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BAA42" w14:textId="26247E10" w:rsidR="005604AE" w:rsidRDefault="005604AE" w:rsidP="005604AE">
      <w:pPr>
        <w:jc w:val="center"/>
        <w:rPr>
          <w:b/>
          <w:bCs/>
          <w:sz w:val="32"/>
          <w:szCs w:val="32"/>
        </w:rPr>
      </w:pPr>
      <w:r w:rsidRPr="005604AE">
        <w:rPr>
          <w:b/>
          <w:bCs/>
          <w:sz w:val="32"/>
          <w:szCs w:val="32"/>
        </w:rPr>
        <w:t>Assign</w:t>
      </w:r>
      <w:r>
        <w:rPr>
          <w:b/>
          <w:bCs/>
          <w:sz w:val="32"/>
          <w:szCs w:val="32"/>
        </w:rPr>
        <w:t>ment 5</w:t>
      </w:r>
    </w:p>
    <w:p w14:paraId="16B7005D" w14:textId="129F0542" w:rsidR="005604AE" w:rsidRDefault="005604AE" w:rsidP="005604AE">
      <w:pPr>
        <w:jc w:val="both"/>
        <w:rPr>
          <w:b/>
          <w:bCs/>
        </w:rPr>
      </w:pPr>
      <w:r>
        <w:rPr>
          <w:b/>
          <w:bCs/>
        </w:rPr>
        <w:t>Sis Procedures Diagram</w:t>
      </w:r>
      <w:r w:rsidR="00BF059D">
        <w:rPr>
          <w:b/>
          <w:bCs/>
        </w:rPr>
        <w:t>s</w:t>
      </w:r>
    </w:p>
    <w:p w14:paraId="0BB96DCB" w14:textId="5C7AEB50" w:rsidR="00BF059D" w:rsidRDefault="00BF059D" w:rsidP="005604AE">
      <w:pPr>
        <w:jc w:val="both"/>
      </w:pPr>
      <w:r>
        <w:t>Dbo.Login</w:t>
      </w:r>
    </w:p>
    <w:p w14:paraId="55174C4F" w14:textId="3048E55D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55E88A87" wp14:editId="7B9B0C2D">
            <wp:extent cx="5612130" cy="2682240"/>
            <wp:effectExtent l="0" t="0" r="0" b="0"/>
            <wp:docPr id="112509241" name="Imagen 2" descr="Imagen que contiene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9241" name="Imagen 2" descr="Imagen que contiene Políg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BE18" w14:textId="7DBD8687" w:rsidR="00BF059D" w:rsidRDefault="00BF059D" w:rsidP="005604AE">
      <w:pPr>
        <w:jc w:val="both"/>
      </w:pPr>
      <w:r>
        <w:t>Dbo.Authenticate</w:t>
      </w:r>
    </w:p>
    <w:p w14:paraId="4FB09646" w14:textId="1B370777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0E3CDB2A" wp14:editId="3D3028D3">
            <wp:extent cx="5343525" cy="771525"/>
            <wp:effectExtent l="0" t="0" r="0" b="0"/>
            <wp:docPr id="1873419975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9975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1F" w14:textId="689853A8" w:rsidR="00BF059D" w:rsidRDefault="00BF059D" w:rsidP="005604AE">
      <w:pPr>
        <w:jc w:val="both"/>
      </w:pPr>
      <w:r>
        <w:t>Dbo.RemeberLogin</w:t>
      </w:r>
    </w:p>
    <w:p w14:paraId="62905A53" w14:textId="4D3B9A05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09321D07" wp14:editId="2CE08A8E">
            <wp:extent cx="3438525" cy="771525"/>
            <wp:effectExtent l="0" t="0" r="0" b="0"/>
            <wp:docPr id="421453252" name="Imagen 6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3252" name="Imagen 6" descr="Icon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8B57" w14:textId="482B4F5A" w:rsidR="00BF059D" w:rsidRDefault="00BF059D" w:rsidP="005604AE">
      <w:pPr>
        <w:jc w:val="both"/>
      </w:pPr>
      <w:r>
        <w:t>Dbo.LogError</w:t>
      </w:r>
    </w:p>
    <w:p w14:paraId="215C1A42" w14:textId="09433D3E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2BD18EB2" wp14:editId="2AAF947F">
            <wp:extent cx="5612130" cy="1600200"/>
            <wp:effectExtent l="0" t="0" r="7620" b="0"/>
            <wp:docPr id="913131535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1535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2D7F" w14:textId="298E7AD9" w:rsidR="00BF059D" w:rsidRDefault="00BF059D" w:rsidP="005604AE">
      <w:pPr>
        <w:jc w:val="both"/>
      </w:pPr>
      <w:r>
        <w:lastRenderedPageBreak/>
        <w:t xml:space="preserve"> Dbo.LogWarning</w:t>
      </w:r>
    </w:p>
    <w:p w14:paraId="5DD31436" w14:textId="07425046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49BC74A1" wp14:editId="2A6CCADF">
            <wp:extent cx="5612130" cy="1554480"/>
            <wp:effectExtent l="0" t="0" r="7620" b="0"/>
            <wp:docPr id="571902114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02114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799E" w14:textId="110A2BAA" w:rsidR="00BF059D" w:rsidRPr="00BF059D" w:rsidRDefault="00BF059D" w:rsidP="005604AE">
      <w:pPr>
        <w:jc w:val="both"/>
      </w:pPr>
      <w:r>
        <w:t>Dbo.LogInformation</w:t>
      </w:r>
    </w:p>
    <w:p w14:paraId="4E41292E" w14:textId="4B6E02EF" w:rsidR="003B1B75" w:rsidRDefault="00BF059D" w:rsidP="005604AE">
      <w:pPr>
        <w:jc w:val="both"/>
        <w:rPr>
          <w:b/>
          <w:bCs/>
          <w:lang w:val="es-GT"/>
        </w:rPr>
      </w:pPr>
      <w:r w:rsidRPr="00BF059D">
        <w:rPr>
          <w:b/>
          <w:bCs/>
          <w:lang w:val="es-GT"/>
        </w:rPr>
        <w:drawing>
          <wp:inline distT="0" distB="0" distL="0" distR="0" wp14:anchorId="22F97FD5" wp14:editId="4BA595B3">
            <wp:extent cx="5612130" cy="1587500"/>
            <wp:effectExtent l="0" t="0" r="7620" b="0"/>
            <wp:docPr id="1126390548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0548" name="Imagen 1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E53" w14:textId="077CE573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t>Dbo.CreateAccount</w:t>
      </w:r>
    </w:p>
    <w:p w14:paraId="33E94583" w14:textId="747E4238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77452D56" wp14:editId="4702A5F5">
            <wp:extent cx="5612130" cy="1961515"/>
            <wp:effectExtent l="0" t="0" r="7620" b="0"/>
            <wp:docPr id="93026105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97F3" w14:textId="583B3E6E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t>Dbo.CheckPermision</w:t>
      </w:r>
    </w:p>
    <w:p w14:paraId="14F49690" w14:textId="48AECBF0" w:rsidR="00BF059D" w:rsidRDefault="00BF059D" w:rsidP="005604AE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52441011" wp14:editId="43163BD8">
            <wp:extent cx="5612130" cy="1374140"/>
            <wp:effectExtent l="0" t="0" r="7620" b="0"/>
            <wp:docPr id="100624279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2B0CD" w14:textId="134C362D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lastRenderedPageBreak/>
        <w:t>Dbo.RetrieveLoggedUser</w:t>
      </w:r>
    </w:p>
    <w:p w14:paraId="6A9A9F6C" w14:textId="497F0A56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512DF19B" wp14:editId="605F4CE8">
            <wp:extent cx="5612130" cy="1305560"/>
            <wp:effectExtent l="0" t="0" r="7620" b="0"/>
            <wp:docPr id="69659915" name="Imagen 1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9915" name="Imagen 18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E88F" w14:textId="7FC6D1C3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t>Dbo.CreateCustomErrorMessage</w:t>
      </w:r>
    </w:p>
    <w:p w14:paraId="5552F5FC" w14:textId="258CA6E0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60F29535" wp14:editId="4BCF077E">
            <wp:extent cx="5612130" cy="1264285"/>
            <wp:effectExtent l="0" t="0" r="7620" b="0"/>
            <wp:docPr id="483550635" name="Imagen 2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0635" name="Imagen 20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E020" w14:textId="5DB84766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t>Dbo.CreateInvoice</w:t>
      </w:r>
    </w:p>
    <w:p w14:paraId="5E4C8ECF" w14:textId="5D3D2939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53B19276" wp14:editId="12A47FFF">
            <wp:extent cx="5612130" cy="1374775"/>
            <wp:effectExtent l="0" t="0" r="7620" b="0"/>
            <wp:docPr id="173393435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0B3D" w14:textId="1E21F64A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t>Dbo.AcceptPayment</w:t>
      </w:r>
    </w:p>
    <w:p w14:paraId="42A3D65E" w14:textId="578A3E2B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609EAEC6" wp14:editId="376AAE10">
            <wp:extent cx="5612130" cy="1374775"/>
            <wp:effectExtent l="0" t="0" r="7620" b="0"/>
            <wp:docPr id="145462821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6129" w14:textId="77777777" w:rsidR="00BF059D" w:rsidRDefault="00BF059D">
      <w:pPr>
        <w:rPr>
          <w:lang w:val="es-GT"/>
        </w:rPr>
      </w:pPr>
      <w:r>
        <w:rPr>
          <w:lang w:val="es-GT"/>
        </w:rPr>
        <w:br w:type="page"/>
      </w:r>
    </w:p>
    <w:p w14:paraId="446150C9" w14:textId="29ADD8AE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lastRenderedPageBreak/>
        <w:t>Dbo.AssignRoleToAccount</w:t>
      </w:r>
    </w:p>
    <w:p w14:paraId="23AE848F" w14:textId="62E56C7F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3987A415" wp14:editId="1491C621">
            <wp:extent cx="5612130" cy="1356360"/>
            <wp:effectExtent l="0" t="0" r="0" b="0"/>
            <wp:docPr id="1062521441" name="Imagen 26" descr="Interfaz de usuario gráfica, Diagram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21441" name="Imagen 26" descr="Interfaz de usuario gráfica, Diagram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2B1C" w14:textId="77777777" w:rsidR="00BF059D" w:rsidRDefault="00BF059D" w:rsidP="005604AE">
      <w:pPr>
        <w:jc w:val="both"/>
        <w:rPr>
          <w:lang w:val="es-GT"/>
        </w:rPr>
      </w:pPr>
    </w:p>
    <w:p w14:paraId="4719E1F0" w14:textId="710CB3A8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t>Dbo.AuditInvoice</w:t>
      </w:r>
    </w:p>
    <w:p w14:paraId="6C879711" w14:textId="5CE2CA9C" w:rsidR="00BF059D" w:rsidRP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257AA138" wp14:editId="1F5ED804">
            <wp:extent cx="3162300" cy="771525"/>
            <wp:effectExtent l="0" t="0" r="0" b="0"/>
            <wp:docPr id="1712835454" name="Imagen 2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5454" name="Imagen 28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797E" w14:textId="77777777" w:rsidR="00BF059D" w:rsidRDefault="00BF059D" w:rsidP="005604AE">
      <w:pPr>
        <w:jc w:val="both"/>
        <w:rPr>
          <w:lang w:val="es-GT"/>
        </w:rPr>
      </w:pPr>
    </w:p>
    <w:p w14:paraId="3C133D1D" w14:textId="312904D0" w:rsidR="00BF059D" w:rsidRDefault="00BF059D" w:rsidP="005604AE">
      <w:pPr>
        <w:jc w:val="both"/>
        <w:rPr>
          <w:lang w:val="es-GT"/>
        </w:rPr>
      </w:pPr>
      <w:r>
        <w:rPr>
          <w:lang w:val="es-GT"/>
        </w:rPr>
        <w:t>Dbo.AuditPayment</w:t>
      </w:r>
    </w:p>
    <w:p w14:paraId="5BD399DD" w14:textId="5BA57EBE" w:rsidR="00BF059D" w:rsidRDefault="00BF059D" w:rsidP="00BF059D">
      <w:pPr>
        <w:jc w:val="both"/>
        <w:rPr>
          <w:lang w:val="es-GT"/>
        </w:rPr>
      </w:pPr>
      <w:r w:rsidRPr="00BF059D">
        <w:rPr>
          <w:lang w:val="es-GT"/>
        </w:rPr>
        <w:drawing>
          <wp:inline distT="0" distB="0" distL="0" distR="0" wp14:anchorId="36B86A52" wp14:editId="3F0AE0CC">
            <wp:extent cx="3124200" cy="866775"/>
            <wp:effectExtent l="0" t="0" r="0" b="0"/>
            <wp:docPr id="1997311671" name="Imagen 3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11671" name="Imagen 30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E56C" w14:textId="67691F3F" w:rsidR="00681A78" w:rsidRDefault="00681A78" w:rsidP="00BF059D">
      <w:pPr>
        <w:jc w:val="both"/>
        <w:rPr>
          <w:lang w:val="es-GT"/>
        </w:rPr>
      </w:pPr>
      <w:r>
        <w:rPr>
          <w:lang w:val="es-GT"/>
        </w:rPr>
        <w:t>Dbo.Logout</w:t>
      </w:r>
    </w:p>
    <w:p w14:paraId="34CE6F03" w14:textId="68E95AB8" w:rsidR="00681A78" w:rsidRPr="00BF059D" w:rsidRDefault="00681A78" w:rsidP="00BF059D">
      <w:pPr>
        <w:jc w:val="both"/>
        <w:rPr>
          <w:lang w:val="es-GT"/>
        </w:rPr>
      </w:pPr>
      <w:r w:rsidRPr="00681A78">
        <w:rPr>
          <w:lang w:val="es-GT"/>
        </w:rPr>
        <w:drawing>
          <wp:inline distT="0" distB="0" distL="0" distR="0" wp14:anchorId="15932A1A" wp14:editId="5B4A2CC5">
            <wp:extent cx="5612130" cy="890270"/>
            <wp:effectExtent l="0" t="0" r="7620" b="5080"/>
            <wp:docPr id="1668615580" name="Imagen 3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5580" name="Imagen 32" descr="Imagen que contiene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D6FF" w14:textId="10CBF0C8" w:rsidR="003B1B75" w:rsidRPr="00BF059D" w:rsidRDefault="003B1B75" w:rsidP="005604AE">
      <w:pPr>
        <w:jc w:val="both"/>
        <w:rPr>
          <w:b/>
          <w:bCs/>
          <w:lang w:val="es-GT"/>
        </w:rPr>
      </w:pPr>
      <w:r w:rsidRPr="00BF059D">
        <w:rPr>
          <w:b/>
          <w:bCs/>
          <w:lang w:val="es-GT"/>
        </w:rPr>
        <w:t>Business Rules</w:t>
      </w:r>
    </w:p>
    <w:p w14:paraId="216C5EE0" w14:textId="79B52571" w:rsidR="003B1B75" w:rsidRDefault="006118C5" w:rsidP="006118C5">
      <w:pPr>
        <w:pStyle w:val="Prrafodelista"/>
        <w:numPr>
          <w:ilvl w:val="0"/>
          <w:numId w:val="1"/>
        </w:numPr>
        <w:jc w:val="both"/>
      </w:pPr>
      <w:r w:rsidRPr="006118C5">
        <w:t>The user must be able t</w:t>
      </w:r>
      <w:r>
        <w:t>o login.</w:t>
      </w:r>
    </w:p>
    <w:p w14:paraId="7FDEF77F" w14:textId="63675A54" w:rsidR="006118C5" w:rsidRDefault="006118C5" w:rsidP="006118C5">
      <w:pPr>
        <w:pStyle w:val="Prrafodelista"/>
        <w:numPr>
          <w:ilvl w:val="0"/>
          <w:numId w:val="1"/>
        </w:numPr>
        <w:jc w:val="both"/>
      </w:pPr>
      <w:r>
        <w:t>While user is Logged, the login must be remembered.</w:t>
      </w:r>
    </w:p>
    <w:p w14:paraId="3B6459A7" w14:textId="5994973C" w:rsidR="006118C5" w:rsidRDefault="006118C5" w:rsidP="006118C5">
      <w:pPr>
        <w:pStyle w:val="Prrafodelista"/>
        <w:numPr>
          <w:ilvl w:val="0"/>
          <w:numId w:val="1"/>
        </w:numPr>
        <w:jc w:val="both"/>
      </w:pPr>
      <w:r>
        <w:t>Errors must be logged, with an error category.</w:t>
      </w:r>
    </w:p>
    <w:p w14:paraId="2668CA54" w14:textId="4D7A68F6" w:rsidR="006118C5" w:rsidRDefault="006118C5" w:rsidP="006118C5">
      <w:pPr>
        <w:pStyle w:val="Prrafodelista"/>
        <w:numPr>
          <w:ilvl w:val="0"/>
          <w:numId w:val="1"/>
        </w:numPr>
        <w:jc w:val="both"/>
      </w:pPr>
      <w:r>
        <w:t>Every answer of any procedure must be logged.</w:t>
      </w:r>
    </w:p>
    <w:p w14:paraId="2FB21AC9" w14:textId="356A668C" w:rsidR="006118C5" w:rsidRDefault="006118C5" w:rsidP="006118C5">
      <w:pPr>
        <w:pStyle w:val="Prrafodelista"/>
        <w:numPr>
          <w:ilvl w:val="0"/>
          <w:numId w:val="1"/>
        </w:numPr>
        <w:jc w:val="both"/>
      </w:pPr>
      <w:r>
        <w:t>Answers must be logged with a category according to its success.</w:t>
      </w:r>
    </w:p>
    <w:p w14:paraId="31237DC2" w14:textId="4DECE47F" w:rsidR="006118C5" w:rsidRDefault="006118C5" w:rsidP="006118C5">
      <w:pPr>
        <w:pStyle w:val="Prrafodelista"/>
        <w:numPr>
          <w:ilvl w:val="0"/>
          <w:numId w:val="1"/>
        </w:numPr>
        <w:jc w:val="both"/>
      </w:pPr>
      <w:r>
        <w:t>The user must be able to create an account.</w:t>
      </w:r>
    </w:p>
    <w:p w14:paraId="61579FCA" w14:textId="0DB9A5A4" w:rsidR="006118C5" w:rsidRDefault="006118C5" w:rsidP="006118C5">
      <w:pPr>
        <w:pStyle w:val="Prrafodelista"/>
        <w:numPr>
          <w:ilvl w:val="0"/>
          <w:numId w:val="1"/>
        </w:numPr>
        <w:jc w:val="both"/>
      </w:pPr>
      <w:r>
        <w:t>The user that is creating an account must have permission to do it.</w:t>
      </w:r>
    </w:p>
    <w:p w14:paraId="10F5F474" w14:textId="174CFE05" w:rsidR="006118C5" w:rsidRDefault="006118C5" w:rsidP="006118C5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In case the user has the permission to do it, the account will be created and the answer of the creation logged. </w:t>
      </w:r>
      <w:r w:rsidR="00015B9F">
        <w:t>Otherwise,</w:t>
      </w:r>
      <w:r>
        <w:t xml:space="preserve"> the error must be logged.</w:t>
      </w:r>
    </w:p>
    <w:p w14:paraId="7BA9535D" w14:textId="0C6D5555" w:rsidR="006118C5" w:rsidRDefault="00015B9F" w:rsidP="006118C5">
      <w:pPr>
        <w:pStyle w:val="Prrafodelista"/>
        <w:numPr>
          <w:ilvl w:val="0"/>
          <w:numId w:val="1"/>
        </w:numPr>
        <w:jc w:val="both"/>
      </w:pPr>
      <w:r>
        <w:t>Logged in user may be able to assign a role to another user if he has the permission to do it.</w:t>
      </w:r>
    </w:p>
    <w:p w14:paraId="16FCF645" w14:textId="73E720EC" w:rsidR="00015B9F" w:rsidRDefault="00015B9F" w:rsidP="006118C5">
      <w:pPr>
        <w:pStyle w:val="Prrafodelista"/>
        <w:numPr>
          <w:ilvl w:val="0"/>
          <w:numId w:val="1"/>
        </w:numPr>
        <w:jc w:val="both"/>
      </w:pPr>
      <w:r>
        <w:t>The user must be able to accept payments if the user has the right to do it.</w:t>
      </w:r>
    </w:p>
    <w:p w14:paraId="28926103" w14:textId="0932D380" w:rsidR="00015B9F" w:rsidRDefault="00015B9F" w:rsidP="006118C5">
      <w:pPr>
        <w:pStyle w:val="Prrafodelista"/>
        <w:numPr>
          <w:ilvl w:val="0"/>
          <w:numId w:val="1"/>
        </w:numPr>
        <w:jc w:val="both"/>
      </w:pPr>
      <w:r>
        <w:t>All invoices must be audited.</w:t>
      </w:r>
    </w:p>
    <w:p w14:paraId="5DE9E456" w14:textId="6CE5EEA2" w:rsidR="00015B9F" w:rsidRDefault="00015B9F" w:rsidP="006118C5">
      <w:pPr>
        <w:pStyle w:val="Prrafodelista"/>
        <w:numPr>
          <w:ilvl w:val="0"/>
          <w:numId w:val="1"/>
        </w:numPr>
        <w:jc w:val="both"/>
      </w:pPr>
      <w:r>
        <w:t>All payments must be audited.</w:t>
      </w:r>
    </w:p>
    <w:p w14:paraId="5247E081" w14:textId="2BB30CEF" w:rsidR="00015B9F" w:rsidRDefault="00015B9F" w:rsidP="006118C5">
      <w:pPr>
        <w:pStyle w:val="Prrafodelista"/>
        <w:numPr>
          <w:ilvl w:val="0"/>
          <w:numId w:val="1"/>
        </w:numPr>
        <w:jc w:val="both"/>
      </w:pPr>
      <w:r>
        <w:t>The user may create invoices if he has the right.</w:t>
      </w:r>
    </w:p>
    <w:p w14:paraId="28721A14" w14:textId="014DFF6D" w:rsidR="00015B9F" w:rsidRDefault="00015B9F" w:rsidP="006118C5">
      <w:pPr>
        <w:pStyle w:val="Prrafodelista"/>
        <w:numPr>
          <w:ilvl w:val="0"/>
          <w:numId w:val="1"/>
        </w:numPr>
        <w:jc w:val="both"/>
      </w:pPr>
      <w:r>
        <w:t>The user can export the data of selected employees in csv file.</w:t>
      </w:r>
    </w:p>
    <w:p w14:paraId="1ECE7976" w14:textId="6ACFFA1E" w:rsidR="00015B9F" w:rsidRPr="006118C5" w:rsidRDefault="00015B9F" w:rsidP="006118C5">
      <w:pPr>
        <w:pStyle w:val="Prrafodelista"/>
        <w:numPr>
          <w:ilvl w:val="0"/>
          <w:numId w:val="1"/>
        </w:numPr>
        <w:jc w:val="both"/>
      </w:pPr>
      <w:r>
        <w:t xml:space="preserve">The user must be able to log out. </w:t>
      </w:r>
    </w:p>
    <w:sectPr w:rsidR="00015B9F" w:rsidRPr="00611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34144"/>
    <w:multiLevelType w:val="hybridMultilevel"/>
    <w:tmpl w:val="120A72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56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AE"/>
    <w:rsid w:val="00015B9F"/>
    <w:rsid w:val="003B1B75"/>
    <w:rsid w:val="005604AE"/>
    <w:rsid w:val="006118C5"/>
    <w:rsid w:val="00681A78"/>
    <w:rsid w:val="00BF059D"/>
    <w:rsid w:val="00D90D9D"/>
    <w:rsid w:val="00F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9E689"/>
  <w15:chartTrackingRefBased/>
  <w15:docId w15:val="{B4AAC67E-4517-4D0C-B782-187CC668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560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OVALLE, DAMIAN ALBERTO</dc:creator>
  <cp:keywords/>
  <dc:description/>
  <cp:lastModifiedBy>RODRIGUEZ OVALLE, DAMIAN ALBERTO</cp:lastModifiedBy>
  <cp:revision>3</cp:revision>
  <dcterms:created xsi:type="dcterms:W3CDTF">2024-12-03T05:32:00Z</dcterms:created>
  <dcterms:modified xsi:type="dcterms:W3CDTF">2024-12-03T21:16:00Z</dcterms:modified>
</cp:coreProperties>
</file>