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98AFA" w14:textId="77777777" w:rsidR="00DB68B5" w:rsidRPr="004A18BC" w:rsidRDefault="00DB68B5" w:rsidP="00EE2BBB">
      <w:pPr>
        <w:spacing w:line="276" w:lineRule="auto"/>
        <w:jc w:val="center"/>
      </w:pPr>
      <w:r w:rsidRPr="004A18BC">
        <w:rPr>
          <w:b/>
        </w:rPr>
        <w:t>UNIVERSIDAD TÉCNICA ESTATAL DE QUEVEDO</w:t>
      </w:r>
    </w:p>
    <w:p w14:paraId="31959487" w14:textId="77777777" w:rsidR="00DB68B5" w:rsidRPr="004A18BC" w:rsidRDefault="00DB68B5" w:rsidP="00EE2BBB">
      <w:pPr>
        <w:spacing w:line="276" w:lineRule="auto"/>
        <w:jc w:val="center"/>
      </w:pPr>
      <w:r w:rsidRPr="004A18BC">
        <w:rPr>
          <w:noProof/>
        </w:rPr>
        <w:drawing>
          <wp:inline distT="0" distB="0" distL="0" distR="0" wp14:anchorId="047F2D61" wp14:editId="1DFC82AF">
            <wp:extent cx="1492734" cy="1725283"/>
            <wp:effectExtent l="0" t="0" r="0" b="8890"/>
            <wp:docPr id="602740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40488" name=""/>
                    <pic:cNvPicPr/>
                  </pic:nvPicPr>
                  <pic:blipFill rotWithShape="1">
                    <a:blip r:embed="rId8"/>
                    <a:srcRect l="5739"/>
                    <a:stretch>
                      <a:fillRect/>
                    </a:stretch>
                  </pic:blipFill>
                  <pic:spPr bwMode="auto">
                    <a:xfrm>
                      <a:off x="0" y="0"/>
                      <a:ext cx="1496714" cy="1729883"/>
                    </a:xfrm>
                    <a:prstGeom prst="rect">
                      <a:avLst/>
                    </a:prstGeom>
                    <a:ln>
                      <a:noFill/>
                    </a:ln>
                    <a:extLst>
                      <a:ext uri="{53640926-AAD7-44D8-BBD7-CCE9431645EC}">
                        <a14:shadowObscured xmlns:a14="http://schemas.microsoft.com/office/drawing/2010/main"/>
                      </a:ext>
                    </a:extLst>
                  </pic:spPr>
                </pic:pic>
              </a:graphicData>
            </a:graphic>
          </wp:inline>
        </w:drawing>
      </w:r>
    </w:p>
    <w:p w14:paraId="526FD49C" w14:textId="77777777" w:rsidR="00DB68B5" w:rsidRPr="004A18BC" w:rsidRDefault="00DB68B5" w:rsidP="00EE2BBB">
      <w:pPr>
        <w:spacing w:line="276" w:lineRule="auto"/>
        <w:jc w:val="center"/>
      </w:pPr>
      <w:r w:rsidRPr="004A18BC">
        <w:rPr>
          <w:b/>
        </w:rPr>
        <w:t>CIENCIAS DE LA COMPUTACIÓN</w:t>
      </w:r>
    </w:p>
    <w:p w14:paraId="273C4F26" w14:textId="77777777" w:rsidR="00DB68B5" w:rsidRPr="004A18BC" w:rsidRDefault="00DB68B5" w:rsidP="00EE2BBB">
      <w:pPr>
        <w:spacing w:line="276" w:lineRule="auto"/>
        <w:jc w:val="center"/>
      </w:pPr>
      <w:r w:rsidRPr="004A18BC">
        <w:rPr>
          <w:b/>
        </w:rPr>
        <w:t>INGENIERÍA EN SOFTWARE</w:t>
      </w:r>
    </w:p>
    <w:p w14:paraId="4FB51C8D" w14:textId="77777777" w:rsidR="00DB68B5" w:rsidRPr="004A18BC" w:rsidRDefault="00DB68B5" w:rsidP="00EE2BBB">
      <w:pPr>
        <w:spacing w:line="276" w:lineRule="auto"/>
        <w:jc w:val="center"/>
      </w:pPr>
      <w:r w:rsidRPr="004A18BC">
        <w:rPr>
          <w:b/>
        </w:rPr>
        <w:t>ECUADOR</w:t>
      </w:r>
    </w:p>
    <w:p w14:paraId="72152C74" w14:textId="77777777" w:rsidR="00DB68B5" w:rsidRPr="004A18BC" w:rsidRDefault="00DB68B5" w:rsidP="00EE2BBB">
      <w:pPr>
        <w:spacing w:line="276" w:lineRule="auto"/>
      </w:pPr>
    </w:p>
    <w:p w14:paraId="3157592D" w14:textId="77777777" w:rsidR="00DB68B5" w:rsidRPr="004A18BC" w:rsidRDefault="00DB68B5" w:rsidP="00EE2BBB">
      <w:pPr>
        <w:spacing w:line="276" w:lineRule="auto"/>
        <w:jc w:val="center"/>
      </w:pPr>
    </w:p>
    <w:p w14:paraId="7F04D0B6" w14:textId="77777777" w:rsidR="00DB68B5" w:rsidRPr="004A18BC" w:rsidRDefault="00DB68B5" w:rsidP="00EE2BBB">
      <w:pPr>
        <w:spacing w:line="276" w:lineRule="auto"/>
        <w:jc w:val="center"/>
        <w:rPr>
          <w:b/>
        </w:rPr>
      </w:pPr>
      <w:r>
        <w:rPr>
          <w:b/>
        </w:rPr>
        <w:t>INGENIERÍA DE REQUERIMIENTOS</w:t>
      </w:r>
    </w:p>
    <w:p w14:paraId="76C7CD40" w14:textId="77777777" w:rsidR="00DB68B5" w:rsidRPr="004A18BC" w:rsidRDefault="00DB68B5" w:rsidP="00EE2BBB">
      <w:pPr>
        <w:spacing w:line="276" w:lineRule="auto"/>
        <w:jc w:val="center"/>
      </w:pPr>
    </w:p>
    <w:p w14:paraId="6A1A0942" w14:textId="1017F3D7" w:rsidR="00DB68B5" w:rsidRPr="00DB68B5" w:rsidRDefault="00DB68B5" w:rsidP="00EE2BBB">
      <w:pPr>
        <w:spacing w:line="276" w:lineRule="auto"/>
        <w:jc w:val="center"/>
        <w:rPr>
          <w:b/>
          <w:bCs w:val="0"/>
        </w:rPr>
      </w:pPr>
      <w:r>
        <w:rPr>
          <w:b/>
          <w:bCs w:val="0"/>
        </w:rPr>
        <w:t>TEMA:</w:t>
      </w:r>
    </w:p>
    <w:p w14:paraId="12984652" w14:textId="4C35134C" w:rsidR="00DB68B5" w:rsidRPr="00DB68B5" w:rsidRDefault="00DB68B5" w:rsidP="00EE2BBB">
      <w:pPr>
        <w:spacing w:line="276" w:lineRule="auto"/>
        <w:jc w:val="center"/>
      </w:pPr>
      <w:r w:rsidRPr="00DB68B5">
        <w:t>PRÁCTICA EXPERIMENTAL UNIDAD I</w:t>
      </w:r>
      <w:r>
        <w:t xml:space="preserve">: </w:t>
      </w:r>
      <w:r w:rsidRPr="00DB68B5">
        <w:t>INGENIERÍA DE REQUISITOS Y PROCESO DE REQUISITOS</w:t>
      </w:r>
    </w:p>
    <w:p w14:paraId="76CE844A" w14:textId="77777777" w:rsidR="00DB68B5" w:rsidRPr="004A18BC" w:rsidRDefault="00DB68B5" w:rsidP="00EE2BBB">
      <w:pPr>
        <w:spacing w:line="276" w:lineRule="auto"/>
      </w:pPr>
    </w:p>
    <w:p w14:paraId="6BB5F62E" w14:textId="77777777" w:rsidR="00DB68B5" w:rsidRPr="004A18BC" w:rsidRDefault="00DB68B5" w:rsidP="00EE2BBB">
      <w:pPr>
        <w:spacing w:line="276" w:lineRule="auto"/>
        <w:jc w:val="center"/>
        <w:rPr>
          <w:b/>
        </w:rPr>
      </w:pPr>
      <w:r w:rsidRPr="004A18BC">
        <w:rPr>
          <w:b/>
        </w:rPr>
        <w:t xml:space="preserve">AUTORES: </w:t>
      </w:r>
    </w:p>
    <w:p w14:paraId="3EB220BF" w14:textId="77777777" w:rsidR="00DB68B5" w:rsidRPr="00DB68B5" w:rsidRDefault="00DB68B5" w:rsidP="00EE2BBB">
      <w:pPr>
        <w:spacing w:line="276" w:lineRule="auto"/>
        <w:jc w:val="center"/>
      </w:pPr>
      <w:r w:rsidRPr="00DB68B5">
        <w:t>CEDEÑO AVILA WINSTON DAMIAN</w:t>
      </w:r>
    </w:p>
    <w:p w14:paraId="529F17BA" w14:textId="77777777" w:rsidR="00DB68B5" w:rsidRPr="00DB68B5" w:rsidRDefault="00DB68B5" w:rsidP="00EE2BBB">
      <w:pPr>
        <w:spacing w:line="276" w:lineRule="auto"/>
        <w:jc w:val="center"/>
      </w:pPr>
      <w:r w:rsidRPr="00DB68B5">
        <w:t>CORDOVA CARREÑO MAYRA LUCILA</w:t>
      </w:r>
    </w:p>
    <w:p w14:paraId="3C5E1A54" w14:textId="77777777" w:rsidR="00DB68B5" w:rsidRPr="00DB68B5" w:rsidRDefault="00DB68B5" w:rsidP="00EE2BBB">
      <w:pPr>
        <w:spacing w:line="276" w:lineRule="auto"/>
        <w:jc w:val="center"/>
      </w:pPr>
      <w:r w:rsidRPr="00DB68B5">
        <w:t>MENDOZA PARRAGA ANDY JOHEL</w:t>
      </w:r>
    </w:p>
    <w:p w14:paraId="0124E79B" w14:textId="77777777" w:rsidR="00DB68B5" w:rsidRDefault="00DB68B5" w:rsidP="00EE2BBB">
      <w:pPr>
        <w:spacing w:line="276" w:lineRule="auto"/>
        <w:jc w:val="center"/>
        <w:rPr>
          <w:b/>
        </w:rPr>
      </w:pPr>
    </w:p>
    <w:p w14:paraId="7FD5C5AD" w14:textId="77777777" w:rsidR="00DB68B5" w:rsidRPr="00BF224E" w:rsidRDefault="00DB68B5" w:rsidP="00EE2BBB">
      <w:pPr>
        <w:spacing w:line="276" w:lineRule="auto"/>
        <w:jc w:val="center"/>
        <w:rPr>
          <w:b/>
        </w:rPr>
      </w:pPr>
      <w:r>
        <w:rPr>
          <w:b/>
        </w:rPr>
        <w:t>GRUPO: B</w:t>
      </w:r>
    </w:p>
    <w:p w14:paraId="470D69AC" w14:textId="77777777" w:rsidR="00DB68B5" w:rsidRPr="004A18BC" w:rsidRDefault="00DB68B5" w:rsidP="00EE2BBB">
      <w:pPr>
        <w:spacing w:line="276" w:lineRule="auto"/>
        <w:jc w:val="center"/>
      </w:pPr>
    </w:p>
    <w:p w14:paraId="689BB92F" w14:textId="77777777" w:rsidR="00DB68B5" w:rsidRPr="00DB68B5" w:rsidRDefault="00DB68B5" w:rsidP="00EE2BBB">
      <w:pPr>
        <w:spacing w:line="276" w:lineRule="auto"/>
        <w:jc w:val="center"/>
        <w:rPr>
          <w:bCs w:val="0"/>
        </w:rPr>
      </w:pPr>
      <w:r w:rsidRPr="004A18BC">
        <w:rPr>
          <w:b/>
        </w:rPr>
        <w:t xml:space="preserve">DOCENTE: </w:t>
      </w:r>
      <w:r w:rsidRPr="00DB68B5">
        <w:rPr>
          <w:bCs w:val="0"/>
        </w:rPr>
        <w:t>ING. GUERRERO ULLOA GLEISTON CICERON</w:t>
      </w:r>
    </w:p>
    <w:p w14:paraId="391C27C7" w14:textId="77777777" w:rsidR="00DB68B5" w:rsidRPr="004A18BC" w:rsidRDefault="00DB68B5" w:rsidP="00EE2BBB">
      <w:pPr>
        <w:spacing w:line="276" w:lineRule="auto"/>
        <w:jc w:val="center"/>
      </w:pPr>
    </w:p>
    <w:p w14:paraId="082EBFC2" w14:textId="77777777" w:rsidR="00DB68B5" w:rsidRPr="004A18BC" w:rsidRDefault="00DB68B5" w:rsidP="00EE2BBB">
      <w:pPr>
        <w:spacing w:line="276" w:lineRule="auto"/>
        <w:jc w:val="center"/>
      </w:pPr>
      <w:r w:rsidRPr="004A18BC">
        <w:rPr>
          <w:b/>
        </w:rPr>
        <w:t xml:space="preserve">CURSO/PARALELO: </w:t>
      </w:r>
      <w:r w:rsidRPr="00DB68B5">
        <w:rPr>
          <w:bCs w:val="0"/>
        </w:rPr>
        <w:t>CUARTO SOFTWARE “B”</w:t>
      </w:r>
    </w:p>
    <w:p w14:paraId="5730BB48" w14:textId="3F5CB932" w:rsidR="00684072" w:rsidRDefault="00684072" w:rsidP="00DB68B5"/>
    <w:sdt>
      <w:sdtPr>
        <w:rPr>
          <w:lang w:val="es-MX"/>
        </w:rPr>
        <w:id w:val="-1786496294"/>
        <w:docPartObj>
          <w:docPartGallery w:val="Table of Contents"/>
          <w:docPartUnique/>
        </w:docPartObj>
      </w:sdtPr>
      <w:sdtEndPr>
        <w:rPr>
          <w:rFonts w:eastAsiaTheme="minorHAnsi" w:cs="Times New Roman"/>
          <w:bCs w:val="0"/>
          <w:color w:val="auto"/>
          <w:kern w:val="2"/>
          <w:sz w:val="24"/>
          <w:szCs w:val="24"/>
          <w:lang w:eastAsia="en-US"/>
          <w14:ligatures w14:val="standardContextual"/>
        </w:rPr>
      </w:sdtEndPr>
      <w:sdtContent>
        <w:p w14:paraId="591B161C" w14:textId="66738783" w:rsidR="00DB68B5" w:rsidRPr="00DB68B5" w:rsidRDefault="00DB68B5" w:rsidP="00EE2BBB">
          <w:pPr>
            <w:pStyle w:val="TtuloTDC"/>
            <w:spacing w:line="276" w:lineRule="auto"/>
            <w:rPr>
              <w:rFonts w:cs="Times New Roman"/>
              <w:b w:val="0"/>
              <w:bCs w:val="0"/>
            </w:rPr>
          </w:pPr>
          <w:r w:rsidRPr="00DB68B5">
            <w:rPr>
              <w:rFonts w:cs="Times New Roman"/>
              <w:b w:val="0"/>
              <w:bCs w:val="0"/>
              <w:lang w:val="es-MX"/>
            </w:rPr>
            <w:t>INDICE</w:t>
          </w:r>
        </w:p>
        <w:p w14:paraId="2090A1C9" w14:textId="49700103" w:rsidR="000C7F4F" w:rsidRDefault="00DB68B5">
          <w:pPr>
            <w:pStyle w:val="TDC1"/>
            <w:tabs>
              <w:tab w:val="left" w:pos="480"/>
              <w:tab w:val="right" w:leader="dot" w:pos="9016"/>
            </w:tabs>
            <w:rPr>
              <w:rFonts w:asciiTheme="minorHAnsi" w:eastAsiaTheme="minorEastAsia" w:hAnsiTheme="minorHAnsi" w:cstheme="minorBidi"/>
              <w:bCs w:val="0"/>
              <w:noProof/>
              <w:lang w:eastAsia="es-EC"/>
            </w:rPr>
          </w:pPr>
          <w:r w:rsidRPr="00DB68B5">
            <w:fldChar w:fldCharType="begin"/>
          </w:r>
          <w:r w:rsidRPr="00DB68B5">
            <w:instrText xml:space="preserve"> TOC \o "1-3" \h \z \u </w:instrText>
          </w:r>
          <w:r w:rsidRPr="00DB68B5">
            <w:fldChar w:fldCharType="separate"/>
          </w:r>
          <w:hyperlink w:anchor="_Toc230549682" w:history="1">
            <w:r w:rsidR="000C7F4F" w:rsidRPr="00CE041F">
              <w:rPr>
                <w:rStyle w:val="Hipervnculo"/>
                <w:noProof/>
              </w:rPr>
              <w:t>0.</w:t>
            </w:r>
            <w:r w:rsidR="000C7F4F">
              <w:rPr>
                <w:rFonts w:asciiTheme="minorHAnsi" w:eastAsiaTheme="minorEastAsia" w:hAnsiTheme="minorHAnsi" w:cstheme="minorBidi"/>
                <w:bCs w:val="0"/>
                <w:noProof/>
                <w:lang w:eastAsia="es-EC"/>
              </w:rPr>
              <w:tab/>
            </w:r>
            <w:r w:rsidR="000C7F4F" w:rsidRPr="00CE041F">
              <w:rPr>
                <w:rStyle w:val="Hipervnculo"/>
                <w:noProof/>
              </w:rPr>
              <w:t>PROYECTO FIN DE CURSO (PFC)</w:t>
            </w:r>
            <w:r w:rsidR="000C7F4F">
              <w:rPr>
                <w:noProof/>
                <w:webHidden/>
              </w:rPr>
              <w:tab/>
            </w:r>
            <w:r w:rsidR="000C7F4F">
              <w:rPr>
                <w:noProof/>
                <w:webHidden/>
              </w:rPr>
              <w:fldChar w:fldCharType="begin"/>
            </w:r>
            <w:r w:rsidR="000C7F4F">
              <w:rPr>
                <w:noProof/>
                <w:webHidden/>
              </w:rPr>
              <w:instrText xml:space="preserve"> PAGEREF _Toc230549682 \h </w:instrText>
            </w:r>
            <w:r w:rsidR="000C7F4F">
              <w:rPr>
                <w:noProof/>
                <w:webHidden/>
              </w:rPr>
            </w:r>
            <w:r w:rsidR="000C7F4F">
              <w:rPr>
                <w:noProof/>
                <w:webHidden/>
              </w:rPr>
              <w:fldChar w:fldCharType="separate"/>
            </w:r>
            <w:r w:rsidR="000C7F4F">
              <w:rPr>
                <w:noProof/>
                <w:webHidden/>
              </w:rPr>
              <w:t>1</w:t>
            </w:r>
            <w:r w:rsidR="000C7F4F">
              <w:rPr>
                <w:noProof/>
                <w:webHidden/>
              </w:rPr>
              <w:fldChar w:fldCharType="end"/>
            </w:r>
          </w:hyperlink>
        </w:p>
        <w:p w14:paraId="679B4D3F" w14:textId="7FAA9043" w:rsidR="000C7F4F" w:rsidRDefault="000C7F4F">
          <w:pPr>
            <w:pStyle w:val="TDC2"/>
            <w:tabs>
              <w:tab w:val="left" w:pos="960"/>
              <w:tab w:val="right" w:leader="dot" w:pos="9016"/>
            </w:tabs>
            <w:rPr>
              <w:rFonts w:asciiTheme="minorHAnsi" w:eastAsiaTheme="minorEastAsia" w:hAnsiTheme="minorHAnsi" w:cstheme="minorBidi"/>
              <w:bCs w:val="0"/>
              <w:noProof/>
              <w:lang w:eastAsia="es-EC"/>
            </w:rPr>
          </w:pPr>
          <w:hyperlink w:anchor="_Toc230549683" w:history="1">
            <w:r w:rsidRPr="00CE041F">
              <w:rPr>
                <w:rStyle w:val="Hipervnculo"/>
                <w:noProof/>
              </w:rPr>
              <w:t>0.1.</w:t>
            </w:r>
            <w:r>
              <w:rPr>
                <w:rFonts w:asciiTheme="minorHAnsi" w:eastAsiaTheme="minorEastAsia" w:hAnsiTheme="minorHAnsi" w:cstheme="minorBidi"/>
                <w:bCs w:val="0"/>
                <w:noProof/>
                <w:lang w:eastAsia="es-EC"/>
              </w:rPr>
              <w:tab/>
            </w:r>
            <w:r w:rsidRPr="00CE041F">
              <w:rPr>
                <w:rStyle w:val="Hipervnculo"/>
                <w:noProof/>
              </w:rPr>
              <w:t>MIEMBROS DEL EQUIPO Y ROLES</w:t>
            </w:r>
            <w:r>
              <w:rPr>
                <w:noProof/>
                <w:webHidden/>
              </w:rPr>
              <w:tab/>
            </w:r>
            <w:r>
              <w:rPr>
                <w:noProof/>
                <w:webHidden/>
              </w:rPr>
              <w:fldChar w:fldCharType="begin"/>
            </w:r>
            <w:r>
              <w:rPr>
                <w:noProof/>
                <w:webHidden/>
              </w:rPr>
              <w:instrText xml:space="preserve"> PAGEREF _Toc230549683 \h </w:instrText>
            </w:r>
            <w:r>
              <w:rPr>
                <w:noProof/>
                <w:webHidden/>
              </w:rPr>
            </w:r>
            <w:r>
              <w:rPr>
                <w:noProof/>
                <w:webHidden/>
              </w:rPr>
              <w:fldChar w:fldCharType="separate"/>
            </w:r>
            <w:r>
              <w:rPr>
                <w:noProof/>
                <w:webHidden/>
              </w:rPr>
              <w:t>1</w:t>
            </w:r>
            <w:r>
              <w:rPr>
                <w:noProof/>
                <w:webHidden/>
              </w:rPr>
              <w:fldChar w:fldCharType="end"/>
            </w:r>
          </w:hyperlink>
        </w:p>
        <w:p w14:paraId="4BEF50B0" w14:textId="74AAD586" w:rsidR="000C7F4F" w:rsidRDefault="000C7F4F">
          <w:pPr>
            <w:pStyle w:val="TDC2"/>
            <w:tabs>
              <w:tab w:val="left" w:pos="960"/>
              <w:tab w:val="right" w:leader="dot" w:pos="9016"/>
            </w:tabs>
            <w:rPr>
              <w:rFonts w:asciiTheme="minorHAnsi" w:eastAsiaTheme="minorEastAsia" w:hAnsiTheme="minorHAnsi" w:cstheme="minorBidi"/>
              <w:bCs w:val="0"/>
              <w:noProof/>
              <w:lang w:eastAsia="es-EC"/>
            </w:rPr>
          </w:pPr>
          <w:hyperlink w:anchor="_Toc230549684" w:history="1">
            <w:r w:rsidRPr="00CE041F">
              <w:rPr>
                <w:rStyle w:val="Hipervnculo"/>
                <w:noProof/>
              </w:rPr>
              <w:t>0.2.</w:t>
            </w:r>
            <w:r>
              <w:rPr>
                <w:rFonts w:asciiTheme="minorHAnsi" w:eastAsiaTheme="minorEastAsia" w:hAnsiTheme="minorHAnsi" w:cstheme="minorBidi"/>
                <w:bCs w:val="0"/>
                <w:noProof/>
                <w:lang w:eastAsia="es-EC"/>
              </w:rPr>
              <w:tab/>
            </w:r>
            <w:r w:rsidRPr="00CE041F">
              <w:rPr>
                <w:rStyle w:val="Hipervnculo"/>
                <w:noProof/>
              </w:rPr>
              <w:t>DESCRIPCIÓN DEL SISTEMA PFC</w:t>
            </w:r>
            <w:r>
              <w:rPr>
                <w:noProof/>
                <w:webHidden/>
              </w:rPr>
              <w:tab/>
            </w:r>
            <w:r>
              <w:rPr>
                <w:noProof/>
                <w:webHidden/>
              </w:rPr>
              <w:fldChar w:fldCharType="begin"/>
            </w:r>
            <w:r>
              <w:rPr>
                <w:noProof/>
                <w:webHidden/>
              </w:rPr>
              <w:instrText xml:space="preserve"> PAGEREF _Toc230549684 \h </w:instrText>
            </w:r>
            <w:r>
              <w:rPr>
                <w:noProof/>
                <w:webHidden/>
              </w:rPr>
            </w:r>
            <w:r>
              <w:rPr>
                <w:noProof/>
                <w:webHidden/>
              </w:rPr>
              <w:fldChar w:fldCharType="separate"/>
            </w:r>
            <w:r>
              <w:rPr>
                <w:noProof/>
                <w:webHidden/>
              </w:rPr>
              <w:t>1</w:t>
            </w:r>
            <w:r>
              <w:rPr>
                <w:noProof/>
                <w:webHidden/>
              </w:rPr>
              <w:fldChar w:fldCharType="end"/>
            </w:r>
          </w:hyperlink>
        </w:p>
        <w:p w14:paraId="36F751DF" w14:textId="7FF27A6F" w:rsidR="000C7F4F" w:rsidRDefault="000C7F4F">
          <w:pPr>
            <w:pStyle w:val="TDC2"/>
            <w:tabs>
              <w:tab w:val="left" w:pos="960"/>
              <w:tab w:val="right" w:leader="dot" w:pos="9016"/>
            </w:tabs>
            <w:rPr>
              <w:rFonts w:asciiTheme="minorHAnsi" w:eastAsiaTheme="minorEastAsia" w:hAnsiTheme="minorHAnsi" w:cstheme="minorBidi"/>
              <w:bCs w:val="0"/>
              <w:noProof/>
              <w:lang w:eastAsia="es-EC"/>
            </w:rPr>
          </w:pPr>
          <w:hyperlink w:anchor="_Toc230549685" w:history="1">
            <w:r w:rsidRPr="00CE041F">
              <w:rPr>
                <w:rStyle w:val="Hipervnculo"/>
                <w:noProof/>
              </w:rPr>
              <w:t>0.3.</w:t>
            </w:r>
            <w:r>
              <w:rPr>
                <w:rFonts w:asciiTheme="minorHAnsi" w:eastAsiaTheme="minorEastAsia" w:hAnsiTheme="minorHAnsi" w:cstheme="minorBidi"/>
                <w:bCs w:val="0"/>
                <w:noProof/>
                <w:lang w:eastAsia="es-EC"/>
              </w:rPr>
              <w:tab/>
            </w:r>
            <w:r w:rsidRPr="00CE041F">
              <w:rPr>
                <w:rStyle w:val="Hipervnculo"/>
                <w:noProof/>
              </w:rPr>
              <w:t>MATRIZ PODER/INTERÉS DE STAKEHOLDERS</w:t>
            </w:r>
            <w:r>
              <w:rPr>
                <w:noProof/>
                <w:webHidden/>
              </w:rPr>
              <w:tab/>
            </w:r>
            <w:r>
              <w:rPr>
                <w:noProof/>
                <w:webHidden/>
              </w:rPr>
              <w:fldChar w:fldCharType="begin"/>
            </w:r>
            <w:r>
              <w:rPr>
                <w:noProof/>
                <w:webHidden/>
              </w:rPr>
              <w:instrText xml:space="preserve"> PAGEREF _Toc230549685 \h </w:instrText>
            </w:r>
            <w:r>
              <w:rPr>
                <w:noProof/>
                <w:webHidden/>
              </w:rPr>
            </w:r>
            <w:r>
              <w:rPr>
                <w:noProof/>
                <w:webHidden/>
              </w:rPr>
              <w:fldChar w:fldCharType="separate"/>
            </w:r>
            <w:r>
              <w:rPr>
                <w:noProof/>
                <w:webHidden/>
              </w:rPr>
              <w:t>2</w:t>
            </w:r>
            <w:r>
              <w:rPr>
                <w:noProof/>
                <w:webHidden/>
              </w:rPr>
              <w:fldChar w:fldCharType="end"/>
            </w:r>
          </w:hyperlink>
        </w:p>
        <w:p w14:paraId="490C9AFF" w14:textId="59705BDB" w:rsidR="000C7F4F" w:rsidRDefault="000C7F4F">
          <w:pPr>
            <w:pStyle w:val="TDC2"/>
            <w:tabs>
              <w:tab w:val="left" w:pos="960"/>
              <w:tab w:val="right" w:leader="dot" w:pos="9016"/>
            </w:tabs>
            <w:rPr>
              <w:rFonts w:asciiTheme="minorHAnsi" w:eastAsiaTheme="minorEastAsia" w:hAnsiTheme="minorHAnsi" w:cstheme="minorBidi"/>
              <w:bCs w:val="0"/>
              <w:noProof/>
              <w:lang w:eastAsia="es-EC"/>
            </w:rPr>
          </w:pPr>
          <w:hyperlink w:anchor="_Toc230549686" w:history="1">
            <w:r w:rsidRPr="00CE041F">
              <w:rPr>
                <w:rStyle w:val="Hipervnculo"/>
                <w:noProof/>
              </w:rPr>
              <w:t>0.4.</w:t>
            </w:r>
            <w:r>
              <w:rPr>
                <w:rFonts w:asciiTheme="minorHAnsi" w:eastAsiaTheme="minorEastAsia" w:hAnsiTheme="minorHAnsi" w:cstheme="minorBidi"/>
                <w:bCs w:val="0"/>
                <w:noProof/>
                <w:lang w:eastAsia="es-EC"/>
              </w:rPr>
              <w:tab/>
            </w:r>
            <w:r w:rsidRPr="00CE041F">
              <w:rPr>
                <w:rStyle w:val="Hipervnculo"/>
                <w:noProof/>
              </w:rPr>
              <w:t>TIPO DE SISTEMA AL QUE PERTENECE EL PFC</w:t>
            </w:r>
            <w:r>
              <w:rPr>
                <w:noProof/>
                <w:webHidden/>
              </w:rPr>
              <w:tab/>
            </w:r>
            <w:r>
              <w:rPr>
                <w:noProof/>
                <w:webHidden/>
              </w:rPr>
              <w:fldChar w:fldCharType="begin"/>
            </w:r>
            <w:r>
              <w:rPr>
                <w:noProof/>
                <w:webHidden/>
              </w:rPr>
              <w:instrText xml:space="preserve"> PAGEREF _Toc230549686 \h </w:instrText>
            </w:r>
            <w:r>
              <w:rPr>
                <w:noProof/>
                <w:webHidden/>
              </w:rPr>
            </w:r>
            <w:r>
              <w:rPr>
                <w:noProof/>
                <w:webHidden/>
              </w:rPr>
              <w:fldChar w:fldCharType="separate"/>
            </w:r>
            <w:r>
              <w:rPr>
                <w:noProof/>
                <w:webHidden/>
              </w:rPr>
              <w:t>3</w:t>
            </w:r>
            <w:r>
              <w:rPr>
                <w:noProof/>
                <w:webHidden/>
              </w:rPr>
              <w:fldChar w:fldCharType="end"/>
            </w:r>
          </w:hyperlink>
        </w:p>
        <w:p w14:paraId="03A31151" w14:textId="5641ACC8" w:rsidR="000C7F4F" w:rsidRDefault="000C7F4F">
          <w:pPr>
            <w:pStyle w:val="TDC1"/>
            <w:tabs>
              <w:tab w:val="left" w:pos="480"/>
              <w:tab w:val="right" w:leader="dot" w:pos="9016"/>
            </w:tabs>
            <w:rPr>
              <w:rFonts w:asciiTheme="minorHAnsi" w:eastAsiaTheme="minorEastAsia" w:hAnsiTheme="minorHAnsi" w:cstheme="minorBidi"/>
              <w:bCs w:val="0"/>
              <w:noProof/>
              <w:lang w:eastAsia="es-EC"/>
            </w:rPr>
          </w:pPr>
          <w:hyperlink w:anchor="_Toc230549687" w:history="1">
            <w:r w:rsidRPr="00CE041F">
              <w:rPr>
                <w:rStyle w:val="Hipervnculo"/>
                <w:noProof/>
              </w:rPr>
              <w:t>2.</w:t>
            </w:r>
            <w:r>
              <w:rPr>
                <w:rFonts w:asciiTheme="minorHAnsi" w:eastAsiaTheme="minorEastAsia" w:hAnsiTheme="minorHAnsi" w:cstheme="minorBidi"/>
                <w:bCs w:val="0"/>
                <w:noProof/>
                <w:lang w:eastAsia="es-EC"/>
              </w:rPr>
              <w:tab/>
            </w:r>
            <w:r w:rsidRPr="00CE041F">
              <w:rPr>
                <w:rStyle w:val="Hipervnculo"/>
                <w:noProof/>
              </w:rPr>
              <w:t>FUNDAMENTO TEÓRICO</w:t>
            </w:r>
            <w:r>
              <w:rPr>
                <w:noProof/>
                <w:webHidden/>
              </w:rPr>
              <w:tab/>
            </w:r>
            <w:r>
              <w:rPr>
                <w:noProof/>
                <w:webHidden/>
              </w:rPr>
              <w:fldChar w:fldCharType="begin"/>
            </w:r>
            <w:r>
              <w:rPr>
                <w:noProof/>
                <w:webHidden/>
              </w:rPr>
              <w:instrText xml:space="preserve"> PAGEREF _Toc230549687 \h </w:instrText>
            </w:r>
            <w:r>
              <w:rPr>
                <w:noProof/>
                <w:webHidden/>
              </w:rPr>
            </w:r>
            <w:r>
              <w:rPr>
                <w:noProof/>
                <w:webHidden/>
              </w:rPr>
              <w:fldChar w:fldCharType="separate"/>
            </w:r>
            <w:r>
              <w:rPr>
                <w:noProof/>
                <w:webHidden/>
              </w:rPr>
              <w:t>3</w:t>
            </w:r>
            <w:r>
              <w:rPr>
                <w:noProof/>
                <w:webHidden/>
              </w:rPr>
              <w:fldChar w:fldCharType="end"/>
            </w:r>
          </w:hyperlink>
        </w:p>
        <w:p w14:paraId="21DBFA63" w14:textId="6103F1AD" w:rsidR="000C7F4F" w:rsidRDefault="000C7F4F">
          <w:pPr>
            <w:pStyle w:val="TDC2"/>
            <w:tabs>
              <w:tab w:val="left" w:pos="960"/>
              <w:tab w:val="right" w:leader="dot" w:pos="9016"/>
            </w:tabs>
            <w:rPr>
              <w:rFonts w:asciiTheme="minorHAnsi" w:eastAsiaTheme="minorEastAsia" w:hAnsiTheme="minorHAnsi" w:cstheme="minorBidi"/>
              <w:bCs w:val="0"/>
              <w:noProof/>
              <w:lang w:eastAsia="es-EC"/>
            </w:rPr>
          </w:pPr>
          <w:hyperlink w:anchor="_Toc230549688" w:history="1">
            <w:r w:rsidRPr="00CE041F">
              <w:rPr>
                <w:rStyle w:val="Hipervnculo"/>
                <w:noProof/>
              </w:rPr>
              <w:t>2.1.</w:t>
            </w:r>
            <w:r>
              <w:rPr>
                <w:rFonts w:asciiTheme="minorHAnsi" w:eastAsiaTheme="minorEastAsia" w:hAnsiTheme="minorHAnsi" w:cstheme="minorBidi"/>
                <w:bCs w:val="0"/>
                <w:noProof/>
                <w:lang w:eastAsia="es-EC"/>
              </w:rPr>
              <w:tab/>
            </w:r>
            <w:r w:rsidRPr="00CE041F">
              <w:rPr>
                <w:rStyle w:val="Hipervnculo"/>
                <w:noProof/>
              </w:rPr>
              <w:t>INGENIERÍA DE REQUISITOS</w:t>
            </w:r>
            <w:r>
              <w:rPr>
                <w:noProof/>
                <w:webHidden/>
              </w:rPr>
              <w:tab/>
            </w:r>
            <w:r>
              <w:rPr>
                <w:noProof/>
                <w:webHidden/>
              </w:rPr>
              <w:fldChar w:fldCharType="begin"/>
            </w:r>
            <w:r>
              <w:rPr>
                <w:noProof/>
                <w:webHidden/>
              </w:rPr>
              <w:instrText xml:space="preserve"> PAGEREF _Toc230549688 \h </w:instrText>
            </w:r>
            <w:r>
              <w:rPr>
                <w:noProof/>
                <w:webHidden/>
              </w:rPr>
            </w:r>
            <w:r>
              <w:rPr>
                <w:noProof/>
                <w:webHidden/>
              </w:rPr>
              <w:fldChar w:fldCharType="separate"/>
            </w:r>
            <w:r>
              <w:rPr>
                <w:noProof/>
                <w:webHidden/>
              </w:rPr>
              <w:t>3</w:t>
            </w:r>
            <w:r>
              <w:rPr>
                <w:noProof/>
                <w:webHidden/>
              </w:rPr>
              <w:fldChar w:fldCharType="end"/>
            </w:r>
          </w:hyperlink>
        </w:p>
        <w:p w14:paraId="0F217704" w14:textId="1D69FB54" w:rsidR="000C7F4F" w:rsidRDefault="000C7F4F">
          <w:pPr>
            <w:pStyle w:val="TDC3"/>
            <w:tabs>
              <w:tab w:val="left" w:pos="1440"/>
              <w:tab w:val="right" w:leader="dot" w:pos="9016"/>
            </w:tabs>
            <w:rPr>
              <w:rFonts w:asciiTheme="minorHAnsi" w:eastAsiaTheme="minorEastAsia" w:hAnsiTheme="minorHAnsi" w:cstheme="minorBidi"/>
              <w:bCs w:val="0"/>
              <w:noProof/>
              <w:lang w:eastAsia="es-EC"/>
            </w:rPr>
          </w:pPr>
          <w:hyperlink w:anchor="_Toc230549689" w:history="1">
            <w:r w:rsidRPr="00CE041F">
              <w:rPr>
                <w:rStyle w:val="Hipervnculo"/>
                <w:noProof/>
              </w:rPr>
              <w:t>2.1.1.</w:t>
            </w:r>
            <w:r>
              <w:rPr>
                <w:rFonts w:asciiTheme="minorHAnsi" w:eastAsiaTheme="minorEastAsia" w:hAnsiTheme="minorHAnsi" w:cstheme="minorBidi"/>
                <w:bCs w:val="0"/>
                <w:noProof/>
                <w:lang w:eastAsia="es-EC"/>
              </w:rPr>
              <w:tab/>
            </w:r>
            <w:r w:rsidRPr="00CE041F">
              <w:rPr>
                <w:rStyle w:val="Hipervnculo"/>
                <w:noProof/>
              </w:rPr>
              <w:t>OBJETIVO DE LA INGENIERÍA Y PROCESOS DE REQUISITOS</w:t>
            </w:r>
            <w:r>
              <w:rPr>
                <w:noProof/>
                <w:webHidden/>
              </w:rPr>
              <w:tab/>
            </w:r>
            <w:r>
              <w:rPr>
                <w:noProof/>
                <w:webHidden/>
              </w:rPr>
              <w:fldChar w:fldCharType="begin"/>
            </w:r>
            <w:r>
              <w:rPr>
                <w:noProof/>
                <w:webHidden/>
              </w:rPr>
              <w:instrText xml:space="preserve"> PAGEREF _Toc230549689 \h </w:instrText>
            </w:r>
            <w:r>
              <w:rPr>
                <w:noProof/>
                <w:webHidden/>
              </w:rPr>
            </w:r>
            <w:r>
              <w:rPr>
                <w:noProof/>
                <w:webHidden/>
              </w:rPr>
              <w:fldChar w:fldCharType="separate"/>
            </w:r>
            <w:r>
              <w:rPr>
                <w:noProof/>
                <w:webHidden/>
              </w:rPr>
              <w:t>4</w:t>
            </w:r>
            <w:r>
              <w:rPr>
                <w:noProof/>
                <w:webHidden/>
              </w:rPr>
              <w:fldChar w:fldCharType="end"/>
            </w:r>
          </w:hyperlink>
        </w:p>
        <w:p w14:paraId="11DFA022" w14:textId="5127A9A6" w:rsidR="000C7F4F" w:rsidRDefault="000C7F4F">
          <w:pPr>
            <w:pStyle w:val="TDC3"/>
            <w:tabs>
              <w:tab w:val="left" w:pos="1440"/>
              <w:tab w:val="right" w:leader="dot" w:pos="9016"/>
            </w:tabs>
            <w:rPr>
              <w:rFonts w:asciiTheme="minorHAnsi" w:eastAsiaTheme="minorEastAsia" w:hAnsiTheme="minorHAnsi" w:cstheme="minorBidi"/>
              <w:bCs w:val="0"/>
              <w:noProof/>
              <w:lang w:eastAsia="es-EC"/>
            </w:rPr>
          </w:pPr>
          <w:hyperlink w:anchor="_Toc230549690" w:history="1">
            <w:r w:rsidRPr="00CE041F">
              <w:rPr>
                <w:rStyle w:val="Hipervnculo"/>
                <w:noProof/>
              </w:rPr>
              <w:t>2.1.2.</w:t>
            </w:r>
            <w:r>
              <w:rPr>
                <w:rFonts w:asciiTheme="minorHAnsi" w:eastAsiaTheme="minorEastAsia" w:hAnsiTheme="minorHAnsi" w:cstheme="minorBidi"/>
                <w:bCs w:val="0"/>
                <w:noProof/>
                <w:lang w:eastAsia="es-EC"/>
              </w:rPr>
              <w:tab/>
            </w:r>
            <w:r w:rsidRPr="00CE041F">
              <w:rPr>
                <w:rStyle w:val="Hipervnculo"/>
                <w:noProof/>
              </w:rPr>
              <w:t>IMPORTANCIA DE LA INGENIERÍA DE REQUISITOS EN PROYECTOS DE SOFTWARE</w:t>
            </w:r>
            <w:r>
              <w:rPr>
                <w:noProof/>
                <w:webHidden/>
              </w:rPr>
              <w:tab/>
            </w:r>
            <w:r>
              <w:rPr>
                <w:noProof/>
                <w:webHidden/>
              </w:rPr>
              <w:fldChar w:fldCharType="begin"/>
            </w:r>
            <w:r>
              <w:rPr>
                <w:noProof/>
                <w:webHidden/>
              </w:rPr>
              <w:instrText xml:space="preserve"> PAGEREF _Toc230549690 \h </w:instrText>
            </w:r>
            <w:r>
              <w:rPr>
                <w:noProof/>
                <w:webHidden/>
              </w:rPr>
            </w:r>
            <w:r>
              <w:rPr>
                <w:noProof/>
                <w:webHidden/>
              </w:rPr>
              <w:fldChar w:fldCharType="separate"/>
            </w:r>
            <w:r>
              <w:rPr>
                <w:noProof/>
                <w:webHidden/>
              </w:rPr>
              <w:t>4</w:t>
            </w:r>
            <w:r>
              <w:rPr>
                <w:noProof/>
                <w:webHidden/>
              </w:rPr>
              <w:fldChar w:fldCharType="end"/>
            </w:r>
          </w:hyperlink>
        </w:p>
        <w:p w14:paraId="4B0EFD5C" w14:textId="2AE6821C" w:rsidR="000C7F4F" w:rsidRDefault="000C7F4F">
          <w:pPr>
            <w:pStyle w:val="TDC2"/>
            <w:tabs>
              <w:tab w:val="left" w:pos="960"/>
              <w:tab w:val="right" w:leader="dot" w:pos="9016"/>
            </w:tabs>
            <w:rPr>
              <w:rFonts w:asciiTheme="minorHAnsi" w:eastAsiaTheme="minorEastAsia" w:hAnsiTheme="minorHAnsi" w:cstheme="minorBidi"/>
              <w:bCs w:val="0"/>
              <w:noProof/>
              <w:lang w:eastAsia="es-EC"/>
            </w:rPr>
          </w:pPr>
          <w:hyperlink w:anchor="_Toc230549691" w:history="1">
            <w:r w:rsidRPr="00CE041F">
              <w:rPr>
                <w:rStyle w:val="Hipervnculo"/>
                <w:noProof/>
              </w:rPr>
              <w:t>2.2.</w:t>
            </w:r>
            <w:r>
              <w:rPr>
                <w:rFonts w:asciiTheme="minorHAnsi" w:eastAsiaTheme="minorEastAsia" w:hAnsiTheme="minorHAnsi" w:cstheme="minorBidi"/>
                <w:bCs w:val="0"/>
                <w:noProof/>
                <w:lang w:eastAsia="es-EC"/>
              </w:rPr>
              <w:tab/>
            </w:r>
            <w:r w:rsidRPr="00CE041F">
              <w:rPr>
                <w:rStyle w:val="Hipervnculo"/>
                <w:noProof/>
              </w:rPr>
              <w:t>REQUISITOS</w:t>
            </w:r>
            <w:r>
              <w:rPr>
                <w:noProof/>
                <w:webHidden/>
              </w:rPr>
              <w:tab/>
            </w:r>
            <w:r>
              <w:rPr>
                <w:noProof/>
                <w:webHidden/>
              </w:rPr>
              <w:fldChar w:fldCharType="begin"/>
            </w:r>
            <w:r>
              <w:rPr>
                <w:noProof/>
                <w:webHidden/>
              </w:rPr>
              <w:instrText xml:space="preserve"> PAGEREF _Toc230549691 \h </w:instrText>
            </w:r>
            <w:r>
              <w:rPr>
                <w:noProof/>
                <w:webHidden/>
              </w:rPr>
            </w:r>
            <w:r>
              <w:rPr>
                <w:noProof/>
                <w:webHidden/>
              </w:rPr>
              <w:fldChar w:fldCharType="separate"/>
            </w:r>
            <w:r>
              <w:rPr>
                <w:noProof/>
                <w:webHidden/>
              </w:rPr>
              <w:t>5</w:t>
            </w:r>
            <w:r>
              <w:rPr>
                <w:noProof/>
                <w:webHidden/>
              </w:rPr>
              <w:fldChar w:fldCharType="end"/>
            </w:r>
          </w:hyperlink>
        </w:p>
        <w:p w14:paraId="191A976E" w14:textId="53642E1B" w:rsidR="000C7F4F" w:rsidRDefault="000C7F4F">
          <w:pPr>
            <w:pStyle w:val="TDC3"/>
            <w:tabs>
              <w:tab w:val="left" w:pos="1440"/>
              <w:tab w:val="right" w:leader="dot" w:pos="9016"/>
            </w:tabs>
            <w:rPr>
              <w:rFonts w:asciiTheme="minorHAnsi" w:eastAsiaTheme="minorEastAsia" w:hAnsiTheme="minorHAnsi" w:cstheme="minorBidi"/>
              <w:bCs w:val="0"/>
              <w:noProof/>
              <w:lang w:eastAsia="es-EC"/>
            </w:rPr>
          </w:pPr>
          <w:hyperlink w:anchor="_Toc230549692" w:history="1">
            <w:r w:rsidRPr="00CE041F">
              <w:rPr>
                <w:rStyle w:val="Hipervnculo"/>
                <w:noProof/>
              </w:rPr>
              <w:t>2.2.1.</w:t>
            </w:r>
            <w:r>
              <w:rPr>
                <w:rFonts w:asciiTheme="minorHAnsi" w:eastAsiaTheme="minorEastAsia" w:hAnsiTheme="minorHAnsi" w:cstheme="minorBidi"/>
                <w:bCs w:val="0"/>
                <w:noProof/>
                <w:lang w:eastAsia="es-EC"/>
              </w:rPr>
              <w:tab/>
            </w:r>
            <w:r w:rsidRPr="00CE041F">
              <w:rPr>
                <w:rStyle w:val="Hipervnculo"/>
                <w:noProof/>
              </w:rPr>
              <w:t>CADENA NECESIDAD-META-REQUISITO</w:t>
            </w:r>
            <w:r>
              <w:rPr>
                <w:noProof/>
                <w:webHidden/>
              </w:rPr>
              <w:tab/>
            </w:r>
            <w:r>
              <w:rPr>
                <w:noProof/>
                <w:webHidden/>
              </w:rPr>
              <w:fldChar w:fldCharType="begin"/>
            </w:r>
            <w:r>
              <w:rPr>
                <w:noProof/>
                <w:webHidden/>
              </w:rPr>
              <w:instrText xml:space="preserve"> PAGEREF _Toc230549692 \h </w:instrText>
            </w:r>
            <w:r>
              <w:rPr>
                <w:noProof/>
                <w:webHidden/>
              </w:rPr>
            </w:r>
            <w:r>
              <w:rPr>
                <w:noProof/>
                <w:webHidden/>
              </w:rPr>
              <w:fldChar w:fldCharType="separate"/>
            </w:r>
            <w:r>
              <w:rPr>
                <w:noProof/>
                <w:webHidden/>
              </w:rPr>
              <w:t>5</w:t>
            </w:r>
            <w:r>
              <w:rPr>
                <w:noProof/>
                <w:webHidden/>
              </w:rPr>
              <w:fldChar w:fldCharType="end"/>
            </w:r>
          </w:hyperlink>
        </w:p>
        <w:p w14:paraId="2C3004BE" w14:textId="349738F6" w:rsidR="000C7F4F" w:rsidRDefault="000C7F4F">
          <w:pPr>
            <w:pStyle w:val="TDC3"/>
            <w:tabs>
              <w:tab w:val="left" w:pos="1440"/>
              <w:tab w:val="right" w:leader="dot" w:pos="9016"/>
            </w:tabs>
            <w:rPr>
              <w:rFonts w:asciiTheme="minorHAnsi" w:eastAsiaTheme="minorEastAsia" w:hAnsiTheme="minorHAnsi" w:cstheme="minorBidi"/>
              <w:bCs w:val="0"/>
              <w:noProof/>
              <w:lang w:eastAsia="es-EC"/>
            </w:rPr>
          </w:pPr>
          <w:hyperlink w:anchor="_Toc230549693" w:history="1">
            <w:r w:rsidRPr="00CE041F">
              <w:rPr>
                <w:rStyle w:val="Hipervnculo"/>
                <w:noProof/>
              </w:rPr>
              <w:t>2.2.2.</w:t>
            </w:r>
            <w:r>
              <w:rPr>
                <w:rFonts w:asciiTheme="minorHAnsi" w:eastAsiaTheme="minorEastAsia" w:hAnsiTheme="minorHAnsi" w:cstheme="minorBidi"/>
                <w:bCs w:val="0"/>
                <w:noProof/>
                <w:lang w:eastAsia="es-EC"/>
              </w:rPr>
              <w:tab/>
            </w:r>
            <w:r w:rsidRPr="00CE041F">
              <w:rPr>
                <w:rStyle w:val="Hipervnculo"/>
                <w:noProof/>
              </w:rPr>
              <w:t>CARACTERÍSTICAS DE UN BUEN REQUISITO</w:t>
            </w:r>
            <w:r>
              <w:rPr>
                <w:noProof/>
                <w:webHidden/>
              </w:rPr>
              <w:tab/>
            </w:r>
            <w:r>
              <w:rPr>
                <w:noProof/>
                <w:webHidden/>
              </w:rPr>
              <w:fldChar w:fldCharType="begin"/>
            </w:r>
            <w:r>
              <w:rPr>
                <w:noProof/>
                <w:webHidden/>
              </w:rPr>
              <w:instrText xml:space="preserve"> PAGEREF _Toc230549693 \h </w:instrText>
            </w:r>
            <w:r>
              <w:rPr>
                <w:noProof/>
                <w:webHidden/>
              </w:rPr>
            </w:r>
            <w:r>
              <w:rPr>
                <w:noProof/>
                <w:webHidden/>
              </w:rPr>
              <w:fldChar w:fldCharType="separate"/>
            </w:r>
            <w:r>
              <w:rPr>
                <w:noProof/>
                <w:webHidden/>
              </w:rPr>
              <w:t>6</w:t>
            </w:r>
            <w:r>
              <w:rPr>
                <w:noProof/>
                <w:webHidden/>
              </w:rPr>
              <w:fldChar w:fldCharType="end"/>
            </w:r>
          </w:hyperlink>
        </w:p>
        <w:p w14:paraId="4932C630" w14:textId="1084626B" w:rsidR="000C7F4F" w:rsidRDefault="000C7F4F">
          <w:pPr>
            <w:pStyle w:val="TDC3"/>
            <w:tabs>
              <w:tab w:val="left" w:pos="1440"/>
              <w:tab w:val="right" w:leader="dot" w:pos="9016"/>
            </w:tabs>
            <w:rPr>
              <w:rFonts w:asciiTheme="minorHAnsi" w:eastAsiaTheme="minorEastAsia" w:hAnsiTheme="minorHAnsi" w:cstheme="minorBidi"/>
              <w:bCs w:val="0"/>
              <w:noProof/>
              <w:lang w:eastAsia="es-EC"/>
            </w:rPr>
          </w:pPr>
          <w:hyperlink w:anchor="_Toc230549694" w:history="1">
            <w:r w:rsidRPr="00CE041F">
              <w:rPr>
                <w:rStyle w:val="Hipervnculo"/>
                <w:noProof/>
              </w:rPr>
              <w:t>2.2.3.</w:t>
            </w:r>
            <w:r>
              <w:rPr>
                <w:rFonts w:asciiTheme="minorHAnsi" w:eastAsiaTheme="minorEastAsia" w:hAnsiTheme="minorHAnsi" w:cstheme="minorBidi"/>
                <w:bCs w:val="0"/>
                <w:noProof/>
                <w:lang w:eastAsia="es-EC"/>
              </w:rPr>
              <w:tab/>
            </w:r>
            <w:r w:rsidRPr="00CE041F">
              <w:rPr>
                <w:rStyle w:val="Hipervnculo"/>
                <w:noProof/>
              </w:rPr>
              <w:t>REQUISITOS VERIFICABLES Y CUANTIFICABLES</w:t>
            </w:r>
            <w:r>
              <w:rPr>
                <w:noProof/>
                <w:webHidden/>
              </w:rPr>
              <w:tab/>
            </w:r>
            <w:r>
              <w:rPr>
                <w:noProof/>
                <w:webHidden/>
              </w:rPr>
              <w:fldChar w:fldCharType="begin"/>
            </w:r>
            <w:r>
              <w:rPr>
                <w:noProof/>
                <w:webHidden/>
              </w:rPr>
              <w:instrText xml:space="preserve"> PAGEREF _Toc230549694 \h </w:instrText>
            </w:r>
            <w:r>
              <w:rPr>
                <w:noProof/>
                <w:webHidden/>
              </w:rPr>
            </w:r>
            <w:r>
              <w:rPr>
                <w:noProof/>
                <w:webHidden/>
              </w:rPr>
              <w:fldChar w:fldCharType="separate"/>
            </w:r>
            <w:r>
              <w:rPr>
                <w:noProof/>
                <w:webHidden/>
              </w:rPr>
              <w:t>6</w:t>
            </w:r>
            <w:r>
              <w:rPr>
                <w:noProof/>
                <w:webHidden/>
              </w:rPr>
              <w:fldChar w:fldCharType="end"/>
            </w:r>
          </w:hyperlink>
        </w:p>
        <w:p w14:paraId="3BE9FF1F" w14:textId="0A6729E3" w:rsidR="000C7F4F" w:rsidRDefault="000C7F4F">
          <w:pPr>
            <w:pStyle w:val="TDC2"/>
            <w:tabs>
              <w:tab w:val="left" w:pos="960"/>
              <w:tab w:val="right" w:leader="dot" w:pos="9016"/>
            </w:tabs>
            <w:rPr>
              <w:rFonts w:asciiTheme="minorHAnsi" w:eastAsiaTheme="minorEastAsia" w:hAnsiTheme="minorHAnsi" w:cstheme="minorBidi"/>
              <w:bCs w:val="0"/>
              <w:noProof/>
              <w:lang w:eastAsia="es-EC"/>
            </w:rPr>
          </w:pPr>
          <w:hyperlink w:anchor="_Toc230549695" w:history="1">
            <w:r w:rsidRPr="00CE041F">
              <w:rPr>
                <w:rStyle w:val="Hipervnculo"/>
                <w:noProof/>
              </w:rPr>
              <w:t>2.3.</w:t>
            </w:r>
            <w:r>
              <w:rPr>
                <w:rFonts w:asciiTheme="minorHAnsi" w:eastAsiaTheme="minorEastAsia" w:hAnsiTheme="minorHAnsi" w:cstheme="minorBidi"/>
                <w:bCs w:val="0"/>
                <w:noProof/>
                <w:lang w:eastAsia="es-EC"/>
              </w:rPr>
              <w:tab/>
            </w:r>
            <w:r w:rsidRPr="00CE041F">
              <w:rPr>
                <w:rStyle w:val="Hipervnculo"/>
                <w:noProof/>
              </w:rPr>
              <w:t>TIPOS DE REQUISITOS</w:t>
            </w:r>
            <w:r>
              <w:rPr>
                <w:noProof/>
                <w:webHidden/>
              </w:rPr>
              <w:tab/>
            </w:r>
            <w:r>
              <w:rPr>
                <w:noProof/>
                <w:webHidden/>
              </w:rPr>
              <w:fldChar w:fldCharType="begin"/>
            </w:r>
            <w:r>
              <w:rPr>
                <w:noProof/>
                <w:webHidden/>
              </w:rPr>
              <w:instrText xml:space="preserve"> PAGEREF _Toc230549695 \h </w:instrText>
            </w:r>
            <w:r>
              <w:rPr>
                <w:noProof/>
                <w:webHidden/>
              </w:rPr>
            </w:r>
            <w:r>
              <w:rPr>
                <w:noProof/>
                <w:webHidden/>
              </w:rPr>
              <w:fldChar w:fldCharType="separate"/>
            </w:r>
            <w:r>
              <w:rPr>
                <w:noProof/>
                <w:webHidden/>
              </w:rPr>
              <w:t>7</w:t>
            </w:r>
            <w:r>
              <w:rPr>
                <w:noProof/>
                <w:webHidden/>
              </w:rPr>
              <w:fldChar w:fldCharType="end"/>
            </w:r>
          </w:hyperlink>
        </w:p>
        <w:p w14:paraId="1AED2061" w14:textId="56CE0D41" w:rsidR="000C7F4F" w:rsidRDefault="000C7F4F">
          <w:pPr>
            <w:pStyle w:val="TDC3"/>
            <w:tabs>
              <w:tab w:val="left" w:pos="1440"/>
              <w:tab w:val="right" w:leader="dot" w:pos="9016"/>
            </w:tabs>
            <w:rPr>
              <w:rFonts w:asciiTheme="minorHAnsi" w:eastAsiaTheme="minorEastAsia" w:hAnsiTheme="minorHAnsi" w:cstheme="minorBidi"/>
              <w:bCs w:val="0"/>
              <w:noProof/>
              <w:lang w:eastAsia="es-EC"/>
            </w:rPr>
          </w:pPr>
          <w:hyperlink w:anchor="_Toc230549696" w:history="1">
            <w:r w:rsidRPr="00CE041F">
              <w:rPr>
                <w:rStyle w:val="Hipervnculo"/>
                <w:noProof/>
              </w:rPr>
              <w:t>2.3.1.</w:t>
            </w:r>
            <w:r>
              <w:rPr>
                <w:rFonts w:asciiTheme="minorHAnsi" w:eastAsiaTheme="minorEastAsia" w:hAnsiTheme="minorHAnsi" w:cstheme="minorBidi"/>
                <w:bCs w:val="0"/>
                <w:noProof/>
                <w:lang w:eastAsia="es-EC"/>
              </w:rPr>
              <w:tab/>
            </w:r>
            <w:r w:rsidRPr="00CE041F">
              <w:rPr>
                <w:rStyle w:val="Hipervnculo"/>
                <w:noProof/>
              </w:rPr>
              <w:t>REQUISITOS FUNCIONALES</w:t>
            </w:r>
            <w:r>
              <w:rPr>
                <w:noProof/>
                <w:webHidden/>
              </w:rPr>
              <w:tab/>
            </w:r>
            <w:r>
              <w:rPr>
                <w:noProof/>
                <w:webHidden/>
              </w:rPr>
              <w:fldChar w:fldCharType="begin"/>
            </w:r>
            <w:r>
              <w:rPr>
                <w:noProof/>
                <w:webHidden/>
              </w:rPr>
              <w:instrText xml:space="preserve"> PAGEREF _Toc230549696 \h </w:instrText>
            </w:r>
            <w:r>
              <w:rPr>
                <w:noProof/>
                <w:webHidden/>
              </w:rPr>
            </w:r>
            <w:r>
              <w:rPr>
                <w:noProof/>
                <w:webHidden/>
              </w:rPr>
              <w:fldChar w:fldCharType="separate"/>
            </w:r>
            <w:r>
              <w:rPr>
                <w:noProof/>
                <w:webHidden/>
              </w:rPr>
              <w:t>7</w:t>
            </w:r>
            <w:r>
              <w:rPr>
                <w:noProof/>
                <w:webHidden/>
              </w:rPr>
              <w:fldChar w:fldCharType="end"/>
            </w:r>
          </w:hyperlink>
        </w:p>
        <w:p w14:paraId="15FFF418" w14:textId="49576A35" w:rsidR="000C7F4F" w:rsidRDefault="000C7F4F">
          <w:pPr>
            <w:pStyle w:val="TDC3"/>
            <w:tabs>
              <w:tab w:val="left" w:pos="1440"/>
              <w:tab w:val="right" w:leader="dot" w:pos="9016"/>
            </w:tabs>
            <w:rPr>
              <w:rFonts w:asciiTheme="minorHAnsi" w:eastAsiaTheme="minorEastAsia" w:hAnsiTheme="minorHAnsi" w:cstheme="minorBidi"/>
              <w:bCs w:val="0"/>
              <w:noProof/>
              <w:lang w:eastAsia="es-EC"/>
            </w:rPr>
          </w:pPr>
          <w:hyperlink w:anchor="_Toc230549697" w:history="1">
            <w:r w:rsidRPr="00CE041F">
              <w:rPr>
                <w:rStyle w:val="Hipervnculo"/>
                <w:noProof/>
              </w:rPr>
              <w:t>2.3.2.</w:t>
            </w:r>
            <w:r>
              <w:rPr>
                <w:rFonts w:asciiTheme="minorHAnsi" w:eastAsiaTheme="minorEastAsia" w:hAnsiTheme="minorHAnsi" w:cstheme="minorBidi"/>
                <w:bCs w:val="0"/>
                <w:noProof/>
                <w:lang w:eastAsia="es-EC"/>
              </w:rPr>
              <w:tab/>
            </w:r>
            <w:r w:rsidRPr="00CE041F">
              <w:rPr>
                <w:rStyle w:val="Hipervnculo"/>
                <w:noProof/>
              </w:rPr>
              <w:t>REQUISITOS NO FUNCIONALES</w:t>
            </w:r>
            <w:r>
              <w:rPr>
                <w:noProof/>
                <w:webHidden/>
              </w:rPr>
              <w:tab/>
            </w:r>
            <w:r>
              <w:rPr>
                <w:noProof/>
                <w:webHidden/>
              </w:rPr>
              <w:fldChar w:fldCharType="begin"/>
            </w:r>
            <w:r>
              <w:rPr>
                <w:noProof/>
                <w:webHidden/>
              </w:rPr>
              <w:instrText xml:space="preserve"> PAGEREF _Toc230549697 \h </w:instrText>
            </w:r>
            <w:r>
              <w:rPr>
                <w:noProof/>
                <w:webHidden/>
              </w:rPr>
            </w:r>
            <w:r>
              <w:rPr>
                <w:noProof/>
                <w:webHidden/>
              </w:rPr>
              <w:fldChar w:fldCharType="separate"/>
            </w:r>
            <w:r>
              <w:rPr>
                <w:noProof/>
                <w:webHidden/>
              </w:rPr>
              <w:t>7</w:t>
            </w:r>
            <w:r>
              <w:rPr>
                <w:noProof/>
                <w:webHidden/>
              </w:rPr>
              <w:fldChar w:fldCharType="end"/>
            </w:r>
          </w:hyperlink>
        </w:p>
        <w:p w14:paraId="174401CE" w14:textId="3B067604" w:rsidR="000C7F4F" w:rsidRDefault="000C7F4F">
          <w:pPr>
            <w:pStyle w:val="TDC3"/>
            <w:tabs>
              <w:tab w:val="left" w:pos="1440"/>
              <w:tab w:val="right" w:leader="dot" w:pos="9016"/>
            </w:tabs>
            <w:rPr>
              <w:rFonts w:asciiTheme="minorHAnsi" w:eastAsiaTheme="minorEastAsia" w:hAnsiTheme="minorHAnsi" w:cstheme="minorBidi"/>
              <w:bCs w:val="0"/>
              <w:noProof/>
              <w:lang w:eastAsia="es-EC"/>
            </w:rPr>
          </w:pPr>
          <w:hyperlink w:anchor="_Toc230549698" w:history="1">
            <w:r w:rsidRPr="00CE041F">
              <w:rPr>
                <w:rStyle w:val="Hipervnculo"/>
                <w:noProof/>
              </w:rPr>
              <w:t>2.3.3.</w:t>
            </w:r>
            <w:r>
              <w:rPr>
                <w:rFonts w:asciiTheme="minorHAnsi" w:eastAsiaTheme="minorEastAsia" w:hAnsiTheme="minorHAnsi" w:cstheme="minorBidi"/>
                <w:bCs w:val="0"/>
                <w:noProof/>
                <w:lang w:eastAsia="es-EC"/>
              </w:rPr>
              <w:tab/>
            </w:r>
            <w:r w:rsidRPr="00CE041F">
              <w:rPr>
                <w:rStyle w:val="Hipervnculo"/>
                <w:noProof/>
              </w:rPr>
              <w:t>REQUISITOS DE PRODUCTO</w:t>
            </w:r>
            <w:r>
              <w:rPr>
                <w:noProof/>
                <w:webHidden/>
              </w:rPr>
              <w:tab/>
            </w:r>
            <w:r>
              <w:rPr>
                <w:noProof/>
                <w:webHidden/>
              </w:rPr>
              <w:fldChar w:fldCharType="begin"/>
            </w:r>
            <w:r>
              <w:rPr>
                <w:noProof/>
                <w:webHidden/>
              </w:rPr>
              <w:instrText xml:space="preserve"> PAGEREF _Toc230549698 \h </w:instrText>
            </w:r>
            <w:r>
              <w:rPr>
                <w:noProof/>
                <w:webHidden/>
              </w:rPr>
            </w:r>
            <w:r>
              <w:rPr>
                <w:noProof/>
                <w:webHidden/>
              </w:rPr>
              <w:fldChar w:fldCharType="separate"/>
            </w:r>
            <w:r>
              <w:rPr>
                <w:noProof/>
                <w:webHidden/>
              </w:rPr>
              <w:t>7</w:t>
            </w:r>
            <w:r>
              <w:rPr>
                <w:noProof/>
                <w:webHidden/>
              </w:rPr>
              <w:fldChar w:fldCharType="end"/>
            </w:r>
          </w:hyperlink>
        </w:p>
        <w:p w14:paraId="27060172" w14:textId="121E5FE0" w:rsidR="000C7F4F" w:rsidRDefault="000C7F4F">
          <w:pPr>
            <w:pStyle w:val="TDC3"/>
            <w:tabs>
              <w:tab w:val="left" w:pos="1440"/>
              <w:tab w:val="right" w:leader="dot" w:pos="9016"/>
            </w:tabs>
            <w:rPr>
              <w:rFonts w:asciiTheme="minorHAnsi" w:eastAsiaTheme="minorEastAsia" w:hAnsiTheme="minorHAnsi" w:cstheme="minorBidi"/>
              <w:bCs w:val="0"/>
              <w:noProof/>
              <w:lang w:eastAsia="es-EC"/>
            </w:rPr>
          </w:pPr>
          <w:hyperlink w:anchor="_Toc230549699" w:history="1">
            <w:r w:rsidRPr="00CE041F">
              <w:rPr>
                <w:rStyle w:val="Hipervnculo"/>
                <w:noProof/>
              </w:rPr>
              <w:t>2.3.4.</w:t>
            </w:r>
            <w:r>
              <w:rPr>
                <w:rFonts w:asciiTheme="minorHAnsi" w:eastAsiaTheme="minorEastAsia" w:hAnsiTheme="minorHAnsi" w:cstheme="minorBidi"/>
                <w:bCs w:val="0"/>
                <w:noProof/>
                <w:lang w:eastAsia="es-EC"/>
              </w:rPr>
              <w:tab/>
            </w:r>
            <w:r w:rsidRPr="00CE041F">
              <w:rPr>
                <w:rStyle w:val="Hipervnculo"/>
                <w:noProof/>
              </w:rPr>
              <w:t>REQUISITOS DE PROCESO</w:t>
            </w:r>
            <w:r>
              <w:rPr>
                <w:noProof/>
                <w:webHidden/>
              </w:rPr>
              <w:tab/>
            </w:r>
            <w:r>
              <w:rPr>
                <w:noProof/>
                <w:webHidden/>
              </w:rPr>
              <w:fldChar w:fldCharType="begin"/>
            </w:r>
            <w:r>
              <w:rPr>
                <w:noProof/>
                <w:webHidden/>
              </w:rPr>
              <w:instrText xml:space="preserve"> PAGEREF _Toc230549699 \h </w:instrText>
            </w:r>
            <w:r>
              <w:rPr>
                <w:noProof/>
                <w:webHidden/>
              </w:rPr>
            </w:r>
            <w:r>
              <w:rPr>
                <w:noProof/>
                <w:webHidden/>
              </w:rPr>
              <w:fldChar w:fldCharType="separate"/>
            </w:r>
            <w:r>
              <w:rPr>
                <w:noProof/>
                <w:webHidden/>
              </w:rPr>
              <w:t>8</w:t>
            </w:r>
            <w:r>
              <w:rPr>
                <w:noProof/>
                <w:webHidden/>
              </w:rPr>
              <w:fldChar w:fldCharType="end"/>
            </w:r>
          </w:hyperlink>
        </w:p>
        <w:p w14:paraId="2C724270" w14:textId="5F3568B3" w:rsidR="000C7F4F" w:rsidRDefault="000C7F4F">
          <w:pPr>
            <w:pStyle w:val="TDC3"/>
            <w:tabs>
              <w:tab w:val="left" w:pos="1440"/>
              <w:tab w:val="right" w:leader="dot" w:pos="9016"/>
            </w:tabs>
            <w:rPr>
              <w:rFonts w:asciiTheme="minorHAnsi" w:eastAsiaTheme="minorEastAsia" w:hAnsiTheme="minorHAnsi" w:cstheme="minorBidi"/>
              <w:bCs w:val="0"/>
              <w:noProof/>
              <w:lang w:eastAsia="es-EC"/>
            </w:rPr>
          </w:pPr>
          <w:hyperlink w:anchor="_Toc230549700" w:history="1">
            <w:r w:rsidRPr="00CE041F">
              <w:rPr>
                <w:rStyle w:val="Hipervnculo"/>
                <w:noProof/>
              </w:rPr>
              <w:t>2.3.5.</w:t>
            </w:r>
            <w:r>
              <w:rPr>
                <w:rFonts w:asciiTheme="minorHAnsi" w:eastAsiaTheme="minorEastAsia" w:hAnsiTheme="minorHAnsi" w:cstheme="minorBidi"/>
                <w:bCs w:val="0"/>
                <w:noProof/>
                <w:lang w:eastAsia="es-EC"/>
              </w:rPr>
              <w:tab/>
            </w:r>
            <w:r w:rsidRPr="00CE041F">
              <w:rPr>
                <w:rStyle w:val="Hipervnculo"/>
                <w:noProof/>
              </w:rPr>
              <w:t>REQUISITOS CUANTIFICABLES</w:t>
            </w:r>
            <w:r>
              <w:rPr>
                <w:noProof/>
                <w:webHidden/>
              </w:rPr>
              <w:tab/>
            </w:r>
            <w:r>
              <w:rPr>
                <w:noProof/>
                <w:webHidden/>
              </w:rPr>
              <w:fldChar w:fldCharType="begin"/>
            </w:r>
            <w:r>
              <w:rPr>
                <w:noProof/>
                <w:webHidden/>
              </w:rPr>
              <w:instrText xml:space="preserve"> PAGEREF _Toc230549700 \h </w:instrText>
            </w:r>
            <w:r>
              <w:rPr>
                <w:noProof/>
                <w:webHidden/>
              </w:rPr>
            </w:r>
            <w:r>
              <w:rPr>
                <w:noProof/>
                <w:webHidden/>
              </w:rPr>
              <w:fldChar w:fldCharType="separate"/>
            </w:r>
            <w:r>
              <w:rPr>
                <w:noProof/>
                <w:webHidden/>
              </w:rPr>
              <w:t>8</w:t>
            </w:r>
            <w:r>
              <w:rPr>
                <w:noProof/>
                <w:webHidden/>
              </w:rPr>
              <w:fldChar w:fldCharType="end"/>
            </w:r>
          </w:hyperlink>
        </w:p>
        <w:p w14:paraId="366B9C3A" w14:textId="225A9FE2" w:rsidR="000C7F4F" w:rsidRDefault="000C7F4F">
          <w:pPr>
            <w:pStyle w:val="TDC3"/>
            <w:tabs>
              <w:tab w:val="left" w:pos="1440"/>
              <w:tab w:val="right" w:leader="dot" w:pos="9016"/>
            </w:tabs>
            <w:rPr>
              <w:rFonts w:asciiTheme="minorHAnsi" w:eastAsiaTheme="minorEastAsia" w:hAnsiTheme="minorHAnsi" w:cstheme="minorBidi"/>
              <w:bCs w:val="0"/>
              <w:noProof/>
              <w:lang w:eastAsia="es-EC"/>
            </w:rPr>
          </w:pPr>
          <w:hyperlink w:anchor="_Toc230549701" w:history="1">
            <w:r w:rsidRPr="00CE041F">
              <w:rPr>
                <w:rStyle w:val="Hipervnculo"/>
                <w:noProof/>
              </w:rPr>
              <w:t>2.3.6.</w:t>
            </w:r>
            <w:r>
              <w:rPr>
                <w:rFonts w:asciiTheme="minorHAnsi" w:eastAsiaTheme="minorEastAsia" w:hAnsiTheme="minorHAnsi" w:cstheme="minorBidi"/>
                <w:bCs w:val="0"/>
                <w:noProof/>
                <w:lang w:eastAsia="es-EC"/>
              </w:rPr>
              <w:tab/>
            </w:r>
            <w:r w:rsidRPr="00CE041F">
              <w:rPr>
                <w:rStyle w:val="Hipervnculo"/>
                <w:noProof/>
              </w:rPr>
              <w:t>RESTRICCIONES</w:t>
            </w:r>
            <w:r>
              <w:rPr>
                <w:noProof/>
                <w:webHidden/>
              </w:rPr>
              <w:tab/>
            </w:r>
            <w:r>
              <w:rPr>
                <w:noProof/>
                <w:webHidden/>
              </w:rPr>
              <w:fldChar w:fldCharType="begin"/>
            </w:r>
            <w:r>
              <w:rPr>
                <w:noProof/>
                <w:webHidden/>
              </w:rPr>
              <w:instrText xml:space="preserve"> PAGEREF _Toc230549701 \h </w:instrText>
            </w:r>
            <w:r>
              <w:rPr>
                <w:noProof/>
                <w:webHidden/>
              </w:rPr>
            </w:r>
            <w:r>
              <w:rPr>
                <w:noProof/>
                <w:webHidden/>
              </w:rPr>
              <w:fldChar w:fldCharType="separate"/>
            </w:r>
            <w:r>
              <w:rPr>
                <w:noProof/>
                <w:webHidden/>
              </w:rPr>
              <w:t>9</w:t>
            </w:r>
            <w:r>
              <w:rPr>
                <w:noProof/>
                <w:webHidden/>
              </w:rPr>
              <w:fldChar w:fldCharType="end"/>
            </w:r>
          </w:hyperlink>
        </w:p>
        <w:p w14:paraId="5955393B" w14:textId="699B7B37" w:rsidR="000C7F4F" w:rsidRDefault="000C7F4F">
          <w:pPr>
            <w:pStyle w:val="TDC3"/>
            <w:tabs>
              <w:tab w:val="left" w:pos="1440"/>
              <w:tab w:val="right" w:leader="dot" w:pos="9016"/>
            </w:tabs>
            <w:rPr>
              <w:rFonts w:asciiTheme="minorHAnsi" w:eastAsiaTheme="minorEastAsia" w:hAnsiTheme="minorHAnsi" w:cstheme="minorBidi"/>
              <w:bCs w:val="0"/>
              <w:noProof/>
              <w:lang w:eastAsia="es-EC"/>
            </w:rPr>
          </w:pPr>
          <w:hyperlink w:anchor="_Toc230549702" w:history="1">
            <w:r w:rsidRPr="00CE041F">
              <w:rPr>
                <w:rStyle w:val="Hipervnculo"/>
                <w:noProof/>
              </w:rPr>
              <w:t>2.3.7.</w:t>
            </w:r>
            <w:r>
              <w:rPr>
                <w:rFonts w:asciiTheme="minorHAnsi" w:eastAsiaTheme="minorEastAsia" w:hAnsiTheme="minorHAnsi" w:cstheme="minorBidi"/>
                <w:bCs w:val="0"/>
                <w:noProof/>
                <w:lang w:eastAsia="es-EC"/>
              </w:rPr>
              <w:tab/>
            </w:r>
            <w:r w:rsidRPr="00CE041F">
              <w:rPr>
                <w:rStyle w:val="Hipervnculo"/>
                <w:noProof/>
              </w:rPr>
              <w:t>PROPIEDADES EMERGENTES</w:t>
            </w:r>
            <w:r>
              <w:rPr>
                <w:noProof/>
                <w:webHidden/>
              </w:rPr>
              <w:tab/>
            </w:r>
            <w:r>
              <w:rPr>
                <w:noProof/>
                <w:webHidden/>
              </w:rPr>
              <w:fldChar w:fldCharType="begin"/>
            </w:r>
            <w:r>
              <w:rPr>
                <w:noProof/>
                <w:webHidden/>
              </w:rPr>
              <w:instrText xml:space="preserve"> PAGEREF _Toc230549702 \h </w:instrText>
            </w:r>
            <w:r>
              <w:rPr>
                <w:noProof/>
                <w:webHidden/>
              </w:rPr>
            </w:r>
            <w:r>
              <w:rPr>
                <w:noProof/>
                <w:webHidden/>
              </w:rPr>
              <w:fldChar w:fldCharType="separate"/>
            </w:r>
            <w:r>
              <w:rPr>
                <w:noProof/>
                <w:webHidden/>
              </w:rPr>
              <w:t>9</w:t>
            </w:r>
            <w:r>
              <w:rPr>
                <w:noProof/>
                <w:webHidden/>
              </w:rPr>
              <w:fldChar w:fldCharType="end"/>
            </w:r>
          </w:hyperlink>
        </w:p>
        <w:p w14:paraId="3581764F" w14:textId="1077F18E" w:rsidR="000C7F4F" w:rsidRDefault="000C7F4F">
          <w:pPr>
            <w:pStyle w:val="TDC2"/>
            <w:tabs>
              <w:tab w:val="left" w:pos="960"/>
              <w:tab w:val="right" w:leader="dot" w:pos="9016"/>
            </w:tabs>
            <w:rPr>
              <w:rFonts w:asciiTheme="minorHAnsi" w:eastAsiaTheme="minorEastAsia" w:hAnsiTheme="minorHAnsi" w:cstheme="minorBidi"/>
              <w:bCs w:val="0"/>
              <w:noProof/>
              <w:lang w:eastAsia="es-EC"/>
            </w:rPr>
          </w:pPr>
          <w:hyperlink w:anchor="_Toc230549703" w:history="1">
            <w:r w:rsidRPr="00CE041F">
              <w:rPr>
                <w:rStyle w:val="Hipervnculo"/>
                <w:noProof/>
              </w:rPr>
              <w:t>2.4.</w:t>
            </w:r>
            <w:r>
              <w:rPr>
                <w:rFonts w:asciiTheme="minorHAnsi" w:eastAsiaTheme="minorEastAsia" w:hAnsiTheme="minorHAnsi" w:cstheme="minorBidi"/>
                <w:bCs w:val="0"/>
                <w:noProof/>
                <w:lang w:eastAsia="es-EC"/>
              </w:rPr>
              <w:tab/>
            </w:r>
            <w:r w:rsidRPr="00CE041F">
              <w:rPr>
                <w:rStyle w:val="Hipervnculo"/>
                <w:noProof/>
              </w:rPr>
              <w:t>PROCESO DE INGENIERÍA DE REQUISITOS</w:t>
            </w:r>
            <w:r>
              <w:rPr>
                <w:noProof/>
                <w:webHidden/>
              </w:rPr>
              <w:tab/>
            </w:r>
            <w:r>
              <w:rPr>
                <w:noProof/>
                <w:webHidden/>
              </w:rPr>
              <w:fldChar w:fldCharType="begin"/>
            </w:r>
            <w:r>
              <w:rPr>
                <w:noProof/>
                <w:webHidden/>
              </w:rPr>
              <w:instrText xml:space="preserve"> PAGEREF _Toc230549703 \h </w:instrText>
            </w:r>
            <w:r>
              <w:rPr>
                <w:noProof/>
                <w:webHidden/>
              </w:rPr>
            </w:r>
            <w:r>
              <w:rPr>
                <w:noProof/>
                <w:webHidden/>
              </w:rPr>
              <w:fldChar w:fldCharType="separate"/>
            </w:r>
            <w:r>
              <w:rPr>
                <w:noProof/>
                <w:webHidden/>
              </w:rPr>
              <w:t>10</w:t>
            </w:r>
            <w:r>
              <w:rPr>
                <w:noProof/>
                <w:webHidden/>
              </w:rPr>
              <w:fldChar w:fldCharType="end"/>
            </w:r>
          </w:hyperlink>
        </w:p>
        <w:p w14:paraId="42A4816D" w14:textId="4C3E39EC" w:rsidR="000C7F4F" w:rsidRDefault="000C7F4F">
          <w:pPr>
            <w:pStyle w:val="TDC3"/>
            <w:tabs>
              <w:tab w:val="left" w:pos="1440"/>
              <w:tab w:val="right" w:leader="dot" w:pos="9016"/>
            </w:tabs>
            <w:rPr>
              <w:rFonts w:asciiTheme="minorHAnsi" w:eastAsiaTheme="minorEastAsia" w:hAnsiTheme="minorHAnsi" w:cstheme="minorBidi"/>
              <w:bCs w:val="0"/>
              <w:noProof/>
              <w:lang w:eastAsia="es-EC"/>
            </w:rPr>
          </w:pPr>
          <w:hyperlink w:anchor="_Toc230549704" w:history="1">
            <w:r w:rsidRPr="00CE041F">
              <w:rPr>
                <w:rStyle w:val="Hipervnculo"/>
                <w:noProof/>
              </w:rPr>
              <w:t>2.4.1.</w:t>
            </w:r>
            <w:r>
              <w:rPr>
                <w:rFonts w:asciiTheme="minorHAnsi" w:eastAsiaTheme="minorEastAsia" w:hAnsiTheme="minorHAnsi" w:cstheme="minorBidi"/>
                <w:bCs w:val="0"/>
                <w:noProof/>
                <w:lang w:eastAsia="es-EC"/>
              </w:rPr>
              <w:tab/>
            </w:r>
            <w:r w:rsidRPr="00CE041F">
              <w:rPr>
                <w:rStyle w:val="Hipervnculo"/>
                <w:noProof/>
              </w:rPr>
              <w:t>DEFINICIÓN DE PROCESO DE IR</w:t>
            </w:r>
            <w:r>
              <w:rPr>
                <w:noProof/>
                <w:webHidden/>
              </w:rPr>
              <w:tab/>
            </w:r>
            <w:r>
              <w:rPr>
                <w:noProof/>
                <w:webHidden/>
              </w:rPr>
              <w:fldChar w:fldCharType="begin"/>
            </w:r>
            <w:r>
              <w:rPr>
                <w:noProof/>
                <w:webHidden/>
              </w:rPr>
              <w:instrText xml:space="preserve"> PAGEREF _Toc230549704 \h </w:instrText>
            </w:r>
            <w:r>
              <w:rPr>
                <w:noProof/>
                <w:webHidden/>
              </w:rPr>
            </w:r>
            <w:r>
              <w:rPr>
                <w:noProof/>
                <w:webHidden/>
              </w:rPr>
              <w:fldChar w:fldCharType="separate"/>
            </w:r>
            <w:r>
              <w:rPr>
                <w:noProof/>
                <w:webHidden/>
              </w:rPr>
              <w:t>10</w:t>
            </w:r>
            <w:r>
              <w:rPr>
                <w:noProof/>
                <w:webHidden/>
              </w:rPr>
              <w:fldChar w:fldCharType="end"/>
            </w:r>
          </w:hyperlink>
        </w:p>
        <w:p w14:paraId="3C060C70" w14:textId="79DFDCA1" w:rsidR="000C7F4F" w:rsidRDefault="000C7F4F">
          <w:pPr>
            <w:pStyle w:val="TDC3"/>
            <w:tabs>
              <w:tab w:val="left" w:pos="1440"/>
              <w:tab w:val="right" w:leader="dot" w:pos="9016"/>
            </w:tabs>
            <w:rPr>
              <w:rFonts w:asciiTheme="minorHAnsi" w:eastAsiaTheme="minorEastAsia" w:hAnsiTheme="minorHAnsi" w:cstheme="minorBidi"/>
              <w:bCs w:val="0"/>
              <w:noProof/>
              <w:lang w:eastAsia="es-EC"/>
            </w:rPr>
          </w:pPr>
          <w:hyperlink w:anchor="_Toc230549705" w:history="1">
            <w:r w:rsidRPr="00CE041F">
              <w:rPr>
                <w:rStyle w:val="Hipervnculo"/>
                <w:noProof/>
              </w:rPr>
              <w:t>2.4.2.</w:t>
            </w:r>
            <w:r>
              <w:rPr>
                <w:rFonts w:asciiTheme="minorHAnsi" w:eastAsiaTheme="minorEastAsia" w:hAnsiTheme="minorHAnsi" w:cstheme="minorBidi"/>
                <w:bCs w:val="0"/>
                <w:noProof/>
                <w:lang w:eastAsia="es-EC"/>
              </w:rPr>
              <w:tab/>
            </w:r>
            <w:r w:rsidRPr="00CE041F">
              <w:rPr>
                <w:rStyle w:val="Hipervnculo"/>
                <w:noProof/>
              </w:rPr>
              <w:t>MODELOS DE PROCESO</w:t>
            </w:r>
            <w:r>
              <w:rPr>
                <w:noProof/>
                <w:webHidden/>
              </w:rPr>
              <w:tab/>
            </w:r>
            <w:r>
              <w:rPr>
                <w:noProof/>
                <w:webHidden/>
              </w:rPr>
              <w:fldChar w:fldCharType="begin"/>
            </w:r>
            <w:r>
              <w:rPr>
                <w:noProof/>
                <w:webHidden/>
              </w:rPr>
              <w:instrText xml:space="preserve"> PAGEREF _Toc230549705 \h </w:instrText>
            </w:r>
            <w:r>
              <w:rPr>
                <w:noProof/>
                <w:webHidden/>
              </w:rPr>
            </w:r>
            <w:r>
              <w:rPr>
                <w:noProof/>
                <w:webHidden/>
              </w:rPr>
              <w:fldChar w:fldCharType="separate"/>
            </w:r>
            <w:r>
              <w:rPr>
                <w:noProof/>
                <w:webHidden/>
              </w:rPr>
              <w:t>10</w:t>
            </w:r>
            <w:r>
              <w:rPr>
                <w:noProof/>
                <w:webHidden/>
              </w:rPr>
              <w:fldChar w:fldCharType="end"/>
            </w:r>
          </w:hyperlink>
        </w:p>
        <w:p w14:paraId="4F17F65C" w14:textId="12C4E8F2" w:rsidR="000C7F4F" w:rsidRDefault="000C7F4F">
          <w:pPr>
            <w:pStyle w:val="TDC3"/>
            <w:tabs>
              <w:tab w:val="left" w:pos="1440"/>
              <w:tab w:val="right" w:leader="dot" w:pos="9016"/>
            </w:tabs>
            <w:rPr>
              <w:rFonts w:asciiTheme="minorHAnsi" w:eastAsiaTheme="minorEastAsia" w:hAnsiTheme="minorHAnsi" w:cstheme="minorBidi"/>
              <w:bCs w:val="0"/>
              <w:noProof/>
              <w:lang w:eastAsia="es-EC"/>
            </w:rPr>
          </w:pPr>
          <w:hyperlink w:anchor="_Toc230549706" w:history="1">
            <w:r w:rsidRPr="00CE041F">
              <w:rPr>
                <w:rStyle w:val="Hipervnculo"/>
                <w:noProof/>
              </w:rPr>
              <w:t>2.4.3.</w:t>
            </w:r>
            <w:r>
              <w:rPr>
                <w:rFonts w:asciiTheme="minorHAnsi" w:eastAsiaTheme="minorEastAsia" w:hAnsiTheme="minorHAnsi" w:cstheme="minorBidi"/>
                <w:bCs w:val="0"/>
                <w:noProof/>
                <w:lang w:eastAsia="es-EC"/>
              </w:rPr>
              <w:tab/>
            </w:r>
            <w:r w:rsidRPr="00CE041F">
              <w:rPr>
                <w:rStyle w:val="Hipervnculo"/>
                <w:noProof/>
              </w:rPr>
              <w:t>ACTORES DEL PROCESO</w:t>
            </w:r>
            <w:r>
              <w:rPr>
                <w:noProof/>
                <w:webHidden/>
              </w:rPr>
              <w:tab/>
            </w:r>
            <w:r>
              <w:rPr>
                <w:noProof/>
                <w:webHidden/>
              </w:rPr>
              <w:fldChar w:fldCharType="begin"/>
            </w:r>
            <w:r>
              <w:rPr>
                <w:noProof/>
                <w:webHidden/>
              </w:rPr>
              <w:instrText xml:space="preserve"> PAGEREF _Toc230549706 \h </w:instrText>
            </w:r>
            <w:r>
              <w:rPr>
                <w:noProof/>
                <w:webHidden/>
              </w:rPr>
            </w:r>
            <w:r>
              <w:rPr>
                <w:noProof/>
                <w:webHidden/>
              </w:rPr>
              <w:fldChar w:fldCharType="separate"/>
            </w:r>
            <w:r>
              <w:rPr>
                <w:noProof/>
                <w:webHidden/>
              </w:rPr>
              <w:t>11</w:t>
            </w:r>
            <w:r>
              <w:rPr>
                <w:noProof/>
                <w:webHidden/>
              </w:rPr>
              <w:fldChar w:fldCharType="end"/>
            </w:r>
          </w:hyperlink>
        </w:p>
        <w:p w14:paraId="655300CF" w14:textId="78292631" w:rsidR="000C7F4F" w:rsidRDefault="000C7F4F">
          <w:pPr>
            <w:pStyle w:val="TDC3"/>
            <w:tabs>
              <w:tab w:val="left" w:pos="1440"/>
              <w:tab w:val="right" w:leader="dot" w:pos="9016"/>
            </w:tabs>
            <w:rPr>
              <w:rFonts w:asciiTheme="minorHAnsi" w:eastAsiaTheme="minorEastAsia" w:hAnsiTheme="minorHAnsi" w:cstheme="minorBidi"/>
              <w:bCs w:val="0"/>
              <w:noProof/>
              <w:lang w:eastAsia="es-EC"/>
            </w:rPr>
          </w:pPr>
          <w:hyperlink w:anchor="_Toc230549707" w:history="1">
            <w:r w:rsidRPr="00CE041F">
              <w:rPr>
                <w:rStyle w:val="Hipervnculo"/>
                <w:noProof/>
              </w:rPr>
              <w:t>2.4.4.</w:t>
            </w:r>
            <w:r>
              <w:rPr>
                <w:rFonts w:asciiTheme="minorHAnsi" w:eastAsiaTheme="minorEastAsia" w:hAnsiTheme="minorHAnsi" w:cstheme="minorBidi"/>
                <w:bCs w:val="0"/>
                <w:noProof/>
                <w:lang w:eastAsia="es-EC"/>
              </w:rPr>
              <w:tab/>
            </w:r>
            <w:r w:rsidRPr="00CE041F">
              <w:rPr>
                <w:rStyle w:val="Hipervnculo"/>
                <w:noProof/>
              </w:rPr>
              <w:t>ACTIVIDADES DEL PROCESO</w:t>
            </w:r>
            <w:r>
              <w:rPr>
                <w:noProof/>
                <w:webHidden/>
              </w:rPr>
              <w:tab/>
            </w:r>
            <w:r>
              <w:rPr>
                <w:noProof/>
                <w:webHidden/>
              </w:rPr>
              <w:fldChar w:fldCharType="begin"/>
            </w:r>
            <w:r>
              <w:rPr>
                <w:noProof/>
                <w:webHidden/>
              </w:rPr>
              <w:instrText xml:space="preserve"> PAGEREF _Toc230549707 \h </w:instrText>
            </w:r>
            <w:r>
              <w:rPr>
                <w:noProof/>
                <w:webHidden/>
              </w:rPr>
            </w:r>
            <w:r>
              <w:rPr>
                <w:noProof/>
                <w:webHidden/>
              </w:rPr>
              <w:fldChar w:fldCharType="separate"/>
            </w:r>
            <w:r>
              <w:rPr>
                <w:noProof/>
                <w:webHidden/>
              </w:rPr>
              <w:t>11</w:t>
            </w:r>
            <w:r>
              <w:rPr>
                <w:noProof/>
                <w:webHidden/>
              </w:rPr>
              <w:fldChar w:fldCharType="end"/>
            </w:r>
          </w:hyperlink>
        </w:p>
        <w:p w14:paraId="3C52F9CA" w14:textId="06994BAC" w:rsidR="000C7F4F" w:rsidRDefault="000C7F4F">
          <w:pPr>
            <w:pStyle w:val="TDC2"/>
            <w:tabs>
              <w:tab w:val="left" w:pos="960"/>
              <w:tab w:val="right" w:leader="dot" w:pos="9016"/>
            </w:tabs>
            <w:rPr>
              <w:rFonts w:asciiTheme="minorHAnsi" w:eastAsiaTheme="minorEastAsia" w:hAnsiTheme="minorHAnsi" w:cstheme="minorBidi"/>
              <w:bCs w:val="0"/>
              <w:noProof/>
              <w:lang w:eastAsia="es-EC"/>
            </w:rPr>
          </w:pPr>
          <w:hyperlink w:anchor="_Toc230549708" w:history="1">
            <w:r w:rsidRPr="00CE041F">
              <w:rPr>
                <w:rStyle w:val="Hipervnculo"/>
                <w:noProof/>
              </w:rPr>
              <w:t>2.5.</w:t>
            </w:r>
            <w:r>
              <w:rPr>
                <w:rFonts w:asciiTheme="minorHAnsi" w:eastAsiaTheme="minorEastAsia" w:hAnsiTheme="minorHAnsi" w:cstheme="minorBidi"/>
                <w:bCs w:val="0"/>
                <w:noProof/>
                <w:lang w:eastAsia="es-EC"/>
              </w:rPr>
              <w:tab/>
            </w:r>
            <w:r w:rsidRPr="00CE041F">
              <w:rPr>
                <w:rStyle w:val="Hipervnculo"/>
                <w:noProof/>
              </w:rPr>
              <w:t>FRAMEWORK DE POHL Y CONTEXTO DEL SISTEMA</w:t>
            </w:r>
            <w:r>
              <w:rPr>
                <w:noProof/>
                <w:webHidden/>
              </w:rPr>
              <w:tab/>
            </w:r>
            <w:r>
              <w:rPr>
                <w:noProof/>
                <w:webHidden/>
              </w:rPr>
              <w:fldChar w:fldCharType="begin"/>
            </w:r>
            <w:r>
              <w:rPr>
                <w:noProof/>
                <w:webHidden/>
              </w:rPr>
              <w:instrText xml:space="preserve"> PAGEREF _Toc230549708 \h </w:instrText>
            </w:r>
            <w:r>
              <w:rPr>
                <w:noProof/>
                <w:webHidden/>
              </w:rPr>
            </w:r>
            <w:r>
              <w:rPr>
                <w:noProof/>
                <w:webHidden/>
              </w:rPr>
              <w:fldChar w:fldCharType="separate"/>
            </w:r>
            <w:r>
              <w:rPr>
                <w:noProof/>
                <w:webHidden/>
              </w:rPr>
              <w:t>12</w:t>
            </w:r>
            <w:r>
              <w:rPr>
                <w:noProof/>
                <w:webHidden/>
              </w:rPr>
              <w:fldChar w:fldCharType="end"/>
            </w:r>
          </w:hyperlink>
        </w:p>
        <w:p w14:paraId="56458622" w14:textId="7F49969C" w:rsidR="000C7F4F" w:rsidRDefault="000C7F4F">
          <w:pPr>
            <w:pStyle w:val="TDC3"/>
            <w:tabs>
              <w:tab w:val="left" w:pos="1440"/>
              <w:tab w:val="right" w:leader="dot" w:pos="9016"/>
            </w:tabs>
            <w:rPr>
              <w:rFonts w:asciiTheme="minorHAnsi" w:eastAsiaTheme="minorEastAsia" w:hAnsiTheme="minorHAnsi" w:cstheme="minorBidi"/>
              <w:bCs w:val="0"/>
              <w:noProof/>
              <w:lang w:eastAsia="es-EC"/>
            </w:rPr>
          </w:pPr>
          <w:hyperlink w:anchor="_Toc230549709" w:history="1">
            <w:r w:rsidRPr="00CE041F">
              <w:rPr>
                <w:rStyle w:val="Hipervnculo"/>
                <w:noProof/>
              </w:rPr>
              <w:t>2.5.1.</w:t>
            </w:r>
            <w:r>
              <w:rPr>
                <w:rFonts w:asciiTheme="minorHAnsi" w:eastAsiaTheme="minorEastAsia" w:hAnsiTheme="minorHAnsi" w:cstheme="minorBidi"/>
                <w:bCs w:val="0"/>
                <w:noProof/>
                <w:lang w:eastAsia="es-EC"/>
              </w:rPr>
              <w:tab/>
            </w:r>
            <w:r w:rsidRPr="00CE041F">
              <w:rPr>
                <w:rStyle w:val="Hipervnculo"/>
                <w:noProof/>
              </w:rPr>
              <w:t>ACTIVIDADES CORE</w:t>
            </w:r>
            <w:r>
              <w:rPr>
                <w:noProof/>
                <w:webHidden/>
              </w:rPr>
              <w:tab/>
            </w:r>
            <w:r>
              <w:rPr>
                <w:noProof/>
                <w:webHidden/>
              </w:rPr>
              <w:fldChar w:fldCharType="begin"/>
            </w:r>
            <w:r>
              <w:rPr>
                <w:noProof/>
                <w:webHidden/>
              </w:rPr>
              <w:instrText xml:space="preserve"> PAGEREF _Toc230549709 \h </w:instrText>
            </w:r>
            <w:r>
              <w:rPr>
                <w:noProof/>
                <w:webHidden/>
              </w:rPr>
            </w:r>
            <w:r>
              <w:rPr>
                <w:noProof/>
                <w:webHidden/>
              </w:rPr>
              <w:fldChar w:fldCharType="separate"/>
            </w:r>
            <w:r>
              <w:rPr>
                <w:noProof/>
                <w:webHidden/>
              </w:rPr>
              <w:t>12</w:t>
            </w:r>
            <w:r>
              <w:rPr>
                <w:noProof/>
                <w:webHidden/>
              </w:rPr>
              <w:fldChar w:fldCharType="end"/>
            </w:r>
          </w:hyperlink>
        </w:p>
        <w:p w14:paraId="4437B8B1" w14:textId="0E26D229" w:rsidR="000C7F4F" w:rsidRDefault="000C7F4F">
          <w:pPr>
            <w:pStyle w:val="TDC3"/>
            <w:tabs>
              <w:tab w:val="left" w:pos="1440"/>
              <w:tab w:val="right" w:leader="dot" w:pos="9016"/>
            </w:tabs>
            <w:rPr>
              <w:rFonts w:asciiTheme="minorHAnsi" w:eastAsiaTheme="minorEastAsia" w:hAnsiTheme="minorHAnsi" w:cstheme="minorBidi"/>
              <w:bCs w:val="0"/>
              <w:noProof/>
              <w:lang w:eastAsia="es-EC"/>
            </w:rPr>
          </w:pPr>
          <w:hyperlink w:anchor="_Toc230549710" w:history="1">
            <w:r w:rsidRPr="00CE041F">
              <w:rPr>
                <w:rStyle w:val="Hipervnculo"/>
                <w:noProof/>
              </w:rPr>
              <w:t>2.5.2.</w:t>
            </w:r>
            <w:r>
              <w:rPr>
                <w:rFonts w:asciiTheme="minorHAnsi" w:eastAsiaTheme="minorEastAsia" w:hAnsiTheme="minorHAnsi" w:cstheme="minorBidi"/>
                <w:bCs w:val="0"/>
                <w:noProof/>
                <w:lang w:eastAsia="es-EC"/>
              </w:rPr>
              <w:tab/>
            </w:r>
            <w:r w:rsidRPr="00CE041F">
              <w:rPr>
                <w:rStyle w:val="Hipervnculo"/>
                <w:noProof/>
              </w:rPr>
              <w:t>ACTIVIDADES TRANSVERSALES</w:t>
            </w:r>
            <w:r>
              <w:rPr>
                <w:noProof/>
                <w:webHidden/>
              </w:rPr>
              <w:tab/>
            </w:r>
            <w:r>
              <w:rPr>
                <w:noProof/>
                <w:webHidden/>
              </w:rPr>
              <w:fldChar w:fldCharType="begin"/>
            </w:r>
            <w:r>
              <w:rPr>
                <w:noProof/>
                <w:webHidden/>
              </w:rPr>
              <w:instrText xml:space="preserve"> PAGEREF _Toc230549710 \h </w:instrText>
            </w:r>
            <w:r>
              <w:rPr>
                <w:noProof/>
                <w:webHidden/>
              </w:rPr>
            </w:r>
            <w:r>
              <w:rPr>
                <w:noProof/>
                <w:webHidden/>
              </w:rPr>
              <w:fldChar w:fldCharType="separate"/>
            </w:r>
            <w:r>
              <w:rPr>
                <w:noProof/>
                <w:webHidden/>
              </w:rPr>
              <w:t>12</w:t>
            </w:r>
            <w:r>
              <w:rPr>
                <w:noProof/>
                <w:webHidden/>
              </w:rPr>
              <w:fldChar w:fldCharType="end"/>
            </w:r>
          </w:hyperlink>
        </w:p>
        <w:p w14:paraId="28B53F2F" w14:textId="306309DE" w:rsidR="000C7F4F" w:rsidRDefault="000C7F4F">
          <w:pPr>
            <w:pStyle w:val="TDC3"/>
            <w:tabs>
              <w:tab w:val="left" w:pos="1440"/>
              <w:tab w:val="right" w:leader="dot" w:pos="9016"/>
            </w:tabs>
            <w:rPr>
              <w:rFonts w:asciiTheme="minorHAnsi" w:eastAsiaTheme="minorEastAsia" w:hAnsiTheme="minorHAnsi" w:cstheme="minorBidi"/>
              <w:bCs w:val="0"/>
              <w:noProof/>
              <w:lang w:eastAsia="es-EC"/>
            </w:rPr>
          </w:pPr>
          <w:hyperlink w:anchor="_Toc230549711" w:history="1">
            <w:r w:rsidRPr="00CE041F">
              <w:rPr>
                <w:rStyle w:val="Hipervnculo"/>
                <w:noProof/>
              </w:rPr>
              <w:t>2.5.3.</w:t>
            </w:r>
            <w:r>
              <w:rPr>
                <w:rFonts w:asciiTheme="minorHAnsi" w:eastAsiaTheme="minorEastAsia" w:hAnsiTheme="minorHAnsi" w:cstheme="minorBidi"/>
                <w:bCs w:val="0"/>
                <w:noProof/>
                <w:lang w:eastAsia="es-EC"/>
              </w:rPr>
              <w:tab/>
            </w:r>
            <w:r w:rsidRPr="00CE041F">
              <w:rPr>
                <w:rStyle w:val="Hipervnculo"/>
                <w:noProof/>
              </w:rPr>
              <w:t>ARTEFACTOS</w:t>
            </w:r>
            <w:r>
              <w:rPr>
                <w:noProof/>
                <w:webHidden/>
              </w:rPr>
              <w:tab/>
            </w:r>
            <w:r>
              <w:rPr>
                <w:noProof/>
                <w:webHidden/>
              </w:rPr>
              <w:fldChar w:fldCharType="begin"/>
            </w:r>
            <w:r>
              <w:rPr>
                <w:noProof/>
                <w:webHidden/>
              </w:rPr>
              <w:instrText xml:space="preserve"> PAGEREF _Toc230549711 \h </w:instrText>
            </w:r>
            <w:r>
              <w:rPr>
                <w:noProof/>
                <w:webHidden/>
              </w:rPr>
            </w:r>
            <w:r>
              <w:rPr>
                <w:noProof/>
                <w:webHidden/>
              </w:rPr>
              <w:fldChar w:fldCharType="separate"/>
            </w:r>
            <w:r>
              <w:rPr>
                <w:noProof/>
                <w:webHidden/>
              </w:rPr>
              <w:t>13</w:t>
            </w:r>
            <w:r>
              <w:rPr>
                <w:noProof/>
                <w:webHidden/>
              </w:rPr>
              <w:fldChar w:fldCharType="end"/>
            </w:r>
          </w:hyperlink>
        </w:p>
        <w:p w14:paraId="4C45C298" w14:textId="223223D3" w:rsidR="000C7F4F" w:rsidRDefault="000C7F4F">
          <w:pPr>
            <w:pStyle w:val="TDC3"/>
            <w:tabs>
              <w:tab w:val="left" w:pos="1440"/>
              <w:tab w:val="right" w:leader="dot" w:pos="9016"/>
            </w:tabs>
            <w:rPr>
              <w:rFonts w:asciiTheme="minorHAnsi" w:eastAsiaTheme="minorEastAsia" w:hAnsiTheme="minorHAnsi" w:cstheme="minorBidi"/>
              <w:bCs w:val="0"/>
              <w:noProof/>
              <w:lang w:eastAsia="es-EC"/>
            </w:rPr>
          </w:pPr>
          <w:hyperlink w:anchor="_Toc230549712" w:history="1">
            <w:r w:rsidRPr="00CE041F">
              <w:rPr>
                <w:rStyle w:val="Hipervnculo"/>
                <w:noProof/>
              </w:rPr>
              <w:t>2.5.4.</w:t>
            </w:r>
            <w:r>
              <w:rPr>
                <w:rFonts w:asciiTheme="minorHAnsi" w:eastAsiaTheme="minorEastAsia" w:hAnsiTheme="minorHAnsi" w:cstheme="minorBidi"/>
                <w:bCs w:val="0"/>
                <w:noProof/>
                <w:lang w:eastAsia="es-EC"/>
              </w:rPr>
              <w:tab/>
            </w:r>
            <w:r w:rsidRPr="00CE041F">
              <w:rPr>
                <w:rStyle w:val="Hipervnculo"/>
                <w:noProof/>
              </w:rPr>
              <w:t>CONTEXTO DEL SISTEMA</w:t>
            </w:r>
            <w:r>
              <w:rPr>
                <w:noProof/>
                <w:webHidden/>
              </w:rPr>
              <w:tab/>
            </w:r>
            <w:r>
              <w:rPr>
                <w:noProof/>
                <w:webHidden/>
              </w:rPr>
              <w:fldChar w:fldCharType="begin"/>
            </w:r>
            <w:r>
              <w:rPr>
                <w:noProof/>
                <w:webHidden/>
              </w:rPr>
              <w:instrText xml:space="preserve"> PAGEREF _Toc230549712 \h </w:instrText>
            </w:r>
            <w:r>
              <w:rPr>
                <w:noProof/>
                <w:webHidden/>
              </w:rPr>
            </w:r>
            <w:r>
              <w:rPr>
                <w:noProof/>
                <w:webHidden/>
              </w:rPr>
              <w:fldChar w:fldCharType="separate"/>
            </w:r>
            <w:r>
              <w:rPr>
                <w:noProof/>
                <w:webHidden/>
              </w:rPr>
              <w:t>13</w:t>
            </w:r>
            <w:r>
              <w:rPr>
                <w:noProof/>
                <w:webHidden/>
              </w:rPr>
              <w:fldChar w:fldCharType="end"/>
            </w:r>
          </w:hyperlink>
        </w:p>
        <w:p w14:paraId="2B4716DD" w14:textId="0BF0219B" w:rsidR="000C7F4F" w:rsidRDefault="000C7F4F">
          <w:pPr>
            <w:pStyle w:val="TDC3"/>
            <w:tabs>
              <w:tab w:val="left" w:pos="1440"/>
              <w:tab w:val="right" w:leader="dot" w:pos="9016"/>
            </w:tabs>
            <w:rPr>
              <w:rFonts w:asciiTheme="minorHAnsi" w:eastAsiaTheme="minorEastAsia" w:hAnsiTheme="minorHAnsi" w:cstheme="minorBidi"/>
              <w:bCs w:val="0"/>
              <w:noProof/>
              <w:lang w:eastAsia="es-EC"/>
            </w:rPr>
          </w:pPr>
          <w:hyperlink w:anchor="_Toc230549713" w:history="1">
            <w:r w:rsidRPr="00CE041F">
              <w:rPr>
                <w:rStyle w:val="Hipervnculo"/>
                <w:noProof/>
              </w:rPr>
              <w:t>2.5.5.</w:t>
            </w:r>
            <w:r>
              <w:rPr>
                <w:rFonts w:asciiTheme="minorHAnsi" w:eastAsiaTheme="minorEastAsia" w:hAnsiTheme="minorHAnsi" w:cstheme="minorBidi"/>
                <w:bCs w:val="0"/>
                <w:noProof/>
                <w:lang w:eastAsia="es-EC"/>
              </w:rPr>
              <w:tab/>
            </w:r>
            <w:r w:rsidRPr="00CE041F">
              <w:rPr>
                <w:rStyle w:val="Hipervnculo"/>
                <w:noProof/>
              </w:rPr>
              <w:t>OCHO PERSPECTIVAS DE POHL</w:t>
            </w:r>
            <w:r>
              <w:rPr>
                <w:noProof/>
                <w:webHidden/>
              </w:rPr>
              <w:tab/>
            </w:r>
            <w:r>
              <w:rPr>
                <w:noProof/>
                <w:webHidden/>
              </w:rPr>
              <w:fldChar w:fldCharType="begin"/>
            </w:r>
            <w:r>
              <w:rPr>
                <w:noProof/>
                <w:webHidden/>
              </w:rPr>
              <w:instrText xml:space="preserve"> PAGEREF _Toc230549713 \h </w:instrText>
            </w:r>
            <w:r>
              <w:rPr>
                <w:noProof/>
                <w:webHidden/>
              </w:rPr>
            </w:r>
            <w:r>
              <w:rPr>
                <w:noProof/>
                <w:webHidden/>
              </w:rPr>
              <w:fldChar w:fldCharType="separate"/>
            </w:r>
            <w:r>
              <w:rPr>
                <w:noProof/>
                <w:webHidden/>
              </w:rPr>
              <w:t>14</w:t>
            </w:r>
            <w:r>
              <w:rPr>
                <w:noProof/>
                <w:webHidden/>
              </w:rPr>
              <w:fldChar w:fldCharType="end"/>
            </w:r>
          </w:hyperlink>
        </w:p>
        <w:p w14:paraId="6144E75D" w14:textId="1671CE7C" w:rsidR="000C7F4F" w:rsidRDefault="000C7F4F">
          <w:pPr>
            <w:pStyle w:val="TDC2"/>
            <w:tabs>
              <w:tab w:val="left" w:pos="960"/>
              <w:tab w:val="right" w:leader="dot" w:pos="9016"/>
            </w:tabs>
            <w:rPr>
              <w:rFonts w:asciiTheme="minorHAnsi" w:eastAsiaTheme="minorEastAsia" w:hAnsiTheme="minorHAnsi" w:cstheme="minorBidi"/>
              <w:bCs w:val="0"/>
              <w:noProof/>
              <w:lang w:eastAsia="es-EC"/>
            </w:rPr>
          </w:pPr>
          <w:hyperlink w:anchor="_Toc230549714" w:history="1">
            <w:r w:rsidRPr="00CE041F">
              <w:rPr>
                <w:rStyle w:val="Hipervnculo"/>
                <w:noProof/>
              </w:rPr>
              <w:t>2.6.</w:t>
            </w:r>
            <w:r>
              <w:rPr>
                <w:rFonts w:asciiTheme="minorHAnsi" w:eastAsiaTheme="minorEastAsia" w:hAnsiTheme="minorHAnsi" w:cstheme="minorBidi"/>
                <w:bCs w:val="0"/>
                <w:noProof/>
                <w:lang w:eastAsia="es-EC"/>
              </w:rPr>
              <w:tab/>
            </w:r>
            <w:r w:rsidRPr="00CE041F">
              <w:rPr>
                <w:rStyle w:val="Hipervnculo"/>
                <w:noProof/>
              </w:rPr>
              <w:t>TIPOS DE SISTEMAS Y VISIÓN DEL PROYECTO</w:t>
            </w:r>
            <w:r>
              <w:rPr>
                <w:noProof/>
                <w:webHidden/>
              </w:rPr>
              <w:tab/>
            </w:r>
            <w:r>
              <w:rPr>
                <w:noProof/>
                <w:webHidden/>
              </w:rPr>
              <w:fldChar w:fldCharType="begin"/>
            </w:r>
            <w:r>
              <w:rPr>
                <w:noProof/>
                <w:webHidden/>
              </w:rPr>
              <w:instrText xml:space="preserve"> PAGEREF _Toc230549714 \h </w:instrText>
            </w:r>
            <w:r>
              <w:rPr>
                <w:noProof/>
                <w:webHidden/>
              </w:rPr>
            </w:r>
            <w:r>
              <w:rPr>
                <w:noProof/>
                <w:webHidden/>
              </w:rPr>
              <w:fldChar w:fldCharType="separate"/>
            </w:r>
            <w:r>
              <w:rPr>
                <w:noProof/>
                <w:webHidden/>
              </w:rPr>
              <w:t>14</w:t>
            </w:r>
            <w:r>
              <w:rPr>
                <w:noProof/>
                <w:webHidden/>
              </w:rPr>
              <w:fldChar w:fldCharType="end"/>
            </w:r>
          </w:hyperlink>
        </w:p>
        <w:p w14:paraId="2B6CB4C7" w14:textId="701A924C" w:rsidR="000C7F4F" w:rsidRDefault="000C7F4F">
          <w:pPr>
            <w:pStyle w:val="TDC3"/>
            <w:tabs>
              <w:tab w:val="left" w:pos="1440"/>
              <w:tab w:val="right" w:leader="dot" w:pos="9016"/>
            </w:tabs>
            <w:rPr>
              <w:rFonts w:asciiTheme="minorHAnsi" w:eastAsiaTheme="minorEastAsia" w:hAnsiTheme="minorHAnsi" w:cstheme="minorBidi"/>
              <w:bCs w:val="0"/>
              <w:noProof/>
              <w:lang w:eastAsia="es-EC"/>
            </w:rPr>
          </w:pPr>
          <w:hyperlink w:anchor="_Toc230549715" w:history="1">
            <w:r w:rsidRPr="00CE041F">
              <w:rPr>
                <w:rStyle w:val="Hipervnculo"/>
                <w:noProof/>
              </w:rPr>
              <w:t>2.6.1.</w:t>
            </w:r>
            <w:r>
              <w:rPr>
                <w:rFonts w:asciiTheme="minorHAnsi" w:eastAsiaTheme="minorEastAsia" w:hAnsiTheme="minorHAnsi" w:cstheme="minorBidi"/>
                <w:bCs w:val="0"/>
                <w:noProof/>
                <w:lang w:eastAsia="es-EC"/>
              </w:rPr>
              <w:tab/>
            </w:r>
            <w:r w:rsidRPr="00CE041F">
              <w:rPr>
                <w:rStyle w:val="Hipervnculo"/>
                <w:noProof/>
              </w:rPr>
              <w:t>SISTEMAS DE INFORMACIÓN</w:t>
            </w:r>
            <w:r>
              <w:rPr>
                <w:noProof/>
                <w:webHidden/>
              </w:rPr>
              <w:tab/>
            </w:r>
            <w:r>
              <w:rPr>
                <w:noProof/>
                <w:webHidden/>
              </w:rPr>
              <w:fldChar w:fldCharType="begin"/>
            </w:r>
            <w:r>
              <w:rPr>
                <w:noProof/>
                <w:webHidden/>
              </w:rPr>
              <w:instrText xml:space="preserve"> PAGEREF _Toc230549715 \h </w:instrText>
            </w:r>
            <w:r>
              <w:rPr>
                <w:noProof/>
                <w:webHidden/>
              </w:rPr>
            </w:r>
            <w:r>
              <w:rPr>
                <w:noProof/>
                <w:webHidden/>
              </w:rPr>
              <w:fldChar w:fldCharType="separate"/>
            </w:r>
            <w:r>
              <w:rPr>
                <w:noProof/>
                <w:webHidden/>
              </w:rPr>
              <w:t>14</w:t>
            </w:r>
            <w:r>
              <w:rPr>
                <w:noProof/>
                <w:webHidden/>
              </w:rPr>
              <w:fldChar w:fldCharType="end"/>
            </w:r>
          </w:hyperlink>
        </w:p>
        <w:p w14:paraId="045FEF8B" w14:textId="21F91AF8" w:rsidR="000C7F4F" w:rsidRDefault="000C7F4F">
          <w:pPr>
            <w:pStyle w:val="TDC3"/>
            <w:tabs>
              <w:tab w:val="left" w:pos="1440"/>
              <w:tab w:val="right" w:leader="dot" w:pos="9016"/>
            </w:tabs>
            <w:rPr>
              <w:rFonts w:asciiTheme="minorHAnsi" w:eastAsiaTheme="minorEastAsia" w:hAnsiTheme="minorHAnsi" w:cstheme="minorBidi"/>
              <w:bCs w:val="0"/>
              <w:noProof/>
              <w:lang w:eastAsia="es-EC"/>
            </w:rPr>
          </w:pPr>
          <w:hyperlink w:anchor="_Toc230549716" w:history="1">
            <w:r w:rsidRPr="00CE041F">
              <w:rPr>
                <w:rStyle w:val="Hipervnculo"/>
                <w:noProof/>
              </w:rPr>
              <w:t>2.6.2.</w:t>
            </w:r>
            <w:r>
              <w:rPr>
                <w:rFonts w:asciiTheme="minorHAnsi" w:eastAsiaTheme="minorEastAsia" w:hAnsiTheme="minorHAnsi" w:cstheme="minorBidi"/>
                <w:bCs w:val="0"/>
                <w:noProof/>
                <w:lang w:eastAsia="es-EC"/>
              </w:rPr>
              <w:tab/>
            </w:r>
            <w:r w:rsidRPr="00CE041F">
              <w:rPr>
                <w:rStyle w:val="Hipervnculo"/>
                <w:noProof/>
              </w:rPr>
              <w:t>SISTEMAS EMBEBIDOS</w:t>
            </w:r>
            <w:r>
              <w:rPr>
                <w:noProof/>
                <w:webHidden/>
              </w:rPr>
              <w:tab/>
            </w:r>
            <w:r>
              <w:rPr>
                <w:noProof/>
                <w:webHidden/>
              </w:rPr>
              <w:fldChar w:fldCharType="begin"/>
            </w:r>
            <w:r>
              <w:rPr>
                <w:noProof/>
                <w:webHidden/>
              </w:rPr>
              <w:instrText xml:space="preserve"> PAGEREF _Toc230549716 \h </w:instrText>
            </w:r>
            <w:r>
              <w:rPr>
                <w:noProof/>
                <w:webHidden/>
              </w:rPr>
            </w:r>
            <w:r>
              <w:rPr>
                <w:noProof/>
                <w:webHidden/>
              </w:rPr>
              <w:fldChar w:fldCharType="separate"/>
            </w:r>
            <w:r>
              <w:rPr>
                <w:noProof/>
                <w:webHidden/>
              </w:rPr>
              <w:t>15</w:t>
            </w:r>
            <w:r>
              <w:rPr>
                <w:noProof/>
                <w:webHidden/>
              </w:rPr>
              <w:fldChar w:fldCharType="end"/>
            </w:r>
          </w:hyperlink>
        </w:p>
        <w:p w14:paraId="6F755247" w14:textId="5E0C0341" w:rsidR="000C7F4F" w:rsidRDefault="000C7F4F">
          <w:pPr>
            <w:pStyle w:val="TDC3"/>
            <w:tabs>
              <w:tab w:val="left" w:pos="1440"/>
              <w:tab w:val="right" w:leader="dot" w:pos="9016"/>
            </w:tabs>
            <w:rPr>
              <w:rFonts w:asciiTheme="minorHAnsi" w:eastAsiaTheme="minorEastAsia" w:hAnsiTheme="minorHAnsi" w:cstheme="minorBidi"/>
              <w:bCs w:val="0"/>
              <w:noProof/>
              <w:lang w:eastAsia="es-EC"/>
            </w:rPr>
          </w:pPr>
          <w:hyperlink w:anchor="_Toc230549717" w:history="1">
            <w:r w:rsidRPr="00CE041F">
              <w:rPr>
                <w:rStyle w:val="Hipervnculo"/>
                <w:noProof/>
              </w:rPr>
              <w:t>2.6.3.</w:t>
            </w:r>
            <w:r>
              <w:rPr>
                <w:rFonts w:asciiTheme="minorHAnsi" w:eastAsiaTheme="minorEastAsia" w:hAnsiTheme="minorHAnsi" w:cstheme="minorBidi"/>
                <w:bCs w:val="0"/>
                <w:noProof/>
                <w:lang w:eastAsia="es-EC"/>
              </w:rPr>
              <w:tab/>
            </w:r>
            <w:r w:rsidRPr="00CE041F">
              <w:rPr>
                <w:rStyle w:val="Hipervnculo"/>
                <w:noProof/>
              </w:rPr>
              <w:t>SISTEMAS SOFTWARE-INTENSIVOS</w:t>
            </w:r>
            <w:r>
              <w:rPr>
                <w:noProof/>
                <w:webHidden/>
              </w:rPr>
              <w:tab/>
            </w:r>
            <w:r>
              <w:rPr>
                <w:noProof/>
                <w:webHidden/>
              </w:rPr>
              <w:fldChar w:fldCharType="begin"/>
            </w:r>
            <w:r>
              <w:rPr>
                <w:noProof/>
                <w:webHidden/>
              </w:rPr>
              <w:instrText xml:space="preserve"> PAGEREF _Toc230549717 \h </w:instrText>
            </w:r>
            <w:r>
              <w:rPr>
                <w:noProof/>
                <w:webHidden/>
              </w:rPr>
            </w:r>
            <w:r>
              <w:rPr>
                <w:noProof/>
                <w:webHidden/>
              </w:rPr>
              <w:fldChar w:fldCharType="separate"/>
            </w:r>
            <w:r>
              <w:rPr>
                <w:noProof/>
                <w:webHidden/>
              </w:rPr>
              <w:t>16</w:t>
            </w:r>
            <w:r>
              <w:rPr>
                <w:noProof/>
                <w:webHidden/>
              </w:rPr>
              <w:fldChar w:fldCharType="end"/>
            </w:r>
          </w:hyperlink>
        </w:p>
        <w:p w14:paraId="02E26322" w14:textId="3F17AD2D" w:rsidR="000C7F4F" w:rsidRDefault="000C7F4F">
          <w:pPr>
            <w:pStyle w:val="TDC3"/>
            <w:tabs>
              <w:tab w:val="left" w:pos="1440"/>
              <w:tab w:val="right" w:leader="dot" w:pos="9016"/>
            </w:tabs>
            <w:rPr>
              <w:rFonts w:asciiTheme="minorHAnsi" w:eastAsiaTheme="minorEastAsia" w:hAnsiTheme="minorHAnsi" w:cstheme="minorBidi"/>
              <w:bCs w:val="0"/>
              <w:noProof/>
              <w:lang w:eastAsia="es-EC"/>
            </w:rPr>
          </w:pPr>
          <w:hyperlink w:anchor="_Toc230549718" w:history="1">
            <w:r w:rsidRPr="00CE041F">
              <w:rPr>
                <w:rStyle w:val="Hipervnculo"/>
                <w:noProof/>
              </w:rPr>
              <w:t>2.6.4.</w:t>
            </w:r>
            <w:r>
              <w:rPr>
                <w:rFonts w:asciiTheme="minorHAnsi" w:eastAsiaTheme="minorEastAsia" w:hAnsiTheme="minorHAnsi" w:cstheme="minorBidi"/>
                <w:bCs w:val="0"/>
                <w:noProof/>
                <w:lang w:eastAsia="es-EC"/>
              </w:rPr>
              <w:tab/>
            </w:r>
            <w:r w:rsidRPr="00CE041F">
              <w:rPr>
                <w:rStyle w:val="Hipervnculo"/>
                <w:noProof/>
              </w:rPr>
              <w:t>SISTEMAS AUTOADAPTATIVOS</w:t>
            </w:r>
            <w:r>
              <w:rPr>
                <w:noProof/>
                <w:webHidden/>
              </w:rPr>
              <w:tab/>
            </w:r>
            <w:r>
              <w:rPr>
                <w:noProof/>
                <w:webHidden/>
              </w:rPr>
              <w:fldChar w:fldCharType="begin"/>
            </w:r>
            <w:r>
              <w:rPr>
                <w:noProof/>
                <w:webHidden/>
              </w:rPr>
              <w:instrText xml:space="preserve"> PAGEREF _Toc230549718 \h </w:instrText>
            </w:r>
            <w:r>
              <w:rPr>
                <w:noProof/>
                <w:webHidden/>
              </w:rPr>
            </w:r>
            <w:r>
              <w:rPr>
                <w:noProof/>
                <w:webHidden/>
              </w:rPr>
              <w:fldChar w:fldCharType="separate"/>
            </w:r>
            <w:r>
              <w:rPr>
                <w:noProof/>
                <w:webHidden/>
              </w:rPr>
              <w:t>16</w:t>
            </w:r>
            <w:r>
              <w:rPr>
                <w:noProof/>
                <w:webHidden/>
              </w:rPr>
              <w:fldChar w:fldCharType="end"/>
            </w:r>
          </w:hyperlink>
        </w:p>
        <w:p w14:paraId="4201D436" w14:textId="6FD01E97" w:rsidR="000C7F4F" w:rsidRDefault="000C7F4F">
          <w:pPr>
            <w:pStyle w:val="TDC3"/>
            <w:tabs>
              <w:tab w:val="left" w:pos="1440"/>
              <w:tab w:val="right" w:leader="dot" w:pos="9016"/>
            </w:tabs>
            <w:rPr>
              <w:rFonts w:asciiTheme="minorHAnsi" w:eastAsiaTheme="minorEastAsia" w:hAnsiTheme="minorHAnsi" w:cstheme="minorBidi"/>
              <w:bCs w:val="0"/>
              <w:noProof/>
              <w:lang w:eastAsia="es-EC"/>
            </w:rPr>
          </w:pPr>
          <w:hyperlink w:anchor="_Toc230549719" w:history="1">
            <w:r w:rsidRPr="00CE041F">
              <w:rPr>
                <w:rStyle w:val="Hipervnculo"/>
                <w:noProof/>
              </w:rPr>
              <w:t>2.6.5.</w:t>
            </w:r>
            <w:r>
              <w:rPr>
                <w:rFonts w:asciiTheme="minorHAnsi" w:eastAsiaTheme="minorEastAsia" w:hAnsiTheme="minorHAnsi" w:cstheme="minorBidi"/>
                <w:bCs w:val="0"/>
                <w:noProof/>
                <w:lang w:eastAsia="es-EC"/>
              </w:rPr>
              <w:tab/>
            </w:r>
            <w:r w:rsidRPr="00CE041F">
              <w:rPr>
                <w:rStyle w:val="Hipervnculo"/>
                <w:noProof/>
              </w:rPr>
              <w:t>LÍMITE DEL SISTEMA</w:t>
            </w:r>
            <w:r>
              <w:rPr>
                <w:noProof/>
                <w:webHidden/>
              </w:rPr>
              <w:tab/>
            </w:r>
            <w:r>
              <w:rPr>
                <w:noProof/>
                <w:webHidden/>
              </w:rPr>
              <w:fldChar w:fldCharType="begin"/>
            </w:r>
            <w:r>
              <w:rPr>
                <w:noProof/>
                <w:webHidden/>
              </w:rPr>
              <w:instrText xml:space="preserve"> PAGEREF _Toc230549719 \h </w:instrText>
            </w:r>
            <w:r>
              <w:rPr>
                <w:noProof/>
                <w:webHidden/>
              </w:rPr>
            </w:r>
            <w:r>
              <w:rPr>
                <w:noProof/>
                <w:webHidden/>
              </w:rPr>
              <w:fldChar w:fldCharType="separate"/>
            </w:r>
            <w:r>
              <w:rPr>
                <w:noProof/>
                <w:webHidden/>
              </w:rPr>
              <w:t>17</w:t>
            </w:r>
            <w:r>
              <w:rPr>
                <w:noProof/>
                <w:webHidden/>
              </w:rPr>
              <w:fldChar w:fldCharType="end"/>
            </w:r>
          </w:hyperlink>
        </w:p>
        <w:p w14:paraId="5B36F2AF" w14:textId="1390DAE8" w:rsidR="000C7F4F" w:rsidRDefault="000C7F4F">
          <w:pPr>
            <w:pStyle w:val="TDC3"/>
            <w:tabs>
              <w:tab w:val="left" w:pos="1440"/>
              <w:tab w:val="right" w:leader="dot" w:pos="9016"/>
            </w:tabs>
            <w:rPr>
              <w:rFonts w:asciiTheme="minorHAnsi" w:eastAsiaTheme="minorEastAsia" w:hAnsiTheme="minorHAnsi" w:cstheme="minorBidi"/>
              <w:bCs w:val="0"/>
              <w:noProof/>
              <w:lang w:eastAsia="es-EC"/>
            </w:rPr>
          </w:pPr>
          <w:hyperlink w:anchor="_Toc230549720" w:history="1">
            <w:r w:rsidRPr="00CE041F">
              <w:rPr>
                <w:rStyle w:val="Hipervnculo"/>
                <w:noProof/>
              </w:rPr>
              <w:t>2.6.6.</w:t>
            </w:r>
            <w:r>
              <w:rPr>
                <w:rFonts w:asciiTheme="minorHAnsi" w:eastAsiaTheme="minorEastAsia" w:hAnsiTheme="minorHAnsi" w:cstheme="minorBidi"/>
                <w:bCs w:val="0"/>
                <w:noProof/>
                <w:lang w:eastAsia="es-EC"/>
              </w:rPr>
              <w:tab/>
            </w:r>
            <w:r w:rsidRPr="00CE041F">
              <w:rPr>
                <w:rStyle w:val="Hipervnculo"/>
                <w:noProof/>
              </w:rPr>
              <w:t>VISIÓN DEL PROYECTO</w:t>
            </w:r>
            <w:r>
              <w:rPr>
                <w:noProof/>
                <w:webHidden/>
              </w:rPr>
              <w:tab/>
            </w:r>
            <w:r>
              <w:rPr>
                <w:noProof/>
                <w:webHidden/>
              </w:rPr>
              <w:fldChar w:fldCharType="begin"/>
            </w:r>
            <w:r>
              <w:rPr>
                <w:noProof/>
                <w:webHidden/>
              </w:rPr>
              <w:instrText xml:space="preserve"> PAGEREF _Toc230549720 \h </w:instrText>
            </w:r>
            <w:r>
              <w:rPr>
                <w:noProof/>
                <w:webHidden/>
              </w:rPr>
            </w:r>
            <w:r>
              <w:rPr>
                <w:noProof/>
                <w:webHidden/>
              </w:rPr>
              <w:fldChar w:fldCharType="separate"/>
            </w:r>
            <w:r>
              <w:rPr>
                <w:noProof/>
                <w:webHidden/>
              </w:rPr>
              <w:t>17</w:t>
            </w:r>
            <w:r>
              <w:rPr>
                <w:noProof/>
                <w:webHidden/>
              </w:rPr>
              <w:fldChar w:fldCharType="end"/>
            </w:r>
          </w:hyperlink>
        </w:p>
        <w:p w14:paraId="660916F6" w14:textId="7B4C22CF" w:rsidR="000C7F4F" w:rsidRDefault="000C7F4F">
          <w:pPr>
            <w:pStyle w:val="TDC1"/>
            <w:tabs>
              <w:tab w:val="left" w:pos="480"/>
              <w:tab w:val="right" w:leader="dot" w:pos="9016"/>
            </w:tabs>
            <w:rPr>
              <w:rFonts w:asciiTheme="minorHAnsi" w:eastAsiaTheme="minorEastAsia" w:hAnsiTheme="minorHAnsi" w:cstheme="minorBidi"/>
              <w:bCs w:val="0"/>
              <w:noProof/>
              <w:lang w:eastAsia="es-EC"/>
            </w:rPr>
          </w:pPr>
          <w:hyperlink w:anchor="_Toc230549721" w:history="1">
            <w:r w:rsidRPr="00CE041F">
              <w:rPr>
                <w:rStyle w:val="Hipervnculo"/>
                <w:noProof/>
              </w:rPr>
              <w:t>3.</w:t>
            </w:r>
            <w:r>
              <w:rPr>
                <w:rFonts w:asciiTheme="minorHAnsi" w:eastAsiaTheme="minorEastAsia" w:hAnsiTheme="minorHAnsi" w:cstheme="minorBidi"/>
                <w:bCs w:val="0"/>
                <w:noProof/>
                <w:lang w:eastAsia="es-EC"/>
              </w:rPr>
              <w:tab/>
            </w:r>
            <w:r w:rsidRPr="00CE041F">
              <w:rPr>
                <w:rStyle w:val="Hipervnculo"/>
                <w:noProof/>
              </w:rPr>
              <w:t>ARTEFACTOS</w:t>
            </w:r>
            <w:r>
              <w:rPr>
                <w:noProof/>
                <w:webHidden/>
              </w:rPr>
              <w:tab/>
            </w:r>
            <w:r>
              <w:rPr>
                <w:noProof/>
                <w:webHidden/>
              </w:rPr>
              <w:fldChar w:fldCharType="begin"/>
            </w:r>
            <w:r>
              <w:rPr>
                <w:noProof/>
                <w:webHidden/>
              </w:rPr>
              <w:instrText xml:space="preserve"> PAGEREF _Toc230549721 \h </w:instrText>
            </w:r>
            <w:r>
              <w:rPr>
                <w:noProof/>
                <w:webHidden/>
              </w:rPr>
            </w:r>
            <w:r>
              <w:rPr>
                <w:noProof/>
                <w:webHidden/>
              </w:rPr>
              <w:fldChar w:fldCharType="separate"/>
            </w:r>
            <w:r>
              <w:rPr>
                <w:noProof/>
                <w:webHidden/>
              </w:rPr>
              <w:t>18</w:t>
            </w:r>
            <w:r>
              <w:rPr>
                <w:noProof/>
                <w:webHidden/>
              </w:rPr>
              <w:fldChar w:fldCharType="end"/>
            </w:r>
          </w:hyperlink>
        </w:p>
        <w:p w14:paraId="05C2D115" w14:textId="63237679" w:rsidR="000C7F4F" w:rsidRDefault="000C7F4F">
          <w:pPr>
            <w:pStyle w:val="TDC2"/>
            <w:tabs>
              <w:tab w:val="left" w:pos="960"/>
              <w:tab w:val="right" w:leader="dot" w:pos="9016"/>
            </w:tabs>
            <w:rPr>
              <w:rFonts w:asciiTheme="minorHAnsi" w:eastAsiaTheme="minorEastAsia" w:hAnsiTheme="minorHAnsi" w:cstheme="minorBidi"/>
              <w:bCs w:val="0"/>
              <w:noProof/>
              <w:lang w:eastAsia="es-EC"/>
            </w:rPr>
          </w:pPr>
          <w:hyperlink w:anchor="_Toc230549722" w:history="1">
            <w:r w:rsidRPr="00CE041F">
              <w:rPr>
                <w:rStyle w:val="Hipervnculo"/>
                <w:noProof/>
              </w:rPr>
              <w:t>3.1.</w:t>
            </w:r>
            <w:r>
              <w:rPr>
                <w:rFonts w:asciiTheme="minorHAnsi" w:eastAsiaTheme="minorEastAsia" w:hAnsiTheme="minorHAnsi" w:cstheme="minorBidi"/>
                <w:bCs w:val="0"/>
                <w:noProof/>
                <w:lang w:eastAsia="es-EC"/>
              </w:rPr>
              <w:tab/>
            </w:r>
            <w:r w:rsidRPr="00CE041F">
              <w:rPr>
                <w:rStyle w:val="Hipervnculo"/>
                <w:noProof/>
              </w:rPr>
              <w:t>TABLA DE TIPOS DE REQUISITOS APLICADA AL PFC</w:t>
            </w:r>
            <w:r>
              <w:rPr>
                <w:noProof/>
                <w:webHidden/>
              </w:rPr>
              <w:tab/>
            </w:r>
            <w:r>
              <w:rPr>
                <w:noProof/>
                <w:webHidden/>
              </w:rPr>
              <w:fldChar w:fldCharType="begin"/>
            </w:r>
            <w:r>
              <w:rPr>
                <w:noProof/>
                <w:webHidden/>
              </w:rPr>
              <w:instrText xml:space="preserve"> PAGEREF _Toc230549722 \h </w:instrText>
            </w:r>
            <w:r>
              <w:rPr>
                <w:noProof/>
                <w:webHidden/>
              </w:rPr>
            </w:r>
            <w:r>
              <w:rPr>
                <w:noProof/>
                <w:webHidden/>
              </w:rPr>
              <w:fldChar w:fldCharType="separate"/>
            </w:r>
            <w:r>
              <w:rPr>
                <w:noProof/>
                <w:webHidden/>
              </w:rPr>
              <w:t>18</w:t>
            </w:r>
            <w:r>
              <w:rPr>
                <w:noProof/>
                <w:webHidden/>
              </w:rPr>
              <w:fldChar w:fldCharType="end"/>
            </w:r>
          </w:hyperlink>
        </w:p>
        <w:p w14:paraId="1DDBD3D2" w14:textId="208137CE" w:rsidR="000C7F4F" w:rsidRDefault="000C7F4F">
          <w:pPr>
            <w:pStyle w:val="TDC2"/>
            <w:tabs>
              <w:tab w:val="left" w:pos="960"/>
              <w:tab w:val="right" w:leader="dot" w:pos="9016"/>
            </w:tabs>
            <w:rPr>
              <w:rFonts w:asciiTheme="minorHAnsi" w:eastAsiaTheme="minorEastAsia" w:hAnsiTheme="minorHAnsi" w:cstheme="minorBidi"/>
              <w:bCs w:val="0"/>
              <w:noProof/>
              <w:lang w:eastAsia="es-EC"/>
            </w:rPr>
          </w:pPr>
          <w:hyperlink w:anchor="_Toc230549723" w:history="1">
            <w:r w:rsidRPr="00CE041F">
              <w:rPr>
                <w:rStyle w:val="Hipervnculo"/>
                <w:noProof/>
              </w:rPr>
              <w:t>3.2.</w:t>
            </w:r>
            <w:r>
              <w:rPr>
                <w:rFonts w:asciiTheme="minorHAnsi" w:eastAsiaTheme="minorEastAsia" w:hAnsiTheme="minorHAnsi" w:cstheme="minorBidi"/>
                <w:bCs w:val="0"/>
                <w:noProof/>
                <w:lang w:eastAsia="es-EC"/>
              </w:rPr>
              <w:tab/>
            </w:r>
            <w:r w:rsidRPr="00CE041F">
              <w:rPr>
                <w:rStyle w:val="Hipervnculo"/>
                <w:noProof/>
              </w:rPr>
              <w:t>LÍMITE DEL SISTEMA DEL PFC</w:t>
            </w:r>
            <w:r>
              <w:rPr>
                <w:noProof/>
                <w:webHidden/>
              </w:rPr>
              <w:tab/>
            </w:r>
            <w:r>
              <w:rPr>
                <w:noProof/>
                <w:webHidden/>
              </w:rPr>
              <w:fldChar w:fldCharType="begin"/>
            </w:r>
            <w:r>
              <w:rPr>
                <w:noProof/>
                <w:webHidden/>
              </w:rPr>
              <w:instrText xml:space="preserve"> PAGEREF _Toc230549723 \h </w:instrText>
            </w:r>
            <w:r>
              <w:rPr>
                <w:noProof/>
                <w:webHidden/>
              </w:rPr>
            </w:r>
            <w:r>
              <w:rPr>
                <w:noProof/>
                <w:webHidden/>
              </w:rPr>
              <w:fldChar w:fldCharType="separate"/>
            </w:r>
            <w:r>
              <w:rPr>
                <w:noProof/>
                <w:webHidden/>
              </w:rPr>
              <w:t>19</w:t>
            </w:r>
            <w:r>
              <w:rPr>
                <w:noProof/>
                <w:webHidden/>
              </w:rPr>
              <w:fldChar w:fldCharType="end"/>
            </w:r>
          </w:hyperlink>
        </w:p>
        <w:p w14:paraId="1559D3D1" w14:textId="6914C04A" w:rsidR="000C7F4F" w:rsidRDefault="000C7F4F">
          <w:pPr>
            <w:pStyle w:val="TDC2"/>
            <w:tabs>
              <w:tab w:val="left" w:pos="960"/>
              <w:tab w:val="right" w:leader="dot" w:pos="9016"/>
            </w:tabs>
            <w:rPr>
              <w:rFonts w:asciiTheme="minorHAnsi" w:eastAsiaTheme="minorEastAsia" w:hAnsiTheme="minorHAnsi" w:cstheme="minorBidi"/>
              <w:bCs w:val="0"/>
              <w:noProof/>
              <w:lang w:eastAsia="es-EC"/>
            </w:rPr>
          </w:pPr>
          <w:hyperlink w:anchor="_Toc230549724" w:history="1">
            <w:r w:rsidRPr="00CE041F">
              <w:rPr>
                <w:rStyle w:val="Hipervnculo"/>
                <w:noProof/>
              </w:rPr>
              <w:t>3.3.</w:t>
            </w:r>
            <w:r>
              <w:rPr>
                <w:rFonts w:asciiTheme="minorHAnsi" w:eastAsiaTheme="minorEastAsia" w:hAnsiTheme="minorHAnsi" w:cstheme="minorBidi"/>
                <w:bCs w:val="0"/>
                <w:noProof/>
                <w:lang w:eastAsia="es-EC"/>
              </w:rPr>
              <w:tab/>
            </w:r>
            <w:r w:rsidRPr="00CE041F">
              <w:rPr>
                <w:rStyle w:val="Hipervnculo"/>
                <w:noProof/>
              </w:rPr>
              <w:t>DECLARACIÓN DE VISIÓN DEL PROYECTO</w:t>
            </w:r>
            <w:r>
              <w:rPr>
                <w:noProof/>
                <w:webHidden/>
              </w:rPr>
              <w:tab/>
            </w:r>
            <w:r>
              <w:rPr>
                <w:noProof/>
                <w:webHidden/>
              </w:rPr>
              <w:fldChar w:fldCharType="begin"/>
            </w:r>
            <w:r>
              <w:rPr>
                <w:noProof/>
                <w:webHidden/>
              </w:rPr>
              <w:instrText xml:space="preserve"> PAGEREF _Toc230549724 \h </w:instrText>
            </w:r>
            <w:r>
              <w:rPr>
                <w:noProof/>
                <w:webHidden/>
              </w:rPr>
            </w:r>
            <w:r>
              <w:rPr>
                <w:noProof/>
                <w:webHidden/>
              </w:rPr>
              <w:fldChar w:fldCharType="separate"/>
            </w:r>
            <w:r>
              <w:rPr>
                <w:noProof/>
                <w:webHidden/>
              </w:rPr>
              <w:t>19</w:t>
            </w:r>
            <w:r>
              <w:rPr>
                <w:noProof/>
                <w:webHidden/>
              </w:rPr>
              <w:fldChar w:fldCharType="end"/>
            </w:r>
          </w:hyperlink>
        </w:p>
        <w:p w14:paraId="321FB911" w14:textId="14D00C02" w:rsidR="000C7F4F" w:rsidRDefault="000C7F4F">
          <w:pPr>
            <w:pStyle w:val="TDC2"/>
            <w:tabs>
              <w:tab w:val="left" w:pos="960"/>
              <w:tab w:val="right" w:leader="dot" w:pos="9016"/>
            </w:tabs>
            <w:rPr>
              <w:rFonts w:asciiTheme="minorHAnsi" w:eastAsiaTheme="minorEastAsia" w:hAnsiTheme="minorHAnsi" w:cstheme="minorBidi"/>
              <w:bCs w:val="0"/>
              <w:noProof/>
              <w:lang w:eastAsia="es-EC"/>
            </w:rPr>
          </w:pPr>
          <w:hyperlink w:anchor="_Toc230549725" w:history="1">
            <w:r w:rsidRPr="00CE041F">
              <w:rPr>
                <w:rStyle w:val="Hipervnculo"/>
                <w:noProof/>
              </w:rPr>
              <w:t>3.4.</w:t>
            </w:r>
            <w:r>
              <w:rPr>
                <w:rFonts w:asciiTheme="minorHAnsi" w:eastAsiaTheme="minorEastAsia" w:hAnsiTheme="minorHAnsi" w:cstheme="minorBidi"/>
                <w:bCs w:val="0"/>
                <w:noProof/>
                <w:lang w:eastAsia="es-EC"/>
              </w:rPr>
              <w:tab/>
            </w:r>
            <w:r w:rsidRPr="00CE041F">
              <w:rPr>
                <w:rStyle w:val="Hipervnculo"/>
                <w:noProof/>
              </w:rPr>
              <w:t>PERSPECTIVAS DE CONTEXTO</w:t>
            </w:r>
            <w:r>
              <w:rPr>
                <w:noProof/>
                <w:webHidden/>
              </w:rPr>
              <w:tab/>
            </w:r>
            <w:r>
              <w:rPr>
                <w:noProof/>
                <w:webHidden/>
              </w:rPr>
              <w:fldChar w:fldCharType="begin"/>
            </w:r>
            <w:r>
              <w:rPr>
                <w:noProof/>
                <w:webHidden/>
              </w:rPr>
              <w:instrText xml:space="preserve"> PAGEREF _Toc230549725 \h </w:instrText>
            </w:r>
            <w:r>
              <w:rPr>
                <w:noProof/>
                <w:webHidden/>
              </w:rPr>
            </w:r>
            <w:r>
              <w:rPr>
                <w:noProof/>
                <w:webHidden/>
              </w:rPr>
              <w:fldChar w:fldCharType="separate"/>
            </w:r>
            <w:r>
              <w:rPr>
                <w:noProof/>
                <w:webHidden/>
              </w:rPr>
              <w:t>19</w:t>
            </w:r>
            <w:r>
              <w:rPr>
                <w:noProof/>
                <w:webHidden/>
              </w:rPr>
              <w:fldChar w:fldCharType="end"/>
            </w:r>
          </w:hyperlink>
        </w:p>
        <w:p w14:paraId="060B873D" w14:textId="44A93E88" w:rsidR="000C7F4F" w:rsidRDefault="000C7F4F">
          <w:pPr>
            <w:pStyle w:val="TDC3"/>
            <w:tabs>
              <w:tab w:val="left" w:pos="1440"/>
              <w:tab w:val="right" w:leader="dot" w:pos="9016"/>
            </w:tabs>
            <w:rPr>
              <w:rFonts w:asciiTheme="minorHAnsi" w:eastAsiaTheme="minorEastAsia" w:hAnsiTheme="minorHAnsi" w:cstheme="minorBidi"/>
              <w:bCs w:val="0"/>
              <w:noProof/>
              <w:lang w:eastAsia="es-EC"/>
            </w:rPr>
          </w:pPr>
          <w:hyperlink w:anchor="_Toc230549726" w:history="1">
            <w:r w:rsidRPr="00CE041F">
              <w:rPr>
                <w:rStyle w:val="Hipervnculo"/>
                <w:noProof/>
              </w:rPr>
              <w:t>3.4.1.</w:t>
            </w:r>
            <w:r>
              <w:rPr>
                <w:rFonts w:asciiTheme="minorHAnsi" w:eastAsiaTheme="minorEastAsia" w:hAnsiTheme="minorHAnsi" w:cstheme="minorBidi"/>
                <w:bCs w:val="0"/>
                <w:noProof/>
                <w:lang w:eastAsia="es-EC"/>
              </w:rPr>
              <w:tab/>
            </w:r>
            <w:r w:rsidRPr="00CE041F">
              <w:rPr>
                <w:rStyle w:val="Hipervnculo"/>
                <w:noProof/>
              </w:rPr>
              <w:t>PERSPECTIVA DE USO</w:t>
            </w:r>
            <w:r>
              <w:rPr>
                <w:noProof/>
                <w:webHidden/>
              </w:rPr>
              <w:tab/>
            </w:r>
            <w:r>
              <w:rPr>
                <w:noProof/>
                <w:webHidden/>
              </w:rPr>
              <w:fldChar w:fldCharType="begin"/>
            </w:r>
            <w:r>
              <w:rPr>
                <w:noProof/>
                <w:webHidden/>
              </w:rPr>
              <w:instrText xml:space="preserve"> PAGEREF _Toc230549726 \h </w:instrText>
            </w:r>
            <w:r>
              <w:rPr>
                <w:noProof/>
                <w:webHidden/>
              </w:rPr>
            </w:r>
            <w:r>
              <w:rPr>
                <w:noProof/>
                <w:webHidden/>
              </w:rPr>
              <w:fldChar w:fldCharType="separate"/>
            </w:r>
            <w:r>
              <w:rPr>
                <w:noProof/>
                <w:webHidden/>
              </w:rPr>
              <w:t>19</w:t>
            </w:r>
            <w:r>
              <w:rPr>
                <w:noProof/>
                <w:webHidden/>
              </w:rPr>
              <w:fldChar w:fldCharType="end"/>
            </w:r>
          </w:hyperlink>
        </w:p>
        <w:p w14:paraId="034FDC45" w14:textId="03027A85" w:rsidR="000C7F4F" w:rsidRDefault="000C7F4F">
          <w:pPr>
            <w:pStyle w:val="TDC3"/>
            <w:tabs>
              <w:tab w:val="left" w:pos="1440"/>
              <w:tab w:val="right" w:leader="dot" w:pos="9016"/>
            </w:tabs>
            <w:rPr>
              <w:rFonts w:asciiTheme="minorHAnsi" w:eastAsiaTheme="minorEastAsia" w:hAnsiTheme="minorHAnsi" w:cstheme="minorBidi"/>
              <w:bCs w:val="0"/>
              <w:noProof/>
              <w:lang w:eastAsia="es-EC"/>
            </w:rPr>
          </w:pPr>
          <w:hyperlink w:anchor="_Toc230549727" w:history="1">
            <w:r w:rsidRPr="00CE041F">
              <w:rPr>
                <w:rStyle w:val="Hipervnculo"/>
                <w:noProof/>
              </w:rPr>
              <w:t>3.4.2.</w:t>
            </w:r>
            <w:r>
              <w:rPr>
                <w:rFonts w:asciiTheme="minorHAnsi" w:eastAsiaTheme="minorEastAsia" w:hAnsiTheme="minorHAnsi" w:cstheme="minorBidi"/>
                <w:bCs w:val="0"/>
                <w:noProof/>
                <w:lang w:eastAsia="es-EC"/>
              </w:rPr>
              <w:tab/>
            </w:r>
            <w:r w:rsidRPr="00CE041F">
              <w:rPr>
                <w:rStyle w:val="Hipervnculo"/>
                <w:noProof/>
              </w:rPr>
              <w:t>PERSPECTIVA DE SUJETO</w:t>
            </w:r>
            <w:r>
              <w:rPr>
                <w:noProof/>
                <w:webHidden/>
              </w:rPr>
              <w:tab/>
            </w:r>
            <w:r>
              <w:rPr>
                <w:noProof/>
                <w:webHidden/>
              </w:rPr>
              <w:fldChar w:fldCharType="begin"/>
            </w:r>
            <w:r>
              <w:rPr>
                <w:noProof/>
                <w:webHidden/>
              </w:rPr>
              <w:instrText xml:space="preserve"> PAGEREF _Toc230549727 \h </w:instrText>
            </w:r>
            <w:r>
              <w:rPr>
                <w:noProof/>
                <w:webHidden/>
              </w:rPr>
            </w:r>
            <w:r>
              <w:rPr>
                <w:noProof/>
                <w:webHidden/>
              </w:rPr>
              <w:fldChar w:fldCharType="separate"/>
            </w:r>
            <w:r>
              <w:rPr>
                <w:noProof/>
                <w:webHidden/>
              </w:rPr>
              <w:t>20</w:t>
            </w:r>
            <w:r>
              <w:rPr>
                <w:noProof/>
                <w:webHidden/>
              </w:rPr>
              <w:fldChar w:fldCharType="end"/>
            </w:r>
          </w:hyperlink>
        </w:p>
        <w:p w14:paraId="29C203E2" w14:textId="03C771BF" w:rsidR="000C7F4F" w:rsidRDefault="000C7F4F">
          <w:pPr>
            <w:pStyle w:val="TDC3"/>
            <w:tabs>
              <w:tab w:val="left" w:pos="1440"/>
              <w:tab w:val="right" w:leader="dot" w:pos="9016"/>
            </w:tabs>
            <w:rPr>
              <w:rFonts w:asciiTheme="minorHAnsi" w:eastAsiaTheme="minorEastAsia" w:hAnsiTheme="minorHAnsi" w:cstheme="minorBidi"/>
              <w:bCs w:val="0"/>
              <w:noProof/>
              <w:lang w:eastAsia="es-EC"/>
            </w:rPr>
          </w:pPr>
          <w:hyperlink w:anchor="_Toc230549728" w:history="1">
            <w:r w:rsidRPr="00CE041F">
              <w:rPr>
                <w:rStyle w:val="Hipervnculo"/>
                <w:noProof/>
              </w:rPr>
              <w:t>3.4.3.</w:t>
            </w:r>
            <w:r>
              <w:rPr>
                <w:rFonts w:asciiTheme="minorHAnsi" w:eastAsiaTheme="minorEastAsia" w:hAnsiTheme="minorHAnsi" w:cstheme="minorBidi"/>
                <w:bCs w:val="0"/>
                <w:noProof/>
                <w:lang w:eastAsia="es-EC"/>
              </w:rPr>
              <w:tab/>
            </w:r>
            <w:r w:rsidRPr="00CE041F">
              <w:rPr>
                <w:rStyle w:val="Hipervnculo"/>
                <w:noProof/>
              </w:rPr>
              <w:t>PERSPECTIVA TI</w:t>
            </w:r>
            <w:r>
              <w:rPr>
                <w:noProof/>
                <w:webHidden/>
              </w:rPr>
              <w:tab/>
            </w:r>
            <w:r>
              <w:rPr>
                <w:noProof/>
                <w:webHidden/>
              </w:rPr>
              <w:fldChar w:fldCharType="begin"/>
            </w:r>
            <w:r>
              <w:rPr>
                <w:noProof/>
                <w:webHidden/>
              </w:rPr>
              <w:instrText xml:space="preserve"> PAGEREF _Toc230549728 \h </w:instrText>
            </w:r>
            <w:r>
              <w:rPr>
                <w:noProof/>
                <w:webHidden/>
              </w:rPr>
            </w:r>
            <w:r>
              <w:rPr>
                <w:noProof/>
                <w:webHidden/>
              </w:rPr>
              <w:fldChar w:fldCharType="separate"/>
            </w:r>
            <w:r>
              <w:rPr>
                <w:noProof/>
                <w:webHidden/>
              </w:rPr>
              <w:t>20</w:t>
            </w:r>
            <w:r>
              <w:rPr>
                <w:noProof/>
                <w:webHidden/>
              </w:rPr>
              <w:fldChar w:fldCharType="end"/>
            </w:r>
          </w:hyperlink>
        </w:p>
        <w:p w14:paraId="131BAD27" w14:textId="1E61C9FB" w:rsidR="000C7F4F" w:rsidRDefault="000C7F4F">
          <w:pPr>
            <w:pStyle w:val="TDC3"/>
            <w:tabs>
              <w:tab w:val="left" w:pos="1440"/>
              <w:tab w:val="right" w:leader="dot" w:pos="9016"/>
            </w:tabs>
            <w:rPr>
              <w:rFonts w:asciiTheme="minorHAnsi" w:eastAsiaTheme="minorEastAsia" w:hAnsiTheme="minorHAnsi" w:cstheme="minorBidi"/>
              <w:bCs w:val="0"/>
              <w:noProof/>
              <w:lang w:eastAsia="es-EC"/>
            </w:rPr>
          </w:pPr>
          <w:hyperlink w:anchor="_Toc230549729" w:history="1">
            <w:r w:rsidRPr="00CE041F">
              <w:rPr>
                <w:rStyle w:val="Hipervnculo"/>
                <w:noProof/>
              </w:rPr>
              <w:t>3.4.4.</w:t>
            </w:r>
            <w:r>
              <w:rPr>
                <w:rFonts w:asciiTheme="minorHAnsi" w:eastAsiaTheme="minorEastAsia" w:hAnsiTheme="minorHAnsi" w:cstheme="minorBidi"/>
                <w:bCs w:val="0"/>
                <w:noProof/>
                <w:lang w:eastAsia="es-EC"/>
              </w:rPr>
              <w:tab/>
            </w:r>
            <w:r w:rsidRPr="00CE041F">
              <w:rPr>
                <w:rStyle w:val="Hipervnculo"/>
                <w:noProof/>
              </w:rPr>
              <w:t>PERSPECTIVA DE DESARROLLO</w:t>
            </w:r>
            <w:r>
              <w:rPr>
                <w:noProof/>
                <w:webHidden/>
              </w:rPr>
              <w:tab/>
            </w:r>
            <w:r>
              <w:rPr>
                <w:noProof/>
                <w:webHidden/>
              </w:rPr>
              <w:fldChar w:fldCharType="begin"/>
            </w:r>
            <w:r>
              <w:rPr>
                <w:noProof/>
                <w:webHidden/>
              </w:rPr>
              <w:instrText xml:space="preserve"> PAGEREF _Toc230549729 \h </w:instrText>
            </w:r>
            <w:r>
              <w:rPr>
                <w:noProof/>
                <w:webHidden/>
              </w:rPr>
            </w:r>
            <w:r>
              <w:rPr>
                <w:noProof/>
                <w:webHidden/>
              </w:rPr>
              <w:fldChar w:fldCharType="separate"/>
            </w:r>
            <w:r>
              <w:rPr>
                <w:noProof/>
                <w:webHidden/>
              </w:rPr>
              <w:t>21</w:t>
            </w:r>
            <w:r>
              <w:rPr>
                <w:noProof/>
                <w:webHidden/>
              </w:rPr>
              <w:fldChar w:fldCharType="end"/>
            </w:r>
          </w:hyperlink>
        </w:p>
        <w:p w14:paraId="27CE768E" w14:textId="7819FED2" w:rsidR="000C7F4F" w:rsidRDefault="000C7F4F">
          <w:pPr>
            <w:pStyle w:val="TDC3"/>
            <w:tabs>
              <w:tab w:val="left" w:pos="1440"/>
              <w:tab w:val="right" w:leader="dot" w:pos="9016"/>
            </w:tabs>
            <w:rPr>
              <w:rFonts w:asciiTheme="minorHAnsi" w:eastAsiaTheme="minorEastAsia" w:hAnsiTheme="minorHAnsi" w:cstheme="minorBidi"/>
              <w:bCs w:val="0"/>
              <w:noProof/>
              <w:lang w:eastAsia="es-EC"/>
            </w:rPr>
          </w:pPr>
          <w:hyperlink w:anchor="_Toc230549730" w:history="1">
            <w:r w:rsidRPr="00CE041F">
              <w:rPr>
                <w:rStyle w:val="Hipervnculo"/>
                <w:noProof/>
              </w:rPr>
              <w:t>3.4.5.</w:t>
            </w:r>
            <w:r>
              <w:rPr>
                <w:rFonts w:asciiTheme="minorHAnsi" w:eastAsiaTheme="minorEastAsia" w:hAnsiTheme="minorHAnsi" w:cstheme="minorBidi"/>
                <w:bCs w:val="0"/>
                <w:noProof/>
                <w:lang w:eastAsia="es-EC"/>
              </w:rPr>
              <w:tab/>
            </w:r>
            <w:r w:rsidRPr="00CE041F">
              <w:rPr>
                <w:rStyle w:val="Hipervnculo"/>
                <w:noProof/>
              </w:rPr>
              <w:t>PERSPECTIVA DE NEGOCIO</w:t>
            </w:r>
            <w:r>
              <w:rPr>
                <w:noProof/>
                <w:webHidden/>
              </w:rPr>
              <w:tab/>
            </w:r>
            <w:r>
              <w:rPr>
                <w:noProof/>
                <w:webHidden/>
              </w:rPr>
              <w:fldChar w:fldCharType="begin"/>
            </w:r>
            <w:r>
              <w:rPr>
                <w:noProof/>
                <w:webHidden/>
              </w:rPr>
              <w:instrText xml:space="preserve"> PAGEREF _Toc230549730 \h </w:instrText>
            </w:r>
            <w:r>
              <w:rPr>
                <w:noProof/>
                <w:webHidden/>
              </w:rPr>
            </w:r>
            <w:r>
              <w:rPr>
                <w:noProof/>
                <w:webHidden/>
              </w:rPr>
              <w:fldChar w:fldCharType="separate"/>
            </w:r>
            <w:r>
              <w:rPr>
                <w:noProof/>
                <w:webHidden/>
              </w:rPr>
              <w:t>21</w:t>
            </w:r>
            <w:r>
              <w:rPr>
                <w:noProof/>
                <w:webHidden/>
              </w:rPr>
              <w:fldChar w:fldCharType="end"/>
            </w:r>
          </w:hyperlink>
        </w:p>
        <w:p w14:paraId="36A6E0B5" w14:textId="12DD7B55" w:rsidR="000C7F4F" w:rsidRDefault="000C7F4F">
          <w:pPr>
            <w:pStyle w:val="TDC3"/>
            <w:tabs>
              <w:tab w:val="left" w:pos="1440"/>
              <w:tab w:val="right" w:leader="dot" w:pos="9016"/>
            </w:tabs>
            <w:rPr>
              <w:rFonts w:asciiTheme="minorHAnsi" w:eastAsiaTheme="minorEastAsia" w:hAnsiTheme="minorHAnsi" w:cstheme="minorBidi"/>
              <w:bCs w:val="0"/>
              <w:noProof/>
              <w:lang w:eastAsia="es-EC"/>
            </w:rPr>
          </w:pPr>
          <w:hyperlink w:anchor="_Toc230549731" w:history="1">
            <w:r w:rsidRPr="00CE041F">
              <w:rPr>
                <w:rStyle w:val="Hipervnculo"/>
                <w:noProof/>
              </w:rPr>
              <w:t>3.4.6.</w:t>
            </w:r>
            <w:r>
              <w:rPr>
                <w:rFonts w:asciiTheme="minorHAnsi" w:eastAsiaTheme="minorEastAsia" w:hAnsiTheme="minorHAnsi" w:cstheme="minorBidi"/>
                <w:bCs w:val="0"/>
                <w:noProof/>
                <w:lang w:eastAsia="es-EC"/>
              </w:rPr>
              <w:tab/>
            </w:r>
            <w:r w:rsidRPr="00CE041F">
              <w:rPr>
                <w:rStyle w:val="Hipervnculo"/>
                <w:noProof/>
              </w:rPr>
              <w:t>PERSPECTIVA DE INNOVACIÓN</w:t>
            </w:r>
            <w:r>
              <w:rPr>
                <w:noProof/>
                <w:webHidden/>
              </w:rPr>
              <w:tab/>
            </w:r>
            <w:r>
              <w:rPr>
                <w:noProof/>
                <w:webHidden/>
              </w:rPr>
              <w:fldChar w:fldCharType="begin"/>
            </w:r>
            <w:r>
              <w:rPr>
                <w:noProof/>
                <w:webHidden/>
              </w:rPr>
              <w:instrText xml:space="preserve"> PAGEREF _Toc230549731 \h </w:instrText>
            </w:r>
            <w:r>
              <w:rPr>
                <w:noProof/>
                <w:webHidden/>
              </w:rPr>
            </w:r>
            <w:r>
              <w:rPr>
                <w:noProof/>
                <w:webHidden/>
              </w:rPr>
              <w:fldChar w:fldCharType="separate"/>
            </w:r>
            <w:r>
              <w:rPr>
                <w:noProof/>
                <w:webHidden/>
              </w:rPr>
              <w:t>22</w:t>
            </w:r>
            <w:r>
              <w:rPr>
                <w:noProof/>
                <w:webHidden/>
              </w:rPr>
              <w:fldChar w:fldCharType="end"/>
            </w:r>
          </w:hyperlink>
        </w:p>
        <w:p w14:paraId="3B073F4B" w14:textId="568C6B1D" w:rsidR="000C7F4F" w:rsidRDefault="000C7F4F">
          <w:pPr>
            <w:pStyle w:val="TDC3"/>
            <w:tabs>
              <w:tab w:val="left" w:pos="1440"/>
              <w:tab w:val="right" w:leader="dot" w:pos="9016"/>
            </w:tabs>
            <w:rPr>
              <w:rFonts w:asciiTheme="minorHAnsi" w:eastAsiaTheme="minorEastAsia" w:hAnsiTheme="minorHAnsi" w:cstheme="minorBidi"/>
              <w:bCs w:val="0"/>
              <w:noProof/>
              <w:lang w:eastAsia="es-EC"/>
            </w:rPr>
          </w:pPr>
          <w:hyperlink w:anchor="_Toc230549732" w:history="1">
            <w:r w:rsidRPr="00CE041F">
              <w:rPr>
                <w:rStyle w:val="Hipervnculo"/>
                <w:noProof/>
              </w:rPr>
              <w:t>3.4.7.</w:t>
            </w:r>
            <w:r>
              <w:rPr>
                <w:rFonts w:asciiTheme="minorHAnsi" w:eastAsiaTheme="minorEastAsia" w:hAnsiTheme="minorHAnsi" w:cstheme="minorBidi"/>
                <w:bCs w:val="0"/>
                <w:noProof/>
                <w:lang w:eastAsia="es-EC"/>
              </w:rPr>
              <w:tab/>
            </w:r>
            <w:r w:rsidRPr="00CE041F">
              <w:rPr>
                <w:rStyle w:val="Hipervnculo"/>
                <w:noProof/>
              </w:rPr>
              <w:t>PERSPECTIVA DE SOCIEDAD</w:t>
            </w:r>
            <w:r>
              <w:rPr>
                <w:noProof/>
                <w:webHidden/>
              </w:rPr>
              <w:tab/>
            </w:r>
            <w:r>
              <w:rPr>
                <w:noProof/>
                <w:webHidden/>
              </w:rPr>
              <w:fldChar w:fldCharType="begin"/>
            </w:r>
            <w:r>
              <w:rPr>
                <w:noProof/>
                <w:webHidden/>
              </w:rPr>
              <w:instrText xml:space="preserve"> PAGEREF _Toc230549732 \h </w:instrText>
            </w:r>
            <w:r>
              <w:rPr>
                <w:noProof/>
                <w:webHidden/>
              </w:rPr>
            </w:r>
            <w:r>
              <w:rPr>
                <w:noProof/>
                <w:webHidden/>
              </w:rPr>
              <w:fldChar w:fldCharType="separate"/>
            </w:r>
            <w:r>
              <w:rPr>
                <w:noProof/>
                <w:webHidden/>
              </w:rPr>
              <w:t>22</w:t>
            </w:r>
            <w:r>
              <w:rPr>
                <w:noProof/>
                <w:webHidden/>
              </w:rPr>
              <w:fldChar w:fldCharType="end"/>
            </w:r>
          </w:hyperlink>
        </w:p>
        <w:p w14:paraId="2013FB49" w14:textId="719B0654" w:rsidR="000C7F4F" w:rsidRDefault="000C7F4F">
          <w:pPr>
            <w:pStyle w:val="TDC3"/>
            <w:tabs>
              <w:tab w:val="left" w:pos="1440"/>
              <w:tab w:val="right" w:leader="dot" w:pos="9016"/>
            </w:tabs>
            <w:rPr>
              <w:rFonts w:asciiTheme="minorHAnsi" w:eastAsiaTheme="minorEastAsia" w:hAnsiTheme="minorHAnsi" w:cstheme="minorBidi"/>
              <w:bCs w:val="0"/>
              <w:noProof/>
              <w:lang w:eastAsia="es-EC"/>
            </w:rPr>
          </w:pPr>
          <w:hyperlink w:anchor="_Toc230549733" w:history="1">
            <w:r w:rsidRPr="00CE041F">
              <w:rPr>
                <w:rStyle w:val="Hipervnculo"/>
                <w:noProof/>
              </w:rPr>
              <w:t>3.4.8.</w:t>
            </w:r>
            <w:r>
              <w:rPr>
                <w:rFonts w:asciiTheme="minorHAnsi" w:eastAsiaTheme="minorEastAsia" w:hAnsiTheme="minorHAnsi" w:cstheme="minorBidi"/>
                <w:bCs w:val="0"/>
                <w:noProof/>
                <w:lang w:eastAsia="es-EC"/>
              </w:rPr>
              <w:tab/>
            </w:r>
            <w:r w:rsidRPr="00CE041F">
              <w:rPr>
                <w:rStyle w:val="Hipervnculo"/>
                <w:noProof/>
              </w:rPr>
              <w:t>PERSPECTIVA TÉCNICA</w:t>
            </w:r>
            <w:r>
              <w:rPr>
                <w:noProof/>
                <w:webHidden/>
              </w:rPr>
              <w:tab/>
            </w:r>
            <w:r>
              <w:rPr>
                <w:noProof/>
                <w:webHidden/>
              </w:rPr>
              <w:fldChar w:fldCharType="begin"/>
            </w:r>
            <w:r>
              <w:rPr>
                <w:noProof/>
                <w:webHidden/>
              </w:rPr>
              <w:instrText xml:space="preserve"> PAGEREF _Toc230549733 \h </w:instrText>
            </w:r>
            <w:r>
              <w:rPr>
                <w:noProof/>
                <w:webHidden/>
              </w:rPr>
            </w:r>
            <w:r>
              <w:rPr>
                <w:noProof/>
                <w:webHidden/>
              </w:rPr>
              <w:fldChar w:fldCharType="separate"/>
            </w:r>
            <w:r>
              <w:rPr>
                <w:noProof/>
                <w:webHidden/>
              </w:rPr>
              <w:t>22</w:t>
            </w:r>
            <w:r>
              <w:rPr>
                <w:noProof/>
                <w:webHidden/>
              </w:rPr>
              <w:fldChar w:fldCharType="end"/>
            </w:r>
          </w:hyperlink>
        </w:p>
        <w:p w14:paraId="399BED98" w14:textId="5FA6FAF9" w:rsidR="000C7F4F" w:rsidRDefault="000C7F4F">
          <w:pPr>
            <w:pStyle w:val="TDC2"/>
            <w:tabs>
              <w:tab w:val="left" w:pos="960"/>
              <w:tab w:val="right" w:leader="dot" w:pos="9016"/>
            </w:tabs>
            <w:rPr>
              <w:rFonts w:asciiTheme="minorHAnsi" w:eastAsiaTheme="minorEastAsia" w:hAnsiTheme="minorHAnsi" w:cstheme="minorBidi"/>
              <w:bCs w:val="0"/>
              <w:noProof/>
              <w:lang w:eastAsia="es-EC"/>
            </w:rPr>
          </w:pPr>
          <w:hyperlink w:anchor="_Toc230549734" w:history="1">
            <w:r w:rsidRPr="00CE041F">
              <w:rPr>
                <w:rStyle w:val="Hipervnculo"/>
                <w:noProof/>
              </w:rPr>
              <w:t>3.5.</w:t>
            </w:r>
            <w:r>
              <w:rPr>
                <w:rFonts w:asciiTheme="minorHAnsi" w:eastAsiaTheme="minorEastAsia" w:hAnsiTheme="minorHAnsi" w:cstheme="minorBidi"/>
                <w:bCs w:val="0"/>
                <w:noProof/>
                <w:lang w:eastAsia="es-EC"/>
              </w:rPr>
              <w:tab/>
            </w:r>
            <w:r w:rsidRPr="00CE041F">
              <w:rPr>
                <w:rStyle w:val="Hipervnculo"/>
                <w:noProof/>
              </w:rPr>
              <w:t>MAPA CONCEPTUAL INTEGRADOR</w:t>
            </w:r>
            <w:r>
              <w:rPr>
                <w:noProof/>
                <w:webHidden/>
              </w:rPr>
              <w:tab/>
            </w:r>
            <w:r>
              <w:rPr>
                <w:noProof/>
                <w:webHidden/>
              </w:rPr>
              <w:fldChar w:fldCharType="begin"/>
            </w:r>
            <w:r>
              <w:rPr>
                <w:noProof/>
                <w:webHidden/>
              </w:rPr>
              <w:instrText xml:space="preserve"> PAGEREF _Toc230549734 \h </w:instrText>
            </w:r>
            <w:r>
              <w:rPr>
                <w:noProof/>
                <w:webHidden/>
              </w:rPr>
            </w:r>
            <w:r>
              <w:rPr>
                <w:noProof/>
                <w:webHidden/>
              </w:rPr>
              <w:fldChar w:fldCharType="separate"/>
            </w:r>
            <w:r>
              <w:rPr>
                <w:noProof/>
                <w:webHidden/>
              </w:rPr>
              <w:t>24</w:t>
            </w:r>
            <w:r>
              <w:rPr>
                <w:noProof/>
                <w:webHidden/>
              </w:rPr>
              <w:fldChar w:fldCharType="end"/>
            </w:r>
          </w:hyperlink>
        </w:p>
        <w:p w14:paraId="2DF6C466" w14:textId="5564DF57" w:rsidR="000C7F4F" w:rsidRDefault="000C7F4F">
          <w:pPr>
            <w:pStyle w:val="TDC1"/>
            <w:tabs>
              <w:tab w:val="left" w:pos="480"/>
              <w:tab w:val="right" w:leader="dot" w:pos="9016"/>
            </w:tabs>
            <w:rPr>
              <w:rFonts w:asciiTheme="minorHAnsi" w:eastAsiaTheme="minorEastAsia" w:hAnsiTheme="minorHAnsi" w:cstheme="minorBidi"/>
              <w:bCs w:val="0"/>
              <w:noProof/>
              <w:lang w:eastAsia="es-EC"/>
            </w:rPr>
          </w:pPr>
          <w:hyperlink w:anchor="_Toc230549735" w:history="1">
            <w:r w:rsidRPr="00CE041F">
              <w:rPr>
                <w:rStyle w:val="Hipervnculo"/>
                <w:noProof/>
              </w:rPr>
              <w:t>4.</w:t>
            </w:r>
            <w:r>
              <w:rPr>
                <w:rFonts w:asciiTheme="minorHAnsi" w:eastAsiaTheme="minorEastAsia" w:hAnsiTheme="minorHAnsi" w:cstheme="minorBidi"/>
                <w:bCs w:val="0"/>
                <w:noProof/>
                <w:lang w:eastAsia="es-EC"/>
              </w:rPr>
              <w:tab/>
            </w:r>
            <w:r w:rsidRPr="00CE041F">
              <w:rPr>
                <w:rStyle w:val="Hipervnculo"/>
                <w:noProof/>
              </w:rPr>
              <w:t>COCLUSIONES</w:t>
            </w:r>
            <w:r>
              <w:rPr>
                <w:noProof/>
                <w:webHidden/>
              </w:rPr>
              <w:tab/>
            </w:r>
            <w:r>
              <w:rPr>
                <w:noProof/>
                <w:webHidden/>
              </w:rPr>
              <w:fldChar w:fldCharType="begin"/>
            </w:r>
            <w:r>
              <w:rPr>
                <w:noProof/>
                <w:webHidden/>
              </w:rPr>
              <w:instrText xml:space="preserve"> PAGEREF _Toc230549735 \h </w:instrText>
            </w:r>
            <w:r>
              <w:rPr>
                <w:noProof/>
                <w:webHidden/>
              </w:rPr>
            </w:r>
            <w:r>
              <w:rPr>
                <w:noProof/>
                <w:webHidden/>
              </w:rPr>
              <w:fldChar w:fldCharType="separate"/>
            </w:r>
            <w:r>
              <w:rPr>
                <w:noProof/>
                <w:webHidden/>
              </w:rPr>
              <w:t>25</w:t>
            </w:r>
            <w:r>
              <w:rPr>
                <w:noProof/>
                <w:webHidden/>
              </w:rPr>
              <w:fldChar w:fldCharType="end"/>
            </w:r>
          </w:hyperlink>
        </w:p>
        <w:p w14:paraId="6ED95146" w14:textId="33383C21" w:rsidR="000C7F4F" w:rsidRDefault="000C7F4F">
          <w:pPr>
            <w:pStyle w:val="TDC1"/>
            <w:tabs>
              <w:tab w:val="left" w:pos="480"/>
              <w:tab w:val="right" w:leader="dot" w:pos="9016"/>
            </w:tabs>
            <w:rPr>
              <w:rFonts w:asciiTheme="minorHAnsi" w:eastAsiaTheme="minorEastAsia" w:hAnsiTheme="minorHAnsi" w:cstheme="minorBidi"/>
              <w:bCs w:val="0"/>
              <w:noProof/>
              <w:lang w:eastAsia="es-EC"/>
            </w:rPr>
          </w:pPr>
          <w:hyperlink w:anchor="_Toc230549736" w:history="1">
            <w:r w:rsidRPr="00CE041F">
              <w:rPr>
                <w:rStyle w:val="Hipervnculo"/>
                <w:noProof/>
              </w:rPr>
              <w:t>5.</w:t>
            </w:r>
            <w:r>
              <w:rPr>
                <w:rFonts w:asciiTheme="minorHAnsi" w:eastAsiaTheme="minorEastAsia" w:hAnsiTheme="minorHAnsi" w:cstheme="minorBidi"/>
                <w:bCs w:val="0"/>
                <w:noProof/>
                <w:lang w:eastAsia="es-EC"/>
              </w:rPr>
              <w:tab/>
            </w:r>
            <w:r w:rsidRPr="00CE041F">
              <w:rPr>
                <w:rStyle w:val="Hipervnculo"/>
                <w:noProof/>
              </w:rPr>
              <w:t>REFERENCIAS</w:t>
            </w:r>
            <w:r>
              <w:rPr>
                <w:noProof/>
                <w:webHidden/>
              </w:rPr>
              <w:tab/>
            </w:r>
            <w:r>
              <w:rPr>
                <w:noProof/>
                <w:webHidden/>
              </w:rPr>
              <w:fldChar w:fldCharType="begin"/>
            </w:r>
            <w:r>
              <w:rPr>
                <w:noProof/>
                <w:webHidden/>
              </w:rPr>
              <w:instrText xml:space="preserve"> PAGEREF _Toc230549736 \h </w:instrText>
            </w:r>
            <w:r>
              <w:rPr>
                <w:noProof/>
                <w:webHidden/>
              </w:rPr>
            </w:r>
            <w:r>
              <w:rPr>
                <w:noProof/>
                <w:webHidden/>
              </w:rPr>
              <w:fldChar w:fldCharType="separate"/>
            </w:r>
            <w:r>
              <w:rPr>
                <w:noProof/>
                <w:webHidden/>
              </w:rPr>
              <w:t>26</w:t>
            </w:r>
            <w:r>
              <w:rPr>
                <w:noProof/>
                <w:webHidden/>
              </w:rPr>
              <w:fldChar w:fldCharType="end"/>
            </w:r>
          </w:hyperlink>
        </w:p>
        <w:p w14:paraId="220FCA91" w14:textId="0FF142F7" w:rsidR="000C7F4F" w:rsidRDefault="000C7F4F">
          <w:pPr>
            <w:pStyle w:val="TDC1"/>
            <w:tabs>
              <w:tab w:val="left" w:pos="480"/>
              <w:tab w:val="right" w:leader="dot" w:pos="9016"/>
            </w:tabs>
            <w:rPr>
              <w:rFonts w:asciiTheme="minorHAnsi" w:eastAsiaTheme="minorEastAsia" w:hAnsiTheme="minorHAnsi" w:cstheme="minorBidi"/>
              <w:bCs w:val="0"/>
              <w:noProof/>
              <w:lang w:eastAsia="es-EC"/>
            </w:rPr>
          </w:pPr>
          <w:hyperlink w:anchor="_Toc230549737" w:history="1">
            <w:r w:rsidRPr="00CE041F">
              <w:rPr>
                <w:rStyle w:val="Hipervnculo"/>
                <w:noProof/>
              </w:rPr>
              <w:t>6.</w:t>
            </w:r>
            <w:r>
              <w:rPr>
                <w:rFonts w:asciiTheme="minorHAnsi" w:eastAsiaTheme="minorEastAsia" w:hAnsiTheme="minorHAnsi" w:cstheme="minorBidi"/>
                <w:bCs w:val="0"/>
                <w:noProof/>
                <w:lang w:eastAsia="es-EC"/>
              </w:rPr>
              <w:tab/>
            </w:r>
            <w:r w:rsidRPr="00CE041F">
              <w:rPr>
                <w:rStyle w:val="Hipervnculo"/>
                <w:noProof/>
              </w:rPr>
              <w:t>ANEXOS</w:t>
            </w:r>
            <w:r>
              <w:rPr>
                <w:noProof/>
                <w:webHidden/>
              </w:rPr>
              <w:tab/>
            </w:r>
            <w:r>
              <w:rPr>
                <w:noProof/>
                <w:webHidden/>
              </w:rPr>
              <w:fldChar w:fldCharType="begin"/>
            </w:r>
            <w:r>
              <w:rPr>
                <w:noProof/>
                <w:webHidden/>
              </w:rPr>
              <w:instrText xml:space="preserve"> PAGEREF _Toc230549737 \h </w:instrText>
            </w:r>
            <w:r>
              <w:rPr>
                <w:noProof/>
                <w:webHidden/>
              </w:rPr>
            </w:r>
            <w:r>
              <w:rPr>
                <w:noProof/>
                <w:webHidden/>
              </w:rPr>
              <w:fldChar w:fldCharType="separate"/>
            </w:r>
            <w:r>
              <w:rPr>
                <w:noProof/>
                <w:webHidden/>
              </w:rPr>
              <w:t>27</w:t>
            </w:r>
            <w:r>
              <w:rPr>
                <w:noProof/>
                <w:webHidden/>
              </w:rPr>
              <w:fldChar w:fldCharType="end"/>
            </w:r>
          </w:hyperlink>
        </w:p>
        <w:p w14:paraId="52DAD1F3" w14:textId="3CF9757D" w:rsidR="000C7F4F" w:rsidRDefault="000C7F4F">
          <w:pPr>
            <w:pStyle w:val="TDC1"/>
            <w:tabs>
              <w:tab w:val="left" w:pos="480"/>
              <w:tab w:val="right" w:leader="dot" w:pos="9016"/>
            </w:tabs>
            <w:rPr>
              <w:rFonts w:asciiTheme="minorHAnsi" w:eastAsiaTheme="minorEastAsia" w:hAnsiTheme="minorHAnsi" w:cstheme="minorBidi"/>
              <w:bCs w:val="0"/>
              <w:noProof/>
              <w:lang w:eastAsia="es-EC"/>
            </w:rPr>
          </w:pPr>
          <w:hyperlink w:anchor="_Toc230549738" w:history="1">
            <w:r w:rsidRPr="00CE041F">
              <w:rPr>
                <w:rStyle w:val="Hipervnculo"/>
                <w:noProof/>
              </w:rPr>
              <w:t>7.</w:t>
            </w:r>
            <w:r>
              <w:rPr>
                <w:rFonts w:asciiTheme="minorHAnsi" w:eastAsiaTheme="minorEastAsia" w:hAnsiTheme="minorHAnsi" w:cstheme="minorBidi"/>
                <w:bCs w:val="0"/>
                <w:noProof/>
                <w:lang w:eastAsia="es-EC"/>
              </w:rPr>
              <w:tab/>
            </w:r>
            <w:r w:rsidRPr="00CE041F">
              <w:rPr>
                <w:rStyle w:val="Hipervnculo"/>
                <w:noProof/>
              </w:rPr>
              <w:t>DECLARACIÓN DE USO DE LA IA</w:t>
            </w:r>
            <w:r>
              <w:rPr>
                <w:noProof/>
                <w:webHidden/>
              </w:rPr>
              <w:tab/>
            </w:r>
            <w:r>
              <w:rPr>
                <w:noProof/>
                <w:webHidden/>
              </w:rPr>
              <w:fldChar w:fldCharType="begin"/>
            </w:r>
            <w:r>
              <w:rPr>
                <w:noProof/>
                <w:webHidden/>
              </w:rPr>
              <w:instrText xml:space="preserve"> PAGEREF _Toc230549738 \h </w:instrText>
            </w:r>
            <w:r>
              <w:rPr>
                <w:noProof/>
                <w:webHidden/>
              </w:rPr>
            </w:r>
            <w:r>
              <w:rPr>
                <w:noProof/>
                <w:webHidden/>
              </w:rPr>
              <w:fldChar w:fldCharType="separate"/>
            </w:r>
            <w:r>
              <w:rPr>
                <w:noProof/>
                <w:webHidden/>
              </w:rPr>
              <w:t>28</w:t>
            </w:r>
            <w:r>
              <w:rPr>
                <w:noProof/>
                <w:webHidden/>
              </w:rPr>
              <w:fldChar w:fldCharType="end"/>
            </w:r>
          </w:hyperlink>
        </w:p>
        <w:p w14:paraId="7F2C08F5" w14:textId="2FB536BD" w:rsidR="00DB68B5" w:rsidRDefault="00DB68B5" w:rsidP="00EE2BBB">
          <w:pPr>
            <w:spacing w:line="276" w:lineRule="auto"/>
          </w:pPr>
          <w:r w:rsidRPr="00DB68B5">
            <w:rPr>
              <w:b/>
              <w:lang w:val="es-MX"/>
            </w:rPr>
            <w:fldChar w:fldCharType="end"/>
          </w:r>
        </w:p>
      </w:sdtContent>
    </w:sdt>
    <w:p w14:paraId="6E64D2C0" w14:textId="77777777" w:rsidR="00DB68B5" w:rsidRDefault="00DB68B5" w:rsidP="00DB68B5">
      <w:pPr>
        <w:ind w:firstLine="708"/>
        <w:rPr>
          <w:b/>
          <w:bCs w:val="0"/>
        </w:rPr>
        <w:sectPr w:rsidR="00DB68B5" w:rsidSect="00070577">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9" w:footer="709" w:gutter="0"/>
          <w:cols w:space="708"/>
          <w:docGrid w:linePitch="360"/>
        </w:sectPr>
      </w:pPr>
    </w:p>
    <w:p w14:paraId="0AE5690E" w14:textId="059F8F05" w:rsidR="00DB68B5" w:rsidRPr="00DB68B5" w:rsidRDefault="00DB68B5" w:rsidP="005746B7">
      <w:pPr>
        <w:pStyle w:val="Ttulo1"/>
        <w:numPr>
          <w:ilvl w:val="0"/>
          <w:numId w:val="3"/>
        </w:numPr>
        <w:ind w:left="426" w:hanging="426"/>
      </w:pPr>
      <w:bookmarkStart w:id="0" w:name="_Toc230549682"/>
      <w:r>
        <w:lastRenderedPageBreak/>
        <w:t>PROYECTO FIN DE CURSO (PFC)</w:t>
      </w:r>
      <w:bookmarkEnd w:id="0"/>
    </w:p>
    <w:p w14:paraId="190FB297" w14:textId="5060BA30" w:rsidR="00DB68B5" w:rsidRDefault="00852F72" w:rsidP="005746B7">
      <w:pPr>
        <w:pStyle w:val="Ttulo2"/>
        <w:numPr>
          <w:ilvl w:val="1"/>
          <w:numId w:val="3"/>
        </w:numPr>
        <w:ind w:left="426" w:hanging="426"/>
      </w:pPr>
      <w:r>
        <w:rPr>
          <w:bCs w:val="0"/>
        </w:rPr>
        <w:t xml:space="preserve"> </w:t>
      </w:r>
      <w:bookmarkStart w:id="1" w:name="_Toc230549683"/>
      <w:r w:rsidRPr="00852F72">
        <w:t xml:space="preserve">MIEMBROS DEL EQUIPO Y </w:t>
      </w:r>
      <w:r>
        <w:t>ROLES</w:t>
      </w:r>
      <w:bookmarkEnd w:id="1"/>
    </w:p>
    <w:tbl>
      <w:tblPr>
        <w:tblStyle w:val="Tablaconcuadrcula"/>
        <w:tblW w:w="0" w:type="auto"/>
        <w:tblLook w:val="04A0" w:firstRow="1" w:lastRow="0" w:firstColumn="1" w:lastColumn="0" w:noHBand="0" w:noVBand="1"/>
      </w:tblPr>
      <w:tblGrid>
        <w:gridCol w:w="2175"/>
        <w:gridCol w:w="1952"/>
        <w:gridCol w:w="2743"/>
        <w:gridCol w:w="2146"/>
      </w:tblGrid>
      <w:tr w:rsidR="00852F72" w14:paraId="3DAE8158" w14:textId="77777777" w:rsidTr="00852F72">
        <w:tc>
          <w:tcPr>
            <w:tcW w:w="2188" w:type="dxa"/>
          </w:tcPr>
          <w:p w14:paraId="7FAD4E44" w14:textId="0189CD38" w:rsidR="00852F72" w:rsidRPr="00852F72" w:rsidRDefault="00852F72" w:rsidP="00572B39">
            <w:pPr>
              <w:jc w:val="center"/>
              <w:rPr>
                <w:b/>
                <w:bCs w:val="0"/>
              </w:rPr>
            </w:pPr>
            <w:r>
              <w:rPr>
                <w:b/>
                <w:bCs w:val="0"/>
              </w:rPr>
              <w:t>Nombre completo</w:t>
            </w:r>
          </w:p>
        </w:tc>
        <w:tc>
          <w:tcPr>
            <w:tcW w:w="1959" w:type="dxa"/>
          </w:tcPr>
          <w:p w14:paraId="36A09285" w14:textId="676B68B7" w:rsidR="00852F72" w:rsidRPr="00852F72" w:rsidRDefault="00852F72" w:rsidP="00572B39">
            <w:pPr>
              <w:jc w:val="center"/>
              <w:rPr>
                <w:b/>
                <w:bCs w:val="0"/>
              </w:rPr>
            </w:pPr>
            <w:r>
              <w:rPr>
                <w:b/>
                <w:bCs w:val="0"/>
              </w:rPr>
              <w:t>Cédula</w:t>
            </w:r>
          </w:p>
        </w:tc>
        <w:tc>
          <w:tcPr>
            <w:tcW w:w="2716" w:type="dxa"/>
          </w:tcPr>
          <w:p w14:paraId="4921D00F" w14:textId="789E0FEA" w:rsidR="00852F72" w:rsidRPr="00852F72" w:rsidRDefault="00852F72" w:rsidP="00572B39">
            <w:pPr>
              <w:jc w:val="center"/>
              <w:rPr>
                <w:b/>
                <w:bCs w:val="0"/>
              </w:rPr>
            </w:pPr>
            <w:r>
              <w:rPr>
                <w:b/>
                <w:bCs w:val="0"/>
              </w:rPr>
              <w:t>Correo institucional</w:t>
            </w:r>
          </w:p>
        </w:tc>
        <w:tc>
          <w:tcPr>
            <w:tcW w:w="2153" w:type="dxa"/>
          </w:tcPr>
          <w:p w14:paraId="31379DD3" w14:textId="037A1542" w:rsidR="00852F72" w:rsidRPr="00852F72" w:rsidRDefault="00852F72" w:rsidP="00572B39">
            <w:pPr>
              <w:jc w:val="center"/>
              <w:rPr>
                <w:b/>
                <w:bCs w:val="0"/>
              </w:rPr>
            </w:pPr>
            <w:r>
              <w:rPr>
                <w:b/>
                <w:bCs w:val="0"/>
              </w:rPr>
              <w:t>Rol</w:t>
            </w:r>
          </w:p>
        </w:tc>
      </w:tr>
      <w:tr w:rsidR="00852F72" w14:paraId="0FD9D8EB" w14:textId="77777777" w:rsidTr="00852F72">
        <w:trPr>
          <w:trHeight w:val="619"/>
        </w:trPr>
        <w:tc>
          <w:tcPr>
            <w:tcW w:w="2188" w:type="dxa"/>
            <w:vAlign w:val="center"/>
          </w:tcPr>
          <w:p w14:paraId="6AA4D0B4" w14:textId="4542F834" w:rsidR="00852F72" w:rsidRPr="00852F72" w:rsidRDefault="00852F72" w:rsidP="00572B39">
            <w:pPr>
              <w:jc w:val="center"/>
              <w:rPr>
                <w:bCs w:val="0"/>
              </w:rPr>
            </w:pPr>
            <w:r w:rsidRPr="00852F72">
              <w:rPr>
                <w:bCs w:val="0"/>
              </w:rPr>
              <w:t>Cedeño Avila Winston Damian</w:t>
            </w:r>
          </w:p>
        </w:tc>
        <w:tc>
          <w:tcPr>
            <w:tcW w:w="1959" w:type="dxa"/>
            <w:vAlign w:val="center"/>
          </w:tcPr>
          <w:p w14:paraId="4FE76B06" w14:textId="675B4806" w:rsidR="00852F72" w:rsidRDefault="00852F72" w:rsidP="00572B39">
            <w:pPr>
              <w:jc w:val="center"/>
            </w:pPr>
            <w:r w:rsidRPr="00852F72">
              <w:t>0942833492</w:t>
            </w:r>
          </w:p>
        </w:tc>
        <w:tc>
          <w:tcPr>
            <w:tcW w:w="2716" w:type="dxa"/>
            <w:vAlign w:val="center"/>
          </w:tcPr>
          <w:p w14:paraId="7C0192A7" w14:textId="3B055CB2" w:rsidR="00852F72" w:rsidRDefault="00852F72" w:rsidP="00572B39">
            <w:pPr>
              <w:jc w:val="center"/>
            </w:pPr>
            <w:hyperlink r:id="rId15" w:history="1">
              <w:r w:rsidRPr="00852F72">
                <w:rPr>
                  <w:rStyle w:val="Hipervnculo"/>
                </w:rPr>
                <w:t>wcedenoc2@uteq.edu.ec</w:t>
              </w:r>
            </w:hyperlink>
          </w:p>
        </w:tc>
        <w:tc>
          <w:tcPr>
            <w:tcW w:w="2153" w:type="dxa"/>
            <w:vAlign w:val="center"/>
          </w:tcPr>
          <w:p w14:paraId="636409D3" w14:textId="302E9CDB" w:rsidR="00852F72" w:rsidRDefault="00852F72" w:rsidP="00572B39">
            <w:pPr>
              <w:jc w:val="center"/>
            </w:pPr>
            <w:r>
              <w:t>Investigador A</w:t>
            </w:r>
          </w:p>
        </w:tc>
      </w:tr>
      <w:tr w:rsidR="00852F72" w14:paraId="3CF09269" w14:textId="77777777" w:rsidTr="00852F72">
        <w:tc>
          <w:tcPr>
            <w:tcW w:w="2188" w:type="dxa"/>
            <w:vAlign w:val="center"/>
          </w:tcPr>
          <w:p w14:paraId="33636D1D" w14:textId="16DC3385" w:rsidR="00852F72" w:rsidRDefault="00852F72" w:rsidP="00572B39">
            <w:pPr>
              <w:jc w:val="center"/>
            </w:pPr>
            <w:r w:rsidRPr="00852F72">
              <w:t>Córdova Carreño Mayra Lucila</w:t>
            </w:r>
          </w:p>
        </w:tc>
        <w:tc>
          <w:tcPr>
            <w:tcW w:w="1959" w:type="dxa"/>
            <w:vAlign w:val="center"/>
          </w:tcPr>
          <w:p w14:paraId="085DBECA" w14:textId="4FD0A610" w:rsidR="00852F72" w:rsidRDefault="00852F72" w:rsidP="00572B39">
            <w:pPr>
              <w:jc w:val="center"/>
            </w:pPr>
            <w:r w:rsidRPr="00852F72">
              <w:t>0750286775</w:t>
            </w:r>
          </w:p>
        </w:tc>
        <w:tc>
          <w:tcPr>
            <w:tcW w:w="2716" w:type="dxa"/>
            <w:vAlign w:val="center"/>
          </w:tcPr>
          <w:p w14:paraId="0F6D0947" w14:textId="0C77F62E" w:rsidR="00852F72" w:rsidRDefault="00852F72" w:rsidP="00572B39">
            <w:pPr>
              <w:jc w:val="center"/>
            </w:pPr>
            <w:hyperlink r:id="rId16" w:history="1">
              <w:r w:rsidRPr="00852F72">
                <w:rPr>
                  <w:rStyle w:val="Hipervnculo"/>
                </w:rPr>
                <w:t>mcordovac2@uteq.edu.ec</w:t>
              </w:r>
            </w:hyperlink>
          </w:p>
        </w:tc>
        <w:tc>
          <w:tcPr>
            <w:tcW w:w="2153" w:type="dxa"/>
            <w:vAlign w:val="center"/>
          </w:tcPr>
          <w:p w14:paraId="65099D9E" w14:textId="6A4A5670" w:rsidR="00852F72" w:rsidRDefault="00852F72" w:rsidP="00572B39">
            <w:pPr>
              <w:jc w:val="center"/>
            </w:pPr>
            <w:r>
              <w:t>Investigador B</w:t>
            </w:r>
          </w:p>
        </w:tc>
      </w:tr>
      <w:tr w:rsidR="00852F72" w14:paraId="0896B18D" w14:textId="77777777" w:rsidTr="00852F72">
        <w:tc>
          <w:tcPr>
            <w:tcW w:w="2188" w:type="dxa"/>
            <w:vAlign w:val="center"/>
          </w:tcPr>
          <w:p w14:paraId="742DA214" w14:textId="5F03CA97" w:rsidR="00852F72" w:rsidRDefault="00852F72" w:rsidP="00572B39">
            <w:pPr>
              <w:jc w:val="center"/>
            </w:pPr>
            <w:r w:rsidRPr="00852F72">
              <w:t>Mendoza Parraga Andy Johel</w:t>
            </w:r>
          </w:p>
        </w:tc>
        <w:tc>
          <w:tcPr>
            <w:tcW w:w="1959" w:type="dxa"/>
            <w:vAlign w:val="center"/>
          </w:tcPr>
          <w:p w14:paraId="15AFD49A" w14:textId="61176500" w:rsidR="00852F72" w:rsidRDefault="00852F72" w:rsidP="00572B39">
            <w:pPr>
              <w:jc w:val="center"/>
            </w:pPr>
            <w:r>
              <w:t>1251401590</w:t>
            </w:r>
          </w:p>
        </w:tc>
        <w:tc>
          <w:tcPr>
            <w:tcW w:w="2716" w:type="dxa"/>
            <w:vAlign w:val="center"/>
          </w:tcPr>
          <w:p w14:paraId="157BCAD3" w14:textId="5AB68E9D" w:rsidR="00852F72" w:rsidRDefault="00852F72" w:rsidP="00572B39">
            <w:pPr>
              <w:jc w:val="center"/>
            </w:pPr>
            <w:hyperlink r:id="rId17" w:history="1">
              <w:r w:rsidRPr="00852F72">
                <w:rPr>
                  <w:rStyle w:val="Hipervnculo"/>
                </w:rPr>
                <w:t>amendozap9@uteq.edu.ec</w:t>
              </w:r>
            </w:hyperlink>
          </w:p>
        </w:tc>
        <w:tc>
          <w:tcPr>
            <w:tcW w:w="2153" w:type="dxa"/>
            <w:vAlign w:val="center"/>
          </w:tcPr>
          <w:p w14:paraId="4B34D3CC" w14:textId="77777777" w:rsidR="00852F72" w:rsidRDefault="00852F72" w:rsidP="00572B39">
            <w:pPr>
              <w:jc w:val="center"/>
            </w:pPr>
            <w:r>
              <w:t>Analista Líder</w:t>
            </w:r>
          </w:p>
          <w:p w14:paraId="50AD2631" w14:textId="77777777" w:rsidR="00852F72" w:rsidRDefault="00852F72" w:rsidP="00572B39">
            <w:pPr>
              <w:jc w:val="center"/>
            </w:pPr>
            <w:r>
              <w:t>Investigador C</w:t>
            </w:r>
          </w:p>
          <w:p w14:paraId="4920C0F1" w14:textId="158B5FFB" w:rsidR="00852F72" w:rsidRDefault="00852F72" w:rsidP="00572B39">
            <w:pPr>
              <w:jc w:val="center"/>
            </w:pPr>
            <w:r>
              <w:t>Documentador</w:t>
            </w:r>
          </w:p>
        </w:tc>
      </w:tr>
    </w:tbl>
    <w:p w14:paraId="27F168A2" w14:textId="77777777" w:rsidR="00852F72" w:rsidRDefault="00852F72" w:rsidP="00572B39"/>
    <w:p w14:paraId="26273D76" w14:textId="1958D3D9" w:rsidR="00852F72" w:rsidRDefault="00852F72" w:rsidP="005746B7">
      <w:pPr>
        <w:pStyle w:val="Ttulo2"/>
        <w:numPr>
          <w:ilvl w:val="1"/>
          <w:numId w:val="3"/>
        </w:numPr>
        <w:ind w:left="426" w:hanging="426"/>
      </w:pPr>
      <w:r>
        <w:t xml:space="preserve"> </w:t>
      </w:r>
      <w:bookmarkStart w:id="2" w:name="_Toc230549684"/>
      <w:r>
        <w:t>DESCRIPCIÓN DEL SISTEMA PFC</w:t>
      </w:r>
      <w:bookmarkEnd w:id="2"/>
    </w:p>
    <w:p w14:paraId="2995D374" w14:textId="74333EB0" w:rsidR="00804E1F" w:rsidRDefault="00804E1F" w:rsidP="00572B39">
      <w:pPr>
        <w:jc w:val="both"/>
      </w:pPr>
      <w:proofErr w:type="spellStart"/>
      <w:r>
        <w:t>PetLoving</w:t>
      </w:r>
      <w:proofErr w:type="spellEnd"/>
      <w:r>
        <w:t xml:space="preserve"> es una </w:t>
      </w:r>
      <w:r>
        <w:t>red social</w:t>
      </w:r>
      <w:r>
        <w:t xml:space="preserve"> creada para vincular a propietarios de animales interesados en la adopción o la reproducción responsable. Este sistema surge para solucionar la escasez de entornos virtuales especializados y seguros, dado que la población suele recurrir a redes genéricas o intermediarios informales donde los datos están fragmentados y carecen de validación.</w:t>
      </w:r>
    </w:p>
    <w:p w14:paraId="280AC2E0" w14:textId="29CB8166" w:rsidR="00852F72" w:rsidRDefault="00804E1F" w:rsidP="00572B39">
      <w:pPr>
        <w:jc w:val="both"/>
      </w:pPr>
      <w:r>
        <w:t>Los usuarios principales son</w:t>
      </w:r>
      <w:r>
        <w:t xml:space="preserve"> dueños de mascotas, adoptantes potenciales y entidades dedicadas a la protección de los animales. El proyecto </w:t>
      </w:r>
      <w:r>
        <w:t>de desarrolla</w:t>
      </w:r>
      <w:r>
        <w:t xml:space="preserve"> en un </w:t>
      </w:r>
      <w:r w:rsidR="00572B39">
        <w:t>contexto no organizacional de uso</w:t>
      </w:r>
      <w:r>
        <w:t xml:space="preserve"> masiv</w:t>
      </w:r>
      <w:r w:rsidR="00572B39">
        <w:t>o</w:t>
      </w:r>
      <w:r>
        <w:t xml:space="preserve">, enfocado en ciudadanos de sectores urbanos. </w:t>
      </w:r>
      <w:r w:rsidR="00572B39">
        <w:t>Además</w:t>
      </w:r>
      <w:r>
        <w:t>, contempla la integración de albergues, clínicas veterinarias y fundaciones de bienestar animal. De este modo, se busca fomentar el cuidado consciente de los animales y estructurar dinámicas de contacto mucho más fiables, transparentes y seguras para toda la comunidad</w:t>
      </w:r>
    </w:p>
    <w:p w14:paraId="62442272" w14:textId="77777777" w:rsidR="00572B39" w:rsidRDefault="00572B39" w:rsidP="00572B39">
      <w:pPr>
        <w:jc w:val="both"/>
      </w:pPr>
    </w:p>
    <w:p w14:paraId="3A7343FE" w14:textId="77777777" w:rsidR="00572B39" w:rsidRDefault="00572B39" w:rsidP="00572B39">
      <w:pPr>
        <w:jc w:val="both"/>
      </w:pPr>
    </w:p>
    <w:p w14:paraId="021DEB6C" w14:textId="77777777" w:rsidR="00572B39" w:rsidRDefault="00572B39" w:rsidP="00572B39">
      <w:pPr>
        <w:jc w:val="both"/>
      </w:pPr>
    </w:p>
    <w:p w14:paraId="53963023" w14:textId="77777777" w:rsidR="00572B39" w:rsidRDefault="00572B39" w:rsidP="00572B39">
      <w:pPr>
        <w:jc w:val="both"/>
      </w:pPr>
    </w:p>
    <w:p w14:paraId="710573C0" w14:textId="77777777" w:rsidR="00572B39" w:rsidRDefault="00572B39" w:rsidP="00572B39">
      <w:pPr>
        <w:jc w:val="both"/>
      </w:pPr>
    </w:p>
    <w:p w14:paraId="01C3FC80" w14:textId="77777777" w:rsidR="00572B39" w:rsidRPr="00852F72" w:rsidRDefault="00572B39" w:rsidP="00572B39">
      <w:pPr>
        <w:jc w:val="both"/>
      </w:pPr>
    </w:p>
    <w:p w14:paraId="063AC3BA" w14:textId="55EFAA7D" w:rsidR="00852F72" w:rsidRDefault="00572B39" w:rsidP="005746B7">
      <w:pPr>
        <w:pStyle w:val="Ttulo2"/>
        <w:numPr>
          <w:ilvl w:val="1"/>
          <w:numId w:val="3"/>
        </w:numPr>
        <w:ind w:left="426" w:hanging="426"/>
        <w:rPr>
          <w:rFonts w:cs="Times New Roman"/>
        </w:rPr>
      </w:pPr>
      <w:r>
        <w:rPr>
          <w:bCs w:val="0"/>
        </w:rPr>
        <w:lastRenderedPageBreak/>
        <w:t xml:space="preserve"> </w:t>
      </w:r>
      <w:bookmarkStart w:id="3" w:name="_Toc230549685"/>
      <w:r w:rsidRPr="00A97967">
        <w:rPr>
          <w:rFonts w:cs="Times New Roman"/>
        </w:rPr>
        <w:t>MATRIZ PODER/INTERÉS DE STAKEHOLDERS</w:t>
      </w:r>
      <w:bookmarkEnd w:id="3"/>
    </w:p>
    <w:p w14:paraId="5BFA7CE0" w14:textId="6F86B2BC" w:rsidR="006C1060" w:rsidRPr="006C1060" w:rsidRDefault="006C1060" w:rsidP="006C1060">
      <w:pPr>
        <w:jc w:val="both"/>
      </w:pPr>
      <w:r w:rsidRPr="006C1060">
        <w:t>En la Tabla 1 se presentan los principales stakeholders del sistema, junto con el rol que desempeñan, su nivel de poder e interés, y la clasificación correspondiente dentro de la matriz poder/interés del PMBOK. Esta información se representa de forma gráfica en la Figura 1 para facilitar su análisis e interpretación</w:t>
      </w:r>
      <w:r>
        <w:t>.</w:t>
      </w:r>
    </w:p>
    <w:p w14:paraId="0AC3D3B8" w14:textId="27E0D172" w:rsidR="006C1060" w:rsidRPr="006C1060" w:rsidRDefault="006C1060" w:rsidP="006C1060">
      <w:pPr>
        <w:pStyle w:val="Descripcin"/>
        <w:keepNext/>
        <w:rPr>
          <w:b/>
          <w:bCs w:val="0"/>
          <w:i w:val="0"/>
          <w:iCs w:val="0"/>
          <w:color w:val="000000" w:themeColor="text1"/>
          <w:sz w:val="24"/>
          <w:szCs w:val="24"/>
        </w:rPr>
      </w:pPr>
      <w:r w:rsidRPr="006C1060">
        <w:rPr>
          <w:b/>
          <w:bCs w:val="0"/>
          <w:i w:val="0"/>
          <w:iCs w:val="0"/>
          <w:color w:val="000000" w:themeColor="text1"/>
          <w:sz w:val="24"/>
          <w:szCs w:val="24"/>
        </w:rPr>
        <w:t xml:space="preserve">Tabla </w:t>
      </w:r>
      <w:r w:rsidRPr="006C1060">
        <w:rPr>
          <w:b/>
          <w:bCs w:val="0"/>
          <w:i w:val="0"/>
          <w:iCs w:val="0"/>
          <w:color w:val="000000" w:themeColor="text1"/>
          <w:sz w:val="24"/>
          <w:szCs w:val="24"/>
        </w:rPr>
        <w:fldChar w:fldCharType="begin"/>
      </w:r>
      <w:r w:rsidRPr="006C1060">
        <w:rPr>
          <w:b/>
          <w:bCs w:val="0"/>
          <w:i w:val="0"/>
          <w:iCs w:val="0"/>
          <w:color w:val="000000" w:themeColor="text1"/>
          <w:sz w:val="24"/>
          <w:szCs w:val="24"/>
        </w:rPr>
        <w:instrText xml:space="preserve"> SEQ Tabla \* ARABIC </w:instrText>
      </w:r>
      <w:r w:rsidRPr="006C1060">
        <w:rPr>
          <w:b/>
          <w:bCs w:val="0"/>
          <w:i w:val="0"/>
          <w:iCs w:val="0"/>
          <w:color w:val="000000" w:themeColor="text1"/>
          <w:sz w:val="24"/>
          <w:szCs w:val="24"/>
        </w:rPr>
        <w:fldChar w:fldCharType="separate"/>
      </w:r>
      <w:r w:rsidR="00794815">
        <w:rPr>
          <w:b/>
          <w:bCs w:val="0"/>
          <w:i w:val="0"/>
          <w:iCs w:val="0"/>
          <w:noProof/>
          <w:color w:val="000000" w:themeColor="text1"/>
          <w:sz w:val="24"/>
          <w:szCs w:val="24"/>
        </w:rPr>
        <w:t>1</w:t>
      </w:r>
      <w:r w:rsidRPr="006C1060">
        <w:rPr>
          <w:b/>
          <w:bCs w:val="0"/>
          <w:i w:val="0"/>
          <w:iCs w:val="0"/>
          <w:color w:val="000000" w:themeColor="text1"/>
          <w:sz w:val="24"/>
          <w:szCs w:val="24"/>
        </w:rPr>
        <w:fldChar w:fldCharType="end"/>
      </w:r>
      <w:r w:rsidRPr="006C1060">
        <w:rPr>
          <w:b/>
          <w:bCs w:val="0"/>
          <w:i w:val="0"/>
          <w:iCs w:val="0"/>
          <w:color w:val="000000" w:themeColor="text1"/>
          <w:sz w:val="24"/>
          <w:szCs w:val="24"/>
        </w:rPr>
        <w:t xml:space="preserve">. </w:t>
      </w:r>
      <w:r w:rsidRPr="006C1060">
        <w:rPr>
          <w:i w:val="0"/>
          <w:iCs w:val="0"/>
          <w:color w:val="000000" w:themeColor="text1"/>
          <w:sz w:val="24"/>
          <w:szCs w:val="24"/>
        </w:rPr>
        <w:t>Matriz Poder/Interés de Stakeholders</w:t>
      </w:r>
    </w:p>
    <w:tbl>
      <w:tblPr>
        <w:tblStyle w:val="Tablaconcuadrcula"/>
        <w:tblW w:w="0" w:type="auto"/>
        <w:tblLayout w:type="fixed"/>
        <w:tblLook w:val="04A0" w:firstRow="1" w:lastRow="0" w:firstColumn="1" w:lastColumn="0" w:noHBand="0" w:noVBand="1"/>
      </w:tblPr>
      <w:tblGrid>
        <w:gridCol w:w="1424"/>
        <w:gridCol w:w="1736"/>
        <w:gridCol w:w="2080"/>
        <w:gridCol w:w="1134"/>
        <w:gridCol w:w="1106"/>
        <w:gridCol w:w="1536"/>
      </w:tblGrid>
      <w:tr w:rsidR="00572B39" w14:paraId="66706E18" w14:textId="77777777" w:rsidTr="00432CBC">
        <w:tc>
          <w:tcPr>
            <w:tcW w:w="1424" w:type="dxa"/>
            <w:vAlign w:val="center"/>
          </w:tcPr>
          <w:p w14:paraId="64D74D61" w14:textId="633C5FA2" w:rsidR="00572B39" w:rsidRDefault="00561537" w:rsidP="00432CBC">
            <w:pPr>
              <w:spacing w:line="276" w:lineRule="auto"/>
              <w:jc w:val="center"/>
              <w:rPr>
                <w:b/>
              </w:rPr>
            </w:pPr>
            <w:r>
              <w:rPr>
                <w:b/>
              </w:rPr>
              <w:t>Código</w:t>
            </w:r>
          </w:p>
        </w:tc>
        <w:tc>
          <w:tcPr>
            <w:tcW w:w="1736" w:type="dxa"/>
            <w:vAlign w:val="center"/>
          </w:tcPr>
          <w:p w14:paraId="32C07A0D" w14:textId="13FB6CE3" w:rsidR="00572B39" w:rsidRDefault="00561537" w:rsidP="00432CBC">
            <w:pPr>
              <w:spacing w:line="276" w:lineRule="auto"/>
              <w:jc w:val="center"/>
              <w:rPr>
                <w:b/>
              </w:rPr>
            </w:pPr>
            <w:r>
              <w:rPr>
                <w:b/>
              </w:rPr>
              <w:t>Stakeholder</w:t>
            </w:r>
          </w:p>
        </w:tc>
        <w:tc>
          <w:tcPr>
            <w:tcW w:w="2080" w:type="dxa"/>
            <w:vAlign w:val="center"/>
          </w:tcPr>
          <w:p w14:paraId="1D170936" w14:textId="1A136615" w:rsidR="00572B39" w:rsidRDefault="00561537" w:rsidP="00432CBC">
            <w:pPr>
              <w:spacing w:line="276" w:lineRule="auto"/>
              <w:jc w:val="center"/>
              <w:rPr>
                <w:b/>
              </w:rPr>
            </w:pPr>
            <w:r>
              <w:rPr>
                <w:b/>
              </w:rPr>
              <w:t>Rol</w:t>
            </w:r>
          </w:p>
        </w:tc>
        <w:tc>
          <w:tcPr>
            <w:tcW w:w="1134" w:type="dxa"/>
            <w:vAlign w:val="center"/>
          </w:tcPr>
          <w:p w14:paraId="17C910D8" w14:textId="0FF732ED" w:rsidR="00572B39" w:rsidRDefault="00561537" w:rsidP="00432CBC">
            <w:pPr>
              <w:spacing w:line="276" w:lineRule="auto"/>
              <w:jc w:val="center"/>
              <w:rPr>
                <w:b/>
              </w:rPr>
            </w:pPr>
            <w:r>
              <w:rPr>
                <w:b/>
              </w:rPr>
              <w:t>Poder</w:t>
            </w:r>
          </w:p>
        </w:tc>
        <w:tc>
          <w:tcPr>
            <w:tcW w:w="1106" w:type="dxa"/>
            <w:vAlign w:val="center"/>
          </w:tcPr>
          <w:p w14:paraId="1797F91A" w14:textId="345C3ED4" w:rsidR="00572B39" w:rsidRDefault="00561537" w:rsidP="00432CBC">
            <w:pPr>
              <w:spacing w:line="276" w:lineRule="auto"/>
              <w:jc w:val="center"/>
              <w:rPr>
                <w:b/>
              </w:rPr>
            </w:pPr>
            <w:r>
              <w:rPr>
                <w:b/>
              </w:rPr>
              <w:t>Interés</w:t>
            </w:r>
          </w:p>
        </w:tc>
        <w:tc>
          <w:tcPr>
            <w:tcW w:w="1536" w:type="dxa"/>
            <w:vAlign w:val="center"/>
          </w:tcPr>
          <w:p w14:paraId="3C3C0AA0" w14:textId="14DED919" w:rsidR="00572B39" w:rsidRDefault="00561537" w:rsidP="00432CBC">
            <w:pPr>
              <w:spacing w:line="276" w:lineRule="auto"/>
              <w:jc w:val="center"/>
              <w:rPr>
                <w:b/>
              </w:rPr>
            </w:pPr>
            <w:r>
              <w:rPr>
                <w:b/>
              </w:rPr>
              <w:t>Clasificación</w:t>
            </w:r>
          </w:p>
        </w:tc>
      </w:tr>
      <w:tr w:rsidR="00561537" w14:paraId="2B2754FE" w14:textId="77777777" w:rsidTr="00432CBC">
        <w:tc>
          <w:tcPr>
            <w:tcW w:w="1424" w:type="dxa"/>
            <w:vAlign w:val="center"/>
          </w:tcPr>
          <w:p w14:paraId="023C83FC" w14:textId="1AF67649" w:rsidR="00561537" w:rsidRPr="00561537" w:rsidRDefault="00561537" w:rsidP="00432CBC">
            <w:pPr>
              <w:spacing w:line="276" w:lineRule="auto"/>
              <w:jc w:val="center"/>
              <w:rPr>
                <w:bCs w:val="0"/>
              </w:rPr>
            </w:pPr>
            <w:r w:rsidRPr="00561537">
              <w:t>STK-01</w:t>
            </w:r>
          </w:p>
        </w:tc>
        <w:tc>
          <w:tcPr>
            <w:tcW w:w="1736" w:type="dxa"/>
            <w:vAlign w:val="center"/>
          </w:tcPr>
          <w:p w14:paraId="66A01849" w14:textId="33DC6963" w:rsidR="00561537" w:rsidRPr="00561537" w:rsidRDefault="00561537" w:rsidP="00432CBC">
            <w:pPr>
              <w:spacing w:line="276" w:lineRule="auto"/>
              <w:jc w:val="center"/>
              <w:rPr>
                <w:bCs w:val="0"/>
              </w:rPr>
            </w:pPr>
            <w:r w:rsidRPr="00561537">
              <w:t>Propietarios de mascotas</w:t>
            </w:r>
          </w:p>
        </w:tc>
        <w:tc>
          <w:tcPr>
            <w:tcW w:w="2080" w:type="dxa"/>
            <w:vAlign w:val="center"/>
          </w:tcPr>
          <w:p w14:paraId="26D09C23" w14:textId="75572F0F" w:rsidR="00561537" w:rsidRPr="00561537" w:rsidRDefault="00561537" w:rsidP="00432CBC">
            <w:pPr>
              <w:spacing w:line="276" w:lineRule="auto"/>
              <w:jc w:val="center"/>
              <w:rPr>
                <w:bCs w:val="0"/>
              </w:rPr>
            </w:pPr>
            <w:r w:rsidRPr="00561537">
              <w:t>Publican perfiles y buscan cruza o adopción</w:t>
            </w:r>
          </w:p>
        </w:tc>
        <w:tc>
          <w:tcPr>
            <w:tcW w:w="1134" w:type="dxa"/>
            <w:vAlign w:val="center"/>
          </w:tcPr>
          <w:p w14:paraId="2C02BF9C" w14:textId="784AD3B3" w:rsidR="00561537" w:rsidRPr="00561537" w:rsidRDefault="00817CAB" w:rsidP="00432CBC">
            <w:pPr>
              <w:spacing w:line="276" w:lineRule="auto"/>
              <w:jc w:val="center"/>
              <w:rPr>
                <w:bCs w:val="0"/>
              </w:rPr>
            </w:pPr>
            <w:r>
              <w:rPr>
                <w:bCs w:val="0"/>
              </w:rPr>
              <w:t>Bajo</w:t>
            </w:r>
          </w:p>
        </w:tc>
        <w:tc>
          <w:tcPr>
            <w:tcW w:w="1106" w:type="dxa"/>
            <w:vAlign w:val="center"/>
          </w:tcPr>
          <w:p w14:paraId="007D95CC" w14:textId="5E74FE63" w:rsidR="00561537" w:rsidRPr="00561537" w:rsidRDefault="00561537" w:rsidP="00432CBC">
            <w:pPr>
              <w:spacing w:line="276" w:lineRule="auto"/>
              <w:jc w:val="center"/>
              <w:rPr>
                <w:bCs w:val="0"/>
              </w:rPr>
            </w:pPr>
            <w:r w:rsidRPr="00A97967">
              <w:t>Alto</w:t>
            </w:r>
          </w:p>
        </w:tc>
        <w:tc>
          <w:tcPr>
            <w:tcW w:w="1536" w:type="dxa"/>
            <w:vAlign w:val="center"/>
          </w:tcPr>
          <w:p w14:paraId="6CE86994" w14:textId="5F899B06" w:rsidR="00561537" w:rsidRPr="00561537" w:rsidRDefault="00561537" w:rsidP="00432CBC">
            <w:pPr>
              <w:spacing w:line="276" w:lineRule="auto"/>
              <w:jc w:val="center"/>
              <w:rPr>
                <w:bCs w:val="0"/>
              </w:rPr>
            </w:pPr>
            <w:r w:rsidRPr="00561537">
              <w:t>Mantener informados</w:t>
            </w:r>
          </w:p>
        </w:tc>
      </w:tr>
      <w:tr w:rsidR="00561537" w14:paraId="2FEA3855" w14:textId="77777777" w:rsidTr="00432CBC">
        <w:tc>
          <w:tcPr>
            <w:tcW w:w="1424" w:type="dxa"/>
            <w:vAlign w:val="center"/>
          </w:tcPr>
          <w:p w14:paraId="1EF46DD1" w14:textId="5DC7C874" w:rsidR="00561537" w:rsidRPr="00561537" w:rsidRDefault="00561537" w:rsidP="00432CBC">
            <w:pPr>
              <w:spacing w:line="276" w:lineRule="auto"/>
              <w:jc w:val="center"/>
              <w:rPr>
                <w:bCs w:val="0"/>
              </w:rPr>
            </w:pPr>
            <w:r w:rsidRPr="00561537">
              <w:t>STK-0</w:t>
            </w:r>
            <w:r>
              <w:t>2</w:t>
            </w:r>
          </w:p>
        </w:tc>
        <w:tc>
          <w:tcPr>
            <w:tcW w:w="1736" w:type="dxa"/>
            <w:vAlign w:val="center"/>
          </w:tcPr>
          <w:p w14:paraId="2225A0BA" w14:textId="4EE69ED4" w:rsidR="00561537" w:rsidRPr="00561537" w:rsidRDefault="00561537" w:rsidP="00432CBC">
            <w:pPr>
              <w:spacing w:line="276" w:lineRule="auto"/>
              <w:jc w:val="center"/>
              <w:rPr>
                <w:bCs w:val="0"/>
              </w:rPr>
            </w:pPr>
            <w:r w:rsidRPr="00561537">
              <w:t>Personas interesadas en adopción</w:t>
            </w:r>
          </w:p>
        </w:tc>
        <w:tc>
          <w:tcPr>
            <w:tcW w:w="2080" w:type="dxa"/>
            <w:vAlign w:val="center"/>
          </w:tcPr>
          <w:p w14:paraId="1893C315" w14:textId="1E44F351" w:rsidR="00561537" w:rsidRPr="00561537" w:rsidRDefault="00561537" w:rsidP="00432CBC">
            <w:pPr>
              <w:spacing w:line="276" w:lineRule="auto"/>
              <w:jc w:val="center"/>
              <w:rPr>
                <w:bCs w:val="0"/>
              </w:rPr>
            </w:pPr>
            <w:r w:rsidRPr="00561537">
              <w:t>Buscan mascotas según sus preferencias</w:t>
            </w:r>
          </w:p>
        </w:tc>
        <w:tc>
          <w:tcPr>
            <w:tcW w:w="1134" w:type="dxa"/>
            <w:vAlign w:val="center"/>
          </w:tcPr>
          <w:p w14:paraId="77AFC95A" w14:textId="7E1E54EF" w:rsidR="00561537" w:rsidRPr="00561537" w:rsidRDefault="00817CAB" w:rsidP="00432CBC">
            <w:pPr>
              <w:spacing w:line="276" w:lineRule="auto"/>
              <w:jc w:val="center"/>
              <w:rPr>
                <w:bCs w:val="0"/>
              </w:rPr>
            </w:pPr>
            <w:r>
              <w:rPr>
                <w:bCs w:val="0"/>
              </w:rPr>
              <w:t>Bajo</w:t>
            </w:r>
          </w:p>
        </w:tc>
        <w:tc>
          <w:tcPr>
            <w:tcW w:w="1106" w:type="dxa"/>
            <w:vAlign w:val="center"/>
          </w:tcPr>
          <w:p w14:paraId="2DCC81E6" w14:textId="4950029E" w:rsidR="00561537" w:rsidRPr="00561537" w:rsidRDefault="00561537" w:rsidP="00432CBC">
            <w:pPr>
              <w:spacing w:line="276" w:lineRule="auto"/>
              <w:jc w:val="center"/>
              <w:rPr>
                <w:bCs w:val="0"/>
              </w:rPr>
            </w:pPr>
            <w:r w:rsidRPr="00A97967">
              <w:t>Alto</w:t>
            </w:r>
          </w:p>
        </w:tc>
        <w:tc>
          <w:tcPr>
            <w:tcW w:w="1536" w:type="dxa"/>
            <w:vAlign w:val="center"/>
          </w:tcPr>
          <w:p w14:paraId="19A0264E" w14:textId="40B02FB5" w:rsidR="00561537" w:rsidRPr="00561537" w:rsidRDefault="00817CAB" w:rsidP="00432CBC">
            <w:pPr>
              <w:spacing w:line="276" w:lineRule="auto"/>
              <w:jc w:val="center"/>
              <w:rPr>
                <w:bCs w:val="0"/>
              </w:rPr>
            </w:pPr>
            <w:r w:rsidRPr="00817CAB">
              <w:t>Mantener informados</w:t>
            </w:r>
          </w:p>
        </w:tc>
      </w:tr>
      <w:tr w:rsidR="00561537" w14:paraId="47D937C7" w14:textId="77777777" w:rsidTr="00432CBC">
        <w:tc>
          <w:tcPr>
            <w:tcW w:w="1424" w:type="dxa"/>
            <w:vAlign w:val="center"/>
          </w:tcPr>
          <w:p w14:paraId="477FDEFC" w14:textId="49D5CCF8" w:rsidR="00561537" w:rsidRPr="00561537" w:rsidRDefault="00561537" w:rsidP="00432CBC">
            <w:pPr>
              <w:spacing w:line="276" w:lineRule="auto"/>
              <w:jc w:val="center"/>
              <w:rPr>
                <w:bCs w:val="0"/>
              </w:rPr>
            </w:pPr>
            <w:r w:rsidRPr="00561537">
              <w:t>STK-0</w:t>
            </w:r>
            <w:r>
              <w:t>3</w:t>
            </w:r>
          </w:p>
        </w:tc>
        <w:tc>
          <w:tcPr>
            <w:tcW w:w="1736" w:type="dxa"/>
            <w:vAlign w:val="center"/>
          </w:tcPr>
          <w:p w14:paraId="0F9A35AD" w14:textId="6784D865" w:rsidR="00561537" w:rsidRPr="00561537" w:rsidRDefault="00561537" w:rsidP="00432CBC">
            <w:pPr>
              <w:spacing w:line="276" w:lineRule="auto"/>
              <w:jc w:val="center"/>
              <w:rPr>
                <w:bCs w:val="0"/>
              </w:rPr>
            </w:pPr>
            <w:r w:rsidRPr="00561537">
              <w:t>Veterinarias asociadas</w:t>
            </w:r>
          </w:p>
        </w:tc>
        <w:tc>
          <w:tcPr>
            <w:tcW w:w="2080" w:type="dxa"/>
            <w:vAlign w:val="center"/>
          </w:tcPr>
          <w:p w14:paraId="2A09F64E" w14:textId="65E93180" w:rsidR="00561537" w:rsidRPr="00561537" w:rsidRDefault="00561537" w:rsidP="00432CBC">
            <w:pPr>
              <w:spacing w:line="276" w:lineRule="auto"/>
              <w:jc w:val="center"/>
              <w:rPr>
                <w:bCs w:val="0"/>
              </w:rPr>
            </w:pPr>
            <w:r w:rsidRPr="00561537">
              <w:t>Apoyan con información y control de salud animal</w:t>
            </w:r>
          </w:p>
        </w:tc>
        <w:tc>
          <w:tcPr>
            <w:tcW w:w="1134" w:type="dxa"/>
            <w:vAlign w:val="center"/>
          </w:tcPr>
          <w:p w14:paraId="5B3ADA9D" w14:textId="3160D7C5" w:rsidR="00561537" w:rsidRPr="00561537" w:rsidRDefault="00561537" w:rsidP="00432CBC">
            <w:pPr>
              <w:spacing w:line="276" w:lineRule="auto"/>
              <w:jc w:val="center"/>
              <w:rPr>
                <w:bCs w:val="0"/>
              </w:rPr>
            </w:pPr>
            <w:r w:rsidRPr="00561537">
              <w:t>A</w:t>
            </w:r>
            <w:r w:rsidR="00817CAB">
              <w:t>lto</w:t>
            </w:r>
          </w:p>
        </w:tc>
        <w:tc>
          <w:tcPr>
            <w:tcW w:w="1106" w:type="dxa"/>
            <w:vAlign w:val="center"/>
          </w:tcPr>
          <w:p w14:paraId="7BE18F6D" w14:textId="1D813B65" w:rsidR="00561537" w:rsidRPr="00561537" w:rsidRDefault="00561537" w:rsidP="00432CBC">
            <w:pPr>
              <w:spacing w:line="276" w:lineRule="auto"/>
              <w:jc w:val="center"/>
              <w:rPr>
                <w:bCs w:val="0"/>
              </w:rPr>
            </w:pPr>
            <w:r w:rsidRPr="00A97967">
              <w:t>Bajo</w:t>
            </w:r>
          </w:p>
        </w:tc>
        <w:tc>
          <w:tcPr>
            <w:tcW w:w="1536" w:type="dxa"/>
            <w:vAlign w:val="center"/>
          </w:tcPr>
          <w:p w14:paraId="17483300" w14:textId="349B176F" w:rsidR="00561537" w:rsidRPr="00561537" w:rsidRDefault="00817CAB" w:rsidP="00432CBC">
            <w:pPr>
              <w:spacing w:line="276" w:lineRule="auto"/>
              <w:jc w:val="center"/>
              <w:rPr>
                <w:bCs w:val="0"/>
              </w:rPr>
            </w:pPr>
            <w:r w:rsidRPr="00817CAB">
              <w:t>Mantener satisfechos</w:t>
            </w:r>
          </w:p>
        </w:tc>
      </w:tr>
      <w:tr w:rsidR="00561537" w14:paraId="073A258E" w14:textId="77777777" w:rsidTr="00432CBC">
        <w:tc>
          <w:tcPr>
            <w:tcW w:w="1424" w:type="dxa"/>
            <w:vAlign w:val="center"/>
          </w:tcPr>
          <w:p w14:paraId="733DB0A5" w14:textId="6CAE8C59" w:rsidR="00561537" w:rsidRPr="00561537" w:rsidRDefault="00561537" w:rsidP="00432CBC">
            <w:pPr>
              <w:spacing w:line="276" w:lineRule="auto"/>
              <w:jc w:val="center"/>
              <w:rPr>
                <w:bCs w:val="0"/>
              </w:rPr>
            </w:pPr>
            <w:r w:rsidRPr="00561537">
              <w:t>STK-0</w:t>
            </w:r>
            <w:r>
              <w:t>4</w:t>
            </w:r>
          </w:p>
        </w:tc>
        <w:tc>
          <w:tcPr>
            <w:tcW w:w="1736" w:type="dxa"/>
            <w:vAlign w:val="center"/>
          </w:tcPr>
          <w:p w14:paraId="20AEA49A" w14:textId="5C6CDC17" w:rsidR="00561537" w:rsidRPr="00561537" w:rsidRDefault="00561537" w:rsidP="00432CBC">
            <w:pPr>
              <w:spacing w:line="276" w:lineRule="auto"/>
              <w:jc w:val="center"/>
              <w:rPr>
                <w:bCs w:val="0"/>
              </w:rPr>
            </w:pPr>
            <w:r w:rsidRPr="00561537">
              <w:t>Refugios y asociaciones protectoras</w:t>
            </w:r>
          </w:p>
        </w:tc>
        <w:tc>
          <w:tcPr>
            <w:tcW w:w="2080" w:type="dxa"/>
            <w:vAlign w:val="center"/>
          </w:tcPr>
          <w:p w14:paraId="66ED68C2" w14:textId="32F3439B" w:rsidR="00561537" w:rsidRPr="00561537" w:rsidRDefault="00561537" w:rsidP="00432CBC">
            <w:pPr>
              <w:spacing w:line="276" w:lineRule="auto"/>
              <w:jc w:val="center"/>
              <w:rPr>
                <w:bCs w:val="0"/>
              </w:rPr>
            </w:pPr>
            <w:r w:rsidRPr="00561537">
              <w:t>Promueven adopciones y bienestar animal</w:t>
            </w:r>
          </w:p>
        </w:tc>
        <w:tc>
          <w:tcPr>
            <w:tcW w:w="1134" w:type="dxa"/>
            <w:vAlign w:val="center"/>
          </w:tcPr>
          <w:p w14:paraId="3CD8B8E3" w14:textId="5BA073D8" w:rsidR="00561537" w:rsidRPr="00561537" w:rsidRDefault="00817CAB" w:rsidP="00432CBC">
            <w:pPr>
              <w:spacing w:line="276" w:lineRule="auto"/>
              <w:jc w:val="center"/>
              <w:rPr>
                <w:bCs w:val="0"/>
              </w:rPr>
            </w:pPr>
            <w:r>
              <w:rPr>
                <w:bCs w:val="0"/>
              </w:rPr>
              <w:t>Medio/Alto</w:t>
            </w:r>
          </w:p>
        </w:tc>
        <w:tc>
          <w:tcPr>
            <w:tcW w:w="1106" w:type="dxa"/>
            <w:vAlign w:val="center"/>
          </w:tcPr>
          <w:p w14:paraId="6139B135" w14:textId="01D05CEC" w:rsidR="00561537" w:rsidRPr="00561537" w:rsidRDefault="00561537" w:rsidP="00432CBC">
            <w:pPr>
              <w:spacing w:line="276" w:lineRule="auto"/>
              <w:jc w:val="center"/>
              <w:rPr>
                <w:bCs w:val="0"/>
              </w:rPr>
            </w:pPr>
            <w:r w:rsidRPr="00A97967">
              <w:t>Bajo</w:t>
            </w:r>
          </w:p>
        </w:tc>
        <w:tc>
          <w:tcPr>
            <w:tcW w:w="1536" w:type="dxa"/>
            <w:vAlign w:val="center"/>
          </w:tcPr>
          <w:p w14:paraId="7D5028CC" w14:textId="6348FA3E" w:rsidR="00561537" w:rsidRPr="00561537" w:rsidRDefault="00817CAB" w:rsidP="00432CBC">
            <w:pPr>
              <w:spacing w:line="276" w:lineRule="auto"/>
              <w:jc w:val="center"/>
              <w:rPr>
                <w:bCs w:val="0"/>
              </w:rPr>
            </w:pPr>
            <w:r w:rsidRPr="00817CAB">
              <w:t>Mantener satisfechos</w:t>
            </w:r>
          </w:p>
        </w:tc>
      </w:tr>
      <w:tr w:rsidR="00561537" w14:paraId="4E171896" w14:textId="77777777" w:rsidTr="00432CBC">
        <w:tc>
          <w:tcPr>
            <w:tcW w:w="1424" w:type="dxa"/>
            <w:vAlign w:val="center"/>
          </w:tcPr>
          <w:p w14:paraId="5CBF6D69" w14:textId="0109F887" w:rsidR="00561537" w:rsidRPr="00561537" w:rsidRDefault="00561537" w:rsidP="00432CBC">
            <w:pPr>
              <w:spacing w:line="276" w:lineRule="auto"/>
              <w:jc w:val="center"/>
              <w:rPr>
                <w:bCs w:val="0"/>
              </w:rPr>
            </w:pPr>
            <w:r w:rsidRPr="00561537">
              <w:t>STK-0</w:t>
            </w:r>
            <w:r>
              <w:t>5</w:t>
            </w:r>
          </w:p>
        </w:tc>
        <w:tc>
          <w:tcPr>
            <w:tcW w:w="1736" w:type="dxa"/>
            <w:vAlign w:val="center"/>
          </w:tcPr>
          <w:p w14:paraId="36D53128" w14:textId="345B0788" w:rsidR="00561537" w:rsidRPr="00561537" w:rsidRDefault="00561537" w:rsidP="00432CBC">
            <w:pPr>
              <w:spacing w:line="276" w:lineRule="auto"/>
              <w:jc w:val="center"/>
              <w:rPr>
                <w:bCs w:val="0"/>
              </w:rPr>
            </w:pPr>
            <w:r w:rsidRPr="00561537">
              <w:t>Desarrolladores del sistema</w:t>
            </w:r>
          </w:p>
        </w:tc>
        <w:tc>
          <w:tcPr>
            <w:tcW w:w="2080" w:type="dxa"/>
            <w:vAlign w:val="center"/>
          </w:tcPr>
          <w:p w14:paraId="2BCBA778" w14:textId="1DCE4054" w:rsidR="00561537" w:rsidRPr="00561537" w:rsidRDefault="00561537" w:rsidP="00432CBC">
            <w:pPr>
              <w:spacing w:line="276" w:lineRule="auto"/>
              <w:jc w:val="center"/>
              <w:rPr>
                <w:bCs w:val="0"/>
              </w:rPr>
            </w:pPr>
            <w:r w:rsidRPr="00561537">
              <w:t>Diseña, desarrolla y mantiene el sistema</w:t>
            </w:r>
            <w:r>
              <w:t>.</w:t>
            </w:r>
          </w:p>
        </w:tc>
        <w:tc>
          <w:tcPr>
            <w:tcW w:w="1134" w:type="dxa"/>
            <w:vAlign w:val="center"/>
          </w:tcPr>
          <w:p w14:paraId="3EE47B90" w14:textId="13C3D5D3" w:rsidR="00561537" w:rsidRPr="00561537" w:rsidRDefault="00561537" w:rsidP="00432CBC">
            <w:pPr>
              <w:spacing w:line="276" w:lineRule="auto"/>
              <w:jc w:val="center"/>
              <w:rPr>
                <w:bCs w:val="0"/>
              </w:rPr>
            </w:pPr>
            <w:r>
              <w:rPr>
                <w:bCs w:val="0"/>
              </w:rPr>
              <w:t>Alto</w:t>
            </w:r>
          </w:p>
        </w:tc>
        <w:tc>
          <w:tcPr>
            <w:tcW w:w="1106" w:type="dxa"/>
            <w:vAlign w:val="center"/>
          </w:tcPr>
          <w:p w14:paraId="5E651C67" w14:textId="31898B4C" w:rsidR="00561537" w:rsidRPr="00561537" w:rsidRDefault="00561537" w:rsidP="00432CBC">
            <w:pPr>
              <w:spacing w:line="276" w:lineRule="auto"/>
              <w:jc w:val="center"/>
              <w:rPr>
                <w:bCs w:val="0"/>
              </w:rPr>
            </w:pPr>
            <w:r w:rsidRPr="00A97967">
              <w:t>Alto</w:t>
            </w:r>
          </w:p>
        </w:tc>
        <w:tc>
          <w:tcPr>
            <w:tcW w:w="1536"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561537" w:rsidRPr="00561537" w14:paraId="0AA95D67" w14:textId="77777777" w:rsidTr="00432CBC">
              <w:trPr>
                <w:tblCellSpacing w:w="15" w:type="dxa"/>
              </w:trPr>
              <w:tc>
                <w:tcPr>
                  <w:tcW w:w="36" w:type="dxa"/>
                  <w:vAlign w:val="center"/>
                  <w:hideMark/>
                </w:tcPr>
                <w:p w14:paraId="6A3B93FE" w14:textId="77777777" w:rsidR="00561537" w:rsidRPr="00561537" w:rsidRDefault="00561537" w:rsidP="00432CBC">
                  <w:pPr>
                    <w:spacing w:after="0" w:line="276" w:lineRule="auto"/>
                    <w:jc w:val="center"/>
                    <w:rPr>
                      <w:bCs w:val="0"/>
                    </w:rPr>
                  </w:pPr>
                </w:p>
              </w:tc>
            </w:tr>
          </w:tbl>
          <w:p w14:paraId="1E710200" w14:textId="77777777" w:rsidR="00561537" w:rsidRPr="00561537" w:rsidRDefault="00561537" w:rsidP="00432CBC">
            <w:pPr>
              <w:spacing w:line="276" w:lineRule="auto"/>
              <w:jc w:val="center"/>
              <w:rPr>
                <w:bCs w:val="0"/>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20"/>
            </w:tblGrid>
            <w:tr w:rsidR="00561537" w:rsidRPr="00561537" w14:paraId="26A4DA6C" w14:textId="77777777" w:rsidTr="00432CBC">
              <w:trPr>
                <w:trHeight w:val="23"/>
                <w:tblCellSpacing w:w="15" w:type="dxa"/>
              </w:trPr>
              <w:tc>
                <w:tcPr>
                  <w:tcW w:w="1260" w:type="dxa"/>
                  <w:vAlign w:val="center"/>
                  <w:hideMark/>
                </w:tcPr>
                <w:p w14:paraId="70667BB6" w14:textId="77777777" w:rsidR="00561537" w:rsidRPr="00561537" w:rsidRDefault="00561537" w:rsidP="00432CBC">
                  <w:pPr>
                    <w:spacing w:after="0" w:line="276" w:lineRule="auto"/>
                    <w:jc w:val="center"/>
                    <w:rPr>
                      <w:bCs w:val="0"/>
                    </w:rPr>
                  </w:pPr>
                  <w:r w:rsidRPr="00561537">
                    <w:rPr>
                      <w:bCs w:val="0"/>
                    </w:rPr>
                    <w:t>Gestionar de cerca</w:t>
                  </w:r>
                </w:p>
              </w:tc>
            </w:tr>
          </w:tbl>
          <w:p w14:paraId="67FF7422" w14:textId="77777777" w:rsidR="00561537" w:rsidRPr="00561537" w:rsidRDefault="00561537" w:rsidP="00432CBC">
            <w:pPr>
              <w:spacing w:line="276" w:lineRule="auto"/>
              <w:jc w:val="center"/>
              <w:rPr>
                <w:bCs w:val="0"/>
              </w:rPr>
            </w:pPr>
          </w:p>
        </w:tc>
      </w:tr>
    </w:tbl>
    <w:p w14:paraId="739A622E" w14:textId="77777777" w:rsidR="00CF0FD6" w:rsidRDefault="00CF0FD6" w:rsidP="00432CBC">
      <w:pPr>
        <w:spacing w:line="240" w:lineRule="auto"/>
        <w:jc w:val="center"/>
        <w:rPr>
          <w:b/>
        </w:rPr>
      </w:pPr>
    </w:p>
    <w:p w14:paraId="264F0E53" w14:textId="77777777" w:rsidR="00CF0FD6" w:rsidRDefault="00CF0FD6" w:rsidP="00CF0FD6">
      <w:pPr>
        <w:keepNext/>
        <w:spacing w:line="240" w:lineRule="auto"/>
        <w:jc w:val="center"/>
      </w:pPr>
      <w:r>
        <w:rPr>
          <w:noProof/>
        </w:rPr>
        <w:drawing>
          <wp:inline distT="0" distB="0" distL="0" distR="0" wp14:anchorId="72EEB8F4" wp14:editId="2BD866B1">
            <wp:extent cx="4172587" cy="3006090"/>
            <wp:effectExtent l="19050" t="19050" r="18415" b="22860"/>
            <wp:docPr id="622160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60713" name="Imagen 1"/>
                    <pic:cNvPicPr>
                      <a:picLocks noChangeAspect="1" noChangeArrowheads="1"/>
                    </pic:cNvPicPr>
                  </pic:nvPicPr>
                  <pic:blipFill rotWithShape="1">
                    <a:blip r:embed="rId18">
                      <a:extLst>
                        <a:ext uri="{28A0092B-C50C-407E-A947-70E740481C1C}">
                          <a14:useLocalDpi xmlns:a14="http://schemas.microsoft.com/office/drawing/2010/main" val="0"/>
                        </a:ext>
                      </a:extLst>
                    </a:blip>
                    <a:srcRect l="9077" t="11845" r="10250" b="10661"/>
                    <a:stretch>
                      <a:fillRect/>
                    </a:stretch>
                  </pic:blipFill>
                  <pic:spPr bwMode="auto">
                    <a:xfrm>
                      <a:off x="0" y="0"/>
                      <a:ext cx="4190044" cy="3018667"/>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F8FD6EC" w14:textId="1286FC21" w:rsidR="00CF0FD6" w:rsidRPr="006C1060" w:rsidRDefault="00CF0FD6" w:rsidP="006C1060">
      <w:pPr>
        <w:pStyle w:val="Descripcin"/>
        <w:jc w:val="center"/>
        <w:rPr>
          <w:i w:val="0"/>
          <w:iCs w:val="0"/>
          <w:color w:val="000000" w:themeColor="text1"/>
          <w:sz w:val="24"/>
          <w:szCs w:val="24"/>
        </w:rPr>
      </w:pPr>
      <w:r w:rsidRPr="00CF0FD6">
        <w:rPr>
          <w:b/>
          <w:bCs w:val="0"/>
          <w:i w:val="0"/>
          <w:iCs w:val="0"/>
          <w:color w:val="000000" w:themeColor="text1"/>
          <w:sz w:val="24"/>
          <w:szCs w:val="24"/>
        </w:rPr>
        <w:t xml:space="preserve">Figura </w:t>
      </w:r>
      <w:r w:rsidRPr="00CF0FD6">
        <w:rPr>
          <w:b/>
          <w:bCs w:val="0"/>
          <w:i w:val="0"/>
          <w:iCs w:val="0"/>
          <w:color w:val="000000" w:themeColor="text1"/>
          <w:sz w:val="24"/>
          <w:szCs w:val="24"/>
        </w:rPr>
        <w:fldChar w:fldCharType="begin"/>
      </w:r>
      <w:r w:rsidRPr="00CF0FD6">
        <w:rPr>
          <w:b/>
          <w:bCs w:val="0"/>
          <w:i w:val="0"/>
          <w:iCs w:val="0"/>
          <w:color w:val="000000" w:themeColor="text1"/>
          <w:sz w:val="24"/>
          <w:szCs w:val="24"/>
        </w:rPr>
        <w:instrText xml:space="preserve"> SEQ Figura \* ARABIC </w:instrText>
      </w:r>
      <w:r w:rsidRPr="00CF0FD6">
        <w:rPr>
          <w:b/>
          <w:bCs w:val="0"/>
          <w:i w:val="0"/>
          <w:iCs w:val="0"/>
          <w:color w:val="000000" w:themeColor="text1"/>
          <w:sz w:val="24"/>
          <w:szCs w:val="24"/>
        </w:rPr>
        <w:fldChar w:fldCharType="separate"/>
      </w:r>
      <w:r w:rsidRPr="00CF0FD6">
        <w:rPr>
          <w:b/>
          <w:bCs w:val="0"/>
          <w:i w:val="0"/>
          <w:iCs w:val="0"/>
          <w:noProof/>
          <w:color w:val="000000" w:themeColor="text1"/>
          <w:sz w:val="24"/>
          <w:szCs w:val="24"/>
        </w:rPr>
        <w:t>1</w:t>
      </w:r>
      <w:r w:rsidRPr="00CF0FD6">
        <w:rPr>
          <w:b/>
          <w:bCs w:val="0"/>
          <w:i w:val="0"/>
          <w:iCs w:val="0"/>
          <w:color w:val="000000" w:themeColor="text1"/>
          <w:sz w:val="24"/>
          <w:szCs w:val="24"/>
        </w:rPr>
        <w:fldChar w:fldCharType="end"/>
      </w:r>
      <w:r w:rsidRPr="00CF0FD6">
        <w:rPr>
          <w:b/>
          <w:bCs w:val="0"/>
          <w:i w:val="0"/>
          <w:iCs w:val="0"/>
          <w:color w:val="000000" w:themeColor="text1"/>
          <w:sz w:val="24"/>
          <w:szCs w:val="24"/>
        </w:rPr>
        <w:t>.</w:t>
      </w:r>
      <w:r w:rsidRPr="00CF0FD6">
        <w:rPr>
          <w:i w:val="0"/>
          <w:iCs w:val="0"/>
          <w:color w:val="000000" w:themeColor="text1"/>
          <w:sz w:val="24"/>
          <w:szCs w:val="24"/>
        </w:rPr>
        <w:t xml:space="preserve"> Matriz Poder/Interés</w:t>
      </w:r>
    </w:p>
    <w:p w14:paraId="48F33E0C" w14:textId="74084D2A" w:rsidR="006C1060" w:rsidRDefault="006C1060" w:rsidP="005746B7">
      <w:pPr>
        <w:pStyle w:val="Ttulo2"/>
        <w:numPr>
          <w:ilvl w:val="1"/>
          <w:numId w:val="3"/>
        </w:numPr>
        <w:ind w:left="426" w:hanging="426"/>
      </w:pPr>
      <w:r>
        <w:lastRenderedPageBreak/>
        <w:t xml:space="preserve"> </w:t>
      </w:r>
      <w:bookmarkStart w:id="4" w:name="_Toc230549686"/>
      <w:r>
        <w:t>TIPO DE SISTEMA AL QUE PERTENECE EL PFC</w:t>
      </w:r>
      <w:bookmarkEnd w:id="4"/>
    </w:p>
    <w:p w14:paraId="586A752E" w14:textId="071E4360" w:rsidR="00A301AF" w:rsidRDefault="00A301AF" w:rsidP="00A301AF">
      <w:pPr>
        <w:jc w:val="both"/>
      </w:pPr>
      <w:r w:rsidRPr="00A301AF">
        <w:t xml:space="preserve">El PFC </w:t>
      </w:r>
      <w:proofErr w:type="spellStart"/>
      <w:r w:rsidRPr="00A301AF">
        <w:t>PetLoving</w:t>
      </w:r>
      <w:proofErr w:type="spellEnd"/>
      <w:r w:rsidRPr="00A301AF">
        <w:t xml:space="preserve"> se clasifica como un Sistema de Información, ya que se encarga de recopilar, almacenar, procesar y gestionar información relacionada con mascotas y usuarios, permitiendo registrar perfiles, consultar información, realizar búsquedas según preferencias y facilitar la interacción entre propietarios y personas interesadas en adopción o cruza responsable. Además, centraliza la información en una sola plataforma digital, mejorando la organización, accesibilidad y comunicación entre los diferentes usuarios involucrados, contribuyendo así a optimizar los procesos de búsqueda y publicación de mascotas mediante un entorno más eficiente y confiable orientado al bienestar animal.</w:t>
      </w:r>
    </w:p>
    <w:p w14:paraId="5DC2D3A1" w14:textId="535AC052" w:rsidR="00A301AF" w:rsidRPr="00A301AF" w:rsidRDefault="00A301AF" w:rsidP="005746B7">
      <w:pPr>
        <w:pStyle w:val="Ttulo1"/>
        <w:numPr>
          <w:ilvl w:val="0"/>
          <w:numId w:val="15"/>
        </w:numPr>
        <w:ind w:left="426" w:hanging="426"/>
        <w:rPr>
          <w:bCs w:val="0"/>
        </w:rPr>
      </w:pPr>
      <w:bookmarkStart w:id="5" w:name="_Toc230549687"/>
      <w:r>
        <w:t>FUNDAMENTO TEÓRICO</w:t>
      </w:r>
      <w:bookmarkEnd w:id="5"/>
    </w:p>
    <w:p w14:paraId="3E6A1BAD" w14:textId="6F55168C" w:rsidR="00A301AF" w:rsidRDefault="00A301AF" w:rsidP="00A301AF">
      <w:pPr>
        <w:jc w:val="both"/>
      </w:pPr>
      <w:r w:rsidRPr="00A301AF">
        <w:t>En esta sección se presenta el fundamento teórico</w:t>
      </w:r>
      <w:r>
        <w:t xml:space="preserve">, </w:t>
      </w:r>
      <w:r w:rsidRPr="00A301AF">
        <w:t>mediante la revisión de conceptos y referencias bibliográficas relacionadas con ingeniería de software, ingeniería de requisitos y sistemas de información.</w:t>
      </w:r>
    </w:p>
    <w:p w14:paraId="07A0CBB3" w14:textId="4748A119" w:rsidR="00A301AF" w:rsidRDefault="00A301AF" w:rsidP="005746B7">
      <w:pPr>
        <w:pStyle w:val="Ttulo2"/>
        <w:numPr>
          <w:ilvl w:val="1"/>
          <w:numId w:val="15"/>
        </w:numPr>
        <w:ind w:left="426" w:hanging="426"/>
      </w:pPr>
      <w:r>
        <w:t xml:space="preserve"> </w:t>
      </w:r>
      <w:bookmarkStart w:id="6" w:name="_Toc230549688"/>
      <w:r>
        <w:t>INGENIERÍA DE REQUISITOS</w:t>
      </w:r>
      <w:bookmarkEnd w:id="6"/>
    </w:p>
    <w:p w14:paraId="16D47376" w14:textId="58CF6052" w:rsidR="00432CBC" w:rsidRPr="00432CBC" w:rsidRDefault="00432CBC" w:rsidP="00A301AF">
      <w:pPr>
        <w:rPr>
          <w:b/>
          <w:bCs w:val="0"/>
        </w:rPr>
      </w:pPr>
      <w:r>
        <w:rPr>
          <w:b/>
          <w:bCs w:val="0"/>
        </w:rPr>
        <w:t>Definición formal</w:t>
      </w:r>
    </w:p>
    <w:p w14:paraId="1CDBAE36" w14:textId="744AF759" w:rsidR="00A301AF" w:rsidRPr="00A301AF" w:rsidRDefault="00432CBC" w:rsidP="00DE147F">
      <w:pPr>
        <w:jc w:val="both"/>
      </w:pPr>
      <w:r w:rsidRPr="006611E8">
        <w:t>“La ingeniería de requisitos comprende los procesos relacionados con la identificación, documentación, análisis, validación y gestión de requisitos de sistemas y software”</w:t>
      </w:r>
      <w:r w:rsidR="00DE147F">
        <w:t xml:space="preserve"> </w:t>
      </w:r>
      <w:sdt>
        <w:sdtPr>
          <w:rPr>
            <w:color w:val="000000"/>
          </w:rPr>
          <w:tag w:val="MENDELEY_CITATION_v3_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"/>
          <w:id w:val="-1363746661"/>
          <w:placeholder>
            <w:docPart w:val="DefaultPlaceholder_-1854013440"/>
          </w:placeholder>
        </w:sdtPr>
        <w:sdtContent>
          <w:r w:rsidR="00C41209" w:rsidRPr="00C41209">
            <w:rPr>
              <w:color w:val="000000"/>
            </w:rPr>
            <w:t>[1]</w:t>
          </w:r>
        </w:sdtContent>
      </w:sdt>
      <w:r w:rsidR="00DE147F">
        <w:t>.</w:t>
      </w:r>
    </w:p>
    <w:p w14:paraId="24B043D7" w14:textId="7D12D6E4" w:rsidR="00A301AF" w:rsidRDefault="00432CBC" w:rsidP="00DE147F">
      <w:pPr>
        <w:jc w:val="both"/>
        <w:rPr>
          <w:b/>
          <w:bCs w:val="0"/>
        </w:rPr>
      </w:pPr>
      <w:r>
        <w:rPr>
          <w:b/>
          <w:bCs w:val="0"/>
        </w:rPr>
        <w:t>Explicación propia</w:t>
      </w:r>
    </w:p>
    <w:p w14:paraId="6921D510" w14:textId="77777777" w:rsidR="00432CBC" w:rsidRDefault="00432CBC" w:rsidP="00DE147F">
      <w:pPr>
        <w:jc w:val="both"/>
      </w:pPr>
      <w:r w:rsidRPr="0095462E">
        <w:t>La ingeniería de requisitos ayuda a identificar lo que realmente necesitan los usuarios antes de comenzar a desarrollar el software. Gracias a este proceso, es posible definir de mejor manera las funciones y características que tendrá el sistema. También permite que exista una mejor comunicación entre los clientes y los desarrolladores, evitando confusiones o errores durante el proyecto.</w:t>
      </w:r>
    </w:p>
    <w:p w14:paraId="32E27262" w14:textId="1F2D3743" w:rsidR="00432CBC" w:rsidRDefault="00432CBC" w:rsidP="00DE147F">
      <w:pPr>
        <w:jc w:val="both"/>
        <w:rPr>
          <w:b/>
          <w:bCs w:val="0"/>
        </w:rPr>
      </w:pPr>
      <w:r>
        <w:rPr>
          <w:b/>
          <w:bCs w:val="0"/>
        </w:rPr>
        <w:t>Ejemplo vinculado al PFC</w:t>
      </w:r>
    </w:p>
    <w:p w14:paraId="2030445A" w14:textId="51958295" w:rsidR="00DE147F" w:rsidRDefault="00432CBC" w:rsidP="00CA66F1">
      <w:pPr>
        <w:jc w:val="both"/>
      </w:pPr>
      <w:r w:rsidRPr="00432CBC">
        <w:t xml:space="preserve">En la red social para mascotas, la ingeniería de requisitos </w:t>
      </w:r>
      <w:r w:rsidR="00DE147F" w:rsidRPr="00DE147F">
        <w:t>permitirá identificar funcionalidades como el registro de mascotas, procesos de adopción, búsqueda de parejas para cruza responsable y acceso a información sobre servicios veterinarios.</w:t>
      </w:r>
    </w:p>
    <w:p w14:paraId="0CAB9821" w14:textId="77777777" w:rsidR="00FE45A6" w:rsidRDefault="00FE45A6" w:rsidP="00CA66F1">
      <w:pPr>
        <w:jc w:val="both"/>
      </w:pPr>
    </w:p>
    <w:p w14:paraId="046B4116" w14:textId="14DB61FC" w:rsidR="004B1129" w:rsidRDefault="004B1129" w:rsidP="005746B7">
      <w:pPr>
        <w:pStyle w:val="Ttulo3"/>
        <w:numPr>
          <w:ilvl w:val="2"/>
          <w:numId w:val="15"/>
        </w:numPr>
        <w:ind w:left="709"/>
      </w:pPr>
      <w:bookmarkStart w:id="7" w:name="_Toc230549689"/>
      <w:r>
        <w:lastRenderedPageBreak/>
        <w:t>OBJETIVO DE LA INGENIERÍA Y PROCESOS DE REQUISITOS</w:t>
      </w:r>
      <w:bookmarkEnd w:id="7"/>
    </w:p>
    <w:p w14:paraId="0B9FCDD1" w14:textId="77777777" w:rsidR="004B1129" w:rsidRPr="00432CBC" w:rsidRDefault="004B1129" w:rsidP="004B1129">
      <w:pPr>
        <w:rPr>
          <w:b/>
          <w:bCs w:val="0"/>
        </w:rPr>
      </w:pPr>
      <w:r>
        <w:rPr>
          <w:b/>
          <w:bCs w:val="0"/>
        </w:rPr>
        <w:t>Definición formal</w:t>
      </w:r>
    </w:p>
    <w:p w14:paraId="212F70FD" w14:textId="21EC6E6F" w:rsidR="004B1129" w:rsidRDefault="004B1129" w:rsidP="004B1129">
      <w:pPr>
        <w:jc w:val="both"/>
      </w:pPr>
      <w:r w:rsidRPr="006611E8">
        <w:t>“Los procesos de requisitos buscan asegurar que las necesidades y expectativas de los stakeholders sean correctamente definidas y gestionadas”</w:t>
      </w:r>
      <w:r>
        <w:t xml:space="preserve"> </w:t>
      </w:r>
      <w:sdt>
        <w:sdtPr>
          <w:rPr>
            <w:color w:val="000000"/>
          </w:rPr>
          <w:tag w:val="MENDELEY_CITATION_v3_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"/>
          <w:id w:val="-681428218"/>
          <w:placeholder>
            <w:docPart w:val="DefaultPlaceholder_-1854013440"/>
          </w:placeholder>
        </w:sdtPr>
        <w:sdtContent>
          <w:r w:rsidR="00C41209" w:rsidRPr="00C41209">
            <w:rPr>
              <w:color w:val="000000"/>
            </w:rPr>
            <w:t>[2]</w:t>
          </w:r>
        </w:sdtContent>
      </w:sdt>
      <w:r>
        <w:t>.</w:t>
      </w:r>
      <w:r w:rsidRPr="006611E8">
        <w:t xml:space="preserve"> </w:t>
      </w:r>
    </w:p>
    <w:p w14:paraId="129D3097" w14:textId="71A6A5B1" w:rsidR="004B1129" w:rsidRDefault="004B1129" w:rsidP="004B1129">
      <w:pPr>
        <w:jc w:val="both"/>
        <w:rPr>
          <w:b/>
          <w:bCs w:val="0"/>
        </w:rPr>
      </w:pPr>
      <w:r>
        <w:rPr>
          <w:b/>
          <w:bCs w:val="0"/>
        </w:rPr>
        <w:t>Explicación propia</w:t>
      </w:r>
    </w:p>
    <w:p w14:paraId="7BD98ED7" w14:textId="77B73A32" w:rsidR="004B1129" w:rsidRDefault="004B1129" w:rsidP="004B1129">
      <w:pPr>
        <w:jc w:val="both"/>
      </w:pPr>
      <w:r>
        <w:t>El objetivo</w:t>
      </w:r>
      <w:r w:rsidRPr="0095462E">
        <w:t xml:space="preserve"> de la ingeniería de requisitos </w:t>
      </w:r>
      <w:r>
        <w:t>es</w:t>
      </w:r>
      <w:r w:rsidRPr="0095462E">
        <w:t xml:space="preserve"> entender lo que necesitan los usuarios y convertir esas necesidades en requisitos claros para el desarrollo del sistema. Esto ayuda a evitar errores o cambios innecesarios que pueden generar más tiempo y gastos durante el proyecto. Además, permite que el software final cumpla de mejor manera con las expectativas de las personas que van a utilizarlo.</w:t>
      </w:r>
    </w:p>
    <w:p w14:paraId="30F6AEE5" w14:textId="77777777" w:rsidR="004B1129" w:rsidRDefault="004B1129" w:rsidP="004B1129">
      <w:pPr>
        <w:jc w:val="both"/>
        <w:rPr>
          <w:b/>
          <w:bCs w:val="0"/>
        </w:rPr>
      </w:pPr>
      <w:r>
        <w:rPr>
          <w:b/>
          <w:bCs w:val="0"/>
        </w:rPr>
        <w:t>Ejemplo vinculado al PFC</w:t>
      </w:r>
    </w:p>
    <w:p w14:paraId="331C56FF" w14:textId="223222CB" w:rsidR="004B1129" w:rsidRPr="004B1129" w:rsidRDefault="004B1129" w:rsidP="004B1129">
      <w:pPr>
        <w:jc w:val="both"/>
      </w:pPr>
      <w:r>
        <w:t>El equipo de desarrollo</w:t>
      </w:r>
      <w:r w:rsidRPr="006611E8">
        <w:t xml:space="preserve"> deberá considerar las necesidades de dueños de mascotas, veterinarios y refugios de animales.</w:t>
      </w:r>
    </w:p>
    <w:p w14:paraId="1BF912CC" w14:textId="22AA9037" w:rsidR="00CA66F1" w:rsidRDefault="00FE45A6" w:rsidP="005746B7">
      <w:pPr>
        <w:pStyle w:val="Ttulo3"/>
        <w:numPr>
          <w:ilvl w:val="2"/>
          <w:numId w:val="15"/>
        </w:numPr>
        <w:ind w:left="709"/>
      </w:pPr>
      <w:bookmarkStart w:id="8" w:name="_Toc230549690"/>
      <w:r w:rsidRPr="00FE45A6">
        <w:t xml:space="preserve">IMPORTANCIA DE LA INGENIERÍA DE REQUISITOS EN PROYECTOS </w:t>
      </w:r>
      <w:r>
        <w:t xml:space="preserve">DE </w:t>
      </w:r>
      <w:r w:rsidRPr="00FE45A6">
        <w:t>SOFTWARE</w:t>
      </w:r>
      <w:bookmarkEnd w:id="8"/>
    </w:p>
    <w:p w14:paraId="54021C9B" w14:textId="77777777" w:rsidR="00FE45A6" w:rsidRPr="00432CBC" w:rsidRDefault="00FE45A6" w:rsidP="00FE45A6">
      <w:pPr>
        <w:rPr>
          <w:b/>
          <w:bCs w:val="0"/>
        </w:rPr>
      </w:pPr>
      <w:r>
        <w:rPr>
          <w:b/>
          <w:bCs w:val="0"/>
        </w:rPr>
        <w:t>Definición formal</w:t>
      </w:r>
    </w:p>
    <w:p w14:paraId="701052CD" w14:textId="4FA1BC9F" w:rsidR="00FE45A6" w:rsidRPr="00A301AF" w:rsidRDefault="00FE45A6" w:rsidP="00FE45A6">
      <w:pPr>
        <w:jc w:val="both"/>
      </w:pPr>
      <w:r w:rsidRPr="00516B84">
        <w:t>“Los requisitos bien definidos son fundamentales para el éxito de los proyectos de software”</w:t>
      </w:r>
      <w:r>
        <w:t xml:space="preserve"> </w:t>
      </w:r>
      <w:sdt>
        <w:sdtPr>
          <w:rPr>
            <w:color w:val="000000"/>
          </w:rPr>
          <w:tag w:val="MENDELEY_CITATION_v3_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"/>
          <w:id w:val="954218577"/>
          <w:placeholder>
            <w:docPart w:val="DefaultPlaceholder_-1854013440"/>
          </w:placeholder>
        </w:sdtPr>
        <w:sdtContent>
          <w:r w:rsidR="00C41209" w:rsidRPr="00C41209">
            <w:rPr>
              <w:color w:val="000000"/>
            </w:rPr>
            <w:t>[3]</w:t>
          </w:r>
        </w:sdtContent>
      </w:sdt>
      <w:r>
        <w:t>.</w:t>
      </w:r>
    </w:p>
    <w:p w14:paraId="3D458346" w14:textId="77777777" w:rsidR="00FE45A6" w:rsidRDefault="00FE45A6" w:rsidP="00FE45A6">
      <w:pPr>
        <w:jc w:val="both"/>
        <w:rPr>
          <w:b/>
          <w:bCs w:val="0"/>
        </w:rPr>
      </w:pPr>
      <w:r>
        <w:rPr>
          <w:b/>
          <w:bCs w:val="0"/>
        </w:rPr>
        <w:t>Explicación propia</w:t>
      </w:r>
    </w:p>
    <w:p w14:paraId="2B60B300" w14:textId="77777777" w:rsidR="00FE45A6" w:rsidRDefault="00FE45A6" w:rsidP="00FE45A6">
      <w:pPr>
        <w:jc w:val="both"/>
      </w:pPr>
      <w:r w:rsidRPr="0095462E">
        <w:t>La ingeniería de requisitos es importante porque permite tener una idea clara de lo que se necesita desarrollar en el software desde el inicio del proyecto. Cuando los requisitos no están bien definidos, pueden aparecer problemas como retrasos, gastos adicionales o errores en el sistema. Por esta razón, este proceso ayuda a mejorar la organización y la calidad del proyecto durante su desarrollo.</w:t>
      </w:r>
    </w:p>
    <w:p w14:paraId="152B0EB4" w14:textId="7DEA94F0" w:rsidR="00FE45A6" w:rsidRDefault="00FE45A6" w:rsidP="00FE45A6">
      <w:pPr>
        <w:jc w:val="both"/>
        <w:rPr>
          <w:b/>
          <w:bCs w:val="0"/>
        </w:rPr>
      </w:pPr>
      <w:r>
        <w:rPr>
          <w:b/>
          <w:bCs w:val="0"/>
        </w:rPr>
        <w:t>Ejemplo vinculado al PFC</w:t>
      </w:r>
    </w:p>
    <w:p w14:paraId="0327FA65" w14:textId="7CBA0FF5" w:rsidR="00FE45A6" w:rsidRDefault="00FE45A6" w:rsidP="00FE45A6">
      <w:pPr>
        <w:jc w:val="both"/>
      </w:pPr>
      <w:r w:rsidRPr="006611E8">
        <w:t>Definir correctamente las funcionalidades de adopción y búsqueda de mascotas evitará errores durante el desarrollo de la plataforma.</w:t>
      </w:r>
    </w:p>
    <w:p w14:paraId="316AEB5F" w14:textId="77777777" w:rsidR="004B1129" w:rsidRDefault="004B1129" w:rsidP="00FE45A6">
      <w:pPr>
        <w:jc w:val="both"/>
      </w:pPr>
    </w:p>
    <w:p w14:paraId="079BD26B" w14:textId="63BCCF46" w:rsidR="004B1129" w:rsidRDefault="004B1129" w:rsidP="005746B7">
      <w:pPr>
        <w:pStyle w:val="Ttulo2"/>
        <w:numPr>
          <w:ilvl w:val="1"/>
          <w:numId w:val="15"/>
        </w:numPr>
        <w:ind w:left="426" w:hanging="426"/>
      </w:pPr>
      <w:r>
        <w:lastRenderedPageBreak/>
        <w:t xml:space="preserve"> </w:t>
      </w:r>
      <w:bookmarkStart w:id="9" w:name="_Toc230549691"/>
      <w:r>
        <w:t>REQUISITOS</w:t>
      </w:r>
      <w:bookmarkEnd w:id="9"/>
    </w:p>
    <w:p w14:paraId="0B82FF30" w14:textId="77777777" w:rsidR="004B1129" w:rsidRDefault="004B1129" w:rsidP="004B1129">
      <w:pPr>
        <w:rPr>
          <w:b/>
          <w:bCs w:val="0"/>
        </w:rPr>
      </w:pPr>
      <w:r>
        <w:rPr>
          <w:b/>
          <w:bCs w:val="0"/>
        </w:rPr>
        <w:t>Definición formal</w:t>
      </w:r>
    </w:p>
    <w:p w14:paraId="3829638B" w14:textId="2A063FE0" w:rsidR="004B1129" w:rsidRPr="004B1129" w:rsidRDefault="004B1129" w:rsidP="004B1129">
      <w:r w:rsidRPr="006611E8">
        <w:t>“Un requisito es una condición o capacidad necesaria para satisfacer una necesidad de un usuario o contrato”</w:t>
      </w:r>
      <w:r>
        <w:t xml:space="preserve"> </w:t>
      </w:r>
      <w:sdt>
        <w:sdtPr>
          <w:rPr>
            <w:color w:val="000000"/>
          </w:rPr>
          <w:tag w:val="MENDELEY_CITATION_v3_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"/>
          <w:id w:val="1023597384"/>
          <w:placeholder>
            <w:docPart w:val="DefaultPlaceholder_-1854013440"/>
          </w:placeholder>
        </w:sdtPr>
        <w:sdtContent>
          <w:r w:rsidR="00C41209" w:rsidRPr="00C41209">
            <w:rPr>
              <w:color w:val="000000"/>
            </w:rPr>
            <w:t>[1]</w:t>
          </w:r>
        </w:sdtContent>
      </w:sdt>
      <w:r>
        <w:rPr>
          <w:color w:val="000000"/>
        </w:rPr>
        <w:t>.</w:t>
      </w:r>
    </w:p>
    <w:p w14:paraId="69B1C766" w14:textId="77777777" w:rsidR="004B1129" w:rsidRDefault="004B1129" w:rsidP="004B1129">
      <w:pPr>
        <w:jc w:val="both"/>
        <w:rPr>
          <w:b/>
          <w:bCs w:val="0"/>
        </w:rPr>
      </w:pPr>
      <w:r>
        <w:rPr>
          <w:b/>
          <w:bCs w:val="0"/>
        </w:rPr>
        <w:t>Explicación propia</w:t>
      </w:r>
    </w:p>
    <w:p w14:paraId="7A3B405A" w14:textId="04F42042" w:rsidR="004B1129" w:rsidRPr="004B1129" w:rsidRDefault="004B1129" w:rsidP="004B1129">
      <w:pPr>
        <w:jc w:val="both"/>
      </w:pPr>
      <w:r w:rsidRPr="004B1129">
        <w:t>Los requisitos permiten definir las funciones y condiciones que debe cumplir un sistema para satisfacer las necesidades de los usuarios. Estos ayudan a orientar el diseño, desarrollo y evaluación del software durante todo el proyecto. Además, facilitan que tanto los clientes como los desarrolladores tengan claro lo que se espera del sistema.</w:t>
      </w:r>
    </w:p>
    <w:p w14:paraId="580D6F30" w14:textId="77777777" w:rsidR="004B1129" w:rsidRDefault="004B1129" w:rsidP="004B1129">
      <w:pPr>
        <w:jc w:val="both"/>
        <w:rPr>
          <w:b/>
          <w:bCs w:val="0"/>
        </w:rPr>
      </w:pPr>
      <w:r>
        <w:rPr>
          <w:b/>
          <w:bCs w:val="0"/>
        </w:rPr>
        <w:t>Ejemplo vinculado al PFC</w:t>
      </w:r>
    </w:p>
    <w:p w14:paraId="4B9733FC" w14:textId="078CDAAC" w:rsidR="004B1129" w:rsidRDefault="004B1129" w:rsidP="004B1129">
      <w:pPr>
        <w:jc w:val="both"/>
        <w:rPr>
          <w:b/>
          <w:bCs w:val="0"/>
        </w:rPr>
      </w:pPr>
      <w:r w:rsidRPr="006611E8">
        <w:t>El sistema deberá permitir el registro de usuarios y mascotas dentro de la plataforma.</w:t>
      </w:r>
    </w:p>
    <w:p w14:paraId="555B1EFF" w14:textId="35C2EDBE" w:rsidR="004B1129" w:rsidRPr="004B1129" w:rsidRDefault="00EE2BBB" w:rsidP="005746B7">
      <w:pPr>
        <w:pStyle w:val="Ttulo3"/>
        <w:numPr>
          <w:ilvl w:val="2"/>
          <w:numId w:val="15"/>
        </w:numPr>
        <w:ind w:left="709"/>
      </w:pPr>
      <w:bookmarkStart w:id="10" w:name="_Toc230549692"/>
      <w:r w:rsidRPr="00EE2BBB">
        <w:t>CADENA</w:t>
      </w:r>
      <w:r>
        <w:t xml:space="preserve"> </w:t>
      </w:r>
      <w:r w:rsidRPr="00EE2BBB">
        <w:t>NECESIDAD</w:t>
      </w:r>
      <w:r>
        <w:t>-</w:t>
      </w:r>
      <w:r w:rsidRPr="00EE2BBB">
        <w:t>META</w:t>
      </w:r>
      <w:r>
        <w:t>-</w:t>
      </w:r>
      <w:r w:rsidRPr="00EE2BBB">
        <w:t>REQUISITO</w:t>
      </w:r>
      <w:bookmarkEnd w:id="10"/>
    </w:p>
    <w:p w14:paraId="74637D4E" w14:textId="77777777" w:rsidR="00EE2BBB" w:rsidRDefault="00EE2BBB" w:rsidP="00EE2BBB">
      <w:pPr>
        <w:rPr>
          <w:b/>
          <w:bCs w:val="0"/>
        </w:rPr>
      </w:pPr>
      <w:r>
        <w:rPr>
          <w:b/>
          <w:bCs w:val="0"/>
        </w:rPr>
        <w:t>Definición formal</w:t>
      </w:r>
    </w:p>
    <w:p w14:paraId="27CAFF17" w14:textId="0D1DA418" w:rsidR="00EE2BBB" w:rsidRDefault="00EE2BBB" w:rsidP="00EE2BBB">
      <w:r w:rsidRPr="006611E8">
        <w:t>“Las necesidades de los stakeholders se transforman en metas y posteriormente en requisitos del sistema”</w:t>
      </w:r>
      <w:r>
        <w:t xml:space="preserve"> </w:t>
      </w:r>
      <w:sdt>
        <w:sdtPr>
          <w:rPr>
            <w:color w:val="000000"/>
          </w:rPr>
          <w:tag w:val="MENDELEY_CITATION_v3_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"/>
          <w:id w:val="-1018464046"/>
          <w:placeholder>
            <w:docPart w:val="DefaultPlaceholder_-1854013440"/>
          </w:placeholder>
        </w:sdtPr>
        <w:sdtContent>
          <w:r w:rsidR="00C41209" w:rsidRPr="00C41209">
            <w:rPr>
              <w:color w:val="000000"/>
            </w:rPr>
            <w:t>[4]</w:t>
          </w:r>
        </w:sdtContent>
      </w:sdt>
      <w:r>
        <w:t>.</w:t>
      </w:r>
    </w:p>
    <w:p w14:paraId="31A8E29C" w14:textId="77777777" w:rsidR="00EE2BBB" w:rsidRDefault="00EE2BBB" w:rsidP="00EE2BBB">
      <w:pPr>
        <w:jc w:val="both"/>
        <w:rPr>
          <w:b/>
          <w:bCs w:val="0"/>
        </w:rPr>
      </w:pPr>
      <w:r>
        <w:rPr>
          <w:b/>
          <w:bCs w:val="0"/>
        </w:rPr>
        <w:t>Explicación propia</w:t>
      </w:r>
    </w:p>
    <w:p w14:paraId="370A3890" w14:textId="2C92F226" w:rsidR="00EE2BBB" w:rsidRDefault="00EE2BBB" w:rsidP="00EE2BBB">
      <w:pPr>
        <w:jc w:val="both"/>
      </w:pPr>
      <w:r w:rsidRPr="00EE2BBB">
        <w:t>La cadena necesidad-meta-requisito ayuda a transformar las necesidades de los usuarios en funciones específicas dentro del sistema. Primero se identifica el problema o necesidad que tiene el usuario, después se define una meta para resolverlo y finalmente se establece un requisito claro para el software. Esto permite que el sistema desarrollado tenga relación con lo que realmente esperan y necesitan los usuarios.</w:t>
      </w:r>
    </w:p>
    <w:p w14:paraId="1E28C781" w14:textId="77777777" w:rsidR="00EE2BBB" w:rsidRDefault="00EE2BBB" w:rsidP="00EE2BBB">
      <w:pPr>
        <w:jc w:val="both"/>
        <w:rPr>
          <w:b/>
          <w:bCs w:val="0"/>
        </w:rPr>
      </w:pPr>
      <w:r>
        <w:rPr>
          <w:b/>
          <w:bCs w:val="0"/>
        </w:rPr>
        <w:t>Ejemplo vinculado al PFC</w:t>
      </w:r>
    </w:p>
    <w:p w14:paraId="0D115295" w14:textId="623D64E2" w:rsidR="00EE2BBB" w:rsidRDefault="00EE2BBB" w:rsidP="00EE2BBB">
      <w:pPr>
        <w:jc w:val="both"/>
      </w:pPr>
      <w:r w:rsidRPr="006611E8">
        <w:t>Necesidad: encontrar mascotas para adopción. Meta: facilitar adopciones responsables. Requisito: el sistema permitirá publicar mascotas disponibles para adopción.</w:t>
      </w:r>
    </w:p>
    <w:p w14:paraId="7E6B1BBB" w14:textId="77777777" w:rsidR="00EE2BBB" w:rsidRDefault="00EE2BBB" w:rsidP="00EE2BBB">
      <w:pPr>
        <w:jc w:val="both"/>
      </w:pPr>
    </w:p>
    <w:p w14:paraId="09157AC7" w14:textId="77777777" w:rsidR="00EE2BBB" w:rsidRDefault="00EE2BBB" w:rsidP="00EE2BBB">
      <w:pPr>
        <w:jc w:val="both"/>
      </w:pPr>
    </w:p>
    <w:p w14:paraId="0551E723" w14:textId="697B3351" w:rsidR="00EE2BBB" w:rsidRDefault="00EE2BBB" w:rsidP="005746B7">
      <w:pPr>
        <w:pStyle w:val="Ttulo3"/>
        <w:numPr>
          <w:ilvl w:val="2"/>
          <w:numId w:val="15"/>
        </w:numPr>
        <w:ind w:left="709"/>
        <w:rPr>
          <w:bCs w:val="0"/>
        </w:rPr>
      </w:pPr>
      <w:bookmarkStart w:id="11" w:name="_Toc230549693"/>
      <w:r w:rsidRPr="00EE2BBB">
        <w:rPr>
          <w:bCs w:val="0"/>
        </w:rPr>
        <w:lastRenderedPageBreak/>
        <w:t>CARACTERÍSTICAS DE UN BUEN REQUISITO</w:t>
      </w:r>
      <w:bookmarkEnd w:id="11"/>
    </w:p>
    <w:p w14:paraId="3A78EAF6" w14:textId="77777777" w:rsidR="00EE2BBB" w:rsidRDefault="00EE2BBB" w:rsidP="00EE2BBB">
      <w:pPr>
        <w:rPr>
          <w:b/>
          <w:bCs w:val="0"/>
        </w:rPr>
      </w:pPr>
      <w:r>
        <w:rPr>
          <w:b/>
          <w:bCs w:val="0"/>
        </w:rPr>
        <w:t>Definición formal</w:t>
      </w:r>
    </w:p>
    <w:p w14:paraId="4BDAA636" w14:textId="6514D62C" w:rsidR="00EE2BBB" w:rsidRDefault="00EE2BBB" w:rsidP="00EE2BBB">
      <w:r w:rsidRPr="006611E8">
        <w:t>“Un buen requisito debe ser claro, consistente, verificable y sin ambigüedades”</w:t>
      </w:r>
      <w:r>
        <w:t xml:space="preserve"> </w:t>
      </w:r>
      <w:sdt>
        <w:sdtPr>
          <w:rPr>
            <w:color w:val="000000"/>
          </w:rPr>
          <w:tag w:val="MENDELEY_CITATION_v3_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"/>
          <w:id w:val="570245502"/>
          <w:placeholder>
            <w:docPart w:val="DefaultPlaceholder_-1854013440"/>
          </w:placeholder>
        </w:sdtPr>
        <w:sdtContent>
          <w:r w:rsidR="00C41209" w:rsidRPr="00C41209">
            <w:rPr>
              <w:color w:val="000000"/>
            </w:rPr>
            <w:t>[1]</w:t>
          </w:r>
        </w:sdtContent>
      </w:sdt>
      <w:r>
        <w:t>.</w:t>
      </w:r>
    </w:p>
    <w:p w14:paraId="1E2748AD" w14:textId="77777777" w:rsidR="00EE2BBB" w:rsidRDefault="00EE2BBB" w:rsidP="00EE2BBB">
      <w:pPr>
        <w:jc w:val="both"/>
        <w:rPr>
          <w:b/>
          <w:bCs w:val="0"/>
        </w:rPr>
      </w:pPr>
      <w:r>
        <w:rPr>
          <w:b/>
          <w:bCs w:val="0"/>
        </w:rPr>
        <w:t>Explicación propia</w:t>
      </w:r>
    </w:p>
    <w:p w14:paraId="641BCD44" w14:textId="368C2586" w:rsidR="00EE2BBB" w:rsidRDefault="00EE2BBB" w:rsidP="00EE2BBB">
      <w:pPr>
        <w:jc w:val="both"/>
      </w:pPr>
      <w:r w:rsidRPr="00EE2BBB">
        <w:t>Las características de un buen requisito permiten que todas las personas involucradas en el proyecto puedan entenderlo de forma clara. Cuando un requisito está bien redactado, se reducen las confusiones y resulta más fácil desarrollarlo dentro del sistema. Además, esto ayuda a comprobar después si el software cumple correctamente con lo que fue solicitado.</w:t>
      </w:r>
    </w:p>
    <w:p w14:paraId="199EA14B" w14:textId="77777777" w:rsidR="00EE2BBB" w:rsidRDefault="00EE2BBB" w:rsidP="00EE2BBB">
      <w:pPr>
        <w:jc w:val="both"/>
        <w:rPr>
          <w:b/>
          <w:bCs w:val="0"/>
        </w:rPr>
      </w:pPr>
      <w:r>
        <w:rPr>
          <w:b/>
          <w:bCs w:val="0"/>
        </w:rPr>
        <w:t>Ejemplo vinculado al PFC</w:t>
      </w:r>
    </w:p>
    <w:p w14:paraId="52CA9687" w14:textId="3D793954" w:rsidR="004B1129" w:rsidRDefault="00EE2BBB" w:rsidP="003F7C3C">
      <w:pPr>
        <w:jc w:val="both"/>
      </w:pPr>
      <w:r w:rsidRPr="00EE2BBB">
        <w:t>“El sistema permitirá registrar hasta cinco mascotas por usuario” es un requisito claro, específico y verificable, ya que establece un límite definido que puede comprobarse durante las pruebas del sistema.</w:t>
      </w:r>
    </w:p>
    <w:p w14:paraId="02C8166B" w14:textId="7E7D6CD0" w:rsidR="00EE2BBB" w:rsidRDefault="00EE2BBB" w:rsidP="005746B7">
      <w:pPr>
        <w:pStyle w:val="Ttulo3"/>
        <w:numPr>
          <w:ilvl w:val="2"/>
          <w:numId w:val="15"/>
        </w:numPr>
        <w:ind w:left="709"/>
      </w:pPr>
      <w:bookmarkStart w:id="12" w:name="_Toc230549694"/>
      <w:r w:rsidRPr="00EE2BBB">
        <w:t>REQUISITOS VERIFICABLES Y CUANTIFICABLES</w:t>
      </w:r>
      <w:bookmarkEnd w:id="12"/>
    </w:p>
    <w:p w14:paraId="455B8F10" w14:textId="77777777" w:rsidR="00EE2BBB" w:rsidRDefault="00EE2BBB" w:rsidP="00EE2BBB">
      <w:pPr>
        <w:rPr>
          <w:b/>
          <w:bCs w:val="0"/>
        </w:rPr>
      </w:pPr>
      <w:r>
        <w:rPr>
          <w:b/>
          <w:bCs w:val="0"/>
        </w:rPr>
        <w:t>Definición formal</w:t>
      </w:r>
    </w:p>
    <w:p w14:paraId="648C28E9" w14:textId="137487E9" w:rsidR="00EE2BBB" w:rsidRDefault="00EE2BBB" w:rsidP="00EE2BBB">
      <w:r w:rsidRPr="006611E8">
        <w:t>“Los requisitos deben formularse de manera que puedan ser verificados y medidos”</w:t>
      </w:r>
      <w:r w:rsidR="00601C14">
        <w:t xml:space="preserve"> </w:t>
      </w:r>
      <w:sdt>
        <w:sdtPr>
          <w:rPr>
            <w:color w:val="000000"/>
          </w:rPr>
          <w:tag w:val="MENDELEY_CITATION_v3_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"/>
          <w:id w:val="-1578037730"/>
          <w:placeholder>
            <w:docPart w:val="DefaultPlaceholder_-1854013440"/>
          </w:placeholder>
        </w:sdtPr>
        <w:sdtContent>
          <w:r w:rsidR="00C41209" w:rsidRPr="00C41209">
            <w:rPr>
              <w:color w:val="000000"/>
            </w:rPr>
            <w:t>[5]</w:t>
          </w:r>
        </w:sdtContent>
      </w:sdt>
    </w:p>
    <w:p w14:paraId="700A5326" w14:textId="77777777" w:rsidR="00EE2BBB" w:rsidRDefault="00EE2BBB" w:rsidP="00EE2BBB">
      <w:pPr>
        <w:jc w:val="both"/>
        <w:rPr>
          <w:b/>
          <w:bCs w:val="0"/>
        </w:rPr>
      </w:pPr>
      <w:r>
        <w:rPr>
          <w:b/>
          <w:bCs w:val="0"/>
        </w:rPr>
        <w:t>Explicación propia</w:t>
      </w:r>
    </w:p>
    <w:p w14:paraId="5724D735" w14:textId="55A584AC" w:rsidR="00EE2BBB" w:rsidRDefault="00601C14" w:rsidP="00EE2BBB">
      <w:pPr>
        <w:jc w:val="both"/>
      </w:pPr>
      <w:r w:rsidRPr="00601C14">
        <w:t>Los requisitos verificables ayudan a comprobar de manera clara si el sistema cumple con lo que fue solicitado. Por otro lado, los requisitos cuantificables incluyen datos medibles, como tiempo de respuesta, rendimiento o cantidad de usuarios soportados. Esto facilita realizar pruebas y validar que el software funcione correctamente durante su desarrollo.</w:t>
      </w:r>
    </w:p>
    <w:p w14:paraId="3B60F694" w14:textId="77777777" w:rsidR="00EE2BBB" w:rsidRDefault="00EE2BBB" w:rsidP="00EE2BBB">
      <w:pPr>
        <w:jc w:val="both"/>
        <w:rPr>
          <w:b/>
          <w:bCs w:val="0"/>
        </w:rPr>
      </w:pPr>
      <w:r>
        <w:rPr>
          <w:b/>
          <w:bCs w:val="0"/>
        </w:rPr>
        <w:t>Ejemplo vinculado al PFC</w:t>
      </w:r>
    </w:p>
    <w:p w14:paraId="228ED736" w14:textId="0F630062" w:rsidR="00601C14" w:rsidRDefault="00601C14" w:rsidP="00EE2BBB">
      <w:pPr>
        <w:jc w:val="both"/>
        <w:rPr>
          <w:b/>
          <w:bCs w:val="0"/>
        </w:rPr>
      </w:pPr>
      <w:r>
        <w:t>La red social</w:t>
      </w:r>
      <w:r w:rsidRPr="006611E8">
        <w:t xml:space="preserve"> deberá cargar las publicaciones </w:t>
      </w:r>
      <w:r w:rsidRPr="00601C14">
        <w:t>en un tiempo menor a tres segundos.</w:t>
      </w:r>
    </w:p>
    <w:p w14:paraId="36537BB5" w14:textId="77777777" w:rsidR="00EE2BBB" w:rsidRDefault="00EE2BBB" w:rsidP="00EE2BBB"/>
    <w:p w14:paraId="4C28A780" w14:textId="77777777" w:rsidR="00601C14" w:rsidRDefault="00601C14" w:rsidP="00EE2BBB"/>
    <w:p w14:paraId="1FD23A64" w14:textId="77777777" w:rsidR="00601C14" w:rsidRDefault="00601C14" w:rsidP="00EE2BBB"/>
    <w:p w14:paraId="0996D0AC" w14:textId="77777777" w:rsidR="00601C14" w:rsidRDefault="00601C14" w:rsidP="00EE2BBB"/>
    <w:p w14:paraId="3D4BD1D7" w14:textId="77777777" w:rsidR="00601C14" w:rsidRDefault="00601C14" w:rsidP="00EE2BBB"/>
    <w:p w14:paraId="34DBD0B9" w14:textId="01C4495F" w:rsidR="00601C14" w:rsidRDefault="00601C14" w:rsidP="005746B7">
      <w:pPr>
        <w:pStyle w:val="Ttulo2"/>
        <w:numPr>
          <w:ilvl w:val="1"/>
          <w:numId w:val="15"/>
        </w:numPr>
        <w:ind w:left="426" w:hanging="426"/>
      </w:pPr>
      <w:r>
        <w:lastRenderedPageBreak/>
        <w:t xml:space="preserve"> </w:t>
      </w:r>
      <w:bookmarkStart w:id="13" w:name="_Toc230549695"/>
      <w:r>
        <w:t>TIPOS DE REQUISITOS</w:t>
      </w:r>
      <w:bookmarkEnd w:id="13"/>
    </w:p>
    <w:p w14:paraId="3478621E" w14:textId="2C28F2FD" w:rsidR="00601C14" w:rsidRDefault="00601C14" w:rsidP="005746B7">
      <w:pPr>
        <w:pStyle w:val="Ttulo3"/>
        <w:numPr>
          <w:ilvl w:val="2"/>
          <w:numId w:val="15"/>
        </w:numPr>
        <w:ind w:left="709"/>
      </w:pPr>
      <w:bookmarkStart w:id="14" w:name="_Toc230549696"/>
      <w:r>
        <w:t>REQUISITOS FUNCIONALES</w:t>
      </w:r>
      <w:bookmarkEnd w:id="14"/>
    </w:p>
    <w:p w14:paraId="355A885B" w14:textId="77777777" w:rsidR="00601C14" w:rsidRDefault="00601C14" w:rsidP="00601C14">
      <w:pPr>
        <w:rPr>
          <w:b/>
          <w:bCs w:val="0"/>
        </w:rPr>
      </w:pPr>
      <w:r>
        <w:rPr>
          <w:b/>
          <w:bCs w:val="0"/>
        </w:rPr>
        <w:t>Definición formal</w:t>
      </w:r>
    </w:p>
    <w:p w14:paraId="6D2DD35D" w14:textId="1E0F34D9" w:rsidR="00601C14" w:rsidRDefault="00601C14" w:rsidP="00601C14">
      <w:pPr>
        <w:jc w:val="both"/>
      </w:pPr>
      <w:r w:rsidRPr="006611E8">
        <w:t xml:space="preserve">“Los requisitos funcionales </w:t>
      </w:r>
      <w:r w:rsidR="003B4058">
        <w:t>d</w:t>
      </w:r>
      <w:r w:rsidR="003B4058" w:rsidRPr="003B4058">
        <w:t>escribe</w:t>
      </w:r>
      <w:r w:rsidR="003B4058">
        <w:t>n</w:t>
      </w:r>
      <w:r w:rsidR="003B4058" w:rsidRPr="003B4058">
        <w:t xml:space="preserve"> las funciones o tareas que el sistema o sus elementos debe realizar</w:t>
      </w:r>
      <w:r w:rsidRPr="006611E8">
        <w:t>”</w:t>
      </w:r>
      <w:r w:rsidR="003B4058">
        <w:t xml:space="preserve"> </w:t>
      </w:r>
      <w:sdt>
        <w:sdtPr>
          <w:rPr>
            <w:color w:val="000000"/>
          </w:rPr>
          <w:tag w:val="MENDELEY_CITATION_v3_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"/>
          <w:id w:val="71324482"/>
          <w:placeholder>
            <w:docPart w:val="DefaultPlaceholder_-1854013440"/>
          </w:placeholder>
        </w:sdtPr>
        <w:sdtContent>
          <w:r w:rsidR="00C41209" w:rsidRPr="00C41209">
            <w:rPr>
              <w:color w:val="000000"/>
            </w:rPr>
            <w:t>[1]</w:t>
          </w:r>
        </w:sdtContent>
      </w:sdt>
      <w:r w:rsidR="003B4058">
        <w:t xml:space="preserve">. </w:t>
      </w:r>
    </w:p>
    <w:p w14:paraId="12127B7E" w14:textId="77777777" w:rsidR="00601C14" w:rsidRDefault="00601C14" w:rsidP="00601C14">
      <w:pPr>
        <w:jc w:val="both"/>
        <w:rPr>
          <w:b/>
          <w:bCs w:val="0"/>
        </w:rPr>
      </w:pPr>
      <w:r>
        <w:rPr>
          <w:b/>
          <w:bCs w:val="0"/>
        </w:rPr>
        <w:t>Explicación propia</w:t>
      </w:r>
    </w:p>
    <w:p w14:paraId="6A18490B" w14:textId="058B87FD" w:rsidR="00601C14" w:rsidRDefault="003B4058" w:rsidP="00601C14">
      <w:pPr>
        <w:jc w:val="both"/>
      </w:pPr>
      <w:r w:rsidRPr="003B4058">
        <w:t>Los requisitos funcionales permiten definir el comportamiento esperado del sistema y las operaciones que podrán realizar los usuarios dentro de</w:t>
      </w:r>
      <w:r>
        <w:t>l</w:t>
      </w:r>
      <w:r w:rsidRPr="003B4058">
        <w:t xml:space="preserve"> </w:t>
      </w:r>
      <w:r>
        <w:t>sistema</w:t>
      </w:r>
      <w:r w:rsidRPr="003B4058">
        <w:t>. Estos ayudan a definir las principales tareas y servicios que estarán disponibles para los usuarios. Además, sirven como una guía importante para el diseño y desarrollo del proyecto.</w:t>
      </w:r>
    </w:p>
    <w:p w14:paraId="40B714A5" w14:textId="77777777" w:rsidR="00601C14" w:rsidRDefault="00601C14" w:rsidP="00601C14">
      <w:pPr>
        <w:jc w:val="both"/>
        <w:rPr>
          <w:b/>
          <w:bCs w:val="0"/>
        </w:rPr>
      </w:pPr>
      <w:r>
        <w:rPr>
          <w:b/>
          <w:bCs w:val="0"/>
        </w:rPr>
        <w:t>Ejemplo vinculado al PFC</w:t>
      </w:r>
    </w:p>
    <w:p w14:paraId="13C2E9A2" w14:textId="70ABA6BD" w:rsidR="003B4058" w:rsidRPr="003B4058" w:rsidRDefault="003B4058" w:rsidP="00601C14">
      <w:pPr>
        <w:jc w:val="both"/>
      </w:pPr>
      <w:r w:rsidRPr="003B4058">
        <w:t>El sistema permitirá buscar mascotas según raza, tamaño y ubicación.</w:t>
      </w:r>
    </w:p>
    <w:p w14:paraId="76012299" w14:textId="6699E095" w:rsidR="00601C14" w:rsidRDefault="003B4058" w:rsidP="005746B7">
      <w:pPr>
        <w:pStyle w:val="Ttulo3"/>
        <w:numPr>
          <w:ilvl w:val="2"/>
          <w:numId w:val="15"/>
        </w:numPr>
        <w:ind w:left="709"/>
      </w:pPr>
      <w:bookmarkStart w:id="15" w:name="_Toc230549697"/>
      <w:r>
        <w:t>REQUISITOS NO FUNCIONALES</w:t>
      </w:r>
      <w:bookmarkEnd w:id="15"/>
    </w:p>
    <w:p w14:paraId="0E7B9955" w14:textId="77777777" w:rsidR="003B4058" w:rsidRDefault="003B4058" w:rsidP="003B4058">
      <w:pPr>
        <w:rPr>
          <w:b/>
          <w:bCs w:val="0"/>
        </w:rPr>
      </w:pPr>
      <w:r>
        <w:rPr>
          <w:b/>
          <w:bCs w:val="0"/>
        </w:rPr>
        <w:t>Definición formal</w:t>
      </w:r>
    </w:p>
    <w:p w14:paraId="36B60967" w14:textId="4D35FE7A" w:rsidR="003B4058" w:rsidRDefault="003F7C3C" w:rsidP="003F7C3C">
      <w:pPr>
        <w:jc w:val="both"/>
      </w:pPr>
      <w:r w:rsidRPr="006611E8">
        <w:t>“Los requisitos no funcionales describen atributos de calidad y restricciones del sistema”</w:t>
      </w:r>
      <w:r>
        <w:t xml:space="preserve"> </w:t>
      </w:r>
      <w:sdt>
        <w:sdtPr>
          <w:rPr>
            <w:color w:val="000000"/>
          </w:rPr>
          <w:tag w:val="MENDELEY_CITATION_v3_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"/>
          <w:id w:val="-1390959024"/>
          <w:placeholder>
            <w:docPart w:val="DefaultPlaceholder_-1854013440"/>
          </w:placeholder>
        </w:sdtPr>
        <w:sdtContent>
          <w:r w:rsidR="00C41209" w:rsidRPr="00C41209">
            <w:rPr>
              <w:color w:val="000000"/>
            </w:rPr>
            <w:t>[6]</w:t>
          </w:r>
        </w:sdtContent>
      </w:sdt>
      <w:r>
        <w:t>.</w:t>
      </w:r>
    </w:p>
    <w:p w14:paraId="00937EC0" w14:textId="77777777" w:rsidR="003B4058" w:rsidRDefault="003B4058" w:rsidP="003B4058">
      <w:pPr>
        <w:jc w:val="both"/>
        <w:rPr>
          <w:b/>
          <w:bCs w:val="0"/>
        </w:rPr>
      </w:pPr>
      <w:r>
        <w:rPr>
          <w:b/>
          <w:bCs w:val="0"/>
        </w:rPr>
        <w:t>Explicación propia</w:t>
      </w:r>
    </w:p>
    <w:p w14:paraId="3572466B" w14:textId="1D1AD871" w:rsidR="003B4058" w:rsidRDefault="003F7C3C" w:rsidP="003B4058">
      <w:pPr>
        <w:jc w:val="both"/>
      </w:pPr>
      <w:r w:rsidRPr="003F7C3C">
        <w:t>Los requisitos no funcionales definen aspectos relacionados con la calidad del software, como la seguridad, el rendimiento y la facilidad de uso. Estos requisitos ayudan a que el sistema funcione de manera más eficiente y brinde una mejor experiencia a los usuarios. Además, permiten mantener un funcionamiento estable y confiable durante el uso de la plataforma.</w:t>
      </w:r>
    </w:p>
    <w:p w14:paraId="7C045953" w14:textId="77777777" w:rsidR="003B4058" w:rsidRDefault="003B4058" w:rsidP="003B4058">
      <w:pPr>
        <w:jc w:val="both"/>
        <w:rPr>
          <w:b/>
          <w:bCs w:val="0"/>
        </w:rPr>
      </w:pPr>
      <w:r>
        <w:rPr>
          <w:b/>
          <w:bCs w:val="0"/>
        </w:rPr>
        <w:t>Ejemplo vinculado al PFC</w:t>
      </w:r>
    </w:p>
    <w:p w14:paraId="7B08BB8B" w14:textId="4460013A" w:rsidR="003B4058" w:rsidRDefault="003F7C3C" w:rsidP="003F7C3C">
      <w:pPr>
        <w:jc w:val="both"/>
      </w:pPr>
      <w:r w:rsidRPr="003F7C3C">
        <w:t xml:space="preserve">La </w:t>
      </w:r>
      <w:r>
        <w:t xml:space="preserve">red social </w:t>
      </w:r>
      <w:r w:rsidRPr="003F7C3C">
        <w:t>deberá garantizar una disponibilidad mínima del 99 % durante su funcionamiento, asegurando el acceso continuo de los usuarios a los servicios principales del sistema.</w:t>
      </w:r>
    </w:p>
    <w:p w14:paraId="727A5460" w14:textId="44130DCE" w:rsidR="003F7C3C" w:rsidRDefault="003F7C3C" w:rsidP="005746B7">
      <w:pPr>
        <w:pStyle w:val="Ttulo3"/>
        <w:numPr>
          <w:ilvl w:val="2"/>
          <w:numId w:val="15"/>
        </w:numPr>
        <w:ind w:left="709"/>
      </w:pPr>
      <w:bookmarkStart w:id="16" w:name="_Toc230549698"/>
      <w:r w:rsidRPr="003F7C3C">
        <w:t>REQUISITOS DE PRODUCTO</w:t>
      </w:r>
      <w:bookmarkEnd w:id="16"/>
    </w:p>
    <w:p w14:paraId="0ED9E171" w14:textId="77777777" w:rsidR="003F7C3C" w:rsidRDefault="003F7C3C" w:rsidP="003F7C3C">
      <w:pPr>
        <w:rPr>
          <w:b/>
          <w:bCs w:val="0"/>
        </w:rPr>
      </w:pPr>
      <w:r>
        <w:rPr>
          <w:b/>
          <w:bCs w:val="0"/>
        </w:rPr>
        <w:t>Definición formal</w:t>
      </w:r>
    </w:p>
    <w:p w14:paraId="57AA6B84" w14:textId="7A3971D8" w:rsidR="003F7C3C" w:rsidRDefault="003F7C3C" w:rsidP="003F7C3C">
      <w:pPr>
        <w:jc w:val="both"/>
      </w:pPr>
      <w:r w:rsidRPr="003F7C3C">
        <w:t>“Los requisitos de producto describen propiedades y características del sistema desarrollado”</w:t>
      </w:r>
      <w:r>
        <w:t xml:space="preserve"> </w:t>
      </w:r>
      <w:sdt>
        <w:sdtPr>
          <w:rPr>
            <w:color w:val="000000"/>
          </w:rPr>
          <w:tag w:val="MENDELEY_CITATION_v3_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"/>
          <w:id w:val="926238885"/>
          <w:placeholder>
            <w:docPart w:val="DefaultPlaceholder_-1854013440"/>
          </w:placeholder>
        </w:sdtPr>
        <w:sdtContent>
          <w:r w:rsidR="00C41209" w:rsidRPr="00C41209">
            <w:rPr>
              <w:color w:val="000000"/>
            </w:rPr>
            <w:t>[4]</w:t>
          </w:r>
        </w:sdtContent>
      </w:sdt>
      <w:r>
        <w:t>.</w:t>
      </w:r>
    </w:p>
    <w:p w14:paraId="3FEB7B06" w14:textId="77777777" w:rsidR="003F7C3C" w:rsidRDefault="003F7C3C" w:rsidP="003F7C3C">
      <w:pPr>
        <w:jc w:val="both"/>
        <w:rPr>
          <w:b/>
          <w:bCs w:val="0"/>
        </w:rPr>
      </w:pPr>
      <w:r>
        <w:rPr>
          <w:b/>
          <w:bCs w:val="0"/>
        </w:rPr>
        <w:lastRenderedPageBreak/>
        <w:t>Explicación propia</w:t>
      </w:r>
    </w:p>
    <w:p w14:paraId="47DB6760" w14:textId="4BCA5E5D" w:rsidR="003F7C3C" w:rsidRDefault="003F7C3C" w:rsidP="003F7C3C">
      <w:pPr>
        <w:jc w:val="both"/>
      </w:pPr>
      <w:r w:rsidRPr="003F7C3C">
        <w:t>Los requisitos de producto describen las características técnicas y funcionales que debe tener el software. Estos ayudan a definir cómo funcionará el sistema y qué características ofrecerá a los usuarios una vez que esté implementado. Además, permiten establecer aspectos relacionados con la calidad y el correcto funcionamiento de la plataforma.</w:t>
      </w:r>
    </w:p>
    <w:p w14:paraId="4719B1AE" w14:textId="77777777" w:rsidR="003F7C3C" w:rsidRDefault="003F7C3C" w:rsidP="003F7C3C">
      <w:pPr>
        <w:jc w:val="both"/>
        <w:rPr>
          <w:b/>
          <w:bCs w:val="0"/>
        </w:rPr>
      </w:pPr>
      <w:r>
        <w:rPr>
          <w:b/>
          <w:bCs w:val="0"/>
        </w:rPr>
        <w:t>Ejemplo vinculado al PFC</w:t>
      </w:r>
    </w:p>
    <w:p w14:paraId="17816476" w14:textId="1C5DA789" w:rsidR="003F7C3C" w:rsidRDefault="003F7C3C" w:rsidP="003F7C3C">
      <w:pPr>
        <w:jc w:val="both"/>
        <w:rPr>
          <w:bCs w:val="0"/>
        </w:rPr>
      </w:pPr>
      <w:r w:rsidRPr="003F7C3C">
        <w:rPr>
          <w:bCs w:val="0"/>
        </w:rPr>
        <w:t>La plataforma deberá soportar hasta 1000 usuarios conectados simultáneamente sin afectar el rendimiento del sistema.</w:t>
      </w:r>
    </w:p>
    <w:p w14:paraId="33CA07F5" w14:textId="205D68E7" w:rsidR="003F7C3C" w:rsidRDefault="003F7C3C" w:rsidP="005746B7">
      <w:pPr>
        <w:pStyle w:val="Ttulo3"/>
        <w:numPr>
          <w:ilvl w:val="2"/>
          <w:numId w:val="15"/>
        </w:numPr>
        <w:ind w:left="709"/>
        <w:rPr>
          <w:bCs w:val="0"/>
        </w:rPr>
      </w:pPr>
      <w:bookmarkStart w:id="17" w:name="_Toc230549699"/>
      <w:r>
        <w:rPr>
          <w:bCs w:val="0"/>
        </w:rPr>
        <w:t>REQUISITOS DE PROCESO</w:t>
      </w:r>
      <w:bookmarkEnd w:id="17"/>
    </w:p>
    <w:p w14:paraId="4E24FFB7" w14:textId="77777777" w:rsidR="001D1D96" w:rsidRDefault="001D1D96" w:rsidP="001D1D96">
      <w:pPr>
        <w:rPr>
          <w:b/>
          <w:bCs w:val="0"/>
        </w:rPr>
      </w:pPr>
      <w:r>
        <w:rPr>
          <w:b/>
          <w:bCs w:val="0"/>
        </w:rPr>
        <w:t>Definición formal</w:t>
      </w:r>
    </w:p>
    <w:p w14:paraId="7C72F455" w14:textId="774A9527" w:rsidR="001D1D96" w:rsidRDefault="001D1D96" w:rsidP="001D1D96">
      <w:pPr>
        <w:jc w:val="both"/>
      </w:pPr>
      <w:r w:rsidRPr="003F7C3C">
        <w:t>“Los requisitos de proceso definen condiciones relacionadas con el desarrollo y mantenimiento del sistema”</w:t>
      </w:r>
      <w:r>
        <w:t xml:space="preserve"> </w:t>
      </w:r>
      <w:sdt>
        <w:sdtPr>
          <w:rPr>
            <w:color w:val="000000"/>
          </w:rPr>
          <w:tag w:val="MENDELEY_CITATION_v3_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"/>
          <w:id w:val="1070233109"/>
          <w:placeholder>
            <w:docPart w:val="3199692EBFD446B79E91FBCDF132CFEE"/>
          </w:placeholder>
        </w:sdtPr>
        <w:sdtContent>
          <w:r w:rsidR="00C41209" w:rsidRPr="00C41209">
            <w:rPr>
              <w:color w:val="000000"/>
            </w:rPr>
            <w:t>[4]</w:t>
          </w:r>
        </w:sdtContent>
      </w:sdt>
      <w:r>
        <w:t>.</w:t>
      </w:r>
    </w:p>
    <w:p w14:paraId="61144D73" w14:textId="77777777" w:rsidR="001D1D96" w:rsidRDefault="001D1D96" w:rsidP="001D1D96">
      <w:pPr>
        <w:jc w:val="both"/>
        <w:rPr>
          <w:b/>
          <w:bCs w:val="0"/>
        </w:rPr>
      </w:pPr>
      <w:r>
        <w:rPr>
          <w:b/>
          <w:bCs w:val="0"/>
        </w:rPr>
        <w:t>Explicación propia</w:t>
      </w:r>
    </w:p>
    <w:p w14:paraId="62EC1642" w14:textId="0DCD061F" w:rsidR="001D1D96" w:rsidRDefault="001D1D96" w:rsidP="001D1D96">
      <w:pPr>
        <w:jc w:val="both"/>
      </w:pPr>
      <w:r w:rsidRPr="001D1D96">
        <w:t>Los requisitos de proceso definen las normas, métodos y actividades que se deben seguir durante el desarrollo del software. Estos ayudan a organizar mejor el trabajo del equipo y a mantener buenas prácticas durante el proyecto. Además, permiten tener un mayor control y asegurar la calidad en cada etapa del desarrollo.</w:t>
      </w:r>
    </w:p>
    <w:p w14:paraId="161EC7E2" w14:textId="77777777" w:rsidR="001D1D96" w:rsidRDefault="001D1D96" w:rsidP="001D1D96">
      <w:pPr>
        <w:jc w:val="both"/>
        <w:rPr>
          <w:b/>
          <w:bCs w:val="0"/>
        </w:rPr>
      </w:pPr>
      <w:r>
        <w:rPr>
          <w:b/>
          <w:bCs w:val="0"/>
        </w:rPr>
        <w:t>Ejemplo vinculado al PFC</w:t>
      </w:r>
    </w:p>
    <w:p w14:paraId="6DDC7903" w14:textId="5A8F722F" w:rsidR="001D1D96" w:rsidRPr="001D1D96" w:rsidRDefault="001D1D96" w:rsidP="001D1D96">
      <w:pPr>
        <w:jc w:val="both"/>
      </w:pPr>
      <w:r w:rsidRPr="001D1D96">
        <w:t xml:space="preserve">El desarrollo de la </w:t>
      </w:r>
      <w:r>
        <w:t>red social</w:t>
      </w:r>
      <w:r w:rsidRPr="001D1D96">
        <w:t xml:space="preserve"> deberá realizarse utilizando control de versiones mediante Git</w:t>
      </w:r>
      <w:r>
        <w:t>Hub</w:t>
      </w:r>
      <w:r w:rsidRPr="001D1D96">
        <w:t xml:space="preserve"> y siguiendo revisiones periódicas del código para garantizar la calidad y mantenimiento del sistema.</w:t>
      </w:r>
    </w:p>
    <w:p w14:paraId="6AAEEEAC" w14:textId="2E739052" w:rsidR="003F7C3C" w:rsidRPr="003F7C3C" w:rsidRDefault="001D1D96" w:rsidP="005746B7">
      <w:pPr>
        <w:pStyle w:val="Ttulo3"/>
        <w:numPr>
          <w:ilvl w:val="2"/>
          <w:numId w:val="15"/>
        </w:numPr>
        <w:ind w:left="709"/>
        <w:rPr>
          <w:bCs w:val="0"/>
        </w:rPr>
      </w:pPr>
      <w:bookmarkStart w:id="18" w:name="_Toc230549700"/>
      <w:r w:rsidRPr="001D1D96">
        <w:rPr>
          <w:bCs w:val="0"/>
        </w:rPr>
        <w:t>REQUISITOS CUANTIFICABLES</w:t>
      </w:r>
      <w:bookmarkEnd w:id="18"/>
    </w:p>
    <w:p w14:paraId="084F2DB8" w14:textId="77777777" w:rsidR="001D1D96" w:rsidRDefault="001D1D96" w:rsidP="001D1D96">
      <w:pPr>
        <w:rPr>
          <w:b/>
          <w:bCs w:val="0"/>
        </w:rPr>
      </w:pPr>
      <w:r>
        <w:rPr>
          <w:b/>
          <w:bCs w:val="0"/>
        </w:rPr>
        <w:t>Definición formal</w:t>
      </w:r>
    </w:p>
    <w:p w14:paraId="60998E3C" w14:textId="2FA5C9B5" w:rsidR="001D1D96" w:rsidRDefault="001D1D96" w:rsidP="001D1D96">
      <w:r w:rsidRPr="001D1D96">
        <w:t>“Los requisitos cuantificables incluyen métricas y valores medibles”</w:t>
      </w:r>
      <w:r>
        <w:t xml:space="preserve"> </w:t>
      </w:r>
      <w:sdt>
        <w:sdtPr>
          <w:rPr>
            <w:color w:val="000000"/>
          </w:rPr>
          <w:tag w:val="MENDELEY_CITATION_v3_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"/>
          <w:id w:val="953593176"/>
          <w:placeholder>
            <w:docPart w:val="DefaultPlaceholder_-1854013440"/>
          </w:placeholder>
        </w:sdtPr>
        <w:sdtContent>
          <w:r w:rsidR="00C41209" w:rsidRPr="00C41209">
            <w:rPr>
              <w:color w:val="000000"/>
            </w:rPr>
            <w:t>[1]</w:t>
          </w:r>
        </w:sdtContent>
      </w:sdt>
      <w:r>
        <w:t>.</w:t>
      </w:r>
    </w:p>
    <w:p w14:paraId="7DF27BF2" w14:textId="77777777" w:rsidR="001D1D96" w:rsidRDefault="001D1D96" w:rsidP="001D1D96">
      <w:pPr>
        <w:jc w:val="both"/>
        <w:rPr>
          <w:b/>
          <w:bCs w:val="0"/>
        </w:rPr>
      </w:pPr>
      <w:r>
        <w:rPr>
          <w:b/>
          <w:bCs w:val="0"/>
        </w:rPr>
        <w:t>Explicación propia</w:t>
      </w:r>
    </w:p>
    <w:p w14:paraId="5A89DF2F" w14:textId="79B405B4" w:rsidR="001D1D96" w:rsidRDefault="001D1D96" w:rsidP="001D1D96">
      <w:pPr>
        <w:jc w:val="both"/>
      </w:pPr>
      <w:r w:rsidRPr="001D1D96">
        <w:t xml:space="preserve">Los requisitos cuantificables permiten definir condiciones específicas mediante valores numéricos o métricas medibles. Esto ayuda a comprobar de forma más sencilla si el sistema </w:t>
      </w:r>
      <w:r w:rsidRPr="001D1D96">
        <w:lastRenderedPageBreak/>
        <w:t>cumple correctamente con lo solicitado. Además, permiten establecer límites claros sobre el funcionamiento y rendimiento del software.</w:t>
      </w:r>
    </w:p>
    <w:p w14:paraId="7643FA0B" w14:textId="77777777" w:rsidR="001D1D96" w:rsidRDefault="001D1D96" w:rsidP="001D1D96">
      <w:pPr>
        <w:jc w:val="both"/>
        <w:rPr>
          <w:b/>
          <w:bCs w:val="0"/>
        </w:rPr>
      </w:pPr>
      <w:r>
        <w:rPr>
          <w:b/>
          <w:bCs w:val="0"/>
        </w:rPr>
        <w:t>Ejemplo vinculado al PFC</w:t>
      </w:r>
    </w:p>
    <w:p w14:paraId="2FAFD6F5" w14:textId="1C371920" w:rsidR="003F7C3C" w:rsidRDefault="001D1D96" w:rsidP="003F7C3C">
      <w:r w:rsidRPr="001D1D96">
        <w:t xml:space="preserve">La </w:t>
      </w:r>
      <w:r>
        <w:t>red social</w:t>
      </w:r>
      <w:r w:rsidRPr="001D1D96">
        <w:t xml:space="preserve"> deberá permitir que las publicaciones de mascotas se carguen en un tiempo máximo de tres segundos bajo condiciones normales de uso.</w:t>
      </w:r>
    </w:p>
    <w:p w14:paraId="0595D444" w14:textId="16EC9616" w:rsidR="001D1D96" w:rsidRDefault="001D1D96" w:rsidP="005746B7">
      <w:pPr>
        <w:pStyle w:val="Ttulo3"/>
        <w:numPr>
          <w:ilvl w:val="2"/>
          <w:numId w:val="15"/>
        </w:numPr>
        <w:ind w:left="709"/>
      </w:pPr>
      <w:bookmarkStart w:id="19" w:name="_Toc230549701"/>
      <w:r w:rsidRPr="001D1D96">
        <w:t>RESTRICCIONES</w:t>
      </w:r>
      <w:bookmarkEnd w:id="19"/>
    </w:p>
    <w:p w14:paraId="2249B48B" w14:textId="77777777" w:rsidR="001D1D96" w:rsidRDefault="001D1D96" w:rsidP="001D1D96">
      <w:pPr>
        <w:rPr>
          <w:b/>
          <w:bCs w:val="0"/>
        </w:rPr>
      </w:pPr>
      <w:r>
        <w:rPr>
          <w:b/>
          <w:bCs w:val="0"/>
        </w:rPr>
        <w:t>Definición formal</w:t>
      </w:r>
    </w:p>
    <w:p w14:paraId="009FFDCF" w14:textId="3E25FF04" w:rsidR="001D1D96" w:rsidRDefault="001D1D96" w:rsidP="001D1D96">
      <w:pPr>
        <w:jc w:val="both"/>
      </w:pPr>
      <w:r w:rsidRPr="001D1D96">
        <w:t>“Las restricciones limitan las opciones de diseño o implementación del sistema”</w:t>
      </w:r>
      <w:r>
        <w:t xml:space="preserve"> </w:t>
      </w:r>
      <w:sdt>
        <w:sdtPr>
          <w:rPr>
            <w:color w:val="000000"/>
          </w:rPr>
          <w:tag w:val="MENDELEY_CITATION_v3_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"/>
          <w:id w:val="-1700768720"/>
          <w:placeholder>
            <w:docPart w:val="DefaultPlaceholder_-1854013440"/>
          </w:placeholder>
        </w:sdtPr>
        <w:sdtContent>
          <w:r w:rsidR="00C41209" w:rsidRPr="00C41209">
            <w:rPr>
              <w:color w:val="000000"/>
            </w:rPr>
            <w:t>[5]</w:t>
          </w:r>
        </w:sdtContent>
      </w:sdt>
      <w:r>
        <w:t>.</w:t>
      </w:r>
    </w:p>
    <w:p w14:paraId="14D8A25A" w14:textId="77777777" w:rsidR="001D1D96" w:rsidRDefault="001D1D96" w:rsidP="001D1D96">
      <w:pPr>
        <w:jc w:val="both"/>
        <w:rPr>
          <w:b/>
          <w:bCs w:val="0"/>
        </w:rPr>
      </w:pPr>
      <w:r>
        <w:rPr>
          <w:b/>
          <w:bCs w:val="0"/>
        </w:rPr>
        <w:t>Explicación propia</w:t>
      </w:r>
    </w:p>
    <w:p w14:paraId="55D91A5B" w14:textId="06FA7344" w:rsidR="001D1D96" w:rsidRDefault="001D1D96" w:rsidP="001D1D96">
      <w:pPr>
        <w:jc w:val="both"/>
      </w:pPr>
      <w:r w:rsidRPr="001D1D96">
        <w:t>Las restricciones son condiciones o límites que deben tomarse en cuenta durante el desarrollo del software. Estas pueden estar relacionadas con el tiempo disponible, el presupuesto, las tecnologías utilizadas o ciertas normas que deben cumplirse. Además, ayudan a definir hasta dónde puede llegar el proyecto y qué aspectos deben respetarse durante su desarrollo</w:t>
      </w:r>
    </w:p>
    <w:p w14:paraId="04D4FB3A" w14:textId="77777777" w:rsidR="001D1D96" w:rsidRDefault="001D1D96" w:rsidP="001D1D96">
      <w:pPr>
        <w:jc w:val="both"/>
        <w:rPr>
          <w:b/>
          <w:bCs w:val="0"/>
        </w:rPr>
      </w:pPr>
      <w:r>
        <w:rPr>
          <w:b/>
          <w:bCs w:val="0"/>
        </w:rPr>
        <w:t>Ejemplo vinculado al PFC</w:t>
      </w:r>
    </w:p>
    <w:p w14:paraId="2058CCDE" w14:textId="7F09968F" w:rsidR="001D1D96" w:rsidRDefault="001D1D96" w:rsidP="001D1D96">
      <w:pPr>
        <w:jc w:val="both"/>
      </w:pPr>
      <w:r w:rsidRPr="001D1D96">
        <w:t xml:space="preserve">La </w:t>
      </w:r>
      <w:r w:rsidR="006F1FFF">
        <w:t>red social</w:t>
      </w:r>
      <w:r w:rsidRPr="001D1D96">
        <w:t xml:space="preserve"> </w:t>
      </w:r>
      <w:proofErr w:type="spellStart"/>
      <w:r w:rsidRPr="001D1D96">
        <w:t>PetLoving</w:t>
      </w:r>
      <w:proofErr w:type="spellEnd"/>
      <w:r w:rsidRPr="001D1D96">
        <w:t xml:space="preserve"> deberá desarrollarse utilizando tecnologías web compatibles con navegadores modernos y una base de datos relacional para la gestión de la información.</w:t>
      </w:r>
    </w:p>
    <w:p w14:paraId="721D9015" w14:textId="69EA4DF8" w:rsidR="001D1D96" w:rsidRDefault="001D1D96" w:rsidP="005746B7">
      <w:pPr>
        <w:pStyle w:val="Ttulo3"/>
        <w:numPr>
          <w:ilvl w:val="2"/>
          <w:numId w:val="15"/>
        </w:numPr>
        <w:ind w:left="709"/>
      </w:pPr>
      <w:bookmarkStart w:id="20" w:name="_Toc230549702"/>
      <w:r>
        <w:t>PROPIEDADES EMERGENTES</w:t>
      </w:r>
      <w:bookmarkEnd w:id="20"/>
    </w:p>
    <w:p w14:paraId="179855EC" w14:textId="77777777" w:rsidR="001D1D96" w:rsidRPr="001D1D96" w:rsidRDefault="001D1D96" w:rsidP="001D1D96">
      <w:pPr>
        <w:rPr>
          <w:b/>
          <w:bCs w:val="0"/>
        </w:rPr>
      </w:pPr>
      <w:r w:rsidRPr="001D1D96">
        <w:rPr>
          <w:b/>
          <w:bCs w:val="0"/>
        </w:rPr>
        <w:t>Definición formal</w:t>
      </w:r>
    </w:p>
    <w:p w14:paraId="4A24F249" w14:textId="6B29DF45" w:rsidR="001D1D96" w:rsidRPr="001D1D96" w:rsidRDefault="001D1D96" w:rsidP="001D1D96">
      <w:pPr>
        <w:jc w:val="both"/>
      </w:pPr>
      <w:r w:rsidRPr="001D1D96">
        <w:t>“Las propiedades emergentes surgen de la interacción entre los componentes del sistema”</w:t>
      </w:r>
      <w:r>
        <w:t xml:space="preserve"> </w:t>
      </w:r>
      <w:sdt>
        <w:sdtPr>
          <w:rPr>
            <w:color w:val="000000"/>
          </w:rPr>
          <w:tag w:val="MENDELEY_CITATION_v3_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"/>
          <w:id w:val="265894051"/>
          <w:placeholder>
            <w:docPart w:val="DefaultPlaceholder_-1854013440"/>
          </w:placeholder>
        </w:sdtPr>
        <w:sdtContent>
          <w:r w:rsidR="00C41209" w:rsidRPr="00C41209">
            <w:rPr>
              <w:color w:val="000000"/>
            </w:rPr>
            <w:t>[4]</w:t>
          </w:r>
        </w:sdtContent>
      </w:sdt>
      <w:r>
        <w:t>.</w:t>
      </w:r>
    </w:p>
    <w:p w14:paraId="066FB32A" w14:textId="77777777" w:rsidR="001D1D96" w:rsidRPr="001D1D96" w:rsidRDefault="001D1D96" w:rsidP="001D1D96">
      <w:pPr>
        <w:rPr>
          <w:b/>
          <w:bCs w:val="0"/>
        </w:rPr>
      </w:pPr>
      <w:r w:rsidRPr="001D1D96">
        <w:rPr>
          <w:b/>
          <w:bCs w:val="0"/>
        </w:rPr>
        <w:t>Explicación propia</w:t>
      </w:r>
    </w:p>
    <w:p w14:paraId="0639012B" w14:textId="2A8F22F8" w:rsidR="001D1D96" w:rsidRDefault="001D1D96" w:rsidP="001D1D96">
      <w:pPr>
        <w:jc w:val="both"/>
      </w:pPr>
      <w:r w:rsidRPr="001D1D96">
        <w:t>Las propiedades emergentes son características o comportamientos que aparecen cuando todas las partes del sistema funcionan en conjunto. Estas no dependen solamente de un componente específico, sino de la interacción entre todos los elementos del sistema. Además, permiten evaluar aspectos importantes como el rendimiento y la confiabilidad general del software.</w:t>
      </w:r>
    </w:p>
    <w:p w14:paraId="2D98572F" w14:textId="77777777" w:rsidR="001D1D96" w:rsidRDefault="001D1D96" w:rsidP="001D1D96">
      <w:pPr>
        <w:rPr>
          <w:b/>
          <w:bCs w:val="0"/>
        </w:rPr>
      </w:pPr>
      <w:r w:rsidRPr="001D1D96">
        <w:rPr>
          <w:b/>
          <w:bCs w:val="0"/>
        </w:rPr>
        <w:t>Ejemplo vinculado al PFC</w:t>
      </w:r>
    </w:p>
    <w:p w14:paraId="43BA5F21" w14:textId="1468FCD9" w:rsidR="001D1D96" w:rsidRDefault="001D1D96" w:rsidP="001D1D96">
      <w:pPr>
        <w:jc w:val="both"/>
      </w:pPr>
      <w:r w:rsidRPr="001D1D96">
        <w:t>La estabilidad de la</w:t>
      </w:r>
      <w:r>
        <w:t xml:space="preserve"> red social</w:t>
      </w:r>
      <w:r w:rsidRPr="001D1D96">
        <w:t xml:space="preserve"> dependerá de la interacción entre servidores, base de datos y usuarios conectados.</w:t>
      </w:r>
    </w:p>
    <w:p w14:paraId="1DC01EE7" w14:textId="3CA1F1F2" w:rsidR="006F1FFF" w:rsidRDefault="006F1FFF" w:rsidP="005746B7">
      <w:pPr>
        <w:pStyle w:val="Ttulo2"/>
        <w:numPr>
          <w:ilvl w:val="1"/>
          <w:numId w:val="15"/>
        </w:numPr>
        <w:ind w:left="426" w:hanging="426"/>
        <w:rPr>
          <w:bCs w:val="0"/>
        </w:rPr>
      </w:pPr>
      <w:r>
        <w:rPr>
          <w:bCs w:val="0"/>
        </w:rPr>
        <w:lastRenderedPageBreak/>
        <w:t xml:space="preserve"> </w:t>
      </w:r>
      <w:bookmarkStart w:id="21" w:name="_Toc230549703"/>
      <w:r w:rsidRPr="006F1FFF">
        <w:rPr>
          <w:bCs w:val="0"/>
        </w:rPr>
        <w:t>PROCESO DE INGENIERÍA DE REQUISITOS</w:t>
      </w:r>
      <w:bookmarkEnd w:id="21"/>
    </w:p>
    <w:p w14:paraId="14B4E05E" w14:textId="58446BE6" w:rsidR="006F1FFF" w:rsidRPr="006F1FFF" w:rsidRDefault="006F1FFF" w:rsidP="005746B7">
      <w:pPr>
        <w:pStyle w:val="Ttulo3"/>
        <w:numPr>
          <w:ilvl w:val="2"/>
          <w:numId w:val="15"/>
        </w:numPr>
        <w:ind w:left="709"/>
      </w:pPr>
      <w:bookmarkStart w:id="22" w:name="_Toc230549704"/>
      <w:r w:rsidRPr="006F1FFF">
        <w:t>DEFINICIÓN DE PROCESO DE IR</w:t>
      </w:r>
      <w:bookmarkEnd w:id="22"/>
    </w:p>
    <w:p w14:paraId="46E9AA8E" w14:textId="77777777" w:rsidR="006F1FFF" w:rsidRDefault="006F1FFF" w:rsidP="006F1FFF">
      <w:pPr>
        <w:rPr>
          <w:b/>
          <w:bCs w:val="0"/>
        </w:rPr>
      </w:pPr>
      <w:r>
        <w:rPr>
          <w:b/>
          <w:bCs w:val="0"/>
        </w:rPr>
        <w:t>Definición formal</w:t>
      </w:r>
    </w:p>
    <w:p w14:paraId="0D40EA9F" w14:textId="2408FD33" w:rsidR="006F1FFF" w:rsidRDefault="006F1FFF" w:rsidP="00EF7B58">
      <w:pPr>
        <w:jc w:val="both"/>
      </w:pPr>
      <w:r w:rsidRPr="006F1FFF">
        <w:t>"El proceso de ingeniería de requisitos es un conjunto estructurado de actividades para obtener, analizar, documentar, validar y gestionar los requisitos a lo largo del ciclo de vida del sistema"</w:t>
      </w:r>
      <w:r>
        <w:t xml:space="preserve"> </w:t>
      </w:r>
      <w:sdt>
        <w:sdtPr>
          <w:rPr>
            <w:color w:val="000000"/>
          </w:rPr>
          <w:tag w:val="MENDELEY_CITATION_v3_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"/>
          <w:id w:val="-874851513"/>
          <w:placeholder>
            <w:docPart w:val="DefaultPlaceholder_-1854013440"/>
          </w:placeholder>
        </w:sdtPr>
        <w:sdtContent>
          <w:r w:rsidR="00C41209" w:rsidRPr="00C41209">
            <w:rPr>
              <w:color w:val="000000"/>
            </w:rPr>
            <w:t>[1]</w:t>
          </w:r>
        </w:sdtContent>
      </w:sdt>
      <w:r>
        <w:t>.</w:t>
      </w:r>
    </w:p>
    <w:p w14:paraId="0E7591DC" w14:textId="77777777" w:rsidR="006F1FFF" w:rsidRDefault="006F1FFF" w:rsidP="006F1FFF">
      <w:pPr>
        <w:jc w:val="both"/>
        <w:rPr>
          <w:b/>
          <w:bCs w:val="0"/>
        </w:rPr>
      </w:pPr>
      <w:r>
        <w:rPr>
          <w:b/>
          <w:bCs w:val="0"/>
        </w:rPr>
        <w:t>Explicación propia</w:t>
      </w:r>
    </w:p>
    <w:p w14:paraId="4F694BF5" w14:textId="7821BD94" w:rsidR="006F1FFF" w:rsidRDefault="00A2187E" w:rsidP="006F1FFF">
      <w:pPr>
        <w:jc w:val="both"/>
      </w:pPr>
      <w:r w:rsidRPr="00A2187E">
        <w:t>El proceso de ingeniería de requisitos organiza las tareas necesarias para entender qué necesita el usuario y convertir esas necesidades en requisitos bien definidos. Este proceso no ocurre solo al inicio del proyecto, sino que se mantiene durante todo el desarrollo, permitiendo ajustes cuando sea necesario.</w:t>
      </w:r>
    </w:p>
    <w:p w14:paraId="1593E833" w14:textId="77777777" w:rsidR="006F1FFF" w:rsidRDefault="006F1FFF" w:rsidP="006F1FFF">
      <w:pPr>
        <w:jc w:val="both"/>
        <w:rPr>
          <w:b/>
          <w:bCs w:val="0"/>
        </w:rPr>
      </w:pPr>
      <w:r>
        <w:rPr>
          <w:b/>
          <w:bCs w:val="0"/>
        </w:rPr>
        <w:t>Ejemplo vinculado al PFC</w:t>
      </w:r>
    </w:p>
    <w:p w14:paraId="1DAA7EBB" w14:textId="17927923" w:rsidR="006F1FFF" w:rsidRDefault="002C3F1B" w:rsidP="002C3F1B">
      <w:pPr>
        <w:jc w:val="both"/>
      </w:pPr>
      <w:r w:rsidRPr="002C3F1B">
        <w:t>En la red social para mascotas, el proceso de IR comienza entrevistando a dueños de mascotas</w:t>
      </w:r>
      <w:r>
        <w:t xml:space="preserve"> y</w:t>
      </w:r>
      <w:r w:rsidRPr="002C3F1B">
        <w:t xml:space="preserve"> veterinarios</w:t>
      </w:r>
      <w:r>
        <w:t xml:space="preserve">, </w:t>
      </w:r>
      <w:r w:rsidRPr="002C3F1B">
        <w:t>luego analiza sus necesidades, documenta los requisitos y los valida antes de empezar a programar.</w:t>
      </w:r>
    </w:p>
    <w:p w14:paraId="0B2AE2D1" w14:textId="67AB9276" w:rsidR="002C3F1B" w:rsidRDefault="00EF7B58" w:rsidP="005746B7">
      <w:pPr>
        <w:pStyle w:val="Ttulo3"/>
        <w:numPr>
          <w:ilvl w:val="2"/>
          <w:numId w:val="15"/>
        </w:numPr>
        <w:ind w:left="709"/>
      </w:pPr>
      <w:bookmarkStart w:id="23" w:name="_Toc230549705"/>
      <w:r>
        <w:t>MODELOS DE PROCESO</w:t>
      </w:r>
      <w:bookmarkEnd w:id="23"/>
    </w:p>
    <w:p w14:paraId="2B25849C" w14:textId="77777777" w:rsidR="00EF7B58" w:rsidRDefault="00EF7B58" w:rsidP="00EF7B58">
      <w:pPr>
        <w:rPr>
          <w:b/>
          <w:bCs w:val="0"/>
        </w:rPr>
      </w:pPr>
      <w:r>
        <w:rPr>
          <w:b/>
          <w:bCs w:val="0"/>
        </w:rPr>
        <w:t>Definición formal</w:t>
      </w:r>
    </w:p>
    <w:p w14:paraId="595D2C90" w14:textId="4636D6F1" w:rsidR="00EF7B58" w:rsidRDefault="00EF7B58" w:rsidP="00EF7B58">
      <w:r w:rsidRPr="00EF7B58">
        <w:t>"Los modelos de proceso definen la secuencia y relaciones entre las actividades de ingeniería de requisitos"</w:t>
      </w:r>
      <w:r>
        <w:t xml:space="preserve"> </w:t>
      </w:r>
      <w:sdt>
        <w:sdtPr>
          <w:rPr>
            <w:color w:val="000000"/>
          </w:rPr>
          <w:tag w:val="MENDELEY_CITATION_v3_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"/>
          <w:id w:val="77879384"/>
          <w:placeholder>
            <w:docPart w:val="DefaultPlaceholder_-1854013440"/>
          </w:placeholder>
        </w:sdtPr>
        <w:sdtContent>
          <w:r w:rsidR="00C41209" w:rsidRPr="00C41209">
            <w:rPr>
              <w:color w:val="000000"/>
            </w:rPr>
            <w:t>[4]</w:t>
          </w:r>
        </w:sdtContent>
      </w:sdt>
      <w:r>
        <w:t>.</w:t>
      </w:r>
    </w:p>
    <w:p w14:paraId="66836C9F" w14:textId="77777777" w:rsidR="00EF7B58" w:rsidRDefault="00EF7B58" w:rsidP="00EF7B58">
      <w:pPr>
        <w:jc w:val="both"/>
        <w:rPr>
          <w:b/>
          <w:bCs w:val="0"/>
        </w:rPr>
      </w:pPr>
      <w:r>
        <w:rPr>
          <w:b/>
          <w:bCs w:val="0"/>
        </w:rPr>
        <w:t>Explicación propia</w:t>
      </w:r>
    </w:p>
    <w:p w14:paraId="17D0100F" w14:textId="77777777" w:rsidR="00EF7B58" w:rsidRDefault="00EF7B58" w:rsidP="00EF7B58">
      <w:pPr>
        <w:pStyle w:val="Prrafodelista"/>
        <w:numPr>
          <w:ilvl w:val="0"/>
          <w:numId w:val="5"/>
        </w:numPr>
        <w:spacing w:after="0"/>
        <w:jc w:val="both"/>
        <w:rPr>
          <w:rFonts w:eastAsia="Times New Roman"/>
          <w:bCs w:val="0"/>
          <w:kern w:val="0"/>
          <w:lang w:eastAsia="es-EC"/>
          <w14:ligatures w14:val="none"/>
        </w:rPr>
      </w:pPr>
      <w:r w:rsidRPr="00EF7B58">
        <w:rPr>
          <w:rFonts w:eastAsia="Times New Roman"/>
          <w:b/>
          <w:kern w:val="0"/>
          <w:lang w:eastAsia="es-EC"/>
          <w14:ligatures w14:val="none"/>
        </w:rPr>
        <w:t>Cascada:</w:t>
      </w:r>
      <w:r w:rsidRPr="00EF7B58">
        <w:rPr>
          <w:rFonts w:eastAsia="Times New Roman"/>
          <w:bCs w:val="0"/>
          <w:kern w:val="0"/>
          <w:lang w:eastAsia="es-EC"/>
          <w14:ligatures w14:val="none"/>
        </w:rPr>
        <w:t xml:space="preserve"> En este modelo, los requisitos se definen completamente al inicio del proyecto antes de comenzar las etapas de diseño e implementación. Es adecuado cuando los requisitos son claros, estables y poco propensos a cambios. </w:t>
      </w:r>
    </w:p>
    <w:p w14:paraId="2A51EB57" w14:textId="22A10F2E" w:rsidR="00EF7B58" w:rsidRPr="00EF7B58" w:rsidRDefault="00EF7B58" w:rsidP="00EF7B58">
      <w:pPr>
        <w:pStyle w:val="Prrafodelista"/>
        <w:numPr>
          <w:ilvl w:val="0"/>
          <w:numId w:val="5"/>
        </w:numPr>
        <w:spacing w:after="0"/>
        <w:jc w:val="both"/>
        <w:rPr>
          <w:rFonts w:eastAsia="Times New Roman"/>
          <w:bCs w:val="0"/>
          <w:kern w:val="0"/>
          <w:lang w:eastAsia="es-EC"/>
          <w14:ligatures w14:val="none"/>
        </w:rPr>
      </w:pPr>
      <w:r w:rsidRPr="00EF7B58">
        <w:rPr>
          <w:rFonts w:eastAsia="Times New Roman"/>
          <w:b/>
          <w:kern w:val="0"/>
          <w:lang w:eastAsia="es-EC"/>
          <w14:ligatures w14:val="none"/>
        </w:rPr>
        <w:t>Iterativo:</w:t>
      </w:r>
      <w:r w:rsidRPr="00EF7B58">
        <w:rPr>
          <w:rFonts w:eastAsia="Times New Roman"/>
          <w:bCs w:val="0"/>
          <w:kern w:val="0"/>
          <w:lang w:eastAsia="es-EC"/>
          <w14:ligatures w14:val="none"/>
        </w:rPr>
        <w:t xml:space="preserve"> Este modelo permite definir y refinar los requisitos mediante ciclos repetitivos. En cada iteración se agregan mejoras, correcciones o nuevas funcionalidades según las necesidades identificadas durante el desarrollo. </w:t>
      </w:r>
    </w:p>
    <w:p w14:paraId="5AEB0792" w14:textId="435167B3" w:rsidR="00EF7B58" w:rsidRDefault="00EF7B58" w:rsidP="00EF7B58">
      <w:pPr>
        <w:pStyle w:val="Prrafodelista"/>
        <w:numPr>
          <w:ilvl w:val="0"/>
          <w:numId w:val="5"/>
        </w:numPr>
        <w:jc w:val="both"/>
      </w:pPr>
      <w:r w:rsidRPr="00EF7B58">
        <w:rPr>
          <w:rFonts w:eastAsia="Times New Roman"/>
          <w:b/>
          <w:kern w:val="0"/>
          <w:lang w:eastAsia="es-EC"/>
          <w14:ligatures w14:val="none"/>
        </w:rPr>
        <w:t>Ágil:</w:t>
      </w:r>
      <w:r w:rsidRPr="00EF7B58">
        <w:rPr>
          <w:rFonts w:eastAsia="Times New Roman"/>
          <w:bCs w:val="0"/>
          <w:kern w:val="0"/>
          <w:lang w:eastAsia="es-EC"/>
          <w14:ligatures w14:val="none"/>
        </w:rPr>
        <w:t xml:space="preserve"> Los requisitos se representan generalmente mediante historias de usuario y se desarrollan en ciclos cortos llamados </w:t>
      </w:r>
      <w:proofErr w:type="spellStart"/>
      <w:r w:rsidRPr="00EF7B58">
        <w:rPr>
          <w:rFonts w:eastAsia="Times New Roman"/>
          <w:bCs w:val="0"/>
          <w:kern w:val="0"/>
          <w:lang w:eastAsia="es-EC"/>
          <w14:ligatures w14:val="none"/>
        </w:rPr>
        <w:t>sprints</w:t>
      </w:r>
      <w:proofErr w:type="spellEnd"/>
      <w:r w:rsidRPr="00EF7B58">
        <w:rPr>
          <w:rFonts w:eastAsia="Times New Roman"/>
          <w:bCs w:val="0"/>
          <w:kern w:val="0"/>
          <w:lang w:eastAsia="es-EC"/>
          <w14:ligatures w14:val="none"/>
        </w:rPr>
        <w:t>. Este modelo facilita la adaptación a cambios frecuentes y promueve la retroalimentación continua de los usuarios.</w:t>
      </w:r>
    </w:p>
    <w:p w14:paraId="058E56E4" w14:textId="77777777" w:rsidR="00EF7B58" w:rsidRDefault="00EF7B58" w:rsidP="00EF7B58">
      <w:pPr>
        <w:jc w:val="both"/>
        <w:rPr>
          <w:b/>
          <w:bCs w:val="0"/>
        </w:rPr>
      </w:pPr>
      <w:r>
        <w:rPr>
          <w:b/>
          <w:bCs w:val="0"/>
        </w:rPr>
        <w:lastRenderedPageBreak/>
        <w:t>Ejemplo vinculado al PFC</w:t>
      </w:r>
    </w:p>
    <w:p w14:paraId="79D48B44" w14:textId="110F109B" w:rsidR="00A2187E" w:rsidRDefault="00EF7B58" w:rsidP="00EF7B58">
      <w:pPr>
        <w:jc w:val="both"/>
      </w:pPr>
      <w:r w:rsidRPr="00EF7B58">
        <w:t xml:space="preserve">En la </w:t>
      </w:r>
      <w:r>
        <w:t>red social</w:t>
      </w:r>
      <w:r w:rsidRPr="00EF7B58">
        <w:t>, el modelo de proceso de requisitos utilizado es ágil, donde las funcionalidades se definen y priorizan progresivamente como historias de usuario. Por ejemplo, inicialmente se pueden establecer requisitos relacionados con el registro de mascotas y, en iteraciones posteriores, agregar requisitos para adopciones, cruza responsable y servicios veterinarios, según las necesidades identificadas por los usuarios.</w:t>
      </w:r>
    </w:p>
    <w:p w14:paraId="7C245B05" w14:textId="38BF1CEF" w:rsidR="00EF7B58" w:rsidRDefault="00EF7B58" w:rsidP="005746B7">
      <w:pPr>
        <w:pStyle w:val="Ttulo3"/>
        <w:numPr>
          <w:ilvl w:val="2"/>
          <w:numId w:val="15"/>
        </w:numPr>
        <w:ind w:left="709"/>
      </w:pPr>
      <w:bookmarkStart w:id="24" w:name="_Toc230549706"/>
      <w:r w:rsidRPr="00EF7B58">
        <w:t>ACTORES DEL PROCESO</w:t>
      </w:r>
      <w:bookmarkEnd w:id="24"/>
    </w:p>
    <w:p w14:paraId="1B659DE4" w14:textId="77777777" w:rsidR="00286F0D" w:rsidRDefault="00286F0D" w:rsidP="00286F0D">
      <w:pPr>
        <w:rPr>
          <w:b/>
          <w:bCs w:val="0"/>
        </w:rPr>
      </w:pPr>
      <w:r>
        <w:rPr>
          <w:b/>
          <w:bCs w:val="0"/>
        </w:rPr>
        <w:t>Definición formal</w:t>
      </w:r>
    </w:p>
    <w:p w14:paraId="2466FFCF" w14:textId="58ABDB56" w:rsidR="00286F0D" w:rsidRDefault="00286F0D" w:rsidP="00286F0D">
      <w:r w:rsidRPr="00286F0D">
        <w:t>"Los actores</w:t>
      </w:r>
      <w:r>
        <w:t xml:space="preserve"> o </w:t>
      </w:r>
      <w:r w:rsidRPr="00286F0D">
        <w:t xml:space="preserve">stakeholders son personas u organizaciones que tienen interés o influencia en el sistema" </w:t>
      </w:r>
      <w:sdt>
        <w:sdtPr>
          <w:rPr>
            <w:color w:val="000000"/>
          </w:rPr>
          <w:tag w:val="MENDELEY_CITATION_v3_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"/>
          <w:id w:val="-1081445901"/>
          <w:placeholder>
            <w:docPart w:val="DefaultPlaceholder_-1854013440"/>
          </w:placeholder>
        </w:sdtPr>
        <w:sdtContent>
          <w:r w:rsidR="00C41209" w:rsidRPr="00C41209">
            <w:rPr>
              <w:color w:val="000000"/>
            </w:rPr>
            <w:t>[2]</w:t>
          </w:r>
        </w:sdtContent>
      </w:sdt>
      <w:r>
        <w:t>.</w:t>
      </w:r>
    </w:p>
    <w:p w14:paraId="1E7062B8" w14:textId="77777777" w:rsidR="00286F0D" w:rsidRDefault="00286F0D" w:rsidP="00286F0D">
      <w:pPr>
        <w:jc w:val="both"/>
        <w:rPr>
          <w:b/>
          <w:bCs w:val="0"/>
        </w:rPr>
      </w:pPr>
      <w:r>
        <w:rPr>
          <w:b/>
          <w:bCs w:val="0"/>
        </w:rPr>
        <w:t>Explicación propia</w:t>
      </w:r>
    </w:p>
    <w:p w14:paraId="05AA380B" w14:textId="77777777" w:rsidR="0058141A" w:rsidRDefault="0058141A" w:rsidP="00286F0D">
      <w:pPr>
        <w:jc w:val="both"/>
      </w:pPr>
      <w:r w:rsidRPr="0058141A">
        <w:t>Los actores del proceso de ingeniería de requisitos incluyen a todas las personas que participan en el desarrollo o que pueden verse afectadas por el sistema. Cada actor aporta diferentes necesidades, expectativas y puntos de vista sobre el software. Además, su participación es importante para garantizar que los requisitos representen adecuadamente las necesidades reales de los usuarios.</w:t>
      </w:r>
    </w:p>
    <w:p w14:paraId="74A9226D" w14:textId="0DCCD23D" w:rsidR="00286F0D" w:rsidRDefault="00286F0D" w:rsidP="00286F0D">
      <w:pPr>
        <w:jc w:val="both"/>
        <w:rPr>
          <w:b/>
          <w:bCs w:val="0"/>
        </w:rPr>
      </w:pPr>
      <w:r>
        <w:rPr>
          <w:b/>
          <w:bCs w:val="0"/>
        </w:rPr>
        <w:t>Ejemplo vinculado al PFC</w:t>
      </w:r>
    </w:p>
    <w:p w14:paraId="65D098EA" w14:textId="6A454CA2" w:rsidR="00A2187E" w:rsidRDefault="00286F0D" w:rsidP="006F1FFF">
      <w:r w:rsidRPr="00286F0D">
        <w:t>En la red social, los principales stakeholders son los propietarios de mascotas, las personas interesadas en adopción, las veterinarias asociadas, los refugios de animales y el equipo desarrollador del sistema.</w:t>
      </w:r>
    </w:p>
    <w:p w14:paraId="3E439B57" w14:textId="516F8A7E" w:rsidR="00286F0D" w:rsidRDefault="00286F0D" w:rsidP="005746B7">
      <w:pPr>
        <w:pStyle w:val="Ttulo3"/>
        <w:numPr>
          <w:ilvl w:val="2"/>
          <w:numId w:val="15"/>
        </w:numPr>
        <w:ind w:left="709"/>
      </w:pPr>
      <w:bookmarkStart w:id="25" w:name="_Toc230549707"/>
      <w:r>
        <w:t>ACTIVIDADES DEL PROCESO</w:t>
      </w:r>
      <w:bookmarkEnd w:id="25"/>
    </w:p>
    <w:p w14:paraId="36EA414A" w14:textId="77777777" w:rsidR="00286F0D" w:rsidRDefault="00286F0D" w:rsidP="00286F0D">
      <w:pPr>
        <w:rPr>
          <w:b/>
          <w:bCs w:val="0"/>
        </w:rPr>
      </w:pPr>
      <w:r>
        <w:rPr>
          <w:b/>
          <w:bCs w:val="0"/>
        </w:rPr>
        <w:t>Definición formal</w:t>
      </w:r>
    </w:p>
    <w:p w14:paraId="53D79237" w14:textId="771BE9F1" w:rsidR="00286F0D" w:rsidRDefault="00286F0D" w:rsidP="00286F0D">
      <w:pPr>
        <w:jc w:val="both"/>
      </w:pPr>
      <w:r w:rsidRPr="00286F0D">
        <w:t>"Las actividades principales incluyen elicitación, análisis, especificación, validación y gestión de requisitos"</w:t>
      </w:r>
      <w:r>
        <w:t xml:space="preserve"> </w:t>
      </w:r>
      <w:sdt>
        <w:sdtPr>
          <w:rPr>
            <w:color w:val="000000"/>
          </w:rPr>
          <w:tag w:val="MENDELEY_CITATION_v3_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"/>
          <w:id w:val="149486414"/>
          <w:placeholder>
            <w:docPart w:val="DefaultPlaceholder_-1854013440"/>
          </w:placeholder>
        </w:sdtPr>
        <w:sdtContent>
          <w:r w:rsidR="00C41209" w:rsidRPr="00C41209">
            <w:rPr>
              <w:color w:val="000000"/>
            </w:rPr>
            <w:t>[5]</w:t>
          </w:r>
        </w:sdtContent>
      </w:sdt>
      <w:r>
        <w:t>.</w:t>
      </w:r>
    </w:p>
    <w:p w14:paraId="10113C1F" w14:textId="77777777" w:rsidR="00286F0D" w:rsidRDefault="00286F0D" w:rsidP="00286F0D">
      <w:pPr>
        <w:jc w:val="both"/>
        <w:rPr>
          <w:b/>
          <w:bCs w:val="0"/>
        </w:rPr>
      </w:pPr>
      <w:r>
        <w:rPr>
          <w:b/>
          <w:bCs w:val="0"/>
        </w:rPr>
        <w:t>Explicación propia</w:t>
      </w:r>
    </w:p>
    <w:p w14:paraId="003C3992" w14:textId="0EC534D4" w:rsidR="00286F0D" w:rsidRDefault="0058141A" w:rsidP="00286F0D">
      <w:pPr>
        <w:jc w:val="both"/>
      </w:pPr>
      <w:r w:rsidRPr="0058141A">
        <w:t>Las actividades del proceso de ingeniería de requisitos corresponden a las tareas que se realizan para identificar, analizar y documentar las necesidades de los usuarios. Cada actividad cumple una función específica dentro del proceso de desarrollo del software. Además, todas las actividades se relacionan entre sí para obtener requisitos claros y listos para su implementación.</w:t>
      </w:r>
    </w:p>
    <w:p w14:paraId="21795462" w14:textId="77777777" w:rsidR="00286F0D" w:rsidRDefault="00286F0D" w:rsidP="00286F0D">
      <w:pPr>
        <w:jc w:val="both"/>
        <w:rPr>
          <w:b/>
          <w:bCs w:val="0"/>
        </w:rPr>
      </w:pPr>
      <w:r>
        <w:rPr>
          <w:b/>
          <w:bCs w:val="0"/>
        </w:rPr>
        <w:lastRenderedPageBreak/>
        <w:t>Ejemplo vinculado al PFC</w:t>
      </w:r>
    </w:p>
    <w:p w14:paraId="69BD6EE5" w14:textId="6FF792DC" w:rsidR="00286F0D" w:rsidRDefault="0058141A" w:rsidP="0058141A">
      <w:pPr>
        <w:jc w:val="both"/>
      </w:pPr>
      <w:r w:rsidRPr="0058141A">
        <w:t xml:space="preserve">En </w:t>
      </w:r>
      <w:r>
        <w:t xml:space="preserve">el PFC, </w:t>
      </w:r>
      <w:r w:rsidRPr="0058141A">
        <w:t xml:space="preserve">durante la elicitación se pueden realizar entrevistas a </w:t>
      </w:r>
      <w:r w:rsidR="005F3E58">
        <w:t>veterinarias</w:t>
      </w:r>
      <w:r w:rsidRPr="0058141A">
        <w:t xml:space="preserve"> y propietarios de mascotas para conocer sus necesidades. Posteriormente, en el análisis y especificación se definen requisitos como permitir filtrar mascotas por tamaño y edad. Finalmente, estos requisitos se validan con los usuarios y se gestionan posibles cambios, como la incorporación de nuevos filtros o funcionalidades solicitadas.</w:t>
      </w:r>
    </w:p>
    <w:p w14:paraId="68DD98AE" w14:textId="7855B5D1" w:rsidR="005F3E58" w:rsidRDefault="005F3E58" w:rsidP="005746B7">
      <w:pPr>
        <w:pStyle w:val="Ttulo2"/>
        <w:numPr>
          <w:ilvl w:val="1"/>
          <w:numId w:val="15"/>
        </w:numPr>
        <w:ind w:left="426" w:hanging="426"/>
      </w:pPr>
      <w:r>
        <w:t xml:space="preserve"> </w:t>
      </w:r>
      <w:bookmarkStart w:id="26" w:name="_Toc230549708"/>
      <w:r w:rsidRPr="005F3E58">
        <w:t>FRAMEWORK DE POHL Y CONTEXTO DEL SISTEMA</w:t>
      </w:r>
      <w:bookmarkEnd w:id="26"/>
    </w:p>
    <w:p w14:paraId="3C6C303A" w14:textId="586F4B53" w:rsidR="005F3E58" w:rsidRDefault="005F3E58" w:rsidP="005746B7">
      <w:pPr>
        <w:pStyle w:val="Ttulo3"/>
        <w:numPr>
          <w:ilvl w:val="2"/>
          <w:numId w:val="15"/>
        </w:numPr>
        <w:ind w:left="709"/>
      </w:pPr>
      <w:bookmarkStart w:id="27" w:name="_Toc230549709"/>
      <w:r w:rsidRPr="005F3E58">
        <w:t>ACTIVIDADES CORE</w:t>
      </w:r>
      <w:bookmarkEnd w:id="27"/>
    </w:p>
    <w:p w14:paraId="61497374" w14:textId="77777777" w:rsidR="005F3E58" w:rsidRDefault="005F3E58" w:rsidP="005F3E58">
      <w:pPr>
        <w:rPr>
          <w:b/>
          <w:bCs w:val="0"/>
        </w:rPr>
      </w:pPr>
      <w:r>
        <w:rPr>
          <w:b/>
          <w:bCs w:val="0"/>
        </w:rPr>
        <w:t>Definición formal</w:t>
      </w:r>
    </w:p>
    <w:p w14:paraId="59DF1C87" w14:textId="4733D12B" w:rsidR="005F3E58" w:rsidRDefault="005F3E58" w:rsidP="005F3E58">
      <w:r w:rsidRPr="005F3E58">
        <w:t xml:space="preserve">"Las actividades core </w:t>
      </w:r>
      <w:r>
        <w:t>o centrales</w:t>
      </w:r>
      <w:r w:rsidRPr="005F3E58">
        <w:t xml:space="preserve"> son aquellas esenciales para construir los requisitos del sistema</w:t>
      </w:r>
      <w:r>
        <w:t xml:space="preserve">” </w:t>
      </w:r>
      <w:sdt>
        <w:sdtPr>
          <w:rPr>
            <w:color w:val="000000"/>
          </w:rPr>
          <w:tag w:val="MENDELEY_CITATION_v3_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"/>
          <w:id w:val="-1225295580"/>
          <w:placeholder>
            <w:docPart w:val="DefaultPlaceholder_-1854013440"/>
          </w:placeholder>
        </w:sdtPr>
        <w:sdtContent>
          <w:r w:rsidR="00C41209" w:rsidRPr="00C41209">
            <w:rPr>
              <w:color w:val="000000"/>
            </w:rPr>
            <w:t>[4]</w:t>
          </w:r>
        </w:sdtContent>
      </w:sdt>
      <w:r>
        <w:t>.</w:t>
      </w:r>
    </w:p>
    <w:p w14:paraId="5F565CC1" w14:textId="77777777" w:rsidR="005F3E58" w:rsidRDefault="005F3E58" w:rsidP="005F3E58">
      <w:pPr>
        <w:jc w:val="both"/>
        <w:rPr>
          <w:b/>
          <w:bCs w:val="0"/>
        </w:rPr>
      </w:pPr>
      <w:r>
        <w:rPr>
          <w:b/>
          <w:bCs w:val="0"/>
        </w:rPr>
        <w:t>Explicación propia</w:t>
      </w:r>
    </w:p>
    <w:p w14:paraId="18534720" w14:textId="77777777" w:rsidR="005F3E58" w:rsidRDefault="005F3E58" w:rsidP="005F3E58">
      <w:pPr>
        <w:jc w:val="both"/>
      </w:pPr>
      <w:r w:rsidRPr="005F3E58">
        <w:t>Las actividades core corresponden a las tareas esenciales que deben realizarse en todo proceso de ingeniería de requisitos. Estas actividades permiten identificar, analizar y documentar adecuadamente las necesidades del sistema. Su aplicación garantiza que los requisitos sean comprendidos y acordados correctamente entre los usuarios y el equipo de desarrollo.</w:t>
      </w:r>
    </w:p>
    <w:p w14:paraId="6F6437A5" w14:textId="474760A4" w:rsidR="005F3E58" w:rsidRDefault="005F3E58" w:rsidP="005F3E58">
      <w:pPr>
        <w:jc w:val="both"/>
        <w:rPr>
          <w:b/>
          <w:bCs w:val="0"/>
        </w:rPr>
      </w:pPr>
      <w:r>
        <w:rPr>
          <w:b/>
          <w:bCs w:val="0"/>
        </w:rPr>
        <w:t>Ejemplo vinculado al PFC</w:t>
      </w:r>
    </w:p>
    <w:p w14:paraId="1A1E9613" w14:textId="283A31BC" w:rsidR="005F3E58" w:rsidRDefault="00F72E01" w:rsidP="005F3E58">
      <w:pPr>
        <w:jc w:val="both"/>
      </w:pPr>
      <w:r w:rsidRPr="00F72E01">
        <w:t xml:space="preserve">En </w:t>
      </w:r>
      <w:r>
        <w:t>el PFC</w:t>
      </w:r>
      <w:r w:rsidRPr="00F72E01">
        <w:t xml:space="preserve">, la elicitación core consiste en entrevistar a </w:t>
      </w:r>
      <w:r>
        <w:t>veterinarias</w:t>
      </w:r>
      <w:r w:rsidRPr="00F72E01">
        <w:t xml:space="preserve"> y propietarios</w:t>
      </w:r>
      <w:r>
        <w:t xml:space="preserve"> de mascotas</w:t>
      </w:r>
      <w:r w:rsidRPr="00F72E01">
        <w:t xml:space="preserve"> para conocer cómo gestionan actualmente las adopciones. Por otra parte, el análisis core permite identificar posibles conflictos entre funcionalidades, como la publicación de mascotas y las solicitudes de adopción realizadas por los usuarios.</w:t>
      </w:r>
    </w:p>
    <w:p w14:paraId="28FA4B90" w14:textId="3A518749" w:rsidR="00F72E01" w:rsidRDefault="00F72E01" w:rsidP="005746B7">
      <w:pPr>
        <w:pStyle w:val="Ttulo3"/>
        <w:numPr>
          <w:ilvl w:val="2"/>
          <w:numId w:val="15"/>
        </w:numPr>
        <w:ind w:left="709"/>
      </w:pPr>
      <w:bookmarkStart w:id="28" w:name="_Toc230549710"/>
      <w:r w:rsidRPr="00F72E01">
        <w:t>ACTIVIDADES TRANSVERSALES</w:t>
      </w:r>
      <w:bookmarkEnd w:id="28"/>
    </w:p>
    <w:p w14:paraId="04119084" w14:textId="77777777" w:rsidR="00F72E01" w:rsidRDefault="00F72E01" w:rsidP="00F72E01">
      <w:pPr>
        <w:rPr>
          <w:b/>
          <w:bCs w:val="0"/>
        </w:rPr>
      </w:pPr>
      <w:r>
        <w:rPr>
          <w:b/>
          <w:bCs w:val="0"/>
        </w:rPr>
        <w:t>Definición formal</w:t>
      </w:r>
    </w:p>
    <w:p w14:paraId="30E1CE0D" w14:textId="0C692723" w:rsidR="00F72E01" w:rsidRDefault="00F72E01" w:rsidP="00F72E01">
      <w:r w:rsidRPr="00F72E01">
        <w:t>"Las actividades transversales se aplican a lo largo de todo el proyecto y afectan a todas las actividades core</w:t>
      </w:r>
      <w:r>
        <w:t xml:space="preserve">” </w:t>
      </w:r>
      <w:sdt>
        <w:sdtPr>
          <w:rPr>
            <w:color w:val="000000"/>
          </w:rPr>
          <w:tag w:val="MENDELEY_CITATION_v3_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"/>
          <w:id w:val="1295722171"/>
          <w:placeholder>
            <w:docPart w:val="DefaultPlaceholder_-1854013440"/>
          </w:placeholder>
        </w:sdtPr>
        <w:sdtContent>
          <w:r w:rsidR="00C41209" w:rsidRPr="00C41209">
            <w:rPr>
              <w:color w:val="000000"/>
            </w:rPr>
            <w:t>[4]</w:t>
          </w:r>
        </w:sdtContent>
      </w:sdt>
      <w:r>
        <w:t>.</w:t>
      </w:r>
    </w:p>
    <w:p w14:paraId="61AAA81B" w14:textId="77777777" w:rsidR="00F72E01" w:rsidRDefault="00F72E01" w:rsidP="00F72E01">
      <w:pPr>
        <w:jc w:val="both"/>
        <w:rPr>
          <w:b/>
          <w:bCs w:val="0"/>
        </w:rPr>
      </w:pPr>
      <w:r>
        <w:rPr>
          <w:b/>
          <w:bCs w:val="0"/>
        </w:rPr>
        <w:t>Explicación propia</w:t>
      </w:r>
    </w:p>
    <w:p w14:paraId="6AFFF669" w14:textId="02D3BCE3" w:rsidR="00F72E01" w:rsidRDefault="00F72E01" w:rsidP="00F72E01">
      <w:pPr>
        <w:jc w:val="both"/>
      </w:pPr>
      <w:r w:rsidRPr="00F72E01">
        <w:t xml:space="preserve">Las actividades transversales son tareas que se desarrollan de manera continua durante todo el proceso de ingeniería de requisitos. </w:t>
      </w:r>
      <w:r>
        <w:t>P</w:t>
      </w:r>
      <w:r w:rsidRPr="00F72E01">
        <w:t xml:space="preserve">ermiten mantener el control, la calidad y la coherencia de </w:t>
      </w:r>
      <w:r w:rsidRPr="00F72E01">
        <w:lastRenderedPageBreak/>
        <w:t xml:space="preserve">los requisitos en cada etapa del proyecto. </w:t>
      </w:r>
      <w:r>
        <w:t>Su uso</w:t>
      </w:r>
      <w:r w:rsidRPr="00F72E01">
        <w:t xml:space="preserve"> contribuye a garantizar que los cambios y actualizaciones se gestionen correctamente desde el inicio hasta la finalización del desarrollo.</w:t>
      </w:r>
    </w:p>
    <w:p w14:paraId="789D1BD8" w14:textId="77777777" w:rsidR="00F72E01" w:rsidRDefault="00F72E01" w:rsidP="00F72E01">
      <w:pPr>
        <w:jc w:val="both"/>
        <w:rPr>
          <w:b/>
          <w:bCs w:val="0"/>
        </w:rPr>
      </w:pPr>
      <w:r>
        <w:rPr>
          <w:b/>
          <w:bCs w:val="0"/>
        </w:rPr>
        <w:t>Ejemplo vinculado al PFC</w:t>
      </w:r>
    </w:p>
    <w:p w14:paraId="2AF3A3ED" w14:textId="03C62851" w:rsidR="00F72E01" w:rsidRDefault="00F72E01" w:rsidP="00F72E01">
      <w:pPr>
        <w:jc w:val="both"/>
      </w:pPr>
      <w:r>
        <w:t>En la red social, l</w:t>
      </w:r>
      <w:r w:rsidRPr="00F72E01">
        <w:t xml:space="preserve">a gestión de cambios permite que, si un </w:t>
      </w:r>
      <w:r>
        <w:t>usuario</w:t>
      </w:r>
      <w:r w:rsidRPr="00F72E01">
        <w:t xml:space="preserve"> pide una nueva función después de tres meses, se evalúe su impacto sin afectar lo que ya está desarrollado.</w:t>
      </w:r>
    </w:p>
    <w:p w14:paraId="2DC5857E" w14:textId="47DAE6B4" w:rsidR="00F72E01" w:rsidRDefault="00F72E01" w:rsidP="005746B7">
      <w:pPr>
        <w:pStyle w:val="Ttulo3"/>
        <w:numPr>
          <w:ilvl w:val="2"/>
          <w:numId w:val="15"/>
        </w:numPr>
        <w:ind w:left="709"/>
      </w:pPr>
      <w:bookmarkStart w:id="29" w:name="_Toc230549711"/>
      <w:r>
        <w:t>ARTEFACTOS</w:t>
      </w:r>
      <w:bookmarkEnd w:id="29"/>
    </w:p>
    <w:p w14:paraId="7159BF0F" w14:textId="77777777" w:rsidR="00F72E01" w:rsidRDefault="00F72E01" w:rsidP="00F72E01">
      <w:pPr>
        <w:rPr>
          <w:b/>
          <w:bCs w:val="0"/>
        </w:rPr>
      </w:pPr>
      <w:r>
        <w:rPr>
          <w:b/>
          <w:bCs w:val="0"/>
        </w:rPr>
        <w:t>Definición formal</w:t>
      </w:r>
    </w:p>
    <w:p w14:paraId="1B0386EE" w14:textId="7061B2A0" w:rsidR="00F72E01" w:rsidRDefault="00F72E01" w:rsidP="00F72E01">
      <w:pPr>
        <w:jc w:val="both"/>
      </w:pPr>
      <w:r w:rsidRPr="00F72E01">
        <w:t>"Los artefactos son documentos o modelos que se producen durante la ingeniería de requisitos"</w:t>
      </w:r>
      <w:r>
        <w:t xml:space="preserve"> </w:t>
      </w:r>
      <w:sdt>
        <w:sdtPr>
          <w:rPr>
            <w:color w:val="000000"/>
          </w:rPr>
          <w:tag w:val="MENDELEY_CITATION_v3_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"/>
          <w:id w:val="-855953964"/>
          <w:placeholder>
            <w:docPart w:val="796E6969C944465DAAA45E526DD9E037"/>
          </w:placeholder>
        </w:sdtPr>
        <w:sdtContent>
          <w:r w:rsidR="00C41209" w:rsidRPr="00C41209">
            <w:rPr>
              <w:color w:val="000000"/>
            </w:rPr>
            <w:t>[4]</w:t>
          </w:r>
        </w:sdtContent>
      </w:sdt>
      <w:r>
        <w:t>.</w:t>
      </w:r>
    </w:p>
    <w:p w14:paraId="715C2243" w14:textId="77777777" w:rsidR="00F72E01" w:rsidRDefault="00F72E01" w:rsidP="00F72E01">
      <w:pPr>
        <w:jc w:val="both"/>
        <w:rPr>
          <w:b/>
          <w:bCs w:val="0"/>
        </w:rPr>
      </w:pPr>
      <w:r>
        <w:rPr>
          <w:b/>
          <w:bCs w:val="0"/>
        </w:rPr>
        <w:t>Explicación propia</w:t>
      </w:r>
    </w:p>
    <w:p w14:paraId="769B6151" w14:textId="63FAEAC0" w:rsidR="00F72E01" w:rsidRDefault="00F72E01" w:rsidP="00F72E01">
      <w:pPr>
        <w:jc w:val="both"/>
      </w:pPr>
      <w:r w:rsidRPr="005539A4">
        <w:t>Los artefactos corresponden a los documentos y entregables generados durante las actividades de ingeniería de requisitos. Estos elementos permiten registrar y organizar la información obtenida a lo largo del proyecto. Su utilización facilita el trabajo de los desarrolladores y validadores, ya que sirven como referencia para el análisis, diseño y comprobación del sistema.</w:t>
      </w:r>
    </w:p>
    <w:p w14:paraId="652F88DF" w14:textId="046606D4" w:rsidR="00F72E01" w:rsidRDefault="00F72E01" w:rsidP="00F72E01">
      <w:pPr>
        <w:jc w:val="both"/>
        <w:rPr>
          <w:b/>
          <w:bCs w:val="0"/>
        </w:rPr>
      </w:pPr>
      <w:r>
        <w:rPr>
          <w:b/>
          <w:bCs w:val="0"/>
        </w:rPr>
        <w:t>Ejemplo vinculado al PFC</w:t>
      </w:r>
    </w:p>
    <w:p w14:paraId="011D904B" w14:textId="02443273" w:rsidR="00F72E01" w:rsidRDefault="00F72E01" w:rsidP="00F72E01">
      <w:pPr>
        <w:jc w:val="both"/>
      </w:pPr>
      <w:r w:rsidRPr="00F72E01">
        <w:t>En</w:t>
      </w:r>
      <w:r>
        <w:t xml:space="preserve"> la red social</w:t>
      </w:r>
      <w:r w:rsidRPr="00F72E01">
        <w:t xml:space="preserve">, algunos artefactos generados durante la ingeniería de requisitos </w:t>
      </w:r>
      <w:r>
        <w:t>son las</w:t>
      </w:r>
      <w:r w:rsidRPr="00F72E01">
        <w:t xml:space="preserve"> historias de usuario, el documento de requisitos del sistema, los casos de uso y los diagramas relacionados con el proceso de adopción y registro de mascotas. Estos artefactos sirven como guía para el desarrollo y validación de las funcionalidades del sistema.</w:t>
      </w:r>
    </w:p>
    <w:p w14:paraId="554D1FA1" w14:textId="744DF755" w:rsidR="00F72E01" w:rsidRPr="00F72E01" w:rsidRDefault="00D77F0B" w:rsidP="005746B7">
      <w:pPr>
        <w:pStyle w:val="Ttulo3"/>
        <w:numPr>
          <w:ilvl w:val="2"/>
          <w:numId w:val="15"/>
        </w:numPr>
        <w:ind w:left="709"/>
      </w:pPr>
      <w:bookmarkStart w:id="30" w:name="_Toc230549712"/>
      <w:r w:rsidRPr="00D77F0B">
        <w:t>CONTEXTO DEL SISTEMA</w:t>
      </w:r>
      <w:bookmarkEnd w:id="30"/>
    </w:p>
    <w:p w14:paraId="71847899" w14:textId="77777777" w:rsidR="00D77F0B" w:rsidRDefault="00D77F0B" w:rsidP="00D77F0B">
      <w:pPr>
        <w:rPr>
          <w:b/>
          <w:bCs w:val="0"/>
        </w:rPr>
      </w:pPr>
      <w:r>
        <w:rPr>
          <w:b/>
          <w:bCs w:val="0"/>
        </w:rPr>
        <w:t>Definición formal</w:t>
      </w:r>
    </w:p>
    <w:p w14:paraId="021367BE" w14:textId="68B362B1" w:rsidR="00D77F0B" w:rsidRDefault="00D77F0B" w:rsidP="00D77F0B">
      <w:pPr>
        <w:jc w:val="both"/>
      </w:pPr>
      <w:r w:rsidRPr="00D77F0B">
        <w:t>"El contexto del sistema define los límites entre el sistema a desarrollar y su entorno,</w:t>
      </w:r>
      <w:r>
        <w:t xml:space="preserve"> </w:t>
      </w:r>
      <w:r w:rsidRPr="00D77F0B">
        <w:t>incluyendo actores externos y sistemas con los que interactúa"</w:t>
      </w:r>
      <w:r>
        <w:t xml:space="preserve"> </w:t>
      </w:r>
      <w:sdt>
        <w:sdtPr>
          <w:rPr>
            <w:color w:val="000000"/>
          </w:rPr>
          <w:tag w:val="MENDELEY_CITATION_v3_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"/>
          <w:id w:val="-1307006616"/>
          <w:placeholder>
            <w:docPart w:val="DefaultPlaceholder_-1854013440"/>
          </w:placeholder>
        </w:sdtPr>
        <w:sdtContent>
          <w:r w:rsidR="00C41209" w:rsidRPr="00C41209">
            <w:rPr>
              <w:color w:val="000000"/>
            </w:rPr>
            <w:t>[1]</w:t>
          </w:r>
        </w:sdtContent>
      </w:sdt>
      <w:r>
        <w:t>.</w:t>
      </w:r>
    </w:p>
    <w:p w14:paraId="3D7F95B4" w14:textId="77777777" w:rsidR="00D77F0B" w:rsidRDefault="00D77F0B" w:rsidP="00D77F0B">
      <w:pPr>
        <w:jc w:val="both"/>
        <w:rPr>
          <w:b/>
          <w:bCs w:val="0"/>
        </w:rPr>
      </w:pPr>
      <w:r>
        <w:rPr>
          <w:b/>
          <w:bCs w:val="0"/>
        </w:rPr>
        <w:t>Explicación propia</w:t>
      </w:r>
    </w:p>
    <w:p w14:paraId="7391E86B" w14:textId="77777777" w:rsidR="00D77F0B" w:rsidRDefault="00D77F0B" w:rsidP="00D77F0B">
      <w:pPr>
        <w:jc w:val="both"/>
      </w:pPr>
      <w:r w:rsidRPr="00D77F0B">
        <w:t xml:space="preserve">El contexto del sistema permite identificar qué elementos y funcionalidades forman parte del software y cuáles pertenecen a procesos externos o manuales. Esto ayuda a definir claramente los límites del sistema y las interacciones con otros actores o servicios. Su análisis evita </w:t>
      </w:r>
      <w:r w:rsidRPr="00D77F0B">
        <w:lastRenderedPageBreak/>
        <w:t>confusiones sobre las responsabilidades y alcances que tendrá el software durante su desarrollo e implementación.</w:t>
      </w:r>
    </w:p>
    <w:p w14:paraId="03C22A01" w14:textId="64B44A43" w:rsidR="00D77F0B" w:rsidRDefault="00D77F0B" w:rsidP="00D77F0B">
      <w:pPr>
        <w:jc w:val="both"/>
        <w:rPr>
          <w:b/>
          <w:bCs w:val="0"/>
        </w:rPr>
      </w:pPr>
      <w:r>
        <w:rPr>
          <w:b/>
          <w:bCs w:val="0"/>
        </w:rPr>
        <w:t>Ejemplo vinculado al PFC</w:t>
      </w:r>
    </w:p>
    <w:p w14:paraId="212AF73D" w14:textId="3CB503FF" w:rsidR="00D77F0B" w:rsidRDefault="00D77F0B" w:rsidP="00D77F0B">
      <w:pPr>
        <w:jc w:val="both"/>
        <w:rPr>
          <w:bCs w:val="0"/>
        </w:rPr>
      </w:pPr>
      <w:r w:rsidRPr="00D77F0B">
        <w:rPr>
          <w:bCs w:val="0"/>
        </w:rPr>
        <w:t xml:space="preserve">En la red social, </w:t>
      </w:r>
      <w:r w:rsidRPr="00D77F0B">
        <w:rPr>
          <w:bCs w:val="0"/>
        </w:rPr>
        <w:t>el contexto del sistema incluye a los propietarios de mascotas, refugios y veterinarias que interactúan con la aplicación para publicar información, gestionar adopciones y consultar datos de mascotas. Por otro lado, procesos externos como las evaluaciones presenciales de adopción o los controles médicos realizados fuera de la plataforma quedan fuera de los límites del sistema.</w:t>
      </w:r>
    </w:p>
    <w:p w14:paraId="62E8190D" w14:textId="047EE407" w:rsidR="00D77F0B" w:rsidRDefault="00D77F0B" w:rsidP="005746B7">
      <w:pPr>
        <w:pStyle w:val="Ttulo3"/>
        <w:numPr>
          <w:ilvl w:val="2"/>
          <w:numId w:val="15"/>
        </w:numPr>
        <w:ind w:left="709"/>
        <w:rPr>
          <w:bCs w:val="0"/>
        </w:rPr>
      </w:pPr>
      <w:bookmarkStart w:id="31" w:name="_Toc230549713"/>
      <w:r w:rsidRPr="00D77F0B">
        <w:rPr>
          <w:bCs w:val="0"/>
        </w:rPr>
        <w:t>OCHO PERSPECTIVAS DE POHL</w:t>
      </w:r>
      <w:bookmarkEnd w:id="31"/>
    </w:p>
    <w:p w14:paraId="6BBCD920" w14:textId="77777777" w:rsidR="00D77F0B" w:rsidRDefault="00D77F0B" w:rsidP="00D77F0B">
      <w:pPr>
        <w:rPr>
          <w:b/>
          <w:bCs w:val="0"/>
        </w:rPr>
      </w:pPr>
      <w:r>
        <w:rPr>
          <w:b/>
          <w:bCs w:val="0"/>
        </w:rPr>
        <w:t>Definición formal</w:t>
      </w:r>
    </w:p>
    <w:p w14:paraId="46E296DD" w14:textId="5B36D2D9" w:rsidR="00D77F0B" w:rsidRDefault="00D77F0B" w:rsidP="00D77F0B">
      <w:r w:rsidRPr="00D77F0B">
        <w:t>"Las ocho perspectivas del framework de Pohl permiten analizar un sistema desde distintos puntos de vista: objetivos, stakeholders, entorno, restricciones, dominio, comportamiento, interacción y estructura"</w:t>
      </w:r>
      <w:r>
        <w:t xml:space="preserve"> </w:t>
      </w:r>
      <w:sdt>
        <w:sdtPr>
          <w:rPr>
            <w:color w:val="000000"/>
          </w:rPr>
          <w:tag w:val="MENDELEY_CITATION_v3_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"/>
          <w:id w:val="-17931961"/>
          <w:placeholder>
            <w:docPart w:val="DefaultPlaceholder_-1854013440"/>
          </w:placeholder>
        </w:sdtPr>
        <w:sdtContent>
          <w:r w:rsidR="00C41209" w:rsidRPr="00C41209">
            <w:rPr>
              <w:color w:val="000000"/>
            </w:rPr>
            <w:t>[4]</w:t>
          </w:r>
        </w:sdtContent>
      </w:sdt>
      <w:r>
        <w:rPr>
          <w:color w:val="000000"/>
        </w:rPr>
        <w:t>.</w:t>
      </w:r>
    </w:p>
    <w:p w14:paraId="7DC26809" w14:textId="77777777" w:rsidR="00D77F0B" w:rsidRDefault="00D77F0B" w:rsidP="00D77F0B">
      <w:pPr>
        <w:jc w:val="both"/>
        <w:rPr>
          <w:b/>
          <w:bCs w:val="0"/>
        </w:rPr>
      </w:pPr>
      <w:r>
        <w:rPr>
          <w:b/>
          <w:bCs w:val="0"/>
        </w:rPr>
        <w:t>Explicación propia</w:t>
      </w:r>
    </w:p>
    <w:p w14:paraId="261E139D" w14:textId="4F708DB5" w:rsidR="00D77F0B" w:rsidRDefault="00D77F0B" w:rsidP="00D77F0B">
      <w:pPr>
        <w:jc w:val="both"/>
      </w:pPr>
      <w:r w:rsidRPr="00D77F0B">
        <w:t>Las ocho perspectivas de Pohl permiten analizar un sistema de manera más completa desde diferentes enfoques. Cada perspectiva se centra en un aspecto específico, como los usuarios, los objetivos, el comportamiento o la estructura del sistema. Su aplicación facilita una mejor comprensión del software y ayuda a identificar requisitos y necesidades importantes durante el desarrollo del proyecto.</w:t>
      </w:r>
    </w:p>
    <w:p w14:paraId="6AE328B4" w14:textId="77777777" w:rsidR="00D77F0B" w:rsidRDefault="00D77F0B" w:rsidP="00D77F0B">
      <w:pPr>
        <w:jc w:val="both"/>
        <w:rPr>
          <w:b/>
          <w:bCs w:val="0"/>
        </w:rPr>
      </w:pPr>
      <w:r>
        <w:rPr>
          <w:b/>
          <w:bCs w:val="0"/>
        </w:rPr>
        <w:t>Ejemplo vinculado al PFC</w:t>
      </w:r>
    </w:p>
    <w:p w14:paraId="4D4D40CC" w14:textId="720492D5" w:rsidR="00D77F0B" w:rsidRDefault="00D77F0B" w:rsidP="00D77F0B">
      <w:r>
        <w:t xml:space="preserve">En la red social, </w:t>
      </w:r>
      <w:r w:rsidRPr="00D77F0B">
        <w:t>las perspectivas de Pohl permiten analizar diferentes aspectos del sistema. Por ejemplo, la perspectiva de objetivos busca facilitar adopciones y cruza responsable; la de stakeholders identifica a propietarios, refugios y veterinarias; mientras que la perspectiva de interacción define cómo los usuarios publican y consultan información sobre mascotas dentro de la plataforma.</w:t>
      </w:r>
    </w:p>
    <w:p w14:paraId="7486F730" w14:textId="17315726" w:rsidR="00D77F0B" w:rsidRDefault="00D77F0B" w:rsidP="005746B7">
      <w:pPr>
        <w:pStyle w:val="Ttulo2"/>
        <w:numPr>
          <w:ilvl w:val="1"/>
          <w:numId w:val="15"/>
        </w:numPr>
        <w:ind w:left="426" w:hanging="426"/>
      </w:pPr>
      <w:r>
        <w:t xml:space="preserve"> </w:t>
      </w:r>
      <w:bookmarkStart w:id="32" w:name="_Toc230549714"/>
      <w:r>
        <w:t>TIPOS DE SISTEMAS Y VISIÓN DEL PROYECTO</w:t>
      </w:r>
      <w:bookmarkEnd w:id="32"/>
    </w:p>
    <w:p w14:paraId="37D0BAEC" w14:textId="3B282275" w:rsidR="00D77F0B" w:rsidRDefault="00BD44DB" w:rsidP="005746B7">
      <w:pPr>
        <w:pStyle w:val="Ttulo3"/>
        <w:numPr>
          <w:ilvl w:val="2"/>
          <w:numId w:val="15"/>
        </w:numPr>
        <w:ind w:left="709"/>
      </w:pPr>
      <w:bookmarkStart w:id="33" w:name="_Toc230549715"/>
      <w:r>
        <w:t>SISTEMAS DE INFORMACIÓN</w:t>
      </w:r>
      <w:bookmarkEnd w:id="33"/>
    </w:p>
    <w:p w14:paraId="58AA3FB4" w14:textId="77777777" w:rsidR="00BD44DB" w:rsidRDefault="00BD44DB" w:rsidP="00BD44DB"/>
    <w:p w14:paraId="33A5C93B" w14:textId="77777777" w:rsidR="00BD44DB" w:rsidRPr="00BD44DB" w:rsidRDefault="00BD44DB" w:rsidP="00BD44DB"/>
    <w:p w14:paraId="3834EC88" w14:textId="77777777" w:rsidR="00BD44DB" w:rsidRPr="00BD44DB" w:rsidRDefault="00BD44DB" w:rsidP="00BD44DB">
      <w:pPr>
        <w:rPr>
          <w:b/>
          <w:bCs w:val="0"/>
        </w:rPr>
      </w:pPr>
      <w:r w:rsidRPr="00BD44DB">
        <w:rPr>
          <w:b/>
          <w:bCs w:val="0"/>
        </w:rPr>
        <w:lastRenderedPageBreak/>
        <w:t>Definición formal</w:t>
      </w:r>
    </w:p>
    <w:p w14:paraId="6162E676" w14:textId="05176B64" w:rsidR="00BD44DB" w:rsidRPr="00BD44DB" w:rsidRDefault="00BD44DB" w:rsidP="00BD44DB">
      <w:r w:rsidRPr="00BD44DB">
        <w:t>"Los sistemas de información procesan, almacenan y recuperan datos para apoyar decisiones o control operativo"</w:t>
      </w:r>
      <w:r>
        <w:t xml:space="preserve"> </w:t>
      </w:r>
      <w:sdt>
        <w:sdtPr>
          <w:rPr>
            <w:color w:val="000000"/>
          </w:rPr>
          <w:tag w:val="MENDELEY_CITATION_v3_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"/>
          <w:id w:val="235439204"/>
          <w:placeholder>
            <w:docPart w:val="DefaultPlaceholder_-1854013440"/>
          </w:placeholder>
        </w:sdtPr>
        <w:sdtContent>
          <w:r w:rsidR="00C41209" w:rsidRPr="00C41209">
            <w:rPr>
              <w:color w:val="000000"/>
            </w:rPr>
            <w:t>[4]</w:t>
          </w:r>
        </w:sdtContent>
      </w:sdt>
      <w:r>
        <w:t>.</w:t>
      </w:r>
    </w:p>
    <w:p w14:paraId="2A301A87" w14:textId="77777777" w:rsidR="00BD44DB" w:rsidRPr="00BD44DB" w:rsidRDefault="00BD44DB" w:rsidP="00BD44DB">
      <w:pPr>
        <w:rPr>
          <w:b/>
          <w:bCs w:val="0"/>
        </w:rPr>
      </w:pPr>
      <w:r w:rsidRPr="00BD44DB">
        <w:rPr>
          <w:b/>
          <w:bCs w:val="0"/>
        </w:rPr>
        <w:t>Explicación propia</w:t>
      </w:r>
    </w:p>
    <w:p w14:paraId="28DAF716" w14:textId="21124EFA" w:rsidR="00BD44DB" w:rsidRDefault="00BD44DB" w:rsidP="00BD44DB">
      <w:pPr>
        <w:jc w:val="both"/>
      </w:pPr>
      <w:r w:rsidRPr="00BD44DB">
        <w:t xml:space="preserve">Un sistema de información permite recopilar, organizar y administrar datos para facilitar el acceso y manejo de la información dentro de una organización o plataforma. Este tipo de sistema ayuda a automatizar procesos relacionados con registros, consultas y almacenamiento de datos. </w:t>
      </w:r>
      <w:r>
        <w:t>M</w:t>
      </w:r>
      <w:r w:rsidRPr="00BD44DB">
        <w:t>ejora la organización de la información y facilita la realización de operaciones y seguimiento de actividades dentro del sistema.</w:t>
      </w:r>
    </w:p>
    <w:p w14:paraId="6713273F" w14:textId="42895050" w:rsidR="00BD44DB" w:rsidRDefault="00BD44DB" w:rsidP="00BD44DB">
      <w:pPr>
        <w:rPr>
          <w:b/>
          <w:bCs w:val="0"/>
        </w:rPr>
      </w:pPr>
      <w:r w:rsidRPr="00BD44DB">
        <w:rPr>
          <w:b/>
          <w:bCs w:val="0"/>
        </w:rPr>
        <w:t>Ejemplo vinculado al PFC</w:t>
      </w:r>
    </w:p>
    <w:p w14:paraId="75787181" w14:textId="178301B4" w:rsidR="00BD44DB" w:rsidRPr="00BD44DB" w:rsidRDefault="00BD44DB" w:rsidP="00BD44DB">
      <w:pPr>
        <w:jc w:val="both"/>
      </w:pPr>
      <w:r w:rsidRPr="00BD44DB">
        <w:t>La red social de mascotas es un sistema de información porque almacena perfiles de mascotas, publicaciones de adopción</w:t>
      </w:r>
      <w:r>
        <w:t>, solicitud de cruce, etc.</w:t>
      </w:r>
    </w:p>
    <w:p w14:paraId="509E2519" w14:textId="399CD580" w:rsidR="00D77F0B" w:rsidRDefault="00BD44DB" w:rsidP="005746B7">
      <w:pPr>
        <w:pStyle w:val="Ttulo3"/>
        <w:numPr>
          <w:ilvl w:val="2"/>
          <w:numId w:val="15"/>
        </w:numPr>
        <w:ind w:left="709"/>
        <w:rPr>
          <w:bCs w:val="0"/>
        </w:rPr>
      </w:pPr>
      <w:bookmarkStart w:id="34" w:name="_Toc230549716"/>
      <w:r w:rsidRPr="00BD44DB">
        <w:rPr>
          <w:bCs w:val="0"/>
        </w:rPr>
        <w:t>SISTEMAS EMBEBIDOS</w:t>
      </w:r>
      <w:bookmarkEnd w:id="34"/>
    </w:p>
    <w:p w14:paraId="21667F61" w14:textId="77777777" w:rsidR="00BD44DB" w:rsidRDefault="00BD44DB" w:rsidP="00BD44DB">
      <w:pPr>
        <w:rPr>
          <w:b/>
          <w:bCs w:val="0"/>
        </w:rPr>
      </w:pPr>
      <w:r>
        <w:rPr>
          <w:b/>
          <w:bCs w:val="0"/>
        </w:rPr>
        <w:t>Definición formal</w:t>
      </w:r>
    </w:p>
    <w:p w14:paraId="74315E36" w14:textId="0EAAC69A" w:rsidR="00BD44DB" w:rsidRDefault="00BD44DB" w:rsidP="00BD44DB">
      <w:r w:rsidRPr="00BD44DB">
        <w:t>"Los sistemas embebidos son componentes de software dentro de un dispositivo de hardware más grande, con recursos limitados"</w:t>
      </w:r>
      <w:r>
        <w:t xml:space="preserve"> </w:t>
      </w:r>
      <w:sdt>
        <w:sdtPr>
          <w:rPr>
            <w:color w:val="000000"/>
          </w:rPr>
          <w:tag w:val="MENDELEY_CITATION_v3_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"/>
          <w:id w:val="609708422"/>
          <w:placeholder>
            <w:docPart w:val="DefaultPlaceholder_-1854013440"/>
          </w:placeholder>
        </w:sdtPr>
        <w:sdtContent>
          <w:r w:rsidR="00C41209" w:rsidRPr="00C41209">
            <w:rPr>
              <w:color w:val="000000"/>
            </w:rPr>
            <w:t>[2]</w:t>
          </w:r>
        </w:sdtContent>
      </w:sdt>
      <w:r>
        <w:t>.</w:t>
      </w:r>
    </w:p>
    <w:p w14:paraId="24F843BE" w14:textId="77777777" w:rsidR="00BD44DB" w:rsidRDefault="00BD44DB" w:rsidP="00BD44DB">
      <w:pPr>
        <w:jc w:val="both"/>
        <w:rPr>
          <w:b/>
          <w:bCs w:val="0"/>
        </w:rPr>
      </w:pPr>
      <w:r>
        <w:rPr>
          <w:b/>
          <w:bCs w:val="0"/>
        </w:rPr>
        <w:t>Explicación propia</w:t>
      </w:r>
    </w:p>
    <w:p w14:paraId="634B88E4" w14:textId="5C847558" w:rsidR="00BD44DB" w:rsidRDefault="00BD44DB" w:rsidP="00BD44DB">
      <w:pPr>
        <w:jc w:val="both"/>
      </w:pPr>
      <w:r w:rsidRPr="00BD44DB">
        <w:t>Los sistemas embebidos trabajan directamente con componentes de hardware y permiten que dispositivos físicos realicen funciones automáticas o inteligentes. Suelen estar integrados en equipos como sensores, vehículos o electrodomésticos, donde el software controla el funcionamiento del dispositivo. A diferencia de los sistemas tradicionales, estos operan con recursos limitados y están diseñados para tareas específicas.</w:t>
      </w:r>
    </w:p>
    <w:p w14:paraId="63CF8DDC" w14:textId="77777777" w:rsidR="00BD44DB" w:rsidRDefault="00BD44DB" w:rsidP="00BD44DB">
      <w:pPr>
        <w:jc w:val="both"/>
        <w:rPr>
          <w:b/>
          <w:bCs w:val="0"/>
        </w:rPr>
      </w:pPr>
      <w:r>
        <w:rPr>
          <w:b/>
          <w:bCs w:val="0"/>
        </w:rPr>
        <w:t>Ejemplo vinculado al PFC</w:t>
      </w:r>
    </w:p>
    <w:p w14:paraId="445ADA0A" w14:textId="2DAB0F61" w:rsidR="005F3E58" w:rsidRDefault="00BD44DB" w:rsidP="00BD44DB">
      <w:pPr>
        <w:jc w:val="both"/>
      </w:pPr>
      <w:r w:rsidRPr="00BD44DB">
        <w:t xml:space="preserve">Aunque </w:t>
      </w:r>
      <w:r>
        <w:t xml:space="preserve">la red social </w:t>
      </w:r>
      <w:r w:rsidRPr="00BD44DB">
        <w:t>corresponde a un sistema de información, la plataforma podría integrarse con sistemas embebidos, como collares inteligentes o dispositivos GPS para mascotas, permitiendo mostrar información de ubicación o monitoreo dentro de la aplicación</w:t>
      </w:r>
      <w:r w:rsidR="00A72EE9">
        <w:t>.</w:t>
      </w:r>
    </w:p>
    <w:p w14:paraId="0BD7B4F5" w14:textId="77777777" w:rsidR="00A72EE9" w:rsidRDefault="00A72EE9" w:rsidP="00BD44DB">
      <w:pPr>
        <w:jc w:val="both"/>
      </w:pPr>
    </w:p>
    <w:p w14:paraId="2B1A6A54" w14:textId="77777777" w:rsidR="00A72EE9" w:rsidRDefault="00A72EE9" w:rsidP="00BD44DB">
      <w:pPr>
        <w:jc w:val="both"/>
      </w:pPr>
    </w:p>
    <w:p w14:paraId="27F75EBB" w14:textId="0AEF94BA" w:rsidR="00A72EE9" w:rsidRDefault="00A72EE9" w:rsidP="005746B7">
      <w:pPr>
        <w:pStyle w:val="Ttulo3"/>
        <w:numPr>
          <w:ilvl w:val="2"/>
          <w:numId w:val="15"/>
        </w:numPr>
        <w:ind w:left="709"/>
      </w:pPr>
      <w:bookmarkStart w:id="35" w:name="_Toc230549717"/>
      <w:r w:rsidRPr="00A72EE9">
        <w:lastRenderedPageBreak/>
        <w:t>SISTEMAS SOFTWARE-INTENSIVOS</w:t>
      </w:r>
      <w:bookmarkEnd w:id="35"/>
    </w:p>
    <w:p w14:paraId="021D5B5B" w14:textId="77777777" w:rsidR="00A72EE9" w:rsidRDefault="00A72EE9" w:rsidP="00A72EE9">
      <w:pPr>
        <w:rPr>
          <w:b/>
          <w:bCs w:val="0"/>
        </w:rPr>
      </w:pPr>
      <w:r>
        <w:rPr>
          <w:b/>
          <w:bCs w:val="0"/>
        </w:rPr>
        <w:t>Definición formal</w:t>
      </w:r>
    </w:p>
    <w:p w14:paraId="3B466CA7" w14:textId="2B4EF3F3" w:rsidR="00A72EE9" w:rsidRDefault="00A72EE9" w:rsidP="00517BB3">
      <w:pPr>
        <w:jc w:val="both"/>
      </w:pPr>
      <w:r w:rsidRPr="00A72EE9">
        <w:t>"Un sistema software-intensivo es aquel donde el software contribuye de manera esencial a la funcionalidad, comportamiento y valor del sistema"</w:t>
      </w:r>
      <w:r>
        <w:t xml:space="preserve"> </w:t>
      </w:r>
      <w:sdt>
        <w:sdtPr>
          <w:rPr>
            <w:color w:val="000000"/>
          </w:rPr>
          <w:tag w:val="MENDELEY_CITATION_v3_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"/>
          <w:id w:val="-348951437"/>
          <w:placeholder>
            <w:docPart w:val="DefaultPlaceholder_-1854013440"/>
          </w:placeholder>
        </w:sdtPr>
        <w:sdtContent>
          <w:r w:rsidR="00C41209" w:rsidRPr="00C41209">
            <w:rPr>
              <w:color w:val="000000"/>
            </w:rPr>
            <w:t>[2]</w:t>
          </w:r>
        </w:sdtContent>
      </w:sdt>
      <w:r>
        <w:t>.</w:t>
      </w:r>
    </w:p>
    <w:p w14:paraId="17C31E29" w14:textId="77777777" w:rsidR="00A72EE9" w:rsidRDefault="00A72EE9" w:rsidP="00A72EE9">
      <w:pPr>
        <w:jc w:val="both"/>
        <w:rPr>
          <w:b/>
          <w:bCs w:val="0"/>
        </w:rPr>
      </w:pPr>
      <w:r>
        <w:rPr>
          <w:b/>
          <w:bCs w:val="0"/>
        </w:rPr>
        <w:t>Explicación propia</w:t>
      </w:r>
    </w:p>
    <w:p w14:paraId="3368CD0F" w14:textId="1EA090E0" w:rsidR="00A72EE9" w:rsidRDefault="00A72EE9" w:rsidP="00A72EE9">
      <w:pPr>
        <w:jc w:val="both"/>
      </w:pPr>
      <w:r w:rsidRPr="00A72EE9">
        <w:t>Los sistemas software-intensivos dependen en gran medida del software para ejecutar sus funciones principales y garantizar el correcto funcionamiento de todo el sistema. En este tipo de sistemas, el software coordina procesos, controla operaciones y permite la interacción entre los diferentes componentes. Por esta razón, cualquier fallo en el software puede afectar directamente el rendimiento y funcionamiento general del sistema.</w:t>
      </w:r>
    </w:p>
    <w:p w14:paraId="568F7AD6" w14:textId="77777777" w:rsidR="00A72EE9" w:rsidRDefault="00A72EE9" w:rsidP="00A72EE9">
      <w:pPr>
        <w:jc w:val="both"/>
        <w:rPr>
          <w:b/>
          <w:bCs w:val="0"/>
        </w:rPr>
      </w:pPr>
      <w:r>
        <w:rPr>
          <w:b/>
          <w:bCs w:val="0"/>
        </w:rPr>
        <w:t>Ejemplo vinculado al PFC</w:t>
      </w:r>
    </w:p>
    <w:p w14:paraId="2DE597B8" w14:textId="758B01BF" w:rsidR="00A72EE9" w:rsidRPr="00A72EE9" w:rsidRDefault="00A72EE9" w:rsidP="00A72EE9">
      <w:pPr>
        <w:jc w:val="both"/>
      </w:pPr>
      <w:r w:rsidRPr="00A72EE9">
        <w:t>La red social para mascotas es software-intensiva porque la mayor parte de su valor (publicar, buscar, adoptar) viene directamente del software.</w:t>
      </w:r>
    </w:p>
    <w:p w14:paraId="5FB587C6" w14:textId="0142AE61" w:rsidR="00A72EE9" w:rsidRDefault="00A72EE9" w:rsidP="005746B7">
      <w:pPr>
        <w:pStyle w:val="Ttulo3"/>
        <w:numPr>
          <w:ilvl w:val="2"/>
          <w:numId w:val="15"/>
        </w:numPr>
        <w:ind w:left="709"/>
      </w:pPr>
      <w:bookmarkStart w:id="36" w:name="_Toc230549718"/>
      <w:r w:rsidRPr="00A72EE9">
        <w:t>SISTEMAS AUTOADAPTATIVOS</w:t>
      </w:r>
      <w:bookmarkEnd w:id="36"/>
    </w:p>
    <w:p w14:paraId="1A195EE3" w14:textId="77777777" w:rsidR="00517BB3" w:rsidRDefault="00517BB3" w:rsidP="00517BB3">
      <w:pPr>
        <w:rPr>
          <w:b/>
          <w:bCs w:val="0"/>
        </w:rPr>
      </w:pPr>
      <w:r>
        <w:rPr>
          <w:b/>
          <w:bCs w:val="0"/>
        </w:rPr>
        <w:t>Definición formal</w:t>
      </w:r>
    </w:p>
    <w:p w14:paraId="5A59F312" w14:textId="6A4E5F8F" w:rsidR="00517BB3" w:rsidRDefault="00517BB3" w:rsidP="00517BB3">
      <w:pPr>
        <w:jc w:val="both"/>
      </w:pPr>
      <w:r w:rsidRPr="00517BB3">
        <w:t xml:space="preserve">"Los sistemas </w:t>
      </w:r>
      <w:proofErr w:type="spellStart"/>
      <w:r w:rsidRPr="00517BB3">
        <w:t>autoadaptativos</w:t>
      </w:r>
      <w:proofErr w:type="spellEnd"/>
      <w:r w:rsidRPr="00517BB3">
        <w:t xml:space="preserve"> modifican su comportamiento en respuesta a cambios en el entorno o en sí mismos"</w:t>
      </w:r>
      <w:r>
        <w:t xml:space="preserve"> </w:t>
      </w:r>
      <w:sdt>
        <w:sdtPr>
          <w:rPr>
            <w:color w:val="000000"/>
          </w:rPr>
          <w:tag w:val="MENDELEY_CITATION_v3_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"/>
          <w:id w:val="1344213484"/>
          <w:placeholder>
            <w:docPart w:val="DefaultPlaceholder_-1854013440"/>
          </w:placeholder>
        </w:sdtPr>
        <w:sdtContent>
          <w:r w:rsidR="00C41209" w:rsidRPr="00C41209">
            <w:rPr>
              <w:color w:val="000000"/>
            </w:rPr>
            <w:t>[4]</w:t>
          </w:r>
        </w:sdtContent>
      </w:sdt>
      <w:r>
        <w:t>.</w:t>
      </w:r>
    </w:p>
    <w:p w14:paraId="47CED3C1" w14:textId="77777777" w:rsidR="00517BB3" w:rsidRDefault="00517BB3" w:rsidP="00517BB3">
      <w:pPr>
        <w:jc w:val="both"/>
        <w:rPr>
          <w:b/>
          <w:bCs w:val="0"/>
        </w:rPr>
      </w:pPr>
      <w:r>
        <w:rPr>
          <w:b/>
          <w:bCs w:val="0"/>
        </w:rPr>
        <w:t>Explicación propia</w:t>
      </w:r>
    </w:p>
    <w:p w14:paraId="649E6143" w14:textId="312834BC" w:rsidR="00517BB3" w:rsidRDefault="00517BB3" w:rsidP="00517BB3">
      <w:pPr>
        <w:jc w:val="both"/>
      </w:pPr>
      <w:r w:rsidRPr="00517BB3">
        <w:t xml:space="preserve">Los sistemas </w:t>
      </w:r>
      <w:proofErr w:type="spellStart"/>
      <w:r w:rsidRPr="00517BB3">
        <w:t>autoadaptativos</w:t>
      </w:r>
      <w:proofErr w:type="spellEnd"/>
      <w:r w:rsidRPr="00517BB3">
        <w:t xml:space="preserve"> tienen la capacidad de modificar su funcionamiento automáticamente según los cambios que ocurran en el entorno o en el comportamiento de los usuarios. Estos sistemas utilizan información y datos obtenidos durante su operación para ajustar reglas, configuraciones o respuestas sin requerir intervención constante. Su aplicación permite mejorar el rendimiento, la personalización y la eficiencia del sistema.</w:t>
      </w:r>
    </w:p>
    <w:p w14:paraId="2B06327D" w14:textId="77777777" w:rsidR="00517BB3" w:rsidRDefault="00517BB3" w:rsidP="00517BB3">
      <w:pPr>
        <w:jc w:val="both"/>
        <w:rPr>
          <w:b/>
          <w:bCs w:val="0"/>
        </w:rPr>
      </w:pPr>
      <w:r>
        <w:rPr>
          <w:b/>
          <w:bCs w:val="0"/>
        </w:rPr>
        <w:t>Ejemplo vinculado al PFC</w:t>
      </w:r>
    </w:p>
    <w:p w14:paraId="067582CC" w14:textId="53684B50" w:rsidR="00A72EE9" w:rsidRDefault="00517BB3" w:rsidP="00517BB3">
      <w:pPr>
        <w:jc w:val="both"/>
      </w:pPr>
      <w:r w:rsidRPr="00517BB3">
        <w:t>La red social podría recomendar automáticamente mascotas similares a las que un usuario ha visto antes, mejorando las sugerencias con el tiempo según sus interacciones.</w:t>
      </w:r>
    </w:p>
    <w:p w14:paraId="139A17D6" w14:textId="77777777" w:rsidR="00517BB3" w:rsidRDefault="00517BB3" w:rsidP="00A72EE9"/>
    <w:p w14:paraId="6F9395C1" w14:textId="77777777" w:rsidR="00517BB3" w:rsidRDefault="00517BB3" w:rsidP="00A72EE9"/>
    <w:p w14:paraId="6BEF3D2C" w14:textId="7C2567B2" w:rsidR="00517BB3" w:rsidRDefault="00517BB3" w:rsidP="005746B7">
      <w:pPr>
        <w:pStyle w:val="Ttulo3"/>
        <w:numPr>
          <w:ilvl w:val="2"/>
          <w:numId w:val="15"/>
        </w:numPr>
        <w:ind w:left="709"/>
      </w:pPr>
      <w:bookmarkStart w:id="37" w:name="_Toc230549719"/>
      <w:r w:rsidRPr="00517BB3">
        <w:lastRenderedPageBreak/>
        <w:t>LÍMITE DEL SISTEMA</w:t>
      </w:r>
      <w:bookmarkEnd w:id="37"/>
    </w:p>
    <w:p w14:paraId="350118B5" w14:textId="77777777" w:rsidR="00517BB3" w:rsidRDefault="00517BB3" w:rsidP="00517BB3">
      <w:pPr>
        <w:rPr>
          <w:b/>
          <w:bCs w:val="0"/>
        </w:rPr>
      </w:pPr>
      <w:r>
        <w:rPr>
          <w:b/>
          <w:bCs w:val="0"/>
        </w:rPr>
        <w:t>Definición formal</w:t>
      </w:r>
    </w:p>
    <w:p w14:paraId="061DAB74" w14:textId="10426685" w:rsidR="00517BB3" w:rsidRDefault="00517BB3" w:rsidP="00517BB3">
      <w:pPr>
        <w:jc w:val="both"/>
      </w:pPr>
      <w:r w:rsidRPr="00517BB3">
        <w:t xml:space="preserve">"El límite del sistema define qué funciones son responsabilidad del sistema y cuáles corresponden a actores externos u otros sistemas" </w:t>
      </w:r>
      <w:sdt>
        <w:sdtPr>
          <w:rPr>
            <w:color w:val="000000"/>
          </w:rPr>
          <w:tag w:val="MENDELEY_CITATION_v3_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"/>
          <w:id w:val="2099511135"/>
          <w:placeholder>
            <w:docPart w:val="DefaultPlaceholder_-1854013440"/>
          </w:placeholder>
        </w:sdtPr>
        <w:sdtContent>
          <w:r w:rsidR="00C41209" w:rsidRPr="00C41209">
            <w:rPr>
              <w:color w:val="000000"/>
            </w:rPr>
            <w:t>[1]</w:t>
          </w:r>
        </w:sdtContent>
      </w:sdt>
      <w:r>
        <w:t>.</w:t>
      </w:r>
    </w:p>
    <w:p w14:paraId="3B47307F" w14:textId="77777777" w:rsidR="00517BB3" w:rsidRDefault="00517BB3" w:rsidP="00517BB3">
      <w:pPr>
        <w:jc w:val="both"/>
        <w:rPr>
          <w:b/>
          <w:bCs w:val="0"/>
        </w:rPr>
      </w:pPr>
      <w:r>
        <w:rPr>
          <w:b/>
          <w:bCs w:val="0"/>
        </w:rPr>
        <w:t>Explicación propia</w:t>
      </w:r>
    </w:p>
    <w:p w14:paraId="351C4A2F" w14:textId="4BCB8B3B" w:rsidR="00517BB3" w:rsidRDefault="00517BB3" w:rsidP="00517BB3">
      <w:pPr>
        <w:jc w:val="both"/>
      </w:pPr>
      <w:r w:rsidRPr="00517BB3">
        <w:t>El límite del sistema permite definir claramente qué procesos y funcionalidades serán responsabilidad del software y cuáles dependerán de usuarios, servicios externos o actividades manuales. Esto ayuda a delimitar el alcance del proyecto y evitar confusiones durante el desarrollo. Su definición facilita una mejor organización de las funciones que el sistema debe cumplir.</w:t>
      </w:r>
    </w:p>
    <w:p w14:paraId="1956C2F2" w14:textId="77777777" w:rsidR="00517BB3" w:rsidRDefault="00517BB3" w:rsidP="00517BB3">
      <w:pPr>
        <w:jc w:val="both"/>
        <w:rPr>
          <w:b/>
          <w:bCs w:val="0"/>
        </w:rPr>
      </w:pPr>
      <w:r>
        <w:rPr>
          <w:b/>
          <w:bCs w:val="0"/>
        </w:rPr>
        <w:t>Ejemplo vinculado al PFC</w:t>
      </w:r>
    </w:p>
    <w:p w14:paraId="48ED8F66" w14:textId="700A3EF2" w:rsidR="00517BB3" w:rsidRDefault="00517BB3" w:rsidP="00517BB3">
      <w:pPr>
        <w:jc w:val="both"/>
      </w:pPr>
      <w:r>
        <w:t>E</w:t>
      </w:r>
      <w:r w:rsidRPr="00517BB3">
        <w:t>l sistema se encargará de gestionar registros, publicaciones y búsquedas de mascotas, mientras que procesos externos como las visitas presenciales, evaluaciones de adopción o atención veterinaria quedarán fuera del límite del sistema.</w:t>
      </w:r>
    </w:p>
    <w:p w14:paraId="1A4C1416" w14:textId="3C85B252" w:rsidR="007A6421" w:rsidRDefault="007A6421" w:rsidP="005746B7">
      <w:pPr>
        <w:pStyle w:val="Ttulo3"/>
        <w:numPr>
          <w:ilvl w:val="2"/>
          <w:numId w:val="15"/>
        </w:numPr>
        <w:ind w:left="709"/>
      </w:pPr>
      <w:bookmarkStart w:id="38" w:name="_Toc230549720"/>
      <w:r w:rsidRPr="007A6421">
        <w:t>VISIÓN DEL PROYECTO</w:t>
      </w:r>
      <w:bookmarkEnd w:id="38"/>
    </w:p>
    <w:p w14:paraId="30792669" w14:textId="77777777" w:rsidR="007A6421" w:rsidRDefault="007A6421" w:rsidP="007A6421">
      <w:pPr>
        <w:rPr>
          <w:b/>
          <w:bCs w:val="0"/>
        </w:rPr>
      </w:pPr>
      <w:r>
        <w:rPr>
          <w:b/>
          <w:bCs w:val="0"/>
        </w:rPr>
        <w:t>Definición formal</w:t>
      </w:r>
    </w:p>
    <w:p w14:paraId="32C36555" w14:textId="2F8C14CF" w:rsidR="007A6421" w:rsidRDefault="007A6421" w:rsidP="007A6421">
      <w:r w:rsidRPr="007A6421">
        <w:t>"La visión del proyecto describe de forma concisa el propósito, los objetivos, el alcance y los stakeholders clave del sistema, alineando a todo el equipo"</w:t>
      </w:r>
      <w:r>
        <w:t xml:space="preserve"> </w:t>
      </w:r>
      <w:sdt>
        <w:sdtPr>
          <w:rPr>
            <w:color w:val="000000"/>
          </w:rPr>
          <w:tag w:val="MENDELEY_CITATION_v3_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"/>
          <w:id w:val="-1392725948"/>
          <w:placeholder>
            <w:docPart w:val="DefaultPlaceholder_-1854013440"/>
          </w:placeholder>
        </w:sdtPr>
        <w:sdtContent>
          <w:r w:rsidR="00C41209" w:rsidRPr="00C41209">
            <w:rPr>
              <w:color w:val="000000"/>
            </w:rPr>
            <w:t>[3, 7]</w:t>
          </w:r>
        </w:sdtContent>
      </w:sdt>
      <w:r>
        <w:t>.</w:t>
      </w:r>
    </w:p>
    <w:p w14:paraId="0D1349E5" w14:textId="77777777" w:rsidR="007A6421" w:rsidRDefault="007A6421" w:rsidP="007A6421">
      <w:pPr>
        <w:jc w:val="both"/>
        <w:rPr>
          <w:b/>
          <w:bCs w:val="0"/>
        </w:rPr>
      </w:pPr>
      <w:r>
        <w:rPr>
          <w:b/>
          <w:bCs w:val="0"/>
        </w:rPr>
        <w:t>Explicación propia</w:t>
      </w:r>
    </w:p>
    <w:p w14:paraId="38068BC4" w14:textId="3F2A2493" w:rsidR="007A6421" w:rsidRDefault="00E715C1" w:rsidP="007A6421">
      <w:pPr>
        <w:jc w:val="both"/>
      </w:pPr>
      <w:r w:rsidRPr="00E715C1">
        <w:t>La visión del proyecto representa la idea general y el propósito principal que se busca alcanzar con el desarrollo del sistema. Esta permite orientar las decisiones y objetivos del proyecto, manteniendo una dirección clara para todo el equipo de trabajo. Su definición ayuda a que los stakeholders comprendan el alcance y los beneficios esperados del sistema.</w:t>
      </w:r>
    </w:p>
    <w:p w14:paraId="6E2CB32B" w14:textId="77777777" w:rsidR="007A6421" w:rsidRDefault="007A6421" w:rsidP="007A6421">
      <w:pPr>
        <w:jc w:val="both"/>
        <w:rPr>
          <w:b/>
          <w:bCs w:val="0"/>
        </w:rPr>
      </w:pPr>
      <w:r>
        <w:rPr>
          <w:b/>
          <w:bCs w:val="0"/>
        </w:rPr>
        <w:t>Ejemplo vinculado al PFC</w:t>
      </w:r>
    </w:p>
    <w:p w14:paraId="33A524A3" w14:textId="1C038F3B" w:rsidR="007A6421" w:rsidRDefault="00E715C1" w:rsidP="00E715C1">
      <w:pPr>
        <w:jc w:val="both"/>
      </w:pPr>
      <w:r w:rsidRPr="00E715C1">
        <w:t xml:space="preserve">La visión de la </w:t>
      </w:r>
      <w:r>
        <w:t>red social</w:t>
      </w:r>
      <w:r w:rsidRPr="00E715C1">
        <w:t xml:space="preserve"> es ofrecer un espacio digital confiable y organizado que facilite la adopción, cruza responsable y gestión de información sobre mascotas, promoviendo el bienestar animal y la interacción entre propietarios, refugios y veterinarias.</w:t>
      </w:r>
    </w:p>
    <w:p w14:paraId="7458EB43" w14:textId="77777777" w:rsidR="00E715C1" w:rsidRDefault="00E715C1" w:rsidP="00E715C1">
      <w:pPr>
        <w:jc w:val="both"/>
      </w:pPr>
    </w:p>
    <w:p w14:paraId="31E44FE6" w14:textId="1BEDD425" w:rsidR="00E715C1" w:rsidRDefault="00E715C1" w:rsidP="005746B7">
      <w:pPr>
        <w:pStyle w:val="Ttulo1"/>
        <w:numPr>
          <w:ilvl w:val="0"/>
          <w:numId w:val="15"/>
        </w:numPr>
        <w:ind w:left="426" w:hanging="426"/>
      </w:pPr>
      <w:bookmarkStart w:id="39" w:name="_Toc230549721"/>
      <w:r>
        <w:lastRenderedPageBreak/>
        <w:t>ARTEFACTOS</w:t>
      </w:r>
      <w:bookmarkEnd w:id="39"/>
    </w:p>
    <w:p w14:paraId="54F0B24B" w14:textId="225D3ED9" w:rsidR="00E715C1" w:rsidRDefault="00B215F5" w:rsidP="005746B7">
      <w:pPr>
        <w:pStyle w:val="Ttulo2"/>
        <w:numPr>
          <w:ilvl w:val="1"/>
          <w:numId w:val="15"/>
        </w:numPr>
        <w:ind w:left="426" w:hanging="426"/>
      </w:pPr>
      <w:r>
        <w:t xml:space="preserve"> </w:t>
      </w:r>
      <w:bookmarkStart w:id="40" w:name="_Toc230549722"/>
      <w:r w:rsidRPr="00B215F5">
        <w:t>TABLA DE TIPOS DE REQUISITOS APLICADA AL PFC</w:t>
      </w:r>
      <w:bookmarkEnd w:id="40"/>
    </w:p>
    <w:p w14:paraId="41416FBC" w14:textId="3EAA0414" w:rsidR="00794815" w:rsidRPr="00794815" w:rsidRDefault="00794815" w:rsidP="00794815">
      <w:pPr>
        <w:pStyle w:val="Descripcin"/>
        <w:keepNext/>
        <w:spacing w:after="100"/>
        <w:rPr>
          <w:color w:val="000000" w:themeColor="text1"/>
          <w:sz w:val="24"/>
          <w:szCs w:val="24"/>
        </w:rPr>
      </w:pPr>
      <w:r w:rsidRPr="00794815">
        <w:rPr>
          <w:b/>
          <w:bCs w:val="0"/>
          <w:i w:val="0"/>
          <w:iCs w:val="0"/>
          <w:color w:val="000000" w:themeColor="text1"/>
          <w:sz w:val="24"/>
          <w:szCs w:val="24"/>
        </w:rPr>
        <w:t xml:space="preserve">Tabla </w:t>
      </w:r>
      <w:r w:rsidRPr="00794815">
        <w:rPr>
          <w:b/>
          <w:bCs w:val="0"/>
          <w:i w:val="0"/>
          <w:iCs w:val="0"/>
          <w:color w:val="000000" w:themeColor="text1"/>
          <w:sz w:val="24"/>
          <w:szCs w:val="24"/>
        </w:rPr>
        <w:fldChar w:fldCharType="begin"/>
      </w:r>
      <w:r w:rsidRPr="00794815">
        <w:rPr>
          <w:b/>
          <w:bCs w:val="0"/>
          <w:i w:val="0"/>
          <w:iCs w:val="0"/>
          <w:color w:val="000000" w:themeColor="text1"/>
          <w:sz w:val="24"/>
          <w:szCs w:val="24"/>
        </w:rPr>
        <w:instrText xml:space="preserve"> SEQ Tabla \* ARABIC </w:instrText>
      </w:r>
      <w:r w:rsidRPr="00794815">
        <w:rPr>
          <w:b/>
          <w:bCs w:val="0"/>
          <w:i w:val="0"/>
          <w:iCs w:val="0"/>
          <w:color w:val="000000" w:themeColor="text1"/>
          <w:sz w:val="24"/>
          <w:szCs w:val="24"/>
        </w:rPr>
        <w:fldChar w:fldCharType="separate"/>
      </w:r>
      <w:r>
        <w:rPr>
          <w:b/>
          <w:bCs w:val="0"/>
          <w:i w:val="0"/>
          <w:iCs w:val="0"/>
          <w:noProof/>
          <w:color w:val="000000" w:themeColor="text1"/>
          <w:sz w:val="24"/>
          <w:szCs w:val="24"/>
        </w:rPr>
        <w:t>2</w:t>
      </w:r>
      <w:r w:rsidRPr="00794815">
        <w:rPr>
          <w:b/>
          <w:bCs w:val="0"/>
          <w:i w:val="0"/>
          <w:iCs w:val="0"/>
          <w:color w:val="000000" w:themeColor="text1"/>
          <w:sz w:val="24"/>
          <w:szCs w:val="24"/>
        </w:rPr>
        <w:fldChar w:fldCharType="end"/>
      </w:r>
      <w:r w:rsidRPr="00794815">
        <w:rPr>
          <w:b/>
          <w:bCs w:val="0"/>
          <w:i w:val="0"/>
          <w:iCs w:val="0"/>
          <w:color w:val="000000" w:themeColor="text1"/>
          <w:sz w:val="24"/>
          <w:szCs w:val="24"/>
        </w:rPr>
        <w:t>.</w:t>
      </w:r>
      <w:r w:rsidRPr="00794815">
        <w:rPr>
          <w:color w:val="000000" w:themeColor="text1"/>
          <w:sz w:val="24"/>
          <w:szCs w:val="24"/>
        </w:rPr>
        <w:t xml:space="preserve"> </w:t>
      </w:r>
      <w:r w:rsidRPr="00794815">
        <w:rPr>
          <w:i w:val="0"/>
          <w:iCs w:val="0"/>
          <w:color w:val="000000" w:themeColor="text1"/>
          <w:sz w:val="24"/>
          <w:szCs w:val="24"/>
        </w:rPr>
        <w:t>Tipos de requisitos aplicados al PFC</w:t>
      </w:r>
    </w:p>
    <w:tbl>
      <w:tblPr>
        <w:tblStyle w:val="Tablaconcuadrcula"/>
        <w:tblW w:w="0" w:type="auto"/>
        <w:tblLayout w:type="fixed"/>
        <w:tblLook w:val="04A0" w:firstRow="1" w:lastRow="0" w:firstColumn="1" w:lastColumn="0" w:noHBand="0" w:noVBand="1"/>
      </w:tblPr>
      <w:tblGrid>
        <w:gridCol w:w="1078"/>
        <w:gridCol w:w="1469"/>
        <w:gridCol w:w="3416"/>
        <w:gridCol w:w="1270"/>
        <w:gridCol w:w="1783"/>
      </w:tblGrid>
      <w:tr w:rsidR="00B215F5" w14:paraId="709E5A22" w14:textId="77777777" w:rsidTr="005C0D8F">
        <w:tc>
          <w:tcPr>
            <w:tcW w:w="1078" w:type="dxa"/>
          </w:tcPr>
          <w:p w14:paraId="4D9C0D78" w14:textId="590127C5" w:rsidR="00B215F5" w:rsidRPr="003A76EE" w:rsidRDefault="00B215F5" w:rsidP="005C0D8F">
            <w:pPr>
              <w:spacing w:line="240" w:lineRule="auto"/>
              <w:jc w:val="center"/>
              <w:rPr>
                <w:b/>
                <w:bCs w:val="0"/>
              </w:rPr>
            </w:pPr>
            <w:r w:rsidRPr="003A76EE">
              <w:rPr>
                <w:b/>
                <w:bCs w:val="0"/>
              </w:rPr>
              <w:t>ID</w:t>
            </w:r>
          </w:p>
        </w:tc>
        <w:tc>
          <w:tcPr>
            <w:tcW w:w="1469" w:type="dxa"/>
          </w:tcPr>
          <w:p w14:paraId="76BDA0B6" w14:textId="5C297D6B" w:rsidR="00B215F5" w:rsidRPr="003A76EE" w:rsidRDefault="00B215F5" w:rsidP="005C0D8F">
            <w:pPr>
              <w:spacing w:line="240" w:lineRule="auto"/>
              <w:jc w:val="center"/>
              <w:rPr>
                <w:b/>
                <w:bCs w:val="0"/>
              </w:rPr>
            </w:pPr>
            <w:r w:rsidRPr="003A76EE">
              <w:rPr>
                <w:b/>
                <w:bCs w:val="0"/>
              </w:rPr>
              <w:t>Tipo</w:t>
            </w:r>
          </w:p>
        </w:tc>
        <w:tc>
          <w:tcPr>
            <w:tcW w:w="3416" w:type="dxa"/>
          </w:tcPr>
          <w:p w14:paraId="63CB6A70" w14:textId="7A5B4C10" w:rsidR="00B215F5" w:rsidRPr="003A76EE" w:rsidRDefault="00B215F5" w:rsidP="005C0D8F">
            <w:pPr>
              <w:spacing w:line="240" w:lineRule="auto"/>
              <w:jc w:val="center"/>
              <w:rPr>
                <w:b/>
                <w:bCs w:val="0"/>
              </w:rPr>
            </w:pPr>
            <w:r w:rsidRPr="003A76EE">
              <w:rPr>
                <w:b/>
                <w:bCs w:val="0"/>
              </w:rPr>
              <w:t>Descripción</w:t>
            </w:r>
          </w:p>
        </w:tc>
        <w:tc>
          <w:tcPr>
            <w:tcW w:w="1270" w:type="dxa"/>
          </w:tcPr>
          <w:p w14:paraId="0DBF4280" w14:textId="27392A0A" w:rsidR="00B215F5" w:rsidRPr="003A76EE" w:rsidRDefault="00B215F5" w:rsidP="005C0D8F">
            <w:pPr>
              <w:spacing w:line="240" w:lineRule="auto"/>
              <w:jc w:val="center"/>
              <w:rPr>
                <w:b/>
                <w:bCs w:val="0"/>
              </w:rPr>
            </w:pPr>
            <w:r w:rsidRPr="003A76EE">
              <w:rPr>
                <w:b/>
                <w:bCs w:val="0"/>
              </w:rPr>
              <w:t>MoSCoW</w:t>
            </w:r>
          </w:p>
        </w:tc>
        <w:tc>
          <w:tcPr>
            <w:tcW w:w="1783" w:type="dxa"/>
          </w:tcPr>
          <w:p w14:paraId="7D66ECFB" w14:textId="0DB88EAD" w:rsidR="00B215F5" w:rsidRPr="003A76EE" w:rsidRDefault="00B215F5" w:rsidP="005C0D8F">
            <w:pPr>
              <w:spacing w:line="240" w:lineRule="auto"/>
              <w:jc w:val="center"/>
              <w:rPr>
                <w:b/>
                <w:bCs w:val="0"/>
              </w:rPr>
            </w:pPr>
            <w:r w:rsidRPr="003A76EE">
              <w:rPr>
                <w:b/>
                <w:bCs w:val="0"/>
              </w:rPr>
              <w:t>Fuente</w:t>
            </w:r>
          </w:p>
        </w:tc>
      </w:tr>
      <w:tr w:rsidR="00B215F5" w14:paraId="462FCEBC" w14:textId="77777777" w:rsidTr="005C0D8F">
        <w:tc>
          <w:tcPr>
            <w:tcW w:w="1078" w:type="dxa"/>
            <w:vAlign w:val="center"/>
          </w:tcPr>
          <w:p w14:paraId="05F4BB6C" w14:textId="05DC2A94" w:rsidR="00B215F5" w:rsidRDefault="003A76EE" w:rsidP="005C0D8F">
            <w:pPr>
              <w:spacing w:line="240" w:lineRule="auto"/>
              <w:jc w:val="center"/>
            </w:pPr>
            <w:r>
              <w:t>RF-01</w:t>
            </w:r>
          </w:p>
        </w:tc>
        <w:tc>
          <w:tcPr>
            <w:tcW w:w="1469" w:type="dxa"/>
            <w:vAlign w:val="center"/>
          </w:tcPr>
          <w:p w14:paraId="18C6D576" w14:textId="53A55752" w:rsidR="00B215F5" w:rsidRDefault="003A76EE" w:rsidP="005C0D8F">
            <w:pPr>
              <w:spacing w:line="240" w:lineRule="auto"/>
              <w:jc w:val="center"/>
            </w:pPr>
            <w:r>
              <w:t>Funcional</w:t>
            </w:r>
          </w:p>
        </w:tc>
        <w:tc>
          <w:tcPr>
            <w:tcW w:w="3416" w:type="dxa"/>
            <w:vAlign w:val="center"/>
          </w:tcPr>
          <w:p w14:paraId="1EF7BE53" w14:textId="4DECDA4E" w:rsidR="00B215F5" w:rsidRDefault="003A76EE" w:rsidP="005C0D8F">
            <w:pPr>
              <w:spacing w:line="240" w:lineRule="auto"/>
              <w:jc w:val="both"/>
            </w:pPr>
            <w:r>
              <w:t>La red social deberá permitir el registro de mascotas.</w:t>
            </w:r>
          </w:p>
        </w:tc>
        <w:tc>
          <w:tcPr>
            <w:tcW w:w="1270" w:type="dxa"/>
            <w:vAlign w:val="center"/>
          </w:tcPr>
          <w:p w14:paraId="214D414F" w14:textId="11DFF713" w:rsidR="00B215F5" w:rsidRDefault="003A76EE" w:rsidP="005C0D8F">
            <w:pPr>
              <w:spacing w:line="240" w:lineRule="auto"/>
              <w:jc w:val="center"/>
            </w:pPr>
            <w:r>
              <w:t>Must</w:t>
            </w:r>
          </w:p>
        </w:tc>
        <w:tc>
          <w:tcPr>
            <w:tcW w:w="1783" w:type="dxa"/>
            <w:vAlign w:val="center"/>
          </w:tcPr>
          <w:p w14:paraId="2BCF2E4B" w14:textId="4BA0D24D" w:rsidR="00B215F5" w:rsidRDefault="003A76EE" w:rsidP="005C0D8F">
            <w:pPr>
              <w:spacing w:line="240" w:lineRule="auto"/>
              <w:jc w:val="center"/>
            </w:pPr>
            <w:r>
              <w:t>Propietarios de mascotas</w:t>
            </w:r>
          </w:p>
        </w:tc>
      </w:tr>
      <w:tr w:rsidR="00B215F5" w14:paraId="055672CC" w14:textId="77777777" w:rsidTr="005C0D8F">
        <w:tc>
          <w:tcPr>
            <w:tcW w:w="1078" w:type="dxa"/>
            <w:vAlign w:val="center"/>
          </w:tcPr>
          <w:p w14:paraId="331AD3D2" w14:textId="55791A36" w:rsidR="00B215F5" w:rsidRDefault="003A76EE" w:rsidP="005C0D8F">
            <w:pPr>
              <w:spacing w:line="240" w:lineRule="auto"/>
              <w:jc w:val="center"/>
            </w:pPr>
            <w:r>
              <w:t>RF-02</w:t>
            </w:r>
          </w:p>
        </w:tc>
        <w:tc>
          <w:tcPr>
            <w:tcW w:w="1469" w:type="dxa"/>
            <w:vAlign w:val="center"/>
          </w:tcPr>
          <w:p w14:paraId="273CEABE" w14:textId="0E42A519" w:rsidR="00B215F5" w:rsidRDefault="003A76EE" w:rsidP="005C0D8F">
            <w:pPr>
              <w:spacing w:line="240" w:lineRule="auto"/>
              <w:jc w:val="center"/>
            </w:pPr>
            <w:r>
              <w:t>Funcional</w:t>
            </w:r>
          </w:p>
        </w:tc>
        <w:tc>
          <w:tcPr>
            <w:tcW w:w="3416" w:type="dxa"/>
            <w:vAlign w:val="center"/>
          </w:tcPr>
          <w:p w14:paraId="6706517D" w14:textId="0301AF33" w:rsidR="00B215F5" w:rsidRDefault="003A76EE" w:rsidP="005C0D8F">
            <w:pPr>
              <w:spacing w:line="240" w:lineRule="auto"/>
              <w:jc w:val="both"/>
            </w:pPr>
            <w:r>
              <w:t>La red social deberá permitir buscar mascotas según raza, tamaño y ubicación</w:t>
            </w:r>
          </w:p>
        </w:tc>
        <w:tc>
          <w:tcPr>
            <w:tcW w:w="1270" w:type="dxa"/>
            <w:vAlign w:val="center"/>
          </w:tcPr>
          <w:p w14:paraId="787119C6" w14:textId="25912F4A" w:rsidR="00B215F5" w:rsidRDefault="003A76EE" w:rsidP="005C0D8F">
            <w:pPr>
              <w:spacing w:line="240" w:lineRule="auto"/>
              <w:jc w:val="center"/>
            </w:pPr>
            <w:r>
              <w:t>Must</w:t>
            </w:r>
          </w:p>
        </w:tc>
        <w:tc>
          <w:tcPr>
            <w:tcW w:w="1783"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3A76EE" w:rsidRPr="003A76EE" w14:paraId="1129B631" w14:textId="77777777" w:rsidTr="005C0D8F">
              <w:trPr>
                <w:tblCellSpacing w:w="15" w:type="dxa"/>
              </w:trPr>
              <w:tc>
                <w:tcPr>
                  <w:tcW w:w="36" w:type="dxa"/>
                  <w:vAlign w:val="center"/>
                  <w:hideMark/>
                </w:tcPr>
                <w:p w14:paraId="06CD685F" w14:textId="77777777" w:rsidR="003A76EE" w:rsidRPr="003A76EE" w:rsidRDefault="003A76EE" w:rsidP="005C0D8F">
                  <w:pPr>
                    <w:spacing w:after="0" w:line="240" w:lineRule="auto"/>
                    <w:jc w:val="center"/>
                  </w:pPr>
                </w:p>
              </w:tc>
            </w:tr>
          </w:tbl>
          <w:p w14:paraId="083F39B1" w14:textId="77777777" w:rsidR="003A76EE" w:rsidRPr="003A76EE" w:rsidRDefault="003A76EE" w:rsidP="005C0D8F">
            <w:pPr>
              <w:spacing w:line="240" w:lineRule="auto"/>
              <w:jc w:val="cente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67"/>
            </w:tblGrid>
            <w:tr w:rsidR="003A76EE" w:rsidRPr="003A76EE" w14:paraId="761AF6AC" w14:textId="77777777" w:rsidTr="005C0D8F">
              <w:trPr>
                <w:tblCellSpacing w:w="15" w:type="dxa"/>
              </w:trPr>
              <w:tc>
                <w:tcPr>
                  <w:tcW w:w="1507" w:type="dxa"/>
                  <w:vAlign w:val="center"/>
                  <w:hideMark/>
                </w:tcPr>
                <w:p w14:paraId="7C94DE24" w14:textId="77777777" w:rsidR="003A76EE" w:rsidRPr="003A76EE" w:rsidRDefault="003A76EE" w:rsidP="005C0D8F">
                  <w:pPr>
                    <w:spacing w:after="0" w:line="240" w:lineRule="auto"/>
                    <w:jc w:val="center"/>
                  </w:pPr>
                  <w:r w:rsidRPr="003A76EE">
                    <w:t>Personas interesadas en adopción</w:t>
                  </w:r>
                </w:p>
              </w:tc>
            </w:tr>
          </w:tbl>
          <w:p w14:paraId="25F6BA51" w14:textId="6DBD009D" w:rsidR="00B215F5" w:rsidRDefault="00B215F5" w:rsidP="005C0D8F">
            <w:pPr>
              <w:spacing w:line="240" w:lineRule="auto"/>
              <w:jc w:val="center"/>
            </w:pPr>
          </w:p>
        </w:tc>
      </w:tr>
      <w:tr w:rsidR="00B215F5" w14:paraId="7137EB0F" w14:textId="77777777" w:rsidTr="005C0D8F">
        <w:tc>
          <w:tcPr>
            <w:tcW w:w="1078" w:type="dxa"/>
            <w:vAlign w:val="center"/>
          </w:tcPr>
          <w:p w14:paraId="607EA684" w14:textId="05A97DCA" w:rsidR="00B215F5" w:rsidRDefault="003A76EE" w:rsidP="005C0D8F">
            <w:pPr>
              <w:spacing w:line="240" w:lineRule="auto"/>
              <w:jc w:val="center"/>
            </w:pPr>
            <w:r>
              <w:t>RNF-01</w:t>
            </w:r>
          </w:p>
        </w:tc>
        <w:tc>
          <w:tcPr>
            <w:tcW w:w="1469" w:type="dxa"/>
            <w:vAlign w:val="center"/>
          </w:tcPr>
          <w:p w14:paraId="75C70ECF" w14:textId="0BBB0DD8" w:rsidR="00B215F5" w:rsidRDefault="00164E18" w:rsidP="005C0D8F">
            <w:pPr>
              <w:spacing w:line="240" w:lineRule="auto"/>
              <w:jc w:val="center"/>
            </w:pPr>
            <w:r>
              <w:t>No funcional</w:t>
            </w:r>
          </w:p>
        </w:tc>
        <w:tc>
          <w:tcPr>
            <w:tcW w:w="3416" w:type="dxa"/>
            <w:vAlign w:val="center"/>
          </w:tcPr>
          <w:p w14:paraId="70901AE0" w14:textId="6A7BFD27" w:rsidR="00B215F5" w:rsidRDefault="00164E18" w:rsidP="005C0D8F">
            <w:pPr>
              <w:spacing w:line="240" w:lineRule="auto"/>
              <w:jc w:val="both"/>
            </w:pPr>
            <w:r>
              <w:t>La red social deberá mantener una disponibilidad del 99% del tiempo.</w:t>
            </w:r>
          </w:p>
        </w:tc>
        <w:tc>
          <w:tcPr>
            <w:tcW w:w="1270" w:type="dxa"/>
            <w:vAlign w:val="center"/>
          </w:tcPr>
          <w:p w14:paraId="6363F0FE" w14:textId="436A0D79" w:rsidR="00B215F5" w:rsidRDefault="00164E18" w:rsidP="005C0D8F">
            <w:pPr>
              <w:spacing w:line="240" w:lineRule="auto"/>
              <w:jc w:val="center"/>
            </w:pPr>
            <w:r>
              <w:t>Must</w:t>
            </w:r>
          </w:p>
        </w:tc>
        <w:tc>
          <w:tcPr>
            <w:tcW w:w="1783" w:type="dxa"/>
            <w:vAlign w:val="center"/>
          </w:tcPr>
          <w:p w14:paraId="0C213697" w14:textId="47F56A4F" w:rsidR="00B215F5" w:rsidRDefault="00164E18" w:rsidP="005C0D8F">
            <w:pPr>
              <w:spacing w:line="240" w:lineRule="auto"/>
              <w:jc w:val="center"/>
            </w:pPr>
            <w:r w:rsidRPr="00164E18">
              <w:t>Desarrolladores del sistema</w:t>
            </w:r>
          </w:p>
        </w:tc>
      </w:tr>
      <w:tr w:rsidR="00B215F5" w14:paraId="351BCAEF" w14:textId="77777777" w:rsidTr="005C0D8F">
        <w:tc>
          <w:tcPr>
            <w:tcW w:w="1078" w:type="dxa"/>
            <w:vAlign w:val="center"/>
          </w:tcPr>
          <w:p w14:paraId="0941A519" w14:textId="4E08EB0B" w:rsidR="00B215F5" w:rsidRDefault="00164E18" w:rsidP="005C0D8F">
            <w:pPr>
              <w:spacing w:line="240" w:lineRule="auto"/>
              <w:jc w:val="center"/>
            </w:pPr>
            <w:r>
              <w:t>RNF-02</w:t>
            </w:r>
          </w:p>
        </w:tc>
        <w:tc>
          <w:tcPr>
            <w:tcW w:w="1469" w:type="dxa"/>
            <w:vAlign w:val="center"/>
          </w:tcPr>
          <w:p w14:paraId="3667734B" w14:textId="77E538D9" w:rsidR="00B215F5" w:rsidRDefault="00164E18" w:rsidP="005C0D8F">
            <w:pPr>
              <w:spacing w:line="240" w:lineRule="auto"/>
              <w:jc w:val="center"/>
            </w:pPr>
            <w:r>
              <w:t>No funcional</w:t>
            </w:r>
          </w:p>
        </w:tc>
        <w:tc>
          <w:tcPr>
            <w:tcW w:w="3416"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64E18" w:rsidRPr="00164E18" w14:paraId="604BBA5B" w14:textId="77777777" w:rsidTr="005C0D8F">
              <w:trPr>
                <w:tblCellSpacing w:w="15" w:type="dxa"/>
              </w:trPr>
              <w:tc>
                <w:tcPr>
                  <w:tcW w:w="36" w:type="dxa"/>
                  <w:vAlign w:val="center"/>
                  <w:hideMark/>
                </w:tcPr>
                <w:p w14:paraId="4CEAA1BD" w14:textId="77777777" w:rsidR="00164E18" w:rsidRPr="00164E18" w:rsidRDefault="00164E18" w:rsidP="005C0D8F">
                  <w:pPr>
                    <w:spacing w:after="0" w:line="240" w:lineRule="auto"/>
                    <w:jc w:val="both"/>
                  </w:pPr>
                </w:p>
              </w:tc>
            </w:tr>
          </w:tbl>
          <w:p w14:paraId="54392813" w14:textId="77777777" w:rsidR="00164E18" w:rsidRPr="00164E18" w:rsidRDefault="00164E18" w:rsidP="005C0D8F">
            <w:pPr>
              <w:spacing w:line="240" w:lineRule="auto"/>
              <w:jc w:val="both"/>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213"/>
            </w:tblGrid>
            <w:tr w:rsidR="00164E18" w:rsidRPr="00164E18" w14:paraId="6EA608B8" w14:textId="77777777" w:rsidTr="005C0D8F">
              <w:trPr>
                <w:tblCellSpacing w:w="15" w:type="dxa"/>
              </w:trPr>
              <w:tc>
                <w:tcPr>
                  <w:tcW w:w="3153" w:type="dxa"/>
                  <w:vAlign w:val="center"/>
                  <w:hideMark/>
                </w:tcPr>
                <w:p w14:paraId="2FC333C6" w14:textId="036CEC76" w:rsidR="00164E18" w:rsidRPr="00164E18" w:rsidRDefault="00164E18" w:rsidP="00E35887">
                  <w:pPr>
                    <w:spacing w:after="0" w:line="240" w:lineRule="auto"/>
                    <w:ind w:left="-18"/>
                    <w:jc w:val="both"/>
                  </w:pPr>
                  <w:r w:rsidRPr="00164E18">
                    <w:t xml:space="preserve">La </w:t>
                  </w:r>
                  <w:r>
                    <w:t xml:space="preserve">red social </w:t>
                  </w:r>
                  <w:r w:rsidRPr="00164E18">
                    <w:t>deberá cargar las publicaciones en menos de 3 segundos.</w:t>
                  </w:r>
                </w:p>
              </w:tc>
            </w:tr>
          </w:tbl>
          <w:p w14:paraId="39BEDB77" w14:textId="77777777" w:rsidR="00B215F5" w:rsidRDefault="00B215F5" w:rsidP="005C0D8F">
            <w:pPr>
              <w:spacing w:line="240" w:lineRule="auto"/>
              <w:jc w:val="both"/>
            </w:pPr>
          </w:p>
        </w:tc>
        <w:tc>
          <w:tcPr>
            <w:tcW w:w="1270" w:type="dxa"/>
            <w:vAlign w:val="center"/>
          </w:tcPr>
          <w:p w14:paraId="69F62830" w14:textId="62151B64" w:rsidR="00B215F5" w:rsidRDefault="00164E18" w:rsidP="005C0D8F">
            <w:pPr>
              <w:spacing w:line="240" w:lineRule="auto"/>
              <w:jc w:val="center"/>
            </w:pPr>
            <w:proofErr w:type="spellStart"/>
            <w:r>
              <w:t>Should</w:t>
            </w:r>
            <w:proofErr w:type="spellEnd"/>
          </w:p>
        </w:tc>
        <w:tc>
          <w:tcPr>
            <w:tcW w:w="1783" w:type="dxa"/>
            <w:vAlign w:val="center"/>
          </w:tcPr>
          <w:p w14:paraId="2370AFFA" w14:textId="47C5B301" w:rsidR="00B215F5" w:rsidRDefault="00164E18" w:rsidP="005C0D8F">
            <w:pPr>
              <w:spacing w:line="240" w:lineRule="auto"/>
              <w:jc w:val="center"/>
            </w:pPr>
            <w:r w:rsidRPr="00164E18">
              <w:t>Propietarios de mascotas</w:t>
            </w:r>
          </w:p>
        </w:tc>
      </w:tr>
      <w:tr w:rsidR="00B215F5" w14:paraId="4E95C0A6" w14:textId="77777777" w:rsidTr="005C0D8F">
        <w:tc>
          <w:tcPr>
            <w:tcW w:w="1078" w:type="dxa"/>
            <w:vAlign w:val="center"/>
          </w:tcPr>
          <w:p w14:paraId="064506BF" w14:textId="04C2D71D" w:rsidR="00B215F5" w:rsidRDefault="00164E18" w:rsidP="005C0D8F">
            <w:pPr>
              <w:spacing w:line="240" w:lineRule="auto"/>
              <w:jc w:val="center"/>
            </w:pPr>
            <w:r>
              <w:t>RI-01</w:t>
            </w:r>
          </w:p>
        </w:tc>
        <w:tc>
          <w:tcPr>
            <w:tcW w:w="1469" w:type="dxa"/>
            <w:vAlign w:val="center"/>
          </w:tcPr>
          <w:p w14:paraId="212091A6" w14:textId="01B5CEA6" w:rsidR="00B215F5" w:rsidRDefault="00164E18" w:rsidP="005C0D8F">
            <w:pPr>
              <w:spacing w:line="240" w:lineRule="auto"/>
              <w:jc w:val="center"/>
            </w:pPr>
            <w:r>
              <w:t>Interfaz</w:t>
            </w:r>
            <w:r w:rsidR="005C0D8F">
              <w:t xml:space="preserve"> de usuario</w:t>
            </w:r>
          </w:p>
        </w:tc>
        <w:tc>
          <w:tcPr>
            <w:tcW w:w="3416" w:type="dxa"/>
            <w:vAlign w:val="center"/>
          </w:tcPr>
          <w:p w14:paraId="798052FC" w14:textId="1600742A" w:rsidR="00B215F5" w:rsidRDefault="00164E18" w:rsidP="005C0D8F">
            <w:pPr>
              <w:spacing w:line="240" w:lineRule="auto"/>
              <w:jc w:val="both"/>
            </w:pPr>
            <w:r>
              <w:t>La red social</w:t>
            </w:r>
            <w:r w:rsidRPr="00164E18">
              <w:t xml:space="preserve"> deberá proporcionar una interfaz adaptable para dispositivos móviles y computadoras.</w:t>
            </w:r>
          </w:p>
        </w:tc>
        <w:tc>
          <w:tcPr>
            <w:tcW w:w="1270" w:type="dxa"/>
            <w:vAlign w:val="center"/>
          </w:tcPr>
          <w:p w14:paraId="4AFC8AE7" w14:textId="78AF75E5" w:rsidR="00B215F5" w:rsidRDefault="00164E18" w:rsidP="005C0D8F">
            <w:pPr>
              <w:spacing w:line="240" w:lineRule="auto"/>
              <w:jc w:val="center"/>
            </w:pPr>
            <w:r>
              <w:t>Must</w:t>
            </w:r>
          </w:p>
        </w:tc>
        <w:tc>
          <w:tcPr>
            <w:tcW w:w="1783"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64E18" w:rsidRPr="00164E18" w14:paraId="6465F3EA" w14:textId="77777777" w:rsidTr="005C0D8F">
              <w:trPr>
                <w:tblCellSpacing w:w="15" w:type="dxa"/>
              </w:trPr>
              <w:tc>
                <w:tcPr>
                  <w:tcW w:w="36" w:type="dxa"/>
                  <w:vAlign w:val="center"/>
                  <w:hideMark/>
                </w:tcPr>
                <w:p w14:paraId="75E81B23" w14:textId="77777777" w:rsidR="00164E18" w:rsidRPr="00164E18" w:rsidRDefault="00164E18" w:rsidP="005C0D8F">
                  <w:pPr>
                    <w:spacing w:after="0" w:line="240" w:lineRule="auto"/>
                    <w:jc w:val="center"/>
                  </w:pPr>
                </w:p>
              </w:tc>
            </w:tr>
          </w:tbl>
          <w:p w14:paraId="364B4EEC" w14:textId="77777777" w:rsidR="00164E18" w:rsidRPr="00164E18" w:rsidRDefault="00164E18" w:rsidP="005C0D8F">
            <w:pPr>
              <w:spacing w:line="240" w:lineRule="auto"/>
              <w:jc w:val="cente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67"/>
            </w:tblGrid>
            <w:tr w:rsidR="00164E18" w:rsidRPr="00164E18" w14:paraId="0B4B62D5" w14:textId="77777777" w:rsidTr="005C0D8F">
              <w:trPr>
                <w:tblCellSpacing w:w="15" w:type="dxa"/>
              </w:trPr>
              <w:tc>
                <w:tcPr>
                  <w:tcW w:w="1507" w:type="dxa"/>
                  <w:vAlign w:val="center"/>
                  <w:hideMark/>
                </w:tcPr>
                <w:p w14:paraId="021F7154" w14:textId="77777777" w:rsidR="00164E18" w:rsidRPr="00164E18" w:rsidRDefault="00164E18" w:rsidP="005C0D8F">
                  <w:pPr>
                    <w:spacing w:after="0" w:line="240" w:lineRule="auto"/>
                    <w:jc w:val="center"/>
                  </w:pPr>
                  <w:r w:rsidRPr="00164E18">
                    <w:t>Personas interesadas en adopción</w:t>
                  </w:r>
                </w:p>
              </w:tc>
            </w:tr>
          </w:tbl>
          <w:p w14:paraId="55699569" w14:textId="77777777" w:rsidR="00B215F5" w:rsidRDefault="00B215F5" w:rsidP="005C0D8F">
            <w:pPr>
              <w:spacing w:line="240" w:lineRule="auto"/>
              <w:jc w:val="center"/>
            </w:pPr>
          </w:p>
        </w:tc>
      </w:tr>
      <w:tr w:rsidR="00164E18" w14:paraId="67C3A09E" w14:textId="77777777" w:rsidTr="005C0D8F">
        <w:tc>
          <w:tcPr>
            <w:tcW w:w="1078" w:type="dxa"/>
            <w:vAlign w:val="center"/>
          </w:tcPr>
          <w:p w14:paraId="22A25ADF" w14:textId="3F00F772" w:rsidR="00164E18" w:rsidRDefault="00164E18" w:rsidP="005C0D8F">
            <w:pPr>
              <w:spacing w:line="240" w:lineRule="auto"/>
              <w:jc w:val="center"/>
            </w:pPr>
            <w:r>
              <w:t>RI-02</w:t>
            </w:r>
          </w:p>
        </w:tc>
        <w:tc>
          <w:tcPr>
            <w:tcW w:w="1469" w:type="dxa"/>
            <w:vAlign w:val="center"/>
          </w:tcPr>
          <w:p w14:paraId="4984EFBB" w14:textId="48A3517B" w:rsidR="00164E18" w:rsidRDefault="00164E18" w:rsidP="005C0D8F">
            <w:pPr>
              <w:spacing w:line="240" w:lineRule="auto"/>
              <w:jc w:val="center"/>
            </w:pPr>
            <w:r>
              <w:t>Interfaz</w:t>
            </w:r>
            <w:r w:rsidR="005C0D8F">
              <w:t xml:space="preserve"> de software</w:t>
            </w:r>
          </w:p>
        </w:tc>
        <w:tc>
          <w:tcPr>
            <w:tcW w:w="3416" w:type="dxa"/>
            <w:vAlign w:val="center"/>
          </w:tcPr>
          <w:p w14:paraId="0BEDC728" w14:textId="4825AD59" w:rsidR="00164E18" w:rsidRDefault="005C0D8F" w:rsidP="005C0D8F">
            <w:pPr>
              <w:spacing w:line="240" w:lineRule="auto"/>
              <w:jc w:val="both"/>
            </w:pPr>
            <w:r>
              <w:t>La red social</w:t>
            </w:r>
            <w:r w:rsidR="00164E18" w:rsidRPr="00164E18">
              <w:t xml:space="preserve"> deberá integrarse con servicios de geolocalización para mostrar mascotas cercanas.</w:t>
            </w:r>
          </w:p>
        </w:tc>
        <w:tc>
          <w:tcPr>
            <w:tcW w:w="1270" w:type="dxa"/>
            <w:vAlign w:val="center"/>
          </w:tcPr>
          <w:p w14:paraId="3BFE046D" w14:textId="53C8A0C4" w:rsidR="00164E18" w:rsidRDefault="00164E18" w:rsidP="005C0D8F">
            <w:pPr>
              <w:spacing w:line="240" w:lineRule="auto"/>
              <w:jc w:val="center"/>
            </w:pPr>
            <w:proofErr w:type="spellStart"/>
            <w:r>
              <w:t>Could</w:t>
            </w:r>
            <w:proofErr w:type="spellEnd"/>
          </w:p>
        </w:tc>
        <w:tc>
          <w:tcPr>
            <w:tcW w:w="1783" w:type="dxa"/>
            <w:vAlign w:val="center"/>
          </w:tcPr>
          <w:p w14:paraId="1AFC9A99" w14:textId="4768611F" w:rsidR="00164E18" w:rsidRDefault="00164E18" w:rsidP="005C0D8F">
            <w:pPr>
              <w:spacing w:line="240" w:lineRule="auto"/>
              <w:jc w:val="center"/>
            </w:pPr>
            <w:r w:rsidRPr="00164E18">
              <w:t>Desarrolladores del sistema</w:t>
            </w:r>
          </w:p>
        </w:tc>
      </w:tr>
      <w:tr w:rsidR="00164E18" w14:paraId="2FACE220" w14:textId="77777777" w:rsidTr="005C0D8F">
        <w:tc>
          <w:tcPr>
            <w:tcW w:w="1078" w:type="dxa"/>
            <w:vAlign w:val="center"/>
          </w:tcPr>
          <w:p w14:paraId="15DF70AC" w14:textId="4A857029" w:rsidR="00164E18" w:rsidRDefault="00164E18" w:rsidP="005C0D8F">
            <w:pPr>
              <w:spacing w:line="240" w:lineRule="auto"/>
              <w:jc w:val="center"/>
            </w:pPr>
            <w:r>
              <w:t>RN-01</w:t>
            </w:r>
          </w:p>
        </w:tc>
        <w:tc>
          <w:tcPr>
            <w:tcW w:w="1469" w:type="dxa"/>
            <w:vAlign w:val="center"/>
          </w:tcPr>
          <w:p w14:paraId="37F221B8" w14:textId="7085BD5E" w:rsidR="00164E18" w:rsidRDefault="00164E18" w:rsidP="005C0D8F">
            <w:pPr>
              <w:spacing w:line="240" w:lineRule="auto"/>
              <w:jc w:val="center"/>
            </w:pPr>
            <w:r>
              <w:t>Negocio</w:t>
            </w:r>
          </w:p>
        </w:tc>
        <w:tc>
          <w:tcPr>
            <w:tcW w:w="3416" w:type="dxa"/>
            <w:vAlign w:val="center"/>
          </w:tcPr>
          <w:p w14:paraId="5F046DC4" w14:textId="2C53CED4" w:rsidR="00164E18" w:rsidRDefault="005C0D8F" w:rsidP="005C0D8F">
            <w:pPr>
              <w:spacing w:line="240" w:lineRule="auto"/>
              <w:jc w:val="both"/>
            </w:pPr>
            <w:r w:rsidRPr="005C0D8F">
              <w:t xml:space="preserve">La </w:t>
            </w:r>
            <w:r>
              <w:t>red social</w:t>
            </w:r>
            <w:r w:rsidRPr="005C0D8F">
              <w:t xml:space="preserve"> deberá permitir gestionar al menos 100 procesos de adopción mensuales.</w:t>
            </w:r>
          </w:p>
        </w:tc>
        <w:tc>
          <w:tcPr>
            <w:tcW w:w="1270" w:type="dxa"/>
            <w:vAlign w:val="center"/>
          </w:tcPr>
          <w:p w14:paraId="47F3D929" w14:textId="50533F9A" w:rsidR="00164E18" w:rsidRDefault="005C0D8F" w:rsidP="005C0D8F">
            <w:pPr>
              <w:spacing w:line="240" w:lineRule="auto"/>
              <w:jc w:val="center"/>
            </w:pPr>
            <w:r>
              <w:t>Must</w:t>
            </w:r>
          </w:p>
        </w:tc>
        <w:tc>
          <w:tcPr>
            <w:tcW w:w="1783" w:type="dxa"/>
            <w:vAlign w:val="center"/>
          </w:tcPr>
          <w:p w14:paraId="70DED561" w14:textId="5B56168E" w:rsidR="00164E18" w:rsidRDefault="005C0D8F" w:rsidP="005C0D8F">
            <w:pPr>
              <w:spacing w:line="240" w:lineRule="auto"/>
              <w:jc w:val="center"/>
            </w:pPr>
            <w:r>
              <w:t>Refugios y asociaciones protectoras</w:t>
            </w:r>
          </w:p>
        </w:tc>
      </w:tr>
      <w:tr w:rsidR="00164E18" w14:paraId="2EBAE657" w14:textId="77777777" w:rsidTr="005C0D8F">
        <w:tc>
          <w:tcPr>
            <w:tcW w:w="1078" w:type="dxa"/>
            <w:vAlign w:val="center"/>
          </w:tcPr>
          <w:p w14:paraId="4CE76C23" w14:textId="4DC3EB66" w:rsidR="00164E18" w:rsidRDefault="00164E18" w:rsidP="005C0D8F">
            <w:pPr>
              <w:spacing w:line="240" w:lineRule="auto"/>
              <w:jc w:val="center"/>
            </w:pPr>
            <w:r>
              <w:t>RS-01</w:t>
            </w:r>
          </w:p>
        </w:tc>
        <w:tc>
          <w:tcPr>
            <w:tcW w:w="1469" w:type="dxa"/>
            <w:vAlign w:val="center"/>
          </w:tcPr>
          <w:p w14:paraId="652C4D35" w14:textId="65D8EA1C" w:rsidR="00164E18" w:rsidRDefault="005C0D8F" w:rsidP="005C0D8F">
            <w:pPr>
              <w:spacing w:line="240" w:lineRule="auto"/>
              <w:jc w:val="center"/>
            </w:pPr>
            <w:r>
              <w:t>Stakeholder</w:t>
            </w:r>
          </w:p>
        </w:tc>
        <w:tc>
          <w:tcPr>
            <w:tcW w:w="3416" w:type="dxa"/>
            <w:vAlign w:val="center"/>
          </w:tcPr>
          <w:p w14:paraId="6F9AE9EE" w14:textId="5AD5428C" w:rsidR="00164E18" w:rsidRDefault="00E35887" w:rsidP="005C0D8F">
            <w:pPr>
              <w:spacing w:line="240" w:lineRule="auto"/>
              <w:jc w:val="both"/>
            </w:pPr>
            <w:r w:rsidRPr="005C0D8F">
              <w:t xml:space="preserve">La </w:t>
            </w:r>
            <w:r>
              <w:t>red social</w:t>
            </w:r>
            <w:r w:rsidRPr="005C0D8F">
              <w:t xml:space="preserve"> </w:t>
            </w:r>
            <w:r w:rsidR="005C0D8F" w:rsidRPr="005C0D8F">
              <w:t>deberá permitir a las veterinarias registrar información básica sobre el estado de salud de las mascotas.</w:t>
            </w:r>
          </w:p>
        </w:tc>
        <w:tc>
          <w:tcPr>
            <w:tcW w:w="1270" w:type="dxa"/>
            <w:vAlign w:val="center"/>
          </w:tcPr>
          <w:p w14:paraId="250D3D15" w14:textId="78812C85" w:rsidR="00164E18" w:rsidRDefault="005C0D8F" w:rsidP="005C0D8F">
            <w:pPr>
              <w:spacing w:line="240" w:lineRule="auto"/>
              <w:jc w:val="center"/>
            </w:pPr>
            <w:proofErr w:type="spellStart"/>
            <w:r>
              <w:t>Should</w:t>
            </w:r>
            <w:proofErr w:type="spellEnd"/>
          </w:p>
        </w:tc>
        <w:tc>
          <w:tcPr>
            <w:tcW w:w="1783" w:type="dxa"/>
            <w:vAlign w:val="center"/>
          </w:tcPr>
          <w:p w14:paraId="07ED1E95" w14:textId="6C7A43F4" w:rsidR="00164E18" w:rsidRDefault="005C0D8F" w:rsidP="005C0D8F">
            <w:pPr>
              <w:spacing w:line="240" w:lineRule="auto"/>
              <w:jc w:val="center"/>
            </w:pPr>
            <w:r w:rsidRPr="005C0D8F">
              <w:t>Veterinarias asociadas</w:t>
            </w:r>
          </w:p>
        </w:tc>
      </w:tr>
      <w:tr w:rsidR="00164E18" w14:paraId="3294D2AB" w14:textId="77777777" w:rsidTr="005C0D8F">
        <w:tc>
          <w:tcPr>
            <w:tcW w:w="1078" w:type="dxa"/>
            <w:vAlign w:val="center"/>
          </w:tcPr>
          <w:p w14:paraId="6FCC5D66" w14:textId="54475992" w:rsidR="00164E18" w:rsidRDefault="00164E18" w:rsidP="005C0D8F">
            <w:pPr>
              <w:spacing w:line="240" w:lineRule="auto"/>
              <w:jc w:val="center"/>
            </w:pPr>
            <w:r>
              <w:t>RU-01</w:t>
            </w:r>
          </w:p>
        </w:tc>
        <w:tc>
          <w:tcPr>
            <w:tcW w:w="1469" w:type="dxa"/>
            <w:vAlign w:val="center"/>
          </w:tcPr>
          <w:p w14:paraId="0E281196" w14:textId="667DCF12" w:rsidR="00164E18" w:rsidRDefault="005C0D8F" w:rsidP="005C0D8F">
            <w:pPr>
              <w:spacing w:line="240" w:lineRule="auto"/>
              <w:jc w:val="center"/>
            </w:pPr>
            <w:r>
              <w:t>Usabilidad</w:t>
            </w:r>
          </w:p>
        </w:tc>
        <w:tc>
          <w:tcPr>
            <w:tcW w:w="3416"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5C0D8F" w:rsidRPr="005C0D8F" w14:paraId="6E0F5157" w14:textId="77777777" w:rsidTr="005C0D8F">
              <w:trPr>
                <w:tblCellSpacing w:w="15" w:type="dxa"/>
              </w:trPr>
              <w:tc>
                <w:tcPr>
                  <w:tcW w:w="36" w:type="dxa"/>
                  <w:vAlign w:val="center"/>
                  <w:hideMark/>
                </w:tcPr>
                <w:p w14:paraId="4AA66F79" w14:textId="77777777" w:rsidR="005C0D8F" w:rsidRPr="005C0D8F" w:rsidRDefault="005C0D8F" w:rsidP="005C0D8F">
                  <w:pPr>
                    <w:spacing w:after="0" w:line="240" w:lineRule="auto"/>
                    <w:jc w:val="both"/>
                  </w:pPr>
                </w:p>
              </w:tc>
            </w:tr>
          </w:tbl>
          <w:p w14:paraId="5CB07562" w14:textId="77777777" w:rsidR="005C0D8F" w:rsidRPr="005C0D8F" w:rsidRDefault="005C0D8F" w:rsidP="005C0D8F">
            <w:pPr>
              <w:spacing w:line="240" w:lineRule="auto"/>
              <w:jc w:val="both"/>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213"/>
            </w:tblGrid>
            <w:tr w:rsidR="005C0D8F" w:rsidRPr="005C0D8F" w14:paraId="644FCC7A" w14:textId="77777777" w:rsidTr="005C0D8F">
              <w:trPr>
                <w:tblCellSpacing w:w="15" w:type="dxa"/>
              </w:trPr>
              <w:tc>
                <w:tcPr>
                  <w:tcW w:w="3153" w:type="dxa"/>
                  <w:vAlign w:val="center"/>
                  <w:hideMark/>
                </w:tcPr>
                <w:p w14:paraId="78941753" w14:textId="39E3E12B" w:rsidR="005C0D8F" w:rsidRPr="005C0D8F" w:rsidRDefault="00E35887" w:rsidP="005C0D8F">
                  <w:pPr>
                    <w:spacing w:after="0" w:line="240" w:lineRule="auto"/>
                    <w:jc w:val="both"/>
                  </w:pPr>
                  <w:r w:rsidRPr="005C0D8F">
                    <w:t xml:space="preserve">La </w:t>
                  </w:r>
                  <w:r>
                    <w:t>red social</w:t>
                  </w:r>
                  <w:r w:rsidRPr="005C0D8F">
                    <w:t xml:space="preserve"> </w:t>
                  </w:r>
                  <w:r w:rsidR="005C0D8F" w:rsidRPr="005C0D8F">
                    <w:t>deberá permitir que un usuario nuevo complete el registro de su mascota en un máximo de 3 minutos.</w:t>
                  </w:r>
                </w:p>
              </w:tc>
            </w:tr>
          </w:tbl>
          <w:p w14:paraId="323760F7" w14:textId="77777777" w:rsidR="00164E18" w:rsidRDefault="00164E18" w:rsidP="005C0D8F">
            <w:pPr>
              <w:spacing w:line="240" w:lineRule="auto"/>
              <w:jc w:val="both"/>
            </w:pPr>
          </w:p>
        </w:tc>
        <w:tc>
          <w:tcPr>
            <w:tcW w:w="1270" w:type="dxa"/>
            <w:vAlign w:val="center"/>
          </w:tcPr>
          <w:p w14:paraId="118FA36C" w14:textId="4A18E7D4" w:rsidR="00164E18" w:rsidRDefault="005C0D8F" w:rsidP="005C0D8F">
            <w:pPr>
              <w:spacing w:line="240" w:lineRule="auto"/>
              <w:jc w:val="center"/>
            </w:pPr>
            <w:proofErr w:type="spellStart"/>
            <w:r w:rsidRPr="005C0D8F">
              <w:t>Should</w:t>
            </w:r>
            <w:proofErr w:type="spellEnd"/>
          </w:p>
        </w:tc>
        <w:tc>
          <w:tcPr>
            <w:tcW w:w="1783" w:type="dxa"/>
            <w:vAlign w:val="center"/>
          </w:tcPr>
          <w:p w14:paraId="4E7D28D8" w14:textId="4F0F3D4C" w:rsidR="00164E18" w:rsidRDefault="005C0D8F" w:rsidP="005C0D8F">
            <w:pPr>
              <w:spacing w:line="240" w:lineRule="auto"/>
              <w:jc w:val="center"/>
            </w:pPr>
            <w:r w:rsidRPr="005C0D8F">
              <w:t>Propietarios de mascotas</w:t>
            </w:r>
          </w:p>
        </w:tc>
      </w:tr>
      <w:tr w:rsidR="00164E18" w14:paraId="6FE622CA" w14:textId="77777777" w:rsidTr="005C0D8F">
        <w:tc>
          <w:tcPr>
            <w:tcW w:w="1078" w:type="dxa"/>
            <w:vAlign w:val="center"/>
          </w:tcPr>
          <w:p w14:paraId="0EC74FB2" w14:textId="029237A9" w:rsidR="00164E18" w:rsidRDefault="00164E18" w:rsidP="005C0D8F">
            <w:pPr>
              <w:spacing w:line="240" w:lineRule="auto"/>
              <w:jc w:val="center"/>
            </w:pPr>
            <w:r>
              <w:t>RU-02</w:t>
            </w:r>
          </w:p>
        </w:tc>
        <w:tc>
          <w:tcPr>
            <w:tcW w:w="1469" w:type="dxa"/>
            <w:vAlign w:val="center"/>
          </w:tcPr>
          <w:p w14:paraId="0F492354" w14:textId="4ED2277D" w:rsidR="00164E18" w:rsidRDefault="005C0D8F" w:rsidP="005C0D8F">
            <w:pPr>
              <w:spacing w:line="240" w:lineRule="auto"/>
              <w:jc w:val="center"/>
            </w:pPr>
            <w:r w:rsidRPr="005C0D8F">
              <w:t>Usabilidad</w:t>
            </w:r>
          </w:p>
        </w:tc>
        <w:tc>
          <w:tcPr>
            <w:tcW w:w="3416"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5C0D8F" w:rsidRPr="005C0D8F" w14:paraId="6623D5D0" w14:textId="77777777" w:rsidTr="005C0D8F">
              <w:trPr>
                <w:tblCellSpacing w:w="15" w:type="dxa"/>
              </w:trPr>
              <w:tc>
                <w:tcPr>
                  <w:tcW w:w="36" w:type="dxa"/>
                  <w:vAlign w:val="center"/>
                  <w:hideMark/>
                </w:tcPr>
                <w:p w14:paraId="60A99E1E" w14:textId="77777777" w:rsidR="005C0D8F" w:rsidRPr="005C0D8F" w:rsidRDefault="005C0D8F" w:rsidP="005C0D8F">
                  <w:pPr>
                    <w:spacing w:after="0" w:line="240" w:lineRule="auto"/>
                    <w:jc w:val="both"/>
                  </w:pPr>
                </w:p>
              </w:tc>
            </w:tr>
          </w:tbl>
          <w:p w14:paraId="07CE8281" w14:textId="77777777" w:rsidR="005C0D8F" w:rsidRPr="005C0D8F" w:rsidRDefault="005C0D8F" w:rsidP="005C0D8F">
            <w:pPr>
              <w:spacing w:line="240" w:lineRule="auto"/>
              <w:jc w:val="both"/>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213"/>
            </w:tblGrid>
            <w:tr w:rsidR="005C0D8F" w:rsidRPr="005C0D8F" w14:paraId="4B7B1BBE" w14:textId="77777777" w:rsidTr="005C0D8F">
              <w:trPr>
                <w:tblCellSpacing w:w="15" w:type="dxa"/>
              </w:trPr>
              <w:tc>
                <w:tcPr>
                  <w:tcW w:w="3153" w:type="dxa"/>
                  <w:vAlign w:val="center"/>
                  <w:hideMark/>
                </w:tcPr>
                <w:p w14:paraId="18713E98" w14:textId="7B5D5190" w:rsidR="005C0D8F" w:rsidRPr="005C0D8F" w:rsidRDefault="00E35887" w:rsidP="005C0D8F">
                  <w:pPr>
                    <w:spacing w:after="0" w:line="240" w:lineRule="auto"/>
                    <w:jc w:val="both"/>
                  </w:pPr>
                  <w:r w:rsidRPr="005C0D8F">
                    <w:t xml:space="preserve">La </w:t>
                  </w:r>
                  <w:r>
                    <w:t>red social</w:t>
                  </w:r>
                  <w:r w:rsidRPr="005C0D8F">
                    <w:t xml:space="preserve"> </w:t>
                  </w:r>
                  <w:r w:rsidR="005C0D8F" w:rsidRPr="005C0D8F">
                    <w:t xml:space="preserve">deberá mostrar los resultados de búsqueda de mascotas en un máximo de 2 </w:t>
                  </w:r>
                  <w:r w:rsidR="005C0D8F">
                    <w:t>segundos.</w:t>
                  </w:r>
                </w:p>
              </w:tc>
            </w:tr>
          </w:tbl>
          <w:p w14:paraId="03DD01D2" w14:textId="77777777" w:rsidR="00164E18" w:rsidRDefault="00164E18" w:rsidP="005C0D8F">
            <w:pPr>
              <w:spacing w:line="240" w:lineRule="auto"/>
              <w:jc w:val="both"/>
            </w:pPr>
          </w:p>
        </w:tc>
        <w:tc>
          <w:tcPr>
            <w:tcW w:w="1270" w:type="dxa"/>
            <w:vAlign w:val="center"/>
          </w:tcPr>
          <w:p w14:paraId="509B8086" w14:textId="31D63BCD" w:rsidR="00164E18" w:rsidRDefault="005C0D8F" w:rsidP="005C0D8F">
            <w:pPr>
              <w:spacing w:line="240" w:lineRule="auto"/>
              <w:jc w:val="center"/>
            </w:pPr>
            <w:proofErr w:type="spellStart"/>
            <w:r w:rsidRPr="005C0D8F">
              <w:t>Should</w:t>
            </w:r>
            <w:proofErr w:type="spellEnd"/>
          </w:p>
        </w:tc>
        <w:tc>
          <w:tcPr>
            <w:tcW w:w="1783" w:type="dxa"/>
            <w:vAlign w:val="center"/>
          </w:tcPr>
          <w:p w14:paraId="789E6719" w14:textId="1C6611EC" w:rsidR="00164E18" w:rsidRDefault="005C0D8F" w:rsidP="005C0D8F">
            <w:pPr>
              <w:spacing w:line="240" w:lineRule="auto"/>
              <w:jc w:val="center"/>
            </w:pPr>
            <w:r w:rsidRPr="005C0D8F">
              <w:t>Personas interesadas en adopción</w:t>
            </w:r>
          </w:p>
        </w:tc>
      </w:tr>
      <w:tr w:rsidR="00164E18" w14:paraId="7B2B62A7" w14:textId="77777777" w:rsidTr="005C0D8F">
        <w:tc>
          <w:tcPr>
            <w:tcW w:w="1078" w:type="dxa"/>
            <w:vAlign w:val="center"/>
          </w:tcPr>
          <w:p w14:paraId="7DCDD467" w14:textId="75A23199" w:rsidR="00164E18" w:rsidRDefault="00164E18" w:rsidP="005C0D8F">
            <w:pPr>
              <w:spacing w:line="240" w:lineRule="auto"/>
              <w:jc w:val="center"/>
            </w:pPr>
            <w:r>
              <w:t>RES-01</w:t>
            </w:r>
          </w:p>
        </w:tc>
        <w:tc>
          <w:tcPr>
            <w:tcW w:w="1469" w:type="dxa"/>
            <w:vAlign w:val="center"/>
          </w:tcPr>
          <w:p w14:paraId="5C5A7A83" w14:textId="2ADCE6FD" w:rsidR="00164E18" w:rsidRDefault="005C0D8F" w:rsidP="005C0D8F">
            <w:pPr>
              <w:spacing w:line="240" w:lineRule="auto"/>
              <w:jc w:val="center"/>
            </w:pPr>
            <w:r w:rsidRPr="005C0D8F">
              <w:t>Restricción</w:t>
            </w:r>
          </w:p>
        </w:tc>
        <w:tc>
          <w:tcPr>
            <w:tcW w:w="3416" w:type="dxa"/>
            <w:vAlign w:val="center"/>
          </w:tcPr>
          <w:p w14:paraId="161AE09D" w14:textId="42A093A6" w:rsidR="00164E18" w:rsidRDefault="00E35887" w:rsidP="005C0D8F">
            <w:pPr>
              <w:spacing w:line="240" w:lineRule="auto"/>
              <w:jc w:val="both"/>
            </w:pPr>
            <w:r w:rsidRPr="005C0D8F">
              <w:t xml:space="preserve">La </w:t>
            </w:r>
            <w:r>
              <w:t>red social</w:t>
            </w:r>
            <w:r w:rsidRPr="005C0D8F">
              <w:t xml:space="preserve"> </w:t>
            </w:r>
            <w:r w:rsidR="005C0D8F" w:rsidRPr="005C0D8F">
              <w:t>deberá desarrollarse utilizando tecnologías web compatibles con navegadores modernos.</w:t>
            </w:r>
          </w:p>
        </w:tc>
        <w:tc>
          <w:tcPr>
            <w:tcW w:w="1270" w:type="dxa"/>
            <w:vAlign w:val="center"/>
          </w:tcPr>
          <w:p w14:paraId="2027A587" w14:textId="7D310D82" w:rsidR="00164E18" w:rsidRDefault="005C0D8F" w:rsidP="005C0D8F">
            <w:pPr>
              <w:spacing w:line="240" w:lineRule="auto"/>
              <w:jc w:val="center"/>
            </w:pPr>
            <w:r w:rsidRPr="005C0D8F">
              <w:t>Must</w:t>
            </w:r>
          </w:p>
        </w:tc>
        <w:tc>
          <w:tcPr>
            <w:tcW w:w="1783" w:type="dxa"/>
            <w:vAlign w:val="center"/>
          </w:tcPr>
          <w:p w14:paraId="2C05F241" w14:textId="6927B9BF" w:rsidR="00164E18" w:rsidRDefault="005C0D8F" w:rsidP="005C0D8F">
            <w:pPr>
              <w:spacing w:line="240" w:lineRule="auto"/>
              <w:jc w:val="center"/>
            </w:pPr>
            <w:r w:rsidRPr="005C0D8F">
              <w:t>Desarrolladores del sistema</w:t>
            </w:r>
          </w:p>
        </w:tc>
      </w:tr>
      <w:tr w:rsidR="00164E18" w14:paraId="1A7A2815" w14:textId="77777777" w:rsidTr="005C0D8F">
        <w:tc>
          <w:tcPr>
            <w:tcW w:w="1078" w:type="dxa"/>
            <w:vAlign w:val="center"/>
          </w:tcPr>
          <w:p w14:paraId="0662183F" w14:textId="6A55B6BC" w:rsidR="00164E18" w:rsidRDefault="00164E18" w:rsidP="005C0D8F">
            <w:pPr>
              <w:spacing w:line="240" w:lineRule="auto"/>
              <w:jc w:val="center"/>
            </w:pPr>
            <w:r w:rsidRPr="00164E18">
              <w:t>RP-01</w:t>
            </w:r>
          </w:p>
        </w:tc>
        <w:tc>
          <w:tcPr>
            <w:tcW w:w="1469" w:type="dxa"/>
            <w:vAlign w:val="center"/>
          </w:tcPr>
          <w:p w14:paraId="7C48DBD6" w14:textId="35061CA7" w:rsidR="00164E18" w:rsidRDefault="005C0D8F" w:rsidP="005C0D8F">
            <w:pPr>
              <w:spacing w:line="240" w:lineRule="auto"/>
              <w:jc w:val="center"/>
            </w:pPr>
            <w:r w:rsidRPr="005C0D8F">
              <w:t>Rendimiento</w:t>
            </w:r>
          </w:p>
        </w:tc>
        <w:tc>
          <w:tcPr>
            <w:tcW w:w="3416" w:type="dxa"/>
            <w:vAlign w:val="center"/>
          </w:tcPr>
          <w:p w14:paraId="12268E5E" w14:textId="3F1D4428" w:rsidR="00164E18" w:rsidRDefault="00E35887" w:rsidP="005C0D8F">
            <w:pPr>
              <w:spacing w:line="240" w:lineRule="auto"/>
              <w:jc w:val="both"/>
            </w:pPr>
            <w:r w:rsidRPr="005C0D8F">
              <w:t xml:space="preserve">La </w:t>
            </w:r>
            <w:r>
              <w:t>red social</w:t>
            </w:r>
            <w:r w:rsidRPr="005C0D8F">
              <w:t xml:space="preserve"> </w:t>
            </w:r>
            <w:r w:rsidR="005C0D8F" w:rsidRPr="005C0D8F">
              <w:t>deberá soportar hasta 1000 usuarios conectados simultáneamente sin afectar su funcionamiento.</w:t>
            </w:r>
          </w:p>
        </w:tc>
        <w:tc>
          <w:tcPr>
            <w:tcW w:w="1270" w:type="dxa"/>
            <w:vAlign w:val="center"/>
          </w:tcPr>
          <w:p w14:paraId="6C3055BB" w14:textId="3B505386" w:rsidR="00164E18" w:rsidRDefault="005C0D8F" w:rsidP="005C0D8F">
            <w:pPr>
              <w:spacing w:line="240" w:lineRule="auto"/>
              <w:jc w:val="center"/>
            </w:pPr>
            <w:proofErr w:type="spellStart"/>
            <w:r w:rsidRPr="005C0D8F">
              <w:t>Should</w:t>
            </w:r>
            <w:proofErr w:type="spellEnd"/>
          </w:p>
        </w:tc>
        <w:tc>
          <w:tcPr>
            <w:tcW w:w="1783" w:type="dxa"/>
            <w:vAlign w:val="center"/>
          </w:tcPr>
          <w:p w14:paraId="1555DFDF" w14:textId="5615F82F" w:rsidR="00164E18" w:rsidRDefault="005C0D8F" w:rsidP="005C0D8F">
            <w:pPr>
              <w:spacing w:line="240" w:lineRule="auto"/>
              <w:jc w:val="center"/>
            </w:pPr>
            <w:r w:rsidRPr="005C0D8F">
              <w:t>Desarrolladores del sistema</w:t>
            </w:r>
          </w:p>
        </w:tc>
      </w:tr>
    </w:tbl>
    <w:p w14:paraId="082D3614" w14:textId="2C93D45F" w:rsidR="005C0D8F" w:rsidRDefault="00794815" w:rsidP="00DC6E1B">
      <w:pPr>
        <w:pStyle w:val="Ttulo2"/>
        <w:numPr>
          <w:ilvl w:val="1"/>
          <w:numId w:val="15"/>
        </w:numPr>
        <w:ind w:left="426" w:hanging="426"/>
      </w:pPr>
      <w:r>
        <w:lastRenderedPageBreak/>
        <w:t xml:space="preserve"> </w:t>
      </w:r>
      <w:bookmarkStart w:id="41" w:name="_Toc230549723"/>
      <w:r w:rsidRPr="00794815">
        <w:t>LÍMITE DEL SISTEMA DEL PFC</w:t>
      </w:r>
      <w:bookmarkEnd w:id="41"/>
    </w:p>
    <w:p w14:paraId="3DB5C3CA" w14:textId="10DFDEDD" w:rsidR="00794815" w:rsidRPr="00794815" w:rsidRDefault="00794815" w:rsidP="00794815">
      <w:pPr>
        <w:pStyle w:val="Descripcin"/>
        <w:keepNext/>
        <w:rPr>
          <w:color w:val="000000" w:themeColor="text1"/>
          <w:sz w:val="24"/>
          <w:szCs w:val="24"/>
        </w:rPr>
      </w:pPr>
      <w:r w:rsidRPr="00794815">
        <w:rPr>
          <w:b/>
          <w:bCs w:val="0"/>
          <w:i w:val="0"/>
          <w:iCs w:val="0"/>
          <w:color w:val="000000" w:themeColor="text1"/>
          <w:sz w:val="24"/>
          <w:szCs w:val="24"/>
        </w:rPr>
        <w:t xml:space="preserve">Tabla </w:t>
      </w:r>
      <w:r w:rsidRPr="00794815">
        <w:rPr>
          <w:b/>
          <w:bCs w:val="0"/>
          <w:i w:val="0"/>
          <w:iCs w:val="0"/>
          <w:color w:val="000000" w:themeColor="text1"/>
          <w:sz w:val="24"/>
          <w:szCs w:val="24"/>
        </w:rPr>
        <w:fldChar w:fldCharType="begin"/>
      </w:r>
      <w:r w:rsidRPr="00794815">
        <w:rPr>
          <w:b/>
          <w:bCs w:val="0"/>
          <w:i w:val="0"/>
          <w:iCs w:val="0"/>
          <w:color w:val="000000" w:themeColor="text1"/>
          <w:sz w:val="24"/>
          <w:szCs w:val="24"/>
        </w:rPr>
        <w:instrText xml:space="preserve"> SEQ Tabla \* ARABIC </w:instrText>
      </w:r>
      <w:r w:rsidRPr="00794815">
        <w:rPr>
          <w:b/>
          <w:bCs w:val="0"/>
          <w:i w:val="0"/>
          <w:iCs w:val="0"/>
          <w:color w:val="000000" w:themeColor="text1"/>
          <w:sz w:val="24"/>
          <w:szCs w:val="24"/>
        </w:rPr>
        <w:fldChar w:fldCharType="separate"/>
      </w:r>
      <w:r w:rsidRPr="00794815">
        <w:rPr>
          <w:b/>
          <w:bCs w:val="0"/>
          <w:i w:val="0"/>
          <w:iCs w:val="0"/>
          <w:noProof/>
          <w:color w:val="000000" w:themeColor="text1"/>
          <w:sz w:val="24"/>
          <w:szCs w:val="24"/>
        </w:rPr>
        <w:t>3</w:t>
      </w:r>
      <w:r w:rsidRPr="00794815">
        <w:rPr>
          <w:b/>
          <w:bCs w:val="0"/>
          <w:i w:val="0"/>
          <w:iCs w:val="0"/>
          <w:color w:val="000000" w:themeColor="text1"/>
          <w:sz w:val="24"/>
          <w:szCs w:val="24"/>
        </w:rPr>
        <w:fldChar w:fldCharType="end"/>
      </w:r>
      <w:r w:rsidRPr="00794815">
        <w:rPr>
          <w:b/>
          <w:bCs w:val="0"/>
          <w:i w:val="0"/>
          <w:iCs w:val="0"/>
          <w:color w:val="000000" w:themeColor="text1"/>
          <w:sz w:val="24"/>
          <w:szCs w:val="24"/>
        </w:rPr>
        <w:t>.</w:t>
      </w:r>
      <w:r w:rsidRPr="00794815">
        <w:rPr>
          <w:color w:val="000000" w:themeColor="text1"/>
          <w:sz w:val="24"/>
          <w:szCs w:val="24"/>
        </w:rPr>
        <w:t xml:space="preserve"> </w:t>
      </w:r>
      <w:r w:rsidRPr="00794815">
        <w:rPr>
          <w:i w:val="0"/>
          <w:iCs w:val="0"/>
          <w:color w:val="000000" w:themeColor="text1"/>
          <w:sz w:val="24"/>
          <w:szCs w:val="24"/>
        </w:rPr>
        <w:t>Límite del sistema</w:t>
      </w:r>
    </w:p>
    <w:tbl>
      <w:tblPr>
        <w:tblStyle w:val="Tablaconcuadrcula"/>
        <w:tblW w:w="0" w:type="auto"/>
        <w:tblLook w:val="04A0" w:firstRow="1" w:lastRow="0" w:firstColumn="1" w:lastColumn="0" w:noHBand="0" w:noVBand="1"/>
      </w:tblPr>
      <w:tblGrid>
        <w:gridCol w:w="2263"/>
        <w:gridCol w:w="3544"/>
        <w:gridCol w:w="1662"/>
        <w:gridCol w:w="1547"/>
      </w:tblGrid>
      <w:tr w:rsidR="00794815" w14:paraId="4D022972" w14:textId="77777777" w:rsidTr="00794815">
        <w:tc>
          <w:tcPr>
            <w:tcW w:w="2263" w:type="dxa"/>
            <w:vAlign w:val="center"/>
          </w:tcPr>
          <w:p w14:paraId="658CCB2A" w14:textId="0F1DED74" w:rsidR="00794815" w:rsidRDefault="00794815" w:rsidP="00794815">
            <w:pPr>
              <w:jc w:val="center"/>
            </w:pPr>
            <w:r w:rsidRPr="00794815">
              <w:rPr>
                <w:b/>
                <w:bCs w:val="0"/>
              </w:rPr>
              <w:t>Entidad</w:t>
            </w:r>
            <w:r>
              <w:t xml:space="preserve"> </w:t>
            </w:r>
            <w:r w:rsidRPr="00794815">
              <w:rPr>
                <w:b/>
                <w:bCs w:val="0"/>
              </w:rPr>
              <w:t>externa</w:t>
            </w:r>
          </w:p>
        </w:tc>
        <w:tc>
          <w:tcPr>
            <w:tcW w:w="3544" w:type="dxa"/>
            <w:vAlign w:val="center"/>
          </w:tcPr>
          <w:p w14:paraId="655AF0FC" w14:textId="4A5A6D02" w:rsidR="00794815" w:rsidRPr="00794815" w:rsidRDefault="00794815" w:rsidP="00794815">
            <w:pPr>
              <w:jc w:val="center"/>
              <w:rPr>
                <w:b/>
                <w:bCs w:val="0"/>
              </w:rPr>
            </w:pPr>
            <w:r>
              <w:rPr>
                <w:b/>
                <w:bCs w:val="0"/>
              </w:rPr>
              <w:t>Tipo de datos</w:t>
            </w:r>
          </w:p>
        </w:tc>
        <w:tc>
          <w:tcPr>
            <w:tcW w:w="1662" w:type="dxa"/>
            <w:vAlign w:val="center"/>
          </w:tcPr>
          <w:p w14:paraId="6CDBCE82" w14:textId="4B478910" w:rsidR="00794815" w:rsidRPr="00794815" w:rsidRDefault="00794815" w:rsidP="00794815">
            <w:pPr>
              <w:jc w:val="center"/>
              <w:rPr>
                <w:b/>
                <w:bCs w:val="0"/>
              </w:rPr>
            </w:pPr>
            <w:r>
              <w:rPr>
                <w:b/>
                <w:bCs w:val="0"/>
              </w:rPr>
              <w:t>Protocolo</w:t>
            </w:r>
          </w:p>
        </w:tc>
        <w:tc>
          <w:tcPr>
            <w:tcW w:w="0" w:type="auto"/>
            <w:vAlign w:val="center"/>
          </w:tcPr>
          <w:p w14:paraId="478E3EB2" w14:textId="7B0C00B5" w:rsidR="00794815" w:rsidRPr="00794815" w:rsidRDefault="00794815" w:rsidP="00794815">
            <w:pPr>
              <w:jc w:val="center"/>
              <w:rPr>
                <w:b/>
                <w:bCs w:val="0"/>
              </w:rPr>
            </w:pPr>
            <w:r>
              <w:rPr>
                <w:b/>
                <w:bCs w:val="0"/>
              </w:rPr>
              <w:t>Frecuencia</w:t>
            </w:r>
          </w:p>
        </w:tc>
      </w:tr>
      <w:tr w:rsidR="00794815" w14:paraId="5075604E" w14:textId="77777777" w:rsidTr="00794815">
        <w:trPr>
          <w:trHeight w:val="500"/>
        </w:trPr>
        <w:tc>
          <w:tcPr>
            <w:tcW w:w="2263" w:type="dxa"/>
            <w:vAlign w:val="center"/>
          </w:tcPr>
          <w:p w14:paraId="1B8C29F8" w14:textId="4E454764" w:rsidR="00794815" w:rsidRPr="00794815" w:rsidRDefault="00794815" w:rsidP="00794815">
            <w:pPr>
              <w:spacing w:line="276" w:lineRule="auto"/>
              <w:jc w:val="center"/>
            </w:pPr>
            <w:r w:rsidRPr="00794815">
              <w:t>Usuarios</w:t>
            </w:r>
          </w:p>
        </w:tc>
        <w:tc>
          <w:tcPr>
            <w:tcW w:w="3544" w:type="dxa"/>
            <w:vAlign w:val="center"/>
          </w:tcPr>
          <w:p w14:paraId="6B32C590" w14:textId="4382D3C1" w:rsidR="00794815" w:rsidRPr="00794815" w:rsidRDefault="00794815" w:rsidP="00794815">
            <w:pPr>
              <w:spacing w:line="276" w:lineRule="auto"/>
              <w:jc w:val="center"/>
            </w:pPr>
            <w:r w:rsidRPr="00794815">
              <w:t>Datos de registro y publicaciones</w:t>
            </w:r>
          </w:p>
        </w:tc>
        <w:tc>
          <w:tcPr>
            <w:tcW w:w="1662" w:type="dxa"/>
            <w:vAlign w:val="center"/>
          </w:tcPr>
          <w:p w14:paraId="15D2278A" w14:textId="004119D2" w:rsidR="00794815" w:rsidRPr="00794815" w:rsidRDefault="00794815" w:rsidP="00794815">
            <w:pPr>
              <w:spacing w:line="276" w:lineRule="auto"/>
              <w:jc w:val="center"/>
            </w:pPr>
            <w:r>
              <w:t>HTTPS</w:t>
            </w:r>
          </w:p>
        </w:tc>
        <w:tc>
          <w:tcPr>
            <w:tcW w:w="0" w:type="auto"/>
            <w:vAlign w:val="center"/>
          </w:tcPr>
          <w:p w14:paraId="3A43A749" w14:textId="6BE95FD1" w:rsidR="00794815" w:rsidRPr="00794815" w:rsidRDefault="00794815" w:rsidP="00794815">
            <w:pPr>
              <w:spacing w:line="276" w:lineRule="auto"/>
              <w:jc w:val="center"/>
            </w:pPr>
            <w:r>
              <w:t>Continua</w:t>
            </w:r>
          </w:p>
        </w:tc>
      </w:tr>
      <w:tr w:rsidR="00794815" w14:paraId="64D7D101" w14:textId="77777777" w:rsidTr="00794815">
        <w:tc>
          <w:tcPr>
            <w:tcW w:w="2263" w:type="dxa"/>
            <w:vAlign w:val="center"/>
          </w:tcPr>
          <w:p w14:paraId="4491BA77" w14:textId="78478088" w:rsidR="00794815" w:rsidRPr="00794815" w:rsidRDefault="00794815" w:rsidP="00794815">
            <w:pPr>
              <w:spacing w:line="276" w:lineRule="auto"/>
              <w:jc w:val="center"/>
            </w:pPr>
            <w:r w:rsidRPr="00794815">
              <w:t>Veterinarias asociadas</w:t>
            </w:r>
          </w:p>
        </w:tc>
        <w:tc>
          <w:tcPr>
            <w:tcW w:w="3544" w:type="dxa"/>
            <w:vAlign w:val="center"/>
          </w:tcPr>
          <w:p w14:paraId="25AB52D4" w14:textId="7D23B842" w:rsidR="00794815" w:rsidRPr="00794815" w:rsidRDefault="00794815" w:rsidP="00794815">
            <w:pPr>
              <w:spacing w:line="276" w:lineRule="auto"/>
              <w:jc w:val="center"/>
            </w:pPr>
            <w:r w:rsidRPr="00794815">
              <w:t>Información de salud animal</w:t>
            </w:r>
          </w:p>
        </w:tc>
        <w:tc>
          <w:tcPr>
            <w:tcW w:w="1662" w:type="dxa"/>
            <w:vAlign w:val="center"/>
          </w:tcPr>
          <w:p w14:paraId="38956290" w14:textId="4FB2E146" w:rsidR="00794815" w:rsidRPr="00794815" w:rsidRDefault="00794815" w:rsidP="00794815">
            <w:pPr>
              <w:spacing w:line="276" w:lineRule="auto"/>
              <w:jc w:val="center"/>
            </w:pPr>
            <w:r w:rsidRPr="00794815">
              <w:t>HTTPS</w:t>
            </w:r>
          </w:p>
        </w:tc>
        <w:tc>
          <w:tcPr>
            <w:tcW w:w="0" w:type="auto"/>
            <w:vAlign w:val="center"/>
          </w:tcPr>
          <w:p w14:paraId="55F2F618" w14:textId="2F0D8660" w:rsidR="00794815" w:rsidRPr="00794815" w:rsidRDefault="00794815" w:rsidP="00794815">
            <w:pPr>
              <w:spacing w:line="276" w:lineRule="auto"/>
              <w:jc w:val="center"/>
            </w:pPr>
            <w:r w:rsidRPr="00794815">
              <w:t>Diaria</w:t>
            </w:r>
          </w:p>
        </w:tc>
      </w:tr>
      <w:tr w:rsidR="00794815" w14:paraId="0D26473F" w14:textId="77777777" w:rsidTr="00794815">
        <w:tc>
          <w:tcPr>
            <w:tcW w:w="2263" w:type="dxa"/>
            <w:vAlign w:val="center"/>
          </w:tcPr>
          <w:p w14:paraId="78E89ED4" w14:textId="4F7D00E9" w:rsidR="00794815" w:rsidRPr="00794815" w:rsidRDefault="00794815" w:rsidP="00794815">
            <w:pPr>
              <w:spacing w:line="276" w:lineRule="auto"/>
              <w:jc w:val="center"/>
            </w:pPr>
            <w:r w:rsidRPr="00794815">
              <w:t>Servicio de geolocalización</w:t>
            </w:r>
          </w:p>
        </w:tc>
        <w:tc>
          <w:tcPr>
            <w:tcW w:w="3544" w:type="dxa"/>
            <w:vAlign w:val="center"/>
          </w:tcPr>
          <w:p w14:paraId="0F221724" w14:textId="19FDC583" w:rsidR="00794815" w:rsidRPr="00794815" w:rsidRDefault="00794815" w:rsidP="00794815">
            <w:pPr>
              <w:spacing w:line="276" w:lineRule="auto"/>
              <w:jc w:val="center"/>
            </w:pPr>
            <w:r w:rsidRPr="00794815">
              <w:t>Coordenadas y ubicación</w:t>
            </w:r>
          </w:p>
        </w:tc>
        <w:tc>
          <w:tcPr>
            <w:tcW w:w="1662" w:type="dxa"/>
            <w:vAlign w:val="center"/>
          </w:tcPr>
          <w:p w14:paraId="29DE77C0" w14:textId="34C67D2A" w:rsidR="00794815" w:rsidRPr="00794815" w:rsidRDefault="00794815" w:rsidP="00794815">
            <w:pPr>
              <w:spacing w:line="276" w:lineRule="auto"/>
              <w:jc w:val="center"/>
            </w:pPr>
            <w:r w:rsidRPr="00794815">
              <w:t>API REST</w:t>
            </w:r>
          </w:p>
        </w:tc>
        <w:tc>
          <w:tcPr>
            <w:tcW w:w="0" w:type="auto"/>
            <w:vAlign w:val="center"/>
          </w:tcPr>
          <w:p w14:paraId="56A4D904" w14:textId="286865DD" w:rsidR="00794815" w:rsidRPr="00794815" w:rsidRDefault="00794815" w:rsidP="00794815">
            <w:pPr>
              <w:spacing w:line="276" w:lineRule="auto"/>
              <w:jc w:val="center"/>
            </w:pPr>
            <w:r w:rsidRPr="00794815">
              <w:t>Bajo demanda</w:t>
            </w:r>
          </w:p>
        </w:tc>
      </w:tr>
      <w:tr w:rsidR="00794815" w14:paraId="6BD0D202" w14:textId="77777777" w:rsidTr="00794815">
        <w:tc>
          <w:tcPr>
            <w:tcW w:w="2263" w:type="dxa"/>
            <w:vAlign w:val="center"/>
          </w:tcPr>
          <w:p w14:paraId="5F464DD2" w14:textId="0C1F742E" w:rsidR="00794815" w:rsidRPr="00794815" w:rsidRDefault="00794815" w:rsidP="00794815">
            <w:pPr>
              <w:spacing w:line="276" w:lineRule="auto"/>
              <w:jc w:val="center"/>
            </w:pPr>
            <w:r w:rsidRPr="00794815">
              <w:t>Correo Electrónico</w:t>
            </w:r>
          </w:p>
        </w:tc>
        <w:tc>
          <w:tcPr>
            <w:tcW w:w="3544" w:type="dxa"/>
            <w:vAlign w:val="center"/>
          </w:tcPr>
          <w:p w14:paraId="27246548" w14:textId="537E98D9" w:rsidR="00794815" w:rsidRPr="00794815" w:rsidRDefault="00794815" w:rsidP="00794815">
            <w:pPr>
              <w:spacing w:line="276" w:lineRule="auto"/>
              <w:jc w:val="center"/>
            </w:pPr>
            <w:r w:rsidRPr="00794815">
              <w:t>Notificaciones y recuperación de cuenta</w:t>
            </w:r>
          </w:p>
        </w:tc>
        <w:tc>
          <w:tcPr>
            <w:tcW w:w="1662" w:type="dxa"/>
            <w:vAlign w:val="center"/>
          </w:tcPr>
          <w:p w14:paraId="3A4E3587" w14:textId="11F8A887" w:rsidR="00794815" w:rsidRPr="00794815" w:rsidRDefault="00794815" w:rsidP="00794815">
            <w:pPr>
              <w:spacing w:line="276" w:lineRule="auto"/>
              <w:jc w:val="center"/>
            </w:pPr>
            <w:r w:rsidRPr="00794815">
              <w:t>SMTP</w:t>
            </w:r>
          </w:p>
        </w:tc>
        <w:tc>
          <w:tcPr>
            <w:tcW w:w="0" w:type="auto"/>
            <w:vAlign w:val="center"/>
          </w:tcPr>
          <w:p w14:paraId="656842A0" w14:textId="6B8CF056" w:rsidR="00794815" w:rsidRPr="00794815" w:rsidRDefault="00794815" w:rsidP="00794815">
            <w:pPr>
              <w:spacing w:line="276" w:lineRule="auto"/>
              <w:jc w:val="center"/>
            </w:pPr>
            <w:r w:rsidRPr="00794815">
              <w:t>Eventual</w:t>
            </w:r>
          </w:p>
        </w:tc>
      </w:tr>
      <w:tr w:rsidR="00794815" w14:paraId="1DDE19D9" w14:textId="77777777" w:rsidTr="00794815">
        <w:tc>
          <w:tcPr>
            <w:tcW w:w="2263" w:type="dxa"/>
            <w:vAlign w:val="center"/>
          </w:tcPr>
          <w:p w14:paraId="7F60239E" w14:textId="1E2BF17B" w:rsidR="00794815" w:rsidRPr="00794815" w:rsidRDefault="00794815" w:rsidP="00794815">
            <w:pPr>
              <w:spacing w:line="276" w:lineRule="auto"/>
              <w:jc w:val="center"/>
            </w:pPr>
            <w:r w:rsidRPr="00794815">
              <w:t>Base de datos</w:t>
            </w:r>
          </w:p>
        </w:tc>
        <w:tc>
          <w:tcPr>
            <w:tcW w:w="3544" w:type="dxa"/>
            <w:vAlign w:val="center"/>
          </w:tcPr>
          <w:p w14:paraId="26435DB6" w14:textId="73B9BAE2" w:rsidR="00794815" w:rsidRPr="00794815" w:rsidRDefault="00794815" w:rsidP="00794815">
            <w:pPr>
              <w:spacing w:line="276" w:lineRule="auto"/>
              <w:jc w:val="center"/>
            </w:pPr>
            <w:r w:rsidRPr="00794815">
              <w:t>Información de usuarios y mascotas</w:t>
            </w:r>
          </w:p>
        </w:tc>
        <w:tc>
          <w:tcPr>
            <w:tcW w:w="1662" w:type="dxa"/>
            <w:vAlign w:val="center"/>
          </w:tcPr>
          <w:p w14:paraId="016EC598" w14:textId="3CD6F2AA" w:rsidR="00794815" w:rsidRPr="00794815" w:rsidRDefault="00794815" w:rsidP="00794815">
            <w:pPr>
              <w:spacing w:line="276" w:lineRule="auto"/>
              <w:jc w:val="center"/>
            </w:pPr>
            <w:r w:rsidRPr="00794815">
              <w:t>SQL</w:t>
            </w:r>
          </w:p>
        </w:tc>
        <w:tc>
          <w:tcPr>
            <w:tcW w:w="0" w:type="auto"/>
            <w:vAlign w:val="center"/>
          </w:tcPr>
          <w:p w14:paraId="119F0DB9" w14:textId="72C26B8E" w:rsidR="00794815" w:rsidRPr="00794815" w:rsidRDefault="00794815" w:rsidP="00794815">
            <w:pPr>
              <w:spacing w:line="276" w:lineRule="auto"/>
              <w:jc w:val="center"/>
            </w:pPr>
            <w:r w:rsidRPr="00794815">
              <w:t>Continua</w:t>
            </w:r>
          </w:p>
        </w:tc>
      </w:tr>
    </w:tbl>
    <w:p w14:paraId="45F38116" w14:textId="77777777" w:rsidR="00794815" w:rsidRDefault="00794815" w:rsidP="00794815"/>
    <w:p w14:paraId="72E489F6" w14:textId="592803A2" w:rsidR="00794815" w:rsidRDefault="00794815" w:rsidP="00DC6E1B">
      <w:pPr>
        <w:pStyle w:val="Ttulo2"/>
        <w:numPr>
          <w:ilvl w:val="1"/>
          <w:numId w:val="15"/>
        </w:numPr>
        <w:ind w:left="426" w:hanging="426"/>
      </w:pPr>
      <w:r>
        <w:t xml:space="preserve"> </w:t>
      </w:r>
      <w:bookmarkStart w:id="42" w:name="_Toc230549724"/>
      <w:r w:rsidRPr="00794815">
        <w:t>DECLARACIÓN DE VISIÓN DEL PROYECTO</w:t>
      </w:r>
      <w:bookmarkEnd w:id="42"/>
    </w:p>
    <w:p w14:paraId="466380AA" w14:textId="03EAB27E" w:rsidR="00794815" w:rsidRDefault="004D138F" w:rsidP="004D138F">
      <w:pPr>
        <w:jc w:val="both"/>
      </w:pPr>
      <w:r w:rsidRPr="004D138F">
        <w:t xml:space="preserve">Para propietarios de mascotas y personas interesadas en adopción que necesitan un espacio confiable para conectar y gestionar procesos de adopción o cruza responsable, </w:t>
      </w:r>
      <w:proofErr w:type="spellStart"/>
      <w:r w:rsidRPr="004D138F">
        <w:t>PetLoving</w:t>
      </w:r>
      <w:proofErr w:type="spellEnd"/>
      <w:r w:rsidRPr="004D138F">
        <w:t xml:space="preserve"> es una red social para mascotas que permite publicar, buscar y administrar información de mascotas de manera organizada y segura. A diferencia de las redes sociales tradicionales, nuestro producto ofrece funcionalidades especializadas enfocadas en el bienestar animal y la adopción responsable.</w:t>
      </w:r>
    </w:p>
    <w:p w14:paraId="0FE1B5C7" w14:textId="44D48040" w:rsidR="00327472" w:rsidRDefault="004D138F" w:rsidP="00DC6E1B">
      <w:pPr>
        <w:pStyle w:val="Ttulo2"/>
        <w:numPr>
          <w:ilvl w:val="1"/>
          <w:numId w:val="15"/>
        </w:numPr>
        <w:ind w:left="426" w:hanging="426"/>
      </w:pPr>
      <w:r>
        <w:t xml:space="preserve"> </w:t>
      </w:r>
      <w:bookmarkStart w:id="43" w:name="_Toc230549725"/>
      <w:r w:rsidRPr="004D138F">
        <w:t>PERSPECTIVAS DE CONTEXTO</w:t>
      </w:r>
      <w:bookmarkEnd w:id="43"/>
    </w:p>
    <w:p w14:paraId="316A72A7" w14:textId="390B5100" w:rsidR="00327472" w:rsidRPr="00327472" w:rsidRDefault="00327472" w:rsidP="00327472">
      <w:pPr>
        <w:jc w:val="both"/>
      </w:pPr>
      <w:r w:rsidRPr="00327472">
        <w:t xml:space="preserve">Las ocho perspectivas propuestas por Pohl permiten analizar el contexto del sistema desde diferentes enfoques relacionados con el uso, los actores, la tecnología, el negocio y el entorno social </w:t>
      </w:r>
      <w:sdt>
        <w:sdtPr>
          <w:rPr>
            <w:color w:val="000000"/>
          </w:rPr>
          <w:tag w:val="MENDELEY_CITATION_v3_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"/>
          <w:id w:val="961459879"/>
          <w:placeholder>
            <w:docPart w:val="DefaultPlaceholder_-1854013440"/>
          </w:placeholder>
        </w:sdtPr>
        <w:sdtContent>
          <w:r w:rsidR="00C41209" w:rsidRPr="00C41209">
            <w:rPr>
              <w:color w:val="000000"/>
            </w:rPr>
            <w:t>[4]</w:t>
          </w:r>
        </w:sdtContent>
      </w:sdt>
      <w:r w:rsidRPr="00327472">
        <w:t>. Estas perspectivas ayudan a comprender de manera más completa las necesidades, restricciones y objetivos del sistema durante el proceso de ingeniería de requisitos. En el caso del PFC, su aplicación facilita identificar aspectos relevantes relacionados con la adopción, cruza responsable y gestión de información de mascotas dentro de la plataforma.</w:t>
      </w:r>
    </w:p>
    <w:p w14:paraId="2CC0B6C0" w14:textId="31CCE897" w:rsidR="004D138F" w:rsidRDefault="00BB6C55" w:rsidP="00DC6E1B">
      <w:pPr>
        <w:pStyle w:val="Ttulo3"/>
        <w:numPr>
          <w:ilvl w:val="2"/>
          <w:numId w:val="15"/>
        </w:numPr>
        <w:ind w:left="709"/>
      </w:pPr>
      <w:bookmarkStart w:id="44" w:name="_Toc230549726"/>
      <w:r>
        <w:t>PERSPECTIVA</w:t>
      </w:r>
      <w:r w:rsidR="00327472">
        <w:t xml:space="preserve"> DE USO</w:t>
      </w:r>
      <w:bookmarkEnd w:id="44"/>
    </w:p>
    <w:p w14:paraId="12CADFEE" w14:textId="7746A129" w:rsidR="00327472" w:rsidRDefault="00327472" w:rsidP="00BB6C55">
      <w:pPr>
        <w:rPr>
          <w:b/>
          <w:bCs w:val="0"/>
        </w:rPr>
      </w:pPr>
      <w:r>
        <w:rPr>
          <w:b/>
          <w:bCs w:val="0"/>
        </w:rPr>
        <w:t>Preguntas</w:t>
      </w:r>
      <w:r w:rsidR="00E35887">
        <w:rPr>
          <w:b/>
          <w:bCs w:val="0"/>
        </w:rPr>
        <w:t xml:space="preserve"> clave</w:t>
      </w:r>
    </w:p>
    <w:p w14:paraId="64691F98" w14:textId="1255FFE6" w:rsidR="00327472" w:rsidRDefault="00E35887" w:rsidP="00234371">
      <w:pPr>
        <w:pStyle w:val="Prrafodelista"/>
        <w:numPr>
          <w:ilvl w:val="0"/>
          <w:numId w:val="6"/>
        </w:numPr>
        <w:jc w:val="both"/>
      </w:pPr>
      <w:r w:rsidRPr="00E35887">
        <w:t>¿De qué manera los usuarios utilizarán la plataforma para publicar, buscar o gestionar información relacionada con mascotas?</w:t>
      </w:r>
    </w:p>
    <w:p w14:paraId="2F00BD96" w14:textId="14A3A129" w:rsidR="00E35887" w:rsidRDefault="00E35887" w:rsidP="00234371">
      <w:pPr>
        <w:pStyle w:val="Prrafodelista"/>
        <w:numPr>
          <w:ilvl w:val="0"/>
          <w:numId w:val="6"/>
        </w:numPr>
        <w:jc w:val="both"/>
      </w:pPr>
      <w:r w:rsidRPr="00E35887">
        <w:t>¿Qué funcionalidades serán utilizadas con mayor frecuencia dentro de la red social?</w:t>
      </w:r>
    </w:p>
    <w:p w14:paraId="7A8A658B" w14:textId="7108A881" w:rsidR="00E35887" w:rsidRDefault="00E35887" w:rsidP="00234371">
      <w:pPr>
        <w:pStyle w:val="Prrafodelista"/>
        <w:numPr>
          <w:ilvl w:val="0"/>
          <w:numId w:val="6"/>
        </w:numPr>
        <w:jc w:val="both"/>
      </w:pPr>
      <w:r w:rsidRPr="00E35887">
        <w:lastRenderedPageBreak/>
        <w:t>¿Cómo debe organizarse la navegación para facilitar el acceso a las diferentes funciones del sistema?</w:t>
      </w:r>
    </w:p>
    <w:p w14:paraId="52FBA32E" w14:textId="6468F60D" w:rsidR="00E35887" w:rsidRDefault="00E35887" w:rsidP="00E35887">
      <w:pPr>
        <w:rPr>
          <w:b/>
          <w:bCs w:val="0"/>
        </w:rPr>
      </w:pPr>
      <w:r w:rsidRPr="00E35887">
        <w:rPr>
          <w:b/>
          <w:bCs w:val="0"/>
        </w:rPr>
        <w:t>Requisitos/restricciones</w:t>
      </w:r>
    </w:p>
    <w:p w14:paraId="5DB06A42" w14:textId="0E1939ED" w:rsidR="002A52AC" w:rsidRDefault="002A52AC" w:rsidP="002A52AC">
      <w:pPr>
        <w:pStyle w:val="Prrafodelista"/>
        <w:numPr>
          <w:ilvl w:val="0"/>
          <w:numId w:val="7"/>
        </w:numPr>
        <w:jc w:val="both"/>
      </w:pPr>
      <w:r w:rsidRPr="002A52AC">
        <w:t>La red social deberá permitir publicar mascotas para adopción y cruza responsable.</w:t>
      </w:r>
    </w:p>
    <w:p w14:paraId="09FAA429" w14:textId="2C8997E2" w:rsidR="002A52AC" w:rsidRDefault="00C84080" w:rsidP="002A52AC">
      <w:pPr>
        <w:pStyle w:val="Prrafodelista"/>
        <w:numPr>
          <w:ilvl w:val="0"/>
          <w:numId w:val="7"/>
        </w:numPr>
        <w:jc w:val="both"/>
      </w:pPr>
      <w:r>
        <w:t>El sistema</w:t>
      </w:r>
      <w:r w:rsidR="002A52AC" w:rsidRPr="002A52AC">
        <w:t xml:space="preserve"> deberá mostrar los resultados de búsqueda de mascotas en un máximo de 2 segundos.</w:t>
      </w:r>
    </w:p>
    <w:p w14:paraId="48C1B73F" w14:textId="5C8B876D" w:rsidR="002A52AC" w:rsidRDefault="002A52AC" w:rsidP="00DC6E1B">
      <w:pPr>
        <w:pStyle w:val="Ttulo3"/>
        <w:numPr>
          <w:ilvl w:val="2"/>
          <w:numId w:val="15"/>
        </w:numPr>
        <w:ind w:left="709"/>
      </w:pPr>
      <w:bookmarkStart w:id="45" w:name="_Toc230549727"/>
      <w:r>
        <w:t>PERSPECTIVA DE SUJETO</w:t>
      </w:r>
      <w:bookmarkEnd w:id="45"/>
    </w:p>
    <w:p w14:paraId="79452587" w14:textId="229885E3" w:rsidR="002A52AC" w:rsidRPr="002A52AC" w:rsidRDefault="002A52AC" w:rsidP="002A52AC">
      <w:pPr>
        <w:rPr>
          <w:b/>
          <w:bCs w:val="0"/>
        </w:rPr>
      </w:pPr>
      <w:r>
        <w:rPr>
          <w:b/>
          <w:bCs w:val="0"/>
        </w:rPr>
        <w:t>Preguntas clave</w:t>
      </w:r>
    </w:p>
    <w:p w14:paraId="090B3E67" w14:textId="77777777" w:rsidR="002A52AC" w:rsidRDefault="002A52AC" w:rsidP="002A52AC">
      <w:pPr>
        <w:pStyle w:val="Prrafodelista"/>
        <w:numPr>
          <w:ilvl w:val="0"/>
          <w:numId w:val="8"/>
        </w:numPr>
        <w:jc w:val="both"/>
      </w:pPr>
      <w:r>
        <w:t>¿Qué tipos de usuarios interactuarán con la plataforma y qué funciones realizará cada uno?</w:t>
      </w:r>
    </w:p>
    <w:p w14:paraId="0F65B6C3" w14:textId="77777777" w:rsidR="002A52AC" w:rsidRDefault="002A52AC" w:rsidP="002A52AC">
      <w:pPr>
        <w:pStyle w:val="Prrafodelista"/>
        <w:numPr>
          <w:ilvl w:val="0"/>
          <w:numId w:val="8"/>
        </w:numPr>
        <w:jc w:val="both"/>
      </w:pPr>
      <w:r>
        <w:t>¿Qué necesidades específicas tienen los propietarios de mascotas, refugios y veterinarias dentro del sistema?</w:t>
      </w:r>
    </w:p>
    <w:p w14:paraId="32BB0064" w14:textId="4C2109EE" w:rsidR="002A52AC" w:rsidRDefault="002A52AC" w:rsidP="002A52AC">
      <w:pPr>
        <w:pStyle w:val="Prrafodelista"/>
        <w:numPr>
          <w:ilvl w:val="0"/>
          <w:numId w:val="8"/>
        </w:numPr>
        <w:jc w:val="both"/>
      </w:pPr>
      <w:r>
        <w:t>¿Qué información deberá gestionar cada actor durante el proceso de adopción o publicación?</w:t>
      </w:r>
    </w:p>
    <w:p w14:paraId="12A9F0BB" w14:textId="53FD66A2" w:rsidR="002A52AC" w:rsidRDefault="002A52AC" w:rsidP="002A52AC">
      <w:pPr>
        <w:jc w:val="both"/>
        <w:rPr>
          <w:b/>
          <w:bCs w:val="0"/>
        </w:rPr>
      </w:pPr>
      <w:r>
        <w:rPr>
          <w:b/>
          <w:bCs w:val="0"/>
        </w:rPr>
        <w:t>Requisitos/restricciones</w:t>
      </w:r>
    </w:p>
    <w:p w14:paraId="1B37946C" w14:textId="77777777" w:rsidR="002A52AC" w:rsidRPr="002A52AC" w:rsidRDefault="002A52AC" w:rsidP="002A52AC">
      <w:pPr>
        <w:pStyle w:val="Prrafodelista"/>
        <w:numPr>
          <w:ilvl w:val="0"/>
          <w:numId w:val="9"/>
        </w:numPr>
        <w:jc w:val="both"/>
      </w:pPr>
      <w:r w:rsidRPr="002A52AC">
        <w:t>La red social deberá permitir registrar usuarios y mascotas dentro de la plataforma.</w:t>
      </w:r>
    </w:p>
    <w:p w14:paraId="1CBDB5EC" w14:textId="3E45B21A" w:rsidR="002A52AC" w:rsidRDefault="002A52AC" w:rsidP="002A52AC">
      <w:pPr>
        <w:pStyle w:val="Prrafodelista"/>
        <w:numPr>
          <w:ilvl w:val="0"/>
          <w:numId w:val="9"/>
        </w:numPr>
        <w:jc w:val="both"/>
      </w:pPr>
      <w:r w:rsidRPr="002A52AC">
        <w:t>La red social deberá permitir a las veterinarias registrar información básica sobre el estado de salud de las mascotas.</w:t>
      </w:r>
    </w:p>
    <w:p w14:paraId="0D0ED98F" w14:textId="36EE30E0" w:rsidR="002A52AC" w:rsidRDefault="002A52AC" w:rsidP="00DC6E1B">
      <w:pPr>
        <w:pStyle w:val="Ttulo3"/>
        <w:numPr>
          <w:ilvl w:val="2"/>
          <w:numId w:val="15"/>
        </w:numPr>
        <w:ind w:left="709"/>
      </w:pPr>
      <w:bookmarkStart w:id="46" w:name="_Toc230549728"/>
      <w:r>
        <w:t>PERSPECTIVA TI</w:t>
      </w:r>
      <w:bookmarkEnd w:id="46"/>
    </w:p>
    <w:p w14:paraId="2A6CD176" w14:textId="2E98DA42" w:rsidR="002A52AC" w:rsidRDefault="002A52AC" w:rsidP="002A52AC">
      <w:pPr>
        <w:rPr>
          <w:b/>
          <w:bCs w:val="0"/>
        </w:rPr>
      </w:pPr>
      <w:r>
        <w:rPr>
          <w:b/>
          <w:bCs w:val="0"/>
        </w:rPr>
        <w:t>Preguntas clave</w:t>
      </w:r>
    </w:p>
    <w:p w14:paraId="3DAB4A26" w14:textId="77777777" w:rsidR="002A52AC" w:rsidRPr="002A52AC" w:rsidRDefault="002A52AC" w:rsidP="002A52AC">
      <w:pPr>
        <w:pStyle w:val="Prrafodelista"/>
        <w:numPr>
          <w:ilvl w:val="0"/>
          <w:numId w:val="10"/>
        </w:numPr>
        <w:jc w:val="both"/>
      </w:pPr>
      <w:r w:rsidRPr="002A52AC">
        <w:t>¿Qué tecnologías y herramientas serán necesarias para garantizar el funcionamiento de la plataforma?</w:t>
      </w:r>
    </w:p>
    <w:p w14:paraId="6F487356" w14:textId="77777777" w:rsidR="002A52AC" w:rsidRPr="002A52AC" w:rsidRDefault="002A52AC" w:rsidP="002A52AC">
      <w:pPr>
        <w:pStyle w:val="Prrafodelista"/>
        <w:numPr>
          <w:ilvl w:val="0"/>
          <w:numId w:val="10"/>
        </w:numPr>
        <w:jc w:val="both"/>
      </w:pPr>
      <w:r w:rsidRPr="002A52AC">
        <w:t>¿Qué servicios externos deberán integrarse con el sistema para ampliar sus funcionalidades?</w:t>
      </w:r>
    </w:p>
    <w:p w14:paraId="63758482" w14:textId="497D9AC9" w:rsidR="002A52AC" w:rsidRDefault="002A52AC" w:rsidP="002A52AC">
      <w:pPr>
        <w:pStyle w:val="Prrafodelista"/>
        <w:numPr>
          <w:ilvl w:val="0"/>
          <w:numId w:val="10"/>
        </w:numPr>
        <w:jc w:val="both"/>
      </w:pPr>
      <w:r w:rsidRPr="002A52AC">
        <w:t>¿Cómo se almacenará y administrará la información de usuarios, publicaciones y mascotas?</w:t>
      </w:r>
    </w:p>
    <w:p w14:paraId="22191B15" w14:textId="77777777" w:rsidR="00234371" w:rsidRDefault="00234371" w:rsidP="00234371">
      <w:pPr>
        <w:jc w:val="both"/>
      </w:pPr>
    </w:p>
    <w:p w14:paraId="5EC9B2D6" w14:textId="77777777" w:rsidR="00234371" w:rsidRPr="002A52AC" w:rsidRDefault="00234371" w:rsidP="00234371">
      <w:pPr>
        <w:jc w:val="both"/>
      </w:pPr>
    </w:p>
    <w:p w14:paraId="18D9FAB4" w14:textId="791A9B97" w:rsidR="002A52AC" w:rsidRDefault="002A52AC" w:rsidP="002A52AC">
      <w:pPr>
        <w:rPr>
          <w:b/>
          <w:bCs w:val="0"/>
        </w:rPr>
      </w:pPr>
      <w:r>
        <w:rPr>
          <w:b/>
          <w:bCs w:val="0"/>
        </w:rPr>
        <w:lastRenderedPageBreak/>
        <w:t>Requisitos/restricciones</w:t>
      </w:r>
    </w:p>
    <w:p w14:paraId="7D513B86" w14:textId="77777777" w:rsidR="002A52AC" w:rsidRPr="002A52AC" w:rsidRDefault="002A52AC" w:rsidP="002A52AC">
      <w:pPr>
        <w:pStyle w:val="Prrafodelista"/>
        <w:numPr>
          <w:ilvl w:val="0"/>
          <w:numId w:val="11"/>
        </w:numPr>
        <w:jc w:val="both"/>
      </w:pPr>
      <w:r w:rsidRPr="002A52AC">
        <w:t>La red social deberá integrarse con servicios de geolocalización para mostrar mascotas cercanas.</w:t>
      </w:r>
    </w:p>
    <w:p w14:paraId="6C201BB2" w14:textId="306575CC" w:rsidR="002A52AC" w:rsidRDefault="002A52AC" w:rsidP="002A52AC">
      <w:pPr>
        <w:pStyle w:val="Prrafodelista"/>
        <w:numPr>
          <w:ilvl w:val="0"/>
          <w:numId w:val="11"/>
        </w:numPr>
        <w:jc w:val="both"/>
      </w:pPr>
      <w:r w:rsidRPr="002A52AC">
        <w:t>La red social deberá mantener una disponibilidad del 99 % del tiempo.</w:t>
      </w:r>
    </w:p>
    <w:p w14:paraId="26F5807B" w14:textId="3762EF83" w:rsidR="00234371" w:rsidRDefault="00234371" w:rsidP="00DC6E1B">
      <w:pPr>
        <w:pStyle w:val="Ttulo3"/>
        <w:numPr>
          <w:ilvl w:val="2"/>
          <w:numId w:val="15"/>
        </w:numPr>
        <w:ind w:left="709"/>
      </w:pPr>
      <w:bookmarkStart w:id="47" w:name="_Toc230549729"/>
      <w:r w:rsidRPr="00234371">
        <w:t>PERSPECTIVA DE DESARROLLO</w:t>
      </w:r>
      <w:bookmarkEnd w:id="47"/>
    </w:p>
    <w:p w14:paraId="0D177971" w14:textId="71C444E7" w:rsidR="00234371" w:rsidRDefault="00234371" w:rsidP="00234371">
      <w:pPr>
        <w:rPr>
          <w:b/>
          <w:bCs w:val="0"/>
        </w:rPr>
      </w:pPr>
      <w:r>
        <w:rPr>
          <w:b/>
          <w:bCs w:val="0"/>
        </w:rPr>
        <w:t>Preguntas clave</w:t>
      </w:r>
    </w:p>
    <w:p w14:paraId="4017E09E" w14:textId="689A1EBE" w:rsidR="00234371" w:rsidRPr="00234371" w:rsidRDefault="00234371" w:rsidP="00234371">
      <w:pPr>
        <w:pStyle w:val="Prrafodelista"/>
        <w:numPr>
          <w:ilvl w:val="0"/>
          <w:numId w:val="12"/>
        </w:numPr>
        <w:jc w:val="both"/>
      </w:pPr>
      <w:r w:rsidRPr="00234371">
        <w:t>¿Qué metodología permitirá gestionar de mejor manera el desarrollo del proyecto?</w:t>
      </w:r>
    </w:p>
    <w:p w14:paraId="6F10F253" w14:textId="77777777" w:rsidR="00234371" w:rsidRPr="00234371" w:rsidRDefault="00234371" w:rsidP="00234371">
      <w:pPr>
        <w:pStyle w:val="Prrafodelista"/>
        <w:numPr>
          <w:ilvl w:val="0"/>
          <w:numId w:val="12"/>
        </w:numPr>
        <w:jc w:val="both"/>
      </w:pPr>
      <w:r w:rsidRPr="00234371">
        <w:t>¿Cómo se controlarán los cambios y nuevas funcionalidades solicitadas por los usuarios?</w:t>
      </w:r>
    </w:p>
    <w:p w14:paraId="01F14315" w14:textId="782D4DB0" w:rsidR="00234371" w:rsidRPr="00234371" w:rsidRDefault="00234371" w:rsidP="00234371">
      <w:pPr>
        <w:pStyle w:val="Prrafodelista"/>
        <w:numPr>
          <w:ilvl w:val="0"/>
          <w:numId w:val="12"/>
        </w:numPr>
        <w:jc w:val="both"/>
      </w:pPr>
      <w:r w:rsidRPr="00234371">
        <w:t>¿Qué herramientas utilizará el equipo para mantener la organización y calidad del software?</w:t>
      </w:r>
    </w:p>
    <w:p w14:paraId="6B4974DA" w14:textId="710EE4E0" w:rsidR="00234371" w:rsidRDefault="00234371" w:rsidP="00234371">
      <w:pPr>
        <w:jc w:val="both"/>
        <w:rPr>
          <w:b/>
          <w:bCs w:val="0"/>
        </w:rPr>
      </w:pPr>
      <w:r>
        <w:rPr>
          <w:b/>
          <w:bCs w:val="0"/>
        </w:rPr>
        <w:t>Requisitos/restricciones</w:t>
      </w:r>
    </w:p>
    <w:p w14:paraId="77ED2E51" w14:textId="77777777" w:rsidR="00234371" w:rsidRDefault="00234371" w:rsidP="00234371">
      <w:pPr>
        <w:pStyle w:val="Prrafodelista"/>
        <w:numPr>
          <w:ilvl w:val="0"/>
          <w:numId w:val="13"/>
        </w:numPr>
        <w:jc w:val="both"/>
      </w:pPr>
      <w:r>
        <w:t>El desarrollo del sistema deberá seguir un enfoque ágil para facilitar cambios y mejoras continuas.</w:t>
      </w:r>
    </w:p>
    <w:p w14:paraId="0FC27A4B" w14:textId="6116D8CD" w:rsidR="00234371" w:rsidRDefault="00234371" w:rsidP="00234371">
      <w:pPr>
        <w:pStyle w:val="Prrafodelista"/>
        <w:numPr>
          <w:ilvl w:val="0"/>
          <w:numId w:val="13"/>
        </w:numPr>
        <w:jc w:val="both"/>
      </w:pPr>
      <w:r>
        <w:t>La red social deberá desarrollarse utilizando tecnologías web compatibles con navegadores modernos.</w:t>
      </w:r>
    </w:p>
    <w:p w14:paraId="3689BC7D" w14:textId="711A23B8" w:rsidR="00234371" w:rsidRDefault="00234371" w:rsidP="00DC6E1B">
      <w:pPr>
        <w:pStyle w:val="Ttulo3"/>
        <w:numPr>
          <w:ilvl w:val="2"/>
          <w:numId w:val="15"/>
        </w:numPr>
        <w:ind w:left="709"/>
      </w:pPr>
      <w:bookmarkStart w:id="48" w:name="_Toc230549730"/>
      <w:r>
        <w:t>PERSPECTIVA DE NEGOCIO</w:t>
      </w:r>
      <w:bookmarkEnd w:id="48"/>
    </w:p>
    <w:p w14:paraId="3168693C" w14:textId="61CA79A0" w:rsidR="00234371" w:rsidRDefault="00234371" w:rsidP="00234371">
      <w:pPr>
        <w:rPr>
          <w:b/>
          <w:bCs w:val="0"/>
        </w:rPr>
      </w:pPr>
      <w:r>
        <w:rPr>
          <w:b/>
          <w:bCs w:val="0"/>
        </w:rPr>
        <w:t>Preguntas clave</w:t>
      </w:r>
    </w:p>
    <w:p w14:paraId="2CB746CC" w14:textId="77777777" w:rsidR="00234371" w:rsidRPr="00234371" w:rsidRDefault="00234371" w:rsidP="00234371">
      <w:pPr>
        <w:pStyle w:val="Prrafodelista"/>
        <w:numPr>
          <w:ilvl w:val="0"/>
          <w:numId w:val="14"/>
        </w:numPr>
        <w:jc w:val="both"/>
      </w:pPr>
      <w:r w:rsidRPr="00234371">
        <w:t>¿Qué beneficios aportará la plataforma a los refugios y asociaciones protectoras?</w:t>
      </w:r>
    </w:p>
    <w:p w14:paraId="0E23BAC8" w14:textId="77777777" w:rsidR="00234371" w:rsidRPr="00234371" w:rsidRDefault="00234371" w:rsidP="00234371">
      <w:pPr>
        <w:pStyle w:val="Prrafodelista"/>
        <w:numPr>
          <w:ilvl w:val="0"/>
          <w:numId w:val="14"/>
        </w:numPr>
        <w:jc w:val="both"/>
      </w:pPr>
      <w:r w:rsidRPr="00234371">
        <w:t>¿Cómo ayudará el sistema a mejorar los procesos de adopción responsable?</w:t>
      </w:r>
    </w:p>
    <w:p w14:paraId="4FCFEB66" w14:textId="0BC146C1" w:rsidR="00234371" w:rsidRPr="00234371" w:rsidRDefault="00234371" w:rsidP="00234371">
      <w:pPr>
        <w:pStyle w:val="Prrafodelista"/>
        <w:numPr>
          <w:ilvl w:val="0"/>
          <w:numId w:val="14"/>
        </w:numPr>
        <w:jc w:val="both"/>
      </w:pPr>
      <w:r w:rsidRPr="00234371">
        <w:t>¿Qué objetivos principales busca alcanzar la plataforma dentro del ámbito de bienestar animal?</w:t>
      </w:r>
    </w:p>
    <w:p w14:paraId="791E5E4E" w14:textId="23553E88" w:rsidR="00234371" w:rsidRDefault="00234371" w:rsidP="00234371">
      <w:pPr>
        <w:jc w:val="both"/>
        <w:rPr>
          <w:b/>
          <w:bCs w:val="0"/>
        </w:rPr>
      </w:pPr>
      <w:r>
        <w:rPr>
          <w:b/>
          <w:bCs w:val="0"/>
        </w:rPr>
        <w:t>Requisitos/restricciones</w:t>
      </w:r>
    </w:p>
    <w:p w14:paraId="0702965B" w14:textId="77777777" w:rsidR="00234371" w:rsidRDefault="00234371" w:rsidP="00234371">
      <w:pPr>
        <w:pStyle w:val="Prrafodelista"/>
        <w:numPr>
          <w:ilvl w:val="0"/>
          <w:numId w:val="14"/>
        </w:numPr>
        <w:jc w:val="both"/>
      </w:pPr>
      <w:r>
        <w:t>La red social deberá permitir gestionar al menos 100 procesos de adopción mensuales.</w:t>
      </w:r>
    </w:p>
    <w:p w14:paraId="51331696" w14:textId="1A1ACA31" w:rsidR="00234371" w:rsidRDefault="00C84080" w:rsidP="00234371">
      <w:pPr>
        <w:pStyle w:val="Prrafodelista"/>
        <w:numPr>
          <w:ilvl w:val="0"/>
          <w:numId w:val="14"/>
        </w:numPr>
        <w:jc w:val="both"/>
      </w:pPr>
      <w:r>
        <w:t>El sistema</w:t>
      </w:r>
      <w:r w:rsidR="00234371">
        <w:t xml:space="preserve"> deberá facilitar procesos de adopción responsable de mascotas.</w:t>
      </w:r>
    </w:p>
    <w:p w14:paraId="49BE140C" w14:textId="77777777" w:rsidR="00234371" w:rsidRDefault="00234371" w:rsidP="00234371"/>
    <w:p w14:paraId="41EA780F" w14:textId="77777777" w:rsidR="00234371" w:rsidRPr="00234371" w:rsidRDefault="00234371" w:rsidP="00234371"/>
    <w:p w14:paraId="63A3D73E" w14:textId="443DA50F" w:rsidR="00234371" w:rsidRDefault="00234371" w:rsidP="00DC6E1B">
      <w:pPr>
        <w:pStyle w:val="Ttulo3"/>
        <w:numPr>
          <w:ilvl w:val="2"/>
          <w:numId w:val="15"/>
        </w:numPr>
        <w:ind w:left="709"/>
      </w:pPr>
      <w:bookmarkStart w:id="49" w:name="_Toc230549731"/>
      <w:r>
        <w:lastRenderedPageBreak/>
        <w:t>PERSPECTIVA DE INNOVACIÓN</w:t>
      </w:r>
      <w:bookmarkEnd w:id="49"/>
    </w:p>
    <w:p w14:paraId="38776A26" w14:textId="77777777" w:rsidR="00234371" w:rsidRDefault="00234371" w:rsidP="00234371">
      <w:pPr>
        <w:rPr>
          <w:b/>
          <w:bCs w:val="0"/>
        </w:rPr>
      </w:pPr>
      <w:r>
        <w:rPr>
          <w:b/>
          <w:bCs w:val="0"/>
        </w:rPr>
        <w:t>Preguntas clave</w:t>
      </w:r>
    </w:p>
    <w:p w14:paraId="11CCAF7D" w14:textId="77777777" w:rsidR="00234371" w:rsidRPr="00234371" w:rsidRDefault="00234371" w:rsidP="00234371">
      <w:pPr>
        <w:pStyle w:val="Prrafodelista"/>
        <w:numPr>
          <w:ilvl w:val="0"/>
          <w:numId w:val="14"/>
        </w:numPr>
        <w:jc w:val="both"/>
      </w:pPr>
      <w:r w:rsidRPr="00234371">
        <w:t>¿Qué funcionalidades diferenciarán a la plataforma de otras redes sociales tradicionales?</w:t>
      </w:r>
    </w:p>
    <w:p w14:paraId="74751404" w14:textId="77777777" w:rsidR="00234371" w:rsidRPr="00234371" w:rsidRDefault="00234371" w:rsidP="00234371">
      <w:pPr>
        <w:pStyle w:val="Prrafodelista"/>
        <w:numPr>
          <w:ilvl w:val="0"/>
          <w:numId w:val="14"/>
        </w:numPr>
        <w:jc w:val="both"/>
      </w:pPr>
      <w:r w:rsidRPr="00234371">
        <w:t>¿Cómo puede utilizarse la tecnología para mejorar la experiencia de búsqueda y adopción?</w:t>
      </w:r>
    </w:p>
    <w:p w14:paraId="5830155C" w14:textId="4A8DD3D7" w:rsidR="00234371" w:rsidRPr="00234371" w:rsidRDefault="00234371" w:rsidP="00234371">
      <w:pPr>
        <w:pStyle w:val="Prrafodelista"/>
        <w:numPr>
          <w:ilvl w:val="0"/>
          <w:numId w:val="14"/>
        </w:numPr>
        <w:jc w:val="both"/>
      </w:pPr>
      <w:r w:rsidRPr="00234371">
        <w:t>¿Qué mejoras inteligentes podrían incorporarse en futuras versiones del sistema?</w:t>
      </w:r>
    </w:p>
    <w:p w14:paraId="47B0574B" w14:textId="77777777" w:rsidR="00234371" w:rsidRDefault="00234371" w:rsidP="00234371">
      <w:pPr>
        <w:rPr>
          <w:b/>
          <w:bCs w:val="0"/>
        </w:rPr>
      </w:pPr>
      <w:r>
        <w:rPr>
          <w:b/>
          <w:bCs w:val="0"/>
        </w:rPr>
        <w:t>Requisitos/restricciones</w:t>
      </w:r>
    </w:p>
    <w:p w14:paraId="0AD6BB59" w14:textId="12E96088" w:rsidR="00234371" w:rsidRDefault="00234371" w:rsidP="00234371">
      <w:pPr>
        <w:pStyle w:val="Prrafodelista"/>
        <w:numPr>
          <w:ilvl w:val="0"/>
          <w:numId w:val="14"/>
        </w:numPr>
        <w:jc w:val="both"/>
      </w:pPr>
      <w:r>
        <w:t xml:space="preserve">La red social </w:t>
      </w:r>
      <w:r>
        <w:t>deberá</w:t>
      </w:r>
      <w:r>
        <w:t xml:space="preserve"> recomendar mascotas similares según las búsquedas e interacciones de los usuarios.</w:t>
      </w:r>
    </w:p>
    <w:p w14:paraId="5E6D96F8" w14:textId="236F3F89" w:rsidR="00234371" w:rsidRDefault="00C84080" w:rsidP="00234371">
      <w:pPr>
        <w:pStyle w:val="Prrafodelista"/>
        <w:numPr>
          <w:ilvl w:val="0"/>
          <w:numId w:val="14"/>
        </w:numPr>
        <w:jc w:val="both"/>
      </w:pPr>
      <w:r>
        <w:t>El sistema</w:t>
      </w:r>
      <w:r w:rsidR="00234371">
        <w:t xml:space="preserve"> deberá incorporar filtros inteligentes para mejorar la búsqueda de mascotas.</w:t>
      </w:r>
    </w:p>
    <w:p w14:paraId="60512B94" w14:textId="75E96216" w:rsidR="00234371" w:rsidRDefault="00234371" w:rsidP="00DC6E1B">
      <w:pPr>
        <w:pStyle w:val="Ttulo3"/>
        <w:numPr>
          <w:ilvl w:val="2"/>
          <w:numId w:val="15"/>
        </w:numPr>
        <w:ind w:left="709"/>
      </w:pPr>
      <w:bookmarkStart w:id="50" w:name="_Toc230549732"/>
      <w:r>
        <w:t>PERSPECTIVA DE SOCIEDAD</w:t>
      </w:r>
      <w:bookmarkEnd w:id="50"/>
    </w:p>
    <w:p w14:paraId="514300C6" w14:textId="77777777" w:rsidR="00234371" w:rsidRDefault="00234371" w:rsidP="00234371">
      <w:pPr>
        <w:rPr>
          <w:b/>
          <w:bCs w:val="0"/>
        </w:rPr>
      </w:pPr>
      <w:r>
        <w:rPr>
          <w:b/>
          <w:bCs w:val="0"/>
        </w:rPr>
        <w:t>Preguntas clave</w:t>
      </w:r>
    </w:p>
    <w:p w14:paraId="0667BC6E" w14:textId="77777777" w:rsidR="00234371" w:rsidRPr="00234371" w:rsidRDefault="00234371" w:rsidP="00234371">
      <w:pPr>
        <w:pStyle w:val="Prrafodelista"/>
        <w:numPr>
          <w:ilvl w:val="0"/>
          <w:numId w:val="14"/>
        </w:numPr>
        <w:jc w:val="both"/>
      </w:pPr>
      <w:r w:rsidRPr="00234371">
        <w:t>¿Cómo contribuirá la plataforma al bienestar y cuidado responsable de los animales?</w:t>
      </w:r>
    </w:p>
    <w:p w14:paraId="54B47CDC" w14:textId="77777777" w:rsidR="00234371" w:rsidRPr="00234371" w:rsidRDefault="00234371" w:rsidP="00234371">
      <w:pPr>
        <w:pStyle w:val="Prrafodelista"/>
        <w:numPr>
          <w:ilvl w:val="0"/>
          <w:numId w:val="14"/>
        </w:numPr>
        <w:jc w:val="both"/>
      </w:pPr>
      <w:r w:rsidRPr="00234371">
        <w:t>¿Qué impacto tendrá el sistema en las personas interesadas en adopción de mascotas?</w:t>
      </w:r>
    </w:p>
    <w:p w14:paraId="12818327" w14:textId="2B26E6E7" w:rsidR="00234371" w:rsidRPr="00234371" w:rsidRDefault="00234371" w:rsidP="00234371">
      <w:pPr>
        <w:pStyle w:val="Prrafodelista"/>
        <w:numPr>
          <w:ilvl w:val="0"/>
          <w:numId w:val="14"/>
        </w:numPr>
        <w:jc w:val="both"/>
      </w:pPr>
      <w:r w:rsidRPr="00234371">
        <w:t>¿Cómo puede la plataforma promover prácticas responsables dentro de la comunidad?</w:t>
      </w:r>
    </w:p>
    <w:p w14:paraId="0D91183B" w14:textId="77777777" w:rsidR="00234371" w:rsidRDefault="00234371" w:rsidP="00234371">
      <w:pPr>
        <w:rPr>
          <w:b/>
          <w:bCs w:val="0"/>
        </w:rPr>
      </w:pPr>
      <w:r>
        <w:rPr>
          <w:b/>
          <w:bCs w:val="0"/>
        </w:rPr>
        <w:t>Requisitos/restricciones</w:t>
      </w:r>
    </w:p>
    <w:p w14:paraId="51AA14AF" w14:textId="719F12EE" w:rsidR="00234371" w:rsidRDefault="00C84080" w:rsidP="00234371">
      <w:pPr>
        <w:pStyle w:val="Prrafodelista"/>
        <w:numPr>
          <w:ilvl w:val="0"/>
          <w:numId w:val="14"/>
        </w:numPr>
        <w:jc w:val="both"/>
      </w:pPr>
      <w:r>
        <w:t>El sistema</w:t>
      </w:r>
      <w:r w:rsidR="00234371">
        <w:t xml:space="preserve"> deberá promover prácticas responsables de adopción y cuidado animal.</w:t>
      </w:r>
    </w:p>
    <w:p w14:paraId="57FD3626" w14:textId="13FBB4B8" w:rsidR="00234371" w:rsidRDefault="00EF2B31" w:rsidP="00EF2B31">
      <w:pPr>
        <w:pStyle w:val="Prrafodelista"/>
        <w:numPr>
          <w:ilvl w:val="0"/>
          <w:numId w:val="14"/>
        </w:numPr>
        <w:jc w:val="both"/>
      </w:pPr>
      <w:r w:rsidRPr="00EF2B31">
        <w:t>La red social deberá proteger la información personal de los usuarios mediante autenticación segura, cifrado de contraseñas y conexiones HTTPS.</w:t>
      </w:r>
    </w:p>
    <w:p w14:paraId="054DACCB" w14:textId="446D4159" w:rsidR="00234371" w:rsidRDefault="00234371" w:rsidP="00DC6E1B">
      <w:pPr>
        <w:pStyle w:val="Ttulo3"/>
        <w:numPr>
          <w:ilvl w:val="2"/>
          <w:numId w:val="15"/>
        </w:numPr>
        <w:ind w:left="709"/>
      </w:pPr>
      <w:bookmarkStart w:id="51" w:name="_Toc230549733"/>
      <w:r>
        <w:t>PERSPECTIVA TÉCNICA</w:t>
      </w:r>
      <w:bookmarkEnd w:id="51"/>
    </w:p>
    <w:p w14:paraId="13287B26" w14:textId="77777777" w:rsidR="00234371" w:rsidRDefault="00234371" w:rsidP="00234371">
      <w:pPr>
        <w:rPr>
          <w:b/>
          <w:bCs w:val="0"/>
        </w:rPr>
      </w:pPr>
      <w:r>
        <w:rPr>
          <w:b/>
          <w:bCs w:val="0"/>
        </w:rPr>
        <w:t>Preguntas clave</w:t>
      </w:r>
    </w:p>
    <w:p w14:paraId="3099282A" w14:textId="77777777" w:rsidR="00234371" w:rsidRPr="00234371" w:rsidRDefault="00234371" w:rsidP="00234371">
      <w:pPr>
        <w:pStyle w:val="Prrafodelista"/>
        <w:numPr>
          <w:ilvl w:val="0"/>
          <w:numId w:val="14"/>
        </w:numPr>
        <w:jc w:val="both"/>
      </w:pPr>
      <w:r w:rsidRPr="00234371">
        <w:t>¿Qué requisitos técnicos deberá cumplir la plataforma para funcionar correctamente?</w:t>
      </w:r>
    </w:p>
    <w:p w14:paraId="7EA6ACB8" w14:textId="77777777" w:rsidR="00234371" w:rsidRPr="00234371" w:rsidRDefault="00234371" w:rsidP="00234371">
      <w:pPr>
        <w:pStyle w:val="Prrafodelista"/>
        <w:numPr>
          <w:ilvl w:val="0"/>
          <w:numId w:val="14"/>
        </w:numPr>
        <w:jc w:val="both"/>
      </w:pPr>
      <w:r w:rsidRPr="00234371">
        <w:t>¿Qué nivel de rendimiento y disponibilidad deberá soportar el sistema durante su uso?</w:t>
      </w:r>
    </w:p>
    <w:p w14:paraId="13091D80" w14:textId="5B3D0A66" w:rsidR="00234371" w:rsidRDefault="00234371" w:rsidP="00234371">
      <w:pPr>
        <w:pStyle w:val="Prrafodelista"/>
        <w:numPr>
          <w:ilvl w:val="0"/>
          <w:numId w:val="14"/>
        </w:numPr>
        <w:jc w:val="both"/>
      </w:pPr>
      <w:r w:rsidRPr="00234371">
        <w:t>¿Qué compatibilidad deberá garantizarse para distintos dispositivos y navegadores?</w:t>
      </w:r>
    </w:p>
    <w:p w14:paraId="7991DAEC" w14:textId="77777777" w:rsidR="00234371" w:rsidRDefault="00234371" w:rsidP="00234371">
      <w:pPr>
        <w:jc w:val="both"/>
      </w:pPr>
    </w:p>
    <w:p w14:paraId="1C49A218" w14:textId="77777777" w:rsidR="00C84080" w:rsidRPr="00234371" w:rsidRDefault="00C84080" w:rsidP="00234371">
      <w:pPr>
        <w:jc w:val="both"/>
      </w:pPr>
    </w:p>
    <w:p w14:paraId="5FBD6FEB" w14:textId="77777777" w:rsidR="00234371" w:rsidRDefault="00234371" w:rsidP="00234371">
      <w:pPr>
        <w:rPr>
          <w:b/>
          <w:bCs w:val="0"/>
        </w:rPr>
      </w:pPr>
      <w:r>
        <w:rPr>
          <w:b/>
          <w:bCs w:val="0"/>
        </w:rPr>
        <w:lastRenderedPageBreak/>
        <w:t>Requisitos/restricciones</w:t>
      </w:r>
    </w:p>
    <w:p w14:paraId="6DA5C5A4" w14:textId="77777777" w:rsidR="00234371" w:rsidRDefault="00234371" w:rsidP="00234371">
      <w:pPr>
        <w:pStyle w:val="Prrafodelista"/>
        <w:numPr>
          <w:ilvl w:val="0"/>
          <w:numId w:val="14"/>
        </w:numPr>
        <w:jc w:val="both"/>
      </w:pPr>
      <w:r>
        <w:t>La red social deberá soportar hasta 1000 usuarios conectados simultáneamente sin afectar su funcionamiento.</w:t>
      </w:r>
    </w:p>
    <w:p w14:paraId="3A420E39" w14:textId="36DC7DE1" w:rsidR="00234371" w:rsidRDefault="00C84080" w:rsidP="00234371">
      <w:pPr>
        <w:pStyle w:val="Prrafodelista"/>
        <w:numPr>
          <w:ilvl w:val="0"/>
          <w:numId w:val="14"/>
        </w:numPr>
        <w:jc w:val="both"/>
      </w:pPr>
      <w:r>
        <w:t xml:space="preserve">El sistema </w:t>
      </w:r>
      <w:r w:rsidR="00234371">
        <w:t>deberá proporcionar una interfaz adaptable para dispositivos móviles y computadoras.</w:t>
      </w:r>
    </w:p>
    <w:p w14:paraId="5A71B9AA" w14:textId="77777777" w:rsidR="00DA17B6" w:rsidRDefault="00DA17B6" w:rsidP="00DA17B6">
      <w:pPr>
        <w:jc w:val="both"/>
      </w:pPr>
    </w:p>
    <w:p w14:paraId="74AB6CC6" w14:textId="77777777" w:rsidR="00DA17B6" w:rsidRDefault="00DA17B6" w:rsidP="00DA17B6">
      <w:pPr>
        <w:jc w:val="both"/>
      </w:pPr>
    </w:p>
    <w:p w14:paraId="0AF882EA" w14:textId="77777777" w:rsidR="00DA17B6" w:rsidRDefault="00DA17B6" w:rsidP="00DA17B6">
      <w:pPr>
        <w:jc w:val="both"/>
      </w:pPr>
    </w:p>
    <w:p w14:paraId="2672E3AB" w14:textId="77777777" w:rsidR="00DA17B6" w:rsidRDefault="00DA17B6" w:rsidP="00DA17B6">
      <w:pPr>
        <w:jc w:val="both"/>
      </w:pPr>
    </w:p>
    <w:p w14:paraId="09DF0238" w14:textId="77777777" w:rsidR="00DA17B6" w:rsidRDefault="00DA17B6" w:rsidP="00DA17B6">
      <w:pPr>
        <w:jc w:val="both"/>
      </w:pPr>
    </w:p>
    <w:p w14:paraId="7702E940" w14:textId="77777777" w:rsidR="00DA17B6" w:rsidRDefault="00DA17B6" w:rsidP="00DA17B6">
      <w:pPr>
        <w:jc w:val="both"/>
      </w:pPr>
    </w:p>
    <w:p w14:paraId="38C09A45" w14:textId="77777777" w:rsidR="00DA17B6" w:rsidRDefault="00DA17B6" w:rsidP="00DA17B6">
      <w:pPr>
        <w:jc w:val="both"/>
      </w:pPr>
    </w:p>
    <w:p w14:paraId="0B228A65" w14:textId="77777777" w:rsidR="00DA17B6" w:rsidRDefault="00DA17B6" w:rsidP="00DA17B6">
      <w:pPr>
        <w:jc w:val="both"/>
      </w:pPr>
    </w:p>
    <w:p w14:paraId="4C13A2DA" w14:textId="77777777" w:rsidR="00DA17B6" w:rsidRDefault="00DA17B6" w:rsidP="00DA17B6">
      <w:pPr>
        <w:jc w:val="both"/>
      </w:pPr>
    </w:p>
    <w:p w14:paraId="15709B4D" w14:textId="77777777" w:rsidR="00DA17B6" w:rsidRDefault="00DA17B6" w:rsidP="00DA17B6">
      <w:pPr>
        <w:jc w:val="both"/>
      </w:pPr>
    </w:p>
    <w:p w14:paraId="2AB5D3B9" w14:textId="77777777" w:rsidR="00DA17B6" w:rsidRDefault="00DA17B6" w:rsidP="00DA17B6">
      <w:pPr>
        <w:jc w:val="both"/>
      </w:pPr>
    </w:p>
    <w:p w14:paraId="528AE2C3" w14:textId="77777777" w:rsidR="00DA17B6" w:rsidRDefault="00DA17B6" w:rsidP="00DA17B6">
      <w:pPr>
        <w:jc w:val="both"/>
      </w:pPr>
    </w:p>
    <w:p w14:paraId="2FA1AE22" w14:textId="77777777" w:rsidR="00DA17B6" w:rsidRDefault="00DA17B6" w:rsidP="00DA17B6">
      <w:pPr>
        <w:jc w:val="both"/>
      </w:pPr>
    </w:p>
    <w:p w14:paraId="2C8B7867" w14:textId="77777777" w:rsidR="00DA17B6" w:rsidRDefault="00DA17B6" w:rsidP="00DA17B6">
      <w:pPr>
        <w:jc w:val="both"/>
      </w:pPr>
    </w:p>
    <w:p w14:paraId="1C66FF87" w14:textId="77777777" w:rsidR="00DA17B6" w:rsidRDefault="00DA17B6" w:rsidP="00DA17B6">
      <w:pPr>
        <w:jc w:val="both"/>
      </w:pPr>
    </w:p>
    <w:p w14:paraId="73135B66" w14:textId="77777777" w:rsidR="00DA17B6" w:rsidRDefault="00DA17B6" w:rsidP="00DA17B6">
      <w:pPr>
        <w:jc w:val="both"/>
      </w:pPr>
    </w:p>
    <w:p w14:paraId="2D0296DA" w14:textId="77777777" w:rsidR="00DA17B6" w:rsidRDefault="00DA17B6" w:rsidP="00DA17B6">
      <w:pPr>
        <w:jc w:val="both"/>
      </w:pPr>
    </w:p>
    <w:p w14:paraId="62414E4C" w14:textId="77777777" w:rsidR="00DA17B6" w:rsidRDefault="00DA17B6" w:rsidP="00DA17B6">
      <w:pPr>
        <w:jc w:val="both"/>
      </w:pPr>
    </w:p>
    <w:p w14:paraId="1EA1DD3B" w14:textId="77777777" w:rsidR="00DA17B6" w:rsidRDefault="00DA17B6" w:rsidP="00DA17B6">
      <w:pPr>
        <w:jc w:val="both"/>
      </w:pPr>
    </w:p>
    <w:p w14:paraId="1F6D3D52" w14:textId="77777777" w:rsidR="00DA17B6" w:rsidRDefault="00DA17B6" w:rsidP="005746B7">
      <w:pPr>
        <w:pStyle w:val="Ttulo2"/>
        <w:numPr>
          <w:ilvl w:val="1"/>
          <w:numId w:val="15"/>
        </w:numPr>
        <w:sectPr w:rsidR="00DA17B6" w:rsidSect="00DB68B5">
          <w:headerReference w:type="default" r:id="rId19"/>
          <w:footerReference w:type="default" r:id="rId20"/>
          <w:pgSz w:w="11906" w:h="16838"/>
          <w:pgMar w:top="1440" w:right="1440" w:bottom="1440" w:left="1440" w:header="709" w:footer="709" w:gutter="0"/>
          <w:pgNumType w:start="1"/>
          <w:cols w:space="708"/>
          <w:docGrid w:linePitch="360"/>
        </w:sectPr>
      </w:pPr>
    </w:p>
    <w:p w14:paraId="4B50623C" w14:textId="645F6EA5" w:rsidR="00C84080" w:rsidRDefault="00C84080" w:rsidP="00DC6E1B">
      <w:pPr>
        <w:pStyle w:val="Ttulo2"/>
        <w:numPr>
          <w:ilvl w:val="1"/>
          <w:numId w:val="15"/>
        </w:numPr>
        <w:ind w:left="426" w:hanging="426"/>
      </w:pPr>
      <w:r>
        <w:lastRenderedPageBreak/>
        <w:t xml:space="preserve"> </w:t>
      </w:r>
      <w:bookmarkStart w:id="52" w:name="_Toc230549734"/>
      <w:r>
        <w:t>MAPA CONCEPTUAL INTEGRADOR</w:t>
      </w:r>
      <w:bookmarkEnd w:id="52"/>
    </w:p>
    <w:p w14:paraId="439316A7" w14:textId="3C24A534" w:rsidR="00DA17B6" w:rsidRDefault="005746B7" w:rsidP="00DA17B6">
      <w:r w:rsidRPr="005746B7">
        <w:drawing>
          <wp:anchor distT="0" distB="0" distL="114300" distR="114300" simplePos="0" relativeHeight="251658240" behindDoc="1" locked="0" layoutInCell="1" allowOverlap="1" wp14:anchorId="13595321" wp14:editId="5D52DB54">
            <wp:simplePos x="0" y="0"/>
            <wp:positionH relativeFrom="margin">
              <wp:posOffset>-762000</wp:posOffset>
            </wp:positionH>
            <wp:positionV relativeFrom="paragraph">
              <wp:posOffset>313690</wp:posOffset>
            </wp:positionV>
            <wp:extent cx="10408920" cy="4366260"/>
            <wp:effectExtent l="0" t="0" r="0" b="0"/>
            <wp:wrapThrough wrapText="bothSides">
              <wp:wrapPolygon edited="0">
                <wp:start x="0" y="0"/>
                <wp:lineTo x="0" y="21487"/>
                <wp:lineTo x="21545" y="21487"/>
                <wp:lineTo x="21545" y="0"/>
                <wp:lineTo x="0" y="0"/>
              </wp:wrapPolygon>
            </wp:wrapThrough>
            <wp:docPr id="3217793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7935" name="Imagen 4"/>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10408920" cy="43662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D6E3FD" w14:textId="2A8A366E" w:rsidR="005746B7" w:rsidRPr="005746B7" w:rsidRDefault="005746B7" w:rsidP="005746B7"/>
    <w:p w14:paraId="3CD6400A" w14:textId="77777777" w:rsidR="00DA17B6" w:rsidRDefault="00DA17B6" w:rsidP="00DA17B6">
      <w:pPr>
        <w:sectPr w:rsidR="00DA17B6" w:rsidSect="000C7F4F">
          <w:footerReference w:type="default" r:id="rId22"/>
          <w:pgSz w:w="16838" w:h="11906" w:orient="landscape"/>
          <w:pgMar w:top="1440" w:right="1440" w:bottom="1440" w:left="1440" w:header="709" w:footer="709" w:gutter="0"/>
          <w:cols w:space="708"/>
          <w:docGrid w:linePitch="360"/>
        </w:sectPr>
      </w:pPr>
    </w:p>
    <w:p w14:paraId="0FE4D209" w14:textId="758F5421" w:rsidR="00DA17B6" w:rsidRDefault="00DC6E1B" w:rsidP="00DC6E1B">
      <w:pPr>
        <w:pStyle w:val="Ttulo1"/>
        <w:numPr>
          <w:ilvl w:val="0"/>
          <w:numId w:val="15"/>
        </w:numPr>
        <w:ind w:left="426"/>
      </w:pPr>
      <w:bookmarkStart w:id="53" w:name="_Toc230549735"/>
      <w:r>
        <w:lastRenderedPageBreak/>
        <w:t>COCLUSIONES</w:t>
      </w:r>
      <w:bookmarkEnd w:id="53"/>
    </w:p>
    <w:p w14:paraId="76C938FE" w14:textId="549ECAD2" w:rsidR="00C41209" w:rsidRDefault="00C41209" w:rsidP="00AB6CFA">
      <w:pPr>
        <w:jc w:val="both"/>
      </w:pPr>
      <w:r w:rsidRPr="00C41209">
        <w:t>La ingeniería de requisitos cumple un papel esencial dentro del desarrollo de software porque permite definir de manera organizada las necesidades, restricciones y objetivos que deberá cumplir un sistema. La norma ISO/IEC/IEEE 29148</w:t>
      </w:r>
      <w:r>
        <w:t>:2018</w:t>
      </w:r>
      <w:r w:rsidRPr="00C41209">
        <w:t xml:space="preserve"> establece que la ingeniería de requisitos abarca procesos relacionados con la identificación, documentación, análisis, validación y gestión de requisitos </w:t>
      </w:r>
      <w:sdt>
        <w:sdtPr>
          <w:rPr>
            <w:color w:val="000000"/>
          </w:rPr>
          <w:tag w:val="MENDELEY_CITATION_v3_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"/>
          <w:id w:val="2100983244"/>
          <w:placeholder>
            <w:docPart w:val="DefaultPlaceholder_-1854013440"/>
          </w:placeholder>
        </w:sdtPr>
        <w:sdtContent>
          <w:r w:rsidRPr="00C41209">
            <w:rPr>
              <w:color w:val="000000"/>
            </w:rPr>
            <w:t>[1]</w:t>
          </w:r>
        </w:sdtContent>
      </w:sdt>
      <w:r w:rsidRPr="00C41209">
        <w:t>. Esto demuestra que una correcta definición de requisitos contribuye directamente a mejorar la calidad y organización del proyecto. Para el PFC, esto implica que la red social de mascotas deberá contar con requisitos claros y bien documentados para reducir errores, facilitar el desarrollo y asegurar que las funcionalidades respondan a las necesidades reales de los usuarios.</w:t>
      </w:r>
      <w:r w:rsidRPr="00C41209">
        <w:t xml:space="preserve"> </w:t>
      </w:r>
    </w:p>
    <w:p w14:paraId="7F6766C2" w14:textId="54D7ED9D" w:rsidR="00AB6CFA" w:rsidRDefault="00AB6CFA" w:rsidP="00AB6CFA">
      <w:pPr>
        <w:jc w:val="both"/>
      </w:pPr>
      <w:r w:rsidRPr="00AB6CFA">
        <w:t xml:space="preserve">Los requisitos funcionales y no funcionales son esenciales para garantizar tanto el funcionamiento como la calidad de un sistema de software. La norma ISO/IEC 25010 establece características de calidad relacionadas con seguridad, rendimiento y usabilidad que deben considerarse durante el desarrollo </w:t>
      </w:r>
      <w:sdt>
        <w:sdtPr>
          <w:rPr>
            <w:color w:val="000000"/>
          </w:rPr>
          <w:tag w:val="MENDELEY_CITATION_v3_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"/>
          <w:id w:val="789243826"/>
          <w:placeholder>
            <w:docPart w:val="DefaultPlaceholder_-1854013440"/>
          </w:placeholder>
        </w:sdtPr>
        <w:sdtContent>
          <w:r w:rsidR="00C41209" w:rsidRPr="00C41209">
            <w:rPr>
              <w:color w:val="000000"/>
            </w:rPr>
            <w:t>[6]</w:t>
          </w:r>
        </w:sdtContent>
      </w:sdt>
      <w:r w:rsidRPr="00AB6CFA">
        <w:t xml:space="preserve">. Esto evidencia que no basta únicamente con implementar funciones, sino también asegurar que el sistema sea eficiente y confiable. </w:t>
      </w:r>
      <w:r w:rsidR="00C41209" w:rsidRPr="00C41209">
        <w:t>En el caso del PFC, esto implica que la plataforma debe mantener niveles adecuados de rendimiento, disponibilidad y protección de datos para ofrecer una experiencia segura y estable a los usuarios.</w:t>
      </w:r>
    </w:p>
    <w:p w14:paraId="751BEDF6" w14:textId="1A2285BE" w:rsidR="00C41209" w:rsidRDefault="00C41209" w:rsidP="00C41209">
      <w:pPr>
        <w:jc w:val="both"/>
      </w:pPr>
      <w:r w:rsidRPr="00C41209">
        <w:t xml:space="preserve">El proceso de requisitos ayuda a organizar las actividades necesarias para obtener, analizar, validar y gestionar la información del sistema de manera estructurada. Pohl menciona que la ingeniería de requisitos incluye actividades como la elicitación, documentación, negociación y gestión de requisitos </w:t>
      </w:r>
      <w:sdt>
        <w:sdtPr>
          <w:rPr>
            <w:color w:val="000000"/>
          </w:rPr>
          <w:tag w:val="MENDELEY_CITATION_v3_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"/>
          <w:id w:val="-1119673974"/>
          <w:placeholder>
            <w:docPart w:val="DefaultPlaceholder_-1854013440"/>
          </w:placeholder>
        </w:sdtPr>
        <w:sdtContent>
          <w:r w:rsidRPr="00C41209">
            <w:rPr>
              <w:color w:val="000000"/>
            </w:rPr>
            <w:t>[4]</w:t>
          </w:r>
        </w:sdtContent>
      </w:sdt>
      <w:r w:rsidRPr="00C41209">
        <w:t>. Esto permite reducir errores y mantener consistencia durante el desarrollo del software. Para el proyecto de la red social de mascotas, esto implica que los requisitos deberán revisarse y actualizarse continuamente conforme aparezcan nuevas necesidades o cambios solicitados por los usuarios y stakeholders.</w:t>
      </w:r>
      <w:r w:rsidRPr="00C41209">
        <w:t xml:space="preserve"> </w:t>
      </w:r>
    </w:p>
    <w:p w14:paraId="7A0CB5FE" w14:textId="1F787012" w:rsidR="00C41209" w:rsidRDefault="00C41209" w:rsidP="00C41209">
      <w:pPr>
        <w:jc w:val="both"/>
        <w:rPr>
          <w:rFonts w:eastAsiaTheme="majorEastAsia" w:cstheme="majorBidi"/>
          <w:bCs w:val="0"/>
          <w:color w:val="000000" w:themeColor="text1"/>
          <w:szCs w:val="40"/>
        </w:rPr>
      </w:pPr>
      <w:r w:rsidRPr="00C41209">
        <w:rPr>
          <w:rFonts w:eastAsiaTheme="majorEastAsia" w:cstheme="majorBidi"/>
          <w:bCs w:val="0"/>
          <w:color w:val="000000" w:themeColor="text1"/>
          <w:szCs w:val="40"/>
        </w:rPr>
        <w:t xml:space="preserve">El análisis del contexto y del límite del sistema es importante porque permite identificar claramente qué funciones pertenecen al software y cuáles dependen de actores externos o procesos manuales. Pohl señala que el contexto del sistema define las relaciones entre el sistema y su entorno </w:t>
      </w:r>
      <w:sdt>
        <w:sdtPr>
          <w:rPr>
            <w:rFonts w:eastAsiaTheme="majorEastAsia"/>
            <w:bCs w:val="0"/>
            <w:color w:val="000000"/>
            <w:szCs w:val="40"/>
          </w:rPr>
          <w:tag w:val="MENDELEY_CITATION_v3_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"/>
          <w:id w:val="-1518309159"/>
          <w:placeholder>
            <w:docPart w:val="DefaultPlaceholder_-1854013440"/>
          </w:placeholder>
        </w:sdtPr>
        <w:sdtContent>
          <w:r w:rsidRPr="00C41209">
            <w:rPr>
              <w:rFonts w:eastAsiaTheme="majorEastAsia"/>
              <w:bCs w:val="0"/>
              <w:color w:val="000000"/>
              <w:szCs w:val="40"/>
            </w:rPr>
            <w:t>[4]</w:t>
          </w:r>
        </w:sdtContent>
      </w:sdt>
      <w:r w:rsidRPr="00C41209">
        <w:rPr>
          <w:rFonts w:eastAsiaTheme="majorEastAsia" w:cstheme="majorBidi"/>
          <w:bCs w:val="0"/>
          <w:color w:val="000000" w:themeColor="text1"/>
          <w:szCs w:val="40"/>
        </w:rPr>
        <w:t>. Esto ayuda a evitar confusiones sobre el alcance del proyecto y reduce problemas durante el desarrollo. En el PFC, esto implica que la plataforma deberá centrarse únicamente en las funcionalidades definidas dentro de su alcance, evitando incorporar procesos externos que no forman parte de la solución planteada.</w:t>
      </w:r>
    </w:p>
    <w:p w14:paraId="7459374A" w14:textId="77777777" w:rsidR="00C41209" w:rsidRDefault="00C41209" w:rsidP="00C41209">
      <w:pPr>
        <w:jc w:val="both"/>
        <w:rPr>
          <w:rFonts w:eastAsiaTheme="majorEastAsia" w:cstheme="majorBidi"/>
          <w:bCs w:val="0"/>
          <w:color w:val="000000" w:themeColor="text1"/>
          <w:szCs w:val="40"/>
        </w:rPr>
      </w:pPr>
    </w:p>
    <w:p w14:paraId="76ED2314" w14:textId="42290F5F" w:rsidR="00C41209" w:rsidRPr="00C41209" w:rsidRDefault="00C41209" w:rsidP="00C41209">
      <w:pPr>
        <w:jc w:val="both"/>
        <w:rPr>
          <w:rFonts w:eastAsiaTheme="majorEastAsia" w:cstheme="majorBidi"/>
          <w:color w:val="000000" w:themeColor="text1"/>
          <w:szCs w:val="40"/>
        </w:rPr>
      </w:pPr>
      <w:r w:rsidRPr="00C41209">
        <w:rPr>
          <w:rFonts w:eastAsiaTheme="majorEastAsia" w:cstheme="majorBidi"/>
          <w:color w:val="000000" w:themeColor="text1"/>
          <w:szCs w:val="40"/>
        </w:rPr>
        <w:lastRenderedPageBreak/>
        <w:t xml:space="preserve">La correcta identificación y gestión de requisitos contribuye significativamente al éxito de un proyecto de software, ya que permite mantener alineadas las necesidades del sistema con los objetivos del proyecto y las expectativas de los stakeholders. El SWEBOK establece que la ingeniería de requisitos es una de las áreas fundamentales de la ingeniería de software debido a su impacto en la calidad y mantenimiento del sistema </w:t>
      </w:r>
      <w:sdt>
        <w:sdtPr>
          <w:rPr>
            <w:rFonts w:eastAsiaTheme="majorEastAsia"/>
            <w:color w:val="000000"/>
            <w:szCs w:val="40"/>
          </w:rPr>
          <w:tag w:val="MENDELEY_CITATION_v3_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"/>
          <w:id w:val="739451366"/>
          <w:placeholder>
            <w:docPart w:val="DefaultPlaceholder_-1854013440"/>
          </w:placeholder>
        </w:sdtPr>
        <w:sdtContent>
          <w:r w:rsidRPr="00C41209">
            <w:rPr>
              <w:rFonts w:eastAsiaTheme="majorEastAsia"/>
              <w:color w:val="000000"/>
              <w:szCs w:val="40"/>
            </w:rPr>
            <w:t>[3]</w:t>
          </w:r>
        </w:sdtContent>
      </w:sdt>
      <w:r w:rsidRPr="00C41209">
        <w:rPr>
          <w:rFonts w:eastAsiaTheme="majorEastAsia" w:cstheme="majorBidi"/>
          <w:color w:val="000000" w:themeColor="text1"/>
          <w:szCs w:val="40"/>
        </w:rPr>
        <w:t>. Esto evidencia que una mala definición de requisitos puede generar retrabajos, costos adicionales y fallos durante el desarrollo. Para el PFC, esto implica que la red social de mascotas deberá mantener una gestión organizada de requisitos para asegurar coherencia entre las funcionalidades implementadas y las necesidades reales de los usuarios.</w:t>
      </w:r>
    </w:p>
    <w:p w14:paraId="01C4ECE7" w14:textId="3E26E495" w:rsidR="00AB6CFA" w:rsidRDefault="00AB6CFA" w:rsidP="00AB6CFA">
      <w:pPr>
        <w:pStyle w:val="Ttulo1"/>
        <w:numPr>
          <w:ilvl w:val="0"/>
          <w:numId w:val="15"/>
        </w:numPr>
        <w:ind w:left="426" w:hanging="426"/>
      </w:pPr>
      <w:bookmarkStart w:id="54" w:name="_Toc230549736"/>
      <w:r>
        <w:t>REFERENCIAS</w:t>
      </w:r>
      <w:bookmarkEnd w:id="54"/>
    </w:p>
    <w:sdt>
      <w:sdtPr>
        <w:rPr>
          <w:color w:val="000000"/>
        </w:rPr>
        <w:tag w:val="MENDELEY_BIBLIOGRAPHY"/>
        <w:id w:val="-1999111966"/>
        <w:placeholder>
          <w:docPart w:val="DefaultPlaceholder_-1854013440"/>
        </w:placeholder>
      </w:sdtPr>
      <w:sdtContent>
        <w:p w14:paraId="5D88A233" w14:textId="77777777" w:rsidR="00B4537C" w:rsidRPr="00B4537C" w:rsidRDefault="00B4537C" w:rsidP="00B4537C">
          <w:pPr>
            <w:autoSpaceDE w:val="0"/>
            <w:autoSpaceDN w:val="0"/>
            <w:spacing w:line="276" w:lineRule="auto"/>
            <w:ind w:hanging="640"/>
            <w:jc w:val="both"/>
            <w:divId w:val="671031026"/>
            <w:rPr>
              <w:rFonts w:eastAsia="Times New Roman"/>
              <w:color w:val="000000"/>
              <w:kern w:val="0"/>
              <w:lang w:val="en-US"/>
              <w14:ligatures w14:val="none"/>
            </w:rPr>
          </w:pPr>
          <w:r w:rsidRPr="00B4537C">
            <w:rPr>
              <w:rFonts w:eastAsia="Times New Roman"/>
              <w:color w:val="000000"/>
              <w:lang w:val="en-US"/>
            </w:rPr>
            <w:t>[1]</w:t>
          </w:r>
          <w:r w:rsidRPr="00B4537C">
            <w:rPr>
              <w:rFonts w:eastAsia="Times New Roman"/>
              <w:color w:val="000000"/>
              <w:lang w:val="en-US"/>
            </w:rPr>
            <w:tab/>
            <w:t xml:space="preserve">ISO/IEC/IEEE, “29148:2018 — Requirements engineering,” Oct. 23, 2018, </w:t>
          </w:r>
          <w:r w:rsidRPr="00B4537C">
            <w:rPr>
              <w:rFonts w:eastAsia="Times New Roman"/>
              <w:i/>
              <w:iCs/>
              <w:color w:val="000000"/>
              <w:lang w:val="en-US"/>
            </w:rPr>
            <w:t>IEEE, Piscataway, NJ, USA</w:t>
          </w:r>
          <w:r w:rsidRPr="00B4537C">
            <w:rPr>
              <w:rFonts w:eastAsia="Times New Roman"/>
              <w:color w:val="000000"/>
              <w:lang w:val="en-US"/>
            </w:rPr>
            <w:t xml:space="preserve">. </w:t>
          </w:r>
          <w:proofErr w:type="spellStart"/>
          <w:r w:rsidRPr="00B4537C">
            <w:rPr>
              <w:rFonts w:eastAsia="Times New Roman"/>
              <w:color w:val="000000"/>
              <w:lang w:val="en-US"/>
            </w:rPr>
            <w:t>doi</w:t>
          </w:r>
          <w:proofErr w:type="spellEnd"/>
          <w:r w:rsidRPr="00B4537C">
            <w:rPr>
              <w:rFonts w:eastAsia="Times New Roman"/>
              <w:color w:val="000000"/>
              <w:lang w:val="en-US"/>
            </w:rPr>
            <w:t>: 10.1109/IEEESTD.2018.8559686.</w:t>
          </w:r>
        </w:p>
        <w:p w14:paraId="5DC35465" w14:textId="77777777" w:rsidR="00B4537C" w:rsidRPr="00B4537C" w:rsidRDefault="00B4537C" w:rsidP="00B4537C">
          <w:pPr>
            <w:autoSpaceDE w:val="0"/>
            <w:autoSpaceDN w:val="0"/>
            <w:spacing w:line="276" w:lineRule="auto"/>
            <w:ind w:hanging="640"/>
            <w:jc w:val="both"/>
            <w:divId w:val="1761103882"/>
            <w:rPr>
              <w:rFonts w:eastAsia="Times New Roman"/>
              <w:color w:val="000000"/>
              <w:lang w:val="en-US"/>
            </w:rPr>
          </w:pPr>
          <w:r w:rsidRPr="00B4537C">
            <w:rPr>
              <w:rFonts w:eastAsia="Times New Roman"/>
              <w:color w:val="000000"/>
              <w:lang w:val="en-US"/>
            </w:rPr>
            <w:t>[2]</w:t>
          </w:r>
          <w:r w:rsidRPr="00B4537C">
            <w:rPr>
              <w:rFonts w:eastAsia="Times New Roman"/>
              <w:color w:val="000000"/>
              <w:lang w:val="en-US"/>
            </w:rPr>
            <w:tab/>
            <w:t>ISO/IEC/IEEE, “15288:2023 — System life cycle processes,” 2023.</w:t>
          </w:r>
        </w:p>
        <w:p w14:paraId="298986AD" w14:textId="77777777" w:rsidR="00B4537C" w:rsidRPr="00B4537C" w:rsidRDefault="00B4537C" w:rsidP="00B4537C">
          <w:pPr>
            <w:autoSpaceDE w:val="0"/>
            <w:autoSpaceDN w:val="0"/>
            <w:spacing w:line="276" w:lineRule="auto"/>
            <w:ind w:hanging="640"/>
            <w:jc w:val="both"/>
            <w:divId w:val="1448433081"/>
            <w:rPr>
              <w:rFonts w:eastAsia="Times New Roman"/>
              <w:color w:val="000000"/>
              <w:lang w:val="en-US"/>
            </w:rPr>
          </w:pPr>
          <w:r w:rsidRPr="00B4537C">
            <w:rPr>
              <w:rFonts w:eastAsia="Times New Roman"/>
              <w:color w:val="000000"/>
              <w:lang w:val="en-US"/>
            </w:rPr>
            <w:t>[3]</w:t>
          </w:r>
          <w:r w:rsidRPr="00B4537C">
            <w:rPr>
              <w:rFonts w:eastAsia="Times New Roman"/>
              <w:color w:val="000000"/>
              <w:lang w:val="en-US"/>
            </w:rPr>
            <w:tab/>
            <w:t xml:space="preserve">H. </w:t>
          </w:r>
          <w:proofErr w:type="spellStart"/>
          <w:r w:rsidRPr="00B4537C">
            <w:rPr>
              <w:rFonts w:eastAsia="Times New Roman"/>
              <w:color w:val="000000"/>
              <w:lang w:val="en-US"/>
            </w:rPr>
            <w:t>Washizaki</w:t>
          </w:r>
          <w:proofErr w:type="spellEnd"/>
          <w:r w:rsidRPr="00B4537C">
            <w:rPr>
              <w:rFonts w:eastAsia="Times New Roman"/>
              <w:color w:val="000000"/>
              <w:lang w:val="en-US"/>
            </w:rPr>
            <w:t xml:space="preserve">, </w:t>
          </w:r>
          <w:r w:rsidRPr="00B4537C">
            <w:rPr>
              <w:rFonts w:eastAsia="Times New Roman"/>
              <w:i/>
              <w:iCs/>
              <w:color w:val="000000"/>
              <w:lang w:val="en-US"/>
            </w:rPr>
            <w:t>SWEBOK Guide v4.0</w:t>
          </w:r>
          <w:r w:rsidRPr="00B4537C">
            <w:rPr>
              <w:rFonts w:eastAsia="Times New Roman"/>
              <w:color w:val="000000"/>
              <w:lang w:val="en-US"/>
            </w:rPr>
            <w:t>. IEEE Computer Society, 2024. [Online]. Available: https://www.computer.org/education/bodies-of-knowledge/software-engineering</w:t>
          </w:r>
        </w:p>
        <w:p w14:paraId="1C00687A" w14:textId="77777777" w:rsidR="00B4537C" w:rsidRPr="00B4537C" w:rsidRDefault="00B4537C" w:rsidP="00B4537C">
          <w:pPr>
            <w:autoSpaceDE w:val="0"/>
            <w:autoSpaceDN w:val="0"/>
            <w:spacing w:line="276" w:lineRule="auto"/>
            <w:ind w:hanging="640"/>
            <w:jc w:val="both"/>
            <w:divId w:val="248197267"/>
            <w:rPr>
              <w:rFonts w:eastAsia="Times New Roman"/>
              <w:color w:val="000000"/>
              <w:lang w:val="en-US"/>
            </w:rPr>
          </w:pPr>
          <w:r w:rsidRPr="00B4537C">
            <w:rPr>
              <w:rFonts w:eastAsia="Times New Roman"/>
              <w:color w:val="000000"/>
              <w:lang w:val="en-US"/>
            </w:rPr>
            <w:t>[4]</w:t>
          </w:r>
          <w:r w:rsidRPr="00B4537C">
            <w:rPr>
              <w:rFonts w:eastAsia="Times New Roman"/>
              <w:color w:val="000000"/>
              <w:lang w:val="en-US"/>
            </w:rPr>
            <w:tab/>
            <w:t xml:space="preserve">Klaus. Pohl, </w:t>
          </w:r>
          <w:r w:rsidRPr="00B4537C">
            <w:rPr>
              <w:rFonts w:eastAsia="Times New Roman"/>
              <w:i/>
              <w:iCs/>
              <w:color w:val="000000"/>
              <w:lang w:val="en-US"/>
            </w:rPr>
            <w:t xml:space="preserve">Requirements </w:t>
          </w:r>
          <w:proofErr w:type="gramStart"/>
          <w:r w:rsidRPr="00B4537C">
            <w:rPr>
              <w:rFonts w:eastAsia="Times New Roman"/>
              <w:i/>
              <w:iCs/>
              <w:color w:val="000000"/>
              <w:lang w:val="en-US"/>
            </w:rPr>
            <w:t>engineering :</w:t>
          </w:r>
          <w:proofErr w:type="gramEnd"/>
          <w:r w:rsidRPr="00B4537C">
            <w:rPr>
              <w:rFonts w:eastAsia="Times New Roman"/>
              <w:i/>
              <w:iCs/>
              <w:color w:val="000000"/>
              <w:lang w:val="en-US"/>
            </w:rPr>
            <w:t xml:space="preserve"> fundamentals, principles, and techniques</w:t>
          </w:r>
          <w:r w:rsidRPr="00B4537C">
            <w:rPr>
              <w:rFonts w:eastAsia="Times New Roman"/>
              <w:color w:val="000000"/>
              <w:lang w:val="en-US"/>
            </w:rPr>
            <w:t>. Springer, 2025.</w:t>
          </w:r>
        </w:p>
        <w:p w14:paraId="56B4CAB0" w14:textId="77777777" w:rsidR="00B4537C" w:rsidRPr="00B4537C" w:rsidRDefault="00B4537C" w:rsidP="00B4537C">
          <w:pPr>
            <w:autoSpaceDE w:val="0"/>
            <w:autoSpaceDN w:val="0"/>
            <w:spacing w:line="276" w:lineRule="auto"/>
            <w:ind w:hanging="640"/>
            <w:jc w:val="both"/>
            <w:divId w:val="1825851335"/>
            <w:rPr>
              <w:rFonts w:eastAsia="Times New Roman"/>
              <w:color w:val="000000"/>
              <w:lang w:val="en-US"/>
            </w:rPr>
          </w:pPr>
          <w:r w:rsidRPr="00B4537C">
            <w:rPr>
              <w:rFonts w:eastAsia="Times New Roman"/>
              <w:color w:val="000000"/>
              <w:lang w:val="en-US"/>
            </w:rPr>
            <w:t>[5]</w:t>
          </w:r>
          <w:r w:rsidRPr="00B4537C">
            <w:rPr>
              <w:rFonts w:eastAsia="Times New Roman"/>
              <w:color w:val="000000"/>
              <w:lang w:val="en-US"/>
            </w:rPr>
            <w:tab/>
            <w:t>IREB, “CPRE Foundation Level Syllabus v3.1,” 2023. [Online]. Available: https://www.ireb.org</w:t>
          </w:r>
        </w:p>
        <w:p w14:paraId="70D0AEE1" w14:textId="77777777" w:rsidR="00B4537C" w:rsidRPr="00B4537C" w:rsidRDefault="00B4537C" w:rsidP="00B4537C">
          <w:pPr>
            <w:autoSpaceDE w:val="0"/>
            <w:autoSpaceDN w:val="0"/>
            <w:spacing w:line="276" w:lineRule="auto"/>
            <w:ind w:hanging="640"/>
            <w:jc w:val="both"/>
            <w:divId w:val="928268924"/>
            <w:rPr>
              <w:rFonts w:eastAsia="Times New Roman"/>
              <w:color w:val="000000"/>
              <w:lang w:val="en-US"/>
            </w:rPr>
          </w:pPr>
          <w:r w:rsidRPr="00B4537C">
            <w:rPr>
              <w:rFonts w:eastAsia="Times New Roman"/>
              <w:color w:val="000000"/>
              <w:lang w:val="en-US"/>
            </w:rPr>
            <w:t>[6]</w:t>
          </w:r>
          <w:r w:rsidRPr="00B4537C">
            <w:rPr>
              <w:rFonts w:eastAsia="Times New Roman"/>
              <w:color w:val="000000"/>
              <w:lang w:val="en-US"/>
            </w:rPr>
            <w:tab/>
            <w:t>ISO/IEC, “25010:2023 Systems and software Quality Requirements and Evaluation (</w:t>
          </w:r>
          <w:proofErr w:type="spellStart"/>
          <w:r w:rsidRPr="00B4537C">
            <w:rPr>
              <w:rFonts w:eastAsia="Times New Roman"/>
              <w:color w:val="000000"/>
              <w:lang w:val="en-US"/>
            </w:rPr>
            <w:t>SQuaRE</w:t>
          </w:r>
          <w:proofErr w:type="spellEnd"/>
          <w:r w:rsidRPr="00B4537C">
            <w:rPr>
              <w:rFonts w:eastAsia="Times New Roman"/>
              <w:color w:val="000000"/>
              <w:lang w:val="en-US"/>
            </w:rPr>
            <w:t>) — Product quality model,” 2023.</w:t>
          </w:r>
        </w:p>
        <w:p w14:paraId="10D1F1FD" w14:textId="77777777" w:rsidR="00B4537C" w:rsidRPr="00B4537C" w:rsidRDefault="00B4537C" w:rsidP="00B4537C">
          <w:pPr>
            <w:autoSpaceDE w:val="0"/>
            <w:autoSpaceDN w:val="0"/>
            <w:spacing w:line="276" w:lineRule="auto"/>
            <w:ind w:hanging="640"/>
            <w:jc w:val="both"/>
            <w:divId w:val="2114789352"/>
            <w:rPr>
              <w:rFonts w:eastAsia="Times New Roman"/>
              <w:color w:val="000000"/>
            </w:rPr>
          </w:pPr>
          <w:r w:rsidRPr="00B4537C">
            <w:rPr>
              <w:rFonts w:eastAsia="Times New Roman"/>
              <w:color w:val="000000"/>
              <w:lang w:val="en-US"/>
            </w:rPr>
            <w:t>[7]</w:t>
          </w:r>
          <w:r w:rsidRPr="00B4537C">
            <w:rPr>
              <w:rFonts w:eastAsia="Times New Roman"/>
              <w:color w:val="000000"/>
              <w:lang w:val="en-US"/>
            </w:rPr>
            <w:tab/>
            <w:t xml:space="preserve">Project Management Institute, </w:t>
          </w:r>
          <w:r w:rsidRPr="00B4537C">
            <w:rPr>
              <w:rFonts w:eastAsia="Times New Roman"/>
              <w:i/>
              <w:iCs/>
              <w:color w:val="000000"/>
              <w:lang w:val="en-US"/>
            </w:rPr>
            <w:t>The standard for project management and a guide to the project management body of knowledge (PMBOK guide)</w:t>
          </w:r>
          <w:r w:rsidRPr="00B4537C">
            <w:rPr>
              <w:rFonts w:eastAsia="Times New Roman"/>
              <w:color w:val="000000"/>
              <w:lang w:val="en-US"/>
            </w:rPr>
            <w:t xml:space="preserve">. </w:t>
          </w:r>
          <w:r w:rsidRPr="00B4537C">
            <w:rPr>
              <w:rFonts w:eastAsia="Times New Roman"/>
              <w:color w:val="000000"/>
            </w:rPr>
            <w:t xml:space="preserve">Project Management </w:t>
          </w:r>
          <w:proofErr w:type="spellStart"/>
          <w:r w:rsidRPr="00B4537C">
            <w:rPr>
              <w:rFonts w:eastAsia="Times New Roman"/>
              <w:color w:val="000000"/>
            </w:rPr>
            <w:t>Institute</w:t>
          </w:r>
          <w:proofErr w:type="spellEnd"/>
          <w:r w:rsidRPr="00B4537C">
            <w:rPr>
              <w:rFonts w:eastAsia="Times New Roman"/>
              <w:color w:val="000000"/>
            </w:rPr>
            <w:t>, Inc., 2021.</w:t>
          </w:r>
        </w:p>
        <w:p w14:paraId="72E43F48" w14:textId="613D4150" w:rsidR="00AB6CFA" w:rsidRPr="00AB6CFA" w:rsidRDefault="00B4537C" w:rsidP="00AB6CFA">
          <w:r w:rsidRPr="00B4537C">
            <w:rPr>
              <w:rFonts w:eastAsia="Times New Roman"/>
              <w:color w:val="000000"/>
            </w:rPr>
            <w:t> </w:t>
          </w:r>
        </w:p>
      </w:sdtContent>
    </w:sdt>
    <w:p w14:paraId="6DD4CA1E" w14:textId="77777777" w:rsidR="00AB6CFA" w:rsidRDefault="00AB6CFA" w:rsidP="00AB6CFA">
      <w:pPr>
        <w:jc w:val="both"/>
      </w:pPr>
    </w:p>
    <w:p w14:paraId="6AA7E8D5" w14:textId="77777777" w:rsidR="00C41209" w:rsidRDefault="00C41209" w:rsidP="00AB6CFA">
      <w:pPr>
        <w:jc w:val="both"/>
      </w:pPr>
    </w:p>
    <w:p w14:paraId="61BFE8CF" w14:textId="77777777" w:rsidR="00B4537C" w:rsidRDefault="00B4537C" w:rsidP="00AB6CFA">
      <w:pPr>
        <w:jc w:val="both"/>
      </w:pPr>
    </w:p>
    <w:p w14:paraId="034CB977" w14:textId="77777777" w:rsidR="00B4537C" w:rsidRDefault="00B4537C" w:rsidP="00AB6CFA">
      <w:pPr>
        <w:jc w:val="both"/>
      </w:pPr>
    </w:p>
    <w:p w14:paraId="7BE534FC" w14:textId="77777777" w:rsidR="00B4537C" w:rsidRDefault="00B4537C" w:rsidP="00AB6CFA">
      <w:pPr>
        <w:jc w:val="both"/>
      </w:pPr>
    </w:p>
    <w:p w14:paraId="0FE8D2EF" w14:textId="555159DA" w:rsidR="00C41209" w:rsidRDefault="00C41209" w:rsidP="00C41209">
      <w:pPr>
        <w:pStyle w:val="Ttulo1"/>
        <w:numPr>
          <w:ilvl w:val="0"/>
          <w:numId w:val="15"/>
        </w:numPr>
        <w:ind w:left="426" w:hanging="426"/>
      </w:pPr>
      <w:bookmarkStart w:id="55" w:name="_Toc230549737"/>
      <w:r>
        <w:lastRenderedPageBreak/>
        <w:t>ANEXOS</w:t>
      </w:r>
      <w:bookmarkEnd w:id="55"/>
    </w:p>
    <w:p w14:paraId="592E5062" w14:textId="4EA0AD0C" w:rsidR="00C41209" w:rsidRDefault="00B4537C" w:rsidP="00C41209">
      <w:pPr>
        <w:rPr>
          <w:b/>
          <w:bCs w:val="0"/>
        </w:rPr>
      </w:pPr>
      <w:r w:rsidRPr="00B4537C">
        <w:rPr>
          <w:b/>
          <w:bCs w:val="0"/>
        </w:rPr>
        <w:t xml:space="preserve">Anexo A: Lista de </w:t>
      </w:r>
      <w:r>
        <w:rPr>
          <w:b/>
          <w:bCs w:val="0"/>
        </w:rPr>
        <w:t>r</w:t>
      </w:r>
      <w:r w:rsidRPr="00B4537C">
        <w:rPr>
          <w:b/>
          <w:bCs w:val="0"/>
        </w:rPr>
        <w:t xml:space="preserve">eferencias </w:t>
      </w:r>
      <w:r>
        <w:rPr>
          <w:b/>
          <w:bCs w:val="0"/>
        </w:rPr>
        <w:t>e</w:t>
      </w:r>
      <w:r w:rsidRPr="00B4537C">
        <w:rPr>
          <w:b/>
          <w:bCs w:val="0"/>
        </w:rPr>
        <w:t>xportada desde Mendeley</w:t>
      </w:r>
    </w:p>
    <w:sdt>
      <w:sdtPr>
        <w:rPr>
          <w:color w:val="000000"/>
        </w:rPr>
        <w:tag w:val="MENDELEY_BIBLIOGRAPHY"/>
        <w:id w:val="1053508855"/>
        <w:placeholder>
          <w:docPart w:val="17A6121FA6ED4F0C854A455D22764484"/>
        </w:placeholder>
      </w:sdtPr>
      <w:sdtContent>
        <w:p w14:paraId="09FEB852" w14:textId="77777777" w:rsidR="00B4537C" w:rsidRPr="00B4537C" w:rsidRDefault="00B4537C" w:rsidP="00B4537C">
          <w:pPr>
            <w:autoSpaceDE w:val="0"/>
            <w:autoSpaceDN w:val="0"/>
            <w:spacing w:line="276" w:lineRule="auto"/>
            <w:ind w:left="567" w:hanging="567"/>
            <w:jc w:val="both"/>
            <w:rPr>
              <w:rFonts w:eastAsia="Times New Roman"/>
              <w:color w:val="000000"/>
              <w:kern w:val="0"/>
              <w:lang w:val="en-US"/>
              <w14:ligatures w14:val="none"/>
            </w:rPr>
          </w:pPr>
          <w:r w:rsidRPr="00B4537C">
            <w:rPr>
              <w:rFonts w:eastAsia="Times New Roman"/>
              <w:color w:val="000000"/>
              <w:lang w:val="en-US"/>
            </w:rPr>
            <w:t>[1]</w:t>
          </w:r>
          <w:r w:rsidRPr="00B4537C">
            <w:rPr>
              <w:rFonts w:eastAsia="Times New Roman"/>
              <w:color w:val="000000"/>
              <w:lang w:val="en-US"/>
            </w:rPr>
            <w:tab/>
            <w:t xml:space="preserve">ISO/IEC/IEEE, “29148:2018 — Requirements engineering,” Oct. 23, 2018, </w:t>
          </w:r>
          <w:r w:rsidRPr="00B4537C">
            <w:rPr>
              <w:rFonts w:eastAsia="Times New Roman"/>
              <w:i/>
              <w:iCs/>
              <w:color w:val="000000"/>
              <w:lang w:val="en-US"/>
            </w:rPr>
            <w:t>IEEE, Piscataway, NJ, USA</w:t>
          </w:r>
          <w:r w:rsidRPr="00B4537C">
            <w:rPr>
              <w:rFonts w:eastAsia="Times New Roman"/>
              <w:color w:val="000000"/>
              <w:lang w:val="en-US"/>
            </w:rPr>
            <w:t xml:space="preserve">. </w:t>
          </w:r>
          <w:proofErr w:type="spellStart"/>
          <w:r w:rsidRPr="00B4537C">
            <w:rPr>
              <w:rFonts w:eastAsia="Times New Roman"/>
              <w:color w:val="000000"/>
              <w:lang w:val="en-US"/>
            </w:rPr>
            <w:t>doi</w:t>
          </w:r>
          <w:proofErr w:type="spellEnd"/>
          <w:r w:rsidRPr="00B4537C">
            <w:rPr>
              <w:rFonts w:eastAsia="Times New Roman"/>
              <w:color w:val="000000"/>
              <w:lang w:val="en-US"/>
            </w:rPr>
            <w:t>: 10.1109/IEEESTD.2018.8559686.</w:t>
          </w:r>
        </w:p>
        <w:p w14:paraId="0BF1D8DD" w14:textId="77777777" w:rsidR="00B4537C" w:rsidRPr="00B4537C" w:rsidRDefault="00B4537C" w:rsidP="00B4537C">
          <w:pPr>
            <w:autoSpaceDE w:val="0"/>
            <w:autoSpaceDN w:val="0"/>
            <w:spacing w:line="276" w:lineRule="auto"/>
            <w:ind w:left="567" w:hanging="567"/>
            <w:jc w:val="both"/>
            <w:rPr>
              <w:rFonts w:eastAsia="Times New Roman"/>
              <w:color w:val="000000"/>
              <w:lang w:val="en-US"/>
            </w:rPr>
          </w:pPr>
          <w:r w:rsidRPr="00B4537C">
            <w:rPr>
              <w:rFonts w:eastAsia="Times New Roman"/>
              <w:color w:val="000000"/>
              <w:lang w:val="en-US"/>
            </w:rPr>
            <w:t>[2]</w:t>
          </w:r>
          <w:r w:rsidRPr="00B4537C">
            <w:rPr>
              <w:rFonts w:eastAsia="Times New Roman"/>
              <w:color w:val="000000"/>
              <w:lang w:val="en-US"/>
            </w:rPr>
            <w:tab/>
            <w:t>ISO/IEC/IEEE, “15288:2023 — System life cycle processes,” 2023.</w:t>
          </w:r>
        </w:p>
        <w:p w14:paraId="58195D2B" w14:textId="77777777" w:rsidR="00B4537C" w:rsidRPr="00B4537C" w:rsidRDefault="00B4537C" w:rsidP="00B4537C">
          <w:pPr>
            <w:autoSpaceDE w:val="0"/>
            <w:autoSpaceDN w:val="0"/>
            <w:spacing w:line="276" w:lineRule="auto"/>
            <w:ind w:left="567" w:hanging="567"/>
            <w:jc w:val="both"/>
            <w:rPr>
              <w:rFonts w:eastAsia="Times New Roman"/>
              <w:color w:val="000000"/>
              <w:lang w:val="en-US"/>
            </w:rPr>
          </w:pPr>
          <w:r w:rsidRPr="00B4537C">
            <w:rPr>
              <w:rFonts w:eastAsia="Times New Roman"/>
              <w:color w:val="000000"/>
              <w:lang w:val="en-US"/>
            </w:rPr>
            <w:t>[3]</w:t>
          </w:r>
          <w:r w:rsidRPr="00B4537C">
            <w:rPr>
              <w:rFonts w:eastAsia="Times New Roman"/>
              <w:color w:val="000000"/>
              <w:lang w:val="en-US"/>
            </w:rPr>
            <w:tab/>
            <w:t xml:space="preserve">H. </w:t>
          </w:r>
          <w:proofErr w:type="spellStart"/>
          <w:r w:rsidRPr="00B4537C">
            <w:rPr>
              <w:rFonts w:eastAsia="Times New Roman"/>
              <w:color w:val="000000"/>
              <w:lang w:val="en-US"/>
            </w:rPr>
            <w:t>Washizaki</w:t>
          </w:r>
          <w:proofErr w:type="spellEnd"/>
          <w:r w:rsidRPr="00B4537C">
            <w:rPr>
              <w:rFonts w:eastAsia="Times New Roman"/>
              <w:color w:val="000000"/>
              <w:lang w:val="en-US"/>
            </w:rPr>
            <w:t xml:space="preserve">, </w:t>
          </w:r>
          <w:r w:rsidRPr="00B4537C">
            <w:rPr>
              <w:rFonts w:eastAsia="Times New Roman"/>
              <w:i/>
              <w:iCs/>
              <w:color w:val="000000"/>
              <w:lang w:val="en-US"/>
            </w:rPr>
            <w:t>SWEBOK Guide v4.0</w:t>
          </w:r>
          <w:r w:rsidRPr="00B4537C">
            <w:rPr>
              <w:rFonts w:eastAsia="Times New Roman"/>
              <w:color w:val="000000"/>
              <w:lang w:val="en-US"/>
            </w:rPr>
            <w:t>. IEEE Computer Society, 2024. [Online]. Available: https://www.computer.org/education/bodies-of-knowledge/software-engineering</w:t>
          </w:r>
        </w:p>
        <w:p w14:paraId="60180E04" w14:textId="77777777" w:rsidR="00B4537C" w:rsidRPr="00B4537C" w:rsidRDefault="00B4537C" w:rsidP="00B4537C">
          <w:pPr>
            <w:autoSpaceDE w:val="0"/>
            <w:autoSpaceDN w:val="0"/>
            <w:spacing w:line="276" w:lineRule="auto"/>
            <w:ind w:left="567" w:hanging="567"/>
            <w:jc w:val="both"/>
            <w:rPr>
              <w:rFonts w:eastAsia="Times New Roman"/>
              <w:color w:val="000000"/>
              <w:lang w:val="en-US"/>
            </w:rPr>
          </w:pPr>
          <w:r w:rsidRPr="00B4537C">
            <w:rPr>
              <w:rFonts w:eastAsia="Times New Roman"/>
              <w:color w:val="000000"/>
              <w:lang w:val="en-US"/>
            </w:rPr>
            <w:t>[4]</w:t>
          </w:r>
          <w:r w:rsidRPr="00B4537C">
            <w:rPr>
              <w:rFonts w:eastAsia="Times New Roman"/>
              <w:color w:val="000000"/>
              <w:lang w:val="en-US"/>
            </w:rPr>
            <w:tab/>
            <w:t xml:space="preserve">Klaus. Pohl, </w:t>
          </w:r>
          <w:r w:rsidRPr="00B4537C">
            <w:rPr>
              <w:rFonts w:eastAsia="Times New Roman"/>
              <w:i/>
              <w:iCs/>
              <w:color w:val="000000"/>
              <w:lang w:val="en-US"/>
            </w:rPr>
            <w:t xml:space="preserve">Requirements </w:t>
          </w:r>
          <w:proofErr w:type="gramStart"/>
          <w:r w:rsidRPr="00B4537C">
            <w:rPr>
              <w:rFonts w:eastAsia="Times New Roman"/>
              <w:i/>
              <w:iCs/>
              <w:color w:val="000000"/>
              <w:lang w:val="en-US"/>
            </w:rPr>
            <w:t>engineering :</w:t>
          </w:r>
          <w:proofErr w:type="gramEnd"/>
          <w:r w:rsidRPr="00B4537C">
            <w:rPr>
              <w:rFonts w:eastAsia="Times New Roman"/>
              <w:i/>
              <w:iCs/>
              <w:color w:val="000000"/>
              <w:lang w:val="en-US"/>
            </w:rPr>
            <w:t xml:space="preserve"> fundamentals, principles, and techniques</w:t>
          </w:r>
          <w:r w:rsidRPr="00B4537C">
            <w:rPr>
              <w:rFonts w:eastAsia="Times New Roman"/>
              <w:color w:val="000000"/>
              <w:lang w:val="en-US"/>
            </w:rPr>
            <w:t>. Springer, 2025.</w:t>
          </w:r>
        </w:p>
        <w:p w14:paraId="15DE8FAA" w14:textId="77777777" w:rsidR="00B4537C" w:rsidRPr="00B4537C" w:rsidRDefault="00B4537C" w:rsidP="00B4537C">
          <w:pPr>
            <w:autoSpaceDE w:val="0"/>
            <w:autoSpaceDN w:val="0"/>
            <w:spacing w:line="276" w:lineRule="auto"/>
            <w:ind w:left="567" w:hanging="567"/>
            <w:jc w:val="both"/>
            <w:rPr>
              <w:rFonts w:eastAsia="Times New Roman"/>
              <w:color w:val="000000"/>
              <w:lang w:val="en-US"/>
            </w:rPr>
          </w:pPr>
          <w:r w:rsidRPr="00B4537C">
            <w:rPr>
              <w:rFonts w:eastAsia="Times New Roman"/>
              <w:color w:val="000000"/>
              <w:lang w:val="en-US"/>
            </w:rPr>
            <w:t>[5]</w:t>
          </w:r>
          <w:r w:rsidRPr="00B4537C">
            <w:rPr>
              <w:rFonts w:eastAsia="Times New Roman"/>
              <w:color w:val="000000"/>
              <w:lang w:val="en-US"/>
            </w:rPr>
            <w:tab/>
            <w:t>IREB, “CPRE Foundation Level Syllabus v3.1,” 2023. [Online]. Available: https://www.ireb.org</w:t>
          </w:r>
        </w:p>
        <w:p w14:paraId="163A28EE" w14:textId="77777777" w:rsidR="00B4537C" w:rsidRPr="00B4537C" w:rsidRDefault="00B4537C" w:rsidP="00B4537C">
          <w:pPr>
            <w:autoSpaceDE w:val="0"/>
            <w:autoSpaceDN w:val="0"/>
            <w:spacing w:line="276" w:lineRule="auto"/>
            <w:ind w:left="567" w:hanging="567"/>
            <w:jc w:val="both"/>
            <w:rPr>
              <w:rFonts w:eastAsia="Times New Roman"/>
              <w:color w:val="000000"/>
              <w:lang w:val="en-US"/>
            </w:rPr>
          </w:pPr>
          <w:r w:rsidRPr="00B4537C">
            <w:rPr>
              <w:rFonts w:eastAsia="Times New Roman"/>
              <w:color w:val="000000"/>
              <w:lang w:val="en-US"/>
            </w:rPr>
            <w:t>[6]</w:t>
          </w:r>
          <w:r w:rsidRPr="00B4537C">
            <w:rPr>
              <w:rFonts w:eastAsia="Times New Roman"/>
              <w:color w:val="000000"/>
              <w:lang w:val="en-US"/>
            </w:rPr>
            <w:tab/>
            <w:t>ISO/IEC, “25010:2023 Systems and software Quality Requirements and Evaluation (</w:t>
          </w:r>
          <w:proofErr w:type="spellStart"/>
          <w:r w:rsidRPr="00B4537C">
            <w:rPr>
              <w:rFonts w:eastAsia="Times New Roman"/>
              <w:color w:val="000000"/>
              <w:lang w:val="en-US"/>
            </w:rPr>
            <w:t>SQuaRE</w:t>
          </w:r>
          <w:proofErr w:type="spellEnd"/>
          <w:r w:rsidRPr="00B4537C">
            <w:rPr>
              <w:rFonts w:eastAsia="Times New Roman"/>
              <w:color w:val="000000"/>
              <w:lang w:val="en-US"/>
            </w:rPr>
            <w:t>) — Product quality model,” 2023.</w:t>
          </w:r>
        </w:p>
        <w:p w14:paraId="63F0234C" w14:textId="39BE3826" w:rsidR="00B4537C" w:rsidRPr="00B4537C" w:rsidRDefault="00B4537C" w:rsidP="00B4537C">
          <w:pPr>
            <w:autoSpaceDE w:val="0"/>
            <w:autoSpaceDN w:val="0"/>
            <w:spacing w:line="276" w:lineRule="auto"/>
            <w:ind w:left="567" w:hanging="567"/>
            <w:jc w:val="both"/>
            <w:rPr>
              <w:rFonts w:eastAsia="Times New Roman"/>
              <w:color w:val="000000"/>
            </w:rPr>
          </w:pPr>
          <w:r w:rsidRPr="00B4537C">
            <w:rPr>
              <w:rFonts w:eastAsia="Times New Roman"/>
              <w:color w:val="000000"/>
              <w:lang w:val="en-US"/>
            </w:rPr>
            <w:t>[7]</w:t>
          </w:r>
          <w:r w:rsidRPr="00B4537C">
            <w:rPr>
              <w:rFonts w:eastAsia="Times New Roman"/>
              <w:color w:val="000000"/>
              <w:lang w:val="en-US"/>
            </w:rPr>
            <w:tab/>
            <w:t xml:space="preserve">Project Management Institute, </w:t>
          </w:r>
          <w:r w:rsidRPr="00B4537C">
            <w:rPr>
              <w:rFonts w:eastAsia="Times New Roman"/>
              <w:i/>
              <w:iCs/>
              <w:color w:val="000000"/>
              <w:lang w:val="en-US"/>
            </w:rPr>
            <w:t>The standard for project management and a guide to the project management body of knowledge (PMBOK guide)</w:t>
          </w:r>
          <w:r w:rsidRPr="00B4537C">
            <w:rPr>
              <w:rFonts w:eastAsia="Times New Roman"/>
              <w:color w:val="000000"/>
              <w:lang w:val="en-US"/>
            </w:rPr>
            <w:t xml:space="preserve">. </w:t>
          </w:r>
          <w:r w:rsidRPr="00B4537C">
            <w:rPr>
              <w:rFonts w:eastAsia="Times New Roman"/>
              <w:color w:val="000000"/>
            </w:rPr>
            <w:t xml:space="preserve">Project Management </w:t>
          </w:r>
          <w:proofErr w:type="spellStart"/>
          <w:r w:rsidRPr="00B4537C">
            <w:rPr>
              <w:rFonts w:eastAsia="Times New Roman"/>
              <w:color w:val="000000"/>
            </w:rPr>
            <w:t>Institute</w:t>
          </w:r>
          <w:proofErr w:type="spellEnd"/>
          <w:r w:rsidRPr="00B4537C">
            <w:rPr>
              <w:rFonts w:eastAsia="Times New Roman"/>
              <w:color w:val="000000"/>
            </w:rPr>
            <w:t>, Inc., 2021.</w:t>
          </w:r>
        </w:p>
      </w:sdtContent>
    </w:sdt>
    <w:p w14:paraId="4D595E91" w14:textId="237944AF" w:rsidR="00B4537C" w:rsidRDefault="00B4537C" w:rsidP="00C41209">
      <w:pPr>
        <w:rPr>
          <w:b/>
          <w:bCs w:val="0"/>
        </w:rPr>
      </w:pPr>
      <w:r>
        <w:rPr>
          <w:b/>
          <w:bCs w:val="0"/>
        </w:rPr>
        <w:t xml:space="preserve">Anexo B: </w:t>
      </w:r>
      <w:r w:rsidRPr="00B4537C">
        <w:rPr>
          <w:b/>
          <w:bCs w:val="0"/>
        </w:rPr>
        <w:t xml:space="preserve"> </w:t>
      </w:r>
      <w:r w:rsidRPr="00B4537C">
        <w:rPr>
          <w:b/>
          <w:bCs w:val="0"/>
        </w:rPr>
        <w:t xml:space="preserve">captura de pantalla </w:t>
      </w:r>
      <w:r>
        <w:rPr>
          <w:b/>
          <w:bCs w:val="0"/>
        </w:rPr>
        <w:t>de la</w:t>
      </w:r>
      <w:r w:rsidRPr="00B4537C">
        <w:rPr>
          <w:b/>
          <w:bCs w:val="0"/>
        </w:rPr>
        <w:t xml:space="preserve"> biblioteca</w:t>
      </w:r>
      <w:r>
        <w:rPr>
          <w:b/>
          <w:bCs w:val="0"/>
        </w:rPr>
        <w:t xml:space="preserve"> en</w:t>
      </w:r>
      <w:r w:rsidRPr="00B4537C">
        <w:rPr>
          <w:b/>
          <w:bCs w:val="0"/>
        </w:rPr>
        <w:t xml:space="preserve"> </w:t>
      </w:r>
      <w:r>
        <w:rPr>
          <w:b/>
          <w:bCs w:val="0"/>
        </w:rPr>
        <w:t>M</w:t>
      </w:r>
      <w:r w:rsidRPr="00B4537C">
        <w:rPr>
          <w:b/>
          <w:bCs w:val="0"/>
        </w:rPr>
        <w:t>endeley</w:t>
      </w:r>
    </w:p>
    <w:p w14:paraId="6117990E" w14:textId="61579868" w:rsidR="00B4537C" w:rsidRDefault="00B4537C" w:rsidP="00C41209">
      <w:pPr>
        <w:rPr>
          <w:b/>
          <w:bCs w:val="0"/>
        </w:rPr>
      </w:pPr>
      <w:r w:rsidRPr="00B4537C">
        <w:rPr>
          <w:b/>
          <w:bCs w:val="0"/>
        </w:rPr>
        <w:drawing>
          <wp:inline distT="0" distB="0" distL="0" distR="0" wp14:anchorId="37276210" wp14:editId="4C800AD0">
            <wp:extent cx="5758933" cy="3054927"/>
            <wp:effectExtent l="0" t="0" r="0" b="0"/>
            <wp:docPr id="1539679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67912" name=""/>
                    <pic:cNvPicPr/>
                  </pic:nvPicPr>
                  <pic:blipFill>
                    <a:blip r:embed="rId23"/>
                    <a:stretch>
                      <a:fillRect/>
                    </a:stretch>
                  </pic:blipFill>
                  <pic:spPr>
                    <a:xfrm>
                      <a:off x="0" y="0"/>
                      <a:ext cx="5762623" cy="3056884"/>
                    </a:xfrm>
                    <a:prstGeom prst="rect">
                      <a:avLst/>
                    </a:prstGeom>
                  </pic:spPr>
                </pic:pic>
              </a:graphicData>
            </a:graphic>
          </wp:inline>
        </w:drawing>
      </w:r>
    </w:p>
    <w:p w14:paraId="323E3EE7" w14:textId="04D44365" w:rsidR="00B4537C" w:rsidRDefault="00B4537C" w:rsidP="00C41209">
      <w:pPr>
        <w:rPr>
          <w:b/>
          <w:bCs w:val="0"/>
        </w:rPr>
      </w:pPr>
      <w:r>
        <w:rPr>
          <w:b/>
          <w:bCs w:val="0"/>
        </w:rPr>
        <w:t>Repositorio en GitHub</w:t>
      </w:r>
    </w:p>
    <w:p w14:paraId="141C1066" w14:textId="19E45D49" w:rsidR="00B4537C" w:rsidRDefault="00B4537C" w:rsidP="00C41209">
      <w:hyperlink r:id="rId24" w:history="1">
        <w:r w:rsidRPr="00B4537C">
          <w:rPr>
            <w:rStyle w:val="Hipervnculo"/>
          </w:rPr>
          <w:t>https://github.com/andymendozap03/PE1-IngReq-GrupoB-4toB.git</w:t>
        </w:r>
      </w:hyperlink>
    </w:p>
    <w:p w14:paraId="44EB8491" w14:textId="77777777" w:rsidR="00B4537C" w:rsidRDefault="00B4537C" w:rsidP="00C41209"/>
    <w:p w14:paraId="1331F42E" w14:textId="410FD050" w:rsidR="00B4537C" w:rsidRDefault="00B4537C" w:rsidP="00B4537C">
      <w:pPr>
        <w:pStyle w:val="Ttulo1"/>
        <w:numPr>
          <w:ilvl w:val="0"/>
          <w:numId w:val="15"/>
        </w:numPr>
      </w:pPr>
      <w:bookmarkStart w:id="56" w:name="_Toc230549738"/>
      <w:r>
        <w:lastRenderedPageBreak/>
        <w:t>DECLARACIÓN DE USO DE LA IA</w:t>
      </w:r>
      <w:bookmarkEnd w:id="56"/>
    </w:p>
    <w:p w14:paraId="6D0FA76D" w14:textId="1F9C2495" w:rsidR="00E75210" w:rsidRDefault="00E75210" w:rsidP="00E75210">
      <w:pPr>
        <w:jc w:val="both"/>
      </w:pPr>
      <w:r>
        <w:t xml:space="preserve">Durante la elaboración del presente trabajo se utilizaron herramientas de inteligencia artificial, específicamente </w:t>
      </w:r>
      <w:proofErr w:type="spellStart"/>
      <w:r>
        <w:t>ChatGPT</w:t>
      </w:r>
      <w:proofErr w:type="spellEnd"/>
      <w:r>
        <w:t xml:space="preserve"> y Gemini, como apoyo académico en actividades relacionadas con la mejora de redacción, corrección y reformulación de conceptos técnicos y organización general del contenido. Estas herramientas también fueron empleadas para </w:t>
      </w:r>
      <w:r>
        <w:t>mejorar</w:t>
      </w:r>
      <w:r>
        <w:t xml:space="preserve"> la claridad y coherencia de algunos apartados desarrollados dentro del documento.</w:t>
      </w:r>
    </w:p>
    <w:p w14:paraId="1444257B" w14:textId="6126F04A" w:rsidR="00B4537C" w:rsidRPr="00B4537C" w:rsidRDefault="00E75210" w:rsidP="00E75210">
      <w:pPr>
        <w:jc w:val="both"/>
      </w:pPr>
      <w:r>
        <w:t>De la misma manera</w:t>
      </w:r>
      <w:r>
        <w:t>, se utilizaron como apoyo para mejorar la redacción de</w:t>
      </w:r>
      <w:r>
        <w:t xml:space="preserve"> los</w:t>
      </w:r>
      <w:r>
        <w:t xml:space="preserve"> requisitos, plantear ejemplos vinculados al PFC y organizar de manera más estructurada las ideas utilizadas en la elaboración del mapa conceptual integrador.</w:t>
      </w:r>
    </w:p>
    <w:sectPr w:rsidR="00B4537C" w:rsidRPr="00B4537C" w:rsidSect="000C7F4F">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98EED" w14:textId="77777777" w:rsidR="00264299" w:rsidRDefault="00264299" w:rsidP="00DB68B5">
      <w:pPr>
        <w:spacing w:after="0" w:line="240" w:lineRule="auto"/>
      </w:pPr>
      <w:r>
        <w:separator/>
      </w:r>
    </w:p>
  </w:endnote>
  <w:endnote w:type="continuationSeparator" w:id="0">
    <w:p w14:paraId="3633D4B8" w14:textId="77777777" w:rsidR="00264299" w:rsidRDefault="00264299" w:rsidP="00DB68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567A4" w14:textId="77777777" w:rsidR="000C7F4F" w:rsidRDefault="000C7F4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F78E2" w14:textId="77777777" w:rsidR="000C7F4F" w:rsidRDefault="000C7F4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B15CB" w14:textId="77777777" w:rsidR="000C7F4F" w:rsidRDefault="000C7F4F">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2806774"/>
      <w:docPartObj>
        <w:docPartGallery w:val="Page Numbers (Bottom of Page)"/>
        <w:docPartUnique/>
      </w:docPartObj>
    </w:sdtPr>
    <w:sdtEndPr/>
    <w:sdtContent>
      <w:p w14:paraId="01B34C39" w14:textId="5F7AED36" w:rsidR="00DB68B5" w:rsidRPr="00DB68B5" w:rsidRDefault="00DB68B5">
        <w:pPr>
          <w:pStyle w:val="Piedepgina"/>
          <w:jc w:val="right"/>
        </w:pPr>
        <w:r w:rsidRPr="00DB68B5">
          <w:fldChar w:fldCharType="begin"/>
        </w:r>
        <w:r w:rsidRPr="00DB68B5">
          <w:instrText>PAGE   \* MERGEFORMAT</w:instrText>
        </w:r>
        <w:r w:rsidRPr="00DB68B5">
          <w:fldChar w:fldCharType="separate"/>
        </w:r>
        <w:r w:rsidRPr="00DB68B5">
          <w:rPr>
            <w:lang w:val="es-MX"/>
          </w:rPr>
          <w:t>2</w:t>
        </w:r>
        <w:r w:rsidRPr="00DB68B5">
          <w:fldChar w:fldCharType="end"/>
        </w:r>
      </w:p>
    </w:sdtContent>
  </w:sdt>
  <w:p w14:paraId="7FDD24F3" w14:textId="77777777" w:rsidR="00DB68B5" w:rsidRDefault="00DB68B5">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3395202"/>
      <w:docPartObj>
        <w:docPartGallery w:val="Page Numbers (Bottom of Page)"/>
        <w:docPartUnique/>
      </w:docPartObj>
    </w:sdtPr>
    <w:sdtEndPr/>
    <w:sdtContent>
      <w:p w14:paraId="1DF4BA52" w14:textId="77777777" w:rsidR="000C7F4F" w:rsidRPr="00DB68B5" w:rsidRDefault="000C7F4F">
        <w:pPr>
          <w:pStyle w:val="Piedepgina"/>
          <w:jc w:val="right"/>
        </w:pPr>
        <w:r w:rsidRPr="00DB68B5">
          <w:fldChar w:fldCharType="begin"/>
        </w:r>
        <w:r w:rsidRPr="00DB68B5">
          <w:instrText>PAGE   \* MERGEFORMAT</w:instrText>
        </w:r>
        <w:r w:rsidRPr="00DB68B5">
          <w:fldChar w:fldCharType="separate"/>
        </w:r>
        <w:r w:rsidRPr="00DB68B5">
          <w:rPr>
            <w:lang w:val="es-MX"/>
          </w:rPr>
          <w:t>2</w:t>
        </w:r>
        <w:r w:rsidRPr="00DB68B5">
          <w:fldChar w:fldCharType="end"/>
        </w:r>
      </w:p>
    </w:sdtContent>
  </w:sdt>
  <w:p w14:paraId="509C8E11" w14:textId="77777777" w:rsidR="000C7F4F" w:rsidRDefault="000C7F4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EFF3F" w14:textId="77777777" w:rsidR="00264299" w:rsidRDefault="00264299" w:rsidP="00DB68B5">
      <w:pPr>
        <w:spacing w:after="0" w:line="240" w:lineRule="auto"/>
      </w:pPr>
      <w:r>
        <w:separator/>
      </w:r>
    </w:p>
  </w:footnote>
  <w:footnote w:type="continuationSeparator" w:id="0">
    <w:p w14:paraId="5F361E1A" w14:textId="77777777" w:rsidR="00264299" w:rsidRDefault="00264299" w:rsidP="00DB68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5A6ED" w14:textId="77777777" w:rsidR="000C7F4F" w:rsidRDefault="000C7F4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0C7BA" w14:textId="77777777" w:rsidR="000C7F4F" w:rsidRDefault="000C7F4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3B3C0" w14:textId="77777777" w:rsidR="000C7F4F" w:rsidRDefault="000C7F4F">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03131" w14:textId="77777777" w:rsidR="00DB68B5" w:rsidRDefault="00DB68B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42C10"/>
    <w:multiLevelType w:val="hybridMultilevel"/>
    <w:tmpl w:val="4D40FC6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19840F64"/>
    <w:multiLevelType w:val="hybridMultilevel"/>
    <w:tmpl w:val="32567FD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39B04A2C"/>
    <w:multiLevelType w:val="hybridMultilevel"/>
    <w:tmpl w:val="A06CDA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3E47751F"/>
    <w:multiLevelType w:val="hybridMultilevel"/>
    <w:tmpl w:val="028E7D6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3F75217A"/>
    <w:multiLevelType w:val="hybridMultilevel"/>
    <w:tmpl w:val="E3304C8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418C51CD"/>
    <w:multiLevelType w:val="hybridMultilevel"/>
    <w:tmpl w:val="F318A5C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4F006604"/>
    <w:multiLevelType w:val="hybridMultilevel"/>
    <w:tmpl w:val="DCC040A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52E7257E"/>
    <w:multiLevelType w:val="multilevel"/>
    <w:tmpl w:val="5312694E"/>
    <w:lvl w:ilvl="0">
      <w:start w:val="2"/>
      <w:numFmt w:val="decimal"/>
      <w:lvlText w:val="%1."/>
      <w:lvlJc w:val="left"/>
      <w:pPr>
        <w:ind w:left="720" w:hanging="360"/>
      </w:pPr>
      <w:rPr>
        <w:rFonts w:ascii="Times New Roman" w:eastAsiaTheme="majorEastAsia" w:hAnsi="Times New Roman" w:cstheme="majorBidi"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67102615"/>
    <w:multiLevelType w:val="hybridMultilevel"/>
    <w:tmpl w:val="84CC1492"/>
    <w:lvl w:ilvl="0" w:tplc="300A000F">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68A00F89"/>
    <w:multiLevelType w:val="hybridMultilevel"/>
    <w:tmpl w:val="6F5CC07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6A341EE1"/>
    <w:multiLevelType w:val="hybridMultilevel"/>
    <w:tmpl w:val="9EA0FBF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6BDE6F18"/>
    <w:multiLevelType w:val="hybridMultilevel"/>
    <w:tmpl w:val="7A4AF05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6D4F4FDB"/>
    <w:multiLevelType w:val="multilevel"/>
    <w:tmpl w:val="F7DA29B0"/>
    <w:lvl w:ilvl="0">
      <w:numFmt w:val="decimal"/>
      <w:lvlText w:val="%1."/>
      <w:lvlJc w:val="left"/>
      <w:pPr>
        <w:ind w:left="720" w:hanging="360"/>
      </w:pPr>
      <w:rPr>
        <w:rFonts w:ascii="Times New Roman" w:eastAsiaTheme="majorEastAsia" w:hAnsi="Times New Roman" w:cstheme="majorBidi"/>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6DA76C87"/>
    <w:multiLevelType w:val="hybridMultilevel"/>
    <w:tmpl w:val="46B050DC"/>
    <w:lvl w:ilvl="0" w:tplc="300A000F">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 w15:restartNumberingAfterBreak="0">
    <w:nsid w:val="70DA2166"/>
    <w:multiLevelType w:val="multilevel"/>
    <w:tmpl w:val="DB80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7903843">
    <w:abstractNumId w:val="13"/>
  </w:num>
  <w:num w:numId="2" w16cid:durableId="30612846">
    <w:abstractNumId w:val="8"/>
  </w:num>
  <w:num w:numId="3" w16cid:durableId="684984343">
    <w:abstractNumId w:val="12"/>
  </w:num>
  <w:num w:numId="4" w16cid:durableId="1333949734">
    <w:abstractNumId w:val="14"/>
  </w:num>
  <w:num w:numId="5" w16cid:durableId="1376471112">
    <w:abstractNumId w:val="5"/>
  </w:num>
  <w:num w:numId="6" w16cid:durableId="1296717456">
    <w:abstractNumId w:val="1"/>
  </w:num>
  <w:num w:numId="7" w16cid:durableId="73551541">
    <w:abstractNumId w:val="2"/>
  </w:num>
  <w:num w:numId="8" w16cid:durableId="1775662166">
    <w:abstractNumId w:val="6"/>
  </w:num>
  <w:num w:numId="9" w16cid:durableId="804812779">
    <w:abstractNumId w:val="3"/>
  </w:num>
  <w:num w:numId="10" w16cid:durableId="2036928234">
    <w:abstractNumId w:val="10"/>
  </w:num>
  <w:num w:numId="11" w16cid:durableId="1319263071">
    <w:abstractNumId w:val="0"/>
  </w:num>
  <w:num w:numId="12" w16cid:durableId="2049837071">
    <w:abstractNumId w:val="9"/>
  </w:num>
  <w:num w:numId="13" w16cid:durableId="990988338">
    <w:abstractNumId w:val="11"/>
  </w:num>
  <w:num w:numId="14" w16cid:durableId="1126778699">
    <w:abstractNumId w:val="4"/>
  </w:num>
  <w:num w:numId="15" w16cid:durableId="3748153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8B5"/>
    <w:rsid w:val="00033DD3"/>
    <w:rsid w:val="0004720F"/>
    <w:rsid w:val="00070577"/>
    <w:rsid w:val="000B5FAE"/>
    <w:rsid w:val="000C26AC"/>
    <w:rsid w:val="000C7F4F"/>
    <w:rsid w:val="000F791D"/>
    <w:rsid w:val="00164E18"/>
    <w:rsid w:val="001D1D96"/>
    <w:rsid w:val="00234371"/>
    <w:rsid w:val="00264299"/>
    <w:rsid w:val="00266CC8"/>
    <w:rsid w:val="00286F0D"/>
    <w:rsid w:val="002A52AC"/>
    <w:rsid w:val="002C3F1B"/>
    <w:rsid w:val="00327472"/>
    <w:rsid w:val="003A76EE"/>
    <w:rsid w:val="003B4058"/>
    <w:rsid w:val="003F7C3C"/>
    <w:rsid w:val="00432CBC"/>
    <w:rsid w:val="004B1129"/>
    <w:rsid w:val="004D138F"/>
    <w:rsid w:val="004F66D9"/>
    <w:rsid w:val="00517BB3"/>
    <w:rsid w:val="00561537"/>
    <w:rsid w:val="00572B39"/>
    <w:rsid w:val="005746B7"/>
    <w:rsid w:val="0058141A"/>
    <w:rsid w:val="005A1325"/>
    <w:rsid w:val="005B2F8A"/>
    <w:rsid w:val="005C0D8F"/>
    <w:rsid w:val="005F3E58"/>
    <w:rsid w:val="00601C14"/>
    <w:rsid w:val="00684072"/>
    <w:rsid w:val="006C1060"/>
    <w:rsid w:val="006D437A"/>
    <w:rsid w:val="006F1FFF"/>
    <w:rsid w:val="00794815"/>
    <w:rsid w:val="007A6421"/>
    <w:rsid w:val="007E6F4D"/>
    <w:rsid w:val="00804E1F"/>
    <w:rsid w:val="00817CAB"/>
    <w:rsid w:val="00852F72"/>
    <w:rsid w:val="00906520"/>
    <w:rsid w:val="00A2187E"/>
    <w:rsid w:val="00A301AF"/>
    <w:rsid w:val="00A72EE9"/>
    <w:rsid w:val="00AB6CFA"/>
    <w:rsid w:val="00B215F5"/>
    <w:rsid w:val="00B4537C"/>
    <w:rsid w:val="00BB6C55"/>
    <w:rsid w:val="00BB7A90"/>
    <w:rsid w:val="00BD2C86"/>
    <w:rsid w:val="00BD44DB"/>
    <w:rsid w:val="00C41209"/>
    <w:rsid w:val="00C84080"/>
    <w:rsid w:val="00CA66F1"/>
    <w:rsid w:val="00CF0FD6"/>
    <w:rsid w:val="00D77F0B"/>
    <w:rsid w:val="00DA17B6"/>
    <w:rsid w:val="00DB68B5"/>
    <w:rsid w:val="00DC6E1B"/>
    <w:rsid w:val="00DE147F"/>
    <w:rsid w:val="00E35887"/>
    <w:rsid w:val="00E715C1"/>
    <w:rsid w:val="00E75210"/>
    <w:rsid w:val="00EE2BBB"/>
    <w:rsid w:val="00EF2B31"/>
    <w:rsid w:val="00EF7B58"/>
    <w:rsid w:val="00F72E01"/>
    <w:rsid w:val="00F82B6B"/>
    <w:rsid w:val="00FE349F"/>
    <w:rsid w:val="00FE45A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79E602"/>
  <w15:chartTrackingRefBased/>
  <w15:docId w15:val="{D697038E-61B2-4B31-B55D-B1AFA5DDC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Cs/>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37C"/>
    <w:pPr>
      <w:spacing w:line="360" w:lineRule="auto"/>
    </w:pPr>
  </w:style>
  <w:style w:type="paragraph" w:styleId="Ttulo1">
    <w:name w:val="heading 1"/>
    <w:basedOn w:val="Normal"/>
    <w:next w:val="Normal"/>
    <w:link w:val="Ttulo1Car"/>
    <w:uiPriority w:val="9"/>
    <w:qFormat/>
    <w:rsid w:val="00DB68B5"/>
    <w:pPr>
      <w:keepNext/>
      <w:keepLines/>
      <w:spacing w:before="160" w:after="80"/>
      <w:outlineLvl w:val="0"/>
    </w:pPr>
    <w:rPr>
      <w:rFonts w:eastAsiaTheme="majorEastAsia" w:cstheme="majorBidi"/>
      <w:b/>
      <w:color w:val="000000" w:themeColor="text1"/>
      <w:szCs w:val="40"/>
    </w:rPr>
  </w:style>
  <w:style w:type="paragraph" w:styleId="Ttulo2">
    <w:name w:val="heading 2"/>
    <w:basedOn w:val="Normal"/>
    <w:next w:val="Normal"/>
    <w:link w:val="Ttulo2Car"/>
    <w:uiPriority w:val="9"/>
    <w:unhideWhenUsed/>
    <w:qFormat/>
    <w:rsid w:val="00DB68B5"/>
    <w:pPr>
      <w:keepNext/>
      <w:keepLines/>
      <w:spacing w:before="160" w:after="80"/>
      <w:outlineLvl w:val="1"/>
    </w:pPr>
    <w:rPr>
      <w:rFonts w:eastAsiaTheme="majorEastAsia" w:cstheme="majorBidi"/>
      <w:b/>
      <w:color w:val="000000" w:themeColor="text1"/>
      <w:szCs w:val="32"/>
    </w:rPr>
  </w:style>
  <w:style w:type="paragraph" w:styleId="Ttulo3">
    <w:name w:val="heading 3"/>
    <w:basedOn w:val="Normal"/>
    <w:next w:val="Normal"/>
    <w:link w:val="Ttulo3Car"/>
    <w:uiPriority w:val="9"/>
    <w:unhideWhenUsed/>
    <w:qFormat/>
    <w:rsid w:val="00CA66F1"/>
    <w:pPr>
      <w:keepNext/>
      <w:keepLines/>
      <w:outlineLvl w:val="2"/>
    </w:pPr>
    <w:rPr>
      <w:rFonts w:eastAsiaTheme="majorEastAsia" w:cstheme="majorBidi"/>
      <w:b/>
      <w:color w:val="000000" w:themeColor="text1"/>
      <w:szCs w:val="28"/>
    </w:rPr>
  </w:style>
  <w:style w:type="paragraph" w:styleId="Ttulo4">
    <w:name w:val="heading 4"/>
    <w:basedOn w:val="Normal"/>
    <w:next w:val="Normal"/>
    <w:link w:val="Ttulo4Car"/>
    <w:uiPriority w:val="9"/>
    <w:unhideWhenUsed/>
    <w:qFormat/>
    <w:rsid w:val="00DB68B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DB68B5"/>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DB68B5"/>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DB68B5"/>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DB68B5"/>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DB68B5"/>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B68B5"/>
    <w:rPr>
      <w:rFonts w:eastAsiaTheme="majorEastAsia" w:cstheme="majorBidi"/>
      <w:b/>
      <w:color w:val="000000" w:themeColor="text1"/>
      <w:szCs w:val="40"/>
    </w:rPr>
  </w:style>
  <w:style w:type="character" w:customStyle="1" w:styleId="Ttulo2Car">
    <w:name w:val="Título 2 Car"/>
    <w:basedOn w:val="Fuentedeprrafopredeter"/>
    <w:link w:val="Ttulo2"/>
    <w:uiPriority w:val="9"/>
    <w:rsid w:val="00DB68B5"/>
    <w:rPr>
      <w:rFonts w:eastAsiaTheme="majorEastAsia" w:cstheme="majorBidi"/>
      <w:b/>
      <w:color w:val="000000" w:themeColor="text1"/>
      <w:szCs w:val="32"/>
    </w:rPr>
  </w:style>
  <w:style w:type="character" w:customStyle="1" w:styleId="Ttulo3Car">
    <w:name w:val="Título 3 Car"/>
    <w:basedOn w:val="Fuentedeprrafopredeter"/>
    <w:link w:val="Ttulo3"/>
    <w:uiPriority w:val="9"/>
    <w:rsid w:val="00CA66F1"/>
    <w:rPr>
      <w:rFonts w:eastAsiaTheme="majorEastAsia" w:cstheme="majorBidi"/>
      <w:b/>
      <w:color w:val="000000" w:themeColor="text1"/>
      <w:szCs w:val="28"/>
    </w:rPr>
  </w:style>
  <w:style w:type="character" w:customStyle="1" w:styleId="Ttulo4Car">
    <w:name w:val="Título 4 Car"/>
    <w:basedOn w:val="Fuentedeprrafopredeter"/>
    <w:link w:val="Ttulo4"/>
    <w:uiPriority w:val="9"/>
    <w:rsid w:val="00DB68B5"/>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Ttulo5"/>
    <w:uiPriority w:val="9"/>
    <w:semiHidden/>
    <w:rsid w:val="00DB68B5"/>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DB68B5"/>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DB68B5"/>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DB68B5"/>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DB68B5"/>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DB6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B68B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B68B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B68B5"/>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DB68B5"/>
    <w:pPr>
      <w:spacing w:before="160"/>
      <w:jc w:val="center"/>
    </w:pPr>
    <w:rPr>
      <w:i/>
      <w:iCs/>
      <w:color w:val="404040" w:themeColor="text1" w:themeTint="BF"/>
    </w:rPr>
  </w:style>
  <w:style w:type="character" w:customStyle="1" w:styleId="CitaCar">
    <w:name w:val="Cita Car"/>
    <w:basedOn w:val="Fuentedeprrafopredeter"/>
    <w:link w:val="Cita"/>
    <w:uiPriority w:val="29"/>
    <w:rsid w:val="00DB68B5"/>
    <w:rPr>
      <w:i/>
      <w:iCs/>
      <w:color w:val="404040" w:themeColor="text1" w:themeTint="BF"/>
    </w:rPr>
  </w:style>
  <w:style w:type="paragraph" w:styleId="Prrafodelista">
    <w:name w:val="List Paragraph"/>
    <w:basedOn w:val="Normal"/>
    <w:uiPriority w:val="34"/>
    <w:qFormat/>
    <w:rsid w:val="00DB68B5"/>
    <w:pPr>
      <w:ind w:left="720"/>
      <w:contextualSpacing/>
    </w:pPr>
  </w:style>
  <w:style w:type="character" w:styleId="nfasisintenso">
    <w:name w:val="Intense Emphasis"/>
    <w:basedOn w:val="Fuentedeprrafopredeter"/>
    <w:uiPriority w:val="21"/>
    <w:qFormat/>
    <w:rsid w:val="00DB68B5"/>
    <w:rPr>
      <w:i/>
      <w:iCs/>
      <w:color w:val="0F4761" w:themeColor="accent1" w:themeShade="BF"/>
    </w:rPr>
  </w:style>
  <w:style w:type="paragraph" w:styleId="Citadestacada">
    <w:name w:val="Intense Quote"/>
    <w:basedOn w:val="Normal"/>
    <w:next w:val="Normal"/>
    <w:link w:val="CitadestacadaCar"/>
    <w:uiPriority w:val="30"/>
    <w:qFormat/>
    <w:rsid w:val="00DB68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B68B5"/>
    <w:rPr>
      <w:i/>
      <w:iCs/>
      <w:color w:val="0F4761" w:themeColor="accent1" w:themeShade="BF"/>
    </w:rPr>
  </w:style>
  <w:style w:type="character" w:styleId="Referenciaintensa">
    <w:name w:val="Intense Reference"/>
    <w:basedOn w:val="Fuentedeprrafopredeter"/>
    <w:uiPriority w:val="32"/>
    <w:qFormat/>
    <w:rsid w:val="00DB68B5"/>
    <w:rPr>
      <w:b/>
      <w:bCs w:val="0"/>
      <w:smallCaps/>
      <w:color w:val="0F4761" w:themeColor="accent1" w:themeShade="BF"/>
      <w:spacing w:val="5"/>
    </w:rPr>
  </w:style>
  <w:style w:type="paragraph" w:styleId="TtuloTDC">
    <w:name w:val="TOC Heading"/>
    <w:basedOn w:val="Ttulo1"/>
    <w:next w:val="Normal"/>
    <w:uiPriority w:val="39"/>
    <w:unhideWhenUsed/>
    <w:qFormat/>
    <w:rsid w:val="00DB68B5"/>
    <w:pPr>
      <w:spacing w:before="240" w:after="0" w:line="259" w:lineRule="auto"/>
      <w:outlineLvl w:val="9"/>
    </w:pPr>
    <w:rPr>
      <w:kern w:val="0"/>
      <w:sz w:val="32"/>
      <w:szCs w:val="32"/>
      <w:lang w:eastAsia="es-EC"/>
      <w14:ligatures w14:val="none"/>
    </w:rPr>
  </w:style>
  <w:style w:type="paragraph" w:styleId="TDC1">
    <w:name w:val="toc 1"/>
    <w:basedOn w:val="Normal"/>
    <w:next w:val="Normal"/>
    <w:autoRedefine/>
    <w:uiPriority w:val="39"/>
    <w:unhideWhenUsed/>
    <w:rsid w:val="00DB68B5"/>
    <w:pPr>
      <w:spacing w:after="100"/>
    </w:pPr>
  </w:style>
  <w:style w:type="character" w:styleId="Hipervnculo">
    <w:name w:val="Hyperlink"/>
    <w:basedOn w:val="Fuentedeprrafopredeter"/>
    <w:uiPriority w:val="99"/>
    <w:unhideWhenUsed/>
    <w:rsid w:val="00DB68B5"/>
    <w:rPr>
      <w:color w:val="467886" w:themeColor="hyperlink"/>
      <w:u w:val="single"/>
    </w:rPr>
  </w:style>
  <w:style w:type="paragraph" w:styleId="Encabezado">
    <w:name w:val="header"/>
    <w:basedOn w:val="Normal"/>
    <w:link w:val="EncabezadoCar"/>
    <w:uiPriority w:val="99"/>
    <w:unhideWhenUsed/>
    <w:rsid w:val="00DB68B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B68B5"/>
    <w:rPr>
      <w:rFonts w:asciiTheme="minorHAnsi" w:hAnsiTheme="minorHAnsi" w:cstheme="minorBidi"/>
    </w:rPr>
  </w:style>
  <w:style w:type="paragraph" w:styleId="Piedepgina">
    <w:name w:val="footer"/>
    <w:basedOn w:val="Normal"/>
    <w:link w:val="PiedepginaCar"/>
    <w:uiPriority w:val="99"/>
    <w:unhideWhenUsed/>
    <w:rsid w:val="00DB68B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B68B5"/>
    <w:rPr>
      <w:rFonts w:asciiTheme="minorHAnsi" w:hAnsiTheme="minorHAnsi" w:cstheme="minorBidi"/>
    </w:rPr>
  </w:style>
  <w:style w:type="table" w:styleId="Tablaconcuadrcula">
    <w:name w:val="Table Grid"/>
    <w:basedOn w:val="Tablanormal"/>
    <w:uiPriority w:val="39"/>
    <w:rsid w:val="00852F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852F72"/>
    <w:rPr>
      <w:color w:val="605E5C"/>
      <w:shd w:val="clear" w:color="auto" w:fill="E1DFDD"/>
    </w:rPr>
  </w:style>
  <w:style w:type="paragraph" w:styleId="Descripcin">
    <w:name w:val="caption"/>
    <w:basedOn w:val="Normal"/>
    <w:next w:val="Normal"/>
    <w:uiPriority w:val="35"/>
    <w:unhideWhenUsed/>
    <w:qFormat/>
    <w:rsid w:val="00CF0FD6"/>
    <w:pPr>
      <w:spacing w:after="200" w:line="240" w:lineRule="auto"/>
    </w:pPr>
    <w:rPr>
      <w:i/>
      <w:iCs/>
      <w:color w:val="0E2841" w:themeColor="text2"/>
      <w:sz w:val="18"/>
      <w:szCs w:val="18"/>
    </w:rPr>
  </w:style>
  <w:style w:type="paragraph" w:styleId="TDC2">
    <w:name w:val="toc 2"/>
    <w:basedOn w:val="Normal"/>
    <w:next w:val="Normal"/>
    <w:autoRedefine/>
    <w:uiPriority w:val="39"/>
    <w:unhideWhenUsed/>
    <w:rsid w:val="00CF0FD6"/>
    <w:pPr>
      <w:spacing w:after="100"/>
      <w:ind w:left="240"/>
    </w:pPr>
  </w:style>
  <w:style w:type="character" w:styleId="Textodelmarcadordeposicin">
    <w:name w:val="Placeholder Text"/>
    <w:basedOn w:val="Fuentedeprrafopredeter"/>
    <w:uiPriority w:val="99"/>
    <w:semiHidden/>
    <w:rsid w:val="00DE147F"/>
    <w:rPr>
      <w:color w:val="666666"/>
    </w:rPr>
  </w:style>
  <w:style w:type="paragraph" w:styleId="TDC3">
    <w:name w:val="toc 3"/>
    <w:basedOn w:val="Normal"/>
    <w:next w:val="Normal"/>
    <w:autoRedefine/>
    <w:uiPriority w:val="39"/>
    <w:unhideWhenUsed/>
    <w:rsid w:val="00EE2BB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635516">
      <w:marLeft w:val="640"/>
      <w:marRight w:val="0"/>
      <w:marTop w:val="0"/>
      <w:marBottom w:val="0"/>
      <w:divBdr>
        <w:top w:val="none" w:sz="0" w:space="0" w:color="auto"/>
        <w:left w:val="none" w:sz="0" w:space="0" w:color="auto"/>
        <w:bottom w:val="none" w:sz="0" w:space="0" w:color="auto"/>
        <w:right w:val="none" w:sz="0" w:space="0" w:color="auto"/>
      </w:divBdr>
    </w:div>
    <w:div w:id="223373088">
      <w:marLeft w:val="640"/>
      <w:marRight w:val="0"/>
      <w:marTop w:val="0"/>
      <w:marBottom w:val="0"/>
      <w:divBdr>
        <w:top w:val="none" w:sz="0" w:space="0" w:color="auto"/>
        <w:left w:val="none" w:sz="0" w:space="0" w:color="auto"/>
        <w:bottom w:val="none" w:sz="0" w:space="0" w:color="auto"/>
        <w:right w:val="none" w:sz="0" w:space="0" w:color="auto"/>
      </w:divBdr>
    </w:div>
    <w:div w:id="248197267">
      <w:marLeft w:val="640"/>
      <w:marRight w:val="0"/>
      <w:marTop w:val="0"/>
      <w:marBottom w:val="0"/>
      <w:divBdr>
        <w:top w:val="none" w:sz="0" w:space="0" w:color="auto"/>
        <w:left w:val="none" w:sz="0" w:space="0" w:color="auto"/>
        <w:bottom w:val="none" w:sz="0" w:space="0" w:color="auto"/>
        <w:right w:val="none" w:sz="0" w:space="0" w:color="auto"/>
      </w:divBdr>
    </w:div>
    <w:div w:id="248274170">
      <w:marLeft w:val="640"/>
      <w:marRight w:val="0"/>
      <w:marTop w:val="0"/>
      <w:marBottom w:val="0"/>
      <w:divBdr>
        <w:top w:val="none" w:sz="0" w:space="0" w:color="auto"/>
        <w:left w:val="none" w:sz="0" w:space="0" w:color="auto"/>
        <w:bottom w:val="none" w:sz="0" w:space="0" w:color="auto"/>
        <w:right w:val="none" w:sz="0" w:space="0" w:color="auto"/>
      </w:divBdr>
    </w:div>
    <w:div w:id="256716726">
      <w:marLeft w:val="640"/>
      <w:marRight w:val="0"/>
      <w:marTop w:val="0"/>
      <w:marBottom w:val="0"/>
      <w:divBdr>
        <w:top w:val="none" w:sz="0" w:space="0" w:color="auto"/>
        <w:left w:val="none" w:sz="0" w:space="0" w:color="auto"/>
        <w:bottom w:val="none" w:sz="0" w:space="0" w:color="auto"/>
        <w:right w:val="none" w:sz="0" w:space="0" w:color="auto"/>
      </w:divBdr>
    </w:div>
    <w:div w:id="284963878">
      <w:marLeft w:val="640"/>
      <w:marRight w:val="0"/>
      <w:marTop w:val="0"/>
      <w:marBottom w:val="0"/>
      <w:divBdr>
        <w:top w:val="none" w:sz="0" w:space="0" w:color="auto"/>
        <w:left w:val="none" w:sz="0" w:space="0" w:color="auto"/>
        <w:bottom w:val="none" w:sz="0" w:space="0" w:color="auto"/>
        <w:right w:val="none" w:sz="0" w:space="0" w:color="auto"/>
      </w:divBdr>
    </w:div>
    <w:div w:id="321083112">
      <w:marLeft w:val="640"/>
      <w:marRight w:val="0"/>
      <w:marTop w:val="0"/>
      <w:marBottom w:val="0"/>
      <w:divBdr>
        <w:top w:val="none" w:sz="0" w:space="0" w:color="auto"/>
        <w:left w:val="none" w:sz="0" w:space="0" w:color="auto"/>
        <w:bottom w:val="none" w:sz="0" w:space="0" w:color="auto"/>
        <w:right w:val="none" w:sz="0" w:space="0" w:color="auto"/>
      </w:divBdr>
    </w:div>
    <w:div w:id="481385355">
      <w:marLeft w:val="640"/>
      <w:marRight w:val="0"/>
      <w:marTop w:val="0"/>
      <w:marBottom w:val="0"/>
      <w:divBdr>
        <w:top w:val="none" w:sz="0" w:space="0" w:color="auto"/>
        <w:left w:val="none" w:sz="0" w:space="0" w:color="auto"/>
        <w:bottom w:val="none" w:sz="0" w:space="0" w:color="auto"/>
        <w:right w:val="none" w:sz="0" w:space="0" w:color="auto"/>
      </w:divBdr>
    </w:div>
    <w:div w:id="671031026">
      <w:marLeft w:val="640"/>
      <w:marRight w:val="0"/>
      <w:marTop w:val="0"/>
      <w:marBottom w:val="0"/>
      <w:divBdr>
        <w:top w:val="none" w:sz="0" w:space="0" w:color="auto"/>
        <w:left w:val="none" w:sz="0" w:space="0" w:color="auto"/>
        <w:bottom w:val="none" w:sz="0" w:space="0" w:color="auto"/>
        <w:right w:val="none" w:sz="0" w:space="0" w:color="auto"/>
      </w:divBdr>
    </w:div>
    <w:div w:id="679545583">
      <w:marLeft w:val="640"/>
      <w:marRight w:val="0"/>
      <w:marTop w:val="0"/>
      <w:marBottom w:val="0"/>
      <w:divBdr>
        <w:top w:val="none" w:sz="0" w:space="0" w:color="auto"/>
        <w:left w:val="none" w:sz="0" w:space="0" w:color="auto"/>
        <w:bottom w:val="none" w:sz="0" w:space="0" w:color="auto"/>
        <w:right w:val="none" w:sz="0" w:space="0" w:color="auto"/>
      </w:divBdr>
    </w:div>
    <w:div w:id="718096165">
      <w:marLeft w:val="640"/>
      <w:marRight w:val="0"/>
      <w:marTop w:val="0"/>
      <w:marBottom w:val="0"/>
      <w:divBdr>
        <w:top w:val="none" w:sz="0" w:space="0" w:color="auto"/>
        <w:left w:val="none" w:sz="0" w:space="0" w:color="auto"/>
        <w:bottom w:val="none" w:sz="0" w:space="0" w:color="auto"/>
        <w:right w:val="none" w:sz="0" w:space="0" w:color="auto"/>
      </w:divBdr>
    </w:div>
    <w:div w:id="735127286">
      <w:marLeft w:val="640"/>
      <w:marRight w:val="0"/>
      <w:marTop w:val="0"/>
      <w:marBottom w:val="0"/>
      <w:divBdr>
        <w:top w:val="none" w:sz="0" w:space="0" w:color="auto"/>
        <w:left w:val="none" w:sz="0" w:space="0" w:color="auto"/>
        <w:bottom w:val="none" w:sz="0" w:space="0" w:color="auto"/>
        <w:right w:val="none" w:sz="0" w:space="0" w:color="auto"/>
      </w:divBdr>
    </w:div>
    <w:div w:id="745809018">
      <w:marLeft w:val="640"/>
      <w:marRight w:val="0"/>
      <w:marTop w:val="0"/>
      <w:marBottom w:val="0"/>
      <w:divBdr>
        <w:top w:val="none" w:sz="0" w:space="0" w:color="auto"/>
        <w:left w:val="none" w:sz="0" w:space="0" w:color="auto"/>
        <w:bottom w:val="none" w:sz="0" w:space="0" w:color="auto"/>
        <w:right w:val="none" w:sz="0" w:space="0" w:color="auto"/>
      </w:divBdr>
    </w:div>
    <w:div w:id="851069324">
      <w:marLeft w:val="640"/>
      <w:marRight w:val="0"/>
      <w:marTop w:val="0"/>
      <w:marBottom w:val="0"/>
      <w:divBdr>
        <w:top w:val="none" w:sz="0" w:space="0" w:color="auto"/>
        <w:left w:val="none" w:sz="0" w:space="0" w:color="auto"/>
        <w:bottom w:val="none" w:sz="0" w:space="0" w:color="auto"/>
        <w:right w:val="none" w:sz="0" w:space="0" w:color="auto"/>
      </w:divBdr>
    </w:div>
    <w:div w:id="928268924">
      <w:marLeft w:val="640"/>
      <w:marRight w:val="0"/>
      <w:marTop w:val="0"/>
      <w:marBottom w:val="0"/>
      <w:divBdr>
        <w:top w:val="none" w:sz="0" w:space="0" w:color="auto"/>
        <w:left w:val="none" w:sz="0" w:space="0" w:color="auto"/>
        <w:bottom w:val="none" w:sz="0" w:space="0" w:color="auto"/>
        <w:right w:val="none" w:sz="0" w:space="0" w:color="auto"/>
      </w:divBdr>
    </w:div>
    <w:div w:id="1030571675">
      <w:marLeft w:val="640"/>
      <w:marRight w:val="0"/>
      <w:marTop w:val="0"/>
      <w:marBottom w:val="0"/>
      <w:divBdr>
        <w:top w:val="none" w:sz="0" w:space="0" w:color="auto"/>
        <w:left w:val="none" w:sz="0" w:space="0" w:color="auto"/>
        <w:bottom w:val="none" w:sz="0" w:space="0" w:color="auto"/>
        <w:right w:val="none" w:sz="0" w:space="0" w:color="auto"/>
      </w:divBdr>
    </w:div>
    <w:div w:id="1163621926">
      <w:marLeft w:val="640"/>
      <w:marRight w:val="0"/>
      <w:marTop w:val="0"/>
      <w:marBottom w:val="0"/>
      <w:divBdr>
        <w:top w:val="none" w:sz="0" w:space="0" w:color="auto"/>
        <w:left w:val="none" w:sz="0" w:space="0" w:color="auto"/>
        <w:bottom w:val="none" w:sz="0" w:space="0" w:color="auto"/>
        <w:right w:val="none" w:sz="0" w:space="0" w:color="auto"/>
      </w:divBdr>
    </w:div>
    <w:div w:id="1284001674">
      <w:marLeft w:val="640"/>
      <w:marRight w:val="0"/>
      <w:marTop w:val="0"/>
      <w:marBottom w:val="0"/>
      <w:divBdr>
        <w:top w:val="none" w:sz="0" w:space="0" w:color="auto"/>
        <w:left w:val="none" w:sz="0" w:space="0" w:color="auto"/>
        <w:bottom w:val="none" w:sz="0" w:space="0" w:color="auto"/>
        <w:right w:val="none" w:sz="0" w:space="0" w:color="auto"/>
      </w:divBdr>
    </w:div>
    <w:div w:id="1288438856">
      <w:marLeft w:val="640"/>
      <w:marRight w:val="0"/>
      <w:marTop w:val="0"/>
      <w:marBottom w:val="0"/>
      <w:divBdr>
        <w:top w:val="none" w:sz="0" w:space="0" w:color="auto"/>
        <w:left w:val="none" w:sz="0" w:space="0" w:color="auto"/>
        <w:bottom w:val="none" w:sz="0" w:space="0" w:color="auto"/>
        <w:right w:val="none" w:sz="0" w:space="0" w:color="auto"/>
      </w:divBdr>
    </w:div>
    <w:div w:id="1361855733">
      <w:marLeft w:val="640"/>
      <w:marRight w:val="0"/>
      <w:marTop w:val="0"/>
      <w:marBottom w:val="0"/>
      <w:divBdr>
        <w:top w:val="none" w:sz="0" w:space="0" w:color="auto"/>
        <w:left w:val="none" w:sz="0" w:space="0" w:color="auto"/>
        <w:bottom w:val="none" w:sz="0" w:space="0" w:color="auto"/>
        <w:right w:val="none" w:sz="0" w:space="0" w:color="auto"/>
      </w:divBdr>
    </w:div>
    <w:div w:id="1448433081">
      <w:marLeft w:val="640"/>
      <w:marRight w:val="0"/>
      <w:marTop w:val="0"/>
      <w:marBottom w:val="0"/>
      <w:divBdr>
        <w:top w:val="none" w:sz="0" w:space="0" w:color="auto"/>
        <w:left w:val="none" w:sz="0" w:space="0" w:color="auto"/>
        <w:bottom w:val="none" w:sz="0" w:space="0" w:color="auto"/>
        <w:right w:val="none" w:sz="0" w:space="0" w:color="auto"/>
      </w:divBdr>
    </w:div>
    <w:div w:id="1613825014">
      <w:marLeft w:val="640"/>
      <w:marRight w:val="0"/>
      <w:marTop w:val="0"/>
      <w:marBottom w:val="0"/>
      <w:divBdr>
        <w:top w:val="none" w:sz="0" w:space="0" w:color="auto"/>
        <w:left w:val="none" w:sz="0" w:space="0" w:color="auto"/>
        <w:bottom w:val="none" w:sz="0" w:space="0" w:color="auto"/>
        <w:right w:val="none" w:sz="0" w:space="0" w:color="auto"/>
      </w:divBdr>
    </w:div>
    <w:div w:id="1664041553">
      <w:marLeft w:val="640"/>
      <w:marRight w:val="0"/>
      <w:marTop w:val="0"/>
      <w:marBottom w:val="0"/>
      <w:divBdr>
        <w:top w:val="none" w:sz="0" w:space="0" w:color="auto"/>
        <w:left w:val="none" w:sz="0" w:space="0" w:color="auto"/>
        <w:bottom w:val="none" w:sz="0" w:space="0" w:color="auto"/>
        <w:right w:val="none" w:sz="0" w:space="0" w:color="auto"/>
      </w:divBdr>
    </w:div>
    <w:div w:id="1684281380">
      <w:marLeft w:val="640"/>
      <w:marRight w:val="0"/>
      <w:marTop w:val="0"/>
      <w:marBottom w:val="0"/>
      <w:divBdr>
        <w:top w:val="none" w:sz="0" w:space="0" w:color="auto"/>
        <w:left w:val="none" w:sz="0" w:space="0" w:color="auto"/>
        <w:bottom w:val="none" w:sz="0" w:space="0" w:color="auto"/>
        <w:right w:val="none" w:sz="0" w:space="0" w:color="auto"/>
      </w:divBdr>
    </w:div>
    <w:div w:id="1761103882">
      <w:marLeft w:val="640"/>
      <w:marRight w:val="0"/>
      <w:marTop w:val="0"/>
      <w:marBottom w:val="0"/>
      <w:divBdr>
        <w:top w:val="none" w:sz="0" w:space="0" w:color="auto"/>
        <w:left w:val="none" w:sz="0" w:space="0" w:color="auto"/>
        <w:bottom w:val="none" w:sz="0" w:space="0" w:color="auto"/>
        <w:right w:val="none" w:sz="0" w:space="0" w:color="auto"/>
      </w:divBdr>
    </w:div>
    <w:div w:id="1825851335">
      <w:marLeft w:val="640"/>
      <w:marRight w:val="0"/>
      <w:marTop w:val="0"/>
      <w:marBottom w:val="0"/>
      <w:divBdr>
        <w:top w:val="none" w:sz="0" w:space="0" w:color="auto"/>
        <w:left w:val="none" w:sz="0" w:space="0" w:color="auto"/>
        <w:bottom w:val="none" w:sz="0" w:space="0" w:color="auto"/>
        <w:right w:val="none" w:sz="0" w:space="0" w:color="auto"/>
      </w:divBdr>
    </w:div>
    <w:div w:id="1873375181">
      <w:marLeft w:val="640"/>
      <w:marRight w:val="0"/>
      <w:marTop w:val="0"/>
      <w:marBottom w:val="0"/>
      <w:divBdr>
        <w:top w:val="none" w:sz="0" w:space="0" w:color="auto"/>
        <w:left w:val="none" w:sz="0" w:space="0" w:color="auto"/>
        <w:bottom w:val="none" w:sz="0" w:space="0" w:color="auto"/>
        <w:right w:val="none" w:sz="0" w:space="0" w:color="auto"/>
      </w:divBdr>
    </w:div>
    <w:div w:id="1892840861">
      <w:marLeft w:val="640"/>
      <w:marRight w:val="0"/>
      <w:marTop w:val="0"/>
      <w:marBottom w:val="0"/>
      <w:divBdr>
        <w:top w:val="none" w:sz="0" w:space="0" w:color="auto"/>
        <w:left w:val="none" w:sz="0" w:space="0" w:color="auto"/>
        <w:bottom w:val="none" w:sz="0" w:space="0" w:color="auto"/>
        <w:right w:val="none" w:sz="0" w:space="0" w:color="auto"/>
      </w:divBdr>
    </w:div>
    <w:div w:id="1939824065">
      <w:marLeft w:val="640"/>
      <w:marRight w:val="0"/>
      <w:marTop w:val="0"/>
      <w:marBottom w:val="0"/>
      <w:divBdr>
        <w:top w:val="none" w:sz="0" w:space="0" w:color="auto"/>
        <w:left w:val="none" w:sz="0" w:space="0" w:color="auto"/>
        <w:bottom w:val="none" w:sz="0" w:space="0" w:color="auto"/>
        <w:right w:val="none" w:sz="0" w:space="0" w:color="auto"/>
      </w:divBdr>
    </w:div>
    <w:div w:id="2020888325">
      <w:marLeft w:val="640"/>
      <w:marRight w:val="0"/>
      <w:marTop w:val="0"/>
      <w:marBottom w:val="0"/>
      <w:divBdr>
        <w:top w:val="none" w:sz="0" w:space="0" w:color="auto"/>
        <w:left w:val="none" w:sz="0" w:space="0" w:color="auto"/>
        <w:bottom w:val="none" w:sz="0" w:space="0" w:color="auto"/>
        <w:right w:val="none" w:sz="0" w:space="0" w:color="auto"/>
      </w:divBdr>
    </w:div>
    <w:div w:id="2114402525">
      <w:marLeft w:val="640"/>
      <w:marRight w:val="0"/>
      <w:marTop w:val="0"/>
      <w:marBottom w:val="0"/>
      <w:divBdr>
        <w:top w:val="none" w:sz="0" w:space="0" w:color="auto"/>
        <w:left w:val="none" w:sz="0" w:space="0" w:color="auto"/>
        <w:bottom w:val="none" w:sz="0" w:space="0" w:color="auto"/>
        <w:right w:val="none" w:sz="0" w:space="0" w:color="auto"/>
      </w:divBdr>
    </w:div>
    <w:div w:id="2114789352">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mailto:amendozap9@uteq.edu.ec"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mcordovac2@uteq.edu.ec" TargetMode="Externa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github.com/andymendozap03/PE1-IngReq-GrupoB-4toB.git" TargetMode="External"/><Relationship Id="rId5" Type="http://schemas.openxmlformats.org/officeDocument/2006/relationships/webSettings" Target="webSettings.xml"/><Relationship Id="rId15" Type="http://schemas.openxmlformats.org/officeDocument/2006/relationships/hyperlink" Target="mailto:wcedenoc2@uteq.edu.ec" TargetMode="External"/><Relationship Id="rId23" Type="http://schemas.openxmlformats.org/officeDocument/2006/relationships/image" Target="media/image4.png"/><Relationship Id="rId10" Type="http://schemas.openxmlformats.org/officeDocument/2006/relationships/header" Target="header2.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5.xm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46C3E2C-09FE-428D-8E8F-8B34BE5F2667}"/>
      </w:docPartPr>
      <w:docPartBody>
        <w:p w:rsidR="00000000" w:rsidRDefault="006E30B7">
          <w:r w:rsidRPr="00783BB7">
            <w:rPr>
              <w:rStyle w:val="Textodelmarcadordeposicin"/>
            </w:rPr>
            <w:t>Haz clic o pulse aquí para escribir texto.</w:t>
          </w:r>
        </w:p>
      </w:docPartBody>
    </w:docPart>
    <w:docPart>
      <w:docPartPr>
        <w:name w:val="3199692EBFD446B79E91FBCDF132CFEE"/>
        <w:category>
          <w:name w:val="General"/>
          <w:gallery w:val="placeholder"/>
        </w:category>
        <w:types>
          <w:type w:val="bbPlcHdr"/>
        </w:types>
        <w:behaviors>
          <w:behavior w:val="content"/>
        </w:behaviors>
        <w:guid w:val="{C907ED21-2A09-435C-AC04-7CE5DB0A1443}"/>
      </w:docPartPr>
      <w:docPartBody>
        <w:p w:rsidR="00000000" w:rsidRDefault="006E30B7" w:rsidP="006E30B7">
          <w:pPr>
            <w:pStyle w:val="3199692EBFD446B79E91FBCDF132CFEE"/>
          </w:pPr>
          <w:r w:rsidRPr="00783BB7">
            <w:rPr>
              <w:rStyle w:val="Textodelmarcadordeposicin"/>
            </w:rPr>
            <w:t>Haz clic o pulse aquí para escribir texto.</w:t>
          </w:r>
        </w:p>
      </w:docPartBody>
    </w:docPart>
    <w:docPart>
      <w:docPartPr>
        <w:name w:val="796E6969C944465DAAA45E526DD9E037"/>
        <w:category>
          <w:name w:val="General"/>
          <w:gallery w:val="placeholder"/>
        </w:category>
        <w:types>
          <w:type w:val="bbPlcHdr"/>
        </w:types>
        <w:behaviors>
          <w:behavior w:val="content"/>
        </w:behaviors>
        <w:guid w:val="{F65970DF-C798-4B04-9CFA-D6A05070AB08}"/>
      </w:docPartPr>
      <w:docPartBody>
        <w:p w:rsidR="00000000" w:rsidRDefault="006E30B7" w:rsidP="006E30B7">
          <w:pPr>
            <w:pStyle w:val="796E6969C944465DAAA45E526DD9E037"/>
          </w:pPr>
          <w:r w:rsidRPr="00783BB7">
            <w:rPr>
              <w:rStyle w:val="Textodelmarcadordeposicin"/>
            </w:rPr>
            <w:t>Haz clic o pulse aquí para escribir texto.</w:t>
          </w:r>
        </w:p>
      </w:docPartBody>
    </w:docPart>
    <w:docPart>
      <w:docPartPr>
        <w:name w:val="17A6121FA6ED4F0C854A455D22764484"/>
        <w:category>
          <w:name w:val="General"/>
          <w:gallery w:val="placeholder"/>
        </w:category>
        <w:types>
          <w:type w:val="bbPlcHdr"/>
        </w:types>
        <w:behaviors>
          <w:behavior w:val="content"/>
        </w:behaviors>
        <w:guid w:val="{677AB9DB-D3F6-4A9E-B0A3-BF4F388EFAB8}"/>
      </w:docPartPr>
      <w:docPartBody>
        <w:p w:rsidR="00000000" w:rsidRDefault="006E30B7" w:rsidP="006E30B7">
          <w:pPr>
            <w:pStyle w:val="17A6121FA6ED4F0C854A455D22764484"/>
          </w:pPr>
          <w:r w:rsidRPr="00783BB7">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0B7"/>
    <w:rsid w:val="003767D8"/>
    <w:rsid w:val="006E30B7"/>
    <w:rsid w:val="0090652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6E30B7"/>
    <w:rPr>
      <w:color w:val="666666"/>
    </w:rPr>
  </w:style>
  <w:style w:type="paragraph" w:customStyle="1" w:styleId="ADD6D875F8124E01B6EB5EC00A18BE1B">
    <w:name w:val="ADD6D875F8124E01B6EB5EC00A18BE1B"/>
    <w:rsid w:val="006E30B7"/>
  </w:style>
  <w:style w:type="paragraph" w:customStyle="1" w:styleId="D7B430ACFF4C47B48B741FC7B77E992F">
    <w:name w:val="D7B430ACFF4C47B48B741FC7B77E992F"/>
    <w:rsid w:val="006E30B7"/>
  </w:style>
  <w:style w:type="paragraph" w:customStyle="1" w:styleId="B3DB4F47F54D4691AFB871AB55404CE4">
    <w:name w:val="B3DB4F47F54D4691AFB871AB55404CE4"/>
    <w:rsid w:val="006E30B7"/>
  </w:style>
  <w:style w:type="paragraph" w:customStyle="1" w:styleId="2A027170B0C545C9AFF1A1E7D0039B2F">
    <w:name w:val="2A027170B0C545C9AFF1A1E7D0039B2F"/>
    <w:rsid w:val="006E30B7"/>
  </w:style>
  <w:style w:type="paragraph" w:customStyle="1" w:styleId="4E8E763CA7C34B19AF862233470B0DB9">
    <w:name w:val="4E8E763CA7C34B19AF862233470B0DB9"/>
    <w:rsid w:val="006E30B7"/>
  </w:style>
  <w:style w:type="paragraph" w:customStyle="1" w:styleId="E4299A63A0844A4AB7238B98C3346F77">
    <w:name w:val="E4299A63A0844A4AB7238B98C3346F77"/>
    <w:rsid w:val="006E30B7"/>
  </w:style>
  <w:style w:type="paragraph" w:customStyle="1" w:styleId="7F9AF2872C8041449AB7BEC5263EF010">
    <w:name w:val="7F9AF2872C8041449AB7BEC5263EF010"/>
    <w:rsid w:val="006E30B7"/>
  </w:style>
  <w:style w:type="paragraph" w:customStyle="1" w:styleId="3199692EBFD446B79E91FBCDF132CFEE">
    <w:name w:val="3199692EBFD446B79E91FBCDF132CFEE"/>
    <w:rsid w:val="006E30B7"/>
  </w:style>
  <w:style w:type="paragraph" w:customStyle="1" w:styleId="796E6969C944465DAAA45E526DD9E037">
    <w:name w:val="796E6969C944465DAAA45E526DD9E037"/>
    <w:rsid w:val="006E30B7"/>
  </w:style>
  <w:style w:type="paragraph" w:customStyle="1" w:styleId="17A6121FA6ED4F0C854A455D22764484">
    <w:name w:val="17A6121FA6ED4F0C854A455D22764484"/>
    <w:rsid w:val="006E30B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C2DA858-F89E-461D-A0E2-7A1666982E16}">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9674452121"/>
    <we:property name="MENDELEY_CITATIONS" value="[{&quot;citationID&quot;:&quot;MENDELEY_CITATION_23a08748-ca28-4ffc-9faa-73b296230f93&quot;,&quot;properties&quot;:{&quot;noteIndex&quot;:0},&quot;isEdited&quot;:false,&quot;manualOverride&quot;:{&quot;isManuallyOverridden&quot;:false,&quot;citeprocText&quot;:&quot;[1]&quot;,&quot;manualOverrideText&quot;:&quot;&quot;},&quot;citationItems&quot;:[{&quot;id&quot;:&quot;8be793ba-d669-39f4-b592-01e7a97d8d1f&quot;,&quot;itemData&quot;:{&quot;type&quot;:&quot;article&quot;,&quot;id&quot;:&quot;8be793ba-d669-39f4-b592-01e7a97d8d1f&quot;,&quot;title&quot;:&quot;29148:2018 — Requirements engineering&quot;,&quot;groupId&quot;:&quot;dc4268ff-1f69-391f-b177-2eee750c6812&quot;,&quot;author&quot;:[{&quot;family&quot;:&quot;ISO/IEC/IEEE&quot;,&quot;given&quot;:&quot;&quot;,&quot;parse-names&quot;:false,&quot;dropping-particle&quot;:&quot;&quot;,&quot;non-dropping-particle&quot;:&quot;&quot;}],&quot;DOI&quot;:&quot;10.1109/IEEESTD.2018.8559686&quot;,&quot;ISBN&quot;:&quot;978-1-5044-5302-8&quot;,&quot;issued&quot;:{&quot;date-parts&quot;:[[2018,10,23]]},&quot;publisher-place&quot;:&quot;Piscataway, NJ, USA&quot;,&quot;publisher&quot;:&quot;IEEE&quot;},&quot;isTemporary&quot;:false,&quot;suppress-author&quot;:false,&quot;composite&quot;:false,&quot;author-only&quot;:false}],&quot;citationTag&quot;:&quot;MENDELEY_CITATION_v3_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&quot;},{&quot;citationID&quot;:&quot;MENDELEY_CITATION_9ee5faa8-1e11-447d-b598-fc39ca5578ea&quot;,&quot;properties&quot;:{&quot;noteIndex&quot;:0},&quot;isEdited&quot;:false,&quot;manualOverride&quot;:{&quot;isManuallyOverridden&quot;:false,&quot;citeprocText&quot;:&quot;[2]&quot;,&quot;manualOverrideText&quot;:&quot;&quot;},&quot;citationTag&quot;:&quot;MENDELEY_CITATION_v3_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&quot;,&quot;citationItems&quot;:[{&quot;id&quot;:&quot;d963fdbd-8e45-39fe-a813-32c38d38297c&quot;,&quot;itemData&quot;:{&quot;type&quot;:&quot;article&quot;,&quot;id&quot;:&quot;d963fdbd-8e45-39fe-a813-32c38d38297c&quot;,&quot;title&quot;:&quot;15288:2023 — System life cycle processes&quot;,&quot;groupId&quot;:&quot;dc4268ff-1f69-391f-b177-2eee750c6812&quot;,&quot;author&quot;:[{&quot;family&quot;:&quot;ISO/IEC/IEEE&quot;,&quot;given&quot;:&quot;&quot;,&quot;parse-names&quot;:false,&quot;dropping-particle&quot;:&quot;&quot;,&quot;non-dropping-particle&quot;:&quot;&quot;}],&quot;issued&quot;:{&quot;date-parts&quot;:[[2023]]},&quot;issue&quot;:&quot;ISO/IEC/IEEE 15288:2023&quot;},&quot;isTemporary&quot;:false,&quot;suppress-author&quot;:false,&quot;composite&quot;:false,&quot;author-only&quot;:false}]},{&quot;citationID&quot;:&quot;MENDELEY_CITATION_df2f7f21-e927-4ae5-b6f6-a7ae77e57ecf&quot;,&quot;properties&quot;:{&quot;noteIndex&quot;:0},&quot;isEdited&quot;:false,&quot;manualOverride&quot;:{&quot;isManuallyOverridden&quot;:false,&quot;citeprocText&quot;:&quot;[3]&quot;,&quot;manualOverrideText&quot;:&quot;&quot;},&quot;citationItems&quot;:[{&quot;id&quot;:&quot;50ab524e-75e4-375c-9ad9-5e23552cb9d8&quot;,&quot;itemData&quot;:{&quot;type&quot;:&quot;book&quot;,&quot;id&quot;:&quot;50ab524e-75e4-375c-9ad9-5e23552cb9d8&quot;,&quot;title&quot;:&quot;SWEBOK Guide v4.0&quot;,&quot;groupId&quot;:&quot;dc4268ff-1f69-391f-b177-2eee750c6812&quot;,&quot;author&quot;:[{&quot;family&quot;:&quot;Washizaki&quot;,&quot;given&quot;:&quot;H&quot;,&quot;parse-names&quot;:false,&quot;dropping-particle&quot;:&quot;&quot;,&quot;non-dropping-particle&quot;:&quot;&quot;}],&quot;editor&quot;:[{&quot;family&quot;:&quot;Washizaki&quot;,&quot;given&quot;:&quot;H&quot;,&quot;parse-names&quot;:false,&quot;dropping-particle&quot;:&quot;&quot;,&quot;non-dropping-particle&quot;:&quot;&quot;}],&quot;URL&quot;:&quot;https://www.computer.org/education/bodies-of-knowledge/software-engineering&quot;,&quot;issued&quot;:{&quot;date-parts&quot;:[[2024]]},&quot;publisher&quot;:&quot;IEEE Computer Society&quot;},&quot;isTemporary&quot;:false,&quot;suppress-author&quot;:false,&quot;composite&quot;:false,&quot;author-only&quot;:false}],&quot;citationTag&quot;:&quot;MENDELEY_CITATION_v3_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&quot;},{&quot;citationID&quot;:&quot;MENDELEY_CITATION_94a5818a-a7fb-4b06-b661-0cb45681995f&quot;,&quot;properties&quot;:{&quot;noteIndex&quot;:0},&quot;isEdited&quot;:false,&quot;manualOverride&quot;:{&quot;isManuallyOverridden&quot;:false,&quot;citeprocText&quot;:&quot;[1]&quot;,&quot;manualOverrideText&quot;:&quot;&quot;},&quot;citationTag&quot;:&quot;MENDELEY_CITATION_v3_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&quot;,&quot;citationItems&quot;:[{&quot;id&quot;:&quot;8be793ba-d669-39f4-b592-01e7a97d8d1f&quot;,&quot;itemData&quot;:{&quot;type&quot;:&quot;article&quot;,&quot;id&quot;:&quot;8be793ba-d669-39f4-b592-01e7a97d8d1f&quot;,&quot;title&quot;:&quot;29148:2018 — Requirements engineering&quot;,&quot;groupId&quot;:&quot;dc4268ff-1f69-391f-b177-2eee750c6812&quot;,&quot;author&quot;:[{&quot;family&quot;:&quot;ISO/IEC/IEEE&quot;,&quot;given&quot;:&quot;&quot;,&quot;parse-names&quot;:false,&quot;dropping-particle&quot;:&quot;&quot;,&quot;non-dropping-particle&quot;:&quot;&quot;}],&quot;DOI&quot;:&quot;10.1109/IEEESTD.2018.8559686&quot;,&quot;ISBN&quot;:&quot;978-1-5044-5302-8&quot;,&quot;issued&quot;:{&quot;date-parts&quot;:[[2018,10,23]]},&quot;publisher-place&quot;:&quot;Piscataway, NJ, USA&quot;,&quot;publisher&quot;:&quot;IEEE&quot;},&quot;isTemporary&quot;:false,&quot;suppress-author&quot;:false,&quot;composite&quot;:false,&quot;author-only&quot;:false}]},{&quot;citationID&quot;:&quot;MENDELEY_CITATION_8051bdee-2069-412a-a722-9e9104b62665&quot;,&quot;properties&quot;:{&quot;noteIndex&quot;:0},&quot;isEdited&quot;:false,&quot;manualOverride&quot;:{&quot;isManuallyOverridden&quot;:false,&quot;citeprocText&quot;:&quot;[4]&quot;,&quot;manualOverrideText&quot;:&quot;&quot;},&quot;citationTag&quot;:&quot;MENDELEY_CITATION_v3_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&quot;,&quot;citationItems&quot;:[{&quot;id&quot;:&quot;4e817b4b-7ca4-3e43-8976-2c3df914dc7e&quot;,&quot;itemData&quot;:{&quot;type&quot;:&quot;book&quot;,&quot;id&quot;:&quot;4e817b4b-7ca4-3e43-8976-2c3df914dc7e&quot;,&quot;title&quot;:&quot;Requirements engineering : fundamentals, principles, and techniques&quot;,&quot;groupId&quot;:&quot;dc4268ff-1f69-391f-b177-2eee750c6812&quot;,&quot;author&quot;:[{&quot;family&quot;:&quot;Pohl&quot;,&quot;given&quot;:&quot;Klaus.&quot;,&quot;parse-names&quot;:false,&quot;dropping-particle&quot;:&quot;&quot;,&quot;non-dropping-particle&quot;:&quot;&quot;}],&quot;ISBN&quot;:&quot;9783662692042&quot;,&quot;issued&quot;:{&quot;date-parts&quot;:[[2025]]},&quot;number-of-pages&quot;:&quot;814&quot;,&quot;abstract&quot;:&quot;Second edition. &quot;,&quot;publisher&quot;:&quot;Springer&quot;},&quot;isTemporary&quot;:false,&quot;suppress-author&quot;:false,&quot;composite&quot;:false,&quot;author-only&quot;:false}]},{&quot;citationID&quot;:&quot;MENDELEY_CITATION_902ef632-52cd-4446-9327-6cfd59990630&quot;,&quot;properties&quot;:{&quot;noteIndex&quot;:0},&quot;isEdited&quot;:false,&quot;manualOverride&quot;:{&quot;isManuallyOverridden&quot;:false,&quot;citeprocText&quot;:&quot;[1]&quot;,&quot;manualOverrideText&quot;:&quot;&quot;},&quot;citationTag&quot;:&quot;MENDELEY_CITATION_v3_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&quot;,&quot;citationItems&quot;:[{&quot;id&quot;:&quot;8be793ba-d669-39f4-b592-01e7a97d8d1f&quot;,&quot;itemData&quot;:{&quot;type&quot;:&quot;article&quot;,&quot;id&quot;:&quot;8be793ba-d669-39f4-b592-01e7a97d8d1f&quot;,&quot;title&quot;:&quot;29148:2018 — Requirements engineering&quot;,&quot;groupId&quot;:&quot;dc4268ff-1f69-391f-b177-2eee750c6812&quot;,&quot;author&quot;:[{&quot;family&quot;:&quot;ISO/IEC/IEEE&quot;,&quot;given&quot;:&quot;&quot;,&quot;parse-names&quot;:false,&quot;dropping-particle&quot;:&quot;&quot;,&quot;non-dropping-particle&quot;:&quot;&quot;}],&quot;DOI&quot;:&quot;10.1109/IEEESTD.2018.8559686&quot;,&quot;ISBN&quot;:&quot;978-1-5044-5302-8&quot;,&quot;issued&quot;:{&quot;date-parts&quot;:[[2018,10,23]]},&quot;publisher-place&quot;:&quot;Piscataway, NJ, USA&quot;,&quot;publisher&quot;:&quot;IEEE&quot;},&quot;isTemporary&quot;:false,&quot;suppress-author&quot;:false,&quot;composite&quot;:false,&quot;author-only&quot;:false}]},{&quot;citationID&quot;:&quot;MENDELEY_CITATION_3d1026a9-7aea-4c67-aab8-cd774b70d4f0&quot;,&quot;properties&quot;:{&quot;noteIndex&quot;:0},&quot;isEdited&quot;:false,&quot;manualOverride&quot;:{&quot;isManuallyOverridden&quot;:false,&quot;citeprocText&quot;:&quot;[5]&quot;,&quot;manualOverrideText&quot;:&quot;&quot;},&quot;citationTag&quot;:&quot;MENDELEY_CITATION_v3_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&quot;,&quot;citationItems&quot;:[{&quot;id&quot;:&quot;dfd44806-05e2-36b6-8c05-4c32ed6b2900&quot;,&quot;itemData&quot;:{&quot;type&quot;:&quot;article&quot;,&quot;id&quot;:&quot;dfd44806-05e2-36b6-8c05-4c32ed6b2900&quot;,&quot;title&quot;:&quot;CPRE Foundation Level Syllabus v3.1&quot;,&quot;groupId&quot;:&quot;dc4268ff-1f69-391f-b177-2eee750c6812&quot;,&quot;author&quot;:[{&quot;family&quot;:&quot;IREB&quot;,&quot;given&quot;:&quot;&quot;,&quot;parse-names&quot;:false,&quot;dropping-particle&quot;:&quot;&quot;,&quot;non-dropping-particle&quot;:&quot;&quot;}],&quot;URL&quot;:&quot;https://www.ireb.org&quot;,&quot;issued&quot;:{&quot;date-parts&quot;:[[2023]]}},&quot;isTemporary&quot;:false,&quot;suppress-author&quot;:false,&quot;composite&quot;:false,&quot;author-only&quot;:false}]},{&quot;citationID&quot;:&quot;MENDELEY_CITATION_5982a11b-b183-4a3a-8453-84caf9d9bcde&quot;,&quot;properties&quot;:{&quot;noteIndex&quot;:0},&quot;isEdited&quot;:false,&quot;manualOverride&quot;:{&quot;isManuallyOverridden&quot;:false,&quot;citeprocText&quot;:&quot;[1]&quot;,&quot;manualOverrideText&quot;:&quot;&quot;},&quot;citationTag&quot;:&quot;MENDELEY_CITATION_v3_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&quot;,&quot;citationItems&quot;:[{&quot;id&quot;:&quot;8be793ba-d669-39f4-b592-01e7a97d8d1f&quot;,&quot;itemData&quot;:{&quot;type&quot;:&quot;article&quot;,&quot;id&quot;:&quot;8be793ba-d669-39f4-b592-01e7a97d8d1f&quot;,&quot;title&quot;:&quot;29148:2018 — Requirements engineering&quot;,&quot;groupId&quot;:&quot;dc4268ff-1f69-391f-b177-2eee750c6812&quot;,&quot;author&quot;:[{&quot;family&quot;:&quot;ISO/IEC/IEEE&quot;,&quot;given&quot;:&quot;&quot;,&quot;parse-names&quot;:false,&quot;dropping-particle&quot;:&quot;&quot;,&quot;non-dropping-particle&quot;:&quot;&quot;}],&quot;DOI&quot;:&quot;10.1109/IEEESTD.2018.8559686&quot;,&quot;ISBN&quot;:&quot;978-1-5044-5302-8&quot;,&quot;issued&quot;:{&quot;date-parts&quot;:[[2018,10,23]]},&quot;publisher-place&quot;:&quot;Piscataway, NJ, USA&quot;,&quot;publisher&quot;:&quot;IEEE&quot;},&quot;isTemporary&quot;:false,&quot;suppress-author&quot;:false,&quot;composite&quot;:false,&quot;author-only&quot;:false}]},{&quot;citationID&quot;:&quot;MENDELEY_CITATION_55cc911e-0084-48bc-ada4-35206f8eb623&quot;,&quot;properties&quot;:{&quot;noteIndex&quot;:0},&quot;isEdited&quot;:false,&quot;manualOverride&quot;:{&quot;isManuallyOverridden&quot;:false,&quot;citeprocText&quot;:&quot;[6]&quot;,&quot;manualOverrideText&quot;:&quot;&quot;},&quot;citationTag&quot;:&quot;MENDELEY_CITATION_v3_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&quot;,&quot;citationItems&quot;:[{&quot;id&quot;:&quot;d0e0eae4-d2dc-39bc-915a-1ca0e469f355&quot;,&quot;itemData&quot;:{&quot;type&quot;:&quot;article&quot;,&quot;id&quot;:&quot;d0e0eae4-d2dc-39bc-915a-1ca0e469f355&quot;,&quot;title&quot;:&quot;25010:2023 Systems and software Quality Requirements and Evaluation (SQuaRE) — Product quality model&quot;,&quot;groupId&quot;:&quot;dc4268ff-1f69-391f-b177-2eee750c6812&quot;,&quot;author&quot;:[{&quot;family&quot;:&quot;ISO/IEC&quot;,&quot;given&quot;:&quot;&quot;,&quot;parse-names&quot;:false,&quot;dropping-particle&quot;:&quot;&quot;,&quot;non-dropping-particle&quot;:&quot;&quot;}],&quot;issued&quot;:{&quot;date-parts&quot;:[[2023]]},&quot;issue&quot;:&quot;ISO/IEC 25010:2023&quot;},&quot;isTemporary&quot;:false,&quot;suppress-author&quot;:false,&quot;composite&quot;:false,&quot;author-only&quot;:false}]},{&quot;citationID&quot;:&quot;MENDELEY_CITATION_44afb1c5-14e8-4919-a95a-8405009a12d7&quot;,&quot;properties&quot;:{&quot;noteIndex&quot;:0},&quot;isEdited&quot;:false,&quot;manualOverride&quot;:{&quot;isManuallyOverridden&quot;:false,&quot;citeprocText&quot;:&quot;[4]&quot;,&quot;manualOverrideText&quot;:&quot;&quot;},&quot;citationTag&quot;:&quot;MENDELEY_CITATION_v3_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&quot;,&quot;citationItems&quot;:[{&quot;id&quot;:&quot;4e817b4b-7ca4-3e43-8976-2c3df914dc7e&quot;,&quot;itemData&quot;:{&quot;type&quot;:&quot;book&quot;,&quot;id&quot;:&quot;4e817b4b-7ca4-3e43-8976-2c3df914dc7e&quot;,&quot;title&quot;:&quot;Requirements engineering : fundamentals, principles, and techniques&quot;,&quot;groupId&quot;:&quot;dc4268ff-1f69-391f-b177-2eee750c6812&quot;,&quot;author&quot;:[{&quot;family&quot;:&quot;Pohl&quot;,&quot;given&quot;:&quot;Klaus.&quot;,&quot;parse-names&quot;:false,&quot;dropping-particle&quot;:&quot;&quot;,&quot;non-dropping-particle&quot;:&quot;&quot;}],&quot;ISBN&quot;:&quot;9783662692042&quot;,&quot;issued&quot;:{&quot;date-parts&quot;:[[2025]]},&quot;number-of-pages&quot;:&quot;814&quot;,&quot;abstract&quot;:&quot;Second edition. &quot;,&quot;publisher&quot;:&quot;Springer&quot;},&quot;isTemporary&quot;:false,&quot;suppress-author&quot;:false,&quot;composite&quot;:false,&quot;author-only&quot;:false}]},{&quot;citationID&quot;:&quot;MENDELEY_CITATION_972598e8-ad19-4ed5-bb60-583db8669ab5&quot;,&quot;properties&quot;:{&quot;noteIndex&quot;:0},&quot;isEdited&quot;:false,&quot;manualOverride&quot;:{&quot;isManuallyOverridden&quot;:false,&quot;citeprocText&quot;:&quot;[4]&quot;,&quot;manualOverrideText&quot;:&quot;&quot;},&quot;citationTag&quot;:&quot;MENDELEY_CITATION_v3_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&quot;,&quot;citationItems&quot;:[{&quot;id&quot;:&quot;4e817b4b-7ca4-3e43-8976-2c3df914dc7e&quot;,&quot;itemData&quot;:{&quot;type&quot;:&quot;book&quot;,&quot;id&quot;:&quot;4e817b4b-7ca4-3e43-8976-2c3df914dc7e&quot;,&quot;title&quot;:&quot;Requirements engineering : fundamentals, principles, and techniques&quot;,&quot;groupId&quot;:&quot;dc4268ff-1f69-391f-b177-2eee750c6812&quot;,&quot;author&quot;:[{&quot;family&quot;:&quot;Pohl&quot;,&quot;given&quot;:&quot;Klaus.&quot;,&quot;parse-names&quot;:false,&quot;dropping-particle&quot;:&quot;&quot;,&quot;non-dropping-particle&quot;:&quot;&quot;}],&quot;ISBN&quot;:&quot;9783662692042&quot;,&quot;issued&quot;:{&quot;date-parts&quot;:[[2025]]},&quot;number-of-pages&quot;:&quot;814&quot;,&quot;abstract&quot;:&quot;Second edition. &quot;,&quot;publisher&quot;:&quot;Springer&quot;},&quot;isTemporary&quot;:false,&quot;suppress-author&quot;:false,&quot;composite&quot;:false,&quot;author-only&quot;:false}]},{&quot;citationID&quot;:&quot;MENDELEY_CITATION_fe5466f6-ce43-4625-94d9-b00afadd1916&quot;,&quot;properties&quot;:{&quot;noteIndex&quot;:0},&quot;isEdited&quot;:false,&quot;manualOverride&quot;:{&quot;isManuallyOverridden&quot;:false,&quot;citeprocText&quot;:&quot;[1]&quot;,&quot;manualOverrideText&quot;:&quot;&quot;},&quot;citationTag&quot;:&quot;MENDELEY_CITATION_v3_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&quot;,&quot;citationItems&quot;:[{&quot;id&quot;:&quot;8be793ba-d669-39f4-b592-01e7a97d8d1f&quot;,&quot;itemData&quot;:{&quot;type&quot;:&quot;article&quot;,&quot;id&quot;:&quot;8be793ba-d669-39f4-b592-01e7a97d8d1f&quot;,&quot;title&quot;:&quot;29148:2018 — Requirements engineering&quot;,&quot;groupId&quot;:&quot;dc4268ff-1f69-391f-b177-2eee750c6812&quot;,&quot;author&quot;:[{&quot;family&quot;:&quot;ISO/IEC/IEEE&quot;,&quot;given&quot;:&quot;&quot;,&quot;parse-names&quot;:false,&quot;dropping-particle&quot;:&quot;&quot;,&quot;non-dropping-particle&quot;:&quot;&quot;}],&quot;DOI&quot;:&quot;10.1109/IEEESTD.2018.8559686&quot;,&quot;ISBN&quot;:&quot;978-1-5044-5302-8&quot;,&quot;issued&quot;:{&quot;date-parts&quot;:[[2018,10,23]]},&quot;publisher-place&quot;:&quot;Piscataway, NJ, USA&quot;,&quot;publisher&quot;:&quot;IEEE&quot;},&quot;isTemporary&quot;:false,&quot;suppress-author&quot;:false,&quot;composite&quot;:false,&quot;author-only&quot;:false}]},{&quot;citationID&quot;:&quot;MENDELEY_CITATION_767203f3-b34b-4d1d-8e06-959eb7767866&quot;,&quot;properties&quot;:{&quot;noteIndex&quot;:0},&quot;isEdited&quot;:false,&quot;manualOverride&quot;:{&quot;isManuallyOverridden&quot;:false,&quot;citeprocText&quot;:&quot;[5]&quot;,&quot;manualOverrideText&quot;:&quot;&quot;},&quot;citationTag&quot;:&quot;MENDELEY_CITATION_v3_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&quot;,&quot;citationItems&quot;:[{&quot;id&quot;:&quot;dfd44806-05e2-36b6-8c05-4c32ed6b2900&quot;,&quot;itemData&quot;:{&quot;type&quot;:&quot;article&quot;,&quot;id&quot;:&quot;dfd44806-05e2-36b6-8c05-4c32ed6b2900&quot;,&quot;title&quot;:&quot;CPRE Foundation Level Syllabus v3.1&quot;,&quot;groupId&quot;:&quot;dc4268ff-1f69-391f-b177-2eee750c6812&quot;,&quot;author&quot;:[{&quot;family&quot;:&quot;IREB&quot;,&quot;given&quot;:&quot;&quot;,&quot;parse-names&quot;:false,&quot;dropping-particle&quot;:&quot;&quot;,&quot;non-dropping-particle&quot;:&quot;&quot;}],&quot;URL&quot;:&quot;https://www.ireb.org&quot;,&quot;issued&quot;:{&quot;date-parts&quot;:[[2023]]}},&quot;isTemporary&quot;:false,&quot;suppress-author&quot;:false,&quot;composite&quot;:false,&quot;author-only&quot;:false}]},{&quot;citationID&quot;:&quot;MENDELEY_CITATION_2c98a3cb-1cdf-4aff-9c90-a83e89424f0e&quot;,&quot;properties&quot;:{&quot;noteIndex&quot;:0},&quot;isEdited&quot;:false,&quot;manualOverride&quot;:{&quot;isManuallyOverridden&quot;:false,&quot;citeprocText&quot;:&quot;[4]&quot;,&quot;manualOverrideText&quot;:&quot;&quot;},&quot;citationTag&quot;:&quot;MENDELEY_CITATION_v3_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&quot;,&quot;citationItems&quot;:[{&quot;id&quot;:&quot;4e817b4b-7ca4-3e43-8976-2c3df914dc7e&quot;,&quot;itemData&quot;:{&quot;type&quot;:&quot;book&quot;,&quot;id&quot;:&quot;4e817b4b-7ca4-3e43-8976-2c3df914dc7e&quot;,&quot;title&quot;:&quot;Requirements engineering : fundamentals, principles, and techniques&quot;,&quot;groupId&quot;:&quot;dc4268ff-1f69-391f-b177-2eee750c6812&quot;,&quot;author&quot;:[{&quot;family&quot;:&quot;Pohl&quot;,&quot;given&quot;:&quot;Klaus.&quot;,&quot;parse-names&quot;:false,&quot;dropping-particle&quot;:&quot;&quot;,&quot;non-dropping-particle&quot;:&quot;&quot;}],&quot;ISBN&quot;:&quot;9783662692042&quot;,&quot;issued&quot;:{&quot;date-parts&quot;:[[2025]]},&quot;number-of-pages&quot;:&quot;814&quot;,&quot;abstract&quot;:&quot;Second edition. &quot;,&quot;publisher&quot;:&quot;Springer&quot;},&quot;isTemporary&quot;:false,&quot;suppress-author&quot;:false,&quot;composite&quot;:false,&quot;author-only&quot;:false}]},{&quot;citationID&quot;:&quot;MENDELEY_CITATION_c665c849-aca0-4d7c-9bcb-8565d91cb43b&quot;,&quot;properties&quot;:{&quot;noteIndex&quot;:0},&quot;isEdited&quot;:false,&quot;manualOverride&quot;:{&quot;isManuallyOverridden&quot;:false,&quot;citeprocText&quot;:&quot;[1]&quot;,&quot;manualOverrideText&quot;:&quot;&quot;},&quot;citationTag&quot;:&quot;MENDELEY_CITATION_v3_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&quot;,&quot;citationItems&quot;:[{&quot;id&quot;:&quot;8be793ba-d669-39f4-b592-01e7a97d8d1f&quot;,&quot;itemData&quot;:{&quot;type&quot;:&quot;article&quot;,&quot;id&quot;:&quot;8be793ba-d669-39f4-b592-01e7a97d8d1f&quot;,&quot;title&quot;:&quot;29148:2018 — Requirements engineering&quot;,&quot;groupId&quot;:&quot;dc4268ff-1f69-391f-b177-2eee750c6812&quot;,&quot;author&quot;:[{&quot;family&quot;:&quot;ISO/IEC/IEEE&quot;,&quot;given&quot;:&quot;&quot;,&quot;parse-names&quot;:false,&quot;dropping-particle&quot;:&quot;&quot;,&quot;non-dropping-particle&quot;:&quot;&quot;}],&quot;DOI&quot;:&quot;10.1109/IEEESTD.2018.8559686&quot;,&quot;ISBN&quot;:&quot;978-1-5044-5302-8&quot;,&quot;issued&quot;:{&quot;date-parts&quot;:[[2018,10,23]]},&quot;publisher-place&quot;:&quot;Piscataway, NJ, USA&quot;,&quot;publisher&quot;:&quot;IEEE&quot;},&quot;isTemporary&quot;:false,&quot;suppress-author&quot;:false,&quot;composite&quot;:false,&quot;author-only&quot;:false}]},{&quot;citationID&quot;:&quot;MENDELEY_CITATION_4fd2048e-cd7f-4bee-9323-3e7c66d65888&quot;,&quot;properties&quot;:{&quot;noteIndex&quot;:0},&quot;isEdited&quot;:false,&quot;manualOverride&quot;:{&quot;isManuallyOverridden&quot;:false,&quot;citeprocText&quot;:&quot;[4]&quot;,&quot;manualOverrideText&quot;:&quot;&quot;},&quot;citationTag&quot;:&quot;MENDELEY_CITATION_v3_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&quot;,&quot;citationItems&quot;:[{&quot;id&quot;:&quot;4e817b4b-7ca4-3e43-8976-2c3df914dc7e&quot;,&quot;itemData&quot;:{&quot;type&quot;:&quot;book&quot;,&quot;id&quot;:&quot;4e817b4b-7ca4-3e43-8976-2c3df914dc7e&quot;,&quot;title&quot;:&quot;Requirements engineering : fundamentals, principles, and techniques&quot;,&quot;groupId&quot;:&quot;dc4268ff-1f69-391f-b177-2eee750c6812&quot;,&quot;author&quot;:[{&quot;family&quot;:&quot;Pohl&quot;,&quot;given&quot;:&quot;Klaus.&quot;,&quot;parse-names&quot;:false,&quot;dropping-particle&quot;:&quot;&quot;,&quot;non-dropping-particle&quot;:&quot;&quot;}],&quot;ISBN&quot;:&quot;9783662692042&quot;,&quot;issued&quot;:{&quot;date-parts&quot;:[[2025]]},&quot;number-of-pages&quot;:&quot;814&quot;,&quot;abstract&quot;:&quot;Second edition. &quot;,&quot;publisher&quot;:&quot;Springer&quot;},&quot;isTemporary&quot;:false,&quot;suppress-author&quot;:false,&quot;composite&quot;:false,&quot;author-only&quot;:false}]},{&quot;citationID&quot;:&quot;MENDELEY_CITATION_4ff0d0cd-251c-4065-9c7a-ec05aae38a30&quot;,&quot;properties&quot;:{&quot;noteIndex&quot;:0},&quot;isEdited&quot;:false,&quot;manualOverride&quot;:{&quot;isManuallyOverridden&quot;:false,&quot;citeprocText&quot;:&quot;[2]&quot;,&quot;manualOverrideText&quot;:&quot;&quot;},&quot;citationTag&quot;:&quot;MENDELEY_CITATION_v3_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&quot;,&quot;citationItems&quot;:[{&quot;id&quot;:&quot;d963fdbd-8e45-39fe-a813-32c38d38297c&quot;,&quot;itemData&quot;:{&quot;type&quot;:&quot;article&quot;,&quot;id&quot;:&quot;d963fdbd-8e45-39fe-a813-32c38d38297c&quot;,&quot;title&quot;:&quot;15288:2023 — System life cycle processes&quot;,&quot;groupId&quot;:&quot;dc4268ff-1f69-391f-b177-2eee750c6812&quot;,&quot;author&quot;:[{&quot;family&quot;:&quot;ISO/IEC/IEEE&quot;,&quot;given&quot;:&quot;&quot;,&quot;parse-names&quot;:false,&quot;dropping-particle&quot;:&quot;&quot;,&quot;non-dropping-particle&quot;:&quot;&quot;}],&quot;issued&quot;:{&quot;date-parts&quot;:[[2023]]},&quot;issue&quot;:&quot;ISO/IEC/IEEE 15288:2023&quot;},&quot;isTemporary&quot;:false,&quot;suppress-author&quot;:false,&quot;composite&quot;:false,&quot;author-only&quot;:false}]},{&quot;citationID&quot;:&quot;MENDELEY_CITATION_732d16fe-701f-4e95-b226-af61c7839033&quot;,&quot;properties&quot;:{&quot;noteIndex&quot;:0},&quot;isEdited&quot;:false,&quot;manualOverride&quot;:{&quot;isManuallyOverridden&quot;:false,&quot;citeprocText&quot;:&quot;[5]&quot;,&quot;manualOverrideText&quot;:&quot;&quot;},&quot;citationTag&quot;:&quot;MENDELEY_CITATION_v3_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&quot;,&quot;citationItems&quot;:[{&quot;id&quot;:&quot;dfd44806-05e2-36b6-8c05-4c32ed6b2900&quot;,&quot;itemData&quot;:{&quot;type&quot;:&quot;article&quot;,&quot;id&quot;:&quot;dfd44806-05e2-36b6-8c05-4c32ed6b2900&quot;,&quot;title&quot;:&quot;CPRE Foundation Level Syllabus v3.1&quot;,&quot;groupId&quot;:&quot;dc4268ff-1f69-391f-b177-2eee750c6812&quot;,&quot;author&quot;:[{&quot;family&quot;:&quot;IREB&quot;,&quot;given&quot;:&quot;&quot;,&quot;parse-names&quot;:false,&quot;dropping-particle&quot;:&quot;&quot;,&quot;non-dropping-particle&quot;:&quot;&quot;}],&quot;URL&quot;:&quot;https://www.ireb.org&quot;,&quot;issued&quot;:{&quot;date-parts&quot;:[[2023]]}},&quot;isTemporary&quot;:false,&quot;suppress-author&quot;:false,&quot;composite&quot;:false,&quot;author-only&quot;:false}]},{&quot;citationID&quot;:&quot;MENDELEY_CITATION_25388b12-2421-4ad3-8914-e1a1af715b8e&quot;,&quot;properties&quot;:{&quot;noteIndex&quot;:0},&quot;isEdited&quot;:false,&quot;manualOverride&quot;:{&quot;isManuallyOverridden&quot;:false,&quot;citeprocText&quot;:&quot;[4]&quot;,&quot;manualOverrideText&quot;:&quot;&quot;},&quot;citationTag&quot;:&quot;MENDELEY_CITATION_v3_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&quot;,&quot;citationItems&quot;:[{&quot;id&quot;:&quot;4e817b4b-7ca4-3e43-8976-2c3df914dc7e&quot;,&quot;itemData&quot;:{&quot;type&quot;:&quot;book&quot;,&quot;id&quot;:&quot;4e817b4b-7ca4-3e43-8976-2c3df914dc7e&quot;,&quot;title&quot;:&quot;Requirements engineering : fundamentals, principles, and techniques&quot;,&quot;groupId&quot;:&quot;dc4268ff-1f69-391f-b177-2eee750c6812&quot;,&quot;author&quot;:[{&quot;family&quot;:&quot;Pohl&quot;,&quot;given&quot;:&quot;Klaus.&quot;,&quot;parse-names&quot;:false,&quot;dropping-particle&quot;:&quot;&quot;,&quot;non-dropping-particle&quot;:&quot;&quot;}],&quot;ISBN&quot;:&quot;9783662692042&quot;,&quot;issued&quot;:{&quot;date-parts&quot;:[[2025]]},&quot;number-of-pages&quot;:&quot;814&quot;,&quot;abstract&quot;:&quot;Second edition. &quot;,&quot;publisher&quot;:&quot;Springer&quot;},&quot;isTemporary&quot;:false,&quot;suppress-author&quot;:false,&quot;composite&quot;:false,&quot;author-only&quot;:false}]},{&quot;citationID&quot;:&quot;MENDELEY_CITATION_cebbafcd-4d49-4907-8019-7f25c3406bce&quot;,&quot;properties&quot;:{&quot;noteIndex&quot;:0},&quot;isEdited&quot;:false,&quot;manualOverride&quot;:{&quot;isManuallyOverridden&quot;:false,&quot;citeprocText&quot;:&quot;[4]&quot;,&quot;manualOverrideText&quot;:&quot;&quot;},&quot;citationTag&quot;:&quot;MENDELEY_CITATION_v3_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&quot;,&quot;citationItems&quot;:[{&quot;id&quot;:&quot;4e817b4b-7ca4-3e43-8976-2c3df914dc7e&quot;,&quot;itemData&quot;:{&quot;type&quot;:&quot;book&quot;,&quot;id&quot;:&quot;4e817b4b-7ca4-3e43-8976-2c3df914dc7e&quot;,&quot;title&quot;:&quot;Requirements engineering : fundamentals, principles, and techniques&quot;,&quot;groupId&quot;:&quot;dc4268ff-1f69-391f-b177-2eee750c6812&quot;,&quot;author&quot;:[{&quot;family&quot;:&quot;Pohl&quot;,&quot;given&quot;:&quot;Klaus.&quot;,&quot;parse-names&quot;:false,&quot;dropping-particle&quot;:&quot;&quot;,&quot;non-dropping-particle&quot;:&quot;&quot;}],&quot;ISBN&quot;:&quot;9783662692042&quot;,&quot;issued&quot;:{&quot;date-parts&quot;:[[2025]]},&quot;number-of-pages&quot;:&quot;814&quot;,&quot;abstract&quot;:&quot;Second edition. &quot;,&quot;publisher&quot;:&quot;Springer&quot;},&quot;isTemporary&quot;:false,&quot;suppress-author&quot;:false,&quot;composite&quot;:false,&quot;author-only&quot;:false}]},{&quot;citationID&quot;:&quot;MENDELEY_CITATION_0cf5f090-37b4-41e0-bbab-67bce2875136&quot;,&quot;properties&quot;:{&quot;noteIndex&quot;:0},&quot;isEdited&quot;:false,&quot;manualOverride&quot;:{&quot;isManuallyOverridden&quot;:false,&quot;citeprocText&quot;:&quot;[4]&quot;,&quot;manualOverrideText&quot;:&quot;&quot;},&quot;citationItems&quot;:[{&quot;id&quot;:&quot;4e817b4b-7ca4-3e43-8976-2c3df914dc7e&quot;,&quot;itemData&quot;:{&quot;type&quot;:&quot;book&quot;,&quot;id&quot;:&quot;4e817b4b-7ca4-3e43-8976-2c3df914dc7e&quot;,&quot;title&quot;:&quot;Requirements engineering : fundamentals, principles, and techniques&quot;,&quot;groupId&quot;:&quot;dc4268ff-1f69-391f-b177-2eee750c6812&quot;,&quot;author&quot;:[{&quot;family&quot;:&quot;Pohl&quot;,&quot;given&quot;:&quot;Klaus.&quot;,&quot;parse-names&quot;:false,&quot;dropping-particle&quot;:&quot;&quot;,&quot;non-dropping-particle&quot;:&quot;&quot;}],&quot;ISBN&quot;:&quot;9783662692042&quot;,&quot;issued&quot;:{&quot;date-parts&quot;:[[2025]]},&quot;number-of-pages&quot;:&quot;814&quot;,&quot;abstract&quot;:&quot;Second edition. &quot;,&quot;publisher&quot;:&quot;Springer&quot;},&quot;isTemporary&quot;:false,&quot;suppress-author&quot;:false,&quot;composite&quot;:false,&quot;author-only&quot;:false}],&quot;citationTag&quot;:&quot;MENDELEY_CITATION_v3_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&quot;},{&quot;citationID&quot;:&quot;MENDELEY_CITATION_21912420-d511-4ad0-a5fd-5b3d7ec997c9&quot;,&quot;properties&quot;:{&quot;noteIndex&quot;:0},&quot;isEdited&quot;:false,&quot;manualOverride&quot;:{&quot;isManuallyOverridden&quot;:false,&quot;citeprocText&quot;:&quot;[1]&quot;,&quot;manualOverrideText&quot;:&quot;&quot;},&quot;citationTag&quot;:&quot;MENDELEY_CITATION_v3_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&quot;,&quot;citationItems&quot;:[{&quot;id&quot;:&quot;8be793ba-d669-39f4-b592-01e7a97d8d1f&quot;,&quot;itemData&quot;:{&quot;type&quot;:&quot;article&quot;,&quot;id&quot;:&quot;8be793ba-d669-39f4-b592-01e7a97d8d1f&quot;,&quot;title&quot;:&quot;29148:2018 — Requirements engineering&quot;,&quot;groupId&quot;:&quot;dc4268ff-1f69-391f-b177-2eee750c6812&quot;,&quot;author&quot;:[{&quot;family&quot;:&quot;ISO/IEC/IEEE&quot;,&quot;given&quot;:&quot;&quot;,&quot;parse-names&quot;:false,&quot;dropping-particle&quot;:&quot;&quot;,&quot;non-dropping-particle&quot;:&quot;&quot;}],&quot;DOI&quot;:&quot;10.1109/IEEESTD.2018.8559686&quot;,&quot;ISBN&quot;:&quot;978-1-5044-5302-8&quot;,&quot;issued&quot;:{&quot;date-parts&quot;:[[2018,10,23]]},&quot;publisher-place&quot;:&quot;Piscataway, NJ, USA&quot;,&quot;publisher&quot;:&quot;IEEE&quot;},&quot;isTemporary&quot;:false,&quot;suppress-author&quot;:false,&quot;composite&quot;:false,&quot;author-only&quot;:false}]},{&quot;citationID&quot;:&quot;MENDELEY_CITATION_c249b186-1c68-4b98-9072-0a367eab6f57&quot;,&quot;properties&quot;:{&quot;noteIndex&quot;:0},&quot;isEdited&quot;:false,&quot;manualOverride&quot;:{&quot;isManuallyOverridden&quot;:false,&quot;citeprocText&quot;:&quot;[4]&quot;,&quot;manualOverrideText&quot;:&quot;&quot;},&quot;citationTag&quot;:&quot;MENDELEY_CITATION_v3_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&quot;,&quot;citationItems&quot;:[{&quot;id&quot;:&quot;4e817b4b-7ca4-3e43-8976-2c3df914dc7e&quot;,&quot;itemData&quot;:{&quot;type&quot;:&quot;book&quot;,&quot;id&quot;:&quot;4e817b4b-7ca4-3e43-8976-2c3df914dc7e&quot;,&quot;title&quot;:&quot;Requirements engineering : fundamentals, principles, and techniques&quot;,&quot;groupId&quot;:&quot;dc4268ff-1f69-391f-b177-2eee750c6812&quot;,&quot;author&quot;:[{&quot;family&quot;:&quot;Pohl&quot;,&quot;given&quot;:&quot;Klaus.&quot;,&quot;parse-names&quot;:false,&quot;dropping-particle&quot;:&quot;&quot;,&quot;non-dropping-particle&quot;:&quot;&quot;}],&quot;ISBN&quot;:&quot;9783662692042&quot;,&quot;issued&quot;:{&quot;date-parts&quot;:[[2025]]},&quot;number-of-pages&quot;:&quot;814&quot;,&quot;abstract&quot;:&quot;Second edition. &quot;,&quot;publisher&quot;:&quot;Springer&quot;},&quot;isTemporary&quot;:false,&quot;suppress-author&quot;:false,&quot;composite&quot;:false,&quot;author-only&quot;:false}]},{&quot;citationID&quot;:&quot;MENDELEY_CITATION_a5f021b7-eacb-4ff2-b7c7-13ad0ee385c2&quot;,&quot;properties&quot;:{&quot;noteIndex&quot;:0},&quot;isEdited&quot;:false,&quot;manualOverride&quot;:{&quot;isManuallyOverridden&quot;:false,&quot;citeprocText&quot;:&quot;[4]&quot;,&quot;manualOverrideText&quot;:&quot;&quot;},&quot;citationTag&quot;:&quot;MENDELEY_CITATION_v3_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&quot;,&quot;citationItems&quot;:[{&quot;id&quot;:&quot;4e817b4b-7ca4-3e43-8976-2c3df914dc7e&quot;,&quot;itemData&quot;:{&quot;type&quot;:&quot;book&quot;,&quot;id&quot;:&quot;4e817b4b-7ca4-3e43-8976-2c3df914dc7e&quot;,&quot;title&quot;:&quot;Requirements engineering : fundamentals, principles, and techniques&quot;,&quot;groupId&quot;:&quot;dc4268ff-1f69-391f-b177-2eee750c6812&quot;,&quot;author&quot;:[{&quot;family&quot;:&quot;Pohl&quot;,&quot;given&quot;:&quot;Klaus.&quot;,&quot;parse-names&quot;:false,&quot;dropping-particle&quot;:&quot;&quot;,&quot;non-dropping-particle&quot;:&quot;&quot;}],&quot;ISBN&quot;:&quot;9783662692042&quot;,&quot;issued&quot;:{&quot;date-parts&quot;:[[2025]]},&quot;number-of-pages&quot;:&quot;814&quot;,&quot;abstract&quot;:&quot;Second edition. &quot;,&quot;publisher&quot;:&quot;Springer&quot;},&quot;isTemporary&quot;:false,&quot;suppress-author&quot;:false,&quot;composite&quot;:false,&quot;author-only&quot;:false}]},{&quot;citationID&quot;:&quot;MENDELEY_CITATION_20ea9ba9-b788-4007-b84b-23b0416795c6&quot;,&quot;properties&quot;:{&quot;noteIndex&quot;:0},&quot;isEdited&quot;:false,&quot;manualOverride&quot;:{&quot;isManuallyOverridden&quot;:false,&quot;citeprocText&quot;:&quot;[2]&quot;,&quot;manualOverrideText&quot;:&quot;&quot;},&quot;citationTag&quot;:&quot;MENDELEY_CITATION_v3_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&quot;,&quot;citationItems&quot;:[{&quot;id&quot;:&quot;d963fdbd-8e45-39fe-a813-32c38d38297c&quot;,&quot;itemData&quot;:{&quot;type&quot;:&quot;article&quot;,&quot;id&quot;:&quot;d963fdbd-8e45-39fe-a813-32c38d38297c&quot;,&quot;title&quot;:&quot;15288:2023 — System life cycle processes&quot;,&quot;groupId&quot;:&quot;dc4268ff-1f69-391f-b177-2eee750c6812&quot;,&quot;author&quot;:[{&quot;family&quot;:&quot;ISO/IEC/IEEE&quot;,&quot;given&quot;:&quot;&quot;,&quot;parse-names&quot;:false,&quot;dropping-particle&quot;:&quot;&quot;,&quot;non-dropping-particle&quot;:&quot;&quot;}],&quot;issued&quot;:{&quot;date-parts&quot;:[[2023]]},&quot;issue&quot;:&quot;ISO/IEC/IEEE 15288:2023&quot;},&quot;isTemporary&quot;:false,&quot;suppress-author&quot;:false,&quot;composite&quot;:false,&quot;author-only&quot;:false}]},{&quot;citationID&quot;:&quot;MENDELEY_CITATION_bfb60659-7568-4e1e-880f-6ad34ebd94fa&quot;,&quot;properties&quot;:{&quot;noteIndex&quot;:0},&quot;isEdited&quot;:false,&quot;manualOverride&quot;:{&quot;isManuallyOverridden&quot;:false,&quot;citeprocText&quot;:&quot;[2]&quot;,&quot;manualOverrideText&quot;:&quot;&quot;},&quot;citationTag&quot;:&quot;MENDELEY_CITATION_v3_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&quot;,&quot;citationItems&quot;:[{&quot;id&quot;:&quot;d963fdbd-8e45-39fe-a813-32c38d38297c&quot;,&quot;itemData&quot;:{&quot;type&quot;:&quot;article&quot;,&quot;id&quot;:&quot;d963fdbd-8e45-39fe-a813-32c38d38297c&quot;,&quot;title&quot;:&quot;15288:2023 — System life cycle processes&quot;,&quot;groupId&quot;:&quot;dc4268ff-1f69-391f-b177-2eee750c6812&quot;,&quot;author&quot;:[{&quot;family&quot;:&quot;ISO/IEC/IEEE&quot;,&quot;given&quot;:&quot;&quot;,&quot;parse-names&quot;:false,&quot;dropping-particle&quot;:&quot;&quot;,&quot;non-dropping-particle&quot;:&quot;&quot;}],&quot;issued&quot;:{&quot;date-parts&quot;:[[2023]]},&quot;issue&quot;:&quot;ISO/IEC/IEEE 15288:2023&quot;},&quot;isTemporary&quot;:false,&quot;suppress-author&quot;:false,&quot;composite&quot;:false,&quot;author-only&quot;:false}]},{&quot;citationID&quot;:&quot;MENDELEY_CITATION_8a0bd523-4d14-4bbc-bf1c-90b49c36b027&quot;,&quot;properties&quot;:{&quot;noteIndex&quot;:0},&quot;isEdited&quot;:false,&quot;manualOverride&quot;:{&quot;isManuallyOverridden&quot;:false,&quot;citeprocText&quot;:&quot;[4]&quot;,&quot;manualOverrideText&quot;:&quot;&quot;},&quot;citationTag&quot;:&quot;MENDELEY_CITATION_v3_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&quot;,&quot;citationItems&quot;:[{&quot;id&quot;:&quot;4e817b4b-7ca4-3e43-8976-2c3df914dc7e&quot;,&quot;itemData&quot;:{&quot;type&quot;:&quot;book&quot;,&quot;id&quot;:&quot;4e817b4b-7ca4-3e43-8976-2c3df914dc7e&quot;,&quot;title&quot;:&quot;Requirements engineering : fundamentals, principles, and techniques&quot;,&quot;groupId&quot;:&quot;dc4268ff-1f69-391f-b177-2eee750c6812&quot;,&quot;author&quot;:[{&quot;family&quot;:&quot;Pohl&quot;,&quot;given&quot;:&quot;Klaus.&quot;,&quot;parse-names&quot;:false,&quot;dropping-particle&quot;:&quot;&quot;,&quot;non-dropping-particle&quot;:&quot;&quot;}],&quot;ISBN&quot;:&quot;9783662692042&quot;,&quot;issued&quot;:{&quot;date-parts&quot;:[[2025]]},&quot;number-of-pages&quot;:&quot;814&quot;,&quot;abstract&quot;:&quot;Second edition. &quot;,&quot;publisher&quot;:&quot;Springer&quot;},&quot;isTemporary&quot;:false,&quot;suppress-author&quot;:false,&quot;composite&quot;:false,&quot;author-only&quot;:false}]},{&quot;citationID&quot;:&quot;MENDELEY_CITATION_6f916c79-6c31-4613-91b8-d0728a8f94be&quot;,&quot;properties&quot;:{&quot;noteIndex&quot;:0},&quot;isEdited&quot;:false,&quot;manualOverride&quot;:{&quot;isManuallyOverridden&quot;:false,&quot;citeprocText&quot;:&quot;[1]&quot;,&quot;manualOverrideText&quot;:&quot;&quot;},&quot;citationTag&quot;:&quot;MENDELEY_CITATION_v3_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&quot;,&quot;citationItems&quot;:[{&quot;id&quot;:&quot;8be793ba-d669-39f4-b592-01e7a97d8d1f&quot;,&quot;itemData&quot;:{&quot;type&quot;:&quot;article&quot;,&quot;id&quot;:&quot;8be793ba-d669-39f4-b592-01e7a97d8d1f&quot;,&quot;title&quot;:&quot;29148:2018 — Requirements engineering&quot;,&quot;groupId&quot;:&quot;dc4268ff-1f69-391f-b177-2eee750c6812&quot;,&quot;author&quot;:[{&quot;family&quot;:&quot;ISO/IEC/IEEE&quot;,&quot;given&quot;:&quot;&quot;,&quot;parse-names&quot;:false,&quot;dropping-particle&quot;:&quot;&quot;,&quot;non-dropping-particle&quot;:&quot;&quot;}],&quot;DOI&quot;:&quot;10.1109/IEEESTD.2018.8559686&quot;,&quot;ISBN&quot;:&quot;978-1-5044-5302-8&quot;,&quot;issued&quot;:{&quot;date-parts&quot;:[[2018,10,23]]},&quot;publisher-place&quot;:&quot;Piscataway, NJ, USA&quot;,&quot;publisher&quot;:&quot;IEEE&quot;},&quot;isTemporary&quot;:false,&quot;suppress-author&quot;:false,&quot;composite&quot;:false,&quot;author-only&quot;:false}]},{&quot;citationID&quot;:&quot;MENDELEY_CITATION_30f965a0-3328-409f-8db7-35c6b04f030e&quot;,&quot;properties&quot;:{&quot;noteIndex&quot;:0},&quot;isEdited&quot;:false,&quot;manualOverride&quot;:{&quot;isManuallyOverridden&quot;:true,&quot;citeprocText&quot;:&quot;[3], [7]&quot;,&quot;manualOverrideText&quot;:&quot;[3, 7]&quot;},&quot;citationItems&quot;:[{&quot;id&quot;:&quot;5feffe88-280f-36a3-8e1a-f04f7f96bc96&quot;,&quot;itemData&quot;:{&quot;type&quot;:&quot;book&quot;,&quot;id&quot;:&quot;5feffe88-280f-36a3-8e1a-f04f7f96bc96&quot;,&quot;title&quot;:&quot;The standard for project management and a guide to the project management body of knowledge (PMBOK guide)&quot;,&quot;groupId&quot;:&quot;dc4268ff-1f69-391f-b177-2eee750c6812&quot;,&quot;author&quot;:[{&quot;family&quot;:&quot;Project Management Institute&quot;,&quot;given&quot;:&quot;&quot;,&quot;parse-names&quot;:false,&quot;dropping-particle&quot;:&quot;&quot;,&quot;non-dropping-particle&quot;:&quot;&quot;}],&quot;ISBN&quot;:&quot;9781628256642&quot;,&quot;issued&quot;:{&quot;date-parts&quot;:[[2021]]},&quot;number-of-pages&quot;:&quot;274&quot;,&quot;abstract&quot;:&quot;Seventh edition. The project management field has greatly evolved in response to emerging technologies, innovative methods, and fast-paced market changes. In line with this progress, The Standard for Project Management outlines 12 key principles, while the PMBOK® Guide is organized around eight core project performance domains. Table of contents of The Standard for project management: Introduction -- A system for value delivery -- Project management principles.&quot;,&quot;publisher&quot;:&quot;Project Management Institute, Inc.&quot;},&quot;isTemporary&quot;:false},{&quot;id&quot;:&quot;50ab524e-75e4-375c-9ad9-5e23552cb9d8&quot;,&quot;itemData&quot;:{&quot;type&quot;:&quot;book&quot;,&quot;id&quot;:&quot;50ab524e-75e4-375c-9ad9-5e23552cb9d8&quot;,&quot;title&quot;:&quot;SWEBOK Guide v4.0&quot;,&quot;groupId&quot;:&quot;dc4268ff-1f69-391f-b177-2eee750c6812&quot;,&quot;author&quot;:[{&quot;family&quot;:&quot;Washizaki&quot;,&quot;given&quot;:&quot;H&quot;,&quot;parse-names&quot;:false,&quot;dropping-particle&quot;:&quot;&quot;,&quot;non-dropping-particle&quot;:&quot;&quot;}],&quot;editor&quot;:[{&quot;family&quot;:&quot;Washizaki&quot;,&quot;given&quot;:&quot;H&quot;,&quot;parse-names&quot;:false,&quot;dropping-particle&quot;:&quot;&quot;,&quot;non-dropping-particle&quot;:&quot;&quot;}],&quot;URL&quot;:&quot;https://www.computer.org/education/bodies-of-knowledge/software-engineering&quot;,&quot;issued&quot;:{&quot;date-parts&quot;:[[2024]]},&quot;publisher&quot;:&quot;IEEE Computer Society&quot;},&quot;isTemporary&quot;:false}],&quot;citationTag&quot;:&quot;MENDELEY_CITATION_v3_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&quot;},{&quot;citationID&quot;:&quot;MENDELEY_CITATION_fb967fde-18d8-4a24-a9d3-cc03d72d238d&quot;,&quot;properties&quot;:{&quot;noteIndex&quot;:0},&quot;isEdited&quot;:false,&quot;manualOverride&quot;:{&quot;isManuallyOverridden&quot;:false,&quot;citeprocText&quot;:&quot;[4]&quot;,&quot;manualOverrideText&quot;:&quot;&quot;},&quot;citationTag&quot;:&quot;MENDELEY_CITATION_v3_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&quot;,&quot;citationItems&quot;:[{&quot;id&quot;:&quot;4e817b4b-7ca4-3e43-8976-2c3df914dc7e&quot;,&quot;itemData&quot;:{&quot;type&quot;:&quot;book&quot;,&quot;id&quot;:&quot;4e817b4b-7ca4-3e43-8976-2c3df914dc7e&quot;,&quot;title&quot;:&quot;Requirements engineering : fundamentals, principles, and techniques&quot;,&quot;groupId&quot;:&quot;dc4268ff-1f69-391f-b177-2eee750c6812&quot;,&quot;author&quot;:[{&quot;family&quot;:&quot;Pohl&quot;,&quot;given&quot;:&quot;Klaus.&quot;,&quot;parse-names&quot;:false,&quot;dropping-particle&quot;:&quot;&quot;,&quot;non-dropping-particle&quot;:&quot;&quot;}],&quot;ISBN&quot;:&quot;9783662692042&quot;,&quot;issued&quot;:{&quot;date-parts&quot;:[[2025]]},&quot;number-of-pages&quot;:&quot;814&quot;,&quot;abstract&quot;:&quot;Second edition. &quot;,&quot;publisher&quot;:&quot;Springer&quot;},&quot;isTemporary&quot;:false,&quot;suppress-author&quot;:false,&quot;composite&quot;:false,&quot;author-only&quot;:false}]},{&quot;citationID&quot;:&quot;MENDELEY_CITATION_9d11bf8d-ed29-43f1-a219-ee11647ceec3&quot;,&quot;properties&quot;:{&quot;noteIndex&quot;:0},&quot;isEdited&quot;:false,&quot;manualOverride&quot;:{&quot;isManuallyOverridden&quot;:false,&quot;citeprocText&quot;:&quot;[1]&quot;,&quot;manualOverrideText&quot;:&quot;&quot;},&quot;citationTag&quot;:&quot;MENDELEY_CITATION_v3_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&quot;,&quot;citationItems&quot;:[{&quot;id&quot;:&quot;8be793ba-d669-39f4-b592-01e7a97d8d1f&quot;,&quot;itemData&quot;:{&quot;type&quot;:&quot;article&quot;,&quot;id&quot;:&quot;8be793ba-d669-39f4-b592-01e7a97d8d1f&quot;,&quot;title&quot;:&quot;29148:2018 — Requirements engineering&quot;,&quot;groupId&quot;:&quot;dc4268ff-1f69-391f-b177-2eee750c6812&quot;,&quot;author&quot;:[{&quot;family&quot;:&quot;ISO/IEC/IEEE&quot;,&quot;given&quot;:&quot;&quot;,&quot;parse-names&quot;:false,&quot;dropping-particle&quot;:&quot;&quot;,&quot;non-dropping-particle&quot;:&quot;&quot;}],&quot;DOI&quot;:&quot;10.1109/IEEESTD.2018.8559686&quot;,&quot;ISBN&quot;:&quot;978-1-5044-5302-8&quot;,&quot;issued&quot;:{&quot;date-parts&quot;:[[2018,10,23]]},&quot;publisher-place&quot;:&quot;Piscataway, NJ, USA&quot;,&quot;publisher&quot;:&quot;IEEE&quot;,&quot;container-title-short&quot;:&quot;&quot;},&quot;isTemporary&quot;:false,&quot;suppress-author&quot;:false,&quot;composite&quot;:false,&quot;author-only&quot;:false}]},{&quot;citationID&quot;:&quot;MENDELEY_CITATION_c5f415d0-d630-4c16-b057-68cee06477c2&quot;,&quot;properties&quot;:{&quot;noteIndex&quot;:0},&quot;isEdited&quot;:false,&quot;manualOverride&quot;:{&quot;isManuallyOverridden&quot;:false,&quot;citeprocText&quot;:&quot;[6]&quot;,&quot;manualOverrideText&quot;:&quot;&quot;},&quot;citationTag&quot;:&quot;MENDELEY_CITATION_v3_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&quot;,&quot;citationItems&quot;:[{&quot;id&quot;:&quot;d0e0eae4-d2dc-39bc-915a-1ca0e469f355&quot;,&quot;itemData&quot;:{&quot;type&quot;:&quot;article&quot;,&quot;id&quot;:&quot;d0e0eae4-d2dc-39bc-915a-1ca0e469f355&quot;,&quot;title&quot;:&quot;25010:2023 Systems and software Quality Requirements and Evaluation (SQuaRE) — Product quality model&quot;,&quot;groupId&quot;:&quot;dc4268ff-1f69-391f-b177-2eee750c6812&quot;,&quot;author&quot;:[{&quot;family&quot;:&quot;ISO/IEC&quot;,&quot;given&quot;:&quot;&quot;,&quot;parse-names&quot;:false,&quot;dropping-particle&quot;:&quot;&quot;,&quot;non-dropping-particle&quot;:&quot;&quot;}],&quot;issued&quot;:{&quot;date-parts&quot;:[[2023]]},&quot;issue&quot;:&quot;ISO/IEC 25010:2023&quot;,&quot;container-title-short&quot;:&quot;&quot;},&quot;isTemporary&quot;:false,&quot;suppress-author&quot;:false,&quot;composite&quot;:false,&quot;author-only&quot;:false}]},{&quot;citationID&quot;:&quot;MENDELEY_CITATION_aed857f9-4a61-4476-8fd4-8bd49079709f&quot;,&quot;properties&quot;:{&quot;noteIndex&quot;:0},&quot;isEdited&quot;:false,&quot;manualOverride&quot;:{&quot;isManuallyOverridden&quot;:false,&quot;citeprocText&quot;:&quot;[4]&quot;,&quot;manualOverrideText&quot;:&quot;&quot;},&quot;citationTag&quot;:&quot;MENDELEY_CITATION_v3_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&quot;,&quot;citationItems&quot;:[{&quot;id&quot;:&quot;4e817b4b-7ca4-3e43-8976-2c3df914dc7e&quot;,&quot;itemData&quot;:{&quot;type&quot;:&quot;book&quot;,&quot;id&quot;:&quot;4e817b4b-7ca4-3e43-8976-2c3df914dc7e&quot;,&quot;title&quot;:&quot;Requirements engineering : fundamentals, principles, and techniques&quot;,&quot;groupId&quot;:&quot;dc4268ff-1f69-391f-b177-2eee750c6812&quot;,&quot;author&quot;:[{&quot;family&quot;:&quot;Pohl&quot;,&quot;given&quot;:&quot;Klaus.&quot;,&quot;parse-names&quot;:false,&quot;dropping-particle&quot;:&quot;&quot;,&quot;non-dropping-particle&quot;:&quot;&quot;}],&quot;ISBN&quot;:&quot;9783662692042&quot;,&quot;issued&quot;:{&quot;date-parts&quot;:[[2025]]},&quot;number-of-pages&quot;:&quot;814&quot;,&quot;abstract&quot;:&quot;Second edition. &quot;,&quot;publisher&quot;:&quot;Springer&quot;,&quot;container-title-short&quot;:&quot;&quot;},&quot;isTemporary&quot;:false,&quot;suppress-author&quot;:false,&quot;composite&quot;:false,&quot;author-only&quot;:false}]},{&quot;citationID&quot;:&quot;MENDELEY_CITATION_8e27ab2c-4d31-465d-bc45-69eb1d880d13&quot;,&quot;properties&quot;:{&quot;noteIndex&quot;:0},&quot;isEdited&quot;:false,&quot;manualOverride&quot;:{&quot;isManuallyOverridden&quot;:false,&quot;citeprocText&quot;:&quot;[4]&quot;,&quot;manualOverrideText&quot;:&quot;&quot;},&quot;citationTag&quot;:&quot;MENDELEY_CITATION_v3_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&quot;,&quot;citationItems&quot;:[{&quot;id&quot;:&quot;4e817b4b-7ca4-3e43-8976-2c3df914dc7e&quot;,&quot;itemData&quot;:{&quot;type&quot;:&quot;book&quot;,&quot;id&quot;:&quot;4e817b4b-7ca4-3e43-8976-2c3df914dc7e&quot;,&quot;title&quot;:&quot;Requirements engineering : fundamentals, principles, and techniques&quot;,&quot;groupId&quot;:&quot;dc4268ff-1f69-391f-b177-2eee750c6812&quot;,&quot;author&quot;:[{&quot;family&quot;:&quot;Pohl&quot;,&quot;given&quot;:&quot;Klaus.&quot;,&quot;parse-names&quot;:false,&quot;dropping-particle&quot;:&quot;&quot;,&quot;non-dropping-particle&quot;:&quot;&quot;}],&quot;ISBN&quot;:&quot;9783662692042&quot;,&quot;issued&quot;:{&quot;date-parts&quot;:[[2025]]},&quot;number-of-pages&quot;:&quot;814&quot;,&quot;abstract&quot;:&quot;Second edition. &quot;,&quot;publisher&quot;:&quot;Springer&quot;,&quot;container-title-short&quot;:&quot;&quot;},&quot;isTemporary&quot;:false,&quot;suppress-author&quot;:false,&quot;composite&quot;:false,&quot;author-only&quot;:false}]},{&quot;citationID&quot;:&quot;MENDELEY_CITATION_4b964e8e-5cae-4918-980a-9aaba6ceec54&quot;,&quot;properties&quot;:{&quot;noteIndex&quot;:0},&quot;isEdited&quot;:false,&quot;manualOverride&quot;:{&quot;isManuallyOverridden&quot;:false,&quot;citeprocText&quot;:&quot;[3]&quot;,&quot;manualOverrideText&quot;:&quot;&quot;},&quot;citationTag&quot;:&quot;MENDELEY_CITATION_v3_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&quot;,&quot;citationItems&quot;:[{&quot;id&quot;:&quot;50ab524e-75e4-375c-9ad9-5e23552cb9d8&quot;,&quot;itemData&quot;:{&quot;type&quot;:&quot;book&quot;,&quot;id&quot;:&quot;50ab524e-75e4-375c-9ad9-5e23552cb9d8&quot;,&quot;title&quot;:&quot;SWEBOK Guide v4.0&quot;,&quot;groupId&quot;:&quot;dc4268ff-1f69-391f-b177-2eee750c6812&quot;,&quot;author&quot;:[{&quot;family&quot;:&quot;Washizaki&quot;,&quot;given&quot;:&quot;H&quot;,&quot;parse-names&quot;:false,&quot;dropping-particle&quot;:&quot;&quot;,&quot;non-dropping-particle&quot;:&quot;&quot;}],&quot;editor&quot;:[{&quot;family&quot;:&quot;Washizaki&quot;,&quot;given&quot;:&quot;H&quot;,&quot;parse-names&quot;:false,&quot;dropping-particle&quot;:&quot;&quot;,&quot;non-dropping-particle&quot;:&quot;&quot;}],&quot;URL&quot;:&quot;https://www.computer.org/education/bodies-of-knowledge/software-engineering&quot;,&quot;issued&quot;:{&quot;date-parts&quot;:[[2024]]},&quot;publisher&quot;:&quot;IEEE Computer Society&quot;,&quot;container-title-short&quot;:&quot;&quot;},&quot;isTemporary&quot;:false,&quot;suppress-author&quot;:false,&quot;composite&quot;:false,&quot;author-only&quot;:false}]}]"/>
    <we:property name="MENDELEY_CITATIONS_LOCALE_CODE" value="&quot;en-US&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CBFC94-23B3-46AB-B957-07C8DD2CE7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537</TotalTime>
  <Pages>32</Pages>
  <Words>7253</Words>
  <Characters>39892</Characters>
  <Application>Microsoft Office Word</Application>
  <DocSecurity>0</DocSecurity>
  <Lines>332</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Mendoza</dc:creator>
  <cp:keywords/>
  <dc:description/>
  <cp:lastModifiedBy>Andy Mendoza</cp:lastModifiedBy>
  <cp:revision>11</cp:revision>
  <dcterms:created xsi:type="dcterms:W3CDTF">2026-05-24T15:29:00Z</dcterms:created>
  <dcterms:modified xsi:type="dcterms:W3CDTF">2026-05-25T02:14:00Z</dcterms:modified>
</cp:coreProperties>
</file>