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025" w:rsidRDefault="00E47047" w:rsidP="00E47047">
      <w:pPr>
        <w:pStyle w:val="2"/>
        <w:spacing w:line="240" w:lineRule="atLeast"/>
        <w:rPr>
          <w:sz w:val="32"/>
        </w:rPr>
      </w:pPr>
      <w:r w:rsidRPr="00E47047">
        <w:rPr>
          <w:rFonts w:hint="eastAsia"/>
          <w:sz w:val="32"/>
        </w:rPr>
        <w:t>Abstract</w:t>
      </w:r>
    </w:p>
    <w:p w:rsidR="00E47047" w:rsidRDefault="00E47047" w:rsidP="00E47047">
      <w:r>
        <w:tab/>
      </w:r>
      <w:r w:rsidRPr="00E47047">
        <w:rPr>
          <w:rFonts w:hint="eastAsia"/>
        </w:rPr>
        <w:t>阻塞性睡眠呼吸暫停（</w:t>
      </w:r>
      <w:r w:rsidRPr="00E47047">
        <w:rPr>
          <w:rFonts w:hint="eastAsia"/>
        </w:rPr>
        <w:t>OSA</w:t>
      </w:r>
      <w:r w:rsidRPr="00E47047">
        <w:rPr>
          <w:rFonts w:hint="eastAsia"/>
        </w:rPr>
        <w:t>）發生在睡眠期間由於舌頭和氣道肌肉鬆弛而在氣道中反復發生阻塞時。</w:t>
      </w:r>
      <w:r w:rsidRPr="00E47047">
        <w:rPr>
          <w:rFonts w:hint="eastAsia"/>
        </w:rPr>
        <w:t xml:space="preserve">  OSA</w:t>
      </w:r>
      <w:r w:rsidRPr="00E47047">
        <w:rPr>
          <w:rFonts w:hint="eastAsia"/>
        </w:rPr>
        <w:t>的通常指標是打</w:t>
      </w:r>
      <w:r w:rsidRPr="00E47047">
        <w:rPr>
          <w:rFonts w:hint="eastAsia"/>
        </w:rPr>
        <w:t>nor</w:t>
      </w:r>
      <w:r w:rsidRPr="00E47047">
        <w:rPr>
          <w:rFonts w:hint="eastAsia"/>
        </w:rPr>
        <w:t>，由於空氣窒息或喘氣以及未刷新而醒來的夜間睡眠差。</w:t>
      </w:r>
      <w:r w:rsidRPr="00E47047">
        <w:rPr>
          <w:rFonts w:hint="eastAsia"/>
        </w:rPr>
        <w:t xml:space="preserve">  OSA</w:t>
      </w:r>
      <w:r w:rsidRPr="00E47047">
        <w:rPr>
          <w:rFonts w:hint="eastAsia"/>
        </w:rPr>
        <w:t>診斷在金錢上和及時上都是昂貴的。</w:t>
      </w:r>
      <w:r w:rsidRPr="00E47047">
        <w:rPr>
          <w:rFonts w:hint="eastAsia"/>
        </w:rPr>
        <w:t xml:space="preserve"> </w:t>
      </w:r>
      <w:r w:rsidRPr="00E47047">
        <w:rPr>
          <w:rFonts w:hint="eastAsia"/>
        </w:rPr>
        <w:t>這就是為什麼許多患者仍未得到診斷和狀況的原因。</w:t>
      </w:r>
      <w:r w:rsidRPr="00E47047">
        <w:rPr>
          <w:rFonts w:hint="eastAsia"/>
        </w:rPr>
        <w:t xml:space="preserve"> </w:t>
      </w:r>
      <w:r w:rsidRPr="00E47047">
        <w:rPr>
          <w:rFonts w:hint="eastAsia"/>
        </w:rPr>
        <w:t>先前的研究表明面部形態與</w:t>
      </w:r>
      <w:r w:rsidRPr="00E47047">
        <w:rPr>
          <w:rFonts w:hint="eastAsia"/>
        </w:rPr>
        <w:t>OSA</w:t>
      </w:r>
      <w:r w:rsidRPr="00E47047">
        <w:rPr>
          <w:rFonts w:hint="eastAsia"/>
        </w:rPr>
        <w:t>之間存在聯繫。</w:t>
      </w:r>
      <w:r w:rsidRPr="00E47047">
        <w:rPr>
          <w:rFonts w:hint="eastAsia"/>
        </w:rPr>
        <w:t xml:space="preserve"> </w:t>
      </w:r>
      <w:r w:rsidRPr="00E47047">
        <w:rPr>
          <w:rFonts w:hint="eastAsia"/>
        </w:rPr>
        <w:t>在本文中，我們研究了深度學習技術在人臉掃描深度圖診斷疾病中的應用。</w:t>
      </w:r>
      <w:r w:rsidRPr="00E47047">
        <w:rPr>
          <w:rFonts w:hint="eastAsia"/>
        </w:rPr>
        <w:t xml:space="preserve"> </w:t>
      </w:r>
      <w:r w:rsidRPr="00E47047">
        <w:rPr>
          <w:rFonts w:hint="eastAsia"/>
        </w:rPr>
        <w:t>與普通的二維彩色圖像相比，深度圖將提供有關面部形態的更多信息。</w:t>
      </w:r>
      <w:r w:rsidRPr="00E47047">
        <w:rPr>
          <w:rFonts w:hint="eastAsia"/>
        </w:rPr>
        <w:t xml:space="preserve"> </w:t>
      </w:r>
      <w:r w:rsidRPr="00E47047">
        <w:rPr>
          <w:rFonts w:hint="eastAsia"/>
        </w:rPr>
        <w:t>即使只有少量的樣本數據，我們也可以使用轉移學習獲得大約</w:t>
      </w:r>
      <w:r w:rsidRPr="00E47047">
        <w:rPr>
          <w:rFonts w:hint="eastAsia"/>
        </w:rPr>
        <w:t>69</w:t>
      </w:r>
      <w:r w:rsidRPr="00E47047">
        <w:rPr>
          <w:rFonts w:hint="eastAsia"/>
        </w:rPr>
        <w:t>的驗證精度。</w:t>
      </w:r>
      <w:r w:rsidRPr="00E47047">
        <w:rPr>
          <w:rFonts w:hint="eastAsia"/>
        </w:rPr>
        <w:t xml:space="preserve"> </w:t>
      </w:r>
      <w:r w:rsidRPr="00E47047">
        <w:rPr>
          <w:rFonts w:hint="eastAsia"/>
        </w:rPr>
        <w:t>我們預測中度</w:t>
      </w:r>
      <w:r w:rsidRPr="00E47047">
        <w:t>&gt; 15</w:t>
      </w:r>
      <w:r w:rsidRPr="00E47047">
        <w:rPr>
          <w:rFonts w:hint="eastAsia"/>
        </w:rPr>
        <w:t>或中度</w:t>
      </w:r>
      <w:r w:rsidRPr="00E47047">
        <w:t>≤15 OSA</w:t>
      </w:r>
      <w:r w:rsidRPr="00E47047">
        <w:rPr>
          <w:rFonts w:hint="eastAsia"/>
        </w:rPr>
        <w:t>的患者。</w:t>
      </w:r>
    </w:p>
    <w:p w:rsidR="00E47047" w:rsidRDefault="0088059F" w:rsidP="00E47047">
      <w:pPr>
        <w:pStyle w:val="2"/>
        <w:spacing w:line="240" w:lineRule="atLeast"/>
        <w:rPr>
          <w:sz w:val="32"/>
        </w:rPr>
      </w:pPr>
      <w:r>
        <w:rPr>
          <w:rFonts w:hint="eastAsia"/>
          <w:sz w:val="32"/>
        </w:rPr>
        <w:t>一、</w:t>
      </w:r>
      <w:r w:rsidR="00E47047" w:rsidRPr="00E47047">
        <w:rPr>
          <w:rFonts w:hint="eastAsia"/>
          <w:sz w:val="32"/>
        </w:rPr>
        <w:t>Introduction</w:t>
      </w:r>
    </w:p>
    <w:p w:rsidR="00E47047" w:rsidRDefault="00E47047" w:rsidP="00E47047">
      <w:r>
        <w:tab/>
      </w:r>
      <w:r w:rsidRPr="00E47047">
        <w:rPr>
          <w:rFonts w:hint="eastAsia"/>
        </w:rPr>
        <w:t>睡眠不足會嚴重影響社交和個人活動。</w:t>
      </w:r>
      <w:r w:rsidRPr="00E47047">
        <w:rPr>
          <w:rFonts w:hint="eastAsia"/>
        </w:rPr>
        <w:t xml:space="preserve"> </w:t>
      </w:r>
      <w:r w:rsidRPr="00E47047">
        <w:rPr>
          <w:rFonts w:hint="eastAsia"/>
        </w:rPr>
        <w:t>有不同類型的睡眠障礙，這使我們付出了不同的代價。</w:t>
      </w:r>
      <w:r w:rsidRPr="00E47047">
        <w:rPr>
          <w:rFonts w:hint="eastAsia"/>
        </w:rPr>
        <w:t xml:space="preserve"> </w:t>
      </w:r>
      <w:proofErr w:type="gramStart"/>
      <w:r w:rsidRPr="00E47047">
        <w:rPr>
          <w:rFonts w:hint="eastAsia"/>
        </w:rPr>
        <w:t>正如</w:t>
      </w:r>
      <w:r w:rsidRPr="00E47047">
        <w:rPr>
          <w:rFonts w:hint="eastAsia"/>
        </w:rPr>
        <w:t>[</w:t>
      </w:r>
      <w:proofErr w:type="gramEnd"/>
      <w:r w:rsidRPr="00E47047">
        <w:rPr>
          <w:rFonts w:hint="eastAsia"/>
        </w:rPr>
        <w:t>1]</w:t>
      </w:r>
      <w:r w:rsidRPr="00E47047">
        <w:rPr>
          <w:rFonts w:hint="eastAsia"/>
        </w:rPr>
        <w:t>所示，僅在澳大利亞，睡眠障礙每年造成的經濟損失約為</w:t>
      </w:r>
      <w:r w:rsidRPr="00E47047">
        <w:rPr>
          <w:rFonts w:hint="eastAsia"/>
        </w:rPr>
        <w:t>51</w:t>
      </w:r>
      <w:r w:rsidRPr="00E47047">
        <w:rPr>
          <w:rFonts w:hint="eastAsia"/>
        </w:rPr>
        <w:t>億澳元，其中包括醫療保健，相關的醫療狀況，生產力和非醫療費用。</w:t>
      </w:r>
      <w:r w:rsidRPr="00E47047">
        <w:rPr>
          <w:rFonts w:hint="eastAsia"/>
        </w:rPr>
        <w:t xml:space="preserve"> </w:t>
      </w:r>
      <w:r w:rsidRPr="00E47047">
        <w:rPr>
          <w:rFonts w:hint="eastAsia"/>
        </w:rPr>
        <w:t>在所有睡眠障礙中，</w:t>
      </w:r>
      <w:r w:rsidRPr="00E47047">
        <w:rPr>
          <w:rFonts w:hint="eastAsia"/>
        </w:rPr>
        <w:t>OSA</w:t>
      </w:r>
      <w:r w:rsidRPr="00E47047">
        <w:rPr>
          <w:rFonts w:hint="eastAsia"/>
        </w:rPr>
        <w:t>是最常見的原因</w:t>
      </w:r>
      <w:r w:rsidRPr="00E47047">
        <w:rPr>
          <w:rFonts w:hint="eastAsia"/>
        </w:rPr>
        <w:t>[2]</w:t>
      </w:r>
      <w:r w:rsidRPr="00E47047">
        <w:rPr>
          <w:rFonts w:hint="eastAsia"/>
        </w:rPr>
        <w:t>。通常，在睡眠過程中，我們的上呼吸道由於鬆弛但足夠強壯的肌肉而保持開放，位於上咽喉處。但是在</w:t>
      </w:r>
      <w:r w:rsidRPr="00E47047">
        <w:rPr>
          <w:rFonts w:hint="eastAsia"/>
        </w:rPr>
        <w:t>OSA</w:t>
      </w:r>
      <w:r w:rsidRPr="00E47047">
        <w:rPr>
          <w:rFonts w:hint="eastAsia"/>
        </w:rPr>
        <w:t>中，由於各種原因，某人可能會反復出現上呼吸道阻塞，每次阻塞持續</w:t>
      </w:r>
      <w:r w:rsidRPr="00E47047">
        <w:rPr>
          <w:rFonts w:hint="eastAsia"/>
        </w:rPr>
        <w:t>10</w:t>
      </w:r>
      <w:r w:rsidRPr="00E47047">
        <w:rPr>
          <w:rFonts w:hint="eastAsia"/>
        </w:rPr>
        <w:t>秒鐘以上，這會導致肺部缺氧而使人醒來，從而恢復呼吸道</w:t>
      </w:r>
      <w:r w:rsidRPr="00E47047">
        <w:rPr>
          <w:rFonts w:hint="eastAsia"/>
        </w:rPr>
        <w:t>[3]</w:t>
      </w:r>
      <w:r w:rsidRPr="00E47047">
        <w:rPr>
          <w:rFonts w:hint="eastAsia"/>
        </w:rPr>
        <w:t>。</w:t>
      </w:r>
      <w:r w:rsidRPr="00E47047">
        <w:rPr>
          <w:rFonts w:hint="eastAsia"/>
        </w:rPr>
        <w:t xml:space="preserve"> </w:t>
      </w:r>
      <w:r w:rsidRPr="00E47047">
        <w:rPr>
          <w:rFonts w:hint="eastAsia"/>
        </w:rPr>
        <w:t>如果發生超過</w:t>
      </w:r>
      <w:r w:rsidRPr="00E47047">
        <w:rPr>
          <w:rFonts w:hint="eastAsia"/>
        </w:rPr>
        <w:t>15</w:t>
      </w:r>
      <w:r w:rsidRPr="00E47047">
        <w:rPr>
          <w:rFonts w:hint="eastAsia"/>
        </w:rPr>
        <w:t>次呼吸暫停，則診斷為</w:t>
      </w:r>
      <w:r w:rsidRPr="00E47047">
        <w:rPr>
          <w:rFonts w:hint="eastAsia"/>
        </w:rPr>
        <w:t>OSA</w:t>
      </w:r>
      <w:r w:rsidRPr="00E47047">
        <w:rPr>
          <w:rFonts w:hint="eastAsia"/>
        </w:rPr>
        <w:t>。</w:t>
      </w:r>
    </w:p>
    <w:p w:rsidR="0088059F" w:rsidRDefault="0088059F" w:rsidP="00E47047">
      <w:r>
        <w:tab/>
      </w:r>
      <w:r w:rsidRPr="0088059F">
        <w:rPr>
          <w:rFonts w:hint="eastAsia"/>
        </w:rPr>
        <w:t>患者的病史，體格檢查，多導睡眠圖（</w:t>
      </w:r>
      <w:r w:rsidRPr="0088059F">
        <w:rPr>
          <w:rFonts w:hint="eastAsia"/>
        </w:rPr>
        <w:t>PSG</w:t>
      </w:r>
      <w:r w:rsidRPr="0088059F">
        <w:rPr>
          <w:rFonts w:hint="eastAsia"/>
        </w:rPr>
        <w:t>）測試和</w:t>
      </w:r>
      <w:proofErr w:type="gramStart"/>
      <w:r w:rsidRPr="0088059F">
        <w:rPr>
          <w:rFonts w:hint="eastAsia"/>
        </w:rPr>
        <w:t>影像學被用於</w:t>
      </w:r>
      <w:proofErr w:type="gramEnd"/>
      <w:r w:rsidRPr="0088059F">
        <w:rPr>
          <w:rFonts w:hint="eastAsia"/>
        </w:rPr>
        <w:t>診斷</w:t>
      </w:r>
      <w:r w:rsidRPr="0088059F">
        <w:rPr>
          <w:rFonts w:hint="eastAsia"/>
        </w:rPr>
        <w:t>OSA</w:t>
      </w:r>
      <w:r w:rsidRPr="0088059F">
        <w:rPr>
          <w:rFonts w:hint="eastAsia"/>
        </w:rPr>
        <w:t>。</w:t>
      </w:r>
      <w:r w:rsidRPr="0088059F">
        <w:rPr>
          <w:rFonts w:hint="eastAsia"/>
        </w:rPr>
        <w:t xml:space="preserve"> </w:t>
      </w:r>
      <w:r w:rsidRPr="0088059F">
        <w:rPr>
          <w:rFonts w:hint="eastAsia"/>
        </w:rPr>
        <w:t>診斷的金標準是</w:t>
      </w:r>
      <w:r w:rsidRPr="0088059F">
        <w:rPr>
          <w:rFonts w:hint="eastAsia"/>
        </w:rPr>
        <w:t>PSG</w:t>
      </w:r>
      <w:r w:rsidRPr="0088059F">
        <w:rPr>
          <w:rFonts w:hint="eastAsia"/>
        </w:rPr>
        <w:t>測試。</w:t>
      </w:r>
      <w:r w:rsidRPr="0088059F">
        <w:rPr>
          <w:rFonts w:hint="eastAsia"/>
        </w:rPr>
        <w:t xml:space="preserve"> </w:t>
      </w:r>
      <w:proofErr w:type="gramStart"/>
      <w:r w:rsidRPr="0088059F">
        <w:rPr>
          <w:rFonts w:hint="eastAsia"/>
        </w:rPr>
        <w:t>一</w:t>
      </w:r>
      <w:proofErr w:type="gramEnd"/>
      <w:r w:rsidRPr="0088059F">
        <w:rPr>
          <w:rFonts w:hint="eastAsia"/>
        </w:rPr>
        <w:t>個人需要在醫院的一個單元中睡覺，帶有一些傳感器來監視呼吸模式，氧氣水平，</w:t>
      </w:r>
      <w:proofErr w:type="gramStart"/>
      <w:r w:rsidRPr="0088059F">
        <w:rPr>
          <w:rFonts w:hint="eastAsia"/>
        </w:rPr>
        <w:t>心率和</w:t>
      </w:r>
      <w:proofErr w:type="gramEnd"/>
      <w:r w:rsidRPr="0088059F">
        <w:rPr>
          <w:rFonts w:hint="eastAsia"/>
        </w:rPr>
        <w:t>身體運動。</w:t>
      </w:r>
      <w:r w:rsidRPr="0088059F">
        <w:rPr>
          <w:rFonts w:hint="eastAsia"/>
        </w:rPr>
        <w:t xml:space="preserve"> </w:t>
      </w:r>
      <w:r w:rsidRPr="0088059F">
        <w:rPr>
          <w:rFonts w:hint="eastAsia"/>
        </w:rPr>
        <w:t>一些設備也正在幫助患者在家中進行這些測試，但是在測試的可靠性上會出現問號，並且尚未被證明像</w:t>
      </w:r>
      <w:r w:rsidRPr="0088059F">
        <w:rPr>
          <w:rFonts w:hint="eastAsia"/>
        </w:rPr>
        <w:t>PSG</w:t>
      </w:r>
      <w:r w:rsidRPr="0088059F">
        <w:rPr>
          <w:rFonts w:hint="eastAsia"/>
        </w:rPr>
        <w:t>一樣準確</w:t>
      </w:r>
      <w:r w:rsidRPr="0088059F">
        <w:rPr>
          <w:rFonts w:hint="eastAsia"/>
        </w:rPr>
        <w:t>[4]</w:t>
      </w:r>
      <w:r w:rsidRPr="0088059F">
        <w:rPr>
          <w:rFonts w:hint="eastAsia"/>
        </w:rPr>
        <w:t>。</w:t>
      </w:r>
      <w:r w:rsidRPr="0088059F">
        <w:rPr>
          <w:rFonts w:hint="eastAsia"/>
        </w:rPr>
        <w:t xml:space="preserve"> </w:t>
      </w:r>
      <w:r w:rsidRPr="0088059F">
        <w:rPr>
          <w:rFonts w:hint="eastAsia"/>
        </w:rPr>
        <w:t>在測試之後，計算呼吸暫停</w:t>
      </w:r>
      <w:r w:rsidRPr="0088059F">
        <w:rPr>
          <w:rFonts w:hint="eastAsia"/>
        </w:rPr>
        <w:t>-</w:t>
      </w:r>
      <w:r w:rsidRPr="0088059F">
        <w:rPr>
          <w:rFonts w:hint="eastAsia"/>
        </w:rPr>
        <w:t>呼吸不足指數（</w:t>
      </w:r>
      <w:r w:rsidRPr="0088059F">
        <w:rPr>
          <w:rFonts w:hint="eastAsia"/>
        </w:rPr>
        <w:t>AHI</w:t>
      </w:r>
      <w:r w:rsidRPr="0088059F">
        <w:rPr>
          <w:rFonts w:hint="eastAsia"/>
        </w:rPr>
        <w:t>）。</w:t>
      </w:r>
      <w:r w:rsidRPr="0088059F">
        <w:rPr>
          <w:rFonts w:hint="eastAsia"/>
        </w:rPr>
        <w:t xml:space="preserve"> </w:t>
      </w:r>
      <w:r w:rsidRPr="0088059F">
        <w:rPr>
          <w:rFonts w:hint="eastAsia"/>
        </w:rPr>
        <w:t>該指數指出了睡眠呼吸暫停的嚴重程度。</w:t>
      </w:r>
      <w:r w:rsidRPr="0088059F">
        <w:rPr>
          <w:rFonts w:hint="eastAsia"/>
        </w:rPr>
        <w:t xml:space="preserve"> </w:t>
      </w:r>
      <w:r w:rsidRPr="0088059F">
        <w:rPr>
          <w:rFonts w:hint="eastAsia"/>
        </w:rPr>
        <w:t>由於金錢和時間上的成本，</w:t>
      </w:r>
      <w:r w:rsidRPr="0088059F">
        <w:rPr>
          <w:rFonts w:hint="eastAsia"/>
        </w:rPr>
        <w:t>PSG</w:t>
      </w:r>
      <w:r w:rsidRPr="0088059F">
        <w:rPr>
          <w:rFonts w:hint="eastAsia"/>
        </w:rPr>
        <w:t>的侵襲性，與</w:t>
      </w:r>
      <w:r w:rsidRPr="0088059F">
        <w:rPr>
          <w:rFonts w:hint="eastAsia"/>
        </w:rPr>
        <w:t>OSA</w:t>
      </w:r>
      <w:r w:rsidRPr="0088059F">
        <w:rPr>
          <w:rFonts w:hint="eastAsia"/>
        </w:rPr>
        <w:t>相關的症狀的非特異性性質以及進入睡眠診所的機會有限，許多</w:t>
      </w:r>
      <w:r w:rsidRPr="0088059F">
        <w:rPr>
          <w:rFonts w:hint="eastAsia"/>
        </w:rPr>
        <w:t>OSA</w:t>
      </w:r>
      <w:r w:rsidRPr="0088059F">
        <w:rPr>
          <w:rFonts w:hint="eastAsia"/>
        </w:rPr>
        <w:t>患者在出現明顯症狀之前仍未得到診斷</w:t>
      </w:r>
      <w:r w:rsidRPr="0088059F">
        <w:rPr>
          <w:rFonts w:hint="eastAsia"/>
        </w:rPr>
        <w:t>[5]</w:t>
      </w:r>
      <w:r w:rsidRPr="0088059F">
        <w:rPr>
          <w:rFonts w:hint="eastAsia"/>
        </w:rPr>
        <w:t>。</w:t>
      </w:r>
    </w:p>
    <w:p w:rsidR="0088059F" w:rsidRDefault="0088059F" w:rsidP="00E47047">
      <w:r>
        <w:tab/>
      </w:r>
      <w:r w:rsidRPr="0088059F">
        <w:rPr>
          <w:rFonts w:hint="eastAsia"/>
        </w:rPr>
        <w:t>過去，已經進行了許多嘗試來基於問卷調查來預測</w:t>
      </w:r>
      <w:r w:rsidRPr="0088059F">
        <w:rPr>
          <w:rFonts w:hint="eastAsia"/>
        </w:rPr>
        <w:t>OSA</w:t>
      </w:r>
      <w:r w:rsidRPr="0088059F">
        <w:rPr>
          <w:rFonts w:hint="eastAsia"/>
        </w:rPr>
        <w:t>。</w:t>
      </w:r>
      <w:r w:rsidRPr="0088059F">
        <w:rPr>
          <w:rFonts w:hint="eastAsia"/>
        </w:rPr>
        <w:t xml:space="preserve"> </w:t>
      </w:r>
      <w:r w:rsidRPr="0088059F">
        <w:rPr>
          <w:rFonts w:hint="eastAsia"/>
        </w:rPr>
        <w:t>例如，柏林調查表根據打</w:t>
      </w:r>
      <w:r w:rsidRPr="0088059F">
        <w:rPr>
          <w:rFonts w:hint="eastAsia"/>
        </w:rPr>
        <w:t>s</w:t>
      </w:r>
      <w:r w:rsidRPr="0088059F">
        <w:rPr>
          <w:rFonts w:hint="eastAsia"/>
        </w:rPr>
        <w:t>，疲倦，血壓和體重指數信息預測風險水平，而愛普沃思困倦調查表則評估白天各種情況下的困倦情況。</w:t>
      </w:r>
      <w:r w:rsidRPr="0088059F">
        <w:rPr>
          <w:rFonts w:hint="eastAsia"/>
        </w:rPr>
        <w:t xml:space="preserve"> </w:t>
      </w:r>
      <w:r w:rsidRPr="0088059F">
        <w:rPr>
          <w:rFonts w:hint="eastAsia"/>
        </w:rPr>
        <w:t>儘管它們是自我管理的且成本低廉，但在準確識別受影響的個人方面仍存在不足。</w:t>
      </w:r>
    </w:p>
    <w:p w:rsidR="0088059F" w:rsidRPr="0088059F" w:rsidRDefault="0088059F" w:rsidP="0088059F">
      <w:pPr>
        <w:pStyle w:val="2"/>
        <w:spacing w:line="240" w:lineRule="atLeast"/>
        <w:rPr>
          <w:sz w:val="32"/>
        </w:rPr>
      </w:pPr>
      <w:r w:rsidRPr="0088059F">
        <w:rPr>
          <w:rFonts w:hint="eastAsia"/>
          <w:sz w:val="32"/>
        </w:rPr>
        <w:t>二、</w:t>
      </w:r>
      <w:r w:rsidRPr="0088059F">
        <w:rPr>
          <w:rFonts w:hint="eastAsia"/>
          <w:sz w:val="32"/>
        </w:rPr>
        <w:t>R</w:t>
      </w:r>
      <w:r w:rsidRPr="0088059F">
        <w:rPr>
          <w:sz w:val="32"/>
        </w:rPr>
        <w:t>elated Work</w:t>
      </w:r>
    </w:p>
    <w:p w:rsidR="0088059F" w:rsidRDefault="0088059F" w:rsidP="00E47047">
      <w:r>
        <w:tab/>
      </w:r>
      <w:r w:rsidRPr="0088059F">
        <w:rPr>
          <w:rFonts w:hint="eastAsia"/>
        </w:rPr>
        <w:t>為了使診斷更加容易和快捷，已使用了成像技術。</w:t>
      </w:r>
      <w:r w:rsidRPr="0088059F">
        <w:rPr>
          <w:rFonts w:hint="eastAsia"/>
        </w:rPr>
        <w:t xml:space="preserve"> </w:t>
      </w:r>
      <w:proofErr w:type="gramStart"/>
      <w:r w:rsidRPr="0088059F">
        <w:rPr>
          <w:rFonts w:hint="eastAsia"/>
        </w:rPr>
        <w:t>像何塞</w:t>
      </w:r>
      <w:proofErr w:type="gramEnd"/>
      <w:r w:rsidRPr="0088059F">
        <w:rPr>
          <w:rFonts w:hint="eastAsia"/>
        </w:rPr>
        <w:t>（</w:t>
      </w:r>
      <w:r w:rsidRPr="0088059F">
        <w:rPr>
          <w:rFonts w:hint="eastAsia"/>
        </w:rPr>
        <w:t>Jose</w:t>
      </w:r>
      <w:r w:rsidRPr="0088059F">
        <w:rPr>
          <w:rFonts w:hint="eastAsia"/>
        </w:rPr>
        <w:t>）等。</w:t>
      </w:r>
      <w:r w:rsidRPr="0088059F">
        <w:rPr>
          <w:rFonts w:hint="eastAsia"/>
        </w:rPr>
        <w:t xml:space="preserve">  [6]</w:t>
      </w:r>
      <w:r w:rsidRPr="0088059F">
        <w:rPr>
          <w:rFonts w:hint="eastAsia"/>
        </w:rPr>
        <w:t>等人檢查了上呼吸道結構的解剖測量與</w:t>
      </w:r>
      <w:r w:rsidRPr="0088059F">
        <w:rPr>
          <w:rFonts w:hint="eastAsia"/>
        </w:rPr>
        <w:t>OSA</w:t>
      </w:r>
      <w:r w:rsidRPr="0088059F">
        <w:rPr>
          <w:rFonts w:hint="eastAsia"/>
        </w:rPr>
        <w:t>之間的關係。</w:t>
      </w:r>
      <w:r w:rsidRPr="0088059F">
        <w:rPr>
          <w:rFonts w:hint="eastAsia"/>
        </w:rPr>
        <w:t xml:space="preserve"> </w:t>
      </w:r>
      <w:r w:rsidRPr="0088059F">
        <w:rPr>
          <w:rFonts w:hint="eastAsia"/>
        </w:rPr>
        <w:t>他們使用了牙科</w:t>
      </w:r>
      <w:r w:rsidRPr="0088059F">
        <w:rPr>
          <w:rFonts w:hint="eastAsia"/>
        </w:rPr>
        <w:t>X</w:t>
      </w:r>
      <w:r w:rsidRPr="0088059F">
        <w:rPr>
          <w:rFonts w:hint="eastAsia"/>
        </w:rPr>
        <w:t>射線和</w:t>
      </w:r>
      <w:proofErr w:type="gramStart"/>
      <w:r w:rsidRPr="0088059F">
        <w:rPr>
          <w:rFonts w:hint="eastAsia"/>
        </w:rPr>
        <w:t>磁共振</w:t>
      </w:r>
      <w:proofErr w:type="gramEnd"/>
      <w:r w:rsidRPr="0088059F">
        <w:rPr>
          <w:rFonts w:hint="eastAsia"/>
        </w:rPr>
        <w:t>成像（</w:t>
      </w:r>
      <w:r w:rsidRPr="0088059F">
        <w:rPr>
          <w:rFonts w:hint="eastAsia"/>
        </w:rPr>
        <w:t>MRI</w:t>
      </w:r>
      <w:r w:rsidRPr="0088059F">
        <w:rPr>
          <w:rFonts w:hint="eastAsia"/>
        </w:rPr>
        <w:t>）掃描來進行解剖測量。</w:t>
      </w:r>
      <w:r w:rsidRPr="0088059F">
        <w:rPr>
          <w:rFonts w:hint="eastAsia"/>
        </w:rPr>
        <w:t xml:space="preserve">  [7]</w:t>
      </w:r>
      <w:r w:rsidRPr="0088059F">
        <w:rPr>
          <w:rFonts w:hint="eastAsia"/>
        </w:rPr>
        <w:t>在上呼吸道軟組織的</w:t>
      </w:r>
      <w:r w:rsidRPr="0088059F">
        <w:rPr>
          <w:rFonts w:hint="eastAsia"/>
        </w:rPr>
        <w:t>MRI</w:t>
      </w:r>
      <w:r w:rsidRPr="0088059F">
        <w:rPr>
          <w:rFonts w:hint="eastAsia"/>
        </w:rPr>
        <w:t>上使用體積分析來計算</w:t>
      </w:r>
      <w:r w:rsidRPr="0088059F">
        <w:rPr>
          <w:rFonts w:hint="eastAsia"/>
        </w:rPr>
        <w:t>OSA</w:t>
      </w:r>
      <w:r w:rsidRPr="0088059F">
        <w:rPr>
          <w:rFonts w:hint="eastAsia"/>
        </w:rPr>
        <w:t>和非</w:t>
      </w:r>
      <w:r w:rsidRPr="0088059F">
        <w:rPr>
          <w:rFonts w:hint="eastAsia"/>
        </w:rPr>
        <w:t>OSA</w:t>
      </w:r>
      <w:r w:rsidRPr="0088059F">
        <w:rPr>
          <w:rFonts w:hint="eastAsia"/>
        </w:rPr>
        <w:t>受試者之間的生理差異。</w:t>
      </w:r>
      <w:r w:rsidRPr="0088059F">
        <w:rPr>
          <w:rFonts w:hint="eastAsia"/>
        </w:rPr>
        <w:t xml:space="preserve">  [8]</w:t>
      </w:r>
      <w:r w:rsidRPr="0088059F">
        <w:rPr>
          <w:rFonts w:hint="eastAsia"/>
        </w:rPr>
        <w:t>還通過</w:t>
      </w:r>
      <w:proofErr w:type="gramStart"/>
      <w:r w:rsidRPr="0088059F">
        <w:rPr>
          <w:rFonts w:hint="eastAsia"/>
        </w:rPr>
        <w:lastRenderedPageBreak/>
        <w:t>對照側受試</w:t>
      </w:r>
      <w:proofErr w:type="gramEnd"/>
      <w:r w:rsidRPr="0088059F">
        <w:rPr>
          <w:rFonts w:hint="eastAsia"/>
        </w:rPr>
        <w:t>者和睡眠呼吸暫停患者</w:t>
      </w:r>
      <w:proofErr w:type="gramStart"/>
      <w:r w:rsidRPr="0088059F">
        <w:rPr>
          <w:rFonts w:hint="eastAsia"/>
        </w:rPr>
        <w:t>的側位頭顱</w:t>
      </w:r>
      <w:proofErr w:type="gramEnd"/>
      <w:r w:rsidRPr="0088059F">
        <w:rPr>
          <w:rFonts w:hint="eastAsia"/>
        </w:rPr>
        <w:t>CT</w:t>
      </w:r>
      <w:r w:rsidRPr="0088059F">
        <w:rPr>
          <w:rFonts w:hint="eastAsia"/>
        </w:rPr>
        <w:t>，舌頭，軟</w:t>
      </w:r>
      <w:r w:rsidRPr="0088059F">
        <w:rPr>
          <w:rFonts w:hint="eastAsia"/>
        </w:rPr>
        <w:t>pa</w:t>
      </w:r>
      <w:r w:rsidRPr="0088059F">
        <w:rPr>
          <w:rFonts w:hint="eastAsia"/>
        </w:rPr>
        <w:t>和上呼吸道大小</w:t>
      </w:r>
      <w:proofErr w:type="gramStart"/>
      <w:r w:rsidRPr="0088059F">
        <w:rPr>
          <w:rFonts w:hint="eastAsia"/>
        </w:rPr>
        <w:t>的體層攝影</w:t>
      </w:r>
      <w:proofErr w:type="gramEnd"/>
      <w:r w:rsidRPr="0088059F">
        <w:rPr>
          <w:rFonts w:hint="eastAsia"/>
        </w:rPr>
        <w:t>術評估</w:t>
      </w:r>
      <w:proofErr w:type="gramStart"/>
      <w:r w:rsidRPr="0088059F">
        <w:rPr>
          <w:rFonts w:hint="eastAsia"/>
        </w:rPr>
        <w:t>了顱面結構</w:t>
      </w:r>
      <w:proofErr w:type="gramEnd"/>
      <w:r w:rsidRPr="0088059F">
        <w:rPr>
          <w:rFonts w:hint="eastAsia"/>
        </w:rPr>
        <w:t>之間的關係。</w:t>
      </w:r>
    </w:p>
    <w:p w:rsidR="0088059F" w:rsidRDefault="0088059F" w:rsidP="00E47047">
      <w:r>
        <w:tab/>
      </w:r>
      <w:r w:rsidRPr="0088059F">
        <w:rPr>
          <w:rFonts w:hint="eastAsia"/>
        </w:rPr>
        <w:t>這些程序主要基於先進的成像技術，可以對面部結構進行全面分析。</w:t>
      </w:r>
      <w:r w:rsidRPr="0088059F">
        <w:rPr>
          <w:rFonts w:hint="eastAsia"/>
        </w:rPr>
        <w:t xml:space="preserve"> </w:t>
      </w:r>
      <w:r>
        <w:rPr>
          <w:rFonts w:hint="eastAsia"/>
        </w:rPr>
        <w:t>然而</w:t>
      </w:r>
      <w:r w:rsidRPr="0088059F">
        <w:rPr>
          <w:rFonts w:hint="eastAsia"/>
        </w:rPr>
        <w:t>這些程序昂貴且費時。像</w:t>
      </w:r>
      <w:r w:rsidRPr="0088059F">
        <w:rPr>
          <w:rFonts w:hint="eastAsia"/>
        </w:rPr>
        <w:t>[9]</w:t>
      </w:r>
      <w:r w:rsidRPr="0088059F">
        <w:rPr>
          <w:rFonts w:hint="eastAsia"/>
        </w:rPr>
        <w:t>這樣的研究表明</w:t>
      </w:r>
      <w:r w:rsidRPr="0088059F">
        <w:rPr>
          <w:rFonts w:hint="eastAsia"/>
        </w:rPr>
        <w:t>OSA</w:t>
      </w:r>
      <w:r w:rsidRPr="0088059F">
        <w:rPr>
          <w:rFonts w:hint="eastAsia"/>
        </w:rPr>
        <w:t>受試者</w:t>
      </w:r>
      <w:proofErr w:type="gramStart"/>
      <w:r w:rsidRPr="0088059F">
        <w:rPr>
          <w:rFonts w:hint="eastAsia"/>
        </w:rPr>
        <w:t>的顱面攝影</w:t>
      </w:r>
      <w:proofErr w:type="gramEnd"/>
      <w:r w:rsidRPr="0088059F">
        <w:rPr>
          <w:rFonts w:hint="eastAsia"/>
        </w:rPr>
        <w:t>和口內攝影之間存在聯繫。</w:t>
      </w:r>
      <w:r w:rsidRPr="0088059F">
        <w:rPr>
          <w:rFonts w:hint="eastAsia"/>
        </w:rPr>
        <w:t xml:space="preserve"> </w:t>
      </w:r>
      <w:r w:rsidRPr="0088059F">
        <w:rPr>
          <w:rFonts w:hint="eastAsia"/>
        </w:rPr>
        <w:t>同樣，類似</w:t>
      </w:r>
      <w:r w:rsidRPr="0088059F">
        <w:rPr>
          <w:rFonts w:hint="eastAsia"/>
        </w:rPr>
        <w:t>[10]</w:t>
      </w:r>
      <w:r w:rsidRPr="0088059F">
        <w:rPr>
          <w:rFonts w:hint="eastAsia"/>
        </w:rPr>
        <w:t>的工作研究了面部尺寸和上呼吸道結構之間的關係。</w:t>
      </w:r>
      <w:r w:rsidRPr="0088059F">
        <w:rPr>
          <w:rFonts w:hint="eastAsia"/>
        </w:rPr>
        <w:t xml:space="preserve">  [11]</w:t>
      </w:r>
      <w:r w:rsidRPr="0088059F">
        <w:rPr>
          <w:rFonts w:hint="eastAsia"/>
        </w:rPr>
        <w:t>發現在面部的</w:t>
      </w:r>
      <w:proofErr w:type="gramStart"/>
      <w:r w:rsidRPr="0088059F">
        <w:rPr>
          <w:rFonts w:hint="eastAsia"/>
        </w:rPr>
        <w:t>下部和頸部</w:t>
      </w:r>
      <w:proofErr w:type="gramEnd"/>
      <w:r w:rsidRPr="0088059F">
        <w:rPr>
          <w:rFonts w:hint="eastAsia"/>
        </w:rPr>
        <w:t>的上部發現了主要的面部變化。</w:t>
      </w:r>
      <w:r w:rsidRPr="0088059F">
        <w:rPr>
          <w:rFonts w:hint="eastAsia"/>
        </w:rPr>
        <w:t xml:space="preserve"> </w:t>
      </w:r>
      <w:r w:rsidRPr="0088059F">
        <w:rPr>
          <w:rFonts w:hint="eastAsia"/>
        </w:rPr>
        <w:t>這些研究鼓勵研究人員設計出基於面部圖像的</w:t>
      </w:r>
      <w:r w:rsidRPr="0088059F">
        <w:rPr>
          <w:rFonts w:hint="eastAsia"/>
        </w:rPr>
        <w:t>OSA</w:t>
      </w:r>
      <w:r w:rsidRPr="0088059F">
        <w:rPr>
          <w:rFonts w:hint="eastAsia"/>
        </w:rPr>
        <w:t>診斷。</w:t>
      </w:r>
    </w:p>
    <w:p w:rsidR="0088059F" w:rsidRDefault="0088059F" w:rsidP="00E47047">
      <w:r>
        <w:tab/>
      </w:r>
      <w:r w:rsidRPr="0088059F">
        <w:rPr>
          <w:rFonts w:hint="eastAsia"/>
        </w:rPr>
        <w:t>Lee</w:t>
      </w:r>
      <w:r w:rsidRPr="0088059F">
        <w:rPr>
          <w:rFonts w:hint="eastAsia"/>
        </w:rPr>
        <w:t>等。</w:t>
      </w:r>
      <w:r w:rsidRPr="0088059F">
        <w:rPr>
          <w:rFonts w:hint="eastAsia"/>
        </w:rPr>
        <w:t xml:space="preserve">  [12]</w:t>
      </w:r>
      <w:r w:rsidRPr="0088059F">
        <w:rPr>
          <w:rFonts w:hint="eastAsia"/>
        </w:rPr>
        <w:t>，</w:t>
      </w:r>
      <w:r w:rsidRPr="0088059F">
        <w:rPr>
          <w:rFonts w:hint="eastAsia"/>
        </w:rPr>
        <w:t>[13]</w:t>
      </w:r>
      <w:r w:rsidRPr="0088059F">
        <w:rPr>
          <w:rFonts w:hint="eastAsia"/>
        </w:rPr>
        <w:t>從數位照片中</w:t>
      </w:r>
      <w:proofErr w:type="gramStart"/>
      <w:r w:rsidRPr="0088059F">
        <w:rPr>
          <w:rFonts w:hint="eastAsia"/>
        </w:rPr>
        <w:t>使用顱面表面</w:t>
      </w:r>
      <w:proofErr w:type="gramEnd"/>
      <w:r w:rsidRPr="0088059F">
        <w:rPr>
          <w:rFonts w:hint="eastAsia"/>
        </w:rPr>
        <w:t>結構的特徵來預測</w:t>
      </w:r>
      <w:r w:rsidRPr="0088059F">
        <w:rPr>
          <w:rFonts w:hint="eastAsia"/>
        </w:rPr>
        <w:t>OSA</w:t>
      </w:r>
      <w:r w:rsidRPr="0088059F">
        <w:rPr>
          <w:rFonts w:hint="eastAsia"/>
        </w:rPr>
        <w:t>。他們分析了</w:t>
      </w:r>
      <w:r w:rsidRPr="0088059F">
        <w:rPr>
          <w:rFonts w:hint="eastAsia"/>
        </w:rPr>
        <w:t>114</w:t>
      </w:r>
      <w:r w:rsidRPr="0088059F">
        <w:rPr>
          <w:rFonts w:hint="eastAsia"/>
        </w:rPr>
        <w:t>名受試者的正面和側面照片。通過照相測量，他們在接收器工作特性（</w:t>
      </w:r>
      <w:r w:rsidRPr="0088059F">
        <w:rPr>
          <w:rFonts w:hint="eastAsia"/>
        </w:rPr>
        <w:t>ROC</w:t>
      </w:r>
      <w:r w:rsidRPr="0088059F">
        <w:rPr>
          <w:rFonts w:hint="eastAsia"/>
        </w:rPr>
        <w:t>）曲線下的面積為</w:t>
      </w:r>
      <w:r w:rsidRPr="0088059F">
        <w:rPr>
          <w:rFonts w:hint="eastAsia"/>
        </w:rPr>
        <w:t>0.82</w:t>
      </w:r>
      <w:r w:rsidRPr="0088059F">
        <w:rPr>
          <w:rFonts w:hint="eastAsia"/>
        </w:rPr>
        <w:t>，獲得了</w:t>
      </w:r>
      <w:r w:rsidRPr="0088059F">
        <w:rPr>
          <w:rFonts w:hint="eastAsia"/>
        </w:rPr>
        <w:t>76.1</w:t>
      </w:r>
      <w:r w:rsidRPr="0088059F">
        <w:rPr>
          <w:rFonts w:hint="eastAsia"/>
        </w:rPr>
        <w:t>％的準確度。</w:t>
      </w:r>
      <w:r w:rsidRPr="0088059F">
        <w:rPr>
          <w:rFonts w:hint="eastAsia"/>
        </w:rPr>
        <w:t xml:space="preserve"> </w:t>
      </w:r>
      <w:r w:rsidRPr="0088059F">
        <w:rPr>
          <w:rFonts w:hint="eastAsia"/>
        </w:rPr>
        <w:t>同樣，</w:t>
      </w:r>
      <w:r w:rsidRPr="0088059F">
        <w:rPr>
          <w:rFonts w:hint="eastAsia"/>
        </w:rPr>
        <w:t>[14]</w:t>
      </w:r>
      <w:r w:rsidRPr="0088059F">
        <w:rPr>
          <w:rFonts w:hint="eastAsia"/>
        </w:rPr>
        <w:t>，</w:t>
      </w:r>
      <w:r w:rsidRPr="0088059F">
        <w:rPr>
          <w:rFonts w:hint="eastAsia"/>
        </w:rPr>
        <w:t>[15]</w:t>
      </w:r>
      <w:r w:rsidRPr="0088059F">
        <w:rPr>
          <w:rFonts w:hint="eastAsia"/>
        </w:rPr>
        <w:t>通過分析面部輪廓</w:t>
      </w:r>
      <w:proofErr w:type="gramStart"/>
      <w:r w:rsidRPr="0088059F">
        <w:rPr>
          <w:rFonts w:hint="eastAsia"/>
        </w:rPr>
        <w:t>和額葉</w:t>
      </w:r>
      <w:proofErr w:type="gramEnd"/>
      <w:r w:rsidRPr="0088059F">
        <w:rPr>
          <w:rFonts w:hint="eastAsia"/>
        </w:rPr>
        <w:t>圖像，探索了</w:t>
      </w:r>
      <w:r w:rsidRPr="0088059F">
        <w:rPr>
          <w:rFonts w:hint="eastAsia"/>
        </w:rPr>
        <w:t>OSA</w:t>
      </w:r>
      <w:r w:rsidRPr="0088059F">
        <w:rPr>
          <w:rFonts w:hint="eastAsia"/>
        </w:rPr>
        <w:t>的預測能力。</w:t>
      </w:r>
      <w:r w:rsidRPr="0088059F">
        <w:rPr>
          <w:rFonts w:hint="eastAsia"/>
        </w:rPr>
        <w:t xml:space="preserve"> </w:t>
      </w:r>
      <w:r w:rsidRPr="0088059F">
        <w:rPr>
          <w:rFonts w:hint="eastAsia"/>
        </w:rPr>
        <w:t>這些結果表明，</w:t>
      </w:r>
      <w:proofErr w:type="gramStart"/>
      <w:r w:rsidRPr="0088059F">
        <w:rPr>
          <w:rFonts w:hint="eastAsia"/>
        </w:rPr>
        <w:t>捕獲顱面結構</w:t>
      </w:r>
      <w:proofErr w:type="gramEnd"/>
      <w:r w:rsidRPr="0088059F">
        <w:rPr>
          <w:rFonts w:hint="eastAsia"/>
        </w:rPr>
        <w:t>和區域性肥胖的複合元素的特徵比人口統計數據可以更好地預測</w:t>
      </w:r>
      <w:r w:rsidRPr="0088059F">
        <w:rPr>
          <w:rFonts w:hint="eastAsia"/>
        </w:rPr>
        <w:t>OSA</w:t>
      </w:r>
      <w:r w:rsidRPr="0088059F">
        <w:rPr>
          <w:rFonts w:hint="eastAsia"/>
        </w:rPr>
        <w:t>（例如</w:t>
      </w:r>
      <w:r w:rsidRPr="0088059F">
        <w:rPr>
          <w:rFonts w:hint="eastAsia"/>
        </w:rPr>
        <w:t xml:space="preserve">    BMI</w:t>
      </w:r>
      <w:r w:rsidRPr="0088059F">
        <w:rPr>
          <w:rFonts w:hint="eastAsia"/>
        </w:rPr>
        <w:t>或頸圍）通過臨床觀察收集。但是，數位照片本質上是二維的，因此既無法獲得非線性測量結果，也無法</w:t>
      </w:r>
      <w:proofErr w:type="gramStart"/>
      <w:r w:rsidRPr="0088059F">
        <w:rPr>
          <w:rFonts w:hint="eastAsia"/>
        </w:rPr>
        <w:t>獲得顱面解剖</w:t>
      </w:r>
      <w:proofErr w:type="gramEnd"/>
      <w:r w:rsidRPr="0088059F">
        <w:rPr>
          <w:rFonts w:hint="eastAsia"/>
        </w:rPr>
        <w:t>形狀的測量結果。</w:t>
      </w:r>
      <w:r w:rsidRPr="0088059F">
        <w:rPr>
          <w:rFonts w:hint="eastAsia"/>
        </w:rPr>
        <w:t xml:space="preserve"> </w:t>
      </w:r>
      <w:r w:rsidRPr="0088059F">
        <w:rPr>
          <w:rFonts w:hint="eastAsia"/>
        </w:rPr>
        <w:t>所有這些方法都需要手動地標檢測，這很耗時，並且還取決於將在面部數據上標記關鍵點的人員的經驗。</w:t>
      </w:r>
    </w:p>
    <w:p w:rsidR="0088059F" w:rsidRDefault="0088059F" w:rsidP="00E47047">
      <w:r>
        <w:tab/>
      </w:r>
      <w:r w:rsidRPr="0088059F">
        <w:rPr>
          <w:rFonts w:hint="eastAsia"/>
        </w:rPr>
        <w:t>就我們所知，使用自動界標檢測進行睡眠呼吸暫停檢測只有一項工作。</w:t>
      </w:r>
      <w:r w:rsidRPr="0088059F">
        <w:rPr>
          <w:rFonts w:hint="eastAsia"/>
        </w:rPr>
        <w:t xml:space="preserve">  AT </w:t>
      </w:r>
      <w:proofErr w:type="spellStart"/>
      <w:r w:rsidRPr="0088059F">
        <w:rPr>
          <w:rFonts w:hint="eastAsia"/>
        </w:rPr>
        <w:t>Balaei</w:t>
      </w:r>
      <w:proofErr w:type="spellEnd"/>
      <w:r w:rsidRPr="0088059F">
        <w:rPr>
          <w:rFonts w:hint="eastAsia"/>
        </w:rPr>
        <w:t>等。</w:t>
      </w:r>
      <w:r w:rsidRPr="0088059F">
        <w:rPr>
          <w:rFonts w:hint="eastAsia"/>
        </w:rPr>
        <w:t xml:space="preserve">  [16]</w:t>
      </w:r>
      <w:r w:rsidRPr="0088059F">
        <w:rPr>
          <w:rFonts w:hint="eastAsia"/>
        </w:rPr>
        <w:t>使用回歸方法找到</w:t>
      </w:r>
      <w:r w:rsidRPr="0088059F">
        <w:rPr>
          <w:rFonts w:hint="eastAsia"/>
        </w:rPr>
        <w:t>21</w:t>
      </w:r>
      <w:r w:rsidRPr="0088059F">
        <w:rPr>
          <w:rFonts w:hint="eastAsia"/>
        </w:rPr>
        <w:t>個輪廓和</w:t>
      </w:r>
      <w:r w:rsidRPr="0088059F">
        <w:rPr>
          <w:rFonts w:hint="eastAsia"/>
        </w:rPr>
        <w:t>14</w:t>
      </w:r>
      <w:r w:rsidRPr="0088059F">
        <w:rPr>
          <w:rFonts w:hint="eastAsia"/>
        </w:rPr>
        <w:t>個正面地標。</w:t>
      </w:r>
      <w:r w:rsidRPr="0088059F">
        <w:rPr>
          <w:rFonts w:hint="eastAsia"/>
        </w:rPr>
        <w:t xml:space="preserve"> </w:t>
      </w:r>
      <w:r w:rsidRPr="0088059F">
        <w:rPr>
          <w:rFonts w:hint="eastAsia"/>
        </w:rPr>
        <w:t>使用訓練有素的分類器對檢測到的地標實現了</w:t>
      </w:r>
      <w:r w:rsidRPr="0088059F">
        <w:rPr>
          <w:rFonts w:hint="eastAsia"/>
        </w:rPr>
        <w:t>70</w:t>
      </w:r>
      <w:r w:rsidRPr="0088059F">
        <w:rPr>
          <w:rFonts w:hint="eastAsia"/>
        </w:rPr>
        <w:t>％的精度。</w:t>
      </w:r>
      <w:r w:rsidRPr="0088059F">
        <w:rPr>
          <w:rFonts w:hint="eastAsia"/>
        </w:rPr>
        <w:t xml:space="preserve"> </w:t>
      </w:r>
      <w:r w:rsidRPr="0088059F">
        <w:rPr>
          <w:rFonts w:hint="eastAsia"/>
        </w:rPr>
        <w:t>他們還嘗試通過訓練神經網絡直接</w:t>
      </w:r>
      <w:proofErr w:type="gramStart"/>
      <w:r w:rsidRPr="0088059F">
        <w:rPr>
          <w:rFonts w:hint="eastAsia"/>
        </w:rPr>
        <w:t>從額葉和</w:t>
      </w:r>
      <w:proofErr w:type="gramEnd"/>
      <w:r w:rsidRPr="0088059F">
        <w:rPr>
          <w:rFonts w:hint="eastAsia"/>
        </w:rPr>
        <w:t>輪廓圖像中預測</w:t>
      </w:r>
      <w:r w:rsidRPr="0088059F">
        <w:rPr>
          <w:rFonts w:hint="eastAsia"/>
        </w:rPr>
        <w:t>50x50</w:t>
      </w:r>
      <w:r w:rsidRPr="0088059F">
        <w:rPr>
          <w:rFonts w:hint="eastAsia"/>
        </w:rPr>
        <w:t>像素彩色面部數據的</w:t>
      </w:r>
      <w:r w:rsidRPr="0088059F">
        <w:rPr>
          <w:rFonts w:hint="eastAsia"/>
        </w:rPr>
        <w:t>OSA</w:t>
      </w:r>
      <w:r w:rsidRPr="0088059F">
        <w:rPr>
          <w:rFonts w:hint="eastAsia"/>
        </w:rPr>
        <w:t>形式。</w:t>
      </w:r>
      <w:r w:rsidRPr="0088059F">
        <w:rPr>
          <w:rFonts w:hint="eastAsia"/>
        </w:rPr>
        <w:t xml:space="preserve"> </w:t>
      </w:r>
      <w:r w:rsidRPr="0088059F">
        <w:rPr>
          <w:rFonts w:hint="eastAsia"/>
        </w:rPr>
        <w:t>在這方面，它們的準確度達到</w:t>
      </w:r>
      <w:r w:rsidRPr="0088059F">
        <w:rPr>
          <w:rFonts w:hint="eastAsia"/>
        </w:rPr>
        <w:t>62%</w:t>
      </w:r>
      <w:r w:rsidRPr="0088059F">
        <w:rPr>
          <w:rFonts w:hint="eastAsia"/>
        </w:rPr>
        <w:t>。</w:t>
      </w:r>
    </w:p>
    <w:p w:rsidR="0088059F" w:rsidRDefault="0088059F" w:rsidP="00E47047">
      <w:r>
        <w:tab/>
      </w:r>
      <w:r w:rsidRPr="0088059F">
        <w:rPr>
          <w:rFonts w:hint="eastAsia"/>
        </w:rPr>
        <w:t>最近開發了三維表面成像技術，該技術非常適合對人體的頭部，面部和頸部進行成像。</w:t>
      </w:r>
      <w:r w:rsidRPr="0088059F">
        <w:rPr>
          <w:rFonts w:hint="eastAsia"/>
        </w:rPr>
        <w:t xml:space="preserve"> </w:t>
      </w:r>
      <w:proofErr w:type="gramStart"/>
      <w:r w:rsidRPr="0088059F">
        <w:rPr>
          <w:rFonts w:hint="eastAsia"/>
        </w:rPr>
        <w:t>此類成像</w:t>
      </w:r>
      <w:proofErr w:type="gramEnd"/>
      <w:r w:rsidRPr="0088059F">
        <w:rPr>
          <w:rFonts w:hint="eastAsia"/>
        </w:rPr>
        <w:t>以前曾用於分析</w:t>
      </w:r>
      <w:r w:rsidRPr="0088059F">
        <w:rPr>
          <w:rFonts w:hint="eastAsia"/>
        </w:rPr>
        <w:t>OSA</w:t>
      </w:r>
      <w:r w:rsidRPr="0088059F">
        <w:rPr>
          <w:rFonts w:hint="eastAsia"/>
        </w:rPr>
        <w:t>治療的各種治療方式前後</w:t>
      </w:r>
      <w:proofErr w:type="gramStart"/>
      <w:r w:rsidRPr="0088059F">
        <w:rPr>
          <w:rFonts w:hint="eastAsia"/>
        </w:rPr>
        <w:t>的顱面變化</w:t>
      </w:r>
      <w:proofErr w:type="gramEnd"/>
      <w:r w:rsidRPr="0088059F">
        <w:rPr>
          <w:rFonts w:hint="eastAsia"/>
        </w:rPr>
        <w:t>[17]</w:t>
      </w:r>
      <w:r w:rsidRPr="0088059F">
        <w:rPr>
          <w:rFonts w:hint="eastAsia"/>
        </w:rPr>
        <w:t>，</w:t>
      </w:r>
      <w:r w:rsidRPr="0088059F">
        <w:rPr>
          <w:rFonts w:hint="eastAsia"/>
        </w:rPr>
        <w:t>[18]</w:t>
      </w:r>
      <w:r w:rsidRPr="0088059F">
        <w:rPr>
          <w:rFonts w:hint="eastAsia"/>
        </w:rPr>
        <w:t>，但是迄今為止，只有一項研究使用該技術從</w:t>
      </w:r>
      <w:r w:rsidRPr="0088059F">
        <w:rPr>
          <w:rFonts w:hint="eastAsia"/>
        </w:rPr>
        <w:t>40</w:t>
      </w:r>
      <w:r w:rsidRPr="0088059F">
        <w:rPr>
          <w:rFonts w:hint="eastAsia"/>
        </w:rPr>
        <w:t>個</w:t>
      </w:r>
      <w:r w:rsidRPr="0088059F">
        <w:rPr>
          <w:rFonts w:hint="eastAsia"/>
        </w:rPr>
        <w:t>OSA</w:t>
      </w:r>
      <w:r w:rsidRPr="0088059F">
        <w:rPr>
          <w:rFonts w:hint="eastAsia"/>
        </w:rPr>
        <w:t>和</w:t>
      </w:r>
      <w:r w:rsidRPr="0088059F">
        <w:rPr>
          <w:rFonts w:hint="eastAsia"/>
        </w:rPr>
        <w:t>40</w:t>
      </w:r>
      <w:r w:rsidRPr="0088059F">
        <w:rPr>
          <w:rFonts w:hint="eastAsia"/>
        </w:rPr>
        <w:t>個</w:t>
      </w:r>
      <w:r w:rsidR="00E22103">
        <w:rPr>
          <w:rFonts w:hint="eastAsia"/>
        </w:rPr>
        <w:t>非</w:t>
      </w:r>
      <w:r w:rsidRPr="0088059F">
        <w:rPr>
          <w:rFonts w:hint="eastAsia"/>
        </w:rPr>
        <w:t>OSA</w:t>
      </w:r>
      <w:r w:rsidRPr="0088059F">
        <w:rPr>
          <w:rFonts w:hint="eastAsia"/>
        </w:rPr>
        <w:t>中獲得面部的</w:t>
      </w:r>
      <w:r w:rsidRPr="0088059F">
        <w:rPr>
          <w:rFonts w:hint="eastAsia"/>
        </w:rPr>
        <w:t>3D</w:t>
      </w:r>
      <w:r w:rsidRPr="0088059F">
        <w:rPr>
          <w:rFonts w:hint="eastAsia"/>
        </w:rPr>
        <w:t>表面圖像。僅</w:t>
      </w:r>
      <w:proofErr w:type="gramStart"/>
      <w:r w:rsidRPr="0088059F">
        <w:rPr>
          <w:rFonts w:hint="eastAsia"/>
        </w:rPr>
        <w:t>分析顱面肥胖</w:t>
      </w:r>
      <w:proofErr w:type="gramEnd"/>
      <w:r w:rsidRPr="0088059F">
        <w:rPr>
          <w:rFonts w:hint="eastAsia"/>
        </w:rPr>
        <w:t>與</w:t>
      </w:r>
      <w:r w:rsidRPr="0088059F">
        <w:rPr>
          <w:rFonts w:hint="eastAsia"/>
        </w:rPr>
        <w:t>OSA</w:t>
      </w:r>
      <w:r w:rsidRPr="0088059F">
        <w:rPr>
          <w:rFonts w:hint="eastAsia"/>
        </w:rPr>
        <w:t>嚴重程度的關係。</w:t>
      </w:r>
      <w:r w:rsidRPr="0088059F">
        <w:rPr>
          <w:rFonts w:hint="eastAsia"/>
        </w:rPr>
        <w:t xml:space="preserve"> </w:t>
      </w:r>
      <w:r w:rsidRPr="0088059F">
        <w:rPr>
          <w:rFonts w:hint="eastAsia"/>
        </w:rPr>
        <w:t>這項技術尚未進行全面的研究來比較有或沒有</w:t>
      </w:r>
      <w:r w:rsidRPr="0088059F">
        <w:rPr>
          <w:rFonts w:hint="eastAsia"/>
        </w:rPr>
        <w:t>OSA</w:t>
      </w:r>
      <w:r w:rsidRPr="0088059F">
        <w:rPr>
          <w:rFonts w:hint="eastAsia"/>
        </w:rPr>
        <w:t>的人之間的面部形態學辨別能力</w:t>
      </w:r>
      <w:r w:rsidRPr="0088059F">
        <w:rPr>
          <w:rFonts w:hint="eastAsia"/>
        </w:rPr>
        <w:t>[19]</w:t>
      </w:r>
      <w:r w:rsidRPr="0088059F">
        <w:rPr>
          <w:rFonts w:hint="eastAsia"/>
        </w:rPr>
        <w:t>。</w:t>
      </w:r>
    </w:p>
    <w:p w:rsidR="0088059F" w:rsidRDefault="00E22103" w:rsidP="00E47047">
      <w:r>
        <w:tab/>
      </w:r>
      <w:r w:rsidRPr="00E22103">
        <w:rPr>
          <w:rFonts w:hint="eastAsia"/>
        </w:rPr>
        <w:t>我們的目標是利用面部深度圖中的</w:t>
      </w:r>
      <w:r w:rsidRPr="00E22103">
        <w:rPr>
          <w:rFonts w:hint="eastAsia"/>
        </w:rPr>
        <w:t>3d</w:t>
      </w:r>
      <w:r w:rsidRPr="00E22103">
        <w:rPr>
          <w:rFonts w:hint="eastAsia"/>
        </w:rPr>
        <w:t>信息，並設計一種無需人工干預即可檢測對像中</w:t>
      </w:r>
      <w:r w:rsidRPr="00E22103">
        <w:rPr>
          <w:rFonts w:hint="eastAsia"/>
        </w:rPr>
        <w:t>OSA</w:t>
      </w:r>
      <w:r w:rsidRPr="00E22103">
        <w:rPr>
          <w:rFonts w:hint="eastAsia"/>
        </w:rPr>
        <w:t>的框架。</w:t>
      </w:r>
      <w:r w:rsidRPr="00E22103">
        <w:rPr>
          <w:rFonts w:hint="eastAsia"/>
        </w:rPr>
        <w:t xml:space="preserve"> </w:t>
      </w:r>
      <w:r w:rsidRPr="00E22103">
        <w:rPr>
          <w:rFonts w:hint="eastAsia"/>
        </w:rPr>
        <w:t>為此，我們訓練了一個用於面部深度圖的深度網絡。</w:t>
      </w:r>
      <w:r w:rsidRPr="00E22103">
        <w:rPr>
          <w:rFonts w:hint="eastAsia"/>
        </w:rPr>
        <w:t xml:space="preserve"> </w:t>
      </w:r>
      <w:r w:rsidRPr="00E22103">
        <w:rPr>
          <w:rFonts w:hint="eastAsia"/>
        </w:rPr>
        <w:t>在第</w:t>
      </w:r>
      <w:r w:rsidRPr="00E22103">
        <w:rPr>
          <w:rFonts w:hint="eastAsia"/>
        </w:rPr>
        <w:t>3</w:t>
      </w:r>
      <w:r w:rsidRPr="00E22103">
        <w:rPr>
          <w:rFonts w:hint="eastAsia"/>
        </w:rPr>
        <w:t>節中，我們描述數據集，第</w:t>
      </w:r>
      <w:r w:rsidRPr="00E22103">
        <w:rPr>
          <w:rFonts w:hint="eastAsia"/>
        </w:rPr>
        <w:t>4</w:t>
      </w:r>
      <w:r w:rsidRPr="00E22103">
        <w:rPr>
          <w:rFonts w:hint="eastAsia"/>
        </w:rPr>
        <w:t>節中的方法論是關於結果的。</w:t>
      </w:r>
      <w:r w:rsidRPr="00E22103">
        <w:rPr>
          <w:rFonts w:hint="eastAsia"/>
        </w:rPr>
        <w:t xml:space="preserve"> </w:t>
      </w:r>
      <w:r w:rsidRPr="00E22103">
        <w:rPr>
          <w:rFonts w:hint="eastAsia"/>
        </w:rPr>
        <w:t>最後，我們得出本文的結論。</w:t>
      </w:r>
    </w:p>
    <w:p w:rsidR="00E22103" w:rsidRPr="00E22103" w:rsidRDefault="00E22103" w:rsidP="00E22103">
      <w:pPr>
        <w:pStyle w:val="2"/>
        <w:spacing w:line="240" w:lineRule="atLeast"/>
        <w:rPr>
          <w:sz w:val="32"/>
        </w:rPr>
      </w:pPr>
      <w:r w:rsidRPr="00E22103">
        <w:rPr>
          <w:rFonts w:hint="eastAsia"/>
          <w:sz w:val="32"/>
        </w:rPr>
        <w:t>三、</w:t>
      </w:r>
      <w:r w:rsidRPr="00E22103">
        <w:rPr>
          <w:rFonts w:hint="eastAsia"/>
          <w:sz w:val="32"/>
        </w:rPr>
        <w:t>Dataset</w:t>
      </w:r>
      <w:r w:rsidRPr="00E22103">
        <w:rPr>
          <w:sz w:val="32"/>
        </w:rPr>
        <w:t xml:space="preserve"> </w:t>
      </w:r>
      <w:r w:rsidRPr="00E22103">
        <w:rPr>
          <w:rFonts w:hint="eastAsia"/>
          <w:sz w:val="32"/>
        </w:rPr>
        <w:t>&amp;</w:t>
      </w:r>
      <w:r w:rsidRPr="00E22103">
        <w:rPr>
          <w:sz w:val="32"/>
        </w:rPr>
        <w:t xml:space="preserve"> Methodology</w:t>
      </w:r>
    </w:p>
    <w:p w:rsidR="00E22103" w:rsidRDefault="00E22103" w:rsidP="00E47047">
      <w:r>
        <w:tab/>
      </w:r>
      <w:r w:rsidRPr="00E22103">
        <w:rPr>
          <w:rFonts w:hint="eastAsia"/>
        </w:rPr>
        <w:t>睡眠數據和</w:t>
      </w:r>
      <w:r w:rsidRPr="00E22103">
        <w:rPr>
          <w:rFonts w:hint="eastAsia"/>
        </w:rPr>
        <w:t>3D</w:t>
      </w:r>
      <w:r w:rsidRPr="00E22103">
        <w:rPr>
          <w:rFonts w:hint="eastAsia"/>
        </w:rPr>
        <w:t>掃描是從</w:t>
      </w:r>
      <w:r w:rsidRPr="00E22103">
        <w:rPr>
          <w:rFonts w:hint="eastAsia"/>
        </w:rPr>
        <w:t xml:space="preserve">Genesis </w:t>
      </w:r>
      <w:proofErr w:type="spellStart"/>
      <w:r w:rsidRPr="00E22103">
        <w:rPr>
          <w:rFonts w:hint="eastAsia"/>
        </w:rPr>
        <w:t>SleepCare</w:t>
      </w:r>
      <w:proofErr w:type="spellEnd"/>
      <w:r w:rsidRPr="00E22103">
        <w:rPr>
          <w:rFonts w:hint="eastAsia"/>
        </w:rPr>
        <w:t>出現的患者那裡收集的，這些患者針對不同的睡眠問題進行了家庭</w:t>
      </w:r>
      <w:r w:rsidRPr="00E22103">
        <w:rPr>
          <w:rFonts w:hint="eastAsia"/>
        </w:rPr>
        <w:t>/</w:t>
      </w:r>
      <w:r w:rsidRPr="00E22103">
        <w:rPr>
          <w:rFonts w:hint="eastAsia"/>
        </w:rPr>
        <w:t>實驗室研究。</w:t>
      </w:r>
      <w:r w:rsidRPr="00E22103">
        <w:rPr>
          <w:rFonts w:hint="eastAsia"/>
        </w:rPr>
        <w:t xml:space="preserve"> </w:t>
      </w:r>
      <w:r w:rsidRPr="00E22103">
        <w:rPr>
          <w:rFonts w:hint="eastAsia"/>
        </w:rPr>
        <w:t>迄今為止，共有</w:t>
      </w:r>
      <w:r w:rsidRPr="00E22103">
        <w:rPr>
          <w:rFonts w:hint="eastAsia"/>
        </w:rPr>
        <w:t>39</w:t>
      </w:r>
      <w:r w:rsidRPr="00E22103">
        <w:rPr>
          <w:rFonts w:hint="eastAsia"/>
        </w:rPr>
        <w:t>名男性和</w:t>
      </w:r>
      <w:r w:rsidRPr="00E22103">
        <w:rPr>
          <w:rFonts w:hint="eastAsia"/>
        </w:rPr>
        <w:t>30</w:t>
      </w:r>
      <w:r w:rsidRPr="00E22103">
        <w:rPr>
          <w:rFonts w:hint="eastAsia"/>
        </w:rPr>
        <w:t>名女性成年人參加了這項研究，該研究已得到</w:t>
      </w:r>
      <w:r w:rsidRPr="00E22103">
        <w:rPr>
          <w:rFonts w:hint="eastAsia"/>
        </w:rPr>
        <w:t>ECU</w:t>
      </w:r>
      <w:r w:rsidRPr="00E22103">
        <w:rPr>
          <w:rFonts w:hint="eastAsia"/>
        </w:rPr>
        <w:t>人類研究倫理委員會的批准。</w:t>
      </w:r>
      <w:r w:rsidRPr="00E22103">
        <w:rPr>
          <w:rFonts w:hint="eastAsia"/>
        </w:rPr>
        <w:t xml:space="preserve"> </w:t>
      </w:r>
      <w:r w:rsidRPr="00E22103">
        <w:rPr>
          <w:rFonts w:hint="eastAsia"/>
        </w:rPr>
        <w:t>圖</w:t>
      </w:r>
      <w:r w:rsidRPr="00E22103">
        <w:rPr>
          <w:rFonts w:hint="eastAsia"/>
        </w:rPr>
        <w:t>1</w:t>
      </w:r>
      <w:r w:rsidRPr="00E22103">
        <w:rPr>
          <w:rFonts w:hint="eastAsia"/>
        </w:rPr>
        <w:t>顯示了我們所有方法的步驟概述。</w:t>
      </w:r>
    </w:p>
    <w:p w:rsidR="00E22103" w:rsidRDefault="00E22103" w:rsidP="00E47047">
      <w:r>
        <w:tab/>
      </w:r>
      <w:proofErr w:type="spellStart"/>
      <w:r w:rsidRPr="00E22103">
        <w:rPr>
          <w:rFonts w:hint="eastAsia"/>
        </w:rPr>
        <w:t>Artec</w:t>
      </w:r>
      <w:proofErr w:type="spellEnd"/>
      <w:r w:rsidRPr="00E22103">
        <w:rPr>
          <w:rFonts w:hint="eastAsia"/>
        </w:rPr>
        <w:t xml:space="preserve"> Eva</w:t>
      </w:r>
      <w:r w:rsidRPr="00E22103">
        <w:rPr>
          <w:rFonts w:hint="eastAsia"/>
        </w:rPr>
        <w:t>通過</w:t>
      </w:r>
      <w:proofErr w:type="spellStart"/>
      <w:r w:rsidRPr="00E22103">
        <w:rPr>
          <w:rFonts w:hint="eastAsia"/>
        </w:rPr>
        <w:t>Artec</w:t>
      </w:r>
      <w:proofErr w:type="spellEnd"/>
      <w:r w:rsidRPr="00E22103">
        <w:rPr>
          <w:rFonts w:hint="eastAsia"/>
        </w:rPr>
        <w:t xml:space="preserve"> Studio [20]</w:t>
      </w:r>
      <w:r w:rsidRPr="00E22103">
        <w:rPr>
          <w:rFonts w:hint="eastAsia"/>
        </w:rPr>
        <w:t>捕獲</w:t>
      </w:r>
      <w:r w:rsidRPr="00E22103">
        <w:rPr>
          <w:rFonts w:hint="eastAsia"/>
        </w:rPr>
        <w:t>3D</w:t>
      </w:r>
      <w:r w:rsidRPr="00E22103">
        <w:rPr>
          <w:rFonts w:hint="eastAsia"/>
        </w:rPr>
        <w:t>掃描。</w:t>
      </w:r>
      <w:r w:rsidRPr="00E22103">
        <w:rPr>
          <w:rFonts w:hint="eastAsia"/>
        </w:rPr>
        <w:t xml:space="preserve"> </w:t>
      </w:r>
      <w:r w:rsidRPr="00E22103">
        <w:rPr>
          <w:rFonts w:hint="eastAsia"/>
        </w:rPr>
        <w:t>這些掃描是由不同小組在不</w:t>
      </w:r>
      <w:r w:rsidRPr="00E22103">
        <w:rPr>
          <w:rFonts w:hint="eastAsia"/>
        </w:rPr>
        <w:lastRenderedPageBreak/>
        <w:t>同位置記錄的，這些掃描引起姿勢的變化並產生了一些額外</w:t>
      </w:r>
      <w:proofErr w:type="gramStart"/>
      <w:r w:rsidRPr="00E22103">
        <w:rPr>
          <w:rFonts w:hint="eastAsia"/>
        </w:rPr>
        <w:t>的偽像</w:t>
      </w:r>
      <w:proofErr w:type="gramEnd"/>
      <w:r w:rsidRPr="00E22103">
        <w:rPr>
          <w:rFonts w:hint="eastAsia"/>
        </w:rPr>
        <w:t>。</w:t>
      </w:r>
      <w:r w:rsidRPr="00E22103">
        <w:rPr>
          <w:rFonts w:hint="eastAsia"/>
        </w:rPr>
        <w:t xml:space="preserve"> </w:t>
      </w:r>
      <w:r w:rsidRPr="00E22103">
        <w:rPr>
          <w:rFonts w:hint="eastAsia"/>
        </w:rPr>
        <w:t>如圖</w:t>
      </w:r>
      <w:r w:rsidRPr="00E22103">
        <w:rPr>
          <w:rFonts w:hint="eastAsia"/>
        </w:rPr>
        <w:t>2</w:t>
      </w:r>
      <w:r w:rsidRPr="00E22103">
        <w:rPr>
          <w:rFonts w:hint="eastAsia"/>
        </w:rPr>
        <w:t>所示。</w:t>
      </w:r>
    </w:p>
    <w:p w:rsidR="00E22103" w:rsidRDefault="00E22103" w:rsidP="00E47047">
      <w:r>
        <w:tab/>
      </w:r>
      <w:r w:rsidRPr="00E22103">
        <w:rPr>
          <w:rFonts w:hint="eastAsia"/>
        </w:rPr>
        <w:t>在將這些</w:t>
      </w:r>
      <w:r w:rsidRPr="00E22103">
        <w:rPr>
          <w:rFonts w:hint="eastAsia"/>
        </w:rPr>
        <w:t>3D</w:t>
      </w:r>
      <w:r w:rsidRPr="00E22103">
        <w:rPr>
          <w:rFonts w:hint="eastAsia"/>
        </w:rPr>
        <w:t>掃描轉換為正面</w:t>
      </w:r>
      <w:r w:rsidRPr="00E22103">
        <w:rPr>
          <w:rFonts w:hint="eastAsia"/>
        </w:rPr>
        <w:t>2D</w:t>
      </w:r>
      <w:r w:rsidRPr="00E22103">
        <w:rPr>
          <w:rFonts w:hint="eastAsia"/>
        </w:rPr>
        <w:t>深度圖時，我們希望減少這些不必要的變化。</w:t>
      </w:r>
      <w:r w:rsidRPr="00E22103">
        <w:rPr>
          <w:rFonts w:hint="eastAsia"/>
        </w:rPr>
        <w:t xml:space="preserve"> </w:t>
      </w:r>
      <w:r w:rsidRPr="00E22103">
        <w:rPr>
          <w:rFonts w:hint="eastAsia"/>
        </w:rPr>
        <w:t>我們使用</w:t>
      </w:r>
      <w:proofErr w:type="spellStart"/>
      <w:r w:rsidRPr="00E22103">
        <w:rPr>
          <w:rFonts w:hint="eastAsia"/>
        </w:rPr>
        <w:t>Artec</w:t>
      </w:r>
      <w:proofErr w:type="spellEnd"/>
      <w:r w:rsidRPr="00E22103">
        <w:rPr>
          <w:rFonts w:hint="eastAsia"/>
        </w:rPr>
        <w:t xml:space="preserve"> Studio</w:t>
      </w:r>
      <w:r w:rsidRPr="00E22103">
        <w:rPr>
          <w:rFonts w:hint="eastAsia"/>
        </w:rPr>
        <w:t>在所有</w:t>
      </w:r>
      <w:r w:rsidRPr="00E22103">
        <w:rPr>
          <w:rFonts w:hint="eastAsia"/>
        </w:rPr>
        <w:t>3D</w:t>
      </w:r>
      <w:r w:rsidRPr="00E22103">
        <w:rPr>
          <w:rFonts w:hint="eastAsia"/>
        </w:rPr>
        <w:t>掃描中進行更正。</w:t>
      </w:r>
      <w:r w:rsidRPr="00E22103">
        <w:rPr>
          <w:rFonts w:hint="eastAsia"/>
        </w:rPr>
        <w:t xml:space="preserve"> </w:t>
      </w:r>
      <w:r w:rsidRPr="00E22103">
        <w:rPr>
          <w:rFonts w:hint="eastAsia"/>
        </w:rPr>
        <w:t>如圖</w:t>
      </w:r>
      <w:r w:rsidRPr="00E22103">
        <w:rPr>
          <w:rFonts w:hint="eastAsia"/>
        </w:rPr>
        <w:t>3</w:t>
      </w:r>
      <w:r w:rsidRPr="00E22103">
        <w:rPr>
          <w:rFonts w:hint="eastAsia"/>
        </w:rPr>
        <w:t>所示。</w:t>
      </w:r>
    </w:p>
    <w:p w:rsidR="00E22103" w:rsidRDefault="00E22103" w:rsidP="00E47047">
      <w:r>
        <w:tab/>
      </w:r>
      <w:r w:rsidRPr="00E22103">
        <w:rPr>
          <w:rFonts w:hint="eastAsia"/>
        </w:rPr>
        <w:t>在對默認姿勢和其他因素進行校正之後，我們使用</w:t>
      </w:r>
      <w:r w:rsidRPr="00E22103">
        <w:rPr>
          <w:rFonts w:hint="eastAsia"/>
        </w:rPr>
        <w:t>MeshLab [21]</w:t>
      </w:r>
      <w:r w:rsidRPr="00E22103">
        <w:rPr>
          <w:rFonts w:hint="eastAsia"/>
        </w:rPr>
        <w:t>創建正面的</w:t>
      </w:r>
      <w:r w:rsidRPr="00E22103">
        <w:rPr>
          <w:rFonts w:hint="eastAsia"/>
        </w:rPr>
        <w:t>2D</w:t>
      </w:r>
      <w:r w:rsidRPr="00E22103">
        <w:rPr>
          <w:rFonts w:hint="eastAsia"/>
        </w:rPr>
        <w:t>面部深度圖。</w:t>
      </w:r>
      <w:r w:rsidRPr="00E22103">
        <w:rPr>
          <w:rFonts w:hint="eastAsia"/>
        </w:rPr>
        <w:t xml:space="preserve"> </w:t>
      </w:r>
      <w:r w:rsidRPr="00E22103">
        <w:rPr>
          <w:rFonts w:hint="eastAsia"/>
        </w:rPr>
        <w:t>我們選擇最大和最小比例，以在各個深度值上獲得更高的分辨率，如圖</w:t>
      </w:r>
      <w:r w:rsidRPr="00E22103">
        <w:rPr>
          <w:rFonts w:hint="eastAsia"/>
        </w:rPr>
        <w:t>4</w:t>
      </w:r>
      <w:r w:rsidRPr="00E22103">
        <w:rPr>
          <w:rFonts w:hint="eastAsia"/>
        </w:rPr>
        <w:t>所示。</w:t>
      </w:r>
    </w:p>
    <w:p w:rsidR="00E22103" w:rsidRDefault="00E22103" w:rsidP="00E47047">
      <w:r>
        <w:tab/>
      </w:r>
      <w:r w:rsidRPr="00E22103">
        <w:rPr>
          <w:rFonts w:hint="eastAsia"/>
        </w:rPr>
        <w:t>從頭開始訓練</w:t>
      </w:r>
      <w:r w:rsidRPr="00E22103">
        <w:rPr>
          <w:rFonts w:hint="eastAsia"/>
        </w:rPr>
        <w:t>CNN</w:t>
      </w:r>
      <w:r w:rsidRPr="00E22103">
        <w:rPr>
          <w:rFonts w:hint="eastAsia"/>
        </w:rPr>
        <w:t>需要大量樣本數據，在我們的情況下，這非常少。</w:t>
      </w:r>
      <w:r w:rsidRPr="00E22103">
        <w:rPr>
          <w:rFonts w:hint="eastAsia"/>
        </w:rPr>
        <w:t xml:space="preserve"> </w:t>
      </w:r>
      <w:r w:rsidRPr="00E22103">
        <w:rPr>
          <w:rFonts w:hint="eastAsia"/>
        </w:rPr>
        <w:t>因此，我們選擇了三個經過預先訓練的人臉識別網絡。</w:t>
      </w:r>
      <w:r w:rsidRPr="00E22103">
        <w:rPr>
          <w:rFonts w:hint="eastAsia"/>
        </w:rPr>
        <w:t xml:space="preserve"> </w:t>
      </w:r>
      <w:r w:rsidRPr="00E22103">
        <w:rPr>
          <w:rFonts w:hint="eastAsia"/>
        </w:rPr>
        <w:t>我們選擇</w:t>
      </w:r>
      <w:proofErr w:type="spellStart"/>
      <w:r w:rsidRPr="00E22103">
        <w:rPr>
          <w:rFonts w:hint="eastAsia"/>
        </w:rPr>
        <w:t>VGGFace</w:t>
      </w:r>
      <w:proofErr w:type="spellEnd"/>
      <w:r w:rsidRPr="00E22103">
        <w:rPr>
          <w:rFonts w:hint="eastAsia"/>
        </w:rPr>
        <w:t xml:space="preserve"> [22]</w:t>
      </w:r>
      <w:r w:rsidRPr="00E22103">
        <w:rPr>
          <w:rFonts w:hint="eastAsia"/>
        </w:rPr>
        <w:t>姿勢識別</w:t>
      </w:r>
      <w:r w:rsidRPr="00E22103">
        <w:rPr>
          <w:rFonts w:hint="eastAsia"/>
        </w:rPr>
        <w:t>CNN</w:t>
      </w:r>
      <w:r w:rsidRPr="00E22103">
        <w:rPr>
          <w:rFonts w:hint="eastAsia"/>
        </w:rPr>
        <w:t>模型（</w:t>
      </w:r>
      <w:r w:rsidRPr="00E22103">
        <w:rPr>
          <w:rFonts w:hint="eastAsia"/>
        </w:rPr>
        <w:t>PAM</w:t>
      </w:r>
      <w:r w:rsidRPr="00E22103">
        <w:rPr>
          <w:rFonts w:hint="eastAsia"/>
        </w:rPr>
        <w:t>）進行人臉識別</w:t>
      </w:r>
      <w:r w:rsidRPr="00E22103">
        <w:rPr>
          <w:rFonts w:hint="eastAsia"/>
        </w:rPr>
        <w:t>[23]</w:t>
      </w:r>
      <w:r w:rsidRPr="00E22103">
        <w:rPr>
          <w:rFonts w:hint="eastAsia"/>
        </w:rPr>
        <w:t>，以便與我們的數據集進行遷移學習。選擇已經在人臉上訓練的網絡（儘管不在人臉深度圖上），為學習提供了一個很好的起點。</w:t>
      </w:r>
      <w:r w:rsidRPr="00E22103">
        <w:rPr>
          <w:rFonts w:hint="eastAsia"/>
        </w:rPr>
        <w:t xml:space="preserve"> </w:t>
      </w:r>
      <w:r w:rsidRPr="00E22103">
        <w:rPr>
          <w:rFonts w:hint="eastAsia"/>
        </w:rPr>
        <w:t>在我們的實驗中，微調人臉深度圖的人臉識別被證明是有利的。</w:t>
      </w:r>
      <w:r w:rsidRPr="00E22103">
        <w:rPr>
          <w:rFonts w:hint="eastAsia"/>
        </w:rPr>
        <w:t>VGG-Face</w:t>
      </w:r>
      <w:r w:rsidRPr="00E22103">
        <w:rPr>
          <w:rFonts w:hint="eastAsia"/>
        </w:rPr>
        <w:t>經過訓練，可處理</w:t>
      </w:r>
      <w:r w:rsidRPr="00E22103">
        <w:rPr>
          <w:rFonts w:hint="eastAsia"/>
        </w:rPr>
        <w:t>260</w:t>
      </w:r>
      <w:r w:rsidRPr="00E22103">
        <w:rPr>
          <w:rFonts w:hint="eastAsia"/>
        </w:rPr>
        <w:t>萬張圖像，並具有</w:t>
      </w:r>
      <w:r w:rsidRPr="00E22103">
        <w:rPr>
          <w:rFonts w:hint="eastAsia"/>
        </w:rPr>
        <w:t>98.95</w:t>
      </w:r>
      <w:r w:rsidRPr="00E22103">
        <w:rPr>
          <w:rFonts w:hint="eastAsia"/>
        </w:rPr>
        <w:t>％的準確度。</w:t>
      </w:r>
      <w:r w:rsidRPr="00E22103">
        <w:rPr>
          <w:rFonts w:hint="eastAsia"/>
        </w:rPr>
        <w:t xml:space="preserve"> </w:t>
      </w:r>
      <w:r w:rsidRPr="00E22103">
        <w:rPr>
          <w:rFonts w:hint="eastAsia"/>
        </w:rPr>
        <w:t>該網絡是在</w:t>
      </w:r>
      <w:r w:rsidRPr="00E22103">
        <w:rPr>
          <w:rFonts w:hint="eastAsia"/>
        </w:rPr>
        <w:t>VGG-Very-Deep-16 CNN</w:t>
      </w:r>
      <w:r w:rsidRPr="00E22103">
        <w:rPr>
          <w:rFonts w:hint="eastAsia"/>
        </w:rPr>
        <w:t>架構上實現的。</w:t>
      </w:r>
      <w:r w:rsidRPr="00E22103">
        <w:rPr>
          <w:rFonts w:hint="eastAsia"/>
        </w:rPr>
        <w:t xml:space="preserve">  [23]</w:t>
      </w:r>
      <w:r w:rsidRPr="00E22103">
        <w:rPr>
          <w:rFonts w:hint="eastAsia"/>
        </w:rPr>
        <w:t>使用</w:t>
      </w:r>
      <w:proofErr w:type="spellStart"/>
      <w:r w:rsidRPr="00E22103">
        <w:rPr>
          <w:rFonts w:hint="eastAsia"/>
        </w:rPr>
        <w:t>AlexNet</w:t>
      </w:r>
      <w:proofErr w:type="spellEnd"/>
      <w:r w:rsidRPr="00E22103">
        <w:rPr>
          <w:rFonts w:hint="eastAsia"/>
        </w:rPr>
        <w:t xml:space="preserve"> [24]</w:t>
      </w:r>
      <w:r w:rsidRPr="00E22103">
        <w:rPr>
          <w:rFonts w:hint="eastAsia"/>
        </w:rPr>
        <w:t>和</w:t>
      </w:r>
      <w:r w:rsidRPr="00E22103">
        <w:rPr>
          <w:rFonts w:hint="eastAsia"/>
        </w:rPr>
        <w:t>19</w:t>
      </w:r>
      <w:r w:rsidRPr="00E22103">
        <w:rPr>
          <w:rFonts w:hint="eastAsia"/>
        </w:rPr>
        <w:t>層</w:t>
      </w:r>
      <w:proofErr w:type="spellStart"/>
      <w:r w:rsidRPr="00E22103">
        <w:rPr>
          <w:rFonts w:hint="eastAsia"/>
        </w:rPr>
        <w:t>VGGNet</w:t>
      </w:r>
      <w:proofErr w:type="spellEnd"/>
      <w:r w:rsidRPr="00E22103">
        <w:rPr>
          <w:rFonts w:hint="eastAsia"/>
        </w:rPr>
        <w:t xml:space="preserve"> [25]</w:t>
      </w:r>
      <w:r w:rsidRPr="00E22103">
        <w:rPr>
          <w:rFonts w:hint="eastAsia"/>
        </w:rPr>
        <w:t>提供了兩個用於人臉識別的預訓練網絡。</w:t>
      </w:r>
      <w:r w:rsidRPr="00E22103">
        <w:rPr>
          <w:rFonts w:hint="eastAsia"/>
        </w:rPr>
        <w:t xml:space="preserve"> </w:t>
      </w:r>
      <w:r w:rsidRPr="00E22103">
        <w:rPr>
          <w:rFonts w:hint="eastAsia"/>
        </w:rPr>
        <w:t>為了使這些網絡分類為兩個類別，在</w:t>
      </w:r>
      <w:proofErr w:type="gramStart"/>
      <w:r w:rsidRPr="00E22103">
        <w:rPr>
          <w:rFonts w:hint="eastAsia"/>
        </w:rPr>
        <w:t>每種網絡</w:t>
      </w:r>
      <w:proofErr w:type="gramEnd"/>
      <w:r w:rsidRPr="00E22103">
        <w:rPr>
          <w:rFonts w:hint="eastAsia"/>
        </w:rPr>
        <w:t>類型中，最後的完全連接層被新的完全連接層和</w:t>
      </w:r>
      <w:proofErr w:type="spellStart"/>
      <w:r w:rsidRPr="00E22103">
        <w:rPr>
          <w:rFonts w:hint="eastAsia"/>
        </w:rPr>
        <w:t>softmax</w:t>
      </w:r>
      <w:proofErr w:type="spellEnd"/>
      <w:r w:rsidRPr="00E22103">
        <w:rPr>
          <w:rFonts w:hint="eastAsia"/>
        </w:rPr>
        <w:t>層替換。</w:t>
      </w:r>
      <w:r w:rsidRPr="00E22103">
        <w:rPr>
          <w:rFonts w:hint="eastAsia"/>
        </w:rPr>
        <w:t xml:space="preserve"> </w:t>
      </w:r>
      <w:r w:rsidRPr="00E22103">
        <w:rPr>
          <w:rFonts w:hint="eastAsia"/>
        </w:rPr>
        <w:t>添加完最後一層之後，便是所有三個網絡的框圖。</w:t>
      </w:r>
    </w:p>
    <w:p w:rsidR="00E22103" w:rsidRDefault="00E22103" w:rsidP="00E47047">
      <w:r>
        <w:tab/>
      </w:r>
      <w:proofErr w:type="spellStart"/>
      <w:r w:rsidRPr="00E22103">
        <w:rPr>
          <w:rFonts w:hint="eastAsia"/>
        </w:rPr>
        <w:t>Matlab</w:t>
      </w:r>
      <w:proofErr w:type="spellEnd"/>
      <w:r w:rsidRPr="00E22103">
        <w:rPr>
          <w:rFonts w:hint="eastAsia"/>
        </w:rPr>
        <w:t>深度學習工具箱用於微調這些模型。</w:t>
      </w:r>
      <w:r w:rsidRPr="00E22103">
        <w:rPr>
          <w:rFonts w:hint="eastAsia"/>
        </w:rPr>
        <w:t xml:space="preserve"> </w:t>
      </w:r>
      <w:r w:rsidRPr="00E22103">
        <w:rPr>
          <w:rFonts w:hint="eastAsia"/>
        </w:rPr>
        <w:t>所有經過預訓練的模型都可以在</w:t>
      </w:r>
      <w:proofErr w:type="spellStart"/>
      <w:r w:rsidRPr="00E22103">
        <w:rPr>
          <w:rFonts w:hint="eastAsia"/>
        </w:rPr>
        <w:t>caffe</w:t>
      </w:r>
      <w:proofErr w:type="spellEnd"/>
      <w:r w:rsidRPr="00E22103">
        <w:rPr>
          <w:rFonts w:hint="eastAsia"/>
        </w:rPr>
        <w:t>中獲得，也可以導入到</w:t>
      </w:r>
      <w:proofErr w:type="spellStart"/>
      <w:r w:rsidRPr="00E22103">
        <w:rPr>
          <w:rFonts w:hint="eastAsia"/>
        </w:rPr>
        <w:t>Matlab</w:t>
      </w:r>
      <w:proofErr w:type="spellEnd"/>
      <w:r w:rsidRPr="00E22103">
        <w:rPr>
          <w:rFonts w:hint="eastAsia"/>
        </w:rPr>
        <w:t>中。</w:t>
      </w:r>
      <w:r w:rsidRPr="00E22103">
        <w:rPr>
          <w:rFonts w:hint="eastAsia"/>
        </w:rPr>
        <w:t xml:space="preserve"> </w:t>
      </w:r>
      <w:r w:rsidRPr="00E22103">
        <w:rPr>
          <w:rFonts w:hint="eastAsia"/>
        </w:rPr>
        <w:t>調整模型的常規做法是使學習層的學習率保持在比我們要添加</w:t>
      </w:r>
      <w:proofErr w:type="gramStart"/>
      <w:r w:rsidRPr="00E22103">
        <w:rPr>
          <w:rFonts w:hint="eastAsia"/>
        </w:rPr>
        <w:t>的層少得</w:t>
      </w:r>
      <w:proofErr w:type="gramEnd"/>
      <w:r w:rsidRPr="00E22103">
        <w:rPr>
          <w:rFonts w:hint="eastAsia"/>
        </w:rPr>
        <w:t>多的水平。</w:t>
      </w:r>
      <w:r w:rsidRPr="00E22103">
        <w:rPr>
          <w:rFonts w:hint="eastAsia"/>
        </w:rPr>
        <w:t xml:space="preserve"> </w:t>
      </w:r>
      <w:r w:rsidRPr="00E22103">
        <w:rPr>
          <w:rFonts w:hint="eastAsia"/>
        </w:rPr>
        <w:t>我們嘗試了不同的學習率，還嘗試了凍結每</w:t>
      </w:r>
      <w:proofErr w:type="gramStart"/>
      <w:r w:rsidRPr="00E22103">
        <w:rPr>
          <w:rFonts w:hint="eastAsia"/>
        </w:rPr>
        <w:t>個</w:t>
      </w:r>
      <w:proofErr w:type="gramEnd"/>
      <w:r w:rsidRPr="00E22103">
        <w:rPr>
          <w:rFonts w:hint="eastAsia"/>
        </w:rPr>
        <w:t>網絡中的不同層。</w:t>
      </w:r>
      <w:r w:rsidRPr="00E22103">
        <w:rPr>
          <w:rFonts w:hint="eastAsia"/>
        </w:rPr>
        <w:t xml:space="preserve"> </w:t>
      </w:r>
      <w:r w:rsidRPr="00E22103">
        <w:rPr>
          <w:rFonts w:hint="eastAsia"/>
        </w:rPr>
        <w:t>我們將批次大小設置為</w:t>
      </w:r>
      <w:r w:rsidRPr="00E22103">
        <w:rPr>
          <w:rFonts w:hint="eastAsia"/>
        </w:rPr>
        <w:t>10</w:t>
      </w:r>
      <w:r w:rsidRPr="00E22103">
        <w:rPr>
          <w:rFonts w:hint="eastAsia"/>
        </w:rPr>
        <w:t>，並通過隨機梯度下降（</w:t>
      </w:r>
      <w:r w:rsidRPr="00E22103">
        <w:rPr>
          <w:rFonts w:hint="eastAsia"/>
        </w:rPr>
        <w:t>SGD</w:t>
      </w:r>
      <w:r w:rsidRPr="00E22103">
        <w:rPr>
          <w:rFonts w:hint="eastAsia"/>
        </w:rPr>
        <w:t>）對模型進行微調。</w:t>
      </w:r>
      <w:r w:rsidRPr="00E22103">
        <w:rPr>
          <w:rFonts w:hint="eastAsia"/>
        </w:rPr>
        <w:t xml:space="preserve"> </w:t>
      </w:r>
      <w:r w:rsidRPr="00E22103">
        <w:rPr>
          <w:rFonts w:hint="eastAsia"/>
        </w:rPr>
        <w:t>我們從</w:t>
      </w:r>
      <w:proofErr w:type="spellStart"/>
      <w:r w:rsidRPr="00E22103">
        <w:rPr>
          <w:rFonts w:hint="eastAsia"/>
        </w:rPr>
        <w:t>VGGface</w:t>
      </w:r>
      <w:proofErr w:type="spellEnd"/>
      <w:r w:rsidRPr="00E22103">
        <w:rPr>
          <w:rFonts w:hint="eastAsia"/>
        </w:rPr>
        <w:t>，</w:t>
      </w:r>
      <w:r w:rsidRPr="00E22103">
        <w:rPr>
          <w:rFonts w:hint="eastAsia"/>
        </w:rPr>
        <w:t>PAMs-VGG19</w:t>
      </w:r>
      <w:r w:rsidRPr="00E22103">
        <w:rPr>
          <w:rFonts w:hint="eastAsia"/>
        </w:rPr>
        <w:t>和</w:t>
      </w:r>
      <w:r w:rsidRPr="00E22103">
        <w:rPr>
          <w:rFonts w:hint="eastAsia"/>
        </w:rPr>
        <w:t>PAMs-</w:t>
      </w:r>
      <w:proofErr w:type="spellStart"/>
      <w:r w:rsidRPr="00E22103">
        <w:rPr>
          <w:rFonts w:hint="eastAsia"/>
        </w:rPr>
        <w:t>AlexNet</w:t>
      </w:r>
      <w:proofErr w:type="spellEnd"/>
      <w:r w:rsidRPr="00E22103">
        <w:rPr>
          <w:rFonts w:hint="eastAsia"/>
        </w:rPr>
        <w:t>上的預學習權重開始，然後從頭開始初始化</w:t>
      </w:r>
      <w:r w:rsidRPr="00E22103">
        <w:rPr>
          <w:rFonts w:hint="eastAsia"/>
        </w:rPr>
        <w:t>fc8</w:t>
      </w:r>
      <w:r w:rsidRPr="00E22103">
        <w:rPr>
          <w:rFonts w:hint="eastAsia"/>
        </w:rPr>
        <w:t>層。</w:t>
      </w:r>
      <w:r w:rsidRPr="00E22103">
        <w:rPr>
          <w:rFonts w:hint="eastAsia"/>
        </w:rPr>
        <w:t xml:space="preserve"> </w:t>
      </w:r>
      <w:r w:rsidRPr="00E22103">
        <w:rPr>
          <w:rFonts w:hint="eastAsia"/>
        </w:rPr>
        <w:t>初始學習率設置為</w:t>
      </w:r>
      <w:r w:rsidRPr="00E22103">
        <w:rPr>
          <w:rFonts w:hint="eastAsia"/>
        </w:rPr>
        <w:t>0.0001</w:t>
      </w:r>
      <w:r w:rsidRPr="00E22103">
        <w:rPr>
          <w:rFonts w:hint="eastAsia"/>
        </w:rPr>
        <w:t>。我們以這種學習率對所有層進行了微調，但是新的</w:t>
      </w:r>
      <w:r w:rsidRPr="00E22103">
        <w:rPr>
          <w:rFonts w:hint="eastAsia"/>
        </w:rPr>
        <w:t>fc8</w:t>
      </w:r>
      <w:r w:rsidRPr="00E22103">
        <w:rPr>
          <w:rFonts w:hint="eastAsia"/>
        </w:rPr>
        <w:t>層學習率保持為原始層的</w:t>
      </w:r>
      <w:r w:rsidRPr="00E22103">
        <w:rPr>
          <w:rFonts w:hint="eastAsia"/>
        </w:rPr>
        <w:t>20</w:t>
      </w:r>
      <w:r w:rsidRPr="00E22103">
        <w:rPr>
          <w:rFonts w:hint="eastAsia"/>
        </w:rPr>
        <w:t>倍。</w:t>
      </w:r>
    </w:p>
    <w:p w:rsidR="00E22103" w:rsidRDefault="00E22103" w:rsidP="00E47047">
      <w:r>
        <w:tab/>
      </w:r>
      <w:r w:rsidRPr="00E22103">
        <w:rPr>
          <w:rFonts w:hint="eastAsia"/>
        </w:rPr>
        <w:t>我們將</w:t>
      </w:r>
      <w:r w:rsidRPr="00E22103">
        <w:rPr>
          <w:rFonts w:hint="eastAsia"/>
        </w:rPr>
        <w:t>14</w:t>
      </w:r>
      <w:r w:rsidRPr="00E22103">
        <w:rPr>
          <w:rFonts w:hint="eastAsia"/>
        </w:rPr>
        <w:t>個樣本用於測試數據，其餘</w:t>
      </w:r>
      <w:r w:rsidRPr="00E22103">
        <w:rPr>
          <w:rFonts w:hint="eastAsia"/>
        </w:rPr>
        <w:t>30</w:t>
      </w:r>
      <w:r w:rsidRPr="00E22103">
        <w:rPr>
          <w:rFonts w:hint="eastAsia"/>
        </w:rPr>
        <w:t>％的數據用於驗證，而</w:t>
      </w:r>
      <w:r w:rsidRPr="00E22103">
        <w:rPr>
          <w:rFonts w:hint="eastAsia"/>
        </w:rPr>
        <w:t>70</w:t>
      </w:r>
      <w:r w:rsidRPr="00E22103">
        <w:rPr>
          <w:rFonts w:hint="eastAsia"/>
        </w:rPr>
        <w:t>％的數據用於訓練模型。</w:t>
      </w:r>
      <w:r w:rsidRPr="00E22103">
        <w:rPr>
          <w:rFonts w:hint="eastAsia"/>
        </w:rPr>
        <w:t xml:space="preserve"> </w:t>
      </w:r>
      <w:r w:rsidRPr="00E22103">
        <w:rPr>
          <w:rFonts w:hint="eastAsia"/>
        </w:rPr>
        <w:t>使用</w:t>
      </w:r>
      <w:proofErr w:type="spellStart"/>
      <w:r w:rsidRPr="00E22103">
        <w:rPr>
          <w:rFonts w:hint="eastAsia"/>
        </w:rPr>
        <w:t>Matlab</w:t>
      </w:r>
      <w:proofErr w:type="spellEnd"/>
      <w:r w:rsidRPr="00E22103">
        <w:rPr>
          <w:rFonts w:hint="eastAsia"/>
        </w:rPr>
        <w:t>深度學習工具箱在</w:t>
      </w:r>
      <w:r w:rsidRPr="00E22103">
        <w:rPr>
          <w:rFonts w:hint="eastAsia"/>
        </w:rPr>
        <w:t>NVIDIA GeForce GTX 1080</w:t>
      </w:r>
      <w:r w:rsidRPr="00E22103">
        <w:rPr>
          <w:rFonts w:hint="eastAsia"/>
        </w:rPr>
        <w:t>上進行了培訓。</w:t>
      </w:r>
      <w:r w:rsidRPr="00E22103">
        <w:rPr>
          <w:rFonts w:hint="eastAsia"/>
        </w:rPr>
        <w:t xml:space="preserve"> </w:t>
      </w:r>
      <w:r w:rsidRPr="00E22103">
        <w:rPr>
          <w:rFonts w:hint="eastAsia"/>
        </w:rPr>
        <w:t>我們對網絡進行了端到端分類訓練，在該網絡中，我們將給出患者的面部深度圖，並在睡眠呼吸暫停和非睡眠呼吸暫停之間進行分類。</w:t>
      </w:r>
    </w:p>
    <w:p w:rsidR="00E22103" w:rsidRPr="007D2286" w:rsidRDefault="00E22103" w:rsidP="007D2286">
      <w:pPr>
        <w:pStyle w:val="2"/>
        <w:spacing w:line="240" w:lineRule="atLeast"/>
        <w:rPr>
          <w:sz w:val="32"/>
        </w:rPr>
      </w:pPr>
      <w:r w:rsidRPr="007D2286">
        <w:rPr>
          <w:rFonts w:hint="eastAsia"/>
          <w:sz w:val="32"/>
        </w:rPr>
        <w:t>四、</w:t>
      </w:r>
      <w:r w:rsidR="007D2286" w:rsidRPr="007D2286">
        <w:rPr>
          <w:rFonts w:hint="eastAsia"/>
          <w:sz w:val="32"/>
        </w:rPr>
        <w:t>Results &amp; Discussion</w:t>
      </w:r>
    </w:p>
    <w:p w:rsidR="00E22103" w:rsidRDefault="007D2286" w:rsidP="00E47047">
      <w:r>
        <w:tab/>
      </w:r>
      <w:r w:rsidRPr="007D2286">
        <w:rPr>
          <w:rFonts w:hint="eastAsia"/>
        </w:rPr>
        <w:t>用不同的參數集訓練</w:t>
      </w:r>
      <w:proofErr w:type="gramStart"/>
      <w:r w:rsidRPr="007D2286">
        <w:rPr>
          <w:rFonts w:hint="eastAsia"/>
        </w:rPr>
        <w:t>網絡後</w:t>
      </w:r>
      <w:proofErr w:type="gramEnd"/>
      <w:r w:rsidRPr="007D2286">
        <w:rPr>
          <w:rFonts w:hint="eastAsia"/>
        </w:rPr>
        <w:t>，三種模型的</w:t>
      </w:r>
      <w:r w:rsidRPr="007D2286">
        <w:rPr>
          <w:rFonts w:hint="eastAsia"/>
        </w:rPr>
        <w:t>Fc7</w:t>
      </w:r>
      <w:r w:rsidRPr="007D2286">
        <w:rPr>
          <w:rFonts w:hint="eastAsia"/>
        </w:rPr>
        <w:t>層特徵如圖</w:t>
      </w:r>
      <w:r w:rsidRPr="007D2286">
        <w:rPr>
          <w:rFonts w:hint="eastAsia"/>
        </w:rPr>
        <w:t>8</w:t>
      </w:r>
      <w:r w:rsidRPr="007D2286">
        <w:rPr>
          <w:rFonts w:hint="eastAsia"/>
        </w:rPr>
        <w:t>所示。</w:t>
      </w:r>
    </w:p>
    <w:p w:rsidR="00E22103" w:rsidRDefault="007D2286" w:rsidP="00E47047">
      <w:r>
        <w:tab/>
      </w:r>
      <w:r w:rsidRPr="007D2286">
        <w:rPr>
          <w:rFonts w:hint="eastAsia"/>
        </w:rPr>
        <w:t>這些功能圖正確顯示了各個模型的行為。</w:t>
      </w:r>
      <w:r w:rsidRPr="007D2286">
        <w:rPr>
          <w:rFonts w:hint="eastAsia"/>
        </w:rPr>
        <w:t xml:space="preserve"> </w:t>
      </w:r>
      <w:r w:rsidRPr="007D2286">
        <w:rPr>
          <w:rFonts w:hint="eastAsia"/>
        </w:rPr>
        <w:t>在這兩種姿勢感知模型（</w:t>
      </w:r>
      <w:r w:rsidRPr="007D2286">
        <w:rPr>
          <w:rFonts w:hint="eastAsia"/>
        </w:rPr>
        <w:t>PAM</w:t>
      </w:r>
      <w:r w:rsidRPr="007D2286">
        <w:rPr>
          <w:rFonts w:hint="eastAsia"/>
        </w:rPr>
        <w:t>）中，在不同區域存在不同的眼睛和鼻子激活，因為這些模型必須處理姿勢變化和旋轉。</w:t>
      </w:r>
      <w:r w:rsidRPr="007D2286">
        <w:rPr>
          <w:rFonts w:hint="eastAsia"/>
        </w:rPr>
        <w:t xml:space="preserve"> </w:t>
      </w:r>
      <w:r w:rsidRPr="007D2286">
        <w:rPr>
          <w:rFonts w:hint="eastAsia"/>
        </w:rPr>
        <w:t>而且，如果我們查看</w:t>
      </w:r>
      <w:r w:rsidRPr="007D2286">
        <w:rPr>
          <w:rFonts w:hint="eastAsia"/>
        </w:rPr>
        <w:t>VGG Face</w:t>
      </w:r>
      <w:r w:rsidRPr="007D2286">
        <w:rPr>
          <w:rFonts w:hint="eastAsia"/>
        </w:rPr>
        <w:t>層的輸出，則通常觀察到其正面沒有旋轉。在我們的實驗中，我們觀察到</w:t>
      </w:r>
      <w:r w:rsidRPr="007D2286">
        <w:rPr>
          <w:rFonts w:hint="eastAsia"/>
        </w:rPr>
        <w:t>VGG Face</w:t>
      </w:r>
      <w:r w:rsidRPr="007D2286">
        <w:rPr>
          <w:rFonts w:hint="eastAsia"/>
        </w:rPr>
        <w:t>在深度圖的轉移學習方面通常表現良好。</w:t>
      </w:r>
    </w:p>
    <w:p w:rsidR="007D2286" w:rsidRDefault="007D2286" w:rsidP="00E47047">
      <w:r>
        <w:tab/>
      </w:r>
      <w:r w:rsidRPr="007D2286">
        <w:rPr>
          <w:rFonts w:hint="eastAsia"/>
        </w:rPr>
        <w:t>如表</w:t>
      </w:r>
      <w:r w:rsidRPr="007D2286">
        <w:rPr>
          <w:rFonts w:hint="eastAsia"/>
        </w:rPr>
        <w:t>1</w:t>
      </w:r>
      <w:r w:rsidRPr="007D2286">
        <w:rPr>
          <w:rFonts w:hint="eastAsia"/>
        </w:rPr>
        <w:t>所示，</w:t>
      </w:r>
      <w:r w:rsidRPr="007D2286">
        <w:rPr>
          <w:rFonts w:hint="eastAsia"/>
        </w:rPr>
        <w:t>VGG Face</w:t>
      </w:r>
      <w:r w:rsidRPr="007D2286">
        <w:rPr>
          <w:rFonts w:hint="eastAsia"/>
        </w:rPr>
        <w:t>的準確性優於</w:t>
      </w:r>
      <w:r w:rsidRPr="007D2286">
        <w:rPr>
          <w:rFonts w:hint="eastAsia"/>
        </w:rPr>
        <w:t>PAM-VGG19</w:t>
      </w:r>
      <w:r w:rsidRPr="007D2286">
        <w:rPr>
          <w:rFonts w:hint="eastAsia"/>
        </w:rPr>
        <w:t>和</w:t>
      </w:r>
      <w:r w:rsidRPr="007D2286">
        <w:rPr>
          <w:rFonts w:hint="eastAsia"/>
        </w:rPr>
        <w:t>PAM-</w:t>
      </w:r>
      <w:proofErr w:type="spellStart"/>
      <w:r w:rsidRPr="007D2286">
        <w:rPr>
          <w:rFonts w:hint="eastAsia"/>
        </w:rPr>
        <w:t>AlexNet</w:t>
      </w:r>
      <w:proofErr w:type="spellEnd"/>
      <w:r w:rsidRPr="007D2286">
        <w:rPr>
          <w:rFonts w:hint="eastAsia"/>
        </w:rPr>
        <w:t>。</w:t>
      </w:r>
      <w:r w:rsidRPr="007D2286">
        <w:rPr>
          <w:rFonts w:hint="eastAsia"/>
        </w:rPr>
        <w:t xml:space="preserve">  </w:t>
      </w:r>
      <w:r w:rsidRPr="007D2286">
        <w:rPr>
          <w:rFonts w:hint="eastAsia"/>
        </w:rPr>
        <w:lastRenderedPageBreak/>
        <w:t>PAMsVGG19</w:t>
      </w:r>
      <w:r w:rsidRPr="007D2286">
        <w:rPr>
          <w:rFonts w:hint="eastAsia"/>
        </w:rPr>
        <w:t>比</w:t>
      </w:r>
      <w:proofErr w:type="spellStart"/>
      <w:r w:rsidRPr="007D2286">
        <w:rPr>
          <w:rFonts w:hint="eastAsia"/>
        </w:rPr>
        <w:t>VGGFace</w:t>
      </w:r>
      <w:proofErr w:type="spellEnd"/>
      <w:r w:rsidRPr="007D2286">
        <w:rPr>
          <w:rFonts w:hint="eastAsia"/>
        </w:rPr>
        <w:t>更深，但性能不佳。</w:t>
      </w:r>
      <w:proofErr w:type="spellStart"/>
      <w:r w:rsidRPr="007D2286">
        <w:rPr>
          <w:rFonts w:hint="eastAsia"/>
        </w:rPr>
        <w:t>VGGface</w:t>
      </w:r>
      <w:proofErr w:type="spellEnd"/>
      <w:r w:rsidRPr="007D2286">
        <w:rPr>
          <w:rFonts w:hint="eastAsia"/>
        </w:rPr>
        <w:t>的優點是可以在大型數據集上進行預訓練。</w:t>
      </w:r>
      <w:r w:rsidRPr="007D2286">
        <w:rPr>
          <w:rFonts w:hint="eastAsia"/>
        </w:rPr>
        <w:t xml:space="preserve"> </w:t>
      </w:r>
      <w:r w:rsidRPr="007D2286">
        <w:rPr>
          <w:rFonts w:hint="eastAsia"/>
        </w:rPr>
        <w:t>而且，與</w:t>
      </w:r>
      <w:r w:rsidRPr="007D2286">
        <w:rPr>
          <w:rFonts w:hint="eastAsia"/>
        </w:rPr>
        <w:t>[16]</w:t>
      </w:r>
      <w:r w:rsidRPr="007D2286">
        <w:rPr>
          <w:rFonts w:hint="eastAsia"/>
        </w:rPr>
        <w:t>相比，我們的方法分別在驗證和測試精度上分別達到了</w:t>
      </w:r>
      <w:r w:rsidRPr="007D2286">
        <w:rPr>
          <w:rFonts w:hint="eastAsia"/>
        </w:rPr>
        <w:t>68.75</w:t>
      </w:r>
      <w:r w:rsidRPr="007D2286">
        <w:rPr>
          <w:rFonts w:hint="eastAsia"/>
        </w:rPr>
        <w:t>％和</w:t>
      </w:r>
      <w:r w:rsidRPr="007D2286">
        <w:rPr>
          <w:rFonts w:hint="eastAsia"/>
        </w:rPr>
        <w:t>67.42</w:t>
      </w:r>
      <w:r w:rsidRPr="007D2286">
        <w:rPr>
          <w:rFonts w:hint="eastAsia"/>
        </w:rPr>
        <w:t>％的更高準確度，後者通過將輸入圖像直接饋送到神經網絡實現了</w:t>
      </w:r>
      <w:r w:rsidRPr="007D2286">
        <w:rPr>
          <w:rFonts w:hint="eastAsia"/>
        </w:rPr>
        <w:t>62</w:t>
      </w:r>
      <w:r w:rsidRPr="007D2286">
        <w:rPr>
          <w:rFonts w:hint="eastAsia"/>
        </w:rPr>
        <w:t>％的精度。</w:t>
      </w:r>
    </w:p>
    <w:p w:rsidR="007D2286" w:rsidRDefault="007D2286" w:rsidP="007D2286">
      <w:pPr>
        <w:pStyle w:val="2"/>
        <w:spacing w:line="240" w:lineRule="atLeast"/>
        <w:rPr>
          <w:sz w:val="32"/>
        </w:rPr>
      </w:pPr>
      <w:r w:rsidRPr="007D2286">
        <w:rPr>
          <w:rFonts w:hint="eastAsia"/>
          <w:sz w:val="32"/>
        </w:rPr>
        <w:t>五、</w:t>
      </w:r>
      <w:r w:rsidRPr="007D2286">
        <w:rPr>
          <w:rFonts w:hint="eastAsia"/>
          <w:sz w:val="32"/>
        </w:rPr>
        <w:t>C</w:t>
      </w:r>
      <w:r w:rsidRPr="007D2286">
        <w:rPr>
          <w:sz w:val="32"/>
        </w:rPr>
        <w:t>onclusion</w:t>
      </w:r>
    </w:p>
    <w:p w:rsidR="00C23EAB" w:rsidRPr="00C23EAB" w:rsidRDefault="007D2286" w:rsidP="007D2286">
      <w:pPr>
        <w:rPr>
          <w:rFonts w:hint="eastAsia"/>
        </w:rPr>
      </w:pPr>
      <w:r>
        <w:tab/>
      </w:r>
      <w:r w:rsidRPr="007D2286">
        <w:rPr>
          <w:rFonts w:hint="eastAsia"/>
        </w:rPr>
        <w:t>在本文中，我們提出了第一個基於面部深度圖的睡眠呼吸暫停檢測。</w:t>
      </w:r>
      <w:r w:rsidRPr="007D2286">
        <w:rPr>
          <w:rFonts w:hint="eastAsia"/>
        </w:rPr>
        <w:t xml:space="preserve"> </w:t>
      </w:r>
      <w:r w:rsidRPr="007D2286">
        <w:rPr>
          <w:rFonts w:hint="eastAsia"/>
        </w:rPr>
        <w:t>患者數據集很小，為了克服這一限制，我們利用了轉移學習的優勢。</w:t>
      </w:r>
      <w:r w:rsidRPr="007D2286">
        <w:rPr>
          <w:rFonts w:hint="eastAsia"/>
        </w:rPr>
        <w:t xml:space="preserve"> </w:t>
      </w:r>
      <w:r w:rsidRPr="007D2286">
        <w:rPr>
          <w:rFonts w:hint="eastAsia"/>
        </w:rPr>
        <w:t>我們分析了三個預訓練模型，其中</w:t>
      </w:r>
      <w:proofErr w:type="spellStart"/>
      <w:r w:rsidRPr="007D2286">
        <w:rPr>
          <w:rFonts w:hint="eastAsia"/>
        </w:rPr>
        <w:t>VGGface</w:t>
      </w:r>
      <w:proofErr w:type="spellEnd"/>
      <w:r w:rsidRPr="007D2286">
        <w:rPr>
          <w:rFonts w:hint="eastAsia"/>
        </w:rPr>
        <w:t>表現最佳。</w:t>
      </w:r>
      <w:r w:rsidRPr="007D2286">
        <w:rPr>
          <w:rFonts w:hint="eastAsia"/>
        </w:rPr>
        <w:t xml:space="preserve"> </w:t>
      </w:r>
      <w:r w:rsidRPr="007D2286">
        <w:rPr>
          <w:rFonts w:hint="eastAsia"/>
        </w:rPr>
        <w:t>在使用端到端深度學習從深度面部數據直接獲得預測方面，我們的方法顯示出與最新結果相當的性能。將來，姿勢校正問題將通過</w:t>
      </w:r>
      <w:r w:rsidRPr="007D2286">
        <w:rPr>
          <w:rFonts w:hint="eastAsia"/>
        </w:rPr>
        <w:t>3D</w:t>
      </w:r>
      <w:r w:rsidRPr="007D2286">
        <w:rPr>
          <w:rFonts w:hint="eastAsia"/>
        </w:rPr>
        <w:t>可變形模型解決。</w:t>
      </w:r>
      <w:r w:rsidRPr="007D2286">
        <w:rPr>
          <w:rFonts w:hint="eastAsia"/>
        </w:rPr>
        <w:t xml:space="preserve"> </w:t>
      </w:r>
      <w:r w:rsidRPr="007D2286">
        <w:rPr>
          <w:rFonts w:hint="eastAsia"/>
        </w:rPr>
        <w:t>孔填充深度圖將通過自動過程創建。</w:t>
      </w:r>
      <w:r w:rsidRPr="007D2286">
        <w:rPr>
          <w:rFonts w:hint="eastAsia"/>
        </w:rPr>
        <w:t xml:space="preserve"> </w:t>
      </w:r>
      <w:r w:rsidRPr="007D2286">
        <w:rPr>
          <w:rFonts w:hint="eastAsia"/>
        </w:rPr>
        <w:t>通過非常小的數據集和更多的</w:t>
      </w:r>
      <w:r w:rsidRPr="007D2286">
        <w:rPr>
          <w:rFonts w:hint="eastAsia"/>
        </w:rPr>
        <w:t>OSA</w:t>
      </w:r>
      <w:r w:rsidRPr="007D2286">
        <w:rPr>
          <w:rFonts w:hint="eastAsia"/>
        </w:rPr>
        <w:t>和非</w:t>
      </w:r>
      <w:r w:rsidRPr="007D2286">
        <w:rPr>
          <w:rFonts w:hint="eastAsia"/>
        </w:rPr>
        <w:t>OSA</w:t>
      </w:r>
      <w:r w:rsidRPr="007D2286">
        <w:rPr>
          <w:rFonts w:hint="eastAsia"/>
        </w:rPr>
        <w:t>患者的</w:t>
      </w:r>
      <w:r w:rsidRPr="007D2286">
        <w:rPr>
          <w:rFonts w:hint="eastAsia"/>
        </w:rPr>
        <w:t>3D</w:t>
      </w:r>
      <w:r w:rsidRPr="007D2286">
        <w:rPr>
          <w:rFonts w:hint="eastAsia"/>
        </w:rPr>
        <w:t>掃描，這項工作可獲得良好的結果，我們將提高診斷性能。</w:t>
      </w:r>
      <w:bookmarkStart w:id="0" w:name="_GoBack"/>
      <w:bookmarkEnd w:id="0"/>
    </w:p>
    <w:sectPr w:rsidR="00C23EAB" w:rsidRPr="00C23EA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E8"/>
    <w:rsid w:val="00210DAE"/>
    <w:rsid w:val="007D2286"/>
    <w:rsid w:val="0088059F"/>
    <w:rsid w:val="00990025"/>
    <w:rsid w:val="00B245E8"/>
    <w:rsid w:val="00C23EAB"/>
    <w:rsid w:val="00E22103"/>
    <w:rsid w:val="00E4704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7E0C"/>
  <w15:chartTrackingRefBased/>
  <w15:docId w15:val="{4F05C71F-3560-498F-836C-8433A4F4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next w:val="a"/>
    <w:link w:val="20"/>
    <w:uiPriority w:val="9"/>
    <w:unhideWhenUsed/>
    <w:qFormat/>
    <w:rsid w:val="00E47047"/>
    <w:pPr>
      <w:keepNext/>
      <w:spacing w:line="720" w:lineRule="auto"/>
      <w:outlineLvl w:val="1"/>
    </w:pPr>
    <w:rPr>
      <w:rFonts w:asciiTheme="majorHAnsi" w:eastAsiaTheme="majorEastAsia" w:hAnsiTheme="majorHAnsi" w:cstheme="majorBidi"/>
      <w:b/>
      <w:bCs/>
      <w:sz w:val="48"/>
      <w:szCs w:val="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E47047"/>
    <w:rPr>
      <w:rFonts w:asciiTheme="majorHAnsi" w:eastAsiaTheme="majorEastAsia" w:hAnsiTheme="majorHAnsi" w:cstheme="majorBidi"/>
      <w:b/>
      <w:bCs/>
      <w:sz w:val="48"/>
      <w:szCs w:val="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5</cp:revision>
  <dcterms:created xsi:type="dcterms:W3CDTF">2020-01-07T10:56:00Z</dcterms:created>
  <dcterms:modified xsi:type="dcterms:W3CDTF">2020-01-07T15:13:00Z</dcterms:modified>
</cp:coreProperties>
</file>