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01ED" w14:textId="77777777" w:rsidR="00792DD9" w:rsidRPr="007C22D8" w:rsidRDefault="00792DD9">
      <w:pPr>
        <w:spacing w:line="240" w:lineRule="atLeast"/>
        <w:ind w:right="360"/>
        <w:jc w:val="center"/>
        <w:rPr>
          <w:rFonts w:ascii="Calibri" w:hAnsi="Calibri"/>
          <w:sz w:val="28"/>
        </w:rPr>
      </w:pPr>
      <w:r w:rsidRPr="007C22D8">
        <w:rPr>
          <w:rFonts w:ascii="Calibri" w:hAnsi="Calibri"/>
          <w:sz w:val="28"/>
        </w:rPr>
        <w:t>MURDOCH UNIVERSITY</w:t>
      </w:r>
    </w:p>
    <w:p w14:paraId="0DCCCB0D" w14:textId="77777777" w:rsidR="00792DD9" w:rsidRPr="007C22D8" w:rsidRDefault="009E1B59">
      <w:pPr>
        <w:spacing w:line="240" w:lineRule="atLeast"/>
        <w:ind w:right="-1"/>
        <w:jc w:val="center"/>
        <w:rPr>
          <w:rFonts w:ascii="Calibri" w:hAnsi="Calibri"/>
          <w:sz w:val="28"/>
        </w:rPr>
      </w:pPr>
      <w:r w:rsidRPr="007C22D8">
        <w:rPr>
          <w:rFonts w:ascii="Calibri" w:hAnsi="Calibri"/>
          <w:sz w:val="28"/>
        </w:rPr>
        <w:t>BSC203 INTRODUCTION TO ICT</w:t>
      </w:r>
      <w:r w:rsidR="00992525" w:rsidRPr="007C22D8">
        <w:rPr>
          <w:rFonts w:ascii="Calibri" w:hAnsi="Calibri"/>
          <w:sz w:val="28"/>
        </w:rPr>
        <w:t xml:space="preserve"> RESEARCH METHOD</w:t>
      </w:r>
      <w:r w:rsidR="00792DD9" w:rsidRPr="007C22D8">
        <w:rPr>
          <w:rFonts w:ascii="Calibri" w:hAnsi="Calibri"/>
          <w:sz w:val="28"/>
        </w:rPr>
        <w:t>S</w:t>
      </w:r>
    </w:p>
    <w:p w14:paraId="04965F0F" w14:textId="77777777" w:rsidR="00792DD9" w:rsidRPr="007C22D8" w:rsidRDefault="00792DD9">
      <w:pPr>
        <w:spacing w:line="240" w:lineRule="atLeast"/>
        <w:ind w:right="360"/>
        <w:jc w:val="center"/>
        <w:rPr>
          <w:rFonts w:ascii="Calibri" w:hAnsi="Calibri"/>
          <w:b w:val="0"/>
          <w:sz w:val="28"/>
        </w:rPr>
      </w:pPr>
    </w:p>
    <w:p w14:paraId="261FBDE2" w14:textId="15BC61A1" w:rsidR="00792DD9" w:rsidRPr="007C22D8" w:rsidRDefault="0055730E">
      <w:pPr>
        <w:pStyle w:val="Heading1"/>
        <w:rPr>
          <w:rFonts w:ascii="Calibri" w:hAnsi="Calibri"/>
          <w:sz w:val="28"/>
        </w:rPr>
      </w:pPr>
      <w:r>
        <w:rPr>
          <w:rFonts w:ascii="Calibri" w:hAnsi="Calibri"/>
          <w:sz w:val="28"/>
        </w:rPr>
        <w:t>Literature Review Assignment</w:t>
      </w:r>
    </w:p>
    <w:p w14:paraId="2AC45CF9" w14:textId="77777777" w:rsidR="00C56ADA" w:rsidRPr="007C22D8" w:rsidRDefault="00C56ADA" w:rsidP="00515A07">
      <w:pPr>
        <w:jc w:val="center"/>
        <w:rPr>
          <w:rFonts w:ascii="Calibri" w:hAnsi="Calibri"/>
          <w:sz w:val="28"/>
        </w:rPr>
      </w:pPr>
    </w:p>
    <w:p w14:paraId="4A2F7614" w14:textId="6B582199" w:rsidR="004A4152" w:rsidRPr="009E76FC" w:rsidRDefault="004A4152" w:rsidP="008F49BA">
      <w:pPr>
        <w:rPr>
          <w:rFonts w:ascii="Calibri" w:hAnsi="Calibri"/>
          <w:szCs w:val="24"/>
        </w:rPr>
      </w:pPr>
      <w:r w:rsidRPr="001B4DB1">
        <w:rPr>
          <w:rFonts w:ascii="Calibri" w:hAnsi="Calibri"/>
          <w:szCs w:val="24"/>
        </w:rPr>
        <w:t xml:space="preserve">Due: </w:t>
      </w:r>
      <w:r w:rsidR="009E76FC">
        <w:rPr>
          <w:rFonts w:ascii="Calibri" w:hAnsi="Calibri"/>
          <w:szCs w:val="24"/>
        </w:rPr>
        <w:t xml:space="preserve">Teaching </w:t>
      </w:r>
      <w:r w:rsidR="0019541C" w:rsidRPr="001B4DB1">
        <w:rPr>
          <w:rFonts w:ascii="Calibri" w:hAnsi="Calibri"/>
          <w:iCs/>
          <w:szCs w:val="24"/>
        </w:rPr>
        <w:t xml:space="preserve">Week </w:t>
      </w:r>
      <w:r w:rsidR="009E76FC" w:rsidRPr="009E76FC">
        <w:rPr>
          <w:rFonts w:ascii="Calibri" w:hAnsi="Calibri"/>
          <w:iCs/>
          <w:szCs w:val="24"/>
        </w:rPr>
        <w:t>7</w:t>
      </w:r>
      <w:r w:rsidR="002F46BE">
        <w:rPr>
          <w:rFonts w:ascii="Calibri" w:hAnsi="Calibri"/>
          <w:iCs/>
          <w:szCs w:val="24"/>
        </w:rPr>
        <w:t xml:space="preserve"> </w:t>
      </w:r>
    </w:p>
    <w:p w14:paraId="1B95CD90" w14:textId="77777777" w:rsidR="004A4152" w:rsidRPr="007C22D8" w:rsidRDefault="004A4152">
      <w:pPr>
        <w:pStyle w:val="Heading2"/>
        <w:rPr>
          <w:rFonts w:ascii="Calibri" w:hAnsi="Calibri"/>
          <w:szCs w:val="24"/>
        </w:rPr>
      </w:pPr>
    </w:p>
    <w:p w14:paraId="5CFBD3E5" w14:textId="77777777" w:rsidR="00C56ADA" w:rsidRPr="007C22D8" w:rsidRDefault="00C56ADA" w:rsidP="00515A07">
      <w:pPr>
        <w:pBdr>
          <w:top w:val="single" w:sz="4" w:space="1" w:color="auto"/>
          <w:left w:val="single" w:sz="4" w:space="4" w:color="auto"/>
          <w:bottom w:val="single" w:sz="4" w:space="1" w:color="auto"/>
          <w:right w:val="single" w:sz="4" w:space="4" w:color="auto"/>
        </w:pBdr>
        <w:rPr>
          <w:rFonts w:ascii="Calibri" w:hAnsi="Calibri"/>
          <w:sz w:val="22"/>
          <w:szCs w:val="22"/>
        </w:rPr>
      </w:pPr>
    </w:p>
    <w:p w14:paraId="4F5ACFB0" w14:textId="7291D196" w:rsidR="005F5C19" w:rsidRPr="005F5C19" w:rsidRDefault="005F5C19" w:rsidP="005F5C19">
      <w:pPr>
        <w:pBdr>
          <w:top w:val="single" w:sz="4" w:space="1" w:color="auto"/>
          <w:left w:val="single" w:sz="4" w:space="4" w:color="auto"/>
          <w:bottom w:val="single" w:sz="4" w:space="1" w:color="auto"/>
          <w:right w:val="single" w:sz="4" w:space="4" w:color="auto"/>
        </w:pBdr>
        <w:rPr>
          <w:rFonts w:asciiTheme="minorHAnsi" w:hAnsiTheme="minorHAnsi" w:cstheme="minorHAnsi"/>
          <w:b w:val="0"/>
          <w:bCs/>
          <w:sz w:val="22"/>
          <w:szCs w:val="22"/>
        </w:rPr>
      </w:pPr>
      <w:r w:rsidRPr="005F5C19">
        <w:rPr>
          <w:rFonts w:asciiTheme="minorHAnsi" w:hAnsiTheme="minorHAnsi" w:cstheme="minorHAnsi"/>
          <w:sz w:val="22"/>
          <w:szCs w:val="22"/>
        </w:rPr>
        <w:t xml:space="preserve">Submission instructions: </w:t>
      </w:r>
      <w:r w:rsidRPr="005F5C19">
        <w:rPr>
          <w:rFonts w:asciiTheme="minorHAnsi" w:hAnsiTheme="minorHAnsi" w:cstheme="minorHAnsi"/>
          <w:b w:val="0"/>
          <w:bCs/>
          <w:sz w:val="22"/>
          <w:szCs w:val="22"/>
        </w:rPr>
        <w:t>You should submit your assignment using the BSC203 LMS site. Late submissions wi</w:t>
      </w:r>
      <w:r w:rsidR="009E76FC">
        <w:rPr>
          <w:rFonts w:asciiTheme="minorHAnsi" w:hAnsiTheme="minorHAnsi" w:cstheme="minorHAnsi"/>
          <w:b w:val="0"/>
          <w:bCs/>
          <w:sz w:val="22"/>
          <w:szCs w:val="22"/>
        </w:rPr>
        <w:t>ll be penalised at the rate of 10</w:t>
      </w:r>
      <w:r w:rsidRPr="005F5C19">
        <w:rPr>
          <w:rFonts w:asciiTheme="minorHAnsi" w:hAnsiTheme="minorHAnsi" w:cstheme="minorHAnsi"/>
          <w:b w:val="0"/>
          <w:bCs/>
          <w:sz w:val="22"/>
          <w:szCs w:val="22"/>
        </w:rPr>
        <w:t xml:space="preserve"> marks per day late or part thereof unless prior approval for an extension has been gained.</w:t>
      </w:r>
    </w:p>
    <w:p w14:paraId="69DE825B" w14:textId="77777777" w:rsidR="005F5C19" w:rsidRPr="005F5C19" w:rsidRDefault="005F5C19" w:rsidP="005F5C19">
      <w:pPr>
        <w:pBdr>
          <w:top w:val="single" w:sz="4" w:space="1" w:color="auto"/>
          <w:left w:val="single" w:sz="4" w:space="4" w:color="auto"/>
          <w:bottom w:val="single" w:sz="4" w:space="1" w:color="auto"/>
          <w:right w:val="single" w:sz="4" w:space="4" w:color="auto"/>
        </w:pBdr>
        <w:rPr>
          <w:rFonts w:asciiTheme="minorHAnsi" w:hAnsiTheme="minorHAnsi" w:cstheme="minorHAnsi"/>
          <w:b w:val="0"/>
          <w:bCs/>
          <w:sz w:val="22"/>
          <w:szCs w:val="22"/>
        </w:rPr>
      </w:pPr>
    </w:p>
    <w:p w14:paraId="183BBAB9" w14:textId="20E0E55A" w:rsidR="005F5C19" w:rsidRPr="005F5C19" w:rsidRDefault="005F5C19" w:rsidP="005F5C19">
      <w:pPr>
        <w:pBdr>
          <w:top w:val="single" w:sz="4" w:space="1" w:color="auto"/>
          <w:left w:val="single" w:sz="4" w:space="4" w:color="auto"/>
          <w:bottom w:val="single" w:sz="4" w:space="1" w:color="auto"/>
          <w:right w:val="single" w:sz="4" w:space="4" w:color="auto"/>
        </w:pBdr>
        <w:rPr>
          <w:rFonts w:asciiTheme="minorHAnsi" w:hAnsiTheme="minorHAnsi" w:cstheme="minorHAnsi"/>
          <w:b w:val="0"/>
          <w:bCs/>
          <w:sz w:val="22"/>
          <w:szCs w:val="22"/>
        </w:rPr>
      </w:pPr>
      <w:r w:rsidRPr="005F5C19">
        <w:rPr>
          <w:rFonts w:asciiTheme="minorHAnsi" w:hAnsiTheme="minorHAnsi" w:cstheme="minorHAnsi"/>
          <w:b w:val="0"/>
          <w:bCs/>
          <w:sz w:val="22"/>
          <w:szCs w:val="22"/>
        </w:rPr>
        <w:t xml:space="preserve">The main submission should be one document. You must keep a copy of the final version of your submission and be prepared to provide it on request. </w:t>
      </w:r>
    </w:p>
    <w:p w14:paraId="467700A1" w14:textId="77777777" w:rsidR="005F5C19" w:rsidRPr="005F5C19" w:rsidRDefault="005F5C19" w:rsidP="005F5C19">
      <w:pPr>
        <w:pBdr>
          <w:top w:val="single" w:sz="4" w:space="1" w:color="auto"/>
          <w:left w:val="single" w:sz="4" w:space="4" w:color="auto"/>
          <w:bottom w:val="single" w:sz="4" w:space="1" w:color="auto"/>
          <w:right w:val="single" w:sz="4" w:space="4" w:color="auto"/>
        </w:pBdr>
        <w:rPr>
          <w:rFonts w:asciiTheme="minorHAnsi" w:hAnsiTheme="minorHAnsi" w:cstheme="minorHAnsi"/>
          <w:b w:val="0"/>
          <w:bCs/>
          <w:sz w:val="22"/>
          <w:szCs w:val="22"/>
        </w:rPr>
      </w:pPr>
    </w:p>
    <w:p w14:paraId="5E600DE2" w14:textId="77777777" w:rsidR="005F5C19" w:rsidRPr="005F5C19" w:rsidRDefault="005F5C19" w:rsidP="005F5C19">
      <w:pPr>
        <w:pBdr>
          <w:top w:val="single" w:sz="4" w:space="1" w:color="auto"/>
          <w:left w:val="single" w:sz="4" w:space="4" w:color="auto"/>
          <w:bottom w:val="single" w:sz="4" w:space="1" w:color="auto"/>
          <w:right w:val="single" w:sz="4" w:space="4" w:color="auto"/>
        </w:pBdr>
        <w:rPr>
          <w:rFonts w:asciiTheme="minorHAnsi" w:hAnsiTheme="minorHAnsi" w:cstheme="minorHAnsi"/>
          <w:b w:val="0"/>
          <w:bCs/>
          <w:sz w:val="22"/>
          <w:szCs w:val="22"/>
        </w:rPr>
      </w:pPr>
      <w:r w:rsidRPr="005F5C19">
        <w:rPr>
          <w:rFonts w:asciiTheme="minorHAnsi" w:hAnsiTheme="minorHAnsi" w:cstheme="minorHAnsi"/>
          <w:b w:val="0"/>
          <w:bCs/>
          <w:sz w:val="22"/>
          <w:szCs w:val="22"/>
        </w:rPr>
        <w:t xml:space="preserve">As a Murdoch student, you are expected to complete your studies with honesty, trust, fairness, respect and responsibility. Murdoch University treats plagiarism, collusion, theft of other students’ work and other forms of dishonesty in assessment seriously. For information about academic integrity see </w:t>
      </w:r>
      <w:hyperlink r:id="rId11" w:history="1">
        <w:r w:rsidRPr="005F5C19">
          <w:rPr>
            <w:rStyle w:val="Hyperlink"/>
            <w:rFonts w:asciiTheme="minorHAnsi" w:hAnsiTheme="minorHAnsi" w:cstheme="minorHAnsi"/>
            <w:b w:val="0"/>
            <w:bCs/>
            <w:sz w:val="22"/>
            <w:szCs w:val="22"/>
          </w:rPr>
          <w:t>https://www.murdoch.edu.au/mymurdoch/support-advice/learning-study</w:t>
        </w:r>
      </w:hyperlink>
      <w:r w:rsidRPr="005F5C19">
        <w:rPr>
          <w:rFonts w:asciiTheme="minorHAnsi" w:hAnsiTheme="minorHAnsi" w:cstheme="minorHAnsi"/>
          <w:b w:val="0"/>
          <w:bCs/>
          <w:sz w:val="22"/>
          <w:szCs w:val="22"/>
        </w:rPr>
        <w:t xml:space="preserve"> </w:t>
      </w:r>
    </w:p>
    <w:p w14:paraId="07B0231B" w14:textId="77777777" w:rsidR="00992525" w:rsidRPr="007C22D8" w:rsidRDefault="00992525" w:rsidP="00364794">
      <w:pPr>
        <w:pBdr>
          <w:top w:val="single" w:sz="4" w:space="1" w:color="auto"/>
          <w:left w:val="single" w:sz="4" w:space="4" w:color="auto"/>
          <w:bottom w:val="single" w:sz="4" w:space="1" w:color="auto"/>
          <w:right w:val="single" w:sz="4" w:space="4" w:color="auto"/>
        </w:pBdr>
        <w:rPr>
          <w:rFonts w:ascii="Calibri" w:hAnsi="Calibri"/>
          <w:b w:val="0"/>
          <w:bCs/>
          <w:sz w:val="22"/>
          <w:szCs w:val="22"/>
        </w:rPr>
      </w:pPr>
    </w:p>
    <w:p w14:paraId="0B3F6727" w14:textId="77777777" w:rsidR="00792DD9" w:rsidRPr="007C22D8" w:rsidRDefault="00792DD9">
      <w:pPr>
        <w:pStyle w:val="BodyText"/>
        <w:rPr>
          <w:rFonts w:ascii="Calibri" w:hAnsi="Calibri"/>
          <w:b/>
          <w:bCs/>
          <w:sz w:val="22"/>
          <w:szCs w:val="22"/>
        </w:rPr>
      </w:pPr>
    </w:p>
    <w:p w14:paraId="37EA381F" w14:textId="61CF2EC0" w:rsidR="009D77CE" w:rsidRPr="007C22D8" w:rsidRDefault="009D77CE" w:rsidP="009D77CE">
      <w:pPr>
        <w:pStyle w:val="NormalWeb"/>
        <w:spacing w:before="0" w:beforeAutospacing="0" w:after="0" w:afterAutospacing="0"/>
        <w:rPr>
          <w:rFonts w:ascii="Calibri" w:hAnsi="Calibri"/>
          <w:b/>
          <w:sz w:val="22"/>
          <w:szCs w:val="22"/>
        </w:rPr>
      </w:pPr>
      <w:r w:rsidRPr="007C22D8">
        <w:rPr>
          <w:rFonts w:ascii="Calibri" w:hAnsi="Calibri"/>
          <w:sz w:val="22"/>
          <w:szCs w:val="22"/>
        </w:rPr>
        <w:t xml:space="preserve">A literature review is an account of what has been published on a topic (in journal articles, conference proceedings, books and other relevant sources) by recognised researchers. Understanding the prior research on </w:t>
      </w:r>
      <w:r>
        <w:rPr>
          <w:rFonts w:ascii="Calibri" w:hAnsi="Calibri"/>
          <w:sz w:val="22"/>
          <w:szCs w:val="22"/>
        </w:rPr>
        <w:t>the</w:t>
      </w:r>
      <w:r w:rsidRPr="007C22D8">
        <w:rPr>
          <w:rFonts w:ascii="Calibri" w:hAnsi="Calibri"/>
          <w:sz w:val="22"/>
          <w:szCs w:val="22"/>
        </w:rPr>
        <w:t xml:space="preserve"> topic </w:t>
      </w:r>
      <w:r w:rsidR="0009259B">
        <w:rPr>
          <w:rFonts w:ascii="Calibri" w:hAnsi="Calibri"/>
          <w:sz w:val="22"/>
          <w:szCs w:val="22"/>
        </w:rPr>
        <w:t>o</w:t>
      </w:r>
      <w:r>
        <w:rPr>
          <w:rFonts w:ascii="Calibri" w:hAnsi="Calibri"/>
          <w:sz w:val="22"/>
          <w:szCs w:val="22"/>
        </w:rPr>
        <w:t xml:space="preserve">f interest </w:t>
      </w:r>
      <w:r w:rsidRPr="007C22D8">
        <w:rPr>
          <w:rFonts w:ascii="Calibri" w:hAnsi="Calibri"/>
          <w:sz w:val="22"/>
          <w:szCs w:val="22"/>
        </w:rPr>
        <w:t xml:space="preserve">is the basis of most new research. Researchers must know what has been studied, </w:t>
      </w:r>
      <w:r w:rsidR="005C6EC7">
        <w:rPr>
          <w:rFonts w:ascii="Calibri" w:hAnsi="Calibri"/>
          <w:sz w:val="22"/>
          <w:szCs w:val="22"/>
        </w:rPr>
        <w:t xml:space="preserve">found, </w:t>
      </w:r>
      <w:r w:rsidRPr="007C22D8">
        <w:rPr>
          <w:rFonts w:ascii="Calibri" w:hAnsi="Calibri"/>
          <w:sz w:val="22"/>
          <w:szCs w:val="22"/>
        </w:rPr>
        <w:t>discussed and recommended by others in related areas.</w:t>
      </w:r>
      <w:r w:rsidRPr="007C22D8">
        <w:rPr>
          <w:rFonts w:ascii="Calibri" w:hAnsi="Calibri"/>
          <w:b/>
          <w:sz w:val="22"/>
          <w:szCs w:val="22"/>
        </w:rPr>
        <w:t xml:space="preserve"> </w:t>
      </w:r>
    </w:p>
    <w:p w14:paraId="2F77BD1A" w14:textId="77777777" w:rsidR="009D77CE" w:rsidRDefault="009D77CE" w:rsidP="009D77CE">
      <w:pPr>
        <w:rPr>
          <w:rFonts w:ascii="Calibri" w:hAnsi="Calibri"/>
          <w:b w:val="0"/>
          <w:sz w:val="22"/>
          <w:szCs w:val="22"/>
          <w:lang w:eastAsia="en-AU"/>
        </w:rPr>
      </w:pPr>
    </w:p>
    <w:p w14:paraId="6AF3BF41" w14:textId="77777777" w:rsidR="001946C4" w:rsidRPr="007C22D8" w:rsidRDefault="001946C4" w:rsidP="001946C4">
      <w:pPr>
        <w:rPr>
          <w:rFonts w:ascii="Calibri" w:hAnsi="Calibri"/>
          <w:b w:val="0"/>
          <w:sz w:val="22"/>
          <w:szCs w:val="22"/>
          <w:lang w:eastAsia="en-AU"/>
        </w:rPr>
      </w:pPr>
      <w:r w:rsidRPr="007C22D8">
        <w:rPr>
          <w:rFonts w:ascii="Calibri" w:hAnsi="Calibri"/>
          <w:b w:val="0"/>
          <w:sz w:val="22"/>
          <w:szCs w:val="22"/>
          <w:lang w:eastAsia="en-AU"/>
        </w:rPr>
        <w:t xml:space="preserve">This assignment is intended to: </w:t>
      </w:r>
    </w:p>
    <w:p w14:paraId="23FD185A" w14:textId="7C871E1A" w:rsidR="001946C4" w:rsidRPr="007C22D8" w:rsidRDefault="001946C4" w:rsidP="001946C4">
      <w:pPr>
        <w:numPr>
          <w:ilvl w:val="0"/>
          <w:numId w:val="16"/>
        </w:numPr>
        <w:tabs>
          <w:tab w:val="clear" w:pos="720"/>
        </w:tabs>
        <w:ind w:left="709" w:hanging="283"/>
        <w:rPr>
          <w:rFonts w:ascii="Calibri" w:hAnsi="Calibri"/>
          <w:b w:val="0"/>
          <w:sz w:val="22"/>
          <w:szCs w:val="22"/>
          <w:lang w:eastAsia="en-AU"/>
        </w:rPr>
      </w:pPr>
      <w:r w:rsidRPr="007C22D8">
        <w:rPr>
          <w:rFonts w:ascii="Calibri" w:hAnsi="Calibri"/>
          <w:b w:val="0"/>
          <w:sz w:val="22"/>
          <w:szCs w:val="22"/>
          <w:lang w:eastAsia="en-AU"/>
        </w:rPr>
        <w:t xml:space="preserve">Provide you with </w:t>
      </w:r>
      <w:r w:rsidRPr="007C22D8">
        <w:rPr>
          <w:rFonts w:ascii="Calibri" w:hAnsi="Calibri"/>
          <w:b w:val="0"/>
          <w:sz w:val="22"/>
          <w:szCs w:val="22"/>
        </w:rPr>
        <w:t xml:space="preserve">practise finding </w:t>
      </w:r>
      <w:r>
        <w:rPr>
          <w:rFonts w:ascii="Calibri" w:hAnsi="Calibri"/>
          <w:b w:val="0"/>
          <w:sz w:val="22"/>
          <w:szCs w:val="22"/>
        </w:rPr>
        <w:t xml:space="preserve">and reading </w:t>
      </w:r>
      <w:r w:rsidRPr="007C22D8">
        <w:rPr>
          <w:rFonts w:ascii="Calibri" w:hAnsi="Calibri"/>
          <w:b w:val="0"/>
          <w:sz w:val="22"/>
          <w:szCs w:val="22"/>
        </w:rPr>
        <w:t xml:space="preserve">peer reviewed, recent articles about </w:t>
      </w:r>
      <w:r w:rsidR="00B007C6">
        <w:rPr>
          <w:rFonts w:ascii="Calibri" w:hAnsi="Calibri"/>
          <w:b w:val="0"/>
          <w:sz w:val="22"/>
          <w:szCs w:val="22"/>
        </w:rPr>
        <w:t>a</w:t>
      </w:r>
      <w:r w:rsidRPr="007C22D8">
        <w:rPr>
          <w:rFonts w:ascii="Calibri" w:hAnsi="Calibri"/>
          <w:b w:val="0"/>
          <w:sz w:val="22"/>
          <w:szCs w:val="22"/>
        </w:rPr>
        <w:t xml:space="preserve"> topic</w:t>
      </w:r>
    </w:p>
    <w:p w14:paraId="3F9BF25D" w14:textId="77777777" w:rsidR="001946C4" w:rsidRPr="007C22D8" w:rsidRDefault="001946C4" w:rsidP="001946C4">
      <w:pPr>
        <w:numPr>
          <w:ilvl w:val="0"/>
          <w:numId w:val="16"/>
        </w:numPr>
        <w:tabs>
          <w:tab w:val="clear" w:pos="720"/>
        </w:tabs>
        <w:ind w:left="709" w:hanging="283"/>
        <w:rPr>
          <w:rFonts w:ascii="Calibri" w:hAnsi="Calibri"/>
          <w:b w:val="0"/>
          <w:sz w:val="22"/>
          <w:szCs w:val="22"/>
          <w:lang w:eastAsia="en-AU"/>
        </w:rPr>
      </w:pPr>
      <w:r w:rsidRPr="007C22D8">
        <w:rPr>
          <w:rFonts w:ascii="Calibri" w:hAnsi="Calibri"/>
          <w:b w:val="0"/>
          <w:sz w:val="22"/>
          <w:szCs w:val="22"/>
          <w:lang w:eastAsia="en-AU"/>
        </w:rPr>
        <w:t>Allow you to organise your ideas about that topic in a meaningful way (including both synthesis and critical analysis).</w:t>
      </w:r>
    </w:p>
    <w:p w14:paraId="7C547F89" w14:textId="77777777" w:rsidR="009D77CE" w:rsidRPr="007C22D8" w:rsidRDefault="009D77CE" w:rsidP="009D77CE">
      <w:pPr>
        <w:ind w:left="360"/>
        <w:rPr>
          <w:rFonts w:ascii="Calibri" w:hAnsi="Calibri"/>
          <w:b w:val="0"/>
          <w:sz w:val="22"/>
          <w:szCs w:val="22"/>
          <w:lang w:eastAsia="en-AU"/>
        </w:rPr>
      </w:pPr>
    </w:p>
    <w:p w14:paraId="5EC3BE77" w14:textId="776E2425" w:rsidR="002B2665" w:rsidRDefault="002B2665" w:rsidP="002B2665">
      <w:pPr>
        <w:pStyle w:val="NormalWeb"/>
        <w:spacing w:before="0" w:beforeAutospacing="0" w:after="0" w:afterAutospacing="0"/>
        <w:rPr>
          <w:rFonts w:ascii="Calibri" w:hAnsi="Calibri"/>
          <w:b/>
          <w:sz w:val="22"/>
          <w:szCs w:val="22"/>
        </w:rPr>
      </w:pPr>
      <w:r w:rsidRPr="004A4F84">
        <w:rPr>
          <w:rFonts w:ascii="Calibri" w:hAnsi="Calibri"/>
          <w:sz w:val="22"/>
          <w:szCs w:val="22"/>
        </w:rPr>
        <w:t>In this assignment you will identify and read published research literature on</w:t>
      </w:r>
      <w:r>
        <w:rPr>
          <w:rFonts w:ascii="Calibri" w:hAnsi="Calibri"/>
          <w:b/>
          <w:sz w:val="22"/>
          <w:szCs w:val="22"/>
        </w:rPr>
        <w:t xml:space="preserve"> </w:t>
      </w:r>
      <w:r w:rsidR="00C6033B">
        <w:rPr>
          <w:rFonts w:ascii="Calibri" w:hAnsi="Calibri"/>
          <w:b/>
          <w:sz w:val="22"/>
          <w:szCs w:val="22"/>
        </w:rPr>
        <w:t>one of the topics below</w:t>
      </w:r>
      <w:r>
        <w:rPr>
          <w:rFonts w:ascii="Calibri" w:hAnsi="Calibri"/>
          <w:b/>
          <w:sz w:val="22"/>
          <w:szCs w:val="22"/>
        </w:rPr>
        <w:t xml:space="preserve"> </w:t>
      </w:r>
      <w:r w:rsidRPr="00C10110">
        <w:rPr>
          <w:rFonts w:ascii="Calibri" w:hAnsi="Calibri"/>
          <w:bCs/>
          <w:sz w:val="22"/>
          <w:szCs w:val="22"/>
        </w:rPr>
        <w:t>and</w:t>
      </w:r>
      <w:r>
        <w:rPr>
          <w:rFonts w:ascii="Calibri" w:hAnsi="Calibri"/>
          <w:b/>
          <w:sz w:val="22"/>
          <w:szCs w:val="22"/>
        </w:rPr>
        <w:t xml:space="preserve"> </w:t>
      </w:r>
      <w:r w:rsidRPr="004A4F84">
        <w:rPr>
          <w:rFonts w:ascii="Calibri" w:hAnsi="Calibri"/>
          <w:sz w:val="22"/>
          <w:szCs w:val="22"/>
        </w:rPr>
        <w:t xml:space="preserve">provide the following 2 deliverables that will </w:t>
      </w:r>
      <w:r w:rsidR="008838E0" w:rsidRPr="007C22D8">
        <w:rPr>
          <w:rFonts w:ascii="Calibri" w:hAnsi="Calibri"/>
          <w:b/>
          <w:sz w:val="22"/>
          <w:szCs w:val="22"/>
        </w:rPr>
        <w:t xml:space="preserve">synthesize what you have found </w:t>
      </w:r>
      <w:r w:rsidR="008838E0">
        <w:rPr>
          <w:rFonts w:ascii="Calibri" w:hAnsi="Calibri"/>
          <w:b/>
          <w:sz w:val="22"/>
          <w:szCs w:val="22"/>
        </w:rPr>
        <w:t xml:space="preserve">to provide understanding about </w:t>
      </w:r>
      <w:r w:rsidR="008838E0" w:rsidRPr="007C22D8">
        <w:rPr>
          <w:rFonts w:ascii="Calibri" w:hAnsi="Calibri"/>
          <w:b/>
          <w:sz w:val="22"/>
          <w:szCs w:val="22"/>
        </w:rPr>
        <w:t>what is, and is not, known on the topic</w:t>
      </w:r>
      <w:r w:rsidRPr="004A4F84">
        <w:rPr>
          <w:rFonts w:ascii="Calibri" w:hAnsi="Calibri"/>
          <w:sz w:val="22"/>
          <w:szCs w:val="22"/>
        </w:rPr>
        <w:t>:</w:t>
      </w:r>
    </w:p>
    <w:p w14:paraId="166EBF7D" w14:textId="77777777" w:rsidR="002B2665" w:rsidRDefault="002B2665" w:rsidP="002B2665">
      <w:pPr>
        <w:pStyle w:val="NormalWeb"/>
        <w:numPr>
          <w:ilvl w:val="0"/>
          <w:numId w:val="34"/>
        </w:numPr>
        <w:spacing w:before="0" w:beforeAutospacing="0" w:after="0" w:afterAutospacing="0"/>
        <w:rPr>
          <w:rFonts w:ascii="Calibri" w:hAnsi="Calibri"/>
          <w:b/>
          <w:sz w:val="22"/>
          <w:szCs w:val="22"/>
        </w:rPr>
      </w:pPr>
      <w:r>
        <w:rPr>
          <w:rFonts w:ascii="Calibri" w:hAnsi="Calibri"/>
          <w:b/>
          <w:sz w:val="22"/>
          <w:szCs w:val="22"/>
        </w:rPr>
        <w:t>A table summarising the research findings of the papers you have selected (30%)</w:t>
      </w:r>
    </w:p>
    <w:p w14:paraId="31B4D33C" w14:textId="49F1EEF7" w:rsidR="002B2665" w:rsidRDefault="002B2665" w:rsidP="002B2665">
      <w:pPr>
        <w:pStyle w:val="NormalWeb"/>
        <w:numPr>
          <w:ilvl w:val="0"/>
          <w:numId w:val="34"/>
        </w:numPr>
        <w:spacing w:before="0" w:beforeAutospacing="0" w:after="0" w:afterAutospacing="0"/>
        <w:rPr>
          <w:rFonts w:ascii="Calibri" w:hAnsi="Calibri"/>
          <w:b/>
          <w:sz w:val="22"/>
          <w:szCs w:val="22"/>
        </w:rPr>
      </w:pPr>
      <w:r>
        <w:rPr>
          <w:rFonts w:ascii="Calibri" w:hAnsi="Calibri"/>
          <w:b/>
          <w:sz w:val="22"/>
          <w:szCs w:val="22"/>
        </w:rPr>
        <w:t>A written literature review (</w:t>
      </w:r>
      <w:r w:rsidR="0004757B">
        <w:rPr>
          <w:rFonts w:ascii="Calibri" w:hAnsi="Calibri"/>
          <w:b/>
          <w:sz w:val="22"/>
          <w:szCs w:val="22"/>
        </w:rPr>
        <w:t>7</w:t>
      </w:r>
      <w:r>
        <w:rPr>
          <w:rFonts w:ascii="Calibri" w:hAnsi="Calibri"/>
          <w:b/>
          <w:sz w:val="22"/>
          <w:szCs w:val="22"/>
        </w:rPr>
        <w:t>0%)</w:t>
      </w:r>
    </w:p>
    <w:p w14:paraId="011880D0" w14:textId="22F9FC76" w:rsidR="002B2665" w:rsidRDefault="002B2665" w:rsidP="002B2665">
      <w:pPr>
        <w:pStyle w:val="NormalWeb"/>
        <w:spacing w:before="0" w:beforeAutospacing="0" w:after="0" w:afterAutospacing="0"/>
        <w:rPr>
          <w:rFonts w:ascii="Calibri" w:hAnsi="Calibri"/>
          <w:b/>
          <w:sz w:val="22"/>
          <w:szCs w:val="22"/>
        </w:rPr>
      </w:pPr>
    </w:p>
    <w:p w14:paraId="6B570EC9" w14:textId="56591D5B" w:rsidR="00C10110" w:rsidRPr="005D79FD" w:rsidRDefault="00C10110" w:rsidP="002B2665">
      <w:pPr>
        <w:pStyle w:val="NormalWeb"/>
        <w:spacing w:before="0" w:beforeAutospacing="0" w:after="0" w:afterAutospacing="0"/>
        <w:rPr>
          <w:rFonts w:ascii="Calibri" w:hAnsi="Calibri"/>
          <w:b/>
          <w:sz w:val="22"/>
          <w:szCs w:val="22"/>
        </w:rPr>
      </w:pPr>
      <w:r>
        <w:rPr>
          <w:rFonts w:ascii="Calibri" w:hAnsi="Calibri"/>
          <w:b/>
          <w:sz w:val="22"/>
          <w:szCs w:val="22"/>
        </w:rPr>
        <w:t>Please select one of the following topics for this assignment:</w:t>
      </w:r>
    </w:p>
    <w:p w14:paraId="1613FF74" w14:textId="19252D63" w:rsidR="00334E07" w:rsidRPr="00B06A5B" w:rsidRDefault="00E277F4" w:rsidP="00B06A5B">
      <w:pPr>
        <w:pStyle w:val="ListParagraph"/>
        <w:numPr>
          <w:ilvl w:val="0"/>
          <w:numId w:val="31"/>
        </w:numPr>
        <w:spacing w:after="0"/>
        <w:ind w:left="357" w:hanging="357"/>
        <w:rPr>
          <w:rFonts w:asciiTheme="minorHAnsi" w:hAnsiTheme="minorHAnsi" w:cstheme="minorHAnsi"/>
        </w:rPr>
      </w:pPr>
      <w:r w:rsidRPr="00E277F4">
        <w:rPr>
          <w:rFonts w:asciiTheme="minorHAnsi" w:hAnsiTheme="minorHAnsi" w:cstheme="minorHAnsi"/>
          <w:color w:val="FFFFFF" w:themeColor="background1"/>
          <w:sz w:val="2"/>
          <w:szCs w:val="2"/>
        </w:rPr>
        <w:t>token ring</w:t>
      </w:r>
      <w:r w:rsidRPr="00B06A5B">
        <w:rPr>
          <w:rFonts w:asciiTheme="minorHAnsi" w:hAnsiTheme="minorHAnsi" w:cstheme="minorHAnsi"/>
        </w:rPr>
        <w:t xml:space="preserve"> </w:t>
      </w:r>
      <w:r w:rsidR="00334E07" w:rsidRPr="00B06A5B">
        <w:rPr>
          <w:rFonts w:asciiTheme="minorHAnsi" w:hAnsiTheme="minorHAnsi" w:cstheme="minorHAnsi"/>
        </w:rPr>
        <w:t xml:space="preserve">Smartphone user security </w:t>
      </w:r>
      <w:proofErr w:type="gramStart"/>
      <w:r w:rsidR="001946C4" w:rsidRPr="00B06A5B">
        <w:rPr>
          <w:rFonts w:asciiTheme="minorHAnsi" w:hAnsiTheme="minorHAnsi" w:cstheme="minorHAnsi"/>
        </w:rPr>
        <w:t>behavior</w:t>
      </w:r>
      <w:proofErr w:type="gramEnd"/>
    </w:p>
    <w:p w14:paraId="5DB6B768" w14:textId="22FB2E1F" w:rsidR="006B0536" w:rsidRPr="00E277F4" w:rsidRDefault="00E277F4" w:rsidP="00B06A5B">
      <w:pPr>
        <w:pStyle w:val="ListParagraph"/>
        <w:numPr>
          <w:ilvl w:val="0"/>
          <w:numId w:val="31"/>
        </w:numPr>
        <w:spacing w:after="0"/>
        <w:ind w:left="357" w:hanging="357"/>
        <w:rPr>
          <w:rFonts w:asciiTheme="minorHAnsi" w:hAnsiTheme="minorHAnsi" w:cstheme="minorHAnsi"/>
        </w:rPr>
      </w:pPr>
      <w:r w:rsidRPr="00E277F4">
        <w:rPr>
          <w:rFonts w:asciiTheme="minorHAnsi" w:hAnsiTheme="minorHAnsi" w:cstheme="minorHAnsi"/>
          <w:color w:val="FFFFFF" w:themeColor="background1"/>
          <w:sz w:val="2"/>
          <w:szCs w:val="2"/>
        </w:rPr>
        <w:t>token ring</w:t>
      </w:r>
      <w:r w:rsidRPr="00E277F4">
        <w:rPr>
          <w:rFonts w:asciiTheme="minorHAnsi" w:hAnsiTheme="minorHAnsi" w:cstheme="minorHAnsi"/>
        </w:rPr>
        <w:t xml:space="preserve"> </w:t>
      </w:r>
      <w:proofErr w:type="gramStart"/>
      <w:r w:rsidR="007E13D1" w:rsidRPr="00E277F4">
        <w:rPr>
          <w:rFonts w:asciiTheme="minorHAnsi" w:hAnsiTheme="minorHAnsi" w:cstheme="minorHAnsi"/>
        </w:rPr>
        <w:t>Social</w:t>
      </w:r>
      <w:proofErr w:type="gramEnd"/>
      <w:r w:rsidR="007E13D1" w:rsidRPr="00E277F4">
        <w:rPr>
          <w:rFonts w:asciiTheme="minorHAnsi" w:hAnsiTheme="minorHAnsi" w:cstheme="minorHAnsi"/>
        </w:rPr>
        <w:t xml:space="preserve"> media data analytics</w:t>
      </w:r>
    </w:p>
    <w:p w14:paraId="0502D6D0" w14:textId="37946190" w:rsidR="00C10110" w:rsidRPr="00E277F4" w:rsidRDefault="00E277F4" w:rsidP="00B06A5B">
      <w:pPr>
        <w:numPr>
          <w:ilvl w:val="0"/>
          <w:numId w:val="31"/>
        </w:numPr>
        <w:ind w:left="357" w:hanging="357"/>
        <w:rPr>
          <w:rFonts w:asciiTheme="minorHAnsi" w:hAnsiTheme="minorHAnsi" w:cstheme="minorHAnsi"/>
          <w:b w:val="0"/>
          <w:sz w:val="22"/>
          <w:szCs w:val="22"/>
          <w:lang w:val="en-US"/>
        </w:rPr>
      </w:pPr>
      <w:r w:rsidRPr="00E277F4">
        <w:rPr>
          <w:rFonts w:asciiTheme="minorHAnsi" w:hAnsiTheme="minorHAnsi" w:cstheme="minorHAnsi"/>
          <w:color w:val="FFFFFF" w:themeColor="background1"/>
          <w:sz w:val="2"/>
          <w:szCs w:val="2"/>
        </w:rPr>
        <w:t>token ring</w:t>
      </w:r>
      <w:r w:rsidRPr="00E277F4">
        <w:rPr>
          <w:rFonts w:asciiTheme="minorHAnsi" w:hAnsiTheme="minorHAnsi" w:cstheme="minorHAnsi"/>
          <w:b w:val="0"/>
          <w:sz w:val="22"/>
          <w:szCs w:val="22"/>
          <w:lang w:val="en-US"/>
        </w:rPr>
        <w:t xml:space="preserve"> </w:t>
      </w:r>
      <w:r w:rsidR="006B0536" w:rsidRPr="00E277F4">
        <w:rPr>
          <w:rFonts w:asciiTheme="minorHAnsi" w:hAnsiTheme="minorHAnsi" w:cstheme="minorHAnsi"/>
          <w:b w:val="0"/>
          <w:sz w:val="22"/>
          <w:szCs w:val="22"/>
          <w:lang w:val="en-US"/>
        </w:rPr>
        <w:t xml:space="preserve">Internet of Things (IoT) applications in </w:t>
      </w:r>
      <w:proofErr w:type="gramStart"/>
      <w:r w:rsidR="006B0536" w:rsidRPr="00E277F4">
        <w:rPr>
          <w:rFonts w:asciiTheme="minorHAnsi" w:hAnsiTheme="minorHAnsi" w:cstheme="minorHAnsi"/>
          <w:b w:val="0"/>
          <w:sz w:val="22"/>
          <w:szCs w:val="22"/>
          <w:lang w:val="en-US"/>
        </w:rPr>
        <w:t>agriculture</w:t>
      </w:r>
      <w:proofErr w:type="gramEnd"/>
    </w:p>
    <w:p w14:paraId="5EB2D330" w14:textId="0F2DF514" w:rsidR="00A40F1C" w:rsidRPr="00E277F4" w:rsidRDefault="00E277F4" w:rsidP="00CA6271">
      <w:pPr>
        <w:pStyle w:val="ListParagraph"/>
        <w:numPr>
          <w:ilvl w:val="0"/>
          <w:numId w:val="31"/>
        </w:numPr>
        <w:spacing w:after="0"/>
        <w:rPr>
          <w:rFonts w:asciiTheme="minorHAnsi" w:hAnsiTheme="minorHAnsi" w:cstheme="minorHAnsi"/>
        </w:rPr>
      </w:pPr>
      <w:r w:rsidRPr="00E277F4">
        <w:rPr>
          <w:rFonts w:asciiTheme="minorHAnsi" w:hAnsiTheme="minorHAnsi" w:cstheme="minorHAnsi"/>
          <w:color w:val="FFFFFF" w:themeColor="background1"/>
          <w:sz w:val="2"/>
          <w:szCs w:val="2"/>
        </w:rPr>
        <w:t>token ring</w:t>
      </w:r>
      <w:r w:rsidRPr="00E277F4">
        <w:rPr>
          <w:rFonts w:asciiTheme="minorHAnsi" w:hAnsiTheme="minorHAnsi" w:cstheme="minorHAnsi"/>
        </w:rPr>
        <w:t xml:space="preserve"> </w:t>
      </w:r>
      <w:r w:rsidR="00DE1654" w:rsidRPr="00E277F4">
        <w:rPr>
          <w:rFonts w:asciiTheme="minorHAnsi" w:hAnsiTheme="minorHAnsi" w:cstheme="minorHAnsi"/>
        </w:rPr>
        <w:t>Use of affective computing</w:t>
      </w:r>
      <w:r w:rsidR="006A35D0" w:rsidRPr="00E277F4">
        <w:rPr>
          <w:rStyle w:val="FootnoteReference"/>
          <w:rFonts w:asciiTheme="minorHAnsi" w:hAnsiTheme="minorHAnsi" w:cstheme="minorHAnsi"/>
        </w:rPr>
        <w:footnoteReference w:id="1"/>
      </w:r>
      <w:r w:rsidR="00DE1654" w:rsidRPr="00E277F4">
        <w:rPr>
          <w:rFonts w:asciiTheme="minorHAnsi" w:hAnsiTheme="minorHAnsi" w:cstheme="minorHAnsi"/>
        </w:rPr>
        <w:t xml:space="preserve"> in health </w:t>
      </w:r>
      <w:proofErr w:type="gramStart"/>
      <w:r w:rsidR="00DE1654" w:rsidRPr="00E277F4">
        <w:rPr>
          <w:rFonts w:asciiTheme="minorHAnsi" w:hAnsiTheme="minorHAnsi" w:cstheme="minorHAnsi"/>
        </w:rPr>
        <w:t>applications</w:t>
      </w:r>
      <w:proofErr w:type="gramEnd"/>
    </w:p>
    <w:p w14:paraId="108CA2E1" w14:textId="77777777" w:rsidR="00A40F1C" w:rsidRDefault="00A40F1C" w:rsidP="003372F2"/>
    <w:p w14:paraId="0C189557" w14:textId="77777777" w:rsidR="00594B2E" w:rsidRDefault="00594B2E">
      <w:pPr>
        <w:rPr>
          <w:rFonts w:ascii="Calibri" w:hAnsi="Calibri"/>
          <w:sz w:val="28"/>
          <w:szCs w:val="28"/>
          <w:lang w:eastAsia="en-AU"/>
        </w:rPr>
      </w:pPr>
      <w:r>
        <w:rPr>
          <w:rFonts w:ascii="Calibri" w:hAnsi="Calibri"/>
          <w:sz w:val="28"/>
          <w:szCs w:val="28"/>
          <w:lang w:eastAsia="en-AU"/>
        </w:rPr>
        <w:br w:type="page"/>
      </w:r>
    </w:p>
    <w:p w14:paraId="029D6594" w14:textId="07FCE638" w:rsidR="002923E7" w:rsidRPr="007C22D8" w:rsidRDefault="002923E7" w:rsidP="002923E7">
      <w:pPr>
        <w:spacing w:after="120"/>
        <w:rPr>
          <w:rFonts w:ascii="Calibri" w:hAnsi="Calibri"/>
          <w:sz w:val="28"/>
          <w:szCs w:val="28"/>
          <w:lang w:eastAsia="en-AU"/>
        </w:rPr>
      </w:pPr>
      <w:r w:rsidRPr="007C22D8">
        <w:rPr>
          <w:rFonts w:ascii="Calibri" w:hAnsi="Calibri"/>
          <w:sz w:val="28"/>
          <w:szCs w:val="28"/>
          <w:lang w:eastAsia="en-AU"/>
        </w:rPr>
        <w:lastRenderedPageBreak/>
        <w:t>To do</w:t>
      </w:r>
    </w:p>
    <w:p w14:paraId="6B4E9456" w14:textId="77777777" w:rsidR="002923E7" w:rsidRPr="007C22D8" w:rsidRDefault="002923E7" w:rsidP="002923E7">
      <w:pPr>
        <w:pStyle w:val="NormalWeb"/>
        <w:numPr>
          <w:ilvl w:val="0"/>
          <w:numId w:val="35"/>
        </w:numPr>
        <w:spacing w:before="0" w:beforeAutospacing="0" w:after="0" w:afterAutospacing="0"/>
        <w:rPr>
          <w:rFonts w:ascii="Calibri" w:hAnsi="Calibri"/>
          <w:sz w:val="22"/>
          <w:szCs w:val="22"/>
        </w:rPr>
      </w:pPr>
      <w:r w:rsidRPr="005D79FD">
        <w:rPr>
          <w:rFonts w:ascii="Calibri" w:hAnsi="Calibri"/>
          <w:b/>
          <w:sz w:val="22"/>
          <w:szCs w:val="22"/>
        </w:rPr>
        <w:t>Find 10 articles related to the topic.</w:t>
      </w:r>
      <w:r w:rsidRPr="007C22D8">
        <w:rPr>
          <w:rFonts w:ascii="Calibri" w:hAnsi="Calibri"/>
          <w:sz w:val="22"/>
          <w:szCs w:val="22"/>
        </w:rPr>
        <w:t xml:space="preserve"> To qualify as a source of information that you can use for the assignment, these main articles </w:t>
      </w:r>
      <w:r w:rsidRPr="00813173">
        <w:rPr>
          <w:rFonts w:ascii="Calibri" w:hAnsi="Calibri"/>
          <w:b/>
          <w:bCs/>
          <w:sz w:val="22"/>
          <w:szCs w:val="22"/>
        </w:rPr>
        <w:t>must report results of research studies</w:t>
      </w:r>
      <w:r w:rsidRPr="007C22D8">
        <w:rPr>
          <w:rFonts w:ascii="Calibri" w:hAnsi="Calibri"/>
          <w:sz w:val="22"/>
          <w:szCs w:val="22"/>
        </w:rPr>
        <w:t xml:space="preserve"> (i.e. not just authors’ opinions). Each article must also:</w:t>
      </w:r>
    </w:p>
    <w:p w14:paraId="409DA294" w14:textId="77777777" w:rsidR="002923E7" w:rsidRPr="007C22D8" w:rsidRDefault="002923E7" w:rsidP="002923E7">
      <w:pPr>
        <w:numPr>
          <w:ilvl w:val="0"/>
          <w:numId w:val="27"/>
        </w:numPr>
        <w:tabs>
          <w:tab w:val="clear" w:pos="369"/>
        </w:tabs>
        <w:ind w:left="851" w:hanging="425"/>
        <w:rPr>
          <w:rFonts w:ascii="Calibri" w:hAnsi="Calibri"/>
          <w:b w:val="0"/>
          <w:sz w:val="22"/>
          <w:szCs w:val="22"/>
        </w:rPr>
      </w:pPr>
      <w:r w:rsidRPr="007C22D8">
        <w:rPr>
          <w:rFonts w:ascii="Calibri" w:hAnsi="Calibri"/>
          <w:b w:val="0"/>
          <w:sz w:val="22"/>
          <w:szCs w:val="22"/>
        </w:rPr>
        <w:t>Have been published in a refereed journal or conference proceedings (though you may obtain the article through an online source)</w:t>
      </w:r>
    </w:p>
    <w:p w14:paraId="7A72D191" w14:textId="5FB9F38B" w:rsidR="002923E7" w:rsidRPr="007C22D8" w:rsidRDefault="002923E7" w:rsidP="002923E7">
      <w:pPr>
        <w:numPr>
          <w:ilvl w:val="0"/>
          <w:numId w:val="27"/>
        </w:numPr>
        <w:tabs>
          <w:tab w:val="clear" w:pos="369"/>
        </w:tabs>
        <w:ind w:left="851" w:hanging="425"/>
        <w:rPr>
          <w:rFonts w:ascii="Calibri" w:hAnsi="Calibri"/>
          <w:b w:val="0"/>
          <w:sz w:val="22"/>
          <w:szCs w:val="22"/>
        </w:rPr>
      </w:pPr>
      <w:r w:rsidRPr="007C22D8">
        <w:rPr>
          <w:rFonts w:ascii="Calibri" w:hAnsi="Calibri"/>
          <w:b w:val="0"/>
          <w:sz w:val="22"/>
          <w:szCs w:val="22"/>
        </w:rPr>
        <w:t>Have an extensive references section</w:t>
      </w:r>
    </w:p>
    <w:p w14:paraId="21DEA4A9" w14:textId="77777777" w:rsidR="002923E7" w:rsidRDefault="002923E7" w:rsidP="002923E7">
      <w:pPr>
        <w:rPr>
          <w:rFonts w:ascii="Calibri" w:hAnsi="Calibri"/>
          <w:b w:val="0"/>
          <w:sz w:val="22"/>
          <w:szCs w:val="22"/>
          <w:lang w:eastAsia="en-AU"/>
        </w:rPr>
      </w:pPr>
    </w:p>
    <w:p w14:paraId="755F99F8" w14:textId="77777777" w:rsidR="002923E7" w:rsidRPr="005D79FD" w:rsidRDefault="002923E7" w:rsidP="002923E7">
      <w:pPr>
        <w:pStyle w:val="ListParagraph"/>
        <w:numPr>
          <w:ilvl w:val="0"/>
          <w:numId w:val="35"/>
        </w:numPr>
        <w:spacing w:line="240" w:lineRule="auto"/>
        <w:rPr>
          <w:lang w:eastAsia="en-AU"/>
        </w:rPr>
      </w:pPr>
      <w:r w:rsidRPr="005D79FD">
        <w:rPr>
          <w:b/>
          <w:lang w:eastAsia="en-AU"/>
        </w:rPr>
        <w:t>Produce a table with columns that contain the following information for each of the 10 papers</w:t>
      </w:r>
      <w:r>
        <w:rPr>
          <w:b/>
          <w:lang w:eastAsia="en-AU"/>
        </w:rPr>
        <w:t>:</w:t>
      </w:r>
    </w:p>
    <w:p w14:paraId="6FA2B03C" w14:textId="77777777" w:rsidR="002923E7" w:rsidRPr="005D79FD" w:rsidRDefault="002923E7" w:rsidP="002923E7">
      <w:pPr>
        <w:pStyle w:val="ListParagraph"/>
        <w:numPr>
          <w:ilvl w:val="1"/>
          <w:numId w:val="35"/>
        </w:numPr>
        <w:spacing w:line="240" w:lineRule="auto"/>
        <w:ind w:left="851" w:hanging="425"/>
        <w:rPr>
          <w:lang w:eastAsia="en-AU"/>
        </w:rPr>
      </w:pPr>
      <w:r w:rsidRPr="005D79FD">
        <w:rPr>
          <w:lang w:eastAsia="en-AU"/>
        </w:rPr>
        <w:t>Citation in the form - Authors (year)</w:t>
      </w:r>
    </w:p>
    <w:p w14:paraId="4F4FD26D" w14:textId="77777777" w:rsidR="002923E7" w:rsidRPr="005D79FD" w:rsidRDefault="002923E7" w:rsidP="002923E7">
      <w:pPr>
        <w:pStyle w:val="ListParagraph"/>
        <w:numPr>
          <w:ilvl w:val="1"/>
          <w:numId w:val="35"/>
        </w:numPr>
        <w:spacing w:line="240" w:lineRule="auto"/>
        <w:ind w:left="851" w:hanging="425"/>
        <w:rPr>
          <w:lang w:eastAsia="en-AU"/>
        </w:rPr>
      </w:pPr>
      <w:r w:rsidRPr="005D79FD">
        <w:rPr>
          <w:lang w:eastAsia="en-AU"/>
        </w:rPr>
        <w:t>Research approach used in the research study</w:t>
      </w:r>
    </w:p>
    <w:p w14:paraId="44487757" w14:textId="77777777" w:rsidR="002923E7" w:rsidRDefault="002923E7" w:rsidP="002923E7">
      <w:pPr>
        <w:pStyle w:val="ListParagraph"/>
        <w:numPr>
          <w:ilvl w:val="1"/>
          <w:numId w:val="35"/>
        </w:numPr>
        <w:spacing w:after="120" w:line="240" w:lineRule="auto"/>
        <w:ind w:left="850" w:hanging="425"/>
        <w:rPr>
          <w:lang w:eastAsia="en-AU"/>
        </w:rPr>
      </w:pPr>
      <w:r w:rsidRPr="005D79FD">
        <w:rPr>
          <w:lang w:eastAsia="en-AU"/>
        </w:rPr>
        <w:t xml:space="preserve">Main findings relevant to this literature review assignment </w:t>
      </w:r>
    </w:p>
    <w:p w14:paraId="2F4000E0" w14:textId="77777777" w:rsidR="002923E7" w:rsidRPr="005D79FD" w:rsidRDefault="002923E7" w:rsidP="002923E7">
      <w:pPr>
        <w:ind w:left="426"/>
        <w:rPr>
          <w:rFonts w:ascii="Calibri" w:hAnsi="Calibri"/>
          <w:b w:val="0"/>
          <w:sz w:val="22"/>
          <w:szCs w:val="22"/>
          <w:lang w:eastAsia="en-AU"/>
        </w:rPr>
      </w:pPr>
    </w:p>
    <w:p w14:paraId="32934EDF" w14:textId="1EB97CA6" w:rsidR="00C900E0" w:rsidRDefault="002923E7" w:rsidP="0054145B">
      <w:pPr>
        <w:pStyle w:val="ListParagraph"/>
        <w:numPr>
          <w:ilvl w:val="0"/>
          <w:numId w:val="35"/>
        </w:numPr>
        <w:spacing w:line="240" w:lineRule="auto"/>
      </w:pPr>
      <w:r w:rsidRPr="00D30672">
        <w:rPr>
          <w:b/>
          <w:bCs/>
        </w:rPr>
        <w:t xml:space="preserve">Write a literature review that </w:t>
      </w:r>
      <w:proofErr w:type="spellStart"/>
      <w:r w:rsidRPr="00D30672">
        <w:rPr>
          <w:b/>
          <w:bCs/>
        </w:rPr>
        <w:t>synthesises</w:t>
      </w:r>
      <w:proofErr w:type="spellEnd"/>
      <w:r w:rsidRPr="00D30672">
        <w:rPr>
          <w:b/>
          <w:bCs/>
        </w:rPr>
        <w:t xml:space="preserve"> the findings of these 10 papers.</w:t>
      </w:r>
      <w:r w:rsidRPr="00C90A4B">
        <w:t xml:space="preserve"> </w:t>
      </w:r>
      <w:r w:rsidR="00595E63" w:rsidRPr="007C22D8">
        <w:rPr>
          <w:color w:val="000000"/>
          <w:lang w:eastAsia="en-AU"/>
        </w:rPr>
        <w:t xml:space="preserve">After reading each article, you should think about how they all fit together. </w:t>
      </w:r>
      <w:r w:rsidRPr="005D79FD">
        <w:t xml:space="preserve">Your review should be </w:t>
      </w:r>
      <w:proofErr w:type="spellStart"/>
      <w:r w:rsidRPr="005D79FD">
        <w:t>organised</w:t>
      </w:r>
      <w:proofErr w:type="spellEnd"/>
      <w:r w:rsidRPr="005D79FD">
        <w:t xml:space="preserve"> by concepts, such as findings, rather than by sources of information. </w:t>
      </w:r>
      <w:r w:rsidRPr="00C90A4B">
        <w:rPr>
          <w:b/>
          <w:bCs/>
        </w:rPr>
        <w:t>Do not proceed through the articles one-by-one</w:t>
      </w:r>
      <w:r w:rsidRPr="00C90A4B">
        <w:t>.</w:t>
      </w:r>
      <w:r w:rsidRPr="005D79FD">
        <w:t xml:space="preserve"> </w:t>
      </w:r>
      <w:r w:rsidR="00C90A4B" w:rsidRPr="007C22D8">
        <w:t>In addition</w:t>
      </w:r>
      <w:r w:rsidR="00C90A4B">
        <w:t>,</w:t>
      </w:r>
      <w:r w:rsidR="00C90A4B" w:rsidRPr="007C22D8">
        <w:t xml:space="preserve"> you may choose to supplement these articles with a few articles from other sources that do not present the authors’ own results</w:t>
      </w:r>
      <w:r w:rsidR="0054145B">
        <w:t xml:space="preserve"> if needed to help explain the topic.</w:t>
      </w:r>
    </w:p>
    <w:p w14:paraId="00A5F6A2" w14:textId="77777777" w:rsidR="00C900E0" w:rsidRDefault="00C900E0" w:rsidP="00C900E0">
      <w:pPr>
        <w:pStyle w:val="ListParagraph"/>
        <w:spacing w:line="240" w:lineRule="auto"/>
        <w:ind w:left="360"/>
      </w:pPr>
    </w:p>
    <w:p w14:paraId="2B68E2B2" w14:textId="77777777" w:rsidR="0081061C" w:rsidRPr="0081061C" w:rsidRDefault="002923E7" w:rsidP="0081061C">
      <w:pPr>
        <w:pStyle w:val="ListParagraph"/>
        <w:spacing w:line="240" w:lineRule="auto"/>
        <w:ind w:left="360"/>
      </w:pPr>
      <w:r w:rsidRPr="0081061C">
        <w:rPr>
          <w:rFonts w:asciiTheme="minorHAnsi" w:hAnsiTheme="minorHAnsi" w:cstheme="minorHAnsi"/>
        </w:rPr>
        <w:t>The Topic 3 lecture slides and Chapter 6 of the textbook will be useful to you in writing the literature review. You might also find the following resource</w:t>
      </w:r>
      <w:r w:rsidR="0081061C" w:rsidRPr="0081061C">
        <w:rPr>
          <w:rFonts w:asciiTheme="minorHAnsi" w:hAnsiTheme="minorHAnsi" w:cstheme="minorHAnsi"/>
        </w:rPr>
        <w:t>s</w:t>
      </w:r>
      <w:r w:rsidRPr="0081061C">
        <w:rPr>
          <w:rFonts w:asciiTheme="minorHAnsi" w:hAnsiTheme="minorHAnsi" w:cstheme="minorHAnsi"/>
        </w:rPr>
        <w:t xml:space="preserve"> from RMIT useful: </w:t>
      </w:r>
      <w:hyperlink r:id="rId12" w:history="1">
        <w:r w:rsidRPr="0081061C">
          <w:rPr>
            <w:rStyle w:val="Hyperlink"/>
            <w:rFonts w:asciiTheme="minorHAnsi" w:hAnsiTheme="minorHAnsi" w:cstheme="minorHAnsi"/>
            <w:lang w:eastAsia="en-AU"/>
          </w:rPr>
          <w:t>https://emedia.rmit.edu.au/learninglab/content/writing-literature-review</w:t>
        </w:r>
      </w:hyperlink>
      <w:r w:rsidRPr="0081061C">
        <w:rPr>
          <w:rFonts w:asciiTheme="minorHAnsi" w:hAnsiTheme="minorHAnsi" w:cstheme="minorHAnsi"/>
          <w:lang w:eastAsia="en-AU"/>
        </w:rPr>
        <w:t xml:space="preserve"> </w:t>
      </w:r>
      <w:r w:rsidR="0081061C" w:rsidRPr="0081061C">
        <w:rPr>
          <w:rFonts w:asciiTheme="minorHAnsi" w:hAnsiTheme="minorHAnsi" w:cstheme="minorHAnsi"/>
          <w:lang w:eastAsia="en-AU"/>
        </w:rPr>
        <w:t xml:space="preserve">and </w:t>
      </w:r>
      <w:hyperlink r:id="rId13" w:history="1">
        <w:r w:rsidR="0081061C" w:rsidRPr="0081061C">
          <w:rPr>
            <w:rStyle w:val="Hyperlink"/>
            <w:rFonts w:asciiTheme="minorHAnsi" w:hAnsiTheme="minorHAnsi" w:cstheme="minorHAnsi"/>
          </w:rPr>
          <w:t>https://www.dlsweb.rmit.edu.au/lsu/content/2_assessmenttasks/assess_pdf/PG%20lit%20review.pdf</w:t>
        </w:r>
      </w:hyperlink>
      <w:r w:rsidR="0081061C" w:rsidRPr="0081061C">
        <w:rPr>
          <w:rFonts w:asciiTheme="minorHAnsi" w:hAnsiTheme="minorHAnsi" w:cstheme="minorHAnsi"/>
        </w:rPr>
        <w:t xml:space="preserve"> </w:t>
      </w:r>
    </w:p>
    <w:p w14:paraId="456E551C" w14:textId="2E55C4BA" w:rsidR="002923E7" w:rsidRPr="00D1540A" w:rsidRDefault="002923E7" w:rsidP="0081061C">
      <w:pPr>
        <w:pStyle w:val="ListParagraph"/>
        <w:spacing w:after="0" w:line="240" w:lineRule="auto"/>
        <w:ind w:left="357"/>
      </w:pPr>
    </w:p>
    <w:p w14:paraId="34C3F4CE" w14:textId="4AFC44B7" w:rsidR="002923E7" w:rsidRDefault="002923E7" w:rsidP="002923E7">
      <w:pPr>
        <w:pStyle w:val="NormalWeb"/>
        <w:spacing w:before="0" w:beforeAutospacing="0" w:after="0" w:afterAutospacing="0"/>
        <w:ind w:left="360"/>
        <w:rPr>
          <w:rStyle w:val="Hyperlink"/>
          <w:rFonts w:asciiTheme="minorHAnsi" w:hAnsiTheme="minorHAnsi" w:cstheme="minorHAnsi"/>
          <w:bCs/>
          <w:sz w:val="22"/>
          <w:szCs w:val="22"/>
        </w:rPr>
      </w:pPr>
      <w:r>
        <w:rPr>
          <w:rFonts w:ascii="Calibri" w:hAnsi="Calibri"/>
          <w:b/>
          <w:sz w:val="22"/>
          <w:szCs w:val="22"/>
          <w:lang w:eastAsia="en-US"/>
        </w:rPr>
        <w:t>Do not p</w:t>
      </w:r>
      <w:r w:rsidRPr="00671C3F">
        <w:rPr>
          <w:rFonts w:ascii="Calibri" w:hAnsi="Calibri"/>
          <w:b/>
          <w:sz w:val="22"/>
          <w:szCs w:val="22"/>
          <w:lang w:eastAsia="en-US"/>
        </w:rPr>
        <w:t>lagiaris</w:t>
      </w:r>
      <w:r>
        <w:rPr>
          <w:rFonts w:ascii="Calibri" w:hAnsi="Calibri"/>
          <w:b/>
          <w:sz w:val="22"/>
          <w:szCs w:val="22"/>
          <w:lang w:eastAsia="en-US"/>
        </w:rPr>
        <w:t xml:space="preserve">e </w:t>
      </w:r>
      <w:r w:rsidR="0081061C">
        <w:rPr>
          <w:rFonts w:ascii="Calibri" w:hAnsi="Calibri"/>
          <w:b/>
          <w:sz w:val="22"/>
          <w:szCs w:val="22"/>
          <w:lang w:eastAsia="en-US"/>
        </w:rPr>
        <w:t xml:space="preserve">when writing this </w:t>
      </w:r>
      <w:r>
        <w:rPr>
          <w:rFonts w:ascii="Calibri" w:hAnsi="Calibri"/>
          <w:b/>
          <w:sz w:val="22"/>
          <w:szCs w:val="22"/>
          <w:lang w:eastAsia="en-US"/>
        </w:rPr>
        <w:t>review. It must be in your own words.</w:t>
      </w:r>
      <w:r w:rsidRPr="00671C3F">
        <w:rPr>
          <w:rFonts w:ascii="Calibri" w:hAnsi="Calibri"/>
          <w:b/>
          <w:sz w:val="22"/>
          <w:szCs w:val="22"/>
          <w:lang w:eastAsia="en-US"/>
        </w:rPr>
        <w:t xml:space="preserve"> </w:t>
      </w:r>
      <w:proofErr w:type="spellStart"/>
      <w:r w:rsidRPr="00671C3F">
        <w:rPr>
          <w:rFonts w:ascii="Calibri" w:hAnsi="Calibri"/>
          <w:b/>
          <w:sz w:val="22"/>
          <w:szCs w:val="22"/>
          <w:lang w:eastAsia="en-US"/>
        </w:rPr>
        <w:t>Urkund</w:t>
      </w:r>
      <w:proofErr w:type="spellEnd"/>
      <w:r w:rsidRPr="00671C3F">
        <w:rPr>
          <w:rFonts w:ascii="Calibri" w:hAnsi="Calibri"/>
          <w:b/>
          <w:sz w:val="22"/>
          <w:szCs w:val="22"/>
          <w:lang w:eastAsia="en-US"/>
        </w:rPr>
        <w:t xml:space="preserve"> will be used to report on potential plagiarism.</w:t>
      </w:r>
      <w:r>
        <w:rPr>
          <w:rFonts w:ascii="Calibri" w:hAnsi="Calibri"/>
          <w:sz w:val="22"/>
          <w:szCs w:val="22"/>
          <w:lang w:eastAsia="en-US"/>
        </w:rPr>
        <w:t xml:space="preserve">  </w:t>
      </w:r>
      <w:r w:rsidRPr="00671C3F">
        <w:rPr>
          <w:rFonts w:ascii="Calibri" w:hAnsi="Calibri"/>
          <w:sz w:val="22"/>
          <w:szCs w:val="22"/>
          <w:lang w:eastAsia="en-US"/>
        </w:rPr>
        <w:t>Find out more about how to reference properly and avoid plagiarism at</w:t>
      </w:r>
      <w:r w:rsidRPr="00671C3F">
        <w:rPr>
          <w:rFonts w:ascii="Calibri" w:hAnsi="Calibri"/>
          <w:sz w:val="22"/>
          <w:szCs w:val="22"/>
          <w:lang w:eastAsia="en-US"/>
        </w:rPr>
        <w:br/>
      </w:r>
      <w:hyperlink r:id="rId14" w:history="1">
        <w:r w:rsidR="000C10EB" w:rsidRPr="005F5C19">
          <w:rPr>
            <w:rStyle w:val="Hyperlink"/>
            <w:rFonts w:asciiTheme="minorHAnsi" w:hAnsiTheme="minorHAnsi" w:cstheme="minorHAnsi"/>
            <w:bCs/>
            <w:sz w:val="22"/>
            <w:szCs w:val="22"/>
          </w:rPr>
          <w:t>https://www.murdoch.edu.au/mymurdoch/support-advice/learning-study</w:t>
        </w:r>
      </w:hyperlink>
    </w:p>
    <w:p w14:paraId="65EA27D5" w14:textId="77777777" w:rsidR="00A84A5E" w:rsidRDefault="00A84A5E" w:rsidP="002923E7">
      <w:pPr>
        <w:pStyle w:val="NormalWeb"/>
        <w:spacing w:before="0" w:beforeAutospacing="0" w:after="0" w:afterAutospacing="0"/>
        <w:ind w:left="360"/>
        <w:rPr>
          <w:b/>
          <w:bCs/>
        </w:rPr>
      </w:pPr>
    </w:p>
    <w:p w14:paraId="20BB0F70" w14:textId="4E8E06A3" w:rsidR="00A84A5E" w:rsidRPr="00A84A5E" w:rsidRDefault="00A84A5E" w:rsidP="002923E7">
      <w:pPr>
        <w:pStyle w:val="NormalWeb"/>
        <w:spacing w:before="0" w:beforeAutospacing="0" w:after="0" w:afterAutospacing="0"/>
        <w:ind w:left="360"/>
        <w:rPr>
          <w:u w:val="single"/>
        </w:rPr>
      </w:pPr>
      <w:r w:rsidRPr="00A84A5E">
        <w:rPr>
          <w:highlight w:val="yellow"/>
          <w:u w:val="single"/>
        </w:rPr>
        <w:t>The goal of the literature review is to identify the gap where more research is needed. You must be explicit about this in the conclusion.</w:t>
      </w:r>
      <w:r w:rsidRPr="00A84A5E">
        <w:rPr>
          <w:u w:val="single"/>
        </w:rPr>
        <w:t xml:space="preserve"> </w:t>
      </w:r>
    </w:p>
    <w:p w14:paraId="5C93504F" w14:textId="77777777" w:rsidR="002923E7" w:rsidRDefault="002923E7" w:rsidP="002923E7">
      <w:pPr>
        <w:pStyle w:val="NormalWeb"/>
        <w:spacing w:before="0" w:beforeAutospacing="0" w:after="0" w:afterAutospacing="0"/>
        <w:rPr>
          <w:rFonts w:ascii="Calibri" w:hAnsi="Calibri"/>
          <w:b/>
          <w:bCs/>
          <w:sz w:val="22"/>
          <w:szCs w:val="22"/>
        </w:rPr>
      </w:pPr>
    </w:p>
    <w:p w14:paraId="1A7CDFDC" w14:textId="77777777" w:rsidR="002923E7" w:rsidRPr="0054145B" w:rsidRDefault="002923E7" w:rsidP="002923E7">
      <w:pPr>
        <w:ind w:left="360"/>
        <w:rPr>
          <w:rFonts w:ascii="Calibri" w:hAnsi="Calibri"/>
          <w:i/>
          <w:iCs/>
          <w:sz w:val="22"/>
          <w:szCs w:val="22"/>
          <w:lang w:eastAsia="en-AU"/>
        </w:rPr>
      </w:pPr>
      <w:r w:rsidRPr="0054145B">
        <w:rPr>
          <w:rFonts w:ascii="Calibri" w:hAnsi="Calibri"/>
          <w:i/>
          <w:iCs/>
          <w:sz w:val="22"/>
          <w:szCs w:val="22"/>
          <w:lang w:eastAsia="en-AU"/>
        </w:rPr>
        <w:t xml:space="preserve">Literature review formatting guidelines  </w:t>
      </w:r>
    </w:p>
    <w:p w14:paraId="43A4C9BF" w14:textId="48C187EA" w:rsidR="002923E7" w:rsidRPr="007C22D8" w:rsidRDefault="002923E7" w:rsidP="002923E7">
      <w:pPr>
        <w:numPr>
          <w:ilvl w:val="0"/>
          <w:numId w:val="17"/>
        </w:numPr>
        <w:tabs>
          <w:tab w:val="clear" w:pos="360"/>
          <w:tab w:val="num" w:pos="720"/>
        </w:tabs>
        <w:ind w:left="720"/>
        <w:rPr>
          <w:rFonts w:ascii="Calibri" w:hAnsi="Calibri"/>
          <w:b w:val="0"/>
          <w:sz w:val="22"/>
          <w:szCs w:val="22"/>
          <w:lang w:eastAsia="en-AU"/>
        </w:rPr>
      </w:pPr>
      <w:r w:rsidRPr="007C22D8">
        <w:rPr>
          <w:rFonts w:ascii="Calibri" w:hAnsi="Calibri"/>
          <w:b w:val="0"/>
          <w:sz w:val="22"/>
          <w:szCs w:val="22"/>
          <w:lang w:eastAsia="en-AU"/>
        </w:rPr>
        <w:t xml:space="preserve">Give your literature review a title that clearly reflects the content of </w:t>
      </w:r>
      <w:r w:rsidR="00A97DD0">
        <w:rPr>
          <w:rFonts w:ascii="Calibri" w:hAnsi="Calibri"/>
          <w:b w:val="0"/>
          <w:sz w:val="22"/>
          <w:szCs w:val="22"/>
          <w:lang w:eastAsia="en-AU"/>
        </w:rPr>
        <w:t>it</w:t>
      </w:r>
      <w:r w:rsidRPr="007C22D8">
        <w:rPr>
          <w:rFonts w:ascii="Calibri" w:hAnsi="Calibri"/>
          <w:b w:val="0"/>
          <w:sz w:val="22"/>
          <w:szCs w:val="22"/>
          <w:lang w:eastAsia="en-AU"/>
        </w:rPr>
        <w:t xml:space="preserve">. </w:t>
      </w:r>
    </w:p>
    <w:p w14:paraId="23DC8186" w14:textId="415A2476" w:rsidR="002923E7" w:rsidRPr="007C22D8" w:rsidRDefault="002923E7" w:rsidP="002923E7">
      <w:pPr>
        <w:numPr>
          <w:ilvl w:val="0"/>
          <w:numId w:val="17"/>
        </w:numPr>
        <w:ind w:left="720"/>
        <w:rPr>
          <w:rFonts w:ascii="Calibri" w:hAnsi="Calibri"/>
          <w:b w:val="0"/>
          <w:sz w:val="22"/>
          <w:szCs w:val="22"/>
          <w:lang w:eastAsia="en-AU"/>
        </w:rPr>
      </w:pPr>
      <w:r>
        <w:rPr>
          <w:rFonts w:ascii="Calibri" w:hAnsi="Calibri"/>
          <w:b w:val="0"/>
          <w:sz w:val="22"/>
          <w:szCs w:val="22"/>
          <w:lang w:eastAsia="en-AU"/>
        </w:rPr>
        <w:t>Include an I</w:t>
      </w:r>
      <w:r w:rsidRPr="007C22D8">
        <w:rPr>
          <w:rFonts w:ascii="Calibri" w:hAnsi="Calibri"/>
          <w:b w:val="0"/>
          <w:sz w:val="22"/>
          <w:szCs w:val="22"/>
          <w:lang w:eastAsia="en-AU"/>
        </w:rPr>
        <w:t>ntroduction section that states t</w:t>
      </w:r>
      <w:r>
        <w:rPr>
          <w:rFonts w:ascii="Calibri" w:hAnsi="Calibri"/>
          <w:b w:val="0"/>
          <w:sz w:val="22"/>
          <w:szCs w:val="22"/>
          <w:lang w:eastAsia="en-AU"/>
        </w:rPr>
        <w:t xml:space="preserve">he purpose of the review and a </w:t>
      </w:r>
      <w:r w:rsidR="00223B83">
        <w:rPr>
          <w:rFonts w:ascii="Calibri" w:hAnsi="Calibri"/>
          <w:b w:val="0"/>
          <w:sz w:val="22"/>
          <w:szCs w:val="22"/>
          <w:lang w:eastAsia="en-AU"/>
        </w:rPr>
        <w:t xml:space="preserve">brief </w:t>
      </w:r>
      <w:r>
        <w:rPr>
          <w:rFonts w:ascii="Calibri" w:hAnsi="Calibri"/>
          <w:b w:val="0"/>
          <w:sz w:val="22"/>
          <w:szCs w:val="22"/>
          <w:lang w:eastAsia="en-AU"/>
        </w:rPr>
        <w:t>C</w:t>
      </w:r>
      <w:r w:rsidRPr="007C22D8">
        <w:rPr>
          <w:rFonts w:ascii="Calibri" w:hAnsi="Calibri"/>
          <w:b w:val="0"/>
          <w:sz w:val="22"/>
          <w:szCs w:val="22"/>
          <w:lang w:eastAsia="en-AU"/>
        </w:rPr>
        <w:t xml:space="preserve">onclusion section. </w:t>
      </w:r>
      <w:r w:rsidRPr="007C22D8">
        <w:rPr>
          <w:rFonts w:ascii="Calibri" w:hAnsi="Calibri"/>
          <w:b w:val="0"/>
          <w:sz w:val="22"/>
          <w:szCs w:val="22"/>
        </w:rPr>
        <w:t xml:space="preserve"> </w:t>
      </w:r>
      <w:r w:rsidRPr="00D1540A">
        <w:rPr>
          <w:rFonts w:ascii="Calibri" w:hAnsi="Calibri"/>
          <w:sz w:val="22"/>
          <w:szCs w:val="22"/>
        </w:rPr>
        <w:t xml:space="preserve">You must </w:t>
      </w:r>
      <w:r>
        <w:rPr>
          <w:rFonts w:ascii="Calibri" w:hAnsi="Calibri"/>
          <w:sz w:val="22"/>
          <w:szCs w:val="22"/>
        </w:rPr>
        <w:t xml:space="preserve">also </w:t>
      </w:r>
      <w:r w:rsidRPr="00D1540A">
        <w:rPr>
          <w:rFonts w:ascii="Calibri" w:hAnsi="Calibri"/>
          <w:sz w:val="22"/>
          <w:szCs w:val="22"/>
        </w:rPr>
        <w:t>include other sub-sections to help structure your work.</w:t>
      </w:r>
    </w:p>
    <w:p w14:paraId="5D61C30D" w14:textId="77777777" w:rsidR="002923E7" w:rsidRPr="007C22D8" w:rsidRDefault="002923E7" w:rsidP="002923E7">
      <w:pPr>
        <w:numPr>
          <w:ilvl w:val="0"/>
          <w:numId w:val="17"/>
        </w:numPr>
        <w:ind w:left="720"/>
        <w:rPr>
          <w:rFonts w:ascii="Calibri" w:hAnsi="Calibri"/>
          <w:b w:val="0"/>
          <w:sz w:val="22"/>
          <w:szCs w:val="22"/>
          <w:lang w:eastAsia="en-AU"/>
        </w:rPr>
      </w:pPr>
      <w:r w:rsidRPr="007C22D8">
        <w:rPr>
          <w:rFonts w:ascii="Calibri" w:hAnsi="Calibri"/>
          <w:b w:val="0"/>
          <w:sz w:val="22"/>
          <w:szCs w:val="22"/>
          <w:lang w:eastAsia="en-AU"/>
        </w:rPr>
        <w:t>U</w:t>
      </w:r>
      <w:r>
        <w:rPr>
          <w:rFonts w:ascii="Calibri" w:hAnsi="Calibri"/>
          <w:b w:val="0"/>
          <w:sz w:val="22"/>
          <w:szCs w:val="22"/>
          <w:lang w:eastAsia="en-AU"/>
        </w:rPr>
        <w:t xml:space="preserve">se a professional looking font and a font size of 11 or 12 </w:t>
      </w:r>
      <w:r w:rsidRPr="007C22D8">
        <w:rPr>
          <w:rFonts w:ascii="Calibri" w:hAnsi="Calibri"/>
          <w:b w:val="0"/>
          <w:sz w:val="22"/>
          <w:szCs w:val="22"/>
          <w:lang w:eastAsia="en-AU"/>
        </w:rPr>
        <w:t>point.</w:t>
      </w:r>
    </w:p>
    <w:p w14:paraId="0A84AD9B" w14:textId="77777777" w:rsidR="002923E7" w:rsidRPr="007C22D8" w:rsidRDefault="002923E7" w:rsidP="002923E7">
      <w:pPr>
        <w:numPr>
          <w:ilvl w:val="0"/>
          <w:numId w:val="17"/>
        </w:numPr>
        <w:ind w:left="720"/>
        <w:rPr>
          <w:rFonts w:ascii="Calibri" w:hAnsi="Calibri"/>
          <w:b w:val="0"/>
          <w:sz w:val="22"/>
          <w:szCs w:val="22"/>
          <w:lang w:eastAsia="en-AU"/>
        </w:rPr>
      </w:pPr>
      <w:r w:rsidRPr="007C22D8">
        <w:rPr>
          <w:rFonts w:ascii="Calibri" w:hAnsi="Calibri"/>
          <w:b w:val="0"/>
          <w:sz w:val="22"/>
          <w:szCs w:val="22"/>
          <w:lang w:eastAsia="en-AU"/>
        </w:rPr>
        <w:t xml:space="preserve">Your review should be </w:t>
      </w:r>
      <w:r>
        <w:rPr>
          <w:rFonts w:ascii="Calibri" w:hAnsi="Calibri"/>
          <w:b w:val="0"/>
          <w:sz w:val="22"/>
          <w:szCs w:val="22"/>
          <w:lang w:eastAsia="en-AU"/>
        </w:rPr>
        <w:t>between 1000 and</w:t>
      </w:r>
      <w:r w:rsidRPr="007C22D8">
        <w:rPr>
          <w:rFonts w:ascii="Calibri" w:hAnsi="Calibri"/>
          <w:b w:val="0"/>
          <w:sz w:val="22"/>
          <w:szCs w:val="22"/>
          <w:lang w:eastAsia="en-AU"/>
        </w:rPr>
        <w:t xml:space="preserve"> 1</w:t>
      </w:r>
      <w:r>
        <w:rPr>
          <w:rFonts w:ascii="Calibri" w:hAnsi="Calibri"/>
          <w:b w:val="0"/>
          <w:sz w:val="22"/>
          <w:szCs w:val="22"/>
          <w:lang w:eastAsia="en-AU"/>
        </w:rPr>
        <w:t>500</w:t>
      </w:r>
      <w:r w:rsidRPr="007C22D8">
        <w:rPr>
          <w:rFonts w:ascii="Calibri" w:hAnsi="Calibri"/>
          <w:b w:val="0"/>
          <w:sz w:val="22"/>
          <w:szCs w:val="22"/>
          <w:lang w:eastAsia="en-AU"/>
        </w:rPr>
        <w:t xml:space="preserve"> words in length. </w:t>
      </w:r>
    </w:p>
    <w:p w14:paraId="1F04CBA8" w14:textId="77777777" w:rsidR="002923E7" w:rsidRPr="007C22D8" w:rsidRDefault="002923E7" w:rsidP="002923E7">
      <w:pPr>
        <w:numPr>
          <w:ilvl w:val="0"/>
          <w:numId w:val="17"/>
        </w:numPr>
        <w:ind w:left="720"/>
        <w:rPr>
          <w:rFonts w:ascii="Calibri" w:hAnsi="Calibri"/>
          <w:b w:val="0"/>
          <w:sz w:val="22"/>
          <w:szCs w:val="22"/>
          <w:lang w:eastAsia="en-AU"/>
        </w:rPr>
      </w:pPr>
      <w:r w:rsidRPr="007C22D8">
        <w:rPr>
          <w:rFonts w:ascii="Calibri" w:hAnsi="Calibri"/>
          <w:b w:val="0"/>
          <w:color w:val="000000"/>
          <w:sz w:val="22"/>
          <w:szCs w:val="22"/>
          <w:lang w:eastAsia="en-AU"/>
        </w:rPr>
        <w:t>Include appropriate citations throughout the review and</w:t>
      </w:r>
      <w:r w:rsidRPr="007C22D8">
        <w:rPr>
          <w:rFonts w:ascii="Calibri" w:hAnsi="Calibri"/>
          <w:b w:val="0"/>
          <w:sz w:val="22"/>
          <w:szCs w:val="22"/>
          <w:lang w:eastAsia="en-AU"/>
        </w:rPr>
        <w:t xml:space="preserve"> a list of references at the end.  Referencing should be in </w:t>
      </w:r>
      <w:r w:rsidRPr="00796321">
        <w:rPr>
          <w:rFonts w:ascii="Calibri" w:hAnsi="Calibri"/>
          <w:sz w:val="22"/>
          <w:szCs w:val="22"/>
          <w:lang w:eastAsia="en-AU"/>
        </w:rPr>
        <w:t xml:space="preserve">APA </w:t>
      </w:r>
      <w:r>
        <w:rPr>
          <w:rFonts w:ascii="Calibri" w:hAnsi="Calibri"/>
          <w:sz w:val="22"/>
          <w:szCs w:val="22"/>
          <w:lang w:eastAsia="en-AU"/>
        </w:rPr>
        <w:t xml:space="preserve">style </w:t>
      </w:r>
      <w:r>
        <w:rPr>
          <w:rFonts w:ascii="Calibri" w:hAnsi="Calibri"/>
          <w:b w:val="0"/>
          <w:sz w:val="22"/>
          <w:szCs w:val="22"/>
          <w:lang w:eastAsia="en-AU"/>
        </w:rPr>
        <w:t xml:space="preserve">(see </w:t>
      </w:r>
      <w:hyperlink r:id="rId15" w:history="1">
        <w:r w:rsidRPr="00D15748">
          <w:rPr>
            <w:rStyle w:val="Hyperlink"/>
            <w:rFonts w:ascii="Calibri" w:hAnsi="Calibri"/>
            <w:b w:val="0"/>
            <w:sz w:val="22"/>
            <w:szCs w:val="22"/>
            <w:lang w:eastAsia="en-AU"/>
          </w:rPr>
          <w:t>http://library.murdoch.edu.au/Students/Referencing/</w:t>
        </w:r>
      </w:hyperlink>
      <w:r>
        <w:rPr>
          <w:rFonts w:ascii="Calibri" w:hAnsi="Calibri"/>
          <w:b w:val="0"/>
          <w:sz w:val="22"/>
          <w:szCs w:val="22"/>
          <w:lang w:eastAsia="en-AU"/>
        </w:rPr>
        <w:t xml:space="preserve"> for information on referencing styles)</w:t>
      </w:r>
    </w:p>
    <w:p w14:paraId="6EC50536" w14:textId="77777777" w:rsidR="00D55AFD" w:rsidRDefault="00D55AFD" w:rsidP="00D55AFD">
      <w:pPr>
        <w:pStyle w:val="NormalWeb"/>
        <w:spacing w:before="0" w:beforeAutospacing="0" w:after="0" w:afterAutospacing="0"/>
        <w:rPr>
          <w:rFonts w:ascii="Calibri" w:hAnsi="Calibri"/>
          <w:b/>
          <w:bCs/>
          <w:sz w:val="22"/>
          <w:szCs w:val="22"/>
        </w:rPr>
      </w:pPr>
    </w:p>
    <w:p w14:paraId="1765EBF8" w14:textId="77777777" w:rsidR="00D55AFD" w:rsidRDefault="00D55AFD" w:rsidP="00D55AFD">
      <w:pPr>
        <w:rPr>
          <w:rFonts w:ascii="Calibri" w:hAnsi="Calibri"/>
          <w:sz w:val="28"/>
          <w:szCs w:val="28"/>
          <w:lang w:eastAsia="en-AU"/>
        </w:rPr>
      </w:pPr>
      <w:r>
        <w:rPr>
          <w:rFonts w:ascii="Calibri" w:hAnsi="Calibri"/>
          <w:sz w:val="28"/>
          <w:szCs w:val="28"/>
          <w:lang w:eastAsia="en-AU"/>
        </w:rPr>
        <w:br w:type="page"/>
      </w:r>
    </w:p>
    <w:p w14:paraId="1E6785B5" w14:textId="77777777" w:rsidR="00D55AFD" w:rsidRPr="00083F55" w:rsidRDefault="00D55AFD" w:rsidP="00D55AFD">
      <w:pPr>
        <w:jc w:val="center"/>
        <w:rPr>
          <w:rFonts w:ascii="Calibri" w:hAnsi="Calibri"/>
        </w:rPr>
      </w:pPr>
      <w:r w:rsidRPr="00083F55">
        <w:rPr>
          <w:rFonts w:ascii="Calibri" w:hAnsi="Calibri"/>
          <w:sz w:val="28"/>
          <w:szCs w:val="28"/>
        </w:rPr>
        <w:lastRenderedPageBreak/>
        <w:t xml:space="preserve">MARKING SCHEDULE </w:t>
      </w:r>
    </w:p>
    <w:p w14:paraId="0481200A" w14:textId="77777777" w:rsidR="00D55AFD" w:rsidRPr="00083F55" w:rsidRDefault="00D55AFD" w:rsidP="00D55AFD">
      <w:pPr>
        <w:rPr>
          <w:rFonts w:ascii="Calibri" w:hAnsi="Calibri"/>
        </w:rPr>
      </w:pPr>
    </w:p>
    <w:tbl>
      <w:tblPr>
        <w:tblW w:w="0" w:type="auto"/>
        <w:tblInd w:w="360" w:type="dxa"/>
        <w:tblLayout w:type="fixed"/>
        <w:tblLook w:val="04A0" w:firstRow="1" w:lastRow="0" w:firstColumn="1" w:lastColumn="0" w:noHBand="0" w:noVBand="1"/>
      </w:tblPr>
      <w:tblGrid>
        <w:gridCol w:w="6586"/>
        <w:gridCol w:w="39"/>
        <w:gridCol w:w="604"/>
        <w:gridCol w:w="599"/>
      </w:tblGrid>
      <w:tr w:rsidR="00D55AFD" w:rsidRPr="00E36D51" w14:paraId="38F07D66" w14:textId="77777777" w:rsidTr="00E560FD">
        <w:tc>
          <w:tcPr>
            <w:tcW w:w="6625" w:type="dxa"/>
            <w:gridSpan w:val="2"/>
            <w:tcBorders>
              <w:top w:val="single" w:sz="4" w:space="0" w:color="auto"/>
              <w:bottom w:val="single" w:sz="4" w:space="0" w:color="auto"/>
            </w:tcBorders>
            <w:shd w:val="clear" w:color="auto" w:fill="auto"/>
          </w:tcPr>
          <w:p w14:paraId="68B6C458" w14:textId="77777777" w:rsidR="00D55AFD" w:rsidRPr="003A169C" w:rsidRDefault="00D55AFD" w:rsidP="00E560FD">
            <w:pPr>
              <w:suppressAutoHyphens/>
              <w:spacing w:after="120"/>
              <w:rPr>
                <w:rFonts w:ascii="Calibri" w:hAnsi="Calibri"/>
                <w:b w:val="0"/>
                <w:szCs w:val="24"/>
              </w:rPr>
            </w:pPr>
            <w:r w:rsidRPr="003A169C">
              <w:rPr>
                <w:rFonts w:ascii="Calibri" w:hAnsi="Calibri"/>
                <w:szCs w:val="24"/>
              </w:rPr>
              <w:t>Component</w:t>
            </w:r>
          </w:p>
        </w:tc>
        <w:tc>
          <w:tcPr>
            <w:tcW w:w="1203" w:type="dxa"/>
            <w:gridSpan w:val="2"/>
            <w:tcBorders>
              <w:top w:val="single" w:sz="4" w:space="0" w:color="auto"/>
              <w:bottom w:val="single" w:sz="4" w:space="0" w:color="auto"/>
            </w:tcBorders>
            <w:shd w:val="clear" w:color="auto" w:fill="auto"/>
          </w:tcPr>
          <w:p w14:paraId="46976452" w14:textId="77777777" w:rsidR="00D55AFD" w:rsidRPr="003A169C" w:rsidRDefault="00D55AFD" w:rsidP="00E560FD">
            <w:pPr>
              <w:suppressAutoHyphens/>
              <w:spacing w:after="120"/>
              <w:rPr>
                <w:rFonts w:ascii="Calibri" w:hAnsi="Calibri"/>
                <w:b w:val="0"/>
                <w:szCs w:val="24"/>
              </w:rPr>
            </w:pPr>
            <w:r w:rsidRPr="003A169C">
              <w:rPr>
                <w:rFonts w:ascii="Calibri" w:hAnsi="Calibri"/>
                <w:szCs w:val="24"/>
              </w:rPr>
              <w:t>Marks</w:t>
            </w:r>
          </w:p>
        </w:tc>
      </w:tr>
      <w:tr w:rsidR="00B849FA" w:rsidRPr="00E36D51" w14:paraId="17CDFF21" w14:textId="77777777" w:rsidTr="00E560FD">
        <w:trPr>
          <w:gridAfter w:val="1"/>
          <w:wAfter w:w="599" w:type="dxa"/>
        </w:trPr>
        <w:tc>
          <w:tcPr>
            <w:tcW w:w="6586" w:type="dxa"/>
            <w:shd w:val="clear" w:color="auto" w:fill="auto"/>
          </w:tcPr>
          <w:p w14:paraId="4C385ECF" w14:textId="45416944" w:rsidR="00B849FA" w:rsidRPr="00D1359D" w:rsidRDefault="00B849FA" w:rsidP="00D1359D">
            <w:pPr>
              <w:suppressAutoHyphens/>
              <w:spacing w:before="120" w:after="120"/>
              <w:rPr>
                <w:rFonts w:ascii="Calibri" w:hAnsi="Calibri"/>
                <w:sz w:val="32"/>
                <w:szCs w:val="32"/>
              </w:rPr>
            </w:pPr>
            <w:r w:rsidRPr="00D1359D">
              <w:rPr>
                <w:rFonts w:ascii="Calibri" w:hAnsi="Calibri"/>
                <w:sz w:val="32"/>
                <w:szCs w:val="32"/>
              </w:rPr>
              <w:t>TABLE SUMMARISING PAPERS AND FINDINGS</w:t>
            </w:r>
          </w:p>
        </w:tc>
        <w:tc>
          <w:tcPr>
            <w:tcW w:w="643" w:type="dxa"/>
            <w:gridSpan w:val="2"/>
            <w:shd w:val="clear" w:color="auto" w:fill="auto"/>
          </w:tcPr>
          <w:p w14:paraId="299A196C" w14:textId="0461F512" w:rsidR="00B849FA" w:rsidRPr="00D1359D" w:rsidRDefault="00B849FA" w:rsidP="00E560FD">
            <w:pPr>
              <w:tabs>
                <w:tab w:val="right" w:pos="881"/>
              </w:tabs>
              <w:suppressAutoHyphens/>
              <w:spacing w:before="120" w:after="120"/>
              <w:jc w:val="right"/>
              <w:rPr>
                <w:rFonts w:ascii="Calibri" w:hAnsi="Calibri"/>
                <w:sz w:val="32"/>
                <w:szCs w:val="32"/>
              </w:rPr>
            </w:pPr>
            <w:r w:rsidRPr="00D1359D">
              <w:rPr>
                <w:rFonts w:ascii="Calibri" w:hAnsi="Calibri"/>
                <w:sz w:val="32"/>
                <w:szCs w:val="32"/>
              </w:rPr>
              <w:t>30</w:t>
            </w:r>
          </w:p>
        </w:tc>
      </w:tr>
      <w:tr w:rsidR="00B849FA" w:rsidRPr="00E36D51" w14:paraId="565B9A7C" w14:textId="77777777" w:rsidTr="00E560FD">
        <w:trPr>
          <w:gridAfter w:val="1"/>
          <w:wAfter w:w="599" w:type="dxa"/>
        </w:trPr>
        <w:tc>
          <w:tcPr>
            <w:tcW w:w="6586" w:type="dxa"/>
            <w:shd w:val="clear" w:color="auto" w:fill="auto"/>
          </w:tcPr>
          <w:p w14:paraId="0B4EE6E3" w14:textId="41F454FE" w:rsidR="00D135D7" w:rsidRDefault="00D135D7" w:rsidP="00B51CD7">
            <w:pPr>
              <w:pStyle w:val="ListParagraph"/>
              <w:numPr>
                <w:ilvl w:val="0"/>
                <w:numId w:val="33"/>
              </w:numPr>
              <w:spacing w:after="0" w:line="240" w:lineRule="auto"/>
              <w:ind w:left="391" w:hanging="284"/>
              <w:rPr>
                <w:rFonts w:ascii="Arial" w:hAnsi="Arial"/>
                <w:sz w:val="20"/>
              </w:rPr>
            </w:pPr>
            <w:r>
              <w:rPr>
                <w:rFonts w:ascii="Arial" w:hAnsi="Arial"/>
                <w:sz w:val="20"/>
              </w:rPr>
              <w:t xml:space="preserve">10 </w:t>
            </w:r>
            <w:r w:rsidR="00FB1B2C">
              <w:rPr>
                <w:rFonts w:ascii="Arial" w:hAnsi="Arial"/>
                <w:sz w:val="20"/>
              </w:rPr>
              <w:t>papers included</w:t>
            </w:r>
            <w:r>
              <w:rPr>
                <w:rFonts w:ascii="Arial" w:hAnsi="Arial"/>
                <w:sz w:val="20"/>
              </w:rPr>
              <w:t xml:space="preserve"> </w:t>
            </w:r>
          </w:p>
          <w:p w14:paraId="73EA5270" w14:textId="77777777" w:rsidR="00AF7FA6" w:rsidRPr="00B51CD7" w:rsidRDefault="00FB1B2C" w:rsidP="00B51CD7">
            <w:pPr>
              <w:pStyle w:val="ListParagraph"/>
              <w:numPr>
                <w:ilvl w:val="0"/>
                <w:numId w:val="33"/>
              </w:numPr>
              <w:spacing w:after="0" w:line="240" w:lineRule="auto"/>
              <w:ind w:left="391" w:hanging="284"/>
              <w:rPr>
                <w:rFonts w:ascii="Arial" w:hAnsi="Arial"/>
                <w:sz w:val="20"/>
              </w:rPr>
            </w:pPr>
            <w:r>
              <w:rPr>
                <w:rFonts w:ascii="Arial" w:hAnsi="Arial"/>
                <w:sz w:val="20"/>
              </w:rPr>
              <w:t xml:space="preserve">Papers all </w:t>
            </w:r>
            <w:r w:rsidR="00AF7FA6" w:rsidRPr="00B51CD7">
              <w:rPr>
                <w:rFonts w:ascii="Arial" w:hAnsi="Arial"/>
                <w:sz w:val="20"/>
              </w:rPr>
              <w:t xml:space="preserve">report results of research studies (i.e. not just authors’ opinions). </w:t>
            </w:r>
          </w:p>
          <w:p w14:paraId="6CFC4184" w14:textId="711FFAF2" w:rsidR="00D135D7" w:rsidRPr="00FB1B2C" w:rsidRDefault="00AF7FA6" w:rsidP="00B51CD7">
            <w:pPr>
              <w:pStyle w:val="ListParagraph"/>
              <w:numPr>
                <w:ilvl w:val="0"/>
                <w:numId w:val="33"/>
              </w:numPr>
              <w:spacing w:after="0" w:line="240" w:lineRule="auto"/>
              <w:ind w:left="391" w:hanging="284"/>
              <w:rPr>
                <w:rFonts w:ascii="Arial" w:hAnsi="Arial"/>
                <w:sz w:val="20"/>
              </w:rPr>
            </w:pPr>
            <w:r w:rsidRPr="00B51CD7">
              <w:rPr>
                <w:rFonts w:ascii="Arial" w:hAnsi="Arial"/>
                <w:sz w:val="20"/>
              </w:rPr>
              <w:t xml:space="preserve">Papers have all been published in refereed journals or conference proceedings </w:t>
            </w:r>
            <w:r w:rsidR="00D135D7" w:rsidRPr="00FB1B2C">
              <w:rPr>
                <w:rFonts w:ascii="Arial" w:hAnsi="Arial"/>
                <w:sz w:val="20"/>
              </w:rPr>
              <w:t>academic sources (e.g. journal articles and conference papers) used?</w:t>
            </w:r>
          </w:p>
          <w:p w14:paraId="2381195D" w14:textId="08658457" w:rsidR="00B51CD7" w:rsidRPr="00B51CD7" w:rsidRDefault="00B51CD7" w:rsidP="00B51CD7">
            <w:pPr>
              <w:pStyle w:val="ListParagraph"/>
              <w:numPr>
                <w:ilvl w:val="0"/>
                <w:numId w:val="33"/>
              </w:numPr>
              <w:spacing w:after="0" w:line="240" w:lineRule="auto"/>
              <w:ind w:left="391" w:hanging="284"/>
              <w:rPr>
                <w:rFonts w:ascii="Arial" w:hAnsi="Arial"/>
                <w:sz w:val="20"/>
              </w:rPr>
            </w:pPr>
            <w:r w:rsidRPr="00B51CD7">
              <w:rPr>
                <w:rFonts w:ascii="Arial" w:hAnsi="Arial"/>
                <w:sz w:val="20"/>
              </w:rPr>
              <w:t>Research approach used in the research study</w:t>
            </w:r>
            <w:r>
              <w:rPr>
                <w:rFonts w:ascii="Arial" w:hAnsi="Arial"/>
                <w:sz w:val="20"/>
              </w:rPr>
              <w:t xml:space="preserve"> is reported</w:t>
            </w:r>
          </w:p>
          <w:p w14:paraId="2AB6CE37" w14:textId="2CEF0D74" w:rsidR="00B51CD7" w:rsidRPr="00B51CD7" w:rsidRDefault="00B51CD7" w:rsidP="00B51CD7">
            <w:pPr>
              <w:pStyle w:val="ListParagraph"/>
              <w:numPr>
                <w:ilvl w:val="0"/>
                <w:numId w:val="33"/>
              </w:numPr>
              <w:spacing w:after="0" w:line="240" w:lineRule="auto"/>
              <w:ind w:left="391" w:hanging="284"/>
              <w:rPr>
                <w:rFonts w:ascii="Arial" w:hAnsi="Arial"/>
                <w:sz w:val="20"/>
              </w:rPr>
            </w:pPr>
            <w:r w:rsidRPr="00B51CD7">
              <w:rPr>
                <w:rFonts w:ascii="Arial" w:hAnsi="Arial"/>
                <w:sz w:val="20"/>
              </w:rPr>
              <w:t xml:space="preserve">Main findings relevant to this literature review </w:t>
            </w:r>
            <w:r>
              <w:rPr>
                <w:rFonts w:ascii="Arial" w:hAnsi="Arial"/>
                <w:sz w:val="20"/>
              </w:rPr>
              <w:t xml:space="preserve">are </w:t>
            </w:r>
            <w:proofErr w:type="spellStart"/>
            <w:r>
              <w:rPr>
                <w:rFonts w:ascii="Arial" w:hAnsi="Arial"/>
                <w:sz w:val="20"/>
              </w:rPr>
              <w:t>summarised</w:t>
            </w:r>
            <w:proofErr w:type="spellEnd"/>
          </w:p>
          <w:p w14:paraId="1393A116" w14:textId="77777777" w:rsidR="00B849FA" w:rsidRDefault="0080702C" w:rsidP="00E73D60">
            <w:pPr>
              <w:pStyle w:val="ListParagraph"/>
              <w:numPr>
                <w:ilvl w:val="0"/>
                <w:numId w:val="33"/>
              </w:numPr>
              <w:spacing w:after="0" w:line="240" w:lineRule="auto"/>
              <w:ind w:left="391" w:hanging="284"/>
              <w:rPr>
                <w:szCs w:val="24"/>
              </w:rPr>
            </w:pPr>
            <w:r>
              <w:rPr>
                <w:rFonts w:ascii="Arial" w:hAnsi="Arial"/>
                <w:sz w:val="20"/>
              </w:rPr>
              <w:t>Article authors provided in Author</w:t>
            </w:r>
            <w:r w:rsidR="009C0B55">
              <w:rPr>
                <w:rFonts w:ascii="Arial" w:hAnsi="Arial"/>
                <w:sz w:val="20"/>
              </w:rPr>
              <w:t>s (year) format – e.g. Smith and Brown (2019)</w:t>
            </w:r>
            <w:r w:rsidR="00E73D60">
              <w:rPr>
                <w:szCs w:val="24"/>
              </w:rPr>
              <w:t xml:space="preserve"> </w:t>
            </w:r>
          </w:p>
          <w:p w14:paraId="438DDD95" w14:textId="0B1DDC28" w:rsidR="00290229" w:rsidRDefault="00290229" w:rsidP="00290229">
            <w:pPr>
              <w:pStyle w:val="ListParagraph"/>
              <w:spacing w:after="0" w:line="240" w:lineRule="auto"/>
              <w:ind w:left="391"/>
              <w:rPr>
                <w:szCs w:val="24"/>
              </w:rPr>
            </w:pPr>
          </w:p>
        </w:tc>
        <w:tc>
          <w:tcPr>
            <w:tcW w:w="643" w:type="dxa"/>
            <w:gridSpan w:val="2"/>
            <w:shd w:val="clear" w:color="auto" w:fill="auto"/>
          </w:tcPr>
          <w:p w14:paraId="347A6403" w14:textId="77777777" w:rsidR="00B849FA" w:rsidRDefault="00B849FA" w:rsidP="00E560FD">
            <w:pPr>
              <w:tabs>
                <w:tab w:val="right" w:pos="881"/>
              </w:tabs>
              <w:suppressAutoHyphens/>
              <w:spacing w:before="120" w:after="120"/>
              <w:jc w:val="right"/>
              <w:rPr>
                <w:rFonts w:ascii="Calibri" w:hAnsi="Calibri"/>
                <w:szCs w:val="24"/>
              </w:rPr>
            </w:pPr>
          </w:p>
        </w:tc>
      </w:tr>
      <w:tr w:rsidR="00B849FA" w:rsidRPr="00DB7632" w14:paraId="3C33D03C" w14:textId="77777777" w:rsidTr="00900FE9">
        <w:trPr>
          <w:gridAfter w:val="1"/>
          <w:wAfter w:w="599" w:type="dxa"/>
          <w:trHeight w:val="582"/>
        </w:trPr>
        <w:tc>
          <w:tcPr>
            <w:tcW w:w="6586" w:type="dxa"/>
            <w:shd w:val="clear" w:color="auto" w:fill="auto"/>
          </w:tcPr>
          <w:p w14:paraId="303E463B" w14:textId="50E16FAC" w:rsidR="00B849FA" w:rsidRPr="00DB7632" w:rsidRDefault="00B849FA" w:rsidP="00D1359D">
            <w:pPr>
              <w:suppressAutoHyphens/>
              <w:spacing w:before="120" w:after="120"/>
              <w:rPr>
                <w:rFonts w:ascii="Calibri" w:hAnsi="Calibri"/>
                <w:sz w:val="32"/>
                <w:szCs w:val="32"/>
              </w:rPr>
            </w:pPr>
            <w:r w:rsidRPr="00D1359D">
              <w:rPr>
                <w:rFonts w:ascii="Calibri" w:hAnsi="Calibri"/>
                <w:sz w:val="32"/>
                <w:szCs w:val="32"/>
              </w:rPr>
              <w:t>LITERATURE REVIEW</w:t>
            </w:r>
          </w:p>
        </w:tc>
        <w:tc>
          <w:tcPr>
            <w:tcW w:w="643" w:type="dxa"/>
            <w:gridSpan w:val="2"/>
            <w:shd w:val="clear" w:color="auto" w:fill="auto"/>
          </w:tcPr>
          <w:p w14:paraId="60190DD0" w14:textId="32D194C2" w:rsidR="00B849FA" w:rsidRPr="00DB7632" w:rsidRDefault="00B849FA" w:rsidP="00E560FD">
            <w:pPr>
              <w:tabs>
                <w:tab w:val="right" w:pos="881"/>
              </w:tabs>
              <w:suppressAutoHyphens/>
              <w:spacing w:before="120" w:after="120"/>
              <w:jc w:val="right"/>
              <w:rPr>
                <w:rFonts w:ascii="Calibri" w:hAnsi="Calibri"/>
                <w:sz w:val="32"/>
                <w:szCs w:val="32"/>
              </w:rPr>
            </w:pPr>
            <w:r w:rsidRPr="00DB7632">
              <w:rPr>
                <w:rFonts w:ascii="Calibri" w:hAnsi="Calibri"/>
                <w:sz w:val="32"/>
                <w:szCs w:val="32"/>
              </w:rPr>
              <w:t>70</w:t>
            </w:r>
          </w:p>
        </w:tc>
      </w:tr>
      <w:tr w:rsidR="00D55AFD" w:rsidRPr="00E36D51" w14:paraId="519A325C" w14:textId="77777777" w:rsidTr="00E560FD">
        <w:trPr>
          <w:gridAfter w:val="1"/>
          <w:wAfter w:w="599" w:type="dxa"/>
        </w:trPr>
        <w:tc>
          <w:tcPr>
            <w:tcW w:w="6586" w:type="dxa"/>
            <w:shd w:val="clear" w:color="auto" w:fill="auto"/>
          </w:tcPr>
          <w:p w14:paraId="7D078333" w14:textId="028ACA2A" w:rsidR="00D55AFD" w:rsidRDefault="00D55AFD" w:rsidP="00E560FD">
            <w:pPr>
              <w:suppressAutoHyphens/>
              <w:spacing w:before="120" w:after="120"/>
              <w:rPr>
                <w:rFonts w:ascii="Calibri" w:hAnsi="Calibri"/>
                <w:szCs w:val="24"/>
              </w:rPr>
            </w:pPr>
            <w:r>
              <w:rPr>
                <w:rFonts w:ascii="Calibri" w:hAnsi="Calibri"/>
                <w:szCs w:val="24"/>
              </w:rPr>
              <w:t>Structure</w:t>
            </w:r>
          </w:p>
          <w:p w14:paraId="244130DE" w14:textId="77777777" w:rsidR="00D55AFD" w:rsidRPr="00977BC6" w:rsidRDefault="00D55AFD" w:rsidP="00E560FD">
            <w:pPr>
              <w:numPr>
                <w:ilvl w:val="0"/>
                <w:numId w:val="32"/>
              </w:numPr>
              <w:suppressAutoHyphens/>
              <w:ind w:left="352" w:hanging="284"/>
              <w:rPr>
                <w:rFonts w:ascii="Arial" w:hAnsi="Arial"/>
                <w:b w:val="0"/>
                <w:sz w:val="20"/>
              </w:rPr>
            </w:pPr>
            <w:r w:rsidRPr="00977BC6">
              <w:rPr>
                <w:rFonts w:ascii="Arial" w:hAnsi="Arial"/>
                <w:b w:val="0"/>
                <w:sz w:val="20"/>
              </w:rPr>
              <w:t>Does the introduction describe the purpose of the literature review?</w:t>
            </w:r>
          </w:p>
          <w:p w14:paraId="73FC7981" w14:textId="77777777" w:rsidR="00D55AFD" w:rsidRPr="00977BC6" w:rsidRDefault="00D55AFD" w:rsidP="00E560FD">
            <w:pPr>
              <w:numPr>
                <w:ilvl w:val="0"/>
                <w:numId w:val="32"/>
              </w:numPr>
              <w:suppressAutoHyphens/>
              <w:ind w:left="352" w:hanging="284"/>
              <w:rPr>
                <w:rFonts w:ascii="Arial" w:hAnsi="Arial"/>
                <w:b w:val="0"/>
                <w:sz w:val="20"/>
              </w:rPr>
            </w:pPr>
            <w:r w:rsidRPr="00977BC6">
              <w:rPr>
                <w:rFonts w:ascii="Arial" w:hAnsi="Arial"/>
                <w:b w:val="0"/>
                <w:sz w:val="20"/>
              </w:rPr>
              <w:t>Does the body present information in an organised and logical manner?</w:t>
            </w:r>
          </w:p>
          <w:p w14:paraId="37CE474B" w14:textId="77777777" w:rsidR="00D55AFD" w:rsidRPr="00977BC6" w:rsidRDefault="00D55AFD" w:rsidP="00E560FD">
            <w:pPr>
              <w:numPr>
                <w:ilvl w:val="0"/>
                <w:numId w:val="32"/>
              </w:numPr>
              <w:suppressAutoHyphens/>
              <w:ind w:left="352" w:hanging="284"/>
              <w:rPr>
                <w:rFonts w:ascii="Calibri" w:hAnsi="Calibri"/>
                <w:b w:val="0"/>
                <w:szCs w:val="24"/>
              </w:rPr>
            </w:pPr>
            <w:r w:rsidRPr="00977BC6">
              <w:rPr>
                <w:rFonts w:ascii="Arial" w:hAnsi="Arial"/>
                <w:b w:val="0"/>
                <w:sz w:val="20"/>
              </w:rPr>
              <w:t>Is there an effective conclusion that summarises the main points discussed?</w:t>
            </w:r>
          </w:p>
          <w:p w14:paraId="7F91E4C7" w14:textId="77777777" w:rsidR="00D55AFD" w:rsidRPr="00977BC6" w:rsidRDefault="00D55AFD" w:rsidP="00E560FD">
            <w:pPr>
              <w:suppressAutoHyphens/>
              <w:ind w:left="352"/>
              <w:rPr>
                <w:rFonts w:ascii="Calibri" w:hAnsi="Calibri"/>
                <w:b w:val="0"/>
                <w:szCs w:val="24"/>
              </w:rPr>
            </w:pPr>
          </w:p>
        </w:tc>
        <w:tc>
          <w:tcPr>
            <w:tcW w:w="643" w:type="dxa"/>
            <w:gridSpan w:val="2"/>
            <w:shd w:val="clear" w:color="auto" w:fill="auto"/>
          </w:tcPr>
          <w:p w14:paraId="1B02B303" w14:textId="12B6197F" w:rsidR="00D55AFD" w:rsidRPr="003A169C" w:rsidRDefault="00D1359D" w:rsidP="00E560FD">
            <w:pPr>
              <w:tabs>
                <w:tab w:val="right" w:pos="881"/>
              </w:tabs>
              <w:suppressAutoHyphens/>
              <w:spacing w:before="120" w:after="120"/>
              <w:jc w:val="right"/>
              <w:rPr>
                <w:rFonts w:ascii="Calibri" w:hAnsi="Calibri"/>
                <w:szCs w:val="24"/>
              </w:rPr>
            </w:pPr>
            <w:r>
              <w:rPr>
                <w:rFonts w:ascii="Calibri" w:hAnsi="Calibri"/>
                <w:szCs w:val="24"/>
              </w:rPr>
              <w:t>10</w:t>
            </w:r>
          </w:p>
        </w:tc>
      </w:tr>
      <w:tr w:rsidR="00D55AFD" w:rsidRPr="00E36D51" w14:paraId="2409E627" w14:textId="77777777" w:rsidTr="00E560FD">
        <w:trPr>
          <w:gridAfter w:val="1"/>
          <w:wAfter w:w="599" w:type="dxa"/>
        </w:trPr>
        <w:tc>
          <w:tcPr>
            <w:tcW w:w="6586" w:type="dxa"/>
            <w:shd w:val="clear" w:color="auto" w:fill="auto"/>
          </w:tcPr>
          <w:p w14:paraId="238ADD13" w14:textId="0AA86137" w:rsidR="00D55AFD" w:rsidRDefault="00D55AFD" w:rsidP="00E560FD">
            <w:pPr>
              <w:pStyle w:val="ListParagraph"/>
              <w:spacing w:after="0" w:line="240" w:lineRule="auto"/>
              <w:ind w:left="0"/>
              <w:rPr>
                <w:b/>
                <w:sz w:val="24"/>
                <w:szCs w:val="24"/>
              </w:rPr>
            </w:pPr>
            <w:r>
              <w:rPr>
                <w:b/>
                <w:sz w:val="24"/>
                <w:szCs w:val="24"/>
              </w:rPr>
              <w:t>Content and Research:</w:t>
            </w:r>
          </w:p>
          <w:p w14:paraId="214FD9BA" w14:textId="77777777" w:rsidR="00D55AFD" w:rsidRPr="00977BC6" w:rsidRDefault="00D55AFD" w:rsidP="00E560FD">
            <w:pPr>
              <w:pStyle w:val="ListParagraph"/>
              <w:numPr>
                <w:ilvl w:val="0"/>
                <w:numId w:val="33"/>
              </w:numPr>
              <w:spacing w:after="0" w:line="240" w:lineRule="auto"/>
              <w:ind w:left="349" w:hanging="349"/>
              <w:rPr>
                <w:sz w:val="24"/>
                <w:szCs w:val="24"/>
              </w:rPr>
            </w:pPr>
            <w:r>
              <w:rPr>
                <w:rFonts w:ascii="Arial" w:hAnsi="Arial"/>
                <w:sz w:val="20"/>
              </w:rPr>
              <w:t>Does the title reflect the contents of the literature review?</w:t>
            </w:r>
          </w:p>
          <w:p w14:paraId="0F60746A" w14:textId="77777777" w:rsidR="00D55AFD" w:rsidRDefault="00D55AFD" w:rsidP="00E560FD">
            <w:pPr>
              <w:pStyle w:val="ListParagraph"/>
              <w:numPr>
                <w:ilvl w:val="0"/>
                <w:numId w:val="33"/>
              </w:numPr>
              <w:spacing w:after="0" w:line="240" w:lineRule="auto"/>
              <w:ind w:left="349" w:hanging="349"/>
              <w:rPr>
                <w:rFonts w:ascii="Arial" w:hAnsi="Arial"/>
                <w:sz w:val="20"/>
              </w:rPr>
            </w:pPr>
            <w:r w:rsidRPr="00DD5160">
              <w:rPr>
                <w:rFonts w:ascii="Arial" w:hAnsi="Arial"/>
                <w:sz w:val="20"/>
              </w:rPr>
              <w:t xml:space="preserve">Is there evidence of adequate </w:t>
            </w:r>
            <w:r>
              <w:rPr>
                <w:rFonts w:ascii="Arial" w:hAnsi="Arial"/>
                <w:sz w:val="20"/>
              </w:rPr>
              <w:t>understanding of the literature included?</w:t>
            </w:r>
          </w:p>
          <w:p w14:paraId="025EB0B2" w14:textId="77777777" w:rsidR="00D55AFD" w:rsidRDefault="00D55AFD" w:rsidP="00E560FD">
            <w:pPr>
              <w:pStyle w:val="ListParagraph"/>
              <w:numPr>
                <w:ilvl w:val="0"/>
                <w:numId w:val="33"/>
              </w:numPr>
              <w:spacing w:after="0" w:line="240" w:lineRule="auto"/>
              <w:ind w:left="349" w:hanging="349"/>
              <w:rPr>
                <w:rFonts w:ascii="Arial" w:hAnsi="Arial"/>
                <w:sz w:val="20"/>
              </w:rPr>
            </w:pPr>
            <w:r>
              <w:rPr>
                <w:rFonts w:ascii="Arial" w:hAnsi="Arial"/>
                <w:sz w:val="20"/>
              </w:rPr>
              <w:t xml:space="preserve">Is the </w:t>
            </w:r>
            <w:proofErr w:type="spellStart"/>
            <w:r>
              <w:rPr>
                <w:rFonts w:ascii="Arial" w:hAnsi="Arial"/>
                <w:sz w:val="20"/>
              </w:rPr>
              <w:t>organisation</w:t>
            </w:r>
            <w:proofErr w:type="spellEnd"/>
            <w:r>
              <w:rPr>
                <w:rFonts w:ascii="Arial" w:hAnsi="Arial"/>
                <w:sz w:val="20"/>
              </w:rPr>
              <w:t>/grouping of the literature effective with t</w:t>
            </w:r>
            <w:r w:rsidRPr="00454972">
              <w:rPr>
                <w:rFonts w:ascii="Arial" w:hAnsi="Arial"/>
                <w:sz w:val="20"/>
              </w:rPr>
              <w:t xml:space="preserve">he main points </w:t>
            </w:r>
            <w:r>
              <w:rPr>
                <w:rFonts w:ascii="Arial" w:hAnsi="Arial"/>
                <w:sz w:val="20"/>
              </w:rPr>
              <w:t>clearly related</w:t>
            </w:r>
            <w:r w:rsidRPr="00454972">
              <w:rPr>
                <w:rFonts w:ascii="Arial" w:hAnsi="Arial"/>
                <w:sz w:val="20"/>
              </w:rPr>
              <w:t xml:space="preserve"> to the </w:t>
            </w:r>
            <w:r>
              <w:rPr>
                <w:rFonts w:ascii="Arial" w:hAnsi="Arial"/>
                <w:sz w:val="20"/>
              </w:rPr>
              <w:t>purpose of the review</w:t>
            </w:r>
            <w:r w:rsidRPr="00454972">
              <w:rPr>
                <w:rFonts w:ascii="Arial" w:hAnsi="Arial"/>
                <w:sz w:val="20"/>
              </w:rPr>
              <w:t>?</w:t>
            </w:r>
          </w:p>
          <w:p w14:paraId="05AD5A42" w14:textId="77777777" w:rsidR="00D55AFD" w:rsidRDefault="00D55AFD" w:rsidP="00E560FD">
            <w:pPr>
              <w:pStyle w:val="ListParagraph"/>
              <w:numPr>
                <w:ilvl w:val="0"/>
                <w:numId w:val="33"/>
              </w:numPr>
              <w:spacing w:after="0" w:line="240" w:lineRule="auto"/>
              <w:ind w:left="349" w:hanging="349"/>
              <w:rPr>
                <w:rFonts w:ascii="Arial" w:hAnsi="Arial"/>
                <w:sz w:val="20"/>
              </w:rPr>
            </w:pPr>
            <w:r>
              <w:rPr>
                <w:rFonts w:ascii="Arial" w:hAnsi="Arial"/>
                <w:sz w:val="20"/>
              </w:rPr>
              <w:t xml:space="preserve">Are </w:t>
            </w:r>
            <w:r w:rsidRPr="00DD5160">
              <w:rPr>
                <w:rFonts w:ascii="Arial" w:hAnsi="Arial"/>
                <w:sz w:val="20"/>
              </w:rPr>
              <w:t>the main points sup</w:t>
            </w:r>
            <w:r>
              <w:rPr>
                <w:rFonts w:ascii="Arial" w:hAnsi="Arial"/>
                <w:sz w:val="20"/>
              </w:rPr>
              <w:t>ported by evidence (are not just your opinions)?</w:t>
            </w:r>
          </w:p>
          <w:p w14:paraId="666C554B" w14:textId="77777777" w:rsidR="00D55AFD" w:rsidRPr="00977BC6" w:rsidRDefault="00D55AFD" w:rsidP="00E560FD">
            <w:pPr>
              <w:pStyle w:val="ListParagraph"/>
              <w:numPr>
                <w:ilvl w:val="0"/>
                <w:numId w:val="33"/>
              </w:numPr>
              <w:spacing w:after="0" w:line="240" w:lineRule="auto"/>
              <w:ind w:left="349" w:hanging="349"/>
              <w:rPr>
                <w:sz w:val="24"/>
                <w:szCs w:val="24"/>
              </w:rPr>
            </w:pPr>
            <w:r>
              <w:rPr>
                <w:rFonts w:ascii="Arial" w:hAnsi="Arial"/>
                <w:sz w:val="20"/>
              </w:rPr>
              <w:t xml:space="preserve">Is the material well </w:t>
            </w:r>
            <w:proofErr w:type="spellStart"/>
            <w:r>
              <w:rPr>
                <w:rFonts w:ascii="Arial" w:hAnsi="Arial"/>
                <w:sz w:val="20"/>
              </w:rPr>
              <w:t>synthesised</w:t>
            </w:r>
            <w:proofErr w:type="spellEnd"/>
            <w:r>
              <w:rPr>
                <w:rFonts w:ascii="Arial" w:hAnsi="Arial"/>
                <w:sz w:val="20"/>
              </w:rPr>
              <w:t>?</w:t>
            </w:r>
          </w:p>
          <w:p w14:paraId="6510FB5F" w14:textId="77777777" w:rsidR="00D55AFD" w:rsidRPr="003A169C" w:rsidRDefault="00D55AFD" w:rsidP="00E560FD">
            <w:pPr>
              <w:pStyle w:val="ListParagraph"/>
              <w:spacing w:after="0" w:line="240" w:lineRule="auto"/>
              <w:ind w:left="349"/>
              <w:rPr>
                <w:sz w:val="24"/>
                <w:szCs w:val="24"/>
              </w:rPr>
            </w:pPr>
          </w:p>
        </w:tc>
        <w:tc>
          <w:tcPr>
            <w:tcW w:w="643" w:type="dxa"/>
            <w:gridSpan w:val="2"/>
            <w:shd w:val="clear" w:color="auto" w:fill="auto"/>
          </w:tcPr>
          <w:p w14:paraId="578853F6" w14:textId="771AA354" w:rsidR="00D55AFD" w:rsidRPr="003A169C" w:rsidRDefault="00D1359D" w:rsidP="00E560FD">
            <w:pPr>
              <w:tabs>
                <w:tab w:val="right" w:pos="881"/>
              </w:tabs>
              <w:suppressAutoHyphens/>
              <w:spacing w:after="120"/>
              <w:jc w:val="right"/>
              <w:rPr>
                <w:rFonts w:ascii="Calibri" w:hAnsi="Calibri"/>
                <w:szCs w:val="24"/>
              </w:rPr>
            </w:pPr>
            <w:r>
              <w:rPr>
                <w:rFonts w:ascii="Calibri" w:hAnsi="Calibri"/>
                <w:szCs w:val="24"/>
              </w:rPr>
              <w:t>4</w:t>
            </w:r>
            <w:r w:rsidR="00D55AFD">
              <w:rPr>
                <w:rFonts w:ascii="Calibri" w:hAnsi="Calibri"/>
                <w:szCs w:val="24"/>
              </w:rPr>
              <w:t>0</w:t>
            </w:r>
          </w:p>
        </w:tc>
      </w:tr>
      <w:tr w:rsidR="00D55AFD" w:rsidRPr="00E36D51" w14:paraId="2DA34233" w14:textId="77777777" w:rsidTr="00E560FD">
        <w:trPr>
          <w:gridAfter w:val="1"/>
          <w:wAfter w:w="599" w:type="dxa"/>
        </w:trPr>
        <w:tc>
          <w:tcPr>
            <w:tcW w:w="6586" w:type="dxa"/>
            <w:shd w:val="clear" w:color="auto" w:fill="auto"/>
          </w:tcPr>
          <w:p w14:paraId="2ACF1B38" w14:textId="77777777" w:rsidR="00D55AFD" w:rsidRDefault="00D55AFD" w:rsidP="00E560FD">
            <w:pPr>
              <w:suppressAutoHyphens/>
              <w:spacing w:after="120"/>
              <w:rPr>
                <w:rFonts w:ascii="Calibri" w:hAnsi="Calibri"/>
                <w:szCs w:val="24"/>
              </w:rPr>
            </w:pPr>
            <w:r>
              <w:rPr>
                <w:rFonts w:ascii="Calibri" w:hAnsi="Calibri"/>
                <w:szCs w:val="24"/>
              </w:rPr>
              <w:t>Use of Sources</w:t>
            </w:r>
          </w:p>
          <w:p w14:paraId="6653FDE5" w14:textId="19E4E5AD" w:rsidR="00D55AFD" w:rsidRPr="00977BC6" w:rsidRDefault="00E73D60" w:rsidP="00E560FD">
            <w:pPr>
              <w:pStyle w:val="ListParagraph"/>
              <w:numPr>
                <w:ilvl w:val="0"/>
                <w:numId w:val="33"/>
              </w:numPr>
              <w:spacing w:after="0" w:line="240" w:lineRule="auto"/>
              <w:ind w:left="349" w:hanging="349"/>
              <w:rPr>
                <w:rFonts w:ascii="Arial" w:hAnsi="Arial"/>
                <w:sz w:val="20"/>
              </w:rPr>
            </w:pPr>
            <w:r>
              <w:rPr>
                <w:rFonts w:ascii="Arial" w:hAnsi="Arial"/>
                <w:sz w:val="20"/>
              </w:rPr>
              <w:t>Are references</w:t>
            </w:r>
            <w:r w:rsidR="00D55AFD">
              <w:rPr>
                <w:rFonts w:ascii="Arial" w:hAnsi="Arial"/>
                <w:sz w:val="20"/>
              </w:rPr>
              <w:t xml:space="preserve"> cited</w:t>
            </w:r>
            <w:r w:rsidR="00E073F6">
              <w:rPr>
                <w:rFonts w:ascii="Arial" w:hAnsi="Arial"/>
                <w:sz w:val="20"/>
              </w:rPr>
              <w:t xml:space="preserve"> correctly</w:t>
            </w:r>
            <w:r w:rsidR="00D55AFD">
              <w:rPr>
                <w:rFonts w:ascii="Arial" w:hAnsi="Arial"/>
                <w:sz w:val="20"/>
              </w:rPr>
              <w:t>?</w:t>
            </w:r>
          </w:p>
          <w:p w14:paraId="3F403021" w14:textId="77777777" w:rsidR="00D55AFD" w:rsidRDefault="00D55AFD" w:rsidP="00E560FD">
            <w:pPr>
              <w:pStyle w:val="ListParagraph"/>
              <w:numPr>
                <w:ilvl w:val="0"/>
                <w:numId w:val="33"/>
              </w:numPr>
              <w:spacing w:after="0" w:line="240" w:lineRule="auto"/>
              <w:ind w:left="349" w:hanging="349"/>
              <w:rPr>
                <w:rFonts w:ascii="Arial" w:hAnsi="Arial"/>
                <w:sz w:val="20"/>
              </w:rPr>
            </w:pPr>
            <w:r>
              <w:rPr>
                <w:rFonts w:ascii="Arial" w:hAnsi="Arial"/>
                <w:sz w:val="20"/>
              </w:rPr>
              <w:t>Are mainly academic sources (e.g. journal articles and conference papers) used?</w:t>
            </w:r>
          </w:p>
          <w:p w14:paraId="1C833815" w14:textId="77777777" w:rsidR="00D55AFD" w:rsidRDefault="00D55AFD" w:rsidP="00E560FD">
            <w:pPr>
              <w:pStyle w:val="ListParagraph"/>
              <w:numPr>
                <w:ilvl w:val="0"/>
                <w:numId w:val="33"/>
              </w:numPr>
              <w:spacing w:after="0" w:line="240" w:lineRule="auto"/>
              <w:ind w:left="349" w:hanging="349"/>
              <w:rPr>
                <w:rFonts w:ascii="Arial" w:hAnsi="Arial"/>
                <w:sz w:val="20"/>
              </w:rPr>
            </w:pPr>
            <w:r>
              <w:rPr>
                <w:rFonts w:ascii="Arial" w:hAnsi="Arial"/>
                <w:sz w:val="20"/>
              </w:rPr>
              <w:t>Is it c</w:t>
            </w:r>
            <w:r w:rsidRPr="009D73E5">
              <w:rPr>
                <w:rFonts w:ascii="Arial" w:hAnsi="Arial"/>
                <w:sz w:val="20"/>
              </w:rPr>
              <w:t xml:space="preserve">orrectly referenced </w:t>
            </w:r>
            <w:r>
              <w:rPr>
                <w:rFonts w:ascii="Arial" w:hAnsi="Arial"/>
                <w:sz w:val="20"/>
              </w:rPr>
              <w:t xml:space="preserve">in APA or IEEE style </w:t>
            </w:r>
            <w:r w:rsidRPr="009D73E5">
              <w:rPr>
                <w:rFonts w:ascii="Arial" w:hAnsi="Arial"/>
                <w:sz w:val="20"/>
              </w:rPr>
              <w:t xml:space="preserve">(‘in-text’ </w:t>
            </w:r>
            <w:r>
              <w:rPr>
                <w:rFonts w:ascii="Arial" w:hAnsi="Arial"/>
                <w:sz w:val="20"/>
              </w:rPr>
              <w:t xml:space="preserve">referencing </w:t>
            </w:r>
            <w:r w:rsidRPr="009D73E5">
              <w:rPr>
                <w:rFonts w:ascii="Arial" w:hAnsi="Arial"/>
                <w:sz w:val="20"/>
              </w:rPr>
              <w:t>and reference list)?</w:t>
            </w:r>
          </w:p>
          <w:p w14:paraId="59755BCB" w14:textId="77777777" w:rsidR="00D55AFD" w:rsidRPr="003A169C" w:rsidRDefault="00D55AFD" w:rsidP="00290229">
            <w:pPr>
              <w:pStyle w:val="ListParagraph"/>
              <w:spacing w:after="0" w:line="240" w:lineRule="auto"/>
              <w:ind w:left="349"/>
              <w:rPr>
                <w:szCs w:val="24"/>
              </w:rPr>
            </w:pPr>
          </w:p>
        </w:tc>
        <w:tc>
          <w:tcPr>
            <w:tcW w:w="643" w:type="dxa"/>
            <w:gridSpan w:val="2"/>
            <w:shd w:val="clear" w:color="auto" w:fill="auto"/>
          </w:tcPr>
          <w:p w14:paraId="064F5CAE" w14:textId="3CCE4537" w:rsidR="00D55AFD" w:rsidRPr="003A169C" w:rsidRDefault="00D135D7" w:rsidP="00E560FD">
            <w:pPr>
              <w:tabs>
                <w:tab w:val="right" w:pos="881"/>
              </w:tabs>
              <w:suppressAutoHyphens/>
              <w:spacing w:after="120"/>
              <w:jc w:val="right"/>
              <w:rPr>
                <w:rFonts w:ascii="Calibri" w:hAnsi="Calibri"/>
                <w:szCs w:val="24"/>
              </w:rPr>
            </w:pPr>
            <w:r>
              <w:rPr>
                <w:rFonts w:ascii="Calibri" w:hAnsi="Calibri"/>
                <w:szCs w:val="24"/>
              </w:rPr>
              <w:t>1</w:t>
            </w:r>
            <w:r w:rsidR="00D55AFD">
              <w:rPr>
                <w:rFonts w:ascii="Calibri" w:hAnsi="Calibri"/>
                <w:szCs w:val="24"/>
              </w:rPr>
              <w:t>0</w:t>
            </w:r>
          </w:p>
        </w:tc>
      </w:tr>
      <w:tr w:rsidR="00D55AFD" w:rsidRPr="00E36D51" w14:paraId="0B314CB6" w14:textId="77777777" w:rsidTr="00E560FD">
        <w:trPr>
          <w:gridAfter w:val="1"/>
          <w:wAfter w:w="599" w:type="dxa"/>
        </w:trPr>
        <w:tc>
          <w:tcPr>
            <w:tcW w:w="6586" w:type="dxa"/>
            <w:tcBorders>
              <w:bottom w:val="single" w:sz="4" w:space="0" w:color="auto"/>
            </w:tcBorders>
            <w:shd w:val="clear" w:color="auto" w:fill="auto"/>
          </w:tcPr>
          <w:p w14:paraId="6B2F60D6" w14:textId="77777777" w:rsidR="00D55AFD" w:rsidRDefault="00D55AFD" w:rsidP="00E560FD">
            <w:pPr>
              <w:suppressAutoHyphens/>
              <w:spacing w:after="120"/>
              <w:rPr>
                <w:rFonts w:ascii="Calibri" w:hAnsi="Calibri"/>
                <w:szCs w:val="24"/>
              </w:rPr>
            </w:pPr>
            <w:r w:rsidRPr="003A169C">
              <w:rPr>
                <w:rFonts w:ascii="Calibri" w:hAnsi="Calibri"/>
                <w:szCs w:val="24"/>
              </w:rPr>
              <w:t>Presentation</w:t>
            </w:r>
          </w:p>
          <w:p w14:paraId="13A2E86E" w14:textId="77777777" w:rsidR="00D55AFD" w:rsidRDefault="00D55AFD" w:rsidP="00E560FD">
            <w:pPr>
              <w:pStyle w:val="ListParagraph"/>
              <w:numPr>
                <w:ilvl w:val="0"/>
                <w:numId w:val="33"/>
              </w:numPr>
              <w:spacing w:after="0" w:line="240" w:lineRule="auto"/>
              <w:ind w:left="349" w:hanging="349"/>
              <w:rPr>
                <w:rFonts w:ascii="Arial" w:hAnsi="Arial"/>
                <w:sz w:val="20"/>
              </w:rPr>
            </w:pPr>
            <w:r w:rsidRPr="009D73E5">
              <w:rPr>
                <w:rFonts w:ascii="Arial" w:hAnsi="Arial"/>
                <w:sz w:val="20"/>
              </w:rPr>
              <w:t>Fluent (correct grammar, spell-checked and correctly punctuated)?</w:t>
            </w:r>
          </w:p>
          <w:p w14:paraId="6BBB9302" w14:textId="77777777" w:rsidR="00D55AFD" w:rsidRDefault="00D55AFD" w:rsidP="00E560FD">
            <w:pPr>
              <w:pStyle w:val="ListParagraph"/>
              <w:numPr>
                <w:ilvl w:val="0"/>
                <w:numId w:val="33"/>
              </w:numPr>
              <w:spacing w:after="0" w:line="240" w:lineRule="auto"/>
              <w:ind w:left="349" w:hanging="349"/>
              <w:rPr>
                <w:rFonts w:ascii="Arial" w:hAnsi="Arial"/>
                <w:sz w:val="20"/>
              </w:rPr>
            </w:pPr>
            <w:r w:rsidRPr="009D73E5">
              <w:rPr>
                <w:rFonts w:ascii="Arial" w:hAnsi="Arial"/>
                <w:sz w:val="20"/>
              </w:rPr>
              <w:t>Correctly structured (paragraphing, topic sentences and flow of ideas)?</w:t>
            </w:r>
          </w:p>
          <w:p w14:paraId="1603A5C5" w14:textId="48847A8F" w:rsidR="00D55AFD" w:rsidRPr="00D135D7" w:rsidRDefault="00D55AFD" w:rsidP="00E560FD">
            <w:pPr>
              <w:pStyle w:val="ListParagraph"/>
              <w:numPr>
                <w:ilvl w:val="0"/>
                <w:numId w:val="33"/>
              </w:numPr>
              <w:spacing w:after="0" w:line="240" w:lineRule="auto"/>
              <w:ind w:left="349" w:hanging="349"/>
              <w:rPr>
                <w:szCs w:val="24"/>
              </w:rPr>
            </w:pPr>
            <w:r>
              <w:rPr>
                <w:rFonts w:ascii="Arial" w:hAnsi="Arial"/>
                <w:sz w:val="20"/>
              </w:rPr>
              <w:t xml:space="preserve">Have </w:t>
            </w:r>
            <w:r w:rsidRPr="00B96373">
              <w:rPr>
                <w:rFonts w:ascii="Arial" w:hAnsi="Arial"/>
                <w:sz w:val="20"/>
              </w:rPr>
              <w:t>section headings</w:t>
            </w:r>
            <w:r>
              <w:rPr>
                <w:rFonts w:ascii="Arial" w:hAnsi="Arial"/>
                <w:sz w:val="20"/>
              </w:rPr>
              <w:t xml:space="preserve"> been used</w:t>
            </w:r>
            <w:r w:rsidRPr="00B96373">
              <w:rPr>
                <w:rFonts w:ascii="Arial" w:hAnsi="Arial"/>
                <w:sz w:val="20"/>
              </w:rPr>
              <w:t xml:space="preserve"> to help structure the main text</w:t>
            </w:r>
            <w:r>
              <w:rPr>
                <w:rFonts w:ascii="Arial" w:hAnsi="Arial"/>
                <w:sz w:val="20"/>
              </w:rPr>
              <w:t>?</w:t>
            </w:r>
          </w:p>
          <w:p w14:paraId="1D5E8BA1" w14:textId="56920681" w:rsidR="00D135D7" w:rsidRPr="00977BC6" w:rsidRDefault="00D135D7" w:rsidP="00E560FD">
            <w:pPr>
              <w:pStyle w:val="ListParagraph"/>
              <w:numPr>
                <w:ilvl w:val="0"/>
                <w:numId w:val="33"/>
              </w:numPr>
              <w:spacing w:after="0" w:line="240" w:lineRule="auto"/>
              <w:ind w:left="349" w:hanging="349"/>
              <w:rPr>
                <w:szCs w:val="24"/>
              </w:rPr>
            </w:pPr>
            <w:r>
              <w:rPr>
                <w:szCs w:val="24"/>
              </w:rPr>
              <w:t>Is it in your own words?</w:t>
            </w:r>
          </w:p>
          <w:p w14:paraId="24FB3BBA" w14:textId="77777777" w:rsidR="00D55AFD" w:rsidRPr="003A169C" w:rsidRDefault="00D55AFD" w:rsidP="00E560FD">
            <w:pPr>
              <w:pStyle w:val="ListParagraph"/>
              <w:spacing w:after="0" w:line="240" w:lineRule="auto"/>
              <w:ind w:left="349"/>
              <w:rPr>
                <w:szCs w:val="24"/>
              </w:rPr>
            </w:pPr>
          </w:p>
        </w:tc>
        <w:tc>
          <w:tcPr>
            <w:tcW w:w="643" w:type="dxa"/>
            <w:gridSpan w:val="2"/>
            <w:tcBorders>
              <w:bottom w:val="single" w:sz="4" w:space="0" w:color="auto"/>
            </w:tcBorders>
            <w:shd w:val="clear" w:color="auto" w:fill="auto"/>
          </w:tcPr>
          <w:p w14:paraId="552F1B25" w14:textId="77777777" w:rsidR="00D55AFD" w:rsidRPr="003A169C" w:rsidRDefault="00D55AFD" w:rsidP="00E560FD">
            <w:pPr>
              <w:tabs>
                <w:tab w:val="right" w:pos="881"/>
              </w:tabs>
              <w:suppressAutoHyphens/>
              <w:spacing w:after="120"/>
              <w:jc w:val="right"/>
              <w:rPr>
                <w:rFonts w:ascii="Calibri" w:hAnsi="Calibri"/>
                <w:szCs w:val="24"/>
              </w:rPr>
            </w:pPr>
            <w:r w:rsidRPr="003A169C">
              <w:rPr>
                <w:rFonts w:ascii="Calibri" w:hAnsi="Calibri"/>
                <w:szCs w:val="24"/>
              </w:rPr>
              <w:t>10</w:t>
            </w:r>
          </w:p>
        </w:tc>
      </w:tr>
      <w:tr w:rsidR="00D55AFD" w:rsidRPr="003A169C" w14:paraId="6D5E17A4" w14:textId="77777777" w:rsidTr="00E560FD">
        <w:tc>
          <w:tcPr>
            <w:tcW w:w="6586" w:type="dxa"/>
            <w:tcBorders>
              <w:top w:val="single" w:sz="4" w:space="0" w:color="auto"/>
              <w:bottom w:val="single" w:sz="4" w:space="0" w:color="auto"/>
            </w:tcBorders>
            <w:shd w:val="clear" w:color="auto" w:fill="auto"/>
          </w:tcPr>
          <w:p w14:paraId="7D5895AA" w14:textId="77777777" w:rsidR="00D55AFD" w:rsidRPr="003A169C" w:rsidRDefault="00D55AFD" w:rsidP="00E560FD">
            <w:pPr>
              <w:suppressAutoHyphens/>
              <w:spacing w:after="120"/>
              <w:rPr>
                <w:rFonts w:ascii="Calibri" w:hAnsi="Calibri"/>
                <w:szCs w:val="24"/>
              </w:rPr>
            </w:pPr>
            <w:r>
              <w:rPr>
                <w:rFonts w:ascii="Calibri" w:hAnsi="Calibri"/>
                <w:szCs w:val="24"/>
              </w:rPr>
              <w:t>TOTAL</w:t>
            </w:r>
          </w:p>
        </w:tc>
        <w:tc>
          <w:tcPr>
            <w:tcW w:w="643" w:type="dxa"/>
            <w:gridSpan w:val="2"/>
            <w:tcBorders>
              <w:top w:val="single" w:sz="4" w:space="0" w:color="auto"/>
              <w:bottom w:val="single" w:sz="4" w:space="0" w:color="auto"/>
            </w:tcBorders>
            <w:shd w:val="clear" w:color="auto" w:fill="auto"/>
          </w:tcPr>
          <w:p w14:paraId="4A7299C3" w14:textId="77777777" w:rsidR="00D55AFD" w:rsidRPr="003A169C" w:rsidRDefault="00D55AFD" w:rsidP="00E560FD">
            <w:pPr>
              <w:tabs>
                <w:tab w:val="right" w:pos="881"/>
              </w:tabs>
              <w:suppressAutoHyphens/>
              <w:spacing w:after="120"/>
              <w:jc w:val="right"/>
              <w:rPr>
                <w:rFonts w:ascii="Calibri" w:hAnsi="Calibri"/>
                <w:szCs w:val="24"/>
              </w:rPr>
            </w:pPr>
            <w:r w:rsidRPr="003A169C">
              <w:rPr>
                <w:rFonts w:ascii="Calibri" w:hAnsi="Calibri"/>
                <w:szCs w:val="24"/>
              </w:rPr>
              <w:t>10</w:t>
            </w:r>
            <w:r>
              <w:rPr>
                <w:rFonts w:ascii="Calibri" w:hAnsi="Calibri"/>
                <w:szCs w:val="24"/>
              </w:rPr>
              <w:t>0</w:t>
            </w:r>
          </w:p>
        </w:tc>
        <w:tc>
          <w:tcPr>
            <w:tcW w:w="599" w:type="dxa"/>
            <w:tcBorders>
              <w:top w:val="single" w:sz="4" w:space="0" w:color="auto"/>
              <w:bottom w:val="single" w:sz="4" w:space="0" w:color="auto"/>
            </w:tcBorders>
          </w:tcPr>
          <w:p w14:paraId="2981A32F" w14:textId="77777777" w:rsidR="00D55AFD" w:rsidRPr="003A169C" w:rsidRDefault="00D55AFD" w:rsidP="00E560FD">
            <w:pPr>
              <w:tabs>
                <w:tab w:val="right" w:pos="881"/>
              </w:tabs>
              <w:suppressAutoHyphens/>
              <w:spacing w:after="120"/>
              <w:jc w:val="right"/>
              <w:rPr>
                <w:rFonts w:ascii="Calibri" w:hAnsi="Calibri"/>
                <w:szCs w:val="24"/>
              </w:rPr>
            </w:pPr>
          </w:p>
        </w:tc>
      </w:tr>
    </w:tbl>
    <w:p w14:paraId="073CA5E9" w14:textId="77777777" w:rsidR="00D55AFD" w:rsidRPr="007C22D8" w:rsidRDefault="00D55AFD" w:rsidP="00D55AFD">
      <w:pPr>
        <w:pStyle w:val="NormalWeb"/>
        <w:spacing w:before="0" w:beforeAutospacing="0" w:after="0" w:afterAutospacing="0"/>
        <w:rPr>
          <w:rFonts w:ascii="Calibri" w:hAnsi="Calibri"/>
          <w:b/>
          <w:bCs/>
          <w:sz w:val="22"/>
          <w:szCs w:val="22"/>
        </w:rPr>
      </w:pPr>
    </w:p>
    <w:sectPr w:rsidR="00D55AFD" w:rsidRPr="007C22D8" w:rsidSect="00CF7935">
      <w:footerReference w:type="default" r:id="rId16"/>
      <w:pgSz w:w="11906" w:h="16838" w:code="9"/>
      <w:pgMar w:top="1440" w:right="1080" w:bottom="1440" w:left="1080" w:header="720" w:footer="720" w:gutter="0"/>
      <w:cols w:space="720"/>
      <w:docGrid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1090" w14:textId="77777777" w:rsidR="00502D3B" w:rsidRDefault="00502D3B">
      <w:r>
        <w:separator/>
      </w:r>
    </w:p>
  </w:endnote>
  <w:endnote w:type="continuationSeparator" w:id="0">
    <w:p w14:paraId="26A13206" w14:textId="77777777" w:rsidR="00502D3B" w:rsidRDefault="0050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0235" w14:textId="5505B60B" w:rsidR="00F01034" w:rsidRPr="0075709C" w:rsidRDefault="00F01034">
    <w:pPr>
      <w:pStyle w:val="Footer"/>
      <w:rPr>
        <w:b w:val="0"/>
      </w:rPr>
    </w:pPr>
    <w:r>
      <w:rPr>
        <w:rStyle w:val="PageNumber"/>
      </w:rPr>
      <w:tab/>
    </w:r>
    <w:r w:rsidRPr="0075709C">
      <w:rPr>
        <w:rStyle w:val="PageNumber"/>
        <w:b w:val="0"/>
      </w:rPr>
      <w:fldChar w:fldCharType="begin"/>
    </w:r>
    <w:r w:rsidRPr="0075709C">
      <w:rPr>
        <w:rStyle w:val="PageNumber"/>
        <w:b w:val="0"/>
      </w:rPr>
      <w:instrText xml:space="preserve"> PAGE </w:instrText>
    </w:r>
    <w:r w:rsidRPr="0075709C">
      <w:rPr>
        <w:rStyle w:val="PageNumber"/>
        <w:b w:val="0"/>
      </w:rPr>
      <w:fldChar w:fldCharType="separate"/>
    </w:r>
    <w:r w:rsidR="009210A8">
      <w:rPr>
        <w:rStyle w:val="PageNumber"/>
        <w:b w:val="0"/>
        <w:noProof/>
      </w:rPr>
      <w:t>1</w:t>
    </w:r>
    <w:r w:rsidRPr="0075709C">
      <w:rPr>
        <w:rStyle w:val="PageNumbe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7068" w14:textId="77777777" w:rsidR="00502D3B" w:rsidRDefault="00502D3B">
      <w:r>
        <w:separator/>
      </w:r>
    </w:p>
  </w:footnote>
  <w:footnote w:type="continuationSeparator" w:id="0">
    <w:p w14:paraId="59BABA15" w14:textId="77777777" w:rsidR="00502D3B" w:rsidRDefault="00502D3B">
      <w:r>
        <w:continuationSeparator/>
      </w:r>
    </w:p>
  </w:footnote>
  <w:footnote w:id="1">
    <w:p w14:paraId="41116B7C" w14:textId="5D6F3337" w:rsidR="006A35D0" w:rsidRPr="0099171B" w:rsidRDefault="006A35D0" w:rsidP="006A35D0">
      <w:pPr>
        <w:rPr>
          <w:rFonts w:asciiTheme="minorHAnsi" w:hAnsiTheme="minorHAnsi" w:cstheme="minorHAnsi"/>
          <w:b w:val="0"/>
          <w:bCs/>
          <w:sz w:val="18"/>
          <w:szCs w:val="18"/>
        </w:rPr>
      </w:pPr>
      <w:r w:rsidRPr="0099171B">
        <w:rPr>
          <w:rStyle w:val="FootnoteReference"/>
          <w:rFonts w:asciiTheme="minorHAnsi" w:hAnsiTheme="minorHAnsi" w:cstheme="minorHAnsi"/>
          <w:sz w:val="18"/>
          <w:szCs w:val="18"/>
        </w:rPr>
        <w:footnoteRef/>
      </w:r>
      <w:r w:rsidRPr="0099171B">
        <w:rPr>
          <w:rFonts w:asciiTheme="minorHAnsi" w:hAnsiTheme="minorHAnsi" w:cstheme="minorHAnsi"/>
          <w:sz w:val="18"/>
          <w:szCs w:val="18"/>
        </w:rPr>
        <w:t xml:space="preserve"> </w:t>
      </w:r>
      <w:r w:rsidRPr="0099171B">
        <w:rPr>
          <w:rFonts w:asciiTheme="minorHAnsi" w:hAnsiTheme="minorHAnsi" w:cstheme="minorHAnsi"/>
          <w:b w:val="0"/>
          <w:bCs/>
          <w:sz w:val="18"/>
          <w:szCs w:val="18"/>
        </w:rPr>
        <w:t xml:space="preserve">Affective computing involves </w:t>
      </w:r>
      <w:r w:rsidRPr="0099171B">
        <w:rPr>
          <w:rFonts w:asciiTheme="minorHAnsi" w:hAnsiTheme="minorHAnsi" w:cstheme="minorHAnsi"/>
          <w:b w:val="0"/>
          <w:bCs/>
          <w:color w:val="202122"/>
          <w:sz w:val="18"/>
          <w:szCs w:val="18"/>
          <w:shd w:val="clear" w:color="auto" w:fill="FFFFFF"/>
        </w:rPr>
        <w:t>the investigation of and development of systems that can recognize and process information that reflects human emotions</w:t>
      </w:r>
      <w:r w:rsidRPr="0099171B">
        <w:rPr>
          <w:rFonts w:asciiTheme="minorHAnsi" w:hAnsiTheme="minorHAnsi" w:cstheme="minorHAnsi"/>
          <w:b w:val="0"/>
          <w:bCs/>
          <w:sz w:val="18"/>
          <w:szCs w:val="18"/>
        </w:rPr>
        <w:t xml:space="preserve">. </w:t>
      </w:r>
      <w:r w:rsidRPr="0099171B">
        <w:rPr>
          <w:rFonts w:asciiTheme="minorHAnsi" w:hAnsiTheme="minorHAnsi" w:cstheme="minorHAnsi"/>
          <w:b w:val="0"/>
          <w:bCs/>
          <w:color w:val="202122"/>
          <w:sz w:val="18"/>
          <w:szCs w:val="18"/>
          <w:shd w:val="clear" w:color="auto" w:fill="FFFFFF"/>
        </w:rPr>
        <w:t>These system</w:t>
      </w:r>
      <w:r w:rsidR="00366090" w:rsidRPr="0099171B">
        <w:rPr>
          <w:rFonts w:asciiTheme="minorHAnsi" w:hAnsiTheme="minorHAnsi" w:cstheme="minorHAnsi"/>
          <w:b w:val="0"/>
          <w:bCs/>
          <w:color w:val="202122"/>
          <w:sz w:val="18"/>
          <w:szCs w:val="18"/>
          <w:shd w:val="clear" w:color="auto" w:fill="FFFFFF"/>
        </w:rPr>
        <w:t>s</w:t>
      </w:r>
      <w:r w:rsidRPr="0099171B">
        <w:rPr>
          <w:rFonts w:asciiTheme="minorHAnsi" w:hAnsiTheme="minorHAnsi" w:cstheme="minorHAnsi"/>
          <w:b w:val="0"/>
          <w:bCs/>
          <w:color w:val="202122"/>
          <w:sz w:val="18"/>
          <w:szCs w:val="18"/>
          <w:shd w:val="clear" w:color="auto" w:fill="FFFFFF"/>
        </w:rPr>
        <w:t xml:space="preserve"> can then </w:t>
      </w:r>
      <w:r w:rsidR="00366090" w:rsidRPr="0099171B">
        <w:rPr>
          <w:rFonts w:asciiTheme="minorHAnsi" w:hAnsiTheme="minorHAnsi" w:cstheme="minorHAnsi"/>
          <w:b w:val="0"/>
          <w:bCs/>
          <w:color w:val="202122"/>
          <w:sz w:val="18"/>
          <w:szCs w:val="18"/>
          <w:shd w:val="clear" w:color="auto" w:fill="FFFFFF"/>
        </w:rPr>
        <w:t>use this</w:t>
      </w:r>
      <w:r w:rsidR="0099171B" w:rsidRPr="0099171B">
        <w:rPr>
          <w:rFonts w:asciiTheme="minorHAnsi" w:hAnsiTheme="minorHAnsi" w:cstheme="minorHAnsi"/>
          <w:b w:val="0"/>
          <w:bCs/>
          <w:color w:val="202122"/>
          <w:sz w:val="18"/>
          <w:szCs w:val="18"/>
          <w:shd w:val="clear" w:color="auto" w:fill="FFFFFF"/>
        </w:rPr>
        <w:t xml:space="preserve"> information</w:t>
      </w:r>
      <w:r w:rsidRPr="0099171B">
        <w:rPr>
          <w:rFonts w:asciiTheme="minorHAnsi" w:hAnsiTheme="minorHAnsi" w:cstheme="minorHAnsi"/>
          <w:b w:val="0"/>
          <w:bCs/>
          <w:color w:val="202122"/>
          <w:sz w:val="18"/>
          <w:szCs w:val="18"/>
          <w:shd w:val="clear" w:color="auto" w:fill="FFFFFF"/>
        </w:rPr>
        <w:t xml:space="preserve"> interpret the emotional state of humans and adapt the</w:t>
      </w:r>
      <w:r w:rsidR="0099171B" w:rsidRPr="0099171B">
        <w:rPr>
          <w:rFonts w:asciiTheme="minorHAnsi" w:hAnsiTheme="minorHAnsi" w:cstheme="minorHAnsi"/>
          <w:b w:val="0"/>
          <w:bCs/>
          <w:color w:val="202122"/>
          <w:sz w:val="18"/>
          <w:szCs w:val="18"/>
          <w:shd w:val="clear" w:color="auto" w:fill="FFFFFF"/>
        </w:rPr>
        <w:t xml:space="preserve"> system</w:t>
      </w:r>
      <w:r w:rsidRPr="0099171B">
        <w:rPr>
          <w:rFonts w:asciiTheme="minorHAnsi" w:hAnsiTheme="minorHAnsi" w:cstheme="minorHAnsi"/>
          <w:b w:val="0"/>
          <w:bCs/>
          <w:color w:val="202122"/>
          <w:sz w:val="18"/>
          <w:szCs w:val="18"/>
          <w:shd w:val="clear" w:color="auto" w:fill="FFFFFF"/>
        </w:rPr>
        <w:t xml:space="preserve"> behavior in response to this information </w:t>
      </w:r>
    </w:p>
    <w:p w14:paraId="74FF5BC8" w14:textId="20F70F44" w:rsidR="006A35D0" w:rsidRDefault="006A35D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FC0"/>
    <w:multiLevelType w:val="multilevel"/>
    <w:tmpl w:val="380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5C"/>
    <w:multiLevelType w:val="multilevel"/>
    <w:tmpl w:val="1A42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611C"/>
    <w:multiLevelType w:val="hybridMultilevel"/>
    <w:tmpl w:val="16842AEC"/>
    <w:lvl w:ilvl="0" w:tplc="8730E32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5C5442"/>
    <w:multiLevelType w:val="multilevel"/>
    <w:tmpl w:val="5DD6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51A27"/>
    <w:multiLevelType w:val="multilevel"/>
    <w:tmpl w:val="EF7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B6363"/>
    <w:multiLevelType w:val="hybridMultilevel"/>
    <w:tmpl w:val="2D14AA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8C5DC8"/>
    <w:multiLevelType w:val="multilevel"/>
    <w:tmpl w:val="F7D2B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07F0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FA0240"/>
    <w:multiLevelType w:val="hybridMultilevel"/>
    <w:tmpl w:val="97868BBE"/>
    <w:lvl w:ilvl="0" w:tplc="95DCBD10">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8339E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77AB2"/>
    <w:multiLevelType w:val="multilevel"/>
    <w:tmpl w:val="AD9E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B789D"/>
    <w:multiLevelType w:val="multilevel"/>
    <w:tmpl w:val="03B46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23731"/>
    <w:multiLevelType w:val="singleLevel"/>
    <w:tmpl w:val="5F2A4444"/>
    <w:lvl w:ilvl="0">
      <w:start w:val="1"/>
      <w:numFmt w:val="decimal"/>
      <w:lvlText w:val="%1."/>
      <w:legacy w:legacy="1" w:legacySpace="0" w:legacyIndent="283"/>
      <w:lvlJc w:val="left"/>
      <w:pPr>
        <w:ind w:left="283" w:hanging="283"/>
      </w:pPr>
      <w:rPr>
        <w:rFonts w:ascii="Times New Roman" w:hAnsi="Times New Roman" w:hint="default"/>
      </w:rPr>
    </w:lvl>
  </w:abstractNum>
  <w:abstractNum w:abstractNumId="13" w15:restartNumberingAfterBreak="0">
    <w:nsid w:val="2899230E"/>
    <w:multiLevelType w:val="multilevel"/>
    <w:tmpl w:val="0EA639E4"/>
    <w:lvl w:ilvl="0">
      <w:start w:val="1"/>
      <w:numFmt w:val="bullet"/>
      <w:lvlText w:val=""/>
      <w:lvlJc w:val="left"/>
      <w:pPr>
        <w:tabs>
          <w:tab w:val="num" w:pos="369"/>
        </w:tabs>
        <w:ind w:left="369" w:hanging="360"/>
      </w:pPr>
      <w:rPr>
        <w:rFonts w:ascii="Symbol" w:hAnsi="Symbol" w:hint="default"/>
        <w:sz w:val="20"/>
      </w:rPr>
    </w:lvl>
    <w:lvl w:ilvl="1" w:tentative="1">
      <w:start w:val="1"/>
      <w:numFmt w:val="bullet"/>
      <w:lvlText w:val="o"/>
      <w:lvlJc w:val="left"/>
      <w:pPr>
        <w:tabs>
          <w:tab w:val="num" w:pos="1089"/>
        </w:tabs>
        <w:ind w:left="1089" w:hanging="360"/>
      </w:pPr>
      <w:rPr>
        <w:rFonts w:ascii="Courier New" w:hAnsi="Courier New" w:hint="default"/>
        <w:sz w:val="20"/>
      </w:rPr>
    </w:lvl>
    <w:lvl w:ilvl="2" w:tentative="1">
      <w:start w:val="1"/>
      <w:numFmt w:val="bullet"/>
      <w:lvlText w:val=""/>
      <w:lvlJc w:val="left"/>
      <w:pPr>
        <w:tabs>
          <w:tab w:val="num" w:pos="1809"/>
        </w:tabs>
        <w:ind w:left="1809" w:hanging="360"/>
      </w:pPr>
      <w:rPr>
        <w:rFonts w:ascii="Wingdings" w:hAnsi="Wingdings" w:hint="default"/>
        <w:sz w:val="20"/>
      </w:rPr>
    </w:lvl>
    <w:lvl w:ilvl="3" w:tentative="1">
      <w:start w:val="1"/>
      <w:numFmt w:val="bullet"/>
      <w:lvlText w:val=""/>
      <w:lvlJc w:val="left"/>
      <w:pPr>
        <w:tabs>
          <w:tab w:val="num" w:pos="2529"/>
        </w:tabs>
        <w:ind w:left="2529" w:hanging="360"/>
      </w:pPr>
      <w:rPr>
        <w:rFonts w:ascii="Wingdings" w:hAnsi="Wingdings" w:hint="default"/>
        <w:sz w:val="20"/>
      </w:rPr>
    </w:lvl>
    <w:lvl w:ilvl="4" w:tentative="1">
      <w:start w:val="1"/>
      <w:numFmt w:val="bullet"/>
      <w:lvlText w:val=""/>
      <w:lvlJc w:val="left"/>
      <w:pPr>
        <w:tabs>
          <w:tab w:val="num" w:pos="3249"/>
        </w:tabs>
        <w:ind w:left="3249" w:hanging="360"/>
      </w:pPr>
      <w:rPr>
        <w:rFonts w:ascii="Wingdings" w:hAnsi="Wingdings" w:hint="default"/>
        <w:sz w:val="20"/>
      </w:rPr>
    </w:lvl>
    <w:lvl w:ilvl="5" w:tentative="1">
      <w:start w:val="1"/>
      <w:numFmt w:val="bullet"/>
      <w:lvlText w:val=""/>
      <w:lvlJc w:val="left"/>
      <w:pPr>
        <w:tabs>
          <w:tab w:val="num" w:pos="3969"/>
        </w:tabs>
        <w:ind w:left="3969" w:hanging="360"/>
      </w:pPr>
      <w:rPr>
        <w:rFonts w:ascii="Wingdings" w:hAnsi="Wingdings" w:hint="default"/>
        <w:sz w:val="20"/>
      </w:rPr>
    </w:lvl>
    <w:lvl w:ilvl="6" w:tentative="1">
      <w:start w:val="1"/>
      <w:numFmt w:val="bullet"/>
      <w:lvlText w:val=""/>
      <w:lvlJc w:val="left"/>
      <w:pPr>
        <w:tabs>
          <w:tab w:val="num" w:pos="4689"/>
        </w:tabs>
        <w:ind w:left="4689" w:hanging="360"/>
      </w:pPr>
      <w:rPr>
        <w:rFonts w:ascii="Wingdings" w:hAnsi="Wingdings" w:hint="default"/>
        <w:sz w:val="20"/>
      </w:rPr>
    </w:lvl>
    <w:lvl w:ilvl="7" w:tentative="1">
      <w:start w:val="1"/>
      <w:numFmt w:val="bullet"/>
      <w:lvlText w:val=""/>
      <w:lvlJc w:val="left"/>
      <w:pPr>
        <w:tabs>
          <w:tab w:val="num" w:pos="5409"/>
        </w:tabs>
        <w:ind w:left="5409" w:hanging="360"/>
      </w:pPr>
      <w:rPr>
        <w:rFonts w:ascii="Wingdings" w:hAnsi="Wingdings" w:hint="default"/>
        <w:sz w:val="20"/>
      </w:rPr>
    </w:lvl>
    <w:lvl w:ilvl="8" w:tentative="1">
      <w:start w:val="1"/>
      <w:numFmt w:val="bullet"/>
      <w:lvlText w:val=""/>
      <w:lvlJc w:val="left"/>
      <w:pPr>
        <w:tabs>
          <w:tab w:val="num" w:pos="6129"/>
        </w:tabs>
        <w:ind w:left="6129" w:hanging="360"/>
      </w:pPr>
      <w:rPr>
        <w:rFonts w:ascii="Wingdings" w:hAnsi="Wingdings" w:hint="default"/>
        <w:sz w:val="20"/>
      </w:rPr>
    </w:lvl>
  </w:abstractNum>
  <w:abstractNum w:abstractNumId="14" w15:restartNumberingAfterBreak="0">
    <w:nsid w:val="2DAC66D5"/>
    <w:multiLevelType w:val="multilevel"/>
    <w:tmpl w:val="9486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16573"/>
    <w:multiLevelType w:val="singleLevel"/>
    <w:tmpl w:val="5F2A4444"/>
    <w:lvl w:ilvl="0">
      <w:start w:val="1"/>
      <w:numFmt w:val="decimal"/>
      <w:lvlText w:val="%1."/>
      <w:legacy w:legacy="1" w:legacySpace="0" w:legacyIndent="283"/>
      <w:lvlJc w:val="left"/>
      <w:pPr>
        <w:ind w:left="283" w:hanging="283"/>
      </w:pPr>
      <w:rPr>
        <w:rFonts w:ascii="Times New Roman" w:hAnsi="Times New Roman" w:hint="default"/>
      </w:rPr>
    </w:lvl>
  </w:abstractNum>
  <w:abstractNum w:abstractNumId="16" w15:restartNumberingAfterBreak="0">
    <w:nsid w:val="34C93898"/>
    <w:multiLevelType w:val="hybridMultilevel"/>
    <w:tmpl w:val="A0CC5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4139B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156A7E"/>
    <w:multiLevelType w:val="hybridMultilevel"/>
    <w:tmpl w:val="6ADAAC6E"/>
    <w:lvl w:ilvl="0" w:tplc="44DAC6E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F228B2"/>
    <w:multiLevelType w:val="multilevel"/>
    <w:tmpl w:val="F7CC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4138E"/>
    <w:multiLevelType w:val="multilevel"/>
    <w:tmpl w:val="B080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E20B1"/>
    <w:multiLevelType w:val="hybridMultilevel"/>
    <w:tmpl w:val="7E3C2F6C"/>
    <w:lvl w:ilvl="0" w:tplc="0C090001">
      <w:start w:val="1"/>
      <w:numFmt w:val="bullet"/>
      <w:lvlText w:val=""/>
      <w:lvlJc w:val="left"/>
      <w:pPr>
        <w:tabs>
          <w:tab w:val="num" w:pos="720"/>
        </w:tabs>
        <w:ind w:left="720" w:hanging="360"/>
      </w:pPr>
      <w:rPr>
        <w:rFonts w:ascii="Symbol" w:hAnsi="Symbol" w:hint="default"/>
      </w:rPr>
    </w:lvl>
    <w:lvl w:ilvl="1" w:tplc="B22CB2FC">
      <w:numFmt w:val="bullet"/>
      <w:lvlText w:val=""/>
      <w:lvlJc w:val="left"/>
      <w:pPr>
        <w:tabs>
          <w:tab w:val="num" w:pos="1740"/>
        </w:tabs>
        <w:ind w:left="1740" w:hanging="660"/>
      </w:pPr>
      <w:rPr>
        <w:rFonts w:ascii="Webdings" w:eastAsia="Times New Roman" w:hAnsi="Webdings" w:cs="Times New Roman" w:hint="default"/>
        <w:sz w:val="2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2A3D13"/>
    <w:multiLevelType w:val="hybridMultilevel"/>
    <w:tmpl w:val="8E8E4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17108F"/>
    <w:multiLevelType w:val="hybridMultilevel"/>
    <w:tmpl w:val="124EBFEC"/>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CD121D5"/>
    <w:multiLevelType w:val="hybridMultilevel"/>
    <w:tmpl w:val="36F85384"/>
    <w:lvl w:ilvl="0" w:tplc="95DCBD10">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276A98"/>
    <w:multiLevelType w:val="hybridMultilevel"/>
    <w:tmpl w:val="456CB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1D4ACB"/>
    <w:multiLevelType w:val="singleLevel"/>
    <w:tmpl w:val="0C09000F"/>
    <w:lvl w:ilvl="0">
      <w:start w:val="1"/>
      <w:numFmt w:val="decimal"/>
      <w:lvlText w:val="%1."/>
      <w:lvlJc w:val="left"/>
      <w:pPr>
        <w:tabs>
          <w:tab w:val="num" w:pos="360"/>
        </w:tabs>
        <w:ind w:left="360" w:hanging="360"/>
      </w:pPr>
    </w:lvl>
  </w:abstractNum>
  <w:abstractNum w:abstractNumId="27" w15:restartNumberingAfterBreak="0">
    <w:nsid w:val="520679C1"/>
    <w:multiLevelType w:val="hybridMultilevel"/>
    <w:tmpl w:val="455C5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956253"/>
    <w:multiLevelType w:val="multilevel"/>
    <w:tmpl w:val="C9EA95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A2A4F5C"/>
    <w:multiLevelType w:val="hybridMultilevel"/>
    <w:tmpl w:val="88D4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8F78D8"/>
    <w:multiLevelType w:val="multilevel"/>
    <w:tmpl w:val="AC5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F24BC"/>
    <w:multiLevelType w:val="hybridMultilevel"/>
    <w:tmpl w:val="E256B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C47377"/>
    <w:multiLevelType w:val="hybridMultilevel"/>
    <w:tmpl w:val="7660AB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3292E08"/>
    <w:multiLevelType w:val="hybridMultilevel"/>
    <w:tmpl w:val="2A9E6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776DAF"/>
    <w:multiLevelType w:val="hybridMultilevel"/>
    <w:tmpl w:val="1CD213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358967876">
    <w:abstractNumId w:val="26"/>
  </w:num>
  <w:num w:numId="2" w16cid:durableId="1864245489">
    <w:abstractNumId w:val="9"/>
  </w:num>
  <w:num w:numId="3" w16cid:durableId="1960255165">
    <w:abstractNumId w:val="17"/>
  </w:num>
  <w:num w:numId="4" w16cid:durableId="32657654">
    <w:abstractNumId w:val="7"/>
  </w:num>
  <w:num w:numId="5" w16cid:durableId="657660104">
    <w:abstractNumId w:val="2"/>
  </w:num>
  <w:num w:numId="6" w16cid:durableId="548998239">
    <w:abstractNumId w:val="18"/>
  </w:num>
  <w:num w:numId="7" w16cid:durableId="778599920">
    <w:abstractNumId w:val="8"/>
  </w:num>
  <w:num w:numId="8" w16cid:durableId="1405644433">
    <w:abstractNumId w:val="15"/>
  </w:num>
  <w:num w:numId="9" w16cid:durableId="1366521183">
    <w:abstractNumId w:val="12"/>
  </w:num>
  <w:num w:numId="10" w16cid:durableId="1516993765">
    <w:abstractNumId w:val="24"/>
  </w:num>
  <w:num w:numId="11" w16cid:durableId="1283145882">
    <w:abstractNumId w:val="25"/>
  </w:num>
  <w:num w:numId="12" w16cid:durableId="580480642">
    <w:abstractNumId w:val="33"/>
  </w:num>
  <w:num w:numId="13" w16cid:durableId="1494908030">
    <w:abstractNumId w:val="22"/>
  </w:num>
  <w:num w:numId="14" w16cid:durableId="1024139618">
    <w:abstractNumId w:val="29"/>
  </w:num>
  <w:num w:numId="15" w16cid:durableId="1931693844">
    <w:abstractNumId w:val="30"/>
  </w:num>
  <w:num w:numId="16" w16cid:durableId="649749052">
    <w:abstractNumId w:val="4"/>
  </w:num>
  <w:num w:numId="17" w16cid:durableId="991064175">
    <w:abstractNumId w:val="28"/>
  </w:num>
  <w:num w:numId="18" w16cid:durableId="1377042914">
    <w:abstractNumId w:val="19"/>
  </w:num>
  <w:num w:numId="19" w16cid:durableId="1212425411">
    <w:abstractNumId w:val="6"/>
  </w:num>
  <w:num w:numId="20" w16cid:durableId="1995179622">
    <w:abstractNumId w:val="11"/>
  </w:num>
  <w:num w:numId="21" w16cid:durableId="2122456159">
    <w:abstractNumId w:val="20"/>
  </w:num>
  <w:num w:numId="22" w16cid:durableId="35396931">
    <w:abstractNumId w:val="10"/>
  </w:num>
  <w:num w:numId="23" w16cid:durableId="1597253980">
    <w:abstractNumId w:val="1"/>
  </w:num>
  <w:num w:numId="24" w16cid:durableId="379521677">
    <w:abstractNumId w:val="14"/>
  </w:num>
  <w:num w:numId="25" w16cid:durableId="324943465">
    <w:abstractNumId w:val="0"/>
  </w:num>
  <w:num w:numId="26" w16cid:durableId="2061635637">
    <w:abstractNumId w:val="3"/>
  </w:num>
  <w:num w:numId="27" w16cid:durableId="964702707">
    <w:abstractNumId w:val="13"/>
  </w:num>
  <w:num w:numId="28" w16cid:durableId="1698385758">
    <w:abstractNumId w:val="21"/>
  </w:num>
  <w:num w:numId="29" w16cid:durableId="91171707">
    <w:abstractNumId w:val="5"/>
  </w:num>
  <w:num w:numId="30" w16cid:durableId="1744402842">
    <w:abstractNumId w:val="16"/>
  </w:num>
  <w:num w:numId="31" w16cid:durableId="180824965">
    <w:abstractNumId w:val="34"/>
  </w:num>
  <w:num w:numId="32" w16cid:durableId="1244754698">
    <w:abstractNumId w:val="27"/>
  </w:num>
  <w:num w:numId="33" w16cid:durableId="855189583">
    <w:abstractNumId w:val="32"/>
  </w:num>
  <w:num w:numId="34" w16cid:durableId="834146947">
    <w:abstractNumId w:val="31"/>
  </w:num>
  <w:num w:numId="35" w16cid:durableId="17932861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enl&lt;/item&gt;&lt;/Libraries&gt;&lt;/ENLibraries&gt;"/>
    <w:docVar w:name="EN_Doc_Font_List_Name" w:val="_x0001__x0001__x000f_Times New Roman"/>
    <w:docVar w:name="EN_Lib_Name_List_Name" w:val="10EucLit.lib"/>
    <w:docVar w:name="EN_Main_Body_Style_Name" w:val="Author-Date"/>
  </w:docVars>
  <w:rsids>
    <w:rsidRoot w:val="00831027"/>
    <w:rsid w:val="00024F75"/>
    <w:rsid w:val="00030E43"/>
    <w:rsid w:val="0003175E"/>
    <w:rsid w:val="0004757B"/>
    <w:rsid w:val="00054B40"/>
    <w:rsid w:val="00057DAC"/>
    <w:rsid w:val="000603C4"/>
    <w:rsid w:val="000677D9"/>
    <w:rsid w:val="0007094C"/>
    <w:rsid w:val="00076CC3"/>
    <w:rsid w:val="00081546"/>
    <w:rsid w:val="0008225C"/>
    <w:rsid w:val="0009259B"/>
    <w:rsid w:val="000B39AA"/>
    <w:rsid w:val="000B41C3"/>
    <w:rsid w:val="000C10EB"/>
    <w:rsid w:val="000E0A6A"/>
    <w:rsid w:val="00105453"/>
    <w:rsid w:val="00116C9E"/>
    <w:rsid w:val="00117BFC"/>
    <w:rsid w:val="001432E8"/>
    <w:rsid w:val="00144046"/>
    <w:rsid w:val="00144E0E"/>
    <w:rsid w:val="0015717A"/>
    <w:rsid w:val="00163A67"/>
    <w:rsid w:val="001641CC"/>
    <w:rsid w:val="00170880"/>
    <w:rsid w:val="00185D7A"/>
    <w:rsid w:val="00192667"/>
    <w:rsid w:val="0019371B"/>
    <w:rsid w:val="001946C4"/>
    <w:rsid w:val="0019541C"/>
    <w:rsid w:val="00196608"/>
    <w:rsid w:val="001B4DB1"/>
    <w:rsid w:val="001E1091"/>
    <w:rsid w:val="00223B83"/>
    <w:rsid w:val="00226034"/>
    <w:rsid w:val="002317F3"/>
    <w:rsid w:val="00237054"/>
    <w:rsid w:val="00243A8C"/>
    <w:rsid w:val="00247FED"/>
    <w:rsid w:val="00261651"/>
    <w:rsid w:val="00265E29"/>
    <w:rsid w:val="00290229"/>
    <w:rsid w:val="002923E7"/>
    <w:rsid w:val="002954CB"/>
    <w:rsid w:val="002A07CA"/>
    <w:rsid w:val="002A5F6D"/>
    <w:rsid w:val="002B0AA4"/>
    <w:rsid w:val="002B2665"/>
    <w:rsid w:val="002D38BE"/>
    <w:rsid w:val="002D4DA2"/>
    <w:rsid w:val="002D57E0"/>
    <w:rsid w:val="002E3A2B"/>
    <w:rsid w:val="002E5124"/>
    <w:rsid w:val="002E56A6"/>
    <w:rsid w:val="002F46BE"/>
    <w:rsid w:val="002F50FF"/>
    <w:rsid w:val="00321BBD"/>
    <w:rsid w:val="0032232E"/>
    <w:rsid w:val="00334E07"/>
    <w:rsid w:val="003372F2"/>
    <w:rsid w:val="00337751"/>
    <w:rsid w:val="00340636"/>
    <w:rsid w:val="00363ACF"/>
    <w:rsid w:val="00364794"/>
    <w:rsid w:val="00366090"/>
    <w:rsid w:val="00375727"/>
    <w:rsid w:val="00375A0F"/>
    <w:rsid w:val="003775E6"/>
    <w:rsid w:val="00382E69"/>
    <w:rsid w:val="0039140C"/>
    <w:rsid w:val="003923C4"/>
    <w:rsid w:val="003961D4"/>
    <w:rsid w:val="003A0EF6"/>
    <w:rsid w:val="003B507A"/>
    <w:rsid w:val="003B78C5"/>
    <w:rsid w:val="003C065F"/>
    <w:rsid w:val="003C37BB"/>
    <w:rsid w:val="003F74F9"/>
    <w:rsid w:val="004111D7"/>
    <w:rsid w:val="0041337A"/>
    <w:rsid w:val="00423FAE"/>
    <w:rsid w:val="004418CE"/>
    <w:rsid w:val="00486697"/>
    <w:rsid w:val="00490B91"/>
    <w:rsid w:val="00497F26"/>
    <w:rsid w:val="004A4152"/>
    <w:rsid w:val="004A4F84"/>
    <w:rsid w:val="004B3F97"/>
    <w:rsid w:val="004C14EB"/>
    <w:rsid w:val="004C25AE"/>
    <w:rsid w:val="004D3596"/>
    <w:rsid w:val="004F20E5"/>
    <w:rsid w:val="00502D3B"/>
    <w:rsid w:val="00511DCE"/>
    <w:rsid w:val="00515A07"/>
    <w:rsid w:val="00520C7E"/>
    <w:rsid w:val="0052349D"/>
    <w:rsid w:val="00530581"/>
    <w:rsid w:val="0054145B"/>
    <w:rsid w:val="00546857"/>
    <w:rsid w:val="005520D6"/>
    <w:rsid w:val="00555A37"/>
    <w:rsid w:val="0055730E"/>
    <w:rsid w:val="005624E7"/>
    <w:rsid w:val="005629A2"/>
    <w:rsid w:val="00594B2E"/>
    <w:rsid w:val="00595E63"/>
    <w:rsid w:val="00595EF6"/>
    <w:rsid w:val="0059682A"/>
    <w:rsid w:val="00596F93"/>
    <w:rsid w:val="005A2B74"/>
    <w:rsid w:val="005A3AD6"/>
    <w:rsid w:val="005B0899"/>
    <w:rsid w:val="005C6EC7"/>
    <w:rsid w:val="005D79FD"/>
    <w:rsid w:val="005E0F16"/>
    <w:rsid w:val="005F27B2"/>
    <w:rsid w:val="005F5C19"/>
    <w:rsid w:val="005F6251"/>
    <w:rsid w:val="00602FCC"/>
    <w:rsid w:val="006129CE"/>
    <w:rsid w:val="00612AC6"/>
    <w:rsid w:val="006251EA"/>
    <w:rsid w:val="00626DDD"/>
    <w:rsid w:val="0063682B"/>
    <w:rsid w:val="00642B5F"/>
    <w:rsid w:val="00650C88"/>
    <w:rsid w:val="0066125E"/>
    <w:rsid w:val="00663208"/>
    <w:rsid w:val="00663D7B"/>
    <w:rsid w:val="00671C3F"/>
    <w:rsid w:val="006807A4"/>
    <w:rsid w:val="00685382"/>
    <w:rsid w:val="006A2AFE"/>
    <w:rsid w:val="006A35D0"/>
    <w:rsid w:val="006A660A"/>
    <w:rsid w:val="006B0536"/>
    <w:rsid w:val="006C0440"/>
    <w:rsid w:val="006C790D"/>
    <w:rsid w:val="006D5D77"/>
    <w:rsid w:val="006D6822"/>
    <w:rsid w:val="006D76B7"/>
    <w:rsid w:val="006F0AC5"/>
    <w:rsid w:val="006F48EE"/>
    <w:rsid w:val="00741194"/>
    <w:rsid w:val="00744F28"/>
    <w:rsid w:val="007455D4"/>
    <w:rsid w:val="00747ACA"/>
    <w:rsid w:val="00752D53"/>
    <w:rsid w:val="0075709C"/>
    <w:rsid w:val="00774728"/>
    <w:rsid w:val="007767B1"/>
    <w:rsid w:val="0078050D"/>
    <w:rsid w:val="00781602"/>
    <w:rsid w:val="00792949"/>
    <w:rsid w:val="00792DD9"/>
    <w:rsid w:val="00796321"/>
    <w:rsid w:val="007B545B"/>
    <w:rsid w:val="007C22D8"/>
    <w:rsid w:val="007C51BD"/>
    <w:rsid w:val="007E13D1"/>
    <w:rsid w:val="0080006F"/>
    <w:rsid w:val="00803A99"/>
    <w:rsid w:val="00803E1A"/>
    <w:rsid w:val="0080702C"/>
    <w:rsid w:val="008074DC"/>
    <w:rsid w:val="0081061C"/>
    <w:rsid w:val="00811ECD"/>
    <w:rsid w:val="00813173"/>
    <w:rsid w:val="008164AD"/>
    <w:rsid w:val="00831027"/>
    <w:rsid w:val="00833A53"/>
    <w:rsid w:val="008352EA"/>
    <w:rsid w:val="00854E65"/>
    <w:rsid w:val="008565BA"/>
    <w:rsid w:val="00862B55"/>
    <w:rsid w:val="0087293F"/>
    <w:rsid w:val="00872C0F"/>
    <w:rsid w:val="0087636D"/>
    <w:rsid w:val="008838E0"/>
    <w:rsid w:val="008A0389"/>
    <w:rsid w:val="008A51E1"/>
    <w:rsid w:val="008A5BEB"/>
    <w:rsid w:val="008B4FCC"/>
    <w:rsid w:val="008B503C"/>
    <w:rsid w:val="008D5489"/>
    <w:rsid w:val="008E23FE"/>
    <w:rsid w:val="008F49BA"/>
    <w:rsid w:val="00900FE9"/>
    <w:rsid w:val="009130DF"/>
    <w:rsid w:val="00915161"/>
    <w:rsid w:val="00920AEB"/>
    <w:rsid w:val="009210A8"/>
    <w:rsid w:val="00946189"/>
    <w:rsid w:val="009527DE"/>
    <w:rsid w:val="00965842"/>
    <w:rsid w:val="00977BC6"/>
    <w:rsid w:val="0099171B"/>
    <w:rsid w:val="00992525"/>
    <w:rsid w:val="00994061"/>
    <w:rsid w:val="0099749F"/>
    <w:rsid w:val="009B5A26"/>
    <w:rsid w:val="009B6925"/>
    <w:rsid w:val="009C0B55"/>
    <w:rsid w:val="009C279C"/>
    <w:rsid w:val="009D0C69"/>
    <w:rsid w:val="009D3B8F"/>
    <w:rsid w:val="009D77CE"/>
    <w:rsid w:val="009E12C2"/>
    <w:rsid w:val="009E1B59"/>
    <w:rsid w:val="009E648F"/>
    <w:rsid w:val="009E6DD4"/>
    <w:rsid w:val="009E76FC"/>
    <w:rsid w:val="00A04A75"/>
    <w:rsid w:val="00A05B21"/>
    <w:rsid w:val="00A11F12"/>
    <w:rsid w:val="00A409C5"/>
    <w:rsid w:val="00A40F1C"/>
    <w:rsid w:val="00A624C2"/>
    <w:rsid w:val="00A820B8"/>
    <w:rsid w:val="00A84A5E"/>
    <w:rsid w:val="00A86680"/>
    <w:rsid w:val="00A97DD0"/>
    <w:rsid w:val="00AA5245"/>
    <w:rsid w:val="00AA565F"/>
    <w:rsid w:val="00AB6868"/>
    <w:rsid w:val="00AC6631"/>
    <w:rsid w:val="00AE0579"/>
    <w:rsid w:val="00AE283C"/>
    <w:rsid w:val="00AE40FD"/>
    <w:rsid w:val="00AF312B"/>
    <w:rsid w:val="00AF7FA6"/>
    <w:rsid w:val="00B007C6"/>
    <w:rsid w:val="00B06A5B"/>
    <w:rsid w:val="00B32C2A"/>
    <w:rsid w:val="00B40316"/>
    <w:rsid w:val="00B432A0"/>
    <w:rsid w:val="00B51CD7"/>
    <w:rsid w:val="00B63C8E"/>
    <w:rsid w:val="00B66A6B"/>
    <w:rsid w:val="00B849FA"/>
    <w:rsid w:val="00B8580D"/>
    <w:rsid w:val="00B86ACE"/>
    <w:rsid w:val="00B91C10"/>
    <w:rsid w:val="00BA5292"/>
    <w:rsid w:val="00BB39D9"/>
    <w:rsid w:val="00BC6CA0"/>
    <w:rsid w:val="00BD0DA1"/>
    <w:rsid w:val="00BE42C2"/>
    <w:rsid w:val="00BF191E"/>
    <w:rsid w:val="00BF4EAA"/>
    <w:rsid w:val="00C05DA9"/>
    <w:rsid w:val="00C10110"/>
    <w:rsid w:val="00C23754"/>
    <w:rsid w:val="00C36479"/>
    <w:rsid w:val="00C5295F"/>
    <w:rsid w:val="00C52CB9"/>
    <w:rsid w:val="00C56ADA"/>
    <w:rsid w:val="00C6033B"/>
    <w:rsid w:val="00C64456"/>
    <w:rsid w:val="00C6672A"/>
    <w:rsid w:val="00C74D8E"/>
    <w:rsid w:val="00C900E0"/>
    <w:rsid w:val="00C90A4B"/>
    <w:rsid w:val="00C9697A"/>
    <w:rsid w:val="00CA3B6C"/>
    <w:rsid w:val="00CC4B84"/>
    <w:rsid w:val="00CF7935"/>
    <w:rsid w:val="00D06881"/>
    <w:rsid w:val="00D07A7E"/>
    <w:rsid w:val="00D1359D"/>
    <w:rsid w:val="00D135D7"/>
    <w:rsid w:val="00D1540A"/>
    <w:rsid w:val="00D16E63"/>
    <w:rsid w:val="00D234E4"/>
    <w:rsid w:val="00D24BAF"/>
    <w:rsid w:val="00D27A5F"/>
    <w:rsid w:val="00D30672"/>
    <w:rsid w:val="00D4176A"/>
    <w:rsid w:val="00D5062D"/>
    <w:rsid w:val="00D5217A"/>
    <w:rsid w:val="00D55AFD"/>
    <w:rsid w:val="00D96B81"/>
    <w:rsid w:val="00DA189F"/>
    <w:rsid w:val="00DA1C79"/>
    <w:rsid w:val="00DA30F3"/>
    <w:rsid w:val="00DA3BAE"/>
    <w:rsid w:val="00DA4828"/>
    <w:rsid w:val="00DB29BD"/>
    <w:rsid w:val="00DB6752"/>
    <w:rsid w:val="00DB7632"/>
    <w:rsid w:val="00DD3154"/>
    <w:rsid w:val="00DE1654"/>
    <w:rsid w:val="00DE1771"/>
    <w:rsid w:val="00DE5305"/>
    <w:rsid w:val="00DF7CAB"/>
    <w:rsid w:val="00E073F6"/>
    <w:rsid w:val="00E11838"/>
    <w:rsid w:val="00E16CAD"/>
    <w:rsid w:val="00E22B77"/>
    <w:rsid w:val="00E277F4"/>
    <w:rsid w:val="00E31034"/>
    <w:rsid w:val="00E36DF1"/>
    <w:rsid w:val="00E47554"/>
    <w:rsid w:val="00E64ACE"/>
    <w:rsid w:val="00E73D60"/>
    <w:rsid w:val="00E941C6"/>
    <w:rsid w:val="00E947E5"/>
    <w:rsid w:val="00E94822"/>
    <w:rsid w:val="00E96144"/>
    <w:rsid w:val="00EA1884"/>
    <w:rsid w:val="00EA24CA"/>
    <w:rsid w:val="00EB5BC9"/>
    <w:rsid w:val="00EC7E5B"/>
    <w:rsid w:val="00ED6412"/>
    <w:rsid w:val="00EE2BC5"/>
    <w:rsid w:val="00EE5337"/>
    <w:rsid w:val="00EE6448"/>
    <w:rsid w:val="00EF2AA7"/>
    <w:rsid w:val="00EF35AB"/>
    <w:rsid w:val="00F01034"/>
    <w:rsid w:val="00F04338"/>
    <w:rsid w:val="00F1151B"/>
    <w:rsid w:val="00F50132"/>
    <w:rsid w:val="00F71ABB"/>
    <w:rsid w:val="00F803CD"/>
    <w:rsid w:val="00F81F5C"/>
    <w:rsid w:val="00F83EA3"/>
    <w:rsid w:val="00F8594D"/>
    <w:rsid w:val="00F85B6E"/>
    <w:rsid w:val="00FA38F1"/>
    <w:rsid w:val="00FB1B2C"/>
    <w:rsid w:val="00FB27E5"/>
    <w:rsid w:val="00FB6D99"/>
    <w:rsid w:val="00FC3696"/>
    <w:rsid w:val="00FD665A"/>
    <w:rsid w:val="00FE65F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2BA084"/>
  <w15:docId w15:val="{77B5999E-3CF6-438F-BCA6-DB0553CB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
      <w:sz w:val="24"/>
      <w:lang w:eastAsia="en-US"/>
    </w:rPr>
  </w:style>
  <w:style w:type="paragraph" w:styleId="Heading1">
    <w:name w:val="heading 1"/>
    <w:basedOn w:val="Normal"/>
    <w:next w:val="Normal"/>
    <w:qFormat/>
    <w:pPr>
      <w:keepNext/>
      <w:jc w:val="center"/>
      <w:outlineLvl w:val="0"/>
    </w:p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720" w:hanging="720"/>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val="0"/>
    </w:rPr>
  </w:style>
  <w:style w:type="paragraph" w:styleId="BodyText3">
    <w:name w:val="Body Text 3"/>
    <w:basedOn w:val="Normal"/>
    <w:pPr>
      <w:jc w:val="both"/>
    </w:pPr>
  </w:style>
  <w:style w:type="character" w:styleId="Hyperlink">
    <w:name w:val="Hyperlink"/>
    <w:rsid w:val="00515A07"/>
    <w:rPr>
      <w:color w:val="0000FF"/>
      <w:u w:val="single"/>
    </w:rPr>
  </w:style>
  <w:style w:type="paragraph" w:styleId="NormalWeb">
    <w:name w:val="Normal (Web)"/>
    <w:basedOn w:val="Normal"/>
    <w:rsid w:val="0041337A"/>
    <w:pPr>
      <w:spacing w:before="100" w:beforeAutospacing="1" w:after="100" w:afterAutospacing="1"/>
    </w:pPr>
    <w:rPr>
      <w:b w:val="0"/>
      <w:szCs w:val="24"/>
      <w:lang w:eastAsia="en-AU"/>
    </w:rPr>
  </w:style>
  <w:style w:type="character" w:styleId="FollowedHyperlink">
    <w:name w:val="FollowedHyperlink"/>
    <w:rsid w:val="008D5489"/>
    <w:rPr>
      <w:color w:val="800080"/>
      <w:u w:val="single"/>
    </w:rPr>
  </w:style>
  <w:style w:type="paragraph" w:styleId="Header">
    <w:name w:val="header"/>
    <w:basedOn w:val="Normal"/>
    <w:rsid w:val="0075709C"/>
    <w:pPr>
      <w:tabs>
        <w:tab w:val="center" w:pos="4153"/>
        <w:tab w:val="right" w:pos="8306"/>
      </w:tabs>
    </w:pPr>
  </w:style>
  <w:style w:type="paragraph" w:styleId="Footer">
    <w:name w:val="footer"/>
    <w:basedOn w:val="Normal"/>
    <w:rsid w:val="0075709C"/>
    <w:pPr>
      <w:tabs>
        <w:tab w:val="center" w:pos="4153"/>
        <w:tab w:val="right" w:pos="8306"/>
      </w:tabs>
    </w:pPr>
  </w:style>
  <w:style w:type="character" w:styleId="PageNumber">
    <w:name w:val="page number"/>
    <w:basedOn w:val="DefaultParagraphFont"/>
    <w:rsid w:val="0075709C"/>
  </w:style>
  <w:style w:type="character" w:styleId="CommentReference">
    <w:name w:val="annotation reference"/>
    <w:rsid w:val="00C9697A"/>
    <w:rPr>
      <w:sz w:val="16"/>
      <w:szCs w:val="16"/>
    </w:rPr>
  </w:style>
  <w:style w:type="paragraph" w:styleId="CommentText">
    <w:name w:val="annotation text"/>
    <w:basedOn w:val="Normal"/>
    <w:link w:val="CommentTextChar"/>
    <w:rsid w:val="00C9697A"/>
    <w:rPr>
      <w:sz w:val="20"/>
    </w:rPr>
  </w:style>
  <w:style w:type="character" w:customStyle="1" w:styleId="CommentTextChar">
    <w:name w:val="Comment Text Char"/>
    <w:link w:val="CommentText"/>
    <w:rsid w:val="00C9697A"/>
    <w:rPr>
      <w:b/>
      <w:lang w:eastAsia="en-US"/>
    </w:rPr>
  </w:style>
  <w:style w:type="paragraph" w:customStyle="1" w:styleId="Default">
    <w:name w:val="Default"/>
    <w:rsid w:val="00C9697A"/>
    <w:pPr>
      <w:autoSpaceDE w:val="0"/>
      <w:autoSpaceDN w:val="0"/>
      <w:adjustRightInd w:val="0"/>
    </w:pPr>
    <w:rPr>
      <w:rFonts w:ascii="Calibri" w:hAnsi="Calibri" w:cs="Calibri"/>
      <w:color w:val="000000"/>
      <w:sz w:val="24"/>
      <w:szCs w:val="24"/>
      <w:lang w:val="en-US" w:eastAsia="en-US"/>
    </w:rPr>
  </w:style>
  <w:style w:type="character" w:styleId="Emphasis">
    <w:name w:val="Emphasis"/>
    <w:uiPriority w:val="20"/>
    <w:qFormat/>
    <w:rsid w:val="00C9697A"/>
    <w:rPr>
      <w:i/>
      <w:iCs/>
    </w:rPr>
  </w:style>
  <w:style w:type="paragraph" w:styleId="BalloonText">
    <w:name w:val="Balloon Text"/>
    <w:basedOn w:val="Normal"/>
    <w:link w:val="BalloonTextChar"/>
    <w:rsid w:val="00C9697A"/>
    <w:rPr>
      <w:rFonts w:ascii="Tahoma" w:hAnsi="Tahoma" w:cs="Tahoma"/>
      <w:sz w:val="16"/>
      <w:szCs w:val="16"/>
    </w:rPr>
  </w:style>
  <w:style w:type="character" w:customStyle="1" w:styleId="BalloonTextChar">
    <w:name w:val="Balloon Text Char"/>
    <w:link w:val="BalloonText"/>
    <w:rsid w:val="00C9697A"/>
    <w:rPr>
      <w:rFonts w:ascii="Tahoma" w:hAnsi="Tahoma" w:cs="Tahoma"/>
      <w:b/>
      <w:sz w:val="16"/>
      <w:szCs w:val="16"/>
      <w:lang w:eastAsia="en-US"/>
    </w:rPr>
  </w:style>
  <w:style w:type="paragraph" w:styleId="CommentSubject">
    <w:name w:val="annotation subject"/>
    <w:basedOn w:val="CommentText"/>
    <w:next w:val="CommentText"/>
    <w:link w:val="CommentSubjectChar"/>
    <w:rsid w:val="009527DE"/>
    <w:rPr>
      <w:bCs/>
    </w:rPr>
  </w:style>
  <w:style w:type="character" w:customStyle="1" w:styleId="CommentSubjectChar">
    <w:name w:val="Comment Subject Char"/>
    <w:link w:val="CommentSubject"/>
    <w:rsid w:val="009527DE"/>
    <w:rPr>
      <w:b/>
      <w:bCs/>
      <w:lang w:eastAsia="en-US"/>
    </w:rPr>
  </w:style>
  <w:style w:type="character" w:customStyle="1" w:styleId="apple-converted-space">
    <w:name w:val="apple-converted-space"/>
    <w:rsid w:val="001432E8"/>
  </w:style>
  <w:style w:type="paragraph" w:styleId="FootnoteText">
    <w:name w:val="footnote text"/>
    <w:basedOn w:val="Normal"/>
    <w:link w:val="FootnoteTextChar"/>
    <w:rsid w:val="00F8594D"/>
    <w:rPr>
      <w:sz w:val="20"/>
    </w:rPr>
  </w:style>
  <w:style w:type="character" w:customStyle="1" w:styleId="FootnoteTextChar">
    <w:name w:val="Footnote Text Char"/>
    <w:link w:val="FootnoteText"/>
    <w:rsid w:val="00F8594D"/>
    <w:rPr>
      <w:b/>
      <w:lang w:eastAsia="en-US"/>
    </w:rPr>
  </w:style>
  <w:style w:type="character" w:styleId="FootnoteReference">
    <w:name w:val="footnote reference"/>
    <w:rsid w:val="00F8594D"/>
    <w:rPr>
      <w:vertAlign w:val="superscript"/>
    </w:rPr>
  </w:style>
  <w:style w:type="paragraph" w:styleId="ListParagraph">
    <w:name w:val="List Paragraph"/>
    <w:basedOn w:val="Normal"/>
    <w:uiPriority w:val="34"/>
    <w:qFormat/>
    <w:rsid w:val="008565BA"/>
    <w:pPr>
      <w:spacing w:after="200" w:line="276" w:lineRule="auto"/>
      <w:ind w:left="720"/>
      <w:contextualSpacing/>
    </w:pPr>
    <w:rPr>
      <w:rFonts w:ascii="Calibri" w:eastAsia="Calibri" w:hAnsi="Calibri"/>
      <w:b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0413">
      <w:bodyDiv w:val="1"/>
      <w:marLeft w:val="0"/>
      <w:marRight w:val="0"/>
      <w:marTop w:val="0"/>
      <w:marBottom w:val="0"/>
      <w:divBdr>
        <w:top w:val="none" w:sz="0" w:space="0" w:color="auto"/>
        <w:left w:val="none" w:sz="0" w:space="0" w:color="auto"/>
        <w:bottom w:val="none" w:sz="0" w:space="0" w:color="auto"/>
        <w:right w:val="none" w:sz="0" w:space="0" w:color="auto"/>
      </w:divBdr>
    </w:div>
    <w:div w:id="240414781">
      <w:bodyDiv w:val="1"/>
      <w:marLeft w:val="0"/>
      <w:marRight w:val="0"/>
      <w:marTop w:val="0"/>
      <w:marBottom w:val="0"/>
      <w:divBdr>
        <w:top w:val="none" w:sz="0" w:space="0" w:color="auto"/>
        <w:left w:val="none" w:sz="0" w:space="0" w:color="auto"/>
        <w:bottom w:val="none" w:sz="0" w:space="0" w:color="auto"/>
        <w:right w:val="none" w:sz="0" w:space="0" w:color="auto"/>
      </w:divBdr>
    </w:div>
    <w:div w:id="362438893">
      <w:bodyDiv w:val="1"/>
      <w:marLeft w:val="0"/>
      <w:marRight w:val="0"/>
      <w:marTop w:val="0"/>
      <w:marBottom w:val="0"/>
      <w:divBdr>
        <w:top w:val="none" w:sz="0" w:space="0" w:color="auto"/>
        <w:left w:val="none" w:sz="0" w:space="0" w:color="auto"/>
        <w:bottom w:val="none" w:sz="0" w:space="0" w:color="auto"/>
        <w:right w:val="none" w:sz="0" w:space="0" w:color="auto"/>
      </w:divBdr>
    </w:div>
    <w:div w:id="504901835">
      <w:bodyDiv w:val="1"/>
      <w:marLeft w:val="0"/>
      <w:marRight w:val="0"/>
      <w:marTop w:val="0"/>
      <w:marBottom w:val="0"/>
      <w:divBdr>
        <w:top w:val="none" w:sz="0" w:space="0" w:color="auto"/>
        <w:left w:val="none" w:sz="0" w:space="0" w:color="auto"/>
        <w:bottom w:val="none" w:sz="0" w:space="0" w:color="auto"/>
        <w:right w:val="none" w:sz="0" w:space="0" w:color="auto"/>
      </w:divBdr>
    </w:div>
    <w:div w:id="806632338">
      <w:bodyDiv w:val="1"/>
      <w:marLeft w:val="0"/>
      <w:marRight w:val="0"/>
      <w:marTop w:val="0"/>
      <w:marBottom w:val="0"/>
      <w:divBdr>
        <w:top w:val="none" w:sz="0" w:space="0" w:color="auto"/>
        <w:left w:val="none" w:sz="0" w:space="0" w:color="auto"/>
        <w:bottom w:val="none" w:sz="0" w:space="0" w:color="auto"/>
        <w:right w:val="none" w:sz="0" w:space="0" w:color="auto"/>
      </w:divBdr>
    </w:div>
    <w:div w:id="808471690">
      <w:bodyDiv w:val="1"/>
      <w:marLeft w:val="0"/>
      <w:marRight w:val="0"/>
      <w:marTop w:val="0"/>
      <w:marBottom w:val="0"/>
      <w:divBdr>
        <w:top w:val="none" w:sz="0" w:space="0" w:color="auto"/>
        <w:left w:val="none" w:sz="0" w:space="0" w:color="auto"/>
        <w:bottom w:val="none" w:sz="0" w:space="0" w:color="auto"/>
        <w:right w:val="none" w:sz="0" w:space="0" w:color="auto"/>
      </w:divBdr>
    </w:div>
    <w:div w:id="1400513869">
      <w:bodyDiv w:val="1"/>
      <w:marLeft w:val="0"/>
      <w:marRight w:val="0"/>
      <w:marTop w:val="0"/>
      <w:marBottom w:val="0"/>
      <w:divBdr>
        <w:top w:val="none" w:sz="0" w:space="0" w:color="auto"/>
        <w:left w:val="none" w:sz="0" w:space="0" w:color="auto"/>
        <w:bottom w:val="none" w:sz="0" w:space="0" w:color="auto"/>
        <w:right w:val="none" w:sz="0" w:space="0" w:color="auto"/>
      </w:divBdr>
    </w:div>
    <w:div w:id="1890993066">
      <w:bodyDiv w:val="1"/>
      <w:marLeft w:val="0"/>
      <w:marRight w:val="0"/>
      <w:marTop w:val="0"/>
      <w:marBottom w:val="0"/>
      <w:divBdr>
        <w:top w:val="none" w:sz="0" w:space="0" w:color="auto"/>
        <w:left w:val="none" w:sz="0" w:space="0" w:color="auto"/>
        <w:bottom w:val="none" w:sz="0" w:space="0" w:color="auto"/>
        <w:right w:val="none" w:sz="0" w:space="0" w:color="auto"/>
      </w:divBdr>
    </w:div>
    <w:div w:id="1978948372">
      <w:bodyDiv w:val="1"/>
      <w:marLeft w:val="0"/>
      <w:marRight w:val="0"/>
      <w:marTop w:val="0"/>
      <w:marBottom w:val="0"/>
      <w:divBdr>
        <w:top w:val="none" w:sz="0" w:space="0" w:color="auto"/>
        <w:left w:val="none" w:sz="0" w:space="0" w:color="auto"/>
        <w:bottom w:val="none" w:sz="0" w:space="0" w:color="auto"/>
        <w:right w:val="none" w:sz="0" w:space="0" w:color="auto"/>
      </w:divBdr>
      <w:divsChild>
        <w:div w:id="8339503">
          <w:marLeft w:val="0"/>
          <w:marRight w:val="0"/>
          <w:marTop w:val="0"/>
          <w:marBottom w:val="0"/>
          <w:divBdr>
            <w:top w:val="none" w:sz="0" w:space="0" w:color="auto"/>
            <w:left w:val="none" w:sz="0" w:space="0" w:color="auto"/>
            <w:bottom w:val="none" w:sz="0" w:space="0" w:color="auto"/>
            <w:right w:val="none" w:sz="0" w:space="0" w:color="auto"/>
          </w:divBdr>
        </w:div>
        <w:div w:id="11610748">
          <w:marLeft w:val="0"/>
          <w:marRight w:val="0"/>
          <w:marTop w:val="0"/>
          <w:marBottom w:val="0"/>
          <w:divBdr>
            <w:top w:val="none" w:sz="0" w:space="0" w:color="auto"/>
            <w:left w:val="none" w:sz="0" w:space="0" w:color="auto"/>
            <w:bottom w:val="none" w:sz="0" w:space="0" w:color="auto"/>
            <w:right w:val="none" w:sz="0" w:space="0" w:color="auto"/>
          </w:divBdr>
        </w:div>
        <w:div w:id="14890689">
          <w:marLeft w:val="0"/>
          <w:marRight w:val="0"/>
          <w:marTop w:val="0"/>
          <w:marBottom w:val="0"/>
          <w:divBdr>
            <w:top w:val="none" w:sz="0" w:space="0" w:color="auto"/>
            <w:left w:val="none" w:sz="0" w:space="0" w:color="auto"/>
            <w:bottom w:val="none" w:sz="0" w:space="0" w:color="auto"/>
            <w:right w:val="none" w:sz="0" w:space="0" w:color="auto"/>
          </w:divBdr>
        </w:div>
        <w:div w:id="32462236">
          <w:marLeft w:val="0"/>
          <w:marRight w:val="0"/>
          <w:marTop w:val="0"/>
          <w:marBottom w:val="0"/>
          <w:divBdr>
            <w:top w:val="none" w:sz="0" w:space="0" w:color="auto"/>
            <w:left w:val="none" w:sz="0" w:space="0" w:color="auto"/>
            <w:bottom w:val="none" w:sz="0" w:space="0" w:color="auto"/>
            <w:right w:val="none" w:sz="0" w:space="0" w:color="auto"/>
          </w:divBdr>
        </w:div>
        <w:div w:id="74061416">
          <w:marLeft w:val="0"/>
          <w:marRight w:val="0"/>
          <w:marTop w:val="0"/>
          <w:marBottom w:val="0"/>
          <w:divBdr>
            <w:top w:val="none" w:sz="0" w:space="0" w:color="auto"/>
            <w:left w:val="none" w:sz="0" w:space="0" w:color="auto"/>
            <w:bottom w:val="none" w:sz="0" w:space="0" w:color="auto"/>
            <w:right w:val="none" w:sz="0" w:space="0" w:color="auto"/>
          </w:divBdr>
        </w:div>
        <w:div w:id="161286026">
          <w:marLeft w:val="0"/>
          <w:marRight w:val="0"/>
          <w:marTop w:val="0"/>
          <w:marBottom w:val="0"/>
          <w:divBdr>
            <w:top w:val="none" w:sz="0" w:space="0" w:color="auto"/>
            <w:left w:val="none" w:sz="0" w:space="0" w:color="auto"/>
            <w:bottom w:val="none" w:sz="0" w:space="0" w:color="auto"/>
            <w:right w:val="none" w:sz="0" w:space="0" w:color="auto"/>
          </w:divBdr>
        </w:div>
        <w:div w:id="168756273">
          <w:marLeft w:val="0"/>
          <w:marRight w:val="0"/>
          <w:marTop w:val="0"/>
          <w:marBottom w:val="0"/>
          <w:divBdr>
            <w:top w:val="none" w:sz="0" w:space="0" w:color="auto"/>
            <w:left w:val="none" w:sz="0" w:space="0" w:color="auto"/>
            <w:bottom w:val="none" w:sz="0" w:space="0" w:color="auto"/>
            <w:right w:val="none" w:sz="0" w:space="0" w:color="auto"/>
          </w:divBdr>
        </w:div>
        <w:div w:id="180241698">
          <w:marLeft w:val="0"/>
          <w:marRight w:val="0"/>
          <w:marTop w:val="0"/>
          <w:marBottom w:val="0"/>
          <w:divBdr>
            <w:top w:val="none" w:sz="0" w:space="0" w:color="auto"/>
            <w:left w:val="none" w:sz="0" w:space="0" w:color="auto"/>
            <w:bottom w:val="none" w:sz="0" w:space="0" w:color="auto"/>
            <w:right w:val="none" w:sz="0" w:space="0" w:color="auto"/>
          </w:divBdr>
        </w:div>
        <w:div w:id="189295713">
          <w:marLeft w:val="0"/>
          <w:marRight w:val="0"/>
          <w:marTop w:val="0"/>
          <w:marBottom w:val="0"/>
          <w:divBdr>
            <w:top w:val="none" w:sz="0" w:space="0" w:color="auto"/>
            <w:left w:val="none" w:sz="0" w:space="0" w:color="auto"/>
            <w:bottom w:val="none" w:sz="0" w:space="0" w:color="auto"/>
            <w:right w:val="none" w:sz="0" w:space="0" w:color="auto"/>
          </w:divBdr>
        </w:div>
        <w:div w:id="193929710">
          <w:marLeft w:val="0"/>
          <w:marRight w:val="0"/>
          <w:marTop w:val="0"/>
          <w:marBottom w:val="0"/>
          <w:divBdr>
            <w:top w:val="none" w:sz="0" w:space="0" w:color="auto"/>
            <w:left w:val="none" w:sz="0" w:space="0" w:color="auto"/>
            <w:bottom w:val="none" w:sz="0" w:space="0" w:color="auto"/>
            <w:right w:val="none" w:sz="0" w:space="0" w:color="auto"/>
          </w:divBdr>
        </w:div>
        <w:div w:id="197359522">
          <w:marLeft w:val="0"/>
          <w:marRight w:val="0"/>
          <w:marTop w:val="0"/>
          <w:marBottom w:val="0"/>
          <w:divBdr>
            <w:top w:val="none" w:sz="0" w:space="0" w:color="auto"/>
            <w:left w:val="none" w:sz="0" w:space="0" w:color="auto"/>
            <w:bottom w:val="none" w:sz="0" w:space="0" w:color="auto"/>
            <w:right w:val="none" w:sz="0" w:space="0" w:color="auto"/>
          </w:divBdr>
        </w:div>
        <w:div w:id="208764007">
          <w:marLeft w:val="0"/>
          <w:marRight w:val="0"/>
          <w:marTop w:val="0"/>
          <w:marBottom w:val="0"/>
          <w:divBdr>
            <w:top w:val="none" w:sz="0" w:space="0" w:color="auto"/>
            <w:left w:val="none" w:sz="0" w:space="0" w:color="auto"/>
            <w:bottom w:val="none" w:sz="0" w:space="0" w:color="auto"/>
            <w:right w:val="none" w:sz="0" w:space="0" w:color="auto"/>
          </w:divBdr>
        </w:div>
        <w:div w:id="214972841">
          <w:marLeft w:val="0"/>
          <w:marRight w:val="0"/>
          <w:marTop w:val="0"/>
          <w:marBottom w:val="0"/>
          <w:divBdr>
            <w:top w:val="none" w:sz="0" w:space="0" w:color="auto"/>
            <w:left w:val="none" w:sz="0" w:space="0" w:color="auto"/>
            <w:bottom w:val="none" w:sz="0" w:space="0" w:color="auto"/>
            <w:right w:val="none" w:sz="0" w:space="0" w:color="auto"/>
          </w:divBdr>
        </w:div>
        <w:div w:id="232547319">
          <w:marLeft w:val="0"/>
          <w:marRight w:val="0"/>
          <w:marTop w:val="0"/>
          <w:marBottom w:val="0"/>
          <w:divBdr>
            <w:top w:val="none" w:sz="0" w:space="0" w:color="auto"/>
            <w:left w:val="none" w:sz="0" w:space="0" w:color="auto"/>
            <w:bottom w:val="none" w:sz="0" w:space="0" w:color="auto"/>
            <w:right w:val="none" w:sz="0" w:space="0" w:color="auto"/>
          </w:divBdr>
        </w:div>
        <w:div w:id="304505183">
          <w:marLeft w:val="0"/>
          <w:marRight w:val="0"/>
          <w:marTop w:val="0"/>
          <w:marBottom w:val="0"/>
          <w:divBdr>
            <w:top w:val="none" w:sz="0" w:space="0" w:color="auto"/>
            <w:left w:val="none" w:sz="0" w:space="0" w:color="auto"/>
            <w:bottom w:val="none" w:sz="0" w:space="0" w:color="auto"/>
            <w:right w:val="none" w:sz="0" w:space="0" w:color="auto"/>
          </w:divBdr>
        </w:div>
        <w:div w:id="305857869">
          <w:marLeft w:val="0"/>
          <w:marRight w:val="0"/>
          <w:marTop w:val="0"/>
          <w:marBottom w:val="0"/>
          <w:divBdr>
            <w:top w:val="none" w:sz="0" w:space="0" w:color="auto"/>
            <w:left w:val="none" w:sz="0" w:space="0" w:color="auto"/>
            <w:bottom w:val="none" w:sz="0" w:space="0" w:color="auto"/>
            <w:right w:val="none" w:sz="0" w:space="0" w:color="auto"/>
          </w:divBdr>
        </w:div>
        <w:div w:id="314342066">
          <w:marLeft w:val="0"/>
          <w:marRight w:val="0"/>
          <w:marTop w:val="0"/>
          <w:marBottom w:val="0"/>
          <w:divBdr>
            <w:top w:val="none" w:sz="0" w:space="0" w:color="auto"/>
            <w:left w:val="none" w:sz="0" w:space="0" w:color="auto"/>
            <w:bottom w:val="none" w:sz="0" w:space="0" w:color="auto"/>
            <w:right w:val="none" w:sz="0" w:space="0" w:color="auto"/>
          </w:divBdr>
        </w:div>
        <w:div w:id="314917321">
          <w:marLeft w:val="0"/>
          <w:marRight w:val="0"/>
          <w:marTop w:val="0"/>
          <w:marBottom w:val="0"/>
          <w:divBdr>
            <w:top w:val="none" w:sz="0" w:space="0" w:color="auto"/>
            <w:left w:val="none" w:sz="0" w:space="0" w:color="auto"/>
            <w:bottom w:val="none" w:sz="0" w:space="0" w:color="auto"/>
            <w:right w:val="none" w:sz="0" w:space="0" w:color="auto"/>
          </w:divBdr>
        </w:div>
        <w:div w:id="323780399">
          <w:marLeft w:val="0"/>
          <w:marRight w:val="0"/>
          <w:marTop w:val="0"/>
          <w:marBottom w:val="0"/>
          <w:divBdr>
            <w:top w:val="none" w:sz="0" w:space="0" w:color="auto"/>
            <w:left w:val="none" w:sz="0" w:space="0" w:color="auto"/>
            <w:bottom w:val="none" w:sz="0" w:space="0" w:color="auto"/>
            <w:right w:val="none" w:sz="0" w:space="0" w:color="auto"/>
          </w:divBdr>
        </w:div>
        <w:div w:id="324675252">
          <w:marLeft w:val="0"/>
          <w:marRight w:val="0"/>
          <w:marTop w:val="0"/>
          <w:marBottom w:val="0"/>
          <w:divBdr>
            <w:top w:val="none" w:sz="0" w:space="0" w:color="auto"/>
            <w:left w:val="none" w:sz="0" w:space="0" w:color="auto"/>
            <w:bottom w:val="none" w:sz="0" w:space="0" w:color="auto"/>
            <w:right w:val="none" w:sz="0" w:space="0" w:color="auto"/>
          </w:divBdr>
        </w:div>
        <w:div w:id="330988136">
          <w:marLeft w:val="0"/>
          <w:marRight w:val="0"/>
          <w:marTop w:val="0"/>
          <w:marBottom w:val="0"/>
          <w:divBdr>
            <w:top w:val="none" w:sz="0" w:space="0" w:color="auto"/>
            <w:left w:val="none" w:sz="0" w:space="0" w:color="auto"/>
            <w:bottom w:val="none" w:sz="0" w:space="0" w:color="auto"/>
            <w:right w:val="none" w:sz="0" w:space="0" w:color="auto"/>
          </w:divBdr>
        </w:div>
        <w:div w:id="356204573">
          <w:marLeft w:val="0"/>
          <w:marRight w:val="0"/>
          <w:marTop w:val="0"/>
          <w:marBottom w:val="0"/>
          <w:divBdr>
            <w:top w:val="none" w:sz="0" w:space="0" w:color="auto"/>
            <w:left w:val="none" w:sz="0" w:space="0" w:color="auto"/>
            <w:bottom w:val="none" w:sz="0" w:space="0" w:color="auto"/>
            <w:right w:val="none" w:sz="0" w:space="0" w:color="auto"/>
          </w:divBdr>
        </w:div>
        <w:div w:id="366417117">
          <w:marLeft w:val="0"/>
          <w:marRight w:val="0"/>
          <w:marTop w:val="0"/>
          <w:marBottom w:val="0"/>
          <w:divBdr>
            <w:top w:val="none" w:sz="0" w:space="0" w:color="auto"/>
            <w:left w:val="none" w:sz="0" w:space="0" w:color="auto"/>
            <w:bottom w:val="none" w:sz="0" w:space="0" w:color="auto"/>
            <w:right w:val="none" w:sz="0" w:space="0" w:color="auto"/>
          </w:divBdr>
        </w:div>
        <w:div w:id="367266235">
          <w:marLeft w:val="0"/>
          <w:marRight w:val="0"/>
          <w:marTop w:val="0"/>
          <w:marBottom w:val="0"/>
          <w:divBdr>
            <w:top w:val="none" w:sz="0" w:space="0" w:color="auto"/>
            <w:left w:val="none" w:sz="0" w:space="0" w:color="auto"/>
            <w:bottom w:val="none" w:sz="0" w:space="0" w:color="auto"/>
            <w:right w:val="none" w:sz="0" w:space="0" w:color="auto"/>
          </w:divBdr>
        </w:div>
        <w:div w:id="367730765">
          <w:marLeft w:val="0"/>
          <w:marRight w:val="0"/>
          <w:marTop w:val="0"/>
          <w:marBottom w:val="0"/>
          <w:divBdr>
            <w:top w:val="none" w:sz="0" w:space="0" w:color="auto"/>
            <w:left w:val="none" w:sz="0" w:space="0" w:color="auto"/>
            <w:bottom w:val="none" w:sz="0" w:space="0" w:color="auto"/>
            <w:right w:val="none" w:sz="0" w:space="0" w:color="auto"/>
          </w:divBdr>
        </w:div>
        <w:div w:id="385566370">
          <w:marLeft w:val="0"/>
          <w:marRight w:val="0"/>
          <w:marTop w:val="0"/>
          <w:marBottom w:val="0"/>
          <w:divBdr>
            <w:top w:val="none" w:sz="0" w:space="0" w:color="auto"/>
            <w:left w:val="none" w:sz="0" w:space="0" w:color="auto"/>
            <w:bottom w:val="none" w:sz="0" w:space="0" w:color="auto"/>
            <w:right w:val="none" w:sz="0" w:space="0" w:color="auto"/>
          </w:divBdr>
        </w:div>
        <w:div w:id="392046744">
          <w:marLeft w:val="0"/>
          <w:marRight w:val="0"/>
          <w:marTop w:val="0"/>
          <w:marBottom w:val="0"/>
          <w:divBdr>
            <w:top w:val="none" w:sz="0" w:space="0" w:color="auto"/>
            <w:left w:val="none" w:sz="0" w:space="0" w:color="auto"/>
            <w:bottom w:val="none" w:sz="0" w:space="0" w:color="auto"/>
            <w:right w:val="none" w:sz="0" w:space="0" w:color="auto"/>
          </w:divBdr>
        </w:div>
        <w:div w:id="440685821">
          <w:marLeft w:val="0"/>
          <w:marRight w:val="0"/>
          <w:marTop w:val="0"/>
          <w:marBottom w:val="0"/>
          <w:divBdr>
            <w:top w:val="none" w:sz="0" w:space="0" w:color="auto"/>
            <w:left w:val="none" w:sz="0" w:space="0" w:color="auto"/>
            <w:bottom w:val="none" w:sz="0" w:space="0" w:color="auto"/>
            <w:right w:val="none" w:sz="0" w:space="0" w:color="auto"/>
          </w:divBdr>
        </w:div>
        <w:div w:id="451363588">
          <w:marLeft w:val="0"/>
          <w:marRight w:val="0"/>
          <w:marTop w:val="0"/>
          <w:marBottom w:val="0"/>
          <w:divBdr>
            <w:top w:val="none" w:sz="0" w:space="0" w:color="auto"/>
            <w:left w:val="none" w:sz="0" w:space="0" w:color="auto"/>
            <w:bottom w:val="none" w:sz="0" w:space="0" w:color="auto"/>
            <w:right w:val="none" w:sz="0" w:space="0" w:color="auto"/>
          </w:divBdr>
        </w:div>
        <w:div w:id="455295625">
          <w:marLeft w:val="0"/>
          <w:marRight w:val="0"/>
          <w:marTop w:val="0"/>
          <w:marBottom w:val="0"/>
          <w:divBdr>
            <w:top w:val="none" w:sz="0" w:space="0" w:color="auto"/>
            <w:left w:val="none" w:sz="0" w:space="0" w:color="auto"/>
            <w:bottom w:val="none" w:sz="0" w:space="0" w:color="auto"/>
            <w:right w:val="none" w:sz="0" w:space="0" w:color="auto"/>
          </w:divBdr>
        </w:div>
        <w:div w:id="468518762">
          <w:marLeft w:val="0"/>
          <w:marRight w:val="0"/>
          <w:marTop w:val="0"/>
          <w:marBottom w:val="0"/>
          <w:divBdr>
            <w:top w:val="none" w:sz="0" w:space="0" w:color="auto"/>
            <w:left w:val="none" w:sz="0" w:space="0" w:color="auto"/>
            <w:bottom w:val="none" w:sz="0" w:space="0" w:color="auto"/>
            <w:right w:val="none" w:sz="0" w:space="0" w:color="auto"/>
          </w:divBdr>
        </w:div>
        <w:div w:id="493104986">
          <w:marLeft w:val="0"/>
          <w:marRight w:val="0"/>
          <w:marTop w:val="0"/>
          <w:marBottom w:val="0"/>
          <w:divBdr>
            <w:top w:val="none" w:sz="0" w:space="0" w:color="auto"/>
            <w:left w:val="none" w:sz="0" w:space="0" w:color="auto"/>
            <w:bottom w:val="none" w:sz="0" w:space="0" w:color="auto"/>
            <w:right w:val="none" w:sz="0" w:space="0" w:color="auto"/>
          </w:divBdr>
        </w:div>
        <w:div w:id="520557000">
          <w:marLeft w:val="0"/>
          <w:marRight w:val="0"/>
          <w:marTop w:val="0"/>
          <w:marBottom w:val="0"/>
          <w:divBdr>
            <w:top w:val="none" w:sz="0" w:space="0" w:color="auto"/>
            <w:left w:val="none" w:sz="0" w:space="0" w:color="auto"/>
            <w:bottom w:val="none" w:sz="0" w:space="0" w:color="auto"/>
            <w:right w:val="none" w:sz="0" w:space="0" w:color="auto"/>
          </w:divBdr>
        </w:div>
        <w:div w:id="558832237">
          <w:marLeft w:val="0"/>
          <w:marRight w:val="0"/>
          <w:marTop w:val="0"/>
          <w:marBottom w:val="0"/>
          <w:divBdr>
            <w:top w:val="none" w:sz="0" w:space="0" w:color="auto"/>
            <w:left w:val="none" w:sz="0" w:space="0" w:color="auto"/>
            <w:bottom w:val="none" w:sz="0" w:space="0" w:color="auto"/>
            <w:right w:val="none" w:sz="0" w:space="0" w:color="auto"/>
          </w:divBdr>
        </w:div>
        <w:div w:id="570310225">
          <w:marLeft w:val="0"/>
          <w:marRight w:val="0"/>
          <w:marTop w:val="0"/>
          <w:marBottom w:val="0"/>
          <w:divBdr>
            <w:top w:val="none" w:sz="0" w:space="0" w:color="auto"/>
            <w:left w:val="none" w:sz="0" w:space="0" w:color="auto"/>
            <w:bottom w:val="none" w:sz="0" w:space="0" w:color="auto"/>
            <w:right w:val="none" w:sz="0" w:space="0" w:color="auto"/>
          </w:divBdr>
        </w:div>
        <w:div w:id="584145407">
          <w:marLeft w:val="0"/>
          <w:marRight w:val="0"/>
          <w:marTop w:val="0"/>
          <w:marBottom w:val="0"/>
          <w:divBdr>
            <w:top w:val="none" w:sz="0" w:space="0" w:color="auto"/>
            <w:left w:val="none" w:sz="0" w:space="0" w:color="auto"/>
            <w:bottom w:val="none" w:sz="0" w:space="0" w:color="auto"/>
            <w:right w:val="none" w:sz="0" w:space="0" w:color="auto"/>
          </w:divBdr>
        </w:div>
        <w:div w:id="588807673">
          <w:marLeft w:val="0"/>
          <w:marRight w:val="0"/>
          <w:marTop w:val="0"/>
          <w:marBottom w:val="0"/>
          <w:divBdr>
            <w:top w:val="none" w:sz="0" w:space="0" w:color="auto"/>
            <w:left w:val="none" w:sz="0" w:space="0" w:color="auto"/>
            <w:bottom w:val="none" w:sz="0" w:space="0" w:color="auto"/>
            <w:right w:val="none" w:sz="0" w:space="0" w:color="auto"/>
          </w:divBdr>
        </w:div>
        <w:div w:id="602763248">
          <w:marLeft w:val="0"/>
          <w:marRight w:val="0"/>
          <w:marTop w:val="0"/>
          <w:marBottom w:val="0"/>
          <w:divBdr>
            <w:top w:val="none" w:sz="0" w:space="0" w:color="auto"/>
            <w:left w:val="none" w:sz="0" w:space="0" w:color="auto"/>
            <w:bottom w:val="none" w:sz="0" w:space="0" w:color="auto"/>
            <w:right w:val="none" w:sz="0" w:space="0" w:color="auto"/>
          </w:divBdr>
        </w:div>
        <w:div w:id="646937332">
          <w:marLeft w:val="0"/>
          <w:marRight w:val="0"/>
          <w:marTop w:val="0"/>
          <w:marBottom w:val="0"/>
          <w:divBdr>
            <w:top w:val="none" w:sz="0" w:space="0" w:color="auto"/>
            <w:left w:val="none" w:sz="0" w:space="0" w:color="auto"/>
            <w:bottom w:val="none" w:sz="0" w:space="0" w:color="auto"/>
            <w:right w:val="none" w:sz="0" w:space="0" w:color="auto"/>
          </w:divBdr>
        </w:div>
        <w:div w:id="710422732">
          <w:marLeft w:val="0"/>
          <w:marRight w:val="0"/>
          <w:marTop w:val="0"/>
          <w:marBottom w:val="0"/>
          <w:divBdr>
            <w:top w:val="none" w:sz="0" w:space="0" w:color="auto"/>
            <w:left w:val="none" w:sz="0" w:space="0" w:color="auto"/>
            <w:bottom w:val="none" w:sz="0" w:space="0" w:color="auto"/>
            <w:right w:val="none" w:sz="0" w:space="0" w:color="auto"/>
          </w:divBdr>
        </w:div>
        <w:div w:id="720523666">
          <w:marLeft w:val="0"/>
          <w:marRight w:val="0"/>
          <w:marTop w:val="0"/>
          <w:marBottom w:val="0"/>
          <w:divBdr>
            <w:top w:val="none" w:sz="0" w:space="0" w:color="auto"/>
            <w:left w:val="none" w:sz="0" w:space="0" w:color="auto"/>
            <w:bottom w:val="none" w:sz="0" w:space="0" w:color="auto"/>
            <w:right w:val="none" w:sz="0" w:space="0" w:color="auto"/>
          </w:divBdr>
        </w:div>
        <w:div w:id="746541756">
          <w:marLeft w:val="0"/>
          <w:marRight w:val="0"/>
          <w:marTop w:val="0"/>
          <w:marBottom w:val="0"/>
          <w:divBdr>
            <w:top w:val="none" w:sz="0" w:space="0" w:color="auto"/>
            <w:left w:val="none" w:sz="0" w:space="0" w:color="auto"/>
            <w:bottom w:val="none" w:sz="0" w:space="0" w:color="auto"/>
            <w:right w:val="none" w:sz="0" w:space="0" w:color="auto"/>
          </w:divBdr>
        </w:div>
        <w:div w:id="750547742">
          <w:marLeft w:val="0"/>
          <w:marRight w:val="0"/>
          <w:marTop w:val="0"/>
          <w:marBottom w:val="0"/>
          <w:divBdr>
            <w:top w:val="none" w:sz="0" w:space="0" w:color="auto"/>
            <w:left w:val="none" w:sz="0" w:space="0" w:color="auto"/>
            <w:bottom w:val="none" w:sz="0" w:space="0" w:color="auto"/>
            <w:right w:val="none" w:sz="0" w:space="0" w:color="auto"/>
          </w:divBdr>
        </w:div>
        <w:div w:id="755202607">
          <w:marLeft w:val="0"/>
          <w:marRight w:val="0"/>
          <w:marTop w:val="0"/>
          <w:marBottom w:val="0"/>
          <w:divBdr>
            <w:top w:val="none" w:sz="0" w:space="0" w:color="auto"/>
            <w:left w:val="none" w:sz="0" w:space="0" w:color="auto"/>
            <w:bottom w:val="none" w:sz="0" w:space="0" w:color="auto"/>
            <w:right w:val="none" w:sz="0" w:space="0" w:color="auto"/>
          </w:divBdr>
        </w:div>
        <w:div w:id="773205922">
          <w:marLeft w:val="0"/>
          <w:marRight w:val="0"/>
          <w:marTop w:val="0"/>
          <w:marBottom w:val="0"/>
          <w:divBdr>
            <w:top w:val="none" w:sz="0" w:space="0" w:color="auto"/>
            <w:left w:val="none" w:sz="0" w:space="0" w:color="auto"/>
            <w:bottom w:val="none" w:sz="0" w:space="0" w:color="auto"/>
            <w:right w:val="none" w:sz="0" w:space="0" w:color="auto"/>
          </w:divBdr>
        </w:div>
        <w:div w:id="780996490">
          <w:marLeft w:val="0"/>
          <w:marRight w:val="0"/>
          <w:marTop w:val="0"/>
          <w:marBottom w:val="0"/>
          <w:divBdr>
            <w:top w:val="none" w:sz="0" w:space="0" w:color="auto"/>
            <w:left w:val="none" w:sz="0" w:space="0" w:color="auto"/>
            <w:bottom w:val="none" w:sz="0" w:space="0" w:color="auto"/>
            <w:right w:val="none" w:sz="0" w:space="0" w:color="auto"/>
          </w:divBdr>
        </w:div>
        <w:div w:id="786512668">
          <w:marLeft w:val="0"/>
          <w:marRight w:val="0"/>
          <w:marTop w:val="0"/>
          <w:marBottom w:val="0"/>
          <w:divBdr>
            <w:top w:val="none" w:sz="0" w:space="0" w:color="auto"/>
            <w:left w:val="none" w:sz="0" w:space="0" w:color="auto"/>
            <w:bottom w:val="none" w:sz="0" w:space="0" w:color="auto"/>
            <w:right w:val="none" w:sz="0" w:space="0" w:color="auto"/>
          </w:divBdr>
        </w:div>
        <w:div w:id="790054949">
          <w:marLeft w:val="0"/>
          <w:marRight w:val="0"/>
          <w:marTop w:val="0"/>
          <w:marBottom w:val="0"/>
          <w:divBdr>
            <w:top w:val="none" w:sz="0" w:space="0" w:color="auto"/>
            <w:left w:val="none" w:sz="0" w:space="0" w:color="auto"/>
            <w:bottom w:val="none" w:sz="0" w:space="0" w:color="auto"/>
            <w:right w:val="none" w:sz="0" w:space="0" w:color="auto"/>
          </w:divBdr>
        </w:div>
        <w:div w:id="793254166">
          <w:marLeft w:val="0"/>
          <w:marRight w:val="0"/>
          <w:marTop w:val="0"/>
          <w:marBottom w:val="0"/>
          <w:divBdr>
            <w:top w:val="none" w:sz="0" w:space="0" w:color="auto"/>
            <w:left w:val="none" w:sz="0" w:space="0" w:color="auto"/>
            <w:bottom w:val="none" w:sz="0" w:space="0" w:color="auto"/>
            <w:right w:val="none" w:sz="0" w:space="0" w:color="auto"/>
          </w:divBdr>
        </w:div>
        <w:div w:id="795489590">
          <w:marLeft w:val="0"/>
          <w:marRight w:val="0"/>
          <w:marTop w:val="0"/>
          <w:marBottom w:val="0"/>
          <w:divBdr>
            <w:top w:val="none" w:sz="0" w:space="0" w:color="auto"/>
            <w:left w:val="none" w:sz="0" w:space="0" w:color="auto"/>
            <w:bottom w:val="none" w:sz="0" w:space="0" w:color="auto"/>
            <w:right w:val="none" w:sz="0" w:space="0" w:color="auto"/>
          </w:divBdr>
        </w:div>
        <w:div w:id="829901983">
          <w:marLeft w:val="0"/>
          <w:marRight w:val="0"/>
          <w:marTop w:val="0"/>
          <w:marBottom w:val="0"/>
          <w:divBdr>
            <w:top w:val="none" w:sz="0" w:space="0" w:color="auto"/>
            <w:left w:val="none" w:sz="0" w:space="0" w:color="auto"/>
            <w:bottom w:val="none" w:sz="0" w:space="0" w:color="auto"/>
            <w:right w:val="none" w:sz="0" w:space="0" w:color="auto"/>
          </w:divBdr>
        </w:div>
        <w:div w:id="848181824">
          <w:marLeft w:val="0"/>
          <w:marRight w:val="0"/>
          <w:marTop w:val="0"/>
          <w:marBottom w:val="0"/>
          <w:divBdr>
            <w:top w:val="none" w:sz="0" w:space="0" w:color="auto"/>
            <w:left w:val="none" w:sz="0" w:space="0" w:color="auto"/>
            <w:bottom w:val="none" w:sz="0" w:space="0" w:color="auto"/>
            <w:right w:val="none" w:sz="0" w:space="0" w:color="auto"/>
          </w:divBdr>
        </w:div>
        <w:div w:id="892934901">
          <w:marLeft w:val="0"/>
          <w:marRight w:val="0"/>
          <w:marTop w:val="0"/>
          <w:marBottom w:val="0"/>
          <w:divBdr>
            <w:top w:val="none" w:sz="0" w:space="0" w:color="auto"/>
            <w:left w:val="none" w:sz="0" w:space="0" w:color="auto"/>
            <w:bottom w:val="none" w:sz="0" w:space="0" w:color="auto"/>
            <w:right w:val="none" w:sz="0" w:space="0" w:color="auto"/>
          </w:divBdr>
        </w:div>
        <w:div w:id="917976922">
          <w:marLeft w:val="0"/>
          <w:marRight w:val="0"/>
          <w:marTop w:val="0"/>
          <w:marBottom w:val="0"/>
          <w:divBdr>
            <w:top w:val="none" w:sz="0" w:space="0" w:color="auto"/>
            <w:left w:val="none" w:sz="0" w:space="0" w:color="auto"/>
            <w:bottom w:val="none" w:sz="0" w:space="0" w:color="auto"/>
            <w:right w:val="none" w:sz="0" w:space="0" w:color="auto"/>
          </w:divBdr>
        </w:div>
        <w:div w:id="928536474">
          <w:marLeft w:val="0"/>
          <w:marRight w:val="0"/>
          <w:marTop w:val="0"/>
          <w:marBottom w:val="0"/>
          <w:divBdr>
            <w:top w:val="none" w:sz="0" w:space="0" w:color="auto"/>
            <w:left w:val="none" w:sz="0" w:space="0" w:color="auto"/>
            <w:bottom w:val="none" w:sz="0" w:space="0" w:color="auto"/>
            <w:right w:val="none" w:sz="0" w:space="0" w:color="auto"/>
          </w:divBdr>
        </w:div>
        <w:div w:id="931478209">
          <w:marLeft w:val="0"/>
          <w:marRight w:val="0"/>
          <w:marTop w:val="0"/>
          <w:marBottom w:val="0"/>
          <w:divBdr>
            <w:top w:val="none" w:sz="0" w:space="0" w:color="auto"/>
            <w:left w:val="none" w:sz="0" w:space="0" w:color="auto"/>
            <w:bottom w:val="none" w:sz="0" w:space="0" w:color="auto"/>
            <w:right w:val="none" w:sz="0" w:space="0" w:color="auto"/>
          </w:divBdr>
        </w:div>
        <w:div w:id="943806318">
          <w:marLeft w:val="0"/>
          <w:marRight w:val="0"/>
          <w:marTop w:val="0"/>
          <w:marBottom w:val="0"/>
          <w:divBdr>
            <w:top w:val="none" w:sz="0" w:space="0" w:color="auto"/>
            <w:left w:val="none" w:sz="0" w:space="0" w:color="auto"/>
            <w:bottom w:val="none" w:sz="0" w:space="0" w:color="auto"/>
            <w:right w:val="none" w:sz="0" w:space="0" w:color="auto"/>
          </w:divBdr>
        </w:div>
        <w:div w:id="960653510">
          <w:marLeft w:val="0"/>
          <w:marRight w:val="0"/>
          <w:marTop w:val="0"/>
          <w:marBottom w:val="0"/>
          <w:divBdr>
            <w:top w:val="none" w:sz="0" w:space="0" w:color="auto"/>
            <w:left w:val="none" w:sz="0" w:space="0" w:color="auto"/>
            <w:bottom w:val="none" w:sz="0" w:space="0" w:color="auto"/>
            <w:right w:val="none" w:sz="0" w:space="0" w:color="auto"/>
          </w:divBdr>
        </w:div>
        <w:div w:id="1001665786">
          <w:marLeft w:val="0"/>
          <w:marRight w:val="0"/>
          <w:marTop w:val="0"/>
          <w:marBottom w:val="0"/>
          <w:divBdr>
            <w:top w:val="none" w:sz="0" w:space="0" w:color="auto"/>
            <w:left w:val="none" w:sz="0" w:space="0" w:color="auto"/>
            <w:bottom w:val="none" w:sz="0" w:space="0" w:color="auto"/>
            <w:right w:val="none" w:sz="0" w:space="0" w:color="auto"/>
          </w:divBdr>
        </w:div>
        <w:div w:id="1007708316">
          <w:marLeft w:val="0"/>
          <w:marRight w:val="0"/>
          <w:marTop w:val="0"/>
          <w:marBottom w:val="0"/>
          <w:divBdr>
            <w:top w:val="none" w:sz="0" w:space="0" w:color="auto"/>
            <w:left w:val="none" w:sz="0" w:space="0" w:color="auto"/>
            <w:bottom w:val="none" w:sz="0" w:space="0" w:color="auto"/>
            <w:right w:val="none" w:sz="0" w:space="0" w:color="auto"/>
          </w:divBdr>
        </w:div>
        <w:div w:id="1010983710">
          <w:marLeft w:val="0"/>
          <w:marRight w:val="0"/>
          <w:marTop w:val="0"/>
          <w:marBottom w:val="0"/>
          <w:divBdr>
            <w:top w:val="none" w:sz="0" w:space="0" w:color="auto"/>
            <w:left w:val="none" w:sz="0" w:space="0" w:color="auto"/>
            <w:bottom w:val="none" w:sz="0" w:space="0" w:color="auto"/>
            <w:right w:val="none" w:sz="0" w:space="0" w:color="auto"/>
          </w:divBdr>
        </w:div>
        <w:div w:id="1025903651">
          <w:marLeft w:val="0"/>
          <w:marRight w:val="0"/>
          <w:marTop w:val="0"/>
          <w:marBottom w:val="0"/>
          <w:divBdr>
            <w:top w:val="none" w:sz="0" w:space="0" w:color="auto"/>
            <w:left w:val="none" w:sz="0" w:space="0" w:color="auto"/>
            <w:bottom w:val="none" w:sz="0" w:space="0" w:color="auto"/>
            <w:right w:val="none" w:sz="0" w:space="0" w:color="auto"/>
          </w:divBdr>
        </w:div>
        <w:div w:id="1034162034">
          <w:marLeft w:val="0"/>
          <w:marRight w:val="0"/>
          <w:marTop w:val="0"/>
          <w:marBottom w:val="0"/>
          <w:divBdr>
            <w:top w:val="none" w:sz="0" w:space="0" w:color="auto"/>
            <w:left w:val="none" w:sz="0" w:space="0" w:color="auto"/>
            <w:bottom w:val="none" w:sz="0" w:space="0" w:color="auto"/>
            <w:right w:val="none" w:sz="0" w:space="0" w:color="auto"/>
          </w:divBdr>
        </w:div>
        <w:div w:id="1065376585">
          <w:marLeft w:val="0"/>
          <w:marRight w:val="0"/>
          <w:marTop w:val="0"/>
          <w:marBottom w:val="0"/>
          <w:divBdr>
            <w:top w:val="none" w:sz="0" w:space="0" w:color="auto"/>
            <w:left w:val="none" w:sz="0" w:space="0" w:color="auto"/>
            <w:bottom w:val="none" w:sz="0" w:space="0" w:color="auto"/>
            <w:right w:val="none" w:sz="0" w:space="0" w:color="auto"/>
          </w:divBdr>
        </w:div>
        <w:div w:id="1160851349">
          <w:marLeft w:val="0"/>
          <w:marRight w:val="0"/>
          <w:marTop w:val="0"/>
          <w:marBottom w:val="0"/>
          <w:divBdr>
            <w:top w:val="none" w:sz="0" w:space="0" w:color="auto"/>
            <w:left w:val="none" w:sz="0" w:space="0" w:color="auto"/>
            <w:bottom w:val="none" w:sz="0" w:space="0" w:color="auto"/>
            <w:right w:val="none" w:sz="0" w:space="0" w:color="auto"/>
          </w:divBdr>
        </w:div>
        <w:div w:id="1161773031">
          <w:marLeft w:val="0"/>
          <w:marRight w:val="0"/>
          <w:marTop w:val="0"/>
          <w:marBottom w:val="0"/>
          <w:divBdr>
            <w:top w:val="none" w:sz="0" w:space="0" w:color="auto"/>
            <w:left w:val="none" w:sz="0" w:space="0" w:color="auto"/>
            <w:bottom w:val="none" w:sz="0" w:space="0" w:color="auto"/>
            <w:right w:val="none" w:sz="0" w:space="0" w:color="auto"/>
          </w:divBdr>
        </w:div>
        <w:div w:id="1162697398">
          <w:marLeft w:val="0"/>
          <w:marRight w:val="0"/>
          <w:marTop w:val="0"/>
          <w:marBottom w:val="0"/>
          <w:divBdr>
            <w:top w:val="none" w:sz="0" w:space="0" w:color="auto"/>
            <w:left w:val="none" w:sz="0" w:space="0" w:color="auto"/>
            <w:bottom w:val="none" w:sz="0" w:space="0" w:color="auto"/>
            <w:right w:val="none" w:sz="0" w:space="0" w:color="auto"/>
          </w:divBdr>
        </w:div>
        <w:div w:id="1168904549">
          <w:marLeft w:val="0"/>
          <w:marRight w:val="0"/>
          <w:marTop w:val="0"/>
          <w:marBottom w:val="0"/>
          <w:divBdr>
            <w:top w:val="none" w:sz="0" w:space="0" w:color="auto"/>
            <w:left w:val="none" w:sz="0" w:space="0" w:color="auto"/>
            <w:bottom w:val="none" w:sz="0" w:space="0" w:color="auto"/>
            <w:right w:val="none" w:sz="0" w:space="0" w:color="auto"/>
          </w:divBdr>
        </w:div>
        <w:div w:id="1199661503">
          <w:marLeft w:val="0"/>
          <w:marRight w:val="0"/>
          <w:marTop w:val="0"/>
          <w:marBottom w:val="0"/>
          <w:divBdr>
            <w:top w:val="none" w:sz="0" w:space="0" w:color="auto"/>
            <w:left w:val="none" w:sz="0" w:space="0" w:color="auto"/>
            <w:bottom w:val="none" w:sz="0" w:space="0" w:color="auto"/>
            <w:right w:val="none" w:sz="0" w:space="0" w:color="auto"/>
          </w:divBdr>
        </w:div>
        <w:div w:id="1201822902">
          <w:marLeft w:val="0"/>
          <w:marRight w:val="0"/>
          <w:marTop w:val="0"/>
          <w:marBottom w:val="0"/>
          <w:divBdr>
            <w:top w:val="none" w:sz="0" w:space="0" w:color="auto"/>
            <w:left w:val="none" w:sz="0" w:space="0" w:color="auto"/>
            <w:bottom w:val="none" w:sz="0" w:space="0" w:color="auto"/>
            <w:right w:val="none" w:sz="0" w:space="0" w:color="auto"/>
          </w:divBdr>
        </w:div>
        <w:div w:id="1202745490">
          <w:marLeft w:val="0"/>
          <w:marRight w:val="0"/>
          <w:marTop w:val="0"/>
          <w:marBottom w:val="0"/>
          <w:divBdr>
            <w:top w:val="none" w:sz="0" w:space="0" w:color="auto"/>
            <w:left w:val="none" w:sz="0" w:space="0" w:color="auto"/>
            <w:bottom w:val="none" w:sz="0" w:space="0" w:color="auto"/>
            <w:right w:val="none" w:sz="0" w:space="0" w:color="auto"/>
          </w:divBdr>
        </w:div>
        <w:div w:id="1207912084">
          <w:marLeft w:val="0"/>
          <w:marRight w:val="0"/>
          <w:marTop w:val="0"/>
          <w:marBottom w:val="0"/>
          <w:divBdr>
            <w:top w:val="none" w:sz="0" w:space="0" w:color="auto"/>
            <w:left w:val="none" w:sz="0" w:space="0" w:color="auto"/>
            <w:bottom w:val="none" w:sz="0" w:space="0" w:color="auto"/>
            <w:right w:val="none" w:sz="0" w:space="0" w:color="auto"/>
          </w:divBdr>
        </w:div>
        <w:div w:id="1209493548">
          <w:marLeft w:val="0"/>
          <w:marRight w:val="0"/>
          <w:marTop w:val="0"/>
          <w:marBottom w:val="0"/>
          <w:divBdr>
            <w:top w:val="none" w:sz="0" w:space="0" w:color="auto"/>
            <w:left w:val="none" w:sz="0" w:space="0" w:color="auto"/>
            <w:bottom w:val="none" w:sz="0" w:space="0" w:color="auto"/>
            <w:right w:val="none" w:sz="0" w:space="0" w:color="auto"/>
          </w:divBdr>
        </w:div>
        <w:div w:id="1221206799">
          <w:marLeft w:val="0"/>
          <w:marRight w:val="0"/>
          <w:marTop w:val="0"/>
          <w:marBottom w:val="0"/>
          <w:divBdr>
            <w:top w:val="none" w:sz="0" w:space="0" w:color="auto"/>
            <w:left w:val="none" w:sz="0" w:space="0" w:color="auto"/>
            <w:bottom w:val="none" w:sz="0" w:space="0" w:color="auto"/>
            <w:right w:val="none" w:sz="0" w:space="0" w:color="auto"/>
          </w:divBdr>
        </w:div>
        <w:div w:id="1232228277">
          <w:marLeft w:val="0"/>
          <w:marRight w:val="0"/>
          <w:marTop w:val="0"/>
          <w:marBottom w:val="0"/>
          <w:divBdr>
            <w:top w:val="none" w:sz="0" w:space="0" w:color="auto"/>
            <w:left w:val="none" w:sz="0" w:space="0" w:color="auto"/>
            <w:bottom w:val="none" w:sz="0" w:space="0" w:color="auto"/>
            <w:right w:val="none" w:sz="0" w:space="0" w:color="auto"/>
          </w:divBdr>
        </w:div>
        <w:div w:id="1332442199">
          <w:marLeft w:val="0"/>
          <w:marRight w:val="0"/>
          <w:marTop w:val="0"/>
          <w:marBottom w:val="0"/>
          <w:divBdr>
            <w:top w:val="none" w:sz="0" w:space="0" w:color="auto"/>
            <w:left w:val="none" w:sz="0" w:space="0" w:color="auto"/>
            <w:bottom w:val="none" w:sz="0" w:space="0" w:color="auto"/>
            <w:right w:val="none" w:sz="0" w:space="0" w:color="auto"/>
          </w:divBdr>
        </w:div>
        <w:div w:id="1333532018">
          <w:marLeft w:val="0"/>
          <w:marRight w:val="0"/>
          <w:marTop w:val="0"/>
          <w:marBottom w:val="0"/>
          <w:divBdr>
            <w:top w:val="none" w:sz="0" w:space="0" w:color="auto"/>
            <w:left w:val="none" w:sz="0" w:space="0" w:color="auto"/>
            <w:bottom w:val="none" w:sz="0" w:space="0" w:color="auto"/>
            <w:right w:val="none" w:sz="0" w:space="0" w:color="auto"/>
          </w:divBdr>
        </w:div>
        <w:div w:id="1347169250">
          <w:marLeft w:val="0"/>
          <w:marRight w:val="0"/>
          <w:marTop w:val="0"/>
          <w:marBottom w:val="0"/>
          <w:divBdr>
            <w:top w:val="none" w:sz="0" w:space="0" w:color="auto"/>
            <w:left w:val="none" w:sz="0" w:space="0" w:color="auto"/>
            <w:bottom w:val="none" w:sz="0" w:space="0" w:color="auto"/>
            <w:right w:val="none" w:sz="0" w:space="0" w:color="auto"/>
          </w:divBdr>
        </w:div>
        <w:div w:id="1355612412">
          <w:marLeft w:val="0"/>
          <w:marRight w:val="0"/>
          <w:marTop w:val="0"/>
          <w:marBottom w:val="0"/>
          <w:divBdr>
            <w:top w:val="none" w:sz="0" w:space="0" w:color="auto"/>
            <w:left w:val="none" w:sz="0" w:space="0" w:color="auto"/>
            <w:bottom w:val="none" w:sz="0" w:space="0" w:color="auto"/>
            <w:right w:val="none" w:sz="0" w:space="0" w:color="auto"/>
          </w:divBdr>
        </w:div>
        <w:div w:id="1363825225">
          <w:marLeft w:val="0"/>
          <w:marRight w:val="0"/>
          <w:marTop w:val="0"/>
          <w:marBottom w:val="0"/>
          <w:divBdr>
            <w:top w:val="none" w:sz="0" w:space="0" w:color="auto"/>
            <w:left w:val="none" w:sz="0" w:space="0" w:color="auto"/>
            <w:bottom w:val="none" w:sz="0" w:space="0" w:color="auto"/>
            <w:right w:val="none" w:sz="0" w:space="0" w:color="auto"/>
          </w:divBdr>
        </w:div>
        <w:div w:id="1368945718">
          <w:marLeft w:val="0"/>
          <w:marRight w:val="0"/>
          <w:marTop w:val="0"/>
          <w:marBottom w:val="0"/>
          <w:divBdr>
            <w:top w:val="none" w:sz="0" w:space="0" w:color="auto"/>
            <w:left w:val="none" w:sz="0" w:space="0" w:color="auto"/>
            <w:bottom w:val="none" w:sz="0" w:space="0" w:color="auto"/>
            <w:right w:val="none" w:sz="0" w:space="0" w:color="auto"/>
          </w:divBdr>
        </w:div>
        <w:div w:id="1404913581">
          <w:marLeft w:val="0"/>
          <w:marRight w:val="0"/>
          <w:marTop w:val="0"/>
          <w:marBottom w:val="0"/>
          <w:divBdr>
            <w:top w:val="none" w:sz="0" w:space="0" w:color="auto"/>
            <w:left w:val="none" w:sz="0" w:space="0" w:color="auto"/>
            <w:bottom w:val="none" w:sz="0" w:space="0" w:color="auto"/>
            <w:right w:val="none" w:sz="0" w:space="0" w:color="auto"/>
          </w:divBdr>
        </w:div>
        <w:div w:id="1411776731">
          <w:marLeft w:val="0"/>
          <w:marRight w:val="0"/>
          <w:marTop w:val="0"/>
          <w:marBottom w:val="0"/>
          <w:divBdr>
            <w:top w:val="none" w:sz="0" w:space="0" w:color="auto"/>
            <w:left w:val="none" w:sz="0" w:space="0" w:color="auto"/>
            <w:bottom w:val="none" w:sz="0" w:space="0" w:color="auto"/>
            <w:right w:val="none" w:sz="0" w:space="0" w:color="auto"/>
          </w:divBdr>
        </w:div>
        <w:div w:id="1421876718">
          <w:marLeft w:val="0"/>
          <w:marRight w:val="0"/>
          <w:marTop w:val="0"/>
          <w:marBottom w:val="0"/>
          <w:divBdr>
            <w:top w:val="none" w:sz="0" w:space="0" w:color="auto"/>
            <w:left w:val="none" w:sz="0" w:space="0" w:color="auto"/>
            <w:bottom w:val="none" w:sz="0" w:space="0" w:color="auto"/>
            <w:right w:val="none" w:sz="0" w:space="0" w:color="auto"/>
          </w:divBdr>
        </w:div>
        <w:div w:id="1460418779">
          <w:marLeft w:val="0"/>
          <w:marRight w:val="0"/>
          <w:marTop w:val="0"/>
          <w:marBottom w:val="0"/>
          <w:divBdr>
            <w:top w:val="none" w:sz="0" w:space="0" w:color="auto"/>
            <w:left w:val="none" w:sz="0" w:space="0" w:color="auto"/>
            <w:bottom w:val="none" w:sz="0" w:space="0" w:color="auto"/>
            <w:right w:val="none" w:sz="0" w:space="0" w:color="auto"/>
          </w:divBdr>
        </w:div>
        <w:div w:id="1477260233">
          <w:marLeft w:val="0"/>
          <w:marRight w:val="0"/>
          <w:marTop w:val="0"/>
          <w:marBottom w:val="0"/>
          <w:divBdr>
            <w:top w:val="none" w:sz="0" w:space="0" w:color="auto"/>
            <w:left w:val="none" w:sz="0" w:space="0" w:color="auto"/>
            <w:bottom w:val="none" w:sz="0" w:space="0" w:color="auto"/>
            <w:right w:val="none" w:sz="0" w:space="0" w:color="auto"/>
          </w:divBdr>
        </w:div>
        <w:div w:id="1479807792">
          <w:marLeft w:val="0"/>
          <w:marRight w:val="0"/>
          <w:marTop w:val="0"/>
          <w:marBottom w:val="0"/>
          <w:divBdr>
            <w:top w:val="none" w:sz="0" w:space="0" w:color="auto"/>
            <w:left w:val="none" w:sz="0" w:space="0" w:color="auto"/>
            <w:bottom w:val="none" w:sz="0" w:space="0" w:color="auto"/>
            <w:right w:val="none" w:sz="0" w:space="0" w:color="auto"/>
          </w:divBdr>
        </w:div>
        <w:div w:id="1511985873">
          <w:marLeft w:val="0"/>
          <w:marRight w:val="0"/>
          <w:marTop w:val="0"/>
          <w:marBottom w:val="0"/>
          <w:divBdr>
            <w:top w:val="none" w:sz="0" w:space="0" w:color="auto"/>
            <w:left w:val="none" w:sz="0" w:space="0" w:color="auto"/>
            <w:bottom w:val="none" w:sz="0" w:space="0" w:color="auto"/>
            <w:right w:val="none" w:sz="0" w:space="0" w:color="auto"/>
          </w:divBdr>
        </w:div>
        <w:div w:id="1529562548">
          <w:marLeft w:val="0"/>
          <w:marRight w:val="0"/>
          <w:marTop w:val="0"/>
          <w:marBottom w:val="0"/>
          <w:divBdr>
            <w:top w:val="none" w:sz="0" w:space="0" w:color="auto"/>
            <w:left w:val="none" w:sz="0" w:space="0" w:color="auto"/>
            <w:bottom w:val="none" w:sz="0" w:space="0" w:color="auto"/>
            <w:right w:val="none" w:sz="0" w:space="0" w:color="auto"/>
          </w:divBdr>
        </w:div>
        <w:div w:id="1541817430">
          <w:marLeft w:val="0"/>
          <w:marRight w:val="0"/>
          <w:marTop w:val="0"/>
          <w:marBottom w:val="0"/>
          <w:divBdr>
            <w:top w:val="none" w:sz="0" w:space="0" w:color="auto"/>
            <w:left w:val="none" w:sz="0" w:space="0" w:color="auto"/>
            <w:bottom w:val="none" w:sz="0" w:space="0" w:color="auto"/>
            <w:right w:val="none" w:sz="0" w:space="0" w:color="auto"/>
          </w:divBdr>
        </w:div>
        <w:div w:id="1575159608">
          <w:marLeft w:val="0"/>
          <w:marRight w:val="0"/>
          <w:marTop w:val="0"/>
          <w:marBottom w:val="0"/>
          <w:divBdr>
            <w:top w:val="none" w:sz="0" w:space="0" w:color="auto"/>
            <w:left w:val="none" w:sz="0" w:space="0" w:color="auto"/>
            <w:bottom w:val="none" w:sz="0" w:space="0" w:color="auto"/>
            <w:right w:val="none" w:sz="0" w:space="0" w:color="auto"/>
          </w:divBdr>
        </w:div>
        <w:div w:id="1582831971">
          <w:marLeft w:val="0"/>
          <w:marRight w:val="0"/>
          <w:marTop w:val="0"/>
          <w:marBottom w:val="0"/>
          <w:divBdr>
            <w:top w:val="none" w:sz="0" w:space="0" w:color="auto"/>
            <w:left w:val="none" w:sz="0" w:space="0" w:color="auto"/>
            <w:bottom w:val="none" w:sz="0" w:space="0" w:color="auto"/>
            <w:right w:val="none" w:sz="0" w:space="0" w:color="auto"/>
          </w:divBdr>
        </w:div>
        <w:div w:id="1601525244">
          <w:marLeft w:val="0"/>
          <w:marRight w:val="0"/>
          <w:marTop w:val="0"/>
          <w:marBottom w:val="0"/>
          <w:divBdr>
            <w:top w:val="none" w:sz="0" w:space="0" w:color="auto"/>
            <w:left w:val="none" w:sz="0" w:space="0" w:color="auto"/>
            <w:bottom w:val="none" w:sz="0" w:space="0" w:color="auto"/>
            <w:right w:val="none" w:sz="0" w:space="0" w:color="auto"/>
          </w:divBdr>
        </w:div>
        <w:div w:id="1605845791">
          <w:marLeft w:val="0"/>
          <w:marRight w:val="0"/>
          <w:marTop w:val="0"/>
          <w:marBottom w:val="0"/>
          <w:divBdr>
            <w:top w:val="none" w:sz="0" w:space="0" w:color="auto"/>
            <w:left w:val="none" w:sz="0" w:space="0" w:color="auto"/>
            <w:bottom w:val="none" w:sz="0" w:space="0" w:color="auto"/>
            <w:right w:val="none" w:sz="0" w:space="0" w:color="auto"/>
          </w:divBdr>
        </w:div>
        <w:div w:id="1606573503">
          <w:marLeft w:val="0"/>
          <w:marRight w:val="0"/>
          <w:marTop w:val="0"/>
          <w:marBottom w:val="0"/>
          <w:divBdr>
            <w:top w:val="none" w:sz="0" w:space="0" w:color="auto"/>
            <w:left w:val="none" w:sz="0" w:space="0" w:color="auto"/>
            <w:bottom w:val="none" w:sz="0" w:space="0" w:color="auto"/>
            <w:right w:val="none" w:sz="0" w:space="0" w:color="auto"/>
          </w:divBdr>
        </w:div>
        <w:div w:id="1630670231">
          <w:marLeft w:val="0"/>
          <w:marRight w:val="0"/>
          <w:marTop w:val="0"/>
          <w:marBottom w:val="0"/>
          <w:divBdr>
            <w:top w:val="none" w:sz="0" w:space="0" w:color="auto"/>
            <w:left w:val="none" w:sz="0" w:space="0" w:color="auto"/>
            <w:bottom w:val="none" w:sz="0" w:space="0" w:color="auto"/>
            <w:right w:val="none" w:sz="0" w:space="0" w:color="auto"/>
          </w:divBdr>
        </w:div>
        <w:div w:id="1649171285">
          <w:marLeft w:val="0"/>
          <w:marRight w:val="0"/>
          <w:marTop w:val="0"/>
          <w:marBottom w:val="0"/>
          <w:divBdr>
            <w:top w:val="none" w:sz="0" w:space="0" w:color="auto"/>
            <w:left w:val="none" w:sz="0" w:space="0" w:color="auto"/>
            <w:bottom w:val="none" w:sz="0" w:space="0" w:color="auto"/>
            <w:right w:val="none" w:sz="0" w:space="0" w:color="auto"/>
          </w:divBdr>
        </w:div>
        <w:div w:id="1681925951">
          <w:marLeft w:val="0"/>
          <w:marRight w:val="0"/>
          <w:marTop w:val="0"/>
          <w:marBottom w:val="0"/>
          <w:divBdr>
            <w:top w:val="none" w:sz="0" w:space="0" w:color="auto"/>
            <w:left w:val="none" w:sz="0" w:space="0" w:color="auto"/>
            <w:bottom w:val="none" w:sz="0" w:space="0" w:color="auto"/>
            <w:right w:val="none" w:sz="0" w:space="0" w:color="auto"/>
          </w:divBdr>
        </w:div>
        <w:div w:id="1687486994">
          <w:marLeft w:val="0"/>
          <w:marRight w:val="0"/>
          <w:marTop w:val="0"/>
          <w:marBottom w:val="0"/>
          <w:divBdr>
            <w:top w:val="none" w:sz="0" w:space="0" w:color="auto"/>
            <w:left w:val="none" w:sz="0" w:space="0" w:color="auto"/>
            <w:bottom w:val="none" w:sz="0" w:space="0" w:color="auto"/>
            <w:right w:val="none" w:sz="0" w:space="0" w:color="auto"/>
          </w:divBdr>
        </w:div>
        <w:div w:id="1710689567">
          <w:marLeft w:val="0"/>
          <w:marRight w:val="0"/>
          <w:marTop w:val="0"/>
          <w:marBottom w:val="0"/>
          <w:divBdr>
            <w:top w:val="none" w:sz="0" w:space="0" w:color="auto"/>
            <w:left w:val="none" w:sz="0" w:space="0" w:color="auto"/>
            <w:bottom w:val="none" w:sz="0" w:space="0" w:color="auto"/>
            <w:right w:val="none" w:sz="0" w:space="0" w:color="auto"/>
          </w:divBdr>
        </w:div>
        <w:div w:id="1721786762">
          <w:marLeft w:val="0"/>
          <w:marRight w:val="0"/>
          <w:marTop w:val="0"/>
          <w:marBottom w:val="0"/>
          <w:divBdr>
            <w:top w:val="none" w:sz="0" w:space="0" w:color="auto"/>
            <w:left w:val="none" w:sz="0" w:space="0" w:color="auto"/>
            <w:bottom w:val="none" w:sz="0" w:space="0" w:color="auto"/>
            <w:right w:val="none" w:sz="0" w:space="0" w:color="auto"/>
          </w:divBdr>
        </w:div>
        <w:div w:id="1732734175">
          <w:marLeft w:val="0"/>
          <w:marRight w:val="0"/>
          <w:marTop w:val="0"/>
          <w:marBottom w:val="0"/>
          <w:divBdr>
            <w:top w:val="none" w:sz="0" w:space="0" w:color="auto"/>
            <w:left w:val="none" w:sz="0" w:space="0" w:color="auto"/>
            <w:bottom w:val="none" w:sz="0" w:space="0" w:color="auto"/>
            <w:right w:val="none" w:sz="0" w:space="0" w:color="auto"/>
          </w:divBdr>
        </w:div>
        <w:div w:id="1784377226">
          <w:marLeft w:val="0"/>
          <w:marRight w:val="0"/>
          <w:marTop w:val="0"/>
          <w:marBottom w:val="0"/>
          <w:divBdr>
            <w:top w:val="none" w:sz="0" w:space="0" w:color="auto"/>
            <w:left w:val="none" w:sz="0" w:space="0" w:color="auto"/>
            <w:bottom w:val="none" w:sz="0" w:space="0" w:color="auto"/>
            <w:right w:val="none" w:sz="0" w:space="0" w:color="auto"/>
          </w:divBdr>
        </w:div>
        <w:div w:id="1798404432">
          <w:marLeft w:val="0"/>
          <w:marRight w:val="0"/>
          <w:marTop w:val="0"/>
          <w:marBottom w:val="0"/>
          <w:divBdr>
            <w:top w:val="none" w:sz="0" w:space="0" w:color="auto"/>
            <w:left w:val="none" w:sz="0" w:space="0" w:color="auto"/>
            <w:bottom w:val="none" w:sz="0" w:space="0" w:color="auto"/>
            <w:right w:val="none" w:sz="0" w:space="0" w:color="auto"/>
          </w:divBdr>
        </w:div>
        <w:div w:id="1806466229">
          <w:marLeft w:val="0"/>
          <w:marRight w:val="0"/>
          <w:marTop w:val="0"/>
          <w:marBottom w:val="0"/>
          <w:divBdr>
            <w:top w:val="none" w:sz="0" w:space="0" w:color="auto"/>
            <w:left w:val="none" w:sz="0" w:space="0" w:color="auto"/>
            <w:bottom w:val="none" w:sz="0" w:space="0" w:color="auto"/>
            <w:right w:val="none" w:sz="0" w:space="0" w:color="auto"/>
          </w:divBdr>
        </w:div>
        <w:div w:id="1818296974">
          <w:marLeft w:val="0"/>
          <w:marRight w:val="0"/>
          <w:marTop w:val="0"/>
          <w:marBottom w:val="0"/>
          <w:divBdr>
            <w:top w:val="none" w:sz="0" w:space="0" w:color="auto"/>
            <w:left w:val="none" w:sz="0" w:space="0" w:color="auto"/>
            <w:bottom w:val="none" w:sz="0" w:space="0" w:color="auto"/>
            <w:right w:val="none" w:sz="0" w:space="0" w:color="auto"/>
          </w:divBdr>
        </w:div>
        <w:div w:id="1883008193">
          <w:marLeft w:val="0"/>
          <w:marRight w:val="0"/>
          <w:marTop w:val="0"/>
          <w:marBottom w:val="0"/>
          <w:divBdr>
            <w:top w:val="none" w:sz="0" w:space="0" w:color="auto"/>
            <w:left w:val="none" w:sz="0" w:space="0" w:color="auto"/>
            <w:bottom w:val="none" w:sz="0" w:space="0" w:color="auto"/>
            <w:right w:val="none" w:sz="0" w:space="0" w:color="auto"/>
          </w:divBdr>
        </w:div>
        <w:div w:id="1901941954">
          <w:marLeft w:val="0"/>
          <w:marRight w:val="0"/>
          <w:marTop w:val="0"/>
          <w:marBottom w:val="0"/>
          <w:divBdr>
            <w:top w:val="none" w:sz="0" w:space="0" w:color="auto"/>
            <w:left w:val="none" w:sz="0" w:space="0" w:color="auto"/>
            <w:bottom w:val="none" w:sz="0" w:space="0" w:color="auto"/>
            <w:right w:val="none" w:sz="0" w:space="0" w:color="auto"/>
          </w:divBdr>
        </w:div>
        <w:div w:id="1903132357">
          <w:marLeft w:val="0"/>
          <w:marRight w:val="0"/>
          <w:marTop w:val="0"/>
          <w:marBottom w:val="0"/>
          <w:divBdr>
            <w:top w:val="none" w:sz="0" w:space="0" w:color="auto"/>
            <w:left w:val="none" w:sz="0" w:space="0" w:color="auto"/>
            <w:bottom w:val="none" w:sz="0" w:space="0" w:color="auto"/>
            <w:right w:val="none" w:sz="0" w:space="0" w:color="auto"/>
          </w:divBdr>
        </w:div>
        <w:div w:id="1957904539">
          <w:marLeft w:val="0"/>
          <w:marRight w:val="0"/>
          <w:marTop w:val="0"/>
          <w:marBottom w:val="0"/>
          <w:divBdr>
            <w:top w:val="none" w:sz="0" w:space="0" w:color="auto"/>
            <w:left w:val="none" w:sz="0" w:space="0" w:color="auto"/>
            <w:bottom w:val="none" w:sz="0" w:space="0" w:color="auto"/>
            <w:right w:val="none" w:sz="0" w:space="0" w:color="auto"/>
          </w:divBdr>
        </w:div>
        <w:div w:id="1996641183">
          <w:marLeft w:val="0"/>
          <w:marRight w:val="0"/>
          <w:marTop w:val="0"/>
          <w:marBottom w:val="0"/>
          <w:divBdr>
            <w:top w:val="none" w:sz="0" w:space="0" w:color="auto"/>
            <w:left w:val="none" w:sz="0" w:space="0" w:color="auto"/>
            <w:bottom w:val="none" w:sz="0" w:space="0" w:color="auto"/>
            <w:right w:val="none" w:sz="0" w:space="0" w:color="auto"/>
          </w:divBdr>
        </w:div>
        <w:div w:id="2004115884">
          <w:marLeft w:val="0"/>
          <w:marRight w:val="0"/>
          <w:marTop w:val="0"/>
          <w:marBottom w:val="0"/>
          <w:divBdr>
            <w:top w:val="none" w:sz="0" w:space="0" w:color="auto"/>
            <w:left w:val="none" w:sz="0" w:space="0" w:color="auto"/>
            <w:bottom w:val="none" w:sz="0" w:space="0" w:color="auto"/>
            <w:right w:val="none" w:sz="0" w:space="0" w:color="auto"/>
          </w:divBdr>
        </w:div>
        <w:div w:id="2010909196">
          <w:marLeft w:val="0"/>
          <w:marRight w:val="0"/>
          <w:marTop w:val="0"/>
          <w:marBottom w:val="0"/>
          <w:divBdr>
            <w:top w:val="none" w:sz="0" w:space="0" w:color="auto"/>
            <w:left w:val="none" w:sz="0" w:space="0" w:color="auto"/>
            <w:bottom w:val="none" w:sz="0" w:space="0" w:color="auto"/>
            <w:right w:val="none" w:sz="0" w:space="0" w:color="auto"/>
          </w:divBdr>
        </w:div>
        <w:div w:id="2025551051">
          <w:marLeft w:val="0"/>
          <w:marRight w:val="0"/>
          <w:marTop w:val="0"/>
          <w:marBottom w:val="0"/>
          <w:divBdr>
            <w:top w:val="none" w:sz="0" w:space="0" w:color="auto"/>
            <w:left w:val="none" w:sz="0" w:space="0" w:color="auto"/>
            <w:bottom w:val="none" w:sz="0" w:space="0" w:color="auto"/>
            <w:right w:val="none" w:sz="0" w:space="0" w:color="auto"/>
          </w:divBdr>
        </w:div>
        <w:div w:id="2045404749">
          <w:marLeft w:val="0"/>
          <w:marRight w:val="0"/>
          <w:marTop w:val="0"/>
          <w:marBottom w:val="0"/>
          <w:divBdr>
            <w:top w:val="none" w:sz="0" w:space="0" w:color="auto"/>
            <w:left w:val="none" w:sz="0" w:space="0" w:color="auto"/>
            <w:bottom w:val="none" w:sz="0" w:space="0" w:color="auto"/>
            <w:right w:val="none" w:sz="0" w:space="0" w:color="auto"/>
          </w:divBdr>
        </w:div>
        <w:div w:id="2049141205">
          <w:marLeft w:val="0"/>
          <w:marRight w:val="0"/>
          <w:marTop w:val="0"/>
          <w:marBottom w:val="0"/>
          <w:divBdr>
            <w:top w:val="none" w:sz="0" w:space="0" w:color="auto"/>
            <w:left w:val="none" w:sz="0" w:space="0" w:color="auto"/>
            <w:bottom w:val="none" w:sz="0" w:space="0" w:color="auto"/>
            <w:right w:val="none" w:sz="0" w:space="0" w:color="auto"/>
          </w:divBdr>
        </w:div>
        <w:div w:id="2066105569">
          <w:marLeft w:val="0"/>
          <w:marRight w:val="0"/>
          <w:marTop w:val="0"/>
          <w:marBottom w:val="0"/>
          <w:divBdr>
            <w:top w:val="none" w:sz="0" w:space="0" w:color="auto"/>
            <w:left w:val="none" w:sz="0" w:space="0" w:color="auto"/>
            <w:bottom w:val="none" w:sz="0" w:space="0" w:color="auto"/>
            <w:right w:val="none" w:sz="0" w:space="0" w:color="auto"/>
          </w:divBdr>
        </w:div>
        <w:div w:id="2080519129">
          <w:marLeft w:val="0"/>
          <w:marRight w:val="0"/>
          <w:marTop w:val="0"/>
          <w:marBottom w:val="0"/>
          <w:divBdr>
            <w:top w:val="none" w:sz="0" w:space="0" w:color="auto"/>
            <w:left w:val="none" w:sz="0" w:space="0" w:color="auto"/>
            <w:bottom w:val="none" w:sz="0" w:space="0" w:color="auto"/>
            <w:right w:val="none" w:sz="0" w:space="0" w:color="auto"/>
          </w:divBdr>
        </w:div>
        <w:div w:id="2081555644">
          <w:marLeft w:val="0"/>
          <w:marRight w:val="0"/>
          <w:marTop w:val="0"/>
          <w:marBottom w:val="0"/>
          <w:divBdr>
            <w:top w:val="none" w:sz="0" w:space="0" w:color="auto"/>
            <w:left w:val="none" w:sz="0" w:space="0" w:color="auto"/>
            <w:bottom w:val="none" w:sz="0" w:space="0" w:color="auto"/>
            <w:right w:val="none" w:sz="0" w:space="0" w:color="auto"/>
          </w:divBdr>
        </w:div>
        <w:div w:id="2087845961">
          <w:marLeft w:val="0"/>
          <w:marRight w:val="0"/>
          <w:marTop w:val="0"/>
          <w:marBottom w:val="0"/>
          <w:divBdr>
            <w:top w:val="none" w:sz="0" w:space="0" w:color="auto"/>
            <w:left w:val="none" w:sz="0" w:space="0" w:color="auto"/>
            <w:bottom w:val="none" w:sz="0" w:space="0" w:color="auto"/>
            <w:right w:val="none" w:sz="0" w:space="0" w:color="auto"/>
          </w:divBdr>
        </w:div>
        <w:div w:id="2105376756">
          <w:marLeft w:val="0"/>
          <w:marRight w:val="0"/>
          <w:marTop w:val="0"/>
          <w:marBottom w:val="0"/>
          <w:divBdr>
            <w:top w:val="none" w:sz="0" w:space="0" w:color="auto"/>
            <w:left w:val="none" w:sz="0" w:space="0" w:color="auto"/>
            <w:bottom w:val="none" w:sz="0" w:space="0" w:color="auto"/>
            <w:right w:val="none" w:sz="0" w:space="0" w:color="auto"/>
          </w:divBdr>
        </w:div>
        <w:div w:id="21167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lsweb.rmit.edu.au/lsu/content/2_assessmenttasks/assess_pdf/PG%20lit%20review.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media.rmit.edu.au/learninglab/content/writing-literature-re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urdoch.edu.au/mymurdoch/support-advice/learning-study" TargetMode="External"/><Relationship Id="rId5" Type="http://schemas.openxmlformats.org/officeDocument/2006/relationships/numbering" Target="numbering.xml"/><Relationship Id="rId15" Type="http://schemas.openxmlformats.org/officeDocument/2006/relationships/hyperlink" Target="http://library.murdoch.edu.au/Students/Referenc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urdoch.edu.au/mymurdoch/support-advice/learning-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799C8C798E524EB9F20040811403E1" ma:contentTypeVersion="13" ma:contentTypeDescription="Create a new document." ma:contentTypeScope="" ma:versionID="881f9d94cbc380f1200286b8078ba269">
  <xsd:schema xmlns:xsd="http://www.w3.org/2001/XMLSchema" xmlns:xs="http://www.w3.org/2001/XMLSchema" xmlns:p="http://schemas.microsoft.com/office/2006/metadata/properties" xmlns:ns3="f2776281-763f-44cd-9e3e-65b3b698e154" xmlns:ns4="fe1ac876-260f-4a00-bfb8-8128d59b492e" targetNamespace="http://schemas.microsoft.com/office/2006/metadata/properties" ma:root="true" ma:fieldsID="20945cdd3612b433f88bcf88a13ef185" ns3:_="" ns4:_="">
    <xsd:import namespace="f2776281-763f-44cd-9e3e-65b3b698e154"/>
    <xsd:import namespace="fe1ac876-260f-4a00-bfb8-8128d59b49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76281-763f-44cd-9e3e-65b3b698e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1ac876-260f-4a00-bfb8-8128d59b49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E9720-9477-4D1B-B326-06D42EA49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76281-763f-44cd-9e3e-65b3b698e154"/>
    <ds:schemaRef ds:uri="fe1ac876-260f-4a00-bfb8-8128d59b4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B72E9-2F92-43C5-96BA-2BFD444D63B4}">
  <ds:schemaRefs>
    <ds:schemaRef ds:uri="http://schemas.microsoft.com/sharepoint/v3/contenttype/forms"/>
  </ds:schemaRefs>
</ds:datastoreItem>
</file>

<file path=customXml/itemProps3.xml><?xml version="1.0" encoding="utf-8"?>
<ds:datastoreItem xmlns:ds="http://schemas.openxmlformats.org/officeDocument/2006/customXml" ds:itemID="{7D9BF34D-EF9E-4791-B629-69BDDBCE9236}">
  <ds:schemaRefs>
    <ds:schemaRef ds:uri="http://purl.org/dc/dcmitype/"/>
    <ds:schemaRef ds:uri="http://purl.org/dc/elements/1.1/"/>
    <ds:schemaRef ds:uri="http://www.w3.org/XML/1998/namespace"/>
    <ds:schemaRef ds:uri="http://schemas.microsoft.com/office/2006/metadata/properties"/>
    <ds:schemaRef ds:uri="http://purl.org/dc/terms/"/>
    <ds:schemaRef ds:uri="fe1ac876-260f-4a00-bfb8-8128d59b492e"/>
    <ds:schemaRef ds:uri="http://schemas.openxmlformats.org/package/2006/metadata/core-properties"/>
    <ds:schemaRef ds:uri="f2776281-763f-44cd-9e3e-65b3b698e154"/>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1F75D149-F7C2-45F2-8FAB-4A7BFC8F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1007</Words>
  <Characters>5754</Characters>
  <Application>Microsoft Office Word</Application>
  <DocSecurity>0</DocSecurity>
  <Lines>155</Lines>
  <Paragraphs>93</Paragraphs>
  <ScaleCrop>false</ScaleCrop>
  <HeadingPairs>
    <vt:vector size="2" baseType="variant">
      <vt:variant>
        <vt:lpstr>Title</vt:lpstr>
      </vt:variant>
      <vt:variant>
        <vt:i4>1</vt:i4>
      </vt:variant>
    </vt:vector>
  </HeadingPairs>
  <TitlesOfParts>
    <vt:vector size="1" baseType="lpstr">
      <vt:lpstr>MURDOCH UNIVERSITY</vt:lpstr>
    </vt:vector>
  </TitlesOfParts>
  <Company>Murdoch University</Company>
  <LinksUpToDate>false</LinksUpToDate>
  <CharactersWithSpaces>6668</CharactersWithSpaces>
  <SharedDoc>false</SharedDoc>
  <HLinks>
    <vt:vector size="30" baseType="variant">
      <vt:variant>
        <vt:i4>65618</vt:i4>
      </vt:variant>
      <vt:variant>
        <vt:i4>12</vt:i4>
      </vt:variant>
      <vt:variant>
        <vt:i4>0</vt:i4>
      </vt:variant>
      <vt:variant>
        <vt:i4>5</vt:i4>
      </vt:variant>
      <vt:variant>
        <vt:lpwstr>http://our.murdoch.edu.au/Student-life/Study-successfully/Referencing-and-citing/</vt:lpwstr>
      </vt:variant>
      <vt:variant>
        <vt:lpwstr/>
      </vt:variant>
      <vt:variant>
        <vt:i4>7340157</vt:i4>
      </vt:variant>
      <vt:variant>
        <vt:i4>9</vt:i4>
      </vt:variant>
      <vt:variant>
        <vt:i4>0</vt:i4>
      </vt:variant>
      <vt:variant>
        <vt:i4>5</vt:i4>
      </vt:variant>
      <vt:variant>
        <vt:lpwstr>http://library.murdoch.edu.au/Students/Referencing/</vt:lpwstr>
      </vt:variant>
      <vt:variant>
        <vt:lpwstr/>
      </vt:variant>
      <vt:variant>
        <vt:i4>3866674</vt:i4>
      </vt:variant>
      <vt:variant>
        <vt:i4>6</vt:i4>
      </vt:variant>
      <vt:variant>
        <vt:i4>0</vt:i4>
      </vt:variant>
      <vt:variant>
        <vt:i4>5</vt:i4>
      </vt:variant>
      <vt:variant>
        <vt:lpwstr>https://www.dlsweb.rmit.edu.au/lsu/content/2_assessmenttasks/assess_pdf/PG lit review.pdf</vt:lpwstr>
      </vt:variant>
      <vt:variant>
        <vt:lpwstr/>
      </vt:variant>
      <vt:variant>
        <vt:i4>2752606</vt:i4>
      </vt:variant>
      <vt:variant>
        <vt:i4>3</vt:i4>
      </vt:variant>
      <vt:variant>
        <vt:i4>0</vt:i4>
      </vt:variant>
      <vt:variant>
        <vt:i4>5</vt:i4>
      </vt:variant>
      <vt:variant>
        <vt:lpwstr>https://en.wikipedia.org/wiki/Data_set</vt:lpwstr>
      </vt:variant>
      <vt:variant>
        <vt:lpwstr/>
      </vt:variant>
      <vt:variant>
        <vt:i4>3407984</vt:i4>
      </vt:variant>
      <vt:variant>
        <vt:i4>0</vt:i4>
      </vt:variant>
      <vt:variant>
        <vt:i4>0</vt:i4>
      </vt:variant>
      <vt:variant>
        <vt:i4>5</vt:i4>
      </vt:variant>
      <vt:variant>
        <vt:lpwstr>http://our.murdoch.edu.au/Educational-technologies/Academic-integrity/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MURDOCH UNIVERSITY</dc:title>
  <dc:subject/>
  <dc:creator>Polychronis Koutsakis</dc:creator>
  <cp:keywords/>
  <cp:lastModifiedBy>Joe Stevens</cp:lastModifiedBy>
  <cp:revision>4</cp:revision>
  <cp:lastPrinted>2024-05-07T03:55:00Z</cp:lastPrinted>
  <dcterms:created xsi:type="dcterms:W3CDTF">2024-04-12T05:24:00Z</dcterms:created>
  <dcterms:modified xsi:type="dcterms:W3CDTF">2024-05-07T03:59:00Z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0x01010059799C8C798E524EB9F20040811403E1</vt:lpwstr>
  </property>
  <property fmtid="{D5CDD505-2E9C-101B-9397-08002B2CF9AE}" pid="3" name="GrammarlyDocumentId">
    <vt:lpwstr>cd5067455622aa33fcf50bab253a9de89e6635d973d383478b6fff406de96e46</vt:lpwstr>
  </property>
</Properties>
</file>