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EF58" w14:textId="62FD98A2" w:rsidR="00822F2D" w:rsidRPr="00822F2D" w:rsidRDefault="00822F2D" w:rsidP="00822F2D">
      <w:pPr>
        <w:rPr>
          <w:rFonts w:ascii="Times New Roman" w:hAnsi="Times New Roman" w:cs="Times New Roman"/>
          <w:b/>
          <w:bCs/>
          <w:sz w:val="36"/>
          <w:szCs w:val="36"/>
          <w:u w:val="double"/>
        </w:rPr>
      </w:pPr>
      <w:r>
        <w:rPr>
          <w:rFonts w:ascii="Times New Roman" w:hAnsi="Times New Roman" w:cs="Times New Roman"/>
          <w:sz w:val="24"/>
          <w:szCs w:val="24"/>
        </w:rPr>
        <w:t xml:space="preserve">                                            </w:t>
      </w:r>
      <w:r w:rsidRPr="00822F2D">
        <w:rPr>
          <w:rFonts w:ascii="Times New Roman" w:hAnsi="Times New Roman" w:cs="Times New Roman"/>
          <w:b/>
          <w:bCs/>
          <w:sz w:val="36"/>
          <w:szCs w:val="36"/>
          <w:u w:val="double"/>
        </w:rPr>
        <w:t xml:space="preserve">UML DIAGRAMS </w:t>
      </w:r>
    </w:p>
    <w:p w14:paraId="37587421" w14:textId="77777777" w:rsidR="00822F2D" w:rsidRDefault="00822F2D" w:rsidP="00822F2D">
      <w:pPr>
        <w:rPr>
          <w:rFonts w:ascii="Times New Roman" w:hAnsi="Times New Roman" w:cs="Times New Roman"/>
          <w:sz w:val="24"/>
          <w:szCs w:val="24"/>
        </w:rPr>
      </w:pPr>
    </w:p>
    <w:p w14:paraId="235463D7" w14:textId="2B5654E0" w:rsidR="00822F2D" w:rsidRPr="00822F2D" w:rsidRDefault="00822F2D" w:rsidP="00822F2D">
      <w:pPr>
        <w:rPr>
          <w:rFonts w:ascii="Times New Roman" w:hAnsi="Times New Roman" w:cs="Times New Roman"/>
          <w:b/>
          <w:bCs/>
          <w:sz w:val="32"/>
          <w:szCs w:val="32"/>
          <w:u w:val="double"/>
        </w:rPr>
      </w:pPr>
      <w:r>
        <w:rPr>
          <w:rFonts w:ascii="Times New Roman" w:hAnsi="Times New Roman" w:cs="Times New Roman"/>
          <w:sz w:val="24"/>
          <w:szCs w:val="24"/>
        </w:rPr>
        <w:t xml:space="preserve">              </w:t>
      </w:r>
      <w:r w:rsidRPr="00822F2D">
        <w:rPr>
          <w:rFonts w:ascii="Times New Roman" w:hAnsi="Times New Roman" w:cs="Times New Roman"/>
          <w:b/>
          <w:bCs/>
          <w:sz w:val="32"/>
          <w:szCs w:val="32"/>
          <w:u w:val="double"/>
        </w:rPr>
        <w:t>SMART INTERVIEW PREPARATION PLATFORM</w:t>
      </w:r>
    </w:p>
    <w:p w14:paraId="0EA3694D" w14:textId="77777777" w:rsidR="00822F2D" w:rsidRDefault="00822F2D" w:rsidP="00822F2D">
      <w:pPr>
        <w:rPr>
          <w:rFonts w:ascii="Times New Roman" w:hAnsi="Times New Roman" w:cs="Times New Roman"/>
          <w:sz w:val="24"/>
          <w:szCs w:val="24"/>
        </w:rPr>
      </w:pPr>
    </w:p>
    <w:p w14:paraId="63D6214F" w14:textId="0AA10BBC" w:rsidR="00822F2D" w:rsidRPr="00822F2D" w:rsidRDefault="00822F2D" w:rsidP="00822F2D">
      <w:pPr>
        <w:rPr>
          <w:rFonts w:ascii="Times New Roman" w:hAnsi="Times New Roman" w:cs="Times New Roman"/>
          <w:b/>
          <w:bCs/>
          <w:sz w:val="24"/>
          <w:szCs w:val="24"/>
          <w:u w:val="single"/>
        </w:rPr>
      </w:pPr>
      <w:r w:rsidRPr="00822F2D">
        <w:rPr>
          <w:rFonts w:ascii="Times New Roman" w:hAnsi="Times New Roman" w:cs="Times New Roman"/>
          <w:b/>
          <w:bCs/>
          <w:sz w:val="24"/>
          <w:szCs w:val="24"/>
          <w:u w:val="single"/>
        </w:rPr>
        <w:t>1. Use Case Diagram</w:t>
      </w:r>
    </w:p>
    <w:p w14:paraId="28C8B63B" w14:textId="77777777"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t>The Use Case Diagram defines the high-level functionalities of the Smart Interview Preparation Platform and visualizes how different external entities (Actors) interact with these functionalities. It establishes the system's boundary and primary goals.</w:t>
      </w:r>
    </w:p>
    <w:p w14:paraId="77CC3736" w14:textId="77777777" w:rsidR="00822F2D" w:rsidRDefault="00822F2D" w:rsidP="00822F2D">
      <w:pPr>
        <w:rPr>
          <w:rFonts w:ascii="Times New Roman" w:hAnsi="Times New Roman" w:cs="Times New Roman"/>
          <w:sz w:val="24"/>
          <w:szCs w:val="24"/>
        </w:rPr>
      </w:pPr>
    </w:p>
    <w:p w14:paraId="70853035" w14:textId="0C17DA78"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drawing>
          <wp:inline distT="0" distB="0" distL="0" distR="0" wp14:anchorId="0A24E80B" wp14:editId="302BD8F8">
            <wp:extent cx="5731510" cy="3081655"/>
            <wp:effectExtent l="0" t="0" r="2540" b="4445"/>
            <wp:docPr id="21263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2030" name=""/>
                    <pic:cNvPicPr/>
                  </pic:nvPicPr>
                  <pic:blipFill>
                    <a:blip r:embed="rId5"/>
                    <a:stretch>
                      <a:fillRect/>
                    </a:stretch>
                  </pic:blipFill>
                  <pic:spPr>
                    <a:xfrm>
                      <a:off x="0" y="0"/>
                      <a:ext cx="5731510" cy="3081655"/>
                    </a:xfrm>
                    <a:prstGeom prst="rect">
                      <a:avLst/>
                    </a:prstGeom>
                  </pic:spPr>
                </pic:pic>
              </a:graphicData>
            </a:graphic>
          </wp:inline>
        </w:drawing>
      </w:r>
    </w:p>
    <w:p w14:paraId="401D1ABC" w14:textId="77777777" w:rsidR="00822F2D" w:rsidRDefault="00822F2D" w:rsidP="00822F2D">
      <w:pPr>
        <w:rPr>
          <w:rFonts w:ascii="Times New Roman" w:hAnsi="Times New Roman" w:cs="Times New Roman"/>
          <w:sz w:val="24"/>
          <w:szCs w:val="24"/>
        </w:rPr>
      </w:pPr>
    </w:p>
    <w:p w14:paraId="528301FD" w14:textId="77777777" w:rsidR="00822F2D" w:rsidRPr="00822F2D" w:rsidRDefault="00822F2D" w:rsidP="00822F2D">
      <w:pPr>
        <w:rPr>
          <w:rFonts w:ascii="Times New Roman" w:hAnsi="Times New Roman" w:cs="Times New Roman"/>
          <w:sz w:val="24"/>
          <w:szCs w:val="24"/>
          <w:u w:val="single"/>
        </w:rPr>
      </w:pPr>
      <w:r w:rsidRPr="00822F2D">
        <w:rPr>
          <w:rFonts w:ascii="Times New Roman" w:hAnsi="Times New Roman" w:cs="Times New Roman"/>
          <w:b/>
          <w:bCs/>
          <w:sz w:val="24"/>
          <w:szCs w:val="24"/>
          <w:u w:val="single"/>
        </w:rPr>
        <w:t>Explanation:</w:t>
      </w:r>
    </w:p>
    <w:p w14:paraId="06F02DCA" w14:textId="77777777" w:rsidR="00822F2D" w:rsidRPr="00822F2D" w:rsidRDefault="00822F2D" w:rsidP="00822F2D">
      <w:pPr>
        <w:numPr>
          <w:ilvl w:val="0"/>
          <w:numId w:val="1"/>
        </w:numPr>
        <w:rPr>
          <w:rFonts w:ascii="Times New Roman" w:hAnsi="Times New Roman" w:cs="Times New Roman"/>
          <w:sz w:val="24"/>
          <w:szCs w:val="24"/>
        </w:rPr>
      </w:pPr>
      <w:r w:rsidRPr="00822F2D">
        <w:rPr>
          <w:rFonts w:ascii="Times New Roman" w:hAnsi="Times New Roman" w:cs="Times New Roman"/>
          <w:b/>
          <w:bCs/>
          <w:sz w:val="24"/>
          <w:szCs w:val="24"/>
        </w:rPr>
        <w:t>System Boundary:</w:t>
      </w:r>
      <w:r w:rsidRPr="00822F2D">
        <w:rPr>
          <w:rFonts w:ascii="Times New Roman" w:hAnsi="Times New Roman" w:cs="Times New Roman"/>
          <w:sz w:val="24"/>
          <w:szCs w:val="24"/>
        </w:rPr>
        <w:t xml:space="preserve"> The blue rectangle represents the 'Smart Interview Preparation Platform' application. Only use cases inside the box are handled by the system.</w:t>
      </w:r>
    </w:p>
    <w:p w14:paraId="471960EB" w14:textId="77777777" w:rsidR="00822F2D" w:rsidRPr="00822F2D" w:rsidRDefault="00822F2D" w:rsidP="00822F2D">
      <w:pPr>
        <w:numPr>
          <w:ilvl w:val="0"/>
          <w:numId w:val="1"/>
        </w:numPr>
        <w:rPr>
          <w:rFonts w:ascii="Times New Roman" w:hAnsi="Times New Roman" w:cs="Times New Roman"/>
          <w:sz w:val="24"/>
          <w:szCs w:val="24"/>
        </w:rPr>
      </w:pPr>
      <w:r w:rsidRPr="00822F2D">
        <w:rPr>
          <w:rFonts w:ascii="Times New Roman" w:hAnsi="Times New Roman" w:cs="Times New Roman"/>
          <w:b/>
          <w:bCs/>
          <w:sz w:val="24"/>
          <w:szCs w:val="24"/>
        </w:rPr>
        <w:t>Actors:</w:t>
      </w:r>
    </w:p>
    <w:p w14:paraId="33A7FC9A" w14:textId="77777777" w:rsidR="00822F2D" w:rsidRPr="00822F2D" w:rsidRDefault="00822F2D" w:rsidP="00822F2D">
      <w:pPr>
        <w:numPr>
          <w:ilvl w:val="1"/>
          <w:numId w:val="1"/>
        </w:numPr>
        <w:rPr>
          <w:rFonts w:ascii="Times New Roman" w:hAnsi="Times New Roman" w:cs="Times New Roman"/>
          <w:sz w:val="24"/>
          <w:szCs w:val="24"/>
        </w:rPr>
      </w:pPr>
      <w:r w:rsidRPr="00822F2D">
        <w:rPr>
          <w:rFonts w:ascii="Times New Roman" w:hAnsi="Times New Roman" w:cs="Times New Roman"/>
          <w:b/>
          <w:bCs/>
          <w:sz w:val="24"/>
          <w:szCs w:val="24"/>
        </w:rPr>
        <w:t>Job Seeker:</w:t>
      </w:r>
      <w:r w:rsidRPr="00822F2D">
        <w:rPr>
          <w:rFonts w:ascii="Times New Roman" w:hAnsi="Times New Roman" w:cs="Times New Roman"/>
          <w:sz w:val="24"/>
          <w:szCs w:val="24"/>
        </w:rPr>
        <w:t xml:space="preserve"> Interacts with the platform to improve skills and find jobs (e.g., 'Practice AI Mock Interview', 'View Feedback').</w:t>
      </w:r>
    </w:p>
    <w:p w14:paraId="4E9262A2" w14:textId="77777777" w:rsidR="00822F2D" w:rsidRPr="00822F2D" w:rsidRDefault="00822F2D" w:rsidP="00822F2D">
      <w:pPr>
        <w:numPr>
          <w:ilvl w:val="1"/>
          <w:numId w:val="1"/>
        </w:numPr>
        <w:rPr>
          <w:rFonts w:ascii="Times New Roman" w:hAnsi="Times New Roman" w:cs="Times New Roman"/>
          <w:sz w:val="24"/>
          <w:szCs w:val="24"/>
        </w:rPr>
      </w:pPr>
      <w:r w:rsidRPr="00822F2D">
        <w:rPr>
          <w:rFonts w:ascii="Times New Roman" w:hAnsi="Times New Roman" w:cs="Times New Roman"/>
          <w:b/>
          <w:bCs/>
          <w:sz w:val="24"/>
          <w:szCs w:val="24"/>
        </w:rPr>
        <w:t>Interviewer/Company:</w:t>
      </w:r>
      <w:r w:rsidRPr="00822F2D">
        <w:rPr>
          <w:rFonts w:ascii="Times New Roman" w:hAnsi="Times New Roman" w:cs="Times New Roman"/>
          <w:sz w:val="24"/>
          <w:szCs w:val="24"/>
        </w:rPr>
        <w:t xml:space="preserve"> Uses the platform to find and evaluate candidates (e.g., 'Create Job Listing', 'Provide Feedback' for live interviews).</w:t>
      </w:r>
    </w:p>
    <w:p w14:paraId="60DEADA7" w14:textId="77777777" w:rsidR="00822F2D" w:rsidRPr="00822F2D" w:rsidRDefault="00822F2D" w:rsidP="00822F2D">
      <w:pPr>
        <w:numPr>
          <w:ilvl w:val="1"/>
          <w:numId w:val="1"/>
        </w:numPr>
        <w:rPr>
          <w:rFonts w:ascii="Times New Roman" w:hAnsi="Times New Roman" w:cs="Times New Roman"/>
          <w:sz w:val="24"/>
          <w:szCs w:val="24"/>
        </w:rPr>
      </w:pPr>
      <w:r w:rsidRPr="00822F2D">
        <w:rPr>
          <w:rFonts w:ascii="Times New Roman" w:hAnsi="Times New Roman" w:cs="Times New Roman"/>
          <w:b/>
          <w:bCs/>
          <w:sz w:val="24"/>
          <w:szCs w:val="24"/>
        </w:rPr>
        <w:t>Admin:</w:t>
      </w:r>
      <w:r w:rsidRPr="00822F2D">
        <w:rPr>
          <w:rFonts w:ascii="Times New Roman" w:hAnsi="Times New Roman" w:cs="Times New Roman"/>
          <w:sz w:val="24"/>
          <w:szCs w:val="24"/>
        </w:rPr>
        <w:t xml:space="preserve"> Manages the overall system operation (e.g., 'Moderate Content', 'Maintain Question Bank').</w:t>
      </w:r>
    </w:p>
    <w:p w14:paraId="59B8C079" w14:textId="77777777" w:rsidR="00822F2D" w:rsidRPr="00822F2D" w:rsidRDefault="00822F2D" w:rsidP="00822F2D">
      <w:pPr>
        <w:numPr>
          <w:ilvl w:val="0"/>
          <w:numId w:val="1"/>
        </w:numPr>
        <w:rPr>
          <w:rFonts w:ascii="Times New Roman" w:hAnsi="Times New Roman" w:cs="Times New Roman"/>
          <w:sz w:val="24"/>
          <w:szCs w:val="24"/>
        </w:rPr>
      </w:pPr>
      <w:r w:rsidRPr="00822F2D">
        <w:rPr>
          <w:rFonts w:ascii="Times New Roman" w:hAnsi="Times New Roman" w:cs="Times New Roman"/>
          <w:b/>
          <w:bCs/>
          <w:sz w:val="24"/>
          <w:szCs w:val="24"/>
        </w:rPr>
        <w:lastRenderedPageBreak/>
        <w:t>Use Cases (Ovals):</w:t>
      </w:r>
      <w:r w:rsidRPr="00822F2D">
        <w:rPr>
          <w:rFonts w:ascii="Times New Roman" w:hAnsi="Times New Roman" w:cs="Times New Roman"/>
          <w:sz w:val="24"/>
          <w:szCs w:val="24"/>
        </w:rPr>
        <w:t xml:space="preserve"> Specific functions available within the system. Note the relationships: Practice AI Mock Interview includes Access Question Bank (the former cannot function without the latter).</w:t>
      </w:r>
    </w:p>
    <w:p w14:paraId="11A3F278" w14:textId="77777777" w:rsidR="00822F2D" w:rsidRDefault="00822F2D" w:rsidP="00822F2D">
      <w:pPr>
        <w:rPr>
          <w:rFonts w:ascii="Times New Roman" w:hAnsi="Times New Roman" w:cs="Times New Roman"/>
          <w:sz w:val="24"/>
          <w:szCs w:val="24"/>
        </w:rPr>
      </w:pPr>
    </w:p>
    <w:p w14:paraId="57FAB196" w14:textId="77777777" w:rsidR="00822F2D" w:rsidRPr="00822F2D" w:rsidRDefault="00822F2D" w:rsidP="00822F2D">
      <w:pPr>
        <w:rPr>
          <w:rFonts w:ascii="Times New Roman" w:hAnsi="Times New Roman" w:cs="Times New Roman"/>
          <w:b/>
          <w:bCs/>
          <w:sz w:val="24"/>
          <w:szCs w:val="24"/>
          <w:u w:val="single"/>
        </w:rPr>
      </w:pPr>
      <w:r w:rsidRPr="00822F2D">
        <w:rPr>
          <w:rFonts w:ascii="Times New Roman" w:hAnsi="Times New Roman" w:cs="Times New Roman"/>
          <w:b/>
          <w:bCs/>
          <w:sz w:val="24"/>
          <w:szCs w:val="24"/>
          <w:u w:val="single"/>
        </w:rPr>
        <w:t>2. Class Diagram</w:t>
      </w:r>
    </w:p>
    <w:p w14:paraId="477BBB42" w14:textId="77777777" w:rsidR="00822F2D" w:rsidRP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t>The Class Diagram provides a static structural view of the Smart Interview Preparation Platform. It shows the system's blueprints, detailing the classes, their attributes (data), operations (functions), and the relationships between them. This diagram is derived directly from the entities identified in the conceptual design.</w:t>
      </w:r>
    </w:p>
    <w:p w14:paraId="31EB98F5" w14:textId="0A7C75E6"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drawing>
          <wp:inline distT="0" distB="0" distL="0" distR="0" wp14:anchorId="63C3B326" wp14:editId="3F3AEC86">
            <wp:extent cx="5731510" cy="3095625"/>
            <wp:effectExtent l="0" t="0" r="2540" b="9525"/>
            <wp:docPr id="77536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67445" name=""/>
                    <pic:cNvPicPr/>
                  </pic:nvPicPr>
                  <pic:blipFill>
                    <a:blip r:embed="rId6"/>
                    <a:stretch>
                      <a:fillRect/>
                    </a:stretch>
                  </pic:blipFill>
                  <pic:spPr>
                    <a:xfrm>
                      <a:off x="0" y="0"/>
                      <a:ext cx="5731510" cy="3095625"/>
                    </a:xfrm>
                    <a:prstGeom prst="rect">
                      <a:avLst/>
                    </a:prstGeom>
                  </pic:spPr>
                </pic:pic>
              </a:graphicData>
            </a:graphic>
          </wp:inline>
        </w:drawing>
      </w:r>
    </w:p>
    <w:p w14:paraId="11E4EDC3" w14:textId="77777777" w:rsidR="00822F2D" w:rsidRDefault="00822F2D" w:rsidP="00822F2D">
      <w:pPr>
        <w:rPr>
          <w:rFonts w:ascii="Times New Roman" w:hAnsi="Times New Roman" w:cs="Times New Roman"/>
          <w:sz w:val="24"/>
          <w:szCs w:val="24"/>
        </w:rPr>
      </w:pPr>
    </w:p>
    <w:p w14:paraId="4AF6761D" w14:textId="77777777" w:rsidR="00822F2D" w:rsidRPr="00822F2D" w:rsidRDefault="00822F2D" w:rsidP="00822F2D">
      <w:pPr>
        <w:rPr>
          <w:rFonts w:ascii="Times New Roman" w:hAnsi="Times New Roman" w:cs="Times New Roman"/>
          <w:sz w:val="24"/>
          <w:szCs w:val="24"/>
          <w:u w:val="single"/>
        </w:rPr>
      </w:pPr>
      <w:r w:rsidRPr="00822F2D">
        <w:rPr>
          <w:rFonts w:ascii="Times New Roman" w:hAnsi="Times New Roman" w:cs="Times New Roman"/>
          <w:b/>
          <w:bCs/>
          <w:sz w:val="24"/>
          <w:szCs w:val="24"/>
          <w:u w:val="single"/>
        </w:rPr>
        <w:t>Explanation:</w:t>
      </w:r>
    </w:p>
    <w:p w14:paraId="6C1E0608" w14:textId="77777777" w:rsidR="00822F2D" w:rsidRPr="00822F2D" w:rsidRDefault="00822F2D" w:rsidP="00822F2D">
      <w:pPr>
        <w:numPr>
          <w:ilvl w:val="0"/>
          <w:numId w:val="2"/>
        </w:numPr>
        <w:rPr>
          <w:rFonts w:ascii="Times New Roman" w:hAnsi="Times New Roman" w:cs="Times New Roman"/>
          <w:sz w:val="24"/>
          <w:szCs w:val="24"/>
        </w:rPr>
      </w:pPr>
      <w:r w:rsidRPr="00822F2D">
        <w:rPr>
          <w:rFonts w:ascii="Times New Roman" w:hAnsi="Times New Roman" w:cs="Times New Roman"/>
          <w:b/>
          <w:bCs/>
          <w:sz w:val="24"/>
          <w:szCs w:val="24"/>
        </w:rPr>
        <w:t>Classes and Structure:</w:t>
      </w:r>
      <w:r w:rsidRPr="00822F2D">
        <w:rPr>
          <w:rFonts w:ascii="Times New Roman" w:hAnsi="Times New Roman" w:cs="Times New Roman"/>
          <w:sz w:val="24"/>
          <w:szCs w:val="24"/>
        </w:rPr>
        <w:t xml:space="preserve"> The diagram shows essential classes like User, </w:t>
      </w:r>
      <w:proofErr w:type="spellStart"/>
      <w:r w:rsidRPr="00822F2D">
        <w:rPr>
          <w:rFonts w:ascii="Times New Roman" w:hAnsi="Times New Roman" w:cs="Times New Roman"/>
          <w:sz w:val="24"/>
          <w:szCs w:val="24"/>
        </w:rPr>
        <w:t>JobSeeker</w:t>
      </w:r>
      <w:proofErr w:type="spellEnd"/>
      <w:r w:rsidRPr="00822F2D">
        <w:rPr>
          <w:rFonts w:ascii="Times New Roman" w:hAnsi="Times New Roman" w:cs="Times New Roman"/>
          <w:sz w:val="24"/>
          <w:szCs w:val="24"/>
        </w:rPr>
        <w:t xml:space="preserve">, Admin, Interviewer, </w:t>
      </w:r>
      <w:proofErr w:type="spellStart"/>
      <w:r w:rsidRPr="00822F2D">
        <w:rPr>
          <w:rFonts w:ascii="Times New Roman" w:hAnsi="Times New Roman" w:cs="Times New Roman"/>
          <w:sz w:val="24"/>
          <w:szCs w:val="24"/>
        </w:rPr>
        <w:t>InterviewSession</w:t>
      </w:r>
      <w:proofErr w:type="spellEnd"/>
      <w:r w:rsidRPr="00822F2D">
        <w:rPr>
          <w:rFonts w:ascii="Times New Roman" w:hAnsi="Times New Roman" w:cs="Times New Roman"/>
          <w:sz w:val="24"/>
          <w:szCs w:val="24"/>
        </w:rPr>
        <w:t xml:space="preserve">, </w:t>
      </w:r>
      <w:proofErr w:type="spellStart"/>
      <w:r w:rsidRPr="00822F2D">
        <w:rPr>
          <w:rFonts w:ascii="Times New Roman" w:hAnsi="Times New Roman" w:cs="Times New Roman"/>
          <w:sz w:val="24"/>
          <w:szCs w:val="24"/>
        </w:rPr>
        <w:t>FeedbackReport</w:t>
      </w:r>
      <w:proofErr w:type="spellEnd"/>
      <w:r w:rsidRPr="00822F2D">
        <w:rPr>
          <w:rFonts w:ascii="Times New Roman" w:hAnsi="Times New Roman" w:cs="Times New Roman"/>
          <w:sz w:val="24"/>
          <w:szCs w:val="24"/>
        </w:rPr>
        <w:t xml:space="preserve">, </w:t>
      </w:r>
      <w:proofErr w:type="spellStart"/>
      <w:r w:rsidRPr="00822F2D">
        <w:rPr>
          <w:rFonts w:ascii="Times New Roman" w:hAnsi="Times New Roman" w:cs="Times New Roman"/>
          <w:sz w:val="24"/>
          <w:szCs w:val="24"/>
        </w:rPr>
        <w:t>QuestionBank</w:t>
      </w:r>
      <w:proofErr w:type="spellEnd"/>
      <w:r w:rsidRPr="00822F2D">
        <w:rPr>
          <w:rFonts w:ascii="Times New Roman" w:hAnsi="Times New Roman" w:cs="Times New Roman"/>
          <w:sz w:val="24"/>
          <w:szCs w:val="24"/>
        </w:rPr>
        <w:t xml:space="preserve">, and </w:t>
      </w:r>
      <w:proofErr w:type="spellStart"/>
      <w:r w:rsidRPr="00822F2D">
        <w:rPr>
          <w:rFonts w:ascii="Times New Roman" w:hAnsi="Times New Roman" w:cs="Times New Roman"/>
          <w:sz w:val="24"/>
          <w:szCs w:val="24"/>
        </w:rPr>
        <w:t>AIModel</w:t>
      </w:r>
      <w:proofErr w:type="spellEnd"/>
      <w:r w:rsidRPr="00822F2D">
        <w:rPr>
          <w:rFonts w:ascii="Times New Roman" w:hAnsi="Times New Roman" w:cs="Times New Roman"/>
          <w:sz w:val="24"/>
          <w:szCs w:val="24"/>
        </w:rPr>
        <w:t>. Each box has compartments for name, attributes, and operations.</w:t>
      </w:r>
    </w:p>
    <w:p w14:paraId="56DA5665" w14:textId="77777777" w:rsidR="00822F2D" w:rsidRPr="00822F2D" w:rsidRDefault="00822F2D" w:rsidP="00822F2D">
      <w:pPr>
        <w:numPr>
          <w:ilvl w:val="0"/>
          <w:numId w:val="2"/>
        </w:numPr>
        <w:rPr>
          <w:rFonts w:ascii="Times New Roman" w:hAnsi="Times New Roman" w:cs="Times New Roman"/>
          <w:sz w:val="24"/>
          <w:szCs w:val="24"/>
        </w:rPr>
      </w:pPr>
      <w:r w:rsidRPr="00822F2D">
        <w:rPr>
          <w:rFonts w:ascii="Times New Roman" w:hAnsi="Times New Roman" w:cs="Times New Roman"/>
          <w:b/>
          <w:bCs/>
          <w:sz w:val="24"/>
          <w:szCs w:val="24"/>
        </w:rPr>
        <w:t>Inheritance (Generalization):</w:t>
      </w:r>
      <w:r w:rsidRPr="00822F2D">
        <w:rPr>
          <w:rFonts w:ascii="Times New Roman" w:hAnsi="Times New Roman" w:cs="Times New Roman"/>
          <w:sz w:val="24"/>
          <w:szCs w:val="24"/>
        </w:rPr>
        <w:t xml:space="preserve"> </w:t>
      </w:r>
      <w:proofErr w:type="spellStart"/>
      <w:r w:rsidRPr="00822F2D">
        <w:rPr>
          <w:rFonts w:ascii="Times New Roman" w:hAnsi="Times New Roman" w:cs="Times New Roman"/>
          <w:sz w:val="24"/>
          <w:szCs w:val="24"/>
        </w:rPr>
        <w:t>JobSeeker</w:t>
      </w:r>
      <w:proofErr w:type="spellEnd"/>
      <w:r w:rsidRPr="00822F2D">
        <w:rPr>
          <w:rFonts w:ascii="Times New Roman" w:hAnsi="Times New Roman" w:cs="Times New Roman"/>
          <w:sz w:val="24"/>
          <w:szCs w:val="24"/>
        </w:rPr>
        <w:t>, Admin, and Interviewer inherit from the generalized User class (symbolized by the large open arrow), meaning they share common attributes like name and email.</w:t>
      </w:r>
    </w:p>
    <w:p w14:paraId="11313357" w14:textId="77777777" w:rsidR="00822F2D" w:rsidRPr="00822F2D" w:rsidRDefault="00822F2D" w:rsidP="00822F2D">
      <w:pPr>
        <w:numPr>
          <w:ilvl w:val="0"/>
          <w:numId w:val="2"/>
        </w:numPr>
        <w:rPr>
          <w:rFonts w:ascii="Times New Roman" w:hAnsi="Times New Roman" w:cs="Times New Roman"/>
          <w:sz w:val="24"/>
          <w:szCs w:val="24"/>
        </w:rPr>
      </w:pPr>
      <w:r w:rsidRPr="00822F2D">
        <w:rPr>
          <w:rFonts w:ascii="Times New Roman" w:hAnsi="Times New Roman" w:cs="Times New Roman"/>
          <w:b/>
          <w:bCs/>
          <w:sz w:val="24"/>
          <w:szCs w:val="24"/>
        </w:rPr>
        <w:t>Associations and Multiplicities:</w:t>
      </w:r>
    </w:p>
    <w:p w14:paraId="278B517F" w14:textId="77777777" w:rsidR="00822F2D" w:rsidRPr="00822F2D" w:rsidRDefault="00822F2D" w:rsidP="00822F2D">
      <w:pPr>
        <w:numPr>
          <w:ilvl w:val="1"/>
          <w:numId w:val="2"/>
        </w:numPr>
        <w:rPr>
          <w:rFonts w:ascii="Times New Roman" w:hAnsi="Times New Roman" w:cs="Times New Roman"/>
          <w:sz w:val="24"/>
          <w:szCs w:val="24"/>
        </w:rPr>
      </w:pPr>
      <w:r w:rsidRPr="00822F2D">
        <w:rPr>
          <w:rFonts w:ascii="Times New Roman" w:hAnsi="Times New Roman" w:cs="Times New Roman"/>
          <w:sz w:val="24"/>
          <w:szCs w:val="24"/>
        </w:rPr>
        <w:t xml:space="preserve">A </w:t>
      </w:r>
      <w:proofErr w:type="spellStart"/>
      <w:r w:rsidRPr="00822F2D">
        <w:rPr>
          <w:rFonts w:ascii="Times New Roman" w:hAnsi="Times New Roman" w:cs="Times New Roman"/>
          <w:sz w:val="24"/>
          <w:szCs w:val="24"/>
        </w:rPr>
        <w:t>JobSeeker</w:t>
      </w:r>
      <w:proofErr w:type="spellEnd"/>
      <w:r w:rsidRPr="00822F2D">
        <w:rPr>
          <w:rFonts w:ascii="Times New Roman" w:hAnsi="Times New Roman" w:cs="Times New Roman"/>
          <w:sz w:val="24"/>
          <w:szCs w:val="24"/>
        </w:rPr>
        <w:t xml:space="preserve"> has zero or many (</w:t>
      </w:r>
      <w:proofErr w:type="gramStart"/>
      <w:r w:rsidRPr="00822F2D">
        <w:rPr>
          <w:rFonts w:ascii="Times New Roman" w:hAnsi="Times New Roman" w:cs="Times New Roman"/>
          <w:sz w:val="24"/>
          <w:szCs w:val="24"/>
        </w:rPr>
        <w:t>0..</w:t>
      </w:r>
      <w:proofErr w:type="gramEnd"/>
      <w:r w:rsidRPr="00822F2D">
        <w:rPr>
          <w:rFonts w:ascii="Times New Roman" w:hAnsi="Times New Roman" w:cs="Times New Roman"/>
          <w:sz w:val="24"/>
          <w:szCs w:val="24"/>
        </w:rPr>
        <w:t xml:space="preserve">*) </w:t>
      </w:r>
      <w:proofErr w:type="spellStart"/>
      <w:r w:rsidRPr="00822F2D">
        <w:rPr>
          <w:rFonts w:ascii="Times New Roman" w:hAnsi="Times New Roman" w:cs="Times New Roman"/>
          <w:sz w:val="24"/>
          <w:szCs w:val="24"/>
        </w:rPr>
        <w:t>InterviewSessions</w:t>
      </w:r>
      <w:proofErr w:type="spellEnd"/>
      <w:r w:rsidRPr="00822F2D">
        <w:rPr>
          <w:rFonts w:ascii="Times New Roman" w:hAnsi="Times New Roman" w:cs="Times New Roman"/>
          <w:sz w:val="24"/>
          <w:szCs w:val="24"/>
        </w:rPr>
        <w:t>.</w:t>
      </w:r>
    </w:p>
    <w:p w14:paraId="26C23427" w14:textId="77777777" w:rsidR="00822F2D" w:rsidRPr="00822F2D" w:rsidRDefault="00822F2D" w:rsidP="00822F2D">
      <w:pPr>
        <w:numPr>
          <w:ilvl w:val="1"/>
          <w:numId w:val="2"/>
        </w:numPr>
        <w:rPr>
          <w:rFonts w:ascii="Times New Roman" w:hAnsi="Times New Roman" w:cs="Times New Roman"/>
          <w:sz w:val="24"/>
          <w:szCs w:val="24"/>
        </w:rPr>
      </w:pPr>
      <w:r w:rsidRPr="00822F2D">
        <w:rPr>
          <w:rFonts w:ascii="Times New Roman" w:hAnsi="Times New Roman" w:cs="Times New Roman"/>
          <w:sz w:val="24"/>
          <w:szCs w:val="24"/>
        </w:rPr>
        <w:t xml:space="preserve">An </w:t>
      </w:r>
      <w:proofErr w:type="spellStart"/>
      <w:r w:rsidRPr="00822F2D">
        <w:rPr>
          <w:rFonts w:ascii="Times New Roman" w:hAnsi="Times New Roman" w:cs="Times New Roman"/>
          <w:sz w:val="24"/>
          <w:szCs w:val="24"/>
        </w:rPr>
        <w:t>InterviewSession</w:t>
      </w:r>
      <w:proofErr w:type="spellEnd"/>
      <w:r w:rsidRPr="00822F2D">
        <w:rPr>
          <w:rFonts w:ascii="Times New Roman" w:hAnsi="Times New Roman" w:cs="Times New Roman"/>
          <w:sz w:val="24"/>
          <w:szCs w:val="24"/>
        </w:rPr>
        <w:t xml:space="preserve"> always belongs to one (1) </w:t>
      </w:r>
      <w:proofErr w:type="spellStart"/>
      <w:r w:rsidRPr="00822F2D">
        <w:rPr>
          <w:rFonts w:ascii="Times New Roman" w:hAnsi="Times New Roman" w:cs="Times New Roman"/>
          <w:sz w:val="24"/>
          <w:szCs w:val="24"/>
        </w:rPr>
        <w:t>JobSeeker</w:t>
      </w:r>
      <w:proofErr w:type="spellEnd"/>
      <w:r w:rsidRPr="00822F2D">
        <w:rPr>
          <w:rFonts w:ascii="Times New Roman" w:hAnsi="Times New Roman" w:cs="Times New Roman"/>
          <w:sz w:val="24"/>
          <w:szCs w:val="24"/>
        </w:rPr>
        <w:t xml:space="preserve"> and utilizes exactly one (1) </w:t>
      </w:r>
      <w:proofErr w:type="spellStart"/>
      <w:r w:rsidRPr="00822F2D">
        <w:rPr>
          <w:rFonts w:ascii="Times New Roman" w:hAnsi="Times New Roman" w:cs="Times New Roman"/>
          <w:sz w:val="24"/>
          <w:szCs w:val="24"/>
        </w:rPr>
        <w:t>AIModel</w:t>
      </w:r>
      <w:proofErr w:type="spellEnd"/>
      <w:r w:rsidRPr="00822F2D">
        <w:rPr>
          <w:rFonts w:ascii="Times New Roman" w:hAnsi="Times New Roman" w:cs="Times New Roman"/>
          <w:sz w:val="24"/>
          <w:szCs w:val="24"/>
        </w:rPr>
        <w:t xml:space="preserve"> and one </w:t>
      </w:r>
      <w:proofErr w:type="spellStart"/>
      <w:r w:rsidRPr="00822F2D">
        <w:rPr>
          <w:rFonts w:ascii="Times New Roman" w:hAnsi="Times New Roman" w:cs="Times New Roman"/>
          <w:sz w:val="24"/>
          <w:szCs w:val="24"/>
        </w:rPr>
        <w:t>QuestionBank</w:t>
      </w:r>
      <w:proofErr w:type="spellEnd"/>
      <w:r w:rsidRPr="00822F2D">
        <w:rPr>
          <w:rFonts w:ascii="Times New Roman" w:hAnsi="Times New Roman" w:cs="Times New Roman"/>
          <w:sz w:val="24"/>
          <w:szCs w:val="24"/>
        </w:rPr>
        <w:t>.</w:t>
      </w:r>
    </w:p>
    <w:p w14:paraId="03578CCB" w14:textId="77777777" w:rsidR="00822F2D" w:rsidRPr="00822F2D" w:rsidRDefault="00822F2D" w:rsidP="00822F2D">
      <w:pPr>
        <w:numPr>
          <w:ilvl w:val="1"/>
          <w:numId w:val="2"/>
        </w:numPr>
        <w:rPr>
          <w:rFonts w:ascii="Times New Roman" w:hAnsi="Times New Roman" w:cs="Times New Roman"/>
          <w:sz w:val="24"/>
          <w:szCs w:val="24"/>
        </w:rPr>
      </w:pPr>
      <w:r w:rsidRPr="00822F2D">
        <w:rPr>
          <w:rFonts w:ascii="Times New Roman" w:hAnsi="Times New Roman" w:cs="Times New Roman"/>
          <w:sz w:val="24"/>
          <w:szCs w:val="24"/>
        </w:rPr>
        <w:t>An Interviewer is associated with generating one or many (</w:t>
      </w:r>
      <w:proofErr w:type="gramStart"/>
      <w:r w:rsidRPr="00822F2D">
        <w:rPr>
          <w:rFonts w:ascii="Times New Roman" w:hAnsi="Times New Roman" w:cs="Times New Roman"/>
          <w:sz w:val="24"/>
          <w:szCs w:val="24"/>
        </w:rPr>
        <w:t>1..</w:t>
      </w:r>
      <w:proofErr w:type="gramEnd"/>
      <w:r w:rsidRPr="00822F2D">
        <w:rPr>
          <w:rFonts w:ascii="Times New Roman" w:hAnsi="Times New Roman" w:cs="Times New Roman"/>
          <w:sz w:val="24"/>
          <w:szCs w:val="24"/>
        </w:rPr>
        <w:t xml:space="preserve">*) </w:t>
      </w:r>
      <w:proofErr w:type="spellStart"/>
      <w:r w:rsidRPr="00822F2D">
        <w:rPr>
          <w:rFonts w:ascii="Times New Roman" w:hAnsi="Times New Roman" w:cs="Times New Roman"/>
          <w:sz w:val="24"/>
          <w:szCs w:val="24"/>
        </w:rPr>
        <w:t>FeedbackReports</w:t>
      </w:r>
      <w:proofErr w:type="spellEnd"/>
      <w:r w:rsidRPr="00822F2D">
        <w:rPr>
          <w:rFonts w:ascii="Times New Roman" w:hAnsi="Times New Roman" w:cs="Times New Roman"/>
          <w:sz w:val="24"/>
          <w:szCs w:val="24"/>
        </w:rPr>
        <w:t xml:space="preserve"> for live interviews.</w:t>
      </w:r>
    </w:p>
    <w:p w14:paraId="50C10C4E" w14:textId="77777777" w:rsidR="00822F2D" w:rsidRPr="00822F2D" w:rsidRDefault="00822F2D" w:rsidP="00822F2D">
      <w:pPr>
        <w:numPr>
          <w:ilvl w:val="1"/>
          <w:numId w:val="2"/>
        </w:numPr>
        <w:rPr>
          <w:rFonts w:ascii="Times New Roman" w:hAnsi="Times New Roman" w:cs="Times New Roman"/>
          <w:sz w:val="24"/>
          <w:szCs w:val="24"/>
        </w:rPr>
      </w:pPr>
      <w:r w:rsidRPr="00822F2D">
        <w:rPr>
          <w:rFonts w:ascii="Times New Roman" w:hAnsi="Times New Roman" w:cs="Times New Roman"/>
          <w:sz w:val="24"/>
          <w:szCs w:val="24"/>
        </w:rPr>
        <w:lastRenderedPageBreak/>
        <w:t xml:space="preserve">A </w:t>
      </w:r>
      <w:proofErr w:type="spellStart"/>
      <w:r w:rsidRPr="00822F2D">
        <w:rPr>
          <w:rFonts w:ascii="Times New Roman" w:hAnsi="Times New Roman" w:cs="Times New Roman"/>
          <w:sz w:val="24"/>
          <w:szCs w:val="24"/>
        </w:rPr>
        <w:t>FeedbackReport</w:t>
      </w:r>
      <w:proofErr w:type="spellEnd"/>
      <w:r w:rsidRPr="00822F2D">
        <w:rPr>
          <w:rFonts w:ascii="Times New Roman" w:hAnsi="Times New Roman" w:cs="Times New Roman"/>
          <w:sz w:val="24"/>
          <w:szCs w:val="24"/>
        </w:rPr>
        <w:t xml:space="preserve"> relates the </w:t>
      </w:r>
      <w:proofErr w:type="spellStart"/>
      <w:r w:rsidRPr="00822F2D">
        <w:rPr>
          <w:rFonts w:ascii="Times New Roman" w:hAnsi="Times New Roman" w:cs="Times New Roman"/>
          <w:sz w:val="24"/>
          <w:szCs w:val="24"/>
        </w:rPr>
        <w:t>JobSeeker</w:t>
      </w:r>
      <w:proofErr w:type="spellEnd"/>
      <w:r w:rsidRPr="00822F2D">
        <w:rPr>
          <w:rFonts w:ascii="Times New Roman" w:hAnsi="Times New Roman" w:cs="Times New Roman"/>
          <w:sz w:val="24"/>
          <w:szCs w:val="24"/>
        </w:rPr>
        <w:t xml:space="preserve">, an optional Interviewer, and an </w:t>
      </w:r>
      <w:proofErr w:type="spellStart"/>
      <w:r w:rsidRPr="00822F2D">
        <w:rPr>
          <w:rFonts w:ascii="Times New Roman" w:hAnsi="Times New Roman" w:cs="Times New Roman"/>
          <w:sz w:val="24"/>
          <w:szCs w:val="24"/>
        </w:rPr>
        <w:t>InterviewSession</w:t>
      </w:r>
      <w:proofErr w:type="spellEnd"/>
      <w:r w:rsidRPr="00822F2D">
        <w:rPr>
          <w:rFonts w:ascii="Times New Roman" w:hAnsi="Times New Roman" w:cs="Times New Roman"/>
          <w:sz w:val="24"/>
          <w:szCs w:val="24"/>
        </w:rPr>
        <w:t>.</w:t>
      </w:r>
    </w:p>
    <w:p w14:paraId="13B6F5C0" w14:textId="77777777" w:rsidR="00822F2D" w:rsidRDefault="00822F2D" w:rsidP="00822F2D">
      <w:pPr>
        <w:rPr>
          <w:rFonts w:ascii="Times New Roman" w:hAnsi="Times New Roman" w:cs="Times New Roman"/>
          <w:sz w:val="24"/>
          <w:szCs w:val="24"/>
        </w:rPr>
      </w:pPr>
    </w:p>
    <w:p w14:paraId="241DD9B2" w14:textId="77777777" w:rsidR="00822F2D" w:rsidRDefault="00822F2D" w:rsidP="00822F2D">
      <w:pPr>
        <w:rPr>
          <w:rFonts w:ascii="Times New Roman" w:hAnsi="Times New Roman" w:cs="Times New Roman"/>
          <w:sz w:val="24"/>
          <w:szCs w:val="24"/>
        </w:rPr>
      </w:pPr>
    </w:p>
    <w:p w14:paraId="3466F2B5" w14:textId="77777777" w:rsidR="00822F2D" w:rsidRPr="00822F2D" w:rsidRDefault="00822F2D" w:rsidP="00822F2D">
      <w:pPr>
        <w:rPr>
          <w:rFonts w:ascii="Times New Roman" w:hAnsi="Times New Roman" w:cs="Times New Roman"/>
          <w:b/>
          <w:bCs/>
          <w:sz w:val="24"/>
          <w:szCs w:val="24"/>
          <w:u w:val="single"/>
        </w:rPr>
      </w:pPr>
      <w:r w:rsidRPr="00822F2D">
        <w:rPr>
          <w:rFonts w:ascii="Times New Roman" w:hAnsi="Times New Roman" w:cs="Times New Roman"/>
          <w:b/>
          <w:bCs/>
          <w:sz w:val="24"/>
          <w:szCs w:val="24"/>
          <w:u w:val="single"/>
        </w:rPr>
        <w:t>3. Sequence Diagram</w:t>
      </w:r>
    </w:p>
    <w:p w14:paraId="54712337" w14:textId="77777777" w:rsidR="00822F2D" w:rsidRDefault="00822F2D" w:rsidP="00822F2D">
      <w:pPr>
        <w:rPr>
          <w:noProof/>
        </w:rPr>
      </w:pPr>
      <w:r w:rsidRPr="00822F2D">
        <w:rPr>
          <w:rFonts w:ascii="Times New Roman" w:hAnsi="Times New Roman" w:cs="Times New Roman"/>
          <w:sz w:val="24"/>
          <w:szCs w:val="24"/>
        </w:rPr>
        <w:t xml:space="preserve">The Sequence Diagram illustrates the dynamic interaction between objects in the system over time. It details how the system components exchange messages to </w:t>
      </w:r>
      <w:proofErr w:type="spellStart"/>
      <w:r w:rsidRPr="00822F2D">
        <w:rPr>
          <w:rFonts w:ascii="Times New Roman" w:hAnsi="Times New Roman" w:cs="Times New Roman"/>
          <w:sz w:val="24"/>
          <w:szCs w:val="24"/>
        </w:rPr>
        <w:t>fulfill</w:t>
      </w:r>
      <w:proofErr w:type="spellEnd"/>
      <w:r w:rsidRPr="00822F2D">
        <w:rPr>
          <w:rFonts w:ascii="Times New Roman" w:hAnsi="Times New Roman" w:cs="Times New Roman"/>
          <w:sz w:val="24"/>
          <w:szCs w:val="24"/>
        </w:rPr>
        <w:t xml:space="preserve"> a specific scenario, in this case: </w:t>
      </w:r>
      <w:r w:rsidRPr="00822F2D">
        <w:rPr>
          <w:rFonts w:ascii="Times New Roman" w:hAnsi="Times New Roman" w:cs="Times New Roman"/>
          <w:b/>
          <w:bCs/>
          <w:sz w:val="24"/>
          <w:szCs w:val="24"/>
        </w:rPr>
        <w:t>"Job Seeker takes AI Mock Interview"</w:t>
      </w:r>
      <w:r w:rsidRPr="00822F2D">
        <w:rPr>
          <w:rFonts w:ascii="Times New Roman" w:hAnsi="Times New Roman" w:cs="Times New Roman"/>
          <w:sz w:val="24"/>
          <w:szCs w:val="24"/>
        </w:rPr>
        <w:t>.</w:t>
      </w:r>
      <w:r w:rsidRPr="00822F2D">
        <w:rPr>
          <w:noProof/>
        </w:rPr>
        <w:t xml:space="preserve"> </w:t>
      </w:r>
    </w:p>
    <w:p w14:paraId="50756BA1" w14:textId="1EF5BD70"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drawing>
          <wp:inline distT="0" distB="0" distL="0" distR="0" wp14:anchorId="29C5EFA7" wp14:editId="018D25F4">
            <wp:extent cx="5731510" cy="3135630"/>
            <wp:effectExtent l="0" t="0" r="2540" b="7620"/>
            <wp:docPr id="150809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3126" name=""/>
                    <pic:cNvPicPr/>
                  </pic:nvPicPr>
                  <pic:blipFill>
                    <a:blip r:embed="rId7"/>
                    <a:stretch>
                      <a:fillRect/>
                    </a:stretch>
                  </pic:blipFill>
                  <pic:spPr>
                    <a:xfrm>
                      <a:off x="0" y="0"/>
                      <a:ext cx="5731510" cy="3135630"/>
                    </a:xfrm>
                    <a:prstGeom prst="rect">
                      <a:avLst/>
                    </a:prstGeom>
                  </pic:spPr>
                </pic:pic>
              </a:graphicData>
            </a:graphic>
          </wp:inline>
        </w:drawing>
      </w:r>
    </w:p>
    <w:p w14:paraId="060337CF" w14:textId="77777777" w:rsidR="00822F2D" w:rsidRDefault="00822F2D" w:rsidP="00822F2D">
      <w:pPr>
        <w:rPr>
          <w:rFonts w:ascii="Times New Roman" w:hAnsi="Times New Roman" w:cs="Times New Roman"/>
          <w:sz w:val="24"/>
          <w:szCs w:val="24"/>
        </w:rPr>
      </w:pPr>
    </w:p>
    <w:p w14:paraId="706E3C93" w14:textId="77777777" w:rsidR="00822F2D" w:rsidRPr="00822F2D" w:rsidRDefault="00822F2D" w:rsidP="00822F2D">
      <w:pPr>
        <w:rPr>
          <w:rFonts w:ascii="Times New Roman" w:hAnsi="Times New Roman" w:cs="Times New Roman"/>
          <w:sz w:val="24"/>
          <w:szCs w:val="24"/>
          <w:u w:val="single"/>
        </w:rPr>
      </w:pPr>
      <w:r w:rsidRPr="00822F2D">
        <w:rPr>
          <w:rFonts w:ascii="Times New Roman" w:hAnsi="Times New Roman" w:cs="Times New Roman"/>
          <w:b/>
          <w:bCs/>
          <w:sz w:val="24"/>
          <w:szCs w:val="24"/>
          <w:u w:val="single"/>
        </w:rPr>
        <w:t>Explanation:</w:t>
      </w:r>
    </w:p>
    <w:p w14:paraId="5016CD29" w14:textId="77777777" w:rsidR="00822F2D" w:rsidRPr="00822F2D" w:rsidRDefault="00822F2D" w:rsidP="00822F2D">
      <w:pPr>
        <w:numPr>
          <w:ilvl w:val="0"/>
          <w:numId w:val="4"/>
        </w:numPr>
        <w:rPr>
          <w:rFonts w:ascii="Times New Roman" w:hAnsi="Times New Roman" w:cs="Times New Roman"/>
          <w:sz w:val="24"/>
          <w:szCs w:val="24"/>
        </w:rPr>
      </w:pPr>
      <w:r w:rsidRPr="00822F2D">
        <w:rPr>
          <w:rFonts w:ascii="Times New Roman" w:hAnsi="Times New Roman" w:cs="Times New Roman"/>
          <w:b/>
          <w:bCs/>
          <w:sz w:val="24"/>
          <w:szCs w:val="24"/>
        </w:rPr>
        <w:t>Lifelines:</w:t>
      </w:r>
      <w:r w:rsidRPr="00822F2D">
        <w:rPr>
          <w:rFonts w:ascii="Times New Roman" w:hAnsi="Times New Roman" w:cs="Times New Roman"/>
          <w:sz w:val="24"/>
          <w:szCs w:val="24"/>
        </w:rPr>
        <w:t xml:space="preserve"> The vertical dashed lines represent the existence of objects over time (Actor, Front-End, Interview Engine, Question Bank, AI Model, Feedback Service).</w:t>
      </w:r>
    </w:p>
    <w:p w14:paraId="15C98C91" w14:textId="77777777" w:rsidR="00822F2D" w:rsidRPr="00822F2D" w:rsidRDefault="00822F2D" w:rsidP="00822F2D">
      <w:pPr>
        <w:numPr>
          <w:ilvl w:val="0"/>
          <w:numId w:val="4"/>
        </w:numPr>
        <w:rPr>
          <w:rFonts w:ascii="Times New Roman" w:hAnsi="Times New Roman" w:cs="Times New Roman"/>
          <w:sz w:val="24"/>
          <w:szCs w:val="24"/>
        </w:rPr>
      </w:pPr>
      <w:r w:rsidRPr="00822F2D">
        <w:rPr>
          <w:rFonts w:ascii="Times New Roman" w:hAnsi="Times New Roman" w:cs="Times New Roman"/>
          <w:b/>
          <w:bCs/>
          <w:sz w:val="24"/>
          <w:szCs w:val="24"/>
        </w:rPr>
        <w:t>Messages:</w:t>
      </w:r>
      <w:r w:rsidRPr="00822F2D">
        <w:rPr>
          <w:rFonts w:ascii="Times New Roman" w:hAnsi="Times New Roman" w:cs="Times New Roman"/>
          <w:sz w:val="24"/>
          <w:szCs w:val="24"/>
        </w:rPr>
        <w:t xml:space="preserve"> Horizontal arrows show data exchange.</w:t>
      </w:r>
    </w:p>
    <w:p w14:paraId="70225503" w14:textId="77777777" w:rsidR="00822F2D" w:rsidRPr="00822F2D" w:rsidRDefault="00822F2D" w:rsidP="00822F2D">
      <w:pPr>
        <w:numPr>
          <w:ilvl w:val="1"/>
          <w:numId w:val="4"/>
        </w:numPr>
        <w:rPr>
          <w:rFonts w:ascii="Times New Roman" w:hAnsi="Times New Roman" w:cs="Times New Roman"/>
          <w:sz w:val="24"/>
          <w:szCs w:val="24"/>
        </w:rPr>
      </w:pPr>
      <w:r w:rsidRPr="00822F2D">
        <w:rPr>
          <w:rFonts w:ascii="Times New Roman" w:hAnsi="Times New Roman" w:cs="Times New Roman"/>
          <w:sz w:val="24"/>
          <w:szCs w:val="24"/>
        </w:rPr>
        <w:t>The Job Seeker starts the interview (</w:t>
      </w:r>
      <w:proofErr w:type="spellStart"/>
      <w:r w:rsidRPr="00822F2D">
        <w:rPr>
          <w:rFonts w:ascii="Times New Roman" w:hAnsi="Times New Roman" w:cs="Times New Roman"/>
          <w:sz w:val="24"/>
          <w:szCs w:val="24"/>
        </w:rPr>
        <w:t>startInterview</w:t>
      </w:r>
      <w:proofErr w:type="spellEnd"/>
      <w:r w:rsidRPr="00822F2D">
        <w:rPr>
          <w:rFonts w:ascii="Times New Roman" w:hAnsi="Times New Roman" w:cs="Times New Roman"/>
          <w:sz w:val="24"/>
          <w:szCs w:val="24"/>
        </w:rPr>
        <w:t>).</w:t>
      </w:r>
    </w:p>
    <w:p w14:paraId="70245916" w14:textId="77777777" w:rsidR="00822F2D" w:rsidRPr="00822F2D" w:rsidRDefault="00822F2D" w:rsidP="00822F2D">
      <w:pPr>
        <w:numPr>
          <w:ilvl w:val="1"/>
          <w:numId w:val="4"/>
        </w:numPr>
        <w:rPr>
          <w:rFonts w:ascii="Times New Roman" w:hAnsi="Times New Roman" w:cs="Times New Roman"/>
          <w:sz w:val="24"/>
          <w:szCs w:val="24"/>
        </w:rPr>
      </w:pPr>
      <w:r w:rsidRPr="00822F2D">
        <w:rPr>
          <w:rFonts w:ascii="Times New Roman" w:hAnsi="Times New Roman" w:cs="Times New Roman"/>
          <w:sz w:val="24"/>
          <w:szCs w:val="24"/>
        </w:rPr>
        <w:t>The Platform Front-End initializes the session.</w:t>
      </w:r>
    </w:p>
    <w:p w14:paraId="3D7A8AB7" w14:textId="77777777" w:rsidR="00822F2D" w:rsidRPr="00822F2D" w:rsidRDefault="00822F2D" w:rsidP="00822F2D">
      <w:pPr>
        <w:numPr>
          <w:ilvl w:val="1"/>
          <w:numId w:val="4"/>
        </w:numPr>
        <w:rPr>
          <w:rFonts w:ascii="Times New Roman" w:hAnsi="Times New Roman" w:cs="Times New Roman"/>
          <w:sz w:val="24"/>
          <w:szCs w:val="24"/>
        </w:rPr>
      </w:pPr>
      <w:r w:rsidRPr="00822F2D">
        <w:rPr>
          <w:rFonts w:ascii="Times New Roman" w:hAnsi="Times New Roman" w:cs="Times New Roman"/>
          <w:sz w:val="24"/>
          <w:szCs w:val="24"/>
        </w:rPr>
        <w:t>The Interview Engine sequentially coordinates getting questions (</w:t>
      </w:r>
      <w:proofErr w:type="spellStart"/>
      <w:r w:rsidRPr="00822F2D">
        <w:rPr>
          <w:rFonts w:ascii="Times New Roman" w:hAnsi="Times New Roman" w:cs="Times New Roman"/>
          <w:sz w:val="24"/>
          <w:szCs w:val="24"/>
        </w:rPr>
        <w:t>getQuestion</w:t>
      </w:r>
      <w:proofErr w:type="spellEnd"/>
      <w:r w:rsidRPr="00822F2D">
        <w:rPr>
          <w:rFonts w:ascii="Times New Roman" w:hAnsi="Times New Roman" w:cs="Times New Roman"/>
          <w:sz w:val="24"/>
          <w:szCs w:val="24"/>
        </w:rPr>
        <w:t>) from the Question Bank, recording the user's answer, and sending it to the AI Model for real-time analysis (</w:t>
      </w:r>
      <w:proofErr w:type="spellStart"/>
      <w:r w:rsidRPr="00822F2D">
        <w:rPr>
          <w:rFonts w:ascii="Times New Roman" w:hAnsi="Times New Roman" w:cs="Times New Roman"/>
          <w:sz w:val="24"/>
          <w:szCs w:val="24"/>
        </w:rPr>
        <w:t>analyzeSpeech</w:t>
      </w:r>
      <w:proofErr w:type="spellEnd"/>
      <w:r w:rsidRPr="00822F2D">
        <w:rPr>
          <w:rFonts w:ascii="Times New Roman" w:hAnsi="Times New Roman" w:cs="Times New Roman"/>
          <w:sz w:val="24"/>
          <w:szCs w:val="24"/>
        </w:rPr>
        <w:t>).</w:t>
      </w:r>
    </w:p>
    <w:p w14:paraId="212873B6" w14:textId="77777777" w:rsidR="00822F2D" w:rsidRPr="00822F2D" w:rsidRDefault="00822F2D" w:rsidP="00822F2D">
      <w:pPr>
        <w:numPr>
          <w:ilvl w:val="1"/>
          <w:numId w:val="4"/>
        </w:numPr>
        <w:rPr>
          <w:rFonts w:ascii="Times New Roman" w:hAnsi="Times New Roman" w:cs="Times New Roman"/>
          <w:sz w:val="24"/>
          <w:szCs w:val="24"/>
        </w:rPr>
      </w:pPr>
      <w:r w:rsidRPr="00822F2D">
        <w:rPr>
          <w:rFonts w:ascii="Times New Roman" w:hAnsi="Times New Roman" w:cs="Times New Roman"/>
          <w:sz w:val="24"/>
          <w:szCs w:val="24"/>
        </w:rPr>
        <w:t xml:space="preserve">After the final question, the engine triggers the Feedback Service to </w:t>
      </w:r>
      <w:proofErr w:type="spellStart"/>
      <w:r w:rsidRPr="00822F2D">
        <w:rPr>
          <w:rFonts w:ascii="Times New Roman" w:hAnsi="Times New Roman" w:cs="Times New Roman"/>
          <w:sz w:val="24"/>
          <w:szCs w:val="24"/>
        </w:rPr>
        <w:t>generateReport</w:t>
      </w:r>
      <w:proofErr w:type="spellEnd"/>
      <w:r w:rsidRPr="00822F2D">
        <w:rPr>
          <w:rFonts w:ascii="Times New Roman" w:hAnsi="Times New Roman" w:cs="Times New Roman"/>
          <w:sz w:val="24"/>
          <w:szCs w:val="24"/>
        </w:rPr>
        <w:t>.</w:t>
      </w:r>
    </w:p>
    <w:p w14:paraId="27EBCFCE" w14:textId="77777777" w:rsidR="00822F2D" w:rsidRPr="00822F2D" w:rsidRDefault="00822F2D" w:rsidP="00822F2D">
      <w:pPr>
        <w:numPr>
          <w:ilvl w:val="1"/>
          <w:numId w:val="4"/>
        </w:numPr>
        <w:rPr>
          <w:rFonts w:ascii="Times New Roman" w:hAnsi="Times New Roman" w:cs="Times New Roman"/>
          <w:sz w:val="24"/>
          <w:szCs w:val="24"/>
        </w:rPr>
      </w:pPr>
      <w:r w:rsidRPr="00822F2D">
        <w:rPr>
          <w:rFonts w:ascii="Times New Roman" w:hAnsi="Times New Roman" w:cs="Times New Roman"/>
          <w:sz w:val="24"/>
          <w:szCs w:val="24"/>
        </w:rPr>
        <w:t>Finally, the results are presented back to the Job Seeker via the Front-End.</w:t>
      </w:r>
    </w:p>
    <w:p w14:paraId="1C8FDEA4" w14:textId="77777777" w:rsidR="00822F2D" w:rsidRPr="00822F2D" w:rsidRDefault="00822F2D" w:rsidP="00822F2D">
      <w:pPr>
        <w:numPr>
          <w:ilvl w:val="0"/>
          <w:numId w:val="4"/>
        </w:numPr>
        <w:rPr>
          <w:rFonts w:ascii="Times New Roman" w:hAnsi="Times New Roman" w:cs="Times New Roman"/>
          <w:sz w:val="24"/>
          <w:szCs w:val="24"/>
        </w:rPr>
      </w:pPr>
      <w:r w:rsidRPr="00822F2D">
        <w:rPr>
          <w:rFonts w:ascii="Times New Roman" w:hAnsi="Times New Roman" w:cs="Times New Roman"/>
          <w:sz w:val="24"/>
          <w:szCs w:val="24"/>
        </w:rPr>
        <w:lastRenderedPageBreak/>
        <w:t>The activation boxes (vertical rectangles) indicate when an object is actively processing a request. This diagram shows a complex, multi-component interaction handled seamlessly.</w:t>
      </w:r>
    </w:p>
    <w:p w14:paraId="17B08E93" w14:textId="77777777" w:rsidR="00822F2D" w:rsidRDefault="00822F2D" w:rsidP="00822F2D">
      <w:pPr>
        <w:rPr>
          <w:rFonts w:ascii="Times New Roman" w:hAnsi="Times New Roman" w:cs="Times New Roman"/>
          <w:sz w:val="24"/>
          <w:szCs w:val="24"/>
        </w:rPr>
      </w:pPr>
    </w:p>
    <w:p w14:paraId="36593EEF" w14:textId="77777777" w:rsidR="00822F2D" w:rsidRDefault="00822F2D" w:rsidP="00822F2D">
      <w:pPr>
        <w:rPr>
          <w:rFonts w:ascii="Times New Roman" w:hAnsi="Times New Roman" w:cs="Times New Roman"/>
          <w:sz w:val="24"/>
          <w:szCs w:val="24"/>
        </w:rPr>
      </w:pPr>
    </w:p>
    <w:p w14:paraId="0135F187" w14:textId="77777777" w:rsidR="00822F2D" w:rsidRPr="00822F2D" w:rsidRDefault="00822F2D" w:rsidP="00822F2D">
      <w:pPr>
        <w:rPr>
          <w:rFonts w:ascii="Times New Roman" w:hAnsi="Times New Roman" w:cs="Times New Roman"/>
          <w:b/>
          <w:bCs/>
          <w:sz w:val="24"/>
          <w:szCs w:val="24"/>
          <w:u w:val="single"/>
        </w:rPr>
      </w:pPr>
      <w:r w:rsidRPr="00822F2D">
        <w:rPr>
          <w:rFonts w:ascii="Times New Roman" w:hAnsi="Times New Roman" w:cs="Times New Roman"/>
          <w:b/>
          <w:bCs/>
          <w:sz w:val="24"/>
          <w:szCs w:val="24"/>
          <w:u w:val="single"/>
        </w:rPr>
        <w:t>4. Activity Diagram</w:t>
      </w:r>
    </w:p>
    <w:p w14:paraId="0D7F6F62" w14:textId="77777777"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t xml:space="preserve">The Activity Diagram models the dynamic workflow of a major process within the system: </w:t>
      </w:r>
      <w:r w:rsidRPr="00822F2D">
        <w:rPr>
          <w:rFonts w:ascii="Times New Roman" w:hAnsi="Times New Roman" w:cs="Times New Roman"/>
          <w:b/>
          <w:bCs/>
          <w:sz w:val="24"/>
          <w:szCs w:val="24"/>
        </w:rPr>
        <w:t>"AI-Powered Practice Interview"</w:t>
      </w:r>
      <w:r w:rsidRPr="00822F2D">
        <w:rPr>
          <w:rFonts w:ascii="Times New Roman" w:hAnsi="Times New Roman" w:cs="Times New Roman"/>
          <w:sz w:val="24"/>
          <w:szCs w:val="24"/>
        </w:rPr>
        <w:t>. It emphasizes the flow of control and data from one activity to another, showcasing decision points and parallel processing.</w:t>
      </w:r>
    </w:p>
    <w:p w14:paraId="2DEB4FA0" w14:textId="18447948"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drawing>
          <wp:inline distT="0" distB="0" distL="0" distR="0" wp14:anchorId="15ED825F" wp14:editId="7A5CFAD5">
            <wp:extent cx="5731510" cy="3138805"/>
            <wp:effectExtent l="0" t="0" r="2540" b="4445"/>
            <wp:docPr id="56890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1534" name=""/>
                    <pic:cNvPicPr/>
                  </pic:nvPicPr>
                  <pic:blipFill>
                    <a:blip r:embed="rId8"/>
                    <a:stretch>
                      <a:fillRect/>
                    </a:stretch>
                  </pic:blipFill>
                  <pic:spPr>
                    <a:xfrm>
                      <a:off x="0" y="0"/>
                      <a:ext cx="5731510" cy="3138805"/>
                    </a:xfrm>
                    <a:prstGeom prst="rect">
                      <a:avLst/>
                    </a:prstGeom>
                  </pic:spPr>
                </pic:pic>
              </a:graphicData>
            </a:graphic>
          </wp:inline>
        </w:drawing>
      </w:r>
    </w:p>
    <w:p w14:paraId="61DD7AFA" w14:textId="77777777" w:rsidR="00822F2D" w:rsidRDefault="00822F2D" w:rsidP="00822F2D">
      <w:pPr>
        <w:rPr>
          <w:rFonts w:ascii="Times New Roman" w:hAnsi="Times New Roman" w:cs="Times New Roman"/>
          <w:sz w:val="24"/>
          <w:szCs w:val="24"/>
        </w:rPr>
      </w:pPr>
    </w:p>
    <w:p w14:paraId="7529F7CD" w14:textId="77777777" w:rsidR="00822F2D" w:rsidRPr="00822F2D" w:rsidRDefault="00822F2D" w:rsidP="00822F2D">
      <w:pPr>
        <w:rPr>
          <w:rFonts w:ascii="Times New Roman" w:hAnsi="Times New Roman" w:cs="Times New Roman"/>
          <w:sz w:val="24"/>
          <w:szCs w:val="24"/>
          <w:u w:val="single"/>
        </w:rPr>
      </w:pPr>
      <w:r w:rsidRPr="00822F2D">
        <w:rPr>
          <w:rFonts w:ascii="Times New Roman" w:hAnsi="Times New Roman" w:cs="Times New Roman"/>
          <w:b/>
          <w:bCs/>
          <w:sz w:val="24"/>
          <w:szCs w:val="24"/>
          <w:u w:val="single"/>
        </w:rPr>
        <w:t>Explanation:</w:t>
      </w:r>
    </w:p>
    <w:p w14:paraId="66146E34" w14:textId="77777777" w:rsidR="00822F2D" w:rsidRPr="00822F2D" w:rsidRDefault="00822F2D" w:rsidP="00822F2D">
      <w:pPr>
        <w:numPr>
          <w:ilvl w:val="0"/>
          <w:numId w:val="5"/>
        </w:numPr>
        <w:rPr>
          <w:rFonts w:ascii="Times New Roman" w:hAnsi="Times New Roman" w:cs="Times New Roman"/>
          <w:sz w:val="24"/>
          <w:szCs w:val="24"/>
        </w:rPr>
      </w:pPr>
      <w:proofErr w:type="spellStart"/>
      <w:r w:rsidRPr="00822F2D">
        <w:rPr>
          <w:rFonts w:ascii="Times New Roman" w:hAnsi="Times New Roman" w:cs="Times New Roman"/>
          <w:b/>
          <w:bCs/>
          <w:sz w:val="24"/>
          <w:szCs w:val="24"/>
        </w:rPr>
        <w:t>Swimlanes</w:t>
      </w:r>
      <w:proofErr w:type="spellEnd"/>
      <w:r w:rsidRPr="00822F2D">
        <w:rPr>
          <w:rFonts w:ascii="Times New Roman" w:hAnsi="Times New Roman" w:cs="Times New Roman"/>
          <w:b/>
          <w:bCs/>
          <w:sz w:val="24"/>
          <w:szCs w:val="24"/>
        </w:rPr>
        <w:t>:</w:t>
      </w:r>
      <w:r w:rsidRPr="00822F2D">
        <w:rPr>
          <w:rFonts w:ascii="Times New Roman" w:hAnsi="Times New Roman" w:cs="Times New Roman"/>
          <w:sz w:val="24"/>
          <w:szCs w:val="24"/>
        </w:rPr>
        <w:t xml:space="preserve"> The diagram is partitioned into </w:t>
      </w:r>
      <w:proofErr w:type="spellStart"/>
      <w:r w:rsidRPr="00822F2D">
        <w:rPr>
          <w:rFonts w:ascii="Times New Roman" w:hAnsi="Times New Roman" w:cs="Times New Roman"/>
          <w:sz w:val="24"/>
          <w:szCs w:val="24"/>
        </w:rPr>
        <w:t>swimlanes</w:t>
      </w:r>
      <w:proofErr w:type="spellEnd"/>
      <w:r w:rsidRPr="00822F2D">
        <w:rPr>
          <w:rFonts w:ascii="Times New Roman" w:hAnsi="Times New Roman" w:cs="Times New Roman"/>
          <w:sz w:val="24"/>
          <w:szCs w:val="24"/>
        </w:rPr>
        <w:t xml:space="preserve"> (Job Seeker, Platform Interface, AI Model, Feedback Engine) to clarify responsibility for each action.</w:t>
      </w:r>
    </w:p>
    <w:p w14:paraId="38D4AF1C" w14:textId="77777777" w:rsidR="00822F2D" w:rsidRPr="00822F2D" w:rsidRDefault="00822F2D" w:rsidP="00822F2D">
      <w:pPr>
        <w:numPr>
          <w:ilvl w:val="0"/>
          <w:numId w:val="5"/>
        </w:numPr>
        <w:rPr>
          <w:rFonts w:ascii="Times New Roman" w:hAnsi="Times New Roman" w:cs="Times New Roman"/>
          <w:sz w:val="24"/>
          <w:szCs w:val="24"/>
        </w:rPr>
      </w:pPr>
      <w:r w:rsidRPr="00822F2D">
        <w:rPr>
          <w:rFonts w:ascii="Times New Roman" w:hAnsi="Times New Roman" w:cs="Times New Roman"/>
          <w:b/>
          <w:bCs/>
          <w:sz w:val="24"/>
          <w:szCs w:val="24"/>
        </w:rPr>
        <w:t>Workflow:</w:t>
      </w:r>
      <w:r w:rsidRPr="00822F2D">
        <w:rPr>
          <w:rFonts w:ascii="Times New Roman" w:hAnsi="Times New Roman" w:cs="Times New Roman"/>
          <w:sz w:val="24"/>
          <w:szCs w:val="24"/>
        </w:rPr>
        <w:t xml:space="preserve"> The process starts (Start Node) with topic selection. An 'Interview Loop' section contains the core interaction: receiving a question, the user recording an answer, and the AI immediately </w:t>
      </w:r>
      <w:proofErr w:type="spellStart"/>
      <w:r w:rsidRPr="00822F2D">
        <w:rPr>
          <w:rFonts w:ascii="Times New Roman" w:hAnsi="Times New Roman" w:cs="Times New Roman"/>
          <w:sz w:val="24"/>
          <w:szCs w:val="24"/>
        </w:rPr>
        <w:t>analyzing</w:t>
      </w:r>
      <w:proofErr w:type="spellEnd"/>
      <w:r w:rsidRPr="00822F2D">
        <w:rPr>
          <w:rFonts w:ascii="Times New Roman" w:hAnsi="Times New Roman" w:cs="Times New Roman"/>
          <w:sz w:val="24"/>
          <w:szCs w:val="24"/>
        </w:rPr>
        <w:t xml:space="preserve"> speech and sentiment.</w:t>
      </w:r>
    </w:p>
    <w:p w14:paraId="524EA66E" w14:textId="77777777" w:rsidR="00822F2D" w:rsidRPr="00822F2D" w:rsidRDefault="00822F2D" w:rsidP="00822F2D">
      <w:pPr>
        <w:numPr>
          <w:ilvl w:val="0"/>
          <w:numId w:val="5"/>
        </w:numPr>
        <w:rPr>
          <w:rFonts w:ascii="Times New Roman" w:hAnsi="Times New Roman" w:cs="Times New Roman"/>
          <w:sz w:val="24"/>
          <w:szCs w:val="24"/>
        </w:rPr>
      </w:pPr>
      <w:r w:rsidRPr="00822F2D">
        <w:rPr>
          <w:rFonts w:ascii="Times New Roman" w:hAnsi="Times New Roman" w:cs="Times New Roman"/>
          <w:b/>
          <w:bCs/>
          <w:sz w:val="24"/>
          <w:szCs w:val="24"/>
        </w:rPr>
        <w:t>Decisions:</w:t>
      </w:r>
      <w:r w:rsidRPr="00822F2D">
        <w:rPr>
          <w:rFonts w:ascii="Times New Roman" w:hAnsi="Times New Roman" w:cs="Times New Roman"/>
          <w:sz w:val="24"/>
          <w:szCs w:val="24"/>
        </w:rPr>
        <w:t xml:space="preserve"> Decision diamonds split the flow based on conditions (e.g., 'Correct input?', 'Last Question?').</w:t>
      </w:r>
    </w:p>
    <w:p w14:paraId="7E8E968B" w14:textId="30B71A14" w:rsidR="00822F2D" w:rsidRPr="00822F2D" w:rsidRDefault="00822F2D" w:rsidP="00822F2D">
      <w:pPr>
        <w:numPr>
          <w:ilvl w:val="0"/>
          <w:numId w:val="5"/>
        </w:numPr>
        <w:rPr>
          <w:rFonts w:ascii="Times New Roman" w:hAnsi="Times New Roman" w:cs="Times New Roman"/>
          <w:sz w:val="24"/>
          <w:szCs w:val="24"/>
        </w:rPr>
      </w:pPr>
      <w:r w:rsidRPr="00822F2D">
        <w:rPr>
          <w:rFonts w:ascii="Times New Roman" w:hAnsi="Times New Roman" w:cs="Times New Roman"/>
          <w:b/>
          <w:bCs/>
          <w:sz w:val="24"/>
          <w:szCs w:val="24"/>
        </w:rPr>
        <w:t>Parallelism:</w:t>
      </w:r>
      <w:r w:rsidRPr="00822F2D">
        <w:rPr>
          <w:rFonts w:ascii="Times New Roman" w:hAnsi="Times New Roman" w:cs="Times New Roman"/>
          <w:sz w:val="24"/>
          <w:szCs w:val="24"/>
        </w:rPr>
        <w:t xml:space="preserve"> Synchronization bars (thick horizontal lines) are used to show parallel processing—the Feedback Engine starts </w:t>
      </w:r>
      <w:proofErr w:type="spellStart"/>
      <w:r w:rsidRPr="00822F2D">
        <w:rPr>
          <w:rFonts w:ascii="Times New Roman" w:hAnsi="Times New Roman" w:cs="Times New Roman"/>
          <w:sz w:val="24"/>
          <w:szCs w:val="24"/>
        </w:rPr>
        <w:t>analyzing</w:t>
      </w:r>
      <w:proofErr w:type="spellEnd"/>
      <w:r w:rsidRPr="00822F2D">
        <w:rPr>
          <w:rFonts w:ascii="Times New Roman" w:hAnsi="Times New Roman" w:cs="Times New Roman"/>
          <w:sz w:val="24"/>
          <w:szCs w:val="24"/>
        </w:rPr>
        <w:t xml:space="preserve"> the data while the Job Seeker is viewing immediate feedback during the loop. The process consolidates before displaying the final report (End Node). This diagram visualizes the complex, concurrent nature of the AI interaction</w:t>
      </w:r>
    </w:p>
    <w:p w14:paraId="46258789" w14:textId="77777777" w:rsidR="00822F2D" w:rsidRPr="00822F2D" w:rsidRDefault="00822F2D" w:rsidP="00822F2D">
      <w:pPr>
        <w:rPr>
          <w:rFonts w:ascii="Times New Roman" w:hAnsi="Times New Roman" w:cs="Times New Roman"/>
          <w:b/>
          <w:bCs/>
          <w:sz w:val="24"/>
          <w:szCs w:val="24"/>
          <w:u w:val="single"/>
        </w:rPr>
      </w:pPr>
      <w:r w:rsidRPr="00822F2D">
        <w:rPr>
          <w:rFonts w:ascii="Times New Roman" w:hAnsi="Times New Roman" w:cs="Times New Roman"/>
          <w:b/>
          <w:bCs/>
          <w:sz w:val="24"/>
          <w:szCs w:val="24"/>
          <w:u w:val="single"/>
        </w:rPr>
        <w:lastRenderedPageBreak/>
        <w:t>5. State Machine Diagram</w:t>
      </w:r>
    </w:p>
    <w:p w14:paraId="28CD6F28" w14:textId="77777777" w:rsidR="00822F2D" w:rsidRP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t xml:space="preserve">The State Machine Diagram illustrates the lifecycle of a key system entity: the </w:t>
      </w:r>
      <w:proofErr w:type="spellStart"/>
      <w:r w:rsidRPr="00822F2D">
        <w:rPr>
          <w:rFonts w:ascii="Times New Roman" w:hAnsi="Times New Roman" w:cs="Times New Roman"/>
          <w:sz w:val="24"/>
          <w:szCs w:val="24"/>
        </w:rPr>
        <w:t>InterviewSession</w:t>
      </w:r>
      <w:proofErr w:type="spellEnd"/>
      <w:r w:rsidRPr="00822F2D">
        <w:rPr>
          <w:rFonts w:ascii="Times New Roman" w:hAnsi="Times New Roman" w:cs="Times New Roman"/>
          <w:sz w:val="24"/>
          <w:szCs w:val="24"/>
        </w:rPr>
        <w:t xml:space="preserve"> object (defined in the Class Diagram). It shows the significant states the object can exist in and the events or conditions that cause it to transition from one state to another.</w:t>
      </w:r>
    </w:p>
    <w:p w14:paraId="0A7B7941" w14:textId="6FBDC01D" w:rsidR="00822F2D" w:rsidRDefault="00822F2D" w:rsidP="00822F2D">
      <w:pPr>
        <w:rPr>
          <w:rFonts w:ascii="Times New Roman" w:hAnsi="Times New Roman" w:cs="Times New Roman"/>
          <w:sz w:val="24"/>
          <w:szCs w:val="24"/>
        </w:rPr>
      </w:pPr>
      <w:r w:rsidRPr="00822F2D">
        <w:rPr>
          <w:rFonts w:ascii="Times New Roman" w:hAnsi="Times New Roman" w:cs="Times New Roman"/>
          <w:sz w:val="24"/>
          <w:szCs w:val="24"/>
        </w:rPr>
        <w:drawing>
          <wp:inline distT="0" distB="0" distL="0" distR="0" wp14:anchorId="5D7FFCCA" wp14:editId="5CD5DA9D">
            <wp:extent cx="5731510" cy="3079115"/>
            <wp:effectExtent l="0" t="0" r="2540" b="6985"/>
            <wp:docPr id="178163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34104" name=""/>
                    <pic:cNvPicPr/>
                  </pic:nvPicPr>
                  <pic:blipFill>
                    <a:blip r:embed="rId9"/>
                    <a:stretch>
                      <a:fillRect/>
                    </a:stretch>
                  </pic:blipFill>
                  <pic:spPr>
                    <a:xfrm>
                      <a:off x="0" y="0"/>
                      <a:ext cx="5731510" cy="3079115"/>
                    </a:xfrm>
                    <a:prstGeom prst="rect">
                      <a:avLst/>
                    </a:prstGeom>
                  </pic:spPr>
                </pic:pic>
              </a:graphicData>
            </a:graphic>
          </wp:inline>
        </w:drawing>
      </w:r>
    </w:p>
    <w:p w14:paraId="48E713E7" w14:textId="77777777" w:rsidR="00822F2D" w:rsidRDefault="00822F2D" w:rsidP="00822F2D">
      <w:pPr>
        <w:rPr>
          <w:rFonts w:ascii="Times New Roman" w:hAnsi="Times New Roman" w:cs="Times New Roman"/>
          <w:sz w:val="24"/>
          <w:szCs w:val="24"/>
        </w:rPr>
      </w:pPr>
    </w:p>
    <w:p w14:paraId="79FA7275" w14:textId="77777777" w:rsidR="00822F2D" w:rsidRPr="00822F2D" w:rsidRDefault="00822F2D" w:rsidP="00822F2D">
      <w:pPr>
        <w:rPr>
          <w:rFonts w:ascii="Times New Roman" w:hAnsi="Times New Roman" w:cs="Times New Roman"/>
          <w:sz w:val="24"/>
          <w:szCs w:val="24"/>
          <w:u w:val="single"/>
        </w:rPr>
      </w:pPr>
      <w:r w:rsidRPr="00822F2D">
        <w:rPr>
          <w:rFonts w:ascii="Times New Roman" w:hAnsi="Times New Roman" w:cs="Times New Roman"/>
          <w:b/>
          <w:bCs/>
          <w:sz w:val="24"/>
          <w:szCs w:val="24"/>
          <w:u w:val="single"/>
        </w:rPr>
        <w:t>Explanation:</w:t>
      </w:r>
    </w:p>
    <w:p w14:paraId="1805EA18" w14:textId="77777777" w:rsidR="00822F2D" w:rsidRPr="00822F2D" w:rsidRDefault="00822F2D" w:rsidP="00822F2D">
      <w:pPr>
        <w:numPr>
          <w:ilvl w:val="0"/>
          <w:numId w:val="6"/>
        </w:numPr>
        <w:rPr>
          <w:rFonts w:ascii="Times New Roman" w:hAnsi="Times New Roman" w:cs="Times New Roman"/>
          <w:sz w:val="24"/>
          <w:szCs w:val="24"/>
        </w:rPr>
      </w:pPr>
      <w:r w:rsidRPr="00822F2D">
        <w:rPr>
          <w:rFonts w:ascii="Times New Roman" w:hAnsi="Times New Roman" w:cs="Times New Roman"/>
          <w:b/>
          <w:bCs/>
          <w:sz w:val="24"/>
          <w:szCs w:val="24"/>
        </w:rPr>
        <w:t>States (Rounded Rectangles):</w:t>
      </w:r>
      <w:r w:rsidRPr="00822F2D">
        <w:rPr>
          <w:rFonts w:ascii="Times New Roman" w:hAnsi="Times New Roman" w:cs="Times New Roman"/>
          <w:sz w:val="24"/>
          <w:szCs w:val="24"/>
        </w:rPr>
        <w:t xml:space="preserve"> The session begins in the Created state (Initial State). It moves through various states like Idle, </w:t>
      </w:r>
      <w:proofErr w:type="spellStart"/>
      <w:r w:rsidRPr="00822F2D">
        <w:rPr>
          <w:rFonts w:ascii="Times New Roman" w:hAnsi="Times New Roman" w:cs="Times New Roman"/>
          <w:sz w:val="24"/>
          <w:szCs w:val="24"/>
        </w:rPr>
        <w:t>ActiveInterview</w:t>
      </w:r>
      <w:proofErr w:type="spellEnd"/>
      <w:r w:rsidRPr="00822F2D">
        <w:rPr>
          <w:rFonts w:ascii="Times New Roman" w:hAnsi="Times New Roman" w:cs="Times New Roman"/>
          <w:sz w:val="24"/>
          <w:szCs w:val="24"/>
        </w:rPr>
        <w:t xml:space="preserve">, Pausing, </w:t>
      </w:r>
      <w:proofErr w:type="spellStart"/>
      <w:r w:rsidRPr="00822F2D">
        <w:rPr>
          <w:rFonts w:ascii="Times New Roman" w:hAnsi="Times New Roman" w:cs="Times New Roman"/>
          <w:sz w:val="24"/>
          <w:szCs w:val="24"/>
        </w:rPr>
        <w:t>ReviewingResults</w:t>
      </w:r>
      <w:proofErr w:type="spellEnd"/>
      <w:r w:rsidRPr="00822F2D">
        <w:rPr>
          <w:rFonts w:ascii="Times New Roman" w:hAnsi="Times New Roman" w:cs="Times New Roman"/>
          <w:sz w:val="24"/>
          <w:szCs w:val="24"/>
        </w:rPr>
        <w:t>, Completed, and Failed.</w:t>
      </w:r>
    </w:p>
    <w:p w14:paraId="35F24A4D" w14:textId="77777777" w:rsidR="00822F2D" w:rsidRPr="00822F2D" w:rsidRDefault="00822F2D" w:rsidP="00822F2D">
      <w:pPr>
        <w:numPr>
          <w:ilvl w:val="0"/>
          <w:numId w:val="6"/>
        </w:numPr>
        <w:rPr>
          <w:rFonts w:ascii="Times New Roman" w:hAnsi="Times New Roman" w:cs="Times New Roman"/>
          <w:sz w:val="24"/>
          <w:szCs w:val="24"/>
        </w:rPr>
      </w:pPr>
      <w:r w:rsidRPr="00822F2D">
        <w:rPr>
          <w:rFonts w:ascii="Times New Roman" w:hAnsi="Times New Roman" w:cs="Times New Roman"/>
          <w:b/>
          <w:bCs/>
          <w:sz w:val="24"/>
          <w:szCs w:val="24"/>
        </w:rPr>
        <w:t>Composite State:</w:t>
      </w:r>
      <w:r w:rsidRPr="00822F2D">
        <w:rPr>
          <w:rFonts w:ascii="Times New Roman" w:hAnsi="Times New Roman" w:cs="Times New Roman"/>
          <w:sz w:val="24"/>
          <w:szCs w:val="24"/>
        </w:rPr>
        <w:t xml:space="preserve"> </w:t>
      </w:r>
      <w:proofErr w:type="spellStart"/>
      <w:r w:rsidRPr="00822F2D">
        <w:rPr>
          <w:rFonts w:ascii="Times New Roman" w:hAnsi="Times New Roman" w:cs="Times New Roman"/>
          <w:sz w:val="24"/>
          <w:szCs w:val="24"/>
        </w:rPr>
        <w:t>ActiveInterview</w:t>
      </w:r>
      <w:proofErr w:type="spellEnd"/>
      <w:r w:rsidRPr="00822F2D">
        <w:rPr>
          <w:rFonts w:ascii="Times New Roman" w:hAnsi="Times New Roman" w:cs="Times New Roman"/>
          <w:sz w:val="24"/>
          <w:szCs w:val="24"/>
        </w:rPr>
        <w:t xml:space="preserve"> is a </w:t>
      </w:r>
      <w:r w:rsidRPr="00822F2D">
        <w:rPr>
          <w:rFonts w:ascii="Times New Roman" w:hAnsi="Times New Roman" w:cs="Times New Roman"/>
          <w:i/>
          <w:iCs/>
          <w:sz w:val="24"/>
          <w:szCs w:val="24"/>
        </w:rPr>
        <w:t>composite state</w:t>
      </w:r>
      <w:r w:rsidRPr="00822F2D">
        <w:rPr>
          <w:rFonts w:ascii="Times New Roman" w:hAnsi="Times New Roman" w:cs="Times New Roman"/>
          <w:sz w:val="24"/>
          <w:szCs w:val="24"/>
        </w:rPr>
        <w:t>, indicating it contains substates (as seen in the internal workflow of the Activity Diagram, image_3.png) where the interview loop occurs.</w:t>
      </w:r>
    </w:p>
    <w:p w14:paraId="2B192C90" w14:textId="77777777" w:rsidR="00822F2D" w:rsidRPr="00822F2D" w:rsidRDefault="00822F2D" w:rsidP="00822F2D">
      <w:pPr>
        <w:numPr>
          <w:ilvl w:val="0"/>
          <w:numId w:val="6"/>
        </w:numPr>
        <w:rPr>
          <w:rFonts w:ascii="Times New Roman" w:hAnsi="Times New Roman" w:cs="Times New Roman"/>
          <w:sz w:val="24"/>
          <w:szCs w:val="24"/>
        </w:rPr>
      </w:pPr>
      <w:r w:rsidRPr="00822F2D">
        <w:rPr>
          <w:rFonts w:ascii="Times New Roman" w:hAnsi="Times New Roman" w:cs="Times New Roman"/>
          <w:b/>
          <w:bCs/>
          <w:sz w:val="24"/>
          <w:szCs w:val="24"/>
        </w:rPr>
        <w:t>Transitions (Arrows):</w:t>
      </w:r>
      <w:r w:rsidRPr="00822F2D">
        <w:rPr>
          <w:rFonts w:ascii="Times New Roman" w:hAnsi="Times New Roman" w:cs="Times New Roman"/>
          <w:sz w:val="24"/>
          <w:szCs w:val="24"/>
        </w:rPr>
        <w:t xml:space="preserve"> Events trigger movement between states. For example, </w:t>
      </w:r>
      <w:proofErr w:type="spellStart"/>
      <w:proofErr w:type="gramStart"/>
      <w:r w:rsidRPr="00822F2D">
        <w:rPr>
          <w:rFonts w:ascii="Times New Roman" w:hAnsi="Times New Roman" w:cs="Times New Roman"/>
          <w:sz w:val="24"/>
          <w:szCs w:val="24"/>
        </w:rPr>
        <w:t>startInterview</w:t>
      </w:r>
      <w:proofErr w:type="spellEnd"/>
      <w:r w:rsidRPr="00822F2D">
        <w:rPr>
          <w:rFonts w:ascii="Times New Roman" w:hAnsi="Times New Roman" w:cs="Times New Roman"/>
          <w:sz w:val="24"/>
          <w:szCs w:val="24"/>
        </w:rPr>
        <w:t>(</w:t>
      </w:r>
      <w:proofErr w:type="gramEnd"/>
      <w:r w:rsidRPr="00822F2D">
        <w:rPr>
          <w:rFonts w:ascii="Times New Roman" w:hAnsi="Times New Roman" w:cs="Times New Roman"/>
          <w:sz w:val="24"/>
          <w:szCs w:val="24"/>
        </w:rPr>
        <w:t xml:space="preserve">) moves the session to </w:t>
      </w:r>
      <w:proofErr w:type="spellStart"/>
      <w:r w:rsidRPr="00822F2D">
        <w:rPr>
          <w:rFonts w:ascii="Times New Roman" w:hAnsi="Times New Roman" w:cs="Times New Roman"/>
          <w:sz w:val="24"/>
          <w:szCs w:val="24"/>
        </w:rPr>
        <w:t>ActiveInterview</w:t>
      </w:r>
      <w:proofErr w:type="spellEnd"/>
      <w:r w:rsidRPr="00822F2D">
        <w:rPr>
          <w:rFonts w:ascii="Times New Roman" w:hAnsi="Times New Roman" w:cs="Times New Roman"/>
          <w:sz w:val="24"/>
          <w:szCs w:val="24"/>
        </w:rPr>
        <w:t>. A network error moves the session to Failed.</w:t>
      </w:r>
    </w:p>
    <w:p w14:paraId="7FCF59D0" w14:textId="77777777" w:rsidR="00822F2D" w:rsidRPr="00822F2D" w:rsidRDefault="00822F2D" w:rsidP="00822F2D">
      <w:pPr>
        <w:numPr>
          <w:ilvl w:val="0"/>
          <w:numId w:val="6"/>
        </w:numPr>
        <w:rPr>
          <w:rFonts w:ascii="Times New Roman" w:hAnsi="Times New Roman" w:cs="Times New Roman"/>
          <w:sz w:val="24"/>
          <w:szCs w:val="24"/>
        </w:rPr>
      </w:pPr>
      <w:r w:rsidRPr="00822F2D">
        <w:rPr>
          <w:rFonts w:ascii="Times New Roman" w:hAnsi="Times New Roman" w:cs="Times New Roman"/>
          <w:b/>
          <w:bCs/>
          <w:sz w:val="24"/>
          <w:szCs w:val="24"/>
        </w:rPr>
        <w:t>Guard Conditions:</w:t>
      </w:r>
      <w:r w:rsidRPr="00822F2D">
        <w:rPr>
          <w:rFonts w:ascii="Times New Roman" w:hAnsi="Times New Roman" w:cs="Times New Roman"/>
          <w:sz w:val="24"/>
          <w:szCs w:val="24"/>
        </w:rPr>
        <w:t xml:space="preserve"> Text in brackets (e.g., [</w:t>
      </w:r>
      <w:proofErr w:type="spellStart"/>
      <w:r w:rsidRPr="00822F2D">
        <w:rPr>
          <w:rFonts w:ascii="Times New Roman" w:hAnsi="Times New Roman" w:cs="Times New Roman"/>
          <w:sz w:val="24"/>
          <w:szCs w:val="24"/>
        </w:rPr>
        <w:t>lastQuestion</w:t>
      </w:r>
      <w:proofErr w:type="spellEnd"/>
      <w:r w:rsidRPr="00822F2D">
        <w:rPr>
          <w:rFonts w:ascii="Times New Roman" w:hAnsi="Times New Roman" w:cs="Times New Roman"/>
          <w:sz w:val="24"/>
          <w:szCs w:val="24"/>
        </w:rPr>
        <w:t>], [</w:t>
      </w:r>
      <w:proofErr w:type="spellStart"/>
      <w:r w:rsidRPr="00822F2D">
        <w:rPr>
          <w:rFonts w:ascii="Times New Roman" w:hAnsi="Times New Roman" w:cs="Times New Roman"/>
          <w:sz w:val="24"/>
          <w:szCs w:val="24"/>
        </w:rPr>
        <w:t>scoreReady</w:t>
      </w:r>
      <w:proofErr w:type="spellEnd"/>
      <w:r w:rsidRPr="00822F2D">
        <w:rPr>
          <w:rFonts w:ascii="Times New Roman" w:hAnsi="Times New Roman" w:cs="Times New Roman"/>
          <w:sz w:val="24"/>
          <w:szCs w:val="24"/>
        </w:rPr>
        <w:t xml:space="preserve">]) acts as a </w:t>
      </w:r>
      <w:r w:rsidRPr="00822F2D">
        <w:rPr>
          <w:rFonts w:ascii="Times New Roman" w:hAnsi="Times New Roman" w:cs="Times New Roman"/>
          <w:i/>
          <w:iCs/>
          <w:sz w:val="24"/>
          <w:szCs w:val="24"/>
        </w:rPr>
        <w:t>guard</w:t>
      </w:r>
      <w:r w:rsidRPr="00822F2D">
        <w:rPr>
          <w:rFonts w:ascii="Times New Roman" w:hAnsi="Times New Roman" w:cs="Times New Roman"/>
          <w:sz w:val="24"/>
          <w:szCs w:val="24"/>
        </w:rPr>
        <w:t>, meaning the transition only occurs if that specific condition is true. This diagram ensures the system correctly handles interruptions (pause/resume), failures, and normal completion of an interview session.</w:t>
      </w:r>
    </w:p>
    <w:p w14:paraId="08B27F3B" w14:textId="77777777" w:rsidR="00822F2D" w:rsidRPr="00822F2D" w:rsidRDefault="00822F2D" w:rsidP="00822F2D">
      <w:pPr>
        <w:rPr>
          <w:rFonts w:ascii="Times New Roman" w:hAnsi="Times New Roman" w:cs="Times New Roman"/>
          <w:sz w:val="24"/>
          <w:szCs w:val="24"/>
        </w:rPr>
      </w:pPr>
    </w:p>
    <w:p w14:paraId="0332FA9A" w14:textId="77777777" w:rsidR="00822F2D" w:rsidRDefault="00822F2D" w:rsidP="00822F2D">
      <w:pPr>
        <w:rPr>
          <w:rFonts w:ascii="Times New Roman" w:hAnsi="Times New Roman" w:cs="Times New Roman"/>
          <w:sz w:val="24"/>
          <w:szCs w:val="24"/>
        </w:rPr>
      </w:pPr>
    </w:p>
    <w:p w14:paraId="24A94AA4" w14:textId="77777777" w:rsidR="00822F2D" w:rsidRPr="00822F2D" w:rsidRDefault="00822F2D" w:rsidP="00822F2D">
      <w:pPr>
        <w:rPr>
          <w:rFonts w:ascii="Times New Roman" w:hAnsi="Times New Roman" w:cs="Times New Roman"/>
          <w:sz w:val="24"/>
          <w:szCs w:val="24"/>
        </w:rPr>
      </w:pPr>
    </w:p>
    <w:p w14:paraId="2032D136" w14:textId="7B703213" w:rsidR="00F007BA" w:rsidRDefault="00F007BA"/>
    <w:sectPr w:rsidR="00F007BA" w:rsidSect="00822F2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7B6E"/>
    <w:multiLevelType w:val="multilevel"/>
    <w:tmpl w:val="0A62C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27CC0"/>
    <w:multiLevelType w:val="multilevel"/>
    <w:tmpl w:val="2C7E4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AA6B68"/>
    <w:multiLevelType w:val="multilevel"/>
    <w:tmpl w:val="A89E1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57A6E"/>
    <w:multiLevelType w:val="multilevel"/>
    <w:tmpl w:val="5804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F712F"/>
    <w:multiLevelType w:val="multilevel"/>
    <w:tmpl w:val="E43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F63AC"/>
    <w:multiLevelType w:val="multilevel"/>
    <w:tmpl w:val="152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85132">
    <w:abstractNumId w:val="0"/>
  </w:num>
  <w:num w:numId="2" w16cid:durableId="1772430747">
    <w:abstractNumId w:val="3"/>
  </w:num>
  <w:num w:numId="3" w16cid:durableId="659235374">
    <w:abstractNumId w:val="2"/>
  </w:num>
  <w:num w:numId="4" w16cid:durableId="250167536">
    <w:abstractNumId w:val="1"/>
  </w:num>
  <w:num w:numId="5" w16cid:durableId="1206213883">
    <w:abstractNumId w:val="5"/>
  </w:num>
  <w:num w:numId="6" w16cid:durableId="1764914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2D"/>
    <w:rsid w:val="0005056C"/>
    <w:rsid w:val="007C3314"/>
    <w:rsid w:val="00822F2D"/>
    <w:rsid w:val="008A3BDC"/>
    <w:rsid w:val="00F00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A2E8"/>
  <w15:chartTrackingRefBased/>
  <w15:docId w15:val="{B33F5161-D653-4483-9273-4734B0CC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2D"/>
    <w:rPr>
      <w:rFonts w:eastAsiaTheme="majorEastAsia" w:cstheme="majorBidi"/>
      <w:color w:val="272727" w:themeColor="text1" w:themeTint="D8"/>
    </w:rPr>
  </w:style>
  <w:style w:type="paragraph" w:styleId="Title">
    <w:name w:val="Title"/>
    <w:basedOn w:val="Normal"/>
    <w:next w:val="Normal"/>
    <w:link w:val="TitleChar"/>
    <w:uiPriority w:val="10"/>
    <w:qFormat/>
    <w:rsid w:val="0082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2D"/>
    <w:pPr>
      <w:spacing w:before="160"/>
      <w:jc w:val="center"/>
    </w:pPr>
    <w:rPr>
      <w:i/>
      <w:iCs/>
      <w:color w:val="404040" w:themeColor="text1" w:themeTint="BF"/>
    </w:rPr>
  </w:style>
  <w:style w:type="character" w:customStyle="1" w:styleId="QuoteChar">
    <w:name w:val="Quote Char"/>
    <w:basedOn w:val="DefaultParagraphFont"/>
    <w:link w:val="Quote"/>
    <w:uiPriority w:val="29"/>
    <w:rsid w:val="00822F2D"/>
    <w:rPr>
      <w:i/>
      <w:iCs/>
      <w:color w:val="404040" w:themeColor="text1" w:themeTint="BF"/>
    </w:rPr>
  </w:style>
  <w:style w:type="paragraph" w:styleId="ListParagraph">
    <w:name w:val="List Paragraph"/>
    <w:basedOn w:val="Normal"/>
    <w:uiPriority w:val="34"/>
    <w:qFormat/>
    <w:rsid w:val="00822F2D"/>
    <w:pPr>
      <w:ind w:left="720"/>
      <w:contextualSpacing/>
    </w:pPr>
  </w:style>
  <w:style w:type="character" w:styleId="IntenseEmphasis">
    <w:name w:val="Intense Emphasis"/>
    <w:basedOn w:val="DefaultParagraphFont"/>
    <w:uiPriority w:val="21"/>
    <w:qFormat/>
    <w:rsid w:val="00822F2D"/>
    <w:rPr>
      <w:i/>
      <w:iCs/>
      <w:color w:val="2F5496" w:themeColor="accent1" w:themeShade="BF"/>
    </w:rPr>
  </w:style>
  <w:style w:type="paragraph" w:styleId="IntenseQuote">
    <w:name w:val="Intense Quote"/>
    <w:basedOn w:val="Normal"/>
    <w:next w:val="Normal"/>
    <w:link w:val="IntenseQuoteChar"/>
    <w:uiPriority w:val="30"/>
    <w:qFormat/>
    <w:rsid w:val="00822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F2D"/>
    <w:rPr>
      <w:i/>
      <w:iCs/>
      <w:color w:val="2F5496" w:themeColor="accent1" w:themeShade="BF"/>
    </w:rPr>
  </w:style>
  <w:style w:type="character" w:styleId="IntenseReference">
    <w:name w:val="Intense Reference"/>
    <w:basedOn w:val="DefaultParagraphFont"/>
    <w:uiPriority w:val="32"/>
    <w:qFormat/>
    <w:rsid w:val="00822F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Anuroop Wilson</dc:creator>
  <cp:keywords/>
  <dc:description/>
  <cp:lastModifiedBy>Anuroop Wilson</cp:lastModifiedBy>
  <cp:revision>1</cp:revision>
  <dcterms:created xsi:type="dcterms:W3CDTF">2026-10-29T18:12:00Z</dcterms:created>
  <dcterms:modified xsi:type="dcterms:W3CDTF">2026-10-29T18:24:00Z</dcterms:modified>
</cp:coreProperties>
</file>