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sz w:val="20"/>
          <w:szCs w:val="20"/>
        </w:rPr>
      </w:pPr>
      <w:bookmarkStart w:id="0" w:name="_gjdgxs" w:colFirst="0" w:colLast="0"/>
      <w:bookmarkEnd w:id="0"/>
      <w:r>
        <w:rPr>
          <w:b/>
          <w:sz w:val="72"/>
          <w:szCs w:val="72"/>
        </w:rPr>
        <w:t xml:space="preserve">project proposal </w:t>
      </w:r>
      <w:r>
        <w:rPr>
          <w:sz w:val="20"/>
          <w:szCs w:val="20"/>
        </w:rPr>
        <w:t xml:space="preserve">                                                                                        DATE: 1</w:t>
      </w:r>
      <w:r>
        <w:rPr>
          <w:rFonts w:hint="default"/>
          <w:sz w:val="20"/>
          <w:szCs w:val="20"/>
          <w:lang w:val="en-US"/>
        </w:rPr>
        <w:t>0</w:t>
      </w:r>
      <w:r>
        <w:rPr>
          <w:sz w:val="20"/>
          <w:szCs w:val="20"/>
        </w:rPr>
        <w:t>-</w:t>
      </w:r>
      <w:r>
        <w:rPr>
          <w:rFonts w:hint="default"/>
          <w:sz w:val="20"/>
          <w:szCs w:val="20"/>
          <w:lang w:val="en-US"/>
        </w:rPr>
        <w:t>feb</w:t>
      </w:r>
      <w:r>
        <w:rPr>
          <w:sz w:val="20"/>
          <w:szCs w:val="20"/>
        </w:rPr>
        <w:t xml:space="preserve"> </w:t>
      </w:r>
    </w:p>
    <w:p>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71755</wp:posOffset>
                </wp:positionV>
                <wp:extent cx="5991225" cy="38100"/>
                <wp:effectExtent l="0" t="0" r="28575" b="19050"/>
                <wp:wrapNone/>
                <wp:docPr id="2" name="Straight Arrow Connector 2"/>
                <wp:cNvGraphicFramePr/>
                <a:graphic xmlns:a="http://schemas.openxmlformats.org/drawingml/2006/main">
                  <a:graphicData uri="http://schemas.microsoft.com/office/word/2010/wordprocessingShape">
                    <wps:wsp>
                      <wps:cNvCnPr/>
                      <wps:spPr>
                        <a:xfrm rot="10800000" flipH="1">
                          <a:off x="0" y="0"/>
                          <a:ext cx="5991225" cy="38100"/>
                        </a:xfrm>
                        <a:prstGeom prst="straightConnector1">
                          <a:avLst/>
                        </a:prstGeom>
                        <a:noFill/>
                        <a:ln w="19050" cap="flat" cmpd="sng">
                          <a:solidFill>
                            <a:schemeClr val="accent2"/>
                          </a:solidFill>
                          <a:prstDash val="solid"/>
                          <a:miter lim="800000"/>
                          <a:headEnd type="none" w="sm" len="sm"/>
                          <a:tailEnd type="none" w="sm" len="sm"/>
                        </a:ln>
                      </wps:spPr>
                      <wps:bodyPr/>
                    </wps:wsp>
                  </a:graphicData>
                </a:graphic>
              </wp:anchor>
            </w:drawing>
          </mc:Choice>
          <mc:Fallback>
            <w:pict>
              <v:shape id="_x0000_s1026" o:spid="_x0000_s1026" o:spt="32" type="#_x0000_t32" style="position:absolute;left:0pt;flip:x;margin-left:0pt;margin-top:5.65pt;height:3pt;width:471.75pt;rotation:11796480f;z-index:251659264;mso-width-relative:page;mso-height-relative:page;" filled="f" stroked="t" coordsize="21600,21600" o:gfxdata="UEsDBAoAAAAAAIdO4kAAAAAAAAAAAAAAAAAEAAAAZHJzL1BLAwQUAAAACACHTuJAE5OHl9UAAAAG&#10;AQAADwAAAGRycy9kb3ducmV2LnhtbE2PwU7DMBBE70j8g7VIXBB10gBtQ5xKoFYcq5Z8wDbeJhHx&#10;Oordpvw9ywmOM7OaeVusr65XFxpD59lAOktAEdfedtwYqD63j0tQISJb7D2TgW8KsC5vbwrMrZ94&#10;T5dDbJSUcMjRQBvjkGsd6pYchpkfiCU7+dFhFDk22o44Sbnr9TxJXrTDjmWhxYHeW6q/DmdnYPEx&#10;zcMbPrDfb3bVuK036aqrjLm/S5NXUJGu8e8YfvEFHUphOvoz26B6A/JIFDfNQEm6esqeQR3FWGSg&#10;y0L/xy9/AFBLAwQUAAAACACHTuJAeIP3SAkCAAArBAAADgAAAGRycy9lMm9Eb2MueG1srVNNj9Mw&#10;EL0j8R8s32nSQFEbNV2hloUDgkoLP8B1nMSSvzTjbdp/z9jJFlgO7IEcovF43vOb5/H27mINOytA&#10;7V3Dl4uSM+Wkb7XrG/7j+/2bNWcYhWuF8U41/KqQ3+1ev9qOoVaVH7xpFTAicViPoeFDjKEuCpSD&#10;sgIXPihHm50HKyItoS9aECOxW1NUZfm+GD20AbxUiJQ9TJt8ZoSXEPqu01IdvHy0ysWJFZQRkVrC&#10;QQfku6y265SM37oOVWSm4dRpzH86hOJT+he7rah7EGHQcpYgXiLhWU9WaEeH3qgOIgr2CPovKqsl&#10;ePRdXEhvi6mR7Ah1sSyfefMwiKByL2Q1hpvp+P9o5dfzEZhuG15x5oSlC3+IIHQ/RPYBwI9s750j&#10;Gz2wKrk1BqwJtHdHmFcYjpBav3RgGXiyeFmuy/Rx1hkdPlMie0Pdsku2/nqzXl0ik5RcbTbLqlpx&#10;Jmnv7XpJYKIvJtbEHgDjJ+UtS0HDcRZ5UzcdIc5fME7AJ0ACO3+vjaG8qI1jIwnalCuSJwUNcEeD&#10;Q6ENZAK6PktFb3SbMAmC0J/2BthZ0BDtCfjuMIv7oywdeBA4THV5K5WJ2upIL8Zo2/DZl5welGg/&#10;upbFayDXHT02nqSh5cwoepoU5LootPl3HVllHDmW7me6kRSdfHvNF5XzNEPZ03ne05D+vs7oX298&#10;9x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Tk4eX1QAAAAYBAAAPAAAAAAAAAAEAIAAAACIAAABk&#10;cnMvZG93bnJldi54bWxQSwECFAAUAAAACACHTuJAeIP3SAkCAAArBAAADgAAAAAAAAABACAAAAAk&#10;AQAAZHJzL2Uyb0RvYy54bWxQSwUGAAAAAAYABgBZAQAAnwUAAAAA&#10;">
                <v:fill on="f" focussize="0,0"/>
                <v:stroke weight="1.5pt" color="#C0504D [3205]" miterlimit="8" joinstyle="miter" startarrowwidth="narrow" startarrowlength="short" endarrowwidth="narrow" endarrowlength="short"/>
                <v:imagedata o:title=""/>
                <o:lock v:ext="edit" aspectratio="f"/>
              </v:shape>
            </w:pict>
          </mc:Fallback>
        </mc:AlternateContent>
      </w:r>
    </w:p>
    <w:p>
      <w:pPr>
        <w:pStyle w:val="2"/>
        <w:rPr>
          <w:rFonts w:hint="default" w:cs="Cambria" w:asciiTheme="majorAscii" w:hAnsiTheme="majorAscii"/>
        </w:rPr>
      </w:pPr>
      <w:r>
        <w:rPr>
          <w:rFonts w:hint="default" w:cs="Cambria" w:asciiTheme="majorAscii" w:hAnsiTheme="majorAscii"/>
        </w:rPr>
        <w:t>project rules</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pPr>
      <w:r>
        <w:rPr>
          <w:color w:val="000000"/>
        </w:rPr>
        <w:t>Follow the guidelines and timelines.</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pPr>
      <w:r>
        <w:rPr>
          <w:color w:val="000000"/>
        </w:rPr>
        <w:t>2-3 members are allowed in a group.</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pPr>
      <w:r>
        <w:rPr>
          <w:color w:val="000000"/>
        </w:rPr>
        <w:t>Plagiarized/copied submission would be marked 0.</w:t>
      </w:r>
    </w:p>
    <w:p>
      <w:pPr>
        <w:numPr>
          <w:ilvl w:val="0"/>
          <w:numId w:val="1"/>
        </w:numPr>
        <w:pBdr>
          <w:top w:val="none" w:color="auto" w:sz="0" w:space="0"/>
          <w:left w:val="none" w:color="auto" w:sz="0" w:space="0"/>
          <w:bottom w:val="none" w:color="auto" w:sz="0" w:space="0"/>
          <w:right w:val="none" w:color="auto" w:sz="0" w:space="0"/>
          <w:between w:val="none" w:color="auto" w:sz="0" w:space="0"/>
        </w:pBdr>
      </w:pPr>
      <w:r>
        <w:rPr>
          <w:color w:val="000000"/>
        </w:rPr>
        <w:t>Same project idea would not be accepted twice.</w:t>
      </w:r>
    </w:p>
    <w:p>
      <w:pPr>
        <w:pStyle w:val="2"/>
        <w:rPr>
          <w:rFonts w:hint="default" w:asciiTheme="majorAscii" w:hAnsiTheme="majorAscii"/>
        </w:rPr>
      </w:pPr>
    </w:p>
    <w:p>
      <w:pPr>
        <w:pStyle w:val="2"/>
        <w:rPr>
          <w:rFonts w:hint="default" w:asciiTheme="majorAscii" w:hAnsiTheme="majorAscii"/>
        </w:rPr>
      </w:pPr>
      <w:r>
        <w:rPr>
          <w:rFonts w:hint="default" w:asciiTheme="majorAscii" w:hAnsiTheme="majorAscii"/>
        </w:rPr>
        <w:t>learning objectives</w:t>
      </w:r>
    </w:p>
    <w:p>
      <w:pPr>
        <w:numPr>
          <w:ilvl w:val="0"/>
          <w:numId w:val="2"/>
        </w:numPr>
        <w:pBdr>
          <w:top w:val="none" w:color="auto" w:sz="0" w:space="0"/>
          <w:left w:val="none" w:color="auto" w:sz="0" w:space="0"/>
          <w:bottom w:val="none" w:color="auto" w:sz="0" w:space="0"/>
          <w:right w:val="none" w:color="auto" w:sz="0" w:space="0"/>
          <w:between w:val="none" w:color="auto" w:sz="0" w:space="0"/>
        </w:pBdr>
      </w:pPr>
      <w:r>
        <w:rPr>
          <w:color w:val="000000"/>
        </w:rPr>
        <w:t>Creation of full-fledged Management System application with as a Web Application.</w:t>
      </w:r>
    </w:p>
    <w:p>
      <w:pPr>
        <w:pStyle w:val="2"/>
        <w:rPr>
          <w:rFonts w:hint="default" w:ascii="Calibri" w:hAnsi="Calibri" w:cs="Calibri"/>
        </w:rPr>
      </w:pPr>
    </w:p>
    <w:p>
      <w:pPr>
        <w:pStyle w:val="2"/>
      </w:pPr>
      <w:r>
        <w:rPr>
          <w:rFonts w:hint="default" w:ascii="Calibri" w:hAnsi="Calibri" w:cs="Calibri"/>
        </w:rPr>
        <w:t>project idea</w:t>
      </w:r>
      <w:r>
        <w:t xml:space="preserve"> </w:t>
      </w:r>
    </w:p>
    <w:p>
      <w:pPr>
        <w:rPr>
          <w:rFonts w:hint="default"/>
          <w:lang w:val="en-US"/>
        </w:rPr>
      </w:pPr>
      <w:r>
        <w:rPr>
          <w:rFonts w:hint="default"/>
          <w:lang w:val="en-US"/>
        </w:rPr>
        <w:t xml:space="preserve">Introducing </w:t>
      </w:r>
      <w:r>
        <w:rPr>
          <w:rFonts w:hint="default"/>
          <w:b/>
          <w:bCs/>
          <w:lang w:val="en-US"/>
        </w:rPr>
        <w:t>Cheap Rides</w:t>
      </w:r>
      <w:r>
        <w:rPr>
          <w:rFonts w:hint="default"/>
          <w:lang w:val="en-US"/>
        </w:rPr>
        <w:t>, a comprehensive online platform revolutionizing the way people commute and transport goods. Our web application seamlessly connects riders with available transportation options based on their current location, offering both passenger and goods transportation services.</w:t>
      </w:r>
    </w:p>
    <w:p>
      <w:pPr>
        <w:rPr>
          <w:rFonts w:hint="default"/>
          <w:lang w:val="en-US"/>
        </w:rPr>
      </w:pPr>
      <w:r>
        <w:rPr>
          <w:rFonts w:hint="default"/>
          <w:lang w:val="en-US"/>
        </w:rPr>
        <w:t>For riders, Cheap Rides provides a convenient platform to register their vehicles and reach potential customers without the need for a physical rental office. Through our service, riders can easily advertise their services and attract customers, streamlining the process of finding rides.</w:t>
      </w:r>
    </w:p>
    <w:p>
      <w:pPr>
        <w:rPr>
          <w:rFonts w:hint="default"/>
          <w:lang w:val="en-US"/>
        </w:rPr>
      </w:pPr>
      <w:r>
        <w:rPr>
          <w:rFonts w:hint="default"/>
          <w:lang w:val="en-US"/>
        </w:rPr>
        <w:t>Customers can effortlessly book rides within their vicinity, with a user-friendly interface displaying all available riders in the area. Whether it's a quick trip across town or the need to transport goods, Cheap Rides offers a reliable solution.</w:t>
      </w:r>
    </w:p>
    <w:p>
      <w:pPr>
        <w:rPr>
          <w:rFonts w:hint="default"/>
          <w:lang w:val="en-US"/>
        </w:rPr>
      </w:pPr>
      <w:r>
        <w:rPr>
          <w:rFonts w:hint="default"/>
          <w:lang w:val="en-US"/>
        </w:rPr>
        <w:t>Additionally, our platform maintains a comprehensive history of rides for both riders and customers, providing transparency and accountability for every journey taken.</w:t>
      </w:r>
    </w:p>
    <w:p>
      <w:pPr>
        <w:rPr>
          <w:rFonts w:hint="default"/>
          <w:lang w:val="en-US"/>
        </w:rPr>
      </w:pPr>
      <w:r>
        <w:rPr>
          <w:rFonts w:hint="default"/>
          <w:lang w:val="en-US"/>
        </w:rPr>
        <w:t xml:space="preserve">  </w:t>
      </w:r>
    </w:p>
    <w:p/>
    <w:tbl>
      <w:tblPr>
        <w:tblStyle w:val="13"/>
        <w:tblW w:w="9350" w:type="dxa"/>
        <w:tblInd w:w="0" w:type="dxa"/>
        <w:tblBorders>
          <w:top w:val="single" w:color="ED7D31" w:sz="4" w:space="0"/>
          <w:left w:val="single" w:color="ED7D31" w:sz="4" w:space="0"/>
          <w:bottom w:val="single" w:color="ED7D31" w:sz="4" w:space="0"/>
          <w:right w:val="single" w:color="ED7D31" w:sz="4" w:space="0"/>
          <w:insideH w:val="single" w:color="F4B083" w:sz="4" w:space="0"/>
          <w:insideV w:val="single" w:color="F4B083" w:sz="4" w:space="0"/>
        </w:tblBorders>
        <w:tblLayout w:type="fixed"/>
        <w:tblCellMar>
          <w:top w:w="0" w:type="dxa"/>
          <w:left w:w="108" w:type="dxa"/>
          <w:bottom w:w="0" w:type="dxa"/>
          <w:right w:w="108" w:type="dxa"/>
        </w:tblCellMar>
      </w:tblPr>
      <w:tblGrid>
        <w:gridCol w:w="805"/>
        <w:gridCol w:w="2340"/>
        <w:gridCol w:w="6205"/>
      </w:tblGrid>
      <w:tr>
        <w:tblPrEx>
          <w:tblBorders>
            <w:top w:val="single" w:color="ED7D31" w:sz="4" w:space="0"/>
            <w:left w:val="single" w:color="ED7D31" w:sz="4" w:space="0"/>
            <w:bottom w:val="single" w:color="ED7D31" w:sz="4" w:space="0"/>
            <w:right w:val="single" w:color="ED7D31" w:sz="4" w:space="0"/>
            <w:insideH w:val="single" w:color="F4B083" w:sz="4" w:space="0"/>
            <w:insideV w:val="single" w:color="F4B083" w:sz="4" w:space="0"/>
          </w:tblBorders>
          <w:tblCellMar>
            <w:top w:w="0" w:type="dxa"/>
            <w:left w:w="108" w:type="dxa"/>
            <w:bottom w:w="0" w:type="dxa"/>
            <w:right w:w="108" w:type="dxa"/>
          </w:tblCellMar>
        </w:tblPrEx>
        <w:trPr>
          <w:trHeight w:val="728" w:hRule="atLeast"/>
        </w:trPr>
        <w:tc>
          <w:tcPr>
            <w:tcW w:w="9350" w:type="dxa"/>
            <w:gridSpan w:val="3"/>
            <w:tcBorders>
              <w:bottom w:val="single" w:color="ED7D31" w:sz="4" w:space="0"/>
              <w:right w:val="nil"/>
            </w:tcBorders>
            <w:shd w:val="clear" w:color="auto" w:fill="ED7D31"/>
            <w:vAlign w:val="center"/>
          </w:tcPr>
          <w:p>
            <w:pPr>
              <w:pStyle w:val="4"/>
              <w:spacing w:line="240" w:lineRule="auto"/>
              <w:jc w:val="center"/>
              <w:outlineLvl w:val="2"/>
              <w:rPr>
                <w:rFonts w:hint="default"/>
                <w:b/>
                <w:color w:val="F2F2F2"/>
                <w:sz w:val="56"/>
                <w:szCs w:val="72"/>
                <w:lang w:val="en-US"/>
              </w:rPr>
            </w:pPr>
            <w:r>
              <w:rPr>
                <w:rFonts w:hint="default" w:ascii="Calibri" w:hAnsi="Calibri" w:cs="Calibri"/>
                <w:b/>
                <w:color w:val="F2F2F2"/>
                <w:sz w:val="56"/>
                <w:szCs w:val="72"/>
                <w:lang w:val="en-US"/>
              </w:rPr>
              <w:t>CHEAP RIDES</w:t>
            </w:r>
          </w:p>
        </w:tc>
      </w:tr>
      <w:tr>
        <w:tblPrEx>
          <w:tblBorders>
            <w:top w:val="single" w:color="ED7D31" w:sz="4" w:space="0"/>
            <w:left w:val="single" w:color="ED7D31" w:sz="4" w:space="0"/>
            <w:bottom w:val="single" w:color="ED7D31" w:sz="4" w:space="0"/>
            <w:right w:val="single" w:color="ED7D31" w:sz="4" w:space="0"/>
            <w:insideH w:val="single" w:color="F4B083" w:sz="4" w:space="0"/>
            <w:insideV w:val="single" w:color="F4B083" w:sz="4" w:space="0"/>
          </w:tblBorders>
          <w:tblCellMar>
            <w:top w:w="0" w:type="dxa"/>
            <w:left w:w="108" w:type="dxa"/>
            <w:bottom w:w="0" w:type="dxa"/>
            <w:right w:w="108" w:type="dxa"/>
          </w:tblCellMar>
        </w:tblPrEx>
        <w:trPr>
          <w:trHeight w:val="728" w:hRule="atLeast"/>
        </w:trPr>
        <w:tc>
          <w:tcPr>
            <w:tcW w:w="805" w:type="dxa"/>
            <w:tcBorders>
              <w:top w:val="single" w:color="ED7D31" w:sz="4" w:space="0"/>
              <w:bottom w:val="single" w:color="ED7D31" w:sz="4" w:space="0"/>
              <w:right w:val="single" w:color="ED7D31" w:sz="4" w:space="0"/>
              <w:insideH w:val="single" w:sz="4" w:space="0"/>
            </w:tcBorders>
            <w:shd w:val="clear" w:color="auto" w:fill="FFFFFF"/>
            <w:vAlign w:val="center"/>
          </w:tcPr>
          <w:p>
            <w:pPr>
              <w:spacing w:after="0" w:line="240" w:lineRule="auto"/>
              <w:jc w:val="center"/>
              <w:rPr>
                <w:b/>
              </w:rPr>
            </w:pPr>
            <w:r>
              <w:rPr>
                <w:b w:val="0"/>
              </w:rPr>
              <w:t>Sr. #</w:t>
            </w:r>
          </w:p>
        </w:tc>
        <w:tc>
          <w:tcPr>
            <w:tcW w:w="2340" w:type="dxa"/>
            <w:tcBorders>
              <w:top w:val="single" w:color="ED7D31" w:sz="4" w:space="0"/>
              <w:left w:val="single" w:color="ED7D31" w:sz="4" w:space="0"/>
              <w:bottom w:val="single" w:color="ED7D31" w:sz="4" w:space="0"/>
              <w:right w:val="single" w:color="ED7D31" w:sz="4" w:space="0"/>
              <w:insideH w:val="single" w:sz="4" w:space="0"/>
            </w:tcBorders>
            <w:vAlign w:val="center"/>
          </w:tcPr>
          <w:p>
            <w:pPr>
              <w:spacing w:after="0" w:line="240" w:lineRule="auto"/>
              <w:jc w:val="center"/>
            </w:pPr>
            <w:r>
              <w:t>Roll Number</w:t>
            </w:r>
          </w:p>
        </w:tc>
        <w:tc>
          <w:tcPr>
            <w:tcW w:w="6205" w:type="dxa"/>
            <w:tcBorders>
              <w:top w:val="single" w:color="ED7D31" w:sz="4" w:space="0"/>
              <w:left w:val="single" w:color="ED7D31" w:sz="4" w:space="0"/>
              <w:bottom w:val="single" w:color="ED7D31" w:sz="4" w:space="0"/>
              <w:insideH w:val="single" w:sz="4" w:space="0"/>
            </w:tcBorders>
            <w:vAlign w:val="center"/>
          </w:tcPr>
          <w:p>
            <w:pPr>
              <w:spacing w:after="0" w:line="240" w:lineRule="auto"/>
              <w:jc w:val="center"/>
            </w:pPr>
            <w:r>
              <w:t>Name</w:t>
            </w:r>
          </w:p>
        </w:tc>
      </w:tr>
      <w:tr>
        <w:tblPrEx>
          <w:tblBorders>
            <w:top w:val="single" w:color="ED7D31" w:sz="4" w:space="0"/>
            <w:left w:val="single" w:color="ED7D31" w:sz="4" w:space="0"/>
            <w:bottom w:val="single" w:color="ED7D31" w:sz="4" w:space="0"/>
            <w:right w:val="single" w:color="ED7D31" w:sz="4" w:space="0"/>
            <w:insideH w:val="single" w:color="F4B083" w:sz="4" w:space="0"/>
            <w:insideV w:val="single" w:color="F4B083" w:sz="4" w:space="0"/>
          </w:tblBorders>
          <w:tblCellMar>
            <w:top w:w="0" w:type="dxa"/>
            <w:left w:w="108" w:type="dxa"/>
            <w:bottom w:w="0" w:type="dxa"/>
            <w:right w:w="108" w:type="dxa"/>
          </w:tblCellMar>
        </w:tblPrEx>
        <w:trPr>
          <w:trHeight w:val="728" w:hRule="atLeast"/>
        </w:trPr>
        <w:tc>
          <w:tcPr>
            <w:tcW w:w="805" w:type="dxa"/>
            <w:tcBorders>
              <w:right w:val="single" w:color="ED7D31" w:sz="4" w:space="0"/>
            </w:tcBorders>
            <w:shd w:val="clear" w:color="auto" w:fill="FFFFFF"/>
            <w:vAlign w:val="center"/>
          </w:tcPr>
          <w:p>
            <w:pPr>
              <w:spacing w:after="0" w:line="240" w:lineRule="auto"/>
              <w:jc w:val="center"/>
              <w:rPr>
                <w:b/>
              </w:rPr>
            </w:pPr>
            <w:r>
              <w:rPr>
                <w:b w:val="0"/>
              </w:rPr>
              <w:t>1</w:t>
            </w:r>
          </w:p>
        </w:tc>
        <w:tc>
          <w:tcPr>
            <w:tcW w:w="2340" w:type="dxa"/>
            <w:tcBorders>
              <w:left w:val="single" w:color="ED7D31" w:sz="4" w:space="0"/>
              <w:right w:val="single" w:color="ED7D31" w:sz="4" w:space="0"/>
            </w:tcBorders>
            <w:vAlign w:val="center"/>
          </w:tcPr>
          <w:p>
            <w:pPr>
              <w:pBdr>
                <w:top w:val="none" w:color="auto" w:sz="0" w:space="0"/>
                <w:left w:val="none" w:color="auto" w:sz="0" w:space="0"/>
                <w:bottom w:val="none" w:color="auto" w:sz="0" w:space="0"/>
                <w:right w:val="none" w:color="auto" w:sz="0" w:space="0"/>
                <w:between w:val="none" w:color="auto" w:sz="0" w:space="0"/>
              </w:pBdr>
              <w:spacing w:after="160" w:line="259" w:lineRule="auto"/>
              <w:rPr>
                <w:rFonts w:hint="default"/>
                <w:color w:val="000000"/>
                <w:lang w:val="en-US"/>
              </w:rPr>
            </w:pPr>
            <w:r>
              <w:rPr>
                <w:color w:val="000000"/>
              </w:rPr>
              <w:t xml:space="preserve">         20F-0</w:t>
            </w:r>
            <w:r>
              <w:rPr>
                <w:rFonts w:hint="default"/>
                <w:color w:val="000000"/>
                <w:lang w:val="en-US"/>
              </w:rPr>
              <w:t>101</w:t>
            </w:r>
          </w:p>
        </w:tc>
        <w:tc>
          <w:tcPr>
            <w:tcW w:w="6205" w:type="dxa"/>
            <w:tcBorders>
              <w:left w:val="single" w:color="ED7D31" w:sz="4" w:space="0"/>
            </w:tcBorders>
            <w:vAlign w:val="center"/>
          </w:tcPr>
          <w:p>
            <w:pPr>
              <w:spacing w:after="0" w:line="240" w:lineRule="auto"/>
              <w:jc w:val="center"/>
              <w:rPr>
                <w:rFonts w:hint="default"/>
                <w:lang w:val="en-US"/>
              </w:rPr>
            </w:pPr>
            <w:r>
              <w:rPr>
                <w:rFonts w:hint="default"/>
                <w:lang w:val="en-US"/>
              </w:rPr>
              <w:t>Muhammad Abubakar Siddique</w:t>
            </w:r>
          </w:p>
        </w:tc>
      </w:tr>
      <w:tr>
        <w:tblPrEx>
          <w:tblBorders>
            <w:top w:val="single" w:color="ED7D31" w:sz="4" w:space="0"/>
            <w:left w:val="single" w:color="ED7D31" w:sz="4" w:space="0"/>
            <w:bottom w:val="single" w:color="ED7D31" w:sz="4" w:space="0"/>
            <w:right w:val="single" w:color="ED7D31" w:sz="4" w:space="0"/>
            <w:insideH w:val="single" w:color="F4B083" w:sz="4" w:space="0"/>
            <w:insideV w:val="single" w:color="F4B083" w:sz="4" w:space="0"/>
          </w:tblBorders>
          <w:tblCellMar>
            <w:top w:w="0" w:type="dxa"/>
            <w:left w:w="108" w:type="dxa"/>
            <w:bottom w:w="0" w:type="dxa"/>
            <w:right w:w="108" w:type="dxa"/>
          </w:tblCellMar>
        </w:tblPrEx>
        <w:trPr>
          <w:trHeight w:val="728" w:hRule="atLeast"/>
        </w:trPr>
        <w:tc>
          <w:tcPr>
            <w:tcW w:w="805" w:type="dxa"/>
            <w:tcBorders>
              <w:top w:val="single" w:color="ED7D31" w:sz="4" w:space="0"/>
              <w:bottom w:val="single" w:color="ED7D31" w:sz="4" w:space="0"/>
              <w:right w:val="single" w:color="ED7D31" w:sz="4" w:space="0"/>
              <w:insideH w:val="single" w:sz="4" w:space="0"/>
            </w:tcBorders>
            <w:shd w:val="clear" w:color="auto" w:fill="FFFFFF"/>
            <w:vAlign w:val="center"/>
          </w:tcPr>
          <w:p>
            <w:pPr>
              <w:spacing w:after="0" w:line="240" w:lineRule="auto"/>
              <w:jc w:val="center"/>
              <w:rPr>
                <w:b/>
              </w:rPr>
            </w:pPr>
            <w:r>
              <w:rPr>
                <w:b w:val="0"/>
              </w:rPr>
              <w:t>2</w:t>
            </w:r>
          </w:p>
        </w:tc>
        <w:tc>
          <w:tcPr>
            <w:tcW w:w="2340" w:type="dxa"/>
            <w:tcBorders>
              <w:top w:val="single" w:color="ED7D31" w:sz="4" w:space="0"/>
              <w:left w:val="single" w:color="ED7D31" w:sz="4" w:space="0"/>
              <w:bottom w:val="single" w:color="ED7D31" w:sz="4" w:space="0"/>
              <w:right w:val="single" w:color="ED7D31" w:sz="4" w:space="0"/>
              <w:insideH w:val="single" w:sz="4" w:space="0"/>
            </w:tcBorders>
            <w:vAlign w:val="center"/>
          </w:tcPr>
          <w:p>
            <w:pPr>
              <w:pBdr>
                <w:top w:val="none" w:color="auto" w:sz="0" w:space="0"/>
                <w:left w:val="none" w:color="auto" w:sz="0" w:space="0"/>
                <w:bottom w:val="none" w:color="auto" w:sz="0" w:space="0"/>
                <w:right w:val="none" w:color="auto" w:sz="0" w:space="0"/>
                <w:between w:val="none" w:color="auto" w:sz="0" w:space="0"/>
              </w:pBdr>
              <w:spacing w:after="160" w:line="259" w:lineRule="auto"/>
              <w:rPr>
                <w:rFonts w:hint="default"/>
                <w:color w:val="000000"/>
                <w:lang w:val="en-US"/>
              </w:rPr>
            </w:pPr>
            <w:r>
              <w:rPr>
                <w:color w:val="000000"/>
              </w:rPr>
              <w:t xml:space="preserve">         2</w:t>
            </w:r>
            <w:r>
              <w:rPr>
                <w:rFonts w:hint="default"/>
                <w:color w:val="000000"/>
                <w:lang w:val="en-US"/>
              </w:rPr>
              <w:t>1F-9052</w:t>
            </w:r>
          </w:p>
        </w:tc>
        <w:tc>
          <w:tcPr>
            <w:tcW w:w="6205" w:type="dxa"/>
            <w:tcBorders>
              <w:top w:val="single" w:color="ED7D31" w:sz="4" w:space="0"/>
              <w:left w:val="single" w:color="ED7D31" w:sz="4" w:space="0"/>
              <w:bottom w:val="single" w:color="ED7D31" w:sz="4" w:space="0"/>
              <w:insideH w:val="single" w:sz="4" w:space="0"/>
            </w:tcBorders>
            <w:vAlign w:val="center"/>
          </w:tcPr>
          <w:p>
            <w:pPr>
              <w:spacing w:after="0" w:line="240" w:lineRule="auto"/>
              <w:jc w:val="center"/>
              <w:rPr>
                <w:rFonts w:hint="default"/>
                <w:lang w:val="en-US"/>
              </w:rPr>
            </w:pPr>
            <w:r>
              <w:rPr>
                <w:rFonts w:hint="default"/>
                <w:lang w:val="en-US"/>
              </w:rPr>
              <w:t>Hateem Khurram</w:t>
            </w:r>
          </w:p>
        </w:tc>
      </w:tr>
    </w:tbl>
    <w:p/>
    <w:p/>
    <w:p>
      <w:pPr>
        <w:pStyle w:val="2"/>
        <w:bidi w:val="0"/>
        <w:rPr>
          <w:rFonts w:hint="default"/>
          <w:lang w:val="en-US"/>
        </w:rPr>
      </w:pPr>
      <w:r>
        <w:rPr>
          <w:rFonts w:hint="default" w:ascii="Calibri" w:hAnsi="Calibri" w:cs="Calibri"/>
          <w:lang w:val="en-US"/>
        </w:rPr>
        <w:t>Functional Requirements:</w:t>
      </w:r>
    </w:p>
    <w:p>
      <w:pPr>
        <w:pStyle w:val="3"/>
        <w:numPr>
          <w:numId w:val="0"/>
        </w:numPr>
        <w:bidi w:val="0"/>
        <w:ind w:leftChars="0"/>
        <w:rPr>
          <w:rFonts w:hint="default" w:ascii="Calibri" w:hAnsi="Calibri" w:cs="Calibri"/>
          <w:sz w:val="36"/>
          <w:szCs w:val="36"/>
          <w:lang w:val="en-US"/>
        </w:rPr>
      </w:pPr>
      <w:r>
        <w:rPr>
          <w:rFonts w:hint="default" w:ascii="Calibri" w:hAnsi="Calibri" w:cs="Calibri"/>
          <w:sz w:val="36"/>
          <w:szCs w:val="36"/>
          <w:lang w:val="en-US"/>
        </w:rPr>
        <w:t>Admin Module:</w:t>
      </w:r>
    </w:p>
    <w:p>
      <w:pPr>
        <w:pStyle w:val="4"/>
        <w:numPr>
          <w:numId w:val="0"/>
        </w:numPr>
        <w:bidi w:val="0"/>
        <w:ind w:leftChars="0"/>
        <w:rPr>
          <w:rFonts w:hint="default" w:ascii="Calibri" w:hAnsi="Calibri" w:cs="Calibri"/>
          <w:lang w:val="en-US"/>
        </w:rPr>
      </w:pPr>
      <w:r>
        <w:rPr>
          <w:rFonts w:hint="default" w:ascii="Calibri" w:hAnsi="Calibri" w:cs="Calibri"/>
          <w:lang w:val="en-US"/>
        </w:rPr>
        <w:t>User Management:</w:t>
      </w:r>
    </w:p>
    <w:p>
      <w:pPr>
        <w:numPr>
          <w:ilvl w:val="0"/>
          <w:numId w:val="3"/>
        </w:numPr>
        <w:ind w:left="420" w:leftChars="0" w:hanging="420" w:firstLineChars="0"/>
        <w:rPr>
          <w:rFonts w:hint="default" w:ascii="Calibri" w:hAnsi="Calibri" w:cs="Calibri"/>
          <w:lang w:val="en-US"/>
        </w:rPr>
      </w:pPr>
      <w:r>
        <w:rPr>
          <w:rFonts w:hint="default" w:ascii="Calibri" w:hAnsi="Calibri" w:cs="Calibri"/>
          <w:lang w:val="en-US"/>
        </w:rPr>
        <w:t>Admin must add, edit, delete, and search rider and customer accounts</w:t>
      </w:r>
    </w:p>
    <w:p>
      <w:pPr>
        <w:numPr>
          <w:ilvl w:val="0"/>
          <w:numId w:val="3"/>
        </w:numPr>
        <w:ind w:left="420" w:leftChars="0" w:hanging="420" w:firstLineChars="0"/>
        <w:rPr>
          <w:rFonts w:hint="default"/>
          <w:lang w:val="en-US"/>
        </w:rPr>
      </w:pPr>
      <w:r>
        <w:rPr>
          <w:rFonts w:hint="default" w:ascii="Calibri" w:hAnsi="Calibri" w:cs="Calibri"/>
          <w:lang w:val="en-US"/>
        </w:rPr>
        <w:t>Admin must modify, and view the user information such as name, contact details, and login credentials e.t.c</w:t>
      </w:r>
    </w:p>
    <w:p>
      <w:pPr>
        <w:pStyle w:val="4"/>
        <w:bidi w:val="0"/>
        <w:rPr>
          <w:rFonts w:hint="default" w:ascii="Calibri" w:hAnsi="Calibri" w:cs="Calibri"/>
          <w:lang w:val="en-US"/>
        </w:rPr>
      </w:pPr>
      <w:r>
        <w:rPr>
          <w:rFonts w:hint="default" w:ascii="Calibri" w:hAnsi="Calibri" w:cs="Calibri"/>
          <w:lang w:val="en-US"/>
        </w:rPr>
        <w:t>Rider Management:</w:t>
      </w:r>
    </w:p>
    <w:p>
      <w:pPr>
        <w:numPr>
          <w:ilvl w:val="0"/>
          <w:numId w:val="3"/>
        </w:numPr>
        <w:ind w:left="420" w:leftChars="0" w:hanging="420" w:firstLineChars="0"/>
        <w:rPr>
          <w:rFonts w:hint="default"/>
          <w:lang w:val="en-US"/>
        </w:rPr>
      </w:pPr>
      <w:r>
        <w:rPr>
          <w:rFonts w:hint="default" w:ascii="Calibri" w:hAnsi="Calibri" w:cs="Calibri"/>
          <w:lang w:val="en-US"/>
        </w:rPr>
        <w:t>Admin must add, edit, delete, and search the profiles including the personal information, and vehicle details.</w:t>
      </w:r>
    </w:p>
    <w:p>
      <w:pPr>
        <w:numPr>
          <w:ilvl w:val="0"/>
          <w:numId w:val="3"/>
        </w:numPr>
        <w:ind w:left="420" w:leftChars="0" w:hanging="420" w:firstLineChars="0"/>
        <w:rPr>
          <w:rFonts w:hint="default"/>
          <w:lang w:val="en-US"/>
        </w:rPr>
      </w:pPr>
      <w:r>
        <w:rPr>
          <w:rFonts w:hint="default" w:ascii="Calibri" w:hAnsi="Calibri" w:cs="Calibri"/>
          <w:lang w:val="en-US"/>
        </w:rPr>
        <w:t>Admin must view and manage the rider history.</w:t>
      </w:r>
    </w:p>
    <w:p>
      <w:pPr>
        <w:pStyle w:val="4"/>
        <w:bidi w:val="0"/>
        <w:rPr>
          <w:rFonts w:hint="default" w:ascii="Calibri" w:hAnsi="Calibri" w:cs="Calibri"/>
          <w:lang w:val="en-US"/>
        </w:rPr>
      </w:pPr>
      <w:r>
        <w:rPr>
          <w:rFonts w:hint="default" w:ascii="Calibri" w:hAnsi="Calibri" w:cs="Calibri"/>
          <w:lang w:val="en-US"/>
        </w:rPr>
        <w:t>Customer Management:</w:t>
      </w:r>
    </w:p>
    <w:p>
      <w:pPr>
        <w:numPr>
          <w:ilvl w:val="0"/>
          <w:numId w:val="3"/>
        </w:numPr>
        <w:ind w:left="420" w:leftChars="0" w:hanging="420" w:firstLineChars="0"/>
        <w:rPr>
          <w:rFonts w:hint="default"/>
          <w:lang w:val="en-US"/>
        </w:rPr>
      </w:pPr>
      <w:r>
        <w:rPr>
          <w:rFonts w:hint="default" w:ascii="Calibri" w:hAnsi="Calibri" w:cs="Calibri"/>
          <w:lang w:val="en-US"/>
        </w:rPr>
        <w:t>Admin must add, edit, delete, and search the profiles including the personal information.</w:t>
      </w:r>
    </w:p>
    <w:p>
      <w:pPr>
        <w:numPr>
          <w:ilvl w:val="0"/>
          <w:numId w:val="3"/>
        </w:numPr>
        <w:ind w:left="420" w:leftChars="0" w:hanging="420" w:firstLineChars="0"/>
        <w:rPr>
          <w:rFonts w:hint="default"/>
          <w:lang w:val="en-US"/>
        </w:rPr>
      </w:pPr>
      <w:r>
        <w:rPr>
          <w:rFonts w:hint="default" w:ascii="Calibri" w:hAnsi="Calibri" w:cs="Calibri"/>
          <w:lang w:val="en-US"/>
        </w:rPr>
        <w:t>Admin must view and manage the rider history.</w:t>
      </w:r>
    </w:p>
    <w:p>
      <w:pPr>
        <w:pStyle w:val="4"/>
        <w:bidi w:val="0"/>
        <w:rPr>
          <w:rFonts w:hint="default" w:ascii="Calibri" w:hAnsi="Calibri" w:cs="Calibri"/>
          <w:lang w:val="en-US"/>
        </w:rPr>
      </w:pPr>
      <w:r>
        <w:rPr>
          <w:rFonts w:hint="default" w:ascii="Calibri" w:hAnsi="Calibri" w:cs="Calibri"/>
          <w:lang w:val="en-US"/>
        </w:rPr>
        <w:t>Review Management:</w:t>
      </w:r>
    </w:p>
    <w:p>
      <w:pPr>
        <w:numPr>
          <w:ilvl w:val="0"/>
          <w:numId w:val="3"/>
        </w:numPr>
        <w:ind w:left="420" w:leftChars="0" w:hanging="420" w:firstLineChars="0"/>
        <w:rPr>
          <w:rFonts w:hint="default"/>
          <w:lang w:val="en-US"/>
        </w:rPr>
      </w:pPr>
      <w:r>
        <w:rPr>
          <w:rFonts w:hint="default" w:ascii="Calibri" w:hAnsi="Calibri" w:cs="Calibri"/>
          <w:lang w:val="en-US"/>
        </w:rPr>
        <w:t>Admin must view and moderate the reviews given to rider by customers.</w:t>
      </w:r>
    </w:p>
    <w:p>
      <w:pPr>
        <w:numPr>
          <w:ilvl w:val="0"/>
          <w:numId w:val="3"/>
        </w:numPr>
        <w:ind w:left="420" w:leftChars="0" w:hanging="420" w:firstLineChars="0"/>
        <w:rPr>
          <w:rFonts w:hint="default"/>
          <w:lang w:val="en-US"/>
        </w:rPr>
      </w:pPr>
      <w:r>
        <w:rPr>
          <w:rFonts w:hint="default" w:ascii="Calibri" w:hAnsi="Calibri" w:cs="Calibri"/>
          <w:lang w:val="en-US"/>
        </w:rPr>
        <w:t>Admin must also delete the inappropriate reviews.</w:t>
      </w:r>
    </w:p>
    <w:p>
      <w:pPr>
        <w:pStyle w:val="4"/>
        <w:bidi w:val="0"/>
        <w:rPr>
          <w:rFonts w:hint="default" w:ascii="Calibri" w:hAnsi="Calibri" w:cs="Calibri"/>
          <w:lang w:val="en-US"/>
        </w:rPr>
      </w:pPr>
      <w:r>
        <w:rPr>
          <w:rFonts w:hint="default" w:ascii="Calibri" w:hAnsi="Calibri" w:cs="Calibri"/>
          <w:lang w:val="en-US"/>
        </w:rPr>
        <w:t>Payment Management:</w:t>
      </w:r>
    </w:p>
    <w:p>
      <w:pPr>
        <w:numPr>
          <w:ilvl w:val="0"/>
          <w:numId w:val="3"/>
        </w:numPr>
        <w:ind w:left="420" w:leftChars="0" w:hanging="420" w:firstLineChars="0"/>
        <w:rPr>
          <w:rFonts w:hint="default" w:ascii="Calibri" w:hAnsi="Calibri" w:cs="Calibri"/>
          <w:lang w:val="en-US"/>
        </w:rPr>
      </w:pPr>
      <w:r>
        <w:rPr>
          <w:rFonts w:hint="default" w:ascii="Calibri" w:hAnsi="Calibri" w:cs="Calibri"/>
          <w:lang w:val="en-US"/>
        </w:rPr>
        <w:t>Admin must view and manage payment transactions including the refunds and disputes.</w:t>
      </w:r>
    </w:p>
    <w:p>
      <w:pPr>
        <w:numPr>
          <w:ilvl w:val="0"/>
          <w:numId w:val="3"/>
        </w:numPr>
        <w:ind w:left="420" w:leftChars="0" w:hanging="420" w:firstLineChars="0"/>
        <w:rPr>
          <w:rFonts w:hint="default"/>
          <w:lang w:val="en-US"/>
        </w:rPr>
      </w:pPr>
      <w:r>
        <w:rPr>
          <w:rFonts w:hint="default" w:ascii="Calibri" w:hAnsi="Calibri" w:cs="Calibri"/>
          <w:lang w:val="en-US"/>
        </w:rPr>
        <w:t>Admin must handle the payment related issues and inquiries.</w:t>
      </w:r>
    </w:p>
    <w:p>
      <w:pPr>
        <w:numPr>
          <w:numId w:val="0"/>
        </w:numPr>
        <w:ind w:leftChars="0"/>
        <w:rPr>
          <w:rFonts w:hint="default" w:ascii="Calibri" w:hAnsi="Calibri" w:cs="Calibri"/>
          <w:lang w:val="en-US"/>
        </w:rPr>
      </w:pPr>
    </w:p>
    <w:p>
      <w:pPr>
        <w:pStyle w:val="3"/>
        <w:bidi w:val="0"/>
        <w:rPr>
          <w:rFonts w:hint="default" w:ascii="Calibri" w:hAnsi="Calibri" w:cs="Calibri"/>
          <w:sz w:val="36"/>
          <w:szCs w:val="36"/>
          <w:lang w:val="en-US"/>
        </w:rPr>
      </w:pPr>
      <w:r>
        <w:rPr>
          <w:rFonts w:hint="default" w:ascii="Calibri" w:hAnsi="Calibri" w:cs="Calibri"/>
          <w:sz w:val="36"/>
          <w:szCs w:val="36"/>
          <w:lang w:val="en-US"/>
        </w:rPr>
        <w:t>Customer Module:</w:t>
      </w:r>
    </w:p>
    <w:p>
      <w:pPr>
        <w:pStyle w:val="4"/>
        <w:bidi w:val="0"/>
        <w:rPr>
          <w:rFonts w:hint="default" w:ascii="Calibri" w:hAnsi="Calibri" w:cs="Calibri"/>
          <w:lang w:val="en-US"/>
        </w:rPr>
      </w:pPr>
      <w:r>
        <w:rPr>
          <w:rFonts w:hint="default" w:ascii="Calibri" w:hAnsi="Calibri" w:cs="Calibri"/>
          <w:lang w:val="en-US"/>
        </w:rPr>
        <w:t>User Registration and Login:</w:t>
      </w:r>
    </w:p>
    <w:p>
      <w:pPr>
        <w:numPr>
          <w:ilvl w:val="0"/>
          <w:numId w:val="3"/>
        </w:numPr>
        <w:ind w:left="420" w:leftChars="0" w:hanging="420" w:firstLineChars="0"/>
        <w:rPr>
          <w:rFonts w:hint="default"/>
          <w:lang w:val="en-US"/>
        </w:rPr>
      </w:pPr>
      <w:r>
        <w:rPr>
          <w:rFonts w:hint="default" w:ascii="Calibri" w:hAnsi="Calibri" w:cs="Calibri"/>
          <w:lang w:val="en-US"/>
        </w:rPr>
        <w:t>Customer must register a new account with personal required details.</w:t>
      </w:r>
      <w:r>
        <w:rPr>
          <w:rFonts w:hint="default"/>
          <w:lang w:val="en-US"/>
        </w:rPr>
        <w:t xml:space="preserve"> </w:t>
      </w:r>
    </w:p>
    <w:p>
      <w:pPr>
        <w:numPr>
          <w:ilvl w:val="0"/>
          <w:numId w:val="3"/>
        </w:numPr>
        <w:ind w:left="420" w:leftChars="0" w:hanging="420" w:firstLineChars="0"/>
        <w:rPr>
          <w:rFonts w:hint="default"/>
          <w:lang w:val="en-US"/>
        </w:rPr>
      </w:pPr>
      <w:r>
        <w:rPr>
          <w:rFonts w:hint="default" w:ascii="Calibri" w:hAnsi="Calibri" w:cs="Calibri"/>
          <w:lang w:val="en-US"/>
        </w:rPr>
        <w:t>Customer must login into account to book ride.</w:t>
      </w:r>
    </w:p>
    <w:p>
      <w:pPr>
        <w:pStyle w:val="4"/>
        <w:bidi w:val="0"/>
        <w:rPr>
          <w:rFonts w:hint="default" w:ascii="Calibri" w:hAnsi="Calibri" w:cs="Calibri"/>
          <w:lang w:val="en-US"/>
        </w:rPr>
      </w:pPr>
      <w:r>
        <w:rPr>
          <w:rFonts w:hint="default" w:ascii="Calibri" w:hAnsi="Calibri" w:cs="Calibri"/>
          <w:lang w:val="en-US"/>
        </w:rPr>
        <w:t>Ride Booking:</w:t>
      </w:r>
    </w:p>
    <w:p>
      <w:pPr>
        <w:numPr>
          <w:ilvl w:val="0"/>
          <w:numId w:val="3"/>
        </w:numPr>
        <w:ind w:left="420" w:leftChars="0" w:hanging="420" w:firstLineChars="0"/>
        <w:rPr>
          <w:rFonts w:hint="default" w:ascii="Calibri" w:hAnsi="Calibri" w:cs="Calibri"/>
          <w:b w:val="0"/>
          <w:bCs w:val="0"/>
          <w:lang w:val="en-US"/>
        </w:rPr>
      </w:pPr>
      <w:r>
        <w:rPr>
          <w:rFonts w:hint="default" w:ascii="Calibri" w:hAnsi="Calibri" w:cs="Calibri"/>
          <w:b w:val="0"/>
          <w:bCs w:val="0"/>
          <w:lang w:val="en-US"/>
        </w:rPr>
        <w:t>Customer must view rides based on current location.</w:t>
      </w:r>
    </w:p>
    <w:p>
      <w:pPr>
        <w:numPr>
          <w:ilvl w:val="0"/>
          <w:numId w:val="3"/>
        </w:numPr>
        <w:ind w:left="420" w:leftChars="0" w:hanging="420" w:firstLineChars="0"/>
        <w:rPr>
          <w:rFonts w:hint="default" w:ascii="Calibri" w:hAnsi="Calibri" w:cs="Calibri"/>
          <w:b w:val="0"/>
          <w:bCs w:val="0"/>
          <w:lang w:val="en-US"/>
        </w:rPr>
      </w:pPr>
      <w:r>
        <w:rPr>
          <w:rFonts w:hint="default" w:ascii="Calibri" w:hAnsi="Calibri" w:cs="Calibri"/>
          <w:b w:val="0"/>
          <w:bCs w:val="0"/>
          <w:lang w:val="en-US"/>
        </w:rPr>
        <w:t>Customer must select ride based on his/her wish to travel him/her self, or transport good by choosing vehicle type.</w:t>
      </w:r>
    </w:p>
    <w:p>
      <w:pPr>
        <w:numPr>
          <w:ilvl w:val="0"/>
          <w:numId w:val="3"/>
        </w:numPr>
        <w:ind w:left="420" w:leftChars="0" w:hanging="420" w:firstLineChars="0"/>
        <w:rPr>
          <w:rFonts w:hint="default"/>
          <w:lang w:val="en-US"/>
        </w:rPr>
      </w:pPr>
      <w:r>
        <w:rPr>
          <w:rFonts w:hint="default" w:ascii="Calibri" w:hAnsi="Calibri" w:cs="Calibri"/>
          <w:b w:val="0"/>
          <w:bCs w:val="0"/>
          <w:lang w:val="en-US"/>
        </w:rPr>
        <w:t>Customer must book a ride, only then he will receive the confirmation.</w:t>
      </w:r>
    </w:p>
    <w:p>
      <w:pPr>
        <w:pStyle w:val="4"/>
        <w:bidi w:val="0"/>
        <w:rPr>
          <w:rFonts w:hint="default" w:ascii="Calibri" w:hAnsi="Calibri" w:cs="Calibri"/>
          <w:lang w:val="en-US"/>
        </w:rPr>
      </w:pPr>
      <w:r>
        <w:rPr>
          <w:rFonts w:hint="default" w:ascii="Calibri" w:hAnsi="Calibri" w:cs="Calibri"/>
          <w:lang w:val="en-US"/>
        </w:rPr>
        <w:t>Ride History:</w:t>
      </w:r>
    </w:p>
    <w:p>
      <w:pPr>
        <w:numPr>
          <w:ilvl w:val="0"/>
          <w:numId w:val="3"/>
        </w:numPr>
        <w:ind w:left="420" w:leftChars="0" w:hanging="420" w:firstLineChars="0"/>
        <w:rPr>
          <w:rFonts w:hint="default"/>
          <w:lang w:val="en-US"/>
        </w:rPr>
      </w:pPr>
      <w:r>
        <w:rPr>
          <w:rFonts w:hint="default" w:ascii="Calibri" w:hAnsi="Calibri" w:cs="Calibri"/>
          <w:lang w:val="en-US"/>
        </w:rPr>
        <w:t>Customer must view the ride history including its year of registration, accidental, or not. Features ride offering. For example whether its has A.C, it is 4-seater,or not.</w:t>
      </w:r>
    </w:p>
    <w:p>
      <w:pPr>
        <w:numPr>
          <w:ilvl w:val="0"/>
          <w:numId w:val="3"/>
        </w:numPr>
        <w:ind w:left="420" w:leftChars="0" w:hanging="420" w:firstLineChars="0"/>
        <w:rPr>
          <w:rFonts w:hint="default"/>
          <w:lang w:val="en-US"/>
        </w:rPr>
      </w:pPr>
      <w:r>
        <w:rPr>
          <w:rFonts w:hint="default" w:ascii="Calibri" w:hAnsi="Calibri" w:cs="Calibri"/>
          <w:lang w:val="en-US"/>
        </w:rPr>
        <w:t>Customer must view the riders information also.</w:t>
      </w:r>
    </w:p>
    <w:p>
      <w:pPr>
        <w:pStyle w:val="4"/>
        <w:bidi w:val="0"/>
        <w:rPr>
          <w:rFonts w:hint="default" w:ascii="Calibri" w:hAnsi="Calibri" w:cs="Calibri"/>
          <w:lang w:val="en-US"/>
        </w:rPr>
      </w:pPr>
      <w:r>
        <w:rPr>
          <w:rFonts w:hint="default" w:ascii="Calibri" w:hAnsi="Calibri" w:cs="Calibri"/>
          <w:lang w:val="en-US"/>
        </w:rPr>
        <w:t>Review AND Rating:</w:t>
      </w:r>
    </w:p>
    <w:p>
      <w:pPr>
        <w:numPr>
          <w:ilvl w:val="0"/>
          <w:numId w:val="3"/>
        </w:numPr>
        <w:ind w:left="420" w:leftChars="0" w:hanging="420" w:firstLineChars="0"/>
        <w:rPr>
          <w:rFonts w:hint="default"/>
          <w:lang w:val="en-US"/>
        </w:rPr>
      </w:pPr>
      <w:r>
        <w:rPr>
          <w:rFonts w:hint="default" w:ascii="Calibri" w:hAnsi="Calibri" w:cs="Calibri"/>
          <w:lang w:val="en-US"/>
        </w:rPr>
        <w:t>Customer must submit the review for completed rides.</w:t>
      </w:r>
    </w:p>
    <w:p>
      <w:pPr>
        <w:pStyle w:val="4"/>
        <w:bidi w:val="0"/>
        <w:rPr>
          <w:rFonts w:hint="default" w:ascii="Calibri" w:hAnsi="Calibri" w:cs="Calibri"/>
          <w:lang w:val="en-US"/>
        </w:rPr>
      </w:pPr>
      <w:r>
        <w:rPr>
          <w:rFonts w:hint="default" w:ascii="Calibri" w:hAnsi="Calibri" w:cs="Calibri"/>
          <w:lang w:val="en-US"/>
        </w:rPr>
        <w:t>Payment Processing:</w:t>
      </w:r>
    </w:p>
    <w:p>
      <w:pPr>
        <w:numPr>
          <w:ilvl w:val="0"/>
          <w:numId w:val="3"/>
        </w:numPr>
        <w:ind w:left="420" w:leftChars="0" w:hanging="420" w:firstLineChars="0"/>
        <w:rPr>
          <w:rFonts w:hint="default"/>
          <w:lang w:val="en-US"/>
        </w:rPr>
      </w:pPr>
      <w:r>
        <w:rPr>
          <w:rFonts w:hint="default" w:ascii="Calibri" w:hAnsi="Calibri" w:cs="Calibri"/>
          <w:lang w:val="en-US"/>
        </w:rPr>
        <w:t>Customer must enter the payment details for booking rides.</w:t>
      </w:r>
    </w:p>
    <w:p>
      <w:pPr>
        <w:numPr>
          <w:ilvl w:val="0"/>
          <w:numId w:val="3"/>
        </w:numPr>
        <w:ind w:left="420" w:leftChars="0" w:hanging="420" w:firstLineChars="0"/>
        <w:rPr>
          <w:rFonts w:hint="default"/>
          <w:lang w:val="en-US"/>
        </w:rPr>
      </w:pPr>
      <w:r>
        <w:rPr>
          <w:rFonts w:hint="default" w:ascii="Calibri" w:hAnsi="Calibri" w:cs="Calibri"/>
          <w:lang w:val="en-US"/>
        </w:rPr>
        <w:t>Customer can pay for rides using third-party services also.</w:t>
      </w:r>
    </w:p>
    <w:p>
      <w:pPr>
        <w:numPr>
          <w:numId w:val="0"/>
        </w:numPr>
        <w:ind w:leftChars="0"/>
        <w:rPr>
          <w:rFonts w:hint="default" w:ascii="Calibri" w:hAnsi="Calibri" w:cs="Calibri"/>
          <w:lang w:val="en-US"/>
        </w:rPr>
      </w:pPr>
    </w:p>
    <w:p>
      <w:pPr>
        <w:pStyle w:val="3"/>
        <w:bidi w:val="0"/>
        <w:rPr>
          <w:rFonts w:hint="default" w:ascii="Calibri" w:hAnsi="Calibri" w:cs="Calibri"/>
          <w:sz w:val="36"/>
          <w:szCs w:val="36"/>
          <w:lang w:val="en-US"/>
        </w:rPr>
      </w:pPr>
      <w:r>
        <w:rPr>
          <w:rFonts w:hint="default" w:ascii="Calibri" w:hAnsi="Calibri" w:cs="Calibri"/>
          <w:sz w:val="36"/>
          <w:szCs w:val="36"/>
          <w:lang w:val="en-US"/>
        </w:rPr>
        <w:t>Rider Module:</w:t>
      </w:r>
    </w:p>
    <w:p>
      <w:pPr>
        <w:pStyle w:val="4"/>
        <w:bidi w:val="0"/>
        <w:rPr>
          <w:rFonts w:hint="default" w:ascii="Calibri" w:hAnsi="Calibri" w:cs="Calibri"/>
          <w:lang w:val="en-US"/>
        </w:rPr>
      </w:pPr>
      <w:r>
        <w:rPr>
          <w:rFonts w:hint="default" w:ascii="Calibri" w:hAnsi="Calibri" w:cs="Calibri"/>
          <w:lang w:val="en-US"/>
        </w:rPr>
        <w:t>User Registration and Login:</w:t>
      </w:r>
    </w:p>
    <w:p>
      <w:pPr>
        <w:numPr>
          <w:ilvl w:val="0"/>
          <w:numId w:val="3"/>
        </w:numPr>
        <w:ind w:left="420" w:leftChars="0" w:hanging="420" w:firstLineChars="0"/>
        <w:rPr>
          <w:rFonts w:hint="default"/>
          <w:lang w:val="en-US"/>
        </w:rPr>
      </w:pPr>
      <w:r>
        <w:rPr>
          <w:rFonts w:hint="default" w:ascii="Calibri" w:hAnsi="Calibri" w:cs="Calibri"/>
          <w:lang w:val="en-US"/>
        </w:rPr>
        <w:t>Rider must register a new account with personal information.</w:t>
      </w:r>
    </w:p>
    <w:p>
      <w:pPr>
        <w:numPr>
          <w:ilvl w:val="0"/>
          <w:numId w:val="3"/>
        </w:numPr>
        <w:ind w:left="420" w:leftChars="0" w:hanging="420" w:firstLineChars="0"/>
        <w:rPr>
          <w:rFonts w:hint="default"/>
          <w:lang w:val="en-US"/>
        </w:rPr>
      </w:pPr>
      <w:r>
        <w:rPr>
          <w:rFonts w:hint="default" w:ascii="Calibri" w:hAnsi="Calibri" w:cs="Calibri"/>
          <w:lang w:val="en-US"/>
        </w:rPr>
        <w:t>Rider must login to register a new ride.</w:t>
      </w:r>
    </w:p>
    <w:p>
      <w:pPr>
        <w:numPr>
          <w:numId w:val="0"/>
        </w:numPr>
        <w:ind w:leftChars="0"/>
        <w:rPr>
          <w:rFonts w:hint="default" w:ascii="Calibri" w:hAnsi="Calibri" w:cs="Calibri"/>
          <w:lang w:val="en-US"/>
        </w:rPr>
      </w:pPr>
    </w:p>
    <w:p>
      <w:pPr>
        <w:pStyle w:val="4"/>
        <w:bidi w:val="0"/>
        <w:rPr>
          <w:rFonts w:hint="default" w:ascii="Calibri" w:hAnsi="Calibri" w:cs="Calibri"/>
          <w:lang w:val="en-US"/>
        </w:rPr>
      </w:pPr>
      <w:r>
        <w:rPr>
          <w:rFonts w:hint="default" w:ascii="Calibri" w:hAnsi="Calibri" w:cs="Calibri"/>
          <w:lang w:val="en-US"/>
        </w:rPr>
        <w:t>Vehicle Management:</w:t>
      </w:r>
    </w:p>
    <w:p>
      <w:pPr>
        <w:numPr>
          <w:ilvl w:val="0"/>
          <w:numId w:val="3"/>
        </w:numPr>
        <w:ind w:left="420" w:leftChars="0" w:hanging="420" w:firstLineChars="0"/>
        <w:rPr>
          <w:rFonts w:hint="default"/>
          <w:lang w:val="en-US"/>
        </w:rPr>
      </w:pPr>
      <w:r>
        <w:rPr>
          <w:rFonts w:hint="default" w:ascii="Calibri" w:hAnsi="Calibri" w:cs="Calibri"/>
          <w:lang w:val="en-US"/>
        </w:rPr>
        <w:t>Rider must add, edit, and delete vehicles profile type (car, bike, truck, wagon), registration details, and photos.</w:t>
      </w:r>
    </w:p>
    <w:p>
      <w:pPr>
        <w:numPr>
          <w:ilvl w:val="0"/>
          <w:numId w:val="3"/>
        </w:numPr>
        <w:ind w:left="420" w:leftChars="0" w:hanging="420" w:firstLineChars="0"/>
        <w:rPr>
          <w:rFonts w:hint="default"/>
          <w:lang w:val="en-US"/>
        </w:rPr>
      </w:pPr>
      <w:r>
        <w:rPr>
          <w:rFonts w:hint="default" w:ascii="Calibri" w:hAnsi="Calibri" w:cs="Calibri"/>
          <w:lang w:val="en-US"/>
        </w:rPr>
        <w:t>Rider must view and manage the ride history for each registered vehicle.</w:t>
      </w:r>
    </w:p>
    <w:p>
      <w:pPr>
        <w:pStyle w:val="4"/>
        <w:bidi w:val="0"/>
        <w:rPr>
          <w:rFonts w:hint="default" w:ascii="Calibri" w:hAnsi="Calibri" w:cs="Calibri"/>
          <w:lang w:val="en-US"/>
        </w:rPr>
      </w:pPr>
      <w:r>
        <w:rPr>
          <w:rFonts w:hint="default" w:ascii="Calibri" w:hAnsi="Calibri" w:cs="Calibri"/>
          <w:lang w:val="en-US"/>
        </w:rPr>
        <w:t>Rider Availability:</w:t>
      </w:r>
    </w:p>
    <w:p>
      <w:pPr>
        <w:numPr>
          <w:ilvl w:val="0"/>
          <w:numId w:val="3"/>
        </w:numPr>
        <w:ind w:left="420" w:leftChars="0" w:hanging="420" w:firstLineChars="0"/>
        <w:rPr>
          <w:rFonts w:hint="default"/>
          <w:lang w:val="en-US"/>
        </w:rPr>
      </w:pPr>
      <w:r>
        <w:rPr>
          <w:rFonts w:hint="default" w:ascii="Calibri" w:hAnsi="Calibri" w:cs="Calibri"/>
          <w:lang w:val="en-US"/>
        </w:rPr>
        <w:t>Rider must set the availability status indicating whether accepting rides, or not.</w:t>
      </w:r>
    </w:p>
    <w:p>
      <w:pPr>
        <w:pStyle w:val="4"/>
        <w:bidi w:val="0"/>
        <w:rPr>
          <w:rFonts w:hint="default" w:ascii="Calibri" w:hAnsi="Calibri" w:cs="Calibri"/>
          <w:lang w:val="en-US"/>
        </w:rPr>
      </w:pPr>
      <w:r>
        <w:rPr>
          <w:rFonts w:hint="default" w:ascii="Calibri" w:hAnsi="Calibri" w:cs="Calibri"/>
          <w:lang w:val="en-US"/>
        </w:rPr>
        <w:t>Payment Processing:</w:t>
      </w:r>
    </w:p>
    <w:p>
      <w:pPr>
        <w:numPr>
          <w:ilvl w:val="0"/>
          <w:numId w:val="3"/>
        </w:numPr>
        <w:ind w:left="420" w:leftChars="0" w:hanging="420" w:firstLineChars="0"/>
        <w:rPr>
          <w:rFonts w:hint="default"/>
          <w:lang w:val="en-US"/>
        </w:rPr>
      </w:pPr>
      <w:r>
        <w:rPr>
          <w:rFonts w:hint="default" w:ascii="Calibri" w:hAnsi="Calibri" w:cs="Calibri"/>
          <w:lang w:val="en-US"/>
        </w:rPr>
        <w:t>Riders must receive the payments securely for the completed rides.</w:t>
      </w:r>
    </w:p>
    <w:p>
      <w:pPr>
        <w:numPr>
          <w:ilvl w:val="0"/>
          <w:numId w:val="3"/>
        </w:numPr>
        <w:ind w:left="420" w:leftChars="0" w:hanging="420" w:firstLineChars="0"/>
        <w:rPr>
          <w:rFonts w:hint="default"/>
          <w:lang w:val="en-US"/>
        </w:rPr>
      </w:pPr>
      <w:r>
        <w:rPr>
          <w:rFonts w:hint="default" w:ascii="Calibri" w:hAnsi="Calibri" w:cs="Calibri"/>
          <w:lang w:val="en-US"/>
        </w:rPr>
        <w:t>Riders must also view the payment history and earning from the rides.</w:t>
      </w:r>
    </w:p>
    <w:p>
      <w:pPr>
        <w:numPr>
          <w:numId w:val="0"/>
        </w:numPr>
        <w:spacing w:after="160" w:line="259" w:lineRule="auto"/>
        <w:jc w:val="both"/>
        <w:rPr>
          <w:rFonts w:hint="default"/>
          <w:lang w:val="en-US"/>
        </w:rPr>
      </w:pPr>
    </w:p>
    <w:p>
      <w:pPr>
        <w:rPr>
          <w:rFonts w:hint="default"/>
          <w:lang w:val="en-US"/>
        </w:rPr>
      </w:pPr>
    </w:p>
    <w:p>
      <w:pPr>
        <w:numPr>
          <w:numId w:val="0"/>
        </w:numPr>
        <w:ind w:leftChars="0"/>
        <w:rPr>
          <w:rFonts w:hint="default"/>
          <w:lang w:val="en-US"/>
        </w:rPr>
      </w:pPr>
    </w:p>
    <w:p>
      <w:pPr>
        <w:rPr>
          <w:rFonts w:hint="default"/>
          <w:lang w:val="en-US"/>
        </w:rPr>
      </w:pPr>
      <w:bookmarkStart w:id="1" w:name="_GoBack"/>
      <w:bookmarkEnd w:id="1"/>
    </w:p>
    <w:sectPr>
      <w:headerReference r:id="rId6" w:type="first"/>
      <w:footerReference r:id="rId8" w:type="first"/>
      <w:headerReference r:id="rId5" w:type="default"/>
      <w:footerReference r:id="rId7" w:type="default"/>
      <w:pgSz w:w="12240" w:h="15840"/>
      <w:pgMar w:top="1440" w:right="1440" w:bottom="1440" w:left="1440" w:header="720" w:footer="720" w:gutter="0"/>
      <w:pgBorders w:offsetFrom="page">
        <w:top w:val="double" w:color="auto" w:sz="4" w:space="24"/>
        <w:left w:val="double" w:color="auto" w:sz="4" w:space="24"/>
        <w:bottom w:val="double" w:color="auto" w:sz="4" w:space="24"/>
        <w:right w:val="double" w:color="auto" w:sz="4" w:space="24"/>
      </w:pgBorders>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Bahnschrift Light">
    <w:panose1 w:val="020B0502040204020203"/>
    <w:charset w:val="86"/>
    <w:family w:val="swiss"/>
    <w:pitch w:val="default"/>
    <w:sig w:usb0="A00002C7" w:usb1="00000002" w:usb2="00000000" w:usb3="00000000" w:csb0="2000019F" w:csb1="00000000"/>
  </w:font>
  <w:font w:name="Book Antiqua">
    <w:altName w:val="Segoe Print"/>
    <w:panose1 w:val="02040602050305030304"/>
    <w:charset w:val="00"/>
    <w:family w:val="roman"/>
    <w:pitch w:val="default"/>
    <w:sig w:usb0="00000000" w:usb1="00000000" w:usb2="00000000" w:usb3="00000000" w:csb0="0000009F" w:csb1="00000000"/>
  </w:font>
  <w:font w:name="Georgia">
    <w:panose1 w:val="02040502050405020303"/>
    <w:charset w:val="00"/>
    <w:family w:val="roman"/>
    <w:pitch w:val="default"/>
    <w:sig w:usb0="00000287" w:usb1="00000000" w:usb2="00000000" w:usb3="00000000" w:csb0="2000009F" w:csb1="00000000"/>
  </w:font>
  <w:font w:name="Noto Sans Symbols">
    <w:altName w:val="Times New Roman"/>
    <w:panose1 w:val="00000000000000000000"/>
    <w:charset w:val="00"/>
    <w:family w:val="auto"/>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r>
      <mc:AlternateContent>
        <mc:Choice Requires="wps">
          <w:drawing>
            <wp:anchor distT="0" distB="0" distL="114300" distR="114300" simplePos="0" relativeHeight="251659264" behindDoc="0" locked="0" layoutInCell="1" allowOverlap="1">
              <wp:simplePos x="0" y="0"/>
              <wp:positionH relativeFrom="column">
                <wp:posOffset>2679700</wp:posOffset>
              </wp:positionH>
              <wp:positionV relativeFrom="paragraph">
                <wp:posOffset>0</wp:posOffset>
              </wp:positionV>
              <wp:extent cx="575310" cy="201295"/>
              <wp:effectExtent l="0" t="0" r="0" b="0"/>
              <wp:wrapNone/>
              <wp:docPr id="1" name="Rectangle 1"/>
              <wp:cNvGraphicFramePr/>
              <a:graphic xmlns:a="http://schemas.openxmlformats.org/drawingml/2006/main">
                <a:graphicData uri="http://schemas.microsoft.com/office/word/2010/wordprocessingShape">
                  <wps:wsp>
                    <wps:cNvSpPr/>
                    <wps:spPr>
                      <a:xfrm rot="10800000" flipH="1">
                        <a:off x="5063108" y="3684115"/>
                        <a:ext cx="565785" cy="191770"/>
                      </a:xfrm>
                      <a:prstGeom prst="rect">
                        <a:avLst/>
                      </a:prstGeom>
                      <a:noFill/>
                      <a:ln>
                        <a:noFill/>
                      </a:ln>
                    </wps:spPr>
                    <wps:txbx>
                      <w:txbxContent>
                        <w:p>
                          <w:pPr>
                            <w:spacing w:line="258" w:lineRule="auto"/>
                            <w:jc w:val="center"/>
                          </w:pPr>
                          <w:r>
                            <w:rPr>
                              <w:color w:val="000000"/>
                            </w:rPr>
                            <w:t xml:space="preserve"> PAGE   \* MERGEFORMAT </w:t>
                          </w:r>
                          <w:r>
                            <w:rPr>
                              <w:color w:val="ED7D31"/>
                            </w:rPr>
                            <w:t>2</w:t>
                          </w:r>
                        </w:p>
                      </w:txbxContent>
                    </wps:txbx>
                    <wps:bodyPr spcFirstLastPara="1" wrap="square" lIns="91425" tIns="0" rIns="91425" bIns="0" anchor="t" anchorCtr="0">
                      <a:noAutofit/>
                    </wps:bodyPr>
                  </wps:wsp>
                </a:graphicData>
              </a:graphic>
            </wp:anchor>
          </w:drawing>
        </mc:Choice>
        <mc:Fallback>
          <w:pict>
            <v:rect id="Rectangle 1" o:spid="_x0000_s1026" o:spt="1" style="position:absolute;left:0pt;flip:x;margin-left:211pt;margin-top:0pt;height:15.85pt;width:45.3pt;rotation:11796480f;z-index:251659264;mso-width-relative:page;mso-height-relative:page;" filled="f" stroked="f" coordsize="21600,21600" o:gfxdata="UEsDBAoAAAAAAIdO4kAAAAAAAAAAAAAAAAAEAAAAZHJzL1BLAwQUAAAACACHTuJAQ5JcUtcAAAAH&#10;AQAADwAAAGRycy9kb3ducmV2LnhtbE2PwU7DMBBE70j8g7VI3KjjUAoK2fQA4gBCSC1I7dGNlzhg&#10;r0PspuXvMSe4rDSa0czbenn0Tkw0xj4wgpoVIIjbYHruEN5eHy5uQMSk2WgXmBC+KcKyOT2pdWXC&#10;gVc0rVMncgnHSiPYlIZKytha8jrOwkCcvfcwep2yHDtpRn3I5d7JsigW0uue84LVA91Zaj/Xe4+w&#10;+rpPYWvnrlXqcdo8h5cPfiLE8zNV3IJIdEx/YfjFz+jQZKZd2LOJwiHMyzL/khDyzfaVKhcgdgiX&#10;6hpkU8v//M0PUEsDBBQAAAAIAIdO4kBwzCy+8QEAAN4DAAAOAAAAZHJzL2Uyb0RvYy54bWytU8tu&#10;2zAQvBfoPxC815Kc+BHDclDUcFsgaIym/QCaIi0CfHVJW/Lfd0kpaR6XHKqDQK4GszOzq/VtbzQ5&#10;CwjK2ZpWk5ISYblrlD3W9Pev3aclJSEy2zDtrKjpRQR6u/n4Yd35lZi61ulGAEESG1adr2kbo18V&#10;ReCtMCxMnBcWP0oHhkW8wrFogHXIbnQxLct50TloPDguQsDqdvhIR0Z4D6GTUnGxdfxkhI0DKwjN&#10;IloKrfKBbrJaKQWP91IGEYmuKTqN+Y1N8HxI72KzZqsjMN8qPkpg75HwypNhymLTJ6oti4ycQL2h&#10;MoqDC07GCXemGIzkRNBFVb7K5qFlXmQvGHXwT6GH/0fLf5z3QFSDm0CJZQYH/hNDY/aoBalSPJ0P&#10;K0Q9+D2Mt4DH5LWXYAg4zLQql2V6KJFa+W+JLAHQHulrOivnV4ig5FLTq/nyuqpmQ+6ij4QnwHy2&#10;WM4o4QiobqrFIs+lGDokIg8hfhXOkHSoKaDC3ICd70JEVQh9hCS4dTuldR6tti8KCEyVIpkabKRT&#10;7A/96O3gmgsGEjzfKex1x0LcM8CVwHg6XJOahj8nBoIS/d3iHG6q6ykqj/mC/uF59fBYZZa3Drcu&#10;UjIcv8S8g4O2z6fopMo+kppBwigSx57tjSua9ur5PaP+/Zabv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EOSXFLXAAAABwEAAA8AAAAAAAAAAQAgAAAAIgAAAGRycy9kb3ducmV2LnhtbFBLAQIUABQA&#10;AAAIAIdO4kBwzCy+8QEAAN4DAAAOAAAAAAAAAAEAIAAAACYBAABkcnMvZTJvRG9jLnhtbFBLBQYA&#10;AAAABgAGAFkBAACJBQAAAAA=&#10;">
              <v:fill on="f" focussize="0,0"/>
              <v:stroke on="f"/>
              <v:imagedata o:title=""/>
              <o:lock v:ext="edit" aspectratio="f"/>
              <v:textbox inset="7.1988188976378pt,0mm,7.1988188976378pt,0mm">
                <w:txbxContent>
                  <w:p>
                    <w:pPr>
                      <w:spacing w:line="258" w:lineRule="auto"/>
                      <w:jc w:val="center"/>
                    </w:pPr>
                    <w:r>
                      <w:rPr>
                        <w:color w:val="000000"/>
                      </w:rPr>
                      <w:t xml:space="preserve"> PAGE   \* MERGEFORMAT </w:t>
                    </w:r>
                    <w:r>
                      <w:rPr>
                        <w:color w:val="ED7D31"/>
                      </w:rPr>
                      <w:t>2</w:t>
                    </w:r>
                  </w:p>
                </w:txbxContent>
              </v:textbox>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r>
      <mc:AlternateContent>
        <mc:Choice Requires="wps">
          <w:drawing>
            <wp:anchor distT="0" distB="0" distL="114300" distR="114300" simplePos="0" relativeHeight="251660288" behindDoc="0" locked="0" layoutInCell="1" allowOverlap="1">
              <wp:simplePos x="0" y="0"/>
              <wp:positionH relativeFrom="column">
                <wp:posOffset>228600</wp:posOffset>
              </wp:positionH>
              <wp:positionV relativeFrom="paragraph">
                <wp:posOffset>292100</wp:posOffset>
              </wp:positionV>
              <wp:extent cx="575310" cy="201295"/>
              <wp:effectExtent l="0" t="0" r="0" b="0"/>
              <wp:wrapNone/>
              <wp:docPr id="3" name="Rectangle 3"/>
              <wp:cNvGraphicFramePr/>
              <a:graphic xmlns:a="http://schemas.openxmlformats.org/drawingml/2006/main">
                <a:graphicData uri="http://schemas.microsoft.com/office/word/2010/wordprocessingShape">
                  <wps:wsp>
                    <wps:cNvSpPr/>
                    <wps:spPr>
                      <a:xfrm rot="10800000" flipH="1">
                        <a:off x="5063108" y="3684115"/>
                        <a:ext cx="565785" cy="191770"/>
                      </a:xfrm>
                      <a:prstGeom prst="rect">
                        <a:avLst/>
                      </a:prstGeom>
                      <a:noFill/>
                      <a:ln>
                        <a:noFill/>
                      </a:ln>
                    </wps:spPr>
                    <wps:txbx>
                      <w:txbxContent>
                        <w:p>
                          <w:pPr>
                            <w:spacing w:line="258" w:lineRule="auto"/>
                            <w:jc w:val="center"/>
                          </w:pPr>
                          <w:r>
                            <w:rPr>
                              <w:color w:val="000000"/>
                            </w:rPr>
                            <w:t xml:space="preserve"> PAGE   \* MERGEFORMAT </w:t>
                          </w:r>
                          <w:r>
                            <w:rPr>
                              <w:color w:val="ED7D31"/>
                            </w:rPr>
                            <w:t>2</w:t>
                          </w:r>
                        </w:p>
                      </w:txbxContent>
                    </wps:txbx>
                    <wps:bodyPr spcFirstLastPara="1" wrap="square" lIns="91425" tIns="0" rIns="91425" bIns="0" anchor="t" anchorCtr="0">
                      <a:noAutofit/>
                    </wps:bodyPr>
                  </wps:wsp>
                </a:graphicData>
              </a:graphic>
            </wp:anchor>
          </w:drawing>
        </mc:Choice>
        <mc:Fallback>
          <w:pict>
            <v:rect id="Rectangle 3" o:spid="_x0000_s1026" o:spt="1" style="position:absolute;left:0pt;flip:x;margin-left:18pt;margin-top:23pt;height:15.85pt;width:45.3pt;rotation:11796480f;z-index:251660288;mso-width-relative:page;mso-height-relative:page;" filled="f" stroked="f" coordsize="21600,21600" o:gfxdata="UEsDBAoAAAAAAIdO4kAAAAAAAAAAAAAAAAAEAAAAZHJzL1BLAwQUAAAACACHTuJAR6rpStcAAAAI&#10;AQAADwAAAGRycy9kb3ducmV2LnhtbE2PwU7DMBBE70j8g7VI3KiTUiUoZNMDiAMIIbUgwdGNlzhg&#10;r0PspuXvcU7lNFrNauZNvT46KyYaQ+8ZIV9kIIhbr3vuEN5eH65uQISoWCvrmRB+KcC6OT+rVaX9&#10;gTc0bWMnUgiHSiGYGIdKytAacios/ECcvE8/OhXTOXZSj+qQwp2VyywrpFM9pwajBroz1H5v9w5h&#10;83Mf/YdZ2TbPH6f3Z//yxU+EeHmRZ7cgIh3j6Rlm/IQOTWLa+T3rICzCdZGmRITVrLO/LAoQO4Sy&#10;LEE2tfw/oPkDUEsDBBQAAAAIAIdO4kD0C9SY8gEAAN4DAAAOAAAAZHJzL2Uyb0RvYy54bWytU8tu&#10;2zAQvBfoPxC815Ls+BHDclDUcFsgaIym/QCaIi0CfJVLW/Lfd0kpaZpecqgOxHI52J2ZXW3ueqPJ&#10;RQRQzta0mpSUCMtdo+yppj9/7D+sKIHIbMO0s6KmVwH0bvv+3abzazF1rdONCASLWFh3vqZtjH5d&#10;FMBbYRhMnBcWH6ULhkW8hlPRBNZhdaOLaVkuis6FxgfHBQBmd8MjHSuGtxR0Uioudo6fjbBxqBqE&#10;ZhElQas80G1mK6Xg8UFKEJHomqLSmE9sgvExncV2w9anwHyr+EiBvYXCK02GKYtNn0vtWGTkHNQ/&#10;pYziwYGTccKdKQYh2RFUUZWvvHlsmRdZC1oN/tl0+H9l+bfLIRDV1HRGiWUGB/4dTWP2pAWZJXs6&#10;D2tEPfpDGG+AYdLay2BIcOhpVa7K9FEitfJfMJHNQHmkr+m8XMwQQckVuyxWN1U1H3wXfSQ8ARbz&#10;5WpOCUdAdVstl3kuxdAhdfIB4mfhDElBTQMyzA3Y5R4iskLoEyTBrdsrrfNotf0rgcCUKZKoQUaK&#10;Yn/sR21H11zREPB8r7DXPYN4YAFXoqKkwzWpKfw6syAo0V8tzuG2upki85gvqD+8zB6fsszy1uHW&#10;RUqG8FPMOzhw+3iOTqqsI7EZKIwkcexZ3riiaa9e3jPqz2+5/Q1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HqulK1wAAAAgBAAAPAAAAAAAAAAEAIAAAACIAAABkcnMvZG93bnJldi54bWxQSwECFAAU&#10;AAAACACHTuJA9AvUmPIBAADeAwAADgAAAAAAAAABACAAAAAmAQAAZHJzL2Uyb0RvYy54bWxQSwUG&#10;AAAAAAYABgBZAQAAigUAAAAA&#10;">
              <v:fill on="f" focussize="0,0"/>
              <v:stroke on="f"/>
              <v:imagedata o:title=""/>
              <o:lock v:ext="edit" aspectratio="f"/>
              <v:textbox inset="7.1988188976378pt,0mm,7.1988188976378pt,0mm">
                <w:txbxContent>
                  <w:p>
                    <w:pPr>
                      <w:spacing w:line="258" w:lineRule="auto"/>
                      <w:jc w:val="center"/>
                    </w:pPr>
                    <w:r>
                      <w:rPr>
                        <w:color w:val="000000"/>
                      </w:rPr>
                      <w:t xml:space="preserve"> PAGE   \* MERGEFORMAT </w:t>
                    </w:r>
                    <w:r>
                      <w:rPr>
                        <w:color w:val="ED7D31"/>
                      </w:rPr>
                      <w:t>2</w:t>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0"/>
        <w:left w:val="none" w:color="auto" w:sz="0" w:space="0"/>
        <w:bottom w:val="none" w:color="auto" w:sz="0" w:space="0"/>
        <w:right w:val="none" w:color="auto" w:sz="0" w:space="0"/>
        <w:between w:val="none" w:color="auto" w:sz="0" w:space="0"/>
      </w:pBdr>
      <w:spacing w:after="0" w:line="276" w:lineRule="auto"/>
      <w:jc w:val="left"/>
      <w:rPr>
        <w:color w:val="000000"/>
      </w:rPr>
    </w:pPr>
  </w:p>
  <w:tbl>
    <w:tblPr>
      <w:tblStyle w:val="16"/>
      <w:tblW w:w="9360" w:type="dxa"/>
      <w:jc w:val="center"/>
      <w:tblLayout w:type="fixed"/>
      <w:tblCellMar>
        <w:top w:w="144" w:type="dxa"/>
        <w:left w:w="115" w:type="dxa"/>
        <w:bottom w:w="144" w:type="dxa"/>
        <w:right w:w="115" w:type="dxa"/>
      </w:tblCellMar>
    </w:tblPr>
    <w:tblGrid>
      <w:gridCol w:w="4686"/>
      <w:gridCol w:w="4674"/>
    </w:tblGrid>
    <w:tr>
      <w:tblPrEx>
        <w:tblCellMar>
          <w:top w:w="144" w:type="dxa"/>
          <w:left w:w="115" w:type="dxa"/>
          <w:bottom w:w="144" w:type="dxa"/>
          <w:right w:w="115" w:type="dxa"/>
        </w:tblCellMar>
      </w:tblPrEx>
      <w:trPr>
        <w:jc w:val="center"/>
      </w:trPr>
      <w:tc>
        <w:tcPr>
          <w:tcW w:w="4686" w:type="dxa"/>
          <w:shd w:val="clear" w:color="auto" w:fill="ED7D31"/>
          <w:vAlign w:val="center"/>
        </w:tcPr>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smallCaps/>
              <w:color w:val="FFFFFF"/>
              <w:sz w:val="18"/>
              <w:szCs w:val="18"/>
            </w:rPr>
          </w:pPr>
          <w:r>
            <w:rPr>
              <w:smallCaps/>
              <w:color w:val="FFFFFF"/>
              <w:sz w:val="18"/>
              <w:szCs w:val="18"/>
            </w:rPr>
            <w:t>CS4032: WEB PROGRAMMAING</w:t>
          </w:r>
        </w:p>
      </w:tc>
      <w:tc>
        <w:tcPr>
          <w:tcW w:w="4674" w:type="dxa"/>
          <w:shd w:val="clear" w:color="auto" w:fill="ED7D31"/>
          <w:vAlign w:val="center"/>
        </w:tcPr>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jc w:val="right"/>
            <w:rPr>
              <w:smallCaps/>
              <w:color w:val="FFFFFF"/>
              <w:sz w:val="18"/>
              <w:szCs w:val="18"/>
            </w:rPr>
          </w:pPr>
          <w:r>
            <w:rPr>
              <w:smallCaps/>
              <w:color w:val="FFFFFF"/>
              <w:sz w:val="18"/>
              <w:szCs w:val="18"/>
            </w:rPr>
            <w:t>PROJECT PROPOSAL</w:t>
          </w:r>
        </w:p>
      </w:tc>
    </w:tr>
  </w:tbl>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0"/>
        <w:left w:val="none" w:color="auto" w:sz="0" w:space="0"/>
        <w:bottom w:val="none" w:color="auto" w:sz="0" w:space="0"/>
        <w:right w:val="none" w:color="auto" w:sz="0" w:space="0"/>
        <w:between w:val="none" w:color="auto" w:sz="0" w:space="0"/>
      </w:pBdr>
      <w:spacing w:after="0" w:line="276" w:lineRule="auto"/>
      <w:jc w:val="left"/>
    </w:pPr>
  </w:p>
  <w:tbl>
    <w:tblPr>
      <w:tblStyle w:val="15"/>
      <w:tblW w:w="9360" w:type="dxa"/>
      <w:jc w:val="center"/>
      <w:tblLayout w:type="fixed"/>
      <w:tblCellMar>
        <w:top w:w="144" w:type="dxa"/>
        <w:left w:w="115" w:type="dxa"/>
        <w:bottom w:w="144" w:type="dxa"/>
        <w:right w:w="115" w:type="dxa"/>
      </w:tblCellMar>
    </w:tblPr>
    <w:tblGrid>
      <w:gridCol w:w="4686"/>
      <w:gridCol w:w="4674"/>
    </w:tblGrid>
    <w:tr>
      <w:tblPrEx>
        <w:tblCellMar>
          <w:top w:w="144" w:type="dxa"/>
          <w:left w:w="115" w:type="dxa"/>
          <w:bottom w:w="144" w:type="dxa"/>
          <w:right w:w="115" w:type="dxa"/>
        </w:tblCellMar>
      </w:tblPrEx>
      <w:trPr>
        <w:jc w:val="center"/>
      </w:trPr>
      <w:tc>
        <w:tcPr>
          <w:tcW w:w="4686" w:type="dxa"/>
          <w:shd w:val="clear" w:color="auto" w:fill="ED7D31"/>
          <w:vAlign w:val="center"/>
        </w:tcPr>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smallCaps/>
              <w:color w:val="FFFFFF"/>
              <w:sz w:val="18"/>
              <w:szCs w:val="18"/>
            </w:rPr>
          </w:pPr>
          <w:r>
            <w:rPr>
              <w:smallCaps/>
              <w:color w:val="FFFFFF"/>
              <w:sz w:val="18"/>
              <w:szCs w:val="18"/>
            </w:rPr>
            <w:t>CS4032: WEB PROGRAMMAING</w:t>
          </w:r>
        </w:p>
      </w:tc>
      <w:tc>
        <w:tcPr>
          <w:tcW w:w="4674" w:type="dxa"/>
          <w:shd w:val="clear" w:color="auto" w:fill="ED7D31"/>
          <w:vAlign w:val="center"/>
        </w:tcPr>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jc w:val="right"/>
            <w:rPr>
              <w:smallCaps/>
              <w:color w:val="FFFFFF"/>
              <w:sz w:val="18"/>
              <w:szCs w:val="18"/>
            </w:rPr>
          </w:pPr>
          <w:r>
            <w:rPr>
              <w:smallCaps/>
              <w:color w:val="FFFFFF"/>
              <w:sz w:val="18"/>
              <w:szCs w:val="18"/>
            </w:rPr>
            <w:t>PROJECT PROPOSAL</w:t>
          </w:r>
        </w:p>
      </w:tc>
    </w:tr>
  </w:tbl>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E61E5C"/>
    <w:multiLevelType w:val="singleLevel"/>
    <w:tmpl w:val="9DE61E5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20DB1A7C"/>
    <w:multiLevelType w:val="multilevel"/>
    <w:tmpl w:val="20DB1A7C"/>
    <w:lvl w:ilvl="0" w:tentative="0">
      <w:start w:val="1"/>
      <w:numFmt w:val="bullet"/>
      <w:lvlText w:val="●"/>
      <w:lvlJc w:val="left"/>
      <w:pPr>
        <w:ind w:left="720" w:hanging="360"/>
      </w:pPr>
      <w:rPr>
        <w:rFonts w:ascii="Noto Sans Symbols" w:hAnsi="Noto Sans Symbols" w:eastAsia="Noto Sans Symbols" w:cs="Noto Sans Symbols"/>
        <w:color w:val="ED7D31"/>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
    <w:nsid w:val="73111C66"/>
    <w:multiLevelType w:val="multilevel"/>
    <w:tmpl w:val="73111C66"/>
    <w:lvl w:ilvl="0" w:tentative="0">
      <w:start w:val="1"/>
      <w:numFmt w:val="decimal"/>
      <w:lvlText w:val="%1."/>
      <w:lvlJc w:val="left"/>
      <w:pPr>
        <w:ind w:left="720" w:hanging="360"/>
      </w:pPr>
      <w:rPr>
        <w:color w:val="ED7D31"/>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393"/>
    <w:rsid w:val="000D604E"/>
    <w:rsid w:val="001440D1"/>
    <w:rsid w:val="0017740B"/>
    <w:rsid w:val="001A59ED"/>
    <w:rsid w:val="00234E76"/>
    <w:rsid w:val="002A26B8"/>
    <w:rsid w:val="002D7A3E"/>
    <w:rsid w:val="003173F7"/>
    <w:rsid w:val="00374ECD"/>
    <w:rsid w:val="004D6DA4"/>
    <w:rsid w:val="004E2EDB"/>
    <w:rsid w:val="00500956"/>
    <w:rsid w:val="005075FC"/>
    <w:rsid w:val="005E7393"/>
    <w:rsid w:val="00621171"/>
    <w:rsid w:val="006A7BB3"/>
    <w:rsid w:val="00733770"/>
    <w:rsid w:val="00744802"/>
    <w:rsid w:val="0088579A"/>
    <w:rsid w:val="009307FA"/>
    <w:rsid w:val="00A913E4"/>
    <w:rsid w:val="00AE7B08"/>
    <w:rsid w:val="00B70956"/>
    <w:rsid w:val="00C628F9"/>
    <w:rsid w:val="00CB0154"/>
    <w:rsid w:val="00E239E1"/>
    <w:rsid w:val="00E610DE"/>
    <w:rsid w:val="00F60604"/>
    <w:rsid w:val="00F83B63"/>
    <w:rsid w:val="00FA0879"/>
    <w:rsid w:val="2B6E554D"/>
    <w:rsid w:val="470E352E"/>
    <w:rsid w:val="49236DEE"/>
    <w:rsid w:val="62ED7B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60" w:line="259" w:lineRule="auto"/>
      <w:jc w:val="both"/>
    </w:pPr>
    <w:rPr>
      <w:rFonts w:ascii="Bahnschrift Light" w:hAnsi="Bahnschrift Light" w:eastAsia="Bahnschrift Light" w:cs="Bahnschrift Light"/>
      <w:sz w:val="24"/>
      <w:szCs w:val="24"/>
      <w:lang w:val="en-US" w:eastAsia="en-US" w:bidi="ar-SA"/>
    </w:rPr>
  </w:style>
  <w:style w:type="paragraph" w:styleId="2">
    <w:name w:val="heading 1"/>
    <w:basedOn w:val="1"/>
    <w:next w:val="1"/>
    <w:uiPriority w:val="0"/>
    <w:pPr>
      <w:keepNext/>
      <w:keepLines/>
      <w:spacing w:before="120" w:after="120" w:line="240" w:lineRule="auto"/>
      <w:outlineLvl w:val="0"/>
    </w:pPr>
    <w:rPr>
      <w:rFonts w:ascii="Book Antiqua" w:hAnsi="Book Antiqua" w:eastAsia="Book Antiqua" w:cs="Book Antiqua"/>
      <w:smallCaps/>
      <w:color w:val="ED7D31"/>
      <w:sz w:val="44"/>
      <w:szCs w:val="44"/>
    </w:rPr>
  </w:style>
  <w:style w:type="paragraph" w:styleId="3">
    <w:name w:val="heading 2"/>
    <w:basedOn w:val="1"/>
    <w:next w:val="1"/>
    <w:uiPriority w:val="0"/>
    <w:pPr>
      <w:keepNext/>
      <w:keepLines/>
      <w:spacing w:before="40" w:after="0"/>
      <w:outlineLvl w:val="1"/>
    </w:pPr>
    <w:rPr>
      <w:rFonts w:ascii="Book Antiqua" w:hAnsi="Book Antiqua" w:eastAsia="Book Antiqua" w:cs="Book Antiqua"/>
      <w:smallCaps/>
      <w:color w:val="ED7D31"/>
      <w:sz w:val="40"/>
      <w:szCs w:val="40"/>
    </w:rPr>
  </w:style>
  <w:style w:type="paragraph" w:styleId="4">
    <w:name w:val="heading 3"/>
    <w:basedOn w:val="1"/>
    <w:next w:val="1"/>
    <w:uiPriority w:val="0"/>
    <w:pPr>
      <w:keepNext/>
      <w:keepLines/>
      <w:spacing w:before="40" w:after="0"/>
      <w:outlineLvl w:val="2"/>
    </w:pPr>
    <w:rPr>
      <w:rFonts w:ascii="Book Antiqua" w:hAnsi="Book Antiqua" w:eastAsia="Book Antiqua" w:cs="Book Antiqua"/>
      <w:smallCaps/>
      <w:color w:val="ED7D31"/>
      <w:sz w:val="32"/>
      <w:szCs w:val="32"/>
    </w:rPr>
  </w:style>
  <w:style w:type="paragraph" w:styleId="5">
    <w:name w:val="heading 4"/>
    <w:basedOn w:val="1"/>
    <w:next w:val="1"/>
    <w:uiPriority w:val="0"/>
    <w:pPr>
      <w:keepNext/>
      <w:keepLines/>
      <w:spacing w:before="40" w:after="0"/>
      <w:outlineLvl w:val="3"/>
    </w:pPr>
    <w:rPr>
      <w:rFonts w:ascii="Calibri" w:hAnsi="Calibri" w:eastAsia="Calibri" w:cs="Calibri"/>
      <w:i/>
      <w:color w:val="ED7D31"/>
      <w:sz w:val="28"/>
      <w:szCs w:val="28"/>
    </w:rPr>
  </w:style>
  <w:style w:type="paragraph" w:styleId="6">
    <w:name w:val="heading 5"/>
    <w:basedOn w:val="1"/>
    <w:next w:val="1"/>
    <w:uiPriority w:val="0"/>
    <w:pPr>
      <w:keepNext/>
      <w:keepLines/>
      <w:spacing w:before="220" w:after="40"/>
      <w:outlineLvl w:val="4"/>
    </w:pPr>
    <w:rPr>
      <w:b/>
      <w:sz w:val="22"/>
      <w:szCs w:val="22"/>
    </w:rPr>
  </w:style>
  <w:style w:type="paragraph" w:styleId="7">
    <w:name w:val="heading 6"/>
    <w:basedOn w:val="1"/>
    <w:next w:val="1"/>
    <w:uiPriority w:val="0"/>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Normal (Web)"/>
    <w:semiHidden/>
    <w:unhideWhenUsed/>
    <w:uiPriority w:val="99"/>
    <w:pPr>
      <w:spacing w:before="0" w:beforeAutospacing="1" w:after="0" w:afterAutospacing="1"/>
      <w:ind w:left="0" w:right="0"/>
      <w:jc w:val="left"/>
    </w:pPr>
    <w:rPr>
      <w:kern w:val="0"/>
      <w:sz w:val="24"/>
      <w:szCs w:val="24"/>
      <w:lang w:val="en-US" w:eastAsia="zh-CN" w:bidi="ar"/>
    </w:rPr>
  </w:style>
  <w:style w:type="paragraph" w:styleId="11">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2">
    <w:name w:val="Title"/>
    <w:basedOn w:val="1"/>
    <w:next w:val="1"/>
    <w:qFormat/>
    <w:uiPriority w:val="0"/>
    <w:pPr>
      <w:spacing w:after="0" w:line="240" w:lineRule="auto"/>
    </w:pPr>
    <w:rPr>
      <w:rFonts w:ascii="Calibri" w:hAnsi="Calibri" w:eastAsia="Calibri" w:cs="Calibri"/>
      <w:smallCaps/>
      <w:color w:val="ED7D31"/>
      <w:sz w:val="96"/>
      <w:szCs w:val="96"/>
    </w:rPr>
  </w:style>
  <w:style w:type="table" w:customStyle="1" w:styleId="13">
    <w:name w:val="_Style 11"/>
    <w:basedOn w:val="9"/>
    <w:qFormat/>
    <w:uiPriority w:val="0"/>
    <w:pPr>
      <w:spacing w:after="0" w:line="240" w:lineRule="auto"/>
    </w:pPr>
    <w:tblStylePr w:type="firstRow">
      <w:rPr>
        <w:b/>
        <w:color w:val="FFFFFF"/>
      </w:rPr>
      <w:tcPr>
        <w:shd w:val="clear" w:color="auto" w:fill="ED7D31"/>
      </w:tcPr>
    </w:tblStylePr>
    <w:tblStylePr w:type="lastRow">
      <w:rPr>
        <w:b/>
      </w:rPr>
      <w:tcPr>
        <w:tcBorders>
          <w:top w:val="single" w:color="ED7D31" w:sz="4" w:space="0"/>
        </w:tcBorders>
        <w:shd w:val="clear" w:color="auto" w:fill="FFFFFF"/>
      </w:tcPr>
    </w:tblStylePr>
    <w:tblStylePr w:type="firstCol">
      <w:rPr>
        <w:b/>
      </w:rPr>
      <w:tcPr>
        <w:tcBorders>
          <w:right w:val="nil"/>
        </w:tcBorders>
        <w:shd w:val="clear" w:color="auto" w:fill="FFFFFF"/>
      </w:tcPr>
    </w:tblStylePr>
    <w:tblStylePr w:type="lastCol">
      <w:rPr>
        <w:b/>
      </w:rPr>
      <w:tcPr>
        <w:tcBorders>
          <w:left w:val="nil"/>
        </w:tcBorders>
        <w:shd w:val="clear" w:color="auto" w:fill="FFFFFF"/>
      </w:tcPr>
    </w:tblStylePr>
    <w:tblStylePr w:type="band1Vert">
      <w:tcPr>
        <w:tcBorders>
          <w:left w:val="single" w:color="ED7D31" w:sz="4" w:space="0"/>
          <w:right w:val="single" w:color="ED7D31" w:sz="4" w:space="0"/>
        </w:tcBorders>
      </w:tcPr>
    </w:tblStylePr>
    <w:tblStylePr w:type="band1Horz">
      <w:tcPr>
        <w:tcBorders>
          <w:top w:val="single" w:color="ED7D31" w:sz="4" w:space="0"/>
          <w:bottom w:val="single" w:color="ED7D31"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single" w:color="ED7D31" w:sz="4" w:space="0"/>
          <w:left w:val="nil"/>
        </w:tcBorders>
      </w:tcPr>
    </w:tblStylePr>
    <w:tblStylePr w:type="swCell">
      <w:tcPr>
        <w:tcBorders>
          <w:top w:val="single" w:color="ED7D31" w:sz="4" w:space="0"/>
          <w:right w:val="nil"/>
        </w:tcBorders>
      </w:tcPr>
    </w:tblStylePr>
  </w:style>
  <w:style w:type="table" w:customStyle="1" w:styleId="14">
    <w:name w:val="_Style 12"/>
    <w:basedOn w:val="9"/>
    <w:qFormat/>
    <w:uiPriority w:val="0"/>
    <w:pPr>
      <w:spacing w:after="0" w:line="240" w:lineRule="auto"/>
    </w:pPr>
    <w:tblStylePr w:type="firstRow">
      <w:rPr>
        <w:b/>
        <w:color w:val="FFFFFF"/>
      </w:rPr>
      <w:tcPr>
        <w:shd w:val="clear" w:color="auto" w:fill="ED7D31"/>
      </w:tcPr>
    </w:tblStylePr>
    <w:tblStylePr w:type="lastRow">
      <w:rPr>
        <w:b/>
      </w:rPr>
      <w:tcPr>
        <w:tcBorders>
          <w:top w:val="single" w:color="ED7D31" w:sz="4" w:space="0"/>
        </w:tcBorders>
        <w:shd w:val="clear" w:color="auto" w:fill="FFFFFF"/>
      </w:tcPr>
    </w:tblStylePr>
    <w:tblStylePr w:type="firstCol">
      <w:rPr>
        <w:b/>
      </w:rPr>
      <w:tcPr>
        <w:tcBorders>
          <w:right w:val="nil"/>
        </w:tcBorders>
        <w:shd w:val="clear" w:color="auto" w:fill="FFFFFF"/>
      </w:tcPr>
    </w:tblStylePr>
    <w:tblStylePr w:type="lastCol">
      <w:rPr>
        <w:b/>
      </w:rPr>
      <w:tcPr>
        <w:tcBorders>
          <w:left w:val="nil"/>
        </w:tcBorders>
        <w:shd w:val="clear" w:color="auto" w:fill="FFFFFF"/>
      </w:tcPr>
    </w:tblStylePr>
    <w:tblStylePr w:type="band1Vert">
      <w:tcPr>
        <w:tcBorders>
          <w:left w:val="single" w:color="ED7D31" w:sz="4" w:space="0"/>
          <w:right w:val="single" w:color="ED7D31" w:sz="4" w:space="0"/>
        </w:tcBorders>
      </w:tcPr>
    </w:tblStylePr>
    <w:tblStylePr w:type="band1Horz">
      <w:tcPr>
        <w:tcBorders>
          <w:top w:val="single" w:color="ED7D31" w:sz="4" w:space="0"/>
          <w:bottom w:val="single" w:color="ED7D31"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single" w:color="ED7D31" w:sz="4" w:space="0"/>
          <w:left w:val="nil"/>
        </w:tcBorders>
      </w:tcPr>
    </w:tblStylePr>
    <w:tblStylePr w:type="swCell">
      <w:tcPr>
        <w:tcBorders>
          <w:top w:val="single" w:color="ED7D31" w:sz="4" w:space="0"/>
          <w:right w:val="nil"/>
        </w:tcBorders>
      </w:tcPr>
    </w:tblStylePr>
  </w:style>
  <w:style w:type="table" w:customStyle="1" w:styleId="15">
    <w:name w:val="_Style 13"/>
    <w:basedOn w:val="9"/>
    <w:qFormat/>
    <w:uiPriority w:val="0"/>
    <w:tblPr>
      <w:tblCellMar>
        <w:top w:w="144" w:type="dxa"/>
        <w:left w:w="115" w:type="dxa"/>
        <w:bottom w:w="144" w:type="dxa"/>
        <w:right w:w="115" w:type="dxa"/>
      </w:tblCellMar>
    </w:tblPr>
  </w:style>
  <w:style w:type="table" w:customStyle="1" w:styleId="16">
    <w:name w:val="_Style 14"/>
    <w:basedOn w:val="9"/>
    <w:qFormat/>
    <w:uiPriority w:val="0"/>
    <w:tblPr>
      <w:tblCellMar>
        <w:top w:w="144" w:type="dxa"/>
        <w:left w:w="115" w:type="dxa"/>
        <w:bottom w:w="144" w:type="dxa"/>
        <w:right w:w="115" w:type="dxa"/>
      </w:tblCellMar>
    </w:tblPr>
  </w:style>
  <w:style w:type="paragraph" w:styleId="1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850B9C1-3C98-4297-8FB8-799630A8D711}">
  <ds:schemaRefs/>
</ds:datastoreItem>
</file>

<file path=docProps/app.xml><?xml version="1.0" encoding="utf-8"?>
<Properties xmlns="http://schemas.openxmlformats.org/officeDocument/2006/extended-properties" xmlns:vt="http://schemas.openxmlformats.org/officeDocument/2006/docPropsVTypes">
  <Template>Normal.dotm</Template>
  <Pages>3</Pages>
  <Words>326</Words>
  <Characters>1863</Characters>
  <Lines>15</Lines>
  <Paragraphs>4</Paragraphs>
  <TotalTime>41</TotalTime>
  <ScaleCrop>false</ScaleCrop>
  <LinksUpToDate>false</LinksUpToDate>
  <CharactersWithSpaces>2185</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2022-09-14T08:54:00Z</dcterms:created>
  <dc:creator>abuba</dc:creator>
  <cp:lastModifiedBy>abuba</cp:lastModifiedBy>
  <dcterms:modified xsi:type="dcterms:W3CDTF">2024-03-10T09:36:47Z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737D1BE809244673AE0E75CB734DFD76_13</vt:lpwstr>
  </property>
</Properties>
</file>