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 : everyone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4/4/19 Thurs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with Evan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Informed Dr.bikson that the hydrophobic spray was not working well. introduced  him about our new target montage; concentration montage.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testing needed for the circuit device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device is not disposable but rather hobbyist. However, the concept of the device is disposable but In practicality it's not.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Dr. bikson the threshold for the price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it's better suited for the hobbyist market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device is ease of use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tDCS lab setting but our tDCS is common setting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problems are we solving with our device?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come up with a fine indication of what your device supposed to solve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Hobbyist → arduino nano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Ramp calibration → not good analog arduino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High impedance  voltage divider and read it with arduino→ output comes up as test file for calibration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PCB in EE department are not that reliable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Impedance over time → changed a little but still within acceptable range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Electrode size and it's only for certain head size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Headgear group (Eric,Carim,David ) - start testing comfortability on 20 people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group (Rad, Shalih) - Circuit calibration and arduino coding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