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89E" w:rsidRPr="00880E55" w:rsidRDefault="001E789E" w:rsidP="001E789E">
      <w:pPr>
        <w:pStyle w:val="Default"/>
        <w:spacing w:line="360" w:lineRule="auto"/>
        <w:rPr>
          <w:rFonts w:ascii="Times New Roman" w:hAnsi="Times New Roman" w:cs="Times New Roman"/>
        </w:rPr>
      </w:pPr>
    </w:p>
    <w:p w:rsidR="001E789E" w:rsidRPr="0049102F" w:rsidRDefault="001E789E" w:rsidP="001E789E">
      <w:pPr>
        <w:spacing w:line="240" w:lineRule="auto"/>
        <w:jc w:val="center"/>
        <w:rPr>
          <w:rFonts w:ascii="Arial Black" w:hAnsi="Arial Black" w:cs="Arial"/>
          <w:b/>
          <w:noProof/>
          <w:sz w:val="44"/>
          <w:szCs w:val="44"/>
        </w:rPr>
      </w:pPr>
      <w:r w:rsidRPr="0049102F">
        <w:rPr>
          <w:rFonts w:ascii="Arial Black" w:hAnsi="Arial Black" w:cs="Arial"/>
          <w:b/>
          <w:noProof/>
          <w:sz w:val="44"/>
          <w:szCs w:val="44"/>
        </w:rPr>
        <w:t>ST</w:t>
      </w:r>
      <w:r>
        <w:rPr>
          <w:rFonts w:ascii="Arial Black" w:hAnsi="Arial Black" w:cs="Arial"/>
          <w:b/>
          <w:noProof/>
          <w:sz w:val="44"/>
          <w:szCs w:val="44"/>
        </w:rPr>
        <w:t>.</w:t>
      </w:r>
      <w:r w:rsidRPr="0049102F">
        <w:rPr>
          <w:rFonts w:ascii="Arial Black" w:hAnsi="Arial Black" w:cs="Arial"/>
          <w:b/>
          <w:noProof/>
          <w:sz w:val="44"/>
          <w:szCs w:val="44"/>
        </w:rPr>
        <w:t>XAVIER,S COLLEGE</w:t>
      </w:r>
    </w:p>
    <w:p w:rsidR="001E789E" w:rsidRPr="0049102F" w:rsidRDefault="001E789E" w:rsidP="001E789E">
      <w:pPr>
        <w:spacing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49102F">
        <w:rPr>
          <w:rFonts w:ascii="Times New Roman" w:hAnsi="Times New Roman" w:cs="Times New Roman"/>
          <w:b/>
          <w:noProof/>
          <w:sz w:val="28"/>
          <w:szCs w:val="28"/>
        </w:rPr>
        <w:t>Maitighar, Kathmandu</w:t>
      </w:r>
    </w:p>
    <w:p w:rsidR="001E789E" w:rsidRDefault="001E789E" w:rsidP="001E789E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1698625</wp:posOffset>
            </wp:positionH>
            <wp:positionV relativeFrom="margin">
              <wp:posOffset>1211580</wp:posOffset>
            </wp:positionV>
            <wp:extent cx="2374265" cy="1753870"/>
            <wp:effectExtent l="19050" t="0" r="6985" b="0"/>
            <wp:wrapSquare wrapText="bothSides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265" cy="175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E789E" w:rsidRDefault="001E789E" w:rsidP="001E789E">
      <w:pPr>
        <w:jc w:val="center"/>
      </w:pPr>
    </w:p>
    <w:p w:rsidR="001E789E" w:rsidRDefault="001E789E" w:rsidP="001E789E">
      <w:pPr>
        <w:jc w:val="center"/>
      </w:pPr>
    </w:p>
    <w:p w:rsidR="001E789E" w:rsidRDefault="001E789E" w:rsidP="001E789E">
      <w:pPr>
        <w:jc w:val="center"/>
      </w:pPr>
    </w:p>
    <w:p w:rsidR="001E789E" w:rsidRDefault="001E789E" w:rsidP="001E789E">
      <w:pPr>
        <w:jc w:val="center"/>
      </w:pPr>
    </w:p>
    <w:p w:rsidR="001E789E" w:rsidRDefault="001E789E" w:rsidP="001E789E">
      <w:pPr>
        <w:jc w:val="center"/>
      </w:pPr>
    </w:p>
    <w:p w:rsidR="001E789E" w:rsidRPr="004D1E71" w:rsidRDefault="001E789E" w:rsidP="001E789E">
      <w:pPr>
        <w:jc w:val="center"/>
        <w:rPr>
          <w:rFonts w:ascii="Times New Roman" w:hAnsi="Times New Roman" w:cs="Times New Roman"/>
          <w:sz w:val="24"/>
          <w:szCs w:val="24"/>
        </w:rPr>
      </w:pPr>
      <w:r w:rsidRPr="0049102F">
        <w:rPr>
          <w:rFonts w:ascii="Times New Roman" w:hAnsi="Times New Roman" w:cs="Times New Roman"/>
          <w:sz w:val="32"/>
          <w:szCs w:val="32"/>
          <w:u w:val="single"/>
        </w:rPr>
        <w:t>Digital Logic Lab Assignment #</w:t>
      </w:r>
      <w:r>
        <w:rPr>
          <w:rFonts w:ascii="Times New Roman" w:hAnsi="Times New Roman" w:cs="Times New Roman"/>
          <w:sz w:val="32"/>
          <w:szCs w:val="32"/>
          <w:u w:val="single"/>
        </w:rPr>
        <w:t>1</w:t>
      </w:r>
    </w:p>
    <w:p w:rsidR="00000000" w:rsidRPr="001E789E" w:rsidRDefault="001E789E" w:rsidP="001E789E">
      <w:pPr>
        <w:tabs>
          <w:tab w:val="left" w:pos="3240"/>
        </w:tabs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5C533C">
        <w:rPr>
          <w:rFonts w:ascii="Times New Roman" w:hAnsi="Times New Roman" w:cs="Times New Roman"/>
          <w:b/>
          <w:bCs/>
          <w:sz w:val="28"/>
          <w:szCs w:val="28"/>
        </w:rPr>
        <w:t xml:space="preserve">Draw the </w:t>
      </w:r>
      <w:r w:rsidR="00DF1B7B" w:rsidRPr="001E789E">
        <w:rPr>
          <w:rFonts w:ascii="Times New Roman" w:hAnsi="Times New Roman" w:cs="Times New Roman"/>
          <w:b/>
          <w:bCs/>
          <w:sz w:val="28"/>
          <w:szCs w:val="28"/>
        </w:rPr>
        <w:t>checkbox.</w:t>
      </w:r>
    </w:p>
    <w:p w:rsidR="001E789E" w:rsidRDefault="001E789E" w:rsidP="001E789E">
      <w:pPr>
        <w:tabs>
          <w:tab w:val="left" w:pos="32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E789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1E789E" w:rsidRPr="0049102F" w:rsidRDefault="001E789E" w:rsidP="001E789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02F">
        <w:rPr>
          <w:rFonts w:ascii="Times New Roman" w:hAnsi="Times New Roman" w:cs="Times New Roman"/>
          <w:sz w:val="28"/>
          <w:szCs w:val="28"/>
        </w:rPr>
        <w:t>Yub Raj Basnet</w:t>
      </w:r>
    </w:p>
    <w:p w:rsidR="001E789E" w:rsidRDefault="001E789E" w:rsidP="001E789E">
      <w:pPr>
        <w:spacing w:line="240" w:lineRule="auto"/>
        <w:ind w:left="1080" w:firstLine="9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49102F">
        <w:rPr>
          <w:rFonts w:ascii="Times New Roman" w:hAnsi="Times New Roman" w:cs="Times New Roman"/>
          <w:sz w:val="28"/>
          <w:szCs w:val="28"/>
        </w:rPr>
        <w:t>013BScCSIT048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102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4th</w:t>
      </w:r>
      <w:r w:rsidRPr="0049102F">
        <w:rPr>
          <w:rFonts w:ascii="Times New Roman" w:hAnsi="Times New Roman" w:cs="Times New Roman"/>
          <w:sz w:val="28"/>
          <w:szCs w:val="28"/>
        </w:rPr>
        <w:t xml:space="preserve"> Semester)</w:t>
      </w:r>
    </w:p>
    <w:p w:rsidR="001E789E" w:rsidRDefault="001E789E" w:rsidP="001E789E">
      <w:pPr>
        <w:spacing w:line="240" w:lineRule="auto"/>
        <w:ind w:left="3420" w:firstLine="180"/>
        <w:rPr>
          <w:rFonts w:ascii="Times New Roman" w:hAnsi="Times New Roman" w:cs="Times New Roman"/>
          <w:b/>
          <w:sz w:val="28"/>
          <w:szCs w:val="28"/>
        </w:rPr>
      </w:pPr>
    </w:p>
    <w:p w:rsidR="001E789E" w:rsidRDefault="001E789E" w:rsidP="001E789E">
      <w:pPr>
        <w:spacing w:line="240" w:lineRule="auto"/>
        <w:ind w:left="3420" w:firstLine="180"/>
        <w:rPr>
          <w:rFonts w:ascii="Times New Roman" w:hAnsi="Times New Roman" w:cs="Times New Roman"/>
          <w:b/>
          <w:sz w:val="28"/>
          <w:szCs w:val="28"/>
        </w:rPr>
      </w:pPr>
    </w:p>
    <w:p w:rsidR="001E789E" w:rsidRPr="0049102F" w:rsidRDefault="001E789E" w:rsidP="001E789E">
      <w:pPr>
        <w:spacing w:line="240" w:lineRule="auto"/>
        <w:ind w:left="3420" w:firstLine="1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49102F">
        <w:rPr>
          <w:rFonts w:ascii="Times New Roman" w:hAnsi="Times New Roman" w:cs="Times New Roman"/>
          <w:b/>
          <w:sz w:val="28"/>
          <w:szCs w:val="28"/>
        </w:rPr>
        <w:t>Submitted to</w:t>
      </w:r>
    </w:p>
    <w:tbl>
      <w:tblPr>
        <w:tblStyle w:val="TableGrid"/>
        <w:tblW w:w="7866" w:type="dxa"/>
        <w:tblInd w:w="757" w:type="dxa"/>
        <w:tblLook w:val="04A0"/>
      </w:tblPr>
      <w:tblGrid>
        <w:gridCol w:w="4135"/>
        <w:gridCol w:w="3731"/>
      </w:tblGrid>
      <w:tr w:rsidR="001E789E" w:rsidRPr="0049102F" w:rsidTr="001E789E">
        <w:trPr>
          <w:trHeight w:val="1376"/>
        </w:trPr>
        <w:tc>
          <w:tcPr>
            <w:tcW w:w="4135" w:type="dxa"/>
          </w:tcPr>
          <w:p w:rsidR="001E789E" w:rsidRDefault="001E789E" w:rsidP="000C6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Er. Anil Sah</w:t>
            </w:r>
          </w:p>
          <w:p w:rsidR="001E789E" w:rsidRPr="0049102F" w:rsidRDefault="001E789E" w:rsidP="000C6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(Lecturer, St.Xavier’s College )</w:t>
            </w:r>
          </w:p>
        </w:tc>
        <w:tc>
          <w:tcPr>
            <w:tcW w:w="3731" w:type="dxa"/>
          </w:tcPr>
          <w:p w:rsidR="001E789E" w:rsidRPr="0049102F" w:rsidRDefault="001E789E" w:rsidP="000C64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E789E" w:rsidRDefault="001E789E" w:rsidP="001E789E">
      <w:pPr>
        <w:pStyle w:val="Default"/>
        <w:rPr>
          <w:b/>
          <w:bCs/>
          <w:sz w:val="22"/>
          <w:szCs w:val="22"/>
        </w:rPr>
      </w:pPr>
    </w:p>
    <w:p w:rsidR="001E789E" w:rsidRDefault="001E789E" w:rsidP="001E789E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</w:p>
    <w:p w:rsidR="001E789E" w:rsidRDefault="001E789E" w:rsidP="001E789E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Submitted date: Aug 14, 2015</w:t>
      </w:r>
    </w:p>
    <w:p w:rsidR="001E789E" w:rsidRDefault="001E789E" w:rsidP="001E789E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</w:p>
    <w:p w:rsidR="001E789E" w:rsidRDefault="001E789E" w:rsidP="001E789E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</w:p>
    <w:p w:rsidR="007F75BB" w:rsidRDefault="007F75BB" w:rsidP="001E789E">
      <w:pPr>
        <w:pStyle w:val="Default"/>
        <w:spacing w:line="360" w:lineRule="auto"/>
        <w:rPr>
          <w:rFonts w:ascii="Times New Roman" w:hAnsi="Times New Roman" w:cs="Times New Roman"/>
          <w:b/>
          <w:bCs/>
        </w:rPr>
        <w:sectPr w:rsidR="007F75BB" w:rsidSect="007F75BB"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1E789E" w:rsidRDefault="005C533C" w:rsidP="005C533C">
      <w:pPr>
        <w:pStyle w:val="Heading1"/>
      </w:pPr>
      <w:r>
        <w:lastRenderedPageBreak/>
        <w:t>Draw the following checkboard</w:t>
      </w:r>
    </w:p>
    <w:p w:rsidR="005C533C" w:rsidRPr="005C533C" w:rsidRDefault="005C533C" w:rsidP="005C533C">
      <w:r w:rsidRPr="005C533C">
        <w:drawing>
          <wp:inline distT="0" distB="0" distL="0" distR="0">
            <wp:extent cx="3404634" cy="1520456"/>
            <wp:effectExtent l="19050" t="0" r="5316" b="0"/>
            <wp:docPr id="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9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726" cy="1522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89E" w:rsidRDefault="001E789E" w:rsidP="001E789E">
      <w:pPr>
        <w:pStyle w:val="Default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E789E">
        <w:rPr>
          <w:rFonts w:ascii="Times New Roman" w:hAnsi="Times New Roman" w:cs="Times New Roman"/>
          <w:b/>
          <w:bCs/>
          <w:sz w:val="32"/>
          <w:szCs w:val="32"/>
        </w:rPr>
        <w:t>Source Code</w:t>
      </w:r>
    </w:p>
    <w:p w:rsidR="001E789E" w:rsidRPr="001E789E" w:rsidRDefault="001E789E" w:rsidP="001E789E">
      <w:pPr>
        <w:rPr>
          <w:rFonts w:ascii="Times New Roman" w:hAnsi="Times New Roman" w:cs="Times New Roman"/>
          <w:sz w:val="24"/>
          <w:szCs w:val="24"/>
        </w:rPr>
      </w:pPr>
      <w:r w:rsidRPr="001E789E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1E789E" w:rsidRPr="001E789E" w:rsidRDefault="001E789E" w:rsidP="001E789E">
      <w:pPr>
        <w:rPr>
          <w:rFonts w:ascii="Times New Roman" w:hAnsi="Times New Roman" w:cs="Times New Roman"/>
          <w:sz w:val="24"/>
          <w:szCs w:val="24"/>
        </w:rPr>
      </w:pPr>
      <w:r w:rsidRPr="001E789E">
        <w:rPr>
          <w:rFonts w:ascii="Times New Roman" w:hAnsi="Times New Roman" w:cs="Times New Roman"/>
          <w:sz w:val="24"/>
          <w:szCs w:val="24"/>
        </w:rPr>
        <w:t>#include &lt;vcl\vcl.h&gt;</w:t>
      </w:r>
    </w:p>
    <w:p w:rsidR="001E789E" w:rsidRPr="001E789E" w:rsidRDefault="001E789E" w:rsidP="001E789E">
      <w:pPr>
        <w:rPr>
          <w:rFonts w:ascii="Times New Roman" w:hAnsi="Times New Roman" w:cs="Times New Roman"/>
          <w:sz w:val="24"/>
          <w:szCs w:val="24"/>
        </w:rPr>
      </w:pPr>
      <w:r w:rsidRPr="001E789E">
        <w:rPr>
          <w:rFonts w:ascii="Times New Roman" w:hAnsi="Times New Roman" w:cs="Times New Roman"/>
          <w:sz w:val="24"/>
          <w:szCs w:val="24"/>
        </w:rPr>
        <w:t>#pragma hdrstop</w:t>
      </w:r>
    </w:p>
    <w:p w:rsidR="001E789E" w:rsidRPr="001E789E" w:rsidRDefault="001E789E" w:rsidP="001E789E">
      <w:pPr>
        <w:rPr>
          <w:rFonts w:ascii="Times New Roman" w:hAnsi="Times New Roman" w:cs="Times New Roman"/>
          <w:sz w:val="24"/>
          <w:szCs w:val="24"/>
        </w:rPr>
      </w:pPr>
    </w:p>
    <w:p w:rsidR="001E789E" w:rsidRPr="001E789E" w:rsidRDefault="001E789E" w:rsidP="001E789E">
      <w:pPr>
        <w:rPr>
          <w:rFonts w:ascii="Times New Roman" w:hAnsi="Times New Roman" w:cs="Times New Roman"/>
          <w:sz w:val="24"/>
          <w:szCs w:val="24"/>
        </w:rPr>
      </w:pPr>
      <w:r w:rsidRPr="001E789E">
        <w:rPr>
          <w:rFonts w:ascii="Times New Roman" w:hAnsi="Times New Roman" w:cs="Times New Roman"/>
          <w:sz w:val="24"/>
          <w:szCs w:val="24"/>
        </w:rPr>
        <w:t>#include "Unit1.h"</w:t>
      </w:r>
    </w:p>
    <w:p w:rsidR="001E789E" w:rsidRPr="001E789E" w:rsidRDefault="001E789E" w:rsidP="001E789E">
      <w:pPr>
        <w:rPr>
          <w:rFonts w:ascii="Times New Roman" w:hAnsi="Times New Roman" w:cs="Times New Roman"/>
          <w:sz w:val="24"/>
          <w:szCs w:val="24"/>
        </w:rPr>
      </w:pPr>
      <w:r w:rsidRPr="001E789E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1E789E" w:rsidRPr="001E789E" w:rsidRDefault="001E789E" w:rsidP="001E789E">
      <w:pPr>
        <w:rPr>
          <w:rFonts w:ascii="Times New Roman" w:hAnsi="Times New Roman" w:cs="Times New Roman"/>
          <w:sz w:val="24"/>
          <w:szCs w:val="24"/>
        </w:rPr>
      </w:pPr>
      <w:r w:rsidRPr="001E789E">
        <w:rPr>
          <w:rFonts w:ascii="Times New Roman" w:hAnsi="Times New Roman" w:cs="Times New Roman"/>
          <w:sz w:val="24"/>
          <w:szCs w:val="24"/>
        </w:rPr>
        <w:t>#pragma resource "*.dfm"</w:t>
      </w:r>
    </w:p>
    <w:p w:rsidR="001E789E" w:rsidRPr="001E789E" w:rsidRDefault="001E789E" w:rsidP="001E789E">
      <w:pPr>
        <w:rPr>
          <w:rFonts w:ascii="Times New Roman" w:hAnsi="Times New Roman" w:cs="Times New Roman"/>
          <w:sz w:val="24"/>
          <w:szCs w:val="24"/>
        </w:rPr>
      </w:pPr>
      <w:r w:rsidRPr="001E789E">
        <w:rPr>
          <w:rFonts w:ascii="Times New Roman" w:hAnsi="Times New Roman" w:cs="Times New Roman"/>
          <w:sz w:val="24"/>
          <w:szCs w:val="24"/>
        </w:rPr>
        <w:t>int x=100,i=1,y=50;</w:t>
      </w:r>
    </w:p>
    <w:p w:rsidR="001E789E" w:rsidRPr="001E789E" w:rsidRDefault="001E789E" w:rsidP="001E789E">
      <w:pPr>
        <w:rPr>
          <w:rFonts w:ascii="Times New Roman" w:hAnsi="Times New Roman" w:cs="Times New Roman"/>
          <w:sz w:val="24"/>
          <w:szCs w:val="24"/>
        </w:rPr>
      </w:pPr>
      <w:r w:rsidRPr="001E789E">
        <w:rPr>
          <w:rFonts w:ascii="Times New Roman" w:hAnsi="Times New Roman" w:cs="Times New Roman"/>
          <w:sz w:val="24"/>
          <w:szCs w:val="24"/>
        </w:rPr>
        <w:t>TForm1 *Form1;</w:t>
      </w:r>
    </w:p>
    <w:p w:rsidR="001E789E" w:rsidRPr="001E789E" w:rsidRDefault="001E789E" w:rsidP="001E789E">
      <w:pPr>
        <w:rPr>
          <w:rFonts w:ascii="Times New Roman" w:hAnsi="Times New Roman" w:cs="Times New Roman"/>
          <w:sz w:val="24"/>
          <w:szCs w:val="24"/>
        </w:rPr>
      </w:pPr>
      <w:r w:rsidRPr="001E789E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1E789E" w:rsidRPr="001E789E" w:rsidRDefault="001E789E" w:rsidP="001E789E">
      <w:pPr>
        <w:rPr>
          <w:rFonts w:ascii="Times New Roman" w:hAnsi="Times New Roman" w:cs="Times New Roman"/>
          <w:sz w:val="24"/>
          <w:szCs w:val="24"/>
        </w:rPr>
      </w:pPr>
      <w:r w:rsidRPr="001E789E">
        <w:rPr>
          <w:rFonts w:ascii="Times New Roman" w:hAnsi="Times New Roman" w:cs="Times New Roman"/>
          <w:sz w:val="24"/>
          <w:szCs w:val="24"/>
        </w:rPr>
        <w:t>__fastcall TForm1::TForm1(TComponent* Owner)</w:t>
      </w:r>
    </w:p>
    <w:p w:rsidR="001E789E" w:rsidRPr="001E789E" w:rsidRDefault="001E789E" w:rsidP="001E789E">
      <w:pPr>
        <w:rPr>
          <w:rFonts w:ascii="Times New Roman" w:hAnsi="Times New Roman" w:cs="Times New Roman"/>
          <w:sz w:val="24"/>
          <w:szCs w:val="24"/>
        </w:rPr>
      </w:pPr>
      <w:r w:rsidRPr="001E789E">
        <w:rPr>
          <w:rFonts w:ascii="Times New Roman" w:hAnsi="Times New Roman" w:cs="Times New Roman"/>
          <w:sz w:val="24"/>
          <w:szCs w:val="24"/>
        </w:rPr>
        <w:t xml:space="preserve">        : TForm(Owner)</w:t>
      </w:r>
    </w:p>
    <w:p w:rsidR="001E789E" w:rsidRPr="001E789E" w:rsidRDefault="001E789E" w:rsidP="001E789E">
      <w:pPr>
        <w:rPr>
          <w:rFonts w:ascii="Times New Roman" w:hAnsi="Times New Roman" w:cs="Times New Roman"/>
          <w:sz w:val="24"/>
          <w:szCs w:val="24"/>
        </w:rPr>
      </w:pPr>
      <w:r w:rsidRPr="001E789E">
        <w:rPr>
          <w:rFonts w:ascii="Times New Roman" w:hAnsi="Times New Roman" w:cs="Times New Roman"/>
          <w:sz w:val="24"/>
          <w:szCs w:val="24"/>
        </w:rPr>
        <w:t>{</w:t>
      </w:r>
    </w:p>
    <w:p w:rsidR="001E789E" w:rsidRPr="001E789E" w:rsidRDefault="001E789E" w:rsidP="001E789E">
      <w:pPr>
        <w:rPr>
          <w:rFonts w:ascii="Times New Roman" w:hAnsi="Times New Roman" w:cs="Times New Roman"/>
          <w:sz w:val="24"/>
          <w:szCs w:val="24"/>
        </w:rPr>
      </w:pPr>
      <w:r w:rsidRPr="001E789E">
        <w:rPr>
          <w:rFonts w:ascii="Times New Roman" w:hAnsi="Times New Roman" w:cs="Times New Roman"/>
          <w:sz w:val="24"/>
          <w:szCs w:val="24"/>
        </w:rPr>
        <w:t>}</w:t>
      </w:r>
    </w:p>
    <w:p w:rsidR="001E789E" w:rsidRPr="001E789E" w:rsidRDefault="001E789E" w:rsidP="001E789E">
      <w:pPr>
        <w:rPr>
          <w:rFonts w:ascii="Times New Roman" w:hAnsi="Times New Roman" w:cs="Times New Roman"/>
          <w:sz w:val="24"/>
          <w:szCs w:val="24"/>
        </w:rPr>
      </w:pPr>
      <w:r w:rsidRPr="001E789E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1E789E" w:rsidRPr="001E789E" w:rsidRDefault="001E789E" w:rsidP="001E789E">
      <w:pPr>
        <w:rPr>
          <w:rFonts w:ascii="Times New Roman" w:hAnsi="Times New Roman" w:cs="Times New Roman"/>
          <w:sz w:val="24"/>
          <w:szCs w:val="24"/>
        </w:rPr>
      </w:pPr>
      <w:r w:rsidRPr="001E789E">
        <w:rPr>
          <w:rFonts w:ascii="Times New Roman" w:hAnsi="Times New Roman" w:cs="Times New Roman"/>
          <w:sz w:val="24"/>
          <w:szCs w:val="24"/>
        </w:rPr>
        <w:t>void __fastcall TForm1::Button1Click(TObject *Sender)</w:t>
      </w:r>
    </w:p>
    <w:p w:rsidR="001E789E" w:rsidRPr="001E789E" w:rsidRDefault="001E789E" w:rsidP="001E789E">
      <w:pPr>
        <w:rPr>
          <w:rFonts w:ascii="Times New Roman" w:hAnsi="Times New Roman" w:cs="Times New Roman"/>
          <w:sz w:val="24"/>
          <w:szCs w:val="24"/>
        </w:rPr>
      </w:pPr>
      <w:r w:rsidRPr="001E789E">
        <w:rPr>
          <w:rFonts w:ascii="Times New Roman" w:hAnsi="Times New Roman" w:cs="Times New Roman"/>
          <w:sz w:val="24"/>
          <w:szCs w:val="24"/>
        </w:rPr>
        <w:t>{</w:t>
      </w:r>
    </w:p>
    <w:p w:rsidR="001E789E" w:rsidRPr="001E789E" w:rsidRDefault="001E789E" w:rsidP="001E789E">
      <w:pPr>
        <w:rPr>
          <w:rFonts w:ascii="Times New Roman" w:hAnsi="Times New Roman" w:cs="Times New Roman"/>
          <w:sz w:val="24"/>
          <w:szCs w:val="24"/>
        </w:rPr>
      </w:pPr>
      <w:r w:rsidRPr="001E789E">
        <w:rPr>
          <w:rFonts w:ascii="Times New Roman" w:hAnsi="Times New Roman" w:cs="Times New Roman"/>
          <w:sz w:val="24"/>
          <w:szCs w:val="24"/>
        </w:rPr>
        <w:lastRenderedPageBreak/>
        <w:t>Form1-&gt;Canvas-&gt;Pen-&gt;Width=3;</w:t>
      </w:r>
    </w:p>
    <w:p w:rsidR="001E789E" w:rsidRPr="001E789E" w:rsidRDefault="001E789E" w:rsidP="001E789E">
      <w:pPr>
        <w:rPr>
          <w:rFonts w:ascii="Times New Roman" w:hAnsi="Times New Roman" w:cs="Times New Roman"/>
          <w:sz w:val="24"/>
          <w:szCs w:val="24"/>
        </w:rPr>
      </w:pPr>
      <w:r w:rsidRPr="001E789E">
        <w:rPr>
          <w:rFonts w:ascii="Times New Roman" w:hAnsi="Times New Roman" w:cs="Times New Roman"/>
          <w:sz w:val="24"/>
          <w:szCs w:val="24"/>
        </w:rPr>
        <w:t>Form1-&gt;Canvas-&gt;Brush-&gt;Color=clWhite;</w:t>
      </w:r>
    </w:p>
    <w:p w:rsidR="001E789E" w:rsidRPr="001E789E" w:rsidRDefault="001E789E" w:rsidP="001E789E">
      <w:pPr>
        <w:rPr>
          <w:rFonts w:ascii="Times New Roman" w:hAnsi="Times New Roman" w:cs="Times New Roman"/>
          <w:sz w:val="24"/>
          <w:szCs w:val="24"/>
        </w:rPr>
      </w:pPr>
      <w:r w:rsidRPr="001E789E">
        <w:rPr>
          <w:rFonts w:ascii="Times New Roman" w:hAnsi="Times New Roman" w:cs="Times New Roman"/>
          <w:sz w:val="24"/>
          <w:szCs w:val="24"/>
        </w:rPr>
        <w:t>Form1-&gt;Canvas-&gt;Rectangle(10,10,400,200);</w:t>
      </w:r>
    </w:p>
    <w:p w:rsidR="001E789E" w:rsidRPr="001E789E" w:rsidRDefault="001E789E" w:rsidP="001E789E">
      <w:pPr>
        <w:rPr>
          <w:rFonts w:ascii="Times New Roman" w:hAnsi="Times New Roman" w:cs="Times New Roman"/>
          <w:sz w:val="24"/>
          <w:szCs w:val="24"/>
        </w:rPr>
      </w:pPr>
      <w:r w:rsidRPr="001E789E">
        <w:rPr>
          <w:rFonts w:ascii="Times New Roman" w:hAnsi="Times New Roman" w:cs="Times New Roman"/>
          <w:sz w:val="24"/>
          <w:szCs w:val="24"/>
        </w:rPr>
        <w:t>do{</w:t>
      </w:r>
    </w:p>
    <w:p w:rsidR="001E789E" w:rsidRPr="001E789E" w:rsidRDefault="001E789E" w:rsidP="001E789E">
      <w:pPr>
        <w:rPr>
          <w:rFonts w:ascii="Times New Roman" w:hAnsi="Times New Roman" w:cs="Times New Roman"/>
          <w:sz w:val="24"/>
          <w:szCs w:val="24"/>
        </w:rPr>
      </w:pPr>
      <w:r w:rsidRPr="001E789E">
        <w:rPr>
          <w:rFonts w:ascii="Times New Roman" w:hAnsi="Times New Roman" w:cs="Times New Roman"/>
          <w:sz w:val="24"/>
          <w:szCs w:val="24"/>
        </w:rPr>
        <w:t xml:space="preserve">   Form1-&gt;Canvas-&gt;MoveTo(i*x,10);</w:t>
      </w:r>
    </w:p>
    <w:p w:rsidR="001E789E" w:rsidRPr="001E789E" w:rsidRDefault="001E789E" w:rsidP="001E789E">
      <w:pPr>
        <w:rPr>
          <w:rFonts w:ascii="Times New Roman" w:hAnsi="Times New Roman" w:cs="Times New Roman"/>
          <w:sz w:val="24"/>
          <w:szCs w:val="24"/>
        </w:rPr>
      </w:pPr>
      <w:r w:rsidRPr="001E789E">
        <w:rPr>
          <w:rFonts w:ascii="Times New Roman" w:hAnsi="Times New Roman" w:cs="Times New Roman"/>
          <w:sz w:val="24"/>
          <w:szCs w:val="24"/>
        </w:rPr>
        <w:t xml:space="preserve">   Form1-&gt;Canvas-&gt;LineTo(i*x,200);</w:t>
      </w:r>
    </w:p>
    <w:p w:rsidR="001E789E" w:rsidRPr="001E789E" w:rsidRDefault="001E789E" w:rsidP="001E789E">
      <w:pPr>
        <w:rPr>
          <w:rFonts w:ascii="Times New Roman" w:hAnsi="Times New Roman" w:cs="Times New Roman"/>
          <w:sz w:val="24"/>
          <w:szCs w:val="24"/>
        </w:rPr>
      </w:pPr>
      <w:r w:rsidRPr="001E789E">
        <w:rPr>
          <w:rFonts w:ascii="Times New Roman" w:hAnsi="Times New Roman" w:cs="Times New Roman"/>
          <w:sz w:val="24"/>
          <w:szCs w:val="24"/>
        </w:rPr>
        <w:t xml:space="preserve">   Form1-&gt;Canvas-&gt;MoveTo(10,y*i);</w:t>
      </w:r>
    </w:p>
    <w:p w:rsidR="001E789E" w:rsidRPr="001E789E" w:rsidRDefault="001E789E" w:rsidP="001E789E">
      <w:pPr>
        <w:rPr>
          <w:rFonts w:ascii="Times New Roman" w:hAnsi="Times New Roman" w:cs="Times New Roman"/>
          <w:sz w:val="24"/>
          <w:szCs w:val="24"/>
        </w:rPr>
      </w:pPr>
      <w:r w:rsidRPr="001E789E">
        <w:rPr>
          <w:rFonts w:ascii="Times New Roman" w:hAnsi="Times New Roman" w:cs="Times New Roman"/>
          <w:sz w:val="24"/>
          <w:szCs w:val="24"/>
        </w:rPr>
        <w:t xml:space="preserve">   Form1-&gt;Canvas-&gt;LineTo(400,y*i);</w:t>
      </w:r>
    </w:p>
    <w:p w:rsidR="001E789E" w:rsidRPr="001E789E" w:rsidRDefault="001E789E" w:rsidP="001E789E">
      <w:pPr>
        <w:rPr>
          <w:rFonts w:ascii="Times New Roman" w:hAnsi="Times New Roman" w:cs="Times New Roman"/>
          <w:sz w:val="24"/>
          <w:szCs w:val="24"/>
        </w:rPr>
      </w:pPr>
      <w:r w:rsidRPr="001E789E">
        <w:rPr>
          <w:rFonts w:ascii="Times New Roman" w:hAnsi="Times New Roman" w:cs="Times New Roman"/>
          <w:sz w:val="24"/>
          <w:szCs w:val="24"/>
        </w:rPr>
        <w:t xml:space="preserve">   i++;</w:t>
      </w:r>
    </w:p>
    <w:p w:rsidR="001E789E" w:rsidRPr="001E789E" w:rsidRDefault="001E789E" w:rsidP="001E789E">
      <w:pPr>
        <w:rPr>
          <w:rFonts w:ascii="Times New Roman" w:hAnsi="Times New Roman" w:cs="Times New Roman"/>
          <w:sz w:val="24"/>
          <w:szCs w:val="24"/>
        </w:rPr>
      </w:pPr>
      <w:r w:rsidRPr="001E789E">
        <w:rPr>
          <w:rFonts w:ascii="Times New Roman" w:hAnsi="Times New Roman" w:cs="Times New Roman"/>
          <w:sz w:val="24"/>
          <w:szCs w:val="24"/>
        </w:rPr>
        <w:t>}while(i!=4);</w:t>
      </w:r>
    </w:p>
    <w:p w:rsidR="001E789E" w:rsidRPr="001E789E" w:rsidRDefault="001E789E" w:rsidP="001E789E">
      <w:pPr>
        <w:rPr>
          <w:rFonts w:ascii="Times New Roman" w:hAnsi="Times New Roman" w:cs="Times New Roman"/>
          <w:sz w:val="24"/>
          <w:szCs w:val="24"/>
        </w:rPr>
      </w:pPr>
      <w:r w:rsidRPr="001E789E">
        <w:rPr>
          <w:rFonts w:ascii="Times New Roman" w:hAnsi="Times New Roman" w:cs="Times New Roman"/>
          <w:sz w:val="24"/>
          <w:szCs w:val="24"/>
        </w:rPr>
        <w:t>Form1-&gt;Canvas-&gt;MoveTo(10,10);</w:t>
      </w:r>
    </w:p>
    <w:p w:rsidR="001E789E" w:rsidRPr="001E789E" w:rsidRDefault="001E789E" w:rsidP="001E789E">
      <w:pPr>
        <w:rPr>
          <w:rFonts w:ascii="Times New Roman" w:hAnsi="Times New Roman" w:cs="Times New Roman"/>
          <w:sz w:val="24"/>
          <w:szCs w:val="24"/>
        </w:rPr>
      </w:pPr>
      <w:r w:rsidRPr="001E789E">
        <w:rPr>
          <w:rFonts w:ascii="Times New Roman" w:hAnsi="Times New Roman" w:cs="Times New Roman"/>
          <w:sz w:val="24"/>
          <w:szCs w:val="24"/>
        </w:rPr>
        <w:t>Form1-&gt;Canvas-&gt;LineTo(400,200);</w:t>
      </w:r>
    </w:p>
    <w:p w:rsidR="001E789E" w:rsidRPr="001E789E" w:rsidRDefault="001E789E" w:rsidP="001E789E">
      <w:pPr>
        <w:rPr>
          <w:rFonts w:ascii="Times New Roman" w:hAnsi="Times New Roman" w:cs="Times New Roman"/>
          <w:sz w:val="24"/>
          <w:szCs w:val="24"/>
        </w:rPr>
      </w:pPr>
      <w:r w:rsidRPr="001E789E">
        <w:rPr>
          <w:rFonts w:ascii="Times New Roman" w:hAnsi="Times New Roman" w:cs="Times New Roman"/>
          <w:sz w:val="24"/>
          <w:szCs w:val="24"/>
        </w:rPr>
        <w:t>Form1-&gt;Canvas-&gt;MoveTo(400,10);</w:t>
      </w:r>
    </w:p>
    <w:p w:rsidR="001E789E" w:rsidRPr="001E789E" w:rsidRDefault="001E789E" w:rsidP="001E789E">
      <w:pPr>
        <w:rPr>
          <w:rFonts w:ascii="Times New Roman" w:hAnsi="Times New Roman" w:cs="Times New Roman"/>
          <w:sz w:val="24"/>
          <w:szCs w:val="24"/>
        </w:rPr>
      </w:pPr>
      <w:r w:rsidRPr="001E789E">
        <w:rPr>
          <w:rFonts w:ascii="Times New Roman" w:hAnsi="Times New Roman" w:cs="Times New Roman"/>
          <w:sz w:val="24"/>
          <w:szCs w:val="24"/>
        </w:rPr>
        <w:t>Form1-&gt;Canvas-&gt;LineTo(10,200);</w:t>
      </w:r>
    </w:p>
    <w:p w:rsidR="001E789E" w:rsidRPr="001E789E" w:rsidRDefault="001E789E" w:rsidP="001E789E">
      <w:pPr>
        <w:rPr>
          <w:rFonts w:ascii="Times New Roman" w:hAnsi="Times New Roman" w:cs="Times New Roman"/>
          <w:sz w:val="24"/>
          <w:szCs w:val="24"/>
        </w:rPr>
      </w:pPr>
    </w:p>
    <w:p w:rsidR="001E789E" w:rsidRPr="001E789E" w:rsidRDefault="001E789E" w:rsidP="001E789E">
      <w:pPr>
        <w:rPr>
          <w:rFonts w:ascii="Times New Roman" w:hAnsi="Times New Roman" w:cs="Times New Roman"/>
          <w:sz w:val="24"/>
          <w:szCs w:val="24"/>
        </w:rPr>
      </w:pPr>
      <w:r w:rsidRPr="001E789E">
        <w:rPr>
          <w:rFonts w:ascii="Times New Roman" w:hAnsi="Times New Roman" w:cs="Times New Roman"/>
          <w:sz w:val="24"/>
          <w:szCs w:val="24"/>
        </w:rPr>
        <w:t>}</w:t>
      </w:r>
    </w:p>
    <w:p w:rsidR="001E789E" w:rsidRPr="001E789E" w:rsidRDefault="001E789E" w:rsidP="001E789E">
      <w:pPr>
        <w:rPr>
          <w:rFonts w:ascii="Times New Roman" w:hAnsi="Times New Roman" w:cs="Times New Roman"/>
          <w:sz w:val="24"/>
          <w:szCs w:val="24"/>
        </w:rPr>
      </w:pPr>
      <w:r w:rsidRPr="001E789E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1E789E" w:rsidRDefault="001E789E" w:rsidP="001E789E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</w:p>
    <w:p w:rsidR="001E789E" w:rsidRDefault="001E789E" w:rsidP="001E789E">
      <w:pPr>
        <w:pStyle w:val="Heading1"/>
      </w:pPr>
      <w:r w:rsidRPr="001E789E">
        <w:lastRenderedPageBreak/>
        <w:t>Output</w:t>
      </w:r>
    </w:p>
    <w:p w:rsidR="007F75BB" w:rsidRPr="007F75BB" w:rsidRDefault="007F75BB" w:rsidP="007F75BB">
      <w:r>
        <w:rPr>
          <w:noProof/>
        </w:rPr>
        <w:drawing>
          <wp:inline distT="0" distB="0" distL="0" distR="0">
            <wp:extent cx="5582285" cy="361505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285" cy="361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7F75BB">
      <w:r>
        <w:rPr>
          <w:noProof/>
        </w:rPr>
        <w:drawing>
          <wp:inline distT="0" distB="0" distL="0" distR="0">
            <wp:extent cx="5401310" cy="3625850"/>
            <wp:effectExtent l="19050" t="0" r="889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62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5BB" w:rsidRDefault="007F75BB"/>
    <w:p w:rsidR="005C533C" w:rsidRDefault="005C533C" w:rsidP="007F75BB">
      <w:pPr>
        <w:pStyle w:val="Heading1"/>
      </w:pPr>
    </w:p>
    <w:p w:rsidR="007F75BB" w:rsidRDefault="007F75BB" w:rsidP="007F75BB">
      <w:pPr>
        <w:pStyle w:val="Heading1"/>
      </w:pPr>
      <w:r>
        <w:t>Reference</w:t>
      </w:r>
    </w:p>
    <w:p w:rsidR="007F75BB" w:rsidRPr="007F75BB" w:rsidRDefault="007F75BB" w:rsidP="007F75BB">
      <w:pPr>
        <w:rPr>
          <w:rFonts w:ascii="Times New Roman" w:hAnsi="Times New Roman" w:cs="Times New Roman"/>
          <w:sz w:val="24"/>
          <w:szCs w:val="24"/>
        </w:rPr>
      </w:pPr>
      <w:r w:rsidRPr="007F75BB">
        <w:rPr>
          <w:rFonts w:ascii="Times New Roman" w:hAnsi="Times New Roman" w:cs="Times New Roman"/>
          <w:sz w:val="24"/>
          <w:szCs w:val="24"/>
        </w:rPr>
        <w:t>[1]  Er.Anil Sah,”Builder1”</w:t>
      </w:r>
    </w:p>
    <w:p w:rsidR="007F75BB" w:rsidRPr="007F75BB" w:rsidRDefault="007F75BB" w:rsidP="007F75BB"/>
    <w:sectPr w:rsidR="007F75BB" w:rsidRPr="007F75BB" w:rsidSect="007F75BB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1B7B" w:rsidRDefault="00DF1B7B" w:rsidP="007F75BB">
      <w:pPr>
        <w:spacing w:after="0" w:line="240" w:lineRule="auto"/>
      </w:pPr>
      <w:r>
        <w:separator/>
      </w:r>
    </w:p>
  </w:endnote>
  <w:endnote w:type="continuationSeparator" w:id="1">
    <w:p w:rsidR="00DF1B7B" w:rsidRDefault="00DF1B7B" w:rsidP="007F7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1074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F75BB" w:rsidRDefault="007F75BB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="005C533C" w:rsidRPr="005C533C">
            <w:rPr>
              <w:b/>
              <w:noProof/>
            </w:rPr>
            <w:t>1</w:t>
          </w:r>
        </w:fldSimple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F75BB" w:rsidRDefault="007F75B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1B7B" w:rsidRDefault="00DF1B7B" w:rsidP="007F75BB">
      <w:pPr>
        <w:spacing w:after="0" w:line="240" w:lineRule="auto"/>
      </w:pPr>
      <w:r>
        <w:separator/>
      </w:r>
    </w:p>
  </w:footnote>
  <w:footnote w:type="continuationSeparator" w:id="1">
    <w:p w:rsidR="00DF1B7B" w:rsidRDefault="00DF1B7B" w:rsidP="007F7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A75715"/>
    <w:multiLevelType w:val="hybridMultilevel"/>
    <w:tmpl w:val="027EE40E"/>
    <w:lvl w:ilvl="0" w:tplc="191A74FC">
      <w:start w:val="1"/>
      <w:numFmt w:val="decimal"/>
      <w:lvlText w:val="6.%1."/>
      <w:lvlJc w:val="left"/>
      <w:pPr>
        <w:ind w:left="44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493A11"/>
    <w:multiLevelType w:val="hybridMultilevel"/>
    <w:tmpl w:val="A022AA4E"/>
    <w:lvl w:ilvl="0" w:tplc="E1BA1D64">
      <w:start w:val="1"/>
      <w:numFmt w:val="bullet"/>
      <w:lvlText w:val="4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500D9BC" w:tentative="1">
      <w:start w:val="1"/>
      <w:numFmt w:val="bullet"/>
      <w:lvlText w:val="4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85E7688" w:tentative="1">
      <w:start w:val="1"/>
      <w:numFmt w:val="bullet"/>
      <w:lvlText w:val="4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E468D9A" w:tentative="1">
      <w:start w:val="1"/>
      <w:numFmt w:val="bullet"/>
      <w:lvlText w:val="4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D268FDE" w:tentative="1">
      <w:start w:val="1"/>
      <w:numFmt w:val="bullet"/>
      <w:lvlText w:val="4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CB87C62" w:tentative="1">
      <w:start w:val="1"/>
      <w:numFmt w:val="bullet"/>
      <w:lvlText w:val="4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8B01190" w:tentative="1">
      <w:start w:val="1"/>
      <w:numFmt w:val="bullet"/>
      <w:lvlText w:val="4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047A1FF0" w:tentative="1">
      <w:start w:val="1"/>
      <w:numFmt w:val="bullet"/>
      <w:lvlText w:val="4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188AA4C" w:tentative="1">
      <w:start w:val="1"/>
      <w:numFmt w:val="bullet"/>
      <w:lvlText w:val="4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E789E"/>
    <w:rsid w:val="001E789E"/>
    <w:rsid w:val="005C533C"/>
    <w:rsid w:val="007F75BB"/>
    <w:rsid w:val="00DF1B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5BB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E789E"/>
    <w:pPr>
      <w:widowControl w:val="0"/>
      <w:autoSpaceDE w:val="0"/>
      <w:autoSpaceDN w:val="0"/>
      <w:adjustRightInd w:val="0"/>
      <w:spacing w:after="0" w:line="240" w:lineRule="auto"/>
    </w:pPr>
    <w:rPr>
      <w:rFonts w:ascii="Stencil" w:hAnsi="Stencil" w:cs="Stenci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E78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78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75BB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5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F7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75BB"/>
  </w:style>
  <w:style w:type="paragraph" w:styleId="Footer">
    <w:name w:val="footer"/>
    <w:basedOn w:val="Normal"/>
    <w:link w:val="FooterChar"/>
    <w:uiPriority w:val="99"/>
    <w:unhideWhenUsed/>
    <w:rsid w:val="007F7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5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51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95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9E0072-57B3-4AE4-A50A-31505FDF0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2</cp:revision>
  <dcterms:created xsi:type="dcterms:W3CDTF">2015-08-04T04:49:00Z</dcterms:created>
  <dcterms:modified xsi:type="dcterms:W3CDTF">2015-08-04T05:11:00Z</dcterms:modified>
</cp:coreProperties>
</file>