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328" w:rsidRPr="00FA6328" w:rsidRDefault="005306DF" w:rsidP="00FA6328">
      <w:pPr>
        <w:rPr>
          <w:rFonts w:ascii="Times New Roman" w:hAnsi="Times New Roman" w:cs="Times New Roman"/>
          <w:sz w:val="26"/>
          <w:szCs w:val="26"/>
        </w:rPr>
      </w:pPr>
      <w:r>
        <w:rPr>
          <w:rFonts w:ascii="Times New Roman" w:hAnsi="Times New Roman" w:cs="Times New Roman"/>
          <w:sz w:val="26"/>
          <w:szCs w:val="26"/>
        </w:rPr>
        <w:t>#</w:t>
      </w:r>
      <w:r w:rsidR="00FA6328" w:rsidRPr="00FA6328">
        <w:rPr>
          <w:rFonts w:ascii="Times New Roman" w:hAnsi="Times New Roman" w:cs="Times New Roman"/>
          <w:sz w:val="26"/>
          <w:szCs w:val="26"/>
        </w:rPr>
        <w:t xml:space="preserve"> Defacements-monitering</w:t>
      </w:r>
    </w:p>
    <w:p w:rsidR="00FA6328" w:rsidRPr="00FA6328" w:rsidRDefault="00FA6328" w:rsidP="00FA6328">
      <w:pPr>
        <w:rPr>
          <w:rFonts w:ascii="Times New Roman" w:hAnsi="Times New Roman" w:cs="Times New Roman"/>
          <w:sz w:val="26"/>
          <w:szCs w:val="26"/>
        </w:rPr>
      </w:pPr>
      <w:r w:rsidRPr="00FA6328">
        <w:rPr>
          <w:rFonts w:ascii="Times New Roman" w:hAnsi="Times New Roman" w:cs="Times New Roman"/>
          <w:sz w:val="26"/>
          <w:szCs w:val="26"/>
        </w:rPr>
        <w:t>NGUYỄN ANH TUẤN - CB180204 –</w:t>
      </w:r>
    </w:p>
    <w:p w:rsidR="00FA6328" w:rsidRPr="00FA6328" w:rsidRDefault="00FA6328" w:rsidP="00FA6328">
      <w:pPr>
        <w:rPr>
          <w:rFonts w:ascii="Times New Roman" w:hAnsi="Times New Roman" w:cs="Times New Roman"/>
          <w:sz w:val="26"/>
          <w:szCs w:val="26"/>
        </w:rPr>
      </w:pPr>
      <w:r w:rsidRPr="00FA6328">
        <w:rPr>
          <w:rFonts w:ascii="Times New Roman" w:hAnsi="Times New Roman" w:cs="Times New Roman"/>
          <w:sz w:val="26"/>
          <w:szCs w:val="26"/>
        </w:rPr>
        <w:t>Đề tài Thạc sĩ : Phát hiện tấn công websites defacements</w:t>
      </w:r>
    </w:p>
    <w:p w:rsidR="00FA6328" w:rsidRPr="00FA6328" w:rsidRDefault="00FA6328" w:rsidP="00FA6328">
      <w:pPr>
        <w:pStyle w:val="ListParagraph"/>
        <w:rPr>
          <w:rFonts w:ascii="Times New Roman" w:hAnsi="Times New Roman" w:cs="Times New Roman"/>
          <w:sz w:val="26"/>
          <w:szCs w:val="26"/>
        </w:rPr>
      </w:pPr>
    </w:p>
    <w:p w:rsidR="00FA6328" w:rsidRPr="00FA6328" w:rsidRDefault="00FA6328" w:rsidP="00FA6328">
      <w:pPr>
        <w:pStyle w:val="ListParagraph"/>
        <w:rPr>
          <w:rFonts w:ascii="Times New Roman" w:hAnsi="Times New Roman" w:cs="Times New Roman"/>
          <w:sz w:val="26"/>
          <w:szCs w:val="26"/>
        </w:rPr>
      </w:pPr>
    </w:p>
    <w:p w:rsidR="00FA6328" w:rsidRPr="00FA6328" w:rsidRDefault="00FA6328" w:rsidP="00FA6328">
      <w:pPr>
        <w:pStyle w:val="ListParagraph"/>
        <w:numPr>
          <w:ilvl w:val="0"/>
          <w:numId w:val="1"/>
        </w:numPr>
        <w:rPr>
          <w:rFonts w:ascii="Times New Roman" w:hAnsi="Times New Roman" w:cs="Times New Roman"/>
          <w:sz w:val="26"/>
          <w:szCs w:val="26"/>
        </w:rPr>
      </w:pPr>
      <w:r w:rsidRPr="00FA6328">
        <w:rPr>
          <w:rFonts w:ascii="Times New Roman" w:hAnsi="Times New Roman" w:cs="Times New Roman"/>
          <w:sz w:val="26"/>
          <w:szCs w:val="26"/>
        </w:rPr>
        <w:t>Hướng tiếp cận</w:t>
      </w:r>
    </w:p>
    <w:p w:rsidR="00FA6328" w:rsidRPr="00FA6328" w:rsidRDefault="00FA6328" w:rsidP="00FA6328">
      <w:pPr>
        <w:pStyle w:val="ListParagraph"/>
        <w:numPr>
          <w:ilvl w:val="0"/>
          <w:numId w:val="1"/>
        </w:numPr>
        <w:rPr>
          <w:rFonts w:ascii="Times New Roman" w:hAnsi="Times New Roman" w:cs="Times New Roman"/>
          <w:sz w:val="26"/>
          <w:szCs w:val="26"/>
        </w:rPr>
      </w:pPr>
      <w:r w:rsidRPr="00FA6328">
        <w:rPr>
          <w:rFonts w:ascii="Times New Roman" w:hAnsi="Times New Roman" w:cs="Times New Roman"/>
          <w:sz w:val="26"/>
          <w:szCs w:val="26"/>
        </w:rPr>
        <w:t>Mô hình giải pháp và triển khai</w:t>
      </w:r>
    </w:p>
    <w:p w:rsidR="00FA6328" w:rsidRPr="00FA6328" w:rsidRDefault="00FA6328" w:rsidP="00FA6328">
      <w:pPr>
        <w:pStyle w:val="ListParagraph"/>
        <w:numPr>
          <w:ilvl w:val="0"/>
          <w:numId w:val="1"/>
        </w:numPr>
        <w:rPr>
          <w:rFonts w:ascii="Times New Roman" w:hAnsi="Times New Roman" w:cs="Times New Roman"/>
          <w:sz w:val="26"/>
          <w:szCs w:val="26"/>
        </w:rPr>
      </w:pPr>
      <w:r w:rsidRPr="00FA6328">
        <w:rPr>
          <w:rFonts w:ascii="Times New Roman" w:hAnsi="Times New Roman" w:cs="Times New Roman"/>
          <w:sz w:val="26"/>
          <w:szCs w:val="26"/>
        </w:rPr>
        <w:t>Môi trường, công cụ sử dụng</w:t>
      </w:r>
    </w:p>
    <w:p w:rsidR="00FA6328" w:rsidRPr="00FA6328" w:rsidRDefault="00FA6328" w:rsidP="00FA6328">
      <w:pPr>
        <w:pStyle w:val="ListParagraph"/>
        <w:numPr>
          <w:ilvl w:val="0"/>
          <w:numId w:val="1"/>
        </w:numPr>
        <w:rPr>
          <w:rFonts w:ascii="Times New Roman" w:hAnsi="Times New Roman" w:cs="Times New Roman"/>
          <w:sz w:val="26"/>
          <w:szCs w:val="26"/>
        </w:rPr>
      </w:pPr>
      <w:r w:rsidRPr="00FA6328">
        <w:rPr>
          <w:rFonts w:ascii="Times New Roman" w:hAnsi="Times New Roman" w:cs="Times New Roman"/>
          <w:sz w:val="26"/>
          <w:szCs w:val="26"/>
        </w:rPr>
        <w:t>Cài đặt môi trường</w:t>
      </w:r>
    </w:p>
    <w:p w:rsidR="00FA6328" w:rsidRPr="00FA6328" w:rsidRDefault="00FA6328" w:rsidP="00FA6328">
      <w:pPr>
        <w:pStyle w:val="ListParagraph"/>
        <w:numPr>
          <w:ilvl w:val="0"/>
          <w:numId w:val="1"/>
        </w:numPr>
        <w:rPr>
          <w:rFonts w:ascii="Times New Roman" w:hAnsi="Times New Roman" w:cs="Times New Roman"/>
          <w:sz w:val="26"/>
          <w:szCs w:val="26"/>
        </w:rPr>
      </w:pPr>
      <w:r w:rsidRPr="00FA6328">
        <w:rPr>
          <w:rFonts w:ascii="Times New Roman" w:hAnsi="Times New Roman" w:cs="Times New Roman"/>
          <w:sz w:val="26"/>
          <w:szCs w:val="26"/>
        </w:rPr>
        <w:t>Cấu hình mã nguồn</w:t>
      </w:r>
    </w:p>
    <w:p w:rsidR="00FA6328" w:rsidRPr="00FA6328" w:rsidRDefault="00FA6328" w:rsidP="00FA6328">
      <w:pPr>
        <w:rPr>
          <w:rFonts w:ascii="Times New Roman" w:hAnsi="Times New Roman" w:cs="Times New Roman"/>
          <w:sz w:val="26"/>
          <w:szCs w:val="26"/>
        </w:rPr>
      </w:pPr>
    </w:p>
    <w:p w:rsidR="00FA6328" w:rsidRPr="00FA6328" w:rsidRDefault="005306DF" w:rsidP="00FA6328">
      <w:pPr>
        <w:rPr>
          <w:rFonts w:ascii="Times New Roman" w:hAnsi="Times New Roman" w:cs="Times New Roman"/>
          <w:sz w:val="26"/>
          <w:szCs w:val="26"/>
        </w:rPr>
      </w:pPr>
      <w:r>
        <w:rPr>
          <w:rFonts w:ascii="Times New Roman" w:hAnsi="Times New Roman" w:cs="Times New Roman"/>
          <w:sz w:val="26"/>
          <w:szCs w:val="26"/>
        </w:rPr>
        <w:t>#</w:t>
      </w:r>
      <w:r w:rsidR="00FA6328" w:rsidRPr="00FA6328">
        <w:rPr>
          <w:rFonts w:ascii="Times New Roman" w:hAnsi="Times New Roman" w:cs="Times New Roman"/>
          <w:sz w:val="26"/>
          <w:szCs w:val="26"/>
        </w:rPr>
        <w:t xml:space="preserve"> Hướng tiếp cận</w:t>
      </w:r>
    </w:p>
    <w:p w:rsidR="00FA6328" w:rsidRPr="00FA6328" w:rsidRDefault="00FA6328" w:rsidP="00FA6328">
      <w:pPr>
        <w:rPr>
          <w:rFonts w:ascii="Times New Roman" w:hAnsi="Times New Roman" w:cs="Times New Roman"/>
          <w:sz w:val="26"/>
          <w:szCs w:val="26"/>
        </w:rPr>
      </w:pPr>
      <w:r w:rsidRPr="00FA6328">
        <w:rPr>
          <w:rFonts w:ascii="Times New Roman" w:hAnsi="Times New Roman" w:cs="Times New Roman"/>
          <w:sz w:val="26"/>
          <w:szCs w:val="26"/>
        </w:rPr>
        <w:t>Xây dựng công cụ giám sát sự thay đổi nội dung website, có khả năng phát hiện và đưa ra cảnh báo các trường hợp website bị thay đổi nội dung, giao diện hay chèn các đoạn mã có khả năng gây hại. Trên máy chủ có kết nối đến website cần giám sát, triển khai một phần mềm liên tục giám sát nội dung website, ghi nhận và so sánh các trường hợp website có sự thay đổi về giao diện, nội dung, đưa ra cảnh báo theo thời gian thực kèm theo hình ảnh minh chứng cho sự thay đổi. Người quản trị dựa trên các cảnh báo mà công cụ đưa ra, kiểm tra các vị trí khả nghi có thể liên quan đến tấn công thay đổi giao diện để kịp thời khắc phục sự cố (nếu có).</w:t>
      </w:r>
    </w:p>
    <w:p w:rsidR="00FA6328" w:rsidRPr="00FA6328" w:rsidRDefault="00FA6328" w:rsidP="00FA6328">
      <w:pPr>
        <w:rPr>
          <w:rFonts w:ascii="Times New Roman" w:hAnsi="Times New Roman" w:cs="Times New Roman"/>
          <w:sz w:val="26"/>
          <w:szCs w:val="26"/>
        </w:rPr>
      </w:pPr>
    </w:p>
    <w:p w:rsidR="002C2672" w:rsidRPr="00FA6328" w:rsidRDefault="005306DF" w:rsidP="002C2672">
      <w:pPr>
        <w:pStyle w:val="Heading2"/>
        <w:jc w:val="both"/>
        <w:rPr>
          <w:sz w:val="26"/>
          <w:szCs w:val="26"/>
        </w:rPr>
      </w:pPr>
      <w:bookmarkStart w:id="0" w:name="_Toc72183137"/>
      <w:r>
        <w:rPr>
          <w:sz w:val="26"/>
          <w:szCs w:val="26"/>
        </w:rPr>
        <w:t>#</w:t>
      </w:r>
      <w:r w:rsidR="002C2672" w:rsidRPr="00FA6328">
        <w:rPr>
          <w:sz w:val="26"/>
          <w:szCs w:val="26"/>
        </w:rPr>
        <w:t xml:space="preserve">Mô hình giải pháp </w:t>
      </w:r>
      <w:bookmarkEnd w:id="0"/>
    </w:p>
    <w:p w:rsidR="002C2672" w:rsidRPr="00FA6328" w:rsidRDefault="002C2672" w:rsidP="002C2672">
      <w:pPr>
        <w:keepNext/>
        <w:jc w:val="center"/>
        <w:rPr>
          <w:rFonts w:ascii="Times New Roman" w:hAnsi="Times New Roman" w:cs="Times New Roman"/>
          <w:sz w:val="26"/>
          <w:szCs w:val="26"/>
        </w:rPr>
      </w:pPr>
      <w:r w:rsidRPr="00FA6328">
        <w:rPr>
          <w:rFonts w:ascii="Times New Roman" w:hAnsi="Times New Roman" w:cs="Times New Roman"/>
          <w:i/>
          <w:noProof/>
          <w:sz w:val="26"/>
          <w:szCs w:val="26"/>
        </w:rPr>
        <w:drawing>
          <wp:inline distT="0" distB="0" distL="0" distR="0" wp14:anchorId="6B386FA8" wp14:editId="6F2072E5">
            <wp:extent cx="5445084" cy="3067050"/>
            <wp:effectExtent l="0" t="0" r="3810" b="0"/>
            <wp:docPr id="6" name="image6.png"/>
            <wp:cNvGraphicFramePr/>
            <a:graphic xmlns:a="http://schemas.openxmlformats.org/drawingml/2006/main">
              <a:graphicData uri="http://schemas.openxmlformats.org/drawingml/2006/picture">
                <pic:pic xmlns:pic="http://schemas.openxmlformats.org/drawingml/2006/picture">
                  <pic:nvPicPr>
                    <pic:cNvPr id="0" name="image6.png" descr="C:\Users\PC\AppData\Local\Microsoft\Windows\INetCache\Content.Word\sodo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448045" cy="3068718"/>
                    </a:xfrm>
                    <a:prstGeom prst="rect">
                      <a:avLst/>
                    </a:prstGeom>
                    <a:ln/>
                  </pic:spPr>
                </pic:pic>
              </a:graphicData>
            </a:graphic>
          </wp:inline>
        </w:drawing>
      </w:r>
    </w:p>
    <w:p w:rsidR="002C2672" w:rsidRPr="00FA6328" w:rsidRDefault="002C2672" w:rsidP="002C2672">
      <w:pPr>
        <w:ind w:firstLine="709"/>
        <w:rPr>
          <w:rFonts w:ascii="Times New Roman" w:hAnsi="Times New Roman" w:cs="Times New Roman"/>
          <w:sz w:val="26"/>
          <w:szCs w:val="26"/>
        </w:rPr>
      </w:pPr>
      <w:r w:rsidRPr="00FA6328">
        <w:rPr>
          <w:rFonts w:ascii="Times New Roman" w:hAnsi="Times New Roman" w:cs="Times New Roman"/>
          <w:sz w:val="26"/>
          <w:szCs w:val="26"/>
        </w:rPr>
        <w:t>Mô hình giải pháp đề xuất 02 cơ chế:</w:t>
      </w:r>
    </w:p>
    <w:p w:rsidR="002C2672" w:rsidRPr="00FA6328" w:rsidRDefault="002C2672" w:rsidP="002C2672">
      <w:pPr>
        <w:pStyle w:val="ListParagraph"/>
        <w:numPr>
          <w:ilvl w:val="0"/>
          <w:numId w:val="4"/>
        </w:numPr>
        <w:rPr>
          <w:rFonts w:ascii="Times New Roman" w:hAnsi="Times New Roman" w:cs="Times New Roman"/>
          <w:sz w:val="26"/>
          <w:szCs w:val="26"/>
        </w:rPr>
      </w:pPr>
      <w:r w:rsidRPr="00FA6328">
        <w:rPr>
          <w:rFonts w:ascii="Times New Roman" w:hAnsi="Times New Roman" w:cs="Times New Roman"/>
          <w:sz w:val="26"/>
          <w:szCs w:val="26"/>
        </w:rPr>
        <w:lastRenderedPageBreak/>
        <w:t>Cơ chế giám sát</w:t>
      </w:r>
    </w:p>
    <w:p w:rsidR="002C2672" w:rsidRPr="00FA6328" w:rsidRDefault="002C2672" w:rsidP="002C2672">
      <w:pPr>
        <w:pStyle w:val="ListParagraph"/>
        <w:numPr>
          <w:ilvl w:val="0"/>
          <w:numId w:val="4"/>
        </w:numPr>
        <w:jc w:val="both"/>
        <w:rPr>
          <w:rFonts w:ascii="Times New Roman" w:hAnsi="Times New Roman" w:cs="Times New Roman"/>
          <w:sz w:val="26"/>
          <w:szCs w:val="26"/>
        </w:rPr>
      </w:pPr>
      <w:r w:rsidRPr="00FA6328">
        <w:rPr>
          <w:rFonts w:ascii="Times New Roman" w:hAnsi="Times New Roman" w:cs="Times New Roman"/>
          <w:sz w:val="26"/>
          <w:szCs w:val="26"/>
        </w:rPr>
        <w:t>Cơ chế xác định tấn công</w:t>
      </w:r>
    </w:p>
    <w:p w:rsidR="002C2672" w:rsidRPr="00FA6328" w:rsidRDefault="005306DF" w:rsidP="002C2672">
      <w:pPr>
        <w:rPr>
          <w:rFonts w:ascii="Times New Roman" w:hAnsi="Times New Roman" w:cs="Times New Roman"/>
          <w:b/>
          <w:sz w:val="26"/>
          <w:szCs w:val="26"/>
        </w:rPr>
      </w:pPr>
      <w:r>
        <w:rPr>
          <w:rFonts w:ascii="Times New Roman" w:hAnsi="Times New Roman" w:cs="Times New Roman"/>
          <w:b/>
          <w:sz w:val="26"/>
          <w:szCs w:val="26"/>
        </w:rPr>
        <w:t>#</w:t>
      </w:r>
      <w:r w:rsidR="002C2672" w:rsidRPr="00FA6328">
        <w:rPr>
          <w:rFonts w:ascii="Times New Roman" w:hAnsi="Times New Roman" w:cs="Times New Roman"/>
          <w:b/>
          <w:sz w:val="26"/>
          <w:szCs w:val="26"/>
        </w:rPr>
        <w:t>Mô hình triển khai</w:t>
      </w:r>
    </w:p>
    <w:p w:rsidR="002C2672" w:rsidRPr="00FA6328" w:rsidRDefault="005306DF" w:rsidP="002C2672">
      <w:pPr>
        <w:rPr>
          <w:rFonts w:ascii="Times New Roman" w:hAnsi="Times New Roman" w:cs="Times New Roman"/>
          <w:b/>
          <w:sz w:val="26"/>
          <w:szCs w:val="26"/>
        </w:rPr>
      </w:pPr>
      <w:r>
        <w:rPr>
          <w:rFonts w:ascii="Times New Roman" w:hAnsi="Times New Roman" w:cs="Times New Roman"/>
          <w:i/>
          <w:noProof/>
          <w:sz w:val="26"/>
          <w:szCs w:val="26"/>
        </w:rPr>
        <w:t>1</w:t>
      </w:r>
      <w:r w:rsidR="002C2672" w:rsidRPr="00FA6328">
        <w:rPr>
          <w:rFonts w:ascii="Times New Roman" w:hAnsi="Times New Roman" w:cs="Times New Roman"/>
          <w:i/>
          <w:noProof/>
          <w:sz w:val="26"/>
          <w:szCs w:val="26"/>
        </w:rPr>
        <w:drawing>
          <wp:inline distT="0" distB="0" distL="0" distR="0" wp14:anchorId="0F90988F" wp14:editId="39396856">
            <wp:extent cx="4724400" cy="2552700"/>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descr="C:\Users\PC\AppData\Local\Microsoft\Windows\INetCache\Content.Word\sodo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728047" cy="2554671"/>
                    </a:xfrm>
                    <a:prstGeom prst="rect">
                      <a:avLst/>
                    </a:prstGeom>
                    <a:ln/>
                  </pic:spPr>
                </pic:pic>
              </a:graphicData>
            </a:graphic>
          </wp:inline>
        </w:drawing>
      </w:r>
    </w:p>
    <w:p w:rsidR="002C2672" w:rsidRPr="00FA6328" w:rsidRDefault="002C2672" w:rsidP="002C2672">
      <w:pPr>
        <w:rPr>
          <w:rFonts w:ascii="Times New Roman" w:hAnsi="Times New Roman" w:cs="Times New Roman"/>
          <w:sz w:val="26"/>
          <w:szCs w:val="26"/>
        </w:rPr>
      </w:pPr>
      <w:r w:rsidRPr="00FA6328">
        <w:rPr>
          <w:rFonts w:ascii="Times New Roman" w:hAnsi="Times New Roman" w:cs="Times New Roman"/>
          <w:b/>
          <w:sz w:val="26"/>
          <w:szCs w:val="26"/>
        </w:rPr>
        <w:tab/>
      </w:r>
      <w:r w:rsidRPr="00FA6328">
        <w:rPr>
          <w:rFonts w:ascii="Times New Roman" w:hAnsi="Times New Roman" w:cs="Times New Roman"/>
          <w:sz w:val="26"/>
          <w:szCs w:val="26"/>
        </w:rPr>
        <w:t>Mô hình triển khai bao gồm các thành phần</w:t>
      </w:r>
    </w:p>
    <w:p w:rsidR="002C2672" w:rsidRPr="00FA6328" w:rsidRDefault="002C2672" w:rsidP="002C2672">
      <w:pPr>
        <w:pStyle w:val="ListParagraph"/>
        <w:numPr>
          <w:ilvl w:val="1"/>
          <w:numId w:val="5"/>
        </w:numPr>
        <w:rPr>
          <w:rFonts w:ascii="Times New Roman" w:hAnsi="Times New Roman" w:cs="Times New Roman"/>
          <w:sz w:val="26"/>
          <w:szCs w:val="26"/>
        </w:rPr>
      </w:pPr>
      <w:r w:rsidRPr="00FA6328">
        <w:rPr>
          <w:rFonts w:ascii="Times New Roman" w:hAnsi="Times New Roman" w:cs="Times New Roman"/>
          <w:sz w:val="26"/>
          <w:szCs w:val="26"/>
        </w:rPr>
        <w:t>Quản trị viên</w:t>
      </w:r>
    </w:p>
    <w:p w:rsidR="002C2672" w:rsidRPr="00FA6328" w:rsidRDefault="002C2672" w:rsidP="002C2672">
      <w:pPr>
        <w:pStyle w:val="ListParagraph"/>
        <w:numPr>
          <w:ilvl w:val="1"/>
          <w:numId w:val="5"/>
        </w:numPr>
        <w:rPr>
          <w:rFonts w:ascii="Times New Roman" w:hAnsi="Times New Roman" w:cs="Times New Roman"/>
          <w:sz w:val="26"/>
          <w:szCs w:val="26"/>
        </w:rPr>
      </w:pPr>
      <w:r w:rsidRPr="00FA6328">
        <w:rPr>
          <w:rFonts w:ascii="Times New Roman" w:hAnsi="Times New Roman" w:cs="Times New Roman"/>
          <w:sz w:val="26"/>
          <w:szCs w:val="26"/>
        </w:rPr>
        <w:t>Công cụ giám sát</w:t>
      </w:r>
    </w:p>
    <w:p w:rsidR="002C2672" w:rsidRPr="00FA6328" w:rsidRDefault="002C2672" w:rsidP="002C2672">
      <w:pPr>
        <w:pStyle w:val="ListParagraph"/>
        <w:numPr>
          <w:ilvl w:val="1"/>
          <w:numId w:val="5"/>
        </w:numPr>
        <w:rPr>
          <w:rFonts w:ascii="Times New Roman" w:hAnsi="Times New Roman" w:cs="Times New Roman"/>
          <w:sz w:val="26"/>
          <w:szCs w:val="26"/>
        </w:rPr>
      </w:pPr>
      <w:r w:rsidRPr="00FA6328">
        <w:rPr>
          <w:rFonts w:ascii="Times New Roman" w:hAnsi="Times New Roman" w:cs="Times New Roman"/>
          <w:sz w:val="26"/>
          <w:szCs w:val="26"/>
        </w:rPr>
        <w:t>Cơ sở dữ liệu</w:t>
      </w:r>
    </w:p>
    <w:p w:rsidR="002C2672" w:rsidRPr="00FA6328" w:rsidRDefault="002C2672" w:rsidP="002C2672">
      <w:pPr>
        <w:pStyle w:val="ListParagraph"/>
        <w:numPr>
          <w:ilvl w:val="1"/>
          <w:numId w:val="5"/>
        </w:numPr>
        <w:rPr>
          <w:rFonts w:ascii="Times New Roman" w:hAnsi="Times New Roman" w:cs="Times New Roman"/>
          <w:sz w:val="26"/>
          <w:szCs w:val="26"/>
        </w:rPr>
      </w:pPr>
      <w:r w:rsidRPr="00FA6328">
        <w:rPr>
          <w:rFonts w:ascii="Times New Roman" w:hAnsi="Times New Roman" w:cs="Times New Roman"/>
          <w:sz w:val="26"/>
          <w:szCs w:val="26"/>
        </w:rPr>
        <w:t>Công cụ phân tích tập tin nhật ký</w:t>
      </w:r>
    </w:p>
    <w:p w:rsidR="002C2672" w:rsidRPr="00FA6328" w:rsidRDefault="002C2672" w:rsidP="002C2672">
      <w:pPr>
        <w:pStyle w:val="ListParagraph"/>
        <w:numPr>
          <w:ilvl w:val="1"/>
          <w:numId w:val="5"/>
        </w:numPr>
        <w:rPr>
          <w:rFonts w:ascii="Times New Roman" w:hAnsi="Times New Roman" w:cs="Times New Roman"/>
          <w:sz w:val="26"/>
          <w:szCs w:val="26"/>
        </w:rPr>
      </w:pPr>
      <w:r w:rsidRPr="00FA6328">
        <w:rPr>
          <w:rFonts w:ascii="Times New Roman" w:hAnsi="Times New Roman" w:cs="Times New Roman"/>
          <w:sz w:val="26"/>
          <w:szCs w:val="26"/>
        </w:rPr>
        <w:t>Website cần giám sát</w:t>
      </w:r>
    </w:p>
    <w:p w:rsidR="002C2672" w:rsidRPr="00FA6328" w:rsidRDefault="002C2672" w:rsidP="002C2672">
      <w:pPr>
        <w:rPr>
          <w:rFonts w:ascii="Times New Roman" w:hAnsi="Times New Roman" w:cs="Times New Roman"/>
          <w:sz w:val="26"/>
          <w:szCs w:val="26"/>
        </w:rPr>
      </w:pPr>
    </w:p>
    <w:p w:rsidR="002C2672" w:rsidRPr="00FA6328" w:rsidRDefault="005306DF" w:rsidP="002C2672">
      <w:pPr>
        <w:rPr>
          <w:rFonts w:ascii="Times New Roman" w:hAnsi="Times New Roman" w:cs="Times New Roman"/>
          <w:sz w:val="26"/>
          <w:szCs w:val="26"/>
        </w:rPr>
      </w:pPr>
      <w:r>
        <w:rPr>
          <w:rFonts w:ascii="Times New Roman" w:hAnsi="Times New Roman" w:cs="Times New Roman"/>
          <w:sz w:val="26"/>
          <w:szCs w:val="26"/>
        </w:rPr>
        <w:t>#</w:t>
      </w:r>
      <w:r w:rsidR="002C2672" w:rsidRPr="00FA6328">
        <w:rPr>
          <w:rFonts w:ascii="Times New Roman" w:hAnsi="Times New Roman" w:cs="Times New Roman"/>
          <w:sz w:val="26"/>
          <w:szCs w:val="26"/>
        </w:rPr>
        <w:t>Mô trường, công cụ sử dụng</w:t>
      </w:r>
    </w:p>
    <w:p w:rsidR="002C2672" w:rsidRPr="00FA6328" w:rsidRDefault="002C2672" w:rsidP="002C2672">
      <w:pPr>
        <w:pStyle w:val="ListParagraph"/>
        <w:numPr>
          <w:ilvl w:val="0"/>
          <w:numId w:val="6"/>
        </w:numPr>
        <w:rPr>
          <w:rFonts w:ascii="Times New Roman" w:hAnsi="Times New Roman" w:cs="Times New Roman"/>
          <w:sz w:val="26"/>
          <w:szCs w:val="26"/>
        </w:rPr>
      </w:pPr>
      <w:r w:rsidRPr="00FA6328">
        <w:rPr>
          <w:rFonts w:ascii="Times New Roman" w:hAnsi="Times New Roman" w:cs="Times New Roman"/>
          <w:sz w:val="26"/>
          <w:szCs w:val="26"/>
        </w:rPr>
        <w:t>hệ điều hành Windows 10</w:t>
      </w:r>
    </w:p>
    <w:p w:rsidR="002C2672" w:rsidRPr="00FA6328" w:rsidRDefault="002C2672" w:rsidP="002C2672">
      <w:pPr>
        <w:pStyle w:val="ListParagraph"/>
        <w:numPr>
          <w:ilvl w:val="0"/>
          <w:numId w:val="6"/>
        </w:numPr>
        <w:rPr>
          <w:rFonts w:ascii="Times New Roman" w:hAnsi="Times New Roman" w:cs="Times New Roman"/>
          <w:sz w:val="26"/>
          <w:szCs w:val="26"/>
        </w:rPr>
      </w:pPr>
      <w:r w:rsidRPr="00FA6328">
        <w:rPr>
          <w:rFonts w:ascii="Times New Roman" w:hAnsi="Times New Roman" w:cs="Times New Roman"/>
          <w:sz w:val="26"/>
          <w:szCs w:val="26"/>
        </w:rPr>
        <w:t>XAMPP</w:t>
      </w:r>
    </w:p>
    <w:p w:rsidR="002C2672" w:rsidRPr="00FA6328" w:rsidRDefault="00FA6328" w:rsidP="002C2672">
      <w:pPr>
        <w:pStyle w:val="ListParagraph"/>
        <w:numPr>
          <w:ilvl w:val="0"/>
          <w:numId w:val="6"/>
        </w:numPr>
        <w:rPr>
          <w:rFonts w:ascii="Times New Roman" w:hAnsi="Times New Roman" w:cs="Times New Roman"/>
          <w:sz w:val="26"/>
          <w:szCs w:val="26"/>
        </w:rPr>
      </w:pPr>
      <w:r w:rsidRPr="00FA6328">
        <w:rPr>
          <w:rFonts w:ascii="Times New Roman" w:hAnsi="Times New Roman" w:cs="Times New Roman"/>
          <w:sz w:val="26"/>
          <w:szCs w:val="26"/>
        </w:rPr>
        <w:t>NodeJS</w:t>
      </w:r>
    </w:p>
    <w:p w:rsidR="00255BCD" w:rsidRPr="00FA6328" w:rsidRDefault="00255BCD" w:rsidP="00255BCD">
      <w:pPr>
        <w:pStyle w:val="ListParagraph"/>
        <w:numPr>
          <w:ilvl w:val="0"/>
          <w:numId w:val="6"/>
        </w:numPr>
        <w:rPr>
          <w:rFonts w:ascii="Times New Roman" w:hAnsi="Times New Roman" w:cs="Times New Roman"/>
          <w:sz w:val="26"/>
          <w:szCs w:val="26"/>
        </w:rPr>
      </w:pPr>
      <w:r w:rsidRPr="00FA6328">
        <w:rPr>
          <w:rFonts w:ascii="Times New Roman" w:hAnsi="Times New Roman" w:cs="Times New Roman"/>
          <w:sz w:val="26"/>
          <w:szCs w:val="26"/>
        </w:rPr>
        <w:t>Website NAWAPI, đã cấu hình dịch vụ phân giải tên miền DNS tại địa chỉ: http://forecasting.vaci.org.vn/, được cài đặt trên giải IP nội bộ là http://10.1.101.72/cbdb/public</w:t>
      </w:r>
    </w:p>
    <w:p w:rsidR="00255BCD" w:rsidRPr="00FA6328" w:rsidRDefault="00255BCD" w:rsidP="00255BCD">
      <w:pPr>
        <w:pStyle w:val="ListParagraph"/>
        <w:numPr>
          <w:ilvl w:val="0"/>
          <w:numId w:val="6"/>
        </w:numPr>
        <w:rPr>
          <w:rFonts w:ascii="Times New Roman" w:hAnsi="Times New Roman" w:cs="Times New Roman"/>
          <w:sz w:val="26"/>
          <w:szCs w:val="26"/>
        </w:rPr>
      </w:pPr>
      <w:r w:rsidRPr="00FA6328">
        <w:rPr>
          <w:rFonts w:ascii="Times New Roman" w:hAnsi="Times New Roman" w:cs="Times New Roman"/>
          <w:sz w:val="26"/>
          <w:szCs w:val="26"/>
        </w:rPr>
        <w:t>Hệ thống hỗ trợ và quản lý biên bản cuộc họp tại UBND thành phố Hà Nội, đã được cấu hình dịch vụ phân giải tên miền DNS tại địa chỉ:  https://tiepcancntt.com:8888/, Được cài đặt trên máy chủ localhost để thử nghiệm là http://localhost/tiepcancntt</w:t>
      </w:r>
    </w:p>
    <w:p w:rsidR="00255BCD" w:rsidRPr="00FA6328" w:rsidRDefault="00255BCD" w:rsidP="00255BCD">
      <w:pPr>
        <w:pStyle w:val="ListParagraph"/>
        <w:numPr>
          <w:ilvl w:val="0"/>
          <w:numId w:val="6"/>
        </w:numPr>
        <w:rPr>
          <w:rFonts w:ascii="Times New Roman" w:hAnsi="Times New Roman" w:cs="Times New Roman"/>
          <w:sz w:val="26"/>
          <w:szCs w:val="26"/>
        </w:rPr>
      </w:pPr>
      <w:r w:rsidRPr="00FA6328">
        <w:rPr>
          <w:rFonts w:ascii="Times New Roman" w:hAnsi="Times New Roman" w:cs="Times New Roman"/>
          <w:sz w:val="26"/>
          <w:szCs w:val="26"/>
        </w:rPr>
        <w:t>Công cụ giám sát (Web monitoring) hoạt động trên giao diện web theo địa chỉ: http://localhost:3000. Tài khoản quản trị viên sử dụng để đăng nhập là: natuan9@monre.gov.vn /123456.</w:t>
      </w:r>
    </w:p>
    <w:p w:rsidR="00255BCD" w:rsidRPr="00FA6328" w:rsidRDefault="005306DF" w:rsidP="00255BCD">
      <w:pPr>
        <w:rPr>
          <w:rFonts w:ascii="Times New Roman" w:hAnsi="Times New Roman" w:cs="Times New Roman"/>
          <w:b/>
          <w:sz w:val="26"/>
          <w:szCs w:val="26"/>
        </w:rPr>
      </w:pPr>
      <w:r>
        <w:rPr>
          <w:rFonts w:ascii="Times New Roman" w:hAnsi="Times New Roman" w:cs="Times New Roman"/>
          <w:b/>
          <w:sz w:val="26"/>
          <w:szCs w:val="26"/>
        </w:rPr>
        <w:t>#</w:t>
      </w:r>
      <w:r w:rsidR="00255BCD" w:rsidRPr="00FA6328">
        <w:rPr>
          <w:rFonts w:ascii="Times New Roman" w:hAnsi="Times New Roman" w:cs="Times New Roman"/>
          <w:b/>
          <w:sz w:val="26"/>
          <w:szCs w:val="26"/>
        </w:rPr>
        <w:t>Cài đặt môi trường</w:t>
      </w:r>
    </w:p>
    <w:p w:rsidR="00255BCD" w:rsidRPr="00FA6328" w:rsidRDefault="00255BCD" w:rsidP="00255BCD">
      <w:pPr>
        <w:pStyle w:val="ListParagraph"/>
        <w:numPr>
          <w:ilvl w:val="0"/>
          <w:numId w:val="8"/>
        </w:numPr>
        <w:rPr>
          <w:rFonts w:ascii="Times New Roman" w:hAnsi="Times New Roman" w:cs="Times New Roman"/>
          <w:sz w:val="26"/>
          <w:szCs w:val="26"/>
        </w:rPr>
      </w:pPr>
      <w:r w:rsidRPr="00FA6328">
        <w:rPr>
          <w:rFonts w:ascii="Times New Roman" w:hAnsi="Times New Roman" w:cs="Times New Roman"/>
          <w:sz w:val="26"/>
          <w:szCs w:val="26"/>
        </w:rPr>
        <w:t xml:space="preserve">Cài đặt máy chủ Apache </w:t>
      </w:r>
    </w:p>
    <w:p w:rsidR="00255BCD" w:rsidRPr="00FA6328" w:rsidRDefault="00255BCD" w:rsidP="00255BCD">
      <w:pPr>
        <w:ind w:left="720"/>
        <w:rPr>
          <w:rFonts w:ascii="Times New Roman" w:hAnsi="Times New Roman" w:cs="Times New Roman"/>
          <w:sz w:val="26"/>
          <w:szCs w:val="26"/>
        </w:rPr>
      </w:pPr>
      <w:r w:rsidRPr="00FA6328">
        <w:rPr>
          <w:rFonts w:ascii="Times New Roman" w:hAnsi="Times New Roman" w:cs="Times New Roman"/>
          <w:sz w:val="26"/>
          <w:szCs w:val="26"/>
        </w:rPr>
        <w:lastRenderedPageBreak/>
        <w:t>Download Xampp source từ địa chỉ http://apachefriends.org phiên bản 64 bit hoặc 32 bit. Sau đó cài đặt trên windows bao gồm cả Apache và MySQL.</w:t>
      </w:r>
    </w:p>
    <w:p w:rsidR="00255BCD" w:rsidRPr="00FA6328" w:rsidRDefault="00255BCD" w:rsidP="00255BCD">
      <w:pPr>
        <w:pStyle w:val="ListParagraph"/>
        <w:numPr>
          <w:ilvl w:val="0"/>
          <w:numId w:val="8"/>
        </w:numPr>
        <w:rPr>
          <w:rFonts w:ascii="Times New Roman" w:hAnsi="Times New Roman" w:cs="Times New Roman"/>
          <w:sz w:val="26"/>
          <w:szCs w:val="26"/>
        </w:rPr>
      </w:pPr>
      <w:r w:rsidRPr="00FA6328">
        <w:rPr>
          <w:rFonts w:ascii="Times New Roman" w:hAnsi="Times New Roman" w:cs="Times New Roman"/>
          <w:sz w:val="26"/>
          <w:szCs w:val="26"/>
        </w:rPr>
        <w:t>Cài đặt NodeJS</w:t>
      </w:r>
    </w:p>
    <w:p w:rsidR="00FA6328" w:rsidRPr="00FA6328" w:rsidRDefault="00FA6328" w:rsidP="00FA6328">
      <w:pPr>
        <w:spacing w:before="120"/>
        <w:ind w:left="720"/>
        <w:rPr>
          <w:rFonts w:ascii="Times New Roman" w:hAnsi="Times New Roman" w:cs="Times New Roman"/>
          <w:sz w:val="26"/>
          <w:szCs w:val="26"/>
        </w:rPr>
      </w:pPr>
      <w:r w:rsidRPr="00FA6328">
        <w:rPr>
          <w:rFonts w:ascii="Times New Roman" w:hAnsi="Times New Roman" w:cs="Times New Roman"/>
          <w:sz w:val="26"/>
          <w:szCs w:val="26"/>
        </w:rPr>
        <w:t>Bước 1: Download NodeJS</w:t>
      </w:r>
    </w:p>
    <w:p w:rsidR="00FA6328" w:rsidRPr="00FA6328" w:rsidRDefault="00FA6328" w:rsidP="00FA6328">
      <w:pPr>
        <w:spacing w:before="120"/>
        <w:ind w:left="720"/>
        <w:rPr>
          <w:rFonts w:ascii="Times New Roman" w:hAnsi="Times New Roman" w:cs="Times New Roman"/>
          <w:sz w:val="26"/>
          <w:szCs w:val="26"/>
        </w:rPr>
      </w:pPr>
      <w:r w:rsidRPr="00FA6328">
        <w:rPr>
          <w:rFonts w:ascii="Times New Roman" w:hAnsi="Times New Roman" w:cs="Times New Roman"/>
          <w:sz w:val="26"/>
          <w:szCs w:val="26"/>
        </w:rPr>
        <w:t>Để download NodeJS cần truy cập vào địa chỉ dưới đây:</w:t>
      </w:r>
    </w:p>
    <w:p w:rsidR="00FA6328" w:rsidRPr="00FA6328" w:rsidRDefault="00675475" w:rsidP="00FA6328">
      <w:pPr>
        <w:spacing w:before="120"/>
        <w:ind w:left="720"/>
        <w:rPr>
          <w:rFonts w:ascii="Times New Roman" w:hAnsi="Times New Roman" w:cs="Times New Roman"/>
          <w:sz w:val="26"/>
          <w:szCs w:val="26"/>
        </w:rPr>
      </w:pPr>
      <w:hyperlink r:id="rId9" w:tgtFrame="_blank" w:history="1">
        <w:r w:rsidR="00FA6328" w:rsidRPr="00FA6328">
          <w:rPr>
            <w:rStyle w:val="Hyperlink"/>
            <w:rFonts w:ascii="Times New Roman" w:hAnsi="Times New Roman" w:cs="Times New Roman"/>
            <w:sz w:val="26"/>
            <w:szCs w:val="26"/>
          </w:rPr>
          <w:t>https://nodejs.org/en/download/</w:t>
        </w:r>
      </w:hyperlink>
      <w:r w:rsidR="00FA6328" w:rsidRPr="00FA6328">
        <w:rPr>
          <w:rFonts w:ascii="Times New Roman" w:hAnsi="Times New Roman" w:cs="Times New Roman"/>
          <w:sz w:val="26"/>
          <w:szCs w:val="26"/>
        </w:rPr>
        <w:t xml:space="preserve"> sau đó lựa chọn phiên bản phù hợp với Hệ điều hành (32 bit hoặc 64 bit) để tải về.</w:t>
      </w:r>
    </w:p>
    <w:p w:rsidR="00FA6328" w:rsidRPr="00FA6328" w:rsidRDefault="00FA6328" w:rsidP="00FA6328">
      <w:pPr>
        <w:spacing w:before="120"/>
        <w:ind w:left="720"/>
        <w:rPr>
          <w:rFonts w:ascii="Times New Roman" w:hAnsi="Times New Roman" w:cs="Times New Roman"/>
          <w:sz w:val="26"/>
          <w:szCs w:val="26"/>
        </w:rPr>
      </w:pPr>
      <w:bookmarkStart w:id="1" w:name="a20865010"/>
      <w:bookmarkEnd w:id="1"/>
      <w:r w:rsidRPr="00FA6328">
        <w:rPr>
          <w:rFonts w:ascii="Times New Roman" w:hAnsi="Times New Roman" w:cs="Times New Roman"/>
          <w:sz w:val="26"/>
          <w:szCs w:val="26"/>
        </w:rPr>
        <w:t>Bước 2- Cài đặt NodeJS</w:t>
      </w:r>
    </w:p>
    <w:p w:rsidR="00FA6328" w:rsidRPr="00FA6328" w:rsidRDefault="00FA6328" w:rsidP="00FA6328">
      <w:pPr>
        <w:spacing w:before="120"/>
        <w:ind w:left="720"/>
        <w:rPr>
          <w:rFonts w:ascii="Times New Roman" w:hAnsi="Times New Roman" w:cs="Times New Roman"/>
          <w:sz w:val="26"/>
          <w:szCs w:val="26"/>
        </w:rPr>
      </w:pPr>
      <w:r w:rsidRPr="00FA6328">
        <w:rPr>
          <w:rFonts w:ascii="Times New Roman" w:hAnsi="Times New Roman" w:cs="Times New Roman"/>
          <w:sz w:val="26"/>
          <w:szCs w:val="26"/>
        </w:rPr>
        <w:t>Cài đặt NodeJS trên Windows rất đơn giản, chấp nhận các tùy chọn mặc định và nhấn "Next .. Next" cho tới bước cuối cùng.</w:t>
      </w:r>
    </w:p>
    <w:p w:rsidR="00FA6328" w:rsidRPr="00FA6328" w:rsidRDefault="00FA6328" w:rsidP="00FA6328">
      <w:pPr>
        <w:spacing w:before="120"/>
        <w:ind w:left="720"/>
        <w:rPr>
          <w:rFonts w:ascii="Times New Roman" w:hAnsi="Times New Roman" w:cs="Times New Roman"/>
          <w:sz w:val="26"/>
          <w:szCs w:val="26"/>
        </w:rPr>
      </w:pPr>
      <w:r w:rsidRPr="00FA6328">
        <w:rPr>
          <w:rFonts w:ascii="Times New Roman" w:hAnsi="Times New Roman" w:cs="Times New Roman"/>
          <w:sz w:val="26"/>
          <w:szCs w:val="26"/>
        </w:rPr>
        <w:t>Theo mặc định, phần mềm NPM cũng được cài đặt vào hệ thống. Đây là một phần mềm quản lý các thư viện Javascript.</w:t>
      </w:r>
    </w:p>
    <w:p w:rsidR="00FA6328" w:rsidRPr="00FA6328" w:rsidRDefault="005306DF" w:rsidP="00FA6328">
      <w:pPr>
        <w:spacing w:before="120"/>
        <w:rPr>
          <w:rFonts w:ascii="Times New Roman" w:hAnsi="Times New Roman" w:cs="Times New Roman"/>
          <w:b/>
          <w:sz w:val="26"/>
          <w:szCs w:val="26"/>
        </w:rPr>
      </w:pPr>
      <w:r>
        <w:rPr>
          <w:rFonts w:ascii="Times New Roman" w:hAnsi="Times New Roman" w:cs="Times New Roman"/>
          <w:b/>
          <w:sz w:val="26"/>
          <w:szCs w:val="26"/>
        </w:rPr>
        <w:t>#</w:t>
      </w:r>
      <w:r w:rsidR="00FA6328" w:rsidRPr="00FA6328">
        <w:rPr>
          <w:rFonts w:ascii="Times New Roman" w:hAnsi="Times New Roman" w:cs="Times New Roman"/>
          <w:b/>
          <w:sz w:val="26"/>
          <w:szCs w:val="26"/>
        </w:rPr>
        <w:t>Cấu hình mã nguồn</w:t>
      </w:r>
    </w:p>
    <w:p w:rsidR="00FA6328" w:rsidRPr="00FA6328" w:rsidRDefault="00FA6328" w:rsidP="00FA6328">
      <w:pPr>
        <w:pBdr>
          <w:top w:val="nil"/>
          <w:left w:val="nil"/>
          <w:bottom w:val="nil"/>
          <w:right w:val="nil"/>
          <w:between w:val="nil"/>
        </w:pBdr>
        <w:spacing w:after="0"/>
        <w:ind w:left="720"/>
        <w:rPr>
          <w:rFonts w:ascii="Times New Roman" w:hAnsi="Times New Roman" w:cs="Times New Roman"/>
          <w:sz w:val="26"/>
          <w:szCs w:val="26"/>
        </w:rPr>
      </w:pPr>
      <w:r w:rsidRPr="00FA6328">
        <w:rPr>
          <w:rFonts w:ascii="Times New Roman" w:hAnsi="Times New Roman" w:cs="Times New Roman"/>
          <w:color w:val="000000"/>
          <w:sz w:val="26"/>
          <w:szCs w:val="26"/>
        </w:rPr>
        <w:t>Bước 1: đăng nhập vào phpmyadmin, tạo cơ sở dữ liệu tên 'page_monitor', import tệp tin 'setting.sql' vào cơ sở dữ liệu vừa tạo</w:t>
      </w:r>
    </w:p>
    <w:p w:rsidR="00FA6328" w:rsidRPr="00FA6328" w:rsidRDefault="00FA6328" w:rsidP="00FA6328">
      <w:pPr>
        <w:pBdr>
          <w:top w:val="nil"/>
          <w:left w:val="nil"/>
          <w:bottom w:val="nil"/>
          <w:right w:val="nil"/>
          <w:between w:val="nil"/>
        </w:pBdr>
        <w:ind w:left="720"/>
        <w:rPr>
          <w:rFonts w:ascii="Times New Roman" w:hAnsi="Times New Roman" w:cs="Times New Roman"/>
          <w:sz w:val="26"/>
          <w:szCs w:val="26"/>
        </w:rPr>
      </w:pPr>
      <w:r w:rsidRPr="00FA6328">
        <w:rPr>
          <w:rFonts w:ascii="Times New Roman" w:hAnsi="Times New Roman" w:cs="Times New Roman"/>
          <w:color w:val="000000"/>
          <w:sz w:val="26"/>
          <w:szCs w:val="26"/>
        </w:rPr>
        <w:t>Bước 2: mở tệp tin config.json tạo tài khoản quản trị và điền tài khoản đăng nhập cơ sở dữ liệu</w:t>
      </w:r>
    </w:p>
    <w:p w:rsidR="00FA6328" w:rsidRPr="00FA6328" w:rsidRDefault="00FA6328" w:rsidP="00FA6328">
      <w:pPr>
        <w:pBdr>
          <w:top w:val="nil"/>
          <w:left w:val="nil"/>
          <w:bottom w:val="nil"/>
          <w:right w:val="nil"/>
          <w:between w:val="nil"/>
        </w:pBdr>
        <w:ind w:left="720"/>
        <w:rPr>
          <w:rFonts w:ascii="Times New Roman" w:hAnsi="Times New Roman" w:cs="Times New Roman"/>
          <w:sz w:val="26"/>
          <w:szCs w:val="26"/>
        </w:rPr>
      </w:pPr>
    </w:p>
    <w:p w:rsidR="00FA6328" w:rsidRPr="00FA6328" w:rsidRDefault="00FA6328" w:rsidP="00FA6328">
      <w:pPr>
        <w:jc w:val="center"/>
        <w:rPr>
          <w:rFonts w:ascii="Times New Roman" w:hAnsi="Times New Roman" w:cs="Times New Roman"/>
          <w:sz w:val="26"/>
          <w:szCs w:val="26"/>
        </w:rPr>
      </w:pPr>
      <w:r w:rsidRPr="00FA6328">
        <w:rPr>
          <w:rFonts w:ascii="Times New Roman" w:hAnsi="Times New Roman" w:cs="Times New Roman"/>
          <w:noProof/>
          <w:sz w:val="26"/>
          <w:szCs w:val="26"/>
        </w:rPr>
        <w:lastRenderedPageBreak/>
        <w:drawing>
          <wp:inline distT="0" distB="0" distL="0" distR="0" wp14:anchorId="7CC3763D" wp14:editId="719BEF8E">
            <wp:extent cx="5248275" cy="6448425"/>
            <wp:effectExtent l="0" t="0" r="0" b="0"/>
            <wp:docPr id="20" name="image1.png" descr="C:\Users\PC\AppData\Local\Microsoft\Windows\INetCache\Content.Word\config.png"/>
            <wp:cNvGraphicFramePr/>
            <a:graphic xmlns:a="http://schemas.openxmlformats.org/drawingml/2006/main">
              <a:graphicData uri="http://schemas.openxmlformats.org/drawingml/2006/picture">
                <pic:pic xmlns:pic="http://schemas.openxmlformats.org/drawingml/2006/picture">
                  <pic:nvPicPr>
                    <pic:cNvPr id="0" name="image1.png" descr="C:\Users\PC\AppData\Local\Microsoft\Windows\INetCache\Content.Word\config.png"/>
                    <pic:cNvPicPr preferRelativeResize="0"/>
                  </pic:nvPicPr>
                  <pic:blipFill>
                    <a:blip r:embed="rId10"/>
                    <a:srcRect/>
                    <a:stretch>
                      <a:fillRect/>
                    </a:stretch>
                  </pic:blipFill>
                  <pic:spPr>
                    <a:xfrm>
                      <a:off x="0" y="0"/>
                      <a:ext cx="5248275" cy="6448425"/>
                    </a:xfrm>
                    <a:prstGeom prst="rect">
                      <a:avLst/>
                    </a:prstGeom>
                    <a:ln/>
                  </pic:spPr>
                </pic:pic>
              </a:graphicData>
            </a:graphic>
          </wp:inline>
        </w:drawing>
      </w:r>
    </w:p>
    <w:p w:rsidR="00FA6328" w:rsidRPr="00FA6328" w:rsidRDefault="00FA6328" w:rsidP="00FA6328">
      <w:pPr>
        <w:pBdr>
          <w:top w:val="nil"/>
          <w:left w:val="nil"/>
          <w:bottom w:val="nil"/>
          <w:right w:val="nil"/>
          <w:between w:val="nil"/>
        </w:pBdr>
        <w:spacing w:after="0"/>
        <w:ind w:left="720"/>
        <w:jc w:val="center"/>
        <w:rPr>
          <w:rFonts w:ascii="Times New Roman" w:hAnsi="Times New Roman" w:cs="Times New Roman"/>
          <w:i/>
          <w:color w:val="000000"/>
          <w:sz w:val="26"/>
          <w:szCs w:val="26"/>
        </w:rPr>
      </w:pPr>
      <w:r w:rsidRPr="00FA6328">
        <w:rPr>
          <w:rFonts w:ascii="Times New Roman" w:hAnsi="Times New Roman" w:cs="Times New Roman"/>
          <w:i/>
          <w:color w:val="000000"/>
          <w:sz w:val="26"/>
          <w:szCs w:val="26"/>
        </w:rPr>
        <w:t>Cấu hình mã nguồn công cụ</w:t>
      </w:r>
    </w:p>
    <w:p w:rsidR="00FA6328" w:rsidRPr="00FA6328" w:rsidRDefault="005306DF" w:rsidP="00FA6328">
      <w:pPr>
        <w:spacing w:before="120"/>
        <w:rPr>
          <w:rFonts w:ascii="Times New Roman" w:hAnsi="Times New Roman" w:cs="Times New Roman"/>
          <w:b/>
          <w:sz w:val="26"/>
          <w:szCs w:val="26"/>
        </w:rPr>
      </w:pPr>
      <w:r>
        <w:rPr>
          <w:rFonts w:ascii="Times New Roman" w:hAnsi="Times New Roman" w:cs="Times New Roman"/>
          <w:b/>
          <w:sz w:val="26"/>
          <w:szCs w:val="26"/>
        </w:rPr>
        <w:t>#</w:t>
      </w:r>
      <w:r w:rsidR="00FA6328" w:rsidRPr="00FA6328">
        <w:rPr>
          <w:rFonts w:ascii="Times New Roman" w:hAnsi="Times New Roman" w:cs="Times New Roman"/>
          <w:b/>
          <w:sz w:val="26"/>
          <w:szCs w:val="26"/>
        </w:rPr>
        <w:t>Khởi tạo phiên làm việc</w:t>
      </w:r>
    </w:p>
    <w:p w:rsidR="00FA6328" w:rsidRPr="00FA6328" w:rsidRDefault="00FA6328" w:rsidP="00FA6328">
      <w:pPr>
        <w:pStyle w:val="ListParagraph"/>
        <w:numPr>
          <w:ilvl w:val="0"/>
          <w:numId w:val="11"/>
        </w:numPr>
        <w:ind w:left="720"/>
        <w:rPr>
          <w:rFonts w:ascii="Times New Roman" w:hAnsi="Times New Roman" w:cs="Times New Roman"/>
          <w:sz w:val="26"/>
          <w:szCs w:val="26"/>
        </w:rPr>
      </w:pPr>
      <w:r w:rsidRPr="00FA6328">
        <w:rPr>
          <w:rFonts w:ascii="Times New Roman" w:hAnsi="Times New Roman" w:cs="Times New Roman"/>
          <w:sz w:val="26"/>
          <w:szCs w:val="26"/>
        </w:rPr>
        <w:t>Khởi tạo môi trường</w:t>
      </w:r>
    </w:p>
    <w:p w:rsidR="00FA6328" w:rsidRPr="00FA6328" w:rsidRDefault="00FA6328" w:rsidP="00FA6328">
      <w:pPr>
        <w:ind w:left="720" w:firstLine="720"/>
        <w:rPr>
          <w:rFonts w:ascii="Times New Roman" w:hAnsi="Times New Roman" w:cs="Times New Roman"/>
          <w:sz w:val="26"/>
          <w:szCs w:val="26"/>
        </w:rPr>
      </w:pPr>
      <w:r w:rsidRPr="00FA6328">
        <w:rPr>
          <w:rFonts w:ascii="Times New Roman" w:hAnsi="Times New Roman" w:cs="Times New Roman"/>
          <w:sz w:val="26"/>
          <w:szCs w:val="26"/>
        </w:rPr>
        <w:t>Bước 1: Khởi chạy XAMPP , bật start cho Apache, MySQL</w:t>
      </w:r>
    </w:p>
    <w:p w:rsidR="00FA6328" w:rsidRPr="00FA6328" w:rsidRDefault="00FA6328" w:rsidP="00FA6328">
      <w:pPr>
        <w:ind w:left="720" w:firstLine="720"/>
        <w:rPr>
          <w:rFonts w:ascii="Times New Roman" w:hAnsi="Times New Roman" w:cs="Times New Roman"/>
          <w:sz w:val="26"/>
          <w:szCs w:val="26"/>
        </w:rPr>
      </w:pPr>
      <w:r w:rsidRPr="00FA6328">
        <w:rPr>
          <w:rFonts w:ascii="Times New Roman" w:hAnsi="Times New Roman" w:cs="Times New Roman"/>
          <w:sz w:val="26"/>
          <w:szCs w:val="26"/>
        </w:rPr>
        <w:t>Bước 2: Khởi chạy file Start_monitor.bat</w:t>
      </w:r>
    </w:p>
    <w:p w:rsidR="00FA6328" w:rsidRPr="00FA6328" w:rsidRDefault="00FA6328" w:rsidP="00FA6328">
      <w:pPr>
        <w:pStyle w:val="ListParagraph"/>
        <w:numPr>
          <w:ilvl w:val="0"/>
          <w:numId w:val="11"/>
        </w:numPr>
        <w:ind w:left="720"/>
        <w:rPr>
          <w:rFonts w:ascii="Times New Roman" w:hAnsi="Times New Roman" w:cs="Times New Roman"/>
          <w:sz w:val="26"/>
          <w:szCs w:val="26"/>
        </w:rPr>
      </w:pPr>
      <w:r w:rsidRPr="00FA6328">
        <w:rPr>
          <w:rFonts w:ascii="Times New Roman" w:hAnsi="Times New Roman" w:cs="Times New Roman"/>
          <w:sz w:val="26"/>
          <w:szCs w:val="26"/>
        </w:rPr>
        <w:t>Khởi tạo phiên làm việc</w:t>
      </w:r>
    </w:p>
    <w:p w:rsidR="00FA6328" w:rsidRPr="00FA6328" w:rsidRDefault="00FA6328" w:rsidP="00FA6328">
      <w:pPr>
        <w:pBdr>
          <w:top w:val="nil"/>
          <w:left w:val="nil"/>
          <w:bottom w:val="nil"/>
          <w:right w:val="nil"/>
          <w:between w:val="nil"/>
        </w:pBdr>
        <w:spacing w:after="0"/>
        <w:rPr>
          <w:rFonts w:ascii="Times New Roman" w:hAnsi="Times New Roman" w:cs="Times New Roman"/>
          <w:sz w:val="26"/>
          <w:szCs w:val="26"/>
        </w:rPr>
      </w:pPr>
    </w:p>
    <w:p w:rsidR="00FA6328" w:rsidRPr="00FA6328" w:rsidRDefault="00FA6328" w:rsidP="00FA6328">
      <w:pPr>
        <w:ind w:left="720" w:firstLine="720"/>
        <w:rPr>
          <w:rFonts w:ascii="Times New Roman" w:hAnsi="Times New Roman" w:cs="Times New Roman"/>
          <w:sz w:val="26"/>
          <w:szCs w:val="26"/>
        </w:rPr>
      </w:pPr>
      <w:r w:rsidRPr="00FA6328">
        <w:rPr>
          <w:rFonts w:ascii="Times New Roman" w:hAnsi="Times New Roman" w:cs="Times New Roman"/>
          <w:sz w:val="26"/>
          <w:szCs w:val="26"/>
        </w:rPr>
        <w:t>Bước 1: Trên máy tính 1 tiến hành chạy dịch vụ giám sát.</w:t>
      </w:r>
    </w:p>
    <w:p w:rsidR="00FA6328" w:rsidRPr="00FA6328" w:rsidRDefault="00FA6328" w:rsidP="00FA6328">
      <w:pPr>
        <w:rPr>
          <w:rFonts w:ascii="Times New Roman" w:hAnsi="Times New Roman" w:cs="Times New Roman"/>
          <w:sz w:val="26"/>
          <w:szCs w:val="26"/>
        </w:rPr>
      </w:pPr>
      <w:r w:rsidRPr="00FA6328">
        <w:rPr>
          <w:rFonts w:ascii="Times New Roman" w:hAnsi="Times New Roman" w:cs="Times New Roman"/>
          <w:noProof/>
          <w:sz w:val="26"/>
          <w:szCs w:val="26"/>
        </w:rPr>
        <w:lastRenderedPageBreak/>
        <w:drawing>
          <wp:inline distT="0" distB="0" distL="0" distR="0" wp14:anchorId="4533CA8A" wp14:editId="6EEDE76C">
            <wp:extent cx="5760720" cy="1898015"/>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5760720" cy="1898015"/>
                    </a:xfrm>
                    <a:prstGeom prst="rect">
                      <a:avLst/>
                    </a:prstGeom>
                    <a:ln/>
                  </pic:spPr>
                </pic:pic>
              </a:graphicData>
            </a:graphic>
          </wp:inline>
        </w:drawing>
      </w:r>
    </w:p>
    <w:p w:rsidR="00FA6328" w:rsidRPr="00FA6328" w:rsidRDefault="00FA6328" w:rsidP="00FA6328">
      <w:pPr>
        <w:jc w:val="center"/>
        <w:rPr>
          <w:rFonts w:ascii="Times New Roman" w:hAnsi="Times New Roman" w:cs="Times New Roman"/>
          <w:i/>
          <w:sz w:val="26"/>
          <w:szCs w:val="26"/>
        </w:rPr>
      </w:pPr>
      <w:r w:rsidRPr="00FA6328">
        <w:rPr>
          <w:rFonts w:ascii="Times New Roman" w:hAnsi="Times New Roman" w:cs="Times New Roman"/>
          <w:i/>
          <w:sz w:val="26"/>
          <w:szCs w:val="26"/>
        </w:rPr>
        <w:t>Khởi chạy dịch vụ giám sát</w:t>
      </w:r>
    </w:p>
    <w:p w:rsidR="00FA6328" w:rsidRPr="00FA6328" w:rsidRDefault="00FA6328" w:rsidP="00FA6328">
      <w:pPr>
        <w:ind w:left="1440"/>
        <w:rPr>
          <w:rFonts w:ascii="Times New Roman" w:hAnsi="Times New Roman" w:cs="Times New Roman"/>
          <w:sz w:val="26"/>
          <w:szCs w:val="26"/>
        </w:rPr>
      </w:pPr>
      <w:r w:rsidRPr="00FA6328">
        <w:rPr>
          <w:rFonts w:ascii="Times New Roman" w:hAnsi="Times New Roman" w:cs="Times New Roman"/>
          <w:sz w:val="26"/>
          <w:szCs w:val="26"/>
        </w:rPr>
        <w:t>Bước 2: Đăng nhập vào website quản trị tại địa chỉ http://localhost:3000</w:t>
      </w:r>
    </w:p>
    <w:p w:rsidR="00FA6328" w:rsidRPr="00FA6328" w:rsidRDefault="00FA6328" w:rsidP="00FA6328">
      <w:pPr>
        <w:jc w:val="center"/>
        <w:rPr>
          <w:rFonts w:ascii="Times New Roman" w:hAnsi="Times New Roman" w:cs="Times New Roman"/>
          <w:sz w:val="26"/>
          <w:szCs w:val="26"/>
        </w:rPr>
      </w:pPr>
      <w:r w:rsidRPr="00FA6328">
        <w:rPr>
          <w:rFonts w:ascii="Times New Roman" w:hAnsi="Times New Roman" w:cs="Times New Roman"/>
          <w:noProof/>
          <w:sz w:val="26"/>
          <w:szCs w:val="26"/>
        </w:rPr>
        <w:drawing>
          <wp:inline distT="0" distB="0" distL="0" distR="0" wp14:anchorId="37D40B87" wp14:editId="5CCB0618">
            <wp:extent cx="5760720" cy="4660265"/>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60720" cy="4660265"/>
                    </a:xfrm>
                    <a:prstGeom prst="rect">
                      <a:avLst/>
                    </a:prstGeom>
                    <a:ln/>
                  </pic:spPr>
                </pic:pic>
              </a:graphicData>
            </a:graphic>
          </wp:inline>
        </w:drawing>
      </w:r>
    </w:p>
    <w:p w:rsidR="00FA6328" w:rsidRPr="00FA6328" w:rsidRDefault="00FA6328" w:rsidP="00FA6328">
      <w:pPr>
        <w:jc w:val="center"/>
        <w:rPr>
          <w:rFonts w:ascii="Times New Roman" w:hAnsi="Times New Roman" w:cs="Times New Roman"/>
          <w:sz w:val="26"/>
          <w:szCs w:val="26"/>
        </w:rPr>
      </w:pPr>
      <w:r w:rsidRPr="00FA6328">
        <w:rPr>
          <w:rFonts w:ascii="Times New Roman" w:hAnsi="Times New Roman" w:cs="Times New Roman"/>
          <w:sz w:val="26"/>
          <w:szCs w:val="26"/>
        </w:rPr>
        <w:t>Đăng nhập vào website quản trị</w:t>
      </w:r>
    </w:p>
    <w:p w:rsidR="00FA6328" w:rsidRPr="00FA6328" w:rsidRDefault="00FA6328" w:rsidP="00FA6328">
      <w:pPr>
        <w:ind w:left="720" w:firstLine="720"/>
        <w:rPr>
          <w:rFonts w:ascii="Times New Roman" w:hAnsi="Times New Roman" w:cs="Times New Roman"/>
          <w:sz w:val="26"/>
          <w:szCs w:val="26"/>
        </w:rPr>
      </w:pPr>
      <w:r w:rsidRPr="00FA6328">
        <w:rPr>
          <w:rFonts w:ascii="Times New Roman" w:hAnsi="Times New Roman" w:cs="Times New Roman"/>
          <w:sz w:val="26"/>
          <w:szCs w:val="26"/>
        </w:rPr>
        <w:t>Bước 3: Thêm địa chỉ URL của website cần giám sát</w:t>
      </w:r>
    </w:p>
    <w:p w:rsidR="00FA6328" w:rsidRPr="00FA6328" w:rsidRDefault="00FA6328" w:rsidP="00FA6328">
      <w:pPr>
        <w:rPr>
          <w:rFonts w:ascii="Times New Roman" w:hAnsi="Times New Roman" w:cs="Times New Roman"/>
          <w:sz w:val="26"/>
          <w:szCs w:val="26"/>
        </w:rPr>
      </w:pPr>
      <w:r w:rsidRPr="00FA6328">
        <w:rPr>
          <w:rFonts w:ascii="Times New Roman" w:hAnsi="Times New Roman" w:cs="Times New Roman"/>
          <w:noProof/>
          <w:sz w:val="26"/>
          <w:szCs w:val="26"/>
        </w:rPr>
        <w:lastRenderedPageBreak/>
        <w:drawing>
          <wp:inline distT="0" distB="0" distL="0" distR="0" wp14:anchorId="73B5AE91" wp14:editId="1BF6E771">
            <wp:extent cx="5760720" cy="242633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760720" cy="2426335"/>
                    </a:xfrm>
                    <a:prstGeom prst="rect">
                      <a:avLst/>
                    </a:prstGeom>
                    <a:ln/>
                  </pic:spPr>
                </pic:pic>
              </a:graphicData>
            </a:graphic>
          </wp:inline>
        </w:drawing>
      </w:r>
    </w:p>
    <w:p w:rsidR="00FA6328" w:rsidRPr="00FA6328" w:rsidRDefault="00FA6328" w:rsidP="00FA6328">
      <w:pPr>
        <w:jc w:val="center"/>
        <w:rPr>
          <w:rFonts w:ascii="Times New Roman" w:hAnsi="Times New Roman" w:cs="Times New Roman"/>
          <w:i/>
          <w:sz w:val="26"/>
          <w:szCs w:val="26"/>
        </w:rPr>
      </w:pPr>
      <w:r w:rsidRPr="00FA6328">
        <w:rPr>
          <w:rFonts w:ascii="Times New Roman" w:hAnsi="Times New Roman" w:cs="Times New Roman"/>
          <w:i/>
          <w:sz w:val="26"/>
          <w:szCs w:val="26"/>
        </w:rPr>
        <w:t>Thêm địa chỉ URL của Website cần giám sát</w:t>
      </w:r>
    </w:p>
    <w:p w:rsidR="00FA6328" w:rsidRPr="00FA6328" w:rsidRDefault="00FA6328" w:rsidP="00FA6328">
      <w:pPr>
        <w:ind w:left="720" w:firstLine="720"/>
        <w:rPr>
          <w:rFonts w:ascii="Times New Roman" w:hAnsi="Times New Roman" w:cs="Times New Roman"/>
          <w:sz w:val="26"/>
          <w:szCs w:val="26"/>
        </w:rPr>
      </w:pPr>
      <w:r w:rsidRPr="00FA6328">
        <w:rPr>
          <w:rFonts w:ascii="Times New Roman" w:hAnsi="Times New Roman" w:cs="Times New Roman"/>
          <w:sz w:val="26"/>
          <w:szCs w:val="26"/>
        </w:rPr>
        <w:t>Bước 4: Theo dõi thông báo xuất hiện tại trang quản trị</w:t>
      </w:r>
    </w:p>
    <w:p w:rsidR="00FA6328" w:rsidRPr="00FA6328" w:rsidRDefault="00FA6328" w:rsidP="00FA6328">
      <w:pPr>
        <w:rPr>
          <w:rFonts w:ascii="Times New Roman" w:hAnsi="Times New Roman" w:cs="Times New Roman"/>
          <w:sz w:val="26"/>
          <w:szCs w:val="26"/>
        </w:rPr>
      </w:pPr>
      <w:bookmarkStart w:id="2" w:name="_GoBack"/>
      <w:r w:rsidRPr="00FA6328">
        <w:rPr>
          <w:rFonts w:ascii="Times New Roman" w:hAnsi="Times New Roman" w:cs="Times New Roman"/>
          <w:noProof/>
          <w:sz w:val="26"/>
          <w:szCs w:val="26"/>
        </w:rPr>
        <w:drawing>
          <wp:inline distT="0" distB="0" distL="0" distR="0" wp14:anchorId="6A1989C7" wp14:editId="70C78C2E">
            <wp:extent cx="5760720" cy="3650615"/>
            <wp:effectExtent l="0" t="0" r="0" b="0"/>
            <wp:docPr id="2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4"/>
                    <a:srcRect/>
                    <a:stretch>
                      <a:fillRect/>
                    </a:stretch>
                  </pic:blipFill>
                  <pic:spPr>
                    <a:xfrm>
                      <a:off x="0" y="0"/>
                      <a:ext cx="5760720" cy="3650615"/>
                    </a:xfrm>
                    <a:prstGeom prst="rect">
                      <a:avLst/>
                    </a:prstGeom>
                    <a:ln/>
                  </pic:spPr>
                </pic:pic>
              </a:graphicData>
            </a:graphic>
          </wp:inline>
        </w:drawing>
      </w:r>
      <w:bookmarkEnd w:id="2"/>
    </w:p>
    <w:p w:rsidR="00FA6328" w:rsidRPr="00FA6328" w:rsidRDefault="00FA6328" w:rsidP="00FA6328">
      <w:pPr>
        <w:jc w:val="center"/>
        <w:rPr>
          <w:rFonts w:ascii="Times New Roman" w:hAnsi="Times New Roman" w:cs="Times New Roman"/>
          <w:i/>
          <w:sz w:val="26"/>
          <w:szCs w:val="26"/>
        </w:rPr>
      </w:pPr>
      <w:r w:rsidRPr="00FA6328">
        <w:rPr>
          <w:rFonts w:ascii="Times New Roman" w:hAnsi="Times New Roman" w:cs="Times New Roman"/>
          <w:i/>
          <w:sz w:val="26"/>
          <w:szCs w:val="26"/>
        </w:rPr>
        <w:t>Thông báo xuất hiện tại trang quản trị</w:t>
      </w:r>
    </w:p>
    <w:p w:rsidR="00FA6328" w:rsidRPr="00FA6328" w:rsidRDefault="00FA6328" w:rsidP="00FA6328">
      <w:pPr>
        <w:spacing w:before="120"/>
        <w:rPr>
          <w:rFonts w:ascii="Times New Roman" w:hAnsi="Times New Roman" w:cs="Times New Roman"/>
          <w:b/>
          <w:sz w:val="26"/>
          <w:szCs w:val="26"/>
        </w:rPr>
      </w:pPr>
    </w:p>
    <w:sectPr w:rsidR="00FA6328" w:rsidRPr="00FA6328" w:rsidSect="00BD7486">
      <w:pgSz w:w="11907" w:h="16839" w:code="9"/>
      <w:pgMar w:top="1134" w:right="1418" w:bottom="1134" w:left="1985" w:header="720" w:footer="720" w:gutter="0"/>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475" w:rsidRDefault="00675475" w:rsidP="00255BCD">
      <w:pPr>
        <w:spacing w:after="0" w:line="240" w:lineRule="auto"/>
      </w:pPr>
      <w:r>
        <w:separator/>
      </w:r>
    </w:p>
  </w:endnote>
  <w:endnote w:type="continuationSeparator" w:id="0">
    <w:p w:rsidR="00675475" w:rsidRDefault="00675475" w:rsidP="0025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475" w:rsidRDefault="00675475" w:rsidP="00255BCD">
      <w:pPr>
        <w:spacing w:after="0" w:line="240" w:lineRule="auto"/>
      </w:pPr>
      <w:r>
        <w:separator/>
      </w:r>
    </w:p>
  </w:footnote>
  <w:footnote w:type="continuationSeparator" w:id="0">
    <w:p w:rsidR="00675475" w:rsidRDefault="00675475" w:rsidP="00255B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4144"/>
    <w:multiLevelType w:val="hybridMultilevel"/>
    <w:tmpl w:val="1682CF3E"/>
    <w:lvl w:ilvl="0" w:tplc="C63EE75A">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EE2477"/>
    <w:multiLevelType w:val="hybridMultilevel"/>
    <w:tmpl w:val="2B2C7CBC"/>
    <w:lvl w:ilvl="0" w:tplc="C63EE75A">
      <w:start w:val="3"/>
      <w:numFmt w:val="bullet"/>
      <w:lvlText w:val=""/>
      <w:lvlJc w:val="left"/>
      <w:pPr>
        <w:ind w:left="720" w:hanging="360"/>
      </w:pPr>
      <w:rPr>
        <w:rFonts w:ascii="Symbol" w:eastAsiaTheme="minorHAnsi" w:hAnsi="Symbol" w:cstheme="minorBidi" w:hint="default"/>
      </w:rPr>
    </w:lvl>
    <w:lvl w:ilvl="1" w:tplc="C63EE75A">
      <w:start w:val="3"/>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90C6A"/>
    <w:multiLevelType w:val="hybridMultilevel"/>
    <w:tmpl w:val="7B3E627C"/>
    <w:lvl w:ilvl="0" w:tplc="EB0CAA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D27EE"/>
    <w:multiLevelType w:val="hybridMultilevel"/>
    <w:tmpl w:val="068C64C6"/>
    <w:lvl w:ilvl="0" w:tplc="C63EE75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9349B"/>
    <w:multiLevelType w:val="hybridMultilevel"/>
    <w:tmpl w:val="956CD7A6"/>
    <w:lvl w:ilvl="0" w:tplc="BF60618C">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E4C6F82"/>
    <w:multiLevelType w:val="multilevel"/>
    <w:tmpl w:val="42CC147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F99330C"/>
    <w:multiLevelType w:val="hybridMultilevel"/>
    <w:tmpl w:val="AE20A0F4"/>
    <w:lvl w:ilvl="0" w:tplc="EB5CA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4524DA"/>
    <w:multiLevelType w:val="multilevel"/>
    <w:tmpl w:val="1340E180"/>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6A632EFC"/>
    <w:multiLevelType w:val="hybridMultilevel"/>
    <w:tmpl w:val="49E41794"/>
    <w:lvl w:ilvl="0" w:tplc="C63EE75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7454F5"/>
    <w:multiLevelType w:val="hybridMultilevel"/>
    <w:tmpl w:val="E7F0815C"/>
    <w:lvl w:ilvl="0" w:tplc="C63EE75A">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A5524C"/>
    <w:multiLevelType w:val="hybridMultilevel"/>
    <w:tmpl w:val="B4D6E4AA"/>
    <w:lvl w:ilvl="0" w:tplc="F03482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9"/>
  </w:num>
  <w:num w:numId="5">
    <w:abstractNumId w:val="1"/>
  </w:num>
  <w:num w:numId="6">
    <w:abstractNumId w:val="0"/>
  </w:num>
  <w:num w:numId="7">
    <w:abstractNumId w:val="10"/>
  </w:num>
  <w:num w:numId="8">
    <w:abstractNumId w:val="6"/>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rawingGridVerticalSpacing w:val="17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D6"/>
    <w:rsid w:val="00212819"/>
    <w:rsid w:val="00255BCD"/>
    <w:rsid w:val="002C2672"/>
    <w:rsid w:val="00467720"/>
    <w:rsid w:val="005306DF"/>
    <w:rsid w:val="00564F54"/>
    <w:rsid w:val="00591019"/>
    <w:rsid w:val="00675475"/>
    <w:rsid w:val="008402AD"/>
    <w:rsid w:val="00B84409"/>
    <w:rsid w:val="00B96DD6"/>
    <w:rsid w:val="00BD7486"/>
    <w:rsid w:val="00C87FB5"/>
    <w:rsid w:val="00D03323"/>
    <w:rsid w:val="00FA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902C2-EF0A-4A06-84A8-E977FDB0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2C2672"/>
    <w:pPr>
      <w:keepNext/>
      <w:keepLines/>
      <w:spacing w:before="360" w:after="80"/>
      <w:outlineLvl w:val="1"/>
    </w:pPr>
    <w:rPr>
      <w:rFonts w:ascii="Times New Roman" w:eastAsia="Times New Roman" w:hAnsi="Times New Roman" w:cs="Times New Roman"/>
      <w:b/>
      <w:sz w:val="28"/>
      <w:szCs w:val="2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672"/>
    <w:pPr>
      <w:ind w:left="720"/>
      <w:contextualSpacing/>
    </w:pPr>
  </w:style>
  <w:style w:type="character" w:customStyle="1" w:styleId="Heading2Char">
    <w:name w:val="Heading 2 Char"/>
    <w:basedOn w:val="DefaultParagraphFont"/>
    <w:link w:val="Heading2"/>
    <w:rsid w:val="002C2672"/>
    <w:rPr>
      <w:rFonts w:ascii="Times New Roman" w:eastAsia="Times New Roman" w:hAnsi="Times New Roman" w:cs="Times New Roman"/>
      <w:b/>
      <w:sz w:val="28"/>
      <w:szCs w:val="28"/>
      <w:lang w:eastAsia="ko-KR"/>
    </w:rPr>
  </w:style>
  <w:style w:type="character" w:styleId="Hyperlink">
    <w:name w:val="Hyperlink"/>
    <w:basedOn w:val="DefaultParagraphFont"/>
    <w:uiPriority w:val="99"/>
    <w:unhideWhenUsed/>
    <w:rsid w:val="00255BCD"/>
    <w:rPr>
      <w:color w:val="0563C1" w:themeColor="hyperlink"/>
      <w:u w:val="single"/>
    </w:rPr>
  </w:style>
  <w:style w:type="paragraph" w:styleId="Header">
    <w:name w:val="header"/>
    <w:basedOn w:val="Normal"/>
    <w:link w:val="HeaderChar"/>
    <w:uiPriority w:val="99"/>
    <w:unhideWhenUsed/>
    <w:rsid w:val="00255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BCD"/>
  </w:style>
  <w:style w:type="paragraph" w:styleId="Footer">
    <w:name w:val="footer"/>
    <w:basedOn w:val="Normal"/>
    <w:link w:val="FooterChar"/>
    <w:uiPriority w:val="99"/>
    <w:unhideWhenUsed/>
    <w:rsid w:val="00255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2021-05-27T17:34:00Z</dcterms:created>
  <dcterms:modified xsi:type="dcterms:W3CDTF">2021-05-27T18:21:00Z</dcterms:modified>
</cp:coreProperties>
</file>