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35CEB" w14:textId="77777777" w:rsidR="00C0020C" w:rsidRPr="00C0020C" w:rsidRDefault="00C0020C" w:rsidP="00C0020C">
      <w:pPr>
        <w:rPr>
          <w:b/>
          <w:bCs/>
        </w:rPr>
      </w:pPr>
      <w:proofErr w:type="spellStart"/>
      <w:r w:rsidRPr="00C0020C">
        <w:rPr>
          <w:b/>
          <w:bCs/>
        </w:rPr>
        <w:t>AddressIQ</w:t>
      </w:r>
      <w:proofErr w:type="spellEnd"/>
      <w:r w:rsidRPr="00C0020C">
        <w:rPr>
          <w:b/>
          <w:bCs/>
        </w:rPr>
        <w:t xml:space="preserve"> API - Single Address Standardization - Postman Testing Steps</w:t>
      </w:r>
    </w:p>
    <w:p w14:paraId="66A07856" w14:textId="47242682" w:rsidR="00C0020C" w:rsidRPr="00C0020C" w:rsidRDefault="00C0020C" w:rsidP="00C0020C">
      <w:r w:rsidRPr="00C0020C">
        <w:rPr>
          <w:rFonts w:ascii="Segoe UI Emoji" w:hAnsi="Segoe UI Emoji" w:cs="Segoe UI Emoji"/>
          <w:noProof/>
        </w:rPr>
        <w:drawing>
          <wp:inline distT="0" distB="0" distL="0" distR="0" wp14:anchorId="50E62E9B" wp14:editId="43B45567">
            <wp:extent cx="5731510" cy="3273425"/>
            <wp:effectExtent l="0" t="0" r="2540" b="3175"/>
            <wp:docPr id="6974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0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20C">
        <w:br/>
      </w:r>
      <w:r w:rsidRPr="00C0020C">
        <w:br/>
        <w:t>(Paste your screenshot image here when you open this in Word)</w:t>
      </w:r>
    </w:p>
    <w:p w14:paraId="35357AB2" w14:textId="77777777" w:rsidR="00C0020C" w:rsidRPr="00C0020C" w:rsidRDefault="00C0020C" w:rsidP="00C0020C">
      <w:pPr>
        <w:rPr>
          <w:b/>
          <w:bCs/>
        </w:rPr>
      </w:pPr>
      <w:r w:rsidRPr="00C0020C">
        <w:rPr>
          <w:b/>
          <w:bCs/>
        </w:rPr>
        <w:t>STEP 1: Open Postman</w:t>
      </w:r>
    </w:p>
    <w:p w14:paraId="5FB0D761" w14:textId="77777777" w:rsidR="00C0020C" w:rsidRPr="00C0020C" w:rsidRDefault="00C0020C" w:rsidP="00C0020C">
      <w:pPr>
        <w:numPr>
          <w:ilvl w:val="0"/>
          <w:numId w:val="1"/>
        </w:numPr>
      </w:pPr>
      <w:r w:rsidRPr="00C0020C">
        <w:t>Launch Postman application</w:t>
      </w:r>
    </w:p>
    <w:p w14:paraId="1E43807A" w14:textId="77777777" w:rsidR="00C0020C" w:rsidRPr="00C0020C" w:rsidRDefault="00C0020C" w:rsidP="00C0020C">
      <w:pPr>
        <w:numPr>
          <w:ilvl w:val="0"/>
          <w:numId w:val="1"/>
        </w:numPr>
      </w:pPr>
      <w:r w:rsidRPr="00C0020C">
        <w:t>Create a new request</w:t>
      </w:r>
    </w:p>
    <w:p w14:paraId="1EA492CD" w14:textId="77777777" w:rsidR="00C0020C" w:rsidRPr="00C0020C" w:rsidRDefault="00C0020C" w:rsidP="00C0020C">
      <w:pPr>
        <w:rPr>
          <w:b/>
          <w:bCs/>
        </w:rPr>
      </w:pPr>
      <w:r w:rsidRPr="00C0020C">
        <w:rPr>
          <w:b/>
          <w:bCs/>
        </w:rPr>
        <w:t>STEP 2: Configure Request Method</w:t>
      </w:r>
    </w:p>
    <w:p w14:paraId="2AA08B14" w14:textId="77777777" w:rsidR="00C0020C" w:rsidRPr="00C0020C" w:rsidRDefault="00C0020C" w:rsidP="00C0020C">
      <w:pPr>
        <w:numPr>
          <w:ilvl w:val="0"/>
          <w:numId w:val="2"/>
        </w:numPr>
      </w:pPr>
      <w:r w:rsidRPr="00C0020C">
        <w:t>Set Method to: </w:t>
      </w:r>
      <w:r w:rsidRPr="00C0020C">
        <w:rPr>
          <w:b/>
          <w:bCs/>
        </w:rPr>
        <w:t>POST</w:t>
      </w:r>
    </w:p>
    <w:p w14:paraId="6C04587A" w14:textId="77777777" w:rsidR="00C0020C" w:rsidRPr="00C0020C" w:rsidRDefault="00C0020C" w:rsidP="00C0020C">
      <w:pPr>
        <w:numPr>
          <w:ilvl w:val="0"/>
          <w:numId w:val="2"/>
        </w:numPr>
      </w:pPr>
      <w:r w:rsidRPr="00C0020C">
        <w:rPr>
          <w:b/>
          <w:bCs/>
        </w:rPr>
        <w:t>← In screenshot: Method dropdown set to "POST" (USER FILLS THIS)</w:t>
      </w:r>
    </w:p>
    <w:p w14:paraId="7DC334D5" w14:textId="77777777" w:rsidR="00C0020C" w:rsidRPr="00C0020C" w:rsidRDefault="00C0020C" w:rsidP="00C0020C">
      <w:pPr>
        <w:rPr>
          <w:b/>
          <w:bCs/>
        </w:rPr>
      </w:pPr>
      <w:r w:rsidRPr="00C0020C">
        <w:rPr>
          <w:b/>
          <w:bCs/>
        </w:rPr>
        <w:t>STEP 3: Enter API URL</w:t>
      </w:r>
    </w:p>
    <w:p w14:paraId="44CEBA9A" w14:textId="77777777" w:rsidR="00C0020C" w:rsidRPr="00C0020C" w:rsidRDefault="00C0020C" w:rsidP="00C0020C">
      <w:pPr>
        <w:numPr>
          <w:ilvl w:val="0"/>
          <w:numId w:val="3"/>
        </w:numPr>
      </w:pPr>
      <w:r w:rsidRPr="00C0020C">
        <w:t>Enter URL: http://localhost:5001/api/v1/addresses/standardize</w:t>
      </w:r>
    </w:p>
    <w:p w14:paraId="49D97D16" w14:textId="77777777" w:rsidR="00C0020C" w:rsidRPr="00C0020C" w:rsidRDefault="00C0020C" w:rsidP="00C0020C">
      <w:pPr>
        <w:numPr>
          <w:ilvl w:val="0"/>
          <w:numId w:val="3"/>
        </w:numPr>
      </w:pPr>
      <w:r w:rsidRPr="00C0020C">
        <w:rPr>
          <w:b/>
          <w:bCs/>
        </w:rPr>
        <w:t>← In screenshot: URL bar with the API endpoint (USER FILLS THIS)</w:t>
      </w:r>
    </w:p>
    <w:p w14:paraId="37A09859" w14:textId="77777777" w:rsidR="00C0020C" w:rsidRPr="00C0020C" w:rsidRDefault="00C0020C" w:rsidP="00C0020C">
      <w:pPr>
        <w:rPr>
          <w:b/>
          <w:bCs/>
        </w:rPr>
      </w:pPr>
      <w:r w:rsidRPr="00C0020C">
        <w:rPr>
          <w:b/>
          <w:bCs/>
        </w:rPr>
        <w:t>STEP 4: Configure Request Headers</w:t>
      </w:r>
    </w:p>
    <w:p w14:paraId="270162A1" w14:textId="77777777" w:rsidR="00C0020C" w:rsidRPr="00C0020C" w:rsidRDefault="00C0020C" w:rsidP="00C0020C">
      <w:pPr>
        <w:numPr>
          <w:ilvl w:val="0"/>
          <w:numId w:val="4"/>
        </w:numPr>
      </w:pPr>
      <w:r w:rsidRPr="00C0020C">
        <w:t>Click on "Headers" tab</w:t>
      </w:r>
    </w:p>
    <w:p w14:paraId="7B317B39" w14:textId="77777777" w:rsidR="00C0020C" w:rsidRPr="00C0020C" w:rsidRDefault="00C0020C" w:rsidP="00C0020C">
      <w:pPr>
        <w:numPr>
          <w:ilvl w:val="0"/>
          <w:numId w:val="4"/>
        </w:numPr>
      </w:pPr>
      <w:r w:rsidRPr="00C0020C">
        <w:t>Add header: </w:t>
      </w:r>
      <w:r w:rsidRPr="00C0020C">
        <w:rPr>
          <w:b/>
          <w:bCs/>
        </w:rPr>
        <w:t>Content-Type</w:t>
      </w:r>
      <w:r w:rsidRPr="00C0020C">
        <w:t> = </w:t>
      </w:r>
      <w:r w:rsidRPr="00C0020C">
        <w:rPr>
          <w:b/>
          <w:bCs/>
        </w:rPr>
        <w:t>application/</w:t>
      </w:r>
      <w:proofErr w:type="spellStart"/>
      <w:r w:rsidRPr="00C0020C">
        <w:rPr>
          <w:b/>
          <w:bCs/>
        </w:rPr>
        <w:t>json</w:t>
      </w:r>
      <w:proofErr w:type="spellEnd"/>
    </w:p>
    <w:p w14:paraId="34513783" w14:textId="77777777" w:rsidR="00C0020C" w:rsidRPr="00C0020C" w:rsidRDefault="00C0020C" w:rsidP="00C0020C">
      <w:pPr>
        <w:numPr>
          <w:ilvl w:val="0"/>
          <w:numId w:val="4"/>
        </w:numPr>
      </w:pPr>
      <w:r w:rsidRPr="00C0020C">
        <w:rPr>
          <w:b/>
          <w:bCs/>
        </w:rPr>
        <w:t>← In screenshot: Headers tab with Content-Type header (USER ADDS THIS)</w:t>
      </w:r>
    </w:p>
    <w:p w14:paraId="2ACB7588" w14:textId="77777777" w:rsidR="00C0020C" w:rsidRPr="00C0020C" w:rsidRDefault="00C0020C" w:rsidP="00C0020C">
      <w:pPr>
        <w:rPr>
          <w:b/>
          <w:bCs/>
        </w:rPr>
      </w:pPr>
      <w:r w:rsidRPr="00C0020C">
        <w:rPr>
          <w:b/>
          <w:bCs/>
        </w:rPr>
        <w:t>STEP 5: Configure Request Body</w:t>
      </w:r>
    </w:p>
    <w:p w14:paraId="5A68AD2F" w14:textId="77777777" w:rsidR="00C0020C" w:rsidRPr="00C0020C" w:rsidRDefault="00C0020C" w:rsidP="00C0020C">
      <w:pPr>
        <w:numPr>
          <w:ilvl w:val="0"/>
          <w:numId w:val="5"/>
        </w:numPr>
      </w:pPr>
      <w:r w:rsidRPr="00C0020C">
        <w:t>Click on "Body" tab</w:t>
      </w:r>
    </w:p>
    <w:p w14:paraId="7CC8C88D" w14:textId="77777777" w:rsidR="00C0020C" w:rsidRPr="00C0020C" w:rsidRDefault="00C0020C" w:rsidP="00C0020C">
      <w:pPr>
        <w:numPr>
          <w:ilvl w:val="0"/>
          <w:numId w:val="5"/>
        </w:numPr>
      </w:pPr>
      <w:r w:rsidRPr="00C0020C">
        <w:t>Select "raw" option</w:t>
      </w:r>
    </w:p>
    <w:p w14:paraId="3DC2B951" w14:textId="77777777" w:rsidR="00C0020C" w:rsidRPr="00C0020C" w:rsidRDefault="00C0020C" w:rsidP="00C0020C">
      <w:pPr>
        <w:numPr>
          <w:ilvl w:val="0"/>
          <w:numId w:val="5"/>
        </w:numPr>
      </w:pPr>
      <w:r w:rsidRPr="00C0020C">
        <w:t>Select "JSON" from dropdown</w:t>
      </w:r>
    </w:p>
    <w:p w14:paraId="724C2812" w14:textId="77777777" w:rsidR="00C0020C" w:rsidRPr="00C0020C" w:rsidRDefault="00C0020C" w:rsidP="00C0020C">
      <w:pPr>
        <w:numPr>
          <w:ilvl w:val="0"/>
          <w:numId w:val="5"/>
        </w:numPr>
      </w:pPr>
      <w:r w:rsidRPr="00C0020C">
        <w:rPr>
          <w:b/>
          <w:bCs/>
        </w:rPr>
        <w:lastRenderedPageBreak/>
        <w:t>← In screenshot: Body tab with "raw" and "JSON" selected (USER SELECTS THIS)</w:t>
      </w:r>
    </w:p>
    <w:p w14:paraId="6EAA3DF6" w14:textId="77777777" w:rsidR="00C0020C" w:rsidRPr="00C0020C" w:rsidRDefault="00C0020C" w:rsidP="00C0020C">
      <w:pPr>
        <w:numPr>
          <w:ilvl w:val="0"/>
          <w:numId w:val="5"/>
        </w:numPr>
      </w:pPr>
      <w:r w:rsidRPr="00C0020C">
        <w:t>Enter the JSON payload:</w:t>
      </w:r>
    </w:p>
    <w:p w14:paraId="1417F74A" w14:textId="77777777" w:rsidR="00C0020C" w:rsidRPr="00C0020C" w:rsidRDefault="00C0020C" w:rsidP="00C0020C">
      <w:proofErr w:type="gramStart"/>
      <w:r w:rsidRPr="00C0020C">
        <w:t>{ "</w:t>
      </w:r>
      <w:proofErr w:type="gramEnd"/>
      <w:r w:rsidRPr="00C0020C">
        <w:t>address": "123 Main St, New York, NY 10001</w:t>
      </w:r>
      <w:proofErr w:type="gramStart"/>
      <w:r w:rsidRPr="00C0020C">
        <w:t>" }</w:t>
      </w:r>
      <w:proofErr w:type="gramEnd"/>
    </w:p>
    <w:p w14:paraId="76767B2A" w14:textId="77777777" w:rsidR="00C0020C" w:rsidRPr="00C0020C" w:rsidRDefault="00C0020C" w:rsidP="00C0020C">
      <w:r w:rsidRPr="00C0020C">
        <w:rPr>
          <w:b/>
          <w:bCs/>
        </w:rPr>
        <w:t>← In screenshot: JSON payload in body area (USER TYPES THIS)</w:t>
      </w:r>
    </w:p>
    <w:p w14:paraId="3A5FFDAF" w14:textId="77777777" w:rsidR="00C0020C" w:rsidRPr="00C0020C" w:rsidRDefault="00C0020C" w:rsidP="00C0020C">
      <w:pPr>
        <w:rPr>
          <w:b/>
          <w:bCs/>
        </w:rPr>
      </w:pPr>
      <w:r w:rsidRPr="00C0020C">
        <w:rPr>
          <w:b/>
          <w:bCs/>
        </w:rPr>
        <w:t>STEP 6: Send Request</w:t>
      </w:r>
    </w:p>
    <w:p w14:paraId="0F93ED22" w14:textId="77777777" w:rsidR="00C0020C" w:rsidRPr="00C0020C" w:rsidRDefault="00C0020C" w:rsidP="00C0020C">
      <w:pPr>
        <w:numPr>
          <w:ilvl w:val="0"/>
          <w:numId w:val="6"/>
        </w:numPr>
      </w:pPr>
      <w:r w:rsidRPr="00C0020C">
        <w:t>Click the blue </w:t>
      </w:r>
      <w:r w:rsidRPr="00C0020C">
        <w:rPr>
          <w:b/>
          <w:bCs/>
        </w:rPr>
        <w:t>"Send"</w:t>
      </w:r>
      <w:r w:rsidRPr="00C0020C">
        <w:t> button</w:t>
      </w:r>
    </w:p>
    <w:p w14:paraId="38FCDA90" w14:textId="77777777" w:rsidR="00C0020C" w:rsidRPr="00C0020C" w:rsidRDefault="00C0020C" w:rsidP="00C0020C">
      <w:pPr>
        <w:numPr>
          <w:ilvl w:val="0"/>
          <w:numId w:val="6"/>
        </w:numPr>
      </w:pPr>
      <w:r w:rsidRPr="00C0020C">
        <w:t>Wait for processing (typically 2-5 seconds)</w:t>
      </w:r>
    </w:p>
    <w:p w14:paraId="57599C67" w14:textId="77777777" w:rsidR="00C0020C" w:rsidRPr="00C0020C" w:rsidRDefault="00C0020C" w:rsidP="00C0020C">
      <w:pPr>
        <w:numPr>
          <w:ilvl w:val="0"/>
          <w:numId w:val="6"/>
        </w:numPr>
      </w:pPr>
      <w:r w:rsidRPr="00C0020C">
        <w:rPr>
          <w:b/>
          <w:bCs/>
        </w:rPr>
        <w:t>← In screenshot: Status "200 OK" and response data (SHOWS SUCCESS)</w:t>
      </w:r>
    </w:p>
    <w:p w14:paraId="23D2104F" w14:textId="77777777" w:rsidR="00C0020C" w:rsidRPr="00C0020C" w:rsidRDefault="00C0020C" w:rsidP="00C0020C">
      <w:pPr>
        <w:rPr>
          <w:b/>
          <w:bCs/>
        </w:rPr>
      </w:pPr>
      <w:r w:rsidRPr="00C0020C">
        <w:rPr>
          <w:b/>
          <w:bCs/>
        </w:rPr>
        <w:t>STEP 7: Review Response</w:t>
      </w:r>
    </w:p>
    <w:p w14:paraId="4CC867F6" w14:textId="77777777" w:rsidR="00C0020C" w:rsidRPr="00C0020C" w:rsidRDefault="00C0020C" w:rsidP="00C0020C">
      <w:pPr>
        <w:numPr>
          <w:ilvl w:val="0"/>
          <w:numId w:val="7"/>
        </w:numPr>
      </w:pPr>
      <w:r w:rsidRPr="00C0020C">
        <w:t>Check response contains standardized address components</w:t>
      </w:r>
    </w:p>
    <w:p w14:paraId="3F492A39" w14:textId="77777777" w:rsidR="00C0020C" w:rsidRPr="00C0020C" w:rsidRDefault="00C0020C" w:rsidP="00C0020C">
      <w:pPr>
        <w:numPr>
          <w:ilvl w:val="0"/>
          <w:numId w:val="7"/>
        </w:numPr>
      </w:pPr>
      <w:r w:rsidRPr="00C0020C">
        <w:t>Verify latitude and longitude coordinates are included</w:t>
      </w:r>
    </w:p>
    <w:p w14:paraId="74E5AF16" w14:textId="77777777" w:rsidR="00C0020C" w:rsidRPr="00C0020C" w:rsidRDefault="00C0020C" w:rsidP="00C0020C">
      <w:pPr>
        <w:numPr>
          <w:ilvl w:val="0"/>
          <w:numId w:val="7"/>
        </w:numPr>
      </w:pPr>
      <w:r w:rsidRPr="00C0020C">
        <w:t>Note the confidence score for address validation</w:t>
      </w:r>
    </w:p>
    <w:p w14:paraId="2A7ACBCA" w14:textId="77777777" w:rsidR="00C0020C" w:rsidRPr="00C0020C" w:rsidRDefault="00C0020C" w:rsidP="00C0020C">
      <w:pPr>
        <w:numPr>
          <w:ilvl w:val="0"/>
          <w:numId w:val="7"/>
        </w:numPr>
      </w:pPr>
      <w:r w:rsidRPr="00C0020C">
        <w:rPr>
          <w:b/>
          <w:bCs/>
        </w:rPr>
        <w:t>← In screenshot: Response body with address components (PROCESSED RESULT)</w:t>
      </w:r>
    </w:p>
    <w:p w14:paraId="43E8D455" w14:textId="77777777" w:rsidR="00C0020C" w:rsidRPr="00C0020C" w:rsidRDefault="00C0020C" w:rsidP="00C0020C">
      <w:pPr>
        <w:rPr>
          <w:b/>
          <w:bCs/>
        </w:rPr>
      </w:pPr>
      <w:r w:rsidRPr="00C0020C">
        <w:rPr>
          <w:b/>
          <w:bCs/>
        </w:rPr>
        <w:t>SUCCESS INDICATORS:</w:t>
      </w:r>
    </w:p>
    <w:p w14:paraId="56269373" w14:textId="77777777" w:rsidR="00C0020C" w:rsidRPr="00C0020C" w:rsidRDefault="00C0020C" w:rsidP="00C0020C">
      <w:pPr>
        <w:numPr>
          <w:ilvl w:val="0"/>
          <w:numId w:val="8"/>
        </w:numPr>
      </w:pPr>
      <w:r w:rsidRPr="00C0020C">
        <w:t>Status: </w:t>
      </w:r>
      <w:r w:rsidRPr="00C0020C">
        <w:rPr>
          <w:b/>
          <w:bCs/>
        </w:rPr>
        <w:t>200 OK</w:t>
      </w:r>
      <w:r w:rsidRPr="00C0020C">
        <w:t> (shown in screenshot)</w:t>
      </w:r>
    </w:p>
    <w:p w14:paraId="20F38310" w14:textId="77777777" w:rsidR="00C0020C" w:rsidRPr="00C0020C" w:rsidRDefault="00C0020C" w:rsidP="00C0020C">
      <w:pPr>
        <w:numPr>
          <w:ilvl w:val="0"/>
          <w:numId w:val="8"/>
        </w:numPr>
      </w:pPr>
      <w:r w:rsidRPr="00C0020C">
        <w:t>Response contains standardized address components</w:t>
      </w:r>
    </w:p>
    <w:p w14:paraId="38F7BFF3" w14:textId="77777777" w:rsidR="00C0020C" w:rsidRPr="00C0020C" w:rsidRDefault="00C0020C" w:rsidP="00C0020C">
      <w:pPr>
        <w:numPr>
          <w:ilvl w:val="0"/>
          <w:numId w:val="8"/>
        </w:numPr>
      </w:pPr>
      <w:r w:rsidRPr="00C0020C">
        <w:t>Latitude and longitude coordinates provided</w:t>
      </w:r>
    </w:p>
    <w:p w14:paraId="138B9D87" w14:textId="77777777" w:rsidR="00C0020C" w:rsidRPr="00C0020C" w:rsidRDefault="00C0020C" w:rsidP="00C0020C">
      <w:pPr>
        <w:numPr>
          <w:ilvl w:val="0"/>
          <w:numId w:val="8"/>
        </w:numPr>
      </w:pPr>
      <w:r w:rsidRPr="00C0020C">
        <w:t>Confidence score between 0.0 and 1.0</w:t>
      </w:r>
    </w:p>
    <w:p w14:paraId="6E270C1F" w14:textId="77777777" w:rsidR="00C0020C" w:rsidRPr="00C0020C" w:rsidRDefault="00C0020C" w:rsidP="00C0020C">
      <w:pPr>
        <w:numPr>
          <w:ilvl w:val="0"/>
          <w:numId w:val="8"/>
        </w:numPr>
      </w:pPr>
      <w:r w:rsidRPr="00C0020C">
        <w:t>Processing time typically 2-5 seconds</w:t>
      </w:r>
    </w:p>
    <w:p w14:paraId="6B08F76C" w14:textId="77777777" w:rsidR="00C0020C" w:rsidRPr="00C0020C" w:rsidRDefault="00C0020C" w:rsidP="00C0020C">
      <w:pPr>
        <w:rPr>
          <w:b/>
          <w:bCs/>
        </w:rPr>
      </w:pPr>
      <w:r w:rsidRPr="00C0020C">
        <w:rPr>
          <w:b/>
          <w:bCs/>
        </w:rPr>
        <w:t>TROUBLESHOOTING:</w:t>
      </w:r>
    </w:p>
    <w:p w14:paraId="5208D54E" w14:textId="77777777" w:rsidR="00C0020C" w:rsidRPr="00C0020C" w:rsidRDefault="00C0020C" w:rsidP="00C0020C">
      <w:pPr>
        <w:numPr>
          <w:ilvl w:val="0"/>
          <w:numId w:val="9"/>
        </w:numPr>
      </w:pPr>
      <w:r w:rsidRPr="00C0020C">
        <w:t>If you get "400 Bad Request" error → Check JSON format and Content-Type header</w:t>
      </w:r>
    </w:p>
    <w:p w14:paraId="37EC00E8" w14:textId="77777777" w:rsidR="00C0020C" w:rsidRPr="00C0020C" w:rsidRDefault="00C0020C" w:rsidP="00C0020C">
      <w:pPr>
        <w:numPr>
          <w:ilvl w:val="0"/>
          <w:numId w:val="9"/>
        </w:numPr>
      </w:pPr>
      <w:r w:rsidRPr="00C0020C">
        <w:t>If you get "401 Unauthorized" error → Add X-API-Key header if API key is required</w:t>
      </w:r>
    </w:p>
    <w:p w14:paraId="73EB8983" w14:textId="77777777" w:rsidR="00C0020C" w:rsidRPr="00C0020C" w:rsidRDefault="00C0020C" w:rsidP="00C0020C">
      <w:pPr>
        <w:numPr>
          <w:ilvl w:val="0"/>
          <w:numId w:val="9"/>
        </w:numPr>
      </w:pPr>
      <w:r w:rsidRPr="00C0020C">
        <w:t>If you get connection error → Make sure server is running on localhost:5001</w:t>
      </w:r>
    </w:p>
    <w:p w14:paraId="2E076080" w14:textId="77777777" w:rsidR="00C0020C" w:rsidRPr="00C0020C" w:rsidRDefault="00C0020C" w:rsidP="00C0020C">
      <w:pPr>
        <w:numPr>
          <w:ilvl w:val="0"/>
          <w:numId w:val="9"/>
        </w:numPr>
      </w:pPr>
      <w:r w:rsidRPr="00C0020C">
        <w:t>If processing fails → Ensure address string is not empty and reasonably formatted</w:t>
      </w:r>
    </w:p>
    <w:p w14:paraId="6C0DD65B" w14:textId="77777777" w:rsidR="00C0020C" w:rsidRPr="00C0020C" w:rsidRDefault="00C0020C" w:rsidP="00C0020C">
      <w:r w:rsidRPr="00C0020C">
        <w:rPr>
          <w:b/>
          <w:bCs/>
        </w:rPr>
        <w:t>That's it! Your address will be standardized and returned with detailed components and coordinates.</w:t>
      </w:r>
    </w:p>
    <w:p w14:paraId="78AFDC93" w14:textId="77777777" w:rsidR="00D93857" w:rsidRDefault="00D93857"/>
    <w:sectPr w:rsidR="00D93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25D23"/>
    <w:multiLevelType w:val="multilevel"/>
    <w:tmpl w:val="C6AC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0DA4"/>
    <w:multiLevelType w:val="multilevel"/>
    <w:tmpl w:val="DEEA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17A8C"/>
    <w:multiLevelType w:val="multilevel"/>
    <w:tmpl w:val="5106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C23DE"/>
    <w:multiLevelType w:val="multilevel"/>
    <w:tmpl w:val="8D5C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B43FF"/>
    <w:multiLevelType w:val="multilevel"/>
    <w:tmpl w:val="A470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2D59BD"/>
    <w:multiLevelType w:val="multilevel"/>
    <w:tmpl w:val="C750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B15B08"/>
    <w:multiLevelType w:val="multilevel"/>
    <w:tmpl w:val="FC48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D23157"/>
    <w:multiLevelType w:val="multilevel"/>
    <w:tmpl w:val="0FBA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B66ABB"/>
    <w:multiLevelType w:val="multilevel"/>
    <w:tmpl w:val="8F56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78106">
    <w:abstractNumId w:val="1"/>
  </w:num>
  <w:num w:numId="2" w16cid:durableId="2143451313">
    <w:abstractNumId w:val="3"/>
  </w:num>
  <w:num w:numId="3" w16cid:durableId="781612174">
    <w:abstractNumId w:val="2"/>
  </w:num>
  <w:num w:numId="4" w16cid:durableId="593364169">
    <w:abstractNumId w:val="8"/>
  </w:num>
  <w:num w:numId="5" w16cid:durableId="1356923388">
    <w:abstractNumId w:val="5"/>
  </w:num>
  <w:num w:numId="6" w16cid:durableId="1771120251">
    <w:abstractNumId w:val="4"/>
  </w:num>
  <w:num w:numId="7" w16cid:durableId="1054280170">
    <w:abstractNumId w:val="0"/>
  </w:num>
  <w:num w:numId="8" w16cid:durableId="1394549582">
    <w:abstractNumId w:val="7"/>
  </w:num>
  <w:num w:numId="9" w16cid:durableId="9598048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0C"/>
    <w:rsid w:val="00197AD1"/>
    <w:rsid w:val="00603EA1"/>
    <w:rsid w:val="0067391D"/>
    <w:rsid w:val="00C0020C"/>
    <w:rsid w:val="00C9718E"/>
    <w:rsid w:val="00CF0F2C"/>
    <w:rsid w:val="00D9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DBCC"/>
  <w15:chartTrackingRefBased/>
  <w15:docId w15:val="{3304F4E6-9DFB-4459-8AEE-DF1B7C14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9050">
          <w:marLeft w:val="0"/>
          <w:marRight w:val="0"/>
          <w:marTop w:val="300"/>
          <w:marBottom w:val="300"/>
          <w:divBdr>
            <w:top w:val="dashed" w:sz="12" w:space="31" w:color="CBD5E0"/>
            <w:left w:val="dashed" w:sz="12" w:space="31" w:color="CBD5E0"/>
            <w:bottom w:val="dashed" w:sz="12" w:space="31" w:color="CBD5E0"/>
            <w:right w:val="dashed" w:sz="12" w:space="31" w:color="CBD5E0"/>
          </w:divBdr>
        </w:div>
        <w:div w:id="1144927063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2001229220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1021476012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1203592971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1922564641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  <w:divsChild>
            <w:div w:id="15132534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3777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2139183480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264658289">
          <w:marLeft w:val="0"/>
          <w:marRight w:val="0"/>
          <w:marTop w:val="0"/>
          <w:marBottom w:val="0"/>
          <w:divBdr>
            <w:top w:val="single" w:sz="6" w:space="11" w:color="68D391"/>
            <w:left w:val="single" w:sz="6" w:space="11" w:color="68D391"/>
            <w:bottom w:val="single" w:sz="6" w:space="11" w:color="68D391"/>
            <w:right w:val="single" w:sz="6" w:space="11" w:color="68D391"/>
          </w:divBdr>
        </w:div>
        <w:div w:id="1442258110">
          <w:marLeft w:val="0"/>
          <w:marRight w:val="0"/>
          <w:marTop w:val="0"/>
          <w:marBottom w:val="0"/>
          <w:divBdr>
            <w:top w:val="single" w:sz="6" w:space="11" w:color="F6AD55"/>
            <w:left w:val="single" w:sz="6" w:space="11" w:color="F6AD55"/>
            <w:bottom w:val="single" w:sz="6" w:space="11" w:color="F6AD55"/>
            <w:right w:val="single" w:sz="6" w:space="11" w:color="F6AD55"/>
          </w:divBdr>
        </w:div>
      </w:divsChild>
    </w:div>
    <w:div w:id="15494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4604">
          <w:marLeft w:val="0"/>
          <w:marRight w:val="0"/>
          <w:marTop w:val="300"/>
          <w:marBottom w:val="300"/>
          <w:divBdr>
            <w:top w:val="dashed" w:sz="12" w:space="31" w:color="CBD5E0"/>
            <w:left w:val="dashed" w:sz="12" w:space="31" w:color="CBD5E0"/>
            <w:bottom w:val="dashed" w:sz="12" w:space="31" w:color="CBD5E0"/>
            <w:right w:val="dashed" w:sz="12" w:space="31" w:color="CBD5E0"/>
          </w:divBdr>
        </w:div>
        <w:div w:id="1889297784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1590508108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331641934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1406302595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723144137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  <w:divsChild>
            <w:div w:id="56572994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05959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771514563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2025983784">
          <w:marLeft w:val="0"/>
          <w:marRight w:val="0"/>
          <w:marTop w:val="0"/>
          <w:marBottom w:val="0"/>
          <w:divBdr>
            <w:top w:val="single" w:sz="6" w:space="11" w:color="68D391"/>
            <w:left w:val="single" w:sz="6" w:space="11" w:color="68D391"/>
            <w:bottom w:val="single" w:sz="6" w:space="11" w:color="68D391"/>
            <w:right w:val="single" w:sz="6" w:space="11" w:color="68D391"/>
          </w:divBdr>
        </w:div>
        <w:div w:id="1389455767">
          <w:marLeft w:val="0"/>
          <w:marRight w:val="0"/>
          <w:marTop w:val="0"/>
          <w:marBottom w:val="0"/>
          <w:divBdr>
            <w:top w:val="single" w:sz="6" w:space="11" w:color="F6AD55"/>
            <w:left w:val="single" w:sz="6" w:space="11" w:color="F6AD55"/>
            <w:bottom w:val="single" w:sz="6" w:space="11" w:color="F6AD55"/>
            <w:right w:val="single" w:sz="6" w:space="11" w:color="F6AD5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b24e89f-6132-424b-9c64-0340397f5d20}" enabled="1" method="Privileged" siteId="{0159e9d0-09a0-4edf-96ba-a3deea363c2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310</Words>
  <Characters>1752</Characters>
  <Application>Microsoft Office Word</Application>
  <DocSecurity>0</DocSecurity>
  <Lines>47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Chawla, Himanshu @ Global D&amp;T</dc:creator>
  <cp:keywords/>
  <dc:description/>
  <cp:lastModifiedBy>Chawla, Himanshu @ Global D&amp;T</cp:lastModifiedBy>
  <cp:revision>2</cp:revision>
  <dcterms:created xsi:type="dcterms:W3CDTF">2025-10-13T20:59:00Z</dcterms:created>
  <dcterms:modified xsi:type="dcterms:W3CDTF">2025-10-13T22:46:00Z</dcterms:modified>
</cp:coreProperties>
</file>