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4AA" w:rsidRPr="00AD512D" w:rsidRDefault="00E664AA" w:rsidP="00E664AA">
      <w:pPr>
        <w:pStyle w:val="ListParagraph"/>
        <w:ind w:left="0"/>
        <w:rPr>
          <w:b/>
          <w:bCs/>
          <w:sz w:val="40"/>
          <w:szCs w:val="40"/>
          <w:u w:val="single"/>
        </w:rPr>
      </w:pPr>
      <w:r>
        <w:rPr>
          <w:b/>
          <w:bCs/>
          <w:sz w:val="40"/>
          <w:szCs w:val="40"/>
          <w:u w:val="single"/>
        </w:rPr>
        <w:t>HOVERUGBY</w:t>
      </w:r>
    </w:p>
    <w:p w:rsidR="00E664AA" w:rsidRDefault="00E664AA" w:rsidP="00E664AA">
      <w:pPr>
        <w:pStyle w:val="ListParagraph"/>
        <w:ind w:left="0"/>
      </w:pPr>
    </w:p>
    <w:p w:rsidR="00E664AA" w:rsidRDefault="00E664AA" w:rsidP="00E664AA">
      <w:pPr>
        <w:pStyle w:val="ListParagraph"/>
      </w:pPr>
      <w:r>
        <w:t xml:space="preserve">Ever fascinated by the wrestling giants competing against each another for </w:t>
      </w:r>
      <w:proofErr w:type="spellStart"/>
      <w:r>
        <w:t>honour</w:t>
      </w:r>
      <w:proofErr w:type="spellEnd"/>
      <w:r>
        <w:t xml:space="preserve">, pride and glory! </w:t>
      </w:r>
      <w:proofErr w:type="gramStart"/>
      <w:r>
        <w:t>And the speed of a rugby player to achieve his aim.</w:t>
      </w:r>
      <w:proofErr w:type="gramEnd"/>
      <w:r>
        <w:t xml:space="preserve"> If so, then this is the event for you. Here it will be your hovercraft that will do the talking. So get up, design the most efficient quick wrestling hovercraft that you have ever imagined!!!</w:t>
      </w:r>
    </w:p>
    <w:p w:rsidR="00E664AA" w:rsidRDefault="00E664AA" w:rsidP="00E664AA">
      <w:pPr>
        <w:pStyle w:val="ListParagraph"/>
      </w:pPr>
    </w:p>
    <w:p w:rsidR="00E664AA" w:rsidRPr="00AD512D" w:rsidRDefault="00E664AA" w:rsidP="00E664AA">
      <w:pPr>
        <w:pStyle w:val="ListParagraph"/>
        <w:numPr>
          <w:ilvl w:val="0"/>
          <w:numId w:val="1"/>
        </w:numPr>
        <w:rPr>
          <w:sz w:val="32"/>
          <w:szCs w:val="32"/>
        </w:rPr>
      </w:pPr>
      <w:r w:rsidRPr="00AD512D">
        <w:rPr>
          <w:b/>
          <w:bCs/>
          <w:sz w:val="32"/>
          <w:szCs w:val="32"/>
        </w:rPr>
        <w:t>Problem Statement</w:t>
      </w:r>
      <w:r w:rsidRPr="00AD512D">
        <w:rPr>
          <w:sz w:val="32"/>
          <w:szCs w:val="32"/>
        </w:rPr>
        <w:t xml:space="preserve">: </w:t>
      </w:r>
    </w:p>
    <w:p w:rsidR="00E664AA" w:rsidRDefault="00E664AA" w:rsidP="00E664AA">
      <w:pPr>
        <w:pStyle w:val="ListParagraph"/>
      </w:pPr>
      <w:r>
        <w:t>Each pool has to design and fabricate 2 hovercrafts that are light-weight, easily maneuverable, quick and strong. They must out-throw their opponent in a match of hovercraft rugby. Also they must enter the goal area to score points.</w:t>
      </w:r>
    </w:p>
    <w:p w:rsidR="00E664AA" w:rsidRDefault="00E664AA" w:rsidP="00E664AA">
      <w:pPr>
        <w:pStyle w:val="ListParagraph"/>
      </w:pPr>
    </w:p>
    <w:p w:rsidR="00E664AA" w:rsidRDefault="00E664AA" w:rsidP="00E664AA">
      <w:pPr>
        <w:pStyle w:val="ListParagraph"/>
        <w:numPr>
          <w:ilvl w:val="0"/>
          <w:numId w:val="1"/>
        </w:numPr>
      </w:pPr>
      <w:r w:rsidRPr="00F361B1">
        <w:rPr>
          <w:b/>
          <w:bCs/>
          <w:sz w:val="24"/>
          <w:szCs w:val="24"/>
        </w:rPr>
        <w:t>Rules and Regulations</w:t>
      </w:r>
      <w:r>
        <w:t xml:space="preserve">: </w:t>
      </w:r>
    </w:p>
    <w:p w:rsidR="00E664AA" w:rsidRDefault="00E664AA" w:rsidP="00E664AA">
      <w:pPr>
        <w:pStyle w:val="ListParagraph"/>
        <w:numPr>
          <w:ilvl w:val="0"/>
          <w:numId w:val="2"/>
        </w:numPr>
      </w:pPr>
      <w:r>
        <w:t>A hovercraft is a vehicle which floats on a cushion of high pressurized air and propels itself on this air-cushion using a thrust producing mechanism.</w:t>
      </w:r>
    </w:p>
    <w:p w:rsidR="00E664AA" w:rsidRDefault="00E664AA" w:rsidP="00E664AA">
      <w:pPr>
        <w:pStyle w:val="ListParagraph"/>
        <w:numPr>
          <w:ilvl w:val="0"/>
          <w:numId w:val="2"/>
        </w:numPr>
      </w:pPr>
      <w:r>
        <w:t xml:space="preserve">Control is generally achieved by the use of rudders, though it is not the only solution. </w:t>
      </w:r>
    </w:p>
    <w:p w:rsidR="00E664AA" w:rsidRDefault="00E664AA" w:rsidP="00E664AA">
      <w:pPr>
        <w:pStyle w:val="ListParagraph"/>
        <w:numPr>
          <w:ilvl w:val="0"/>
          <w:numId w:val="2"/>
        </w:numPr>
      </w:pPr>
      <w:r>
        <w:t>The overall hovercraft dimensions must not exceed 50cmX50cmX50cm.</w:t>
      </w:r>
    </w:p>
    <w:p w:rsidR="00E664AA" w:rsidRDefault="00E664AA" w:rsidP="00E664AA">
      <w:pPr>
        <w:pStyle w:val="ListParagraph"/>
        <w:numPr>
          <w:ilvl w:val="0"/>
          <w:numId w:val="2"/>
        </w:numPr>
      </w:pPr>
      <w:r>
        <w:t xml:space="preserve">The model can be fabricated using foam, wood, </w:t>
      </w:r>
      <w:proofErr w:type="spellStart"/>
      <w:r>
        <w:t>coroplast</w:t>
      </w:r>
      <w:proofErr w:type="spellEnd"/>
      <w:r>
        <w:t xml:space="preserve"> or any other material with permission from the coordinators.</w:t>
      </w:r>
    </w:p>
    <w:p w:rsidR="00E664AA" w:rsidRDefault="00E664AA" w:rsidP="00E664AA">
      <w:pPr>
        <w:pStyle w:val="ListParagraph"/>
        <w:numPr>
          <w:ilvl w:val="0"/>
          <w:numId w:val="2"/>
        </w:numPr>
      </w:pPr>
      <w:proofErr w:type="gramStart"/>
      <w:r>
        <w:t>Participants  must</w:t>
      </w:r>
      <w:proofErr w:type="gramEnd"/>
      <w:r>
        <w:t xml:space="preserve">  make  all  parts  of  the  craft  themselves. </w:t>
      </w:r>
    </w:p>
    <w:p w:rsidR="00E664AA" w:rsidRDefault="00E664AA" w:rsidP="00E664AA">
      <w:pPr>
        <w:pStyle w:val="ListParagraph"/>
        <w:numPr>
          <w:ilvl w:val="0"/>
          <w:numId w:val="2"/>
        </w:numPr>
      </w:pPr>
      <w:proofErr w:type="gramStart"/>
      <w:r>
        <w:t>Usage  of</w:t>
      </w:r>
      <w:proofErr w:type="gramEnd"/>
      <w:r>
        <w:t xml:space="preserve"> readymade  kits  is  strictly  prohibited.  </w:t>
      </w:r>
      <w:proofErr w:type="gramStart"/>
      <w:r>
        <w:t>Use  of</w:t>
      </w:r>
      <w:proofErr w:type="gramEnd"/>
      <w:r>
        <w:t xml:space="preserve"> readymade  actuators/motors,  remote  controls  and  propellers is allowed. </w:t>
      </w:r>
    </w:p>
    <w:p w:rsidR="00E664AA" w:rsidRDefault="00E664AA" w:rsidP="00E664AA">
      <w:pPr>
        <w:pStyle w:val="ListParagraph"/>
        <w:numPr>
          <w:ilvl w:val="0"/>
          <w:numId w:val="2"/>
        </w:numPr>
      </w:pPr>
      <w:r>
        <w:t xml:space="preserve">The use of IC engines is prohibited. Only electrical motors are allowed. </w:t>
      </w:r>
    </w:p>
    <w:p w:rsidR="00E664AA" w:rsidRDefault="00E664AA" w:rsidP="00E664AA">
      <w:pPr>
        <w:pStyle w:val="ListParagraph"/>
        <w:numPr>
          <w:ilvl w:val="0"/>
          <w:numId w:val="2"/>
        </w:numPr>
      </w:pPr>
      <w:r>
        <w:t xml:space="preserve">A  team  has  to  use  2  models  at  a  time  throughout  the competition. However, </w:t>
      </w:r>
      <w:proofErr w:type="gramStart"/>
      <w:r>
        <w:t>spare  models</w:t>
      </w:r>
      <w:proofErr w:type="gramEnd"/>
      <w:r>
        <w:t xml:space="preserve">  can  be  fabricated,  if material  permits.  </w:t>
      </w:r>
      <w:proofErr w:type="gramStart"/>
      <w:r>
        <w:t>In  case</w:t>
      </w:r>
      <w:proofErr w:type="gramEnd"/>
      <w:r>
        <w:t xml:space="preserve">  of  any  damage to  the  craft,  small modifications are allowed. </w:t>
      </w:r>
    </w:p>
    <w:p w:rsidR="00E664AA" w:rsidRDefault="00E664AA" w:rsidP="00E664AA">
      <w:pPr>
        <w:pStyle w:val="ListParagraph"/>
        <w:numPr>
          <w:ilvl w:val="0"/>
          <w:numId w:val="2"/>
        </w:numPr>
      </w:pPr>
      <w:proofErr w:type="gramStart"/>
      <w:r>
        <w:t>The  potential</w:t>
      </w:r>
      <w:proofErr w:type="gramEnd"/>
      <w:r>
        <w:t xml:space="preserve">  difference  between  any  two  points  on  the hovercraft must not exceed 12V. </w:t>
      </w:r>
    </w:p>
    <w:p w:rsidR="00E664AA" w:rsidRDefault="00E664AA" w:rsidP="00E664AA">
      <w:pPr>
        <w:pStyle w:val="ListParagraph"/>
      </w:pPr>
      <w:r>
        <w:t xml:space="preserve">If  anyone  is  found  not  following  above  rules,  they  will  be disqualified. </w:t>
      </w:r>
    </w:p>
    <w:p w:rsidR="00E664AA" w:rsidRDefault="00E664AA" w:rsidP="00E664AA">
      <w:pPr>
        <w:pStyle w:val="ListParagraph"/>
      </w:pPr>
    </w:p>
    <w:p w:rsidR="00E664AA" w:rsidRDefault="00E664AA" w:rsidP="00E664AA">
      <w:pPr>
        <w:pStyle w:val="ListParagraph"/>
        <w:numPr>
          <w:ilvl w:val="0"/>
          <w:numId w:val="1"/>
        </w:numPr>
      </w:pPr>
      <w:r w:rsidRPr="00F361B1">
        <w:rPr>
          <w:b/>
          <w:bCs/>
          <w:sz w:val="24"/>
          <w:szCs w:val="24"/>
        </w:rPr>
        <w:t>Arena</w:t>
      </w:r>
      <w:r>
        <w:t>:</w:t>
      </w:r>
    </w:p>
    <w:p w:rsidR="00E664AA" w:rsidRDefault="00E664AA" w:rsidP="00E664AA">
      <w:pPr>
        <w:pStyle w:val="ListParagraph"/>
      </w:pPr>
      <w:r>
        <w:t>The overall arena is a flat surface, with 2 goal posts.</w:t>
      </w:r>
    </w:p>
    <w:p w:rsidR="00E664AA" w:rsidRDefault="00E664AA" w:rsidP="00E664AA">
      <w:pPr>
        <w:pStyle w:val="ListParagraph"/>
      </w:pPr>
      <w:r>
        <w:t xml:space="preserve">The perimeter of the arena will be made using wooden wall of height 10 cm. </w:t>
      </w:r>
    </w:p>
    <w:p w:rsidR="00E664AA" w:rsidRDefault="00E664AA" w:rsidP="00E664AA">
      <w:pPr>
        <w:pStyle w:val="ListParagraph"/>
      </w:pPr>
      <w:r>
        <w:t xml:space="preserve">The “pitch” for the event will be as given below in 2 views:  </w:t>
      </w:r>
    </w:p>
    <w:p w:rsidR="00E664AA" w:rsidRDefault="00E664AA" w:rsidP="00E664AA">
      <w:pPr>
        <w:pStyle w:val="ListParagraph"/>
      </w:pPr>
      <w:r>
        <w:rPr>
          <w:noProof/>
          <w:lang w:val="en-IN" w:eastAsia="en-IN" w:bidi="ar-SA"/>
        </w:rPr>
        <w:lastRenderedPageBreak/>
        <w:drawing>
          <wp:inline distT="0" distB="0" distL="0" distR="0">
            <wp:extent cx="5514975" cy="2533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514975" cy="2533650"/>
                    </a:xfrm>
                    <a:prstGeom prst="rect">
                      <a:avLst/>
                    </a:prstGeom>
                  </pic:spPr>
                </pic:pic>
              </a:graphicData>
            </a:graphic>
          </wp:inline>
        </w:drawing>
      </w:r>
    </w:p>
    <w:p w:rsidR="00E664AA" w:rsidRDefault="00E664AA" w:rsidP="00E664AA">
      <w:pPr>
        <w:pStyle w:val="ListParagraph"/>
      </w:pPr>
      <w:r>
        <w:rPr>
          <w:noProof/>
          <w:lang w:val="en-IN" w:eastAsia="en-IN" w:bidi="ar-SA"/>
        </w:rPr>
        <w:drawing>
          <wp:inline distT="0" distB="0" distL="0" distR="0">
            <wp:extent cx="5514975" cy="2714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514975" cy="2714625"/>
                    </a:xfrm>
                    <a:prstGeom prst="rect">
                      <a:avLst/>
                    </a:prstGeom>
                  </pic:spPr>
                </pic:pic>
              </a:graphicData>
            </a:graphic>
          </wp:inline>
        </w:drawing>
      </w:r>
    </w:p>
    <w:p w:rsidR="00E664AA" w:rsidRDefault="00E664AA" w:rsidP="00E664AA">
      <w:pPr>
        <w:pStyle w:val="ListParagraph"/>
      </w:pPr>
      <w:proofErr w:type="gramStart"/>
      <w:r>
        <w:t>The  black</w:t>
      </w:r>
      <w:proofErr w:type="gramEnd"/>
      <w:r>
        <w:t xml:space="preserve">  shaded  areas  are  the  “Goal  Areas.” </w:t>
      </w:r>
      <w:proofErr w:type="gramStart"/>
      <w:r>
        <w:t>The  overall</w:t>
      </w:r>
      <w:proofErr w:type="gramEnd"/>
      <w:r>
        <w:t xml:space="preserve">  brown board is the pitch.</w:t>
      </w:r>
    </w:p>
    <w:p w:rsidR="00E664AA" w:rsidRDefault="00E664AA" w:rsidP="00E664AA">
      <w:pPr>
        <w:pStyle w:val="ListParagraph"/>
      </w:pPr>
    </w:p>
    <w:p w:rsidR="00E664AA" w:rsidRPr="00AF35A3" w:rsidRDefault="00E664AA" w:rsidP="00E664AA">
      <w:pPr>
        <w:pStyle w:val="ListParagraph"/>
        <w:numPr>
          <w:ilvl w:val="0"/>
          <w:numId w:val="1"/>
        </w:numPr>
        <w:rPr>
          <w:b/>
          <w:bCs/>
          <w:sz w:val="24"/>
          <w:szCs w:val="24"/>
        </w:rPr>
      </w:pPr>
      <w:r w:rsidRPr="00AF35A3">
        <w:rPr>
          <w:b/>
          <w:bCs/>
          <w:sz w:val="24"/>
          <w:szCs w:val="24"/>
        </w:rPr>
        <w:t>Event Structure:</w:t>
      </w:r>
    </w:p>
    <w:p w:rsidR="00E664AA" w:rsidRDefault="00E664AA" w:rsidP="00E664AA">
      <w:pPr>
        <w:pStyle w:val="ListParagraph"/>
        <w:numPr>
          <w:ilvl w:val="0"/>
          <w:numId w:val="3"/>
        </w:numPr>
      </w:pPr>
      <w:r>
        <w:t>Each match between two opponents will contain three sets of 3 min time duration each.</w:t>
      </w:r>
    </w:p>
    <w:p w:rsidR="00E664AA" w:rsidRDefault="00E664AA" w:rsidP="00E664AA">
      <w:pPr>
        <w:pStyle w:val="ListParagraph"/>
        <w:numPr>
          <w:ilvl w:val="0"/>
          <w:numId w:val="3"/>
        </w:numPr>
      </w:pPr>
      <w:r>
        <w:t xml:space="preserve">Each team will play matches against every other team, thereby producing the overall result. </w:t>
      </w:r>
    </w:p>
    <w:p w:rsidR="00E664AA" w:rsidRDefault="00E664AA" w:rsidP="00E664AA">
      <w:pPr>
        <w:pStyle w:val="ListParagraph"/>
        <w:numPr>
          <w:ilvl w:val="0"/>
          <w:numId w:val="3"/>
        </w:numPr>
      </w:pPr>
      <w:proofErr w:type="gramStart"/>
      <w:r>
        <w:t>Your  craft</w:t>
      </w:r>
      <w:proofErr w:type="gramEnd"/>
      <w:r>
        <w:t xml:space="preserve">  has  to  enter  the opponent’s goal  area and  slide down the incline to the OAT stage surface to score 1 goal.</w:t>
      </w:r>
    </w:p>
    <w:p w:rsidR="00E664AA" w:rsidRDefault="00E664AA" w:rsidP="00E664AA">
      <w:pPr>
        <w:pStyle w:val="ListParagraph"/>
        <w:numPr>
          <w:ilvl w:val="0"/>
          <w:numId w:val="3"/>
        </w:numPr>
      </w:pPr>
      <w:r>
        <w:t xml:space="preserve">Both the crafts can also attack at the same time. </w:t>
      </w:r>
    </w:p>
    <w:p w:rsidR="00E664AA" w:rsidRDefault="00E664AA" w:rsidP="00E664AA">
      <w:pPr>
        <w:pStyle w:val="ListParagraph"/>
        <w:numPr>
          <w:ilvl w:val="0"/>
          <w:numId w:val="3"/>
        </w:numPr>
      </w:pPr>
      <w:r>
        <w:t xml:space="preserve">A maximum of 1 craft of the defending team can remain in the goal area at any time. </w:t>
      </w:r>
    </w:p>
    <w:p w:rsidR="00E664AA" w:rsidRDefault="00E664AA" w:rsidP="00E664AA">
      <w:pPr>
        <w:pStyle w:val="ListParagraph"/>
        <w:numPr>
          <w:ilvl w:val="0"/>
          <w:numId w:val="3"/>
        </w:numPr>
      </w:pPr>
      <w:r>
        <w:t xml:space="preserve">Score for each craft will be summarized separately, then added with its partner to give the total score for a team in that set. </w:t>
      </w:r>
    </w:p>
    <w:p w:rsidR="00E664AA" w:rsidRDefault="00E664AA" w:rsidP="00E664AA">
      <w:pPr>
        <w:pStyle w:val="ListParagraph"/>
        <w:numPr>
          <w:ilvl w:val="0"/>
          <w:numId w:val="3"/>
        </w:numPr>
      </w:pPr>
      <w:r>
        <w:t xml:space="preserve">The scores of each set will be </w:t>
      </w:r>
      <w:proofErr w:type="gramStart"/>
      <w:r>
        <w:t>independent,</w:t>
      </w:r>
      <w:proofErr w:type="gramEnd"/>
      <w:r>
        <w:t xml:space="preserve"> the team winning more number of sets will be the winner of the match.</w:t>
      </w:r>
    </w:p>
    <w:p w:rsidR="00E664AA" w:rsidRPr="00027F38" w:rsidRDefault="00E664AA" w:rsidP="00E664AA">
      <w:pPr>
        <w:pStyle w:val="ListParagraph"/>
        <w:numPr>
          <w:ilvl w:val="0"/>
          <w:numId w:val="3"/>
        </w:numPr>
      </w:pPr>
      <w:r>
        <w:t xml:space="preserve">In case of tie after 3 sets, there will be 1 extra set of 1 minute. In case of tie after the extra set, there will </w:t>
      </w:r>
      <w:proofErr w:type="gramStart"/>
      <w:r>
        <w:t>be  golden</w:t>
      </w:r>
      <w:proofErr w:type="gramEnd"/>
      <w:r>
        <w:t xml:space="preserve"> goal, i.e.  </w:t>
      </w:r>
      <w:proofErr w:type="gramStart"/>
      <w:r>
        <w:t>the</w:t>
      </w:r>
      <w:proofErr w:type="gramEnd"/>
      <w:r>
        <w:t xml:space="preserve"> team scoring the first goal will win.</w:t>
      </w:r>
    </w:p>
    <w:p w:rsidR="00E664AA" w:rsidRPr="00AF35A3" w:rsidRDefault="00E664AA" w:rsidP="00E664AA">
      <w:pPr>
        <w:pStyle w:val="ListParagraph"/>
        <w:numPr>
          <w:ilvl w:val="0"/>
          <w:numId w:val="1"/>
        </w:numPr>
        <w:rPr>
          <w:b/>
          <w:bCs/>
          <w:sz w:val="24"/>
          <w:szCs w:val="24"/>
        </w:rPr>
      </w:pPr>
      <w:r w:rsidRPr="00AF35A3">
        <w:rPr>
          <w:b/>
          <w:bCs/>
          <w:sz w:val="24"/>
          <w:szCs w:val="24"/>
        </w:rPr>
        <w:lastRenderedPageBreak/>
        <w:t xml:space="preserve">Match Rules: </w:t>
      </w:r>
    </w:p>
    <w:p w:rsidR="00E664AA" w:rsidRDefault="00E664AA" w:rsidP="00E664AA">
      <w:pPr>
        <w:pStyle w:val="ListParagraph"/>
        <w:numPr>
          <w:ilvl w:val="0"/>
          <w:numId w:val="4"/>
        </w:numPr>
      </w:pPr>
      <w:r>
        <w:t>Each  successful  goal  will  lead  to  a  +5  for  that  particular craft.</w:t>
      </w:r>
    </w:p>
    <w:p w:rsidR="00E664AA" w:rsidRDefault="00E664AA" w:rsidP="00E664AA">
      <w:pPr>
        <w:pStyle w:val="ListParagraph"/>
        <w:ind w:left="1440"/>
      </w:pPr>
      <w:r>
        <w:t>There are no negative points if hovercraft touches the boundary.</w:t>
      </w:r>
    </w:p>
    <w:p w:rsidR="00E664AA" w:rsidRDefault="00E664AA" w:rsidP="00E664AA">
      <w:pPr>
        <w:pStyle w:val="ListParagraph"/>
        <w:ind w:left="1440"/>
      </w:pPr>
      <w:r>
        <w:t>Human intervention will lead to -2 points.</w:t>
      </w:r>
    </w:p>
    <w:p w:rsidR="00E664AA" w:rsidRDefault="00E664AA" w:rsidP="00E664AA">
      <w:pPr>
        <w:pStyle w:val="ListParagraph"/>
        <w:numPr>
          <w:ilvl w:val="0"/>
          <w:numId w:val="4"/>
        </w:numPr>
      </w:pPr>
      <w:r>
        <w:t>A set will not stop until the 3 min duration, irrespective of how many goals are scored or how many times the crafts fall.</w:t>
      </w:r>
    </w:p>
    <w:p w:rsidR="00E664AA" w:rsidRDefault="00E664AA" w:rsidP="00E664AA">
      <w:pPr>
        <w:pStyle w:val="ListParagraph"/>
        <w:numPr>
          <w:ilvl w:val="0"/>
          <w:numId w:val="4"/>
        </w:numPr>
      </w:pPr>
      <w:r>
        <w:t>Once  the  attacking  craft  scores  a  goal  and  lands  on  the  OAT surface, it has to restart from its home goal area.</w:t>
      </w:r>
    </w:p>
    <w:p w:rsidR="00E664AA" w:rsidRDefault="00E664AA" w:rsidP="00E664AA">
      <w:pPr>
        <w:pStyle w:val="ListParagraph"/>
        <w:numPr>
          <w:ilvl w:val="0"/>
          <w:numId w:val="4"/>
        </w:numPr>
      </w:pPr>
      <w:r>
        <w:t xml:space="preserve">If the defender falls from the incline and can come up without any </w:t>
      </w:r>
      <w:proofErr w:type="gramStart"/>
      <w:r>
        <w:t>manual  interference</w:t>
      </w:r>
      <w:proofErr w:type="gramEnd"/>
      <w:r>
        <w:t xml:space="preserve">  (touching,  etc.)  </w:t>
      </w:r>
      <w:proofErr w:type="gramStart"/>
      <w:r>
        <w:t>no  points</w:t>
      </w:r>
      <w:proofErr w:type="gramEnd"/>
      <w:r>
        <w:t xml:space="preserve">  will  be deducted. If manually it is put onto the arena, 1 point will be deducted for that hovercraft. </w:t>
      </w:r>
    </w:p>
    <w:p w:rsidR="00E664AA" w:rsidRDefault="00E664AA" w:rsidP="00E664AA">
      <w:pPr>
        <w:pStyle w:val="ListParagraph"/>
        <w:numPr>
          <w:ilvl w:val="0"/>
          <w:numId w:val="4"/>
        </w:numPr>
      </w:pPr>
      <w:r>
        <w:t xml:space="preserve">If  a  craft  falls  from  the  edge,  it  has  to  be  manually  put  back onto the pitch from that boundary position. </w:t>
      </w:r>
    </w:p>
    <w:p w:rsidR="00E664AA" w:rsidRDefault="00E664AA" w:rsidP="00E664AA">
      <w:pPr>
        <w:pStyle w:val="ListParagraph"/>
        <w:numPr>
          <w:ilvl w:val="0"/>
          <w:numId w:val="4"/>
        </w:numPr>
      </w:pPr>
      <w:r>
        <w:t xml:space="preserve">Each team is allowed to take 2 timeouts of 45 </w:t>
      </w:r>
      <w:proofErr w:type="gramStart"/>
      <w:r>
        <w:t>seconds  each</w:t>
      </w:r>
      <w:proofErr w:type="gramEnd"/>
      <w:r>
        <w:t xml:space="preserve"> in each set.</w:t>
      </w:r>
    </w:p>
    <w:p w:rsidR="00E664AA" w:rsidRDefault="00E664AA" w:rsidP="00E664AA">
      <w:pPr>
        <w:pStyle w:val="ListParagraph"/>
      </w:pPr>
    </w:p>
    <w:p w:rsidR="00E664AA" w:rsidRPr="00AF35A3" w:rsidRDefault="00E664AA" w:rsidP="00E664AA">
      <w:pPr>
        <w:pStyle w:val="ListParagraph"/>
        <w:rPr>
          <w:b/>
          <w:bCs/>
        </w:rPr>
      </w:pPr>
      <w:r w:rsidRPr="00AF35A3">
        <w:rPr>
          <w:b/>
          <w:bCs/>
        </w:rPr>
        <w:t xml:space="preserve">Activities allowed: </w:t>
      </w:r>
    </w:p>
    <w:p w:rsidR="00E664AA" w:rsidRDefault="00E664AA" w:rsidP="00E664AA">
      <w:pPr>
        <w:pStyle w:val="ListParagraph"/>
        <w:numPr>
          <w:ilvl w:val="0"/>
          <w:numId w:val="5"/>
        </w:numPr>
      </w:pPr>
      <w:r>
        <w:t xml:space="preserve">Hitting the other craft </w:t>
      </w:r>
    </w:p>
    <w:p w:rsidR="00E664AA" w:rsidRDefault="00E664AA" w:rsidP="00E664AA">
      <w:pPr>
        <w:pStyle w:val="ListParagraph"/>
        <w:numPr>
          <w:ilvl w:val="0"/>
          <w:numId w:val="5"/>
        </w:numPr>
      </w:pPr>
      <w:r>
        <w:t xml:space="preserve">Dragging the other craft to the edge </w:t>
      </w:r>
    </w:p>
    <w:p w:rsidR="00E664AA" w:rsidRDefault="00E664AA" w:rsidP="00E664AA">
      <w:pPr>
        <w:pStyle w:val="ListParagraph"/>
        <w:numPr>
          <w:ilvl w:val="0"/>
          <w:numId w:val="5"/>
        </w:numPr>
      </w:pPr>
      <w:r>
        <w:t xml:space="preserve">Any other thing you may imagine!!! </w:t>
      </w:r>
    </w:p>
    <w:p w:rsidR="00E664AA" w:rsidRDefault="00E664AA" w:rsidP="00E664AA">
      <w:pPr>
        <w:pStyle w:val="ListParagraph"/>
        <w:numPr>
          <w:ilvl w:val="0"/>
          <w:numId w:val="5"/>
        </w:numPr>
      </w:pPr>
      <w:r>
        <w:t xml:space="preserve">Using any kind of fire, spray, liquid or any other activity that may cause serious damage to the arena or the electronics (as per coordinators discretion) is not allowed. </w:t>
      </w:r>
    </w:p>
    <w:p w:rsidR="00E664AA" w:rsidRDefault="00E664AA" w:rsidP="00E664AA">
      <w:pPr>
        <w:pStyle w:val="ListParagraph"/>
      </w:pPr>
    </w:p>
    <w:p w:rsidR="00E664AA" w:rsidRPr="00AF35A3" w:rsidRDefault="00E664AA" w:rsidP="00E664AA">
      <w:pPr>
        <w:pStyle w:val="ListParagraph"/>
        <w:numPr>
          <w:ilvl w:val="0"/>
          <w:numId w:val="1"/>
        </w:numPr>
        <w:rPr>
          <w:b/>
          <w:bCs/>
          <w:sz w:val="24"/>
          <w:szCs w:val="24"/>
        </w:rPr>
      </w:pPr>
      <w:r w:rsidRPr="00AF35A3">
        <w:rPr>
          <w:b/>
          <w:bCs/>
          <w:sz w:val="24"/>
          <w:szCs w:val="24"/>
        </w:rPr>
        <w:t>Components:</w:t>
      </w:r>
    </w:p>
    <w:p w:rsidR="00E664AA" w:rsidRDefault="00E664AA" w:rsidP="00E664AA">
      <w:pPr>
        <w:pStyle w:val="ListParagraph"/>
      </w:pPr>
      <w:r>
        <w:t xml:space="preserve">Below are the components that will be provided to each pool. Apart from these, each pool is authorized to purchase any other materials required at the expense of their respective pool budgets, on proper verification of bills by us. </w:t>
      </w:r>
    </w:p>
    <w:p w:rsidR="00E664AA" w:rsidRPr="00AD512D" w:rsidRDefault="00E664AA" w:rsidP="00E664AA">
      <w:pPr>
        <w:pStyle w:val="ListParagraph"/>
        <w:rPr>
          <w:b/>
          <w:bCs/>
        </w:rPr>
      </w:pPr>
      <w:r w:rsidRPr="00AD512D">
        <w:rPr>
          <w:b/>
          <w:bCs/>
        </w:rPr>
        <w:t xml:space="preserve">The materials provided to you include: </w:t>
      </w:r>
    </w:p>
    <w:p w:rsidR="00E664AA" w:rsidRDefault="00E664AA" w:rsidP="00E664AA">
      <w:pPr>
        <w:pStyle w:val="ListParagraph"/>
        <w:numPr>
          <w:ilvl w:val="0"/>
          <w:numId w:val="6"/>
        </w:numPr>
      </w:pPr>
      <w:r>
        <w:t xml:space="preserve">4 electric motors </w:t>
      </w:r>
    </w:p>
    <w:p w:rsidR="00E664AA" w:rsidRDefault="00E664AA" w:rsidP="00E664AA">
      <w:pPr>
        <w:pStyle w:val="ListParagraph"/>
        <w:numPr>
          <w:ilvl w:val="0"/>
          <w:numId w:val="6"/>
        </w:numPr>
      </w:pPr>
      <w:r>
        <w:t xml:space="preserve">Two 9gm servos </w:t>
      </w:r>
    </w:p>
    <w:p w:rsidR="00E664AA" w:rsidRDefault="00E664AA" w:rsidP="00E664AA">
      <w:pPr>
        <w:pStyle w:val="ListParagraph"/>
        <w:numPr>
          <w:ilvl w:val="0"/>
          <w:numId w:val="6"/>
        </w:numPr>
      </w:pPr>
      <w:r>
        <w:t xml:space="preserve">4 propellers </w:t>
      </w:r>
    </w:p>
    <w:p w:rsidR="00E664AA" w:rsidRDefault="00E664AA" w:rsidP="00E664AA">
      <w:pPr>
        <w:pStyle w:val="ListParagraph"/>
        <w:numPr>
          <w:ilvl w:val="0"/>
          <w:numId w:val="6"/>
        </w:numPr>
      </w:pPr>
      <w:r>
        <w:t>4 ESC</w:t>
      </w:r>
    </w:p>
    <w:p w:rsidR="00E664AA" w:rsidRDefault="00E664AA" w:rsidP="00E664AA">
      <w:pPr>
        <w:pStyle w:val="ListParagraph"/>
        <w:numPr>
          <w:ilvl w:val="0"/>
          <w:numId w:val="6"/>
        </w:numPr>
      </w:pPr>
      <w:r>
        <w:t xml:space="preserve">One 2mm </w:t>
      </w:r>
      <w:proofErr w:type="spellStart"/>
      <w:r>
        <w:t>coroplast</w:t>
      </w:r>
      <w:proofErr w:type="spellEnd"/>
      <w:r>
        <w:t xml:space="preserve"> sheet </w:t>
      </w:r>
    </w:p>
    <w:p w:rsidR="00E664AA" w:rsidRDefault="00E664AA" w:rsidP="00E664AA">
      <w:pPr>
        <w:pStyle w:val="ListParagraph"/>
        <w:numPr>
          <w:ilvl w:val="0"/>
          <w:numId w:val="6"/>
        </w:numPr>
      </w:pPr>
      <w:r>
        <w:t>Batteries, receiver &amp; transmitter will be provided during practice slots only.</w:t>
      </w:r>
    </w:p>
    <w:p w:rsidR="00E664AA" w:rsidRDefault="00E664AA" w:rsidP="00E664AA">
      <w:pPr>
        <w:ind w:left="1080"/>
      </w:pPr>
      <w:r w:rsidRPr="00AD512D">
        <w:rPr>
          <w:b/>
          <w:bCs/>
        </w:rPr>
        <w:t xml:space="preserve">Note: In case of any disputes, the decision of the </w:t>
      </w:r>
      <w:r>
        <w:rPr>
          <w:b/>
          <w:bCs/>
        </w:rPr>
        <w:t xml:space="preserve">coordinators </w:t>
      </w:r>
      <w:r w:rsidRPr="00AD512D">
        <w:rPr>
          <w:b/>
          <w:bCs/>
        </w:rPr>
        <w:t>would be final and binding to all.</w:t>
      </w:r>
    </w:p>
    <w:p w:rsidR="00E664AA" w:rsidRDefault="00E664AA" w:rsidP="00E664AA">
      <w:pPr>
        <w:pStyle w:val="ListParagraph"/>
      </w:pPr>
    </w:p>
    <w:p w:rsidR="00E664AA" w:rsidRPr="00481084" w:rsidRDefault="00E664AA" w:rsidP="00E664AA">
      <w:pPr>
        <w:pStyle w:val="ListParagraph"/>
        <w:numPr>
          <w:ilvl w:val="0"/>
          <w:numId w:val="1"/>
        </w:numPr>
        <w:rPr>
          <w:b/>
          <w:bCs/>
          <w:sz w:val="24"/>
          <w:szCs w:val="24"/>
        </w:rPr>
      </w:pPr>
      <w:r w:rsidRPr="00481084">
        <w:rPr>
          <w:b/>
          <w:bCs/>
          <w:sz w:val="24"/>
          <w:szCs w:val="24"/>
        </w:rPr>
        <w:t xml:space="preserve">Contacts: </w:t>
      </w:r>
    </w:p>
    <w:p w:rsidR="00E664AA" w:rsidRDefault="00E664AA" w:rsidP="00E664AA">
      <w:pPr>
        <w:pStyle w:val="ListParagraph"/>
      </w:pPr>
      <w:proofErr w:type="spellStart"/>
      <w:r>
        <w:t>Arpit</w:t>
      </w:r>
      <w:proofErr w:type="spellEnd"/>
      <w:r>
        <w:t xml:space="preserve"> </w:t>
      </w:r>
      <w:proofErr w:type="spellStart"/>
      <w:r>
        <w:t>Khunteta</w:t>
      </w:r>
      <w:proofErr w:type="spellEnd"/>
      <w:r>
        <w:tab/>
      </w:r>
      <w:r>
        <w:tab/>
        <w:t xml:space="preserve">arpitr@iitk.ac.in  </w:t>
      </w:r>
      <w:r>
        <w:tab/>
        <w:t>+91 8960467870</w:t>
      </w:r>
    </w:p>
    <w:p w:rsidR="00E664AA" w:rsidRDefault="00E664AA" w:rsidP="00E664AA">
      <w:pPr>
        <w:pStyle w:val="ListParagraph"/>
      </w:pPr>
      <w:r>
        <w:t xml:space="preserve">Deepak </w:t>
      </w:r>
      <w:proofErr w:type="spellStart"/>
      <w:r>
        <w:t>Pawar</w:t>
      </w:r>
      <w:proofErr w:type="spellEnd"/>
      <w:r>
        <w:tab/>
      </w:r>
      <w:r>
        <w:tab/>
        <w:t xml:space="preserve">deepaksp@iitk.ac.in  </w:t>
      </w:r>
      <w:r>
        <w:tab/>
        <w:t>+91 8960484303</w:t>
      </w:r>
    </w:p>
    <w:p w:rsidR="00E664AA" w:rsidRDefault="00E664AA" w:rsidP="00E664AA">
      <w:pPr>
        <w:pStyle w:val="ListParagraph"/>
      </w:pPr>
      <w:proofErr w:type="spellStart"/>
      <w:r>
        <w:t>Suraj</w:t>
      </w:r>
      <w:proofErr w:type="spellEnd"/>
      <w:r>
        <w:t xml:space="preserve"> </w:t>
      </w:r>
      <w:proofErr w:type="spellStart"/>
      <w:r>
        <w:t>Bhamare</w:t>
      </w:r>
      <w:proofErr w:type="spellEnd"/>
      <w:r>
        <w:tab/>
      </w:r>
      <w:r>
        <w:tab/>
        <w:t xml:space="preserve">surajab@iitk.ac.in  </w:t>
      </w:r>
      <w:r>
        <w:tab/>
        <w:t>+91 9793972266</w:t>
      </w:r>
    </w:p>
    <w:p w:rsidR="00E664AA" w:rsidRDefault="00E664AA" w:rsidP="00E664AA">
      <w:pPr>
        <w:pStyle w:val="ListParagraph"/>
      </w:pPr>
    </w:p>
    <w:p w:rsidR="00CA2C31" w:rsidRDefault="00E664AA" w:rsidP="00E664AA">
      <w:pPr>
        <w:pStyle w:val="ListParagraph"/>
      </w:pPr>
      <w:r>
        <w:t>In case of any doubt, contact the secretary of your hall or any of us.</w:t>
      </w:r>
    </w:p>
    <w:sectPr w:rsidR="00CA2C31" w:rsidSect="00CA2C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C2E81"/>
    <w:multiLevelType w:val="hybridMultilevel"/>
    <w:tmpl w:val="88F6AD3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EE3D55"/>
    <w:multiLevelType w:val="hybridMultilevel"/>
    <w:tmpl w:val="DA36DBC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BF1A3D"/>
    <w:multiLevelType w:val="hybridMultilevel"/>
    <w:tmpl w:val="A06AA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0B7211"/>
    <w:multiLevelType w:val="hybridMultilevel"/>
    <w:tmpl w:val="F3E649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66DD7"/>
    <w:multiLevelType w:val="hybridMultilevel"/>
    <w:tmpl w:val="3CAE4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7B473B1"/>
    <w:multiLevelType w:val="hybridMultilevel"/>
    <w:tmpl w:val="5DE48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E664AA"/>
    <w:rsid w:val="00CA2C31"/>
    <w:rsid w:val="00E664A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4AA"/>
    <w:rPr>
      <w:szCs w:val="20"/>
      <w:lang w:val="en-US"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4A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724</Words>
  <Characters>4132</Characters>
  <Application>Microsoft Office Word</Application>
  <DocSecurity>0</DocSecurity>
  <Lines>34</Lines>
  <Paragraphs>9</Paragraphs>
  <ScaleCrop>false</ScaleCrop>
  <Company/>
  <LinksUpToDate>false</LinksUpToDate>
  <CharactersWithSpaces>4847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Neha</cp:lastModifiedBy>
  <cp:revision>2</cp:revision>
  <dcterms:created xsi:type="dcterms:W3CDTF">2012-08-10T16:02:00Z</dcterms:created>
  <dcterms:modified xsi:type="dcterms:W3CDTF">2012-08-10T16:05:00Z</dcterms:modified>
</cp:coreProperties>
</file>