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1A00" w14:textId="24387DE3" w:rsidR="00844079" w:rsidRPr="00695202" w:rsidRDefault="006643F6" w:rsidP="00695202">
      <w:r w:rsidRPr="00695202">
        <w:t xml:space="preserve">[HDDT-Intern] </w:t>
      </w:r>
      <w:r w:rsidR="00DD1B7D" w:rsidRPr="00695202">
        <w:t>Ôn Tập O</w:t>
      </w:r>
      <w:r w:rsidR="00771DC3" w:rsidRPr="00695202">
        <w:t>OP</w:t>
      </w:r>
      <w:r w:rsidRPr="00695202">
        <w:t xml:space="preserve"> </w:t>
      </w:r>
      <w:r w:rsidR="00771DC3" w:rsidRPr="00695202">
        <w:t>–</w:t>
      </w:r>
      <w:r w:rsidRPr="00695202">
        <w:t xml:space="preserve"> </w:t>
      </w:r>
      <w:r w:rsidR="00771DC3" w:rsidRPr="00695202">
        <w:t>Mai Trung Tiến</w:t>
      </w:r>
    </w:p>
    <w:p w14:paraId="4CE627E0" w14:textId="11AA90C4" w:rsidR="00573035" w:rsidRDefault="00695202" w:rsidP="00695202">
      <w:r w:rsidRPr="00695202">
        <w:t>Ôn Tập OOP</w:t>
      </w:r>
    </w:p>
    <w:p w14:paraId="499CA482" w14:textId="295AD47C" w:rsidR="00006887" w:rsidRDefault="00006887" w:rsidP="00006887">
      <w:pPr>
        <w:pStyle w:val="ListParagraph"/>
        <w:numPr>
          <w:ilvl w:val="0"/>
          <w:numId w:val="1"/>
        </w:numPr>
      </w:pPr>
      <w:r>
        <w:t>Khái niệm</w:t>
      </w:r>
      <w:r w:rsidR="004D0C16">
        <w:t xml:space="preserve"> về hướng đối tượng</w:t>
      </w:r>
    </w:p>
    <w:p w14:paraId="509C34FE" w14:textId="5BC2266F" w:rsidR="00D67F8F" w:rsidRDefault="00D67F8F" w:rsidP="006F61E2">
      <w:pPr>
        <w:ind w:left="360"/>
      </w:pPr>
      <w:r>
        <w:t xml:space="preserve">Lập trình hướng đối tượng là </w:t>
      </w:r>
      <w:r w:rsidR="00617907">
        <w:t xml:space="preserve">mội kỹ thuật lập trình </w:t>
      </w:r>
      <w:r w:rsidR="00195051">
        <w:t>giú</w:t>
      </w:r>
      <w:r w:rsidR="00734F7D">
        <w:t xml:space="preserve">p </w:t>
      </w:r>
      <w:r w:rsidR="008B2D12">
        <w:t>lập trình viên tạo ra một đối tượng, trừu tượng hóa nó</w:t>
      </w:r>
      <w:r w:rsidR="004D7106">
        <w:t xml:space="preserve">. Trong đó các </w:t>
      </w:r>
      <w:r w:rsidR="00ED767C">
        <w:t>tính chất đặc tính và hành động giống nhau sẽ</w:t>
      </w:r>
      <w:r w:rsidR="00854B37">
        <w:t xml:space="preserve"> được gộp lại thành một</w:t>
      </w:r>
      <w:r w:rsidR="00701F1A">
        <w:t>.</w:t>
      </w:r>
    </w:p>
    <w:p w14:paraId="1502F41C" w14:textId="5092EA40" w:rsidR="00CC6687" w:rsidRDefault="00CC6687" w:rsidP="006F61E2">
      <w:pPr>
        <w:ind w:left="360"/>
      </w:pPr>
      <w:r>
        <w:t xml:space="preserve">Trong đó đối tượng (Object) có thể là bất cứ thứ gì, con người, cây cối, </w:t>
      </w:r>
      <w:r w:rsidR="001D13F6">
        <w:t>… và tất cả các đối tượng đều có 2 thành phần chính là:</w:t>
      </w:r>
    </w:p>
    <w:p w14:paraId="1619368A" w14:textId="70954E10" w:rsidR="001D13F6" w:rsidRDefault="001D13F6" w:rsidP="006F61E2">
      <w:pPr>
        <w:ind w:left="360"/>
      </w:pPr>
      <w:r>
        <w:t xml:space="preserve">Thuộc tính </w:t>
      </w:r>
      <w:r w:rsidR="00272AA6">
        <w:t>(Attribute): Là những thông tin</w:t>
      </w:r>
      <w:r w:rsidR="0070759E">
        <w:t>, đặc điểm, tính chất</w:t>
      </w:r>
      <w:r w:rsidR="00263625">
        <w:t>,</w:t>
      </w:r>
      <w:r w:rsidR="0070759E">
        <w:t xml:space="preserve"> của đối tượng</w:t>
      </w:r>
      <w:r w:rsidR="00263625">
        <w:t>.</w:t>
      </w:r>
    </w:p>
    <w:p w14:paraId="0AAAF66D" w14:textId="1FB44C67" w:rsidR="00263625" w:rsidRDefault="00263625" w:rsidP="006F61E2">
      <w:pPr>
        <w:ind w:left="360"/>
      </w:pPr>
      <w:r>
        <w:t>Phương thức (Method): Là những hành động</w:t>
      </w:r>
      <w:r w:rsidR="00474807">
        <w:t xml:space="preserve"> mà đối tượng có thể thực hiện.</w:t>
      </w:r>
    </w:p>
    <w:p w14:paraId="55D08038" w14:textId="6A185399" w:rsidR="00B65004" w:rsidRDefault="003A7725" w:rsidP="00006887">
      <w:pPr>
        <w:pStyle w:val="ListParagraph"/>
        <w:numPr>
          <w:ilvl w:val="0"/>
          <w:numId w:val="1"/>
        </w:numPr>
      </w:pPr>
      <w:r>
        <w:t>Các nguyên tắc lập trình hướng đối tượng</w:t>
      </w:r>
    </w:p>
    <w:p w14:paraId="7552DF94" w14:textId="46FCA153" w:rsidR="00A5179C" w:rsidRDefault="004B2527" w:rsidP="00A5179C">
      <w:pPr>
        <w:pStyle w:val="ListParagraph"/>
      </w:pPr>
      <w:r>
        <w:t>Có 4 n</w:t>
      </w:r>
      <w:r w:rsidR="00854B37">
        <w:t>guyên tắc của lập trình hướng đối tượng</w:t>
      </w:r>
      <w:r>
        <w:t>:</w:t>
      </w:r>
      <w:r w:rsidR="00A5179C" w:rsidRPr="00A5179C">
        <w:t xml:space="preserve"> </w:t>
      </w:r>
      <w:r w:rsidR="00A5179C">
        <w:t>Tính đóng gói</w:t>
      </w:r>
    </w:p>
    <w:p w14:paraId="35D22845" w14:textId="53B4FD6C" w:rsidR="00854B37" w:rsidRDefault="00540CC8" w:rsidP="00854B37">
      <w:pPr>
        <w:pStyle w:val="ListParagraph"/>
      </w:pPr>
      <w:r>
        <w:t>t</w:t>
      </w:r>
      <w:r w:rsidR="004B2527">
        <w:t xml:space="preserve">ính đa hình, </w:t>
      </w:r>
      <w:r w:rsidR="00F83618">
        <w:t xml:space="preserve">tính </w:t>
      </w:r>
      <w:r w:rsidR="004B2527">
        <w:t>kế thừa,</w:t>
      </w:r>
      <w:r w:rsidR="00F83618">
        <w:t xml:space="preserve"> tính </w:t>
      </w:r>
      <w:r w:rsidR="004B2527">
        <w:t>trừu tượng</w:t>
      </w:r>
      <w:r w:rsidR="00A5179C">
        <w:t>.</w:t>
      </w:r>
    </w:p>
    <w:p w14:paraId="13237E67" w14:textId="28F43F51" w:rsidR="00540CC8" w:rsidRDefault="00540CC8" w:rsidP="000A0131">
      <w:pPr>
        <w:pStyle w:val="ListParagraph"/>
        <w:numPr>
          <w:ilvl w:val="1"/>
          <w:numId w:val="1"/>
        </w:numPr>
      </w:pPr>
      <w:r>
        <w:t>Tính đóng gói</w:t>
      </w:r>
    </w:p>
    <w:p w14:paraId="223B36D0" w14:textId="149EA014" w:rsidR="009F53B7" w:rsidRDefault="009F53B7" w:rsidP="00854B37">
      <w:pPr>
        <w:pStyle w:val="ListParagraph"/>
      </w:pPr>
      <w:r>
        <w:t>Giữ cho đối tượng ở trạng thái</w:t>
      </w:r>
      <w:r w:rsidR="00FC68DA">
        <w:t xml:space="preserve"> riêng tư</w:t>
      </w:r>
      <w:r>
        <w:t xml:space="preserve"> </w:t>
      </w:r>
      <w:r w:rsidR="00FC68DA">
        <w:t>(</w:t>
      </w:r>
      <w:r w:rsidR="00E8482A">
        <w:t>private</w:t>
      </w:r>
      <w:r w:rsidR="00FC68DA">
        <w:t xml:space="preserve">) không chịu sự tác động của </w:t>
      </w:r>
      <w:r w:rsidR="00DD1EB1">
        <w:t>các đối tượng khác</w:t>
      </w:r>
      <w:r w:rsidR="001C00E9">
        <w:t>, mà chỉ có thể tác động thôi qua các hàm</w:t>
      </w:r>
      <w:r w:rsidR="00BA204C">
        <w:t xml:space="preserve"> – phương thức</w:t>
      </w:r>
      <w:r w:rsidR="001C00E9">
        <w:t xml:space="preserve"> của đối tượng đó</w:t>
      </w:r>
      <w:r w:rsidR="00BA204C">
        <w:t>.</w:t>
      </w:r>
    </w:p>
    <w:p w14:paraId="58CE29F4" w14:textId="77777777" w:rsidR="00474807" w:rsidRDefault="003C11DF" w:rsidP="000A0131">
      <w:pPr>
        <w:pStyle w:val="ListParagraph"/>
        <w:numPr>
          <w:ilvl w:val="1"/>
          <w:numId w:val="1"/>
        </w:numPr>
      </w:pPr>
      <w:r>
        <w:t>Tính trừu tượng.</w:t>
      </w:r>
    </w:p>
    <w:p w14:paraId="4ABEEB0E" w14:textId="77777777" w:rsidR="007D119A" w:rsidRDefault="00FB02DC" w:rsidP="003C11DF">
      <w:pPr>
        <w:pStyle w:val="ListParagraph"/>
      </w:pPr>
      <w:r>
        <w:t xml:space="preserve">Chia nhỏ đối tượng ra và chỉ tập chung vào </w:t>
      </w:r>
      <w:r w:rsidR="006A20B1">
        <w:t>những thông tin quan trọng của đối tượng đó</w:t>
      </w:r>
      <w:r w:rsidR="001A2503">
        <w:t>. Bỏ qua những thứ không liên quan</w:t>
      </w:r>
      <w:r w:rsidR="000A0131">
        <w:t>.</w:t>
      </w:r>
    </w:p>
    <w:p w14:paraId="0C452215" w14:textId="77777777" w:rsidR="007D119A" w:rsidRDefault="007D119A" w:rsidP="003C11DF">
      <w:pPr>
        <w:pStyle w:val="ListParagraph"/>
      </w:pPr>
      <w:r>
        <w:t>Tính kế thừa</w:t>
      </w:r>
    </w:p>
    <w:p w14:paraId="79D98557" w14:textId="51EA38FA" w:rsidR="00EE329D" w:rsidRDefault="007C130E" w:rsidP="003C11DF">
      <w:pPr>
        <w:pStyle w:val="ListParagraph"/>
      </w:pPr>
      <w:r>
        <w:t>Kế thừa là</w:t>
      </w:r>
      <w:r w:rsidR="00EE329D">
        <w:t xml:space="preserve"> lớp kế thừa (lớp con) sẽ</w:t>
      </w:r>
      <w:r>
        <w:t xml:space="preserve"> tái sử dụng lại phương thức</w:t>
      </w:r>
      <w:r w:rsidR="00A54CFB">
        <w:t>, thuộc tính của lớp cơ sở(lớp cha)</w:t>
      </w:r>
      <w:r w:rsidR="008E22FF">
        <w:t xml:space="preserve"> nó sẽ kế thừa tất cả những gì lớp cha có.</w:t>
      </w:r>
    </w:p>
    <w:p w14:paraId="130AA9E1" w14:textId="7BEE239F" w:rsidR="003C11DF" w:rsidRDefault="00990573" w:rsidP="003C11DF">
      <w:pPr>
        <w:pStyle w:val="ListParagraph"/>
      </w:pPr>
      <w:r>
        <w:t>Tính đa hình</w:t>
      </w:r>
    </w:p>
    <w:p w14:paraId="79EF9D07" w14:textId="235F9030" w:rsidR="008E22FF" w:rsidRDefault="00223AC1" w:rsidP="003C11DF">
      <w:pPr>
        <w:pStyle w:val="ListParagraph"/>
      </w:pPr>
      <w:r>
        <w:t xml:space="preserve">Cho phép các chức năng </w:t>
      </w:r>
      <w:r w:rsidR="00544EEF">
        <w:t xml:space="preserve">khác nhau thực thi trên các </w:t>
      </w:r>
      <w:r w:rsidR="00AE2E60">
        <w:t>đối tượng khác nhau</w:t>
      </w:r>
      <w:r w:rsidR="001942C6">
        <w:t>.</w:t>
      </w:r>
      <w:r w:rsidR="001942C6">
        <w:br/>
      </w:r>
      <w:r w:rsidR="00E079F1">
        <w:t xml:space="preserve">Ví dụ: </w:t>
      </w:r>
      <w:r w:rsidR="001942C6">
        <w:t>Ở 2 đối tượng con</w:t>
      </w:r>
      <w:r w:rsidR="00201056">
        <w:t xml:space="preserve"> HinhVuong, HinhTròn</w:t>
      </w:r>
      <w:r w:rsidR="001942C6">
        <w:t xml:space="preserve"> khác nhau được kế thừa chung từ một lớp cha</w:t>
      </w:r>
      <w:r w:rsidR="00E079F1">
        <w:t xml:space="preserve"> HinhHoc</w:t>
      </w:r>
      <w:r w:rsidR="00F30BAB">
        <w:t xml:space="preserve"> </w:t>
      </w:r>
      <w:r w:rsidR="00201056">
        <w:t>đều có thể sử dụng</w:t>
      </w:r>
      <w:r w:rsidR="001F3A8A">
        <w:t xml:space="preserve"> phương thức</w:t>
      </w:r>
      <w:r w:rsidR="00201056">
        <w:t xml:space="preserve"> tinhChuVi</w:t>
      </w:r>
      <w:r w:rsidR="001F3A8A">
        <w:t xml:space="preserve"> mà cách thực hiện, công thức tính chu vi của cả 2 đối tượng đêu</w:t>
      </w:r>
      <w:r w:rsidR="004575DA">
        <w:t>f</w:t>
      </w:r>
    </w:p>
    <w:p w14:paraId="7AE31EE8" w14:textId="0B9007B5" w:rsidR="003A7725" w:rsidRDefault="00CF750F" w:rsidP="00006887">
      <w:pPr>
        <w:pStyle w:val="ListParagraph"/>
        <w:numPr>
          <w:ilvl w:val="0"/>
          <w:numId w:val="1"/>
        </w:numPr>
      </w:pPr>
      <w:r>
        <w:t>Thực hiện bài tập</w:t>
      </w:r>
      <w:r w:rsidR="00326C40">
        <w:t>: Quản Lý Sinh Viên</w:t>
      </w:r>
      <w:r w:rsidR="00760F39">
        <w:t xml:space="preserve"> Console</w:t>
      </w:r>
    </w:p>
    <w:p w14:paraId="6E9EA02E" w14:textId="1AF01927" w:rsidR="001F674B" w:rsidRPr="00695202" w:rsidRDefault="001F674B" w:rsidP="001F674B">
      <w:r w:rsidRPr="001F674B">
        <w:t>https://github.com/anionzo/QL-SinhVienConsole</w:t>
      </w:r>
    </w:p>
    <w:sectPr w:rsidR="001F674B" w:rsidRPr="0069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C006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639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BB"/>
    <w:rsid w:val="00006887"/>
    <w:rsid w:val="000A0131"/>
    <w:rsid w:val="001942C6"/>
    <w:rsid w:val="00195051"/>
    <w:rsid w:val="001A2503"/>
    <w:rsid w:val="001C00E9"/>
    <w:rsid w:val="001D13F6"/>
    <w:rsid w:val="001F3A8A"/>
    <w:rsid w:val="001F674B"/>
    <w:rsid w:val="00201056"/>
    <w:rsid w:val="00223AC1"/>
    <w:rsid w:val="00263625"/>
    <w:rsid w:val="00272AA6"/>
    <w:rsid w:val="00326C40"/>
    <w:rsid w:val="003A7725"/>
    <w:rsid w:val="003C11DF"/>
    <w:rsid w:val="004575DA"/>
    <w:rsid w:val="00474807"/>
    <w:rsid w:val="004971B7"/>
    <w:rsid w:val="004B2527"/>
    <w:rsid w:val="004D0C16"/>
    <w:rsid w:val="004D7106"/>
    <w:rsid w:val="00540CC8"/>
    <w:rsid w:val="00544EEF"/>
    <w:rsid w:val="00573035"/>
    <w:rsid w:val="00617907"/>
    <w:rsid w:val="006643F6"/>
    <w:rsid w:val="006910EA"/>
    <w:rsid w:val="00695202"/>
    <w:rsid w:val="006A20B1"/>
    <w:rsid w:val="006F61E2"/>
    <w:rsid w:val="00701F1A"/>
    <w:rsid w:val="0070759E"/>
    <w:rsid w:val="00734F7D"/>
    <w:rsid w:val="00760F39"/>
    <w:rsid w:val="00771DC3"/>
    <w:rsid w:val="007C130E"/>
    <w:rsid w:val="007D119A"/>
    <w:rsid w:val="00844079"/>
    <w:rsid w:val="00854B37"/>
    <w:rsid w:val="008B2D12"/>
    <w:rsid w:val="008E22FF"/>
    <w:rsid w:val="00990573"/>
    <w:rsid w:val="009A68A3"/>
    <w:rsid w:val="009F53B7"/>
    <w:rsid w:val="00A5179C"/>
    <w:rsid w:val="00A54CFB"/>
    <w:rsid w:val="00AA4120"/>
    <w:rsid w:val="00AE2E60"/>
    <w:rsid w:val="00B65004"/>
    <w:rsid w:val="00BA204C"/>
    <w:rsid w:val="00CC6687"/>
    <w:rsid w:val="00CF750F"/>
    <w:rsid w:val="00D67F8F"/>
    <w:rsid w:val="00DD1B7D"/>
    <w:rsid w:val="00DD1EB1"/>
    <w:rsid w:val="00DF1098"/>
    <w:rsid w:val="00E079F1"/>
    <w:rsid w:val="00E266BB"/>
    <w:rsid w:val="00E8482A"/>
    <w:rsid w:val="00ED52F2"/>
    <w:rsid w:val="00ED767C"/>
    <w:rsid w:val="00EE329D"/>
    <w:rsid w:val="00F30BAB"/>
    <w:rsid w:val="00F83618"/>
    <w:rsid w:val="00FB02DC"/>
    <w:rsid w:val="00F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F90B3"/>
  <w15:chartTrackingRefBased/>
  <w15:docId w15:val="{3610457F-2C37-4A50-B283-753A2BC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202"/>
    <w:rPr>
      <w:rFonts w:ascii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1472-1132-409A-99E5-EE1BEB8D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Miêu</dc:creator>
  <cp:keywords/>
  <dc:description/>
  <cp:lastModifiedBy>Miêu</cp:lastModifiedBy>
  <cp:revision>65</cp:revision>
  <dcterms:created xsi:type="dcterms:W3CDTF">2024-02-26T02:20:00Z</dcterms:created>
  <dcterms:modified xsi:type="dcterms:W3CDTF">2024-02-27T08:04:00Z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2024-02-26T02:21:27Z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74bc8efd-1c6b-468a-b172-789b33b9307f</vt:lpwstr>
  </property>
  <property fmtid="{D5CDD505-2E9C-101B-9397-08002B2CF9AE}" pid="8" name="MSIP_Label_defa4170-0d19-0005-0004-bc88714345d2_ContentBits">
    <vt:lpwstr>0</vt:lpwstr>
  </property>
</Properties>
</file>