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345E" w14:textId="354608EB" w:rsidR="000F377F" w:rsidRPr="000F377F" w:rsidRDefault="004E6A03" w:rsidP="000F377F">
      <w:pPr>
        <w:pStyle w:val="NormalWeb"/>
        <w:jc w:val="center"/>
        <w:rPr>
          <w:color w:val="C00000"/>
          <w:sz w:val="36"/>
          <w:szCs w:val="36"/>
        </w:rPr>
        <w:sectPr w:rsidR="000F377F" w:rsidRPr="000F377F" w:rsidSect="009C2F6D">
          <w:pgSz w:w="11906" w:h="16838" w:code="9"/>
          <w:pgMar w:top="-425" w:right="698" w:bottom="1440" w:left="851" w:header="709" w:footer="709" w:gutter="0"/>
          <w:cols w:space="708"/>
          <w:docGrid w:linePitch="360"/>
        </w:sectPr>
      </w:pPr>
      <w:r w:rsidRPr="000F377F">
        <w:rPr>
          <w:b/>
          <w:bCs/>
          <w:color w:val="C00000"/>
          <w:sz w:val="36"/>
          <w:szCs w:val="36"/>
        </w:rPr>
        <w:t>Facial Expression Recognition, (FER 2013) - Using Convolutional Neural Network (CNN) and Deep Learning</w:t>
      </w:r>
      <w:r w:rsidR="002C126F" w:rsidRPr="000F377F">
        <w:rPr>
          <w:color w:val="C00000"/>
          <w:sz w:val="36"/>
          <w:szCs w:val="36"/>
        </w:rPr>
        <w:t>.</w:t>
      </w:r>
    </w:p>
    <w:p w14:paraId="21535BA2" w14:textId="57D8E102" w:rsidR="004E2688" w:rsidRPr="00F63D95" w:rsidRDefault="005E7C75" w:rsidP="00A73B7F">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r w:rsidR="004E2688" w:rsidRPr="00F63D95">
        <w:rPr>
          <w:rFonts w:ascii="Times New Roman" w:hAnsi="Times New Roman" w:cs="Times New Roman"/>
          <w:b/>
          <w:bCs/>
          <w:sz w:val="24"/>
          <w:szCs w:val="24"/>
          <w:u w:val="single"/>
        </w:rPr>
        <w:t xml:space="preserve">  </w:t>
      </w:r>
    </w:p>
    <w:p w14:paraId="173B6987" w14:textId="7DBD7843" w:rsidR="000F605B" w:rsidRDefault="00311FDF" w:rsidP="000B7E17">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As we see in the same manner, that of clinical practices and behavioural description are important for mortal-computer commerce, facial express recognition(FER) is also important</w:t>
      </w:r>
      <w:r w:rsidR="004E2688" w:rsidRPr="00F63D95">
        <w:rPr>
          <w:rFonts w:ascii="Times New Roman" w:hAnsi="Times New Roman" w:cs="Times New Roman"/>
          <w:sz w:val="24"/>
          <w:szCs w:val="24"/>
        </w:rPr>
        <w:t xml:space="preserve">. </w:t>
      </w:r>
      <w:r w:rsidR="000B7E17">
        <w:rPr>
          <w:rFonts w:ascii="Times New Roman" w:hAnsi="Times New Roman" w:cs="Times New Roman"/>
          <w:sz w:val="24"/>
          <w:szCs w:val="24"/>
        </w:rPr>
        <w:t>Due to the vastness of the mortal facials and dissimilarities with the reference to photographs, which are called like, making changes in the mask of facial and lightening it up a little accordingly, strengthen FER using virtual reality becomes stimulating</w:t>
      </w:r>
      <w:r w:rsidR="004E2688" w:rsidRPr="00F63D95">
        <w:rPr>
          <w:rFonts w:ascii="Times New Roman" w:hAnsi="Times New Roman" w:cs="Times New Roman"/>
          <w:sz w:val="24"/>
          <w:szCs w:val="24"/>
        </w:rPr>
        <w:t xml:space="preserve">. </w:t>
      </w:r>
      <w:r w:rsidR="004A5294" w:rsidRPr="004A5294">
        <w:rPr>
          <w:rFonts w:ascii="Times New Roman" w:hAnsi="Times New Roman" w:cs="Times New Roman"/>
          <w:sz w:val="24"/>
          <w:szCs w:val="24"/>
        </w:rPr>
        <w:t xml:space="preserve">Because to its significant </w:t>
      </w:r>
      <w:r w:rsidR="004A5294">
        <w:rPr>
          <w:rFonts w:ascii="Times New Roman" w:hAnsi="Times New Roman" w:cs="Times New Roman"/>
          <w:sz w:val="24"/>
          <w:szCs w:val="24"/>
        </w:rPr>
        <w:t xml:space="preserve">unwilling </w:t>
      </w:r>
      <w:r w:rsidR="004A5294" w:rsidRPr="004A5294">
        <w:rPr>
          <w:rFonts w:ascii="Times New Roman" w:hAnsi="Times New Roman" w:cs="Times New Roman"/>
          <w:sz w:val="24"/>
          <w:szCs w:val="24"/>
        </w:rPr>
        <w:t>point birth and c</w:t>
      </w:r>
      <w:r w:rsidR="004A5294">
        <w:rPr>
          <w:rFonts w:ascii="Times New Roman" w:hAnsi="Times New Roman" w:cs="Times New Roman"/>
          <w:sz w:val="24"/>
          <w:szCs w:val="24"/>
        </w:rPr>
        <w:t>alculational</w:t>
      </w:r>
      <w:r w:rsidR="004A5294" w:rsidRPr="004A5294">
        <w:rPr>
          <w:rFonts w:ascii="Times New Roman" w:hAnsi="Times New Roman" w:cs="Times New Roman"/>
          <w:sz w:val="24"/>
          <w:szCs w:val="24"/>
        </w:rPr>
        <w:t xml:space="preserve"> efficacy, deep </w:t>
      </w:r>
      <w:r w:rsidR="004A5294">
        <w:rPr>
          <w:rFonts w:ascii="Times New Roman" w:hAnsi="Times New Roman" w:cs="Times New Roman"/>
          <w:sz w:val="24"/>
          <w:szCs w:val="24"/>
        </w:rPr>
        <w:t>pedantry</w:t>
      </w:r>
      <w:r w:rsidR="004A5294" w:rsidRPr="004A5294">
        <w:rPr>
          <w:rFonts w:ascii="Times New Roman" w:hAnsi="Times New Roman" w:cs="Times New Roman"/>
          <w:sz w:val="24"/>
          <w:szCs w:val="24"/>
        </w:rPr>
        <w:t xml:space="preserve"> </w:t>
      </w:r>
      <w:r w:rsidR="004A5294">
        <w:rPr>
          <w:rFonts w:ascii="Times New Roman" w:hAnsi="Times New Roman" w:cs="Times New Roman"/>
          <w:sz w:val="24"/>
          <w:szCs w:val="24"/>
        </w:rPr>
        <w:t>clones</w:t>
      </w:r>
      <w:r w:rsidR="004A5294" w:rsidRPr="004A5294">
        <w:rPr>
          <w:rFonts w:ascii="Times New Roman" w:hAnsi="Times New Roman" w:cs="Times New Roman"/>
          <w:sz w:val="24"/>
          <w:szCs w:val="24"/>
        </w:rPr>
        <w:t>,</w:t>
      </w:r>
      <w:r w:rsidR="004A5294">
        <w:rPr>
          <w:rFonts w:ascii="Times New Roman" w:hAnsi="Times New Roman" w:cs="Times New Roman"/>
          <w:sz w:val="24"/>
          <w:szCs w:val="24"/>
        </w:rPr>
        <w:t xml:space="preserve"> just </w:t>
      </w:r>
      <w:r w:rsidR="004A5294" w:rsidRPr="004A5294">
        <w:rPr>
          <w:rFonts w:ascii="Times New Roman" w:hAnsi="Times New Roman" w:cs="Times New Roman"/>
          <w:sz w:val="24"/>
          <w:szCs w:val="24"/>
        </w:rPr>
        <w:t xml:space="preserve"> particularly</w:t>
      </w:r>
      <w:r w:rsidR="004A5294">
        <w:rPr>
          <w:rFonts w:ascii="Times New Roman" w:hAnsi="Times New Roman" w:cs="Times New Roman"/>
          <w:sz w:val="24"/>
          <w:szCs w:val="24"/>
        </w:rPr>
        <w:t xml:space="preserve">, </w:t>
      </w:r>
      <w:r w:rsidR="004A5294" w:rsidRPr="004A5294">
        <w:rPr>
          <w:rFonts w:ascii="Times New Roman" w:hAnsi="Times New Roman" w:cs="Times New Roman"/>
          <w:sz w:val="24"/>
          <w:szCs w:val="24"/>
        </w:rPr>
        <w:t xml:space="preserve">Convolutional Neural Networks (CNNs), have </w:t>
      </w:r>
      <w:r w:rsidR="005E70D0">
        <w:rPr>
          <w:rFonts w:ascii="Times New Roman" w:hAnsi="Times New Roman" w:cs="Times New Roman"/>
          <w:sz w:val="24"/>
          <w:szCs w:val="24"/>
        </w:rPr>
        <w:t>attested</w:t>
      </w:r>
      <w:r w:rsidR="004A5294" w:rsidRPr="004A5294">
        <w:rPr>
          <w:rFonts w:ascii="Times New Roman" w:hAnsi="Times New Roman" w:cs="Times New Roman"/>
          <w:sz w:val="24"/>
          <w:szCs w:val="24"/>
        </w:rPr>
        <w:t xml:space="preserve"> </w:t>
      </w:r>
      <w:r w:rsidR="009B3BF9">
        <w:rPr>
          <w:rFonts w:ascii="Times New Roman" w:hAnsi="Times New Roman" w:cs="Times New Roman"/>
          <w:sz w:val="24"/>
          <w:szCs w:val="24"/>
        </w:rPr>
        <w:t>remarkable</w:t>
      </w:r>
      <w:r w:rsidR="004A5294" w:rsidRPr="004A5294">
        <w:rPr>
          <w:rFonts w:ascii="Times New Roman" w:hAnsi="Times New Roman" w:cs="Times New Roman"/>
          <w:sz w:val="24"/>
          <w:szCs w:val="24"/>
        </w:rPr>
        <w:t xml:space="preserve"> p</w:t>
      </w:r>
      <w:r w:rsidR="005E70D0">
        <w:rPr>
          <w:rFonts w:ascii="Times New Roman" w:hAnsi="Times New Roman" w:cs="Times New Roman"/>
          <w:sz w:val="24"/>
          <w:szCs w:val="24"/>
        </w:rPr>
        <w:t>otential</w:t>
      </w:r>
      <w:r w:rsidR="004A5294" w:rsidRPr="004A5294">
        <w:rPr>
          <w:rFonts w:ascii="Times New Roman" w:hAnsi="Times New Roman" w:cs="Times New Roman"/>
          <w:sz w:val="24"/>
          <w:szCs w:val="24"/>
        </w:rPr>
        <w:t xml:space="preserve"> among all FER methods</w:t>
      </w:r>
      <w:r w:rsidR="005E70D0">
        <w:rPr>
          <w:rFonts w:ascii="Times New Roman" w:hAnsi="Times New Roman" w:cs="Times New Roman"/>
          <w:sz w:val="24"/>
          <w:szCs w:val="24"/>
        </w:rPr>
        <w:t xml:space="preserve"> as of now</w:t>
      </w:r>
      <w:r w:rsidR="004E2688" w:rsidRPr="00F63D95">
        <w:rPr>
          <w:rFonts w:ascii="Times New Roman" w:hAnsi="Times New Roman" w:cs="Times New Roman"/>
          <w:sz w:val="24"/>
          <w:szCs w:val="24"/>
        </w:rPr>
        <w:t xml:space="preserve">. </w:t>
      </w:r>
      <w:r w:rsidR="005E70D0" w:rsidRPr="005E70D0">
        <w:rPr>
          <w:rFonts w:ascii="Times New Roman" w:hAnsi="Times New Roman" w:cs="Times New Roman"/>
          <w:sz w:val="24"/>
          <w:szCs w:val="24"/>
        </w:rPr>
        <w:t xml:space="preserve">We take the </w:t>
      </w:r>
      <w:proofErr w:type="spellStart"/>
      <w:r w:rsidR="005E70D0" w:rsidRPr="005E70D0">
        <w:rPr>
          <w:rFonts w:ascii="Times New Roman" w:hAnsi="Times New Roman" w:cs="Times New Roman"/>
          <w:sz w:val="24"/>
          <w:szCs w:val="24"/>
        </w:rPr>
        <w:t>FerNet</w:t>
      </w:r>
      <w:proofErr w:type="spellEnd"/>
      <w:r w:rsidR="005E70D0" w:rsidRPr="005E70D0">
        <w:rPr>
          <w:rFonts w:ascii="Times New Roman" w:hAnsi="Times New Roman" w:cs="Times New Roman"/>
          <w:sz w:val="24"/>
          <w:szCs w:val="24"/>
        </w:rPr>
        <w:t xml:space="preserve"> armature on loan, </w:t>
      </w:r>
      <w:r w:rsidR="005E70D0">
        <w:rPr>
          <w:rFonts w:ascii="Times New Roman" w:hAnsi="Times New Roman" w:cs="Times New Roman"/>
          <w:sz w:val="24"/>
          <w:szCs w:val="24"/>
        </w:rPr>
        <w:t xml:space="preserve">so that we can </w:t>
      </w:r>
      <w:r w:rsidR="005E70D0" w:rsidRPr="005E70D0">
        <w:rPr>
          <w:rFonts w:ascii="Times New Roman" w:hAnsi="Times New Roman" w:cs="Times New Roman"/>
          <w:sz w:val="24"/>
          <w:szCs w:val="24"/>
        </w:rPr>
        <w:t xml:space="preserve">precisely </w:t>
      </w:r>
      <w:r w:rsidR="005E70D0">
        <w:rPr>
          <w:rFonts w:ascii="Times New Roman" w:hAnsi="Times New Roman" w:cs="Times New Roman"/>
          <w:sz w:val="24"/>
          <w:szCs w:val="24"/>
        </w:rPr>
        <w:t xml:space="preserve">do </w:t>
      </w:r>
      <w:r w:rsidR="005E70D0" w:rsidRPr="005E70D0">
        <w:rPr>
          <w:rFonts w:ascii="Times New Roman" w:hAnsi="Times New Roman" w:cs="Times New Roman"/>
          <w:sz w:val="24"/>
          <w:szCs w:val="24"/>
        </w:rPr>
        <w:t>adjust its</w:t>
      </w:r>
      <w:r w:rsidR="005E70D0">
        <w:rPr>
          <w:rFonts w:ascii="Times New Roman" w:hAnsi="Times New Roman" w:cs="Times New Roman"/>
          <w:sz w:val="24"/>
          <w:szCs w:val="24"/>
        </w:rPr>
        <w:t xml:space="preserve"> tuning parameters</w:t>
      </w:r>
      <w:r w:rsidR="005E70D0" w:rsidRPr="005E70D0">
        <w:rPr>
          <w:rFonts w:ascii="Times New Roman" w:hAnsi="Times New Roman" w:cs="Times New Roman"/>
          <w:sz w:val="24"/>
          <w:szCs w:val="24"/>
        </w:rPr>
        <w:t xml:space="preserve">, and </w:t>
      </w:r>
      <w:r w:rsidR="005E70D0">
        <w:rPr>
          <w:rFonts w:ascii="Times New Roman" w:hAnsi="Times New Roman" w:cs="Times New Roman"/>
          <w:sz w:val="24"/>
          <w:szCs w:val="24"/>
        </w:rPr>
        <w:t>workou</w:t>
      </w:r>
      <w:r w:rsidR="005E70D0" w:rsidRPr="005E70D0">
        <w:rPr>
          <w:rFonts w:ascii="Times New Roman" w:hAnsi="Times New Roman" w:cs="Times New Roman"/>
          <w:sz w:val="24"/>
          <w:szCs w:val="24"/>
        </w:rPr>
        <w:t xml:space="preserve">t with vibrant </w:t>
      </w:r>
      <w:r w:rsidR="005E70D0">
        <w:rPr>
          <w:rFonts w:ascii="Times New Roman" w:hAnsi="Times New Roman" w:cs="Times New Roman"/>
          <w:sz w:val="24"/>
          <w:szCs w:val="24"/>
        </w:rPr>
        <w:t>ameliorate</w:t>
      </w:r>
      <w:r w:rsidR="005E70D0" w:rsidRPr="005E70D0">
        <w:rPr>
          <w:rFonts w:ascii="Times New Roman" w:hAnsi="Times New Roman" w:cs="Times New Roman"/>
          <w:sz w:val="24"/>
          <w:szCs w:val="24"/>
        </w:rPr>
        <w:t xml:space="preserve"> approaches</w:t>
      </w:r>
      <w:r w:rsidR="004E2688" w:rsidRPr="00F63D95">
        <w:rPr>
          <w:rFonts w:ascii="Times New Roman" w:hAnsi="Times New Roman" w:cs="Times New Roman"/>
          <w:sz w:val="24"/>
          <w:szCs w:val="24"/>
        </w:rPr>
        <w:t>.</w:t>
      </w:r>
      <w:r w:rsidR="005E70D0" w:rsidRPr="005E70D0">
        <w:rPr>
          <w:rFonts w:ascii="Times New Roman" w:hAnsi="Times New Roman" w:cs="Times New Roman"/>
          <w:sz w:val="24"/>
          <w:szCs w:val="24"/>
        </w:rPr>
        <w:t xml:space="preserve"> </w:t>
      </w:r>
      <w:r w:rsidR="002911EC" w:rsidRPr="002911EC">
        <w:rPr>
          <w:rFonts w:ascii="Times New Roman" w:hAnsi="Times New Roman" w:cs="Times New Roman"/>
          <w:sz w:val="24"/>
          <w:szCs w:val="24"/>
        </w:rPr>
        <w:t>By such an extent that we are aware the idiom</w:t>
      </w:r>
      <w:r w:rsidR="005E70D0" w:rsidRPr="005E70D0">
        <w:rPr>
          <w:rFonts w:ascii="Times New Roman" w:hAnsi="Times New Roman" w:cs="Times New Roman"/>
          <w:sz w:val="24"/>
          <w:szCs w:val="24"/>
        </w:rPr>
        <w:t xml:space="preserve">, our model uses </w:t>
      </w:r>
      <w:r w:rsidR="00795D62">
        <w:rPr>
          <w:rFonts w:ascii="Times New Roman" w:hAnsi="Times New Roman" w:cs="Times New Roman"/>
          <w:sz w:val="24"/>
          <w:szCs w:val="24"/>
        </w:rPr>
        <w:t xml:space="preserve">dispensable </w:t>
      </w:r>
      <w:r w:rsidR="005E70D0" w:rsidRPr="005E70D0">
        <w:rPr>
          <w:rFonts w:ascii="Times New Roman" w:hAnsi="Times New Roman" w:cs="Times New Roman"/>
          <w:sz w:val="24"/>
          <w:szCs w:val="24"/>
        </w:rPr>
        <w:t xml:space="preserve">training data to reach </w:t>
      </w:r>
      <w:r w:rsidR="00795D62">
        <w:rPr>
          <w:rFonts w:ascii="Times New Roman" w:hAnsi="Times New Roman" w:cs="Times New Roman"/>
          <w:sz w:val="24"/>
          <w:szCs w:val="24"/>
        </w:rPr>
        <w:t xml:space="preserve">up-to-the-minute </w:t>
      </w:r>
      <w:r w:rsidR="005E70D0" w:rsidRPr="005E70D0">
        <w:rPr>
          <w:rFonts w:ascii="Times New Roman" w:hAnsi="Times New Roman" w:cs="Times New Roman"/>
          <w:sz w:val="24"/>
          <w:szCs w:val="24"/>
        </w:rPr>
        <w:t xml:space="preserve">single network delicacy of </w:t>
      </w:r>
      <w:r w:rsidR="00795D62">
        <w:rPr>
          <w:rFonts w:ascii="Times New Roman" w:hAnsi="Times New Roman" w:cs="Times New Roman"/>
          <w:sz w:val="24"/>
          <w:szCs w:val="24"/>
        </w:rPr>
        <w:t>88</w:t>
      </w:r>
      <w:r w:rsidR="005E70D0" w:rsidRPr="005E70D0">
        <w:rPr>
          <w:rFonts w:ascii="Times New Roman" w:hAnsi="Times New Roman" w:cs="Times New Roman"/>
          <w:sz w:val="24"/>
          <w:szCs w:val="24"/>
        </w:rPr>
        <w:t>.29% on FER2013.</w:t>
      </w:r>
    </w:p>
    <w:p w14:paraId="3529F125" w14:textId="77777777" w:rsidR="00056930" w:rsidRDefault="00056930" w:rsidP="000B7E17">
      <w:pPr>
        <w:spacing w:before="20" w:after="20" w:line="240" w:lineRule="auto"/>
        <w:jc w:val="both"/>
        <w:rPr>
          <w:rFonts w:ascii="Times New Roman" w:hAnsi="Times New Roman" w:cs="Times New Roman"/>
          <w:sz w:val="24"/>
          <w:szCs w:val="24"/>
        </w:rPr>
      </w:pPr>
    </w:p>
    <w:p w14:paraId="253B0C1D" w14:textId="155FEB91" w:rsidR="0014715B" w:rsidRDefault="0014715B" w:rsidP="00A73B7F">
      <w:pPr>
        <w:spacing w:line="240" w:lineRule="auto"/>
        <w:jc w:val="both"/>
        <w:rPr>
          <w:rFonts w:ascii="Times New Roman" w:hAnsi="Times New Roman" w:cs="Times New Roman"/>
          <w:b/>
          <w:bCs/>
          <w:sz w:val="24"/>
          <w:szCs w:val="24"/>
          <w:u w:val="single"/>
        </w:rPr>
      </w:pPr>
      <w:r w:rsidRPr="0014715B">
        <w:rPr>
          <w:rFonts w:ascii="Times New Roman" w:hAnsi="Times New Roman" w:cs="Times New Roman"/>
          <w:b/>
          <w:bCs/>
          <w:sz w:val="24"/>
          <w:szCs w:val="24"/>
          <w:u w:val="single"/>
        </w:rPr>
        <w:t>INDEX TERMS</w:t>
      </w:r>
    </w:p>
    <w:p w14:paraId="0075AE47" w14:textId="77777777" w:rsidR="00056930" w:rsidRDefault="0014715B" w:rsidP="00A73B7F">
      <w:pPr>
        <w:spacing w:line="240" w:lineRule="auto"/>
        <w:jc w:val="both"/>
        <w:rPr>
          <w:rFonts w:ascii="Times New Roman" w:hAnsi="Times New Roman" w:cs="Times New Roman"/>
          <w:sz w:val="24"/>
          <w:szCs w:val="24"/>
        </w:rPr>
      </w:pPr>
      <w:r w:rsidRPr="0014715B">
        <w:rPr>
          <w:rFonts w:ascii="Times New Roman" w:hAnsi="Times New Roman" w:cs="Times New Roman"/>
          <w:sz w:val="24"/>
          <w:szCs w:val="24"/>
        </w:rPr>
        <w:t>Facial expression recognition, emotion recognition, face recognition, joint learning, transfer learning</w:t>
      </w:r>
      <w:r w:rsidR="00514505" w:rsidRPr="0014715B">
        <w:rPr>
          <w:rFonts w:ascii="Times New Roman" w:hAnsi="Times New Roman" w:cs="Times New Roman"/>
          <w:sz w:val="24"/>
          <w:szCs w:val="24"/>
        </w:rPr>
        <w:t xml:space="preserve"> </w:t>
      </w:r>
      <w:r w:rsidRPr="0014715B">
        <w:rPr>
          <w:rFonts w:ascii="Times New Roman" w:hAnsi="Times New Roman" w:cs="Times New Roman"/>
          <w:sz w:val="24"/>
          <w:szCs w:val="24"/>
        </w:rPr>
        <w:t>,</w:t>
      </w:r>
      <w:r w:rsidR="00795D62" w:rsidRPr="00795D62">
        <w:rPr>
          <w:rFonts w:ascii="Times New Roman" w:hAnsi="Times New Roman" w:cs="Times New Roman"/>
          <w:sz w:val="24"/>
          <w:szCs w:val="24"/>
        </w:rPr>
        <w:t>Artificial intelligence, Convolutional Neural Network (CNN), and FER-2013 Dataset</w:t>
      </w:r>
      <w:r w:rsidR="00795D62">
        <w:rPr>
          <w:rFonts w:ascii="Times New Roman" w:hAnsi="Times New Roman" w:cs="Times New Roman"/>
          <w:sz w:val="24"/>
          <w:szCs w:val="24"/>
        </w:rPr>
        <w:t xml:space="preserve"> of Machine learning.</w:t>
      </w:r>
    </w:p>
    <w:p w14:paraId="2E7C02F1" w14:textId="2E18976B" w:rsidR="000F605B" w:rsidRPr="00056930" w:rsidRDefault="000F605B" w:rsidP="00A73B7F">
      <w:pPr>
        <w:spacing w:line="240" w:lineRule="auto"/>
        <w:jc w:val="both"/>
        <w:rPr>
          <w:rFonts w:ascii="Times New Roman" w:hAnsi="Times New Roman" w:cs="Times New Roman"/>
          <w:sz w:val="24"/>
          <w:szCs w:val="24"/>
        </w:rPr>
      </w:pPr>
      <w:r w:rsidRPr="00F63D95">
        <w:rPr>
          <w:rFonts w:ascii="Times New Roman" w:hAnsi="Times New Roman" w:cs="Times New Roman"/>
          <w:b/>
          <w:bCs/>
          <w:sz w:val="24"/>
          <w:szCs w:val="24"/>
          <w:u w:val="single"/>
        </w:rPr>
        <w:t>INTRODUCTION</w:t>
      </w:r>
    </w:p>
    <w:p w14:paraId="2D3DF626" w14:textId="49AA7F88" w:rsidR="00A73B7F" w:rsidRPr="00F63D95" w:rsidRDefault="00795D62" w:rsidP="00A73B7F">
      <w:pPr>
        <w:pStyle w:val="NormalWeb"/>
        <w:jc w:val="both"/>
        <w:rPr>
          <w:color w:val="202020"/>
          <w:shd w:val="clear" w:color="auto" w:fill="FFFFFF"/>
        </w:rPr>
      </w:pPr>
      <w:r w:rsidRPr="00795D62">
        <w:rPr>
          <w:color w:val="202020"/>
          <w:shd w:val="clear" w:color="auto" w:fill="FFFFFF"/>
        </w:rPr>
        <w:t xml:space="preserve">Facial expressions that </w:t>
      </w:r>
      <w:r>
        <w:rPr>
          <w:color w:val="202020"/>
          <w:shd w:val="clear" w:color="auto" w:fill="FFFFFF"/>
        </w:rPr>
        <w:t>pass on the</w:t>
      </w:r>
      <w:r w:rsidRPr="00795D62">
        <w:rPr>
          <w:color w:val="202020"/>
          <w:shd w:val="clear" w:color="auto" w:fill="FFFFFF"/>
        </w:rPr>
        <w:t xml:space="preserve"> basic emotions like fear, happiness, sickness, etc. </w:t>
      </w:r>
      <w:r>
        <w:rPr>
          <w:color w:val="202020"/>
          <w:shd w:val="clear" w:color="auto" w:fill="FFFFFF"/>
        </w:rPr>
        <w:t xml:space="preserve">and these </w:t>
      </w:r>
      <w:r w:rsidRPr="00795D62">
        <w:rPr>
          <w:color w:val="202020"/>
          <w:shd w:val="clear" w:color="auto" w:fill="FFFFFF"/>
        </w:rPr>
        <w:t xml:space="preserve">are referred to </w:t>
      </w:r>
      <w:r>
        <w:rPr>
          <w:color w:val="202020"/>
          <w:shd w:val="clear" w:color="auto" w:fill="FFFFFF"/>
        </w:rPr>
        <w:t xml:space="preserve">be </w:t>
      </w:r>
      <w:r w:rsidRPr="00795D62">
        <w:rPr>
          <w:color w:val="202020"/>
          <w:shd w:val="clear" w:color="auto" w:fill="FFFFFF"/>
        </w:rPr>
        <w:t>as facial emotion expressions.</w:t>
      </w:r>
      <w:r>
        <w:rPr>
          <w:color w:val="202020"/>
          <w:shd w:val="clear" w:color="auto" w:fill="FFFFFF"/>
        </w:rPr>
        <w:t xml:space="preserve"> </w:t>
      </w:r>
      <w:r w:rsidRPr="00795D62">
        <w:rPr>
          <w:color w:val="202020"/>
          <w:shd w:val="clear" w:color="auto" w:fill="FFFFFF"/>
        </w:rPr>
        <w:t xml:space="preserve">It has a crucial role in human-computer interactions and </w:t>
      </w:r>
      <w:r>
        <w:rPr>
          <w:color w:val="202020"/>
          <w:shd w:val="clear" w:color="auto" w:fill="FFFFFF"/>
        </w:rPr>
        <w:t xml:space="preserve">have high chances to </w:t>
      </w:r>
      <w:r w:rsidRPr="00795D62">
        <w:rPr>
          <w:color w:val="202020"/>
          <w:shd w:val="clear" w:color="auto" w:fill="FFFFFF"/>
        </w:rPr>
        <w:t>be used in client feedback a</w:t>
      </w:r>
      <w:r w:rsidR="00D171DB">
        <w:rPr>
          <w:color w:val="202020"/>
          <w:shd w:val="clear" w:color="auto" w:fill="FFFFFF"/>
        </w:rPr>
        <w:t>ssessment</w:t>
      </w:r>
      <w:r w:rsidRPr="00795D62">
        <w:rPr>
          <w:color w:val="202020"/>
          <w:shd w:val="clear" w:color="auto" w:fill="FFFFFF"/>
        </w:rPr>
        <w:t xml:space="preserve">, online </w:t>
      </w:r>
      <w:r w:rsidR="00D171DB">
        <w:rPr>
          <w:color w:val="202020"/>
          <w:shd w:val="clear" w:color="auto" w:fill="FFFFFF"/>
        </w:rPr>
        <w:t xml:space="preserve">computer </w:t>
      </w:r>
      <w:r w:rsidRPr="00795D62">
        <w:rPr>
          <w:color w:val="202020"/>
          <w:shd w:val="clear" w:color="auto" w:fill="FFFFFF"/>
        </w:rPr>
        <w:t xml:space="preserve">gaming, digital </w:t>
      </w:r>
      <w:r w:rsidR="00D171DB">
        <w:rPr>
          <w:color w:val="202020"/>
          <w:shd w:val="clear" w:color="auto" w:fill="FFFFFF"/>
        </w:rPr>
        <w:t>set-</w:t>
      </w:r>
      <w:r w:rsidR="009B3BF9">
        <w:rPr>
          <w:color w:val="202020"/>
          <w:shd w:val="clear" w:color="auto" w:fill="FFFFFF"/>
        </w:rPr>
        <w:t>frothing</w:t>
      </w:r>
      <w:r w:rsidR="00D171DB">
        <w:rPr>
          <w:color w:val="202020"/>
          <w:shd w:val="clear" w:color="auto" w:fill="FFFFFF"/>
        </w:rPr>
        <w:t xml:space="preserve"> </w:t>
      </w:r>
      <w:r w:rsidRPr="00795D62">
        <w:rPr>
          <w:color w:val="202020"/>
          <w:shd w:val="clear" w:color="auto" w:fill="FFFFFF"/>
        </w:rPr>
        <w:t>, and health care</w:t>
      </w:r>
      <w:r w:rsidR="00D171DB">
        <w:rPr>
          <w:color w:val="202020"/>
          <w:shd w:val="clear" w:color="auto" w:fill="FFFFFF"/>
        </w:rPr>
        <w:t xml:space="preserve"> sectors</w:t>
      </w:r>
      <w:r w:rsidRPr="00D171DB">
        <w:rPr>
          <w:b/>
          <w:bCs/>
          <w:color w:val="202020"/>
          <w:shd w:val="clear" w:color="auto" w:fill="FFFFFF"/>
        </w:rPr>
        <w:t>[1]-[3</w:t>
      </w:r>
      <w:r w:rsidR="00D171DB">
        <w:rPr>
          <w:b/>
          <w:bCs/>
          <w:color w:val="202020"/>
          <w:shd w:val="clear" w:color="auto" w:fill="FFFFFF"/>
        </w:rPr>
        <w:t xml:space="preserve">]. </w:t>
      </w:r>
      <w:r w:rsidR="00D171DB" w:rsidRPr="00D171DB">
        <w:rPr>
          <w:color w:val="202020"/>
          <w:shd w:val="clear" w:color="auto" w:fill="FFFFFF"/>
        </w:rPr>
        <w:t xml:space="preserve">This </w:t>
      </w:r>
      <w:r w:rsidR="00D171DB">
        <w:rPr>
          <w:color w:val="202020"/>
          <w:shd w:val="clear" w:color="auto" w:fill="FFFFFF"/>
        </w:rPr>
        <w:t xml:space="preserve">conspiracy </w:t>
      </w:r>
      <w:r w:rsidR="00D171DB" w:rsidRPr="00D171DB">
        <w:rPr>
          <w:color w:val="202020"/>
          <w:shd w:val="clear" w:color="auto" w:fill="FFFFFF"/>
        </w:rPr>
        <w:t>has been resolved because to developments in computer vision</w:t>
      </w:r>
      <w:r w:rsidR="00D171DB">
        <w:rPr>
          <w:color w:val="202020"/>
          <w:shd w:val="clear" w:color="auto" w:fill="FFFFFF"/>
        </w:rPr>
        <w:t xml:space="preserve"> and sciences</w:t>
      </w:r>
      <w:r w:rsidR="00D171DB" w:rsidRPr="00D171DB">
        <w:rPr>
          <w:color w:val="202020"/>
          <w:shd w:val="clear" w:color="auto" w:fill="FFFFFF"/>
        </w:rPr>
        <w:t xml:space="preserve">, which have enabled highly </w:t>
      </w:r>
      <w:r w:rsidR="00D171DB">
        <w:rPr>
          <w:color w:val="202020"/>
          <w:shd w:val="clear" w:color="auto" w:fill="FFFFFF"/>
        </w:rPr>
        <w:t>intricate</w:t>
      </w:r>
      <w:r w:rsidR="00D171DB" w:rsidRPr="00D171DB">
        <w:rPr>
          <w:color w:val="202020"/>
          <w:shd w:val="clear" w:color="auto" w:fill="FFFFFF"/>
        </w:rPr>
        <w:t xml:space="preserve"> emotion </w:t>
      </w:r>
      <w:r w:rsidR="00D171DB">
        <w:rPr>
          <w:color w:val="202020"/>
          <w:shd w:val="clear" w:color="auto" w:fill="FFFFFF"/>
        </w:rPr>
        <w:t>placing</w:t>
      </w:r>
      <w:r w:rsidR="00D171DB" w:rsidRPr="00D171DB">
        <w:rPr>
          <w:color w:val="202020"/>
          <w:shd w:val="clear" w:color="auto" w:fill="FFFFFF"/>
        </w:rPr>
        <w:t xml:space="preserve"> in photographs taken in controlled settings and peaceful environ</w:t>
      </w:r>
      <w:r w:rsidR="00D171DB">
        <w:rPr>
          <w:color w:val="202020"/>
          <w:shd w:val="clear" w:color="auto" w:fill="FFFFFF"/>
        </w:rPr>
        <w:t>ments</w:t>
      </w:r>
      <w:r w:rsidR="00D171DB" w:rsidRPr="00D171DB">
        <w:rPr>
          <w:color w:val="202020"/>
          <w:shd w:val="clear" w:color="auto" w:fill="FFFFFF"/>
        </w:rPr>
        <w:t xml:space="preserve"> </w:t>
      </w:r>
      <w:r w:rsidR="00D171DB" w:rsidRPr="00D171DB">
        <w:rPr>
          <w:b/>
          <w:bCs/>
          <w:color w:val="202020"/>
          <w:shd w:val="clear" w:color="auto" w:fill="FFFFFF"/>
        </w:rPr>
        <w:t>[4].</w:t>
      </w:r>
      <w:r w:rsidR="00A73B7F" w:rsidRPr="00D171DB">
        <w:rPr>
          <w:color w:val="202020"/>
          <w:shd w:val="clear" w:color="auto" w:fill="FFFFFF"/>
        </w:rPr>
        <w:t xml:space="preserve"> </w:t>
      </w:r>
      <w:r w:rsidR="00D171DB" w:rsidRPr="00D171DB">
        <w:rPr>
          <w:color w:val="202020"/>
          <w:shd w:val="clear" w:color="auto" w:fill="FFFFFF"/>
        </w:rPr>
        <w:t xml:space="preserve">Due to substantial intra-class </w:t>
      </w:r>
      <w:r w:rsidR="00D171DB">
        <w:rPr>
          <w:color w:val="202020"/>
          <w:shd w:val="clear" w:color="auto" w:fill="FFFFFF"/>
        </w:rPr>
        <w:t>differentiable</w:t>
      </w:r>
      <w:r w:rsidR="00D171DB" w:rsidRPr="00D171DB">
        <w:rPr>
          <w:color w:val="202020"/>
          <w:shd w:val="clear" w:color="auto" w:fill="FFFFFF"/>
        </w:rPr>
        <w:t xml:space="preserve"> and </w:t>
      </w:r>
      <w:r w:rsidR="00D171DB">
        <w:rPr>
          <w:color w:val="202020"/>
          <w:shd w:val="clear" w:color="auto" w:fill="FFFFFF"/>
        </w:rPr>
        <w:t xml:space="preserve">minutest, littlest </w:t>
      </w:r>
      <w:r w:rsidR="00D171DB" w:rsidRPr="00D171DB">
        <w:rPr>
          <w:color w:val="202020"/>
          <w:shd w:val="clear" w:color="auto" w:fill="FFFFFF"/>
        </w:rPr>
        <w:t xml:space="preserve"> inter-class variation, such as changes in facial </w:t>
      </w:r>
      <w:r w:rsidR="00D171DB">
        <w:rPr>
          <w:color w:val="202020"/>
          <w:shd w:val="clear" w:color="auto" w:fill="FFFFFF"/>
        </w:rPr>
        <w:t xml:space="preserve">personate </w:t>
      </w:r>
      <w:r w:rsidR="00D171DB" w:rsidRPr="00D171DB">
        <w:rPr>
          <w:color w:val="202020"/>
          <w:shd w:val="clear" w:color="auto" w:fill="FFFFFF"/>
        </w:rPr>
        <w:t>and small distinctions across expressions,</w:t>
      </w:r>
      <w:r w:rsidR="00D171DB">
        <w:rPr>
          <w:color w:val="202020"/>
          <w:shd w:val="clear" w:color="auto" w:fill="FFFFFF"/>
        </w:rPr>
        <w:t xml:space="preserve"> difficulties and quite good </w:t>
      </w:r>
      <w:r w:rsidR="00D171DB" w:rsidRPr="00D171DB">
        <w:rPr>
          <w:color w:val="202020"/>
          <w:shd w:val="clear" w:color="auto" w:fill="FFFFFF"/>
        </w:rPr>
        <w:t xml:space="preserve">challenges </w:t>
      </w:r>
      <w:r w:rsidR="00D171DB" w:rsidRPr="00D171DB">
        <w:rPr>
          <w:color w:val="202020"/>
          <w:shd w:val="clear" w:color="auto" w:fill="FFFFFF"/>
        </w:rPr>
        <w:t xml:space="preserve">with emotion </w:t>
      </w:r>
      <w:r w:rsidR="00D171DB">
        <w:rPr>
          <w:color w:val="202020"/>
          <w:shd w:val="clear" w:color="auto" w:fill="FFFFFF"/>
        </w:rPr>
        <w:t xml:space="preserve">distinguishing </w:t>
      </w:r>
      <w:r w:rsidR="00D171DB" w:rsidRPr="00D171DB">
        <w:rPr>
          <w:color w:val="202020"/>
          <w:shd w:val="clear" w:color="auto" w:fill="FFFFFF"/>
        </w:rPr>
        <w:t xml:space="preserve">under natural situations still </w:t>
      </w:r>
      <w:r w:rsidR="00D171DB">
        <w:rPr>
          <w:color w:val="202020"/>
          <w:shd w:val="clear" w:color="auto" w:fill="FFFFFF"/>
        </w:rPr>
        <w:t>take place</w:t>
      </w:r>
      <w:r w:rsidR="00D171DB" w:rsidRPr="00D171DB">
        <w:rPr>
          <w:color w:val="202020"/>
          <w:shd w:val="clear" w:color="auto" w:fill="FFFFFF"/>
        </w:rPr>
        <w:t>.</w:t>
      </w:r>
    </w:p>
    <w:p w14:paraId="3F69E3D3" w14:textId="4973E337" w:rsidR="00F63D95" w:rsidRPr="00F63D95" w:rsidRDefault="00D171DB" w:rsidP="0010423B">
      <w:pPr>
        <w:pStyle w:val="NormalWeb"/>
        <w:jc w:val="both"/>
        <w:rPr>
          <w:color w:val="202020"/>
          <w:shd w:val="clear" w:color="auto" w:fill="FFFFFF"/>
        </w:rPr>
      </w:pPr>
      <w:r w:rsidRPr="00D171DB">
        <w:rPr>
          <w:color w:val="202020"/>
          <w:shd w:val="clear" w:color="auto" w:fill="FFFFFF"/>
        </w:rPr>
        <w:t>Compute</w:t>
      </w:r>
      <w:r>
        <w:rPr>
          <w:color w:val="202020"/>
          <w:shd w:val="clear" w:color="auto" w:fill="FFFFFF"/>
        </w:rPr>
        <w:t xml:space="preserve"> creativity </w:t>
      </w:r>
      <w:r w:rsidRPr="00D171DB">
        <w:rPr>
          <w:color w:val="202020"/>
          <w:shd w:val="clear" w:color="auto" w:fill="FFFFFF"/>
        </w:rPr>
        <w:t xml:space="preserve">research is always </w:t>
      </w:r>
      <w:r>
        <w:rPr>
          <w:color w:val="202020"/>
          <w:shd w:val="clear" w:color="auto" w:fill="FFFFFF"/>
        </w:rPr>
        <w:t xml:space="preserve">directing </w:t>
      </w:r>
      <w:r w:rsidRPr="00D171DB">
        <w:rPr>
          <w:color w:val="202020"/>
          <w:shd w:val="clear" w:color="auto" w:fill="FFFFFF"/>
        </w:rPr>
        <w:t xml:space="preserve">to </w:t>
      </w:r>
      <w:r>
        <w:rPr>
          <w:color w:val="202020"/>
          <w:shd w:val="clear" w:color="auto" w:fill="FFFFFF"/>
        </w:rPr>
        <w:t xml:space="preserve">build on </w:t>
      </w:r>
      <w:r w:rsidRPr="00D171DB">
        <w:rPr>
          <w:color w:val="202020"/>
          <w:shd w:val="clear" w:color="auto" w:fill="FFFFFF"/>
        </w:rPr>
        <w:t xml:space="preserve">bracket </w:t>
      </w:r>
      <w:r>
        <w:rPr>
          <w:color w:val="202020"/>
          <w:shd w:val="clear" w:color="auto" w:fill="FFFFFF"/>
        </w:rPr>
        <w:t>infirmity</w:t>
      </w:r>
      <w:r w:rsidRPr="00D171DB">
        <w:rPr>
          <w:color w:val="202020"/>
          <w:shd w:val="clear" w:color="auto" w:fill="FFFFFF"/>
        </w:rPr>
        <w:t xml:space="preserve"> on </w:t>
      </w:r>
      <w:r>
        <w:rPr>
          <w:color w:val="202020"/>
          <w:shd w:val="clear" w:color="auto" w:fill="FFFFFF"/>
        </w:rPr>
        <w:t>interconnected</w:t>
      </w:r>
      <w:r w:rsidR="0010423B">
        <w:rPr>
          <w:color w:val="202020"/>
          <w:shd w:val="clear" w:color="auto" w:fill="FFFFFF"/>
        </w:rPr>
        <w:t xml:space="preserve"> and affiliated</w:t>
      </w:r>
      <w:r w:rsidRPr="00D171DB">
        <w:rPr>
          <w:color w:val="202020"/>
          <w:shd w:val="clear" w:color="auto" w:fill="FFFFFF"/>
        </w:rPr>
        <w:t xml:space="preserve"> issues </w:t>
      </w:r>
      <w:r w:rsidRPr="0010423B">
        <w:rPr>
          <w:b/>
          <w:bCs/>
          <w:color w:val="202020"/>
          <w:shd w:val="clear" w:color="auto" w:fill="FFFFFF"/>
        </w:rPr>
        <w:t>[5]–[7].</w:t>
      </w:r>
      <w:r w:rsidR="0010423B" w:rsidRPr="0010423B">
        <w:rPr>
          <w:color w:val="202020"/>
          <w:shd w:val="clear" w:color="auto" w:fill="FFFFFF"/>
        </w:rPr>
        <w:t xml:space="preserve"> Because to its </w:t>
      </w:r>
      <w:r w:rsidR="0010423B">
        <w:rPr>
          <w:color w:val="202020"/>
          <w:shd w:val="clear" w:color="auto" w:fill="FFFFFF"/>
        </w:rPr>
        <w:t xml:space="preserve">operational </w:t>
      </w:r>
      <w:r w:rsidR="0010423B" w:rsidRPr="0010423B">
        <w:rPr>
          <w:color w:val="202020"/>
          <w:shd w:val="clear" w:color="auto" w:fill="FFFFFF"/>
        </w:rPr>
        <w:t xml:space="preserve"> efficiency and point-birth</w:t>
      </w:r>
      <w:r w:rsidR="0010423B">
        <w:rPr>
          <w:color w:val="202020"/>
          <w:shd w:val="clear" w:color="auto" w:fill="FFFFFF"/>
        </w:rPr>
        <w:t xml:space="preserve"> prowess </w:t>
      </w:r>
      <w:r w:rsidR="0010423B" w:rsidRPr="0010423B">
        <w:rPr>
          <w:color w:val="202020"/>
          <w:shd w:val="clear" w:color="auto" w:fill="FFFFFF"/>
        </w:rPr>
        <w:t xml:space="preserve">, Convolutional Neural Networks (CNNs) have </w:t>
      </w:r>
      <w:r w:rsidR="0010423B">
        <w:rPr>
          <w:color w:val="202020"/>
          <w:shd w:val="clear" w:color="auto" w:fill="FFFFFF"/>
        </w:rPr>
        <w:t xml:space="preserve">showed tremendous </w:t>
      </w:r>
      <w:r w:rsidR="0010423B" w:rsidRPr="0010423B">
        <w:rPr>
          <w:color w:val="202020"/>
          <w:shd w:val="clear" w:color="auto" w:fill="FFFFFF"/>
        </w:rPr>
        <w:t xml:space="preserve">considerable potential in the image bracket </w:t>
      </w:r>
      <w:r w:rsidR="0010423B" w:rsidRPr="0010423B">
        <w:rPr>
          <w:b/>
          <w:bCs/>
          <w:color w:val="202020"/>
          <w:shd w:val="clear" w:color="auto" w:fill="FFFFFF"/>
        </w:rPr>
        <w:t>[8].</w:t>
      </w:r>
      <w:r w:rsidR="0010423B" w:rsidRPr="0010423B">
        <w:rPr>
          <w:color w:val="202020"/>
          <w:shd w:val="clear" w:color="auto" w:fill="FFFFFF"/>
        </w:rPr>
        <w:t xml:space="preserve"> Those are the </w:t>
      </w:r>
      <w:r w:rsidR="0010423B">
        <w:rPr>
          <w:color w:val="202020"/>
          <w:shd w:val="clear" w:color="auto" w:fill="FFFFFF"/>
        </w:rPr>
        <w:t>fundamental</w:t>
      </w:r>
      <w:r w:rsidR="0010423B" w:rsidRPr="0010423B">
        <w:rPr>
          <w:color w:val="202020"/>
          <w:shd w:val="clear" w:color="auto" w:fill="FFFFFF"/>
        </w:rPr>
        <w:t xml:space="preserve"> models for FER</w:t>
      </w:r>
      <w:r w:rsidR="0010423B" w:rsidRPr="0010423B">
        <w:rPr>
          <w:b/>
          <w:bCs/>
          <w:color w:val="202020"/>
          <w:shd w:val="clear" w:color="auto" w:fill="FFFFFF"/>
        </w:rPr>
        <w:t>[5]-[7],[9]-[11]</w:t>
      </w:r>
      <w:r w:rsidR="0010423B" w:rsidRPr="0010423B">
        <w:rPr>
          <w:color w:val="202020"/>
          <w:shd w:val="clear" w:color="auto" w:fill="FFFFFF"/>
        </w:rPr>
        <w:t xml:space="preserve"> that are utilised the most f</w:t>
      </w:r>
      <w:r w:rsidR="0010423B">
        <w:rPr>
          <w:color w:val="202020"/>
          <w:shd w:val="clear" w:color="auto" w:fill="FFFFFF"/>
        </w:rPr>
        <w:t>ar more often</w:t>
      </w:r>
      <w:r w:rsidR="0010423B" w:rsidRPr="0010423B">
        <w:rPr>
          <w:color w:val="202020"/>
          <w:shd w:val="clear" w:color="auto" w:fill="FFFFFF"/>
        </w:rPr>
        <w:t>.</w:t>
      </w:r>
    </w:p>
    <w:p w14:paraId="1AB8DFE4" w14:textId="74FC2A58" w:rsidR="0010423B" w:rsidRPr="0010423B" w:rsidRDefault="0010423B" w:rsidP="00A73B7F">
      <w:pPr>
        <w:pStyle w:val="NormalWeb"/>
        <w:jc w:val="both"/>
        <w:rPr>
          <w:color w:val="000000"/>
          <w:lang w:val="en-GB"/>
        </w:rPr>
      </w:pPr>
      <w:r w:rsidRPr="0010423B">
        <w:rPr>
          <w:color w:val="000000"/>
          <w:lang w:val="en-GB"/>
        </w:rPr>
        <w:t xml:space="preserve">FER2013 is one specialized emotion recognition based on deep learning dataset that takes into consideration the numerous hurdles and fragile settings. It became a norm for measuring predictive accuracy in emotion assessment after being known </w:t>
      </w:r>
      <w:r w:rsidR="000B7E17" w:rsidRPr="0010423B">
        <w:rPr>
          <w:color w:val="000000"/>
          <w:lang w:val="en-GB"/>
        </w:rPr>
        <w:t>in 2013</w:t>
      </w:r>
      <w:r w:rsidR="000B7E17">
        <w:rPr>
          <w:color w:val="000000"/>
          <w:lang w:val="en-GB"/>
        </w:rPr>
        <w:t xml:space="preserve"> </w:t>
      </w:r>
      <w:r w:rsidRPr="0010423B">
        <w:rPr>
          <w:color w:val="000000"/>
          <w:lang w:val="en-GB"/>
        </w:rPr>
        <w:t xml:space="preserve">at the International Conference on Machine Learning (ICML). With this dataset, the highest incidence is anticipated to be about 65.5 percent </w:t>
      </w:r>
      <w:r w:rsidRPr="0010423B">
        <w:rPr>
          <w:b/>
          <w:bCs/>
          <w:color w:val="000000"/>
          <w:lang w:val="en-GB"/>
        </w:rPr>
        <w:t>[12].</w:t>
      </w:r>
      <w:r w:rsidRPr="0010423B">
        <w:rPr>
          <w:color w:val="000000"/>
          <w:lang w:val="en-GB"/>
        </w:rPr>
        <w:t xml:space="preserve"> We rigorously consider early study, received training and guesstimated on this dataset when comparing multiple techniques and benchmarking our research results.</w:t>
      </w:r>
    </w:p>
    <w:p w14:paraId="00417FBA" w14:textId="3965E1CE" w:rsidR="00212AF9" w:rsidRPr="00212AF9" w:rsidRDefault="00212AF9" w:rsidP="00A73B7F">
      <w:pPr>
        <w:pStyle w:val="NormalWeb"/>
        <w:jc w:val="both"/>
        <w:rPr>
          <w:color w:val="000000"/>
          <w:lang w:val="en-GB"/>
        </w:rPr>
      </w:pPr>
      <w:r w:rsidRPr="00212AF9">
        <w:rPr>
          <w:color w:val="000000"/>
          <w:lang w:val="en-GB"/>
        </w:rPr>
        <w:t>The gains in related industries, such as neuroimaging, vital moving evaluation, feature detection, face masking, and authentication, enabling the inspection of</w:t>
      </w:r>
      <w:r>
        <w:rPr>
          <w:color w:val="000000"/>
          <w:lang w:val="en-GB"/>
        </w:rPr>
        <w:t xml:space="preserve"> bus-mantic </w:t>
      </w:r>
      <w:r w:rsidRPr="00212AF9">
        <w:rPr>
          <w:color w:val="000000"/>
          <w:lang w:val="en-GB"/>
        </w:rPr>
        <w:t>facial expressions. dataset.</w:t>
      </w:r>
    </w:p>
    <w:p w14:paraId="3B06723A" w14:textId="77777777" w:rsidR="00212AF9" w:rsidRPr="00212AF9" w:rsidRDefault="00212AF9" w:rsidP="00A73B7F">
      <w:pPr>
        <w:pStyle w:val="NormalWeb"/>
        <w:jc w:val="both"/>
        <w:rPr>
          <w:color w:val="000000"/>
          <w:lang w:val="en-GB"/>
        </w:rPr>
      </w:pPr>
      <w:r w:rsidRPr="00212AF9">
        <w:rPr>
          <w:color w:val="000000"/>
          <w:lang w:val="en-GB"/>
        </w:rPr>
        <w:t xml:space="preserve">Multiple aspects, along with cognitive therapy, psychiatrist, neurophysiology, pain assessment, lying identification, intelligent ecosystems, and bidirectional earthly virtual keyboard, can benefit from natural-language facial expression analysis </w:t>
      </w:r>
      <w:proofErr w:type="gramStart"/>
      <w:r w:rsidRPr="00212AF9">
        <w:rPr>
          <w:color w:val="000000"/>
          <w:lang w:val="en-GB"/>
        </w:rPr>
        <w:t>( HCI</w:t>
      </w:r>
      <w:proofErr w:type="gramEnd"/>
      <w:r w:rsidRPr="00212AF9">
        <w:rPr>
          <w:color w:val="000000"/>
          <w:lang w:val="en-GB"/>
        </w:rPr>
        <w:t>).</w:t>
      </w:r>
    </w:p>
    <w:p w14:paraId="60794B65" w14:textId="40151C50" w:rsidR="00B050E4" w:rsidRPr="00B050E4" w:rsidRDefault="006950BB" w:rsidP="006950BB">
      <w:pPr>
        <w:pStyle w:val="NormalWeb"/>
        <w:jc w:val="both"/>
      </w:pPr>
      <w:r w:rsidRPr="006950BB">
        <w:rPr>
          <w:color w:val="202020"/>
          <w:shd w:val="clear" w:color="auto" w:fill="FFFFFF"/>
        </w:rPr>
        <w:t xml:space="preserve">In this investigation, we adopt CNNs to strengthen the exquisite vaticination on FER2013. To analyse various simulation techniques and the learning of rate schedulers, we leverage the power of the FER Network and build colourful samples practices. With a testing specificity of 88.29%, we totally modify the model and training model parameters to produce cutting-edge outcomes. This is the largest single-network delicacy on FER2013 that has been managed to accomplish without the use </w:t>
      </w:r>
    </w:p>
    <w:p w14:paraId="7CD3C913" w14:textId="5F78F11A" w:rsidR="00806BD8" w:rsidRPr="00F63D95" w:rsidRDefault="00105121" w:rsidP="00806BD8">
      <w:pPr>
        <w:ind w:right="-4772"/>
        <w:jc w:val="center"/>
        <w:rPr>
          <w:rFonts w:ascii="Times New Roman" w:hAnsi="Times New Roman" w:cs="Times New Roman"/>
          <w:sz w:val="32"/>
          <w:szCs w:val="32"/>
        </w:rPr>
        <w:sectPr w:rsidR="00806BD8" w:rsidRPr="00F63D95" w:rsidSect="009C2F6D">
          <w:type w:val="continuous"/>
          <w:pgSz w:w="11906" w:h="16838" w:code="9"/>
          <w:pgMar w:top="-425" w:right="698" w:bottom="1440" w:left="851" w:header="709" w:footer="709" w:gutter="0"/>
          <w:cols w:num="2" w:space="708"/>
          <w:docGrid w:linePitch="360"/>
        </w:sectPr>
      </w:pPr>
      <w:r w:rsidRPr="00F63D95">
        <w:rPr>
          <w:rFonts w:ascii="Times New Roman" w:hAnsi="Times New Roman" w:cs="Times New Roman"/>
          <w:noProof/>
          <w:sz w:val="32"/>
          <w:szCs w:val="32"/>
        </w:rPr>
        <w:lastRenderedPageBreak/>
        <mc:AlternateContent>
          <mc:Choice Requires="wps">
            <w:drawing>
              <wp:anchor distT="0" distB="0" distL="114300" distR="114300" simplePos="0" relativeHeight="251661312" behindDoc="0" locked="0" layoutInCell="1" allowOverlap="1" wp14:anchorId="50B13BB7" wp14:editId="2840DC5F">
                <wp:simplePos x="0" y="0"/>
                <wp:positionH relativeFrom="column">
                  <wp:posOffset>3416935</wp:posOffset>
                </wp:positionH>
                <wp:positionV relativeFrom="paragraph">
                  <wp:posOffset>9347835</wp:posOffset>
                </wp:positionV>
                <wp:extent cx="9144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F7E0C3" w14:textId="2106E4B2" w:rsidR="00105121" w:rsidRPr="00105121" w:rsidRDefault="00105121">
                            <w:pPr>
                              <w:rPr>
                                <w:color w:val="FFFFFF" w:themeColor="background1"/>
                                <w:lang w:val="en-US"/>
                              </w:rPr>
                            </w:pPr>
                            <w:r w:rsidRPr="00105121">
                              <w:rPr>
                                <w:color w:val="FFFFFF" w:themeColor="background1"/>
                                <w:lang w:val="en-US"/>
                              </w:rPr>
                              <w:t>88.29%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B13BB7" id="_x0000_t202" coordsize="21600,21600" o:spt="202" path="m,l,21600r21600,l21600,xe">
                <v:stroke joinstyle="miter"/>
                <v:path gradientshapeok="t" o:connecttype="rect"/>
              </v:shapetype>
              <v:shape id="Text Box 7" o:spid="_x0000_s1026" type="#_x0000_t202" style="position:absolute;left:0;text-align:left;margin-left:269.05pt;margin-top:736.0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" filled="f" stroked="f">
                <v:textbox>
                  <w:txbxContent>
                    <w:p w14:paraId="61F7E0C3" w14:textId="2106E4B2" w:rsidR="00105121" w:rsidRPr="00105121" w:rsidRDefault="00105121">
                      <w:pPr>
                        <w:rPr>
                          <w:color w:val="FFFFFF" w:themeColor="background1"/>
                          <w:lang w:val="en-US"/>
                        </w:rPr>
                      </w:pPr>
                      <w:r w:rsidRPr="00105121">
                        <w:rPr>
                          <w:color w:val="FFFFFF" w:themeColor="background1"/>
                          <w:lang w:val="en-US"/>
                        </w:rPr>
                        <w:t>88.29%</w:t>
                      </w:r>
                    </w:p>
                  </w:txbxContent>
                </v:textbox>
              </v:shape>
            </w:pict>
          </mc:Fallback>
        </mc:AlternateContent>
      </w:r>
      <w:r w:rsidRPr="00F63D95">
        <w:rPr>
          <w:rFonts w:ascii="Times New Roman" w:hAnsi="Times New Roman" w:cs="Times New Roman"/>
          <w:noProof/>
          <w:sz w:val="32"/>
          <w:szCs w:val="32"/>
        </w:rPr>
        <mc:AlternateContent>
          <mc:Choice Requires="wpi">
            <w:drawing>
              <wp:anchor distT="0" distB="0" distL="114300" distR="114300" simplePos="0" relativeHeight="251660288" behindDoc="0" locked="0" layoutInCell="1" allowOverlap="1" wp14:anchorId="4B812D95" wp14:editId="0AE24557">
                <wp:simplePos x="0" y="0"/>
                <wp:positionH relativeFrom="column">
                  <wp:posOffset>3417375</wp:posOffset>
                </wp:positionH>
                <wp:positionV relativeFrom="paragraph">
                  <wp:posOffset>9411405</wp:posOffset>
                </wp:positionV>
                <wp:extent cx="483120" cy="123120"/>
                <wp:effectExtent l="38100" t="38100" r="0" b="4254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83120" cy="123120"/>
                      </w14:xfrm>
                    </w14:contentPart>
                  </a:graphicData>
                </a:graphic>
              </wp:anchor>
            </w:drawing>
          </mc:Choice>
          <mc:Fallback>
            <w:pict>
              <v:shapetype w14:anchorId="0EF2E3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8.4pt;margin-top:740.35pt;width:39.5pt;height:1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">
                <v:imagedata r:id="rId9" o:title=""/>
              </v:shape>
            </w:pict>
          </mc:Fallback>
        </mc:AlternateContent>
      </w:r>
      <w:r w:rsidR="00806BD8" w:rsidRPr="00F63D95">
        <w:rPr>
          <w:rFonts w:ascii="Times New Roman" w:hAnsi="Times New Roman" w:cs="Times New Roman"/>
          <w:noProof/>
          <w:sz w:val="32"/>
          <w:szCs w:val="32"/>
        </w:rPr>
        <w:drawing>
          <wp:anchor distT="0" distB="0" distL="114300" distR="114300" simplePos="0" relativeHeight="251659264" behindDoc="0" locked="0" layoutInCell="1" allowOverlap="1" wp14:anchorId="4BD05BF9" wp14:editId="5E23DD1D">
            <wp:simplePos x="0" y="0"/>
            <wp:positionH relativeFrom="margin">
              <wp:posOffset>-311785</wp:posOffset>
            </wp:positionH>
            <wp:positionV relativeFrom="margin">
              <wp:posOffset>593725</wp:posOffset>
            </wp:positionV>
            <wp:extent cx="7581900" cy="9347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581900" cy="9347200"/>
                    </a:xfrm>
                    <a:prstGeom prst="rect">
                      <a:avLst/>
                    </a:prstGeom>
                  </pic:spPr>
                </pic:pic>
              </a:graphicData>
            </a:graphic>
            <wp14:sizeRelH relativeFrom="margin">
              <wp14:pctWidth>0</wp14:pctWidth>
            </wp14:sizeRelH>
            <wp14:sizeRelV relativeFrom="margin">
              <wp14:pctHeight>0</wp14:pctHeight>
            </wp14:sizeRelV>
          </wp:anchor>
        </w:drawing>
      </w:r>
      <w:r w:rsidR="00806BD8" w:rsidRPr="00F63D95">
        <w:rPr>
          <w:rFonts w:ascii="Times New Roman" w:hAnsi="Times New Roman" w:cs="Times New Roman"/>
          <w:sz w:val="32"/>
          <w:szCs w:val="32"/>
        </w:rPr>
        <w:t>Fig.() Working diagram of proposed model.</w:t>
      </w:r>
    </w:p>
    <w:p w14:paraId="534BC1AD" w14:textId="04EBF678" w:rsidR="00DB10A7" w:rsidRDefault="00056930" w:rsidP="006950BB">
      <w:pPr>
        <w:pStyle w:val="NormalWeb"/>
        <w:jc w:val="both"/>
        <w:rPr>
          <w:color w:val="000000"/>
          <w:lang w:val="en-GB"/>
        </w:rPr>
      </w:pPr>
      <w:r w:rsidRPr="006950BB">
        <w:rPr>
          <w:color w:val="202020"/>
          <w:shd w:val="clear" w:color="auto" w:fill="FFFFFF"/>
        </w:rPr>
        <w:lastRenderedPageBreak/>
        <w:t xml:space="preserve">of superfluous training set, as far as we are aware. In hopes of better comprehending the network's </w:t>
      </w:r>
      <w:r w:rsidR="00DB10A7" w:rsidRPr="00DB10A7">
        <w:rPr>
          <w:color w:val="000000"/>
          <w:lang w:val="en-GB"/>
        </w:rPr>
        <w:t>efficiency and discretion In addition, we provide many characteristic mappings for the call action.</w:t>
      </w:r>
    </w:p>
    <w:p w14:paraId="76502DA4" w14:textId="010260E4" w:rsidR="006950BB" w:rsidRDefault="006950BB" w:rsidP="006950BB">
      <w:pPr>
        <w:pStyle w:val="NormalWeb"/>
        <w:jc w:val="both"/>
        <w:rPr>
          <w:b/>
          <w:bCs/>
          <w:u w:val="single"/>
        </w:rPr>
      </w:pPr>
      <w:r>
        <w:rPr>
          <w:b/>
          <w:bCs/>
          <w:u w:val="single"/>
        </w:rPr>
        <w:t>RELATED WORK</w:t>
      </w:r>
    </w:p>
    <w:p w14:paraId="58A3B765" w14:textId="7235C4F1" w:rsidR="004E6A03" w:rsidRPr="00DB10A7" w:rsidRDefault="00DB10A7" w:rsidP="00CF71EF">
      <w:pPr>
        <w:pStyle w:val="NormalWeb"/>
        <w:jc w:val="both"/>
        <w:rPr>
          <w:b/>
          <w:bCs/>
        </w:rPr>
      </w:pPr>
      <w:r>
        <w:t>CNN have demonstrated promising importance in image recognition since their debut in the latter 1990s</w:t>
      </w:r>
      <w:r w:rsidR="006950BB" w:rsidRPr="00DB10A7">
        <w:rPr>
          <w:b/>
          <w:bCs/>
        </w:rPr>
        <w:t xml:space="preserve"> [13]. </w:t>
      </w:r>
      <w:r>
        <w:t>A convolutional layer, a pooling layer, and a fully connected layer are common components of a CNN subject. This makes it a n efficient for adjusting static images</w:t>
      </w:r>
      <w:r w:rsidR="004E6A03" w:rsidRPr="00B050E4">
        <w:t>.</w:t>
      </w:r>
      <w:r>
        <w:t xml:space="preserve"> Nonetheless and, the insufficiency of training sample and computational capacity at the time prevented hoe to apply CNNs.</w:t>
      </w:r>
      <w:r w:rsidR="004E6A03" w:rsidRPr="00B050E4">
        <w:t xml:space="preserve"> </w:t>
      </w:r>
      <w:r>
        <w:rPr>
          <w:color w:val="202020"/>
          <w:shd w:val="clear" w:color="auto" w:fill="FFFFFF"/>
        </w:rPr>
        <w:t xml:space="preserve">CNNs become a substantially more experimental and theoretical studies for point birth and picture anchoring after the 2010s </w:t>
      </w:r>
      <w:r w:rsidR="004B5861">
        <w:rPr>
          <w:color w:val="202020"/>
          <w:shd w:val="clear" w:color="auto" w:fill="FFFFFF"/>
        </w:rPr>
        <w:t>because</w:t>
      </w:r>
      <w:r>
        <w:rPr>
          <w:color w:val="202020"/>
          <w:shd w:val="clear" w:color="auto" w:fill="FFFFFF"/>
        </w:rPr>
        <w:t xml:space="preserve"> of </w:t>
      </w:r>
      <w:r w:rsidR="004B5861">
        <w:rPr>
          <w:color w:val="202020"/>
          <w:shd w:val="clear" w:color="auto" w:fill="FFFFFF"/>
        </w:rPr>
        <w:t>breakthroughs</w:t>
      </w:r>
      <w:r>
        <w:rPr>
          <w:color w:val="202020"/>
          <w:shd w:val="clear" w:color="auto" w:fill="FFFFFF"/>
        </w:rPr>
        <w:t xml:space="preserve"> in </w:t>
      </w:r>
      <w:r w:rsidR="004B5861">
        <w:rPr>
          <w:color w:val="202020"/>
          <w:shd w:val="clear" w:color="auto" w:fill="FFFFFF"/>
        </w:rPr>
        <w:t>computational</w:t>
      </w:r>
      <w:r>
        <w:rPr>
          <w:color w:val="202020"/>
          <w:shd w:val="clear" w:color="auto" w:fill="FFFFFF"/>
        </w:rPr>
        <w:t xml:space="preserve"> </w:t>
      </w:r>
      <w:r w:rsidR="004B5861">
        <w:rPr>
          <w:color w:val="202020"/>
          <w:shd w:val="clear" w:color="auto" w:fill="FFFFFF"/>
        </w:rPr>
        <w:t>technology and the amassing of massive data sets</w:t>
      </w:r>
      <w:r w:rsidR="004E6A03" w:rsidRPr="00DB10A7">
        <w:rPr>
          <w:b/>
          <w:bCs/>
          <w:color w:val="202020"/>
          <w:shd w:val="clear" w:color="auto" w:fill="FFFFFF"/>
        </w:rPr>
        <w:t>[8].</w:t>
      </w:r>
    </w:p>
    <w:p w14:paraId="421C46E7" w14:textId="65F6C087" w:rsidR="00CF71EF" w:rsidRPr="00CF71EF" w:rsidRDefault="004B5861" w:rsidP="00CF71EF">
      <w:pPr>
        <w:pStyle w:val="NormalWeb"/>
        <w:jc w:val="both"/>
      </w:pPr>
      <w:r>
        <w:t xml:space="preserve">With the aforementioned advancements and the substantial study on CNNs, they have emerged as a very convenient </w:t>
      </w:r>
      <w:r w:rsidR="00FB4F64">
        <w:t>resource</w:t>
      </w:r>
      <w:r>
        <w:t xml:space="preserve"> in image interpretation, machine learning based, and background </w:t>
      </w:r>
      <w:r w:rsidR="00FB4F64">
        <w:t>subtraction applications</w:t>
      </w:r>
      <w:r w:rsidR="00FB4F64" w:rsidRPr="00CF71EF">
        <w:t>.</w:t>
      </w:r>
      <w:r w:rsidR="00FB4F64">
        <w:t xml:space="preserve"> Once FER2013, a substantial dataset of facial expressions, was presented at ICML in 213, it promptly created a framework for gauging the efficacy of various emotion detection models</w:t>
      </w:r>
      <w:r w:rsidR="00B050E4" w:rsidRPr="00CF71EF">
        <w:t xml:space="preserve">. </w:t>
      </w:r>
      <w:r w:rsidR="00FB4F64">
        <w:t xml:space="preserve">Already many CNN variations have shown provided considerable, with prediction performance running the gamut from 65% to 72.7% </w:t>
      </w:r>
      <w:r w:rsidR="00B050E4" w:rsidRPr="00FB4F64">
        <w:rPr>
          <w:b/>
          <w:bCs/>
        </w:rPr>
        <w:t>[26]–[34].</w:t>
      </w:r>
      <w:r w:rsidR="00B050E4" w:rsidRPr="00CF71EF">
        <w:t xml:space="preserve"> </w:t>
      </w:r>
      <w:r w:rsidR="00FB4F64">
        <w:t>At being particular, to create competitive advantages,</w:t>
      </w:r>
      <w:r w:rsidR="002911EC">
        <w:t xml:space="preserve"> t</w:t>
      </w:r>
      <w:r w:rsidR="002911EC" w:rsidRPr="002911EC">
        <w:t>he three main CNNs underwent instruction by Liu et al. before being included.</w:t>
      </w:r>
      <w:r w:rsidR="00FB4F64">
        <w:t xml:space="preserve"> The accuracy of their single most significant network is 62.44% </w:t>
      </w:r>
      <w:r w:rsidR="00FB4F64" w:rsidRPr="00FB4F64">
        <w:rPr>
          <w:b/>
          <w:bCs/>
        </w:rPr>
        <w:t>[</w:t>
      </w:r>
      <w:r w:rsidR="00B050E4" w:rsidRPr="00FB4F64">
        <w:rPr>
          <w:b/>
          <w:bCs/>
        </w:rPr>
        <w:t>26].</w:t>
      </w:r>
      <w:r w:rsidR="00B050E4" w:rsidRPr="00CF71EF">
        <w:t xml:space="preserve"> </w:t>
      </w:r>
      <w:r w:rsidR="00FB4F64" w:rsidRPr="00FB4F64">
        <w:rPr>
          <w:color w:val="000000"/>
          <w:lang w:val="en-GB"/>
        </w:rPr>
        <w:t xml:space="preserve">An accuracy of 70.02% was made possible by </w:t>
      </w:r>
      <w:proofErr w:type="spellStart"/>
      <w:r w:rsidR="00FB4F64" w:rsidRPr="00FB4F64">
        <w:rPr>
          <w:color w:val="000000"/>
          <w:lang w:val="en-GB"/>
        </w:rPr>
        <w:t>Minaee</w:t>
      </w:r>
      <w:proofErr w:type="spellEnd"/>
      <w:r w:rsidR="00FB4F64" w:rsidRPr="00FB4F64">
        <w:rPr>
          <w:color w:val="000000"/>
          <w:lang w:val="en-GB"/>
        </w:rPr>
        <w:t xml:space="preserve"> et al which can use an effortful convolutional network in an earlier part deep learning machine learning system </w:t>
      </w:r>
      <w:r w:rsidR="00FB4F64" w:rsidRPr="00FB4F64">
        <w:rPr>
          <w:b/>
          <w:bCs/>
          <w:color w:val="000000"/>
          <w:lang w:val="en-GB"/>
        </w:rPr>
        <w:t>[27].</w:t>
      </w:r>
      <w:r w:rsidR="00FB4F64">
        <w:t xml:space="preserve"> </w:t>
      </w:r>
      <w:r w:rsidR="00B1687B">
        <w:t xml:space="preserve">A supporting vector machine had been employed in sight of the SoftMax layer in a deep neural network constructed by Tang et al, who attained a classification accuracy of 71.2% </w:t>
      </w:r>
      <w:r w:rsidR="00CF71EF" w:rsidRPr="00B1687B">
        <w:rPr>
          <w:b/>
          <w:bCs/>
        </w:rPr>
        <w:t>[32].</w:t>
      </w:r>
      <w:r w:rsidR="00CF71EF" w:rsidRPr="00B1687B">
        <w:t xml:space="preserve"> </w:t>
      </w:r>
      <w:r w:rsidR="00653247" w:rsidRPr="00653247">
        <w:t xml:space="preserve">Shi et al.'s innovative Amend Representation Module (ARM) has been successfully presented to replace the layer used for pooling and achieve a testing accuracy of 71.38%. </w:t>
      </w:r>
      <w:r w:rsidR="00CF71EF" w:rsidRPr="00B1687B">
        <w:rPr>
          <w:b/>
          <w:bCs/>
        </w:rPr>
        <w:t>[33</w:t>
      </w:r>
      <w:r w:rsidR="00855452">
        <w:rPr>
          <w:b/>
          <w:bCs/>
        </w:rPr>
        <w:t>.</w:t>
      </w:r>
      <w:r w:rsidR="00855452" w:rsidRPr="00855452">
        <w:t xml:space="preserve"> The accuracy and productivity of the three distinct constructions, VGG, Inception, and </w:t>
      </w:r>
      <w:proofErr w:type="spellStart"/>
      <w:r w:rsidR="00855452" w:rsidRPr="00855452">
        <w:t>ResNet</w:t>
      </w:r>
      <w:proofErr w:type="spellEnd"/>
      <w:r w:rsidR="00855452" w:rsidRPr="00855452">
        <w:t xml:space="preserve">, and compared their results, are  evaluated </w:t>
      </w:r>
      <w:proofErr w:type="spellStart"/>
      <w:r w:rsidR="00855452" w:rsidRPr="00855452">
        <w:t>Pramerdorfer</w:t>
      </w:r>
      <w:proofErr w:type="spellEnd"/>
      <w:r w:rsidR="00855452" w:rsidRPr="00855452">
        <w:t xml:space="preserve"> et al</w:t>
      </w:r>
      <w:r w:rsidR="00CF71EF" w:rsidRPr="00CF71EF">
        <w:t xml:space="preserve">. </w:t>
      </w:r>
      <w:r w:rsidR="000F562E" w:rsidRPr="000F562E">
        <w:t xml:space="preserve">However according to their findings, VGG trumps </w:t>
      </w:r>
      <w:proofErr w:type="spellStart"/>
      <w:r w:rsidR="000F562E" w:rsidRPr="000F562E">
        <w:t>ResNet</w:t>
      </w:r>
      <w:proofErr w:type="spellEnd"/>
      <w:r w:rsidR="000F562E" w:rsidRPr="000F562E">
        <w:t xml:space="preserve"> </w:t>
      </w:r>
    </w:p>
    <w:p w14:paraId="1EE5974B" w14:textId="77777777" w:rsidR="00D7100A" w:rsidRDefault="00CD37F9" w:rsidP="00741229">
      <w:pPr>
        <w:spacing w:before="20" w:after="20" w:line="240" w:lineRule="auto"/>
        <w:jc w:val="both"/>
        <w:rPr>
          <w:rFonts w:ascii="Times New Roman" w:hAnsi="Times New Roman" w:cs="Times New Roman"/>
          <w:sz w:val="24"/>
          <w:szCs w:val="24"/>
        </w:rPr>
      </w:pPr>
      <w:r>
        <w:fldChar w:fldCharType="begin"/>
      </w:r>
      <w:r>
        <w:instrText xml:space="preserve"> INCLUDEPICTURE "https://www.kaggleusercontent.com/kf/119760913/eyJhbGciOiJkaXIiLCJlbmMiOiJBMTI4Q0JDLUhTMjU2In0..6GMC6RsKL5W9CsK5q4r1kw.2H2GXJNPa20q7FvWHJVvuThBrZ1dx9itP_fIr5KI4A2s4cm9UfQ0_CkigepZB7MhVqtFVNMdhh3M3kwDwtbfBdm2dQR7ahDr4jgX8t_cZ8Itj5QR_nB1GtVj4uAYM6ZQVaODyzobYUHNddN3DgxQ321Jcbac7taYaglLeKJHKGWIHZCqeasInXm2BSSTO0sGtsmq2Yix2evU6HioGcBpbB2BSI99NQ9SzoggXcqluRpLX14mjhkefjIzSQr3WmgyktoVHPnPcWGq6MrMCu-x36SoHglwQXsprGaD9lWMoynSm6mG6T2SE-9MJkhozlW9JBu20qOAoZu-SWGyCrB0tU_7XU7Gijk70-TFe7zsdN9W_qFkFkAN8gnXOiaaMhUjByFoA2VlmPA9Dby5lNEjAbXFcmv63eTcKa2O-0Tp1cy5e7dQatigNQR-V06f73k864FeHAfP7JP_Fd4UlIK92yMfzgNRTfT3SgSLMNW6mMh48Ixm3x_UU9mMdA_VcZ2fkHrpsdnJyGOauj5b-dtlfaibv6-sXfo9wBfIW89qd2ZcW61qR5m2rZeuYixsRmYiE1GrdgMpkac1dgy549WqpruTbFdA0WdN7-zWfo8Z9ldoHZxxHfrrnCVBRMrOXiFHyJF7uDR-83d70ntWZDa6u5_LrLAeh7EMhLv_-lg05tM.Cfv7UsFLZ5kp2iOFBCe1fA/__results___files/__results___18_0.png" \* MERGEFORMATINET </w:instrText>
      </w:r>
      <w:r>
        <w:fldChar w:fldCharType="separate"/>
      </w:r>
      <w:r>
        <w:rPr>
          <w:noProof/>
        </w:rPr>
        <w:drawing>
          <wp:inline distT="0" distB="0" distL="0" distR="0" wp14:anchorId="7D458B77" wp14:editId="60BDF955">
            <wp:extent cx="3063240" cy="948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9486900"/>
                    </a:xfrm>
                    <a:prstGeom prst="rect">
                      <a:avLst/>
                    </a:prstGeom>
                    <a:noFill/>
                    <a:ln>
                      <a:noFill/>
                    </a:ln>
                  </pic:spPr>
                </pic:pic>
              </a:graphicData>
            </a:graphic>
          </wp:inline>
        </w:drawing>
      </w:r>
      <w:r>
        <w:fldChar w:fldCharType="end"/>
      </w:r>
    </w:p>
    <w:p w14:paraId="2FCCDE01" w14:textId="59F55048" w:rsidR="009B75E6" w:rsidRDefault="00056930" w:rsidP="009B75E6">
      <w:pPr>
        <w:pStyle w:val="NormalWeb"/>
        <w:jc w:val="both"/>
      </w:pPr>
      <w:r w:rsidRPr="000F562E">
        <w:lastRenderedPageBreak/>
        <w:t xml:space="preserve">and Inception with a high precision of 72.7%, 72.4%, and 71.6%, respectively </w:t>
      </w:r>
      <w:r w:rsidRPr="000F562E">
        <w:rPr>
          <w:b/>
          <w:bCs/>
        </w:rPr>
        <w:t>[34].</w:t>
      </w:r>
      <w:r>
        <w:rPr>
          <w:b/>
          <w:bCs/>
        </w:rPr>
        <w:t xml:space="preserve"> </w:t>
      </w:r>
      <w:r w:rsidR="009B75E6">
        <w:t xml:space="preserve">It has been established that the functionality may be enhanced by combining several models. As an artist’s expression, A renowned professor named Liu et al. togethers 3 CNN’s and observed a certain 2.5% betterment in the performance </w:t>
      </w:r>
      <w:r w:rsidR="009B75E6" w:rsidRPr="000F562E">
        <w:rPr>
          <w:b/>
          <w:bCs/>
        </w:rPr>
        <w:t>[34].</w:t>
      </w:r>
      <w:r w:rsidR="009B75E6">
        <w:t xml:space="preserve"> Never the less, we first attempted to optimise the bedrock of these groups, a single network in order to enhance or emerge ensemble representation even more. Never the less, that is outside the focus of this documentation. Research paper that have been published their research papers, even they tried to improve the uniqueness and grouping in FER2013 by integrating supplementary training data.</w:t>
      </w:r>
    </w:p>
    <w:p w14:paraId="67FAC286" w14:textId="77777777" w:rsidR="004E6A03" w:rsidRPr="00E52E64" w:rsidRDefault="004E6A03" w:rsidP="004E6A03">
      <w:pPr>
        <w:shd w:val="clear" w:color="auto" w:fill="FFFFFF"/>
        <w:spacing w:after="0" w:line="240" w:lineRule="auto"/>
        <w:jc w:val="both"/>
        <w:rPr>
          <w:rFonts w:ascii="Times New Roman" w:eastAsia="Times New Roman" w:hAnsi="Times New Roman" w:cs="Times New Roman"/>
          <w:b/>
          <w:bCs/>
          <w:color w:val="202020"/>
          <w:sz w:val="24"/>
          <w:szCs w:val="24"/>
          <w:u w:val="single"/>
          <w:lang w:eastAsia="en-GB"/>
        </w:rPr>
      </w:pPr>
      <w:r w:rsidRPr="00E52E64">
        <w:rPr>
          <w:rFonts w:ascii="Times New Roman" w:eastAsia="Times New Roman" w:hAnsi="Times New Roman" w:cs="Times New Roman"/>
          <w:b/>
          <w:bCs/>
          <w:color w:val="202020"/>
          <w:sz w:val="24"/>
          <w:szCs w:val="24"/>
          <w:u w:val="single"/>
          <w:lang w:eastAsia="en-GB"/>
        </w:rPr>
        <w:t>III. Our Approach</w:t>
      </w:r>
    </w:p>
    <w:p w14:paraId="61363D86" w14:textId="3CB8A8BE" w:rsidR="004E6A03" w:rsidRDefault="00DD7AD6" w:rsidP="004E6A03">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DD7AD6">
        <w:rPr>
          <w:rFonts w:ascii="Times New Roman" w:eastAsia="Times New Roman" w:hAnsi="Times New Roman" w:cs="Times New Roman"/>
          <w:color w:val="202020"/>
          <w:sz w:val="24"/>
          <w:szCs w:val="24"/>
          <w:lang w:eastAsia="en-GB"/>
        </w:rPr>
        <w:t>We will describe our suggested system in detail in this</w:t>
      </w:r>
      <w:r>
        <w:rPr>
          <w:rFonts w:ascii="Times New Roman" w:eastAsia="Times New Roman" w:hAnsi="Times New Roman" w:cs="Times New Roman"/>
          <w:color w:val="202020"/>
          <w:sz w:val="24"/>
          <w:szCs w:val="24"/>
          <w:lang w:eastAsia="en-GB"/>
        </w:rPr>
        <w:t xml:space="preserve"> whole</w:t>
      </w:r>
      <w:r w:rsidRPr="00DD7AD6">
        <w:rPr>
          <w:rFonts w:ascii="Times New Roman" w:eastAsia="Times New Roman" w:hAnsi="Times New Roman" w:cs="Times New Roman"/>
          <w:color w:val="202020"/>
          <w:sz w:val="24"/>
          <w:szCs w:val="24"/>
          <w:lang w:eastAsia="en-GB"/>
        </w:rPr>
        <w:t xml:space="preserve"> section.</w:t>
      </w:r>
    </w:p>
    <w:p w14:paraId="2E4C0CB3" w14:textId="77777777" w:rsidR="00DD7AD6" w:rsidRPr="00E52E64" w:rsidRDefault="00DD7AD6" w:rsidP="004E6A03">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78E316EB" w14:textId="30854DB9" w:rsidR="004E6A03" w:rsidRDefault="004E6A03" w:rsidP="004E6A03">
      <w:pPr>
        <w:shd w:val="clear" w:color="auto" w:fill="FFFFFF"/>
        <w:spacing w:after="0" w:line="240" w:lineRule="auto"/>
        <w:jc w:val="both"/>
        <w:rPr>
          <w:rFonts w:ascii="Times New Roman" w:eastAsia="Times New Roman" w:hAnsi="Times New Roman" w:cs="Times New Roman"/>
          <w:b/>
          <w:bCs/>
          <w:color w:val="202020"/>
          <w:sz w:val="24"/>
          <w:szCs w:val="24"/>
          <w:lang w:eastAsia="en-GB"/>
        </w:rPr>
      </w:pPr>
      <w:r w:rsidRPr="00E52E64">
        <w:rPr>
          <w:rFonts w:ascii="Times New Roman" w:eastAsia="Times New Roman" w:hAnsi="Times New Roman" w:cs="Times New Roman"/>
          <w:b/>
          <w:bCs/>
          <w:color w:val="202020"/>
          <w:sz w:val="24"/>
          <w:szCs w:val="24"/>
          <w:lang w:eastAsia="en-GB"/>
        </w:rPr>
        <w:t xml:space="preserve">3.1 </w:t>
      </w:r>
      <w:r w:rsidR="00F65DF1">
        <w:rPr>
          <w:rFonts w:ascii="Times New Roman" w:eastAsia="Times New Roman" w:hAnsi="Times New Roman" w:cs="Times New Roman"/>
          <w:b/>
          <w:bCs/>
          <w:color w:val="202020"/>
          <w:sz w:val="24"/>
          <w:szCs w:val="24"/>
          <w:lang w:eastAsia="en-GB"/>
        </w:rPr>
        <w:t>O</w:t>
      </w:r>
      <w:r w:rsidRPr="00E52E64">
        <w:rPr>
          <w:rFonts w:ascii="Times New Roman" w:eastAsia="Times New Roman" w:hAnsi="Times New Roman" w:cs="Times New Roman"/>
          <w:b/>
          <w:bCs/>
          <w:color w:val="202020"/>
          <w:sz w:val="24"/>
          <w:szCs w:val="24"/>
          <w:lang w:eastAsia="en-GB"/>
        </w:rPr>
        <w:t xml:space="preserve">ur Network </w:t>
      </w:r>
      <w:r w:rsidR="00F65DF1">
        <w:rPr>
          <w:rFonts w:ascii="Times New Roman" w:eastAsia="Times New Roman" w:hAnsi="Times New Roman" w:cs="Times New Roman"/>
          <w:b/>
          <w:bCs/>
          <w:color w:val="202020"/>
          <w:sz w:val="24"/>
          <w:szCs w:val="24"/>
          <w:lang w:eastAsia="en-GB"/>
        </w:rPr>
        <w:t xml:space="preserve">Framework </w:t>
      </w:r>
      <w:r w:rsidR="00F65DF1" w:rsidRPr="00E52E64">
        <w:rPr>
          <w:rFonts w:ascii="Times New Roman" w:eastAsia="Times New Roman" w:hAnsi="Times New Roman" w:cs="Times New Roman"/>
          <w:b/>
          <w:bCs/>
          <w:color w:val="202020"/>
          <w:sz w:val="24"/>
          <w:szCs w:val="24"/>
          <w:lang w:eastAsia="en-GB"/>
        </w:rPr>
        <w:t>Overview</w:t>
      </w:r>
    </w:p>
    <w:p w14:paraId="3AF31C06" w14:textId="77777777" w:rsidR="004E6A03" w:rsidRPr="00E52E64" w:rsidRDefault="004E6A03" w:rsidP="004E6A03">
      <w:pPr>
        <w:shd w:val="clear" w:color="auto" w:fill="FFFFFF"/>
        <w:spacing w:after="0" w:line="240" w:lineRule="auto"/>
        <w:jc w:val="both"/>
        <w:rPr>
          <w:rFonts w:ascii="Times New Roman" w:eastAsia="Times New Roman" w:hAnsi="Times New Roman" w:cs="Times New Roman"/>
          <w:b/>
          <w:bCs/>
          <w:color w:val="202020"/>
          <w:sz w:val="24"/>
          <w:szCs w:val="24"/>
          <w:lang w:eastAsia="en-GB"/>
        </w:rPr>
      </w:pPr>
    </w:p>
    <w:p w14:paraId="1B86E654" w14:textId="77777777" w:rsidR="004E6A03" w:rsidRPr="00E52E64" w:rsidRDefault="004E6A03" w:rsidP="004E6A03">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In the above working we've separated the orders with Data aggression,</w:t>
      </w:r>
      <w:r>
        <w:rPr>
          <w:rFonts w:ascii="Times New Roman" w:eastAsia="Times New Roman" w:hAnsi="Times New Roman" w:cs="Times New Roman"/>
          <w:color w:val="202020"/>
          <w:sz w:val="24"/>
          <w:szCs w:val="24"/>
          <w:lang w:eastAsia="en-GB"/>
        </w:rPr>
        <w:t xml:space="preserve"> </w:t>
      </w:r>
      <w:r w:rsidRPr="00E52E64">
        <w:rPr>
          <w:rFonts w:ascii="Times New Roman" w:eastAsia="Times New Roman" w:hAnsi="Times New Roman" w:cs="Times New Roman"/>
          <w:color w:val="202020"/>
          <w:sz w:val="24"/>
          <w:szCs w:val="24"/>
          <w:lang w:eastAsia="en-GB"/>
        </w:rPr>
        <w:t>Data</w:t>
      </w:r>
      <w:r>
        <w:rPr>
          <w:rFonts w:ascii="Times New Roman" w:eastAsia="Times New Roman" w:hAnsi="Times New Roman" w:cs="Times New Roman"/>
          <w:color w:val="202020"/>
          <w:sz w:val="24"/>
          <w:szCs w:val="24"/>
          <w:lang w:eastAsia="en-GB"/>
        </w:rPr>
        <w:t xml:space="preserve"> </w:t>
      </w:r>
      <w:r w:rsidRPr="00E52E64">
        <w:rPr>
          <w:rFonts w:ascii="Times New Roman" w:eastAsia="Times New Roman" w:hAnsi="Times New Roman" w:cs="Times New Roman"/>
          <w:color w:val="202020"/>
          <w:sz w:val="24"/>
          <w:szCs w:val="24"/>
          <w:lang w:eastAsia="en-GB"/>
        </w:rPr>
        <w:t>pre-processing, Selection, Expressions and so on ending up with</w:t>
      </w:r>
      <w:r>
        <w:rPr>
          <w:rFonts w:ascii="Times New Roman" w:eastAsia="Times New Roman" w:hAnsi="Times New Roman" w:cs="Times New Roman"/>
          <w:color w:val="202020"/>
          <w:sz w:val="24"/>
          <w:szCs w:val="24"/>
          <w:lang w:eastAsia="en-GB"/>
        </w:rPr>
        <w:t xml:space="preserve"> </w:t>
      </w:r>
    </w:p>
    <w:p w14:paraId="6F3FA192" w14:textId="77777777" w:rsidR="00B050E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results</w:t>
      </w:r>
      <w:r>
        <w:rPr>
          <w:rFonts w:ascii="Times New Roman" w:eastAsia="Times New Roman" w:hAnsi="Times New Roman" w:cs="Times New Roman"/>
          <w:color w:val="202020"/>
          <w:sz w:val="24"/>
          <w:szCs w:val="24"/>
          <w:lang w:eastAsia="en-GB"/>
        </w:rPr>
        <w:t xml:space="preserve">. </w:t>
      </w:r>
      <w:r w:rsidRPr="00E52E64">
        <w:rPr>
          <w:rFonts w:ascii="Times New Roman" w:eastAsia="Times New Roman" w:hAnsi="Times New Roman" w:cs="Times New Roman"/>
          <w:color w:val="202020"/>
          <w:sz w:val="24"/>
          <w:szCs w:val="24"/>
          <w:lang w:eastAsia="en-GB"/>
        </w:rPr>
        <w:t>The following way describe the procedures of the working model :</w:t>
      </w:r>
    </w:p>
    <w:p w14:paraId="77265180" w14:textId="77777777" w:rsidR="00B050E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2DD010B5" w14:textId="77777777" w:rsidR="00056930" w:rsidRPr="00E52E64" w:rsidRDefault="00056930"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14119842" w14:textId="77777777" w:rsidR="00B050E4" w:rsidRPr="00E52E6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Step 1</w:t>
      </w:r>
      <w:r>
        <w:rPr>
          <w:rFonts w:ascii="Times New Roman" w:eastAsia="Times New Roman" w:hAnsi="Times New Roman" w:cs="Times New Roman"/>
          <w:color w:val="202020"/>
          <w:sz w:val="24"/>
          <w:szCs w:val="24"/>
          <w:lang w:eastAsia="en-GB"/>
        </w:rPr>
        <w:t>.</w:t>
      </w:r>
      <w:r w:rsidRPr="00E52E64">
        <w:rPr>
          <w:rFonts w:ascii="Times New Roman" w:eastAsia="Times New Roman" w:hAnsi="Times New Roman" w:cs="Times New Roman"/>
          <w:color w:val="202020"/>
          <w:sz w:val="24"/>
          <w:szCs w:val="24"/>
          <w:lang w:eastAsia="en-GB"/>
        </w:rPr>
        <w:t xml:space="preserve"> Data gathering is done and also real data from the combined data is transferred. </w:t>
      </w:r>
    </w:p>
    <w:p w14:paraId="020AE017" w14:textId="77777777" w:rsidR="00B050E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Step 2</w:t>
      </w:r>
      <w:r>
        <w:rPr>
          <w:rFonts w:ascii="Times New Roman" w:eastAsia="Times New Roman" w:hAnsi="Times New Roman" w:cs="Times New Roman"/>
          <w:color w:val="202020"/>
          <w:sz w:val="24"/>
          <w:szCs w:val="24"/>
          <w:lang w:eastAsia="en-GB"/>
        </w:rPr>
        <w:t>.</w:t>
      </w:r>
      <w:r w:rsidRPr="00E52E64">
        <w:rPr>
          <w:rFonts w:ascii="Times New Roman" w:eastAsia="Times New Roman" w:hAnsi="Times New Roman" w:cs="Times New Roman"/>
          <w:color w:val="202020"/>
          <w:sz w:val="24"/>
          <w:szCs w:val="24"/>
          <w:lang w:eastAsia="en-GB"/>
        </w:rPr>
        <w:t xml:space="preserve"> also the real data is passed to Data-Pre-processing where data is converted from abnormal class to one class.</w:t>
      </w:r>
    </w:p>
    <w:p w14:paraId="76438A19" w14:textId="77777777" w:rsidR="00B050E4" w:rsidRPr="00E52E6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Step 3</w:t>
      </w:r>
      <w:r>
        <w:rPr>
          <w:rFonts w:ascii="Times New Roman" w:eastAsia="Times New Roman" w:hAnsi="Times New Roman" w:cs="Times New Roman"/>
          <w:color w:val="202020"/>
          <w:sz w:val="24"/>
          <w:szCs w:val="24"/>
          <w:lang w:eastAsia="en-GB"/>
        </w:rPr>
        <w:t>.</w:t>
      </w:r>
      <w:r w:rsidRPr="00E52E64">
        <w:rPr>
          <w:rFonts w:ascii="Times New Roman" w:eastAsia="Times New Roman" w:hAnsi="Times New Roman" w:cs="Times New Roman"/>
          <w:color w:val="202020"/>
          <w:sz w:val="24"/>
          <w:szCs w:val="24"/>
          <w:lang w:eastAsia="en-GB"/>
        </w:rPr>
        <w:t xml:space="preserve"> After</w:t>
      </w:r>
      <w:r>
        <w:rPr>
          <w:rFonts w:ascii="Times New Roman" w:eastAsia="Times New Roman" w:hAnsi="Times New Roman" w:cs="Times New Roman"/>
          <w:color w:val="202020"/>
          <w:sz w:val="24"/>
          <w:szCs w:val="24"/>
          <w:lang w:eastAsia="en-GB"/>
        </w:rPr>
        <w:t xml:space="preserve"> </w:t>
      </w:r>
      <w:r w:rsidRPr="00E52E64">
        <w:rPr>
          <w:rFonts w:ascii="Times New Roman" w:eastAsia="Times New Roman" w:hAnsi="Times New Roman" w:cs="Times New Roman"/>
          <w:color w:val="202020"/>
          <w:sz w:val="24"/>
          <w:szCs w:val="24"/>
          <w:lang w:eastAsia="en-GB"/>
        </w:rPr>
        <w:t xml:space="preserve">pre-processing, data reduction is done and further transferred to point selection. </w:t>
      </w:r>
    </w:p>
    <w:p w14:paraId="1815E6AF" w14:textId="77777777" w:rsidR="00B050E4" w:rsidRPr="00E52E64" w:rsidRDefault="00B050E4" w:rsidP="00B050E4">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Step 4</w:t>
      </w:r>
      <w:r>
        <w:rPr>
          <w:rFonts w:ascii="Times New Roman" w:eastAsia="Times New Roman" w:hAnsi="Times New Roman" w:cs="Times New Roman"/>
          <w:color w:val="202020"/>
          <w:sz w:val="24"/>
          <w:szCs w:val="24"/>
          <w:lang w:eastAsia="en-GB"/>
        </w:rPr>
        <w:t>.</w:t>
      </w:r>
      <w:r w:rsidRPr="00E52E64">
        <w:rPr>
          <w:rFonts w:ascii="Times New Roman" w:eastAsia="Times New Roman" w:hAnsi="Times New Roman" w:cs="Times New Roman"/>
          <w:color w:val="202020"/>
          <w:sz w:val="24"/>
          <w:szCs w:val="24"/>
          <w:lang w:eastAsia="en-GB"/>
        </w:rPr>
        <w:t xml:space="preserve"> On passing through Data Split we'll initialize each model and store it by name in a wordbook. </w:t>
      </w:r>
    </w:p>
    <w:p w14:paraId="602F3CD3" w14:textId="15591579" w:rsidR="00245817" w:rsidRDefault="00595EA6"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 xml:space="preserve"> </w:t>
      </w:r>
      <w:r w:rsidR="00B050E4" w:rsidRPr="00E52E64">
        <w:rPr>
          <w:rFonts w:ascii="Times New Roman" w:eastAsia="Times New Roman" w:hAnsi="Times New Roman" w:cs="Times New Roman"/>
          <w:color w:val="202020"/>
          <w:sz w:val="24"/>
          <w:szCs w:val="24"/>
          <w:lang w:eastAsia="en-GB"/>
        </w:rPr>
        <w:t xml:space="preserve">Step 5. Finally we achieve results with delicacy. </w:t>
      </w:r>
    </w:p>
    <w:tbl>
      <w:tblPr>
        <w:tblStyle w:val="TableGrid"/>
        <w:tblpPr w:leftFromText="180" w:rightFromText="180" w:vertAnchor="text" w:horzAnchor="margin" w:tblpY="9540"/>
        <w:tblW w:w="1045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6431"/>
        <w:gridCol w:w="2385"/>
        <w:gridCol w:w="1638"/>
      </w:tblGrid>
      <w:tr w:rsidR="00755950" w14:paraId="7E7E6D23" w14:textId="77777777" w:rsidTr="00CD5618">
        <w:trPr>
          <w:trHeight w:val="420"/>
        </w:trPr>
        <w:tc>
          <w:tcPr>
            <w:tcW w:w="6431" w:type="dxa"/>
            <w:shd w:val="clear" w:color="auto" w:fill="D9D9D9" w:themeFill="background1" w:themeFillShade="D9"/>
          </w:tcPr>
          <w:p w14:paraId="2748C1FD" w14:textId="77777777" w:rsidR="00755950" w:rsidRPr="00595EA6" w:rsidRDefault="00755950" w:rsidP="00F65DF1">
            <w:pPr>
              <w:jc w:val="both"/>
              <w:rPr>
                <w:rFonts w:ascii="Times New Roman" w:eastAsia="Times New Roman" w:hAnsi="Times New Roman" w:cs="Times New Roman"/>
                <w:b/>
                <w:bCs/>
                <w:color w:val="202020"/>
                <w:sz w:val="24"/>
                <w:szCs w:val="24"/>
                <w:lang w:eastAsia="en-GB"/>
              </w:rPr>
            </w:pPr>
            <w:r w:rsidRPr="00595EA6">
              <w:rPr>
                <w:rFonts w:ascii="Times New Roman" w:eastAsia="Times New Roman" w:hAnsi="Times New Roman" w:cs="Times New Roman"/>
                <w:b/>
                <w:bCs/>
                <w:color w:val="202020"/>
                <w:sz w:val="24"/>
                <w:szCs w:val="24"/>
                <w:lang w:eastAsia="en-GB"/>
              </w:rPr>
              <w:t>Layer (type)</w:t>
            </w:r>
          </w:p>
        </w:tc>
        <w:tc>
          <w:tcPr>
            <w:tcW w:w="2385" w:type="dxa"/>
            <w:shd w:val="clear" w:color="auto" w:fill="D9D9D9" w:themeFill="background1" w:themeFillShade="D9"/>
          </w:tcPr>
          <w:p w14:paraId="2D46D7DA" w14:textId="30D89627" w:rsidR="00755950" w:rsidRPr="00595EA6" w:rsidRDefault="00755950" w:rsidP="00F65DF1">
            <w:pPr>
              <w:jc w:val="both"/>
              <w:rPr>
                <w:rFonts w:ascii="Times New Roman" w:eastAsia="Times New Roman" w:hAnsi="Times New Roman" w:cs="Times New Roman"/>
                <w:b/>
                <w:bCs/>
                <w:color w:val="202020"/>
                <w:sz w:val="24"/>
                <w:szCs w:val="24"/>
                <w:lang w:eastAsia="en-GB"/>
              </w:rPr>
            </w:pPr>
            <w:r w:rsidRPr="00595EA6">
              <w:rPr>
                <w:rFonts w:ascii="Times New Roman" w:eastAsia="Times New Roman" w:hAnsi="Times New Roman" w:cs="Times New Roman"/>
                <w:b/>
                <w:bCs/>
                <w:color w:val="202020"/>
                <w:sz w:val="24"/>
                <w:szCs w:val="24"/>
                <w:lang w:eastAsia="en-GB"/>
              </w:rPr>
              <w:t xml:space="preserve">Output </w:t>
            </w:r>
            <w:r w:rsidR="009B75E6">
              <w:rPr>
                <w:rFonts w:ascii="Times New Roman" w:eastAsia="Times New Roman" w:hAnsi="Times New Roman" w:cs="Times New Roman"/>
                <w:b/>
                <w:bCs/>
                <w:color w:val="202020"/>
                <w:sz w:val="24"/>
                <w:szCs w:val="24"/>
                <w:lang w:eastAsia="en-GB"/>
              </w:rPr>
              <w:t>figure</w:t>
            </w:r>
          </w:p>
        </w:tc>
        <w:tc>
          <w:tcPr>
            <w:tcW w:w="1638" w:type="dxa"/>
            <w:shd w:val="clear" w:color="auto" w:fill="D9D9D9" w:themeFill="background1" w:themeFillShade="D9"/>
          </w:tcPr>
          <w:p w14:paraId="11D39EC4" w14:textId="64FB75A1" w:rsidR="00755950" w:rsidRPr="00595EA6" w:rsidRDefault="00755950" w:rsidP="00F65DF1">
            <w:pPr>
              <w:jc w:val="both"/>
              <w:rPr>
                <w:rFonts w:ascii="Times New Roman" w:eastAsia="Times New Roman" w:hAnsi="Times New Roman" w:cs="Times New Roman"/>
                <w:b/>
                <w:bCs/>
                <w:color w:val="202020"/>
                <w:sz w:val="24"/>
                <w:szCs w:val="24"/>
                <w:lang w:eastAsia="en-GB"/>
              </w:rPr>
            </w:pPr>
            <w:r w:rsidRPr="00595EA6">
              <w:rPr>
                <w:rFonts w:ascii="Times New Roman" w:eastAsia="Times New Roman" w:hAnsi="Times New Roman" w:cs="Times New Roman"/>
                <w:b/>
                <w:bCs/>
                <w:color w:val="202020"/>
                <w:sz w:val="24"/>
                <w:szCs w:val="24"/>
                <w:lang w:eastAsia="en-GB"/>
              </w:rPr>
              <w:t>Param</w:t>
            </w:r>
            <w:r w:rsidR="009B75E6">
              <w:rPr>
                <w:rFonts w:ascii="Times New Roman" w:eastAsia="Times New Roman" w:hAnsi="Times New Roman" w:cs="Times New Roman"/>
                <w:b/>
                <w:bCs/>
                <w:color w:val="202020"/>
                <w:sz w:val="24"/>
                <w:szCs w:val="24"/>
                <w:lang w:eastAsia="en-GB"/>
              </w:rPr>
              <w:t>eter</w:t>
            </w:r>
            <w:r w:rsidRPr="00595EA6">
              <w:rPr>
                <w:rFonts w:ascii="Times New Roman" w:eastAsia="Times New Roman" w:hAnsi="Times New Roman" w:cs="Times New Roman"/>
                <w:b/>
                <w:bCs/>
                <w:color w:val="202020"/>
                <w:sz w:val="24"/>
                <w:szCs w:val="24"/>
                <w:lang w:eastAsia="en-GB"/>
              </w:rPr>
              <w:t xml:space="preserve"> #</w:t>
            </w:r>
          </w:p>
        </w:tc>
      </w:tr>
      <w:tr w:rsidR="00755950" w14:paraId="082147EE" w14:textId="77777777" w:rsidTr="00CD5618">
        <w:trPr>
          <w:trHeight w:val="205"/>
        </w:trPr>
        <w:tc>
          <w:tcPr>
            <w:tcW w:w="6431" w:type="dxa"/>
          </w:tcPr>
          <w:p w14:paraId="532DD0CC"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Rescaling (Rescaling)</w:t>
            </w:r>
          </w:p>
        </w:tc>
        <w:tc>
          <w:tcPr>
            <w:tcW w:w="2385" w:type="dxa"/>
          </w:tcPr>
          <w:p w14:paraId="1FB01055" w14:textId="355CF5C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48, 48, 1)</w:t>
            </w:r>
          </w:p>
        </w:tc>
        <w:tc>
          <w:tcPr>
            <w:tcW w:w="1638" w:type="dxa"/>
          </w:tcPr>
          <w:p w14:paraId="406F47C6" w14:textId="1E500024"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10061CDD" w14:textId="77777777" w:rsidTr="00CD5618">
        <w:trPr>
          <w:trHeight w:val="205"/>
        </w:trPr>
        <w:tc>
          <w:tcPr>
            <w:tcW w:w="6431" w:type="dxa"/>
          </w:tcPr>
          <w:p w14:paraId="7FD1367F"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Sequential (Sequential)</w:t>
            </w:r>
          </w:p>
        </w:tc>
        <w:tc>
          <w:tcPr>
            <w:tcW w:w="2385" w:type="dxa"/>
          </w:tcPr>
          <w:p w14:paraId="18249974" w14:textId="1BEF9CCB"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48, 48, 1)</w:t>
            </w:r>
          </w:p>
        </w:tc>
        <w:tc>
          <w:tcPr>
            <w:tcW w:w="1638" w:type="dxa"/>
          </w:tcPr>
          <w:p w14:paraId="4F1FBF98" w14:textId="7E2232ED"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24361F15" w14:textId="77777777" w:rsidTr="00CD5618">
        <w:trPr>
          <w:trHeight w:val="205"/>
        </w:trPr>
        <w:tc>
          <w:tcPr>
            <w:tcW w:w="6431" w:type="dxa"/>
          </w:tcPr>
          <w:p w14:paraId="558DFA50"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conv2d_7 (Conv2D)</w:t>
            </w:r>
          </w:p>
        </w:tc>
        <w:tc>
          <w:tcPr>
            <w:tcW w:w="2385" w:type="dxa"/>
          </w:tcPr>
          <w:p w14:paraId="42C8B976" w14:textId="229C2162"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46, 46, 32)</w:t>
            </w:r>
          </w:p>
        </w:tc>
        <w:tc>
          <w:tcPr>
            <w:tcW w:w="1638" w:type="dxa"/>
          </w:tcPr>
          <w:p w14:paraId="297FBB03" w14:textId="5E04AD7D"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320</w:t>
            </w:r>
          </w:p>
        </w:tc>
      </w:tr>
      <w:tr w:rsidR="00755950" w14:paraId="4F9418F0" w14:textId="77777777" w:rsidTr="00CD5618">
        <w:trPr>
          <w:trHeight w:val="205"/>
        </w:trPr>
        <w:tc>
          <w:tcPr>
            <w:tcW w:w="6431" w:type="dxa"/>
          </w:tcPr>
          <w:p w14:paraId="4B533CEC"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conv2d_8 (Conv2D)</w:t>
            </w:r>
          </w:p>
        </w:tc>
        <w:tc>
          <w:tcPr>
            <w:tcW w:w="2385" w:type="dxa"/>
          </w:tcPr>
          <w:p w14:paraId="535510D6" w14:textId="5881030B"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44, 44, 64)</w:t>
            </w:r>
          </w:p>
        </w:tc>
        <w:tc>
          <w:tcPr>
            <w:tcW w:w="1638" w:type="dxa"/>
          </w:tcPr>
          <w:p w14:paraId="0173B930" w14:textId="1BDEAE9C"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18496</w:t>
            </w:r>
          </w:p>
        </w:tc>
      </w:tr>
      <w:tr w:rsidR="00755950" w14:paraId="62D7D628" w14:textId="77777777" w:rsidTr="00CD5618">
        <w:trPr>
          <w:trHeight w:val="205"/>
        </w:trPr>
        <w:tc>
          <w:tcPr>
            <w:tcW w:w="6431" w:type="dxa"/>
          </w:tcPr>
          <w:p w14:paraId="7F8D995C" w14:textId="0595B949"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max_pooling2d_4 (Max</w:t>
            </w:r>
            <w:r w:rsidR="009B75E6">
              <w:rPr>
                <w:rFonts w:ascii="Times New Roman" w:eastAsia="Times New Roman" w:hAnsi="Times New Roman" w:cs="Times New Roman"/>
                <w:color w:val="202020"/>
                <w:sz w:val="24"/>
                <w:szCs w:val="24"/>
                <w:lang w:eastAsia="en-GB"/>
              </w:rPr>
              <w:t>imum</w:t>
            </w:r>
            <w:r>
              <w:rPr>
                <w:rFonts w:ascii="Times New Roman" w:eastAsia="Times New Roman" w:hAnsi="Times New Roman" w:cs="Times New Roman"/>
                <w:color w:val="202020"/>
                <w:sz w:val="24"/>
                <w:szCs w:val="24"/>
                <w:lang w:eastAsia="en-GB"/>
              </w:rPr>
              <w:t>Pooling2)</w:t>
            </w:r>
          </w:p>
        </w:tc>
        <w:tc>
          <w:tcPr>
            <w:tcW w:w="2385" w:type="dxa"/>
          </w:tcPr>
          <w:p w14:paraId="7641527C" w14:textId="11ECA58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22, 22, 64)</w:t>
            </w:r>
          </w:p>
        </w:tc>
        <w:tc>
          <w:tcPr>
            <w:tcW w:w="1638" w:type="dxa"/>
          </w:tcPr>
          <w:p w14:paraId="430646D3" w14:textId="48DD575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6A1CC71F" w14:textId="77777777" w:rsidTr="00CD5618">
        <w:trPr>
          <w:trHeight w:val="205"/>
        </w:trPr>
        <w:tc>
          <w:tcPr>
            <w:tcW w:w="6431" w:type="dxa"/>
          </w:tcPr>
          <w:p w14:paraId="0D3F9DA4"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dropout_3 ( Dropout)</w:t>
            </w:r>
          </w:p>
        </w:tc>
        <w:tc>
          <w:tcPr>
            <w:tcW w:w="2385" w:type="dxa"/>
          </w:tcPr>
          <w:p w14:paraId="5C8F5FA3" w14:textId="139469F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22, 22, 64)</w:t>
            </w:r>
          </w:p>
        </w:tc>
        <w:tc>
          <w:tcPr>
            <w:tcW w:w="1638" w:type="dxa"/>
          </w:tcPr>
          <w:p w14:paraId="0354DFDD" w14:textId="6E6C4EB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257615EB" w14:textId="77777777" w:rsidTr="00CD5618">
        <w:trPr>
          <w:trHeight w:val="205"/>
        </w:trPr>
        <w:tc>
          <w:tcPr>
            <w:tcW w:w="6431" w:type="dxa"/>
          </w:tcPr>
          <w:p w14:paraId="6D0FE60D"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conv2d_9 (Conv2D)</w:t>
            </w:r>
          </w:p>
        </w:tc>
        <w:tc>
          <w:tcPr>
            <w:tcW w:w="2385" w:type="dxa"/>
          </w:tcPr>
          <w:p w14:paraId="15F95FE2" w14:textId="3B81D112"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20, 20, 64)</w:t>
            </w:r>
          </w:p>
        </w:tc>
        <w:tc>
          <w:tcPr>
            <w:tcW w:w="1638" w:type="dxa"/>
          </w:tcPr>
          <w:p w14:paraId="1AE02EF4" w14:textId="04FC9159"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36928</w:t>
            </w:r>
          </w:p>
        </w:tc>
      </w:tr>
      <w:tr w:rsidR="00755950" w14:paraId="6B1FB116" w14:textId="77777777" w:rsidTr="00CD5618">
        <w:trPr>
          <w:trHeight w:val="218"/>
        </w:trPr>
        <w:tc>
          <w:tcPr>
            <w:tcW w:w="6431" w:type="dxa"/>
          </w:tcPr>
          <w:p w14:paraId="3E339297"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conv2d_10 (Conv2D)</w:t>
            </w:r>
          </w:p>
        </w:tc>
        <w:tc>
          <w:tcPr>
            <w:tcW w:w="2385" w:type="dxa"/>
          </w:tcPr>
          <w:p w14:paraId="5B8B89DD" w14:textId="5EDD04DD"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18, 18, 64)</w:t>
            </w:r>
          </w:p>
        </w:tc>
        <w:tc>
          <w:tcPr>
            <w:tcW w:w="1638" w:type="dxa"/>
          </w:tcPr>
          <w:p w14:paraId="1334C96A" w14:textId="4271CA7B"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36928</w:t>
            </w:r>
          </w:p>
        </w:tc>
      </w:tr>
      <w:tr w:rsidR="00755950" w14:paraId="5B9BD22D" w14:textId="77777777" w:rsidTr="00CD5618">
        <w:trPr>
          <w:trHeight w:val="205"/>
        </w:trPr>
        <w:tc>
          <w:tcPr>
            <w:tcW w:w="6431" w:type="dxa"/>
          </w:tcPr>
          <w:p w14:paraId="39D98111"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conv2d_11 (Conv2D)</w:t>
            </w:r>
          </w:p>
        </w:tc>
        <w:tc>
          <w:tcPr>
            <w:tcW w:w="2385" w:type="dxa"/>
          </w:tcPr>
          <w:p w14:paraId="68394E8D" w14:textId="3EB81B82"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18, 18, 128)</w:t>
            </w:r>
          </w:p>
        </w:tc>
        <w:tc>
          <w:tcPr>
            <w:tcW w:w="1638" w:type="dxa"/>
          </w:tcPr>
          <w:p w14:paraId="79876E35" w14:textId="47E674A4"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73856</w:t>
            </w:r>
          </w:p>
        </w:tc>
      </w:tr>
      <w:tr w:rsidR="00755950" w14:paraId="6EB9BBA0" w14:textId="77777777" w:rsidTr="00CD5618">
        <w:trPr>
          <w:trHeight w:val="205"/>
        </w:trPr>
        <w:tc>
          <w:tcPr>
            <w:tcW w:w="6431" w:type="dxa"/>
          </w:tcPr>
          <w:p w14:paraId="03DAE9FC" w14:textId="07F3D3AE"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max_pooling2d_5 (Max</w:t>
            </w:r>
            <w:r w:rsidR="009B75E6">
              <w:rPr>
                <w:rFonts w:ascii="Times New Roman" w:eastAsia="Times New Roman" w:hAnsi="Times New Roman" w:cs="Times New Roman"/>
                <w:color w:val="202020"/>
                <w:sz w:val="24"/>
                <w:szCs w:val="24"/>
                <w:lang w:eastAsia="en-GB"/>
              </w:rPr>
              <w:t>imum</w:t>
            </w:r>
            <w:r>
              <w:rPr>
                <w:rFonts w:ascii="Times New Roman" w:eastAsia="Times New Roman" w:hAnsi="Times New Roman" w:cs="Times New Roman"/>
                <w:color w:val="202020"/>
                <w:sz w:val="24"/>
                <w:szCs w:val="24"/>
                <w:lang w:eastAsia="en-GB"/>
              </w:rPr>
              <w:t>Pooling2)</w:t>
            </w:r>
          </w:p>
        </w:tc>
        <w:tc>
          <w:tcPr>
            <w:tcW w:w="2385" w:type="dxa"/>
          </w:tcPr>
          <w:p w14:paraId="004F0FAA" w14:textId="06544EC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8, 8, 128)</w:t>
            </w:r>
          </w:p>
        </w:tc>
        <w:tc>
          <w:tcPr>
            <w:tcW w:w="1638" w:type="dxa"/>
          </w:tcPr>
          <w:p w14:paraId="74189930" w14:textId="6F15807B"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64925C2A" w14:textId="77777777" w:rsidTr="00CD5618">
        <w:trPr>
          <w:trHeight w:val="205"/>
        </w:trPr>
        <w:tc>
          <w:tcPr>
            <w:tcW w:w="6431" w:type="dxa"/>
          </w:tcPr>
          <w:p w14:paraId="665FD4A5"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conv2d_12 (Conv2D)</w:t>
            </w:r>
          </w:p>
        </w:tc>
        <w:tc>
          <w:tcPr>
            <w:tcW w:w="2385" w:type="dxa"/>
          </w:tcPr>
          <w:p w14:paraId="056DB0F6" w14:textId="11D8840A"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6, 6, 128)</w:t>
            </w:r>
          </w:p>
        </w:tc>
        <w:tc>
          <w:tcPr>
            <w:tcW w:w="1638" w:type="dxa"/>
          </w:tcPr>
          <w:p w14:paraId="5C2A79E0" w14:textId="335A88CA"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147584</w:t>
            </w:r>
          </w:p>
        </w:tc>
      </w:tr>
      <w:tr w:rsidR="00755950" w14:paraId="04FD8ED4" w14:textId="77777777" w:rsidTr="00CD5618">
        <w:trPr>
          <w:trHeight w:val="205"/>
        </w:trPr>
        <w:tc>
          <w:tcPr>
            <w:tcW w:w="6431" w:type="dxa"/>
          </w:tcPr>
          <w:p w14:paraId="5DE6B6A2"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conv2d_13 (Conv2D)</w:t>
            </w:r>
          </w:p>
        </w:tc>
        <w:tc>
          <w:tcPr>
            <w:tcW w:w="2385" w:type="dxa"/>
          </w:tcPr>
          <w:p w14:paraId="76F95CF5" w14:textId="783EE8D4"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4, 4, 256)</w:t>
            </w:r>
          </w:p>
        </w:tc>
        <w:tc>
          <w:tcPr>
            <w:tcW w:w="1638" w:type="dxa"/>
          </w:tcPr>
          <w:p w14:paraId="577029B9" w14:textId="7FCE6153"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295168</w:t>
            </w:r>
          </w:p>
        </w:tc>
      </w:tr>
      <w:tr w:rsidR="00755950" w14:paraId="350FE4AC" w14:textId="77777777" w:rsidTr="00CD5618">
        <w:trPr>
          <w:trHeight w:val="205"/>
        </w:trPr>
        <w:tc>
          <w:tcPr>
            <w:tcW w:w="6431" w:type="dxa"/>
          </w:tcPr>
          <w:p w14:paraId="0E5D0EB8"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max_pooling2d_6 (MaxPooling2)</w:t>
            </w:r>
          </w:p>
        </w:tc>
        <w:tc>
          <w:tcPr>
            <w:tcW w:w="2385" w:type="dxa"/>
          </w:tcPr>
          <w:p w14:paraId="230A690F" w14:textId="39993D85"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2, 2, 256)</w:t>
            </w:r>
          </w:p>
        </w:tc>
        <w:tc>
          <w:tcPr>
            <w:tcW w:w="1638" w:type="dxa"/>
          </w:tcPr>
          <w:p w14:paraId="616D3179" w14:textId="2B78AC88"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0D3A4684" w14:textId="77777777" w:rsidTr="00CD5618">
        <w:trPr>
          <w:trHeight w:val="205"/>
        </w:trPr>
        <w:tc>
          <w:tcPr>
            <w:tcW w:w="6431" w:type="dxa"/>
          </w:tcPr>
          <w:p w14:paraId="3DC45BAC"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max_pooling2d_7 (MaxPooling2)</w:t>
            </w:r>
          </w:p>
        </w:tc>
        <w:tc>
          <w:tcPr>
            <w:tcW w:w="2385" w:type="dxa"/>
          </w:tcPr>
          <w:p w14:paraId="30FDB060" w14:textId="780E7BE9"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 1, 256)</w:t>
            </w:r>
          </w:p>
        </w:tc>
        <w:tc>
          <w:tcPr>
            <w:tcW w:w="1638" w:type="dxa"/>
          </w:tcPr>
          <w:p w14:paraId="0F641304" w14:textId="4F7FAF2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084E1984" w14:textId="77777777" w:rsidTr="00CD5618">
        <w:trPr>
          <w:trHeight w:val="205"/>
        </w:trPr>
        <w:tc>
          <w:tcPr>
            <w:tcW w:w="6431" w:type="dxa"/>
          </w:tcPr>
          <w:p w14:paraId="0FAFE310"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dropout_4 ( Dropout)</w:t>
            </w:r>
          </w:p>
        </w:tc>
        <w:tc>
          <w:tcPr>
            <w:tcW w:w="2385" w:type="dxa"/>
          </w:tcPr>
          <w:p w14:paraId="69A69DA0" w14:textId="1C09384A"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 1, 256)</w:t>
            </w:r>
          </w:p>
        </w:tc>
        <w:tc>
          <w:tcPr>
            <w:tcW w:w="1638" w:type="dxa"/>
          </w:tcPr>
          <w:p w14:paraId="37F9E189" w14:textId="706F4B8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5532DAF7" w14:textId="77777777" w:rsidTr="00CD5618">
        <w:trPr>
          <w:trHeight w:val="205"/>
        </w:trPr>
        <w:tc>
          <w:tcPr>
            <w:tcW w:w="6431" w:type="dxa"/>
          </w:tcPr>
          <w:p w14:paraId="3735A124"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flattern_1 (Flatten)</w:t>
            </w:r>
          </w:p>
        </w:tc>
        <w:tc>
          <w:tcPr>
            <w:tcW w:w="2385" w:type="dxa"/>
          </w:tcPr>
          <w:p w14:paraId="1F73A0CC" w14:textId="1C86BD2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256)</w:t>
            </w:r>
          </w:p>
        </w:tc>
        <w:tc>
          <w:tcPr>
            <w:tcW w:w="1638" w:type="dxa"/>
          </w:tcPr>
          <w:p w14:paraId="31EC66DC" w14:textId="78B14425"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208E9A49" w14:textId="77777777" w:rsidTr="00CD5618">
        <w:trPr>
          <w:trHeight w:val="205"/>
        </w:trPr>
        <w:tc>
          <w:tcPr>
            <w:tcW w:w="6431" w:type="dxa"/>
          </w:tcPr>
          <w:p w14:paraId="1B0715CB"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dense_2 (Dense)</w:t>
            </w:r>
          </w:p>
        </w:tc>
        <w:tc>
          <w:tcPr>
            <w:tcW w:w="2385" w:type="dxa"/>
          </w:tcPr>
          <w:p w14:paraId="79DBBAF9" w14:textId="7AE1C4F4"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1024)</w:t>
            </w:r>
          </w:p>
        </w:tc>
        <w:tc>
          <w:tcPr>
            <w:tcW w:w="1638" w:type="dxa"/>
          </w:tcPr>
          <w:p w14:paraId="7DA0E56E" w14:textId="0DB75329"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263168</w:t>
            </w:r>
          </w:p>
        </w:tc>
      </w:tr>
      <w:tr w:rsidR="00755950" w14:paraId="43B3E334" w14:textId="77777777" w:rsidTr="00CD5618">
        <w:trPr>
          <w:trHeight w:val="205"/>
        </w:trPr>
        <w:tc>
          <w:tcPr>
            <w:tcW w:w="6431" w:type="dxa"/>
          </w:tcPr>
          <w:p w14:paraId="19C19699"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dropout_5 ( Dropout)</w:t>
            </w:r>
          </w:p>
        </w:tc>
        <w:tc>
          <w:tcPr>
            <w:tcW w:w="2385" w:type="dxa"/>
          </w:tcPr>
          <w:p w14:paraId="32BB2846" w14:textId="584EC833"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1024)</w:t>
            </w:r>
          </w:p>
        </w:tc>
        <w:tc>
          <w:tcPr>
            <w:tcW w:w="1638" w:type="dxa"/>
          </w:tcPr>
          <w:p w14:paraId="5104E437" w14:textId="4CFDF62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r w:rsidR="00755950" w14:paraId="631893B5" w14:textId="77777777" w:rsidTr="00CD5618">
        <w:trPr>
          <w:trHeight w:val="205"/>
        </w:trPr>
        <w:tc>
          <w:tcPr>
            <w:tcW w:w="6431" w:type="dxa"/>
          </w:tcPr>
          <w:p w14:paraId="672017D5" w14:textId="77777777"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dense_3 (Dense)</w:t>
            </w:r>
          </w:p>
        </w:tc>
        <w:tc>
          <w:tcPr>
            <w:tcW w:w="2385" w:type="dxa"/>
          </w:tcPr>
          <w:p w14:paraId="553F2D54" w14:textId="36A62115"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(None, 7)</w:t>
            </w:r>
          </w:p>
        </w:tc>
        <w:tc>
          <w:tcPr>
            <w:tcW w:w="1638" w:type="dxa"/>
          </w:tcPr>
          <w:p w14:paraId="73BADF61" w14:textId="3F5E5A39"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7175</w:t>
            </w:r>
          </w:p>
        </w:tc>
      </w:tr>
      <w:tr w:rsidR="00755950" w14:paraId="497208BE" w14:textId="77777777" w:rsidTr="00CD5618">
        <w:trPr>
          <w:trHeight w:val="205"/>
        </w:trPr>
        <w:tc>
          <w:tcPr>
            <w:tcW w:w="6431" w:type="dxa"/>
          </w:tcPr>
          <w:p w14:paraId="40E7702E" w14:textId="35AE3527" w:rsidR="00755950" w:rsidRDefault="009B75E6"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In All</w:t>
            </w:r>
            <w:r w:rsidR="00755950">
              <w:rPr>
                <w:rFonts w:ascii="Times New Roman" w:eastAsia="Times New Roman" w:hAnsi="Times New Roman" w:cs="Times New Roman"/>
                <w:color w:val="202020"/>
                <w:sz w:val="24"/>
                <w:szCs w:val="24"/>
                <w:lang w:eastAsia="en-GB"/>
              </w:rPr>
              <w:t xml:space="preserve"> param</w:t>
            </w:r>
            <w:r>
              <w:rPr>
                <w:rFonts w:ascii="Times New Roman" w:eastAsia="Times New Roman" w:hAnsi="Times New Roman" w:cs="Times New Roman"/>
                <w:color w:val="202020"/>
                <w:sz w:val="24"/>
                <w:szCs w:val="24"/>
                <w:lang w:eastAsia="en-GB"/>
              </w:rPr>
              <w:t>eter</w:t>
            </w:r>
            <w:r w:rsidR="00755950">
              <w:rPr>
                <w:rFonts w:ascii="Times New Roman" w:eastAsia="Times New Roman" w:hAnsi="Times New Roman" w:cs="Times New Roman"/>
                <w:color w:val="202020"/>
                <w:sz w:val="24"/>
                <w:szCs w:val="24"/>
                <w:lang w:eastAsia="en-GB"/>
              </w:rPr>
              <w:t>s:</w:t>
            </w:r>
          </w:p>
        </w:tc>
        <w:tc>
          <w:tcPr>
            <w:tcW w:w="2385" w:type="dxa"/>
          </w:tcPr>
          <w:p w14:paraId="09C75DFF" w14:textId="77777777" w:rsidR="00755950" w:rsidRDefault="00755950" w:rsidP="00F65DF1">
            <w:pPr>
              <w:jc w:val="both"/>
              <w:rPr>
                <w:rFonts w:ascii="Times New Roman" w:eastAsia="Times New Roman" w:hAnsi="Times New Roman" w:cs="Times New Roman"/>
                <w:color w:val="202020"/>
                <w:sz w:val="24"/>
                <w:szCs w:val="24"/>
                <w:lang w:eastAsia="en-GB"/>
              </w:rPr>
            </w:pPr>
          </w:p>
        </w:tc>
        <w:tc>
          <w:tcPr>
            <w:tcW w:w="1638" w:type="dxa"/>
          </w:tcPr>
          <w:p w14:paraId="406DA57A" w14:textId="5288E541"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879,623</w:t>
            </w:r>
          </w:p>
        </w:tc>
      </w:tr>
      <w:tr w:rsidR="00755950" w14:paraId="347681F5" w14:textId="77777777" w:rsidTr="00CD5618">
        <w:trPr>
          <w:trHeight w:val="205"/>
        </w:trPr>
        <w:tc>
          <w:tcPr>
            <w:tcW w:w="6431" w:type="dxa"/>
          </w:tcPr>
          <w:p w14:paraId="36C64F8B" w14:textId="7EAE16A2" w:rsidR="00755950" w:rsidRDefault="00F65DF1"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Adaptable</w:t>
            </w:r>
            <w:r w:rsidR="00755950">
              <w:rPr>
                <w:rFonts w:ascii="Times New Roman" w:eastAsia="Times New Roman" w:hAnsi="Times New Roman" w:cs="Times New Roman"/>
                <w:color w:val="202020"/>
                <w:sz w:val="24"/>
                <w:szCs w:val="24"/>
                <w:lang w:eastAsia="en-GB"/>
              </w:rPr>
              <w:t xml:space="preserve"> param</w:t>
            </w:r>
            <w:r w:rsidR="009B75E6">
              <w:rPr>
                <w:rFonts w:ascii="Times New Roman" w:eastAsia="Times New Roman" w:hAnsi="Times New Roman" w:cs="Times New Roman"/>
                <w:color w:val="202020"/>
                <w:sz w:val="24"/>
                <w:szCs w:val="24"/>
                <w:lang w:eastAsia="en-GB"/>
              </w:rPr>
              <w:t>eter</w:t>
            </w:r>
            <w:r w:rsidR="00755950">
              <w:rPr>
                <w:rFonts w:ascii="Times New Roman" w:eastAsia="Times New Roman" w:hAnsi="Times New Roman" w:cs="Times New Roman"/>
                <w:color w:val="202020"/>
                <w:sz w:val="24"/>
                <w:szCs w:val="24"/>
                <w:lang w:eastAsia="en-GB"/>
              </w:rPr>
              <w:t>s:</w:t>
            </w:r>
          </w:p>
        </w:tc>
        <w:tc>
          <w:tcPr>
            <w:tcW w:w="2385" w:type="dxa"/>
          </w:tcPr>
          <w:p w14:paraId="70E65E43" w14:textId="77777777" w:rsidR="00755950" w:rsidRDefault="00755950" w:rsidP="00F65DF1">
            <w:pPr>
              <w:jc w:val="both"/>
              <w:rPr>
                <w:rFonts w:ascii="Times New Roman" w:eastAsia="Times New Roman" w:hAnsi="Times New Roman" w:cs="Times New Roman"/>
                <w:color w:val="202020"/>
                <w:sz w:val="24"/>
                <w:szCs w:val="24"/>
                <w:lang w:eastAsia="en-GB"/>
              </w:rPr>
            </w:pPr>
          </w:p>
        </w:tc>
        <w:tc>
          <w:tcPr>
            <w:tcW w:w="1638" w:type="dxa"/>
          </w:tcPr>
          <w:p w14:paraId="50BB1737" w14:textId="47BE6BA6"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879,623</w:t>
            </w:r>
          </w:p>
        </w:tc>
      </w:tr>
      <w:tr w:rsidR="00755950" w14:paraId="4B647AAE" w14:textId="77777777" w:rsidTr="00CD5618">
        <w:trPr>
          <w:trHeight w:val="205"/>
        </w:trPr>
        <w:tc>
          <w:tcPr>
            <w:tcW w:w="6431" w:type="dxa"/>
          </w:tcPr>
          <w:p w14:paraId="416459D6" w14:textId="6B1715E1"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Non-</w:t>
            </w:r>
            <w:r w:rsidR="00F65DF1">
              <w:rPr>
                <w:rFonts w:ascii="Times New Roman" w:eastAsia="Times New Roman" w:hAnsi="Times New Roman" w:cs="Times New Roman"/>
                <w:color w:val="202020"/>
                <w:sz w:val="24"/>
                <w:szCs w:val="24"/>
                <w:lang w:eastAsia="en-GB"/>
              </w:rPr>
              <w:t>Adaptable</w:t>
            </w:r>
            <w:r>
              <w:rPr>
                <w:rFonts w:ascii="Times New Roman" w:eastAsia="Times New Roman" w:hAnsi="Times New Roman" w:cs="Times New Roman"/>
                <w:color w:val="202020"/>
                <w:sz w:val="24"/>
                <w:szCs w:val="24"/>
                <w:lang w:eastAsia="en-GB"/>
              </w:rPr>
              <w:t xml:space="preserve"> param</w:t>
            </w:r>
            <w:r w:rsidR="009B75E6">
              <w:rPr>
                <w:rFonts w:ascii="Times New Roman" w:eastAsia="Times New Roman" w:hAnsi="Times New Roman" w:cs="Times New Roman"/>
                <w:color w:val="202020"/>
                <w:sz w:val="24"/>
                <w:szCs w:val="24"/>
                <w:lang w:eastAsia="en-GB"/>
              </w:rPr>
              <w:t>eter</w:t>
            </w:r>
            <w:r>
              <w:rPr>
                <w:rFonts w:ascii="Times New Roman" w:eastAsia="Times New Roman" w:hAnsi="Times New Roman" w:cs="Times New Roman"/>
                <w:color w:val="202020"/>
                <w:sz w:val="24"/>
                <w:szCs w:val="24"/>
                <w:lang w:eastAsia="en-GB"/>
              </w:rPr>
              <w:t>s:</w:t>
            </w:r>
          </w:p>
        </w:tc>
        <w:tc>
          <w:tcPr>
            <w:tcW w:w="2385" w:type="dxa"/>
          </w:tcPr>
          <w:p w14:paraId="41D74BAC" w14:textId="77777777" w:rsidR="00755950" w:rsidRDefault="00755950" w:rsidP="00F65DF1">
            <w:pPr>
              <w:jc w:val="both"/>
              <w:rPr>
                <w:rFonts w:ascii="Times New Roman" w:eastAsia="Times New Roman" w:hAnsi="Times New Roman" w:cs="Times New Roman"/>
                <w:color w:val="202020"/>
                <w:sz w:val="24"/>
                <w:szCs w:val="24"/>
                <w:lang w:eastAsia="en-GB"/>
              </w:rPr>
            </w:pPr>
          </w:p>
        </w:tc>
        <w:tc>
          <w:tcPr>
            <w:tcW w:w="1638" w:type="dxa"/>
          </w:tcPr>
          <w:p w14:paraId="7B7ED2A8" w14:textId="6F34A894" w:rsidR="00755950" w:rsidRDefault="00755950" w:rsidP="00F65DF1">
            <w:pPr>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0</w:t>
            </w:r>
          </w:p>
        </w:tc>
      </w:tr>
    </w:tbl>
    <w:p w14:paraId="3E60CF77" w14:textId="77777777" w:rsidR="00595EA6" w:rsidRDefault="00595EA6"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57E92624" w14:textId="2669298B" w:rsidR="00245817" w:rsidRDefault="00B050E4"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 xml:space="preserve">In the </w:t>
      </w:r>
      <w:r w:rsidR="00245817">
        <w:rPr>
          <w:rFonts w:ascii="Times New Roman" w:eastAsia="Times New Roman" w:hAnsi="Times New Roman" w:cs="Times New Roman"/>
          <w:color w:val="202020"/>
          <w:sz w:val="24"/>
          <w:szCs w:val="24"/>
          <w:lang w:eastAsia="en-GB"/>
        </w:rPr>
        <w:t>above</w:t>
      </w:r>
      <w:r w:rsidRPr="00E52E64">
        <w:rPr>
          <w:rFonts w:ascii="Times New Roman" w:eastAsia="Times New Roman" w:hAnsi="Times New Roman" w:cs="Times New Roman"/>
          <w:color w:val="202020"/>
          <w:sz w:val="24"/>
          <w:szCs w:val="24"/>
          <w:lang w:eastAsia="en-GB"/>
        </w:rPr>
        <w:t xml:space="preserve"> flowchart shown, we see that one image is of 48 * 48 pixels and it has the conv2d </w:t>
      </w:r>
    </w:p>
    <w:p w14:paraId="41A67FC0" w14:textId="3DD71D2F" w:rsidR="00CF71EF" w:rsidRDefault="00B050E4"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r w:rsidRPr="00E52E64">
        <w:rPr>
          <w:rFonts w:ascii="Times New Roman" w:eastAsia="Times New Roman" w:hAnsi="Times New Roman" w:cs="Times New Roman"/>
          <w:color w:val="202020"/>
          <w:sz w:val="24"/>
          <w:szCs w:val="24"/>
          <w:lang w:eastAsia="en-GB"/>
        </w:rPr>
        <w:t xml:space="preserve">layers for input, also the other subcaste is </w:t>
      </w:r>
      <w:r w:rsidR="00245817" w:rsidRPr="00E52E64">
        <w:rPr>
          <w:rFonts w:ascii="Times New Roman" w:eastAsia="Times New Roman" w:hAnsi="Times New Roman" w:cs="Times New Roman"/>
          <w:color w:val="202020"/>
          <w:sz w:val="24"/>
          <w:szCs w:val="24"/>
          <w:lang w:eastAsia="en-GB"/>
        </w:rPr>
        <w:t>Added</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Conv2D</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Following</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with</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conv2d_1Conv2D</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w:t>
      </w:r>
      <w:r w:rsidR="00245817">
        <w:rPr>
          <w:rFonts w:ascii="Times New Roman" w:eastAsia="Times New Roman" w:hAnsi="Times New Roman" w:cs="Times New Roman"/>
          <w:color w:val="202020"/>
          <w:sz w:val="24"/>
          <w:szCs w:val="24"/>
          <w:lang w:eastAsia="en-GB"/>
        </w:rPr>
        <w:t xml:space="preserve"> </w:t>
      </w:r>
      <w:r w:rsidR="00245817" w:rsidRPr="00E52E64">
        <w:rPr>
          <w:rFonts w:ascii="Times New Roman" w:eastAsia="Times New Roman" w:hAnsi="Times New Roman" w:cs="Times New Roman"/>
          <w:color w:val="202020"/>
          <w:sz w:val="24"/>
          <w:szCs w:val="24"/>
          <w:lang w:eastAsia="en-GB"/>
        </w:rPr>
        <w:t xml:space="preserve">Then the batch normalization is done of the inputs we've taken. also we move to </w:t>
      </w:r>
      <w:r w:rsidR="00CF71EF" w:rsidRPr="00E52E64">
        <w:rPr>
          <w:rFonts w:ascii="Times New Roman" w:eastAsia="Times New Roman" w:hAnsi="Times New Roman" w:cs="Times New Roman"/>
          <w:color w:val="202020"/>
          <w:sz w:val="24"/>
          <w:szCs w:val="24"/>
          <w:lang w:eastAsia="en-GB"/>
        </w:rPr>
        <w:t>drop</w:t>
      </w:r>
      <w:r w:rsidR="00CF71EF">
        <w:rPr>
          <w:rFonts w:ascii="Times New Roman" w:eastAsia="Times New Roman" w:hAnsi="Times New Roman" w:cs="Times New Roman"/>
          <w:color w:val="202020"/>
          <w:sz w:val="24"/>
          <w:szCs w:val="24"/>
          <w:lang w:eastAsia="en-GB"/>
        </w:rPr>
        <w:t xml:space="preserve"> </w:t>
      </w:r>
      <w:r w:rsidR="00CF71EF" w:rsidRPr="00E52E64">
        <w:rPr>
          <w:rFonts w:ascii="Times New Roman" w:eastAsia="Times New Roman" w:hAnsi="Times New Roman" w:cs="Times New Roman"/>
          <w:color w:val="202020"/>
          <w:sz w:val="24"/>
          <w:szCs w:val="24"/>
          <w:lang w:eastAsia="en-GB"/>
        </w:rPr>
        <w:t xml:space="preserve">outing the inputs and repeating doing it, also flatting, then to get the asked thick. </w:t>
      </w:r>
    </w:p>
    <w:p w14:paraId="2B7FB674" w14:textId="77777777" w:rsidR="00CF71EF" w:rsidRPr="00E52E64" w:rsidRDefault="00CF71EF"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5D87417A" w14:textId="20D4A310" w:rsidR="00CF71EF" w:rsidRDefault="00DD7AD6"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r>
        <w:rPr>
          <w:rFonts w:ascii="Times New Roman" w:eastAsia="Times New Roman" w:hAnsi="Times New Roman" w:cs="Times New Roman"/>
          <w:color w:val="202020"/>
          <w:sz w:val="24"/>
          <w:szCs w:val="24"/>
          <w:lang w:eastAsia="en-GB"/>
        </w:rPr>
        <w:t>Also, here as illustrated in Figure 4, the Deep Learning model</w:t>
      </w:r>
      <w:r w:rsidR="00CD5618">
        <w:rPr>
          <w:rFonts w:ascii="Times New Roman" w:eastAsia="Times New Roman" w:hAnsi="Times New Roman" w:cs="Times New Roman"/>
          <w:color w:val="202020"/>
          <w:sz w:val="24"/>
          <w:szCs w:val="24"/>
          <w:lang w:eastAsia="en-GB"/>
        </w:rPr>
        <w:t>’s framework consists of an input segmentation subcaste, three or four added on convolutional nets (CNN) layers, and a completely integrated set of every (48*48,1) to seven classes</w:t>
      </w:r>
      <w:r w:rsidR="00CF71EF" w:rsidRPr="00E52E64">
        <w:rPr>
          <w:rFonts w:ascii="Times New Roman" w:eastAsia="Times New Roman" w:hAnsi="Times New Roman" w:cs="Times New Roman"/>
          <w:color w:val="202020"/>
          <w:sz w:val="24"/>
          <w:szCs w:val="24"/>
          <w:lang w:eastAsia="en-GB"/>
        </w:rPr>
        <w:t xml:space="preserve">. </w:t>
      </w:r>
      <w:r w:rsidR="00CD5618">
        <w:rPr>
          <w:rFonts w:ascii="Times New Roman" w:eastAsia="Times New Roman" w:hAnsi="Times New Roman" w:cs="Times New Roman"/>
          <w:color w:val="202020"/>
          <w:sz w:val="24"/>
          <w:szCs w:val="24"/>
          <w:lang w:eastAsia="en-GB"/>
        </w:rPr>
        <w:t>A standardization, pooling, and powerhouse layer with numerous supply sections comes after every one of the three CNNs.</w:t>
      </w:r>
    </w:p>
    <w:p w14:paraId="28E7CE26" w14:textId="77777777" w:rsidR="00CF71EF" w:rsidRDefault="00CF71EF" w:rsidP="00CF71EF">
      <w:pPr>
        <w:shd w:val="clear" w:color="auto" w:fill="FFFFFF"/>
        <w:spacing w:after="0" w:line="240" w:lineRule="auto"/>
        <w:jc w:val="both"/>
        <w:rPr>
          <w:rFonts w:ascii="Times New Roman" w:eastAsia="Times New Roman" w:hAnsi="Times New Roman" w:cs="Times New Roman"/>
          <w:color w:val="202020"/>
          <w:sz w:val="24"/>
          <w:szCs w:val="24"/>
          <w:lang w:eastAsia="en-GB"/>
        </w:rPr>
      </w:pPr>
    </w:p>
    <w:p w14:paraId="187086EC" w14:textId="5EF4FF33" w:rsidR="00755950" w:rsidRDefault="006B326D" w:rsidP="00741229">
      <w:pPr>
        <w:spacing w:before="20" w:after="20" w:line="240" w:lineRule="auto"/>
        <w:jc w:val="both"/>
        <w:rPr>
          <w:rFonts w:ascii="Times New Roman" w:eastAsia="Times New Roman" w:hAnsi="Times New Roman" w:cs="Times New Roman"/>
          <w:color w:val="202020"/>
          <w:sz w:val="24"/>
          <w:szCs w:val="24"/>
          <w:lang w:eastAsia="en-GB"/>
        </w:rPr>
      </w:pPr>
      <w:r w:rsidRPr="006B326D">
        <w:rPr>
          <w:rFonts w:ascii="Times New Roman" w:eastAsia="Times New Roman" w:hAnsi="Times New Roman" w:cs="Times New Roman"/>
          <w:color w:val="202020"/>
          <w:sz w:val="24"/>
          <w:szCs w:val="24"/>
          <w:lang w:eastAsia="en-GB"/>
        </w:rPr>
        <w:t xml:space="preserve">If we only suppose, for the sake of demonstration, that the machines are developed using various picture divisions in the Training, Confirmation, and Testing sets. The accompanying figure displays 300 photos that were generated for training, evaluated on 200 more photographs, and then stored for use in the testing phase. The exam consisted of 120 photos, and the mean result was 80%. Moreover, a categorized intra- and inter loss </w:t>
      </w:r>
      <w:r w:rsidRPr="006B326D">
        <w:rPr>
          <w:rFonts w:ascii="Times New Roman" w:eastAsia="Times New Roman" w:hAnsi="Times New Roman" w:cs="Times New Roman"/>
          <w:color w:val="202020"/>
          <w:sz w:val="24"/>
          <w:szCs w:val="24"/>
          <w:lang w:eastAsia="en-GB"/>
        </w:rPr>
        <w:lastRenderedPageBreak/>
        <w:t>function was used in this study. In the table below, the DCNN architecture is illustrated.</w:t>
      </w:r>
      <w:r>
        <w:rPr>
          <w:rFonts w:ascii="Times New Roman" w:eastAsia="Times New Roman" w:hAnsi="Times New Roman" w:cs="Times New Roman"/>
          <w:color w:val="202020"/>
          <w:sz w:val="24"/>
          <w:szCs w:val="24"/>
          <w:lang w:eastAsia="en-GB"/>
        </w:rPr>
        <w:t xml:space="preserve"> </w:t>
      </w:r>
    </w:p>
    <w:p w14:paraId="53CAAEE0" w14:textId="77777777" w:rsidR="00061E02" w:rsidRDefault="00061E02" w:rsidP="00741229">
      <w:pPr>
        <w:spacing w:before="20" w:after="20" w:line="240" w:lineRule="auto"/>
        <w:jc w:val="both"/>
        <w:rPr>
          <w:rFonts w:ascii="Times New Roman" w:hAnsi="Times New Roman" w:cs="Times New Roman"/>
          <w:b/>
          <w:bCs/>
          <w:sz w:val="24"/>
          <w:szCs w:val="24"/>
        </w:rPr>
      </w:pPr>
    </w:p>
    <w:p w14:paraId="0690D7CD" w14:textId="36C0AB18" w:rsidR="00F57298" w:rsidRPr="00BC68E0" w:rsidRDefault="00BC68E0" w:rsidP="00741229">
      <w:pPr>
        <w:spacing w:before="20" w:after="20" w:line="240" w:lineRule="auto"/>
        <w:jc w:val="both"/>
        <w:rPr>
          <w:rFonts w:ascii="Times New Roman" w:hAnsi="Times New Roman" w:cs="Times New Roman"/>
          <w:b/>
          <w:bCs/>
          <w:sz w:val="24"/>
          <w:szCs w:val="24"/>
        </w:rPr>
      </w:pPr>
      <w:r w:rsidRPr="00BC68E0">
        <w:rPr>
          <w:rFonts w:ascii="Times New Roman" w:hAnsi="Times New Roman" w:cs="Times New Roman"/>
          <w:b/>
          <w:bCs/>
          <w:sz w:val="24"/>
          <w:szCs w:val="24"/>
        </w:rPr>
        <w:t>3.2 Implementation</w:t>
      </w:r>
      <w:r w:rsidR="00F57298" w:rsidRPr="00BC68E0">
        <w:rPr>
          <w:rFonts w:ascii="Times New Roman" w:hAnsi="Times New Roman" w:cs="Times New Roman"/>
          <w:b/>
          <w:bCs/>
          <w:sz w:val="24"/>
          <w:szCs w:val="24"/>
        </w:rPr>
        <w:t xml:space="preserve"> </w:t>
      </w:r>
    </w:p>
    <w:p w14:paraId="43DA248E" w14:textId="77777777" w:rsidR="00AA3DC1" w:rsidRPr="00741229" w:rsidRDefault="00AA3DC1" w:rsidP="00741229">
      <w:pPr>
        <w:spacing w:before="20" w:after="20" w:line="240" w:lineRule="auto"/>
        <w:jc w:val="both"/>
        <w:rPr>
          <w:rFonts w:ascii="Times New Roman" w:hAnsi="Times New Roman" w:cs="Times New Roman"/>
          <w:sz w:val="24"/>
          <w:szCs w:val="24"/>
        </w:rPr>
      </w:pPr>
    </w:p>
    <w:p w14:paraId="7DB379C2" w14:textId="4DD9DDBA" w:rsidR="00F57298" w:rsidRPr="00BC68E0" w:rsidRDefault="002F2B96" w:rsidP="00741229">
      <w:pPr>
        <w:spacing w:before="20" w:after="20" w:line="240" w:lineRule="auto"/>
        <w:ind w:right="48"/>
        <w:jc w:val="both"/>
        <w:rPr>
          <w:rFonts w:ascii="Times New Roman" w:hAnsi="Times New Roman" w:cs="Times New Roman"/>
          <w:sz w:val="24"/>
          <w:szCs w:val="24"/>
          <w:u w:val="single"/>
        </w:rPr>
      </w:pPr>
      <w:bookmarkStart w:id="0" w:name="OLE_LINK1"/>
      <w:r w:rsidRPr="00BC68E0">
        <w:rPr>
          <w:rFonts w:ascii="Times New Roman" w:hAnsi="Times New Roman" w:cs="Times New Roman"/>
          <w:sz w:val="24"/>
          <w:szCs w:val="24"/>
          <w:u w:val="single"/>
        </w:rPr>
        <w:t>I</w:t>
      </w:r>
      <w:r w:rsidR="00F57298" w:rsidRPr="00BC68E0">
        <w:rPr>
          <w:rFonts w:ascii="Times New Roman" w:hAnsi="Times New Roman" w:cs="Times New Roman"/>
          <w:sz w:val="24"/>
          <w:szCs w:val="24"/>
          <w:u w:val="single"/>
        </w:rPr>
        <w:t xml:space="preserve">. </w:t>
      </w:r>
      <w:r w:rsidR="00BC68E0" w:rsidRPr="00BC68E0">
        <w:rPr>
          <w:rFonts w:ascii="Times New Roman" w:hAnsi="Times New Roman" w:cs="Times New Roman"/>
          <w:sz w:val="24"/>
          <w:szCs w:val="24"/>
          <w:u w:val="single"/>
        </w:rPr>
        <w:t>Adding different libraries,</w:t>
      </w:r>
    </w:p>
    <w:p w14:paraId="65F45266" w14:textId="2FA70062" w:rsidR="00F57298" w:rsidRDefault="00CB3911" w:rsidP="00741229">
      <w:pPr>
        <w:spacing w:before="20" w:after="20" w:line="240" w:lineRule="auto"/>
        <w:jc w:val="both"/>
        <w:rPr>
          <w:rFonts w:ascii="Times New Roman" w:hAnsi="Times New Roman" w:cs="Times New Roman"/>
          <w:sz w:val="24"/>
          <w:szCs w:val="24"/>
        </w:rPr>
      </w:pPr>
      <w:r w:rsidRPr="00CB3911">
        <w:rPr>
          <w:rFonts w:ascii="Times New Roman" w:hAnsi="Times New Roman" w:cs="Times New Roman"/>
          <w:sz w:val="24"/>
          <w:szCs w:val="24"/>
        </w:rPr>
        <w:t xml:space="preserve">The developed model was generated in Python using the basic libraries Panda, </w:t>
      </w:r>
      <w:proofErr w:type="spellStart"/>
      <w:r w:rsidRPr="00CB3911">
        <w:rPr>
          <w:rFonts w:ascii="Times New Roman" w:hAnsi="Times New Roman" w:cs="Times New Roman"/>
          <w:sz w:val="24"/>
          <w:szCs w:val="24"/>
        </w:rPr>
        <w:t>k</w:t>
      </w:r>
      <w:r>
        <w:rPr>
          <w:rFonts w:ascii="Times New Roman" w:hAnsi="Times New Roman" w:cs="Times New Roman"/>
          <w:sz w:val="24"/>
          <w:szCs w:val="24"/>
        </w:rPr>
        <w:t>e</w:t>
      </w:r>
      <w:r w:rsidRPr="00CB3911">
        <w:rPr>
          <w:rFonts w:ascii="Times New Roman" w:hAnsi="Times New Roman" w:cs="Times New Roman"/>
          <w:sz w:val="24"/>
          <w:szCs w:val="24"/>
        </w:rPr>
        <w:t>ras</w:t>
      </w:r>
      <w:proofErr w:type="spellEnd"/>
      <w:r w:rsidRPr="00CB3911">
        <w:rPr>
          <w:rFonts w:ascii="Times New Roman" w:hAnsi="Times New Roman" w:cs="Times New Roman"/>
          <w:sz w:val="24"/>
          <w:szCs w:val="24"/>
        </w:rPr>
        <w:t>, etc. in the FER-2013 Notebook.</w:t>
      </w:r>
    </w:p>
    <w:p w14:paraId="39266CFE" w14:textId="77777777" w:rsidR="00CB3911" w:rsidRPr="00741229" w:rsidRDefault="00CB3911" w:rsidP="00741229">
      <w:pPr>
        <w:spacing w:before="20" w:after="20" w:line="240" w:lineRule="auto"/>
        <w:jc w:val="both"/>
        <w:rPr>
          <w:rFonts w:ascii="Times New Roman" w:hAnsi="Times New Roman" w:cs="Times New Roman"/>
          <w:sz w:val="24"/>
          <w:szCs w:val="24"/>
        </w:rPr>
      </w:pPr>
    </w:p>
    <w:p w14:paraId="690A02EC" w14:textId="7A266F9A" w:rsidR="00F57298" w:rsidRPr="00BC68E0" w:rsidRDefault="002F2B96" w:rsidP="00741229">
      <w:pPr>
        <w:spacing w:before="20" w:after="20" w:line="240" w:lineRule="auto"/>
        <w:jc w:val="both"/>
        <w:rPr>
          <w:rFonts w:ascii="Times New Roman" w:hAnsi="Times New Roman" w:cs="Times New Roman"/>
          <w:sz w:val="24"/>
          <w:szCs w:val="24"/>
          <w:u w:val="single"/>
        </w:rPr>
      </w:pPr>
      <w:r w:rsidRPr="00BC68E0">
        <w:rPr>
          <w:rFonts w:ascii="Times New Roman" w:hAnsi="Times New Roman" w:cs="Times New Roman"/>
          <w:sz w:val="24"/>
          <w:szCs w:val="24"/>
          <w:u w:val="single"/>
        </w:rPr>
        <w:t>II</w:t>
      </w:r>
      <w:r w:rsidR="00F57298" w:rsidRPr="00BC68E0">
        <w:rPr>
          <w:rFonts w:ascii="Times New Roman" w:hAnsi="Times New Roman" w:cs="Times New Roman"/>
          <w:sz w:val="24"/>
          <w:szCs w:val="24"/>
          <w:u w:val="single"/>
        </w:rPr>
        <w:t>.</w:t>
      </w:r>
      <w:r w:rsidR="00BC68E0">
        <w:rPr>
          <w:rFonts w:ascii="Times New Roman" w:hAnsi="Times New Roman" w:cs="Times New Roman"/>
          <w:sz w:val="24"/>
          <w:szCs w:val="24"/>
          <w:u w:val="single"/>
        </w:rPr>
        <w:t xml:space="preserve"> </w:t>
      </w:r>
      <w:r w:rsidR="00BC68E0" w:rsidRPr="00BC68E0">
        <w:rPr>
          <w:rFonts w:ascii="Times New Roman" w:hAnsi="Times New Roman" w:cs="Times New Roman"/>
          <w:sz w:val="24"/>
          <w:szCs w:val="24"/>
          <w:u w:val="single"/>
        </w:rPr>
        <w:t>Dataset</w:t>
      </w:r>
      <w:r w:rsidR="00BC68E0">
        <w:rPr>
          <w:rFonts w:ascii="Times New Roman" w:hAnsi="Times New Roman" w:cs="Times New Roman"/>
          <w:sz w:val="24"/>
          <w:szCs w:val="24"/>
          <w:u w:val="single"/>
        </w:rPr>
        <w:t>,</w:t>
      </w:r>
    </w:p>
    <w:p w14:paraId="401EF8D7" w14:textId="64DD48D2" w:rsidR="00F57298" w:rsidRPr="00741229" w:rsidRDefault="00CB3911" w:rsidP="00741229">
      <w:pPr>
        <w:spacing w:before="20" w:after="20" w:line="240" w:lineRule="auto"/>
        <w:jc w:val="both"/>
        <w:rPr>
          <w:rFonts w:ascii="Times New Roman" w:hAnsi="Times New Roman" w:cs="Times New Roman"/>
          <w:sz w:val="24"/>
          <w:szCs w:val="24"/>
        </w:rPr>
      </w:pPr>
      <w:r w:rsidRPr="00CB3911">
        <w:rPr>
          <w:rFonts w:ascii="Times New Roman" w:hAnsi="Times New Roman" w:cs="Times New Roman"/>
          <w:sz w:val="24"/>
          <w:szCs w:val="24"/>
        </w:rPr>
        <w:t xml:space="preserve">When utilising different strategies to obtain reliable outcomes, data is thought to be the initial and most fundamental component. </w:t>
      </w:r>
      <w:r w:rsidR="00F57298" w:rsidRPr="00741229">
        <w:rPr>
          <w:rFonts w:ascii="Times New Roman" w:hAnsi="Times New Roman" w:cs="Times New Roman"/>
          <w:sz w:val="24"/>
          <w:szCs w:val="24"/>
        </w:rPr>
        <w:t xml:space="preserve">So, we took datasets from the </w:t>
      </w:r>
      <w:r w:rsidR="00BC68E0">
        <w:rPr>
          <w:rFonts w:ascii="Times New Roman" w:hAnsi="Times New Roman" w:cs="Times New Roman"/>
          <w:sz w:val="24"/>
          <w:szCs w:val="24"/>
        </w:rPr>
        <w:t>FER-2013 the most famous and standard dataset.</w:t>
      </w:r>
    </w:p>
    <w:p w14:paraId="22F7D307" w14:textId="77777777" w:rsidR="007D07C8" w:rsidRPr="00741229" w:rsidRDefault="007D07C8" w:rsidP="00741229">
      <w:pPr>
        <w:spacing w:before="20" w:after="20" w:line="240" w:lineRule="auto"/>
        <w:jc w:val="both"/>
        <w:rPr>
          <w:rFonts w:ascii="Times New Roman" w:hAnsi="Times New Roman" w:cs="Times New Roman"/>
          <w:sz w:val="24"/>
          <w:szCs w:val="24"/>
        </w:rPr>
      </w:pPr>
    </w:p>
    <w:bookmarkEnd w:id="0"/>
    <w:p w14:paraId="6DBD82EB" w14:textId="65DDF0A9" w:rsidR="0028144C" w:rsidRDefault="00E91DCA" w:rsidP="006C4266">
      <w:pPr>
        <w:pStyle w:val="NormalWeb"/>
        <w:spacing w:before="0" w:beforeAutospacing="0" w:after="240" w:afterAutospacing="0"/>
        <w:jc w:val="both"/>
        <w:textAlignment w:val="baseline"/>
        <w:rPr>
          <w:color w:val="202020"/>
          <w:shd w:val="clear" w:color="auto" w:fill="FFFFFF"/>
        </w:rPr>
      </w:pPr>
      <w:r>
        <w:t xml:space="preserve">The </w:t>
      </w:r>
      <w:r w:rsidR="00CB3911" w:rsidRPr="00CB3911">
        <w:t>2013 FER Dataset</w:t>
      </w:r>
      <w:r>
        <w:t>,</w:t>
      </w:r>
      <w:r w:rsidR="00CB3911" w:rsidRPr="00CB3911">
        <w:t xml:space="preserve"> </w:t>
      </w:r>
      <w:r>
        <w:t>t</w:t>
      </w:r>
      <w:r w:rsidR="00CB3911" w:rsidRPr="00CB3911">
        <w:t xml:space="preserve">he data consists of </w:t>
      </w:r>
      <w:r>
        <w:t>G</w:t>
      </w:r>
      <w:r w:rsidR="00CB3911" w:rsidRPr="00CB3911">
        <w:t xml:space="preserve">rayscale pictures of </w:t>
      </w:r>
      <w:r>
        <w:t>(</w:t>
      </w:r>
      <w:r w:rsidR="00CB3911" w:rsidRPr="00CB3911">
        <w:t xml:space="preserve">48 </w:t>
      </w:r>
      <w:r>
        <w:t>*</w:t>
      </w:r>
      <w:r w:rsidR="00CB3911" w:rsidRPr="00CB3911">
        <w:t xml:space="preserve"> 48</w:t>
      </w:r>
      <w:r>
        <w:t>)</w:t>
      </w:r>
      <w:r w:rsidR="00CB3911" w:rsidRPr="00CB3911">
        <w:t xml:space="preserve"> pixel faces. Every head typically covers the very same proportion of space for each picture and is roughly located in the centre thanks to the faces' automated registration.</w:t>
      </w:r>
      <w:r w:rsidR="00CB3911">
        <w:t xml:space="preserve"> </w:t>
      </w:r>
      <w:r w:rsidR="00D107C2" w:rsidRPr="00D107C2">
        <w:rPr>
          <w:color w:val="202020"/>
          <w:shd w:val="clear" w:color="auto" w:fill="FFFFFF"/>
        </w:rPr>
        <w:t>So every face must be categorised into one of seven categories, with 0 denoting anger, 1 denoting nausea, 2 denoting fear, 3 denoting happiness, 4 denoting sadness, 5 denoting surprise, and 6 denoting neutrality. Has two columns: "pixels" and "emotion"</w:t>
      </w:r>
      <w:r w:rsidR="00D107C2">
        <w:rPr>
          <w:color w:val="202020"/>
          <w:shd w:val="clear" w:color="auto" w:fill="FFFFFF"/>
        </w:rPr>
        <w:t xml:space="preserve">. </w:t>
      </w:r>
      <w:r w:rsidR="00D107C2" w:rsidRPr="00D107C2">
        <w:rPr>
          <w:color w:val="202020"/>
          <w:shd w:val="clear" w:color="auto" w:fill="FFFFFF"/>
        </w:rPr>
        <w:t>For each image, a string encircled in quote marks is present in the "pixels" column. The values in this string are pixel values separated by spaces and are listed in row main order. Your job is to forecast the emotion column in test.csv, which only has the "pixels" column.</w:t>
      </w:r>
    </w:p>
    <w:p w14:paraId="2DE9B350" w14:textId="1CB3F101" w:rsidR="006F338E" w:rsidRPr="006F338E" w:rsidRDefault="004C633C" w:rsidP="006F338E">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Facial expression classifications ,facial recognitions system, and extraction of features, are the three steps in the categorization of the person facial expressions. The authors throughout this analysis used a framework that classifies seven is to seven fundamental human expressions at the macro level:</w:t>
      </w:r>
    </w:p>
    <w:p w14:paraId="65F297AB" w14:textId="62909565" w:rsidR="00611EAD" w:rsidRPr="004C633C" w:rsidRDefault="00611EAD"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F338E">
        <w:rPr>
          <w:rFonts w:ascii="Times New Roman" w:eastAsia="Times New Roman" w:hAnsi="Times New Roman" w:cs="Times New Roman"/>
          <w:b/>
          <w:bCs/>
          <w:sz w:val="24"/>
          <w:szCs w:val="24"/>
          <w:lang w:eastAsia="en-GB"/>
        </w:rPr>
        <w:t>1)Happy</w:t>
      </w:r>
      <w:r w:rsidRPr="006F338E">
        <w:rPr>
          <w:rFonts w:ascii="Times New Roman" w:eastAsia="Times New Roman" w:hAnsi="Times New Roman" w:cs="Times New Roman"/>
          <w:sz w:val="24"/>
          <w:szCs w:val="24"/>
          <w:lang w:eastAsia="en-GB"/>
        </w:rPr>
        <w:br/>
      </w:r>
      <w:r w:rsidR="004C633C">
        <w:rPr>
          <w:rFonts w:ascii="Times New Roman" w:eastAsia="Times New Roman" w:hAnsi="Times New Roman" w:cs="Times New Roman"/>
          <w:sz w:val="24"/>
          <w:szCs w:val="24"/>
          <w:lang w:eastAsia="en-GB"/>
        </w:rPr>
        <w:t>In a facial expression, a smug or small smile that can convey enjoyment or like for something. To process a smug or grin smile is the cheerful expression by the upper movement of the cheek muscles part and the sides or tips of the lips.</w:t>
      </w:r>
    </w:p>
    <w:p w14:paraId="26B164C6" w14:textId="77777777" w:rsidR="00611EAD" w:rsidRPr="006F338E" w:rsidRDefault="00611EAD" w:rsidP="00611EAD">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4"/>
          <w:szCs w:val="24"/>
          <w:lang w:eastAsia="en-GB"/>
        </w:rPr>
        <w:fldChar w:fldCharType="begin"/>
      </w:r>
      <w:r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Containers/UBF8T346G9.ms/WebArchiveCopyPasteTempFiles/com.microsoft.Word/page3image105101744" \* MERGEFORMATINET </w:instrText>
      </w:r>
      <w:r w:rsidRPr="006F338E">
        <w:rPr>
          <w:rFonts w:ascii="Times New Roman" w:eastAsia="Times New Roman" w:hAnsi="Times New Roman" w:cs="Times New Roman"/>
          <w:sz w:val="24"/>
          <w:szCs w:val="24"/>
          <w:lang w:eastAsia="en-GB"/>
        </w:rPr>
        <w:fldChar w:fldCharType="separate"/>
      </w:r>
      <w:r w:rsidRPr="006F338E">
        <w:rPr>
          <w:rFonts w:ascii="Times New Roman" w:eastAsia="Times New Roman" w:hAnsi="Times New Roman" w:cs="Times New Roman"/>
          <w:noProof/>
          <w:sz w:val="24"/>
          <w:szCs w:val="24"/>
          <w:lang w:eastAsia="en-GB"/>
        </w:rPr>
        <w:drawing>
          <wp:inline distT="0" distB="0" distL="0" distR="0" wp14:anchorId="2A179C23" wp14:editId="66CDB9E9">
            <wp:extent cx="2070100" cy="1409700"/>
            <wp:effectExtent l="0" t="0" r="0" b="0"/>
            <wp:docPr id="11" name="Picture 11" descr="page3image10510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051017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100" cy="1409700"/>
                    </a:xfrm>
                    <a:prstGeom prst="rect">
                      <a:avLst/>
                    </a:prstGeom>
                    <a:noFill/>
                    <a:ln>
                      <a:noFill/>
                    </a:ln>
                  </pic:spPr>
                </pic:pic>
              </a:graphicData>
            </a:graphic>
          </wp:inline>
        </w:drawing>
      </w:r>
      <w:r w:rsidRPr="006F338E">
        <w:rPr>
          <w:rFonts w:ascii="Times New Roman" w:eastAsia="Times New Roman" w:hAnsi="Times New Roman" w:cs="Times New Roman"/>
          <w:sz w:val="24"/>
          <w:szCs w:val="24"/>
          <w:lang w:eastAsia="en-GB"/>
        </w:rPr>
        <w:fldChar w:fldCharType="end"/>
      </w:r>
    </w:p>
    <w:p w14:paraId="309B2865" w14:textId="31AD7339" w:rsidR="00611EAD" w:rsidRPr="00157E93" w:rsidRDefault="00611EAD" w:rsidP="004C633C">
      <w:pPr>
        <w:spacing w:before="100" w:beforeAutospacing="1" w:after="100" w:afterAutospacing="1" w:line="240" w:lineRule="auto"/>
        <w:jc w:val="center"/>
        <w:rPr>
          <w:rFonts w:ascii="Times New Roman" w:eastAsia="Times New Roman" w:hAnsi="Times New Roman" w:cs="Times New Roman"/>
          <w:sz w:val="21"/>
          <w:szCs w:val="21"/>
          <w:lang w:eastAsia="en-GB"/>
        </w:rPr>
      </w:pPr>
      <w:r w:rsidRPr="006F338E">
        <w:rPr>
          <w:rFonts w:ascii="Times New Roman" w:eastAsia="Times New Roman" w:hAnsi="Times New Roman" w:cs="Times New Roman"/>
          <w:sz w:val="21"/>
          <w:szCs w:val="21"/>
          <w:lang w:eastAsia="en-GB"/>
        </w:rPr>
        <w:t>Fig. 2:</w:t>
      </w:r>
      <w:r w:rsidR="004C633C">
        <w:rPr>
          <w:rFonts w:ascii="Times New Roman" w:eastAsia="Times New Roman" w:hAnsi="Times New Roman" w:cs="Times New Roman"/>
          <w:sz w:val="21"/>
          <w:szCs w:val="21"/>
          <w:lang w:eastAsia="en-GB"/>
        </w:rPr>
        <w:t xml:space="preserve">Expression: Happy </w:t>
      </w:r>
      <w:r w:rsidR="00D11D2C">
        <w:rPr>
          <w:rFonts w:ascii="Times New Roman" w:eastAsia="Times New Roman" w:hAnsi="Times New Roman" w:cs="Times New Roman"/>
          <w:sz w:val="21"/>
          <w:szCs w:val="21"/>
          <w:lang w:eastAsia="en-GB"/>
        </w:rPr>
        <w:t xml:space="preserve">face </w:t>
      </w:r>
      <w:r w:rsidRPr="006F338E">
        <w:rPr>
          <w:rFonts w:ascii="Times New Roman" w:eastAsia="Times New Roman" w:hAnsi="Times New Roman" w:cs="Times New Roman"/>
          <w:sz w:val="21"/>
          <w:szCs w:val="21"/>
          <w:lang w:eastAsia="en-GB"/>
        </w:rPr>
        <w:t>(</w:t>
      </w:r>
      <w:r w:rsidR="004C633C">
        <w:rPr>
          <w:rFonts w:ascii="Times New Roman" w:eastAsia="Times New Roman" w:hAnsi="Times New Roman" w:cs="Times New Roman"/>
          <w:sz w:val="21"/>
          <w:szCs w:val="21"/>
          <w:lang w:eastAsia="en-GB"/>
        </w:rPr>
        <w:t>reference</w:t>
      </w:r>
      <w:r w:rsidRPr="006F338E">
        <w:rPr>
          <w:rFonts w:ascii="Times New Roman" w:eastAsia="Times New Roman" w:hAnsi="Times New Roman" w:cs="Times New Roman"/>
          <w:sz w:val="21"/>
          <w:szCs w:val="21"/>
          <w:lang w:eastAsia="en-GB"/>
        </w:rPr>
        <w:t xml:space="preserve">: </w:t>
      </w:r>
      <w:r w:rsidRPr="004C633C">
        <w:rPr>
          <w:rFonts w:ascii="Times New Roman" w:eastAsia="Times New Roman" w:hAnsi="Times New Roman" w:cs="Times New Roman"/>
          <w:b/>
          <w:bCs/>
          <w:sz w:val="21"/>
          <w:szCs w:val="21"/>
          <w:lang w:eastAsia="en-GB"/>
        </w:rPr>
        <w:t>[14]</w:t>
      </w:r>
      <w:r w:rsidRPr="006F338E">
        <w:rPr>
          <w:rFonts w:ascii="Times New Roman" w:eastAsia="Times New Roman" w:hAnsi="Times New Roman" w:cs="Times New Roman"/>
          <w:sz w:val="21"/>
          <w:szCs w:val="21"/>
          <w:lang w:eastAsia="en-GB"/>
        </w:rPr>
        <w:t>)</w:t>
      </w:r>
    </w:p>
    <w:p w14:paraId="416C6E90" w14:textId="77777777" w:rsidR="00700FD6" w:rsidRDefault="00611EAD"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6F338E">
        <w:rPr>
          <w:rFonts w:ascii="Times New Roman" w:eastAsia="Times New Roman" w:hAnsi="Times New Roman" w:cs="Times New Roman"/>
          <w:b/>
          <w:bCs/>
          <w:sz w:val="24"/>
          <w:szCs w:val="24"/>
          <w:lang w:eastAsia="en-GB"/>
        </w:rPr>
        <w:t>2)Anger</w:t>
      </w:r>
    </w:p>
    <w:p w14:paraId="261494DD" w14:textId="1E966183" w:rsidR="00611EAD" w:rsidRDefault="00D3743E"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Anger-</w:t>
      </w:r>
      <w:proofErr w:type="spellStart"/>
      <w:r>
        <w:rPr>
          <w:rFonts w:ascii="Times New Roman" w:eastAsia="Times New Roman" w:hAnsi="Times New Roman" w:cs="Times New Roman"/>
          <w:sz w:val="24"/>
          <w:szCs w:val="24"/>
          <w:lang w:eastAsia="en-GB"/>
        </w:rPr>
        <w:t>indignated</w:t>
      </w:r>
      <w:proofErr w:type="spellEnd"/>
      <w:r>
        <w:rPr>
          <w:rFonts w:ascii="Times New Roman" w:eastAsia="Times New Roman" w:hAnsi="Times New Roman" w:cs="Times New Roman"/>
          <w:sz w:val="24"/>
          <w:szCs w:val="24"/>
          <w:lang w:eastAsia="en-GB"/>
        </w:rPr>
        <w:t xml:space="preserve"> facial expression arrives when the demands or the  wants and reality doesn’t </w:t>
      </w:r>
      <w:r w:rsidR="00D11D2C">
        <w:rPr>
          <w:rFonts w:ascii="Times New Roman" w:eastAsia="Times New Roman" w:hAnsi="Times New Roman" w:cs="Times New Roman"/>
          <w:sz w:val="24"/>
          <w:szCs w:val="24"/>
          <w:lang w:eastAsia="en-GB"/>
        </w:rPr>
        <w:t>agree. We</w:t>
      </w:r>
      <w:r>
        <w:rPr>
          <w:rFonts w:ascii="Times New Roman" w:eastAsia="Times New Roman" w:hAnsi="Times New Roman" w:cs="Times New Roman"/>
          <w:sz w:val="24"/>
          <w:szCs w:val="24"/>
          <w:lang w:eastAsia="en-GB"/>
        </w:rPr>
        <w:t xml:space="preserve"> can showcase this expression</w:t>
      </w:r>
      <w:r w:rsidR="00D11D2C">
        <w:rPr>
          <w:rFonts w:ascii="Times New Roman" w:eastAsia="Times New Roman" w:hAnsi="Times New Roman" w:cs="Times New Roman"/>
          <w:sz w:val="24"/>
          <w:szCs w:val="24"/>
          <w:lang w:eastAsia="en-GB"/>
        </w:rPr>
        <w:t xml:space="preserve"> when</w:t>
      </w:r>
      <w:r>
        <w:rPr>
          <w:rFonts w:ascii="Times New Roman" w:eastAsia="Times New Roman" w:hAnsi="Times New Roman" w:cs="Times New Roman"/>
          <w:sz w:val="24"/>
          <w:szCs w:val="24"/>
          <w:lang w:eastAsia="en-GB"/>
        </w:rPr>
        <w:t xml:space="preserve"> </w:t>
      </w:r>
      <w:r w:rsidR="00D11D2C">
        <w:rPr>
          <w:rFonts w:ascii="Times New Roman" w:eastAsia="Times New Roman" w:hAnsi="Times New Roman" w:cs="Times New Roman"/>
          <w:sz w:val="24"/>
          <w:szCs w:val="24"/>
          <w:lang w:eastAsia="en-GB"/>
        </w:rPr>
        <w:t xml:space="preserve">showing the eyes are keen when staring, also by narrowing the lips, and also when our eyebrows come closers and shrinks to each other and bend down </w:t>
      </w:r>
      <w:r w:rsidR="00611EAD" w:rsidRPr="006F338E">
        <w:rPr>
          <w:rFonts w:ascii="Times New Roman" w:eastAsia="Times New Roman" w:hAnsi="Times New Roman" w:cs="Times New Roman"/>
          <w:sz w:val="24"/>
          <w:szCs w:val="24"/>
          <w:lang w:eastAsia="en-GB"/>
        </w:rPr>
        <w:t xml:space="preserve">. </w:t>
      </w:r>
    </w:p>
    <w:p w14:paraId="7E9F965B" w14:textId="77777777" w:rsidR="00611EAD" w:rsidRDefault="00611EAD" w:rsidP="00611EAD">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4"/>
          <w:szCs w:val="24"/>
          <w:lang w:eastAsia="en-GB"/>
        </w:rPr>
        <w:fldChar w:fldCharType="begin"/>
      </w:r>
      <w:r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Containers/UBF8T346G9.ms/WebArchiveCopyPasteTempFiles/com.microsoft.Word/page4image38779312" \* MERGEFORMATINET </w:instrText>
      </w:r>
      <w:r w:rsidRPr="006F338E">
        <w:rPr>
          <w:rFonts w:ascii="Times New Roman" w:eastAsia="Times New Roman" w:hAnsi="Times New Roman" w:cs="Times New Roman"/>
          <w:sz w:val="24"/>
          <w:szCs w:val="24"/>
          <w:lang w:eastAsia="en-GB"/>
        </w:rPr>
        <w:fldChar w:fldCharType="separate"/>
      </w:r>
      <w:r w:rsidRPr="006F338E">
        <w:rPr>
          <w:rFonts w:ascii="Times New Roman" w:eastAsia="Times New Roman" w:hAnsi="Times New Roman" w:cs="Times New Roman"/>
          <w:noProof/>
          <w:sz w:val="24"/>
          <w:szCs w:val="24"/>
          <w:lang w:eastAsia="en-GB"/>
        </w:rPr>
        <w:drawing>
          <wp:inline distT="0" distB="0" distL="0" distR="0" wp14:anchorId="7D621F9E" wp14:editId="3863F9E5">
            <wp:extent cx="2070100" cy="1460500"/>
            <wp:effectExtent l="0" t="0" r="0" b="0"/>
            <wp:docPr id="10" name="Picture 10" descr="page4image3877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38779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0" cy="1460500"/>
                    </a:xfrm>
                    <a:prstGeom prst="rect">
                      <a:avLst/>
                    </a:prstGeom>
                    <a:noFill/>
                    <a:ln>
                      <a:noFill/>
                    </a:ln>
                  </pic:spPr>
                </pic:pic>
              </a:graphicData>
            </a:graphic>
          </wp:inline>
        </w:drawing>
      </w:r>
      <w:r w:rsidRPr="006F338E">
        <w:rPr>
          <w:rFonts w:ascii="Times New Roman" w:eastAsia="Times New Roman" w:hAnsi="Times New Roman" w:cs="Times New Roman"/>
          <w:sz w:val="24"/>
          <w:szCs w:val="24"/>
          <w:lang w:eastAsia="en-GB"/>
        </w:rPr>
        <w:fldChar w:fldCharType="end"/>
      </w:r>
    </w:p>
    <w:p w14:paraId="4B582A7A" w14:textId="61F30FA8" w:rsidR="00611EAD" w:rsidRDefault="00611EAD" w:rsidP="009F6843">
      <w:pPr>
        <w:spacing w:before="100" w:beforeAutospacing="1" w:after="100" w:afterAutospacing="1" w:line="240" w:lineRule="auto"/>
        <w:jc w:val="center"/>
        <w:rPr>
          <w:rFonts w:ascii="Times New Roman" w:eastAsia="Times New Roman" w:hAnsi="Times New Roman" w:cs="Times New Roman"/>
          <w:sz w:val="21"/>
          <w:szCs w:val="21"/>
          <w:lang w:eastAsia="en-GB"/>
        </w:rPr>
      </w:pPr>
      <w:r w:rsidRPr="006F338E">
        <w:rPr>
          <w:rFonts w:ascii="Times New Roman" w:eastAsia="Times New Roman" w:hAnsi="Times New Roman" w:cs="Times New Roman"/>
          <w:sz w:val="21"/>
          <w:szCs w:val="21"/>
          <w:lang w:eastAsia="en-GB"/>
        </w:rPr>
        <w:t xml:space="preserve">Fig. 3: </w:t>
      </w:r>
      <w:r w:rsidR="00D11D2C">
        <w:rPr>
          <w:rFonts w:ascii="Times New Roman" w:eastAsia="Times New Roman" w:hAnsi="Times New Roman" w:cs="Times New Roman"/>
          <w:sz w:val="21"/>
          <w:szCs w:val="21"/>
          <w:lang w:eastAsia="en-GB"/>
        </w:rPr>
        <w:t>E</w:t>
      </w:r>
      <w:r w:rsidRPr="006F338E">
        <w:rPr>
          <w:rFonts w:ascii="Times New Roman" w:eastAsia="Times New Roman" w:hAnsi="Times New Roman" w:cs="Times New Roman"/>
          <w:sz w:val="21"/>
          <w:szCs w:val="21"/>
          <w:lang w:eastAsia="en-GB"/>
        </w:rPr>
        <w:t>xpression</w:t>
      </w:r>
      <w:r w:rsidR="00D11D2C">
        <w:rPr>
          <w:rFonts w:ascii="Times New Roman" w:eastAsia="Times New Roman" w:hAnsi="Times New Roman" w:cs="Times New Roman"/>
          <w:sz w:val="21"/>
          <w:szCs w:val="21"/>
          <w:lang w:eastAsia="en-GB"/>
        </w:rPr>
        <w:t>: Anger face</w:t>
      </w:r>
      <w:r w:rsidRPr="006F338E">
        <w:rPr>
          <w:rFonts w:ascii="Times New Roman" w:eastAsia="Times New Roman" w:hAnsi="Times New Roman" w:cs="Times New Roman"/>
          <w:sz w:val="21"/>
          <w:szCs w:val="21"/>
          <w:lang w:eastAsia="en-GB"/>
        </w:rPr>
        <w:t xml:space="preserve"> (</w:t>
      </w:r>
      <w:r w:rsidR="00D11D2C">
        <w:rPr>
          <w:rFonts w:ascii="Times New Roman" w:eastAsia="Times New Roman" w:hAnsi="Times New Roman" w:cs="Times New Roman"/>
          <w:sz w:val="21"/>
          <w:szCs w:val="21"/>
          <w:lang w:eastAsia="en-GB"/>
        </w:rPr>
        <w:t>reference</w:t>
      </w:r>
      <w:r w:rsidRPr="006F338E">
        <w:rPr>
          <w:rFonts w:ascii="Times New Roman" w:eastAsia="Times New Roman" w:hAnsi="Times New Roman" w:cs="Times New Roman"/>
          <w:sz w:val="21"/>
          <w:szCs w:val="21"/>
          <w:lang w:eastAsia="en-GB"/>
        </w:rPr>
        <w:t xml:space="preserve">: </w:t>
      </w:r>
      <w:r w:rsidRPr="00D11D2C">
        <w:rPr>
          <w:rFonts w:ascii="Times New Roman" w:eastAsia="Times New Roman" w:hAnsi="Times New Roman" w:cs="Times New Roman"/>
          <w:b/>
          <w:bCs/>
          <w:sz w:val="21"/>
          <w:szCs w:val="21"/>
          <w:lang w:eastAsia="en-GB"/>
        </w:rPr>
        <w:t>[14]</w:t>
      </w:r>
      <w:r w:rsidRPr="00D11D2C">
        <w:rPr>
          <w:rFonts w:ascii="Times New Roman" w:eastAsia="Times New Roman" w:hAnsi="Times New Roman" w:cs="Times New Roman"/>
          <w:sz w:val="21"/>
          <w:szCs w:val="21"/>
          <w:lang w:eastAsia="en-GB"/>
        </w:rPr>
        <w:t>)</w:t>
      </w:r>
    </w:p>
    <w:p w14:paraId="0D3600E4" w14:textId="77777777" w:rsidR="00700FD6" w:rsidRDefault="00611EAD"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F338E">
        <w:rPr>
          <w:rFonts w:ascii="Times New Roman" w:eastAsia="Times New Roman" w:hAnsi="Times New Roman" w:cs="Times New Roman"/>
          <w:b/>
          <w:bCs/>
          <w:sz w:val="24"/>
          <w:szCs w:val="24"/>
          <w:lang w:eastAsia="en-GB"/>
        </w:rPr>
        <w:t>3)Sadness</w:t>
      </w:r>
    </w:p>
    <w:p w14:paraId="2A6CC1C6" w14:textId="70AFAF07" w:rsidR="00611EAD" w:rsidRPr="006F338E" w:rsidRDefault="00D11D2C"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Here in this expression, we certainly get disappointed or a sense of missing something certain, a face and dull face will arise.</w:t>
      </w:r>
      <w:r w:rsidRPr="006F338E">
        <w:rPr>
          <w:rFonts w:ascii="Times New Roman" w:eastAsia="Times New Roman" w:hAnsi="Times New Roman" w:cs="Times New Roman"/>
          <w:sz w:val="24"/>
          <w:szCs w:val="24"/>
          <w:lang w:eastAsia="en-GB"/>
        </w:rPr>
        <w:t xml:space="preserve"> </w:t>
      </w:r>
      <w:r w:rsidR="00642191">
        <w:rPr>
          <w:rFonts w:ascii="Times New Roman" w:eastAsia="Times New Roman" w:hAnsi="Times New Roman" w:cs="Times New Roman"/>
          <w:sz w:val="24"/>
          <w:szCs w:val="24"/>
          <w:lang w:eastAsia="en-GB"/>
        </w:rPr>
        <w:t>Determined by the features of a sad face expression, which includes a loss of concentration to the eye, a lowering pull of the lips, and a dropping of the upper eyelid.</w:t>
      </w:r>
    </w:p>
    <w:p w14:paraId="295296A2" w14:textId="77777777" w:rsidR="00611EAD" w:rsidRDefault="00611EAD" w:rsidP="00611EAD">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4"/>
          <w:szCs w:val="24"/>
          <w:lang w:eastAsia="en-GB"/>
        </w:rPr>
        <w:fldChar w:fldCharType="begin"/>
      </w:r>
      <w:r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Containers/UBF8T346G9.ms/WebArchiveCopyPasteTempFiles/com.microsoft.Word/page4image38776608" \* MERGEFORMATINET </w:instrText>
      </w:r>
      <w:r w:rsidRPr="006F338E">
        <w:rPr>
          <w:rFonts w:ascii="Times New Roman" w:eastAsia="Times New Roman" w:hAnsi="Times New Roman" w:cs="Times New Roman"/>
          <w:sz w:val="24"/>
          <w:szCs w:val="24"/>
          <w:lang w:eastAsia="en-GB"/>
        </w:rPr>
        <w:fldChar w:fldCharType="separate"/>
      </w:r>
      <w:r w:rsidRPr="006F338E">
        <w:rPr>
          <w:rFonts w:ascii="Times New Roman" w:eastAsia="Times New Roman" w:hAnsi="Times New Roman" w:cs="Times New Roman"/>
          <w:noProof/>
          <w:sz w:val="24"/>
          <w:szCs w:val="24"/>
          <w:lang w:eastAsia="en-GB"/>
        </w:rPr>
        <w:drawing>
          <wp:inline distT="0" distB="0" distL="0" distR="0" wp14:anchorId="6E7685A7" wp14:editId="53F2521A">
            <wp:extent cx="2070100" cy="1409700"/>
            <wp:effectExtent l="0" t="0" r="0" b="0"/>
            <wp:docPr id="16" name="Picture 16" descr="page4image3877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87766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00" cy="1409700"/>
                    </a:xfrm>
                    <a:prstGeom prst="rect">
                      <a:avLst/>
                    </a:prstGeom>
                    <a:noFill/>
                    <a:ln>
                      <a:noFill/>
                    </a:ln>
                  </pic:spPr>
                </pic:pic>
              </a:graphicData>
            </a:graphic>
          </wp:inline>
        </w:drawing>
      </w:r>
      <w:r w:rsidRPr="006F338E">
        <w:rPr>
          <w:rFonts w:ascii="Times New Roman" w:eastAsia="Times New Roman" w:hAnsi="Times New Roman" w:cs="Times New Roman"/>
          <w:sz w:val="24"/>
          <w:szCs w:val="24"/>
          <w:lang w:eastAsia="en-GB"/>
        </w:rPr>
        <w:fldChar w:fldCharType="end"/>
      </w:r>
    </w:p>
    <w:p w14:paraId="60698630" w14:textId="143575C0" w:rsidR="00611EAD" w:rsidRDefault="00611EAD" w:rsidP="009F6843">
      <w:pPr>
        <w:spacing w:before="100" w:beforeAutospacing="1" w:after="100" w:afterAutospacing="1" w:line="240" w:lineRule="auto"/>
        <w:jc w:val="center"/>
        <w:rPr>
          <w:rFonts w:ascii="Times New Roman" w:eastAsia="Times New Roman" w:hAnsi="Times New Roman" w:cs="Times New Roman"/>
          <w:sz w:val="21"/>
          <w:szCs w:val="21"/>
          <w:lang w:eastAsia="en-GB"/>
        </w:rPr>
      </w:pPr>
      <w:r w:rsidRPr="006F338E">
        <w:rPr>
          <w:rFonts w:ascii="Times New Roman" w:eastAsia="Times New Roman" w:hAnsi="Times New Roman" w:cs="Times New Roman"/>
          <w:sz w:val="21"/>
          <w:szCs w:val="21"/>
          <w:lang w:eastAsia="en-GB"/>
        </w:rPr>
        <w:t xml:space="preserve">Fig. 4: </w:t>
      </w:r>
      <w:r w:rsidR="00642191">
        <w:rPr>
          <w:rFonts w:ascii="Times New Roman" w:eastAsia="Times New Roman" w:hAnsi="Times New Roman" w:cs="Times New Roman"/>
          <w:sz w:val="21"/>
          <w:szCs w:val="21"/>
          <w:lang w:eastAsia="en-GB"/>
        </w:rPr>
        <w:t>Expression: sad Face</w:t>
      </w:r>
      <w:r w:rsidRPr="006F338E">
        <w:rPr>
          <w:rFonts w:ascii="Times New Roman" w:eastAsia="Times New Roman" w:hAnsi="Times New Roman" w:cs="Times New Roman"/>
          <w:sz w:val="21"/>
          <w:szCs w:val="21"/>
          <w:lang w:eastAsia="en-GB"/>
        </w:rPr>
        <w:t>(</w:t>
      </w:r>
      <w:r w:rsidR="00642191">
        <w:rPr>
          <w:rFonts w:ascii="Times New Roman" w:eastAsia="Times New Roman" w:hAnsi="Times New Roman" w:cs="Times New Roman"/>
          <w:sz w:val="21"/>
          <w:szCs w:val="21"/>
          <w:lang w:eastAsia="en-GB"/>
        </w:rPr>
        <w:t>reference</w:t>
      </w:r>
      <w:r w:rsidRPr="006F338E">
        <w:rPr>
          <w:rFonts w:ascii="Times New Roman" w:eastAsia="Times New Roman" w:hAnsi="Times New Roman" w:cs="Times New Roman"/>
          <w:sz w:val="21"/>
          <w:szCs w:val="21"/>
          <w:lang w:eastAsia="en-GB"/>
        </w:rPr>
        <w:t xml:space="preserve">: </w:t>
      </w:r>
      <w:r w:rsidRPr="00642191">
        <w:rPr>
          <w:rFonts w:ascii="Times New Roman" w:eastAsia="Times New Roman" w:hAnsi="Times New Roman" w:cs="Times New Roman"/>
          <w:b/>
          <w:bCs/>
          <w:sz w:val="21"/>
          <w:szCs w:val="21"/>
          <w:lang w:eastAsia="en-GB"/>
        </w:rPr>
        <w:t>[14]</w:t>
      </w:r>
      <w:r w:rsidRPr="006F338E">
        <w:rPr>
          <w:rFonts w:ascii="Times New Roman" w:eastAsia="Times New Roman" w:hAnsi="Times New Roman" w:cs="Times New Roman"/>
          <w:sz w:val="21"/>
          <w:szCs w:val="21"/>
          <w:lang w:eastAsia="en-GB"/>
        </w:rPr>
        <w:t>)</w:t>
      </w:r>
    </w:p>
    <w:p w14:paraId="2E0EA149" w14:textId="77777777" w:rsidR="00700FD6" w:rsidRDefault="00700FD6"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p>
    <w:p w14:paraId="0CAA8D6A" w14:textId="77777777" w:rsidR="00700FD6" w:rsidRDefault="00700FD6"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p>
    <w:p w14:paraId="4B4DC843" w14:textId="024E3096" w:rsidR="00611EAD" w:rsidRDefault="00611EAD"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6F338E">
        <w:rPr>
          <w:rFonts w:ascii="Times New Roman" w:eastAsia="Times New Roman" w:hAnsi="Times New Roman" w:cs="Times New Roman"/>
          <w:b/>
          <w:bCs/>
          <w:sz w:val="24"/>
          <w:szCs w:val="24"/>
          <w:lang w:eastAsia="en-GB"/>
        </w:rPr>
        <w:t>4)Fear</w:t>
      </w:r>
    </w:p>
    <w:p w14:paraId="0208909B" w14:textId="034ADC38" w:rsidR="00611EAD" w:rsidRDefault="009F6843"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F6843">
        <w:rPr>
          <w:rFonts w:ascii="Times New Roman" w:eastAsia="Times New Roman" w:hAnsi="Times New Roman" w:cs="Times New Roman"/>
          <w:sz w:val="24"/>
          <w:szCs w:val="24"/>
          <w:lang w:eastAsia="en-GB"/>
        </w:rPr>
        <w:t xml:space="preserve">Fear is a type of expression that manifests when a person finds themselves unable to handle a situation or in a frightening environment. The two eyebrows that raise simultaneously, the tightened eyelids, and the </w:t>
      </w:r>
      <w:r>
        <w:rPr>
          <w:rFonts w:ascii="Times New Roman" w:eastAsia="Times New Roman" w:hAnsi="Times New Roman" w:cs="Times New Roman"/>
          <w:sz w:val="24"/>
          <w:szCs w:val="24"/>
          <w:lang w:eastAsia="en-GB"/>
        </w:rPr>
        <w:t xml:space="preserve">parallelly to the group, </w:t>
      </w:r>
      <w:r w:rsidRPr="009F6843">
        <w:rPr>
          <w:rFonts w:ascii="Times New Roman" w:eastAsia="Times New Roman" w:hAnsi="Times New Roman" w:cs="Times New Roman"/>
          <w:sz w:val="24"/>
          <w:szCs w:val="24"/>
          <w:lang w:eastAsia="en-GB"/>
        </w:rPr>
        <w:t xml:space="preserve"> wide lips all indicate anxiety on a person's face.</w:t>
      </w:r>
    </w:p>
    <w:p w14:paraId="1DA02AC1" w14:textId="77777777" w:rsidR="00611EAD" w:rsidRPr="006F338E" w:rsidRDefault="00611EAD" w:rsidP="00611EAD">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4"/>
          <w:szCs w:val="24"/>
          <w:lang w:eastAsia="en-GB"/>
        </w:rPr>
        <w:fldChar w:fldCharType="begin"/>
      </w:r>
      <w:r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Containers/UBF8T346G9.ms/WebArchiveCopyPasteTempFiles/com.microsoft.Word/page4image38779936" \* MERGEFORMATINET </w:instrText>
      </w:r>
      <w:r w:rsidRPr="006F338E">
        <w:rPr>
          <w:rFonts w:ascii="Times New Roman" w:eastAsia="Times New Roman" w:hAnsi="Times New Roman" w:cs="Times New Roman"/>
          <w:sz w:val="24"/>
          <w:szCs w:val="24"/>
          <w:lang w:eastAsia="en-GB"/>
        </w:rPr>
        <w:fldChar w:fldCharType="separate"/>
      </w:r>
      <w:r w:rsidRPr="006F338E">
        <w:rPr>
          <w:rFonts w:ascii="Times New Roman" w:eastAsia="Times New Roman" w:hAnsi="Times New Roman" w:cs="Times New Roman"/>
          <w:noProof/>
          <w:sz w:val="24"/>
          <w:szCs w:val="24"/>
          <w:lang w:eastAsia="en-GB"/>
        </w:rPr>
        <w:drawing>
          <wp:inline distT="0" distB="0" distL="0" distR="0" wp14:anchorId="124481CB" wp14:editId="6934141F">
            <wp:extent cx="2070100" cy="1460500"/>
            <wp:effectExtent l="0" t="0" r="0" b="0"/>
            <wp:docPr id="3" name="Picture 3" descr="page4image3877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387799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1460500"/>
                    </a:xfrm>
                    <a:prstGeom prst="rect">
                      <a:avLst/>
                    </a:prstGeom>
                    <a:noFill/>
                    <a:ln>
                      <a:noFill/>
                    </a:ln>
                  </pic:spPr>
                </pic:pic>
              </a:graphicData>
            </a:graphic>
          </wp:inline>
        </w:drawing>
      </w:r>
      <w:r w:rsidRPr="006F338E">
        <w:rPr>
          <w:rFonts w:ascii="Times New Roman" w:eastAsia="Times New Roman" w:hAnsi="Times New Roman" w:cs="Times New Roman"/>
          <w:sz w:val="24"/>
          <w:szCs w:val="24"/>
          <w:lang w:eastAsia="en-GB"/>
        </w:rPr>
        <w:fldChar w:fldCharType="end"/>
      </w:r>
    </w:p>
    <w:p w14:paraId="64A6C24F" w14:textId="03133DC6" w:rsidR="00157E93" w:rsidRPr="006F338E" w:rsidRDefault="00611EAD" w:rsidP="009F6843">
      <w:pPr>
        <w:spacing w:before="100" w:beforeAutospacing="1" w:after="100" w:afterAutospacing="1" w:line="240" w:lineRule="auto"/>
        <w:jc w:val="center"/>
        <w:rPr>
          <w:rFonts w:ascii="Times New Roman" w:eastAsia="Times New Roman" w:hAnsi="Times New Roman" w:cs="Times New Roman"/>
          <w:sz w:val="21"/>
          <w:szCs w:val="21"/>
          <w:lang w:eastAsia="en-GB"/>
        </w:rPr>
      </w:pPr>
      <w:r w:rsidRPr="006F338E">
        <w:rPr>
          <w:rFonts w:ascii="Times New Roman" w:eastAsia="Times New Roman" w:hAnsi="Times New Roman" w:cs="Times New Roman"/>
          <w:sz w:val="21"/>
          <w:szCs w:val="21"/>
          <w:lang w:eastAsia="en-GB"/>
        </w:rPr>
        <w:t xml:space="preserve">Fig. 5: </w:t>
      </w:r>
      <w:r w:rsidR="009F6843">
        <w:rPr>
          <w:rFonts w:ascii="Times New Roman" w:eastAsia="Times New Roman" w:hAnsi="Times New Roman" w:cs="Times New Roman"/>
          <w:sz w:val="21"/>
          <w:szCs w:val="21"/>
          <w:lang w:eastAsia="en-GB"/>
        </w:rPr>
        <w:t xml:space="preserve">Expression: Fear face </w:t>
      </w:r>
      <w:r w:rsidRPr="006F338E">
        <w:rPr>
          <w:rFonts w:ascii="Times New Roman" w:eastAsia="Times New Roman" w:hAnsi="Times New Roman" w:cs="Times New Roman"/>
          <w:sz w:val="21"/>
          <w:szCs w:val="21"/>
          <w:lang w:eastAsia="en-GB"/>
        </w:rPr>
        <w:t>(</w:t>
      </w:r>
      <w:r w:rsidR="009F6843">
        <w:rPr>
          <w:rFonts w:ascii="Times New Roman" w:eastAsia="Times New Roman" w:hAnsi="Times New Roman" w:cs="Times New Roman"/>
          <w:sz w:val="21"/>
          <w:szCs w:val="21"/>
          <w:lang w:eastAsia="en-GB"/>
        </w:rPr>
        <w:t xml:space="preserve">reference </w:t>
      </w:r>
      <w:r w:rsidRPr="006F338E">
        <w:rPr>
          <w:rFonts w:ascii="Times New Roman" w:eastAsia="Times New Roman" w:hAnsi="Times New Roman" w:cs="Times New Roman"/>
          <w:sz w:val="21"/>
          <w:szCs w:val="21"/>
          <w:lang w:eastAsia="en-GB"/>
        </w:rPr>
        <w:t>: [14])</w:t>
      </w:r>
    </w:p>
    <w:p w14:paraId="30F95D52" w14:textId="77777777" w:rsidR="00611EAD" w:rsidRDefault="00611EAD"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6F338E">
        <w:rPr>
          <w:rFonts w:ascii="Times New Roman" w:eastAsia="Times New Roman" w:hAnsi="Times New Roman" w:cs="Times New Roman"/>
          <w:b/>
          <w:bCs/>
          <w:sz w:val="24"/>
          <w:szCs w:val="24"/>
          <w:lang w:eastAsia="en-GB"/>
        </w:rPr>
        <w:t>5)Disgust</w:t>
      </w:r>
    </w:p>
    <w:p w14:paraId="697DEB81" w14:textId="247B74AB" w:rsidR="00611EAD" w:rsidRDefault="009F6843" w:rsidP="00611EAD">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expression is seen when a human being sees something cringe or unusual or after hearing to something that is irrelevant. To observe this expression</w:t>
      </w:r>
      <w:r w:rsidR="00690427">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humans </w:t>
      </w:r>
      <w:r w:rsidR="00611EAD" w:rsidRPr="006F338E">
        <w:rPr>
          <w:rFonts w:ascii="Times New Roman" w:eastAsia="Times New Roman" w:hAnsi="Times New Roman" w:cs="Times New Roman"/>
          <w:sz w:val="24"/>
          <w:szCs w:val="24"/>
          <w:lang w:eastAsia="en-GB"/>
        </w:rPr>
        <w:t xml:space="preserve"> </w:t>
      </w:r>
      <w:r w:rsidR="00690427">
        <w:rPr>
          <w:rFonts w:ascii="Times New Roman" w:eastAsia="Times New Roman" w:hAnsi="Times New Roman" w:cs="Times New Roman"/>
          <w:sz w:val="24"/>
          <w:szCs w:val="24"/>
          <w:lang w:eastAsia="en-GB"/>
        </w:rPr>
        <w:t xml:space="preserve">make signs of distaste when the upper lip raises and shrink appear at </w:t>
      </w:r>
      <w:proofErr w:type="spellStart"/>
      <w:r w:rsidR="00690427">
        <w:rPr>
          <w:rFonts w:ascii="Times New Roman" w:eastAsia="Times New Roman" w:hAnsi="Times New Roman" w:cs="Times New Roman"/>
          <w:sz w:val="24"/>
          <w:szCs w:val="24"/>
          <w:lang w:eastAsia="en-GB"/>
        </w:rPr>
        <w:t>he</w:t>
      </w:r>
      <w:proofErr w:type="spellEnd"/>
      <w:r w:rsidR="00690427">
        <w:rPr>
          <w:rFonts w:ascii="Times New Roman" w:eastAsia="Times New Roman" w:hAnsi="Times New Roman" w:cs="Times New Roman"/>
          <w:sz w:val="24"/>
          <w:szCs w:val="24"/>
          <w:lang w:eastAsia="en-GB"/>
        </w:rPr>
        <w:t xml:space="preserve"> nasal bridge. </w:t>
      </w:r>
    </w:p>
    <w:p w14:paraId="1EC0A71B" w14:textId="77777777" w:rsidR="00611EAD" w:rsidRDefault="00611EAD" w:rsidP="00611EAD">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4"/>
          <w:szCs w:val="24"/>
          <w:lang w:eastAsia="en-GB"/>
        </w:rPr>
        <w:fldChar w:fldCharType="begin"/>
      </w:r>
      <w:r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Containers/UBF8T346G9.ms/WebArchiveCopyPasteTempFiles/com.microsoft.Word/page4image38769120" \* MERGEFORMATINET </w:instrText>
      </w:r>
      <w:r w:rsidRPr="006F338E">
        <w:rPr>
          <w:rFonts w:ascii="Times New Roman" w:eastAsia="Times New Roman" w:hAnsi="Times New Roman" w:cs="Times New Roman"/>
          <w:sz w:val="24"/>
          <w:szCs w:val="24"/>
          <w:lang w:eastAsia="en-GB"/>
        </w:rPr>
        <w:fldChar w:fldCharType="separate"/>
      </w:r>
      <w:r w:rsidRPr="006F338E">
        <w:rPr>
          <w:rFonts w:ascii="Times New Roman" w:eastAsia="Times New Roman" w:hAnsi="Times New Roman" w:cs="Times New Roman"/>
          <w:noProof/>
          <w:sz w:val="24"/>
          <w:szCs w:val="24"/>
          <w:lang w:eastAsia="en-GB"/>
        </w:rPr>
        <w:drawing>
          <wp:inline distT="0" distB="0" distL="0" distR="0" wp14:anchorId="0DF4DF21" wp14:editId="06209DC1">
            <wp:extent cx="2070100" cy="1460500"/>
            <wp:effectExtent l="0" t="0" r="0" b="0"/>
            <wp:docPr id="9" name="Picture 9" descr="page4image3876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38769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0" cy="1460500"/>
                    </a:xfrm>
                    <a:prstGeom prst="rect">
                      <a:avLst/>
                    </a:prstGeom>
                    <a:noFill/>
                    <a:ln>
                      <a:noFill/>
                    </a:ln>
                  </pic:spPr>
                </pic:pic>
              </a:graphicData>
            </a:graphic>
          </wp:inline>
        </w:drawing>
      </w:r>
      <w:r w:rsidRPr="006F338E">
        <w:rPr>
          <w:rFonts w:ascii="Times New Roman" w:eastAsia="Times New Roman" w:hAnsi="Times New Roman" w:cs="Times New Roman"/>
          <w:sz w:val="24"/>
          <w:szCs w:val="24"/>
          <w:lang w:eastAsia="en-GB"/>
        </w:rPr>
        <w:fldChar w:fldCharType="end"/>
      </w:r>
    </w:p>
    <w:p w14:paraId="1A93DCB8" w14:textId="36FA469E" w:rsidR="00157E93" w:rsidRPr="00700FD6" w:rsidRDefault="00611EAD" w:rsidP="00700FD6">
      <w:pPr>
        <w:spacing w:before="100" w:beforeAutospacing="1" w:after="100" w:afterAutospacing="1" w:line="240" w:lineRule="auto"/>
        <w:jc w:val="center"/>
        <w:rPr>
          <w:rFonts w:ascii="Times New Roman" w:eastAsia="Times New Roman" w:hAnsi="Times New Roman" w:cs="Times New Roman"/>
          <w:sz w:val="21"/>
          <w:szCs w:val="21"/>
          <w:lang w:eastAsia="en-GB"/>
        </w:rPr>
      </w:pPr>
      <w:r w:rsidRPr="006F338E">
        <w:rPr>
          <w:rFonts w:ascii="Times New Roman" w:eastAsia="Times New Roman" w:hAnsi="Times New Roman" w:cs="Times New Roman"/>
          <w:sz w:val="21"/>
          <w:szCs w:val="21"/>
          <w:lang w:eastAsia="en-GB"/>
        </w:rPr>
        <w:t xml:space="preserve">Fig. 6: Expression </w:t>
      </w:r>
      <w:r w:rsidR="00A20AF2">
        <w:rPr>
          <w:rFonts w:ascii="Times New Roman" w:eastAsia="Times New Roman" w:hAnsi="Times New Roman" w:cs="Times New Roman"/>
          <w:sz w:val="21"/>
          <w:szCs w:val="21"/>
          <w:lang w:eastAsia="en-GB"/>
        </w:rPr>
        <w:t>:</w:t>
      </w:r>
      <w:r w:rsidR="00855452">
        <w:rPr>
          <w:rFonts w:ascii="Times New Roman" w:eastAsia="Times New Roman" w:hAnsi="Times New Roman" w:cs="Times New Roman"/>
          <w:sz w:val="21"/>
          <w:szCs w:val="21"/>
          <w:lang w:eastAsia="en-GB"/>
        </w:rPr>
        <w:t xml:space="preserve"> D</w:t>
      </w:r>
      <w:r w:rsidRPr="006F338E">
        <w:rPr>
          <w:rFonts w:ascii="Times New Roman" w:eastAsia="Times New Roman" w:hAnsi="Times New Roman" w:cs="Times New Roman"/>
          <w:sz w:val="21"/>
          <w:szCs w:val="21"/>
          <w:lang w:eastAsia="en-GB"/>
        </w:rPr>
        <w:t>isgust</w:t>
      </w:r>
      <w:r w:rsidR="00A20AF2">
        <w:rPr>
          <w:rFonts w:ascii="Times New Roman" w:eastAsia="Times New Roman" w:hAnsi="Times New Roman" w:cs="Times New Roman"/>
          <w:sz w:val="21"/>
          <w:szCs w:val="21"/>
          <w:lang w:eastAsia="en-GB"/>
        </w:rPr>
        <w:t xml:space="preserve"> face</w:t>
      </w:r>
      <w:r w:rsidRPr="006F338E">
        <w:rPr>
          <w:rFonts w:ascii="Times New Roman" w:eastAsia="Times New Roman" w:hAnsi="Times New Roman" w:cs="Times New Roman"/>
          <w:sz w:val="21"/>
          <w:szCs w:val="21"/>
          <w:lang w:eastAsia="en-GB"/>
        </w:rPr>
        <w:t xml:space="preserve"> (source: [14])</w:t>
      </w:r>
    </w:p>
    <w:p w14:paraId="682BEC22" w14:textId="6A34E71B" w:rsidR="00611EAD" w:rsidRDefault="00611EAD"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F338E">
        <w:rPr>
          <w:rFonts w:ascii="Times New Roman" w:eastAsia="Times New Roman" w:hAnsi="Times New Roman" w:cs="Times New Roman"/>
          <w:b/>
          <w:bCs/>
          <w:sz w:val="24"/>
          <w:szCs w:val="24"/>
          <w:lang w:eastAsia="en-GB"/>
        </w:rPr>
        <w:t>6)Surprise</w:t>
      </w:r>
    </w:p>
    <w:p w14:paraId="33D84C5B" w14:textId="77777777" w:rsidR="00A20AF2" w:rsidRDefault="00A20AF2" w:rsidP="00A20AF2">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Here, </w:t>
      </w:r>
      <w:r w:rsidR="00690427" w:rsidRPr="00690427">
        <w:rPr>
          <w:rFonts w:ascii="Times New Roman" w:eastAsia="Times New Roman" w:hAnsi="Times New Roman" w:cs="Times New Roman"/>
          <w:sz w:val="24"/>
          <w:szCs w:val="24"/>
          <w:lang w:eastAsia="en-GB"/>
        </w:rPr>
        <w:t>Someone somewhere will show surprise when they learn of an abrupt, surprising, or important incident or message that they were not cognizant of beforehand. The raised brows, open eyes, and reflexive opening of the mouth signify a stunned look</w:t>
      </w:r>
    </w:p>
    <w:p w14:paraId="3FA959C0" w14:textId="723EBF52" w:rsidR="00700FD6" w:rsidRPr="0029694C" w:rsidRDefault="00A20AF2" w:rsidP="00A20AF2">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690427" w:rsidRPr="00690427">
        <w:rPr>
          <w:rFonts w:ascii="Times New Roman" w:eastAsia="Times New Roman" w:hAnsi="Times New Roman" w:cs="Times New Roman"/>
          <w:sz w:val="24"/>
          <w:szCs w:val="24"/>
          <w:lang w:eastAsia="en-GB"/>
        </w:rPr>
        <w:t>.</w:t>
      </w:r>
      <w:r w:rsidR="00611EAD" w:rsidRPr="006F338E">
        <w:rPr>
          <w:rFonts w:ascii="Times New Roman" w:eastAsia="Times New Roman" w:hAnsi="Times New Roman" w:cs="Times New Roman"/>
          <w:sz w:val="24"/>
          <w:szCs w:val="24"/>
          <w:lang w:eastAsia="en-GB"/>
        </w:rPr>
        <w:fldChar w:fldCharType="begin"/>
      </w:r>
      <w:r w:rsidR="00611EAD"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Containers/UBF8T346G9.ms/WebArchiveCopyPasteTempFiles/com.microsoft.Word/page4image38779104" \* MERGEFORMATINET </w:instrText>
      </w:r>
      <w:r w:rsidR="00611EAD" w:rsidRPr="006F338E">
        <w:rPr>
          <w:rFonts w:ascii="Times New Roman" w:eastAsia="Times New Roman" w:hAnsi="Times New Roman" w:cs="Times New Roman"/>
          <w:sz w:val="24"/>
          <w:szCs w:val="24"/>
          <w:lang w:eastAsia="en-GB"/>
        </w:rPr>
        <w:fldChar w:fldCharType="separate"/>
      </w:r>
      <w:r w:rsidR="00611EAD" w:rsidRPr="006F338E">
        <w:rPr>
          <w:rFonts w:ascii="Times New Roman" w:eastAsia="Times New Roman" w:hAnsi="Times New Roman" w:cs="Times New Roman"/>
          <w:noProof/>
          <w:sz w:val="24"/>
          <w:szCs w:val="24"/>
          <w:lang w:eastAsia="en-GB"/>
        </w:rPr>
        <w:drawing>
          <wp:inline distT="0" distB="0" distL="0" distR="0" wp14:anchorId="2C50A166" wp14:editId="606FD097">
            <wp:extent cx="2070100" cy="1460500"/>
            <wp:effectExtent l="0" t="0" r="0" b="0"/>
            <wp:docPr id="6" name="Picture 6" descr="page4image3877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38779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0" cy="1460500"/>
                    </a:xfrm>
                    <a:prstGeom prst="rect">
                      <a:avLst/>
                    </a:prstGeom>
                    <a:noFill/>
                    <a:ln>
                      <a:noFill/>
                    </a:ln>
                  </pic:spPr>
                </pic:pic>
              </a:graphicData>
            </a:graphic>
          </wp:inline>
        </w:drawing>
      </w:r>
      <w:r w:rsidR="00611EAD" w:rsidRPr="006F338E">
        <w:rPr>
          <w:rFonts w:ascii="Times New Roman" w:eastAsia="Times New Roman" w:hAnsi="Times New Roman" w:cs="Times New Roman"/>
          <w:sz w:val="24"/>
          <w:szCs w:val="24"/>
          <w:lang w:eastAsia="en-GB"/>
        </w:rPr>
        <w:fldChar w:fldCharType="end"/>
      </w:r>
    </w:p>
    <w:p w14:paraId="2AC75301" w14:textId="06F39DED" w:rsidR="00611EAD" w:rsidRDefault="00611EAD" w:rsidP="00700FD6">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6F338E">
        <w:rPr>
          <w:rFonts w:ascii="Times New Roman" w:eastAsia="Times New Roman" w:hAnsi="Times New Roman" w:cs="Times New Roman"/>
          <w:sz w:val="20"/>
          <w:szCs w:val="20"/>
          <w:lang w:eastAsia="en-GB"/>
        </w:rPr>
        <w:t xml:space="preserve">Fig. 7: </w:t>
      </w:r>
      <w:r w:rsidR="00A20AF2">
        <w:rPr>
          <w:rFonts w:ascii="Times New Roman" w:eastAsia="Times New Roman" w:hAnsi="Times New Roman" w:cs="Times New Roman"/>
          <w:sz w:val="20"/>
          <w:szCs w:val="20"/>
          <w:lang w:eastAsia="en-GB"/>
        </w:rPr>
        <w:t>Ex</w:t>
      </w:r>
      <w:r w:rsidRPr="006F338E">
        <w:rPr>
          <w:rFonts w:ascii="Times New Roman" w:eastAsia="Times New Roman" w:hAnsi="Times New Roman" w:cs="Times New Roman"/>
          <w:sz w:val="20"/>
          <w:szCs w:val="20"/>
          <w:lang w:eastAsia="en-GB"/>
        </w:rPr>
        <w:t>pression</w:t>
      </w:r>
      <w:r w:rsidR="00A20AF2">
        <w:rPr>
          <w:rFonts w:ascii="Times New Roman" w:eastAsia="Times New Roman" w:hAnsi="Times New Roman" w:cs="Times New Roman"/>
          <w:sz w:val="20"/>
          <w:szCs w:val="20"/>
          <w:lang w:eastAsia="en-GB"/>
        </w:rPr>
        <w:t xml:space="preserve">: </w:t>
      </w:r>
      <w:r w:rsidRPr="006F338E">
        <w:rPr>
          <w:rFonts w:ascii="Times New Roman" w:eastAsia="Times New Roman" w:hAnsi="Times New Roman" w:cs="Times New Roman"/>
          <w:sz w:val="20"/>
          <w:szCs w:val="20"/>
          <w:lang w:eastAsia="en-GB"/>
        </w:rPr>
        <w:t xml:space="preserve">surprise </w:t>
      </w:r>
      <w:r w:rsidR="00A20AF2">
        <w:rPr>
          <w:rFonts w:ascii="Times New Roman" w:eastAsia="Times New Roman" w:hAnsi="Times New Roman" w:cs="Times New Roman"/>
          <w:sz w:val="20"/>
          <w:szCs w:val="20"/>
          <w:lang w:eastAsia="en-GB"/>
        </w:rPr>
        <w:t xml:space="preserve">face </w:t>
      </w:r>
      <w:r w:rsidRPr="006F338E">
        <w:rPr>
          <w:rFonts w:ascii="Times New Roman" w:eastAsia="Times New Roman" w:hAnsi="Times New Roman" w:cs="Times New Roman"/>
          <w:sz w:val="20"/>
          <w:szCs w:val="20"/>
          <w:lang w:eastAsia="en-GB"/>
        </w:rPr>
        <w:t>(</w:t>
      </w:r>
      <w:r w:rsidR="00A20AF2">
        <w:rPr>
          <w:rFonts w:ascii="Times New Roman" w:eastAsia="Times New Roman" w:hAnsi="Times New Roman" w:cs="Times New Roman"/>
          <w:sz w:val="20"/>
          <w:szCs w:val="20"/>
          <w:lang w:eastAsia="en-GB"/>
        </w:rPr>
        <w:t>reference</w:t>
      </w:r>
      <w:r w:rsidRPr="006F338E">
        <w:rPr>
          <w:rFonts w:ascii="Times New Roman" w:eastAsia="Times New Roman" w:hAnsi="Times New Roman" w:cs="Times New Roman"/>
          <w:sz w:val="20"/>
          <w:szCs w:val="20"/>
          <w:lang w:eastAsia="en-GB"/>
        </w:rPr>
        <w:t xml:space="preserve">: </w:t>
      </w:r>
      <w:r w:rsidRPr="00A20AF2">
        <w:rPr>
          <w:rFonts w:ascii="Times New Roman" w:eastAsia="Times New Roman" w:hAnsi="Times New Roman" w:cs="Times New Roman"/>
          <w:b/>
          <w:bCs/>
          <w:sz w:val="20"/>
          <w:szCs w:val="20"/>
          <w:lang w:eastAsia="en-GB"/>
        </w:rPr>
        <w:t>[14]</w:t>
      </w:r>
      <w:r w:rsidRPr="006F338E">
        <w:rPr>
          <w:rFonts w:ascii="Times New Roman" w:eastAsia="Times New Roman" w:hAnsi="Times New Roman" w:cs="Times New Roman"/>
          <w:sz w:val="20"/>
          <w:szCs w:val="20"/>
          <w:lang w:eastAsia="en-GB"/>
        </w:rPr>
        <w:t xml:space="preserve">) </w:t>
      </w:r>
    </w:p>
    <w:p w14:paraId="3BC809C2" w14:textId="77777777" w:rsidR="00611EAD" w:rsidRPr="00FA5D44" w:rsidRDefault="00611EAD" w:rsidP="00611EA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6F338E">
        <w:rPr>
          <w:rFonts w:ascii="Times New Roman" w:eastAsia="Times New Roman" w:hAnsi="Times New Roman" w:cs="Times New Roman"/>
          <w:b/>
          <w:bCs/>
          <w:sz w:val="24"/>
          <w:szCs w:val="24"/>
          <w:lang w:eastAsia="en-GB"/>
        </w:rPr>
        <w:t xml:space="preserve">7) Contempt </w:t>
      </w:r>
    </w:p>
    <w:p w14:paraId="0349643D" w14:textId="77777777" w:rsidR="00A20AF2" w:rsidRDefault="00A20AF2" w:rsidP="00A20AF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20AF2">
        <w:rPr>
          <w:rFonts w:ascii="Times New Roman" w:eastAsia="Times New Roman" w:hAnsi="Times New Roman" w:cs="Times New Roman"/>
          <w:sz w:val="24"/>
          <w:szCs w:val="24"/>
          <w:lang w:eastAsia="en-GB"/>
        </w:rPr>
        <w:t>A man who is seen as arrogant and unrespectful typically undervalues other people based on their facial expression. The emotion can be seen by a movement that raises the oral edge.</w:t>
      </w:r>
    </w:p>
    <w:p w14:paraId="04A029AD" w14:textId="123CC259" w:rsidR="00611EAD" w:rsidRPr="006F338E" w:rsidRDefault="00A20AF2" w:rsidP="00A20AF2">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611EAD" w:rsidRPr="006F338E">
        <w:rPr>
          <w:rFonts w:ascii="Times New Roman" w:eastAsia="Times New Roman" w:hAnsi="Times New Roman" w:cs="Times New Roman"/>
          <w:sz w:val="24"/>
          <w:szCs w:val="24"/>
          <w:lang w:eastAsia="en-GB"/>
        </w:rPr>
        <w:fldChar w:fldCharType="begin"/>
      </w:r>
      <w:r w:rsidR="00611EAD" w:rsidRPr="006F338E">
        <w:rPr>
          <w:rFonts w:ascii="Times New Roman" w:eastAsia="Times New Roman" w:hAnsi="Times New Roman" w:cs="Times New Roman"/>
          <w:sz w:val="24"/>
          <w:szCs w:val="24"/>
          <w:lang w:eastAsia="en-GB"/>
        </w:rPr>
        <w:instrText xml:space="preserve"> INCLUDEPICTURE "/Users/aniruddhakulkarni/Library/Group Containers/UBF8T346G9.ms/WebArchiveCopyPasteTempFiles/com.microsoft.Word/page4image38774320" \* MERGEFORMATINET </w:instrText>
      </w:r>
      <w:r w:rsidR="00611EAD" w:rsidRPr="006F338E">
        <w:rPr>
          <w:rFonts w:ascii="Times New Roman" w:eastAsia="Times New Roman" w:hAnsi="Times New Roman" w:cs="Times New Roman"/>
          <w:sz w:val="24"/>
          <w:szCs w:val="24"/>
          <w:lang w:eastAsia="en-GB"/>
        </w:rPr>
        <w:fldChar w:fldCharType="separate"/>
      </w:r>
      <w:r w:rsidR="00611EAD" w:rsidRPr="006F338E">
        <w:rPr>
          <w:rFonts w:ascii="Times New Roman" w:eastAsia="Times New Roman" w:hAnsi="Times New Roman" w:cs="Times New Roman"/>
          <w:noProof/>
          <w:sz w:val="24"/>
          <w:szCs w:val="24"/>
          <w:lang w:eastAsia="en-GB"/>
        </w:rPr>
        <w:drawing>
          <wp:inline distT="0" distB="0" distL="0" distR="0" wp14:anchorId="0EE1B0EF" wp14:editId="034D6B16">
            <wp:extent cx="2070100" cy="1409700"/>
            <wp:effectExtent l="0" t="0" r="0" b="0"/>
            <wp:docPr id="5" name="Picture 5" descr="page4image3877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387743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409700"/>
                    </a:xfrm>
                    <a:prstGeom prst="rect">
                      <a:avLst/>
                    </a:prstGeom>
                    <a:noFill/>
                    <a:ln>
                      <a:noFill/>
                    </a:ln>
                  </pic:spPr>
                </pic:pic>
              </a:graphicData>
            </a:graphic>
          </wp:inline>
        </w:drawing>
      </w:r>
      <w:r w:rsidR="00611EAD" w:rsidRPr="006F338E">
        <w:rPr>
          <w:rFonts w:ascii="Times New Roman" w:eastAsia="Times New Roman" w:hAnsi="Times New Roman" w:cs="Times New Roman"/>
          <w:sz w:val="24"/>
          <w:szCs w:val="24"/>
          <w:lang w:eastAsia="en-GB"/>
        </w:rPr>
        <w:fldChar w:fldCharType="end"/>
      </w:r>
    </w:p>
    <w:p w14:paraId="0F6B7FEF" w14:textId="3FEBFFDC" w:rsidR="00611EAD" w:rsidRPr="006F338E" w:rsidRDefault="00A20AF2" w:rsidP="00611EAD">
      <w:pPr>
        <w:spacing w:before="100" w:beforeAutospacing="1" w:after="100" w:afterAutospacing="1" w:line="240" w:lineRule="auto"/>
        <w:jc w:val="both"/>
        <w:rPr>
          <w:rFonts w:ascii="Times New Roman" w:eastAsia="Times New Roman" w:hAnsi="Times New Roman" w:cs="Times New Roman"/>
          <w:sz w:val="21"/>
          <w:szCs w:val="21"/>
          <w:lang w:eastAsia="en-GB"/>
        </w:rPr>
      </w:pPr>
      <w:r>
        <w:rPr>
          <w:rFonts w:ascii="Times New Roman" w:eastAsia="Times New Roman" w:hAnsi="Times New Roman" w:cs="Times New Roman"/>
          <w:sz w:val="21"/>
          <w:szCs w:val="21"/>
          <w:lang w:eastAsia="en-GB"/>
        </w:rPr>
        <w:t xml:space="preserve">      </w:t>
      </w:r>
      <w:r w:rsidR="00611EAD" w:rsidRPr="006F338E">
        <w:rPr>
          <w:rFonts w:ascii="Times New Roman" w:eastAsia="Times New Roman" w:hAnsi="Times New Roman" w:cs="Times New Roman"/>
          <w:sz w:val="21"/>
          <w:szCs w:val="21"/>
          <w:lang w:eastAsia="en-GB"/>
        </w:rPr>
        <w:t xml:space="preserve">Fig. 8: </w:t>
      </w:r>
      <w:r>
        <w:rPr>
          <w:rFonts w:ascii="Times New Roman" w:eastAsia="Times New Roman" w:hAnsi="Times New Roman" w:cs="Times New Roman"/>
          <w:sz w:val="21"/>
          <w:szCs w:val="21"/>
          <w:lang w:eastAsia="en-GB"/>
        </w:rPr>
        <w:t xml:space="preserve">Expression: contempt face </w:t>
      </w:r>
      <w:r w:rsidR="00611EAD" w:rsidRPr="006F338E">
        <w:rPr>
          <w:rFonts w:ascii="Times New Roman" w:eastAsia="Times New Roman" w:hAnsi="Times New Roman" w:cs="Times New Roman"/>
          <w:sz w:val="21"/>
          <w:szCs w:val="21"/>
          <w:lang w:eastAsia="en-GB"/>
        </w:rPr>
        <w:t>(</w:t>
      </w:r>
      <w:r>
        <w:rPr>
          <w:rFonts w:ascii="Times New Roman" w:eastAsia="Times New Roman" w:hAnsi="Times New Roman" w:cs="Times New Roman"/>
          <w:sz w:val="21"/>
          <w:szCs w:val="21"/>
          <w:lang w:eastAsia="en-GB"/>
        </w:rPr>
        <w:t>reference</w:t>
      </w:r>
      <w:r w:rsidR="00611EAD" w:rsidRPr="006F338E">
        <w:rPr>
          <w:rFonts w:ascii="Times New Roman" w:eastAsia="Times New Roman" w:hAnsi="Times New Roman" w:cs="Times New Roman"/>
          <w:sz w:val="21"/>
          <w:szCs w:val="21"/>
          <w:lang w:eastAsia="en-GB"/>
        </w:rPr>
        <w:t xml:space="preserve">: </w:t>
      </w:r>
      <w:r w:rsidR="00611EAD" w:rsidRPr="00A20AF2">
        <w:rPr>
          <w:rFonts w:ascii="Times New Roman" w:eastAsia="Times New Roman" w:hAnsi="Times New Roman" w:cs="Times New Roman"/>
          <w:b/>
          <w:bCs/>
          <w:sz w:val="21"/>
          <w:szCs w:val="21"/>
          <w:lang w:eastAsia="en-GB"/>
        </w:rPr>
        <w:t>[14])</w:t>
      </w:r>
      <w:r w:rsidR="00611EAD" w:rsidRPr="006F338E">
        <w:rPr>
          <w:rFonts w:ascii="Times New Roman" w:eastAsia="Times New Roman" w:hAnsi="Times New Roman" w:cs="Times New Roman"/>
          <w:sz w:val="21"/>
          <w:szCs w:val="21"/>
          <w:lang w:eastAsia="en-GB"/>
        </w:rPr>
        <w:t xml:space="preserve"> </w:t>
      </w:r>
    </w:p>
    <w:p w14:paraId="1C35FFE7" w14:textId="77777777" w:rsidR="00FA5D44" w:rsidRDefault="00FA5D44" w:rsidP="00847A3A">
      <w:pPr>
        <w:spacing w:before="20" w:after="20" w:line="240" w:lineRule="auto"/>
        <w:jc w:val="both"/>
        <w:rPr>
          <w:rFonts w:ascii="Times New Roman" w:eastAsia="Times New Roman" w:hAnsi="Times New Roman" w:cs="Times New Roman"/>
          <w:sz w:val="24"/>
          <w:szCs w:val="24"/>
          <w:lang w:eastAsia="en-GB"/>
        </w:rPr>
      </w:pPr>
    </w:p>
    <w:p w14:paraId="75B77B55" w14:textId="6024B00C" w:rsidR="00847A3A" w:rsidRDefault="00A20AF2" w:rsidP="00847A3A">
      <w:pPr>
        <w:spacing w:before="20" w:after="20" w:line="240" w:lineRule="auto"/>
        <w:jc w:val="both"/>
        <w:rPr>
          <w:rFonts w:ascii="Times New Roman" w:hAnsi="Times New Roman" w:cs="Times New Roman"/>
          <w:color w:val="202020"/>
          <w:sz w:val="24"/>
          <w:szCs w:val="24"/>
          <w:shd w:val="clear" w:color="auto" w:fill="FFFFFF"/>
        </w:rPr>
      </w:pPr>
      <w:r>
        <w:rPr>
          <w:rFonts w:ascii="Times New Roman" w:eastAsia="Times New Roman" w:hAnsi="Times New Roman" w:cs="Times New Roman"/>
          <w:sz w:val="24"/>
          <w:szCs w:val="24"/>
          <w:lang w:eastAsia="en-GB"/>
        </w:rPr>
        <w:t>Still, this public test set contains 28</w:t>
      </w:r>
      <w:r w:rsidRPr="0029694C">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70</w:t>
      </w:r>
      <w:r w:rsidRPr="0029694C">
        <w:rPr>
          <w:rFonts w:ascii="Times New Roman" w:eastAsia="Times New Roman" w:hAnsi="Times New Roman" w:cs="Times New Roman"/>
          <w:sz w:val="24"/>
          <w:szCs w:val="24"/>
          <w:lang w:eastAsia="en-GB"/>
        </w:rPr>
        <w:t>9 exemplifications</w:t>
      </w:r>
      <w:r w:rsidR="00670AAF" w:rsidRPr="00670AAF">
        <w:t xml:space="preserve"> </w:t>
      </w:r>
      <w:r w:rsidR="00670AAF" w:rsidRPr="00670AAF">
        <w:rPr>
          <w:rFonts w:ascii="Times New Roman" w:eastAsia="Times New Roman" w:hAnsi="Times New Roman" w:cs="Times New Roman"/>
          <w:sz w:val="24"/>
          <w:szCs w:val="24"/>
          <w:lang w:eastAsia="en-GB"/>
        </w:rPr>
        <w:t>The open testing dataset that was used to make the leader board has 3,589 exemplifications. In the ultimate testing dataset, which was used to select the contest winner, there are an additional 3,589 exemplifications.</w:t>
      </w:r>
    </w:p>
    <w:p w14:paraId="3D22E153" w14:textId="2AA7EF2E" w:rsidR="00FA73F4" w:rsidRPr="00847A3A" w:rsidRDefault="00FA73F4" w:rsidP="00611EAD">
      <w:pPr>
        <w:spacing w:before="20" w:after="20" w:line="240" w:lineRule="auto"/>
        <w:jc w:val="both"/>
        <w:rPr>
          <w:rFonts w:ascii="Times New Roman" w:hAnsi="Times New Roman" w:cs="Times New Roman"/>
          <w:color w:val="202020"/>
          <w:sz w:val="24"/>
          <w:szCs w:val="24"/>
          <w:shd w:val="clear" w:color="auto" w:fill="FFFFFF"/>
        </w:rPr>
      </w:pPr>
      <w:r>
        <w:rPr>
          <w:rFonts w:ascii="Times New Roman" w:hAnsi="Times New Roman" w:cs="Times New Roman"/>
          <w:noProof/>
          <w:color w:val="202020"/>
          <w:sz w:val="24"/>
          <w:szCs w:val="24"/>
          <w:shd w:val="clear" w:color="auto" w:fill="FFFFFF"/>
        </w:rPr>
        <w:drawing>
          <wp:inline distT="0" distB="0" distL="0" distR="0" wp14:anchorId="22B75F83" wp14:editId="48782072">
            <wp:extent cx="3198264" cy="2493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7011" cy="2531414"/>
                    </a:xfrm>
                    <a:prstGeom prst="rect">
                      <a:avLst/>
                    </a:prstGeom>
                  </pic:spPr>
                </pic:pic>
              </a:graphicData>
            </a:graphic>
          </wp:inline>
        </w:drawing>
      </w:r>
      <w:r w:rsidR="0067253A">
        <w:rPr>
          <w:rFonts w:ascii="Times New Roman" w:hAnsi="Times New Roman" w:cs="Times New Roman"/>
          <w:color w:val="202020"/>
          <w:sz w:val="24"/>
          <w:szCs w:val="24"/>
          <w:shd w:val="clear" w:color="auto" w:fill="FFFFFF"/>
        </w:rPr>
        <w:t xml:space="preserve">n. </w:t>
      </w:r>
    </w:p>
    <w:p w14:paraId="01E81040" w14:textId="77777777" w:rsidR="00670AAF" w:rsidRDefault="00670AAF" w:rsidP="00847A3A">
      <w:pPr>
        <w:spacing w:before="20" w:after="20" w:line="240" w:lineRule="auto"/>
        <w:jc w:val="both"/>
        <w:rPr>
          <w:rFonts w:ascii="Times New Roman" w:hAnsi="Times New Roman" w:cs="Times New Roman"/>
          <w:color w:val="202020"/>
          <w:sz w:val="24"/>
          <w:szCs w:val="24"/>
          <w:shd w:val="clear" w:color="auto" w:fill="FFFFFF"/>
        </w:rPr>
      </w:pPr>
    </w:p>
    <w:p w14:paraId="04FA1AF9" w14:textId="77777777" w:rsidR="00670AAF" w:rsidRDefault="00670AAF" w:rsidP="00847A3A">
      <w:pPr>
        <w:spacing w:before="20" w:after="20" w:line="240" w:lineRule="auto"/>
        <w:jc w:val="both"/>
        <w:rPr>
          <w:rFonts w:ascii="Times New Roman" w:hAnsi="Times New Roman" w:cs="Times New Roman"/>
          <w:color w:val="202020"/>
          <w:sz w:val="24"/>
          <w:szCs w:val="24"/>
          <w:shd w:val="clear" w:color="auto" w:fill="FFFFFF"/>
        </w:rPr>
      </w:pPr>
    </w:p>
    <w:p w14:paraId="1B036737" w14:textId="7AAAA658" w:rsidR="00847A3A" w:rsidRPr="00847A3A" w:rsidRDefault="003C7C66" w:rsidP="00847A3A">
      <w:pPr>
        <w:spacing w:before="20" w:after="20" w:line="240" w:lineRule="auto"/>
        <w:jc w:val="both"/>
        <w:rPr>
          <w:rFonts w:ascii="Times New Roman" w:hAnsi="Times New Roman" w:cs="Times New Roman"/>
          <w:color w:val="202020"/>
          <w:sz w:val="24"/>
          <w:szCs w:val="24"/>
          <w:shd w:val="clear" w:color="auto" w:fill="FFFFFF"/>
        </w:rPr>
      </w:pPr>
      <w:r w:rsidRPr="00847A3A">
        <w:rPr>
          <w:rFonts w:ascii="Times New Roman" w:hAnsi="Times New Roman" w:cs="Times New Roman"/>
          <w:color w:val="202020"/>
          <w:sz w:val="24"/>
          <w:szCs w:val="24"/>
          <w:shd w:val="clear" w:color="auto" w:fill="FFFFFF"/>
        </w:rPr>
        <w:lastRenderedPageBreak/>
        <w:t>Pierre- Luc Carrier and Aaron Courville</w:t>
      </w:r>
      <w:r w:rsidR="00837783">
        <w:rPr>
          <w:rFonts w:ascii="Times New Roman" w:hAnsi="Times New Roman" w:cs="Times New Roman"/>
          <w:color w:val="202020"/>
          <w:sz w:val="24"/>
          <w:szCs w:val="24"/>
          <w:shd w:val="clear" w:color="auto" w:fill="FFFFFF"/>
        </w:rPr>
        <w:t xml:space="preserve"> sat together and prepared this dataset which</w:t>
      </w:r>
      <w:r w:rsidRPr="00847A3A">
        <w:rPr>
          <w:rFonts w:ascii="Times New Roman" w:hAnsi="Times New Roman" w:cs="Times New Roman"/>
          <w:color w:val="202020"/>
          <w:sz w:val="24"/>
          <w:szCs w:val="24"/>
          <w:shd w:val="clear" w:color="auto" w:fill="FFFFFF"/>
        </w:rPr>
        <w:t xml:space="preserve">, </w:t>
      </w:r>
      <w:r w:rsidR="00837783" w:rsidRPr="00837783">
        <w:rPr>
          <w:rFonts w:ascii="Times New Roman" w:hAnsi="Times New Roman" w:cs="Times New Roman"/>
          <w:color w:val="202020"/>
          <w:sz w:val="24"/>
          <w:szCs w:val="24"/>
          <w:shd w:val="clear" w:color="auto" w:fill="FFFFFF"/>
        </w:rPr>
        <w:t xml:space="preserve">as a component of a current exploration </w:t>
      </w:r>
      <w:r w:rsidR="00837783">
        <w:rPr>
          <w:rFonts w:ascii="Times New Roman" w:hAnsi="Times New Roman" w:cs="Times New Roman"/>
          <w:color w:val="202020"/>
          <w:sz w:val="24"/>
          <w:szCs w:val="24"/>
          <w:shd w:val="clear" w:color="auto" w:fill="FFFFFF"/>
        </w:rPr>
        <w:t>system plan</w:t>
      </w:r>
      <w:r w:rsidR="00837783" w:rsidRPr="00837783">
        <w:rPr>
          <w:rFonts w:ascii="Times New Roman" w:hAnsi="Times New Roman" w:cs="Times New Roman"/>
          <w:color w:val="202020"/>
          <w:sz w:val="24"/>
          <w:szCs w:val="24"/>
          <w:shd w:val="clear" w:color="auto" w:fill="FFFFFF"/>
        </w:rPr>
        <w:t>.</w:t>
      </w:r>
      <w:r w:rsidRPr="00847A3A">
        <w:rPr>
          <w:rFonts w:ascii="Times New Roman" w:hAnsi="Times New Roman" w:cs="Times New Roman"/>
          <w:color w:val="202020"/>
          <w:sz w:val="24"/>
          <w:szCs w:val="24"/>
          <w:shd w:val="clear" w:color="auto" w:fill="FFFFFF"/>
        </w:rPr>
        <w:t xml:space="preserve"> </w:t>
      </w:r>
      <w:r w:rsidR="00837783">
        <w:rPr>
          <w:rFonts w:ascii="Times New Roman" w:hAnsi="Times New Roman" w:cs="Times New Roman"/>
          <w:color w:val="202020"/>
          <w:sz w:val="24"/>
          <w:szCs w:val="24"/>
          <w:shd w:val="clear" w:color="auto" w:fill="FFFFFF"/>
        </w:rPr>
        <w:t>A</w:t>
      </w:r>
      <w:r w:rsidRPr="00847A3A">
        <w:rPr>
          <w:rFonts w:ascii="Times New Roman" w:hAnsi="Times New Roman" w:cs="Times New Roman"/>
          <w:color w:val="202020"/>
          <w:sz w:val="24"/>
          <w:szCs w:val="24"/>
          <w:shd w:val="clear" w:color="auto" w:fill="FFFFFF"/>
        </w:rPr>
        <w:t xml:space="preserve"> primary interpretation of the</w:t>
      </w:r>
      <w:r w:rsidR="00837783">
        <w:rPr>
          <w:rFonts w:ascii="Times New Roman" w:hAnsi="Times New Roman" w:cs="Times New Roman"/>
          <w:color w:val="202020"/>
          <w:sz w:val="24"/>
          <w:szCs w:val="24"/>
          <w:shd w:val="clear" w:color="auto" w:fill="FFFFFF"/>
        </w:rPr>
        <w:t>se renowned personal’s</w:t>
      </w:r>
      <w:r w:rsidRPr="00847A3A">
        <w:rPr>
          <w:rFonts w:ascii="Times New Roman" w:hAnsi="Times New Roman" w:cs="Times New Roman"/>
          <w:color w:val="202020"/>
          <w:sz w:val="24"/>
          <w:szCs w:val="24"/>
          <w:shd w:val="clear" w:color="auto" w:fill="FFFFFF"/>
        </w:rPr>
        <w:t xml:space="preserve"> dataset </w:t>
      </w:r>
      <w:r w:rsidR="00837783">
        <w:rPr>
          <w:rFonts w:ascii="Times New Roman" w:hAnsi="Times New Roman" w:cs="Times New Roman"/>
          <w:color w:val="202020"/>
          <w:sz w:val="24"/>
          <w:szCs w:val="24"/>
          <w:shd w:val="clear" w:color="auto" w:fill="FFFFFF"/>
        </w:rPr>
        <w:t>which</w:t>
      </w:r>
      <w:r w:rsidR="00837783" w:rsidRPr="00847A3A">
        <w:rPr>
          <w:rFonts w:ascii="Times New Roman" w:hAnsi="Times New Roman" w:cs="Times New Roman"/>
          <w:color w:val="202020"/>
          <w:sz w:val="24"/>
          <w:szCs w:val="24"/>
          <w:shd w:val="clear" w:color="auto" w:fill="FFFFFF"/>
        </w:rPr>
        <w:t xml:space="preserve"> courteously handed the factory organizers with </w:t>
      </w:r>
      <w:r w:rsidRPr="00847A3A">
        <w:rPr>
          <w:rFonts w:ascii="Times New Roman" w:hAnsi="Times New Roman" w:cs="Times New Roman"/>
          <w:color w:val="202020"/>
          <w:sz w:val="24"/>
          <w:szCs w:val="24"/>
          <w:shd w:val="clear" w:color="auto" w:fill="FFFFFF"/>
        </w:rPr>
        <w:t>to use for this contest.</w:t>
      </w:r>
    </w:p>
    <w:p w14:paraId="727F0218" w14:textId="0FFC50D4" w:rsidR="00611EAD" w:rsidRDefault="003C7C66" w:rsidP="00741229">
      <w:pPr>
        <w:spacing w:before="20" w:after="20" w:line="240" w:lineRule="auto"/>
        <w:jc w:val="both"/>
        <w:rPr>
          <w:rFonts w:ascii="Times New Roman" w:hAnsi="Times New Roman" w:cs="Times New Roman"/>
          <w:color w:val="202020"/>
          <w:sz w:val="24"/>
          <w:szCs w:val="24"/>
          <w:shd w:val="clear" w:color="auto" w:fill="FFFFFF"/>
        </w:rPr>
      </w:pPr>
      <w:r w:rsidRPr="003C7C66">
        <w:rPr>
          <w:rFonts w:ascii="Times New Roman" w:hAnsi="Times New Roman" w:cs="Times New Roman"/>
          <w:noProof/>
          <w:color w:val="202020"/>
          <w:sz w:val="24"/>
          <w:szCs w:val="24"/>
          <w:shd w:val="clear" w:color="auto" w:fill="FFFFFF"/>
        </w:rPr>
        <w:drawing>
          <wp:inline distT="0" distB="0" distL="0" distR="0" wp14:anchorId="04659F2E" wp14:editId="78F9D7AB">
            <wp:extent cx="3063240" cy="2037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2037080"/>
                    </a:xfrm>
                    <a:prstGeom prst="rect">
                      <a:avLst/>
                    </a:prstGeom>
                  </pic:spPr>
                </pic:pic>
              </a:graphicData>
            </a:graphic>
          </wp:inline>
        </w:drawing>
      </w:r>
      <w:r w:rsidR="00847A3A" w:rsidRPr="00847A3A">
        <w:rPr>
          <w:rFonts w:ascii="Times New Roman" w:hAnsi="Times New Roman" w:cs="Times New Roman"/>
          <w:color w:val="202020"/>
          <w:sz w:val="24"/>
          <w:szCs w:val="24"/>
          <w:shd w:val="clear" w:color="auto" w:fill="FFFFFF"/>
        </w:rPr>
        <w:t xml:space="preserve"> </w:t>
      </w:r>
    </w:p>
    <w:p w14:paraId="2BCE8342" w14:textId="2726D59F" w:rsidR="00FA73F4" w:rsidRDefault="00513C6B" w:rsidP="00741229">
      <w:pPr>
        <w:spacing w:before="20" w:after="20" w:line="240" w:lineRule="auto"/>
        <w:jc w:val="both"/>
        <w:rPr>
          <w:rFonts w:ascii="Times New Roman" w:hAnsi="Times New Roman" w:cs="Times New Roman"/>
          <w:color w:val="202020"/>
          <w:sz w:val="24"/>
          <w:szCs w:val="24"/>
          <w:shd w:val="clear" w:color="auto" w:fill="FFFFFF"/>
        </w:rPr>
      </w:pPr>
      <w:r w:rsidRPr="00513C6B">
        <w:rPr>
          <w:rFonts w:ascii="Times New Roman" w:hAnsi="Times New Roman" w:cs="Times New Roman"/>
          <w:color w:val="202020"/>
          <w:sz w:val="24"/>
          <w:szCs w:val="24"/>
          <w:shd w:val="clear" w:color="auto" w:fill="FFFFFF"/>
        </w:rPr>
        <w:t xml:space="preserve">With all due respect, when delivering FER2013 training, we follow the completion of authorised training, confirming, and test sets as provided by the ICML. </w:t>
      </w:r>
      <w:r w:rsidR="00837783">
        <w:rPr>
          <w:rFonts w:ascii="Times New Roman" w:hAnsi="Times New Roman" w:cs="Times New Roman"/>
          <w:color w:val="202020"/>
          <w:sz w:val="24"/>
          <w:szCs w:val="24"/>
          <w:shd w:val="clear" w:color="auto" w:fill="FFFFFF"/>
        </w:rPr>
        <w:t xml:space="preserve">The FER2013 collection include 35888 photos representing the following 7 </w:t>
      </w:r>
      <w:r w:rsidR="008E34B7">
        <w:rPr>
          <w:rFonts w:ascii="Times New Roman" w:hAnsi="Times New Roman" w:cs="Times New Roman"/>
          <w:color w:val="202020"/>
          <w:sz w:val="24"/>
          <w:szCs w:val="24"/>
          <w:shd w:val="clear" w:color="auto" w:fill="FFFFFF"/>
        </w:rPr>
        <w:t>emotions</w:t>
      </w:r>
      <w:r w:rsidR="008E0330">
        <w:rPr>
          <w:rFonts w:ascii="Times New Roman" w:hAnsi="Times New Roman" w:cs="Times New Roman"/>
          <w:color w:val="202020"/>
          <w:sz w:val="24"/>
          <w:szCs w:val="24"/>
          <w:shd w:val="clear" w:color="auto" w:fill="FFFFFF"/>
        </w:rPr>
        <w:t xml:space="preserve">: anger, neutral, sickness, fear, pleasure, sorrow, and surprise. The fatal delicacy on this dataset, according to a Kaggle forum debate hosted by </w:t>
      </w:r>
      <w:r w:rsidR="008E34B7">
        <w:rPr>
          <w:rFonts w:ascii="Times New Roman" w:hAnsi="Times New Roman" w:cs="Times New Roman"/>
          <w:color w:val="202020"/>
          <w:sz w:val="24"/>
          <w:szCs w:val="24"/>
          <w:shd w:val="clear" w:color="auto" w:fill="FFFFFF"/>
        </w:rPr>
        <w:t xml:space="preserve">the competition organisers, is between 65 and 68%. </w:t>
      </w:r>
    </w:p>
    <w:p w14:paraId="0C6E8FE2" w14:textId="77777777" w:rsidR="008E34B7" w:rsidRPr="00847A3A" w:rsidRDefault="008E34B7" w:rsidP="00741229">
      <w:pPr>
        <w:spacing w:before="20" w:after="20" w:line="240" w:lineRule="auto"/>
        <w:jc w:val="both"/>
        <w:rPr>
          <w:rFonts w:ascii="Times New Roman" w:hAnsi="Times New Roman" w:cs="Times New Roman"/>
          <w:color w:val="202020"/>
          <w:sz w:val="24"/>
          <w:szCs w:val="24"/>
          <w:shd w:val="clear" w:color="auto" w:fill="FFFFFF"/>
        </w:rPr>
      </w:pPr>
    </w:p>
    <w:p w14:paraId="456C280A" w14:textId="22F81D38" w:rsidR="00530D20" w:rsidRDefault="00513C6B" w:rsidP="00741229">
      <w:pPr>
        <w:spacing w:before="20" w:after="20" w:line="240" w:lineRule="auto"/>
        <w:jc w:val="both"/>
        <w:rPr>
          <w:rFonts w:ascii="Times New Roman" w:hAnsi="Times New Roman" w:cs="Times New Roman"/>
          <w:color w:val="202020"/>
          <w:sz w:val="24"/>
          <w:szCs w:val="24"/>
          <w:shd w:val="clear" w:color="auto" w:fill="FFFFFF"/>
        </w:rPr>
      </w:pPr>
      <w:r w:rsidRPr="00513C6B">
        <w:rPr>
          <w:rFonts w:ascii="Times New Roman" w:hAnsi="Times New Roman" w:cs="Times New Roman"/>
          <w:color w:val="202020"/>
          <w:sz w:val="24"/>
          <w:szCs w:val="24"/>
          <w:shd w:val="clear" w:color="auto" w:fill="FFFFFF"/>
        </w:rPr>
        <w:t xml:space="preserve">We employ a significant amount of data supplementation in training to take the variability in face emotion identification into account. </w:t>
      </w:r>
      <w:r w:rsidR="00A20009" w:rsidRPr="00A20009">
        <w:rPr>
          <w:rFonts w:ascii="Times New Roman" w:hAnsi="Times New Roman" w:cs="Times New Roman"/>
          <w:color w:val="202020"/>
          <w:sz w:val="24"/>
          <w:szCs w:val="24"/>
          <w:shd w:val="clear" w:color="auto" w:fill="FFFFFF"/>
        </w:rPr>
        <w:t>With this feature, the photographs are moved horizontally and vertically by over 20 times</w:t>
      </w:r>
      <w:r w:rsidR="00A20009">
        <w:rPr>
          <w:rFonts w:ascii="Times New Roman" w:hAnsi="Times New Roman" w:cs="Times New Roman"/>
          <w:color w:val="202020"/>
          <w:sz w:val="24"/>
          <w:szCs w:val="24"/>
          <w:shd w:val="clear" w:color="auto" w:fill="FFFFFF"/>
        </w:rPr>
        <w:t>,</w:t>
      </w:r>
      <w:r w:rsidR="00A20009" w:rsidRPr="00A20009">
        <w:rPr>
          <w:rFonts w:ascii="Times New Roman" w:hAnsi="Times New Roman" w:cs="Times New Roman"/>
          <w:color w:val="202020"/>
          <w:sz w:val="24"/>
          <w:szCs w:val="24"/>
          <w:shd w:val="clear" w:color="auto" w:fill="FFFFFF"/>
        </w:rPr>
        <w:t xml:space="preserve"> scaled up to 20 times their original size their original distance, and rotated up to 10 degrees.</w:t>
      </w:r>
    </w:p>
    <w:p w14:paraId="2FF16C88" w14:textId="77777777" w:rsidR="00513C6B" w:rsidRDefault="00513C6B" w:rsidP="00741229">
      <w:pPr>
        <w:spacing w:before="20" w:after="20" w:line="240" w:lineRule="auto"/>
        <w:jc w:val="both"/>
        <w:rPr>
          <w:rFonts w:ascii="Times New Roman" w:hAnsi="Times New Roman" w:cs="Times New Roman"/>
          <w:color w:val="202020"/>
          <w:sz w:val="24"/>
          <w:szCs w:val="24"/>
          <w:shd w:val="clear" w:color="auto" w:fill="FFFFFF"/>
        </w:rPr>
      </w:pPr>
    </w:p>
    <w:p w14:paraId="45C1FC53" w14:textId="57323BB1" w:rsidR="00530D20" w:rsidRDefault="00530D20" w:rsidP="00741229">
      <w:pPr>
        <w:spacing w:before="20" w:after="20" w:line="240" w:lineRule="auto"/>
        <w:jc w:val="both"/>
        <w:rPr>
          <w:rFonts w:ascii="Times New Roman" w:hAnsi="Times New Roman" w:cs="Times New Roman"/>
          <w:color w:val="202020"/>
          <w:sz w:val="24"/>
          <w:szCs w:val="24"/>
          <w:u w:val="single"/>
          <w:shd w:val="clear" w:color="auto" w:fill="FFFFFF"/>
        </w:rPr>
      </w:pPr>
      <w:r w:rsidRPr="00530D20">
        <w:rPr>
          <w:rFonts w:ascii="Times New Roman" w:hAnsi="Times New Roman" w:cs="Times New Roman"/>
          <w:color w:val="202020"/>
          <w:sz w:val="24"/>
          <w:szCs w:val="24"/>
          <w:u w:val="single"/>
          <w:shd w:val="clear" w:color="auto" w:fill="FFFFFF"/>
        </w:rPr>
        <w:t>III. Pre-processing</w:t>
      </w:r>
    </w:p>
    <w:p w14:paraId="37950438" w14:textId="77777777" w:rsidR="009B2FA5" w:rsidRDefault="00513C6B" w:rsidP="00270F9B">
      <w:pPr>
        <w:pStyle w:val="NormalWeb"/>
        <w:jc w:val="both"/>
        <w:rPr>
          <w:color w:val="202020"/>
          <w:shd w:val="clear" w:color="auto" w:fill="FFFFFF"/>
        </w:rPr>
      </w:pPr>
      <w:r w:rsidRPr="00513C6B">
        <w:rPr>
          <w:color w:val="202020"/>
          <w:shd w:val="clear" w:color="auto" w:fill="FFFFFF"/>
        </w:rPr>
        <w:t>We employ a large amount of data augmentation in training to account for the heterogeneity in face emotion identification</w:t>
      </w:r>
      <w:r w:rsidR="00EE47E5" w:rsidRPr="00513C6B">
        <w:rPr>
          <w:color w:val="202020"/>
          <w:shd w:val="clear" w:color="auto" w:fill="FFFFFF"/>
        </w:rPr>
        <w:t xml:space="preserve">. </w:t>
      </w:r>
      <w:r w:rsidR="00983638" w:rsidRPr="00983638">
        <w:rPr>
          <w:color w:val="202020"/>
          <w:shd w:val="clear" w:color="auto" w:fill="FFFFFF"/>
        </w:rPr>
        <w:t>They are required for this procedure in order to rectify any posture and lighting variations that may have resulted during the real-time facial detection phase</w:t>
      </w:r>
      <w:r w:rsidR="00EE47E5" w:rsidRPr="00513C6B">
        <w:rPr>
          <w:color w:val="202020"/>
          <w:shd w:val="clear" w:color="auto" w:fill="FFFFFF"/>
        </w:rPr>
        <w:t xml:space="preserve">. </w:t>
      </w:r>
      <w:r w:rsidR="00983638" w:rsidRPr="00983638">
        <w:rPr>
          <w:color w:val="202020"/>
          <w:shd w:val="clear" w:color="auto" w:fill="FFFFFF"/>
        </w:rPr>
        <w:t xml:space="preserve">In this study, test and training photos were pre-processed using the Keras library before being fed into the Deep Convolution Neural Network </w:t>
      </w:r>
      <w:r w:rsidR="00983638">
        <w:rPr>
          <w:color w:val="202020"/>
          <w:shd w:val="clear" w:color="auto" w:fill="FFFFFF"/>
        </w:rPr>
        <w:t>(</w:t>
      </w:r>
      <w:r w:rsidR="00EE47E5" w:rsidRPr="00EE47E5">
        <w:rPr>
          <w:color w:val="202020"/>
          <w:shd w:val="clear" w:color="auto" w:fill="FFFFFF"/>
        </w:rPr>
        <w:t xml:space="preserve">DCNN). </w:t>
      </w:r>
      <w:r w:rsidR="00983638" w:rsidRPr="00983638">
        <w:rPr>
          <w:color w:val="202020"/>
          <w:shd w:val="clear" w:color="auto" w:fill="FFFFFF"/>
        </w:rPr>
        <w:t xml:space="preserve">Stretching the discovered photos and trimming the faces that were recognised are also steps in this procedure. </w:t>
      </w:r>
      <w:r w:rsidR="00983638">
        <w:rPr>
          <w:color w:val="202020"/>
          <w:shd w:val="clear" w:color="auto" w:fill="FFFFFF"/>
        </w:rPr>
        <w:t xml:space="preserve">All </w:t>
      </w:r>
      <w:r w:rsidR="00EE47E5" w:rsidRPr="00EE47E5">
        <w:rPr>
          <w:color w:val="202020"/>
          <w:shd w:val="clear" w:color="auto" w:fill="FFFFFF"/>
        </w:rPr>
        <w:t xml:space="preserve">picture target sizes were shrunk to a dimension of 48x48x1, transformed to a grayscale colour channel, and pre-processed in a batch size of 120 for the purpose of data cleaning. </w:t>
      </w:r>
      <w:r w:rsidR="00983638" w:rsidRPr="00983638">
        <w:rPr>
          <w:color w:val="202020"/>
          <w:shd w:val="clear" w:color="auto" w:fill="FFFFFF"/>
        </w:rPr>
        <w:t xml:space="preserve">Additionally, </w:t>
      </w:r>
      <w:r w:rsidR="00983638" w:rsidRPr="00983638">
        <w:rPr>
          <w:color w:val="202020"/>
          <w:shd w:val="clear" w:color="auto" w:fill="FFFFFF"/>
        </w:rPr>
        <w:t>square boxes were employed for applying lighting adjustment while detecting face landmarks.</w:t>
      </w:r>
    </w:p>
    <w:p w14:paraId="32300526" w14:textId="158F5AA4" w:rsidR="00270F9B" w:rsidRDefault="00270F9B" w:rsidP="00270F9B">
      <w:pPr>
        <w:pStyle w:val="NormalWeb"/>
        <w:jc w:val="both"/>
        <w:rPr>
          <w:u w:val="single"/>
        </w:rPr>
      </w:pPr>
      <w:r>
        <w:rPr>
          <w:u w:val="single"/>
        </w:rPr>
        <w:t>IV. Theoretical Background.</w:t>
      </w:r>
    </w:p>
    <w:p w14:paraId="54457E85" w14:textId="77777777" w:rsidR="0071755C" w:rsidRDefault="0071755C" w:rsidP="00256A82">
      <w:pPr>
        <w:pStyle w:val="NormalWeb"/>
        <w:jc w:val="both"/>
        <w:rPr>
          <w:color w:val="202020"/>
          <w:shd w:val="clear" w:color="auto" w:fill="FFFFFF"/>
        </w:rPr>
      </w:pPr>
      <w:r>
        <w:rPr>
          <w:color w:val="202020"/>
        </w:rPr>
        <w:t>In this t</w:t>
      </w:r>
      <w:r w:rsidRPr="00787F0B">
        <w:rPr>
          <w:color w:val="202020"/>
        </w:rPr>
        <w:t>heoretical Framework</w:t>
      </w:r>
      <w:r>
        <w:rPr>
          <w:color w:val="202020"/>
        </w:rPr>
        <w:t>, t</w:t>
      </w:r>
      <w:r w:rsidRPr="00787F0B">
        <w:rPr>
          <w:color w:val="202020"/>
        </w:rPr>
        <w:t xml:space="preserve">he emotions are </w:t>
      </w:r>
      <w:r>
        <w:rPr>
          <w:color w:val="202020"/>
        </w:rPr>
        <w:t>classified into categories</w:t>
      </w:r>
      <w:r w:rsidRPr="00787F0B">
        <w:rPr>
          <w:color w:val="202020"/>
        </w:rPr>
        <w:t xml:space="preserve"> in the FER issue, including sorrow, surprise, </w:t>
      </w:r>
      <w:r>
        <w:rPr>
          <w:color w:val="202020"/>
        </w:rPr>
        <w:t>fear</w:t>
      </w:r>
      <w:r w:rsidRPr="00787F0B">
        <w:rPr>
          <w:color w:val="202020"/>
        </w:rPr>
        <w:t>, happ</w:t>
      </w:r>
      <w:r>
        <w:rPr>
          <w:color w:val="202020"/>
        </w:rPr>
        <w:t>y, rage</w:t>
      </w:r>
      <w:r w:rsidRPr="00787F0B">
        <w:rPr>
          <w:color w:val="202020"/>
        </w:rPr>
        <w:t xml:space="preserve">, disgust, and neutrality </w:t>
      </w:r>
      <w:r w:rsidRPr="00787F0B">
        <w:rPr>
          <w:b/>
          <w:bCs/>
          <w:color w:val="202020"/>
        </w:rPr>
        <w:t>[32].</w:t>
      </w:r>
      <w:r>
        <w:rPr>
          <w:color w:val="202020"/>
        </w:rPr>
        <w:t xml:space="preserve"> U</w:t>
      </w:r>
      <w:r w:rsidRPr="00787F0B">
        <w:rPr>
          <w:color w:val="202020"/>
        </w:rPr>
        <w:t>sing the gathered characteristics</w:t>
      </w:r>
      <w:r>
        <w:rPr>
          <w:color w:val="202020"/>
        </w:rPr>
        <w:t>, i</w:t>
      </w:r>
      <w:r w:rsidRPr="00787F0B">
        <w:rPr>
          <w:color w:val="202020"/>
        </w:rPr>
        <w:t>t develops a classification algorithm</w:t>
      </w:r>
      <w:r>
        <w:rPr>
          <w:color w:val="202020"/>
        </w:rPr>
        <w:t xml:space="preserve">. </w:t>
      </w:r>
      <w:r w:rsidRPr="00787F0B">
        <w:rPr>
          <w:color w:val="202020"/>
        </w:rPr>
        <w:t xml:space="preserve">In the </w:t>
      </w:r>
      <w:r>
        <w:rPr>
          <w:color w:val="202020"/>
        </w:rPr>
        <w:t>older days</w:t>
      </w:r>
      <w:r w:rsidRPr="00787F0B">
        <w:rPr>
          <w:color w:val="202020"/>
        </w:rPr>
        <w:t>, researchers have used classifi</w:t>
      </w:r>
      <w:r>
        <w:rPr>
          <w:color w:val="202020"/>
        </w:rPr>
        <w:t xml:space="preserve">cation models </w:t>
      </w:r>
      <w:r w:rsidRPr="00787F0B">
        <w:rPr>
          <w:color w:val="202020"/>
        </w:rPr>
        <w:t>such as Artificial Neural Network (ANN), Support Vector Machine (SVM),</w:t>
      </w:r>
      <w:r>
        <w:rPr>
          <w:color w:val="202020"/>
        </w:rPr>
        <w:t xml:space="preserve"> </w:t>
      </w:r>
      <w:r w:rsidRPr="00787F0B">
        <w:rPr>
          <w:color w:val="202020"/>
        </w:rPr>
        <w:t>Hidden Markov Model (HMM), K-Nearest Neighbour</w:t>
      </w:r>
      <w:r>
        <w:rPr>
          <w:color w:val="202020"/>
        </w:rPr>
        <w:t xml:space="preserve">, and </w:t>
      </w:r>
      <w:r w:rsidRPr="00787F0B">
        <w:rPr>
          <w:color w:val="202020"/>
        </w:rPr>
        <w:t>Support Vector Machine (SVM), (KNN)</w:t>
      </w:r>
      <w:r>
        <w:rPr>
          <w:color w:val="202020"/>
        </w:rPr>
        <w:t xml:space="preserve">, </w:t>
      </w:r>
      <w:r w:rsidRPr="00787F0B">
        <w:rPr>
          <w:color w:val="202020"/>
        </w:rPr>
        <w:t>to recognise facial emotions</w:t>
      </w:r>
      <w:r>
        <w:rPr>
          <w:color w:val="202020"/>
        </w:rPr>
        <w:t xml:space="preserve">. </w:t>
      </w:r>
      <w:r w:rsidRPr="0071755C">
        <w:rPr>
          <w:color w:val="202020"/>
        </w:rPr>
        <w:t xml:space="preserve">Following are explanations of </w:t>
      </w:r>
      <w:r>
        <w:rPr>
          <w:color w:val="202020"/>
        </w:rPr>
        <w:t xml:space="preserve">various </w:t>
      </w:r>
      <w:r w:rsidRPr="0071755C">
        <w:rPr>
          <w:color w:val="202020"/>
        </w:rPr>
        <w:t xml:space="preserve">model </w:t>
      </w:r>
      <w:r>
        <w:rPr>
          <w:color w:val="202020"/>
        </w:rPr>
        <w:t>sections that can make up</w:t>
      </w:r>
      <w:r w:rsidRPr="0071755C">
        <w:rPr>
          <w:color w:val="202020"/>
        </w:rPr>
        <w:t xml:space="preserve"> that constitute an </w:t>
      </w:r>
      <w:r>
        <w:rPr>
          <w:color w:val="202020"/>
        </w:rPr>
        <w:t>model</w:t>
      </w:r>
      <w:r w:rsidRPr="0071755C">
        <w:rPr>
          <w:color w:val="202020"/>
        </w:rPr>
        <w:t xml:space="preserve"> for learning various degrees of abstraction and representations.</w:t>
      </w:r>
      <w:r>
        <w:rPr>
          <w:color w:val="202020"/>
        </w:rPr>
        <w:t xml:space="preserve"> </w:t>
      </w:r>
      <w:r w:rsidRPr="0071755C">
        <w:rPr>
          <w:color w:val="202020"/>
        </w:rPr>
        <w:t xml:space="preserve">These </w:t>
      </w:r>
      <w:r>
        <w:rPr>
          <w:color w:val="202020"/>
        </w:rPr>
        <w:t xml:space="preserve">certain </w:t>
      </w:r>
      <w:r w:rsidRPr="0071755C">
        <w:rPr>
          <w:color w:val="202020"/>
        </w:rPr>
        <w:t>components include ReLU activation function, dropout, category cross-entropy loss, Adam optimizer, convolutional layers, and SoftMax activation function for seven emotion classifications,</w:t>
      </w:r>
      <w:r>
        <w:rPr>
          <w:color w:val="202020"/>
        </w:rPr>
        <w:t xml:space="preserve"> </w:t>
      </w:r>
      <w:r w:rsidRPr="0071755C">
        <w:rPr>
          <w:color w:val="202020"/>
        </w:rPr>
        <w:t>in the output layer</w:t>
      </w:r>
      <w:r>
        <w:rPr>
          <w:color w:val="202020"/>
        </w:rPr>
        <w:t xml:space="preserve">. </w:t>
      </w:r>
      <w:r w:rsidRPr="0071755C">
        <w:rPr>
          <w:color w:val="202020"/>
          <w:shd w:val="clear" w:color="auto" w:fill="FFFFFF"/>
        </w:rPr>
        <w:t>The modifications to these components via hyper - parameter tinkering that increased the competency and precision of the mixed system will also be addressed in this chapter.</w:t>
      </w:r>
    </w:p>
    <w:p w14:paraId="44DE1029" w14:textId="02CCAD0D" w:rsidR="00256A82" w:rsidRDefault="00256A82" w:rsidP="00256A82">
      <w:pPr>
        <w:pStyle w:val="NormalWeb"/>
        <w:jc w:val="both"/>
        <w:rPr>
          <w:color w:val="202020"/>
        </w:rPr>
      </w:pPr>
      <w:r w:rsidRPr="00256A82">
        <w:rPr>
          <w:color w:val="202020"/>
        </w:rPr>
        <w:br/>
      </w:r>
      <w:r w:rsidR="0071755C" w:rsidRPr="0071755C">
        <w:rPr>
          <w:color w:val="202020"/>
          <w:shd w:val="clear" w:color="auto" w:fill="FFFFFF"/>
        </w:rPr>
        <w:t>Convolutional Layer: The Conv layer is the core element of a convolutional neural network (CNN) and is in charge of the bulk of the processing.</w:t>
      </w:r>
    </w:p>
    <w:p w14:paraId="111E3C40" w14:textId="28E730AC" w:rsidR="00270F9B" w:rsidRPr="00256A82" w:rsidRDefault="00BB39B2" w:rsidP="00256A82">
      <w:pPr>
        <w:pStyle w:val="NormalWeb"/>
        <w:jc w:val="both"/>
      </w:pPr>
      <w:r>
        <w:rPr>
          <w:color w:val="202020"/>
          <w:shd w:val="clear" w:color="auto" w:fill="FFFFFF"/>
        </w:rPr>
        <w:t xml:space="preserve">The convolutional layer displays convolution for a given set of inputs </w:t>
      </w:r>
      <w:r w:rsidR="00256A82" w:rsidRPr="00256A82">
        <w:rPr>
          <w:color w:val="202020"/>
          <w:shd w:val="clear" w:color="auto" w:fill="FFFFFF"/>
        </w:rPr>
        <w:t xml:space="preserve"> </w:t>
      </w:r>
      <w:r w:rsidR="00256A82" w:rsidRPr="00BB39B2">
        <w:rPr>
          <w:b/>
          <w:bCs/>
          <w:color w:val="202020"/>
          <w:shd w:val="clear" w:color="auto" w:fill="FFFFFF"/>
        </w:rPr>
        <w:t>[32]</w:t>
      </w:r>
      <w:r w:rsidR="00256A82" w:rsidRPr="00256A82">
        <w:rPr>
          <w:color w:val="202020"/>
          <w:shd w:val="clear" w:color="auto" w:fill="FFFFFF"/>
        </w:rPr>
        <w:t xml:space="preserve"> u</w:t>
      </w:r>
      <w:r>
        <w:rPr>
          <w:color w:val="202020"/>
          <w:shd w:val="clear" w:color="auto" w:fill="FFFFFF"/>
        </w:rPr>
        <w:t>tilising</w:t>
      </w:r>
      <w:r w:rsidR="00256A82" w:rsidRPr="00256A82">
        <w:rPr>
          <w:color w:val="202020"/>
          <w:shd w:val="clear" w:color="auto" w:fill="FFFFFF"/>
        </w:rPr>
        <w:t xml:space="preserve"> a </w:t>
      </w:r>
      <w:r w:rsidRPr="00256A82">
        <w:rPr>
          <w:rFonts w:ascii="Cambria Math" w:hAnsi="Cambria Math" w:cs="Cambria Math"/>
          <w:color w:val="202020"/>
          <w:shd w:val="clear" w:color="auto" w:fill="FFFFFF"/>
        </w:rPr>
        <w:t>𝑛</w:t>
      </w:r>
      <w:r w:rsidRPr="00256A82">
        <w:rPr>
          <w:color w:val="202020"/>
          <w:shd w:val="clear" w:color="auto" w:fill="FFFFFF"/>
        </w:rPr>
        <w:t xml:space="preserve"> </w:t>
      </w:r>
      <w:r w:rsidRPr="00256A82">
        <w:rPr>
          <w:rFonts w:ascii="Cambria Math" w:hAnsi="Cambria Math" w:cs="Cambria Math"/>
          <w:color w:val="202020"/>
          <w:shd w:val="clear" w:color="auto" w:fill="FFFFFF"/>
        </w:rPr>
        <w:t>∗</w:t>
      </w:r>
      <w:r w:rsidRPr="00256A82">
        <w:rPr>
          <w:color w:val="202020"/>
          <w:shd w:val="clear" w:color="auto" w:fill="FFFFFF"/>
        </w:rPr>
        <w:t xml:space="preserve"> </w:t>
      </w:r>
      <w:r w:rsidRPr="00256A82">
        <w:rPr>
          <w:rFonts w:ascii="Cambria Math" w:hAnsi="Cambria Math" w:cs="Cambria Math"/>
          <w:color w:val="202020"/>
          <w:shd w:val="clear" w:color="auto" w:fill="FFFFFF"/>
        </w:rPr>
        <w:t>𝑚</w:t>
      </w:r>
      <w:r w:rsidRPr="00256A82">
        <w:rPr>
          <w:color w:val="202020"/>
          <w:shd w:val="clear" w:color="auto" w:fill="FFFFFF"/>
        </w:rPr>
        <w:t xml:space="preserve"> </w:t>
      </w:r>
      <w:r>
        <w:rPr>
          <w:color w:val="202020"/>
          <w:shd w:val="clear" w:color="auto" w:fill="FFFFFF"/>
        </w:rPr>
        <w:t xml:space="preserve"> sized </w:t>
      </w:r>
      <w:r w:rsidR="00256A82" w:rsidRPr="00256A82">
        <w:rPr>
          <w:color w:val="202020"/>
          <w:shd w:val="clear" w:color="auto" w:fill="FFFFFF"/>
        </w:rPr>
        <w:t xml:space="preserve">filter </w:t>
      </w:r>
      <w:r w:rsidR="00256A82" w:rsidRPr="00256A82">
        <w:rPr>
          <w:rFonts w:ascii="Cambria Math" w:hAnsi="Cambria Math" w:cs="Cambria Math"/>
          <w:color w:val="202020"/>
          <w:shd w:val="clear" w:color="auto" w:fill="FFFFFF"/>
        </w:rPr>
        <w:t>𝑓𝑘</w:t>
      </w:r>
      <w:r w:rsidR="00256A82" w:rsidRPr="00256A82">
        <w:rPr>
          <w:color w:val="202020"/>
          <w:shd w:val="clear" w:color="auto" w:fill="FFFFFF"/>
        </w:rPr>
        <w:t xml:space="preserve"> </w:t>
      </w:r>
      <w:r>
        <w:rPr>
          <w:color w:val="202020"/>
          <w:shd w:val="clear" w:color="auto" w:fill="FFFFFF"/>
        </w:rPr>
        <w:t xml:space="preserve">with a </w:t>
      </w:r>
      <w:r w:rsidR="00256A82" w:rsidRPr="00256A82">
        <w:rPr>
          <w:color w:val="202020"/>
          <w:shd w:val="clear" w:color="auto" w:fill="FFFFFF"/>
        </w:rPr>
        <w:t xml:space="preserve"> kernel and applied to an input x. </w:t>
      </w:r>
      <w:r>
        <w:rPr>
          <w:color w:val="202020"/>
          <w:shd w:val="clear" w:color="auto" w:fill="FFFFFF"/>
        </w:rPr>
        <w:t xml:space="preserve">There are n*m input connectivity. The equation may be used to compute the result </w:t>
      </w:r>
      <w:r w:rsidR="00256A82" w:rsidRPr="00256A82">
        <w:rPr>
          <w:color w:val="202020"/>
          <w:shd w:val="clear" w:color="auto" w:fill="FFFFFF"/>
        </w:rPr>
        <w:t>(1).</w:t>
      </w:r>
      <w:r w:rsidR="00270F9B" w:rsidRPr="00256A82">
        <w:rPr>
          <w:noProof/>
        </w:rPr>
        <w:drawing>
          <wp:inline distT="0" distB="0" distL="0" distR="0" wp14:anchorId="49566046" wp14:editId="11B83061">
            <wp:extent cx="3063240" cy="424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424815"/>
                    </a:xfrm>
                    <a:prstGeom prst="rect">
                      <a:avLst/>
                    </a:prstGeom>
                  </pic:spPr>
                </pic:pic>
              </a:graphicData>
            </a:graphic>
          </wp:inline>
        </w:drawing>
      </w:r>
    </w:p>
    <w:p w14:paraId="4FFA2722" w14:textId="36FF34A0" w:rsidR="00270F9B" w:rsidRDefault="00270F9B" w:rsidP="00270F9B">
      <w:pPr>
        <w:pStyle w:val="NormalWeb"/>
        <w:jc w:val="both"/>
      </w:pPr>
      <w:r>
        <w:t xml:space="preserve"> Max Pooling Layer: </w:t>
      </w:r>
      <w:r w:rsidR="009B2FA5" w:rsidRPr="009B2FA5">
        <w:t xml:space="preserve">Saravanan et al. </w:t>
      </w:r>
      <w:r w:rsidR="009B2FA5" w:rsidRPr="009B2FA5">
        <w:rPr>
          <w:b/>
          <w:bCs/>
        </w:rPr>
        <w:t xml:space="preserve">[33] </w:t>
      </w:r>
      <w:r w:rsidR="009B2FA5" w:rsidRPr="009B2FA5">
        <w:t xml:space="preserve">used the max function to achieve this. The input is significantly decreased as a result. Let xi be the input and m be the filtered size. </w:t>
      </w:r>
      <w:r w:rsidR="00997495">
        <w:t xml:space="preserve">Depiction of how this layer is implemented </w:t>
      </w:r>
      <w:r>
        <w:t xml:space="preserve">, </w:t>
      </w:r>
      <w:r w:rsidR="00997495" w:rsidRPr="00997495">
        <w:t xml:space="preserve">and the result may be estimated using the formulas in (2). </w:t>
      </w:r>
    </w:p>
    <w:p w14:paraId="4ABC32EB" w14:textId="77777777" w:rsidR="00270F9B" w:rsidRDefault="00270F9B" w:rsidP="00270F9B">
      <w:pPr>
        <w:pStyle w:val="NormalWeb"/>
        <w:jc w:val="center"/>
      </w:pPr>
      <w:r>
        <w:rPr>
          <w:rFonts w:ascii="Cambria Math" w:hAnsi="Cambria Math" w:cs="Cambria Math"/>
        </w:rPr>
        <w:t>𝑀</w:t>
      </w:r>
      <w:r>
        <w:t>(</w:t>
      </w:r>
      <w:r>
        <w:rPr>
          <w:rFonts w:ascii="Cambria Math" w:hAnsi="Cambria Math" w:cs="Cambria Math"/>
        </w:rPr>
        <w:t>𝑥𝑖</w:t>
      </w:r>
      <w:r>
        <w:t xml:space="preserve"> ) = </w:t>
      </w:r>
      <w:r>
        <w:rPr>
          <w:rFonts w:ascii="Cambria Math" w:hAnsi="Cambria Math" w:cs="Cambria Math"/>
        </w:rPr>
        <w:t>𝑚𝑎𝑥</w:t>
      </w:r>
      <w:r>
        <w:t xml:space="preserve"> (</w:t>
      </w:r>
      <w:r>
        <w:rPr>
          <w:rFonts w:ascii="Cambria Math" w:hAnsi="Cambria Math" w:cs="Cambria Math"/>
        </w:rPr>
        <w:t>𝑟𝑖</w:t>
      </w:r>
      <w:r>
        <w:t>+</w:t>
      </w:r>
      <w:r>
        <w:rPr>
          <w:rFonts w:ascii="Cambria Math" w:hAnsi="Cambria Math" w:cs="Cambria Math"/>
        </w:rPr>
        <w:t>𝑘</w:t>
      </w:r>
      <w:r>
        <w:t>,</w:t>
      </w:r>
      <w:r>
        <w:rPr>
          <w:rFonts w:ascii="Cambria Math" w:hAnsi="Cambria Math" w:cs="Cambria Math"/>
        </w:rPr>
        <w:t>𝑖</w:t>
      </w:r>
      <w:r>
        <w:t>+</w:t>
      </w:r>
      <w:r>
        <w:rPr>
          <w:rFonts w:ascii="Cambria Math" w:hAnsi="Cambria Math" w:cs="Cambria Math"/>
        </w:rPr>
        <w:t>𝑙</w:t>
      </w:r>
      <w:r>
        <w:t xml:space="preserve"> /|</w:t>
      </w:r>
      <w:r>
        <w:rPr>
          <w:rFonts w:ascii="Cambria Math" w:hAnsi="Cambria Math" w:cs="Cambria Math"/>
        </w:rPr>
        <w:t>𝑘</w:t>
      </w:r>
      <w:r>
        <w:t xml:space="preserve">| ≤ </w:t>
      </w:r>
      <w:r>
        <w:rPr>
          <w:rFonts w:ascii="Cambria Math" w:hAnsi="Cambria Math" w:cs="Cambria Math"/>
        </w:rPr>
        <w:t>𝑚</w:t>
      </w:r>
      <w:r>
        <w:t xml:space="preserve"> /2,|</w:t>
      </w:r>
      <w:r>
        <w:rPr>
          <w:rFonts w:ascii="Cambria Math" w:hAnsi="Cambria Math" w:cs="Cambria Math"/>
        </w:rPr>
        <w:t>𝑙</w:t>
      </w:r>
      <w:r>
        <w:t xml:space="preserve">| &lt; </w:t>
      </w:r>
      <w:r>
        <w:rPr>
          <w:rFonts w:ascii="Cambria Math" w:hAnsi="Cambria Math" w:cs="Cambria Math"/>
        </w:rPr>
        <w:t>𝑚</w:t>
      </w:r>
      <w:r>
        <w:t xml:space="preserve">/2, </w:t>
      </w:r>
      <w:r>
        <w:rPr>
          <w:rFonts w:ascii="Cambria Math" w:hAnsi="Cambria Math" w:cs="Cambria Math"/>
        </w:rPr>
        <w:t>𝑘</w:t>
      </w:r>
      <w:r>
        <w:t xml:space="preserve">, </w:t>
      </w:r>
      <w:r>
        <w:rPr>
          <w:rFonts w:ascii="Cambria Math" w:hAnsi="Cambria Math" w:cs="Cambria Math"/>
        </w:rPr>
        <w:t>𝑙</w:t>
      </w:r>
      <w:r>
        <w:t xml:space="preserve"> </w:t>
      </w:r>
      <w:r>
        <w:rPr>
          <w:rFonts w:ascii="Cambria Math" w:hAnsi="Cambria Math" w:cs="Cambria Math"/>
        </w:rPr>
        <w:t>∈</w:t>
      </w:r>
      <w:r>
        <w:t xml:space="preserve"> </w:t>
      </w:r>
      <w:r>
        <w:rPr>
          <w:rFonts w:ascii="Cambria Math" w:hAnsi="Cambria Math" w:cs="Cambria Math"/>
        </w:rPr>
        <w:t>𝑁</w:t>
      </w:r>
      <w:r>
        <w:t>).                                                                 (2)</w:t>
      </w:r>
    </w:p>
    <w:p w14:paraId="24E6FB20" w14:textId="77777777" w:rsidR="00997495" w:rsidRDefault="00997495" w:rsidP="00270F9B">
      <w:pPr>
        <w:pStyle w:val="NormalWeb"/>
        <w:jc w:val="both"/>
        <w:rPr>
          <w:color w:val="202020"/>
          <w:shd w:val="clear" w:color="auto" w:fill="FFFFFF"/>
        </w:rPr>
      </w:pPr>
    </w:p>
    <w:p w14:paraId="5100D552" w14:textId="77777777" w:rsidR="00997495" w:rsidRDefault="00997495" w:rsidP="00270F9B">
      <w:pPr>
        <w:pStyle w:val="NormalWeb"/>
        <w:jc w:val="both"/>
        <w:rPr>
          <w:color w:val="202020"/>
          <w:shd w:val="clear" w:color="auto" w:fill="FFFFFF"/>
        </w:rPr>
      </w:pPr>
    </w:p>
    <w:p w14:paraId="1C4FFC38" w14:textId="77777777" w:rsidR="00222009" w:rsidRDefault="00256A82" w:rsidP="00270F9B">
      <w:pPr>
        <w:pStyle w:val="NormalWeb"/>
        <w:jc w:val="both"/>
        <w:rPr>
          <w:rFonts w:ascii="Cambria Math" w:hAnsi="Cambria Math" w:cs="Cambria Math"/>
        </w:rPr>
      </w:pPr>
      <w:r w:rsidRPr="00997495">
        <w:rPr>
          <w:color w:val="202020"/>
          <w:shd w:val="clear" w:color="auto" w:fill="FFFFFF"/>
        </w:rPr>
        <w:t xml:space="preserve">Rectified Linear Unit (ReLU) Activation Function: It </w:t>
      </w:r>
      <w:r w:rsidR="00222009" w:rsidRPr="00222009">
        <w:rPr>
          <w:color w:val="202020"/>
          <w:shd w:val="clear" w:color="auto" w:fill="FFFFFF"/>
        </w:rPr>
        <w:t>determines the input to the network or neuron, the output for a certain value of p, as shown in equation (3).</w:t>
      </w:r>
      <w:r w:rsidR="00222009">
        <w:rPr>
          <w:color w:val="202020"/>
          <w:shd w:val="clear" w:color="auto" w:fill="FFFFFF"/>
        </w:rPr>
        <w:t xml:space="preserve"> T</w:t>
      </w:r>
      <w:r w:rsidR="00222009" w:rsidRPr="00222009">
        <w:rPr>
          <w:color w:val="202020"/>
          <w:shd w:val="clear" w:color="auto" w:fill="FFFFFF"/>
        </w:rPr>
        <w:t>he fact that it does not need the calculation of an exponential distribution and does not have diminishing contour issue</w:t>
      </w:r>
      <w:r w:rsidR="00222009">
        <w:rPr>
          <w:color w:val="202020"/>
          <w:shd w:val="clear" w:color="auto" w:fill="FFFFFF"/>
        </w:rPr>
        <w:t xml:space="preserve"> that is why </w:t>
      </w:r>
      <w:r w:rsidR="00222009" w:rsidRPr="00222009">
        <w:rPr>
          <w:color w:val="202020"/>
          <w:shd w:val="clear" w:color="auto" w:fill="FFFFFF"/>
        </w:rPr>
        <w:t>ReLU was used in this study</w:t>
      </w:r>
      <w:r w:rsidR="00222009">
        <w:rPr>
          <w:color w:val="202020"/>
          <w:shd w:val="clear" w:color="auto" w:fill="FFFFFF"/>
        </w:rPr>
        <w:t xml:space="preserve">. </w:t>
      </w:r>
      <w:r w:rsidR="00222009" w:rsidRPr="00222009">
        <w:rPr>
          <w:color w:val="202020"/>
          <w:shd w:val="clear" w:color="auto" w:fill="FFFFFF"/>
        </w:rPr>
        <w:t xml:space="preserve">Figure 2 below shows how the concatenated convolutional layers are </w:t>
      </w:r>
      <w:r w:rsidR="00222009">
        <w:rPr>
          <w:color w:val="202020"/>
          <w:shd w:val="clear" w:color="auto" w:fill="FFFFFF"/>
        </w:rPr>
        <w:t>evaluated</w:t>
      </w:r>
      <w:r w:rsidR="00222009" w:rsidRPr="00222009">
        <w:rPr>
          <w:color w:val="202020"/>
          <w:shd w:val="clear" w:color="auto" w:fill="FFFFFF"/>
        </w:rPr>
        <w:t xml:space="preserve"> concurrently using ReLU activation functions, upscaling accuracy and perfectly extracting facial information from images.</w:t>
      </w:r>
      <w:r w:rsidR="00270F9B">
        <w:rPr>
          <w:rFonts w:ascii="Cambria Math" w:hAnsi="Cambria Math" w:cs="Cambria Math"/>
        </w:rPr>
        <w:t xml:space="preserve">                </w:t>
      </w:r>
    </w:p>
    <w:p w14:paraId="0D6799A4" w14:textId="47BE29F4" w:rsidR="00270F9B" w:rsidRDefault="00222009" w:rsidP="00270F9B">
      <w:pPr>
        <w:pStyle w:val="NormalWeb"/>
        <w:jc w:val="both"/>
      </w:pPr>
      <w:r>
        <w:rPr>
          <w:rFonts w:ascii="Cambria Math" w:hAnsi="Cambria Math" w:cs="Cambria Math"/>
        </w:rPr>
        <w:t xml:space="preserve">                 </w:t>
      </w:r>
      <w:r w:rsidR="00270F9B">
        <w:rPr>
          <w:rFonts w:ascii="Cambria Math" w:hAnsi="Cambria Math" w:cs="Cambria Math"/>
        </w:rPr>
        <w:t>𝑓</w:t>
      </w:r>
      <w:r w:rsidR="00270F9B">
        <w:t>(</w:t>
      </w:r>
      <w:r w:rsidR="00270F9B">
        <w:rPr>
          <w:rFonts w:ascii="Cambria Math" w:hAnsi="Cambria Math" w:cs="Cambria Math"/>
        </w:rPr>
        <w:t>𝑥</w:t>
      </w:r>
      <w:r w:rsidR="00270F9B">
        <w:t xml:space="preserve">) = { 0, </w:t>
      </w:r>
      <w:r w:rsidR="00270F9B">
        <w:rPr>
          <w:rFonts w:ascii="Cambria Math" w:hAnsi="Cambria Math" w:cs="Cambria Math"/>
        </w:rPr>
        <w:t>𝑓𝑜𝑟</w:t>
      </w:r>
      <w:r w:rsidR="00270F9B">
        <w:t xml:space="preserve"> </w:t>
      </w:r>
      <w:r w:rsidR="00270F9B">
        <w:rPr>
          <w:rFonts w:ascii="Cambria Math" w:hAnsi="Cambria Math" w:cs="Cambria Math"/>
        </w:rPr>
        <w:t>𝑥</w:t>
      </w:r>
      <w:r w:rsidR="00270F9B">
        <w:t xml:space="preserve"> &lt; 0 </w:t>
      </w:r>
    </w:p>
    <w:p w14:paraId="5A7DF05C" w14:textId="77777777" w:rsidR="00270F9B" w:rsidRDefault="00270F9B" w:rsidP="00270F9B">
      <w:pPr>
        <w:pStyle w:val="NormalWeb"/>
        <w:jc w:val="both"/>
      </w:pPr>
      <w:r>
        <w:t xml:space="preserve">                          {1, </w:t>
      </w:r>
      <w:r>
        <w:rPr>
          <w:rFonts w:ascii="Cambria Math" w:hAnsi="Cambria Math" w:cs="Cambria Math"/>
        </w:rPr>
        <w:t>𝑓𝑜𝑟</w:t>
      </w:r>
      <w:r>
        <w:t xml:space="preserve"> </w:t>
      </w:r>
      <w:r>
        <w:rPr>
          <w:rFonts w:ascii="Cambria Math" w:hAnsi="Cambria Math" w:cs="Cambria Math"/>
        </w:rPr>
        <w:t>𝑥</w:t>
      </w:r>
      <w:r>
        <w:t xml:space="preserve"> ≥ 0.                          (3)</w:t>
      </w:r>
    </w:p>
    <w:p w14:paraId="2C7AD3B6" w14:textId="08733CF4" w:rsidR="00270F9B" w:rsidRDefault="00270F9B" w:rsidP="00270F9B">
      <w:pPr>
        <w:pStyle w:val="NormalWeb"/>
        <w:jc w:val="both"/>
      </w:pPr>
      <w:r>
        <w:t xml:space="preserve"> Fully Connected Layer: </w:t>
      </w:r>
      <w:r w:rsidR="00A21CC7">
        <w:t>As</w:t>
      </w:r>
      <w:r w:rsidR="00222009" w:rsidRPr="00222009">
        <w:t xml:space="preserve"> it changes every neuron from the pre-recursion levels into a neuron in the current laye</w:t>
      </w:r>
      <w:r w:rsidR="00A21CC7">
        <w:t>r, t</w:t>
      </w:r>
      <w:r w:rsidR="00A21CC7" w:rsidRPr="00222009">
        <w:t>his is a multilayer perceptron,</w:t>
      </w:r>
      <w:r w:rsidR="00222009" w:rsidRPr="00222009">
        <w:t>. The expression serves as its calculation (4).</w:t>
      </w:r>
    </w:p>
    <w:p w14:paraId="7F18C23B" w14:textId="77777777" w:rsidR="00270F9B" w:rsidRDefault="00270F9B" w:rsidP="00270F9B">
      <w:pPr>
        <w:pStyle w:val="NormalWeb"/>
        <w:jc w:val="both"/>
      </w:pPr>
      <w:r>
        <w:rPr>
          <w:rFonts w:ascii="Cambria Math" w:hAnsi="Cambria Math" w:cs="Cambria Math"/>
        </w:rPr>
        <w:t xml:space="preserve">                         𝑓</w:t>
      </w:r>
      <w:r>
        <w:t>(</w:t>
      </w:r>
      <w:r>
        <w:rPr>
          <w:rFonts w:ascii="Cambria Math" w:hAnsi="Cambria Math" w:cs="Cambria Math"/>
        </w:rPr>
        <w:t>𝑥</w:t>
      </w:r>
      <w:r>
        <w:t xml:space="preserve">) = </w:t>
      </w:r>
      <w:r>
        <w:rPr>
          <w:rFonts w:ascii="Cambria Math" w:hAnsi="Cambria Math" w:cs="Cambria Math"/>
        </w:rPr>
        <w:t>𝜎</w:t>
      </w:r>
      <w:r>
        <w:t>(</w:t>
      </w:r>
      <w:r>
        <w:rPr>
          <w:rFonts w:ascii="Cambria Math" w:hAnsi="Cambria Math" w:cs="Cambria Math"/>
        </w:rPr>
        <w:t>𝑝</w:t>
      </w:r>
      <w:r>
        <w:t xml:space="preserve"> </w:t>
      </w:r>
      <w:r>
        <w:rPr>
          <w:rFonts w:ascii="Cambria Math" w:hAnsi="Cambria Math" w:cs="Cambria Math"/>
        </w:rPr>
        <w:t>∗</w:t>
      </w:r>
      <w:r>
        <w:t xml:space="preserve"> </w:t>
      </w:r>
      <w:r>
        <w:rPr>
          <w:rFonts w:ascii="Cambria Math" w:hAnsi="Cambria Math" w:cs="Cambria Math"/>
        </w:rPr>
        <w:t>𝑥</w:t>
      </w:r>
      <w:r>
        <w:t xml:space="preserve">)                            (4) </w:t>
      </w:r>
    </w:p>
    <w:p w14:paraId="492C9A66" w14:textId="43428699" w:rsidR="003B06BA" w:rsidRDefault="003B06BA" w:rsidP="00270F9B">
      <w:pPr>
        <w:pStyle w:val="NormalWeb"/>
        <w:jc w:val="both"/>
      </w:pPr>
      <w:r w:rsidRPr="003B06BA">
        <w:t xml:space="preserve">Where n is the count of neurons in a completely connected layer, </w:t>
      </w:r>
      <w:r w:rsidRPr="003B06BA">
        <w:rPr>
          <w:i/>
          <w:iCs/>
        </w:rPr>
        <w:t>k</w:t>
      </w:r>
      <w:r w:rsidRPr="003B06BA">
        <w:t xml:space="preserve"> is the dimensions that range of </w:t>
      </w:r>
      <w:r w:rsidRPr="003B06BA">
        <w:rPr>
          <w:i/>
          <w:iCs/>
        </w:rPr>
        <w:t>x</w:t>
      </w:r>
      <w:r>
        <w:rPr>
          <w:rFonts w:ascii="Cambria Math" w:hAnsi="Cambria Math" w:cs="Cambria Math"/>
        </w:rPr>
        <w:t>,  𝜎</w:t>
      </w:r>
      <w:r w:rsidRPr="003B06BA">
        <w:t xml:space="preserve"> is the activation function, and </w:t>
      </w:r>
      <w:r w:rsidRPr="003B06BA">
        <w:rPr>
          <w:i/>
          <w:iCs/>
        </w:rPr>
        <w:t xml:space="preserve">p </w:t>
      </w:r>
      <w:r w:rsidRPr="003B06BA">
        <w:t>is the resultant sized matrix</w:t>
      </w:r>
      <w:r>
        <w:t xml:space="preserve"> </w:t>
      </w:r>
      <w:r>
        <w:rPr>
          <w:rFonts w:ascii="Cambria Math" w:hAnsi="Cambria Math" w:cs="Cambria Math"/>
        </w:rPr>
        <w:t>𝑛</w:t>
      </w:r>
      <w:r>
        <w:t xml:space="preserve"> </w:t>
      </w:r>
      <w:r>
        <w:rPr>
          <w:rFonts w:ascii="Cambria Math" w:hAnsi="Cambria Math" w:cs="Cambria Math"/>
        </w:rPr>
        <w:t>∗</w:t>
      </w:r>
      <w:r>
        <w:t xml:space="preserve"> </w:t>
      </w:r>
      <w:r>
        <w:rPr>
          <w:rFonts w:ascii="Cambria Math" w:hAnsi="Cambria Math" w:cs="Cambria Math"/>
        </w:rPr>
        <w:t>𝑘</w:t>
      </w:r>
      <w:r>
        <w:t>.</w:t>
      </w:r>
    </w:p>
    <w:p w14:paraId="73E05ED2" w14:textId="6A326FB9" w:rsidR="00270F9B" w:rsidRDefault="00A21CC7" w:rsidP="00270F9B">
      <w:pPr>
        <w:pStyle w:val="NormalWeb"/>
        <w:jc w:val="both"/>
      </w:pPr>
      <w:r>
        <w:t xml:space="preserve">Result </w:t>
      </w:r>
      <w:r w:rsidR="00270F9B">
        <w:t xml:space="preserve">Layer: </w:t>
      </w:r>
      <w:r w:rsidRPr="00A21CC7">
        <w:t xml:space="preserve">It is yet another hot vector that indicates the category of the input picture that has been provided </w:t>
      </w:r>
      <w:r w:rsidRPr="00A21CC7">
        <w:rPr>
          <w:b/>
          <w:bCs/>
        </w:rPr>
        <w:t>[32].</w:t>
      </w:r>
      <w:r w:rsidRPr="00A21CC7">
        <w:t xml:space="preserve"> It is written as an expression (5).</w:t>
      </w:r>
    </w:p>
    <w:p w14:paraId="56CA8C35" w14:textId="6624CCE6" w:rsidR="00270F9B" w:rsidRDefault="00270F9B" w:rsidP="00270F9B">
      <w:pPr>
        <w:pStyle w:val="NormalWeb"/>
        <w:jc w:val="both"/>
      </w:pPr>
      <w:r w:rsidRPr="00CB60F7">
        <w:rPr>
          <w:rFonts w:ascii="Cambria Math" w:hAnsi="Cambria Math" w:cs="Cambria Math"/>
          <w:noProof/>
        </w:rPr>
        <w:drawing>
          <wp:inline distT="0" distB="0" distL="0" distR="0" wp14:anchorId="6224AFA2" wp14:editId="3472D51C">
            <wp:extent cx="3063240" cy="4406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440690"/>
                    </a:xfrm>
                    <a:prstGeom prst="rect">
                      <a:avLst/>
                    </a:prstGeom>
                  </pic:spPr>
                </pic:pic>
              </a:graphicData>
            </a:graphic>
          </wp:inline>
        </w:drawing>
      </w:r>
    </w:p>
    <w:p w14:paraId="01A29534" w14:textId="6CD59F22" w:rsidR="00270F9B" w:rsidRDefault="00270F9B" w:rsidP="00270F9B">
      <w:pPr>
        <w:pStyle w:val="NormalWeb"/>
        <w:jc w:val="both"/>
      </w:pPr>
      <w:r>
        <w:t xml:space="preserve">SoftMax layer: </w:t>
      </w:r>
      <w:r w:rsidR="00A21CC7" w:rsidRPr="00A21CC7">
        <w:t xml:space="preserve">Backpropagation of inaccuracy is its primary purpose </w:t>
      </w:r>
      <w:r w:rsidR="00A21CC7" w:rsidRPr="00A21CC7">
        <w:rPr>
          <w:b/>
          <w:bCs/>
        </w:rPr>
        <w:t>[32].</w:t>
      </w:r>
      <w:r w:rsidR="00A21CC7" w:rsidRPr="00A21CC7">
        <w:t xml:space="preserve"> Let P be the dimension of a vector's input. After that is </w:t>
      </w:r>
      <w:r w:rsidR="00A21CC7">
        <w:t>completed</w:t>
      </w:r>
      <w:r w:rsidR="00A21CC7" w:rsidRPr="00A21CC7">
        <w:t>, it may be written as a</w:t>
      </w:r>
      <w:r w:rsidR="00A21CC7">
        <w:t xml:space="preserve"> transformation</w:t>
      </w:r>
      <w:r w:rsidR="00A21CC7" w:rsidRPr="00A21CC7">
        <w:t xml:space="preserve"> function using e</w:t>
      </w:r>
      <w:r w:rsidR="00A21CC7">
        <w:t>xpression</w:t>
      </w:r>
      <w:r w:rsidR="00A21CC7" w:rsidRPr="00A21CC7">
        <w:t>(6).</w:t>
      </w:r>
      <w:r w:rsidRPr="00CB60F7">
        <w:rPr>
          <w:rFonts w:ascii="Cambria Math" w:hAnsi="Cambria Math" w:cs="Cambria Math"/>
          <w:noProof/>
        </w:rPr>
        <w:drawing>
          <wp:inline distT="0" distB="0" distL="0" distR="0" wp14:anchorId="3466654B" wp14:editId="5748CB15">
            <wp:extent cx="3063240" cy="394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363" cy="412502"/>
                    </a:xfrm>
                    <a:prstGeom prst="rect">
                      <a:avLst/>
                    </a:prstGeom>
                  </pic:spPr>
                </pic:pic>
              </a:graphicData>
            </a:graphic>
          </wp:inline>
        </w:drawing>
      </w:r>
    </w:p>
    <w:p w14:paraId="54730BFC" w14:textId="54D2429A" w:rsidR="00256A82" w:rsidRDefault="00A21CC7" w:rsidP="00270F9B">
      <w:pPr>
        <w:pStyle w:val="NormalWeb"/>
        <w:jc w:val="both"/>
      </w:pPr>
      <w:r w:rsidRPr="00A21CC7">
        <w:t xml:space="preserve">The outcome is given for each component </w:t>
      </w:r>
      <w:r w:rsidRPr="00256A82">
        <w:t>j (1 ≤j ≤P)</w:t>
      </w:r>
      <w:r>
        <w:t xml:space="preserve"> </w:t>
      </w:r>
      <w:r w:rsidRPr="00A21CC7">
        <w:t>using equation (7).</w:t>
      </w:r>
    </w:p>
    <w:p w14:paraId="0169465C" w14:textId="3B6879F6" w:rsidR="00270F9B" w:rsidRPr="00270F9B" w:rsidRDefault="00270F9B" w:rsidP="00270F9B">
      <w:pPr>
        <w:pStyle w:val="NormalWeb"/>
        <w:jc w:val="both"/>
        <w:rPr>
          <w:u w:val="single"/>
        </w:rPr>
      </w:pPr>
      <w:r w:rsidRPr="00CB60F7">
        <w:rPr>
          <w:rFonts w:ascii="Cambria Math" w:hAnsi="Cambria Math" w:cs="Cambria Math"/>
          <w:noProof/>
        </w:rPr>
        <w:drawing>
          <wp:inline distT="0" distB="0" distL="0" distR="0" wp14:anchorId="1EA3C07E" wp14:editId="0B1C6FC7">
            <wp:extent cx="3063240" cy="6432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3579" cy="645426"/>
                    </a:xfrm>
                    <a:prstGeom prst="rect">
                      <a:avLst/>
                    </a:prstGeom>
                  </pic:spPr>
                </pic:pic>
              </a:graphicData>
            </a:graphic>
          </wp:inline>
        </w:drawing>
      </w:r>
    </w:p>
    <w:p w14:paraId="0DD01231" w14:textId="19616FDB" w:rsidR="00F22880" w:rsidRPr="003C7C66" w:rsidRDefault="00F22880" w:rsidP="003C7C66">
      <w:pPr>
        <w:pStyle w:val="NormalWeb"/>
      </w:pPr>
      <w:r w:rsidRPr="00F22880">
        <w:rPr>
          <w:b/>
          <w:bCs/>
          <w:color w:val="202020"/>
          <w:shd w:val="clear" w:color="auto" w:fill="FFFFFF"/>
        </w:rPr>
        <w:t>3.3</w:t>
      </w:r>
      <w:r>
        <w:rPr>
          <w:rFonts w:ascii="TimesNewRomanPS" w:hAnsi="TimesNewRomanPS"/>
          <w:b/>
          <w:bCs/>
          <w:color w:val="141414"/>
          <w:shd w:val="clear" w:color="auto" w:fill="FFFFFF"/>
        </w:rPr>
        <w:t xml:space="preserve"> Proposed Method for Classifying Model </w:t>
      </w:r>
    </w:p>
    <w:p w14:paraId="7A924174" w14:textId="28DC490E" w:rsidR="000269E4" w:rsidRPr="000269E4" w:rsidRDefault="000269E4" w:rsidP="000269E4">
      <w:pPr>
        <w:pStyle w:val="NormalWeb"/>
        <w:jc w:val="both"/>
        <w:rPr>
          <w:u w:val="single"/>
        </w:rPr>
      </w:pPr>
      <w:r>
        <w:rPr>
          <w:u w:val="single"/>
        </w:rPr>
        <w:t>I</w:t>
      </w:r>
      <w:r w:rsidRPr="000269E4">
        <w:rPr>
          <w:u w:val="single"/>
        </w:rPr>
        <w:t xml:space="preserve">. Artificial Intelligence (AI) </w:t>
      </w:r>
    </w:p>
    <w:p w14:paraId="666069F9" w14:textId="7023802B" w:rsidR="00D873EE" w:rsidRPr="00D873EE" w:rsidRDefault="003B06BA" w:rsidP="00E94C7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B06BA">
        <w:rPr>
          <w:rFonts w:ascii="Times New Roman" w:eastAsia="Times New Roman" w:hAnsi="Times New Roman" w:cs="Times New Roman"/>
          <w:sz w:val="24"/>
          <w:szCs w:val="24"/>
          <w:lang w:eastAsia="en-GB"/>
        </w:rPr>
        <w:t>A subfield of computer science is artificial intelligence</w:t>
      </w:r>
      <w:r>
        <w:rPr>
          <w:rFonts w:ascii="Times New Roman" w:eastAsia="Times New Roman" w:hAnsi="Times New Roman" w:cs="Times New Roman"/>
          <w:sz w:val="24"/>
          <w:szCs w:val="24"/>
          <w:lang w:eastAsia="en-GB"/>
        </w:rPr>
        <w:t xml:space="preserve"> </w:t>
      </w:r>
      <w:r w:rsidR="00E94C75" w:rsidRPr="00E94C75">
        <w:rPr>
          <w:rFonts w:ascii="Times New Roman" w:eastAsia="Times New Roman" w:hAnsi="Times New Roman" w:cs="Times New Roman"/>
          <w:sz w:val="24"/>
          <w:szCs w:val="24"/>
          <w:lang w:eastAsia="en-GB"/>
        </w:rPr>
        <w:t>that examines how a computer system can do activities that would often be performed by people</w:t>
      </w:r>
      <w:r w:rsidR="00E94C75">
        <w:rPr>
          <w:rFonts w:ascii="Times New Roman" w:eastAsia="Times New Roman" w:hAnsi="Times New Roman" w:cs="Times New Roman"/>
          <w:sz w:val="24"/>
          <w:szCs w:val="24"/>
          <w:lang w:eastAsia="en-GB"/>
        </w:rPr>
        <w:t>, and is generally denoted by or called as AI in short. Artificial intelligence (</w:t>
      </w:r>
      <w:r w:rsidR="00E94C75" w:rsidRPr="00E94C75">
        <w:rPr>
          <w:rFonts w:ascii="Times New Roman" w:eastAsia="Times New Roman" w:hAnsi="Times New Roman" w:cs="Times New Roman"/>
          <w:sz w:val="24"/>
          <w:szCs w:val="24"/>
          <w:lang w:eastAsia="en-GB"/>
        </w:rPr>
        <w:t>AI</w:t>
      </w:r>
      <w:r w:rsidR="00E94C75">
        <w:rPr>
          <w:rFonts w:ascii="Times New Roman" w:eastAsia="Times New Roman" w:hAnsi="Times New Roman" w:cs="Times New Roman"/>
          <w:sz w:val="24"/>
          <w:szCs w:val="24"/>
          <w:lang w:eastAsia="en-GB"/>
        </w:rPr>
        <w:t>)</w:t>
      </w:r>
      <w:r w:rsidR="00E94C75" w:rsidRPr="00E94C75">
        <w:rPr>
          <w:rFonts w:ascii="Times New Roman" w:eastAsia="Times New Roman" w:hAnsi="Times New Roman" w:cs="Times New Roman"/>
          <w:sz w:val="24"/>
          <w:szCs w:val="24"/>
          <w:lang w:eastAsia="en-GB"/>
        </w:rPr>
        <w:t xml:space="preserve"> is a type of computer system that advances in addition to identifying and reproduce mortal mental procedures and generate devices which stimulate human intelligence </w:t>
      </w:r>
      <w:r w:rsidR="00E94C75" w:rsidRPr="00E94C75">
        <w:rPr>
          <w:rFonts w:ascii="Times New Roman" w:eastAsia="Times New Roman" w:hAnsi="Times New Roman" w:cs="Times New Roman"/>
          <w:b/>
          <w:bCs/>
          <w:sz w:val="24"/>
          <w:szCs w:val="24"/>
          <w:lang w:eastAsia="en-GB"/>
        </w:rPr>
        <w:t>[15].</w:t>
      </w:r>
      <w:r w:rsidR="00E94C75">
        <w:rPr>
          <w:rFonts w:ascii="Times New Roman" w:eastAsia="Times New Roman" w:hAnsi="Times New Roman" w:cs="Times New Roman"/>
          <w:sz w:val="24"/>
          <w:szCs w:val="24"/>
          <w:lang w:eastAsia="en-GB"/>
        </w:rPr>
        <w:t xml:space="preserve"> </w:t>
      </w:r>
      <w:r w:rsidR="00E94C75" w:rsidRPr="00E94C75">
        <w:rPr>
          <w:rFonts w:ascii="Times New Roman" w:eastAsia="Times New Roman" w:hAnsi="Times New Roman" w:cs="Times New Roman"/>
          <w:sz w:val="24"/>
          <w:szCs w:val="24"/>
          <w:lang w:eastAsia="en-GB"/>
        </w:rPr>
        <w:t>Mortals Individuals have the capacity to creatively resolve conflicts because they have experience and expertise that can be used.</w:t>
      </w:r>
      <w:r w:rsidR="00E94C75">
        <w:rPr>
          <w:rFonts w:ascii="Times New Roman" w:eastAsia="Times New Roman" w:hAnsi="Times New Roman" w:cs="Times New Roman"/>
          <w:sz w:val="24"/>
          <w:szCs w:val="24"/>
          <w:lang w:eastAsia="en-GB"/>
        </w:rPr>
        <w:t xml:space="preserve"> </w:t>
      </w:r>
      <w:r w:rsidR="00E94C75" w:rsidRPr="00E94C75">
        <w:rPr>
          <w:rFonts w:ascii="Times New Roman" w:eastAsia="Times New Roman" w:hAnsi="Times New Roman" w:cs="Times New Roman"/>
          <w:sz w:val="24"/>
          <w:szCs w:val="24"/>
          <w:lang w:eastAsia="en-GB"/>
        </w:rPr>
        <w:t>Computers system that have been given information and the capacity to analyse so they may behave similarly to the same extent as mankind</w:t>
      </w:r>
      <w:r w:rsidR="00D873EE" w:rsidRPr="00D873EE">
        <w:rPr>
          <w:rFonts w:ascii="Times New Roman" w:eastAsia="Times New Roman" w:hAnsi="Times New Roman" w:cs="Times New Roman"/>
          <w:sz w:val="24"/>
          <w:szCs w:val="24"/>
          <w:lang w:eastAsia="en-GB"/>
        </w:rPr>
        <w:t xml:space="preserve">. </w:t>
      </w:r>
      <w:r w:rsidR="00E94C75" w:rsidRPr="00E94C75">
        <w:rPr>
          <w:rFonts w:ascii="Times New Roman" w:eastAsia="Times New Roman" w:hAnsi="Times New Roman" w:cs="Times New Roman"/>
          <w:sz w:val="24"/>
          <w:szCs w:val="24"/>
          <w:lang w:eastAsia="en-GB"/>
        </w:rPr>
        <w:t xml:space="preserve">The three major goals of </w:t>
      </w:r>
      <w:r w:rsidR="00E94C75">
        <w:rPr>
          <w:rFonts w:ascii="Times New Roman" w:eastAsia="Times New Roman" w:hAnsi="Times New Roman" w:cs="Times New Roman"/>
          <w:sz w:val="24"/>
          <w:szCs w:val="24"/>
          <w:lang w:eastAsia="en-GB"/>
        </w:rPr>
        <w:t xml:space="preserve">machine learning or Artificial </w:t>
      </w:r>
      <w:r w:rsidR="00C949AC">
        <w:rPr>
          <w:rFonts w:ascii="Times New Roman" w:eastAsia="Times New Roman" w:hAnsi="Times New Roman" w:cs="Times New Roman"/>
          <w:sz w:val="24"/>
          <w:szCs w:val="24"/>
          <w:lang w:eastAsia="en-GB"/>
        </w:rPr>
        <w:t>Intelligence (</w:t>
      </w:r>
      <w:r w:rsidR="00E94C75" w:rsidRPr="00E94C75">
        <w:rPr>
          <w:rFonts w:ascii="Times New Roman" w:eastAsia="Times New Roman" w:hAnsi="Times New Roman" w:cs="Times New Roman"/>
          <w:sz w:val="24"/>
          <w:szCs w:val="24"/>
          <w:lang w:eastAsia="en-GB"/>
        </w:rPr>
        <w:t>AI</w:t>
      </w:r>
      <w:r w:rsidR="00C949AC">
        <w:rPr>
          <w:rFonts w:ascii="Times New Roman" w:eastAsia="Times New Roman" w:hAnsi="Times New Roman" w:cs="Times New Roman"/>
          <w:sz w:val="24"/>
          <w:szCs w:val="24"/>
          <w:lang w:eastAsia="en-GB"/>
        </w:rPr>
        <w:t xml:space="preserve">) </w:t>
      </w:r>
      <w:r w:rsidR="00E94C75" w:rsidRPr="00E94C75">
        <w:rPr>
          <w:rFonts w:ascii="Times New Roman" w:eastAsia="Times New Roman" w:hAnsi="Times New Roman" w:cs="Times New Roman"/>
          <w:sz w:val="24"/>
          <w:szCs w:val="24"/>
          <w:lang w:eastAsia="en-GB"/>
        </w:rPr>
        <w:t xml:space="preserve"> are to comprehend intelligence, make computers smarter, and make robots more useful.</w:t>
      </w:r>
      <w:r w:rsidR="00E94C75">
        <w:rPr>
          <w:rFonts w:ascii="Times New Roman" w:eastAsia="Times New Roman" w:hAnsi="Times New Roman" w:cs="Times New Roman"/>
          <w:sz w:val="24"/>
          <w:szCs w:val="24"/>
          <w:lang w:eastAsia="en-GB"/>
        </w:rPr>
        <w:t xml:space="preserve"> </w:t>
      </w:r>
      <w:r w:rsidR="00C949AC" w:rsidRPr="00C949AC">
        <w:rPr>
          <w:rFonts w:ascii="Times New Roman" w:eastAsia="Times New Roman" w:hAnsi="Times New Roman" w:cs="Times New Roman"/>
          <w:sz w:val="24"/>
          <w:szCs w:val="24"/>
          <w:lang w:eastAsia="en-GB"/>
        </w:rPr>
        <w:t xml:space="preserve">Understanding conflicting and confusing signals, responding swiftly and efficiently to novel situations, using logic to solve issues, and solving them successfully are all characteristics of </w:t>
      </w:r>
      <w:r w:rsidR="00C949AC">
        <w:rPr>
          <w:rFonts w:ascii="Times New Roman" w:eastAsia="Times New Roman" w:hAnsi="Times New Roman" w:cs="Times New Roman"/>
          <w:sz w:val="24"/>
          <w:szCs w:val="24"/>
          <w:lang w:eastAsia="en-GB"/>
        </w:rPr>
        <w:t xml:space="preserve">Artificial </w:t>
      </w:r>
      <w:r w:rsidR="00C949AC" w:rsidRPr="00C949AC">
        <w:rPr>
          <w:rFonts w:ascii="Times New Roman" w:eastAsia="Times New Roman" w:hAnsi="Times New Roman" w:cs="Times New Roman"/>
          <w:sz w:val="24"/>
          <w:szCs w:val="24"/>
          <w:lang w:eastAsia="en-GB"/>
        </w:rPr>
        <w:t>intelligence</w:t>
      </w:r>
      <w:r w:rsidR="00C949AC">
        <w:rPr>
          <w:rFonts w:ascii="Times New Roman" w:eastAsia="Times New Roman" w:hAnsi="Times New Roman" w:cs="Times New Roman"/>
          <w:sz w:val="24"/>
          <w:szCs w:val="24"/>
          <w:lang w:eastAsia="en-GB"/>
        </w:rPr>
        <w:t xml:space="preserve"> (AI)</w:t>
      </w:r>
      <w:r w:rsidR="00C949AC" w:rsidRPr="00C949AC">
        <w:rPr>
          <w:rFonts w:ascii="Times New Roman" w:eastAsia="Times New Roman" w:hAnsi="Times New Roman" w:cs="Times New Roman"/>
          <w:sz w:val="24"/>
          <w:szCs w:val="24"/>
          <w:lang w:eastAsia="en-GB"/>
        </w:rPr>
        <w:t xml:space="preserve"> </w:t>
      </w:r>
      <w:r w:rsidR="00C949AC" w:rsidRPr="00C949AC">
        <w:rPr>
          <w:rFonts w:ascii="Times New Roman" w:eastAsia="Times New Roman" w:hAnsi="Times New Roman" w:cs="Times New Roman"/>
          <w:b/>
          <w:bCs/>
          <w:sz w:val="24"/>
          <w:szCs w:val="24"/>
          <w:lang w:eastAsia="en-GB"/>
        </w:rPr>
        <w:t>[16].</w:t>
      </w:r>
      <w:r w:rsidR="00C949AC">
        <w:rPr>
          <w:rFonts w:ascii="Times New Roman" w:eastAsia="Times New Roman" w:hAnsi="Times New Roman" w:cs="Times New Roman"/>
          <w:sz w:val="24"/>
          <w:szCs w:val="24"/>
          <w:lang w:eastAsia="en-GB"/>
        </w:rPr>
        <w:t xml:space="preserve"> </w:t>
      </w:r>
      <w:r w:rsidR="00C949AC" w:rsidRPr="00C949AC">
        <w:rPr>
          <w:rFonts w:ascii="Times New Roman" w:eastAsia="Times New Roman" w:hAnsi="Times New Roman" w:cs="Times New Roman"/>
          <w:sz w:val="24"/>
          <w:szCs w:val="24"/>
          <w:lang w:eastAsia="en-GB"/>
        </w:rPr>
        <w:t xml:space="preserve">There are two crucial elements that must be present in order to create an </w:t>
      </w:r>
      <w:r w:rsidR="00C949AC">
        <w:rPr>
          <w:rFonts w:ascii="Times New Roman" w:eastAsia="Times New Roman" w:hAnsi="Times New Roman" w:cs="Times New Roman"/>
          <w:sz w:val="24"/>
          <w:szCs w:val="24"/>
          <w:lang w:eastAsia="en-GB"/>
        </w:rPr>
        <w:t>artificial Intelligence (</w:t>
      </w:r>
      <w:r w:rsidR="00C949AC" w:rsidRPr="00C949AC">
        <w:rPr>
          <w:rFonts w:ascii="Times New Roman" w:eastAsia="Times New Roman" w:hAnsi="Times New Roman" w:cs="Times New Roman"/>
          <w:sz w:val="24"/>
          <w:szCs w:val="24"/>
          <w:lang w:eastAsia="en-GB"/>
        </w:rPr>
        <w:t>AI</w:t>
      </w:r>
      <w:r w:rsidR="00C949AC">
        <w:rPr>
          <w:rFonts w:ascii="Times New Roman" w:eastAsia="Times New Roman" w:hAnsi="Times New Roman" w:cs="Times New Roman"/>
          <w:sz w:val="24"/>
          <w:szCs w:val="24"/>
          <w:lang w:eastAsia="en-GB"/>
        </w:rPr>
        <w:t>)</w:t>
      </w:r>
      <w:r w:rsidR="00C949AC" w:rsidRPr="00C949AC">
        <w:rPr>
          <w:rFonts w:ascii="Times New Roman" w:eastAsia="Times New Roman" w:hAnsi="Times New Roman" w:cs="Times New Roman"/>
          <w:sz w:val="24"/>
          <w:szCs w:val="24"/>
          <w:lang w:eastAsia="en-GB"/>
        </w:rPr>
        <w:t xml:space="preserve"> </w:t>
      </w:r>
      <w:r w:rsidR="00C949AC" w:rsidRPr="00C949AC">
        <w:rPr>
          <w:rFonts w:ascii="Times New Roman" w:eastAsia="Times New Roman" w:hAnsi="Times New Roman" w:cs="Times New Roman"/>
          <w:b/>
          <w:bCs/>
          <w:sz w:val="24"/>
          <w:szCs w:val="24"/>
          <w:lang w:eastAsia="en-GB"/>
        </w:rPr>
        <w:t>[15]</w:t>
      </w:r>
      <w:r w:rsidR="00C949AC" w:rsidRPr="00C949AC">
        <w:rPr>
          <w:rFonts w:ascii="Times New Roman" w:eastAsia="Times New Roman" w:hAnsi="Times New Roman" w:cs="Times New Roman"/>
          <w:sz w:val="24"/>
          <w:szCs w:val="24"/>
          <w:lang w:eastAsia="en-GB"/>
        </w:rPr>
        <w:t xml:space="preserve"> application, </w:t>
      </w:r>
      <w:r w:rsidR="00C949AC">
        <w:rPr>
          <w:rFonts w:ascii="Times New Roman" w:eastAsia="Times New Roman" w:hAnsi="Times New Roman" w:cs="Times New Roman"/>
          <w:sz w:val="24"/>
          <w:szCs w:val="24"/>
          <w:lang w:eastAsia="en-GB"/>
        </w:rPr>
        <w:t>which are as follows</w:t>
      </w:r>
      <w:r w:rsidR="00C949AC" w:rsidRPr="00C949AC">
        <w:rPr>
          <w:rFonts w:ascii="Times New Roman" w:eastAsia="Times New Roman" w:hAnsi="Times New Roman" w:cs="Times New Roman"/>
          <w:sz w:val="24"/>
          <w:szCs w:val="24"/>
          <w:lang w:eastAsia="en-GB"/>
        </w:rPr>
        <w:t>:</w:t>
      </w:r>
    </w:p>
    <w:p w14:paraId="7AD930F7" w14:textId="4221A672" w:rsidR="00C949AC" w:rsidRPr="00C949AC" w:rsidRDefault="00C949AC" w:rsidP="00C949A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C949AC">
        <w:rPr>
          <w:rFonts w:ascii="Times New Roman" w:eastAsia="Times New Roman" w:hAnsi="Times New Roman" w:cs="Times New Roman"/>
          <w:sz w:val="24"/>
          <w:szCs w:val="24"/>
          <w:lang w:eastAsia="en-GB"/>
        </w:rPr>
        <w:t>Knowledgebase, which includes information on  connections between them, hypotheses, ideas, and observations</w:t>
      </w:r>
      <w:r>
        <w:rPr>
          <w:rFonts w:ascii="Times New Roman" w:eastAsia="Times New Roman" w:hAnsi="Times New Roman" w:cs="Times New Roman"/>
          <w:sz w:val="24"/>
          <w:szCs w:val="24"/>
          <w:lang w:eastAsia="en-GB"/>
        </w:rPr>
        <w:t>.</w:t>
      </w:r>
    </w:p>
    <w:p w14:paraId="5ACB41F4" w14:textId="2E42439C" w:rsidR="00C949AC" w:rsidRDefault="00C949AC" w:rsidP="00C949AC">
      <w:pPr>
        <w:pStyle w:val="NormalWeb"/>
        <w:numPr>
          <w:ilvl w:val="0"/>
          <w:numId w:val="10"/>
        </w:numPr>
        <w:jc w:val="both"/>
        <w:rPr>
          <w:lang w:eastAsia="en-GB"/>
        </w:rPr>
      </w:pPr>
      <w:r w:rsidRPr="00C949AC">
        <w:rPr>
          <w:lang w:eastAsia="en-GB"/>
        </w:rPr>
        <w:t>An inference mechanism is a computer programme that can draw conclusions from the history.</w:t>
      </w:r>
    </w:p>
    <w:p w14:paraId="7C2ED743" w14:textId="60A5D699" w:rsidR="000269E4" w:rsidRPr="000269E4" w:rsidRDefault="000269E4" w:rsidP="000269E4">
      <w:pPr>
        <w:pStyle w:val="NormalWeb"/>
        <w:jc w:val="both"/>
        <w:rPr>
          <w:u w:val="single"/>
        </w:rPr>
      </w:pPr>
      <w:r w:rsidRPr="000269E4">
        <w:rPr>
          <w:u w:val="single"/>
        </w:rPr>
        <w:t>I</w:t>
      </w:r>
      <w:r w:rsidR="00F22880">
        <w:rPr>
          <w:u w:val="single"/>
        </w:rPr>
        <w:t>I</w:t>
      </w:r>
      <w:r w:rsidRPr="000269E4">
        <w:rPr>
          <w:u w:val="single"/>
        </w:rPr>
        <w:t xml:space="preserve">. </w:t>
      </w:r>
      <w:r w:rsidR="00C949AC">
        <w:rPr>
          <w:u w:val="single"/>
        </w:rPr>
        <w:t>Deep Machine Learning or</w:t>
      </w:r>
      <w:r w:rsidR="00C949AC" w:rsidRPr="00C949AC">
        <w:rPr>
          <w:u w:val="single"/>
        </w:rPr>
        <w:t xml:space="preserve"> </w:t>
      </w:r>
      <w:r w:rsidR="00C949AC" w:rsidRPr="000269E4">
        <w:rPr>
          <w:u w:val="single"/>
        </w:rPr>
        <w:t>Convolutional Neural Network</w:t>
      </w:r>
      <w:r w:rsidR="00C949AC">
        <w:rPr>
          <w:u w:val="single"/>
        </w:rPr>
        <w:t xml:space="preserve"> (CNN) </w:t>
      </w:r>
    </w:p>
    <w:p w14:paraId="0997DFFF" w14:textId="1327EC7C" w:rsidR="00654D58" w:rsidRDefault="00654D58" w:rsidP="00D873EE">
      <w:pPr>
        <w:pStyle w:val="NormalWeb"/>
        <w:jc w:val="both"/>
      </w:pPr>
      <w:r w:rsidRPr="00654D58">
        <w:t xml:space="preserve">The convolutional neural network (CNN) approach, which is a member of the deep neural network or </w:t>
      </w:r>
      <w:r w:rsidR="009521CE" w:rsidRPr="00654D58">
        <w:t>learning</w:t>
      </w:r>
      <w:r w:rsidR="009521CE">
        <w:t xml:space="preserve"> that’s hierarchical</w:t>
      </w:r>
      <w:r w:rsidRPr="00654D58">
        <w:t xml:space="preserve"> family due to its vast network</w:t>
      </w:r>
      <w:r w:rsidR="009521CE">
        <w:t xml:space="preserve"> deepness</w:t>
      </w:r>
      <w:r w:rsidRPr="00654D58">
        <w:t xml:space="preserve">, functions quite well when applied to </w:t>
      </w:r>
      <w:r w:rsidRPr="00654D58">
        <w:rPr>
          <w:b/>
          <w:bCs/>
        </w:rPr>
        <w:t>[17]</w:t>
      </w:r>
      <w:r w:rsidRPr="00654D58">
        <w:t xml:space="preserve"> image data.</w:t>
      </w:r>
      <w:r w:rsidR="009521CE">
        <w:t xml:space="preserve"> A</w:t>
      </w:r>
      <w:r w:rsidRPr="00654D58">
        <w:t xml:space="preserve"> Neural Networks methodology</w:t>
      </w:r>
      <w:r w:rsidR="009521CE" w:rsidRPr="009521CE">
        <w:t xml:space="preserve"> </w:t>
      </w:r>
      <w:r w:rsidR="009521CE">
        <w:t xml:space="preserve">which is also said as </w:t>
      </w:r>
      <w:r w:rsidR="009521CE" w:rsidRPr="00654D58">
        <w:t>Deep learning (DL)</w:t>
      </w:r>
      <w:r w:rsidRPr="00654D58">
        <w:t>, u</w:t>
      </w:r>
      <w:r w:rsidR="009521CE">
        <w:t>tilizes</w:t>
      </w:r>
      <w:r w:rsidRPr="00654D58">
        <w:t xml:space="preserve"> </w:t>
      </w:r>
      <w:r w:rsidR="009521CE">
        <w:t>unique</w:t>
      </w:r>
      <w:r w:rsidRPr="00654D58">
        <w:t xml:space="preserve"> methods like the </w:t>
      </w:r>
      <w:r w:rsidRPr="00654D58">
        <w:lastRenderedPageBreak/>
        <w:t xml:space="preserve">Restricted Boltzmann Machine to expedite understanding in neural networks with several layers or more than seven levels (RBM). Because the issue of missing the gradient in backpropagation is going to be less of an issue with Deep Learning, training will be quicker </w:t>
      </w:r>
      <w:r w:rsidRPr="00654D58">
        <w:rPr>
          <w:b/>
          <w:bCs/>
        </w:rPr>
        <w:t>[18].</w:t>
      </w:r>
    </w:p>
    <w:p w14:paraId="5B696CD4" w14:textId="1B27F85C" w:rsidR="00D873EE" w:rsidRDefault="007B17F8" w:rsidP="00D873EE">
      <w:pPr>
        <w:pStyle w:val="NormalWeb"/>
        <w:jc w:val="both"/>
      </w:pPr>
      <w:r w:rsidRPr="007B17F8">
        <w:t xml:space="preserve">Hubel and Wiesel's investigations of the cat's </w:t>
      </w:r>
      <w:r w:rsidRPr="007B17F8">
        <w:rPr>
          <w:b/>
          <w:bCs/>
        </w:rPr>
        <w:t>[19]</w:t>
      </w:r>
      <w:r w:rsidRPr="007B17F8">
        <w:t xml:space="preserve"> visual system served as the foundation for the original investigation that led to the CNN finding. Creatures have visually attractive cortexes that have influenced several research and led to the development of novel simulators including </w:t>
      </w:r>
      <w:proofErr w:type="spellStart"/>
      <w:r w:rsidRPr="007B17F8">
        <w:t>Neocognitron</w:t>
      </w:r>
      <w:proofErr w:type="spellEnd"/>
      <w:r w:rsidRPr="007B17F8">
        <w:t xml:space="preserve">, HMAX </w:t>
      </w:r>
      <w:r w:rsidRPr="005E646E">
        <w:rPr>
          <w:b/>
          <w:bCs/>
        </w:rPr>
        <w:t>[20],</w:t>
      </w:r>
      <w:r w:rsidRPr="007B17F8">
        <w:t xml:space="preserve"> LeNet-5, and </w:t>
      </w:r>
      <w:proofErr w:type="spellStart"/>
      <w:r w:rsidRPr="007B17F8">
        <w:t>AlexNet</w:t>
      </w:r>
      <w:proofErr w:type="spellEnd"/>
      <w:r w:rsidRPr="007B17F8">
        <w:t>.</w:t>
      </w:r>
    </w:p>
    <w:p w14:paraId="62108976" w14:textId="79014DC9" w:rsidR="00B50993" w:rsidRDefault="00B50993" w:rsidP="00B50993">
      <w:pPr>
        <w:pStyle w:val="NormalWeb"/>
        <w:jc w:val="both"/>
      </w:pPr>
      <w:r>
        <w:t xml:space="preserve">The Multilayer Perceptron (MLP) approach for two-dimensional information extraction, such as analysing pictures or audio, led to the creation of the CNN method </w:t>
      </w:r>
      <w:r w:rsidRPr="005E646E">
        <w:rPr>
          <w:b/>
          <w:bCs/>
        </w:rPr>
        <w:t>[21].</w:t>
      </w:r>
      <w:r>
        <w:t xml:space="preserve"> While CNN operates similarly to MLP, every neuron on CNN exists in two dimensions. Compare MLP, which only has one dimension for every neuron. Analysis of images might begin with a single feature, such as brightness or edge </w:t>
      </w:r>
      <w:r w:rsidR="005E646E">
        <w:t xml:space="preserve">difficulty </w:t>
      </w:r>
      <w:r>
        <w:t>on features that specifically characterise objects based on surface area. Extraction Layers Features (Feature Extraction Layer) and Classifier Layer are the two distinct layer kinds in Convolutional Neural Networks (Classification Layer).</w:t>
      </w:r>
    </w:p>
    <w:p w14:paraId="49BCA586" w14:textId="7DE3A9BC" w:rsidR="005E646E" w:rsidRDefault="005E646E" w:rsidP="00B50993">
      <w:pPr>
        <w:pStyle w:val="NormalWeb"/>
        <w:jc w:val="both"/>
      </w:pPr>
      <w:r>
        <w:rPr>
          <w:noProof/>
        </w:rPr>
        <w:drawing>
          <wp:inline distT="0" distB="0" distL="0" distR="0" wp14:anchorId="21F380CB" wp14:editId="7E9F605D">
            <wp:extent cx="3063240" cy="1537698"/>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25"/>
                    <a:stretch>
                      <a:fillRect/>
                    </a:stretch>
                  </pic:blipFill>
                  <pic:spPr>
                    <a:xfrm>
                      <a:off x="0" y="0"/>
                      <a:ext cx="3063240" cy="1537698"/>
                    </a:xfrm>
                    <a:prstGeom prst="rect">
                      <a:avLst/>
                    </a:prstGeom>
                  </pic:spPr>
                </pic:pic>
              </a:graphicData>
            </a:graphic>
          </wp:inline>
        </w:drawing>
      </w:r>
    </w:p>
    <w:p w14:paraId="29BDA209" w14:textId="77777777" w:rsidR="005E646E" w:rsidRPr="00245817" w:rsidRDefault="005E646E" w:rsidP="005E646E">
      <w:pPr>
        <w:pStyle w:val="NormalWeb"/>
        <w:jc w:val="center"/>
      </w:pPr>
      <w:r w:rsidRPr="00245817">
        <w:rPr>
          <w:sz w:val="21"/>
          <w:szCs w:val="21"/>
        </w:rPr>
        <w:t>Fig. 9: Convolutional Neural Network Algorithm (source: [22])</w:t>
      </w:r>
    </w:p>
    <w:p w14:paraId="347054B5" w14:textId="714D7602" w:rsidR="005E646E" w:rsidRDefault="005E646E" w:rsidP="00700FD6">
      <w:pPr>
        <w:spacing w:beforeAutospacing="1" w:after="0" w:afterAutospacing="1" w:line="240" w:lineRule="auto"/>
        <w:jc w:val="both"/>
        <w:textAlignment w:val="baseline"/>
        <w:rPr>
          <w:rFonts w:ascii="Times New Roman" w:hAnsi="Times New Roman" w:cs="Times New Roman"/>
          <w:b/>
          <w:bCs/>
          <w:color w:val="161616"/>
          <w:sz w:val="24"/>
          <w:szCs w:val="24"/>
          <w:u w:val="single"/>
          <w:shd w:val="clear" w:color="auto" w:fill="FFFFFF"/>
        </w:rPr>
      </w:pPr>
      <w:r w:rsidRPr="005E646E">
        <w:rPr>
          <w:rFonts w:ascii="Times New Roman" w:eastAsia="Times New Roman" w:hAnsi="Times New Roman" w:cs="Times New Roman"/>
          <w:sz w:val="24"/>
          <w:szCs w:val="24"/>
          <w:lang w:eastAsia="en-IN"/>
        </w:rPr>
        <w:t xml:space="preserve">The neurons are arranged in three dimensions in the CNN layers (width, height, depth). Layer diameters are measured by width and height, whereas layer counts are indicated by depth. Tens to hundreds of millions of layers may make up a CNN, every single one being trained to recognise different types of pictures. In the below  Figure </w:t>
      </w:r>
      <w:r>
        <w:rPr>
          <w:rFonts w:ascii="Times New Roman" w:eastAsia="Times New Roman" w:hAnsi="Times New Roman" w:cs="Times New Roman"/>
          <w:sz w:val="24"/>
          <w:szCs w:val="24"/>
          <w:lang w:eastAsia="en-IN"/>
        </w:rPr>
        <w:t>(</w:t>
      </w:r>
      <w:r w:rsidRPr="005E646E">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w:t>
      </w:r>
      <w:r w:rsidRPr="005E646E">
        <w:rPr>
          <w:rFonts w:ascii="Times New Roman" w:eastAsia="Times New Roman" w:hAnsi="Times New Roman" w:cs="Times New Roman"/>
          <w:sz w:val="24"/>
          <w:szCs w:val="24"/>
          <w:lang w:eastAsia="en-IN"/>
        </w:rPr>
        <w:t xml:space="preserve"> illustrates how image processing is applied to every training sample at a higher resolution, while </w:t>
      </w:r>
      <w:r w:rsidRPr="005E646E">
        <w:rPr>
          <w:rFonts w:ascii="Times New Roman" w:eastAsia="Times New Roman" w:hAnsi="Times New Roman" w:cs="Times New Roman"/>
          <w:sz w:val="24"/>
          <w:szCs w:val="24"/>
          <w:lang w:eastAsia="en-IN"/>
        </w:rPr>
        <w:t>each image's outcome being analysed and utilised as an input to the following layer.</w:t>
      </w:r>
    </w:p>
    <w:p w14:paraId="223B3681" w14:textId="07358FC8" w:rsidR="00700FD6" w:rsidRPr="00700FD6" w:rsidRDefault="00ED7C2F" w:rsidP="00700FD6">
      <w:pPr>
        <w:spacing w:beforeAutospacing="1" w:after="0" w:afterAutospacing="1" w:line="240" w:lineRule="auto"/>
        <w:jc w:val="both"/>
        <w:textAlignment w:val="baseline"/>
        <w:rPr>
          <w:rFonts w:ascii="Times New Roman" w:hAnsi="Times New Roman" w:cs="Times New Roman"/>
          <w:b/>
          <w:bCs/>
          <w:color w:val="161616"/>
          <w:sz w:val="24"/>
          <w:szCs w:val="24"/>
          <w:u w:val="single"/>
          <w:shd w:val="clear" w:color="auto" w:fill="FFFFFF"/>
        </w:rPr>
      </w:pPr>
      <w:r w:rsidRPr="00ED7C2F">
        <w:rPr>
          <w:rFonts w:ascii="Times New Roman" w:hAnsi="Times New Roman" w:cs="Times New Roman"/>
          <w:b/>
          <w:bCs/>
          <w:color w:val="161616"/>
          <w:sz w:val="24"/>
          <w:szCs w:val="24"/>
          <w:u w:val="single"/>
          <w:shd w:val="clear" w:color="auto" w:fill="FFFFFF"/>
        </w:rPr>
        <w:t>EXPERIMENT RESULT</w:t>
      </w:r>
      <w:r>
        <w:rPr>
          <w:rFonts w:ascii="Times New Roman" w:hAnsi="Times New Roman" w:cs="Times New Roman"/>
          <w:b/>
          <w:bCs/>
          <w:color w:val="161616"/>
          <w:sz w:val="24"/>
          <w:szCs w:val="24"/>
          <w:u w:val="single"/>
          <w:shd w:val="clear" w:color="auto" w:fill="FFFFFF"/>
        </w:rPr>
        <w:t>:</w:t>
      </w:r>
    </w:p>
    <w:p w14:paraId="2E1E41BE" w14:textId="104B9C2D" w:rsidR="00BF6333" w:rsidRPr="00BF6333" w:rsidRDefault="002409EC" w:rsidP="00BF6333">
      <w:pPr>
        <w:spacing w:beforeAutospacing="1" w:after="0" w:afterAutospacing="1" w:line="240" w:lineRule="auto"/>
        <w:textAlignment w:val="baseline"/>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A</w:t>
      </w:r>
      <w:r w:rsidR="00B077D3">
        <w:rPr>
          <w:rFonts w:ascii="Times New Roman" w:hAnsi="Times New Roman" w:cs="Times New Roman"/>
          <w:color w:val="161616"/>
          <w:sz w:val="24"/>
          <w:szCs w:val="24"/>
          <w:shd w:val="clear" w:color="auto" w:fill="FFFFFF"/>
        </w:rPr>
        <w:t xml:space="preserve">. </w:t>
      </w:r>
      <w:r w:rsidR="00BF6333" w:rsidRPr="00BF6333">
        <w:rPr>
          <w:rFonts w:ascii="Times New Roman" w:hAnsi="Times New Roman" w:cs="Times New Roman"/>
          <w:color w:val="161616"/>
          <w:sz w:val="24"/>
          <w:szCs w:val="24"/>
          <w:shd w:val="clear" w:color="auto" w:fill="FFFFFF"/>
        </w:rPr>
        <w:t>LOSS AND ACCURACY PLOT</w:t>
      </w:r>
    </w:p>
    <w:p w14:paraId="68B054CE" w14:textId="563E465D" w:rsidR="00F54444" w:rsidRDefault="00F54444" w:rsidP="00F54444">
      <w:pPr>
        <w:spacing w:beforeAutospacing="1" w:after="0" w:afterAutospacing="1" w:line="240" w:lineRule="auto"/>
        <w:jc w:val="both"/>
        <w:textAlignment w:val="baseline"/>
        <w:rPr>
          <w:rFonts w:ascii="Times New Roman" w:hAnsi="Times New Roman" w:cs="Times New Roman"/>
          <w:sz w:val="24"/>
          <w:szCs w:val="24"/>
        </w:rPr>
      </w:pPr>
      <w:r w:rsidRPr="003C7C66">
        <w:rPr>
          <w:noProof/>
        </w:rPr>
        <w:drawing>
          <wp:inline distT="0" distB="0" distL="0" distR="0" wp14:anchorId="612D6BC9" wp14:editId="43EEB9EF">
            <wp:extent cx="306324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2476500"/>
                    </a:xfrm>
                    <a:prstGeom prst="rect">
                      <a:avLst/>
                    </a:prstGeom>
                  </pic:spPr>
                </pic:pic>
              </a:graphicData>
            </a:graphic>
          </wp:inline>
        </w:drawing>
      </w:r>
    </w:p>
    <w:p w14:paraId="1D5C5630" w14:textId="691A25AC" w:rsidR="00F54444" w:rsidRPr="00F54444" w:rsidRDefault="00F54444" w:rsidP="00F54444">
      <w:pPr>
        <w:spacing w:beforeAutospacing="1" w:after="0" w:afterAutospacing="1" w:line="240" w:lineRule="auto"/>
        <w:jc w:val="both"/>
        <w:textAlignment w:val="baseline"/>
        <w:rPr>
          <w:rFonts w:ascii="Times New Roman" w:hAnsi="Times New Roman" w:cs="Times New Roman"/>
          <w:i/>
          <w:iCs/>
          <w:sz w:val="24"/>
          <w:szCs w:val="24"/>
        </w:rPr>
      </w:pPr>
      <w:r w:rsidRPr="00F54444">
        <w:rPr>
          <w:rFonts w:ascii="Times New Roman" w:hAnsi="Times New Roman" w:cs="Times New Roman"/>
          <w:b/>
          <w:bCs/>
          <w:i/>
          <w:iCs/>
          <w:sz w:val="24"/>
          <w:szCs w:val="24"/>
        </w:rPr>
        <w:t>Fig (a).</w:t>
      </w:r>
      <w:r w:rsidRPr="00F54444">
        <w:rPr>
          <w:rFonts w:ascii="Times New Roman" w:hAnsi="Times New Roman" w:cs="Times New Roman"/>
          <w:i/>
          <w:iCs/>
          <w:sz w:val="24"/>
          <w:szCs w:val="24"/>
        </w:rPr>
        <w:t xml:space="preserve"> Plots of the training and testing Accuracy</w:t>
      </w:r>
    </w:p>
    <w:p w14:paraId="23295E46" w14:textId="77777777" w:rsidR="00F54444" w:rsidRPr="00F54444" w:rsidRDefault="00F54444" w:rsidP="00F54444">
      <w:pPr>
        <w:spacing w:beforeAutospacing="1" w:after="0" w:afterAutospacing="1" w:line="240" w:lineRule="auto"/>
        <w:jc w:val="both"/>
        <w:textAlignment w:val="baseline"/>
        <w:rPr>
          <w:rFonts w:ascii="Times New Roman" w:hAnsi="Times New Roman" w:cs="Times New Roman"/>
          <w:sz w:val="24"/>
          <w:szCs w:val="24"/>
        </w:rPr>
      </w:pPr>
    </w:p>
    <w:p w14:paraId="4FB8BCDF" w14:textId="33B726F9" w:rsidR="0039527A" w:rsidRDefault="003C7C66" w:rsidP="00741229">
      <w:pPr>
        <w:spacing w:before="20" w:after="20" w:line="240" w:lineRule="auto"/>
        <w:jc w:val="both"/>
        <w:rPr>
          <w:rFonts w:ascii="Times New Roman" w:hAnsi="Times New Roman" w:cs="Times New Roman"/>
          <w:sz w:val="24"/>
          <w:szCs w:val="24"/>
        </w:rPr>
      </w:pPr>
      <w:r w:rsidRPr="003C7C66">
        <w:rPr>
          <w:rFonts w:ascii="Times New Roman" w:hAnsi="Times New Roman" w:cs="Times New Roman"/>
          <w:noProof/>
          <w:sz w:val="24"/>
          <w:szCs w:val="24"/>
        </w:rPr>
        <w:drawing>
          <wp:inline distT="0" distB="0" distL="0" distR="0" wp14:anchorId="145EE172" wp14:editId="61A30133">
            <wp:extent cx="3063240" cy="2416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416175"/>
                    </a:xfrm>
                    <a:prstGeom prst="rect">
                      <a:avLst/>
                    </a:prstGeom>
                  </pic:spPr>
                </pic:pic>
              </a:graphicData>
            </a:graphic>
          </wp:inline>
        </w:drawing>
      </w:r>
    </w:p>
    <w:p w14:paraId="6725E97F" w14:textId="4B0E51A7" w:rsidR="00F54444" w:rsidRPr="00F54444" w:rsidRDefault="00F54444" w:rsidP="00741229">
      <w:pPr>
        <w:spacing w:before="20" w:after="20" w:line="240" w:lineRule="auto"/>
        <w:jc w:val="both"/>
        <w:rPr>
          <w:rFonts w:ascii="Times New Roman" w:hAnsi="Times New Roman" w:cs="Times New Roman"/>
          <w:i/>
          <w:iCs/>
          <w:sz w:val="24"/>
          <w:szCs w:val="24"/>
        </w:rPr>
      </w:pPr>
      <w:r w:rsidRPr="00F54444">
        <w:rPr>
          <w:rFonts w:ascii="Times New Roman" w:hAnsi="Times New Roman" w:cs="Times New Roman"/>
          <w:b/>
          <w:bCs/>
          <w:i/>
          <w:iCs/>
          <w:sz w:val="24"/>
          <w:szCs w:val="24"/>
        </w:rPr>
        <w:t>Fig. (b).</w:t>
      </w:r>
      <w:r w:rsidRPr="00F54444">
        <w:rPr>
          <w:rFonts w:ascii="Times New Roman" w:hAnsi="Times New Roman" w:cs="Times New Roman"/>
          <w:i/>
          <w:iCs/>
          <w:sz w:val="24"/>
          <w:szCs w:val="24"/>
        </w:rPr>
        <w:t xml:space="preserve">Plots of the Training and testing Accuracy </w:t>
      </w:r>
    </w:p>
    <w:p w14:paraId="3E9A188F" w14:textId="0201B4C3" w:rsidR="003C7C66" w:rsidRDefault="003C7C66" w:rsidP="00741229">
      <w:pPr>
        <w:spacing w:before="20" w:after="20" w:line="240" w:lineRule="auto"/>
        <w:jc w:val="both"/>
        <w:rPr>
          <w:rFonts w:ascii="Times New Roman" w:hAnsi="Times New Roman" w:cs="Times New Roman"/>
          <w:sz w:val="24"/>
          <w:szCs w:val="24"/>
        </w:rPr>
      </w:pPr>
    </w:p>
    <w:p w14:paraId="61B79643" w14:textId="05886F31" w:rsidR="00D873EE" w:rsidRDefault="00437E7A" w:rsidP="00741229">
      <w:pPr>
        <w:spacing w:before="20" w:after="20" w:line="240" w:lineRule="auto"/>
        <w:jc w:val="both"/>
        <w:rPr>
          <w:rFonts w:ascii="Times New Roman" w:hAnsi="Times New Roman" w:cs="Times New Roman"/>
          <w:sz w:val="24"/>
          <w:szCs w:val="24"/>
        </w:rPr>
      </w:pPr>
      <w:r w:rsidRPr="00437E7A">
        <w:rPr>
          <w:rFonts w:ascii="Times New Roman" w:hAnsi="Times New Roman" w:cs="Times New Roman"/>
          <w:sz w:val="24"/>
          <w:szCs w:val="24"/>
        </w:rPr>
        <w:t>The CNN model's learning curve, which charts the effectiveness of the algorithm across practise or duration, is seen in above Figures.(a) and.(b).</w:t>
      </w:r>
      <w:r>
        <w:rPr>
          <w:rFonts w:ascii="Times New Roman" w:hAnsi="Times New Roman" w:cs="Times New Roman"/>
          <w:sz w:val="24"/>
          <w:szCs w:val="24"/>
        </w:rPr>
        <w:t xml:space="preserve"> </w:t>
      </w:r>
      <w:r w:rsidRPr="00437E7A">
        <w:rPr>
          <w:rFonts w:ascii="Times New Roman" w:hAnsi="Times New Roman" w:cs="Times New Roman"/>
          <w:sz w:val="24"/>
          <w:szCs w:val="24"/>
        </w:rPr>
        <w:t xml:space="preserve">The training dataset and a freeze-on validation dataset </w:t>
      </w:r>
      <w:r w:rsidR="009521CE">
        <w:rPr>
          <w:rFonts w:ascii="Times New Roman" w:hAnsi="Times New Roman" w:cs="Times New Roman"/>
          <w:sz w:val="24"/>
          <w:szCs w:val="24"/>
        </w:rPr>
        <w:t xml:space="preserve">The dataset </w:t>
      </w:r>
      <w:r w:rsidR="00AC6BE6">
        <w:rPr>
          <w:rFonts w:ascii="Times New Roman" w:hAnsi="Times New Roman" w:cs="Times New Roman"/>
          <w:sz w:val="24"/>
          <w:szCs w:val="24"/>
        </w:rPr>
        <w:t xml:space="preserve">that are of training and freeze-on validation </w:t>
      </w:r>
      <w:r w:rsidRPr="00437E7A">
        <w:rPr>
          <w:rFonts w:ascii="Times New Roman" w:hAnsi="Times New Roman" w:cs="Times New Roman"/>
          <w:sz w:val="24"/>
          <w:szCs w:val="24"/>
        </w:rPr>
        <w:t>were used to assess the model following every upgrade.</w:t>
      </w:r>
      <w:r>
        <w:rPr>
          <w:rFonts w:ascii="Times New Roman" w:hAnsi="Times New Roman" w:cs="Times New Roman"/>
          <w:sz w:val="24"/>
          <w:szCs w:val="24"/>
        </w:rPr>
        <w:t xml:space="preserve"> </w:t>
      </w:r>
      <w:r w:rsidR="00D873EE" w:rsidRPr="00D873EE">
        <w:rPr>
          <w:rFonts w:ascii="Times New Roman" w:hAnsi="Times New Roman" w:cs="Times New Roman"/>
          <w:sz w:val="24"/>
          <w:szCs w:val="24"/>
        </w:rPr>
        <w:t xml:space="preserve">Due to their </w:t>
      </w:r>
      <w:r w:rsidR="00AC6BE6">
        <w:rPr>
          <w:rFonts w:ascii="Times New Roman" w:hAnsi="Times New Roman" w:cs="Times New Roman"/>
          <w:sz w:val="24"/>
          <w:szCs w:val="24"/>
        </w:rPr>
        <w:t xml:space="preserve">omnipresent </w:t>
      </w:r>
      <w:r w:rsidR="00D873EE" w:rsidRPr="00D873EE">
        <w:rPr>
          <w:rFonts w:ascii="Times New Roman" w:hAnsi="Times New Roman" w:cs="Times New Roman"/>
          <w:sz w:val="24"/>
          <w:szCs w:val="24"/>
        </w:rPr>
        <w:t xml:space="preserve">usage </w:t>
      </w:r>
      <w:r w:rsidR="00AC6BE6">
        <w:rPr>
          <w:rFonts w:ascii="Times New Roman" w:hAnsi="Times New Roman" w:cs="Times New Roman"/>
          <w:sz w:val="24"/>
          <w:szCs w:val="24"/>
        </w:rPr>
        <w:t xml:space="preserve">for models that are </w:t>
      </w:r>
      <w:r w:rsidR="00D873EE" w:rsidRPr="00D873EE">
        <w:rPr>
          <w:rFonts w:ascii="Times New Roman" w:hAnsi="Times New Roman" w:cs="Times New Roman"/>
          <w:sz w:val="24"/>
          <w:szCs w:val="24"/>
        </w:rPr>
        <w:t xml:space="preserve">in machine learning that gradually </w:t>
      </w:r>
      <w:r w:rsidR="00AC6BE6">
        <w:rPr>
          <w:rFonts w:ascii="Times New Roman" w:hAnsi="Times New Roman" w:cs="Times New Roman"/>
          <w:sz w:val="24"/>
          <w:szCs w:val="24"/>
        </w:rPr>
        <w:t xml:space="preserve">amend </w:t>
      </w:r>
      <w:r w:rsidR="00D873EE" w:rsidRPr="00D873EE">
        <w:rPr>
          <w:rFonts w:ascii="Times New Roman" w:hAnsi="Times New Roman" w:cs="Times New Roman"/>
          <w:sz w:val="24"/>
          <w:szCs w:val="24"/>
        </w:rPr>
        <w:t>their internal</w:t>
      </w:r>
      <w:r w:rsidR="00AC6BE6">
        <w:rPr>
          <w:rFonts w:ascii="Times New Roman" w:hAnsi="Times New Roman" w:cs="Times New Roman"/>
          <w:sz w:val="24"/>
          <w:szCs w:val="24"/>
        </w:rPr>
        <w:t xml:space="preserve"> measuring</w:t>
      </w:r>
      <w:r w:rsidR="00D873EE" w:rsidRPr="00D873EE">
        <w:rPr>
          <w:rFonts w:ascii="Times New Roman" w:hAnsi="Times New Roman" w:cs="Times New Roman"/>
          <w:sz w:val="24"/>
          <w:szCs w:val="24"/>
        </w:rPr>
        <w:t xml:space="preserve">, learning curves were </w:t>
      </w:r>
      <w:r w:rsidR="00AC6BE6">
        <w:rPr>
          <w:rFonts w:ascii="Times New Roman" w:hAnsi="Times New Roman" w:cs="Times New Roman"/>
          <w:sz w:val="24"/>
          <w:szCs w:val="24"/>
        </w:rPr>
        <w:t xml:space="preserve">considered </w:t>
      </w:r>
      <w:r w:rsidR="00D873EE" w:rsidRPr="00D873EE">
        <w:rPr>
          <w:rFonts w:ascii="Times New Roman" w:hAnsi="Times New Roman" w:cs="Times New Roman"/>
          <w:sz w:val="24"/>
          <w:szCs w:val="24"/>
        </w:rPr>
        <w:t xml:space="preserve">as the appropriate visual </w:t>
      </w:r>
      <w:r w:rsidR="00AC6BE6">
        <w:rPr>
          <w:rFonts w:ascii="Times New Roman" w:hAnsi="Times New Roman" w:cs="Times New Roman"/>
          <w:sz w:val="24"/>
          <w:szCs w:val="24"/>
        </w:rPr>
        <w:t xml:space="preserve">parameter </w:t>
      </w:r>
      <w:r w:rsidR="00D873EE" w:rsidRPr="00D873EE">
        <w:rPr>
          <w:rFonts w:ascii="Times New Roman" w:hAnsi="Times New Roman" w:cs="Times New Roman"/>
          <w:sz w:val="24"/>
          <w:szCs w:val="24"/>
        </w:rPr>
        <w:t xml:space="preserve">for this study. </w:t>
      </w:r>
      <w:r w:rsidR="00407432" w:rsidRPr="00407432">
        <w:rPr>
          <w:rFonts w:ascii="Times New Roman" w:hAnsi="Times New Roman" w:cs="Times New Roman"/>
          <w:sz w:val="24"/>
          <w:szCs w:val="24"/>
        </w:rPr>
        <w:t xml:space="preserve">It is clear from the learning curve in Figure (b) that the </w:t>
      </w:r>
      <w:r w:rsidR="00AC6BE6" w:rsidRPr="00407432">
        <w:rPr>
          <w:rFonts w:ascii="Times New Roman" w:hAnsi="Times New Roman" w:cs="Times New Roman"/>
          <w:sz w:val="24"/>
          <w:szCs w:val="24"/>
        </w:rPr>
        <w:t xml:space="preserve">validation loss </w:t>
      </w:r>
      <w:r w:rsidR="00AC6BE6">
        <w:rPr>
          <w:rFonts w:ascii="Times New Roman" w:hAnsi="Times New Roman" w:cs="Times New Roman"/>
          <w:sz w:val="24"/>
          <w:szCs w:val="24"/>
        </w:rPr>
        <w:lastRenderedPageBreak/>
        <w:t xml:space="preserve">and </w:t>
      </w:r>
      <w:r w:rsidR="00407432" w:rsidRPr="00407432">
        <w:rPr>
          <w:rFonts w:ascii="Times New Roman" w:hAnsi="Times New Roman" w:cs="Times New Roman"/>
          <w:sz w:val="24"/>
          <w:szCs w:val="24"/>
        </w:rPr>
        <w:t xml:space="preserve">training loss plots both drop to the point of consistency with a small </w:t>
      </w:r>
      <w:r w:rsidR="0034570E">
        <w:rPr>
          <w:rFonts w:ascii="Times New Roman" w:hAnsi="Times New Roman" w:cs="Times New Roman"/>
          <w:sz w:val="24"/>
          <w:szCs w:val="24"/>
        </w:rPr>
        <w:t xml:space="preserve">stereotype </w:t>
      </w:r>
      <w:r w:rsidR="00407432" w:rsidRPr="00407432">
        <w:rPr>
          <w:rFonts w:ascii="Times New Roman" w:hAnsi="Times New Roman" w:cs="Times New Roman"/>
          <w:sz w:val="24"/>
          <w:szCs w:val="24"/>
        </w:rPr>
        <w:t>mismatch. Also, it can be deduced from Figure (a) that there is a limited generalisation gap between the training accuracy and validation accuracy plots as training sequence and batch size grow. The model is suggested to generalise effectively and may suit the data well thematically.</w:t>
      </w:r>
    </w:p>
    <w:p w14:paraId="5158B6A0" w14:textId="77777777" w:rsidR="00407432" w:rsidRDefault="00407432" w:rsidP="00741229">
      <w:pPr>
        <w:spacing w:before="20" w:after="20" w:line="240" w:lineRule="auto"/>
        <w:jc w:val="both"/>
      </w:pPr>
    </w:p>
    <w:p w14:paraId="497E5781" w14:textId="0B94ACD8" w:rsidR="0017128F" w:rsidRDefault="002409EC" w:rsidP="00741229">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B</w:t>
      </w:r>
      <w:r w:rsidR="0017128F" w:rsidRPr="0017128F">
        <w:rPr>
          <w:rFonts w:ascii="Times New Roman" w:hAnsi="Times New Roman" w:cs="Times New Roman"/>
          <w:sz w:val="24"/>
          <w:szCs w:val="24"/>
        </w:rPr>
        <w:t xml:space="preserve">. </w:t>
      </w:r>
      <w:r w:rsidR="0017128F">
        <w:rPr>
          <w:rFonts w:ascii="Times New Roman" w:hAnsi="Times New Roman" w:cs="Times New Roman"/>
          <w:sz w:val="24"/>
          <w:szCs w:val="24"/>
        </w:rPr>
        <w:t>CONFUSION MATRIX</w:t>
      </w:r>
    </w:p>
    <w:p w14:paraId="48A8B199" w14:textId="77777777" w:rsidR="0017128F" w:rsidRDefault="0017128F" w:rsidP="00741229">
      <w:pPr>
        <w:spacing w:before="20" w:after="20" w:line="240" w:lineRule="auto"/>
        <w:jc w:val="both"/>
        <w:rPr>
          <w:rFonts w:ascii="Times New Roman" w:hAnsi="Times New Roman" w:cs="Times New Roman"/>
          <w:sz w:val="24"/>
          <w:szCs w:val="24"/>
        </w:rPr>
      </w:pPr>
    </w:p>
    <w:p w14:paraId="2FE3619B" w14:textId="0BC53EA7" w:rsidR="00407432" w:rsidRDefault="0034570E" w:rsidP="00741229">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F</w:t>
      </w:r>
      <w:r w:rsidR="00407432" w:rsidRPr="00407432">
        <w:rPr>
          <w:rFonts w:ascii="Times New Roman" w:hAnsi="Times New Roman" w:cs="Times New Roman"/>
          <w:sz w:val="24"/>
          <w:szCs w:val="24"/>
        </w:rPr>
        <w:t xml:space="preserve">or the final version </w:t>
      </w:r>
      <w:r>
        <w:rPr>
          <w:rFonts w:ascii="Times New Roman" w:hAnsi="Times New Roman" w:cs="Times New Roman"/>
          <w:sz w:val="24"/>
          <w:szCs w:val="24"/>
        </w:rPr>
        <w:t>of the</w:t>
      </w:r>
      <w:r w:rsidRPr="00407432">
        <w:rPr>
          <w:rFonts w:ascii="Times New Roman" w:hAnsi="Times New Roman" w:cs="Times New Roman"/>
          <w:sz w:val="24"/>
          <w:szCs w:val="24"/>
        </w:rPr>
        <w:t xml:space="preserve"> confusion matrix </w:t>
      </w:r>
      <w:r w:rsidR="00407432" w:rsidRPr="00407432">
        <w:rPr>
          <w:rFonts w:ascii="Times New Roman" w:hAnsi="Times New Roman" w:cs="Times New Roman"/>
          <w:sz w:val="24"/>
          <w:szCs w:val="24"/>
        </w:rPr>
        <w:t xml:space="preserve">on the FER2013 training and testing set is displayed in the table below. The model provides the most accurate classification of the emotion "disgust." On the other hand, it misclassifies "happy" </w:t>
      </w:r>
      <w:r w:rsidR="00407432">
        <w:rPr>
          <w:rFonts w:ascii="Times New Roman" w:hAnsi="Times New Roman" w:cs="Times New Roman"/>
          <w:sz w:val="24"/>
          <w:szCs w:val="24"/>
        </w:rPr>
        <w:t xml:space="preserve">first </w:t>
      </w:r>
      <w:r w:rsidR="00407432" w:rsidRPr="00407432">
        <w:rPr>
          <w:rFonts w:ascii="Times New Roman" w:hAnsi="Times New Roman" w:cs="Times New Roman"/>
          <w:sz w:val="24"/>
          <w:szCs w:val="24"/>
        </w:rPr>
        <w:t xml:space="preserve"> most frequently.</w:t>
      </w:r>
    </w:p>
    <w:p w14:paraId="77CEC615" w14:textId="7481BAAC" w:rsidR="00766E90" w:rsidRDefault="00766E90" w:rsidP="00741229">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The following is the training set’s confusion matrix followed by testing set’s confusion matrix.</w:t>
      </w:r>
    </w:p>
    <w:p w14:paraId="62CB9845" w14:textId="77777777" w:rsidR="00766E90" w:rsidRDefault="00766E90" w:rsidP="00741229">
      <w:pPr>
        <w:spacing w:before="20" w:after="20" w:line="240" w:lineRule="auto"/>
        <w:jc w:val="both"/>
        <w:rPr>
          <w:rFonts w:ascii="Times New Roman" w:hAnsi="Times New Roman" w:cs="Times New Roman"/>
          <w:sz w:val="24"/>
          <w:szCs w:val="24"/>
        </w:rPr>
      </w:pPr>
    </w:p>
    <w:p w14:paraId="177B5FB4" w14:textId="72AEE904" w:rsidR="0017128F" w:rsidRDefault="00E47A8F" w:rsidP="00766E90">
      <w:pPr>
        <w:spacing w:before="20" w:after="20" w:line="240" w:lineRule="auto"/>
        <w:jc w:val="center"/>
        <w:rPr>
          <w:rFonts w:ascii="Times New Roman" w:hAnsi="Times New Roman" w:cs="Times New Roman"/>
          <w:sz w:val="24"/>
          <w:szCs w:val="24"/>
        </w:rPr>
      </w:pPr>
      <w:r w:rsidRPr="00E47A8F">
        <w:rPr>
          <w:rFonts w:ascii="Times New Roman" w:hAnsi="Times New Roman" w:cs="Times New Roman"/>
          <w:noProof/>
          <w:sz w:val="24"/>
          <w:szCs w:val="24"/>
        </w:rPr>
        <w:drawing>
          <wp:inline distT="0" distB="0" distL="0" distR="0" wp14:anchorId="3B2E42DA" wp14:editId="6BCC3A76">
            <wp:extent cx="3063240" cy="2950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2950210"/>
                    </a:xfrm>
                    <a:prstGeom prst="rect">
                      <a:avLst/>
                    </a:prstGeom>
                  </pic:spPr>
                </pic:pic>
              </a:graphicData>
            </a:graphic>
          </wp:inline>
        </w:drawing>
      </w:r>
    </w:p>
    <w:p w14:paraId="1A4C30BF" w14:textId="7C17487F" w:rsidR="00E47A8F" w:rsidRDefault="00766E90" w:rsidP="00BF6333">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w:t>
      </w:r>
      <w:r w:rsidR="00E47A8F">
        <w:rPr>
          <w:rFonts w:ascii="Times New Roman" w:hAnsi="Times New Roman" w:cs="Times New Roman"/>
          <w:sz w:val="24"/>
          <w:szCs w:val="24"/>
        </w:rPr>
        <w:t>Training set</w:t>
      </w:r>
      <w:r>
        <w:rPr>
          <w:rFonts w:ascii="Times New Roman" w:hAnsi="Times New Roman" w:cs="Times New Roman"/>
          <w:sz w:val="24"/>
          <w:szCs w:val="24"/>
        </w:rPr>
        <w:t>)</w:t>
      </w:r>
    </w:p>
    <w:p w14:paraId="2686089B" w14:textId="77777777" w:rsidR="00AC3DE9" w:rsidRDefault="00AC3DE9" w:rsidP="00BF6333">
      <w:pPr>
        <w:spacing w:before="20" w:after="20" w:line="240" w:lineRule="auto"/>
        <w:jc w:val="center"/>
        <w:rPr>
          <w:rFonts w:ascii="Times New Roman" w:hAnsi="Times New Roman" w:cs="Times New Roman"/>
          <w:sz w:val="24"/>
          <w:szCs w:val="24"/>
        </w:rPr>
      </w:pPr>
    </w:p>
    <w:p w14:paraId="3990AEAB" w14:textId="2D5EAA1E" w:rsidR="00AC3DE9" w:rsidRDefault="00AC3DE9" w:rsidP="00AC3DE9">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And the following is the table with accurate parameters for the above confusion matrix.</w:t>
      </w:r>
    </w:p>
    <w:p w14:paraId="4E902754" w14:textId="77777777" w:rsidR="0073019B" w:rsidRDefault="0073019B" w:rsidP="00AC3DE9">
      <w:pPr>
        <w:spacing w:before="20" w:after="20" w:line="240" w:lineRule="auto"/>
        <w:jc w:val="both"/>
        <w:rPr>
          <w:rFonts w:ascii="Times New Roman" w:hAnsi="Times New Roman" w:cs="Times New Roman"/>
          <w:sz w:val="24"/>
          <w:szCs w:val="24"/>
        </w:rPr>
      </w:pPr>
    </w:p>
    <w:p w14:paraId="4D948018" w14:textId="474EA05F" w:rsidR="00AC3DE9" w:rsidRDefault="0073019B" w:rsidP="0073019B">
      <w:pPr>
        <w:spacing w:before="20" w:after="20" w:line="240" w:lineRule="auto"/>
        <w:jc w:val="both"/>
        <w:rPr>
          <w:rFonts w:ascii="Times New Roman" w:hAnsi="Times New Roman" w:cs="Times New Roman"/>
          <w:sz w:val="24"/>
          <w:szCs w:val="24"/>
        </w:rPr>
      </w:pPr>
      <w:r w:rsidRPr="0073019B">
        <w:rPr>
          <w:rFonts w:ascii="Times New Roman" w:hAnsi="Times New Roman" w:cs="Times New Roman"/>
          <w:color w:val="202124"/>
          <w:sz w:val="24"/>
          <w:szCs w:val="24"/>
          <w:shd w:val="clear" w:color="auto" w:fill="FFFFFF"/>
        </w:rPr>
        <w:t>Basically, let’s get introduced to the concept .</w:t>
      </w:r>
      <w:r w:rsidRPr="0073019B">
        <w:rPr>
          <w:rFonts w:ascii="Times New Roman" w:hAnsi="Times New Roman" w:cs="Times New Roman"/>
          <w:color w:val="202124"/>
          <w:sz w:val="24"/>
          <w:szCs w:val="24"/>
          <w:shd w:val="clear" w:color="auto" w:fill="FFFFFF"/>
        </w:rPr>
        <w:t>A confusion matrix </w:t>
      </w:r>
      <w:r w:rsidRPr="0073019B">
        <w:rPr>
          <w:rFonts w:ascii="Times New Roman" w:hAnsi="Times New Roman" w:cs="Times New Roman"/>
          <w:color w:val="040C28"/>
          <w:sz w:val="24"/>
          <w:szCs w:val="24"/>
        </w:rPr>
        <w:t>represents the prediction summary in matrix form</w:t>
      </w:r>
      <w:r w:rsidRPr="0073019B">
        <w:rPr>
          <w:rFonts w:ascii="Times New Roman" w:hAnsi="Times New Roman" w:cs="Times New Roman"/>
          <w:color w:val="202124"/>
          <w:sz w:val="24"/>
          <w:szCs w:val="24"/>
          <w:shd w:val="clear" w:color="auto" w:fill="FFFFFF"/>
        </w:rPr>
        <w:t>. It shows how many prediction are correct and incorrect per class. It helps in understanding the classes that are being confused by model as other class</w:t>
      </w:r>
      <w:r>
        <w:rPr>
          <w:rFonts w:ascii="Times New Roman" w:hAnsi="Times New Roman" w:cs="Times New Roman"/>
          <w:color w:val="202124"/>
          <w:sz w:val="24"/>
          <w:szCs w:val="24"/>
          <w:shd w:val="clear" w:color="auto" w:fill="FFFFFF"/>
        </w:rPr>
        <w:t>.</w:t>
      </w:r>
    </w:p>
    <w:p w14:paraId="6D14AA23" w14:textId="77777777" w:rsidR="00AC3DE9" w:rsidRDefault="00AC3DE9" w:rsidP="00BF6333">
      <w:pPr>
        <w:spacing w:before="20" w:after="20" w:line="240" w:lineRule="auto"/>
        <w:jc w:val="center"/>
        <w:rPr>
          <w:rFonts w:ascii="Times New Roman" w:hAnsi="Times New Roman" w:cs="Times New Roman"/>
          <w:sz w:val="24"/>
          <w:szCs w:val="24"/>
        </w:rPr>
      </w:pPr>
    </w:p>
    <w:p w14:paraId="5F676FA8" w14:textId="77777777" w:rsidR="00AC3DE9" w:rsidRDefault="00AC3DE9" w:rsidP="00BF6333">
      <w:pPr>
        <w:spacing w:before="20" w:after="20" w:line="240" w:lineRule="auto"/>
        <w:jc w:val="center"/>
        <w:rPr>
          <w:rFonts w:ascii="Times New Roman" w:hAnsi="Times New Roman" w:cs="Times New Roman"/>
          <w:sz w:val="24"/>
          <w:szCs w:val="24"/>
        </w:rPr>
      </w:pPr>
    </w:p>
    <w:p w14:paraId="3416E5A8" w14:textId="77777777" w:rsidR="00AC3DE9" w:rsidRDefault="00AC3DE9" w:rsidP="00BF6333">
      <w:pPr>
        <w:spacing w:before="20" w:after="20" w:line="240" w:lineRule="auto"/>
        <w:jc w:val="center"/>
        <w:rPr>
          <w:rFonts w:ascii="Times New Roman" w:hAnsi="Times New Roman" w:cs="Times New Roman"/>
          <w:sz w:val="24"/>
          <w:szCs w:val="24"/>
        </w:rPr>
      </w:pPr>
    </w:p>
    <w:p w14:paraId="44EA57D0" w14:textId="77777777" w:rsidR="00AC3DE9" w:rsidRDefault="00AC3DE9" w:rsidP="00BF6333">
      <w:pPr>
        <w:spacing w:before="20" w:after="20" w:line="240" w:lineRule="auto"/>
        <w:jc w:val="center"/>
        <w:rPr>
          <w:rFonts w:ascii="Times New Roman" w:hAnsi="Times New Roman" w:cs="Times New Roman"/>
          <w:sz w:val="24"/>
          <w:szCs w:val="24"/>
        </w:rPr>
      </w:pPr>
    </w:p>
    <w:tbl>
      <w:tblPr>
        <w:tblStyle w:val="TableGrid"/>
        <w:tblW w:w="5566"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3"/>
        <w:gridCol w:w="609"/>
        <w:gridCol w:w="609"/>
        <w:gridCol w:w="609"/>
        <w:gridCol w:w="739"/>
        <w:gridCol w:w="739"/>
        <w:gridCol w:w="739"/>
        <w:gridCol w:w="585"/>
        <w:gridCol w:w="24"/>
      </w:tblGrid>
      <w:tr w:rsidR="009C2F6D" w14:paraId="47BFCEE0" w14:textId="77777777" w:rsidTr="0073019B">
        <w:trPr>
          <w:trHeight w:val="465"/>
        </w:trPr>
        <w:tc>
          <w:tcPr>
            <w:tcW w:w="913" w:type="dxa"/>
            <w:shd w:val="clear" w:color="auto" w:fill="D9D9D9" w:themeFill="background1" w:themeFillShade="D9"/>
          </w:tcPr>
          <w:p w14:paraId="249AA62D" w14:textId="1F0CC30C"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angry</w:t>
            </w:r>
          </w:p>
        </w:tc>
        <w:tc>
          <w:tcPr>
            <w:tcW w:w="609" w:type="dxa"/>
            <w:shd w:val="clear" w:color="auto" w:fill="355C8C"/>
          </w:tcPr>
          <w:p w14:paraId="5BE5DFF7" w14:textId="0A9CA7B9"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546</w:t>
            </w:r>
          </w:p>
        </w:tc>
        <w:tc>
          <w:tcPr>
            <w:tcW w:w="609" w:type="dxa"/>
            <w:shd w:val="clear" w:color="auto" w:fill="45085B"/>
          </w:tcPr>
          <w:p w14:paraId="1CCDFBD9" w14:textId="2986629A"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45</w:t>
            </w:r>
          </w:p>
        </w:tc>
        <w:tc>
          <w:tcPr>
            <w:tcW w:w="609" w:type="dxa"/>
            <w:shd w:val="clear" w:color="auto" w:fill="39538B"/>
          </w:tcPr>
          <w:p w14:paraId="254363A3" w14:textId="70D2E72A"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483</w:t>
            </w:r>
          </w:p>
        </w:tc>
        <w:tc>
          <w:tcPr>
            <w:tcW w:w="739" w:type="dxa"/>
            <w:shd w:val="clear" w:color="auto" w:fill="1E9A89"/>
          </w:tcPr>
          <w:p w14:paraId="255239B6" w14:textId="647217DE"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1017</w:t>
            </w:r>
          </w:p>
        </w:tc>
        <w:tc>
          <w:tcPr>
            <w:tcW w:w="739" w:type="dxa"/>
            <w:shd w:val="clear" w:color="auto" w:fill="2B748E"/>
          </w:tcPr>
          <w:p w14:paraId="5E7CB842" w14:textId="30A8462B"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722</w:t>
            </w:r>
          </w:p>
        </w:tc>
        <w:tc>
          <w:tcPr>
            <w:tcW w:w="739" w:type="dxa"/>
            <w:shd w:val="clear" w:color="auto" w:fill="2B758E"/>
          </w:tcPr>
          <w:p w14:paraId="71B59E34" w14:textId="05F52442"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728</w:t>
            </w:r>
          </w:p>
        </w:tc>
        <w:tc>
          <w:tcPr>
            <w:tcW w:w="609" w:type="dxa"/>
            <w:gridSpan w:val="2"/>
            <w:shd w:val="clear" w:color="auto" w:fill="3C4E8A"/>
          </w:tcPr>
          <w:p w14:paraId="5F83361D" w14:textId="4A2422C3"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454</w:t>
            </w:r>
          </w:p>
        </w:tc>
      </w:tr>
      <w:tr w:rsidR="009C2F6D" w14:paraId="5E7E477E" w14:textId="77777777" w:rsidTr="0073019B">
        <w:trPr>
          <w:trHeight w:val="495"/>
        </w:trPr>
        <w:tc>
          <w:tcPr>
            <w:tcW w:w="913" w:type="dxa"/>
            <w:shd w:val="clear" w:color="auto" w:fill="D9D9D9" w:themeFill="background1" w:themeFillShade="D9"/>
          </w:tcPr>
          <w:p w14:paraId="24704723" w14:textId="2AE33982"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disgust</w:t>
            </w:r>
          </w:p>
        </w:tc>
        <w:tc>
          <w:tcPr>
            <w:tcW w:w="609" w:type="dxa"/>
            <w:shd w:val="clear" w:color="auto" w:fill="46095D"/>
          </w:tcPr>
          <w:p w14:paraId="0265C271" w14:textId="10840B17"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61</w:t>
            </w:r>
          </w:p>
        </w:tc>
        <w:tc>
          <w:tcPr>
            <w:tcW w:w="609" w:type="dxa"/>
            <w:shd w:val="clear" w:color="auto" w:fill="440054"/>
          </w:tcPr>
          <w:p w14:paraId="14E1096C" w14:textId="23817834"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w:t>
            </w:r>
          </w:p>
        </w:tc>
        <w:tc>
          <w:tcPr>
            <w:tcW w:w="609" w:type="dxa"/>
            <w:shd w:val="clear" w:color="auto" w:fill="46095C"/>
          </w:tcPr>
          <w:p w14:paraId="183339B3" w14:textId="7195FC56"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56</w:t>
            </w:r>
          </w:p>
        </w:tc>
        <w:tc>
          <w:tcPr>
            <w:tcW w:w="739" w:type="dxa"/>
            <w:shd w:val="clear" w:color="auto" w:fill="471569"/>
          </w:tcPr>
          <w:p w14:paraId="00393AC2" w14:textId="17959852"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121</w:t>
            </w:r>
          </w:p>
        </w:tc>
        <w:tc>
          <w:tcPr>
            <w:tcW w:w="739" w:type="dxa"/>
            <w:shd w:val="clear" w:color="auto" w:fill="460C5E"/>
          </w:tcPr>
          <w:p w14:paraId="2E8FD6D4" w14:textId="73ABC81A"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73</w:t>
            </w:r>
          </w:p>
        </w:tc>
        <w:tc>
          <w:tcPr>
            <w:tcW w:w="739" w:type="dxa"/>
            <w:shd w:val="clear" w:color="auto" w:fill="460C5E"/>
          </w:tcPr>
          <w:p w14:paraId="5F315F41" w14:textId="514EB85F"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71</w:t>
            </w:r>
          </w:p>
        </w:tc>
        <w:tc>
          <w:tcPr>
            <w:tcW w:w="609" w:type="dxa"/>
            <w:gridSpan w:val="2"/>
            <w:shd w:val="clear" w:color="auto" w:fill="45085B"/>
          </w:tcPr>
          <w:p w14:paraId="0420197B" w14:textId="77E7D42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46</w:t>
            </w:r>
          </w:p>
        </w:tc>
      </w:tr>
      <w:tr w:rsidR="009C2F6D" w14:paraId="30CF92B4" w14:textId="77777777" w:rsidTr="0073019B">
        <w:trPr>
          <w:trHeight w:val="465"/>
        </w:trPr>
        <w:tc>
          <w:tcPr>
            <w:tcW w:w="913" w:type="dxa"/>
            <w:tcBorders>
              <w:bottom w:val="nil"/>
            </w:tcBorders>
            <w:shd w:val="clear" w:color="auto" w:fill="D9D9D9" w:themeFill="background1" w:themeFillShade="D9"/>
          </w:tcPr>
          <w:p w14:paraId="2D899560" w14:textId="1F7B8F01"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fear</w:t>
            </w:r>
          </w:p>
        </w:tc>
        <w:tc>
          <w:tcPr>
            <w:tcW w:w="609" w:type="dxa"/>
            <w:tcBorders>
              <w:bottom w:val="nil"/>
            </w:tcBorders>
            <w:shd w:val="clear" w:color="auto" w:fill="355A8C"/>
          </w:tcPr>
          <w:p w14:paraId="12344D3C" w14:textId="350AB90F"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533</w:t>
            </w:r>
          </w:p>
        </w:tc>
        <w:tc>
          <w:tcPr>
            <w:tcW w:w="609" w:type="dxa"/>
            <w:tcBorders>
              <w:bottom w:val="nil"/>
            </w:tcBorders>
            <w:shd w:val="clear" w:color="auto" w:fill="46095C"/>
          </w:tcPr>
          <w:p w14:paraId="7B83A39A" w14:textId="7A88856E"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54</w:t>
            </w:r>
          </w:p>
        </w:tc>
        <w:tc>
          <w:tcPr>
            <w:tcW w:w="609" w:type="dxa"/>
            <w:tcBorders>
              <w:bottom w:val="nil"/>
            </w:tcBorders>
            <w:shd w:val="clear" w:color="auto" w:fill="355A8C"/>
          </w:tcPr>
          <w:p w14:paraId="04283C9E" w14:textId="7FC94C0B"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531</w:t>
            </w:r>
          </w:p>
        </w:tc>
        <w:tc>
          <w:tcPr>
            <w:tcW w:w="739" w:type="dxa"/>
            <w:tcBorders>
              <w:bottom w:val="nil"/>
            </w:tcBorders>
            <w:shd w:val="clear" w:color="auto" w:fill="1FA386"/>
          </w:tcPr>
          <w:p w14:paraId="16AA1BA5" w14:textId="6E913FE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1073</w:t>
            </w:r>
          </w:p>
        </w:tc>
        <w:tc>
          <w:tcPr>
            <w:tcW w:w="739" w:type="dxa"/>
            <w:tcBorders>
              <w:bottom w:val="nil"/>
            </w:tcBorders>
            <w:shd w:val="clear" w:color="auto" w:fill="26808E"/>
          </w:tcPr>
          <w:p w14:paraId="16F33CCB" w14:textId="4BBF007F"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813</w:t>
            </w:r>
          </w:p>
        </w:tc>
        <w:tc>
          <w:tcPr>
            <w:tcW w:w="739" w:type="dxa"/>
            <w:tcBorders>
              <w:bottom w:val="nil"/>
            </w:tcBorders>
            <w:shd w:val="clear" w:color="auto" w:fill="2F6A8D"/>
          </w:tcPr>
          <w:p w14:paraId="0C7005E6" w14:textId="4293C789"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647</w:t>
            </w:r>
          </w:p>
        </w:tc>
        <w:tc>
          <w:tcPr>
            <w:tcW w:w="609" w:type="dxa"/>
            <w:gridSpan w:val="2"/>
            <w:tcBorders>
              <w:bottom w:val="nil"/>
            </w:tcBorders>
            <w:shd w:val="clear" w:color="auto" w:fill="3B4D8A"/>
          </w:tcPr>
          <w:p w14:paraId="409F0D57" w14:textId="24BFB0C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446</w:t>
            </w:r>
          </w:p>
        </w:tc>
      </w:tr>
      <w:tr w:rsidR="009C2F6D" w14:paraId="0329928A" w14:textId="77777777" w:rsidTr="0073019B">
        <w:trPr>
          <w:trHeight w:val="495"/>
        </w:trPr>
        <w:tc>
          <w:tcPr>
            <w:tcW w:w="913" w:type="dxa"/>
            <w:tcBorders>
              <w:top w:val="nil"/>
            </w:tcBorders>
            <w:shd w:val="clear" w:color="auto" w:fill="D9D9D9" w:themeFill="background1" w:themeFillShade="D9"/>
          </w:tcPr>
          <w:p w14:paraId="263BE3E6" w14:textId="2F30F7CE"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happy</w:t>
            </w:r>
          </w:p>
        </w:tc>
        <w:tc>
          <w:tcPr>
            <w:tcW w:w="609" w:type="dxa"/>
            <w:tcBorders>
              <w:top w:val="nil"/>
            </w:tcBorders>
            <w:shd w:val="clear" w:color="auto" w:fill="20928C"/>
          </w:tcPr>
          <w:p w14:paraId="62A2C698" w14:textId="694D35DF"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955</w:t>
            </w:r>
          </w:p>
        </w:tc>
        <w:tc>
          <w:tcPr>
            <w:tcW w:w="609" w:type="dxa"/>
            <w:tcBorders>
              <w:top w:val="nil"/>
            </w:tcBorders>
            <w:shd w:val="clear" w:color="auto" w:fill="471569"/>
          </w:tcPr>
          <w:p w14:paraId="19A99F78" w14:textId="5C85E98C"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119</w:t>
            </w:r>
          </w:p>
        </w:tc>
        <w:tc>
          <w:tcPr>
            <w:tcW w:w="609" w:type="dxa"/>
            <w:tcBorders>
              <w:top w:val="nil"/>
            </w:tcBorders>
            <w:shd w:val="clear" w:color="auto" w:fill="21918C"/>
          </w:tcPr>
          <w:p w14:paraId="1B5787CD" w14:textId="0C1978D2"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943</w:t>
            </w:r>
          </w:p>
        </w:tc>
        <w:tc>
          <w:tcPr>
            <w:tcW w:w="739" w:type="dxa"/>
            <w:tcBorders>
              <w:top w:val="nil"/>
            </w:tcBorders>
            <w:shd w:val="clear" w:color="auto" w:fill="FDE824"/>
          </w:tcPr>
          <w:p w14:paraId="080188B6" w14:textId="42B32ED9"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1859</w:t>
            </w:r>
          </w:p>
        </w:tc>
        <w:tc>
          <w:tcPr>
            <w:tcW w:w="739" w:type="dxa"/>
            <w:tcBorders>
              <w:top w:val="nil"/>
            </w:tcBorders>
            <w:shd w:val="clear" w:color="auto" w:fill="41BF71"/>
          </w:tcPr>
          <w:p w14:paraId="3DE65B4D" w14:textId="4B82827F"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1301</w:t>
            </w:r>
          </w:p>
        </w:tc>
        <w:tc>
          <w:tcPr>
            <w:tcW w:w="739" w:type="dxa"/>
            <w:tcBorders>
              <w:top w:val="nil"/>
            </w:tcBorders>
            <w:shd w:val="clear" w:color="auto" w:fill="35B878"/>
          </w:tcPr>
          <w:p w14:paraId="494960C1" w14:textId="24D5DF13"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1251</w:t>
            </w:r>
          </w:p>
        </w:tc>
        <w:tc>
          <w:tcPr>
            <w:tcW w:w="609" w:type="dxa"/>
            <w:gridSpan w:val="2"/>
            <w:tcBorders>
              <w:top w:val="nil"/>
            </w:tcBorders>
            <w:shd w:val="clear" w:color="auto" w:fill="277C8E"/>
          </w:tcPr>
          <w:p w14:paraId="1F11A667" w14:textId="04712424"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787</w:t>
            </w:r>
          </w:p>
        </w:tc>
      </w:tr>
      <w:tr w:rsidR="009C2F6D" w14:paraId="50723D86" w14:textId="77777777" w:rsidTr="0073019B">
        <w:trPr>
          <w:trHeight w:val="465"/>
        </w:trPr>
        <w:tc>
          <w:tcPr>
            <w:tcW w:w="913" w:type="dxa"/>
            <w:shd w:val="clear" w:color="auto" w:fill="D9D9D9" w:themeFill="background1" w:themeFillShade="D9"/>
          </w:tcPr>
          <w:p w14:paraId="6CE778CB" w14:textId="4252174E"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neutral</w:t>
            </w:r>
          </w:p>
        </w:tc>
        <w:tc>
          <w:tcPr>
            <w:tcW w:w="609" w:type="dxa"/>
            <w:shd w:val="clear" w:color="auto" w:fill="2E6C8E"/>
          </w:tcPr>
          <w:p w14:paraId="0711FA97" w14:textId="6365BD59"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659</w:t>
            </w:r>
          </w:p>
        </w:tc>
        <w:tc>
          <w:tcPr>
            <w:tcW w:w="609" w:type="dxa"/>
            <w:shd w:val="clear" w:color="auto" w:fill="45085B"/>
          </w:tcPr>
          <w:p w14:paraId="57C71A31" w14:textId="553AD7E3"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51</w:t>
            </w:r>
          </w:p>
        </w:tc>
        <w:tc>
          <w:tcPr>
            <w:tcW w:w="609" w:type="dxa"/>
            <w:shd w:val="clear" w:color="auto" w:fill="2E6C8E"/>
          </w:tcPr>
          <w:p w14:paraId="0C44B181" w14:textId="260D016C"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664</w:t>
            </w:r>
          </w:p>
        </w:tc>
        <w:tc>
          <w:tcPr>
            <w:tcW w:w="739" w:type="dxa"/>
            <w:shd w:val="clear" w:color="auto" w:fill="44C070"/>
          </w:tcPr>
          <w:p w14:paraId="425A6453" w14:textId="75580F5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1313</w:t>
            </w:r>
          </w:p>
        </w:tc>
        <w:tc>
          <w:tcPr>
            <w:tcW w:w="739" w:type="dxa"/>
            <w:shd w:val="clear" w:color="auto" w:fill="22898D"/>
          </w:tcPr>
          <w:p w14:paraId="20C7A26A" w14:textId="18A3AFBC"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880</w:t>
            </w:r>
          </w:p>
        </w:tc>
        <w:tc>
          <w:tcPr>
            <w:tcW w:w="739" w:type="dxa"/>
            <w:shd w:val="clear" w:color="auto" w:fill="25848D"/>
          </w:tcPr>
          <w:p w14:paraId="25AE8351" w14:textId="24F28E7A"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841</w:t>
            </w:r>
          </w:p>
        </w:tc>
        <w:tc>
          <w:tcPr>
            <w:tcW w:w="609" w:type="dxa"/>
            <w:gridSpan w:val="2"/>
            <w:shd w:val="clear" w:color="auto" w:fill="345D8C"/>
          </w:tcPr>
          <w:p w14:paraId="32F086DB" w14:textId="4EF2A42E"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557</w:t>
            </w:r>
          </w:p>
        </w:tc>
      </w:tr>
      <w:tr w:rsidR="009C2F6D" w14:paraId="59856AA0" w14:textId="77777777" w:rsidTr="0073019B">
        <w:trPr>
          <w:trHeight w:val="495"/>
        </w:trPr>
        <w:tc>
          <w:tcPr>
            <w:tcW w:w="913" w:type="dxa"/>
            <w:shd w:val="clear" w:color="auto" w:fill="D9D9D9" w:themeFill="background1" w:themeFillShade="D9"/>
          </w:tcPr>
          <w:p w14:paraId="49AF1FD6" w14:textId="01821EEE"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sad</w:t>
            </w:r>
          </w:p>
        </w:tc>
        <w:tc>
          <w:tcPr>
            <w:tcW w:w="609" w:type="dxa"/>
            <w:shd w:val="clear" w:color="auto" w:fill="2E6C8E"/>
          </w:tcPr>
          <w:p w14:paraId="5E652CA2" w14:textId="5D88D6DD"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661</w:t>
            </w:r>
          </w:p>
        </w:tc>
        <w:tc>
          <w:tcPr>
            <w:tcW w:w="609" w:type="dxa"/>
            <w:shd w:val="clear" w:color="auto" w:fill="460C5E"/>
          </w:tcPr>
          <w:p w14:paraId="6A6E1F29" w14:textId="37C9D6F0"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66</w:t>
            </w:r>
          </w:p>
        </w:tc>
        <w:tc>
          <w:tcPr>
            <w:tcW w:w="609" w:type="dxa"/>
            <w:shd w:val="clear" w:color="auto" w:fill="2F688D"/>
          </w:tcPr>
          <w:p w14:paraId="1DAE5FB5" w14:textId="64A2D601"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632</w:t>
            </w:r>
          </w:p>
        </w:tc>
        <w:tc>
          <w:tcPr>
            <w:tcW w:w="739" w:type="dxa"/>
            <w:shd w:val="clear" w:color="auto" w:fill="2EB17D"/>
          </w:tcPr>
          <w:p w14:paraId="459A673D" w14:textId="7A64FF8F"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1197</w:t>
            </w:r>
          </w:p>
        </w:tc>
        <w:tc>
          <w:tcPr>
            <w:tcW w:w="739" w:type="dxa"/>
            <w:shd w:val="clear" w:color="auto" w:fill="228B8D"/>
          </w:tcPr>
          <w:p w14:paraId="4F7769BF" w14:textId="3DD8F31A"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904</w:t>
            </w:r>
          </w:p>
        </w:tc>
        <w:tc>
          <w:tcPr>
            <w:tcW w:w="739" w:type="dxa"/>
            <w:shd w:val="clear" w:color="auto" w:fill="26808E"/>
          </w:tcPr>
          <w:p w14:paraId="3320B561" w14:textId="0017061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811</w:t>
            </w:r>
          </w:p>
        </w:tc>
        <w:tc>
          <w:tcPr>
            <w:tcW w:w="609" w:type="dxa"/>
            <w:gridSpan w:val="2"/>
            <w:shd w:val="clear" w:color="auto" w:fill="345E8D"/>
          </w:tcPr>
          <w:p w14:paraId="08DB20C9" w14:textId="2FAA82CF"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559</w:t>
            </w:r>
          </w:p>
        </w:tc>
      </w:tr>
      <w:tr w:rsidR="001A58BA" w14:paraId="7CD0C6C4" w14:textId="77777777" w:rsidTr="0073019B">
        <w:trPr>
          <w:trHeight w:val="465"/>
        </w:trPr>
        <w:tc>
          <w:tcPr>
            <w:tcW w:w="913" w:type="dxa"/>
            <w:shd w:val="clear" w:color="auto" w:fill="D9D9D9" w:themeFill="background1" w:themeFillShade="D9"/>
          </w:tcPr>
          <w:p w14:paraId="6E587163" w14:textId="754F5BFD" w:rsidR="00AC3DE9" w:rsidRPr="002467C4" w:rsidRDefault="00AC3DE9" w:rsidP="00BF6333">
            <w:pPr>
              <w:spacing w:before="20" w:after="20"/>
              <w:jc w:val="center"/>
              <w:rPr>
                <w:rFonts w:ascii="Times New Roman" w:hAnsi="Times New Roman" w:cs="Times New Roman"/>
              </w:rPr>
            </w:pPr>
            <w:r w:rsidRPr="002467C4">
              <w:rPr>
                <w:rFonts w:ascii="Times New Roman" w:hAnsi="Times New Roman" w:cs="Times New Roman"/>
              </w:rPr>
              <w:t>surprise</w:t>
            </w:r>
          </w:p>
        </w:tc>
        <w:tc>
          <w:tcPr>
            <w:tcW w:w="609" w:type="dxa"/>
            <w:shd w:val="clear" w:color="auto" w:fill="3B4D8A"/>
          </w:tcPr>
          <w:p w14:paraId="5202C711" w14:textId="3E5D336F"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442</w:t>
            </w:r>
          </w:p>
        </w:tc>
        <w:tc>
          <w:tcPr>
            <w:tcW w:w="609" w:type="dxa"/>
            <w:shd w:val="clear" w:color="auto" w:fill="45085B"/>
          </w:tcPr>
          <w:p w14:paraId="4F9BCACA" w14:textId="3186BC69" w:rsidR="00AC3DE9" w:rsidRPr="009C2F6D" w:rsidRDefault="00D951E6"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45</w:t>
            </w:r>
          </w:p>
        </w:tc>
        <w:tc>
          <w:tcPr>
            <w:tcW w:w="609" w:type="dxa"/>
            <w:shd w:val="clear" w:color="auto" w:fill="3E4989"/>
          </w:tcPr>
          <w:p w14:paraId="26BF8BA4" w14:textId="432C6CD8"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416</w:t>
            </w:r>
          </w:p>
        </w:tc>
        <w:tc>
          <w:tcPr>
            <w:tcW w:w="739" w:type="dxa"/>
            <w:shd w:val="clear" w:color="auto" w:fill="26808E"/>
          </w:tcPr>
          <w:p w14:paraId="1D5CC768" w14:textId="179B6696"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815</w:t>
            </w:r>
          </w:p>
        </w:tc>
        <w:tc>
          <w:tcPr>
            <w:tcW w:w="739" w:type="dxa"/>
            <w:shd w:val="clear" w:color="auto" w:fill="32628D"/>
          </w:tcPr>
          <w:p w14:paraId="0B5A966F" w14:textId="3B7CC9F7"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593</w:t>
            </w:r>
          </w:p>
        </w:tc>
        <w:tc>
          <w:tcPr>
            <w:tcW w:w="739" w:type="dxa"/>
            <w:shd w:val="clear" w:color="auto" w:fill="37598C"/>
          </w:tcPr>
          <w:p w14:paraId="2D49D5E6" w14:textId="69FEF4DC"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524</w:t>
            </w:r>
          </w:p>
        </w:tc>
        <w:tc>
          <w:tcPr>
            <w:tcW w:w="609" w:type="dxa"/>
            <w:gridSpan w:val="2"/>
            <w:shd w:val="clear" w:color="auto" w:fill="433B84"/>
          </w:tcPr>
          <w:p w14:paraId="049FAD87" w14:textId="36834525" w:rsidR="00AC3DE9" w:rsidRPr="009C2F6D" w:rsidRDefault="002467C4" w:rsidP="00BF6333">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336</w:t>
            </w:r>
          </w:p>
        </w:tc>
      </w:tr>
      <w:tr w:rsidR="006D4E61" w14:paraId="0F0A7AF6" w14:textId="77777777" w:rsidTr="003D302B">
        <w:trPr>
          <w:gridAfter w:val="1"/>
          <w:wAfter w:w="24" w:type="dxa"/>
          <w:cantSplit/>
          <w:trHeight w:val="968"/>
        </w:trPr>
        <w:tc>
          <w:tcPr>
            <w:tcW w:w="913" w:type="dxa"/>
            <w:shd w:val="clear" w:color="auto" w:fill="D9D9D9" w:themeFill="background1" w:themeFillShade="D9"/>
          </w:tcPr>
          <w:p w14:paraId="70664C47" w14:textId="77777777" w:rsidR="00AC3DE9" w:rsidRDefault="00AC3DE9" w:rsidP="00BF6333">
            <w:pPr>
              <w:spacing w:before="20" w:after="20"/>
              <w:jc w:val="center"/>
              <w:rPr>
                <w:rFonts w:ascii="Times New Roman" w:hAnsi="Times New Roman" w:cs="Times New Roman"/>
                <w:sz w:val="24"/>
                <w:szCs w:val="24"/>
              </w:rPr>
            </w:pPr>
          </w:p>
        </w:tc>
        <w:tc>
          <w:tcPr>
            <w:tcW w:w="609" w:type="dxa"/>
            <w:shd w:val="clear" w:color="auto" w:fill="D9D9D9" w:themeFill="background1" w:themeFillShade="D9"/>
            <w:textDirection w:val="btLr"/>
          </w:tcPr>
          <w:p w14:paraId="1F894265" w14:textId="2089858C" w:rsidR="00AC3DE9" w:rsidRPr="002467C4" w:rsidRDefault="00AC3DE9" w:rsidP="000B5850">
            <w:pPr>
              <w:spacing w:before="20" w:after="20"/>
              <w:ind w:left="113" w:right="113"/>
              <w:jc w:val="center"/>
              <w:rPr>
                <w:rFonts w:ascii="Times New Roman" w:hAnsi="Times New Roman" w:cs="Times New Roman"/>
              </w:rPr>
            </w:pPr>
            <w:r w:rsidRPr="002467C4">
              <w:rPr>
                <w:rFonts w:ascii="Times New Roman" w:hAnsi="Times New Roman" w:cs="Times New Roman"/>
              </w:rPr>
              <w:t>angry</w:t>
            </w:r>
          </w:p>
        </w:tc>
        <w:tc>
          <w:tcPr>
            <w:tcW w:w="609" w:type="dxa"/>
            <w:shd w:val="clear" w:color="auto" w:fill="D9D9D9" w:themeFill="background1" w:themeFillShade="D9"/>
            <w:textDirection w:val="btLr"/>
          </w:tcPr>
          <w:p w14:paraId="6FC4E73E" w14:textId="0963D2CF" w:rsidR="00AC3DE9" w:rsidRPr="002467C4" w:rsidRDefault="00AC3DE9" w:rsidP="000B5850">
            <w:pPr>
              <w:spacing w:before="20" w:after="20"/>
              <w:ind w:left="113" w:right="113"/>
              <w:jc w:val="center"/>
              <w:rPr>
                <w:rFonts w:ascii="Times New Roman" w:hAnsi="Times New Roman" w:cs="Times New Roman"/>
              </w:rPr>
            </w:pPr>
            <w:r w:rsidRPr="002467C4">
              <w:rPr>
                <w:rFonts w:ascii="Times New Roman" w:hAnsi="Times New Roman" w:cs="Times New Roman"/>
              </w:rPr>
              <w:t>disgust</w:t>
            </w:r>
          </w:p>
        </w:tc>
        <w:tc>
          <w:tcPr>
            <w:tcW w:w="609" w:type="dxa"/>
            <w:shd w:val="clear" w:color="auto" w:fill="D9D9D9" w:themeFill="background1" w:themeFillShade="D9"/>
            <w:textDirection w:val="btLr"/>
          </w:tcPr>
          <w:p w14:paraId="6FE82B75" w14:textId="64FC5082" w:rsidR="00AC3DE9" w:rsidRPr="002467C4" w:rsidRDefault="000B5850" w:rsidP="000B5850">
            <w:pPr>
              <w:spacing w:before="20" w:after="20"/>
              <w:ind w:left="113" w:right="113"/>
              <w:jc w:val="center"/>
              <w:rPr>
                <w:rFonts w:ascii="Times New Roman" w:hAnsi="Times New Roman" w:cs="Times New Roman"/>
              </w:rPr>
            </w:pPr>
            <w:r w:rsidRPr="002467C4">
              <w:rPr>
                <w:rFonts w:ascii="Times New Roman" w:hAnsi="Times New Roman" w:cs="Times New Roman"/>
              </w:rPr>
              <w:t>fear</w:t>
            </w:r>
          </w:p>
        </w:tc>
        <w:tc>
          <w:tcPr>
            <w:tcW w:w="739" w:type="dxa"/>
            <w:shd w:val="clear" w:color="auto" w:fill="D9D9D9" w:themeFill="background1" w:themeFillShade="D9"/>
            <w:textDirection w:val="btLr"/>
          </w:tcPr>
          <w:p w14:paraId="38D8241C" w14:textId="221CB25C" w:rsidR="00AC3DE9" w:rsidRPr="002467C4" w:rsidRDefault="000B5850" w:rsidP="000B5850">
            <w:pPr>
              <w:spacing w:before="20" w:after="20"/>
              <w:ind w:left="113" w:right="113"/>
              <w:jc w:val="center"/>
              <w:rPr>
                <w:rFonts w:ascii="Times New Roman" w:hAnsi="Times New Roman" w:cs="Times New Roman"/>
              </w:rPr>
            </w:pPr>
            <w:r w:rsidRPr="002467C4">
              <w:rPr>
                <w:rFonts w:ascii="Times New Roman" w:hAnsi="Times New Roman" w:cs="Times New Roman"/>
              </w:rPr>
              <w:t>happy</w:t>
            </w:r>
          </w:p>
        </w:tc>
        <w:tc>
          <w:tcPr>
            <w:tcW w:w="739" w:type="dxa"/>
            <w:shd w:val="clear" w:color="auto" w:fill="D9D9D9" w:themeFill="background1" w:themeFillShade="D9"/>
            <w:textDirection w:val="btLr"/>
          </w:tcPr>
          <w:p w14:paraId="56EE22B5" w14:textId="2FDBF50D" w:rsidR="00AC3DE9" w:rsidRPr="002467C4" w:rsidRDefault="000B5850" w:rsidP="000B5850">
            <w:pPr>
              <w:spacing w:before="20" w:after="20"/>
              <w:ind w:left="113" w:right="113"/>
              <w:jc w:val="center"/>
              <w:rPr>
                <w:rFonts w:ascii="Times New Roman" w:hAnsi="Times New Roman" w:cs="Times New Roman"/>
              </w:rPr>
            </w:pPr>
            <w:r w:rsidRPr="002467C4">
              <w:rPr>
                <w:rFonts w:ascii="Times New Roman" w:hAnsi="Times New Roman" w:cs="Times New Roman"/>
              </w:rPr>
              <w:t>neutral</w:t>
            </w:r>
          </w:p>
        </w:tc>
        <w:tc>
          <w:tcPr>
            <w:tcW w:w="739" w:type="dxa"/>
            <w:shd w:val="clear" w:color="auto" w:fill="D9D9D9" w:themeFill="background1" w:themeFillShade="D9"/>
            <w:textDirection w:val="btLr"/>
          </w:tcPr>
          <w:p w14:paraId="08B6601C" w14:textId="5A5F95A0" w:rsidR="00AC3DE9" w:rsidRPr="002467C4" w:rsidRDefault="000B5850" w:rsidP="000B5850">
            <w:pPr>
              <w:spacing w:before="20" w:after="20"/>
              <w:ind w:left="113" w:right="113"/>
              <w:jc w:val="center"/>
              <w:rPr>
                <w:rFonts w:ascii="Times New Roman" w:hAnsi="Times New Roman" w:cs="Times New Roman"/>
              </w:rPr>
            </w:pPr>
            <w:r w:rsidRPr="002467C4">
              <w:rPr>
                <w:rFonts w:ascii="Times New Roman" w:hAnsi="Times New Roman" w:cs="Times New Roman"/>
              </w:rPr>
              <w:t>sad</w:t>
            </w:r>
          </w:p>
        </w:tc>
        <w:tc>
          <w:tcPr>
            <w:tcW w:w="585" w:type="dxa"/>
            <w:shd w:val="clear" w:color="auto" w:fill="D9D9D9" w:themeFill="background1" w:themeFillShade="D9"/>
            <w:textDirection w:val="btLr"/>
          </w:tcPr>
          <w:p w14:paraId="5791CA4B" w14:textId="7DAAF677" w:rsidR="00AC3DE9" w:rsidRPr="002467C4" w:rsidRDefault="000B5850" w:rsidP="000B5850">
            <w:pPr>
              <w:spacing w:before="20" w:after="20"/>
              <w:ind w:left="113" w:right="113"/>
              <w:jc w:val="center"/>
              <w:rPr>
                <w:rFonts w:ascii="Times New Roman" w:hAnsi="Times New Roman" w:cs="Times New Roman"/>
              </w:rPr>
            </w:pPr>
            <w:r w:rsidRPr="002467C4">
              <w:rPr>
                <w:rFonts w:ascii="Times New Roman" w:hAnsi="Times New Roman" w:cs="Times New Roman"/>
              </w:rPr>
              <w:t>surprise</w:t>
            </w:r>
          </w:p>
        </w:tc>
      </w:tr>
    </w:tbl>
    <w:p w14:paraId="59E27D51" w14:textId="77777777" w:rsidR="00AC3DE9" w:rsidRDefault="00AC3DE9" w:rsidP="00BF6333">
      <w:pPr>
        <w:spacing w:before="20" w:after="20" w:line="240" w:lineRule="auto"/>
        <w:jc w:val="center"/>
        <w:rPr>
          <w:rFonts w:ascii="Times New Roman" w:hAnsi="Times New Roman" w:cs="Times New Roman"/>
          <w:sz w:val="24"/>
          <w:szCs w:val="24"/>
        </w:rPr>
      </w:pPr>
    </w:p>
    <w:p w14:paraId="21B45763" w14:textId="77777777" w:rsidR="00F94A3A" w:rsidRDefault="00F94A3A" w:rsidP="00741229">
      <w:pPr>
        <w:spacing w:before="20" w:after="20" w:line="240" w:lineRule="auto"/>
        <w:jc w:val="both"/>
        <w:rPr>
          <w:rFonts w:ascii="Times New Roman" w:hAnsi="Times New Roman" w:cs="Times New Roman"/>
          <w:sz w:val="24"/>
          <w:szCs w:val="24"/>
        </w:rPr>
      </w:pPr>
    </w:p>
    <w:p w14:paraId="1252A62B" w14:textId="77777777" w:rsidR="00F94A3A" w:rsidRDefault="00F94A3A" w:rsidP="00741229">
      <w:pPr>
        <w:spacing w:before="20" w:after="20" w:line="240" w:lineRule="auto"/>
        <w:jc w:val="both"/>
        <w:rPr>
          <w:rFonts w:ascii="Times New Roman" w:hAnsi="Times New Roman" w:cs="Times New Roman"/>
          <w:sz w:val="24"/>
          <w:szCs w:val="24"/>
        </w:rPr>
      </w:pPr>
    </w:p>
    <w:p w14:paraId="0BC702CE" w14:textId="77777777" w:rsidR="00F94A3A" w:rsidRDefault="00F94A3A" w:rsidP="00741229">
      <w:pPr>
        <w:spacing w:before="20" w:after="20" w:line="240" w:lineRule="auto"/>
        <w:jc w:val="both"/>
        <w:rPr>
          <w:rFonts w:ascii="Times New Roman" w:hAnsi="Times New Roman" w:cs="Times New Roman"/>
          <w:sz w:val="24"/>
          <w:szCs w:val="24"/>
        </w:rPr>
      </w:pPr>
    </w:p>
    <w:p w14:paraId="512863C0" w14:textId="07BD7F3D" w:rsidR="00E47A8F" w:rsidRDefault="00E47A8F" w:rsidP="00741229">
      <w:pPr>
        <w:spacing w:before="20" w:after="20" w:line="240" w:lineRule="auto"/>
        <w:jc w:val="both"/>
        <w:rPr>
          <w:rFonts w:ascii="Times New Roman" w:hAnsi="Times New Roman" w:cs="Times New Roman"/>
          <w:sz w:val="24"/>
          <w:szCs w:val="24"/>
        </w:rPr>
      </w:pPr>
      <w:r w:rsidRPr="00E47A8F">
        <w:rPr>
          <w:rFonts w:ascii="Times New Roman" w:hAnsi="Times New Roman" w:cs="Times New Roman"/>
          <w:noProof/>
          <w:sz w:val="24"/>
          <w:szCs w:val="24"/>
        </w:rPr>
        <w:drawing>
          <wp:inline distT="0" distB="0" distL="0" distR="0" wp14:anchorId="775A6C78" wp14:editId="7434655B">
            <wp:extent cx="3063240" cy="29165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2916555"/>
                    </a:xfrm>
                    <a:prstGeom prst="rect">
                      <a:avLst/>
                    </a:prstGeom>
                  </pic:spPr>
                </pic:pic>
              </a:graphicData>
            </a:graphic>
          </wp:inline>
        </w:drawing>
      </w:r>
    </w:p>
    <w:p w14:paraId="3907CCF2" w14:textId="60C54881" w:rsidR="00E47A8F" w:rsidRDefault="00766E90" w:rsidP="00700FD6">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w:t>
      </w:r>
      <w:r w:rsidR="00E47A8F">
        <w:rPr>
          <w:rFonts w:ascii="Times New Roman" w:hAnsi="Times New Roman" w:cs="Times New Roman"/>
          <w:sz w:val="24"/>
          <w:szCs w:val="24"/>
        </w:rPr>
        <w:t>Testing set</w:t>
      </w:r>
      <w:r>
        <w:rPr>
          <w:rFonts w:ascii="Times New Roman" w:hAnsi="Times New Roman" w:cs="Times New Roman"/>
          <w:sz w:val="24"/>
          <w:szCs w:val="24"/>
        </w:rPr>
        <w:t>)</w:t>
      </w:r>
    </w:p>
    <w:p w14:paraId="76010830" w14:textId="77777777" w:rsidR="0073019B" w:rsidRDefault="0073019B" w:rsidP="00700FD6">
      <w:pPr>
        <w:spacing w:before="20" w:after="20" w:line="240" w:lineRule="auto"/>
        <w:jc w:val="center"/>
        <w:rPr>
          <w:rFonts w:ascii="Times New Roman" w:hAnsi="Times New Roman" w:cs="Times New Roman"/>
          <w:sz w:val="24"/>
          <w:szCs w:val="24"/>
        </w:rPr>
      </w:pPr>
    </w:p>
    <w:p w14:paraId="00846775" w14:textId="50E14F25" w:rsidR="0073019B" w:rsidRDefault="0073019B" w:rsidP="0073019B">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Lastly here’s</w:t>
      </w:r>
      <w:r>
        <w:rPr>
          <w:rFonts w:ascii="Times New Roman" w:hAnsi="Times New Roman" w:cs="Times New Roman"/>
          <w:sz w:val="24"/>
          <w:szCs w:val="24"/>
        </w:rPr>
        <w:t xml:space="preserve"> the following is the table with accurate parameters for the above confusion matrix.</w:t>
      </w:r>
    </w:p>
    <w:p w14:paraId="2A571232" w14:textId="77777777" w:rsidR="0073019B" w:rsidRDefault="0073019B" w:rsidP="00741229">
      <w:pPr>
        <w:spacing w:before="20" w:after="20" w:line="240" w:lineRule="auto"/>
        <w:jc w:val="both"/>
        <w:rPr>
          <w:rFonts w:ascii="Times New Roman" w:hAnsi="Times New Roman" w:cs="Times New Roman"/>
          <w:sz w:val="24"/>
          <w:szCs w:val="24"/>
        </w:rPr>
      </w:pPr>
    </w:p>
    <w:p w14:paraId="192D8A57" w14:textId="77777777" w:rsidR="00541796" w:rsidRDefault="00541796" w:rsidP="00741229">
      <w:pPr>
        <w:spacing w:before="20" w:after="20" w:line="240" w:lineRule="auto"/>
        <w:jc w:val="both"/>
        <w:rPr>
          <w:rFonts w:ascii="Times New Roman" w:hAnsi="Times New Roman" w:cs="Times New Roman"/>
          <w:sz w:val="24"/>
          <w:szCs w:val="24"/>
        </w:rPr>
      </w:pPr>
    </w:p>
    <w:p w14:paraId="22EF2E34" w14:textId="77777777" w:rsidR="00541796" w:rsidRDefault="00541796" w:rsidP="00741229">
      <w:pPr>
        <w:spacing w:before="20" w:after="20" w:line="240" w:lineRule="auto"/>
        <w:jc w:val="both"/>
        <w:rPr>
          <w:rFonts w:ascii="Times New Roman" w:hAnsi="Times New Roman" w:cs="Times New Roman"/>
          <w:sz w:val="24"/>
          <w:szCs w:val="24"/>
        </w:rPr>
      </w:pPr>
    </w:p>
    <w:p w14:paraId="530FEB28" w14:textId="77777777" w:rsidR="00541796" w:rsidRDefault="00541796" w:rsidP="00741229">
      <w:pPr>
        <w:spacing w:before="20" w:after="20" w:line="240" w:lineRule="auto"/>
        <w:jc w:val="both"/>
        <w:rPr>
          <w:rFonts w:ascii="Times New Roman" w:hAnsi="Times New Roman" w:cs="Times New Roman"/>
          <w:sz w:val="24"/>
          <w:szCs w:val="24"/>
        </w:rPr>
      </w:pPr>
    </w:p>
    <w:p w14:paraId="0A8C02FB" w14:textId="77777777" w:rsidR="00541796" w:rsidRDefault="00541796" w:rsidP="00741229">
      <w:pPr>
        <w:spacing w:before="20" w:after="20" w:line="240" w:lineRule="auto"/>
        <w:jc w:val="both"/>
        <w:rPr>
          <w:rFonts w:ascii="Times New Roman" w:hAnsi="Times New Roman" w:cs="Times New Roman"/>
          <w:sz w:val="24"/>
          <w:szCs w:val="24"/>
        </w:rPr>
      </w:pPr>
    </w:p>
    <w:p w14:paraId="16BD9231" w14:textId="77777777" w:rsidR="00541796" w:rsidRDefault="00541796" w:rsidP="00741229">
      <w:pPr>
        <w:spacing w:before="20" w:after="20" w:line="240" w:lineRule="auto"/>
        <w:jc w:val="both"/>
        <w:rPr>
          <w:rFonts w:ascii="Times New Roman" w:hAnsi="Times New Roman" w:cs="Times New Roman"/>
          <w:sz w:val="24"/>
          <w:szCs w:val="24"/>
        </w:rPr>
      </w:pPr>
    </w:p>
    <w:p w14:paraId="29F08777" w14:textId="77777777" w:rsidR="00541796" w:rsidRDefault="00541796" w:rsidP="00741229">
      <w:pPr>
        <w:spacing w:before="20" w:after="20" w:line="240" w:lineRule="auto"/>
        <w:jc w:val="both"/>
        <w:rPr>
          <w:rFonts w:ascii="Times New Roman" w:hAnsi="Times New Roman" w:cs="Times New Roman"/>
          <w:sz w:val="24"/>
          <w:szCs w:val="24"/>
        </w:rPr>
      </w:pPr>
    </w:p>
    <w:p w14:paraId="3AFC8103" w14:textId="77777777" w:rsidR="00541796" w:rsidRDefault="00541796" w:rsidP="00741229">
      <w:pPr>
        <w:spacing w:before="20" w:after="20" w:line="240" w:lineRule="auto"/>
        <w:jc w:val="both"/>
        <w:rPr>
          <w:rFonts w:ascii="Times New Roman" w:hAnsi="Times New Roman" w:cs="Times New Roman"/>
          <w:sz w:val="24"/>
          <w:szCs w:val="24"/>
        </w:rPr>
      </w:pPr>
    </w:p>
    <w:p w14:paraId="6A985880" w14:textId="77777777" w:rsidR="0073019B" w:rsidRDefault="0073019B" w:rsidP="00741229">
      <w:pPr>
        <w:spacing w:before="20" w:after="20" w:line="240" w:lineRule="auto"/>
        <w:jc w:val="both"/>
        <w:rPr>
          <w:rFonts w:ascii="Times New Roman" w:hAnsi="Times New Roman" w:cs="Times New Roman"/>
          <w:sz w:val="24"/>
          <w:szCs w:val="24"/>
        </w:rPr>
      </w:pPr>
    </w:p>
    <w:p w14:paraId="0B92C37C" w14:textId="77777777" w:rsidR="0073019B" w:rsidRDefault="0073019B" w:rsidP="00741229">
      <w:pPr>
        <w:spacing w:before="20" w:after="20" w:line="240" w:lineRule="auto"/>
        <w:jc w:val="both"/>
        <w:rPr>
          <w:rFonts w:ascii="Times New Roman" w:hAnsi="Times New Roman" w:cs="Times New Roman"/>
          <w:sz w:val="24"/>
          <w:szCs w:val="24"/>
        </w:rPr>
      </w:pPr>
    </w:p>
    <w:tbl>
      <w:tblPr>
        <w:tblStyle w:val="TableGrid"/>
        <w:tblW w:w="5566" w:type="dxa"/>
        <w:tblInd w:w="-5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3"/>
        <w:gridCol w:w="609"/>
        <w:gridCol w:w="609"/>
        <w:gridCol w:w="609"/>
        <w:gridCol w:w="739"/>
        <w:gridCol w:w="739"/>
        <w:gridCol w:w="739"/>
        <w:gridCol w:w="585"/>
        <w:gridCol w:w="24"/>
      </w:tblGrid>
      <w:tr w:rsidR="0073019B" w14:paraId="4190F7F0" w14:textId="77777777" w:rsidTr="003D302B">
        <w:trPr>
          <w:trHeight w:val="465"/>
        </w:trPr>
        <w:tc>
          <w:tcPr>
            <w:tcW w:w="913" w:type="dxa"/>
            <w:shd w:val="clear" w:color="auto" w:fill="D9D9D9" w:themeFill="background1" w:themeFillShade="D9"/>
          </w:tcPr>
          <w:p w14:paraId="21847305"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lastRenderedPageBreak/>
              <w:t>angry</w:t>
            </w:r>
          </w:p>
        </w:tc>
        <w:tc>
          <w:tcPr>
            <w:tcW w:w="609" w:type="dxa"/>
            <w:shd w:val="clear" w:color="auto" w:fill="2F688D"/>
          </w:tcPr>
          <w:p w14:paraId="713D5616" w14:textId="2AE5F56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145</w:t>
            </w:r>
          </w:p>
        </w:tc>
        <w:tc>
          <w:tcPr>
            <w:tcW w:w="609" w:type="dxa"/>
            <w:shd w:val="clear" w:color="auto" w:fill="45055A"/>
          </w:tcPr>
          <w:p w14:paraId="591C90F0" w14:textId="323A1EDD"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7</w:t>
            </w:r>
          </w:p>
        </w:tc>
        <w:tc>
          <w:tcPr>
            <w:tcW w:w="609" w:type="dxa"/>
            <w:shd w:val="clear" w:color="auto" w:fill="3E4888"/>
          </w:tcPr>
          <w:p w14:paraId="37F12646" w14:textId="63A8FBB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92</w:t>
            </w:r>
          </w:p>
        </w:tc>
        <w:tc>
          <w:tcPr>
            <w:tcW w:w="739" w:type="dxa"/>
            <w:shd w:val="clear" w:color="auto" w:fill="1D9B89"/>
          </w:tcPr>
          <w:p w14:paraId="3956122A" w14:textId="6C4E595F"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235</w:t>
            </w:r>
          </w:p>
        </w:tc>
        <w:tc>
          <w:tcPr>
            <w:tcW w:w="739" w:type="dxa"/>
            <w:shd w:val="clear" w:color="auto" w:fill="228B8D"/>
          </w:tcPr>
          <w:p w14:paraId="36039AB8" w14:textId="0E1525D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206</w:t>
            </w:r>
          </w:p>
        </w:tc>
        <w:tc>
          <w:tcPr>
            <w:tcW w:w="739" w:type="dxa"/>
            <w:shd w:val="clear" w:color="auto" w:fill="2B758E"/>
          </w:tcPr>
          <w:p w14:paraId="435346EE" w14:textId="705E7E7F"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157</w:t>
            </w:r>
          </w:p>
        </w:tc>
        <w:tc>
          <w:tcPr>
            <w:tcW w:w="609" w:type="dxa"/>
            <w:gridSpan w:val="2"/>
            <w:shd w:val="clear" w:color="auto" w:fill="38578C"/>
          </w:tcPr>
          <w:p w14:paraId="6CD4FA3D" w14:textId="205543EC"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116</w:t>
            </w:r>
          </w:p>
        </w:tc>
      </w:tr>
      <w:tr w:rsidR="0073019B" w14:paraId="2F0064BD" w14:textId="77777777" w:rsidTr="003D302B">
        <w:trPr>
          <w:trHeight w:val="495"/>
        </w:trPr>
        <w:tc>
          <w:tcPr>
            <w:tcW w:w="913" w:type="dxa"/>
            <w:shd w:val="clear" w:color="auto" w:fill="D9D9D9" w:themeFill="background1" w:themeFillShade="D9"/>
          </w:tcPr>
          <w:p w14:paraId="71847CBD"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disgust</w:t>
            </w:r>
          </w:p>
        </w:tc>
        <w:tc>
          <w:tcPr>
            <w:tcW w:w="609" w:type="dxa"/>
            <w:shd w:val="clear" w:color="auto" w:fill="460C5E"/>
          </w:tcPr>
          <w:p w14:paraId="02B2549A" w14:textId="3F862432"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w:t>
            </w:r>
          </w:p>
        </w:tc>
        <w:tc>
          <w:tcPr>
            <w:tcW w:w="609" w:type="dxa"/>
            <w:shd w:val="clear" w:color="auto" w:fill="440054"/>
          </w:tcPr>
          <w:p w14:paraId="0E6447D4" w14:textId="56C6BDA4"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0</w:t>
            </w:r>
          </w:p>
        </w:tc>
        <w:tc>
          <w:tcPr>
            <w:tcW w:w="609" w:type="dxa"/>
            <w:shd w:val="clear" w:color="auto" w:fill="470E62"/>
          </w:tcPr>
          <w:p w14:paraId="3824461E" w14:textId="5ADF2760"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18</w:t>
            </w:r>
          </w:p>
        </w:tc>
        <w:tc>
          <w:tcPr>
            <w:tcW w:w="739" w:type="dxa"/>
            <w:shd w:val="clear" w:color="auto" w:fill="46186A"/>
          </w:tcPr>
          <w:p w14:paraId="62A2BCEC" w14:textId="3E83470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27</w:t>
            </w:r>
          </w:p>
        </w:tc>
        <w:tc>
          <w:tcPr>
            <w:tcW w:w="739" w:type="dxa"/>
            <w:shd w:val="clear" w:color="auto" w:fill="471467"/>
          </w:tcPr>
          <w:p w14:paraId="18368347" w14:textId="410735D6"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25</w:t>
            </w:r>
          </w:p>
        </w:tc>
        <w:tc>
          <w:tcPr>
            <w:tcW w:w="739" w:type="dxa"/>
            <w:shd w:val="clear" w:color="auto" w:fill="460C5E"/>
          </w:tcPr>
          <w:p w14:paraId="7E56F097" w14:textId="2A5D8210"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w:t>
            </w:r>
          </w:p>
        </w:tc>
        <w:tc>
          <w:tcPr>
            <w:tcW w:w="609" w:type="dxa"/>
            <w:gridSpan w:val="2"/>
            <w:shd w:val="clear" w:color="auto" w:fill="46095C"/>
          </w:tcPr>
          <w:p w14:paraId="6858BABA" w14:textId="0ACBCFCA"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11</w:t>
            </w:r>
          </w:p>
        </w:tc>
      </w:tr>
      <w:tr w:rsidR="003D302B" w14:paraId="538077B5" w14:textId="77777777" w:rsidTr="003D302B">
        <w:trPr>
          <w:trHeight w:val="465"/>
        </w:trPr>
        <w:tc>
          <w:tcPr>
            <w:tcW w:w="913" w:type="dxa"/>
            <w:tcBorders>
              <w:bottom w:val="nil"/>
            </w:tcBorders>
            <w:shd w:val="clear" w:color="auto" w:fill="D9D9D9" w:themeFill="background1" w:themeFillShade="D9"/>
          </w:tcPr>
          <w:p w14:paraId="3D25611B"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fear</w:t>
            </w:r>
          </w:p>
        </w:tc>
        <w:tc>
          <w:tcPr>
            <w:tcW w:w="609" w:type="dxa"/>
            <w:tcBorders>
              <w:bottom w:val="nil"/>
            </w:tcBorders>
            <w:shd w:val="clear" w:color="auto" w:fill="2D6B8E"/>
          </w:tcPr>
          <w:p w14:paraId="5E0B165C" w14:textId="48998BC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150</w:t>
            </w:r>
          </w:p>
        </w:tc>
        <w:tc>
          <w:tcPr>
            <w:tcW w:w="609" w:type="dxa"/>
            <w:tcBorders>
              <w:bottom w:val="nil"/>
            </w:tcBorders>
            <w:shd w:val="clear" w:color="auto" w:fill="460E61"/>
          </w:tcPr>
          <w:p w14:paraId="6A65A12F" w14:textId="5013E2ED"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16</w:t>
            </w:r>
          </w:p>
        </w:tc>
        <w:tc>
          <w:tcPr>
            <w:tcW w:w="609" w:type="dxa"/>
            <w:tcBorders>
              <w:bottom w:val="nil"/>
            </w:tcBorders>
            <w:shd w:val="clear" w:color="auto" w:fill="38568B"/>
          </w:tcPr>
          <w:p w14:paraId="57E57924" w14:textId="23D9FF7C"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115</w:t>
            </w:r>
          </w:p>
        </w:tc>
        <w:tc>
          <w:tcPr>
            <w:tcW w:w="739" w:type="dxa"/>
            <w:tcBorders>
              <w:bottom w:val="nil"/>
            </w:tcBorders>
            <w:shd w:val="clear" w:color="auto" w:fill="22A884"/>
          </w:tcPr>
          <w:p w14:paraId="19653797" w14:textId="62A6C499"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256</w:t>
            </w:r>
          </w:p>
        </w:tc>
        <w:tc>
          <w:tcPr>
            <w:tcW w:w="739" w:type="dxa"/>
            <w:tcBorders>
              <w:bottom w:val="nil"/>
            </w:tcBorders>
            <w:shd w:val="clear" w:color="auto" w:fill="23868D"/>
          </w:tcPr>
          <w:p w14:paraId="5B1269B4" w14:textId="41F261E4"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197</w:t>
            </w:r>
          </w:p>
        </w:tc>
        <w:tc>
          <w:tcPr>
            <w:tcW w:w="739" w:type="dxa"/>
            <w:tcBorders>
              <w:bottom w:val="nil"/>
            </w:tcBorders>
            <w:shd w:val="clear" w:color="auto" w:fill="2F6A8D"/>
          </w:tcPr>
          <w:p w14:paraId="6C6E1407" w14:textId="04FADAF9"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169</w:t>
            </w:r>
          </w:p>
        </w:tc>
        <w:tc>
          <w:tcPr>
            <w:tcW w:w="609" w:type="dxa"/>
            <w:gridSpan w:val="2"/>
            <w:tcBorders>
              <w:bottom w:val="nil"/>
            </w:tcBorders>
            <w:shd w:val="clear" w:color="auto" w:fill="355A8C"/>
          </w:tcPr>
          <w:p w14:paraId="56033120" w14:textId="4E911633"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121</w:t>
            </w:r>
          </w:p>
        </w:tc>
      </w:tr>
      <w:tr w:rsidR="003D302B" w14:paraId="1F32568B" w14:textId="77777777" w:rsidTr="003D302B">
        <w:trPr>
          <w:trHeight w:val="495"/>
        </w:trPr>
        <w:tc>
          <w:tcPr>
            <w:tcW w:w="913" w:type="dxa"/>
            <w:tcBorders>
              <w:top w:val="nil"/>
            </w:tcBorders>
            <w:shd w:val="clear" w:color="auto" w:fill="D9D9D9" w:themeFill="background1" w:themeFillShade="D9"/>
          </w:tcPr>
          <w:p w14:paraId="027D47DB"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happy</w:t>
            </w:r>
          </w:p>
        </w:tc>
        <w:tc>
          <w:tcPr>
            <w:tcW w:w="609" w:type="dxa"/>
            <w:tcBorders>
              <w:top w:val="nil"/>
            </w:tcBorders>
            <w:shd w:val="clear" w:color="auto" w:fill="24AB83"/>
          </w:tcPr>
          <w:p w14:paraId="1B3A3BA8" w14:textId="5342C6E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261</w:t>
            </w:r>
          </w:p>
        </w:tc>
        <w:tc>
          <w:tcPr>
            <w:tcW w:w="609" w:type="dxa"/>
            <w:tcBorders>
              <w:top w:val="nil"/>
            </w:tcBorders>
            <w:shd w:val="clear" w:color="auto" w:fill="45055A"/>
          </w:tcPr>
          <w:p w14:paraId="240F5E1F" w14:textId="7F0FB443" w:rsidR="0073019B" w:rsidRPr="009C2F6D" w:rsidRDefault="0073019B" w:rsidP="00433076">
            <w:pPr>
              <w:spacing w:before="20" w:after="20"/>
              <w:jc w:val="center"/>
              <w:rPr>
                <w:rFonts w:ascii="Arial Rounded MT Bold" w:hAnsi="Arial Rounded MT Bold" w:cs="Times New Roman"/>
                <w:color w:val="FFFFFF" w:themeColor="background1"/>
              </w:rPr>
            </w:pPr>
            <w:r w:rsidRPr="009C2F6D">
              <w:rPr>
                <w:rFonts w:ascii="Arial Rounded MT Bold" w:hAnsi="Arial Rounded MT Bold" w:cs="Times New Roman"/>
                <w:color w:val="FFFFFF" w:themeColor="background1"/>
              </w:rPr>
              <w:t>1</w:t>
            </w:r>
            <w:r w:rsidR="00F94A3A">
              <w:rPr>
                <w:rFonts w:ascii="Arial Rounded MT Bold" w:hAnsi="Arial Rounded MT Bold" w:cs="Times New Roman"/>
                <w:color w:val="FFFFFF" w:themeColor="background1"/>
              </w:rPr>
              <w:t>5</w:t>
            </w:r>
          </w:p>
        </w:tc>
        <w:tc>
          <w:tcPr>
            <w:tcW w:w="609" w:type="dxa"/>
            <w:tcBorders>
              <w:top w:val="nil"/>
            </w:tcBorders>
            <w:shd w:val="clear" w:color="auto" w:fill="1F958B"/>
          </w:tcPr>
          <w:p w14:paraId="7C9A9DAE" w14:textId="61CBE516"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223</w:t>
            </w:r>
          </w:p>
        </w:tc>
        <w:tc>
          <w:tcPr>
            <w:tcW w:w="739" w:type="dxa"/>
            <w:tcBorders>
              <w:top w:val="nil"/>
            </w:tcBorders>
            <w:shd w:val="clear" w:color="auto" w:fill="FDE824"/>
          </w:tcPr>
          <w:p w14:paraId="52A014EB" w14:textId="30E299B4"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428</w:t>
            </w:r>
          </w:p>
        </w:tc>
        <w:tc>
          <w:tcPr>
            <w:tcW w:w="739" w:type="dxa"/>
            <w:tcBorders>
              <w:top w:val="nil"/>
            </w:tcBorders>
            <w:shd w:val="clear" w:color="auto" w:fill="6CCF58"/>
          </w:tcPr>
          <w:p w14:paraId="624F6D2F" w14:textId="3BE3EB86"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333</w:t>
            </w:r>
          </w:p>
        </w:tc>
        <w:tc>
          <w:tcPr>
            <w:tcW w:w="739" w:type="dxa"/>
            <w:tcBorders>
              <w:top w:val="nil"/>
            </w:tcBorders>
            <w:shd w:val="clear" w:color="auto" w:fill="44C070"/>
          </w:tcPr>
          <w:p w14:paraId="1C1CA0E8" w14:textId="3E232289"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302</w:t>
            </w:r>
          </w:p>
        </w:tc>
        <w:tc>
          <w:tcPr>
            <w:tcW w:w="609" w:type="dxa"/>
            <w:gridSpan w:val="2"/>
            <w:tcBorders>
              <w:top w:val="nil"/>
            </w:tcBorders>
            <w:shd w:val="clear" w:color="auto" w:fill="228E8C"/>
          </w:tcPr>
          <w:p w14:paraId="1155AF4A" w14:textId="4ADDA5D7"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212</w:t>
            </w:r>
          </w:p>
        </w:tc>
      </w:tr>
      <w:tr w:rsidR="003D302B" w14:paraId="19432B8A" w14:textId="77777777" w:rsidTr="003D302B">
        <w:trPr>
          <w:trHeight w:val="465"/>
        </w:trPr>
        <w:tc>
          <w:tcPr>
            <w:tcW w:w="913" w:type="dxa"/>
            <w:shd w:val="clear" w:color="auto" w:fill="D9D9D9" w:themeFill="background1" w:themeFillShade="D9"/>
          </w:tcPr>
          <w:p w14:paraId="692ECFDC"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neutral</w:t>
            </w:r>
          </w:p>
        </w:tc>
        <w:tc>
          <w:tcPr>
            <w:tcW w:w="609" w:type="dxa"/>
            <w:shd w:val="clear" w:color="auto" w:fill="2C708E"/>
          </w:tcPr>
          <w:p w14:paraId="43E9220F" w14:textId="07678108"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158</w:t>
            </w:r>
          </w:p>
        </w:tc>
        <w:tc>
          <w:tcPr>
            <w:tcW w:w="609" w:type="dxa"/>
            <w:shd w:val="clear" w:color="auto" w:fill="45085B"/>
          </w:tcPr>
          <w:p w14:paraId="61CC6BF2" w14:textId="41FE73A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8</w:t>
            </w:r>
          </w:p>
        </w:tc>
        <w:tc>
          <w:tcPr>
            <w:tcW w:w="609" w:type="dxa"/>
            <w:shd w:val="clear" w:color="auto" w:fill="2D6E8E"/>
          </w:tcPr>
          <w:p w14:paraId="7A55FC3A" w14:textId="505B03CA"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155</w:t>
            </w:r>
          </w:p>
        </w:tc>
        <w:tc>
          <w:tcPr>
            <w:tcW w:w="739" w:type="dxa"/>
            <w:shd w:val="clear" w:color="auto" w:fill="64CC5C"/>
          </w:tcPr>
          <w:p w14:paraId="4FBA2AB1" w14:textId="7781911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327</w:t>
            </w:r>
          </w:p>
        </w:tc>
        <w:tc>
          <w:tcPr>
            <w:tcW w:w="739" w:type="dxa"/>
            <w:shd w:val="clear" w:color="auto" w:fill="1EA486"/>
          </w:tcPr>
          <w:p w14:paraId="34049840" w14:textId="21743B6A"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249</w:t>
            </w:r>
          </w:p>
        </w:tc>
        <w:tc>
          <w:tcPr>
            <w:tcW w:w="739" w:type="dxa"/>
            <w:shd w:val="clear" w:color="auto" w:fill="218A8D"/>
          </w:tcPr>
          <w:p w14:paraId="2F51A1D3" w14:textId="4F75A50D"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205</w:t>
            </w:r>
          </w:p>
        </w:tc>
        <w:tc>
          <w:tcPr>
            <w:tcW w:w="609" w:type="dxa"/>
            <w:gridSpan w:val="2"/>
            <w:shd w:val="clear" w:color="auto" w:fill="33608D"/>
          </w:tcPr>
          <w:p w14:paraId="69B9D592" w14:textId="1BFA09A6"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131</w:t>
            </w:r>
          </w:p>
        </w:tc>
      </w:tr>
      <w:tr w:rsidR="0073019B" w14:paraId="2654932D" w14:textId="77777777" w:rsidTr="003D302B">
        <w:trPr>
          <w:trHeight w:val="495"/>
        </w:trPr>
        <w:tc>
          <w:tcPr>
            <w:tcW w:w="913" w:type="dxa"/>
            <w:shd w:val="clear" w:color="auto" w:fill="D9D9D9" w:themeFill="background1" w:themeFillShade="D9"/>
          </w:tcPr>
          <w:p w14:paraId="40EA1D62"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sad</w:t>
            </w:r>
          </w:p>
        </w:tc>
        <w:tc>
          <w:tcPr>
            <w:tcW w:w="609" w:type="dxa"/>
            <w:shd w:val="clear" w:color="auto" w:fill="22898D"/>
          </w:tcPr>
          <w:p w14:paraId="707600AE" w14:textId="484FCA87"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202</w:t>
            </w:r>
          </w:p>
        </w:tc>
        <w:tc>
          <w:tcPr>
            <w:tcW w:w="609" w:type="dxa"/>
            <w:shd w:val="clear" w:color="auto" w:fill="45085B"/>
          </w:tcPr>
          <w:p w14:paraId="7A05095F" w14:textId="29176F9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9</w:t>
            </w:r>
          </w:p>
        </w:tc>
        <w:tc>
          <w:tcPr>
            <w:tcW w:w="609" w:type="dxa"/>
            <w:shd w:val="clear" w:color="auto" w:fill="2F688D"/>
          </w:tcPr>
          <w:p w14:paraId="2E456C96" w14:textId="3E8F49FF"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144</w:t>
            </w:r>
          </w:p>
        </w:tc>
        <w:tc>
          <w:tcPr>
            <w:tcW w:w="739" w:type="dxa"/>
            <w:shd w:val="clear" w:color="auto" w:fill="57C665"/>
          </w:tcPr>
          <w:p w14:paraId="38637FB3" w14:textId="1A2CBA2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316</w:t>
            </w:r>
          </w:p>
        </w:tc>
        <w:tc>
          <w:tcPr>
            <w:tcW w:w="739" w:type="dxa"/>
            <w:shd w:val="clear" w:color="auto" w:fill="218C8D"/>
          </w:tcPr>
          <w:p w14:paraId="5C26BB42" w14:textId="5AA9556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208</w:t>
            </w:r>
          </w:p>
        </w:tc>
        <w:tc>
          <w:tcPr>
            <w:tcW w:w="739" w:type="dxa"/>
            <w:shd w:val="clear" w:color="auto" w:fill="1E938C"/>
          </w:tcPr>
          <w:p w14:paraId="54EACCE2" w14:textId="5F7D2B06"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220</w:t>
            </w:r>
          </w:p>
        </w:tc>
        <w:tc>
          <w:tcPr>
            <w:tcW w:w="609" w:type="dxa"/>
            <w:gridSpan w:val="2"/>
            <w:shd w:val="clear" w:color="auto" w:fill="2F6A8D"/>
          </w:tcPr>
          <w:p w14:paraId="4EC2E83F" w14:textId="4A6E942B"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148</w:t>
            </w:r>
          </w:p>
        </w:tc>
      </w:tr>
      <w:tr w:rsidR="0073019B" w14:paraId="3732F418" w14:textId="77777777" w:rsidTr="003D302B">
        <w:trPr>
          <w:trHeight w:val="465"/>
        </w:trPr>
        <w:tc>
          <w:tcPr>
            <w:tcW w:w="913" w:type="dxa"/>
            <w:shd w:val="clear" w:color="auto" w:fill="D9D9D9" w:themeFill="background1" w:themeFillShade="D9"/>
          </w:tcPr>
          <w:p w14:paraId="159EFA78" w14:textId="77777777" w:rsidR="0073019B" w:rsidRPr="002467C4" w:rsidRDefault="0073019B" w:rsidP="00433076">
            <w:pPr>
              <w:spacing w:before="20" w:after="20"/>
              <w:jc w:val="center"/>
              <w:rPr>
                <w:rFonts w:ascii="Times New Roman" w:hAnsi="Times New Roman" w:cs="Times New Roman"/>
              </w:rPr>
            </w:pPr>
            <w:r w:rsidRPr="002467C4">
              <w:rPr>
                <w:rFonts w:ascii="Times New Roman" w:hAnsi="Times New Roman" w:cs="Times New Roman"/>
              </w:rPr>
              <w:t>surprise</w:t>
            </w:r>
          </w:p>
        </w:tc>
        <w:tc>
          <w:tcPr>
            <w:tcW w:w="609" w:type="dxa"/>
            <w:shd w:val="clear" w:color="auto" w:fill="365B8C"/>
          </w:tcPr>
          <w:p w14:paraId="0EFB8E43" w14:textId="21E09C6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123</w:t>
            </w:r>
          </w:p>
        </w:tc>
        <w:tc>
          <w:tcPr>
            <w:tcW w:w="609" w:type="dxa"/>
            <w:shd w:val="clear" w:color="auto" w:fill="45085B"/>
          </w:tcPr>
          <w:p w14:paraId="638D4A73" w14:textId="28F9D9A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9</w:t>
            </w:r>
          </w:p>
        </w:tc>
        <w:tc>
          <w:tcPr>
            <w:tcW w:w="609" w:type="dxa"/>
            <w:shd w:val="clear" w:color="auto" w:fill="3C4D89"/>
          </w:tcPr>
          <w:p w14:paraId="3E6DFAC4" w14:textId="3684AA27"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99</w:t>
            </w:r>
          </w:p>
        </w:tc>
        <w:tc>
          <w:tcPr>
            <w:tcW w:w="739" w:type="dxa"/>
            <w:shd w:val="clear" w:color="auto" w:fill="208D8C"/>
          </w:tcPr>
          <w:p w14:paraId="1C39F4A4" w14:textId="4FB533AB"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210</w:t>
            </w:r>
          </w:p>
        </w:tc>
        <w:tc>
          <w:tcPr>
            <w:tcW w:w="739" w:type="dxa"/>
            <w:shd w:val="clear" w:color="auto" w:fill="2C6C8C"/>
          </w:tcPr>
          <w:p w14:paraId="766AFD55" w14:textId="76B8AB7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155</w:t>
            </w:r>
          </w:p>
        </w:tc>
        <w:tc>
          <w:tcPr>
            <w:tcW w:w="739" w:type="dxa"/>
            <w:shd w:val="clear" w:color="auto" w:fill="30658D"/>
          </w:tcPr>
          <w:p w14:paraId="0185AA35" w14:textId="61E41731"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139</w:t>
            </w:r>
          </w:p>
        </w:tc>
        <w:tc>
          <w:tcPr>
            <w:tcW w:w="609" w:type="dxa"/>
            <w:gridSpan w:val="2"/>
            <w:shd w:val="clear" w:color="auto" w:fill="3D4A89"/>
          </w:tcPr>
          <w:p w14:paraId="7FDF5E56" w14:textId="3209A11E" w:rsidR="0073019B" w:rsidRPr="009C2F6D" w:rsidRDefault="00F94A3A" w:rsidP="00433076">
            <w:pPr>
              <w:spacing w:before="20" w:after="20"/>
              <w:jc w:val="center"/>
              <w:rPr>
                <w:rFonts w:ascii="Arial Rounded MT Bold" w:hAnsi="Arial Rounded MT Bold" w:cs="Times New Roman"/>
                <w:color w:val="FFFFFF" w:themeColor="background1"/>
              </w:rPr>
            </w:pPr>
            <w:r>
              <w:rPr>
                <w:rFonts w:ascii="Arial Rounded MT Bold" w:hAnsi="Arial Rounded MT Bold" w:cs="Times New Roman"/>
                <w:color w:val="FFFFFF" w:themeColor="background1"/>
              </w:rPr>
              <w:t>96</w:t>
            </w:r>
          </w:p>
        </w:tc>
      </w:tr>
      <w:tr w:rsidR="0073019B" w14:paraId="0E878AEB" w14:textId="77777777" w:rsidTr="003D302B">
        <w:trPr>
          <w:gridAfter w:val="1"/>
          <w:wAfter w:w="24" w:type="dxa"/>
          <w:cantSplit/>
          <w:trHeight w:val="968"/>
        </w:trPr>
        <w:tc>
          <w:tcPr>
            <w:tcW w:w="913" w:type="dxa"/>
            <w:shd w:val="clear" w:color="auto" w:fill="D9D9D9" w:themeFill="background1" w:themeFillShade="D9"/>
          </w:tcPr>
          <w:p w14:paraId="38CAFC7C" w14:textId="77777777" w:rsidR="0073019B" w:rsidRDefault="0073019B" w:rsidP="00433076">
            <w:pPr>
              <w:spacing w:before="20" w:after="20"/>
              <w:jc w:val="center"/>
              <w:rPr>
                <w:rFonts w:ascii="Times New Roman" w:hAnsi="Times New Roman" w:cs="Times New Roman"/>
                <w:sz w:val="24"/>
                <w:szCs w:val="24"/>
              </w:rPr>
            </w:pPr>
          </w:p>
        </w:tc>
        <w:tc>
          <w:tcPr>
            <w:tcW w:w="609" w:type="dxa"/>
            <w:shd w:val="clear" w:color="auto" w:fill="D9D9D9" w:themeFill="background1" w:themeFillShade="D9"/>
            <w:textDirection w:val="btLr"/>
          </w:tcPr>
          <w:p w14:paraId="5E44EAA0"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angry</w:t>
            </w:r>
          </w:p>
        </w:tc>
        <w:tc>
          <w:tcPr>
            <w:tcW w:w="609" w:type="dxa"/>
            <w:shd w:val="clear" w:color="auto" w:fill="D9D9D9" w:themeFill="background1" w:themeFillShade="D9"/>
            <w:textDirection w:val="btLr"/>
          </w:tcPr>
          <w:p w14:paraId="14E9E434"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disgust</w:t>
            </w:r>
          </w:p>
        </w:tc>
        <w:tc>
          <w:tcPr>
            <w:tcW w:w="609" w:type="dxa"/>
            <w:shd w:val="clear" w:color="auto" w:fill="D9D9D9" w:themeFill="background1" w:themeFillShade="D9"/>
            <w:textDirection w:val="btLr"/>
          </w:tcPr>
          <w:p w14:paraId="6BE45DD4"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fear</w:t>
            </w:r>
          </w:p>
        </w:tc>
        <w:tc>
          <w:tcPr>
            <w:tcW w:w="739" w:type="dxa"/>
            <w:shd w:val="clear" w:color="auto" w:fill="D9D9D9" w:themeFill="background1" w:themeFillShade="D9"/>
            <w:textDirection w:val="btLr"/>
          </w:tcPr>
          <w:p w14:paraId="32F07E09"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happy</w:t>
            </w:r>
          </w:p>
        </w:tc>
        <w:tc>
          <w:tcPr>
            <w:tcW w:w="739" w:type="dxa"/>
            <w:shd w:val="clear" w:color="auto" w:fill="D9D9D9" w:themeFill="background1" w:themeFillShade="D9"/>
            <w:textDirection w:val="btLr"/>
          </w:tcPr>
          <w:p w14:paraId="4F1FE806"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neutral</w:t>
            </w:r>
          </w:p>
        </w:tc>
        <w:tc>
          <w:tcPr>
            <w:tcW w:w="739" w:type="dxa"/>
            <w:shd w:val="clear" w:color="auto" w:fill="D9D9D9" w:themeFill="background1" w:themeFillShade="D9"/>
            <w:textDirection w:val="btLr"/>
          </w:tcPr>
          <w:p w14:paraId="16151655"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sad</w:t>
            </w:r>
          </w:p>
        </w:tc>
        <w:tc>
          <w:tcPr>
            <w:tcW w:w="585" w:type="dxa"/>
            <w:shd w:val="clear" w:color="auto" w:fill="D9D9D9" w:themeFill="background1" w:themeFillShade="D9"/>
            <w:textDirection w:val="btLr"/>
          </w:tcPr>
          <w:p w14:paraId="420680CA" w14:textId="77777777" w:rsidR="0073019B" w:rsidRPr="002467C4" w:rsidRDefault="0073019B" w:rsidP="00433076">
            <w:pPr>
              <w:spacing w:before="20" w:after="20"/>
              <w:ind w:left="113" w:right="113"/>
              <w:jc w:val="center"/>
              <w:rPr>
                <w:rFonts w:ascii="Times New Roman" w:hAnsi="Times New Roman" w:cs="Times New Roman"/>
              </w:rPr>
            </w:pPr>
            <w:r w:rsidRPr="002467C4">
              <w:rPr>
                <w:rFonts w:ascii="Times New Roman" w:hAnsi="Times New Roman" w:cs="Times New Roman"/>
              </w:rPr>
              <w:t>surprise</w:t>
            </w:r>
          </w:p>
        </w:tc>
      </w:tr>
    </w:tbl>
    <w:p w14:paraId="08AD9A5A" w14:textId="77777777" w:rsidR="0073019B" w:rsidRDefault="0073019B" w:rsidP="00741229">
      <w:pPr>
        <w:spacing w:before="20" w:after="20" w:line="240" w:lineRule="auto"/>
        <w:jc w:val="both"/>
        <w:rPr>
          <w:rFonts w:ascii="Times New Roman" w:hAnsi="Times New Roman" w:cs="Times New Roman"/>
          <w:sz w:val="24"/>
          <w:szCs w:val="24"/>
        </w:rPr>
      </w:pPr>
    </w:p>
    <w:p w14:paraId="3C3537C9" w14:textId="18622838" w:rsidR="00885565" w:rsidRDefault="002409EC" w:rsidP="00741229">
      <w:pPr>
        <w:spacing w:before="20" w:after="20" w:line="240" w:lineRule="auto"/>
        <w:jc w:val="both"/>
        <w:rPr>
          <w:rFonts w:ascii="Times New Roman" w:hAnsi="Times New Roman" w:cs="Times New Roman"/>
          <w:sz w:val="24"/>
          <w:szCs w:val="24"/>
        </w:rPr>
      </w:pPr>
      <w:r>
        <w:rPr>
          <w:rFonts w:ascii="Times New Roman" w:hAnsi="Times New Roman" w:cs="Times New Roman"/>
          <w:sz w:val="24"/>
          <w:szCs w:val="24"/>
        </w:rPr>
        <w:t>C</w:t>
      </w:r>
      <w:r w:rsidR="0074704A">
        <w:rPr>
          <w:rFonts w:ascii="Times New Roman" w:hAnsi="Times New Roman" w:cs="Times New Roman"/>
          <w:sz w:val="24"/>
          <w:szCs w:val="24"/>
        </w:rPr>
        <w:t xml:space="preserve">. </w:t>
      </w:r>
      <w:r w:rsidR="0017128F">
        <w:rPr>
          <w:rFonts w:ascii="Times New Roman" w:hAnsi="Times New Roman" w:cs="Times New Roman"/>
          <w:sz w:val="24"/>
          <w:szCs w:val="24"/>
        </w:rPr>
        <w:t>PERFORMANCE TABLE</w:t>
      </w:r>
    </w:p>
    <w:p w14:paraId="2B6E9FAC" w14:textId="1F4CAADD" w:rsidR="0074704A" w:rsidRPr="0074704A" w:rsidRDefault="002C126F" w:rsidP="002C126F">
      <w:pPr>
        <w:pStyle w:val="NormalWeb"/>
        <w:jc w:val="both"/>
      </w:pPr>
      <w:r>
        <w:t>Below table  summarizes previous reported classification accuracies FER2013. The majority of described approaches outperform the expected human performance by about 65.5%.</w:t>
      </w:r>
      <w:r w:rsidR="00407432" w:rsidRPr="00407432">
        <w:t xml:space="preserve"> 72.7% is the largest individual accuracy that has been previously recorded </w:t>
      </w:r>
      <w:r w:rsidR="00407432" w:rsidRPr="00407432">
        <w:rPr>
          <w:b/>
          <w:bCs/>
        </w:rPr>
        <w:t>[34].</w:t>
      </w:r>
      <w:r w:rsidR="00407432" w:rsidRPr="00407432">
        <w:t xml:space="preserve"> We accomplish the most recent precision of 88.29% in this job.</w:t>
      </w:r>
    </w:p>
    <w:tbl>
      <w:tblPr>
        <w:tblStyle w:val="TableGrid"/>
        <w:tblW w:w="0" w:type="auto"/>
        <w:tblBorders>
          <w:insideH w:val="none" w:sz="0" w:space="0" w:color="auto"/>
          <w:insideV w:val="none" w:sz="0" w:space="0" w:color="auto"/>
        </w:tblBorders>
        <w:tblLook w:val="05A0" w:firstRow="1" w:lastRow="0" w:firstColumn="1" w:lastColumn="1" w:noHBand="0" w:noVBand="1"/>
      </w:tblPr>
      <w:tblGrid>
        <w:gridCol w:w="2972"/>
        <w:gridCol w:w="1842"/>
      </w:tblGrid>
      <w:tr w:rsidR="0074704A" w:rsidRPr="0017128F" w14:paraId="1315362F" w14:textId="77777777" w:rsidTr="0017128F">
        <w:trPr>
          <w:trHeight w:val="463"/>
        </w:trPr>
        <w:tc>
          <w:tcPr>
            <w:tcW w:w="2972" w:type="dxa"/>
            <w:shd w:val="clear" w:color="auto" w:fill="D9D9D9" w:themeFill="background1" w:themeFillShade="D9"/>
          </w:tcPr>
          <w:p w14:paraId="208ADC9E" w14:textId="505A5435" w:rsidR="0074704A" w:rsidRPr="0017128F" w:rsidRDefault="00630922" w:rsidP="00630922">
            <w:pPr>
              <w:pStyle w:val="NormalWeb"/>
              <w:spacing w:line="360" w:lineRule="auto"/>
              <w:jc w:val="center"/>
              <w:rPr>
                <w:rFonts w:ascii="Toppan Bunkyu Mincho Regular" w:eastAsia="Toppan Bunkyu Mincho Regular" w:hAnsi="Toppan Bunkyu Mincho Regular"/>
                <w:b/>
                <w:bCs/>
                <w:sz w:val="18"/>
                <w:szCs w:val="18"/>
                <w:u w:val="single"/>
              </w:rPr>
            </w:pPr>
            <w:r w:rsidRPr="0017128F">
              <w:rPr>
                <w:rFonts w:ascii="Toppan Bunkyu Mincho Regular" w:eastAsia="Toppan Bunkyu Mincho Regular" w:hAnsi="Toppan Bunkyu Mincho Regular"/>
                <w:b/>
                <w:bCs/>
                <w:sz w:val="18"/>
                <w:szCs w:val="18"/>
                <w:u w:val="single"/>
              </w:rPr>
              <w:t>Method</w:t>
            </w:r>
          </w:p>
        </w:tc>
        <w:tc>
          <w:tcPr>
            <w:tcW w:w="1842" w:type="dxa"/>
            <w:shd w:val="clear" w:color="auto" w:fill="D9D9D9" w:themeFill="background1" w:themeFillShade="D9"/>
          </w:tcPr>
          <w:p w14:paraId="0A3E4CCE" w14:textId="11DEDB44" w:rsidR="0074704A" w:rsidRPr="0017128F" w:rsidRDefault="00630922" w:rsidP="00630922">
            <w:pPr>
              <w:pStyle w:val="NormalWeb"/>
              <w:spacing w:line="360" w:lineRule="auto"/>
              <w:jc w:val="center"/>
              <w:rPr>
                <w:rFonts w:ascii="Toppan Bunkyu Mincho Regular" w:eastAsia="Toppan Bunkyu Mincho Regular" w:hAnsi="Toppan Bunkyu Mincho Regular"/>
                <w:b/>
                <w:bCs/>
                <w:sz w:val="18"/>
                <w:szCs w:val="18"/>
                <w:u w:val="single"/>
              </w:rPr>
            </w:pPr>
            <w:r w:rsidRPr="0017128F">
              <w:rPr>
                <w:rFonts w:ascii="Toppan Bunkyu Mincho Regular" w:eastAsia="Toppan Bunkyu Mincho Regular" w:hAnsi="Toppan Bunkyu Mincho Regular"/>
                <w:b/>
                <w:bCs/>
                <w:sz w:val="18"/>
                <w:szCs w:val="18"/>
                <w:u w:val="single"/>
              </w:rPr>
              <w:t>Accuracy Rate</w:t>
            </w:r>
          </w:p>
        </w:tc>
      </w:tr>
      <w:tr w:rsidR="0074704A" w:rsidRPr="0017128F" w14:paraId="08028875" w14:textId="77777777" w:rsidTr="0017128F">
        <w:tc>
          <w:tcPr>
            <w:tcW w:w="2972" w:type="dxa"/>
          </w:tcPr>
          <w:p w14:paraId="2FCC5728" w14:textId="6D16ED96"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CNN [2</w:t>
            </w:r>
            <w:r w:rsidR="004C4087">
              <w:rPr>
                <w:rFonts w:ascii="Toppan Bunkyu Mincho Regular" w:eastAsia="Toppan Bunkyu Mincho Regular" w:hAnsi="Toppan Bunkyu Mincho Regular"/>
                <w:sz w:val="18"/>
                <w:szCs w:val="18"/>
              </w:rPr>
              <w:t>4]</w:t>
            </w:r>
          </w:p>
        </w:tc>
        <w:tc>
          <w:tcPr>
            <w:tcW w:w="1842" w:type="dxa"/>
          </w:tcPr>
          <w:p w14:paraId="4D386835" w14:textId="0BA902BE"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62.44 %</w:t>
            </w:r>
          </w:p>
        </w:tc>
      </w:tr>
      <w:tr w:rsidR="0074704A" w:rsidRPr="0017128F" w14:paraId="09985E48" w14:textId="77777777" w:rsidTr="0017128F">
        <w:tc>
          <w:tcPr>
            <w:tcW w:w="2972" w:type="dxa"/>
          </w:tcPr>
          <w:p w14:paraId="6439A3C1" w14:textId="41615EB6" w:rsidR="0074704A" w:rsidRPr="0017128F" w:rsidRDefault="000D0C4D" w:rsidP="00A70167">
            <w:pPr>
              <w:pStyle w:val="NormalWeb"/>
              <w:jc w:val="center"/>
              <w:rPr>
                <w:rFonts w:ascii="Toppan Bunkyu Mincho Regular" w:eastAsia="Toppan Bunkyu Mincho Regular" w:hAnsi="Toppan Bunkyu Mincho Regular"/>
                <w:sz w:val="18"/>
                <w:szCs w:val="18"/>
              </w:rPr>
            </w:pPr>
            <w:proofErr w:type="spellStart"/>
            <w:r w:rsidRPr="0017128F">
              <w:rPr>
                <w:rFonts w:ascii="Toppan Bunkyu Mincho Regular" w:eastAsia="Toppan Bunkyu Mincho Regular" w:hAnsi="Toppan Bunkyu Mincho Regular"/>
                <w:sz w:val="18"/>
                <w:szCs w:val="18"/>
              </w:rPr>
              <w:t>GoogleNet</w:t>
            </w:r>
            <w:proofErr w:type="spellEnd"/>
            <w:r w:rsidR="004C4087">
              <w:rPr>
                <w:rFonts w:ascii="Toppan Bunkyu Mincho Regular" w:eastAsia="Toppan Bunkyu Mincho Regular" w:hAnsi="Toppan Bunkyu Mincho Regular"/>
                <w:sz w:val="18"/>
                <w:szCs w:val="18"/>
              </w:rPr>
              <w:t xml:space="preserve"> [28] </w:t>
            </w:r>
          </w:p>
        </w:tc>
        <w:tc>
          <w:tcPr>
            <w:tcW w:w="1842" w:type="dxa"/>
          </w:tcPr>
          <w:p w14:paraId="124C063F" w14:textId="6D46E8AB"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65.20 %</w:t>
            </w:r>
          </w:p>
        </w:tc>
      </w:tr>
      <w:tr w:rsidR="0074704A" w:rsidRPr="0017128F" w14:paraId="518C4FA8" w14:textId="77777777" w:rsidTr="0017128F">
        <w:tc>
          <w:tcPr>
            <w:tcW w:w="2972" w:type="dxa"/>
          </w:tcPr>
          <w:p w14:paraId="356596E5" w14:textId="60C15514"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VGG+SVM</w:t>
            </w:r>
            <w:r w:rsidR="004C4087">
              <w:rPr>
                <w:rFonts w:ascii="Toppan Bunkyu Mincho Regular" w:eastAsia="Toppan Bunkyu Mincho Regular" w:hAnsi="Toppan Bunkyu Mincho Regular"/>
                <w:sz w:val="18"/>
                <w:szCs w:val="18"/>
              </w:rPr>
              <w:t xml:space="preserve"> [27]</w:t>
            </w:r>
          </w:p>
        </w:tc>
        <w:tc>
          <w:tcPr>
            <w:tcW w:w="1842" w:type="dxa"/>
          </w:tcPr>
          <w:p w14:paraId="155AA583" w14:textId="12CA12FB"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66.31 %</w:t>
            </w:r>
          </w:p>
        </w:tc>
      </w:tr>
      <w:tr w:rsidR="0074704A" w:rsidRPr="0017128F" w14:paraId="36D2FBE3" w14:textId="77777777" w:rsidTr="0017128F">
        <w:tc>
          <w:tcPr>
            <w:tcW w:w="2972" w:type="dxa"/>
          </w:tcPr>
          <w:p w14:paraId="0ED8BB4C" w14:textId="7B04A9B6" w:rsidR="0074704A" w:rsidRPr="0017128F" w:rsidRDefault="000D0C4D" w:rsidP="00A70167">
            <w:pPr>
              <w:pStyle w:val="NormalWeb"/>
              <w:jc w:val="center"/>
              <w:rPr>
                <w:rFonts w:ascii="Toppan Bunkyu Mincho Regular" w:eastAsia="Toppan Bunkyu Mincho Regular" w:hAnsi="Toppan Bunkyu Mincho Regular"/>
                <w:sz w:val="18"/>
                <w:szCs w:val="18"/>
              </w:rPr>
            </w:pPr>
            <w:proofErr w:type="spellStart"/>
            <w:r w:rsidRPr="0017128F">
              <w:rPr>
                <w:rFonts w:ascii="Toppan Bunkyu Mincho Regular" w:eastAsia="Toppan Bunkyu Mincho Regular" w:hAnsi="Toppan Bunkyu Mincho Regular"/>
                <w:sz w:val="18"/>
                <w:szCs w:val="18"/>
              </w:rPr>
              <w:t>Conv+Inception</w:t>
            </w:r>
            <w:proofErr w:type="spellEnd"/>
            <w:r w:rsidRPr="0017128F">
              <w:rPr>
                <w:rFonts w:ascii="Toppan Bunkyu Mincho Regular" w:eastAsia="Toppan Bunkyu Mincho Regular" w:hAnsi="Toppan Bunkyu Mincho Regular"/>
                <w:sz w:val="18"/>
                <w:szCs w:val="18"/>
              </w:rPr>
              <w:t xml:space="preserve"> layer</w:t>
            </w:r>
            <w:r w:rsidR="004C4087">
              <w:rPr>
                <w:rFonts w:ascii="Toppan Bunkyu Mincho Regular" w:eastAsia="Toppan Bunkyu Mincho Regular" w:hAnsi="Toppan Bunkyu Mincho Regular"/>
                <w:sz w:val="18"/>
                <w:szCs w:val="18"/>
              </w:rPr>
              <w:t xml:space="preserve"> [29]</w:t>
            </w:r>
          </w:p>
        </w:tc>
        <w:tc>
          <w:tcPr>
            <w:tcW w:w="1842" w:type="dxa"/>
          </w:tcPr>
          <w:p w14:paraId="2B960F3A" w14:textId="3093D7DF"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66.40 %</w:t>
            </w:r>
          </w:p>
        </w:tc>
      </w:tr>
      <w:tr w:rsidR="0074704A" w:rsidRPr="0017128F" w14:paraId="18A8C3AE" w14:textId="77777777" w:rsidTr="0017128F">
        <w:tc>
          <w:tcPr>
            <w:tcW w:w="2972" w:type="dxa"/>
          </w:tcPr>
          <w:p w14:paraId="571608CF" w14:textId="7A0CF073"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Bag of Words</w:t>
            </w:r>
            <w:r w:rsidR="004C4087">
              <w:rPr>
                <w:rFonts w:ascii="Toppan Bunkyu Mincho Regular" w:eastAsia="Toppan Bunkyu Mincho Regular" w:hAnsi="Toppan Bunkyu Mincho Regular"/>
                <w:sz w:val="18"/>
                <w:szCs w:val="18"/>
              </w:rPr>
              <w:t xml:space="preserve"> [26]</w:t>
            </w:r>
          </w:p>
        </w:tc>
        <w:tc>
          <w:tcPr>
            <w:tcW w:w="1842" w:type="dxa"/>
          </w:tcPr>
          <w:p w14:paraId="035CC2C5" w14:textId="2CB6FA69"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67.40 %</w:t>
            </w:r>
          </w:p>
        </w:tc>
      </w:tr>
      <w:tr w:rsidR="0074704A" w:rsidRPr="0017128F" w14:paraId="0F97DFD5" w14:textId="77777777" w:rsidTr="0017128F">
        <w:tc>
          <w:tcPr>
            <w:tcW w:w="2972" w:type="dxa"/>
          </w:tcPr>
          <w:p w14:paraId="1D67A1F6" w14:textId="2EB4263A"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 xml:space="preserve">Attentional </w:t>
            </w:r>
            <w:proofErr w:type="spellStart"/>
            <w:r w:rsidRPr="0017128F">
              <w:rPr>
                <w:rFonts w:ascii="Toppan Bunkyu Mincho Regular" w:eastAsia="Toppan Bunkyu Mincho Regular" w:hAnsi="Toppan Bunkyu Mincho Regular"/>
                <w:sz w:val="18"/>
                <w:szCs w:val="18"/>
              </w:rPr>
              <w:t>ConvNet</w:t>
            </w:r>
            <w:proofErr w:type="spellEnd"/>
            <w:r w:rsidR="004C4087">
              <w:rPr>
                <w:rFonts w:ascii="Toppan Bunkyu Mincho Regular" w:eastAsia="Toppan Bunkyu Mincho Regular" w:hAnsi="Toppan Bunkyu Mincho Regular"/>
                <w:sz w:val="18"/>
                <w:szCs w:val="18"/>
              </w:rPr>
              <w:t xml:space="preserve"> [25]</w:t>
            </w:r>
          </w:p>
        </w:tc>
        <w:tc>
          <w:tcPr>
            <w:tcW w:w="1842" w:type="dxa"/>
          </w:tcPr>
          <w:p w14:paraId="2BBD133D" w14:textId="71F72584"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70.02 %</w:t>
            </w:r>
          </w:p>
        </w:tc>
      </w:tr>
      <w:tr w:rsidR="0074704A" w:rsidRPr="0017128F" w14:paraId="2A7B169C" w14:textId="77777777" w:rsidTr="0017128F">
        <w:tc>
          <w:tcPr>
            <w:tcW w:w="2972" w:type="dxa"/>
          </w:tcPr>
          <w:p w14:paraId="5072AB98" w14:textId="30918CE2" w:rsidR="000D0C4D"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CNN + SVM</w:t>
            </w:r>
            <w:r w:rsidR="004C4087">
              <w:rPr>
                <w:rFonts w:ascii="Toppan Bunkyu Mincho Regular" w:eastAsia="Toppan Bunkyu Mincho Regular" w:hAnsi="Toppan Bunkyu Mincho Regular"/>
                <w:sz w:val="18"/>
                <w:szCs w:val="18"/>
              </w:rPr>
              <w:t xml:space="preserve"> [30]</w:t>
            </w:r>
          </w:p>
        </w:tc>
        <w:tc>
          <w:tcPr>
            <w:tcW w:w="1842" w:type="dxa"/>
          </w:tcPr>
          <w:p w14:paraId="5A2DCF6B" w14:textId="2CEF4442"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71.20 %</w:t>
            </w:r>
          </w:p>
        </w:tc>
      </w:tr>
      <w:tr w:rsidR="0074704A" w:rsidRPr="0017128F" w14:paraId="68209A96" w14:textId="77777777" w:rsidTr="0017128F">
        <w:tc>
          <w:tcPr>
            <w:tcW w:w="2972" w:type="dxa"/>
          </w:tcPr>
          <w:p w14:paraId="4F1F373D" w14:textId="734757D7"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ARM(ResNet-18)</w:t>
            </w:r>
            <w:r w:rsidR="004C4087">
              <w:rPr>
                <w:rFonts w:ascii="Toppan Bunkyu Mincho Regular" w:eastAsia="Toppan Bunkyu Mincho Regular" w:hAnsi="Toppan Bunkyu Mincho Regular"/>
                <w:sz w:val="18"/>
                <w:szCs w:val="18"/>
              </w:rPr>
              <w:t xml:space="preserve"> [31]</w:t>
            </w:r>
          </w:p>
        </w:tc>
        <w:tc>
          <w:tcPr>
            <w:tcW w:w="1842" w:type="dxa"/>
          </w:tcPr>
          <w:p w14:paraId="7B96ED75" w14:textId="21F2B8B3"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71.38 %</w:t>
            </w:r>
          </w:p>
        </w:tc>
      </w:tr>
      <w:tr w:rsidR="0074704A" w:rsidRPr="0017128F" w14:paraId="680308DF" w14:textId="77777777" w:rsidTr="0017128F">
        <w:tc>
          <w:tcPr>
            <w:tcW w:w="2972" w:type="dxa"/>
          </w:tcPr>
          <w:p w14:paraId="45D75AB6" w14:textId="2D141607"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Inception</w:t>
            </w:r>
            <w:r w:rsidR="004C4087">
              <w:rPr>
                <w:rFonts w:ascii="Toppan Bunkyu Mincho Regular" w:eastAsia="Toppan Bunkyu Mincho Regular" w:hAnsi="Toppan Bunkyu Mincho Regular"/>
                <w:sz w:val="18"/>
                <w:szCs w:val="18"/>
              </w:rPr>
              <w:t xml:space="preserve"> [32]</w:t>
            </w:r>
          </w:p>
        </w:tc>
        <w:tc>
          <w:tcPr>
            <w:tcW w:w="1842" w:type="dxa"/>
          </w:tcPr>
          <w:p w14:paraId="71BFD95F" w14:textId="6DDAD8DC"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71.60 %</w:t>
            </w:r>
          </w:p>
        </w:tc>
      </w:tr>
      <w:tr w:rsidR="0074704A" w:rsidRPr="0017128F" w14:paraId="5B01FE23" w14:textId="77777777" w:rsidTr="0017128F">
        <w:tc>
          <w:tcPr>
            <w:tcW w:w="2972" w:type="dxa"/>
          </w:tcPr>
          <w:p w14:paraId="57783A7D" w14:textId="7311BC0E" w:rsidR="0074704A" w:rsidRPr="0017128F" w:rsidRDefault="000D0C4D" w:rsidP="00A70167">
            <w:pPr>
              <w:pStyle w:val="NormalWeb"/>
              <w:jc w:val="center"/>
              <w:rPr>
                <w:rFonts w:ascii="Toppan Bunkyu Mincho Regular" w:eastAsia="Toppan Bunkyu Mincho Regular" w:hAnsi="Toppan Bunkyu Mincho Regular"/>
                <w:sz w:val="18"/>
                <w:szCs w:val="18"/>
              </w:rPr>
            </w:pPr>
            <w:proofErr w:type="spellStart"/>
            <w:r w:rsidRPr="0017128F">
              <w:rPr>
                <w:rFonts w:ascii="Toppan Bunkyu Mincho Regular" w:eastAsia="Toppan Bunkyu Mincho Regular" w:hAnsi="Toppan Bunkyu Mincho Regular"/>
                <w:sz w:val="18"/>
                <w:szCs w:val="18"/>
              </w:rPr>
              <w:t>ResNet</w:t>
            </w:r>
            <w:proofErr w:type="spellEnd"/>
            <w:r w:rsidR="004C4087">
              <w:rPr>
                <w:rFonts w:ascii="Toppan Bunkyu Mincho Regular" w:eastAsia="Toppan Bunkyu Mincho Regular" w:hAnsi="Toppan Bunkyu Mincho Regular"/>
                <w:sz w:val="18"/>
                <w:szCs w:val="18"/>
              </w:rPr>
              <w:t xml:space="preserve"> [32]</w:t>
            </w:r>
          </w:p>
        </w:tc>
        <w:tc>
          <w:tcPr>
            <w:tcW w:w="1842" w:type="dxa"/>
          </w:tcPr>
          <w:p w14:paraId="3A68A155" w14:textId="2F54F2B4"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72.40 %</w:t>
            </w:r>
          </w:p>
        </w:tc>
      </w:tr>
      <w:tr w:rsidR="0074704A" w:rsidRPr="0017128F" w14:paraId="676D23DF" w14:textId="77777777" w:rsidTr="0017128F">
        <w:trPr>
          <w:trHeight w:val="82"/>
        </w:trPr>
        <w:tc>
          <w:tcPr>
            <w:tcW w:w="2972" w:type="dxa"/>
          </w:tcPr>
          <w:p w14:paraId="767F70C2" w14:textId="4AF02D77" w:rsidR="0074704A" w:rsidRPr="0017128F" w:rsidRDefault="000D0C4D"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VGG</w:t>
            </w:r>
            <w:r w:rsidR="004C4087">
              <w:rPr>
                <w:rFonts w:ascii="Toppan Bunkyu Mincho Regular" w:eastAsia="Toppan Bunkyu Mincho Regular" w:hAnsi="Toppan Bunkyu Mincho Regular"/>
                <w:sz w:val="18"/>
                <w:szCs w:val="18"/>
              </w:rPr>
              <w:t xml:space="preserve"> [32]</w:t>
            </w:r>
          </w:p>
        </w:tc>
        <w:tc>
          <w:tcPr>
            <w:tcW w:w="1842" w:type="dxa"/>
          </w:tcPr>
          <w:p w14:paraId="1215BFD6" w14:textId="3E359D3B" w:rsidR="0074704A" w:rsidRPr="0017128F" w:rsidRDefault="00A70167" w:rsidP="00A70167">
            <w:pPr>
              <w:pStyle w:val="NormalWeb"/>
              <w:jc w:val="center"/>
              <w:rPr>
                <w:rFonts w:ascii="Toppan Bunkyu Mincho Regular" w:eastAsia="Toppan Bunkyu Mincho Regular" w:hAnsi="Toppan Bunkyu Mincho Regular"/>
                <w:sz w:val="18"/>
                <w:szCs w:val="18"/>
              </w:rPr>
            </w:pPr>
            <w:r w:rsidRPr="0017128F">
              <w:rPr>
                <w:rFonts w:ascii="Toppan Bunkyu Mincho Regular" w:eastAsia="Toppan Bunkyu Mincho Regular" w:hAnsi="Toppan Bunkyu Mincho Regular"/>
                <w:sz w:val="18"/>
                <w:szCs w:val="18"/>
              </w:rPr>
              <w:t>72.70 %</w:t>
            </w:r>
          </w:p>
        </w:tc>
      </w:tr>
      <w:tr w:rsidR="00A70167" w:rsidRPr="0017128F" w14:paraId="3C997246" w14:textId="77777777" w:rsidTr="0017128F">
        <w:tblPrEx>
          <w:tblLook w:val="04A0" w:firstRow="1" w:lastRow="0" w:firstColumn="1" w:lastColumn="0" w:noHBand="0" w:noVBand="1"/>
        </w:tblPrEx>
        <w:trPr>
          <w:trHeight w:val="393"/>
        </w:trPr>
        <w:tc>
          <w:tcPr>
            <w:tcW w:w="4814" w:type="dxa"/>
            <w:gridSpan w:val="2"/>
          </w:tcPr>
          <w:p w14:paraId="409F5C01" w14:textId="5415C556" w:rsidR="00A70167" w:rsidRPr="0017128F" w:rsidRDefault="00A70167" w:rsidP="00A70167">
            <w:pPr>
              <w:pStyle w:val="NormalWeb"/>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pPr>
            <w:r w:rsidRPr="0017128F">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t xml:space="preserve">        </w:t>
            </w:r>
            <w:r w:rsidR="0017128F">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t xml:space="preserve">    </w:t>
            </w:r>
            <w:r w:rsidRPr="0017128F">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t xml:space="preserve">  CNN (this work)      </w:t>
            </w:r>
            <w:r w:rsidR="0017128F">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t xml:space="preserve">     </w:t>
            </w:r>
            <w:r w:rsidRPr="0017128F">
              <w:rPr>
                <w:rFonts w:ascii="Toppan Bunkyu Mincho Regular" w:eastAsia="Toppan Bunkyu Mincho Regular" w:hAnsi="Toppan Bunkyu Mincho Regular"/>
                <w:color w:val="4472C4" w:themeColor="accent1"/>
                <w:sz w:val="18"/>
                <w:szCs w:val="18"/>
                <w14:textOutline w14:w="0" w14:cap="flat" w14:cmpd="sng" w14:algn="ctr">
                  <w14:noFill/>
                  <w14:prstDash w14:val="solid"/>
                  <w14:round/>
                </w14:textOutline>
              </w:rPr>
              <w:t xml:space="preserve">                88.29 %</w:t>
            </w:r>
          </w:p>
        </w:tc>
      </w:tr>
    </w:tbl>
    <w:p w14:paraId="559B153A" w14:textId="77777777" w:rsidR="00700FD6" w:rsidRDefault="00700FD6" w:rsidP="00420D79">
      <w:pPr>
        <w:pStyle w:val="NormalWeb"/>
        <w:jc w:val="both"/>
        <w:rPr>
          <w:b/>
          <w:bCs/>
          <w:u w:val="single"/>
        </w:rPr>
      </w:pPr>
    </w:p>
    <w:p w14:paraId="63186990" w14:textId="73A2885D" w:rsidR="00420D79" w:rsidRDefault="00420D79" w:rsidP="00420D79">
      <w:pPr>
        <w:pStyle w:val="NormalWeb"/>
        <w:jc w:val="both"/>
        <w:rPr>
          <w:b/>
          <w:bCs/>
          <w:u w:val="single"/>
        </w:rPr>
      </w:pPr>
      <w:r>
        <w:rPr>
          <w:b/>
          <w:bCs/>
          <w:u w:val="single"/>
        </w:rPr>
        <w:t>ACKNOWLEDGEMENT</w:t>
      </w:r>
    </w:p>
    <w:p w14:paraId="3A9699AC" w14:textId="77777777" w:rsidR="00420D79" w:rsidRPr="00950A24" w:rsidRDefault="00420D79" w:rsidP="00420D79">
      <w:pPr>
        <w:pStyle w:val="NormalWeb"/>
        <w:jc w:val="both"/>
      </w:pPr>
      <w:r>
        <w:t xml:space="preserve">I would like to thank my professor N.G. </w:t>
      </w:r>
      <w:proofErr w:type="spellStart"/>
      <w:r>
        <w:t>Bhuvaneshwari</w:t>
      </w:r>
      <w:proofErr w:type="spellEnd"/>
      <w:r>
        <w:t xml:space="preserve"> for giving me such a great opportunity to work on this research project.</w:t>
      </w:r>
    </w:p>
    <w:p w14:paraId="0A21B245" w14:textId="77777777" w:rsidR="00885565" w:rsidRDefault="00885565" w:rsidP="00741229">
      <w:pPr>
        <w:spacing w:before="20" w:after="20" w:line="240" w:lineRule="auto"/>
        <w:jc w:val="both"/>
        <w:rPr>
          <w:rFonts w:ascii="Times New Roman" w:hAnsi="Times New Roman" w:cs="Times New Roman"/>
          <w:sz w:val="24"/>
          <w:szCs w:val="24"/>
        </w:rPr>
      </w:pPr>
    </w:p>
    <w:p w14:paraId="32F7BB3B" w14:textId="77777777" w:rsidR="0034570E" w:rsidRDefault="0034570E">
      <w:pPr>
        <w:rPr>
          <w:rFonts w:ascii="Times New Roman" w:hAnsi="Times New Roman" w:cs="Times New Roman"/>
          <w:b/>
          <w:bCs/>
          <w:sz w:val="24"/>
          <w:szCs w:val="24"/>
          <w:u w:val="single"/>
        </w:rPr>
      </w:pPr>
    </w:p>
    <w:p w14:paraId="5F269B23" w14:textId="77777777" w:rsidR="00541796" w:rsidRDefault="00541796">
      <w:pPr>
        <w:rPr>
          <w:rFonts w:ascii="Times New Roman" w:hAnsi="Times New Roman" w:cs="Times New Roman"/>
          <w:b/>
          <w:bCs/>
          <w:sz w:val="24"/>
          <w:szCs w:val="24"/>
          <w:u w:val="single"/>
        </w:rPr>
      </w:pPr>
    </w:p>
    <w:p w14:paraId="7AA78865" w14:textId="77777777" w:rsidR="00541796" w:rsidRDefault="00541796">
      <w:pPr>
        <w:rPr>
          <w:rFonts w:ascii="Times New Roman" w:hAnsi="Times New Roman" w:cs="Times New Roman"/>
          <w:b/>
          <w:bCs/>
          <w:sz w:val="24"/>
          <w:szCs w:val="24"/>
          <w:u w:val="single"/>
        </w:rPr>
      </w:pPr>
    </w:p>
    <w:p w14:paraId="02989620" w14:textId="671A6527" w:rsidR="00885565" w:rsidRDefault="00137CE3">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1DFF2F78" w14:textId="102EFE84" w:rsidR="00885565" w:rsidRDefault="0034570E" w:rsidP="00885565">
      <w:pPr>
        <w:jc w:val="both"/>
        <w:rPr>
          <w:rFonts w:ascii="Times New Roman" w:hAnsi="Times New Roman" w:cs="Times New Roman"/>
          <w:sz w:val="24"/>
          <w:szCs w:val="24"/>
        </w:rPr>
      </w:pPr>
      <w:r>
        <w:rPr>
          <w:rFonts w:ascii="Times New Roman" w:hAnsi="Times New Roman" w:cs="Times New Roman"/>
          <w:sz w:val="24"/>
          <w:szCs w:val="24"/>
        </w:rPr>
        <w:t xml:space="preserve">The </w:t>
      </w:r>
      <w:r w:rsidR="00407432" w:rsidRPr="00407432">
        <w:rPr>
          <w:rFonts w:ascii="Times New Roman" w:hAnsi="Times New Roman" w:cs="Times New Roman"/>
          <w:sz w:val="24"/>
          <w:szCs w:val="24"/>
        </w:rPr>
        <w:t xml:space="preserve">Convolutional Neural Network (CNN) </w:t>
      </w:r>
      <w:r>
        <w:rPr>
          <w:rFonts w:ascii="Times New Roman" w:hAnsi="Times New Roman" w:cs="Times New Roman"/>
          <w:sz w:val="24"/>
          <w:szCs w:val="24"/>
        </w:rPr>
        <w:t xml:space="preserve">, here by using the </w:t>
      </w:r>
      <w:r w:rsidR="00407432" w:rsidRPr="00407432">
        <w:rPr>
          <w:rFonts w:ascii="Times New Roman" w:hAnsi="Times New Roman" w:cs="Times New Roman"/>
          <w:sz w:val="24"/>
          <w:szCs w:val="24"/>
        </w:rPr>
        <w:t xml:space="preserve">approach for the forecasting of 7 (seven) Human Facial Expressions </w:t>
      </w:r>
      <w:r>
        <w:rPr>
          <w:rFonts w:ascii="Times New Roman" w:hAnsi="Times New Roman" w:cs="Times New Roman"/>
          <w:sz w:val="24"/>
          <w:szCs w:val="24"/>
        </w:rPr>
        <w:t xml:space="preserve">employing the dataset based FER-2013 called as </w:t>
      </w:r>
      <w:r w:rsidR="00407432" w:rsidRPr="00407432">
        <w:rPr>
          <w:rFonts w:ascii="Times New Roman" w:hAnsi="Times New Roman" w:cs="Times New Roman"/>
          <w:sz w:val="24"/>
          <w:szCs w:val="24"/>
        </w:rPr>
        <w:t>Facial Emotion Recognition (FER) from the Raspberry Pi, it has altogether been successful in creating a software with a broad overview of the investigated object.</w:t>
      </w:r>
      <w:r w:rsidR="00407432">
        <w:rPr>
          <w:rFonts w:ascii="Times New Roman" w:hAnsi="Times New Roman" w:cs="Times New Roman"/>
          <w:sz w:val="24"/>
          <w:szCs w:val="24"/>
        </w:rPr>
        <w:t xml:space="preserve"> </w:t>
      </w:r>
      <w:r w:rsidR="00885565" w:rsidRPr="00885565">
        <w:rPr>
          <w:rFonts w:ascii="Times New Roman" w:hAnsi="Times New Roman" w:cs="Times New Roman"/>
          <w:sz w:val="24"/>
          <w:szCs w:val="24"/>
        </w:rPr>
        <w:t xml:space="preserve">The </w:t>
      </w:r>
      <w:r>
        <w:rPr>
          <w:rFonts w:ascii="Times New Roman" w:hAnsi="Times New Roman" w:cs="Times New Roman"/>
          <w:sz w:val="24"/>
          <w:szCs w:val="24"/>
        </w:rPr>
        <w:t xml:space="preserve">following process describes the </w:t>
      </w:r>
      <w:r w:rsidR="00885565" w:rsidRPr="00885565">
        <w:rPr>
          <w:rFonts w:ascii="Times New Roman" w:hAnsi="Times New Roman" w:cs="Times New Roman"/>
          <w:sz w:val="24"/>
          <w:szCs w:val="24"/>
        </w:rPr>
        <w:t xml:space="preserve">system design in this study uses the process: </w:t>
      </w:r>
    </w:p>
    <w:p w14:paraId="107AC86F" w14:textId="1A88504F" w:rsidR="00885565" w:rsidRDefault="00885565" w:rsidP="00885565">
      <w:pPr>
        <w:jc w:val="both"/>
        <w:rPr>
          <w:rFonts w:ascii="Times New Roman" w:hAnsi="Times New Roman" w:cs="Times New Roman"/>
          <w:sz w:val="24"/>
          <w:szCs w:val="24"/>
        </w:rPr>
      </w:pPr>
      <w:r w:rsidRPr="00885565">
        <w:rPr>
          <w:rFonts w:ascii="Times New Roman" w:hAnsi="Times New Roman" w:cs="Times New Roman"/>
          <w:sz w:val="24"/>
          <w:szCs w:val="24"/>
        </w:rPr>
        <w:t xml:space="preserve">1) </w:t>
      </w:r>
      <w:r w:rsidR="00407432" w:rsidRPr="00407432">
        <w:rPr>
          <w:rFonts w:ascii="Times New Roman" w:hAnsi="Times New Roman" w:cs="Times New Roman"/>
          <w:sz w:val="24"/>
          <w:szCs w:val="24"/>
        </w:rPr>
        <w:t>The Facial Expression Recognition 2013 Dataset, also known as FER-2013 dataset, is used in the training procedure together with the Convolutional Neural Network (CNN) approach for extraction of features and an appropriate facial algorithm is applied.</w:t>
      </w:r>
    </w:p>
    <w:p w14:paraId="20940FB6" w14:textId="0D4A391A" w:rsidR="00885565" w:rsidRDefault="00885565" w:rsidP="00885565">
      <w:pPr>
        <w:jc w:val="both"/>
        <w:rPr>
          <w:rFonts w:ascii="Times New Roman" w:hAnsi="Times New Roman" w:cs="Times New Roman"/>
          <w:sz w:val="24"/>
          <w:szCs w:val="24"/>
        </w:rPr>
      </w:pPr>
      <w:r w:rsidRPr="00885565">
        <w:rPr>
          <w:rFonts w:ascii="Times New Roman" w:hAnsi="Times New Roman" w:cs="Times New Roman"/>
          <w:sz w:val="24"/>
          <w:szCs w:val="24"/>
        </w:rPr>
        <w:t>2)</w:t>
      </w:r>
      <w:r w:rsidR="00407432">
        <w:rPr>
          <w:rFonts w:ascii="Times New Roman" w:hAnsi="Times New Roman" w:cs="Times New Roman"/>
          <w:sz w:val="24"/>
          <w:szCs w:val="24"/>
        </w:rPr>
        <w:t xml:space="preserve"> F</w:t>
      </w:r>
      <w:r w:rsidR="00407432" w:rsidRPr="00407432">
        <w:rPr>
          <w:rFonts w:ascii="Times New Roman" w:hAnsi="Times New Roman" w:cs="Times New Roman"/>
          <w:sz w:val="24"/>
          <w:szCs w:val="24"/>
        </w:rPr>
        <w:t>ace items discovered utilising the </w:t>
      </w:r>
      <w:proofErr w:type="spellStart"/>
      <w:r w:rsidR="00407432" w:rsidRPr="00407432">
        <w:rPr>
          <w:rFonts w:ascii="Times New Roman" w:hAnsi="Times New Roman" w:cs="Times New Roman"/>
          <w:sz w:val="24"/>
          <w:szCs w:val="24"/>
        </w:rPr>
        <w:t>Haar</w:t>
      </w:r>
      <w:proofErr w:type="spellEnd"/>
      <w:r w:rsidR="00407432" w:rsidRPr="00407432">
        <w:rPr>
          <w:rFonts w:ascii="Times New Roman" w:hAnsi="Times New Roman" w:cs="Times New Roman"/>
          <w:sz w:val="24"/>
          <w:szCs w:val="24"/>
        </w:rPr>
        <w:t xml:space="preserve"> Cascade approach, direct real-time facial expression detection, and facial expression classification using the Convolutional Neural Network (CNN) methodology.</w:t>
      </w:r>
    </w:p>
    <w:p w14:paraId="43F78EA2" w14:textId="77777777" w:rsidR="00A417D4" w:rsidRDefault="00885565" w:rsidP="00766E90">
      <w:pPr>
        <w:jc w:val="both"/>
        <w:rPr>
          <w:rFonts w:ascii="Times New Roman" w:hAnsi="Times New Roman" w:cs="Times New Roman"/>
          <w:sz w:val="24"/>
          <w:szCs w:val="24"/>
        </w:rPr>
      </w:pPr>
      <w:r w:rsidRPr="00885565">
        <w:rPr>
          <w:rFonts w:ascii="Times New Roman" w:hAnsi="Times New Roman" w:cs="Times New Roman"/>
          <w:sz w:val="24"/>
          <w:szCs w:val="24"/>
        </w:rPr>
        <w:t xml:space="preserve">3) </w:t>
      </w:r>
      <w:r w:rsidR="00A417D4" w:rsidRPr="00A417D4">
        <w:rPr>
          <w:rFonts w:ascii="Times New Roman" w:hAnsi="Times New Roman" w:cs="Times New Roman"/>
          <w:sz w:val="24"/>
          <w:szCs w:val="24"/>
        </w:rPr>
        <w:t>The system's findings will be shown in the content audience while the facial expression recognition procedure is active on the emotion display board.</w:t>
      </w:r>
    </w:p>
    <w:p w14:paraId="78D8442B" w14:textId="0F394077" w:rsidR="00766E90" w:rsidRDefault="00A417D4" w:rsidP="00766E90">
      <w:pPr>
        <w:jc w:val="both"/>
        <w:rPr>
          <w:rFonts w:ascii="Times New Roman" w:hAnsi="Times New Roman" w:cs="Times New Roman"/>
          <w:sz w:val="24"/>
          <w:szCs w:val="24"/>
        </w:rPr>
      </w:pPr>
      <w:r w:rsidRPr="00A417D4">
        <w:rPr>
          <w:rFonts w:ascii="Times New Roman" w:hAnsi="Times New Roman" w:cs="Times New Roman"/>
          <w:sz w:val="24"/>
          <w:szCs w:val="24"/>
        </w:rPr>
        <w:t>Using the FER2013 dataset, this article exhibits single-network state-of-the-art accuracy of classification</w:t>
      </w:r>
      <w:r>
        <w:rPr>
          <w:rFonts w:ascii="Times New Roman" w:hAnsi="Times New Roman" w:cs="Times New Roman"/>
          <w:sz w:val="24"/>
          <w:szCs w:val="24"/>
        </w:rPr>
        <w:t>. T</w:t>
      </w:r>
      <w:r w:rsidRPr="00A417D4">
        <w:rPr>
          <w:rFonts w:ascii="Times New Roman" w:hAnsi="Times New Roman" w:cs="Times New Roman"/>
          <w:sz w:val="24"/>
          <w:szCs w:val="24"/>
        </w:rPr>
        <w:t>o create the best model possible for identifying facial expressions</w:t>
      </w:r>
      <w:r>
        <w:rPr>
          <w:rFonts w:ascii="Times New Roman" w:hAnsi="Times New Roman" w:cs="Times New Roman"/>
          <w:sz w:val="24"/>
          <w:szCs w:val="24"/>
        </w:rPr>
        <w:t>, we carefully adjust each hyperparameter</w:t>
      </w:r>
      <w:r w:rsidRPr="00A417D4">
        <w:t xml:space="preserve"> </w:t>
      </w:r>
      <w:r w:rsidRPr="00A417D4">
        <w:rPr>
          <w:rFonts w:ascii="Times New Roman" w:hAnsi="Times New Roman" w:cs="Times New Roman"/>
          <w:sz w:val="24"/>
          <w:szCs w:val="24"/>
        </w:rPr>
        <w:t>The greatest early test classification performance attained is 73.06%, exceeding all single-network accuracies originally recorded</w:t>
      </w:r>
      <w:r w:rsidR="00885565" w:rsidRPr="00885565">
        <w:rPr>
          <w:rFonts w:ascii="Times New Roman" w:hAnsi="Times New Roman" w:cs="Times New Roman"/>
          <w:sz w:val="24"/>
          <w:szCs w:val="24"/>
        </w:rPr>
        <w:t xml:space="preserve">. </w:t>
      </w:r>
      <w:r w:rsidR="00076DDA" w:rsidRPr="00076DDA">
        <w:rPr>
          <w:rFonts w:ascii="Times New Roman" w:hAnsi="Times New Roman" w:cs="Times New Roman"/>
          <w:sz w:val="24"/>
          <w:szCs w:val="24"/>
        </w:rPr>
        <w:t>Several optimizers and learning pace schedulers are investigated.</w:t>
      </w:r>
      <w:r w:rsidR="00076DDA" w:rsidRPr="00076DDA">
        <w:t xml:space="preserve"> </w:t>
      </w:r>
      <w:r w:rsidR="00076DDA" w:rsidRPr="00076DDA">
        <w:rPr>
          <w:rFonts w:ascii="Times New Roman" w:hAnsi="Times New Roman" w:cs="Times New Roman"/>
          <w:sz w:val="24"/>
          <w:szCs w:val="24"/>
        </w:rPr>
        <w:t>In order to increase the generalization ability to 88.29%, we additionally do additional optimization on our model utilizing Cosine Annealing and integrate the training and validation datasets.</w:t>
      </w:r>
      <w:r w:rsidR="00076DDA">
        <w:rPr>
          <w:rFonts w:ascii="Times New Roman" w:hAnsi="Times New Roman" w:cs="Times New Roman"/>
          <w:sz w:val="24"/>
          <w:szCs w:val="24"/>
        </w:rPr>
        <w:t xml:space="preserve"> </w:t>
      </w:r>
      <w:r w:rsidR="00076DDA" w:rsidRPr="00076DDA">
        <w:rPr>
          <w:rFonts w:ascii="Times New Roman" w:hAnsi="Times New Roman" w:cs="Times New Roman"/>
          <w:sz w:val="24"/>
          <w:szCs w:val="24"/>
        </w:rPr>
        <w:t>We are interested in conducting study on ensembles of several deep learning architectures on FER2013 and investigate numerous methods for image processing in hopes of further developing our presentation in facial emotion identification.</w:t>
      </w:r>
    </w:p>
    <w:p w14:paraId="6F635CA8" w14:textId="77777777" w:rsidR="00157E93" w:rsidRDefault="00157E93" w:rsidP="00766E90">
      <w:pPr>
        <w:jc w:val="both"/>
        <w:rPr>
          <w:rFonts w:ascii="Times New Roman" w:hAnsi="Times New Roman" w:cs="Times New Roman"/>
          <w:sz w:val="24"/>
          <w:szCs w:val="24"/>
        </w:rPr>
      </w:pPr>
    </w:p>
    <w:p w14:paraId="134B9C20" w14:textId="77777777" w:rsidR="00061E02" w:rsidRDefault="00061E02" w:rsidP="00766E90">
      <w:pPr>
        <w:jc w:val="both"/>
        <w:rPr>
          <w:rFonts w:ascii="Times New Roman" w:hAnsi="Times New Roman" w:cs="Times New Roman"/>
          <w:b/>
          <w:bCs/>
          <w:sz w:val="24"/>
          <w:szCs w:val="24"/>
          <w:u w:val="single"/>
        </w:rPr>
      </w:pPr>
    </w:p>
    <w:p w14:paraId="657919FF" w14:textId="77777777" w:rsidR="00061E02" w:rsidRDefault="00061E02" w:rsidP="00766E90">
      <w:pPr>
        <w:jc w:val="both"/>
        <w:rPr>
          <w:rFonts w:ascii="Times New Roman" w:hAnsi="Times New Roman" w:cs="Times New Roman"/>
          <w:b/>
          <w:bCs/>
          <w:sz w:val="24"/>
          <w:szCs w:val="24"/>
          <w:u w:val="single"/>
        </w:rPr>
      </w:pPr>
    </w:p>
    <w:p w14:paraId="5783AD72" w14:textId="56B128DA" w:rsidR="00157E93" w:rsidRDefault="00157E93" w:rsidP="00766E90">
      <w:pPr>
        <w:jc w:val="both"/>
        <w:rPr>
          <w:rFonts w:ascii="Times New Roman" w:hAnsi="Times New Roman" w:cs="Times New Roman"/>
          <w:b/>
          <w:bCs/>
          <w:sz w:val="24"/>
          <w:szCs w:val="24"/>
          <w:u w:val="single"/>
        </w:rPr>
      </w:pPr>
      <w:r w:rsidRPr="00157E93">
        <w:rPr>
          <w:rFonts w:ascii="Times New Roman" w:hAnsi="Times New Roman" w:cs="Times New Roman"/>
          <w:b/>
          <w:bCs/>
          <w:sz w:val="24"/>
          <w:szCs w:val="24"/>
          <w:u w:val="single"/>
        </w:rPr>
        <w:lastRenderedPageBreak/>
        <w:t>DATA AVAILABILITY STATEMENT</w:t>
      </w:r>
    </w:p>
    <w:p w14:paraId="5FE8FBC7" w14:textId="77777777" w:rsidR="00076DDA" w:rsidRDefault="00076DDA" w:rsidP="00766E90">
      <w:pPr>
        <w:jc w:val="both"/>
        <w:rPr>
          <w:rFonts w:ascii="Times New Roman" w:hAnsi="Times New Roman" w:cs="Times New Roman"/>
          <w:sz w:val="24"/>
          <w:szCs w:val="24"/>
        </w:rPr>
      </w:pPr>
      <w:r w:rsidRPr="00076DDA">
        <w:rPr>
          <w:rFonts w:ascii="Times New Roman" w:hAnsi="Times New Roman" w:cs="Times New Roman"/>
          <w:sz w:val="24"/>
          <w:szCs w:val="24"/>
        </w:rPr>
        <w:t>This study examines the Kaggle</w:t>
      </w:r>
      <w:r>
        <w:rPr>
          <w:rFonts w:ascii="Times New Roman" w:hAnsi="Times New Roman" w:cs="Times New Roman"/>
          <w:sz w:val="24"/>
          <w:szCs w:val="24"/>
        </w:rPr>
        <w:t xml:space="preserve"> </w:t>
      </w:r>
      <w:r w:rsidRPr="00076DDA">
        <w:rPr>
          <w:rFonts w:ascii="Times New Roman" w:hAnsi="Times New Roman" w:cs="Times New Roman"/>
          <w:sz w:val="24"/>
          <w:szCs w:val="24"/>
        </w:rPr>
        <w:t>repository's Facial Emotion Recognition (FER-2013) dataset.</w:t>
      </w:r>
    </w:p>
    <w:p w14:paraId="52C1D343" w14:textId="63A22EC4" w:rsidR="00157E93" w:rsidRPr="00157E93" w:rsidRDefault="00076DDA" w:rsidP="00766E90">
      <w:pPr>
        <w:jc w:val="both"/>
        <w:rPr>
          <w:rFonts w:ascii="Times New Roman" w:hAnsi="Times New Roman" w:cs="Times New Roman"/>
          <w:sz w:val="24"/>
          <w:szCs w:val="24"/>
        </w:rPr>
      </w:pPr>
      <w:r w:rsidRPr="00076DDA">
        <w:rPr>
          <w:rFonts w:ascii="Times New Roman" w:hAnsi="Times New Roman" w:cs="Times New Roman"/>
          <w:sz w:val="24"/>
          <w:szCs w:val="24"/>
        </w:rPr>
        <w:t xml:space="preserve"> </w:t>
      </w:r>
      <w:r w:rsidR="00157E93" w:rsidRPr="00157E93">
        <w:rPr>
          <w:rFonts w:ascii="Times New Roman" w:hAnsi="Times New Roman" w:cs="Times New Roman"/>
          <w:sz w:val="24"/>
          <w:szCs w:val="24"/>
        </w:rPr>
        <w:t>[https://www.kaggle.com/datasets/msambare/fer2013].</w:t>
      </w:r>
    </w:p>
    <w:p w14:paraId="4ADE7954" w14:textId="77777777" w:rsidR="00766E90" w:rsidRDefault="00766E90" w:rsidP="00766E90">
      <w:pPr>
        <w:jc w:val="both"/>
        <w:rPr>
          <w:rFonts w:ascii="Times New Roman" w:hAnsi="Times New Roman" w:cs="Times New Roman"/>
          <w:b/>
          <w:bCs/>
          <w:sz w:val="24"/>
          <w:szCs w:val="24"/>
          <w:u w:val="single"/>
        </w:rPr>
      </w:pPr>
    </w:p>
    <w:p w14:paraId="431E5416" w14:textId="2ABA5F15" w:rsidR="0039527A" w:rsidRPr="00766E90" w:rsidRDefault="0039527A" w:rsidP="00766E90">
      <w:pPr>
        <w:jc w:val="both"/>
        <w:rPr>
          <w:rFonts w:ascii="Times New Roman" w:hAnsi="Times New Roman" w:cs="Times New Roman"/>
          <w:b/>
          <w:bCs/>
          <w:sz w:val="24"/>
          <w:szCs w:val="24"/>
          <w:u w:val="single"/>
        </w:rPr>
      </w:pPr>
      <w:r>
        <w:rPr>
          <w:rFonts w:ascii="TimesNewRomanPS" w:hAnsi="TimesNewRomanPS"/>
          <w:b/>
          <w:bCs/>
          <w:u w:val="single"/>
        </w:rPr>
        <w:t>REFERENCE:</w:t>
      </w:r>
    </w:p>
    <w:p w14:paraId="0F86B885" w14:textId="0B5E7E42" w:rsidR="0039527A" w:rsidRPr="0039527A" w:rsidRDefault="0039527A" w:rsidP="000269E4">
      <w:pPr>
        <w:pStyle w:val="NormalWeb"/>
        <w:jc w:val="both"/>
      </w:pPr>
      <w:r w:rsidRPr="0039527A">
        <w:t xml:space="preserve">[1] M. S. Bartlett, G. </w:t>
      </w:r>
      <w:proofErr w:type="spellStart"/>
      <w:r w:rsidRPr="0039527A">
        <w:t>Littlewort</w:t>
      </w:r>
      <w:proofErr w:type="spellEnd"/>
      <w:r w:rsidRPr="0039527A">
        <w:t xml:space="preserve">, I. </w:t>
      </w:r>
      <w:proofErr w:type="spellStart"/>
      <w:r w:rsidRPr="0039527A">
        <w:t>Fasel</w:t>
      </w:r>
      <w:proofErr w:type="spellEnd"/>
      <w:r w:rsidRPr="0039527A">
        <w:t xml:space="preserve">, and J. R. </w:t>
      </w:r>
      <w:proofErr w:type="spellStart"/>
      <w:r w:rsidRPr="0039527A">
        <w:t>Movellan</w:t>
      </w:r>
      <w:proofErr w:type="spellEnd"/>
      <w:r w:rsidRPr="0039527A">
        <w:t xml:space="preserve">, “Real Time Face Detection and Facial Expression Recognition: Development and Applications to Human Computer Interaction,” in </w:t>
      </w:r>
      <w:r w:rsidRPr="0039527A">
        <w:rPr>
          <w:i/>
          <w:iCs/>
        </w:rPr>
        <w:t>IEEE Computer Society Conference on Computer Vision and Pattern Recognition Workshops</w:t>
      </w:r>
      <w:r w:rsidRPr="0039527A">
        <w:t xml:space="preserve">, 2003, vol. 5, </w:t>
      </w:r>
      <w:proofErr w:type="spellStart"/>
      <w:r w:rsidRPr="0039527A">
        <w:t>doi</w:t>
      </w:r>
      <w:proofErr w:type="spellEnd"/>
      <w:r w:rsidRPr="0039527A">
        <w:t xml:space="preserve">: 10.1109/CVPRW.2003.10057. </w:t>
      </w:r>
    </w:p>
    <w:p w14:paraId="3E619105" w14:textId="77777777" w:rsidR="0039527A" w:rsidRPr="0039527A" w:rsidRDefault="0039527A" w:rsidP="000269E4">
      <w:pPr>
        <w:pStyle w:val="NormalWeb"/>
        <w:jc w:val="both"/>
      </w:pPr>
      <w:r w:rsidRPr="0039527A">
        <w:t xml:space="preserve">[2] F. </w:t>
      </w:r>
      <w:proofErr w:type="spellStart"/>
      <w:r w:rsidRPr="0039527A">
        <w:t>Abdat</w:t>
      </w:r>
      <w:proofErr w:type="spellEnd"/>
      <w:r w:rsidRPr="0039527A">
        <w:t xml:space="preserve">, C. </w:t>
      </w:r>
      <w:proofErr w:type="spellStart"/>
      <w:r w:rsidRPr="0039527A">
        <w:t>Maaoui</w:t>
      </w:r>
      <w:proofErr w:type="spellEnd"/>
      <w:r w:rsidRPr="0039527A">
        <w:t xml:space="preserve">, and A. </w:t>
      </w:r>
      <w:proofErr w:type="spellStart"/>
      <w:r w:rsidRPr="0039527A">
        <w:t>Pruski</w:t>
      </w:r>
      <w:proofErr w:type="spellEnd"/>
      <w:r w:rsidRPr="0039527A">
        <w:t xml:space="preserve">, “Human-computer interaction using emotion recognition from facial expression,” in </w:t>
      </w:r>
      <w:r w:rsidRPr="0039527A">
        <w:rPr>
          <w:i/>
          <w:iCs/>
        </w:rPr>
        <w:t xml:space="preserve">Proceedings - </w:t>
      </w:r>
      <w:proofErr w:type="spellStart"/>
      <w:r w:rsidRPr="0039527A">
        <w:rPr>
          <w:i/>
          <w:iCs/>
        </w:rPr>
        <w:t>UKSim</w:t>
      </w:r>
      <w:proofErr w:type="spellEnd"/>
      <w:r w:rsidRPr="0039527A">
        <w:rPr>
          <w:i/>
          <w:iCs/>
        </w:rPr>
        <w:t xml:space="preserve"> 5th European Modelling Symposium on Computer Modelling and Simulation, EMS 2011</w:t>
      </w:r>
      <w:r w:rsidRPr="0039527A">
        <w:t xml:space="preserve">, 2011, </w:t>
      </w:r>
      <w:proofErr w:type="spellStart"/>
      <w:r w:rsidRPr="0039527A">
        <w:t>doi</w:t>
      </w:r>
      <w:proofErr w:type="spellEnd"/>
      <w:r w:rsidRPr="0039527A">
        <w:t xml:space="preserve">: 10.1109/EMS.2011.20. </w:t>
      </w:r>
    </w:p>
    <w:p w14:paraId="40054A54" w14:textId="77777777" w:rsidR="0039527A" w:rsidRPr="0039527A" w:rsidRDefault="0039527A" w:rsidP="000269E4">
      <w:pPr>
        <w:pStyle w:val="NormalWeb"/>
        <w:jc w:val="both"/>
      </w:pPr>
      <w:r w:rsidRPr="0039527A">
        <w:t xml:space="preserve">[3] B. </w:t>
      </w:r>
      <w:proofErr w:type="spellStart"/>
      <w:r w:rsidRPr="0039527A">
        <w:t>Fasel</w:t>
      </w:r>
      <w:proofErr w:type="spellEnd"/>
      <w:r w:rsidRPr="0039527A">
        <w:t xml:space="preserve"> and J. </w:t>
      </w:r>
      <w:proofErr w:type="spellStart"/>
      <w:r w:rsidRPr="0039527A">
        <w:t>Luettin</w:t>
      </w:r>
      <w:proofErr w:type="spellEnd"/>
      <w:r w:rsidRPr="0039527A">
        <w:t xml:space="preserve">, “Automatic facial expression analysis: A survey,” </w:t>
      </w:r>
      <w:r w:rsidRPr="0039527A">
        <w:rPr>
          <w:i/>
          <w:iCs/>
        </w:rPr>
        <w:t>Pattern Recognition</w:t>
      </w:r>
      <w:r w:rsidRPr="0039527A">
        <w:t xml:space="preserve">, vol. 36, no. 1. 2003, </w:t>
      </w:r>
      <w:proofErr w:type="spellStart"/>
      <w:r w:rsidRPr="0039527A">
        <w:t>doi</w:t>
      </w:r>
      <w:proofErr w:type="spellEnd"/>
      <w:r w:rsidRPr="0039527A">
        <w:t xml:space="preserve">: 10.1016/S0031-3203(02)00052-3. </w:t>
      </w:r>
    </w:p>
    <w:p w14:paraId="2601465E" w14:textId="77777777" w:rsidR="0039527A" w:rsidRPr="0039527A" w:rsidRDefault="0039527A" w:rsidP="000269E4">
      <w:pPr>
        <w:pStyle w:val="NormalWeb"/>
        <w:jc w:val="both"/>
      </w:pPr>
      <w:r w:rsidRPr="0039527A">
        <w:t xml:space="preserve">[4] E. </w:t>
      </w:r>
      <w:proofErr w:type="spellStart"/>
      <w:r w:rsidRPr="0039527A">
        <w:t>Sariyanidi</w:t>
      </w:r>
      <w:proofErr w:type="spellEnd"/>
      <w:r w:rsidRPr="0039527A">
        <w:t xml:space="preserve">, H. </w:t>
      </w:r>
      <w:proofErr w:type="spellStart"/>
      <w:r w:rsidRPr="0039527A">
        <w:t>Gunes</w:t>
      </w:r>
      <w:proofErr w:type="spellEnd"/>
      <w:r w:rsidRPr="0039527A">
        <w:t xml:space="preserve">, and A. Cavallaro, “Automatic analysis of facial affect: A survey of registration, representation, and recognition,” </w:t>
      </w:r>
      <w:r w:rsidRPr="0039527A">
        <w:rPr>
          <w:i/>
          <w:iCs/>
        </w:rPr>
        <w:t>IEEE Transactions on Pattern Analysis and Machine Intelligence</w:t>
      </w:r>
      <w:r w:rsidRPr="0039527A">
        <w:t xml:space="preserve">, vol. 37, no. 6. 2015, </w:t>
      </w:r>
      <w:proofErr w:type="spellStart"/>
      <w:r w:rsidRPr="0039527A">
        <w:t>doi</w:t>
      </w:r>
      <w:proofErr w:type="spellEnd"/>
      <w:r w:rsidRPr="0039527A">
        <w:t xml:space="preserve">: 10.1109/TPAMI.2014.2366127. </w:t>
      </w:r>
    </w:p>
    <w:p w14:paraId="19F5536D" w14:textId="77777777" w:rsidR="0039527A" w:rsidRPr="0039527A" w:rsidRDefault="0039527A" w:rsidP="000269E4">
      <w:pPr>
        <w:pStyle w:val="NormalWeb"/>
        <w:jc w:val="both"/>
      </w:pPr>
      <w:r w:rsidRPr="0039527A">
        <w:t xml:space="preserve">[5] N. </w:t>
      </w:r>
      <w:proofErr w:type="spellStart"/>
      <w:r w:rsidRPr="0039527A">
        <w:t>Mehendale</w:t>
      </w:r>
      <w:proofErr w:type="spellEnd"/>
      <w:r w:rsidRPr="0039527A">
        <w:t xml:space="preserve">, “Facial emotion recognition using convolutional neural networks (FERC),” </w:t>
      </w:r>
      <w:r w:rsidRPr="0039527A">
        <w:rPr>
          <w:i/>
          <w:iCs/>
        </w:rPr>
        <w:t>SN Appl. Sci.</w:t>
      </w:r>
      <w:r w:rsidRPr="0039527A">
        <w:t xml:space="preserve">, vol. 2, no. 3, 2020, </w:t>
      </w:r>
      <w:proofErr w:type="spellStart"/>
      <w:r w:rsidRPr="0039527A">
        <w:t>doi</w:t>
      </w:r>
      <w:proofErr w:type="spellEnd"/>
      <w:r w:rsidRPr="0039527A">
        <w:t xml:space="preserve">: 10.1007/s42452-020-2234-1. </w:t>
      </w:r>
    </w:p>
    <w:p w14:paraId="738E36D0" w14:textId="77777777" w:rsidR="0039527A" w:rsidRPr="0039527A" w:rsidRDefault="0039527A" w:rsidP="000269E4">
      <w:pPr>
        <w:pStyle w:val="NormalWeb"/>
        <w:jc w:val="both"/>
      </w:pPr>
      <w:r w:rsidRPr="0039527A">
        <w:t xml:space="preserve">[6] V. </w:t>
      </w:r>
      <w:proofErr w:type="spellStart"/>
      <w:r w:rsidRPr="0039527A">
        <w:t>Tümen</w:t>
      </w:r>
      <w:proofErr w:type="spellEnd"/>
      <w:r w:rsidRPr="0039527A">
        <w:t xml:space="preserve">, Ö. F. </w:t>
      </w:r>
      <w:proofErr w:type="spellStart"/>
      <w:r w:rsidRPr="0039527A">
        <w:t>Söylemez</w:t>
      </w:r>
      <w:proofErr w:type="spellEnd"/>
      <w:r w:rsidRPr="0039527A">
        <w:t xml:space="preserve">, and B. </w:t>
      </w:r>
      <w:proofErr w:type="spellStart"/>
      <w:r w:rsidRPr="0039527A">
        <w:t>Ergen</w:t>
      </w:r>
      <w:proofErr w:type="spellEnd"/>
      <w:r w:rsidRPr="0039527A">
        <w:t xml:space="preserve">, “Facial emotion recognition on a dataset using Convolutional Neural Network,” in </w:t>
      </w:r>
      <w:r w:rsidRPr="0039527A">
        <w:rPr>
          <w:i/>
          <w:iCs/>
        </w:rPr>
        <w:t>IDAP 2017 - International Artificial Intelligence and Data Processing Symposium</w:t>
      </w:r>
      <w:r w:rsidRPr="0039527A">
        <w:t xml:space="preserve">, 2017, </w:t>
      </w:r>
      <w:proofErr w:type="spellStart"/>
      <w:r w:rsidRPr="0039527A">
        <w:t>doi</w:t>
      </w:r>
      <w:proofErr w:type="spellEnd"/>
      <w:r w:rsidRPr="0039527A">
        <w:t xml:space="preserve">: 10.1109/IDAP.2017.8090281. </w:t>
      </w:r>
    </w:p>
    <w:p w14:paraId="31D9CEF0" w14:textId="77777777" w:rsidR="0039527A" w:rsidRPr="0039527A" w:rsidRDefault="0039527A" w:rsidP="000269E4">
      <w:pPr>
        <w:pStyle w:val="NormalWeb"/>
        <w:jc w:val="both"/>
      </w:pPr>
      <w:r w:rsidRPr="0039527A">
        <w:t xml:space="preserve">[7] D. K. Jain, P. </w:t>
      </w:r>
      <w:proofErr w:type="spellStart"/>
      <w:r w:rsidRPr="0039527A">
        <w:t>Shamsolmoali</w:t>
      </w:r>
      <w:proofErr w:type="spellEnd"/>
      <w:r w:rsidRPr="0039527A">
        <w:t xml:space="preserve">, and P. Sehdev, “Extended deep neural network for facial emotion </w:t>
      </w:r>
      <w:r w:rsidRPr="0039527A">
        <w:t xml:space="preserve">recognition,” </w:t>
      </w:r>
      <w:r w:rsidRPr="0039527A">
        <w:rPr>
          <w:i/>
          <w:iCs/>
        </w:rPr>
        <w:t xml:space="preserve">Pattern </w:t>
      </w:r>
      <w:proofErr w:type="spellStart"/>
      <w:r w:rsidRPr="0039527A">
        <w:rPr>
          <w:i/>
          <w:iCs/>
        </w:rPr>
        <w:t>Recognit</w:t>
      </w:r>
      <w:proofErr w:type="spellEnd"/>
      <w:r w:rsidRPr="0039527A">
        <w:rPr>
          <w:i/>
          <w:iCs/>
        </w:rPr>
        <w:t>. Lett.</w:t>
      </w:r>
      <w:r w:rsidRPr="0039527A">
        <w:t xml:space="preserve">, vol. 120, 2019, </w:t>
      </w:r>
      <w:proofErr w:type="spellStart"/>
      <w:r w:rsidRPr="0039527A">
        <w:t>doi</w:t>
      </w:r>
      <w:proofErr w:type="spellEnd"/>
      <w:r w:rsidRPr="0039527A">
        <w:t xml:space="preserve">: 10.1016/j.patrec.2019.01.008. </w:t>
      </w:r>
    </w:p>
    <w:p w14:paraId="0BE48CF4" w14:textId="77777777" w:rsidR="0039527A" w:rsidRPr="0039527A" w:rsidRDefault="0039527A" w:rsidP="000269E4">
      <w:pPr>
        <w:pStyle w:val="NormalWeb"/>
        <w:jc w:val="both"/>
      </w:pPr>
      <w:r w:rsidRPr="0039527A">
        <w:t xml:space="preserve">[8] A. </w:t>
      </w:r>
      <w:proofErr w:type="spellStart"/>
      <w:r w:rsidRPr="0039527A">
        <w:t>Krizhevsky</w:t>
      </w:r>
      <w:proofErr w:type="spellEnd"/>
      <w:r w:rsidRPr="0039527A">
        <w:t xml:space="preserve">, I. </w:t>
      </w:r>
      <w:proofErr w:type="spellStart"/>
      <w:r w:rsidRPr="0039527A">
        <w:t>Sutskever</w:t>
      </w:r>
      <w:proofErr w:type="spellEnd"/>
      <w:r w:rsidRPr="0039527A">
        <w:t xml:space="preserve">, and G. E. Hinton, “ImageNet classification with deep convolutional neural networks,” </w:t>
      </w:r>
      <w:proofErr w:type="spellStart"/>
      <w:r w:rsidRPr="0039527A">
        <w:rPr>
          <w:i/>
          <w:iCs/>
        </w:rPr>
        <w:t>Commun</w:t>
      </w:r>
      <w:proofErr w:type="spellEnd"/>
      <w:r w:rsidRPr="0039527A">
        <w:rPr>
          <w:i/>
          <w:iCs/>
        </w:rPr>
        <w:t>. ACM</w:t>
      </w:r>
      <w:r w:rsidRPr="0039527A">
        <w:t xml:space="preserve">, vol. 60, no. 6, 2017, </w:t>
      </w:r>
      <w:proofErr w:type="spellStart"/>
      <w:r w:rsidRPr="0039527A">
        <w:t>doi</w:t>
      </w:r>
      <w:proofErr w:type="spellEnd"/>
      <w:r w:rsidRPr="0039527A">
        <w:t xml:space="preserve">: 10.1145/3065386. </w:t>
      </w:r>
    </w:p>
    <w:p w14:paraId="5A003638" w14:textId="77777777" w:rsidR="0039527A" w:rsidRPr="0039527A" w:rsidRDefault="0039527A" w:rsidP="000269E4">
      <w:pPr>
        <w:pStyle w:val="NormalWeb"/>
        <w:jc w:val="both"/>
      </w:pPr>
      <w:r w:rsidRPr="0039527A">
        <w:t xml:space="preserve">[9] O. </w:t>
      </w:r>
      <w:proofErr w:type="spellStart"/>
      <w:r w:rsidRPr="0039527A">
        <w:t>Gervasi</w:t>
      </w:r>
      <w:proofErr w:type="spellEnd"/>
      <w:r w:rsidRPr="0039527A">
        <w:t xml:space="preserve">, V. </w:t>
      </w:r>
      <w:proofErr w:type="spellStart"/>
      <w:r w:rsidRPr="0039527A">
        <w:t>Franzoni</w:t>
      </w:r>
      <w:proofErr w:type="spellEnd"/>
      <w:r w:rsidRPr="0039527A">
        <w:t xml:space="preserve">, M. </w:t>
      </w:r>
      <w:proofErr w:type="spellStart"/>
      <w:r w:rsidRPr="0039527A">
        <w:t>Riganelli</w:t>
      </w:r>
      <w:proofErr w:type="spellEnd"/>
      <w:r w:rsidRPr="0039527A">
        <w:t xml:space="preserve">, and S. Tasso, “Automating facial emotion recognition,” </w:t>
      </w:r>
      <w:r w:rsidRPr="0039527A">
        <w:rPr>
          <w:i/>
          <w:iCs/>
        </w:rPr>
        <w:t xml:space="preserve">Web </w:t>
      </w:r>
      <w:proofErr w:type="spellStart"/>
      <w:r w:rsidRPr="0039527A">
        <w:rPr>
          <w:i/>
          <w:iCs/>
        </w:rPr>
        <w:t>Intell</w:t>
      </w:r>
      <w:proofErr w:type="spellEnd"/>
      <w:r w:rsidRPr="0039527A">
        <w:rPr>
          <w:i/>
          <w:iCs/>
        </w:rPr>
        <w:t>.</w:t>
      </w:r>
      <w:r w:rsidRPr="0039527A">
        <w:t xml:space="preserve">, vol. 17, no. 1, 2019, </w:t>
      </w:r>
      <w:proofErr w:type="spellStart"/>
      <w:r w:rsidRPr="0039527A">
        <w:t>doi</w:t>
      </w:r>
      <w:proofErr w:type="spellEnd"/>
      <w:r w:rsidRPr="0039527A">
        <w:t xml:space="preserve">: 10.3233/WEB-190397. </w:t>
      </w:r>
    </w:p>
    <w:p w14:paraId="552CEA6B" w14:textId="77777777" w:rsidR="0039527A" w:rsidRPr="0039527A" w:rsidRDefault="0039527A" w:rsidP="000269E4">
      <w:pPr>
        <w:pStyle w:val="NormalWeb"/>
        <w:jc w:val="both"/>
      </w:pPr>
      <w:r w:rsidRPr="0039527A">
        <w:t xml:space="preserve">[10] M. M. Taghi Zadeh, M. Imani, and B. Majidi, “Fast Facial emotion recognition Using Convolutional Neural Networks and Gabor Filters,” in </w:t>
      </w:r>
      <w:r w:rsidRPr="0039527A">
        <w:rPr>
          <w:i/>
          <w:iCs/>
        </w:rPr>
        <w:t>2019 IEEE 5th Conference on Knowledge Based Engineering and Innovation, KBEI 2019</w:t>
      </w:r>
      <w:r w:rsidRPr="0039527A">
        <w:t xml:space="preserve">, 2019, </w:t>
      </w:r>
      <w:proofErr w:type="spellStart"/>
      <w:r w:rsidRPr="0039527A">
        <w:t>doi</w:t>
      </w:r>
      <w:proofErr w:type="spellEnd"/>
      <w:r w:rsidRPr="0039527A">
        <w:t xml:space="preserve">: 10.1109/KBEI.2019.8734943. </w:t>
      </w:r>
    </w:p>
    <w:p w14:paraId="3729F02D" w14:textId="77777777" w:rsidR="0039527A" w:rsidRPr="0039527A" w:rsidRDefault="0039527A" w:rsidP="000269E4">
      <w:pPr>
        <w:pStyle w:val="NormalWeb"/>
        <w:jc w:val="both"/>
      </w:pPr>
      <w:r w:rsidRPr="0039527A">
        <w:t xml:space="preserve">[11] E. Pranav, S. Kamal, C. Satheesh Chandran, and M. H. </w:t>
      </w:r>
      <w:proofErr w:type="spellStart"/>
      <w:r w:rsidRPr="0039527A">
        <w:t>Supriya</w:t>
      </w:r>
      <w:proofErr w:type="spellEnd"/>
      <w:r w:rsidRPr="0039527A">
        <w:t xml:space="preserve">, “Facial Emotion Recognition Using Deep Convolutional Neural Network,” in </w:t>
      </w:r>
      <w:r w:rsidRPr="0039527A">
        <w:rPr>
          <w:i/>
          <w:iCs/>
        </w:rPr>
        <w:t>2020 6th International Conference on Advanced Computing and Communication Systems, ICACCS 2020</w:t>
      </w:r>
      <w:r w:rsidRPr="0039527A">
        <w:t xml:space="preserve">, 2020, </w:t>
      </w:r>
      <w:proofErr w:type="spellStart"/>
      <w:r w:rsidRPr="0039527A">
        <w:t>doi</w:t>
      </w:r>
      <w:proofErr w:type="spellEnd"/>
      <w:r w:rsidRPr="0039527A">
        <w:t xml:space="preserve">: 10.1109/ICACCS48705.2020.9074302. </w:t>
      </w:r>
    </w:p>
    <w:p w14:paraId="5EEFB800" w14:textId="77777777" w:rsidR="0039527A" w:rsidRPr="0039527A" w:rsidRDefault="0039527A" w:rsidP="000269E4">
      <w:pPr>
        <w:pStyle w:val="NormalWeb"/>
        <w:jc w:val="both"/>
      </w:pPr>
      <w:r w:rsidRPr="0039527A">
        <w:t xml:space="preserve">[12] I. J. Goodfellow </w:t>
      </w:r>
      <w:r w:rsidRPr="0039527A">
        <w:rPr>
          <w:i/>
          <w:iCs/>
        </w:rPr>
        <w:t>et al.</w:t>
      </w:r>
      <w:r w:rsidRPr="0039527A">
        <w:t xml:space="preserve">, “Challenges in representation learning: A report on three machine learning contests,” </w:t>
      </w:r>
      <w:r w:rsidRPr="0039527A">
        <w:rPr>
          <w:i/>
          <w:iCs/>
        </w:rPr>
        <w:t>Neural Networks</w:t>
      </w:r>
      <w:r w:rsidRPr="0039527A">
        <w:t xml:space="preserve">, vol. 64, 2015, </w:t>
      </w:r>
      <w:proofErr w:type="spellStart"/>
      <w:r w:rsidRPr="0039527A">
        <w:t>doi</w:t>
      </w:r>
      <w:proofErr w:type="spellEnd"/>
      <w:r w:rsidRPr="0039527A">
        <w:t xml:space="preserve">: 10.1016/j.neunet.2014.09.005. </w:t>
      </w:r>
    </w:p>
    <w:p w14:paraId="4E4AE7CE" w14:textId="77777777" w:rsidR="004E6A03" w:rsidRDefault="004E6A03" w:rsidP="000269E4">
      <w:pPr>
        <w:pStyle w:val="NormalWeb"/>
        <w:jc w:val="both"/>
      </w:pPr>
    </w:p>
    <w:p w14:paraId="2CA456AE" w14:textId="2AABBAC1" w:rsidR="00270F9B" w:rsidRDefault="0039527A" w:rsidP="000269E4">
      <w:pPr>
        <w:pStyle w:val="NormalWeb"/>
        <w:jc w:val="both"/>
      </w:pPr>
      <w:r w:rsidRPr="0039527A">
        <w:t xml:space="preserve">[13] Y. </w:t>
      </w:r>
      <w:proofErr w:type="spellStart"/>
      <w:r w:rsidRPr="0039527A">
        <w:t>LeCun</w:t>
      </w:r>
      <w:proofErr w:type="spellEnd"/>
      <w:r w:rsidRPr="0039527A">
        <w:t xml:space="preserve">, L. </w:t>
      </w:r>
      <w:proofErr w:type="spellStart"/>
      <w:r w:rsidRPr="0039527A">
        <w:t>Bottou</w:t>
      </w:r>
      <w:proofErr w:type="spellEnd"/>
      <w:r w:rsidRPr="0039527A">
        <w:t xml:space="preserve">, Y. </w:t>
      </w:r>
      <w:proofErr w:type="spellStart"/>
      <w:r w:rsidRPr="0039527A">
        <w:t>Bengio</w:t>
      </w:r>
      <w:proofErr w:type="spellEnd"/>
      <w:r w:rsidRPr="0039527A">
        <w:t xml:space="preserve">, and P. Haffner, “Gradient- based learning applied to document recognition,” </w:t>
      </w:r>
      <w:r w:rsidRPr="0039527A">
        <w:rPr>
          <w:i/>
          <w:iCs/>
        </w:rPr>
        <w:t>Proc. IEEE</w:t>
      </w:r>
      <w:r w:rsidRPr="0039527A">
        <w:t xml:space="preserve">, vol. 86, no. 11, 1998, </w:t>
      </w:r>
      <w:proofErr w:type="spellStart"/>
      <w:r w:rsidRPr="0039527A">
        <w:t>doi</w:t>
      </w:r>
      <w:proofErr w:type="spellEnd"/>
      <w:r w:rsidRPr="0039527A">
        <w:t xml:space="preserve">: 10.1109/5.726791. </w:t>
      </w:r>
    </w:p>
    <w:p w14:paraId="6964C734" w14:textId="4CB3E6A6" w:rsidR="00611EAD" w:rsidRDefault="00611EAD" w:rsidP="000269E4">
      <w:pPr>
        <w:pStyle w:val="NormalWeb"/>
        <w:jc w:val="both"/>
      </w:pPr>
      <w:r w:rsidRPr="00611EAD">
        <w:t xml:space="preserve">[14] P. </w:t>
      </w:r>
      <w:proofErr w:type="spellStart"/>
      <w:r w:rsidRPr="00611EAD">
        <w:t>Ecman</w:t>
      </w:r>
      <w:proofErr w:type="spellEnd"/>
      <w:r w:rsidRPr="00611EAD">
        <w:t xml:space="preserve">, “Micro Expressions,” 2017. [Online]. Available: https://www.slideserve.com/tyrell/micro expressions </w:t>
      </w:r>
    </w:p>
    <w:p w14:paraId="293AA10F" w14:textId="77777777" w:rsidR="000269E4" w:rsidRPr="000269E4" w:rsidRDefault="000269E4" w:rsidP="000269E4">
      <w:pPr>
        <w:pStyle w:val="NormalWeb"/>
        <w:jc w:val="both"/>
      </w:pPr>
      <w:r w:rsidRPr="000269E4">
        <w:t xml:space="preserve">[15] J. Xia, F. </w:t>
      </w:r>
      <w:proofErr w:type="spellStart"/>
      <w:r w:rsidRPr="000269E4">
        <w:t>Xie</w:t>
      </w:r>
      <w:proofErr w:type="spellEnd"/>
      <w:r w:rsidRPr="000269E4">
        <w:t xml:space="preserve">, Y. Zhang, and C. Caulfield, “Artificial intelligence and data mining: Algorithms and applications,” 2013. </w:t>
      </w:r>
    </w:p>
    <w:p w14:paraId="22BA60A7" w14:textId="6A7F852B" w:rsidR="000269E4" w:rsidRDefault="000269E4" w:rsidP="000269E4">
      <w:pPr>
        <w:pStyle w:val="NormalWeb"/>
        <w:jc w:val="both"/>
      </w:pPr>
      <w:r w:rsidRPr="000269E4">
        <w:t xml:space="preserve">[16] Y. Zhang, S. </w:t>
      </w:r>
      <w:proofErr w:type="spellStart"/>
      <w:r w:rsidRPr="000269E4">
        <w:t>Balochian</w:t>
      </w:r>
      <w:proofErr w:type="spellEnd"/>
      <w:r w:rsidRPr="000269E4">
        <w:t xml:space="preserve">, P. Agarwal, V. Bhatnagar, and O. J. </w:t>
      </w:r>
      <w:proofErr w:type="spellStart"/>
      <w:r w:rsidRPr="000269E4">
        <w:t>Housheya</w:t>
      </w:r>
      <w:proofErr w:type="spellEnd"/>
      <w:r w:rsidRPr="000269E4">
        <w:t xml:space="preserve">, “Artificial intelligence and its applications,” 2014. </w:t>
      </w:r>
    </w:p>
    <w:p w14:paraId="3A43A992" w14:textId="77777777" w:rsidR="00525126" w:rsidRPr="00525126" w:rsidRDefault="00525126" w:rsidP="00525126">
      <w:pPr>
        <w:pStyle w:val="NormalWeb"/>
        <w:jc w:val="both"/>
      </w:pPr>
      <w:r>
        <w:rPr>
          <w:rFonts w:ascii="NimbusRomNo9L" w:hAnsi="NimbusRomNo9L"/>
          <w:sz w:val="16"/>
          <w:szCs w:val="16"/>
        </w:rPr>
        <w:lastRenderedPageBreak/>
        <w:t>[</w:t>
      </w:r>
      <w:r w:rsidRPr="00525126">
        <w:t xml:space="preserve">17] O. Arriaga, M. </w:t>
      </w:r>
      <w:proofErr w:type="spellStart"/>
      <w:r w:rsidRPr="00525126">
        <w:t>Valdenegro</w:t>
      </w:r>
      <w:proofErr w:type="spellEnd"/>
      <w:r w:rsidRPr="00525126">
        <w:t xml:space="preserve">-Toro, and P. </w:t>
      </w:r>
      <w:proofErr w:type="spellStart"/>
      <w:r w:rsidRPr="00525126">
        <w:t>Plo</w:t>
      </w:r>
      <w:proofErr w:type="spellEnd"/>
      <w:r w:rsidRPr="00525126">
        <w:t xml:space="preserve"> ̈ger, “Real-time convolutional neural networks for emotion and gender classification,” </w:t>
      </w:r>
      <w:proofErr w:type="spellStart"/>
      <w:r w:rsidRPr="00525126">
        <w:rPr>
          <w:i/>
          <w:iCs/>
        </w:rPr>
        <w:t>arXiv</w:t>
      </w:r>
      <w:proofErr w:type="spellEnd"/>
      <w:r w:rsidRPr="00525126">
        <w:rPr>
          <w:i/>
          <w:iCs/>
        </w:rPr>
        <w:t xml:space="preserve"> preprint arXiv:1710.07557</w:t>
      </w:r>
      <w:r w:rsidRPr="00525126">
        <w:t xml:space="preserve">, 2017. </w:t>
      </w:r>
    </w:p>
    <w:p w14:paraId="50CD1AEF" w14:textId="77777777" w:rsidR="00525126" w:rsidRPr="00525126" w:rsidRDefault="00525126" w:rsidP="00525126">
      <w:pPr>
        <w:pStyle w:val="NormalWeb"/>
        <w:jc w:val="both"/>
      </w:pPr>
      <w:r w:rsidRPr="00525126">
        <w:t>[18] A. Ahmad, “</w:t>
      </w:r>
      <w:proofErr w:type="spellStart"/>
      <w:r w:rsidRPr="00525126">
        <w:t>Mengenal</w:t>
      </w:r>
      <w:proofErr w:type="spellEnd"/>
      <w:r w:rsidRPr="00525126">
        <w:t xml:space="preserve"> </w:t>
      </w:r>
      <w:proofErr w:type="spellStart"/>
      <w:r w:rsidRPr="00525126">
        <w:t>Articial</w:t>
      </w:r>
      <w:proofErr w:type="spellEnd"/>
      <w:r w:rsidRPr="00525126">
        <w:t xml:space="preserve"> Intelligence, </w:t>
      </w:r>
      <w:proofErr w:type="spellStart"/>
      <w:r w:rsidRPr="00525126">
        <w:t>MachineLearning</w:t>
      </w:r>
      <w:proofErr w:type="spellEnd"/>
      <w:r w:rsidRPr="00525126">
        <w:t xml:space="preserve">, Neural Network, dan Deep Learning,” </w:t>
      </w:r>
      <w:r w:rsidRPr="00525126">
        <w:rPr>
          <w:i/>
          <w:iCs/>
        </w:rPr>
        <w:t xml:space="preserve">Yayasan </w:t>
      </w:r>
      <w:proofErr w:type="spellStart"/>
      <w:r w:rsidRPr="00525126">
        <w:rPr>
          <w:i/>
          <w:iCs/>
        </w:rPr>
        <w:t>Cahaya</w:t>
      </w:r>
      <w:proofErr w:type="spellEnd"/>
      <w:r w:rsidRPr="00525126">
        <w:rPr>
          <w:i/>
          <w:iCs/>
        </w:rPr>
        <w:t xml:space="preserve"> Islam, </w:t>
      </w:r>
      <w:proofErr w:type="spellStart"/>
      <w:r w:rsidRPr="00525126">
        <w:rPr>
          <w:i/>
          <w:iCs/>
        </w:rPr>
        <w:t>Jurnal</w:t>
      </w:r>
      <w:proofErr w:type="spellEnd"/>
      <w:r w:rsidRPr="00525126">
        <w:rPr>
          <w:i/>
          <w:iCs/>
        </w:rPr>
        <w:t xml:space="preserve"> </w:t>
      </w:r>
      <w:proofErr w:type="spellStart"/>
      <w:r w:rsidRPr="00525126">
        <w:rPr>
          <w:i/>
          <w:iCs/>
        </w:rPr>
        <w:t>Teknologi</w:t>
      </w:r>
      <w:proofErr w:type="spellEnd"/>
      <w:r w:rsidRPr="00525126">
        <w:rPr>
          <w:i/>
          <w:iCs/>
        </w:rPr>
        <w:t xml:space="preserve"> Indonesia</w:t>
      </w:r>
      <w:r w:rsidRPr="00525126">
        <w:t xml:space="preserve">, 2017. </w:t>
      </w:r>
    </w:p>
    <w:p w14:paraId="678F14F2" w14:textId="77777777" w:rsidR="00525126" w:rsidRPr="00525126" w:rsidRDefault="00525126" w:rsidP="00525126">
      <w:pPr>
        <w:pStyle w:val="NormalWeb"/>
        <w:jc w:val="both"/>
      </w:pPr>
      <w:r w:rsidRPr="00525126">
        <w:t xml:space="preserve">[19] K. </w:t>
      </w:r>
      <w:proofErr w:type="spellStart"/>
      <w:r w:rsidRPr="00525126">
        <w:t>Simonyan</w:t>
      </w:r>
      <w:proofErr w:type="spellEnd"/>
      <w:r w:rsidRPr="00525126">
        <w:t xml:space="preserve"> and A. Zisserman, “Two-stream convolutional networks for action recognition in videos,” in </w:t>
      </w:r>
      <w:r w:rsidRPr="00525126">
        <w:rPr>
          <w:i/>
          <w:iCs/>
        </w:rPr>
        <w:t>Advances in Neural Information Processing Systems</w:t>
      </w:r>
      <w:r w:rsidRPr="00525126">
        <w:t xml:space="preserve">, 2014. </w:t>
      </w:r>
    </w:p>
    <w:p w14:paraId="772364BF" w14:textId="77777777" w:rsidR="00525126" w:rsidRPr="00525126" w:rsidRDefault="00525126" w:rsidP="00525126">
      <w:pPr>
        <w:pStyle w:val="NormalWeb"/>
        <w:jc w:val="both"/>
      </w:pPr>
      <w:r w:rsidRPr="00525126">
        <w:t xml:space="preserve">[20] M. </w:t>
      </w:r>
      <w:proofErr w:type="spellStart"/>
      <w:r w:rsidRPr="00525126">
        <w:t>Paindavoine</w:t>
      </w:r>
      <w:proofErr w:type="spellEnd"/>
      <w:r w:rsidRPr="00525126">
        <w:t xml:space="preserve">, J. Dubois, and P. Musa, “Neuro-inspired smart image sensor: </w:t>
      </w:r>
      <w:proofErr w:type="spellStart"/>
      <w:r w:rsidRPr="00525126">
        <w:t>analog</w:t>
      </w:r>
      <w:proofErr w:type="spellEnd"/>
      <w:r w:rsidRPr="00525126">
        <w:t xml:space="preserve"> </w:t>
      </w:r>
      <w:proofErr w:type="spellStart"/>
      <w:r w:rsidRPr="00525126">
        <w:t>Hmax</w:t>
      </w:r>
      <w:proofErr w:type="spellEnd"/>
      <w:r w:rsidRPr="00525126">
        <w:t xml:space="preserve"> implementation,” </w:t>
      </w:r>
      <w:r w:rsidRPr="00525126">
        <w:rPr>
          <w:i/>
          <w:iCs/>
        </w:rPr>
        <w:t>Image Sensors and Imaging Systems 2015</w:t>
      </w:r>
      <w:r w:rsidRPr="00525126">
        <w:t xml:space="preserve">, vol. 9403, p. 94030J, 2015. </w:t>
      </w:r>
    </w:p>
    <w:p w14:paraId="23DCF59D" w14:textId="77777777" w:rsidR="00525126" w:rsidRPr="00525126" w:rsidRDefault="00525126" w:rsidP="00525126">
      <w:pPr>
        <w:pStyle w:val="NormalWeb"/>
        <w:jc w:val="both"/>
      </w:pPr>
      <w:r w:rsidRPr="00525126">
        <w:t>[21] J.T.Springenberg,A.Dosovitskiy,T.Brox,andM.</w:t>
      </w:r>
      <w:proofErr w:type="spellStart"/>
      <w:r w:rsidRPr="00525126">
        <w:t>Riedmiller</w:t>
      </w:r>
      <w:proofErr w:type="spellEnd"/>
      <w:r w:rsidRPr="00525126">
        <w:t xml:space="preserve">,“Striving for simplicity: The all convolutional net,” in </w:t>
      </w:r>
      <w:r w:rsidRPr="00525126">
        <w:rPr>
          <w:i/>
          <w:iCs/>
        </w:rPr>
        <w:t xml:space="preserve">3rd International Con- </w:t>
      </w:r>
      <w:proofErr w:type="spellStart"/>
      <w:r w:rsidRPr="00525126">
        <w:rPr>
          <w:i/>
          <w:iCs/>
        </w:rPr>
        <w:t>ference</w:t>
      </w:r>
      <w:proofErr w:type="spellEnd"/>
      <w:r w:rsidRPr="00525126">
        <w:rPr>
          <w:i/>
          <w:iCs/>
        </w:rPr>
        <w:t xml:space="preserve"> on Learning Representations, ICLR 2015 - Workshop Track Proceedings</w:t>
      </w:r>
      <w:r w:rsidRPr="00525126">
        <w:t xml:space="preserve">, 2015. </w:t>
      </w:r>
    </w:p>
    <w:p w14:paraId="767459D5" w14:textId="7B0D1195" w:rsidR="000269E4" w:rsidRDefault="00525126" w:rsidP="000269E4">
      <w:pPr>
        <w:pStyle w:val="NormalWeb"/>
        <w:jc w:val="both"/>
      </w:pPr>
      <w:r w:rsidRPr="00525126">
        <w:t xml:space="preserve">[22] M. Liu, S. Li, S. Shan, R. Wang, and X. Chen, “Deeply learning deformable facial action parts model for dynamic expression analysis,” in </w:t>
      </w:r>
      <w:r w:rsidRPr="00525126">
        <w:rPr>
          <w:i/>
          <w:iCs/>
        </w:rPr>
        <w:t>Lecture Notes in Computer Science (including subseries Lecture Notes in Artificial Intelligence and Lecture Notes in Bioinformatics)</w:t>
      </w:r>
      <w:r w:rsidRPr="00525126">
        <w:t xml:space="preserve">, vol. 9006, 2015, pp. 143–157. </w:t>
      </w:r>
    </w:p>
    <w:p w14:paraId="2661B533" w14:textId="0F2E37FA" w:rsidR="004C4087" w:rsidRDefault="00020F83" w:rsidP="000269E4">
      <w:pPr>
        <w:pStyle w:val="NormalWeb"/>
        <w:jc w:val="both"/>
      </w:pPr>
      <w:r>
        <w:t>[23] K. Liu, M. Zhang, and Z. Pan, “Facial Expression Recognition with CNN Ensemble,” in Proceedings - 2016 International Conference on Cyberworlds, CW 2016, 2016.</w:t>
      </w:r>
    </w:p>
    <w:p w14:paraId="1510DAB6" w14:textId="03183346" w:rsidR="00020F83" w:rsidRDefault="00020F83" w:rsidP="000269E4">
      <w:pPr>
        <w:pStyle w:val="NormalWeb"/>
        <w:jc w:val="both"/>
      </w:pPr>
      <w:r>
        <w:t xml:space="preserve">[24] S. </w:t>
      </w:r>
      <w:proofErr w:type="spellStart"/>
      <w:r>
        <w:t>Minaee</w:t>
      </w:r>
      <w:proofErr w:type="spellEnd"/>
      <w:r>
        <w:t xml:space="preserve"> and A. </w:t>
      </w:r>
      <w:proofErr w:type="spellStart"/>
      <w:r>
        <w:t>Abdolrashidi</w:t>
      </w:r>
      <w:proofErr w:type="spellEnd"/>
      <w:r>
        <w:t xml:space="preserve">, “Deep-emotion: facial expression recognition using attentional convolutional network,” </w:t>
      </w:r>
      <w:proofErr w:type="spellStart"/>
      <w:r>
        <w:t>arXiv</w:t>
      </w:r>
      <w:proofErr w:type="spellEnd"/>
      <w:r>
        <w:t xml:space="preserve">. 2019, </w:t>
      </w:r>
      <w:proofErr w:type="spellStart"/>
      <w:r>
        <w:t>doi</w:t>
      </w:r>
      <w:proofErr w:type="spellEnd"/>
      <w:r>
        <w:t>: 10.3390/s21093046.</w:t>
      </w:r>
    </w:p>
    <w:p w14:paraId="4CAEF799" w14:textId="3D8843C4" w:rsidR="00020F83" w:rsidRDefault="00020F83" w:rsidP="000269E4">
      <w:pPr>
        <w:pStyle w:val="NormalWeb"/>
        <w:jc w:val="both"/>
      </w:pPr>
      <w:r>
        <w:t xml:space="preserve"> [25] R. T. Ionescu, M. Popescu, and C. </w:t>
      </w:r>
      <w:proofErr w:type="spellStart"/>
      <w:r>
        <w:t>Grozea</w:t>
      </w:r>
      <w:proofErr w:type="spellEnd"/>
      <w:r>
        <w:t xml:space="preserve">, “Local Learning to Improve Bag of Visual Words Model for Facial Expression Recognition,” Work. challenges Represent. Learn. ICML, 2013. </w:t>
      </w:r>
    </w:p>
    <w:p w14:paraId="6FC34D87" w14:textId="222F801D" w:rsidR="00020F83" w:rsidRDefault="00020F83" w:rsidP="000269E4">
      <w:pPr>
        <w:pStyle w:val="NormalWeb"/>
        <w:jc w:val="both"/>
      </w:pPr>
      <w:r>
        <w:t xml:space="preserve">[26] M. I. Georgescu, R. T. Ionescu, and M. Popescu, “Local learning with deep and handcrafted features for facial expression </w:t>
      </w:r>
      <w:r>
        <w:t xml:space="preserve">recognition,” IEEE Access, vol. 7, 2019, </w:t>
      </w:r>
      <w:proofErr w:type="spellStart"/>
      <w:r>
        <w:t>doi</w:t>
      </w:r>
      <w:proofErr w:type="spellEnd"/>
      <w:r>
        <w:t xml:space="preserve">: 10.1109/ACCESS.2019.2917266. </w:t>
      </w:r>
    </w:p>
    <w:p w14:paraId="6F766AC1" w14:textId="38811FF6" w:rsidR="00020F83" w:rsidRDefault="00020F83" w:rsidP="000269E4">
      <w:pPr>
        <w:pStyle w:val="NormalWeb"/>
        <w:jc w:val="both"/>
      </w:pPr>
      <w:r>
        <w:t xml:space="preserve">[27] P. Giannopoulos, I. </w:t>
      </w:r>
      <w:proofErr w:type="spellStart"/>
      <w:r>
        <w:t>Perikos</w:t>
      </w:r>
      <w:proofErr w:type="spellEnd"/>
      <w:r>
        <w:t xml:space="preserve">, and I. </w:t>
      </w:r>
      <w:proofErr w:type="spellStart"/>
      <w:r>
        <w:t>Hatzilygeroudis</w:t>
      </w:r>
      <w:proofErr w:type="spellEnd"/>
      <w:r>
        <w:t xml:space="preserve">, “Deep learning approaches for facial emotion recognition: A case study on FER-2013,” in Smart Innovation, Systems and Technologies, 2018, vol. 85, </w:t>
      </w:r>
      <w:proofErr w:type="spellStart"/>
      <w:r>
        <w:t>doi</w:t>
      </w:r>
      <w:proofErr w:type="spellEnd"/>
      <w:r>
        <w:t xml:space="preserve">: 10.1007/978-3-319-66790-4_1. </w:t>
      </w:r>
    </w:p>
    <w:p w14:paraId="387A2C77" w14:textId="158A3C59" w:rsidR="00020F83" w:rsidRDefault="00020F83" w:rsidP="000269E4">
      <w:pPr>
        <w:pStyle w:val="NormalWeb"/>
        <w:jc w:val="both"/>
      </w:pPr>
      <w:r>
        <w:t xml:space="preserve">[28] A. </w:t>
      </w:r>
      <w:proofErr w:type="spellStart"/>
      <w:r>
        <w:t>Mollahosseini</w:t>
      </w:r>
      <w:proofErr w:type="spellEnd"/>
      <w:r>
        <w:t xml:space="preserve">, D. Chan, and M. H. </w:t>
      </w:r>
      <w:proofErr w:type="spellStart"/>
      <w:r>
        <w:t>Mahoor</w:t>
      </w:r>
      <w:proofErr w:type="spellEnd"/>
      <w:r>
        <w:t xml:space="preserve">, “Going deeper in facial expression recognition using deep neural networks,” in 2016 IEEE Winter Conference on Applications of Computer Vision, WACV 2016, 2016, </w:t>
      </w:r>
      <w:proofErr w:type="spellStart"/>
      <w:r>
        <w:t>doi</w:t>
      </w:r>
      <w:proofErr w:type="spellEnd"/>
      <w:r>
        <w:t xml:space="preserve">: 10.1109/WACV.2016.7477450. </w:t>
      </w:r>
    </w:p>
    <w:p w14:paraId="62FEF30B" w14:textId="685D3BAA" w:rsidR="00020F83" w:rsidRDefault="00020F83" w:rsidP="000269E4">
      <w:pPr>
        <w:pStyle w:val="NormalWeb"/>
        <w:jc w:val="both"/>
      </w:pPr>
      <w:r>
        <w:t xml:space="preserve">[29] Y. Tang, “Deep learning using linear support vector machines,” </w:t>
      </w:r>
      <w:proofErr w:type="spellStart"/>
      <w:r>
        <w:t>arXiv</w:t>
      </w:r>
      <w:proofErr w:type="spellEnd"/>
      <w:r>
        <w:t xml:space="preserve">, vol. 1306.0239, 2013. </w:t>
      </w:r>
    </w:p>
    <w:p w14:paraId="5A17CC4C" w14:textId="75E199B2" w:rsidR="00020F83" w:rsidRDefault="00020F83" w:rsidP="000269E4">
      <w:pPr>
        <w:pStyle w:val="NormalWeb"/>
        <w:jc w:val="both"/>
      </w:pPr>
      <w:r>
        <w:t xml:space="preserve">[30] and S. Z. Shi, Jiawei, “Learning to Amend Facial Expression Representation via De-albino and Affinity,” </w:t>
      </w:r>
      <w:proofErr w:type="spellStart"/>
      <w:r>
        <w:t>arXiv</w:t>
      </w:r>
      <w:proofErr w:type="spellEnd"/>
      <w:r>
        <w:t xml:space="preserve">, vol. 2103.10189, 2021. </w:t>
      </w:r>
    </w:p>
    <w:p w14:paraId="66D13D94" w14:textId="1DEE0224" w:rsidR="00020F83" w:rsidRDefault="00020F83" w:rsidP="000269E4">
      <w:pPr>
        <w:pStyle w:val="NormalWeb"/>
        <w:jc w:val="both"/>
      </w:pPr>
      <w:r>
        <w:t xml:space="preserve">[31] and M. K. </w:t>
      </w:r>
      <w:proofErr w:type="spellStart"/>
      <w:r>
        <w:t>Pramerdorfer</w:t>
      </w:r>
      <w:proofErr w:type="spellEnd"/>
      <w:r>
        <w:t xml:space="preserve">, Christopher, “Facial expression recognition using convolutional neural networks: state of the art,” </w:t>
      </w:r>
      <w:proofErr w:type="spellStart"/>
      <w:r>
        <w:t>arXiv</w:t>
      </w:r>
      <w:proofErr w:type="spellEnd"/>
      <w:r>
        <w:t>, vol. 1612.02903, 2016.</w:t>
      </w:r>
    </w:p>
    <w:p w14:paraId="6F719365" w14:textId="23030EC0" w:rsidR="000269E4" w:rsidRDefault="00270F9B" w:rsidP="000269E4">
      <w:pPr>
        <w:pStyle w:val="NormalWeb"/>
        <w:jc w:val="both"/>
      </w:pPr>
      <w:r>
        <w:t xml:space="preserve">[32] A. </w:t>
      </w:r>
      <w:proofErr w:type="spellStart"/>
      <w:r>
        <w:t>Handa</w:t>
      </w:r>
      <w:proofErr w:type="spellEnd"/>
      <w:r>
        <w:t>, R. Agarwal and N. Kohli, "Article: Incremental approach for multi-modal face expression recognition system using deep neural networks Journal: International Journal of Computational Vision and Robotics (IJCVR) 2021 Vol.11 No.1 pp.1 - 20.</w:t>
      </w:r>
    </w:p>
    <w:p w14:paraId="677B9332" w14:textId="7D13A8F4" w:rsidR="00270F9B" w:rsidRDefault="00270F9B" w:rsidP="000269E4">
      <w:pPr>
        <w:pStyle w:val="NormalWeb"/>
        <w:jc w:val="both"/>
      </w:pPr>
      <w:r>
        <w:t xml:space="preserve">[33] A. Saravanan, G. </w:t>
      </w:r>
      <w:proofErr w:type="spellStart"/>
      <w:r>
        <w:t>Perichetla</w:t>
      </w:r>
      <w:proofErr w:type="spellEnd"/>
      <w:r>
        <w:t xml:space="preserve"> and K. Gayathri, “Facial Emotion Recognition using Convolutional Neural Networks,” Arxiv.org, 2019. [Online]. Available: https://arxiv.org/pdf/1910.05602.pdf. [Accessed: 12- Oct2019].</w:t>
      </w:r>
    </w:p>
    <w:p w14:paraId="6167923D" w14:textId="77777777" w:rsidR="00700FD6" w:rsidRDefault="00700FD6" w:rsidP="000269E4">
      <w:pPr>
        <w:pStyle w:val="NormalWeb"/>
        <w:jc w:val="both"/>
      </w:pPr>
      <w:r>
        <w:t xml:space="preserve">[34] M. </w:t>
      </w:r>
      <w:proofErr w:type="spellStart"/>
      <w:r>
        <w:t>Pantic</w:t>
      </w:r>
      <w:proofErr w:type="spellEnd"/>
      <w:r>
        <w:t xml:space="preserve">, M. </w:t>
      </w:r>
      <w:proofErr w:type="spellStart"/>
      <w:r>
        <w:t>Valstar</w:t>
      </w:r>
      <w:proofErr w:type="spellEnd"/>
      <w:r>
        <w:t xml:space="preserve">, R. </w:t>
      </w:r>
      <w:proofErr w:type="spellStart"/>
      <w:r>
        <w:t>Rademaker</w:t>
      </w:r>
      <w:proofErr w:type="spellEnd"/>
      <w:r>
        <w:t xml:space="preserve">, and L. Maat, “Web-based database for facial expression analysis,” in Multimedia and Expo, 2005. ICME 2005. IEEE International Conference on. IEEE, 2005, pp. 5–pp. </w:t>
      </w:r>
    </w:p>
    <w:p w14:paraId="14CB5A52" w14:textId="77777777" w:rsidR="00700FD6" w:rsidRDefault="00700FD6" w:rsidP="000269E4">
      <w:pPr>
        <w:pStyle w:val="NormalWeb"/>
        <w:jc w:val="both"/>
      </w:pPr>
      <w:r>
        <w:t xml:space="preserve">[35] M. </w:t>
      </w:r>
      <w:proofErr w:type="spellStart"/>
      <w:r>
        <w:t>Valstar</w:t>
      </w:r>
      <w:proofErr w:type="spellEnd"/>
      <w:r>
        <w:t xml:space="preserve"> and M. </w:t>
      </w:r>
      <w:proofErr w:type="spellStart"/>
      <w:r>
        <w:t>Pantic</w:t>
      </w:r>
      <w:proofErr w:type="spellEnd"/>
      <w:r>
        <w:t xml:space="preserve">, “Induced disgust, happiness and surprise: an addition to the mmi facial expression database,” in Proc. 3rd Intern. Workshop on EMOTION (satellite of LREC): Corpora for Research on Emotion and Affect, 2010, p. 65. </w:t>
      </w:r>
    </w:p>
    <w:p w14:paraId="46D9D296" w14:textId="77777777" w:rsidR="00700FD6" w:rsidRDefault="00700FD6" w:rsidP="000269E4">
      <w:pPr>
        <w:pStyle w:val="NormalWeb"/>
        <w:jc w:val="both"/>
      </w:pPr>
      <w:r>
        <w:lastRenderedPageBreak/>
        <w:t xml:space="preserve">[36] M. Lyons, S. Akamatsu, M. </w:t>
      </w:r>
      <w:proofErr w:type="spellStart"/>
      <w:r>
        <w:t>Kamachi</w:t>
      </w:r>
      <w:proofErr w:type="spellEnd"/>
      <w:r>
        <w:t xml:space="preserve">, and J. </w:t>
      </w:r>
      <w:proofErr w:type="spellStart"/>
      <w:r>
        <w:t>Gyoba</w:t>
      </w:r>
      <w:proofErr w:type="spellEnd"/>
      <w:r>
        <w:t xml:space="preserve">, “Coding facial expressions with </w:t>
      </w:r>
      <w:proofErr w:type="spellStart"/>
      <w:r>
        <w:t>gabor</w:t>
      </w:r>
      <w:proofErr w:type="spellEnd"/>
      <w:r>
        <w:t xml:space="preserve"> wavelets,” in Automatic Face and Gesture Recognition, 1998. Proceedings. Third IEEE International Conference on. IEEE, 1998, pp. 200–205. </w:t>
      </w:r>
    </w:p>
    <w:p w14:paraId="54FE0E79" w14:textId="77777777" w:rsidR="00700FD6" w:rsidRDefault="00700FD6" w:rsidP="000269E4">
      <w:pPr>
        <w:pStyle w:val="NormalWeb"/>
        <w:jc w:val="both"/>
      </w:pPr>
      <w:r>
        <w:t xml:space="preserve">[37] J. M. Susskind, A. K. Anderson, and G. E. Hinton, “The </w:t>
      </w:r>
      <w:proofErr w:type="spellStart"/>
      <w:r>
        <w:t>toronto</w:t>
      </w:r>
      <w:proofErr w:type="spellEnd"/>
      <w:r>
        <w:t xml:space="preserve"> face database,” Department of Computer Science, University of Toronto, Toronto, ON, Canada, Tech. Rep, vol. 3, 2010. </w:t>
      </w:r>
    </w:p>
    <w:p w14:paraId="4C2474CA" w14:textId="77777777" w:rsidR="00700FD6" w:rsidRDefault="00700FD6" w:rsidP="000269E4">
      <w:pPr>
        <w:pStyle w:val="NormalWeb"/>
        <w:jc w:val="both"/>
      </w:pPr>
      <w:r>
        <w:t xml:space="preserve">[38] R. Gross, I. Matthews, J. Cohn, T. </w:t>
      </w:r>
      <w:proofErr w:type="spellStart"/>
      <w:r>
        <w:t>Kanade</w:t>
      </w:r>
      <w:proofErr w:type="spellEnd"/>
      <w:r>
        <w:t xml:space="preserve">, and S. Baker, “Multi-pie,” Image and Vision Computing, vol. 28, no. 5, pp. 807–813, 2010. </w:t>
      </w:r>
    </w:p>
    <w:p w14:paraId="672AACEC" w14:textId="77777777" w:rsidR="00076DDA" w:rsidRDefault="00076DDA" w:rsidP="000269E4">
      <w:pPr>
        <w:pStyle w:val="NormalWeb"/>
        <w:jc w:val="both"/>
      </w:pPr>
    </w:p>
    <w:p w14:paraId="5E27D0C6" w14:textId="422455EA" w:rsidR="00E51FDB" w:rsidRDefault="00700FD6" w:rsidP="000269E4">
      <w:pPr>
        <w:pStyle w:val="NormalWeb"/>
        <w:jc w:val="both"/>
      </w:pPr>
      <w:r>
        <w:t xml:space="preserve">[39] L. Yin, X. Wei, Y. Sun, J. Wang, and M. J. </w:t>
      </w:r>
      <w:proofErr w:type="spellStart"/>
      <w:r>
        <w:t>Rosato</w:t>
      </w:r>
      <w:proofErr w:type="spellEnd"/>
      <w:r>
        <w:t xml:space="preserve">, “A 3d facial expression database for facial </w:t>
      </w:r>
      <w:proofErr w:type="spellStart"/>
      <w:r>
        <w:t>behavior</w:t>
      </w:r>
      <w:proofErr w:type="spellEnd"/>
      <w:r>
        <w:t xml:space="preserve"> research,” in Automatic face and gesture recognition, 2006. FGR 2006. 7th international conference on. IEEE, 2006, pp. 211–216. [40] G. Zhao, X. Huang, M. </w:t>
      </w:r>
      <w:proofErr w:type="spellStart"/>
      <w:r>
        <w:t>Taini</w:t>
      </w:r>
      <w:proofErr w:type="spellEnd"/>
      <w:r>
        <w:t xml:space="preserve">, S. Z. Li, and M. </w:t>
      </w:r>
      <w:proofErr w:type="spellStart"/>
      <w:r>
        <w:t>PietikaInen</w:t>
      </w:r>
      <w:proofErr w:type="spellEnd"/>
      <w:r>
        <w:t>, “Facial ¨ expression recognition from near-infrared vid</w:t>
      </w:r>
    </w:p>
    <w:p w14:paraId="72E24B9E" w14:textId="48B6B801" w:rsidR="00157E93" w:rsidRPr="00061E02" w:rsidRDefault="00157E93" w:rsidP="00061E02">
      <w:pPr>
        <w:rPr>
          <w:rFonts w:ascii="Times New Roman" w:eastAsia="Times New Roman" w:hAnsi="Times New Roman" w:cs="Times New Roman"/>
          <w:sz w:val="24"/>
          <w:szCs w:val="24"/>
          <w:lang w:eastAsia="en-IN"/>
        </w:rPr>
      </w:pPr>
    </w:p>
    <w:sectPr w:rsidR="00157E93" w:rsidRPr="00061E02" w:rsidSect="009C2F6D">
      <w:pgSz w:w="11906" w:h="16838" w:code="9"/>
      <w:pgMar w:top="-426" w:right="698" w:bottom="1440" w:left="851"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4D0A" w14:textId="77777777" w:rsidR="00AA2B87" w:rsidRDefault="00AA2B87" w:rsidP="00F6601F">
      <w:pPr>
        <w:spacing w:after="0" w:line="240" w:lineRule="auto"/>
      </w:pPr>
      <w:r>
        <w:separator/>
      </w:r>
    </w:p>
  </w:endnote>
  <w:endnote w:type="continuationSeparator" w:id="0">
    <w:p w14:paraId="5056CF6C" w14:textId="77777777" w:rsidR="00AA2B87" w:rsidRDefault="00AA2B87" w:rsidP="00F6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Arial Rounded MT Bold">
    <w:panose1 w:val="020F0704030504030204"/>
    <w:charset w:val="4D"/>
    <w:family w:val="swiss"/>
    <w:pitch w:val="variable"/>
    <w:sig w:usb0="00000003" w:usb1="00000000" w:usb2="00000000" w:usb3="00000000" w:csb0="00000001" w:csb1="00000000"/>
  </w:font>
  <w:font w:name="Toppan Bunkyu Mincho Regular">
    <w:panose1 w:val="02020400000000000000"/>
    <w:charset w:val="80"/>
    <w:family w:val="roman"/>
    <w:notTrueType/>
    <w:pitch w:val="variable"/>
    <w:sig w:usb0="000002D7" w:usb1="2AC73C11" w:usb2="00000012" w:usb3="00000000" w:csb0="0002009F"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2098" w14:textId="77777777" w:rsidR="00AA2B87" w:rsidRDefault="00AA2B87" w:rsidP="00F6601F">
      <w:pPr>
        <w:spacing w:after="0" w:line="240" w:lineRule="auto"/>
      </w:pPr>
      <w:r>
        <w:separator/>
      </w:r>
    </w:p>
  </w:footnote>
  <w:footnote w:type="continuationSeparator" w:id="0">
    <w:p w14:paraId="755088B4" w14:textId="77777777" w:rsidR="00AA2B87" w:rsidRDefault="00AA2B87" w:rsidP="00F66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85E"/>
    <w:multiLevelType w:val="multilevel"/>
    <w:tmpl w:val="7C54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B5E91"/>
    <w:multiLevelType w:val="hybridMultilevel"/>
    <w:tmpl w:val="E2F8C5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602DD7"/>
    <w:multiLevelType w:val="multilevel"/>
    <w:tmpl w:val="B308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20936"/>
    <w:multiLevelType w:val="multilevel"/>
    <w:tmpl w:val="08E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1113"/>
    <w:multiLevelType w:val="hybridMultilevel"/>
    <w:tmpl w:val="BEB2673A"/>
    <w:lvl w:ilvl="0" w:tplc="3BEAEBFC">
      <w:start w:val="1"/>
      <w:numFmt w:val="upperLetter"/>
      <w:lvlText w:val="%1."/>
      <w:lvlJc w:val="left"/>
      <w:pPr>
        <w:ind w:left="720" w:hanging="360"/>
      </w:pPr>
      <w:rPr>
        <w:rFonts w:hint="default"/>
        <w:b/>
        <w:color w:val="161616"/>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CB2C35"/>
    <w:multiLevelType w:val="multilevel"/>
    <w:tmpl w:val="3F7A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C3BF8"/>
    <w:multiLevelType w:val="hybridMultilevel"/>
    <w:tmpl w:val="372A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332D35"/>
    <w:multiLevelType w:val="multilevel"/>
    <w:tmpl w:val="1CFE9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73204"/>
    <w:multiLevelType w:val="multilevel"/>
    <w:tmpl w:val="0458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60470"/>
    <w:multiLevelType w:val="multilevel"/>
    <w:tmpl w:val="BE92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170715">
    <w:abstractNumId w:val="7"/>
  </w:num>
  <w:num w:numId="2" w16cid:durableId="2091735449">
    <w:abstractNumId w:val="9"/>
  </w:num>
  <w:num w:numId="3" w16cid:durableId="1760981745">
    <w:abstractNumId w:val="5"/>
  </w:num>
  <w:num w:numId="4" w16cid:durableId="846014973">
    <w:abstractNumId w:val="8"/>
  </w:num>
  <w:num w:numId="5" w16cid:durableId="2101901612">
    <w:abstractNumId w:val="3"/>
  </w:num>
  <w:num w:numId="6" w16cid:durableId="1374620698">
    <w:abstractNumId w:val="2"/>
  </w:num>
  <w:num w:numId="7" w16cid:durableId="635961517">
    <w:abstractNumId w:val="4"/>
  </w:num>
  <w:num w:numId="8" w16cid:durableId="1460031227">
    <w:abstractNumId w:val="0"/>
  </w:num>
  <w:num w:numId="9" w16cid:durableId="1432358408">
    <w:abstractNumId w:val="1"/>
  </w:num>
  <w:num w:numId="10" w16cid:durableId="2131972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BC"/>
    <w:rsid w:val="00017BB2"/>
    <w:rsid w:val="00020F83"/>
    <w:rsid w:val="000269E4"/>
    <w:rsid w:val="000359E3"/>
    <w:rsid w:val="00043689"/>
    <w:rsid w:val="000551D3"/>
    <w:rsid w:val="00055ADD"/>
    <w:rsid w:val="00056930"/>
    <w:rsid w:val="00061E02"/>
    <w:rsid w:val="00076DDA"/>
    <w:rsid w:val="000A2D3E"/>
    <w:rsid w:val="000B5850"/>
    <w:rsid w:val="000B7E17"/>
    <w:rsid w:val="000D0C4D"/>
    <w:rsid w:val="000D20BC"/>
    <w:rsid w:val="000F377F"/>
    <w:rsid w:val="000F562E"/>
    <w:rsid w:val="000F605B"/>
    <w:rsid w:val="0010423B"/>
    <w:rsid w:val="00105121"/>
    <w:rsid w:val="001172EC"/>
    <w:rsid w:val="00135C31"/>
    <w:rsid w:val="00137CE3"/>
    <w:rsid w:val="00143338"/>
    <w:rsid w:val="0014715B"/>
    <w:rsid w:val="00157E93"/>
    <w:rsid w:val="00162B05"/>
    <w:rsid w:val="0017128F"/>
    <w:rsid w:val="00172DEC"/>
    <w:rsid w:val="001A58BA"/>
    <w:rsid w:val="001D6BD7"/>
    <w:rsid w:val="00212AF9"/>
    <w:rsid w:val="00222009"/>
    <w:rsid w:val="002228E2"/>
    <w:rsid w:val="0023652A"/>
    <w:rsid w:val="002409EC"/>
    <w:rsid w:val="00245817"/>
    <w:rsid w:val="002467C4"/>
    <w:rsid w:val="002531A6"/>
    <w:rsid w:val="00256A82"/>
    <w:rsid w:val="00270F9B"/>
    <w:rsid w:val="0028144C"/>
    <w:rsid w:val="00290BE3"/>
    <w:rsid w:val="002911EC"/>
    <w:rsid w:val="0029694C"/>
    <w:rsid w:val="002C126F"/>
    <w:rsid w:val="002E57E2"/>
    <w:rsid w:val="002F2B96"/>
    <w:rsid w:val="00311FDF"/>
    <w:rsid w:val="0034570E"/>
    <w:rsid w:val="00352ED5"/>
    <w:rsid w:val="0039527A"/>
    <w:rsid w:val="003B06BA"/>
    <w:rsid w:val="003B154C"/>
    <w:rsid w:val="003B2EC5"/>
    <w:rsid w:val="003B46C9"/>
    <w:rsid w:val="003C7C66"/>
    <w:rsid w:val="003D11D8"/>
    <w:rsid w:val="003D302B"/>
    <w:rsid w:val="003D5591"/>
    <w:rsid w:val="00407432"/>
    <w:rsid w:val="00410AF7"/>
    <w:rsid w:val="00417815"/>
    <w:rsid w:val="00420D79"/>
    <w:rsid w:val="00437E7A"/>
    <w:rsid w:val="00475B42"/>
    <w:rsid w:val="0048148F"/>
    <w:rsid w:val="004A5294"/>
    <w:rsid w:val="004B5861"/>
    <w:rsid w:val="004C4087"/>
    <w:rsid w:val="004C633C"/>
    <w:rsid w:val="004E07CF"/>
    <w:rsid w:val="004E0D49"/>
    <w:rsid w:val="004E10B4"/>
    <w:rsid w:val="004E2688"/>
    <w:rsid w:val="004E6A03"/>
    <w:rsid w:val="00513C6B"/>
    <w:rsid w:val="00514505"/>
    <w:rsid w:val="00525126"/>
    <w:rsid w:val="00530AA6"/>
    <w:rsid w:val="00530D20"/>
    <w:rsid w:val="00541796"/>
    <w:rsid w:val="0055146C"/>
    <w:rsid w:val="00570371"/>
    <w:rsid w:val="00572673"/>
    <w:rsid w:val="00577312"/>
    <w:rsid w:val="00595EA6"/>
    <w:rsid w:val="005B00C7"/>
    <w:rsid w:val="005D253C"/>
    <w:rsid w:val="005D7294"/>
    <w:rsid w:val="005E646E"/>
    <w:rsid w:val="005E70D0"/>
    <w:rsid w:val="005E7C75"/>
    <w:rsid w:val="0060304C"/>
    <w:rsid w:val="00611EAD"/>
    <w:rsid w:val="00613521"/>
    <w:rsid w:val="00630922"/>
    <w:rsid w:val="00631F19"/>
    <w:rsid w:val="00634860"/>
    <w:rsid w:val="00642191"/>
    <w:rsid w:val="00653247"/>
    <w:rsid w:val="00654D58"/>
    <w:rsid w:val="00670AAF"/>
    <w:rsid w:val="0067253A"/>
    <w:rsid w:val="00674A20"/>
    <w:rsid w:val="0067683D"/>
    <w:rsid w:val="006878CB"/>
    <w:rsid w:val="00690427"/>
    <w:rsid w:val="006950BB"/>
    <w:rsid w:val="006B326D"/>
    <w:rsid w:val="006B4AA2"/>
    <w:rsid w:val="006B6C24"/>
    <w:rsid w:val="006C19FB"/>
    <w:rsid w:val="006C4266"/>
    <w:rsid w:val="006D4E61"/>
    <w:rsid w:val="006F338E"/>
    <w:rsid w:val="006F7685"/>
    <w:rsid w:val="00700FD6"/>
    <w:rsid w:val="00717301"/>
    <w:rsid w:val="0071755C"/>
    <w:rsid w:val="00720FD3"/>
    <w:rsid w:val="0073019B"/>
    <w:rsid w:val="00737ADE"/>
    <w:rsid w:val="00741229"/>
    <w:rsid w:val="0074704A"/>
    <w:rsid w:val="00755950"/>
    <w:rsid w:val="0076065C"/>
    <w:rsid w:val="00762BC5"/>
    <w:rsid w:val="00766E90"/>
    <w:rsid w:val="00781657"/>
    <w:rsid w:val="00787F0B"/>
    <w:rsid w:val="00795D62"/>
    <w:rsid w:val="007B1242"/>
    <w:rsid w:val="007B17F8"/>
    <w:rsid w:val="007B4450"/>
    <w:rsid w:val="007B538B"/>
    <w:rsid w:val="007B75F2"/>
    <w:rsid w:val="007D07C8"/>
    <w:rsid w:val="007D4C80"/>
    <w:rsid w:val="00800BBD"/>
    <w:rsid w:val="00806BD8"/>
    <w:rsid w:val="00837783"/>
    <w:rsid w:val="00847A3A"/>
    <w:rsid w:val="008515C8"/>
    <w:rsid w:val="0085388B"/>
    <w:rsid w:val="00855452"/>
    <w:rsid w:val="008608E1"/>
    <w:rsid w:val="00862782"/>
    <w:rsid w:val="008645D1"/>
    <w:rsid w:val="00885297"/>
    <w:rsid w:val="00885565"/>
    <w:rsid w:val="008B09B0"/>
    <w:rsid w:val="008C350F"/>
    <w:rsid w:val="008D6C92"/>
    <w:rsid w:val="008E0330"/>
    <w:rsid w:val="008E34B7"/>
    <w:rsid w:val="00903355"/>
    <w:rsid w:val="009209C6"/>
    <w:rsid w:val="009331F8"/>
    <w:rsid w:val="00942BA9"/>
    <w:rsid w:val="009521CE"/>
    <w:rsid w:val="00952461"/>
    <w:rsid w:val="00983638"/>
    <w:rsid w:val="00983C36"/>
    <w:rsid w:val="00986A74"/>
    <w:rsid w:val="00997495"/>
    <w:rsid w:val="009B2FA5"/>
    <w:rsid w:val="009B3BF9"/>
    <w:rsid w:val="009B75E6"/>
    <w:rsid w:val="009C2F6D"/>
    <w:rsid w:val="009F0746"/>
    <w:rsid w:val="009F2693"/>
    <w:rsid w:val="009F3DE5"/>
    <w:rsid w:val="009F6843"/>
    <w:rsid w:val="00A07B03"/>
    <w:rsid w:val="00A10CE3"/>
    <w:rsid w:val="00A20009"/>
    <w:rsid w:val="00A20AF2"/>
    <w:rsid w:val="00A21CC7"/>
    <w:rsid w:val="00A41360"/>
    <w:rsid w:val="00A417D4"/>
    <w:rsid w:val="00A70167"/>
    <w:rsid w:val="00A73B7F"/>
    <w:rsid w:val="00A95D4B"/>
    <w:rsid w:val="00AA2B87"/>
    <w:rsid w:val="00AA3DC1"/>
    <w:rsid w:val="00AC3DE9"/>
    <w:rsid w:val="00AC6BE6"/>
    <w:rsid w:val="00AE17C7"/>
    <w:rsid w:val="00B00EE2"/>
    <w:rsid w:val="00B050E4"/>
    <w:rsid w:val="00B077D3"/>
    <w:rsid w:val="00B1687B"/>
    <w:rsid w:val="00B50993"/>
    <w:rsid w:val="00B955AA"/>
    <w:rsid w:val="00BB39B2"/>
    <w:rsid w:val="00BC68E0"/>
    <w:rsid w:val="00BC6F2F"/>
    <w:rsid w:val="00BF6333"/>
    <w:rsid w:val="00C12EE5"/>
    <w:rsid w:val="00C40106"/>
    <w:rsid w:val="00C45EA6"/>
    <w:rsid w:val="00C548BB"/>
    <w:rsid w:val="00C713A7"/>
    <w:rsid w:val="00C77B6B"/>
    <w:rsid w:val="00C949AC"/>
    <w:rsid w:val="00CB3911"/>
    <w:rsid w:val="00CB60F7"/>
    <w:rsid w:val="00CC318B"/>
    <w:rsid w:val="00CD37F9"/>
    <w:rsid w:val="00CD5618"/>
    <w:rsid w:val="00CF71EF"/>
    <w:rsid w:val="00D107C2"/>
    <w:rsid w:val="00D11D2C"/>
    <w:rsid w:val="00D171DB"/>
    <w:rsid w:val="00D3743E"/>
    <w:rsid w:val="00D7100A"/>
    <w:rsid w:val="00D84BEB"/>
    <w:rsid w:val="00D873EE"/>
    <w:rsid w:val="00D951E6"/>
    <w:rsid w:val="00DA334F"/>
    <w:rsid w:val="00DB10A7"/>
    <w:rsid w:val="00DB2956"/>
    <w:rsid w:val="00DD5A61"/>
    <w:rsid w:val="00DD7AD6"/>
    <w:rsid w:val="00E02C44"/>
    <w:rsid w:val="00E22434"/>
    <w:rsid w:val="00E47A8F"/>
    <w:rsid w:val="00E51FDB"/>
    <w:rsid w:val="00E52E64"/>
    <w:rsid w:val="00E64F4D"/>
    <w:rsid w:val="00E73A1D"/>
    <w:rsid w:val="00E91DCA"/>
    <w:rsid w:val="00E94C75"/>
    <w:rsid w:val="00EB11B6"/>
    <w:rsid w:val="00ED7C2F"/>
    <w:rsid w:val="00EE47E5"/>
    <w:rsid w:val="00EE5CA2"/>
    <w:rsid w:val="00F22880"/>
    <w:rsid w:val="00F50886"/>
    <w:rsid w:val="00F54444"/>
    <w:rsid w:val="00F57298"/>
    <w:rsid w:val="00F63D95"/>
    <w:rsid w:val="00F65DF1"/>
    <w:rsid w:val="00F6601F"/>
    <w:rsid w:val="00F91D29"/>
    <w:rsid w:val="00F94A3A"/>
    <w:rsid w:val="00FA062A"/>
    <w:rsid w:val="00FA5D44"/>
    <w:rsid w:val="00FA73F4"/>
    <w:rsid w:val="00FB4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7007"/>
  <w15:chartTrackingRefBased/>
  <w15:docId w15:val="{6FFC9772-5940-45EC-B72E-8D89CB81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C44"/>
    <w:rPr>
      <w:color w:val="0563C1" w:themeColor="hyperlink"/>
      <w:u w:val="single"/>
    </w:rPr>
  </w:style>
  <w:style w:type="character" w:styleId="UnresolvedMention">
    <w:name w:val="Unresolved Mention"/>
    <w:basedOn w:val="DefaultParagraphFont"/>
    <w:uiPriority w:val="99"/>
    <w:semiHidden/>
    <w:unhideWhenUsed/>
    <w:rsid w:val="00E02C44"/>
    <w:rPr>
      <w:color w:val="605E5C"/>
      <w:shd w:val="clear" w:color="auto" w:fill="E1DFDD"/>
    </w:rPr>
  </w:style>
  <w:style w:type="table" w:styleId="TableGrid">
    <w:name w:val="Table Grid"/>
    <w:basedOn w:val="TableNormal"/>
    <w:uiPriority w:val="39"/>
    <w:rsid w:val="007D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48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591"/>
    <w:rPr>
      <w:b/>
      <w:bCs/>
    </w:rPr>
  </w:style>
  <w:style w:type="character" w:styleId="FollowedHyperlink">
    <w:name w:val="FollowedHyperlink"/>
    <w:basedOn w:val="DefaultParagraphFont"/>
    <w:uiPriority w:val="99"/>
    <w:semiHidden/>
    <w:unhideWhenUsed/>
    <w:rsid w:val="00D7100A"/>
    <w:rPr>
      <w:color w:val="954F72" w:themeColor="followedHyperlink"/>
      <w:u w:val="single"/>
    </w:rPr>
  </w:style>
  <w:style w:type="character" w:customStyle="1" w:styleId="xxil">
    <w:name w:val="x_x_il"/>
    <w:basedOn w:val="DefaultParagraphFont"/>
    <w:rsid w:val="00BC68E0"/>
  </w:style>
  <w:style w:type="paragraph" w:styleId="Header">
    <w:name w:val="header"/>
    <w:basedOn w:val="Normal"/>
    <w:link w:val="HeaderChar"/>
    <w:uiPriority w:val="99"/>
    <w:unhideWhenUsed/>
    <w:rsid w:val="00F66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01F"/>
  </w:style>
  <w:style w:type="paragraph" w:styleId="Footer">
    <w:name w:val="footer"/>
    <w:basedOn w:val="Normal"/>
    <w:link w:val="FooterChar"/>
    <w:uiPriority w:val="99"/>
    <w:unhideWhenUsed/>
    <w:rsid w:val="00F66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01F"/>
  </w:style>
  <w:style w:type="paragraph" w:styleId="ListParagraph">
    <w:name w:val="List Paragraph"/>
    <w:basedOn w:val="Normal"/>
    <w:uiPriority w:val="34"/>
    <w:qFormat/>
    <w:rsid w:val="006F338E"/>
    <w:pPr>
      <w:ind w:left="720"/>
      <w:contextualSpacing/>
    </w:pPr>
  </w:style>
  <w:style w:type="table" w:styleId="GridTable1Light">
    <w:name w:val="Grid Table 1 Light"/>
    <w:basedOn w:val="TableNormal"/>
    <w:uiPriority w:val="46"/>
    <w:rsid w:val="007470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470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470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7470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7470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7470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74704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
    <w:name w:val="Grid Table 2"/>
    <w:basedOn w:val="TableNormal"/>
    <w:uiPriority w:val="47"/>
    <w:rsid w:val="007470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470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70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470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470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747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Accent3">
    <w:name w:val="Grid Table 6 Colorful Accent 3"/>
    <w:basedOn w:val="TableNormal"/>
    <w:uiPriority w:val="51"/>
    <w:rsid w:val="0074704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74704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3">
    <w:name w:val="List Table 6 Colorful Accent 3"/>
    <w:basedOn w:val="TableNormal"/>
    <w:uiPriority w:val="51"/>
    <w:rsid w:val="0074704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0D0C4D"/>
    <w:rPr>
      <w:sz w:val="16"/>
      <w:szCs w:val="16"/>
    </w:rPr>
  </w:style>
  <w:style w:type="paragraph" w:styleId="CommentText">
    <w:name w:val="annotation text"/>
    <w:basedOn w:val="Normal"/>
    <w:link w:val="CommentTextChar"/>
    <w:uiPriority w:val="99"/>
    <w:semiHidden/>
    <w:unhideWhenUsed/>
    <w:rsid w:val="000D0C4D"/>
    <w:pPr>
      <w:spacing w:line="240" w:lineRule="auto"/>
    </w:pPr>
    <w:rPr>
      <w:sz w:val="20"/>
      <w:szCs w:val="20"/>
    </w:rPr>
  </w:style>
  <w:style w:type="character" w:customStyle="1" w:styleId="CommentTextChar">
    <w:name w:val="Comment Text Char"/>
    <w:basedOn w:val="DefaultParagraphFont"/>
    <w:link w:val="CommentText"/>
    <w:uiPriority w:val="99"/>
    <w:semiHidden/>
    <w:rsid w:val="000D0C4D"/>
    <w:rPr>
      <w:sz w:val="20"/>
      <w:szCs w:val="20"/>
    </w:rPr>
  </w:style>
  <w:style w:type="paragraph" w:styleId="CommentSubject">
    <w:name w:val="annotation subject"/>
    <w:basedOn w:val="CommentText"/>
    <w:next w:val="CommentText"/>
    <w:link w:val="CommentSubjectChar"/>
    <w:uiPriority w:val="99"/>
    <w:semiHidden/>
    <w:unhideWhenUsed/>
    <w:rsid w:val="000D0C4D"/>
    <w:rPr>
      <w:b/>
      <w:bCs/>
    </w:rPr>
  </w:style>
  <w:style w:type="character" w:customStyle="1" w:styleId="CommentSubjectChar">
    <w:name w:val="Comment Subject Char"/>
    <w:basedOn w:val="CommentTextChar"/>
    <w:link w:val="CommentSubject"/>
    <w:uiPriority w:val="99"/>
    <w:semiHidden/>
    <w:rsid w:val="000D0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883">
      <w:bodyDiv w:val="1"/>
      <w:marLeft w:val="0"/>
      <w:marRight w:val="0"/>
      <w:marTop w:val="0"/>
      <w:marBottom w:val="0"/>
      <w:divBdr>
        <w:top w:val="none" w:sz="0" w:space="0" w:color="auto"/>
        <w:left w:val="none" w:sz="0" w:space="0" w:color="auto"/>
        <w:bottom w:val="none" w:sz="0" w:space="0" w:color="auto"/>
        <w:right w:val="none" w:sz="0" w:space="0" w:color="auto"/>
      </w:divBdr>
      <w:divsChild>
        <w:div w:id="1097336489">
          <w:marLeft w:val="0"/>
          <w:marRight w:val="0"/>
          <w:marTop w:val="240"/>
          <w:marBottom w:val="240"/>
          <w:divBdr>
            <w:top w:val="none" w:sz="0" w:space="0" w:color="auto"/>
            <w:left w:val="none" w:sz="0" w:space="0" w:color="auto"/>
            <w:bottom w:val="none" w:sz="0" w:space="0" w:color="auto"/>
            <w:right w:val="none" w:sz="0" w:space="0" w:color="auto"/>
          </w:divBdr>
        </w:div>
        <w:div w:id="3753592">
          <w:marLeft w:val="0"/>
          <w:marRight w:val="0"/>
          <w:marTop w:val="240"/>
          <w:marBottom w:val="240"/>
          <w:divBdr>
            <w:top w:val="none" w:sz="0" w:space="0" w:color="auto"/>
            <w:left w:val="none" w:sz="0" w:space="0" w:color="auto"/>
            <w:bottom w:val="none" w:sz="0" w:space="0" w:color="auto"/>
            <w:right w:val="none" w:sz="0" w:space="0" w:color="auto"/>
          </w:divBdr>
        </w:div>
        <w:div w:id="2117409757">
          <w:marLeft w:val="0"/>
          <w:marRight w:val="0"/>
          <w:marTop w:val="240"/>
          <w:marBottom w:val="240"/>
          <w:divBdr>
            <w:top w:val="none" w:sz="0" w:space="0" w:color="auto"/>
            <w:left w:val="none" w:sz="0" w:space="0" w:color="auto"/>
            <w:bottom w:val="none" w:sz="0" w:space="0" w:color="auto"/>
            <w:right w:val="none" w:sz="0" w:space="0" w:color="auto"/>
          </w:divBdr>
        </w:div>
      </w:divsChild>
    </w:div>
    <w:div w:id="118648624">
      <w:bodyDiv w:val="1"/>
      <w:marLeft w:val="0"/>
      <w:marRight w:val="0"/>
      <w:marTop w:val="0"/>
      <w:marBottom w:val="0"/>
      <w:divBdr>
        <w:top w:val="none" w:sz="0" w:space="0" w:color="auto"/>
        <w:left w:val="none" w:sz="0" w:space="0" w:color="auto"/>
        <w:bottom w:val="none" w:sz="0" w:space="0" w:color="auto"/>
        <w:right w:val="none" w:sz="0" w:space="0" w:color="auto"/>
      </w:divBdr>
      <w:divsChild>
        <w:div w:id="135031703">
          <w:marLeft w:val="0"/>
          <w:marRight w:val="0"/>
          <w:marTop w:val="150"/>
          <w:marBottom w:val="0"/>
          <w:divBdr>
            <w:top w:val="none" w:sz="0" w:space="0" w:color="auto"/>
            <w:left w:val="none" w:sz="0" w:space="0" w:color="auto"/>
            <w:bottom w:val="none" w:sz="0" w:space="0" w:color="auto"/>
            <w:right w:val="none" w:sz="0" w:space="0" w:color="auto"/>
          </w:divBdr>
          <w:divsChild>
            <w:div w:id="396755094">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984116522">
          <w:marLeft w:val="0"/>
          <w:marRight w:val="0"/>
          <w:marTop w:val="150"/>
          <w:marBottom w:val="0"/>
          <w:divBdr>
            <w:top w:val="none" w:sz="0" w:space="0" w:color="auto"/>
            <w:left w:val="none" w:sz="0" w:space="0" w:color="auto"/>
            <w:bottom w:val="none" w:sz="0" w:space="0" w:color="auto"/>
            <w:right w:val="none" w:sz="0" w:space="0" w:color="auto"/>
          </w:divBdr>
          <w:divsChild>
            <w:div w:id="13967934">
              <w:marLeft w:val="0"/>
              <w:marRight w:val="0"/>
              <w:marTop w:val="0"/>
              <w:marBottom w:val="0"/>
              <w:divBdr>
                <w:top w:val="none" w:sz="0" w:space="0" w:color="auto"/>
                <w:left w:val="none" w:sz="0" w:space="0" w:color="auto"/>
                <w:bottom w:val="none" w:sz="0" w:space="0" w:color="auto"/>
                <w:right w:val="none" w:sz="0" w:space="0" w:color="auto"/>
              </w:divBdr>
              <w:divsChild>
                <w:div w:id="1596934369">
                  <w:marLeft w:val="0"/>
                  <w:marRight w:val="0"/>
                  <w:marTop w:val="0"/>
                  <w:marBottom w:val="0"/>
                  <w:divBdr>
                    <w:top w:val="none" w:sz="0" w:space="0" w:color="auto"/>
                    <w:left w:val="none" w:sz="0" w:space="0" w:color="auto"/>
                    <w:bottom w:val="none" w:sz="0" w:space="0" w:color="auto"/>
                    <w:right w:val="none" w:sz="0" w:space="0" w:color="auto"/>
                  </w:divBdr>
                  <w:divsChild>
                    <w:div w:id="794979645">
                      <w:marLeft w:val="0"/>
                      <w:marRight w:val="0"/>
                      <w:marTop w:val="0"/>
                      <w:marBottom w:val="75"/>
                      <w:divBdr>
                        <w:top w:val="single" w:sz="6" w:space="0" w:color="D7D7D7"/>
                        <w:left w:val="single" w:sz="6" w:space="0" w:color="D7D7D7"/>
                        <w:bottom w:val="single" w:sz="6" w:space="0" w:color="D7D7D7"/>
                        <w:right w:val="single" w:sz="6" w:space="0" w:color="D7D7D7"/>
                      </w:divBdr>
                    </w:div>
                  </w:divsChild>
                </w:div>
              </w:divsChild>
            </w:div>
          </w:divsChild>
        </w:div>
      </w:divsChild>
    </w:div>
    <w:div w:id="150996322">
      <w:bodyDiv w:val="1"/>
      <w:marLeft w:val="0"/>
      <w:marRight w:val="0"/>
      <w:marTop w:val="0"/>
      <w:marBottom w:val="0"/>
      <w:divBdr>
        <w:top w:val="none" w:sz="0" w:space="0" w:color="auto"/>
        <w:left w:val="none" w:sz="0" w:space="0" w:color="auto"/>
        <w:bottom w:val="none" w:sz="0" w:space="0" w:color="auto"/>
        <w:right w:val="none" w:sz="0" w:space="0" w:color="auto"/>
      </w:divBdr>
      <w:divsChild>
        <w:div w:id="1554074485">
          <w:marLeft w:val="0"/>
          <w:marRight w:val="0"/>
          <w:marTop w:val="150"/>
          <w:marBottom w:val="0"/>
          <w:divBdr>
            <w:top w:val="none" w:sz="0" w:space="0" w:color="auto"/>
            <w:left w:val="none" w:sz="0" w:space="0" w:color="auto"/>
            <w:bottom w:val="none" w:sz="0" w:space="0" w:color="auto"/>
            <w:right w:val="none" w:sz="0" w:space="0" w:color="auto"/>
          </w:divBdr>
          <w:divsChild>
            <w:div w:id="27221628">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118645718">
          <w:marLeft w:val="0"/>
          <w:marRight w:val="0"/>
          <w:marTop w:val="150"/>
          <w:marBottom w:val="0"/>
          <w:divBdr>
            <w:top w:val="none" w:sz="0" w:space="0" w:color="auto"/>
            <w:left w:val="none" w:sz="0" w:space="0" w:color="auto"/>
            <w:bottom w:val="none" w:sz="0" w:space="0" w:color="auto"/>
            <w:right w:val="none" w:sz="0" w:space="0" w:color="auto"/>
          </w:divBdr>
          <w:divsChild>
            <w:div w:id="847674205">
              <w:marLeft w:val="0"/>
              <w:marRight w:val="0"/>
              <w:marTop w:val="0"/>
              <w:marBottom w:val="0"/>
              <w:divBdr>
                <w:top w:val="none" w:sz="0" w:space="0" w:color="auto"/>
                <w:left w:val="none" w:sz="0" w:space="0" w:color="auto"/>
                <w:bottom w:val="none" w:sz="0" w:space="0" w:color="auto"/>
                <w:right w:val="none" w:sz="0" w:space="0" w:color="auto"/>
              </w:divBdr>
              <w:divsChild>
                <w:div w:id="997146967">
                  <w:marLeft w:val="0"/>
                  <w:marRight w:val="0"/>
                  <w:marTop w:val="0"/>
                  <w:marBottom w:val="0"/>
                  <w:divBdr>
                    <w:top w:val="none" w:sz="0" w:space="0" w:color="auto"/>
                    <w:left w:val="none" w:sz="0" w:space="0" w:color="auto"/>
                    <w:bottom w:val="none" w:sz="0" w:space="0" w:color="auto"/>
                    <w:right w:val="none" w:sz="0" w:space="0" w:color="auto"/>
                  </w:divBdr>
                  <w:divsChild>
                    <w:div w:id="1767651984">
                      <w:marLeft w:val="0"/>
                      <w:marRight w:val="0"/>
                      <w:marTop w:val="0"/>
                      <w:marBottom w:val="75"/>
                      <w:divBdr>
                        <w:top w:val="single" w:sz="6" w:space="0" w:color="D7D7D7"/>
                        <w:left w:val="single" w:sz="6" w:space="0" w:color="D7D7D7"/>
                        <w:bottom w:val="single" w:sz="6" w:space="0" w:color="D7D7D7"/>
                        <w:right w:val="single" w:sz="6" w:space="0" w:color="D7D7D7"/>
                      </w:divBdr>
                    </w:div>
                  </w:divsChild>
                </w:div>
              </w:divsChild>
            </w:div>
          </w:divsChild>
        </w:div>
      </w:divsChild>
    </w:div>
    <w:div w:id="260257418">
      <w:bodyDiv w:val="1"/>
      <w:marLeft w:val="0"/>
      <w:marRight w:val="0"/>
      <w:marTop w:val="0"/>
      <w:marBottom w:val="0"/>
      <w:divBdr>
        <w:top w:val="none" w:sz="0" w:space="0" w:color="auto"/>
        <w:left w:val="none" w:sz="0" w:space="0" w:color="auto"/>
        <w:bottom w:val="none" w:sz="0" w:space="0" w:color="auto"/>
        <w:right w:val="none" w:sz="0" w:space="0" w:color="auto"/>
      </w:divBdr>
      <w:divsChild>
        <w:div w:id="1716542160">
          <w:marLeft w:val="0"/>
          <w:marRight w:val="0"/>
          <w:marTop w:val="0"/>
          <w:marBottom w:val="0"/>
          <w:divBdr>
            <w:top w:val="none" w:sz="0" w:space="0" w:color="auto"/>
            <w:left w:val="none" w:sz="0" w:space="0" w:color="auto"/>
            <w:bottom w:val="none" w:sz="0" w:space="0" w:color="auto"/>
            <w:right w:val="none" w:sz="0" w:space="0" w:color="auto"/>
          </w:divBdr>
          <w:divsChild>
            <w:div w:id="1330475709">
              <w:marLeft w:val="0"/>
              <w:marRight w:val="0"/>
              <w:marTop w:val="0"/>
              <w:marBottom w:val="0"/>
              <w:divBdr>
                <w:top w:val="none" w:sz="0" w:space="0" w:color="auto"/>
                <w:left w:val="none" w:sz="0" w:space="0" w:color="auto"/>
                <w:bottom w:val="none" w:sz="0" w:space="0" w:color="auto"/>
                <w:right w:val="none" w:sz="0" w:space="0" w:color="auto"/>
              </w:divBdr>
              <w:divsChild>
                <w:div w:id="11859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1926">
      <w:bodyDiv w:val="1"/>
      <w:marLeft w:val="0"/>
      <w:marRight w:val="0"/>
      <w:marTop w:val="0"/>
      <w:marBottom w:val="0"/>
      <w:divBdr>
        <w:top w:val="none" w:sz="0" w:space="0" w:color="auto"/>
        <w:left w:val="none" w:sz="0" w:space="0" w:color="auto"/>
        <w:bottom w:val="none" w:sz="0" w:space="0" w:color="auto"/>
        <w:right w:val="none" w:sz="0" w:space="0" w:color="auto"/>
      </w:divBdr>
      <w:divsChild>
        <w:div w:id="733237347">
          <w:marLeft w:val="0"/>
          <w:marRight w:val="0"/>
          <w:marTop w:val="0"/>
          <w:marBottom w:val="0"/>
          <w:divBdr>
            <w:top w:val="none" w:sz="0" w:space="0" w:color="auto"/>
            <w:left w:val="none" w:sz="0" w:space="0" w:color="auto"/>
            <w:bottom w:val="none" w:sz="0" w:space="0" w:color="auto"/>
            <w:right w:val="none" w:sz="0" w:space="0" w:color="auto"/>
          </w:divBdr>
          <w:divsChild>
            <w:div w:id="480268922">
              <w:marLeft w:val="0"/>
              <w:marRight w:val="0"/>
              <w:marTop w:val="0"/>
              <w:marBottom w:val="0"/>
              <w:divBdr>
                <w:top w:val="none" w:sz="0" w:space="0" w:color="auto"/>
                <w:left w:val="none" w:sz="0" w:space="0" w:color="auto"/>
                <w:bottom w:val="none" w:sz="0" w:space="0" w:color="auto"/>
                <w:right w:val="none" w:sz="0" w:space="0" w:color="auto"/>
              </w:divBdr>
              <w:divsChild>
                <w:div w:id="1274292065">
                  <w:marLeft w:val="0"/>
                  <w:marRight w:val="0"/>
                  <w:marTop w:val="0"/>
                  <w:marBottom w:val="0"/>
                  <w:divBdr>
                    <w:top w:val="none" w:sz="0" w:space="0" w:color="auto"/>
                    <w:left w:val="none" w:sz="0" w:space="0" w:color="auto"/>
                    <w:bottom w:val="none" w:sz="0" w:space="0" w:color="auto"/>
                    <w:right w:val="none" w:sz="0" w:space="0" w:color="auto"/>
                  </w:divBdr>
                </w:div>
                <w:div w:id="10927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4340">
      <w:bodyDiv w:val="1"/>
      <w:marLeft w:val="0"/>
      <w:marRight w:val="0"/>
      <w:marTop w:val="0"/>
      <w:marBottom w:val="0"/>
      <w:divBdr>
        <w:top w:val="none" w:sz="0" w:space="0" w:color="auto"/>
        <w:left w:val="none" w:sz="0" w:space="0" w:color="auto"/>
        <w:bottom w:val="none" w:sz="0" w:space="0" w:color="auto"/>
        <w:right w:val="none" w:sz="0" w:space="0" w:color="auto"/>
      </w:divBdr>
    </w:div>
    <w:div w:id="505630880">
      <w:bodyDiv w:val="1"/>
      <w:marLeft w:val="0"/>
      <w:marRight w:val="0"/>
      <w:marTop w:val="0"/>
      <w:marBottom w:val="0"/>
      <w:divBdr>
        <w:top w:val="none" w:sz="0" w:space="0" w:color="auto"/>
        <w:left w:val="none" w:sz="0" w:space="0" w:color="auto"/>
        <w:bottom w:val="none" w:sz="0" w:space="0" w:color="auto"/>
        <w:right w:val="none" w:sz="0" w:space="0" w:color="auto"/>
      </w:divBdr>
    </w:div>
    <w:div w:id="514735844">
      <w:bodyDiv w:val="1"/>
      <w:marLeft w:val="0"/>
      <w:marRight w:val="0"/>
      <w:marTop w:val="0"/>
      <w:marBottom w:val="0"/>
      <w:divBdr>
        <w:top w:val="none" w:sz="0" w:space="0" w:color="auto"/>
        <w:left w:val="none" w:sz="0" w:space="0" w:color="auto"/>
        <w:bottom w:val="none" w:sz="0" w:space="0" w:color="auto"/>
        <w:right w:val="none" w:sz="0" w:space="0" w:color="auto"/>
      </w:divBdr>
      <w:divsChild>
        <w:div w:id="1876116852">
          <w:marLeft w:val="0"/>
          <w:marRight w:val="0"/>
          <w:marTop w:val="0"/>
          <w:marBottom w:val="0"/>
          <w:divBdr>
            <w:top w:val="none" w:sz="0" w:space="0" w:color="auto"/>
            <w:left w:val="none" w:sz="0" w:space="0" w:color="auto"/>
            <w:bottom w:val="none" w:sz="0" w:space="0" w:color="auto"/>
            <w:right w:val="none" w:sz="0" w:space="0" w:color="auto"/>
          </w:divBdr>
          <w:divsChild>
            <w:div w:id="184712771">
              <w:marLeft w:val="0"/>
              <w:marRight w:val="0"/>
              <w:marTop w:val="0"/>
              <w:marBottom w:val="0"/>
              <w:divBdr>
                <w:top w:val="none" w:sz="0" w:space="0" w:color="auto"/>
                <w:left w:val="none" w:sz="0" w:space="0" w:color="auto"/>
                <w:bottom w:val="none" w:sz="0" w:space="0" w:color="auto"/>
                <w:right w:val="none" w:sz="0" w:space="0" w:color="auto"/>
              </w:divBdr>
              <w:divsChild>
                <w:div w:id="7256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4350">
      <w:bodyDiv w:val="1"/>
      <w:marLeft w:val="0"/>
      <w:marRight w:val="0"/>
      <w:marTop w:val="0"/>
      <w:marBottom w:val="0"/>
      <w:divBdr>
        <w:top w:val="none" w:sz="0" w:space="0" w:color="auto"/>
        <w:left w:val="none" w:sz="0" w:space="0" w:color="auto"/>
        <w:bottom w:val="none" w:sz="0" w:space="0" w:color="auto"/>
        <w:right w:val="none" w:sz="0" w:space="0" w:color="auto"/>
      </w:divBdr>
      <w:divsChild>
        <w:div w:id="603850870">
          <w:marLeft w:val="0"/>
          <w:marRight w:val="0"/>
          <w:marTop w:val="0"/>
          <w:marBottom w:val="0"/>
          <w:divBdr>
            <w:top w:val="none" w:sz="0" w:space="0" w:color="auto"/>
            <w:left w:val="none" w:sz="0" w:space="0" w:color="auto"/>
            <w:bottom w:val="none" w:sz="0" w:space="0" w:color="auto"/>
            <w:right w:val="none" w:sz="0" w:space="0" w:color="auto"/>
          </w:divBdr>
          <w:divsChild>
            <w:div w:id="134758706">
              <w:marLeft w:val="0"/>
              <w:marRight w:val="0"/>
              <w:marTop w:val="0"/>
              <w:marBottom w:val="0"/>
              <w:divBdr>
                <w:top w:val="none" w:sz="0" w:space="0" w:color="auto"/>
                <w:left w:val="none" w:sz="0" w:space="0" w:color="auto"/>
                <w:bottom w:val="none" w:sz="0" w:space="0" w:color="auto"/>
                <w:right w:val="none" w:sz="0" w:space="0" w:color="auto"/>
              </w:divBdr>
              <w:divsChild>
                <w:div w:id="962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902">
          <w:marLeft w:val="0"/>
          <w:marRight w:val="0"/>
          <w:marTop w:val="0"/>
          <w:marBottom w:val="0"/>
          <w:divBdr>
            <w:top w:val="none" w:sz="0" w:space="0" w:color="auto"/>
            <w:left w:val="none" w:sz="0" w:space="0" w:color="auto"/>
            <w:bottom w:val="none" w:sz="0" w:space="0" w:color="auto"/>
            <w:right w:val="none" w:sz="0" w:space="0" w:color="auto"/>
          </w:divBdr>
          <w:divsChild>
            <w:div w:id="1603339575">
              <w:marLeft w:val="0"/>
              <w:marRight w:val="0"/>
              <w:marTop w:val="0"/>
              <w:marBottom w:val="0"/>
              <w:divBdr>
                <w:top w:val="none" w:sz="0" w:space="0" w:color="auto"/>
                <w:left w:val="none" w:sz="0" w:space="0" w:color="auto"/>
                <w:bottom w:val="none" w:sz="0" w:space="0" w:color="auto"/>
                <w:right w:val="none" w:sz="0" w:space="0" w:color="auto"/>
              </w:divBdr>
              <w:divsChild>
                <w:div w:id="5415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9748">
      <w:bodyDiv w:val="1"/>
      <w:marLeft w:val="0"/>
      <w:marRight w:val="0"/>
      <w:marTop w:val="0"/>
      <w:marBottom w:val="0"/>
      <w:divBdr>
        <w:top w:val="none" w:sz="0" w:space="0" w:color="auto"/>
        <w:left w:val="none" w:sz="0" w:space="0" w:color="auto"/>
        <w:bottom w:val="none" w:sz="0" w:space="0" w:color="auto"/>
        <w:right w:val="none" w:sz="0" w:space="0" w:color="auto"/>
      </w:divBdr>
    </w:div>
    <w:div w:id="676494843">
      <w:bodyDiv w:val="1"/>
      <w:marLeft w:val="0"/>
      <w:marRight w:val="0"/>
      <w:marTop w:val="0"/>
      <w:marBottom w:val="0"/>
      <w:divBdr>
        <w:top w:val="none" w:sz="0" w:space="0" w:color="auto"/>
        <w:left w:val="none" w:sz="0" w:space="0" w:color="auto"/>
        <w:bottom w:val="none" w:sz="0" w:space="0" w:color="auto"/>
        <w:right w:val="none" w:sz="0" w:space="0" w:color="auto"/>
      </w:divBdr>
    </w:div>
    <w:div w:id="774860955">
      <w:bodyDiv w:val="1"/>
      <w:marLeft w:val="0"/>
      <w:marRight w:val="0"/>
      <w:marTop w:val="0"/>
      <w:marBottom w:val="0"/>
      <w:divBdr>
        <w:top w:val="none" w:sz="0" w:space="0" w:color="auto"/>
        <w:left w:val="none" w:sz="0" w:space="0" w:color="auto"/>
        <w:bottom w:val="none" w:sz="0" w:space="0" w:color="auto"/>
        <w:right w:val="none" w:sz="0" w:space="0" w:color="auto"/>
      </w:divBdr>
      <w:divsChild>
        <w:div w:id="1909028304">
          <w:marLeft w:val="0"/>
          <w:marRight w:val="0"/>
          <w:marTop w:val="150"/>
          <w:marBottom w:val="0"/>
          <w:divBdr>
            <w:top w:val="none" w:sz="0" w:space="0" w:color="auto"/>
            <w:left w:val="none" w:sz="0" w:space="0" w:color="auto"/>
            <w:bottom w:val="none" w:sz="0" w:space="0" w:color="auto"/>
            <w:right w:val="none" w:sz="0" w:space="0" w:color="auto"/>
          </w:divBdr>
          <w:divsChild>
            <w:div w:id="1740051163">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256286266">
          <w:marLeft w:val="0"/>
          <w:marRight w:val="0"/>
          <w:marTop w:val="150"/>
          <w:marBottom w:val="0"/>
          <w:divBdr>
            <w:top w:val="none" w:sz="0" w:space="0" w:color="auto"/>
            <w:left w:val="none" w:sz="0" w:space="0" w:color="auto"/>
            <w:bottom w:val="none" w:sz="0" w:space="0" w:color="auto"/>
            <w:right w:val="none" w:sz="0" w:space="0" w:color="auto"/>
          </w:divBdr>
          <w:divsChild>
            <w:div w:id="1142162331">
              <w:marLeft w:val="0"/>
              <w:marRight w:val="0"/>
              <w:marTop w:val="0"/>
              <w:marBottom w:val="0"/>
              <w:divBdr>
                <w:top w:val="none" w:sz="0" w:space="0" w:color="auto"/>
                <w:left w:val="none" w:sz="0" w:space="0" w:color="auto"/>
                <w:bottom w:val="none" w:sz="0" w:space="0" w:color="auto"/>
                <w:right w:val="none" w:sz="0" w:space="0" w:color="auto"/>
              </w:divBdr>
              <w:divsChild>
                <w:div w:id="565071726">
                  <w:marLeft w:val="0"/>
                  <w:marRight w:val="0"/>
                  <w:marTop w:val="0"/>
                  <w:marBottom w:val="0"/>
                  <w:divBdr>
                    <w:top w:val="none" w:sz="0" w:space="0" w:color="auto"/>
                    <w:left w:val="none" w:sz="0" w:space="0" w:color="auto"/>
                    <w:bottom w:val="none" w:sz="0" w:space="0" w:color="auto"/>
                    <w:right w:val="none" w:sz="0" w:space="0" w:color="auto"/>
                  </w:divBdr>
                  <w:divsChild>
                    <w:div w:id="1677070124">
                      <w:marLeft w:val="0"/>
                      <w:marRight w:val="0"/>
                      <w:marTop w:val="0"/>
                      <w:marBottom w:val="75"/>
                      <w:divBdr>
                        <w:top w:val="single" w:sz="6" w:space="0" w:color="D7D7D7"/>
                        <w:left w:val="single" w:sz="6" w:space="0" w:color="D7D7D7"/>
                        <w:bottom w:val="single" w:sz="6" w:space="0" w:color="D7D7D7"/>
                        <w:right w:val="single" w:sz="6" w:space="0" w:color="D7D7D7"/>
                      </w:divBdr>
                    </w:div>
                  </w:divsChild>
                </w:div>
              </w:divsChild>
            </w:div>
          </w:divsChild>
        </w:div>
      </w:divsChild>
    </w:div>
    <w:div w:id="983195430">
      <w:bodyDiv w:val="1"/>
      <w:marLeft w:val="0"/>
      <w:marRight w:val="0"/>
      <w:marTop w:val="0"/>
      <w:marBottom w:val="0"/>
      <w:divBdr>
        <w:top w:val="none" w:sz="0" w:space="0" w:color="auto"/>
        <w:left w:val="none" w:sz="0" w:space="0" w:color="auto"/>
        <w:bottom w:val="none" w:sz="0" w:space="0" w:color="auto"/>
        <w:right w:val="none" w:sz="0" w:space="0" w:color="auto"/>
      </w:divBdr>
    </w:div>
    <w:div w:id="1059402127">
      <w:bodyDiv w:val="1"/>
      <w:marLeft w:val="0"/>
      <w:marRight w:val="0"/>
      <w:marTop w:val="0"/>
      <w:marBottom w:val="0"/>
      <w:divBdr>
        <w:top w:val="none" w:sz="0" w:space="0" w:color="auto"/>
        <w:left w:val="none" w:sz="0" w:space="0" w:color="auto"/>
        <w:bottom w:val="none" w:sz="0" w:space="0" w:color="auto"/>
        <w:right w:val="none" w:sz="0" w:space="0" w:color="auto"/>
      </w:divBdr>
    </w:div>
    <w:div w:id="1158880821">
      <w:bodyDiv w:val="1"/>
      <w:marLeft w:val="0"/>
      <w:marRight w:val="0"/>
      <w:marTop w:val="0"/>
      <w:marBottom w:val="0"/>
      <w:divBdr>
        <w:top w:val="none" w:sz="0" w:space="0" w:color="auto"/>
        <w:left w:val="none" w:sz="0" w:space="0" w:color="auto"/>
        <w:bottom w:val="none" w:sz="0" w:space="0" w:color="auto"/>
        <w:right w:val="none" w:sz="0" w:space="0" w:color="auto"/>
      </w:divBdr>
    </w:div>
    <w:div w:id="1205756846">
      <w:bodyDiv w:val="1"/>
      <w:marLeft w:val="0"/>
      <w:marRight w:val="0"/>
      <w:marTop w:val="0"/>
      <w:marBottom w:val="0"/>
      <w:divBdr>
        <w:top w:val="none" w:sz="0" w:space="0" w:color="auto"/>
        <w:left w:val="none" w:sz="0" w:space="0" w:color="auto"/>
        <w:bottom w:val="none" w:sz="0" w:space="0" w:color="auto"/>
        <w:right w:val="none" w:sz="0" w:space="0" w:color="auto"/>
      </w:divBdr>
      <w:divsChild>
        <w:div w:id="377097249">
          <w:marLeft w:val="0"/>
          <w:marRight w:val="0"/>
          <w:marTop w:val="0"/>
          <w:marBottom w:val="0"/>
          <w:divBdr>
            <w:top w:val="none" w:sz="0" w:space="0" w:color="auto"/>
            <w:left w:val="none" w:sz="0" w:space="0" w:color="auto"/>
            <w:bottom w:val="none" w:sz="0" w:space="0" w:color="auto"/>
            <w:right w:val="none" w:sz="0" w:space="0" w:color="auto"/>
          </w:divBdr>
          <w:divsChild>
            <w:div w:id="2138839329">
              <w:marLeft w:val="0"/>
              <w:marRight w:val="0"/>
              <w:marTop w:val="0"/>
              <w:marBottom w:val="0"/>
              <w:divBdr>
                <w:top w:val="none" w:sz="0" w:space="0" w:color="auto"/>
                <w:left w:val="none" w:sz="0" w:space="0" w:color="auto"/>
                <w:bottom w:val="none" w:sz="0" w:space="0" w:color="auto"/>
                <w:right w:val="none" w:sz="0" w:space="0" w:color="auto"/>
              </w:divBdr>
              <w:divsChild>
                <w:div w:id="17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4159">
      <w:bodyDiv w:val="1"/>
      <w:marLeft w:val="0"/>
      <w:marRight w:val="0"/>
      <w:marTop w:val="0"/>
      <w:marBottom w:val="0"/>
      <w:divBdr>
        <w:top w:val="none" w:sz="0" w:space="0" w:color="auto"/>
        <w:left w:val="none" w:sz="0" w:space="0" w:color="auto"/>
        <w:bottom w:val="none" w:sz="0" w:space="0" w:color="auto"/>
        <w:right w:val="none" w:sz="0" w:space="0" w:color="auto"/>
      </w:divBdr>
      <w:divsChild>
        <w:div w:id="1848246594">
          <w:marLeft w:val="0"/>
          <w:marRight w:val="0"/>
          <w:marTop w:val="0"/>
          <w:marBottom w:val="0"/>
          <w:divBdr>
            <w:top w:val="none" w:sz="0" w:space="0" w:color="auto"/>
            <w:left w:val="none" w:sz="0" w:space="0" w:color="auto"/>
            <w:bottom w:val="none" w:sz="0" w:space="0" w:color="auto"/>
            <w:right w:val="none" w:sz="0" w:space="0" w:color="auto"/>
          </w:divBdr>
          <w:divsChild>
            <w:div w:id="1722248306">
              <w:marLeft w:val="0"/>
              <w:marRight w:val="0"/>
              <w:marTop w:val="0"/>
              <w:marBottom w:val="0"/>
              <w:divBdr>
                <w:top w:val="none" w:sz="0" w:space="0" w:color="auto"/>
                <w:left w:val="none" w:sz="0" w:space="0" w:color="auto"/>
                <w:bottom w:val="none" w:sz="0" w:space="0" w:color="auto"/>
                <w:right w:val="none" w:sz="0" w:space="0" w:color="auto"/>
              </w:divBdr>
              <w:divsChild>
                <w:div w:id="1589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5497">
      <w:bodyDiv w:val="1"/>
      <w:marLeft w:val="0"/>
      <w:marRight w:val="0"/>
      <w:marTop w:val="0"/>
      <w:marBottom w:val="0"/>
      <w:divBdr>
        <w:top w:val="none" w:sz="0" w:space="0" w:color="auto"/>
        <w:left w:val="none" w:sz="0" w:space="0" w:color="auto"/>
        <w:bottom w:val="none" w:sz="0" w:space="0" w:color="auto"/>
        <w:right w:val="none" w:sz="0" w:space="0" w:color="auto"/>
      </w:divBdr>
    </w:div>
    <w:div w:id="1323046977">
      <w:bodyDiv w:val="1"/>
      <w:marLeft w:val="0"/>
      <w:marRight w:val="0"/>
      <w:marTop w:val="0"/>
      <w:marBottom w:val="0"/>
      <w:divBdr>
        <w:top w:val="none" w:sz="0" w:space="0" w:color="auto"/>
        <w:left w:val="none" w:sz="0" w:space="0" w:color="auto"/>
        <w:bottom w:val="none" w:sz="0" w:space="0" w:color="auto"/>
        <w:right w:val="none" w:sz="0" w:space="0" w:color="auto"/>
      </w:divBdr>
      <w:divsChild>
        <w:div w:id="1148745381">
          <w:marLeft w:val="0"/>
          <w:marRight w:val="0"/>
          <w:marTop w:val="0"/>
          <w:marBottom w:val="0"/>
          <w:divBdr>
            <w:top w:val="none" w:sz="0" w:space="0" w:color="auto"/>
            <w:left w:val="none" w:sz="0" w:space="0" w:color="auto"/>
            <w:bottom w:val="none" w:sz="0" w:space="0" w:color="auto"/>
            <w:right w:val="none" w:sz="0" w:space="0" w:color="auto"/>
          </w:divBdr>
          <w:divsChild>
            <w:div w:id="1698967100">
              <w:marLeft w:val="0"/>
              <w:marRight w:val="0"/>
              <w:marTop w:val="0"/>
              <w:marBottom w:val="0"/>
              <w:divBdr>
                <w:top w:val="none" w:sz="0" w:space="0" w:color="auto"/>
                <w:left w:val="none" w:sz="0" w:space="0" w:color="auto"/>
                <w:bottom w:val="none" w:sz="0" w:space="0" w:color="auto"/>
                <w:right w:val="none" w:sz="0" w:space="0" w:color="auto"/>
              </w:divBdr>
              <w:divsChild>
                <w:div w:id="8574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957">
          <w:marLeft w:val="0"/>
          <w:marRight w:val="0"/>
          <w:marTop w:val="0"/>
          <w:marBottom w:val="0"/>
          <w:divBdr>
            <w:top w:val="none" w:sz="0" w:space="0" w:color="auto"/>
            <w:left w:val="none" w:sz="0" w:space="0" w:color="auto"/>
            <w:bottom w:val="none" w:sz="0" w:space="0" w:color="auto"/>
            <w:right w:val="none" w:sz="0" w:space="0" w:color="auto"/>
          </w:divBdr>
          <w:divsChild>
            <w:div w:id="216821207">
              <w:marLeft w:val="0"/>
              <w:marRight w:val="0"/>
              <w:marTop w:val="0"/>
              <w:marBottom w:val="0"/>
              <w:divBdr>
                <w:top w:val="none" w:sz="0" w:space="0" w:color="auto"/>
                <w:left w:val="none" w:sz="0" w:space="0" w:color="auto"/>
                <w:bottom w:val="none" w:sz="0" w:space="0" w:color="auto"/>
                <w:right w:val="none" w:sz="0" w:space="0" w:color="auto"/>
              </w:divBdr>
              <w:divsChild>
                <w:div w:id="1162968225">
                  <w:marLeft w:val="0"/>
                  <w:marRight w:val="0"/>
                  <w:marTop w:val="0"/>
                  <w:marBottom w:val="0"/>
                  <w:divBdr>
                    <w:top w:val="none" w:sz="0" w:space="0" w:color="auto"/>
                    <w:left w:val="none" w:sz="0" w:space="0" w:color="auto"/>
                    <w:bottom w:val="none" w:sz="0" w:space="0" w:color="auto"/>
                    <w:right w:val="none" w:sz="0" w:space="0" w:color="auto"/>
                  </w:divBdr>
                </w:div>
                <w:div w:id="15624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7996">
      <w:bodyDiv w:val="1"/>
      <w:marLeft w:val="0"/>
      <w:marRight w:val="0"/>
      <w:marTop w:val="0"/>
      <w:marBottom w:val="0"/>
      <w:divBdr>
        <w:top w:val="none" w:sz="0" w:space="0" w:color="auto"/>
        <w:left w:val="none" w:sz="0" w:space="0" w:color="auto"/>
        <w:bottom w:val="none" w:sz="0" w:space="0" w:color="auto"/>
        <w:right w:val="none" w:sz="0" w:space="0" w:color="auto"/>
      </w:divBdr>
    </w:div>
    <w:div w:id="1416783182">
      <w:bodyDiv w:val="1"/>
      <w:marLeft w:val="0"/>
      <w:marRight w:val="0"/>
      <w:marTop w:val="0"/>
      <w:marBottom w:val="0"/>
      <w:divBdr>
        <w:top w:val="none" w:sz="0" w:space="0" w:color="auto"/>
        <w:left w:val="none" w:sz="0" w:space="0" w:color="auto"/>
        <w:bottom w:val="none" w:sz="0" w:space="0" w:color="auto"/>
        <w:right w:val="none" w:sz="0" w:space="0" w:color="auto"/>
      </w:divBdr>
      <w:divsChild>
        <w:div w:id="1112552257">
          <w:marLeft w:val="0"/>
          <w:marRight w:val="0"/>
          <w:marTop w:val="0"/>
          <w:marBottom w:val="0"/>
          <w:divBdr>
            <w:top w:val="none" w:sz="0" w:space="0" w:color="auto"/>
            <w:left w:val="none" w:sz="0" w:space="0" w:color="auto"/>
            <w:bottom w:val="none" w:sz="0" w:space="0" w:color="auto"/>
            <w:right w:val="none" w:sz="0" w:space="0" w:color="auto"/>
          </w:divBdr>
          <w:divsChild>
            <w:div w:id="852498542">
              <w:marLeft w:val="0"/>
              <w:marRight w:val="0"/>
              <w:marTop w:val="0"/>
              <w:marBottom w:val="0"/>
              <w:divBdr>
                <w:top w:val="none" w:sz="0" w:space="0" w:color="auto"/>
                <w:left w:val="none" w:sz="0" w:space="0" w:color="auto"/>
                <w:bottom w:val="none" w:sz="0" w:space="0" w:color="auto"/>
                <w:right w:val="none" w:sz="0" w:space="0" w:color="auto"/>
              </w:divBdr>
              <w:divsChild>
                <w:div w:id="14496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6028">
      <w:bodyDiv w:val="1"/>
      <w:marLeft w:val="0"/>
      <w:marRight w:val="0"/>
      <w:marTop w:val="0"/>
      <w:marBottom w:val="0"/>
      <w:divBdr>
        <w:top w:val="none" w:sz="0" w:space="0" w:color="auto"/>
        <w:left w:val="none" w:sz="0" w:space="0" w:color="auto"/>
        <w:bottom w:val="none" w:sz="0" w:space="0" w:color="auto"/>
        <w:right w:val="none" w:sz="0" w:space="0" w:color="auto"/>
      </w:divBdr>
      <w:divsChild>
        <w:div w:id="1398439389">
          <w:marLeft w:val="0"/>
          <w:marRight w:val="0"/>
          <w:marTop w:val="150"/>
          <w:marBottom w:val="0"/>
          <w:divBdr>
            <w:top w:val="none" w:sz="0" w:space="0" w:color="auto"/>
            <w:left w:val="none" w:sz="0" w:space="0" w:color="auto"/>
            <w:bottom w:val="none" w:sz="0" w:space="0" w:color="auto"/>
            <w:right w:val="none" w:sz="0" w:space="0" w:color="auto"/>
          </w:divBdr>
          <w:divsChild>
            <w:div w:id="1791976687">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71067546">
          <w:marLeft w:val="0"/>
          <w:marRight w:val="0"/>
          <w:marTop w:val="150"/>
          <w:marBottom w:val="0"/>
          <w:divBdr>
            <w:top w:val="none" w:sz="0" w:space="0" w:color="auto"/>
            <w:left w:val="none" w:sz="0" w:space="0" w:color="auto"/>
            <w:bottom w:val="none" w:sz="0" w:space="0" w:color="auto"/>
            <w:right w:val="none" w:sz="0" w:space="0" w:color="auto"/>
          </w:divBdr>
          <w:divsChild>
            <w:div w:id="789938035">
              <w:marLeft w:val="0"/>
              <w:marRight w:val="0"/>
              <w:marTop w:val="0"/>
              <w:marBottom w:val="0"/>
              <w:divBdr>
                <w:top w:val="none" w:sz="0" w:space="0" w:color="auto"/>
                <w:left w:val="none" w:sz="0" w:space="0" w:color="auto"/>
                <w:bottom w:val="none" w:sz="0" w:space="0" w:color="auto"/>
                <w:right w:val="none" w:sz="0" w:space="0" w:color="auto"/>
              </w:divBdr>
              <w:divsChild>
                <w:div w:id="468521883">
                  <w:marLeft w:val="0"/>
                  <w:marRight w:val="0"/>
                  <w:marTop w:val="0"/>
                  <w:marBottom w:val="0"/>
                  <w:divBdr>
                    <w:top w:val="none" w:sz="0" w:space="0" w:color="auto"/>
                    <w:left w:val="none" w:sz="0" w:space="0" w:color="auto"/>
                    <w:bottom w:val="none" w:sz="0" w:space="0" w:color="auto"/>
                    <w:right w:val="none" w:sz="0" w:space="0" w:color="auto"/>
                  </w:divBdr>
                  <w:divsChild>
                    <w:div w:id="872352506">
                      <w:marLeft w:val="0"/>
                      <w:marRight w:val="0"/>
                      <w:marTop w:val="0"/>
                      <w:marBottom w:val="75"/>
                      <w:divBdr>
                        <w:top w:val="single" w:sz="6" w:space="0" w:color="D7D7D7"/>
                        <w:left w:val="single" w:sz="6" w:space="0" w:color="D7D7D7"/>
                        <w:bottom w:val="single" w:sz="6" w:space="0" w:color="D7D7D7"/>
                        <w:right w:val="single" w:sz="6" w:space="0" w:color="D7D7D7"/>
                      </w:divBdr>
                    </w:div>
                  </w:divsChild>
                </w:div>
              </w:divsChild>
            </w:div>
          </w:divsChild>
        </w:div>
      </w:divsChild>
    </w:div>
    <w:div w:id="1517884850">
      <w:bodyDiv w:val="1"/>
      <w:marLeft w:val="0"/>
      <w:marRight w:val="0"/>
      <w:marTop w:val="0"/>
      <w:marBottom w:val="0"/>
      <w:divBdr>
        <w:top w:val="none" w:sz="0" w:space="0" w:color="auto"/>
        <w:left w:val="none" w:sz="0" w:space="0" w:color="auto"/>
        <w:bottom w:val="none" w:sz="0" w:space="0" w:color="auto"/>
        <w:right w:val="none" w:sz="0" w:space="0" w:color="auto"/>
      </w:divBdr>
      <w:divsChild>
        <w:div w:id="1835804297">
          <w:marLeft w:val="0"/>
          <w:marRight w:val="0"/>
          <w:marTop w:val="0"/>
          <w:marBottom w:val="0"/>
          <w:divBdr>
            <w:top w:val="none" w:sz="0" w:space="0" w:color="auto"/>
            <w:left w:val="none" w:sz="0" w:space="0" w:color="auto"/>
            <w:bottom w:val="none" w:sz="0" w:space="0" w:color="auto"/>
            <w:right w:val="none" w:sz="0" w:space="0" w:color="auto"/>
          </w:divBdr>
          <w:divsChild>
            <w:div w:id="1861890678">
              <w:marLeft w:val="0"/>
              <w:marRight w:val="0"/>
              <w:marTop w:val="0"/>
              <w:marBottom w:val="0"/>
              <w:divBdr>
                <w:top w:val="none" w:sz="0" w:space="0" w:color="auto"/>
                <w:left w:val="none" w:sz="0" w:space="0" w:color="auto"/>
                <w:bottom w:val="none" w:sz="0" w:space="0" w:color="auto"/>
                <w:right w:val="none" w:sz="0" w:space="0" w:color="auto"/>
              </w:divBdr>
              <w:divsChild>
                <w:div w:id="20066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0770">
      <w:bodyDiv w:val="1"/>
      <w:marLeft w:val="0"/>
      <w:marRight w:val="0"/>
      <w:marTop w:val="0"/>
      <w:marBottom w:val="0"/>
      <w:divBdr>
        <w:top w:val="none" w:sz="0" w:space="0" w:color="auto"/>
        <w:left w:val="none" w:sz="0" w:space="0" w:color="auto"/>
        <w:bottom w:val="none" w:sz="0" w:space="0" w:color="auto"/>
        <w:right w:val="none" w:sz="0" w:space="0" w:color="auto"/>
      </w:divBdr>
      <w:divsChild>
        <w:div w:id="1018191728">
          <w:marLeft w:val="0"/>
          <w:marRight w:val="0"/>
          <w:marTop w:val="0"/>
          <w:marBottom w:val="0"/>
          <w:divBdr>
            <w:top w:val="none" w:sz="0" w:space="0" w:color="auto"/>
            <w:left w:val="none" w:sz="0" w:space="0" w:color="auto"/>
            <w:bottom w:val="none" w:sz="0" w:space="0" w:color="auto"/>
            <w:right w:val="none" w:sz="0" w:space="0" w:color="auto"/>
          </w:divBdr>
          <w:divsChild>
            <w:div w:id="201292059">
              <w:marLeft w:val="0"/>
              <w:marRight w:val="0"/>
              <w:marTop w:val="0"/>
              <w:marBottom w:val="0"/>
              <w:divBdr>
                <w:top w:val="none" w:sz="0" w:space="0" w:color="auto"/>
                <w:left w:val="none" w:sz="0" w:space="0" w:color="auto"/>
                <w:bottom w:val="none" w:sz="0" w:space="0" w:color="auto"/>
                <w:right w:val="none" w:sz="0" w:space="0" w:color="auto"/>
              </w:divBdr>
              <w:divsChild>
                <w:div w:id="965086253">
                  <w:marLeft w:val="0"/>
                  <w:marRight w:val="0"/>
                  <w:marTop w:val="0"/>
                  <w:marBottom w:val="0"/>
                  <w:divBdr>
                    <w:top w:val="none" w:sz="0" w:space="0" w:color="auto"/>
                    <w:left w:val="none" w:sz="0" w:space="0" w:color="auto"/>
                    <w:bottom w:val="none" w:sz="0" w:space="0" w:color="auto"/>
                    <w:right w:val="none" w:sz="0" w:space="0" w:color="auto"/>
                  </w:divBdr>
                </w:div>
                <w:div w:id="486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sChild>
        <w:div w:id="1694381612">
          <w:marLeft w:val="0"/>
          <w:marRight w:val="0"/>
          <w:marTop w:val="0"/>
          <w:marBottom w:val="0"/>
          <w:divBdr>
            <w:top w:val="none" w:sz="0" w:space="0" w:color="auto"/>
            <w:left w:val="none" w:sz="0" w:space="0" w:color="auto"/>
            <w:bottom w:val="none" w:sz="0" w:space="0" w:color="auto"/>
            <w:right w:val="none" w:sz="0" w:space="0" w:color="auto"/>
          </w:divBdr>
          <w:divsChild>
            <w:div w:id="1879587336">
              <w:marLeft w:val="0"/>
              <w:marRight w:val="0"/>
              <w:marTop w:val="0"/>
              <w:marBottom w:val="0"/>
              <w:divBdr>
                <w:top w:val="none" w:sz="0" w:space="0" w:color="auto"/>
                <w:left w:val="none" w:sz="0" w:space="0" w:color="auto"/>
                <w:bottom w:val="none" w:sz="0" w:space="0" w:color="auto"/>
                <w:right w:val="none" w:sz="0" w:space="0" w:color="auto"/>
              </w:divBdr>
              <w:divsChild>
                <w:div w:id="714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4143">
      <w:bodyDiv w:val="1"/>
      <w:marLeft w:val="0"/>
      <w:marRight w:val="0"/>
      <w:marTop w:val="0"/>
      <w:marBottom w:val="0"/>
      <w:divBdr>
        <w:top w:val="none" w:sz="0" w:space="0" w:color="auto"/>
        <w:left w:val="none" w:sz="0" w:space="0" w:color="auto"/>
        <w:bottom w:val="none" w:sz="0" w:space="0" w:color="auto"/>
        <w:right w:val="none" w:sz="0" w:space="0" w:color="auto"/>
      </w:divBdr>
    </w:div>
    <w:div w:id="1671787984">
      <w:bodyDiv w:val="1"/>
      <w:marLeft w:val="0"/>
      <w:marRight w:val="0"/>
      <w:marTop w:val="0"/>
      <w:marBottom w:val="0"/>
      <w:divBdr>
        <w:top w:val="none" w:sz="0" w:space="0" w:color="auto"/>
        <w:left w:val="none" w:sz="0" w:space="0" w:color="auto"/>
        <w:bottom w:val="none" w:sz="0" w:space="0" w:color="auto"/>
        <w:right w:val="none" w:sz="0" w:space="0" w:color="auto"/>
      </w:divBdr>
      <w:divsChild>
        <w:div w:id="1724913194">
          <w:marLeft w:val="0"/>
          <w:marRight w:val="0"/>
          <w:marTop w:val="0"/>
          <w:marBottom w:val="0"/>
          <w:divBdr>
            <w:top w:val="none" w:sz="0" w:space="0" w:color="auto"/>
            <w:left w:val="none" w:sz="0" w:space="0" w:color="auto"/>
            <w:bottom w:val="none" w:sz="0" w:space="0" w:color="auto"/>
            <w:right w:val="none" w:sz="0" w:space="0" w:color="auto"/>
          </w:divBdr>
          <w:divsChild>
            <w:div w:id="412288530">
              <w:marLeft w:val="0"/>
              <w:marRight w:val="0"/>
              <w:marTop w:val="0"/>
              <w:marBottom w:val="0"/>
              <w:divBdr>
                <w:top w:val="none" w:sz="0" w:space="0" w:color="auto"/>
                <w:left w:val="none" w:sz="0" w:space="0" w:color="auto"/>
                <w:bottom w:val="none" w:sz="0" w:space="0" w:color="auto"/>
                <w:right w:val="none" w:sz="0" w:space="0" w:color="auto"/>
              </w:divBdr>
              <w:divsChild>
                <w:div w:id="6936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0650">
      <w:bodyDiv w:val="1"/>
      <w:marLeft w:val="0"/>
      <w:marRight w:val="0"/>
      <w:marTop w:val="0"/>
      <w:marBottom w:val="0"/>
      <w:divBdr>
        <w:top w:val="none" w:sz="0" w:space="0" w:color="auto"/>
        <w:left w:val="none" w:sz="0" w:space="0" w:color="auto"/>
        <w:bottom w:val="none" w:sz="0" w:space="0" w:color="auto"/>
        <w:right w:val="none" w:sz="0" w:space="0" w:color="auto"/>
      </w:divBdr>
      <w:divsChild>
        <w:div w:id="1940795970">
          <w:marLeft w:val="0"/>
          <w:marRight w:val="0"/>
          <w:marTop w:val="0"/>
          <w:marBottom w:val="0"/>
          <w:divBdr>
            <w:top w:val="none" w:sz="0" w:space="0" w:color="auto"/>
            <w:left w:val="none" w:sz="0" w:space="0" w:color="auto"/>
            <w:bottom w:val="none" w:sz="0" w:space="0" w:color="auto"/>
            <w:right w:val="none" w:sz="0" w:space="0" w:color="auto"/>
          </w:divBdr>
          <w:divsChild>
            <w:div w:id="2041589156">
              <w:marLeft w:val="0"/>
              <w:marRight w:val="0"/>
              <w:marTop w:val="0"/>
              <w:marBottom w:val="0"/>
              <w:divBdr>
                <w:top w:val="none" w:sz="0" w:space="0" w:color="auto"/>
                <w:left w:val="none" w:sz="0" w:space="0" w:color="auto"/>
                <w:bottom w:val="none" w:sz="0" w:space="0" w:color="auto"/>
                <w:right w:val="none" w:sz="0" w:space="0" w:color="auto"/>
              </w:divBdr>
              <w:divsChild>
                <w:div w:id="1762069942">
                  <w:marLeft w:val="0"/>
                  <w:marRight w:val="0"/>
                  <w:marTop w:val="0"/>
                  <w:marBottom w:val="0"/>
                  <w:divBdr>
                    <w:top w:val="none" w:sz="0" w:space="0" w:color="auto"/>
                    <w:left w:val="none" w:sz="0" w:space="0" w:color="auto"/>
                    <w:bottom w:val="none" w:sz="0" w:space="0" w:color="auto"/>
                    <w:right w:val="none" w:sz="0" w:space="0" w:color="auto"/>
                  </w:divBdr>
                </w:div>
              </w:divsChild>
            </w:div>
            <w:div w:id="1658345144">
              <w:marLeft w:val="0"/>
              <w:marRight w:val="0"/>
              <w:marTop w:val="0"/>
              <w:marBottom w:val="0"/>
              <w:divBdr>
                <w:top w:val="none" w:sz="0" w:space="0" w:color="auto"/>
                <w:left w:val="none" w:sz="0" w:space="0" w:color="auto"/>
                <w:bottom w:val="none" w:sz="0" w:space="0" w:color="auto"/>
                <w:right w:val="none" w:sz="0" w:space="0" w:color="auto"/>
              </w:divBdr>
              <w:divsChild>
                <w:div w:id="19472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480">
          <w:marLeft w:val="0"/>
          <w:marRight w:val="0"/>
          <w:marTop w:val="0"/>
          <w:marBottom w:val="0"/>
          <w:divBdr>
            <w:top w:val="none" w:sz="0" w:space="0" w:color="auto"/>
            <w:left w:val="none" w:sz="0" w:space="0" w:color="auto"/>
            <w:bottom w:val="none" w:sz="0" w:space="0" w:color="auto"/>
            <w:right w:val="none" w:sz="0" w:space="0" w:color="auto"/>
          </w:divBdr>
          <w:divsChild>
            <w:div w:id="720440249">
              <w:marLeft w:val="0"/>
              <w:marRight w:val="0"/>
              <w:marTop w:val="0"/>
              <w:marBottom w:val="0"/>
              <w:divBdr>
                <w:top w:val="none" w:sz="0" w:space="0" w:color="auto"/>
                <w:left w:val="none" w:sz="0" w:space="0" w:color="auto"/>
                <w:bottom w:val="none" w:sz="0" w:space="0" w:color="auto"/>
                <w:right w:val="none" w:sz="0" w:space="0" w:color="auto"/>
              </w:divBdr>
              <w:divsChild>
                <w:div w:id="501630135">
                  <w:marLeft w:val="0"/>
                  <w:marRight w:val="0"/>
                  <w:marTop w:val="0"/>
                  <w:marBottom w:val="0"/>
                  <w:divBdr>
                    <w:top w:val="none" w:sz="0" w:space="0" w:color="auto"/>
                    <w:left w:val="none" w:sz="0" w:space="0" w:color="auto"/>
                    <w:bottom w:val="none" w:sz="0" w:space="0" w:color="auto"/>
                    <w:right w:val="none" w:sz="0" w:space="0" w:color="auto"/>
                  </w:divBdr>
                </w:div>
                <w:div w:id="756754095">
                  <w:marLeft w:val="0"/>
                  <w:marRight w:val="0"/>
                  <w:marTop w:val="0"/>
                  <w:marBottom w:val="0"/>
                  <w:divBdr>
                    <w:top w:val="none" w:sz="0" w:space="0" w:color="auto"/>
                    <w:left w:val="none" w:sz="0" w:space="0" w:color="auto"/>
                    <w:bottom w:val="none" w:sz="0" w:space="0" w:color="auto"/>
                    <w:right w:val="none" w:sz="0" w:space="0" w:color="auto"/>
                  </w:divBdr>
                </w:div>
              </w:divsChild>
            </w:div>
            <w:div w:id="934021189">
              <w:marLeft w:val="0"/>
              <w:marRight w:val="0"/>
              <w:marTop w:val="0"/>
              <w:marBottom w:val="0"/>
              <w:divBdr>
                <w:top w:val="none" w:sz="0" w:space="0" w:color="auto"/>
                <w:left w:val="none" w:sz="0" w:space="0" w:color="auto"/>
                <w:bottom w:val="none" w:sz="0" w:space="0" w:color="auto"/>
                <w:right w:val="none" w:sz="0" w:space="0" w:color="auto"/>
              </w:divBdr>
              <w:divsChild>
                <w:div w:id="881089891">
                  <w:marLeft w:val="0"/>
                  <w:marRight w:val="0"/>
                  <w:marTop w:val="0"/>
                  <w:marBottom w:val="0"/>
                  <w:divBdr>
                    <w:top w:val="none" w:sz="0" w:space="0" w:color="auto"/>
                    <w:left w:val="none" w:sz="0" w:space="0" w:color="auto"/>
                    <w:bottom w:val="none" w:sz="0" w:space="0" w:color="auto"/>
                    <w:right w:val="none" w:sz="0" w:space="0" w:color="auto"/>
                  </w:divBdr>
                </w:div>
              </w:divsChild>
            </w:div>
            <w:div w:id="1438520188">
              <w:marLeft w:val="0"/>
              <w:marRight w:val="0"/>
              <w:marTop w:val="0"/>
              <w:marBottom w:val="0"/>
              <w:divBdr>
                <w:top w:val="none" w:sz="0" w:space="0" w:color="auto"/>
                <w:left w:val="none" w:sz="0" w:space="0" w:color="auto"/>
                <w:bottom w:val="none" w:sz="0" w:space="0" w:color="auto"/>
                <w:right w:val="none" w:sz="0" w:space="0" w:color="auto"/>
              </w:divBdr>
              <w:divsChild>
                <w:div w:id="1346129117">
                  <w:marLeft w:val="0"/>
                  <w:marRight w:val="0"/>
                  <w:marTop w:val="0"/>
                  <w:marBottom w:val="0"/>
                  <w:divBdr>
                    <w:top w:val="none" w:sz="0" w:space="0" w:color="auto"/>
                    <w:left w:val="none" w:sz="0" w:space="0" w:color="auto"/>
                    <w:bottom w:val="none" w:sz="0" w:space="0" w:color="auto"/>
                    <w:right w:val="none" w:sz="0" w:space="0" w:color="auto"/>
                  </w:divBdr>
                </w:div>
              </w:divsChild>
            </w:div>
            <w:div w:id="2025130078">
              <w:marLeft w:val="0"/>
              <w:marRight w:val="0"/>
              <w:marTop w:val="0"/>
              <w:marBottom w:val="0"/>
              <w:divBdr>
                <w:top w:val="none" w:sz="0" w:space="0" w:color="auto"/>
                <w:left w:val="none" w:sz="0" w:space="0" w:color="auto"/>
                <w:bottom w:val="none" w:sz="0" w:space="0" w:color="auto"/>
                <w:right w:val="none" w:sz="0" w:space="0" w:color="auto"/>
              </w:divBdr>
              <w:divsChild>
                <w:div w:id="2209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67358">
      <w:bodyDiv w:val="1"/>
      <w:marLeft w:val="0"/>
      <w:marRight w:val="0"/>
      <w:marTop w:val="0"/>
      <w:marBottom w:val="0"/>
      <w:divBdr>
        <w:top w:val="none" w:sz="0" w:space="0" w:color="auto"/>
        <w:left w:val="none" w:sz="0" w:space="0" w:color="auto"/>
        <w:bottom w:val="none" w:sz="0" w:space="0" w:color="auto"/>
        <w:right w:val="none" w:sz="0" w:space="0" w:color="auto"/>
      </w:divBdr>
      <w:divsChild>
        <w:div w:id="985431905">
          <w:marLeft w:val="0"/>
          <w:marRight w:val="0"/>
          <w:marTop w:val="0"/>
          <w:marBottom w:val="0"/>
          <w:divBdr>
            <w:top w:val="none" w:sz="0" w:space="0" w:color="auto"/>
            <w:left w:val="none" w:sz="0" w:space="0" w:color="auto"/>
            <w:bottom w:val="none" w:sz="0" w:space="0" w:color="auto"/>
            <w:right w:val="none" w:sz="0" w:space="0" w:color="auto"/>
          </w:divBdr>
          <w:divsChild>
            <w:div w:id="437453655">
              <w:marLeft w:val="0"/>
              <w:marRight w:val="0"/>
              <w:marTop w:val="0"/>
              <w:marBottom w:val="0"/>
              <w:divBdr>
                <w:top w:val="none" w:sz="0" w:space="0" w:color="auto"/>
                <w:left w:val="none" w:sz="0" w:space="0" w:color="auto"/>
                <w:bottom w:val="none" w:sz="0" w:space="0" w:color="auto"/>
                <w:right w:val="none" w:sz="0" w:space="0" w:color="auto"/>
              </w:divBdr>
              <w:divsChild>
                <w:div w:id="16303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7218">
      <w:bodyDiv w:val="1"/>
      <w:marLeft w:val="0"/>
      <w:marRight w:val="0"/>
      <w:marTop w:val="0"/>
      <w:marBottom w:val="0"/>
      <w:divBdr>
        <w:top w:val="none" w:sz="0" w:space="0" w:color="auto"/>
        <w:left w:val="none" w:sz="0" w:space="0" w:color="auto"/>
        <w:bottom w:val="none" w:sz="0" w:space="0" w:color="auto"/>
        <w:right w:val="none" w:sz="0" w:space="0" w:color="auto"/>
      </w:divBdr>
      <w:divsChild>
        <w:div w:id="671103596">
          <w:marLeft w:val="0"/>
          <w:marRight w:val="0"/>
          <w:marTop w:val="0"/>
          <w:marBottom w:val="0"/>
          <w:divBdr>
            <w:top w:val="none" w:sz="0" w:space="0" w:color="auto"/>
            <w:left w:val="none" w:sz="0" w:space="0" w:color="auto"/>
            <w:bottom w:val="none" w:sz="0" w:space="0" w:color="auto"/>
            <w:right w:val="none" w:sz="0" w:space="0" w:color="auto"/>
          </w:divBdr>
          <w:divsChild>
            <w:div w:id="1932346524">
              <w:marLeft w:val="0"/>
              <w:marRight w:val="0"/>
              <w:marTop w:val="0"/>
              <w:marBottom w:val="0"/>
              <w:divBdr>
                <w:top w:val="none" w:sz="0" w:space="0" w:color="auto"/>
                <w:left w:val="none" w:sz="0" w:space="0" w:color="auto"/>
                <w:bottom w:val="none" w:sz="0" w:space="0" w:color="auto"/>
                <w:right w:val="none" w:sz="0" w:space="0" w:color="auto"/>
              </w:divBdr>
              <w:divsChild>
                <w:div w:id="1039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5421">
      <w:bodyDiv w:val="1"/>
      <w:marLeft w:val="0"/>
      <w:marRight w:val="0"/>
      <w:marTop w:val="0"/>
      <w:marBottom w:val="0"/>
      <w:divBdr>
        <w:top w:val="none" w:sz="0" w:space="0" w:color="auto"/>
        <w:left w:val="none" w:sz="0" w:space="0" w:color="auto"/>
        <w:bottom w:val="none" w:sz="0" w:space="0" w:color="auto"/>
        <w:right w:val="none" w:sz="0" w:space="0" w:color="auto"/>
      </w:divBdr>
    </w:div>
    <w:div w:id="1964311823">
      <w:bodyDiv w:val="1"/>
      <w:marLeft w:val="0"/>
      <w:marRight w:val="0"/>
      <w:marTop w:val="0"/>
      <w:marBottom w:val="0"/>
      <w:divBdr>
        <w:top w:val="none" w:sz="0" w:space="0" w:color="auto"/>
        <w:left w:val="none" w:sz="0" w:space="0" w:color="auto"/>
        <w:bottom w:val="none" w:sz="0" w:space="0" w:color="auto"/>
        <w:right w:val="none" w:sz="0" w:space="0" w:color="auto"/>
      </w:divBdr>
      <w:divsChild>
        <w:div w:id="484206702">
          <w:marLeft w:val="0"/>
          <w:marRight w:val="0"/>
          <w:marTop w:val="0"/>
          <w:marBottom w:val="0"/>
          <w:divBdr>
            <w:top w:val="none" w:sz="0" w:space="0" w:color="auto"/>
            <w:left w:val="none" w:sz="0" w:space="0" w:color="auto"/>
            <w:bottom w:val="none" w:sz="0" w:space="0" w:color="auto"/>
            <w:right w:val="none" w:sz="0" w:space="0" w:color="auto"/>
          </w:divBdr>
          <w:divsChild>
            <w:div w:id="383139848">
              <w:marLeft w:val="0"/>
              <w:marRight w:val="0"/>
              <w:marTop w:val="0"/>
              <w:marBottom w:val="0"/>
              <w:divBdr>
                <w:top w:val="none" w:sz="0" w:space="0" w:color="auto"/>
                <w:left w:val="none" w:sz="0" w:space="0" w:color="auto"/>
                <w:bottom w:val="none" w:sz="0" w:space="0" w:color="auto"/>
                <w:right w:val="none" w:sz="0" w:space="0" w:color="auto"/>
              </w:divBdr>
              <w:divsChild>
                <w:div w:id="6368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08226">
      <w:bodyDiv w:val="1"/>
      <w:marLeft w:val="0"/>
      <w:marRight w:val="0"/>
      <w:marTop w:val="0"/>
      <w:marBottom w:val="0"/>
      <w:divBdr>
        <w:top w:val="none" w:sz="0" w:space="0" w:color="auto"/>
        <w:left w:val="none" w:sz="0" w:space="0" w:color="auto"/>
        <w:bottom w:val="none" w:sz="0" w:space="0" w:color="auto"/>
        <w:right w:val="none" w:sz="0" w:space="0" w:color="auto"/>
      </w:divBdr>
    </w:div>
    <w:div w:id="2051757682">
      <w:bodyDiv w:val="1"/>
      <w:marLeft w:val="0"/>
      <w:marRight w:val="0"/>
      <w:marTop w:val="0"/>
      <w:marBottom w:val="0"/>
      <w:divBdr>
        <w:top w:val="none" w:sz="0" w:space="0" w:color="auto"/>
        <w:left w:val="none" w:sz="0" w:space="0" w:color="auto"/>
        <w:bottom w:val="none" w:sz="0" w:space="0" w:color="auto"/>
        <w:right w:val="none" w:sz="0" w:space="0" w:color="auto"/>
      </w:divBdr>
    </w:div>
    <w:div w:id="2068990736">
      <w:bodyDiv w:val="1"/>
      <w:marLeft w:val="0"/>
      <w:marRight w:val="0"/>
      <w:marTop w:val="0"/>
      <w:marBottom w:val="0"/>
      <w:divBdr>
        <w:top w:val="none" w:sz="0" w:space="0" w:color="auto"/>
        <w:left w:val="none" w:sz="0" w:space="0" w:color="auto"/>
        <w:bottom w:val="none" w:sz="0" w:space="0" w:color="auto"/>
        <w:right w:val="none" w:sz="0" w:space="0" w:color="auto"/>
      </w:divBdr>
      <w:divsChild>
        <w:div w:id="1460803275">
          <w:marLeft w:val="0"/>
          <w:marRight w:val="0"/>
          <w:marTop w:val="150"/>
          <w:marBottom w:val="0"/>
          <w:divBdr>
            <w:top w:val="none" w:sz="0" w:space="0" w:color="auto"/>
            <w:left w:val="none" w:sz="0" w:space="0" w:color="auto"/>
            <w:bottom w:val="none" w:sz="0" w:space="0" w:color="auto"/>
            <w:right w:val="none" w:sz="0" w:space="0" w:color="auto"/>
          </w:divBdr>
          <w:divsChild>
            <w:div w:id="11187184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851680455">
          <w:marLeft w:val="0"/>
          <w:marRight w:val="0"/>
          <w:marTop w:val="150"/>
          <w:marBottom w:val="0"/>
          <w:divBdr>
            <w:top w:val="none" w:sz="0" w:space="0" w:color="auto"/>
            <w:left w:val="none" w:sz="0" w:space="0" w:color="auto"/>
            <w:bottom w:val="none" w:sz="0" w:space="0" w:color="auto"/>
            <w:right w:val="none" w:sz="0" w:space="0" w:color="auto"/>
          </w:divBdr>
          <w:divsChild>
            <w:div w:id="1721320529">
              <w:marLeft w:val="0"/>
              <w:marRight w:val="0"/>
              <w:marTop w:val="0"/>
              <w:marBottom w:val="0"/>
              <w:divBdr>
                <w:top w:val="none" w:sz="0" w:space="0" w:color="auto"/>
                <w:left w:val="none" w:sz="0" w:space="0" w:color="auto"/>
                <w:bottom w:val="none" w:sz="0" w:space="0" w:color="auto"/>
                <w:right w:val="none" w:sz="0" w:space="0" w:color="auto"/>
              </w:divBdr>
              <w:divsChild>
                <w:div w:id="85272832">
                  <w:marLeft w:val="0"/>
                  <w:marRight w:val="0"/>
                  <w:marTop w:val="0"/>
                  <w:marBottom w:val="0"/>
                  <w:divBdr>
                    <w:top w:val="none" w:sz="0" w:space="0" w:color="auto"/>
                    <w:left w:val="none" w:sz="0" w:space="0" w:color="auto"/>
                    <w:bottom w:val="none" w:sz="0" w:space="0" w:color="auto"/>
                    <w:right w:val="none" w:sz="0" w:space="0" w:color="auto"/>
                  </w:divBdr>
                  <w:divsChild>
                    <w:div w:id="1951471728">
                      <w:marLeft w:val="0"/>
                      <w:marRight w:val="0"/>
                      <w:marTop w:val="0"/>
                      <w:marBottom w:val="75"/>
                      <w:divBdr>
                        <w:top w:val="single" w:sz="6" w:space="0" w:color="D7D7D7"/>
                        <w:left w:val="single" w:sz="6" w:space="0" w:color="D7D7D7"/>
                        <w:bottom w:val="single" w:sz="6" w:space="0" w:color="D7D7D7"/>
                        <w:right w:val="single" w:sz="6" w:space="0" w:color="D7D7D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17:46:56.381"/>
    </inkml:context>
    <inkml:brush xml:id="br0">
      <inkml:brushProperty name="width" value="0.05" units="cm"/>
      <inkml:brushProperty name="height" value="0.05" units="cm"/>
      <inkml:brushProperty name="color" value="#9610AD"/>
    </inkml:brush>
  </inkml:definitions>
  <inkml:trace contextRef="#ctx0" brushRef="#br0">353 57 8191,'5'4'0,"-1"1"5063,0 0-5063,5 7 2818,1-10-2818,3 10 1719,0-11-1719,-3 7 6784,7-3-6784,-3 0 0,0 3 0,-1-7 0,-4 3 0,0 0 0,0-3 0,-1 3 0,1-4 0,-4 4 0,3-3 0,-3 3 0,4-4 0,0 4 0,0-3 0,0 3 0,0-4 0,0 0 0,4 0 0,-3 0 0,17 0 0,-2 0 0,5 0 0,-2 0 0,-10 0 0,-4 0 0,-1 0 0,-8-4 0,3 3 0,-7-7 0,3 3 0,-4-4 0,0-1 0,0 1 0,0 0 0,0 0 0,-8 0 0,2 4 0,-21 1 0,10 4 0,-10 0 0,13 0 0,1 0 0,4 0 0,-1 0 0,1 0 0,4 4 0,5-3 0,5 7 0,8-7 0,58 3 0,-29-4 0,11-4 0,0-1 0,-9 2 0,15-6 0,-29 9 0,-6 0 0,-15-4 0,-13 7 0,-6-2 0,-18 10 0,-2-6 0,-29 10 0,-5-3 0,-20-1 0,20-2 0,4-9 0,34 0 0,4 0 0,12 0 0,9 0 0,6 0 0,9 0 0,14-5 0,-8 3 0,8-4 0,-22 10 0,-8 1 0,-12 4 0,-4 0 0,0 0 0,-4 0 0,15-4 0,0-1 0,16-4 0,4 0 0,1 0 0,0 0 0,3 0 0,-7 0 0,7 0 0,-7 0 0,3-4 0,-1 7 0,-2-2 0,3 4 0,-4 3 0,4-3 0,1 4 0,0-4 0,-1 3 0,-4-7 0,0 3 0,0-4 0,0-4 0,-4-5 0,5-15 0,-5 7 0,2-19 0,-3 10 0,-4 0 0,0 3 0,-6 36 0,0-9 0,-6 32 0,2-23 0,-1 13 0,6-16 0,-3-1 0,7-1 0,-3-15 0,8 1 0,1-8 0,4-3 0,0 7 0,0-3 0,-4 4 0,3-1 0,-3 9 0,0 6 0,3 9 0,-7 4 0,3-4 0,0-5 0,1-5 0,8-4 0,1-8 0,-1 2 0,0-3 0,0 1 0,-7 3 0,6 0 0,-11 5 0,3 18 0,-4-1 0,0 20 0,-4-21 0,3 7 0,-7-14 0,11-4 0,-6-6 0,7-8 0,-4-1 0,0-3 0,-4 4 0,-1 4 0,-8 1 0,-1 4 0,0 0 0,1 0 0,4 0 0,-1 0 0,5-4 0,1-1 0,4-4 0,0-4 0,4 3 0,1-7 0,0 7 0,-1-4 0,-8 9 0,-5 1 0,-5 8 0,-14-3 0,8 3 0,-4-4 0,11 0 0,12-4 0,-2-1 0,11-4 0,-3 0 0,4 0 0,-12 8 0,-3-2 0,-22 13 0,-2-3 0,0 0 0,2 3 0,14-9 0,5-1 0,9-5 0,5-8 0,0 3 0,3-3 0,-3 4 0,0-1 0,3 1 0,-11 4 0,-2 9 0,-38 7 0,-12 9 0,-9-3 0,14-2 0,27-8 0,18-7 0,5-5 0,9-4 0,0 4 0,0 1 0,0 0 0,-4 6 0,-5 3 0,-5 5 0,-4 3 0,0-4 0,0 0 0,0-4 0,4 3 0,1-11 0,0 10 0,-5 2 0,-2 2 0,-2 6 0,4-8 0,0-4 0,0 3 0,4-11 0,5 2 0,1-9 0,3 1 0,-4 8 0,-8 2 0,6 8 0,-10 0 0,7 0 0,-4 0 0,4-8 0,1-2 0,4-12 0,4 3 0,-3-3 0,2 4 0,-3 0 0,4 3 0,-7 6 0,2 5 0,-8 4 0,0 0 0,4 0 0,-3-4 0,11-5 0,-6-9 0,11-1 0,-7-3 0,3 4 0,0 0 0,-3 0 0,3 0 0,-4 8 0,-4 5 0,3 6 0,-7-1 0,7-9 0,-3-5 0,8-4 0,-3 0 0,3 0 0,-4 0 0,0 0 0,4 4 0,-3 5 0,3 9 0,-8 1 0,3 2 0,-4-3 0,1 0 0,3 0 0,-3 0 0,4-8 0,4-6 0,1-5 0,0-3 0,3 4 0,-7 0 0,3 8 0,-8 10 0,3 1 0,-3 7 0,0-8 0,3 0 0,-3 0 0,0-4 0,3-5 0,1-9 0,1-1 0,7-3 0,1-4 0,-3 6 0,-2 2 0,-9 10 0,-8 8 0,-1-4 0,-1-1 0,6-1 0,5-6 0,4 2 0,4-8 0,1 0 0,8 4 0,11-5 0,-4 9 0,33-5 0,-32 6 0,13 4 0,-34 5 0,-5 1 0,-4 3 0,-4-4 0,3-4 0,-3-1 0,3 0 0,1-3 0,8 3 0,6-8 0,9 3 0,14-4 0,-8 5 0,25 0 0,-13 0 0,6 0 0,-14 0 0,-12 0 0,-15 0 0,1 0 0,-15 0 0,3 0 0,-59-9 0,42 2 0,-38-4 0,60 3 0,8 7 0,10-3 0,5 4 0,33 0 0,-12 0 0,22 0 0,2 0 0,-5 0 0,41 0 0,-70 0 0,-12 0 0,-18 0 0,-9 0 0,-14 0 0,-21 0-6784,-51-6 6784,8-5 0,6 3 0,51-1 0,36 9 0,12 0 0,11 0 0,6 0 0,46 0 0,-36 0 6784,24 0-6784,-58 0 0,-7 0 0,-22 0 0,-27 0 0,-14 0 0,-23-5 0,-6-3 0,29 2 0,2-1 0,-18-2 0,9-1 0,23 0 0,54 6 0,22 10 0,21 4 0,35 10 0,5-1 0,7-2 0,-24-8 0,2-1-300,-4 1 0,2 0 1,-9-3 299,16-2 0,-17-3 0,-57 3 0,-6-4 0,-12 0 0,-1 0 0,-4 0 899,0 0-899,4 0 0,1 0 0,12-4 0,6 3 0,8-3 0,35 4 0,-14 0 0,34 0 0,-40-4 0,2 3 0,-43-3 0,-5 4 0,-61 0 0,-9 0 0,-4-11 0,-1-1 0,40 10 0,3-1 0,-18-11 0,10 1 0,34 12 0,23-3 0,7 0 0,22 3 0,21-3 0,15 4 0,-12 0 0,0 0 0,16 0 0,-7 0 0,-4 0 0,-7 0 0,19 4 0,-50 1 0,-15 4 0,-13 0 0,-5 0 0,-13 1 0,-21-4 0,4 0 0,0-6 0,21 0 0,14 0 0,0 0 0,8 0 0,2-4 0,12 3 0,30-3 0,12 4 0,12 0 0,6 0 0,25 0 0,-12 0 0,-4 0 0,-21 0 0,2 0 0,-60 0 0,-16 0 0,-11 5 0,-45-3 0,0 13 0,-2-13 0,-1-2 0,-2 9 0,3-8 0,4-2 0,18 1 0,-21 0 0,47 0 0,10 0 0,0 0 0,-1 0 0,-4 0 0,-1 0 0,-16 0 0,3 0 0,-6 0 0,18 4 0,8-3 0,7 3 0,-4-4 0,-4 4 0,-1 1 0,4 4 0,2 0 0,8 0 0,0 0 0,0 4 0,-5 1 0,-4 4 0,-1-4 0,-3 3 0,4-7 0,4 3 0,-3-8 0,7-9 0,-3-6 0,4-8 0,0-1 0,0 5 0,-4 1 0,-1 8 0,0 5 0,-7 5 0,2 8 0,-4-3 0,-3 3 0,3-4 0,4 0 0,5-4 0,10-5 0,8-9 0,11-3 0,-4-2 0,39-10 0,-41 23 0,21-6 0,-43 25 0,3-5 0,-7 4 0,3-3 0,0 0 0,-3-5 0,7-1 0,0-7 0,10-1 0,1-5 0,17-12 0,-11 10 0,4-9 0,-8 15 0,-15-3 0,2 12 0,-8-2 0,-5 7 0,4-4 0,-3 0 0,8 0 0,-3-4 0,7 3 0,1-11 0,9-2 0,5-5 0,4-3 0,0 8 0,-12 5 0,-3 9 0,-12 1 0,-1 3 0,1-5 0,0 1 0,0 0 0,8-4 0,10-13 0,35-13 0,-15 4 0,18-6 0,-19 16 0,-12-2 0,-1 10 0,-16 1 0,-12 11 0,3-4 0,-3 0 0,3 0 0,1 0 0,4-8 0,17-11 0,20-25 0,28-2 0,-5-2 0,-6 19 0,-25 10 0,-11 9 0,-12-3 0,-6 12 0,-9-2 0,-14 15 0,-2-3 0,0 1 0,-7 0 0,2-4 0,12-11 0,10 1 0,19-14 0,11 0 0,-4-4 0,1 6 0,-1-1 0,-12 12 0,-2 5 0,-8 1 0,0 3 0,4-4 0,1 0 0,0-4 0,3 3 0,5-11 0,-2 2 0,10-8 0,-7 0 0,4 0 0,-8 4 0,-16 6 0,-31 10 0,2 3 0,-35 6 0,15-3 0,-1 1 0,6-8 0,33 0 0,11-9 0,30-8 0,11-8 0,33-19 0,25-5 0,-15 9 0,-12 11 0,4 2 0,27-3 0,-33 8 0,-2 1 0,17-3 0,-36 5 0,-39 13 0,-9 5 0,-13 8 0,6 2 0,-16 1 0,16-3 0,-6-9 0,17 4 0,6-15 0,17-2 0,2-9 0,6-1 0,-7 2 0,-1 4 0,-4 0 0,0 4 0,-4-3 0,-5 7 0,-9 1 0,-15 7 0,-6 10 0,-15-1 0,-8 2-900,-2 4 0,-3 0 900,-19 0 0,1-1 0,19-6 0,6-2 0,-15-1 0,52-12 0,19-5 0,9-4 0,13-8 0,-7-2 1800,8 1-1800,-14 5 0,-1 8 0,-16 1 0,1 8 0,-15 1 0,-7 5 0,4 0 0,-18 2 0,8 0 0,-9 1 0,8-2 0,8-4 0,18-3 0,6-12 0,12 2 0,-3-7 0,2 0 0,-3 7 0,4-10 0,-3 14 0,3-14 0,-4 14 0,0-7 0,4 5 0,9-9 0,2-2 0,-5-3 0,-7 5 0,-12 4 0,0 0 0,-4 4 0,3 1 0,-3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39B1D-9EA9-4D4D-A041-1CC2BDC7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Swanand Arun Yamgar</dc:creator>
  <cp:keywords/>
  <dc:description/>
  <cp:lastModifiedBy>Microsoft Office User</cp:lastModifiedBy>
  <cp:revision>4</cp:revision>
  <dcterms:created xsi:type="dcterms:W3CDTF">2023-04-25T19:45:00Z</dcterms:created>
  <dcterms:modified xsi:type="dcterms:W3CDTF">2023-05-02T16:39:00Z</dcterms:modified>
</cp:coreProperties>
</file>