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D7D" w:rsidRPr="00012D7D" w:rsidRDefault="00012D7D" w:rsidP="00012D7D">
      <w:pPr>
        <w:spacing w:after="0" w:line="240" w:lineRule="auto"/>
        <w:rPr>
          <w:rFonts w:eastAsia="Times New Roman" w:cstheme="minorHAnsi"/>
          <w:sz w:val="28"/>
          <w:szCs w:val="28"/>
          <w:lang w:eastAsia="en-IN"/>
        </w:rPr>
      </w:pPr>
      <w:bookmarkStart w:id="0" w:name="_GoBack"/>
      <w:proofErr w:type="gramStart"/>
      <w:r w:rsidRPr="00012D7D">
        <w:rPr>
          <w:rFonts w:cstheme="minorHAnsi"/>
          <w:spacing w:val="3"/>
          <w:sz w:val="28"/>
          <w:szCs w:val="28"/>
        </w:rPr>
        <w:t>1.Explain</w:t>
      </w:r>
      <w:proofErr w:type="gramEnd"/>
      <w:r w:rsidRPr="00012D7D">
        <w:rPr>
          <w:rFonts w:cstheme="minorHAnsi"/>
          <w:spacing w:val="3"/>
          <w:sz w:val="28"/>
          <w:szCs w:val="28"/>
        </w:rPr>
        <w:t xml:space="preserve"> what is normalization and explain the normalization with its examples</w:t>
      </w:r>
      <w:r w:rsidRPr="00012D7D">
        <w:rPr>
          <w:rFonts w:cstheme="minorHAnsi"/>
          <w:spacing w:val="3"/>
          <w:sz w:val="28"/>
          <w:szCs w:val="28"/>
        </w:rPr>
        <w:t>.</w:t>
      </w:r>
    </w:p>
    <w:p w:rsidR="00012D7D" w:rsidRPr="00012D7D" w:rsidRDefault="00012D7D" w:rsidP="00012D7D">
      <w:pPr>
        <w:spacing w:after="0" w:line="240" w:lineRule="auto"/>
        <w:rPr>
          <w:rFonts w:eastAsia="Times New Roman" w:cstheme="minorHAnsi"/>
          <w:sz w:val="28"/>
          <w:szCs w:val="28"/>
          <w:lang w:eastAsia="en-IN"/>
        </w:rPr>
      </w:pPr>
    </w:p>
    <w:p w:rsidR="00012D7D" w:rsidRPr="00012D7D" w:rsidRDefault="00012D7D" w:rsidP="00012D7D">
      <w:pPr>
        <w:spacing w:after="0" w:line="240" w:lineRule="auto"/>
        <w:rPr>
          <w:rFonts w:eastAsia="Times New Roman" w:cstheme="minorHAnsi"/>
          <w:sz w:val="28"/>
          <w:szCs w:val="28"/>
          <w:lang w:eastAsia="en-IN"/>
        </w:rPr>
      </w:pPr>
      <w:proofErr w:type="gramStart"/>
      <w:r w:rsidRPr="00012D7D">
        <w:rPr>
          <w:rFonts w:eastAsia="Times New Roman" w:cstheme="minorHAnsi"/>
          <w:sz w:val="28"/>
          <w:szCs w:val="28"/>
          <w:lang w:eastAsia="en-IN"/>
        </w:rPr>
        <w:t>ANSWER :</w:t>
      </w:r>
      <w:proofErr w:type="gramEnd"/>
      <w:r w:rsidRPr="00012D7D">
        <w:rPr>
          <w:rFonts w:eastAsia="Times New Roman" w:cstheme="minorHAnsi"/>
          <w:sz w:val="28"/>
          <w:szCs w:val="28"/>
          <w:lang w:eastAsia="en-IN"/>
        </w:rPr>
        <w:t xml:space="preserve"> </w:t>
      </w:r>
    </w:p>
    <w:p w:rsidR="00012D7D" w:rsidRPr="00012D7D" w:rsidRDefault="00012D7D" w:rsidP="00012D7D">
      <w:pPr>
        <w:spacing w:beforeAutospacing="1" w:after="0" w:line="240" w:lineRule="auto"/>
        <w:rPr>
          <w:rFonts w:eastAsia="Times New Roman" w:cstheme="minorHAnsi"/>
          <w:sz w:val="28"/>
          <w:szCs w:val="28"/>
          <w:lang w:eastAsia="en-IN"/>
        </w:rPr>
      </w:pPr>
      <w:hyperlink r:id="rId5" w:tgtFrame="_blank" w:history="1">
        <w:r w:rsidRPr="00012D7D">
          <w:rPr>
            <w:rFonts w:eastAsia="Times New Roman" w:cstheme="minorHAnsi"/>
            <w:sz w:val="28"/>
            <w:szCs w:val="28"/>
            <w:lang w:eastAsia="en-IN"/>
          </w:rPr>
          <w:t>Normalization is a database design technique that reduces data redundancy and eliminates undesirable characteristics like Insertion, Update and Deletion Anomalies</w:t>
        </w:r>
      </w:hyperlink>
      <w:hyperlink r:id="rId6" w:tgtFrame="_blank" w:history="1">
        <w:r w:rsidRPr="00012D7D">
          <w:rPr>
            <w:rFonts w:eastAsia="Times New Roman" w:cstheme="minorHAnsi"/>
            <w:b/>
            <w:bCs/>
            <w:sz w:val="28"/>
            <w:szCs w:val="28"/>
            <w:vertAlign w:val="superscript"/>
            <w:lang w:eastAsia="en-IN"/>
          </w:rPr>
          <w:t>1</w:t>
        </w:r>
      </w:hyperlink>
      <w:r w:rsidRPr="00012D7D">
        <w:rPr>
          <w:rFonts w:eastAsia="Times New Roman" w:cstheme="minorHAnsi"/>
          <w:sz w:val="28"/>
          <w:szCs w:val="28"/>
          <w:lang w:eastAsia="en-IN"/>
        </w:rPr>
        <w:t>. </w:t>
      </w:r>
      <w:hyperlink r:id="rId7" w:tgtFrame="_blank" w:history="1">
        <w:r w:rsidRPr="00012D7D">
          <w:rPr>
            <w:rFonts w:eastAsia="Times New Roman" w:cstheme="minorHAnsi"/>
            <w:sz w:val="28"/>
            <w:szCs w:val="28"/>
            <w:lang w:eastAsia="en-IN"/>
          </w:rPr>
          <w:t>It is a process of organizing data in a database to reduce redundancy and improve data integrity</w:t>
        </w:r>
      </w:hyperlink>
      <w:hyperlink r:id="rId8" w:tgtFrame="_blank" w:history="1">
        <w:r w:rsidRPr="00012D7D">
          <w:rPr>
            <w:rFonts w:eastAsia="Times New Roman" w:cstheme="minorHAnsi"/>
            <w:b/>
            <w:bCs/>
            <w:sz w:val="28"/>
            <w:szCs w:val="28"/>
            <w:vertAlign w:val="superscript"/>
            <w:lang w:eastAsia="en-IN"/>
          </w:rPr>
          <w:t>2</w:t>
        </w:r>
      </w:hyperlink>
      <w:r w:rsidRPr="00012D7D">
        <w:rPr>
          <w:rFonts w:eastAsia="Times New Roman" w:cstheme="minorHAnsi"/>
          <w:sz w:val="28"/>
          <w:szCs w:val="28"/>
          <w:lang w:eastAsia="en-IN"/>
        </w:rPr>
        <w:t>. </w:t>
      </w:r>
      <w:hyperlink r:id="rId9" w:tgtFrame="_blank" w:history="1">
        <w:r w:rsidRPr="00012D7D">
          <w:rPr>
            <w:rFonts w:eastAsia="Times New Roman" w:cstheme="minorHAnsi"/>
            <w:sz w:val="28"/>
            <w:szCs w:val="28"/>
            <w:lang w:eastAsia="en-IN"/>
          </w:rPr>
          <w:t>Normalization involves dividing large tables into smaller tables and defining relationships between them</w:t>
        </w:r>
      </w:hyperlink>
      <w:hyperlink r:id="rId10" w:tgtFrame="_blank" w:history="1">
        <w:r w:rsidRPr="00012D7D">
          <w:rPr>
            <w:rFonts w:eastAsia="Times New Roman" w:cstheme="minorHAnsi"/>
            <w:b/>
            <w:bCs/>
            <w:sz w:val="28"/>
            <w:szCs w:val="28"/>
            <w:vertAlign w:val="superscript"/>
            <w:lang w:eastAsia="en-IN"/>
          </w:rPr>
          <w:t>2</w:t>
        </w:r>
      </w:hyperlink>
      <w:r w:rsidRPr="00012D7D">
        <w:rPr>
          <w:rFonts w:eastAsia="Times New Roman" w:cstheme="minorHAnsi"/>
          <w:sz w:val="28"/>
          <w:szCs w:val="28"/>
          <w:lang w:eastAsia="en-IN"/>
        </w:rPr>
        <w:t>.</w:t>
      </w:r>
    </w:p>
    <w:p w:rsidR="00012D7D" w:rsidRPr="00012D7D" w:rsidRDefault="00012D7D" w:rsidP="00012D7D">
      <w:pPr>
        <w:spacing w:before="100" w:beforeAutospacing="1" w:after="0" w:line="240" w:lineRule="auto"/>
        <w:rPr>
          <w:rFonts w:eastAsia="Times New Roman" w:cstheme="minorHAnsi"/>
          <w:sz w:val="28"/>
          <w:szCs w:val="28"/>
          <w:lang w:eastAsia="en-IN"/>
        </w:rPr>
      </w:pPr>
      <w:r w:rsidRPr="00012D7D">
        <w:rPr>
          <w:rFonts w:eastAsia="Times New Roman" w:cstheme="minorHAnsi"/>
          <w:sz w:val="28"/>
          <w:szCs w:val="28"/>
          <w:lang w:eastAsia="en-IN"/>
        </w:rPr>
        <w:t>There are several normal forms that are used in database normalization. The most commonly used normal forms are:</w:t>
      </w:r>
    </w:p>
    <w:p w:rsidR="00012D7D" w:rsidRPr="00012D7D" w:rsidRDefault="00012D7D" w:rsidP="00012D7D">
      <w:pPr>
        <w:numPr>
          <w:ilvl w:val="0"/>
          <w:numId w:val="1"/>
        </w:numPr>
        <w:spacing w:beforeAutospacing="1" w:after="0" w:afterAutospacing="1" w:line="240" w:lineRule="auto"/>
        <w:ind w:left="0"/>
        <w:rPr>
          <w:rFonts w:eastAsia="Times New Roman" w:cstheme="minorHAnsi"/>
          <w:sz w:val="28"/>
          <w:szCs w:val="28"/>
          <w:lang w:eastAsia="en-IN"/>
        </w:rPr>
      </w:pPr>
      <w:hyperlink r:id="rId11" w:tgtFrame="_blank" w:history="1">
        <w:r w:rsidRPr="00012D7D">
          <w:rPr>
            <w:rFonts w:eastAsia="Times New Roman" w:cstheme="minorHAnsi"/>
            <w:b/>
            <w:bCs/>
            <w:sz w:val="28"/>
            <w:szCs w:val="28"/>
            <w:lang w:eastAsia="en-IN"/>
          </w:rPr>
          <w:t>First Normal Form (1NF)</w:t>
        </w:r>
        <w:r w:rsidRPr="00012D7D">
          <w:rPr>
            <w:rFonts w:eastAsia="Times New Roman" w:cstheme="minorHAnsi"/>
            <w:sz w:val="28"/>
            <w:szCs w:val="28"/>
            <w:lang w:eastAsia="en-IN"/>
          </w:rPr>
          <w:t>: A relation is said to be in 1NF if it contains no repeating groups or arrays</w:t>
        </w:r>
      </w:hyperlink>
      <w:hyperlink r:id="rId12" w:tgtFrame="_blank" w:history="1">
        <w:r w:rsidRPr="00012D7D">
          <w:rPr>
            <w:rFonts w:eastAsia="Times New Roman" w:cstheme="minorHAnsi"/>
            <w:b/>
            <w:bCs/>
            <w:sz w:val="28"/>
            <w:szCs w:val="28"/>
            <w:vertAlign w:val="superscript"/>
            <w:lang w:eastAsia="en-IN"/>
          </w:rPr>
          <w:t>3</w:t>
        </w:r>
      </w:hyperlink>
      <w:r w:rsidRPr="00012D7D">
        <w:rPr>
          <w:rFonts w:eastAsia="Times New Roman" w:cstheme="minorHAnsi"/>
          <w:sz w:val="28"/>
          <w:szCs w:val="28"/>
          <w:lang w:eastAsia="en-IN"/>
        </w:rPr>
        <w:t>.</w:t>
      </w:r>
    </w:p>
    <w:p w:rsidR="00012D7D" w:rsidRPr="00012D7D" w:rsidRDefault="00012D7D" w:rsidP="00012D7D">
      <w:pPr>
        <w:numPr>
          <w:ilvl w:val="0"/>
          <w:numId w:val="1"/>
        </w:numPr>
        <w:spacing w:beforeAutospacing="1" w:after="0" w:afterAutospacing="1" w:line="240" w:lineRule="auto"/>
        <w:ind w:left="0"/>
        <w:rPr>
          <w:rFonts w:eastAsia="Times New Roman" w:cstheme="minorHAnsi"/>
          <w:sz w:val="28"/>
          <w:szCs w:val="28"/>
          <w:lang w:eastAsia="en-IN"/>
        </w:rPr>
      </w:pPr>
      <w:r w:rsidRPr="00012D7D">
        <w:rPr>
          <w:rFonts w:eastAsia="Times New Roman" w:cstheme="minorHAnsi"/>
          <w:b/>
          <w:bCs/>
          <w:sz w:val="28"/>
          <w:szCs w:val="28"/>
          <w:lang w:eastAsia="en-IN"/>
        </w:rPr>
        <w:t>Second Normal Form (2NF)</w:t>
      </w:r>
      <w:r w:rsidRPr="00012D7D">
        <w:rPr>
          <w:rFonts w:eastAsia="Times New Roman" w:cstheme="minorHAnsi"/>
          <w:sz w:val="28"/>
          <w:szCs w:val="28"/>
          <w:lang w:eastAsia="en-IN"/>
        </w:rPr>
        <w:t>: A relation is said to be in 2NF if it is in 1NF and every non-key attribute is fully dependent on the primary key</w:t>
      </w:r>
      <w:hyperlink r:id="rId13" w:tgtFrame="_blank" w:history="1">
        <w:r w:rsidRPr="00012D7D">
          <w:rPr>
            <w:rFonts w:eastAsia="Times New Roman" w:cstheme="minorHAnsi"/>
            <w:b/>
            <w:bCs/>
            <w:sz w:val="28"/>
            <w:szCs w:val="28"/>
            <w:vertAlign w:val="superscript"/>
            <w:lang w:eastAsia="en-IN"/>
          </w:rPr>
          <w:t>3</w:t>
        </w:r>
      </w:hyperlink>
      <w:r w:rsidRPr="00012D7D">
        <w:rPr>
          <w:rFonts w:eastAsia="Times New Roman" w:cstheme="minorHAnsi"/>
          <w:sz w:val="28"/>
          <w:szCs w:val="28"/>
          <w:lang w:eastAsia="en-IN"/>
        </w:rPr>
        <w:t>.</w:t>
      </w:r>
    </w:p>
    <w:p w:rsidR="00012D7D" w:rsidRPr="00012D7D" w:rsidRDefault="00012D7D" w:rsidP="00012D7D">
      <w:pPr>
        <w:numPr>
          <w:ilvl w:val="0"/>
          <w:numId w:val="1"/>
        </w:numPr>
        <w:spacing w:beforeAutospacing="1" w:after="0" w:afterAutospacing="1" w:line="240" w:lineRule="auto"/>
        <w:ind w:left="0"/>
        <w:rPr>
          <w:rFonts w:eastAsia="Times New Roman" w:cstheme="minorHAnsi"/>
          <w:sz w:val="28"/>
          <w:szCs w:val="28"/>
          <w:lang w:eastAsia="en-IN"/>
        </w:rPr>
      </w:pPr>
      <w:r w:rsidRPr="00012D7D">
        <w:rPr>
          <w:rFonts w:eastAsia="Times New Roman" w:cstheme="minorHAnsi"/>
          <w:b/>
          <w:bCs/>
          <w:sz w:val="28"/>
          <w:szCs w:val="28"/>
          <w:lang w:eastAsia="en-IN"/>
        </w:rPr>
        <w:t>Third Normal Form (3NF)</w:t>
      </w:r>
      <w:r w:rsidRPr="00012D7D">
        <w:rPr>
          <w:rFonts w:eastAsia="Times New Roman" w:cstheme="minorHAnsi"/>
          <w:sz w:val="28"/>
          <w:szCs w:val="28"/>
          <w:lang w:eastAsia="en-IN"/>
        </w:rPr>
        <w:t>: A relation is said to be in 3NF if it is in 2NF and every non-key attribute is non-transitively dependent on the primary key</w:t>
      </w:r>
      <w:hyperlink r:id="rId14" w:tgtFrame="_blank" w:history="1">
        <w:r w:rsidRPr="00012D7D">
          <w:rPr>
            <w:rFonts w:eastAsia="Times New Roman" w:cstheme="minorHAnsi"/>
            <w:b/>
            <w:bCs/>
            <w:sz w:val="28"/>
            <w:szCs w:val="28"/>
            <w:vertAlign w:val="superscript"/>
            <w:lang w:eastAsia="en-IN"/>
          </w:rPr>
          <w:t>3</w:t>
        </w:r>
      </w:hyperlink>
      <w:r w:rsidRPr="00012D7D">
        <w:rPr>
          <w:rFonts w:eastAsia="Times New Roman" w:cstheme="minorHAnsi"/>
          <w:sz w:val="28"/>
          <w:szCs w:val="28"/>
          <w:lang w:eastAsia="en-IN"/>
        </w:rPr>
        <w:t>.</w:t>
      </w:r>
    </w:p>
    <w:p w:rsidR="00012D7D" w:rsidRPr="00012D7D" w:rsidRDefault="00012D7D" w:rsidP="00012D7D">
      <w:pPr>
        <w:spacing w:beforeAutospacing="1" w:after="0" w:line="240" w:lineRule="auto"/>
        <w:rPr>
          <w:rFonts w:eastAsia="Times New Roman" w:cstheme="minorHAnsi"/>
          <w:sz w:val="28"/>
          <w:szCs w:val="28"/>
          <w:lang w:eastAsia="en-IN"/>
        </w:rPr>
      </w:pPr>
      <w:r w:rsidRPr="00012D7D">
        <w:rPr>
          <w:rFonts w:eastAsia="Times New Roman" w:cstheme="minorHAnsi"/>
          <w:sz w:val="28"/>
          <w:szCs w:val="28"/>
          <w:lang w:eastAsia="en-IN"/>
        </w:rPr>
        <w:t>For example, consider a table that contains information about students and their courses. If we store all the information in one table, we may have redundant data such as student name, address, phone number, etc. To normalize this table, we can divide it into two tables: one for student information and another for course information. The two tables can be linked using a common field such as student ID</w:t>
      </w:r>
      <w:hyperlink r:id="rId15" w:tgtFrame="_blank" w:history="1">
        <w:r w:rsidRPr="00012D7D">
          <w:rPr>
            <w:rFonts w:eastAsia="Times New Roman" w:cstheme="minorHAnsi"/>
            <w:b/>
            <w:bCs/>
            <w:sz w:val="28"/>
            <w:szCs w:val="28"/>
            <w:vertAlign w:val="superscript"/>
            <w:lang w:eastAsia="en-IN"/>
          </w:rPr>
          <w:t>1</w:t>
        </w:r>
      </w:hyperlink>
      <w:r w:rsidRPr="00012D7D">
        <w:rPr>
          <w:rFonts w:eastAsia="Times New Roman" w:cstheme="minorHAnsi"/>
          <w:sz w:val="28"/>
          <w:szCs w:val="28"/>
          <w:lang w:eastAsia="en-IN"/>
        </w:rPr>
        <w:t>.</w:t>
      </w:r>
    </w:p>
    <w:bookmarkEnd w:id="0"/>
    <w:p w:rsidR="009A4FE1" w:rsidRPr="00012D7D" w:rsidRDefault="00012D7D">
      <w:pPr>
        <w:rPr>
          <w:rFonts w:cstheme="minorHAnsi"/>
          <w:sz w:val="28"/>
          <w:szCs w:val="28"/>
        </w:rPr>
      </w:pPr>
    </w:p>
    <w:sectPr w:rsidR="009A4FE1" w:rsidRPr="00012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14C77"/>
    <w:multiLevelType w:val="multilevel"/>
    <w:tmpl w:val="8F26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7D"/>
    <w:rsid w:val="00012D7D"/>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C7B0B-0B96-4DC8-A653-065A1195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D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2D7D"/>
    <w:rPr>
      <w:color w:val="0000FF"/>
      <w:u w:val="single"/>
    </w:rPr>
  </w:style>
  <w:style w:type="character" w:styleId="Strong">
    <w:name w:val="Strong"/>
    <w:basedOn w:val="DefaultParagraphFont"/>
    <w:uiPriority w:val="22"/>
    <w:qFormat/>
    <w:rsid w:val="00012D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468313">
      <w:bodyDiv w:val="1"/>
      <w:marLeft w:val="0"/>
      <w:marRight w:val="0"/>
      <w:marTop w:val="0"/>
      <w:marBottom w:val="0"/>
      <w:divBdr>
        <w:top w:val="none" w:sz="0" w:space="0" w:color="auto"/>
        <w:left w:val="none" w:sz="0" w:space="0" w:color="auto"/>
        <w:bottom w:val="none" w:sz="0" w:space="0" w:color="auto"/>
        <w:right w:val="none" w:sz="0" w:space="0" w:color="auto"/>
      </w:divBdr>
      <w:divsChild>
        <w:div w:id="52702653">
          <w:marLeft w:val="0"/>
          <w:marRight w:val="0"/>
          <w:marTop w:val="0"/>
          <w:marBottom w:val="0"/>
          <w:divBdr>
            <w:top w:val="none" w:sz="0" w:space="0" w:color="auto"/>
            <w:left w:val="none" w:sz="0" w:space="0" w:color="auto"/>
            <w:bottom w:val="none" w:sz="0" w:space="0" w:color="auto"/>
            <w:right w:val="none" w:sz="0" w:space="0" w:color="auto"/>
          </w:divBdr>
          <w:divsChild>
            <w:div w:id="1128430778">
              <w:marLeft w:val="0"/>
              <w:marRight w:val="0"/>
              <w:marTop w:val="0"/>
              <w:marBottom w:val="0"/>
              <w:divBdr>
                <w:top w:val="none" w:sz="0" w:space="0" w:color="auto"/>
                <w:left w:val="none" w:sz="0" w:space="0" w:color="auto"/>
                <w:bottom w:val="none" w:sz="0" w:space="0" w:color="auto"/>
                <w:right w:val="none" w:sz="0" w:space="0" w:color="auto"/>
              </w:divBdr>
            </w:div>
            <w:div w:id="171116688">
              <w:marLeft w:val="0"/>
              <w:marRight w:val="0"/>
              <w:marTop w:val="0"/>
              <w:marBottom w:val="0"/>
              <w:divBdr>
                <w:top w:val="none" w:sz="0" w:space="0" w:color="auto"/>
                <w:left w:val="none" w:sz="0" w:space="0" w:color="auto"/>
                <w:bottom w:val="none" w:sz="0" w:space="0" w:color="auto"/>
                <w:right w:val="none" w:sz="0" w:space="0" w:color="auto"/>
              </w:divBdr>
            </w:div>
          </w:divsChild>
        </w:div>
        <w:div w:id="524486581">
          <w:marLeft w:val="0"/>
          <w:marRight w:val="0"/>
          <w:marTop w:val="0"/>
          <w:marBottom w:val="0"/>
          <w:divBdr>
            <w:top w:val="none" w:sz="0" w:space="0" w:color="auto"/>
            <w:left w:val="none" w:sz="0" w:space="0" w:color="auto"/>
            <w:bottom w:val="none" w:sz="0" w:space="0" w:color="auto"/>
            <w:right w:val="none" w:sz="0" w:space="0" w:color="auto"/>
          </w:divBdr>
          <w:divsChild>
            <w:div w:id="1818185861">
              <w:marLeft w:val="0"/>
              <w:marRight w:val="0"/>
              <w:marTop w:val="0"/>
              <w:marBottom w:val="0"/>
              <w:divBdr>
                <w:top w:val="none" w:sz="0" w:space="0" w:color="auto"/>
                <w:left w:val="none" w:sz="0" w:space="0" w:color="auto"/>
                <w:bottom w:val="none" w:sz="0" w:space="0" w:color="auto"/>
                <w:right w:val="none" w:sz="0" w:space="0" w:color="auto"/>
              </w:divBdr>
              <w:divsChild>
                <w:div w:id="296378875">
                  <w:marLeft w:val="0"/>
                  <w:marRight w:val="0"/>
                  <w:marTop w:val="0"/>
                  <w:marBottom w:val="0"/>
                  <w:divBdr>
                    <w:top w:val="none" w:sz="0" w:space="0" w:color="auto"/>
                    <w:left w:val="none" w:sz="0" w:space="0" w:color="auto"/>
                    <w:bottom w:val="none" w:sz="0" w:space="0" w:color="auto"/>
                    <w:right w:val="none" w:sz="0" w:space="0" w:color="auto"/>
                  </w:divBdr>
                  <w:divsChild>
                    <w:div w:id="3972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DBMS/database-normalization/" TargetMode="External"/><Relationship Id="rId13" Type="http://schemas.openxmlformats.org/officeDocument/2006/relationships/hyperlink" Target="https://www.javatpoint.com/dbms-normalization" TargetMode="External"/><Relationship Id="rId3" Type="http://schemas.openxmlformats.org/officeDocument/2006/relationships/settings" Target="settings.xml"/><Relationship Id="rId7" Type="http://schemas.openxmlformats.org/officeDocument/2006/relationships/hyperlink" Target="https://www.w3schools.in/DBMS/database-normalization/" TargetMode="External"/><Relationship Id="rId12" Type="http://schemas.openxmlformats.org/officeDocument/2006/relationships/hyperlink" Target="https://www.javatpoint.com/dbms-normaliz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database-normalization.html" TargetMode="External"/><Relationship Id="rId11" Type="http://schemas.openxmlformats.org/officeDocument/2006/relationships/hyperlink" Target="https://www.javatpoint.com/dbms-normalization" TargetMode="External"/><Relationship Id="rId5" Type="http://schemas.openxmlformats.org/officeDocument/2006/relationships/hyperlink" Target="https://www.guru99.com/database-normalization.html" TargetMode="External"/><Relationship Id="rId15" Type="http://schemas.openxmlformats.org/officeDocument/2006/relationships/hyperlink" Target="https://www.guru99.com/database-normalization.html" TargetMode="External"/><Relationship Id="rId10" Type="http://schemas.openxmlformats.org/officeDocument/2006/relationships/hyperlink" Target="https://www.w3schools.in/DBMS/database-normalization/" TargetMode="External"/><Relationship Id="rId4" Type="http://schemas.openxmlformats.org/officeDocument/2006/relationships/webSettings" Target="webSettings.xml"/><Relationship Id="rId9" Type="http://schemas.openxmlformats.org/officeDocument/2006/relationships/hyperlink" Target="https://www.w3schools.in/DBMS/database-normalization/" TargetMode="External"/><Relationship Id="rId14" Type="http://schemas.openxmlformats.org/officeDocument/2006/relationships/hyperlink" Target="https://www.javatpoint.com/dbms-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2023-06-22T12:51:00Z</dcterms:created>
  <dcterms:modified xsi:type="dcterms:W3CDTF">2023-06-22T12:55:00Z</dcterms:modified>
</cp:coreProperties>
</file>