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CD59" w14:textId="77777777" w:rsidR="007B2D58" w:rsidRPr="007B2D58" w:rsidRDefault="007B2D58" w:rsidP="007B2D5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The Behavioral Risk Factor Surveillance System (BRFSS) is an annual telephone survey of 350,000 people in the United States. We will load a random sample of 20,000 people from the BRFSS survey conducted in 2000.</w:t>
      </w:r>
    </w:p>
    <w:p w14:paraId="3A93AB92" w14:textId="77777777" w:rsidR="007B2D58" w:rsidRPr="007B2D58" w:rsidRDefault="007B2D58" w:rsidP="007B2D5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source("http://www.openintro.org/stat/data/cdc.R")</w:t>
      </w:r>
    </w:p>
    <w:p w14:paraId="4E29CA84" w14:textId="77777777" w:rsidR="007B2D58" w:rsidRPr="007B2D58" w:rsidRDefault="007B2D58" w:rsidP="007B2D5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44B18EC" w14:textId="77777777" w:rsidR="007B2D58" w:rsidRPr="007B2D58" w:rsidRDefault="007B2D58" w:rsidP="007B2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Investigate the file.</w:t>
      </w:r>
    </w:p>
    <w:p w14:paraId="4007EFF3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What data does it contain?</w:t>
      </w:r>
    </w:p>
    <w:p w14:paraId="0B8D0B6E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What kind of variables are there?</w:t>
      </w:r>
    </w:p>
    <w:p w14:paraId="3CFC3FBF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What type are the parameters contained?</w:t>
      </w:r>
    </w:p>
    <w:p w14:paraId="3426527C" w14:textId="77777777" w:rsidR="007B2D58" w:rsidRPr="007B2D58" w:rsidRDefault="007B2D58" w:rsidP="007B2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Describe the object:</w:t>
      </w:r>
    </w:p>
    <w:p w14:paraId="3D373F8E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How many parameters</w:t>
      </w:r>
    </w:p>
    <w:p w14:paraId="0B8E02A1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How many cases?</w:t>
      </w:r>
    </w:p>
    <w:p w14:paraId="62079E5F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How many males/females?</w:t>
      </w:r>
    </w:p>
    <w:p w14:paraId="59539214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How many older than 25? 35?</w:t>
      </w:r>
    </w:p>
    <w:p w14:paraId="7617F4DC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Show the distribution of age as a histogram</w:t>
      </w:r>
    </w:p>
    <w:p w14:paraId="101995D5" w14:textId="77777777" w:rsidR="007B2D58" w:rsidRPr="007B2D58" w:rsidRDefault="007B2D58" w:rsidP="007B2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Describe one continuous variable:</w:t>
      </w:r>
    </w:p>
    <w:p w14:paraId="4095D43C" w14:textId="77777777" w:rsidR="007B2D58" w:rsidRPr="007B2D58" w:rsidRDefault="007B2D58" w:rsidP="007B2D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Calculate the summary statistics</w:t>
      </w:r>
    </w:p>
    <w:p w14:paraId="4EFBE30E" w14:textId="77777777" w:rsidR="007B2D58" w:rsidRPr="007B2D58" w:rsidRDefault="007B2D58" w:rsidP="007B2D5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Mean</w:t>
      </w:r>
    </w:p>
    <w:p w14:paraId="30426116" w14:textId="77777777" w:rsidR="007B2D58" w:rsidRPr="007B2D58" w:rsidRDefault="007B2D58" w:rsidP="007B2D5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Median</w:t>
      </w:r>
    </w:p>
    <w:p w14:paraId="7D934A07" w14:textId="77777777" w:rsidR="007B2D58" w:rsidRPr="007B2D58" w:rsidRDefault="007B2D58" w:rsidP="007B2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Mode</w:t>
      </w:r>
    </w:p>
    <w:p w14:paraId="168BE1DC" w14:textId="77777777" w:rsidR="007B2D58" w:rsidRPr="007B2D58" w:rsidRDefault="007B2D58" w:rsidP="007B2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Variance</w:t>
      </w:r>
    </w:p>
    <w:p w14:paraId="0F647D61" w14:textId="77777777" w:rsidR="007B2D58" w:rsidRPr="007B2D58" w:rsidRDefault="007B2D58" w:rsidP="007B2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Standard deviation</w:t>
      </w:r>
    </w:p>
    <w:p w14:paraId="1D2ABE85" w14:textId="77777777" w:rsidR="007B2D58" w:rsidRPr="007B2D58" w:rsidRDefault="007B2D58" w:rsidP="007B2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Standard error</w:t>
      </w:r>
    </w:p>
    <w:p w14:paraId="0BDBA459" w14:textId="77777777" w:rsidR="007B2D58" w:rsidRPr="007B2D58" w:rsidRDefault="007B2D58" w:rsidP="007B2D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IQR</w:t>
      </w:r>
    </w:p>
    <w:p w14:paraId="043CAE5F" w14:textId="77777777" w:rsidR="007B2D58" w:rsidRPr="007B2D58" w:rsidRDefault="007B2D58" w:rsidP="007B2D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Show the data as</w:t>
      </w:r>
    </w:p>
    <w:p w14:paraId="26FA234B" w14:textId="77777777" w:rsidR="007B2D58" w:rsidRPr="007B2D58" w:rsidRDefault="007B2D58" w:rsidP="007B2D5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a histogram</w:t>
      </w:r>
    </w:p>
    <w:p w14:paraId="6528B13C" w14:textId="77777777" w:rsidR="007B2D58" w:rsidRPr="007B2D58" w:rsidRDefault="007B2D58" w:rsidP="007B2D5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a boxplot</w:t>
      </w:r>
    </w:p>
    <w:p w14:paraId="65244574" w14:textId="77777777" w:rsidR="007B2D58" w:rsidRPr="007B2D58" w:rsidRDefault="007B2D58" w:rsidP="007B2D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repeat i. and ii. for women only</w:t>
      </w:r>
    </w:p>
    <w:p w14:paraId="3B895A3E" w14:textId="77777777" w:rsidR="007B2D58" w:rsidRPr="007B2D58" w:rsidRDefault="007B2D58" w:rsidP="007B2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Describe one categorical variable:</w:t>
      </w:r>
    </w:p>
    <w:p w14:paraId="1F57D3F8" w14:textId="77777777" w:rsidR="007B2D58" w:rsidRPr="007B2D58" w:rsidRDefault="007B2D58" w:rsidP="007B2D5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Create a frequency table</w:t>
      </w:r>
    </w:p>
    <w:p w14:paraId="076B8399" w14:textId="77777777" w:rsidR="007B2D58" w:rsidRPr="007B2D58" w:rsidRDefault="007B2D58" w:rsidP="007B2D5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Depict the frequency table using a barplot</w:t>
      </w:r>
    </w:p>
    <w:p w14:paraId="42A44864" w14:textId="77777777" w:rsidR="007B2D58" w:rsidRPr="007B2D58" w:rsidRDefault="007B2D58" w:rsidP="007B2D5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Manipulate the dataset</w:t>
      </w:r>
    </w:p>
    <w:p w14:paraId="337A0CEE" w14:textId="77777777" w:rsidR="007B2D58" w:rsidRPr="007B2D58" w:rsidRDefault="007B2D58" w:rsidP="007B2D5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Calculate BMI</w:t>
      </w:r>
    </w:p>
    <w:p w14:paraId="6C4ECFD0" w14:textId="77777777" w:rsidR="007B2D58" w:rsidRPr="007B2D58" w:rsidRDefault="007B2D58" w:rsidP="007B2D5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Subset the for men and women in two separate datasets</w:t>
      </w:r>
    </w:p>
    <w:p w14:paraId="26875819" w14:textId="77777777" w:rsidR="007B2D58" w:rsidRPr="007B2D58" w:rsidRDefault="007B2D58" w:rsidP="007B2D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t>Create two histograms for both datasets</w:t>
      </w:r>
    </w:p>
    <w:p w14:paraId="314B8289" w14:textId="77777777" w:rsidR="007B2D58" w:rsidRPr="007B2D58" w:rsidRDefault="007B2D58" w:rsidP="007B2D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B2D58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Compare the means between men and women form these datasets.</w:t>
      </w:r>
    </w:p>
    <w:p w14:paraId="2104D6D3" w14:textId="77777777" w:rsidR="00B13B4E" w:rsidRDefault="00B13B4E">
      <w:bookmarkStart w:id="0" w:name="_GoBack"/>
      <w:bookmarkEnd w:id="0"/>
    </w:p>
    <w:sectPr w:rsidR="00B1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002"/>
    <w:multiLevelType w:val="multilevel"/>
    <w:tmpl w:val="4C76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783E"/>
    <w:multiLevelType w:val="multilevel"/>
    <w:tmpl w:val="4F4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B3CB8"/>
    <w:multiLevelType w:val="multilevel"/>
    <w:tmpl w:val="3B2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687C"/>
    <w:multiLevelType w:val="multilevel"/>
    <w:tmpl w:val="45D8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F39EC"/>
    <w:multiLevelType w:val="multilevel"/>
    <w:tmpl w:val="89E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A75"/>
    <w:multiLevelType w:val="multilevel"/>
    <w:tmpl w:val="5D3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F0C72"/>
    <w:multiLevelType w:val="multilevel"/>
    <w:tmpl w:val="30A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E5D19"/>
    <w:multiLevelType w:val="multilevel"/>
    <w:tmpl w:val="AE7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770DA"/>
    <w:multiLevelType w:val="multilevel"/>
    <w:tmpl w:val="7182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4E"/>
    <w:rsid w:val="007B2D58"/>
    <w:rsid w:val="00B1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3BDC3-0544-4FF5-B5B8-5029F89F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sharma</dc:creator>
  <cp:keywords/>
  <dc:description/>
  <cp:lastModifiedBy>ankush sharma</cp:lastModifiedBy>
  <cp:revision>3</cp:revision>
  <dcterms:created xsi:type="dcterms:W3CDTF">2020-02-15T22:23:00Z</dcterms:created>
  <dcterms:modified xsi:type="dcterms:W3CDTF">2020-02-15T22:23:00Z</dcterms:modified>
</cp:coreProperties>
</file>