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AfterTest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D77A36" w:rsidRDefault="00D77A36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Assertion</w:t>
      </w:r>
    </w:p>
    <w:p w:rsid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Assertion</w:t>
      </w:r>
    </w:p>
    <w:p w:rsidR="00D77A36" w:rsidRP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Assertion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Default="00281539" w:rsidP="00D77A36">
      <w:pPr>
        <w:rPr>
          <w:sz w:val="28"/>
          <w:szCs w:val="28"/>
          <w:lang w:val="en-US"/>
        </w:rPr>
      </w:pPr>
    </w:p>
    <w:p w:rsidR="00D77A36" w:rsidRDefault="00B612AA" w:rsidP="00D77A3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26C74F" wp14:editId="7002CE70">
            <wp:extent cx="4019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4" t="19211" r="6935" b="11034"/>
                    <a:stretch/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AA" w:rsidRDefault="00B612AA" w:rsidP="00D77A36">
      <w:pPr>
        <w:rPr>
          <w:sz w:val="28"/>
          <w:szCs w:val="28"/>
          <w:lang w:val="en-US"/>
        </w:rPr>
      </w:pPr>
    </w:p>
    <w:p w:rsidR="00B612A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properties file</w:t>
      </w:r>
    </w:p>
    <w:p w:rsidR="0005359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package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File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Give the name and .properties as extension.</w:t>
      </w:r>
    </w:p>
    <w:p w:rsidR="0005359A" w:rsidRDefault="00D02050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file is collection of properties in the key and value format.</w:t>
      </w:r>
    </w:p>
    <w:p w:rsidR="00D02050" w:rsidRDefault="00D02050" w:rsidP="00D77A36">
      <w:pPr>
        <w:rPr>
          <w:sz w:val="28"/>
          <w:szCs w:val="28"/>
          <w:lang w:val="en-US"/>
        </w:rPr>
      </w:pPr>
    </w:p>
    <w:p w:rsidR="00841D93" w:rsidRDefault="00841D93" w:rsidP="00D77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Object Model</w:t>
      </w:r>
      <w:r w:rsidR="00363E23">
        <w:rPr>
          <w:b/>
          <w:bCs/>
          <w:sz w:val="28"/>
          <w:szCs w:val="28"/>
          <w:lang w:val="en-US"/>
        </w:rPr>
        <w:t xml:space="preserve"> (POM)</w:t>
      </w:r>
    </w:p>
    <w:p w:rsidR="00841D93" w:rsidRDefault="00841D93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dividing the code / script in two different parts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  <w:r>
        <w:rPr>
          <w:sz w:val="28"/>
          <w:szCs w:val="28"/>
          <w:lang w:val="en-US"/>
        </w:rPr>
        <w:br/>
        <w:t>Will contain the logic of your script in the form of methods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/ Client Class</w:t>
      </w:r>
      <w:r>
        <w:rPr>
          <w:sz w:val="28"/>
          <w:szCs w:val="28"/>
          <w:lang w:val="en-US"/>
        </w:rPr>
        <w:br/>
        <w:t>Will contain the test part in the form of @Test cases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841D93" w:rsidRDefault="00363E23" w:rsidP="00841D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Factory</w:t>
      </w:r>
    </w:p>
    <w:p w:rsidR="00363E23" w:rsidRDefault="00363E23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subset of Page Object Model (POM)</w:t>
      </w:r>
    </w:p>
    <w:p w:rsidR="00ED16E8" w:rsidRDefault="00ED16E8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Repository (Collection of Objects) that can be reused in the script.</w:t>
      </w:r>
    </w:p>
    <w:p w:rsidR="00057DB9" w:rsidRDefault="00057DB9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@FindBy annotation is used to create objects.</w:t>
      </w:r>
      <w:r w:rsidR="0079696E">
        <w:rPr>
          <w:sz w:val="28"/>
          <w:szCs w:val="28"/>
          <w:lang w:val="en-US"/>
        </w:rPr>
        <w:t xml:space="preserve"> </w:t>
      </w:r>
    </w:p>
    <w:p w:rsid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objects are normally WebElement</w:t>
      </w:r>
    </w:p>
    <w:p w:rsidR="0079696E" w:rsidRP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to call </w:t>
      </w:r>
      <w:r>
        <w:rPr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); </w:t>
      </w:r>
    </w:p>
    <w:p w:rsidR="0079696E" w:rsidRPr="00363E23" w:rsidRDefault="0079696E" w:rsidP="007969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</w:t>
      </w:r>
      <w:r w:rsidRPr="0079696E">
        <w:rPr>
          <w:sz w:val="28"/>
          <w:szCs w:val="28"/>
          <w:lang w:val="en-US"/>
        </w:rPr>
        <w:t>nitializing the objects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B859A1" w:rsidRPr="002748F1" w:rsidRDefault="00B859A1" w:rsidP="00841D93">
      <w:pPr>
        <w:rPr>
          <w:b/>
          <w:bCs/>
          <w:sz w:val="28"/>
          <w:szCs w:val="28"/>
          <w:lang w:val="en-US"/>
        </w:rPr>
      </w:pPr>
      <w:r w:rsidRPr="002748F1">
        <w:rPr>
          <w:b/>
          <w:bCs/>
          <w:sz w:val="28"/>
          <w:szCs w:val="28"/>
          <w:lang w:val="en-US"/>
        </w:rPr>
        <w:t>Data Driven Framework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Excel Files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B859A1" w:rsidRDefault="004C4A19" w:rsidP="00841D93">
      <w:pPr>
        <w:rPr>
          <w:sz w:val="28"/>
          <w:szCs w:val="28"/>
          <w:lang w:val="en-US"/>
        </w:rPr>
      </w:pPr>
      <w:hyperlink r:id="rId15" w:history="1">
        <w:r w:rsidR="00B859A1" w:rsidRPr="00D527B8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B859A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  <w:lang w:val="en-US"/>
        </w:rPr>
        <w:t>download</w:t>
      </w:r>
      <w:proofErr w:type="gramEnd"/>
      <w:r>
        <w:rPr>
          <w:sz w:val="28"/>
          <w:szCs w:val="28"/>
          <w:lang w:val="en-US"/>
        </w:rPr>
        <w:t xml:space="preserve"> </w:t>
      </w:r>
      <w:hyperlink r:id="rId16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this file (last 4</w:t>
      </w:r>
      <w:r w:rsidRPr="002748F1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 file)</w:t>
      </w:r>
    </w:p>
    <w:p w:rsidR="002748F1" w:rsidRDefault="002748F1" w:rsidP="002748F1">
      <w:pPr>
        <w:rPr>
          <w:sz w:val="28"/>
          <w:szCs w:val="28"/>
          <w:lang w:val="en-US"/>
        </w:rPr>
      </w:pPr>
    </w:p>
    <w:p w:rsidR="002748F1" w:rsidRDefault="002748F1" w:rsidP="00274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2748F1" w:rsidRDefault="002748F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AC2561">
        <w:rPr>
          <w:sz w:val="28"/>
          <w:szCs w:val="28"/>
          <w:lang w:val="en-US"/>
        </w:rPr>
        <w:lastRenderedPageBreak/>
        <w:t>Copy paste or cut paste this .zip file in the 2</w:t>
      </w:r>
      <w:r w:rsidRPr="00AC2561">
        <w:rPr>
          <w:sz w:val="28"/>
          <w:szCs w:val="28"/>
          <w:vertAlign w:val="superscript"/>
          <w:lang w:val="en-US"/>
        </w:rPr>
        <w:t>nd</w:t>
      </w:r>
      <w:r w:rsidRPr="00AC2561">
        <w:rPr>
          <w:sz w:val="28"/>
          <w:szCs w:val="28"/>
          <w:lang w:val="en-US"/>
        </w:rPr>
        <w:t xml:space="preserve"> folder which we created in 1</w:t>
      </w:r>
      <w:r w:rsidRPr="00AC2561">
        <w:rPr>
          <w:sz w:val="28"/>
          <w:szCs w:val="28"/>
          <w:vertAlign w:val="superscript"/>
          <w:lang w:val="en-US"/>
        </w:rPr>
        <w:t>st</w:t>
      </w:r>
      <w:r w:rsidRPr="00AC2561">
        <w:rPr>
          <w:sz w:val="28"/>
          <w:szCs w:val="28"/>
          <w:lang w:val="en-US"/>
        </w:rPr>
        <w:t xml:space="preserve"> lecture.</w:t>
      </w:r>
      <w:r w:rsidR="007E4112">
        <w:rPr>
          <w:sz w:val="28"/>
          <w:szCs w:val="28"/>
          <w:lang w:val="en-US"/>
        </w:rPr>
        <w:t xml:space="preserve"> (Selenium Jar Files)</w:t>
      </w:r>
    </w:p>
    <w:p w:rsidR="00AC2561" w:rsidRDefault="00AC256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(unzip) this file</w:t>
      </w:r>
    </w:p>
    <w:p w:rsidR="00AC2561" w:rsidRDefault="007E4112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find total 21 files 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in root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in lib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7E4112" w:rsidRDefault="007E4112" w:rsidP="007E4112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configuring all these files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project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 path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folder by folder</w:t>
      </w:r>
    </w:p>
    <w:p w:rsidR="0006653C" w:rsidRDefault="0006653C" w:rsidP="0006653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043FD9F" wp14:editId="3620715D">
            <wp:extent cx="39624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432" t="20394" r="7434" b="11331"/>
                    <a:stretch/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53C" w:rsidRPr="0006653C" w:rsidRDefault="0006653C" w:rsidP="0006653C">
      <w:pPr>
        <w:rPr>
          <w:sz w:val="28"/>
          <w:szCs w:val="28"/>
          <w:lang w:val="en-US"/>
        </w:rPr>
      </w:pPr>
    </w:p>
    <w:p w:rsidR="002748F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055E4D" w:rsidRDefault="007E4112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C9CB22" wp14:editId="05041784">
            <wp:extent cx="4429125" cy="26478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28" t="25123" r="13915" b="9852"/>
                    <a:stretch/>
                  </pic:blipFill>
                  <pic:spPr bwMode="auto">
                    <a:xfrm>
                      <a:off x="0" y="0"/>
                      <a:ext cx="4434919" cy="26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12" w:rsidRDefault="00055E4D" w:rsidP="00055E4D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  <w:r>
        <w:rPr>
          <w:b/>
          <w:bCs/>
          <w:color w:val="000000"/>
          <w:sz w:val="27"/>
          <w:szCs w:val="27"/>
        </w:rPr>
        <w:lastRenderedPageBreak/>
        <w:t>Maven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management tool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tool used by both developer and tester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configuration via pom.xml file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 instead of adding jar files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055E4D" w:rsidRDefault="00055E4D" w:rsidP="00055E4D">
      <w:pPr>
        <w:rPr>
          <w:sz w:val="28"/>
          <w:szCs w:val="28"/>
          <w:lang w:val="en-US"/>
        </w:rPr>
      </w:pPr>
    </w:p>
    <w:p w:rsidR="00A01477" w:rsidRDefault="00F510F5" w:rsidP="00055E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1</w:t>
      </w:r>
      <w:r w:rsidRPr="00F510F5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simple project)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Artifact Id and Group Id (Both should be same)</w:t>
      </w:r>
    </w:p>
    <w:p w:rsidR="00F510F5" w:rsidRDefault="00CC00AF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 button</w:t>
      </w:r>
    </w:p>
    <w:p w:rsidR="00CC00AF" w:rsidRDefault="00CC00AF" w:rsidP="00CC00AF">
      <w:pPr>
        <w:rPr>
          <w:sz w:val="28"/>
          <w:szCs w:val="28"/>
          <w:lang w:val="en-US"/>
        </w:rPr>
      </w:pPr>
    </w:p>
    <w:p w:rsidR="00CC00AF" w:rsidRDefault="000B1DEF" w:rsidP="00CC00A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FC7F9BF" wp14:editId="7F02A803">
            <wp:extent cx="3743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78" t="24828" r="15411" b="13990"/>
                    <a:stretch/>
                  </pic:blipFill>
                  <pic:spPr bwMode="auto">
                    <a:xfrm>
                      <a:off x="0" y="0"/>
                      <a:ext cx="37433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Extent Report</w:t>
      </w:r>
    </w:p>
    <w:p w:rsidR="00F47529" w:rsidRDefault="00F4752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party tool for creating test report.</w:t>
      </w:r>
    </w:p>
    <w:p w:rsidR="00F47529" w:rsidRDefault="00F47529" w:rsidP="00CC00AF">
      <w:pPr>
        <w:rPr>
          <w:sz w:val="28"/>
          <w:szCs w:val="28"/>
          <w:lang w:val="en-US"/>
        </w:rPr>
      </w:pPr>
      <w:hyperlink r:id="rId20" w:history="1">
        <w:r w:rsidRPr="00B96C63">
          <w:rPr>
            <w:rStyle w:val="Hyperlink"/>
            <w:sz w:val="28"/>
            <w:szCs w:val="28"/>
            <w:lang w:val="en-US"/>
          </w:rPr>
          <w:t>https://mvnrepository.com/artifact/com.aventstack/extentreports</w:t>
        </w:r>
      </w:hyperlink>
    </w:p>
    <w:p w:rsidR="00F4752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</w:t>
      </w:r>
      <w:r w:rsidR="00F47529">
        <w:rPr>
          <w:sz w:val="28"/>
          <w:szCs w:val="28"/>
          <w:lang w:val="en-US"/>
        </w:rPr>
        <w:t xml:space="preserve"> this dependency for Extent report</w:t>
      </w:r>
    </w:p>
    <w:p w:rsidR="004C4A19" w:rsidRDefault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47529" w:rsidRDefault="004C4A19" w:rsidP="00CC00AF">
      <w:pPr>
        <w:rPr>
          <w:sz w:val="28"/>
          <w:szCs w:val="28"/>
          <w:lang w:val="en-US"/>
        </w:rPr>
      </w:pPr>
      <w:r w:rsidRPr="004C4A19">
        <w:rPr>
          <w:b/>
          <w:bCs/>
          <w:sz w:val="28"/>
          <w:szCs w:val="28"/>
          <w:lang w:val="en-US"/>
        </w:rPr>
        <w:lastRenderedPageBreak/>
        <w:t xml:space="preserve">BDD Approach </w:t>
      </w:r>
      <w:r>
        <w:rPr>
          <w:sz w:val="28"/>
          <w:szCs w:val="28"/>
          <w:lang w:val="en-US"/>
        </w:rPr>
        <w:t>(Behavior Driven Development)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BA, QA team &amp; </w:t>
      </w:r>
      <w:proofErr w:type="spellStart"/>
      <w:r>
        <w:rPr>
          <w:sz w:val="28"/>
          <w:szCs w:val="28"/>
          <w:lang w:val="en-US"/>
        </w:rPr>
        <w:t>Dev</w:t>
      </w:r>
      <w:proofErr w:type="spellEnd"/>
      <w:r>
        <w:rPr>
          <w:sz w:val="28"/>
          <w:szCs w:val="28"/>
          <w:lang w:val="en-US"/>
        </w:rPr>
        <w:t xml:space="preserve"> team will gather the requirement from client. 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requirements will be shared with QA team.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QA team will create </w:t>
      </w:r>
      <w:r>
        <w:rPr>
          <w:b/>
          <w:bCs/>
          <w:sz w:val="28"/>
          <w:szCs w:val="28"/>
          <w:lang w:val="en-US"/>
        </w:rPr>
        <w:t xml:space="preserve">Feature File </w:t>
      </w:r>
      <w:r w:rsidRPr="005407CE">
        <w:rPr>
          <w:b/>
          <w:bCs/>
          <w:sz w:val="28"/>
          <w:szCs w:val="28"/>
          <w:lang w:val="en-US"/>
        </w:rPr>
        <w:t>(1</w:t>
      </w:r>
      <w:r w:rsidRPr="005407CE">
        <w:rPr>
          <w:b/>
          <w:bCs/>
          <w:sz w:val="28"/>
          <w:szCs w:val="28"/>
          <w:vertAlign w:val="superscript"/>
          <w:lang w:val="en-US"/>
        </w:rPr>
        <w:t>st</w:t>
      </w:r>
      <w:r w:rsidRPr="005407CE">
        <w:rPr>
          <w:b/>
          <w:bCs/>
          <w:sz w:val="28"/>
          <w:szCs w:val="28"/>
          <w:lang w:val="en-US"/>
        </w:rPr>
        <w:t xml:space="preserve"> component of BDD).</w:t>
      </w:r>
      <w:r>
        <w:rPr>
          <w:sz w:val="28"/>
          <w:szCs w:val="28"/>
          <w:lang w:val="en-US"/>
        </w:rPr>
        <w:t xml:space="preserve"> Feature file is collection of test scenarios.</w:t>
      </w:r>
    </w:p>
    <w:p w:rsidR="004C4A19" w:rsidRDefault="004C4A19" w:rsidP="00CC00AF">
      <w:pPr>
        <w:rPr>
          <w:sz w:val="28"/>
          <w:szCs w:val="28"/>
          <w:lang w:val="en-US"/>
        </w:rPr>
      </w:pP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feature file will shared with</w:t>
      </w:r>
    </w:p>
    <w:p w:rsidR="004C4A19" w:rsidRDefault="004C4A19" w:rsidP="004C4A19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tester</w:t>
      </w:r>
    </w:p>
    <w:p w:rsidR="004C4A19" w:rsidRDefault="004C4A19" w:rsidP="004C4A19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</w:t>
      </w:r>
    </w:p>
    <w:p w:rsidR="004C4A19" w:rsidRDefault="004C4A19" w:rsidP="004C4A19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tester</w:t>
      </w:r>
    </w:p>
    <w:p w:rsidR="004C4A19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executing this feature file by automation tester he/she will get </w:t>
      </w:r>
      <w:r>
        <w:rPr>
          <w:b/>
          <w:bCs/>
          <w:sz w:val="28"/>
          <w:szCs w:val="28"/>
          <w:lang w:val="en-US"/>
        </w:rPr>
        <w:t>Glue Code / Step Definition (2</w:t>
      </w:r>
      <w:r w:rsidRPr="005407CE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Component of BDD).</w:t>
      </w:r>
    </w:p>
    <w:p w:rsidR="005407CE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normal java class that contains automation script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5407CE" w:rsidP="004C4A1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for executing the script we are supposed to create </w:t>
      </w:r>
      <w:r>
        <w:rPr>
          <w:b/>
          <w:bCs/>
          <w:sz w:val="28"/>
          <w:szCs w:val="28"/>
          <w:lang w:val="en-US"/>
        </w:rPr>
        <w:t>Runner Class (3</w:t>
      </w:r>
      <w:r w:rsidRPr="005407CE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component of BDD)</w:t>
      </w:r>
    </w:p>
    <w:p w:rsidR="005407CE" w:rsidRDefault="005407CE" w:rsidP="004C4A19">
      <w:pPr>
        <w:rPr>
          <w:sz w:val="28"/>
          <w:szCs w:val="28"/>
          <w:lang w:val="en-US"/>
        </w:rPr>
      </w:pPr>
      <w:r w:rsidRPr="005407CE">
        <w:rPr>
          <w:sz w:val="28"/>
          <w:szCs w:val="28"/>
          <w:lang w:val="en-US"/>
        </w:rPr>
        <w:t xml:space="preserve">This is </w:t>
      </w:r>
      <w:r>
        <w:rPr>
          <w:sz w:val="28"/>
          <w:szCs w:val="28"/>
          <w:lang w:val="en-US"/>
        </w:rPr>
        <w:t>a normal java class without any code. But using some annotations.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6A06A8" w:rsidP="004C4A1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BDD Approach can be implemented using Cucumber.</w:t>
      </w:r>
    </w:p>
    <w:p w:rsidR="006A06A8" w:rsidRDefault="006A06A8" w:rsidP="004C4A19">
      <w:pPr>
        <w:rPr>
          <w:sz w:val="28"/>
          <w:szCs w:val="28"/>
          <w:lang w:val="en-US"/>
        </w:rPr>
      </w:pPr>
    </w:p>
    <w:p w:rsidR="003A1AE4" w:rsidRDefault="003A1AE4" w:rsidP="004C4A19">
      <w:pPr>
        <w:rPr>
          <w:b/>
          <w:bCs/>
          <w:sz w:val="28"/>
          <w:szCs w:val="28"/>
          <w:lang w:val="en-US"/>
        </w:rPr>
      </w:pPr>
      <w:r w:rsidRPr="003A1AE4">
        <w:rPr>
          <w:b/>
          <w:bCs/>
          <w:sz w:val="28"/>
          <w:szCs w:val="28"/>
          <w:lang w:val="en-US"/>
        </w:rPr>
        <w:t>Create Cucumber Project</w:t>
      </w:r>
    </w:p>
    <w:p w:rsidR="003A1AE4" w:rsidRDefault="003A1AE4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Menu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3A1AE4" w:rsidRDefault="00CF1DA3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CF1DA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checkbox (Add projects to working set)</w:t>
      </w:r>
    </w:p>
    <w:p w:rsidR="00CF1DA3" w:rsidRDefault="00CF1DA3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CF1DA3" w:rsidRDefault="009C0E3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b/>
          <w:bCs/>
          <w:sz w:val="28"/>
          <w:szCs w:val="28"/>
          <w:lang w:val="en-US"/>
        </w:rPr>
        <w:t>io.cucumber</w:t>
      </w:r>
      <w:proofErr w:type="spellEnd"/>
      <w:r w:rsidR="00B172B0">
        <w:rPr>
          <w:b/>
          <w:bCs/>
          <w:sz w:val="28"/>
          <w:szCs w:val="28"/>
          <w:lang w:val="en-US"/>
        </w:rPr>
        <w:t xml:space="preserve"> </w:t>
      </w:r>
      <w:r w:rsidR="00B172B0">
        <w:rPr>
          <w:sz w:val="28"/>
          <w:szCs w:val="28"/>
          <w:lang w:val="en-US"/>
        </w:rPr>
        <w:t>in filter textbox</w:t>
      </w:r>
    </w:p>
    <w:p w:rsidR="00B172B0" w:rsidRDefault="0047524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7524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archetype</w:t>
      </w:r>
    </w:p>
    <w:p w:rsidR="00475242" w:rsidRDefault="0047524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475242" w:rsidRDefault="0047524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Group Id and artifact id (Both should be same)</w:t>
      </w:r>
    </w:p>
    <w:p w:rsidR="00475242" w:rsidRPr="003A1AE4" w:rsidRDefault="0047524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  <w:bookmarkStart w:id="0" w:name="_GoBack"/>
      <w:bookmarkEnd w:id="0"/>
    </w:p>
    <w:sectPr w:rsidR="00475242" w:rsidRPr="003A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037DF"/>
    <w:multiLevelType w:val="hybridMultilevel"/>
    <w:tmpl w:val="4A98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F3E61"/>
    <w:multiLevelType w:val="hybridMultilevel"/>
    <w:tmpl w:val="BC267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53F76"/>
    <w:multiLevelType w:val="hybridMultilevel"/>
    <w:tmpl w:val="489E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315E4"/>
    <w:multiLevelType w:val="hybridMultilevel"/>
    <w:tmpl w:val="1A58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A807FD"/>
    <w:multiLevelType w:val="hybridMultilevel"/>
    <w:tmpl w:val="D7C06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3130E9"/>
    <w:multiLevelType w:val="hybridMultilevel"/>
    <w:tmpl w:val="50148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253C9D"/>
    <w:multiLevelType w:val="hybridMultilevel"/>
    <w:tmpl w:val="CECC0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8"/>
  </w:num>
  <w:num w:numId="5">
    <w:abstractNumId w:val="6"/>
  </w:num>
  <w:num w:numId="6">
    <w:abstractNumId w:val="16"/>
  </w:num>
  <w:num w:numId="7">
    <w:abstractNumId w:val="15"/>
  </w:num>
  <w:num w:numId="8">
    <w:abstractNumId w:val="7"/>
  </w:num>
  <w:num w:numId="9">
    <w:abstractNumId w:val="35"/>
  </w:num>
  <w:num w:numId="10">
    <w:abstractNumId w:val="8"/>
  </w:num>
  <w:num w:numId="11">
    <w:abstractNumId w:val="40"/>
  </w:num>
  <w:num w:numId="12">
    <w:abstractNumId w:val="37"/>
  </w:num>
  <w:num w:numId="13">
    <w:abstractNumId w:val="31"/>
  </w:num>
  <w:num w:numId="14">
    <w:abstractNumId w:val="33"/>
  </w:num>
  <w:num w:numId="15">
    <w:abstractNumId w:val="32"/>
  </w:num>
  <w:num w:numId="16">
    <w:abstractNumId w:val="12"/>
  </w:num>
  <w:num w:numId="17">
    <w:abstractNumId w:val="26"/>
  </w:num>
  <w:num w:numId="18">
    <w:abstractNumId w:val="13"/>
  </w:num>
  <w:num w:numId="19">
    <w:abstractNumId w:val="0"/>
  </w:num>
  <w:num w:numId="20">
    <w:abstractNumId w:val="5"/>
  </w:num>
  <w:num w:numId="21">
    <w:abstractNumId w:val="1"/>
  </w:num>
  <w:num w:numId="22">
    <w:abstractNumId w:val="21"/>
  </w:num>
  <w:num w:numId="23">
    <w:abstractNumId w:val="38"/>
  </w:num>
  <w:num w:numId="24">
    <w:abstractNumId w:val="41"/>
  </w:num>
  <w:num w:numId="25">
    <w:abstractNumId w:val="24"/>
  </w:num>
  <w:num w:numId="26">
    <w:abstractNumId w:val="43"/>
  </w:num>
  <w:num w:numId="27">
    <w:abstractNumId w:val="20"/>
  </w:num>
  <w:num w:numId="28">
    <w:abstractNumId w:val="29"/>
  </w:num>
  <w:num w:numId="29">
    <w:abstractNumId w:val="11"/>
  </w:num>
  <w:num w:numId="30">
    <w:abstractNumId w:val="36"/>
  </w:num>
  <w:num w:numId="31">
    <w:abstractNumId w:val="14"/>
  </w:num>
  <w:num w:numId="32">
    <w:abstractNumId w:val="10"/>
  </w:num>
  <w:num w:numId="33">
    <w:abstractNumId w:val="2"/>
  </w:num>
  <w:num w:numId="34">
    <w:abstractNumId w:val="23"/>
  </w:num>
  <w:num w:numId="35">
    <w:abstractNumId w:val="39"/>
  </w:num>
  <w:num w:numId="36">
    <w:abstractNumId w:val="28"/>
  </w:num>
  <w:num w:numId="37">
    <w:abstractNumId w:val="30"/>
  </w:num>
  <w:num w:numId="38">
    <w:abstractNumId w:val="34"/>
  </w:num>
  <w:num w:numId="39">
    <w:abstractNumId w:val="22"/>
  </w:num>
  <w:num w:numId="40">
    <w:abstractNumId w:val="4"/>
  </w:num>
  <w:num w:numId="41">
    <w:abstractNumId w:val="19"/>
  </w:num>
  <w:num w:numId="42">
    <w:abstractNumId w:val="25"/>
  </w:num>
  <w:num w:numId="43">
    <w:abstractNumId w:val="4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5359A"/>
    <w:rsid w:val="00055E4D"/>
    <w:rsid w:val="00057DB9"/>
    <w:rsid w:val="0006653C"/>
    <w:rsid w:val="00082F39"/>
    <w:rsid w:val="000A61BC"/>
    <w:rsid w:val="000B1DEF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748F1"/>
    <w:rsid w:val="00281539"/>
    <w:rsid w:val="0028241D"/>
    <w:rsid w:val="00291984"/>
    <w:rsid w:val="002E3EBE"/>
    <w:rsid w:val="00301A65"/>
    <w:rsid w:val="003115B9"/>
    <w:rsid w:val="00334764"/>
    <w:rsid w:val="00363E23"/>
    <w:rsid w:val="00374276"/>
    <w:rsid w:val="00396565"/>
    <w:rsid w:val="003A1AE4"/>
    <w:rsid w:val="003C09F0"/>
    <w:rsid w:val="003C682C"/>
    <w:rsid w:val="00405A18"/>
    <w:rsid w:val="004349CB"/>
    <w:rsid w:val="00453A16"/>
    <w:rsid w:val="00475242"/>
    <w:rsid w:val="00477961"/>
    <w:rsid w:val="004870C9"/>
    <w:rsid w:val="004C4A19"/>
    <w:rsid w:val="00504F92"/>
    <w:rsid w:val="005407CE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06A8"/>
    <w:rsid w:val="006A50B9"/>
    <w:rsid w:val="006A6A56"/>
    <w:rsid w:val="006B0BC2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9696E"/>
    <w:rsid w:val="007A3558"/>
    <w:rsid w:val="007A7A26"/>
    <w:rsid w:val="007D52BD"/>
    <w:rsid w:val="007E0DE6"/>
    <w:rsid w:val="007E190A"/>
    <w:rsid w:val="007E4112"/>
    <w:rsid w:val="00804836"/>
    <w:rsid w:val="00821152"/>
    <w:rsid w:val="00825619"/>
    <w:rsid w:val="008378C4"/>
    <w:rsid w:val="00841D93"/>
    <w:rsid w:val="00844B59"/>
    <w:rsid w:val="00864D7D"/>
    <w:rsid w:val="00865C93"/>
    <w:rsid w:val="00871127"/>
    <w:rsid w:val="0088773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C0E32"/>
    <w:rsid w:val="009D6B2C"/>
    <w:rsid w:val="009F6F27"/>
    <w:rsid w:val="00A01477"/>
    <w:rsid w:val="00A14788"/>
    <w:rsid w:val="00A262C7"/>
    <w:rsid w:val="00A44CCE"/>
    <w:rsid w:val="00A460F4"/>
    <w:rsid w:val="00A60F53"/>
    <w:rsid w:val="00A92CF1"/>
    <w:rsid w:val="00A95199"/>
    <w:rsid w:val="00A962D7"/>
    <w:rsid w:val="00AB1899"/>
    <w:rsid w:val="00AB2718"/>
    <w:rsid w:val="00AC242C"/>
    <w:rsid w:val="00AC2561"/>
    <w:rsid w:val="00B062FF"/>
    <w:rsid w:val="00B15959"/>
    <w:rsid w:val="00B172B0"/>
    <w:rsid w:val="00B214E7"/>
    <w:rsid w:val="00B25F48"/>
    <w:rsid w:val="00B612AA"/>
    <w:rsid w:val="00B62175"/>
    <w:rsid w:val="00B63D7A"/>
    <w:rsid w:val="00B859A1"/>
    <w:rsid w:val="00B87F10"/>
    <w:rsid w:val="00BA3784"/>
    <w:rsid w:val="00BB72A4"/>
    <w:rsid w:val="00BF6FD4"/>
    <w:rsid w:val="00C23496"/>
    <w:rsid w:val="00C62076"/>
    <w:rsid w:val="00C97457"/>
    <w:rsid w:val="00CB2EC0"/>
    <w:rsid w:val="00CC00AF"/>
    <w:rsid w:val="00CF1288"/>
    <w:rsid w:val="00CF1DA3"/>
    <w:rsid w:val="00D02050"/>
    <w:rsid w:val="00D33727"/>
    <w:rsid w:val="00D40395"/>
    <w:rsid w:val="00D77A36"/>
    <w:rsid w:val="00DA4DC2"/>
    <w:rsid w:val="00DB24E9"/>
    <w:rsid w:val="00DD2751"/>
    <w:rsid w:val="00DD4197"/>
    <w:rsid w:val="00E44762"/>
    <w:rsid w:val="00E77E3F"/>
    <w:rsid w:val="00EC61CC"/>
    <w:rsid w:val="00EC6670"/>
    <w:rsid w:val="00ED16E8"/>
    <w:rsid w:val="00ED1A72"/>
    <w:rsid w:val="00EE793A"/>
    <w:rsid w:val="00EF4BDA"/>
    <w:rsid w:val="00F47529"/>
    <w:rsid w:val="00F510F5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  <w:style w:type="paragraph" w:styleId="HTMLPreformatted">
    <w:name w:val="HTML Preformatted"/>
    <w:basedOn w:val="Normal"/>
    <w:link w:val="HTMLPreformattedChar"/>
    <w:uiPriority w:val="99"/>
    <w:unhideWhenUsed/>
    <w:rsid w:val="0027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8F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poi/release/bin/poi-bin-5.2.3-20220909.zip" TargetMode="External"/><Relationship Id="rId20" Type="http://schemas.openxmlformats.org/officeDocument/2006/relationships/hyperlink" Target="https://mvnrepository.com/artifact/com.aventstack/extentrepo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archive.apache.org/dist/poi/release/bin/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48AA3ED-F70F-4F94-AA95-0DF23254CF5E}" type="presOf" srcId="{061D00C3-C43F-436C-B106-BECBF013A4BE}" destId="{BC696F8A-FEA0-446B-9052-A1AA900B7F4E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E39B8D1D-49F0-454E-8897-38C0A6C6399F}" type="presOf" srcId="{1AB2E878-4C30-4D95-A77E-70CFF9A3B3C4}" destId="{CD56C4CE-450F-471F-9004-0264CC4323FA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E8952ACA-AF38-4107-ADD7-9F5B055AC87F}" type="presOf" srcId="{F1032155-461B-47E9-821A-DD5F8E8F16AA}" destId="{DF32A717-4B09-4F74-A07D-3A2AA2616FA3}" srcOrd="0" destOrd="0" presId="urn:microsoft.com/office/officeart/2005/8/layout/process1"/>
    <dgm:cxn modelId="{6BC4C6EA-A2F9-4A9B-9FCE-5E3F4CB49D85}" type="presOf" srcId="{66C96304-8423-4706-B0B9-8FD3D470F9F0}" destId="{1EE1F96B-5860-4673-B691-082776C273AB}" srcOrd="0" destOrd="0" presId="urn:microsoft.com/office/officeart/2005/8/layout/process1"/>
    <dgm:cxn modelId="{BB3131B0-61D5-42E2-872D-3B1E4D4B2F60}" type="presOf" srcId="{11EFE6A6-0771-46DA-91E9-B8438E84FE48}" destId="{087517B8-A6B4-49E5-BD8B-CD33299561E9}" srcOrd="0" destOrd="0" presId="urn:microsoft.com/office/officeart/2005/8/layout/process1"/>
    <dgm:cxn modelId="{1825B481-E1DE-4ADF-94D4-A481F82EBE58}" type="presOf" srcId="{CA01805B-5522-431E-831D-4CD870125550}" destId="{1AFB95D8-CC53-46D1-9AE2-F0936273762B}" srcOrd="0" destOrd="0" presId="urn:microsoft.com/office/officeart/2005/8/layout/process1"/>
    <dgm:cxn modelId="{B4E18235-D290-4610-A6B0-B041D99BC151}" type="presOf" srcId="{061D00C3-C43F-436C-B106-BECBF013A4BE}" destId="{8857B33F-B497-4D3A-8386-41168D4B2CC6}" srcOrd="1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F2230956-3F57-46A7-BF3D-E16C03922DB1}" type="presOf" srcId="{F1032155-461B-47E9-821A-DD5F8E8F16AA}" destId="{32FC57B6-AC01-4D25-9655-8F76753C498D}" srcOrd="1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98B2B04C-F67A-478F-8065-28ECED21FB41}" type="presOf" srcId="{11EFE6A6-0771-46DA-91E9-B8438E84FE48}" destId="{79478FBC-F65F-45CE-A93B-08BEB4FDF73D}" srcOrd="1" destOrd="0" presId="urn:microsoft.com/office/officeart/2005/8/layout/process1"/>
    <dgm:cxn modelId="{7C3378FA-3E4E-49D1-8006-A65BB979CEFF}" type="presOf" srcId="{05F3E38B-BDAE-4F83-9209-D64B205D2B60}" destId="{BC6E3C7A-D3CB-4456-833F-DFC35255656C}" srcOrd="0" destOrd="0" presId="urn:microsoft.com/office/officeart/2005/8/layout/process1"/>
    <dgm:cxn modelId="{A8D79B3B-798D-41FB-9E2C-F3B0D3223642}" type="presOf" srcId="{83B2190A-4C03-4C96-8CD3-16A5424A46D9}" destId="{096B530D-AA2C-4605-BB71-04B612268212}" srcOrd="0" destOrd="0" presId="urn:microsoft.com/office/officeart/2005/8/layout/process1"/>
    <dgm:cxn modelId="{2E692ACA-3303-4FE8-8F1F-EF39FCAE04D8}" type="presParOf" srcId="{1AFB95D8-CC53-46D1-9AE2-F0936273762B}" destId="{1EE1F96B-5860-4673-B691-082776C273AB}" srcOrd="0" destOrd="0" presId="urn:microsoft.com/office/officeart/2005/8/layout/process1"/>
    <dgm:cxn modelId="{6FA9731C-532B-4EC7-B215-CAF38ACB2C06}" type="presParOf" srcId="{1AFB95D8-CC53-46D1-9AE2-F0936273762B}" destId="{087517B8-A6B4-49E5-BD8B-CD33299561E9}" srcOrd="1" destOrd="0" presId="urn:microsoft.com/office/officeart/2005/8/layout/process1"/>
    <dgm:cxn modelId="{DDAB933D-2FC4-4F61-ADAE-78CA816EC75D}" type="presParOf" srcId="{087517B8-A6B4-49E5-BD8B-CD33299561E9}" destId="{79478FBC-F65F-45CE-A93B-08BEB4FDF73D}" srcOrd="0" destOrd="0" presId="urn:microsoft.com/office/officeart/2005/8/layout/process1"/>
    <dgm:cxn modelId="{B9AF901F-0315-4C99-A0A9-F9F9CA1132C5}" type="presParOf" srcId="{1AFB95D8-CC53-46D1-9AE2-F0936273762B}" destId="{BC6E3C7A-D3CB-4456-833F-DFC35255656C}" srcOrd="2" destOrd="0" presId="urn:microsoft.com/office/officeart/2005/8/layout/process1"/>
    <dgm:cxn modelId="{0A3F094A-CC93-415B-BE1C-52D68370AC31}" type="presParOf" srcId="{1AFB95D8-CC53-46D1-9AE2-F0936273762B}" destId="{BC696F8A-FEA0-446B-9052-A1AA900B7F4E}" srcOrd="3" destOrd="0" presId="urn:microsoft.com/office/officeart/2005/8/layout/process1"/>
    <dgm:cxn modelId="{855CD4C1-6D28-4073-83DF-46C4A149DD2C}" type="presParOf" srcId="{BC696F8A-FEA0-446B-9052-A1AA900B7F4E}" destId="{8857B33F-B497-4D3A-8386-41168D4B2CC6}" srcOrd="0" destOrd="0" presId="urn:microsoft.com/office/officeart/2005/8/layout/process1"/>
    <dgm:cxn modelId="{BF6CB128-23D1-4354-ADBF-C6DEEBB9F85C}" type="presParOf" srcId="{1AFB95D8-CC53-46D1-9AE2-F0936273762B}" destId="{096B530D-AA2C-4605-BB71-04B612268212}" srcOrd="4" destOrd="0" presId="urn:microsoft.com/office/officeart/2005/8/layout/process1"/>
    <dgm:cxn modelId="{D256F280-E955-4E9A-A719-CBF69C353898}" type="presParOf" srcId="{1AFB95D8-CC53-46D1-9AE2-F0936273762B}" destId="{DF32A717-4B09-4F74-A07D-3A2AA2616FA3}" srcOrd="5" destOrd="0" presId="urn:microsoft.com/office/officeart/2005/8/layout/process1"/>
    <dgm:cxn modelId="{66ED1F76-121A-4331-9AFC-69EE6E2DC604}" type="presParOf" srcId="{DF32A717-4B09-4F74-A07D-3A2AA2616FA3}" destId="{32FC57B6-AC01-4D25-9655-8F76753C498D}" srcOrd="0" destOrd="0" presId="urn:microsoft.com/office/officeart/2005/8/layout/process1"/>
    <dgm:cxn modelId="{EF26C5CC-0378-4F02-8FC1-3E0BB4103342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93C9-4718-4239-81FC-7B7D73EA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23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145</cp:revision>
  <dcterms:created xsi:type="dcterms:W3CDTF">2025-06-25T14:41:00Z</dcterms:created>
  <dcterms:modified xsi:type="dcterms:W3CDTF">2025-07-21T16:50:00Z</dcterms:modified>
</cp:coreProperties>
</file>