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xkudtv95syg0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БЛОК 1. Портфолио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hd w:fill="ffffff" w:val="clear"/>
        <w:spacing w:after="240"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Расскажите про ваш самый сложный проект по автотестам на Java. Что вы там делали? Какой у вас был вклад?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(ЕСЛИ НЕ РАСПИСАНЫ ПРОЕКТЫ В РЕЗЮМЕ, СПРОСИТЕ ИХ СУТЬ/ИНСТРУМЕНТЫ/ПРОЧЕЕ)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  <w:br w:type="textWrapping"/>
        <w:t xml:space="preserve">Ну, мне кажется, их несколько было, они разного профиля: один — это мобильное устройство, а другой — это Web. Для мобильных устройств сложный проект был — это криптокошелек. Там нужно было генерировать сид, проверять сам кошелек, проверять весь функционал, пропикивать все методы, которые вообще пришли, как они пришли. Сложность была в том, что это Web 3, а я в Web 3 был не очень — это было в целом изначально. Web 3 — это вот эти криптоштуки всякие, всё в этом духе.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ind w:left="720" w:firstLine="0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 в Газпроме самый сложный проект — это по проливу. Пролив — это когда машина приезжает на заправку, там номер карты своей называет, и по этой карте сверяется баланс, если какие-то скидки есть, то нужно скидки считать. И должна колонка включаться в этот же момент. То есть там очень много-много-много сервисов, их нужно все было связать.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hd w:fill="ffffff" w:val="clear"/>
        <w:spacing w:after="240" w:before="3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Можете ли поделиться ссылкой на GitHub/GitLab?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tru1ewqv6yzs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БЛОК 2. Java и тестовые фреймворки 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1. Как вы обычно строите тестовый класс на JUnit 5? Расскажите структуру: что 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21"/>
          <w:szCs w:val="21"/>
          <w:shd w:fill="ebeef2" w:val="clear"/>
          <w:rtl w:val="0"/>
        </w:rPr>
        <w:t xml:space="preserve">@BeforeEach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, что 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21"/>
          <w:szCs w:val="21"/>
          <w:shd w:fill="ebeef2" w:val="clear"/>
          <w:rtl w:val="0"/>
        </w:rPr>
        <w:t xml:space="preserve">@AfterEach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, как параметризуете тесты.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Изначально разбиваю вообще в голове, что нужно будет написать. Поскольку у нас большинство тестов требует авторизацию, то before class — это соответственно получить. У нас, поскольку нет полноценной авторизации, у нас под капотом авторизуются пользователи, их ключи, station ID, они записываются в БД, а из БД мы уже строим в коде. То есть перед классом, before class, получаю пользователя.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Если важна потом очередность тестов, в этом случае для каждого теста проставляю нумерацию: допустим, первый тест — это авторизоваться, второй тест — это авторизоваться с неверным паролем — соблюдаю какую-то иерархию.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Отдельно держу роуты, забиваю в переменные. Допустим, для авторизации будет API, V1, AUF. Это я выбираю в переменную AUF, и потом уже в тестах использую переменную. Для фронтовых тестов я отдельно пишу экспасы. Ну и тоже их разбиваю.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2. Что такое Allure? Как вы обогащаете отчёты? Какие аннотации используете?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Allure у нас используется как раз для того, чтобы отчёты эти сформировать, и потом можно было смотреть, как у нас тесты прошли: какие результаты, что упало, что прошло. У нас в каждом классе для каждого проекта в помнике прописан Allure, и при каждом прогоне тестов он срабатывает, и все тесты для себя забирают.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Обогащение отчётов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прописываю каждому методу, например, description — что это метод, из какой группы и как он называется. Чтобы оно не пустыми ссылками шло в отчёте, а именно там нажать на кнопочку, подправить, и если тест прошёл — то понятно, что это тест; если не прошёл — понятно, что упало. Делаю их более человеко-читаемыми.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Аннотации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Feature — что за фича используется. Допустим, если у нас проект идёт по регистрации, или тесты по другому юзеру. Допустим, feature «водитель» — эти тесты подразумеваются, что они все для водителя.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Story — для того, чтобы показать, какого рода тесты мы делаем. Допустим, тесты создания лида. Получается, feature — это лид, story — это создание лида.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40" w:before="340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3. Maven или Gradle? Как в вашем проекте подключаются зависимости и как собираются тесты командой?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Через Maven. У нас всё на Maven сделано. У нас есть ещё своя библиотека (от Газпрома), которая как раз отвечает за авторизацию через БД. Аннотации проставили, потом в самом Maven Clean выполнили — всё подтянулось и готово работать.</w:t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ki1b00imli8h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БЛОК 3. API, Rest Assured, SOAP, WireMock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1.Как вы тестируете REST API с помощью Rest Assured? Расскажите цепочку вызовов на примере проверки статуса 200 и поля в JSON.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  <w:br w:type="textWrapping"/>
        <w:t xml:space="preserve">Тестирую через REST Assured. Также использую для этого Postman. Postman — чтобы ручкой какой-то прогнать, посмотреть, какие параметры требует, и уже можно было это в автотест засунуть.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Если требуется достать какой-то JSON — у нас это через Builder делается, это уже вшито в класс. Достаём JSON, разбиваем его, потом через какие-нибудь ассерты проверяем. Получаем response. Ответ через JSON разбиваем на сообщение, код, какие-то параметры. И потом сравниваем, допустим, AssertField — поле, 200 и соответствует коду, который пришёл в ответе. Если они совпадают, что это 200-й код, всё хорошо, тогда ассерт проходит.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Цепочка вызовов:</w:t>
        <w:br w:type="textWrapping"/>
        <w:t xml:space="preserve">Отправляю запрос, получаю ответ по какому-то пути. Сравниваю значение 200. У нас код приходит 200-й. AssertThat, соответственно, 200, поле Response, статус код — если не сходится, то приходит… 200 пришло, 200 ожидалось — супер.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Поле JSON: ответ запихиваем в JSON, опять же Response, точка, JSON path, и потом сравниваем это поле с тем, что ожидаем. Допустим, JSON getString — получаем строку, параметр name, допустим, получаем строчку name в ответе JSON, сравниваем name — должен быть по серту там Илья, Дмитрий или что-то в этом роде. Если совпадают — супер; если не совпадают — тогда мы это увидим.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240" w:before="3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2.Что такое WireMock и для чего нужен? Приведите реальный кейс из вашего проекта.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WireMock — это для того, чтобы подменять ответ с бека. Мы такое использовали, когда у нас был поломанный CRM — нам работать нужно было, а ответ мы никак не могли получить. И для того, чтобы работать, мы мокали ответы. Под моком подразумевается подмена ответа: как будто мы что-то получили от сервера, но на самом деле нет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3. Как тестировать SOAP-сервисы? Что такое WSDL и keystore?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  <w:t xml:space="preserve">Как тестировать SOAP-сервисы?</w:t>
        <w:br w:type="textWrapping"/>
        <w:t xml:space="preserve">А, ну это через SOAP UI. Там указывается URL в хедере, какие-то там username, password, передаётся какой-то набор параметров, потом закрывается, отправляется. XML называется язык</w:t>
        <w:br w:type="textWrapping"/>
        <w:br w:type="textWrapping"/>
        <w:t xml:space="preserve">WSDL: WSDL — это набор каких-то функций, как бы реагировать на что-либо. Как раз таки WSDL содержит вот эти XML-запросы SOAP, и мы можем как-то общаться с ними. Мы так общаемся сейчас с CRM — там метод по смене номера. Мы XML подгружаем, отправляем один телефон в параметре phone, отправляем другой телефон в параметре new phone — нам какой-то ответ возвращается: успешно, не успешно, какие-то ошибки.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wp7j1dnmiq0f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БЛОК 4. Мониторинг и высоконагруженные системы (Больше для сеньора)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1.Какие метрики вы мониторите в высоконагруженной системе? Назовите ключевые.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Ну, у нас это всё в Графане, в Кибане используется. Здесь зависит от того, какой именно проект, какой кабинет личный. По метрикам: допустим, у нас есть ещё Яндекс.Метрика — мы смотрим нажатия, мониторим, срабатывает ли генерация лида, проходит ли регистрация. Если не падает после релиза количество регистраций (или до нуля они опускаются) — значит, всё вроде как хорошо должно быть. По разной вариации ИП, не ИП — тоже регистрации смотрим. Ну и Allure, если можно тоже отнести к метрике — потому как у нас автотесты нашли, что не нашли.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240" w:before="3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2.Как вы строите дашборд в Grafana?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Ну, у нас в целом они в автонастроены, они наскриптованы, я с ними не занимался. То есть они у нас на все методы — их разработчики строили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81k5s4gvvn4r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БЛОК 5. CI/CD и Git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0"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Как вы запускаете автотесты в Jenkins или GitLab CI? Краткая структура пайплайна.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У нас код пишу в IDE, потом пушу его в GitHub. В GitHub я сливаю его в dev. В Jenkins я собираю какую-то ветку уже с dev-веткой из GitHub — использую и то, и то, но все автотесты запускают через Jenkins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rPr>
          <w:color w:val="0f111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Конфликты в Git. Как вы решали сложный конфликт при слиянии веток?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  <w:t xml:space="preserve">Это очень зависит от того, что под понятием «конфликт» и что под понятием «очень сложный».</w:t>
        <w:br w:type="textWrapping"/>
        <w:t xml:space="preserve">Если он просто сложный из-за того, что там была пустота, а потом добавились какие-то строчки (допустим, подменю добавил каких-то пробелов) — то всё войдёт.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ind w:left="72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Если же конфликт такого рода, что в одном ходе указан метод, который проверяет, что апельсины оранжевые, а в другом конфликтном — что проверяется модель велосипеда, то здесь уже нужно разбираться именно с тем, кто это писал. Может быть, в бизнес-аналитику сходить — это если прям сложное-сложное что-то, какие-то задачи конфликтующие.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Rule="auto"/>
        <w:ind w:left="720" w:firstLine="0"/>
        <w:rPr>
          <w:color w:val="0f1115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 так достаточно будет списаться с автотестером, если сам что-то понять не смогу, и определить, что более нужно, что более подходит. Если можно решить самостоятельно (наивный конфликт простого рода) — решаю сам. Если уже что-то конфликтующее — либо к тестеру. Если с тестером не понимаем — уже к бизнес-аналитику.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240" w:before="0" w:lineRule="auto"/>
        <w:ind w:left="720" w:hanging="360"/>
        <w:rPr>
          <w:color w:val="0f111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Используете ли вы Docker Compose для тестового окружения? Как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поднимаете и сколько контейнеров было в вашем проекте?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  <w:t xml:space="preserve">Да, я работал с Docker: что-то собрать, допустим, какую-то сборку бэка, сборку фронта, чтобы посмотреть, пока ещё не вылито в dev, допустим, что-то — в таком роде. Просто сборку каких-то веток разобрать.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ind w:left="72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Сколько контейнеров?</w:t>
        <w:br w:type="textWrapping"/>
        <w:t xml:space="preserve">Я это всё делал в целом под надзором разработчика, поэтому я вообще и не запомнил.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ind w:left="72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Как поднимаю?</w:t>
        <w:br w:type="textWrapping"/>
        <w:t xml:space="preserve">Что-то загрузил с бэка, что-то с фронта — и в целом всё. Это не такое углублённое знание у меня по Docker.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Rule="auto"/>
        <w:ind w:left="72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ind w:left="72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240" w:before="0" w:lineRule="auto"/>
        <w:ind w:left="720" w:firstLine="0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exdukd9z3s3c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БЛОК 6. Базы данных и SQL </w:t>
        <w:br w:type="textWrapping"/>
        <w:t xml:space="preserve">(сеньор-сложные запросы/мидл-средней сложности)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1. Как понять, почему запрос выполняется очень долго? Что вы сделаете в первую очередь? Какой инструмент или команда вам поможет?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Допустим, количество данных в таблице огромное. Например, если мы будем искать оператор, использовать LIKE и букву «а» в таблице, где содержится имя и фамилия (русские), это может быть из-за того, что количество записей огромное. Какой-то сложный запрос — может быть ещё. Я думаю, что в этом роде.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делаю в первую очередь?</w:t>
        <w:br w:type="textWrapping"/>
        <w:t xml:space="preserve">Пытаюсь, во-первых, оптимизировать запрос. Если он написан слишком муторно, а его можно оптимизировать просто посидев, подумав — делаю это. Ну или из более простого — перезапустить БД, переподключиться к ней.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Какой инструмент или команда поможет?</w:t>
        <w:br w:type="textWrapping"/>
        <w:t xml:space="preserve">CLEAR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2. Объясните разницу между INNER JOIN и LEFT JOIN на пальцах. Какой результат вы получите в каждом случае?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LEFT JOIN — он вроде бы берёт всё, что слева, и соединяет с тем, что находится справа. INNER JOIN — он соединяет две таблицы в одну, значение из двух. LEFT — он преимущественно левую берёт, то есть то, что нету, а если находится совпадение в правой — то он не берёт их. Только из левой, которая будет в начале стоять.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ut504avv17mh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БЛОК 7. Очереди и брокеры (Kafka, Redis)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after="0"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Как в автотесте проверить, что сообщение ушло в Kafka?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Я с Kafka именно только рукой общался.</w:t>
        <w:br w:type="textWrapping"/>
        <w:t xml:space="preserve">У нас был как раз таки Redis. Через Redis CLI, потом посмотреть значение в ключах: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19"/>
          <w:szCs w:val="19"/>
          <w:shd w:fill="ebeef2" w:val="clear"/>
          <w:rtl w:val="0"/>
        </w:rPr>
        <w:t xml:space="preserve">keys *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, проверить в кластере один.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after="240" w:before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Как тестировать взаимодействие с Redis? Что проверяете?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Какой-то запрос выполнил. Если этот запрос подразумевает запись чего-либо (допустим, блокировка при авторизации: мы три раза отправили код, и у нас какое-то время запрещено отправлять ещё раз) — заходим в Redis, смотрим, что запись появилась — в целом всё. Можем написать </w:t>
      </w:r>
      <w:r w:rsidDel="00000000" w:rsidR="00000000" w:rsidRPr="00000000">
        <w:rPr>
          <w:rFonts w:ascii="Roboto Mono" w:cs="Roboto Mono" w:eastAsia="Roboto Mono" w:hAnsi="Roboto Mono"/>
          <w:color w:val="0f1115"/>
          <w:sz w:val="19"/>
          <w:szCs w:val="19"/>
          <w:shd w:fill="ebeef2" w:val="clear"/>
          <w:rtl w:val="0"/>
        </w:rPr>
        <w:t xml:space="preserve">flush all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, то есть стереть все эти записи, проверить, что можно будет отправить логин, пароль ещё раз.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xvuz31ah65gd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БЛОК 8. SSL, TLS, tcpdump, доменные политики  (Для сеньора)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3"/>
          <w:szCs w:val="23"/>
          <w:rtl w:val="0"/>
        </w:rPr>
        <w:t xml:space="preserve">1.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Как бы вы диагностировали проблему с SSL handshake? Назовите инструменты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  <w:br w:type="textWrapping"/>
        <w:t xml:space="preserve">Через SSL — проблемы на самом деле у меня встречались только на фронте, поэтому DevTools. Смотрел, что там было, в чём проблема, потом мы с разработчиком уже разбирались. Из инструментов могу только DevTools назвать. Ну или Postman.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hd w:fill="ffffff" w:val="clear"/>
        <w:spacing w:after="240" w:before="240" w:line="349.09090909090907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bookmarkStart w:colFirst="0" w:colLast="0" w:name="_m4d94t7m37gd" w:id="8"/>
      <w:bookmarkEnd w:id="8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Как именно диагностировал проблему?</w:t>
        <w:br w:type="textWrapping"/>
        <w:t xml:space="preserve">Если какой-то запрос отвалился по сертификату, то можно было уже дальше разбираться.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2. Что такое доменные политики и как они могут мешать автотестам?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  <w:t xml:space="preserve">Э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то набор правил и ограничений, задаваемых администраторами для всех компьютеров, входящих в домен.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1jatqk8e4c41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БЛОК 9. СМЭВ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hd w:fill="ffffff" w:val="clear"/>
        <w:spacing w:after="240" w:before="24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Понимаете ли вы, как работает СМЭВ 3/4? Что нужно для тестирования запроса?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С СМЭВ не сталкивался,но готов изучить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