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F3" w:rsidRDefault="00F23F18">
      <w:bookmarkStart w:id="0" w:name="_GoBack"/>
      <w:bookmarkEnd w:id="0"/>
      <w:r>
        <w:t xml:space="preserve">WILD 595-1 </w:t>
      </w:r>
    </w:p>
    <w:p w:rsidR="00F23F18" w:rsidRDefault="00F23F18">
      <w:r>
        <w:t>Introduction to JAGS and Bayesian CJS</w:t>
      </w:r>
    </w:p>
    <w:p w:rsidR="00F23F18" w:rsidRDefault="00F23F18">
      <w:r>
        <w:t>In lab today we will explore running models in JAGS.  R code has been provided that hits the key points of running models in JAGS.  We will also introduce a Bayesian formulation of the CJS model using conditional Bernoulli trials and the complete data likelihood.</w:t>
      </w:r>
    </w:p>
    <w:p w:rsidR="00F23F18" w:rsidRDefault="00F23F18"/>
    <w:p w:rsidR="00F23F18" w:rsidRDefault="00F23F18" w:rsidP="00F23F18">
      <w:pPr>
        <w:pStyle w:val="ListParagraph"/>
        <w:numPr>
          <w:ilvl w:val="0"/>
          <w:numId w:val="1"/>
        </w:numPr>
      </w:pPr>
      <w:r>
        <w:t>Review the R code provided to understand what each step does.</w:t>
      </w:r>
    </w:p>
    <w:p w:rsidR="00F23F18" w:rsidRDefault="00F23F18" w:rsidP="00F23F18">
      <w:pPr>
        <w:pStyle w:val="ListParagraph"/>
        <w:numPr>
          <w:ilvl w:val="0"/>
          <w:numId w:val="1"/>
        </w:numPr>
      </w:pPr>
      <w:r>
        <w:t xml:space="preserve">Run the R/JAGS code.  Review the output from JAGS.  What information does the summary table provide?  </w:t>
      </w:r>
    </w:p>
    <w:p w:rsidR="00F23F18" w:rsidRDefault="00F23F18" w:rsidP="00F23F1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proofErr w:type="gramStart"/>
      <w:r>
        <w:t>mcmcplot</w:t>
      </w:r>
      <w:proofErr w:type="spellEnd"/>
      <w:r>
        <w:t>(</w:t>
      </w:r>
      <w:proofErr w:type="gramEnd"/>
      <w:r>
        <w:t>) on the JAGS output.  What information do the plots provide?</w:t>
      </w:r>
    </w:p>
    <w:p w:rsidR="00F23F18" w:rsidRDefault="00F23F18" w:rsidP="00F23F18">
      <w:pPr>
        <w:pStyle w:val="ListParagraph"/>
        <w:numPr>
          <w:ilvl w:val="0"/>
          <w:numId w:val="1"/>
        </w:numPr>
      </w:pPr>
      <w:r>
        <w:t>Change the prior distributions used in the CJS model.  How does that affect the results?  Try some extreme distributions.</w:t>
      </w:r>
    </w:p>
    <w:p w:rsidR="00F23F18" w:rsidRDefault="00F23F18" w:rsidP="00F23F18">
      <w:pPr>
        <w:pStyle w:val="ListParagraph"/>
        <w:numPr>
          <w:ilvl w:val="0"/>
          <w:numId w:val="1"/>
        </w:numPr>
      </w:pPr>
      <w:r>
        <w:t>Incorporate sex, time and flood effects into the CJS model for dippers.  What did you need to change in your code?</w:t>
      </w:r>
    </w:p>
    <w:sectPr w:rsidR="00F2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7510B"/>
    <w:multiLevelType w:val="hybridMultilevel"/>
    <w:tmpl w:val="4BCC3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18"/>
    <w:rsid w:val="001F7CF3"/>
    <w:rsid w:val="00D97273"/>
    <w:rsid w:val="00F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29520-B090-4961-9B81-D10A164D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Lukacs</dc:creator>
  <cp:keywords/>
  <dc:description/>
  <cp:lastModifiedBy>Anna Moeller</cp:lastModifiedBy>
  <cp:revision>2</cp:revision>
  <dcterms:created xsi:type="dcterms:W3CDTF">2016-09-22T19:02:00Z</dcterms:created>
  <dcterms:modified xsi:type="dcterms:W3CDTF">2016-09-22T19:02:00Z</dcterms:modified>
</cp:coreProperties>
</file>