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7F64" w14:textId="77777777" w:rsidR="005D72C2" w:rsidRPr="00A72AEE" w:rsidRDefault="00000000">
      <w:pPr>
        <w:pStyle w:val="Ttulo1"/>
        <w:rPr>
          <w:rFonts w:ascii="Arial" w:hAnsi="Arial"/>
          <w:b w:val="0"/>
        </w:rPr>
      </w:pPr>
      <w:r w:rsidRPr="00A72AEE">
        <w:rPr>
          <w:rFonts w:ascii="Arial" w:hAnsi="Arial"/>
          <w:b w:val="0"/>
        </w:rPr>
        <w:t>Lista de Exercícios 1.1</w:t>
      </w:r>
    </w:p>
    <w:p w14:paraId="5465D0DB" w14:textId="04309B2A" w:rsidR="005D72C2" w:rsidRPr="00A72AEE" w:rsidRDefault="00A72AEE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 xml:space="preserve">Sinais e </w:t>
      </w:r>
      <w:r w:rsidR="00000000" w:rsidRPr="00A72AEE">
        <w:rPr>
          <w:rFonts w:ascii="Arial" w:hAnsi="Arial"/>
          <w:b w:val="0"/>
        </w:rPr>
        <w:t>Série de Fourier</w:t>
      </w:r>
    </w:p>
    <w:p w14:paraId="610A3DDE" w14:textId="77777777" w:rsidR="005D72C2" w:rsidRPr="00A72AEE" w:rsidRDefault="00000000">
      <w:pPr>
        <w:pStyle w:val="Ttulo1"/>
        <w:rPr>
          <w:rFonts w:ascii="Arial" w:hAnsi="Arial"/>
          <w:b w:val="0"/>
        </w:rPr>
      </w:pPr>
      <w:r w:rsidRPr="00A72AEE">
        <w:rPr>
          <w:rFonts w:ascii="Arial" w:hAnsi="Arial"/>
          <w:b w:val="0"/>
        </w:rPr>
        <w:t>Prof. André Noll Barreto</w:t>
      </w:r>
    </w:p>
    <w:p w14:paraId="60F46575" w14:textId="77777777" w:rsidR="005D72C2" w:rsidRPr="00A72AEE" w:rsidRDefault="005D72C2">
      <w:pPr>
        <w:pStyle w:val="Standard"/>
      </w:pPr>
    </w:p>
    <w:p w14:paraId="1AE5245B" w14:textId="77777777" w:rsidR="005D72C2" w:rsidRPr="00A72AEE" w:rsidRDefault="00000000">
      <w:pPr>
        <w:pStyle w:val="Ttulo2"/>
        <w:tabs>
          <w:tab w:val="left" w:pos="2130"/>
        </w:tabs>
        <w:rPr>
          <w:b/>
          <w:bCs/>
        </w:rPr>
      </w:pPr>
      <w:r w:rsidRPr="00A72AEE">
        <w:rPr>
          <w:b/>
          <w:bCs/>
        </w:rPr>
        <w:t>Exercício 1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2.1-1</w:t>
      </w:r>
      <w:r w:rsidRPr="00A72AEE">
        <w:rPr>
          <w:b/>
          <w:bCs/>
        </w:rPr>
        <w:t>)</w:t>
      </w:r>
    </w:p>
    <w:p w14:paraId="63B06B48" w14:textId="77777777" w:rsidR="005D72C2" w:rsidRPr="00A72AEE" w:rsidRDefault="00000000">
      <w:pPr>
        <w:pStyle w:val="Textbody"/>
        <w:rPr>
          <w:rFonts w:ascii="Times New Roman" w:hAnsi="Times New Roman"/>
        </w:rPr>
      </w:pPr>
      <w:r w:rsidRPr="00A72AEE">
        <w:rPr>
          <w:rFonts w:ascii="Times New Roman" w:hAnsi="Times New Roman"/>
        </w:rPr>
        <w:t>Calcule a energia dos sinais abaixo. Qual o efeito na energia da inversão, deslocamento no tempo ou duplicação do sinal?</w:t>
      </w:r>
    </w:p>
    <w:p w14:paraId="02109A27" w14:textId="77777777" w:rsidR="005D72C2" w:rsidRPr="00A72AEE" w:rsidRDefault="005D72C2">
      <w:pPr>
        <w:pStyle w:val="Standard"/>
      </w:pPr>
    </w:p>
    <w:p w14:paraId="51F67A59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57846EF9" wp14:editId="0EA22DA3">
            <wp:extent cx="5143679" cy="1967400"/>
            <wp:effectExtent l="0" t="0" r="0" b="0"/>
            <wp:docPr id="1018074064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679" cy="19674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7C07A4E" w14:textId="77777777" w:rsidR="005D72C2" w:rsidRDefault="005D72C2">
      <w:pPr>
        <w:pStyle w:val="Standard"/>
        <w:ind w:left="1080"/>
        <w:rPr>
          <w:lang w:val="en-US"/>
        </w:rPr>
      </w:pPr>
    </w:p>
    <w:p w14:paraId="2E20E83D" w14:textId="77777777" w:rsidR="005D72C2" w:rsidRDefault="005D72C2">
      <w:pPr>
        <w:pStyle w:val="Ttulo2"/>
        <w:rPr>
          <w:b/>
          <w:bCs/>
          <w:lang w:val="en-US"/>
        </w:rPr>
      </w:pPr>
    </w:p>
    <w:p w14:paraId="3F7A4733" w14:textId="77777777" w:rsidR="005D72C2" w:rsidRDefault="005D72C2">
      <w:pPr>
        <w:pStyle w:val="Ttulo2"/>
        <w:rPr>
          <w:b/>
          <w:bCs/>
          <w:lang w:val="en-US"/>
        </w:rPr>
      </w:pPr>
    </w:p>
    <w:p w14:paraId="510A3D9A" w14:textId="77777777" w:rsidR="005D72C2" w:rsidRDefault="005D72C2">
      <w:pPr>
        <w:pStyle w:val="Ttulo2"/>
        <w:rPr>
          <w:b/>
          <w:bCs/>
          <w:lang w:val="en-US"/>
        </w:rPr>
      </w:pPr>
    </w:p>
    <w:p w14:paraId="10EA2121" w14:textId="77777777" w:rsidR="005D72C2" w:rsidRDefault="005D72C2">
      <w:pPr>
        <w:pStyle w:val="Ttulo2"/>
        <w:rPr>
          <w:b/>
          <w:bCs/>
          <w:lang w:val="en-US"/>
        </w:rPr>
      </w:pPr>
    </w:p>
    <w:p w14:paraId="01059CD9" w14:textId="77777777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2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2.1-5</w:t>
      </w:r>
      <w:r w:rsidRPr="00A72AEE">
        <w:rPr>
          <w:b/>
          <w:bCs/>
        </w:rPr>
        <w:t>)</w:t>
      </w:r>
    </w:p>
    <w:p w14:paraId="4F5EEA9A" w14:textId="0771CB38" w:rsidR="005D72C2" w:rsidRDefault="00000000">
      <w:pPr>
        <w:pStyle w:val="Standard"/>
      </w:pPr>
      <w:r w:rsidRPr="00A72AEE">
        <w:t xml:space="preserve">Ache a potência do sinal periódico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>) abaixo.</w:t>
      </w:r>
    </w:p>
    <w:p w14:paraId="075AF183" w14:textId="038DE19D" w:rsidR="005D72C2" w:rsidRPr="00A72AEE" w:rsidRDefault="00000000">
      <w:pPr>
        <w:pStyle w:val="Standard"/>
      </w:pPr>
      <w:r w:rsidRPr="00A72AEE">
        <w:t xml:space="preserve">Ache também a </w:t>
      </w:r>
      <w:proofErr w:type="gramStart"/>
      <w:r w:rsidRPr="00A72AEE">
        <w:t>potência  dos</w:t>
      </w:r>
      <w:proofErr w:type="gramEnd"/>
      <w:r w:rsidRPr="00A72AEE">
        <w:t xml:space="preserve"> sinais</w:t>
      </w:r>
    </w:p>
    <w:p w14:paraId="46EFEC2E" w14:textId="77777777" w:rsidR="005D72C2" w:rsidRDefault="00000000">
      <w:pPr>
        <w:pStyle w:val="Standard"/>
        <w:numPr>
          <w:ilvl w:val="0"/>
          <w:numId w:val="19"/>
        </w:numPr>
      </w:pPr>
      <w:r>
        <w:rPr>
          <w:lang w:val="en-US"/>
        </w:rPr>
        <w:t>-</w:t>
      </w:r>
      <w:r>
        <w:rPr>
          <w:i/>
          <w:iCs/>
          <w:lang w:val="en-US"/>
        </w:rPr>
        <w:t>g</w:t>
      </w:r>
      <w:r>
        <w:rPr>
          <w:lang w:val="en-US"/>
        </w:rPr>
        <w:t>(</w:t>
      </w:r>
      <w:r>
        <w:rPr>
          <w:i/>
          <w:iCs/>
          <w:lang w:val="en-US"/>
        </w:rPr>
        <w:t>t</w:t>
      </w:r>
      <w:r>
        <w:rPr>
          <w:lang w:val="en-US"/>
        </w:rPr>
        <w:t>)</w:t>
      </w:r>
    </w:p>
    <w:p w14:paraId="7D448663" w14:textId="77777777" w:rsidR="005D72C2" w:rsidRDefault="00000000">
      <w:pPr>
        <w:pStyle w:val="Standard"/>
        <w:numPr>
          <w:ilvl w:val="0"/>
          <w:numId w:val="8"/>
        </w:numPr>
      </w:pPr>
      <w:r>
        <w:rPr>
          <w:lang w:val="en-US"/>
        </w:rPr>
        <w:t>2</w:t>
      </w:r>
      <w:r>
        <w:rPr>
          <w:i/>
          <w:iCs/>
          <w:lang w:val="en-US"/>
        </w:rPr>
        <w:t>g</w:t>
      </w:r>
      <w:r>
        <w:rPr>
          <w:lang w:val="en-US"/>
        </w:rPr>
        <w:t>(</w:t>
      </w:r>
      <w:r>
        <w:rPr>
          <w:i/>
          <w:iCs/>
          <w:lang w:val="en-US"/>
        </w:rPr>
        <w:t>t</w:t>
      </w:r>
      <w:r>
        <w:rPr>
          <w:lang w:val="en-US"/>
        </w:rPr>
        <w:t>)</w:t>
      </w:r>
    </w:p>
    <w:p w14:paraId="48E47076" w14:textId="77777777" w:rsidR="005D72C2" w:rsidRDefault="00000000">
      <w:pPr>
        <w:pStyle w:val="Standard"/>
        <w:numPr>
          <w:ilvl w:val="0"/>
          <w:numId w:val="8"/>
        </w:numPr>
      </w:pPr>
      <w:r>
        <w:rPr>
          <w:i/>
          <w:iCs/>
          <w:lang w:val="en-US"/>
        </w:rPr>
        <w:t>c g</w:t>
      </w:r>
      <w:r>
        <w:rPr>
          <w:lang w:val="en-US"/>
        </w:rPr>
        <w:t>(</w:t>
      </w:r>
      <w:r>
        <w:rPr>
          <w:i/>
          <w:iCs/>
          <w:lang w:val="en-US"/>
        </w:rPr>
        <w:t>t</w:t>
      </w:r>
      <w:r>
        <w:rPr>
          <w:lang w:val="en-US"/>
        </w:rPr>
        <w:t>)</w:t>
      </w:r>
    </w:p>
    <w:p w14:paraId="7EBB394D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7EBD7E42" wp14:editId="46A1A515">
            <wp:extent cx="5375880" cy="1367640"/>
            <wp:effectExtent l="0" t="0" r="0" b="3960"/>
            <wp:docPr id="1224972553" name="figura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880" cy="13676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F924863" w14:textId="77777777" w:rsidR="005D72C2" w:rsidRDefault="005D72C2">
      <w:pPr>
        <w:pStyle w:val="Standard"/>
        <w:rPr>
          <w:lang w:val="en-US"/>
        </w:rPr>
      </w:pPr>
    </w:p>
    <w:p w14:paraId="59F00343" w14:textId="77777777" w:rsidR="005D72C2" w:rsidRDefault="005D72C2">
      <w:pPr>
        <w:pStyle w:val="Ttulo2"/>
        <w:rPr>
          <w:b/>
          <w:bCs/>
          <w:lang w:val="en-US"/>
        </w:rPr>
      </w:pPr>
    </w:p>
    <w:p w14:paraId="67BA0092" w14:textId="77777777" w:rsidR="005D72C2" w:rsidRDefault="005D72C2">
      <w:pPr>
        <w:pStyle w:val="Ttulo2"/>
        <w:rPr>
          <w:b/>
          <w:bCs/>
          <w:lang w:val="en-US"/>
        </w:rPr>
      </w:pPr>
    </w:p>
    <w:p w14:paraId="65B4DC12" w14:textId="77777777" w:rsidR="005D72C2" w:rsidRDefault="005D72C2">
      <w:pPr>
        <w:pStyle w:val="Ttulo2"/>
        <w:rPr>
          <w:b/>
          <w:bCs/>
          <w:lang w:val="en-US"/>
        </w:rPr>
      </w:pPr>
    </w:p>
    <w:p w14:paraId="666B821E" w14:textId="77777777" w:rsidR="005D72C2" w:rsidRDefault="005D72C2">
      <w:pPr>
        <w:pStyle w:val="Ttulo2"/>
        <w:rPr>
          <w:b/>
          <w:bCs/>
          <w:lang w:val="en-US"/>
        </w:rPr>
      </w:pPr>
    </w:p>
    <w:p w14:paraId="456BA219" w14:textId="77777777" w:rsidR="005D72C2" w:rsidRDefault="005D72C2">
      <w:pPr>
        <w:pStyle w:val="Ttulo2"/>
        <w:rPr>
          <w:b/>
          <w:bCs/>
          <w:lang w:val="en-US"/>
        </w:rPr>
      </w:pPr>
    </w:p>
    <w:p w14:paraId="4D3673D2" w14:textId="77777777" w:rsidR="005D72C2" w:rsidRDefault="005D72C2">
      <w:pPr>
        <w:pStyle w:val="Ttulo2"/>
        <w:rPr>
          <w:b/>
          <w:bCs/>
          <w:lang w:val="en-US"/>
        </w:rPr>
      </w:pPr>
    </w:p>
    <w:p w14:paraId="3D0617DB" w14:textId="77777777" w:rsidR="005D72C2" w:rsidRDefault="005D72C2">
      <w:pPr>
        <w:pStyle w:val="Ttulo2"/>
        <w:rPr>
          <w:b/>
          <w:bCs/>
          <w:lang w:val="en-US"/>
        </w:rPr>
      </w:pPr>
    </w:p>
    <w:p w14:paraId="2DCDFADC" w14:textId="77777777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3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2.1-8</w:t>
      </w:r>
      <w:r w:rsidRPr="00A72AEE">
        <w:rPr>
          <w:b/>
          <w:bCs/>
        </w:rPr>
        <w:t>)</w:t>
      </w:r>
    </w:p>
    <w:p w14:paraId="521D9CA4" w14:textId="6828FCA9" w:rsidR="005D72C2" w:rsidRDefault="00000000">
      <w:pPr>
        <w:pStyle w:val="Standard"/>
      </w:pPr>
      <w:r>
        <w:t xml:space="preserve">Determine a </w:t>
      </w:r>
      <w:proofErr w:type="gramStart"/>
      <w:r>
        <w:t>potência  para</w:t>
      </w:r>
      <w:proofErr w:type="gramEnd"/>
      <w:r>
        <w:t xml:space="preserve"> cada um dos sinais abaixo:</w:t>
      </w:r>
    </w:p>
    <w:p w14:paraId="550F2DCC" w14:textId="7F913FD3" w:rsidR="005D72C2" w:rsidRDefault="00000000" w:rsidP="00AE3954">
      <w:pPr>
        <w:pStyle w:val="Standard"/>
      </w:pPr>
      <w:r>
        <w:t xml:space="preserve">(a) </w:t>
      </w:r>
      <m:oMath>
        <m:r>
          <w:rPr>
            <w:rFonts w:ascii="Cambria Math"/>
          </w:rPr>
          <m:t>10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100t+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func>
      </m:oMath>
    </w:p>
    <w:p w14:paraId="425CCC5E" w14:textId="2F42DAD6" w:rsidR="005D72C2" w:rsidRPr="00AE3954" w:rsidRDefault="00000000" w:rsidP="00AE3954">
      <w:pPr>
        <w:pStyle w:val="Standard"/>
        <w:rPr>
          <w:lang w:val="en-US"/>
        </w:rPr>
      </w:pPr>
      <w:r w:rsidRPr="00AE3954">
        <w:rPr>
          <w:lang w:val="en-US"/>
        </w:rPr>
        <w:t>(b)</w:t>
      </w:r>
      <m:oMath>
        <m:r>
          <w:rPr>
            <w:rFonts w:ascii="Cambria Math"/>
            <w:lang w:val="en-US"/>
          </w:rPr>
          <m:t>10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  <w:lang w:val="en-US"/>
                  </w:rPr>
                  <m:t>100</m:t>
                </m:r>
                <m:r>
                  <w:rPr>
                    <w:rFonts w:ascii="Cambria Math"/>
                  </w:rPr>
                  <m:t>t</m:t>
                </m:r>
                <m:r>
                  <w:rPr>
                    <w:rFonts w:asci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3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/>
            <w:lang w:val="en-US"/>
          </w:rPr>
          <m:t>+16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  <w:lang w:val="en-US"/>
                  </w:rPr>
                  <m:t>150</m:t>
                </m:r>
                <m:r>
                  <w:rPr>
                    <w:rFonts w:ascii="Cambria Math"/>
                  </w:rPr>
                  <m:t>t</m:t>
                </m:r>
                <m:r>
                  <w:rPr>
                    <w:rFonts w:asci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5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func>
      </m:oMath>
    </w:p>
    <w:p w14:paraId="7D190324" w14:textId="77777777" w:rsidR="005D72C2" w:rsidRPr="00AE3954" w:rsidRDefault="005D72C2">
      <w:pPr>
        <w:pStyle w:val="Standard"/>
        <w:rPr>
          <w:lang w:val="en-US"/>
        </w:rPr>
      </w:pPr>
    </w:p>
    <w:p w14:paraId="439A89D8" w14:textId="77777777" w:rsidR="005D72C2" w:rsidRDefault="00000000">
      <w:pPr>
        <w:pStyle w:val="Standard"/>
      </w:pPr>
      <w:r>
        <w:t xml:space="preserve">(c) </w:t>
      </w:r>
      <w:r>
        <w:object w:dxaOrig="2200" w:dyaOrig="340" w14:anchorId="7E349A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to3" o:spid="_x0000_i1027" type="#_x0000_t75" style="width:110pt;height:17pt;visibility:visible;mso-wrap-style:square" o:ole="">
            <v:imagedata r:id="rId9" o:title=""/>
          </v:shape>
          <o:OLEObject Type="Embed" ProgID="Unknown" ShapeID="Objeto3" DrawAspect="Content" ObjectID="_1848660104" r:id="rId10"/>
        </w:object>
      </w:r>
    </w:p>
    <w:p w14:paraId="1AA6F06C" w14:textId="77777777" w:rsidR="005D72C2" w:rsidRDefault="00000000">
      <w:pPr>
        <w:pStyle w:val="Standard"/>
      </w:pPr>
      <w:r>
        <w:t xml:space="preserve">(d) </w:t>
      </w:r>
      <w:r>
        <w:object w:dxaOrig="1760" w:dyaOrig="340" w14:anchorId="431BDB5D">
          <v:shape id="Objeto4" o:spid="_x0000_i1028" type="#_x0000_t75" style="width:88pt;height:17pt;visibility:visible;mso-wrap-style:square" o:ole="">
            <v:imagedata r:id="rId11" o:title=""/>
          </v:shape>
          <o:OLEObject Type="Embed" ProgID="Unknown" ShapeID="Objeto4" DrawAspect="Content" ObjectID="_1848660105" r:id="rId12"/>
        </w:object>
      </w:r>
    </w:p>
    <w:p w14:paraId="1162279E" w14:textId="77777777" w:rsidR="005D72C2" w:rsidRDefault="00000000">
      <w:pPr>
        <w:pStyle w:val="Standard"/>
      </w:pPr>
      <w:r>
        <w:t xml:space="preserve">(e) </w:t>
      </w:r>
      <w:r>
        <w:object w:dxaOrig="1719" w:dyaOrig="340" w14:anchorId="1EBB5B53">
          <v:shape id="Objeto5" o:spid="_x0000_i1029" type="#_x0000_t75" style="width:86pt;height:17pt;visibility:visible;mso-wrap-style:square" o:ole="">
            <v:imagedata r:id="rId13" o:title=""/>
          </v:shape>
          <o:OLEObject Type="Embed" ProgID="Unknown" ShapeID="Objeto5" DrawAspect="Content" ObjectID="_1848660106" r:id="rId14"/>
        </w:object>
      </w:r>
    </w:p>
    <w:p w14:paraId="162D0345" w14:textId="36BC12C6" w:rsidR="005D72C2" w:rsidRPr="00AE3954" w:rsidRDefault="00000000" w:rsidP="00AE3954">
      <w:pPr>
        <w:pStyle w:val="Standard"/>
      </w:pPr>
      <w:r>
        <w:t xml:space="preserve">(f) </w:t>
      </w:r>
      <w:r>
        <w:object w:dxaOrig="1420" w:dyaOrig="380" w14:anchorId="14AB3F25">
          <v:shape id="Objeto6" o:spid="_x0000_i1030" type="#_x0000_t75" style="width:71pt;height:19pt;visibility:visible;mso-wrap-style:square" o:ole="">
            <v:imagedata r:id="rId15" o:title=""/>
          </v:shape>
          <o:OLEObject Type="Embed" ProgID="Unknown" ShapeID="Objeto6" DrawAspect="Content" ObjectID="_1848660107" r:id="rId16"/>
        </w:object>
      </w:r>
    </w:p>
    <w:p w14:paraId="59D755E1" w14:textId="77777777" w:rsidR="005D72C2" w:rsidRPr="00A72AEE" w:rsidRDefault="005D72C2">
      <w:pPr>
        <w:pStyle w:val="Standard"/>
        <w:rPr>
          <w:b/>
          <w:bCs/>
        </w:rPr>
      </w:pPr>
    </w:p>
    <w:p w14:paraId="35068A8E" w14:textId="77777777" w:rsidR="005D72C2" w:rsidRPr="00A72AEE" w:rsidRDefault="005D72C2">
      <w:pPr>
        <w:pStyle w:val="Standard"/>
        <w:rPr>
          <w:b/>
          <w:bCs/>
        </w:rPr>
      </w:pPr>
    </w:p>
    <w:p w14:paraId="6D58F2CE" w14:textId="415F6324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 xml:space="preserve">Exercício </w:t>
      </w:r>
      <w:r w:rsidR="00AE3954">
        <w:rPr>
          <w:b/>
          <w:bCs/>
        </w:rPr>
        <w:t>4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2.3-3</w:t>
      </w:r>
      <w:r w:rsidRPr="00A72AEE">
        <w:rPr>
          <w:b/>
          <w:bCs/>
        </w:rPr>
        <w:t>)</w:t>
      </w:r>
    </w:p>
    <w:p w14:paraId="0867BF14" w14:textId="77777777" w:rsidR="005D72C2" w:rsidRDefault="00000000">
      <w:pPr>
        <w:pStyle w:val="Standard"/>
      </w:pPr>
      <w:r w:rsidRPr="00A72AEE">
        <w:t xml:space="preserve">Dado o sinal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>) abaixo,</w:t>
      </w:r>
    </w:p>
    <w:p w14:paraId="0F1A1E96" w14:textId="77777777" w:rsidR="005D72C2" w:rsidRDefault="00000000">
      <w:pPr>
        <w:pStyle w:val="Standard"/>
      </w:pPr>
      <w:r>
        <w:rPr>
          <w:noProof/>
          <w:lang w:val="en-US"/>
        </w:rPr>
        <w:drawing>
          <wp:inline distT="0" distB="0" distL="0" distR="0" wp14:anchorId="6A8E529B" wp14:editId="7103E9C2">
            <wp:extent cx="4915440" cy="1531080"/>
            <wp:effectExtent l="0" t="0" r="0" b="0"/>
            <wp:docPr id="223823348" name="figur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440" cy="15310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8141C6F" w14:textId="77777777" w:rsidR="005D72C2" w:rsidRPr="00A72AEE" w:rsidRDefault="00000000">
      <w:pPr>
        <w:pStyle w:val="Standard"/>
      </w:pPr>
      <w:r w:rsidRPr="00A72AEE">
        <w:t>esboce os sinais:</w:t>
      </w:r>
    </w:p>
    <w:p w14:paraId="3693B427" w14:textId="77777777" w:rsidR="005D72C2" w:rsidRPr="00A72AEE" w:rsidRDefault="005D72C2">
      <w:pPr>
        <w:pStyle w:val="Standard"/>
      </w:pPr>
    </w:p>
    <w:p w14:paraId="5B731050" w14:textId="77777777" w:rsidR="005D72C2" w:rsidRDefault="00000000">
      <w:pPr>
        <w:pStyle w:val="Standard"/>
      </w:pPr>
      <w:r w:rsidRPr="00A72AEE">
        <w:t xml:space="preserve">(a) </w:t>
      </w:r>
      <w:r>
        <w:rPr>
          <w:lang w:val="en-US"/>
        </w:rPr>
        <w:object w:dxaOrig="820" w:dyaOrig="320" w14:anchorId="3E2BB56E">
          <v:shape id="Objeto7" o:spid="_x0000_i1031" type="#_x0000_t75" style="width:41pt;height:16pt;visibility:visible;mso-wrap-style:square" o:ole="">
            <v:imagedata r:id="rId18" o:title=""/>
          </v:shape>
          <o:OLEObject Type="Embed" ProgID="Unknown" ShapeID="Objeto7" DrawAspect="Content" ObjectID="_1848660108" r:id="rId19"/>
        </w:object>
      </w:r>
    </w:p>
    <w:p w14:paraId="6845A63A" w14:textId="77777777" w:rsidR="005D72C2" w:rsidRDefault="00000000">
      <w:pPr>
        <w:pStyle w:val="Standard"/>
      </w:pPr>
      <w:r w:rsidRPr="00A72AEE">
        <w:t xml:space="preserve">(b) </w:t>
      </w:r>
      <w:r>
        <w:rPr>
          <w:lang w:val="en-US"/>
        </w:rPr>
        <w:object w:dxaOrig="700" w:dyaOrig="480" w14:anchorId="2DDC23D7">
          <v:shape id="Objeto8" o:spid="_x0000_i1032" type="#_x0000_t75" style="width:35pt;height:24pt;visibility:visible;mso-wrap-style:square" o:ole="">
            <v:imagedata r:id="rId20" o:title=""/>
          </v:shape>
          <o:OLEObject Type="Embed" ProgID="Unknown" ShapeID="Objeto8" DrawAspect="Content" ObjectID="_1848660109" r:id="rId21"/>
        </w:object>
      </w:r>
    </w:p>
    <w:p w14:paraId="5306DEC1" w14:textId="77777777" w:rsidR="005D72C2" w:rsidRDefault="00000000">
      <w:pPr>
        <w:pStyle w:val="Standard"/>
      </w:pPr>
      <w:r w:rsidRPr="00A72AEE">
        <w:t>(c)</w:t>
      </w:r>
      <w:r>
        <w:rPr>
          <w:lang w:val="en-US"/>
        </w:rPr>
        <w:object w:dxaOrig="940" w:dyaOrig="320" w14:anchorId="7157B1A4">
          <v:shape id="Objeto9" o:spid="_x0000_i1033" type="#_x0000_t75" style="width:47pt;height:16pt;visibility:visible;mso-wrap-style:square" o:ole="">
            <v:imagedata r:id="rId22" o:title=""/>
          </v:shape>
          <o:OLEObject Type="Embed" ProgID="Unknown" ShapeID="Objeto9" DrawAspect="Content" ObjectID="_1848660110" r:id="rId23"/>
        </w:object>
      </w:r>
    </w:p>
    <w:p w14:paraId="499C6A3B" w14:textId="77777777" w:rsidR="005D72C2" w:rsidRDefault="00000000">
      <w:pPr>
        <w:pStyle w:val="Standard"/>
      </w:pPr>
      <w:r w:rsidRPr="00A72AEE">
        <w:t xml:space="preserve">(d) </w:t>
      </w:r>
      <w:r>
        <w:rPr>
          <w:lang w:val="en-US"/>
        </w:rPr>
        <w:object w:dxaOrig="820" w:dyaOrig="320" w14:anchorId="4C46C5CE">
          <v:shape id="Objeto10" o:spid="_x0000_i1034" type="#_x0000_t75" style="width:41pt;height:16pt;visibility:visible;mso-wrap-style:square" o:ole="">
            <v:imagedata r:id="rId24" o:title=""/>
          </v:shape>
          <o:OLEObject Type="Embed" ProgID="Unknown" ShapeID="Objeto10" DrawAspect="Content" ObjectID="_1848660111" r:id="rId25"/>
        </w:object>
      </w:r>
    </w:p>
    <w:p w14:paraId="10A4244A" w14:textId="77777777" w:rsidR="005D72C2" w:rsidRDefault="005D72C2">
      <w:pPr>
        <w:pStyle w:val="Standard"/>
      </w:pPr>
    </w:p>
    <w:p w14:paraId="0410EFF8" w14:textId="77777777" w:rsidR="005D72C2" w:rsidRPr="00A72AEE" w:rsidRDefault="005D72C2">
      <w:pPr>
        <w:pStyle w:val="Ttulo2"/>
        <w:rPr>
          <w:b/>
          <w:bCs/>
        </w:rPr>
      </w:pPr>
    </w:p>
    <w:p w14:paraId="18D2C2B4" w14:textId="77777777" w:rsidR="005D72C2" w:rsidRPr="00A72AEE" w:rsidRDefault="005D72C2">
      <w:pPr>
        <w:pStyle w:val="Ttulo2"/>
        <w:rPr>
          <w:b/>
          <w:bCs/>
        </w:rPr>
      </w:pPr>
    </w:p>
    <w:p w14:paraId="68844369" w14:textId="41905A99" w:rsidR="005D72C2" w:rsidRPr="00A72AEE" w:rsidRDefault="00000000">
      <w:pPr>
        <w:pStyle w:val="Ttulo2"/>
      </w:pPr>
      <w:r w:rsidRPr="00A72AEE">
        <w:rPr>
          <w:b/>
          <w:bCs/>
        </w:rPr>
        <w:t xml:space="preserve">Exercício </w:t>
      </w:r>
      <w:r w:rsidR="00AE3954">
        <w:rPr>
          <w:b/>
          <w:bCs/>
        </w:rPr>
        <w:t>5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2.4-1</w:t>
      </w:r>
      <w:r w:rsidRPr="00A72AEE">
        <w:rPr>
          <w:b/>
          <w:bCs/>
        </w:rPr>
        <w:t>)</w:t>
      </w:r>
    </w:p>
    <w:p w14:paraId="351B130C" w14:textId="77777777" w:rsidR="005D72C2" w:rsidRPr="00A72AEE" w:rsidRDefault="00000000">
      <w:pPr>
        <w:pStyle w:val="Standard"/>
      </w:pPr>
      <w:r w:rsidRPr="00A72AEE">
        <w:t>Simplifique as seguintes expressões:</w:t>
      </w:r>
    </w:p>
    <w:p w14:paraId="6AB68F85" w14:textId="77777777" w:rsidR="005D72C2" w:rsidRDefault="00000000">
      <w:pPr>
        <w:pStyle w:val="Standard"/>
      </w:pPr>
      <w:r w:rsidRPr="00A72AEE">
        <w:t xml:space="preserve">(a) </w:t>
      </w:r>
      <w:r>
        <w:rPr>
          <w:lang w:val="en-US"/>
        </w:rPr>
        <w:object w:dxaOrig="1280" w:dyaOrig="680" w14:anchorId="521F58F6">
          <v:shape id="Objeto11" o:spid="_x0000_i1035" type="#_x0000_t75" style="width:64pt;height:34pt;visibility:visible;mso-wrap-style:square" o:ole="">
            <v:imagedata r:id="rId26" o:title=""/>
          </v:shape>
          <o:OLEObject Type="Embed" ProgID="Unknown" ShapeID="Objeto11" DrawAspect="Content" ObjectID="_1848660112" r:id="rId27"/>
        </w:object>
      </w:r>
    </w:p>
    <w:p w14:paraId="78ACCB30" w14:textId="77777777" w:rsidR="005D72C2" w:rsidRDefault="00000000">
      <w:pPr>
        <w:pStyle w:val="Standard"/>
      </w:pPr>
      <w:r w:rsidRPr="00A72AEE">
        <w:t xml:space="preserve">(b) </w:t>
      </w:r>
      <w:r>
        <w:rPr>
          <w:lang w:val="en-US"/>
        </w:rPr>
        <w:object w:dxaOrig="1719" w:dyaOrig="760" w14:anchorId="17A4A924">
          <v:shape id="Objeto12" o:spid="_x0000_i1036" type="#_x0000_t75" style="width:86pt;height:38pt;visibility:visible;mso-wrap-style:square" o:ole="">
            <v:imagedata r:id="rId28" o:title=""/>
          </v:shape>
          <o:OLEObject Type="Embed" ProgID="Unknown" ShapeID="Objeto12" DrawAspect="Content" ObjectID="_1848660113" r:id="rId29"/>
        </w:object>
      </w:r>
    </w:p>
    <w:p w14:paraId="17FBE388" w14:textId="77777777" w:rsidR="005D72C2" w:rsidRDefault="00000000">
      <w:pPr>
        <w:pStyle w:val="Standard"/>
      </w:pPr>
      <w:r w:rsidRPr="00A72AEE">
        <w:t>(c)</w:t>
      </w:r>
      <w:r>
        <w:rPr>
          <w:lang w:val="en-US"/>
        </w:rPr>
        <w:object w:dxaOrig="2020" w:dyaOrig="480" w14:anchorId="22F98067">
          <v:shape id="Objeto13" o:spid="_x0000_i1037" type="#_x0000_t75" style="width:101pt;height:24pt;visibility:visible;mso-wrap-style:square" o:ole="">
            <v:imagedata r:id="rId30" o:title=""/>
          </v:shape>
          <o:OLEObject Type="Embed" ProgID="Unknown" ShapeID="Objeto13" DrawAspect="Content" ObjectID="_1848660114" r:id="rId31"/>
        </w:object>
      </w:r>
    </w:p>
    <w:p w14:paraId="35548BE2" w14:textId="77777777" w:rsidR="005D72C2" w:rsidRDefault="00000000">
      <w:pPr>
        <w:pStyle w:val="Standard"/>
      </w:pPr>
      <w:r w:rsidRPr="00A72AEE">
        <w:t xml:space="preserve">(d) </w:t>
      </w:r>
      <w:r>
        <w:rPr>
          <w:lang w:val="en-US"/>
        </w:rPr>
        <w:object w:dxaOrig="2120" w:dyaOrig="1240" w14:anchorId="58BFBD58">
          <v:shape id="Objeto14" o:spid="_x0000_i1038" type="#_x0000_t75" style="width:106pt;height:62pt;visibility:visible;mso-wrap-style:square" o:ole="">
            <v:imagedata r:id="rId32" o:title=""/>
          </v:shape>
          <o:OLEObject Type="Embed" ProgID="Unknown" ShapeID="Objeto14" DrawAspect="Content" ObjectID="_1848660115" r:id="rId33"/>
        </w:object>
      </w:r>
    </w:p>
    <w:p w14:paraId="07872EC7" w14:textId="77777777" w:rsidR="005D72C2" w:rsidRDefault="00000000">
      <w:pPr>
        <w:pStyle w:val="Standard"/>
      </w:pPr>
      <w:r w:rsidRPr="00A72AEE">
        <w:t>(e)</w:t>
      </w:r>
      <w:r>
        <w:rPr>
          <w:lang w:val="en-US"/>
        </w:rPr>
        <w:object w:dxaOrig="2280" w:dyaOrig="720" w14:anchorId="4ECFAF36">
          <v:shape id="Objeto15" o:spid="_x0000_i1039" type="#_x0000_t75" style="width:114pt;height:36pt;visibility:visible;mso-wrap-style:square" o:ole="">
            <v:imagedata r:id="rId34" o:title=""/>
          </v:shape>
          <o:OLEObject Type="Embed" ProgID="Unknown" ShapeID="Objeto15" DrawAspect="Content" ObjectID="_1848660116" r:id="rId35"/>
        </w:object>
      </w:r>
    </w:p>
    <w:p w14:paraId="681A3B51" w14:textId="77777777" w:rsidR="005D72C2" w:rsidRDefault="00000000">
      <w:pPr>
        <w:pStyle w:val="Standard"/>
      </w:pPr>
      <w:r w:rsidRPr="00A72AEE">
        <w:t>(f)</w:t>
      </w:r>
      <w:r>
        <w:rPr>
          <w:lang w:val="en-US"/>
        </w:rPr>
        <w:object w:dxaOrig="1600" w:dyaOrig="720" w14:anchorId="10818715">
          <v:shape id="Objeto16" o:spid="_x0000_i1040" type="#_x0000_t75" style="width:80pt;height:36pt;visibility:visible;mso-wrap-style:square" o:ole="">
            <v:imagedata r:id="rId36" o:title=""/>
          </v:shape>
          <o:OLEObject Type="Embed" ProgID="Unknown" ShapeID="Objeto16" DrawAspect="Content" ObjectID="_1848660117" r:id="rId37"/>
        </w:object>
      </w:r>
    </w:p>
    <w:p w14:paraId="51628703" w14:textId="77777777" w:rsidR="005D72C2" w:rsidRPr="00A72AEE" w:rsidRDefault="005D72C2">
      <w:pPr>
        <w:pStyle w:val="Standard"/>
      </w:pPr>
    </w:p>
    <w:p w14:paraId="4BE27035" w14:textId="77777777" w:rsidR="005D72C2" w:rsidRPr="00A72AEE" w:rsidRDefault="005D72C2">
      <w:pPr>
        <w:pStyle w:val="Ttulo2"/>
        <w:rPr>
          <w:b/>
          <w:bCs/>
        </w:rPr>
      </w:pPr>
    </w:p>
    <w:p w14:paraId="48F76D3B" w14:textId="77EDC73C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 xml:space="preserve">Exercício </w:t>
      </w:r>
      <w:r w:rsidR="00AE3954">
        <w:rPr>
          <w:b/>
          <w:bCs/>
        </w:rPr>
        <w:t>6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2.4-2</w:t>
      </w:r>
      <w:r w:rsidRPr="00A72AEE">
        <w:rPr>
          <w:b/>
          <w:bCs/>
        </w:rPr>
        <w:t>)</w:t>
      </w:r>
    </w:p>
    <w:p w14:paraId="57265151" w14:textId="77777777" w:rsidR="005D72C2" w:rsidRPr="00A72AEE" w:rsidRDefault="00000000">
      <w:pPr>
        <w:pStyle w:val="Standard"/>
      </w:pPr>
      <w:r w:rsidRPr="00A72AEE">
        <w:t>Calcule as seguintes integrais:</w:t>
      </w:r>
    </w:p>
    <w:p w14:paraId="740A64F1" w14:textId="77777777" w:rsidR="005D72C2" w:rsidRDefault="00000000">
      <w:pPr>
        <w:pStyle w:val="Standard"/>
      </w:pPr>
      <w:r w:rsidRPr="00A72AEE">
        <w:t xml:space="preserve">(a) </w:t>
      </w:r>
      <w:r>
        <w:rPr>
          <w:lang w:val="en-US"/>
        </w:rPr>
        <w:object w:dxaOrig="1800" w:dyaOrig="520" w14:anchorId="5427E9A6">
          <v:shape id="Objeto17" o:spid="_x0000_i1041" type="#_x0000_t75" style="width:90pt;height:26pt;visibility:visible;mso-wrap-style:square" o:ole="">
            <v:imagedata r:id="rId38" o:title=""/>
          </v:shape>
          <o:OLEObject Type="Embed" ProgID="Unknown" ShapeID="Objeto17" DrawAspect="Content" ObjectID="_1848660118" r:id="rId39"/>
        </w:object>
      </w:r>
    </w:p>
    <w:p w14:paraId="4DCF6D8E" w14:textId="77777777" w:rsidR="005D72C2" w:rsidRDefault="00000000">
      <w:pPr>
        <w:pStyle w:val="Standard"/>
      </w:pPr>
      <w:r w:rsidRPr="00A72AEE">
        <w:t xml:space="preserve">(b) </w:t>
      </w:r>
      <w:r>
        <w:rPr>
          <w:lang w:val="en-US"/>
        </w:rPr>
        <w:object w:dxaOrig="1800" w:dyaOrig="520" w14:anchorId="1A3B67EA">
          <v:shape id="Objeto18" o:spid="_x0000_i1042" type="#_x0000_t75" style="width:90pt;height:26pt;visibility:visible;mso-wrap-style:square" o:ole="">
            <v:imagedata r:id="rId40" o:title=""/>
          </v:shape>
          <o:OLEObject Type="Embed" ProgID="Unknown" ShapeID="Objeto18" DrawAspect="Content" ObjectID="_1848660119" r:id="rId41"/>
        </w:object>
      </w:r>
    </w:p>
    <w:p w14:paraId="29AAD21B" w14:textId="77777777" w:rsidR="005D72C2" w:rsidRDefault="00000000">
      <w:pPr>
        <w:pStyle w:val="Standard"/>
      </w:pPr>
      <w:r w:rsidRPr="00A72AEE">
        <w:t xml:space="preserve">(c) </w:t>
      </w:r>
      <w:r>
        <w:rPr>
          <w:lang w:val="en-US"/>
        </w:rPr>
        <w:object w:dxaOrig="1480" w:dyaOrig="520" w14:anchorId="740E30FB">
          <v:shape id="Objeto19" o:spid="_x0000_i1043" type="#_x0000_t75" style="width:74pt;height:26pt;visibility:visible;mso-wrap-style:square" o:ole="">
            <v:imagedata r:id="rId42" o:title=""/>
          </v:shape>
          <o:OLEObject Type="Embed" ProgID="Unknown" ShapeID="Objeto19" DrawAspect="Content" ObjectID="_1848660120" r:id="rId43"/>
        </w:object>
      </w:r>
    </w:p>
    <w:p w14:paraId="194B1068" w14:textId="77777777" w:rsidR="005D72C2" w:rsidRDefault="00000000">
      <w:pPr>
        <w:pStyle w:val="Standard"/>
      </w:pPr>
      <w:r w:rsidRPr="00A72AEE">
        <w:t xml:space="preserve">(d) </w:t>
      </w:r>
      <w:r>
        <w:rPr>
          <w:lang w:val="en-US"/>
        </w:rPr>
        <w:object w:dxaOrig="1939" w:dyaOrig="520" w14:anchorId="5F79F721">
          <v:shape id="Objeto20" o:spid="_x0000_i1044" type="#_x0000_t75" style="width:97pt;height:26pt;visibility:visible;mso-wrap-style:square" o:ole="">
            <v:imagedata r:id="rId44" o:title=""/>
          </v:shape>
          <o:OLEObject Type="Embed" ProgID="Unknown" ShapeID="Objeto20" DrawAspect="Content" ObjectID="_1848660121" r:id="rId45"/>
        </w:object>
      </w:r>
    </w:p>
    <w:p w14:paraId="6FC11AE7" w14:textId="77777777" w:rsidR="005D72C2" w:rsidRDefault="00000000">
      <w:pPr>
        <w:pStyle w:val="Standard"/>
      </w:pPr>
      <w:r w:rsidRPr="00A72AEE">
        <w:t xml:space="preserve">(e) </w:t>
      </w:r>
      <w:r>
        <w:rPr>
          <w:lang w:val="en-US"/>
        </w:rPr>
        <w:object w:dxaOrig="1540" w:dyaOrig="520" w14:anchorId="650AA732">
          <v:shape id="Objeto21" o:spid="_x0000_i1045" type="#_x0000_t75" style="width:77pt;height:26pt;visibility:visible;mso-wrap-style:square" o:ole="">
            <v:imagedata r:id="rId46" o:title=""/>
          </v:shape>
          <o:OLEObject Type="Embed" ProgID="Unknown" ShapeID="Objeto21" DrawAspect="Content" ObjectID="_1848660122" r:id="rId47"/>
        </w:object>
      </w:r>
    </w:p>
    <w:p w14:paraId="5E3207CD" w14:textId="77777777" w:rsidR="005D72C2" w:rsidRDefault="00000000">
      <w:pPr>
        <w:pStyle w:val="Standard"/>
      </w:pPr>
      <w:r w:rsidRPr="00A72AEE">
        <w:t xml:space="preserve">(f) </w:t>
      </w:r>
      <w:r>
        <w:rPr>
          <w:lang w:val="en-US"/>
        </w:rPr>
        <w:object w:dxaOrig="1900" w:dyaOrig="520" w14:anchorId="64BD0CD1">
          <v:shape id="Objeto22" o:spid="_x0000_i1046" type="#_x0000_t75" style="width:95pt;height:26pt;visibility:visible;mso-wrap-style:square" o:ole="">
            <v:imagedata r:id="rId48" o:title=""/>
          </v:shape>
          <o:OLEObject Type="Embed" ProgID="Unknown" ShapeID="Objeto22" DrawAspect="Content" ObjectID="_1848660123" r:id="rId49"/>
        </w:object>
      </w:r>
    </w:p>
    <w:p w14:paraId="4062354A" w14:textId="77777777" w:rsidR="005D72C2" w:rsidRDefault="00000000">
      <w:pPr>
        <w:pStyle w:val="Standard"/>
      </w:pPr>
      <w:r w:rsidRPr="00A72AEE">
        <w:t xml:space="preserve">(g) </w:t>
      </w:r>
      <w:r>
        <w:rPr>
          <w:lang w:val="en-US"/>
        </w:rPr>
        <w:object w:dxaOrig="1980" w:dyaOrig="520" w14:anchorId="43A19E18">
          <v:shape id="Objeto23" o:spid="_x0000_i1047" type="#_x0000_t75" style="width:99pt;height:26pt;visibility:visible;mso-wrap-style:square" o:ole="">
            <v:imagedata r:id="rId50" o:title=""/>
          </v:shape>
          <o:OLEObject Type="Embed" ProgID="Unknown" ShapeID="Objeto23" DrawAspect="Content" ObjectID="_1848660124" r:id="rId51"/>
        </w:object>
      </w:r>
    </w:p>
    <w:p w14:paraId="12A32E5A" w14:textId="77777777" w:rsidR="005D72C2" w:rsidRDefault="00000000">
      <w:pPr>
        <w:pStyle w:val="Standard"/>
      </w:pPr>
      <w:r w:rsidRPr="00A72AEE">
        <w:t xml:space="preserve">(h) </w:t>
      </w:r>
      <w:r>
        <w:rPr>
          <w:lang w:val="en-US"/>
        </w:rPr>
        <w:object w:dxaOrig="2920" w:dyaOrig="620" w14:anchorId="2A3AD556">
          <v:shape id="Objeto24" o:spid="_x0000_i1048" type="#_x0000_t75" style="width:146pt;height:31pt;visibility:visible;mso-wrap-style:square" o:ole="">
            <v:imagedata r:id="rId52" o:title=""/>
          </v:shape>
          <o:OLEObject Type="Embed" ProgID="Unknown" ShapeID="Objeto24" DrawAspect="Content" ObjectID="_1848660125" r:id="rId53"/>
        </w:object>
      </w:r>
    </w:p>
    <w:p w14:paraId="1935FDB4" w14:textId="77777777" w:rsidR="005D72C2" w:rsidRPr="00A72AEE" w:rsidRDefault="005D72C2">
      <w:pPr>
        <w:pStyle w:val="Ttulo2"/>
        <w:rPr>
          <w:b/>
          <w:bCs/>
        </w:rPr>
      </w:pPr>
    </w:p>
    <w:p w14:paraId="47528F0C" w14:textId="77777777" w:rsidR="005D72C2" w:rsidRPr="00A72AEE" w:rsidRDefault="005D72C2">
      <w:pPr>
        <w:pStyle w:val="Ttulo2"/>
        <w:rPr>
          <w:b/>
          <w:bCs/>
        </w:rPr>
      </w:pPr>
    </w:p>
    <w:p w14:paraId="4546A317" w14:textId="77777777" w:rsidR="005D72C2" w:rsidRPr="00A72AEE" w:rsidRDefault="005D72C2">
      <w:pPr>
        <w:pStyle w:val="Ttulo2"/>
        <w:rPr>
          <w:b/>
          <w:bCs/>
        </w:rPr>
      </w:pPr>
    </w:p>
    <w:p w14:paraId="41EB7A21" w14:textId="77777777" w:rsidR="005D72C2" w:rsidRPr="00A72AEE" w:rsidRDefault="005D72C2">
      <w:pPr>
        <w:pStyle w:val="Ttulo2"/>
        <w:rPr>
          <w:b/>
          <w:bCs/>
        </w:rPr>
      </w:pPr>
    </w:p>
    <w:p w14:paraId="01B9167D" w14:textId="60CDFF9D" w:rsidR="005D72C2" w:rsidRPr="00A72AEE" w:rsidRDefault="00000000">
      <w:pPr>
        <w:pStyle w:val="Ttulo2"/>
      </w:pPr>
      <w:r w:rsidRPr="00A72AEE">
        <w:rPr>
          <w:b/>
          <w:bCs/>
        </w:rPr>
        <w:t xml:space="preserve">Exercício </w:t>
      </w:r>
      <w:r w:rsidR="00AE3954">
        <w:rPr>
          <w:b/>
          <w:bCs/>
        </w:rPr>
        <w:t>7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Ex.2.5-2 e 2.5-3</w:t>
      </w:r>
      <w:r w:rsidRPr="00A72AEE">
        <w:rPr>
          <w:b/>
          <w:bCs/>
        </w:rPr>
        <w:t>)</w:t>
      </w:r>
    </w:p>
    <w:p w14:paraId="34A06C5D" w14:textId="77777777" w:rsidR="005D72C2" w:rsidRDefault="00000000">
      <w:pPr>
        <w:pStyle w:val="Standard"/>
        <w:jc w:val="both"/>
      </w:pPr>
      <w:r w:rsidRPr="00A72AEE">
        <w:t xml:space="preserve">Para os sinais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 </w:t>
      </w:r>
      <w:r w:rsidRPr="00A72AEE">
        <w:rPr>
          <w:i/>
          <w:iCs/>
        </w:rPr>
        <w:t>x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abaixo ache o componente de </w:t>
      </w:r>
      <w:r w:rsidRPr="00A72AEE">
        <w:rPr>
          <w:i/>
          <w:iCs/>
        </w:rPr>
        <w:t>x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em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), ou seja, ache o valor ótimo de </w:t>
      </w:r>
      <w:r w:rsidRPr="00A72AEE">
        <w:rPr>
          <w:i/>
          <w:iCs/>
        </w:rPr>
        <w:t xml:space="preserve">c </w:t>
      </w:r>
      <w:r w:rsidRPr="00A72AEE">
        <w:t xml:space="preserve">na aproximação </w:t>
      </w:r>
      <w:r>
        <w:rPr>
          <w:lang w:val="en-US"/>
        </w:rPr>
        <w:object w:dxaOrig="1180" w:dyaOrig="320" w14:anchorId="2E171D2F">
          <v:shape id="Objeto25" o:spid="_x0000_i1049" type="#_x0000_t75" style="width:59pt;height:16pt;visibility:visible;mso-wrap-style:square" o:ole="">
            <v:imagedata r:id="rId54" o:title=""/>
          </v:shape>
          <o:OLEObject Type="Embed" ProgID="Unknown" ShapeID="Objeto25" DrawAspect="Content" ObjectID="_1848660126" r:id="rId55"/>
        </w:object>
      </w:r>
      <w:r w:rsidRPr="00A72AEE">
        <w:t>tal que a energia do erro é minimizada. Qual é a energia do erro?</w:t>
      </w:r>
    </w:p>
    <w:p w14:paraId="0969F30C" w14:textId="77777777" w:rsidR="005D72C2" w:rsidRDefault="00000000">
      <w:pPr>
        <w:pStyle w:val="Standard"/>
        <w:jc w:val="both"/>
      </w:pPr>
      <w:r w:rsidRPr="00A72AEE">
        <w:t xml:space="preserve">Ache agora o componente de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em </w:t>
      </w:r>
      <w:r w:rsidRPr="00A72AEE">
        <w:rPr>
          <w:i/>
          <w:iCs/>
        </w:rPr>
        <w:t>x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 calcule a energia do erro na aproximação </w:t>
      </w:r>
      <w:r>
        <w:rPr>
          <w:lang w:val="en-US"/>
        </w:rPr>
        <w:object w:dxaOrig="1180" w:dyaOrig="320" w14:anchorId="47C75EDA">
          <v:shape id="Objeto26" o:spid="_x0000_i1050" type="#_x0000_t75" style="width:59pt;height:16pt;visibility:visible;mso-wrap-style:square" o:ole="">
            <v:imagedata r:id="rId56" o:title=""/>
          </v:shape>
          <o:OLEObject Type="Embed" ProgID="Unknown" ShapeID="Objeto26" DrawAspect="Content" ObjectID="_1848660127" r:id="rId57"/>
        </w:object>
      </w:r>
      <w:r w:rsidRPr="00A72AEE">
        <w:t>.</w:t>
      </w:r>
    </w:p>
    <w:p w14:paraId="409DD3DF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468EB5AD" wp14:editId="6BDC7793">
            <wp:extent cx="3763800" cy="1133640"/>
            <wp:effectExtent l="0" t="0" r="0" b="9360"/>
            <wp:docPr id="516660525" name="figura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800" cy="11336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D5FAEA" w14:textId="77777777" w:rsidR="005D72C2" w:rsidRDefault="005D72C2">
      <w:pPr>
        <w:pStyle w:val="Ttulo2"/>
        <w:rPr>
          <w:b/>
          <w:bCs/>
          <w:lang w:val="en-US"/>
        </w:rPr>
      </w:pPr>
    </w:p>
    <w:p w14:paraId="0907A1E0" w14:textId="77777777" w:rsidR="005D72C2" w:rsidRDefault="005D72C2">
      <w:pPr>
        <w:pStyle w:val="Ttulo2"/>
        <w:rPr>
          <w:b/>
          <w:bCs/>
          <w:lang w:val="en-US"/>
        </w:rPr>
      </w:pPr>
    </w:p>
    <w:p w14:paraId="04D9D111" w14:textId="77777777" w:rsidR="005D72C2" w:rsidRDefault="005D72C2">
      <w:pPr>
        <w:pStyle w:val="Ttulo2"/>
        <w:rPr>
          <w:b/>
          <w:bCs/>
          <w:lang w:val="en-US"/>
        </w:rPr>
      </w:pPr>
    </w:p>
    <w:p w14:paraId="727E2630" w14:textId="42587292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 xml:space="preserve">Exercício </w:t>
      </w:r>
      <w:r w:rsidR="00AE3954">
        <w:rPr>
          <w:b/>
          <w:bCs/>
        </w:rPr>
        <w:t>8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2.8-1</w:t>
      </w:r>
      <w:r w:rsidRPr="00A72AEE">
        <w:rPr>
          <w:b/>
          <w:bCs/>
        </w:rPr>
        <w:t>)</w:t>
      </w:r>
    </w:p>
    <w:p w14:paraId="6C8BEC02" w14:textId="66123E3D" w:rsidR="005D72C2" w:rsidRDefault="00000000" w:rsidP="00AE3954">
      <w:pPr>
        <w:pStyle w:val="Standard"/>
      </w:pPr>
      <w:r w:rsidRPr="00A72AEE">
        <w:t xml:space="preserve">Esboce o sinal </w:t>
      </w:r>
      <m:oMath>
        <m:r>
          <w:rPr>
            <w:rFonts w:ascii="Cambria Math"/>
            <w:lang w:val="en-US"/>
          </w:rPr>
          <m:t>g</m:t>
        </m:r>
        <m:r>
          <w:rPr>
            <w:rFonts w:ascii="Cambria Math"/>
          </w:rPr>
          <m:t>(</m:t>
        </m:r>
        <m:r>
          <w:rPr>
            <w:rFonts w:ascii="Cambria Math"/>
            <w:lang w:val="en-US"/>
          </w:rPr>
          <m:t>t</m:t>
        </m:r>
        <m:r>
          <w:rPr>
            <w:rFonts w:ascii="Cambria Math"/>
          </w:rPr>
          <m:t>)=</m:t>
        </m:r>
        <m:sSup>
          <m:sSupPr>
            <m:ctrlPr>
              <w:rPr>
                <w:rFonts w:ascii="Cambria Math"/>
                <w:i/>
                <w:lang w:val="en-US"/>
              </w:rPr>
            </m:ctrlPr>
          </m:sSupPr>
          <m:e>
            <m:r>
              <w:rPr>
                <w:rFonts w:ascii="Cambria Math"/>
                <w:lang w:val="en-US"/>
              </w:rPr>
              <m:t>t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Pr="00A72AEE">
        <w:t xml:space="preserve">e ache a série trigonométrica de Fourier para representar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no intervalo </w:t>
      </w:r>
      <m:oMath>
        <m:r>
          <w:rPr>
            <w:rFonts w:ascii="Cambria Math"/>
          </w:rPr>
          <m:t>(</m:t>
        </m:r>
        <m:r>
          <w:rPr>
            <w:rFonts w:ascii="Cambria Math"/>
          </w:rPr>
          <m:t>-</m:t>
        </m:r>
        <m:r>
          <w:rPr>
            <w:rFonts w:ascii="Cambria Math"/>
          </w:rPr>
          <m:t>1,</m:t>
        </m:r>
        <m:r>
          <w:rPr>
            <w:rFonts w:ascii="Cambria Math"/>
          </w:rPr>
          <m:t> </m:t>
        </m:r>
        <m:r>
          <w:rPr>
            <w:rFonts w:ascii="Cambria Math"/>
          </w:rPr>
          <m:t>1)</m:t>
        </m:r>
      </m:oMath>
      <w:r w:rsidRPr="00A72AEE">
        <w:t xml:space="preserve">. Verifique o teorema de Parseval sabendo que </w:t>
      </w:r>
      <m:oMath>
        <m:nary>
          <m:naryPr>
            <m:chr m:val="∑"/>
            <m:ctrlPr>
              <w:rPr>
                <w:rFonts w:ascii="Cambria Math"/>
                <w:i/>
                <w:lang w:val="en-US"/>
              </w:rPr>
            </m:ctrlPr>
          </m:naryPr>
          <m:sub>
            <m:r>
              <w:rPr>
                <w:rFonts w:ascii="Cambria Math"/>
                <w:lang w:val="en-US"/>
              </w:rPr>
              <m:t>n</m:t>
            </m:r>
            <m:r>
              <w:rPr>
                <w:rFonts w:ascii="Cambria Math"/>
              </w:rPr>
              <m:t>=1</m:t>
            </m:r>
          </m:sub>
          <m:sup>
            <m:r>
              <w:rPr>
                <w:rFonts w:ascii="Cambria Math"/>
              </w:rPr>
              <m:t>∞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f>
              <m:fPr>
                <m:ctrlPr>
                  <w:rPr>
                    <w:rFonts w:asci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/>
                      </w:rPr>
                      <m:t>4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r>
              <w:rPr>
                <w:rFonts w:ascii="Cambria Math"/>
              </w:rPr>
              <m:t>=</m:t>
            </m:r>
            <m:f>
              <m:fPr>
                <m:ctrlPr>
                  <w:rPr>
                    <w:rFonts w:asci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/>
                  </w:rPr>
                  <m:t>90</m:t>
                </m: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nary>
      </m:oMath>
      <w:r w:rsidRPr="00A72AEE">
        <w:t>.</w:t>
      </w:r>
    </w:p>
    <w:p w14:paraId="4EE9EA35" w14:textId="77777777" w:rsidR="005D72C2" w:rsidRPr="00A72AEE" w:rsidRDefault="005D72C2">
      <w:pPr>
        <w:pStyle w:val="Standard"/>
      </w:pPr>
    </w:p>
    <w:p w14:paraId="7ECAD93A" w14:textId="77777777" w:rsidR="005D72C2" w:rsidRPr="00A72AEE" w:rsidRDefault="005D72C2">
      <w:pPr>
        <w:pStyle w:val="Ttulo2"/>
        <w:rPr>
          <w:b/>
          <w:bCs/>
        </w:rPr>
      </w:pPr>
    </w:p>
    <w:p w14:paraId="46FC8E71" w14:textId="77777777" w:rsidR="005D72C2" w:rsidRPr="00A72AEE" w:rsidRDefault="005D72C2">
      <w:pPr>
        <w:pStyle w:val="Ttulo2"/>
        <w:rPr>
          <w:b/>
          <w:bCs/>
        </w:rPr>
      </w:pPr>
    </w:p>
    <w:p w14:paraId="61F14F01" w14:textId="77777777" w:rsidR="005D72C2" w:rsidRPr="00A72AEE" w:rsidRDefault="005D72C2">
      <w:pPr>
        <w:pStyle w:val="Ttulo2"/>
        <w:rPr>
          <w:b/>
          <w:bCs/>
        </w:rPr>
      </w:pPr>
    </w:p>
    <w:p w14:paraId="0170BDEC" w14:textId="77777777" w:rsidR="005D72C2" w:rsidRPr="00A72AEE" w:rsidRDefault="005D72C2">
      <w:pPr>
        <w:pStyle w:val="Ttulo2"/>
        <w:rPr>
          <w:b/>
          <w:bCs/>
        </w:rPr>
      </w:pPr>
    </w:p>
    <w:p w14:paraId="5D32B111" w14:textId="77777777" w:rsidR="005D72C2" w:rsidRPr="00A72AEE" w:rsidRDefault="005D72C2">
      <w:pPr>
        <w:pStyle w:val="Ttulo2"/>
        <w:rPr>
          <w:b/>
          <w:bCs/>
        </w:rPr>
      </w:pPr>
    </w:p>
    <w:p w14:paraId="7CBFCB11" w14:textId="196C04F8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 xml:space="preserve">Exercício </w:t>
      </w:r>
      <w:r w:rsidR="00AE3954">
        <w:rPr>
          <w:b/>
          <w:bCs/>
        </w:rPr>
        <w:t>9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2.8-2</w:t>
      </w:r>
      <w:r w:rsidRPr="00A72AEE">
        <w:rPr>
          <w:b/>
          <w:bCs/>
        </w:rPr>
        <w:t>)</w:t>
      </w:r>
    </w:p>
    <w:p w14:paraId="64DE3413" w14:textId="35450944" w:rsidR="005D72C2" w:rsidRDefault="00000000" w:rsidP="00AE3954">
      <w:pPr>
        <w:pStyle w:val="Standard"/>
      </w:pPr>
      <w:r w:rsidRPr="00A72AEE">
        <w:t xml:space="preserve">Esboce o sinal </w:t>
      </w:r>
      <m:oMath>
        <m:r>
          <w:rPr>
            <w:rFonts w:ascii="Cambria Math"/>
            <w:lang w:val="en-US"/>
          </w:rPr>
          <m:t>g</m:t>
        </m:r>
        <m:r>
          <w:rPr>
            <w:rFonts w:ascii="Cambria Math"/>
          </w:rPr>
          <m:t>(</m:t>
        </m:r>
        <m:r>
          <w:rPr>
            <w:rFonts w:ascii="Cambria Math"/>
            <w:lang w:val="en-US"/>
          </w:rPr>
          <m:t>t</m:t>
        </m:r>
        <m:r>
          <w:rPr>
            <w:rFonts w:ascii="Cambria Math"/>
          </w:rPr>
          <m:t>)=</m:t>
        </m:r>
        <m:r>
          <w:rPr>
            <w:rFonts w:ascii="Cambria Math"/>
            <w:lang w:val="en-US"/>
          </w:rPr>
          <m:t>t</m:t>
        </m:r>
      </m:oMath>
      <w:r w:rsidRPr="00A72AEE">
        <w:t xml:space="preserve">e ache a série trigonométrica de Fourier para representar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no intervalo </w:t>
      </w:r>
      <m:oMath>
        <m:r>
          <w:rPr>
            <w:rFonts w:ascii="Cambria Math"/>
          </w:rPr>
          <m:t>(</m:t>
        </m:r>
        <m:r>
          <w:rPr>
            <w:rFonts w:ascii="Cambria Math"/>
          </w:rPr>
          <m:t>-</m:t>
        </m:r>
        <m:r>
          <w:rPr>
            <w:rFonts w:ascii="Cambria Math"/>
            <w:lang w:val="en-US"/>
          </w:rPr>
          <m:t>π</m:t>
        </m:r>
        <m:r>
          <w:rPr>
            <w:rFonts w:ascii="Cambria Math"/>
          </w:rPr>
          <m:t>,</m:t>
        </m:r>
        <m:r>
          <w:rPr>
            <w:rFonts w:ascii="Cambria Math"/>
          </w:rPr>
          <m:t> </m:t>
        </m:r>
        <m:r>
          <w:rPr>
            <w:rFonts w:ascii="Cambria Math"/>
            <w:lang w:val="en-US"/>
          </w:rPr>
          <m:t>π</m:t>
        </m:r>
        <m:r>
          <w:rPr>
            <w:rFonts w:ascii="Cambria Math"/>
          </w:rPr>
          <m:t>)</m:t>
        </m:r>
      </m:oMath>
      <w:r w:rsidRPr="00A72AEE">
        <w:t xml:space="preserve">. Verifique o teorema de Parseval sabendo que </w:t>
      </w:r>
      <m:oMath>
        <m:nary>
          <m:naryPr>
            <m:chr m:val="∑"/>
            <m:ctrlPr>
              <w:rPr>
                <w:rFonts w:ascii="Cambria Math"/>
                <w:i/>
                <w:lang w:val="en-US"/>
              </w:rPr>
            </m:ctrlPr>
          </m:naryPr>
          <m:sub>
            <m:r>
              <w:rPr>
                <w:rFonts w:ascii="Cambria Math"/>
                <w:lang w:val="en-US"/>
              </w:rPr>
              <m:t>n</m:t>
            </m:r>
            <m:r>
              <w:rPr>
                <w:rFonts w:ascii="Cambria Math"/>
              </w:rPr>
              <m:t>=1</m:t>
            </m:r>
          </m:sub>
          <m:sup>
            <m:r>
              <w:rPr>
                <w:rFonts w:ascii="Cambria Math"/>
              </w:rPr>
              <m:t>∞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f>
              <m:fPr>
                <m:ctrlPr>
                  <w:rPr>
                    <w:rFonts w:asci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r>
              <w:rPr>
                <w:rFonts w:ascii="Cambria Math"/>
              </w:rPr>
              <m:t>=</m:t>
            </m:r>
            <m:f>
              <m:fPr>
                <m:ctrlPr>
                  <w:rPr>
                    <w:rFonts w:asci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/>
                  </w:rPr>
                  <m:t>6</m:t>
                </m: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nary>
      </m:oMath>
      <w:r w:rsidRPr="00A72AEE">
        <w:t>.</w:t>
      </w:r>
    </w:p>
    <w:p w14:paraId="3B80A222" w14:textId="77777777" w:rsidR="005D72C2" w:rsidRPr="00A72AEE" w:rsidRDefault="005D72C2">
      <w:pPr>
        <w:pStyle w:val="Ttulo2"/>
        <w:rPr>
          <w:b/>
          <w:bCs/>
        </w:rPr>
      </w:pPr>
    </w:p>
    <w:p w14:paraId="50D8B509" w14:textId="44220275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1</w:t>
      </w:r>
      <w:r w:rsidR="00AE3954">
        <w:rPr>
          <w:b/>
          <w:bCs/>
        </w:rPr>
        <w:t>0</w:t>
      </w:r>
    </w:p>
    <w:p w14:paraId="24A60D70" w14:textId="77777777" w:rsidR="005D72C2" w:rsidRPr="00A72AEE" w:rsidRDefault="00000000">
      <w:pPr>
        <w:pStyle w:val="Standard"/>
        <w:rPr>
          <w:rFonts w:eastAsia="Arial" w:cs="Arial"/>
          <w:sz w:val="21"/>
          <w:szCs w:val="21"/>
        </w:rPr>
      </w:pPr>
      <w:r w:rsidRPr="00A72AEE">
        <w:rPr>
          <w:rFonts w:eastAsia="Arial" w:cs="Arial"/>
          <w:sz w:val="21"/>
          <w:szCs w:val="21"/>
        </w:rPr>
        <w:t xml:space="preserve">Esboce o espectro de </w:t>
      </w:r>
      <w:proofErr w:type="spellStart"/>
      <w:r w:rsidRPr="00A72AEE">
        <w:rPr>
          <w:rFonts w:eastAsia="Arial" w:cs="Arial"/>
          <w:sz w:val="21"/>
          <w:szCs w:val="21"/>
        </w:rPr>
        <w:t>freqüência</w:t>
      </w:r>
      <w:proofErr w:type="spellEnd"/>
      <w:r w:rsidRPr="00A72AEE">
        <w:rPr>
          <w:rFonts w:eastAsia="Arial" w:cs="Arial"/>
          <w:sz w:val="21"/>
          <w:szCs w:val="21"/>
        </w:rPr>
        <w:t xml:space="preserve"> para os sinais abaixo:</w:t>
      </w:r>
    </w:p>
    <w:p w14:paraId="115E3C22" w14:textId="77777777" w:rsidR="005D72C2" w:rsidRDefault="00000000">
      <w:pPr>
        <w:pStyle w:val="Standard"/>
        <w:autoSpaceDE w:val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Courier New" w:eastAsia="Courier New" w:hAnsi="Courier New" w:cs="Courier New"/>
          <w:sz w:val="21"/>
          <w:szCs w:val="21"/>
        </w:rPr>
        <w:t>x(t)=7+12.cos(2.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.15k.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r>
        <w:rPr>
          <w:rFonts w:ascii="Courier New" w:eastAsia="Courier New" w:hAnsi="Courier New" w:cs="Courier New"/>
          <w:sz w:val="21"/>
          <w:szCs w:val="21"/>
        </w:rPr>
        <w:t>)+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5.cos(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.35k.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+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735B1E6" w14:textId="77777777" w:rsidR="005D72C2" w:rsidRDefault="00000000">
      <w:pPr>
        <w:pStyle w:val="Standard"/>
        <w:autoSpaceDE w:val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Courier New" w:eastAsia="Courier New" w:hAnsi="Courier New" w:cs="Courier New"/>
          <w:sz w:val="21"/>
          <w:szCs w:val="21"/>
        </w:rPr>
        <w:t>x(t)=5+13.cos(2.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.2,5k.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r>
        <w:rPr>
          <w:rFonts w:ascii="Courier New" w:eastAsia="Courier New" w:hAnsi="Courier New" w:cs="Courier New"/>
          <w:sz w:val="21"/>
          <w:szCs w:val="21"/>
        </w:rPr>
        <w:t>+</w:t>
      </w:r>
      <w:r>
        <w:rPr>
          <w:rFonts w:ascii="Symbol" w:eastAsia="Symbol" w:hAnsi="Symbol" w:cs="Symbol"/>
          <w:sz w:val="14"/>
          <w:szCs w:val="14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/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)+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8.sen(2.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.8k.</w:t>
      </w:r>
      <w:proofErr w:type="gramStart"/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r>
        <w:rPr>
          <w:rFonts w:ascii="Courier New" w:eastAsia="Courier New" w:hAnsi="Courier New" w:cs="Courier New"/>
          <w:sz w:val="21"/>
          <w:szCs w:val="21"/>
        </w:rPr>
        <w:t>)+6.cos(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.12k.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+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11F6C4AF" w14:textId="77777777" w:rsidR="005D72C2" w:rsidRPr="00A72AEE" w:rsidRDefault="00000000">
      <w:pPr>
        <w:pStyle w:val="Standard"/>
        <w:autoSpaceDE w:val="0"/>
        <w:rPr>
          <w:rFonts w:ascii="Arial" w:eastAsia="Arial" w:hAnsi="Arial" w:cs="Arial"/>
          <w:sz w:val="20"/>
          <w:lang w:val="en-US"/>
        </w:rPr>
      </w:pPr>
      <w:r w:rsidRPr="00A72AEE">
        <w:rPr>
          <w:rFonts w:ascii="Arial" w:eastAsia="Arial" w:hAnsi="Arial" w:cs="Arial"/>
          <w:b/>
          <w:bCs/>
          <w:sz w:val="21"/>
          <w:szCs w:val="21"/>
          <w:lang w:val="en-US"/>
        </w:rPr>
        <w:t xml:space="preserve">(c) 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x(t)=3.cos(2.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.100.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)+2.sen(2.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.200.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</w:t>
      </w:r>
      <w:proofErr w:type="gramStart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1.sen(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.300.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</w:t>
      </w:r>
    </w:p>
    <w:p w14:paraId="42E43847" w14:textId="77777777" w:rsidR="005D72C2" w:rsidRPr="00A72AEE" w:rsidRDefault="00000000">
      <w:pPr>
        <w:pStyle w:val="Standard"/>
        <w:autoSpaceDE w:val="0"/>
        <w:rPr>
          <w:rFonts w:ascii="Arial" w:eastAsia="Arial" w:hAnsi="Arial" w:cs="Arial"/>
          <w:sz w:val="20"/>
          <w:lang w:val="en-US"/>
        </w:rPr>
      </w:pPr>
      <w:r w:rsidRPr="00A72AEE">
        <w:rPr>
          <w:rFonts w:ascii="Arial" w:eastAsia="Arial" w:hAnsi="Arial" w:cs="Arial"/>
          <w:b/>
          <w:bCs/>
          <w:sz w:val="21"/>
          <w:szCs w:val="21"/>
          <w:lang w:val="en-US"/>
        </w:rPr>
        <w:t xml:space="preserve">(d) 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x(t)=10.sen(2.</w:t>
      </w:r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.1k.</w:t>
      </w:r>
      <w:proofErr w:type="gramStart"/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15.cos(2.</w:t>
      </w:r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.2k.</w:t>
      </w:r>
      <w:proofErr w:type="gramStart"/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20.cos(2.</w:t>
      </w:r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.3k.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</w:t>
      </w:r>
    </w:p>
    <w:p w14:paraId="484FD94E" w14:textId="77777777" w:rsidR="005D72C2" w:rsidRDefault="005D72C2">
      <w:pPr>
        <w:pStyle w:val="Standard"/>
        <w:autoSpaceDE w:val="0"/>
        <w:rPr>
          <w:rFonts w:ascii="Symbol" w:eastAsia="Symbol" w:hAnsi="Symbol" w:cs="Symbol"/>
          <w:b/>
          <w:bCs/>
          <w:sz w:val="30"/>
          <w:szCs w:val="30"/>
          <w:lang w:val="en-US"/>
        </w:rPr>
      </w:pPr>
    </w:p>
    <w:p w14:paraId="3A505330" w14:textId="77777777" w:rsidR="005D72C2" w:rsidRDefault="005D72C2">
      <w:pPr>
        <w:pStyle w:val="Ttulo2"/>
        <w:rPr>
          <w:b/>
          <w:bCs/>
          <w:lang w:val="en-US"/>
        </w:rPr>
      </w:pPr>
    </w:p>
    <w:p w14:paraId="369427B6" w14:textId="117B1B05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1</w:t>
      </w:r>
      <w:r w:rsidR="00AE3954">
        <w:rPr>
          <w:b/>
          <w:bCs/>
        </w:rPr>
        <w:t>1</w:t>
      </w:r>
      <w:r w:rsidRPr="00A72AEE">
        <w:rPr>
          <w:b/>
          <w:bCs/>
        </w:rPr>
        <w:t xml:space="preserve">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2.9-2</w:t>
      </w:r>
      <w:r w:rsidRPr="00A72AEE">
        <w:rPr>
          <w:b/>
          <w:bCs/>
        </w:rPr>
        <w:t>)</w:t>
      </w:r>
    </w:p>
    <w:p w14:paraId="6CC451B3" w14:textId="77777777" w:rsidR="005D72C2" w:rsidRPr="00A72AEE" w:rsidRDefault="00000000">
      <w:pPr>
        <w:pStyle w:val="Standard"/>
      </w:pPr>
      <w:r w:rsidRPr="00A72AEE">
        <w:t>i) Um sinal periódico é representado pela seguinte série de Fourier</w:t>
      </w:r>
    </w:p>
    <w:p w14:paraId="427F1F09" w14:textId="556411F6" w:rsidR="005D72C2" w:rsidRDefault="00000000">
      <w:pPr>
        <w:pStyle w:val="Standard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t+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+2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21D68266" w14:textId="77777777" w:rsidR="005D72C2" w:rsidRDefault="00000000">
      <w:pPr>
        <w:pStyle w:val="Standard"/>
        <w:rPr>
          <w:lang w:val="en-US"/>
        </w:rPr>
      </w:pPr>
      <w:r>
        <w:rPr>
          <w:lang w:val="en-US"/>
        </w:rPr>
        <w:tab/>
      </w:r>
    </w:p>
    <w:p w14:paraId="3D554CA2" w14:textId="77777777" w:rsidR="005D72C2" w:rsidRPr="00A72AEE" w:rsidRDefault="00000000">
      <w:pPr>
        <w:pStyle w:val="Standard"/>
      </w:pPr>
      <w:r>
        <w:rPr>
          <w:lang w:val="en-US"/>
        </w:rPr>
        <w:tab/>
      </w:r>
      <w:r w:rsidRPr="00A72AEE">
        <w:t>Esboce o espectro da amplitude e da fase para a série trigonométrica acima.</w:t>
      </w:r>
    </w:p>
    <w:p w14:paraId="0C69CAEE" w14:textId="77777777" w:rsidR="005D72C2" w:rsidRDefault="00000000">
      <w:pPr>
        <w:pStyle w:val="Standard"/>
      </w:pPr>
      <w:r w:rsidRPr="00A72AEE">
        <w:tab/>
        <w:t xml:space="preserve">Esboce o espectro e escreva a série exponencial de Fourier para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>).</w:t>
      </w:r>
    </w:p>
    <w:p w14:paraId="519ACB66" w14:textId="77777777" w:rsidR="005D72C2" w:rsidRPr="00A72AEE" w:rsidRDefault="005D72C2">
      <w:pPr>
        <w:pStyle w:val="Standard"/>
      </w:pPr>
    </w:p>
    <w:p w14:paraId="3A79F813" w14:textId="77777777" w:rsidR="005D72C2" w:rsidRPr="00A72AEE" w:rsidRDefault="00000000">
      <w:pPr>
        <w:pStyle w:val="Standard"/>
      </w:pPr>
      <w:r w:rsidRPr="00A72AEE">
        <w:tab/>
      </w:r>
      <w:proofErr w:type="spellStart"/>
      <w:r w:rsidRPr="00A72AEE">
        <w:t>ii</w:t>
      </w:r>
      <w:proofErr w:type="spellEnd"/>
      <w:r w:rsidRPr="00A72AEE">
        <w:t>) Refaça o item (i) para o sinal</w:t>
      </w:r>
    </w:p>
    <w:p w14:paraId="742EB994" w14:textId="027365C4" w:rsidR="005D72C2" w:rsidRDefault="00000000">
      <w:pPr>
        <w:pStyle w:val="Standard"/>
        <w:rPr>
          <w:lang w:val="en-US"/>
        </w:rPr>
      </w:pPr>
      <w:r w:rsidRPr="00A72AEE"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=5+13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t+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(16 kπt)</m:t>
            </m:r>
          </m:e>
        </m:func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(24kπt+π)</m:t>
            </m:r>
          </m:e>
        </m:d>
      </m:oMath>
    </w:p>
    <w:p w14:paraId="3F926A50" w14:textId="77777777" w:rsidR="005D72C2" w:rsidRDefault="005D72C2">
      <w:pPr>
        <w:pStyle w:val="Ttulo2"/>
        <w:rPr>
          <w:lang w:val="en-US"/>
        </w:rPr>
      </w:pPr>
    </w:p>
    <w:p w14:paraId="6F05492A" w14:textId="77777777" w:rsidR="005D72C2" w:rsidRDefault="005D72C2">
      <w:pPr>
        <w:pStyle w:val="Standard"/>
        <w:rPr>
          <w:b/>
          <w:bCs/>
          <w:lang w:val="en-US"/>
        </w:rPr>
      </w:pPr>
    </w:p>
    <w:p w14:paraId="38D4C2C0" w14:textId="77777777" w:rsidR="005D72C2" w:rsidRDefault="005D72C2">
      <w:pPr>
        <w:pStyle w:val="Standard"/>
        <w:rPr>
          <w:b/>
          <w:bCs/>
          <w:lang w:val="en-US"/>
        </w:rPr>
      </w:pPr>
    </w:p>
    <w:p w14:paraId="55400834" w14:textId="77777777" w:rsidR="005D72C2" w:rsidRDefault="005D72C2">
      <w:pPr>
        <w:pStyle w:val="Standard"/>
        <w:rPr>
          <w:b/>
          <w:bCs/>
          <w:lang w:val="en-US"/>
        </w:rPr>
      </w:pPr>
    </w:p>
    <w:p w14:paraId="1487A589" w14:textId="2F35D3AF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1</w:t>
      </w:r>
      <w:r w:rsidR="00AE3954">
        <w:rPr>
          <w:b/>
          <w:bCs/>
        </w:rPr>
        <w:t>2</w:t>
      </w:r>
    </w:p>
    <w:p w14:paraId="32E628CD" w14:textId="5045C7F2" w:rsidR="005D72C2" w:rsidRDefault="00000000">
      <w:pPr>
        <w:pStyle w:val="Standard"/>
        <w:rPr>
          <w:rFonts w:eastAsia="CMR10" w:cs="CMR10"/>
          <w:szCs w:val="22"/>
        </w:rPr>
      </w:pPr>
      <w:r w:rsidRPr="00A72AEE">
        <w:rPr>
          <w:rFonts w:eastAsia="CMR10" w:cs="CMR10"/>
          <w:szCs w:val="22"/>
        </w:rPr>
        <w:t xml:space="preserve">      i)Encontre a Série de Fourier da função periódica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rect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den>
                </m:f>
              </m:e>
            </m:d>
          </m:e>
        </m:nary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2B80482" w14:textId="77777777" w:rsidR="005D72C2" w:rsidRPr="00A72AEE" w:rsidRDefault="005D72C2">
      <w:pPr>
        <w:pStyle w:val="Standard"/>
        <w:rPr>
          <w:rFonts w:ascii="CMR10" w:eastAsia="CMR10" w:hAnsi="CMR10" w:cs="CMR10"/>
          <w:szCs w:val="22"/>
        </w:rPr>
      </w:pPr>
    </w:p>
    <w:p w14:paraId="2891C65F" w14:textId="77777777" w:rsidR="005D72C2" w:rsidRDefault="00000000">
      <w:pPr>
        <w:pStyle w:val="Standard"/>
        <w:numPr>
          <w:ilvl w:val="0"/>
          <w:numId w:val="20"/>
        </w:numPr>
        <w:rPr>
          <w:rFonts w:eastAsia="CMR10" w:cs="CMR10"/>
          <w:szCs w:val="22"/>
        </w:rPr>
      </w:pPr>
      <w:r w:rsidRPr="00A72AEE">
        <w:rPr>
          <w:rFonts w:eastAsia="MSBM10" w:cs="MSBM10"/>
          <w:szCs w:val="22"/>
        </w:rPr>
        <w:t xml:space="preserve">Encontre a potência média </w:t>
      </w:r>
      <w:proofErr w:type="gramStart"/>
      <w:r w:rsidRPr="00A72AEE">
        <w:rPr>
          <w:rFonts w:eastAsia="MSBM10" w:cs="MSBM10"/>
          <w:i/>
          <w:iCs/>
          <w:szCs w:val="22"/>
        </w:rPr>
        <w:t>P</w:t>
      </w:r>
      <w:r w:rsidRPr="00A72AEE">
        <w:rPr>
          <w:rFonts w:eastAsia="MSBM10" w:cs="MSBM10"/>
          <w:i/>
          <w:iCs/>
          <w:szCs w:val="22"/>
          <w:vertAlign w:val="subscript"/>
        </w:rPr>
        <w:t xml:space="preserve">X  </w:t>
      </w:r>
      <w:r w:rsidRPr="00A72AEE">
        <w:rPr>
          <w:rFonts w:eastAsia="MSBM10" w:cs="MSBM10"/>
          <w:szCs w:val="22"/>
        </w:rPr>
        <w:t>consumida</w:t>
      </w:r>
      <w:proofErr w:type="gramEnd"/>
      <w:r w:rsidRPr="00A72AEE">
        <w:rPr>
          <w:rFonts w:eastAsia="MSBM10" w:cs="MSBM10"/>
          <w:szCs w:val="22"/>
        </w:rPr>
        <w:t xml:space="preserve"> por um resistor de 1</w:t>
      </w:r>
      <w:r>
        <w:rPr>
          <w:rFonts w:ascii="Symbol" w:eastAsia="MSBM10" w:hAnsi="Symbol" w:cs="MSBM10"/>
          <w:szCs w:val="22"/>
          <w:lang w:val="en-US"/>
        </w:rPr>
        <w:t xml:space="preserve">W </w:t>
      </w:r>
      <w:r w:rsidRPr="00A72AEE">
        <w:rPr>
          <w:rFonts w:eastAsia="MSBM10" w:cs="MSBM10"/>
          <w:szCs w:val="22"/>
        </w:rPr>
        <w:t xml:space="preserve"> quando uma tensão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proofErr w:type="gramStart"/>
      <w:r w:rsidRPr="00A72AEE">
        <w:rPr>
          <w:rFonts w:eastAsia="MSBM10" w:cs="MSBM10"/>
          <w:szCs w:val="22"/>
        </w:rPr>
        <w:t>V  é</w:t>
      </w:r>
      <w:proofErr w:type="gramEnd"/>
      <w:r w:rsidRPr="00A72AEE">
        <w:rPr>
          <w:rFonts w:eastAsia="MSBM10" w:cs="MSBM10"/>
          <w:szCs w:val="22"/>
        </w:rPr>
        <w:t xml:space="preserve"> aplicada neste resistor. </w:t>
      </w:r>
      <w:proofErr w:type="spellStart"/>
      <w:r>
        <w:rPr>
          <w:rFonts w:eastAsia="MSBM10" w:cs="MSBM10"/>
          <w:szCs w:val="22"/>
          <w:lang w:val="en-US"/>
        </w:rPr>
        <w:t>Calcule</w:t>
      </w:r>
      <w:proofErr w:type="spellEnd"/>
      <w:r>
        <w:rPr>
          <w:rFonts w:eastAsia="MSBM10" w:cs="MSBM10"/>
          <w:szCs w:val="22"/>
          <w:lang w:val="en-US"/>
        </w:rPr>
        <w:t xml:space="preserve"> </w:t>
      </w:r>
      <w:proofErr w:type="spellStart"/>
      <w:r>
        <w:rPr>
          <w:rFonts w:eastAsia="MSBM10" w:cs="MSBM10"/>
          <w:szCs w:val="22"/>
          <w:lang w:val="en-US"/>
        </w:rPr>
        <w:t>utilizando</w:t>
      </w:r>
      <w:proofErr w:type="spellEnd"/>
      <w:r>
        <w:rPr>
          <w:rFonts w:eastAsia="MSBM10" w:cs="MSBM10"/>
          <w:szCs w:val="22"/>
          <w:lang w:val="en-US"/>
        </w:rPr>
        <w:t xml:space="preserve"> a </w:t>
      </w:r>
      <w:proofErr w:type="spellStart"/>
      <w:r>
        <w:rPr>
          <w:rFonts w:eastAsia="MSBM10" w:cs="MSBM10"/>
          <w:szCs w:val="22"/>
          <w:lang w:val="en-US"/>
        </w:rPr>
        <w:t>definição</w:t>
      </w:r>
      <w:proofErr w:type="spellEnd"/>
      <w:r>
        <w:rPr>
          <w:rFonts w:eastAsia="MSBM10" w:cs="MSBM10"/>
          <w:szCs w:val="22"/>
          <w:lang w:val="en-US"/>
        </w:rPr>
        <w:t xml:space="preserve"> de </w:t>
      </w:r>
      <w:proofErr w:type="spellStart"/>
      <w:r>
        <w:rPr>
          <w:rFonts w:eastAsia="MSBM10" w:cs="MSBM10"/>
          <w:szCs w:val="22"/>
          <w:lang w:val="en-US"/>
        </w:rPr>
        <w:t>potência</w:t>
      </w:r>
      <w:proofErr w:type="spellEnd"/>
      <w:r>
        <w:rPr>
          <w:rFonts w:eastAsia="MSBM10" w:cs="MSBM10"/>
          <w:szCs w:val="22"/>
          <w:lang w:val="en-US"/>
        </w:rPr>
        <w:t xml:space="preserve"> pela integral.</w:t>
      </w:r>
    </w:p>
    <w:p w14:paraId="146329B6" w14:textId="77777777" w:rsidR="005D72C2" w:rsidRDefault="005D72C2">
      <w:pPr>
        <w:pStyle w:val="Standard"/>
        <w:rPr>
          <w:rFonts w:eastAsia="MSBM10" w:cs="MSBM10"/>
          <w:szCs w:val="22"/>
          <w:lang w:val="en-US"/>
        </w:rPr>
      </w:pPr>
    </w:p>
    <w:p w14:paraId="3B43E32A" w14:textId="77777777" w:rsidR="005D72C2" w:rsidRDefault="00000000">
      <w:pPr>
        <w:pStyle w:val="Standard"/>
        <w:numPr>
          <w:ilvl w:val="0"/>
          <w:numId w:val="20"/>
        </w:numPr>
      </w:pPr>
      <w:r w:rsidRPr="00A72AEE">
        <w:rPr>
          <w:rFonts w:eastAsia="MSBM10" w:cs="MSBM10"/>
          <w:szCs w:val="22"/>
        </w:rPr>
        <w:t xml:space="preserve">Repita o item anterior, calculando aproximadamente a potência pelo Teorema de </w:t>
      </w:r>
      <w:proofErr w:type="spellStart"/>
      <w:r w:rsidRPr="00A72AEE">
        <w:rPr>
          <w:rFonts w:eastAsia="MSBM10" w:cs="MSBM10"/>
          <w:szCs w:val="22"/>
        </w:rPr>
        <w:t>Parseval</w:t>
      </w:r>
      <w:proofErr w:type="spellEnd"/>
      <w:r w:rsidRPr="00A72AEE">
        <w:rPr>
          <w:rFonts w:eastAsia="MSBM10" w:cs="MSBM10"/>
          <w:szCs w:val="22"/>
        </w:rPr>
        <w:t xml:space="preserve">. Quantos coeficientes da série de Fourier são necessários para chegarmos a um erro de menos de 1% no cálculo da potência, </w:t>
      </w:r>
      <w:proofErr w:type="gramStart"/>
      <w:r w:rsidRPr="00A72AEE">
        <w:rPr>
          <w:rFonts w:eastAsia="MSBM10" w:cs="MSBM10"/>
          <w:szCs w:val="22"/>
        </w:rPr>
        <w:t xml:space="preserve">considerando  </w:t>
      </w:r>
      <w:r>
        <w:rPr>
          <w:rFonts w:ascii="Symbol" w:eastAsia="MSBM10" w:hAnsi="Symbol" w:cs="MSBM10"/>
          <w:i/>
          <w:iCs/>
          <w:szCs w:val="22"/>
          <w:lang w:val="en-US"/>
        </w:rPr>
        <w:t>t</w:t>
      </w:r>
      <w:proofErr w:type="gramEnd"/>
      <w:r w:rsidRPr="00A72AEE">
        <w:rPr>
          <w:rFonts w:eastAsia="MSBM10" w:cs="MSBM10"/>
          <w:i/>
          <w:iCs/>
          <w:szCs w:val="22"/>
        </w:rPr>
        <w:t xml:space="preserve"> </w:t>
      </w:r>
      <w:r w:rsidRPr="00A72AEE">
        <w:rPr>
          <w:rFonts w:eastAsia="MSBM10" w:cs="MSBM10"/>
          <w:szCs w:val="22"/>
        </w:rPr>
        <w:t xml:space="preserve">= </w:t>
      </w:r>
      <w:r w:rsidRPr="00A72AEE">
        <w:rPr>
          <w:rFonts w:eastAsia="MSBM10" w:cs="MSBM10"/>
          <w:i/>
          <w:iCs/>
          <w:szCs w:val="22"/>
        </w:rPr>
        <w:t>T</w:t>
      </w:r>
      <w:r w:rsidRPr="00A72AEE">
        <w:rPr>
          <w:rFonts w:eastAsia="MSBM10" w:cs="MSBM10"/>
          <w:szCs w:val="22"/>
          <w:vertAlign w:val="subscript"/>
        </w:rPr>
        <w:t>0</w:t>
      </w:r>
      <w:r w:rsidRPr="00A72AEE">
        <w:rPr>
          <w:rFonts w:eastAsia="MSBM10" w:cs="MSBM10"/>
          <w:szCs w:val="22"/>
        </w:rPr>
        <w:t>/4.</w:t>
      </w:r>
    </w:p>
    <w:p w14:paraId="366E9701" w14:textId="77777777" w:rsidR="005D72C2" w:rsidRPr="00A72AEE" w:rsidRDefault="005D72C2">
      <w:pPr>
        <w:pStyle w:val="Standard"/>
        <w:rPr>
          <w:rFonts w:eastAsia="MSBM10" w:cs="MSBM10"/>
          <w:szCs w:val="22"/>
        </w:rPr>
      </w:pPr>
    </w:p>
    <w:p w14:paraId="4BA3C58C" w14:textId="77777777" w:rsidR="005D72C2" w:rsidRDefault="00000000">
      <w:pPr>
        <w:pStyle w:val="Standard"/>
        <w:numPr>
          <w:ilvl w:val="0"/>
          <w:numId w:val="20"/>
        </w:numPr>
        <w:rPr>
          <w:rFonts w:eastAsia="CMR10" w:cs="CMR10"/>
          <w:szCs w:val="22"/>
        </w:rPr>
      </w:pPr>
      <w:r w:rsidRPr="00A72AEE">
        <w:rPr>
          <w:rFonts w:eastAsia="MSBM10" w:cs="MSBM10"/>
          <w:szCs w:val="22"/>
        </w:rPr>
        <w:t>Considere</w:t>
      </w:r>
      <w:r>
        <w:rPr>
          <w:rFonts w:ascii="Symbol" w:eastAsia="MSBM10" w:hAnsi="Symbol" w:cs="MSBM10"/>
          <w:szCs w:val="22"/>
          <w:lang w:val="en-US"/>
        </w:rPr>
        <w:t xml:space="preserve"> </w:t>
      </w:r>
      <w:r>
        <w:rPr>
          <w:rFonts w:ascii="Symbol" w:eastAsia="MSBM10" w:hAnsi="Symbol" w:cs="MSBM10"/>
          <w:i/>
          <w:iCs/>
          <w:szCs w:val="22"/>
          <w:lang w:val="en-US"/>
        </w:rPr>
        <w:t xml:space="preserve">t </w:t>
      </w:r>
      <w:r w:rsidRPr="00A72AEE">
        <w:rPr>
          <w:rFonts w:eastAsia="MSBM10" w:cs="MSBM10"/>
          <w:szCs w:val="22"/>
        </w:rPr>
        <w:t xml:space="preserve">= </w:t>
      </w:r>
      <w:r w:rsidRPr="00A72AEE">
        <w:rPr>
          <w:rFonts w:eastAsia="MSBM10" w:cs="MSBM10"/>
          <w:i/>
          <w:iCs/>
          <w:szCs w:val="22"/>
        </w:rPr>
        <w:t>T</w:t>
      </w:r>
      <w:r w:rsidRPr="00A72AEE">
        <w:rPr>
          <w:rFonts w:eastAsia="MSBM10" w:cs="MSBM10"/>
          <w:szCs w:val="22"/>
          <w:vertAlign w:val="subscript"/>
        </w:rPr>
        <w:t>0</w:t>
      </w:r>
      <w:r w:rsidRPr="00A72AEE">
        <w:rPr>
          <w:rFonts w:eastAsia="MSBM10" w:cs="MSBM10"/>
          <w:szCs w:val="22"/>
        </w:rPr>
        <w:t>/2. Qual o valor de</w:t>
      </w:r>
      <w:r w:rsidRPr="00A72AEE">
        <w:rPr>
          <w:rFonts w:eastAsia="MSBM10" w:cs="MSBM10"/>
          <w:i/>
          <w:iCs/>
          <w:szCs w:val="22"/>
        </w:rPr>
        <w:t xml:space="preserve"> A </w:t>
      </w:r>
      <w:r w:rsidRPr="00A72AEE">
        <w:rPr>
          <w:rFonts w:eastAsia="MSBM10" w:cs="MSBM10"/>
          <w:szCs w:val="22"/>
        </w:rPr>
        <w:t xml:space="preserve">tal que </w:t>
      </w:r>
      <w:r w:rsidRPr="00A72AEE">
        <w:rPr>
          <w:rFonts w:eastAsia="MSBM10" w:cs="MSBM10"/>
          <w:i/>
          <w:iCs/>
          <w:szCs w:val="22"/>
        </w:rPr>
        <w:t>P</w:t>
      </w:r>
      <w:r w:rsidRPr="00A72AEE">
        <w:rPr>
          <w:rFonts w:eastAsia="MSBM10" w:cs="MSBM10"/>
          <w:i/>
          <w:iCs/>
          <w:szCs w:val="22"/>
          <w:vertAlign w:val="subscript"/>
        </w:rPr>
        <w:t xml:space="preserve">X </w:t>
      </w:r>
      <w:r w:rsidRPr="00A72AEE">
        <w:rPr>
          <w:rFonts w:eastAsia="MSBM10" w:cs="MSBM10"/>
          <w:szCs w:val="22"/>
        </w:rPr>
        <w:t>= 1?</w:t>
      </w:r>
    </w:p>
    <w:p w14:paraId="64DE70F0" w14:textId="77777777" w:rsidR="005D72C2" w:rsidRDefault="005D72C2">
      <w:pPr>
        <w:pStyle w:val="Standard"/>
        <w:rPr>
          <w:rFonts w:eastAsia="CMR10" w:cs="CMR10"/>
          <w:szCs w:val="22"/>
        </w:rPr>
      </w:pPr>
    </w:p>
    <w:p w14:paraId="449F824D" w14:textId="77777777" w:rsidR="005D72C2" w:rsidRDefault="005D72C2">
      <w:pPr>
        <w:pStyle w:val="Standard"/>
        <w:rPr>
          <w:rFonts w:eastAsia="CMR10" w:cs="CMR10"/>
          <w:szCs w:val="22"/>
        </w:rPr>
      </w:pPr>
    </w:p>
    <w:p w14:paraId="36569904" w14:textId="77777777" w:rsidR="005D72C2" w:rsidRDefault="005D72C2">
      <w:pPr>
        <w:pStyle w:val="Standard"/>
        <w:rPr>
          <w:rFonts w:ascii="CMR10" w:eastAsia="CMR10" w:hAnsi="CMR10" w:cs="CMR10"/>
          <w:color w:val="FF0000"/>
          <w:szCs w:val="22"/>
        </w:rPr>
      </w:pPr>
    </w:p>
    <w:p w14:paraId="33390E83" w14:textId="77777777" w:rsidR="005D72C2" w:rsidRDefault="005D72C2">
      <w:pPr>
        <w:pStyle w:val="Standard"/>
        <w:autoSpaceDE w:val="0"/>
        <w:rPr>
          <w:rFonts w:ascii="CMR10" w:eastAsia="CMR10" w:hAnsi="CMR10" w:cs="CMR10"/>
          <w:szCs w:val="22"/>
        </w:rPr>
      </w:pPr>
    </w:p>
    <w:p w14:paraId="2EEE8C2F" w14:textId="77777777" w:rsidR="005D72C2" w:rsidRDefault="005D72C2">
      <w:pPr>
        <w:pStyle w:val="Standard"/>
        <w:autoSpaceDE w:val="0"/>
        <w:rPr>
          <w:rFonts w:ascii="CMR10" w:eastAsia="CMR10" w:hAnsi="CMR10" w:cs="CMR10"/>
          <w:szCs w:val="22"/>
        </w:rPr>
      </w:pPr>
    </w:p>
    <w:p w14:paraId="1084C3B0" w14:textId="77777777" w:rsidR="005D72C2" w:rsidRDefault="005D72C2">
      <w:pPr>
        <w:pStyle w:val="Standard"/>
        <w:autoSpaceDE w:val="0"/>
        <w:rPr>
          <w:rFonts w:ascii="CMR10" w:eastAsia="CMR10" w:hAnsi="CMR10" w:cs="CMR10"/>
          <w:szCs w:val="22"/>
        </w:rPr>
      </w:pPr>
    </w:p>
    <w:p w14:paraId="5053FDE5" w14:textId="77777777" w:rsidR="005D72C2" w:rsidRDefault="005D72C2">
      <w:pPr>
        <w:pStyle w:val="Standard"/>
        <w:autoSpaceDE w:val="0"/>
        <w:rPr>
          <w:rFonts w:ascii="CMR10" w:eastAsia="CMR10" w:hAnsi="CMR10" w:cs="CMR10"/>
          <w:szCs w:val="22"/>
        </w:rPr>
      </w:pPr>
    </w:p>
    <w:p w14:paraId="4140148E" w14:textId="77777777" w:rsidR="005D72C2" w:rsidRDefault="005D72C2">
      <w:pPr>
        <w:pStyle w:val="Standard"/>
        <w:autoSpaceDE w:val="0"/>
        <w:rPr>
          <w:rFonts w:ascii="CMR10" w:eastAsia="CMR10" w:hAnsi="CMR10" w:cs="CMR10"/>
          <w:szCs w:val="22"/>
        </w:rPr>
      </w:pPr>
    </w:p>
    <w:p w14:paraId="526167AC" w14:textId="77777777" w:rsidR="005D72C2" w:rsidRDefault="00000000">
      <w:pPr>
        <w:pStyle w:val="Standard"/>
        <w:pageBreakBefore/>
        <w:autoSpaceDE w:val="0"/>
        <w:jc w:val="center"/>
        <w:rPr>
          <w:rFonts w:ascii="CMR10" w:eastAsia="CMR10" w:hAnsi="CMR10" w:cs="CMR10"/>
          <w:sz w:val="40"/>
          <w:szCs w:val="40"/>
        </w:rPr>
      </w:pPr>
      <w:r>
        <w:rPr>
          <w:rFonts w:ascii="CMR10" w:eastAsia="CMR10" w:hAnsi="CMR10" w:cs="CMR10"/>
          <w:sz w:val="40"/>
          <w:szCs w:val="40"/>
        </w:rPr>
        <w:lastRenderedPageBreak/>
        <w:t>Soluções</w:t>
      </w:r>
    </w:p>
    <w:p w14:paraId="7DD31463" w14:textId="77777777" w:rsidR="005D72C2" w:rsidRDefault="00000000">
      <w:pPr>
        <w:pStyle w:val="Ttulo2"/>
        <w:tabs>
          <w:tab w:val="left" w:pos="2130"/>
        </w:tabs>
        <w:rPr>
          <w:b/>
          <w:bCs/>
          <w:color w:val="FF0000"/>
          <w:lang w:val="en-US"/>
        </w:rPr>
      </w:pPr>
      <w:proofErr w:type="spellStart"/>
      <w:r>
        <w:rPr>
          <w:b/>
          <w:bCs/>
          <w:color w:val="FF0000"/>
          <w:lang w:val="en-US"/>
        </w:rPr>
        <w:t>Exercício</w:t>
      </w:r>
      <w:proofErr w:type="spellEnd"/>
      <w:r>
        <w:rPr>
          <w:b/>
          <w:bCs/>
          <w:color w:val="FF0000"/>
          <w:lang w:val="en-US"/>
        </w:rPr>
        <w:t xml:space="preserve"> 1</w:t>
      </w:r>
    </w:p>
    <w:p w14:paraId="25C2112D" w14:textId="77777777" w:rsidR="005D72C2" w:rsidRDefault="005D72C2">
      <w:pPr>
        <w:pStyle w:val="Standard"/>
        <w:rPr>
          <w:color w:val="FF0000"/>
        </w:rPr>
      </w:pPr>
    </w:p>
    <w:p w14:paraId="2119C4E4" w14:textId="77777777" w:rsidR="005D72C2" w:rsidRDefault="005D72C2">
      <w:pPr>
        <w:pStyle w:val="Standard"/>
        <w:ind w:left="1080"/>
        <w:rPr>
          <w:color w:val="FF0000"/>
          <w:lang w:val="en-US"/>
        </w:rPr>
      </w:pPr>
    </w:p>
    <w:p w14:paraId="74A314A0" w14:textId="77777777" w:rsidR="005D72C2" w:rsidRDefault="00000000">
      <w:pPr>
        <w:pStyle w:val="Ttulo2"/>
        <w:rPr>
          <w:rFonts w:ascii="Times New Roman" w:hAnsi="Times New Roman"/>
          <w:color w:val="FF0000"/>
          <w:lang w:val="en-US"/>
        </w:rPr>
      </w:pPr>
      <w:r>
        <w:rPr>
          <w:rFonts w:ascii="Times New Roman" w:hAnsi="Times New Roman"/>
          <w:color w:val="FF0000"/>
          <w:lang w:val="en-US"/>
        </w:rPr>
        <w:t>a)</w:t>
      </w:r>
    </w:p>
    <w:p w14:paraId="2F5B2800" w14:textId="77777777" w:rsidR="005D72C2" w:rsidRDefault="00000000">
      <w:pPr>
        <w:pStyle w:val="Standard"/>
        <w:rPr>
          <w:color w:val="FF000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2t</m:t>
                  </m:r>
                </m:e>
              </m:d>
            </m:e>
          </m:d>
          <m:r>
            <w:rPr>
              <w:rFonts w:ascii="Cambria Math" w:hAnsi="Cambria Math"/>
            </w:rPr>
            <m:t>dt=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dt=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571A54CD" w14:textId="77777777" w:rsidR="005D72C2" w:rsidRPr="00A72AEE" w:rsidRDefault="00000000">
      <w:pPr>
        <w:pStyle w:val="Standard"/>
        <w:rPr>
          <w:color w:val="FF0000"/>
        </w:rPr>
      </w:pPr>
      <w:r w:rsidRPr="00A72AEE">
        <w:rPr>
          <w:color w:val="FF0000"/>
        </w:rPr>
        <w:t>b)</w:t>
      </w:r>
    </w:p>
    <w:p w14:paraId="28341D48" w14:textId="77777777" w:rsidR="005D72C2" w:rsidRDefault="00000000">
      <w:pPr>
        <w:pStyle w:val="Standard"/>
        <w:rPr>
          <w:color w:val="FF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dt=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72AEE">
        <w:rPr>
          <w:color w:val="FF0000"/>
        </w:rPr>
        <w:t>inversão não modifica energia</w:t>
      </w:r>
    </w:p>
    <w:p w14:paraId="725420B4" w14:textId="77777777" w:rsidR="005D72C2" w:rsidRPr="00A72AEE" w:rsidRDefault="00000000">
      <w:pPr>
        <w:pStyle w:val="Standard"/>
        <w:rPr>
          <w:color w:val="FF0000"/>
        </w:rPr>
      </w:pPr>
      <w:r w:rsidRPr="00A72AEE">
        <w:rPr>
          <w:color w:val="FF0000"/>
        </w:rPr>
        <w:t>c)</w:t>
      </w:r>
    </w:p>
    <w:p w14:paraId="20779985" w14:textId="77777777" w:rsidR="005D72C2" w:rsidRPr="00A72AEE" w:rsidRDefault="00000000">
      <w:pPr>
        <w:pStyle w:val="Ttulo2"/>
        <w:rPr>
          <w:b/>
          <w:bCs/>
          <w:color w:val="FF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dt=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sub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2t</m:t>
                </m:r>
              </m:e>
            </m:d>
          </m:e>
        </m:d>
        <m:r>
          <w:rPr>
            <w:rFonts w:ascii="Cambria Math" w:hAnsi="Cambria Math"/>
          </w:rPr>
          <m:t>dt=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A72AEE">
        <w:rPr>
          <w:rFonts w:ascii="Times New Roman" w:hAnsi="Times New Roman"/>
          <w:color w:val="FF0000"/>
        </w:rPr>
        <w:t>deslocamento não modifica energia</w:t>
      </w:r>
    </w:p>
    <w:p w14:paraId="27494E2C" w14:textId="77777777" w:rsidR="005D72C2" w:rsidRDefault="00000000">
      <w:pPr>
        <w:pStyle w:val="Standard"/>
        <w:rPr>
          <w:bCs/>
          <w:color w:val="FF0000"/>
          <w:lang w:val="en-US"/>
        </w:rPr>
      </w:pPr>
      <w:r>
        <w:rPr>
          <w:bCs/>
          <w:color w:val="FF0000"/>
          <w:lang w:val="en-US"/>
        </w:rPr>
        <w:t>d)</w:t>
      </w:r>
    </w:p>
    <w:p w14:paraId="4248B312" w14:textId="77777777" w:rsidR="005D72C2" w:rsidRDefault="00000000">
      <w:pPr>
        <w:pStyle w:val="Standard"/>
        <w:rPr>
          <w:bCs/>
          <w:color w:val="FF000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bSup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bSup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2t</m:t>
                  </m:r>
                </m:e>
              </m:d>
            </m:e>
          </m:d>
          <m:r>
            <w:rPr>
              <w:rFonts w:ascii="Cambria Math" w:hAnsi="Cambria Math"/>
            </w:rPr>
            <m:t>dt=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p>
          </m:sSubSup>
          <m:r>
            <w:rPr>
              <w:rFonts w:ascii="Cambria Math" w:hAnsi="Cambria Math"/>
            </w:rPr>
            <m:t>2dt=4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7A0A7F25" w14:textId="77777777" w:rsidR="005D72C2" w:rsidRPr="00A72AEE" w:rsidRDefault="00000000">
      <w:pPr>
        <w:pStyle w:val="Ttulo2"/>
        <w:rPr>
          <w:rFonts w:ascii="Times New Roman" w:hAnsi="Times New Roman"/>
          <w:color w:val="FF0000"/>
        </w:rPr>
      </w:pPr>
      <w:r w:rsidRPr="00A72AEE">
        <w:rPr>
          <w:rFonts w:ascii="Times New Roman" w:hAnsi="Times New Roman"/>
          <w:color w:val="FF0000"/>
        </w:rPr>
        <w:t>duplicação do sinal quadruplica a energia.</w:t>
      </w:r>
    </w:p>
    <w:p w14:paraId="7FBCA4D3" w14:textId="77777777" w:rsidR="005D72C2" w:rsidRPr="00A72AEE" w:rsidRDefault="005D72C2">
      <w:pPr>
        <w:pStyle w:val="Ttulo2"/>
        <w:rPr>
          <w:b/>
          <w:bCs/>
        </w:rPr>
      </w:pPr>
    </w:p>
    <w:p w14:paraId="030C328F" w14:textId="77777777" w:rsidR="005D72C2" w:rsidRPr="00A72AEE" w:rsidRDefault="00000000">
      <w:pPr>
        <w:pStyle w:val="Ttulo2"/>
        <w:rPr>
          <w:b/>
          <w:bCs/>
          <w:color w:val="FF0000"/>
        </w:rPr>
      </w:pPr>
      <w:r w:rsidRPr="00A72AEE">
        <w:rPr>
          <w:b/>
          <w:bCs/>
          <w:color w:val="FF0000"/>
        </w:rPr>
        <w:t>Exercício 2 (</w:t>
      </w:r>
      <w:proofErr w:type="spellStart"/>
      <w:r w:rsidRPr="00A72AEE">
        <w:rPr>
          <w:b/>
          <w:bCs/>
          <w:color w:val="FF0000"/>
          <w:sz w:val="18"/>
          <w:szCs w:val="18"/>
        </w:rPr>
        <w:t>Lathi</w:t>
      </w:r>
      <w:proofErr w:type="spellEnd"/>
      <w:r w:rsidRPr="00A72AEE">
        <w:rPr>
          <w:b/>
          <w:bCs/>
          <w:color w:val="FF0000"/>
          <w:sz w:val="18"/>
          <w:szCs w:val="18"/>
        </w:rPr>
        <w:t>, 3a Ed., Ex. 2.1-5</w:t>
      </w:r>
      <w:r w:rsidRPr="00A72AEE">
        <w:rPr>
          <w:b/>
          <w:bCs/>
          <w:color w:val="FF0000"/>
        </w:rPr>
        <w:t>)</w:t>
      </w:r>
    </w:p>
    <w:p w14:paraId="05FC4DD4" w14:textId="77777777" w:rsidR="005D72C2" w:rsidRDefault="00000000">
      <w:pPr>
        <w:pStyle w:val="Standard"/>
        <w:rPr>
          <w:color w:val="FF0000"/>
        </w:rPr>
      </w:pPr>
      <w:r w:rsidRPr="00A72AEE">
        <w:rPr>
          <w:color w:val="FF0000"/>
        </w:rPr>
        <w:t xml:space="preserve">Ache a potência e o valor </w:t>
      </w:r>
      <w:proofErr w:type="spellStart"/>
      <w:r w:rsidRPr="00A72AEE">
        <w:rPr>
          <w:color w:val="FF0000"/>
        </w:rPr>
        <w:t>rms</w:t>
      </w:r>
      <w:proofErr w:type="spellEnd"/>
      <w:r w:rsidRPr="00A72AEE">
        <w:rPr>
          <w:color w:val="FF0000"/>
        </w:rPr>
        <w:t xml:space="preserve"> do sinal periódico </w:t>
      </w:r>
      <w:r w:rsidRPr="00A72AEE">
        <w:rPr>
          <w:i/>
          <w:iCs/>
          <w:color w:val="FF0000"/>
        </w:rPr>
        <w:t>g</w:t>
      </w:r>
      <w:r w:rsidRPr="00A72AEE">
        <w:rPr>
          <w:color w:val="FF0000"/>
        </w:rPr>
        <w:t>(</w:t>
      </w:r>
      <w:r w:rsidRPr="00A72AEE">
        <w:rPr>
          <w:i/>
          <w:iCs/>
          <w:color w:val="FF0000"/>
        </w:rPr>
        <w:t>t</w:t>
      </w:r>
      <w:r w:rsidRPr="00A72AEE">
        <w:rPr>
          <w:color w:val="FF0000"/>
        </w:rPr>
        <w:t>) abaixo.</w:t>
      </w:r>
    </w:p>
    <w:p w14:paraId="3B426222" w14:textId="77777777" w:rsidR="005D72C2" w:rsidRPr="00A72AEE" w:rsidRDefault="00000000">
      <w:pPr>
        <w:pStyle w:val="Standard"/>
        <w:rPr>
          <w:color w:val="FF0000"/>
        </w:rPr>
      </w:pPr>
      <w:r w:rsidRPr="00A72AEE">
        <w:rPr>
          <w:color w:val="FF0000"/>
        </w:rPr>
        <w:t xml:space="preserve">Ache também a potência e o valor </w:t>
      </w:r>
      <w:proofErr w:type="spellStart"/>
      <w:r w:rsidRPr="00A72AEE">
        <w:rPr>
          <w:color w:val="FF0000"/>
        </w:rPr>
        <w:t>rms</w:t>
      </w:r>
      <w:proofErr w:type="spellEnd"/>
      <w:r w:rsidRPr="00A72AEE">
        <w:rPr>
          <w:color w:val="FF0000"/>
        </w:rPr>
        <w:t xml:space="preserve"> dos sinais</w:t>
      </w:r>
    </w:p>
    <w:p w14:paraId="7CBB91F3" w14:textId="77777777" w:rsidR="005D72C2" w:rsidRDefault="00000000">
      <w:pPr>
        <w:pStyle w:val="Standard"/>
        <w:numPr>
          <w:ilvl w:val="0"/>
          <w:numId w:val="8"/>
        </w:numPr>
        <w:rPr>
          <w:color w:val="FF0000"/>
        </w:rPr>
      </w:pPr>
      <w:r>
        <w:rPr>
          <w:color w:val="FF0000"/>
          <w:lang w:val="en-US"/>
        </w:rPr>
        <w:t>-</w:t>
      </w:r>
      <w:r>
        <w:rPr>
          <w:i/>
          <w:iCs/>
          <w:color w:val="FF0000"/>
          <w:lang w:val="en-US"/>
        </w:rPr>
        <w:t>g</w:t>
      </w:r>
      <w:r>
        <w:rPr>
          <w:color w:val="FF0000"/>
          <w:lang w:val="en-US"/>
        </w:rPr>
        <w:t>(</w:t>
      </w:r>
      <w:r>
        <w:rPr>
          <w:i/>
          <w:iCs/>
          <w:color w:val="FF0000"/>
          <w:lang w:val="en-US"/>
        </w:rPr>
        <w:t>t</w:t>
      </w:r>
      <w:r>
        <w:rPr>
          <w:color w:val="FF0000"/>
          <w:lang w:val="en-US"/>
        </w:rPr>
        <w:t>)</w:t>
      </w:r>
    </w:p>
    <w:p w14:paraId="42DAFF81" w14:textId="77777777" w:rsidR="005D72C2" w:rsidRDefault="00000000">
      <w:pPr>
        <w:pStyle w:val="Standard"/>
        <w:numPr>
          <w:ilvl w:val="0"/>
          <w:numId w:val="8"/>
        </w:numPr>
        <w:rPr>
          <w:color w:val="FF0000"/>
        </w:rPr>
      </w:pPr>
      <w:r>
        <w:rPr>
          <w:color w:val="FF0000"/>
          <w:lang w:val="en-US"/>
        </w:rPr>
        <w:t>2</w:t>
      </w:r>
      <w:r>
        <w:rPr>
          <w:i/>
          <w:iCs/>
          <w:color w:val="FF0000"/>
          <w:lang w:val="en-US"/>
        </w:rPr>
        <w:t>g</w:t>
      </w:r>
      <w:r>
        <w:rPr>
          <w:color w:val="FF0000"/>
          <w:lang w:val="en-US"/>
        </w:rPr>
        <w:t>(</w:t>
      </w:r>
      <w:r>
        <w:rPr>
          <w:i/>
          <w:iCs/>
          <w:color w:val="FF0000"/>
          <w:lang w:val="en-US"/>
        </w:rPr>
        <w:t>t</w:t>
      </w:r>
      <w:r>
        <w:rPr>
          <w:color w:val="FF0000"/>
          <w:lang w:val="en-US"/>
        </w:rPr>
        <w:t>)</w:t>
      </w:r>
    </w:p>
    <w:p w14:paraId="6688C4D0" w14:textId="77777777" w:rsidR="005D72C2" w:rsidRDefault="00000000">
      <w:pPr>
        <w:pStyle w:val="Standard"/>
        <w:numPr>
          <w:ilvl w:val="0"/>
          <w:numId w:val="8"/>
        </w:numPr>
        <w:rPr>
          <w:color w:val="FF0000"/>
        </w:rPr>
      </w:pPr>
      <w:r>
        <w:rPr>
          <w:i/>
          <w:iCs/>
          <w:color w:val="FF0000"/>
          <w:lang w:val="en-US"/>
        </w:rPr>
        <w:t>c g</w:t>
      </w:r>
      <w:r>
        <w:rPr>
          <w:color w:val="FF0000"/>
          <w:lang w:val="en-US"/>
        </w:rPr>
        <w:t>(</w:t>
      </w:r>
      <w:r>
        <w:rPr>
          <w:i/>
          <w:iCs/>
          <w:color w:val="FF0000"/>
          <w:lang w:val="en-US"/>
        </w:rPr>
        <w:t>t</w:t>
      </w:r>
      <w:r>
        <w:rPr>
          <w:color w:val="FF0000"/>
          <w:lang w:val="en-US"/>
        </w:rPr>
        <w:t>)</w:t>
      </w:r>
    </w:p>
    <w:p w14:paraId="27F34E4F" w14:textId="77777777" w:rsidR="005D72C2" w:rsidRDefault="00000000">
      <w:pPr>
        <w:pStyle w:val="Standard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EBB9DD3" wp14:editId="1EA259C8">
            <wp:extent cx="5375880" cy="1367640"/>
            <wp:effectExtent l="0" t="0" r="0" b="3960"/>
            <wp:docPr id="2067419058" name="figura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880" cy="13676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C0FF202" w14:textId="77777777" w:rsidR="005D72C2" w:rsidRDefault="00000000">
      <w:pPr>
        <w:pStyle w:val="Standard"/>
        <w:rPr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∫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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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dt=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4AC4113D" w14:textId="77777777" w:rsidR="005D72C2" w:rsidRDefault="00000000">
      <w:pPr>
        <w:pStyle w:val="Standard"/>
        <w:rPr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rms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den>
          </m:f>
        </m:oMath>
      </m:oMathPara>
    </w:p>
    <w:p w14:paraId="5ED63B2F" w14:textId="77777777" w:rsidR="005D72C2" w:rsidRDefault="005D72C2">
      <w:pPr>
        <w:pStyle w:val="Standard"/>
        <w:rPr>
          <w:color w:val="FF0000"/>
        </w:rPr>
      </w:pPr>
    </w:p>
    <w:p w14:paraId="5BA954BC" w14:textId="77777777" w:rsidR="005D72C2" w:rsidRDefault="00000000">
      <w:pPr>
        <w:pStyle w:val="Standard"/>
        <w:rPr>
          <w:color w:val="FF0000"/>
        </w:rPr>
      </w:pPr>
      <w:r>
        <w:rPr>
          <w:color w:val="FF0000"/>
        </w:rPr>
        <w:t xml:space="preserve">a)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0A24A843" w14:textId="77777777" w:rsidR="005D72C2" w:rsidRPr="00A72AEE" w:rsidRDefault="00000000">
      <w:pPr>
        <w:pStyle w:val="Standard"/>
        <w:rPr>
          <w:color w:val="FF0000"/>
        </w:rPr>
      </w:pPr>
      <w:r w:rsidRPr="00A72AEE">
        <w:rPr>
          <w:color w:val="FF0000"/>
        </w:rPr>
        <w:t>b)</w:t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P'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</w:rPr>
                <m:t>rms'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mr>
        </m:m>
      </m:oMath>
    </w:p>
    <w:p w14:paraId="3B57BE66" w14:textId="77777777" w:rsidR="005D72C2" w:rsidRPr="00A72AEE" w:rsidRDefault="00000000">
      <w:pPr>
        <w:pStyle w:val="Standard"/>
        <w:rPr>
          <w:color w:val="FF0000"/>
        </w:rPr>
      </w:pPr>
      <w:r w:rsidRPr="00A72AEE">
        <w:rPr>
          <w:color w:val="FF0000"/>
        </w:rPr>
        <w:t>c)</w:t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P''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mr>
          <m:mr>
            <m:e>
              <m:r>
                <w:rPr>
                  <w:rFonts w:ascii="Cambria Math" w:hAnsi="Cambria Math"/>
                </w:rPr>
                <m:t>rms''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mr>
        </m:m>
      </m:oMath>
    </w:p>
    <w:p w14:paraId="30302167" w14:textId="77777777" w:rsidR="005D72C2" w:rsidRPr="00A72AEE" w:rsidRDefault="005D72C2">
      <w:pPr>
        <w:pStyle w:val="Ttulo2"/>
        <w:rPr>
          <w:b/>
          <w:bCs/>
        </w:rPr>
      </w:pPr>
    </w:p>
    <w:p w14:paraId="417E37CC" w14:textId="77777777" w:rsidR="005D72C2" w:rsidRPr="00A72AEE" w:rsidRDefault="005D72C2">
      <w:pPr>
        <w:pStyle w:val="Ttulo2"/>
        <w:rPr>
          <w:b/>
          <w:bCs/>
        </w:rPr>
      </w:pPr>
    </w:p>
    <w:p w14:paraId="222F5C9C" w14:textId="77777777" w:rsidR="005D72C2" w:rsidRPr="00A72AEE" w:rsidRDefault="005D72C2">
      <w:pPr>
        <w:pStyle w:val="Ttulo2"/>
        <w:rPr>
          <w:b/>
          <w:bCs/>
        </w:rPr>
      </w:pPr>
    </w:p>
    <w:p w14:paraId="0E009BCD" w14:textId="77777777" w:rsidR="005D72C2" w:rsidRPr="00A72AEE" w:rsidRDefault="005D72C2">
      <w:pPr>
        <w:pStyle w:val="Ttulo2"/>
        <w:rPr>
          <w:b/>
          <w:bCs/>
        </w:rPr>
      </w:pPr>
    </w:p>
    <w:p w14:paraId="4865B3C1" w14:textId="77777777" w:rsidR="005D72C2" w:rsidRPr="00A72AEE" w:rsidRDefault="005D72C2">
      <w:pPr>
        <w:pStyle w:val="Ttulo2"/>
        <w:rPr>
          <w:b/>
          <w:bCs/>
        </w:rPr>
      </w:pPr>
    </w:p>
    <w:p w14:paraId="00ADDA5E" w14:textId="77777777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3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2.1-8</w:t>
      </w:r>
      <w:r w:rsidRPr="00A72AEE">
        <w:rPr>
          <w:b/>
          <w:bCs/>
        </w:rPr>
        <w:t>)</w:t>
      </w:r>
    </w:p>
    <w:p w14:paraId="289F072A" w14:textId="77777777" w:rsidR="005D72C2" w:rsidRDefault="00000000">
      <w:pPr>
        <w:pStyle w:val="Standard"/>
      </w:pPr>
      <w:r>
        <w:t xml:space="preserve">Determine a </w:t>
      </w:r>
      <w:proofErr w:type="gramStart"/>
      <w:r>
        <w:t>potência  e</w:t>
      </w:r>
      <w:proofErr w:type="gramEnd"/>
      <w:r>
        <w:t xml:space="preserve"> o valor </w:t>
      </w:r>
      <w:proofErr w:type="spellStart"/>
      <w:r>
        <w:t>rms</w:t>
      </w:r>
      <w:proofErr w:type="spellEnd"/>
      <w:r>
        <w:t xml:space="preserve"> para cada um dos sinais abaixo:</w:t>
      </w:r>
    </w:p>
    <w:p w14:paraId="77E2A6E1" w14:textId="77777777" w:rsidR="005D72C2" w:rsidRDefault="00000000">
      <w:pPr>
        <w:pStyle w:val="Standard"/>
      </w:pPr>
      <w:r>
        <w:t xml:space="preserve">(a) </w:t>
      </w:r>
      <w:r>
        <w:object w:dxaOrig="1700" w:dyaOrig="680" w14:anchorId="555B14FD">
          <v:shape id="Objeto36" o:spid="_x0000_i1057" type="#_x0000_t75" alt="Objeto OLE" style="width:85pt;height:34pt;visibility:visible;mso-wrap-style:square" o:ole="">
            <v:imagedata r:id="rId59" o:title="Objeto OLE"/>
          </v:shape>
          <o:OLEObject Type="Embed" ProgID="Unknown" ShapeID="Objeto36" DrawAspect="Content" ObjectID="_1848660128" r:id="rId60"/>
        </w:object>
      </w:r>
    </w:p>
    <w:p w14:paraId="4D28FC29" w14:textId="77777777" w:rsidR="005D72C2" w:rsidRDefault="00000000">
      <w:pPr>
        <w:pStyle w:val="Standard"/>
      </w:pPr>
      <w:r>
        <w:t>(b)</w:t>
      </w:r>
      <w:r>
        <w:object w:dxaOrig="3540" w:dyaOrig="680" w14:anchorId="224104C1">
          <v:shape id="Objeto38" o:spid="_x0000_i1058" type="#_x0000_t75" alt="Objeto OLE" style="width:177pt;height:34pt;visibility:visible;mso-wrap-style:square" o:ole="">
            <v:imagedata r:id="rId61" o:title="Objeto OLE"/>
          </v:shape>
          <o:OLEObject Type="Embed" ProgID="Unknown" ShapeID="Objeto38" DrawAspect="Content" ObjectID="_1848660129" r:id="rId62"/>
        </w:object>
      </w:r>
    </w:p>
    <w:p w14:paraId="385EA136" w14:textId="77777777" w:rsidR="005D72C2" w:rsidRDefault="005D72C2">
      <w:pPr>
        <w:pStyle w:val="Standard"/>
      </w:pPr>
    </w:p>
    <w:p w14:paraId="215B792C" w14:textId="77777777" w:rsidR="005D72C2" w:rsidRDefault="00000000">
      <w:pPr>
        <w:pStyle w:val="Standard"/>
      </w:pPr>
      <w:r>
        <w:t xml:space="preserve">(c) </w:t>
      </w:r>
      <w:r>
        <w:object w:dxaOrig="2200" w:dyaOrig="340" w14:anchorId="33602799">
          <v:shape id="Objeto39" o:spid="_x0000_i1059" type="#_x0000_t75" alt="Objeto OLE" style="width:110pt;height:17pt;visibility:visible;mso-wrap-style:square" o:ole="">
            <v:imagedata r:id="rId9" o:title="Objeto OLE"/>
          </v:shape>
          <o:OLEObject Type="Embed" ProgID="Unknown" ShapeID="Objeto39" DrawAspect="Content" ObjectID="_1848660130" r:id="rId63"/>
        </w:object>
      </w:r>
    </w:p>
    <w:p w14:paraId="4D445DAF" w14:textId="77777777" w:rsidR="005D72C2" w:rsidRDefault="00000000">
      <w:pPr>
        <w:pStyle w:val="Standard"/>
      </w:pPr>
      <w:r>
        <w:t xml:space="preserve">d) </w:t>
      </w:r>
      <w:r>
        <w:object w:dxaOrig="1760" w:dyaOrig="340" w14:anchorId="0ADBD700">
          <v:shape id="Objeto40" o:spid="_x0000_i1060" type="#_x0000_t75" alt="Objeto OLE" style="width:88pt;height:17pt;visibility:visible;mso-wrap-style:square" o:ole="">
            <v:imagedata r:id="rId11" o:title="Objeto OLE"/>
          </v:shape>
          <o:OLEObject Type="Embed" ProgID="Unknown" ShapeID="Objeto40" DrawAspect="Content" ObjectID="_1848660131" r:id="rId64"/>
        </w:object>
      </w:r>
    </w:p>
    <w:p w14:paraId="52CACE1A" w14:textId="77777777" w:rsidR="005D72C2" w:rsidRDefault="00000000">
      <w:pPr>
        <w:pStyle w:val="Standard"/>
      </w:pPr>
      <w:r>
        <w:t xml:space="preserve">(e) </w:t>
      </w:r>
      <w:r>
        <w:object w:dxaOrig="1719" w:dyaOrig="340" w14:anchorId="2ED3DA3E">
          <v:shape id="Objeto41" o:spid="_x0000_i1061" type="#_x0000_t75" alt="Objeto OLE" style="width:86pt;height:17pt;visibility:visible;mso-wrap-style:square" o:ole="">
            <v:imagedata r:id="rId13" o:title="Objeto OLE"/>
          </v:shape>
          <o:OLEObject Type="Embed" ProgID="Unknown" ShapeID="Objeto41" DrawAspect="Content" ObjectID="_1848660132" r:id="rId65"/>
        </w:object>
      </w:r>
    </w:p>
    <w:p w14:paraId="495198E1" w14:textId="77777777" w:rsidR="005D72C2" w:rsidRDefault="00000000">
      <w:pPr>
        <w:pStyle w:val="Standard"/>
      </w:pPr>
      <w:r>
        <w:t xml:space="preserve">(f) </w:t>
      </w:r>
      <w:r>
        <w:object w:dxaOrig="1420" w:dyaOrig="380" w14:anchorId="10683BB1">
          <v:shape id="Objeto42" o:spid="_x0000_i1062" type="#_x0000_t75" alt="Objeto OLE" style="width:71pt;height:19pt;visibility:visible;mso-wrap-style:square" o:ole="">
            <v:imagedata r:id="rId15" o:title="Objeto OLE"/>
          </v:shape>
          <o:OLEObject Type="Embed" ProgID="Unknown" ShapeID="Objeto42" DrawAspect="Content" ObjectID="_1848660133" r:id="rId66"/>
        </w:object>
      </w:r>
    </w:p>
    <w:p w14:paraId="5A62DCFC" w14:textId="77777777" w:rsidR="005D72C2" w:rsidRPr="00A72AEE" w:rsidRDefault="005D72C2">
      <w:pPr>
        <w:pStyle w:val="Ttulo2"/>
        <w:rPr>
          <w:b/>
          <w:bCs/>
        </w:rPr>
      </w:pPr>
    </w:p>
    <w:p w14:paraId="1DC482F2" w14:textId="77777777" w:rsidR="005D72C2" w:rsidRPr="00A72AEE" w:rsidRDefault="005D72C2">
      <w:pPr>
        <w:pStyle w:val="Standard"/>
        <w:rPr>
          <w:b/>
          <w:bCs/>
        </w:rPr>
      </w:pPr>
    </w:p>
    <w:p w14:paraId="16E037C3" w14:textId="77777777" w:rsidR="005D72C2" w:rsidRPr="00A72AEE" w:rsidRDefault="005D72C2">
      <w:pPr>
        <w:pStyle w:val="Standard"/>
        <w:rPr>
          <w:b/>
          <w:bCs/>
        </w:rPr>
      </w:pPr>
    </w:p>
    <w:p w14:paraId="32C7F002" w14:textId="77777777" w:rsidR="005D72C2" w:rsidRPr="00A72AEE" w:rsidRDefault="005D72C2">
      <w:pPr>
        <w:pStyle w:val="Standard"/>
        <w:rPr>
          <w:b/>
          <w:bCs/>
        </w:rPr>
      </w:pPr>
    </w:p>
    <w:p w14:paraId="3B4F5119" w14:textId="77777777" w:rsidR="005D72C2" w:rsidRPr="00A72AEE" w:rsidRDefault="005D72C2">
      <w:pPr>
        <w:pStyle w:val="Standard"/>
        <w:rPr>
          <w:b/>
          <w:bCs/>
        </w:rPr>
      </w:pPr>
    </w:p>
    <w:p w14:paraId="6CE6F3C9" w14:textId="77777777" w:rsidR="005D72C2" w:rsidRPr="00A72AEE" w:rsidRDefault="005D72C2">
      <w:pPr>
        <w:pStyle w:val="Standard"/>
        <w:rPr>
          <w:b/>
          <w:bCs/>
        </w:rPr>
      </w:pPr>
    </w:p>
    <w:p w14:paraId="73235FB3" w14:textId="77777777" w:rsidR="005D72C2" w:rsidRPr="00A72AEE" w:rsidRDefault="005D72C2">
      <w:pPr>
        <w:pStyle w:val="Standard"/>
        <w:rPr>
          <w:b/>
          <w:bCs/>
        </w:rPr>
      </w:pPr>
    </w:p>
    <w:p w14:paraId="2F1B55A2" w14:textId="77777777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4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2.3-1</w:t>
      </w:r>
      <w:r w:rsidRPr="00A72AEE">
        <w:rPr>
          <w:b/>
          <w:bCs/>
        </w:rPr>
        <w:t>)</w:t>
      </w:r>
    </w:p>
    <w:p w14:paraId="46B0E837" w14:textId="77777777" w:rsidR="005D72C2" w:rsidRDefault="00000000">
      <w:pPr>
        <w:pStyle w:val="Standard"/>
        <w:jc w:val="both"/>
      </w:pPr>
      <w:r w:rsidRPr="00A72AEE">
        <w:t xml:space="preserve">Escreva os sinais </w:t>
      </w:r>
      <w:r w:rsidRPr="00A72AEE">
        <w:rPr>
          <w:i/>
          <w:iCs/>
        </w:rPr>
        <w:t>g</w:t>
      </w:r>
      <w:r w:rsidRPr="00A72AEE">
        <w:rPr>
          <w:vertAlign w:val="subscript"/>
        </w:rPr>
        <w:t>1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), </w:t>
      </w:r>
      <w:r w:rsidRPr="00A72AEE">
        <w:rPr>
          <w:i/>
          <w:iCs/>
        </w:rPr>
        <w:t>g</w:t>
      </w:r>
      <w:r w:rsidRPr="00A72AEE">
        <w:rPr>
          <w:vertAlign w:val="subscript"/>
        </w:rPr>
        <w:t>2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), </w:t>
      </w:r>
      <w:r w:rsidRPr="00A72AEE">
        <w:rPr>
          <w:i/>
          <w:iCs/>
        </w:rPr>
        <w:t>g</w:t>
      </w:r>
      <w:r w:rsidRPr="00A72AEE">
        <w:rPr>
          <w:vertAlign w:val="subscript"/>
        </w:rPr>
        <w:t>3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), </w:t>
      </w:r>
      <w:r w:rsidRPr="00A72AEE">
        <w:rPr>
          <w:i/>
          <w:iCs/>
        </w:rPr>
        <w:t>g</w:t>
      </w:r>
      <w:r w:rsidRPr="00A72AEE">
        <w:rPr>
          <w:vertAlign w:val="subscript"/>
        </w:rPr>
        <w:t>4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 </w:t>
      </w:r>
      <w:r w:rsidRPr="00A72AEE">
        <w:rPr>
          <w:i/>
          <w:iCs/>
        </w:rPr>
        <w:t>g</w:t>
      </w:r>
      <w:r w:rsidRPr="00A72AEE">
        <w:rPr>
          <w:vertAlign w:val="subscript"/>
        </w:rPr>
        <w:t>5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como função de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>) e suas versões deslocadas, comprimidas, expandidas e invertidas no tempo.</w:t>
      </w:r>
    </w:p>
    <w:p w14:paraId="0BC960F2" w14:textId="77777777" w:rsidR="005D72C2" w:rsidRPr="00A72AEE" w:rsidRDefault="005D72C2">
      <w:pPr>
        <w:pStyle w:val="Standard"/>
      </w:pPr>
    </w:p>
    <w:p w14:paraId="4798EB05" w14:textId="77777777" w:rsidR="005D72C2" w:rsidRDefault="005D72C2">
      <w:pPr>
        <w:pStyle w:val="Standard"/>
      </w:pPr>
    </w:p>
    <w:p w14:paraId="507D071E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09C6AD80" wp14:editId="25FAC3D2">
            <wp:extent cx="5375160" cy="2544480"/>
            <wp:effectExtent l="0" t="0" r="0" b="8220"/>
            <wp:docPr id="206021149" name="figura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60" cy="25444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786DDBE" w14:textId="77777777" w:rsidR="005D72C2" w:rsidRDefault="005D72C2">
      <w:pPr>
        <w:pStyle w:val="Standard"/>
      </w:pPr>
    </w:p>
    <w:p w14:paraId="3BF5A5AE" w14:textId="77777777" w:rsidR="005D72C2" w:rsidRDefault="005D72C2">
      <w:pPr>
        <w:pStyle w:val="Ttulo2"/>
        <w:rPr>
          <w:b/>
          <w:bCs/>
          <w:lang w:val="en-US"/>
        </w:rPr>
      </w:pPr>
    </w:p>
    <w:p w14:paraId="59E1CE04" w14:textId="77777777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5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2.3-3</w:t>
      </w:r>
      <w:r w:rsidRPr="00A72AEE">
        <w:rPr>
          <w:b/>
          <w:bCs/>
        </w:rPr>
        <w:t>)</w:t>
      </w:r>
    </w:p>
    <w:p w14:paraId="46A94612" w14:textId="77777777" w:rsidR="005D72C2" w:rsidRDefault="00000000">
      <w:pPr>
        <w:pStyle w:val="Standard"/>
      </w:pPr>
      <w:r w:rsidRPr="00A72AEE">
        <w:t xml:space="preserve">Dado o sinal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>) abaixo,</w:t>
      </w:r>
    </w:p>
    <w:p w14:paraId="66F1F97A" w14:textId="77777777" w:rsidR="005D72C2" w:rsidRDefault="00000000">
      <w:pPr>
        <w:pStyle w:val="Standard"/>
      </w:pPr>
      <w:r>
        <w:rPr>
          <w:noProof/>
          <w:lang w:val="en-US"/>
        </w:rPr>
        <w:drawing>
          <wp:inline distT="0" distB="0" distL="0" distR="0" wp14:anchorId="20370B3C" wp14:editId="7AB6BC42">
            <wp:extent cx="4915440" cy="1531080"/>
            <wp:effectExtent l="0" t="0" r="0" b="0"/>
            <wp:docPr id="459398341" name="figura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440" cy="15310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BFCAE76" w14:textId="77777777" w:rsidR="005D72C2" w:rsidRPr="00A72AEE" w:rsidRDefault="00000000">
      <w:pPr>
        <w:pStyle w:val="Standard"/>
      </w:pPr>
      <w:r w:rsidRPr="00A72AEE">
        <w:t>esboce os sinais:</w:t>
      </w:r>
    </w:p>
    <w:p w14:paraId="57BDC958" w14:textId="77777777" w:rsidR="005D72C2" w:rsidRPr="00A72AEE" w:rsidRDefault="005D72C2">
      <w:pPr>
        <w:pStyle w:val="Standard"/>
      </w:pPr>
    </w:p>
    <w:p w14:paraId="26E22523" w14:textId="77777777" w:rsidR="005D72C2" w:rsidRDefault="00000000">
      <w:pPr>
        <w:pStyle w:val="Standard"/>
      </w:pPr>
      <w:r w:rsidRPr="00A72AEE">
        <w:t xml:space="preserve">(a) </w:t>
      </w:r>
      <w:r>
        <w:rPr>
          <w:lang w:val="en-US"/>
        </w:rPr>
        <w:object w:dxaOrig="820" w:dyaOrig="320" w14:anchorId="4F612A69">
          <v:shape id="Objeto43" o:spid="_x0000_i1063" type="#_x0000_t75" alt="Objeto OLE" style="width:41pt;height:16pt;visibility:visible;mso-wrap-style:square" o:ole="">
            <v:imagedata r:id="rId18" o:title="Objeto OLE"/>
          </v:shape>
          <o:OLEObject Type="Embed" ProgID="Unknown" ShapeID="Objeto43" DrawAspect="Content" ObjectID="_1848660134" r:id="rId68"/>
        </w:object>
      </w:r>
    </w:p>
    <w:p w14:paraId="4CB78655" w14:textId="77777777" w:rsidR="005D72C2" w:rsidRDefault="00000000">
      <w:pPr>
        <w:pStyle w:val="Standard"/>
      </w:pPr>
      <w:r w:rsidRPr="00A72AEE">
        <w:t xml:space="preserve">(b) </w:t>
      </w:r>
      <w:r>
        <w:rPr>
          <w:lang w:val="en-US"/>
        </w:rPr>
        <w:object w:dxaOrig="700" w:dyaOrig="480" w14:anchorId="5DA4D07D">
          <v:shape id="Objeto44" o:spid="_x0000_i1064" type="#_x0000_t75" alt="Objeto OLE" style="width:35pt;height:24pt;visibility:visible;mso-wrap-style:square" o:ole="">
            <v:imagedata r:id="rId20" o:title="Objeto OLE"/>
          </v:shape>
          <o:OLEObject Type="Embed" ProgID="Unknown" ShapeID="Objeto44" DrawAspect="Content" ObjectID="_1848660135" r:id="rId69"/>
        </w:object>
      </w:r>
    </w:p>
    <w:p w14:paraId="37A943D2" w14:textId="77777777" w:rsidR="005D72C2" w:rsidRDefault="00000000">
      <w:pPr>
        <w:pStyle w:val="Standard"/>
      </w:pPr>
      <w:r w:rsidRPr="00A72AEE">
        <w:t>(c)</w:t>
      </w:r>
      <w:r>
        <w:rPr>
          <w:lang w:val="en-US"/>
        </w:rPr>
        <w:object w:dxaOrig="940" w:dyaOrig="320" w14:anchorId="16DF3D27">
          <v:shape id="Objeto45" o:spid="_x0000_i1065" type="#_x0000_t75" alt="Objeto OLE" style="width:47pt;height:16pt;visibility:visible;mso-wrap-style:square" o:ole="">
            <v:imagedata r:id="rId22" o:title="Objeto OLE"/>
          </v:shape>
          <o:OLEObject Type="Embed" ProgID="Unknown" ShapeID="Objeto45" DrawAspect="Content" ObjectID="_1848660136" r:id="rId70"/>
        </w:object>
      </w:r>
    </w:p>
    <w:p w14:paraId="739B9A11" w14:textId="77777777" w:rsidR="005D72C2" w:rsidRDefault="00000000">
      <w:pPr>
        <w:pStyle w:val="Standard"/>
      </w:pPr>
      <w:r w:rsidRPr="00A72AEE">
        <w:t xml:space="preserve">(d) </w:t>
      </w:r>
      <w:r>
        <w:rPr>
          <w:lang w:val="en-US"/>
        </w:rPr>
        <w:object w:dxaOrig="820" w:dyaOrig="320" w14:anchorId="0D39D0AC">
          <v:shape id="Objeto46" o:spid="_x0000_i1066" type="#_x0000_t75" alt="Objeto OLE" style="width:41pt;height:16pt;visibility:visible;mso-wrap-style:square" o:ole="">
            <v:imagedata r:id="rId24" o:title="Objeto OLE"/>
          </v:shape>
          <o:OLEObject Type="Embed" ProgID="Unknown" ShapeID="Objeto46" DrawAspect="Content" ObjectID="_1848660137" r:id="rId71"/>
        </w:object>
      </w:r>
    </w:p>
    <w:p w14:paraId="337262A8" w14:textId="77777777" w:rsidR="005D72C2" w:rsidRDefault="005D72C2">
      <w:pPr>
        <w:pStyle w:val="Standard"/>
      </w:pPr>
    </w:p>
    <w:p w14:paraId="463F90D6" w14:textId="77777777" w:rsidR="005D72C2" w:rsidRPr="00A72AEE" w:rsidRDefault="005D72C2">
      <w:pPr>
        <w:pStyle w:val="Ttulo2"/>
        <w:rPr>
          <w:b/>
          <w:bCs/>
        </w:rPr>
      </w:pPr>
    </w:p>
    <w:p w14:paraId="0FA4385D" w14:textId="77777777" w:rsidR="005D72C2" w:rsidRPr="00A72AEE" w:rsidRDefault="005D72C2">
      <w:pPr>
        <w:pStyle w:val="Ttulo2"/>
        <w:rPr>
          <w:b/>
          <w:bCs/>
        </w:rPr>
      </w:pPr>
    </w:p>
    <w:p w14:paraId="2A12FA5D" w14:textId="77777777" w:rsidR="005D72C2" w:rsidRPr="00A72AEE" w:rsidRDefault="00000000">
      <w:pPr>
        <w:pStyle w:val="Ttulo2"/>
      </w:pPr>
      <w:r w:rsidRPr="00A72AEE">
        <w:rPr>
          <w:b/>
          <w:bCs/>
        </w:rPr>
        <w:t>Exercício 6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2.4-1</w:t>
      </w:r>
      <w:r w:rsidRPr="00A72AEE">
        <w:rPr>
          <w:b/>
          <w:bCs/>
        </w:rPr>
        <w:t>)</w:t>
      </w:r>
    </w:p>
    <w:p w14:paraId="351B8C91" w14:textId="77777777" w:rsidR="005D72C2" w:rsidRPr="00A72AEE" w:rsidRDefault="00000000">
      <w:pPr>
        <w:pStyle w:val="Standard"/>
      </w:pPr>
      <w:r w:rsidRPr="00A72AEE">
        <w:t>Simplifique as seguintes expressões:</w:t>
      </w:r>
    </w:p>
    <w:p w14:paraId="7CEC54CA" w14:textId="77777777" w:rsidR="005D72C2" w:rsidRDefault="00000000">
      <w:pPr>
        <w:pStyle w:val="Standard"/>
      </w:pPr>
      <w:r w:rsidRPr="00A72AEE">
        <w:t xml:space="preserve">(a) </w:t>
      </w:r>
      <w:r>
        <w:rPr>
          <w:lang w:val="en-US"/>
        </w:rPr>
        <w:object w:dxaOrig="1280" w:dyaOrig="680" w14:anchorId="7E06FF3E">
          <v:shape id="Objeto47" o:spid="_x0000_i1067" type="#_x0000_t75" alt="Objeto OLE" style="width:64pt;height:34pt;visibility:visible;mso-wrap-style:square" o:ole="">
            <v:imagedata r:id="rId26" o:title="Objeto OLE"/>
          </v:shape>
          <o:OLEObject Type="Embed" ProgID="Unknown" ShapeID="Objeto47" DrawAspect="Content" ObjectID="_1848660138" r:id="rId72"/>
        </w:object>
      </w:r>
    </w:p>
    <w:p w14:paraId="117DB97B" w14:textId="77777777" w:rsidR="005D72C2" w:rsidRDefault="00000000">
      <w:pPr>
        <w:pStyle w:val="Standard"/>
      </w:pPr>
      <w:r w:rsidRPr="00A72AEE">
        <w:t xml:space="preserve">(b) </w:t>
      </w:r>
      <w:r>
        <w:rPr>
          <w:lang w:val="en-US"/>
        </w:rPr>
        <w:object w:dxaOrig="1719" w:dyaOrig="760" w14:anchorId="6D7AE688">
          <v:shape id="Objeto48" o:spid="_x0000_i1068" type="#_x0000_t75" alt="Objeto OLE" style="width:86pt;height:38pt;visibility:visible;mso-wrap-style:square" o:ole="">
            <v:imagedata r:id="rId28" o:title="Objeto OLE"/>
          </v:shape>
          <o:OLEObject Type="Embed" ProgID="Unknown" ShapeID="Objeto48" DrawAspect="Content" ObjectID="_1848660139" r:id="rId73"/>
        </w:object>
      </w:r>
    </w:p>
    <w:p w14:paraId="1F414CF9" w14:textId="77777777" w:rsidR="005D72C2" w:rsidRDefault="00000000">
      <w:pPr>
        <w:pStyle w:val="Standard"/>
      </w:pPr>
      <w:r w:rsidRPr="00A72AEE">
        <w:t>(c)</w:t>
      </w:r>
      <w:r>
        <w:rPr>
          <w:lang w:val="en-US"/>
        </w:rPr>
        <w:object w:dxaOrig="2020" w:dyaOrig="480" w14:anchorId="1EEAD6BC">
          <v:shape id="Objeto49" o:spid="_x0000_i1069" type="#_x0000_t75" alt="Objeto OLE" style="width:101pt;height:24pt;visibility:visible;mso-wrap-style:square" o:ole="">
            <v:imagedata r:id="rId30" o:title="Objeto OLE"/>
          </v:shape>
          <o:OLEObject Type="Embed" ProgID="Unknown" ShapeID="Objeto49" DrawAspect="Content" ObjectID="_1848660140" r:id="rId74"/>
        </w:object>
      </w:r>
    </w:p>
    <w:p w14:paraId="2732A328" w14:textId="77777777" w:rsidR="005D72C2" w:rsidRDefault="00000000">
      <w:pPr>
        <w:pStyle w:val="Standard"/>
      </w:pPr>
      <w:r w:rsidRPr="00A72AEE">
        <w:t xml:space="preserve">(d) </w:t>
      </w:r>
      <w:r>
        <w:rPr>
          <w:lang w:val="en-US"/>
        </w:rPr>
        <w:object w:dxaOrig="2120" w:dyaOrig="1240" w14:anchorId="323CB05B">
          <v:shape id="Objeto50" o:spid="_x0000_i1070" type="#_x0000_t75" alt="Objeto OLE" style="width:106pt;height:62pt;visibility:visible;mso-wrap-style:square" o:ole="">
            <v:imagedata r:id="rId32" o:title="Objeto OLE"/>
          </v:shape>
          <o:OLEObject Type="Embed" ProgID="Unknown" ShapeID="Objeto50" DrawAspect="Content" ObjectID="_1848660141" r:id="rId75"/>
        </w:object>
      </w:r>
    </w:p>
    <w:p w14:paraId="5CA9FFEF" w14:textId="77777777" w:rsidR="005D72C2" w:rsidRDefault="00000000">
      <w:pPr>
        <w:pStyle w:val="Standard"/>
      </w:pPr>
      <w:r w:rsidRPr="00A72AEE">
        <w:t>(e)</w:t>
      </w:r>
      <w:r>
        <w:rPr>
          <w:lang w:val="en-US"/>
        </w:rPr>
        <w:object w:dxaOrig="2280" w:dyaOrig="720" w14:anchorId="5D466687">
          <v:shape id="Objeto51" o:spid="_x0000_i1071" type="#_x0000_t75" alt="Objeto OLE" style="width:114pt;height:36pt;visibility:visible;mso-wrap-style:square" o:ole="">
            <v:imagedata r:id="rId34" o:title="Objeto OLE"/>
          </v:shape>
          <o:OLEObject Type="Embed" ProgID="Unknown" ShapeID="Objeto51" DrawAspect="Content" ObjectID="_1848660142" r:id="rId76"/>
        </w:object>
      </w:r>
    </w:p>
    <w:p w14:paraId="00CC5BD4" w14:textId="77777777" w:rsidR="005D72C2" w:rsidRDefault="00000000">
      <w:pPr>
        <w:pStyle w:val="Standard"/>
      </w:pPr>
      <w:r w:rsidRPr="00A72AEE">
        <w:t>(f)</w:t>
      </w:r>
      <w:r>
        <w:rPr>
          <w:lang w:val="en-US"/>
        </w:rPr>
        <w:object w:dxaOrig="1600" w:dyaOrig="720" w14:anchorId="70D83037">
          <v:shape id="Objeto52" o:spid="_x0000_i1072" type="#_x0000_t75" alt="Objeto OLE" style="width:80pt;height:36pt;visibility:visible;mso-wrap-style:square" o:ole="">
            <v:imagedata r:id="rId36" o:title="Objeto OLE"/>
          </v:shape>
          <o:OLEObject Type="Embed" ProgID="Unknown" ShapeID="Objeto52" DrawAspect="Content" ObjectID="_1848660143" r:id="rId77"/>
        </w:object>
      </w:r>
    </w:p>
    <w:p w14:paraId="3AEB8BFD" w14:textId="77777777" w:rsidR="005D72C2" w:rsidRPr="00A72AEE" w:rsidRDefault="005D72C2">
      <w:pPr>
        <w:pStyle w:val="Standard"/>
      </w:pPr>
    </w:p>
    <w:p w14:paraId="796636AF" w14:textId="77777777" w:rsidR="005D72C2" w:rsidRPr="00A72AEE" w:rsidRDefault="005D72C2">
      <w:pPr>
        <w:pStyle w:val="Ttulo2"/>
        <w:rPr>
          <w:b/>
          <w:bCs/>
        </w:rPr>
      </w:pPr>
    </w:p>
    <w:p w14:paraId="614CD1B5" w14:textId="77777777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7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2.4-2</w:t>
      </w:r>
      <w:r w:rsidRPr="00A72AEE">
        <w:rPr>
          <w:b/>
          <w:bCs/>
        </w:rPr>
        <w:t>)</w:t>
      </w:r>
    </w:p>
    <w:p w14:paraId="5B15E997" w14:textId="77777777" w:rsidR="005D72C2" w:rsidRPr="00A72AEE" w:rsidRDefault="00000000">
      <w:pPr>
        <w:pStyle w:val="Standard"/>
      </w:pPr>
      <w:r w:rsidRPr="00A72AEE">
        <w:t>Calcule as seguintes integrais:</w:t>
      </w:r>
    </w:p>
    <w:p w14:paraId="72AF21B7" w14:textId="77777777" w:rsidR="005D72C2" w:rsidRDefault="00000000">
      <w:pPr>
        <w:pStyle w:val="Standard"/>
      </w:pPr>
      <w:r w:rsidRPr="00A72AEE">
        <w:t xml:space="preserve">(a) </w:t>
      </w:r>
      <w:r>
        <w:rPr>
          <w:lang w:val="en-US"/>
        </w:rPr>
        <w:object w:dxaOrig="1800" w:dyaOrig="520" w14:anchorId="30BEB2C1">
          <v:shape id="Objeto53" o:spid="_x0000_i1073" type="#_x0000_t75" alt="Objeto OLE" style="width:90pt;height:26pt;visibility:visible;mso-wrap-style:square" o:ole="">
            <v:imagedata r:id="rId38" o:title="Objeto OLE"/>
          </v:shape>
          <o:OLEObject Type="Embed" ProgID="Unknown" ShapeID="Objeto53" DrawAspect="Content" ObjectID="_1848660144" r:id="rId78"/>
        </w:object>
      </w:r>
    </w:p>
    <w:p w14:paraId="43AD5DD8" w14:textId="77777777" w:rsidR="005D72C2" w:rsidRDefault="00000000">
      <w:pPr>
        <w:pStyle w:val="Standard"/>
      </w:pPr>
      <w:r w:rsidRPr="00A72AEE">
        <w:t xml:space="preserve">(b) </w:t>
      </w:r>
      <w:r>
        <w:rPr>
          <w:lang w:val="en-US"/>
        </w:rPr>
        <w:object w:dxaOrig="1800" w:dyaOrig="520" w14:anchorId="1EDC6ADC">
          <v:shape id="Objeto54" o:spid="_x0000_i1074" type="#_x0000_t75" alt="Objeto OLE" style="width:90pt;height:26pt;visibility:visible;mso-wrap-style:square" o:ole="">
            <v:imagedata r:id="rId40" o:title="Objeto OLE"/>
          </v:shape>
          <o:OLEObject Type="Embed" ProgID="Unknown" ShapeID="Objeto54" DrawAspect="Content" ObjectID="_1848660145" r:id="rId79"/>
        </w:object>
      </w:r>
    </w:p>
    <w:p w14:paraId="6CF604C1" w14:textId="77777777" w:rsidR="005D72C2" w:rsidRDefault="00000000">
      <w:pPr>
        <w:pStyle w:val="Standard"/>
      </w:pPr>
      <w:r w:rsidRPr="00A72AEE">
        <w:t xml:space="preserve">(c) </w:t>
      </w:r>
      <w:r>
        <w:rPr>
          <w:lang w:val="en-US"/>
        </w:rPr>
        <w:object w:dxaOrig="1480" w:dyaOrig="520" w14:anchorId="08FC3E1C">
          <v:shape id="Objeto55" o:spid="_x0000_i1075" type="#_x0000_t75" alt="Objeto OLE" style="width:74pt;height:26pt;visibility:visible;mso-wrap-style:square" o:ole="">
            <v:imagedata r:id="rId42" o:title="Objeto OLE"/>
          </v:shape>
          <o:OLEObject Type="Embed" ProgID="Unknown" ShapeID="Objeto55" DrawAspect="Content" ObjectID="_1848660146" r:id="rId80"/>
        </w:object>
      </w:r>
    </w:p>
    <w:p w14:paraId="35213F6C" w14:textId="77777777" w:rsidR="005D72C2" w:rsidRDefault="00000000">
      <w:pPr>
        <w:pStyle w:val="Standard"/>
      </w:pPr>
      <w:r w:rsidRPr="00A72AEE">
        <w:t xml:space="preserve">(d) </w:t>
      </w:r>
      <w:r>
        <w:rPr>
          <w:lang w:val="en-US"/>
        </w:rPr>
        <w:object w:dxaOrig="1939" w:dyaOrig="520" w14:anchorId="4FE776E3">
          <v:shape id="Objeto56" o:spid="_x0000_i1076" type="#_x0000_t75" alt="Objeto OLE" style="width:97pt;height:26pt;visibility:visible;mso-wrap-style:square" o:ole="">
            <v:imagedata r:id="rId44" o:title="Objeto OLE"/>
          </v:shape>
          <o:OLEObject Type="Embed" ProgID="Unknown" ShapeID="Objeto56" DrawAspect="Content" ObjectID="_1848660147" r:id="rId81"/>
        </w:object>
      </w:r>
    </w:p>
    <w:p w14:paraId="578AEDDF" w14:textId="77777777" w:rsidR="005D72C2" w:rsidRDefault="00000000">
      <w:pPr>
        <w:pStyle w:val="Standard"/>
      </w:pPr>
      <w:r w:rsidRPr="00A72AEE">
        <w:t xml:space="preserve">(e) </w:t>
      </w:r>
      <w:r>
        <w:rPr>
          <w:lang w:val="en-US"/>
        </w:rPr>
        <w:object w:dxaOrig="1540" w:dyaOrig="520" w14:anchorId="7DC8BD93">
          <v:shape id="Objeto57" o:spid="_x0000_i1077" type="#_x0000_t75" alt="Objeto OLE" style="width:77pt;height:26pt;visibility:visible;mso-wrap-style:square" o:ole="">
            <v:imagedata r:id="rId46" o:title="Objeto OLE"/>
          </v:shape>
          <o:OLEObject Type="Embed" ProgID="Unknown" ShapeID="Objeto57" DrawAspect="Content" ObjectID="_1848660148" r:id="rId82"/>
        </w:object>
      </w:r>
    </w:p>
    <w:p w14:paraId="07D46379" w14:textId="77777777" w:rsidR="005D72C2" w:rsidRDefault="00000000">
      <w:pPr>
        <w:pStyle w:val="Standard"/>
      </w:pPr>
      <w:r w:rsidRPr="00A72AEE">
        <w:t xml:space="preserve">(f) </w:t>
      </w:r>
      <w:r>
        <w:rPr>
          <w:lang w:val="en-US"/>
        </w:rPr>
        <w:object w:dxaOrig="1900" w:dyaOrig="520" w14:anchorId="191DABD0">
          <v:shape id="Objeto58" o:spid="_x0000_i1078" type="#_x0000_t75" alt="Objeto OLE" style="width:95pt;height:26pt;visibility:visible;mso-wrap-style:square" o:ole="">
            <v:imagedata r:id="rId48" o:title="Objeto OLE"/>
          </v:shape>
          <o:OLEObject Type="Embed" ProgID="Unknown" ShapeID="Objeto58" DrawAspect="Content" ObjectID="_1848660149" r:id="rId83"/>
        </w:object>
      </w:r>
    </w:p>
    <w:p w14:paraId="79F8DC2A" w14:textId="77777777" w:rsidR="005D72C2" w:rsidRDefault="00000000">
      <w:pPr>
        <w:pStyle w:val="Standard"/>
      </w:pPr>
      <w:r w:rsidRPr="00A72AEE">
        <w:t xml:space="preserve">(g) </w:t>
      </w:r>
      <w:r>
        <w:rPr>
          <w:lang w:val="en-US"/>
        </w:rPr>
        <w:object w:dxaOrig="1980" w:dyaOrig="520" w14:anchorId="22550456">
          <v:shape id="Objeto59" o:spid="_x0000_i1079" type="#_x0000_t75" alt="Objeto OLE" style="width:99pt;height:26pt;visibility:visible;mso-wrap-style:square" o:ole="">
            <v:imagedata r:id="rId50" o:title="Objeto OLE"/>
          </v:shape>
          <o:OLEObject Type="Embed" ProgID="Unknown" ShapeID="Objeto59" DrawAspect="Content" ObjectID="_1848660150" r:id="rId84"/>
        </w:object>
      </w:r>
    </w:p>
    <w:p w14:paraId="5B2334D6" w14:textId="77777777" w:rsidR="005D72C2" w:rsidRDefault="00000000">
      <w:pPr>
        <w:pStyle w:val="Standard"/>
      </w:pPr>
      <w:r w:rsidRPr="00A72AEE">
        <w:t xml:space="preserve">(h) </w:t>
      </w:r>
      <w:r>
        <w:rPr>
          <w:lang w:val="en-US"/>
        </w:rPr>
        <w:object w:dxaOrig="2920" w:dyaOrig="620" w14:anchorId="32940C71">
          <v:shape id="Objeto60" o:spid="_x0000_i1080" type="#_x0000_t75" alt="Objeto OLE" style="width:146pt;height:31pt;visibility:visible;mso-wrap-style:square" o:ole="">
            <v:imagedata r:id="rId52" o:title="Objeto OLE"/>
          </v:shape>
          <o:OLEObject Type="Embed" ProgID="Unknown" ShapeID="Objeto60" DrawAspect="Content" ObjectID="_1848660151" r:id="rId85"/>
        </w:object>
      </w:r>
    </w:p>
    <w:p w14:paraId="70AEE010" w14:textId="77777777" w:rsidR="005D72C2" w:rsidRPr="00A72AEE" w:rsidRDefault="005D72C2">
      <w:pPr>
        <w:pStyle w:val="Ttulo2"/>
        <w:rPr>
          <w:b/>
          <w:bCs/>
        </w:rPr>
      </w:pPr>
    </w:p>
    <w:p w14:paraId="7FD6BC58" w14:textId="77777777" w:rsidR="005D72C2" w:rsidRPr="00A72AEE" w:rsidRDefault="005D72C2">
      <w:pPr>
        <w:pStyle w:val="Ttulo2"/>
        <w:rPr>
          <w:b/>
          <w:bCs/>
        </w:rPr>
      </w:pPr>
    </w:p>
    <w:p w14:paraId="6C0489F5" w14:textId="77777777" w:rsidR="005D72C2" w:rsidRPr="00A72AEE" w:rsidRDefault="005D72C2">
      <w:pPr>
        <w:pStyle w:val="Ttulo2"/>
        <w:rPr>
          <w:b/>
          <w:bCs/>
        </w:rPr>
      </w:pPr>
    </w:p>
    <w:p w14:paraId="052D5DF0" w14:textId="77777777" w:rsidR="005D72C2" w:rsidRPr="00A72AEE" w:rsidRDefault="005D72C2">
      <w:pPr>
        <w:pStyle w:val="Ttulo2"/>
        <w:rPr>
          <w:b/>
          <w:bCs/>
        </w:rPr>
      </w:pPr>
    </w:p>
    <w:p w14:paraId="38798340" w14:textId="77777777" w:rsidR="005D72C2" w:rsidRPr="00A72AEE" w:rsidRDefault="00000000">
      <w:pPr>
        <w:pStyle w:val="Ttulo2"/>
      </w:pPr>
      <w:r w:rsidRPr="00A72AEE">
        <w:rPr>
          <w:b/>
          <w:bCs/>
        </w:rPr>
        <w:t>Exercício 8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Ex.2.5-2 e 2.5-3</w:t>
      </w:r>
      <w:r w:rsidRPr="00A72AEE">
        <w:rPr>
          <w:b/>
          <w:bCs/>
        </w:rPr>
        <w:t>)</w:t>
      </w:r>
    </w:p>
    <w:p w14:paraId="28ACF788" w14:textId="77777777" w:rsidR="005D72C2" w:rsidRDefault="00000000">
      <w:pPr>
        <w:pStyle w:val="Standard"/>
        <w:jc w:val="both"/>
      </w:pPr>
      <w:r w:rsidRPr="00A72AEE">
        <w:t xml:space="preserve">Para os sinais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 </w:t>
      </w:r>
      <w:r w:rsidRPr="00A72AEE">
        <w:rPr>
          <w:i/>
          <w:iCs/>
        </w:rPr>
        <w:t>x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abaixo ache o componente de </w:t>
      </w:r>
      <w:r w:rsidRPr="00A72AEE">
        <w:rPr>
          <w:i/>
          <w:iCs/>
        </w:rPr>
        <w:t>x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em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), ou seja, ache o valor ótimo de </w:t>
      </w:r>
      <w:r w:rsidRPr="00A72AEE">
        <w:rPr>
          <w:i/>
          <w:iCs/>
        </w:rPr>
        <w:t xml:space="preserve">c </w:t>
      </w:r>
      <w:r w:rsidRPr="00A72AEE">
        <w:t xml:space="preserve">na aproximação </w:t>
      </w:r>
      <w:r>
        <w:rPr>
          <w:lang w:val="en-US"/>
        </w:rPr>
        <w:object w:dxaOrig="1180" w:dyaOrig="320" w14:anchorId="74AE238A">
          <v:shape id="Objeto61" o:spid="_x0000_i1081" type="#_x0000_t75" alt="Objeto OLE" style="width:59pt;height:16pt;visibility:visible;mso-wrap-style:square" o:ole="">
            <v:imagedata r:id="rId54" o:title="Objeto OLE"/>
          </v:shape>
          <o:OLEObject Type="Embed" ProgID="Unknown" ShapeID="Objeto61" DrawAspect="Content" ObjectID="_1848660152" r:id="rId86"/>
        </w:object>
      </w:r>
      <w:r w:rsidRPr="00A72AEE">
        <w:t>tal que a energia do erro é minimizada. Qual é a energia do erro?</w:t>
      </w:r>
    </w:p>
    <w:p w14:paraId="0EA0E89D" w14:textId="77777777" w:rsidR="005D72C2" w:rsidRDefault="00000000">
      <w:pPr>
        <w:pStyle w:val="Standard"/>
        <w:jc w:val="both"/>
      </w:pPr>
      <w:r w:rsidRPr="00A72AEE">
        <w:t xml:space="preserve">Ache agora o componente de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em </w:t>
      </w:r>
      <w:r w:rsidRPr="00A72AEE">
        <w:rPr>
          <w:i/>
          <w:iCs/>
        </w:rPr>
        <w:t>x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e calcule a energia do erro na aproximação </w:t>
      </w:r>
      <w:r>
        <w:rPr>
          <w:lang w:val="en-US"/>
        </w:rPr>
        <w:object w:dxaOrig="1180" w:dyaOrig="320" w14:anchorId="579652D4">
          <v:shape id="Objeto62" o:spid="_x0000_i1082" type="#_x0000_t75" alt="Objeto OLE" style="width:59pt;height:16pt;visibility:visible;mso-wrap-style:square" o:ole="">
            <v:imagedata r:id="rId56" o:title="Objeto OLE"/>
          </v:shape>
          <o:OLEObject Type="Embed" ProgID="Unknown" ShapeID="Objeto62" DrawAspect="Content" ObjectID="_1848660153" r:id="rId87"/>
        </w:object>
      </w:r>
      <w:r w:rsidRPr="00A72AEE">
        <w:t>.</w:t>
      </w:r>
    </w:p>
    <w:p w14:paraId="4E087818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3CF465DC" wp14:editId="06F47068">
            <wp:extent cx="3763800" cy="1133640"/>
            <wp:effectExtent l="0" t="0" r="0" b="9360"/>
            <wp:docPr id="849811489" name="figura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800" cy="11336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F41F3D" w14:textId="77777777" w:rsidR="005D72C2" w:rsidRDefault="005D72C2">
      <w:pPr>
        <w:pStyle w:val="Ttulo2"/>
        <w:rPr>
          <w:b/>
          <w:bCs/>
          <w:lang w:val="en-US"/>
        </w:rPr>
      </w:pPr>
    </w:p>
    <w:p w14:paraId="715F3DED" w14:textId="77777777" w:rsidR="005D72C2" w:rsidRDefault="005D72C2">
      <w:pPr>
        <w:pStyle w:val="Ttulo2"/>
        <w:rPr>
          <w:b/>
          <w:bCs/>
          <w:lang w:val="en-US"/>
        </w:rPr>
      </w:pPr>
    </w:p>
    <w:p w14:paraId="6DD793F9" w14:textId="77777777" w:rsidR="005D72C2" w:rsidRDefault="005D72C2">
      <w:pPr>
        <w:pStyle w:val="Ttulo2"/>
        <w:rPr>
          <w:b/>
          <w:bCs/>
          <w:lang w:val="en-US"/>
        </w:rPr>
      </w:pPr>
    </w:p>
    <w:p w14:paraId="0254A070" w14:textId="77777777" w:rsidR="005D72C2" w:rsidRDefault="005D72C2">
      <w:pPr>
        <w:pStyle w:val="Ttulo2"/>
        <w:rPr>
          <w:b/>
          <w:bCs/>
          <w:lang w:val="en-US"/>
        </w:rPr>
      </w:pPr>
    </w:p>
    <w:p w14:paraId="039B883D" w14:textId="77777777" w:rsidR="005D72C2" w:rsidRDefault="005D72C2">
      <w:pPr>
        <w:pStyle w:val="Ttulo2"/>
        <w:rPr>
          <w:b/>
          <w:bCs/>
          <w:lang w:val="en-US"/>
        </w:rPr>
      </w:pPr>
    </w:p>
    <w:p w14:paraId="00C62B56" w14:textId="77777777" w:rsidR="005D72C2" w:rsidRDefault="005D72C2">
      <w:pPr>
        <w:pStyle w:val="Ttulo2"/>
        <w:rPr>
          <w:b/>
          <w:bCs/>
          <w:lang w:val="en-US"/>
        </w:rPr>
      </w:pPr>
    </w:p>
    <w:p w14:paraId="4D793BED" w14:textId="77777777" w:rsidR="005D72C2" w:rsidRDefault="005D72C2">
      <w:pPr>
        <w:pStyle w:val="Ttulo2"/>
        <w:rPr>
          <w:b/>
          <w:bCs/>
          <w:lang w:val="en-US"/>
        </w:rPr>
      </w:pPr>
    </w:p>
    <w:p w14:paraId="3EFCDECD" w14:textId="77777777" w:rsidR="005D72C2" w:rsidRDefault="005D72C2">
      <w:pPr>
        <w:pStyle w:val="Ttulo2"/>
        <w:rPr>
          <w:b/>
          <w:bCs/>
          <w:lang w:val="en-US"/>
        </w:rPr>
      </w:pPr>
    </w:p>
    <w:p w14:paraId="05FC2582" w14:textId="77777777" w:rsidR="005D72C2" w:rsidRDefault="005D72C2">
      <w:pPr>
        <w:pStyle w:val="Ttulo2"/>
        <w:rPr>
          <w:b/>
          <w:bCs/>
          <w:lang w:val="en-US"/>
        </w:rPr>
      </w:pPr>
    </w:p>
    <w:p w14:paraId="3537A732" w14:textId="77777777" w:rsidR="005D72C2" w:rsidRDefault="005D72C2">
      <w:pPr>
        <w:pStyle w:val="Ttulo2"/>
        <w:rPr>
          <w:b/>
          <w:bCs/>
          <w:lang w:val="en-US"/>
        </w:rPr>
      </w:pPr>
    </w:p>
    <w:p w14:paraId="33160122" w14:textId="77777777" w:rsidR="005D72C2" w:rsidRDefault="005D72C2">
      <w:pPr>
        <w:pStyle w:val="Ttulo2"/>
        <w:rPr>
          <w:b/>
          <w:bCs/>
          <w:lang w:val="en-US"/>
        </w:rPr>
      </w:pPr>
    </w:p>
    <w:p w14:paraId="6E363244" w14:textId="77777777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9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2.6-1</w:t>
      </w:r>
      <w:r w:rsidRPr="00A72AEE">
        <w:rPr>
          <w:b/>
          <w:bCs/>
        </w:rPr>
        <w:t>)</w:t>
      </w:r>
    </w:p>
    <w:p w14:paraId="30334E65" w14:textId="77777777" w:rsidR="005D72C2" w:rsidRDefault="00000000">
      <w:pPr>
        <w:pStyle w:val="Standard"/>
        <w:jc w:val="both"/>
      </w:pPr>
      <w:r w:rsidRPr="00A72AEE">
        <w:t xml:space="preserve">Ache o coeficiente de correlação </w:t>
      </w:r>
      <w:proofErr w:type="spellStart"/>
      <w:r w:rsidRPr="00A72AEE">
        <w:rPr>
          <w:i/>
          <w:iCs/>
        </w:rPr>
        <w:t>c</w:t>
      </w:r>
      <w:r w:rsidRPr="00A72AEE">
        <w:rPr>
          <w:i/>
          <w:iCs/>
          <w:vertAlign w:val="subscript"/>
        </w:rPr>
        <w:t>n</w:t>
      </w:r>
      <w:proofErr w:type="spellEnd"/>
      <w:r w:rsidRPr="00A72AEE">
        <w:rPr>
          <w:iCs/>
        </w:rPr>
        <w:t xml:space="preserve"> do sinal </w:t>
      </w:r>
      <w:r w:rsidRPr="00A72AEE">
        <w:rPr>
          <w:i/>
        </w:rPr>
        <w:t>x</w:t>
      </w:r>
      <w:r w:rsidRPr="00A72AEE">
        <w:rPr>
          <w:iCs/>
        </w:rPr>
        <w:t>(</w:t>
      </w:r>
      <w:r w:rsidRPr="00A72AEE">
        <w:rPr>
          <w:i/>
        </w:rPr>
        <w:t>t</w:t>
      </w:r>
      <w:r w:rsidRPr="00A72AEE">
        <w:rPr>
          <w:iCs/>
        </w:rPr>
        <w:t xml:space="preserve">) com cada um dos pulsos </w:t>
      </w:r>
      <w:proofErr w:type="spellStart"/>
      <w:r w:rsidRPr="00A72AEE">
        <w:rPr>
          <w:i/>
        </w:rPr>
        <w:t>g</w:t>
      </w:r>
      <w:r w:rsidRPr="00A72AEE">
        <w:rPr>
          <w:i/>
          <w:vertAlign w:val="subscript"/>
        </w:rPr>
        <w:t>n</w:t>
      </w:r>
      <w:proofErr w:type="spellEnd"/>
      <w:r w:rsidRPr="00A72AEE">
        <w:t>(</w:t>
      </w:r>
      <w:r w:rsidRPr="00A72AEE">
        <w:rPr>
          <w:i/>
          <w:iCs/>
        </w:rPr>
        <w:t>t</w:t>
      </w:r>
      <w:r w:rsidRPr="00A72AEE">
        <w:t>) abaixo.</w:t>
      </w:r>
    </w:p>
    <w:p w14:paraId="3B533D8D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6A890432" wp14:editId="2572D7C5">
            <wp:extent cx="2628360" cy="1116360"/>
            <wp:effectExtent l="0" t="0" r="540" b="7590"/>
            <wp:docPr id="1741376367" name="figura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360" cy="111636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36D214B" w14:textId="77777777" w:rsidR="005D72C2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54" behindDoc="0" locked="0" layoutInCell="1" allowOverlap="1" wp14:anchorId="41CC5FBB" wp14:editId="5881677E">
            <wp:simplePos x="0" y="0"/>
            <wp:positionH relativeFrom="column">
              <wp:posOffset>2743199</wp:posOffset>
            </wp:positionH>
            <wp:positionV relativeFrom="paragraph">
              <wp:posOffset>37440</wp:posOffset>
            </wp:positionV>
            <wp:extent cx="2637719" cy="1151280"/>
            <wp:effectExtent l="0" t="0" r="0" b="0"/>
            <wp:wrapNone/>
            <wp:docPr id="1618025980" name="figura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719" cy="11512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76C2F73" wp14:editId="0C655773">
            <wp:extent cx="2631960" cy="1156320"/>
            <wp:effectExtent l="0" t="0" r="0" b="5730"/>
            <wp:docPr id="916160128" name="figura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1960" cy="115632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A2F046" w14:textId="77777777" w:rsidR="005D72C2" w:rsidRDefault="00000000">
      <w:pPr>
        <w:pStyle w:val="Standard"/>
      </w:pPr>
      <w:r>
        <w:rPr>
          <w:noProof/>
        </w:rPr>
        <w:drawing>
          <wp:inline distT="0" distB="0" distL="0" distR="0" wp14:anchorId="26D8963E" wp14:editId="5E089C97">
            <wp:extent cx="2634119" cy="1152000"/>
            <wp:effectExtent l="0" t="0" r="0" b="0"/>
            <wp:docPr id="595932234" name="figura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4119" cy="11520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C456B" wp14:editId="53AFD750">
            <wp:extent cx="2621880" cy="1146960"/>
            <wp:effectExtent l="0" t="0" r="7020" b="0"/>
            <wp:docPr id="1579839743" name="figura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880" cy="114696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E85F7B" w14:textId="77777777" w:rsidR="005D72C2" w:rsidRDefault="005D72C2">
      <w:pPr>
        <w:pStyle w:val="Ttulo2"/>
        <w:rPr>
          <w:b/>
          <w:bCs/>
          <w:lang w:val="en-US"/>
        </w:rPr>
      </w:pPr>
    </w:p>
    <w:p w14:paraId="2AA3D869" w14:textId="77777777" w:rsidR="005D72C2" w:rsidRDefault="005D72C2">
      <w:pPr>
        <w:pStyle w:val="Ttulo2"/>
        <w:rPr>
          <w:b/>
          <w:bCs/>
          <w:lang w:val="en-US"/>
        </w:rPr>
      </w:pPr>
    </w:p>
    <w:p w14:paraId="6AB20F1B" w14:textId="77777777" w:rsidR="005D72C2" w:rsidRDefault="005D72C2">
      <w:pPr>
        <w:pStyle w:val="Ttulo2"/>
        <w:rPr>
          <w:b/>
          <w:bCs/>
          <w:lang w:val="en-US"/>
        </w:rPr>
      </w:pPr>
    </w:p>
    <w:p w14:paraId="4BFA6C47" w14:textId="77777777" w:rsidR="005D72C2" w:rsidRDefault="005D72C2">
      <w:pPr>
        <w:pStyle w:val="Ttulo2"/>
        <w:rPr>
          <w:b/>
          <w:bCs/>
          <w:lang w:val="en-US"/>
        </w:rPr>
      </w:pPr>
    </w:p>
    <w:p w14:paraId="6118C817" w14:textId="77777777" w:rsidR="005D72C2" w:rsidRDefault="005D72C2">
      <w:pPr>
        <w:pStyle w:val="Ttulo2"/>
        <w:rPr>
          <w:b/>
          <w:bCs/>
          <w:lang w:val="en-US"/>
        </w:rPr>
      </w:pPr>
    </w:p>
    <w:p w14:paraId="0EC11491" w14:textId="77777777" w:rsidR="005D72C2" w:rsidRDefault="005D72C2">
      <w:pPr>
        <w:pStyle w:val="Ttulo2"/>
        <w:rPr>
          <w:b/>
          <w:bCs/>
          <w:lang w:val="en-US"/>
        </w:rPr>
      </w:pPr>
    </w:p>
    <w:p w14:paraId="203EBBF8" w14:textId="77777777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10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2.8-1</w:t>
      </w:r>
      <w:r w:rsidRPr="00A72AEE">
        <w:rPr>
          <w:b/>
          <w:bCs/>
        </w:rPr>
        <w:t>)</w:t>
      </w:r>
    </w:p>
    <w:p w14:paraId="21BDE2E6" w14:textId="77777777" w:rsidR="005D72C2" w:rsidRDefault="00000000">
      <w:pPr>
        <w:pStyle w:val="Standard"/>
      </w:pPr>
      <w:r w:rsidRPr="00A72AEE">
        <w:t xml:space="preserve">Esboce o sinal </w:t>
      </w:r>
      <w:r>
        <w:rPr>
          <w:lang w:val="en-US"/>
        </w:rPr>
        <w:object w:dxaOrig="880" w:dyaOrig="360" w14:anchorId="1BE3EFCE">
          <v:shape id="Objeto63" o:spid="_x0000_i1083" type="#_x0000_t75" alt="Objeto OLE" style="width:44pt;height:18pt;visibility:visible;mso-wrap-style:square" o:ole="">
            <v:imagedata r:id="rId93" o:title="Objeto OLE"/>
          </v:shape>
          <o:OLEObject Type="Embed" ProgID="Unknown" ShapeID="Objeto63" DrawAspect="Content" ObjectID="_1848660154" r:id="rId94"/>
        </w:object>
      </w:r>
      <w:r w:rsidRPr="00A72AEE">
        <w:t xml:space="preserve">e ache a série trigonométrica de Fourier para representar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no intervalo </w:t>
      </w:r>
      <w:r>
        <w:rPr>
          <w:lang w:val="en-US"/>
        </w:rPr>
        <w:object w:dxaOrig="680" w:dyaOrig="320" w14:anchorId="12738037">
          <v:shape id="Objeto64" o:spid="_x0000_i1084" type="#_x0000_t75" alt="Objeto OLE" style="width:34pt;height:16pt;visibility:visible;mso-wrap-style:square" o:ole="">
            <v:imagedata r:id="rId95" o:title="Objeto OLE"/>
          </v:shape>
          <o:OLEObject Type="Embed" ProgID="Unknown" ShapeID="Objeto64" DrawAspect="Content" ObjectID="_1848660155" r:id="rId96"/>
        </w:object>
      </w:r>
      <w:r w:rsidRPr="00A72AEE">
        <w:t xml:space="preserve">. Verifique o teorema de </w:t>
      </w:r>
      <w:proofErr w:type="spellStart"/>
      <w:r w:rsidRPr="00A72AEE">
        <w:t>Parseval</w:t>
      </w:r>
      <w:proofErr w:type="spellEnd"/>
      <w:r w:rsidRPr="00A72AEE">
        <w:t xml:space="preserve"> sabendo que </w:t>
      </w:r>
      <w:r>
        <w:rPr>
          <w:lang w:val="en-US"/>
        </w:rPr>
        <w:object w:dxaOrig="1219" w:dyaOrig="700" w14:anchorId="740A714E">
          <v:shape id="Objeto65" o:spid="_x0000_i1085" type="#_x0000_t75" alt="Objeto OLE" style="width:61pt;height:35pt;visibility:visible;mso-wrap-style:square" o:ole="">
            <v:imagedata r:id="rId97" o:title="Objeto OLE"/>
          </v:shape>
          <o:OLEObject Type="Embed" ProgID="Unknown" ShapeID="Objeto65" DrawAspect="Content" ObjectID="_1848660156" r:id="rId98"/>
        </w:object>
      </w:r>
      <w:r w:rsidRPr="00A72AEE">
        <w:t>.</w:t>
      </w:r>
    </w:p>
    <w:p w14:paraId="0CB6682D" w14:textId="77777777" w:rsidR="005D72C2" w:rsidRPr="00A72AEE" w:rsidRDefault="005D72C2">
      <w:pPr>
        <w:pStyle w:val="Standard"/>
      </w:pPr>
    </w:p>
    <w:p w14:paraId="4CC738EC" w14:textId="77777777" w:rsidR="005D72C2" w:rsidRPr="00A72AEE" w:rsidRDefault="005D72C2">
      <w:pPr>
        <w:pStyle w:val="Ttulo2"/>
        <w:rPr>
          <w:b/>
          <w:bCs/>
        </w:rPr>
      </w:pPr>
    </w:p>
    <w:p w14:paraId="11DFA6E1" w14:textId="77777777" w:rsidR="005D72C2" w:rsidRPr="00A72AEE" w:rsidRDefault="005D72C2">
      <w:pPr>
        <w:pStyle w:val="Ttulo2"/>
        <w:rPr>
          <w:b/>
          <w:bCs/>
        </w:rPr>
      </w:pPr>
    </w:p>
    <w:p w14:paraId="4C11C3DA" w14:textId="77777777" w:rsidR="005D72C2" w:rsidRPr="00A72AEE" w:rsidRDefault="005D72C2">
      <w:pPr>
        <w:pStyle w:val="Ttulo2"/>
        <w:rPr>
          <w:b/>
          <w:bCs/>
        </w:rPr>
      </w:pPr>
    </w:p>
    <w:p w14:paraId="60937249" w14:textId="77777777" w:rsidR="005D72C2" w:rsidRPr="00A72AEE" w:rsidRDefault="005D72C2">
      <w:pPr>
        <w:pStyle w:val="Ttulo2"/>
        <w:rPr>
          <w:b/>
          <w:bCs/>
        </w:rPr>
      </w:pPr>
    </w:p>
    <w:p w14:paraId="13945089" w14:textId="77777777" w:rsidR="005D72C2" w:rsidRPr="00A72AEE" w:rsidRDefault="005D72C2">
      <w:pPr>
        <w:pStyle w:val="Ttulo2"/>
        <w:rPr>
          <w:b/>
          <w:bCs/>
        </w:rPr>
      </w:pPr>
    </w:p>
    <w:p w14:paraId="3BE24E78" w14:textId="77777777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11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2.8-2</w:t>
      </w:r>
      <w:r w:rsidRPr="00A72AEE">
        <w:rPr>
          <w:b/>
          <w:bCs/>
        </w:rPr>
        <w:t>)</w:t>
      </w:r>
    </w:p>
    <w:p w14:paraId="73E91BFF" w14:textId="77777777" w:rsidR="005D72C2" w:rsidRDefault="00000000">
      <w:pPr>
        <w:pStyle w:val="Standard"/>
      </w:pPr>
      <w:r w:rsidRPr="00A72AEE">
        <w:t xml:space="preserve">Esboce o sinal </w:t>
      </w:r>
      <w:r>
        <w:rPr>
          <w:lang w:val="en-US"/>
        </w:rPr>
        <w:object w:dxaOrig="800" w:dyaOrig="320" w14:anchorId="4FA9A76F">
          <v:shape id="Objeto66" o:spid="_x0000_i1086" type="#_x0000_t75" alt="Objeto OLE" style="width:40pt;height:16pt;visibility:visible;mso-wrap-style:square" o:ole="">
            <v:imagedata r:id="rId99" o:title="Objeto OLE"/>
          </v:shape>
          <o:OLEObject Type="Embed" ProgID="Unknown" ShapeID="Objeto66" DrawAspect="Content" ObjectID="_1848660157" r:id="rId100"/>
        </w:object>
      </w:r>
      <w:r w:rsidRPr="00A72AEE">
        <w:t xml:space="preserve">e ache a série trigonométrica de Fourier para representar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 xml:space="preserve">) no intervalo </w:t>
      </w:r>
      <w:r>
        <w:rPr>
          <w:lang w:val="en-US"/>
        </w:rPr>
        <w:object w:dxaOrig="820" w:dyaOrig="320" w14:anchorId="3A892EF5">
          <v:shape id="Objeto67" o:spid="_x0000_i1087" type="#_x0000_t75" alt="Objeto OLE" style="width:41pt;height:16pt;visibility:visible;mso-wrap-style:square" o:ole="">
            <v:imagedata r:id="rId101" o:title="Objeto OLE"/>
          </v:shape>
          <o:OLEObject Type="Embed" ProgID="Unknown" ShapeID="Objeto67" DrawAspect="Content" ObjectID="_1848660158" r:id="rId102"/>
        </w:object>
      </w:r>
      <w:r w:rsidRPr="00A72AEE">
        <w:t xml:space="preserve">. Verifique o teorema de </w:t>
      </w:r>
      <w:proofErr w:type="spellStart"/>
      <w:r w:rsidRPr="00A72AEE">
        <w:t>Parseval</w:t>
      </w:r>
      <w:proofErr w:type="spellEnd"/>
      <w:r w:rsidRPr="00A72AEE">
        <w:t xml:space="preserve"> sabendo que </w:t>
      </w:r>
      <w:r>
        <w:rPr>
          <w:lang w:val="en-US"/>
        </w:rPr>
        <w:object w:dxaOrig="1180" w:dyaOrig="700" w14:anchorId="3BDB3A7B">
          <v:shape id="Objeto68" o:spid="_x0000_i1088" type="#_x0000_t75" alt="Objeto OLE" style="width:59pt;height:35pt;visibility:visible;mso-wrap-style:square" o:ole="">
            <v:imagedata r:id="rId103" o:title="Objeto OLE"/>
          </v:shape>
          <o:OLEObject Type="Embed" ProgID="Unknown" ShapeID="Objeto68" DrawAspect="Content" ObjectID="_1848660159" r:id="rId104"/>
        </w:object>
      </w:r>
      <w:r w:rsidRPr="00A72AEE">
        <w:t>.</w:t>
      </w:r>
    </w:p>
    <w:p w14:paraId="50E3EDA3" w14:textId="77777777" w:rsidR="005D72C2" w:rsidRPr="00A72AEE" w:rsidRDefault="005D72C2">
      <w:pPr>
        <w:pStyle w:val="Ttulo2"/>
        <w:rPr>
          <w:b/>
          <w:bCs/>
        </w:rPr>
      </w:pPr>
    </w:p>
    <w:p w14:paraId="5320648C" w14:textId="77777777" w:rsidR="005D72C2" w:rsidRPr="00A72AEE" w:rsidRDefault="00000000">
      <w:pPr>
        <w:pStyle w:val="Ttulo2"/>
        <w:pageBreakBefore/>
        <w:rPr>
          <w:b/>
          <w:bCs/>
        </w:rPr>
      </w:pPr>
      <w:r w:rsidRPr="00A72AEE">
        <w:rPr>
          <w:b/>
          <w:bCs/>
        </w:rPr>
        <w:lastRenderedPageBreak/>
        <w:t>Exercício 12</w:t>
      </w:r>
    </w:p>
    <w:p w14:paraId="1CBE4300" w14:textId="77777777" w:rsidR="005D72C2" w:rsidRPr="00A72AEE" w:rsidRDefault="00000000">
      <w:pPr>
        <w:pStyle w:val="Standard"/>
        <w:rPr>
          <w:rFonts w:eastAsia="Arial" w:cs="Arial"/>
          <w:sz w:val="21"/>
          <w:szCs w:val="21"/>
        </w:rPr>
      </w:pPr>
      <w:r w:rsidRPr="00A72AEE">
        <w:rPr>
          <w:rFonts w:eastAsia="Arial" w:cs="Arial"/>
          <w:sz w:val="21"/>
          <w:szCs w:val="21"/>
        </w:rPr>
        <w:t xml:space="preserve">Esboce o espectro de </w:t>
      </w:r>
      <w:proofErr w:type="spellStart"/>
      <w:r w:rsidRPr="00A72AEE">
        <w:rPr>
          <w:rFonts w:eastAsia="Arial" w:cs="Arial"/>
          <w:sz w:val="21"/>
          <w:szCs w:val="21"/>
        </w:rPr>
        <w:t>freqüência</w:t>
      </w:r>
      <w:proofErr w:type="spellEnd"/>
      <w:r w:rsidRPr="00A72AEE">
        <w:rPr>
          <w:rFonts w:eastAsia="Arial" w:cs="Arial"/>
          <w:sz w:val="21"/>
          <w:szCs w:val="21"/>
        </w:rPr>
        <w:t xml:space="preserve"> para os sinais abaixo:</w:t>
      </w:r>
    </w:p>
    <w:p w14:paraId="4A1D1F4E" w14:textId="77777777" w:rsidR="005D72C2" w:rsidRDefault="00000000">
      <w:pPr>
        <w:pStyle w:val="Standard"/>
        <w:autoSpaceDE w:val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(a) </w:t>
      </w:r>
      <w:r>
        <w:rPr>
          <w:rFonts w:ascii="Courier New" w:eastAsia="Courier New" w:hAnsi="Courier New" w:cs="Courier New"/>
          <w:sz w:val="21"/>
          <w:szCs w:val="21"/>
        </w:rPr>
        <w:t>x(t)=7+12.cos(2.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.15k.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r>
        <w:rPr>
          <w:rFonts w:ascii="Courier New" w:eastAsia="Courier New" w:hAnsi="Courier New" w:cs="Courier New"/>
          <w:sz w:val="21"/>
          <w:szCs w:val="21"/>
        </w:rPr>
        <w:t>)+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5.cos(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.35k.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+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5A46D80A" w14:textId="77777777" w:rsidR="005D72C2" w:rsidRDefault="00000000">
      <w:pPr>
        <w:pStyle w:val="Standard"/>
        <w:autoSpaceDE w:val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(b) </w:t>
      </w:r>
      <w:r>
        <w:rPr>
          <w:rFonts w:ascii="Courier New" w:eastAsia="Courier New" w:hAnsi="Courier New" w:cs="Courier New"/>
          <w:sz w:val="21"/>
          <w:szCs w:val="21"/>
        </w:rPr>
        <w:t>x(t)=5+13.cos(2.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.2,5k.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r>
        <w:rPr>
          <w:rFonts w:ascii="Courier New" w:eastAsia="Courier New" w:hAnsi="Courier New" w:cs="Courier New"/>
          <w:sz w:val="21"/>
          <w:szCs w:val="21"/>
        </w:rPr>
        <w:t>+</w:t>
      </w:r>
      <w:r>
        <w:rPr>
          <w:rFonts w:ascii="Symbol" w:eastAsia="Symbol" w:hAnsi="Symbol" w:cs="Symbol"/>
          <w:sz w:val="14"/>
          <w:szCs w:val="14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/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)+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8.sen(2.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.8k.</w:t>
      </w:r>
      <w:proofErr w:type="gramStart"/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r>
        <w:rPr>
          <w:rFonts w:ascii="Courier New" w:eastAsia="Courier New" w:hAnsi="Courier New" w:cs="Courier New"/>
          <w:sz w:val="21"/>
          <w:szCs w:val="21"/>
        </w:rPr>
        <w:t>)+6.cos(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.12k.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+</w:t>
      </w:r>
      <w:r>
        <w:rPr>
          <w:rFonts w:ascii="Symbol" w:eastAsia="Symbol" w:hAnsi="Symbol" w:cs="Symbol"/>
          <w:sz w:val="21"/>
          <w:szCs w:val="21"/>
        </w:rPr>
        <w:t>p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ADAD644" w14:textId="77777777" w:rsidR="005D72C2" w:rsidRPr="00A72AEE" w:rsidRDefault="00000000">
      <w:pPr>
        <w:pStyle w:val="Standard"/>
        <w:autoSpaceDE w:val="0"/>
        <w:rPr>
          <w:rFonts w:ascii="Arial" w:eastAsia="Arial" w:hAnsi="Arial" w:cs="Arial"/>
          <w:sz w:val="20"/>
          <w:lang w:val="en-US"/>
        </w:rPr>
      </w:pPr>
      <w:r w:rsidRPr="00A72AEE">
        <w:rPr>
          <w:rFonts w:ascii="Arial" w:eastAsia="Arial" w:hAnsi="Arial" w:cs="Arial"/>
          <w:b/>
          <w:bCs/>
          <w:sz w:val="21"/>
          <w:szCs w:val="21"/>
          <w:lang w:val="en-US"/>
        </w:rPr>
        <w:t xml:space="preserve">(c) 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x(t)=3.cos(2.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.100.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)+2.sen(2.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.200.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</w:t>
      </w:r>
      <w:proofErr w:type="gramStart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1.sen(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2.</w:t>
      </w:r>
      <w:proofErr w:type="gramStart"/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.300.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</w:t>
      </w:r>
    </w:p>
    <w:p w14:paraId="685AD85A" w14:textId="77777777" w:rsidR="005D72C2" w:rsidRPr="00A72AEE" w:rsidRDefault="00000000">
      <w:pPr>
        <w:pStyle w:val="Standard"/>
        <w:autoSpaceDE w:val="0"/>
        <w:rPr>
          <w:rFonts w:ascii="Arial" w:eastAsia="Arial" w:hAnsi="Arial" w:cs="Arial"/>
          <w:sz w:val="20"/>
          <w:lang w:val="en-US"/>
        </w:rPr>
      </w:pPr>
      <w:r w:rsidRPr="00A72AEE">
        <w:rPr>
          <w:rFonts w:ascii="Arial" w:eastAsia="Arial" w:hAnsi="Arial" w:cs="Arial"/>
          <w:b/>
          <w:bCs/>
          <w:sz w:val="21"/>
          <w:szCs w:val="21"/>
          <w:lang w:val="en-US"/>
        </w:rPr>
        <w:t xml:space="preserve">(d) 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x(t)=10.sen(2.</w:t>
      </w:r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.1k.</w:t>
      </w:r>
      <w:proofErr w:type="gramStart"/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15.cos(2.</w:t>
      </w:r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.2k.</w:t>
      </w:r>
      <w:proofErr w:type="gramStart"/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)+</w:t>
      </w:r>
      <w:proofErr w:type="gramEnd"/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20.cos(2.</w:t>
      </w:r>
      <w:r>
        <w:rPr>
          <w:rFonts w:ascii="Symbol" w:eastAsia="Symbol" w:hAnsi="Symbol" w:cs="Symbol"/>
          <w:sz w:val="21"/>
          <w:szCs w:val="21"/>
        </w:rPr>
        <w:t>p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.3k.</w:t>
      </w:r>
      <w:r w:rsidRPr="00A72AEE">
        <w:rPr>
          <w:rFonts w:ascii="Courier New" w:eastAsia="Courier New" w:hAnsi="Courier New" w:cs="Courier New"/>
          <w:i/>
          <w:iCs/>
          <w:sz w:val="21"/>
          <w:szCs w:val="21"/>
          <w:lang w:val="en-US"/>
        </w:rPr>
        <w:t>t</w:t>
      </w:r>
      <w:r w:rsidRPr="00A72AEE">
        <w:rPr>
          <w:rFonts w:ascii="Courier New" w:eastAsia="Courier New" w:hAnsi="Courier New" w:cs="Courier New"/>
          <w:sz w:val="21"/>
          <w:szCs w:val="21"/>
          <w:lang w:val="en-US"/>
        </w:rPr>
        <w:t>)</w:t>
      </w:r>
    </w:p>
    <w:p w14:paraId="002AD309" w14:textId="77777777" w:rsidR="005D72C2" w:rsidRDefault="005D72C2">
      <w:pPr>
        <w:pStyle w:val="Standard"/>
        <w:autoSpaceDE w:val="0"/>
        <w:rPr>
          <w:rFonts w:ascii="Symbol" w:eastAsia="Symbol" w:hAnsi="Symbol" w:cs="Symbol"/>
          <w:b/>
          <w:bCs/>
          <w:sz w:val="30"/>
          <w:szCs w:val="30"/>
          <w:lang w:val="en-US"/>
        </w:rPr>
      </w:pPr>
    </w:p>
    <w:p w14:paraId="05EEA7B0" w14:textId="77777777" w:rsidR="005D72C2" w:rsidRDefault="005D72C2">
      <w:pPr>
        <w:pStyle w:val="Ttulo2"/>
        <w:rPr>
          <w:b/>
          <w:bCs/>
          <w:lang w:val="en-US"/>
        </w:rPr>
      </w:pPr>
    </w:p>
    <w:p w14:paraId="2FA3ACE2" w14:textId="77777777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13 (</w:t>
      </w:r>
      <w:proofErr w:type="spellStart"/>
      <w:r w:rsidRPr="00A72AEE">
        <w:rPr>
          <w:b/>
          <w:bCs/>
          <w:sz w:val="18"/>
          <w:szCs w:val="18"/>
        </w:rPr>
        <w:t>Lathi</w:t>
      </w:r>
      <w:proofErr w:type="spellEnd"/>
      <w:r w:rsidRPr="00A72AEE">
        <w:rPr>
          <w:b/>
          <w:bCs/>
          <w:sz w:val="18"/>
          <w:szCs w:val="18"/>
        </w:rPr>
        <w:t>, 3a Ed., Ex. 2.9-2</w:t>
      </w:r>
      <w:r w:rsidRPr="00A72AEE">
        <w:rPr>
          <w:b/>
          <w:bCs/>
        </w:rPr>
        <w:t>)</w:t>
      </w:r>
    </w:p>
    <w:p w14:paraId="352C26D1" w14:textId="77777777" w:rsidR="005D72C2" w:rsidRPr="00A72AEE" w:rsidRDefault="00000000">
      <w:pPr>
        <w:pStyle w:val="Standard"/>
      </w:pPr>
      <w:r w:rsidRPr="00A72AEE">
        <w:t>i) Um sinal periódico é representado pela seguinte série de Fourier</w:t>
      </w:r>
    </w:p>
    <w:p w14:paraId="79D9E2DF" w14:textId="77777777" w:rsidR="005D72C2" w:rsidRDefault="00000000">
      <w:pPr>
        <w:pStyle w:val="Standard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t+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5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</m:t>
              </m:r>
            </m:e>
          </m:d>
          <m:r>
            <w:rPr>
              <w:rFonts w:ascii="Cambria Math" w:hAnsi="Cambria Math"/>
            </w:rPr>
            <m:t>+2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8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</m:t>
              </m:r>
            </m:e>
          </m:d>
        </m:oMath>
      </m:oMathPara>
    </w:p>
    <w:p w14:paraId="36E17D63" w14:textId="77777777" w:rsidR="005D72C2" w:rsidRDefault="00000000">
      <w:pPr>
        <w:pStyle w:val="Standard"/>
        <w:rPr>
          <w:lang w:val="en-US"/>
        </w:rPr>
      </w:pPr>
      <w:r>
        <w:rPr>
          <w:lang w:val="en-US"/>
        </w:rPr>
        <w:tab/>
      </w:r>
    </w:p>
    <w:p w14:paraId="0393FE49" w14:textId="77777777" w:rsidR="005D72C2" w:rsidRPr="00A72AEE" w:rsidRDefault="00000000">
      <w:pPr>
        <w:pStyle w:val="Standard"/>
      </w:pPr>
      <w:r>
        <w:rPr>
          <w:lang w:val="en-US"/>
        </w:rPr>
        <w:tab/>
      </w:r>
      <w:r w:rsidRPr="00A72AEE">
        <w:t>Esboce o espectro da amplitude e da fase para a série trigonométrica acima.</w:t>
      </w:r>
    </w:p>
    <w:p w14:paraId="5F8ED64A" w14:textId="77777777" w:rsidR="005D72C2" w:rsidRDefault="00000000">
      <w:pPr>
        <w:pStyle w:val="Standard"/>
      </w:pPr>
      <w:r w:rsidRPr="00A72AEE">
        <w:tab/>
        <w:t xml:space="preserve">Esboce o espectro e escreva a série exponencial de Fourier para </w:t>
      </w:r>
      <w:r w:rsidRPr="00A72AEE">
        <w:rPr>
          <w:i/>
          <w:iCs/>
        </w:rPr>
        <w:t>g</w:t>
      </w:r>
      <w:r w:rsidRPr="00A72AEE">
        <w:t>(</w:t>
      </w:r>
      <w:r w:rsidRPr="00A72AEE">
        <w:rPr>
          <w:i/>
          <w:iCs/>
        </w:rPr>
        <w:t>t</w:t>
      </w:r>
      <w:r w:rsidRPr="00A72AEE">
        <w:t>).</w:t>
      </w:r>
    </w:p>
    <w:p w14:paraId="05BFAF53" w14:textId="77777777" w:rsidR="005D72C2" w:rsidRPr="00A72AEE" w:rsidRDefault="005D72C2">
      <w:pPr>
        <w:pStyle w:val="Standard"/>
      </w:pPr>
    </w:p>
    <w:p w14:paraId="25B5BFD9" w14:textId="77777777" w:rsidR="005D72C2" w:rsidRPr="00A72AEE" w:rsidRDefault="00000000">
      <w:pPr>
        <w:pStyle w:val="Standard"/>
      </w:pPr>
      <w:r w:rsidRPr="00A72AEE">
        <w:tab/>
      </w:r>
      <w:proofErr w:type="spellStart"/>
      <w:r w:rsidRPr="00A72AEE">
        <w:t>ii</w:t>
      </w:r>
      <w:proofErr w:type="spellEnd"/>
      <w:r w:rsidRPr="00A72AEE">
        <w:t>) Refaça o item (i) para o sinal</w:t>
      </w:r>
    </w:p>
    <w:p w14:paraId="488DA041" w14:textId="77777777" w:rsidR="005D72C2" w:rsidRDefault="00000000">
      <w:pPr>
        <w:pStyle w:val="Standard"/>
        <w:rPr>
          <w:lang w:val="en-US"/>
        </w:rPr>
      </w:pPr>
      <w:r w:rsidRPr="00A72AEE"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=5+13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5k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</m:t>
            </m:r>
          </m:e>
        </m:d>
        <m:r>
          <w:rPr>
            <w:rFonts w:ascii="Cambria Math" w:hAnsi="Cambria Math"/>
          </w:rPr>
          <m:t>+8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16k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t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24k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t+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</m:t>
            </m:r>
          </m:e>
        </m:d>
      </m:oMath>
    </w:p>
    <w:p w14:paraId="7C49AED5" w14:textId="77777777" w:rsidR="005D72C2" w:rsidRDefault="005D72C2">
      <w:pPr>
        <w:pStyle w:val="Ttulo2"/>
        <w:rPr>
          <w:lang w:val="en-US"/>
        </w:rPr>
      </w:pPr>
    </w:p>
    <w:p w14:paraId="31C51DB0" w14:textId="77777777" w:rsidR="005D72C2" w:rsidRDefault="005D72C2">
      <w:pPr>
        <w:pStyle w:val="Standard"/>
        <w:rPr>
          <w:b/>
          <w:bCs/>
          <w:lang w:val="en-US"/>
        </w:rPr>
      </w:pPr>
    </w:p>
    <w:p w14:paraId="7210A999" w14:textId="77777777" w:rsidR="005D72C2" w:rsidRDefault="005D72C2">
      <w:pPr>
        <w:pStyle w:val="Standard"/>
        <w:rPr>
          <w:b/>
          <w:bCs/>
          <w:lang w:val="en-US"/>
        </w:rPr>
      </w:pPr>
    </w:p>
    <w:p w14:paraId="0447496C" w14:textId="77777777" w:rsidR="005D72C2" w:rsidRDefault="005D72C2">
      <w:pPr>
        <w:pStyle w:val="Standard"/>
        <w:rPr>
          <w:b/>
          <w:bCs/>
          <w:lang w:val="en-US"/>
        </w:rPr>
      </w:pPr>
    </w:p>
    <w:p w14:paraId="3DD86B02" w14:textId="77777777" w:rsidR="005D72C2" w:rsidRPr="00A72AEE" w:rsidRDefault="00000000">
      <w:pPr>
        <w:pStyle w:val="Ttulo2"/>
        <w:rPr>
          <w:b/>
          <w:bCs/>
        </w:rPr>
      </w:pPr>
      <w:r w:rsidRPr="00A72AEE">
        <w:rPr>
          <w:b/>
          <w:bCs/>
        </w:rPr>
        <w:t>Exercício 14</w:t>
      </w:r>
    </w:p>
    <w:p w14:paraId="328DFD1A" w14:textId="77777777" w:rsidR="005D72C2" w:rsidRDefault="00000000">
      <w:pPr>
        <w:pStyle w:val="Standard"/>
        <w:rPr>
          <w:rFonts w:eastAsia="CMR10" w:cs="CMR10"/>
          <w:szCs w:val="22"/>
        </w:rPr>
      </w:pPr>
      <w:r w:rsidRPr="00A72AEE">
        <w:rPr>
          <w:rFonts w:eastAsia="CMR10" w:cs="CMR10"/>
          <w:szCs w:val="22"/>
        </w:rPr>
        <w:t xml:space="preserve">      i)Encontre a Série de Fourier da função periódica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∑</m:t>
                </m:r>
              </m:e>
              <m:lim>
                <m:r>
                  <w:rPr>
                    <w:rFonts w:ascii="Cambria Math" w:hAnsi="Cambria Math"/>
                  </w:rPr>
                  <m:t>n=-∞</m:t>
                </m:r>
              </m:lim>
            </m:limLow>
          </m:e>
          <m:lim>
            <m:r>
              <w:rPr>
                <w:rFonts w:ascii="Cambria Math" w:hAnsi="Cambria Math"/>
              </w:rPr>
              <m:t>∞</m:t>
            </m:r>
          </m:lim>
        </m:limUpp>
        <m:r>
          <w:rPr>
            <w:rFonts w:ascii="Cambria Math" w:hAnsi="Cambria Math"/>
          </w:rPr>
          <m:t>rect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den>
            </m:f>
            <m:r>
              <w:rPr>
                <w:rFonts w:ascii="Cambria Math" w:hAnsi="Cambria Math"/>
              </w:rPr>
              <m:t></m:t>
            </m:r>
          </m:e>
        </m:d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C338BF7" w14:textId="77777777" w:rsidR="005D72C2" w:rsidRPr="00A72AEE" w:rsidRDefault="005D72C2">
      <w:pPr>
        <w:pStyle w:val="Standard"/>
        <w:rPr>
          <w:rFonts w:ascii="CMR10" w:eastAsia="CMR10" w:hAnsi="CMR10" w:cs="CMR10"/>
          <w:szCs w:val="22"/>
        </w:rPr>
      </w:pPr>
    </w:p>
    <w:p w14:paraId="308D3B14" w14:textId="77777777" w:rsidR="005D72C2" w:rsidRDefault="00000000">
      <w:pPr>
        <w:pStyle w:val="Standard"/>
        <w:numPr>
          <w:ilvl w:val="0"/>
          <w:numId w:val="21"/>
        </w:numPr>
        <w:rPr>
          <w:rFonts w:eastAsia="CMR10" w:cs="CMR10"/>
          <w:szCs w:val="22"/>
        </w:rPr>
      </w:pPr>
      <w:r w:rsidRPr="00A72AEE">
        <w:rPr>
          <w:rFonts w:eastAsia="MSBM10" w:cs="MSBM10"/>
          <w:szCs w:val="22"/>
        </w:rPr>
        <w:t xml:space="preserve">Encontre a potência média </w:t>
      </w:r>
      <w:proofErr w:type="gramStart"/>
      <w:r w:rsidRPr="00A72AEE">
        <w:rPr>
          <w:rFonts w:eastAsia="MSBM10" w:cs="MSBM10"/>
          <w:i/>
          <w:iCs/>
          <w:szCs w:val="22"/>
        </w:rPr>
        <w:t>P</w:t>
      </w:r>
      <w:r w:rsidRPr="00A72AEE">
        <w:rPr>
          <w:rFonts w:eastAsia="MSBM10" w:cs="MSBM10"/>
          <w:i/>
          <w:iCs/>
          <w:szCs w:val="22"/>
          <w:vertAlign w:val="subscript"/>
        </w:rPr>
        <w:t xml:space="preserve">X  </w:t>
      </w:r>
      <w:r w:rsidRPr="00A72AEE">
        <w:rPr>
          <w:rFonts w:eastAsia="MSBM10" w:cs="MSBM10"/>
          <w:szCs w:val="22"/>
        </w:rPr>
        <w:t>consumida</w:t>
      </w:r>
      <w:proofErr w:type="gramEnd"/>
      <w:r w:rsidRPr="00A72AEE">
        <w:rPr>
          <w:rFonts w:eastAsia="MSBM10" w:cs="MSBM10"/>
          <w:szCs w:val="22"/>
        </w:rPr>
        <w:t xml:space="preserve"> por um resistor de 1</w:t>
      </w:r>
      <w:r>
        <w:rPr>
          <w:rFonts w:ascii="Symbol" w:eastAsia="MSBM10" w:hAnsi="Symbol" w:cs="MSBM10"/>
          <w:szCs w:val="22"/>
          <w:lang w:val="en-US"/>
        </w:rPr>
        <w:t xml:space="preserve">W </w:t>
      </w:r>
      <w:r w:rsidRPr="00A72AEE">
        <w:rPr>
          <w:rFonts w:eastAsia="MSBM10" w:cs="MSBM10"/>
          <w:szCs w:val="22"/>
        </w:rPr>
        <w:t xml:space="preserve"> quando uma tensão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proofErr w:type="gramStart"/>
      <w:r w:rsidRPr="00A72AEE">
        <w:rPr>
          <w:rFonts w:eastAsia="MSBM10" w:cs="MSBM10"/>
          <w:szCs w:val="22"/>
        </w:rPr>
        <w:t>V  é</w:t>
      </w:r>
      <w:proofErr w:type="gramEnd"/>
      <w:r w:rsidRPr="00A72AEE">
        <w:rPr>
          <w:rFonts w:eastAsia="MSBM10" w:cs="MSBM10"/>
          <w:szCs w:val="22"/>
        </w:rPr>
        <w:t xml:space="preserve"> aplicada neste resistor. </w:t>
      </w:r>
      <w:proofErr w:type="spellStart"/>
      <w:r>
        <w:rPr>
          <w:rFonts w:eastAsia="MSBM10" w:cs="MSBM10"/>
          <w:szCs w:val="22"/>
          <w:lang w:val="en-US"/>
        </w:rPr>
        <w:t>Calcule</w:t>
      </w:r>
      <w:proofErr w:type="spellEnd"/>
      <w:r>
        <w:rPr>
          <w:rFonts w:eastAsia="MSBM10" w:cs="MSBM10"/>
          <w:szCs w:val="22"/>
          <w:lang w:val="en-US"/>
        </w:rPr>
        <w:t xml:space="preserve"> </w:t>
      </w:r>
      <w:proofErr w:type="spellStart"/>
      <w:r>
        <w:rPr>
          <w:rFonts w:eastAsia="MSBM10" w:cs="MSBM10"/>
          <w:szCs w:val="22"/>
          <w:lang w:val="en-US"/>
        </w:rPr>
        <w:t>utilizando</w:t>
      </w:r>
      <w:proofErr w:type="spellEnd"/>
      <w:r>
        <w:rPr>
          <w:rFonts w:eastAsia="MSBM10" w:cs="MSBM10"/>
          <w:szCs w:val="22"/>
          <w:lang w:val="en-US"/>
        </w:rPr>
        <w:t xml:space="preserve"> a </w:t>
      </w:r>
      <w:proofErr w:type="spellStart"/>
      <w:r>
        <w:rPr>
          <w:rFonts w:eastAsia="MSBM10" w:cs="MSBM10"/>
          <w:szCs w:val="22"/>
          <w:lang w:val="en-US"/>
        </w:rPr>
        <w:t>definição</w:t>
      </w:r>
      <w:proofErr w:type="spellEnd"/>
      <w:r>
        <w:rPr>
          <w:rFonts w:eastAsia="MSBM10" w:cs="MSBM10"/>
          <w:szCs w:val="22"/>
          <w:lang w:val="en-US"/>
        </w:rPr>
        <w:t xml:space="preserve"> de </w:t>
      </w:r>
      <w:proofErr w:type="spellStart"/>
      <w:r>
        <w:rPr>
          <w:rFonts w:eastAsia="MSBM10" w:cs="MSBM10"/>
          <w:szCs w:val="22"/>
          <w:lang w:val="en-US"/>
        </w:rPr>
        <w:t>potência</w:t>
      </w:r>
      <w:proofErr w:type="spellEnd"/>
      <w:r>
        <w:rPr>
          <w:rFonts w:eastAsia="MSBM10" w:cs="MSBM10"/>
          <w:szCs w:val="22"/>
          <w:lang w:val="en-US"/>
        </w:rPr>
        <w:t xml:space="preserve"> pela integral.</w:t>
      </w:r>
    </w:p>
    <w:p w14:paraId="35203885" w14:textId="77777777" w:rsidR="005D72C2" w:rsidRDefault="005D72C2">
      <w:pPr>
        <w:pStyle w:val="Standard"/>
        <w:rPr>
          <w:rFonts w:eastAsia="MSBM10" w:cs="MSBM10"/>
          <w:szCs w:val="22"/>
          <w:lang w:val="en-US"/>
        </w:rPr>
      </w:pPr>
    </w:p>
    <w:p w14:paraId="30252062" w14:textId="77777777" w:rsidR="005D72C2" w:rsidRDefault="00000000">
      <w:pPr>
        <w:pStyle w:val="Standard"/>
        <w:numPr>
          <w:ilvl w:val="0"/>
          <w:numId w:val="21"/>
        </w:numPr>
        <w:rPr>
          <w:rFonts w:eastAsia="MSBM10" w:cs="MSBM10"/>
          <w:szCs w:val="22"/>
          <w:lang w:val="en-US"/>
        </w:rPr>
      </w:pPr>
      <w:r w:rsidRPr="00A72AEE">
        <w:rPr>
          <w:rFonts w:eastAsia="MSBM10" w:cs="MSBM10"/>
          <w:szCs w:val="22"/>
        </w:rPr>
        <w:t xml:space="preserve">Qual a potência em </w:t>
      </w:r>
      <w:proofErr w:type="spellStart"/>
      <w:r w:rsidRPr="00A72AEE">
        <w:rPr>
          <w:rFonts w:eastAsia="MSBM10" w:cs="MSBM10"/>
          <w:szCs w:val="22"/>
        </w:rPr>
        <w:t>dBW</w:t>
      </w:r>
      <w:proofErr w:type="spellEnd"/>
      <w:r w:rsidRPr="00A72AEE">
        <w:rPr>
          <w:rFonts w:eastAsia="MSBM10" w:cs="MSBM10"/>
          <w:szCs w:val="22"/>
        </w:rPr>
        <w:t xml:space="preserve">? </w:t>
      </w:r>
      <w:r>
        <w:rPr>
          <w:rFonts w:eastAsia="MSBM10" w:cs="MSBM10"/>
          <w:szCs w:val="22"/>
          <w:lang w:val="en-US"/>
        </w:rPr>
        <w:t xml:space="preserve">E </w:t>
      </w:r>
      <w:proofErr w:type="spellStart"/>
      <w:r>
        <w:rPr>
          <w:rFonts w:eastAsia="MSBM10" w:cs="MSBM10"/>
          <w:szCs w:val="22"/>
          <w:lang w:val="en-US"/>
        </w:rPr>
        <w:t>em</w:t>
      </w:r>
      <w:proofErr w:type="spellEnd"/>
      <w:r>
        <w:rPr>
          <w:rFonts w:eastAsia="MSBM10" w:cs="MSBM10"/>
          <w:szCs w:val="22"/>
          <w:lang w:val="en-US"/>
        </w:rPr>
        <w:t xml:space="preserve"> dBm?</w:t>
      </w:r>
    </w:p>
    <w:p w14:paraId="1B580FD1" w14:textId="77777777" w:rsidR="005D72C2" w:rsidRDefault="005D72C2">
      <w:pPr>
        <w:pStyle w:val="Standard"/>
        <w:rPr>
          <w:rFonts w:eastAsia="MSBM10" w:cs="MSBM10"/>
          <w:szCs w:val="22"/>
          <w:lang w:val="en-US"/>
        </w:rPr>
      </w:pPr>
    </w:p>
    <w:p w14:paraId="1C6391F4" w14:textId="77777777" w:rsidR="005D72C2" w:rsidRPr="00A72AEE" w:rsidRDefault="00000000">
      <w:pPr>
        <w:pStyle w:val="Standard"/>
        <w:numPr>
          <w:ilvl w:val="0"/>
          <w:numId w:val="21"/>
        </w:numPr>
        <w:rPr>
          <w:rFonts w:eastAsia="MSBM10" w:cs="MSBM10"/>
          <w:szCs w:val="22"/>
        </w:rPr>
      </w:pPr>
      <w:r w:rsidRPr="00A72AEE">
        <w:rPr>
          <w:rFonts w:eastAsia="MSBM10" w:cs="MSBM10"/>
          <w:szCs w:val="22"/>
        </w:rPr>
        <w:t xml:space="preserve">Repita o item anterior, calculando aproximadamente a potência pelo Teorema de </w:t>
      </w:r>
      <w:proofErr w:type="spellStart"/>
      <w:r w:rsidRPr="00A72AEE">
        <w:rPr>
          <w:rFonts w:eastAsia="MSBM10" w:cs="MSBM10"/>
          <w:szCs w:val="22"/>
        </w:rPr>
        <w:t>Parseval</w:t>
      </w:r>
      <w:proofErr w:type="spellEnd"/>
      <w:r w:rsidRPr="00A72AEE">
        <w:rPr>
          <w:rFonts w:eastAsia="MSBM10" w:cs="MSBM10"/>
          <w:szCs w:val="22"/>
        </w:rPr>
        <w:t>. Quantos coeficientes da série de Fourier são necessários para chegarmos a um erro de menos de 1% no cálculo da potência?</w:t>
      </w:r>
    </w:p>
    <w:p w14:paraId="32E30CFE" w14:textId="77777777" w:rsidR="005D72C2" w:rsidRPr="00A72AEE" w:rsidRDefault="005D72C2">
      <w:pPr>
        <w:pStyle w:val="Standard"/>
        <w:rPr>
          <w:rFonts w:eastAsia="MSBM10" w:cs="MSBM10"/>
          <w:szCs w:val="22"/>
        </w:rPr>
      </w:pPr>
    </w:p>
    <w:p w14:paraId="4B762D76" w14:textId="77777777" w:rsidR="005D72C2" w:rsidRDefault="00000000">
      <w:pPr>
        <w:pStyle w:val="Standard"/>
        <w:numPr>
          <w:ilvl w:val="0"/>
          <w:numId w:val="21"/>
        </w:numPr>
        <w:rPr>
          <w:rFonts w:eastAsia="CMR10" w:cs="CMR10"/>
          <w:szCs w:val="22"/>
        </w:rPr>
      </w:pPr>
      <w:r w:rsidRPr="00A72AEE">
        <w:rPr>
          <w:rFonts w:eastAsia="MSBM10" w:cs="MSBM10"/>
          <w:szCs w:val="22"/>
        </w:rPr>
        <w:t>Considere</w:t>
      </w:r>
      <w:r>
        <w:rPr>
          <w:rFonts w:ascii="Symbol" w:eastAsia="MSBM10" w:hAnsi="Symbol" w:cs="MSBM10"/>
          <w:szCs w:val="22"/>
          <w:lang w:val="en-US"/>
        </w:rPr>
        <w:t xml:space="preserve"> </w:t>
      </w:r>
      <w:r>
        <w:rPr>
          <w:rFonts w:ascii="Symbol" w:eastAsia="MSBM10" w:hAnsi="Symbol" w:cs="MSBM10"/>
          <w:i/>
          <w:iCs/>
          <w:szCs w:val="22"/>
          <w:lang w:val="en-US"/>
        </w:rPr>
        <w:t xml:space="preserve">t </w:t>
      </w:r>
      <w:r w:rsidRPr="00A72AEE">
        <w:rPr>
          <w:rFonts w:eastAsia="MSBM10" w:cs="MSBM10"/>
          <w:szCs w:val="22"/>
        </w:rPr>
        <w:t xml:space="preserve">= </w:t>
      </w:r>
      <w:r w:rsidRPr="00A72AEE">
        <w:rPr>
          <w:rFonts w:eastAsia="MSBM10" w:cs="MSBM10"/>
          <w:i/>
          <w:iCs/>
          <w:szCs w:val="22"/>
        </w:rPr>
        <w:t>T</w:t>
      </w:r>
      <w:r w:rsidRPr="00A72AEE">
        <w:rPr>
          <w:rFonts w:eastAsia="MSBM10" w:cs="MSBM10"/>
          <w:szCs w:val="22"/>
          <w:vertAlign w:val="subscript"/>
        </w:rPr>
        <w:t>0</w:t>
      </w:r>
      <w:r w:rsidRPr="00A72AEE">
        <w:rPr>
          <w:rFonts w:eastAsia="MSBM10" w:cs="MSBM10"/>
          <w:szCs w:val="22"/>
        </w:rPr>
        <w:t>/2. Qual o valor de</w:t>
      </w:r>
      <w:r w:rsidRPr="00A72AEE">
        <w:rPr>
          <w:rFonts w:eastAsia="MSBM10" w:cs="MSBM10"/>
          <w:i/>
          <w:iCs/>
          <w:szCs w:val="22"/>
        </w:rPr>
        <w:t xml:space="preserve"> A </w:t>
      </w:r>
      <w:r w:rsidRPr="00A72AEE">
        <w:rPr>
          <w:rFonts w:eastAsia="MSBM10" w:cs="MSBM10"/>
          <w:szCs w:val="22"/>
        </w:rPr>
        <w:t xml:space="preserve">tal que </w:t>
      </w:r>
      <w:r w:rsidRPr="00A72AEE">
        <w:rPr>
          <w:rFonts w:eastAsia="MSBM10" w:cs="MSBM10"/>
          <w:i/>
          <w:iCs/>
          <w:szCs w:val="22"/>
        </w:rPr>
        <w:t>P</w:t>
      </w:r>
      <w:r w:rsidRPr="00A72AEE">
        <w:rPr>
          <w:rFonts w:eastAsia="MSBM10" w:cs="MSBM10"/>
          <w:i/>
          <w:iCs/>
          <w:szCs w:val="22"/>
          <w:vertAlign w:val="subscript"/>
        </w:rPr>
        <w:t xml:space="preserve">X </w:t>
      </w:r>
      <w:r w:rsidRPr="00A72AEE">
        <w:rPr>
          <w:rFonts w:eastAsia="MSBM10" w:cs="MSBM10"/>
          <w:szCs w:val="22"/>
        </w:rPr>
        <w:t>= 1?</w:t>
      </w:r>
    </w:p>
    <w:p w14:paraId="0FBAE2C2" w14:textId="77777777" w:rsidR="005D72C2" w:rsidRPr="00A72AEE" w:rsidRDefault="005D72C2">
      <w:pPr>
        <w:pStyle w:val="Standard"/>
        <w:rPr>
          <w:rFonts w:eastAsia="MSBM10" w:cs="MSBM10"/>
          <w:szCs w:val="22"/>
        </w:rPr>
      </w:pPr>
    </w:p>
    <w:p w14:paraId="0F99EC9E" w14:textId="77777777" w:rsidR="005D72C2" w:rsidRDefault="005D72C2">
      <w:pPr>
        <w:pStyle w:val="Standard"/>
        <w:autoSpaceDE w:val="0"/>
        <w:jc w:val="both"/>
        <w:rPr>
          <w:rFonts w:ascii="CMR10" w:eastAsia="CMR10" w:hAnsi="CMR10" w:cs="CMR10"/>
          <w:szCs w:val="22"/>
        </w:rPr>
      </w:pPr>
    </w:p>
    <w:p w14:paraId="1F172F75" w14:textId="77777777" w:rsidR="005D72C2" w:rsidRDefault="005D72C2">
      <w:pPr>
        <w:pStyle w:val="Standard"/>
        <w:autoSpaceDE w:val="0"/>
        <w:jc w:val="center"/>
        <w:rPr>
          <w:rFonts w:ascii="CMR10" w:eastAsia="CMR10" w:hAnsi="CMR10" w:cs="CMR10"/>
          <w:sz w:val="40"/>
          <w:szCs w:val="40"/>
        </w:rPr>
      </w:pPr>
    </w:p>
    <w:sectPr w:rsidR="005D72C2">
      <w:headerReference w:type="default" r:id="rId105"/>
      <w:footerReference w:type="default" r:id="rId106"/>
      <w:pgSz w:w="11906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2DAE" w14:textId="77777777" w:rsidR="00C803E4" w:rsidRDefault="00C803E4">
      <w:r>
        <w:separator/>
      </w:r>
    </w:p>
  </w:endnote>
  <w:endnote w:type="continuationSeparator" w:id="0">
    <w:p w14:paraId="749FEAF7" w14:textId="77777777" w:rsidR="00C803E4" w:rsidRDefault="00C80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altName w:val="Calibri"/>
    <w:charset w:val="00"/>
    <w:family w:val="auto"/>
    <w:pitch w:val="default"/>
  </w:font>
  <w:font w:name="MSBM10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7DF0C" w14:textId="013A3370" w:rsidR="00000000" w:rsidRDefault="00000000">
    <w:pPr>
      <w:pStyle w:val="Rodap"/>
      <w:rPr>
        <w:sz w:val="18"/>
        <w:szCs w:val="18"/>
      </w:rPr>
    </w:pPr>
    <w:r>
      <w:rPr>
        <w:sz w:val="18"/>
        <w:szCs w:val="18"/>
      </w:rPr>
      <w:tab/>
    </w:r>
  </w:p>
  <w:p w14:paraId="3874BF14" w14:textId="77777777" w:rsidR="00000000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C88C" w14:textId="77777777" w:rsidR="00C803E4" w:rsidRDefault="00C803E4">
      <w:r>
        <w:rPr>
          <w:color w:val="000000"/>
        </w:rPr>
        <w:separator/>
      </w:r>
    </w:p>
  </w:footnote>
  <w:footnote w:type="continuationSeparator" w:id="0">
    <w:p w14:paraId="57B60F48" w14:textId="77777777" w:rsidR="00C803E4" w:rsidRDefault="00C80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ADAC9" w14:textId="483A47C6" w:rsidR="00000000" w:rsidRDefault="00000000">
    <w:pPr>
      <w:pStyle w:val="Cabealho"/>
      <w:jc w:val="center"/>
      <w:rPr>
        <w:rFonts w:ascii="Arial" w:hAnsi="Arial"/>
        <w:b/>
        <w:bCs/>
        <w:sz w:val="32"/>
        <w:szCs w:val="32"/>
      </w:rPr>
    </w:pPr>
    <w:r>
      <w:rPr>
        <w:rFonts w:ascii="Arial" w:hAnsi="Arial"/>
        <w:b/>
        <w:bCs/>
        <w:sz w:val="32"/>
        <w:szCs w:val="32"/>
      </w:rPr>
      <w:t>Comunicações</w:t>
    </w:r>
    <w:r w:rsidR="00A72AEE">
      <w:rPr>
        <w:rFonts w:ascii="Arial" w:hAnsi="Arial"/>
        <w:b/>
        <w:bCs/>
        <w:sz w:val="32"/>
        <w:szCs w:val="32"/>
      </w:rPr>
      <w:t xml:space="preserve">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D60"/>
    <w:multiLevelType w:val="multilevel"/>
    <w:tmpl w:val="EB48C962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A516F94"/>
    <w:multiLevelType w:val="multilevel"/>
    <w:tmpl w:val="881AEB78"/>
    <w:styleLink w:val="WW8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062E"/>
    <w:multiLevelType w:val="multilevel"/>
    <w:tmpl w:val="86BA350C"/>
    <w:styleLink w:val="WW8Num15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197603F5"/>
    <w:multiLevelType w:val="multilevel"/>
    <w:tmpl w:val="D4A430E4"/>
    <w:styleLink w:val="WW8Num11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23CD25FA"/>
    <w:multiLevelType w:val="multilevel"/>
    <w:tmpl w:val="5F76A54C"/>
    <w:styleLink w:val="WW8Num6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62EBA"/>
    <w:multiLevelType w:val="multilevel"/>
    <w:tmpl w:val="9F7CBFC8"/>
    <w:styleLink w:val="WW8Num5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5ED02B6"/>
    <w:multiLevelType w:val="multilevel"/>
    <w:tmpl w:val="508ED14A"/>
    <w:styleLink w:val="WW8Num1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3B94D76"/>
    <w:multiLevelType w:val="multilevel"/>
    <w:tmpl w:val="F78681B4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126CD"/>
    <w:multiLevelType w:val="multilevel"/>
    <w:tmpl w:val="95382B70"/>
    <w:styleLink w:val="WW8Num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E1D85"/>
    <w:multiLevelType w:val="multilevel"/>
    <w:tmpl w:val="4AC4AFD2"/>
    <w:styleLink w:val="WW8Num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F7023"/>
    <w:multiLevelType w:val="multilevel"/>
    <w:tmpl w:val="A1B89486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00B41"/>
    <w:multiLevelType w:val="multilevel"/>
    <w:tmpl w:val="C7685F4A"/>
    <w:styleLink w:val="WW8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5F35365D"/>
    <w:multiLevelType w:val="multilevel"/>
    <w:tmpl w:val="B34C2252"/>
    <w:styleLink w:val="WW8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50354"/>
    <w:multiLevelType w:val="multilevel"/>
    <w:tmpl w:val="CF5229D6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ADF357D"/>
    <w:multiLevelType w:val="multilevel"/>
    <w:tmpl w:val="8DDE00B2"/>
    <w:styleLink w:val="WW8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160C6"/>
    <w:multiLevelType w:val="multilevel"/>
    <w:tmpl w:val="8CBA44D6"/>
    <w:styleLink w:val="WW8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2F78BA"/>
    <w:multiLevelType w:val="multilevel"/>
    <w:tmpl w:val="797CF750"/>
    <w:styleLink w:val="WW8Num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ED027E"/>
    <w:multiLevelType w:val="multilevel"/>
    <w:tmpl w:val="AB5C86D2"/>
    <w:styleLink w:val="WW8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DD786E"/>
    <w:multiLevelType w:val="multilevel"/>
    <w:tmpl w:val="C14E867A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7CD25724"/>
    <w:multiLevelType w:val="multilevel"/>
    <w:tmpl w:val="AC1E9A00"/>
    <w:styleLink w:val="WW8Num13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308749503">
    <w:abstractNumId w:val="14"/>
  </w:num>
  <w:num w:numId="2" w16cid:durableId="348485478">
    <w:abstractNumId w:val="15"/>
  </w:num>
  <w:num w:numId="3" w16cid:durableId="185364442">
    <w:abstractNumId w:val="12"/>
  </w:num>
  <w:num w:numId="4" w16cid:durableId="674846459">
    <w:abstractNumId w:val="10"/>
  </w:num>
  <w:num w:numId="5" w16cid:durableId="115567910">
    <w:abstractNumId w:val="5"/>
  </w:num>
  <w:num w:numId="6" w16cid:durableId="1825119593">
    <w:abstractNumId w:val="4"/>
  </w:num>
  <w:num w:numId="7" w16cid:durableId="1114641947">
    <w:abstractNumId w:val="16"/>
  </w:num>
  <w:num w:numId="8" w16cid:durableId="1559633900">
    <w:abstractNumId w:val="9"/>
  </w:num>
  <w:num w:numId="9" w16cid:durableId="1773933358">
    <w:abstractNumId w:val="8"/>
  </w:num>
  <w:num w:numId="10" w16cid:durableId="2113619963">
    <w:abstractNumId w:val="1"/>
  </w:num>
  <w:num w:numId="11" w16cid:durableId="189808046">
    <w:abstractNumId w:val="3"/>
  </w:num>
  <w:num w:numId="12" w16cid:durableId="1180198705">
    <w:abstractNumId w:val="17"/>
  </w:num>
  <w:num w:numId="13" w16cid:durableId="745341023">
    <w:abstractNumId w:val="19"/>
  </w:num>
  <w:num w:numId="14" w16cid:durableId="2044793086">
    <w:abstractNumId w:val="11"/>
  </w:num>
  <w:num w:numId="15" w16cid:durableId="925188930">
    <w:abstractNumId w:val="2"/>
  </w:num>
  <w:num w:numId="16" w16cid:durableId="609240873">
    <w:abstractNumId w:val="0"/>
  </w:num>
  <w:num w:numId="17" w16cid:durableId="517472720">
    <w:abstractNumId w:val="7"/>
  </w:num>
  <w:num w:numId="18" w16cid:durableId="1629815823">
    <w:abstractNumId w:val="6"/>
  </w:num>
  <w:num w:numId="19" w16cid:durableId="1493644359">
    <w:abstractNumId w:val="9"/>
    <w:lvlOverride w:ilvl="0">
      <w:startOverride w:val="1"/>
    </w:lvlOverride>
  </w:num>
  <w:num w:numId="20" w16cid:durableId="994837430">
    <w:abstractNumId w:val="18"/>
  </w:num>
  <w:num w:numId="21" w16cid:durableId="9485099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D72C2"/>
    <w:rsid w:val="005D72C2"/>
    <w:rsid w:val="00853A77"/>
    <w:rsid w:val="00A72AEE"/>
    <w:rsid w:val="00AE3954"/>
    <w:rsid w:val="00C8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39571"/>
  <w15:docId w15:val="{D473C5BA-C6E2-42AB-8025-C6ADF7A1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rFonts w:ascii="Comic Sans MS" w:hAnsi="Comic Sans MS"/>
      <w:b/>
      <w:sz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2"/>
      <w:szCs w:val="20"/>
      <w:lang w:bidi="ar-SA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rFonts w:ascii="Comic Sans MS" w:hAnsi="Comic Sans MS"/>
    </w:r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Corpodetexto2">
    <w:name w:val="Body Text 2"/>
    <w:basedOn w:val="Standard"/>
    <w:pPr>
      <w:jc w:val="both"/>
    </w:pPr>
    <w:rPr>
      <w:rFonts w:ascii="Comic Sans MS" w:hAnsi="Comic Sans MS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NumberingSymbols">
    <w:name w:val="Numbering Symbols"/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6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47.bin"/><Relationship Id="rId89" Type="http://schemas.openxmlformats.org/officeDocument/2006/relationships/image" Target="media/image33.emf"/><Relationship Id="rId16" Type="http://schemas.openxmlformats.org/officeDocument/2006/relationships/oleObject" Target="embeddings/oleObject4.bin"/><Relationship Id="rId107" Type="http://schemas.openxmlformats.org/officeDocument/2006/relationships/fontTable" Target="fontTable.xml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8.emf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5.bin"/><Relationship Id="rId5" Type="http://schemas.openxmlformats.org/officeDocument/2006/relationships/footnotes" Target="footnotes.xml"/><Relationship Id="rId90" Type="http://schemas.openxmlformats.org/officeDocument/2006/relationships/image" Target="media/image34.emf"/><Relationship Id="rId95" Type="http://schemas.openxmlformats.org/officeDocument/2006/relationships/image" Target="media/image38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2.bin"/><Relationship Id="rId80" Type="http://schemas.openxmlformats.org/officeDocument/2006/relationships/oleObject" Target="embeddings/oleObject43.bin"/><Relationship Id="rId85" Type="http://schemas.openxmlformats.org/officeDocument/2006/relationships/oleObject" Target="embeddings/oleObject48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wmf"/><Relationship Id="rId59" Type="http://schemas.openxmlformats.org/officeDocument/2006/relationships/image" Target="media/image29.wmf"/><Relationship Id="rId103" Type="http://schemas.openxmlformats.org/officeDocument/2006/relationships/image" Target="media/image42.wmf"/><Relationship Id="rId108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6.wmf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8.bin"/><Relationship Id="rId83" Type="http://schemas.openxmlformats.org/officeDocument/2006/relationships/oleObject" Target="embeddings/oleObject46.bin"/><Relationship Id="rId88" Type="http://schemas.openxmlformats.org/officeDocument/2006/relationships/image" Target="media/image32.emf"/><Relationship Id="rId91" Type="http://schemas.openxmlformats.org/officeDocument/2006/relationships/image" Target="media/image35.emf"/><Relationship Id="rId96" Type="http://schemas.openxmlformats.org/officeDocument/2006/relationships/oleObject" Target="embeddings/oleObject5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6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25.bin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41.bin"/><Relationship Id="rId81" Type="http://schemas.openxmlformats.org/officeDocument/2006/relationships/oleObject" Target="embeddings/oleObject44.bin"/><Relationship Id="rId86" Type="http://schemas.openxmlformats.org/officeDocument/2006/relationships/oleObject" Target="embeddings/oleObject49.bin"/><Relationship Id="rId94" Type="http://schemas.openxmlformats.org/officeDocument/2006/relationships/oleObject" Target="embeddings/oleObject51.bin"/><Relationship Id="rId99" Type="http://schemas.openxmlformats.org/officeDocument/2006/relationships/image" Target="media/image40.wmf"/><Relationship Id="rId101" Type="http://schemas.openxmlformats.org/officeDocument/2006/relationships/image" Target="media/image4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9.bin"/><Relationship Id="rId97" Type="http://schemas.openxmlformats.org/officeDocument/2006/relationships/image" Target="media/image39.wmf"/><Relationship Id="rId104" Type="http://schemas.openxmlformats.org/officeDocument/2006/relationships/oleObject" Target="embeddings/oleObject56.bin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image" Target="media/image36.emf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50.bin"/><Relationship Id="rId61" Type="http://schemas.openxmlformats.org/officeDocument/2006/relationships/image" Target="media/image30.wmf"/><Relationship Id="rId82" Type="http://schemas.openxmlformats.org/officeDocument/2006/relationships/oleObject" Target="embeddings/oleObject45.bin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40.bin"/><Relationship Id="rId100" Type="http://schemas.openxmlformats.org/officeDocument/2006/relationships/oleObject" Target="embeddings/oleObject54.bin"/><Relationship Id="rId105" Type="http://schemas.openxmlformats.org/officeDocument/2006/relationships/header" Target="header1.xml"/><Relationship Id="rId8" Type="http://schemas.openxmlformats.org/officeDocument/2006/relationships/image" Target="media/image2.e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5.bin"/><Relationship Id="rId93" Type="http://schemas.openxmlformats.org/officeDocument/2006/relationships/image" Target="media/image37.wmf"/><Relationship Id="rId98" Type="http://schemas.openxmlformats.org/officeDocument/2006/relationships/oleObject" Target="embeddings/oleObject53.bin"/><Relationship Id="rId3" Type="http://schemas.openxmlformats.org/officeDocument/2006/relationships/settings" Target="setting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image" Target="media/image3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1214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028/ADG/00</dc:title>
  <dc:creator>glaucia</dc:creator>
  <cp:lastModifiedBy>André Barreto | Brazil | Licks Attorneys</cp:lastModifiedBy>
  <cp:revision>3</cp:revision>
  <cp:lastPrinted>2006-08-24T19:06:00Z</cp:lastPrinted>
  <dcterms:created xsi:type="dcterms:W3CDTF">2026-08-19T18:12:00Z</dcterms:created>
  <dcterms:modified xsi:type="dcterms:W3CDTF">2026-08-19T18:21:00Z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1242734765</vt:r8>
  </property>
  <property fmtid="{D5CDD505-2E9C-101B-9397-08002B2CF9AE}" pid="3" name="_AuthorEmail">
    <vt:lpwstr>silvania@iesb.br</vt:lpwstr>
  </property>
  <property fmtid="{D5CDD505-2E9C-101B-9397-08002B2CF9AE}" pid="4" name="_AuthorEmailDisplayName">
    <vt:lpwstr>Silvânia Nogueira de Souza</vt:lpwstr>
  </property>
  <property fmtid="{D5CDD505-2E9C-101B-9397-08002B2CF9AE}" pid="5" name="_EmailSubject">
    <vt:lpwstr>monitoria</vt:lpwstr>
  </property>
  <property fmtid="{D5CDD505-2E9C-101B-9397-08002B2CF9AE}" pid="6" name="_ReviewingToolsShownOnce">
    <vt:lpwstr/>
  </property>
  <property fmtid="{D5CDD505-2E9C-101B-9397-08002B2CF9AE}" pid="7" name="MSIP_Label_7bb687e1-528c-4a97-96fd-c3e17978a68f_Enabled">
    <vt:lpwstr>true</vt:lpwstr>
  </property>
  <property fmtid="{D5CDD505-2E9C-101B-9397-08002B2CF9AE}" pid="8" name="MSIP_Label_7bb687e1-528c-4a97-96fd-c3e17978a68f_SetDate">
    <vt:lpwstr>2026-08-19T18:12:41Z</vt:lpwstr>
  </property>
  <property fmtid="{D5CDD505-2E9C-101B-9397-08002B2CF9AE}" pid="9" name="MSIP_Label_7bb687e1-528c-4a97-96fd-c3e17978a68f_Method">
    <vt:lpwstr>Standard</vt:lpwstr>
  </property>
  <property fmtid="{D5CDD505-2E9C-101B-9397-08002B2CF9AE}" pid="10" name="MSIP_Label_7bb687e1-528c-4a97-96fd-c3e17978a68f_Name">
    <vt:lpwstr>INVISIBLE PUBLIC</vt:lpwstr>
  </property>
  <property fmtid="{D5CDD505-2E9C-101B-9397-08002B2CF9AE}" pid="11" name="MSIP_Label_7bb687e1-528c-4a97-96fd-c3e17978a68f_SiteId">
    <vt:lpwstr>a5a01691-338c-4b57-812c-24d594995cd6</vt:lpwstr>
  </property>
  <property fmtid="{D5CDD505-2E9C-101B-9397-08002B2CF9AE}" pid="12" name="MSIP_Label_7bb687e1-528c-4a97-96fd-c3e17978a68f_ActionId">
    <vt:lpwstr>3c65da2e-662a-49e3-a687-74b330e678ab</vt:lpwstr>
  </property>
  <property fmtid="{D5CDD505-2E9C-101B-9397-08002B2CF9AE}" pid="13" name="MSIP_Label_7bb687e1-528c-4a97-96fd-c3e17978a68f_ContentBits">
    <vt:lpwstr>0</vt:lpwstr>
  </property>
</Properties>
</file>