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pPr>
        <w:rPr>
          <w:rFonts w:ascii="Arial" w:hAnsi="Arial" w:cs="Arial"/>
          <w:sz w:val="22"/>
          <w:szCs w:val="22"/>
        </w:rPr>
      </w:pPr>
    </w:p>
    <w:p w:rsidR="005805B0" w:rsidRDefault="005805B0" w:rsidP="005805B0">
      <w:pPr>
        <w:jc w:val="center"/>
        <w:rPr>
          <w:rFonts w:ascii="Arial" w:hAnsi="Arial" w:cs="Arial"/>
          <w:b/>
          <w:sz w:val="52"/>
          <w:szCs w:val="52"/>
        </w:rPr>
      </w:pPr>
    </w:p>
    <w:p w:rsidR="005805B0" w:rsidRDefault="005805B0" w:rsidP="005805B0">
      <w:pPr>
        <w:jc w:val="center"/>
        <w:rPr>
          <w:rFonts w:ascii="Arial" w:hAnsi="Arial" w:cs="Arial"/>
          <w:b/>
          <w:sz w:val="52"/>
          <w:szCs w:val="52"/>
        </w:rPr>
      </w:pPr>
    </w:p>
    <w:p w:rsidR="005805B0" w:rsidRDefault="005805B0" w:rsidP="005805B0">
      <w:pPr>
        <w:jc w:val="center"/>
        <w:rPr>
          <w:rFonts w:ascii="Arial" w:hAnsi="Arial" w:cs="Arial"/>
          <w:b/>
          <w:sz w:val="52"/>
          <w:szCs w:val="52"/>
        </w:rPr>
      </w:pPr>
    </w:p>
    <w:p w:rsidR="005805B0" w:rsidRDefault="005805B0" w:rsidP="005805B0">
      <w:pPr>
        <w:jc w:val="center"/>
        <w:rPr>
          <w:rFonts w:ascii="Arial" w:hAnsi="Arial" w:cs="Arial"/>
          <w:b/>
          <w:sz w:val="52"/>
          <w:szCs w:val="52"/>
        </w:rPr>
      </w:pPr>
    </w:p>
    <w:p w:rsidR="005805B0" w:rsidRPr="005805B0" w:rsidRDefault="009935FE" w:rsidP="005805B0">
      <w:pPr>
        <w:jc w:val="center"/>
        <w:rPr>
          <w:rFonts w:ascii="Arial" w:hAnsi="Arial" w:cs="Arial"/>
          <w:b/>
          <w:sz w:val="52"/>
          <w:szCs w:val="52"/>
        </w:rPr>
      </w:pPr>
      <w:r>
        <w:rPr>
          <w:rFonts w:ascii="Arial" w:hAnsi="Arial" w:cs="Arial"/>
          <w:b/>
          <w:sz w:val="52"/>
          <w:szCs w:val="52"/>
        </w:rPr>
        <w:t>EMPRESA E INICIATIVA EMPRENDEDORA</w:t>
      </w:r>
    </w:p>
    <w:p w:rsidR="005805B0" w:rsidRDefault="005805B0" w:rsidP="005805B0">
      <w:pPr>
        <w:jc w:val="center"/>
        <w:rPr>
          <w:rFonts w:ascii="Arial" w:hAnsi="Arial" w:cs="Arial"/>
          <w:sz w:val="22"/>
          <w:szCs w:val="22"/>
        </w:rPr>
      </w:pPr>
    </w:p>
    <w:p w:rsidR="005805B0" w:rsidRDefault="005805B0" w:rsidP="005805B0">
      <w:pPr>
        <w:jc w:val="center"/>
        <w:rPr>
          <w:rFonts w:ascii="Arial" w:hAnsi="Arial" w:cs="Arial"/>
          <w:sz w:val="22"/>
          <w:szCs w:val="22"/>
        </w:rPr>
      </w:pPr>
    </w:p>
    <w:p w:rsidR="005805B0" w:rsidRPr="005805B0" w:rsidRDefault="005805B0" w:rsidP="005805B0">
      <w:pPr>
        <w:jc w:val="center"/>
        <w:rPr>
          <w:rFonts w:ascii="Arial" w:hAnsi="Arial" w:cs="Arial"/>
          <w:sz w:val="36"/>
          <w:szCs w:val="36"/>
        </w:rPr>
      </w:pPr>
      <w:r w:rsidRPr="005805B0">
        <w:rPr>
          <w:rFonts w:ascii="Arial" w:hAnsi="Arial" w:cs="Arial"/>
          <w:sz w:val="36"/>
          <w:szCs w:val="36"/>
        </w:rPr>
        <w:t xml:space="preserve">UF1: </w:t>
      </w:r>
      <w:r w:rsidR="009935FE">
        <w:rPr>
          <w:rFonts w:ascii="Arial" w:hAnsi="Arial" w:cs="Arial"/>
          <w:sz w:val="36"/>
          <w:szCs w:val="36"/>
        </w:rPr>
        <w:t>EMPRESA E INICIATIVA EMPRENDEDORA</w:t>
      </w:r>
    </w:p>
    <w:p w:rsidR="005805B0" w:rsidRPr="005805B0" w:rsidRDefault="005805B0" w:rsidP="005805B0">
      <w:pPr>
        <w:jc w:val="center"/>
        <w:rPr>
          <w:rFonts w:ascii="Arial" w:hAnsi="Arial" w:cs="Arial"/>
          <w:b/>
          <w:sz w:val="36"/>
          <w:szCs w:val="36"/>
        </w:rPr>
      </w:pPr>
    </w:p>
    <w:p w:rsidR="005805B0" w:rsidRDefault="005805B0" w:rsidP="005805B0">
      <w:pPr>
        <w:jc w:val="center"/>
        <w:rPr>
          <w:rFonts w:ascii="Arial" w:hAnsi="Arial" w:cs="Arial"/>
          <w:sz w:val="22"/>
          <w:szCs w:val="22"/>
        </w:rPr>
      </w:pPr>
    </w:p>
    <w:p w:rsidR="003765F3" w:rsidRPr="003765F3" w:rsidRDefault="003765F3" w:rsidP="003765F3">
      <w:pPr>
        <w:jc w:val="center"/>
        <w:rPr>
          <w:rFonts w:ascii="Arial" w:hAnsi="Arial" w:cs="Arial"/>
          <w:sz w:val="22"/>
          <w:szCs w:val="22"/>
          <w:highlight w:val="lightGray"/>
        </w:rPr>
      </w:pPr>
      <w:r>
        <w:rPr>
          <w:rFonts w:ascii="Arial" w:hAnsi="Arial" w:cs="Arial"/>
          <w:sz w:val="22"/>
          <w:szCs w:val="22"/>
          <w:highlight w:val="lightGray"/>
        </w:rPr>
        <w:t xml:space="preserve">PRÁCTICA </w:t>
      </w:r>
      <w:r w:rsidR="009065E1">
        <w:rPr>
          <w:rFonts w:ascii="Arial" w:hAnsi="Arial" w:cs="Arial"/>
          <w:sz w:val="22"/>
          <w:szCs w:val="22"/>
          <w:highlight w:val="lightGray"/>
        </w:rPr>
        <w:t>4</w:t>
      </w:r>
    </w:p>
    <w:p w:rsidR="005805B0" w:rsidRDefault="005805B0">
      <w:pPr>
        <w:rPr>
          <w:rFonts w:ascii="Arial" w:hAnsi="Arial" w:cs="Arial"/>
          <w:sz w:val="22"/>
          <w:szCs w:val="22"/>
        </w:rPr>
      </w:pPr>
    </w:p>
    <w:p w:rsidR="00274F99" w:rsidRDefault="003F6031" w:rsidP="00274F99">
      <w:pPr>
        <w:pStyle w:val="NormalWeb"/>
        <w:spacing w:before="0" w:beforeAutospacing="0" w:after="150" w:afterAutospacing="0" w:line="300" w:lineRule="atLeast"/>
        <w:rPr>
          <w:rFonts w:ascii="Helvetica" w:hAnsi="Helvetica" w:cs="Helvetica"/>
          <w:color w:val="333333"/>
          <w:sz w:val="46"/>
          <w:szCs w:val="46"/>
        </w:rPr>
      </w:pPr>
      <w:r>
        <w:rPr>
          <w:rFonts w:ascii="Helvetica" w:hAnsi="Helvetica" w:cs="Helvetica"/>
          <w:color w:val="333333"/>
          <w:sz w:val="46"/>
          <w:szCs w:val="46"/>
        </w:rPr>
        <w:br w:type="page"/>
      </w:r>
    </w:p>
    <w:p w:rsidR="00274F99" w:rsidRPr="00A60450" w:rsidRDefault="00274F99" w:rsidP="00D26BD0">
      <w:pPr>
        <w:pStyle w:val="NormalWeb"/>
        <w:spacing w:before="0" w:beforeAutospacing="0" w:after="150" w:afterAutospacing="0" w:line="300" w:lineRule="atLeast"/>
        <w:jc w:val="both"/>
        <w:rPr>
          <w:rFonts w:ascii="Helvetica" w:hAnsi="Helvetica" w:cs="Helvetica"/>
          <w:sz w:val="46"/>
          <w:szCs w:val="46"/>
        </w:rPr>
      </w:pPr>
    </w:p>
    <w:p w:rsidR="00274F99" w:rsidRPr="00A60450" w:rsidRDefault="00274F99" w:rsidP="00D75A6E">
      <w:pPr>
        <w:pStyle w:val="NormalWeb"/>
        <w:spacing w:before="0" w:beforeAutospacing="0" w:after="150" w:afterAutospacing="0" w:line="300" w:lineRule="atLeast"/>
        <w:jc w:val="both"/>
        <w:rPr>
          <w:rFonts w:ascii="Arial" w:hAnsi="Arial" w:cs="Arial"/>
          <w:sz w:val="22"/>
          <w:szCs w:val="22"/>
        </w:rPr>
      </w:pPr>
      <w:r w:rsidRPr="00A60450">
        <w:rPr>
          <w:rFonts w:ascii="Helvetica" w:hAnsi="Helvetica" w:cs="Helvetica"/>
          <w:b/>
        </w:rPr>
        <w:t>1)</w:t>
      </w:r>
      <w:r w:rsidRPr="00A60450">
        <w:rPr>
          <w:rFonts w:ascii="Helvetica" w:hAnsi="Helvetica" w:cs="Helvetica"/>
          <w:sz w:val="46"/>
          <w:szCs w:val="46"/>
        </w:rPr>
        <w:t xml:space="preserve"> </w:t>
      </w:r>
      <w:r w:rsidRPr="00A60450">
        <w:rPr>
          <w:rFonts w:ascii="Arial" w:hAnsi="Arial" w:cs="Arial"/>
          <w:sz w:val="22"/>
          <w:szCs w:val="22"/>
        </w:rPr>
        <w:t xml:space="preserve">En esta PAC deberéis realizar un análisis DAFO mediante el aplicativo creado por la web de Pequeñas y Medianas Empresas. Para ello deberás acudir a la siguiente web. </w:t>
      </w:r>
      <w:hyperlink r:id="rId11" w:history="1">
        <w:r w:rsidRPr="00A60450">
          <w:rPr>
            <w:rStyle w:val="Hipervnculo"/>
            <w:rFonts w:ascii="Arial" w:hAnsi="Arial" w:cs="Arial"/>
            <w:color w:val="auto"/>
            <w:sz w:val="22"/>
            <w:szCs w:val="22"/>
          </w:rPr>
          <w:t>http://dafo.ipyme.org/Paginas/Home.aspx</w:t>
        </w:r>
      </w:hyperlink>
      <w:r w:rsidRPr="00A60450">
        <w:rPr>
          <w:rFonts w:ascii="Arial" w:hAnsi="Arial" w:cs="Arial"/>
          <w:sz w:val="22"/>
          <w:szCs w:val="22"/>
        </w:rPr>
        <w:t>, registrarte cómo usuario y realizar luego el análisis DAFO. Deberás incluir un mínimo de tres ítems para cada factor.</w:t>
      </w:r>
    </w:p>
    <w:p w:rsidR="00274F99" w:rsidRPr="00A60450" w:rsidRDefault="00274F99" w:rsidP="00274F99">
      <w:pPr>
        <w:pStyle w:val="NormalWeb"/>
        <w:spacing w:before="0" w:beforeAutospacing="0" w:after="150" w:afterAutospacing="0" w:line="300" w:lineRule="atLeast"/>
        <w:rPr>
          <w:rFonts w:ascii="Arial" w:hAnsi="Arial" w:cs="Arial"/>
          <w:sz w:val="22"/>
          <w:szCs w:val="22"/>
        </w:rPr>
      </w:pPr>
    </w:p>
    <w:p w:rsidR="00274F99" w:rsidRPr="00A60450" w:rsidRDefault="00274F99" w:rsidP="00274F99">
      <w:pPr>
        <w:pStyle w:val="NormalWeb"/>
        <w:spacing w:before="0" w:beforeAutospacing="0" w:after="150" w:afterAutospacing="0" w:line="300" w:lineRule="atLeast"/>
        <w:rPr>
          <w:rFonts w:ascii="Arial" w:hAnsi="Arial" w:cs="Arial"/>
          <w:sz w:val="22"/>
          <w:szCs w:val="22"/>
        </w:rPr>
      </w:pPr>
      <w:r w:rsidRPr="00A60450">
        <w:rPr>
          <w:rFonts w:ascii="Arial" w:hAnsi="Arial" w:cs="Arial"/>
          <w:sz w:val="22"/>
          <w:szCs w:val="22"/>
        </w:rPr>
        <w:t>Una vez hayas realizado el análisis deberás adjuntar la imagen tanto del análisis DAFO cómo de la matriz de ejercicios y los resultados.</w:t>
      </w:r>
    </w:p>
    <w:p w:rsidR="00274F99" w:rsidRPr="00A60450" w:rsidRDefault="00274F99" w:rsidP="00274F99">
      <w:pPr>
        <w:pStyle w:val="NormalWeb"/>
        <w:spacing w:before="0" w:beforeAutospacing="0" w:after="150" w:afterAutospacing="0" w:line="300" w:lineRule="atLeast"/>
        <w:rPr>
          <w:rFonts w:ascii="Arial" w:hAnsi="Arial" w:cs="Arial"/>
          <w:sz w:val="22"/>
          <w:szCs w:val="22"/>
        </w:rPr>
      </w:pPr>
    </w:p>
    <w:p w:rsidR="00D75A6E" w:rsidRDefault="00D75A6E">
      <w:pPr>
        <w:rPr>
          <w:rFonts w:ascii="Arial" w:eastAsia="Times New Roman" w:hAnsi="Arial" w:cs="Arial"/>
          <w:b/>
          <w:noProof w:val="0"/>
          <w:sz w:val="22"/>
          <w:szCs w:val="22"/>
          <w:lang w:val="es-ES" w:eastAsia="es-ES"/>
        </w:rPr>
      </w:pPr>
      <w:r>
        <w:rPr>
          <w:rFonts w:ascii="Arial" w:hAnsi="Arial" w:cs="Arial"/>
          <w:b/>
          <w:sz w:val="22"/>
          <w:szCs w:val="22"/>
        </w:rPr>
        <w:br w:type="page"/>
      </w:r>
    </w:p>
    <w:p w:rsidR="00274F99" w:rsidRPr="00A60450" w:rsidRDefault="00274F99" w:rsidP="00274F99">
      <w:pPr>
        <w:pStyle w:val="NormalWeb"/>
        <w:spacing w:before="0" w:beforeAutospacing="0" w:after="150" w:afterAutospacing="0" w:line="300" w:lineRule="atLeast"/>
        <w:rPr>
          <w:rFonts w:ascii="Arial" w:hAnsi="Arial" w:cs="Arial"/>
          <w:b/>
          <w:sz w:val="22"/>
          <w:szCs w:val="22"/>
        </w:rPr>
      </w:pPr>
    </w:p>
    <w:p w:rsidR="00274F99" w:rsidRDefault="00274F99" w:rsidP="00274F99">
      <w:pPr>
        <w:pStyle w:val="NormalWeb"/>
        <w:spacing w:before="0" w:beforeAutospacing="0" w:after="150" w:afterAutospacing="0" w:line="300" w:lineRule="atLeast"/>
        <w:rPr>
          <w:rFonts w:ascii="Arial" w:hAnsi="Arial" w:cs="Arial"/>
          <w:b/>
          <w:sz w:val="22"/>
          <w:szCs w:val="22"/>
        </w:rPr>
      </w:pPr>
      <w:r w:rsidRPr="00A60450">
        <w:rPr>
          <w:rFonts w:ascii="Arial" w:hAnsi="Arial" w:cs="Arial"/>
          <w:b/>
          <w:sz w:val="22"/>
          <w:szCs w:val="22"/>
        </w:rPr>
        <w:t xml:space="preserve">2) </w:t>
      </w:r>
      <w:r w:rsidR="00596056">
        <w:rPr>
          <w:rFonts w:ascii="Arial" w:hAnsi="Arial" w:cs="Arial"/>
          <w:b/>
          <w:sz w:val="22"/>
          <w:szCs w:val="22"/>
        </w:rPr>
        <w:t xml:space="preserve">Contesta el siguiente caso práctico: </w:t>
      </w:r>
    </w:p>
    <w:p w:rsidR="00596056" w:rsidRDefault="00596056" w:rsidP="00596056">
      <w:pPr>
        <w:pStyle w:val="NormalWeb"/>
        <w:spacing w:before="0" w:beforeAutospacing="0" w:after="150" w:afterAutospacing="0" w:line="300" w:lineRule="atLeast"/>
        <w:jc w:val="both"/>
        <w:rPr>
          <w:rFonts w:ascii="Arial" w:hAnsi="Arial" w:cs="Arial"/>
          <w:b/>
          <w:sz w:val="22"/>
          <w:szCs w:val="22"/>
        </w:rPr>
      </w:pPr>
      <w:r>
        <w:rPr>
          <w:rFonts w:ascii="Arial" w:hAnsi="Arial" w:cs="Arial"/>
          <w:b/>
          <w:sz w:val="22"/>
          <w:szCs w:val="22"/>
        </w:rPr>
        <w:t>Lucía Mateo termina de finalizar sus estudios de ciclo y se plantea emprender un negocio de consultoría de medio ambiente, tanto para solucionar su futuro laboral como para trabajar para resolver las preocupaciones más grandes de la sociedad actual: el deterioro del medio ambiente. Ella no tiene conocimientos específicos de medio ambiente, pero ya tiene asignados un abogado y un laboratorio, que contratará en función de los clientes que vayan surgiendo. Además, un tío suyo que trabaja en la consejería de Medio Ambiente le irá poniendo al día en materia de novedades legislativas, además de conseguirle los contactos oportunos.</w:t>
      </w:r>
    </w:p>
    <w:p w:rsidR="00596056" w:rsidRDefault="00596056" w:rsidP="00596056">
      <w:pPr>
        <w:pStyle w:val="NormalWeb"/>
        <w:spacing w:before="0" w:beforeAutospacing="0" w:after="150" w:afterAutospacing="0" w:line="300" w:lineRule="atLeast"/>
        <w:jc w:val="both"/>
        <w:rPr>
          <w:rFonts w:ascii="Arial" w:hAnsi="Arial" w:cs="Arial"/>
          <w:b/>
          <w:sz w:val="22"/>
          <w:szCs w:val="22"/>
        </w:rPr>
      </w:pPr>
    </w:p>
    <w:p w:rsidR="00596056" w:rsidRDefault="00596056" w:rsidP="00596056">
      <w:pPr>
        <w:pStyle w:val="NormalWeb"/>
        <w:numPr>
          <w:ilvl w:val="0"/>
          <w:numId w:val="12"/>
        </w:numPr>
        <w:spacing w:before="0" w:beforeAutospacing="0" w:after="150" w:afterAutospacing="0" w:line="300" w:lineRule="atLeast"/>
        <w:jc w:val="both"/>
        <w:rPr>
          <w:rFonts w:ascii="Arial" w:hAnsi="Arial" w:cs="Arial"/>
          <w:b/>
          <w:sz w:val="22"/>
          <w:szCs w:val="22"/>
        </w:rPr>
      </w:pPr>
      <w:r w:rsidRPr="009E0CF6">
        <w:rPr>
          <w:rFonts w:ascii="Arial" w:hAnsi="Arial" w:cs="Arial"/>
          <w:b/>
          <w:sz w:val="22"/>
          <w:szCs w:val="22"/>
        </w:rPr>
        <w:t xml:space="preserve">¿Cuál es la idea de Lucía? </w:t>
      </w:r>
      <w:r w:rsidR="009E0CF6" w:rsidRPr="009E0CF6">
        <w:rPr>
          <w:rFonts w:ascii="Arial" w:hAnsi="Arial" w:cs="Arial"/>
          <w:b/>
          <w:sz w:val="22"/>
          <w:szCs w:val="22"/>
        </w:rPr>
        <w:t>¿</w:t>
      </w:r>
      <w:r w:rsidR="00C24C83">
        <w:rPr>
          <w:rFonts w:ascii="Arial" w:hAnsi="Arial" w:cs="Arial"/>
          <w:b/>
          <w:sz w:val="22"/>
          <w:szCs w:val="22"/>
        </w:rPr>
        <w:t>Cuales</w:t>
      </w:r>
      <w:r w:rsidR="009E0CF6" w:rsidRPr="009E0CF6">
        <w:rPr>
          <w:rFonts w:ascii="Arial" w:hAnsi="Arial" w:cs="Arial"/>
          <w:b/>
          <w:sz w:val="22"/>
          <w:szCs w:val="22"/>
        </w:rPr>
        <w:t xml:space="preserve"> son los servicios mediante los cuales se concreta la idea de negocio?</w:t>
      </w:r>
    </w:p>
    <w:p w:rsidR="00E0429A" w:rsidRPr="009E0CF6" w:rsidRDefault="00E0429A" w:rsidP="00E0429A">
      <w:pPr>
        <w:pStyle w:val="NormalWeb"/>
        <w:spacing w:before="0" w:beforeAutospacing="0" w:after="150" w:afterAutospacing="0" w:line="300" w:lineRule="atLeast"/>
        <w:ind w:left="720"/>
        <w:jc w:val="both"/>
        <w:rPr>
          <w:rFonts w:ascii="Arial" w:hAnsi="Arial" w:cs="Arial"/>
          <w:b/>
          <w:sz w:val="22"/>
          <w:szCs w:val="22"/>
        </w:rPr>
      </w:pPr>
    </w:p>
    <w:p w:rsidR="009E0CF6" w:rsidRPr="009E0CF6" w:rsidRDefault="009E0CF6" w:rsidP="009E0CF6">
      <w:pPr>
        <w:pStyle w:val="NormalWeb"/>
        <w:spacing w:before="0" w:beforeAutospacing="0" w:after="150" w:afterAutospacing="0" w:line="300" w:lineRule="atLeast"/>
        <w:ind w:left="720"/>
        <w:jc w:val="both"/>
        <w:rPr>
          <w:rFonts w:ascii="Arial" w:hAnsi="Arial" w:cs="Arial"/>
          <w:sz w:val="22"/>
          <w:szCs w:val="22"/>
        </w:rPr>
      </w:pPr>
    </w:p>
    <w:p w:rsidR="009E0CF6" w:rsidRDefault="000D0B8A" w:rsidP="00596056">
      <w:pPr>
        <w:pStyle w:val="NormalWeb"/>
        <w:numPr>
          <w:ilvl w:val="0"/>
          <w:numId w:val="12"/>
        </w:numPr>
        <w:spacing w:before="0" w:beforeAutospacing="0" w:after="150" w:afterAutospacing="0" w:line="300" w:lineRule="atLeast"/>
        <w:jc w:val="both"/>
        <w:rPr>
          <w:rFonts w:ascii="Arial" w:hAnsi="Arial" w:cs="Arial"/>
          <w:b/>
          <w:sz w:val="22"/>
          <w:szCs w:val="22"/>
        </w:rPr>
      </w:pPr>
      <w:r>
        <w:rPr>
          <w:rFonts w:ascii="Arial" w:hAnsi="Arial" w:cs="Arial"/>
          <w:b/>
          <w:sz w:val="22"/>
          <w:szCs w:val="22"/>
        </w:rPr>
        <w:t>¿Qué</w:t>
      </w:r>
      <w:r w:rsidR="009E0CF6" w:rsidRPr="009E0CF6">
        <w:rPr>
          <w:rFonts w:ascii="Arial" w:hAnsi="Arial" w:cs="Arial"/>
          <w:b/>
          <w:sz w:val="22"/>
          <w:szCs w:val="22"/>
        </w:rPr>
        <w:t xml:space="preserve"> áreas de especialización </w:t>
      </w:r>
      <w:r w:rsidR="00C24C83">
        <w:rPr>
          <w:rFonts w:ascii="Arial" w:hAnsi="Arial" w:cs="Arial"/>
          <w:b/>
          <w:sz w:val="22"/>
          <w:szCs w:val="22"/>
        </w:rPr>
        <w:t xml:space="preserve">se desarrollarían </w:t>
      </w:r>
      <w:r w:rsidR="009E0CF6" w:rsidRPr="009E0CF6">
        <w:rPr>
          <w:rFonts w:ascii="Arial" w:hAnsi="Arial" w:cs="Arial"/>
          <w:b/>
          <w:sz w:val="22"/>
          <w:szCs w:val="22"/>
        </w:rPr>
        <w:t>dentro de una consultoría medioambiental</w:t>
      </w:r>
      <w:r>
        <w:rPr>
          <w:rFonts w:ascii="Arial" w:hAnsi="Arial" w:cs="Arial"/>
          <w:b/>
          <w:sz w:val="22"/>
          <w:szCs w:val="22"/>
        </w:rPr>
        <w:t>?</w:t>
      </w:r>
    </w:p>
    <w:p w:rsidR="009E0CF6" w:rsidRPr="000D0B8A" w:rsidRDefault="009E0CF6" w:rsidP="009E0CF6">
      <w:pPr>
        <w:pStyle w:val="NormalWeb"/>
        <w:spacing w:before="0" w:beforeAutospacing="0" w:after="150" w:afterAutospacing="0" w:line="300" w:lineRule="atLeast"/>
        <w:ind w:left="720"/>
        <w:jc w:val="both"/>
        <w:rPr>
          <w:rFonts w:ascii="Arial" w:hAnsi="Arial" w:cs="Arial"/>
          <w:b/>
          <w:sz w:val="22"/>
          <w:szCs w:val="22"/>
        </w:rPr>
      </w:pPr>
      <w:bookmarkStart w:id="0" w:name="_GoBack"/>
      <w:bookmarkEnd w:id="0"/>
    </w:p>
    <w:p w:rsidR="00750930" w:rsidRPr="00D75A6E" w:rsidRDefault="009E0CF6" w:rsidP="00D75A6E">
      <w:pPr>
        <w:pStyle w:val="NormalWeb"/>
        <w:numPr>
          <w:ilvl w:val="0"/>
          <w:numId w:val="12"/>
        </w:numPr>
        <w:spacing w:before="0" w:beforeAutospacing="0" w:after="150" w:afterAutospacing="0" w:line="300" w:lineRule="atLeast"/>
        <w:jc w:val="both"/>
        <w:rPr>
          <w:rFonts w:ascii="Arial" w:hAnsi="Arial" w:cs="Arial"/>
          <w:b/>
          <w:sz w:val="22"/>
          <w:szCs w:val="22"/>
        </w:rPr>
      </w:pPr>
      <w:r w:rsidRPr="000D0B8A">
        <w:rPr>
          <w:rFonts w:ascii="Arial" w:hAnsi="Arial" w:cs="Arial"/>
          <w:b/>
          <w:sz w:val="22"/>
          <w:szCs w:val="22"/>
        </w:rPr>
        <w:t>Analiza los factores del entorno general que podrían haber llevado a lucía montado su empresa de medio ambiente</w:t>
      </w:r>
    </w:p>
    <w:p w:rsidR="000D0B8A" w:rsidRPr="000D0B8A" w:rsidRDefault="000D0B8A" w:rsidP="00A53F52">
      <w:pPr>
        <w:pStyle w:val="NormalWeb"/>
        <w:spacing w:before="0" w:beforeAutospacing="0" w:after="150" w:afterAutospacing="0" w:line="360" w:lineRule="auto"/>
        <w:ind w:left="720"/>
        <w:jc w:val="both"/>
        <w:rPr>
          <w:rFonts w:ascii="Arial" w:hAnsi="Arial" w:cs="Arial"/>
          <w:b/>
          <w:sz w:val="22"/>
          <w:szCs w:val="22"/>
        </w:rPr>
      </w:pPr>
    </w:p>
    <w:p w:rsidR="009E0CF6" w:rsidRDefault="009E0CF6" w:rsidP="00A53F52">
      <w:pPr>
        <w:pStyle w:val="NormalWeb"/>
        <w:numPr>
          <w:ilvl w:val="0"/>
          <w:numId w:val="12"/>
        </w:numPr>
        <w:spacing w:before="0" w:beforeAutospacing="0" w:after="150" w:afterAutospacing="0" w:line="360" w:lineRule="auto"/>
        <w:jc w:val="both"/>
        <w:rPr>
          <w:rFonts w:ascii="Arial" w:hAnsi="Arial" w:cs="Arial"/>
          <w:b/>
          <w:sz w:val="22"/>
          <w:szCs w:val="22"/>
        </w:rPr>
      </w:pPr>
      <w:r w:rsidRPr="000D0B8A">
        <w:rPr>
          <w:rFonts w:ascii="Arial" w:hAnsi="Arial" w:cs="Arial"/>
          <w:b/>
          <w:sz w:val="22"/>
          <w:szCs w:val="22"/>
        </w:rPr>
        <w:t>Identifica los factores relevantes del entorno específico para una empresa de estas características</w:t>
      </w:r>
    </w:p>
    <w:p w:rsidR="000D0B8A" w:rsidRPr="00A53F52" w:rsidRDefault="000D0B8A" w:rsidP="000D0B8A">
      <w:pPr>
        <w:pStyle w:val="NormalWeb"/>
        <w:spacing w:before="0" w:beforeAutospacing="0" w:after="150" w:afterAutospacing="0" w:line="300" w:lineRule="atLeast"/>
        <w:ind w:left="720"/>
        <w:jc w:val="both"/>
        <w:rPr>
          <w:rFonts w:ascii="Arial" w:hAnsi="Arial" w:cs="Arial"/>
          <w:b/>
          <w:sz w:val="22"/>
          <w:szCs w:val="22"/>
          <w:lang w:val="ca-ES"/>
        </w:rPr>
      </w:pPr>
    </w:p>
    <w:p w:rsidR="00A53F52" w:rsidRDefault="00D75A6E" w:rsidP="00596056">
      <w:pPr>
        <w:pStyle w:val="NormalWeb"/>
        <w:numPr>
          <w:ilvl w:val="0"/>
          <w:numId w:val="12"/>
        </w:numPr>
        <w:spacing w:before="0" w:beforeAutospacing="0" w:after="150" w:afterAutospacing="0" w:line="300" w:lineRule="atLeast"/>
        <w:jc w:val="both"/>
        <w:rPr>
          <w:rFonts w:ascii="Arial" w:hAnsi="Arial" w:cs="Arial"/>
          <w:b/>
          <w:sz w:val="22"/>
          <w:szCs w:val="22"/>
        </w:rPr>
      </w:pPr>
      <w:r>
        <w:rPr>
          <w:rFonts w:ascii="Arial" w:hAnsi="Arial" w:cs="Arial"/>
          <w:b/>
          <w:sz w:val="22"/>
          <w:szCs w:val="22"/>
        </w:rPr>
        <w:t>¿</w:t>
      </w:r>
      <w:r w:rsidR="009E0CF6" w:rsidRPr="000D0B8A">
        <w:rPr>
          <w:rFonts w:ascii="Arial" w:hAnsi="Arial" w:cs="Arial"/>
          <w:b/>
          <w:sz w:val="22"/>
          <w:szCs w:val="22"/>
        </w:rPr>
        <w:t>Cuál sería el emplazamiento idóneo para una consultoría de medio ambiente</w:t>
      </w:r>
      <w:r>
        <w:rPr>
          <w:rFonts w:ascii="Arial" w:hAnsi="Arial" w:cs="Arial"/>
          <w:b/>
          <w:sz w:val="22"/>
          <w:szCs w:val="22"/>
        </w:rPr>
        <w:t>?</w:t>
      </w:r>
    </w:p>
    <w:p w:rsidR="000D0B8A" w:rsidRPr="000D0B8A" w:rsidRDefault="000D0B8A" w:rsidP="00A53F52">
      <w:pPr>
        <w:pStyle w:val="NormalWeb"/>
        <w:spacing w:before="0" w:beforeAutospacing="0" w:after="150" w:afterAutospacing="0" w:line="300" w:lineRule="atLeast"/>
        <w:ind w:left="720"/>
        <w:jc w:val="right"/>
        <w:rPr>
          <w:rFonts w:ascii="Arial" w:hAnsi="Arial" w:cs="Arial"/>
          <w:b/>
          <w:sz w:val="22"/>
          <w:szCs w:val="22"/>
        </w:rPr>
      </w:pPr>
    </w:p>
    <w:p w:rsidR="009E0CF6" w:rsidRDefault="00D75A6E" w:rsidP="00596056">
      <w:pPr>
        <w:pStyle w:val="NormalWeb"/>
        <w:numPr>
          <w:ilvl w:val="0"/>
          <w:numId w:val="12"/>
        </w:numPr>
        <w:spacing w:before="0" w:beforeAutospacing="0" w:after="150" w:afterAutospacing="0" w:line="300" w:lineRule="atLeast"/>
        <w:jc w:val="both"/>
        <w:rPr>
          <w:rFonts w:ascii="Arial" w:hAnsi="Arial" w:cs="Arial"/>
          <w:b/>
          <w:sz w:val="22"/>
          <w:szCs w:val="22"/>
        </w:rPr>
      </w:pPr>
      <w:r>
        <w:rPr>
          <w:rFonts w:ascii="Arial" w:hAnsi="Arial" w:cs="Arial"/>
          <w:b/>
          <w:sz w:val="22"/>
          <w:szCs w:val="22"/>
        </w:rPr>
        <w:t>¿</w:t>
      </w:r>
      <w:r w:rsidR="009E0CF6" w:rsidRPr="000D0B8A">
        <w:rPr>
          <w:rFonts w:ascii="Arial" w:hAnsi="Arial" w:cs="Arial"/>
          <w:b/>
          <w:sz w:val="22"/>
          <w:szCs w:val="22"/>
        </w:rPr>
        <w:t>Cuáles podrían ser los valores de la cultura empresarial de la empresa de Lucía</w:t>
      </w:r>
      <w:r>
        <w:rPr>
          <w:rFonts w:ascii="Arial" w:hAnsi="Arial" w:cs="Arial"/>
          <w:b/>
          <w:sz w:val="22"/>
          <w:szCs w:val="22"/>
        </w:rPr>
        <w:t>?</w:t>
      </w:r>
    </w:p>
    <w:p w:rsidR="000D0B8A" w:rsidRDefault="000D0B8A" w:rsidP="000D0B8A">
      <w:pPr>
        <w:pStyle w:val="Prrafodelista"/>
        <w:rPr>
          <w:rFonts w:ascii="Arial" w:hAnsi="Arial" w:cs="Arial"/>
          <w:b/>
          <w:sz w:val="22"/>
          <w:szCs w:val="22"/>
        </w:rPr>
      </w:pPr>
    </w:p>
    <w:p w:rsidR="000D0B8A" w:rsidRPr="000D0B8A" w:rsidRDefault="000D0B8A" w:rsidP="000D0B8A">
      <w:pPr>
        <w:pStyle w:val="NormalWeb"/>
        <w:spacing w:before="0" w:beforeAutospacing="0" w:after="150" w:afterAutospacing="0" w:line="300" w:lineRule="atLeast"/>
        <w:ind w:left="720"/>
        <w:jc w:val="both"/>
        <w:rPr>
          <w:rFonts w:ascii="Arial" w:hAnsi="Arial" w:cs="Arial"/>
          <w:b/>
          <w:sz w:val="22"/>
          <w:szCs w:val="22"/>
        </w:rPr>
      </w:pPr>
    </w:p>
    <w:p w:rsidR="009E0CF6" w:rsidRPr="000D0B8A" w:rsidRDefault="00D75A6E" w:rsidP="00596056">
      <w:pPr>
        <w:pStyle w:val="NormalWeb"/>
        <w:numPr>
          <w:ilvl w:val="0"/>
          <w:numId w:val="12"/>
        </w:numPr>
        <w:spacing w:before="0" w:beforeAutospacing="0" w:after="150" w:afterAutospacing="0" w:line="300" w:lineRule="atLeast"/>
        <w:jc w:val="both"/>
        <w:rPr>
          <w:rFonts w:ascii="Arial" w:hAnsi="Arial" w:cs="Arial"/>
          <w:b/>
          <w:sz w:val="22"/>
          <w:szCs w:val="22"/>
        </w:rPr>
      </w:pPr>
      <w:r>
        <w:rPr>
          <w:rFonts w:ascii="Arial" w:hAnsi="Arial" w:cs="Arial"/>
          <w:b/>
          <w:sz w:val="22"/>
          <w:szCs w:val="22"/>
        </w:rPr>
        <w:t>¿</w:t>
      </w:r>
      <w:r w:rsidR="009E0CF6" w:rsidRPr="000D0B8A">
        <w:rPr>
          <w:rFonts w:ascii="Arial" w:hAnsi="Arial" w:cs="Arial"/>
          <w:b/>
          <w:sz w:val="22"/>
          <w:szCs w:val="22"/>
        </w:rPr>
        <w:t>Qué áreas de responsabilidad social co</w:t>
      </w:r>
      <w:r>
        <w:rPr>
          <w:rFonts w:ascii="Arial" w:hAnsi="Arial" w:cs="Arial"/>
          <w:b/>
          <w:sz w:val="22"/>
          <w:szCs w:val="22"/>
        </w:rPr>
        <w:t>rporativa podría impulsar Lucía?</w:t>
      </w:r>
    </w:p>
    <w:p w:rsidR="00596056" w:rsidRPr="00A60450" w:rsidRDefault="00596056" w:rsidP="00274F99">
      <w:pPr>
        <w:pStyle w:val="NormalWeb"/>
        <w:spacing w:before="0" w:beforeAutospacing="0" w:after="150" w:afterAutospacing="0" w:line="300" w:lineRule="atLeast"/>
        <w:rPr>
          <w:rFonts w:ascii="Arial" w:hAnsi="Arial" w:cs="Arial"/>
          <w:b/>
          <w:sz w:val="22"/>
          <w:szCs w:val="22"/>
        </w:rPr>
      </w:pPr>
    </w:p>
    <w:sectPr w:rsidR="00596056" w:rsidRPr="00A60450" w:rsidSect="003765F3">
      <w:headerReference w:type="default" r:id="rId12"/>
      <w:footerReference w:type="default" r:id="rId13"/>
      <w:headerReference w:type="first" r:id="rId14"/>
      <w:footerReference w:type="first" r:id="rId15"/>
      <w:type w:val="continuous"/>
      <w:pgSz w:w="11900" w:h="16840"/>
      <w:pgMar w:top="1417" w:right="1701" w:bottom="1417" w:left="1701" w:header="567" w:footer="170"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81A" w:rsidRDefault="00A3281A">
      <w:r>
        <w:separator/>
      </w:r>
    </w:p>
  </w:endnote>
  <w:endnote w:type="continuationSeparator" w:id="0">
    <w:p w:rsidR="00A3281A" w:rsidRDefault="00A32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venir LT Std 35 Light">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F58" w:rsidRPr="00A32C87" w:rsidRDefault="00A3281A" w:rsidP="00C53F58">
    <w:pPr>
      <w:pStyle w:val="Piedepgina"/>
      <w:jc w:val="center"/>
      <w:rPr>
        <w:rFonts w:ascii="Avenir LT Std 35 Light" w:hAnsi="Avenir LT Std 35 Light" w:cs="Arial"/>
        <w:sz w:val="22"/>
        <w:szCs w:val="22"/>
      </w:rPr>
    </w:pPr>
    <w:hyperlink r:id="rId1" w:history="1">
      <w:r w:rsidR="00C53F58" w:rsidRPr="00A32C87">
        <w:rPr>
          <w:rStyle w:val="Hipervnculo"/>
          <w:rFonts w:ascii="Avenir LT Std 35 Light" w:hAnsi="Avenir LT Std 35 Light" w:cs="Arial"/>
          <w:color w:val="auto"/>
          <w:sz w:val="22"/>
          <w:szCs w:val="22"/>
          <w:u w:val="none"/>
        </w:rPr>
        <w:t>www.ilernafponline.com</w:t>
      </w:r>
    </w:hyperlink>
  </w:p>
  <w:p w:rsidR="00992867" w:rsidRPr="005805B0" w:rsidRDefault="00A3281A" w:rsidP="005805B0">
    <w:pPr>
      <w:pStyle w:val="Piedepgina"/>
      <w:jc w:val="right"/>
      <w:rPr>
        <w:rFonts w:ascii="Avenir LT Std 35 Light" w:hAnsi="Avenir LT Std 35 Light" w:cs="Arial"/>
        <w:sz w:val="22"/>
        <w:szCs w:val="22"/>
      </w:rPr>
    </w:pPr>
    <w:hyperlink r:id="rId2" w:history="1">
      <w:r w:rsidR="005805B0" w:rsidRPr="00F61B01">
        <w:rPr>
          <w:rStyle w:val="Hipervnculo"/>
          <w:rFonts w:ascii="Avenir LT Std 35 Light" w:hAnsi="Avenir LT Std 35 Light" w:cs="Arial"/>
          <w:sz w:val="22"/>
          <w:szCs w:val="22"/>
        </w:rPr>
        <w:t>online@ilerna.com</w:t>
      </w:r>
    </w:hyperlink>
    <w:r w:rsidR="005805B0">
      <w:rPr>
        <w:rFonts w:ascii="Avenir LT Std 35 Light" w:hAnsi="Avenir LT Std 35 Light" w:cs="Arial"/>
        <w:sz w:val="22"/>
        <w:szCs w:val="22"/>
      </w:rPr>
      <w:t xml:space="preserve">                                            </w:t>
    </w:r>
    <w:r w:rsidR="004066BA" w:rsidRPr="00992867">
      <w:rPr>
        <w:rFonts w:ascii="Avenir LT Std 35 Light" w:hAnsi="Avenir LT Std 35 Light" w:cs="Arial"/>
        <w:sz w:val="20"/>
      </w:rPr>
      <w:fldChar w:fldCharType="begin"/>
    </w:r>
    <w:r w:rsidR="00992867" w:rsidRPr="00992867">
      <w:rPr>
        <w:rFonts w:ascii="Avenir LT Std 35 Light" w:hAnsi="Avenir LT Std 35 Light" w:cs="Arial"/>
        <w:sz w:val="20"/>
      </w:rPr>
      <w:instrText>PAGE   \* MERGEFORMAT</w:instrText>
    </w:r>
    <w:r w:rsidR="004066BA" w:rsidRPr="00992867">
      <w:rPr>
        <w:rFonts w:ascii="Avenir LT Std 35 Light" w:hAnsi="Avenir LT Std 35 Light" w:cs="Arial"/>
        <w:sz w:val="20"/>
      </w:rPr>
      <w:fldChar w:fldCharType="separate"/>
    </w:r>
    <w:r w:rsidR="00C24C83">
      <w:rPr>
        <w:rFonts w:ascii="Avenir LT Std 35 Light" w:hAnsi="Avenir LT Std 35 Light" w:cs="Arial"/>
        <w:sz w:val="20"/>
      </w:rPr>
      <w:t>3</w:t>
    </w:r>
    <w:r w:rsidR="004066BA" w:rsidRPr="00992867">
      <w:rPr>
        <w:rFonts w:ascii="Avenir LT Std 35 Light" w:hAnsi="Avenir LT Std 35 Light" w:cs="Arial"/>
        <w:sz w:val="20"/>
      </w:rPr>
      <w:fldChar w:fldCharType="end"/>
    </w:r>
    <w:r w:rsidR="00992867" w:rsidRPr="00992867">
      <w:rPr>
        <w:rFonts w:ascii="Avenir LT Std 35 Light" w:hAnsi="Avenir LT Std 35 Light" w:cs="Arial"/>
        <w:sz w:val="20"/>
      </w:rPr>
      <w:t xml:space="preserve"> de </w:t>
    </w:r>
    <w:r>
      <w:fldChar w:fldCharType="begin"/>
    </w:r>
    <w:r>
      <w:instrText xml:space="preserve"> NUMPAGES   \* MERGEFORMAT </w:instrText>
    </w:r>
    <w:r>
      <w:fldChar w:fldCharType="separate"/>
    </w:r>
    <w:r w:rsidR="00C24C83" w:rsidRPr="00C24C83">
      <w:rPr>
        <w:rFonts w:ascii="Avenir LT Std 35 Light" w:hAnsi="Avenir LT Std 35 Light" w:cs="Arial"/>
        <w:sz w:val="20"/>
      </w:rPr>
      <w:t>3</w:t>
    </w:r>
    <w:r>
      <w:rPr>
        <w:rFonts w:ascii="Avenir LT Std 35 Light" w:hAnsi="Avenir LT Std 35 Light" w:cs="Arial"/>
        <w:sz w:val="20"/>
      </w:rPr>
      <w:fldChar w:fldCharType="end"/>
    </w:r>
  </w:p>
  <w:p w:rsidR="00FC4BAC" w:rsidRDefault="00FC4B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5B0" w:rsidRPr="00A32C87" w:rsidRDefault="00A3281A" w:rsidP="005805B0">
    <w:pPr>
      <w:pStyle w:val="Piedepgina"/>
      <w:jc w:val="center"/>
      <w:rPr>
        <w:rFonts w:ascii="Avenir LT Std 35 Light" w:hAnsi="Avenir LT Std 35 Light" w:cs="Arial"/>
        <w:sz w:val="22"/>
        <w:szCs w:val="22"/>
      </w:rPr>
    </w:pPr>
    <w:hyperlink r:id="rId1" w:history="1">
      <w:r w:rsidR="005805B0" w:rsidRPr="00A32C87">
        <w:rPr>
          <w:rStyle w:val="Hipervnculo"/>
          <w:rFonts w:ascii="Avenir LT Std 35 Light" w:hAnsi="Avenir LT Std 35 Light" w:cs="Arial"/>
          <w:color w:val="auto"/>
          <w:sz w:val="22"/>
          <w:szCs w:val="22"/>
          <w:u w:val="none"/>
        </w:rPr>
        <w:t>www.ilernafponline.com</w:t>
      </w:r>
    </w:hyperlink>
  </w:p>
  <w:p w:rsidR="005805B0" w:rsidRDefault="00A3281A" w:rsidP="005805B0">
    <w:pPr>
      <w:pStyle w:val="Piedepgina"/>
      <w:jc w:val="center"/>
    </w:pPr>
    <w:hyperlink r:id="rId2" w:history="1">
      <w:r w:rsidR="005805B0" w:rsidRPr="00F61B01">
        <w:rPr>
          <w:rStyle w:val="Hipervnculo"/>
          <w:rFonts w:ascii="Avenir LT Std 35 Light" w:hAnsi="Avenir LT Std 35 Light" w:cs="Arial"/>
          <w:sz w:val="22"/>
          <w:szCs w:val="22"/>
        </w:rPr>
        <w:t>online@ilerna.com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81A" w:rsidRDefault="00A3281A">
      <w:r>
        <w:separator/>
      </w:r>
    </w:p>
  </w:footnote>
  <w:footnote w:type="continuationSeparator" w:id="0">
    <w:p w:rsidR="00A3281A" w:rsidRDefault="00A32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35A" w:rsidRPr="000D19A5" w:rsidRDefault="009E635A" w:rsidP="009E635A">
    <w:pPr>
      <w:pStyle w:val="Encabezado"/>
      <w:jc w:val="right"/>
      <w:rPr>
        <w:rFonts w:ascii="Arial" w:hAnsi="Arial" w:cs="Arial"/>
        <w:sz w:val="22"/>
        <w:szCs w:val="22"/>
      </w:rPr>
    </w:pPr>
    <w:r>
      <w:rPr>
        <w:rFonts w:ascii="Arial" w:hAnsi="Arial" w:cs="Arial"/>
        <w:sz w:val="22"/>
        <w:szCs w:val="22"/>
        <w:lang w:val="es-ES" w:eastAsia="es-ES"/>
      </w:rPr>
      <w:drawing>
        <wp:anchor distT="0" distB="0" distL="114300" distR="114300" simplePos="0" relativeHeight="251657216" behindDoc="0" locked="0" layoutInCell="1" allowOverlap="1">
          <wp:simplePos x="0" y="0"/>
          <wp:positionH relativeFrom="column">
            <wp:posOffset>-798830</wp:posOffset>
          </wp:positionH>
          <wp:positionV relativeFrom="paragraph">
            <wp:posOffset>-248920</wp:posOffset>
          </wp:positionV>
          <wp:extent cx="1420495" cy="755015"/>
          <wp:effectExtent l="19050" t="0" r="8255"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r w:rsidR="009935FE">
      <w:rPr>
        <w:rFonts w:ascii="Arial" w:hAnsi="Arial" w:cs="Arial"/>
        <w:sz w:val="22"/>
        <w:szCs w:val="22"/>
      </w:rPr>
      <w:t>EMPRESA E INICIATIVA EMPRENDEDORA</w:t>
    </w:r>
  </w:p>
  <w:p w:rsidR="009E635A" w:rsidRPr="000D19A5" w:rsidRDefault="005805B0" w:rsidP="009E635A">
    <w:pPr>
      <w:pStyle w:val="Encabezado"/>
      <w:jc w:val="right"/>
      <w:rPr>
        <w:rFonts w:ascii="Arial" w:hAnsi="Arial" w:cs="Arial"/>
        <w:sz w:val="22"/>
        <w:szCs w:val="22"/>
      </w:rPr>
    </w:pPr>
    <w:r>
      <w:rPr>
        <w:rFonts w:ascii="Arial" w:hAnsi="Arial" w:cs="Arial"/>
        <w:sz w:val="22"/>
        <w:szCs w:val="22"/>
      </w:rPr>
      <w:t xml:space="preserve">UF1: </w:t>
    </w:r>
    <w:r w:rsidR="009935FE">
      <w:rPr>
        <w:rFonts w:ascii="Arial" w:hAnsi="Arial" w:cs="Arial"/>
        <w:sz w:val="22"/>
        <w:szCs w:val="22"/>
      </w:rPr>
      <w:t>Empresa e iniciativa emprendedora</w:t>
    </w:r>
  </w:p>
  <w:p w:rsidR="000A551D" w:rsidRDefault="000A551D" w:rsidP="009E635A">
    <w:pPr>
      <w:pStyle w:val="Encabezado"/>
      <w:jc w:val="right"/>
    </w:pPr>
  </w:p>
  <w:p w:rsidR="005805B0" w:rsidRDefault="005805B0" w:rsidP="009E635A">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FB1" w:rsidRDefault="005805B0" w:rsidP="000A37E7">
    <w:pPr>
      <w:pStyle w:val="Encabezado"/>
    </w:pPr>
    <w:r w:rsidRPr="005805B0">
      <w:rPr>
        <w:lang w:val="es-ES" w:eastAsia="es-ES"/>
      </w:rPr>
      <w:drawing>
        <wp:anchor distT="0" distB="0" distL="114300" distR="114300" simplePos="0" relativeHeight="251659264" behindDoc="0" locked="0" layoutInCell="1" allowOverlap="1">
          <wp:simplePos x="0" y="0"/>
          <wp:positionH relativeFrom="column">
            <wp:posOffset>-638521</wp:posOffset>
          </wp:positionH>
          <wp:positionV relativeFrom="paragraph">
            <wp:posOffset>-103736</wp:posOffset>
          </wp:positionV>
          <wp:extent cx="1427422" cy="748146"/>
          <wp:effectExtent l="19050" t="0" r="8255" b="0"/>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ERNA_On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0495" cy="755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5499"/>
    <w:multiLevelType w:val="hybridMultilevel"/>
    <w:tmpl w:val="74181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710D3"/>
    <w:multiLevelType w:val="hybridMultilevel"/>
    <w:tmpl w:val="156293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D79545A"/>
    <w:multiLevelType w:val="hybridMultilevel"/>
    <w:tmpl w:val="89587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851744"/>
    <w:multiLevelType w:val="hybridMultilevel"/>
    <w:tmpl w:val="8000E3C8"/>
    <w:lvl w:ilvl="0" w:tplc="327E621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634458C"/>
    <w:multiLevelType w:val="hybridMultilevel"/>
    <w:tmpl w:val="85A44E2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E1791F"/>
    <w:multiLevelType w:val="hybridMultilevel"/>
    <w:tmpl w:val="F078D7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1A6074"/>
    <w:multiLevelType w:val="hybridMultilevel"/>
    <w:tmpl w:val="272C1A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752DD3"/>
    <w:multiLevelType w:val="hybridMultilevel"/>
    <w:tmpl w:val="7AFC7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5FE2638"/>
    <w:multiLevelType w:val="hybridMultilevel"/>
    <w:tmpl w:val="7B669EA8"/>
    <w:lvl w:ilvl="0" w:tplc="CC7062AA">
      <w:numFmt w:val="bullet"/>
      <w:lvlText w:val="-"/>
      <w:lvlJc w:val="left"/>
      <w:pPr>
        <w:ind w:left="408" w:hanging="360"/>
      </w:pPr>
      <w:rPr>
        <w:rFonts w:ascii="Calibri" w:eastAsiaTheme="minorEastAsia" w:hAnsi="Calibri" w:cstheme="minorBidi" w:hint="default"/>
      </w:rPr>
    </w:lvl>
    <w:lvl w:ilvl="1" w:tplc="0C0A0003" w:tentative="1">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9" w15:restartNumberingAfterBreak="0">
    <w:nsid w:val="65AE1563"/>
    <w:multiLevelType w:val="hybridMultilevel"/>
    <w:tmpl w:val="62EECDA6"/>
    <w:lvl w:ilvl="0" w:tplc="9A4A807A">
      <w:start w:val="2"/>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D703CB4"/>
    <w:multiLevelType w:val="hybridMultilevel"/>
    <w:tmpl w:val="E9B20F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0566088"/>
    <w:multiLevelType w:val="hybridMultilevel"/>
    <w:tmpl w:val="34FAB1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3BE025A"/>
    <w:multiLevelType w:val="hybridMultilevel"/>
    <w:tmpl w:val="B54CA3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0"/>
  </w:num>
  <w:num w:numId="5">
    <w:abstractNumId w:val="10"/>
  </w:num>
  <w:num w:numId="6">
    <w:abstractNumId w:val="2"/>
  </w:num>
  <w:num w:numId="7">
    <w:abstractNumId w:val="11"/>
  </w:num>
  <w:num w:numId="8">
    <w:abstractNumId w:val="8"/>
  </w:num>
  <w:num w:numId="9">
    <w:abstractNumId w:val="6"/>
  </w:num>
  <w:num w:numId="10">
    <w:abstractNumId w:val="1"/>
  </w:num>
  <w:num w:numId="11">
    <w:abstractNumId w:val="3"/>
  </w:num>
  <w:num w:numId="12">
    <w:abstractNumId w:val="5"/>
  </w:num>
  <w:num w:numId="1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08"/>
  <w:hyphenationZone w:val="425"/>
  <w:drawingGridHorizontalSpacing w:val="12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6A2"/>
    <w:rsid w:val="000121B9"/>
    <w:rsid w:val="0001395B"/>
    <w:rsid w:val="000350DC"/>
    <w:rsid w:val="00035EEE"/>
    <w:rsid w:val="00056A15"/>
    <w:rsid w:val="000577F2"/>
    <w:rsid w:val="000A37E7"/>
    <w:rsid w:val="000A551D"/>
    <w:rsid w:val="000D0B8A"/>
    <w:rsid w:val="00100FB1"/>
    <w:rsid w:val="00127F32"/>
    <w:rsid w:val="0013233E"/>
    <w:rsid w:val="0013234D"/>
    <w:rsid w:val="001325A6"/>
    <w:rsid w:val="001555C7"/>
    <w:rsid w:val="00163478"/>
    <w:rsid w:val="0016533A"/>
    <w:rsid w:val="001754D5"/>
    <w:rsid w:val="00187BA5"/>
    <w:rsid w:val="00196DB6"/>
    <w:rsid w:val="001B7C18"/>
    <w:rsid w:val="001D2874"/>
    <w:rsid w:val="001E1D7B"/>
    <w:rsid w:val="001E32E9"/>
    <w:rsid w:val="001F0DA7"/>
    <w:rsid w:val="002100AC"/>
    <w:rsid w:val="002166EE"/>
    <w:rsid w:val="00216D13"/>
    <w:rsid w:val="00220022"/>
    <w:rsid w:val="00222755"/>
    <w:rsid w:val="00227D80"/>
    <w:rsid w:val="00244A83"/>
    <w:rsid w:val="00245F30"/>
    <w:rsid w:val="00274F99"/>
    <w:rsid w:val="002A4CAF"/>
    <w:rsid w:val="002C0B11"/>
    <w:rsid w:val="002C1512"/>
    <w:rsid w:val="002C3709"/>
    <w:rsid w:val="002C37C1"/>
    <w:rsid w:val="002D28E8"/>
    <w:rsid w:val="002D76FB"/>
    <w:rsid w:val="002E383E"/>
    <w:rsid w:val="002F7BB5"/>
    <w:rsid w:val="00304ADD"/>
    <w:rsid w:val="00313A49"/>
    <w:rsid w:val="00320D17"/>
    <w:rsid w:val="0032787E"/>
    <w:rsid w:val="003429B0"/>
    <w:rsid w:val="00342D38"/>
    <w:rsid w:val="00355171"/>
    <w:rsid w:val="0036054B"/>
    <w:rsid w:val="003765F3"/>
    <w:rsid w:val="00386530"/>
    <w:rsid w:val="003865DC"/>
    <w:rsid w:val="00396BF0"/>
    <w:rsid w:val="003D0EA7"/>
    <w:rsid w:val="003D3F2C"/>
    <w:rsid w:val="003F6031"/>
    <w:rsid w:val="004066BA"/>
    <w:rsid w:val="00406707"/>
    <w:rsid w:val="0040727E"/>
    <w:rsid w:val="004129D1"/>
    <w:rsid w:val="00422FC4"/>
    <w:rsid w:val="00430E24"/>
    <w:rsid w:val="00437F39"/>
    <w:rsid w:val="00444B5C"/>
    <w:rsid w:val="00481069"/>
    <w:rsid w:val="00496BBF"/>
    <w:rsid w:val="004B4C66"/>
    <w:rsid w:val="004B756A"/>
    <w:rsid w:val="004D172A"/>
    <w:rsid w:val="004D5857"/>
    <w:rsid w:val="004F26A5"/>
    <w:rsid w:val="005313EB"/>
    <w:rsid w:val="005404F8"/>
    <w:rsid w:val="00545AE4"/>
    <w:rsid w:val="00545F43"/>
    <w:rsid w:val="00567F35"/>
    <w:rsid w:val="005805B0"/>
    <w:rsid w:val="00580FD1"/>
    <w:rsid w:val="00596056"/>
    <w:rsid w:val="005B0921"/>
    <w:rsid w:val="005C1752"/>
    <w:rsid w:val="005C428F"/>
    <w:rsid w:val="005D4591"/>
    <w:rsid w:val="005F7F81"/>
    <w:rsid w:val="006078F0"/>
    <w:rsid w:val="00616F69"/>
    <w:rsid w:val="0062613F"/>
    <w:rsid w:val="0063073C"/>
    <w:rsid w:val="00633291"/>
    <w:rsid w:val="006374DA"/>
    <w:rsid w:val="00645EDF"/>
    <w:rsid w:val="006545C0"/>
    <w:rsid w:val="00662C1F"/>
    <w:rsid w:val="00667837"/>
    <w:rsid w:val="0069626A"/>
    <w:rsid w:val="006B638A"/>
    <w:rsid w:val="006C6617"/>
    <w:rsid w:val="006D7E36"/>
    <w:rsid w:val="006E1BEE"/>
    <w:rsid w:val="006E67EF"/>
    <w:rsid w:val="007269F5"/>
    <w:rsid w:val="00750930"/>
    <w:rsid w:val="007573CB"/>
    <w:rsid w:val="007716A2"/>
    <w:rsid w:val="007A1B17"/>
    <w:rsid w:val="007D0D96"/>
    <w:rsid w:val="007D23C5"/>
    <w:rsid w:val="007E7D04"/>
    <w:rsid w:val="007F4F07"/>
    <w:rsid w:val="0080718C"/>
    <w:rsid w:val="00826648"/>
    <w:rsid w:val="00841689"/>
    <w:rsid w:val="00856691"/>
    <w:rsid w:val="00874D0D"/>
    <w:rsid w:val="00881291"/>
    <w:rsid w:val="00887BFF"/>
    <w:rsid w:val="008F16DB"/>
    <w:rsid w:val="009065E1"/>
    <w:rsid w:val="009176C6"/>
    <w:rsid w:val="009252D5"/>
    <w:rsid w:val="00926E19"/>
    <w:rsid w:val="00931776"/>
    <w:rsid w:val="00962D0A"/>
    <w:rsid w:val="00964502"/>
    <w:rsid w:val="00992867"/>
    <w:rsid w:val="009935FE"/>
    <w:rsid w:val="009A3908"/>
    <w:rsid w:val="009C67E4"/>
    <w:rsid w:val="009D0091"/>
    <w:rsid w:val="009D7597"/>
    <w:rsid w:val="009E0CF6"/>
    <w:rsid w:val="009E635A"/>
    <w:rsid w:val="009F16DA"/>
    <w:rsid w:val="00A01C36"/>
    <w:rsid w:val="00A03FD3"/>
    <w:rsid w:val="00A051F1"/>
    <w:rsid w:val="00A15280"/>
    <w:rsid w:val="00A21B75"/>
    <w:rsid w:val="00A310B5"/>
    <w:rsid w:val="00A3281A"/>
    <w:rsid w:val="00A32C87"/>
    <w:rsid w:val="00A53F52"/>
    <w:rsid w:val="00A60450"/>
    <w:rsid w:val="00A63A17"/>
    <w:rsid w:val="00A76FC4"/>
    <w:rsid w:val="00A80779"/>
    <w:rsid w:val="00A82A98"/>
    <w:rsid w:val="00A8305E"/>
    <w:rsid w:val="00A95DBC"/>
    <w:rsid w:val="00AC1A74"/>
    <w:rsid w:val="00AC6A2B"/>
    <w:rsid w:val="00AF2DB5"/>
    <w:rsid w:val="00AF2E50"/>
    <w:rsid w:val="00B413F9"/>
    <w:rsid w:val="00B44F2E"/>
    <w:rsid w:val="00B77086"/>
    <w:rsid w:val="00B77BC1"/>
    <w:rsid w:val="00B835EE"/>
    <w:rsid w:val="00B84738"/>
    <w:rsid w:val="00B951BF"/>
    <w:rsid w:val="00B9770C"/>
    <w:rsid w:val="00BC4C14"/>
    <w:rsid w:val="00BD6A8F"/>
    <w:rsid w:val="00C05C21"/>
    <w:rsid w:val="00C11659"/>
    <w:rsid w:val="00C156A0"/>
    <w:rsid w:val="00C24C83"/>
    <w:rsid w:val="00C27CFB"/>
    <w:rsid w:val="00C37233"/>
    <w:rsid w:val="00C45DDB"/>
    <w:rsid w:val="00C53F58"/>
    <w:rsid w:val="00C64935"/>
    <w:rsid w:val="00C81A49"/>
    <w:rsid w:val="00C82B02"/>
    <w:rsid w:val="00CA2CE2"/>
    <w:rsid w:val="00CD324D"/>
    <w:rsid w:val="00CD760E"/>
    <w:rsid w:val="00CE2BE7"/>
    <w:rsid w:val="00CF0565"/>
    <w:rsid w:val="00D00E07"/>
    <w:rsid w:val="00D22324"/>
    <w:rsid w:val="00D26BD0"/>
    <w:rsid w:val="00D47D22"/>
    <w:rsid w:val="00D5197E"/>
    <w:rsid w:val="00D652F4"/>
    <w:rsid w:val="00D658C8"/>
    <w:rsid w:val="00D75A6E"/>
    <w:rsid w:val="00D765F2"/>
    <w:rsid w:val="00D829C4"/>
    <w:rsid w:val="00DB5634"/>
    <w:rsid w:val="00DB7BE3"/>
    <w:rsid w:val="00DC2895"/>
    <w:rsid w:val="00DD5159"/>
    <w:rsid w:val="00DE3E06"/>
    <w:rsid w:val="00E0429A"/>
    <w:rsid w:val="00E05A57"/>
    <w:rsid w:val="00E248DB"/>
    <w:rsid w:val="00E4340E"/>
    <w:rsid w:val="00E66644"/>
    <w:rsid w:val="00E80FC9"/>
    <w:rsid w:val="00E93B03"/>
    <w:rsid w:val="00EA513B"/>
    <w:rsid w:val="00EB46BF"/>
    <w:rsid w:val="00EC25E5"/>
    <w:rsid w:val="00EC66D1"/>
    <w:rsid w:val="00ED44AF"/>
    <w:rsid w:val="00ED575D"/>
    <w:rsid w:val="00ED7E5B"/>
    <w:rsid w:val="00EE5335"/>
    <w:rsid w:val="00EE689C"/>
    <w:rsid w:val="00F249A8"/>
    <w:rsid w:val="00F42255"/>
    <w:rsid w:val="00F63505"/>
    <w:rsid w:val="00F6387E"/>
    <w:rsid w:val="00F71CE9"/>
    <w:rsid w:val="00F93243"/>
    <w:rsid w:val="00F94156"/>
    <w:rsid w:val="00FA20BB"/>
    <w:rsid w:val="00FC4BAC"/>
    <w:rsid w:val="00FC4CC5"/>
    <w:rsid w:val="00FD174F"/>
    <w:rsid w:val="00FD6336"/>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BE3FD6"/>
  <w15:docId w15:val="{890C00A5-4133-434C-8E39-2A8A723E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6E"/>
    <w:rPr>
      <w:noProof/>
      <w:lang w:val="ca-ES"/>
    </w:rPr>
  </w:style>
  <w:style w:type="paragraph" w:styleId="Ttulo2">
    <w:name w:val="heading 2"/>
    <w:basedOn w:val="Normal"/>
    <w:next w:val="Normal"/>
    <w:link w:val="Ttulo2Car"/>
    <w:semiHidden/>
    <w:unhideWhenUsed/>
    <w:qFormat/>
    <w:rsid w:val="0036054B"/>
    <w:pPr>
      <w:keepNext/>
      <w:jc w:val="center"/>
      <w:outlineLvl w:val="1"/>
    </w:pPr>
    <w:rPr>
      <w:rFonts w:ascii="Arial" w:eastAsia="Times New Roman" w:hAnsi="Arial" w:cs="Arial"/>
      <w:sz w:val="36"/>
      <w:lang w:val="es-ES" w:eastAsia="es-ES"/>
    </w:rPr>
  </w:style>
  <w:style w:type="paragraph" w:styleId="Ttulo3">
    <w:name w:val="heading 3"/>
    <w:basedOn w:val="Normal"/>
    <w:next w:val="Normal"/>
    <w:link w:val="Ttulo3Car"/>
    <w:uiPriority w:val="9"/>
    <w:unhideWhenUsed/>
    <w:qFormat/>
    <w:rsid w:val="00E80FC9"/>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ca-ES"/>
    </w:rPr>
  </w:style>
  <w:style w:type="paragraph" w:styleId="Ttulo4">
    <w:name w:val="heading 4"/>
    <w:basedOn w:val="Normal"/>
    <w:next w:val="Normal"/>
    <w:link w:val="Ttulo4Car"/>
    <w:uiPriority w:val="9"/>
    <w:semiHidden/>
    <w:unhideWhenUsed/>
    <w:qFormat/>
    <w:rsid w:val="00E80FC9"/>
    <w:pPr>
      <w:keepNext/>
      <w:keepLines/>
      <w:spacing w:before="200" w:line="276" w:lineRule="auto"/>
      <w:outlineLvl w:val="3"/>
    </w:pPr>
    <w:rPr>
      <w:rFonts w:asciiTheme="majorHAnsi" w:eastAsiaTheme="majorEastAsia" w:hAnsiTheme="majorHAnsi" w:cstheme="majorBidi"/>
      <w:b/>
      <w:bCs/>
      <w:i/>
      <w:iCs/>
      <w:color w:val="4F81BD" w:themeColor="accent1"/>
      <w:sz w:val="22"/>
      <w:szCs w:val="22"/>
      <w:lang w:eastAsia="ca-ES"/>
    </w:rPr>
  </w:style>
  <w:style w:type="paragraph" w:styleId="Ttulo5">
    <w:name w:val="heading 5"/>
    <w:basedOn w:val="Normal"/>
    <w:next w:val="Normal"/>
    <w:link w:val="Ttulo5Car"/>
    <w:uiPriority w:val="9"/>
    <w:semiHidden/>
    <w:unhideWhenUsed/>
    <w:qFormat/>
    <w:rsid w:val="00E80FC9"/>
    <w:pPr>
      <w:keepNext/>
      <w:keepLines/>
      <w:spacing w:before="200" w:line="276" w:lineRule="auto"/>
      <w:outlineLvl w:val="4"/>
    </w:pPr>
    <w:rPr>
      <w:rFonts w:asciiTheme="majorHAnsi" w:eastAsiaTheme="majorEastAsia" w:hAnsiTheme="majorHAnsi" w:cstheme="majorBidi"/>
      <w:color w:val="243F60" w:themeColor="accent1" w:themeShade="7F"/>
      <w:sz w:val="22"/>
      <w:szCs w:val="22"/>
      <w:lang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00FB1"/>
    <w:pPr>
      <w:tabs>
        <w:tab w:val="center" w:pos="4252"/>
        <w:tab w:val="right" w:pos="8504"/>
      </w:tabs>
    </w:pPr>
  </w:style>
  <w:style w:type="character" w:customStyle="1" w:styleId="EncabezadoCar">
    <w:name w:val="Encabezado Car"/>
    <w:basedOn w:val="Fuentedeprrafopredeter"/>
    <w:link w:val="Encabezado"/>
    <w:uiPriority w:val="99"/>
    <w:rsid w:val="00100FB1"/>
  </w:style>
  <w:style w:type="paragraph" w:styleId="Piedepgina">
    <w:name w:val="footer"/>
    <w:basedOn w:val="Normal"/>
    <w:link w:val="PiedepginaCar"/>
    <w:uiPriority w:val="99"/>
    <w:unhideWhenUsed/>
    <w:rsid w:val="00100FB1"/>
    <w:pPr>
      <w:tabs>
        <w:tab w:val="center" w:pos="4252"/>
        <w:tab w:val="right" w:pos="8504"/>
      </w:tabs>
    </w:pPr>
  </w:style>
  <w:style w:type="character" w:customStyle="1" w:styleId="PiedepginaCar">
    <w:name w:val="Pie de página Car"/>
    <w:basedOn w:val="Fuentedeprrafopredeter"/>
    <w:link w:val="Piedepgina"/>
    <w:uiPriority w:val="99"/>
    <w:rsid w:val="00100FB1"/>
  </w:style>
  <w:style w:type="paragraph" w:styleId="Prrafodelista">
    <w:name w:val="List Paragraph"/>
    <w:basedOn w:val="Normal"/>
    <w:uiPriority w:val="34"/>
    <w:qFormat/>
    <w:rsid w:val="00B413F9"/>
    <w:pPr>
      <w:ind w:left="720"/>
      <w:contextualSpacing/>
    </w:pPr>
  </w:style>
  <w:style w:type="table" w:styleId="Tablaconcuadrcula">
    <w:name w:val="Table Grid"/>
    <w:basedOn w:val="Tablanormal"/>
    <w:uiPriority w:val="59"/>
    <w:rsid w:val="00B41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2D0A"/>
    <w:pPr>
      <w:autoSpaceDE w:val="0"/>
      <w:autoSpaceDN w:val="0"/>
      <w:adjustRightInd w:val="0"/>
    </w:pPr>
    <w:rPr>
      <w:rFonts w:ascii="Courier New" w:hAnsi="Courier New" w:cs="Courier New"/>
      <w:color w:val="000000"/>
      <w:lang w:val="ca-ES"/>
    </w:rPr>
  </w:style>
  <w:style w:type="character" w:styleId="Hipervnculo">
    <w:name w:val="Hyperlink"/>
    <w:basedOn w:val="Fuentedeprrafopredeter"/>
    <w:uiPriority w:val="99"/>
    <w:unhideWhenUsed/>
    <w:rsid w:val="00962D0A"/>
    <w:rPr>
      <w:color w:val="0000FF" w:themeColor="hyperlink"/>
      <w:u w:val="single"/>
    </w:rPr>
  </w:style>
  <w:style w:type="paragraph" w:customStyle="1" w:styleId="ILERNATITOLPRINCIPAL">
    <w:name w:val="ILERNA TITOL PRINCIPAL"/>
    <w:basedOn w:val="Normal"/>
    <w:link w:val="ILERNATITOLPRINCIPALCar"/>
    <w:qFormat/>
    <w:rsid w:val="00406707"/>
    <w:pPr>
      <w:spacing w:line="360" w:lineRule="auto"/>
      <w:jc w:val="both"/>
    </w:pPr>
    <w:rPr>
      <w:rFonts w:ascii="Arial" w:eastAsia="MS PGothic" w:hAnsi="Arial" w:cs="Arial"/>
      <w:b/>
      <w:bCs/>
      <w:color w:val="009CB1"/>
      <w:kern w:val="24"/>
      <w:sz w:val="22"/>
      <w:szCs w:val="22"/>
    </w:rPr>
  </w:style>
  <w:style w:type="paragraph" w:customStyle="1" w:styleId="ILERNATTOLSECUNDARI">
    <w:name w:val="ILERNA TÍTOL SECUNDARI"/>
    <w:basedOn w:val="Normal"/>
    <w:link w:val="ILERNATTOLSECUNDARICar"/>
    <w:qFormat/>
    <w:rsid w:val="00406707"/>
    <w:pPr>
      <w:spacing w:line="360" w:lineRule="auto"/>
      <w:jc w:val="both"/>
    </w:pPr>
    <w:rPr>
      <w:rFonts w:ascii="Arial" w:eastAsia="MS PGothic" w:hAnsi="Arial" w:cs="Arial"/>
      <w:bCs/>
      <w:kern w:val="24"/>
      <w:sz w:val="22"/>
      <w:szCs w:val="22"/>
    </w:rPr>
  </w:style>
  <w:style w:type="character" w:customStyle="1" w:styleId="ILERNATITOLPRINCIPALCar">
    <w:name w:val="ILERNA TITOL PRINCIPAL Car"/>
    <w:basedOn w:val="Fuentedeprrafopredeter"/>
    <w:link w:val="ILERNATITOLPRINCIPAL"/>
    <w:rsid w:val="00406707"/>
    <w:rPr>
      <w:rFonts w:ascii="Arial" w:eastAsia="MS PGothic" w:hAnsi="Arial" w:cs="Arial"/>
      <w:b/>
      <w:bCs/>
      <w:color w:val="009CB1"/>
      <w:kern w:val="24"/>
      <w:sz w:val="22"/>
      <w:szCs w:val="22"/>
      <w:lang w:val="ca-ES"/>
    </w:rPr>
  </w:style>
  <w:style w:type="paragraph" w:customStyle="1" w:styleId="ILERNAIDEESADESTACAR">
    <w:name w:val="ILERNA IDEES A DESTACAR"/>
    <w:basedOn w:val="Normal"/>
    <w:link w:val="ILERNAIDEESADESTACARCar"/>
    <w:qFormat/>
    <w:rsid w:val="00406707"/>
    <w:pPr>
      <w:spacing w:line="360" w:lineRule="auto"/>
      <w:jc w:val="both"/>
    </w:pPr>
    <w:rPr>
      <w:rFonts w:ascii="Arial" w:eastAsia="MS PGothic" w:hAnsi="Arial" w:cs="Arial"/>
      <w:b/>
      <w:bCs/>
      <w:color w:val="009CB1"/>
      <w:kern w:val="24"/>
      <w:sz w:val="22"/>
      <w:szCs w:val="22"/>
    </w:rPr>
  </w:style>
  <w:style w:type="character" w:customStyle="1" w:styleId="ILERNATTOLSECUNDARICar">
    <w:name w:val="ILERNA TÍTOL SECUNDARI Car"/>
    <w:basedOn w:val="Fuentedeprrafopredeter"/>
    <w:link w:val="ILERNATTOLSECUNDARI"/>
    <w:rsid w:val="00406707"/>
    <w:rPr>
      <w:rFonts w:ascii="Arial" w:eastAsia="MS PGothic" w:hAnsi="Arial" w:cs="Arial"/>
      <w:bCs/>
      <w:kern w:val="24"/>
      <w:sz w:val="22"/>
      <w:szCs w:val="22"/>
      <w:lang w:val="ca-ES"/>
    </w:rPr>
  </w:style>
  <w:style w:type="character" w:customStyle="1" w:styleId="ILERNAIDEESADESTACARCar">
    <w:name w:val="ILERNA IDEES A DESTACAR Car"/>
    <w:basedOn w:val="Fuentedeprrafopredeter"/>
    <w:link w:val="ILERNAIDEESADESTACAR"/>
    <w:rsid w:val="00406707"/>
    <w:rPr>
      <w:rFonts w:ascii="Arial" w:eastAsia="MS PGothic" w:hAnsi="Arial" w:cs="Arial"/>
      <w:b/>
      <w:bCs/>
      <w:color w:val="009CB1"/>
      <w:kern w:val="24"/>
      <w:sz w:val="22"/>
      <w:szCs w:val="22"/>
      <w:lang w:val="ca-ES"/>
    </w:rPr>
  </w:style>
  <w:style w:type="character" w:customStyle="1" w:styleId="Ttulo2Car">
    <w:name w:val="Título 2 Car"/>
    <w:basedOn w:val="Fuentedeprrafopredeter"/>
    <w:link w:val="Ttulo2"/>
    <w:semiHidden/>
    <w:rsid w:val="0036054B"/>
    <w:rPr>
      <w:rFonts w:ascii="Arial" w:eastAsia="Times New Roman" w:hAnsi="Arial" w:cs="Arial"/>
      <w:sz w:val="36"/>
      <w:lang w:val="es-ES" w:eastAsia="es-ES"/>
    </w:rPr>
  </w:style>
  <w:style w:type="paragraph" w:styleId="Ttulo">
    <w:name w:val="Title"/>
    <w:basedOn w:val="Normal"/>
    <w:link w:val="TtuloCar"/>
    <w:qFormat/>
    <w:rsid w:val="0036054B"/>
    <w:pPr>
      <w:spacing w:after="120" w:line="320" w:lineRule="exact"/>
      <w:jc w:val="center"/>
    </w:pPr>
    <w:rPr>
      <w:rFonts w:ascii="Arial" w:eastAsia="Times New Roman" w:hAnsi="Arial" w:cs="Times New Roman"/>
      <w:sz w:val="28"/>
      <w:szCs w:val="20"/>
      <w:u w:val="single"/>
      <w:lang w:eastAsia="es-ES"/>
    </w:rPr>
  </w:style>
  <w:style w:type="character" w:customStyle="1" w:styleId="TtuloCar">
    <w:name w:val="Título Car"/>
    <w:basedOn w:val="Fuentedeprrafopredeter"/>
    <w:link w:val="Ttulo"/>
    <w:rsid w:val="0036054B"/>
    <w:rPr>
      <w:rFonts w:ascii="Arial" w:eastAsia="Times New Roman" w:hAnsi="Arial" w:cs="Times New Roman"/>
      <w:sz w:val="28"/>
      <w:szCs w:val="20"/>
      <w:u w:val="single"/>
      <w:lang w:val="ca-ES" w:eastAsia="es-ES"/>
    </w:rPr>
  </w:style>
  <w:style w:type="paragraph" w:styleId="Textoindependiente">
    <w:name w:val="Body Text"/>
    <w:basedOn w:val="Normal"/>
    <w:link w:val="TextoindependienteCar"/>
    <w:semiHidden/>
    <w:unhideWhenUsed/>
    <w:rsid w:val="0036054B"/>
    <w:pPr>
      <w:spacing w:after="120" w:line="320" w:lineRule="exact"/>
      <w:jc w:val="both"/>
    </w:pPr>
    <w:rPr>
      <w:rFonts w:ascii="Trebuchet MS" w:eastAsia="Times New Roman" w:hAnsi="Trebuchet MS" w:cs="Times New Roman"/>
      <w:szCs w:val="20"/>
      <w:lang w:eastAsia="es-ES"/>
    </w:rPr>
  </w:style>
  <w:style w:type="character" w:customStyle="1" w:styleId="TextoindependienteCar">
    <w:name w:val="Texto independiente Car"/>
    <w:basedOn w:val="Fuentedeprrafopredeter"/>
    <w:link w:val="Textoindependiente"/>
    <w:semiHidden/>
    <w:rsid w:val="0036054B"/>
    <w:rPr>
      <w:rFonts w:ascii="Trebuchet MS" w:eastAsia="Times New Roman" w:hAnsi="Trebuchet MS" w:cs="Times New Roman"/>
      <w:szCs w:val="20"/>
      <w:lang w:val="ca-ES" w:eastAsia="es-ES"/>
    </w:rPr>
  </w:style>
  <w:style w:type="paragraph" w:styleId="Textodeglobo">
    <w:name w:val="Balloon Text"/>
    <w:basedOn w:val="Normal"/>
    <w:link w:val="TextodegloboCar"/>
    <w:uiPriority w:val="99"/>
    <w:semiHidden/>
    <w:unhideWhenUsed/>
    <w:rsid w:val="00C05C21"/>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C21"/>
    <w:rPr>
      <w:rFonts w:ascii="Tahoma" w:hAnsi="Tahoma" w:cs="Tahoma"/>
      <w:sz w:val="16"/>
      <w:szCs w:val="16"/>
    </w:rPr>
  </w:style>
  <w:style w:type="character" w:customStyle="1" w:styleId="Ttulo3Car">
    <w:name w:val="Título 3 Car"/>
    <w:basedOn w:val="Fuentedeprrafopredeter"/>
    <w:link w:val="Ttulo3"/>
    <w:uiPriority w:val="9"/>
    <w:rsid w:val="00E80FC9"/>
    <w:rPr>
      <w:rFonts w:asciiTheme="majorHAnsi" w:eastAsiaTheme="majorEastAsia" w:hAnsiTheme="majorHAnsi" w:cstheme="majorBidi"/>
      <w:b/>
      <w:bCs/>
      <w:color w:val="4F81BD" w:themeColor="accent1"/>
      <w:sz w:val="22"/>
      <w:szCs w:val="22"/>
      <w:lang w:val="ca-ES" w:eastAsia="ca-ES"/>
    </w:rPr>
  </w:style>
  <w:style w:type="character" w:customStyle="1" w:styleId="Ttulo4Car">
    <w:name w:val="Título 4 Car"/>
    <w:basedOn w:val="Fuentedeprrafopredeter"/>
    <w:link w:val="Ttulo4"/>
    <w:uiPriority w:val="9"/>
    <w:semiHidden/>
    <w:rsid w:val="00E80FC9"/>
    <w:rPr>
      <w:rFonts w:asciiTheme="majorHAnsi" w:eastAsiaTheme="majorEastAsia" w:hAnsiTheme="majorHAnsi" w:cstheme="majorBidi"/>
      <w:b/>
      <w:bCs/>
      <w:i/>
      <w:iCs/>
      <w:color w:val="4F81BD" w:themeColor="accent1"/>
      <w:sz w:val="22"/>
      <w:szCs w:val="22"/>
      <w:lang w:val="ca-ES" w:eastAsia="ca-ES"/>
    </w:rPr>
  </w:style>
  <w:style w:type="character" w:customStyle="1" w:styleId="Ttulo5Car">
    <w:name w:val="Título 5 Car"/>
    <w:basedOn w:val="Fuentedeprrafopredeter"/>
    <w:link w:val="Ttulo5"/>
    <w:uiPriority w:val="9"/>
    <w:semiHidden/>
    <w:rsid w:val="00E80FC9"/>
    <w:rPr>
      <w:rFonts w:asciiTheme="majorHAnsi" w:eastAsiaTheme="majorEastAsia" w:hAnsiTheme="majorHAnsi" w:cstheme="majorBidi"/>
      <w:color w:val="243F60" w:themeColor="accent1" w:themeShade="7F"/>
      <w:sz w:val="22"/>
      <w:szCs w:val="22"/>
      <w:lang w:val="ca-ES" w:eastAsia="ca-ES"/>
    </w:rPr>
  </w:style>
  <w:style w:type="paragraph" w:styleId="NormalWeb">
    <w:name w:val="Normal (Web)"/>
    <w:basedOn w:val="Normal"/>
    <w:uiPriority w:val="99"/>
    <w:unhideWhenUsed/>
    <w:rsid w:val="005805B0"/>
    <w:pPr>
      <w:spacing w:before="100" w:beforeAutospacing="1" w:after="100" w:afterAutospacing="1"/>
    </w:pPr>
    <w:rPr>
      <w:rFonts w:ascii="Times New Roman" w:eastAsia="Times New Roman" w:hAnsi="Times New Roman" w:cs="Times New Roman"/>
      <w:noProof w:val="0"/>
      <w:lang w:val="es-ES" w:eastAsia="es-ES"/>
    </w:rPr>
  </w:style>
  <w:style w:type="character" w:styleId="Textoennegrita">
    <w:name w:val="Strong"/>
    <w:basedOn w:val="Fuentedeprrafopredeter"/>
    <w:uiPriority w:val="22"/>
    <w:qFormat/>
    <w:rsid w:val="005805B0"/>
    <w:rPr>
      <w:b/>
      <w:bCs/>
    </w:rPr>
  </w:style>
  <w:style w:type="character" w:customStyle="1" w:styleId="apple-converted-space">
    <w:name w:val="apple-converted-space"/>
    <w:basedOn w:val="Fuentedeprrafopredeter"/>
    <w:rsid w:val="005805B0"/>
  </w:style>
  <w:style w:type="character" w:styleId="Textodelmarcadordeposicin">
    <w:name w:val="Placeholder Text"/>
    <w:basedOn w:val="Fuentedeprrafopredeter"/>
    <w:uiPriority w:val="99"/>
    <w:semiHidden/>
    <w:rsid w:val="00FC4CC5"/>
    <w:rPr>
      <w:color w:val="808080"/>
    </w:rPr>
  </w:style>
  <w:style w:type="table" w:styleId="Cuadrculamedia3-nfasis6">
    <w:name w:val="Medium Grid 3 Accent 6"/>
    <w:basedOn w:val="Tablanormal"/>
    <w:uiPriority w:val="69"/>
    <w:rsid w:val="00F249A8"/>
    <w:rPr>
      <w:rFonts w:eastAsiaTheme="minorEastAsia"/>
      <w:sz w:val="22"/>
      <w:szCs w:val="22"/>
      <w:lang w:val="es-ES" w:eastAsia="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129616">
      <w:bodyDiv w:val="1"/>
      <w:marLeft w:val="0"/>
      <w:marRight w:val="0"/>
      <w:marTop w:val="0"/>
      <w:marBottom w:val="0"/>
      <w:divBdr>
        <w:top w:val="none" w:sz="0" w:space="0" w:color="auto"/>
        <w:left w:val="none" w:sz="0" w:space="0" w:color="auto"/>
        <w:bottom w:val="none" w:sz="0" w:space="0" w:color="auto"/>
        <w:right w:val="none" w:sz="0" w:space="0" w:color="auto"/>
      </w:divBdr>
    </w:div>
    <w:div w:id="775097603">
      <w:bodyDiv w:val="1"/>
      <w:marLeft w:val="0"/>
      <w:marRight w:val="0"/>
      <w:marTop w:val="0"/>
      <w:marBottom w:val="0"/>
      <w:divBdr>
        <w:top w:val="none" w:sz="0" w:space="0" w:color="auto"/>
        <w:left w:val="none" w:sz="0" w:space="0" w:color="auto"/>
        <w:bottom w:val="none" w:sz="0" w:space="0" w:color="auto"/>
        <w:right w:val="none" w:sz="0" w:space="0" w:color="auto"/>
      </w:divBdr>
    </w:div>
    <w:div w:id="1021662939">
      <w:bodyDiv w:val="1"/>
      <w:marLeft w:val="0"/>
      <w:marRight w:val="0"/>
      <w:marTop w:val="0"/>
      <w:marBottom w:val="0"/>
      <w:divBdr>
        <w:top w:val="none" w:sz="0" w:space="0" w:color="auto"/>
        <w:left w:val="none" w:sz="0" w:space="0" w:color="auto"/>
        <w:bottom w:val="none" w:sz="0" w:space="0" w:color="auto"/>
        <w:right w:val="none" w:sz="0" w:space="0" w:color="auto"/>
      </w:divBdr>
    </w:div>
    <w:div w:id="1141581986">
      <w:bodyDiv w:val="1"/>
      <w:marLeft w:val="0"/>
      <w:marRight w:val="0"/>
      <w:marTop w:val="0"/>
      <w:marBottom w:val="0"/>
      <w:divBdr>
        <w:top w:val="none" w:sz="0" w:space="0" w:color="auto"/>
        <w:left w:val="none" w:sz="0" w:space="0" w:color="auto"/>
        <w:bottom w:val="none" w:sz="0" w:space="0" w:color="auto"/>
        <w:right w:val="none" w:sz="0" w:space="0" w:color="auto"/>
      </w:divBdr>
    </w:div>
    <w:div w:id="1611858230">
      <w:bodyDiv w:val="1"/>
      <w:marLeft w:val="0"/>
      <w:marRight w:val="0"/>
      <w:marTop w:val="0"/>
      <w:marBottom w:val="0"/>
      <w:divBdr>
        <w:top w:val="none" w:sz="0" w:space="0" w:color="auto"/>
        <w:left w:val="none" w:sz="0" w:space="0" w:color="auto"/>
        <w:bottom w:val="none" w:sz="0" w:space="0" w:color="auto"/>
        <w:right w:val="none" w:sz="0" w:space="0" w:color="auto"/>
      </w:divBdr>
    </w:div>
    <w:div w:id="1698389152">
      <w:bodyDiv w:val="1"/>
      <w:marLeft w:val="0"/>
      <w:marRight w:val="0"/>
      <w:marTop w:val="0"/>
      <w:marBottom w:val="0"/>
      <w:divBdr>
        <w:top w:val="none" w:sz="0" w:space="0" w:color="auto"/>
        <w:left w:val="none" w:sz="0" w:space="0" w:color="auto"/>
        <w:bottom w:val="none" w:sz="0" w:space="0" w:color="auto"/>
        <w:right w:val="none" w:sz="0" w:space="0" w:color="auto"/>
      </w:divBdr>
    </w:div>
    <w:div w:id="1797332816">
      <w:bodyDiv w:val="1"/>
      <w:marLeft w:val="0"/>
      <w:marRight w:val="0"/>
      <w:marTop w:val="0"/>
      <w:marBottom w:val="0"/>
      <w:divBdr>
        <w:top w:val="none" w:sz="0" w:space="0" w:color="auto"/>
        <w:left w:val="none" w:sz="0" w:space="0" w:color="auto"/>
        <w:bottom w:val="none" w:sz="0" w:space="0" w:color="auto"/>
        <w:right w:val="none" w:sz="0" w:space="0" w:color="auto"/>
      </w:divBdr>
    </w:div>
    <w:div w:id="191989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fo.ipyme.org/Paginas/Home.aspx"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online@ilerna.com" TargetMode="External"/><Relationship Id="rId1" Type="http://schemas.openxmlformats.org/officeDocument/2006/relationships/hyperlink" Target="http://www.ilernafponline.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online@ilerna.com" TargetMode="External"/><Relationship Id="rId1" Type="http://schemas.openxmlformats.org/officeDocument/2006/relationships/hyperlink" Target="http://www.ilernafponli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dolade\Desktop\NEW%20PC%20ESCRIPTORI%20ORGANITZAR\Carta%20pels%20pares%20viatge%20a%20EIVISS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EC268EC2AEFB94E8A1E2709CAE9B18B" ma:contentTypeVersion="0" ma:contentTypeDescription="Crear nuevo documento." ma:contentTypeScope="" ma:versionID="599356d481cb754e8e2627f4ad640a2e">
  <xsd:schema xmlns:xsd="http://www.w3.org/2001/XMLSchema" xmlns:xs="http://www.w3.org/2001/XMLSchema" xmlns:p="http://schemas.microsoft.com/office/2006/metadata/properties" targetNamespace="http://schemas.microsoft.com/office/2006/metadata/properties" ma:root="true" ma:fieldsID="8565638702e0c526f6167ecf885d29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9C642-D8F6-4267-9FF9-BFDFF9A4F4BA}">
  <ds:schemaRefs>
    <ds:schemaRef ds:uri="http://schemas.microsoft.com/sharepoint/v3/contenttype/forms"/>
  </ds:schemaRefs>
</ds:datastoreItem>
</file>

<file path=customXml/itemProps2.xml><?xml version="1.0" encoding="utf-8"?>
<ds:datastoreItem xmlns:ds="http://schemas.openxmlformats.org/officeDocument/2006/customXml" ds:itemID="{8F34886D-6CBA-445B-BAFC-EBC2432E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0785138-3CBD-44CA-BF53-0472A145BDA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A46F9A-4556-48B9-9105-46E5DBCE2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pels pares viatge a EIVISSA.dotx</Template>
  <TotalTime>0</TotalTime>
  <Pages>3</Pages>
  <Words>300</Words>
  <Characters>1652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Plantilla V1- Aribau</vt:lpstr>
    </vt:vector>
  </TitlesOfParts>
  <Company>Firma</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V1- Aribau</dc:title>
  <dc:creator>amdolade</dc:creator>
  <cp:lastModifiedBy>portatil3 ilerna</cp:lastModifiedBy>
  <cp:revision>2</cp:revision>
  <cp:lastPrinted>2015-03-02T19:11:00Z</cp:lastPrinted>
  <dcterms:created xsi:type="dcterms:W3CDTF">2016-11-21T07:33:00Z</dcterms:created>
  <dcterms:modified xsi:type="dcterms:W3CDTF">2016-11-21T07:33:00Z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0x0101007EC268EC2AEFB94E8A1E2709CAE9B18B</vt:lpwstr>
  </property>
</Properties>
</file>