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555"/>
        <w:tblW w:w="8621"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832"/>
        <w:gridCol w:w="5789"/>
      </w:tblGrid>
      <w:tr w:rsidR="00C44CDD" w:rsidRPr="00F26A85" w14:paraId="479F4AA5" w14:textId="77777777" w:rsidTr="00B01507">
        <w:trPr>
          <w:trHeight w:val="4390"/>
        </w:trPr>
        <w:tc>
          <w:tcPr>
            <w:tcW w:w="8621" w:type="dxa"/>
            <w:gridSpan w:val="2"/>
            <w:tcBorders>
              <w:top w:val="double" w:sz="6" w:space="0" w:color="auto"/>
            </w:tcBorders>
          </w:tcPr>
          <w:p w14:paraId="61F2AE98" w14:textId="7EF50D69" w:rsidR="00C44CDD" w:rsidRPr="00F26A85" w:rsidRDefault="00C44CDD" w:rsidP="008708B2">
            <w:pPr>
              <w:rPr>
                <w:rFonts w:asciiTheme="minorHAnsi" w:hAnsiTheme="minorHAnsi" w:cstheme="minorHAnsi"/>
                <w:lang w:val="en-GB"/>
              </w:rPr>
            </w:pPr>
            <w:r w:rsidRPr="00F26A85">
              <w:rPr>
                <w:rFonts w:asciiTheme="minorHAnsi" w:hAnsiTheme="minorHAnsi" w:cstheme="minorHAnsi"/>
                <w:noProof/>
              </w:rPr>
              <mc:AlternateContent>
                <mc:Choice Requires="wps">
                  <w:drawing>
                    <wp:anchor distT="0" distB="0" distL="114299" distR="114299" simplePos="0" relativeHeight="251658242" behindDoc="0" locked="0" layoutInCell="1" allowOverlap="1" wp14:anchorId="5F9B2F13" wp14:editId="12024D73">
                      <wp:simplePos x="0" y="0"/>
                      <wp:positionH relativeFrom="column">
                        <wp:posOffset>2152649</wp:posOffset>
                      </wp:positionH>
                      <wp:positionV relativeFrom="paragraph">
                        <wp:posOffset>586740</wp:posOffset>
                      </wp:positionV>
                      <wp:extent cx="635" cy="566420"/>
                      <wp:effectExtent l="0" t="0" r="18415" b="508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6420"/>
                              </a:xfrm>
                              <a:prstGeom prst="line">
                                <a:avLst/>
                              </a:prstGeom>
                              <a:noFill/>
                              <a:ln w="6350" cap="flat" cmpd="sng" algn="ctr">
                                <a:solidFill>
                                  <a:srgbClr val="A5A5A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E3AB4F2" id="Straight Connector 15" o:spid="_x0000_s1026" style="position:absolute;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5pt,46.2pt" to="169.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strokecolor="#a5a5a5" strokeweight=".5pt">
                      <v:stroke joinstyle="miter"/>
                      <o:lock v:ext="edit" shapetype="f"/>
                    </v:line>
                  </w:pict>
                </mc:Fallback>
              </mc:AlternateContent>
            </w:r>
            <w:r w:rsidRPr="00F26A85">
              <w:rPr>
                <w:rFonts w:asciiTheme="minorHAnsi" w:hAnsiTheme="minorHAnsi" w:cstheme="minorHAnsi"/>
                <w:noProof/>
              </w:rPr>
              <mc:AlternateContent>
                <mc:Choice Requires="wps">
                  <w:drawing>
                    <wp:anchor distT="0" distB="0" distL="114299" distR="114299" simplePos="0" relativeHeight="251658240" behindDoc="0" locked="0" layoutInCell="1" allowOverlap="1" wp14:anchorId="745BBAB5" wp14:editId="7D620194">
                      <wp:simplePos x="0" y="0"/>
                      <wp:positionH relativeFrom="column">
                        <wp:posOffset>634</wp:posOffset>
                      </wp:positionH>
                      <wp:positionV relativeFrom="paragraph">
                        <wp:posOffset>567690</wp:posOffset>
                      </wp:positionV>
                      <wp:extent cx="0" cy="268605"/>
                      <wp:effectExtent l="0" t="0" r="0" b="17145"/>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605"/>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0C0EE0" id="Straight Connector 916"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5pt,44.7pt" to=".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strokecolor="#d9d9d9" strokeweight=".5pt">
                      <v:stroke joinstyle="miter"/>
                      <o:lock v:ext="edit" shapetype="f"/>
                    </v:line>
                  </w:pict>
                </mc:Fallback>
              </mc:AlternateContent>
            </w:r>
          </w:p>
          <w:p w14:paraId="3620E991" w14:textId="77777777" w:rsidR="00C44CDD" w:rsidRPr="00F26A85" w:rsidRDefault="00C44CDD" w:rsidP="008708B2">
            <w:pPr>
              <w:rPr>
                <w:rFonts w:asciiTheme="minorHAnsi" w:hAnsiTheme="minorHAnsi" w:cstheme="minorHAnsi"/>
                <w:sz w:val="16"/>
                <w:lang w:val="en-GB"/>
              </w:rPr>
            </w:pPr>
          </w:p>
          <w:p w14:paraId="27AD2C2E" w14:textId="77777777" w:rsidR="00C44CDD" w:rsidRPr="00F26A85" w:rsidRDefault="00C44CDD" w:rsidP="008708B2">
            <w:pPr>
              <w:rPr>
                <w:rFonts w:asciiTheme="minorHAnsi" w:hAnsiTheme="minorHAnsi" w:cstheme="minorHAnsi"/>
                <w:noProof/>
                <w:lang w:val="en-GB"/>
              </w:rPr>
            </w:pPr>
          </w:p>
          <w:p w14:paraId="13949EDD" w14:textId="6A4669F9" w:rsidR="00C44CDD" w:rsidRPr="00F26A85" w:rsidRDefault="00C44CDD" w:rsidP="008708B2">
            <w:pPr>
              <w:rPr>
                <w:rFonts w:asciiTheme="minorHAnsi" w:hAnsiTheme="minorHAnsi" w:cstheme="minorHAnsi"/>
                <w:noProof/>
                <w:lang w:val="en-GB"/>
              </w:rPr>
            </w:pPr>
            <w:r w:rsidRPr="00F26A85">
              <w:rPr>
                <w:rFonts w:asciiTheme="minorHAnsi" w:hAnsiTheme="minorHAnsi" w:cstheme="minorHAnsi"/>
                <w:noProof/>
              </w:rPr>
              <w:drawing>
                <wp:anchor distT="0" distB="0" distL="114300" distR="114300" simplePos="0" relativeHeight="251658241" behindDoc="0" locked="0" layoutInCell="1" allowOverlap="1" wp14:anchorId="7C62E730" wp14:editId="33E379F1">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A85">
              <w:rPr>
                <w:rFonts w:asciiTheme="minorHAnsi" w:hAnsiTheme="minorHAnsi" w:cstheme="minorHAnsi"/>
                <w:noProof/>
              </w:rPr>
              <w:drawing>
                <wp:anchor distT="0" distB="0" distL="114300" distR="114300" simplePos="0" relativeHeight="251658243" behindDoc="0" locked="0" layoutInCell="1" allowOverlap="1" wp14:anchorId="4CC0AE35" wp14:editId="38C9E340">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44CDD" w:rsidRPr="00F26A85" w14:paraId="78B19D81" w14:textId="77777777" w:rsidTr="00B01507">
        <w:trPr>
          <w:trHeight w:val="1095"/>
        </w:trPr>
        <w:tc>
          <w:tcPr>
            <w:tcW w:w="8621" w:type="dxa"/>
            <w:gridSpan w:val="2"/>
          </w:tcPr>
          <w:p w14:paraId="554D7B33" w14:textId="1F24CBCC" w:rsidR="00B3608C" w:rsidRDefault="00F42439" w:rsidP="008708B2">
            <w:pPr>
              <w:pStyle w:val="Title"/>
              <w:jc w:val="center"/>
              <w:rPr>
                <w:rFonts w:asciiTheme="minorHAnsi" w:hAnsiTheme="minorHAnsi" w:cstheme="minorHAnsi"/>
                <w:bCs/>
                <w:color w:val="CC0000"/>
                <w:sz w:val="40"/>
                <w:szCs w:val="40"/>
                <w:lang w:val="en-GB"/>
              </w:rPr>
            </w:pPr>
            <w:r w:rsidRPr="00F42439">
              <w:rPr>
                <w:rFonts w:asciiTheme="minorHAnsi" w:hAnsiTheme="minorHAnsi" w:cstheme="minorHAnsi"/>
                <w:bCs/>
                <w:color w:val="CC0000"/>
                <w:sz w:val="40"/>
                <w:szCs w:val="40"/>
              </w:rPr>
              <w:t xml:space="preserve">ALL-115: COA – Forecast [Edit TEU, Weight, Units] </w:t>
            </w:r>
            <w:r w:rsidR="00B3608C" w:rsidRPr="00B3608C">
              <w:rPr>
                <w:rFonts w:asciiTheme="minorHAnsi" w:hAnsiTheme="minorHAnsi" w:cstheme="minorHAnsi"/>
                <w:bCs/>
                <w:color w:val="CC0000"/>
                <w:sz w:val="40"/>
                <w:szCs w:val="40"/>
                <w:lang w:val="en-GB"/>
              </w:rPr>
              <w:t xml:space="preserve"> </w:t>
            </w:r>
          </w:p>
          <w:p w14:paraId="14CF886E" w14:textId="75B5AA26" w:rsidR="00C44CDD" w:rsidRPr="00F26A85" w:rsidRDefault="00C44CDD" w:rsidP="008708B2">
            <w:pPr>
              <w:pStyle w:val="Title"/>
              <w:jc w:val="center"/>
              <w:rPr>
                <w:rFonts w:asciiTheme="minorHAnsi" w:hAnsiTheme="minorHAnsi" w:cstheme="minorHAnsi"/>
                <w:bCs/>
                <w:color w:val="CC0000"/>
                <w:sz w:val="32"/>
                <w:szCs w:val="32"/>
                <w:lang w:val="en-GB"/>
              </w:rPr>
            </w:pPr>
            <w:r w:rsidRPr="00F26A85">
              <w:rPr>
                <w:rFonts w:asciiTheme="minorHAnsi" w:hAnsiTheme="minorHAnsi" w:cstheme="minorHAnsi"/>
                <w:bCs/>
                <w:color w:val="CC0000"/>
                <w:sz w:val="32"/>
                <w:szCs w:val="32"/>
                <w:lang w:val="en-GB"/>
              </w:rPr>
              <w:t>Functional Specification</w:t>
            </w:r>
          </w:p>
        </w:tc>
      </w:tr>
      <w:tr w:rsidR="00C44CDD" w:rsidRPr="00F26A85" w14:paraId="4EC2E351" w14:textId="77777777" w:rsidTr="00B01507">
        <w:trPr>
          <w:trHeight w:val="3651"/>
        </w:trPr>
        <w:tc>
          <w:tcPr>
            <w:tcW w:w="8621" w:type="dxa"/>
            <w:gridSpan w:val="2"/>
          </w:tcPr>
          <w:p w14:paraId="50F44AE2" w14:textId="27ED9CED" w:rsidR="00C44CDD" w:rsidRPr="00F26A85" w:rsidRDefault="00C44CDD" w:rsidP="00076C48">
            <w:pPr>
              <w:pStyle w:val="TitreDoc"/>
              <w:framePr w:hSpace="0" w:wrap="auto" w:vAnchor="margin" w:hAnchor="text" w:yAlign="inline"/>
              <w:rPr>
                <w:rFonts w:asciiTheme="minorHAnsi" w:hAnsiTheme="minorHAnsi" w:cstheme="minorHAnsi"/>
                <w:sz w:val="28"/>
                <w:szCs w:val="18"/>
                <w:lang w:val="en-US" w:eastAsia="en-US"/>
              </w:rPr>
            </w:pPr>
            <w:r w:rsidRPr="00F26A85">
              <w:rPr>
                <w:rFonts w:asciiTheme="minorHAnsi" w:hAnsiTheme="minorHAnsi" w:cstheme="minorHAnsi"/>
                <w:lang w:val="en-US"/>
              </w:rPr>
              <w:tab/>
            </w:r>
            <w:r w:rsidRPr="00F26A85">
              <w:rPr>
                <w:rFonts w:asciiTheme="minorHAnsi" w:hAnsiTheme="minorHAnsi" w:cstheme="minorHAnsi"/>
                <w:sz w:val="28"/>
                <w:szCs w:val="40"/>
                <w:lang w:val="en-US"/>
              </w:rPr>
              <w:t xml:space="preserve">Department: </w:t>
            </w:r>
            <w:r w:rsidRPr="00F26A85">
              <w:rPr>
                <w:rFonts w:asciiTheme="minorHAnsi" w:hAnsiTheme="minorHAnsi" w:cstheme="minorHAnsi"/>
                <w:sz w:val="28"/>
                <w:szCs w:val="40"/>
              </w:rPr>
              <w:fldChar w:fldCharType="begin"/>
            </w:r>
            <w:r w:rsidRPr="00F26A85">
              <w:rPr>
                <w:rFonts w:asciiTheme="minorHAnsi" w:hAnsiTheme="minorHAnsi" w:cstheme="minorHAnsi"/>
                <w:sz w:val="28"/>
                <w:szCs w:val="40"/>
                <w:lang w:val="en-US"/>
              </w:rPr>
              <w:instrText xml:space="preserve"> DOCPROPERTY  Department  \* MERGEFORMAT </w:instrText>
            </w:r>
            <w:r w:rsidRPr="00F26A85">
              <w:rPr>
                <w:rFonts w:asciiTheme="minorHAnsi" w:hAnsiTheme="minorHAnsi" w:cstheme="minorHAnsi"/>
                <w:sz w:val="28"/>
                <w:szCs w:val="40"/>
              </w:rPr>
              <w:fldChar w:fldCharType="separate"/>
            </w:r>
            <w:r w:rsidR="003E34D5" w:rsidRPr="00F26A85">
              <w:rPr>
                <w:rFonts w:asciiTheme="minorHAnsi" w:hAnsiTheme="minorHAnsi" w:cstheme="minorHAnsi"/>
                <w:sz w:val="28"/>
                <w:szCs w:val="40"/>
                <w:lang w:val="en-US"/>
              </w:rPr>
              <w:t>CMA CGM</w:t>
            </w:r>
            <w:r w:rsidRPr="00F26A85">
              <w:rPr>
                <w:rFonts w:asciiTheme="minorHAnsi" w:hAnsiTheme="minorHAnsi" w:cstheme="minorHAnsi"/>
                <w:sz w:val="28"/>
                <w:szCs w:val="40"/>
              </w:rPr>
              <w:fldChar w:fldCharType="end"/>
            </w:r>
            <w:r w:rsidR="00307B37" w:rsidRPr="00F26A85">
              <w:rPr>
                <w:rFonts w:asciiTheme="minorHAnsi" w:hAnsiTheme="minorHAnsi" w:cstheme="minorHAnsi"/>
                <w:sz w:val="28"/>
                <w:szCs w:val="40"/>
                <w:lang w:val="en-US"/>
              </w:rPr>
              <w:t xml:space="preserve"> C</w:t>
            </w:r>
            <w:r w:rsidR="00BA1AA7" w:rsidRPr="00F26A85">
              <w:rPr>
                <w:rFonts w:asciiTheme="minorHAnsi" w:hAnsiTheme="minorHAnsi" w:cstheme="minorHAnsi"/>
                <w:sz w:val="28"/>
                <w:szCs w:val="40"/>
                <w:lang w:val="en-US"/>
              </w:rPr>
              <w:t>ommercial Allocation</w:t>
            </w:r>
          </w:p>
          <w:p w14:paraId="46E9A508" w14:textId="3062F38E" w:rsidR="00C44CDD" w:rsidRPr="00F26A85" w:rsidRDefault="00C44CDD" w:rsidP="00076C48">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t xml:space="preserve">Project: </w:t>
            </w:r>
            <w:r w:rsidR="00BA1AA7" w:rsidRPr="00F26A85">
              <w:rPr>
                <w:rFonts w:asciiTheme="minorHAnsi" w:hAnsiTheme="minorHAnsi" w:cstheme="minorHAnsi"/>
                <w:i/>
                <w:color w:val="0000FF"/>
                <w:sz w:val="28"/>
                <w:szCs w:val="18"/>
                <w:lang w:val="en-US" w:eastAsia="en-US"/>
              </w:rPr>
              <w:t>DATAWAYS</w:t>
            </w:r>
          </w:p>
          <w:p w14:paraId="0C6CF116" w14:textId="7FE7B2DF" w:rsidR="00C44CDD" w:rsidRPr="00F26A85" w:rsidRDefault="00C44CDD" w:rsidP="005E2688">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00E110B6" w:rsidRPr="00F26A85">
              <w:rPr>
                <w:rFonts w:asciiTheme="minorHAnsi" w:hAnsiTheme="minorHAnsi" w:cstheme="minorHAnsi"/>
                <w:sz w:val="28"/>
                <w:szCs w:val="40"/>
                <w:lang w:val="en-US"/>
              </w:rPr>
              <w:t>JIRA</w:t>
            </w:r>
            <w:r w:rsidR="00D657CF" w:rsidRPr="00F26A85">
              <w:rPr>
                <w:rFonts w:asciiTheme="minorHAnsi" w:hAnsiTheme="minorHAnsi" w:cstheme="minorHAnsi"/>
                <w:sz w:val="28"/>
                <w:szCs w:val="40"/>
                <w:lang w:val="en-US"/>
              </w:rPr>
              <w:t xml:space="preserve"> ID</w:t>
            </w:r>
            <w:r w:rsidRPr="00F26A85">
              <w:rPr>
                <w:rFonts w:asciiTheme="minorHAnsi" w:hAnsiTheme="minorHAnsi" w:cstheme="minorHAnsi"/>
                <w:sz w:val="28"/>
                <w:szCs w:val="40"/>
                <w:lang w:val="en-US"/>
              </w:rPr>
              <w:t>:</w:t>
            </w:r>
            <w:r w:rsidRPr="00F26A85">
              <w:rPr>
                <w:rFonts w:asciiTheme="minorHAnsi" w:hAnsiTheme="minorHAnsi" w:cstheme="minorHAnsi"/>
                <w:color w:val="0000FF"/>
                <w:sz w:val="28"/>
                <w:szCs w:val="40"/>
                <w:lang w:val="en-US"/>
              </w:rPr>
              <w:t xml:space="preserve"> </w:t>
            </w:r>
            <w:r w:rsidR="00BA1AA7" w:rsidRPr="00F26A85">
              <w:rPr>
                <w:rFonts w:asciiTheme="minorHAnsi" w:hAnsiTheme="minorHAnsi" w:cstheme="minorHAnsi"/>
                <w:color w:val="0000FF"/>
                <w:sz w:val="28"/>
                <w:szCs w:val="40"/>
                <w:lang w:val="en-US"/>
              </w:rPr>
              <w:t>ALL-</w:t>
            </w:r>
            <w:r w:rsidR="00B3608C">
              <w:rPr>
                <w:rFonts w:asciiTheme="minorHAnsi" w:hAnsiTheme="minorHAnsi" w:cstheme="minorHAnsi"/>
                <w:color w:val="0000FF"/>
                <w:sz w:val="28"/>
                <w:szCs w:val="40"/>
                <w:lang w:val="en-US"/>
              </w:rPr>
              <w:t>607</w:t>
            </w:r>
            <w:r w:rsidR="00D40AAD" w:rsidRPr="00F26A85">
              <w:rPr>
                <w:rFonts w:asciiTheme="minorHAnsi" w:hAnsiTheme="minorHAnsi" w:cstheme="minorHAnsi"/>
                <w:sz w:val="28"/>
                <w:szCs w:val="40"/>
                <w:lang w:val="en-US"/>
              </w:rPr>
              <w:tab/>
            </w:r>
          </w:p>
          <w:p w14:paraId="4A698FEA" w14:textId="40B5C99A" w:rsidR="00B454D7" w:rsidRPr="00F26A85" w:rsidRDefault="00C44CDD" w:rsidP="00076C48">
            <w:pPr>
              <w:pStyle w:val="TitreDoc"/>
              <w:framePr w:hSpace="0" w:wrap="auto" w:vAnchor="margin" w:hAnchor="text" w:yAlign="inline"/>
              <w:rPr>
                <w:rFonts w:asciiTheme="minorHAnsi" w:hAnsiTheme="minorHAnsi" w:cstheme="minorHAnsi"/>
                <w:i/>
                <w:color w:val="0000FF"/>
                <w:szCs w:val="20"/>
                <w:lang w:val="en-US" w:eastAsia="en-US"/>
              </w:rPr>
            </w:pPr>
            <w:r w:rsidRPr="00F26A85">
              <w:rPr>
                <w:rFonts w:asciiTheme="minorHAnsi" w:hAnsiTheme="minorHAnsi" w:cstheme="minorHAnsi"/>
                <w:sz w:val="28"/>
                <w:szCs w:val="40"/>
                <w:lang w:val="en-US"/>
              </w:rPr>
              <w:tab/>
              <w:t xml:space="preserve">Author(s):  </w:t>
            </w:r>
            <w:r w:rsidR="008707B2" w:rsidRPr="00F26A85">
              <w:rPr>
                <w:rFonts w:asciiTheme="minorHAnsi" w:hAnsiTheme="minorHAnsi" w:cstheme="minorHAnsi"/>
                <w:i/>
                <w:color w:val="0000FF"/>
                <w:sz w:val="28"/>
                <w:szCs w:val="18"/>
                <w:lang w:val="en-US" w:eastAsia="en-US"/>
              </w:rPr>
              <w:t>Infosys</w:t>
            </w:r>
          </w:p>
        </w:tc>
      </w:tr>
      <w:tr w:rsidR="00C44CDD" w:rsidRPr="00F26A85" w14:paraId="77C2CDB6" w14:textId="77777777" w:rsidTr="00B01507">
        <w:trPr>
          <w:trHeight w:val="1876"/>
        </w:trPr>
        <w:tc>
          <w:tcPr>
            <w:tcW w:w="2832" w:type="dxa"/>
          </w:tcPr>
          <w:p w14:paraId="25977611" w14:textId="1B5263A7" w:rsidR="00C44CDD"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Doc Reference:</w:t>
            </w:r>
            <w:r w:rsidRPr="00F26A85">
              <w:rPr>
                <w:rFonts w:asciiTheme="minorHAnsi" w:hAnsiTheme="minorHAnsi" w:cstheme="minorHAnsi"/>
                <w:b/>
                <w:bCs/>
                <w:sz w:val="22"/>
                <w:szCs w:val="22"/>
                <w:lang w:val="en-GB"/>
              </w:rPr>
              <w:br/>
            </w:r>
          </w:p>
          <w:p w14:paraId="3E992346" w14:textId="77777777" w:rsidR="00C44CDD" w:rsidRPr="00F26A85" w:rsidRDefault="00C44CDD" w:rsidP="00932E3B">
            <w:pPr>
              <w:pStyle w:val="NoSpacing"/>
              <w:rPr>
                <w:rFonts w:asciiTheme="minorHAnsi" w:hAnsiTheme="minorHAnsi" w:cstheme="minorHAnsi"/>
                <w:b/>
                <w:bCs/>
                <w:sz w:val="22"/>
                <w:szCs w:val="22"/>
                <w:lang w:val="en-GB"/>
              </w:rPr>
            </w:pPr>
          </w:p>
          <w:p w14:paraId="65E84956" w14:textId="77777777" w:rsidR="00932E3B" w:rsidRPr="00F26A85" w:rsidRDefault="00932E3B" w:rsidP="00932E3B">
            <w:pPr>
              <w:pStyle w:val="NoSpacing"/>
              <w:rPr>
                <w:rFonts w:asciiTheme="minorHAnsi" w:hAnsiTheme="minorHAnsi" w:cstheme="minorHAnsi"/>
                <w:b/>
                <w:bCs/>
                <w:sz w:val="22"/>
                <w:szCs w:val="22"/>
                <w:lang w:val="en-GB"/>
              </w:rPr>
            </w:pPr>
          </w:p>
          <w:p w14:paraId="13EAF7A5" w14:textId="7ACEADA3" w:rsidR="00C44CDD"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Date:</w:t>
            </w:r>
          </w:p>
          <w:p w14:paraId="7609CEA5" w14:textId="77777777" w:rsidR="00932E3B" w:rsidRPr="00F26A85" w:rsidRDefault="00932E3B" w:rsidP="00932E3B">
            <w:pPr>
              <w:pStyle w:val="NoSpacing"/>
              <w:rPr>
                <w:rFonts w:asciiTheme="minorHAnsi" w:hAnsiTheme="minorHAnsi" w:cstheme="minorHAnsi"/>
                <w:b/>
                <w:bCs/>
                <w:sz w:val="22"/>
                <w:szCs w:val="22"/>
                <w:lang w:val="en-GB"/>
              </w:rPr>
            </w:pPr>
          </w:p>
          <w:p w14:paraId="74B91AA9" w14:textId="77777777" w:rsidR="00932E3B"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Version:</w:t>
            </w:r>
            <w:r w:rsidRPr="00F26A85">
              <w:rPr>
                <w:rFonts w:asciiTheme="minorHAnsi" w:hAnsiTheme="minorHAnsi" w:cstheme="minorHAnsi"/>
                <w:b/>
                <w:bCs/>
                <w:sz w:val="22"/>
                <w:szCs w:val="22"/>
                <w:lang w:val="en-GB"/>
              </w:rPr>
              <w:br/>
            </w:r>
          </w:p>
          <w:p w14:paraId="382B25CC" w14:textId="1DAF9A24" w:rsidR="00C44CDD" w:rsidRPr="00F26A85" w:rsidRDefault="00C44CDD" w:rsidP="00932E3B">
            <w:pPr>
              <w:pStyle w:val="NoSpacing"/>
              <w:rPr>
                <w:rFonts w:asciiTheme="minorHAnsi" w:hAnsiTheme="minorHAnsi" w:cstheme="minorHAnsi"/>
                <w:sz w:val="22"/>
                <w:szCs w:val="22"/>
                <w:lang w:val="en-GB"/>
              </w:rPr>
            </w:pPr>
            <w:r w:rsidRPr="00F26A85">
              <w:rPr>
                <w:rFonts w:asciiTheme="minorHAnsi" w:hAnsiTheme="minorHAnsi" w:cstheme="minorHAnsi"/>
                <w:b/>
                <w:bCs/>
                <w:sz w:val="22"/>
                <w:szCs w:val="22"/>
                <w:lang w:val="en-GB"/>
              </w:rPr>
              <w:t>Status:</w:t>
            </w:r>
          </w:p>
        </w:tc>
        <w:tc>
          <w:tcPr>
            <w:tcW w:w="5788" w:type="dxa"/>
          </w:tcPr>
          <w:p w14:paraId="6E1AF577" w14:textId="7AED6826" w:rsidR="00AC26BB" w:rsidRDefault="00F42439" w:rsidP="00932E3B">
            <w:pPr>
              <w:pStyle w:val="NoSpacing"/>
              <w:rPr>
                <w:rStyle w:val="normaltextrun"/>
                <w:rFonts w:asciiTheme="minorHAnsi" w:hAnsiTheme="minorHAnsi" w:cstheme="minorHAnsi"/>
                <w:color w:val="000000"/>
                <w:bdr w:val="none" w:sz="0" w:space="0" w:color="auto" w:frame="1"/>
              </w:rPr>
            </w:pPr>
            <w:r w:rsidRPr="00F42439">
              <w:rPr>
                <w:rStyle w:val="normaltextrun"/>
                <w:rFonts w:asciiTheme="minorHAnsi" w:hAnsiTheme="minorHAnsi" w:cstheme="minorHAnsi"/>
                <w:color w:val="000000"/>
                <w:bdr w:val="none" w:sz="0" w:space="0" w:color="auto" w:frame="1"/>
              </w:rPr>
              <w:t xml:space="preserve">ALL-115: COA – Forecast [Edit TEU, Weight, Units] </w:t>
            </w:r>
          </w:p>
          <w:p w14:paraId="199D8E9C" w14:textId="77777777" w:rsidR="00F42439" w:rsidRPr="00F26A85" w:rsidRDefault="00F42439" w:rsidP="00932E3B">
            <w:pPr>
              <w:pStyle w:val="NoSpacing"/>
              <w:rPr>
                <w:rFonts w:asciiTheme="minorHAnsi" w:hAnsiTheme="minorHAnsi" w:cstheme="minorHAnsi"/>
                <w:noProof/>
                <w:sz w:val="22"/>
                <w:szCs w:val="22"/>
                <w:lang w:val="en-GB"/>
              </w:rPr>
            </w:pPr>
          </w:p>
          <w:p w14:paraId="2B315225" w14:textId="77777777" w:rsidR="00AC26BB" w:rsidRDefault="00AC26BB" w:rsidP="00932E3B">
            <w:pPr>
              <w:pStyle w:val="NoSpacing"/>
              <w:rPr>
                <w:rFonts w:asciiTheme="minorHAnsi" w:hAnsiTheme="minorHAnsi" w:cstheme="minorHAnsi"/>
                <w:noProof/>
                <w:sz w:val="22"/>
                <w:szCs w:val="22"/>
                <w:lang w:val="en-GB"/>
              </w:rPr>
            </w:pPr>
          </w:p>
          <w:p w14:paraId="4BEFF1A2" w14:textId="77777777" w:rsidR="00F42439" w:rsidRPr="00F26A85" w:rsidRDefault="00F42439" w:rsidP="00932E3B">
            <w:pPr>
              <w:pStyle w:val="NoSpacing"/>
              <w:rPr>
                <w:rFonts w:asciiTheme="minorHAnsi" w:hAnsiTheme="minorHAnsi" w:cstheme="minorHAnsi"/>
                <w:noProof/>
                <w:sz w:val="22"/>
                <w:szCs w:val="22"/>
                <w:lang w:val="en-GB"/>
              </w:rPr>
            </w:pPr>
          </w:p>
          <w:p w14:paraId="6841B055" w14:textId="6FD24189" w:rsidR="00BD7A55" w:rsidRPr="00F26A85" w:rsidRDefault="001C21B0" w:rsidP="00932E3B">
            <w:pPr>
              <w:pStyle w:val="NoSpacing"/>
              <w:rPr>
                <w:rFonts w:asciiTheme="minorHAnsi" w:hAnsiTheme="minorHAnsi" w:cstheme="minorHAnsi"/>
                <w:noProof/>
                <w:sz w:val="22"/>
                <w:szCs w:val="22"/>
                <w:lang w:val="en-GB"/>
              </w:rPr>
            </w:pPr>
            <w:r w:rsidRPr="00F26A85">
              <w:rPr>
                <w:rFonts w:asciiTheme="minorHAnsi" w:hAnsiTheme="minorHAnsi" w:cstheme="minorHAnsi"/>
                <w:noProof/>
                <w:sz w:val="22"/>
                <w:szCs w:val="22"/>
                <w:lang w:val="en-GB"/>
              </w:rPr>
              <w:t>2</w:t>
            </w:r>
            <w:r w:rsidR="005978D9">
              <w:rPr>
                <w:rFonts w:asciiTheme="minorHAnsi" w:hAnsiTheme="minorHAnsi" w:cstheme="minorHAnsi"/>
                <w:noProof/>
                <w:sz w:val="22"/>
                <w:szCs w:val="22"/>
                <w:lang w:val="en-GB"/>
              </w:rPr>
              <w:t>9</w:t>
            </w:r>
            <w:r w:rsidR="00932E3B" w:rsidRPr="00F26A85">
              <w:rPr>
                <w:rFonts w:asciiTheme="minorHAnsi" w:hAnsiTheme="minorHAnsi" w:cstheme="minorHAnsi"/>
                <w:noProof/>
                <w:sz w:val="22"/>
                <w:szCs w:val="22"/>
                <w:lang w:val="en-GB"/>
              </w:rPr>
              <w:t>.0</w:t>
            </w:r>
            <w:r w:rsidR="00DB2AF6" w:rsidRPr="00F26A85">
              <w:rPr>
                <w:rFonts w:asciiTheme="minorHAnsi" w:hAnsiTheme="minorHAnsi" w:cstheme="minorHAnsi"/>
                <w:noProof/>
                <w:sz w:val="22"/>
                <w:szCs w:val="22"/>
                <w:lang w:val="en-GB"/>
              </w:rPr>
              <w:t>7</w:t>
            </w:r>
            <w:r w:rsidR="00932E3B" w:rsidRPr="00F26A85">
              <w:rPr>
                <w:rFonts w:asciiTheme="minorHAnsi" w:hAnsiTheme="minorHAnsi" w:cstheme="minorHAnsi"/>
                <w:noProof/>
                <w:sz w:val="22"/>
                <w:szCs w:val="22"/>
                <w:lang w:val="en-GB"/>
              </w:rPr>
              <w:t>.24</w:t>
            </w:r>
          </w:p>
          <w:p w14:paraId="36F1BFF7" w14:textId="08A49AEB" w:rsidR="00F42439" w:rsidRDefault="00C44CDD" w:rsidP="00932E3B">
            <w:pPr>
              <w:pStyle w:val="NoSpacing"/>
              <w:rPr>
                <w:rFonts w:asciiTheme="minorHAnsi" w:hAnsiTheme="minorHAnsi" w:cstheme="minorHAnsi"/>
                <w:sz w:val="22"/>
                <w:szCs w:val="22"/>
                <w:lang w:val="en-GB"/>
              </w:rPr>
            </w:pPr>
            <w:r w:rsidRPr="00F26A85">
              <w:rPr>
                <w:rFonts w:asciiTheme="minorHAnsi" w:hAnsiTheme="minorHAnsi" w:cstheme="minorHAnsi"/>
                <w:sz w:val="22"/>
                <w:szCs w:val="22"/>
              </w:rPr>
              <w:br/>
            </w:r>
            <w:r w:rsidRPr="00F26A85">
              <w:rPr>
                <w:rFonts w:asciiTheme="minorHAnsi" w:hAnsiTheme="minorHAnsi" w:cstheme="minorHAnsi"/>
                <w:sz w:val="22"/>
                <w:szCs w:val="22"/>
                <w:lang w:val="en-GB"/>
              </w:rPr>
              <w:fldChar w:fldCharType="begin"/>
            </w:r>
            <w:r w:rsidRPr="00F26A85">
              <w:rPr>
                <w:rFonts w:asciiTheme="minorHAnsi" w:hAnsiTheme="minorHAnsi" w:cstheme="minorHAnsi"/>
                <w:noProof/>
                <w:sz w:val="22"/>
                <w:szCs w:val="22"/>
                <w:lang w:val="en-GB"/>
              </w:rPr>
              <w:instrText xml:space="preserve"> DOCPROPERTY  StatusDate  \* MERGEFORMAT </w:instrText>
            </w:r>
            <w:r w:rsidR="00000000">
              <w:rPr>
                <w:rFonts w:asciiTheme="minorHAnsi" w:hAnsiTheme="minorHAnsi" w:cstheme="minorHAnsi"/>
                <w:sz w:val="22"/>
                <w:szCs w:val="22"/>
                <w:lang w:val="en-GB"/>
              </w:rPr>
              <w:fldChar w:fldCharType="separate"/>
            </w:r>
            <w:r w:rsidRPr="00F26A85">
              <w:rPr>
                <w:rFonts w:asciiTheme="minorHAnsi" w:hAnsiTheme="minorHAnsi" w:cstheme="minorHAnsi"/>
                <w:sz w:val="22"/>
                <w:szCs w:val="22"/>
                <w:lang w:val="en-GB"/>
              </w:rPr>
              <w:fldChar w:fldCharType="end"/>
            </w:r>
            <w:r w:rsidR="004269C2" w:rsidRPr="00F26A85">
              <w:rPr>
                <w:rFonts w:asciiTheme="minorHAnsi" w:hAnsiTheme="minorHAnsi" w:cstheme="minorHAnsi"/>
                <w:sz w:val="22"/>
                <w:szCs w:val="22"/>
                <w:lang w:val="en-GB"/>
              </w:rPr>
              <w:t>1.0</w:t>
            </w:r>
            <w:r w:rsidRPr="00F26A85">
              <w:rPr>
                <w:rFonts w:asciiTheme="minorHAnsi" w:hAnsiTheme="minorHAnsi" w:cstheme="minorHAnsi"/>
                <w:sz w:val="22"/>
                <w:szCs w:val="22"/>
              </w:rPr>
              <w:br/>
            </w:r>
          </w:p>
          <w:p w14:paraId="6A55C711" w14:textId="4C74C68C" w:rsidR="00C44CDD" w:rsidRPr="00F26A85" w:rsidRDefault="004A0869" w:rsidP="00932E3B">
            <w:pPr>
              <w:pStyle w:val="NoSpacing"/>
              <w:rPr>
                <w:rFonts w:asciiTheme="minorHAnsi" w:hAnsiTheme="minorHAnsi" w:cstheme="minorHAnsi"/>
                <w:sz w:val="22"/>
                <w:szCs w:val="22"/>
                <w:lang w:val="en-GB"/>
              </w:rPr>
            </w:pPr>
            <w:r w:rsidRPr="00F26A85">
              <w:rPr>
                <w:rFonts w:asciiTheme="minorHAnsi" w:hAnsiTheme="minorHAnsi" w:cstheme="minorHAnsi"/>
                <w:sz w:val="22"/>
                <w:szCs w:val="22"/>
                <w:lang w:val="en-GB"/>
              </w:rPr>
              <w:t xml:space="preserve">Draft </w:t>
            </w:r>
            <w:r w:rsidR="00E062FF" w:rsidRPr="00F26A85">
              <w:rPr>
                <w:rFonts w:asciiTheme="minorHAnsi" w:hAnsiTheme="minorHAnsi" w:cstheme="minorHAnsi"/>
                <w:sz w:val="22"/>
                <w:szCs w:val="22"/>
                <w:lang w:val="en-GB"/>
              </w:rPr>
              <w:t>To Be Reviewed</w:t>
            </w:r>
          </w:p>
        </w:tc>
      </w:tr>
      <w:tr w:rsidR="00C44CDD" w:rsidRPr="00F26A85" w14:paraId="3BB5E937" w14:textId="77777777" w:rsidTr="00B01507">
        <w:trPr>
          <w:trHeight w:val="883"/>
        </w:trPr>
        <w:tc>
          <w:tcPr>
            <w:tcW w:w="8621" w:type="dxa"/>
            <w:gridSpan w:val="2"/>
            <w:tcBorders>
              <w:bottom w:val="double" w:sz="6" w:space="0" w:color="auto"/>
            </w:tcBorders>
          </w:tcPr>
          <w:p w14:paraId="075AA699" w14:textId="762E31D8" w:rsidR="00C44CDD" w:rsidRPr="00F26A85" w:rsidRDefault="00C44CDD" w:rsidP="008708B2">
            <w:pPr>
              <w:jc w:val="center"/>
              <w:rPr>
                <w:rStyle w:val="Classification"/>
                <w:rFonts w:asciiTheme="minorHAnsi" w:hAnsiTheme="minorHAnsi" w:cstheme="minorHAnsi"/>
                <w:lang w:val="en-GB"/>
              </w:rPr>
            </w:pPr>
            <w:r w:rsidRPr="00F26A85">
              <w:rPr>
                <w:rStyle w:val="Classification"/>
                <w:rFonts w:asciiTheme="minorHAnsi" w:hAnsiTheme="minorHAnsi" w:cstheme="minorHAnsi"/>
                <w:lang w:val="en-GB"/>
              </w:rPr>
              <w:t xml:space="preserve">Classification: </w:t>
            </w:r>
            <w:r w:rsidRPr="00F26A85">
              <w:rPr>
                <w:rFonts w:asciiTheme="minorHAnsi" w:hAnsiTheme="minorHAnsi" w:cstheme="minorHAnsi"/>
                <w:b/>
                <w:noProof/>
                <w:color w:val="FF0000"/>
                <w:sz w:val="28"/>
                <w:szCs w:val="28"/>
                <w:lang w:val="en-GB"/>
              </w:rPr>
              <w:fldChar w:fldCharType="begin"/>
            </w:r>
            <w:r w:rsidRPr="00F26A85">
              <w:rPr>
                <w:rFonts w:asciiTheme="minorHAnsi" w:hAnsiTheme="minorHAnsi" w:cstheme="minorHAnsi"/>
                <w:b/>
                <w:noProof/>
                <w:color w:val="FF0000"/>
                <w:sz w:val="28"/>
                <w:szCs w:val="28"/>
                <w:lang w:val="en-GB"/>
              </w:rPr>
              <w:instrText xml:space="preserve"> DOCPROPERTY  Classification  \* MERGEFORMAT </w:instrText>
            </w:r>
            <w:r w:rsidRPr="00F26A85">
              <w:rPr>
                <w:rFonts w:asciiTheme="minorHAnsi" w:hAnsiTheme="minorHAnsi" w:cstheme="minorHAnsi"/>
                <w:b/>
                <w:noProof/>
                <w:color w:val="FF0000"/>
                <w:sz w:val="28"/>
                <w:szCs w:val="28"/>
                <w:lang w:val="en-GB"/>
              </w:rPr>
              <w:fldChar w:fldCharType="separate"/>
            </w:r>
            <w:r w:rsidR="003E34D5" w:rsidRPr="00F26A85">
              <w:rPr>
                <w:rFonts w:asciiTheme="minorHAnsi" w:hAnsiTheme="minorHAnsi" w:cstheme="minorHAnsi"/>
                <w:b/>
                <w:bCs/>
                <w:noProof/>
                <w:color w:val="FF0000"/>
                <w:sz w:val="28"/>
                <w:szCs w:val="28"/>
                <w:lang w:val="en-GB"/>
              </w:rPr>
              <w:t>Internal</w:t>
            </w:r>
            <w:r w:rsidRPr="00F26A85">
              <w:rPr>
                <w:rFonts w:asciiTheme="minorHAnsi" w:hAnsiTheme="minorHAnsi" w:cstheme="minorHAnsi"/>
                <w:b/>
                <w:noProof/>
                <w:color w:val="FF0000"/>
                <w:sz w:val="28"/>
                <w:szCs w:val="28"/>
                <w:lang w:val="en-GB"/>
              </w:rPr>
              <w:fldChar w:fldCharType="end"/>
            </w:r>
          </w:p>
        </w:tc>
      </w:tr>
    </w:tbl>
    <w:p w14:paraId="0DF19BA0" w14:textId="77777777" w:rsidR="00E062FF" w:rsidRPr="00F26A85" w:rsidRDefault="00FB216A" w:rsidP="00E1663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br w:type="page"/>
      </w:r>
    </w:p>
    <w:p w14:paraId="1B1F4A3C" w14:textId="08EC0A3E" w:rsidR="00EC43F4" w:rsidRPr="00F26A85" w:rsidRDefault="00EC43F4" w:rsidP="00E1663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lastRenderedPageBreak/>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357"/>
        <w:gridCol w:w="2070"/>
        <w:gridCol w:w="5498"/>
      </w:tblGrid>
      <w:tr w:rsidR="00A567BA" w:rsidRPr="00F26A85" w14:paraId="2119636A" w14:textId="77777777" w:rsidTr="00DE471B">
        <w:trPr>
          <w:cantSplit/>
          <w:trHeight w:val="720"/>
        </w:trPr>
        <w:tc>
          <w:tcPr>
            <w:tcW w:w="998" w:type="dxa"/>
            <w:shd w:val="clear" w:color="auto" w:fill="C6D9F1"/>
            <w:vAlign w:val="center"/>
          </w:tcPr>
          <w:p w14:paraId="1A6F8EB4"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Ve</w:t>
            </w:r>
            <w:r w:rsidR="00E16637" w:rsidRPr="00F26A85">
              <w:rPr>
                <w:rFonts w:asciiTheme="minorHAnsi" w:hAnsiTheme="minorHAnsi" w:cstheme="minorHAnsi"/>
                <w:b/>
                <w:bCs/>
                <w:lang w:val="en-GB"/>
              </w:rPr>
              <w:t>r</w:t>
            </w:r>
            <w:r w:rsidRPr="00F26A85">
              <w:rPr>
                <w:rFonts w:asciiTheme="minorHAnsi" w:hAnsiTheme="minorHAnsi" w:cstheme="minorHAnsi"/>
                <w:b/>
                <w:bCs/>
                <w:lang w:val="en-GB"/>
              </w:rPr>
              <w:t>sion</w:t>
            </w:r>
          </w:p>
        </w:tc>
        <w:tc>
          <w:tcPr>
            <w:tcW w:w="1357" w:type="dxa"/>
            <w:shd w:val="clear" w:color="auto" w:fill="C6D9F1"/>
            <w:vAlign w:val="center"/>
          </w:tcPr>
          <w:p w14:paraId="44C25DFE"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2070" w:type="dxa"/>
            <w:shd w:val="clear" w:color="auto" w:fill="C6D9F1"/>
            <w:vAlign w:val="center"/>
          </w:tcPr>
          <w:p w14:paraId="6F9CA180"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Author</w:t>
            </w:r>
          </w:p>
        </w:tc>
        <w:tc>
          <w:tcPr>
            <w:tcW w:w="5498" w:type="dxa"/>
            <w:shd w:val="clear" w:color="auto" w:fill="C6D9F1"/>
            <w:vAlign w:val="center"/>
          </w:tcPr>
          <w:p w14:paraId="66ECAF99"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Subject</w:t>
            </w:r>
          </w:p>
        </w:tc>
      </w:tr>
      <w:tr w:rsidR="00261B64" w:rsidRPr="00F26A85" w14:paraId="719357D6" w14:textId="77777777" w:rsidTr="00765B0F">
        <w:trPr>
          <w:cantSplit/>
          <w:trHeight w:val="224"/>
        </w:trPr>
        <w:tc>
          <w:tcPr>
            <w:tcW w:w="998" w:type="dxa"/>
            <w:vAlign w:val="center"/>
          </w:tcPr>
          <w:p w14:paraId="6607A363" w14:textId="4FF6A6BE" w:rsidR="00261B64" w:rsidRPr="00F26A85" w:rsidRDefault="004269C2" w:rsidP="00D93173">
            <w:pPr>
              <w:jc w:val="center"/>
              <w:rPr>
                <w:rFonts w:asciiTheme="minorHAnsi" w:hAnsiTheme="minorHAnsi" w:cstheme="minorHAnsi"/>
              </w:rPr>
            </w:pPr>
            <w:r w:rsidRPr="00F26A85">
              <w:rPr>
                <w:rFonts w:asciiTheme="minorHAnsi" w:hAnsiTheme="minorHAnsi" w:cstheme="minorHAnsi"/>
              </w:rPr>
              <w:t>1.0</w:t>
            </w:r>
          </w:p>
        </w:tc>
        <w:tc>
          <w:tcPr>
            <w:tcW w:w="1357" w:type="dxa"/>
            <w:vAlign w:val="center"/>
          </w:tcPr>
          <w:p w14:paraId="4E13EA8D" w14:textId="3E2F2FCC" w:rsidR="00261B64" w:rsidRPr="00F26A85" w:rsidRDefault="00F42439" w:rsidP="005E2688">
            <w:pPr>
              <w:jc w:val="center"/>
              <w:rPr>
                <w:rFonts w:asciiTheme="minorHAnsi" w:hAnsiTheme="minorHAnsi" w:cstheme="minorHAnsi"/>
              </w:rPr>
            </w:pPr>
            <w:r>
              <w:rPr>
                <w:rFonts w:asciiTheme="minorHAnsi" w:hAnsiTheme="minorHAnsi" w:cstheme="minorHAnsi"/>
              </w:rPr>
              <w:t>05</w:t>
            </w:r>
            <w:r w:rsidR="00932E3B" w:rsidRPr="00F26A85">
              <w:rPr>
                <w:rFonts w:asciiTheme="minorHAnsi" w:hAnsiTheme="minorHAnsi" w:cstheme="minorHAnsi"/>
              </w:rPr>
              <w:t>-</w:t>
            </w:r>
            <w:r>
              <w:rPr>
                <w:rFonts w:asciiTheme="minorHAnsi" w:hAnsiTheme="minorHAnsi" w:cstheme="minorHAnsi"/>
              </w:rPr>
              <w:t>Aug</w:t>
            </w:r>
            <w:r w:rsidR="00932E3B" w:rsidRPr="00F26A85">
              <w:rPr>
                <w:rFonts w:asciiTheme="minorHAnsi" w:hAnsiTheme="minorHAnsi" w:cstheme="minorHAnsi"/>
              </w:rPr>
              <w:t>-24</w:t>
            </w:r>
          </w:p>
        </w:tc>
        <w:tc>
          <w:tcPr>
            <w:tcW w:w="2070" w:type="dxa"/>
            <w:vAlign w:val="center"/>
          </w:tcPr>
          <w:p w14:paraId="6D19F80A" w14:textId="4F457143" w:rsidR="00261B64" w:rsidRPr="00F26A85" w:rsidRDefault="00932E3B" w:rsidP="00D93173">
            <w:pPr>
              <w:jc w:val="center"/>
              <w:rPr>
                <w:rFonts w:asciiTheme="minorHAnsi" w:hAnsiTheme="minorHAnsi" w:cstheme="minorHAnsi"/>
              </w:rPr>
            </w:pPr>
            <w:r w:rsidRPr="00F26A85">
              <w:rPr>
                <w:rFonts w:asciiTheme="minorHAnsi" w:hAnsiTheme="minorHAnsi" w:cstheme="minorHAnsi"/>
              </w:rPr>
              <w:t>Dinesh Maurya</w:t>
            </w:r>
          </w:p>
        </w:tc>
        <w:tc>
          <w:tcPr>
            <w:tcW w:w="5498" w:type="dxa"/>
            <w:vAlign w:val="center"/>
          </w:tcPr>
          <w:p w14:paraId="184D8927" w14:textId="25C9BE90" w:rsidR="00261B64" w:rsidRPr="00F26A85" w:rsidRDefault="00536101" w:rsidP="00261B64">
            <w:pPr>
              <w:jc w:val="center"/>
              <w:rPr>
                <w:rFonts w:asciiTheme="minorHAnsi" w:hAnsiTheme="minorHAnsi" w:cstheme="minorHAnsi"/>
              </w:rPr>
            </w:pPr>
            <w:r w:rsidRPr="00F26A85">
              <w:rPr>
                <w:rFonts w:asciiTheme="minorHAnsi" w:hAnsiTheme="minorHAnsi" w:cstheme="minorHAnsi"/>
              </w:rPr>
              <w:t xml:space="preserve">Document </w:t>
            </w:r>
            <w:r w:rsidR="00EC75AA" w:rsidRPr="00F26A85">
              <w:rPr>
                <w:rFonts w:asciiTheme="minorHAnsi" w:hAnsiTheme="minorHAnsi" w:cstheme="minorHAnsi"/>
              </w:rPr>
              <w:t>c</w:t>
            </w:r>
            <w:r w:rsidRPr="00F26A85">
              <w:rPr>
                <w:rFonts w:asciiTheme="minorHAnsi" w:hAnsiTheme="minorHAnsi" w:cstheme="minorHAnsi"/>
              </w:rPr>
              <w:t>reation</w:t>
            </w:r>
          </w:p>
        </w:tc>
      </w:tr>
      <w:tr w:rsidR="00DF0769" w:rsidRPr="00F26A85" w14:paraId="4970AA8F" w14:textId="77777777" w:rsidTr="00765B0F">
        <w:trPr>
          <w:cantSplit/>
          <w:trHeight w:val="224"/>
        </w:trPr>
        <w:tc>
          <w:tcPr>
            <w:tcW w:w="998" w:type="dxa"/>
            <w:vAlign w:val="center"/>
          </w:tcPr>
          <w:p w14:paraId="231B7296" w14:textId="33971508" w:rsidR="00DF0769" w:rsidRPr="00F26A85" w:rsidRDefault="00DF0769" w:rsidP="00DF0769">
            <w:pPr>
              <w:jc w:val="center"/>
              <w:rPr>
                <w:rFonts w:asciiTheme="minorHAnsi" w:hAnsiTheme="minorHAnsi" w:cstheme="minorHAnsi"/>
              </w:rPr>
            </w:pPr>
            <w:r w:rsidRPr="00F26A85">
              <w:rPr>
                <w:rFonts w:asciiTheme="minorHAnsi" w:hAnsiTheme="minorHAnsi" w:cstheme="minorHAnsi"/>
              </w:rPr>
              <w:t>1.</w:t>
            </w:r>
            <w:r>
              <w:rPr>
                <w:rFonts w:asciiTheme="minorHAnsi" w:hAnsiTheme="minorHAnsi" w:cstheme="minorHAnsi"/>
              </w:rPr>
              <w:t>1</w:t>
            </w:r>
          </w:p>
        </w:tc>
        <w:tc>
          <w:tcPr>
            <w:tcW w:w="1357" w:type="dxa"/>
            <w:vAlign w:val="center"/>
          </w:tcPr>
          <w:p w14:paraId="6F07A082" w14:textId="36B20C5A" w:rsidR="00DF0769" w:rsidRPr="00F26A85" w:rsidRDefault="00DF0769" w:rsidP="00DF0769">
            <w:pPr>
              <w:jc w:val="center"/>
              <w:rPr>
                <w:rFonts w:asciiTheme="minorHAnsi" w:hAnsiTheme="minorHAnsi" w:cstheme="minorHAnsi"/>
              </w:rPr>
            </w:pPr>
            <w:r>
              <w:rPr>
                <w:rFonts w:asciiTheme="minorHAnsi" w:hAnsiTheme="minorHAnsi" w:cstheme="minorHAnsi"/>
              </w:rPr>
              <w:t>22</w:t>
            </w:r>
            <w:r w:rsidRPr="00F26A85">
              <w:rPr>
                <w:rFonts w:asciiTheme="minorHAnsi" w:hAnsiTheme="minorHAnsi" w:cstheme="minorHAnsi"/>
              </w:rPr>
              <w:t>-</w:t>
            </w:r>
            <w:r>
              <w:rPr>
                <w:rFonts w:asciiTheme="minorHAnsi" w:hAnsiTheme="minorHAnsi" w:cstheme="minorHAnsi"/>
              </w:rPr>
              <w:t>Oct</w:t>
            </w:r>
            <w:r w:rsidRPr="00F26A85">
              <w:rPr>
                <w:rFonts w:asciiTheme="minorHAnsi" w:hAnsiTheme="minorHAnsi" w:cstheme="minorHAnsi"/>
              </w:rPr>
              <w:t>-24</w:t>
            </w:r>
          </w:p>
        </w:tc>
        <w:tc>
          <w:tcPr>
            <w:tcW w:w="2070" w:type="dxa"/>
            <w:vAlign w:val="center"/>
          </w:tcPr>
          <w:p w14:paraId="12A58807" w14:textId="05117EFD" w:rsidR="00DF0769" w:rsidRPr="00F26A85" w:rsidRDefault="00DF0769" w:rsidP="00DF0769">
            <w:pPr>
              <w:jc w:val="center"/>
              <w:rPr>
                <w:rFonts w:asciiTheme="minorHAnsi" w:hAnsiTheme="minorHAnsi" w:cstheme="minorHAnsi"/>
              </w:rPr>
            </w:pPr>
            <w:r w:rsidRPr="00F26A85">
              <w:rPr>
                <w:rFonts w:asciiTheme="minorHAnsi" w:hAnsiTheme="minorHAnsi" w:cstheme="minorHAnsi"/>
              </w:rPr>
              <w:t>Dinesh Maurya</w:t>
            </w:r>
          </w:p>
        </w:tc>
        <w:tc>
          <w:tcPr>
            <w:tcW w:w="5498" w:type="dxa"/>
            <w:vAlign w:val="center"/>
          </w:tcPr>
          <w:p w14:paraId="73601E20" w14:textId="0B415168" w:rsidR="00DF0769" w:rsidRPr="00F26A85" w:rsidRDefault="00DF0769" w:rsidP="00DF0769">
            <w:pPr>
              <w:jc w:val="center"/>
              <w:rPr>
                <w:rFonts w:asciiTheme="minorHAnsi" w:hAnsiTheme="minorHAnsi" w:cstheme="minorHAnsi"/>
              </w:rPr>
            </w:pPr>
            <w:r w:rsidRPr="00F26A85">
              <w:rPr>
                <w:rFonts w:asciiTheme="minorHAnsi" w:hAnsiTheme="minorHAnsi" w:cstheme="minorHAnsi"/>
              </w:rPr>
              <w:t>Document creation</w:t>
            </w:r>
          </w:p>
        </w:tc>
      </w:tr>
    </w:tbl>
    <w:p w14:paraId="4B4A75B6" w14:textId="11C27CDE" w:rsidR="3E42B4DA" w:rsidRPr="00F26A85" w:rsidRDefault="3E42B4DA">
      <w:pPr>
        <w:rPr>
          <w:rFonts w:asciiTheme="minorHAnsi" w:hAnsiTheme="minorHAnsi" w:cstheme="minorHAnsi"/>
        </w:rPr>
      </w:pPr>
    </w:p>
    <w:p w14:paraId="33A4906C" w14:textId="77777777" w:rsidR="00765B0F" w:rsidRPr="00F26A85" w:rsidRDefault="00765B0F" w:rsidP="00765B0F">
      <w:pPr>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mallCaps/>
          <w:sz w:val="32"/>
          <w:szCs w:val="32"/>
        </w:rPr>
        <w:t>REVIEWS</w:t>
      </w:r>
      <w:r w:rsidRPr="00F26A85">
        <w:rPr>
          <w:rFonts w:asciiTheme="minorHAnsi" w:hAnsiTheme="minorHAnsi" w:cstheme="minorHAnsi"/>
          <w:b/>
          <w:bCs/>
          <w:sz w:val="32"/>
          <w:szCs w:val="32"/>
        </w:rPr>
        <w:t> </w:t>
      </w:r>
    </w:p>
    <w:tbl>
      <w:tblPr>
        <w:tblW w:w="951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00765B0F" w:rsidRPr="00F26A85" w14:paraId="2EF4BBC2" w14:textId="77777777" w:rsidTr="000F3C64">
        <w:trPr>
          <w:trHeight w:val="720"/>
        </w:trPr>
        <w:tc>
          <w:tcPr>
            <w:tcW w:w="2031"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4B454212"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Name</w:t>
            </w:r>
            <w:r w:rsidRPr="00F26A85">
              <w:rPr>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B048747"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Title</w:t>
            </w:r>
            <w:r w:rsidRPr="00F26A85">
              <w:rPr>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7C6875C"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Version</w:t>
            </w:r>
            <w:r w:rsidRPr="00F26A85">
              <w:rPr>
                <w:rFonts w:asciiTheme="minorHAnsi" w:hAnsiTheme="minorHAnsi" w:cstheme="minorHAnsi"/>
              </w:rPr>
              <w:t> </w:t>
            </w:r>
          </w:p>
        </w:tc>
        <w:tc>
          <w:tcPr>
            <w:tcW w:w="1244"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5643A2B9"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Date</w:t>
            </w:r>
            <w:r w:rsidRPr="00F26A85">
              <w:rPr>
                <w:rFonts w:asciiTheme="minorHAnsi" w:hAnsiTheme="minorHAnsi" w:cstheme="minorHAnsi"/>
              </w:rPr>
              <w:t> </w:t>
            </w:r>
          </w:p>
        </w:tc>
        <w:tc>
          <w:tcPr>
            <w:tcW w:w="193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7BC665ED"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Company</w:t>
            </w:r>
            <w:r w:rsidRPr="00F26A85">
              <w:rPr>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05412352"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Signature</w:t>
            </w:r>
            <w:r w:rsidRPr="00F26A85">
              <w:rPr>
                <w:rFonts w:asciiTheme="minorHAnsi" w:hAnsiTheme="minorHAnsi" w:cstheme="minorHAnsi"/>
              </w:rPr>
              <w:t> </w:t>
            </w:r>
          </w:p>
        </w:tc>
      </w:tr>
      <w:tr w:rsidR="00765B0F" w:rsidRPr="00F26A85" w14:paraId="166456AB" w14:textId="77777777" w:rsidTr="000F3C64">
        <w:trPr>
          <w:trHeight w:val="240"/>
        </w:trPr>
        <w:tc>
          <w:tcPr>
            <w:tcW w:w="2031" w:type="dxa"/>
            <w:tcBorders>
              <w:top w:val="single" w:sz="4" w:space="0" w:color="auto"/>
              <w:left w:val="single" w:sz="6" w:space="0" w:color="auto"/>
              <w:bottom w:val="single" w:sz="4" w:space="0" w:color="auto"/>
              <w:right w:val="single" w:sz="6" w:space="0" w:color="auto"/>
            </w:tcBorders>
            <w:shd w:val="clear" w:color="auto" w:fill="auto"/>
            <w:vAlign w:val="center"/>
          </w:tcPr>
          <w:p w14:paraId="7DD3D970"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auto"/>
            <w:vAlign w:val="center"/>
          </w:tcPr>
          <w:p w14:paraId="4349A755"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IT Domain Lead</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auto"/>
            <w:vAlign w:val="center"/>
          </w:tcPr>
          <w:p w14:paraId="7BA53547" w14:textId="61B4FE66" w:rsidR="00765B0F" w:rsidRPr="00F26A85" w:rsidRDefault="004269C2" w:rsidP="000F3C64">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4" w:space="0" w:color="auto"/>
              <w:right w:val="single" w:sz="6" w:space="0" w:color="auto"/>
            </w:tcBorders>
            <w:shd w:val="clear" w:color="auto" w:fill="auto"/>
          </w:tcPr>
          <w:p w14:paraId="0BF9D6FD" w14:textId="77777777" w:rsidR="00765B0F" w:rsidRPr="00F26A85" w:rsidRDefault="00765B0F" w:rsidP="000F3C64">
            <w:pPr>
              <w:jc w:val="center"/>
              <w:rPr>
                <w:rFonts w:asciiTheme="minorHAnsi" w:hAnsiTheme="minorHAnsi" w:cstheme="minorHAnsi"/>
              </w:rPr>
            </w:pPr>
          </w:p>
        </w:tc>
        <w:tc>
          <w:tcPr>
            <w:tcW w:w="1932" w:type="dxa"/>
            <w:tcBorders>
              <w:top w:val="single" w:sz="4" w:space="0" w:color="auto"/>
              <w:left w:val="single" w:sz="6" w:space="0" w:color="auto"/>
              <w:bottom w:val="single" w:sz="4" w:space="0" w:color="auto"/>
              <w:right w:val="single" w:sz="6" w:space="0" w:color="auto"/>
            </w:tcBorders>
            <w:shd w:val="clear" w:color="auto" w:fill="auto"/>
            <w:vAlign w:val="center"/>
          </w:tcPr>
          <w:p w14:paraId="0AB9547F"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auto"/>
            <w:vAlign w:val="center"/>
          </w:tcPr>
          <w:p w14:paraId="02EB428A"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r>
      <w:tr w:rsidR="00765B0F" w:rsidRPr="00F26A85" w14:paraId="6E54CCD5" w14:textId="77777777" w:rsidTr="000F3C64">
        <w:trPr>
          <w:trHeight w:val="240"/>
        </w:trPr>
        <w:tc>
          <w:tcPr>
            <w:tcW w:w="2031" w:type="dxa"/>
            <w:tcBorders>
              <w:top w:val="single" w:sz="4" w:space="0" w:color="auto"/>
              <w:left w:val="single" w:sz="6" w:space="0" w:color="auto"/>
              <w:bottom w:val="single" w:sz="6" w:space="0" w:color="auto"/>
              <w:right w:val="single" w:sz="6" w:space="0" w:color="auto"/>
            </w:tcBorders>
            <w:shd w:val="clear" w:color="auto" w:fill="auto"/>
            <w:vAlign w:val="center"/>
          </w:tcPr>
          <w:p w14:paraId="225D89E2"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6" w:space="0" w:color="auto"/>
              <w:right w:val="single" w:sz="6" w:space="0" w:color="auto"/>
            </w:tcBorders>
            <w:shd w:val="clear" w:color="auto" w:fill="auto"/>
            <w:vAlign w:val="center"/>
          </w:tcPr>
          <w:p w14:paraId="797F7093"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Product Owner</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6" w:space="0" w:color="auto"/>
              <w:right w:val="single" w:sz="6" w:space="0" w:color="auto"/>
            </w:tcBorders>
            <w:shd w:val="clear" w:color="auto" w:fill="auto"/>
            <w:vAlign w:val="center"/>
          </w:tcPr>
          <w:p w14:paraId="290EB090" w14:textId="65ECDADD" w:rsidR="00765B0F" w:rsidRPr="00F26A85" w:rsidRDefault="004269C2" w:rsidP="000F3C64">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6" w:space="0" w:color="auto"/>
              <w:right w:val="single" w:sz="6" w:space="0" w:color="auto"/>
            </w:tcBorders>
            <w:shd w:val="clear" w:color="auto" w:fill="auto"/>
          </w:tcPr>
          <w:p w14:paraId="33985337" w14:textId="64ABB79F" w:rsidR="00765B0F" w:rsidRPr="00F26A85" w:rsidRDefault="00765B0F" w:rsidP="000F3C64">
            <w:pPr>
              <w:jc w:val="center"/>
              <w:rPr>
                <w:rFonts w:asciiTheme="minorHAnsi" w:hAnsiTheme="minorHAnsi" w:cstheme="minorHAnsi"/>
              </w:rPr>
            </w:pPr>
          </w:p>
        </w:tc>
        <w:tc>
          <w:tcPr>
            <w:tcW w:w="1932" w:type="dxa"/>
            <w:tcBorders>
              <w:top w:val="single" w:sz="4" w:space="0" w:color="auto"/>
              <w:left w:val="single" w:sz="6" w:space="0" w:color="auto"/>
              <w:bottom w:val="single" w:sz="6" w:space="0" w:color="auto"/>
              <w:right w:val="single" w:sz="6" w:space="0" w:color="auto"/>
            </w:tcBorders>
            <w:shd w:val="clear" w:color="auto" w:fill="auto"/>
            <w:vAlign w:val="center"/>
          </w:tcPr>
          <w:p w14:paraId="75BD22B8"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6" w:space="0" w:color="auto"/>
              <w:right w:val="single" w:sz="6" w:space="0" w:color="auto"/>
            </w:tcBorders>
            <w:shd w:val="clear" w:color="auto" w:fill="auto"/>
            <w:vAlign w:val="center"/>
          </w:tcPr>
          <w:p w14:paraId="73E9E075"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r>
    </w:tbl>
    <w:p w14:paraId="5C8274B7" w14:textId="4896A3B1" w:rsidR="3E42B4DA" w:rsidRPr="00F26A85" w:rsidRDefault="3E42B4DA">
      <w:pPr>
        <w:rPr>
          <w:rFonts w:asciiTheme="minorHAnsi" w:hAnsiTheme="minorHAnsi" w:cstheme="minorHAnsi"/>
        </w:rPr>
      </w:pPr>
    </w:p>
    <w:p w14:paraId="0BCEF2F4" w14:textId="0D0B06D3" w:rsidR="00E16637" w:rsidRPr="00F26A85" w:rsidRDefault="00E16637" w:rsidP="00E16637">
      <w:pPr>
        <w:pStyle w:val="H2"/>
        <w:jc w:val="center"/>
        <w:rPr>
          <w:rFonts w:asciiTheme="minorHAnsi" w:hAnsiTheme="minorHAnsi" w:cstheme="minorHAnsi"/>
          <w:sz w:val="32"/>
          <w:szCs w:val="32"/>
          <w:lang w:val="en-GB"/>
        </w:rPr>
      </w:pPr>
    </w:p>
    <w:p w14:paraId="1D4B3144" w14:textId="2EC6D65E" w:rsidR="0028334D" w:rsidRPr="00F26A85" w:rsidRDefault="0028334D" w:rsidP="0028334D">
      <w:pPr>
        <w:pStyle w:val="H2"/>
        <w:jc w:val="center"/>
        <w:rPr>
          <w:rStyle w:val="BookTitle1"/>
          <w:rFonts w:asciiTheme="minorHAnsi" w:hAnsiTheme="minorHAnsi" w:cstheme="minorHAnsi"/>
          <w:b/>
          <w:sz w:val="32"/>
          <w:szCs w:val="32"/>
        </w:rPr>
      </w:pPr>
      <w:r w:rsidRPr="00F26A85">
        <w:rPr>
          <w:rFonts w:asciiTheme="minorHAnsi" w:hAnsiTheme="minorHAnsi" w:cstheme="minorHAns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0028334D" w:rsidRPr="00F26A85" w14:paraId="2881370B" w14:textId="77777777" w:rsidTr="3E42B4DA">
        <w:trPr>
          <w:cantSplit/>
          <w:trHeight w:val="720"/>
        </w:trPr>
        <w:tc>
          <w:tcPr>
            <w:tcW w:w="2127" w:type="dxa"/>
            <w:shd w:val="clear" w:color="auto" w:fill="C6D9F1"/>
            <w:vAlign w:val="center"/>
          </w:tcPr>
          <w:p w14:paraId="68ADC123"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Name</w:t>
            </w:r>
          </w:p>
        </w:tc>
        <w:tc>
          <w:tcPr>
            <w:tcW w:w="1842" w:type="dxa"/>
            <w:shd w:val="clear" w:color="auto" w:fill="C6D9F1"/>
            <w:vAlign w:val="center"/>
          </w:tcPr>
          <w:p w14:paraId="6CD747D5"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1031" w:type="dxa"/>
            <w:shd w:val="clear" w:color="auto" w:fill="C6D9F1"/>
            <w:vAlign w:val="center"/>
          </w:tcPr>
          <w:p w14:paraId="19EBBAB4"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00" w:type="dxa"/>
            <w:shd w:val="clear" w:color="auto" w:fill="C6D9F1"/>
            <w:vAlign w:val="center"/>
          </w:tcPr>
          <w:p w14:paraId="03665CD7"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1725" w:type="dxa"/>
            <w:shd w:val="clear" w:color="auto" w:fill="C6D9F1"/>
            <w:vAlign w:val="center"/>
          </w:tcPr>
          <w:p w14:paraId="09046898"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875" w:type="dxa"/>
            <w:shd w:val="clear" w:color="auto" w:fill="C6D9F1"/>
            <w:vAlign w:val="center"/>
          </w:tcPr>
          <w:p w14:paraId="092D4373"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Signature</w:t>
            </w:r>
          </w:p>
        </w:tc>
      </w:tr>
      <w:tr w:rsidR="00D32442" w:rsidRPr="00F26A85" w14:paraId="0E89E727" w14:textId="77777777" w:rsidTr="3E42B4DA">
        <w:trPr>
          <w:cantSplit/>
          <w:trHeight w:val="337"/>
        </w:trPr>
        <w:tc>
          <w:tcPr>
            <w:tcW w:w="2127" w:type="dxa"/>
            <w:vAlign w:val="center"/>
          </w:tcPr>
          <w:p w14:paraId="0029778B" w14:textId="3A5CC82B" w:rsidR="00D32442" w:rsidRPr="00F26A85" w:rsidRDefault="005D6B0A" w:rsidP="00D32442">
            <w:pPr>
              <w:jc w:val="center"/>
              <w:rPr>
                <w:rFonts w:asciiTheme="minorHAnsi" w:hAnsiTheme="minorHAnsi" w:cstheme="minorHAnsi"/>
                <w:lang w:val="en-GB"/>
              </w:rPr>
            </w:pPr>
            <w:r w:rsidRPr="00F26A85">
              <w:rPr>
                <w:rFonts w:asciiTheme="minorHAnsi" w:hAnsiTheme="minorHAnsi" w:cstheme="minorHAnsi"/>
                <w:lang w:val="en-GB"/>
              </w:rPr>
              <w:t>HOELLARD Damien</w:t>
            </w:r>
          </w:p>
        </w:tc>
        <w:tc>
          <w:tcPr>
            <w:tcW w:w="1842" w:type="dxa"/>
            <w:vAlign w:val="center"/>
          </w:tcPr>
          <w:p w14:paraId="51DBBB1B" w14:textId="11BCDBC1"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Lead Product </w:t>
            </w:r>
            <w:r w:rsidR="4614B96F" w:rsidRPr="00F26A85">
              <w:rPr>
                <w:rFonts w:asciiTheme="minorHAnsi" w:hAnsiTheme="minorHAnsi" w:cstheme="minorHAnsi"/>
                <w:lang w:val="en-GB"/>
              </w:rPr>
              <w:t>Owner</w:t>
            </w:r>
          </w:p>
        </w:tc>
        <w:tc>
          <w:tcPr>
            <w:tcW w:w="1031" w:type="dxa"/>
            <w:vAlign w:val="center"/>
          </w:tcPr>
          <w:p w14:paraId="75A5C9B5" w14:textId="3B6E14C3" w:rsidR="00D32442" w:rsidRPr="00F26A85" w:rsidRDefault="00385D2F" w:rsidP="00D32442">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7438173E" w14:textId="39FADF2F" w:rsidR="00D32442" w:rsidRPr="00F26A85" w:rsidRDefault="00D32442" w:rsidP="00D32442">
            <w:pPr>
              <w:jc w:val="center"/>
              <w:rPr>
                <w:rFonts w:asciiTheme="minorHAnsi" w:hAnsiTheme="minorHAnsi" w:cstheme="minorHAnsi"/>
                <w:lang w:val="en-GB"/>
              </w:rPr>
            </w:pPr>
          </w:p>
        </w:tc>
        <w:tc>
          <w:tcPr>
            <w:tcW w:w="1725" w:type="dxa"/>
            <w:vAlign w:val="center"/>
          </w:tcPr>
          <w:p w14:paraId="26E09458" w14:textId="11232EFB" w:rsidR="00D32442" w:rsidRPr="00F26A85" w:rsidRDefault="00D32442" w:rsidP="00D32442">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10A7C053" w14:textId="4349D9CE"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HOELLARD </w:t>
            </w:r>
            <w:r w:rsidR="4614B96F" w:rsidRPr="00F26A85">
              <w:rPr>
                <w:rFonts w:asciiTheme="minorHAnsi" w:hAnsiTheme="minorHAnsi" w:cstheme="minorHAnsi"/>
                <w:lang w:val="en-GB"/>
              </w:rPr>
              <w:t>Damien</w:t>
            </w:r>
          </w:p>
        </w:tc>
      </w:tr>
      <w:tr w:rsidR="00D32442" w:rsidRPr="00F26A85" w14:paraId="79DF47FF" w14:textId="77777777" w:rsidTr="3E42B4DA">
        <w:trPr>
          <w:cantSplit/>
          <w:trHeight w:val="250"/>
        </w:trPr>
        <w:tc>
          <w:tcPr>
            <w:tcW w:w="2127" w:type="dxa"/>
            <w:vAlign w:val="center"/>
          </w:tcPr>
          <w:p w14:paraId="5B758315" w14:textId="2B8E8129" w:rsidR="00D32442" w:rsidRPr="00F26A85" w:rsidRDefault="4614B96F" w:rsidP="00D32442">
            <w:pPr>
              <w:jc w:val="center"/>
              <w:rPr>
                <w:rFonts w:asciiTheme="minorHAnsi" w:hAnsiTheme="minorHAnsi" w:cstheme="minorHAnsi"/>
                <w:lang w:val="en-GB"/>
              </w:rPr>
            </w:pPr>
            <w:r w:rsidRPr="00F26A85">
              <w:rPr>
                <w:rFonts w:asciiTheme="minorHAnsi" w:hAnsiTheme="minorHAnsi" w:cstheme="minorHAnsi"/>
                <w:lang w:val="en-GB"/>
              </w:rPr>
              <w:t>HIENG Laurent</w:t>
            </w:r>
          </w:p>
        </w:tc>
        <w:tc>
          <w:tcPr>
            <w:tcW w:w="1842" w:type="dxa"/>
            <w:vAlign w:val="center"/>
          </w:tcPr>
          <w:p w14:paraId="46329425" w14:textId="7CA0C7A5" w:rsidR="00D32442" w:rsidRPr="00F26A85" w:rsidRDefault="4614B96F" w:rsidP="00D32442">
            <w:pPr>
              <w:jc w:val="center"/>
              <w:rPr>
                <w:rFonts w:asciiTheme="minorHAnsi" w:hAnsiTheme="minorHAnsi" w:cstheme="minorHAnsi"/>
                <w:lang w:val="en-GB"/>
              </w:rPr>
            </w:pPr>
            <w:r w:rsidRPr="00F26A85">
              <w:rPr>
                <w:rFonts w:asciiTheme="minorHAnsi" w:hAnsiTheme="minorHAnsi" w:cstheme="minorHAnsi"/>
                <w:lang w:val="en-GB"/>
              </w:rPr>
              <w:t>Product Owner</w:t>
            </w:r>
          </w:p>
        </w:tc>
        <w:tc>
          <w:tcPr>
            <w:tcW w:w="1031" w:type="dxa"/>
            <w:vAlign w:val="center"/>
          </w:tcPr>
          <w:p w14:paraId="1D6A2F47" w14:textId="27FEB6D7" w:rsidR="00D32442" w:rsidRPr="00F26A85" w:rsidRDefault="004269C2" w:rsidP="00D32442">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0DA4767C" w14:textId="6EACC4DB" w:rsidR="00765B0F" w:rsidRPr="00F26A85" w:rsidRDefault="00765B0F" w:rsidP="00765B0F">
            <w:pPr>
              <w:jc w:val="center"/>
              <w:rPr>
                <w:rFonts w:asciiTheme="minorHAnsi" w:hAnsiTheme="minorHAnsi" w:cstheme="minorHAnsi"/>
                <w:lang w:val="en-GB"/>
              </w:rPr>
            </w:pPr>
          </w:p>
        </w:tc>
        <w:tc>
          <w:tcPr>
            <w:tcW w:w="1725" w:type="dxa"/>
            <w:vAlign w:val="center"/>
          </w:tcPr>
          <w:p w14:paraId="796235A8" w14:textId="748FB8BA" w:rsidR="00D32442" w:rsidRPr="00F26A85" w:rsidRDefault="00D32442" w:rsidP="00D32442">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47B15A3A" w14:textId="23C20D08"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HIENG </w:t>
            </w:r>
            <w:r w:rsidR="4614B96F" w:rsidRPr="00F26A85">
              <w:rPr>
                <w:rFonts w:asciiTheme="minorHAnsi" w:hAnsiTheme="minorHAnsi" w:cstheme="minorHAnsi"/>
                <w:lang w:val="en-GB"/>
              </w:rPr>
              <w:t>Laurent</w:t>
            </w:r>
          </w:p>
        </w:tc>
      </w:tr>
    </w:tbl>
    <w:p w14:paraId="05D9F52E" w14:textId="77777777" w:rsidR="0028334D" w:rsidRPr="00F26A85" w:rsidRDefault="0028334D" w:rsidP="0028334D">
      <w:pPr>
        <w:rPr>
          <w:rFonts w:asciiTheme="minorHAnsi" w:hAnsiTheme="minorHAnsi" w:cstheme="minorHAnsi"/>
          <w:sz w:val="32"/>
          <w:szCs w:val="32"/>
          <w:lang w:val="en-GB"/>
        </w:rPr>
      </w:pPr>
    </w:p>
    <w:p w14:paraId="5E643E1B" w14:textId="5B602A6F" w:rsidR="0093786B" w:rsidRPr="00F26A85" w:rsidRDefault="00E709C0" w:rsidP="00D464B3">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4C3CBA" w:rsidRPr="00F26A85" w14:paraId="66C80E1C" w14:textId="77777777" w:rsidTr="3E42B4DA">
        <w:trPr>
          <w:cantSplit/>
          <w:trHeight w:val="720"/>
        </w:trPr>
        <w:tc>
          <w:tcPr>
            <w:tcW w:w="2835" w:type="dxa"/>
            <w:shd w:val="clear" w:color="auto" w:fill="C6D9F1"/>
            <w:vAlign w:val="center"/>
          </w:tcPr>
          <w:p w14:paraId="46AF741D" w14:textId="6B98DBF8" w:rsidR="004C3CBA" w:rsidRPr="00F26A85" w:rsidRDefault="004C3CBA" w:rsidP="004C539C">
            <w:pPr>
              <w:jc w:val="center"/>
              <w:rPr>
                <w:rFonts w:asciiTheme="minorHAnsi" w:hAnsiTheme="minorHAnsi" w:cstheme="minorHAnsi"/>
                <w:b/>
                <w:lang w:val="en-GB"/>
              </w:rPr>
            </w:pPr>
            <w:r w:rsidRPr="00F26A85">
              <w:rPr>
                <w:rFonts w:asciiTheme="minorHAnsi" w:hAnsiTheme="minorHAnsi" w:cstheme="minorHAnsi"/>
                <w:b/>
                <w:lang w:val="en-GB"/>
              </w:rPr>
              <w:t>Name</w:t>
            </w:r>
          </w:p>
        </w:tc>
        <w:tc>
          <w:tcPr>
            <w:tcW w:w="2410" w:type="dxa"/>
            <w:shd w:val="clear" w:color="auto" w:fill="C6D9F1"/>
            <w:vAlign w:val="center"/>
          </w:tcPr>
          <w:p w14:paraId="5406625D"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2126" w:type="dxa"/>
            <w:shd w:val="clear" w:color="auto" w:fill="C6D9F1"/>
            <w:vAlign w:val="center"/>
          </w:tcPr>
          <w:p w14:paraId="13F85DDC"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276" w:type="dxa"/>
            <w:shd w:val="clear" w:color="auto" w:fill="C6D9F1"/>
            <w:vAlign w:val="center"/>
          </w:tcPr>
          <w:p w14:paraId="3A356CC1"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To</w:t>
            </w:r>
          </w:p>
        </w:tc>
        <w:tc>
          <w:tcPr>
            <w:tcW w:w="1276" w:type="dxa"/>
            <w:shd w:val="clear" w:color="auto" w:fill="C6D9F1"/>
            <w:vAlign w:val="center"/>
          </w:tcPr>
          <w:p w14:paraId="2E9A0BEB"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Cc</w:t>
            </w:r>
          </w:p>
        </w:tc>
      </w:tr>
      <w:tr w:rsidR="002E35CA" w:rsidRPr="00F26A85" w14:paraId="63A461B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9D4080A" w14:textId="3F575C92"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 xml:space="preserve">HOELLARD </w:t>
            </w:r>
            <w:r w:rsidR="5C041CB2" w:rsidRPr="00F26A85">
              <w:rPr>
                <w:rStyle w:val="normaltextrun"/>
                <w:rFonts w:asciiTheme="minorHAnsi" w:hAnsiTheme="minorHAnsi" w:cstheme="minorHAnsi"/>
              </w:rPr>
              <w:t>Damien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6452DB2" w14:textId="54A88D2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Lead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6F6B2C5" w14:textId="0342A628"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13516BD"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1CB65583" w14:textId="7B3DE077" w:rsidR="002E35CA" w:rsidRPr="00F26A85" w:rsidRDefault="002E35CA" w:rsidP="002E35CA">
            <w:pPr>
              <w:jc w:val="center"/>
              <w:rPr>
                <w:rFonts w:asciiTheme="minorHAnsi" w:hAnsiTheme="minorHAnsi" w:cstheme="minorHAnsi"/>
                <w:lang w:val="en-GB"/>
              </w:rPr>
            </w:pPr>
          </w:p>
        </w:tc>
      </w:tr>
      <w:tr w:rsidR="002E35CA" w:rsidRPr="00F26A85" w14:paraId="7266E72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A91D1A8" w14:textId="15871CC5"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 xml:space="preserve">Prabhu </w:t>
            </w:r>
            <w:r w:rsidR="5C041CB2" w:rsidRPr="00F26A85">
              <w:rPr>
                <w:rStyle w:val="normaltextrun"/>
                <w:rFonts w:asciiTheme="minorHAnsi" w:hAnsiTheme="minorHAnsi" w:cstheme="minorHAnsi"/>
              </w:rPr>
              <w:t>SESHADRI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7251D01" w14:textId="1F68F3C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IT Domain Lead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5D69CAF" w14:textId="46C6FA7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545C00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FE41626" w14:textId="0FD922B4" w:rsidR="002E35CA" w:rsidRPr="00F26A85" w:rsidRDefault="002E35CA" w:rsidP="002E35CA">
            <w:pPr>
              <w:jc w:val="center"/>
              <w:rPr>
                <w:rFonts w:asciiTheme="minorHAnsi" w:hAnsiTheme="minorHAnsi" w:cstheme="minorHAnsi"/>
                <w:lang w:val="en-GB"/>
              </w:rPr>
            </w:pPr>
          </w:p>
        </w:tc>
      </w:tr>
      <w:tr w:rsidR="00206FE0" w:rsidRPr="00F26A85" w14:paraId="0BD4FA94"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5402725" w14:textId="0E38D67F" w:rsidR="00206FE0" w:rsidRPr="00F26A85" w:rsidRDefault="00206FE0" w:rsidP="00206FE0">
            <w:pPr>
              <w:jc w:val="center"/>
              <w:rPr>
                <w:rStyle w:val="normaltextrun"/>
                <w:rFonts w:asciiTheme="minorHAnsi" w:hAnsiTheme="minorHAnsi" w:cstheme="minorHAnsi"/>
              </w:rPr>
            </w:pPr>
            <w:r w:rsidRPr="00F26A85">
              <w:rPr>
                <w:rFonts w:asciiTheme="minorHAnsi" w:hAnsiTheme="minorHAnsi" w:cstheme="minorHAnsi"/>
                <w:lang w:val="en-GB"/>
              </w:rPr>
              <w:t>HIENG Laurent</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92A5EC2" w14:textId="35898F45" w:rsidR="00206FE0" w:rsidRPr="00F26A85" w:rsidRDefault="00206FE0" w:rsidP="00206FE0">
            <w:pPr>
              <w:jc w:val="center"/>
              <w:rPr>
                <w:rStyle w:val="normaltextrun"/>
                <w:rFonts w:asciiTheme="minorHAnsi" w:hAnsiTheme="minorHAnsi" w:cstheme="minorHAnsi"/>
              </w:rPr>
            </w:pPr>
            <w:r w:rsidRPr="00F26A85">
              <w:rPr>
                <w:rFonts w:asciiTheme="minorHAnsi" w:hAnsiTheme="minorHAnsi" w:cstheme="minorHAnsi"/>
                <w:lang w:val="en-GB"/>
              </w:rPr>
              <w:t>Product Owner</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981E150" w14:textId="07408269" w:rsidR="00206FE0" w:rsidRPr="00F26A85" w:rsidRDefault="00206FE0" w:rsidP="00206FE0">
            <w:pPr>
              <w:jc w:val="center"/>
              <w:rPr>
                <w:rStyle w:val="normaltextrun"/>
                <w:rFonts w:asciiTheme="minorHAnsi" w:hAnsiTheme="minorHAnsi" w:cstheme="minorHAnsi"/>
                <w:lang w:val="en-GB"/>
              </w:rPr>
            </w:pPr>
            <w:r w:rsidRPr="00F26A85">
              <w:rPr>
                <w:rFonts w:asciiTheme="minorHAnsi" w:hAnsiTheme="minorHAnsi" w:cstheme="minorHAnsi"/>
                <w:lang w:val="en-GB"/>
              </w:rPr>
              <w:t>CMA CGM</w:t>
            </w:r>
          </w:p>
        </w:tc>
        <w:tc>
          <w:tcPr>
            <w:tcW w:w="1276" w:type="dxa"/>
            <w:tcBorders>
              <w:top w:val="single" w:sz="4" w:space="0" w:color="auto"/>
              <w:left w:val="single" w:sz="4" w:space="0" w:color="auto"/>
              <w:bottom w:val="single" w:sz="4" w:space="0" w:color="auto"/>
              <w:right w:val="single" w:sz="4" w:space="0" w:color="auto"/>
            </w:tcBorders>
            <w:vAlign w:val="center"/>
          </w:tcPr>
          <w:p w14:paraId="46AD93AD" w14:textId="50D7A979" w:rsidR="00206FE0" w:rsidRPr="00F26A85" w:rsidRDefault="00206FE0" w:rsidP="00206FE0">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C0736FB" w14:textId="02EE33A9" w:rsidR="00206FE0" w:rsidRPr="00F26A85" w:rsidRDefault="00206FE0" w:rsidP="00206FE0">
            <w:pPr>
              <w:jc w:val="center"/>
              <w:rPr>
                <w:rFonts w:asciiTheme="minorHAnsi" w:hAnsiTheme="minorHAnsi" w:cstheme="minorHAnsi"/>
                <w:lang w:val="en-GB"/>
              </w:rPr>
            </w:pPr>
          </w:p>
        </w:tc>
      </w:tr>
      <w:tr w:rsidR="002E35CA" w:rsidRPr="00F26A85" w14:paraId="7663693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4DB0A08" w14:textId="78A569C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Veronique JOUSSELLIN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21CC8F9" w14:textId="3465E39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IT Domain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556B9DE" w14:textId="2ECFE20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B256972" w14:textId="18151568"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54AEE3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936720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9805073" w14:textId="5C9EE45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Julien D’ELIA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A9B41DD" w14:textId="5A288B7C"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Enterprise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13A9F51" w14:textId="49D77BC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0FEACB6" w14:textId="4CC29559"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5348421"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63AF610"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C9A6379" w14:textId="7ACEFD7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Youssef ATIK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9E6DB1F" w14:textId="2DFEE34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870F6A5" w14:textId="07E0DDC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0B31598"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1505984"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F1B3B91"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6E5F56F" w14:textId="4D7676AA"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Rudy MACARONUS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F0558DC" w14:textId="4E6F3858"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Chief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2EBD98" w14:textId="4C8E206C"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B2C5080"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E19280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F96E2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E65756" w14:textId="2F32FF1B"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Victor BONY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CB127AD" w14:textId="711E3114"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Project Manager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34C02D8" w14:textId="3DF49A75"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61600FE"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530F906"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EA514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7316E3" w14:textId="72000DFE"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Ganesh IYER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941CE85" w14:textId="7946FD4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Proxy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C9C85CD" w14:textId="709D56E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BC6003B"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603D3D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9713D0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A21A81" w14:textId="418BD974"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lastRenderedPageBreak/>
              <w:t>Ellina GALCHENKO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BDFAF50" w14:textId="07A0182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F5571FF" w14:textId="560EED76"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C03069F"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B21EA7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EE6140" w:rsidRPr="00F26A85" w14:paraId="0AE94477"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86C855C" w14:textId="56760C88" w:rsidR="00EE6140" w:rsidRPr="00F26A85" w:rsidRDefault="00EE6140" w:rsidP="002E35CA">
            <w:pPr>
              <w:jc w:val="center"/>
              <w:rPr>
                <w:rStyle w:val="normaltextrun"/>
                <w:rFonts w:asciiTheme="minorHAnsi" w:hAnsiTheme="minorHAnsi" w:cstheme="minorHAnsi"/>
              </w:rPr>
            </w:pPr>
            <w:r w:rsidRPr="00F26A85">
              <w:rPr>
                <w:rStyle w:val="normaltextrun"/>
                <w:rFonts w:asciiTheme="minorHAnsi" w:hAnsiTheme="minorHAnsi" w:cstheme="minorHAnsi"/>
              </w:rPr>
              <w:t>Akshita AHUJA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644EECC" w14:textId="6833F774" w:rsidR="00EE6140" w:rsidRPr="00F26A85" w:rsidRDefault="00EE6140" w:rsidP="002E35CA">
            <w:pPr>
              <w:jc w:val="center"/>
              <w:rPr>
                <w:rStyle w:val="normaltextrun"/>
                <w:rFonts w:asciiTheme="minorHAnsi" w:hAnsiTheme="minorHAnsi" w:cstheme="minorHAnsi"/>
              </w:rPr>
            </w:pPr>
            <w:r w:rsidRPr="00F26A85">
              <w:rPr>
                <w:rStyle w:val="normaltextrun"/>
                <w:rFonts w:asciiTheme="minorHAnsi" w:hAnsiTheme="minorHAnsi" w:cstheme="minorHAnsi"/>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D89A974" w14:textId="6CB19143" w:rsidR="00EE6140" w:rsidRPr="00F26A85" w:rsidRDefault="00EE6140" w:rsidP="002E35CA">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5369A76" w14:textId="77777777" w:rsidR="00EE6140" w:rsidRPr="00F26A85" w:rsidRDefault="00EE6140"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AD07A1B" w14:textId="731EBBBC" w:rsidR="00EE6140" w:rsidRPr="00F26A85" w:rsidRDefault="00EE6140"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5D51DD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6E97103" w14:textId="02B17025" w:rsidR="002E35CA" w:rsidRPr="00F26A85" w:rsidRDefault="00765B0F" w:rsidP="002E35CA">
            <w:pPr>
              <w:jc w:val="center"/>
              <w:rPr>
                <w:rFonts w:asciiTheme="minorHAnsi" w:hAnsiTheme="minorHAnsi" w:cstheme="minorHAnsi"/>
                <w:lang w:val="en-GB"/>
              </w:rPr>
            </w:pPr>
            <w:r w:rsidRPr="00F26A85">
              <w:rPr>
                <w:rStyle w:val="normaltextrun"/>
                <w:rFonts w:asciiTheme="minorHAnsi" w:hAnsiTheme="minorHAnsi" w:cstheme="minorHAnsi"/>
              </w:rPr>
              <w:t>Dinesh Maurya</w:t>
            </w:r>
            <w:r w:rsidR="5C041CB2" w:rsidRPr="00F26A85">
              <w:rPr>
                <w:rStyle w:val="normaltextrun"/>
                <w:rFonts w:asciiTheme="minorHAnsi" w:hAnsiTheme="minorHAnsi" w:cstheme="minorHAnsi"/>
              </w:rPr>
              <w:t>  </w:t>
            </w:r>
            <w:r w:rsidR="5C041CB2"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A147A6" w14:textId="2A8818B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A4670B0" w14:textId="1347B6B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B5DF16B"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E037BC7"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DC5CC9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113392C" w14:textId="3CCED58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Savli TAPRE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9850ACD" w14:textId="6BB8D1E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FFC2EB2" w14:textId="7138292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8981C6F"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E87A9E3"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242298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7281B55" w14:textId="6171E62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Aishwarya RAJAN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8AD8916" w14:textId="0A227E2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UX</w:t>
            </w:r>
            <w:r w:rsidR="00E753F6" w:rsidRPr="00F26A85">
              <w:rPr>
                <w:rStyle w:val="normaltextrun"/>
                <w:rFonts w:asciiTheme="minorHAnsi" w:hAnsiTheme="minorHAnsi" w:cstheme="minorHAnsi"/>
              </w:rPr>
              <w:t xml:space="preserve">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470D87A" w14:textId="492004EE"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82D7EBC"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63D7E7"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3AA5615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A0A5D24" w14:textId="21FF9BFE"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Steffi SOLANKI</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AA3EA9F" w14:textId="3D385E34"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UX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D6CA69D" w14:textId="3682BF91"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6C408822"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2B37BEA" w14:textId="50FBECE0"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7EF50C2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15E24F9" w14:textId="6BBB26FD"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Abhishek KUMAR</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3BD12B1" w14:textId="05D39B0B"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782C68D" w14:textId="21EFB476"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F07E1AE"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C69B942" w14:textId="03EAE6F1"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4BAFF63E"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64C06AF" w14:textId="65AA5762"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Ben PAUL</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DA9350C" w14:textId="52E72E68"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F650684" w14:textId="09EC2387"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1B7EB37"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7C78116" w14:textId="431B9A0E"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5978D9" w:rsidRPr="00F26A85" w14:paraId="00636B3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12050BC" w14:textId="0CCFE3E7" w:rsidR="005978D9" w:rsidRPr="00F26A85" w:rsidRDefault="005978D9" w:rsidP="00D464B3">
            <w:pPr>
              <w:jc w:val="center"/>
              <w:rPr>
                <w:rFonts w:asciiTheme="minorHAnsi" w:hAnsiTheme="minorHAnsi" w:cstheme="minorHAnsi"/>
                <w:lang w:val="en-GB"/>
              </w:rPr>
            </w:pPr>
            <w:r>
              <w:rPr>
                <w:rFonts w:asciiTheme="minorHAnsi" w:hAnsiTheme="minorHAnsi" w:cstheme="minorHAnsi"/>
                <w:lang w:val="en-GB"/>
              </w:rPr>
              <w:t>Tushar Sharma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FC62891" w14:textId="664B3192"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00F2E92" w14:textId="7A62A674"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717A8674" w14:textId="77777777" w:rsidR="005978D9" w:rsidRPr="00F26A85" w:rsidRDefault="005978D9"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85142B" w14:textId="17BAB240"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DFB81A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4319C31" w14:textId="1707BC70" w:rsidR="002E35CA" w:rsidRPr="00F26A85" w:rsidRDefault="5C041CB2" w:rsidP="002E35CA">
            <w:pPr>
              <w:jc w:val="center"/>
              <w:rPr>
                <w:rFonts w:asciiTheme="minorHAnsi" w:hAnsiTheme="minorHAnsi" w:cstheme="minorHAnsi"/>
                <w:lang w:val="en-GB"/>
              </w:rPr>
            </w:pPr>
            <w:proofErr w:type="spellStart"/>
            <w:r w:rsidRPr="00F26A85">
              <w:rPr>
                <w:rStyle w:val="normaltextrun"/>
                <w:rFonts w:asciiTheme="minorHAnsi" w:hAnsiTheme="minorHAnsi" w:cstheme="minorHAnsi"/>
              </w:rPr>
              <w:t>Tameshwar</w:t>
            </w:r>
            <w:proofErr w:type="spellEnd"/>
            <w:r w:rsidRPr="00F26A85">
              <w:rPr>
                <w:rStyle w:val="normaltextrun"/>
                <w:rFonts w:asciiTheme="minorHAnsi" w:hAnsiTheme="minorHAnsi" w:cstheme="minorHAnsi"/>
              </w:rPr>
              <w:t xml:space="preserve"> SAHU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E41C01E" w14:textId="701202BB"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742134" w14:textId="1579BCF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412AADB8"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D573FEA"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03EF44BC"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B2F9CB3" w14:textId="2113E96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Tapas SARKAR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C9B3068" w14:textId="3B73D09A"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89CD428" w14:textId="6016BD6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383DC39"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4A43A7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0F2EC35"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9F210D" w14:textId="56D5F35D"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Bala Chami</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2C3C2AB" w14:textId="77E782DB"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Scrum Master</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B0FF6E1" w14:textId="31D42261"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E7F10FE"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BBBD8D5"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0CD8E46"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09ADD0" w14:textId="293E9FDE"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Sinchu PANICKER</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5DF94E" w14:textId="1616909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PMO</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431E434" w14:textId="5EBDAF4F"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90C6194"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B083791"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bl>
    <w:p w14:paraId="46150113" w14:textId="4CB73AE1" w:rsidR="3E42B4DA" w:rsidRPr="00F26A85" w:rsidRDefault="3E42B4DA">
      <w:pPr>
        <w:rPr>
          <w:rFonts w:asciiTheme="minorHAnsi" w:hAnsiTheme="minorHAnsi" w:cstheme="minorHAnsi"/>
        </w:rPr>
      </w:pPr>
    </w:p>
    <w:p w14:paraId="34AE56AA" w14:textId="7D63BCFA" w:rsidR="3E42B4DA" w:rsidRPr="00F26A85" w:rsidRDefault="3E42B4DA">
      <w:pPr>
        <w:rPr>
          <w:rFonts w:asciiTheme="minorHAnsi" w:hAnsiTheme="minorHAnsi" w:cstheme="minorHAnsi"/>
        </w:rPr>
      </w:pPr>
    </w:p>
    <w:p w14:paraId="5D8C5F16" w14:textId="5DE726F7" w:rsidR="3E42B4DA" w:rsidRPr="00F26A85" w:rsidRDefault="3E42B4DA">
      <w:pPr>
        <w:rPr>
          <w:rFonts w:asciiTheme="minorHAnsi" w:hAnsiTheme="minorHAnsi" w:cstheme="minorHAnsi"/>
        </w:rPr>
      </w:pPr>
    </w:p>
    <w:p w14:paraId="7EAEBAA0" w14:textId="59D50EA1" w:rsidR="3E42B4DA" w:rsidRPr="00F26A85" w:rsidRDefault="3E42B4DA">
      <w:pPr>
        <w:rPr>
          <w:rFonts w:asciiTheme="minorHAnsi" w:hAnsiTheme="minorHAnsi" w:cstheme="minorHAnsi"/>
        </w:rPr>
      </w:pPr>
    </w:p>
    <w:p w14:paraId="03266951" w14:textId="5B12F267" w:rsidR="3E42B4DA" w:rsidRPr="00F26A85" w:rsidRDefault="3E42B4DA">
      <w:pPr>
        <w:rPr>
          <w:rFonts w:asciiTheme="minorHAnsi" w:hAnsiTheme="minorHAnsi" w:cstheme="minorHAnsi"/>
        </w:rPr>
      </w:pPr>
    </w:p>
    <w:p w14:paraId="28E13325" w14:textId="44BD75DF" w:rsidR="3E42B4DA" w:rsidRPr="00F26A85" w:rsidRDefault="3E42B4DA">
      <w:pPr>
        <w:rPr>
          <w:rFonts w:asciiTheme="minorHAnsi" w:hAnsiTheme="minorHAnsi" w:cstheme="minorHAnsi"/>
        </w:rPr>
      </w:pPr>
    </w:p>
    <w:p w14:paraId="26C27369" w14:textId="1EBE4B1D" w:rsidR="3E42B4DA" w:rsidRPr="00F26A85" w:rsidRDefault="3E42B4DA">
      <w:pPr>
        <w:rPr>
          <w:rFonts w:asciiTheme="minorHAnsi" w:hAnsiTheme="minorHAnsi" w:cstheme="minorHAnsi"/>
        </w:rPr>
      </w:pPr>
    </w:p>
    <w:p w14:paraId="42F89F89" w14:textId="3847D2E6" w:rsidR="3E42B4DA" w:rsidRPr="00F26A85" w:rsidRDefault="3E42B4DA">
      <w:pPr>
        <w:rPr>
          <w:rFonts w:asciiTheme="minorHAnsi" w:hAnsiTheme="minorHAnsi" w:cstheme="minorHAnsi"/>
        </w:rPr>
      </w:pPr>
    </w:p>
    <w:p w14:paraId="57EB3B7C" w14:textId="2888C549" w:rsidR="3E42B4DA" w:rsidRPr="00F26A85" w:rsidRDefault="3E42B4DA">
      <w:pPr>
        <w:rPr>
          <w:rFonts w:asciiTheme="minorHAnsi" w:hAnsiTheme="minorHAnsi" w:cstheme="minorHAnsi"/>
        </w:rPr>
      </w:pPr>
    </w:p>
    <w:p w14:paraId="576D2D5A" w14:textId="0FA39628" w:rsidR="3E42B4DA" w:rsidRPr="00F26A85" w:rsidRDefault="3E42B4DA">
      <w:pPr>
        <w:rPr>
          <w:rFonts w:asciiTheme="minorHAnsi" w:hAnsiTheme="minorHAnsi" w:cstheme="minorHAnsi"/>
        </w:rPr>
      </w:pPr>
    </w:p>
    <w:p w14:paraId="7F6F0C16" w14:textId="5E768A0E" w:rsidR="3E42B4DA" w:rsidRPr="00F26A85" w:rsidRDefault="3E42B4DA">
      <w:pPr>
        <w:rPr>
          <w:rFonts w:asciiTheme="minorHAnsi" w:hAnsiTheme="minorHAnsi" w:cstheme="minorHAnsi"/>
        </w:rPr>
      </w:pPr>
    </w:p>
    <w:p w14:paraId="52473E8C" w14:textId="60302AC2" w:rsidR="3E42B4DA" w:rsidRPr="00F26A85" w:rsidRDefault="3E42B4DA">
      <w:pPr>
        <w:rPr>
          <w:rFonts w:asciiTheme="minorHAnsi" w:hAnsiTheme="minorHAnsi" w:cstheme="minorHAnsi"/>
        </w:rPr>
      </w:pPr>
    </w:p>
    <w:p w14:paraId="5D0E6C7B" w14:textId="77777777" w:rsidR="00BB2560" w:rsidRPr="00F26A85" w:rsidRDefault="00BB2560" w:rsidP="3E42B4DA">
      <w:pPr>
        <w:jc w:val="center"/>
        <w:rPr>
          <w:rFonts w:asciiTheme="minorHAnsi" w:hAnsiTheme="minorHAnsi" w:cstheme="minorHAnsi"/>
          <w:lang w:val="en-GB"/>
        </w:rPr>
      </w:pPr>
    </w:p>
    <w:p w14:paraId="73BFDAD5" w14:textId="432690D8" w:rsidR="00A205AE" w:rsidRPr="00F26A85" w:rsidRDefault="006920D4" w:rsidP="00524656">
      <w:pPr>
        <w:pStyle w:val="H2"/>
        <w:tabs>
          <w:tab w:val="left" w:pos="5820"/>
        </w:tabs>
        <w:rPr>
          <w:rFonts w:asciiTheme="minorHAnsi" w:hAnsiTheme="minorHAnsi" w:cstheme="minorHAnsi"/>
          <w:sz w:val="32"/>
          <w:szCs w:val="32"/>
          <w:lang w:val="en-GB"/>
        </w:rPr>
      </w:pPr>
      <w:r w:rsidRPr="00F26A85">
        <w:rPr>
          <w:rFonts w:asciiTheme="minorHAnsi" w:hAnsiTheme="minorHAnsi" w:cstheme="minorHAnsi"/>
          <w:lang w:val="en-GB"/>
        </w:rPr>
        <w:br w:type="page"/>
      </w:r>
      <w:r w:rsidR="00A205AE" w:rsidRPr="00F26A85">
        <w:rPr>
          <w:rFonts w:asciiTheme="minorHAnsi" w:hAnsiTheme="minorHAnsi" w:cstheme="minorHAnsi"/>
          <w:sz w:val="32"/>
          <w:szCs w:val="32"/>
          <w:lang w:val="en-GB"/>
        </w:rPr>
        <w:lastRenderedPageBreak/>
        <w:t>CONTENTS</w:t>
      </w:r>
      <w:r w:rsidR="00524656" w:rsidRPr="00F26A85">
        <w:rPr>
          <w:rFonts w:asciiTheme="minorHAnsi" w:hAnsiTheme="minorHAnsi" w:cstheme="minorHAnsi"/>
          <w:sz w:val="32"/>
          <w:szCs w:val="32"/>
          <w:lang w:val="en-GB"/>
        </w:rPr>
        <w:tab/>
      </w:r>
    </w:p>
    <w:p w14:paraId="2EB43408" w14:textId="300273CA" w:rsidR="00A255E9" w:rsidRPr="00F26A85" w:rsidRDefault="00620B8A" w:rsidP="00630839">
      <w:pPr>
        <w:pStyle w:val="TOC1"/>
        <w:tabs>
          <w:tab w:val="left" w:pos="390"/>
          <w:tab w:val="right" w:leader="dot" w:pos="9585"/>
        </w:tabs>
        <w:rPr>
          <w:rFonts w:asciiTheme="minorHAnsi" w:eastAsiaTheme="minorEastAsia" w:hAnsiTheme="minorHAnsi" w:cstheme="minorHAnsi"/>
          <w:noProof/>
          <w:sz w:val="22"/>
          <w:szCs w:val="22"/>
        </w:rPr>
      </w:pPr>
      <w:r w:rsidRPr="00F26A85">
        <w:rPr>
          <w:rFonts w:asciiTheme="minorHAnsi" w:hAnsiTheme="minorHAnsi" w:cstheme="minorHAnsi"/>
        </w:rPr>
        <w:fldChar w:fldCharType="begin"/>
      </w:r>
      <w:r w:rsidR="00523680" w:rsidRPr="00F26A85">
        <w:rPr>
          <w:rFonts w:asciiTheme="minorHAnsi" w:hAnsiTheme="minorHAnsi" w:cstheme="minorHAnsi"/>
        </w:rPr>
        <w:instrText>TOC \o "1-3" \h \z \u</w:instrText>
      </w:r>
      <w:r w:rsidRPr="00F26A85">
        <w:rPr>
          <w:rFonts w:asciiTheme="minorHAnsi" w:hAnsiTheme="minorHAnsi" w:cstheme="minorHAnsi"/>
        </w:rPr>
        <w:fldChar w:fldCharType="separate"/>
      </w:r>
      <w:hyperlink w:anchor="_Toc555612542">
        <w:r w:rsidR="79199280" w:rsidRPr="00F26A85">
          <w:rPr>
            <w:rStyle w:val="Hyperlink"/>
            <w:rFonts w:asciiTheme="minorHAnsi" w:hAnsiTheme="minorHAnsi" w:cstheme="minorHAnsi"/>
            <w:noProof/>
          </w:rPr>
          <w:t>1</w:t>
        </w:r>
        <w:r w:rsidR="00523680" w:rsidRPr="00F26A85">
          <w:rPr>
            <w:rFonts w:asciiTheme="minorHAnsi" w:hAnsiTheme="minorHAnsi" w:cstheme="minorHAnsi"/>
            <w:noProof/>
          </w:rPr>
          <w:tab/>
        </w:r>
        <w:r w:rsidR="79199280" w:rsidRPr="00F26A85">
          <w:rPr>
            <w:rStyle w:val="Hyperlink"/>
            <w:rFonts w:asciiTheme="minorHAnsi" w:hAnsiTheme="minorHAnsi" w:cstheme="minorHAnsi"/>
            <w:noProof/>
          </w:rPr>
          <w:t>-  Requirements</w:t>
        </w:r>
        <w:r w:rsidR="00523680" w:rsidRPr="00F26A85">
          <w:rPr>
            <w:rFonts w:asciiTheme="minorHAnsi" w:hAnsiTheme="minorHAnsi" w:cstheme="minorHAnsi"/>
            <w:noProof/>
          </w:rPr>
          <w:tab/>
        </w:r>
        <w:r w:rsidR="00523680" w:rsidRPr="00F26A85">
          <w:rPr>
            <w:rFonts w:asciiTheme="minorHAnsi" w:hAnsiTheme="minorHAnsi" w:cstheme="minorHAnsi"/>
            <w:noProof/>
          </w:rPr>
          <w:fldChar w:fldCharType="begin"/>
        </w:r>
        <w:r w:rsidR="00523680" w:rsidRPr="00F26A85">
          <w:rPr>
            <w:rFonts w:asciiTheme="minorHAnsi" w:hAnsiTheme="minorHAnsi" w:cstheme="minorHAnsi"/>
            <w:noProof/>
          </w:rPr>
          <w:instrText>PAGEREF _Toc555612542 \h</w:instrText>
        </w:r>
        <w:r w:rsidR="00523680" w:rsidRPr="00F26A85">
          <w:rPr>
            <w:rFonts w:asciiTheme="minorHAnsi" w:hAnsiTheme="minorHAnsi" w:cstheme="minorHAnsi"/>
            <w:noProof/>
          </w:rPr>
        </w:r>
        <w:r w:rsidR="00523680" w:rsidRPr="00F26A85">
          <w:rPr>
            <w:rFonts w:asciiTheme="minorHAnsi" w:hAnsiTheme="minorHAnsi" w:cstheme="minorHAnsi"/>
            <w:noProof/>
          </w:rPr>
          <w:fldChar w:fldCharType="separate"/>
        </w:r>
        <w:r w:rsidR="00C67C70" w:rsidRPr="00F26A85">
          <w:rPr>
            <w:rFonts w:asciiTheme="minorHAnsi" w:hAnsiTheme="minorHAnsi" w:cstheme="minorHAnsi"/>
            <w:noProof/>
          </w:rPr>
          <w:t>4</w:t>
        </w:r>
        <w:r w:rsidR="00523680" w:rsidRPr="00F26A85">
          <w:rPr>
            <w:rFonts w:asciiTheme="minorHAnsi" w:hAnsiTheme="minorHAnsi" w:cstheme="minorHAnsi"/>
            <w:noProof/>
          </w:rPr>
          <w:fldChar w:fldCharType="end"/>
        </w:r>
      </w:hyperlink>
    </w:p>
    <w:p w14:paraId="523CE2BC" w14:textId="2E58087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27855701">
        <w:r w:rsidR="79199280" w:rsidRPr="00F26A85">
          <w:rPr>
            <w:rStyle w:val="Hyperlink"/>
            <w:rFonts w:asciiTheme="minorHAnsi" w:hAnsiTheme="minorHAnsi" w:cstheme="minorHAnsi"/>
            <w:noProof/>
          </w:rPr>
          <w:t>1.1</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Document references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_Toc327855701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4</w:t>
        </w:r>
        <w:r w:rsidR="00620B8A" w:rsidRPr="00F26A85">
          <w:rPr>
            <w:rFonts w:asciiTheme="minorHAnsi" w:hAnsiTheme="minorHAnsi" w:cstheme="minorHAnsi"/>
            <w:noProof/>
          </w:rPr>
          <w:fldChar w:fldCharType="end"/>
        </w:r>
      </w:hyperlink>
    </w:p>
    <w:p w14:paraId="04D3193F" w14:textId="3621F5C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54450280">
        <w:r w:rsidR="79199280" w:rsidRPr="00F26A85">
          <w:rPr>
            <w:rStyle w:val="Hyperlink"/>
            <w:rFonts w:asciiTheme="minorHAnsi" w:hAnsiTheme="minorHAnsi" w:cstheme="minorHAnsi"/>
            <w:noProof/>
          </w:rPr>
          <w:t>1.2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New or Modified Objects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_Toc354450280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317C3C49" w14:textId="0B9EF66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557669148">
        <w:r w:rsidR="79199280" w:rsidRPr="00F26A85">
          <w:rPr>
            <w:rStyle w:val="Hyperlink"/>
            <w:rFonts w:asciiTheme="minorHAnsi" w:hAnsiTheme="minorHAnsi" w:cstheme="minorHAnsi"/>
            <w:noProof/>
          </w:rPr>
          <w:t>1.3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Acronyms &amp; Glossary</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_Toc557669148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0621916B" w14:textId="028AC55E" w:rsidR="00A255E9" w:rsidRPr="00F26A85" w:rsidRDefault="00000000" w:rsidP="00630839">
      <w:pPr>
        <w:pStyle w:val="TOC1"/>
        <w:tabs>
          <w:tab w:val="left" w:pos="390"/>
          <w:tab w:val="right" w:leader="dot" w:pos="9585"/>
        </w:tabs>
        <w:rPr>
          <w:rFonts w:asciiTheme="minorHAnsi" w:eastAsiaTheme="minorEastAsia" w:hAnsiTheme="minorHAnsi" w:cstheme="minorHAnsi"/>
          <w:noProof/>
          <w:sz w:val="22"/>
          <w:szCs w:val="22"/>
        </w:rPr>
      </w:pPr>
      <w:hyperlink w:anchor="_Toc1508438904">
        <w:r w:rsidR="79199280" w:rsidRPr="00F26A85">
          <w:rPr>
            <w:rStyle w:val="Hyperlink"/>
            <w:rFonts w:asciiTheme="minorHAnsi" w:hAnsiTheme="minorHAnsi" w:cstheme="minorHAnsi"/>
            <w:noProof/>
          </w:rPr>
          <w:t>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 Detailed Design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_Toc1508438904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50D461A1" w14:textId="58DC97AA"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361176197">
        <w:r w:rsidR="79199280" w:rsidRPr="00F26A85">
          <w:rPr>
            <w:rStyle w:val="Hyperlink"/>
            <w:rFonts w:asciiTheme="minorHAnsi" w:hAnsiTheme="minorHAnsi" w:cstheme="minorHAnsi"/>
            <w:noProof/>
          </w:rPr>
          <w:t>2.1</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Business Context and Scope</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_Toc1361176197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7EB23A52" w14:textId="7279D07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291883147">
        <w:r w:rsidR="79199280" w:rsidRPr="00F26A85">
          <w:rPr>
            <w:rStyle w:val="Hyperlink"/>
            <w:rFonts w:asciiTheme="minorHAnsi" w:hAnsiTheme="minorHAnsi" w:cstheme="minorHAnsi"/>
            <w:noProof/>
          </w:rPr>
          <w:t>2.2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Business Constraints or Assumptions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_Toc1291883147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6745E04" w14:textId="0937443F"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949902818">
        <w:r w:rsidR="79199280" w:rsidRPr="00F26A85">
          <w:rPr>
            <w:rStyle w:val="Hyperlink"/>
            <w:rFonts w:asciiTheme="minorHAnsi" w:hAnsiTheme="minorHAnsi" w:cstheme="minorHAnsi"/>
            <w:noProof/>
          </w:rPr>
          <w:t>2.3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Functional Solution Risk</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_Toc1949902818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09478D9B" w14:textId="7EC8F3F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459149224">
        <w:r w:rsidR="79199280" w:rsidRPr="00F26A85">
          <w:rPr>
            <w:rStyle w:val="Hyperlink"/>
            <w:rFonts w:asciiTheme="minorHAnsi" w:hAnsiTheme="minorHAnsi" w:cstheme="minorHAnsi"/>
            <w:noProof/>
          </w:rPr>
          <w:t>2.4</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Requirement Details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_Toc459149224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9103818" w14:textId="1D09E3DA"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10581267">
        <w:r w:rsidR="79199280" w:rsidRPr="00F26A85">
          <w:rPr>
            <w:rStyle w:val="Hyperlink"/>
            <w:rFonts w:asciiTheme="minorHAnsi" w:hAnsiTheme="minorHAnsi" w:cstheme="minorHAnsi"/>
            <w:noProof/>
          </w:rPr>
          <w:t>2.5</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Process Flow and Domain Entities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_Toc310581267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E44C0D2" w14:textId="2F8ADB2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981456762">
        <w:r w:rsidR="79199280" w:rsidRPr="00F26A85">
          <w:rPr>
            <w:rStyle w:val="Hyperlink"/>
            <w:rFonts w:asciiTheme="minorHAnsi" w:hAnsiTheme="minorHAnsi" w:cstheme="minorHAnsi"/>
            <w:noProof/>
          </w:rPr>
          <w:t>2.6</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UI / UX Design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_Toc1981456762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6</w:t>
        </w:r>
        <w:r w:rsidR="00620B8A" w:rsidRPr="00F26A85">
          <w:rPr>
            <w:rFonts w:asciiTheme="minorHAnsi" w:hAnsiTheme="minorHAnsi" w:cstheme="minorHAnsi"/>
            <w:noProof/>
          </w:rPr>
          <w:fldChar w:fldCharType="end"/>
        </w:r>
      </w:hyperlink>
    </w:p>
    <w:p w14:paraId="4EA5F26F" w14:textId="745A7700"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2019968925">
        <w:r w:rsidR="79199280" w:rsidRPr="00F26A85">
          <w:rPr>
            <w:rStyle w:val="Hyperlink"/>
            <w:rFonts w:asciiTheme="minorHAnsi" w:hAnsiTheme="minorHAnsi" w:cstheme="minorHAnsi"/>
            <w:noProof/>
          </w:rPr>
          <w:t>2.7</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Setups and configurations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_Toc2019968925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10</w:t>
        </w:r>
        <w:r w:rsidR="00620B8A" w:rsidRPr="00F26A85">
          <w:rPr>
            <w:rFonts w:asciiTheme="minorHAnsi" w:hAnsiTheme="minorHAnsi" w:cstheme="minorHAnsi"/>
            <w:noProof/>
          </w:rPr>
          <w:fldChar w:fldCharType="end"/>
        </w:r>
      </w:hyperlink>
    </w:p>
    <w:p w14:paraId="4F52645D" w14:textId="46DEB79C"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581785906">
        <w:r w:rsidR="79199280" w:rsidRPr="00F26A85">
          <w:rPr>
            <w:rStyle w:val="Hyperlink"/>
            <w:rFonts w:asciiTheme="minorHAnsi" w:hAnsiTheme="minorHAnsi" w:cstheme="minorHAnsi"/>
            <w:noProof/>
          </w:rPr>
          <w:t>2.8</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Processing definition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_Toc1581785906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10</w:t>
        </w:r>
        <w:r w:rsidR="00620B8A" w:rsidRPr="00F26A85">
          <w:rPr>
            <w:rFonts w:asciiTheme="minorHAnsi" w:hAnsiTheme="minorHAnsi" w:cstheme="minorHAnsi"/>
            <w:noProof/>
          </w:rPr>
          <w:fldChar w:fldCharType="end"/>
        </w:r>
      </w:hyperlink>
    </w:p>
    <w:p w14:paraId="26E12E09" w14:textId="711AE890"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362203395">
        <w:r w:rsidR="79199280" w:rsidRPr="00F26A85">
          <w:rPr>
            <w:rStyle w:val="Hyperlink"/>
            <w:rFonts w:asciiTheme="minorHAnsi" w:hAnsiTheme="minorHAnsi" w:cstheme="minorHAnsi"/>
            <w:noProof/>
          </w:rPr>
          <w:t>2.9</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Functional Test Cases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_Toc1362203395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15</w:t>
        </w:r>
        <w:r w:rsidR="00620B8A" w:rsidRPr="00F26A85">
          <w:rPr>
            <w:rFonts w:asciiTheme="minorHAnsi" w:hAnsiTheme="minorHAnsi" w:cstheme="minorHAnsi"/>
            <w:noProof/>
          </w:rPr>
          <w:fldChar w:fldCharType="end"/>
        </w:r>
      </w:hyperlink>
    </w:p>
    <w:p w14:paraId="27AFD87A" w14:textId="5B38EF53" w:rsidR="00A255E9" w:rsidRPr="00F26A85" w:rsidRDefault="00000000" w:rsidP="00630839">
      <w:pPr>
        <w:pStyle w:val="TOC1"/>
        <w:tabs>
          <w:tab w:val="right" w:leader="dot" w:pos="9585"/>
        </w:tabs>
        <w:rPr>
          <w:rFonts w:asciiTheme="minorHAnsi" w:eastAsiaTheme="minorEastAsia" w:hAnsiTheme="minorHAnsi" w:cstheme="minorHAnsi"/>
          <w:noProof/>
          <w:sz w:val="22"/>
          <w:szCs w:val="22"/>
        </w:rPr>
      </w:pPr>
      <w:hyperlink w:anchor="_Toc1822018163">
        <w:r w:rsidR="79199280" w:rsidRPr="00F26A85">
          <w:rPr>
            <w:rStyle w:val="Hyperlink"/>
            <w:rFonts w:asciiTheme="minorHAnsi" w:hAnsiTheme="minorHAnsi" w:cstheme="minorHAnsi"/>
            <w:noProof/>
          </w:rPr>
          <w:t>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 Technical Details (Optional)</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_Toc1822018163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16</w:t>
        </w:r>
        <w:r w:rsidR="00620B8A" w:rsidRPr="00F26A85">
          <w:rPr>
            <w:rFonts w:asciiTheme="minorHAnsi" w:hAnsiTheme="minorHAnsi" w:cstheme="minorHAnsi"/>
            <w:noProof/>
          </w:rPr>
          <w:fldChar w:fldCharType="end"/>
        </w:r>
      </w:hyperlink>
      <w:r w:rsidR="00620B8A" w:rsidRPr="00F26A85">
        <w:rPr>
          <w:rFonts w:asciiTheme="minorHAnsi" w:hAnsiTheme="minorHAnsi" w:cstheme="minorHAnsi"/>
        </w:rPr>
        <w:fldChar w:fldCharType="end"/>
      </w:r>
    </w:p>
    <w:p w14:paraId="418E92B1" w14:textId="34E06C22" w:rsidR="005456FF" w:rsidRPr="00F26A85" w:rsidRDefault="005456FF" w:rsidP="005456FF">
      <w:pPr>
        <w:rPr>
          <w:rFonts w:asciiTheme="minorHAnsi" w:hAnsiTheme="minorHAnsi" w:cstheme="minorHAnsi"/>
          <w:lang w:val="en-GB"/>
        </w:rPr>
      </w:pPr>
    </w:p>
    <w:p w14:paraId="159E6293" w14:textId="77777777" w:rsidR="00F71E06" w:rsidRPr="00F26A85" w:rsidRDefault="00F71E06" w:rsidP="00F71E06">
      <w:pPr>
        <w:rPr>
          <w:rFonts w:asciiTheme="minorHAnsi" w:hAnsiTheme="minorHAnsi" w:cstheme="minorHAnsi"/>
          <w:lang w:val="en-GB"/>
        </w:rPr>
      </w:pPr>
    </w:p>
    <w:p w14:paraId="2F760434" w14:textId="77777777" w:rsidR="006732B5" w:rsidRPr="00F26A85" w:rsidRDefault="006732B5" w:rsidP="00F71E06">
      <w:pPr>
        <w:rPr>
          <w:rFonts w:asciiTheme="minorHAnsi" w:hAnsiTheme="minorHAnsi" w:cstheme="minorHAnsi"/>
          <w:lang w:val="en-GB"/>
        </w:rPr>
      </w:pPr>
    </w:p>
    <w:p w14:paraId="627B1128" w14:textId="77777777" w:rsidR="006732B5" w:rsidRPr="00F26A85" w:rsidRDefault="006732B5" w:rsidP="00F71E06">
      <w:pPr>
        <w:rPr>
          <w:rFonts w:asciiTheme="minorHAnsi" w:hAnsiTheme="minorHAnsi" w:cstheme="minorHAnsi"/>
          <w:lang w:val="en-GB"/>
        </w:rPr>
      </w:pPr>
    </w:p>
    <w:p w14:paraId="3AC760A8" w14:textId="77777777" w:rsidR="006732B5" w:rsidRPr="00F26A85" w:rsidRDefault="006732B5" w:rsidP="00F71E06">
      <w:pPr>
        <w:rPr>
          <w:rFonts w:asciiTheme="minorHAnsi" w:hAnsiTheme="minorHAnsi" w:cstheme="minorHAnsi"/>
          <w:lang w:val="en-GB"/>
        </w:rPr>
      </w:pPr>
    </w:p>
    <w:p w14:paraId="02A7C793" w14:textId="77777777" w:rsidR="006732B5" w:rsidRPr="00F26A85" w:rsidRDefault="006732B5" w:rsidP="00F71E06">
      <w:pPr>
        <w:rPr>
          <w:rFonts w:asciiTheme="minorHAnsi" w:hAnsiTheme="minorHAnsi" w:cstheme="minorHAnsi"/>
          <w:lang w:val="en-GB"/>
        </w:rPr>
      </w:pPr>
    </w:p>
    <w:p w14:paraId="67E3E054" w14:textId="77777777" w:rsidR="006732B5" w:rsidRPr="00F26A85" w:rsidRDefault="006732B5" w:rsidP="00F71E06">
      <w:pPr>
        <w:rPr>
          <w:rFonts w:asciiTheme="minorHAnsi" w:hAnsiTheme="minorHAnsi" w:cstheme="minorHAnsi"/>
          <w:lang w:val="en-GB"/>
        </w:rPr>
      </w:pPr>
    </w:p>
    <w:p w14:paraId="1C6879D3" w14:textId="7F0A7AEF" w:rsidR="00FF4BFF" w:rsidRPr="00F26A85" w:rsidRDefault="00CB7ED9" w:rsidP="00CB7ED9">
      <w:pPr>
        <w:pStyle w:val="Heading1"/>
        <w:numPr>
          <w:ilvl w:val="0"/>
          <w:numId w:val="3"/>
        </w:numPr>
        <w:rPr>
          <w:rFonts w:asciiTheme="minorHAnsi" w:hAnsiTheme="minorHAnsi" w:cstheme="minorHAnsi"/>
        </w:rPr>
      </w:pPr>
      <w:bookmarkStart w:id="0" w:name="_Toc555612542"/>
      <w:r w:rsidRPr="00F26A85">
        <w:rPr>
          <w:rFonts w:asciiTheme="minorHAnsi" w:hAnsiTheme="minorHAnsi" w:cstheme="minorHAnsi"/>
        </w:rPr>
        <w:t xml:space="preserve">-  </w:t>
      </w:r>
      <w:r w:rsidR="003038DB" w:rsidRPr="00F26A85">
        <w:rPr>
          <w:rFonts w:asciiTheme="minorHAnsi" w:hAnsiTheme="minorHAnsi" w:cstheme="minorHAnsi"/>
        </w:rPr>
        <w:t>R</w:t>
      </w:r>
      <w:r w:rsidR="00FF4BFF" w:rsidRPr="00F26A85">
        <w:rPr>
          <w:rFonts w:asciiTheme="minorHAnsi" w:hAnsiTheme="minorHAnsi" w:cstheme="minorHAnsi"/>
        </w:rPr>
        <w:t>equirements</w:t>
      </w:r>
      <w:bookmarkEnd w:id="0"/>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7332"/>
      </w:tblGrid>
      <w:tr w:rsidR="009D200A" w:rsidRPr="00F26A85" w14:paraId="56173B7C" w14:textId="77777777" w:rsidTr="3E42B4DA">
        <w:trPr>
          <w:trHeight w:val="737"/>
        </w:trPr>
        <w:tc>
          <w:tcPr>
            <w:tcW w:w="2464" w:type="dxa"/>
            <w:shd w:val="clear" w:color="auto" w:fill="C6D9F1"/>
            <w:vAlign w:val="center"/>
          </w:tcPr>
          <w:p w14:paraId="6F1642C8" w14:textId="66ABD4A8" w:rsidR="009D200A" w:rsidRPr="00F26A85" w:rsidRDefault="009D200A" w:rsidP="007F62E3">
            <w:pPr>
              <w:jc w:val="center"/>
              <w:rPr>
                <w:rFonts w:asciiTheme="minorHAnsi" w:hAnsiTheme="minorHAnsi" w:cstheme="minorHAnsi"/>
                <w:b/>
                <w:lang w:val="en-GB"/>
              </w:rPr>
            </w:pPr>
            <w:r w:rsidRPr="00F26A85">
              <w:rPr>
                <w:rFonts w:asciiTheme="minorHAnsi" w:hAnsiTheme="minorHAnsi" w:cstheme="minorHAnsi"/>
                <w:b/>
                <w:lang w:val="en-GB"/>
              </w:rPr>
              <w:t>Requirement ID</w:t>
            </w:r>
          </w:p>
        </w:tc>
        <w:tc>
          <w:tcPr>
            <w:tcW w:w="7332" w:type="dxa"/>
            <w:shd w:val="clear" w:color="auto" w:fill="C6D9F1"/>
            <w:vAlign w:val="center"/>
          </w:tcPr>
          <w:p w14:paraId="440CD629" w14:textId="38B96074" w:rsidR="009D200A" w:rsidRPr="00F26A85" w:rsidRDefault="0097355F" w:rsidP="007F62E3">
            <w:pPr>
              <w:jc w:val="center"/>
              <w:rPr>
                <w:rFonts w:asciiTheme="minorHAnsi" w:hAnsiTheme="minorHAnsi" w:cstheme="minorHAnsi"/>
                <w:b/>
                <w:lang w:val="en-GB"/>
              </w:rPr>
            </w:pPr>
            <w:r w:rsidRPr="00F26A85">
              <w:rPr>
                <w:rFonts w:asciiTheme="minorHAnsi" w:hAnsiTheme="minorHAnsi" w:cstheme="minorHAnsi"/>
                <w:b/>
                <w:lang w:val="en-GB"/>
              </w:rPr>
              <w:t xml:space="preserve">User Story / </w:t>
            </w:r>
            <w:r w:rsidR="009D200A" w:rsidRPr="00F26A85">
              <w:rPr>
                <w:rFonts w:asciiTheme="minorHAnsi" w:hAnsiTheme="minorHAnsi" w:cstheme="minorHAnsi"/>
                <w:b/>
                <w:lang w:val="en-GB"/>
              </w:rPr>
              <w:t>Requirement Description</w:t>
            </w:r>
          </w:p>
        </w:tc>
      </w:tr>
      <w:tr w:rsidR="00D36695" w:rsidRPr="00F26A85" w14:paraId="67E0321F" w14:textId="77777777" w:rsidTr="001C21B0">
        <w:trPr>
          <w:trHeight w:val="350"/>
        </w:trPr>
        <w:tc>
          <w:tcPr>
            <w:tcW w:w="2464" w:type="dxa"/>
            <w:vAlign w:val="center"/>
          </w:tcPr>
          <w:p w14:paraId="4B7E480E" w14:textId="25907114" w:rsidR="00D36695" w:rsidRPr="00F26A85" w:rsidRDefault="00000000" w:rsidP="00D26D5A">
            <w:pPr>
              <w:pStyle w:val="Editorscomments"/>
              <w:spacing w:before="240"/>
              <w:jc w:val="center"/>
              <w:rPr>
                <w:rFonts w:asciiTheme="minorHAnsi" w:hAnsiTheme="minorHAnsi" w:cstheme="minorHAnsi"/>
                <w:i w:val="0"/>
                <w:lang w:val="en-GB"/>
              </w:rPr>
            </w:pPr>
            <w:hyperlink r:id="rId13" w:history="1">
              <w:r w:rsidR="00F42439">
                <w:rPr>
                  <w:rStyle w:val="Hyperlink"/>
                  <w:rFonts w:asciiTheme="minorHAnsi" w:hAnsiTheme="minorHAnsi" w:cstheme="minorHAnsi"/>
                  <w:i w:val="0"/>
                  <w:lang w:val="en-GB"/>
                </w:rPr>
                <w:t>ALL- 115</w:t>
              </w:r>
            </w:hyperlink>
          </w:p>
        </w:tc>
        <w:tc>
          <w:tcPr>
            <w:tcW w:w="7332" w:type="dxa"/>
            <w:vAlign w:val="center"/>
          </w:tcPr>
          <w:p w14:paraId="469F13F5" w14:textId="7614C7A9" w:rsidR="00D36695" w:rsidRPr="00F26A85" w:rsidRDefault="00F42439" w:rsidP="3E42B4DA">
            <w:pPr>
              <w:pStyle w:val="Editorscomments"/>
              <w:spacing w:before="240"/>
              <w:jc w:val="center"/>
              <w:rPr>
                <w:rFonts w:asciiTheme="minorHAnsi" w:hAnsiTheme="minorHAnsi" w:cstheme="minorHAnsi"/>
                <w:bCs/>
                <w:i w:val="0"/>
                <w:iCs w:val="0"/>
                <w:color w:val="auto"/>
                <w:lang w:val="en-GB"/>
              </w:rPr>
            </w:pPr>
            <w:r w:rsidRPr="00F42439">
              <w:rPr>
                <w:rFonts w:asciiTheme="minorHAnsi" w:hAnsiTheme="minorHAnsi" w:cstheme="minorHAnsi"/>
                <w:bCs/>
                <w:i w:val="0"/>
                <w:iCs w:val="0"/>
                <w:color w:val="auto"/>
              </w:rPr>
              <w:t>ALL-115: COA – Forecast [Edit TEU, Weight, Units]</w:t>
            </w:r>
          </w:p>
        </w:tc>
      </w:tr>
    </w:tbl>
    <w:p w14:paraId="6AE91A41" w14:textId="4770B8BC" w:rsidR="3E42B4DA" w:rsidRPr="00F26A85" w:rsidRDefault="3E42B4DA">
      <w:pPr>
        <w:rPr>
          <w:rFonts w:asciiTheme="minorHAnsi" w:hAnsiTheme="minorHAnsi" w:cstheme="minorHAnsi"/>
        </w:rPr>
      </w:pPr>
    </w:p>
    <w:p w14:paraId="2D2CA251" w14:textId="77777777" w:rsidR="00E8490A" w:rsidRPr="00F26A85" w:rsidRDefault="00E8490A" w:rsidP="3E42B4DA">
      <w:pPr>
        <w:pStyle w:val="Heading2"/>
        <w:numPr>
          <w:ilvl w:val="1"/>
          <w:numId w:val="0"/>
        </w:numPr>
        <w:ind w:left="576"/>
        <w:jc w:val="center"/>
        <w:rPr>
          <w:rFonts w:asciiTheme="minorHAnsi" w:hAnsiTheme="minorHAnsi" w:cstheme="minorHAnsi"/>
          <w:lang w:val="en-GB"/>
        </w:rPr>
      </w:pPr>
      <w:bookmarkStart w:id="1" w:name="_Toc177544656"/>
    </w:p>
    <w:p w14:paraId="447CF701" w14:textId="530620FE" w:rsidR="004320AF" w:rsidRPr="00F26A85" w:rsidRDefault="001667A9" w:rsidP="3E42B4DA">
      <w:pPr>
        <w:pStyle w:val="Heading2"/>
        <w:numPr>
          <w:ilvl w:val="1"/>
          <w:numId w:val="0"/>
        </w:numPr>
        <w:ind w:left="576"/>
        <w:jc w:val="center"/>
        <w:rPr>
          <w:rFonts w:asciiTheme="minorHAnsi" w:hAnsiTheme="minorHAnsi" w:cstheme="minorHAnsi"/>
          <w:lang w:val="en-GB"/>
        </w:rPr>
      </w:pPr>
      <w:r w:rsidRPr="00F26A85">
        <w:rPr>
          <w:rFonts w:asciiTheme="minorHAnsi" w:hAnsiTheme="minorHAnsi" w:cstheme="minorHAnsi"/>
          <w:lang w:val="en-GB"/>
        </w:rPr>
        <w:t xml:space="preserve">                                                                                                                                                                                                                                                                                             </w:t>
      </w:r>
    </w:p>
    <w:p w14:paraId="091CC698" w14:textId="6AD6814D" w:rsidR="00F71E06" w:rsidRPr="00F26A85" w:rsidRDefault="00F71E06" w:rsidP="00900B12">
      <w:pPr>
        <w:pStyle w:val="Heading3"/>
        <w:numPr>
          <w:ilvl w:val="1"/>
          <w:numId w:val="7"/>
        </w:numPr>
        <w:rPr>
          <w:rFonts w:asciiTheme="minorHAnsi" w:hAnsiTheme="minorHAnsi" w:cstheme="minorHAnsi"/>
          <w:i w:val="0"/>
          <w:lang w:val="en-GB"/>
        </w:rPr>
      </w:pPr>
      <w:bookmarkStart w:id="2" w:name="_Toc327855701"/>
      <w:r w:rsidRPr="00F26A85">
        <w:rPr>
          <w:rFonts w:asciiTheme="minorHAnsi" w:hAnsiTheme="minorHAnsi" w:cstheme="minorHAnsi"/>
          <w:i w:val="0"/>
          <w:lang w:val="en-GB"/>
        </w:rPr>
        <w:t xml:space="preserve">Document </w:t>
      </w:r>
      <w:r w:rsidR="001D4543" w:rsidRPr="00F26A85">
        <w:rPr>
          <w:rFonts w:asciiTheme="minorHAnsi" w:hAnsiTheme="minorHAnsi" w:cstheme="minorHAnsi"/>
          <w:i w:val="0"/>
          <w:lang w:val="en-GB"/>
        </w:rPr>
        <w:t>R</w:t>
      </w:r>
      <w:r w:rsidRPr="00F26A85">
        <w:rPr>
          <w:rFonts w:asciiTheme="minorHAnsi" w:hAnsiTheme="minorHAnsi" w:cstheme="minorHAnsi"/>
          <w:i w:val="0"/>
          <w:lang w:val="en-GB"/>
        </w:rPr>
        <w:t>eference</w:t>
      </w:r>
      <w:bookmarkEnd w:id="1"/>
      <w:r w:rsidR="00211F06" w:rsidRPr="00F26A85">
        <w:rPr>
          <w:rFonts w:asciiTheme="minorHAnsi" w:hAnsiTheme="minorHAnsi" w:cstheme="minorHAnsi"/>
          <w:i w:val="0"/>
          <w:lang w:val="en-GB"/>
        </w:rPr>
        <w:t>s</w:t>
      </w:r>
      <w:bookmarkEnd w:id="2"/>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00E16637" w:rsidRPr="00F26A85" w14:paraId="2E11A7F4" w14:textId="77777777" w:rsidTr="00DB2AF6">
        <w:trPr>
          <w:trHeight w:val="394"/>
        </w:trPr>
        <w:tc>
          <w:tcPr>
            <w:tcW w:w="1525" w:type="dxa"/>
            <w:tcBorders>
              <w:bottom w:val="single" w:sz="4" w:space="0" w:color="auto"/>
            </w:tcBorders>
            <w:shd w:val="clear" w:color="auto" w:fill="C6D9F1"/>
            <w:vAlign w:val="center"/>
          </w:tcPr>
          <w:p w14:paraId="2FFB77E8" w14:textId="29E44BBE"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Reference</w:t>
            </w:r>
            <w:r w:rsidRPr="00F26A85">
              <w:rPr>
                <w:rFonts w:asciiTheme="minorHAnsi" w:hAnsiTheme="minorHAnsi" w:cstheme="minorHAnsi"/>
                <w:b/>
                <w:bCs/>
                <w:lang w:val="en-GB"/>
              </w:rPr>
              <w:t> </w:t>
            </w:r>
          </w:p>
        </w:tc>
        <w:tc>
          <w:tcPr>
            <w:tcW w:w="4860" w:type="dxa"/>
            <w:tcBorders>
              <w:bottom w:val="single" w:sz="4" w:space="0" w:color="auto"/>
            </w:tcBorders>
            <w:shd w:val="clear" w:color="auto" w:fill="C6D9F1"/>
            <w:vAlign w:val="center"/>
          </w:tcPr>
          <w:p w14:paraId="5D33CC15" w14:textId="00D664CB"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Description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27292270" w14:textId="2079948E"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Version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701AF03C" w14:textId="460372EA"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Date</w:t>
            </w:r>
            <w:r w:rsidRPr="00F26A85">
              <w:rPr>
                <w:rFonts w:asciiTheme="minorHAnsi" w:hAnsiTheme="minorHAnsi" w:cstheme="minorHAnsi"/>
                <w:b/>
                <w:bCs/>
                <w:lang w:val="en-GB"/>
              </w:rPr>
              <w:t> </w:t>
            </w:r>
          </w:p>
        </w:tc>
        <w:tc>
          <w:tcPr>
            <w:tcW w:w="1695" w:type="dxa"/>
            <w:tcBorders>
              <w:bottom w:val="single" w:sz="4" w:space="0" w:color="auto"/>
            </w:tcBorders>
            <w:shd w:val="clear" w:color="auto" w:fill="C6D9F1"/>
            <w:vAlign w:val="center"/>
          </w:tcPr>
          <w:p w14:paraId="547F2DEC" w14:textId="408D7968"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Author</w:t>
            </w:r>
            <w:r w:rsidRPr="00F26A85">
              <w:rPr>
                <w:rFonts w:asciiTheme="minorHAnsi" w:hAnsiTheme="minorHAnsi" w:cstheme="minorHAnsi"/>
                <w:b/>
                <w:bCs/>
                <w:lang w:val="en-GB"/>
              </w:rPr>
              <w:t> </w:t>
            </w:r>
          </w:p>
        </w:tc>
      </w:tr>
      <w:tr w:rsidR="00DB2AF6" w:rsidRPr="00F26A85" w14:paraId="35F716FF" w14:textId="77777777" w:rsidTr="00DB2AF6">
        <w:trPr>
          <w:trHeight w:val="300"/>
        </w:trPr>
        <w:tc>
          <w:tcPr>
            <w:tcW w:w="1525" w:type="dxa"/>
            <w:vAlign w:val="center"/>
          </w:tcPr>
          <w:p w14:paraId="766500B9" w14:textId="59CCCBE3" w:rsidR="00DB2AF6" w:rsidRPr="00F26A85" w:rsidRDefault="00DB2AF6" w:rsidP="00DB2AF6">
            <w:pPr>
              <w:jc w:val="center"/>
              <w:rPr>
                <w:rFonts w:asciiTheme="minorHAnsi" w:hAnsiTheme="minorHAnsi" w:cstheme="minorHAnsi"/>
                <w:lang w:val="fr-FR"/>
              </w:rPr>
            </w:pPr>
            <w:r w:rsidRPr="00F26A85">
              <w:rPr>
                <w:rStyle w:val="normaltextrun"/>
                <w:rFonts w:asciiTheme="minorHAnsi" w:hAnsiTheme="minorHAnsi" w:cstheme="minorHAnsi"/>
                <w:color w:val="000000"/>
                <w:bdr w:val="none" w:sz="0" w:space="0" w:color="auto" w:frame="1"/>
                <w:lang w:val="en-GB"/>
              </w:rPr>
              <w:t>ALL-140</w:t>
            </w:r>
          </w:p>
        </w:tc>
        <w:tc>
          <w:tcPr>
            <w:tcW w:w="4860" w:type="dxa"/>
            <w:vAlign w:val="center"/>
          </w:tcPr>
          <w:p w14:paraId="1BD9A52E" w14:textId="09FCBE1B"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My Scope of Services</w:t>
            </w:r>
            <w:r w:rsidRPr="00F26A85">
              <w:rPr>
                <w:rStyle w:val="eop"/>
                <w:rFonts w:asciiTheme="minorHAnsi" w:hAnsiTheme="minorHAnsi" w:cstheme="minorHAnsi"/>
                <w:color w:val="000000"/>
                <w:shd w:val="clear" w:color="auto" w:fill="FFFFFF"/>
              </w:rPr>
              <w:t> </w:t>
            </w:r>
          </w:p>
        </w:tc>
        <w:tc>
          <w:tcPr>
            <w:tcW w:w="900" w:type="dxa"/>
            <w:vAlign w:val="center"/>
          </w:tcPr>
          <w:p w14:paraId="07A2A5D0" w14:textId="2DC08303"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05BFD6B6" w14:textId="4D6EE07B"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2B9CB5CC" w14:textId="5838CF5E"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Savli Tapre</w:t>
            </w:r>
            <w:r w:rsidRPr="00F26A85">
              <w:rPr>
                <w:rStyle w:val="eop"/>
                <w:rFonts w:asciiTheme="minorHAnsi" w:hAnsiTheme="minorHAnsi" w:cstheme="minorHAnsi"/>
                <w:color w:val="000000"/>
                <w:shd w:val="clear" w:color="auto" w:fill="FFFFFF"/>
              </w:rPr>
              <w:t> </w:t>
            </w:r>
          </w:p>
        </w:tc>
      </w:tr>
      <w:tr w:rsidR="00DB2AF6" w:rsidRPr="00F26A85" w14:paraId="7EDB7664" w14:textId="77777777" w:rsidTr="00DB2AF6">
        <w:trPr>
          <w:trHeight w:val="300"/>
        </w:trPr>
        <w:tc>
          <w:tcPr>
            <w:tcW w:w="1525" w:type="dxa"/>
            <w:vAlign w:val="center"/>
          </w:tcPr>
          <w:p w14:paraId="2A28EEB0" w14:textId="2D1BA8F0" w:rsidR="00DB2AF6" w:rsidRPr="00F26A85" w:rsidRDefault="00DB2AF6" w:rsidP="00DB2AF6">
            <w:pPr>
              <w:jc w:val="center"/>
              <w:rPr>
                <w:rFonts w:asciiTheme="minorHAnsi" w:hAnsiTheme="minorHAnsi" w:cstheme="minorHAnsi"/>
                <w:lang w:val="fr-FR"/>
              </w:rPr>
            </w:pPr>
            <w:r w:rsidRPr="00F26A85">
              <w:rPr>
                <w:rStyle w:val="normaltextrun"/>
                <w:rFonts w:asciiTheme="minorHAnsi" w:hAnsiTheme="minorHAnsi" w:cstheme="minorHAnsi"/>
                <w:color w:val="000000"/>
                <w:shd w:val="clear" w:color="auto" w:fill="FFFFFF"/>
              </w:rPr>
              <w:t>ALL-46</w:t>
            </w:r>
            <w:r w:rsidRPr="00F26A85">
              <w:rPr>
                <w:rStyle w:val="eop"/>
                <w:rFonts w:asciiTheme="minorHAnsi" w:hAnsiTheme="minorHAnsi" w:cstheme="minorHAnsi"/>
                <w:color w:val="000000"/>
                <w:shd w:val="clear" w:color="auto" w:fill="FFFFFF"/>
              </w:rPr>
              <w:t> </w:t>
            </w:r>
          </w:p>
        </w:tc>
        <w:tc>
          <w:tcPr>
            <w:tcW w:w="4860" w:type="dxa"/>
            <w:vAlign w:val="center"/>
          </w:tcPr>
          <w:p w14:paraId="7F599134" w14:textId="1A1A3117"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COA - Manually Publish COA Template to Voyage (Screen)</w:t>
            </w:r>
            <w:r w:rsidRPr="00F26A85">
              <w:rPr>
                <w:rStyle w:val="eop"/>
                <w:rFonts w:asciiTheme="minorHAnsi" w:hAnsiTheme="minorHAnsi" w:cstheme="minorHAnsi"/>
                <w:color w:val="000000"/>
                <w:shd w:val="clear" w:color="auto" w:fill="FFFFFF"/>
              </w:rPr>
              <w:t> </w:t>
            </w:r>
          </w:p>
        </w:tc>
        <w:tc>
          <w:tcPr>
            <w:tcW w:w="900" w:type="dxa"/>
            <w:vAlign w:val="center"/>
          </w:tcPr>
          <w:p w14:paraId="2A246BBB" w14:textId="20274982"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5245B7E1" w14:textId="1E3BD2E0"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57AC0F80" w14:textId="10045898"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DB2AF6" w:rsidRPr="00F26A85" w14:paraId="16F32549" w14:textId="77777777" w:rsidTr="00DB2AF6">
        <w:trPr>
          <w:trHeight w:val="300"/>
        </w:trPr>
        <w:tc>
          <w:tcPr>
            <w:tcW w:w="1525" w:type="dxa"/>
            <w:vAlign w:val="center"/>
          </w:tcPr>
          <w:p w14:paraId="51A25CB4" w14:textId="1D808786" w:rsidR="00DB2AF6" w:rsidRPr="00F26A85" w:rsidRDefault="00D40E6F" w:rsidP="00DB2AF6">
            <w:pPr>
              <w:jc w:val="center"/>
              <w:rPr>
                <w:rFonts w:asciiTheme="minorHAnsi" w:hAnsiTheme="minorHAnsi" w:cstheme="minorHAnsi"/>
                <w:lang w:val="fr-FR"/>
              </w:rPr>
            </w:pPr>
            <w:r w:rsidRPr="00D40E6F">
              <w:rPr>
                <w:rFonts w:asciiTheme="minorHAnsi" w:hAnsiTheme="minorHAnsi" w:cstheme="minorHAnsi"/>
                <w:bCs/>
                <w:lang w:val="en-GB"/>
              </w:rPr>
              <w:lastRenderedPageBreak/>
              <w:t>ALL 1133</w:t>
            </w:r>
          </w:p>
        </w:tc>
        <w:tc>
          <w:tcPr>
            <w:tcW w:w="4860" w:type="dxa"/>
            <w:vAlign w:val="center"/>
          </w:tcPr>
          <w:p w14:paraId="5CCB41C7" w14:textId="0EAA6069" w:rsidR="00DB2AF6" w:rsidRPr="00F26A85" w:rsidRDefault="00D40E6F" w:rsidP="00D40E6F">
            <w:pPr>
              <w:jc w:val="center"/>
              <w:rPr>
                <w:rFonts w:asciiTheme="minorHAnsi" w:hAnsiTheme="minorHAnsi" w:cstheme="minorHAnsi"/>
                <w:lang w:val="en-GB"/>
              </w:rPr>
            </w:pPr>
            <w:r w:rsidRPr="00D40E6F">
              <w:rPr>
                <w:rFonts w:asciiTheme="minorHAnsi" w:hAnsiTheme="minorHAnsi" w:cstheme="minorHAnsi"/>
                <w:lang w:val="en-GB"/>
              </w:rPr>
              <w:t xml:space="preserve">Consume COA by Bookings [Rules for Commercial Bookings] </w:t>
            </w:r>
          </w:p>
        </w:tc>
        <w:tc>
          <w:tcPr>
            <w:tcW w:w="900" w:type="dxa"/>
            <w:vAlign w:val="center"/>
          </w:tcPr>
          <w:p w14:paraId="7CA747B4" w14:textId="17527BA1"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3876D17B" w14:textId="525D7D45"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414F36B9" w14:textId="4838842A"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015CA0" w:rsidRPr="00F26A85" w14:paraId="07139104" w14:textId="77777777" w:rsidTr="00DB2AF6">
        <w:trPr>
          <w:trHeight w:val="300"/>
        </w:trPr>
        <w:tc>
          <w:tcPr>
            <w:tcW w:w="1525" w:type="dxa"/>
            <w:vAlign w:val="center"/>
          </w:tcPr>
          <w:p w14:paraId="16222BB2" w14:textId="34E58DAC" w:rsidR="00015CA0" w:rsidRPr="00015CA0" w:rsidRDefault="00015CA0" w:rsidP="00DB2AF6">
            <w:pPr>
              <w:jc w:val="center"/>
              <w:rPr>
                <w:rStyle w:val="normaltextrun"/>
                <w:rFonts w:asciiTheme="minorHAnsi" w:hAnsiTheme="minorHAnsi" w:cstheme="minorHAnsi"/>
                <w:lang w:val="fr-FR"/>
              </w:rPr>
            </w:pPr>
            <w:r w:rsidRPr="00015CA0">
              <w:rPr>
                <w:rFonts w:asciiTheme="minorHAnsi" w:hAnsiTheme="minorHAnsi" w:cstheme="minorHAnsi"/>
              </w:rPr>
              <w:t>ALL-127</w:t>
            </w:r>
          </w:p>
        </w:tc>
        <w:tc>
          <w:tcPr>
            <w:tcW w:w="4860" w:type="dxa"/>
            <w:vAlign w:val="center"/>
          </w:tcPr>
          <w:p w14:paraId="37F2F83F" w14:textId="32B11162" w:rsidR="00015CA0" w:rsidRPr="00015CA0" w:rsidRDefault="00015CA0" w:rsidP="00DB2AF6">
            <w:pPr>
              <w:jc w:val="center"/>
              <w:rPr>
                <w:rFonts w:asciiTheme="minorHAnsi" w:hAnsiTheme="minorHAnsi" w:cstheme="minorHAnsi"/>
                <w:lang w:val="en-GB"/>
              </w:rPr>
            </w:pPr>
            <w:r w:rsidRPr="00015CA0">
              <w:rPr>
                <w:rFonts w:asciiTheme="minorHAnsi" w:hAnsiTheme="minorHAnsi" w:cstheme="minorHAnsi"/>
              </w:rPr>
              <w:t>COA – Calculating available COA [Back End]</w:t>
            </w:r>
          </w:p>
        </w:tc>
        <w:tc>
          <w:tcPr>
            <w:tcW w:w="900" w:type="dxa"/>
            <w:vAlign w:val="center"/>
          </w:tcPr>
          <w:p w14:paraId="7F2A65A5" w14:textId="6AB43615" w:rsidR="00015CA0" w:rsidRPr="00F26A85" w:rsidRDefault="00015CA0"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188A6634" w14:textId="2D56FB49" w:rsidR="00015CA0" w:rsidRPr="00F26A85" w:rsidRDefault="00015CA0"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107F84BA" w14:textId="05B36052" w:rsidR="00015CA0" w:rsidRDefault="00015CA0" w:rsidP="00DB2AF6">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Dinesh Maurya</w:t>
            </w:r>
          </w:p>
        </w:tc>
      </w:tr>
      <w:tr w:rsidR="00DB2AF6" w:rsidRPr="00F26A85" w14:paraId="1F68C225" w14:textId="77777777" w:rsidTr="00DB2AF6">
        <w:trPr>
          <w:trHeight w:val="300"/>
        </w:trPr>
        <w:tc>
          <w:tcPr>
            <w:tcW w:w="1525" w:type="dxa"/>
            <w:vAlign w:val="center"/>
          </w:tcPr>
          <w:p w14:paraId="709EA12F" w14:textId="6903BAD8" w:rsidR="00DB2AF6" w:rsidRPr="00F26A85" w:rsidRDefault="00DB2AF6" w:rsidP="00DB2AF6">
            <w:pPr>
              <w:jc w:val="center"/>
              <w:rPr>
                <w:rStyle w:val="normaltextrun"/>
                <w:rFonts w:asciiTheme="minorHAnsi" w:hAnsiTheme="minorHAnsi" w:cstheme="minorHAnsi"/>
                <w:lang w:val="fr-FR"/>
              </w:rPr>
            </w:pPr>
            <w:r w:rsidRPr="00F26A85">
              <w:rPr>
                <w:rStyle w:val="normaltextrun"/>
                <w:rFonts w:asciiTheme="minorHAnsi" w:hAnsiTheme="minorHAnsi" w:cstheme="minorHAnsi"/>
                <w:color w:val="000000"/>
                <w:shd w:val="clear" w:color="auto" w:fill="FFFFFF"/>
                <w:lang w:val="fr-FR"/>
              </w:rPr>
              <w:t>ALL-139</w:t>
            </w:r>
            <w:r w:rsidRPr="00F26A85">
              <w:rPr>
                <w:rStyle w:val="eop"/>
                <w:rFonts w:asciiTheme="minorHAnsi" w:hAnsiTheme="minorHAnsi" w:cstheme="minorHAnsi"/>
                <w:color w:val="000000"/>
                <w:shd w:val="clear" w:color="auto" w:fill="FFFFFF"/>
              </w:rPr>
              <w:t> </w:t>
            </w:r>
          </w:p>
        </w:tc>
        <w:tc>
          <w:tcPr>
            <w:tcW w:w="4860" w:type="dxa"/>
            <w:vAlign w:val="center"/>
          </w:tcPr>
          <w:p w14:paraId="109A753F" w14:textId="2DD20B2F" w:rsidR="00DB2AF6" w:rsidRPr="00F26A85" w:rsidRDefault="00DB2AF6" w:rsidP="00DB2AF6">
            <w:pPr>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lang w:val="en-GB"/>
              </w:rPr>
              <w:t>Roles and Authorization</w:t>
            </w:r>
            <w:r w:rsidRPr="00F26A85">
              <w:rPr>
                <w:rStyle w:val="eop"/>
                <w:rFonts w:asciiTheme="minorHAnsi" w:hAnsiTheme="minorHAnsi" w:cstheme="minorHAnsi"/>
                <w:color w:val="000000"/>
                <w:shd w:val="clear" w:color="auto" w:fill="FFFFFF"/>
              </w:rPr>
              <w:t> </w:t>
            </w:r>
          </w:p>
        </w:tc>
        <w:tc>
          <w:tcPr>
            <w:tcW w:w="900" w:type="dxa"/>
            <w:vAlign w:val="center"/>
          </w:tcPr>
          <w:p w14:paraId="1090BE64" w14:textId="28F65635" w:rsidR="00DB2AF6" w:rsidRPr="00F26A85" w:rsidRDefault="00DB2AF6"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1BE4C744" w14:textId="0D55F132" w:rsidR="00DB2AF6" w:rsidRPr="00F26A85" w:rsidRDefault="00DB2AF6"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32BD3360" w14:textId="5BBC274D" w:rsidR="00DB2AF6" w:rsidRPr="00F26A85" w:rsidRDefault="00DB2AF6" w:rsidP="00DB2AF6">
            <w:pPr>
              <w:autoSpaceDE w:val="0"/>
              <w:autoSpaceDN w:val="0"/>
              <w:adjustRightInd w:val="0"/>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rPr>
              <w:t>Ellina Galchenko</w:t>
            </w:r>
            <w:r w:rsidRPr="00F26A85">
              <w:rPr>
                <w:rStyle w:val="eop"/>
                <w:rFonts w:asciiTheme="minorHAnsi" w:hAnsiTheme="minorHAnsi" w:cstheme="minorHAnsi"/>
                <w:color w:val="000000"/>
                <w:shd w:val="clear" w:color="auto" w:fill="FFFFFF"/>
              </w:rPr>
              <w:t> </w:t>
            </w:r>
          </w:p>
        </w:tc>
      </w:tr>
    </w:tbl>
    <w:p w14:paraId="771F208B" w14:textId="52AAC2B6" w:rsidR="00AC0198" w:rsidRPr="00F26A85" w:rsidRDefault="000B455F" w:rsidP="00900B12">
      <w:pPr>
        <w:pStyle w:val="Heading3"/>
        <w:numPr>
          <w:ilvl w:val="1"/>
          <w:numId w:val="7"/>
        </w:numPr>
        <w:rPr>
          <w:rFonts w:asciiTheme="minorHAnsi" w:hAnsiTheme="minorHAnsi" w:cstheme="minorHAnsi"/>
          <w:i w:val="0"/>
          <w:lang w:val="en-GB"/>
        </w:rPr>
      </w:pPr>
      <w:bookmarkStart w:id="3" w:name="_Toc242866418"/>
      <w:bookmarkStart w:id="4" w:name="_Toc177544657"/>
      <w:bookmarkStart w:id="5" w:name="_Toc183600954"/>
      <w:bookmarkStart w:id="6" w:name="_Toc188347407"/>
      <w:bookmarkStart w:id="7" w:name="_Toc177544658"/>
      <w:r w:rsidRPr="00F26A85">
        <w:rPr>
          <w:rFonts w:asciiTheme="minorHAnsi" w:hAnsiTheme="minorHAnsi" w:cstheme="minorHAnsi"/>
          <w:i w:val="0"/>
          <w:lang w:val="en-GB"/>
        </w:rPr>
        <w:t xml:space="preserve"> </w:t>
      </w:r>
      <w:bookmarkStart w:id="8" w:name="_Toc215486559"/>
      <w:bookmarkStart w:id="9" w:name="_Toc354450280"/>
      <w:bookmarkEnd w:id="3"/>
      <w:r w:rsidR="00AC0198" w:rsidRPr="00F26A85">
        <w:rPr>
          <w:rFonts w:asciiTheme="minorHAnsi" w:hAnsiTheme="minorHAnsi" w:cstheme="minorHAnsi"/>
          <w:i w:val="0"/>
          <w:lang w:val="en-GB"/>
        </w:rPr>
        <w:t xml:space="preserve">New or </w:t>
      </w:r>
      <w:r w:rsidR="000B1336" w:rsidRPr="00F26A85">
        <w:rPr>
          <w:rFonts w:asciiTheme="minorHAnsi" w:hAnsiTheme="minorHAnsi" w:cstheme="minorHAnsi"/>
          <w:i w:val="0"/>
          <w:lang w:val="en-GB"/>
        </w:rPr>
        <w:t>M</w:t>
      </w:r>
      <w:r w:rsidR="00AC0198" w:rsidRPr="00F26A85">
        <w:rPr>
          <w:rFonts w:asciiTheme="minorHAnsi" w:hAnsiTheme="minorHAnsi" w:cstheme="minorHAnsi"/>
          <w:i w:val="0"/>
          <w:lang w:val="en-GB"/>
        </w:rPr>
        <w:t xml:space="preserve">odified </w:t>
      </w:r>
      <w:r w:rsidR="000B1336" w:rsidRPr="00F26A85">
        <w:rPr>
          <w:rFonts w:asciiTheme="minorHAnsi" w:hAnsiTheme="minorHAnsi" w:cstheme="minorHAnsi"/>
          <w:i w:val="0"/>
          <w:lang w:val="en-GB"/>
        </w:rPr>
        <w:t>O</w:t>
      </w:r>
      <w:r w:rsidR="00AC0198" w:rsidRPr="00F26A85">
        <w:rPr>
          <w:rFonts w:asciiTheme="minorHAnsi" w:hAnsiTheme="minorHAnsi" w:cstheme="minorHAnsi"/>
          <w:i w:val="0"/>
          <w:lang w:val="en-GB"/>
        </w:rPr>
        <w:t>bjects</w:t>
      </w:r>
      <w:bookmarkEnd w:id="8"/>
      <w:bookmarkEnd w:id="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830"/>
      </w:tblGrid>
      <w:tr w:rsidR="00AC0198" w:rsidRPr="00F26A85" w14:paraId="5F1EFB95" w14:textId="77777777" w:rsidTr="00CA6CFA">
        <w:trPr>
          <w:trHeight w:val="300"/>
        </w:trPr>
        <w:tc>
          <w:tcPr>
            <w:tcW w:w="9895" w:type="dxa"/>
            <w:gridSpan w:val="2"/>
            <w:shd w:val="clear" w:color="auto" w:fill="C6D9F1"/>
            <w:vAlign w:val="center"/>
          </w:tcPr>
          <w:p w14:paraId="00307C58" w14:textId="0048ED21" w:rsidR="00AC0198" w:rsidRPr="00F26A85" w:rsidRDefault="00AC0198" w:rsidP="3E42B4DA">
            <w:pPr>
              <w:jc w:val="center"/>
              <w:rPr>
                <w:rFonts w:asciiTheme="minorHAnsi" w:hAnsiTheme="minorHAnsi" w:cstheme="minorHAnsi"/>
                <w:b/>
                <w:lang w:val="en-GB"/>
              </w:rPr>
            </w:pPr>
            <w:r w:rsidRPr="00F26A85">
              <w:rPr>
                <w:rFonts w:asciiTheme="minorHAnsi" w:hAnsiTheme="minorHAnsi" w:cstheme="minorHAnsi"/>
                <w:b/>
                <w:lang w:val="en-GB"/>
              </w:rPr>
              <w:t>Components involved and purpose</w:t>
            </w:r>
            <w:r w:rsidR="002E1BBA" w:rsidRPr="00F26A85">
              <w:rPr>
                <w:rFonts w:asciiTheme="minorHAnsi" w:hAnsiTheme="minorHAnsi" w:cstheme="minorHAnsi"/>
                <w:b/>
                <w:lang w:val="en-GB"/>
              </w:rPr>
              <w:t xml:space="preserve"> (Part of </w:t>
            </w:r>
            <w:r w:rsidR="00E10776" w:rsidRPr="00F26A85">
              <w:rPr>
                <w:rFonts w:asciiTheme="minorHAnsi" w:hAnsiTheme="minorHAnsi" w:cstheme="minorHAnsi"/>
                <w:b/>
                <w:lang w:val="en-GB"/>
              </w:rPr>
              <w:t>technical Document</w:t>
            </w:r>
            <w:r w:rsidR="002E1BBA" w:rsidRPr="00F26A85">
              <w:rPr>
                <w:rFonts w:asciiTheme="minorHAnsi" w:hAnsiTheme="minorHAnsi" w:cstheme="minorHAnsi"/>
                <w:b/>
                <w:lang w:val="en-GB"/>
              </w:rPr>
              <w:t>)</w:t>
            </w:r>
          </w:p>
        </w:tc>
      </w:tr>
      <w:tr w:rsidR="00AC0198" w:rsidRPr="00F26A85" w14:paraId="2841A0D9" w14:textId="77777777" w:rsidTr="00CA6CFA">
        <w:trPr>
          <w:trHeight w:val="300"/>
        </w:trPr>
        <w:tc>
          <w:tcPr>
            <w:tcW w:w="2065" w:type="dxa"/>
            <w:vAlign w:val="center"/>
          </w:tcPr>
          <w:p w14:paraId="42A66523" w14:textId="6252284B" w:rsidR="00AC0198" w:rsidRPr="00F26A85" w:rsidRDefault="004269C2" w:rsidP="3E42B4DA">
            <w:pPr>
              <w:overflowPunct w:val="0"/>
              <w:autoSpaceDE w:val="0"/>
              <w:autoSpaceDN w:val="0"/>
              <w:adjustRightInd w:val="0"/>
              <w:spacing w:before="0" w:after="120"/>
              <w:jc w:val="center"/>
              <w:textAlignment w:val="baseline"/>
              <w:rPr>
                <w:rFonts w:asciiTheme="minorHAnsi" w:hAnsiTheme="minorHAnsi" w:cstheme="minorHAnsi"/>
                <w:lang w:val="en-GB"/>
              </w:rPr>
            </w:pPr>
            <w:r w:rsidRPr="00F26A85">
              <w:rPr>
                <w:rFonts w:asciiTheme="minorHAnsi" w:hAnsiTheme="minorHAnsi" w:cstheme="minorHAnsi"/>
                <w:lang w:val="en-GB"/>
              </w:rPr>
              <w:t>N/A</w:t>
            </w:r>
          </w:p>
        </w:tc>
        <w:tc>
          <w:tcPr>
            <w:tcW w:w="7830" w:type="dxa"/>
            <w:vAlign w:val="center"/>
          </w:tcPr>
          <w:p w14:paraId="0482C80F" w14:textId="29A855D4" w:rsidR="001743C0" w:rsidRPr="00F26A85" w:rsidRDefault="00DB2AF6" w:rsidP="3E42B4DA">
            <w:pPr>
              <w:jc w:val="center"/>
              <w:rPr>
                <w:rFonts w:asciiTheme="minorHAnsi" w:hAnsiTheme="minorHAnsi" w:cstheme="minorHAnsi"/>
                <w:color w:val="000000"/>
                <w:lang w:val="en-GB"/>
              </w:rPr>
            </w:pPr>
            <w:r w:rsidRPr="00F26A85">
              <w:rPr>
                <w:rFonts w:asciiTheme="minorHAnsi" w:hAnsiTheme="minorHAnsi" w:cstheme="minorHAnsi"/>
                <w:lang w:val="en-GB"/>
              </w:rPr>
              <w:t>N/A</w:t>
            </w:r>
          </w:p>
        </w:tc>
      </w:tr>
    </w:tbl>
    <w:p w14:paraId="1BF788C3" w14:textId="04E0B305" w:rsidR="00F71E06" w:rsidRPr="00F26A85" w:rsidRDefault="00F71E06" w:rsidP="00900B12">
      <w:pPr>
        <w:pStyle w:val="Heading3"/>
        <w:numPr>
          <w:ilvl w:val="1"/>
          <w:numId w:val="7"/>
        </w:numPr>
        <w:rPr>
          <w:rFonts w:asciiTheme="minorHAnsi" w:hAnsiTheme="minorHAnsi" w:cstheme="minorHAnsi"/>
          <w:i w:val="0"/>
          <w:lang w:val="en-GB"/>
        </w:rPr>
      </w:pPr>
      <w:bookmarkStart w:id="10" w:name="_Toc557669148"/>
      <w:bookmarkEnd w:id="4"/>
      <w:bookmarkEnd w:id="5"/>
      <w:bookmarkEnd w:id="6"/>
      <w:r w:rsidRPr="00F26A85">
        <w:rPr>
          <w:rFonts w:asciiTheme="minorHAnsi" w:hAnsiTheme="minorHAnsi" w:cstheme="minorHAnsi"/>
          <w:i w:val="0"/>
          <w:lang w:val="en-GB"/>
        </w:rPr>
        <w:t>Acronyms &amp; Glossary</w:t>
      </w:r>
      <w:bookmarkEnd w:id="7"/>
      <w:bookmarkEnd w:id="10"/>
    </w:p>
    <w:tbl>
      <w:tblPr>
        <w:tblStyle w:val="TableGrid"/>
        <w:tblW w:w="9895" w:type="dxa"/>
        <w:tblLook w:val="01E0" w:firstRow="1" w:lastRow="1" w:firstColumn="1" w:lastColumn="1" w:noHBand="0" w:noVBand="0"/>
      </w:tblPr>
      <w:tblGrid>
        <w:gridCol w:w="2508"/>
        <w:gridCol w:w="1700"/>
        <w:gridCol w:w="5687"/>
      </w:tblGrid>
      <w:tr w:rsidR="00765B0F" w:rsidRPr="00F26A85" w14:paraId="1F6FB001" w14:textId="77777777" w:rsidTr="00CA6CFA">
        <w:trPr>
          <w:trHeight w:val="300"/>
        </w:trPr>
        <w:tc>
          <w:tcPr>
            <w:tcW w:w="2508" w:type="dxa"/>
            <w:shd w:val="clear" w:color="auto" w:fill="C6D9F1"/>
          </w:tcPr>
          <w:p w14:paraId="02465A2A" w14:textId="0655FAB1"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Term</w:t>
            </w:r>
          </w:p>
        </w:tc>
        <w:tc>
          <w:tcPr>
            <w:tcW w:w="1700" w:type="dxa"/>
            <w:shd w:val="clear" w:color="auto" w:fill="C6D9F1"/>
          </w:tcPr>
          <w:p w14:paraId="5FFDAF02" w14:textId="41FF7978"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Acronym</w:t>
            </w:r>
          </w:p>
        </w:tc>
        <w:tc>
          <w:tcPr>
            <w:tcW w:w="5687" w:type="dxa"/>
            <w:shd w:val="clear" w:color="auto" w:fill="C6D9F1"/>
          </w:tcPr>
          <w:p w14:paraId="222FD0F3" w14:textId="3C026B35"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Definition</w:t>
            </w:r>
          </w:p>
        </w:tc>
      </w:tr>
      <w:tr w:rsidR="00F93F0D" w:rsidRPr="00F26A85" w14:paraId="61252C06" w14:textId="77777777" w:rsidTr="00AF517D">
        <w:trPr>
          <w:trHeight w:val="300"/>
        </w:trPr>
        <w:tc>
          <w:tcPr>
            <w:tcW w:w="2508" w:type="dxa"/>
            <w:vAlign w:val="center"/>
          </w:tcPr>
          <w:p w14:paraId="15721B61" w14:textId="62A72019"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 xml:space="preserve">Booking Consumption  </w:t>
            </w:r>
          </w:p>
        </w:tc>
        <w:tc>
          <w:tcPr>
            <w:tcW w:w="1700" w:type="dxa"/>
            <w:vAlign w:val="center"/>
          </w:tcPr>
          <w:p w14:paraId="559107F7" w14:textId="199FA8A0"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 xml:space="preserve">Booking Consumption  </w:t>
            </w:r>
          </w:p>
        </w:tc>
        <w:tc>
          <w:tcPr>
            <w:tcW w:w="5687" w:type="dxa"/>
            <w:vAlign w:val="center"/>
          </w:tcPr>
          <w:p w14:paraId="37EB839F" w14:textId="7C8C47EF"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It is the consumption of TEUs, Tons and no. of units that is captured under each booking.</w:t>
            </w:r>
          </w:p>
        </w:tc>
      </w:tr>
      <w:tr w:rsidR="00DB2AF6" w:rsidRPr="00F26A85" w14:paraId="118363E0" w14:textId="77777777" w:rsidTr="00AF517D">
        <w:trPr>
          <w:trHeight w:val="300"/>
        </w:trPr>
        <w:tc>
          <w:tcPr>
            <w:tcW w:w="2508" w:type="dxa"/>
            <w:vAlign w:val="center"/>
          </w:tcPr>
          <w:p w14:paraId="1ABFD2E8" w14:textId="6819BE57" w:rsidR="00DB2AF6"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Laden Container Bookings</w:t>
            </w:r>
          </w:p>
        </w:tc>
        <w:tc>
          <w:tcPr>
            <w:tcW w:w="1700" w:type="dxa"/>
            <w:vAlign w:val="center"/>
          </w:tcPr>
          <w:p w14:paraId="4C0ADF21" w14:textId="64D7654B" w:rsidR="00DB2AF6"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Laden Container</w:t>
            </w:r>
          </w:p>
        </w:tc>
        <w:tc>
          <w:tcPr>
            <w:tcW w:w="5687" w:type="dxa"/>
            <w:vAlign w:val="center"/>
          </w:tcPr>
          <w:p w14:paraId="30E30D56" w14:textId="1BE76D90" w:rsidR="00DB2AF6" w:rsidRPr="00F93F0D" w:rsidRDefault="00F93F0D" w:rsidP="00DB2AF6">
            <w:pPr>
              <w:pStyle w:val="paragraph"/>
              <w:spacing w:before="0" w:beforeAutospacing="0" w:after="0" w:afterAutospacing="0"/>
              <w:textAlignment w:val="baseline"/>
              <w:divId w:val="1929802012"/>
              <w:rPr>
                <w:rFonts w:asciiTheme="minorHAnsi" w:hAnsiTheme="minorHAnsi" w:cstheme="minorHAnsi"/>
                <w:sz w:val="20"/>
                <w:szCs w:val="20"/>
                <w:lang w:val="en-GB"/>
              </w:rPr>
            </w:pPr>
            <w:r w:rsidRPr="00F93F0D">
              <w:rPr>
                <w:rFonts w:asciiTheme="minorHAnsi" w:hAnsiTheme="minorHAnsi" w:cstheme="minorHAnsi"/>
                <w:sz w:val="20"/>
                <w:szCs w:val="20"/>
                <w:lang w:val="en-GB"/>
              </w:rPr>
              <w:t>Laden container bookings refer to reservations made for shipping containers that are already filled with cargo. These containers are ready to be loaded onto a vessel for transport by sea.</w:t>
            </w:r>
          </w:p>
        </w:tc>
      </w:tr>
      <w:tr w:rsidR="00F93F0D" w:rsidRPr="00F26A85" w14:paraId="383E34A6" w14:textId="77777777" w:rsidTr="00AF517D">
        <w:trPr>
          <w:trHeight w:val="300"/>
        </w:trPr>
        <w:tc>
          <w:tcPr>
            <w:tcW w:w="2508" w:type="dxa"/>
            <w:vAlign w:val="center"/>
          </w:tcPr>
          <w:p w14:paraId="66854803" w14:textId="39B8DF75"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Paying Empty bookings</w:t>
            </w:r>
          </w:p>
        </w:tc>
        <w:tc>
          <w:tcPr>
            <w:tcW w:w="1700" w:type="dxa"/>
            <w:vAlign w:val="center"/>
          </w:tcPr>
          <w:p w14:paraId="222875AE" w14:textId="287E7E93"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Paying Empty</w:t>
            </w:r>
          </w:p>
        </w:tc>
        <w:tc>
          <w:tcPr>
            <w:tcW w:w="5687" w:type="dxa"/>
            <w:vAlign w:val="center"/>
          </w:tcPr>
          <w:p w14:paraId="05375ED8" w14:textId="2373538A"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These are in a way commercial bookings wherein movement done for an empty container also generates revenue for the carrier. In those bookings, container is owned by shipper and not by carrier.</w:t>
            </w:r>
          </w:p>
        </w:tc>
      </w:tr>
      <w:tr w:rsidR="00F93F0D" w:rsidRPr="00F26A85" w14:paraId="6CE32387" w14:textId="77777777" w:rsidTr="00AF517D">
        <w:trPr>
          <w:trHeight w:val="300"/>
        </w:trPr>
        <w:tc>
          <w:tcPr>
            <w:tcW w:w="2508" w:type="dxa"/>
            <w:vAlign w:val="center"/>
          </w:tcPr>
          <w:p w14:paraId="173D5509" w14:textId="6DF93B51"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Dangerous Goods </w:t>
            </w:r>
          </w:p>
        </w:tc>
        <w:tc>
          <w:tcPr>
            <w:tcW w:w="1700" w:type="dxa"/>
            <w:vAlign w:val="center"/>
          </w:tcPr>
          <w:p w14:paraId="26F3F83D" w14:textId="20F13A0E"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DG</w:t>
            </w:r>
          </w:p>
        </w:tc>
        <w:tc>
          <w:tcPr>
            <w:tcW w:w="5687" w:type="dxa"/>
            <w:vAlign w:val="center"/>
          </w:tcPr>
          <w:p w14:paraId="7886F7F3" w14:textId="6598FCDC"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A dangerous good (also known as hazardous material or hazmat) is any substance or material capable of posing an unreasonable risk to health, safety, and property when transported in commerce </w:t>
            </w:r>
          </w:p>
        </w:tc>
      </w:tr>
      <w:tr w:rsidR="00F93F0D" w:rsidRPr="00F26A85" w14:paraId="7586A88E" w14:textId="77777777" w:rsidTr="00AF517D">
        <w:trPr>
          <w:trHeight w:val="300"/>
        </w:trPr>
        <w:tc>
          <w:tcPr>
            <w:tcW w:w="2508" w:type="dxa"/>
            <w:vAlign w:val="center"/>
          </w:tcPr>
          <w:p w14:paraId="23F73F9E" w14:textId="4FB9428B"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Out of Gauge </w:t>
            </w:r>
          </w:p>
        </w:tc>
        <w:tc>
          <w:tcPr>
            <w:tcW w:w="1700" w:type="dxa"/>
            <w:vAlign w:val="center"/>
          </w:tcPr>
          <w:p w14:paraId="5F5057E1" w14:textId="5FAE028A"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OOG</w:t>
            </w:r>
          </w:p>
        </w:tc>
        <w:tc>
          <w:tcPr>
            <w:tcW w:w="5687" w:type="dxa"/>
            <w:vAlign w:val="center"/>
          </w:tcPr>
          <w:p w14:paraId="28483785" w14:textId="2236BC2C"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 xml:space="preserve">Cargo that cannot be loaded on a dry container due to its dimensions (height, width, and length) or weight is called Out </w:t>
            </w:r>
            <w:proofErr w:type="gramStart"/>
            <w:r w:rsidRPr="00F93F0D">
              <w:rPr>
                <w:rFonts w:asciiTheme="minorHAnsi" w:hAnsiTheme="minorHAnsi" w:cstheme="minorHAnsi"/>
                <w:sz w:val="20"/>
                <w:szCs w:val="20"/>
                <w:lang w:val="en-GB"/>
              </w:rPr>
              <w:t>Of</w:t>
            </w:r>
            <w:proofErr w:type="gramEnd"/>
            <w:r w:rsidRPr="00F93F0D">
              <w:rPr>
                <w:rFonts w:asciiTheme="minorHAnsi" w:hAnsiTheme="minorHAnsi" w:cstheme="minorHAnsi"/>
                <w:sz w:val="20"/>
                <w:szCs w:val="20"/>
                <w:lang w:val="en-GB"/>
              </w:rPr>
              <w:t xml:space="preserve"> Gauge (OOG) cargo. This type of cargo is transported on </w:t>
            </w:r>
            <w:proofErr w:type="spellStart"/>
            <w:proofErr w:type="gramStart"/>
            <w:r w:rsidRPr="00F93F0D">
              <w:rPr>
                <w:rFonts w:asciiTheme="minorHAnsi" w:hAnsiTheme="minorHAnsi" w:cstheme="minorHAnsi"/>
                <w:sz w:val="20"/>
                <w:szCs w:val="20"/>
                <w:lang w:val="en-GB"/>
              </w:rPr>
              <w:t>a</w:t>
            </w:r>
            <w:proofErr w:type="spellEnd"/>
            <w:proofErr w:type="gramEnd"/>
            <w:r w:rsidRPr="00F93F0D">
              <w:rPr>
                <w:rFonts w:asciiTheme="minorHAnsi" w:hAnsiTheme="minorHAnsi" w:cstheme="minorHAnsi"/>
                <w:sz w:val="20"/>
                <w:szCs w:val="20"/>
                <w:lang w:val="en-GB"/>
              </w:rPr>
              <w:t xml:space="preserve"> open top container or flat rack container </w:t>
            </w:r>
          </w:p>
        </w:tc>
      </w:tr>
      <w:tr w:rsidR="00F93F0D" w:rsidRPr="00F26A85" w14:paraId="41E0FEE4" w14:textId="77777777" w:rsidTr="00AF517D">
        <w:trPr>
          <w:trHeight w:val="300"/>
        </w:trPr>
        <w:tc>
          <w:tcPr>
            <w:tcW w:w="2508" w:type="dxa"/>
            <w:vAlign w:val="center"/>
          </w:tcPr>
          <w:p w14:paraId="421A7C40" w14:textId="76A34E4F"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Break Bulk </w:t>
            </w:r>
          </w:p>
        </w:tc>
        <w:tc>
          <w:tcPr>
            <w:tcW w:w="1700" w:type="dxa"/>
            <w:vAlign w:val="center"/>
          </w:tcPr>
          <w:p w14:paraId="0D1D8975" w14:textId="06FF2E10"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BB</w:t>
            </w:r>
          </w:p>
        </w:tc>
        <w:tc>
          <w:tcPr>
            <w:tcW w:w="5687" w:type="dxa"/>
            <w:vAlign w:val="center"/>
          </w:tcPr>
          <w:p w14:paraId="412EF7B0" w14:textId="4D0502ED"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Break bulk is the system of transporting goods in pieces separately, rather than being shipped in a container. Goods shipped in crates, bags, boxes, drums, barrels without the use of container are referred to as break bulk cargoes </w:t>
            </w:r>
          </w:p>
        </w:tc>
      </w:tr>
      <w:tr w:rsidR="00F93F0D" w:rsidRPr="00F26A85" w14:paraId="04B1DB5A" w14:textId="77777777" w:rsidTr="00AF517D">
        <w:trPr>
          <w:trHeight w:val="300"/>
        </w:trPr>
        <w:tc>
          <w:tcPr>
            <w:tcW w:w="2508" w:type="dxa"/>
            <w:vAlign w:val="center"/>
          </w:tcPr>
          <w:p w14:paraId="0EA9C8FB" w14:textId="29662C6B"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Refrigerated Containers</w:t>
            </w:r>
          </w:p>
        </w:tc>
        <w:tc>
          <w:tcPr>
            <w:tcW w:w="1700" w:type="dxa"/>
            <w:vAlign w:val="center"/>
          </w:tcPr>
          <w:p w14:paraId="228FFD9B" w14:textId="04F399C8"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Reefer</w:t>
            </w:r>
          </w:p>
        </w:tc>
        <w:tc>
          <w:tcPr>
            <w:tcW w:w="5687" w:type="dxa"/>
            <w:vAlign w:val="center"/>
          </w:tcPr>
          <w:p w14:paraId="0900F489" w14:textId="7CD4A742"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Refrigerated containers, also called reefer containers, are used for goods that need to be temperature controlled during shipping. Reefer containers are equipped with a refrigeration unit connected to the power supply on board the ship. </w:t>
            </w:r>
          </w:p>
        </w:tc>
      </w:tr>
    </w:tbl>
    <w:p w14:paraId="7CBA8BEE" w14:textId="120A4EA3" w:rsidR="3E42B4DA" w:rsidRPr="00F26A85" w:rsidRDefault="3E42B4DA">
      <w:pPr>
        <w:rPr>
          <w:rFonts w:asciiTheme="minorHAnsi" w:hAnsiTheme="minorHAnsi" w:cstheme="minorHAnsi"/>
        </w:rPr>
      </w:pPr>
    </w:p>
    <w:p w14:paraId="13BF2A36" w14:textId="64CA53A9" w:rsidR="00F71E06" w:rsidRPr="00F26A85" w:rsidRDefault="00FD2792" w:rsidP="00C10E20">
      <w:pPr>
        <w:pStyle w:val="Heading1"/>
        <w:numPr>
          <w:ilvl w:val="0"/>
          <w:numId w:val="3"/>
        </w:numPr>
        <w:rPr>
          <w:rFonts w:asciiTheme="minorHAnsi" w:hAnsiTheme="minorHAnsi" w:cstheme="minorHAnsi"/>
        </w:rPr>
      </w:pPr>
      <w:bookmarkStart w:id="11" w:name="_Toc177544670"/>
      <w:bookmarkStart w:id="12" w:name="_Toc1508438904"/>
      <w:r w:rsidRPr="00F26A85">
        <w:rPr>
          <w:rFonts w:asciiTheme="minorHAnsi" w:hAnsiTheme="minorHAnsi" w:cstheme="minorHAnsi"/>
        </w:rPr>
        <w:t xml:space="preserve">- </w:t>
      </w:r>
      <w:r w:rsidR="0041759A" w:rsidRPr="00F26A85">
        <w:rPr>
          <w:rFonts w:asciiTheme="minorHAnsi" w:hAnsiTheme="minorHAnsi" w:cstheme="minorHAnsi"/>
        </w:rPr>
        <w:t>Detailed D</w:t>
      </w:r>
      <w:r w:rsidR="00F71E06" w:rsidRPr="00F26A85">
        <w:rPr>
          <w:rFonts w:asciiTheme="minorHAnsi" w:hAnsiTheme="minorHAnsi" w:cstheme="minorHAnsi"/>
        </w:rPr>
        <w:t>esign</w:t>
      </w:r>
      <w:bookmarkEnd w:id="11"/>
      <w:bookmarkEnd w:id="12"/>
    </w:p>
    <w:p w14:paraId="0013CC51" w14:textId="6FE59CC4" w:rsidR="006B6DEF" w:rsidRPr="00F26A85" w:rsidRDefault="006B6DEF" w:rsidP="0006750E">
      <w:pPr>
        <w:pStyle w:val="Heading3"/>
        <w:numPr>
          <w:ilvl w:val="1"/>
          <w:numId w:val="7"/>
        </w:numPr>
        <w:rPr>
          <w:rFonts w:asciiTheme="minorHAnsi" w:hAnsiTheme="minorHAnsi" w:cstheme="minorHAnsi"/>
          <w:i w:val="0"/>
          <w:lang w:val="en-GB"/>
        </w:rPr>
      </w:pPr>
      <w:bookmarkStart w:id="13" w:name="_Toc1361176197"/>
      <w:r w:rsidRPr="00F26A85">
        <w:rPr>
          <w:rFonts w:asciiTheme="minorHAnsi" w:hAnsiTheme="minorHAnsi" w:cstheme="minorHAnsi"/>
          <w:i w:val="0"/>
          <w:lang w:val="en-GB"/>
        </w:rPr>
        <w:t>Business Context and Scope</w:t>
      </w:r>
      <w:bookmarkEnd w:id="13"/>
    </w:p>
    <w:p w14:paraId="4434128F" w14:textId="0D1E3387" w:rsidR="008E1D4E" w:rsidRPr="00F26A85" w:rsidRDefault="00163C32" w:rsidP="00E8490A">
      <w:pPr>
        <w:ind w:left="576"/>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rPr>
        <w:t>This document provides detail</w:t>
      </w:r>
      <w:r w:rsidR="000A179F">
        <w:rPr>
          <w:rStyle w:val="normaltextrun"/>
          <w:rFonts w:asciiTheme="minorHAnsi" w:hAnsiTheme="minorHAnsi" w:cstheme="minorHAnsi"/>
          <w:color w:val="000000"/>
          <w:shd w:val="clear" w:color="auto" w:fill="FFFFFF"/>
        </w:rPr>
        <w:t xml:space="preserve"> on how the user </w:t>
      </w:r>
      <w:r w:rsidR="00147C48">
        <w:rPr>
          <w:rStyle w:val="normaltextrun"/>
          <w:rFonts w:asciiTheme="minorHAnsi" w:hAnsiTheme="minorHAnsi" w:cstheme="minorHAnsi"/>
          <w:color w:val="000000"/>
          <w:shd w:val="clear" w:color="auto" w:fill="FFFFFF"/>
        </w:rPr>
        <w:t xml:space="preserve">can edit value in the Forecast tab for the </w:t>
      </w:r>
      <w:r w:rsidR="00147C48" w:rsidRPr="00147C48">
        <w:rPr>
          <w:rStyle w:val="normaltextrun"/>
          <w:rFonts w:asciiTheme="minorHAnsi" w:hAnsiTheme="minorHAnsi" w:cstheme="minorHAnsi"/>
          <w:color w:val="000000"/>
          <w:shd w:val="clear" w:color="auto" w:fill="FFFFFF"/>
        </w:rPr>
        <w:t>TEU, Weight, Units</w:t>
      </w:r>
      <w:r w:rsidR="00147C48">
        <w:rPr>
          <w:rStyle w:val="normaltextrun"/>
          <w:rFonts w:asciiTheme="minorHAnsi" w:hAnsiTheme="minorHAnsi" w:cstheme="minorHAnsi"/>
          <w:color w:val="000000"/>
          <w:shd w:val="clear" w:color="auto" w:fill="FFFFFF"/>
        </w:rPr>
        <w:t xml:space="preserve"> along with Avg Weight Per Units and Shortfall % at the Cargo Type within the Forecast column.  </w:t>
      </w:r>
    </w:p>
    <w:p w14:paraId="424D7FDD" w14:textId="76FD09E5" w:rsidR="00C10B62" w:rsidRPr="00F26A85" w:rsidRDefault="00C10B62" w:rsidP="005C1B0A">
      <w:pPr>
        <w:pStyle w:val="Heading3"/>
        <w:numPr>
          <w:ilvl w:val="1"/>
          <w:numId w:val="7"/>
        </w:numPr>
        <w:rPr>
          <w:rFonts w:asciiTheme="minorHAnsi" w:hAnsiTheme="minorHAnsi" w:cstheme="minorHAnsi"/>
          <w:i w:val="0"/>
          <w:lang w:val="en-GB"/>
        </w:rPr>
      </w:pPr>
      <w:bookmarkStart w:id="14" w:name="_Toc488069010"/>
      <w:bookmarkStart w:id="15" w:name="_Toc1291883147"/>
      <w:r w:rsidRPr="00F26A85">
        <w:rPr>
          <w:rFonts w:asciiTheme="minorHAnsi" w:hAnsiTheme="minorHAnsi" w:cstheme="minorHAnsi"/>
          <w:i w:val="0"/>
          <w:lang w:val="en-GB"/>
        </w:rPr>
        <w:t>Business Constraints or Assumptions</w:t>
      </w:r>
      <w:bookmarkEnd w:id="14"/>
      <w:bookmarkEnd w:id="15"/>
    </w:p>
    <w:p w14:paraId="08DE3801" w14:textId="3A292D33" w:rsidR="007F16E7" w:rsidRPr="00F26A85" w:rsidRDefault="007C1D00" w:rsidP="00375FE0">
      <w:pPr>
        <w:pStyle w:val="paragraph"/>
        <w:spacing w:before="0" w:beforeAutospacing="0" w:after="0" w:afterAutospacing="0"/>
        <w:ind w:left="570"/>
        <w:textAlignment w:val="baseline"/>
        <w:rPr>
          <w:rStyle w:val="normaltextrun"/>
          <w:rFonts w:asciiTheme="minorHAnsi" w:hAnsiTheme="minorHAnsi" w:cstheme="minorHAnsi"/>
          <w:sz w:val="20"/>
          <w:szCs w:val="20"/>
          <w:lang w:val="en-GB"/>
        </w:rPr>
      </w:pPr>
      <w:bookmarkStart w:id="16" w:name="_Toc1949902818"/>
      <w:r w:rsidRPr="00F26A85">
        <w:rPr>
          <w:rStyle w:val="eop"/>
          <w:rFonts w:asciiTheme="minorHAnsi" w:hAnsiTheme="minorHAnsi" w:cstheme="minorHAnsi"/>
          <w:color w:val="000000"/>
          <w:sz w:val="20"/>
          <w:szCs w:val="20"/>
        </w:rPr>
        <w:t> </w:t>
      </w:r>
      <w:r w:rsidR="00375FE0" w:rsidRPr="00F26A85">
        <w:rPr>
          <w:rStyle w:val="normaltextrun"/>
          <w:rFonts w:asciiTheme="minorHAnsi" w:hAnsiTheme="minorHAnsi" w:cstheme="minorHAnsi"/>
          <w:sz w:val="20"/>
          <w:szCs w:val="20"/>
          <w:lang w:val="en-GB"/>
        </w:rPr>
        <w:t>Assumption is that</w:t>
      </w:r>
      <w:r w:rsidR="00E21838" w:rsidRPr="00F26A85">
        <w:rPr>
          <w:rStyle w:val="normaltextrun"/>
          <w:rFonts w:asciiTheme="minorHAnsi" w:hAnsiTheme="minorHAnsi" w:cstheme="minorHAnsi"/>
          <w:sz w:val="20"/>
          <w:szCs w:val="20"/>
          <w:lang w:val="en-GB"/>
        </w:rPr>
        <w:t xml:space="preserve"> allocation check</w:t>
      </w:r>
      <w:r w:rsidR="00375FE0" w:rsidRPr="00F26A85">
        <w:rPr>
          <w:rStyle w:val="normaltextrun"/>
          <w:rFonts w:asciiTheme="minorHAnsi" w:hAnsiTheme="minorHAnsi" w:cstheme="minorHAnsi"/>
          <w:sz w:val="20"/>
          <w:szCs w:val="20"/>
          <w:lang w:val="en-GB"/>
        </w:rPr>
        <w:t xml:space="preserve"> is up-to date and synchronized as per business needs to access and display right information on the list of existing COA templates.</w:t>
      </w:r>
    </w:p>
    <w:p w14:paraId="654827F9" w14:textId="4B048E91" w:rsidR="00375FE0" w:rsidRPr="00F26A85" w:rsidRDefault="00375FE0" w:rsidP="00375FE0">
      <w:pPr>
        <w:pStyle w:val="paragraph"/>
        <w:spacing w:before="0" w:beforeAutospacing="0" w:after="0" w:afterAutospacing="0"/>
        <w:ind w:left="570"/>
        <w:textAlignment w:val="baseline"/>
        <w:rPr>
          <w:rFonts w:asciiTheme="minorHAnsi" w:hAnsiTheme="minorHAnsi" w:cstheme="minorHAnsi"/>
          <w:sz w:val="18"/>
          <w:szCs w:val="18"/>
        </w:rPr>
      </w:pPr>
      <w:r w:rsidRPr="00F26A85">
        <w:rPr>
          <w:rStyle w:val="eop"/>
          <w:rFonts w:asciiTheme="minorHAnsi" w:hAnsiTheme="minorHAnsi" w:cstheme="minorHAnsi"/>
          <w:sz w:val="20"/>
          <w:szCs w:val="20"/>
        </w:rPr>
        <w:lastRenderedPageBreak/>
        <w:t> </w:t>
      </w:r>
    </w:p>
    <w:p w14:paraId="1C326928" w14:textId="77777777" w:rsidR="00375FE0" w:rsidRPr="00F26A85" w:rsidRDefault="00375FE0" w:rsidP="00375FE0">
      <w:pPr>
        <w:pStyle w:val="paragraph"/>
        <w:spacing w:before="0" w:beforeAutospacing="0" w:after="0" w:afterAutospacing="0"/>
        <w:ind w:left="570"/>
        <w:textAlignment w:val="baseline"/>
        <w:rPr>
          <w:rFonts w:asciiTheme="minorHAnsi" w:hAnsiTheme="minorHAnsi" w:cstheme="minorHAnsi"/>
          <w:sz w:val="18"/>
          <w:szCs w:val="18"/>
        </w:rPr>
      </w:pPr>
      <w:r w:rsidRPr="00F26A85">
        <w:rPr>
          <w:rStyle w:val="normaltextrun"/>
          <w:rFonts w:asciiTheme="minorHAnsi" w:hAnsiTheme="minorHAnsi" w:cstheme="minorHAnsi"/>
          <w:b/>
          <w:bCs/>
          <w:i/>
          <w:iCs/>
          <w:sz w:val="20"/>
          <w:szCs w:val="20"/>
          <w:u w:val="single"/>
          <w:lang w:val="en-GB"/>
        </w:rPr>
        <w:t>Disclaimer:</w:t>
      </w:r>
      <w:r w:rsidRPr="00F26A85">
        <w:rPr>
          <w:rStyle w:val="normaltextrun"/>
          <w:rFonts w:asciiTheme="minorHAnsi" w:hAnsiTheme="minorHAnsi" w:cstheme="minorHAnsi"/>
          <w:b/>
          <w:bCs/>
          <w:i/>
          <w:iCs/>
          <w:sz w:val="20"/>
          <w:szCs w:val="20"/>
          <w:lang w:val="en-GB"/>
        </w:rPr>
        <w:t xml:space="preserve"> User must be having required authorization and access to the </w:t>
      </w:r>
      <w:r w:rsidRPr="00F26A85">
        <w:rPr>
          <w:rStyle w:val="normaltextrun"/>
          <w:rFonts w:asciiTheme="minorHAnsi" w:hAnsiTheme="minorHAnsi" w:cstheme="minorHAnsi"/>
          <w:b/>
          <w:bCs/>
          <w:i/>
          <w:iCs/>
          <w:sz w:val="20"/>
          <w:szCs w:val="20"/>
        </w:rPr>
        <w:t xml:space="preserve">Cargo Flow Portal. (covered in </w:t>
      </w:r>
      <w:r w:rsidRPr="00F26A85">
        <w:rPr>
          <w:rStyle w:val="normaltextrun"/>
          <w:rFonts w:asciiTheme="minorHAnsi" w:hAnsiTheme="minorHAnsi" w:cstheme="minorHAnsi"/>
          <w:b/>
          <w:bCs/>
          <w:i/>
          <w:iCs/>
          <w:sz w:val="20"/>
          <w:szCs w:val="20"/>
          <w:lang w:val="en-GB"/>
        </w:rPr>
        <w:t>user story ALL-139 COA-Roles and Authorization)</w:t>
      </w:r>
      <w:r w:rsidRPr="00F26A85">
        <w:rPr>
          <w:rStyle w:val="eop"/>
          <w:rFonts w:asciiTheme="minorHAnsi" w:hAnsiTheme="minorHAnsi" w:cstheme="minorHAnsi"/>
          <w:sz w:val="20"/>
          <w:szCs w:val="20"/>
        </w:rPr>
        <w:t> </w:t>
      </w:r>
    </w:p>
    <w:p w14:paraId="3391E93B" w14:textId="54F8D402" w:rsidR="007C1D00" w:rsidRPr="00F26A85" w:rsidRDefault="007C1D00" w:rsidP="008E1D4E">
      <w:pPr>
        <w:pStyle w:val="paragraph"/>
        <w:spacing w:before="0" w:beforeAutospacing="0" w:after="0" w:afterAutospacing="0"/>
        <w:ind w:left="1080"/>
        <w:textAlignment w:val="baseline"/>
        <w:rPr>
          <w:rFonts w:asciiTheme="minorHAnsi" w:hAnsiTheme="minorHAnsi" w:cstheme="minorHAnsi"/>
          <w:sz w:val="22"/>
          <w:szCs w:val="22"/>
        </w:rPr>
      </w:pPr>
    </w:p>
    <w:p w14:paraId="355C8338" w14:textId="77777777" w:rsidR="001E3739" w:rsidRPr="00F26A85" w:rsidRDefault="001E3739" w:rsidP="007C1D00">
      <w:pPr>
        <w:pStyle w:val="paragraph"/>
        <w:spacing w:before="0" w:beforeAutospacing="0" w:after="0" w:afterAutospacing="0"/>
        <w:textAlignment w:val="baseline"/>
        <w:rPr>
          <w:rStyle w:val="eop"/>
          <w:rFonts w:asciiTheme="minorHAnsi" w:hAnsiTheme="minorHAnsi" w:cstheme="minorHAnsi"/>
          <w:sz w:val="20"/>
          <w:szCs w:val="20"/>
        </w:rPr>
      </w:pPr>
    </w:p>
    <w:p w14:paraId="6F1801B0" w14:textId="77777777" w:rsidR="00721D6C" w:rsidRPr="00F26A85" w:rsidRDefault="009B0E34" w:rsidP="00721D6C">
      <w:pPr>
        <w:pStyle w:val="Heading3"/>
        <w:numPr>
          <w:ilvl w:val="1"/>
          <w:numId w:val="7"/>
        </w:numPr>
        <w:spacing w:before="0" w:after="0"/>
        <w:ind w:left="570"/>
        <w:textAlignment w:val="baseline"/>
        <w:rPr>
          <w:rFonts w:asciiTheme="minorHAnsi" w:hAnsiTheme="minorHAnsi" w:cstheme="minorHAnsi"/>
          <w:i w:val="0"/>
        </w:rPr>
      </w:pPr>
      <w:r w:rsidRPr="00F26A85">
        <w:rPr>
          <w:rFonts w:asciiTheme="minorHAnsi" w:hAnsiTheme="minorHAnsi" w:cstheme="minorHAnsi"/>
          <w:i w:val="0"/>
        </w:rPr>
        <w:t>F</w:t>
      </w:r>
      <w:r w:rsidR="006B6DEF" w:rsidRPr="00F26A85">
        <w:rPr>
          <w:rFonts w:asciiTheme="minorHAnsi" w:hAnsiTheme="minorHAnsi" w:cstheme="minorHAnsi"/>
          <w:i w:val="0"/>
        </w:rPr>
        <w:t>unctional Solution Risk</w:t>
      </w:r>
      <w:bookmarkStart w:id="17" w:name="_Toc459149224"/>
      <w:bookmarkStart w:id="18" w:name="_Toc216249689"/>
      <w:bookmarkEnd w:id="16"/>
    </w:p>
    <w:p w14:paraId="31D9F311" w14:textId="681334BC" w:rsidR="00721D6C" w:rsidRPr="00F26A85" w:rsidRDefault="00CA6CFA" w:rsidP="00F26A85">
      <w:pPr>
        <w:ind w:left="570" w:firstLine="150"/>
        <w:rPr>
          <w:rFonts w:asciiTheme="minorHAnsi" w:hAnsiTheme="minorHAnsi" w:cstheme="minorHAnsi"/>
        </w:rPr>
      </w:pPr>
      <w:r w:rsidRPr="00F26A85">
        <w:rPr>
          <w:rFonts w:asciiTheme="minorHAnsi" w:hAnsiTheme="minorHAnsi" w:cstheme="minorHAnsi"/>
        </w:rPr>
        <w:t>Na</w:t>
      </w:r>
    </w:p>
    <w:p w14:paraId="484ECCF9" w14:textId="37DF1CB7" w:rsidR="00E8490A" w:rsidRPr="00F26A85" w:rsidRDefault="00F26A85" w:rsidP="00721D6C">
      <w:pPr>
        <w:rPr>
          <w:rFonts w:asciiTheme="minorHAnsi" w:hAnsiTheme="minorHAnsi" w:cstheme="minorHAnsi"/>
        </w:rPr>
      </w:pPr>
      <w:r w:rsidRPr="00F26A85">
        <w:rPr>
          <w:rFonts w:asciiTheme="minorHAnsi" w:hAnsiTheme="minorHAnsi" w:cstheme="minorHAnsi"/>
        </w:rPr>
        <w:tab/>
      </w:r>
    </w:p>
    <w:p w14:paraId="57AE80E6" w14:textId="77777777" w:rsidR="00721D6C" w:rsidRPr="00F26A85" w:rsidRDefault="00F01032" w:rsidP="00721D6C">
      <w:pPr>
        <w:pStyle w:val="Heading3"/>
        <w:numPr>
          <w:ilvl w:val="1"/>
          <w:numId w:val="7"/>
        </w:numPr>
        <w:spacing w:before="0" w:after="0"/>
        <w:ind w:left="570"/>
        <w:textAlignment w:val="baseline"/>
        <w:rPr>
          <w:rFonts w:asciiTheme="minorHAnsi" w:hAnsiTheme="minorHAnsi" w:cstheme="minorHAnsi"/>
          <w:i w:val="0"/>
          <w:lang w:val="en-GB"/>
        </w:rPr>
      </w:pPr>
      <w:r w:rsidRPr="00F26A85">
        <w:rPr>
          <w:rFonts w:asciiTheme="minorHAnsi" w:hAnsiTheme="minorHAnsi" w:cstheme="minorHAnsi"/>
          <w:i w:val="0"/>
        </w:rPr>
        <w:t>Requirement</w:t>
      </w:r>
      <w:r w:rsidRPr="00F26A85">
        <w:rPr>
          <w:rFonts w:asciiTheme="minorHAnsi" w:hAnsiTheme="minorHAnsi" w:cstheme="minorHAnsi"/>
          <w:i w:val="0"/>
          <w:lang w:val="en-GB"/>
        </w:rPr>
        <w:t xml:space="preserve"> Details</w:t>
      </w:r>
      <w:bookmarkEnd w:id="17"/>
      <w:r w:rsidRPr="00F26A85">
        <w:rPr>
          <w:rFonts w:asciiTheme="minorHAnsi" w:hAnsiTheme="minorHAnsi" w:cstheme="minorHAnsi"/>
          <w:i w:val="0"/>
          <w:lang w:val="en-GB"/>
        </w:rPr>
        <w:t xml:space="preserve"> </w:t>
      </w:r>
      <w:bookmarkStart w:id="19" w:name="_Toc310581267"/>
    </w:p>
    <w:p w14:paraId="44DDC192" w14:textId="3E0716AB" w:rsidR="00F26A85" w:rsidRPr="00F26A85" w:rsidRDefault="007F16E7" w:rsidP="00375FE0">
      <w:pPr>
        <w:ind w:left="720"/>
        <w:rPr>
          <w:rFonts w:asciiTheme="minorHAnsi" w:hAnsiTheme="minorHAnsi" w:cstheme="minorHAnsi"/>
          <w:lang w:val="en-GB"/>
        </w:rPr>
      </w:pPr>
      <w:r w:rsidRPr="00F26A85">
        <w:rPr>
          <w:rFonts w:asciiTheme="minorHAnsi" w:hAnsiTheme="minorHAnsi" w:cstheme="minorHAnsi"/>
          <w:lang w:val="en-GB"/>
        </w:rPr>
        <w:t xml:space="preserve">The </w:t>
      </w:r>
      <w:r w:rsidR="00E21838" w:rsidRPr="00F26A85">
        <w:rPr>
          <w:rFonts w:asciiTheme="minorHAnsi" w:hAnsiTheme="minorHAnsi" w:cstheme="minorHAnsi"/>
          <w:lang w:val="en-GB"/>
        </w:rPr>
        <w:t xml:space="preserve">cargo flow user should be able to </w:t>
      </w:r>
      <w:r w:rsidR="000A179F">
        <w:rPr>
          <w:rFonts w:asciiTheme="minorHAnsi" w:hAnsiTheme="minorHAnsi" w:cstheme="minorHAnsi"/>
          <w:lang w:val="en-GB"/>
        </w:rPr>
        <w:t>access the CF portal</w:t>
      </w:r>
      <w:r w:rsidR="00F26A85" w:rsidRPr="00F26A85">
        <w:rPr>
          <w:rFonts w:asciiTheme="minorHAnsi" w:hAnsiTheme="minorHAnsi" w:cstheme="minorHAnsi"/>
          <w:lang w:val="en-GB"/>
        </w:rPr>
        <w:t xml:space="preserve"> </w:t>
      </w:r>
      <w:r w:rsidR="000A179F">
        <w:rPr>
          <w:rFonts w:asciiTheme="minorHAnsi" w:hAnsiTheme="minorHAnsi" w:cstheme="minorHAnsi"/>
          <w:lang w:val="en-GB"/>
        </w:rPr>
        <w:t>and have access to Forecast Per Voyage Screen. The user should have all the fields enabled on Forecast per Voyage page</w:t>
      </w:r>
      <w:r w:rsidR="00AF258E">
        <w:rPr>
          <w:rFonts w:asciiTheme="minorHAnsi" w:hAnsiTheme="minorHAnsi" w:cstheme="minorHAnsi"/>
          <w:lang w:val="en-GB"/>
        </w:rPr>
        <w:t>.</w:t>
      </w:r>
      <w:r w:rsidR="00270F63">
        <w:rPr>
          <w:rFonts w:asciiTheme="minorHAnsi" w:hAnsiTheme="minorHAnsi" w:cstheme="minorHAnsi"/>
          <w:lang w:val="en-GB"/>
        </w:rPr>
        <w:t xml:space="preserve"> </w:t>
      </w:r>
      <w:r w:rsidR="00AF258E">
        <w:rPr>
          <w:rFonts w:asciiTheme="minorHAnsi" w:hAnsiTheme="minorHAnsi" w:cstheme="minorHAnsi"/>
          <w:lang w:val="en-GB"/>
        </w:rPr>
        <w:t xml:space="preserve">The user should be able to access the </w:t>
      </w:r>
      <w:r w:rsidR="00270F63">
        <w:rPr>
          <w:rFonts w:asciiTheme="minorHAnsi" w:hAnsiTheme="minorHAnsi" w:cstheme="minorHAnsi"/>
          <w:lang w:val="en-GB"/>
        </w:rPr>
        <w:t>‘Forecast</w:t>
      </w:r>
      <w:r w:rsidR="000E396C">
        <w:rPr>
          <w:rFonts w:asciiTheme="minorHAnsi" w:hAnsiTheme="minorHAnsi" w:cstheme="minorHAnsi"/>
          <w:lang w:val="en-GB"/>
        </w:rPr>
        <w:t xml:space="preserve"> </w:t>
      </w:r>
      <w:r w:rsidR="00270F63">
        <w:rPr>
          <w:rFonts w:asciiTheme="minorHAnsi" w:hAnsiTheme="minorHAnsi" w:cstheme="minorHAnsi"/>
          <w:lang w:val="en-GB"/>
        </w:rPr>
        <w:t>Tab</w:t>
      </w:r>
      <w:r w:rsidR="00AF258E">
        <w:rPr>
          <w:rFonts w:asciiTheme="minorHAnsi" w:hAnsiTheme="minorHAnsi" w:cstheme="minorHAnsi"/>
          <w:lang w:val="en-GB"/>
        </w:rPr>
        <w:t>’</w:t>
      </w:r>
      <w:r w:rsidR="00270F63">
        <w:rPr>
          <w:rFonts w:asciiTheme="minorHAnsi" w:hAnsiTheme="minorHAnsi" w:cstheme="minorHAnsi"/>
          <w:lang w:val="en-GB"/>
        </w:rPr>
        <w:t xml:space="preserve"> table</w:t>
      </w:r>
      <w:r w:rsidR="00AF258E">
        <w:rPr>
          <w:rFonts w:asciiTheme="minorHAnsi" w:hAnsiTheme="minorHAnsi" w:cstheme="minorHAnsi"/>
          <w:lang w:val="en-GB"/>
        </w:rPr>
        <w:t xml:space="preserve"> fields. </w:t>
      </w:r>
      <w:r w:rsidR="000A179F">
        <w:rPr>
          <w:rFonts w:asciiTheme="minorHAnsi" w:hAnsiTheme="minorHAnsi" w:cstheme="minorHAnsi"/>
          <w:lang w:val="en-GB"/>
        </w:rPr>
        <w:t xml:space="preserve"> </w:t>
      </w:r>
      <w:r w:rsidR="00AF258E">
        <w:rPr>
          <w:rFonts w:asciiTheme="minorHAnsi" w:hAnsiTheme="minorHAnsi" w:cstheme="minorHAnsi"/>
          <w:lang w:val="en-GB"/>
        </w:rPr>
        <w:t>They should have the access to check the dimensions and unit of measurements present within rows and columns of the value fields table based on the Booking Country and Booking Branch Office they have selected for a time range.</w:t>
      </w:r>
    </w:p>
    <w:p w14:paraId="2D44F75E" w14:textId="3757F84F" w:rsidR="00E8490A" w:rsidRPr="00F26A85" w:rsidRDefault="00E21838" w:rsidP="00375FE0">
      <w:pPr>
        <w:ind w:left="720"/>
        <w:rPr>
          <w:rFonts w:asciiTheme="minorHAnsi" w:hAnsiTheme="minorHAnsi" w:cstheme="minorHAnsi"/>
          <w:lang w:val="en-GB"/>
        </w:rPr>
      </w:pPr>
      <w:r w:rsidRPr="00F26A85">
        <w:rPr>
          <w:rFonts w:asciiTheme="minorHAnsi" w:hAnsiTheme="minorHAnsi" w:cstheme="minorHAnsi"/>
          <w:lang w:val="en-GB"/>
        </w:rPr>
        <w:t xml:space="preserve"> </w:t>
      </w:r>
    </w:p>
    <w:p w14:paraId="63796A39" w14:textId="6A9E584D" w:rsidR="00BA3170" w:rsidRPr="00F26A85" w:rsidRDefault="00F01032" w:rsidP="00721D6C">
      <w:pPr>
        <w:pStyle w:val="Heading3"/>
        <w:numPr>
          <w:ilvl w:val="1"/>
          <w:numId w:val="7"/>
        </w:numPr>
        <w:spacing w:before="0" w:after="0"/>
        <w:ind w:left="570"/>
        <w:textAlignment w:val="baseline"/>
        <w:rPr>
          <w:rFonts w:asciiTheme="minorHAnsi" w:hAnsiTheme="minorHAnsi" w:cstheme="minorHAnsi"/>
          <w:i w:val="0"/>
        </w:rPr>
      </w:pPr>
      <w:r w:rsidRPr="00F26A85">
        <w:rPr>
          <w:rFonts w:asciiTheme="minorHAnsi" w:hAnsiTheme="minorHAnsi" w:cstheme="minorHAnsi"/>
          <w:i w:val="0"/>
        </w:rPr>
        <w:t>Process Flow</w:t>
      </w:r>
      <w:r w:rsidR="004B47CA" w:rsidRPr="00F26A85">
        <w:rPr>
          <w:rFonts w:asciiTheme="minorHAnsi" w:hAnsiTheme="minorHAnsi" w:cstheme="minorHAnsi"/>
          <w:i w:val="0"/>
        </w:rPr>
        <w:t xml:space="preserve"> and Domain </w:t>
      </w:r>
      <w:r w:rsidR="00C6057D" w:rsidRPr="00F26A85">
        <w:rPr>
          <w:rFonts w:asciiTheme="minorHAnsi" w:hAnsiTheme="minorHAnsi" w:cstheme="minorHAnsi"/>
          <w:i w:val="0"/>
        </w:rPr>
        <w:t>E</w:t>
      </w:r>
      <w:r w:rsidR="004B47CA" w:rsidRPr="00F26A85">
        <w:rPr>
          <w:rFonts w:asciiTheme="minorHAnsi" w:hAnsiTheme="minorHAnsi" w:cstheme="minorHAnsi"/>
          <w:i w:val="0"/>
        </w:rPr>
        <w:t>ntities</w:t>
      </w:r>
      <w:bookmarkEnd w:id="19"/>
    </w:p>
    <w:p w14:paraId="2604026D" w14:textId="5BFE5A65" w:rsidR="005F7CB9" w:rsidRPr="00F26A85" w:rsidRDefault="00072567" w:rsidP="00F26A85">
      <w:pPr>
        <w:spacing w:before="0"/>
        <w:ind w:left="720"/>
        <w:rPr>
          <w:rFonts w:asciiTheme="minorHAnsi" w:hAnsiTheme="minorHAnsi" w:cstheme="minorHAnsi"/>
          <w:bCs/>
          <w:lang w:val="en-GB"/>
        </w:rPr>
      </w:pPr>
      <w:r w:rsidRPr="00072567">
        <w:rPr>
          <w:rFonts w:asciiTheme="minorHAnsi" w:hAnsiTheme="minorHAnsi" w:cstheme="minorHAnsi"/>
          <w:noProof/>
          <w:color w:val="000000"/>
          <w:shd w:val="clear" w:color="auto" w:fill="FFFFFF"/>
        </w:rPr>
        <w:drawing>
          <wp:inline distT="0" distB="0" distL="0" distR="0" wp14:anchorId="47DEBF9D" wp14:editId="219953DD">
            <wp:extent cx="6088380" cy="3334385"/>
            <wp:effectExtent l="0" t="0" r="7620" b="0"/>
            <wp:docPr id="9543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7701" name=""/>
                    <pic:cNvPicPr/>
                  </pic:nvPicPr>
                  <pic:blipFill>
                    <a:blip r:embed="rId14"/>
                    <a:stretch>
                      <a:fillRect/>
                    </a:stretch>
                  </pic:blipFill>
                  <pic:spPr>
                    <a:xfrm>
                      <a:off x="0" y="0"/>
                      <a:ext cx="6088380" cy="3334385"/>
                    </a:xfrm>
                    <a:prstGeom prst="rect">
                      <a:avLst/>
                    </a:prstGeom>
                  </pic:spPr>
                </pic:pic>
              </a:graphicData>
            </a:graphic>
          </wp:inline>
        </w:drawing>
      </w:r>
      <w:r w:rsidR="003365F6" w:rsidRPr="00F26A85">
        <w:rPr>
          <w:rFonts w:asciiTheme="minorHAnsi" w:hAnsiTheme="minorHAnsi" w:cstheme="minorHAnsi"/>
          <w:color w:val="000000"/>
          <w:shd w:val="clear" w:color="auto" w:fill="FFFFFF"/>
        </w:rPr>
        <w:br/>
      </w:r>
    </w:p>
    <w:p w14:paraId="5D252CD4" w14:textId="77777777" w:rsidR="00721D6C" w:rsidRPr="00F26A85" w:rsidRDefault="003F56A4" w:rsidP="00721D6C">
      <w:pPr>
        <w:pStyle w:val="Heading3"/>
        <w:numPr>
          <w:ilvl w:val="1"/>
          <w:numId w:val="7"/>
        </w:numPr>
        <w:rPr>
          <w:rFonts w:asciiTheme="minorHAnsi" w:hAnsiTheme="minorHAnsi" w:cstheme="minorHAnsi"/>
          <w:i w:val="0"/>
          <w:lang w:val="en-GB"/>
        </w:rPr>
      </w:pPr>
      <w:bookmarkStart w:id="20" w:name="_Toc1981456762"/>
      <w:r w:rsidRPr="00F26A85">
        <w:rPr>
          <w:rFonts w:asciiTheme="minorHAnsi" w:hAnsiTheme="minorHAnsi" w:cstheme="minorHAnsi"/>
          <w:i w:val="0"/>
        </w:rPr>
        <w:t>UI</w:t>
      </w:r>
      <w:r w:rsidRPr="00F26A85">
        <w:rPr>
          <w:rFonts w:asciiTheme="minorHAnsi" w:hAnsiTheme="minorHAnsi" w:cstheme="minorHAnsi"/>
          <w:i w:val="0"/>
          <w:lang w:val="en-GB"/>
        </w:rPr>
        <w:t xml:space="preserve"> / UX Design</w:t>
      </w:r>
      <w:bookmarkEnd w:id="20"/>
    </w:p>
    <w:p w14:paraId="151322C4" w14:textId="44376EA1" w:rsidR="00E8490A" w:rsidRDefault="00CA6CFA" w:rsidP="0078032E">
      <w:pPr>
        <w:ind w:firstLine="576"/>
        <w:rPr>
          <w:rStyle w:val="Hyperlink"/>
        </w:rPr>
      </w:pPr>
      <w:r w:rsidRPr="00F26A85">
        <w:rPr>
          <w:rStyle w:val="normaltextrun"/>
          <w:rFonts w:asciiTheme="minorHAnsi" w:hAnsiTheme="minorHAnsi" w:cstheme="minorHAnsi"/>
          <w:b/>
          <w:bCs/>
          <w:color w:val="000000"/>
          <w:shd w:val="clear" w:color="auto" w:fill="FFFFFF"/>
        </w:rPr>
        <w:t>Mockup on Figma</w:t>
      </w:r>
      <w:r w:rsidR="001C21B0" w:rsidRPr="00F26A85">
        <w:rPr>
          <w:rStyle w:val="normaltextrun"/>
          <w:rFonts w:asciiTheme="minorHAnsi" w:hAnsiTheme="minorHAnsi" w:cstheme="minorHAnsi"/>
          <w:b/>
          <w:bCs/>
          <w:color w:val="000000"/>
          <w:shd w:val="clear" w:color="auto" w:fill="FFFFFF"/>
        </w:rPr>
        <w:t>:</w:t>
      </w:r>
      <w:r w:rsidR="000E396C" w:rsidRPr="000E396C">
        <w:t xml:space="preserve"> </w:t>
      </w:r>
      <w:hyperlink r:id="rId15" w:history="1">
        <w:r w:rsidR="000E396C">
          <w:rPr>
            <w:rStyle w:val="Hyperlink"/>
          </w:rPr>
          <w:t>Forecasting - DATAWAYS-COA (figma.com)</w:t>
        </w:r>
      </w:hyperlink>
    </w:p>
    <w:p w14:paraId="376AAA61" w14:textId="77777777" w:rsidR="00986704" w:rsidRDefault="00986704" w:rsidP="0078032E">
      <w:pPr>
        <w:ind w:firstLine="576"/>
        <w:rPr>
          <w:rStyle w:val="Hyperlink"/>
        </w:rPr>
      </w:pPr>
    </w:p>
    <w:p w14:paraId="1E1B74C0" w14:textId="77777777" w:rsidR="00986704" w:rsidRDefault="00986704" w:rsidP="0078032E">
      <w:pPr>
        <w:ind w:firstLine="576"/>
        <w:rPr>
          <w:rStyle w:val="Hyperlink"/>
        </w:rPr>
      </w:pPr>
    </w:p>
    <w:p w14:paraId="065193F0" w14:textId="77777777" w:rsidR="00986704" w:rsidRPr="00EC03A5" w:rsidRDefault="00986704" w:rsidP="00986704">
      <w:pPr>
        <w:spacing w:before="0" w:after="0"/>
        <w:rPr>
          <w:rFonts w:asciiTheme="minorHAnsi" w:hAnsiTheme="minorHAnsi" w:cstheme="minorHAnsi"/>
          <w:bCs/>
          <w:i/>
          <w:iCs/>
          <w:lang w:val="en-GB"/>
        </w:rPr>
      </w:pPr>
      <w:r w:rsidRPr="00EC03A5">
        <w:rPr>
          <w:rFonts w:asciiTheme="minorHAnsi" w:hAnsiTheme="minorHAnsi" w:cstheme="minorHAnsi"/>
          <w:bCs/>
          <w:i/>
          <w:iCs/>
          <w:lang w:val="en-GB"/>
        </w:rPr>
        <w:t>Please note navigation to the Forecast Screen are explained in Doc Ref ALL – 114 Forecast Screen Header</w:t>
      </w:r>
    </w:p>
    <w:p w14:paraId="14B2E894" w14:textId="5714E9A7" w:rsidR="00986704" w:rsidRDefault="00986704" w:rsidP="0078032E">
      <w:pPr>
        <w:ind w:firstLine="576"/>
      </w:pPr>
      <w:r>
        <w:rPr>
          <w:noProof/>
        </w:rPr>
        <w:lastRenderedPageBreak/>
        <w:drawing>
          <wp:inline distT="0" distB="0" distL="0" distR="0" wp14:anchorId="58547FAA" wp14:editId="6D397227">
            <wp:extent cx="5191125" cy="2120319"/>
            <wp:effectExtent l="0" t="0" r="0" b="0"/>
            <wp:docPr id="228090283" name="Picture 22809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5860" cy="2122253"/>
                    </a:xfrm>
                    <a:prstGeom prst="rect">
                      <a:avLst/>
                    </a:prstGeom>
                  </pic:spPr>
                </pic:pic>
              </a:graphicData>
            </a:graphic>
          </wp:inline>
        </w:drawing>
      </w:r>
    </w:p>
    <w:p w14:paraId="0FD68E10" w14:textId="77777777" w:rsidR="000E396C" w:rsidRDefault="000E396C" w:rsidP="0078032E">
      <w:pPr>
        <w:ind w:firstLine="576"/>
      </w:pPr>
    </w:p>
    <w:p w14:paraId="62258BB4" w14:textId="6D17393E" w:rsidR="00DC286B" w:rsidRPr="00DC286B" w:rsidRDefault="00DC286B">
      <w:pPr>
        <w:pStyle w:val="ListParagraph"/>
        <w:numPr>
          <w:ilvl w:val="0"/>
          <w:numId w:val="12"/>
        </w:numPr>
        <w:rPr>
          <w:rFonts w:asciiTheme="minorHAnsi" w:hAnsiTheme="minorHAnsi" w:cstheme="minorHAnsi"/>
          <w:color w:val="000000"/>
          <w:sz w:val="22"/>
          <w:szCs w:val="22"/>
          <w:shd w:val="clear" w:color="auto" w:fill="FFFFFF"/>
        </w:rPr>
      </w:pPr>
      <w:r w:rsidRPr="00DC286B">
        <w:rPr>
          <w:rStyle w:val="normaltextrun"/>
          <w:rFonts w:asciiTheme="minorHAnsi" w:hAnsiTheme="minorHAnsi" w:cstheme="minorHAnsi"/>
          <w:color w:val="000000"/>
          <w:sz w:val="22"/>
          <w:szCs w:val="22"/>
          <w:shd w:val="clear" w:color="auto" w:fill="FFFFFF"/>
        </w:rPr>
        <w:t xml:space="preserve">Fields within Forecast column </w:t>
      </w:r>
      <w:r w:rsidR="004D551E" w:rsidRPr="00DC286B">
        <w:rPr>
          <w:rStyle w:val="normaltextrun"/>
          <w:rFonts w:asciiTheme="minorHAnsi" w:hAnsiTheme="minorHAnsi" w:cstheme="minorHAnsi"/>
          <w:color w:val="000000"/>
          <w:sz w:val="22"/>
          <w:szCs w:val="22"/>
          <w:shd w:val="clear" w:color="auto" w:fill="FFFFFF"/>
        </w:rPr>
        <w:t>is</w:t>
      </w:r>
      <w:r w:rsidRPr="00DC286B">
        <w:rPr>
          <w:rStyle w:val="normaltextrun"/>
          <w:rFonts w:asciiTheme="minorHAnsi" w:hAnsiTheme="minorHAnsi" w:cstheme="minorHAnsi"/>
          <w:color w:val="000000"/>
          <w:sz w:val="22"/>
          <w:szCs w:val="22"/>
          <w:shd w:val="clear" w:color="auto" w:fill="FFFFFF"/>
        </w:rPr>
        <w:t xml:space="preserve"> only editable. </w:t>
      </w:r>
      <w:r>
        <w:rPr>
          <w:rFonts w:asciiTheme="minorHAnsi" w:hAnsiTheme="minorHAnsi" w:cstheme="minorHAnsi"/>
          <w:color w:val="000000"/>
          <w:sz w:val="22"/>
          <w:szCs w:val="22"/>
          <w:shd w:val="clear" w:color="auto" w:fill="FFFFFF"/>
        </w:rPr>
        <w:t>U</w:t>
      </w:r>
      <w:r w:rsidRPr="00DC286B">
        <w:rPr>
          <w:rFonts w:asciiTheme="minorHAnsi" w:hAnsiTheme="minorHAnsi" w:cstheme="minorHAnsi"/>
          <w:color w:val="000000"/>
          <w:sz w:val="22"/>
          <w:szCs w:val="22"/>
          <w:shd w:val="clear" w:color="auto" w:fill="FFFFFF"/>
        </w:rPr>
        <w:t>ser</w:t>
      </w:r>
      <w:r>
        <w:rPr>
          <w:rFonts w:asciiTheme="minorHAnsi" w:hAnsiTheme="minorHAnsi" w:cstheme="minorHAnsi"/>
          <w:color w:val="000000"/>
          <w:sz w:val="22"/>
          <w:szCs w:val="22"/>
          <w:shd w:val="clear" w:color="auto" w:fill="FFFFFF"/>
        </w:rPr>
        <w:t xml:space="preserve"> </w:t>
      </w:r>
      <w:r w:rsidRPr="00DC286B">
        <w:rPr>
          <w:rFonts w:asciiTheme="minorHAnsi" w:hAnsiTheme="minorHAnsi" w:cstheme="minorHAnsi"/>
          <w:color w:val="000000"/>
          <w:sz w:val="22"/>
          <w:szCs w:val="22"/>
          <w:shd w:val="clear" w:color="auto" w:fill="FFFFFF"/>
        </w:rPr>
        <w:t>can edit at cargo type level the values in: </w:t>
      </w:r>
    </w:p>
    <w:p w14:paraId="556D669C" w14:textId="77777777" w:rsidR="00DC286B" w:rsidRPr="00DC286B" w:rsidRDefault="00DC286B">
      <w:pPr>
        <w:pStyle w:val="ListParagraph"/>
        <w:numPr>
          <w:ilvl w:val="0"/>
          <w:numId w:val="13"/>
        </w:numPr>
        <w:rPr>
          <w:rFonts w:asciiTheme="minorHAnsi" w:hAnsiTheme="minorHAnsi" w:cstheme="minorHAnsi"/>
          <w:color w:val="000000"/>
          <w:sz w:val="22"/>
          <w:szCs w:val="22"/>
          <w:shd w:val="clear" w:color="auto" w:fill="FFFFFF"/>
        </w:rPr>
      </w:pPr>
      <w:r w:rsidRPr="00DC286B">
        <w:rPr>
          <w:rFonts w:asciiTheme="minorHAnsi" w:hAnsiTheme="minorHAnsi" w:cstheme="minorHAnsi"/>
          <w:color w:val="000000"/>
          <w:sz w:val="22"/>
          <w:szCs w:val="22"/>
          <w:shd w:val="clear" w:color="auto" w:fill="FFFFFF"/>
        </w:rPr>
        <w:t>TEU (same as COA, decimals) </w:t>
      </w:r>
    </w:p>
    <w:p w14:paraId="61064FED" w14:textId="77777777" w:rsidR="00DC286B" w:rsidRPr="00DC286B" w:rsidRDefault="00DC286B">
      <w:pPr>
        <w:pStyle w:val="ListParagraph"/>
        <w:numPr>
          <w:ilvl w:val="0"/>
          <w:numId w:val="14"/>
        </w:numPr>
        <w:rPr>
          <w:rFonts w:asciiTheme="minorHAnsi" w:hAnsiTheme="minorHAnsi" w:cstheme="minorHAnsi"/>
          <w:color w:val="000000"/>
          <w:sz w:val="22"/>
          <w:szCs w:val="22"/>
          <w:shd w:val="clear" w:color="auto" w:fill="FFFFFF"/>
        </w:rPr>
      </w:pPr>
      <w:r w:rsidRPr="00DC286B">
        <w:rPr>
          <w:rFonts w:asciiTheme="minorHAnsi" w:hAnsiTheme="minorHAnsi" w:cstheme="minorHAnsi"/>
          <w:color w:val="000000"/>
          <w:sz w:val="22"/>
          <w:szCs w:val="22"/>
          <w:shd w:val="clear" w:color="auto" w:fill="FFFFFF"/>
        </w:rPr>
        <w:t>Weight (same as COA, decimals) </w:t>
      </w:r>
    </w:p>
    <w:p w14:paraId="4A352E75" w14:textId="77777777" w:rsidR="00DC286B" w:rsidRPr="00DC286B" w:rsidRDefault="00DC286B">
      <w:pPr>
        <w:pStyle w:val="ListParagraph"/>
        <w:numPr>
          <w:ilvl w:val="0"/>
          <w:numId w:val="15"/>
        </w:numPr>
        <w:rPr>
          <w:rFonts w:asciiTheme="minorHAnsi" w:hAnsiTheme="minorHAnsi" w:cstheme="minorHAnsi"/>
          <w:color w:val="000000"/>
          <w:sz w:val="22"/>
          <w:szCs w:val="22"/>
          <w:shd w:val="clear" w:color="auto" w:fill="FFFFFF"/>
        </w:rPr>
      </w:pPr>
      <w:r w:rsidRPr="00DC286B">
        <w:rPr>
          <w:rFonts w:asciiTheme="minorHAnsi" w:hAnsiTheme="minorHAnsi" w:cstheme="minorHAnsi"/>
          <w:color w:val="000000"/>
          <w:sz w:val="22"/>
          <w:szCs w:val="22"/>
          <w:shd w:val="clear" w:color="auto" w:fill="FFFFFF"/>
        </w:rPr>
        <w:t>Units (same as COA, integer) </w:t>
      </w:r>
    </w:p>
    <w:p w14:paraId="754425E7" w14:textId="77777777" w:rsidR="00DC286B" w:rsidRPr="00DC286B" w:rsidRDefault="00DC286B">
      <w:pPr>
        <w:pStyle w:val="ListParagraph"/>
        <w:numPr>
          <w:ilvl w:val="0"/>
          <w:numId w:val="16"/>
        </w:numPr>
        <w:rPr>
          <w:rFonts w:asciiTheme="minorHAnsi" w:hAnsiTheme="minorHAnsi" w:cstheme="minorHAnsi"/>
          <w:color w:val="000000"/>
          <w:sz w:val="22"/>
          <w:szCs w:val="22"/>
          <w:shd w:val="clear" w:color="auto" w:fill="FFFFFF"/>
        </w:rPr>
      </w:pPr>
      <w:r w:rsidRPr="00DC286B">
        <w:rPr>
          <w:rFonts w:asciiTheme="minorHAnsi" w:hAnsiTheme="minorHAnsi" w:cstheme="minorHAnsi"/>
          <w:color w:val="000000"/>
          <w:sz w:val="22"/>
          <w:szCs w:val="22"/>
          <w:shd w:val="clear" w:color="auto" w:fill="FFFFFF"/>
        </w:rPr>
        <w:t>Average Weight per Unit (same as, integer) </w:t>
      </w:r>
    </w:p>
    <w:p w14:paraId="526F023B" w14:textId="77777777" w:rsidR="00DC286B" w:rsidRPr="00DC286B" w:rsidRDefault="00DC286B">
      <w:pPr>
        <w:pStyle w:val="ListParagraph"/>
        <w:numPr>
          <w:ilvl w:val="0"/>
          <w:numId w:val="17"/>
        </w:numPr>
        <w:rPr>
          <w:rFonts w:asciiTheme="minorHAnsi" w:hAnsiTheme="minorHAnsi" w:cstheme="minorHAnsi"/>
          <w:color w:val="000000"/>
          <w:sz w:val="22"/>
          <w:szCs w:val="22"/>
          <w:shd w:val="clear" w:color="auto" w:fill="FFFFFF"/>
        </w:rPr>
      </w:pPr>
      <w:r w:rsidRPr="00DC286B">
        <w:rPr>
          <w:rFonts w:asciiTheme="minorHAnsi" w:hAnsiTheme="minorHAnsi" w:cstheme="minorHAnsi"/>
          <w:color w:val="000000"/>
          <w:sz w:val="22"/>
          <w:szCs w:val="22"/>
          <w:shd w:val="clear" w:color="auto" w:fill="FFFFFF"/>
        </w:rPr>
        <w:t>Shortfall % (2 digits % - range 0% to 100%) </w:t>
      </w:r>
    </w:p>
    <w:p w14:paraId="00691E91" w14:textId="07B58042" w:rsidR="00DC286B" w:rsidRDefault="00DC286B" w:rsidP="00DC286B">
      <w:pPr>
        <w:pStyle w:val="ListParagraph"/>
        <w:rPr>
          <w:rStyle w:val="normaltextrun"/>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 xml:space="preserve"> </w:t>
      </w:r>
    </w:p>
    <w:p w14:paraId="64603947" w14:textId="77777777" w:rsidR="00DC286B" w:rsidRDefault="00DC286B" w:rsidP="00DC286B">
      <w:pPr>
        <w:pStyle w:val="ListParagraph"/>
        <w:rPr>
          <w:rStyle w:val="normaltextrun"/>
          <w:rFonts w:asciiTheme="minorHAnsi" w:hAnsiTheme="minorHAnsi" w:cstheme="minorHAnsi"/>
          <w:color w:val="000000"/>
          <w:sz w:val="22"/>
          <w:szCs w:val="22"/>
          <w:shd w:val="clear" w:color="auto" w:fill="FFFFFF"/>
        </w:rPr>
      </w:pPr>
    </w:p>
    <w:p w14:paraId="178305BA" w14:textId="3E6B94C0" w:rsidR="004B6145" w:rsidRDefault="00DC286B" w:rsidP="00DC286B">
      <w:pPr>
        <w:pStyle w:val="ListParagraph"/>
        <w:rPr>
          <w:rStyle w:val="normaltextrun"/>
          <w:rFonts w:asciiTheme="minorHAnsi" w:hAnsiTheme="minorHAnsi" w:cstheme="minorHAnsi"/>
          <w:color w:val="000000"/>
          <w:sz w:val="22"/>
          <w:szCs w:val="22"/>
          <w:shd w:val="clear" w:color="auto" w:fill="FFFFFF"/>
        </w:rPr>
      </w:pPr>
      <w:r w:rsidRPr="00DC286B">
        <w:rPr>
          <w:rStyle w:val="normaltextrun"/>
          <w:rFonts w:asciiTheme="minorHAnsi" w:hAnsiTheme="minorHAnsi" w:cstheme="minorHAnsi"/>
          <w:noProof/>
          <w:color w:val="000000"/>
          <w:sz w:val="22"/>
          <w:szCs w:val="22"/>
          <w:shd w:val="clear" w:color="auto" w:fill="FFFFFF"/>
        </w:rPr>
        <w:lastRenderedPageBreak/>
        <w:drawing>
          <wp:inline distT="0" distB="0" distL="0" distR="0" wp14:anchorId="40364C5D" wp14:editId="7E1C519D">
            <wp:extent cx="5534797" cy="5172797"/>
            <wp:effectExtent l="0" t="0" r="8890" b="8890"/>
            <wp:docPr id="35883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37086" name=""/>
                    <pic:cNvPicPr/>
                  </pic:nvPicPr>
                  <pic:blipFill>
                    <a:blip r:embed="rId17"/>
                    <a:stretch>
                      <a:fillRect/>
                    </a:stretch>
                  </pic:blipFill>
                  <pic:spPr>
                    <a:xfrm>
                      <a:off x="0" y="0"/>
                      <a:ext cx="5534797" cy="5172797"/>
                    </a:xfrm>
                    <a:prstGeom prst="rect">
                      <a:avLst/>
                    </a:prstGeom>
                  </pic:spPr>
                </pic:pic>
              </a:graphicData>
            </a:graphic>
          </wp:inline>
        </w:drawing>
      </w:r>
      <w:r w:rsidRPr="00DC286B">
        <w:rPr>
          <w:rStyle w:val="normaltextrun"/>
          <w:rFonts w:asciiTheme="minorHAnsi" w:hAnsiTheme="minorHAnsi" w:cstheme="minorHAnsi"/>
          <w:color w:val="000000"/>
          <w:sz w:val="22"/>
          <w:szCs w:val="22"/>
          <w:shd w:val="clear" w:color="auto" w:fill="FFFFFF"/>
        </w:rPr>
        <w:t xml:space="preserve"> </w:t>
      </w:r>
    </w:p>
    <w:p w14:paraId="50E160C9" w14:textId="77777777" w:rsidR="00E028CC" w:rsidRDefault="00E028CC" w:rsidP="00DC286B">
      <w:pPr>
        <w:pStyle w:val="ListParagraph"/>
        <w:rPr>
          <w:rStyle w:val="normaltextrun"/>
          <w:rFonts w:asciiTheme="minorHAnsi" w:hAnsiTheme="minorHAnsi" w:cstheme="minorHAnsi"/>
          <w:color w:val="000000"/>
          <w:sz w:val="22"/>
          <w:szCs w:val="22"/>
          <w:shd w:val="clear" w:color="auto" w:fill="FFFFFF"/>
        </w:rPr>
      </w:pPr>
    </w:p>
    <w:p w14:paraId="5FFDFB20" w14:textId="6C25EEAE" w:rsidR="00E028CC" w:rsidRDefault="00E028CC" w:rsidP="00E028CC">
      <w:pPr>
        <w:pStyle w:val="ListParagraph"/>
        <w:rPr>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 xml:space="preserve">2. </w:t>
      </w:r>
      <w:r w:rsidRPr="00E028CC">
        <w:rPr>
          <w:rFonts w:asciiTheme="minorHAnsi" w:hAnsiTheme="minorHAnsi" w:cstheme="minorHAnsi"/>
          <w:color w:val="000000"/>
          <w:sz w:val="22"/>
          <w:szCs w:val="22"/>
          <w:shd w:val="clear" w:color="auto" w:fill="FFFFFF"/>
        </w:rPr>
        <w:t>The user cannot enter any value if they have not entered a TEU value first</w:t>
      </w:r>
      <w:r>
        <w:rPr>
          <w:rFonts w:asciiTheme="minorHAnsi" w:hAnsiTheme="minorHAnsi" w:cstheme="minorHAnsi"/>
          <w:color w:val="000000"/>
          <w:sz w:val="22"/>
          <w:szCs w:val="22"/>
          <w:shd w:val="clear" w:color="auto" w:fill="FFFFFF"/>
        </w:rPr>
        <w:t>. Additionally, t</w:t>
      </w:r>
      <w:r w:rsidRPr="00E028CC">
        <w:rPr>
          <w:rFonts w:asciiTheme="minorHAnsi" w:hAnsiTheme="minorHAnsi" w:cstheme="minorHAnsi"/>
          <w:color w:val="000000"/>
          <w:sz w:val="22"/>
          <w:szCs w:val="22"/>
          <w:shd w:val="clear" w:color="auto" w:fill="FFFFFF"/>
        </w:rPr>
        <w:t>he weight will be automatically calculated when a user enters a TEU value (</w:t>
      </w:r>
      <w:r w:rsidRPr="00E028CC">
        <w:rPr>
          <w:rFonts w:asciiTheme="minorHAnsi" w:hAnsiTheme="minorHAnsi" w:cstheme="minorHAnsi"/>
          <w:b/>
          <w:bCs/>
          <w:color w:val="000000"/>
          <w:sz w:val="22"/>
          <w:szCs w:val="22"/>
          <w:shd w:val="clear" w:color="auto" w:fill="FFFFFF"/>
        </w:rPr>
        <w:t>as TEU x Average Weight</w:t>
      </w:r>
      <w:r w:rsidRPr="00E028CC">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shd w:val="clear" w:color="auto" w:fill="FFFFFF"/>
        </w:rPr>
        <w:t xml:space="preserve"> </w:t>
      </w:r>
      <w:r w:rsidRPr="00E028CC">
        <w:rPr>
          <w:rFonts w:asciiTheme="minorHAnsi" w:hAnsiTheme="minorHAnsi" w:cstheme="minorHAnsi"/>
          <w:color w:val="000000"/>
          <w:sz w:val="22"/>
          <w:szCs w:val="22"/>
          <w:shd w:val="clear" w:color="auto" w:fill="FFFFFF"/>
        </w:rPr>
        <w:t>The user can overwrite the calculated weight manually by entering a value</w:t>
      </w:r>
    </w:p>
    <w:p w14:paraId="41D7F6AB" w14:textId="272C05EA" w:rsidR="00E028CC" w:rsidRDefault="00E028CC" w:rsidP="00E028CC">
      <w:pPr>
        <w:pStyle w:val="ListParagraph"/>
        <w:rPr>
          <w:rStyle w:val="normaltextrun"/>
          <w:rFonts w:asciiTheme="minorHAnsi" w:hAnsiTheme="minorHAnsi" w:cstheme="minorHAnsi"/>
          <w:color w:val="000000"/>
          <w:sz w:val="22"/>
          <w:szCs w:val="22"/>
          <w:shd w:val="clear" w:color="auto" w:fill="FFFFFF"/>
        </w:rPr>
      </w:pPr>
      <w:r w:rsidRPr="00E028CC">
        <w:rPr>
          <w:rStyle w:val="normaltextrun"/>
          <w:rFonts w:asciiTheme="minorHAnsi" w:hAnsiTheme="minorHAnsi" w:cstheme="minorHAnsi"/>
          <w:noProof/>
          <w:color w:val="000000"/>
          <w:sz w:val="22"/>
          <w:szCs w:val="22"/>
          <w:shd w:val="clear" w:color="auto" w:fill="FFFFFF"/>
        </w:rPr>
        <w:drawing>
          <wp:inline distT="0" distB="0" distL="0" distR="0" wp14:anchorId="5EEBA105" wp14:editId="6308A864">
            <wp:extent cx="6088380" cy="1449070"/>
            <wp:effectExtent l="0" t="0" r="7620" b="0"/>
            <wp:docPr id="188581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19546" name="Picture 1" descr="A screenshot of a computer&#10;&#10;Description automatically generated"/>
                    <pic:cNvPicPr/>
                  </pic:nvPicPr>
                  <pic:blipFill>
                    <a:blip r:embed="rId18"/>
                    <a:stretch>
                      <a:fillRect/>
                    </a:stretch>
                  </pic:blipFill>
                  <pic:spPr>
                    <a:xfrm>
                      <a:off x="0" y="0"/>
                      <a:ext cx="6088380" cy="1449070"/>
                    </a:xfrm>
                    <a:prstGeom prst="rect">
                      <a:avLst/>
                    </a:prstGeom>
                  </pic:spPr>
                </pic:pic>
              </a:graphicData>
            </a:graphic>
          </wp:inline>
        </w:drawing>
      </w:r>
    </w:p>
    <w:p w14:paraId="17D2BABD" w14:textId="77777777" w:rsidR="00E028CC" w:rsidRDefault="00E028CC" w:rsidP="00E028CC">
      <w:pPr>
        <w:pStyle w:val="ListParagraph"/>
        <w:rPr>
          <w:rStyle w:val="normaltextrun"/>
          <w:rFonts w:asciiTheme="minorHAnsi" w:hAnsiTheme="minorHAnsi" w:cstheme="minorHAnsi"/>
          <w:color w:val="000000"/>
          <w:sz w:val="22"/>
          <w:szCs w:val="22"/>
          <w:shd w:val="clear" w:color="auto" w:fill="FFFFFF"/>
        </w:rPr>
      </w:pPr>
    </w:p>
    <w:p w14:paraId="1F74F370" w14:textId="41C0213C" w:rsidR="00E028CC" w:rsidRDefault="00E028CC" w:rsidP="00E028CC">
      <w:pPr>
        <w:pStyle w:val="ListParagraph"/>
        <w:rPr>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lastRenderedPageBreak/>
        <w:t xml:space="preserve">3. User can enter </w:t>
      </w:r>
      <w:r w:rsidRPr="00E028CC">
        <w:rPr>
          <w:rFonts w:asciiTheme="minorHAnsi" w:hAnsiTheme="minorHAnsi" w:cstheme="minorHAnsi"/>
          <w:color w:val="000000"/>
          <w:sz w:val="22"/>
          <w:szCs w:val="22"/>
          <w:shd w:val="clear" w:color="auto" w:fill="FFFFFF"/>
        </w:rPr>
        <w:t>Average Weight per TEU at header level using default Avg Weight text box. This average weight per TEU will be pre-filled in Forecast.</w:t>
      </w:r>
    </w:p>
    <w:p w14:paraId="4985683F" w14:textId="602F2D90" w:rsidR="00E028CC" w:rsidRDefault="00E028CC" w:rsidP="00E028CC">
      <w:pPr>
        <w:pStyle w:val="ListParagraph"/>
        <w:rPr>
          <w:rStyle w:val="normaltextrun"/>
          <w:rFonts w:asciiTheme="minorHAnsi" w:hAnsiTheme="minorHAnsi" w:cstheme="minorHAnsi"/>
          <w:color w:val="000000"/>
          <w:sz w:val="22"/>
          <w:szCs w:val="22"/>
          <w:shd w:val="clear" w:color="auto" w:fill="FFFFFF"/>
        </w:rPr>
      </w:pPr>
      <w:r w:rsidRPr="00E028CC">
        <w:rPr>
          <w:rStyle w:val="normaltextrun"/>
          <w:rFonts w:asciiTheme="minorHAnsi" w:hAnsiTheme="minorHAnsi" w:cstheme="minorHAnsi"/>
          <w:noProof/>
          <w:color w:val="000000"/>
          <w:sz w:val="22"/>
          <w:szCs w:val="22"/>
          <w:shd w:val="clear" w:color="auto" w:fill="FFFFFF"/>
        </w:rPr>
        <w:drawing>
          <wp:inline distT="0" distB="0" distL="0" distR="0" wp14:anchorId="0CF3E99F" wp14:editId="0456395B">
            <wp:extent cx="4058216" cy="5029902"/>
            <wp:effectExtent l="0" t="0" r="0" b="0"/>
            <wp:docPr id="68957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2001" name=""/>
                    <pic:cNvPicPr/>
                  </pic:nvPicPr>
                  <pic:blipFill>
                    <a:blip r:embed="rId19"/>
                    <a:stretch>
                      <a:fillRect/>
                    </a:stretch>
                  </pic:blipFill>
                  <pic:spPr>
                    <a:xfrm>
                      <a:off x="0" y="0"/>
                      <a:ext cx="4058216" cy="5029902"/>
                    </a:xfrm>
                    <a:prstGeom prst="rect">
                      <a:avLst/>
                    </a:prstGeom>
                  </pic:spPr>
                </pic:pic>
              </a:graphicData>
            </a:graphic>
          </wp:inline>
        </w:drawing>
      </w:r>
    </w:p>
    <w:p w14:paraId="2E0A47E3" w14:textId="77777777" w:rsidR="00E028CC" w:rsidRDefault="00E028CC" w:rsidP="00E028CC">
      <w:pPr>
        <w:pStyle w:val="ListParagraph"/>
        <w:ind w:left="576"/>
        <w:rPr>
          <w:rFonts w:asciiTheme="minorHAnsi" w:hAnsiTheme="minorHAnsi" w:cstheme="minorHAnsi"/>
          <w:b/>
          <w:bCs/>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 xml:space="preserve">4. </w:t>
      </w:r>
      <w:r w:rsidRPr="00E028CC">
        <w:rPr>
          <w:rFonts w:asciiTheme="minorHAnsi" w:hAnsiTheme="minorHAnsi" w:cstheme="minorHAnsi"/>
          <w:b/>
          <w:bCs/>
          <w:color w:val="000000"/>
          <w:sz w:val="22"/>
          <w:szCs w:val="22"/>
          <w:shd w:val="clear" w:color="auto" w:fill="FFFFFF"/>
        </w:rPr>
        <w:t>For Cargo Type reefer, the field “Unit” will be automatically calculated as TEU divided by 2</w:t>
      </w:r>
    </w:p>
    <w:p w14:paraId="70CBB4A2" w14:textId="642976C4" w:rsidR="00E028CC" w:rsidRPr="00DC286B" w:rsidRDefault="00E028CC" w:rsidP="00E028CC">
      <w:pPr>
        <w:pStyle w:val="ListParagraph"/>
        <w:ind w:left="576"/>
        <w:rPr>
          <w:rStyle w:val="normaltextrun"/>
          <w:rFonts w:asciiTheme="minorHAnsi" w:hAnsiTheme="minorHAnsi" w:cstheme="minorHAnsi"/>
          <w:color w:val="000000"/>
          <w:sz w:val="22"/>
          <w:szCs w:val="22"/>
          <w:shd w:val="clear" w:color="auto" w:fill="FFFFFF"/>
        </w:rPr>
      </w:pPr>
      <w:r w:rsidRPr="00E028CC">
        <w:rPr>
          <w:rStyle w:val="normaltextrun"/>
          <w:rFonts w:asciiTheme="minorHAnsi" w:hAnsiTheme="minorHAnsi" w:cstheme="minorHAnsi"/>
          <w:noProof/>
          <w:color w:val="000000"/>
          <w:sz w:val="22"/>
          <w:szCs w:val="22"/>
          <w:shd w:val="clear" w:color="auto" w:fill="FFFFFF"/>
        </w:rPr>
        <w:drawing>
          <wp:inline distT="0" distB="0" distL="0" distR="0" wp14:anchorId="25BE341E" wp14:editId="16BAC5E4">
            <wp:extent cx="6088380" cy="1564640"/>
            <wp:effectExtent l="0" t="0" r="7620" b="0"/>
            <wp:docPr id="131689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9929" name="Picture 1" descr="A screenshot of a computer&#10;&#10;Description automatically generated"/>
                    <pic:cNvPicPr/>
                  </pic:nvPicPr>
                  <pic:blipFill>
                    <a:blip r:embed="rId20"/>
                    <a:stretch>
                      <a:fillRect/>
                    </a:stretch>
                  </pic:blipFill>
                  <pic:spPr>
                    <a:xfrm>
                      <a:off x="0" y="0"/>
                      <a:ext cx="6088380" cy="1564640"/>
                    </a:xfrm>
                    <a:prstGeom prst="rect">
                      <a:avLst/>
                    </a:prstGeom>
                  </pic:spPr>
                </pic:pic>
              </a:graphicData>
            </a:graphic>
          </wp:inline>
        </w:drawing>
      </w:r>
      <w:r>
        <w:rPr>
          <w:rStyle w:val="normaltextrun"/>
          <w:rFonts w:asciiTheme="minorHAnsi" w:hAnsiTheme="minorHAnsi" w:cstheme="minorHAnsi"/>
          <w:color w:val="000000"/>
          <w:sz w:val="22"/>
          <w:szCs w:val="22"/>
          <w:shd w:val="clear" w:color="auto" w:fill="FFFFFF"/>
        </w:rPr>
        <w:t xml:space="preserve"> </w:t>
      </w:r>
    </w:p>
    <w:p w14:paraId="578A84FC" w14:textId="0B2D1FAF" w:rsidR="00B73D77" w:rsidRPr="00F26A85" w:rsidRDefault="003F56A4" w:rsidP="00721D6C">
      <w:pPr>
        <w:pStyle w:val="Heading3"/>
        <w:numPr>
          <w:ilvl w:val="1"/>
          <w:numId w:val="7"/>
        </w:numPr>
        <w:rPr>
          <w:rFonts w:asciiTheme="minorHAnsi" w:hAnsiTheme="minorHAnsi" w:cstheme="minorHAnsi"/>
          <w:i w:val="0"/>
          <w:lang w:val="en-GB"/>
        </w:rPr>
      </w:pPr>
      <w:r w:rsidRPr="00F26A85">
        <w:rPr>
          <w:rFonts w:asciiTheme="minorHAnsi" w:hAnsiTheme="minorHAnsi" w:cstheme="minorHAnsi"/>
          <w:bCs/>
          <w:i w:val="0"/>
        </w:rPr>
        <w:t>Validation</w:t>
      </w:r>
      <w:r w:rsidRPr="00F26A85">
        <w:rPr>
          <w:rFonts w:asciiTheme="minorHAnsi" w:hAnsiTheme="minorHAnsi" w:cstheme="minorHAnsi"/>
          <w:bCs/>
          <w:i w:val="0"/>
          <w:lang w:val="en-GB"/>
        </w:rPr>
        <w:t xml:space="preserve"> and Rules</w:t>
      </w:r>
    </w:p>
    <w:p w14:paraId="505BA831" w14:textId="78D8EED3" w:rsidR="00431656" w:rsidRPr="00F26A85" w:rsidRDefault="00431656" w:rsidP="00B73D77">
      <w:pPr>
        <w:pStyle w:val="Editorscomments"/>
        <w:rPr>
          <w:rFonts w:asciiTheme="minorHAnsi" w:hAnsiTheme="minorHAnsi" w:cstheme="minorHAnsi"/>
          <w:i w:val="0"/>
          <w:noProof/>
          <w:color w:val="auto"/>
          <w:lang w:eastAsia="fr-FR"/>
        </w:rPr>
      </w:pPr>
      <w:r w:rsidRPr="00F26A85">
        <w:rPr>
          <w:rFonts w:asciiTheme="minorHAnsi" w:hAnsiTheme="minorHAnsi" w:cstheme="minorHAnsi"/>
          <w:i w:val="0"/>
          <w:noProof/>
          <w:color w:val="auto"/>
          <w:lang w:eastAsia="fr-FR"/>
        </w:rPr>
        <w:t>Below are the detail</w:t>
      </w:r>
      <w:r w:rsidR="00B560A6" w:rsidRPr="00F26A85">
        <w:rPr>
          <w:rFonts w:asciiTheme="minorHAnsi" w:hAnsiTheme="minorHAnsi" w:cstheme="minorHAnsi"/>
          <w:i w:val="0"/>
          <w:noProof/>
          <w:color w:val="auto"/>
          <w:lang w:eastAsia="fr-FR"/>
        </w:rPr>
        <w:t>ed</w:t>
      </w:r>
      <w:r w:rsidRPr="00F26A85">
        <w:rPr>
          <w:rFonts w:asciiTheme="minorHAnsi" w:hAnsiTheme="minorHAnsi" w:cstheme="minorHAnsi"/>
          <w:i w:val="0"/>
          <w:noProof/>
          <w:color w:val="auto"/>
          <w:lang w:eastAsia="fr-FR"/>
        </w:rPr>
        <w:t xml:space="preserve"> definitions for attributes, button</w:t>
      </w:r>
      <w:r w:rsidR="00B560A6" w:rsidRPr="00F26A85">
        <w:rPr>
          <w:rFonts w:asciiTheme="minorHAnsi" w:hAnsiTheme="minorHAnsi" w:cstheme="minorHAnsi"/>
          <w:i w:val="0"/>
          <w:noProof/>
          <w:color w:val="auto"/>
          <w:lang w:eastAsia="fr-FR"/>
        </w:rPr>
        <w:t>s,</w:t>
      </w:r>
      <w:r w:rsidRPr="00F26A85">
        <w:rPr>
          <w:rFonts w:asciiTheme="minorHAnsi" w:hAnsiTheme="minorHAnsi" w:cstheme="minorHAnsi"/>
          <w:i w:val="0"/>
          <w:noProof/>
          <w:color w:val="auto"/>
          <w:lang w:eastAsia="fr-FR"/>
        </w:rPr>
        <w:t xml:space="preserve"> and error messages in </w:t>
      </w:r>
      <w:r w:rsidR="00B560A6" w:rsidRPr="00F26A85">
        <w:rPr>
          <w:rFonts w:asciiTheme="minorHAnsi" w:hAnsiTheme="minorHAnsi" w:cstheme="minorHAnsi"/>
          <w:i w:val="0"/>
          <w:noProof/>
          <w:color w:val="auto"/>
          <w:lang w:eastAsia="fr-FR"/>
        </w:rPr>
        <w:t xml:space="preserve">search &amp; display and </w:t>
      </w:r>
      <w:r w:rsidRPr="00F26A85">
        <w:rPr>
          <w:rFonts w:asciiTheme="minorHAnsi" w:hAnsiTheme="minorHAnsi" w:cstheme="minorHAnsi"/>
          <w:i w:val="0"/>
          <w:noProof/>
          <w:color w:val="auto"/>
          <w:lang w:eastAsia="fr-FR"/>
        </w:rPr>
        <w:t>editing</w:t>
      </w:r>
      <w:r w:rsidR="00B560A6" w:rsidRPr="00F26A85">
        <w:rPr>
          <w:rFonts w:asciiTheme="minorHAnsi" w:hAnsiTheme="minorHAnsi" w:cstheme="minorHAnsi"/>
          <w:i w:val="0"/>
          <w:noProof/>
          <w:color w:val="auto"/>
          <w:lang w:eastAsia="fr-FR"/>
        </w:rPr>
        <w:t xml:space="preserve"> </w:t>
      </w:r>
      <w:r w:rsidRPr="00F26A85">
        <w:rPr>
          <w:rFonts w:asciiTheme="minorHAnsi" w:hAnsiTheme="minorHAnsi" w:cstheme="minorHAnsi"/>
          <w:i w:val="0"/>
          <w:noProof/>
          <w:color w:val="auto"/>
          <w:lang w:eastAsia="fr-FR"/>
        </w:rPr>
        <w:t>boundary template</w:t>
      </w:r>
      <w:r w:rsidR="00B560A6" w:rsidRPr="00F26A85">
        <w:rPr>
          <w:rFonts w:asciiTheme="minorHAnsi" w:hAnsiTheme="minorHAnsi" w:cstheme="minorHAnsi"/>
          <w:i w:val="0"/>
          <w:noProof/>
          <w:color w:val="auto"/>
          <w:lang w:eastAsia="fr-FR"/>
        </w:rPr>
        <w:t>s</w:t>
      </w:r>
      <w:r w:rsidRPr="00F26A85">
        <w:rPr>
          <w:rFonts w:asciiTheme="minorHAnsi" w:hAnsiTheme="minorHAnsi" w:cstheme="minorHAnsi"/>
          <w:i w:val="0"/>
          <w:noProof/>
          <w:color w:val="auto"/>
          <w:lang w:eastAsia="fr-FR"/>
        </w:rPr>
        <w:t>.</w:t>
      </w:r>
    </w:p>
    <w:p w14:paraId="661DC50C" w14:textId="77777777" w:rsidR="00332DF6" w:rsidRPr="00F26A85" w:rsidRDefault="00332DF6" w:rsidP="003E54B7">
      <w:pPr>
        <w:ind w:left="576"/>
        <w:rPr>
          <w:rFonts w:asciiTheme="minorHAnsi" w:hAnsiTheme="minorHAnsi" w:cstheme="minorHAnsi"/>
          <w:lang w:val="en-GB"/>
        </w:rPr>
      </w:pPr>
    </w:p>
    <w:tbl>
      <w:tblPr>
        <w:tblW w:w="95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009609A2" w:rsidRPr="00F26A85" w14:paraId="0E1D5B29" w14:textId="77777777" w:rsidTr="009609A2">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1EF446F"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SR</w:t>
            </w:r>
            <w:r w:rsidRPr="00F26A85">
              <w:rPr>
                <w:rFonts w:asciiTheme="minorHAnsi" w:hAnsiTheme="minorHAnsi" w:cstheme="minorHAnsi"/>
                <w:b/>
                <w:bCs/>
              </w:rPr>
              <w:t> </w:t>
            </w:r>
          </w:p>
        </w:tc>
        <w:tc>
          <w:tcPr>
            <w:tcW w:w="182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3212718"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Label or Fields</w:t>
            </w:r>
            <w:r w:rsidRPr="00F26A85">
              <w:rPr>
                <w:rFonts w:asciiTheme="minorHAnsi" w:hAnsiTheme="minorHAnsi" w:cstheme="minorHAnsi"/>
                <w:b/>
                <w:bCs/>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9E5BC95"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Description</w:t>
            </w:r>
            <w:r w:rsidRPr="00F26A85">
              <w:rPr>
                <w:rFonts w:asciiTheme="minorHAnsi" w:hAnsiTheme="minorHAnsi" w:cstheme="minorHAnsi"/>
                <w:b/>
                <w:bCs/>
              </w:rPr>
              <w:t> </w:t>
            </w:r>
          </w:p>
        </w:tc>
        <w:tc>
          <w:tcPr>
            <w:tcW w:w="56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D805314"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F</w:t>
            </w:r>
            <w:r w:rsidRPr="00F26A85">
              <w:rPr>
                <w:rFonts w:asciiTheme="minorHAnsi" w:hAnsiTheme="minorHAnsi" w:cstheme="minorHAnsi"/>
                <w:b/>
                <w:bCs/>
              </w:rPr>
              <w:t> </w:t>
            </w:r>
          </w:p>
        </w:tc>
        <w:tc>
          <w:tcPr>
            <w:tcW w:w="66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F0013E3"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A</w:t>
            </w:r>
            <w:r w:rsidRPr="00F26A85">
              <w:rPr>
                <w:rFonts w:asciiTheme="minorHAnsi" w:hAnsiTheme="minorHAnsi" w:cstheme="minorHAnsi"/>
                <w:b/>
                <w:bCs/>
              </w:rPr>
              <w:t> </w:t>
            </w:r>
          </w:p>
        </w:tc>
        <w:tc>
          <w:tcPr>
            <w:tcW w:w="65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107BB56"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D</w:t>
            </w:r>
            <w:r w:rsidRPr="00F26A85">
              <w:rPr>
                <w:rFonts w:asciiTheme="minorHAnsi" w:hAnsiTheme="minorHAnsi" w:cstheme="minorHAnsi"/>
                <w:b/>
                <w:bCs/>
              </w:rPr>
              <w:t> </w:t>
            </w:r>
          </w:p>
        </w:tc>
        <w:tc>
          <w:tcPr>
            <w:tcW w:w="6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0AAC436"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List</w:t>
            </w:r>
            <w:r w:rsidRPr="00F26A85">
              <w:rPr>
                <w:rFonts w:asciiTheme="minorHAnsi" w:hAnsiTheme="minorHAnsi" w:cstheme="minorHAnsi"/>
                <w:b/>
                <w:bCs/>
              </w:rPr>
              <w:t> </w:t>
            </w:r>
          </w:p>
        </w:tc>
        <w:tc>
          <w:tcPr>
            <w:tcW w:w="7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23609A9"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Rules</w:t>
            </w:r>
            <w:r w:rsidRPr="00F26A85">
              <w:rPr>
                <w:rFonts w:asciiTheme="minorHAnsi" w:hAnsiTheme="minorHAnsi" w:cstheme="minorHAnsi"/>
                <w:b/>
                <w:bCs/>
              </w:rPr>
              <w:t> </w:t>
            </w:r>
          </w:p>
        </w:tc>
      </w:tr>
      <w:tr w:rsidR="00A96047" w:rsidRPr="00F26A85" w14:paraId="532244CC"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7FF038E" w14:textId="2B7CC9FA" w:rsidR="00A96047" w:rsidRPr="00F26A85" w:rsidRDefault="00A96047" w:rsidP="00A96047">
            <w:pPr>
              <w:spacing w:before="0" w:after="0"/>
              <w:jc w:val="center"/>
              <w:textAlignment w:val="baseline"/>
              <w:rPr>
                <w:rFonts w:asciiTheme="minorHAnsi" w:hAnsiTheme="minorHAnsi" w:cstheme="minorHAnsi"/>
                <w:sz w:val="18"/>
                <w:szCs w:val="18"/>
              </w:rPr>
            </w:pPr>
            <w:r w:rsidRPr="009609A2">
              <w:rPr>
                <w:rFonts w:ascii="Calibri" w:hAnsi="Calibri" w:cs="Calibri"/>
              </w:rPr>
              <w:t>1 </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D38344D" w14:textId="6D5D42DA"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lang w:val="en-GB"/>
              </w:rPr>
              <w:t>POL</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3B6661" w14:textId="2DDA8687"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rPr>
              <w:t>Port of Loading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1D3938C" w14:textId="3367C116" w:rsidR="00A96047" w:rsidRPr="00F26A85" w:rsidRDefault="00A96047" w:rsidP="00A96047">
            <w:pPr>
              <w:spacing w:before="0" w:after="0"/>
              <w:textAlignment w:val="baseline"/>
              <w:rPr>
                <w:rFonts w:asciiTheme="minorHAnsi" w:hAnsiTheme="minorHAnsi" w:cstheme="minorHAnsi"/>
                <w:sz w:val="18"/>
                <w:szCs w:val="18"/>
              </w:rPr>
            </w:pPr>
            <w:r w:rsidRPr="009609A2">
              <w:rPr>
                <w:rFonts w:cs="Arial"/>
                <w:color w:val="0000FF"/>
              </w:rPr>
              <w:t>FA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CD02286" w14:textId="2E672CE1" w:rsidR="00A96047" w:rsidRPr="00F26A85" w:rsidRDefault="00A96047" w:rsidP="00A96047">
            <w:pPr>
              <w:spacing w:before="0" w:after="0"/>
              <w:textAlignment w:val="baseline"/>
              <w:rPr>
                <w:rFonts w:asciiTheme="minorHAnsi" w:hAnsiTheme="minorHAnsi" w:cstheme="minorHAnsi"/>
                <w:color w:val="000080"/>
                <w:sz w:val="18"/>
                <w:szCs w:val="18"/>
              </w:rPr>
            </w:pPr>
            <w:r w:rsidRPr="009609A2">
              <w:rPr>
                <w:rFonts w:cs="Arial"/>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C93F26" w14:textId="47317CF1" w:rsidR="00A96047" w:rsidRPr="00F26A85" w:rsidRDefault="00A96047" w:rsidP="00A96047">
            <w:pPr>
              <w:spacing w:before="0" w:after="0"/>
              <w:textAlignment w:val="baseline"/>
              <w:rPr>
                <w:rFonts w:asciiTheme="minorHAnsi" w:hAnsiTheme="minorHAnsi" w:cstheme="minorHAnsi"/>
                <w:color w:val="000080"/>
                <w:sz w:val="18"/>
                <w:szCs w:val="18"/>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E889827" w14:textId="359F265A" w:rsidR="00A96047" w:rsidRPr="00F26A85" w:rsidRDefault="00A96047" w:rsidP="00A96047">
            <w:pPr>
              <w:spacing w:before="0" w:after="0"/>
              <w:textAlignment w:val="baseline"/>
              <w:rPr>
                <w:rFonts w:asciiTheme="minorHAnsi" w:hAnsiTheme="minorHAnsi" w:cstheme="minorHAnsi"/>
                <w:sz w:val="18"/>
                <w:szCs w:val="18"/>
              </w:rPr>
            </w:pPr>
            <w:r w:rsidRPr="009609A2">
              <w:rPr>
                <w:rFonts w:cs="Arial"/>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941FA0A" w14:textId="4CC4AC9C"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rPr>
              <w:t> </w:t>
            </w:r>
          </w:p>
        </w:tc>
      </w:tr>
      <w:tr w:rsidR="00A96047" w:rsidRPr="00F26A85" w14:paraId="48CFC85C"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2F21E35" w14:textId="7CB7EA8B" w:rsidR="00A96047" w:rsidRPr="009609A2" w:rsidRDefault="00A96047" w:rsidP="00A96047">
            <w:pPr>
              <w:spacing w:before="0" w:after="0"/>
              <w:jc w:val="center"/>
              <w:textAlignment w:val="baseline"/>
              <w:rPr>
                <w:rFonts w:ascii="Calibri" w:hAnsi="Calibri" w:cs="Calibri"/>
              </w:rPr>
            </w:pPr>
            <w:r>
              <w:rPr>
                <w:rFonts w:ascii="Calibri" w:hAnsi="Calibri" w:cs="Calibri"/>
              </w:rPr>
              <w:t>2</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D7DDA14" w14:textId="7AAC079D" w:rsidR="00A96047" w:rsidRPr="009609A2" w:rsidRDefault="00A96047" w:rsidP="00A96047">
            <w:pPr>
              <w:spacing w:before="0" w:after="0"/>
              <w:textAlignment w:val="baseline"/>
              <w:rPr>
                <w:rFonts w:ascii="Calibri" w:hAnsi="Calibri" w:cs="Calibri"/>
                <w:lang w:val="en-GB"/>
              </w:rPr>
            </w:pPr>
            <w:r w:rsidRPr="009609A2">
              <w:rPr>
                <w:rFonts w:ascii="Calibri" w:hAnsi="Calibri" w:cs="Calibri"/>
                <w:lang w:val="en-GB"/>
              </w:rPr>
              <w:t>Cargo Type</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2410CC" w14:textId="34AD0A4C" w:rsidR="00A96047" w:rsidRPr="009609A2" w:rsidRDefault="00A96047" w:rsidP="00A96047">
            <w:pPr>
              <w:spacing w:before="0" w:after="0"/>
              <w:textAlignment w:val="baseline"/>
              <w:rPr>
                <w:rFonts w:ascii="Calibri" w:hAnsi="Calibri" w:cs="Calibri"/>
              </w:rPr>
            </w:pPr>
            <w:r w:rsidRPr="009609A2">
              <w:rPr>
                <w:rFonts w:ascii="Calibri" w:hAnsi="Calibri" w:cs="Calibri"/>
              </w:rPr>
              <w:t>Cargo Type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2A552A7" w14:textId="6D70CD9D" w:rsidR="00A96047" w:rsidRPr="009609A2" w:rsidRDefault="00A96047" w:rsidP="00A96047">
            <w:pPr>
              <w:spacing w:before="0" w:after="0"/>
              <w:textAlignment w:val="baseline"/>
              <w:rPr>
                <w:rFonts w:cs="Arial"/>
                <w:color w:val="0000FF"/>
              </w:rPr>
            </w:pPr>
            <w:r w:rsidRPr="009609A2">
              <w:rPr>
                <w:rFonts w:cs="Arial"/>
                <w:color w:val="0000FF"/>
              </w:rPr>
              <w:t>LOV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60A3EB" w14:textId="1B8CEF3B" w:rsidR="00A96047" w:rsidRPr="009609A2" w:rsidRDefault="00A96047" w:rsidP="00A96047">
            <w:pPr>
              <w:spacing w:before="0" w:after="0"/>
              <w:textAlignment w:val="baseline"/>
              <w:rPr>
                <w:rFonts w:cs="Arial"/>
                <w:color w:val="FF0000"/>
              </w:rPr>
            </w:pPr>
            <w:r w:rsidRPr="009609A2">
              <w:rPr>
                <w:rFonts w:cs="Arial"/>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7D1A48" w14:textId="08C27331"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B660090" w14:textId="26C9E097" w:rsidR="00A96047" w:rsidRPr="009609A2" w:rsidRDefault="00A96047" w:rsidP="00A96047">
            <w:pPr>
              <w:spacing w:before="0" w:after="0"/>
              <w:textAlignment w:val="baseline"/>
              <w:rPr>
                <w:rFonts w:cs="Arial"/>
              </w:rPr>
            </w:pPr>
            <w:r w:rsidRPr="009609A2">
              <w:rPr>
                <w:rFonts w:cs="Arial"/>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3308E4C" w14:textId="29B9C6C4" w:rsidR="00A96047" w:rsidRPr="009609A2" w:rsidRDefault="00A96047" w:rsidP="00A96047">
            <w:pPr>
              <w:spacing w:before="0" w:after="0"/>
              <w:textAlignment w:val="baseline"/>
              <w:rPr>
                <w:rFonts w:ascii="Calibri" w:hAnsi="Calibri" w:cs="Calibri"/>
              </w:rPr>
            </w:pPr>
            <w:r w:rsidRPr="009609A2">
              <w:rPr>
                <w:rFonts w:ascii="Calibri" w:hAnsi="Calibri" w:cs="Calibri"/>
              </w:rPr>
              <w:t> </w:t>
            </w:r>
          </w:p>
        </w:tc>
      </w:tr>
      <w:tr w:rsidR="00A96047" w:rsidRPr="00F26A85" w14:paraId="152917E3"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1AFF0B" w14:textId="36ADBFFF" w:rsidR="00A96047" w:rsidRPr="009609A2" w:rsidRDefault="00A96047" w:rsidP="00A96047">
            <w:pPr>
              <w:spacing w:before="0" w:after="0"/>
              <w:jc w:val="center"/>
              <w:textAlignment w:val="baseline"/>
              <w:rPr>
                <w:rFonts w:ascii="Calibri" w:hAnsi="Calibri" w:cs="Calibri"/>
              </w:rPr>
            </w:pPr>
            <w:r>
              <w:rPr>
                <w:rFonts w:ascii="Calibri" w:hAnsi="Calibri" w:cs="Calibri"/>
              </w:rPr>
              <w:t>3</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9B725D6" w14:textId="51432A8A" w:rsidR="00A96047" w:rsidRPr="009609A2" w:rsidRDefault="00A96047" w:rsidP="00A96047">
            <w:pPr>
              <w:spacing w:before="0" w:after="0"/>
              <w:textAlignment w:val="baseline"/>
              <w:rPr>
                <w:rFonts w:ascii="Calibri" w:hAnsi="Calibri" w:cs="Calibri"/>
                <w:lang w:val="en-GB"/>
              </w:rPr>
            </w:pPr>
            <w:r>
              <w:rPr>
                <w:rFonts w:ascii="Calibri" w:hAnsi="Calibri" w:cs="Calibri"/>
                <w:lang w:val="en-GB"/>
              </w:rPr>
              <w:t>Clear All</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233383D" w14:textId="2F9E63C2" w:rsidR="00A96047" w:rsidRPr="009609A2" w:rsidRDefault="00A96047" w:rsidP="00A96047">
            <w:pPr>
              <w:spacing w:before="0" w:after="0"/>
              <w:textAlignment w:val="baseline"/>
              <w:rPr>
                <w:rFonts w:ascii="Calibri" w:hAnsi="Calibri" w:cs="Calibri"/>
              </w:rPr>
            </w:pPr>
            <w:r>
              <w:rPr>
                <w:rFonts w:ascii="Calibri" w:hAnsi="Calibri" w:cs="Calibri"/>
              </w:rPr>
              <w:t>This</w:t>
            </w:r>
            <w:r w:rsidRPr="009609A2">
              <w:rPr>
                <w:rFonts w:ascii="Calibri" w:hAnsi="Calibri" w:cs="Calibri"/>
              </w:rPr>
              <w:t xml:space="preserve"> button to be clicked by the user to discard any changes made within the table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017087" w14:textId="16814ECB" w:rsidR="00A96047" w:rsidRPr="009609A2" w:rsidRDefault="00A96047" w:rsidP="00A96047">
            <w:pPr>
              <w:spacing w:before="0" w:after="0"/>
              <w:textAlignment w:val="baseline"/>
              <w:rPr>
                <w:rFonts w:cs="Arial"/>
                <w:color w:val="0000FF"/>
              </w:rPr>
            </w:pPr>
            <w:r w:rsidRPr="009609A2">
              <w:rPr>
                <w:rFonts w:cs="Arial"/>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C46A1E4" w14:textId="79B88D7F" w:rsidR="00A96047" w:rsidRPr="009609A2" w:rsidRDefault="00A96047" w:rsidP="00A96047">
            <w:pPr>
              <w:spacing w:before="0" w:after="0"/>
              <w:textAlignment w:val="baseline"/>
              <w:rPr>
                <w:rFonts w:cs="Arial"/>
                <w:color w:val="FF0000"/>
              </w:rPr>
            </w:pPr>
            <w:r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CBD802C" w14:textId="3819337A"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CEAD162"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76F5552" w14:textId="77777777" w:rsidR="00A96047" w:rsidRPr="009609A2" w:rsidRDefault="00A96047" w:rsidP="00A96047">
            <w:pPr>
              <w:spacing w:before="0" w:after="0"/>
              <w:textAlignment w:val="baseline"/>
              <w:rPr>
                <w:rFonts w:ascii="Calibri" w:hAnsi="Calibri" w:cs="Calibri"/>
              </w:rPr>
            </w:pPr>
          </w:p>
        </w:tc>
      </w:tr>
      <w:tr w:rsidR="00A96047" w:rsidRPr="00F26A85" w14:paraId="62387578"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48624EC" w14:textId="42AB69E3" w:rsidR="00A96047" w:rsidRPr="009609A2" w:rsidRDefault="00A96047" w:rsidP="00A96047">
            <w:pPr>
              <w:spacing w:before="0" w:after="0"/>
              <w:jc w:val="center"/>
              <w:textAlignment w:val="baseline"/>
              <w:rPr>
                <w:rFonts w:ascii="Calibri" w:hAnsi="Calibri" w:cs="Calibri"/>
              </w:rPr>
            </w:pPr>
            <w:r>
              <w:rPr>
                <w:rFonts w:ascii="Calibri" w:hAnsi="Calibri" w:cs="Calibri"/>
              </w:rPr>
              <w:t>4</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9435A30" w14:textId="443A34FF" w:rsidR="00A96047" w:rsidRPr="009609A2" w:rsidRDefault="00A96047" w:rsidP="00A96047">
            <w:pPr>
              <w:spacing w:before="0" w:after="0"/>
              <w:textAlignment w:val="baseline"/>
              <w:rPr>
                <w:rFonts w:ascii="Calibri" w:hAnsi="Calibri" w:cs="Calibri"/>
                <w:lang w:val="en-GB"/>
              </w:rPr>
            </w:pPr>
            <w:r>
              <w:rPr>
                <w:rFonts w:ascii="Calibri" w:hAnsi="Calibri" w:cs="Calibri"/>
                <w:lang w:val="en-GB"/>
              </w:rPr>
              <w:t>Apply</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E79EDA" w14:textId="5E6FA91F" w:rsidR="00A96047" w:rsidRPr="009609A2" w:rsidRDefault="00A96047" w:rsidP="00A96047">
            <w:pPr>
              <w:spacing w:before="0" w:after="0"/>
              <w:textAlignment w:val="baseline"/>
              <w:rPr>
                <w:rFonts w:ascii="Calibri" w:hAnsi="Calibri" w:cs="Calibri"/>
              </w:rPr>
            </w:pPr>
            <w:r>
              <w:rPr>
                <w:rFonts w:ascii="Calibri" w:hAnsi="Calibri" w:cs="Calibri"/>
              </w:rPr>
              <w:t>This</w:t>
            </w:r>
            <w:r w:rsidRPr="009609A2">
              <w:rPr>
                <w:rFonts w:ascii="Calibri" w:hAnsi="Calibri" w:cs="Calibri"/>
              </w:rPr>
              <w:t xml:space="preserve"> button to be clicked by the user to </w:t>
            </w:r>
            <w:r>
              <w:rPr>
                <w:rFonts w:ascii="Calibri" w:hAnsi="Calibri" w:cs="Calibri"/>
              </w:rPr>
              <w:t>apply to view the booking consumption</w:t>
            </w:r>
            <w:r w:rsidRPr="009609A2">
              <w:rPr>
                <w:rFonts w:ascii="Calibri" w:hAnsi="Calibri" w:cs="Calibri"/>
              </w:rPr>
              <w:t xml:space="preserve"> the table</w:t>
            </w:r>
            <w:r>
              <w:rPr>
                <w:rFonts w:ascii="Calibri" w:hAnsi="Calibri" w:cs="Calibri"/>
              </w:rPr>
              <w:t>.</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C612FA" w14:textId="12D35892" w:rsidR="00A96047" w:rsidRPr="009609A2" w:rsidRDefault="00A96047" w:rsidP="00A96047">
            <w:pPr>
              <w:spacing w:before="0" w:after="0"/>
              <w:textAlignment w:val="baseline"/>
              <w:rPr>
                <w:rFonts w:cs="Arial"/>
                <w:color w:val="0000FF"/>
              </w:rPr>
            </w:pPr>
            <w:r w:rsidRPr="009609A2">
              <w:rPr>
                <w:rFonts w:cs="Arial"/>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8D2A503" w14:textId="50F9A4DE" w:rsidR="00A96047" w:rsidRPr="009609A2" w:rsidRDefault="00A96047" w:rsidP="00A96047">
            <w:pPr>
              <w:spacing w:before="0" w:after="0"/>
              <w:textAlignment w:val="baseline"/>
              <w:rPr>
                <w:rFonts w:cs="Arial"/>
                <w:color w:val="FF0000"/>
              </w:rPr>
            </w:pPr>
            <w:r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41133AA" w14:textId="1436AB99"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2F7D6DA"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8FA37B8" w14:textId="77777777" w:rsidR="00A96047" w:rsidRPr="009609A2" w:rsidRDefault="00A96047" w:rsidP="00A96047">
            <w:pPr>
              <w:spacing w:before="0" w:after="0"/>
              <w:textAlignment w:val="baseline"/>
              <w:rPr>
                <w:rFonts w:ascii="Calibri" w:hAnsi="Calibri" w:cs="Calibri"/>
              </w:rPr>
            </w:pPr>
          </w:p>
        </w:tc>
      </w:tr>
      <w:tr w:rsidR="00A96047" w:rsidRPr="00F26A85" w14:paraId="7A3E111B"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75390FD" w14:textId="19CDC3A7" w:rsidR="00A96047" w:rsidRDefault="00A96047" w:rsidP="00A96047">
            <w:pPr>
              <w:spacing w:before="0" w:after="0"/>
              <w:jc w:val="center"/>
              <w:textAlignment w:val="baseline"/>
              <w:rPr>
                <w:rFonts w:ascii="Calibri" w:hAnsi="Calibri" w:cs="Calibri"/>
              </w:rPr>
            </w:pPr>
            <w:r>
              <w:rPr>
                <w:rFonts w:ascii="Calibri" w:hAnsi="Calibri" w:cs="Calibri"/>
              </w:rPr>
              <w:t>5</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BEE0D61" w14:textId="3FD25F84" w:rsidR="00A96047" w:rsidRDefault="00A96047" w:rsidP="00A96047">
            <w:pPr>
              <w:spacing w:before="0" w:after="0"/>
              <w:textAlignment w:val="baseline"/>
              <w:rPr>
                <w:rFonts w:ascii="Calibri" w:hAnsi="Calibri" w:cs="Calibri"/>
                <w:lang w:val="en-GB"/>
              </w:rPr>
            </w:pPr>
            <w:proofErr w:type="spellStart"/>
            <w:r w:rsidRPr="009609A2">
              <w:rPr>
                <w:rFonts w:ascii="Calibri" w:hAnsi="Calibri" w:cs="Calibri"/>
                <w:lang w:val="en-GB"/>
              </w:rPr>
              <w:t>Alloc</w:t>
            </w:r>
            <w:proofErr w:type="spellEnd"/>
            <w:r w:rsidRPr="009609A2">
              <w:rPr>
                <w:rFonts w:ascii="Calibri" w:hAnsi="Calibri" w:cs="Calibri"/>
                <w:lang w:val="en-GB"/>
              </w:rPr>
              <w:t xml:space="preserve"> TEU</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684406B" w14:textId="04A712BD" w:rsidR="00A96047" w:rsidRDefault="00A96047" w:rsidP="00A96047">
            <w:pPr>
              <w:spacing w:before="0" w:after="0"/>
              <w:textAlignment w:val="baseline"/>
              <w:rPr>
                <w:rFonts w:ascii="Calibri" w:hAnsi="Calibri" w:cs="Calibri"/>
              </w:rPr>
            </w:pPr>
            <w:r w:rsidRPr="009609A2">
              <w:rPr>
                <w:rFonts w:ascii="Calibri" w:hAnsi="Calibri" w:cs="Calibri"/>
              </w:rPr>
              <w:t>Maximum TEU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AA81E37" w14:textId="18869097"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E9BF98C" w14:textId="4B2B5D34" w:rsidR="00A96047" w:rsidRPr="009609A2" w:rsidRDefault="00AE4A02" w:rsidP="00A96047">
            <w:pPr>
              <w:spacing w:before="0" w:after="0"/>
              <w:textAlignment w:val="baseline"/>
              <w:rPr>
                <w:rFonts w:cs="Arial"/>
                <w:color w:val="FF0000"/>
              </w:rPr>
            </w:pPr>
            <w:r>
              <w:rPr>
                <w:rFonts w:cs="Arial"/>
                <w:color w:val="FF0000"/>
              </w:rPr>
              <w:t>M</w:t>
            </w:r>
            <w:r w:rsidR="00A96047"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0C15A56" w14:textId="3EA90AB3"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4B34CFD" w14:textId="5F18A15B"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D9D6524" w14:textId="77777777" w:rsidR="00A96047" w:rsidRPr="009609A2" w:rsidRDefault="00A96047" w:rsidP="00A96047">
            <w:pPr>
              <w:spacing w:before="0" w:after="0"/>
              <w:textAlignment w:val="baseline"/>
              <w:rPr>
                <w:rFonts w:ascii="Calibri" w:hAnsi="Calibri" w:cs="Calibri"/>
              </w:rPr>
            </w:pPr>
          </w:p>
        </w:tc>
      </w:tr>
      <w:tr w:rsidR="00A96047" w:rsidRPr="00F26A85" w14:paraId="0F9385F5"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A2342C1" w14:textId="05D79605" w:rsidR="00A96047" w:rsidRDefault="00A96047" w:rsidP="00A96047">
            <w:pPr>
              <w:spacing w:before="0" w:after="0"/>
              <w:jc w:val="center"/>
              <w:textAlignment w:val="baseline"/>
              <w:rPr>
                <w:rFonts w:ascii="Calibri" w:hAnsi="Calibri" w:cs="Calibri"/>
              </w:rPr>
            </w:pPr>
            <w:r>
              <w:rPr>
                <w:rFonts w:ascii="Calibri" w:hAnsi="Calibri" w:cs="Calibri"/>
              </w:rPr>
              <w:t>6</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5C4A905" w14:textId="760C4593" w:rsidR="00A96047" w:rsidRDefault="00A96047" w:rsidP="00A96047">
            <w:pPr>
              <w:spacing w:before="0" w:after="0"/>
              <w:textAlignment w:val="baseline"/>
              <w:rPr>
                <w:rFonts w:ascii="Calibri" w:hAnsi="Calibri" w:cs="Calibri"/>
                <w:lang w:val="en-GB"/>
              </w:rPr>
            </w:pPr>
            <w:proofErr w:type="spellStart"/>
            <w:r w:rsidRPr="009609A2">
              <w:rPr>
                <w:rFonts w:ascii="Calibri" w:hAnsi="Calibri" w:cs="Calibri"/>
                <w:lang w:val="en-GB"/>
              </w:rPr>
              <w:t>Alloc</w:t>
            </w:r>
            <w:proofErr w:type="spellEnd"/>
            <w:r w:rsidRPr="009609A2">
              <w:rPr>
                <w:rFonts w:ascii="Calibri" w:hAnsi="Calibri" w:cs="Calibri"/>
                <w:lang w:val="en-GB"/>
              </w:rPr>
              <w:t xml:space="preserve"> TONS</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4952CE4" w14:textId="4FD5FC5B" w:rsidR="00A96047" w:rsidRDefault="00A96047" w:rsidP="00A96047">
            <w:pPr>
              <w:spacing w:before="0" w:after="0"/>
              <w:textAlignment w:val="baseline"/>
              <w:rPr>
                <w:rFonts w:ascii="Calibri" w:hAnsi="Calibri" w:cs="Calibri"/>
              </w:rPr>
            </w:pPr>
            <w:r w:rsidRPr="009609A2">
              <w:rPr>
                <w:rFonts w:ascii="Calibri" w:hAnsi="Calibri" w:cs="Calibri"/>
              </w:rPr>
              <w:t>Maximum weight (in tons)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9E7D4E9" w14:textId="5F3F14E2"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DFBD53" w14:textId="63477783" w:rsidR="00A96047" w:rsidRPr="009609A2" w:rsidRDefault="00AE4A02" w:rsidP="00A96047">
            <w:pPr>
              <w:spacing w:before="0" w:after="0"/>
              <w:textAlignment w:val="baseline"/>
              <w:rPr>
                <w:rFonts w:cs="Arial"/>
                <w:color w:val="FF0000"/>
              </w:rPr>
            </w:pPr>
            <w:r>
              <w:rPr>
                <w:rFonts w:cs="Arial"/>
                <w:color w:val="FF0000"/>
              </w:rPr>
              <w:t>M</w:t>
            </w:r>
            <w:r w:rsidR="00A96047"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6EC1FD" w14:textId="358085F8" w:rsidR="00A96047" w:rsidRPr="009609A2" w:rsidRDefault="00A96047" w:rsidP="00A96047">
            <w:pPr>
              <w:spacing w:before="0" w:after="0"/>
              <w:textAlignment w:val="baseline"/>
              <w:rPr>
                <w:rFonts w:cs="Arial"/>
                <w:color w:val="339966"/>
              </w:rPr>
            </w:pPr>
            <w:r w:rsidRPr="009609A2">
              <w:rPr>
                <w:rFonts w:cs="Arial"/>
                <w:color w:val="339966"/>
              </w:rPr>
              <w:t>E D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14E086" w14:textId="4EF2FD32"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F657D0" w14:textId="77777777" w:rsidR="00A96047" w:rsidRPr="009609A2" w:rsidRDefault="00A96047" w:rsidP="00A96047">
            <w:pPr>
              <w:spacing w:before="0" w:after="0"/>
              <w:textAlignment w:val="baseline"/>
              <w:rPr>
                <w:rFonts w:ascii="Calibri" w:hAnsi="Calibri" w:cs="Calibri"/>
              </w:rPr>
            </w:pPr>
          </w:p>
        </w:tc>
      </w:tr>
      <w:tr w:rsidR="00A96047" w:rsidRPr="00F26A85" w14:paraId="5CF1A522"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986AEBE" w14:textId="3AA2E1B5" w:rsidR="00A96047" w:rsidRDefault="00A96047" w:rsidP="00A96047">
            <w:pPr>
              <w:spacing w:before="0" w:after="0"/>
              <w:jc w:val="center"/>
              <w:textAlignment w:val="baseline"/>
              <w:rPr>
                <w:rFonts w:ascii="Calibri" w:hAnsi="Calibri" w:cs="Calibri"/>
              </w:rPr>
            </w:pPr>
            <w:r>
              <w:rPr>
                <w:rFonts w:ascii="Calibri" w:hAnsi="Calibri" w:cs="Calibri"/>
              </w:rPr>
              <w:t>7</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EEA8558" w14:textId="1EA0388A" w:rsidR="00A96047" w:rsidRDefault="00A96047" w:rsidP="00A96047">
            <w:pPr>
              <w:spacing w:before="0" w:after="0"/>
              <w:textAlignment w:val="baseline"/>
              <w:rPr>
                <w:rFonts w:ascii="Calibri" w:hAnsi="Calibri" w:cs="Calibri"/>
                <w:lang w:val="en-GB"/>
              </w:rPr>
            </w:pPr>
            <w:proofErr w:type="spellStart"/>
            <w:r w:rsidRPr="009609A2">
              <w:rPr>
                <w:rFonts w:ascii="Calibri" w:hAnsi="Calibri" w:cs="Calibri"/>
                <w:lang w:val="en-GB"/>
              </w:rPr>
              <w:t>Alloc</w:t>
            </w:r>
            <w:proofErr w:type="spellEnd"/>
            <w:r w:rsidRPr="009609A2">
              <w:rPr>
                <w:rFonts w:ascii="Calibri" w:hAnsi="Calibri" w:cs="Calibri"/>
                <w:lang w:val="en-GB"/>
              </w:rPr>
              <w:t xml:space="preserve"> Unit(s)</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60A3E08" w14:textId="03A5B784" w:rsidR="00A96047" w:rsidRDefault="00A96047" w:rsidP="00A96047">
            <w:pPr>
              <w:spacing w:before="0" w:after="0"/>
              <w:textAlignment w:val="baseline"/>
              <w:rPr>
                <w:rFonts w:ascii="Calibri" w:hAnsi="Calibri" w:cs="Calibri"/>
              </w:rPr>
            </w:pPr>
            <w:r w:rsidRPr="009609A2">
              <w:rPr>
                <w:rFonts w:ascii="Calibri" w:hAnsi="Calibri" w:cs="Calibri"/>
              </w:rPr>
              <w:t>Maximum allowed units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1FABA89" w14:textId="077DEAF8"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D2D68A" w14:textId="4D0F3270" w:rsidR="00A96047" w:rsidRPr="009609A2" w:rsidRDefault="00AE4A02" w:rsidP="00A96047">
            <w:pPr>
              <w:spacing w:before="0" w:after="0"/>
              <w:textAlignment w:val="baseline"/>
              <w:rPr>
                <w:rFonts w:cs="Arial"/>
                <w:color w:val="FF0000"/>
              </w:rPr>
            </w:pPr>
            <w:r>
              <w:rPr>
                <w:rFonts w:cs="Arial"/>
                <w:color w:val="FF0000"/>
              </w:rPr>
              <w:t>M</w:t>
            </w:r>
            <w:r w:rsidR="00A96047"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57D2B86" w14:textId="50A6F5F8"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DFB97C6" w14:textId="5AE83889"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FA6B41" w14:textId="77777777" w:rsidR="00A96047" w:rsidRPr="009609A2" w:rsidRDefault="00A96047" w:rsidP="00A96047">
            <w:pPr>
              <w:spacing w:before="0" w:after="0"/>
              <w:textAlignment w:val="baseline"/>
              <w:rPr>
                <w:rFonts w:ascii="Calibri" w:hAnsi="Calibri" w:cs="Calibri"/>
              </w:rPr>
            </w:pPr>
          </w:p>
        </w:tc>
      </w:tr>
      <w:tr w:rsidR="00A96047" w:rsidRPr="00F26A85" w14:paraId="01835DF5"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D58E165" w14:textId="691AF5BA" w:rsidR="00A96047" w:rsidRDefault="00AE4A02" w:rsidP="00A96047">
            <w:pPr>
              <w:spacing w:before="0" w:after="0"/>
              <w:jc w:val="center"/>
              <w:textAlignment w:val="baseline"/>
              <w:rPr>
                <w:rFonts w:ascii="Calibri" w:hAnsi="Calibri" w:cs="Calibri"/>
              </w:rPr>
            </w:pPr>
            <w:r>
              <w:rPr>
                <w:rFonts w:ascii="Calibri" w:hAnsi="Calibri" w:cs="Calibri"/>
              </w:rPr>
              <w:t>8</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CBA394" w14:textId="7D7BE221" w:rsidR="00A96047" w:rsidRDefault="00AE4A02" w:rsidP="00A96047">
            <w:pPr>
              <w:spacing w:before="0" w:after="0"/>
              <w:textAlignment w:val="baseline"/>
              <w:rPr>
                <w:rFonts w:ascii="Calibri" w:hAnsi="Calibri" w:cs="Calibri"/>
                <w:lang w:val="en-GB"/>
              </w:rPr>
            </w:pPr>
            <w:r>
              <w:rPr>
                <w:rFonts w:ascii="Calibri" w:hAnsi="Calibri" w:cs="Calibri"/>
                <w:lang w:val="en-GB"/>
              </w:rPr>
              <w:t>Shortfall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04F2DF9" w14:textId="3A3D6DDC" w:rsidR="00A96047" w:rsidRDefault="00AE4A02" w:rsidP="00A96047">
            <w:pPr>
              <w:spacing w:before="0" w:after="0"/>
              <w:textAlignment w:val="baseline"/>
              <w:rPr>
                <w:rFonts w:ascii="Calibri" w:hAnsi="Calibri" w:cs="Calibri"/>
              </w:rPr>
            </w:pPr>
            <w:r>
              <w:rPr>
                <w:rFonts w:ascii="Calibri" w:hAnsi="Calibri" w:cs="Calibri"/>
              </w:rPr>
              <w:t>Expected shortfall in booking over the forecasted value</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8A36EB1" w14:textId="1BF82614" w:rsidR="00A96047" w:rsidRPr="009609A2" w:rsidRDefault="00AE4A02"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DA4FD8" w14:textId="59A37DFD" w:rsidR="00A96047" w:rsidRPr="009609A2" w:rsidRDefault="00AE4A02" w:rsidP="00A96047">
            <w:pPr>
              <w:spacing w:before="0" w:after="0"/>
              <w:textAlignment w:val="baseline"/>
              <w:rPr>
                <w:rFonts w:cs="Arial"/>
                <w:color w:val="FF0000"/>
              </w:rPr>
            </w:pPr>
            <w:r>
              <w:rPr>
                <w:rFonts w:cs="Arial"/>
                <w:color w:val="FF0000"/>
              </w:rPr>
              <w:t>M</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235FF9E" w14:textId="7025348A" w:rsidR="00A96047" w:rsidRPr="009609A2" w:rsidRDefault="00AE4A02" w:rsidP="00A96047">
            <w:pPr>
              <w:spacing w:before="0" w:after="0"/>
              <w:textAlignment w:val="baseline"/>
              <w:rPr>
                <w:rFonts w:cs="Arial"/>
                <w:color w:val="339966"/>
              </w:rPr>
            </w:pPr>
            <w:r>
              <w:rPr>
                <w:rFonts w:cs="Arial"/>
                <w:color w:val="339966"/>
              </w:rPr>
              <w:t>E</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9C0479"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8647904" w14:textId="77777777" w:rsidR="00A96047" w:rsidRPr="009609A2" w:rsidRDefault="00A96047" w:rsidP="00A96047">
            <w:pPr>
              <w:spacing w:before="0" w:after="0"/>
              <w:textAlignment w:val="baseline"/>
              <w:rPr>
                <w:rFonts w:ascii="Calibri" w:hAnsi="Calibri" w:cs="Calibri"/>
              </w:rPr>
            </w:pPr>
          </w:p>
        </w:tc>
      </w:tr>
      <w:tr w:rsidR="00AE4A02" w:rsidRPr="00F26A85" w14:paraId="7150F6AB"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68199B6" w14:textId="4A13EF0A" w:rsidR="00AE4A02" w:rsidRDefault="00AE4A02" w:rsidP="00A96047">
            <w:pPr>
              <w:spacing w:before="0" w:after="0"/>
              <w:jc w:val="center"/>
              <w:textAlignment w:val="baseline"/>
              <w:rPr>
                <w:rFonts w:ascii="Calibri" w:hAnsi="Calibri" w:cs="Calibri"/>
              </w:rPr>
            </w:pPr>
            <w:r>
              <w:rPr>
                <w:rFonts w:ascii="Calibri" w:hAnsi="Calibri" w:cs="Calibri"/>
              </w:rPr>
              <w:t>9</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4F2D9D3" w14:textId="7C46017E" w:rsidR="00AE4A02" w:rsidRDefault="00AE4A02" w:rsidP="00A96047">
            <w:pPr>
              <w:spacing w:before="0" w:after="0"/>
              <w:textAlignment w:val="baseline"/>
              <w:rPr>
                <w:rFonts w:ascii="Calibri" w:hAnsi="Calibri" w:cs="Calibri"/>
                <w:lang w:val="en-GB"/>
              </w:rPr>
            </w:pPr>
            <w:proofErr w:type="spellStart"/>
            <w:r>
              <w:rPr>
                <w:rFonts w:ascii="Calibri" w:hAnsi="Calibri" w:cs="Calibri"/>
                <w:lang w:val="en-GB"/>
              </w:rPr>
              <w:t>Avg</w:t>
            </w:r>
            <w:proofErr w:type="spellEnd"/>
            <w:r>
              <w:rPr>
                <w:rFonts w:ascii="Calibri" w:hAnsi="Calibri" w:cs="Calibri"/>
                <w:lang w:val="en-GB"/>
              </w:rPr>
              <w:t xml:space="preserve"> Weight</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9B2D0C" w14:textId="4348ABE8" w:rsidR="00AE4A02" w:rsidRDefault="00AE4A02" w:rsidP="00A96047">
            <w:pPr>
              <w:spacing w:before="0" w:after="0"/>
              <w:textAlignment w:val="baseline"/>
              <w:rPr>
                <w:rFonts w:ascii="Calibri" w:hAnsi="Calibri" w:cs="Calibri"/>
              </w:rPr>
            </w:pPr>
            <w:r>
              <w:rPr>
                <w:rFonts w:ascii="Calibri" w:hAnsi="Calibri" w:cs="Calibri"/>
              </w:rPr>
              <w:t>TUEs divided by TONs</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31C0472" w14:textId="55F7B939" w:rsidR="00AE4A02" w:rsidRPr="009609A2" w:rsidRDefault="00AE4A02"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4E35025" w14:textId="1B89A6A9" w:rsidR="00AE4A02" w:rsidRDefault="00AE4A02" w:rsidP="00A96047">
            <w:pPr>
              <w:spacing w:before="0" w:after="0"/>
              <w:textAlignment w:val="baseline"/>
              <w:rPr>
                <w:rFonts w:cs="Arial"/>
                <w:color w:val="FF0000"/>
              </w:rPr>
            </w:pPr>
            <w:r>
              <w:rPr>
                <w:rFonts w:cs="Arial"/>
                <w:color w:val="FF0000"/>
              </w:rPr>
              <w:t>M</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F868744" w14:textId="0ACB6AE7" w:rsidR="00AE4A02" w:rsidRDefault="00AE4A02" w:rsidP="00A96047">
            <w:pPr>
              <w:spacing w:before="0" w:after="0"/>
              <w:textAlignment w:val="baseline"/>
              <w:rPr>
                <w:rFonts w:cs="Arial"/>
                <w:color w:val="339966"/>
              </w:rPr>
            </w:pPr>
            <w:r>
              <w:rPr>
                <w:rFonts w:cs="Arial"/>
                <w:color w:val="339966"/>
              </w:rPr>
              <w:t>E</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6FFFDCA" w14:textId="77777777" w:rsidR="00AE4A02" w:rsidRPr="009609A2" w:rsidRDefault="00AE4A02"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5B8102A" w14:textId="77777777" w:rsidR="00AE4A02" w:rsidRPr="009609A2" w:rsidRDefault="00AE4A02" w:rsidP="00A96047">
            <w:pPr>
              <w:spacing w:before="0" w:after="0"/>
              <w:textAlignment w:val="baseline"/>
              <w:rPr>
                <w:rFonts w:ascii="Calibri" w:hAnsi="Calibri" w:cs="Calibri"/>
              </w:rPr>
            </w:pPr>
          </w:p>
        </w:tc>
      </w:tr>
    </w:tbl>
    <w:p w14:paraId="70C6063F" w14:textId="77777777" w:rsidR="009609A2" w:rsidRPr="00F26A85" w:rsidRDefault="009609A2" w:rsidP="003E54B7">
      <w:pPr>
        <w:ind w:left="576"/>
        <w:rPr>
          <w:rFonts w:asciiTheme="minorHAnsi" w:hAnsiTheme="minorHAnsi" w:cstheme="minorHAnsi"/>
          <w:lang w:val="en-GB"/>
        </w:rPr>
      </w:pPr>
    </w:p>
    <w:p w14:paraId="5C9CBEDA" w14:textId="77777777" w:rsidR="009609A2" w:rsidRPr="00F26A85" w:rsidRDefault="009609A2" w:rsidP="003E54B7">
      <w:pPr>
        <w:ind w:left="576"/>
        <w:rPr>
          <w:rFonts w:asciiTheme="minorHAnsi" w:hAnsiTheme="minorHAnsi" w:cstheme="minorHAnsi"/>
          <w:lang w:val="en-GB"/>
        </w:rPr>
      </w:pPr>
    </w:p>
    <w:p w14:paraId="1954090B" w14:textId="6A4C88AB" w:rsidR="00EE1671" w:rsidRPr="00F26A85" w:rsidRDefault="00EE1671" w:rsidP="00EE1671">
      <w:pPr>
        <w:pStyle w:val="Editorscomments"/>
        <w:rPr>
          <w:rFonts w:asciiTheme="minorHAnsi" w:hAnsiTheme="minorHAnsi" w:cstheme="minorHAnsi"/>
          <w:b/>
          <w:bCs/>
          <w:i w:val="0"/>
          <w:noProof/>
          <w:color w:val="auto"/>
          <w:lang w:eastAsia="fr-FR"/>
        </w:rPr>
      </w:pPr>
      <w:r w:rsidRPr="00F26A85">
        <w:rPr>
          <w:rFonts w:asciiTheme="minorHAnsi" w:hAnsiTheme="minorHAnsi" w:cstheme="minorHAnsi"/>
          <w:b/>
          <w:bCs/>
          <w:i w:val="0"/>
          <w:noProof/>
          <w:color w:val="auto"/>
          <w:lang w:eastAsia="fr-FR"/>
        </w:rPr>
        <w:t xml:space="preserve">Legend </w:t>
      </w:r>
    </w:p>
    <w:tbl>
      <w:tblPr>
        <w:tblW w:w="98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00EE1671" w:rsidRPr="00F26A85" w14:paraId="05291ADD" w14:textId="77777777" w:rsidTr="003E71AA">
        <w:trPr>
          <w:cantSplit/>
        </w:trPr>
        <w:tc>
          <w:tcPr>
            <w:tcW w:w="420"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47EBB194"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F</w:t>
            </w:r>
            <w:r w:rsidRPr="00F26A85">
              <w:rPr>
                <w:rFonts w:asciiTheme="minorHAnsi" w:hAnsiTheme="minorHAnsi" w:cstheme="minorHAnsi"/>
                <w:sz w:val="20"/>
                <w:lang w:val="en-US"/>
              </w:rPr>
              <w:t>ormat</w:t>
            </w: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380858A7"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CB</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33DC8FF"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Check Box</w:t>
            </w:r>
          </w:p>
        </w:tc>
        <w:tc>
          <w:tcPr>
            <w:tcW w:w="618"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6454BFAB"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A</w:t>
            </w:r>
            <w:r w:rsidRPr="00F26A85">
              <w:rPr>
                <w:rFonts w:asciiTheme="minorHAnsi" w:hAnsiTheme="minorHAnsi" w:cstheme="minorHAnsi"/>
                <w:sz w:val="20"/>
                <w:lang w:val="en-US"/>
              </w:rPr>
              <w:t>ttribute</w:t>
            </w: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2249E594" w14:textId="77777777" w:rsidR="00EE1671" w:rsidRPr="00F26A85" w:rsidRDefault="00EE1671" w:rsidP="008708B2">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M</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7F92C2C"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Mandatory</w:t>
            </w:r>
          </w:p>
        </w:tc>
        <w:tc>
          <w:tcPr>
            <w:tcW w:w="422"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D203972"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D</w:t>
            </w:r>
            <w:r w:rsidRPr="00F26A85">
              <w:rPr>
                <w:rFonts w:asciiTheme="minorHAnsi" w:hAnsiTheme="minorHAnsi" w:cstheme="minorHAnsi"/>
                <w:sz w:val="20"/>
                <w:lang w:val="en-US"/>
              </w:rPr>
              <w:t>isplay</w:t>
            </w: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5848C3B9"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D</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7A896D0A"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disabled</w:t>
            </w:r>
          </w:p>
        </w:tc>
      </w:tr>
      <w:tr w:rsidR="00EE1671" w:rsidRPr="00F26A85" w14:paraId="204398BB"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14F83813"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118BF5B1"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15D3109"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alpha</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2F2F06C7"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3A23D856" w14:textId="77777777" w:rsidR="00EE1671" w:rsidRPr="00F26A85" w:rsidRDefault="00EE1671" w:rsidP="008708B2">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O</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C2F1F21"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Optional</w:t>
            </w: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6C9FE32"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0E298967"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E</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6A88E199"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Enabled</w:t>
            </w:r>
          </w:p>
        </w:tc>
      </w:tr>
      <w:tr w:rsidR="00EE1671" w:rsidRPr="00F26A85" w14:paraId="028257CD"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C46F1DC"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28B95A0B"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FN</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69C018A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numeric</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97EDBDF"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62C5B0A2"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551620A6"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CEF6C6D"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181F6F8F"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R</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09079240"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Read Only</w:t>
            </w:r>
          </w:p>
        </w:tc>
      </w:tr>
      <w:tr w:rsidR="00EE1671" w:rsidRPr="00F26A85" w14:paraId="29FA39C6"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D6F0FF0"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08C35A70"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LOV</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971228D"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List of Value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44746FA"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D7AB0CD"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36DD62FE"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62B7ECA"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2DAC0764"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H</w:t>
            </w:r>
          </w:p>
        </w:tc>
        <w:tc>
          <w:tcPr>
            <w:tcW w:w="1955" w:type="dxa"/>
            <w:tcBorders>
              <w:top w:val="single" w:sz="4" w:space="0" w:color="999999"/>
              <w:left w:val="single" w:sz="4" w:space="0" w:color="999999"/>
              <w:bottom w:val="single" w:sz="4" w:space="0" w:color="999999"/>
              <w:right w:val="single" w:sz="4" w:space="0" w:color="999999"/>
            </w:tcBorders>
            <w:vAlign w:val="center"/>
          </w:tcPr>
          <w:p w14:paraId="3BA4526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Hidden</w:t>
            </w:r>
          </w:p>
        </w:tc>
      </w:tr>
      <w:tr w:rsidR="00EE1671" w:rsidRPr="00F26A85" w14:paraId="0CE9F925"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7F871A2C"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D04017E"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1DBA3430"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B70E132"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47BE0C8"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1F6B132D"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9CB79DD"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E0F0F4B"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62CA7B53" w14:textId="77777777" w:rsidR="00EE1671" w:rsidRPr="00F26A85" w:rsidRDefault="00EE1671" w:rsidP="003E71AA">
            <w:pPr>
              <w:pStyle w:val="TexteTableau"/>
              <w:keepNext/>
              <w:jc w:val="center"/>
              <w:rPr>
                <w:rFonts w:asciiTheme="minorHAnsi" w:hAnsiTheme="minorHAnsi" w:cstheme="minorHAnsi"/>
                <w:szCs w:val="20"/>
                <w:lang w:val="en-US"/>
              </w:rPr>
            </w:pPr>
          </w:p>
        </w:tc>
      </w:tr>
      <w:tr w:rsidR="00EE1671" w:rsidRPr="00F26A85" w14:paraId="7A76874E"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0707B9B1"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4E6B6616"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BT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093828F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Button</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4A8876CD"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04285F7"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31A395C"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0175629"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7A5157A1"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1D9BBB8B" w14:textId="77777777" w:rsidR="00EE1671" w:rsidRPr="00F26A85" w:rsidRDefault="00EE1671" w:rsidP="003E71AA">
            <w:pPr>
              <w:pStyle w:val="TexteTableau"/>
              <w:keepNext/>
              <w:jc w:val="center"/>
              <w:rPr>
                <w:rFonts w:asciiTheme="minorHAnsi" w:hAnsiTheme="minorHAnsi" w:cstheme="minorHAnsi"/>
                <w:szCs w:val="20"/>
                <w:lang w:val="en-US"/>
              </w:rPr>
            </w:pPr>
          </w:p>
        </w:tc>
      </w:tr>
      <w:tr w:rsidR="00EE1671" w:rsidRPr="00F26A85" w14:paraId="08300DD2"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3031A3F0"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B6AF78A" w14:textId="33DC5683"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51A762AA"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 Time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D810594"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9BFAEDE"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9A46C04"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3D0A88C"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6DEED8F"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214C539A" w14:textId="77777777" w:rsidR="00EE1671" w:rsidRPr="00F26A85" w:rsidRDefault="00EE1671" w:rsidP="003E71AA">
            <w:pPr>
              <w:pStyle w:val="TexteTableau"/>
              <w:keepNext/>
              <w:jc w:val="center"/>
              <w:rPr>
                <w:rFonts w:asciiTheme="minorHAnsi" w:hAnsiTheme="minorHAnsi" w:cstheme="minorHAnsi"/>
                <w:szCs w:val="20"/>
                <w:lang w:val="en-US"/>
              </w:rPr>
            </w:pPr>
          </w:p>
        </w:tc>
      </w:tr>
    </w:tbl>
    <w:p w14:paraId="3F6CF737" w14:textId="77777777" w:rsidR="00EE1671" w:rsidRPr="00F26A85" w:rsidRDefault="00EE1671" w:rsidP="0006750E">
      <w:pPr>
        <w:rPr>
          <w:rFonts w:asciiTheme="minorHAnsi" w:hAnsiTheme="minorHAnsi" w:cstheme="minorHAnsi"/>
          <w:lang w:val="en-GB"/>
        </w:rPr>
      </w:pPr>
    </w:p>
    <w:p w14:paraId="4C23B4A6" w14:textId="605CC0DD" w:rsidR="0090432B" w:rsidRPr="00F26A85" w:rsidRDefault="0006750E" w:rsidP="002409D9">
      <w:pPr>
        <w:pStyle w:val="Heading3"/>
        <w:numPr>
          <w:ilvl w:val="1"/>
          <w:numId w:val="7"/>
        </w:numPr>
        <w:rPr>
          <w:rFonts w:asciiTheme="minorHAnsi" w:hAnsiTheme="minorHAnsi" w:cstheme="minorHAnsi"/>
          <w:i w:val="0"/>
          <w:lang w:val="en-GB"/>
        </w:rPr>
      </w:pPr>
      <w:bookmarkStart w:id="21" w:name="_Toc2019968925"/>
      <w:r w:rsidRPr="00F26A85">
        <w:rPr>
          <w:rFonts w:asciiTheme="minorHAnsi" w:hAnsiTheme="minorHAnsi" w:cstheme="minorHAnsi"/>
          <w:i w:val="0"/>
        </w:rPr>
        <w:t>Setups</w:t>
      </w:r>
      <w:r w:rsidRPr="00F26A85">
        <w:rPr>
          <w:rFonts w:asciiTheme="minorHAnsi" w:hAnsiTheme="minorHAnsi" w:cstheme="minorHAnsi"/>
          <w:i w:val="0"/>
          <w:lang w:val="en-GB"/>
        </w:rPr>
        <w:t xml:space="preserve"> and configurations</w:t>
      </w:r>
      <w:bookmarkEnd w:id="21"/>
      <w:r w:rsidRPr="00F26A85">
        <w:rPr>
          <w:rFonts w:asciiTheme="minorHAnsi" w:hAnsiTheme="minorHAnsi" w:cstheme="minorHAnsi"/>
          <w:i w:val="0"/>
          <w:lang w:val="en-GB"/>
        </w:rPr>
        <w:t xml:space="preserve"> </w:t>
      </w:r>
    </w:p>
    <w:p w14:paraId="45713BE5" w14:textId="77777777" w:rsidR="00E8490A" w:rsidRPr="00F26A85" w:rsidRDefault="00E8490A" w:rsidP="00E8490A">
      <w:pPr>
        <w:rPr>
          <w:rFonts w:asciiTheme="minorHAnsi" w:hAnsiTheme="minorHAnsi" w:cstheme="minorHAnsi"/>
          <w:lang w:val="en-GB"/>
        </w:rPr>
      </w:pPr>
    </w:p>
    <w:p w14:paraId="6BB26255" w14:textId="6124AEC1" w:rsidR="0034188D" w:rsidRPr="00F26A85" w:rsidRDefault="00E8490A" w:rsidP="004B6145">
      <w:pPr>
        <w:ind w:left="540"/>
        <w:rPr>
          <w:rFonts w:asciiTheme="minorHAnsi" w:hAnsiTheme="minorHAnsi" w:cstheme="minorHAnsi"/>
          <w:bCs/>
          <w:lang w:val="en-GB"/>
        </w:rPr>
      </w:pPr>
      <w:r w:rsidRPr="00F26A85">
        <w:rPr>
          <w:rFonts w:asciiTheme="minorHAnsi" w:hAnsiTheme="minorHAnsi" w:cstheme="minorHAnsi"/>
          <w:lang w:val="en-GB"/>
        </w:rPr>
        <w:t>N/A</w:t>
      </w:r>
    </w:p>
    <w:p w14:paraId="3638100B" w14:textId="79AC3EFD" w:rsidR="004D6494" w:rsidRPr="00F26A85" w:rsidRDefault="004D6494" w:rsidP="00C65265">
      <w:pPr>
        <w:pStyle w:val="Heading3"/>
        <w:numPr>
          <w:ilvl w:val="1"/>
          <w:numId w:val="7"/>
        </w:numPr>
        <w:rPr>
          <w:rFonts w:asciiTheme="minorHAnsi" w:hAnsiTheme="minorHAnsi" w:cstheme="minorHAnsi"/>
          <w:i w:val="0"/>
          <w:lang w:val="en-GB"/>
        </w:rPr>
      </w:pPr>
      <w:bookmarkStart w:id="22" w:name="_Toc1581785906"/>
      <w:bookmarkStart w:id="23" w:name="_Toc205975097"/>
      <w:bookmarkEnd w:id="18"/>
      <w:r w:rsidRPr="00F26A85">
        <w:rPr>
          <w:rFonts w:asciiTheme="minorHAnsi" w:hAnsiTheme="minorHAnsi" w:cstheme="minorHAnsi"/>
          <w:i w:val="0"/>
        </w:rPr>
        <w:t>Processing</w:t>
      </w:r>
      <w:r w:rsidRPr="00F26A85">
        <w:rPr>
          <w:rFonts w:asciiTheme="minorHAnsi" w:hAnsiTheme="minorHAnsi" w:cstheme="minorHAnsi"/>
          <w:i w:val="0"/>
          <w:lang w:val="en-GB"/>
        </w:rPr>
        <w:t xml:space="preserve"> definition</w:t>
      </w:r>
      <w:bookmarkEnd w:id="22"/>
    </w:p>
    <w:p w14:paraId="483D06CA" w14:textId="551EA214" w:rsidR="001C1CCC" w:rsidRPr="00F26A85" w:rsidRDefault="00E92BE6" w:rsidP="000624DA">
      <w:pPr>
        <w:rPr>
          <w:rFonts w:asciiTheme="minorHAnsi" w:hAnsiTheme="minorHAnsi" w:cstheme="minorHAnsi"/>
          <w:lang w:val="en-GB"/>
        </w:rPr>
      </w:pPr>
      <w:r w:rsidRPr="00F26A85">
        <w:rPr>
          <w:rFonts w:asciiTheme="minorHAnsi" w:hAnsiTheme="minorHAnsi" w:cstheme="minorHAnsi"/>
          <w:lang w:val="en-GB"/>
        </w:rPr>
        <w:t>Following business rules must be implemented:</w:t>
      </w:r>
      <w:bookmarkEnd w:id="23"/>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9450"/>
        <w:gridCol w:w="23"/>
      </w:tblGrid>
      <w:tr w:rsidR="00AD7439" w:rsidRPr="00F26A85" w14:paraId="6DFCAE70" w14:textId="77777777" w:rsidTr="002B1BE4">
        <w:tc>
          <w:tcPr>
            <w:tcW w:w="101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BAF2AE" w14:textId="42F3A4E9" w:rsidR="00AD7439" w:rsidRPr="00F26A85" w:rsidRDefault="00390BF3" w:rsidP="00C82D22">
            <w:pPr>
              <w:jc w:val="center"/>
              <w:rPr>
                <w:rFonts w:asciiTheme="minorHAnsi" w:hAnsiTheme="minorHAnsi" w:cstheme="minorHAnsi"/>
                <w:b/>
                <w:bCs/>
                <w:u w:val="single"/>
                <w:lang w:val="en-GB"/>
              </w:rPr>
            </w:pPr>
            <w:r w:rsidRPr="00F26A85">
              <w:rPr>
                <w:rFonts w:asciiTheme="minorHAnsi" w:hAnsiTheme="minorHAnsi" w:cstheme="minorHAnsi"/>
                <w:b/>
                <w:bCs/>
                <w:u w:val="single"/>
                <w:lang w:val="en-GB"/>
              </w:rPr>
              <w:t>ALL-</w:t>
            </w:r>
            <w:r w:rsidR="00127DAD" w:rsidRPr="00F26A85">
              <w:rPr>
                <w:rFonts w:asciiTheme="minorHAnsi" w:hAnsiTheme="minorHAnsi" w:cstheme="minorHAnsi"/>
                <w:b/>
                <w:bCs/>
                <w:u w:val="single"/>
                <w:lang w:val="en-GB"/>
              </w:rPr>
              <w:t xml:space="preserve"> </w:t>
            </w:r>
            <w:r w:rsidR="00B3608C">
              <w:rPr>
                <w:rFonts w:asciiTheme="minorHAnsi" w:hAnsiTheme="minorHAnsi" w:cstheme="minorHAnsi"/>
                <w:b/>
                <w:bCs/>
                <w:u w:val="single"/>
                <w:lang w:val="en-GB"/>
              </w:rPr>
              <w:t>607</w:t>
            </w:r>
          </w:p>
        </w:tc>
      </w:tr>
      <w:tr w:rsidR="00D62651" w:rsidRPr="00F26A85" w14:paraId="241AF2CA" w14:textId="77777777" w:rsidTr="002B1BE4">
        <w:tc>
          <w:tcPr>
            <w:tcW w:w="10193"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DC75BD6" w14:textId="7AF96327" w:rsidR="00D62651" w:rsidRPr="00F26A85" w:rsidRDefault="00B3608C" w:rsidP="00C82D22">
            <w:pPr>
              <w:jc w:val="center"/>
              <w:rPr>
                <w:rFonts w:asciiTheme="minorHAnsi" w:hAnsiTheme="minorHAnsi" w:cstheme="minorHAnsi"/>
                <w:b/>
                <w:bCs/>
                <w:lang w:val="en-GB"/>
              </w:rPr>
            </w:pPr>
            <w:r w:rsidRPr="00B3608C">
              <w:rPr>
                <w:rFonts w:asciiTheme="minorHAnsi" w:hAnsiTheme="minorHAnsi" w:cstheme="minorHAnsi"/>
                <w:b/>
                <w:bCs/>
                <w:lang w:val="en-GB"/>
              </w:rPr>
              <w:t xml:space="preserve">ALL-607: COA – Forecast [Forecast Screen – </w:t>
            </w:r>
            <w:r>
              <w:rPr>
                <w:rFonts w:asciiTheme="minorHAnsi" w:hAnsiTheme="minorHAnsi" w:cstheme="minorHAnsi"/>
                <w:b/>
                <w:bCs/>
                <w:lang w:val="en-GB"/>
              </w:rPr>
              <w:t>TEU</w:t>
            </w:r>
            <w:r w:rsidRPr="00B3608C">
              <w:rPr>
                <w:rFonts w:asciiTheme="minorHAnsi" w:hAnsiTheme="minorHAnsi" w:cstheme="minorHAnsi"/>
                <w:b/>
                <w:bCs/>
                <w:lang w:val="en-GB"/>
              </w:rPr>
              <w:t>, Weight, Unit Columns]</w:t>
            </w:r>
          </w:p>
        </w:tc>
      </w:tr>
      <w:tr w:rsidR="007E5DE1" w:rsidRPr="00F26A85" w14:paraId="314BE603"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316B7C" w14:textId="02A4D68D" w:rsidR="007E5DE1" w:rsidRPr="00EC03A5" w:rsidRDefault="00EC03A5" w:rsidP="003A30F9">
            <w:pPr>
              <w:spacing w:before="0" w:after="0"/>
              <w:rPr>
                <w:rFonts w:asciiTheme="minorHAnsi" w:hAnsiTheme="minorHAnsi" w:cstheme="minorHAnsi"/>
                <w:bCs/>
                <w:i/>
                <w:iCs/>
                <w:lang w:val="en-GB"/>
              </w:rPr>
            </w:pPr>
            <w:r w:rsidRPr="00EC03A5">
              <w:rPr>
                <w:rFonts w:asciiTheme="minorHAnsi" w:hAnsiTheme="minorHAnsi" w:cstheme="minorHAnsi"/>
                <w:bCs/>
                <w:lang w:val="en-GB"/>
              </w:rPr>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4B13B2" w14:textId="3D1800F8" w:rsidR="007E5DE1" w:rsidRPr="00EC03A5" w:rsidRDefault="00EC03A5" w:rsidP="00326F83">
            <w:pPr>
              <w:spacing w:before="0" w:after="0"/>
              <w:rPr>
                <w:rFonts w:asciiTheme="minorHAnsi" w:hAnsiTheme="minorHAnsi" w:cstheme="minorHAnsi"/>
                <w:bCs/>
                <w:i/>
                <w:iCs/>
                <w:lang w:val="en-GB"/>
              </w:rPr>
            </w:pPr>
            <w:r w:rsidRPr="00EC03A5">
              <w:rPr>
                <w:rFonts w:asciiTheme="minorHAnsi" w:hAnsiTheme="minorHAnsi" w:cstheme="minorHAnsi"/>
                <w:bCs/>
                <w:i/>
                <w:iCs/>
                <w:lang w:val="en-GB"/>
              </w:rPr>
              <w:t xml:space="preserve">Please note navigation to the Forecast </w:t>
            </w:r>
            <w:r w:rsidR="007E5DE1" w:rsidRPr="00EC03A5">
              <w:rPr>
                <w:rFonts w:asciiTheme="minorHAnsi" w:hAnsiTheme="minorHAnsi" w:cstheme="minorHAnsi"/>
                <w:bCs/>
                <w:i/>
                <w:iCs/>
                <w:lang w:val="en-GB"/>
              </w:rPr>
              <w:t xml:space="preserve">Screen </w:t>
            </w:r>
            <w:r w:rsidRPr="00EC03A5">
              <w:rPr>
                <w:rFonts w:asciiTheme="minorHAnsi" w:hAnsiTheme="minorHAnsi" w:cstheme="minorHAnsi"/>
                <w:bCs/>
                <w:i/>
                <w:iCs/>
                <w:lang w:val="en-GB"/>
              </w:rPr>
              <w:t>are explained in Doc Ref ALL – 114 Forecast Screen Header</w:t>
            </w:r>
          </w:p>
          <w:p w14:paraId="10F565B7" w14:textId="6F7B1D00" w:rsidR="007E5DE1" w:rsidRPr="00986704" w:rsidRDefault="00986704" w:rsidP="007E5DE1">
            <w:pPr>
              <w:spacing w:before="0" w:after="0"/>
              <w:rPr>
                <w:rStyle w:val="eop"/>
                <w:rFonts w:asciiTheme="minorHAnsi" w:hAnsiTheme="minorHAnsi" w:cstheme="minorHAnsi"/>
                <w:i/>
                <w:iCs/>
                <w:color w:val="000000"/>
                <w:shd w:val="clear" w:color="auto" w:fill="FFFFFF"/>
              </w:rPr>
            </w:pPr>
            <w:r>
              <w:rPr>
                <w:noProof/>
              </w:rPr>
              <w:lastRenderedPageBreak/>
              <w:drawing>
                <wp:inline distT="0" distB="0" distL="0" distR="0" wp14:anchorId="34906D1F" wp14:editId="0B5594C8">
                  <wp:extent cx="5524500" cy="2256486"/>
                  <wp:effectExtent l="0" t="0" r="0" b="0"/>
                  <wp:docPr id="1290723125" name="Picture 129072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4500" cy="2256486"/>
                          </a:xfrm>
                          <a:prstGeom prst="rect">
                            <a:avLst/>
                          </a:prstGeom>
                        </pic:spPr>
                      </pic:pic>
                    </a:graphicData>
                  </a:graphic>
                </wp:inline>
              </w:drawing>
            </w:r>
          </w:p>
        </w:tc>
      </w:tr>
      <w:tr w:rsidR="00FC0E01" w:rsidRPr="00F26A85" w14:paraId="693C8DA9"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E9F0F10" w14:textId="1EA16FF4" w:rsidR="00FC0E01" w:rsidRPr="00986704" w:rsidRDefault="00FC0E01" w:rsidP="003A30F9">
            <w:pPr>
              <w:spacing w:before="0" w:after="0"/>
              <w:rPr>
                <w:rFonts w:asciiTheme="minorHAnsi" w:hAnsiTheme="minorHAnsi" w:cstheme="minorHAnsi"/>
                <w:bCs/>
                <w:i/>
                <w:iCs/>
                <w:strike/>
                <w:lang w:val="en-GB"/>
              </w:rPr>
            </w:pPr>
            <w:r w:rsidRPr="00986704">
              <w:rPr>
                <w:rFonts w:asciiTheme="minorHAnsi" w:hAnsiTheme="minorHAnsi" w:cstheme="minorHAnsi"/>
                <w:bCs/>
                <w:i/>
                <w:iCs/>
                <w:strike/>
                <w:lang w:val="en-GB"/>
              </w:rPr>
              <w:lastRenderedPageBreak/>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11998D" w14:textId="68A3780E" w:rsidR="00FC0E01" w:rsidRPr="00986704" w:rsidRDefault="00FC0E01" w:rsidP="00326F83">
            <w:pPr>
              <w:spacing w:before="0" w:after="0"/>
              <w:rPr>
                <w:rFonts w:asciiTheme="minorHAnsi" w:hAnsiTheme="minorHAnsi" w:cstheme="minorHAnsi"/>
                <w:bCs/>
                <w:strike/>
                <w:lang w:val="en-GB"/>
              </w:rPr>
            </w:pPr>
            <w:r w:rsidRPr="00986704">
              <w:rPr>
                <w:rStyle w:val="eop"/>
                <w:rFonts w:asciiTheme="minorHAnsi" w:hAnsiTheme="minorHAnsi" w:cstheme="minorHAnsi"/>
                <w:i/>
                <w:iCs/>
                <w:strike/>
                <w:color w:val="000000"/>
                <w:sz w:val="22"/>
                <w:szCs w:val="22"/>
                <w:shd w:val="clear" w:color="auto" w:fill="FFFFFF"/>
              </w:rPr>
              <w:t>Please note the Bookmark Scope &amp; Features are defined in D</w:t>
            </w:r>
            <w:r w:rsidR="00EC03A5" w:rsidRPr="00986704">
              <w:rPr>
                <w:rStyle w:val="eop"/>
                <w:rFonts w:asciiTheme="minorHAnsi" w:hAnsiTheme="minorHAnsi" w:cstheme="minorHAnsi"/>
                <w:i/>
                <w:iCs/>
                <w:strike/>
                <w:color w:val="000000"/>
                <w:sz w:val="22"/>
                <w:szCs w:val="22"/>
                <w:shd w:val="clear" w:color="auto" w:fill="FFFFFF"/>
              </w:rPr>
              <w:t>o</w:t>
            </w:r>
            <w:r w:rsidRPr="00986704">
              <w:rPr>
                <w:rStyle w:val="eop"/>
                <w:rFonts w:asciiTheme="minorHAnsi" w:hAnsiTheme="minorHAnsi" w:cstheme="minorHAnsi"/>
                <w:i/>
                <w:iCs/>
                <w:strike/>
                <w:color w:val="000000"/>
                <w:sz w:val="22"/>
                <w:szCs w:val="22"/>
                <w:shd w:val="clear" w:color="auto" w:fill="FFFFFF"/>
              </w:rPr>
              <w:t>c Ref ALL- 1944 separately.</w:t>
            </w:r>
          </w:p>
        </w:tc>
      </w:tr>
      <w:tr w:rsidR="003A30F9" w:rsidRPr="00F26A85" w14:paraId="682583D2"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A28AE45" w14:textId="09ACB5D7" w:rsidR="003A30F9" w:rsidRPr="00F26A85" w:rsidRDefault="00CA6CFA" w:rsidP="003A30F9">
            <w:pPr>
              <w:spacing w:before="0" w:after="0"/>
              <w:rPr>
                <w:rFonts w:asciiTheme="minorHAnsi" w:hAnsiTheme="minorHAnsi" w:cstheme="minorHAnsi"/>
                <w:b/>
                <w:i/>
                <w:iCs/>
                <w:lang w:val="en-GB"/>
              </w:rPr>
            </w:pPr>
            <w:r w:rsidRPr="00F26A85">
              <w:rPr>
                <w:rFonts w:asciiTheme="minorHAnsi" w:hAnsiTheme="minorHAnsi" w:cstheme="minorHAnsi"/>
                <w:b/>
                <w:lang w:val="en-GB"/>
              </w:rPr>
              <w:t>BR01</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DCB7D3" w14:textId="4E824D6C" w:rsidR="00DC747E" w:rsidRPr="00DC747E" w:rsidRDefault="00DC747E" w:rsidP="00DC747E">
            <w:pPr>
              <w:rPr>
                <w:rStyle w:val="eop"/>
                <w:rFonts w:asciiTheme="minorHAnsi" w:hAnsiTheme="minorHAnsi" w:cstheme="minorHAnsi"/>
                <w:color w:val="000000"/>
                <w:sz w:val="22"/>
                <w:szCs w:val="22"/>
                <w:shd w:val="clear" w:color="auto" w:fill="FFFFFF"/>
              </w:rPr>
            </w:pPr>
            <w:r>
              <w:rPr>
                <w:rStyle w:val="eop"/>
                <w:rFonts w:asciiTheme="minorHAnsi" w:hAnsiTheme="minorHAnsi" w:cstheme="minorHAnsi"/>
                <w:b/>
                <w:bCs/>
                <w:color w:val="000000"/>
                <w:sz w:val="22"/>
                <w:szCs w:val="22"/>
                <w:shd w:val="clear" w:color="auto" w:fill="FFFFFF"/>
              </w:rPr>
              <w:t>Edit Fields: The cargo flow user will have access to edit the below fields on the matrix table on the Forecast column.</w:t>
            </w:r>
            <w:r w:rsidRPr="00DC747E">
              <w:rPr>
                <w:rStyle w:val="eop"/>
                <w:rFonts w:asciiTheme="minorHAnsi" w:hAnsiTheme="minorHAnsi" w:cstheme="minorHAnsi"/>
                <w:color w:val="000000"/>
                <w:sz w:val="22"/>
                <w:szCs w:val="22"/>
                <w:shd w:val="clear" w:color="auto" w:fill="FFFFFF"/>
              </w:rPr>
              <w:t xml:space="preserve"> </w:t>
            </w:r>
          </w:p>
          <w:p w14:paraId="3884D299" w14:textId="77777777" w:rsidR="00DC747E" w:rsidRPr="00DC747E" w:rsidRDefault="00DC747E" w:rsidP="00DC747E">
            <w:pPr>
              <w:rPr>
                <w:rStyle w:val="eop"/>
                <w:rFonts w:asciiTheme="minorHAnsi" w:hAnsiTheme="minorHAnsi" w:cstheme="minorHAnsi"/>
                <w:color w:val="000000"/>
                <w:sz w:val="22"/>
                <w:szCs w:val="22"/>
                <w:shd w:val="clear" w:color="auto" w:fill="FFFFFF"/>
              </w:rPr>
            </w:pPr>
          </w:p>
          <w:p w14:paraId="643E2ACD" w14:textId="6169DEF3" w:rsidR="00DC747E" w:rsidRPr="00DC747E" w:rsidRDefault="00DC747E">
            <w:pPr>
              <w:pStyle w:val="ListParagraph"/>
              <w:numPr>
                <w:ilvl w:val="0"/>
                <w:numId w:val="18"/>
              </w:numPr>
              <w:rPr>
                <w:rStyle w:val="eop"/>
                <w:rFonts w:asciiTheme="minorHAnsi" w:hAnsiTheme="minorHAnsi" w:cstheme="minorHAnsi"/>
                <w:color w:val="000000"/>
                <w:sz w:val="22"/>
                <w:szCs w:val="22"/>
                <w:shd w:val="clear" w:color="auto" w:fill="FFFFFF"/>
              </w:rPr>
            </w:pPr>
            <w:r w:rsidRPr="00DC747E">
              <w:rPr>
                <w:rStyle w:val="eop"/>
                <w:rFonts w:asciiTheme="minorHAnsi" w:hAnsiTheme="minorHAnsi" w:cstheme="minorHAnsi"/>
                <w:color w:val="000000"/>
                <w:sz w:val="22"/>
                <w:szCs w:val="22"/>
                <w:shd w:val="clear" w:color="auto" w:fill="FFFFFF"/>
              </w:rPr>
              <w:t>TEU (same as COA, decimals).</w:t>
            </w:r>
          </w:p>
          <w:p w14:paraId="63C57793" w14:textId="6A6E8C0D" w:rsidR="00DC747E" w:rsidRPr="00DC747E" w:rsidRDefault="00DC747E">
            <w:pPr>
              <w:pStyle w:val="ListParagraph"/>
              <w:numPr>
                <w:ilvl w:val="0"/>
                <w:numId w:val="18"/>
              </w:numPr>
              <w:rPr>
                <w:rStyle w:val="eop"/>
                <w:rFonts w:asciiTheme="minorHAnsi" w:hAnsiTheme="minorHAnsi" w:cstheme="minorHAnsi"/>
                <w:color w:val="000000"/>
                <w:sz w:val="22"/>
                <w:szCs w:val="22"/>
                <w:shd w:val="clear" w:color="auto" w:fill="FFFFFF"/>
              </w:rPr>
            </w:pPr>
            <w:r w:rsidRPr="00DC747E">
              <w:rPr>
                <w:rStyle w:val="eop"/>
                <w:rFonts w:asciiTheme="minorHAnsi" w:hAnsiTheme="minorHAnsi" w:cstheme="minorHAnsi"/>
                <w:color w:val="000000"/>
                <w:sz w:val="22"/>
                <w:szCs w:val="22"/>
                <w:shd w:val="clear" w:color="auto" w:fill="FFFFFF"/>
              </w:rPr>
              <w:t>Weight (same as COA, decimals).</w:t>
            </w:r>
          </w:p>
          <w:p w14:paraId="0E85ABBF" w14:textId="102EB1FA" w:rsidR="00DC747E" w:rsidRPr="00DC747E" w:rsidRDefault="00DC747E">
            <w:pPr>
              <w:pStyle w:val="ListParagraph"/>
              <w:numPr>
                <w:ilvl w:val="0"/>
                <w:numId w:val="18"/>
              </w:numPr>
              <w:rPr>
                <w:rStyle w:val="eop"/>
                <w:rFonts w:asciiTheme="minorHAnsi" w:hAnsiTheme="minorHAnsi" w:cstheme="minorHAnsi"/>
                <w:color w:val="000000"/>
                <w:sz w:val="22"/>
                <w:szCs w:val="22"/>
                <w:shd w:val="clear" w:color="auto" w:fill="FFFFFF"/>
              </w:rPr>
            </w:pPr>
            <w:r w:rsidRPr="00DC747E">
              <w:rPr>
                <w:rStyle w:val="eop"/>
                <w:rFonts w:asciiTheme="minorHAnsi" w:hAnsiTheme="minorHAnsi" w:cstheme="minorHAnsi"/>
                <w:color w:val="000000"/>
                <w:sz w:val="22"/>
                <w:szCs w:val="22"/>
                <w:shd w:val="clear" w:color="auto" w:fill="FFFFFF"/>
              </w:rPr>
              <w:t xml:space="preserve">Units (same as COA, integer). </w:t>
            </w:r>
          </w:p>
          <w:p w14:paraId="489A256B" w14:textId="77E40B39" w:rsidR="00DC747E" w:rsidRPr="00DC747E" w:rsidRDefault="00DC747E">
            <w:pPr>
              <w:pStyle w:val="ListParagraph"/>
              <w:numPr>
                <w:ilvl w:val="0"/>
                <w:numId w:val="18"/>
              </w:numPr>
              <w:rPr>
                <w:rStyle w:val="eop"/>
                <w:rFonts w:asciiTheme="minorHAnsi" w:hAnsiTheme="minorHAnsi" w:cstheme="minorHAnsi"/>
                <w:color w:val="000000"/>
                <w:sz w:val="22"/>
                <w:szCs w:val="22"/>
                <w:shd w:val="clear" w:color="auto" w:fill="FFFFFF"/>
              </w:rPr>
            </w:pPr>
            <w:r w:rsidRPr="00DC747E">
              <w:rPr>
                <w:rStyle w:val="eop"/>
                <w:rFonts w:asciiTheme="minorHAnsi" w:hAnsiTheme="minorHAnsi" w:cstheme="minorHAnsi"/>
                <w:color w:val="000000"/>
                <w:sz w:val="22"/>
                <w:szCs w:val="22"/>
                <w:shd w:val="clear" w:color="auto" w:fill="FFFFFF"/>
              </w:rPr>
              <w:t>Average Weight per Unit (same as, integer).</w:t>
            </w:r>
          </w:p>
          <w:p w14:paraId="169E26D4" w14:textId="5C9A647E" w:rsidR="004C58E7" w:rsidRPr="00DC747E" w:rsidRDefault="00DC747E">
            <w:pPr>
              <w:pStyle w:val="ListParagraph"/>
              <w:numPr>
                <w:ilvl w:val="0"/>
                <w:numId w:val="18"/>
              </w:numPr>
              <w:rPr>
                <w:rStyle w:val="eop"/>
                <w:rFonts w:asciiTheme="minorHAnsi" w:hAnsiTheme="minorHAnsi" w:cstheme="minorHAnsi"/>
                <w:color w:val="000000"/>
                <w:sz w:val="22"/>
                <w:szCs w:val="22"/>
                <w:shd w:val="clear" w:color="auto" w:fill="FFFFFF"/>
              </w:rPr>
            </w:pPr>
            <w:r w:rsidRPr="00DC747E">
              <w:rPr>
                <w:rStyle w:val="eop"/>
                <w:rFonts w:asciiTheme="minorHAnsi" w:hAnsiTheme="minorHAnsi" w:cstheme="minorHAnsi"/>
                <w:color w:val="000000"/>
                <w:sz w:val="22"/>
                <w:szCs w:val="22"/>
                <w:shd w:val="clear" w:color="auto" w:fill="FFFFFF"/>
              </w:rPr>
              <w:t>Shortfall % (2 digits % - range 0% to 100%)</w:t>
            </w:r>
          </w:p>
          <w:p w14:paraId="67E6668C" w14:textId="383A4C17" w:rsidR="00FC0E01" w:rsidRDefault="00DC747E" w:rsidP="00FC0E01">
            <w:pPr>
              <w:rPr>
                <w:rStyle w:val="eop"/>
                <w:rFonts w:asciiTheme="minorHAnsi" w:hAnsiTheme="minorHAnsi" w:cstheme="minorHAnsi"/>
                <w:color w:val="000000"/>
                <w:sz w:val="22"/>
                <w:szCs w:val="22"/>
                <w:shd w:val="clear" w:color="auto" w:fill="FFFFFF"/>
              </w:rPr>
            </w:pPr>
            <w:r w:rsidRPr="00DC286B">
              <w:rPr>
                <w:rStyle w:val="CommentReference"/>
                <w:rFonts w:asciiTheme="minorHAnsi" w:hAnsiTheme="minorHAnsi" w:cstheme="minorHAnsi"/>
                <w:noProof/>
                <w:color w:val="000000"/>
                <w:sz w:val="22"/>
                <w:szCs w:val="22"/>
                <w:shd w:val="clear" w:color="auto" w:fill="FFFFFF"/>
              </w:rPr>
              <w:lastRenderedPageBreak/>
              <w:drawing>
                <wp:inline distT="0" distB="0" distL="0" distR="0" wp14:anchorId="2F85EC04" wp14:editId="0D3B0A74">
                  <wp:extent cx="4686300" cy="4379795"/>
                  <wp:effectExtent l="0" t="0" r="0" b="1905"/>
                  <wp:docPr id="5791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37086" name=""/>
                          <pic:cNvPicPr/>
                        </pic:nvPicPr>
                        <pic:blipFill>
                          <a:blip r:embed="rId17"/>
                          <a:stretch>
                            <a:fillRect/>
                          </a:stretch>
                        </pic:blipFill>
                        <pic:spPr>
                          <a:xfrm>
                            <a:off x="0" y="0"/>
                            <a:ext cx="4689679" cy="4382953"/>
                          </a:xfrm>
                          <a:prstGeom prst="rect">
                            <a:avLst/>
                          </a:prstGeom>
                        </pic:spPr>
                      </pic:pic>
                    </a:graphicData>
                  </a:graphic>
                </wp:inline>
              </w:drawing>
            </w:r>
          </w:p>
          <w:p w14:paraId="45B266FB" w14:textId="5C5D2079" w:rsidR="005B146B" w:rsidRPr="00F26A85" w:rsidRDefault="005B146B" w:rsidP="00326F83">
            <w:pPr>
              <w:spacing w:before="0" w:after="0"/>
              <w:rPr>
                <w:rFonts w:asciiTheme="minorHAnsi" w:hAnsiTheme="minorHAnsi" w:cstheme="minorHAnsi"/>
                <w:bCs/>
                <w:lang w:val="en-GB"/>
              </w:rPr>
            </w:pPr>
          </w:p>
        </w:tc>
      </w:tr>
      <w:tr w:rsidR="003A30F9" w:rsidRPr="00F26A85" w14:paraId="337B19D1" w14:textId="77777777" w:rsidTr="002B1BE4">
        <w:trPr>
          <w:gridAfter w:val="1"/>
          <w:wAfter w:w="23"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D95605" w14:textId="4D210450" w:rsidR="003A30F9" w:rsidRPr="00F26A85" w:rsidRDefault="003A30F9" w:rsidP="003A30F9">
            <w:pPr>
              <w:spacing w:before="0" w:after="0"/>
              <w:rPr>
                <w:rFonts w:asciiTheme="minorHAnsi" w:hAnsiTheme="minorHAnsi" w:cstheme="minorHAnsi"/>
                <w:b/>
                <w:lang w:val="en-GB"/>
              </w:rPr>
            </w:pPr>
            <w:r w:rsidRPr="00F26A85">
              <w:rPr>
                <w:rFonts w:asciiTheme="minorHAnsi" w:hAnsiTheme="minorHAnsi" w:cstheme="minorHAnsi"/>
                <w:b/>
                <w:lang w:val="en-GB"/>
              </w:rPr>
              <w:lastRenderedPageBreak/>
              <w:t>BR0</w:t>
            </w:r>
            <w:r w:rsidR="00CA6CFA" w:rsidRPr="00F26A85">
              <w:rPr>
                <w:rFonts w:asciiTheme="minorHAnsi" w:hAnsiTheme="minorHAnsi" w:cstheme="minorHAnsi"/>
                <w:b/>
                <w:lang w:val="en-GB"/>
              </w:rPr>
              <w:t>2</w:t>
            </w:r>
          </w:p>
        </w:tc>
        <w:tc>
          <w:tcPr>
            <w:tcW w:w="9450" w:type="dxa"/>
            <w:tcBorders>
              <w:top w:val="single" w:sz="4" w:space="0" w:color="auto"/>
              <w:left w:val="single" w:sz="4" w:space="0" w:color="auto"/>
              <w:bottom w:val="single" w:sz="4" w:space="0" w:color="auto"/>
              <w:right w:val="single" w:sz="4" w:space="0" w:color="auto"/>
            </w:tcBorders>
            <w:shd w:val="clear" w:color="auto" w:fill="auto"/>
            <w:vAlign w:val="center"/>
          </w:tcPr>
          <w:p w14:paraId="1ADCAF2F" w14:textId="070A6A27" w:rsidR="003B0F75" w:rsidRDefault="00DC747E" w:rsidP="004C58E7">
            <w:pPr>
              <w:pStyle w:val="ListParagraph"/>
              <w:spacing w:before="0" w:after="0"/>
              <w:ind w:left="0"/>
              <w:rPr>
                <w:rFonts w:asciiTheme="minorHAnsi" w:hAnsiTheme="minorHAnsi" w:cstheme="minorHAnsi"/>
                <w:b/>
              </w:rPr>
            </w:pPr>
            <w:r>
              <w:rPr>
                <w:rFonts w:asciiTheme="minorHAnsi" w:hAnsiTheme="minorHAnsi" w:cstheme="minorHAnsi"/>
                <w:b/>
                <w:lang w:val="en-GB"/>
              </w:rPr>
              <w:t xml:space="preserve">TEUs: </w:t>
            </w:r>
            <w:r>
              <w:rPr>
                <w:rFonts w:asciiTheme="minorHAnsi" w:hAnsiTheme="minorHAnsi" w:cstheme="minorHAnsi"/>
                <w:bCs/>
              </w:rPr>
              <w:t xml:space="preserve">As a cargo flow </w:t>
            </w:r>
            <w:r w:rsidRPr="00DC747E">
              <w:rPr>
                <w:rFonts w:asciiTheme="minorHAnsi" w:hAnsiTheme="minorHAnsi" w:cstheme="minorHAnsi"/>
                <w:bCs/>
              </w:rPr>
              <w:t xml:space="preserve">user </w:t>
            </w:r>
            <w:r>
              <w:rPr>
                <w:rFonts w:asciiTheme="minorHAnsi" w:hAnsiTheme="minorHAnsi" w:cstheme="minorHAnsi"/>
                <w:bCs/>
              </w:rPr>
              <w:t xml:space="preserve">I </w:t>
            </w:r>
            <w:r w:rsidRPr="00DC747E">
              <w:rPr>
                <w:rFonts w:asciiTheme="minorHAnsi" w:hAnsiTheme="minorHAnsi" w:cstheme="minorHAnsi"/>
                <w:bCs/>
              </w:rPr>
              <w:t xml:space="preserve">cannot enter any value </w:t>
            </w:r>
            <w:r w:rsidR="008A148C">
              <w:rPr>
                <w:rFonts w:asciiTheme="minorHAnsi" w:hAnsiTheme="minorHAnsi" w:cstheme="minorHAnsi"/>
                <w:bCs/>
              </w:rPr>
              <w:t xml:space="preserve">unless I </w:t>
            </w:r>
            <w:r w:rsidRPr="00DC747E">
              <w:rPr>
                <w:rFonts w:asciiTheme="minorHAnsi" w:hAnsiTheme="minorHAnsi" w:cstheme="minorHAnsi"/>
                <w:bCs/>
              </w:rPr>
              <w:t>hav</w:t>
            </w:r>
            <w:r w:rsidR="008A148C">
              <w:rPr>
                <w:rFonts w:asciiTheme="minorHAnsi" w:hAnsiTheme="minorHAnsi" w:cstheme="minorHAnsi"/>
                <w:bCs/>
              </w:rPr>
              <w:t>e</w:t>
            </w:r>
            <w:r w:rsidRPr="00DC747E">
              <w:rPr>
                <w:rFonts w:asciiTheme="minorHAnsi" w:hAnsiTheme="minorHAnsi" w:cstheme="minorHAnsi"/>
                <w:bCs/>
              </w:rPr>
              <w:t xml:space="preserve"> entered a TEU value first.</w:t>
            </w:r>
            <w:r w:rsidR="008A148C">
              <w:rPr>
                <w:rFonts w:asciiTheme="minorHAnsi" w:hAnsiTheme="minorHAnsi" w:cstheme="minorHAnsi"/>
                <w:bCs/>
              </w:rPr>
              <w:t xml:space="preserve"> TEUs needs to be updated first. </w:t>
            </w:r>
            <w:r w:rsidRPr="00DC747E">
              <w:rPr>
                <w:rFonts w:asciiTheme="minorHAnsi" w:hAnsiTheme="minorHAnsi" w:cstheme="minorHAnsi"/>
                <w:b/>
              </w:rPr>
              <w:t> </w:t>
            </w:r>
          </w:p>
          <w:p w14:paraId="3812C4D3" w14:textId="198E272F" w:rsidR="00111DE2" w:rsidRDefault="00111DE2" w:rsidP="004C58E7">
            <w:pPr>
              <w:pStyle w:val="ListParagraph"/>
              <w:spacing w:before="0" w:after="0"/>
              <w:ind w:left="0"/>
              <w:rPr>
                <w:rFonts w:asciiTheme="minorHAnsi" w:hAnsiTheme="minorHAnsi" w:cstheme="minorHAnsi"/>
                <w:bCs/>
                <w:lang w:val="en-GB"/>
              </w:rPr>
            </w:pPr>
            <w:r w:rsidRPr="00111DE2">
              <w:rPr>
                <w:rFonts w:asciiTheme="minorHAnsi" w:hAnsiTheme="minorHAnsi" w:cstheme="minorHAnsi"/>
                <w:bCs/>
                <w:noProof/>
                <w:lang w:val="en-GB"/>
              </w:rPr>
              <w:drawing>
                <wp:inline distT="0" distB="0" distL="0" distR="0" wp14:anchorId="7D820079" wp14:editId="7F593051">
                  <wp:extent cx="5863590" cy="1729105"/>
                  <wp:effectExtent l="0" t="0" r="3810" b="4445"/>
                  <wp:docPr id="7710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34333" name=""/>
                          <pic:cNvPicPr/>
                        </pic:nvPicPr>
                        <pic:blipFill>
                          <a:blip r:embed="rId21"/>
                          <a:stretch>
                            <a:fillRect/>
                          </a:stretch>
                        </pic:blipFill>
                        <pic:spPr>
                          <a:xfrm>
                            <a:off x="0" y="0"/>
                            <a:ext cx="5863590" cy="1729105"/>
                          </a:xfrm>
                          <a:prstGeom prst="rect">
                            <a:avLst/>
                          </a:prstGeom>
                        </pic:spPr>
                      </pic:pic>
                    </a:graphicData>
                  </a:graphic>
                </wp:inline>
              </w:drawing>
            </w:r>
          </w:p>
          <w:p w14:paraId="08024DBE" w14:textId="17E53792" w:rsidR="005C3FC9" w:rsidRPr="00F767A2" w:rsidRDefault="005C3FC9" w:rsidP="00F767A2">
            <w:pPr>
              <w:rPr>
                <w:rFonts w:asciiTheme="minorHAnsi" w:hAnsiTheme="minorHAnsi" w:cstheme="minorHAnsi"/>
                <w:bCs/>
                <w:lang w:val="en-GB"/>
              </w:rPr>
            </w:pPr>
          </w:p>
          <w:p w14:paraId="51C5FCAB" w14:textId="0F1C743D" w:rsidR="003B0F75" w:rsidRPr="005C3FC9" w:rsidRDefault="003B0F75" w:rsidP="005C3FC9">
            <w:pPr>
              <w:spacing w:before="0" w:after="0"/>
              <w:rPr>
                <w:rFonts w:asciiTheme="minorHAnsi" w:hAnsiTheme="minorHAnsi" w:cstheme="minorHAnsi"/>
                <w:bCs/>
                <w:lang w:val="en-GB"/>
              </w:rPr>
            </w:pPr>
          </w:p>
        </w:tc>
      </w:tr>
      <w:tr w:rsidR="000C2FC0" w:rsidRPr="00F26A85" w14:paraId="1258FE38"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C05070" w14:textId="28E116B6" w:rsidR="000C2FC0" w:rsidRPr="00F26A85" w:rsidRDefault="008A148C" w:rsidP="000C2FC0">
            <w:pPr>
              <w:spacing w:before="0" w:after="0"/>
              <w:rPr>
                <w:rFonts w:asciiTheme="minorHAnsi" w:hAnsiTheme="minorHAnsi" w:cstheme="minorHAnsi"/>
                <w:b/>
                <w:lang w:val="en-GB"/>
              </w:rPr>
            </w:pPr>
            <w:r>
              <w:rPr>
                <w:rFonts w:asciiTheme="minorHAnsi" w:hAnsiTheme="minorHAnsi" w:cstheme="minorHAnsi"/>
                <w:b/>
                <w:lang w:val="en-GB"/>
              </w:rPr>
              <w:t>BR03</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75795B" w14:textId="77777777" w:rsidR="002510F0" w:rsidRDefault="008A148C" w:rsidP="008113F5">
            <w:pPr>
              <w:spacing w:before="0" w:after="0"/>
              <w:rPr>
                <w:rFonts w:asciiTheme="minorHAnsi" w:hAnsiTheme="minorHAnsi" w:cstheme="minorHAnsi"/>
                <w:bCs/>
              </w:rPr>
            </w:pPr>
            <w:r w:rsidRPr="008A148C">
              <w:rPr>
                <w:rFonts w:asciiTheme="minorHAnsi" w:hAnsiTheme="minorHAnsi" w:cstheme="minorHAnsi"/>
                <w:b/>
              </w:rPr>
              <w:t>Average Weight per TEU</w:t>
            </w:r>
            <w:r>
              <w:rPr>
                <w:rFonts w:asciiTheme="minorHAnsi" w:hAnsiTheme="minorHAnsi" w:cstheme="minorHAnsi"/>
                <w:b/>
              </w:rPr>
              <w:t xml:space="preserve">: </w:t>
            </w:r>
            <w:r w:rsidRPr="008A148C">
              <w:rPr>
                <w:rFonts w:asciiTheme="minorHAnsi" w:hAnsiTheme="minorHAnsi" w:cstheme="minorHAnsi"/>
                <w:bCs/>
              </w:rPr>
              <w:t xml:space="preserve">As a user I can set Average Weight per TEU at header level using </w:t>
            </w:r>
            <w:r>
              <w:rPr>
                <w:rFonts w:asciiTheme="minorHAnsi" w:hAnsiTheme="minorHAnsi" w:cstheme="minorHAnsi"/>
                <w:bCs/>
              </w:rPr>
              <w:t>‘</w:t>
            </w:r>
            <w:r w:rsidRPr="008A148C">
              <w:rPr>
                <w:rFonts w:asciiTheme="minorHAnsi" w:hAnsiTheme="minorHAnsi" w:cstheme="minorHAnsi"/>
                <w:bCs/>
              </w:rPr>
              <w:t>default Avg Weight text box</w:t>
            </w:r>
            <w:r>
              <w:rPr>
                <w:rFonts w:asciiTheme="minorHAnsi" w:hAnsiTheme="minorHAnsi" w:cstheme="minorHAnsi"/>
                <w:bCs/>
              </w:rPr>
              <w:t>’</w:t>
            </w:r>
            <w:r w:rsidRPr="008A148C">
              <w:rPr>
                <w:rFonts w:asciiTheme="minorHAnsi" w:hAnsiTheme="minorHAnsi" w:cstheme="minorHAnsi"/>
                <w:bCs/>
              </w:rPr>
              <w:t>. This average weight per TEU will be pre-filled in Forecast</w:t>
            </w:r>
            <w:r>
              <w:rPr>
                <w:rFonts w:asciiTheme="minorHAnsi" w:hAnsiTheme="minorHAnsi" w:cstheme="minorHAnsi"/>
                <w:bCs/>
              </w:rPr>
              <w:t>.</w:t>
            </w:r>
          </w:p>
          <w:p w14:paraId="0414E7A7" w14:textId="77777777" w:rsidR="008A148C" w:rsidRDefault="008A148C" w:rsidP="008113F5">
            <w:pPr>
              <w:spacing w:before="0" w:after="0"/>
              <w:rPr>
                <w:rFonts w:asciiTheme="minorHAnsi" w:hAnsiTheme="minorHAnsi" w:cstheme="minorHAnsi"/>
                <w:b/>
                <w:lang w:val="en-GB"/>
              </w:rPr>
            </w:pPr>
            <w:r w:rsidRPr="00E028CC">
              <w:rPr>
                <w:rStyle w:val="CommentReference"/>
                <w:rFonts w:asciiTheme="minorHAnsi" w:hAnsiTheme="minorHAnsi" w:cstheme="minorHAnsi"/>
                <w:noProof/>
                <w:color w:val="000000"/>
                <w:sz w:val="22"/>
                <w:szCs w:val="22"/>
                <w:shd w:val="clear" w:color="auto" w:fill="FFFFFF"/>
              </w:rPr>
              <w:lastRenderedPageBreak/>
              <w:drawing>
                <wp:inline distT="0" distB="0" distL="0" distR="0" wp14:anchorId="34C4F8E3" wp14:editId="6AA58112">
                  <wp:extent cx="3914775" cy="4852116"/>
                  <wp:effectExtent l="0" t="0" r="0" b="5715"/>
                  <wp:docPr id="191607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2001" name=""/>
                          <pic:cNvPicPr/>
                        </pic:nvPicPr>
                        <pic:blipFill>
                          <a:blip r:embed="rId19"/>
                          <a:stretch>
                            <a:fillRect/>
                          </a:stretch>
                        </pic:blipFill>
                        <pic:spPr>
                          <a:xfrm>
                            <a:off x="0" y="0"/>
                            <a:ext cx="3917283" cy="4855225"/>
                          </a:xfrm>
                          <a:prstGeom prst="rect">
                            <a:avLst/>
                          </a:prstGeom>
                        </pic:spPr>
                      </pic:pic>
                    </a:graphicData>
                  </a:graphic>
                </wp:inline>
              </w:drawing>
            </w:r>
          </w:p>
          <w:p w14:paraId="5ADAAE2E" w14:textId="38BBE88F" w:rsidR="0012178D" w:rsidRPr="0012178D" w:rsidRDefault="0012178D" w:rsidP="008113F5">
            <w:pPr>
              <w:spacing w:before="0" w:after="0"/>
              <w:rPr>
                <w:rFonts w:asciiTheme="minorHAnsi" w:hAnsiTheme="minorHAnsi" w:cstheme="minorHAnsi"/>
                <w:bCs/>
                <w:lang w:val="en-GB"/>
              </w:rPr>
            </w:pPr>
            <w:r>
              <w:rPr>
                <w:rFonts w:asciiTheme="minorHAnsi" w:hAnsiTheme="minorHAnsi" w:cstheme="minorHAnsi"/>
                <w:bCs/>
                <w:lang w:val="en-GB"/>
              </w:rPr>
              <w:t>*</w:t>
            </w:r>
            <w:r w:rsidRPr="0012178D">
              <w:rPr>
                <w:rFonts w:asciiTheme="minorHAnsi" w:hAnsiTheme="minorHAnsi" w:cstheme="minorHAnsi"/>
                <w:bCs/>
                <w:lang w:val="en-GB"/>
              </w:rPr>
              <w:t>When the user clicks on the edit more the table will show the message: Editing mode: Enabled fields are highlighted</w:t>
            </w:r>
            <w:r w:rsidR="003943C5">
              <w:rPr>
                <w:rFonts w:asciiTheme="minorHAnsi" w:hAnsiTheme="minorHAnsi" w:cstheme="minorHAnsi"/>
                <w:bCs/>
                <w:lang w:val="en-GB"/>
              </w:rPr>
              <w:t xml:space="preserve">. </w:t>
            </w:r>
            <w:r w:rsidR="003943C5">
              <w:rPr>
                <w:rFonts w:asciiTheme="minorHAnsi" w:hAnsiTheme="minorHAnsi" w:cstheme="minorHAnsi"/>
                <w:bCs/>
                <w:lang w:val="en-GB"/>
              </w:rPr>
              <w:br/>
              <w:t>*User needs to click on check box to make the changes at the cargo type level.</w:t>
            </w:r>
          </w:p>
        </w:tc>
      </w:tr>
      <w:tr w:rsidR="00326F83" w:rsidRPr="00F26A85" w14:paraId="1B67CF13"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977AC2" w14:textId="0350A80A" w:rsidR="00DC015D" w:rsidRPr="00F26A85" w:rsidRDefault="0035290D" w:rsidP="000C2FC0">
            <w:pPr>
              <w:spacing w:before="0" w:after="0"/>
              <w:rPr>
                <w:rFonts w:asciiTheme="minorHAnsi" w:hAnsiTheme="minorHAnsi" w:cstheme="minorHAnsi"/>
                <w:bCs/>
                <w:i/>
                <w:iCs/>
                <w:lang w:val="en-GB"/>
              </w:rPr>
            </w:pPr>
            <w:r w:rsidRPr="00F26A85">
              <w:rPr>
                <w:rFonts w:asciiTheme="minorHAnsi" w:hAnsiTheme="minorHAnsi" w:cstheme="minorHAnsi"/>
                <w:b/>
                <w:lang w:val="en-GB"/>
              </w:rPr>
              <w:lastRenderedPageBreak/>
              <w:t>BR04</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AF173F" w14:textId="6B3632E8" w:rsidR="002510F0" w:rsidRDefault="008A148C" w:rsidP="002510F0">
            <w:pPr>
              <w:spacing w:before="0" w:after="0"/>
              <w:rPr>
                <w:rFonts w:asciiTheme="minorHAnsi" w:hAnsiTheme="minorHAnsi" w:cstheme="minorHAnsi"/>
                <w:bCs/>
                <w:lang w:val="en-GB"/>
              </w:rPr>
            </w:pPr>
            <w:r w:rsidRPr="008A148C">
              <w:rPr>
                <w:rFonts w:asciiTheme="minorHAnsi" w:hAnsiTheme="minorHAnsi" w:cstheme="minorHAnsi"/>
                <w:b/>
                <w:lang w:val="en-GB"/>
              </w:rPr>
              <w:t>Weight</w:t>
            </w:r>
            <w:r>
              <w:rPr>
                <w:rFonts w:asciiTheme="minorHAnsi" w:hAnsiTheme="minorHAnsi" w:cstheme="minorHAnsi"/>
                <w:b/>
                <w:lang w:val="en-GB"/>
              </w:rPr>
              <w:t xml:space="preserve">: </w:t>
            </w:r>
            <w:r w:rsidR="002510F0" w:rsidRPr="008A148C">
              <w:rPr>
                <w:rFonts w:asciiTheme="minorHAnsi" w:hAnsiTheme="minorHAnsi" w:cstheme="minorHAnsi"/>
                <w:b/>
                <w:lang w:val="en-GB"/>
              </w:rPr>
              <w:t xml:space="preserve">  </w:t>
            </w:r>
            <w:r w:rsidRPr="008A148C">
              <w:rPr>
                <w:rFonts w:asciiTheme="minorHAnsi" w:hAnsiTheme="minorHAnsi" w:cstheme="minorHAnsi"/>
                <w:bCs/>
                <w:lang w:val="en-GB"/>
              </w:rPr>
              <w:t xml:space="preserve">The </w:t>
            </w:r>
            <w:r>
              <w:rPr>
                <w:rFonts w:asciiTheme="minorHAnsi" w:hAnsiTheme="minorHAnsi" w:cstheme="minorHAnsi"/>
                <w:bCs/>
                <w:lang w:val="en-GB"/>
              </w:rPr>
              <w:t>‘</w:t>
            </w:r>
            <w:r w:rsidRPr="008A148C">
              <w:rPr>
                <w:rFonts w:asciiTheme="minorHAnsi" w:hAnsiTheme="minorHAnsi" w:cstheme="minorHAnsi"/>
                <w:bCs/>
                <w:lang w:val="en-GB"/>
              </w:rPr>
              <w:t xml:space="preserve">weight </w:t>
            </w:r>
            <w:r>
              <w:rPr>
                <w:rFonts w:asciiTheme="minorHAnsi" w:hAnsiTheme="minorHAnsi" w:cstheme="minorHAnsi"/>
                <w:bCs/>
                <w:lang w:val="en-GB"/>
              </w:rPr>
              <w:t xml:space="preserve">field’ </w:t>
            </w:r>
            <w:r w:rsidRPr="008A148C">
              <w:rPr>
                <w:rFonts w:asciiTheme="minorHAnsi" w:hAnsiTheme="minorHAnsi" w:cstheme="minorHAnsi"/>
                <w:bCs/>
                <w:lang w:val="en-GB"/>
              </w:rPr>
              <w:t>will be automatically calculated when a user enters a TEU value (as TEU x Average Weight)</w:t>
            </w:r>
            <w:r>
              <w:rPr>
                <w:rFonts w:asciiTheme="minorHAnsi" w:hAnsiTheme="minorHAnsi" w:cstheme="minorHAnsi"/>
                <w:bCs/>
                <w:lang w:val="en-GB"/>
              </w:rPr>
              <w:t>.</w:t>
            </w:r>
          </w:p>
          <w:p w14:paraId="0E261E1C" w14:textId="018BAE8E" w:rsidR="008A148C" w:rsidRPr="008A148C" w:rsidRDefault="008A148C" w:rsidP="002510F0">
            <w:pPr>
              <w:spacing w:before="0" w:after="0"/>
              <w:rPr>
                <w:rFonts w:asciiTheme="minorHAnsi" w:hAnsiTheme="minorHAnsi" w:cstheme="minorHAnsi"/>
                <w:bCs/>
                <w:lang w:val="en-GB"/>
              </w:rPr>
            </w:pPr>
            <w:r w:rsidRPr="008A148C">
              <w:rPr>
                <w:rFonts w:asciiTheme="minorHAnsi" w:hAnsiTheme="minorHAnsi" w:cstheme="minorHAnsi"/>
                <w:bCs/>
                <w:noProof/>
                <w:lang w:val="en-GB"/>
              </w:rPr>
              <w:drawing>
                <wp:inline distT="0" distB="0" distL="0" distR="0" wp14:anchorId="66B41D5A" wp14:editId="26D70680">
                  <wp:extent cx="5878195" cy="1847215"/>
                  <wp:effectExtent l="0" t="0" r="8255" b="635"/>
                  <wp:docPr id="97279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2996" name=""/>
                          <pic:cNvPicPr/>
                        </pic:nvPicPr>
                        <pic:blipFill>
                          <a:blip r:embed="rId22"/>
                          <a:stretch>
                            <a:fillRect/>
                          </a:stretch>
                        </pic:blipFill>
                        <pic:spPr>
                          <a:xfrm>
                            <a:off x="0" y="0"/>
                            <a:ext cx="5878195" cy="1847215"/>
                          </a:xfrm>
                          <a:prstGeom prst="rect">
                            <a:avLst/>
                          </a:prstGeom>
                        </pic:spPr>
                      </pic:pic>
                    </a:graphicData>
                  </a:graphic>
                </wp:inline>
              </w:drawing>
            </w:r>
          </w:p>
          <w:p w14:paraId="735132A4" w14:textId="320F161C" w:rsidR="00BA48ED" w:rsidRDefault="00BA48ED" w:rsidP="00A82C47">
            <w:pPr>
              <w:spacing w:before="0" w:after="0"/>
              <w:rPr>
                <w:rFonts w:asciiTheme="minorHAnsi" w:hAnsiTheme="minorHAnsi" w:cstheme="minorHAnsi"/>
                <w:bCs/>
                <w:lang w:val="en-GB"/>
              </w:rPr>
            </w:pPr>
          </w:p>
          <w:p w14:paraId="2EDFA3A3" w14:textId="77777777" w:rsidR="00BA48ED" w:rsidRDefault="008A148C" w:rsidP="00A82C47">
            <w:pPr>
              <w:spacing w:before="0" w:after="0"/>
              <w:rPr>
                <w:rFonts w:asciiTheme="minorHAnsi" w:hAnsiTheme="minorHAnsi" w:cstheme="minorHAnsi"/>
                <w:b/>
              </w:rPr>
            </w:pPr>
            <w:r>
              <w:rPr>
                <w:rFonts w:asciiTheme="minorHAnsi" w:hAnsiTheme="minorHAnsi" w:cstheme="minorHAnsi"/>
                <w:b/>
                <w:lang w:val="en-GB"/>
              </w:rPr>
              <w:t>*</w:t>
            </w:r>
            <w:r w:rsidRPr="008A148C">
              <w:rPr>
                <w:rFonts w:asciiTheme="minorHAnsi" w:hAnsiTheme="minorHAnsi" w:cstheme="minorHAnsi"/>
                <w:b/>
              </w:rPr>
              <w:t>The user can overwrite the calculated weight manually by entering a value.</w:t>
            </w:r>
          </w:p>
          <w:p w14:paraId="5C4D4548" w14:textId="2A957E15" w:rsidR="0012178D" w:rsidRPr="005C3FC9" w:rsidRDefault="0012178D" w:rsidP="00A82C47">
            <w:pPr>
              <w:spacing w:before="0" w:after="0"/>
              <w:rPr>
                <w:rFonts w:asciiTheme="minorHAnsi" w:hAnsiTheme="minorHAnsi" w:cstheme="minorHAnsi"/>
                <w:b/>
                <w:lang w:val="en-GB"/>
              </w:rPr>
            </w:pPr>
          </w:p>
        </w:tc>
      </w:tr>
      <w:tr w:rsidR="00BE7D1C" w:rsidRPr="00F26A85" w14:paraId="18E34C30"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C4BC8DD" w14:textId="15476BB6" w:rsidR="00BE7D1C" w:rsidRPr="00F26A85" w:rsidRDefault="00DC015D" w:rsidP="000C2FC0">
            <w:pPr>
              <w:spacing w:before="0" w:after="0"/>
              <w:rPr>
                <w:rFonts w:asciiTheme="minorHAnsi" w:hAnsiTheme="minorHAnsi" w:cstheme="minorHAnsi"/>
                <w:bCs/>
                <w:i/>
                <w:iCs/>
                <w:lang w:val="en-GB"/>
              </w:rPr>
            </w:pPr>
            <w:r w:rsidRPr="00F26A85">
              <w:rPr>
                <w:rFonts w:asciiTheme="minorHAnsi" w:hAnsiTheme="minorHAnsi" w:cstheme="minorHAnsi"/>
                <w:bCs/>
                <w:i/>
                <w:iCs/>
                <w:lang w:val="en-GB"/>
              </w:rPr>
              <w:lastRenderedPageBreak/>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65726B" w14:textId="2FABF92E" w:rsidR="0078032E" w:rsidRPr="00F26A85" w:rsidRDefault="00466166" w:rsidP="000C2FC0">
            <w:pPr>
              <w:spacing w:before="0" w:after="0"/>
              <w:rPr>
                <w:rStyle w:val="normaltextrun"/>
                <w:rFonts w:asciiTheme="minorHAnsi" w:hAnsiTheme="minorHAnsi" w:cstheme="minorHAnsi"/>
                <w:bCs/>
                <w:i/>
                <w:iCs/>
                <w:color w:val="000000"/>
                <w:shd w:val="clear" w:color="auto" w:fill="FFFFFF"/>
              </w:rPr>
            </w:pPr>
            <w:r w:rsidRPr="00466166">
              <w:rPr>
                <w:rStyle w:val="normaltextrun"/>
                <w:rFonts w:asciiTheme="minorHAnsi" w:hAnsiTheme="minorHAnsi" w:cstheme="minorHAnsi"/>
                <w:bCs/>
                <w:i/>
                <w:iCs/>
                <w:color w:val="000000"/>
                <w:shd w:val="clear" w:color="auto" w:fill="FFFFFF"/>
              </w:rPr>
              <w:t>The logic to sum up the values to parent level is the same as described in COA Template, i.e. values are entered by user at cargo type level only, and the data is summed up to each parent level automatically</w:t>
            </w:r>
          </w:p>
        </w:tc>
      </w:tr>
      <w:tr w:rsidR="00BE7D1C" w:rsidRPr="00F26A85" w14:paraId="330AAD06"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77B9BD" w14:textId="738165EE" w:rsidR="00BE7D1C" w:rsidRPr="00F26A85" w:rsidRDefault="00D22AE3" w:rsidP="000C2FC0">
            <w:pPr>
              <w:spacing w:before="0" w:after="0"/>
              <w:rPr>
                <w:rFonts w:asciiTheme="minorHAnsi" w:hAnsiTheme="minorHAnsi" w:cstheme="minorHAnsi"/>
                <w:bCs/>
                <w:i/>
                <w:iCs/>
                <w:highlight w:val="yellow"/>
                <w:lang w:val="en-GB"/>
              </w:rPr>
            </w:pPr>
            <w:r w:rsidRPr="00F26A85">
              <w:rPr>
                <w:rFonts w:asciiTheme="minorHAnsi" w:hAnsiTheme="minorHAnsi" w:cstheme="minorHAnsi"/>
                <w:b/>
                <w:lang w:val="en-GB"/>
              </w:rPr>
              <w:t>BR0</w:t>
            </w:r>
            <w:r>
              <w:rPr>
                <w:rFonts w:asciiTheme="minorHAnsi" w:hAnsiTheme="minorHAnsi" w:cstheme="minorHAnsi"/>
                <w:b/>
                <w:lang w:val="en-GB"/>
              </w:rPr>
              <w:t>5</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5BDC69" w14:textId="77777777" w:rsidR="00654270" w:rsidRDefault="00466166" w:rsidP="005C3FC9">
            <w:pPr>
              <w:spacing w:before="0" w:after="0"/>
              <w:rPr>
                <w:rStyle w:val="eop"/>
              </w:rPr>
            </w:pPr>
            <w:r w:rsidRPr="00466166">
              <w:rPr>
                <w:rStyle w:val="eop"/>
                <w:b/>
                <w:bCs/>
              </w:rPr>
              <w:t>Cargo Type Reefe</w:t>
            </w:r>
            <w:r w:rsidRPr="00CE179C">
              <w:rPr>
                <w:rStyle w:val="eop"/>
                <w:b/>
                <w:bCs/>
              </w:rPr>
              <w:t>r:</w:t>
            </w:r>
            <w:r w:rsidR="00CE179C" w:rsidRPr="00CE179C">
              <w:rPr>
                <w:rStyle w:val="eop"/>
              </w:rPr>
              <w:t xml:space="preserve"> As a user while editing value </w:t>
            </w:r>
            <w:r w:rsidRPr="00CE179C">
              <w:rPr>
                <w:rStyle w:val="eop"/>
              </w:rPr>
              <w:t>for Cargo Type Reefer, it is mandatory to add a value under units.</w:t>
            </w:r>
            <w:r w:rsidR="00CE179C">
              <w:rPr>
                <w:rStyle w:val="eop"/>
              </w:rPr>
              <w:t xml:space="preserve"> The Unit(s) are also marked in </w:t>
            </w:r>
            <w:r w:rsidR="00CE179C" w:rsidRPr="00CE179C">
              <w:rPr>
                <w:rStyle w:val="eop"/>
                <w:b/>
                <w:bCs/>
              </w:rPr>
              <w:t>Asterix*</w:t>
            </w:r>
            <w:r w:rsidR="00CE179C">
              <w:rPr>
                <w:rStyle w:val="eop"/>
              </w:rPr>
              <w:t xml:space="preserve"> to indicate they are mandatory to be filled in the Forecast column.</w:t>
            </w:r>
          </w:p>
          <w:p w14:paraId="412A279D" w14:textId="64BD85FD" w:rsidR="00CE179C" w:rsidRPr="008A148C" w:rsidRDefault="008A148C" w:rsidP="005C3FC9">
            <w:pPr>
              <w:spacing w:before="0" w:after="0"/>
              <w:rPr>
                <w:rStyle w:val="eop"/>
                <w:b/>
                <w:bCs/>
              </w:rPr>
            </w:pPr>
            <w:r>
              <w:rPr>
                <w:b/>
                <w:bCs/>
              </w:rPr>
              <w:t>T</w:t>
            </w:r>
            <w:r w:rsidRPr="008A148C">
              <w:rPr>
                <w:b/>
                <w:bCs/>
              </w:rPr>
              <w:t>he field “Unit” will be automatically calculated as TEU divided by 2.</w:t>
            </w:r>
            <w:r w:rsidRPr="008A148C">
              <w:t> </w:t>
            </w:r>
            <w:r>
              <w:t xml:space="preserve">However, </w:t>
            </w:r>
            <w:r w:rsidRPr="008A148C">
              <w:t>the user can overwrite the calculated unit value by entering a value. </w:t>
            </w:r>
          </w:p>
          <w:p w14:paraId="69CBC222" w14:textId="77777777" w:rsidR="00CE179C" w:rsidRDefault="00CE179C" w:rsidP="005C3FC9">
            <w:pPr>
              <w:spacing w:before="0" w:after="0"/>
              <w:rPr>
                <w:rStyle w:val="normaltextrun"/>
                <w:rFonts w:asciiTheme="minorHAnsi" w:hAnsiTheme="minorHAnsi" w:cstheme="minorHAnsi"/>
                <w:b/>
                <w:bCs/>
                <w:i/>
                <w:iCs/>
                <w:color w:val="000000"/>
                <w:highlight w:val="yellow"/>
                <w:shd w:val="clear" w:color="auto" w:fill="FFFFFF"/>
              </w:rPr>
            </w:pPr>
            <w:r w:rsidRPr="00CE179C">
              <w:rPr>
                <w:rStyle w:val="normaltextrun"/>
                <w:rFonts w:asciiTheme="minorHAnsi" w:hAnsiTheme="minorHAnsi" w:cstheme="minorHAnsi"/>
                <w:b/>
                <w:bCs/>
                <w:i/>
                <w:iCs/>
                <w:noProof/>
                <w:color w:val="000000"/>
                <w:shd w:val="clear" w:color="auto" w:fill="FFFFFF"/>
              </w:rPr>
              <w:drawing>
                <wp:inline distT="0" distB="0" distL="0" distR="0" wp14:anchorId="06A851B4" wp14:editId="02531CCB">
                  <wp:extent cx="5878195" cy="1013460"/>
                  <wp:effectExtent l="0" t="0" r="8255" b="0"/>
                  <wp:docPr id="119236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62587" name=""/>
                          <pic:cNvPicPr/>
                        </pic:nvPicPr>
                        <pic:blipFill>
                          <a:blip r:embed="rId23"/>
                          <a:stretch>
                            <a:fillRect/>
                          </a:stretch>
                        </pic:blipFill>
                        <pic:spPr>
                          <a:xfrm>
                            <a:off x="0" y="0"/>
                            <a:ext cx="5878195" cy="1013460"/>
                          </a:xfrm>
                          <a:prstGeom prst="rect">
                            <a:avLst/>
                          </a:prstGeom>
                        </pic:spPr>
                      </pic:pic>
                    </a:graphicData>
                  </a:graphic>
                </wp:inline>
              </w:drawing>
            </w:r>
          </w:p>
          <w:p w14:paraId="784F6D12" w14:textId="77777777" w:rsidR="008A148C" w:rsidRDefault="008A148C" w:rsidP="005C3FC9">
            <w:pPr>
              <w:spacing w:before="0" w:after="0"/>
              <w:rPr>
                <w:rStyle w:val="normaltextrun"/>
                <w:rFonts w:asciiTheme="minorHAnsi" w:hAnsiTheme="minorHAnsi" w:cstheme="minorHAnsi"/>
                <w:b/>
                <w:bCs/>
                <w:color w:val="000000"/>
                <w:shd w:val="clear" w:color="auto" w:fill="FFFFFF"/>
              </w:rPr>
            </w:pPr>
            <w:r w:rsidRPr="008A148C">
              <w:rPr>
                <w:rStyle w:val="normaltextrun"/>
                <w:rFonts w:asciiTheme="minorHAnsi" w:hAnsiTheme="minorHAnsi" w:cstheme="minorHAnsi"/>
                <w:b/>
                <w:bCs/>
                <w:color w:val="000000"/>
                <w:shd w:val="clear" w:color="auto" w:fill="FFFFFF"/>
              </w:rPr>
              <w:t>If the user updates again later the TEU value, the calculation rule will be used again (TEU/2).</w:t>
            </w:r>
          </w:p>
          <w:p w14:paraId="391D45C7" w14:textId="108C2590" w:rsidR="0012178D" w:rsidRPr="008A148C" w:rsidRDefault="0012178D" w:rsidP="005C3FC9">
            <w:pPr>
              <w:spacing w:before="0" w:after="0"/>
              <w:rPr>
                <w:rStyle w:val="normaltextrun"/>
                <w:rFonts w:asciiTheme="minorHAnsi" w:hAnsiTheme="minorHAnsi" w:cstheme="minorHAnsi"/>
                <w:b/>
                <w:bCs/>
                <w:color w:val="000000"/>
                <w:highlight w:val="yellow"/>
                <w:shd w:val="clear" w:color="auto" w:fill="FFFFFF"/>
              </w:rPr>
            </w:pPr>
          </w:p>
        </w:tc>
      </w:tr>
    </w:tbl>
    <w:p w14:paraId="44799C33" w14:textId="77777777" w:rsidR="008A148C" w:rsidRDefault="008A148C" w:rsidP="000624DA">
      <w:pPr>
        <w:rPr>
          <w:rFonts w:asciiTheme="minorHAnsi" w:hAnsiTheme="minorHAnsi" w:cstheme="minorHAnsi"/>
          <w:lang w:val="en-GB"/>
        </w:rPr>
      </w:pPr>
    </w:p>
    <w:p w14:paraId="2BBF1163" w14:textId="55CA144C" w:rsidR="00D80540" w:rsidRPr="00F26A85" w:rsidRDefault="00202656" w:rsidP="000624DA">
      <w:pPr>
        <w:rPr>
          <w:rFonts w:asciiTheme="minorHAnsi" w:hAnsiTheme="minorHAnsi" w:cstheme="minorHAnsi"/>
          <w:lang w:val="en-GB"/>
        </w:rPr>
      </w:pPr>
      <w:r w:rsidRPr="00F26A85">
        <w:rPr>
          <w:rFonts w:asciiTheme="minorHAnsi" w:hAnsiTheme="minorHAnsi" w:cstheme="minorHAnsi"/>
          <w:noProof/>
          <w:lang w:val="en-GB"/>
        </w:rPr>
        <mc:AlternateContent>
          <mc:Choice Requires="wpi">
            <w:drawing>
              <wp:anchor distT="0" distB="0" distL="114300" distR="114300" simplePos="0" relativeHeight="251661315" behindDoc="0" locked="0" layoutInCell="1" allowOverlap="1" wp14:anchorId="4A8C886E" wp14:editId="3B02FC3C">
                <wp:simplePos x="0" y="0"/>
                <wp:positionH relativeFrom="column">
                  <wp:posOffset>7576320</wp:posOffset>
                </wp:positionH>
                <wp:positionV relativeFrom="paragraph">
                  <wp:posOffset>-5648580</wp:posOffset>
                </wp:positionV>
                <wp:extent cx="360" cy="360"/>
                <wp:effectExtent l="95250" t="152400" r="114300" b="152400"/>
                <wp:wrapNone/>
                <wp:docPr id="366008067"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A030AA8" id="Ink 5" o:spid="_x0000_s1026" type="#_x0000_t75" style="position:absolute;margin-left:592.3pt;margin-top:-453.25pt;width:8.55pt;height:17.05pt;z-index:2516613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PdRT&#10;pdwBAACZBAAAEAAAAAAAAAAAAAAAAADYAwAAZHJzL2luay9pbmsxLnhtbFBLAQItABQABgAIAAAA&#10;IQDijZTm4QAAAA8BAAAPAAAAAAAAAAAAAAAAAOIFAABkcnMvZG93bnJldi54bWxQSwECLQAUAAYA&#10;CAAAACEAeRi8nb8AAAAhAQAAGQAAAAAAAAAAAAAAAADwBgAAZHJzL19yZWxzL2Uyb0RvYy54bWwu&#10;cmVsc1BLBQYAAAAABgAGAHgBAADmBwAAAAA=&#10;">
                <v:imagedata r:id="rId34" o:title=""/>
              </v:shape>
            </w:pict>
          </mc:Fallback>
        </mc:AlternateContent>
      </w:r>
      <w:r w:rsidRPr="00F26A85">
        <w:rPr>
          <w:rFonts w:asciiTheme="minorHAnsi" w:hAnsiTheme="minorHAnsi" w:cstheme="minorHAnsi"/>
          <w:noProof/>
          <w:lang w:val="en-GB"/>
        </w:rPr>
        <mc:AlternateContent>
          <mc:Choice Requires="wpi">
            <w:drawing>
              <wp:anchor distT="0" distB="0" distL="114300" distR="114300" simplePos="0" relativeHeight="251660291" behindDoc="0" locked="0" layoutInCell="1" allowOverlap="1" wp14:anchorId="072712CB" wp14:editId="52192614">
                <wp:simplePos x="0" y="0"/>
                <wp:positionH relativeFrom="column">
                  <wp:posOffset>7461840</wp:posOffset>
                </wp:positionH>
                <wp:positionV relativeFrom="paragraph">
                  <wp:posOffset>-5020020</wp:posOffset>
                </wp:positionV>
                <wp:extent cx="360" cy="360"/>
                <wp:effectExtent l="95250" t="152400" r="114300" b="152400"/>
                <wp:wrapNone/>
                <wp:docPr id="1173177479"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55CA4B66" id="Ink 4" o:spid="_x0000_s1026" type="#_x0000_t75" style="position:absolute;margin-left:583.3pt;margin-top:-403.8pt;width:8.55pt;height:17.05pt;z-index:251660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">
                <v:imagedata r:id="rId34" o:title=""/>
              </v:shape>
            </w:pict>
          </mc:Fallback>
        </mc:AlternateContent>
      </w:r>
    </w:p>
    <w:p w14:paraId="5C0AD3E3" w14:textId="244A358B" w:rsidR="00227CDB" w:rsidRPr="00F26A85" w:rsidRDefault="00227CDB" w:rsidP="00C65265">
      <w:pPr>
        <w:pStyle w:val="Heading3"/>
        <w:numPr>
          <w:ilvl w:val="1"/>
          <w:numId w:val="7"/>
        </w:numPr>
        <w:rPr>
          <w:rFonts w:asciiTheme="minorHAnsi" w:hAnsiTheme="minorHAnsi" w:cstheme="minorHAnsi"/>
          <w:i w:val="0"/>
          <w:lang w:val="en-GB"/>
        </w:rPr>
      </w:pPr>
      <w:bookmarkStart w:id="24" w:name="_Toc1362203395"/>
      <w:r w:rsidRPr="00F26A85">
        <w:rPr>
          <w:rFonts w:asciiTheme="minorHAnsi" w:hAnsiTheme="minorHAnsi" w:cstheme="minorHAnsi"/>
          <w:i w:val="0"/>
        </w:rPr>
        <w:t>Functional</w:t>
      </w:r>
      <w:r w:rsidRPr="00F26A85">
        <w:rPr>
          <w:rFonts w:asciiTheme="minorHAnsi" w:hAnsiTheme="minorHAnsi" w:cstheme="minorHAnsi"/>
          <w:i w:val="0"/>
          <w:lang w:val="en-GB"/>
        </w:rPr>
        <w:t xml:space="preserve"> Test Cases</w:t>
      </w:r>
      <w:bookmarkEnd w:id="24"/>
    </w:p>
    <w:tbl>
      <w:tblPr>
        <w:tblW w:w="10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647"/>
        <w:gridCol w:w="392"/>
        <w:gridCol w:w="3480"/>
        <w:gridCol w:w="4322"/>
      </w:tblGrid>
      <w:tr w:rsidR="00E37E2F" w:rsidRPr="00F3403D" w14:paraId="7FD83557" w14:textId="77777777" w:rsidTr="00E37E2F">
        <w:trPr>
          <w:trHeight w:val="298"/>
          <w:jc w:val="center"/>
        </w:trPr>
        <w:tc>
          <w:tcPr>
            <w:tcW w:w="13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4FDBF3" w14:textId="77777777" w:rsidR="00E37E2F" w:rsidRPr="00E37E2F" w:rsidRDefault="00E37E2F" w:rsidP="00457913">
            <w:pPr>
              <w:pStyle w:val="TemplateComment"/>
              <w:spacing w:after="0"/>
              <w:rPr>
                <w:rFonts w:asciiTheme="minorHAnsi" w:hAnsiTheme="minorHAnsi" w:cstheme="minorHAnsi"/>
                <w:b/>
                <w:i w:val="0"/>
                <w:color w:val="000000"/>
                <w:lang w:val="en-US"/>
              </w:rPr>
            </w:pPr>
            <w:r w:rsidRPr="00E37E2F">
              <w:rPr>
                <w:rFonts w:asciiTheme="minorHAnsi" w:hAnsiTheme="minorHAnsi" w:cstheme="minorHAnsi"/>
                <w:b/>
                <w:i w:val="0"/>
                <w:color w:val="000000"/>
                <w:lang w:val="en-US"/>
              </w:rPr>
              <w:t>Test Case #</w:t>
            </w:r>
          </w:p>
        </w:tc>
        <w:tc>
          <w:tcPr>
            <w:tcW w:w="6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B5DCC8"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Rule</w:t>
            </w:r>
          </w:p>
        </w:tc>
        <w:tc>
          <w:tcPr>
            <w:tcW w:w="38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1E3C6E3"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Functional Test</w:t>
            </w:r>
          </w:p>
        </w:tc>
        <w:tc>
          <w:tcPr>
            <w:tcW w:w="4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51D154"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Expected Results</w:t>
            </w:r>
          </w:p>
        </w:tc>
      </w:tr>
      <w:tr w:rsidR="00E37E2F" w:rsidRPr="00367A1B" w14:paraId="5AA626B5" w14:textId="77777777" w:rsidTr="00E37E2F">
        <w:tblPrEx>
          <w:jc w:val="left"/>
        </w:tblPrEx>
        <w:trPr>
          <w:trHeight w:val="125"/>
        </w:trPr>
        <w:tc>
          <w:tcPr>
            <w:tcW w:w="10175" w:type="dxa"/>
            <w:gridSpan w:val="5"/>
            <w:shd w:val="clear" w:color="auto" w:fill="D0CECE" w:themeFill="background2" w:themeFillShade="E6"/>
            <w:vAlign w:val="center"/>
          </w:tcPr>
          <w:p w14:paraId="248342CB" w14:textId="5DEBF5FF" w:rsidR="00E37E2F" w:rsidRPr="00654328" w:rsidRDefault="00B3608C" w:rsidP="00457913">
            <w:pPr>
              <w:jc w:val="center"/>
              <w:rPr>
                <w:rFonts w:asciiTheme="minorHAnsi" w:hAnsiTheme="minorHAnsi" w:cstheme="minorBidi"/>
                <w:b/>
                <w:bCs/>
                <w:u w:val="single"/>
              </w:rPr>
            </w:pPr>
            <w:r w:rsidRPr="00B3608C">
              <w:rPr>
                <w:rFonts w:asciiTheme="minorHAnsi" w:hAnsiTheme="minorHAnsi" w:cstheme="minorHAnsi"/>
                <w:b/>
                <w:bCs/>
                <w:lang w:val="en-GB"/>
              </w:rPr>
              <w:t xml:space="preserve">ALL-607: COA – Forecast [Forecast Screen – </w:t>
            </w:r>
            <w:r>
              <w:rPr>
                <w:rFonts w:asciiTheme="minorHAnsi" w:hAnsiTheme="minorHAnsi" w:cstheme="minorHAnsi"/>
                <w:b/>
                <w:bCs/>
                <w:lang w:val="en-GB"/>
              </w:rPr>
              <w:t>TEU</w:t>
            </w:r>
            <w:r w:rsidRPr="00B3608C">
              <w:rPr>
                <w:rFonts w:asciiTheme="minorHAnsi" w:hAnsiTheme="minorHAnsi" w:cstheme="minorHAnsi"/>
                <w:b/>
                <w:bCs/>
                <w:lang w:val="en-GB"/>
              </w:rPr>
              <w:t>, Weight, Unit Columns]</w:t>
            </w:r>
          </w:p>
        </w:tc>
      </w:tr>
      <w:tr w:rsidR="00BA48ED" w:rsidRPr="00367A1B" w14:paraId="494C35EF" w14:textId="77777777" w:rsidTr="00E37E2F">
        <w:tblPrEx>
          <w:jc w:val="left"/>
        </w:tblPrEx>
        <w:trPr>
          <w:trHeight w:val="830"/>
        </w:trPr>
        <w:tc>
          <w:tcPr>
            <w:tcW w:w="1334" w:type="dxa"/>
            <w:vAlign w:val="center"/>
          </w:tcPr>
          <w:p w14:paraId="3327DA1A" w14:textId="77777777" w:rsidR="00BA48ED" w:rsidRPr="000E3F86" w:rsidRDefault="00BA48ED" w:rsidP="00BA48ED">
            <w:pPr>
              <w:pStyle w:val="TemplateComment"/>
              <w:spacing w:after="0"/>
              <w:rPr>
                <w:b/>
                <w:i w:val="0"/>
                <w:color w:val="000000"/>
                <w:lang w:val="en-US"/>
              </w:rPr>
            </w:pPr>
            <w:r w:rsidRPr="000E3F86">
              <w:rPr>
                <w:b/>
                <w:i w:val="0"/>
                <w:color w:val="000000"/>
                <w:lang w:val="en-US"/>
              </w:rPr>
              <w:t>TC</w:t>
            </w:r>
            <w:r>
              <w:rPr>
                <w:b/>
                <w:i w:val="0"/>
                <w:color w:val="000000"/>
                <w:lang w:val="en-US"/>
              </w:rPr>
              <w:t>0</w:t>
            </w:r>
            <w:r w:rsidRPr="000E3F86">
              <w:rPr>
                <w:b/>
                <w:i w:val="0"/>
                <w:color w:val="000000"/>
                <w:lang w:val="en-US"/>
              </w:rPr>
              <w:t>1</w:t>
            </w:r>
          </w:p>
        </w:tc>
        <w:tc>
          <w:tcPr>
            <w:tcW w:w="1039" w:type="dxa"/>
            <w:gridSpan w:val="2"/>
            <w:vAlign w:val="center"/>
          </w:tcPr>
          <w:p w14:paraId="1AE6E3F3" w14:textId="202545F7" w:rsidR="00BA48ED" w:rsidRPr="000E3F86" w:rsidRDefault="00BA48ED" w:rsidP="00BA48ED">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26C3A637" w14:textId="3710CA76" w:rsidR="00BA48ED" w:rsidRPr="000E3F86" w:rsidRDefault="00BA48ED" w:rsidP="00BA48ED">
            <w:pPr>
              <w:spacing w:before="0" w:after="0"/>
              <w:rPr>
                <w:rFonts w:asciiTheme="minorHAnsi" w:hAnsiTheme="minorHAnsi" w:cstheme="minorHAnsi"/>
              </w:rPr>
            </w:pPr>
            <w:r>
              <w:rPr>
                <w:rStyle w:val="normaltextrun"/>
                <w:rFonts w:ascii="Calibri" w:hAnsi="Calibri" w:cs="Calibri"/>
                <w:color w:val="000000"/>
                <w:shd w:val="clear" w:color="auto" w:fill="FFFFFF"/>
              </w:rPr>
              <w:t>Check whether all the elements on the Operational Restrictions screen matches with the UX/UI Mock-ups </w:t>
            </w:r>
            <w:r>
              <w:rPr>
                <w:rStyle w:val="eop"/>
                <w:rFonts w:ascii="Calibri" w:hAnsi="Calibri" w:cs="Calibri"/>
                <w:color w:val="000000"/>
              </w:rPr>
              <w:t> </w:t>
            </w:r>
          </w:p>
        </w:tc>
        <w:tc>
          <w:tcPr>
            <w:tcW w:w="4322" w:type="dxa"/>
            <w:vAlign w:val="center"/>
          </w:tcPr>
          <w:p w14:paraId="3ACC43A7" w14:textId="1A33ECCF" w:rsidR="00BA48ED" w:rsidRPr="000E3F86" w:rsidRDefault="00BA48ED" w:rsidP="00BA48ED">
            <w:pPr>
              <w:spacing w:before="0" w:after="0"/>
              <w:jc w:val="both"/>
              <w:rPr>
                <w:rFonts w:asciiTheme="minorHAnsi" w:hAnsiTheme="minorHAnsi" w:cstheme="minorBidi"/>
              </w:rPr>
            </w:pPr>
            <w:r>
              <w:rPr>
                <w:rStyle w:val="normaltextrun"/>
                <w:rFonts w:ascii="Calibri" w:hAnsi="Calibri" w:cs="Calibri"/>
                <w:color w:val="000000"/>
                <w:shd w:val="clear" w:color="auto" w:fill="FFFFFF"/>
              </w:rPr>
              <w:t>Refer section 2.6 UX/UI Designs.  </w:t>
            </w:r>
            <w:r>
              <w:rPr>
                <w:rStyle w:val="eop"/>
                <w:rFonts w:ascii="Calibri" w:hAnsi="Calibri" w:cs="Calibri"/>
                <w:color w:val="000000"/>
              </w:rPr>
              <w:t> </w:t>
            </w:r>
          </w:p>
        </w:tc>
      </w:tr>
      <w:tr w:rsidR="00BA48ED" w:rsidRPr="00367A1B" w14:paraId="7DA75351" w14:textId="77777777" w:rsidTr="0003748E">
        <w:tblPrEx>
          <w:jc w:val="left"/>
        </w:tblPrEx>
        <w:trPr>
          <w:trHeight w:val="629"/>
        </w:trPr>
        <w:tc>
          <w:tcPr>
            <w:tcW w:w="1334" w:type="dxa"/>
            <w:vAlign w:val="center"/>
          </w:tcPr>
          <w:p w14:paraId="0BBDEA9E" w14:textId="77777777" w:rsidR="00BA48ED" w:rsidRDefault="00BA48ED" w:rsidP="00BA48ED">
            <w:pPr>
              <w:pStyle w:val="TemplateComment"/>
              <w:spacing w:after="0"/>
              <w:rPr>
                <w:b/>
                <w:i w:val="0"/>
                <w:color w:val="000000"/>
                <w:lang w:val="en-US"/>
              </w:rPr>
            </w:pPr>
            <w:r>
              <w:rPr>
                <w:b/>
                <w:i w:val="0"/>
                <w:color w:val="000000"/>
                <w:lang w:val="en-US"/>
              </w:rPr>
              <w:t>TC02</w:t>
            </w:r>
          </w:p>
        </w:tc>
        <w:tc>
          <w:tcPr>
            <w:tcW w:w="1039" w:type="dxa"/>
            <w:gridSpan w:val="2"/>
            <w:vAlign w:val="center"/>
          </w:tcPr>
          <w:p w14:paraId="0FDE6C3E" w14:textId="202351BB" w:rsidR="00BA48ED" w:rsidRDefault="00BA48ED"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62EB4CE1" w14:textId="5FB24585" w:rsidR="00BA48ED" w:rsidRPr="00956C0B" w:rsidRDefault="00BA48ED" w:rsidP="00BA48ED">
            <w:pPr>
              <w:rPr>
                <w:rFonts w:asciiTheme="minorHAnsi" w:hAnsiTheme="minorHAnsi" w:cstheme="minorHAnsi"/>
                <w:bCs/>
                <w:lang w:val="en-GB"/>
              </w:rPr>
            </w:pPr>
            <w:r>
              <w:rPr>
                <w:rStyle w:val="normaltextrun"/>
                <w:rFonts w:ascii="Calibri" w:hAnsi="Calibri" w:cs="Calibri"/>
                <w:color w:val="000000"/>
                <w:shd w:val="clear" w:color="auto" w:fill="FFFFFF"/>
              </w:rPr>
              <w:t>The user on the Forecast at Voyage screen can access Forecast tab</w:t>
            </w:r>
            <w:r>
              <w:rPr>
                <w:rStyle w:val="eop"/>
                <w:rFonts w:ascii="Calibri" w:hAnsi="Calibri" w:cs="Calibri"/>
                <w:color w:val="000000"/>
              </w:rPr>
              <w:t> </w:t>
            </w:r>
          </w:p>
        </w:tc>
        <w:tc>
          <w:tcPr>
            <w:tcW w:w="4322" w:type="dxa"/>
            <w:vAlign w:val="center"/>
          </w:tcPr>
          <w:p w14:paraId="77F14314" w14:textId="5521F9C0" w:rsidR="00BA48ED" w:rsidRPr="00BA48ED" w:rsidRDefault="00BA48ED" w:rsidP="00BA48ED">
            <w:pPr>
              <w:spacing w:before="0" w:after="0"/>
              <w:rPr>
                <w:rFonts w:asciiTheme="minorHAnsi" w:hAnsiTheme="minorHAnsi" w:cstheme="minorHAnsi"/>
                <w:bCs/>
              </w:rPr>
            </w:pPr>
            <w:r>
              <w:rPr>
                <w:rStyle w:val="normaltextrun"/>
                <w:rFonts w:ascii="Calibri" w:hAnsi="Calibri" w:cs="Calibri"/>
                <w:color w:val="000000"/>
                <w:shd w:val="clear" w:color="auto" w:fill="FFFFFF"/>
              </w:rPr>
              <w:t>T</w:t>
            </w:r>
            <w:r>
              <w:rPr>
                <w:rStyle w:val="normaltextrun"/>
                <w:rFonts w:ascii="Calibri" w:hAnsi="Calibri" w:cs="Calibri"/>
                <w:shd w:val="clear" w:color="auto" w:fill="FFFFFF"/>
              </w:rPr>
              <w:t>he Forecast Tab is enabled for the user.</w:t>
            </w:r>
            <w:r>
              <w:rPr>
                <w:rStyle w:val="eop"/>
                <w:rFonts w:ascii="Calibri" w:hAnsi="Calibri" w:cs="Calibri"/>
              </w:rPr>
              <w:t> </w:t>
            </w:r>
          </w:p>
        </w:tc>
      </w:tr>
      <w:tr w:rsidR="00BA48ED" w:rsidRPr="00367A1B" w14:paraId="7B7D4F99" w14:textId="77777777" w:rsidTr="00E37E2F">
        <w:tblPrEx>
          <w:jc w:val="left"/>
        </w:tblPrEx>
        <w:trPr>
          <w:trHeight w:val="830"/>
        </w:trPr>
        <w:tc>
          <w:tcPr>
            <w:tcW w:w="1334" w:type="dxa"/>
            <w:vAlign w:val="center"/>
          </w:tcPr>
          <w:p w14:paraId="173450C6" w14:textId="77777777" w:rsidR="00BA48ED" w:rsidRDefault="00BA48ED" w:rsidP="00BA48ED">
            <w:pPr>
              <w:pStyle w:val="TemplateComment"/>
              <w:spacing w:after="0"/>
              <w:rPr>
                <w:b/>
                <w:i w:val="0"/>
                <w:color w:val="000000"/>
                <w:lang w:val="en-US"/>
              </w:rPr>
            </w:pPr>
            <w:r>
              <w:rPr>
                <w:b/>
                <w:i w:val="0"/>
                <w:color w:val="000000"/>
                <w:lang w:val="en-US"/>
              </w:rPr>
              <w:t>TC03</w:t>
            </w:r>
          </w:p>
        </w:tc>
        <w:tc>
          <w:tcPr>
            <w:tcW w:w="1039" w:type="dxa"/>
            <w:gridSpan w:val="2"/>
            <w:vAlign w:val="center"/>
          </w:tcPr>
          <w:p w14:paraId="4D0B89A1" w14:textId="3DA77956" w:rsidR="00BA48ED" w:rsidRDefault="000A00F9"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4EABCD30" w14:textId="7190F969" w:rsidR="00BA48ED" w:rsidRDefault="00CE179C" w:rsidP="00BA48ED">
            <w:pPr>
              <w:rPr>
                <w:rFonts w:asciiTheme="minorHAnsi" w:hAnsiTheme="minorHAnsi" w:cstheme="minorBidi"/>
              </w:rPr>
            </w:pPr>
            <w:r>
              <w:rPr>
                <w:rFonts w:asciiTheme="minorHAnsi" w:hAnsiTheme="minorHAnsi" w:cstheme="minorBidi"/>
              </w:rPr>
              <w:t xml:space="preserve">Matrix Table </w:t>
            </w:r>
          </w:p>
        </w:tc>
        <w:tc>
          <w:tcPr>
            <w:tcW w:w="4322" w:type="dxa"/>
            <w:vAlign w:val="center"/>
          </w:tcPr>
          <w:p w14:paraId="2FEB9343" w14:textId="00795227" w:rsidR="00BA48ED" w:rsidRDefault="005B146B" w:rsidP="00BA48ED">
            <w:pPr>
              <w:spacing w:before="0" w:after="0"/>
              <w:rPr>
                <w:rFonts w:asciiTheme="minorHAnsi" w:hAnsiTheme="minorHAnsi" w:cstheme="minorHAnsi"/>
                <w:bCs/>
              </w:rPr>
            </w:pPr>
            <w:r>
              <w:rPr>
                <w:rFonts w:asciiTheme="minorHAnsi" w:hAnsiTheme="minorHAnsi" w:cstheme="minorHAnsi"/>
                <w:bCs/>
              </w:rPr>
              <w:t xml:space="preserve">The user should have the </w:t>
            </w:r>
            <w:r w:rsidR="00CE179C">
              <w:rPr>
                <w:rFonts w:asciiTheme="minorHAnsi" w:hAnsiTheme="minorHAnsi" w:cstheme="minorHAnsi"/>
                <w:bCs/>
              </w:rPr>
              <w:t>matrix table enable for them to access the value in the rows and columns for bookings.</w:t>
            </w:r>
          </w:p>
        </w:tc>
      </w:tr>
      <w:tr w:rsidR="00BA48ED" w:rsidRPr="00367A1B" w14:paraId="2DB21246" w14:textId="77777777" w:rsidTr="00E37E2F">
        <w:tblPrEx>
          <w:jc w:val="left"/>
        </w:tblPrEx>
        <w:trPr>
          <w:trHeight w:val="830"/>
        </w:trPr>
        <w:tc>
          <w:tcPr>
            <w:tcW w:w="1334" w:type="dxa"/>
            <w:vAlign w:val="center"/>
          </w:tcPr>
          <w:p w14:paraId="11638DC1" w14:textId="77777777" w:rsidR="00BA48ED" w:rsidRDefault="00BA48ED" w:rsidP="00BA48ED">
            <w:pPr>
              <w:pStyle w:val="TemplateComment"/>
              <w:spacing w:after="0"/>
              <w:rPr>
                <w:b/>
                <w:i w:val="0"/>
                <w:color w:val="000000"/>
                <w:lang w:val="en-US"/>
              </w:rPr>
            </w:pPr>
            <w:r>
              <w:rPr>
                <w:b/>
                <w:i w:val="0"/>
                <w:color w:val="000000"/>
                <w:lang w:val="en-US"/>
              </w:rPr>
              <w:t>TC04</w:t>
            </w:r>
          </w:p>
        </w:tc>
        <w:tc>
          <w:tcPr>
            <w:tcW w:w="1039" w:type="dxa"/>
            <w:gridSpan w:val="2"/>
            <w:vAlign w:val="center"/>
          </w:tcPr>
          <w:p w14:paraId="3341F19E" w14:textId="786B234F"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03DEFF56" w14:textId="6848F082" w:rsidR="00BA48ED" w:rsidRDefault="0003748E" w:rsidP="00BA48ED">
            <w:pPr>
              <w:rPr>
                <w:rFonts w:asciiTheme="minorHAnsi" w:hAnsiTheme="minorHAnsi" w:cstheme="minorBidi"/>
              </w:rPr>
            </w:pPr>
            <w:r w:rsidRPr="0003748E">
              <w:rPr>
                <w:rFonts w:asciiTheme="minorHAnsi" w:hAnsiTheme="minorHAnsi" w:cstheme="minorBidi"/>
              </w:rPr>
              <w:t>Dimensions in Columns</w:t>
            </w:r>
          </w:p>
        </w:tc>
        <w:tc>
          <w:tcPr>
            <w:tcW w:w="4322" w:type="dxa"/>
            <w:vAlign w:val="center"/>
          </w:tcPr>
          <w:p w14:paraId="2CB24CA7" w14:textId="4F337756" w:rsidR="00BA48ED" w:rsidRDefault="0003748E" w:rsidP="00BA48ED">
            <w:pPr>
              <w:spacing w:before="0" w:after="0"/>
              <w:rPr>
                <w:rFonts w:asciiTheme="minorHAnsi" w:hAnsiTheme="minorHAnsi" w:cstheme="minorHAnsi"/>
                <w:bCs/>
              </w:rPr>
            </w:pPr>
            <w:r>
              <w:rPr>
                <w:rFonts w:asciiTheme="minorHAnsi" w:hAnsiTheme="minorHAnsi" w:cstheme="minorHAnsi"/>
                <w:bCs/>
              </w:rPr>
              <w:t>1) Voyage Target.</w:t>
            </w:r>
          </w:p>
          <w:p w14:paraId="3E30BE7D" w14:textId="55FC878E" w:rsidR="0003748E" w:rsidRDefault="0003748E" w:rsidP="00BA48ED">
            <w:pPr>
              <w:spacing w:before="0" w:after="0"/>
              <w:rPr>
                <w:rFonts w:asciiTheme="minorHAnsi" w:hAnsiTheme="minorHAnsi" w:cstheme="minorHAnsi"/>
                <w:bCs/>
              </w:rPr>
            </w:pPr>
            <w:r>
              <w:rPr>
                <w:rFonts w:asciiTheme="minorHAnsi" w:hAnsiTheme="minorHAnsi" w:cstheme="minorHAnsi"/>
                <w:bCs/>
              </w:rPr>
              <w:t>2) Bookings</w:t>
            </w:r>
          </w:p>
          <w:p w14:paraId="33E13D31" w14:textId="62D72190" w:rsidR="0003748E" w:rsidRDefault="0003748E" w:rsidP="00BA48ED">
            <w:pPr>
              <w:spacing w:before="0" w:after="0"/>
              <w:rPr>
                <w:rFonts w:asciiTheme="minorHAnsi" w:hAnsiTheme="minorHAnsi" w:cstheme="minorHAnsi"/>
                <w:bCs/>
              </w:rPr>
            </w:pPr>
            <w:r>
              <w:rPr>
                <w:rFonts w:asciiTheme="minorHAnsi" w:hAnsiTheme="minorHAnsi" w:cstheme="minorHAnsi"/>
                <w:bCs/>
              </w:rPr>
              <w:t>3) Picked Up.</w:t>
            </w:r>
          </w:p>
          <w:p w14:paraId="209EA3CC" w14:textId="3C53D037" w:rsidR="0003748E" w:rsidRDefault="0003748E" w:rsidP="00BA48ED">
            <w:pPr>
              <w:spacing w:before="0" w:after="0"/>
              <w:rPr>
                <w:rFonts w:asciiTheme="minorHAnsi" w:hAnsiTheme="minorHAnsi" w:cstheme="minorHAnsi"/>
                <w:bCs/>
              </w:rPr>
            </w:pPr>
            <w:r>
              <w:rPr>
                <w:rFonts w:asciiTheme="minorHAnsi" w:hAnsiTheme="minorHAnsi" w:cstheme="minorHAnsi"/>
                <w:bCs/>
              </w:rPr>
              <w:t>4) Forecast.</w:t>
            </w:r>
          </w:p>
          <w:p w14:paraId="1CF63DEB" w14:textId="58429EC7" w:rsidR="0003748E" w:rsidRDefault="0003748E" w:rsidP="00BA48ED">
            <w:pPr>
              <w:spacing w:before="0" w:after="0"/>
              <w:rPr>
                <w:rFonts w:asciiTheme="minorHAnsi" w:hAnsiTheme="minorHAnsi" w:cstheme="minorHAnsi"/>
                <w:bCs/>
              </w:rPr>
            </w:pPr>
          </w:p>
        </w:tc>
      </w:tr>
      <w:tr w:rsidR="005B146B" w:rsidRPr="00367A1B" w14:paraId="7410DA84" w14:textId="77777777" w:rsidTr="00E37E2F">
        <w:tblPrEx>
          <w:jc w:val="left"/>
        </w:tblPrEx>
        <w:trPr>
          <w:trHeight w:val="830"/>
        </w:trPr>
        <w:tc>
          <w:tcPr>
            <w:tcW w:w="1334" w:type="dxa"/>
            <w:vAlign w:val="center"/>
          </w:tcPr>
          <w:p w14:paraId="65A822C1" w14:textId="3551629E" w:rsidR="005B146B" w:rsidRDefault="005B146B" w:rsidP="00BA48ED">
            <w:pPr>
              <w:pStyle w:val="TemplateComment"/>
              <w:spacing w:after="0"/>
              <w:rPr>
                <w:b/>
                <w:i w:val="0"/>
                <w:color w:val="000000"/>
                <w:lang w:val="en-US"/>
              </w:rPr>
            </w:pPr>
            <w:r>
              <w:rPr>
                <w:b/>
                <w:i w:val="0"/>
                <w:color w:val="000000"/>
                <w:lang w:val="en-US"/>
              </w:rPr>
              <w:t>TC05</w:t>
            </w:r>
          </w:p>
        </w:tc>
        <w:tc>
          <w:tcPr>
            <w:tcW w:w="1039" w:type="dxa"/>
            <w:gridSpan w:val="2"/>
            <w:vAlign w:val="center"/>
          </w:tcPr>
          <w:p w14:paraId="7E4A2592" w14:textId="662DBA62" w:rsidR="005B146B"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7D903B9C" w14:textId="64FF839F" w:rsidR="005B146B" w:rsidRDefault="0003748E" w:rsidP="00BA48ED">
            <w:pPr>
              <w:rPr>
                <w:rFonts w:asciiTheme="minorHAnsi" w:hAnsiTheme="minorHAnsi" w:cstheme="minorBidi"/>
              </w:rPr>
            </w:pPr>
            <w:r w:rsidRPr="0003748E">
              <w:rPr>
                <w:rFonts w:asciiTheme="minorHAnsi" w:hAnsiTheme="minorHAnsi" w:cstheme="minorBidi"/>
              </w:rPr>
              <w:t>Dimensions in Columns</w:t>
            </w:r>
          </w:p>
        </w:tc>
        <w:tc>
          <w:tcPr>
            <w:tcW w:w="4322" w:type="dxa"/>
            <w:vAlign w:val="center"/>
          </w:tcPr>
          <w:p w14:paraId="214BCD54" w14:textId="73D940E7" w:rsidR="005B146B" w:rsidRDefault="0003748E" w:rsidP="00BA48ED">
            <w:pPr>
              <w:spacing w:before="0" w:after="0"/>
              <w:rPr>
                <w:rFonts w:asciiTheme="minorHAnsi" w:hAnsiTheme="minorHAnsi" w:cstheme="minorHAnsi"/>
                <w:bCs/>
              </w:rPr>
            </w:pPr>
            <w:r>
              <w:rPr>
                <w:rFonts w:asciiTheme="minorHAnsi" w:hAnsiTheme="minorHAnsi" w:cstheme="minorHAnsi"/>
                <w:bCs/>
              </w:rPr>
              <w:t xml:space="preserve">Forecast column is the only field that is </w:t>
            </w:r>
            <w:r w:rsidRPr="004B291F">
              <w:rPr>
                <w:rFonts w:asciiTheme="minorHAnsi" w:hAnsiTheme="minorHAnsi" w:cstheme="minorHAnsi"/>
                <w:b/>
              </w:rPr>
              <w:t>editable</w:t>
            </w:r>
            <w:r>
              <w:rPr>
                <w:rFonts w:asciiTheme="minorHAnsi" w:hAnsiTheme="minorHAnsi" w:cstheme="minorHAnsi"/>
                <w:bCs/>
              </w:rPr>
              <w:t xml:space="preserve"> for the user at Cargo Type level</w:t>
            </w:r>
          </w:p>
        </w:tc>
      </w:tr>
      <w:tr w:rsidR="005B146B" w:rsidRPr="00367A1B" w14:paraId="2C2B16FB" w14:textId="77777777" w:rsidTr="00E37E2F">
        <w:tblPrEx>
          <w:jc w:val="left"/>
        </w:tblPrEx>
        <w:trPr>
          <w:trHeight w:val="830"/>
        </w:trPr>
        <w:tc>
          <w:tcPr>
            <w:tcW w:w="1334" w:type="dxa"/>
            <w:vAlign w:val="center"/>
          </w:tcPr>
          <w:p w14:paraId="44808F6F" w14:textId="01675E1C" w:rsidR="005B146B" w:rsidRDefault="005B146B" w:rsidP="00BA48ED">
            <w:pPr>
              <w:pStyle w:val="TemplateComment"/>
              <w:spacing w:after="0"/>
              <w:rPr>
                <w:b/>
                <w:i w:val="0"/>
                <w:color w:val="000000"/>
                <w:lang w:val="en-US"/>
              </w:rPr>
            </w:pPr>
            <w:r>
              <w:rPr>
                <w:b/>
                <w:i w:val="0"/>
                <w:color w:val="000000"/>
                <w:lang w:val="en-US"/>
              </w:rPr>
              <w:t>TC06</w:t>
            </w:r>
          </w:p>
        </w:tc>
        <w:tc>
          <w:tcPr>
            <w:tcW w:w="1039" w:type="dxa"/>
            <w:gridSpan w:val="2"/>
            <w:vAlign w:val="center"/>
          </w:tcPr>
          <w:p w14:paraId="130B632E" w14:textId="4F231366" w:rsidR="005B146B"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36E8849F" w14:textId="101827DE" w:rsidR="005B146B" w:rsidRPr="005B146B"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1134A859" w14:textId="63B608E5" w:rsidR="005B146B" w:rsidRDefault="0003748E" w:rsidP="00BA48ED">
            <w:pPr>
              <w:spacing w:before="0" w:after="0"/>
              <w:rPr>
                <w:rFonts w:asciiTheme="minorHAnsi" w:hAnsiTheme="minorHAnsi" w:cstheme="minorHAnsi"/>
                <w:bCs/>
              </w:rPr>
            </w:pPr>
            <w:r>
              <w:rPr>
                <w:rStyle w:val="eop"/>
              </w:rPr>
              <w:t xml:space="preserve">Voyage Target, Bookings, Picked Up are </w:t>
            </w:r>
            <w:r>
              <w:rPr>
                <w:rStyle w:val="eop"/>
                <w:u w:val="single"/>
              </w:rPr>
              <w:t>not editable fields</w:t>
            </w:r>
            <w:r>
              <w:rPr>
                <w:rStyle w:val="eop"/>
              </w:rPr>
              <w:t xml:space="preserve"> and </w:t>
            </w:r>
            <w:proofErr w:type="gramStart"/>
            <w:r>
              <w:rPr>
                <w:rStyle w:val="eop"/>
              </w:rPr>
              <w:t>Forecast</w:t>
            </w:r>
            <w:proofErr w:type="gramEnd"/>
            <w:r>
              <w:rPr>
                <w:rStyle w:val="eop"/>
              </w:rPr>
              <w:t xml:space="preserve"> </w:t>
            </w:r>
            <w:r>
              <w:rPr>
                <w:rStyle w:val="eop"/>
                <w:u w:val="single"/>
              </w:rPr>
              <w:t>editable field</w:t>
            </w:r>
            <w:r>
              <w:rPr>
                <w:rStyle w:val="eop"/>
              </w:rPr>
              <w:t xml:space="preserve"> only at Cargo Type level</w:t>
            </w:r>
            <w:r w:rsidR="005B146B">
              <w:rPr>
                <w:rFonts w:asciiTheme="minorHAnsi" w:hAnsiTheme="minorHAnsi" w:cstheme="minorHAnsi"/>
                <w:bCs/>
              </w:rPr>
              <w:t>.</w:t>
            </w:r>
          </w:p>
        </w:tc>
      </w:tr>
      <w:tr w:rsidR="00BA48ED" w:rsidRPr="00367A1B" w14:paraId="77BF70BC" w14:textId="77777777" w:rsidTr="00E37E2F">
        <w:tblPrEx>
          <w:jc w:val="left"/>
        </w:tblPrEx>
        <w:trPr>
          <w:trHeight w:val="830"/>
        </w:trPr>
        <w:tc>
          <w:tcPr>
            <w:tcW w:w="1334" w:type="dxa"/>
            <w:vAlign w:val="center"/>
          </w:tcPr>
          <w:p w14:paraId="3D09CA9C" w14:textId="08DAF046" w:rsidR="00BA48ED" w:rsidRDefault="005B146B" w:rsidP="00BA48ED">
            <w:pPr>
              <w:pStyle w:val="TemplateComment"/>
              <w:spacing w:after="0"/>
              <w:rPr>
                <w:b/>
                <w:i w:val="0"/>
                <w:color w:val="000000"/>
                <w:lang w:val="en-US"/>
              </w:rPr>
            </w:pPr>
            <w:r>
              <w:rPr>
                <w:b/>
                <w:i w:val="0"/>
                <w:color w:val="000000"/>
                <w:lang w:val="en-US"/>
              </w:rPr>
              <w:t>TC07</w:t>
            </w:r>
          </w:p>
        </w:tc>
        <w:tc>
          <w:tcPr>
            <w:tcW w:w="1039" w:type="dxa"/>
            <w:gridSpan w:val="2"/>
            <w:vAlign w:val="center"/>
          </w:tcPr>
          <w:p w14:paraId="3BAE9BFD" w14:textId="58ADC037"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34A3002B" w14:textId="41363161"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6C4A417E" w14:textId="2312A8A2" w:rsidR="00BA48ED" w:rsidRPr="00B25A07" w:rsidRDefault="0003748E" w:rsidP="00BA48ED">
            <w:pPr>
              <w:spacing w:before="0" w:after="0"/>
              <w:rPr>
                <w:rFonts w:asciiTheme="minorHAnsi" w:hAnsiTheme="minorHAnsi" w:cstheme="minorBidi"/>
              </w:rPr>
            </w:pPr>
            <w:r>
              <w:rPr>
                <w:rStyle w:val="eop"/>
              </w:rPr>
              <w:t>Voyage Target, retrieved from COA at Voyage</w:t>
            </w:r>
          </w:p>
        </w:tc>
      </w:tr>
      <w:tr w:rsidR="00BA48ED" w:rsidRPr="00367A1B" w14:paraId="30176460" w14:textId="77777777" w:rsidTr="00E37E2F">
        <w:tblPrEx>
          <w:jc w:val="left"/>
        </w:tblPrEx>
        <w:trPr>
          <w:trHeight w:val="830"/>
        </w:trPr>
        <w:tc>
          <w:tcPr>
            <w:tcW w:w="1334" w:type="dxa"/>
            <w:vAlign w:val="center"/>
          </w:tcPr>
          <w:p w14:paraId="719F81F9" w14:textId="30C9E31A" w:rsidR="00BA48ED" w:rsidRDefault="005B146B" w:rsidP="00BA48ED">
            <w:pPr>
              <w:pStyle w:val="TemplateComment"/>
              <w:spacing w:after="0"/>
              <w:rPr>
                <w:b/>
                <w:i w:val="0"/>
                <w:color w:val="000000"/>
                <w:lang w:val="en-US"/>
              </w:rPr>
            </w:pPr>
            <w:r>
              <w:rPr>
                <w:b/>
                <w:i w:val="0"/>
                <w:color w:val="000000"/>
                <w:lang w:val="en-US"/>
              </w:rPr>
              <w:lastRenderedPageBreak/>
              <w:t>TC08</w:t>
            </w:r>
          </w:p>
        </w:tc>
        <w:tc>
          <w:tcPr>
            <w:tcW w:w="1039" w:type="dxa"/>
            <w:gridSpan w:val="2"/>
            <w:vAlign w:val="center"/>
          </w:tcPr>
          <w:p w14:paraId="0F4A1CE1" w14:textId="3C1A9190"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29429B1D" w14:textId="1B1362D3"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7B4563ED" w14:textId="13A2D3DA" w:rsidR="00BA48ED" w:rsidRDefault="0003748E" w:rsidP="00BA48ED">
            <w:pPr>
              <w:spacing w:before="0" w:after="0"/>
              <w:rPr>
                <w:rFonts w:asciiTheme="minorHAnsi" w:hAnsiTheme="minorHAnsi" w:cstheme="minorBidi"/>
              </w:rPr>
            </w:pPr>
            <w:r>
              <w:rPr>
                <w:rStyle w:val="eop"/>
              </w:rPr>
              <w:t>Bookings retrieved from COA at Voyage</w:t>
            </w:r>
          </w:p>
        </w:tc>
      </w:tr>
      <w:tr w:rsidR="005B146B" w:rsidRPr="00367A1B" w14:paraId="1A7D76D5" w14:textId="77777777" w:rsidTr="00E37E2F">
        <w:tblPrEx>
          <w:jc w:val="left"/>
        </w:tblPrEx>
        <w:trPr>
          <w:trHeight w:val="830"/>
        </w:trPr>
        <w:tc>
          <w:tcPr>
            <w:tcW w:w="1334" w:type="dxa"/>
            <w:vAlign w:val="center"/>
          </w:tcPr>
          <w:p w14:paraId="1D403517" w14:textId="21A1E2B9" w:rsidR="005B146B" w:rsidRDefault="005B146B" w:rsidP="00BA48ED">
            <w:pPr>
              <w:pStyle w:val="TemplateComment"/>
              <w:spacing w:after="0"/>
              <w:rPr>
                <w:b/>
                <w:i w:val="0"/>
                <w:color w:val="000000"/>
                <w:lang w:val="en-US"/>
              </w:rPr>
            </w:pPr>
            <w:r>
              <w:rPr>
                <w:b/>
                <w:i w:val="0"/>
                <w:color w:val="000000"/>
                <w:lang w:val="en-US"/>
              </w:rPr>
              <w:t>TC09</w:t>
            </w:r>
          </w:p>
        </w:tc>
        <w:tc>
          <w:tcPr>
            <w:tcW w:w="1039" w:type="dxa"/>
            <w:gridSpan w:val="2"/>
            <w:vAlign w:val="center"/>
          </w:tcPr>
          <w:p w14:paraId="434178F7" w14:textId="75B23509" w:rsidR="005B146B"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BR03</w:t>
            </w:r>
          </w:p>
        </w:tc>
        <w:tc>
          <w:tcPr>
            <w:tcW w:w="3480" w:type="dxa"/>
            <w:vAlign w:val="center"/>
          </w:tcPr>
          <w:p w14:paraId="41CA6BC1" w14:textId="7B912D20" w:rsidR="005B146B"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0D94A4A8" w14:textId="38325C5B" w:rsidR="005B146B" w:rsidRPr="005B146B" w:rsidRDefault="0003748E" w:rsidP="00BA48ED">
            <w:pPr>
              <w:spacing w:before="0" w:after="0"/>
              <w:rPr>
                <w:rFonts w:asciiTheme="minorHAnsi" w:hAnsiTheme="minorHAnsi" w:cstheme="minorBidi"/>
              </w:rPr>
            </w:pPr>
            <w:r>
              <w:rPr>
                <w:rStyle w:val="eop"/>
              </w:rPr>
              <w:t xml:space="preserve">When there is no booking consumption, the </w:t>
            </w:r>
            <w:r w:rsidRPr="004B291F">
              <w:rPr>
                <w:rStyle w:val="eop"/>
                <w:b/>
                <w:bCs/>
              </w:rPr>
              <w:t>value 0 is displayed</w:t>
            </w:r>
          </w:p>
        </w:tc>
      </w:tr>
      <w:tr w:rsidR="00BA48ED" w:rsidRPr="00367A1B" w14:paraId="063117B8" w14:textId="77777777" w:rsidTr="00E37E2F">
        <w:tblPrEx>
          <w:jc w:val="left"/>
        </w:tblPrEx>
        <w:trPr>
          <w:trHeight w:val="830"/>
        </w:trPr>
        <w:tc>
          <w:tcPr>
            <w:tcW w:w="1334" w:type="dxa"/>
            <w:vAlign w:val="center"/>
          </w:tcPr>
          <w:p w14:paraId="754DEAAE" w14:textId="7D740A90" w:rsidR="00BA48ED" w:rsidRDefault="005B146B" w:rsidP="00BA48ED">
            <w:pPr>
              <w:pStyle w:val="TemplateComment"/>
              <w:spacing w:after="0"/>
              <w:rPr>
                <w:b/>
                <w:i w:val="0"/>
                <w:color w:val="000000"/>
                <w:lang w:val="en-US"/>
              </w:rPr>
            </w:pPr>
            <w:r>
              <w:rPr>
                <w:b/>
                <w:i w:val="0"/>
                <w:color w:val="000000"/>
                <w:lang w:val="en-US"/>
              </w:rPr>
              <w:t>TC10</w:t>
            </w:r>
          </w:p>
        </w:tc>
        <w:tc>
          <w:tcPr>
            <w:tcW w:w="1039" w:type="dxa"/>
            <w:gridSpan w:val="2"/>
            <w:vAlign w:val="center"/>
          </w:tcPr>
          <w:p w14:paraId="4930FA70" w14:textId="16559D2C" w:rsidR="00BA48ED"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BR03</w:t>
            </w:r>
          </w:p>
        </w:tc>
        <w:tc>
          <w:tcPr>
            <w:tcW w:w="3480" w:type="dxa"/>
            <w:vAlign w:val="center"/>
          </w:tcPr>
          <w:p w14:paraId="770483CF" w14:textId="6B9F58F7"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03419656" w14:textId="074754CB" w:rsidR="00BA48ED" w:rsidRDefault="0003748E" w:rsidP="00BA48ED">
            <w:pPr>
              <w:spacing w:before="0" w:after="0"/>
              <w:rPr>
                <w:rFonts w:asciiTheme="minorHAnsi" w:hAnsiTheme="minorHAnsi" w:cstheme="minorBidi"/>
              </w:rPr>
            </w:pPr>
            <w:r w:rsidRPr="0003748E">
              <w:rPr>
                <w:rFonts w:asciiTheme="minorHAnsi" w:hAnsiTheme="minorHAnsi" w:cstheme="minorHAnsi"/>
                <w:bCs/>
              </w:rPr>
              <w:t>Picked Up: retrieved from Tracking System (LARA): Number of containers within the booked quantities, with a MOS tracking move code</w:t>
            </w:r>
          </w:p>
        </w:tc>
      </w:tr>
      <w:tr w:rsidR="0003748E" w:rsidRPr="00367A1B" w14:paraId="1CD2859D" w14:textId="77777777" w:rsidTr="00E37E2F">
        <w:tblPrEx>
          <w:jc w:val="left"/>
        </w:tblPrEx>
        <w:trPr>
          <w:trHeight w:val="830"/>
        </w:trPr>
        <w:tc>
          <w:tcPr>
            <w:tcW w:w="1334" w:type="dxa"/>
            <w:vAlign w:val="center"/>
          </w:tcPr>
          <w:p w14:paraId="27639065" w14:textId="720C6E9C" w:rsidR="0003748E" w:rsidRDefault="0003748E" w:rsidP="00BA48ED">
            <w:pPr>
              <w:pStyle w:val="TemplateComment"/>
              <w:spacing w:after="0"/>
              <w:rPr>
                <w:b/>
                <w:i w:val="0"/>
                <w:color w:val="000000"/>
                <w:lang w:val="en-US"/>
              </w:rPr>
            </w:pPr>
            <w:r>
              <w:rPr>
                <w:b/>
                <w:i w:val="0"/>
                <w:color w:val="000000"/>
                <w:lang w:val="en-US"/>
              </w:rPr>
              <w:t>TC11</w:t>
            </w:r>
          </w:p>
        </w:tc>
        <w:tc>
          <w:tcPr>
            <w:tcW w:w="1039" w:type="dxa"/>
            <w:gridSpan w:val="2"/>
            <w:vAlign w:val="center"/>
          </w:tcPr>
          <w:p w14:paraId="31A7390D" w14:textId="5455F11D"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774470B3" w14:textId="32E0DA74"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17A48016" w14:textId="64980EE1" w:rsidR="0003748E" w:rsidRPr="0003748E" w:rsidRDefault="0003748E" w:rsidP="00BA48ED">
            <w:pPr>
              <w:spacing w:before="0" w:after="0"/>
              <w:rPr>
                <w:rFonts w:asciiTheme="minorHAnsi" w:hAnsiTheme="minorHAnsi" w:cstheme="minorHAnsi"/>
                <w:bCs/>
              </w:rPr>
            </w:pPr>
            <w:r>
              <w:rPr>
                <w:rStyle w:val="eop"/>
              </w:rPr>
              <w:t>TEU, Weight, Units are displayed with the same integer or decimals rules than defined in COA</w:t>
            </w:r>
          </w:p>
        </w:tc>
      </w:tr>
      <w:tr w:rsidR="0003748E" w:rsidRPr="00367A1B" w14:paraId="6E29856D" w14:textId="77777777" w:rsidTr="00E37E2F">
        <w:tblPrEx>
          <w:jc w:val="left"/>
        </w:tblPrEx>
        <w:trPr>
          <w:trHeight w:val="830"/>
        </w:trPr>
        <w:tc>
          <w:tcPr>
            <w:tcW w:w="1334" w:type="dxa"/>
            <w:vAlign w:val="center"/>
          </w:tcPr>
          <w:p w14:paraId="535CA5A9" w14:textId="251149FE" w:rsidR="0003748E" w:rsidRDefault="0003748E" w:rsidP="00BA48ED">
            <w:pPr>
              <w:pStyle w:val="TemplateComment"/>
              <w:spacing w:after="0"/>
              <w:rPr>
                <w:b/>
                <w:i w:val="0"/>
                <w:color w:val="000000"/>
                <w:lang w:val="en-US"/>
              </w:rPr>
            </w:pPr>
            <w:r>
              <w:rPr>
                <w:b/>
                <w:i w:val="0"/>
                <w:color w:val="000000"/>
                <w:lang w:val="en-US"/>
              </w:rPr>
              <w:t>TC12</w:t>
            </w:r>
          </w:p>
        </w:tc>
        <w:tc>
          <w:tcPr>
            <w:tcW w:w="1039" w:type="dxa"/>
            <w:gridSpan w:val="2"/>
            <w:vAlign w:val="center"/>
          </w:tcPr>
          <w:p w14:paraId="244C2521" w14:textId="4470D59D"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18392993" w14:textId="713083C3"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63FCA3EC" w14:textId="5DB48972" w:rsidR="0003748E" w:rsidRPr="0003748E" w:rsidRDefault="0003748E" w:rsidP="00BA48ED">
            <w:pPr>
              <w:spacing w:before="0" w:after="0"/>
              <w:rPr>
                <w:rFonts w:asciiTheme="minorHAnsi" w:hAnsiTheme="minorHAnsi" w:cstheme="minorHAnsi"/>
                <w:bCs/>
              </w:rPr>
            </w:pPr>
            <w:r>
              <w:rPr>
                <w:rStyle w:val="eop"/>
              </w:rPr>
              <w:t>Average Weight is retrieved from COA and displayed with the integer rules than defined in COA</w:t>
            </w:r>
          </w:p>
        </w:tc>
      </w:tr>
      <w:tr w:rsidR="0003748E" w:rsidRPr="00367A1B" w14:paraId="06F74DC4" w14:textId="77777777" w:rsidTr="00E37E2F">
        <w:tblPrEx>
          <w:jc w:val="left"/>
        </w:tblPrEx>
        <w:trPr>
          <w:trHeight w:val="830"/>
        </w:trPr>
        <w:tc>
          <w:tcPr>
            <w:tcW w:w="1334" w:type="dxa"/>
            <w:vAlign w:val="center"/>
          </w:tcPr>
          <w:p w14:paraId="49F087A1" w14:textId="5AAD57CA" w:rsidR="0003748E" w:rsidRDefault="0003748E" w:rsidP="00BA48ED">
            <w:pPr>
              <w:pStyle w:val="TemplateComment"/>
              <w:spacing w:after="0"/>
              <w:rPr>
                <w:b/>
                <w:i w:val="0"/>
                <w:color w:val="000000"/>
                <w:lang w:val="en-US"/>
              </w:rPr>
            </w:pPr>
            <w:r>
              <w:rPr>
                <w:b/>
                <w:i w:val="0"/>
                <w:color w:val="000000"/>
                <w:lang w:val="en-US"/>
              </w:rPr>
              <w:t>TC13</w:t>
            </w:r>
          </w:p>
        </w:tc>
        <w:tc>
          <w:tcPr>
            <w:tcW w:w="1039" w:type="dxa"/>
            <w:gridSpan w:val="2"/>
            <w:vAlign w:val="center"/>
          </w:tcPr>
          <w:p w14:paraId="2B900E05" w14:textId="37BFD342"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5076AA2F" w14:textId="6D3BB5BD"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736BBB24" w14:textId="5901933D" w:rsidR="0003748E" w:rsidRPr="0003748E" w:rsidRDefault="0003748E" w:rsidP="00BA48ED">
            <w:pPr>
              <w:spacing w:before="0" w:after="0"/>
              <w:rPr>
                <w:rFonts w:asciiTheme="minorHAnsi" w:hAnsiTheme="minorHAnsi" w:cstheme="minorHAnsi"/>
                <w:bCs/>
              </w:rPr>
            </w:pPr>
            <w:r w:rsidRPr="0003748E">
              <w:rPr>
                <w:rFonts w:asciiTheme="minorHAnsi" w:hAnsiTheme="minorHAnsi" w:cstheme="minorHAnsi"/>
                <w:bCs/>
              </w:rPr>
              <w:t>Shortfall % is blanked in all columns except Forecast where the field is editable</w:t>
            </w:r>
          </w:p>
        </w:tc>
      </w:tr>
      <w:tr w:rsidR="00D22AE3" w:rsidRPr="00367A1B" w14:paraId="6FDC3163" w14:textId="77777777" w:rsidTr="00E37E2F">
        <w:tblPrEx>
          <w:jc w:val="left"/>
        </w:tblPrEx>
        <w:trPr>
          <w:trHeight w:val="830"/>
        </w:trPr>
        <w:tc>
          <w:tcPr>
            <w:tcW w:w="1334" w:type="dxa"/>
            <w:vAlign w:val="center"/>
          </w:tcPr>
          <w:p w14:paraId="0736B73B" w14:textId="6DCA98D7" w:rsidR="00D22AE3" w:rsidRDefault="00D22AE3" w:rsidP="00BA48ED">
            <w:pPr>
              <w:pStyle w:val="TemplateComment"/>
              <w:spacing w:after="0"/>
              <w:rPr>
                <w:b/>
                <w:i w:val="0"/>
                <w:color w:val="000000"/>
                <w:lang w:val="en-US"/>
              </w:rPr>
            </w:pPr>
            <w:r>
              <w:rPr>
                <w:b/>
                <w:i w:val="0"/>
                <w:color w:val="000000"/>
                <w:lang w:val="en-US"/>
              </w:rPr>
              <w:t>TC14</w:t>
            </w:r>
          </w:p>
        </w:tc>
        <w:tc>
          <w:tcPr>
            <w:tcW w:w="1039" w:type="dxa"/>
            <w:gridSpan w:val="2"/>
            <w:vAlign w:val="center"/>
          </w:tcPr>
          <w:p w14:paraId="592011D2" w14:textId="444B47C5" w:rsidR="00D22AE3" w:rsidRDefault="00D22AE3"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BR05</w:t>
            </w:r>
          </w:p>
        </w:tc>
        <w:tc>
          <w:tcPr>
            <w:tcW w:w="3480" w:type="dxa"/>
            <w:vAlign w:val="center"/>
          </w:tcPr>
          <w:p w14:paraId="3E5898C1" w14:textId="43D4B40F" w:rsidR="00D22AE3" w:rsidRDefault="00D22AE3" w:rsidP="00BA48ED">
            <w:pPr>
              <w:rPr>
                <w:rFonts w:asciiTheme="minorHAnsi" w:hAnsiTheme="minorHAnsi" w:cstheme="minorBidi"/>
              </w:rPr>
            </w:pPr>
            <w:r>
              <w:rPr>
                <w:rFonts w:asciiTheme="minorHAnsi" w:hAnsiTheme="minorHAnsi" w:cstheme="minorBidi"/>
              </w:rPr>
              <w:t>C</w:t>
            </w:r>
            <w:r>
              <w:rPr>
                <w:rFonts w:cstheme="minorBidi"/>
              </w:rPr>
              <w:t xml:space="preserve">argo Type Reefer </w:t>
            </w:r>
          </w:p>
        </w:tc>
        <w:tc>
          <w:tcPr>
            <w:tcW w:w="4322" w:type="dxa"/>
            <w:vAlign w:val="center"/>
          </w:tcPr>
          <w:p w14:paraId="267B2AF7" w14:textId="2F7C6646" w:rsidR="00D22AE3" w:rsidRDefault="00D22AE3" w:rsidP="00D22AE3">
            <w:pPr>
              <w:contextualSpacing/>
              <w:rPr>
                <w:rStyle w:val="eop"/>
              </w:rPr>
            </w:pPr>
            <w:r>
              <w:rPr>
                <w:rStyle w:val="eop"/>
              </w:rPr>
              <w:t>It is mandatory to add a value under units for the user while editing Cargo Type Reefer.</w:t>
            </w:r>
          </w:p>
          <w:p w14:paraId="67E8FA6E" w14:textId="77777777" w:rsidR="00D22AE3" w:rsidRPr="0003748E" w:rsidRDefault="00D22AE3" w:rsidP="00BA48ED">
            <w:pPr>
              <w:spacing w:before="0" w:after="0"/>
              <w:rPr>
                <w:rFonts w:asciiTheme="minorHAnsi" w:hAnsiTheme="minorHAnsi" w:cstheme="minorHAnsi"/>
                <w:bCs/>
              </w:rPr>
            </w:pPr>
          </w:p>
        </w:tc>
      </w:tr>
      <w:tr w:rsidR="0003748E" w:rsidRPr="00367A1B" w14:paraId="68691ECC" w14:textId="77777777" w:rsidTr="00E37E2F">
        <w:tblPrEx>
          <w:jc w:val="left"/>
        </w:tblPrEx>
        <w:trPr>
          <w:trHeight w:val="830"/>
        </w:trPr>
        <w:tc>
          <w:tcPr>
            <w:tcW w:w="1334" w:type="dxa"/>
            <w:vAlign w:val="center"/>
          </w:tcPr>
          <w:p w14:paraId="586F0B14" w14:textId="5DCF07A7" w:rsidR="0003748E" w:rsidRDefault="0003748E" w:rsidP="0003748E">
            <w:pPr>
              <w:pStyle w:val="TemplateComment"/>
              <w:spacing w:after="0"/>
              <w:rPr>
                <w:b/>
                <w:i w:val="0"/>
                <w:color w:val="000000"/>
                <w:lang w:val="en-US"/>
              </w:rPr>
            </w:pPr>
            <w:r>
              <w:rPr>
                <w:b/>
                <w:i w:val="0"/>
                <w:color w:val="000000"/>
                <w:lang w:val="en-US"/>
              </w:rPr>
              <w:t>TC1</w:t>
            </w:r>
            <w:r w:rsidR="00D22AE3">
              <w:rPr>
                <w:b/>
                <w:i w:val="0"/>
                <w:color w:val="000000"/>
                <w:lang w:val="en-US"/>
              </w:rPr>
              <w:t>5</w:t>
            </w:r>
          </w:p>
        </w:tc>
        <w:tc>
          <w:tcPr>
            <w:tcW w:w="1039" w:type="dxa"/>
            <w:gridSpan w:val="2"/>
            <w:vAlign w:val="center"/>
          </w:tcPr>
          <w:p w14:paraId="3708E4EB" w14:textId="50E465B6"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6B42DF5D" w14:textId="1A4B77DA" w:rsidR="0003748E" w:rsidRDefault="0003748E" w:rsidP="0003748E">
            <w:pPr>
              <w:rPr>
                <w:rFonts w:asciiTheme="minorHAnsi" w:hAnsiTheme="minorHAnsi" w:cstheme="minorBidi"/>
              </w:rPr>
            </w:pPr>
            <w:r>
              <w:rPr>
                <w:rFonts w:asciiTheme="minorHAnsi" w:hAnsiTheme="minorHAnsi" w:cstheme="minorBidi"/>
              </w:rPr>
              <w:t>Metrix Table Header</w:t>
            </w:r>
          </w:p>
        </w:tc>
        <w:tc>
          <w:tcPr>
            <w:tcW w:w="4322" w:type="dxa"/>
            <w:vAlign w:val="center"/>
          </w:tcPr>
          <w:p w14:paraId="2AC0D740" w14:textId="1CB1879A" w:rsidR="00D22AE3" w:rsidRPr="004C58E7" w:rsidRDefault="00D22AE3" w:rsidP="00D22AE3">
            <w:pPr>
              <w:rPr>
                <w:rStyle w:val="eop"/>
                <w:rFonts w:asciiTheme="minorHAnsi" w:hAnsiTheme="minorHAnsi" w:cstheme="minorHAnsi"/>
                <w:color w:val="000000"/>
                <w:sz w:val="22"/>
                <w:szCs w:val="22"/>
                <w:shd w:val="clear" w:color="auto" w:fill="FFFFFF"/>
              </w:rPr>
            </w:pPr>
            <w:r>
              <w:rPr>
                <w:rStyle w:val="eop"/>
                <w:rFonts w:asciiTheme="minorHAnsi" w:hAnsiTheme="minorHAnsi" w:cstheme="minorHAnsi"/>
                <w:color w:val="000000"/>
                <w:sz w:val="22"/>
                <w:szCs w:val="22"/>
                <w:shd w:val="clear" w:color="auto" w:fill="FFFFFF"/>
              </w:rPr>
              <w:t xml:space="preserve">The user can also check the </w:t>
            </w:r>
            <w:r w:rsidRPr="00D22AE3">
              <w:rPr>
                <w:rStyle w:val="eop"/>
                <w:rFonts w:asciiTheme="minorHAnsi" w:hAnsiTheme="minorHAnsi" w:cstheme="minorHAnsi"/>
                <w:b/>
                <w:bCs/>
                <w:color w:val="000000"/>
                <w:sz w:val="22"/>
                <w:szCs w:val="22"/>
                <w:shd w:val="clear" w:color="auto" w:fill="FFFFFF"/>
              </w:rPr>
              <w:t>Booking Country and Booking Brance Office</w:t>
            </w:r>
            <w:r>
              <w:rPr>
                <w:rStyle w:val="eop"/>
                <w:rFonts w:asciiTheme="minorHAnsi" w:hAnsiTheme="minorHAnsi" w:cstheme="minorHAnsi"/>
                <w:color w:val="000000"/>
                <w:sz w:val="22"/>
                <w:szCs w:val="22"/>
                <w:shd w:val="clear" w:color="auto" w:fill="FFFFFF"/>
              </w:rPr>
              <w:t xml:space="preserve"> name on top right corner of the matrix table</w:t>
            </w:r>
          </w:p>
          <w:p w14:paraId="7F7FE45F" w14:textId="77777777" w:rsidR="0003748E" w:rsidRPr="0003748E" w:rsidRDefault="0003748E" w:rsidP="0003748E">
            <w:pPr>
              <w:spacing w:before="0" w:after="0"/>
              <w:rPr>
                <w:rFonts w:asciiTheme="minorHAnsi" w:hAnsiTheme="minorHAnsi" w:cstheme="minorHAnsi"/>
                <w:bCs/>
              </w:rPr>
            </w:pPr>
          </w:p>
        </w:tc>
      </w:tr>
      <w:tr w:rsidR="0003748E" w:rsidRPr="00367A1B" w14:paraId="3402CC34" w14:textId="77777777" w:rsidTr="00E37E2F">
        <w:tblPrEx>
          <w:jc w:val="left"/>
        </w:tblPrEx>
        <w:trPr>
          <w:trHeight w:val="830"/>
        </w:trPr>
        <w:tc>
          <w:tcPr>
            <w:tcW w:w="1334" w:type="dxa"/>
            <w:vAlign w:val="center"/>
          </w:tcPr>
          <w:p w14:paraId="23CF75EB" w14:textId="5B841A5B" w:rsidR="0003748E" w:rsidRDefault="004D551E" w:rsidP="0003748E">
            <w:pPr>
              <w:pStyle w:val="TemplateComment"/>
              <w:spacing w:after="0"/>
              <w:rPr>
                <w:b/>
                <w:i w:val="0"/>
                <w:color w:val="000000"/>
                <w:lang w:val="en-US"/>
              </w:rPr>
            </w:pPr>
            <w:r>
              <w:rPr>
                <w:b/>
                <w:i w:val="0"/>
                <w:color w:val="000000"/>
                <w:lang w:val="en-US"/>
              </w:rPr>
              <w:t>TC16</w:t>
            </w:r>
          </w:p>
        </w:tc>
        <w:tc>
          <w:tcPr>
            <w:tcW w:w="1039" w:type="dxa"/>
            <w:gridSpan w:val="2"/>
            <w:vAlign w:val="center"/>
          </w:tcPr>
          <w:p w14:paraId="68EB6ADF" w14:textId="77777777"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2A6FD730" w14:textId="009B3B0F" w:rsidR="0003748E" w:rsidRDefault="004D551E" w:rsidP="0003748E">
            <w:pPr>
              <w:rPr>
                <w:rFonts w:asciiTheme="minorHAnsi" w:hAnsiTheme="minorHAnsi" w:cstheme="minorBidi"/>
              </w:rPr>
            </w:pPr>
            <w:r>
              <w:rPr>
                <w:rStyle w:val="eop"/>
              </w:rPr>
              <w:t>TEU</w:t>
            </w:r>
          </w:p>
        </w:tc>
        <w:tc>
          <w:tcPr>
            <w:tcW w:w="4322" w:type="dxa"/>
            <w:vAlign w:val="center"/>
          </w:tcPr>
          <w:p w14:paraId="1F9F0EAD" w14:textId="084F3721" w:rsidR="0003748E" w:rsidRPr="0003748E" w:rsidRDefault="004D551E" w:rsidP="0003748E">
            <w:pPr>
              <w:spacing w:before="0" w:after="0"/>
              <w:rPr>
                <w:rFonts w:asciiTheme="minorHAnsi" w:hAnsiTheme="minorHAnsi" w:cstheme="minorHAnsi"/>
                <w:bCs/>
              </w:rPr>
            </w:pPr>
            <w:r>
              <w:rPr>
                <w:rFonts w:asciiTheme="minorHAnsi" w:hAnsiTheme="minorHAnsi" w:cstheme="minorHAnsi"/>
                <w:bCs/>
              </w:rPr>
              <w:t xml:space="preserve">User needs to fill in TEUs before entering any unit of measurements. </w:t>
            </w:r>
          </w:p>
        </w:tc>
      </w:tr>
      <w:tr w:rsidR="0003748E" w:rsidRPr="00367A1B" w14:paraId="15D20487" w14:textId="77777777" w:rsidTr="00E37E2F">
        <w:tblPrEx>
          <w:jc w:val="left"/>
        </w:tblPrEx>
        <w:trPr>
          <w:trHeight w:val="830"/>
        </w:trPr>
        <w:tc>
          <w:tcPr>
            <w:tcW w:w="1334" w:type="dxa"/>
            <w:vAlign w:val="center"/>
          </w:tcPr>
          <w:p w14:paraId="6A60BA0F" w14:textId="2B48D1E8" w:rsidR="0003748E" w:rsidRDefault="004D551E" w:rsidP="0003748E">
            <w:pPr>
              <w:pStyle w:val="TemplateComment"/>
              <w:spacing w:after="0"/>
              <w:rPr>
                <w:b/>
                <w:i w:val="0"/>
                <w:color w:val="000000"/>
                <w:lang w:val="en-US"/>
              </w:rPr>
            </w:pPr>
            <w:r>
              <w:rPr>
                <w:b/>
                <w:i w:val="0"/>
                <w:color w:val="000000"/>
                <w:lang w:val="en-US"/>
              </w:rPr>
              <w:t>TC17</w:t>
            </w:r>
          </w:p>
        </w:tc>
        <w:tc>
          <w:tcPr>
            <w:tcW w:w="1039" w:type="dxa"/>
            <w:gridSpan w:val="2"/>
            <w:vAlign w:val="center"/>
          </w:tcPr>
          <w:p w14:paraId="1BCEC31E" w14:textId="77777777"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66201E6D" w14:textId="61C83228" w:rsidR="0003748E" w:rsidRDefault="004D551E" w:rsidP="0003748E">
            <w:pPr>
              <w:rPr>
                <w:rFonts w:asciiTheme="minorHAnsi" w:hAnsiTheme="minorHAnsi" w:cstheme="minorBidi"/>
              </w:rPr>
            </w:pPr>
            <w:r>
              <w:rPr>
                <w:rFonts w:asciiTheme="minorHAnsi" w:hAnsiTheme="minorHAnsi" w:cstheme="minorBidi"/>
              </w:rPr>
              <w:t>Weight</w:t>
            </w:r>
          </w:p>
        </w:tc>
        <w:tc>
          <w:tcPr>
            <w:tcW w:w="4322" w:type="dxa"/>
            <w:vAlign w:val="center"/>
          </w:tcPr>
          <w:p w14:paraId="11FF95FF" w14:textId="77777777" w:rsidR="004D551E" w:rsidRPr="004D551E" w:rsidRDefault="004D551E" w:rsidP="004D551E">
            <w:pPr>
              <w:pStyle w:val="ListParagraph"/>
              <w:numPr>
                <w:ilvl w:val="0"/>
                <w:numId w:val="21"/>
              </w:numPr>
              <w:contextualSpacing/>
              <w:rPr>
                <w:rStyle w:val="eop"/>
                <w:rFonts w:asciiTheme="minorHAnsi" w:hAnsiTheme="minorHAnsi" w:cstheme="minorHAnsi"/>
              </w:rPr>
            </w:pPr>
            <w:r w:rsidRPr="004D551E">
              <w:rPr>
                <w:rStyle w:val="eop"/>
                <w:rFonts w:asciiTheme="minorHAnsi" w:hAnsiTheme="minorHAnsi" w:cstheme="minorHAnsi"/>
              </w:rPr>
              <w:t>Weight will be automatically calculated when a user enters a TEU value (as TEU x Average Weight).</w:t>
            </w:r>
          </w:p>
          <w:p w14:paraId="793C3534" w14:textId="031D3179" w:rsidR="0003748E" w:rsidRPr="004D551E" w:rsidRDefault="004D551E" w:rsidP="004D551E">
            <w:pPr>
              <w:pStyle w:val="ListParagraph"/>
              <w:numPr>
                <w:ilvl w:val="0"/>
                <w:numId w:val="21"/>
              </w:numPr>
              <w:contextualSpacing/>
            </w:pPr>
            <w:r w:rsidRPr="004D551E">
              <w:rPr>
                <w:rStyle w:val="eop"/>
                <w:rFonts w:asciiTheme="minorHAnsi" w:hAnsiTheme="minorHAnsi" w:cstheme="minorHAnsi"/>
              </w:rPr>
              <w:t>The user can overwrite the calculated weight manually by entering a value</w:t>
            </w:r>
          </w:p>
        </w:tc>
      </w:tr>
      <w:tr w:rsidR="004D551E" w:rsidRPr="00367A1B" w14:paraId="3AC271D0" w14:textId="77777777" w:rsidTr="00E37E2F">
        <w:tblPrEx>
          <w:jc w:val="left"/>
        </w:tblPrEx>
        <w:trPr>
          <w:trHeight w:val="830"/>
        </w:trPr>
        <w:tc>
          <w:tcPr>
            <w:tcW w:w="1334" w:type="dxa"/>
            <w:vAlign w:val="center"/>
          </w:tcPr>
          <w:p w14:paraId="1BFE69A9" w14:textId="39DDBAD9" w:rsidR="004D551E" w:rsidRDefault="004D551E" w:rsidP="0003748E">
            <w:pPr>
              <w:pStyle w:val="TemplateComment"/>
              <w:spacing w:after="0"/>
              <w:rPr>
                <w:b/>
                <w:i w:val="0"/>
                <w:color w:val="000000"/>
                <w:lang w:val="en-US"/>
              </w:rPr>
            </w:pPr>
            <w:r>
              <w:rPr>
                <w:b/>
                <w:i w:val="0"/>
                <w:color w:val="000000"/>
                <w:lang w:val="en-US"/>
              </w:rPr>
              <w:t>TC18</w:t>
            </w:r>
          </w:p>
        </w:tc>
        <w:tc>
          <w:tcPr>
            <w:tcW w:w="1039" w:type="dxa"/>
            <w:gridSpan w:val="2"/>
            <w:vAlign w:val="center"/>
          </w:tcPr>
          <w:p w14:paraId="0A2832D8" w14:textId="77777777" w:rsidR="004D551E" w:rsidRDefault="004D551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43332FA8" w14:textId="43C0E9C3" w:rsidR="004D551E" w:rsidRDefault="004D551E" w:rsidP="0003748E">
            <w:pPr>
              <w:rPr>
                <w:rFonts w:asciiTheme="minorHAnsi" w:hAnsiTheme="minorHAnsi" w:cstheme="minorBidi"/>
              </w:rPr>
            </w:pPr>
            <w:r>
              <w:rPr>
                <w:rFonts w:asciiTheme="minorHAnsi" w:hAnsiTheme="minorHAnsi" w:cstheme="minorBidi"/>
              </w:rPr>
              <w:t>Units</w:t>
            </w:r>
          </w:p>
        </w:tc>
        <w:tc>
          <w:tcPr>
            <w:tcW w:w="4322" w:type="dxa"/>
            <w:vAlign w:val="center"/>
          </w:tcPr>
          <w:p w14:paraId="1DB819CC" w14:textId="00BD777E" w:rsidR="004D551E" w:rsidRPr="004D551E" w:rsidRDefault="004D551E" w:rsidP="004D551E">
            <w:pPr>
              <w:pStyle w:val="ListParagraph"/>
              <w:numPr>
                <w:ilvl w:val="0"/>
                <w:numId w:val="21"/>
              </w:numPr>
              <w:contextualSpacing/>
              <w:rPr>
                <w:rStyle w:val="eop"/>
                <w:rFonts w:asciiTheme="minorHAnsi" w:hAnsiTheme="minorHAnsi" w:cstheme="minorHAnsi"/>
              </w:rPr>
            </w:pPr>
            <w:r w:rsidRPr="004D551E">
              <w:rPr>
                <w:rStyle w:val="eop"/>
                <w:rFonts w:asciiTheme="minorHAnsi" w:hAnsiTheme="minorHAnsi" w:cstheme="minorHAnsi"/>
              </w:rPr>
              <w:t>For Cargo Type reefer, the field “Unit” will be automatically calculated as TEU divided by 2.</w:t>
            </w:r>
          </w:p>
        </w:tc>
      </w:tr>
      <w:tr w:rsidR="004D551E" w:rsidRPr="00367A1B" w14:paraId="519915DE" w14:textId="77777777" w:rsidTr="00E37E2F">
        <w:tblPrEx>
          <w:jc w:val="left"/>
        </w:tblPrEx>
        <w:trPr>
          <w:trHeight w:val="830"/>
        </w:trPr>
        <w:tc>
          <w:tcPr>
            <w:tcW w:w="1334" w:type="dxa"/>
            <w:vAlign w:val="center"/>
          </w:tcPr>
          <w:p w14:paraId="50951613" w14:textId="12609643" w:rsidR="004D551E" w:rsidRDefault="004D551E" w:rsidP="0003748E">
            <w:pPr>
              <w:pStyle w:val="TemplateComment"/>
              <w:spacing w:after="0"/>
              <w:rPr>
                <w:b/>
                <w:i w:val="0"/>
                <w:color w:val="000000"/>
                <w:lang w:val="en-US"/>
              </w:rPr>
            </w:pPr>
            <w:r>
              <w:rPr>
                <w:b/>
                <w:i w:val="0"/>
                <w:color w:val="000000"/>
                <w:lang w:val="en-US"/>
              </w:rPr>
              <w:t>TC19</w:t>
            </w:r>
          </w:p>
        </w:tc>
        <w:tc>
          <w:tcPr>
            <w:tcW w:w="1039" w:type="dxa"/>
            <w:gridSpan w:val="2"/>
            <w:vAlign w:val="center"/>
          </w:tcPr>
          <w:p w14:paraId="027CA4C2" w14:textId="77777777" w:rsidR="004D551E" w:rsidRDefault="004D551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02C94F64" w14:textId="2A1D84F0" w:rsidR="004D551E" w:rsidRDefault="004D551E" w:rsidP="0003748E">
            <w:pPr>
              <w:rPr>
                <w:rFonts w:asciiTheme="minorHAnsi" w:hAnsiTheme="minorHAnsi" w:cstheme="minorBidi"/>
              </w:rPr>
            </w:pPr>
            <w:r w:rsidRPr="083B6D41">
              <w:rPr>
                <w:rStyle w:val="eop"/>
              </w:rPr>
              <w:t>Average Weight</w:t>
            </w:r>
          </w:p>
        </w:tc>
        <w:tc>
          <w:tcPr>
            <w:tcW w:w="4322" w:type="dxa"/>
            <w:vAlign w:val="center"/>
          </w:tcPr>
          <w:p w14:paraId="7FF7698C" w14:textId="0AE7F295" w:rsidR="004D551E" w:rsidRPr="004D551E" w:rsidRDefault="004D551E" w:rsidP="004D551E">
            <w:pPr>
              <w:pStyle w:val="ListParagraph"/>
              <w:numPr>
                <w:ilvl w:val="0"/>
                <w:numId w:val="21"/>
              </w:numPr>
              <w:contextualSpacing/>
              <w:rPr>
                <w:rStyle w:val="eop"/>
                <w:rFonts w:asciiTheme="minorHAnsi" w:hAnsiTheme="minorHAnsi" w:cstheme="minorHAnsi"/>
              </w:rPr>
            </w:pPr>
            <w:r>
              <w:rPr>
                <w:rStyle w:val="eop"/>
                <w:rFonts w:asciiTheme="minorHAnsi" w:hAnsiTheme="minorHAnsi" w:cstheme="minorHAnsi"/>
              </w:rPr>
              <w:t xml:space="preserve">The user can enter </w:t>
            </w:r>
            <w:r w:rsidRPr="004D551E">
              <w:rPr>
                <w:rStyle w:val="eop"/>
                <w:rFonts w:asciiTheme="minorHAnsi" w:hAnsiTheme="minorHAnsi" w:cstheme="minorHAnsi"/>
              </w:rPr>
              <w:t>TEU at header level using default Avg Weight text box. This average weight per TEU will be pre-filled in Forecast</w:t>
            </w:r>
            <w:r>
              <w:rPr>
                <w:rStyle w:val="eop"/>
                <w:rFonts w:asciiTheme="minorHAnsi" w:hAnsiTheme="minorHAnsi" w:cstheme="minorHAnsi"/>
              </w:rPr>
              <w:t xml:space="preserve"> column.</w:t>
            </w:r>
          </w:p>
        </w:tc>
      </w:tr>
    </w:tbl>
    <w:p w14:paraId="48308F50" w14:textId="77777777" w:rsidR="00817F30" w:rsidRPr="00F26A85" w:rsidRDefault="00817F30" w:rsidP="00BC2FAB">
      <w:pPr>
        <w:rPr>
          <w:rFonts w:asciiTheme="minorHAnsi" w:hAnsiTheme="minorHAnsi" w:cstheme="minorHAnsi"/>
        </w:rPr>
      </w:pPr>
    </w:p>
    <w:p w14:paraId="651F773C" w14:textId="77777777" w:rsidR="00952A63" w:rsidRPr="00F26A85" w:rsidRDefault="00952A63" w:rsidP="00952A63">
      <w:pPr>
        <w:rPr>
          <w:rFonts w:asciiTheme="minorHAnsi" w:hAnsiTheme="minorHAnsi" w:cstheme="minorHAnsi"/>
          <w:lang w:val="en-GB"/>
        </w:rPr>
      </w:pPr>
      <w:bookmarkStart w:id="25" w:name="_Toc177544673"/>
    </w:p>
    <w:p w14:paraId="032E21ED" w14:textId="0AAE33A7" w:rsidR="00952A63" w:rsidRPr="00F26A85" w:rsidRDefault="003C4E4A" w:rsidP="00DF3D6B">
      <w:pPr>
        <w:pStyle w:val="Heading1"/>
        <w:numPr>
          <w:ilvl w:val="0"/>
          <w:numId w:val="3"/>
        </w:numPr>
        <w:rPr>
          <w:rFonts w:asciiTheme="minorHAnsi" w:hAnsiTheme="minorHAnsi" w:cstheme="minorHAnsi"/>
        </w:rPr>
      </w:pPr>
      <w:bookmarkStart w:id="26" w:name="_Toc1822018163"/>
      <w:r w:rsidRPr="00F26A85">
        <w:rPr>
          <w:rFonts w:asciiTheme="minorHAnsi" w:hAnsiTheme="minorHAnsi" w:cstheme="minorHAnsi"/>
        </w:rPr>
        <w:lastRenderedPageBreak/>
        <w:t xml:space="preserve">- </w:t>
      </w:r>
      <w:r w:rsidR="00952A63" w:rsidRPr="00F26A85">
        <w:rPr>
          <w:rFonts w:asciiTheme="minorHAnsi" w:hAnsiTheme="minorHAnsi" w:cstheme="minorHAnsi"/>
        </w:rPr>
        <w:t>Technical Details (Optional)</w:t>
      </w:r>
      <w:bookmarkEnd w:id="26"/>
    </w:p>
    <w:p w14:paraId="062EF460" w14:textId="304085C0" w:rsidR="00301823" w:rsidRPr="00F26A85" w:rsidRDefault="00301823" w:rsidP="00301823">
      <w:pPr>
        <w:rPr>
          <w:rFonts w:asciiTheme="minorHAnsi" w:hAnsiTheme="minorHAnsi" w:cstheme="minorHAnsi"/>
          <w:lang w:val="en-GB"/>
        </w:rPr>
      </w:pPr>
      <w:r w:rsidRPr="00F26A85">
        <w:rPr>
          <w:rFonts w:asciiTheme="minorHAnsi" w:hAnsiTheme="minorHAnsi" w:cstheme="minorHAnsi"/>
          <w:lang w:val="en-GB"/>
        </w:rPr>
        <w:tab/>
      </w:r>
    </w:p>
    <w:p w14:paraId="3657D398" w14:textId="1466BF3A" w:rsidR="00D45918" w:rsidRPr="00F26A85" w:rsidRDefault="00E318F1" w:rsidP="00301823">
      <w:pPr>
        <w:rPr>
          <w:rFonts w:asciiTheme="minorHAnsi" w:hAnsiTheme="minorHAnsi" w:cstheme="minorHAnsi"/>
        </w:rPr>
      </w:pPr>
      <w:r w:rsidRPr="00F26A85">
        <w:rPr>
          <w:rFonts w:asciiTheme="minorHAnsi" w:hAnsiTheme="minorHAnsi" w:cstheme="minorHAnsi"/>
        </w:rPr>
        <w:t xml:space="preserve">Technical solution will be done by </w:t>
      </w:r>
      <w:r w:rsidR="0080375D" w:rsidRPr="00F26A85">
        <w:rPr>
          <w:rFonts w:asciiTheme="minorHAnsi" w:hAnsiTheme="minorHAnsi" w:cstheme="minorHAnsi"/>
        </w:rPr>
        <w:t xml:space="preserve">architect and </w:t>
      </w:r>
      <w:r w:rsidRPr="00F26A85">
        <w:rPr>
          <w:rFonts w:asciiTheme="minorHAnsi" w:hAnsiTheme="minorHAnsi" w:cstheme="minorHAnsi"/>
        </w:rPr>
        <w:t>dev</w:t>
      </w:r>
      <w:r w:rsidR="0080375D" w:rsidRPr="00F26A85">
        <w:rPr>
          <w:rFonts w:asciiTheme="minorHAnsi" w:hAnsiTheme="minorHAnsi" w:cstheme="minorHAnsi"/>
        </w:rPr>
        <w:t>elopment</w:t>
      </w:r>
      <w:r w:rsidRPr="00F26A85">
        <w:rPr>
          <w:rFonts w:asciiTheme="minorHAnsi" w:hAnsiTheme="minorHAnsi" w:cstheme="minorHAnsi"/>
        </w:rPr>
        <w:t xml:space="preserve"> </w:t>
      </w:r>
      <w:r w:rsidR="0080375D" w:rsidRPr="00F26A85">
        <w:rPr>
          <w:rFonts w:asciiTheme="minorHAnsi" w:hAnsiTheme="minorHAnsi" w:cstheme="minorHAnsi"/>
        </w:rPr>
        <w:t>teams.</w:t>
      </w:r>
    </w:p>
    <w:p w14:paraId="743476A5" w14:textId="1BB8918D" w:rsidR="00301823" w:rsidRPr="00F26A85" w:rsidRDefault="00301823" w:rsidP="00301823">
      <w:pPr>
        <w:rPr>
          <w:rFonts w:asciiTheme="minorHAnsi" w:hAnsiTheme="minorHAnsi" w:cstheme="minorHAnsi"/>
          <w:lang w:val="en-GB"/>
        </w:rPr>
      </w:pPr>
    </w:p>
    <w:bookmarkEnd w:id="25"/>
    <w:p w14:paraId="1DF7AC24" w14:textId="2F26B649" w:rsidR="001F143A" w:rsidRPr="00F26A85" w:rsidRDefault="001F143A" w:rsidP="002F6B9C">
      <w:pPr>
        <w:pStyle w:val="Heading1"/>
        <w:numPr>
          <w:ilvl w:val="0"/>
          <w:numId w:val="0"/>
        </w:numPr>
        <w:ind w:left="432"/>
        <w:rPr>
          <w:rFonts w:asciiTheme="minorHAnsi" w:hAnsiTheme="minorHAnsi" w:cstheme="minorHAnsi"/>
        </w:rPr>
      </w:pPr>
    </w:p>
    <w:p w14:paraId="4193A6D6" w14:textId="77777777" w:rsidR="001F143A" w:rsidRPr="00F26A85" w:rsidRDefault="001F143A" w:rsidP="001F143A">
      <w:pPr>
        <w:pStyle w:val="Endofdoc"/>
        <w:rPr>
          <w:rFonts w:asciiTheme="minorHAnsi" w:hAnsiTheme="minorHAnsi" w:cstheme="minorHAnsi"/>
          <w:color w:val="0000FF"/>
          <w:lang w:val="en-GB"/>
        </w:rPr>
      </w:pPr>
      <w:r w:rsidRPr="00F26A85">
        <w:rPr>
          <w:rFonts w:asciiTheme="minorHAnsi" w:hAnsiTheme="minorHAnsi" w:cstheme="minorHAnsi"/>
          <w:lang w:val="en-GB"/>
        </w:rPr>
        <w:t xml:space="preserve">- End of document – </w:t>
      </w:r>
    </w:p>
    <w:sectPr w:rsidR="001F143A" w:rsidRPr="00F26A85" w:rsidSect="005326BA">
      <w:headerReference w:type="default" r:id="rId36"/>
      <w:footerReference w:type="default" r:id="rId37"/>
      <w:footerReference w:type="first" r:id="rId38"/>
      <w:pgSz w:w="11907" w:h="16840" w:code="9"/>
      <w:pgMar w:top="1701" w:right="1185" w:bottom="1418" w:left="1134" w:header="720" w:footer="323"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F682B" w14:textId="77777777" w:rsidR="00026226" w:rsidRDefault="00026226">
      <w:r>
        <w:separator/>
      </w:r>
    </w:p>
  </w:endnote>
  <w:endnote w:type="continuationSeparator" w:id="0">
    <w:p w14:paraId="3812792F" w14:textId="77777777" w:rsidR="00026226" w:rsidRDefault="00026226">
      <w:r>
        <w:continuationSeparator/>
      </w:r>
    </w:p>
  </w:endnote>
  <w:endnote w:type="continuationNotice" w:id="1">
    <w:p w14:paraId="56769369" w14:textId="77777777" w:rsidR="00026226" w:rsidRDefault="0002622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3FD52" w14:textId="378605F5" w:rsidR="004511C2" w:rsidRPr="007B57AD" w:rsidRDefault="004511C2" w:rsidP="004511C2">
    <w:pPr>
      <w:pStyle w:val="Footer"/>
      <w:jc w:val="center"/>
      <w:rPr>
        <w:rFonts w:asciiTheme="minorHAnsi" w:hAnsiTheme="minorHAnsi" w:cstheme="minorHAnsi"/>
        <w:b/>
        <w:color w:val="FF0000"/>
        <w:sz w:val="20"/>
      </w:rPr>
    </w:pPr>
    <w:r w:rsidRPr="007B57AD">
      <w:rPr>
        <w:rFonts w:asciiTheme="minorHAnsi" w:hAnsiTheme="minorHAnsi" w:cstheme="minorHAnsi"/>
        <w:iCs/>
      </w:rPr>
      <w:t xml:space="preserve">File </w:t>
    </w:r>
    <w:r w:rsidR="007B57AD" w:rsidRPr="007B57AD">
      <w:rPr>
        <w:rFonts w:asciiTheme="minorHAnsi" w:hAnsiTheme="minorHAnsi" w:cstheme="minorHAnsi"/>
        <w:iCs/>
      </w:rPr>
      <w:t>Name</w:t>
    </w:r>
    <w:r w:rsidR="007B57AD" w:rsidRPr="00385D2F">
      <w:rPr>
        <w:rFonts w:asciiTheme="minorHAnsi" w:hAnsiTheme="minorHAnsi" w:cstheme="minorHAnsi"/>
        <w:b/>
        <w:bCs/>
        <w:iCs/>
        <w:sz w:val="20"/>
      </w:rPr>
      <w:t>:</w:t>
    </w:r>
    <w:r w:rsidRPr="00385D2F">
      <w:rPr>
        <w:rFonts w:asciiTheme="minorHAnsi" w:hAnsiTheme="minorHAnsi" w:cstheme="minorHAnsi"/>
        <w:b/>
        <w:bCs/>
        <w:sz w:val="20"/>
      </w:rPr>
      <w:t xml:space="preserve"> DATAWAYS COA FSD -</w:t>
    </w:r>
    <w:r w:rsidR="005978D9" w:rsidRPr="005978D9">
      <w:t xml:space="preserve"> </w:t>
    </w:r>
    <w:r w:rsidR="00F42439" w:rsidRPr="00F42439">
      <w:rPr>
        <w:rFonts w:asciiTheme="minorHAnsi" w:hAnsiTheme="minorHAnsi" w:cstheme="minorHAnsi"/>
        <w:b/>
        <w:bCs/>
        <w:sz w:val="20"/>
      </w:rPr>
      <w:t>ALL-115: COA – Forecast [Edit TEU, Weight, Units]</w:t>
    </w:r>
  </w:p>
  <w:p w14:paraId="45A3442A" w14:textId="1B15C930" w:rsidR="004511C2" w:rsidRPr="00145E51" w:rsidRDefault="004511C2" w:rsidP="004511C2">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14:paraId="37D34887" w14:textId="79224301" w:rsidR="0031764C" w:rsidRPr="004511C2" w:rsidRDefault="0031764C" w:rsidP="00451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8403" w14:textId="539C5B37" w:rsidR="0031764C" w:rsidRPr="0015758D" w:rsidRDefault="0031764C" w:rsidP="00E95556">
    <w:pPr>
      <w:pStyle w:val="Footer"/>
      <w:jc w:val="center"/>
      <w:rPr>
        <w:color w:val="FF0000"/>
      </w:rPr>
    </w:pPr>
  </w:p>
  <w:p w14:paraId="5AD53A7C" w14:textId="58F212FB" w:rsidR="0031764C" w:rsidRPr="00E95556" w:rsidRDefault="0031764C" w:rsidP="00E95556">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92A9F" w14:textId="77777777" w:rsidR="00026226" w:rsidRDefault="00026226">
      <w:r>
        <w:separator/>
      </w:r>
    </w:p>
  </w:footnote>
  <w:footnote w:type="continuationSeparator" w:id="0">
    <w:p w14:paraId="1F0CC2E9" w14:textId="77777777" w:rsidR="00026226" w:rsidRDefault="00026226">
      <w:r>
        <w:continuationSeparator/>
      </w:r>
    </w:p>
  </w:footnote>
  <w:footnote w:type="continuationNotice" w:id="1">
    <w:p w14:paraId="17B9C74E" w14:textId="77777777" w:rsidR="00026226" w:rsidRDefault="0002622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31764C" w14:paraId="2CC97248" w14:textId="77777777" w:rsidTr="00814CDF">
      <w:trPr>
        <w:cantSplit/>
        <w:trHeight w:hRule="exact" w:val="992"/>
      </w:trPr>
      <w:tc>
        <w:tcPr>
          <w:tcW w:w="5068" w:type="dxa"/>
          <w:vMerge w:val="restart"/>
          <w:tcBorders>
            <w:top w:val="single" w:sz="6" w:space="0" w:color="auto"/>
            <w:left w:val="single" w:sz="6" w:space="0" w:color="auto"/>
            <w:right w:val="single" w:sz="6" w:space="0" w:color="auto"/>
          </w:tcBorders>
          <w:vAlign w:val="center"/>
        </w:tcPr>
        <w:p w14:paraId="4621BF36" w14:textId="22BE3F9C" w:rsidR="00B3608C" w:rsidRDefault="004511C2" w:rsidP="004511C2">
          <w:pPr>
            <w:pStyle w:val="Header"/>
            <w:rPr>
              <w:rFonts w:asciiTheme="minorHAnsi" w:hAnsiTheme="minorHAnsi" w:cstheme="minorHAnsi"/>
              <w:sz w:val="20"/>
            </w:rPr>
          </w:pPr>
          <w:r w:rsidRPr="00B3608C">
            <w:rPr>
              <w:rFonts w:asciiTheme="minorHAnsi" w:hAnsiTheme="minorHAnsi" w:cstheme="minorHAnsi"/>
              <w:sz w:val="20"/>
            </w:rPr>
            <w:t xml:space="preserve">Reference DATAWAYS COA FSD </w:t>
          </w:r>
          <w:r w:rsidR="00F42439" w:rsidRPr="00F42439">
            <w:rPr>
              <w:rFonts w:asciiTheme="minorHAnsi" w:hAnsiTheme="minorHAnsi" w:cstheme="minorHAnsi"/>
              <w:sz w:val="20"/>
            </w:rPr>
            <w:t>ALL-115: COA – Forecast [Edit TEU, Weight, Units]</w:t>
          </w:r>
        </w:p>
        <w:p w14:paraId="0E9C6CCF" w14:textId="08C9F0A6" w:rsidR="0031764C" w:rsidRPr="00B3608C" w:rsidRDefault="004511C2" w:rsidP="004511C2">
          <w:pPr>
            <w:pStyle w:val="Header"/>
            <w:rPr>
              <w:rFonts w:asciiTheme="minorHAnsi" w:hAnsiTheme="minorHAnsi" w:cstheme="minorHAnsi"/>
              <w:sz w:val="20"/>
            </w:rPr>
          </w:pPr>
          <w:r w:rsidRPr="00B3608C">
            <w:rPr>
              <w:rFonts w:asciiTheme="minorHAnsi" w:hAnsiTheme="minorHAnsi" w:cstheme="minorHAnsi"/>
              <w:sz w:val="20"/>
            </w:rPr>
            <w:t>Version: 1.0</w:t>
          </w:r>
        </w:p>
      </w:tc>
      <w:tc>
        <w:tcPr>
          <w:tcW w:w="3679" w:type="dxa"/>
          <w:tcBorders>
            <w:top w:val="single" w:sz="6" w:space="0" w:color="auto"/>
          </w:tcBorders>
          <w:vAlign w:val="center"/>
        </w:tcPr>
        <w:p w14:paraId="004CDDDE" w14:textId="4DCC1608" w:rsidR="0031764C" w:rsidRPr="00814CDF" w:rsidRDefault="001E6C03" w:rsidP="003038DB">
          <w:pPr>
            <w:pStyle w:val="Header"/>
            <w:jc w:val="center"/>
            <w:rPr>
              <w:rFonts w:asciiTheme="minorHAnsi" w:hAnsiTheme="minorHAnsi" w:cstheme="minorHAnsi"/>
              <w:b/>
              <w:color w:val="FF0000"/>
              <w:sz w:val="20"/>
            </w:rPr>
          </w:pPr>
          <w:r w:rsidRPr="00814CDF">
            <w:rPr>
              <w:rFonts w:asciiTheme="minorHAnsi" w:hAnsiTheme="minorHAnsi" w:cstheme="minorHAnsi"/>
              <w:b/>
              <w:sz w:val="20"/>
            </w:rPr>
            <w:t>DATAWAYS</w:t>
          </w:r>
          <w:r w:rsidR="004511C2" w:rsidRPr="00814CDF">
            <w:rPr>
              <w:rFonts w:asciiTheme="minorHAnsi" w:hAnsiTheme="minorHAnsi" w:cstheme="minorHAnsi"/>
              <w:b/>
              <w:sz w:val="20"/>
            </w:rPr>
            <w:t xml:space="preserve"> </w:t>
          </w:r>
          <w:r w:rsidR="004511C2" w:rsidRPr="00385D2F">
            <w:rPr>
              <w:rFonts w:asciiTheme="minorHAnsi" w:hAnsiTheme="minorHAnsi" w:cstheme="minorHAnsi"/>
              <w:b/>
              <w:color w:val="FF0000"/>
              <w:sz w:val="20"/>
            </w:rPr>
            <w:t xml:space="preserve">COA FSD - </w:t>
          </w:r>
          <w:r w:rsidR="00F42439" w:rsidRPr="00F42439">
            <w:rPr>
              <w:rFonts w:asciiTheme="minorHAnsi" w:hAnsiTheme="minorHAnsi" w:cstheme="minorHAnsi"/>
              <w:b/>
              <w:color w:val="FF0000"/>
              <w:sz w:val="22"/>
              <w:szCs w:val="22"/>
            </w:rPr>
            <w:t>ALL-115: COA – Forecast [Edit TEU, Weight, Units]</w:t>
          </w:r>
        </w:p>
      </w:tc>
      <w:tc>
        <w:tcPr>
          <w:tcW w:w="1940" w:type="dxa"/>
          <w:tcBorders>
            <w:top w:val="single" w:sz="6" w:space="0" w:color="auto"/>
            <w:left w:val="single" w:sz="6" w:space="0" w:color="auto"/>
            <w:right w:val="single" w:sz="6" w:space="0" w:color="auto"/>
          </w:tcBorders>
        </w:tcPr>
        <w:p w14:paraId="1FE845C6" w14:textId="493E8A03" w:rsidR="0031764C" w:rsidRPr="008E4A70" w:rsidRDefault="0031764C" w:rsidP="00FF0433">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A7C5795" wp14:editId="5A2D09B5">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4BD76CCE" wp14:editId="561ADE3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24FB82B5" wp14:editId="690FA76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31764C" w14:paraId="1BB374CC" w14:textId="77777777" w:rsidTr="00814CDF">
      <w:trPr>
        <w:cantSplit/>
        <w:trHeight w:hRule="exact" w:val="964"/>
      </w:trPr>
      <w:tc>
        <w:tcPr>
          <w:tcW w:w="5068" w:type="dxa"/>
          <w:vMerge/>
          <w:tcBorders>
            <w:left w:val="single" w:sz="6" w:space="0" w:color="auto"/>
            <w:bottom w:val="single" w:sz="6" w:space="0" w:color="auto"/>
            <w:right w:val="single" w:sz="6" w:space="0" w:color="auto"/>
          </w:tcBorders>
          <w:vAlign w:val="center"/>
        </w:tcPr>
        <w:p w14:paraId="649AD4F7" w14:textId="23419C7D" w:rsidR="0031764C" w:rsidRPr="00996F6E" w:rsidRDefault="0031764C" w:rsidP="00A567BA">
          <w:pPr>
            <w:pStyle w:val="Header"/>
            <w:rPr>
              <w:rFonts w:ascii="Verdana" w:hAnsi="Verdana"/>
              <w:noProof/>
              <w:sz w:val="18"/>
              <w:szCs w:val="18"/>
              <w:lang w:val="en-GB"/>
            </w:rPr>
          </w:pPr>
        </w:p>
      </w:tc>
      <w:tc>
        <w:tcPr>
          <w:tcW w:w="3679" w:type="dxa"/>
          <w:tcBorders>
            <w:bottom w:val="single" w:sz="6" w:space="0" w:color="auto"/>
          </w:tcBorders>
          <w:vAlign w:val="center"/>
        </w:tcPr>
        <w:p w14:paraId="22E8EDB6" w14:textId="4433C626" w:rsidR="0031764C" w:rsidRPr="00814CDF" w:rsidRDefault="0031764C" w:rsidP="003038DB">
          <w:pPr>
            <w:pStyle w:val="Header"/>
            <w:rPr>
              <w:rFonts w:asciiTheme="minorHAnsi" w:hAnsiTheme="minorHAnsi" w:cstheme="minorHAnsi"/>
              <w:b/>
              <w:iCs/>
              <w:color w:val="FF0000"/>
              <w:sz w:val="20"/>
            </w:rPr>
          </w:pPr>
        </w:p>
      </w:tc>
      <w:tc>
        <w:tcPr>
          <w:tcW w:w="1940" w:type="dxa"/>
          <w:tcBorders>
            <w:top w:val="single" w:sz="6" w:space="0" w:color="auto"/>
            <w:left w:val="single" w:sz="6" w:space="0" w:color="auto"/>
            <w:bottom w:val="single" w:sz="6" w:space="0" w:color="auto"/>
            <w:right w:val="single" w:sz="6" w:space="0" w:color="auto"/>
          </w:tcBorders>
          <w:vAlign w:val="center"/>
        </w:tcPr>
        <w:p w14:paraId="5CF41AC2" w14:textId="79EB0C29" w:rsidR="0031764C" w:rsidRPr="00996F6E" w:rsidRDefault="0031764C" w:rsidP="00A567BA">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4E94744D" w14:textId="0F3F506B" w:rsidR="0031764C" w:rsidRPr="006928CA" w:rsidRDefault="0031764C" w:rsidP="00705D18">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ascii="Symbol" w:hAnsi="Symbol" w:hint="default"/>
      </w:rPr>
    </w:lvl>
  </w:abstractNum>
  <w:abstractNum w:abstractNumId="2"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3" w15:restartNumberingAfterBreak="0">
    <w:nsid w:val="049C0BE9"/>
    <w:multiLevelType w:val="multilevel"/>
    <w:tmpl w:val="5B80ABDE"/>
    <w:lvl w:ilvl="0">
      <w:start w:val="5"/>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4" w15:restartNumberingAfterBreak="0">
    <w:nsid w:val="1E9B57BB"/>
    <w:multiLevelType w:val="hybridMultilevel"/>
    <w:tmpl w:val="D454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7" w15:restartNumberingAfterBreak="0">
    <w:nsid w:val="2B673DBD"/>
    <w:multiLevelType w:val="multilevel"/>
    <w:tmpl w:val="B1D27850"/>
    <w:lvl w:ilvl="0">
      <w:start w:val="4"/>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8" w15:restartNumberingAfterBreak="0">
    <w:nsid w:val="353A39DD"/>
    <w:multiLevelType w:val="hybridMultilevel"/>
    <w:tmpl w:val="53CE8B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10" w15:restartNumberingAfterBreak="0">
    <w:nsid w:val="4015395B"/>
    <w:multiLevelType w:val="multilevel"/>
    <w:tmpl w:val="1F1A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B29A3"/>
    <w:multiLevelType w:val="multilevel"/>
    <w:tmpl w:val="3F003378"/>
    <w:lvl w:ilvl="0">
      <w:start w:val="2"/>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2" w15:restartNumberingAfterBreak="0">
    <w:nsid w:val="42771A06"/>
    <w:multiLevelType w:val="hybridMultilevel"/>
    <w:tmpl w:val="35208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A4300"/>
    <w:multiLevelType w:val="hybridMultilevel"/>
    <w:tmpl w:val="1AF446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953B1"/>
    <w:multiLevelType w:val="multilevel"/>
    <w:tmpl w:val="FD74113A"/>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5"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16"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ascii="Symbol" w:hAnsi="Symbol" w:hint="default"/>
        <w:spacing w:val="0"/>
        <w:w w:val="100"/>
        <w:position w:val="0"/>
        <w:sz w:val="18"/>
      </w:rPr>
    </w:lvl>
  </w:abstractNum>
  <w:abstractNum w:abstractNumId="17"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18" w15:restartNumberingAfterBreak="0">
    <w:nsid w:val="77BD5ADE"/>
    <w:multiLevelType w:val="multilevel"/>
    <w:tmpl w:val="8FC8845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9" w15:restartNumberingAfterBreak="0">
    <w:nsid w:val="7D335CEC"/>
    <w:multiLevelType w:val="multilevel"/>
    <w:tmpl w:val="2FD0A2C8"/>
    <w:lvl w:ilvl="0">
      <w:start w:val="3"/>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1720006287">
    <w:abstractNumId w:val="1"/>
  </w:num>
  <w:num w:numId="2" w16cid:durableId="805775109">
    <w:abstractNumId w:val="0"/>
  </w:num>
  <w:num w:numId="3" w16cid:durableId="446240688">
    <w:abstractNumId w:val="18"/>
  </w:num>
  <w:num w:numId="4" w16cid:durableId="1074426052">
    <w:abstractNumId w:val="5"/>
  </w:num>
  <w:num w:numId="5" w16cid:durableId="501899524">
    <w:abstractNumId w:val="16"/>
  </w:num>
  <w:num w:numId="6" w16cid:durableId="912738234">
    <w:abstractNumId w:val="15"/>
  </w:num>
  <w:num w:numId="7" w16cid:durableId="1764567465">
    <w:abstractNumId w:val="18"/>
  </w:num>
  <w:num w:numId="8" w16cid:durableId="569197372">
    <w:abstractNumId w:val="17"/>
  </w:num>
  <w:num w:numId="9" w16cid:durableId="2137554239">
    <w:abstractNumId w:val="9"/>
  </w:num>
  <w:num w:numId="10" w16cid:durableId="838689720">
    <w:abstractNumId w:val="2"/>
  </w:num>
  <w:num w:numId="11" w16cid:durableId="989140157">
    <w:abstractNumId w:val="6"/>
    <w:lvlOverride w:ilvl="0">
      <w:startOverride w:val="1"/>
    </w:lvlOverride>
  </w:num>
  <w:num w:numId="12" w16cid:durableId="1625429272">
    <w:abstractNumId w:val="10"/>
  </w:num>
  <w:num w:numId="13" w16cid:durableId="664093468">
    <w:abstractNumId w:val="14"/>
  </w:num>
  <w:num w:numId="14" w16cid:durableId="1690833620">
    <w:abstractNumId w:val="11"/>
  </w:num>
  <w:num w:numId="15" w16cid:durableId="700740259">
    <w:abstractNumId w:val="19"/>
  </w:num>
  <w:num w:numId="16" w16cid:durableId="1371103274">
    <w:abstractNumId w:val="7"/>
  </w:num>
  <w:num w:numId="17" w16cid:durableId="114837893">
    <w:abstractNumId w:val="3"/>
  </w:num>
  <w:num w:numId="18" w16cid:durableId="597907776">
    <w:abstractNumId w:val="13"/>
  </w:num>
  <w:num w:numId="19" w16cid:durableId="1068844397">
    <w:abstractNumId w:val="8"/>
  </w:num>
  <w:num w:numId="20" w16cid:durableId="835462090">
    <w:abstractNumId w:val="12"/>
  </w:num>
  <w:num w:numId="21" w16cid:durableId="11548936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6F8"/>
    <w:rsid w:val="00000AD8"/>
    <w:rsid w:val="00000B00"/>
    <w:rsid w:val="00000C6B"/>
    <w:rsid w:val="00000C7E"/>
    <w:rsid w:val="00000EBB"/>
    <w:rsid w:val="000014BA"/>
    <w:rsid w:val="00001ADA"/>
    <w:rsid w:val="00002051"/>
    <w:rsid w:val="00002313"/>
    <w:rsid w:val="000025DF"/>
    <w:rsid w:val="00002A09"/>
    <w:rsid w:val="00002CA2"/>
    <w:rsid w:val="00002CAC"/>
    <w:rsid w:val="000036F8"/>
    <w:rsid w:val="00003DE3"/>
    <w:rsid w:val="0000436B"/>
    <w:rsid w:val="00004EF2"/>
    <w:rsid w:val="000057DB"/>
    <w:rsid w:val="00005C2C"/>
    <w:rsid w:val="00005D36"/>
    <w:rsid w:val="00006034"/>
    <w:rsid w:val="0000608C"/>
    <w:rsid w:val="0000675A"/>
    <w:rsid w:val="00006813"/>
    <w:rsid w:val="00006A5D"/>
    <w:rsid w:val="00006EF8"/>
    <w:rsid w:val="00006F7C"/>
    <w:rsid w:val="000075A9"/>
    <w:rsid w:val="00007E69"/>
    <w:rsid w:val="00007F85"/>
    <w:rsid w:val="00010218"/>
    <w:rsid w:val="000107C4"/>
    <w:rsid w:val="00010B40"/>
    <w:rsid w:val="00010F28"/>
    <w:rsid w:val="000110A3"/>
    <w:rsid w:val="000110FD"/>
    <w:rsid w:val="00011D8E"/>
    <w:rsid w:val="00011EBA"/>
    <w:rsid w:val="00011F02"/>
    <w:rsid w:val="0001210F"/>
    <w:rsid w:val="000123CC"/>
    <w:rsid w:val="00012619"/>
    <w:rsid w:val="0001266C"/>
    <w:rsid w:val="00013EC0"/>
    <w:rsid w:val="00013FD8"/>
    <w:rsid w:val="00014842"/>
    <w:rsid w:val="00014AE9"/>
    <w:rsid w:val="00014BC9"/>
    <w:rsid w:val="00014CCB"/>
    <w:rsid w:val="000150DA"/>
    <w:rsid w:val="00015384"/>
    <w:rsid w:val="00015B7E"/>
    <w:rsid w:val="00015CA0"/>
    <w:rsid w:val="00016AD3"/>
    <w:rsid w:val="00016B61"/>
    <w:rsid w:val="00016BD8"/>
    <w:rsid w:val="00016E39"/>
    <w:rsid w:val="00017109"/>
    <w:rsid w:val="0001720D"/>
    <w:rsid w:val="0001731C"/>
    <w:rsid w:val="0001750C"/>
    <w:rsid w:val="0001770C"/>
    <w:rsid w:val="00017BC2"/>
    <w:rsid w:val="00017CBA"/>
    <w:rsid w:val="00017D5C"/>
    <w:rsid w:val="00017F05"/>
    <w:rsid w:val="00020022"/>
    <w:rsid w:val="000203F5"/>
    <w:rsid w:val="00020B47"/>
    <w:rsid w:val="000212DC"/>
    <w:rsid w:val="00021807"/>
    <w:rsid w:val="00021A6B"/>
    <w:rsid w:val="00021AE6"/>
    <w:rsid w:val="00021BD3"/>
    <w:rsid w:val="00021CD0"/>
    <w:rsid w:val="00021D63"/>
    <w:rsid w:val="00021F5C"/>
    <w:rsid w:val="0002210E"/>
    <w:rsid w:val="00022324"/>
    <w:rsid w:val="00022DD8"/>
    <w:rsid w:val="0002304A"/>
    <w:rsid w:val="0002387A"/>
    <w:rsid w:val="00023FC0"/>
    <w:rsid w:val="00024430"/>
    <w:rsid w:val="00024603"/>
    <w:rsid w:val="00024607"/>
    <w:rsid w:val="00024A58"/>
    <w:rsid w:val="00024C5C"/>
    <w:rsid w:val="00025069"/>
    <w:rsid w:val="000256D7"/>
    <w:rsid w:val="00025BAB"/>
    <w:rsid w:val="00025E7B"/>
    <w:rsid w:val="00025EB8"/>
    <w:rsid w:val="00025EF3"/>
    <w:rsid w:val="00025F6F"/>
    <w:rsid w:val="00025F88"/>
    <w:rsid w:val="00026185"/>
    <w:rsid w:val="00026226"/>
    <w:rsid w:val="0002625F"/>
    <w:rsid w:val="000263DF"/>
    <w:rsid w:val="00026521"/>
    <w:rsid w:val="00026704"/>
    <w:rsid w:val="000267DD"/>
    <w:rsid w:val="00026B5E"/>
    <w:rsid w:val="00027BD0"/>
    <w:rsid w:val="00030461"/>
    <w:rsid w:val="0003059F"/>
    <w:rsid w:val="00030C34"/>
    <w:rsid w:val="00030E48"/>
    <w:rsid w:val="000310FA"/>
    <w:rsid w:val="00031C62"/>
    <w:rsid w:val="00032505"/>
    <w:rsid w:val="000325E9"/>
    <w:rsid w:val="00032D1C"/>
    <w:rsid w:val="00032D37"/>
    <w:rsid w:val="000336D0"/>
    <w:rsid w:val="00033C24"/>
    <w:rsid w:val="00033EC4"/>
    <w:rsid w:val="00034B33"/>
    <w:rsid w:val="00034FA5"/>
    <w:rsid w:val="0003517E"/>
    <w:rsid w:val="00035955"/>
    <w:rsid w:val="00036E0E"/>
    <w:rsid w:val="00037218"/>
    <w:rsid w:val="0003748E"/>
    <w:rsid w:val="000375D5"/>
    <w:rsid w:val="00037B54"/>
    <w:rsid w:val="00040208"/>
    <w:rsid w:val="00040A39"/>
    <w:rsid w:val="00040BCF"/>
    <w:rsid w:val="0004132A"/>
    <w:rsid w:val="000415C5"/>
    <w:rsid w:val="00041943"/>
    <w:rsid w:val="00041B19"/>
    <w:rsid w:val="000421BB"/>
    <w:rsid w:val="000429ED"/>
    <w:rsid w:val="00042ADF"/>
    <w:rsid w:val="00042B4F"/>
    <w:rsid w:val="00042C37"/>
    <w:rsid w:val="00043228"/>
    <w:rsid w:val="00043AD8"/>
    <w:rsid w:val="00044947"/>
    <w:rsid w:val="00044971"/>
    <w:rsid w:val="000452FC"/>
    <w:rsid w:val="00045567"/>
    <w:rsid w:val="000455B2"/>
    <w:rsid w:val="00045D70"/>
    <w:rsid w:val="00046148"/>
    <w:rsid w:val="000463CE"/>
    <w:rsid w:val="0004677A"/>
    <w:rsid w:val="00047027"/>
    <w:rsid w:val="000477BB"/>
    <w:rsid w:val="00047BDF"/>
    <w:rsid w:val="00047CFC"/>
    <w:rsid w:val="00050C8B"/>
    <w:rsid w:val="00050E65"/>
    <w:rsid w:val="000510C5"/>
    <w:rsid w:val="00051402"/>
    <w:rsid w:val="00051552"/>
    <w:rsid w:val="00051A37"/>
    <w:rsid w:val="0005234F"/>
    <w:rsid w:val="000526BD"/>
    <w:rsid w:val="0005273A"/>
    <w:rsid w:val="000528AB"/>
    <w:rsid w:val="00052A8A"/>
    <w:rsid w:val="000535EA"/>
    <w:rsid w:val="00053C7B"/>
    <w:rsid w:val="00054626"/>
    <w:rsid w:val="00054686"/>
    <w:rsid w:val="0005482D"/>
    <w:rsid w:val="00054C9F"/>
    <w:rsid w:val="00055068"/>
    <w:rsid w:val="000552D5"/>
    <w:rsid w:val="000561CA"/>
    <w:rsid w:val="000565A3"/>
    <w:rsid w:val="00056747"/>
    <w:rsid w:val="00057050"/>
    <w:rsid w:val="0005721E"/>
    <w:rsid w:val="00057539"/>
    <w:rsid w:val="00057D50"/>
    <w:rsid w:val="00060045"/>
    <w:rsid w:val="0006022E"/>
    <w:rsid w:val="00060960"/>
    <w:rsid w:val="00060CB2"/>
    <w:rsid w:val="00060E84"/>
    <w:rsid w:val="0006147D"/>
    <w:rsid w:val="00061A9C"/>
    <w:rsid w:val="00061DE7"/>
    <w:rsid w:val="00061FD9"/>
    <w:rsid w:val="000624DA"/>
    <w:rsid w:val="00062C8A"/>
    <w:rsid w:val="00063BB1"/>
    <w:rsid w:val="0006463F"/>
    <w:rsid w:val="00064A8D"/>
    <w:rsid w:val="0006526F"/>
    <w:rsid w:val="00065D29"/>
    <w:rsid w:val="00065E10"/>
    <w:rsid w:val="00065F3C"/>
    <w:rsid w:val="00066745"/>
    <w:rsid w:val="000668DF"/>
    <w:rsid w:val="00066E60"/>
    <w:rsid w:val="00066FBA"/>
    <w:rsid w:val="0006750E"/>
    <w:rsid w:val="00070942"/>
    <w:rsid w:val="00071487"/>
    <w:rsid w:val="000714F4"/>
    <w:rsid w:val="00071770"/>
    <w:rsid w:val="00071BA0"/>
    <w:rsid w:val="000721CB"/>
    <w:rsid w:val="00072567"/>
    <w:rsid w:val="0007293D"/>
    <w:rsid w:val="00072A97"/>
    <w:rsid w:val="00072CBB"/>
    <w:rsid w:val="00072DF3"/>
    <w:rsid w:val="00072F02"/>
    <w:rsid w:val="00072F3C"/>
    <w:rsid w:val="00072FA1"/>
    <w:rsid w:val="00073107"/>
    <w:rsid w:val="00073140"/>
    <w:rsid w:val="00074C5B"/>
    <w:rsid w:val="00074F22"/>
    <w:rsid w:val="00074F6C"/>
    <w:rsid w:val="000753E0"/>
    <w:rsid w:val="00076220"/>
    <w:rsid w:val="00076660"/>
    <w:rsid w:val="00076C48"/>
    <w:rsid w:val="00076C6D"/>
    <w:rsid w:val="00077032"/>
    <w:rsid w:val="0007791F"/>
    <w:rsid w:val="00077FCB"/>
    <w:rsid w:val="00080461"/>
    <w:rsid w:val="00080840"/>
    <w:rsid w:val="000808B0"/>
    <w:rsid w:val="00080C61"/>
    <w:rsid w:val="0008114D"/>
    <w:rsid w:val="00081584"/>
    <w:rsid w:val="0008191B"/>
    <w:rsid w:val="00081C19"/>
    <w:rsid w:val="00082387"/>
    <w:rsid w:val="000829A3"/>
    <w:rsid w:val="00082C0F"/>
    <w:rsid w:val="000833E4"/>
    <w:rsid w:val="0008392F"/>
    <w:rsid w:val="00083A11"/>
    <w:rsid w:val="00083B50"/>
    <w:rsid w:val="00083CEC"/>
    <w:rsid w:val="000841D8"/>
    <w:rsid w:val="00084505"/>
    <w:rsid w:val="000845B0"/>
    <w:rsid w:val="00084606"/>
    <w:rsid w:val="00084BB5"/>
    <w:rsid w:val="00084C98"/>
    <w:rsid w:val="00084D7F"/>
    <w:rsid w:val="00085139"/>
    <w:rsid w:val="000852A2"/>
    <w:rsid w:val="0008576A"/>
    <w:rsid w:val="00085D68"/>
    <w:rsid w:val="0008616F"/>
    <w:rsid w:val="0008660A"/>
    <w:rsid w:val="00087E37"/>
    <w:rsid w:val="000900C5"/>
    <w:rsid w:val="00090153"/>
    <w:rsid w:val="00090757"/>
    <w:rsid w:val="000912CC"/>
    <w:rsid w:val="000914E0"/>
    <w:rsid w:val="000917F3"/>
    <w:rsid w:val="00091F1A"/>
    <w:rsid w:val="000920CC"/>
    <w:rsid w:val="000928FF"/>
    <w:rsid w:val="000929E0"/>
    <w:rsid w:val="00092B67"/>
    <w:rsid w:val="00093302"/>
    <w:rsid w:val="00093694"/>
    <w:rsid w:val="00093F5F"/>
    <w:rsid w:val="000940C2"/>
    <w:rsid w:val="00094180"/>
    <w:rsid w:val="00094E63"/>
    <w:rsid w:val="0009545C"/>
    <w:rsid w:val="00095B45"/>
    <w:rsid w:val="00095CE2"/>
    <w:rsid w:val="00095DA3"/>
    <w:rsid w:val="00096058"/>
    <w:rsid w:val="00096A5F"/>
    <w:rsid w:val="000972FA"/>
    <w:rsid w:val="000973CD"/>
    <w:rsid w:val="00097801"/>
    <w:rsid w:val="000979AD"/>
    <w:rsid w:val="00097B51"/>
    <w:rsid w:val="00097B91"/>
    <w:rsid w:val="000A00F9"/>
    <w:rsid w:val="000A0383"/>
    <w:rsid w:val="000A09B5"/>
    <w:rsid w:val="000A103F"/>
    <w:rsid w:val="000A12C7"/>
    <w:rsid w:val="000A142A"/>
    <w:rsid w:val="000A179F"/>
    <w:rsid w:val="000A1B62"/>
    <w:rsid w:val="000A1F30"/>
    <w:rsid w:val="000A2002"/>
    <w:rsid w:val="000A20FF"/>
    <w:rsid w:val="000A2FBD"/>
    <w:rsid w:val="000A3190"/>
    <w:rsid w:val="000A319B"/>
    <w:rsid w:val="000A3F3B"/>
    <w:rsid w:val="000A4204"/>
    <w:rsid w:val="000A426E"/>
    <w:rsid w:val="000A4C5D"/>
    <w:rsid w:val="000A4FB0"/>
    <w:rsid w:val="000A509F"/>
    <w:rsid w:val="000A523D"/>
    <w:rsid w:val="000A55FB"/>
    <w:rsid w:val="000A5CEA"/>
    <w:rsid w:val="000A5DB5"/>
    <w:rsid w:val="000A6047"/>
    <w:rsid w:val="000A6375"/>
    <w:rsid w:val="000A63E4"/>
    <w:rsid w:val="000A663A"/>
    <w:rsid w:val="000A6DF0"/>
    <w:rsid w:val="000A7C19"/>
    <w:rsid w:val="000A7E6C"/>
    <w:rsid w:val="000B0240"/>
    <w:rsid w:val="000B0774"/>
    <w:rsid w:val="000B0831"/>
    <w:rsid w:val="000B08BA"/>
    <w:rsid w:val="000B0D3D"/>
    <w:rsid w:val="000B1336"/>
    <w:rsid w:val="000B1B7F"/>
    <w:rsid w:val="000B1F05"/>
    <w:rsid w:val="000B206C"/>
    <w:rsid w:val="000B22B6"/>
    <w:rsid w:val="000B2410"/>
    <w:rsid w:val="000B26B9"/>
    <w:rsid w:val="000B294B"/>
    <w:rsid w:val="000B2AAC"/>
    <w:rsid w:val="000B2AD0"/>
    <w:rsid w:val="000B335D"/>
    <w:rsid w:val="000B39DF"/>
    <w:rsid w:val="000B3A0B"/>
    <w:rsid w:val="000B3E2C"/>
    <w:rsid w:val="000B455F"/>
    <w:rsid w:val="000B4892"/>
    <w:rsid w:val="000B4AE6"/>
    <w:rsid w:val="000B582C"/>
    <w:rsid w:val="000B5AA4"/>
    <w:rsid w:val="000B705A"/>
    <w:rsid w:val="000B72E2"/>
    <w:rsid w:val="000B73E3"/>
    <w:rsid w:val="000B751F"/>
    <w:rsid w:val="000B7901"/>
    <w:rsid w:val="000B7C5A"/>
    <w:rsid w:val="000C00DC"/>
    <w:rsid w:val="000C03B9"/>
    <w:rsid w:val="000C04F5"/>
    <w:rsid w:val="000C051B"/>
    <w:rsid w:val="000C0525"/>
    <w:rsid w:val="000C056F"/>
    <w:rsid w:val="000C0AA4"/>
    <w:rsid w:val="000C0E9A"/>
    <w:rsid w:val="000C14E7"/>
    <w:rsid w:val="000C15A4"/>
    <w:rsid w:val="000C1600"/>
    <w:rsid w:val="000C173F"/>
    <w:rsid w:val="000C1C36"/>
    <w:rsid w:val="000C2626"/>
    <w:rsid w:val="000C262B"/>
    <w:rsid w:val="000C2821"/>
    <w:rsid w:val="000C2A7B"/>
    <w:rsid w:val="000C2AC5"/>
    <w:rsid w:val="000C2F5C"/>
    <w:rsid w:val="000C2FC0"/>
    <w:rsid w:val="000C3137"/>
    <w:rsid w:val="000C314C"/>
    <w:rsid w:val="000C348A"/>
    <w:rsid w:val="000C4183"/>
    <w:rsid w:val="000C4866"/>
    <w:rsid w:val="000C490F"/>
    <w:rsid w:val="000C49E6"/>
    <w:rsid w:val="000C5112"/>
    <w:rsid w:val="000C6D6A"/>
    <w:rsid w:val="000C7562"/>
    <w:rsid w:val="000C7B5D"/>
    <w:rsid w:val="000C7DE2"/>
    <w:rsid w:val="000C7F61"/>
    <w:rsid w:val="000C7FDB"/>
    <w:rsid w:val="000D025D"/>
    <w:rsid w:val="000D0657"/>
    <w:rsid w:val="000D091C"/>
    <w:rsid w:val="000D0A5A"/>
    <w:rsid w:val="000D0AC6"/>
    <w:rsid w:val="000D0AE1"/>
    <w:rsid w:val="000D0DB1"/>
    <w:rsid w:val="000D0FDE"/>
    <w:rsid w:val="000D112E"/>
    <w:rsid w:val="000D1264"/>
    <w:rsid w:val="000D1FFB"/>
    <w:rsid w:val="000D2153"/>
    <w:rsid w:val="000D236A"/>
    <w:rsid w:val="000D28A6"/>
    <w:rsid w:val="000D319F"/>
    <w:rsid w:val="000D3379"/>
    <w:rsid w:val="000D439B"/>
    <w:rsid w:val="000D492A"/>
    <w:rsid w:val="000D4E0D"/>
    <w:rsid w:val="000D4EA3"/>
    <w:rsid w:val="000D5332"/>
    <w:rsid w:val="000D5396"/>
    <w:rsid w:val="000D5DEC"/>
    <w:rsid w:val="000D647B"/>
    <w:rsid w:val="000D6685"/>
    <w:rsid w:val="000D6ABB"/>
    <w:rsid w:val="000D73C8"/>
    <w:rsid w:val="000D7A22"/>
    <w:rsid w:val="000D7D0E"/>
    <w:rsid w:val="000D7DD3"/>
    <w:rsid w:val="000D7E57"/>
    <w:rsid w:val="000E00EA"/>
    <w:rsid w:val="000E0392"/>
    <w:rsid w:val="000E077C"/>
    <w:rsid w:val="000E08AA"/>
    <w:rsid w:val="000E0B81"/>
    <w:rsid w:val="000E1090"/>
    <w:rsid w:val="000E20E5"/>
    <w:rsid w:val="000E20F9"/>
    <w:rsid w:val="000E24C5"/>
    <w:rsid w:val="000E260C"/>
    <w:rsid w:val="000E26B1"/>
    <w:rsid w:val="000E2898"/>
    <w:rsid w:val="000E2944"/>
    <w:rsid w:val="000E3017"/>
    <w:rsid w:val="000E33B6"/>
    <w:rsid w:val="000E396C"/>
    <w:rsid w:val="000E3B16"/>
    <w:rsid w:val="000E3CD5"/>
    <w:rsid w:val="000E3F86"/>
    <w:rsid w:val="000E3FE7"/>
    <w:rsid w:val="000E4166"/>
    <w:rsid w:val="000E4C32"/>
    <w:rsid w:val="000E4EF3"/>
    <w:rsid w:val="000E53DF"/>
    <w:rsid w:val="000E5499"/>
    <w:rsid w:val="000E5D0F"/>
    <w:rsid w:val="000E5D95"/>
    <w:rsid w:val="000E64F7"/>
    <w:rsid w:val="000E76F0"/>
    <w:rsid w:val="000F00BD"/>
    <w:rsid w:val="000F010E"/>
    <w:rsid w:val="000F0353"/>
    <w:rsid w:val="000F0466"/>
    <w:rsid w:val="000F0A62"/>
    <w:rsid w:val="000F0A93"/>
    <w:rsid w:val="000F1F60"/>
    <w:rsid w:val="000F3084"/>
    <w:rsid w:val="000F382B"/>
    <w:rsid w:val="000F3840"/>
    <w:rsid w:val="000F3B08"/>
    <w:rsid w:val="000F3E7A"/>
    <w:rsid w:val="000F42AC"/>
    <w:rsid w:val="000F4809"/>
    <w:rsid w:val="000F4FA4"/>
    <w:rsid w:val="000F61F9"/>
    <w:rsid w:val="000F64FA"/>
    <w:rsid w:val="000F66EC"/>
    <w:rsid w:val="000F68D3"/>
    <w:rsid w:val="000F6AD7"/>
    <w:rsid w:val="000F6BBD"/>
    <w:rsid w:val="000F6E95"/>
    <w:rsid w:val="000F7200"/>
    <w:rsid w:val="000F72BD"/>
    <w:rsid w:val="000F74FF"/>
    <w:rsid w:val="000F779F"/>
    <w:rsid w:val="000F78A4"/>
    <w:rsid w:val="000F7CE6"/>
    <w:rsid w:val="000F7DB4"/>
    <w:rsid w:val="000F7E70"/>
    <w:rsid w:val="000F7FC7"/>
    <w:rsid w:val="001004BA"/>
    <w:rsid w:val="001007E2"/>
    <w:rsid w:val="00100ADF"/>
    <w:rsid w:val="00100B55"/>
    <w:rsid w:val="00100B8E"/>
    <w:rsid w:val="00100CEC"/>
    <w:rsid w:val="00100FB5"/>
    <w:rsid w:val="00101548"/>
    <w:rsid w:val="00101821"/>
    <w:rsid w:val="00101839"/>
    <w:rsid w:val="001022B6"/>
    <w:rsid w:val="00102C59"/>
    <w:rsid w:val="00103623"/>
    <w:rsid w:val="00103681"/>
    <w:rsid w:val="001044DC"/>
    <w:rsid w:val="00104644"/>
    <w:rsid w:val="001047A9"/>
    <w:rsid w:val="0010487F"/>
    <w:rsid w:val="00104C10"/>
    <w:rsid w:val="00105276"/>
    <w:rsid w:val="0010651B"/>
    <w:rsid w:val="00106666"/>
    <w:rsid w:val="00106791"/>
    <w:rsid w:val="00106BC9"/>
    <w:rsid w:val="00106BF2"/>
    <w:rsid w:val="00106C3F"/>
    <w:rsid w:val="00106D5C"/>
    <w:rsid w:val="00107159"/>
    <w:rsid w:val="001074E2"/>
    <w:rsid w:val="001077C3"/>
    <w:rsid w:val="00107BF8"/>
    <w:rsid w:val="001104DC"/>
    <w:rsid w:val="00110ABF"/>
    <w:rsid w:val="00110C62"/>
    <w:rsid w:val="0011154A"/>
    <w:rsid w:val="001119F4"/>
    <w:rsid w:val="00111B83"/>
    <w:rsid w:val="00111DE2"/>
    <w:rsid w:val="00112CBF"/>
    <w:rsid w:val="00112DB9"/>
    <w:rsid w:val="00112ED1"/>
    <w:rsid w:val="00113046"/>
    <w:rsid w:val="001135A8"/>
    <w:rsid w:val="001135FE"/>
    <w:rsid w:val="0011397C"/>
    <w:rsid w:val="00113C34"/>
    <w:rsid w:val="00113C66"/>
    <w:rsid w:val="00113D32"/>
    <w:rsid w:val="001140ED"/>
    <w:rsid w:val="0011481C"/>
    <w:rsid w:val="00114930"/>
    <w:rsid w:val="001149D6"/>
    <w:rsid w:val="0011503B"/>
    <w:rsid w:val="00115513"/>
    <w:rsid w:val="00115551"/>
    <w:rsid w:val="001155A3"/>
    <w:rsid w:val="0011566C"/>
    <w:rsid w:val="001156C2"/>
    <w:rsid w:val="0011594A"/>
    <w:rsid w:val="00115F60"/>
    <w:rsid w:val="0011707A"/>
    <w:rsid w:val="0011773B"/>
    <w:rsid w:val="00117CC7"/>
    <w:rsid w:val="001205A6"/>
    <w:rsid w:val="001206AE"/>
    <w:rsid w:val="00120B6A"/>
    <w:rsid w:val="00120CEE"/>
    <w:rsid w:val="00120D4E"/>
    <w:rsid w:val="00120D73"/>
    <w:rsid w:val="00120E3C"/>
    <w:rsid w:val="0012164E"/>
    <w:rsid w:val="0012178D"/>
    <w:rsid w:val="0012310A"/>
    <w:rsid w:val="00123BC5"/>
    <w:rsid w:val="00124736"/>
    <w:rsid w:val="00124CCC"/>
    <w:rsid w:val="00124DF6"/>
    <w:rsid w:val="00124F12"/>
    <w:rsid w:val="00125178"/>
    <w:rsid w:val="0012594C"/>
    <w:rsid w:val="001259D0"/>
    <w:rsid w:val="00125A2F"/>
    <w:rsid w:val="0012615F"/>
    <w:rsid w:val="001262BB"/>
    <w:rsid w:val="00126A6B"/>
    <w:rsid w:val="00126CEA"/>
    <w:rsid w:val="00126CFA"/>
    <w:rsid w:val="00126F00"/>
    <w:rsid w:val="00127022"/>
    <w:rsid w:val="0012725B"/>
    <w:rsid w:val="001273C2"/>
    <w:rsid w:val="0012793D"/>
    <w:rsid w:val="00127A1D"/>
    <w:rsid w:val="00127B98"/>
    <w:rsid w:val="00127DAD"/>
    <w:rsid w:val="001301FF"/>
    <w:rsid w:val="0013025E"/>
    <w:rsid w:val="001307E4"/>
    <w:rsid w:val="001308C5"/>
    <w:rsid w:val="0013097B"/>
    <w:rsid w:val="00130FFC"/>
    <w:rsid w:val="00131AC5"/>
    <w:rsid w:val="00131AE0"/>
    <w:rsid w:val="00131BAE"/>
    <w:rsid w:val="001325EA"/>
    <w:rsid w:val="00132C92"/>
    <w:rsid w:val="00133A4B"/>
    <w:rsid w:val="00133B8B"/>
    <w:rsid w:val="00133C6E"/>
    <w:rsid w:val="00134964"/>
    <w:rsid w:val="00134ABA"/>
    <w:rsid w:val="00134F9E"/>
    <w:rsid w:val="001354F0"/>
    <w:rsid w:val="001356EE"/>
    <w:rsid w:val="00135BF3"/>
    <w:rsid w:val="00135C82"/>
    <w:rsid w:val="00136086"/>
    <w:rsid w:val="0013623D"/>
    <w:rsid w:val="00136255"/>
    <w:rsid w:val="00136457"/>
    <w:rsid w:val="00136605"/>
    <w:rsid w:val="00136654"/>
    <w:rsid w:val="0013686F"/>
    <w:rsid w:val="00136D85"/>
    <w:rsid w:val="001377CC"/>
    <w:rsid w:val="00137AEC"/>
    <w:rsid w:val="00137F7B"/>
    <w:rsid w:val="001404DB"/>
    <w:rsid w:val="001407B1"/>
    <w:rsid w:val="00141463"/>
    <w:rsid w:val="00141778"/>
    <w:rsid w:val="00141878"/>
    <w:rsid w:val="0014259C"/>
    <w:rsid w:val="0014267F"/>
    <w:rsid w:val="001428F2"/>
    <w:rsid w:val="0014295E"/>
    <w:rsid w:val="00142E8A"/>
    <w:rsid w:val="00142FB5"/>
    <w:rsid w:val="00143008"/>
    <w:rsid w:val="001431C8"/>
    <w:rsid w:val="001437D8"/>
    <w:rsid w:val="00143BD9"/>
    <w:rsid w:val="00143DF2"/>
    <w:rsid w:val="00143E82"/>
    <w:rsid w:val="0014442B"/>
    <w:rsid w:val="001451C4"/>
    <w:rsid w:val="001453B3"/>
    <w:rsid w:val="001457C0"/>
    <w:rsid w:val="001459D5"/>
    <w:rsid w:val="00145E51"/>
    <w:rsid w:val="00146697"/>
    <w:rsid w:val="001466F9"/>
    <w:rsid w:val="00147885"/>
    <w:rsid w:val="001479C5"/>
    <w:rsid w:val="00147C48"/>
    <w:rsid w:val="00147EE3"/>
    <w:rsid w:val="00147F0A"/>
    <w:rsid w:val="00150102"/>
    <w:rsid w:val="001506B4"/>
    <w:rsid w:val="00150B71"/>
    <w:rsid w:val="00150BA8"/>
    <w:rsid w:val="0015131A"/>
    <w:rsid w:val="00151E5D"/>
    <w:rsid w:val="00151F06"/>
    <w:rsid w:val="00152015"/>
    <w:rsid w:val="001524C0"/>
    <w:rsid w:val="00152858"/>
    <w:rsid w:val="00152BDD"/>
    <w:rsid w:val="001538EC"/>
    <w:rsid w:val="00153F35"/>
    <w:rsid w:val="00153FEF"/>
    <w:rsid w:val="0015408C"/>
    <w:rsid w:val="00154643"/>
    <w:rsid w:val="001549A4"/>
    <w:rsid w:val="00154CEA"/>
    <w:rsid w:val="0015546E"/>
    <w:rsid w:val="00155734"/>
    <w:rsid w:val="00156147"/>
    <w:rsid w:val="001567C8"/>
    <w:rsid w:val="00156AF2"/>
    <w:rsid w:val="00157076"/>
    <w:rsid w:val="001570A5"/>
    <w:rsid w:val="00157129"/>
    <w:rsid w:val="00157437"/>
    <w:rsid w:val="00157438"/>
    <w:rsid w:val="0015758D"/>
    <w:rsid w:val="00157B77"/>
    <w:rsid w:val="00160598"/>
    <w:rsid w:val="00160A5F"/>
    <w:rsid w:val="00160C54"/>
    <w:rsid w:val="00160EB2"/>
    <w:rsid w:val="0016218E"/>
    <w:rsid w:val="00162313"/>
    <w:rsid w:val="0016252C"/>
    <w:rsid w:val="0016317F"/>
    <w:rsid w:val="001631A7"/>
    <w:rsid w:val="001638A2"/>
    <w:rsid w:val="0016392C"/>
    <w:rsid w:val="00163A97"/>
    <w:rsid w:val="00163B2A"/>
    <w:rsid w:val="00163C32"/>
    <w:rsid w:val="00163EE4"/>
    <w:rsid w:val="0016467D"/>
    <w:rsid w:val="00164A6F"/>
    <w:rsid w:val="00164C68"/>
    <w:rsid w:val="00164C8A"/>
    <w:rsid w:val="00164CA2"/>
    <w:rsid w:val="00165193"/>
    <w:rsid w:val="00165286"/>
    <w:rsid w:val="00165BA6"/>
    <w:rsid w:val="00165CB2"/>
    <w:rsid w:val="00166401"/>
    <w:rsid w:val="001667A9"/>
    <w:rsid w:val="00166BAE"/>
    <w:rsid w:val="00166C09"/>
    <w:rsid w:val="00166DD8"/>
    <w:rsid w:val="00166E98"/>
    <w:rsid w:val="0016718A"/>
    <w:rsid w:val="00167B2F"/>
    <w:rsid w:val="00167FBC"/>
    <w:rsid w:val="00170931"/>
    <w:rsid w:val="00170A24"/>
    <w:rsid w:val="00170CDE"/>
    <w:rsid w:val="0017101A"/>
    <w:rsid w:val="0017104F"/>
    <w:rsid w:val="00171100"/>
    <w:rsid w:val="00171312"/>
    <w:rsid w:val="00172299"/>
    <w:rsid w:val="0017271F"/>
    <w:rsid w:val="0017275A"/>
    <w:rsid w:val="0017296B"/>
    <w:rsid w:val="00173059"/>
    <w:rsid w:val="0017352B"/>
    <w:rsid w:val="00173830"/>
    <w:rsid w:val="00173A7E"/>
    <w:rsid w:val="00173B06"/>
    <w:rsid w:val="00173E49"/>
    <w:rsid w:val="001743C0"/>
    <w:rsid w:val="00175093"/>
    <w:rsid w:val="001750EB"/>
    <w:rsid w:val="0017515D"/>
    <w:rsid w:val="001757B2"/>
    <w:rsid w:val="001757FD"/>
    <w:rsid w:val="00175C0D"/>
    <w:rsid w:val="001762FF"/>
    <w:rsid w:val="00176559"/>
    <w:rsid w:val="00176CEA"/>
    <w:rsid w:val="00176D7F"/>
    <w:rsid w:val="00177061"/>
    <w:rsid w:val="001778CD"/>
    <w:rsid w:val="00177C2B"/>
    <w:rsid w:val="00180079"/>
    <w:rsid w:val="00180186"/>
    <w:rsid w:val="001803B6"/>
    <w:rsid w:val="001805F6"/>
    <w:rsid w:val="00181223"/>
    <w:rsid w:val="00181A40"/>
    <w:rsid w:val="00181D06"/>
    <w:rsid w:val="0018248B"/>
    <w:rsid w:val="00182661"/>
    <w:rsid w:val="00182853"/>
    <w:rsid w:val="00183003"/>
    <w:rsid w:val="0018329A"/>
    <w:rsid w:val="00183D1B"/>
    <w:rsid w:val="00183D58"/>
    <w:rsid w:val="00183F43"/>
    <w:rsid w:val="00184A21"/>
    <w:rsid w:val="00184C30"/>
    <w:rsid w:val="00184C8D"/>
    <w:rsid w:val="001852D2"/>
    <w:rsid w:val="00185BA3"/>
    <w:rsid w:val="00185F41"/>
    <w:rsid w:val="001865A4"/>
    <w:rsid w:val="00186669"/>
    <w:rsid w:val="00186792"/>
    <w:rsid w:val="00186DD7"/>
    <w:rsid w:val="00186E01"/>
    <w:rsid w:val="00187023"/>
    <w:rsid w:val="001873E2"/>
    <w:rsid w:val="0018759E"/>
    <w:rsid w:val="00190225"/>
    <w:rsid w:val="00190545"/>
    <w:rsid w:val="00190AAA"/>
    <w:rsid w:val="00190D2F"/>
    <w:rsid w:val="00190F05"/>
    <w:rsid w:val="001910CE"/>
    <w:rsid w:val="0019177D"/>
    <w:rsid w:val="00191E65"/>
    <w:rsid w:val="0019286E"/>
    <w:rsid w:val="0019289A"/>
    <w:rsid w:val="00192C68"/>
    <w:rsid w:val="00192CFA"/>
    <w:rsid w:val="00192D39"/>
    <w:rsid w:val="00192EB3"/>
    <w:rsid w:val="00193E0F"/>
    <w:rsid w:val="001942F9"/>
    <w:rsid w:val="00194826"/>
    <w:rsid w:val="00194F9E"/>
    <w:rsid w:val="00195781"/>
    <w:rsid w:val="00195898"/>
    <w:rsid w:val="00195BD1"/>
    <w:rsid w:val="0019715D"/>
    <w:rsid w:val="0019723D"/>
    <w:rsid w:val="00197D67"/>
    <w:rsid w:val="001A00CD"/>
    <w:rsid w:val="001A0653"/>
    <w:rsid w:val="001A0A98"/>
    <w:rsid w:val="001A0C03"/>
    <w:rsid w:val="001A0C83"/>
    <w:rsid w:val="001A10D5"/>
    <w:rsid w:val="001A11DB"/>
    <w:rsid w:val="001A24FF"/>
    <w:rsid w:val="001A298C"/>
    <w:rsid w:val="001A298F"/>
    <w:rsid w:val="001A3960"/>
    <w:rsid w:val="001A3DC7"/>
    <w:rsid w:val="001A4776"/>
    <w:rsid w:val="001A4B7E"/>
    <w:rsid w:val="001A4B8F"/>
    <w:rsid w:val="001A4CF9"/>
    <w:rsid w:val="001A4EAE"/>
    <w:rsid w:val="001A4FCF"/>
    <w:rsid w:val="001A583C"/>
    <w:rsid w:val="001A5C0E"/>
    <w:rsid w:val="001A6903"/>
    <w:rsid w:val="001A78AF"/>
    <w:rsid w:val="001A7990"/>
    <w:rsid w:val="001B0730"/>
    <w:rsid w:val="001B074A"/>
    <w:rsid w:val="001B0FC5"/>
    <w:rsid w:val="001B104E"/>
    <w:rsid w:val="001B1065"/>
    <w:rsid w:val="001B119C"/>
    <w:rsid w:val="001B1B9E"/>
    <w:rsid w:val="001B1C00"/>
    <w:rsid w:val="001B266B"/>
    <w:rsid w:val="001B26C6"/>
    <w:rsid w:val="001B2847"/>
    <w:rsid w:val="001B2A5D"/>
    <w:rsid w:val="001B323C"/>
    <w:rsid w:val="001B3B7F"/>
    <w:rsid w:val="001B3C87"/>
    <w:rsid w:val="001B3D79"/>
    <w:rsid w:val="001B419B"/>
    <w:rsid w:val="001B497F"/>
    <w:rsid w:val="001B4B5C"/>
    <w:rsid w:val="001B4D85"/>
    <w:rsid w:val="001B4EA7"/>
    <w:rsid w:val="001B505C"/>
    <w:rsid w:val="001B5098"/>
    <w:rsid w:val="001B5D42"/>
    <w:rsid w:val="001B6030"/>
    <w:rsid w:val="001B66C0"/>
    <w:rsid w:val="001B6C05"/>
    <w:rsid w:val="001B6DDC"/>
    <w:rsid w:val="001B7264"/>
    <w:rsid w:val="001B766B"/>
    <w:rsid w:val="001B7705"/>
    <w:rsid w:val="001B7F51"/>
    <w:rsid w:val="001B7F66"/>
    <w:rsid w:val="001C0425"/>
    <w:rsid w:val="001C0C5D"/>
    <w:rsid w:val="001C0CF1"/>
    <w:rsid w:val="001C110C"/>
    <w:rsid w:val="001C15FC"/>
    <w:rsid w:val="001C1648"/>
    <w:rsid w:val="001C1CCC"/>
    <w:rsid w:val="001C1F4B"/>
    <w:rsid w:val="001C21B0"/>
    <w:rsid w:val="001C2558"/>
    <w:rsid w:val="001C2A5F"/>
    <w:rsid w:val="001C2F04"/>
    <w:rsid w:val="001C3165"/>
    <w:rsid w:val="001C361D"/>
    <w:rsid w:val="001C3769"/>
    <w:rsid w:val="001C4238"/>
    <w:rsid w:val="001C4E42"/>
    <w:rsid w:val="001C587D"/>
    <w:rsid w:val="001C58D0"/>
    <w:rsid w:val="001C6056"/>
    <w:rsid w:val="001C6353"/>
    <w:rsid w:val="001C6471"/>
    <w:rsid w:val="001C671D"/>
    <w:rsid w:val="001C69A1"/>
    <w:rsid w:val="001C7089"/>
    <w:rsid w:val="001C7177"/>
    <w:rsid w:val="001C7273"/>
    <w:rsid w:val="001C736B"/>
    <w:rsid w:val="001C7A77"/>
    <w:rsid w:val="001C7C1F"/>
    <w:rsid w:val="001C7F0C"/>
    <w:rsid w:val="001D0739"/>
    <w:rsid w:val="001D0B05"/>
    <w:rsid w:val="001D0D56"/>
    <w:rsid w:val="001D1408"/>
    <w:rsid w:val="001D19F7"/>
    <w:rsid w:val="001D1E31"/>
    <w:rsid w:val="001D1E88"/>
    <w:rsid w:val="001D2331"/>
    <w:rsid w:val="001D23A9"/>
    <w:rsid w:val="001D25BC"/>
    <w:rsid w:val="001D2D92"/>
    <w:rsid w:val="001D31B5"/>
    <w:rsid w:val="001D3A57"/>
    <w:rsid w:val="001D3E2E"/>
    <w:rsid w:val="001D4543"/>
    <w:rsid w:val="001D4CF8"/>
    <w:rsid w:val="001D5181"/>
    <w:rsid w:val="001D57D3"/>
    <w:rsid w:val="001D5C56"/>
    <w:rsid w:val="001D67FD"/>
    <w:rsid w:val="001D6A38"/>
    <w:rsid w:val="001D6BFA"/>
    <w:rsid w:val="001D6F3E"/>
    <w:rsid w:val="001D76B6"/>
    <w:rsid w:val="001D77CB"/>
    <w:rsid w:val="001D795E"/>
    <w:rsid w:val="001D7BE1"/>
    <w:rsid w:val="001E00FC"/>
    <w:rsid w:val="001E014E"/>
    <w:rsid w:val="001E044E"/>
    <w:rsid w:val="001E0611"/>
    <w:rsid w:val="001E0822"/>
    <w:rsid w:val="001E1750"/>
    <w:rsid w:val="001E1AA2"/>
    <w:rsid w:val="001E2254"/>
    <w:rsid w:val="001E248E"/>
    <w:rsid w:val="001E25E7"/>
    <w:rsid w:val="001E2657"/>
    <w:rsid w:val="001E26EB"/>
    <w:rsid w:val="001E2832"/>
    <w:rsid w:val="001E2AD0"/>
    <w:rsid w:val="001E2DF1"/>
    <w:rsid w:val="001E32EA"/>
    <w:rsid w:val="001E36AE"/>
    <w:rsid w:val="001E3730"/>
    <w:rsid w:val="001E3739"/>
    <w:rsid w:val="001E3A97"/>
    <w:rsid w:val="001E3DB2"/>
    <w:rsid w:val="001E43BE"/>
    <w:rsid w:val="001E44A1"/>
    <w:rsid w:val="001E4EBE"/>
    <w:rsid w:val="001E51C4"/>
    <w:rsid w:val="001E5873"/>
    <w:rsid w:val="001E5CAB"/>
    <w:rsid w:val="001E6202"/>
    <w:rsid w:val="001E6699"/>
    <w:rsid w:val="001E67B3"/>
    <w:rsid w:val="001E6C03"/>
    <w:rsid w:val="001E6EA0"/>
    <w:rsid w:val="001E7F79"/>
    <w:rsid w:val="001F02E2"/>
    <w:rsid w:val="001F030D"/>
    <w:rsid w:val="001F0495"/>
    <w:rsid w:val="001F0885"/>
    <w:rsid w:val="001F0B00"/>
    <w:rsid w:val="001F143A"/>
    <w:rsid w:val="001F15D8"/>
    <w:rsid w:val="001F1DDE"/>
    <w:rsid w:val="001F1F18"/>
    <w:rsid w:val="001F2151"/>
    <w:rsid w:val="001F2298"/>
    <w:rsid w:val="001F26F2"/>
    <w:rsid w:val="001F2A28"/>
    <w:rsid w:val="001F308E"/>
    <w:rsid w:val="001F4170"/>
    <w:rsid w:val="001F452F"/>
    <w:rsid w:val="001F4A03"/>
    <w:rsid w:val="001F5778"/>
    <w:rsid w:val="001F59BC"/>
    <w:rsid w:val="001F5A65"/>
    <w:rsid w:val="001F5BD0"/>
    <w:rsid w:val="001F5E31"/>
    <w:rsid w:val="001F5F3E"/>
    <w:rsid w:val="001F64DA"/>
    <w:rsid w:val="001F6A37"/>
    <w:rsid w:val="001F6B2B"/>
    <w:rsid w:val="001F70A4"/>
    <w:rsid w:val="001F796C"/>
    <w:rsid w:val="00200AE0"/>
    <w:rsid w:val="00200BF4"/>
    <w:rsid w:val="00200D0E"/>
    <w:rsid w:val="00200D68"/>
    <w:rsid w:val="00200E66"/>
    <w:rsid w:val="00202656"/>
    <w:rsid w:val="002029B5"/>
    <w:rsid w:val="00202C7C"/>
    <w:rsid w:val="00204013"/>
    <w:rsid w:val="0020445A"/>
    <w:rsid w:val="00204BD5"/>
    <w:rsid w:val="00204D0C"/>
    <w:rsid w:val="00204D5D"/>
    <w:rsid w:val="00204D8C"/>
    <w:rsid w:val="002051FB"/>
    <w:rsid w:val="00206159"/>
    <w:rsid w:val="00206656"/>
    <w:rsid w:val="002068D0"/>
    <w:rsid w:val="00206A29"/>
    <w:rsid w:val="00206FE0"/>
    <w:rsid w:val="002073B8"/>
    <w:rsid w:val="002074D0"/>
    <w:rsid w:val="00207E47"/>
    <w:rsid w:val="00210031"/>
    <w:rsid w:val="00210241"/>
    <w:rsid w:val="0021051F"/>
    <w:rsid w:val="002109E1"/>
    <w:rsid w:val="00211AD6"/>
    <w:rsid w:val="00211CB1"/>
    <w:rsid w:val="00211EB2"/>
    <w:rsid w:val="00211F06"/>
    <w:rsid w:val="00211FB1"/>
    <w:rsid w:val="00212643"/>
    <w:rsid w:val="002126E5"/>
    <w:rsid w:val="00212A2B"/>
    <w:rsid w:val="00212E0F"/>
    <w:rsid w:val="00212ECD"/>
    <w:rsid w:val="00213168"/>
    <w:rsid w:val="00213B2A"/>
    <w:rsid w:val="00213FCE"/>
    <w:rsid w:val="00214254"/>
    <w:rsid w:val="0021464C"/>
    <w:rsid w:val="00214C6B"/>
    <w:rsid w:val="0021538B"/>
    <w:rsid w:val="0021559D"/>
    <w:rsid w:val="0021579B"/>
    <w:rsid w:val="00215811"/>
    <w:rsid w:val="00215CB3"/>
    <w:rsid w:val="0021697F"/>
    <w:rsid w:val="00216BA5"/>
    <w:rsid w:val="00216DBC"/>
    <w:rsid w:val="002173E7"/>
    <w:rsid w:val="002173F5"/>
    <w:rsid w:val="0021777C"/>
    <w:rsid w:val="0021779D"/>
    <w:rsid w:val="00217B5D"/>
    <w:rsid w:val="0022063A"/>
    <w:rsid w:val="002208C0"/>
    <w:rsid w:val="00220B8D"/>
    <w:rsid w:val="00220FD6"/>
    <w:rsid w:val="00221291"/>
    <w:rsid w:val="00221401"/>
    <w:rsid w:val="0022222E"/>
    <w:rsid w:val="00222DC8"/>
    <w:rsid w:val="0022320F"/>
    <w:rsid w:val="00223550"/>
    <w:rsid w:val="002235B7"/>
    <w:rsid w:val="00223615"/>
    <w:rsid w:val="002239FB"/>
    <w:rsid w:val="00223D49"/>
    <w:rsid w:val="00223FA6"/>
    <w:rsid w:val="0022403D"/>
    <w:rsid w:val="0022409F"/>
    <w:rsid w:val="002240BE"/>
    <w:rsid w:val="002241F3"/>
    <w:rsid w:val="00224479"/>
    <w:rsid w:val="00224520"/>
    <w:rsid w:val="00224B24"/>
    <w:rsid w:val="00225034"/>
    <w:rsid w:val="00225322"/>
    <w:rsid w:val="002258D9"/>
    <w:rsid w:val="00225BA6"/>
    <w:rsid w:val="00225C52"/>
    <w:rsid w:val="00225F83"/>
    <w:rsid w:val="00226072"/>
    <w:rsid w:val="002260BB"/>
    <w:rsid w:val="00226342"/>
    <w:rsid w:val="0022662D"/>
    <w:rsid w:val="00226B52"/>
    <w:rsid w:val="00226DB2"/>
    <w:rsid w:val="002275CC"/>
    <w:rsid w:val="00227CDB"/>
    <w:rsid w:val="0023096E"/>
    <w:rsid w:val="00230A93"/>
    <w:rsid w:val="00230B29"/>
    <w:rsid w:val="002314A7"/>
    <w:rsid w:val="00231807"/>
    <w:rsid w:val="00231871"/>
    <w:rsid w:val="00231994"/>
    <w:rsid w:val="00231C4D"/>
    <w:rsid w:val="00231C5C"/>
    <w:rsid w:val="00231FE8"/>
    <w:rsid w:val="002321F6"/>
    <w:rsid w:val="00232711"/>
    <w:rsid w:val="002327A7"/>
    <w:rsid w:val="00232817"/>
    <w:rsid w:val="002332F7"/>
    <w:rsid w:val="00233A9D"/>
    <w:rsid w:val="00234514"/>
    <w:rsid w:val="00234551"/>
    <w:rsid w:val="002348F5"/>
    <w:rsid w:val="00235481"/>
    <w:rsid w:val="0023549E"/>
    <w:rsid w:val="00236C06"/>
    <w:rsid w:val="00236F3B"/>
    <w:rsid w:val="002371F2"/>
    <w:rsid w:val="00237230"/>
    <w:rsid w:val="002374F8"/>
    <w:rsid w:val="002374FA"/>
    <w:rsid w:val="0023792E"/>
    <w:rsid w:val="00240153"/>
    <w:rsid w:val="002409D9"/>
    <w:rsid w:val="00240AD9"/>
    <w:rsid w:val="00241080"/>
    <w:rsid w:val="002411D4"/>
    <w:rsid w:val="002416BF"/>
    <w:rsid w:val="00242100"/>
    <w:rsid w:val="002421B8"/>
    <w:rsid w:val="00242764"/>
    <w:rsid w:val="0024311C"/>
    <w:rsid w:val="002437F0"/>
    <w:rsid w:val="00243927"/>
    <w:rsid w:val="00243E3C"/>
    <w:rsid w:val="00244B3B"/>
    <w:rsid w:val="00244C8F"/>
    <w:rsid w:val="00244F44"/>
    <w:rsid w:val="00245130"/>
    <w:rsid w:val="00245877"/>
    <w:rsid w:val="00246003"/>
    <w:rsid w:val="00246142"/>
    <w:rsid w:val="00246734"/>
    <w:rsid w:val="00246822"/>
    <w:rsid w:val="00246880"/>
    <w:rsid w:val="00246F07"/>
    <w:rsid w:val="002473E3"/>
    <w:rsid w:val="002474A0"/>
    <w:rsid w:val="00247C83"/>
    <w:rsid w:val="00247E3A"/>
    <w:rsid w:val="00250167"/>
    <w:rsid w:val="002501CD"/>
    <w:rsid w:val="00250487"/>
    <w:rsid w:val="00250667"/>
    <w:rsid w:val="00250680"/>
    <w:rsid w:val="002509D9"/>
    <w:rsid w:val="002510C6"/>
    <w:rsid w:val="002510F0"/>
    <w:rsid w:val="002515EE"/>
    <w:rsid w:val="00251820"/>
    <w:rsid w:val="0025201F"/>
    <w:rsid w:val="00252385"/>
    <w:rsid w:val="00252903"/>
    <w:rsid w:val="002530DC"/>
    <w:rsid w:val="00253646"/>
    <w:rsid w:val="002536DD"/>
    <w:rsid w:val="00253D84"/>
    <w:rsid w:val="00254480"/>
    <w:rsid w:val="00254CB8"/>
    <w:rsid w:val="00255674"/>
    <w:rsid w:val="002557C9"/>
    <w:rsid w:val="002558F6"/>
    <w:rsid w:val="00255B3D"/>
    <w:rsid w:val="00255C2F"/>
    <w:rsid w:val="002562AD"/>
    <w:rsid w:val="00256500"/>
    <w:rsid w:val="002566AF"/>
    <w:rsid w:val="00256E08"/>
    <w:rsid w:val="0025783E"/>
    <w:rsid w:val="00257B32"/>
    <w:rsid w:val="00257B7D"/>
    <w:rsid w:val="00257CB9"/>
    <w:rsid w:val="00257E80"/>
    <w:rsid w:val="00257F5F"/>
    <w:rsid w:val="00257FFA"/>
    <w:rsid w:val="002609AA"/>
    <w:rsid w:val="00260C7A"/>
    <w:rsid w:val="00261B1B"/>
    <w:rsid w:val="00261B64"/>
    <w:rsid w:val="0026207A"/>
    <w:rsid w:val="002620DB"/>
    <w:rsid w:val="00262636"/>
    <w:rsid w:val="0026263A"/>
    <w:rsid w:val="00262939"/>
    <w:rsid w:val="00262EF8"/>
    <w:rsid w:val="0026318F"/>
    <w:rsid w:val="002634E0"/>
    <w:rsid w:val="002636B4"/>
    <w:rsid w:val="0026383B"/>
    <w:rsid w:val="002638E8"/>
    <w:rsid w:val="00263AA0"/>
    <w:rsid w:val="00264919"/>
    <w:rsid w:val="00264F17"/>
    <w:rsid w:val="00265AB6"/>
    <w:rsid w:val="00265D4A"/>
    <w:rsid w:val="00265F9B"/>
    <w:rsid w:val="0026674A"/>
    <w:rsid w:val="00266AF8"/>
    <w:rsid w:val="00266E55"/>
    <w:rsid w:val="00267017"/>
    <w:rsid w:val="002674AC"/>
    <w:rsid w:val="002674DB"/>
    <w:rsid w:val="00267663"/>
    <w:rsid w:val="002678DB"/>
    <w:rsid w:val="00267F12"/>
    <w:rsid w:val="00267F62"/>
    <w:rsid w:val="002701F2"/>
    <w:rsid w:val="0027031C"/>
    <w:rsid w:val="00270499"/>
    <w:rsid w:val="00270A57"/>
    <w:rsid w:val="00270C42"/>
    <w:rsid w:val="00270F63"/>
    <w:rsid w:val="0027148E"/>
    <w:rsid w:val="00271FA3"/>
    <w:rsid w:val="002722BD"/>
    <w:rsid w:val="002725F9"/>
    <w:rsid w:val="00272DC9"/>
    <w:rsid w:val="00273000"/>
    <w:rsid w:val="00273022"/>
    <w:rsid w:val="002730F2"/>
    <w:rsid w:val="00273C84"/>
    <w:rsid w:val="00274D10"/>
    <w:rsid w:val="00274D6F"/>
    <w:rsid w:val="00274DC7"/>
    <w:rsid w:val="00274F95"/>
    <w:rsid w:val="00275395"/>
    <w:rsid w:val="0027581D"/>
    <w:rsid w:val="0027623A"/>
    <w:rsid w:val="0027644D"/>
    <w:rsid w:val="0027669A"/>
    <w:rsid w:val="00276CA2"/>
    <w:rsid w:val="002774D1"/>
    <w:rsid w:val="0027757F"/>
    <w:rsid w:val="00277978"/>
    <w:rsid w:val="00277D85"/>
    <w:rsid w:val="00277D8F"/>
    <w:rsid w:val="00277DC1"/>
    <w:rsid w:val="00277E7C"/>
    <w:rsid w:val="00280078"/>
    <w:rsid w:val="002804ED"/>
    <w:rsid w:val="002805D8"/>
    <w:rsid w:val="00280B42"/>
    <w:rsid w:val="00280C3A"/>
    <w:rsid w:val="00280C5F"/>
    <w:rsid w:val="00280CBF"/>
    <w:rsid w:val="00280EEA"/>
    <w:rsid w:val="00280F3B"/>
    <w:rsid w:val="00281115"/>
    <w:rsid w:val="0028112E"/>
    <w:rsid w:val="002811D7"/>
    <w:rsid w:val="00281279"/>
    <w:rsid w:val="00281C1E"/>
    <w:rsid w:val="00281E1B"/>
    <w:rsid w:val="00281F9B"/>
    <w:rsid w:val="0028204D"/>
    <w:rsid w:val="002831D7"/>
    <w:rsid w:val="002832FC"/>
    <w:rsid w:val="0028334D"/>
    <w:rsid w:val="00283397"/>
    <w:rsid w:val="002834A2"/>
    <w:rsid w:val="00283619"/>
    <w:rsid w:val="00283E90"/>
    <w:rsid w:val="0028430D"/>
    <w:rsid w:val="0028433A"/>
    <w:rsid w:val="00284761"/>
    <w:rsid w:val="00284E9E"/>
    <w:rsid w:val="00285393"/>
    <w:rsid w:val="002857B1"/>
    <w:rsid w:val="00286982"/>
    <w:rsid w:val="002870E4"/>
    <w:rsid w:val="0028723E"/>
    <w:rsid w:val="002879B8"/>
    <w:rsid w:val="002913AC"/>
    <w:rsid w:val="002915F3"/>
    <w:rsid w:val="00292088"/>
    <w:rsid w:val="002927C2"/>
    <w:rsid w:val="00292857"/>
    <w:rsid w:val="00292C52"/>
    <w:rsid w:val="00293535"/>
    <w:rsid w:val="00293634"/>
    <w:rsid w:val="002937F4"/>
    <w:rsid w:val="00293899"/>
    <w:rsid w:val="00293DEE"/>
    <w:rsid w:val="0029440F"/>
    <w:rsid w:val="00294641"/>
    <w:rsid w:val="002946BC"/>
    <w:rsid w:val="00294CE3"/>
    <w:rsid w:val="00295E10"/>
    <w:rsid w:val="00296160"/>
    <w:rsid w:val="00296872"/>
    <w:rsid w:val="00296ABA"/>
    <w:rsid w:val="00297267"/>
    <w:rsid w:val="002977DE"/>
    <w:rsid w:val="00297DBD"/>
    <w:rsid w:val="00297F7B"/>
    <w:rsid w:val="002A0286"/>
    <w:rsid w:val="002A0EC0"/>
    <w:rsid w:val="002A1387"/>
    <w:rsid w:val="002A13BF"/>
    <w:rsid w:val="002A14D7"/>
    <w:rsid w:val="002A175B"/>
    <w:rsid w:val="002A22EF"/>
    <w:rsid w:val="002A2763"/>
    <w:rsid w:val="002A2867"/>
    <w:rsid w:val="002A35D7"/>
    <w:rsid w:val="002A3DCF"/>
    <w:rsid w:val="002A3E03"/>
    <w:rsid w:val="002A3EFF"/>
    <w:rsid w:val="002A4286"/>
    <w:rsid w:val="002A4315"/>
    <w:rsid w:val="002A448F"/>
    <w:rsid w:val="002A52D4"/>
    <w:rsid w:val="002A5D6C"/>
    <w:rsid w:val="002A63B6"/>
    <w:rsid w:val="002A67E4"/>
    <w:rsid w:val="002A73CB"/>
    <w:rsid w:val="002A7B3C"/>
    <w:rsid w:val="002B009B"/>
    <w:rsid w:val="002B00BD"/>
    <w:rsid w:val="002B05EE"/>
    <w:rsid w:val="002B08BA"/>
    <w:rsid w:val="002B0DCB"/>
    <w:rsid w:val="002B0DCE"/>
    <w:rsid w:val="002B0EC2"/>
    <w:rsid w:val="002B116F"/>
    <w:rsid w:val="002B124A"/>
    <w:rsid w:val="002B1B1D"/>
    <w:rsid w:val="002B1B4A"/>
    <w:rsid w:val="002B1B9F"/>
    <w:rsid w:val="002B1BE4"/>
    <w:rsid w:val="002B1C47"/>
    <w:rsid w:val="002B1CF2"/>
    <w:rsid w:val="002B1F34"/>
    <w:rsid w:val="002B2046"/>
    <w:rsid w:val="002B2164"/>
    <w:rsid w:val="002B21D0"/>
    <w:rsid w:val="002B2350"/>
    <w:rsid w:val="002B27E4"/>
    <w:rsid w:val="002B2964"/>
    <w:rsid w:val="002B2A17"/>
    <w:rsid w:val="002B2A8B"/>
    <w:rsid w:val="002B30D0"/>
    <w:rsid w:val="002B325E"/>
    <w:rsid w:val="002B330B"/>
    <w:rsid w:val="002B3BFD"/>
    <w:rsid w:val="002B3C16"/>
    <w:rsid w:val="002B3F41"/>
    <w:rsid w:val="002B40AB"/>
    <w:rsid w:val="002B41CB"/>
    <w:rsid w:val="002B501D"/>
    <w:rsid w:val="002B5401"/>
    <w:rsid w:val="002B56FB"/>
    <w:rsid w:val="002B5B02"/>
    <w:rsid w:val="002B61B4"/>
    <w:rsid w:val="002B676D"/>
    <w:rsid w:val="002B68A6"/>
    <w:rsid w:val="002B752C"/>
    <w:rsid w:val="002B790D"/>
    <w:rsid w:val="002C0953"/>
    <w:rsid w:val="002C13E1"/>
    <w:rsid w:val="002C176C"/>
    <w:rsid w:val="002C1D25"/>
    <w:rsid w:val="002C1E75"/>
    <w:rsid w:val="002C26D8"/>
    <w:rsid w:val="002C28EB"/>
    <w:rsid w:val="002C2BDF"/>
    <w:rsid w:val="002C2CC0"/>
    <w:rsid w:val="002C2D08"/>
    <w:rsid w:val="002C2D45"/>
    <w:rsid w:val="002C30A8"/>
    <w:rsid w:val="002C35BA"/>
    <w:rsid w:val="002C3F44"/>
    <w:rsid w:val="002C40D6"/>
    <w:rsid w:val="002C4543"/>
    <w:rsid w:val="002C59B6"/>
    <w:rsid w:val="002C5B9D"/>
    <w:rsid w:val="002C5D35"/>
    <w:rsid w:val="002C6BE5"/>
    <w:rsid w:val="002C6DC0"/>
    <w:rsid w:val="002C7D5B"/>
    <w:rsid w:val="002C7F1E"/>
    <w:rsid w:val="002D03D3"/>
    <w:rsid w:val="002D09FB"/>
    <w:rsid w:val="002D0C8B"/>
    <w:rsid w:val="002D0DB8"/>
    <w:rsid w:val="002D0DF1"/>
    <w:rsid w:val="002D0DFE"/>
    <w:rsid w:val="002D12C9"/>
    <w:rsid w:val="002D1528"/>
    <w:rsid w:val="002D1F5C"/>
    <w:rsid w:val="002D2258"/>
    <w:rsid w:val="002D2371"/>
    <w:rsid w:val="002D25E8"/>
    <w:rsid w:val="002D2724"/>
    <w:rsid w:val="002D2B3F"/>
    <w:rsid w:val="002D2B6F"/>
    <w:rsid w:val="002D2CB2"/>
    <w:rsid w:val="002D2D3F"/>
    <w:rsid w:val="002D2E1B"/>
    <w:rsid w:val="002D3212"/>
    <w:rsid w:val="002D344E"/>
    <w:rsid w:val="002D3861"/>
    <w:rsid w:val="002D3BD2"/>
    <w:rsid w:val="002D3C3B"/>
    <w:rsid w:val="002D4480"/>
    <w:rsid w:val="002D4491"/>
    <w:rsid w:val="002D5059"/>
    <w:rsid w:val="002D57ED"/>
    <w:rsid w:val="002D660B"/>
    <w:rsid w:val="002D66BB"/>
    <w:rsid w:val="002D6A91"/>
    <w:rsid w:val="002D7043"/>
    <w:rsid w:val="002D7181"/>
    <w:rsid w:val="002D7360"/>
    <w:rsid w:val="002D7487"/>
    <w:rsid w:val="002D7A19"/>
    <w:rsid w:val="002E0698"/>
    <w:rsid w:val="002E0CC6"/>
    <w:rsid w:val="002E1136"/>
    <w:rsid w:val="002E115E"/>
    <w:rsid w:val="002E1BBA"/>
    <w:rsid w:val="002E1F31"/>
    <w:rsid w:val="002E242E"/>
    <w:rsid w:val="002E2688"/>
    <w:rsid w:val="002E2B03"/>
    <w:rsid w:val="002E3507"/>
    <w:rsid w:val="002E35B8"/>
    <w:rsid w:val="002E35CA"/>
    <w:rsid w:val="002E38E6"/>
    <w:rsid w:val="002E39D5"/>
    <w:rsid w:val="002E3AD5"/>
    <w:rsid w:val="002E3B99"/>
    <w:rsid w:val="002E3E60"/>
    <w:rsid w:val="002E4253"/>
    <w:rsid w:val="002E44A2"/>
    <w:rsid w:val="002E4864"/>
    <w:rsid w:val="002E4EDB"/>
    <w:rsid w:val="002E52A7"/>
    <w:rsid w:val="002E56B0"/>
    <w:rsid w:val="002E57C0"/>
    <w:rsid w:val="002E5A64"/>
    <w:rsid w:val="002E5B87"/>
    <w:rsid w:val="002E61AA"/>
    <w:rsid w:val="002E6209"/>
    <w:rsid w:val="002E6875"/>
    <w:rsid w:val="002E6DB2"/>
    <w:rsid w:val="002E6E31"/>
    <w:rsid w:val="002E70F6"/>
    <w:rsid w:val="002E7E93"/>
    <w:rsid w:val="002F012C"/>
    <w:rsid w:val="002F0549"/>
    <w:rsid w:val="002F0CE3"/>
    <w:rsid w:val="002F1791"/>
    <w:rsid w:val="002F19CB"/>
    <w:rsid w:val="002F2061"/>
    <w:rsid w:val="002F2099"/>
    <w:rsid w:val="002F2319"/>
    <w:rsid w:val="002F2ADA"/>
    <w:rsid w:val="002F355B"/>
    <w:rsid w:val="002F3598"/>
    <w:rsid w:val="002F3854"/>
    <w:rsid w:val="002F3E17"/>
    <w:rsid w:val="002F406A"/>
    <w:rsid w:val="002F429C"/>
    <w:rsid w:val="002F4384"/>
    <w:rsid w:val="002F4513"/>
    <w:rsid w:val="002F4599"/>
    <w:rsid w:val="002F46DD"/>
    <w:rsid w:val="002F4A73"/>
    <w:rsid w:val="002F534C"/>
    <w:rsid w:val="002F54A6"/>
    <w:rsid w:val="002F5570"/>
    <w:rsid w:val="002F55EF"/>
    <w:rsid w:val="002F5771"/>
    <w:rsid w:val="002F5E10"/>
    <w:rsid w:val="002F5E26"/>
    <w:rsid w:val="002F5F6A"/>
    <w:rsid w:val="002F623C"/>
    <w:rsid w:val="002F6B9C"/>
    <w:rsid w:val="002F7103"/>
    <w:rsid w:val="002F727E"/>
    <w:rsid w:val="002F74CD"/>
    <w:rsid w:val="002F76D7"/>
    <w:rsid w:val="002F7CE2"/>
    <w:rsid w:val="002F7DE5"/>
    <w:rsid w:val="002F7FD7"/>
    <w:rsid w:val="003000DA"/>
    <w:rsid w:val="0030028B"/>
    <w:rsid w:val="003004C7"/>
    <w:rsid w:val="0030062F"/>
    <w:rsid w:val="003015C3"/>
    <w:rsid w:val="00301823"/>
    <w:rsid w:val="00301A8B"/>
    <w:rsid w:val="00301C0F"/>
    <w:rsid w:val="00301CA0"/>
    <w:rsid w:val="00301DCF"/>
    <w:rsid w:val="00302015"/>
    <w:rsid w:val="0030218F"/>
    <w:rsid w:val="003026EC"/>
    <w:rsid w:val="00302AF7"/>
    <w:rsid w:val="00302F93"/>
    <w:rsid w:val="00302FE3"/>
    <w:rsid w:val="00303777"/>
    <w:rsid w:val="003038DB"/>
    <w:rsid w:val="00303A3B"/>
    <w:rsid w:val="00303C60"/>
    <w:rsid w:val="003041F5"/>
    <w:rsid w:val="00304339"/>
    <w:rsid w:val="003048EE"/>
    <w:rsid w:val="003049E2"/>
    <w:rsid w:val="0030504E"/>
    <w:rsid w:val="00305212"/>
    <w:rsid w:val="00305275"/>
    <w:rsid w:val="003052AD"/>
    <w:rsid w:val="003053C6"/>
    <w:rsid w:val="00305409"/>
    <w:rsid w:val="003054F1"/>
    <w:rsid w:val="0030555D"/>
    <w:rsid w:val="0030571D"/>
    <w:rsid w:val="00305AB8"/>
    <w:rsid w:val="00306114"/>
    <w:rsid w:val="003062D6"/>
    <w:rsid w:val="00306344"/>
    <w:rsid w:val="0030689B"/>
    <w:rsid w:val="003068F2"/>
    <w:rsid w:val="00307B37"/>
    <w:rsid w:val="00307B45"/>
    <w:rsid w:val="003106A8"/>
    <w:rsid w:val="00310CD0"/>
    <w:rsid w:val="00310D1B"/>
    <w:rsid w:val="00310D2D"/>
    <w:rsid w:val="003110A5"/>
    <w:rsid w:val="003116DB"/>
    <w:rsid w:val="003117E2"/>
    <w:rsid w:val="00311E12"/>
    <w:rsid w:val="003121D7"/>
    <w:rsid w:val="003121E2"/>
    <w:rsid w:val="0031451A"/>
    <w:rsid w:val="00314D33"/>
    <w:rsid w:val="00314F70"/>
    <w:rsid w:val="003156C1"/>
    <w:rsid w:val="003157B8"/>
    <w:rsid w:val="00315F0A"/>
    <w:rsid w:val="0031610D"/>
    <w:rsid w:val="0031643C"/>
    <w:rsid w:val="003164D0"/>
    <w:rsid w:val="0031655A"/>
    <w:rsid w:val="003166D1"/>
    <w:rsid w:val="00317366"/>
    <w:rsid w:val="0031764C"/>
    <w:rsid w:val="00317904"/>
    <w:rsid w:val="00317F26"/>
    <w:rsid w:val="00320459"/>
    <w:rsid w:val="0032060F"/>
    <w:rsid w:val="00320901"/>
    <w:rsid w:val="0032118A"/>
    <w:rsid w:val="00321287"/>
    <w:rsid w:val="0032177F"/>
    <w:rsid w:val="00321825"/>
    <w:rsid w:val="003218D4"/>
    <w:rsid w:val="00321936"/>
    <w:rsid w:val="003219F8"/>
    <w:rsid w:val="00322202"/>
    <w:rsid w:val="00322443"/>
    <w:rsid w:val="0032247F"/>
    <w:rsid w:val="003226C2"/>
    <w:rsid w:val="003226EE"/>
    <w:rsid w:val="00322F29"/>
    <w:rsid w:val="00322F5B"/>
    <w:rsid w:val="003232EF"/>
    <w:rsid w:val="00323649"/>
    <w:rsid w:val="00323714"/>
    <w:rsid w:val="00323DCA"/>
    <w:rsid w:val="00324747"/>
    <w:rsid w:val="00324AF8"/>
    <w:rsid w:val="003250E4"/>
    <w:rsid w:val="003253BA"/>
    <w:rsid w:val="0032556C"/>
    <w:rsid w:val="003255B8"/>
    <w:rsid w:val="003257FE"/>
    <w:rsid w:val="00325AE8"/>
    <w:rsid w:val="00325AF6"/>
    <w:rsid w:val="00325D71"/>
    <w:rsid w:val="00326DFC"/>
    <w:rsid w:val="00326F83"/>
    <w:rsid w:val="003272D7"/>
    <w:rsid w:val="003274AD"/>
    <w:rsid w:val="003275F1"/>
    <w:rsid w:val="0032760A"/>
    <w:rsid w:val="00327DD8"/>
    <w:rsid w:val="00327EBB"/>
    <w:rsid w:val="003302E2"/>
    <w:rsid w:val="003308E4"/>
    <w:rsid w:val="00330D87"/>
    <w:rsid w:val="003314C1"/>
    <w:rsid w:val="00331D6C"/>
    <w:rsid w:val="003327A3"/>
    <w:rsid w:val="00332986"/>
    <w:rsid w:val="003329BE"/>
    <w:rsid w:val="00332B8D"/>
    <w:rsid w:val="00332DF6"/>
    <w:rsid w:val="0033306B"/>
    <w:rsid w:val="003332CC"/>
    <w:rsid w:val="003335CC"/>
    <w:rsid w:val="00333820"/>
    <w:rsid w:val="003339AD"/>
    <w:rsid w:val="00333ABC"/>
    <w:rsid w:val="003351B4"/>
    <w:rsid w:val="003365F6"/>
    <w:rsid w:val="00337913"/>
    <w:rsid w:val="00337A74"/>
    <w:rsid w:val="00337F51"/>
    <w:rsid w:val="0034011F"/>
    <w:rsid w:val="00340421"/>
    <w:rsid w:val="00340650"/>
    <w:rsid w:val="00340B73"/>
    <w:rsid w:val="003413CB"/>
    <w:rsid w:val="0034173E"/>
    <w:rsid w:val="00341844"/>
    <w:rsid w:val="0034188D"/>
    <w:rsid w:val="00341C1A"/>
    <w:rsid w:val="0034239C"/>
    <w:rsid w:val="003423F6"/>
    <w:rsid w:val="00342626"/>
    <w:rsid w:val="0034297B"/>
    <w:rsid w:val="00342AA5"/>
    <w:rsid w:val="00343215"/>
    <w:rsid w:val="003433A6"/>
    <w:rsid w:val="00343563"/>
    <w:rsid w:val="003437EB"/>
    <w:rsid w:val="00344092"/>
    <w:rsid w:val="0034409B"/>
    <w:rsid w:val="0034414F"/>
    <w:rsid w:val="00344369"/>
    <w:rsid w:val="00344A89"/>
    <w:rsid w:val="0034553B"/>
    <w:rsid w:val="00345997"/>
    <w:rsid w:val="00345BF2"/>
    <w:rsid w:val="00345F05"/>
    <w:rsid w:val="00350308"/>
    <w:rsid w:val="003506B5"/>
    <w:rsid w:val="00350C4A"/>
    <w:rsid w:val="00350DE5"/>
    <w:rsid w:val="00350E6B"/>
    <w:rsid w:val="00351064"/>
    <w:rsid w:val="00351943"/>
    <w:rsid w:val="00351964"/>
    <w:rsid w:val="003519C7"/>
    <w:rsid w:val="00351E84"/>
    <w:rsid w:val="00351EDC"/>
    <w:rsid w:val="003520E8"/>
    <w:rsid w:val="003520FD"/>
    <w:rsid w:val="003521E6"/>
    <w:rsid w:val="0035290D"/>
    <w:rsid w:val="00352C25"/>
    <w:rsid w:val="00352F08"/>
    <w:rsid w:val="00353064"/>
    <w:rsid w:val="00353453"/>
    <w:rsid w:val="00353AEA"/>
    <w:rsid w:val="003542E9"/>
    <w:rsid w:val="003542F0"/>
    <w:rsid w:val="0035432C"/>
    <w:rsid w:val="003543F3"/>
    <w:rsid w:val="003545EC"/>
    <w:rsid w:val="00354771"/>
    <w:rsid w:val="00354921"/>
    <w:rsid w:val="00354CF6"/>
    <w:rsid w:val="003560C7"/>
    <w:rsid w:val="0035665B"/>
    <w:rsid w:val="00356886"/>
    <w:rsid w:val="00356C06"/>
    <w:rsid w:val="00356D84"/>
    <w:rsid w:val="00356DB9"/>
    <w:rsid w:val="0035707D"/>
    <w:rsid w:val="00357123"/>
    <w:rsid w:val="003571FE"/>
    <w:rsid w:val="0035738B"/>
    <w:rsid w:val="0035746B"/>
    <w:rsid w:val="003579D4"/>
    <w:rsid w:val="00357B9E"/>
    <w:rsid w:val="00357CA7"/>
    <w:rsid w:val="00357DDD"/>
    <w:rsid w:val="0036078D"/>
    <w:rsid w:val="00360833"/>
    <w:rsid w:val="00360DB4"/>
    <w:rsid w:val="003613CD"/>
    <w:rsid w:val="003618DB"/>
    <w:rsid w:val="00361C69"/>
    <w:rsid w:val="00361D0A"/>
    <w:rsid w:val="00362117"/>
    <w:rsid w:val="003621DE"/>
    <w:rsid w:val="00362237"/>
    <w:rsid w:val="003626DF"/>
    <w:rsid w:val="00362735"/>
    <w:rsid w:val="00363673"/>
    <w:rsid w:val="00363997"/>
    <w:rsid w:val="00363F1C"/>
    <w:rsid w:val="003644BB"/>
    <w:rsid w:val="003645E9"/>
    <w:rsid w:val="00364BFD"/>
    <w:rsid w:val="00364CAF"/>
    <w:rsid w:val="00364D4B"/>
    <w:rsid w:val="003650CF"/>
    <w:rsid w:val="00365217"/>
    <w:rsid w:val="003655D7"/>
    <w:rsid w:val="003656A2"/>
    <w:rsid w:val="003662A6"/>
    <w:rsid w:val="00366494"/>
    <w:rsid w:val="00366AD7"/>
    <w:rsid w:val="003670D4"/>
    <w:rsid w:val="0036775A"/>
    <w:rsid w:val="003700DD"/>
    <w:rsid w:val="003700FE"/>
    <w:rsid w:val="0037011F"/>
    <w:rsid w:val="00370162"/>
    <w:rsid w:val="00370299"/>
    <w:rsid w:val="00370E36"/>
    <w:rsid w:val="0037113D"/>
    <w:rsid w:val="0037144F"/>
    <w:rsid w:val="003715E2"/>
    <w:rsid w:val="00371779"/>
    <w:rsid w:val="0037190B"/>
    <w:rsid w:val="00371B7C"/>
    <w:rsid w:val="00371DF0"/>
    <w:rsid w:val="00371F87"/>
    <w:rsid w:val="0037205C"/>
    <w:rsid w:val="0037393D"/>
    <w:rsid w:val="003744DD"/>
    <w:rsid w:val="00374511"/>
    <w:rsid w:val="003747EF"/>
    <w:rsid w:val="0037481A"/>
    <w:rsid w:val="00375B90"/>
    <w:rsid w:val="00375EDB"/>
    <w:rsid w:val="00375FE0"/>
    <w:rsid w:val="0037654F"/>
    <w:rsid w:val="00376D93"/>
    <w:rsid w:val="003777D4"/>
    <w:rsid w:val="00377DF2"/>
    <w:rsid w:val="00380271"/>
    <w:rsid w:val="003803D1"/>
    <w:rsid w:val="003805C9"/>
    <w:rsid w:val="00380C1C"/>
    <w:rsid w:val="00381042"/>
    <w:rsid w:val="00381A75"/>
    <w:rsid w:val="00381C80"/>
    <w:rsid w:val="00381DC1"/>
    <w:rsid w:val="00381E85"/>
    <w:rsid w:val="00382809"/>
    <w:rsid w:val="00382F39"/>
    <w:rsid w:val="00383383"/>
    <w:rsid w:val="0038410C"/>
    <w:rsid w:val="00384625"/>
    <w:rsid w:val="00384B3B"/>
    <w:rsid w:val="00384B8C"/>
    <w:rsid w:val="00384D89"/>
    <w:rsid w:val="003850B9"/>
    <w:rsid w:val="0038510B"/>
    <w:rsid w:val="00385886"/>
    <w:rsid w:val="0038594C"/>
    <w:rsid w:val="00385C30"/>
    <w:rsid w:val="00385CA4"/>
    <w:rsid w:val="00385CA5"/>
    <w:rsid w:val="00385D2F"/>
    <w:rsid w:val="00385F56"/>
    <w:rsid w:val="003873B1"/>
    <w:rsid w:val="00387876"/>
    <w:rsid w:val="00387BC5"/>
    <w:rsid w:val="00390697"/>
    <w:rsid w:val="00390BF3"/>
    <w:rsid w:val="00390CE6"/>
    <w:rsid w:val="00390F6C"/>
    <w:rsid w:val="00391549"/>
    <w:rsid w:val="003918AF"/>
    <w:rsid w:val="00391A3E"/>
    <w:rsid w:val="00391B00"/>
    <w:rsid w:val="00391DB0"/>
    <w:rsid w:val="00392369"/>
    <w:rsid w:val="003931F2"/>
    <w:rsid w:val="0039323D"/>
    <w:rsid w:val="003937B5"/>
    <w:rsid w:val="00393810"/>
    <w:rsid w:val="003939F9"/>
    <w:rsid w:val="00393D24"/>
    <w:rsid w:val="00393E77"/>
    <w:rsid w:val="0039405D"/>
    <w:rsid w:val="003941B5"/>
    <w:rsid w:val="003943C5"/>
    <w:rsid w:val="00394541"/>
    <w:rsid w:val="00394717"/>
    <w:rsid w:val="00394A0F"/>
    <w:rsid w:val="00395A19"/>
    <w:rsid w:val="00395B53"/>
    <w:rsid w:val="00396001"/>
    <w:rsid w:val="0039664A"/>
    <w:rsid w:val="00396741"/>
    <w:rsid w:val="003967AE"/>
    <w:rsid w:val="003970CE"/>
    <w:rsid w:val="00397502"/>
    <w:rsid w:val="00397953"/>
    <w:rsid w:val="00397B23"/>
    <w:rsid w:val="00397F15"/>
    <w:rsid w:val="003A0ABC"/>
    <w:rsid w:val="003A0B85"/>
    <w:rsid w:val="003A286A"/>
    <w:rsid w:val="003A2AFD"/>
    <w:rsid w:val="003A2FB7"/>
    <w:rsid w:val="003A30EC"/>
    <w:rsid w:val="003A30F9"/>
    <w:rsid w:val="003A33E2"/>
    <w:rsid w:val="003A35DF"/>
    <w:rsid w:val="003A3987"/>
    <w:rsid w:val="003A3FDC"/>
    <w:rsid w:val="003A4C9A"/>
    <w:rsid w:val="003A4D88"/>
    <w:rsid w:val="003A508E"/>
    <w:rsid w:val="003A50EA"/>
    <w:rsid w:val="003A5420"/>
    <w:rsid w:val="003A5702"/>
    <w:rsid w:val="003A5E79"/>
    <w:rsid w:val="003A66BD"/>
    <w:rsid w:val="003A6CA8"/>
    <w:rsid w:val="003A6E7D"/>
    <w:rsid w:val="003A6EDF"/>
    <w:rsid w:val="003A74AC"/>
    <w:rsid w:val="003A76BB"/>
    <w:rsid w:val="003B0240"/>
    <w:rsid w:val="003B076B"/>
    <w:rsid w:val="003B0F75"/>
    <w:rsid w:val="003B10A0"/>
    <w:rsid w:val="003B12F9"/>
    <w:rsid w:val="003B1688"/>
    <w:rsid w:val="003B19F0"/>
    <w:rsid w:val="003B19F8"/>
    <w:rsid w:val="003B1EAA"/>
    <w:rsid w:val="003B21F8"/>
    <w:rsid w:val="003B2565"/>
    <w:rsid w:val="003B27A9"/>
    <w:rsid w:val="003B35A5"/>
    <w:rsid w:val="003B3807"/>
    <w:rsid w:val="003B3810"/>
    <w:rsid w:val="003B3C6C"/>
    <w:rsid w:val="003B4114"/>
    <w:rsid w:val="003B434E"/>
    <w:rsid w:val="003B442E"/>
    <w:rsid w:val="003B4AED"/>
    <w:rsid w:val="003B5355"/>
    <w:rsid w:val="003B536A"/>
    <w:rsid w:val="003B5391"/>
    <w:rsid w:val="003B53B5"/>
    <w:rsid w:val="003B5A87"/>
    <w:rsid w:val="003B5B79"/>
    <w:rsid w:val="003B5F63"/>
    <w:rsid w:val="003B6117"/>
    <w:rsid w:val="003B63B2"/>
    <w:rsid w:val="003B68BE"/>
    <w:rsid w:val="003B737F"/>
    <w:rsid w:val="003B74CB"/>
    <w:rsid w:val="003B7987"/>
    <w:rsid w:val="003B7999"/>
    <w:rsid w:val="003C0020"/>
    <w:rsid w:val="003C06B9"/>
    <w:rsid w:val="003C0D16"/>
    <w:rsid w:val="003C0E05"/>
    <w:rsid w:val="003C0F57"/>
    <w:rsid w:val="003C14D4"/>
    <w:rsid w:val="003C18CC"/>
    <w:rsid w:val="003C1C98"/>
    <w:rsid w:val="003C2634"/>
    <w:rsid w:val="003C267C"/>
    <w:rsid w:val="003C27B8"/>
    <w:rsid w:val="003C2EF8"/>
    <w:rsid w:val="003C32D2"/>
    <w:rsid w:val="003C33D5"/>
    <w:rsid w:val="003C35CF"/>
    <w:rsid w:val="003C3810"/>
    <w:rsid w:val="003C3B7F"/>
    <w:rsid w:val="003C3D33"/>
    <w:rsid w:val="003C3F2A"/>
    <w:rsid w:val="003C4707"/>
    <w:rsid w:val="003C4747"/>
    <w:rsid w:val="003C4E4A"/>
    <w:rsid w:val="003C5426"/>
    <w:rsid w:val="003C55E5"/>
    <w:rsid w:val="003C55F4"/>
    <w:rsid w:val="003C564E"/>
    <w:rsid w:val="003C60AE"/>
    <w:rsid w:val="003C621A"/>
    <w:rsid w:val="003C66DE"/>
    <w:rsid w:val="003C66E4"/>
    <w:rsid w:val="003C672E"/>
    <w:rsid w:val="003C67DA"/>
    <w:rsid w:val="003C688C"/>
    <w:rsid w:val="003C6A43"/>
    <w:rsid w:val="003C6E53"/>
    <w:rsid w:val="003C75C0"/>
    <w:rsid w:val="003C7A4D"/>
    <w:rsid w:val="003C7D82"/>
    <w:rsid w:val="003C7E1A"/>
    <w:rsid w:val="003D01EE"/>
    <w:rsid w:val="003D0C28"/>
    <w:rsid w:val="003D0EEC"/>
    <w:rsid w:val="003D1050"/>
    <w:rsid w:val="003D1274"/>
    <w:rsid w:val="003D37B1"/>
    <w:rsid w:val="003D3F9E"/>
    <w:rsid w:val="003D427A"/>
    <w:rsid w:val="003D4300"/>
    <w:rsid w:val="003D448B"/>
    <w:rsid w:val="003D49B0"/>
    <w:rsid w:val="003D49E2"/>
    <w:rsid w:val="003D4F72"/>
    <w:rsid w:val="003D51F4"/>
    <w:rsid w:val="003D5EE4"/>
    <w:rsid w:val="003D6260"/>
    <w:rsid w:val="003D69D3"/>
    <w:rsid w:val="003D6A9B"/>
    <w:rsid w:val="003D6C73"/>
    <w:rsid w:val="003D72B2"/>
    <w:rsid w:val="003D7547"/>
    <w:rsid w:val="003D7631"/>
    <w:rsid w:val="003D7AA9"/>
    <w:rsid w:val="003D7B81"/>
    <w:rsid w:val="003D7B87"/>
    <w:rsid w:val="003E0A40"/>
    <w:rsid w:val="003E1005"/>
    <w:rsid w:val="003E1290"/>
    <w:rsid w:val="003E12C4"/>
    <w:rsid w:val="003E2133"/>
    <w:rsid w:val="003E2D68"/>
    <w:rsid w:val="003E3361"/>
    <w:rsid w:val="003E33C0"/>
    <w:rsid w:val="003E34D5"/>
    <w:rsid w:val="003E35B5"/>
    <w:rsid w:val="003E3E77"/>
    <w:rsid w:val="003E3F53"/>
    <w:rsid w:val="003E4FB1"/>
    <w:rsid w:val="003E503E"/>
    <w:rsid w:val="003E5416"/>
    <w:rsid w:val="003E543C"/>
    <w:rsid w:val="003E54B7"/>
    <w:rsid w:val="003E5541"/>
    <w:rsid w:val="003E5720"/>
    <w:rsid w:val="003E5AC2"/>
    <w:rsid w:val="003E5EA6"/>
    <w:rsid w:val="003E6ADD"/>
    <w:rsid w:val="003E6E01"/>
    <w:rsid w:val="003E6ED1"/>
    <w:rsid w:val="003E7027"/>
    <w:rsid w:val="003E71AA"/>
    <w:rsid w:val="003E7BCD"/>
    <w:rsid w:val="003F007C"/>
    <w:rsid w:val="003F0095"/>
    <w:rsid w:val="003F03D7"/>
    <w:rsid w:val="003F04B1"/>
    <w:rsid w:val="003F05BD"/>
    <w:rsid w:val="003F06A4"/>
    <w:rsid w:val="003F0B45"/>
    <w:rsid w:val="003F11F1"/>
    <w:rsid w:val="003F137A"/>
    <w:rsid w:val="003F153E"/>
    <w:rsid w:val="003F1BDC"/>
    <w:rsid w:val="003F2294"/>
    <w:rsid w:val="003F235B"/>
    <w:rsid w:val="003F27BA"/>
    <w:rsid w:val="003F2F4C"/>
    <w:rsid w:val="003F3059"/>
    <w:rsid w:val="003F3397"/>
    <w:rsid w:val="003F3B42"/>
    <w:rsid w:val="003F4269"/>
    <w:rsid w:val="003F478C"/>
    <w:rsid w:val="003F48BC"/>
    <w:rsid w:val="003F54F8"/>
    <w:rsid w:val="003F56A4"/>
    <w:rsid w:val="003F56D3"/>
    <w:rsid w:val="003F57E6"/>
    <w:rsid w:val="003F591F"/>
    <w:rsid w:val="003F5E70"/>
    <w:rsid w:val="003F6D57"/>
    <w:rsid w:val="003F6DE7"/>
    <w:rsid w:val="003F7258"/>
    <w:rsid w:val="003F73D8"/>
    <w:rsid w:val="003F73DE"/>
    <w:rsid w:val="003F7633"/>
    <w:rsid w:val="003F785D"/>
    <w:rsid w:val="003F7BF4"/>
    <w:rsid w:val="003F7D2B"/>
    <w:rsid w:val="00400010"/>
    <w:rsid w:val="0040065F"/>
    <w:rsid w:val="00400780"/>
    <w:rsid w:val="00400B8A"/>
    <w:rsid w:val="00400BD1"/>
    <w:rsid w:val="00400D56"/>
    <w:rsid w:val="004010B7"/>
    <w:rsid w:val="00401375"/>
    <w:rsid w:val="0040248D"/>
    <w:rsid w:val="004028FC"/>
    <w:rsid w:val="00402A0D"/>
    <w:rsid w:val="00402A4D"/>
    <w:rsid w:val="00402AAD"/>
    <w:rsid w:val="00402C12"/>
    <w:rsid w:val="00402D5B"/>
    <w:rsid w:val="004037C1"/>
    <w:rsid w:val="004038E5"/>
    <w:rsid w:val="00403BE9"/>
    <w:rsid w:val="00403C3A"/>
    <w:rsid w:val="00404037"/>
    <w:rsid w:val="0040417C"/>
    <w:rsid w:val="0040440F"/>
    <w:rsid w:val="004044B1"/>
    <w:rsid w:val="00404D6C"/>
    <w:rsid w:val="00404ECF"/>
    <w:rsid w:val="00404FFE"/>
    <w:rsid w:val="00405C5B"/>
    <w:rsid w:val="004067DA"/>
    <w:rsid w:val="00406C9B"/>
    <w:rsid w:val="00406E77"/>
    <w:rsid w:val="00407381"/>
    <w:rsid w:val="004074A8"/>
    <w:rsid w:val="004079DD"/>
    <w:rsid w:val="00407E4F"/>
    <w:rsid w:val="004104F5"/>
    <w:rsid w:val="0041061C"/>
    <w:rsid w:val="00410C8C"/>
    <w:rsid w:val="00410DC6"/>
    <w:rsid w:val="004111B7"/>
    <w:rsid w:val="00411630"/>
    <w:rsid w:val="0041176B"/>
    <w:rsid w:val="00411AE5"/>
    <w:rsid w:val="00411C17"/>
    <w:rsid w:val="00411F2B"/>
    <w:rsid w:val="00412AA3"/>
    <w:rsid w:val="004130EF"/>
    <w:rsid w:val="00413441"/>
    <w:rsid w:val="0041346E"/>
    <w:rsid w:val="0041351F"/>
    <w:rsid w:val="004135B4"/>
    <w:rsid w:val="0041405C"/>
    <w:rsid w:val="0041427F"/>
    <w:rsid w:val="00414442"/>
    <w:rsid w:val="0041496B"/>
    <w:rsid w:val="00414D5B"/>
    <w:rsid w:val="00415125"/>
    <w:rsid w:val="004159CC"/>
    <w:rsid w:val="004160DE"/>
    <w:rsid w:val="0041627F"/>
    <w:rsid w:val="004165A9"/>
    <w:rsid w:val="00416706"/>
    <w:rsid w:val="00416975"/>
    <w:rsid w:val="004170F3"/>
    <w:rsid w:val="0041721D"/>
    <w:rsid w:val="004172D9"/>
    <w:rsid w:val="004172F4"/>
    <w:rsid w:val="004173A9"/>
    <w:rsid w:val="00417495"/>
    <w:rsid w:val="0041759A"/>
    <w:rsid w:val="00417E31"/>
    <w:rsid w:val="00417FB5"/>
    <w:rsid w:val="00420170"/>
    <w:rsid w:val="0042040F"/>
    <w:rsid w:val="00420976"/>
    <w:rsid w:val="00420DED"/>
    <w:rsid w:val="00421934"/>
    <w:rsid w:val="00421A1D"/>
    <w:rsid w:val="00421FCE"/>
    <w:rsid w:val="00422B9E"/>
    <w:rsid w:val="00422CA5"/>
    <w:rsid w:val="00423241"/>
    <w:rsid w:val="0042446F"/>
    <w:rsid w:val="00424A39"/>
    <w:rsid w:val="00424DF9"/>
    <w:rsid w:val="0042537E"/>
    <w:rsid w:val="00425744"/>
    <w:rsid w:val="0042678C"/>
    <w:rsid w:val="004269C2"/>
    <w:rsid w:val="00426D1A"/>
    <w:rsid w:val="004270CE"/>
    <w:rsid w:val="004271BF"/>
    <w:rsid w:val="004274D3"/>
    <w:rsid w:val="00427680"/>
    <w:rsid w:val="00427B8C"/>
    <w:rsid w:val="00427E39"/>
    <w:rsid w:val="00430B2A"/>
    <w:rsid w:val="00430B50"/>
    <w:rsid w:val="00431656"/>
    <w:rsid w:val="004319F3"/>
    <w:rsid w:val="00431D3F"/>
    <w:rsid w:val="00431EAF"/>
    <w:rsid w:val="004320AF"/>
    <w:rsid w:val="004321D1"/>
    <w:rsid w:val="00432243"/>
    <w:rsid w:val="00432473"/>
    <w:rsid w:val="00432595"/>
    <w:rsid w:val="004333D9"/>
    <w:rsid w:val="004334F6"/>
    <w:rsid w:val="00433927"/>
    <w:rsid w:val="0043395C"/>
    <w:rsid w:val="004343F0"/>
    <w:rsid w:val="004346D1"/>
    <w:rsid w:val="0043498B"/>
    <w:rsid w:val="004349F2"/>
    <w:rsid w:val="00434C0A"/>
    <w:rsid w:val="00434C2F"/>
    <w:rsid w:val="00434C65"/>
    <w:rsid w:val="00434C83"/>
    <w:rsid w:val="0043513F"/>
    <w:rsid w:val="00435156"/>
    <w:rsid w:val="004351E6"/>
    <w:rsid w:val="00435E04"/>
    <w:rsid w:val="004364B6"/>
    <w:rsid w:val="004364CF"/>
    <w:rsid w:val="004369FE"/>
    <w:rsid w:val="00436AE9"/>
    <w:rsid w:val="00436E84"/>
    <w:rsid w:val="00436F78"/>
    <w:rsid w:val="00437047"/>
    <w:rsid w:val="004370AD"/>
    <w:rsid w:val="00437A39"/>
    <w:rsid w:val="00437CCB"/>
    <w:rsid w:val="00437EB1"/>
    <w:rsid w:val="0044038C"/>
    <w:rsid w:val="0044091A"/>
    <w:rsid w:val="004409A5"/>
    <w:rsid w:val="00440A8A"/>
    <w:rsid w:val="00440BC6"/>
    <w:rsid w:val="00440C56"/>
    <w:rsid w:val="00440CD0"/>
    <w:rsid w:val="00440E8A"/>
    <w:rsid w:val="004412FE"/>
    <w:rsid w:val="0044132E"/>
    <w:rsid w:val="0044175E"/>
    <w:rsid w:val="00441E37"/>
    <w:rsid w:val="00442909"/>
    <w:rsid w:val="00442A02"/>
    <w:rsid w:val="00442F6C"/>
    <w:rsid w:val="004433B9"/>
    <w:rsid w:val="004441B9"/>
    <w:rsid w:val="004442B0"/>
    <w:rsid w:val="004444CC"/>
    <w:rsid w:val="004445BD"/>
    <w:rsid w:val="00444925"/>
    <w:rsid w:val="00444EE5"/>
    <w:rsid w:val="00445368"/>
    <w:rsid w:val="00445BFC"/>
    <w:rsid w:val="00445F9D"/>
    <w:rsid w:val="004460EC"/>
    <w:rsid w:val="004464FE"/>
    <w:rsid w:val="004466C2"/>
    <w:rsid w:val="00446783"/>
    <w:rsid w:val="004470E5"/>
    <w:rsid w:val="00447733"/>
    <w:rsid w:val="00447C3E"/>
    <w:rsid w:val="00447D44"/>
    <w:rsid w:val="004508F8"/>
    <w:rsid w:val="00450B27"/>
    <w:rsid w:val="00450F67"/>
    <w:rsid w:val="004511C2"/>
    <w:rsid w:val="00451546"/>
    <w:rsid w:val="004515F9"/>
    <w:rsid w:val="004519E9"/>
    <w:rsid w:val="00452219"/>
    <w:rsid w:val="00452756"/>
    <w:rsid w:val="00453152"/>
    <w:rsid w:val="004538D7"/>
    <w:rsid w:val="00453C91"/>
    <w:rsid w:val="00453E0F"/>
    <w:rsid w:val="00454255"/>
    <w:rsid w:val="004542F4"/>
    <w:rsid w:val="0045477A"/>
    <w:rsid w:val="00455AF3"/>
    <w:rsid w:val="00455C1F"/>
    <w:rsid w:val="0045641E"/>
    <w:rsid w:val="004569D9"/>
    <w:rsid w:val="00456BDC"/>
    <w:rsid w:val="004574B5"/>
    <w:rsid w:val="00457564"/>
    <w:rsid w:val="004575DC"/>
    <w:rsid w:val="004578A4"/>
    <w:rsid w:val="004578E3"/>
    <w:rsid w:val="004579A6"/>
    <w:rsid w:val="00457A66"/>
    <w:rsid w:val="00457BBC"/>
    <w:rsid w:val="00457FFB"/>
    <w:rsid w:val="0046041A"/>
    <w:rsid w:val="004607CA"/>
    <w:rsid w:val="0046089A"/>
    <w:rsid w:val="004608B2"/>
    <w:rsid w:val="00460C34"/>
    <w:rsid w:val="0046128F"/>
    <w:rsid w:val="004615C6"/>
    <w:rsid w:val="0046219E"/>
    <w:rsid w:val="00462E30"/>
    <w:rsid w:val="004633A4"/>
    <w:rsid w:val="00464005"/>
    <w:rsid w:val="004645A2"/>
    <w:rsid w:val="004648B0"/>
    <w:rsid w:val="00464CF7"/>
    <w:rsid w:val="00465949"/>
    <w:rsid w:val="00465F7F"/>
    <w:rsid w:val="00466166"/>
    <w:rsid w:val="00466354"/>
    <w:rsid w:val="004669DD"/>
    <w:rsid w:val="00466A52"/>
    <w:rsid w:val="00466B83"/>
    <w:rsid w:val="00470100"/>
    <w:rsid w:val="00470114"/>
    <w:rsid w:val="0047048C"/>
    <w:rsid w:val="004711C2"/>
    <w:rsid w:val="00472097"/>
    <w:rsid w:val="00472348"/>
    <w:rsid w:val="004726AC"/>
    <w:rsid w:val="00473552"/>
    <w:rsid w:val="0047359E"/>
    <w:rsid w:val="00473E69"/>
    <w:rsid w:val="00473E88"/>
    <w:rsid w:val="00474683"/>
    <w:rsid w:val="00474F05"/>
    <w:rsid w:val="004766BC"/>
    <w:rsid w:val="004766F6"/>
    <w:rsid w:val="00476A52"/>
    <w:rsid w:val="00476CD6"/>
    <w:rsid w:val="00476D2C"/>
    <w:rsid w:val="00476F75"/>
    <w:rsid w:val="00477562"/>
    <w:rsid w:val="0047784B"/>
    <w:rsid w:val="00477981"/>
    <w:rsid w:val="00477EF5"/>
    <w:rsid w:val="004802F1"/>
    <w:rsid w:val="00480AE5"/>
    <w:rsid w:val="00480B41"/>
    <w:rsid w:val="00480D36"/>
    <w:rsid w:val="00480F3C"/>
    <w:rsid w:val="00481327"/>
    <w:rsid w:val="00481370"/>
    <w:rsid w:val="00481945"/>
    <w:rsid w:val="004823BF"/>
    <w:rsid w:val="00482A5C"/>
    <w:rsid w:val="00483188"/>
    <w:rsid w:val="004831F2"/>
    <w:rsid w:val="00483284"/>
    <w:rsid w:val="00483904"/>
    <w:rsid w:val="00483B62"/>
    <w:rsid w:val="00484AC1"/>
    <w:rsid w:val="00484F8A"/>
    <w:rsid w:val="0048532C"/>
    <w:rsid w:val="004857BE"/>
    <w:rsid w:val="00485864"/>
    <w:rsid w:val="00486617"/>
    <w:rsid w:val="004866AF"/>
    <w:rsid w:val="004867E4"/>
    <w:rsid w:val="00486DFC"/>
    <w:rsid w:val="00486F73"/>
    <w:rsid w:val="00487189"/>
    <w:rsid w:val="004871FC"/>
    <w:rsid w:val="0048772B"/>
    <w:rsid w:val="0048796C"/>
    <w:rsid w:val="00487DEA"/>
    <w:rsid w:val="004901C3"/>
    <w:rsid w:val="00490D93"/>
    <w:rsid w:val="00490F36"/>
    <w:rsid w:val="00491020"/>
    <w:rsid w:val="004910A5"/>
    <w:rsid w:val="004910DD"/>
    <w:rsid w:val="004912F7"/>
    <w:rsid w:val="00491420"/>
    <w:rsid w:val="00491C04"/>
    <w:rsid w:val="00491D39"/>
    <w:rsid w:val="00491D90"/>
    <w:rsid w:val="00492422"/>
    <w:rsid w:val="0049249F"/>
    <w:rsid w:val="00492B01"/>
    <w:rsid w:val="00492DB5"/>
    <w:rsid w:val="00492F8C"/>
    <w:rsid w:val="004933F8"/>
    <w:rsid w:val="004937C0"/>
    <w:rsid w:val="00493F5E"/>
    <w:rsid w:val="0049422A"/>
    <w:rsid w:val="004943CE"/>
    <w:rsid w:val="004943D2"/>
    <w:rsid w:val="0049452D"/>
    <w:rsid w:val="004945E8"/>
    <w:rsid w:val="0049465B"/>
    <w:rsid w:val="00494723"/>
    <w:rsid w:val="004948E7"/>
    <w:rsid w:val="00494C3F"/>
    <w:rsid w:val="00494DBD"/>
    <w:rsid w:val="00494FE4"/>
    <w:rsid w:val="0049598C"/>
    <w:rsid w:val="00495B39"/>
    <w:rsid w:val="00495CC3"/>
    <w:rsid w:val="00495CDE"/>
    <w:rsid w:val="00495FFD"/>
    <w:rsid w:val="00496138"/>
    <w:rsid w:val="00496885"/>
    <w:rsid w:val="00496AC9"/>
    <w:rsid w:val="00496E32"/>
    <w:rsid w:val="00496FC8"/>
    <w:rsid w:val="00497C5A"/>
    <w:rsid w:val="00497CA7"/>
    <w:rsid w:val="004A01C0"/>
    <w:rsid w:val="004A04C2"/>
    <w:rsid w:val="004A0589"/>
    <w:rsid w:val="004A0869"/>
    <w:rsid w:val="004A0A46"/>
    <w:rsid w:val="004A0D60"/>
    <w:rsid w:val="004A13C2"/>
    <w:rsid w:val="004A152F"/>
    <w:rsid w:val="004A1D46"/>
    <w:rsid w:val="004A1D9F"/>
    <w:rsid w:val="004A21BC"/>
    <w:rsid w:val="004A2518"/>
    <w:rsid w:val="004A2C90"/>
    <w:rsid w:val="004A2F49"/>
    <w:rsid w:val="004A30ED"/>
    <w:rsid w:val="004A344F"/>
    <w:rsid w:val="004A3D0F"/>
    <w:rsid w:val="004A422F"/>
    <w:rsid w:val="004A4536"/>
    <w:rsid w:val="004A455F"/>
    <w:rsid w:val="004A48A4"/>
    <w:rsid w:val="004A4EC1"/>
    <w:rsid w:val="004A55B1"/>
    <w:rsid w:val="004A5B7F"/>
    <w:rsid w:val="004A5E36"/>
    <w:rsid w:val="004A6366"/>
    <w:rsid w:val="004A6451"/>
    <w:rsid w:val="004A6ADF"/>
    <w:rsid w:val="004A7119"/>
    <w:rsid w:val="004A7235"/>
    <w:rsid w:val="004A75AE"/>
    <w:rsid w:val="004A7F0C"/>
    <w:rsid w:val="004B02CF"/>
    <w:rsid w:val="004B0361"/>
    <w:rsid w:val="004B06DD"/>
    <w:rsid w:val="004B125D"/>
    <w:rsid w:val="004B1D79"/>
    <w:rsid w:val="004B2896"/>
    <w:rsid w:val="004B291F"/>
    <w:rsid w:val="004B2A14"/>
    <w:rsid w:val="004B2AF0"/>
    <w:rsid w:val="004B3076"/>
    <w:rsid w:val="004B3CBB"/>
    <w:rsid w:val="004B3D68"/>
    <w:rsid w:val="004B3F2C"/>
    <w:rsid w:val="004B3FD0"/>
    <w:rsid w:val="004B42AF"/>
    <w:rsid w:val="004B46EA"/>
    <w:rsid w:val="004B47B9"/>
    <w:rsid w:val="004B47CA"/>
    <w:rsid w:val="004B48AB"/>
    <w:rsid w:val="004B4E83"/>
    <w:rsid w:val="004B4FCD"/>
    <w:rsid w:val="004B4FF3"/>
    <w:rsid w:val="004B5325"/>
    <w:rsid w:val="004B5389"/>
    <w:rsid w:val="004B5B0E"/>
    <w:rsid w:val="004B6026"/>
    <w:rsid w:val="004B6145"/>
    <w:rsid w:val="004B6225"/>
    <w:rsid w:val="004B6E3E"/>
    <w:rsid w:val="004B7217"/>
    <w:rsid w:val="004B754B"/>
    <w:rsid w:val="004B78EE"/>
    <w:rsid w:val="004B7A41"/>
    <w:rsid w:val="004B7BEA"/>
    <w:rsid w:val="004B7D8F"/>
    <w:rsid w:val="004C0655"/>
    <w:rsid w:val="004C0704"/>
    <w:rsid w:val="004C154A"/>
    <w:rsid w:val="004C1D3C"/>
    <w:rsid w:val="004C2895"/>
    <w:rsid w:val="004C28A9"/>
    <w:rsid w:val="004C33A3"/>
    <w:rsid w:val="004C3483"/>
    <w:rsid w:val="004C3CBA"/>
    <w:rsid w:val="004C3F81"/>
    <w:rsid w:val="004C40D0"/>
    <w:rsid w:val="004C441E"/>
    <w:rsid w:val="004C4543"/>
    <w:rsid w:val="004C48A6"/>
    <w:rsid w:val="004C48B0"/>
    <w:rsid w:val="004C4C8B"/>
    <w:rsid w:val="004C539C"/>
    <w:rsid w:val="004C58E7"/>
    <w:rsid w:val="004C5DBB"/>
    <w:rsid w:val="004C61B9"/>
    <w:rsid w:val="004C63BE"/>
    <w:rsid w:val="004C6834"/>
    <w:rsid w:val="004C68A8"/>
    <w:rsid w:val="004C6D65"/>
    <w:rsid w:val="004D0341"/>
    <w:rsid w:val="004D07D9"/>
    <w:rsid w:val="004D0B4B"/>
    <w:rsid w:val="004D0D84"/>
    <w:rsid w:val="004D0FA2"/>
    <w:rsid w:val="004D1112"/>
    <w:rsid w:val="004D1603"/>
    <w:rsid w:val="004D1661"/>
    <w:rsid w:val="004D191E"/>
    <w:rsid w:val="004D1C32"/>
    <w:rsid w:val="004D1CE1"/>
    <w:rsid w:val="004D201A"/>
    <w:rsid w:val="004D2486"/>
    <w:rsid w:val="004D250B"/>
    <w:rsid w:val="004D2BBA"/>
    <w:rsid w:val="004D2C73"/>
    <w:rsid w:val="004D2DE0"/>
    <w:rsid w:val="004D2E7B"/>
    <w:rsid w:val="004D3037"/>
    <w:rsid w:val="004D39A0"/>
    <w:rsid w:val="004D3E4A"/>
    <w:rsid w:val="004D3EE6"/>
    <w:rsid w:val="004D419C"/>
    <w:rsid w:val="004D4521"/>
    <w:rsid w:val="004D452A"/>
    <w:rsid w:val="004D454D"/>
    <w:rsid w:val="004D47B9"/>
    <w:rsid w:val="004D4FC7"/>
    <w:rsid w:val="004D51B4"/>
    <w:rsid w:val="004D526B"/>
    <w:rsid w:val="004D5446"/>
    <w:rsid w:val="004D551E"/>
    <w:rsid w:val="004D5687"/>
    <w:rsid w:val="004D5A82"/>
    <w:rsid w:val="004D5BBC"/>
    <w:rsid w:val="004D5C55"/>
    <w:rsid w:val="004D6211"/>
    <w:rsid w:val="004D6494"/>
    <w:rsid w:val="004D6C7D"/>
    <w:rsid w:val="004D6EA7"/>
    <w:rsid w:val="004D72FC"/>
    <w:rsid w:val="004D7B82"/>
    <w:rsid w:val="004D7DF3"/>
    <w:rsid w:val="004E076B"/>
    <w:rsid w:val="004E0DE6"/>
    <w:rsid w:val="004E1151"/>
    <w:rsid w:val="004E1279"/>
    <w:rsid w:val="004E1916"/>
    <w:rsid w:val="004E19E1"/>
    <w:rsid w:val="004E1B67"/>
    <w:rsid w:val="004E2903"/>
    <w:rsid w:val="004E2CC1"/>
    <w:rsid w:val="004E3082"/>
    <w:rsid w:val="004E3A1A"/>
    <w:rsid w:val="004E49E8"/>
    <w:rsid w:val="004E4EF8"/>
    <w:rsid w:val="004E5434"/>
    <w:rsid w:val="004E5982"/>
    <w:rsid w:val="004E5A25"/>
    <w:rsid w:val="004E5BFB"/>
    <w:rsid w:val="004E5F08"/>
    <w:rsid w:val="004E62A4"/>
    <w:rsid w:val="004E6659"/>
    <w:rsid w:val="004E6CF0"/>
    <w:rsid w:val="004E6F50"/>
    <w:rsid w:val="004E7376"/>
    <w:rsid w:val="004E7409"/>
    <w:rsid w:val="004E7CF8"/>
    <w:rsid w:val="004E7E5A"/>
    <w:rsid w:val="004F016C"/>
    <w:rsid w:val="004F0536"/>
    <w:rsid w:val="004F0619"/>
    <w:rsid w:val="004F0772"/>
    <w:rsid w:val="004F0AC9"/>
    <w:rsid w:val="004F0D8F"/>
    <w:rsid w:val="004F0F17"/>
    <w:rsid w:val="004F1234"/>
    <w:rsid w:val="004F1497"/>
    <w:rsid w:val="004F16CC"/>
    <w:rsid w:val="004F1B77"/>
    <w:rsid w:val="004F1CB9"/>
    <w:rsid w:val="004F1E67"/>
    <w:rsid w:val="004F1F8B"/>
    <w:rsid w:val="004F1FB1"/>
    <w:rsid w:val="004F2C1E"/>
    <w:rsid w:val="004F34A3"/>
    <w:rsid w:val="004F3698"/>
    <w:rsid w:val="004F36E2"/>
    <w:rsid w:val="004F3957"/>
    <w:rsid w:val="004F3998"/>
    <w:rsid w:val="004F3C53"/>
    <w:rsid w:val="004F4752"/>
    <w:rsid w:val="004F4FBE"/>
    <w:rsid w:val="004F51F3"/>
    <w:rsid w:val="004F548F"/>
    <w:rsid w:val="004F5493"/>
    <w:rsid w:val="004F596B"/>
    <w:rsid w:val="004F5EA8"/>
    <w:rsid w:val="004F6043"/>
    <w:rsid w:val="004F64AF"/>
    <w:rsid w:val="004F6C25"/>
    <w:rsid w:val="004F6EAC"/>
    <w:rsid w:val="004F71B5"/>
    <w:rsid w:val="004F74E9"/>
    <w:rsid w:val="004F76EE"/>
    <w:rsid w:val="004F7C7B"/>
    <w:rsid w:val="005000B2"/>
    <w:rsid w:val="00500216"/>
    <w:rsid w:val="00500323"/>
    <w:rsid w:val="005004EF"/>
    <w:rsid w:val="0050060B"/>
    <w:rsid w:val="00500693"/>
    <w:rsid w:val="005008D4"/>
    <w:rsid w:val="00500D49"/>
    <w:rsid w:val="005013FF"/>
    <w:rsid w:val="00501F09"/>
    <w:rsid w:val="00502371"/>
    <w:rsid w:val="0050240F"/>
    <w:rsid w:val="0050284D"/>
    <w:rsid w:val="005033B6"/>
    <w:rsid w:val="005033D9"/>
    <w:rsid w:val="00503456"/>
    <w:rsid w:val="005035C7"/>
    <w:rsid w:val="0050396B"/>
    <w:rsid w:val="00503C0F"/>
    <w:rsid w:val="00503F7E"/>
    <w:rsid w:val="005046C6"/>
    <w:rsid w:val="005046D2"/>
    <w:rsid w:val="005052B4"/>
    <w:rsid w:val="005062A7"/>
    <w:rsid w:val="005062EE"/>
    <w:rsid w:val="00506950"/>
    <w:rsid w:val="00506DF2"/>
    <w:rsid w:val="00506EE5"/>
    <w:rsid w:val="0050710F"/>
    <w:rsid w:val="005078D0"/>
    <w:rsid w:val="00507AB7"/>
    <w:rsid w:val="00507B70"/>
    <w:rsid w:val="00507F45"/>
    <w:rsid w:val="0051084F"/>
    <w:rsid w:val="00510A75"/>
    <w:rsid w:val="00511505"/>
    <w:rsid w:val="005115FA"/>
    <w:rsid w:val="00511DC9"/>
    <w:rsid w:val="0051214D"/>
    <w:rsid w:val="005122AA"/>
    <w:rsid w:val="0051248E"/>
    <w:rsid w:val="00512814"/>
    <w:rsid w:val="00512E68"/>
    <w:rsid w:val="0051306B"/>
    <w:rsid w:val="005139DD"/>
    <w:rsid w:val="00513CF7"/>
    <w:rsid w:val="00514662"/>
    <w:rsid w:val="00514C50"/>
    <w:rsid w:val="00514FC0"/>
    <w:rsid w:val="005159FB"/>
    <w:rsid w:val="00515BA4"/>
    <w:rsid w:val="00515ECA"/>
    <w:rsid w:val="005160CF"/>
    <w:rsid w:val="00516CE6"/>
    <w:rsid w:val="0052047E"/>
    <w:rsid w:val="00520CF4"/>
    <w:rsid w:val="00520E38"/>
    <w:rsid w:val="005210D4"/>
    <w:rsid w:val="005211DE"/>
    <w:rsid w:val="005213E1"/>
    <w:rsid w:val="0052161B"/>
    <w:rsid w:val="0052167C"/>
    <w:rsid w:val="00521AD1"/>
    <w:rsid w:val="005220F4"/>
    <w:rsid w:val="005220F5"/>
    <w:rsid w:val="005221DD"/>
    <w:rsid w:val="00522239"/>
    <w:rsid w:val="00522351"/>
    <w:rsid w:val="0052264E"/>
    <w:rsid w:val="005228E2"/>
    <w:rsid w:val="00522A78"/>
    <w:rsid w:val="00522BCA"/>
    <w:rsid w:val="00522C0A"/>
    <w:rsid w:val="00522E6F"/>
    <w:rsid w:val="0052326E"/>
    <w:rsid w:val="00523293"/>
    <w:rsid w:val="0052334D"/>
    <w:rsid w:val="005235A9"/>
    <w:rsid w:val="00523680"/>
    <w:rsid w:val="005236FB"/>
    <w:rsid w:val="005239BE"/>
    <w:rsid w:val="00523A97"/>
    <w:rsid w:val="00523DE3"/>
    <w:rsid w:val="00524656"/>
    <w:rsid w:val="005248A0"/>
    <w:rsid w:val="0052505F"/>
    <w:rsid w:val="005254A8"/>
    <w:rsid w:val="00525DFB"/>
    <w:rsid w:val="00525E13"/>
    <w:rsid w:val="00525E1A"/>
    <w:rsid w:val="00526A93"/>
    <w:rsid w:val="00526BF7"/>
    <w:rsid w:val="00526E76"/>
    <w:rsid w:val="005270B8"/>
    <w:rsid w:val="00527377"/>
    <w:rsid w:val="00527502"/>
    <w:rsid w:val="00527BBF"/>
    <w:rsid w:val="0052E39D"/>
    <w:rsid w:val="00530586"/>
    <w:rsid w:val="00530C8F"/>
    <w:rsid w:val="0053118C"/>
    <w:rsid w:val="005318C1"/>
    <w:rsid w:val="00531EB4"/>
    <w:rsid w:val="0053202C"/>
    <w:rsid w:val="005326BA"/>
    <w:rsid w:val="005345D9"/>
    <w:rsid w:val="00534E58"/>
    <w:rsid w:val="0053507C"/>
    <w:rsid w:val="005351D4"/>
    <w:rsid w:val="00535203"/>
    <w:rsid w:val="0053595D"/>
    <w:rsid w:val="00535A4F"/>
    <w:rsid w:val="00535F6F"/>
    <w:rsid w:val="00536101"/>
    <w:rsid w:val="00536105"/>
    <w:rsid w:val="0053647F"/>
    <w:rsid w:val="00536BC1"/>
    <w:rsid w:val="00536DC9"/>
    <w:rsid w:val="0053764B"/>
    <w:rsid w:val="00537899"/>
    <w:rsid w:val="00537DA5"/>
    <w:rsid w:val="00540006"/>
    <w:rsid w:val="00540029"/>
    <w:rsid w:val="0054062C"/>
    <w:rsid w:val="00540893"/>
    <w:rsid w:val="00540A45"/>
    <w:rsid w:val="00540BCA"/>
    <w:rsid w:val="005410EA"/>
    <w:rsid w:val="00541117"/>
    <w:rsid w:val="00541491"/>
    <w:rsid w:val="00541510"/>
    <w:rsid w:val="005421AE"/>
    <w:rsid w:val="0054236B"/>
    <w:rsid w:val="00542818"/>
    <w:rsid w:val="005429B3"/>
    <w:rsid w:val="005429E1"/>
    <w:rsid w:val="00542B9A"/>
    <w:rsid w:val="00543517"/>
    <w:rsid w:val="00543A85"/>
    <w:rsid w:val="00543C8C"/>
    <w:rsid w:val="0054424B"/>
    <w:rsid w:val="005444C4"/>
    <w:rsid w:val="00544D88"/>
    <w:rsid w:val="00544DC0"/>
    <w:rsid w:val="005455F0"/>
    <w:rsid w:val="0054568D"/>
    <w:rsid w:val="005456FF"/>
    <w:rsid w:val="00545BC8"/>
    <w:rsid w:val="005460CB"/>
    <w:rsid w:val="005468BC"/>
    <w:rsid w:val="00546AB8"/>
    <w:rsid w:val="00546BB5"/>
    <w:rsid w:val="005470DA"/>
    <w:rsid w:val="005473D6"/>
    <w:rsid w:val="005477A9"/>
    <w:rsid w:val="00547A9C"/>
    <w:rsid w:val="00547BAE"/>
    <w:rsid w:val="00547EA4"/>
    <w:rsid w:val="00550049"/>
    <w:rsid w:val="005500FF"/>
    <w:rsid w:val="005505BD"/>
    <w:rsid w:val="00550A41"/>
    <w:rsid w:val="00551254"/>
    <w:rsid w:val="00552C22"/>
    <w:rsid w:val="00552F19"/>
    <w:rsid w:val="00553237"/>
    <w:rsid w:val="00553248"/>
    <w:rsid w:val="00553F31"/>
    <w:rsid w:val="00553FFD"/>
    <w:rsid w:val="00554F63"/>
    <w:rsid w:val="00554F97"/>
    <w:rsid w:val="005552B1"/>
    <w:rsid w:val="0055654C"/>
    <w:rsid w:val="005565CD"/>
    <w:rsid w:val="00556710"/>
    <w:rsid w:val="00556975"/>
    <w:rsid w:val="00556A6B"/>
    <w:rsid w:val="00556A7E"/>
    <w:rsid w:val="00557EDE"/>
    <w:rsid w:val="0056004B"/>
    <w:rsid w:val="0056038A"/>
    <w:rsid w:val="00560487"/>
    <w:rsid w:val="00561B12"/>
    <w:rsid w:val="00561DF1"/>
    <w:rsid w:val="0056258F"/>
    <w:rsid w:val="00563210"/>
    <w:rsid w:val="005635AD"/>
    <w:rsid w:val="00563865"/>
    <w:rsid w:val="00563F9C"/>
    <w:rsid w:val="005642DB"/>
    <w:rsid w:val="005647FB"/>
    <w:rsid w:val="0056481F"/>
    <w:rsid w:val="00564ACF"/>
    <w:rsid w:val="00565164"/>
    <w:rsid w:val="00565185"/>
    <w:rsid w:val="00565374"/>
    <w:rsid w:val="005656FB"/>
    <w:rsid w:val="00565938"/>
    <w:rsid w:val="00565B2D"/>
    <w:rsid w:val="00565C99"/>
    <w:rsid w:val="00565E13"/>
    <w:rsid w:val="005668AB"/>
    <w:rsid w:val="00567201"/>
    <w:rsid w:val="005673E8"/>
    <w:rsid w:val="005676C1"/>
    <w:rsid w:val="005676FC"/>
    <w:rsid w:val="00567DC0"/>
    <w:rsid w:val="0057029C"/>
    <w:rsid w:val="005707F3"/>
    <w:rsid w:val="00570856"/>
    <w:rsid w:val="00570978"/>
    <w:rsid w:val="00570D4A"/>
    <w:rsid w:val="00571301"/>
    <w:rsid w:val="00571604"/>
    <w:rsid w:val="00571980"/>
    <w:rsid w:val="00571D1C"/>
    <w:rsid w:val="00572057"/>
    <w:rsid w:val="00572459"/>
    <w:rsid w:val="005729DF"/>
    <w:rsid w:val="0057402A"/>
    <w:rsid w:val="005749A6"/>
    <w:rsid w:val="00574CB1"/>
    <w:rsid w:val="005750FE"/>
    <w:rsid w:val="00575155"/>
    <w:rsid w:val="00575162"/>
    <w:rsid w:val="00576145"/>
    <w:rsid w:val="005764B3"/>
    <w:rsid w:val="00576FD5"/>
    <w:rsid w:val="00577002"/>
    <w:rsid w:val="005772C2"/>
    <w:rsid w:val="00577673"/>
    <w:rsid w:val="00577E48"/>
    <w:rsid w:val="00580379"/>
    <w:rsid w:val="00580405"/>
    <w:rsid w:val="005806B3"/>
    <w:rsid w:val="005807AF"/>
    <w:rsid w:val="00580AA1"/>
    <w:rsid w:val="00580BCB"/>
    <w:rsid w:val="00580D8B"/>
    <w:rsid w:val="00581B32"/>
    <w:rsid w:val="00581D91"/>
    <w:rsid w:val="00582BF2"/>
    <w:rsid w:val="0058330B"/>
    <w:rsid w:val="005835FD"/>
    <w:rsid w:val="005849B9"/>
    <w:rsid w:val="00584DD8"/>
    <w:rsid w:val="00584E41"/>
    <w:rsid w:val="00585231"/>
    <w:rsid w:val="00585BCC"/>
    <w:rsid w:val="00585C37"/>
    <w:rsid w:val="00585EE7"/>
    <w:rsid w:val="0058645A"/>
    <w:rsid w:val="0058651D"/>
    <w:rsid w:val="005868B4"/>
    <w:rsid w:val="00586E38"/>
    <w:rsid w:val="00586E74"/>
    <w:rsid w:val="005870E4"/>
    <w:rsid w:val="00587926"/>
    <w:rsid w:val="005902BC"/>
    <w:rsid w:val="00590BBA"/>
    <w:rsid w:val="00590D40"/>
    <w:rsid w:val="005910E1"/>
    <w:rsid w:val="005912B0"/>
    <w:rsid w:val="00591F68"/>
    <w:rsid w:val="00591FB7"/>
    <w:rsid w:val="0059272D"/>
    <w:rsid w:val="00593167"/>
    <w:rsid w:val="00593609"/>
    <w:rsid w:val="00593CC2"/>
    <w:rsid w:val="005946C0"/>
    <w:rsid w:val="00594832"/>
    <w:rsid w:val="00595558"/>
    <w:rsid w:val="00595652"/>
    <w:rsid w:val="0059578A"/>
    <w:rsid w:val="00596112"/>
    <w:rsid w:val="005966C6"/>
    <w:rsid w:val="00596CCA"/>
    <w:rsid w:val="00596D60"/>
    <w:rsid w:val="005978D9"/>
    <w:rsid w:val="00597D3A"/>
    <w:rsid w:val="00597F91"/>
    <w:rsid w:val="005A05FA"/>
    <w:rsid w:val="005A0AE3"/>
    <w:rsid w:val="005A0B1B"/>
    <w:rsid w:val="005A105D"/>
    <w:rsid w:val="005A110C"/>
    <w:rsid w:val="005A152F"/>
    <w:rsid w:val="005A18BB"/>
    <w:rsid w:val="005A1CFB"/>
    <w:rsid w:val="005A1E2D"/>
    <w:rsid w:val="005A2CC2"/>
    <w:rsid w:val="005A2D5A"/>
    <w:rsid w:val="005A3688"/>
    <w:rsid w:val="005A378C"/>
    <w:rsid w:val="005A4048"/>
    <w:rsid w:val="005A44A0"/>
    <w:rsid w:val="005A4540"/>
    <w:rsid w:val="005A495D"/>
    <w:rsid w:val="005A5B46"/>
    <w:rsid w:val="005A5DD7"/>
    <w:rsid w:val="005A5F9F"/>
    <w:rsid w:val="005A61DB"/>
    <w:rsid w:val="005A6B3F"/>
    <w:rsid w:val="005A6D0A"/>
    <w:rsid w:val="005A6ECA"/>
    <w:rsid w:val="005A747B"/>
    <w:rsid w:val="005B07D2"/>
    <w:rsid w:val="005B0AE5"/>
    <w:rsid w:val="005B0E97"/>
    <w:rsid w:val="005B0F85"/>
    <w:rsid w:val="005B146B"/>
    <w:rsid w:val="005B164F"/>
    <w:rsid w:val="005B1C26"/>
    <w:rsid w:val="005B1F82"/>
    <w:rsid w:val="005B2CBD"/>
    <w:rsid w:val="005B2E17"/>
    <w:rsid w:val="005B3065"/>
    <w:rsid w:val="005B337F"/>
    <w:rsid w:val="005B33B5"/>
    <w:rsid w:val="005B345C"/>
    <w:rsid w:val="005B35B1"/>
    <w:rsid w:val="005B3BE1"/>
    <w:rsid w:val="005B4A49"/>
    <w:rsid w:val="005B52BA"/>
    <w:rsid w:val="005B52CC"/>
    <w:rsid w:val="005B581A"/>
    <w:rsid w:val="005B595F"/>
    <w:rsid w:val="005B5FBD"/>
    <w:rsid w:val="005B7116"/>
    <w:rsid w:val="005B7533"/>
    <w:rsid w:val="005B7857"/>
    <w:rsid w:val="005B7A47"/>
    <w:rsid w:val="005C0153"/>
    <w:rsid w:val="005C03F1"/>
    <w:rsid w:val="005C0E95"/>
    <w:rsid w:val="005C13BD"/>
    <w:rsid w:val="005C1B0A"/>
    <w:rsid w:val="005C1FCB"/>
    <w:rsid w:val="005C24AA"/>
    <w:rsid w:val="005C27DE"/>
    <w:rsid w:val="005C2931"/>
    <w:rsid w:val="005C38C4"/>
    <w:rsid w:val="005C3DF5"/>
    <w:rsid w:val="005C3FC9"/>
    <w:rsid w:val="005C41FE"/>
    <w:rsid w:val="005C4465"/>
    <w:rsid w:val="005C458A"/>
    <w:rsid w:val="005C48A9"/>
    <w:rsid w:val="005C4960"/>
    <w:rsid w:val="005C4B4F"/>
    <w:rsid w:val="005C5291"/>
    <w:rsid w:val="005C58DF"/>
    <w:rsid w:val="005C5E31"/>
    <w:rsid w:val="005C6153"/>
    <w:rsid w:val="005C6382"/>
    <w:rsid w:val="005C68C8"/>
    <w:rsid w:val="005C6A01"/>
    <w:rsid w:val="005C6A30"/>
    <w:rsid w:val="005C6DE8"/>
    <w:rsid w:val="005C7930"/>
    <w:rsid w:val="005D001B"/>
    <w:rsid w:val="005D05D9"/>
    <w:rsid w:val="005D078D"/>
    <w:rsid w:val="005D0CAE"/>
    <w:rsid w:val="005D0F87"/>
    <w:rsid w:val="005D10C4"/>
    <w:rsid w:val="005D1524"/>
    <w:rsid w:val="005D1586"/>
    <w:rsid w:val="005D1822"/>
    <w:rsid w:val="005D18A3"/>
    <w:rsid w:val="005D1929"/>
    <w:rsid w:val="005D28FC"/>
    <w:rsid w:val="005D28FE"/>
    <w:rsid w:val="005D2993"/>
    <w:rsid w:val="005D35BF"/>
    <w:rsid w:val="005D3B09"/>
    <w:rsid w:val="005D4353"/>
    <w:rsid w:val="005D4D23"/>
    <w:rsid w:val="005D4D6B"/>
    <w:rsid w:val="005D4E11"/>
    <w:rsid w:val="005D4F64"/>
    <w:rsid w:val="005D4FCE"/>
    <w:rsid w:val="005D56C5"/>
    <w:rsid w:val="005D5912"/>
    <w:rsid w:val="005D5DB0"/>
    <w:rsid w:val="005D5E41"/>
    <w:rsid w:val="005D5F59"/>
    <w:rsid w:val="005D6365"/>
    <w:rsid w:val="005D67A0"/>
    <w:rsid w:val="005D69C1"/>
    <w:rsid w:val="005D6B0A"/>
    <w:rsid w:val="005D6CDF"/>
    <w:rsid w:val="005D738E"/>
    <w:rsid w:val="005D7819"/>
    <w:rsid w:val="005D78F7"/>
    <w:rsid w:val="005D7CA3"/>
    <w:rsid w:val="005D7D2A"/>
    <w:rsid w:val="005E00A8"/>
    <w:rsid w:val="005E0157"/>
    <w:rsid w:val="005E0CDF"/>
    <w:rsid w:val="005E105D"/>
    <w:rsid w:val="005E1294"/>
    <w:rsid w:val="005E1B37"/>
    <w:rsid w:val="005E1B80"/>
    <w:rsid w:val="005E2385"/>
    <w:rsid w:val="005E2688"/>
    <w:rsid w:val="005E26BC"/>
    <w:rsid w:val="005E2AC6"/>
    <w:rsid w:val="005E2C7F"/>
    <w:rsid w:val="005E306C"/>
    <w:rsid w:val="005E3277"/>
    <w:rsid w:val="005E347E"/>
    <w:rsid w:val="005E3681"/>
    <w:rsid w:val="005E42A9"/>
    <w:rsid w:val="005E56DF"/>
    <w:rsid w:val="005E56FF"/>
    <w:rsid w:val="005E5F2A"/>
    <w:rsid w:val="005E6025"/>
    <w:rsid w:val="005E63BF"/>
    <w:rsid w:val="005E6A5E"/>
    <w:rsid w:val="005E7062"/>
    <w:rsid w:val="005E719C"/>
    <w:rsid w:val="005E725E"/>
    <w:rsid w:val="005E7906"/>
    <w:rsid w:val="005E7BF4"/>
    <w:rsid w:val="005E7EAA"/>
    <w:rsid w:val="005F0233"/>
    <w:rsid w:val="005F02AA"/>
    <w:rsid w:val="005F03BC"/>
    <w:rsid w:val="005F0DCE"/>
    <w:rsid w:val="005F1333"/>
    <w:rsid w:val="005F1AC5"/>
    <w:rsid w:val="005F25D9"/>
    <w:rsid w:val="005F2D6C"/>
    <w:rsid w:val="005F40D8"/>
    <w:rsid w:val="005F4591"/>
    <w:rsid w:val="005F4C29"/>
    <w:rsid w:val="005F5370"/>
    <w:rsid w:val="005F5EE3"/>
    <w:rsid w:val="005F6DC2"/>
    <w:rsid w:val="005F6E9A"/>
    <w:rsid w:val="005F7CB9"/>
    <w:rsid w:val="006000F5"/>
    <w:rsid w:val="006000FA"/>
    <w:rsid w:val="006001F4"/>
    <w:rsid w:val="006002FF"/>
    <w:rsid w:val="00600417"/>
    <w:rsid w:val="00600508"/>
    <w:rsid w:val="00600715"/>
    <w:rsid w:val="00600823"/>
    <w:rsid w:val="006008A8"/>
    <w:rsid w:val="00600B4F"/>
    <w:rsid w:val="0060189B"/>
    <w:rsid w:val="006026FF"/>
    <w:rsid w:val="00602C94"/>
    <w:rsid w:val="00602CF6"/>
    <w:rsid w:val="00602D26"/>
    <w:rsid w:val="00603367"/>
    <w:rsid w:val="006035E8"/>
    <w:rsid w:val="00603800"/>
    <w:rsid w:val="00603BAC"/>
    <w:rsid w:val="00603C8A"/>
    <w:rsid w:val="00603E0D"/>
    <w:rsid w:val="006041A0"/>
    <w:rsid w:val="0060437F"/>
    <w:rsid w:val="0060456C"/>
    <w:rsid w:val="006048DD"/>
    <w:rsid w:val="00604D27"/>
    <w:rsid w:val="00605B16"/>
    <w:rsid w:val="006060AD"/>
    <w:rsid w:val="006061E8"/>
    <w:rsid w:val="006063FE"/>
    <w:rsid w:val="00606D1C"/>
    <w:rsid w:val="00606E90"/>
    <w:rsid w:val="00607E4D"/>
    <w:rsid w:val="00610353"/>
    <w:rsid w:val="00610631"/>
    <w:rsid w:val="00610635"/>
    <w:rsid w:val="00610AE5"/>
    <w:rsid w:val="00610B5D"/>
    <w:rsid w:val="00611000"/>
    <w:rsid w:val="00611184"/>
    <w:rsid w:val="00611421"/>
    <w:rsid w:val="0061175F"/>
    <w:rsid w:val="00611AC6"/>
    <w:rsid w:val="00611AF0"/>
    <w:rsid w:val="00611CC4"/>
    <w:rsid w:val="00611E4C"/>
    <w:rsid w:val="00611F0C"/>
    <w:rsid w:val="00611FCC"/>
    <w:rsid w:val="00612099"/>
    <w:rsid w:val="00612256"/>
    <w:rsid w:val="006122E4"/>
    <w:rsid w:val="00612300"/>
    <w:rsid w:val="0061238F"/>
    <w:rsid w:val="00612C91"/>
    <w:rsid w:val="00612F33"/>
    <w:rsid w:val="0061371E"/>
    <w:rsid w:val="0061376C"/>
    <w:rsid w:val="00613AC8"/>
    <w:rsid w:val="00613C06"/>
    <w:rsid w:val="00613F18"/>
    <w:rsid w:val="00614139"/>
    <w:rsid w:val="0061493F"/>
    <w:rsid w:val="006166FE"/>
    <w:rsid w:val="00616C6F"/>
    <w:rsid w:val="00616D60"/>
    <w:rsid w:val="00616E98"/>
    <w:rsid w:val="00616F55"/>
    <w:rsid w:val="0061738C"/>
    <w:rsid w:val="00617564"/>
    <w:rsid w:val="006206CA"/>
    <w:rsid w:val="00620B8A"/>
    <w:rsid w:val="006210EC"/>
    <w:rsid w:val="00621261"/>
    <w:rsid w:val="0062145A"/>
    <w:rsid w:val="00621559"/>
    <w:rsid w:val="006218A9"/>
    <w:rsid w:val="00621A3D"/>
    <w:rsid w:val="00621F6B"/>
    <w:rsid w:val="006229EA"/>
    <w:rsid w:val="00622D1E"/>
    <w:rsid w:val="00622E31"/>
    <w:rsid w:val="00622F7C"/>
    <w:rsid w:val="0062369B"/>
    <w:rsid w:val="006239A6"/>
    <w:rsid w:val="00623C4D"/>
    <w:rsid w:val="006242E2"/>
    <w:rsid w:val="00624846"/>
    <w:rsid w:val="00624AD3"/>
    <w:rsid w:val="0062662C"/>
    <w:rsid w:val="00626AB2"/>
    <w:rsid w:val="00627A72"/>
    <w:rsid w:val="00627DBF"/>
    <w:rsid w:val="00627F29"/>
    <w:rsid w:val="006304BB"/>
    <w:rsid w:val="006307E2"/>
    <w:rsid w:val="00630839"/>
    <w:rsid w:val="00630A4B"/>
    <w:rsid w:val="00630B2F"/>
    <w:rsid w:val="00631085"/>
    <w:rsid w:val="00631E14"/>
    <w:rsid w:val="00631E63"/>
    <w:rsid w:val="00631F40"/>
    <w:rsid w:val="00632579"/>
    <w:rsid w:val="00632580"/>
    <w:rsid w:val="00632B96"/>
    <w:rsid w:val="00632EEB"/>
    <w:rsid w:val="0063344B"/>
    <w:rsid w:val="006336E5"/>
    <w:rsid w:val="00633DBC"/>
    <w:rsid w:val="0063404C"/>
    <w:rsid w:val="0063499B"/>
    <w:rsid w:val="006353DE"/>
    <w:rsid w:val="00635AB9"/>
    <w:rsid w:val="00635C9C"/>
    <w:rsid w:val="00635DDC"/>
    <w:rsid w:val="006361A2"/>
    <w:rsid w:val="00636418"/>
    <w:rsid w:val="006364F4"/>
    <w:rsid w:val="00636662"/>
    <w:rsid w:val="00636F8F"/>
    <w:rsid w:val="006375C2"/>
    <w:rsid w:val="006376F5"/>
    <w:rsid w:val="006377F3"/>
    <w:rsid w:val="00637925"/>
    <w:rsid w:val="00637A43"/>
    <w:rsid w:val="00637C5B"/>
    <w:rsid w:val="006402A2"/>
    <w:rsid w:val="006403A9"/>
    <w:rsid w:val="006405FA"/>
    <w:rsid w:val="0064081B"/>
    <w:rsid w:val="00640CF0"/>
    <w:rsid w:val="0064116B"/>
    <w:rsid w:val="00641482"/>
    <w:rsid w:val="006418DB"/>
    <w:rsid w:val="00642227"/>
    <w:rsid w:val="0064264B"/>
    <w:rsid w:val="006428AC"/>
    <w:rsid w:val="00642A49"/>
    <w:rsid w:val="00642F91"/>
    <w:rsid w:val="00643E9E"/>
    <w:rsid w:val="006441F7"/>
    <w:rsid w:val="00644CCD"/>
    <w:rsid w:val="006455AF"/>
    <w:rsid w:val="006459BD"/>
    <w:rsid w:val="00645DBC"/>
    <w:rsid w:val="006462FF"/>
    <w:rsid w:val="00646510"/>
    <w:rsid w:val="00646BA3"/>
    <w:rsid w:val="00646E14"/>
    <w:rsid w:val="00647B45"/>
    <w:rsid w:val="00647BE8"/>
    <w:rsid w:val="00647E15"/>
    <w:rsid w:val="00650023"/>
    <w:rsid w:val="00650496"/>
    <w:rsid w:val="00650698"/>
    <w:rsid w:val="0065070F"/>
    <w:rsid w:val="00650D2F"/>
    <w:rsid w:val="00651786"/>
    <w:rsid w:val="0065198B"/>
    <w:rsid w:val="00651FEB"/>
    <w:rsid w:val="0065288C"/>
    <w:rsid w:val="00652901"/>
    <w:rsid w:val="006529F0"/>
    <w:rsid w:val="00652EAF"/>
    <w:rsid w:val="00653119"/>
    <w:rsid w:val="0065312D"/>
    <w:rsid w:val="006538DA"/>
    <w:rsid w:val="00653998"/>
    <w:rsid w:val="00654270"/>
    <w:rsid w:val="006542D3"/>
    <w:rsid w:val="00654328"/>
    <w:rsid w:val="006544FB"/>
    <w:rsid w:val="00654658"/>
    <w:rsid w:val="00654E15"/>
    <w:rsid w:val="00654E8C"/>
    <w:rsid w:val="00654F81"/>
    <w:rsid w:val="0065559C"/>
    <w:rsid w:val="006556AF"/>
    <w:rsid w:val="006559B8"/>
    <w:rsid w:val="006568FE"/>
    <w:rsid w:val="00656C45"/>
    <w:rsid w:val="00656DB0"/>
    <w:rsid w:val="0065710E"/>
    <w:rsid w:val="00657309"/>
    <w:rsid w:val="00657A97"/>
    <w:rsid w:val="00657F7A"/>
    <w:rsid w:val="00660828"/>
    <w:rsid w:val="006609CF"/>
    <w:rsid w:val="00660A4E"/>
    <w:rsid w:val="00661A00"/>
    <w:rsid w:val="00661B5B"/>
    <w:rsid w:val="006623E7"/>
    <w:rsid w:val="00662504"/>
    <w:rsid w:val="006625C5"/>
    <w:rsid w:val="006629E3"/>
    <w:rsid w:val="00662F16"/>
    <w:rsid w:val="006631B6"/>
    <w:rsid w:val="00663744"/>
    <w:rsid w:val="00663749"/>
    <w:rsid w:val="00663A15"/>
    <w:rsid w:val="006641D8"/>
    <w:rsid w:val="006646AF"/>
    <w:rsid w:val="00664839"/>
    <w:rsid w:val="00664901"/>
    <w:rsid w:val="00664A84"/>
    <w:rsid w:val="00664CB6"/>
    <w:rsid w:val="00664E1F"/>
    <w:rsid w:val="00664F2F"/>
    <w:rsid w:val="006650CF"/>
    <w:rsid w:val="006651B6"/>
    <w:rsid w:val="0066522A"/>
    <w:rsid w:val="00665237"/>
    <w:rsid w:val="00665C6F"/>
    <w:rsid w:val="00665E7C"/>
    <w:rsid w:val="00665EC6"/>
    <w:rsid w:val="006660B0"/>
    <w:rsid w:val="00666A55"/>
    <w:rsid w:val="00666B70"/>
    <w:rsid w:val="00666BB4"/>
    <w:rsid w:val="00667154"/>
    <w:rsid w:val="0066731F"/>
    <w:rsid w:val="006675ED"/>
    <w:rsid w:val="0066764A"/>
    <w:rsid w:val="006700AF"/>
    <w:rsid w:val="00670766"/>
    <w:rsid w:val="0067097C"/>
    <w:rsid w:val="00671108"/>
    <w:rsid w:val="006713AC"/>
    <w:rsid w:val="00671540"/>
    <w:rsid w:val="00671CB5"/>
    <w:rsid w:val="00671F26"/>
    <w:rsid w:val="006723F0"/>
    <w:rsid w:val="00672A32"/>
    <w:rsid w:val="00672C14"/>
    <w:rsid w:val="00673144"/>
    <w:rsid w:val="0067328C"/>
    <w:rsid w:val="006732B5"/>
    <w:rsid w:val="00673779"/>
    <w:rsid w:val="0067386F"/>
    <w:rsid w:val="00673902"/>
    <w:rsid w:val="00673C57"/>
    <w:rsid w:val="00673CB4"/>
    <w:rsid w:val="00674321"/>
    <w:rsid w:val="0067532E"/>
    <w:rsid w:val="00675585"/>
    <w:rsid w:val="00675672"/>
    <w:rsid w:val="00675854"/>
    <w:rsid w:val="00675A8A"/>
    <w:rsid w:val="00675A94"/>
    <w:rsid w:val="00675B16"/>
    <w:rsid w:val="00676209"/>
    <w:rsid w:val="0067655E"/>
    <w:rsid w:val="00676600"/>
    <w:rsid w:val="00676636"/>
    <w:rsid w:val="00677158"/>
    <w:rsid w:val="006777E7"/>
    <w:rsid w:val="00677CA6"/>
    <w:rsid w:val="00680657"/>
    <w:rsid w:val="0068075D"/>
    <w:rsid w:val="0068093D"/>
    <w:rsid w:val="00680EDD"/>
    <w:rsid w:val="00681B85"/>
    <w:rsid w:val="006821CF"/>
    <w:rsid w:val="0068290E"/>
    <w:rsid w:val="00682B0F"/>
    <w:rsid w:val="00683585"/>
    <w:rsid w:val="006837A1"/>
    <w:rsid w:val="00683831"/>
    <w:rsid w:val="006838B6"/>
    <w:rsid w:val="00683BB5"/>
    <w:rsid w:val="00683F59"/>
    <w:rsid w:val="00684303"/>
    <w:rsid w:val="006845D1"/>
    <w:rsid w:val="00684625"/>
    <w:rsid w:val="00684736"/>
    <w:rsid w:val="006847A3"/>
    <w:rsid w:val="0068496F"/>
    <w:rsid w:val="00684BA3"/>
    <w:rsid w:val="00684F36"/>
    <w:rsid w:val="00684F62"/>
    <w:rsid w:val="00684FA9"/>
    <w:rsid w:val="006850F1"/>
    <w:rsid w:val="00685579"/>
    <w:rsid w:val="0068597B"/>
    <w:rsid w:val="006859BA"/>
    <w:rsid w:val="006859CC"/>
    <w:rsid w:val="00685ACD"/>
    <w:rsid w:val="0068603B"/>
    <w:rsid w:val="00686922"/>
    <w:rsid w:val="00686AB4"/>
    <w:rsid w:val="00687051"/>
    <w:rsid w:val="006872CA"/>
    <w:rsid w:val="00687487"/>
    <w:rsid w:val="006874E4"/>
    <w:rsid w:val="00687B60"/>
    <w:rsid w:val="00687EDC"/>
    <w:rsid w:val="006906A9"/>
    <w:rsid w:val="0069087C"/>
    <w:rsid w:val="00690BB9"/>
    <w:rsid w:val="00690DE7"/>
    <w:rsid w:val="00691501"/>
    <w:rsid w:val="00691797"/>
    <w:rsid w:val="00691988"/>
    <w:rsid w:val="0069205A"/>
    <w:rsid w:val="006920D4"/>
    <w:rsid w:val="00692313"/>
    <w:rsid w:val="006928CA"/>
    <w:rsid w:val="00693173"/>
    <w:rsid w:val="00693946"/>
    <w:rsid w:val="00693A5A"/>
    <w:rsid w:val="00694346"/>
    <w:rsid w:val="00694857"/>
    <w:rsid w:val="006948D6"/>
    <w:rsid w:val="00694966"/>
    <w:rsid w:val="00694FCF"/>
    <w:rsid w:val="00695098"/>
    <w:rsid w:val="00695346"/>
    <w:rsid w:val="00695B6D"/>
    <w:rsid w:val="00695E6B"/>
    <w:rsid w:val="00696006"/>
    <w:rsid w:val="00696415"/>
    <w:rsid w:val="006965CB"/>
    <w:rsid w:val="00696914"/>
    <w:rsid w:val="006973D0"/>
    <w:rsid w:val="00697698"/>
    <w:rsid w:val="006A0455"/>
    <w:rsid w:val="006A0887"/>
    <w:rsid w:val="006A0AA5"/>
    <w:rsid w:val="006A0C6E"/>
    <w:rsid w:val="006A1072"/>
    <w:rsid w:val="006A13F8"/>
    <w:rsid w:val="006A175C"/>
    <w:rsid w:val="006A2088"/>
    <w:rsid w:val="006A242E"/>
    <w:rsid w:val="006A2CDA"/>
    <w:rsid w:val="006A314C"/>
    <w:rsid w:val="006A33BB"/>
    <w:rsid w:val="006A39CF"/>
    <w:rsid w:val="006A3C1F"/>
    <w:rsid w:val="006A4D86"/>
    <w:rsid w:val="006A56A2"/>
    <w:rsid w:val="006A5A3E"/>
    <w:rsid w:val="006A5B44"/>
    <w:rsid w:val="006A6F30"/>
    <w:rsid w:val="006A7000"/>
    <w:rsid w:val="006A7A5B"/>
    <w:rsid w:val="006A7E76"/>
    <w:rsid w:val="006A7F64"/>
    <w:rsid w:val="006A7FCD"/>
    <w:rsid w:val="006B05B3"/>
    <w:rsid w:val="006B1551"/>
    <w:rsid w:val="006B2039"/>
    <w:rsid w:val="006B21C4"/>
    <w:rsid w:val="006B2695"/>
    <w:rsid w:val="006B2842"/>
    <w:rsid w:val="006B2A4E"/>
    <w:rsid w:val="006B2B56"/>
    <w:rsid w:val="006B2D45"/>
    <w:rsid w:val="006B2E31"/>
    <w:rsid w:val="006B2FB1"/>
    <w:rsid w:val="006B33FD"/>
    <w:rsid w:val="006B3755"/>
    <w:rsid w:val="006B38B4"/>
    <w:rsid w:val="006B3E32"/>
    <w:rsid w:val="006B3E89"/>
    <w:rsid w:val="006B41C3"/>
    <w:rsid w:val="006B43D0"/>
    <w:rsid w:val="006B4FC5"/>
    <w:rsid w:val="006B519B"/>
    <w:rsid w:val="006B5326"/>
    <w:rsid w:val="006B5B44"/>
    <w:rsid w:val="006B5EEC"/>
    <w:rsid w:val="006B5F07"/>
    <w:rsid w:val="006B68A8"/>
    <w:rsid w:val="006B697B"/>
    <w:rsid w:val="006B6A92"/>
    <w:rsid w:val="006B6DEF"/>
    <w:rsid w:val="006B711C"/>
    <w:rsid w:val="006B7618"/>
    <w:rsid w:val="006B7933"/>
    <w:rsid w:val="006B79C4"/>
    <w:rsid w:val="006C096C"/>
    <w:rsid w:val="006C0A0A"/>
    <w:rsid w:val="006C1369"/>
    <w:rsid w:val="006C1468"/>
    <w:rsid w:val="006C16A0"/>
    <w:rsid w:val="006C1875"/>
    <w:rsid w:val="006C1B38"/>
    <w:rsid w:val="006C1CF6"/>
    <w:rsid w:val="006C2353"/>
    <w:rsid w:val="006C288E"/>
    <w:rsid w:val="006C28FC"/>
    <w:rsid w:val="006C3049"/>
    <w:rsid w:val="006C319C"/>
    <w:rsid w:val="006C335E"/>
    <w:rsid w:val="006C3526"/>
    <w:rsid w:val="006C3593"/>
    <w:rsid w:val="006C382E"/>
    <w:rsid w:val="006C4301"/>
    <w:rsid w:val="006C4530"/>
    <w:rsid w:val="006C4CF0"/>
    <w:rsid w:val="006C5447"/>
    <w:rsid w:val="006C5F6B"/>
    <w:rsid w:val="006C672C"/>
    <w:rsid w:val="006C730E"/>
    <w:rsid w:val="006C773C"/>
    <w:rsid w:val="006C797F"/>
    <w:rsid w:val="006C7DA7"/>
    <w:rsid w:val="006D07C0"/>
    <w:rsid w:val="006D0AD5"/>
    <w:rsid w:val="006D1770"/>
    <w:rsid w:val="006D1CAF"/>
    <w:rsid w:val="006D1CB8"/>
    <w:rsid w:val="006D1FB0"/>
    <w:rsid w:val="006D20E2"/>
    <w:rsid w:val="006D2129"/>
    <w:rsid w:val="006D26FB"/>
    <w:rsid w:val="006D2EAC"/>
    <w:rsid w:val="006D3098"/>
    <w:rsid w:val="006D3CB1"/>
    <w:rsid w:val="006D414E"/>
    <w:rsid w:val="006D43D9"/>
    <w:rsid w:val="006D5080"/>
    <w:rsid w:val="006D514F"/>
    <w:rsid w:val="006D57CB"/>
    <w:rsid w:val="006D5B73"/>
    <w:rsid w:val="006D5BF8"/>
    <w:rsid w:val="006D5CAC"/>
    <w:rsid w:val="006D5DF0"/>
    <w:rsid w:val="006D618A"/>
    <w:rsid w:val="006D61CA"/>
    <w:rsid w:val="006D6694"/>
    <w:rsid w:val="006D6D75"/>
    <w:rsid w:val="006D7891"/>
    <w:rsid w:val="006E0001"/>
    <w:rsid w:val="006E0591"/>
    <w:rsid w:val="006E0C63"/>
    <w:rsid w:val="006E0D96"/>
    <w:rsid w:val="006E1026"/>
    <w:rsid w:val="006E14B0"/>
    <w:rsid w:val="006E15DC"/>
    <w:rsid w:val="006E17CE"/>
    <w:rsid w:val="006E1A38"/>
    <w:rsid w:val="006E215A"/>
    <w:rsid w:val="006E296E"/>
    <w:rsid w:val="006E2983"/>
    <w:rsid w:val="006E2AE5"/>
    <w:rsid w:val="006E2EB1"/>
    <w:rsid w:val="006E31E4"/>
    <w:rsid w:val="006E3393"/>
    <w:rsid w:val="006E3577"/>
    <w:rsid w:val="006E3CBB"/>
    <w:rsid w:val="006E3DB6"/>
    <w:rsid w:val="006E4289"/>
    <w:rsid w:val="006E42DA"/>
    <w:rsid w:val="006E48D1"/>
    <w:rsid w:val="006E4A76"/>
    <w:rsid w:val="006E51B5"/>
    <w:rsid w:val="006E5294"/>
    <w:rsid w:val="006E58EF"/>
    <w:rsid w:val="006E657B"/>
    <w:rsid w:val="006E702E"/>
    <w:rsid w:val="006E734F"/>
    <w:rsid w:val="006E754F"/>
    <w:rsid w:val="006E756C"/>
    <w:rsid w:val="006F008C"/>
    <w:rsid w:val="006F062F"/>
    <w:rsid w:val="006F06BB"/>
    <w:rsid w:val="006F06E5"/>
    <w:rsid w:val="006F06E6"/>
    <w:rsid w:val="006F0738"/>
    <w:rsid w:val="006F18F3"/>
    <w:rsid w:val="006F1CB7"/>
    <w:rsid w:val="006F1F39"/>
    <w:rsid w:val="006F21B5"/>
    <w:rsid w:val="006F2932"/>
    <w:rsid w:val="006F3775"/>
    <w:rsid w:val="006F379B"/>
    <w:rsid w:val="006F3A66"/>
    <w:rsid w:val="006F3BB2"/>
    <w:rsid w:val="006F3DDC"/>
    <w:rsid w:val="006F3E84"/>
    <w:rsid w:val="006F3EAD"/>
    <w:rsid w:val="006F420E"/>
    <w:rsid w:val="006F429F"/>
    <w:rsid w:val="006F46A9"/>
    <w:rsid w:val="006F48E8"/>
    <w:rsid w:val="006F56EA"/>
    <w:rsid w:val="006F581E"/>
    <w:rsid w:val="006F631A"/>
    <w:rsid w:val="006F6495"/>
    <w:rsid w:val="006F6769"/>
    <w:rsid w:val="006F67CF"/>
    <w:rsid w:val="006F6B01"/>
    <w:rsid w:val="006F6BA9"/>
    <w:rsid w:val="006F6EBF"/>
    <w:rsid w:val="006F7295"/>
    <w:rsid w:val="006F7355"/>
    <w:rsid w:val="006F7557"/>
    <w:rsid w:val="006F79EE"/>
    <w:rsid w:val="006F7F03"/>
    <w:rsid w:val="00701431"/>
    <w:rsid w:val="007015AA"/>
    <w:rsid w:val="007029DE"/>
    <w:rsid w:val="00702B53"/>
    <w:rsid w:val="007031BD"/>
    <w:rsid w:val="00703502"/>
    <w:rsid w:val="00703733"/>
    <w:rsid w:val="00703AA8"/>
    <w:rsid w:val="00703E31"/>
    <w:rsid w:val="00703F4A"/>
    <w:rsid w:val="007042FA"/>
    <w:rsid w:val="007045CB"/>
    <w:rsid w:val="00704FD4"/>
    <w:rsid w:val="007052B6"/>
    <w:rsid w:val="00705311"/>
    <w:rsid w:val="00705631"/>
    <w:rsid w:val="00705D18"/>
    <w:rsid w:val="00706103"/>
    <w:rsid w:val="00706570"/>
    <w:rsid w:val="007073BE"/>
    <w:rsid w:val="00707956"/>
    <w:rsid w:val="00710185"/>
    <w:rsid w:val="00710250"/>
    <w:rsid w:val="00710272"/>
    <w:rsid w:val="00710441"/>
    <w:rsid w:val="007109C0"/>
    <w:rsid w:val="00710B04"/>
    <w:rsid w:val="00710B5F"/>
    <w:rsid w:val="00710E0A"/>
    <w:rsid w:val="00711489"/>
    <w:rsid w:val="00711505"/>
    <w:rsid w:val="00711BAD"/>
    <w:rsid w:val="00711C39"/>
    <w:rsid w:val="007122DF"/>
    <w:rsid w:val="007129EB"/>
    <w:rsid w:val="00712C10"/>
    <w:rsid w:val="00712CEE"/>
    <w:rsid w:val="00712E2A"/>
    <w:rsid w:val="00712F78"/>
    <w:rsid w:val="0071313A"/>
    <w:rsid w:val="007131A3"/>
    <w:rsid w:val="00713871"/>
    <w:rsid w:val="00713AC6"/>
    <w:rsid w:val="00713E8C"/>
    <w:rsid w:val="00713F93"/>
    <w:rsid w:val="007140F4"/>
    <w:rsid w:val="0071452C"/>
    <w:rsid w:val="00714977"/>
    <w:rsid w:val="00714A7F"/>
    <w:rsid w:val="007150AE"/>
    <w:rsid w:val="007150F2"/>
    <w:rsid w:val="007153E4"/>
    <w:rsid w:val="007156F1"/>
    <w:rsid w:val="00715748"/>
    <w:rsid w:val="00715EFC"/>
    <w:rsid w:val="00715F69"/>
    <w:rsid w:val="007162DA"/>
    <w:rsid w:val="007163CA"/>
    <w:rsid w:val="00716B6F"/>
    <w:rsid w:val="00716C15"/>
    <w:rsid w:val="007176EA"/>
    <w:rsid w:val="0071797C"/>
    <w:rsid w:val="0072053E"/>
    <w:rsid w:val="00720981"/>
    <w:rsid w:val="00720E12"/>
    <w:rsid w:val="00720FA4"/>
    <w:rsid w:val="007210A9"/>
    <w:rsid w:val="007210F7"/>
    <w:rsid w:val="007213E3"/>
    <w:rsid w:val="0072151E"/>
    <w:rsid w:val="0072152E"/>
    <w:rsid w:val="007217F1"/>
    <w:rsid w:val="00721BB4"/>
    <w:rsid w:val="00721D6C"/>
    <w:rsid w:val="007220CC"/>
    <w:rsid w:val="00722FBC"/>
    <w:rsid w:val="00723521"/>
    <w:rsid w:val="007237D0"/>
    <w:rsid w:val="00723900"/>
    <w:rsid w:val="00723C70"/>
    <w:rsid w:val="00723E57"/>
    <w:rsid w:val="00723FBC"/>
    <w:rsid w:val="00724285"/>
    <w:rsid w:val="007247F2"/>
    <w:rsid w:val="007248E5"/>
    <w:rsid w:val="00724959"/>
    <w:rsid w:val="00724B87"/>
    <w:rsid w:val="007257E2"/>
    <w:rsid w:val="00725B19"/>
    <w:rsid w:val="00725CDB"/>
    <w:rsid w:val="00725D6D"/>
    <w:rsid w:val="00726AF4"/>
    <w:rsid w:val="00726DDE"/>
    <w:rsid w:val="00727044"/>
    <w:rsid w:val="0072724C"/>
    <w:rsid w:val="00727CF4"/>
    <w:rsid w:val="00727ECD"/>
    <w:rsid w:val="00730437"/>
    <w:rsid w:val="007306C0"/>
    <w:rsid w:val="007306DE"/>
    <w:rsid w:val="00730742"/>
    <w:rsid w:val="00730A15"/>
    <w:rsid w:val="00730BC6"/>
    <w:rsid w:val="00730EE3"/>
    <w:rsid w:val="007311F4"/>
    <w:rsid w:val="0073133F"/>
    <w:rsid w:val="00731675"/>
    <w:rsid w:val="007316E1"/>
    <w:rsid w:val="00731A78"/>
    <w:rsid w:val="00731B42"/>
    <w:rsid w:val="00731E4D"/>
    <w:rsid w:val="00731E7F"/>
    <w:rsid w:val="00731E8E"/>
    <w:rsid w:val="007328B6"/>
    <w:rsid w:val="0073306E"/>
    <w:rsid w:val="00733662"/>
    <w:rsid w:val="0073393F"/>
    <w:rsid w:val="00734061"/>
    <w:rsid w:val="007340E4"/>
    <w:rsid w:val="007347D2"/>
    <w:rsid w:val="007348AD"/>
    <w:rsid w:val="00734CEF"/>
    <w:rsid w:val="00734D78"/>
    <w:rsid w:val="007355D9"/>
    <w:rsid w:val="007359E2"/>
    <w:rsid w:val="0073613D"/>
    <w:rsid w:val="00736200"/>
    <w:rsid w:val="007362B8"/>
    <w:rsid w:val="0073694C"/>
    <w:rsid w:val="00736F49"/>
    <w:rsid w:val="007372B9"/>
    <w:rsid w:val="00737300"/>
    <w:rsid w:val="00737550"/>
    <w:rsid w:val="00737657"/>
    <w:rsid w:val="00737663"/>
    <w:rsid w:val="007379F5"/>
    <w:rsid w:val="0074064A"/>
    <w:rsid w:val="007410CF"/>
    <w:rsid w:val="0074115A"/>
    <w:rsid w:val="00741599"/>
    <w:rsid w:val="007416BC"/>
    <w:rsid w:val="007419CD"/>
    <w:rsid w:val="007419F6"/>
    <w:rsid w:val="00742197"/>
    <w:rsid w:val="0074221E"/>
    <w:rsid w:val="00742C2E"/>
    <w:rsid w:val="00743018"/>
    <w:rsid w:val="0074329C"/>
    <w:rsid w:val="0074395B"/>
    <w:rsid w:val="0074419A"/>
    <w:rsid w:val="007445B9"/>
    <w:rsid w:val="007448D2"/>
    <w:rsid w:val="00744A16"/>
    <w:rsid w:val="0074529A"/>
    <w:rsid w:val="00745448"/>
    <w:rsid w:val="00745680"/>
    <w:rsid w:val="00745943"/>
    <w:rsid w:val="00745CA8"/>
    <w:rsid w:val="00745E97"/>
    <w:rsid w:val="00747757"/>
    <w:rsid w:val="00747BED"/>
    <w:rsid w:val="00747D53"/>
    <w:rsid w:val="00750B70"/>
    <w:rsid w:val="00750FE0"/>
    <w:rsid w:val="00751023"/>
    <w:rsid w:val="00751AF6"/>
    <w:rsid w:val="00752482"/>
    <w:rsid w:val="007524C3"/>
    <w:rsid w:val="00752526"/>
    <w:rsid w:val="007525EE"/>
    <w:rsid w:val="00752B23"/>
    <w:rsid w:val="007533E5"/>
    <w:rsid w:val="007533FD"/>
    <w:rsid w:val="00753517"/>
    <w:rsid w:val="007536C8"/>
    <w:rsid w:val="007538B2"/>
    <w:rsid w:val="00753C5A"/>
    <w:rsid w:val="007540E0"/>
    <w:rsid w:val="00754B35"/>
    <w:rsid w:val="00755900"/>
    <w:rsid w:val="007568B3"/>
    <w:rsid w:val="007568CD"/>
    <w:rsid w:val="00756AC0"/>
    <w:rsid w:val="00756E76"/>
    <w:rsid w:val="00756EC2"/>
    <w:rsid w:val="00757072"/>
    <w:rsid w:val="007573D8"/>
    <w:rsid w:val="007574E7"/>
    <w:rsid w:val="0075762A"/>
    <w:rsid w:val="00757753"/>
    <w:rsid w:val="007601E4"/>
    <w:rsid w:val="00760427"/>
    <w:rsid w:val="007604CE"/>
    <w:rsid w:val="0076057E"/>
    <w:rsid w:val="00760E1A"/>
    <w:rsid w:val="00760F96"/>
    <w:rsid w:val="00761373"/>
    <w:rsid w:val="007614AE"/>
    <w:rsid w:val="00761633"/>
    <w:rsid w:val="0076167E"/>
    <w:rsid w:val="00761910"/>
    <w:rsid w:val="00761CE2"/>
    <w:rsid w:val="00761EBF"/>
    <w:rsid w:val="007633CB"/>
    <w:rsid w:val="007635DC"/>
    <w:rsid w:val="00763ADE"/>
    <w:rsid w:val="00763B79"/>
    <w:rsid w:val="00763CB2"/>
    <w:rsid w:val="00764045"/>
    <w:rsid w:val="00764496"/>
    <w:rsid w:val="00765B0F"/>
    <w:rsid w:val="00765B24"/>
    <w:rsid w:val="00765B61"/>
    <w:rsid w:val="00766382"/>
    <w:rsid w:val="00766447"/>
    <w:rsid w:val="007666C3"/>
    <w:rsid w:val="00766975"/>
    <w:rsid w:val="0076699B"/>
    <w:rsid w:val="00766A53"/>
    <w:rsid w:val="00766B92"/>
    <w:rsid w:val="00766DA0"/>
    <w:rsid w:val="00766ED8"/>
    <w:rsid w:val="00766F04"/>
    <w:rsid w:val="00767A70"/>
    <w:rsid w:val="0077080C"/>
    <w:rsid w:val="00770966"/>
    <w:rsid w:val="0077098A"/>
    <w:rsid w:val="00771DBB"/>
    <w:rsid w:val="00772146"/>
    <w:rsid w:val="007722EC"/>
    <w:rsid w:val="007727AD"/>
    <w:rsid w:val="00772D03"/>
    <w:rsid w:val="007736B2"/>
    <w:rsid w:val="0077395E"/>
    <w:rsid w:val="00773F6E"/>
    <w:rsid w:val="00774C4A"/>
    <w:rsid w:val="00774F44"/>
    <w:rsid w:val="0077522C"/>
    <w:rsid w:val="0077589F"/>
    <w:rsid w:val="00775C5C"/>
    <w:rsid w:val="00776251"/>
    <w:rsid w:val="007763CB"/>
    <w:rsid w:val="007765B7"/>
    <w:rsid w:val="00776CA8"/>
    <w:rsid w:val="00777067"/>
    <w:rsid w:val="0077716B"/>
    <w:rsid w:val="00777417"/>
    <w:rsid w:val="0077767F"/>
    <w:rsid w:val="0077783B"/>
    <w:rsid w:val="00777D86"/>
    <w:rsid w:val="0078019D"/>
    <w:rsid w:val="0078032E"/>
    <w:rsid w:val="007805F7"/>
    <w:rsid w:val="00780753"/>
    <w:rsid w:val="007814A9"/>
    <w:rsid w:val="0078177D"/>
    <w:rsid w:val="00781F01"/>
    <w:rsid w:val="00782433"/>
    <w:rsid w:val="007825C7"/>
    <w:rsid w:val="00782B05"/>
    <w:rsid w:val="00782DE6"/>
    <w:rsid w:val="00782E9C"/>
    <w:rsid w:val="00782F30"/>
    <w:rsid w:val="00782FDC"/>
    <w:rsid w:val="007834CA"/>
    <w:rsid w:val="00783BDE"/>
    <w:rsid w:val="00783F81"/>
    <w:rsid w:val="007844A2"/>
    <w:rsid w:val="0078483B"/>
    <w:rsid w:val="00784844"/>
    <w:rsid w:val="00784BDB"/>
    <w:rsid w:val="00784DC0"/>
    <w:rsid w:val="00785CF8"/>
    <w:rsid w:val="00785E3D"/>
    <w:rsid w:val="0078626B"/>
    <w:rsid w:val="007863D6"/>
    <w:rsid w:val="0078666D"/>
    <w:rsid w:val="00786793"/>
    <w:rsid w:val="00786AFE"/>
    <w:rsid w:val="00786DC3"/>
    <w:rsid w:val="00790759"/>
    <w:rsid w:val="007908AA"/>
    <w:rsid w:val="00790DD5"/>
    <w:rsid w:val="007913C0"/>
    <w:rsid w:val="00791C18"/>
    <w:rsid w:val="007924A0"/>
    <w:rsid w:val="007924AC"/>
    <w:rsid w:val="00792969"/>
    <w:rsid w:val="00792EB8"/>
    <w:rsid w:val="00793105"/>
    <w:rsid w:val="00793442"/>
    <w:rsid w:val="007935FA"/>
    <w:rsid w:val="0079427E"/>
    <w:rsid w:val="007949AF"/>
    <w:rsid w:val="00794A16"/>
    <w:rsid w:val="00794A1F"/>
    <w:rsid w:val="00794BD1"/>
    <w:rsid w:val="00795355"/>
    <w:rsid w:val="00796050"/>
    <w:rsid w:val="007962E3"/>
    <w:rsid w:val="00796509"/>
    <w:rsid w:val="007967E1"/>
    <w:rsid w:val="00797363"/>
    <w:rsid w:val="00797496"/>
    <w:rsid w:val="007978AD"/>
    <w:rsid w:val="00797D75"/>
    <w:rsid w:val="007A035D"/>
    <w:rsid w:val="007A0532"/>
    <w:rsid w:val="007A0744"/>
    <w:rsid w:val="007A108C"/>
    <w:rsid w:val="007A1456"/>
    <w:rsid w:val="007A1AAF"/>
    <w:rsid w:val="007A1D2B"/>
    <w:rsid w:val="007A1ECD"/>
    <w:rsid w:val="007A208F"/>
    <w:rsid w:val="007A2FD3"/>
    <w:rsid w:val="007A3230"/>
    <w:rsid w:val="007A334D"/>
    <w:rsid w:val="007A3F1B"/>
    <w:rsid w:val="007A4008"/>
    <w:rsid w:val="007A4130"/>
    <w:rsid w:val="007A438F"/>
    <w:rsid w:val="007A44DC"/>
    <w:rsid w:val="007A49CD"/>
    <w:rsid w:val="007A4C74"/>
    <w:rsid w:val="007A5245"/>
    <w:rsid w:val="007A5374"/>
    <w:rsid w:val="007A5633"/>
    <w:rsid w:val="007A5B6D"/>
    <w:rsid w:val="007A5FBE"/>
    <w:rsid w:val="007A6479"/>
    <w:rsid w:val="007A6B8F"/>
    <w:rsid w:val="007A6F3A"/>
    <w:rsid w:val="007A7310"/>
    <w:rsid w:val="007A7410"/>
    <w:rsid w:val="007A7671"/>
    <w:rsid w:val="007A76AB"/>
    <w:rsid w:val="007A7726"/>
    <w:rsid w:val="007A79C0"/>
    <w:rsid w:val="007A7C4E"/>
    <w:rsid w:val="007B00ED"/>
    <w:rsid w:val="007B08E5"/>
    <w:rsid w:val="007B0969"/>
    <w:rsid w:val="007B15A2"/>
    <w:rsid w:val="007B1FEE"/>
    <w:rsid w:val="007B27FA"/>
    <w:rsid w:val="007B285D"/>
    <w:rsid w:val="007B2B2F"/>
    <w:rsid w:val="007B2CCA"/>
    <w:rsid w:val="007B2CF8"/>
    <w:rsid w:val="007B2FA0"/>
    <w:rsid w:val="007B33E3"/>
    <w:rsid w:val="007B440F"/>
    <w:rsid w:val="007B4880"/>
    <w:rsid w:val="007B4A9A"/>
    <w:rsid w:val="007B4FDB"/>
    <w:rsid w:val="007B512B"/>
    <w:rsid w:val="007B57AD"/>
    <w:rsid w:val="007B5ACD"/>
    <w:rsid w:val="007B687C"/>
    <w:rsid w:val="007B7482"/>
    <w:rsid w:val="007B799E"/>
    <w:rsid w:val="007C012E"/>
    <w:rsid w:val="007C055F"/>
    <w:rsid w:val="007C06B7"/>
    <w:rsid w:val="007C075E"/>
    <w:rsid w:val="007C0BEA"/>
    <w:rsid w:val="007C16F6"/>
    <w:rsid w:val="007C1C6C"/>
    <w:rsid w:val="007C1CF2"/>
    <w:rsid w:val="007C1D00"/>
    <w:rsid w:val="007C1ED7"/>
    <w:rsid w:val="007C1F7F"/>
    <w:rsid w:val="007C22E6"/>
    <w:rsid w:val="007C2531"/>
    <w:rsid w:val="007C2F22"/>
    <w:rsid w:val="007C316E"/>
    <w:rsid w:val="007C3284"/>
    <w:rsid w:val="007C3A88"/>
    <w:rsid w:val="007C3ABF"/>
    <w:rsid w:val="007C3C50"/>
    <w:rsid w:val="007C3F93"/>
    <w:rsid w:val="007C43D7"/>
    <w:rsid w:val="007C4BC7"/>
    <w:rsid w:val="007C4F39"/>
    <w:rsid w:val="007C4F94"/>
    <w:rsid w:val="007C527F"/>
    <w:rsid w:val="007C5982"/>
    <w:rsid w:val="007C5991"/>
    <w:rsid w:val="007C6009"/>
    <w:rsid w:val="007C605E"/>
    <w:rsid w:val="007C62F9"/>
    <w:rsid w:val="007C64E1"/>
    <w:rsid w:val="007C689A"/>
    <w:rsid w:val="007C6FE1"/>
    <w:rsid w:val="007C7210"/>
    <w:rsid w:val="007C742A"/>
    <w:rsid w:val="007C743D"/>
    <w:rsid w:val="007C7646"/>
    <w:rsid w:val="007C7D7F"/>
    <w:rsid w:val="007C7E74"/>
    <w:rsid w:val="007C9EF7"/>
    <w:rsid w:val="007D0272"/>
    <w:rsid w:val="007D22F0"/>
    <w:rsid w:val="007D23D8"/>
    <w:rsid w:val="007D2480"/>
    <w:rsid w:val="007D24C8"/>
    <w:rsid w:val="007D26E5"/>
    <w:rsid w:val="007D2B03"/>
    <w:rsid w:val="007D35F0"/>
    <w:rsid w:val="007D3E08"/>
    <w:rsid w:val="007D3FFF"/>
    <w:rsid w:val="007D47CF"/>
    <w:rsid w:val="007D4E8C"/>
    <w:rsid w:val="007D4FEC"/>
    <w:rsid w:val="007D50FF"/>
    <w:rsid w:val="007D53C1"/>
    <w:rsid w:val="007D5546"/>
    <w:rsid w:val="007D6124"/>
    <w:rsid w:val="007D6A22"/>
    <w:rsid w:val="007D72F0"/>
    <w:rsid w:val="007D7676"/>
    <w:rsid w:val="007D79FB"/>
    <w:rsid w:val="007E0B35"/>
    <w:rsid w:val="007E0F2C"/>
    <w:rsid w:val="007E105A"/>
    <w:rsid w:val="007E119D"/>
    <w:rsid w:val="007E1745"/>
    <w:rsid w:val="007E2467"/>
    <w:rsid w:val="007E3013"/>
    <w:rsid w:val="007E4798"/>
    <w:rsid w:val="007E49D8"/>
    <w:rsid w:val="007E4F4C"/>
    <w:rsid w:val="007E5297"/>
    <w:rsid w:val="007E52CC"/>
    <w:rsid w:val="007E53A1"/>
    <w:rsid w:val="007E5773"/>
    <w:rsid w:val="007E5948"/>
    <w:rsid w:val="007E5A0B"/>
    <w:rsid w:val="007E5C73"/>
    <w:rsid w:val="007E5CCB"/>
    <w:rsid w:val="007E5DE1"/>
    <w:rsid w:val="007E62BB"/>
    <w:rsid w:val="007E6388"/>
    <w:rsid w:val="007E65AF"/>
    <w:rsid w:val="007E7190"/>
    <w:rsid w:val="007E72D8"/>
    <w:rsid w:val="007E73C6"/>
    <w:rsid w:val="007E7636"/>
    <w:rsid w:val="007E7968"/>
    <w:rsid w:val="007E7C0B"/>
    <w:rsid w:val="007F04CF"/>
    <w:rsid w:val="007F0B15"/>
    <w:rsid w:val="007F0BD2"/>
    <w:rsid w:val="007F0CF3"/>
    <w:rsid w:val="007F0D94"/>
    <w:rsid w:val="007F16E7"/>
    <w:rsid w:val="007F1855"/>
    <w:rsid w:val="007F1900"/>
    <w:rsid w:val="007F1F71"/>
    <w:rsid w:val="007F2053"/>
    <w:rsid w:val="007F2297"/>
    <w:rsid w:val="007F22C0"/>
    <w:rsid w:val="007F2510"/>
    <w:rsid w:val="007F2823"/>
    <w:rsid w:val="007F2990"/>
    <w:rsid w:val="007F2D2B"/>
    <w:rsid w:val="007F36E5"/>
    <w:rsid w:val="007F4924"/>
    <w:rsid w:val="007F4B16"/>
    <w:rsid w:val="007F56A4"/>
    <w:rsid w:val="007F58E2"/>
    <w:rsid w:val="007F5A71"/>
    <w:rsid w:val="007F5AFF"/>
    <w:rsid w:val="007F6018"/>
    <w:rsid w:val="007F62E3"/>
    <w:rsid w:val="007F643F"/>
    <w:rsid w:val="007F6456"/>
    <w:rsid w:val="007F6F86"/>
    <w:rsid w:val="007F71D9"/>
    <w:rsid w:val="007F7888"/>
    <w:rsid w:val="008001FB"/>
    <w:rsid w:val="008007C0"/>
    <w:rsid w:val="008008BA"/>
    <w:rsid w:val="00800A56"/>
    <w:rsid w:val="00800C5B"/>
    <w:rsid w:val="00800E26"/>
    <w:rsid w:val="00800F0A"/>
    <w:rsid w:val="00801135"/>
    <w:rsid w:val="00801D44"/>
    <w:rsid w:val="00801D8F"/>
    <w:rsid w:val="00801EB3"/>
    <w:rsid w:val="00802750"/>
    <w:rsid w:val="00802A86"/>
    <w:rsid w:val="00803066"/>
    <w:rsid w:val="008033D5"/>
    <w:rsid w:val="0080375D"/>
    <w:rsid w:val="00803830"/>
    <w:rsid w:val="00803B0F"/>
    <w:rsid w:val="00803EF8"/>
    <w:rsid w:val="008042D4"/>
    <w:rsid w:val="008044CE"/>
    <w:rsid w:val="00804950"/>
    <w:rsid w:val="00804E88"/>
    <w:rsid w:val="00805176"/>
    <w:rsid w:val="00805310"/>
    <w:rsid w:val="008055AD"/>
    <w:rsid w:val="00805753"/>
    <w:rsid w:val="00805C8D"/>
    <w:rsid w:val="00806583"/>
    <w:rsid w:val="0080672C"/>
    <w:rsid w:val="00806781"/>
    <w:rsid w:val="00806E48"/>
    <w:rsid w:val="00807143"/>
    <w:rsid w:val="00807252"/>
    <w:rsid w:val="008075CE"/>
    <w:rsid w:val="00807D65"/>
    <w:rsid w:val="00810B43"/>
    <w:rsid w:val="00810D0C"/>
    <w:rsid w:val="008113F5"/>
    <w:rsid w:val="0081195A"/>
    <w:rsid w:val="00811D27"/>
    <w:rsid w:val="00811DEA"/>
    <w:rsid w:val="00812324"/>
    <w:rsid w:val="00812330"/>
    <w:rsid w:val="00813EB9"/>
    <w:rsid w:val="00813F0F"/>
    <w:rsid w:val="00814216"/>
    <w:rsid w:val="008142FD"/>
    <w:rsid w:val="008144AB"/>
    <w:rsid w:val="008146C6"/>
    <w:rsid w:val="008147EA"/>
    <w:rsid w:val="00814CDF"/>
    <w:rsid w:val="0081549F"/>
    <w:rsid w:val="0081609B"/>
    <w:rsid w:val="00816103"/>
    <w:rsid w:val="00816A2C"/>
    <w:rsid w:val="00816A6E"/>
    <w:rsid w:val="00816B51"/>
    <w:rsid w:val="00816F48"/>
    <w:rsid w:val="00816FED"/>
    <w:rsid w:val="00817198"/>
    <w:rsid w:val="008173F2"/>
    <w:rsid w:val="008174FC"/>
    <w:rsid w:val="008179ED"/>
    <w:rsid w:val="00817ADB"/>
    <w:rsid w:val="00817F27"/>
    <w:rsid w:val="00817F30"/>
    <w:rsid w:val="00820A6F"/>
    <w:rsid w:val="00820F97"/>
    <w:rsid w:val="0082107F"/>
    <w:rsid w:val="008224D8"/>
    <w:rsid w:val="008225BD"/>
    <w:rsid w:val="008226A8"/>
    <w:rsid w:val="00822CA5"/>
    <w:rsid w:val="00822D30"/>
    <w:rsid w:val="00822DDA"/>
    <w:rsid w:val="00822EA3"/>
    <w:rsid w:val="00823A4C"/>
    <w:rsid w:val="00824091"/>
    <w:rsid w:val="008240A1"/>
    <w:rsid w:val="008240AA"/>
    <w:rsid w:val="008247FF"/>
    <w:rsid w:val="00824903"/>
    <w:rsid w:val="008249A3"/>
    <w:rsid w:val="00824F41"/>
    <w:rsid w:val="008253BD"/>
    <w:rsid w:val="00825415"/>
    <w:rsid w:val="0082582D"/>
    <w:rsid w:val="0082590B"/>
    <w:rsid w:val="00825FF5"/>
    <w:rsid w:val="0082636D"/>
    <w:rsid w:val="008263B2"/>
    <w:rsid w:val="008263E9"/>
    <w:rsid w:val="00826AF3"/>
    <w:rsid w:val="00826EE5"/>
    <w:rsid w:val="008270DB"/>
    <w:rsid w:val="00827418"/>
    <w:rsid w:val="00827548"/>
    <w:rsid w:val="00827653"/>
    <w:rsid w:val="008277D1"/>
    <w:rsid w:val="00827BC8"/>
    <w:rsid w:val="00827C38"/>
    <w:rsid w:val="00827F58"/>
    <w:rsid w:val="00830402"/>
    <w:rsid w:val="008304EA"/>
    <w:rsid w:val="00830605"/>
    <w:rsid w:val="00830964"/>
    <w:rsid w:val="00830B58"/>
    <w:rsid w:val="00830F65"/>
    <w:rsid w:val="008311C5"/>
    <w:rsid w:val="008313F5"/>
    <w:rsid w:val="00831A0F"/>
    <w:rsid w:val="00831D71"/>
    <w:rsid w:val="008321D7"/>
    <w:rsid w:val="00832841"/>
    <w:rsid w:val="00832F33"/>
    <w:rsid w:val="00833017"/>
    <w:rsid w:val="008330C2"/>
    <w:rsid w:val="00834309"/>
    <w:rsid w:val="008345BE"/>
    <w:rsid w:val="008346DC"/>
    <w:rsid w:val="008347AD"/>
    <w:rsid w:val="00834F66"/>
    <w:rsid w:val="0083538E"/>
    <w:rsid w:val="00835BDB"/>
    <w:rsid w:val="00835E5A"/>
    <w:rsid w:val="00836CB7"/>
    <w:rsid w:val="008403A4"/>
    <w:rsid w:val="0084059E"/>
    <w:rsid w:val="00840A1D"/>
    <w:rsid w:val="00840ACF"/>
    <w:rsid w:val="00840BE7"/>
    <w:rsid w:val="00840CCB"/>
    <w:rsid w:val="00840D95"/>
    <w:rsid w:val="00840E8C"/>
    <w:rsid w:val="008411D3"/>
    <w:rsid w:val="00841590"/>
    <w:rsid w:val="00842A6A"/>
    <w:rsid w:val="00842A97"/>
    <w:rsid w:val="00842A9C"/>
    <w:rsid w:val="008431E8"/>
    <w:rsid w:val="008437ED"/>
    <w:rsid w:val="00843C21"/>
    <w:rsid w:val="00843C3A"/>
    <w:rsid w:val="00843E84"/>
    <w:rsid w:val="00844270"/>
    <w:rsid w:val="0084429E"/>
    <w:rsid w:val="008447A7"/>
    <w:rsid w:val="00845561"/>
    <w:rsid w:val="00845CAD"/>
    <w:rsid w:val="00845F78"/>
    <w:rsid w:val="00846340"/>
    <w:rsid w:val="0084673E"/>
    <w:rsid w:val="008468D9"/>
    <w:rsid w:val="008469FA"/>
    <w:rsid w:val="0084761C"/>
    <w:rsid w:val="00847B7A"/>
    <w:rsid w:val="00847C43"/>
    <w:rsid w:val="008508B8"/>
    <w:rsid w:val="00850D3B"/>
    <w:rsid w:val="00851439"/>
    <w:rsid w:val="00851591"/>
    <w:rsid w:val="00851A61"/>
    <w:rsid w:val="00851AD7"/>
    <w:rsid w:val="00851E71"/>
    <w:rsid w:val="008520C0"/>
    <w:rsid w:val="008520E5"/>
    <w:rsid w:val="00852983"/>
    <w:rsid w:val="00852EF1"/>
    <w:rsid w:val="008535DA"/>
    <w:rsid w:val="0085398C"/>
    <w:rsid w:val="00853BBE"/>
    <w:rsid w:val="00853F10"/>
    <w:rsid w:val="00854E32"/>
    <w:rsid w:val="00854EF7"/>
    <w:rsid w:val="0085524B"/>
    <w:rsid w:val="0085555E"/>
    <w:rsid w:val="00855762"/>
    <w:rsid w:val="0085587D"/>
    <w:rsid w:val="00855925"/>
    <w:rsid w:val="008559C8"/>
    <w:rsid w:val="00855E52"/>
    <w:rsid w:val="00855F4C"/>
    <w:rsid w:val="0085621E"/>
    <w:rsid w:val="008563B6"/>
    <w:rsid w:val="008566F8"/>
    <w:rsid w:val="008575FA"/>
    <w:rsid w:val="00857F62"/>
    <w:rsid w:val="00857FC7"/>
    <w:rsid w:val="00860158"/>
    <w:rsid w:val="00860B6D"/>
    <w:rsid w:val="00860F68"/>
    <w:rsid w:val="00861561"/>
    <w:rsid w:val="00861860"/>
    <w:rsid w:val="00861AEB"/>
    <w:rsid w:val="00862305"/>
    <w:rsid w:val="008626E1"/>
    <w:rsid w:val="00862FFB"/>
    <w:rsid w:val="00863019"/>
    <w:rsid w:val="00863218"/>
    <w:rsid w:val="008632E9"/>
    <w:rsid w:val="00863701"/>
    <w:rsid w:val="0086405A"/>
    <w:rsid w:val="008643D8"/>
    <w:rsid w:val="0086443B"/>
    <w:rsid w:val="00864A98"/>
    <w:rsid w:val="00864AA0"/>
    <w:rsid w:val="00865293"/>
    <w:rsid w:val="00865524"/>
    <w:rsid w:val="00865613"/>
    <w:rsid w:val="00865E57"/>
    <w:rsid w:val="00865E81"/>
    <w:rsid w:val="008669C7"/>
    <w:rsid w:val="00866DE0"/>
    <w:rsid w:val="00866E55"/>
    <w:rsid w:val="00867FE0"/>
    <w:rsid w:val="00870007"/>
    <w:rsid w:val="008707B2"/>
    <w:rsid w:val="008708B2"/>
    <w:rsid w:val="00870D63"/>
    <w:rsid w:val="0087103A"/>
    <w:rsid w:val="008712F7"/>
    <w:rsid w:val="00871881"/>
    <w:rsid w:val="008718A0"/>
    <w:rsid w:val="008718FB"/>
    <w:rsid w:val="00871DA7"/>
    <w:rsid w:val="008722EC"/>
    <w:rsid w:val="008724C9"/>
    <w:rsid w:val="0087262D"/>
    <w:rsid w:val="0087289D"/>
    <w:rsid w:val="00872A7D"/>
    <w:rsid w:val="00872C35"/>
    <w:rsid w:val="0087309B"/>
    <w:rsid w:val="00873302"/>
    <w:rsid w:val="0087345D"/>
    <w:rsid w:val="0087354E"/>
    <w:rsid w:val="00873BF7"/>
    <w:rsid w:val="008744AF"/>
    <w:rsid w:val="00874936"/>
    <w:rsid w:val="00874A99"/>
    <w:rsid w:val="00874C8A"/>
    <w:rsid w:val="00875324"/>
    <w:rsid w:val="008753B4"/>
    <w:rsid w:val="0087580D"/>
    <w:rsid w:val="00875EEF"/>
    <w:rsid w:val="00876084"/>
    <w:rsid w:val="008762CC"/>
    <w:rsid w:val="00876E46"/>
    <w:rsid w:val="0087745B"/>
    <w:rsid w:val="008774B2"/>
    <w:rsid w:val="00877F60"/>
    <w:rsid w:val="00880151"/>
    <w:rsid w:val="008803E5"/>
    <w:rsid w:val="00880E87"/>
    <w:rsid w:val="008815B7"/>
    <w:rsid w:val="0088165D"/>
    <w:rsid w:val="008819CF"/>
    <w:rsid w:val="00881C2D"/>
    <w:rsid w:val="00881E4E"/>
    <w:rsid w:val="008823BD"/>
    <w:rsid w:val="00882431"/>
    <w:rsid w:val="00882462"/>
    <w:rsid w:val="00882635"/>
    <w:rsid w:val="0088279D"/>
    <w:rsid w:val="00882A04"/>
    <w:rsid w:val="00882FE9"/>
    <w:rsid w:val="00883350"/>
    <w:rsid w:val="00883495"/>
    <w:rsid w:val="00883588"/>
    <w:rsid w:val="0088399B"/>
    <w:rsid w:val="00883E09"/>
    <w:rsid w:val="0088409D"/>
    <w:rsid w:val="00884109"/>
    <w:rsid w:val="00884A1D"/>
    <w:rsid w:val="00885EC7"/>
    <w:rsid w:val="00886238"/>
    <w:rsid w:val="0088624C"/>
    <w:rsid w:val="00886464"/>
    <w:rsid w:val="00886D59"/>
    <w:rsid w:val="00886DFF"/>
    <w:rsid w:val="00886F63"/>
    <w:rsid w:val="008870E1"/>
    <w:rsid w:val="00887893"/>
    <w:rsid w:val="008908BD"/>
    <w:rsid w:val="00890ABB"/>
    <w:rsid w:val="00890B6F"/>
    <w:rsid w:val="00890E79"/>
    <w:rsid w:val="008912A0"/>
    <w:rsid w:val="008919B1"/>
    <w:rsid w:val="00891A49"/>
    <w:rsid w:val="00891A71"/>
    <w:rsid w:val="00891BD5"/>
    <w:rsid w:val="008929BA"/>
    <w:rsid w:val="00892C3F"/>
    <w:rsid w:val="00892C5B"/>
    <w:rsid w:val="0089343B"/>
    <w:rsid w:val="0089355C"/>
    <w:rsid w:val="008936FF"/>
    <w:rsid w:val="00893F61"/>
    <w:rsid w:val="008940E0"/>
    <w:rsid w:val="0089466A"/>
    <w:rsid w:val="0089490D"/>
    <w:rsid w:val="00894AA1"/>
    <w:rsid w:val="00894C7F"/>
    <w:rsid w:val="00894E41"/>
    <w:rsid w:val="0089502E"/>
    <w:rsid w:val="0089505B"/>
    <w:rsid w:val="008950AB"/>
    <w:rsid w:val="00895400"/>
    <w:rsid w:val="008955C6"/>
    <w:rsid w:val="00895769"/>
    <w:rsid w:val="00895C56"/>
    <w:rsid w:val="00896139"/>
    <w:rsid w:val="008967AB"/>
    <w:rsid w:val="00896831"/>
    <w:rsid w:val="00896B88"/>
    <w:rsid w:val="008975D9"/>
    <w:rsid w:val="008976E9"/>
    <w:rsid w:val="008977AF"/>
    <w:rsid w:val="008A0D47"/>
    <w:rsid w:val="008A137A"/>
    <w:rsid w:val="008A148C"/>
    <w:rsid w:val="008A1795"/>
    <w:rsid w:val="008A20B7"/>
    <w:rsid w:val="008A2D98"/>
    <w:rsid w:val="008A2F52"/>
    <w:rsid w:val="008A3133"/>
    <w:rsid w:val="008A35EB"/>
    <w:rsid w:val="008A495F"/>
    <w:rsid w:val="008A4B90"/>
    <w:rsid w:val="008A4D96"/>
    <w:rsid w:val="008A507B"/>
    <w:rsid w:val="008A50C9"/>
    <w:rsid w:val="008A5287"/>
    <w:rsid w:val="008A5294"/>
    <w:rsid w:val="008A535C"/>
    <w:rsid w:val="008A53D2"/>
    <w:rsid w:val="008A55FF"/>
    <w:rsid w:val="008A5B86"/>
    <w:rsid w:val="008A5FBB"/>
    <w:rsid w:val="008A68B1"/>
    <w:rsid w:val="008A6A82"/>
    <w:rsid w:val="008A6E98"/>
    <w:rsid w:val="008A6FCF"/>
    <w:rsid w:val="008A79DC"/>
    <w:rsid w:val="008A7D15"/>
    <w:rsid w:val="008A7D5C"/>
    <w:rsid w:val="008B0052"/>
    <w:rsid w:val="008B064A"/>
    <w:rsid w:val="008B0835"/>
    <w:rsid w:val="008B0ABE"/>
    <w:rsid w:val="008B0BB5"/>
    <w:rsid w:val="008B0FF1"/>
    <w:rsid w:val="008B12C8"/>
    <w:rsid w:val="008B150D"/>
    <w:rsid w:val="008B24CF"/>
    <w:rsid w:val="008B2872"/>
    <w:rsid w:val="008B29E8"/>
    <w:rsid w:val="008B2E1C"/>
    <w:rsid w:val="008B33DB"/>
    <w:rsid w:val="008B3A0D"/>
    <w:rsid w:val="008B3EAB"/>
    <w:rsid w:val="008B44BE"/>
    <w:rsid w:val="008B4620"/>
    <w:rsid w:val="008B4F04"/>
    <w:rsid w:val="008B5050"/>
    <w:rsid w:val="008B522F"/>
    <w:rsid w:val="008B5C4F"/>
    <w:rsid w:val="008B65B3"/>
    <w:rsid w:val="008B672E"/>
    <w:rsid w:val="008B681F"/>
    <w:rsid w:val="008B6CB9"/>
    <w:rsid w:val="008B7A39"/>
    <w:rsid w:val="008B7BF1"/>
    <w:rsid w:val="008C0277"/>
    <w:rsid w:val="008C040B"/>
    <w:rsid w:val="008C0423"/>
    <w:rsid w:val="008C1196"/>
    <w:rsid w:val="008C1245"/>
    <w:rsid w:val="008C1F31"/>
    <w:rsid w:val="008C2155"/>
    <w:rsid w:val="008C2224"/>
    <w:rsid w:val="008C2254"/>
    <w:rsid w:val="008C22EA"/>
    <w:rsid w:val="008C27AA"/>
    <w:rsid w:val="008C37CC"/>
    <w:rsid w:val="008C3A57"/>
    <w:rsid w:val="008C40C1"/>
    <w:rsid w:val="008C5BC5"/>
    <w:rsid w:val="008C6155"/>
    <w:rsid w:val="008C63C4"/>
    <w:rsid w:val="008C69D4"/>
    <w:rsid w:val="008C76BE"/>
    <w:rsid w:val="008C7FEB"/>
    <w:rsid w:val="008D005A"/>
    <w:rsid w:val="008D05BC"/>
    <w:rsid w:val="008D0796"/>
    <w:rsid w:val="008D0A39"/>
    <w:rsid w:val="008D0BD1"/>
    <w:rsid w:val="008D0C5C"/>
    <w:rsid w:val="008D1339"/>
    <w:rsid w:val="008D1614"/>
    <w:rsid w:val="008D1CEF"/>
    <w:rsid w:val="008D21A7"/>
    <w:rsid w:val="008D2C82"/>
    <w:rsid w:val="008D351C"/>
    <w:rsid w:val="008D3A7D"/>
    <w:rsid w:val="008D3B8F"/>
    <w:rsid w:val="008D3DCA"/>
    <w:rsid w:val="008D4358"/>
    <w:rsid w:val="008D48A9"/>
    <w:rsid w:val="008D4D12"/>
    <w:rsid w:val="008D4D2B"/>
    <w:rsid w:val="008D4D99"/>
    <w:rsid w:val="008D5136"/>
    <w:rsid w:val="008D55AA"/>
    <w:rsid w:val="008D5733"/>
    <w:rsid w:val="008D5C5A"/>
    <w:rsid w:val="008D604A"/>
    <w:rsid w:val="008D68EF"/>
    <w:rsid w:val="008D6B4F"/>
    <w:rsid w:val="008D73D1"/>
    <w:rsid w:val="008D7923"/>
    <w:rsid w:val="008D7E88"/>
    <w:rsid w:val="008E0571"/>
    <w:rsid w:val="008E0C76"/>
    <w:rsid w:val="008E1041"/>
    <w:rsid w:val="008E129C"/>
    <w:rsid w:val="008E1B6C"/>
    <w:rsid w:val="008E1B7C"/>
    <w:rsid w:val="008E1D4E"/>
    <w:rsid w:val="008E227B"/>
    <w:rsid w:val="008E27B7"/>
    <w:rsid w:val="008E28C8"/>
    <w:rsid w:val="008E361E"/>
    <w:rsid w:val="008E36BA"/>
    <w:rsid w:val="008E3957"/>
    <w:rsid w:val="008E39CB"/>
    <w:rsid w:val="008E3E68"/>
    <w:rsid w:val="008E4151"/>
    <w:rsid w:val="008E4710"/>
    <w:rsid w:val="008E4860"/>
    <w:rsid w:val="008E4A70"/>
    <w:rsid w:val="008E4ECC"/>
    <w:rsid w:val="008E4F2F"/>
    <w:rsid w:val="008E574C"/>
    <w:rsid w:val="008E6200"/>
    <w:rsid w:val="008E64C5"/>
    <w:rsid w:val="008E6662"/>
    <w:rsid w:val="008E6711"/>
    <w:rsid w:val="008E6B78"/>
    <w:rsid w:val="008E6CA1"/>
    <w:rsid w:val="008E7176"/>
    <w:rsid w:val="008E74A3"/>
    <w:rsid w:val="008E794A"/>
    <w:rsid w:val="008F0827"/>
    <w:rsid w:val="008F13A4"/>
    <w:rsid w:val="008F14F2"/>
    <w:rsid w:val="008F1AF3"/>
    <w:rsid w:val="008F1BBD"/>
    <w:rsid w:val="008F2279"/>
    <w:rsid w:val="008F2D5C"/>
    <w:rsid w:val="008F30FD"/>
    <w:rsid w:val="008F3144"/>
    <w:rsid w:val="008F43FC"/>
    <w:rsid w:val="008F4487"/>
    <w:rsid w:val="008F4AA5"/>
    <w:rsid w:val="008F4B1C"/>
    <w:rsid w:val="008F4C36"/>
    <w:rsid w:val="008F54BD"/>
    <w:rsid w:val="008F5510"/>
    <w:rsid w:val="008F5E9D"/>
    <w:rsid w:val="008F65CD"/>
    <w:rsid w:val="008F6B52"/>
    <w:rsid w:val="008F6BBE"/>
    <w:rsid w:val="008F6F36"/>
    <w:rsid w:val="008F7860"/>
    <w:rsid w:val="008F7984"/>
    <w:rsid w:val="009001FF"/>
    <w:rsid w:val="00900B12"/>
    <w:rsid w:val="00900F2C"/>
    <w:rsid w:val="0090128F"/>
    <w:rsid w:val="0090189F"/>
    <w:rsid w:val="009018DD"/>
    <w:rsid w:val="00901937"/>
    <w:rsid w:val="00901954"/>
    <w:rsid w:val="00901ADC"/>
    <w:rsid w:val="00901B83"/>
    <w:rsid w:val="00901C75"/>
    <w:rsid w:val="00901F5E"/>
    <w:rsid w:val="00901F6A"/>
    <w:rsid w:val="00902233"/>
    <w:rsid w:val="009029D7"/>
    <w:rsid w:val="00903004"/>
    <w:rsid w:val="00903060"/>
    <w:rsid w:val="0090348A"/>
    <w:rsid w:val="0090352E"/>
    <w:rsid w:val="009038D5"/>
    <w:rsid w:val="00903CE8"/>
    <w:rsid w:val="00903E89"/>
    <w:rsid w:val="00903EC5"/>
    <w:rsid w:val="00904297"/>
    <w:rsid w:val="009042F6"/>
    <w:rsid w:val="0090432B"/>
    <w:rsid w:val="00904581"/>
    <w:rsid w:val="009048E4"/>
    <w:rsid w:val="00904AD9"/>
    <w:rsid w:val="00905050"/>
    <w:rsid w:val="009054A2"/>
    <w:rsid w:val="009054DF"/>
    <w:rsid w:val="00905928"/>
    <w:rsid w:val="00905B0D"/>
    <w:rsid w:val="00906D95"/>
    <w:rsid w:val="0090731F"/>
    <w:rsid w:val="00907366"/>
    <w:rsid w:val="009075B5"/>
    <w:rsid w:val="00907A33"/>
    <w:rsid w:val="00907ADA"/>
    <w:rsid w:val="00910153"/>
    <w:rsid w:val="009101F1"/>
    <w:rsid w:val="00910BA8"/>
    <w:rsid w:val="00910E6A"/>
    <w:rsid w:val="00910E72"/>
    <w:rsid w:val="0091106B"/>
    <w:rsid w:val="009118A2"/>
    <w:rsid w:val="00911ABE"/>
    <w:rsid w:val="00911B47"/>
    <w:rsid w:val="00911C11"/>
    <w:rsid w:val="00911E3E"/>
    <w:rsid w:val="00912241"/>
    <w:rsid w:val="00912E4B"/>
    <w:rsid w:val="009137E5"/>
    <w:rsid w:val="00913B8D"/>
    <w:rsid w:val="00913BC8"/>
    <w:rsid w:val="00914696"/>
    <w:rsid w:val="00914D61"/>
    <w:rsid w:val="00914EB5"/>
    <w:rsid w:val="00914F55"/>
    <w:rsid w:val="009157C8"/>
    <w:rsid w:val="00915B20"/>
    <w:rsid w:val="009161B6"/>
    <w:rsid w:val="009163AF"/>
    <w:rsid w:val="0091659E"/>
    <w:rsid w:val="00916634"/>
    <w:rsid w:val="00916D14"/>
    <w:rsid w:val="00917171"/>
    <w:rsid w:val="00920646"/>
    <w:rsid w:val="00920787"/>
    <w:rsid w:val="009210D2"/>
    <w:rsid w:val="00921763"/>
    <w:rsid w:val="0092186E"/>
    <w:rsid w:val="00921A2B"/>
    <w:rsid w:val="009221B9"/>
    <w:rsid w:val="00922281"/>
    <w:rsid w:val="0092274C"/>
    <w:rsid w:val="00923176"/>
    <w:rsid w:val="0092320D"/>
    <w:rsid w:val="00923581"/>
    <w:rsid w:val="00924260"/>
    <w:rsid w:val="009246B6"/>
    <w:rsid w:val="00924FBD"/>
    <w:rsid w:val="00924FDB"/>
    <w:rsid w:val="00925790"/>
    <w:rsid w:val="00925B84"/>
    <w:rsid w:val="00926266"/>
    <w:rsid w:val="009262EE"/>
    <w:rsid w:val="009263F6"/>
    <w:rsid w:val="009266BD"/>
    <w:rsid w:val="00926864"/>
    <w:rsid w:val="009268E5"/>
    <w:rsid w:val="009270FD"/>
    <w:rsid w:val="009272FB"/>
    <w:rsid w:val="00927720"/>
    <w:rsid w:val="009277C7"/>
    <w:rsid w:val="009308B8"/>
    <w:rsid w:val="00930A75"/>
    <w:rsid w:val="00931514"/>
    <w:rsid w:val="00931528"/>
    <w:rsid w:val="00931938"/>
    <w:rsid w:val="00931E90"/>
    <w:rsid w:val="009323AA"/>
    <w:rsid w:val="00932677"/>
    <w:rsid w:val="00932753"/>
    <w:rsid w:val="009327FD"/>
    <w:rsid w:val="00932BCB"/>
    <w:rsid w:val="00932C71"/>
    <w:rsid w:val="00932D50"/>
    <w:rsid w:val="00932E3B"/>
    <w:rsid w:val="0093378A"/>
    <w:rsid w:val="00933AED"/>
    <w:rsid w:val="00933ECE"/>
    <w:rsid w:val="00934118"/>
    <w:rsid w:val="009349FB"/>
    <w:rsid w:val="00934FBF"/>
    <w:rsid w:val="0093535E"/>
    <w:rsid w:val="00935A69"/>
    <w:rsid w:val="00935B6E"/>
    <w:rsid w:val="00935C22"/>
    <w:rsid w:val="00935CBE"/>
    <w:rsid w:val="009361B6"/>
    <w:rsid w:val="0093624B"/>
    <w:rsid w:val="009364D6"/>
    <w:rsid w:val="009368EB"/>
    <w:rsid w:val="00936B82"/>
    <w:rsid w:val="00936BE5"/>
    <w:rsid w:val="0093710E"/>
    <w:rsid w:val="00937310"/>
    <w:rsid w:val="009376ED"/>
    <w:rsid w:val="0093786B"/>
    <w:rsid w:val="009401B0"/>
    <w:rsid w:val="00940387"/>
    <w:rsid w:val="009404FE"/>
    <w:rsid w:val="00940A56"/>
    <w:rsid w:val="00940A5B"/>
    <w:rsid w:val="0094144D"/>
    <w:rsid w:val="009415DE"/>
    <w:rsid w:val="00942415"/>
    <w:rsid w:val="00942748"/>
    <w:rsid w:val="00942966"/>
    <w:rsid w:val="00942EF4"/>
    <w:rsid w:val="00942FBA"/>
    <w:rsid w:val="009435B4"/>
    <w:rsid w:val="00943620"/>
    <w:rsid w:val="0094372F"/>
    <w:rsid w:val="00943A60"/>
    <w:rsid w:val="00943A84"/>
    <w:rsid w:val="00943B71"/>
    <w:rsid w:val="009447CC"/>
    <w:rsid w:val="0094499A"/>
    <w:rsid w:val="00944BF4"/>
    <w:rsid w:val="00944F46"/>
    <w:rsid w:val="00945273"/>
    <w:rsid w:val="009460A2"/>
    <w:rsid w:val="009467E4"/>
    <w:rsid w:val="00946F5D"/>
    <w:rsid w:val="009472B7"/>
    <w:rsid w:val="009476A1"/>
    <w:rsid w:val="00947F96"/>
    <w:rsid w:val="0095017C"/>
    <w:rsid w:val="00950265"/>
    <w:rsid w:val="009503D7"/>
    <w:rsid w:val="009507D0"/>
    <w:rsid w:val="00950859"/>
    <w:rsid w:val="00950E04"/>
    <w:rsid w:val="00950F03"/>
    <w:rsid w:val="009510EC"/>
    <w:rsid w:val="009511B4"/>
    <w:rsid w:val="00951454"/>
    <w:rsid w:val="0095197A"/>
    <w:rsid w:val="00951AAF"/>
    <w:rsid w:val="00952605"/>
    <w:rsid w:val="00952A63"/>
    <w:rsid w:val="00952D0C"/>
    <w:rsid w:val="00952FA6"/>
    <w:rsid w:val="009531E3"/>
    <w:rsid w:val="009534F1"/>
    <w:rsid w:val="009538A9"/>
    <w:rsid w:val="009539AF"/>
    <w:rsid w:val="00953CDC"/>
    <w:rsid w:val="00954393"/>
    <w:rsid w:val="00954619"/>
    <w:rsid w:val="00954A19"/>
    <w:rsid w:val="00954C0D"/>
    <w:rsid w:val="00954EA0"/>
    <w:rsid w:val="0095509B"/>
    <w:rsid w:val="009552BF"/>
    <w:rsid w:val="00955659"/>
    <w:rsid w:val="00955923"/>
    <w:rsid w:val="0095594E"/>
    <w:rsid w:val="00955AFE"/>
    <w:rsid w:val="00955C26"/>
    <w:rsid w:val="00955CEC"/>
    <w:rsid w:val="00956543"/>
    <w:rsid w:val="00956616"/>
    <w:rsid w:val="00956C0B"/>
    <w:rsid w:val="00956F3F"/>
    <w:rsid w:val="009575B6"/>
    <w:rsid w:val="009579AE"/>
    <w:rsid w:val="00957AF9"/>
    <w:rsid w:val="00957C35"/>
    <w:rsid w:val="00957DAF"/>
    <w:rsid w:val="00960021"/>
    <w:rsid w:val="009600DA"/>
    <w:rsid w:val="00960133"/>
    <w:rsid w:val="009609A2"/>
    <w:rsid w:val="00960DF4"/>
    <w:rsid w:val="0096170D"/>
    <w:rsid w:val="00961C1F"/>
    <w:rsid w:val="0096201D"/>
    <w:rsid w:val="00962297"/>
    <w:rsid w:val="009623C9"/>
    <w:rsid w:val="00962D35"/>
    <w:rsid w:val="0096319D"/>
    <w:rsid w:val="009642A7"/>
    <w:rsid w:val="00964380"/>
    <w:rsid w:val="0096454D"/>
    <w:rsid w:val="009648F2"/>
    <w:rsid w:val="00965213"/>
    <w:rsid w:val="00965348"/>
    <w:rsid w:val="00965E07"/>
    <w:rsid w:val="009667C4"/>
    <w:rsid w:val="00966949"/>
    <w:rsid w:val="00966A1D"/>
    <w:rsid w:val="00966F9D"/>
    <w:rsid w:val="0096747D"/>
    <w:rsid w:val="00967594"/>
    <w:rsid w:val="0096773C"/>
    <w:rsid w:val="00970C1D"/>
    <w:rsid w:val="00970C24"/>
    <w:rsid w:val="00970CAE"/>
    <w:rsid w:val="00970EFA"/>
    <w:rsid w:val="009713A7"/>
    <w:rsid w:val="00971651"/>
    <w:rsid w:val="00971661"/>
    <w:rsid w:val="00971C47"/>
    <w:rsid w:val="00972068"/>
    <w:rsid w:val="009727EF"/>
    <w:rsid w:val="00972D6E"/>
    <w:rsid w:val="0097355F"/>
    <w:rsid w:val="00973A3A"/>
    <w:rsid w:val="00973AB3"/>
    <w:rsid w:val="00973AD6"/>
    <w:rsid w:val="00973FE0"/>
    <w:rsid w:val="009740EB"/>
    <w:rsid w:val="00974124"/>
    <w:rsid w:val="0097451D"/>
    <w:rsid w:val="00974A41"/>
    <w:rsid w:val="00974F98"/>
    <w:rsid w:val="00975717"/>
    <w:rsid w:val="009767E3"/>
    <w:rsid w:val="00976DC4"/>
    <w:rsid w:val="0097709B"/>
    <w:rsid w:val="009775FB"/>
    <w:rsid w:val="009776C4"/>
    <w:rsid w:val="00977BF5"/>
    <w:rsid w:val="00980152"/>
    <w:rsid w:val="009801B7"/>
    <w:rsid w:val="0098073F"/>
    <w:rsid w:val="009813E1"/>
    <w:rsid w:val="00981695"/>
    <w:rsid w:val="00981A58"/>
    <w:rsid w:val="00981BFD"/>
    <w:rsid w:val="00981EC9"/>
    <w:rsid w:val="0098203C"/>
    <w:rsid w:val="009820FA"/>
    <w:rsid w:val="00982D91"/>
    <w:rsid w:val="00982F85"/>
    <w:rsid w:val="00983153"/>
    <w:rsid w:val="00983284"/>
    <w:rsid w:val="00983383"/>
    <w:rsid w:val="009833A5"/>
    <w:rsid w:val="0098363C"/>
    <w:rsid w:val="009848BD"/>
    <w:rsid w:val="0098551D"/>
    <w:rsid w:val="00985894"/>
    <w:rsid w:val="009858E8"/>
    <w:rsid w:val="00986323"/>
    <w:rsid w:val="00986704"/>
    <w:rsid w:val="00986AA5"/>
    <w:rsid w:val="00986F34"/>
    <w:rsid w:val="009879C5"/>
    <w:rsid w:val="00987C9B"/>
    <w:rsid w:val="00987D0E"/>
    <w:rsid w:val="00990171"/>
    <w:rsid w:val="0099021B"/>
    <w:rsid w:val="009903FF"/>
    <w:rsid w:val="00990452"/>
    <w:rsid w:val="00990A3C"/>
    <w:rsid w:val="00990BC0"/>
    <w:rsid w:val="00990E6F"/>
    <w:rsid w:val="0099108B"/>
    <w:rsid w:val="00991217"/>
    <w:rsid w:val="009916F8"/>
    <w:rsid w:val="00991D1D"/>
    <w:rsid w:val="009920DC"/>
    <w:rsid w:val="009922DB"/>
    <w:rsid w:val="009922DF"/>
    <w:rsid w:val="009927DA"/>
    <w:rsid w:val="009929F5"/>
    <w:rsid w:val="009931C6"/>
    <w:rsid w:val="00993478"/>
    <w:rsid w:val="009938E8"/>
    <w:rsid w:val="00993900"/>
    <w:rsid w:val="0099417C"/>
    <w:rsid w:val="00994C0B"/>
    <w:rsid w:val="00995129"/>
    <w:rsid w:val="009954EE"/>
    <w:rsid w:val="00995B9D"/>
    <w:rsid w:val="00995E53"/>
    <w:rsid w:val="00995FCC"/>
    <w:rsid w:val="00996240"/>
    <w:rsid w:val="0099660A"/>
    <w:rsid w:val="00996BAF"/>
    <w:rsid w:val="00996F6E"/>
    <w:rsid w:val="0099724F"/>
    <w:rsid w:val="00997BA8"/>
    <w:rsid w:val="00997F3C"/>
    <w:rsid w:val="00997F95"/>
    <w:rsid w:val="009A03D3"/>
    <w:rsid w:val="009A05D1"/>
    <w:rsid w:val="009A0797"/>
    <w:rsid w:val="009A07D9"/>
    <w:rsid w:val="009A0DB0"/>
    <w:rsid w:val="009A120A"/>
    <w:rsid w:val="009A1A9B"/>
    <w:rsid w:val="009A2621"/>
    <w:rsid w:val="009A27DF"/>
    <w:rsid w:val="009A2FC7"/>
    <w:rsid w:val="009A3DD5"/>
    <w:rsid w:val="009A3F55"/>
    <w:rsid w:val="009A4A6F"/>
    <w:rsid w:val="009A4B80"/>
    <w:rsid w:val="009A4D0B"/>
    <w:rsid w:val="009A4D0D"/>
    <w:rsid w:val="009A508C"/>
    <w:rsid w:val="009A52A9"/>
    <w:rsid w:val="009A52F2"/>
    <w:rsid w:val="009A5490"/>
    <w:rsid w:val="009A552D"/>
    <w:rsid w:val="009A5CD9"/>
    <w:rsid w:val="009A6270"/>
    <w:rsid w:val="009A68D3"/>
    <w:rsid w:val="009A709B"/>
    <w:rsid w:val="009A71DD"/>
    <w:rsid w:val="009A72BD"/>
    <w:rsid w:val="009A744A"/>
    <w:rsid w:val="009A778D"/>
    <w:rsid w:val="009A78E4"/>
    <w:rsid w:val="009A7E42"/>
    <w:rsid w:val="009B0050"/>
    <w:rsid w:val="009B0612"/>
    <w:rsid w:val="009B0865"/>
    <w:rsid w:val="009B0B89"/>
    <w:rsid w:val="009B0E34"/>
    <w:rsid w:val="009B1273"/>
    <w:rsid w:val="009B175F"/>
    <w:rsid w:val="009B177A"/>
    <w:rsid w:val="009B216C"/>
    <w:rsid w:val="009B2415"/>
    <w:rsid w:val="009B24B0"/>
    <w:rsid w:val="009B25B1"/>
    <w:rsid w:val="009B26B9"/>
    <w:rsid w:val="009B2ACB"/>
    <w:rsid w:val="009B380B"/>
    <w:rsid w:val="009B3A8E"/>
    <w:rsid w:val="009B3C18"/>
    <w:rsid w:val="009B4045"/>
    <w:rsid w:val="009B409D"/>
    <w:rsid w:val="009B40C7"/>
    <w:rsid w:val="009B4C0D"/>
    <w:rsid w:val="009B4FCE"/>
    <w:rsid w:val="009B5686"/>
    <w:rsid w:val="009B6617"/>
    <w:rsid w:val="009B6A20"/>
    <w:rsid w:val="009B6F2A"/>
    <w:rsid w:val="009B6FE3"/>
    <w:rsid w:val="009C0075"/>
    <w:rsid w:val="009C013C"/>
    <w:rsid w:val="009C06E0"/>
    <w:rsid w:val="009C095B"/>
    <w:rsid w:val="009C12A4"/>
    <w:rsid w:val="009C1653"/>
    <w:rsid w:val="009C16BF"/>
    <w:rsid w:val="009C18B4"/>
    <w:rsid w:val="009C1A1A"/>
    <w:rsid w:val="009C1CB1"/>
    <w:rsid w:val="009C1EB2"/>
    <w:rsid w:val="009C215A"/>
    <w:rsid w:val="009C2467"/>
    <w:rsid w:val="009C25A2"/>
    <w:rsid w:val="009C2893"/>
    <w:rsid w:val="009C2B7D"/>
    <w:rsid w:val="009C2DB9"/>
    <w:rsid w:val="009C31A6"/>
    <w:rsid w:val="009C31D8"/>
    <w:rsid w:val="009C322D"/>
    <w:rsid w:val="009C3233"/>
    <w:rsid w:val="009C3334"/>
    <w:rsid w:val="009C347B"/>
    <w:rsid w:val="009C3731"/>
    <w:rsid w:val="009C3D1B"/>
    <w:rsid w:val="009C4213"/>
    <w:rsid w:val="009C4595"/>
    <w:rsid w:val="009C46CF"/>
    <w:rsid w:val="009C4DA7"/>
    <w:rsid w:val="009C4F5B"/>
    <w:rsid w:val="009C50FD"/>
    <w:rsid w:val="009C5810"/>
    <w:rsid w:val="009C594A"/>
    <w:rsid w:val="009C596C"/>
    <w:rsid w:val="009C5AA6"/>
    <w:rsid w:val="009C5DFE"/>
    <w:rsid w:val="009C5FC0"/>
    <w:rsid w:val="009C62E2"/>
    <w:rsid w:val="009C6431"/>
    <w:rsid w:val="009C66CF"/>
    <w:rsid w:val="009C72F7"/>
    <w:rsid w:val="009C7722"/>
    <w:rsid w:val="009C7734"/>
    <w:rsid w:val="009D0B95"/>
    <w:rsid w:val="009D0CED"/>
    <w:rsid w:val="009D1257"/>
    <w:rsid w:val="009D13EA"/>
    <w:rsid w:val="009D13F3"/>
    <w:rsid w:val="009D14E0"/>
    <w:rsid w:val="009D19C8"/>
    <w:rsid w:val="009D1E4D"/>
    <w:rsid w:val="009D200A"/>
    <w:rsid w:val="009D2024"/>
    <w:rsid w:val="009D240C"/>
    <w:rsid w:val="009D2435"/>
    <w:rsid w:val="009D2845"/>
    <w:rsid w:val="009D35C7"/>
    <w:rsid w:val="009D3984"/>
    <w:rsid w:val="009D39C5"/>
    <w:rsid w:val="009D3D0F"/>
    <w:rsid w:val="009D3D7B"/>
    <w:rsid w:val="009D4BB9"/>
    <w:rsid w:val="009D5CCA"/>
    <w:rsid w:val="009D5FDA"/>
    <w:rsid w:val="009D691C"/>
    <w:rsid w:val="009D780B"/>
    <w:rsid w:val="009E0723"/>
    <w:rsid w:val="009E0ADD"/>
    <w:rsid w:val="009E1332"/>
    <w:rsid w:val="009E13A5"/>
    <w:rsid w:val="009E14E9"/>
    <w:rsid w:val="009E1A99"/>
    <w:rsid w:val="009E1EB5"/>
    <w:rsid w:val="009E206E"/>
    <w:rsid w:val="009E2560"/>
    <w:rsid w:val="009E2C2B"/>
    <w:rsid w:val="009E37F3"/>
    <w:rsid w:val="009E3933"/>
    <w:rsid w:val="009E3A5E"/>
    <w:rsid w:val="009E3AC1"/>
    <w:rsid w:val="009E3AE2"/>
    <w:rsid w:val="009E3D6E"/>
    <w:rsid w:val="009E417F"/>
    <w:rsid w:val="009E432E"/>
    <w:rsid w:val="009E4703"/>
    <w:rsid w:val="009E4A60"/>
    <w:rsid w:val="009E5280"/>
    <w:rsid w:val="009E5B79"/>
    <w:rsid w:val="009E5E88"/>
    <w:rsid w:val="009E606E"/>
    <w:rsid w:val="009E6ABD"/>
    <w:rsid w:val="009E6EE1"/>
    <w:rsid w:val="009E777A"/>
    <w:rsid w:val="009E7DAC"/>
    <w:rsid w:val="009E7E29"/>
    <w:rsid w:val="009F0055"/>
    <w:rsid w:val="009F013C"/>
    <w:rsid w:val="009F0443"/>
    <w:rsid w:val="009F0F24"/>
    <w:rsid w:val="009F122F"/>
    <w:rsid w:val="009F15C9"/>
    <w:rsid w:val="009F1B87"/>
    <w:rsid w:val="009F1CFB"/>
    <w:rsid w:val="009F1F97"/>
    <w:rsid w:val="009F20F5"/>
    <w:rsid w:val="009F26FD"/>
    <w:rsid w:val="009F27CF"/>
    <w:rsid w:val="009F2DFA"/>
    <w:rsid w:val="009F2E7F"/>
    <w:rsid w:val="009F3247"/>
    <w:rsid w:val="009F3466"/>
    <w:rsid w:val="009F379F"/>
    <w:rsid w:val="009F3FA4"/>
    <w:rsid w:val="009F4B61"/>
    <w:rsid w:val="009F5358"/>
    <w:rsid w:val="009F5587"/>
    <w:rsid w:val="009F589B"/>
    <w:rsid w:val="009F5CE3"/>
    <w:rsid w:val="009F6DBF"/>
    <w:rsid w:val="009F712D"/>
    <w:rsid w:val="009F76AC"/>
    <w:rsid w:val="009F7AD2"/>
    <w:rsid w:val="009F7B2B"/>
    <w:rsid w:val="009F7E7C"/>
    <w:rsid w:val="009F7FC9"/>
    <w:rsid w:val="00A00390"/>
    <w:rsid w:val="00A00468"/>
    <w:rsid w:val="00A00514"/>
    <w:rsid w:val="00A005BB"/>
    <w:rsid w:val="00A005C7"/>
    <w:rsid w:val="00A00B0C"/>
    <w:rsid w:val="00A01C8C"/>
    <w:rsid w:val="00A021FD"/>
    <w:rsid w:val="00A023C4"/>
    <w:rsid w:val="00A0257A"/>
    <w:rsid w:val="00A02C51"/>
    <w:rsid w:val="00A03525"/>
    <w:rsid w:val="00A039B3"/>
    <w:rsid w:val="00A042CF"/>
    <w:rsid w:val="00A0484B"/>
    <w:rsid w:val="00A04F64"/>
    <w:rsid w:val="00A0598B"/>
    <w:rsid w:val="00A05D07"/>
    <w:rsid w:val="00A05DA4"/>
    <w:rsid w:val="00A062B1"/>
    <w:rsid w:val="00A06877"/>
    <w:rsid w:val="00A07980"/>
    <w:rsid w:val="00A0798A"/>
    <w:rsid w:val="00A07E01"/>
    <w:rsid w:val="00A07F14"/>
    <w:rsid w:val="00A10644"/>
    <w:rsid w:val="00A107B5"/>
    <w:rsid w:val="00A10D82"/>
    <w:rsid w:val="00A10E4D"/>
    <w:rsid w:val="00A1178D"/>
    <w:rsid w:val="00A11D99"/>
    <w:rsid w:val="00A124E7"/>
    <w:rsid w:val="00A12EC3"/>
    <w:rsid w:val="00A13017"/>
    <w:rsid w:val="00A130DB"/>
    <w:rsid w:val="00A13284"/>
    <w:rsid w:val="00A135FD"/>
    <w:rsid w:val="00A1454C"/>
    <w:rsid w:val="00A152A5"/>
    <w:rsid w:val="00A15369"/>
    <w:rsid w:val="00A155BA"/>
    <w:rsid w:val="00A1584E"/>
    <w:rsid w:val="00A15F02"/>
    <w:rsid w:val="00A1602B"/>
    <w:rsid w:val="00A1629C"/>
    <w:rsid w:val="00A1641A"/>
    <w:rsid w:val="00A164B0"/>
    <w:rsid w:val="00A165C6"/>
    <w:rsid w:val="00A16743"/>
    <w:rsid w:val="00A16D38"/>
    <w:rsid w:val="00A1723A"/>
    <w:rsid w:val="00A17360"/>
    <w:rsid w:val="00A17550"/>
    <w:rsid w:val="00A1758F"/>
    <w:rsid w:val="00A17B18"/>
    <w:rsid w:val="00A17D12"/>
    <w:rsid w:val="00A17F04"/>
    <w:rsid w:val="00A205AE"/>
    <w:rsid w:val="00A205CD"/>
    <w:rsid w:val="00A205EF"/>
    <w:rsid w:val="00A20AAA"/>
    <w:rsid w:val="00A211BC"/>
    <w:rsid w:val="00A213B0"/>
    <w:rsid w:val="00A21F52"/>
    <w:rsid w:val="00A2213F"/>
    <w:rsid w:val="00A22F62"/>
    <w:rsid w:val="00A232E9"/>
    <w:rsid w:val="00A232F7"/>
    <w:rsid w:val="00A23AA9"/>
    <w:rsid w:val="00A23D42"/>
    <w:rsid w:val="00A24265"/>
    <w:rsid w:val="00A253C6"/>
    <w:rsid w:val="00A2559F"/>
    <w:rsid w:val="00A255E9"/>
    <w:rsid w:val="00A25630"/>
    <w:rsid w:val="00A25BF1"/>
    <w:rsid w:val="00A26498"/>
    <w:rsid w:val="00A264E0"/>
    <w:rsid w:val="00A2709B"/>
    <w:rsid w:val="00A274C0"/>
    <w:rsid w:val="00A27826"/>
    <w:rsid w:val="00A278D5"/>
    <w:rsid w:val="00A27D7E"/>
    <w:rsid w:val="00A27EFD"/>
    <w:rsid w:val="00A27F09"/>
    <w:rsid w:val="00A30000"/>
    <w:rsid w:val="00A302B7"/>
    <w:rsid w:val="00A309C2"/>
    <w:rsid w:val="00A30D18"/>
    <w:rsid w:val="00A30E61"/>
    <w:rsid w:val="00A31180"/>
    <w:rsid w:val="00A31334"/>
    <w:rsid w:val="00A322D7"/>
    <w:rsid w:val="00A327DE"/>
    <w:rsid w:val="00A3301B"/>
    <w:rsid w:val="00A3399E"/>
    <w:rsid w:val="00A347E8"/>
    <w:rsid w:val="00A34EEC"/>
    <w:rsid w:val="00A35083"/>
    <w:rsid w:val="00A3566A"/>
    <w:rsid w:val="00A35999"/>
    <w:rsid w:val="00A35CD7"/>
    <w:rsid w:val="00A36063"/>
    <w:rsid w:val="00A36183"/>
    <w:rsid w:val="00A366F4"/>
    <w:rsid w:val="00A36BD2"/>
    <w:rsid w:val="00A36CFD"/>
    <w:rsid w:val="00A3744A"/>
    <w:rsid w:val="00A3774B"/>
    <w:rsid w:val="00A37A03"/>
    <w:rsid w:val="00A40439"/>
    <w:rsid w:val="00A40CBB"/>
    <w:rsid w:val="00A410AA"/>
    <w:rsid w:val="00A41B1E"/>
    <w:rsid w:val="00A41DF8"/>
    <w:rsid w:val="00A4208A"/>
    <w:rsid w:val="00A427EA"/>
    <w:rsid w:val="00A428C0"/>
    <w:rsid w:val="00A42940"/>
    <w:rsid w:val="00A42CBD"/>
    <w:rsid w:val="00A431E7"/>
    <w:rsid w:val="00A43960"/>
    <w:rsid w:val="00A43AC8"/>
    <w:rsid w:val="00A443D6"/>
    <w:rsid w:val="00A44AF7"/>
    <w:rsid w:val="00A44CF4"/>
    <w:rsid w:val="00A44EBF"/>
    <w:rsid w:val="00A44F08"/>
    <w:rsid w:val="00A45359"/>
    <w:rsid w:val="00A4571D"/>
    <w:rsid w:val="00A45A12"/>
    <w:rsid w:val="00A46212"/>
    <w:rsid w:val="00A46E21"/>
    <w:rsid w:val="00A4703C"/>
    <w:rsid w:val="00A505C3"/>
    <w:rsid w:val="00A5060C"/>
    <w:rsid w:val="00A50B5B"/>
    <w:rsid w:val="00A50B92"/>
    <w:rsid w:val="00A50E94"/>
    <w:rsid w:val="00A5204C"/>
    <w:rsid w:val="00A526F4"/>
    <w:rsid w:val="00A52EAB"/>
    <w:rsid w:val="00A5350A"/>
    <w:rsid w:val="00A53DDE"/>
    <w:rsid w:val="00A54339"/>
    <w:rsid w:val="00A54A40"/>
    <w:rsid w:val="00A54CCA"/>
    <w:rsid w:val="00A54DA6"/>
    <w:rsid w:val="00A54E8E"/>
    <w:rsid w:val="00A54FF9"/>
    <w:rsid w:val="00A563DD"/>
    <w:rsid w:val="00A56658"/>
    <w:rsid w:val="00A567BA"/>
    <w:rsid w:val="00A56B45"/>
    <w:rsid w:val="00A56DD6"/>
    <w:rsid w:val="00A57593"/>
    <w:rsid w:val="00A579E7"/>
    <w:rsid w:val="00A602D3"/>
    <w:rsid w:val="00A606AA"/>
    <w:rsid w:val="00A60D79"/>
    <w:rsid w:val="00A618B4"/>
    <w:rsid w:val="00A629BA"/>
    <w:rsid w:val="00A62A45"/>
    <w:rsid w:val="00A62C96"/>
    <w:rsid w:val="00A62F82"/>
    <w:rsid w:val="00A63B93"/>
    <w:rsid w:val="00A63CAB"/>
    <w:rsid w:val="00A63EBD"/>
    <w:rsid w:val="00A63FC1"/>
    <w:rsid w:val="00A6416C"/>
    <w:rsid w:val="00A64DA9"/>
    <w:rsid w:val="00A64F8E"/>
    <w:rsid w:val="00A653F4"/>
    <w:rsid w:val="00A66189"/>
    <w:rsid w:val="00A66531"/>
    <w:rsid w:val="00A6666B"/>
    <w:rsid w:val="00A6713C"/>
    <w:rsid w:val="00A67891"/>
    <w:rsid w:val="00A67D1E"/>
    <w:rsid w:val="00A707ED"/>
    <w:rsid w:val="00A71348"/>
    <w:rsid w:val="00A71D4F"/>
    <w:rsid w:val="00A7257E"/>
    <w:rsid w:val="00A728DA"/>
    <w:rsid w:val="00A72AE4"/>
    <w:rsid w:val="00A72EBA"/>
    <w:rsid w:val="00A73003"/>
    <w:rsid w:val="00A7362C"/>
    <w:rsid w:val="00A738D6"/>
    <w:rsid w:val="00A739E0"/>
    <w:rsid w:val="00A73BAA"/>
    <w:rsid w:val="00A74258"/>
    <w:rsid w:val="00A74894"/>
    <w:rsid w:val="00A74AF1"/>
    <w:rsid w:val="00A74D11"/>
    <w:rsid w:val="00A75654"/>
    <w:rsid w:val="00A758EC"/>
    <w:rsid w:val="00A75C86"/>
    <w:rsid w:val="00A75CB8"/>
    <w:rsid w:val="00A76211"/>
    <w:rsid w:val="00A765C5"/>
    <w:rsid w:val="00A767C3"/>
    <w:rsid w:val="00A76A9D"/>
    <w:rsid w:val="00A76F69"/>
    <w:rsid w:val="00A77281"/>
    <w:rsid w:val="00A77612"/>
    <w:rsid w:val="00A77A05"/>
    <w:rsid w:val="00A802DA"/>
    <w:rsid w:val="00A80508"/>
    <w:rsid w:val="00A805B3"/>
    <w:rsid w:val="00A80685"/>
    <w:rsid w:val="00A819D1"/>
    <w:rsid w:val="00A8296B"/>
    <w:rsid w:val="00A82C47"/>
    <w:rsid w:val="00A835AB"/>
    <w:rsid w:val="00A837DC"/>
    <w:rsid w:val="00A83836"/>
    <w:rsid w:val="00A83DA7"/>
    <w:rsid w:val="00A83DDB"/>
    <w:rsid w:val="00A84360"/>
    <w:rsid w:val="00A84BFC"/>
    <w:rsid w:val="00A84CA9"/>
    <w:rsid w:val="00A84D88"/>
    <w:rsid w:val="00A85399"/>
    <w:rsid w:val="00A85482"/>
    <w:rsid w:val="00A859F7"/>
    <w:rsid w:val="00A859FA"/>
    <w:rsid w:val="00A85ABE"/>
    <w:rsid w:val="00A866DB"/>
    <w:rsid w:val="00A86729"/>
    <w:rsid w:val="00A86A2D"/>
    <w:rsid w:val="00A870A4"/>
    <w:rsid w:val="00A90582"/>
    <w:rsid w:val="00A90799"/>
    <w:rsid w:val="00A90A02"/>
    <w:rsid w:val="00A90E97"/>
    <w:rsid w:val="00A913FA"/>
    <w:rsid w:val="00A9177D"/>
    <w:rsid w:val="00A9223A"/>
    <w:rsid w:val="00A92340"/>
    <w:rsid w:val="00A923C5"/>
    <w:rsid w:val="00A92451"/>
    <w:rsid w:val="00A926AA"/>
    <w:rsid w:val="00A9281E"/>
    <w:rsid w:val="00A93043"/>
    <w:rsid w:val="00A931A0"/>
    <w:rsid w:val="00A936D5"/>
    <w:rsid w:val="00A936FD"/>
    <w:rsid w:val="00A93F38"/>
    <w:rsid w:val="00A9402C"/>
    <w:rsid w:val="00A948B8"/>
    <w:rsid w:val="00A94F6D"/>
    <w:rsid w:val="00A94F74"/>
    <w:rsid w:val="00A95281"/>
    <w:rsid w:val="00A953C1"/>
    <w:rsid w:val="00A956B6"/>
    <w:rsid w:val="00A95AFA"/>
    <w:rsid w:val="00A96047"/>
    <w:rsid w:val="00A96182"/>
    <w:rsid w:val="00A96245"/>
    <w:rsid w:val="00A963B6"/>
    <w:rsid w:val="00A96650"/>
    <w:rsid w:val="00A96899"/>
    <w:rsid w:val="00A96A64"/>
    <w:rsid w:val="00A96C26"/>
    <w:rsid w:val="00A96C4B"/>
    <w:rsid w:val="00A96E7A"/>
    <w:rsid w:val="00A96F4C"/>
    <w:rsid w:val="00A9749A"/>
    <w:rsid w:val="00A97522"/>
    <w:rsid w:val="00A97A5D"/>
    <w:rsid w:val="00A97AB5"/>
    <w:rsid w:val="00A97CC9"/>
    <w:rsid w:val="00AA004E"/>
    <w:rsid w:val="00AA02EC"/>
    <w:rsid w:val="00AA0870"/>
    <w:rsid w:val="00AA1596"/>
    <w:rsid w:val="00AA16B3"/>
    <w:rsid w:val="00AA1998"/>
    <w:rsid w:val="00AA1A62"/>
    <w:rsid w:val="00AA1AB7"/>
    <w:rsid w:val="00AA1DED"/>
    <w:rsid w:val="00AA1E2F"/>
    <w:rsid w:val="00AA1FE1"/>
    <w:rsid w:val="00AA27FD"/>
    <w:rsid w:val="00AA2B33"/>
    <w:rsid w:val="00AA2BFD"/>
    <w:rsid w:val="00AA2D96"/>
    <w:rsid w:val="00AA3104"/>
    <w:rsid w:val="00AA387B"/>
    <w:rsid w:val="00AA3E6B"/>
    <w:rsid w:val="00AA4228"/>
    <w:rsid w:val="00AA4DDE"/>
    <w:rsid w:val="00AA4F81"/>
    <w:rsid w:val="00AA572D"/>
    <w:rsid w:val="00AA5B57"/>
    <w:rsid w:val="00AA5C78"/>
    <w:rsid w:val="00AA6E3B"/>
    <w:rsid w:val="00AA73C8"/>
    <w:rsid w:val="00AA7BB0"/>
    <w:rsid w:val="00AB006B"/>
    <w:rsid w:val="00AB0123"/>
    <w:rsid w:val="00AB03AB"/>
    <w:rsid w:val="00AB0614"/>
    <w:rsid w:val="00AB07A9"/>
    <w:rsid w:val="00AB090D"/>
    <w:rsid w:val="00AB0987"/>
    <w:rsid w:val="00AB11EC"/>
    <w:rsid w:val="00AB153E"/>
    <w:rsid w:val="00AB167F"/>
    <w:rsid w:val="00AB1E17"/>
    <w:rsid w:val="00AB1E73"/>
    <w:rsid w:val="00AB219E"/>
    <w:rsid w:val="00AB2316"/>
    <w:rsid w:val="00AB25E6"/>
    <w:rsid w:val="00AB2709"/>
    <w:rsid w:val="00AB2E48"/>
    <w:rsid w:val="00AB39ED"/>
    <w:rsid w:val="00AB3A7D"/>
    <w:rsid w:val="00AB40FF"/>
    <w:rsid w:val="00AB4266"/>
    <w:rsid w:val="00AB45A1"/>
    <w:rsid w:val="00AB47F4"/>
    <w:rsid w:val="00AB4D04"/>
    <w:rsid w:val="00AB5234"/>
    <w:rsid w:val="00AB5BA1"/>
    <w:rsid w:val="00AB5FAE"/>
    <w:rsid w:val="00AB641F"/>
    <w:rsid w:val="00AB65C0"/>
    <w:rsid w:val="00AB6922"/>
    <w:rsid w:val="00AB6A87"/>
    <w:rsid w:val="00AB70B6"/>
    <w:rsid w:val="00AB7618"/>
    <w:rsid w:val="00AB799D"/>
    <w:rsid w:val="00AB7EF0"/>
    <w:rsid w:val="00AC0083"/>
    <w:rsid w:val="00AC00B4"/>
    <w:rsid w:val="00AC00DD"/>
    <w:rsid w:val="00AC0103"/>
    <w:rsid w:val="00AC0198"/>
    <w:rsid w:val="00AC01FD"/>
    <w:rsid w:val="00AC049C"/>
    <w:rsid w:val="00AC099A"/>
    <w:rsid w:val="00AC1472"/>
    <w:rsid w:val="00AC19AD"/>
    <w:rsid w:val="00AC1D59"/>
    <w:rsid w:val="00AC2198"/>
    <w:rsid w:val="00AC24EA"/>
    <w:rsid w:val="00AC24FA"/>
    <w:rsid w:val="00AC26BB"/>
    <w:rsid w:val="00AC2A31"/>
    <w:rsid w:val="00AC3D61"/>
    <w:rsid w:val="00AC424F"/>
    <w:rsid w:val="00AC4383"/>
    <w:rsid w:val="00AC4F3F"/>
    <w:rsid w:val="00AC5505"/>
    <w:rsid w:val="00AC5506"/>
    <w:rsid w:val="00AC577A"/>
    <w:rsid w:val="00AC580D"/>
    <w:rsid w:val="00AC5B1C"/>
    <w:rsid w:val="00AC5DE7"/>
    <w:rsid w:val="00AC65C8"/>
    <w:rsid w:val="00AC6AE8"/>
    <w:rsid w:val="00AC6E13"/>
    <w:rsid w:val="00AC6E15"/>
    <w:rsid w:val="00AC7024"/>
    <w:rsid w:val="00AC72CB"/>
    <w:rsid w:val="00AC7B1B"/>
    <w:rsid w:val="00AD0001"/>
    <w:rsid w:val="00AD043B"/>
    <w:rsid w:val="00AD07B0"/>
    <w:rsid w:val="00AD1166"/>
    <w:rsid w:val="00AD1328"/>
    <w:rsid w:val="00AD13FF"/>
    <w:rsid w:val="00AD1524"/>
    <w:rsid w:val="00AD173A"/>
    <w:rsid w:val="00AD1A0F"/>
    <w:rsid w:val="00AD1DB0"/>
    <w:rsid w:val="00AD24A5"/>
    <w:rsid w:val="00AD25C6"/>
    <w:rsid w:val="00AD2788"/>
    <w:rsid w:val="00AD300D"/>
    <w:rsid w:val="00AD429C"/>
    <w:rsid w:val="00AD434F"/>
    <w:rsid w:val="00AD43D5"/>
    <w:rsid w:val="00AD44BE"/>
    <w:rsid w:val="00AD464B"/>
    <w:rsid w:val="00AD549C"/>
    <w:rsid w:val="00AD55C9"/>
    <w:rsid w:val="00AD5705"/>
    <w:rsid w:val="00AD58B0"/>
    <w:rsid w:val="00AD5BAB"/>
    <w:rsid w:val="00AD63DA"/>
    <w:rsid w:val="00AD6A15"/>
    <w:rsid w:val="00AD6D6D"/>
    <w:rsid w:val="00AD6EA2"/>
    <w:rsid w:val="00AD7439"/>
    <w:rsid w:val="00AD7463"/>
    <w:rsid w:val="00AD7473"/>
    <w:rsid w:val="00AD7D30"/>
    <w:rsid w:val="00AE0438"/>
    <w:rsid w:val="00AE09DA"/>
    <w:rsid w:val="00AE0C59"/>
    <w:rsid w:val="00AE0D0C"/>
    <w:rsid w:val="00AE124B"/>
    <w:rsid w:val="00AE1351"/>
    <w:rsid w:val="00AE137F"/>
    <w:rsid w:val="00AE1B9F"/>
    <w:rsid w:val="00AE1C15"/>
    <w:rsid w:val="00AE2601"/>
    <w:rsid w:val="00AE277F"/>
    <w:rsid w:val="00AE2D09"/>
    <w:rsid w:val="00AE2F13"/>
    <w:rsid w:val="00AE3005"/>
    <w:rsid w:val="00AE36AB"/>
    <w:rsid w:val="00AE3E51"/>
    <w:rsid w:val="00AE4644"/>
    <w:rsid w:val="00AE47EB"/>
    <w:rsid w:val="00AE4A02"/>
    <w:rsid w:val="00AE4BA8"/>
    <w:rsid w:val="00AE5616"/>
    <w:rsid w:val="00AE57B7"/>
    <w:rsid w:val="00AE6329"/>
    <w:rsid w:val="00AE6397"/>
    <w:rsid w:val="00AE6D2C"/>
    <w:rsid w:val="00AE6DCE"/>
    <w:rsid w:val="00AE7E5D"/>
    <w:rsid w:val="00AF03A6"/>
    <w:rsid w:val="00AF03E2"/>
    <w:rsid w:val="00AF06E7"/>
    <w:rsid w:val="00AF08F6"/>
    <w:rsid w:val="00AF1D50"/>
    <w:rsid w:val="00AF1E10"/>
    <w:rsid w:val="00AF1EB6"/>
    <w:rsid w:val="00AF1F93"/>
    <w:rsid w:val="00AF20D9"/>
    <w:rsid w:val="00AF258E"/>
    <w:rsid w:val="00AF32D4"/>
    <w:rsid w:val="00AF35B0"/>
    <w:rsid w:val="00AF369F"/>
    <w:rsid w:val="00AF40CA"/>
    <w:rsid w:val="00AF4439"/>
    <w:rsid w:val="00AF44F0"/>
    <w:rsid w:val="00AF48CE"/>
    <w:rsid w:val="00AF5567"/>
    <w:rsid w:val="00AF57E0"/>
    <w:rsid w:val="00AF5B1D"/>
    <w:rsid w:val="00AF5B73"/>
    <w:rsid w:val="00AF5F25"/>
    <w:rsid w:val="00AF67FF"/>
    <w:rsid w:val="00AF6BA2"/>
    <w:rsid w:val="00AF6D2D"/>
    <w:rsid w:val="00AF6FC5"/>
    <w:rsid w:val="00AF72BF"/>
    <w:rsid w:val="00AF765D"/>
    <w:rsid w:val="00AF797F"/>
    <w:rsid w:val="00AF7E2B"/>
    <w:rsid w:val="00AF7E73"/>
    <w:rsid w:val="00AF7FF1"/>
    <w:rsid w:val="00B00062"/>
    <w:rsid w:val="00B005E7"/>
    <w:rsid w:val="00B00DC7"/>
    <w:rsid w:val="00B01507"/>
    <w:rsid w:val="00B022D8"/>
    <w:rsid w:val="00B0235A"/>
    <w:rsid w:val="00B02C71"/>
    <w:rsid w:val="00B02D55"/>
    <w:rsid w:val="00B02F59"/>
    <w:rsid w:val="00B02F68"/>
    <w:rsid w:val="00B03314"/>
    <w:rsid w:val="00B038A0"/>
    <w:rsid w:val="00B03A97"/>
    <w:rsid w:val="00B040B7"/>
    <w:rsid w:val="00B042D4"/>
    <w:rsid w:val="00B04429"/>
    <w:rsid w:val="00B04A7D"/>
    <w:rsid w:val="00B04EA8"/>
    <w:rsid w:val="00B051FA"/>
    <w:rsid w:val="00B054F2"/>
    <w:rsid w:val="00B05834"/>
    <w:rsid w:val="00B05B17"/>
    <w:rsid w:val="00B05D03"/>
    <w:rsid w:val="00B06499"/>
    <w:rsid w:val="00B06D74"/>
    <w:rsid w:val="00B06EE4"/>
    <w:rsid w:val="00B075C7"/>
    <w:rsid w:val="00B07A20"/>
    <w:rsid w:val="00B07E0B"/>
    <w:rsid w:val="00B10193"/>
    <w:rsid w:val="00B10239"/>
    <w:rsid w:val="00B10718"/>
    <w:rsid w:val="00B10EE3"/>
    <w:rsid w:val="00B116C2"/>
    <w:rsid w:val="00B11703"/>
    <w:rsid w:val="00B1183D"/>
    <w:rsid w:val="00B11B8E"/>
    <w:rsid w:val="00B121A9"/>
    <w:rsid w:val="00B123F2"/>
    <w:rsid w:val="00B124F5"/>
    <w:rsid w:val="00B12BDE"/>
    <w:rsid w:val="00B12C45"/>
    <w:rsid w:val="00B12E55"/>
    <w:rsid w:val="00B12F9D"/>
    <w:rsid w:val="00B12FEE"/>
    <w:rsid w:val="00B13586"/>
    <w:rsid w:val="00B1381F"/>
    <w:rsid w:val="00B13956"/>
    <w:rsid w:val="00B13997"/>
    <w:rsid w:val="00B13AF6"/>
    <w:rsid w:val="00B13F22"/>
    <w:rsid w:val="00B13FAC"/>
    <w:rsid w:val="00B15375"/>
    <w:rsid w:val="00B154E0"/>
    <w:rsid w:val="00B1559D"/>
    <w:rsid w:val="00B156CA"/>
    <w:rsid w:val="00B15DD8"/>
    <w:rsid w:val="00B15F78"/>
    <w:rsid w:val="00B160FA"/>
    <w:rsid w:val="00B16128"/>
    <w:rsid w:val="00B163D3"/>
    <w:rsid w:val="00B16868"/>
    <w:rsid w:val="00B16E48"/>
    <w:rsid w:val="00B16FA4"/>
    <w:rsid w:val="00B1731E"/>
    <w:rsid w:val="00B17803"/>
    <w:rsid w:val="00B17830"/>
    <w:rsid w:val="00B200CC"/>
    <w:rsid w:val="00B207FB"/>
    <w:rsid w:val="00B20D11"/>
    <w:rsid w:val="00B21CF0"/>
    <w:rsid w:val="00B22078"/>
    <w:rsid w:val="00B22103"/>
    <w:rsid w:val="00B22662"/>
    <w:rsid w:val="00B22F66"/>
    <w:rsid w:val="00B22FF6"/>
    <w:rsid w:val="00B230F7"/>
    <w:rsid w:val="00B23387"/>
    <w:rsid w:val="00B23539"/>
    <w:rsid w:val="00B23D71"/>
    <w:rsid w:val="00B23E7E"/>
    <w:rsid w:val="00B246D2"/>
    <w:rsid w:val="00B24C72"/>
    <w:rsid w:val="00B25621"/>
    <w:rsid w:val="00B25643"/>
    <w:rsid w:val="00B25B04"/>
    <w:rsid w:val="00B25FD3"/>
    <w:rsid w:val="00B2603A"/>
    <w:rsid w:val="00B262CB"/>
    <w:rsid w:val="00B2680E"/>
    <w:rsid w:val="00B26AA8"/>
    <w:rsid w:val="00B26E1C"/>
    <w:rsid w:val="00B26E55"/>
    <w:rsid w:val="00B27E53"/>
    <w:rsid w:val="00B27F61"/>
    <w:rsid w:val="00B30C52"/>
    <w:rsid w:val="00B30C61"/>
    <w:rsid w:val="00B30DA3"/>
    <w:rsid w:val="00B31108"/>
    <w:rsid w:val="00B311D5"/>
    <w:rsid w:val="00B31329"/>
    <w:rsid w:val="00B31C25"/>
    <w:rsid w:val="00B327C4"/>
    <w:rsid w:val="00B32DAD"/>
    <w:rsid w:val="00B3317C"/>
    <w:rsid w:val="00B33BA0"/>
    <w:rsid w:val="00B33E3D"/>
    <w:rsid w:val="00B33F6A"/>
    <w:rsid w:val="00B342B1"/>
    <w:rsid w:val="00B342CB"/>
    <w:rsid w:val="00B34436"/>
    <w:rsid w:val="00B34477"/>
    <w:rsid w:val="00B348A0"/>
    <w:rsid w:val="00B352C0"/>
    <w:rsid w:val="00B352D6"/>
    <w:rsid w:val="00B352DC"/>
    <w:rsid w:val="00B3579F"/>
    <w:rsid w:val="00B359FD"/>
    <w:rsid w:val="00B3608C"/>
    <w:rsid w:val="00B36322"/>
    <w:rsid w:val="00B363AB"/>
    <w:rsid w:val="00B36AF6"/>
    <w:rsid w:val="00B36CBC"/>
    <w:rsid w:val="00B36EC5"/>
    <w:rsid w:val="00B37DB8"/>
    <w:rsid w:val="00B37DC1"/>
    <w:rsid w:val="00B400CF"/>
    <w:rsid w:val="00B402A7"/>
    <w:rsid w:val="00B402B9"/>
    <w:rsid w:val="00B409F1"/>
    <w:rsid w:val="00B40B03"/>
    <w:rsid w:val="00B418AE"/>
    <w:rsid w:val="00B42150"/>
    <w:rsid w:val="00B42E58"/>
    <w:rsid w:val="00B437D0"/>
    <w:rsid w:val="00B439DD"/>
    <w:rsid w:val="00B43C6C"/>
    <w:rsid w:val="00B43E09"/>
    <w:rsid w:val="00B43E60"/>
    <w:rsid w:val="00B44564"/>
    <w:rsid w:val="00B44AEA"/>
    <w:rsid w:val="00B44F5B"/>
    <w:rsid w:val="00B4537F"/>
    <w:rsid w:val="00B453B1"/>
    <w:rsid w:val="00B45473"/>
    <w:rsid w:val="00B454D7"/>
    <w:rsid w:val="00B45DC8"/>
    <w:rsid w:val="00B462BF"/>
    <w:rsid w:val="00B4647E"/>
    <w:rsid w:val="00B4684D"/>
    <w:rsid w:val="00B468C6"/>
    <w:rsid w:val="00B46FFF"/>
    <w:rsid w:val="00B47BA0"/>
    <w:rsid w:val="00B50BC2"/>
    <w:rsid w:val="00B50E61"/>
    <w:rsid w:val="00B51063"/>
    <w:rsid w:val="00B5116D"/>
    <w:rsid w:val="00B51200"/>
    <w:rsid w:val="00B5176F"/>
    <w:rsid w:val="00B51E6A"/>
    <w:rsid w:val="00B51F4D"/>
    <w:rsid w:val="00B529B6"/>
    <w:rsid w:val="00B52CAA"/>
    <w:rsid w:val="00B55210"/>
    <w:rsid w:val="00B555FD"/>
    <w:rsid w:val="00B557D8"/>
    <w:rsid w:val="00B55C69"/>
    <w:rsid w:val="00B560A6"/>
    <w:rsid w:val="00B561FB"/>
    <w:rsid w:val="00B562BA"/>
    <w:rsid w:val="00B56463"/>
    <w:rsid w:val="00B56A2E"/>
    <w:rsid w:val="00B56D8D"/>
    <w:rsid w:val="00B56DF1"/>
    <w:rsid w:val="00B56E5D"/>
    <w:rsid w:val="00B57126"/>
    <w:rsid w:val="00B573BD"/>
    <w:rsid w:val="00B57587"/>
    <w:rsid w:val="00B57B4F"/>
    <w:rsid w:val="00B60124"/>
    <w:rsid w:val="00B601B2"/>
    <w:rsid w:val="00B60FA7"/>
    <w:rsid w:val="00B61BF1"/>
    <w:rsid w:val="00B6245F"/>
    <w:rsid w:val="00B62568"/>
    <w:rsid w:val="00B625FF"/>
    <w:rsid w:val="00B62A03"/>
    <w:rsid w:val="00B62C7B"/>
    <w:rsid w:val="00B62CE2"/>
    <w:rsid w:val="00B62FB4"/>
    <w:rsid w:val="00B632FF"/>
    <w:rsid w:val="00B6363D"/>
    <w:rsid w:val="00B642DB"/>
    <w:rsid w:val="00B647F6"/>
    <w:rsid w:val="00B64BD4"/>
    <w:rsid w:val="00B64D3E"/>
    <w:rsid w:val="00B64E37"/>
    <w:rsid w:val="00B65132"/>
    <w:rsid w:val="00B654EE"/>
    <w:rsid w:val="00B6608F"/>
    <w:rsid w:val="00B66DEB"/>
    <w:rsid w:val="00B671CF"/>
    <w:rsid w:val="00B70620"/>
    <w:rsid w:val="00B70A37"/>
    <w:rsid w:val="00B7128E"/>
    <w:rsid w:val="00B71521"/>
    <w:rsid w:val="00B71896"/>
    <w:rsid w:val="00B71DEC"/>
    <w:rsid w:val="00B7294D"/>
    <w:rsid w:val="00B72980"/>
    <w:rsid w:val="00B729BE"/>
    <w:rsid w:val="00B72C5E"/>
    <w:rsid w:val="00B72F1C"/>
    <w:rsid w:val="00B730C2"/>
    <w:rsid w:val="00B737BF"/>
    <w:rsid w:val="00B737FF"/>
    <w:rsid w:val="00B73A0E"/>
    <w:rsid w:val="00B73AB0"/>
    <w:rsid w:val="00B73D0E"/>
    <w:rsid w:val="00B73D77"/>
    <w:rsid w:val="00B73F07"/>
    <w:rsid w:val="00B73F4E"/>
    <w:rsid w:val="00B741EA"/>
    <w:rsid w:val="00B742B8"/>
    <w:rsid w:val="00B74520"/>
    <w:rsid w:val="00B74E9B"/>
    <w:rsid w:val="00B74F59"/>
    <w:rsid w:val="00B75879"/>
    <w:rsid w:val="00B75BF9"/>
    <w:rsid w:val="00B75ED6"/>
    <w:rsid w:val="00B762F9"/>
    <w:rsid w:val="00B766D0"/>
    <w:rsid w:val="00B76EBE"/>
    <w:rsid w:val="00B76EE7"/>
    <w:rsid w:val="00B76F98"/>
    <w:rsid w:val="00B77290"/>
    <w:rsid w:val="00B772EB"/>
    <w:rsid w:val="00B77368"/>
    <w:rsid w:val="00B77F34"/>
    <w:rsid w:val="00B8084D"/>
    <w:rsid w:val="00B80B42"/>
    <w:rsid w:val="00B80E68"/>
    <w:rsid w:val="00B80EDD"/>
    <w:rsid w:val="00B81098"/>
    <w:rsid w:val="00B811D0"/>
    <w:rsid w:val="00B8125A"/>
    <w:rsid w:val="00B81C89"/>
    <w:rsid w:val="00B82145"/>
    <w:rsid w:val="00B826DA"/>
    <w:rsid w:val="00B8282D"/>
    <w:rsid w:val="00B82D77"/>
    <w:rsid w:val="00B82D99"/>
    <w:rsid w:val="00B83083"/>
    <w:rsid w:val="00B83FD8"/>
    <w:rsid w:val="00B840AF"/>
    <w:rsid w:val="00B84729"/>
    <w:rsid w:val="00B84B26"/>
    <w:rsid w:val="00B84F29"/>
    <w:rsid w:val="00B8549C"/>
    <w:rsid w:val="00B85708"/>
    <w:rsid w:val="00B85718"/>
    <w:rsid w:val="00B85CE1"/>
    <w:rsid w:val="00B86198"/>
    <w:rsid w:val="00B8630F"/>
    <w:rsid w:val="00B863E4"/>
    <w:rsid w:val="00B86980"/>
    <w:rsid w:val="00B86DB4"/>
    <w:rsid w:val="00B87138"/>
    <w:rsid w:val="00B87186"/>
    <w:rsid w:val="00B87253"/>
    <w:rsid w:val="00B87472"/>
    <w:rsid w:val="00B877B0"/>
    <w:rsid w:val="00B87B59"/>
    <w:rsid w:val="00B90D43"/>
    <w:rsid w:val="00B91376"/>
    <w:rsid w:val="00B91468"/>
    <w:rsid w:val="00B91782"/>
    <w:rsid w:val="00B91C08"/>
    <w:rsid w:val="00B91F43"/>
    <w:rsid w:val="00B922AC"/>
    <w:rsid w:val="00B9266B"/>
    <w:rsid w:val="00B92C2B"/>
    <w:rsid w:val="00B92F54"/>
    <w:rsid w:val="00B931A8"/>
    <w:rsid w:val="00B931AB"/>
    <w:rsid w:val="00B93514"/>
    <w:rsid w:val="00B94200"/>
    <w:rsid w:val="00B9428E"/>
    <w:rsid w:val="00B942EB"/>
    <w:rsid w:val="00B944A9"/>
    <w:rsid w:val="00B94740"/>
    <w:rsid w:val="00B949BD"/>
    <w:rsid w:val="00B94B25"/>
    <w:rsid w:val="00B95132"/>
    <w:rsid w:val="00B957DB"/>
    <w:rsid w:val="00B959A5"/>
    <w:rsid w:val="00B96FCF"/>
    <w:rsid w:val="00B9727E"/>
    <w:rsid w:val="00B97316"/>
    <w:rsid w:val="00B974D5"/>
    <w:rsid w:val="00B97BB4"/>
    <w:rsid w:val="00B97DE6"/>
    <w:rsid w:val="00BA04F6"/>
    <w:rsid w:val="00BA066B"/>
    <w:rsid w:val="00BA0B07"/>
    <w:rsid w:val="00BA0B1D"/>
    <w:rsid w:val="00BA0C53"/>
    <w:rsid w:val="00BA0DBA"/>
    <w:rsid w:val="00BA118D"/>
    <w:rsid w:val="00BA15FF"/>
    <w:rsid w:val="00BA17B5"/>
    <w:rsid w:val="00BA1AA7"/>
    <w:rsid w:val="00BA1B72"/>
    <w:rsid w:val="00BA1BC7"/>
    <w:rsid w:val="00BA1EB4"/>
    <w:rsid w:val="00BA3170"/>
    <w:rsid w:val="00BA33E2"/>
    <w:rsid w:val="00BA351E"/>
    <w:rsid w:val="00BA3CD9"/>
    <w:rsid w:val="00BA4120"/>
    <w:rsid w:val="00BA48ED"/>
    <w:rsid w:val="00BA4AD3"/>
    <w:rsid w:val="00BA4E51"/>
    <w:rsid w:val="00BA5BF4"/>
    <w:rsid w:val="00BA5C0D"/>
    <w:rsid w:val="00BA5C9E"/>
    <w:rsid w:val="00BA5DBA"/>
    <w:rsid w:val="00BA6387"/>
    <w:rsid w:val="00BA66F2"/>
    <w:rsid w:val="00BA66F6"/>
    <w:rsid w:val="00BA6895"/>
    <w:rsid w:val="00BA6A0A"/>
    <w:rsid w:val="00BA6B22"/>
    <w:rsid w:val="00BA719D"/>
    <w:rsid w:val="00BA7301"/>
    <w:rsid w:val="00BA7533"/>
    <w:rsid w:val="00BA782D"/>
    <w:rsid w:val="00BA7947"/>
    <w:rsid w:val="00BA7D70"/>
    <w:rsid w:val="00BA7DFA"/>
    <w:rsid w:val="00BB06C2"/>
    <w:rsid w:val="00BB07DA"/>
    <w:rsid w:val="00BB0A50"/>
    <w:rsid w:val="00BB1A75"/>
    <w:rsid w:val="00BB1BA4"/>
    <w:rsid w:val="00BB2560"/>
    <w:rsid w:val="00BB27D5"/>
    <w:rsid w:val="00BB2A2B"/>
    <w:rsid w:val="00BB2BAD"/>
    <w:rsid w:val="00BB30E8"/>
    <w:rsid w:val="00BB3274"/>
    <w:rsid w:val="00BB3CEF"/>
    <w:rsid w:val="00BB3E11"/>
    <w:rsid w:val="00BB4055"/>
    <w:rsid w:val="00BB4579"/>
    <w:rsid w:val="00BB4AFD"/>
    <w:rsid w:val="00BB4CF5"/>
    <w:rsid w:val="00BB525B"/>
    <w:rsid w:val="00BB5C13"/>
    <w:rsid w:val="00BB5EA0"/>
    <w:rsid w:val="00BB605C"/>
    <w:rsid w:val="00BB63F8"/>
    <w:rsid w:val="00BB675B"/>
    <w:rsid w:val="00BB6762"/>
    <w:rsid w:val="00BB70A0"/>
    <w:rsid w:val="00BB7132"/>
    <w:rsid w:val="00BB7BD0"/>
    <w:rsid w:val="00BB7C1B"/>
    <w:rsid w:val="00BB7D2C"/>
    <w:rsid w:val="00BB7E7F"/>
    <w:rsid w:val="00BB7EDE"/>
    <w:rsid w:val="00BC057B"/>
    <w:rsid w:val="00BC0B05"/>
    <w:rsid w:val="00BC0EF8"/>
    <w:rsid w:val="00BC1C70"/>
    <w:rsid w:val="00BC2D40"/>
    <w:rsid w:val="00BC2D99"/>
    <w:rsid w:val="00BC2FAB"/>
    <w:rsid w:val="00BC37F3"/>
    <w:rsid w:val="00BC3B27"/>
    <w:rsid w:val="00BC3E0E"/>
    <w:rsid w:val="00BC3F47"/>
    <w:rsid w:val="00BC427C"/>
    <w:rsid w:val="00BC45FB"/>
    <w:rsid w:val="00BC50C2"/>
    <w:rsid w:val="00BC5A15"/>
    <w:rsid w:val="00BC5A52"/>
    <w:rsid w:val="00BC5DB2"/>
    <w:rsid w:val="00BC5F1B"/>
    <w:rsid w:val="00BC6087"/>
    <w:rsid w:val="00BC61FF"/>
    <w:rsid w:val="00BC6654"/>
    <w:rsid w:val="00BC66C0"/>
    <w:rsid w:val="00BC6A49"/>
    <w:rsid w:val="00BC6BD9"/>
    <w:rsid w:val="00BC6CFD"/>
    <w:rsid w:val="00BC6F4A"/>
    <w:rsid w:val="00BC7444"/>
    <w:rsid w:val="00BC75A4"/>
    <w:rsid w:val="00BC7C99"/>
    <w:rsid w:val="00BC7CC0"/>
    <w:rsid w:val="00BC7DAD"/>
    <w:rsid w:val="00BD05A0"/>
    <w:rsid w:val="00BD0C6C"/>
    <w:rsid w:val="00BD10CE"/>
    <w:rsid w:val="00BD14F8"/>
    <w:rsid w:val="00BD15C3"/>
    <w:rsid w:val="00BD19D1"/>
    <w:rsid w:val="00BD1BD7"/>
    <w:rsid w:val="00BD1DD9"/>
    <w:rsid w:val="00BD2AA4"/>
    <w:rsid w:val="00BD327F"/>
    <w:rsid w:val="00BD382A"/>
    <w:rsid w:val="00BD4388"/>
    <w:rsid w:val="00BD4E02"/>
    <w:rsid w:val="00BD5A2E"/>
    <w:rsid w:val="00BD6692"/>
    <w:rsid w:val="00BD68D1"/>
    <w:rsid w:val="00BD6AA7"/>
    <w:rsid w:val="00BD6C4A"/>
    <w:rsid w:val="00BD6F95"/>
    <w:rsid w:val="00BD7427"/>
    <w:rsid w:val="00BD7722"/>
    <w:rsid w:val="00BD7990"/>
    <w:rsid w:val="00BD79F3"/>
    <w:rsid w:val="00BD7A55"/>
    <w:rsid w:val="00BD7A93"/>
    <w:rsid w:val="00BD7E31"/>
    <w:rsid w:val="00BE016B"/>
    <w:rsid w:val="00BE04D3"/>
    <w:rsid w:val="00BE1442"/>
    <w:rsid w:val="00BE1B44"/>
    <w:rsid w:val="00BE1DA4"/>
    <w:rsid w:val="00BE20E3"/>
    <w:rsid w:val="00BE2548"/>
    <w:rsid w:val="00BE25F8"/>
    <w:rsid w:val="00BE263E"/>
    <w:rsid w:val="00BE2973"/>
    <w:rsid w:val="00BE2BD1"/>
    <w:rsid w:val="00BE2DDC"/>
    <w:rsid w:val="00BE2F1F"/>
    <w:rsid w:val="00BE2FF2"/>
    <w:rsid w:val="00BE3076"/>
    <w:rsid w:val="00BE31F0"/>
    <w:rsid w:val="00BE3C92"/>
    <w:rsid w:val="00BE3C9B"/>
    <w:rsid w:val="00BE419A"/>
    <w:rsid w:val="00BE515B"/>
    <w:rsid w:val="00BE5412"/>
    <w:rsid w:val="00BE57FA"/>
    <w:rsid w:val="00BE5B2C"/>
    <w:rsid w:val="00BE621E"/>
    <w:rsid w:val="00BE6A48"/>
    <w:rsid w:val="00BE6C69"/>
    <w:rsid w:val="00BE6EF4"/>
    <w:rsid w:val="00BE7079"/>
    <w:rsid w:val="00BE7D1C"/>
    <w:rsid w:val="00BF02EE"/>
    <w:rsid w:val="00BF0548"/>
    <w:rsid w:val="00BF065B"/>
    <w:rsid w:val="00BF0FE3"/>
    <w:rsid w:val="00BF13A4"/>
    <w:rsid w:val="00BF17C5"/>
    <w:rsid w:val="00BF1A28"/>
    <w:rsid w:val="00BF1B8D"/>
    <w:rsid w:val="00BF1BB7"/>
    <w:rsid w:val="00BF22D5"/>
    <w:rsid w:val="00BF249E"/>
    <w:rsid w:val="00BF2590"/>
    <w:rsid w:val="00BF2749"/>
    <w:rsid w:val="00BF2B31"/>
    <w:rsid w:val="00BF2C73"/>
    <w:rsid w:val="00BF308F"/>
    <w:rsid w:val="00BF39B5"/>
    <w:rsid w:val="00BF3B03"/>
    <w:rsid w:val="00BF4D2C"/>
    <w:rsid w:val="00BF4E3D"/>
    <w:rsid w:val="00BF4E95"/>
    <w:rsid w:val="00BF4F7A"/>
    <w:rsid w:val="00BF5358"/>
    <w:rsid w:val="00BF5518"/>
    <w:rsid w:val="00BF589A"/>
    <w:rsid w:val="00BF59DF"/>
    <w:rsid w:val="00BF5B07"/>
    <w:rsid w:val="00BF5C42"/>
    <w:rsid w:val="00BF6BE5"/>
    <w:rsid w:val="00BF6C75"/>
    <w:rsid w:val="00BF6E1E"/>
    <w:rsid w:val="00BF70C5"/>
    <w:rsid w:val="00BF7135"/>
    <w:rsid w:val="00BF71B0"/>
    <w:rsid w:val="00BF7273"/>
    <w:rsid w:val="00BF74D0"/>
    <w:rsid w:val="00BF79C4"/>
    <w:rsid w:val="00BF7AF1"/>
    <w:rsid w:val="00BF7CB8"/>
    <w:rsid w:val="00C008D4"/>
    <w:rsid w:val="00C00948"/>
    <w:rsid w:val="00C00FD5"/>
    <w:rsid w:val="00C010B6"/>
    <w:rsid w:val="00C012B1"/>
    <w:rsid w:val="00C01D40"/>
    <w:rsid w:val="00C020EC"/>
    <w:rsid w:val="00C02881"/>
    <w:rsid w:val="00C029BF"/>
    <w:rsid w:val="00C029D9"/>
    <w:rsid w:val="00C02B9F"/>
    <w:rsid w:val="00C02D9B"/>
    <w:rsid w:val="00C02E8F"/>
    <w:rsid w:val="00C0372F"/>
    <w:rsid w:val="00C03C5A"/>
    <w:rsid w:val="00C0506E"/>
    <w:rsid w:val="00C05B95"/>
    <w:rsid w:val="00C05BBF"/>
    <w:rsid w:val="00C05C75"/>
    <w:rsid w:val="00C06518"/>
    <w:rsid w:val="00C06B5A"/>
    <w:rsid w:val="00C06FD3"/>
    <w:rsid w:val="00C07067"/>
    <w:rsid w:val="00C07497"/>
    <w:rsid w:val="00C077DB"/>
    <w:rsid w:val="00C07E96"/>
    <w:rsid w:val="00C1031B"/>
    <w:rsid w:val="00C10B62"/>
    <w:rsid w:val="00C10E20"/>
    <w:rsid w:val="00C10F28"/>
    <w:rsid w:val="00C1127D"/>
    <w:rsid w:val="00C118CA"/>
    <w:rsid w:val="00C11B2A"/>
    <w:rsid w:val="00C123F0"/>
    <w:rsid w:val="00C12AA3"/>
    <w:rsid w:val="00C12C07"/>
    <w:rsid w:val="00C12C62"/>
    <w:rsid w:val="00C13530"/>
    <w:rsid w:val="00C135EB"/>
    <w:rsid w:val="00C136B9"/>
    <w:rsid w:val="00C13825"/>
    <w:rsid w:val="00C13C7F"/>
    <w:rsid w:val="00C13E2B"/>
    <w:rsid w:val="00C14114"/>
    <w:rsid w:val="00C147AF"/>
    <w:rsid w:val="00C15825"/>
    <w:rsid w:val="00C15C4E"/>
    <w:rsid w:val="00C16049"/>
    <w:rsid w:val="00C161EF"/>
    <w:rsid w:val="00C1627F"/>
    <w:rsid w:val="00C1652C"/>
    <w:rsid w:val="00C16EB7"/>
    <w:rsid w:val="00C16EC2"/>
    <w:rsid w:val="00C1726E"/>
    <w:rsid w:val="00C17599"/>
    <w:rsid w:val="00C17607"/>
    <w:rsid w:val="00C178FA"/>
    <w:rsid w:val="00C2038A"/>
    <w:rsid w:val="00C20B3E"/>
    <w:rsid w:val="00C20B60"/>
    <w:rsid w:val="00C2130F"/>
    <w:rsid w:val="00C21562"/>
    <w:rsid w:val="00C223BD"/>
    <w:rsid w:val="00C22447"/>
    <w:rsid w:val="00C22780"/>
    <w:rsid w:val="00C228C3"/>
    <w:rsid w:val="00C228E9"/>
    <w:rsid w:val="00C235C8"/>
    <w:rsid w:val="00C235CF"/>
    <w:rsid w:val="00C2384B"/>
    <w:rsid w:val="00C23E17"/>
    <w:rsid w:val="00C24095"/>
    <w:rsid w:val="00C242E6"/>
    <w:rsid w:val="00C244E5"/>
    <w:rsid w:val="00C2475C"/>
    <w:rsid w:val="00C2492E"/>
    <w:rsid w:val="00C24BD0"/>
    <w:rsid w:val="00C24D65"/>
    <w:rsid w:val="00C2512C"/>
    <w:rsid w:val="00C2537D"/>
    <w:rsid w:val="00C255B5"/>
    <w:rsid w:val="00C261AB"/>
    <w:rsid w:val="00C26713"/>
    <w:rsid w:val="00C26DC5"/>
    <w:rsid w:val="00C26DD1"/>
    <w:rsid w:val="00C270C8"/>
    <w:rsid w:val="00C27302"/>
    <w:rsid w:val="00C27629"/>
    <w:rsid w:val="00C27764"/>
    <w:rsid w:val="00C277D1"/>
    <w:rsid w:val="00C27F91"/>
    <w:rsid w:val="00C303C3"/>
    <w:rsid w:val="00C30629"/>
    <w:rsid w:val="00C30EE3"/>
    <w:rsid w:val="00C311BA"/>
    <w:rsid w:val="00C313C2"/>
    <w:rsid w:val="00C31437"/>
    <w:rsid w:val="00C31680"/>
    <w:rsid w:val="00C3185F"/>
    <w:rsid w:val="00C3203B"/>
    <w:rsid w:val="00C3213D"/>
    <w:rsid w:val="00C32163"/>
    <w:rsid w:val="00C32896"/>
    <w:rsid w:val="00C32AAB"/>
    <w:rsid w:val="00C32F77"/>
    <w:rsid w:val="00C332B2"/>
    <w:rsid w:val="00C3353B"/>
    <w:rsid w:val="00C336A3"/>
    <w:rsid w:val="00C33973"/>
    <w:rsid w:val="00C33CC9"/>
    <w:rsid w:val="00C34AA7"/>
    <w:rsid w:val="00C34ABA"/>
    <w:rsid w:val="00C34ED9"/>
    <w:rsid w:val="00C3549F"/>
    <w:rsid w:val="00C357EA"/>
    <w:rsid w:val="00C359FC"/>
    <w:rsid w:val="00C36551"/>
    <w:rsid w:val="00C36611"/>
    <w:rsid w:val="00C366E1"/>
    <w:rsid w:val="00C36AD5"/>
    <w:rsid w:val="00C36AF8"/>
    <w:rsid w:val="00C36B4C"/>
    <w:rsid w:val="00C36C1D"/>
    <w:rsid w:val="00C376E9"/>
    <w:rsid w:val="00C37755"/>
    <w:rsid w:val="00C37757"/>
    <w:rsid w:val="00C40456"/>
    <w:rsid w:val="00C40730"/>
    <w:rsid w:val="00C40794"/>
    <w:rsid w:val="00C407B7"/>
    <w:rsid w:val="00C407C5"/>
    <w:rsid w:val="00C408C7"/>
    <w:rsid w:val="00C40C3B"/>
    <w:rsid w:val="00C40FF0"/>
    <w:rsid w:val="00C413F1"/>
    <w:rsid w:val="00C4172A"/>
    <w:rsid w:val="00C41AD2"/>
    <w:rsid w:val="00C41C78"/>
    <w:rsid w:val="00C41FAC"/>
    <w:rsid w:val="00C42065"/>
    <w:rsid w:val="00C420D4"/>
    <w:rsid w:val="00C423E3"/>
    <w:rsid w:val="00C4274B"/>
    <w:rsid w:val="00C4297B"/>
    <w:rsid w:val="00C42B63"/>
    <w:rsid w:val="00C43087"/>
    <w:rsid w:val="00C43106"/>
    <w:rsid w:val="00C4319E"/>
    <w:rsid w:val="00C4330F"/>
    <w:rsid w:val="00C434BD"/>
    <w:rsid w:val="00C43F55"/>
    <w:rsid w:val="00C4440C"/>
    <w:rsid w:val="00C44A52"/>
    <w:rsid w:val="00C44CDD"/>
    <w:rsid w:val="00C44D7F"/>
    <w:rsid w:val="00C45377"/>
    <w:rsid w:val="00C45B4F"/>
    <w:rsid w:val="00C464C3"/>
    <w:rsid w:val="00C46721"/>
    <w:rsid w:val="00C46A55"/>
    <w:rsid w:val="00C46D57"/>
    <w:rsid w:val="00C47754"/>
    <w:rsid w:val="00C479BC"/>
    <w:rsid w:val="00C47A16"/>
    <w:rsid w:val="00C47F65"/>
    <w:rsid w:val="00C47F8E"/>
    <w:rsid w:val="00C47FEC"/>
    <w:rsid w:val="00C50280"/>
    <w:rsid w:val="00C503F8"/>
    <w:rsid w:val="00C50510"/>
    <w:rsid w:val="00C50C89"/>
    <w:rsid w:val="00C50CE8"/>
    <w:rsid w:val="00C511D8"/>
    <w:rsid w:val="00C51370"/>
    <w:rsid w:val="00C5180D"/>
    <w:rsid w:val="00C51E7A"/>
    <w:rsid w:val="00C520A0"/>
    <w:rsid w:val="00C52193"/>
    <w:rsid w:val="00C522D8"/>
    <w:rsid w:val="00C52813"/>
    <w:rsid w:val="00C535D6"/>
    <w:rsid w:val="00C53E0A"/>
    <w:rsid w:val="00C542B9"/>
    <w:rsid w:val="00C54AF8"/>
    <w:rsid w:val="00C55012"/>
    <w:rsid w:val="00C55206"/>
    <w:rsid w:val="00C5597B"/>
    <w:rsid w:val="00C55A98"/>
    <w:rsid w:val="00C55B7F"/>
    <w:rsid w:val="00C55D78"/>
    <w:rsid w:val="00C56529"/>
    <w:rsid w:val="00C565F7"/>
    <w:rsid w:val="00C575EF"/>
    <w:rsid w:val="00C6057D"/>
    <w:rsid w:val="00C607CC"/>
    <w:rsid w:val="00C609C4"/>
    <w:rsid w:val="00C609D6"/>
    <w:rsid w:val="00C60C81"/>
    <w:rsid w:val="00C60CAE"/>
    <w:rsid w:val="00C61150"/>
    <w:rsid w:val="00C61E97"/>
    <w:rsid w:val="00C61F9D"/>
    <w:rsid w:val="00C620DB"/>
    <w:rsid w:val="00C62488"/>
    <w:rsid w:val="00C62C6A"/>
    <w:rsid w:val="00C63816"/>
    <w:rsid w:val="00C63ACD"/>
    <w:rsid w:val="00C649BB"/>
    <w:rsid w:val="00C64CEA"/>
    <w:rsid w:val="00C650E2"/>
    <w:rsid w:val="00C65265"/>
    <w:rsid w:val="00C65444"/>
    <w:rsid w:val="00C6558A"/>
    <w:rsid w:val="00C658F4"/>
    <w:rsid w:val="00C65B8D"/>
    <w:rsid w:val="00C65C13"/>
    <w:rsid w:val="00C66209"/>
    <w:rsid w:val="00C662D8"/>
    <w:rsid w:val="00C6736F"/>
    <w:rsid w:val="00C674DB"/>
    <w:rsid w:val="00C67C70"/>
    <w:rsid w:val="00C70370"/>
    <w:rsid w:val="00C70BD3"/>
    <w:rsid w:val="00C70F04"/>
    <w:rsid w:val="00C70FF8"/>
    <w:rsid w:val="00C711FC"/>
    <w:rsid w:val="00C717B0"/>
    <w:rsid w:val="00C71810"/>
    <w:rsid w:val="00C71F9B"/>
    <w:rsid w:val="00C7260F"/>
    <w:rsid w:val="00C735C0"/>
    <w:rsid w:val="00C737E3"/>
    <w:rsid w:val="00C73DCC"/>
    <w:rsid w:val="00C74ABF"/>
    <w:rsid w:val="00C74C8B"/>
    <w:rsid w:val="00C75130"/>
    <w:rsid w:val="00C754DB"/>
    <w:rsid w:val="00C755A2"/>
    <w:rsid w:val="00C75D0D"/>
    <w:rsid w:val="00C76E4B"/>
    <w:rsid w:val="00C77A31"/>
    <w:rsid w:val="00C77B84"/>
    <w:rsid w:val="00C801D6"/>
    <w:rsid w:val="00C80401"/>
    <w:rsid w:val="00C8057F"/>
    <w:rsid w:val="00C80F81"/>
    <w:rsid w:val="00C80FB8"/>
    <w:rsid w:val="00C81255"/>
    <w:rsid w:val="00C8128B"/>
    <w:rsid w:val="00C813C9"/>
    <w:rsid w:val="00C817A5"/>
    <w:rsid w:val="00C81A4C"/>
    <w:rsid w:val="00C81FA1"/>
    <w:rsid w:val="00C822C0"/>
    <w:rsid w:val="00C8230E"/>
    <w:rsid w:val="00C824DD"/>
    <w:rsid w:val="00C8270C"/>
    <w:rsid w:val="00C828C8"/>
    <w:rsid w:val="00C82B7F"/>
    <w:rsid w:val="00C82C81"/>
    <w:rsid w:val="00C82D22"/>
    <w:rsid w:val="00C82EAD"/>
    <w:rsid w:val="00C8361F"/>
    <w:rsid w:val="00C83BB2"/>
    <w:rsid w:val="00C84162"/>
    <w:rsid w:val="00C84A49"/>
    <w:rsid w:val="00C84D95"/>
    <w:rsid w:val="00C84DCA"/>
    <w:rsid w:val="00C85277"/>
    <w:rsid w:val="00C85462"/>
    <w:rsid w:val="00C859C9"/>
    <w:rsid w:val="00C85AC8"/>
    <w:rsid w:val="00C85DE4"/>
    <w:rsid w:val="00C85FED"/>
    <w:rsid w:val="00C861EB"/>
    <w:rsid w:val="00C8672C"/>
    <w:rsid w:val="00C86B95"/>
    <w:rsid w:val="00C87D80"/>
    <w:rsid w:val="00C87E80"/>
    <w:rsid w:val="00C87EAB"/>
    <w:rsid w:val="00C87F32"/>
    <w:rsid w:val="00C9047A"/>
    <w:rsid w:val="00C909AD"/>
    <w:rsid w:val="00C90E6C"/>
    <w:rsid w:val="00C91024"/>
    <w:rsid w:val="00C9102F"/>
    <w:rsid w:val="00C9129A"/>
    <w:rsid w:val="00C919E9"/>
    <w:rsid w:val="00C91B3C"/>
    <w:rsid w:val="00C91C7E"/>
    <w:rsid w:val="00C91DA6"/>
    <w:rsid w:val="00C91E08"/>
    <w:rsid w:val="00C9229B"/>
    <w:rsid w:val="00C9242B"/>
    <w:rsid w:val="00C9280D"/>
    <w:rsid w:val="00C92892"/>
    <w:rsid w:val="00C92AB2"/>
    <w:rsid w:val="00C92CC2"/>
    <w:rsid w:val="00C93100"/>
    <w:rsid w:val="00C93574"/>
    <w:rsid w:val="00C93888"/>
    <w:rsid w:val="00C93A1A"/>
    <w:rsid w:val="00C93CE6"/>
    <w:rsid w:val="00C93F8D"/>
    <w:rsid w:val="00C94063"/>
    <w:rsid w:val="00C9430B"/>
    <w:rsid w:val="00C94CC4"/>
    <w:rsid w:val="00C94DA7"/>
    <w:rsid w:val="00C94F19"/>
    <w:rsid w:val="00C94FFD"/>
    <w:rsid w:val="00C9507C"/>
    <w:rsid w:val="00C95CF7"/>
    <w:rsid w:val="00C96241"/>
    <w:rsid w:val="00C9663A"/>
    <w:rsid w:val="00C96652"/>
    <w:rsid w:val="00C96B02"/>
    <w:rsid w:val="00C96F12"/>
    <w:rsid w:val="00C96F80"/>
    <w:rsid w:val="00C97DAB"/>
    <w:rsid w:val="00C97EEE"/>
    <w:rsid w:val="00CA066C"/>
    <w:rsid w:val="00CA08F0"/>
    <w:rsid w:val="00CA1202"/>
    <w:rsid w:val="00CA1D9C"/>
    <w:rsid w:val="00CA2675"/>
    <w:rsid w:val="00CA29FB"/>
    <w:rsid w:val="00CA2C12"/>
    <w:rsid w:val="00CA2CED"/>
    <w:rsid w:val="00CA2D87"/>
    <w:rsid w:val="00CA2E34"/>
    <w:rsid w:val="00CA2FE3"/>
    <w:rsid w:val="00CA343D"/>
    <w:rsid w:val="00CA37CD"/>
    <w:rsid w:val="00CA3CFE"/>
    <w:rsid w:val="00CA4571"/>
    <w:rsid w:val="00CA4A47"/>
    <w:rsid w:val="00CA4AB9"/>
    <w:rsid w:val="00CA4E31"/>
    <w:rsid w:val="00CA5189"/>
    <w:rsid w:val="00CA5368"/>
    <w:rsid w:val="00CA5427"/>
    <w:rsid w:val="00CA6112"/>
    <w:rsid w:val="00CA61DE"/>
    <w:rsid w:val="00CA665A"/>
    <w:rsid w:val="00CA6B47"/>
    <w:rsid w:val="00CA6CFA"/>
    <w:rsid w:val="00CA6D67"/>
    <w:rsid w:val="00CA6F57"/>
    <w:rsid w:val="00CA747E"/>
    <w:rsid w:val="00CA7573"/>
    <w:rsid w:val="00CA78AA"/>
    <w:rsid w:val="00CA7EB3"/>
    <w:rsid w:val="00CA7F99"/>
    <w:rsid w:val="00CB04EA"/>
    <w:rsid w:val="00CB073E"/>
    <w:rsid w:val="00CB07DE"/>
    <w:rsid w:val="00CB0ADB"/>
    <w:rsid w:val="00CB0ADE"/>
    <w:rsid w:val="00CB0AF9"/>
    <w:rsid w:val="00CB1382"/>
    <w:rsid w:val="00CB1657"/>
    <w:rsid w:val="00CB173D"/>
    <w:rsid w:val="00CB1C87"/>
    <w:rsid w:val="00CB1D26"/>
    <w:rsid w:val="00CB1EAB"/>
    <w:rsid w:val="00CB21BB"/>
    <w:rsid w:val="00CB2380"/>
    <w:rsid w:val="00CB2386"/>
    <w:rsid w:val="00CB28D4"/>
    <w:rsid w:val="00CB2BD6"/>
    <w:rsid w:val="00CB2D62"/>
    <w:rsid w:val="00CB2DC9"/>
    <w:rsid w:val="00CB31D4"/>
    <w:rsid w:val="00CB3D8B"/>
    <w:rsid w:val="00CB3E9E"/>
    <w:rsid w:val="00CB3F29"/>
    <w:rsid w:val="00CB46EC"/>
    <w:rsid w:val="00CB4975"/>
    <w:rsid w:val="00CB4C4B"/>
    <w:rsid w:val="00CB4E7D"/>
    <w:rsid w:val="00CB50A4"/>
    <w:rsid w:val="00CB54D1"/>
    <w:rsid w:val="00CB5609"/>
    <w:rsid w:val="00CB588F"/>
    <w:rsid w:val="00CB5B63"/>
    <w:rsid w:val="00CB5C83"/>
    <w:rsid w:val="00CB5D23"/>
    <w:rsid w:val="00CB5DFE"/>
    <w:rsid w:val="00CB5E1E"/>
    <w:rsid w:val="00CB67C2"/>
    <w:rsid w:val="00CB6965"/>
    <w:rsid w:val="00CB7045"/>
    <w:rsid w:val="00CB71BF"/>
    <w:rsid w:val="00CB738D"/>
    <w:rsid w:val="00CB780A"/>
    <w:rsid w:val="00CB7D1C"/>
    <w:rsid w:val="00CB7D35"/>
    <w:rsid w:val="00CB7ED9"/>
    <w:rsid w:val="00CC072E"/>
    <w:rsid w:val="00CC0996"/>
    <w:rsid w:val="00CC0DEA"/>
    <w:rsid w:val="00CC1850"/>
    <w:rsid w:val="00CC1D06"/>
    <w:rsid w:val="00CC2258"/>
    <w:rsid w:val="00CC2836"/>
    <w:rsid w:val="00CC2D28"/>
    <w:rsid w:val="00CC2FB8"/>
    <w:rsid w:val="00CC31D8"/>
    <w:rsid w:val="00CC321A"/>
    <w:rsid w:val="00CC3853"/>
    <w:rsid w:val="00CC4037"/>
    <w:rsid w:val="00CC404B"/>
    <w:rsid w:val="00CC40E4"/>
    <w:rsid w:val="00CC420B"/>
    <w:rsid w:val="00CC42B5"/>
    <w:rsid w:val="00CC4E8D"/>
    <w:rsid w:val="00CC4ED6"/>
    <w:rsid w:val="00CC51F9"/>
    <w:rsid w:val="00CC5359"/>
    <w:rsid w:val="00CC54CE"/>
    <w:rsid w:val="00CC5D83"/>
    <w:rsid w:val="00CC61DA"/>
    <w:rsid w:val="00CC627F"/>
    <w:rsid w:val="00CC6657"/>
    <w:rsid w:val="00CC6662"/>
    <w:rsid w:val="00CC6B32"/>
    <w:rsid w:val="00CC6FDA"/>
    <w:rsid w:val="00CC777F"/>
    <w:rsid w:val="00CC7D6D"/>
    <w:rsid w:val="00CD0121"/>
    <w:rsid w:val="00CD079B"/>
    <w:rsid w:val="00CD0AFE"/>
    <w:rsid w:val="00CD0CBC"/>
    <w:rsid w:val="00CD1455"/>
    <w:rsid w:val="00CD1768"/>
    <w:rsid w:val="00CD1AD5"/>
    <w:rsid w:val="00CD1B61"/>
    <w:rsid w:val="00CD1E87"/>
    <w:rsid w:val="00CD2345"/>
    <w:rsid w:val="00CD2386"/>
    <w:rsid w:val="00CD2692"/>
    <w:rsid w:val="00CD3108"/>
    <w:rsid w:val="00CD35A7"/>
    <w:rsid w:val="00CD4133"/>
    <w:rsid w:val="00CD4520"/>
    <w:rsid w:val="00CD4E2A"/>
    <w:rsid w:val="00CD4E2E"/>
    <w:rsid w:val="00CD55D7"/>
    <w:rsid w:val="00CD5688"/>
    <w:rsid w:val="00CD58C6"/>
    <w:rsid w:val="00CD5A9B"/>
    <w:rsid w:val="00CD5AA9"/>
    <w:rsid w:val="00CD5DCE"/>
    <w:rsid w:val="00CD622C"/>
    <w:rsid w:val="00CD6D3E"/>
    <w:rsid w:val="00CD6E5F"/>
    <w:rsid w:val="00CD6E83"/>
    <w:rsid w:val="00CD734C"/>
    <w:rsid w:val="00CD7613"/>
    <w:rsid w:val="00CD7A2D"/>
    <w:rsid w:val="00CE05AD"/>
    <w:rsid w:val="00CE07D4"/>
    <w:rsid w:val="00CE09D6"/>
    <w:rsid w:val="00CE0B51"/>
    <w:rsid w:val="00CE0C26"/>
    <w:rsid w:val="00CE0F24"/>
    <w:rsid w:val="00CE113D"/>
    <w:rsid w:val="00CE179C"/>
    <w:rsid w:val="00CE17E1"/>
    <w:rsid w:val="00CE1C32"/>
    <w:rsid w:val="00CE1EDF"/>
    <w:rsid w:val="00CE2793"/>
    <w:rsid w:val="00CE27E8"/>
    <w:rsid w:val="00CE29BC"/>
    <w:rsid w:val="00CE29FD"/>
    <w:rsid w:val="00CE2FCF"/>
    <w:rsid w:val="00CE3163"/>
    <w:rsid w:val="00CE384F"/>
    <w:rsid w:val="00CE3B8E"/>
    <w:rsid w:val="00CE3F78"/>
    <w:rsid w:val="00CE40EC"/>
    <w:rsid w:val="00CE442C"/>
    <w:rsid w:val="00CE4543"/>
    <w:rsid w:val="00CE4553"/>
    <w:rsid w:val="00CE4969"/>
    <w:rsid w:val="00CE4A3F"/>
    <w:rsid w:val="00CE4E00"/>
    <w:rsid w:val="00CE4F1E"/>
    <w:rsid w:val="00CE548E"/>
    <w:rsid w:val="00CE5826"/>
    <w:rsid w:val="00CE5A40"/>
    <w:rsid w:val="00CE5C31"/>
    <w:rsid w:val="00CE5EC1"/>
    <w:rsid w:val="00CE6073"/>
    <w:rsid w:val="00CE63A1"/>
    <w:rsid w:val="00CE64C9"/>
    <w:rsid w:val="00CE6A82"/>
    <w:rsid w:val="00CE6A8E"/>
    <w:rsid w:val="00CE7135"/>
    <w:rsid w:val="00CE75D5"/>
    <w:rsid w:val="00CE7DA5"/>
    <w:rsid w:val="00CE7F8E"/>
    <w:rsid w:val="00CF0351"/>
    <w:rsid w:val="00CF058F"/>
    <w:rsid w:val="00CF091F"/>
    <w:rsid w:val="00CF0947"/>
    <w:rsid w:val="00CF0DD7"/>
    <w:rsid w:val="00CF10D9"/>
    <w:rsid w:val="00CF16EA"/>
    <w:rsid w:val="00CF1A7C"/>
    <w:rsid w:val="00CF1AFB"/>
    <w:rsid w:val="00CF239A"/>
    <w:rsid w:val="00CF2594"/>
    <w:rsid w:val="00CF2940"/>
    <w:rsid w:val="00CF2C16"/>
    <w:rsid w:val="00CF36CA"/>
    <w:rsid w:val="00CF3A12"/>
    <w:rsid w:val="00CF3CB1"/>
    <w:rsid w:val="00CF3FA8"/>
    <w:rsid w:val="00CF409D"/>
    <w:rsid w:val="00CF447A"/>
    <w:rsid w:val="00CF472E"/>
    <w:rsid w:val="00CF4ACC"/>
    <w:rsid w:val="00CF5007"/>
    <w:rsid w:val="00CF51DA"/>
    <w:rsid w:val="00CF56BB"/>
    <w:rsid w:val="00CF57C8"/>
    <w:rsid w:val="00CF5AAF"/>
    <w:rsid w:val="00CF5C18"/>
    <w:rsid w:val="00CF5D10"/>
    <w:rsid w:val="00CF5DA0"/>
    <w:rsid w:val="00CF5E74"/>
    <w:rsid w:val="00CF66A9"/>
    <w:rsid w:val="00CF79C4"/>
    <w:rsid w:val="00CF7A67"/>
    <w:rsid w:val="00CF7C1E"/>
    <w:rsid w:val="00CF7C4A"/>
    <w:rsid w:val="00CF7C92"/>
    <w:rsid w:val="00CF7F19"/>
    <w:rsid w:val="00D0016D"/>
    <w:rsid w:val="00D005EE"/>
    <w:rsid w:val="00D006C5"/>
    <w:rsid w:val="00D0076D"/>
    <w:rsid w:val="00D00D8E"/>
    <w:rsid w:val="00D010B5"/>
    <w:rsid w:val="00D011A5"/>
    <w:rsid w:val="00D018FA"/>
    <w:rsid w:val="00D01CB5"/>
    <w:rsid w:val="00D02000"/>
    <w:rsid w:val="00D025FB"/>
    <w:rsid w:val="00D02C8D"/>
    <w:rsid w:val="00D03DCE"/>
    <w:rsid w:val="00D03DDA"/>
    <w:rsid w:val="00D044A2"/>
    <w:rsid w:val="00D04668"/>
    <w:rsid w:val="00D04A22"/>
    <w:rsid w:val="00D053CF"/>
    <w:rsid w:val="00D05610"/>
    <w:rsid w:val="00D059EB"/>
    <w:rsid w:val="00D06369"/>
    <w:rsid w:val="00D0644E"/>
    <w:rsid w:val="00D065A1"/>
    <w:rsid w:val="00D069FB"/>
    <w:rsid w:val="00D06A89"/>
    <w:rsid w:val="00D06C03"/>
    <w:rsid w:val="00D079AA"/>
    <w:rsid w:val="00D07DBE"/>
    <w:rsid w:val="00D102EE"/>
    <w:rsid w:val="00D11190"/>
    <w:rsid w:val="00D11543"/>
    <w:rsid w:val="00D116E7"/>
    <w:rsid w:val="00D11DB8"/>
    <w:rsid w:val="00D11E10"/>
    <w:rsid w:val="00D1234F"/>
    <w:rsid w:val="00D124FD"/>
    <w:rsid w:val="00D12609"/>
    <w:rsid w:val="00D128B1"/>
    <w:rsid w:val="00D12E1F"/>
    <w:rsid w:val="00D12F70"/>
    <w:rsid w:val="00D13A60"/>
    <w:rsid w:val="00D13AFC"/>
    <w:rsid w:val="00D13C29"/>
    <w:rsid w:val="00D13C73"/>
    <w:rsid w:val="00D13F8D"/>
    <w:rsid w:val="00D14252"/>
    <w:rsid w:val="00D14428"/>
    <w:rsid w:val="00D1516E"/>
    <w:rsid w:val="00D15A1D"/>
    <w:rsid w:val="00D16CFC"/>
    <w:rsid w:val="00D175FB"/>
    <w:rsid w:val="00D20267"/>
    <w:rsid w:val="00D20498"/>
    <w:rsid w:val="00D20605"/>
    <w:rsid w:val="00D206A9"/>
    <w:rsid w:val="00D206E6"/>
    <w:rsid w:val="00D2090C"/>
    <w:rsid w:val="00D210C7"/>
    <w:rsid w:val="00D21396"/>
    <w:rsid w:val="00D214AB"/>
    <w:rsid w:val="00D21DC7"/>
    <w:rsid w:val="00D21F98"/>
    <w:rsid w:val="00D21FD0"/>
    <w:rsid w:val="00D22302"/>
    <w:rsid w:val="00D22AE3"/>
    <w:rsid w:val="00D22C1C"/>
    <w:rsid w:val="00D22EDF"/>
    <w:rsid w:val="00D231E6"/>
    <w:rsid w:val="00D232DB"/>
    <w:rsid w:val="00D235A6"/>
    <w:rsid w:val="00D236A2"/>
    <w:rsid w:val="00D2386E"/>
    <w:rsid w:val="00D238E7"/>
    <w:rsid w:val="00D240DC"/>
    <w:rsid w:val="00D244BE"/>
    <w:rsid w:val="00D246A9"/>
    <w:rsid w:val="00D246AD"/>
    <w:rsid w:val="00D247C9"/>
    <w:rsid w:val="00D2489A"/>
    <w:rsid w:val="00D24C3E"/>
    <w:rsid w:val="00D24FA6"/>
    <w:rsid w:val="00D2571E"/>
    <w:rsid w:val="00D25D4A"/>
    <w:rsid w:val="00D26007"/>
    <w:rsid w:val="00D2638B"/>
    <w:rsid w:val="00D26980"/>
    <w:rsid w:val="00D26D5A"/>
    <w:rsid w:val="00D26D67"/>
    <w:rsid w:val="00D2757B"/>
    <w:rsid w:val="00D27670"/>
    <w:rsid w:val="00D302C7"/>
    <w:rsid w:val="00D303D3"/>
    <w:rsid w:val="00D30657"/>
    <w:rsid w:val="00D307B2"/>
    <w:rsid w:val="00D30B1D"/>
    <w:rsid w:val="00D30D6E"/>
    <w:rsid w:val="00D31149"/>
    <w:rsid w:val="00D3170B"/>
    <w:rsid w:val="00D31B83"/>
    <w:rsid w:val="00D321B6"/>
    <w:rsid w:val="00D32442"/>
    <w:rsid w:val="00D32469"/>
    <w:rsid w:val="00D327BE"/>
    <w:rsid w:val="00D32810"/>
    <w:rsid w:val="00D32B8B"/>
    <w:rsid w:val="00D32D09"/>
    <w:rsid w:val="00D338A0"/>
    <w:rsid w:val="00D33A19"/>
    <w:rsid w:val="00D33AB5"/>
    <w:rsid w:val="00D33AEB"/>
    <w:rsid w:val="00D33DCA"/>
    <w:rsid w:val="00D34245"/>
    <w:rsid w:val="00D343F6"/>
    <w:rsid w:val="00D34951"/>
    <w:rsid w:val="00D34FA9"/>
    <w:rsid w:val="00D3512E"/>
    <w:rsid w:val="00D354D6"/>
    <w:rsid w:val="00D357CE"/>
    <w:rsid w:val="00D358C7"/>
    <w:rsid w:val="00D35D17"/>
    <w:rsid w:val="00D35EFD"/>
    <w:rsid w:val="00D35F6E"/>
    <w:rsid w:val="00D360C7"/>
    <w:rsid w:val="00D36409"/>
    <w:rsid w:val="00D36695"/>
    <w:rsid w:val="00D36BEF"/>
    <w:rsid w:val="00D36E21"/>
    <w:rsid w:val="00D36EDD"/>
    <w:rsid w:val="00D37AE2"/>
    <w:rsid w:val="00D40339"/>
    <w:rsid w:val="00D40AAD"/>
    <w:rsid w:val="00D40C0A"/>
    <w:rsid w:val="00D40E6F"/>
    <w:rsid w:val="00D4119B"/>
    <w:rsid w:val="00D4124C"/>
    <w:rsid w:val="00D41600"/>
    <w:rsid w:val="00D41D70"/>
    <w:rsid w:val="00D4284A"/>
    <w:rsid w:val="00D42A0F"/>
    <w:rsid w:val="00D42D23"/>
    <w:rsid w:val="00D42E76"/>
    <w:rsid w:val="00D42FC0"/>
    <w:rsid w:val="00D43355"/>
    <w:rsid w:val="00D43AC7"/>
    <w:rsid w:val="00D44053"/>
    <w:rsid w:val="00D44773"/>
    <w:rsid w:val="00D44B76"/>
    <w:rsid w:val="00D4520E"/>
    <w:rsid w:val="00D45918"/>
    <w:rsid w:val="00D45D1E"/>
    <w:rsid w:val="00D45F2B"/>
    <w:rsid w:val="00D464B3"/>
    <w:rsid w:val="00D46B0A"/>
    <w:rsid w:val="00D46C7A"/>
    <w:rsid w:val="00D474BC"/>
    <w:rsid w:val="00D47A65"/>
    <w:rsid w:val="00D47C3E"/>
    <w:rsid w:val="00D47C96"/>
    <w:rsid w:val="00D5023A"/>
    <w:rsid w:val="00D50508"/>
    <w:rsid w:val="00D50796"/>
    <w:rsid w:val="00D508AD"/>
    <w:rsid w:val="00D50B56"/>
    <w:rsid w:val="00D50BCC"/>
    <w:rsid w:val="00D50EE4"/>
    <w:rsid w:val="00D50F9E"/>
    <w:rsid w:val="00D510AF"/>
    <w:rsid w:val="00D5126C"/>
    <w:rsid w:val="00D5177E"/>
    <w:rsid w:val="00D518CD"/>
    <w:rsid w:val="00D51EC2"/>
    <w:rsid w:val="00D52987"/>
    <w:rsid w:val="00D52994"/>
    <w:rsid w:val="00D52C0D"/>
    <w:rsid w:val="00D53156"/>
    <w:rsid w:val="00D53C29"/>
    <w:rsid w:val="00D53F3F"/>
    <w:rsid w:val="00D53F46"/>
    <w:rsid w:val="00D5416C"/>
    <w:rsid w:val="00D54B43"/>
    <w:rsid w:val="00D54B8B"/>
    <w:rsid w:val="00D55067"/>
    <w:rsid w:val="00D551A9"/>
    <w:rsid w:val="00D55373"/>
    <w:rsid w:val="00D55C98"/>
    <w:rsid w:val="00D561D1"/>
    <w:rsid w:val="00D56500"/>
    <w:rsid w:val="00D5657B"/>
    <w:rsid w:val="00D565B5"/>
    <w:rsid w:val="00D568FB"/>
    <w:rsid w:val="00D56F05"/>
    <w:rsid w:val="00D571F0"/>
    <w:rsid w:val="00D5769D"/>
    <w:rsid w:val="00D5791F"/>
    <w:rsid w:val="00D57BBB"/>
    <w:rsid w:val="00D60022"/>
    <w:rsid w:val="00D60645"/>
    <w:rsid w:val="00D60CC4"/>
    <w:rsid w:val="00D60EF8"/>
    <w:rsid w:val="00D616F7"/>
    <w:rsid w:val="00D617EA"/>
    <w:rsid w:val="00D619ED"/>
    <w:rsid w:val="00D61B84"/>
    <w:rsid w:val="00D61DE5"/>
    <w:rsid w:val="00D61F15"/>
    <w:rsid w:val="00D62124"/>
    <w:rsid w:val="00D62367"/>
    <w:rsid w:val="00D62651"/>
    <w:rsid w:val="00D63068"/>
    <w:rsid w:val="00D631A5"/>
    <w:rsid w:val="00D634EE"/>
    <w:rsid w:val="00D6355C"/>
    <w:rsid w:val="00D636AB"/>
    <w:rsid w:val="00D6398D"/>
    <w:rsid w:val="00D63E99"/>
    <w:rsid w:val="00D64030"/>
    <w:rsid w:val="00D6532A"/>
    <w:rsid w:val="00D657CF"/>
    <w:rsid w:val="00D65935"/>
    <w:rsid w:val="00D6616C"/>
    <w:rsid w:val="00D66299"/>
    <w:rsid w:val="00D665A7"/>
    <w:rsid w:val="00D667FD"/>
    <w:rsid w:val="00D66803"/>
    <w:rsid w:val="00D66E48"/>
    <w:rsid w:val="00D66EAE"/>
    <w:rsid w:val="00D67406"/>
    <w:rsid w:val="00D6757E"/>
    <w:rsid w:val="00D67858"/>
    <w:rsid w:val="00D67C42"/>
    <w:rsid w:val="00D67C45"/>
    <w:rsid w:val="00D67D36"/>
    <w:rsid w:val="00D704A0"/>
    <w:rsid w:val="00D7092B"/>
    <w:rsid w:val="00D70AEB"/>
    <w:rsid w:val="00D70E76"/>
    <w:rsid w:val="00D71151"/>
    <w:rsid w:val="00D71572"/>
    <w:rsid w:val="00D71A39"/>
    <w:rsid w:val="00D71EDD"/>
    <w:rsid w:val="00D7204B"/>
    <w:rsid w:val="00D7208A"/>
    <w:rsid w:val="00D72642"/>
    <w:rsid w:val="00D72B0D"/>
    <w:rsid w:val="00D72CD1"/>
    <w:rsid w:val="00D72E03"/>
    <w:rsid w:val="00D73323"/>
    <w:rsid w:val="00D734C8"/>
    <w:rsid w:val="00D73913"/>
    <w:rsid w:val="00D73958"/>
    <w:rsid w:val="00D73CB4"/>
    <w:rsid w:val="00D73DB8"/>
    <w:rsid w:val="00D74C02"/>
    <w:rsid w:val="00D754BC"/>
    <w:rsid w:val="00D75544"/>
    <w:rsid w:val="00D75696"/>
    <w:rsid w:val="00D75804"/>
    <w:rsid w:val="00D7630F"/>
    <w:rsid w:val="00D76542"/>
    <w:rsid w:val="00D76BB5"/>
    <w:rsid w:val="00D7723E"/>
    <w:rsid w:val="00D77700"/>
    <w:rsid w:val="00D77A9E"/>
    <w:rsid w:val="00D77E4A"/>
    <w:rsid w:val="00D801F0"/>
    <w:rsid w:val="00D802CD"/>
    <w:rsid w:val="00D80540"/>
    <w:rsid w:val="00D80F33"/>
    <w:rsid w:val="00D812B0"/>
    <w:rsid w:val="00D81E0F"/>
    <w:rsid w:val="00D82208"/>
    <w:rsid w:val="00D8248C"/>
    <w:rsid w:val="00D82637"/>
    <w:rsid w:val="00D826A2"/>
    <w:rsid w:val="00D82880"/>
    <w:rsid w:val="00D82D62"/>
    <w:rsid w:val="00D82D88"/>
    <w:rsid w:val="00D82E1F"/>
    <w:rsid w:val="00D8339E"/>
    <w:rsid w:val="00D8383F"/>
    <w:rsid w:val="00D83BB0"/>
    <w:rsid w:val="00D8411D"/>
    <w:rsid w:val="00D8461F"/>
    <w:rsid w:val="00D847B9"/>
    <w:rsid w:val="00D84AC3"/>
    <w:rsid w:val="00D84C06"/>
    <w:rsid w:val="00D84F4C"/>
    <w:rsid w:val="00D85BFF"/>
    <w:rsid w:val="00D85D6D"/>
    <w:rsid w:val="00D85EB4"/>
    <w:rsid w:val="00D85F70"/>
    <w:rsid w:val="00D86223"/>
    <w:rsid w:val="00D8671E"/>
    <w:rsid w:val="00D869BE"/>
    <w:rsid w:val="00D869DA"/>
    <w:rsid w:val="00D86C41"/>
    <w:rsid w:val="00D86C84"/>
    <w:rsid w:val="00D86E85"/>
    <w:rsid w:val="00D86F97"/>
    <w:rsid w:val="00D8711B"/>
    <w:rsid w:val="00D87366"/>
    <w:rsid w:val="00D87A2A"/>
    <w:rsid w:val="00D87C43"/>
    <w:rsid w:val="00D87E32"/>
    <w:rsid w:val="00D9008A"/>
    <w:rsid w:val="00D900E4"/>
    <w:rsid w:val="00D90440"/>
    <w:rsid w:val="00D904D6"/>
    <w:rsid w:val="00D909B1"/>
    <w:rsid w:val="00D90B46"/>
    <w:rsid w:val="00D9102A"/>
    <w:rsid w:val="00D91098"/>
    <w:rsid w:val="00D918AF"/>
    <w:rsid w:val="00D91B98"/>
    <w:rsid w:val="00D91BC6"/>
    <w:rsid w:val="00D91F31"/>
    <w:rsid w:val="00D924A5"/>
    <w:rsid w:val="00D92611"/>
    <w:rsid w:val="00D92BC1"/>
    <w:rsid w:val="00D93173"/>
    <w:rsid w:val="00D93244"/>
    <w:rsid w:val="00D93405"/>
    <w:rsid w:val="00D93563"/>
    <w:rsid w:val="00D9357F"/>
    <w:rsid w:val="00D936D5"/>
    <w:rsid w:val="00D9457F"/>
    <w:rsid w:val="00D9497D"/>
    <w:rsid w:val="00D94A7C"/>
    <w:rsid w:val="00D94C76"/>
    <w:rsid w:val="00D94D16"/>
    <w:rsid w:val="00D9597B"/>
    <w:rsid w:val="00D9600D"/>
    <w:rsid w:val="00D9637F"/>
    <w:rsid w:val="00D96AAD"/>
    <w:rsid w:val="00D977F2"/>
    <w:rsid w:val="00D978F6"/>
    <w:rsid w:val="00D97D06"/>
    <w:rsid w:val="00DA07B8"/>
    <w:rsid w:val="00DA183A"/>
    <w:rsid w:val="00DA1BEB"/>
    <w:rsid w:val="00DA1F94"/>
    <w:rsid w:val="00DA211B"/>
    <w:rsid w:val="00DA21C5"/>
    <w:rsid w:val="00DA2578"/>
    <w:rsid w:val="00DA2A43"/>
    <w:rsid w:val="00DA2B1D"/>
    <w:rsid w:val="00DA2D93"/>
    <w:rsid w:val="00DA3FD8"/>
    <w:rsid w:val="00DA4016"/>
    <w:rsid w:val="00DA49B4"/>
    <w:rsid w:val="00DA4D42"/>
    <w:rsid w:val="00DA50ED"/>
    <w:rsid w:val="00DA5C50"/>
    <w:rsid w:val="00DA6201"/>
    <w:rsid w:val="00DA68A8"/>
    <w:rsid w:val="00DA68D8"/>
    <w:rsid w:val="00DA6B15"/>
    <w:rsid w:val="00DA784D"/>
    <w:rsid w:val="00DA7FEF"/>
    <w:rsid w:val="00DB010C"/>
    <w:rsid w:val="00DB0BC0"/>
    <w:rsid w:val="00DB0FF1"/>
    <w:rsid w:val="00DB15A7"/>
    <w:rsid w:val="00DB161C"/>
    <w:rsid w:val="00DB1AD4"/>
    <w:rsid w:val="00DB1C18"/>
    <w:rsid w:val="00DB1E4C"/>
    <w:rsid w:val="00DB21B2"/>
    <w:rsid w:val="00DB253E"/>
    <w:rsid w:val="00DB28A4"/>
    <w:rsid w:val="00DB2AF6"/>
    <w:rsid w:val="00DB2DFD"/>
    <w:rsid w:val="00DB2FC0"/>
    <w:rsid w:val="00DB34E4"/>
    <w:rsid w:val="00DB4D01"/>
    <w:rsid w:val="00DB5BC9"/>
    <w:rsid w:val="00DB5BDD"/>
    <w:rsid w:val="00DB6A0F"/>
    <w:rsid w:val="00DB6BC5"/>
    <w:rsid w:val="00DB6E4E"/>
    <w:rsid w:val="00DB706A"/>
    <w:rsid w:val="00DB7A6D"/>
    <w:rsid w:val="00DC0119"/>
    <w:rsid w:val="00DC015D"/>
    <w:rsid w:val="00DC0C0A"/>
    <w:rsid w:val="00DC1B61"/>
    <w:rsid w:val="00DC286B"/>
    <w:rsid w:val="00DC2AA4"/>
    <w:rsid w:val="00DC32CA"/>
    <w:rsid w:val="00DC3558"/>
    <w:rsid w:val="00DC360B"/>
    <w:rsid w:val="00DC3AAB"/>
    <w:rsid w:val="00DC41EA"/>
    <w:rsid w:val="00DC42C0"/>
    <w:rsid w:val="00DC45AA"/>
    <w:rsid w:val="00DC4783"/>
    <w:rsid w:val="00DC4A1A"/>
    <w:rsid w:val="00DC4B4E"/>
    <w:rsid w:val="00DC4D45"/>
    <w:rsid w:val="00DC4DAE"/>
    <w:rsid w:val="00DC5251"/>
    <w:rsid w:val="00DC5459"/>
    <w:rsid w:val="00DC573D"/>
    <w:rsid w:val="00DC5802"/>
    <w:rsid w:val="00DC601C"/>
    <w:rsid w:val="00DC684D"/>
    <w:rsid w:val="00DC6ADA"/>
    <w:rsid w:val="00DC6EA9"/>
    <w:rsid w:val="00DC71F8"/>
    <w:rsid w:val="00DC725B"/>
    <w:rsid w:val="00DC747E"/>
    <w:rsid w:val="00DC76A5"/>
    <w:rsid w:val="00DC7703"/>
    <w:rsid w:val="00DD045D"/>
    <w:rsid w:val="00DD0564"/>
    <w:rsid w:val="00DD077E"/>
    <w:rsid w:val="00DD0AAF"/>
    <w:rsid w:val="00DD1379"/>
    <w:rsid w:val="00DD13F2"/>
    <w:rsid w:val="00DD16C2"/>
    <w:rsid w:val="00DD1FD2"/>
    <w:rsid w:val="00DD363B"/>
    <w:rsid w:val="00DD3C70"/>
    <w:rsid w:val="00DD3D2C"/>
    <w:rsid w:val="00DD3FAB"/>
    <w:rsid w:val="00DD41BF"/>
    <w:rsid w:val="00DD4818"/>
    <w:rsid w:val="00DD4BBE"/>
    <w:rsid w:val="00DD4C32"/>
    <w:rsid w:val="00DD4D07"/>
    <w:rsid w:val="00DD4E7D"/>
    <w:rsid w:val="00DD50CD"/>
    <w:rsid w:val="00DD5109"/>
    <w:rsid w:val="00DD5494"/>
    <w:rsid w:val="00DD56CA"/>
    <w:rsid w:val="00DD5882"/>
    <w:rsid w:val="00DD5C90"/>
    <w:rsid w:val="00DD63A2"/>
    <w:rsid w:val="00DD6D64"/>
    <w:rsid w:val="00DD742C"/>
    <w:rsid w:val="00DD7F99"/>
    <w:rsid w:val="00DE0237"/>
    <w:rsid w:val="00DE0BC7"/>
    <w:rsid w:val="00DE10A8"/>
    <w:rsid w:val="00DE12D6"/>
    <w:rsid w:val="00DE1BC8"/>
    <w:rsid w:val="00DE1C78"/>
    <w:rsid w:val="00DE1D7E"/>
    <w:rsid w:val="00DE2119"/>
    <w:rsid w:val="00DE29A2"/>
    <w:rsid w:val="00DE2AC9"/>
    <w:rsid w:val="00DE2ADE"/>
    <w:rsid w:val="00DE2FFF"/>
    <w:rsid w:val="00DE32D1"/>
    <w:rsid w:val="00DE330C"/>
    <w:rsid w:val="00DE36E5"/>
    <w:rsid w:val="00DE39EA"/>
    <w:rsid w:val="00DE3C60"/>
    <w:rsid w:val="00DE412E"/>
    <w:rsid w:val="00DE41BD"/>
    <w:rsid w:val="00DE471B"/>
    <w:rsid w:val="00DE48A8"/>
    <w:rsid w:val="00DE499C"/>
    <w:rsid w:val="00DE4B6A"/>
    <w:rsid w:val="00DE5537"/>
    <w:rsid w:val="00DE5681"/>
    <w:rsid w:val="00DE5B4E"/>
    <w:rsid w:val="00DE61DC"/>
    <w:rsid w:val="00DE6D94"/>
    <w:rsid w:val="00DE7557"/>
    <w:rsid w:val="00DE7B1B"/>
    <w:rsid w:val="00DF01E6"/>
    <w:rsid w:val="00DF0769"/>
    <w:rsid w:val="00DF07FF"/>
    <w:rsid w:val="00DF11A0"/>
    <w:rsid w:val="00DF1B14"/>
    <w:rsid w:val="00DF2080"/>
    <w:rsid w:val="00DF2233"/>
    <w:rsid w:val="00DF2FFB"/>
    <w:rsid w:val="00DF3297"/>
    <w:rsid w:val="00DF3D6B"/>
    <w:rsid w:val="00DF3F84"/>
    <w:rsid w:val="00DF3FF9"/>
    <w:rsid w:val="00DF4038"/>
    <w:rsid w:val="00DF4131"/>
    <w:rsid w:val="00DF43F4"/>
    <w:rsid w:val="00DF4861"/>
    <w:rsid w:val="00DF4B24"/>
    <w:rsid w:val="00DF5420"/>
    <w:rsid w:val="00DF58D0"/>
    <w:rsid w:val="00DF5992"/>
    <w:rsid w:val="00DF5AA1"/>
    <w:rsid w:val="00DF5E08"/>
    <w:rsid w:val="00DF60EC"/>
    <w:rsid w:val="00DF6855"/>
    <w:rsid w:val="00DF6C62"/>
    <w:rsid w:val="00DF734E"/>
    <w:rsid w:val="00DF7378"/>
    <w:rsid w:val="00DF7651"/>
    <w:rsid w:val="00E00212"/>
    <w:rsid w:val="00E00461"/>
    <w:rsid w:val="00E00783"/>
    <w:rsid w:val="00E007FC"/>
    <w:rsid w:val="00E00A26"/>
    <w:rsid w:val="00E00D1E"/>
    <w:rsid w:val="00E012F0"/>
    <w:rsid w:val="00E01672"/>
    <w:rsid w:val="00E01683"/>
    <w:rsid w:val="00E017AA"/>
    <w:rsid w:val="00E01BE7"/>
    <w:rsid w:val="00E01C07"/>
    <w:rsid w:val="00E020F1"/>
    <w:rsid w:val="00E02586"/>
    <w:rsid w:val="00E0274F"/>
    <w:rsid w:val="00E028CC"/>
    <w:rsid w:val="00E02F1A"/>
    <w:rsid w:val="00E03673"/>
    <w:rsid w:val="00E0372A"/>
    <w:rsid w:val="00E03A9C"/>
    <w:rsid w:val="00E03E17"/>
    <w:rsid w:val="00E03F97"/>
    <w:rsid w:val="00E0441C"/>
    <w:rsid w:val="00E0498C"/>
    <w:rsid w:val="00E056CC"/>
    <w:rsid w:val="00E05971"/>
    <w:rsid w:val="00E05D3B"/>
    <w:rsid w:val="00E062FF"/>
    <w:rsid w:val="00E063C8"/>
    <w:rsid w:val="00E066B9"/>
    <w:rsid w:val="00E06A1A"/>
    <w:rsid w:val="00E06BA0"/>
    <w:rsid w:val="00E07ADE"/>
    <w:rsid w:val="00E1037C"/>
    <w:rsid w:val="00E10776"/>
    <w:rsid w:val="00E10F25"/>
    <w:rsid w:val="00E110B6"/>
    <w:rsid w:val="00E1135E"/>
    <w:rsid w:val="00E11C22"/>
    <w:rsid w:val="00E1248E"/>
    <w:rsid w:val="00E12F51"/>
    <w:rsid w:val="00E1347F"/>
    <w:rsid w:val="00E1394A"/>
    <w:rsid w:val="00E13ED6"/>
    <w:rsid w:val="00E156C9"/>
    <w:rsid w:val="00E16295"/>
    <w:rsid w:val="00E16637"/>
    <w:rsid w:val="00E16670"/>
    <w:rsid w:val="00E16701"/>
    <w:rsid w:val="00E20741"/>
    <w:rsid w:val="00E20847"/>
    <w:rsid w:val="00E20F06"/>
    <w:rsid w:val="00E215A4"/>
    <w:rsid w:val="00E2175D"/>
    <w:rsid w:val="00E21838"/>
    <w:rsid w:val="00E21CDC"/>
    <w:rsid w:val="00E21E0E"/>
    <w:rsid w:val="00E22067"/>
    <w:rsid w:val="00E22117"/>
    <w:rsid w:val="00E2212D"/>
    <w:rsid w:val="00E227FB"/>
    <w:rsid w:val="00E237B1"/>
    <w:rsid w:val="00E23E09"/>
    <w:rsid w:val="00E23F54"/>
    <w:rsid w:val="00E23FF6"/>
    <w:rsid w:val="00E2416F"/>
    <w:rsid w:val="00E25035"/>
    <w:rsid w:val="00E2507B"/>
    <w:rsid w:val="00E2523B"/>
    <w:rsid w:val="00E255A7"/>
    <w:rsid w:val="00E25A1B"/>
    <w:rsid w:val="00E25ACB"/>
    <w:rsid w:val="00E26003"/>
    <w:rsid w:val="00E26175"/>
    <w:rsid w:val="00E268BC"/>
    <w:rsid w:val="00E27513"/>
    <w:rsid w:val="00E27B41"/>
    <w:rsid w:val="00E27DB9"/>
    <w:rsid w:val="00E27FD3"/>
    <w:rsid w:val="00E30016"/>
    <w:rsid w:val="00E3050F"/>
    <w:rsid w:val="00E30696"/>
    <w:rsid w:val="00E30A8B"/>
    <w:rsid w:val="00E30AB5"/>
    <w:rsid w:val="00E30DA0"/>
    <w:rsid w:val="00E30EE1"/>
    <w:rsid w:val="00E31496"/>
    <w:rsid w:val="00E318F1"/>
    <w:rsid w:val="00E31C72"/>
    <w:rsid w:val="00E31CED"/>
    <w:rsid w:val="00E32403"/>
    <w:rsid w:val="00E327CE"/>
    <w:rsid w:val="00E3285F"/>
    <w:rsid w:val="00E32C69"/>
    <w:rsid w:val="00E32CED"/>
    <w:rsid w:val="00E330AE"/>
    <w:rsid w:val="00E331AF"/>
    <w:rsid w:val="00E3353B"/>
    <w:rsid w:val="00E3356B"/>
    <w:rsid w:val="00E33A2B"/>
    <w:rsid w:val="00E344C4"/>
    <w:rsid w:val="00E34CD6"/>
    <w:rsid w:val="00E3541A"/>
    <w:rsid w:val="00E3542C"/>
    <w:rsid w:val="00E35577"/>
    <w:rsid w:val="00E3696D"/>
    <w:rsid w:val="00E3716C"/>
    <w:rsid w:val="00E373CA"/>
    <w:rsid w:val="00E37518"/>
    <w:rsid w:val="00E37B98"/>
    <w:rsid w:val="00E37E2F"/>
    <w:rsid w:val="00E37FEE"/>
    <w:rsid w:val="00E400C1"/>
    <w:rsid w:val="00E403C4"/>
    <w:rsid w:val="00E404E5"/>
    <w:rsid w:val="00E40B9A"/>
    <w:rsid w:val="00E40EF5"/>
    <w:rsid w:val="00E410F2"/>
    <w:rsid w:val="00E41304"/>
    <w:rsid w:val="00E41309"/>
    <w:rsid w:val="00E4177B"/>
    <w:rsid w:val="00E4177D"/>
    <w:rsid w:val="00E41B21"/>
    <w:rsid w:val="00E42CC6"/>
    <w:rsid w:val="00E42E20"/>
    <w:rsid w:val="00E42EC5"/>
    <w:rsid w:val="00E439A8"/>
    <w:rsid w:val="00E43CFB"/>
    <w:rsid w:val="00E43DB5"/>
    <w:rsid w:val="00E4418E"/>
    <w:rsid w:val="00E442F5"/>
    <w:rsid w:val="00E443D5"/>
    <w:rsid w:val="00E44587"/>
    <w:rsid w:val="00E4460A"/>
    <w:rsid w:val="00E44737"/>
    <w:rsid w:val="00E44764"/>
    <w:rsid w:val="00E4501C"/>
    <w:rsid w:val="00E45078"/>
    <w:rsid w:val="00E45234"/>
    <w:rsid w:val="00E454C9"/>
    <w:rsid w:val="00E458D6"/>
    <w:rsid w:val="00E46094"/>
    <w:rsid w:val="00E463C6"/>
    <w:rsid w:val="00E46668"/>
    <w:rsid w:val="00E46B03"/>
    <w:rsid w:val="00E476F3"/>
    <w:rsid w:val="00E47C08"/>
    <w:rsid w:val="00E47CE8"/>
    <w:rsid w:val="00E506AE"/>
    <w:rsid w:val="00E506E8"/>
    <w:rsid w:val="00E5078B"/>
    <w:rsid w:val="00E50A47"/>
    <w:rsid w:val="00E50DE9"/>
    <w:rsid w:val="00E5108B"/>
    <w:rsid w:val="00E516FB"/>
    <w:rsid w:val="00E51C04"/>
    <w:rsid w:val="00E51E2C"/>
    <w:rsid w:val="00E529F2"/>
    <w:rsid w:val="00E52B9A"/>
    <w:rsid w:val="00E53490"/>
    <w:rsid w:val="00E537B8"/>
    <w:rsid w:val="00E53C3E"/>
    <w:rsid w:val="00E53DBE"/>
    <w:rsid w:val="00E5469A"/>
    <w:rsid w:val="00E54EBB"/>
    <w:rsid w:val="00E550DC"/>
    <w:rsid w:val="00E559AA"/>
    <w:rsid w:val="00E55FAB"/>
    <w:rsid w:val="00E56333"/>
    <w:rsid w:val="00E565D2"/>
    <w:rsid w:val="00E5667B"/>
    <w:rsid w:val="00E569B8"/>
    <w:rsid w:val="00E56BA3"/>
    <w:rsid w:val="00E57BAC"/>
    <w:rsid w:val="00E57F96"/>
    <w:rsid w:val="00E60E10"/>
    <w:rsid w:val="00E6125A"/>
    <w:rsid w:val="00E61418"/>
    <w:rsid w:val="00E61779"/>
    <w:rsid w:val="00E617BF"/>
    <w:rsid w:val="00E630A6"/>
    <w:rsid w:val="00E63258"/>
    <w:rsid w:val="00E63535"/>
    <w:rsid w:val="00E63A4B"/>
    <w:rsid w:val="00E6421F"/>
    <w:rsid w:val="00E645D9"/>
    <w:rsid w:val="00E649A4"/>
    <w:rsid w:val="00E64D5E"/>
    <w:rsid w:val="00E6502A"/>
    <w:rsid w:val="00E65490"/>
    <w:rsid w:val="00E658C2"/>
    <w:rsid w:val="00E65A5B"/>
    <w:rsid w:val="00E667EE"/>
    <w:rsid w:val="00E668B8"/>
    <w:rsid w:val="00E66FF6"/>
    <w:rsid w:val="00E674A7"/>
    <w:rsid w:val="00E679DE"/>
    <w:rsid w:val="00E7056D"/>
    <w:rsid w:val="00E709C0"/>
    <w:rsid w:val="00E712AD"/>
    <w:rsid w:val="00E71A2E"/>
    <w:rsid w:val="00E71A6F"/>
    <w:rsid w:val="00E71BD2"/>
    <w:rsid w:val="00E71CBF"/>
    <w:rsid w:val="00E71F92"/>
    <w:rsid w:val="00E72954"/>
    <w:rsid w:val="00E72B95"/>
    <w:rsid w:val="00E72E80"/>
    <w:rsid w:val="00E7308B"/>
    <w:rsid w:val="00E73490"/>
    <w:rsid w:val="00E737A0"/>
    <w:rsid w:val="00E73E04"/>
    <w:rsid w:val="00E74162"/>
    <w:rsid w:val="00E74953"/>
    <w:rsid w:val="00E749BB"/>
    <w:rsid w:val="00E74F88"/>
    <w:rsid w:val="00E750D3"/>
    <w:rsid w:val="00E753F6"/>
    <w:rsid w:val="00E756A0"/>
    <w:rsid w:val="00E7661F"/>
    <w:rsid w:val="00E77639"/>
    <w:rsid w:val="00E77883"/>
    <w:rsid w:val="00E77C8D"/>
    <w:rsid w:val="00E77CCA"/>
    <w:rsid w:val="00E80580"/>
    <w:rsid w:val="00E80B36"/>
    <w:rsid w:val="00E81218"/>
    <w:rsid w:val="00E814DA"/>
    <w:rsid w:val="00E81AC8"/>
    <w:rsid w:val="00E81E4E"/>
    <w:rsid w:val="00E820CE"/>
    <w:rsid w:val="00E82C69"/>
    <w:rsid w:val="00E831CB"/>
    <w:rsid w:val="00E83FE2"/>
    <w:rsid w:val="00E843B2"/>
    <w:rsid w:val="00E8489B"/>
    <w:rsid w:val="00E8490A"/>
    <w:rsid w:val="00E85136"/>
    <w:rsid w:val="00E854B6"/>
    <w:rsid w:val="00E85603"/>
    <w:rsid w:val="00E8617E"/>
    <w:rsid w:val="00E86AFB"/>
    <w:rsid w:val="00E86D43"/>
    <w:rsid w:val="00E87633"/>
    <w:rsid w:val="00E87CFD"/>
    <w:rsid w:val="00E900C7"/>
    <w:rsid w:val="00E90334"/>
    <w:rsid w:val="00E906B7"/>
    <w:rsid w:val="00E909D6"/>
    <w:rsid w:val="00E915C9"/>
    <w:rsid w:val="00E917D0"/>
    <w:rsid w:val="00E91B60"/>
    <w:rsid w:val="00E91B6E"/>
    <w:rsid w:val="00E9229C"/>
    <w:rsid w:val="00E924AD"/>
    <w:rsid w:val="00E928D5"/>
    <w:rsid w:val="00E929A6"/>
    <w:rsid w:val="00E92BB2"/>
    <w:rsid w:val="00E92BE6"/>
    <w:rsid w:val="00E92DE6"/>
    <w:rsid w:val="00E934DF"/>
    <w:rsid w:val="00E935F6"/>
    <w:rsid w:val="00E93991"/>
    <w:rsid w:val="00E93BA7"/>
    <w:rsid w:val="00E93DB1"/>
    <w:rsid w:val="00E941C6"/>
    <w:rsid w:val="00E94F86"/>
    <w:rsid w:val="00E950E0"/>
    <w:rsid w:val="00E95556"/>
    <w:rsid w:val="00E9558E"/>
    <w:rsid w:val="00E95794"/>
    <w:rsid w:val="00E9599D"/>
    <w:rsid w:val="00E96319"/>
    <w:rsid w:val="00E96CA4"/>
    <w:rsid w:val="00E97216"/>
    <w:rsid w:val="00E973C8"/>
    <w:rsid w:val="00E9764F"/>
    <w:rsid w:val="00E9780D"/>
    <w:rsid w:val="00E978AC"/>
    <w:rsid w:val="00E97BCE"/>
    <w:rsid w:val="00EA02F8"/>
    <w:rsid w:val="00EA037A"/>
    <w:rsid w:val="00EA0402"/>
    <w:rsid w:val="00EA0D19"/>
    <w:rsid w:val="00EA0F59"/>
    <w:rsid w:val="00EA11B5"/>
    <w:rsid w:val="00EA1303"/>
    <w:rsid w:val="00EA1917"/>
    <w:rsid w:val="00EA1A1C"/>
    <w:rsid w:val="00EA2687"/>
    <w:rsid w:val="00EA2805"/>
    <w:rsid w:val="00EA295C"/>
    <w:rsid w:val="00EA331D"/>
    <w:rsid w:val="00EA3742"/>
    <w:rsid w:val="00EA3A16"/>
    <w:rsid w:val="00EA3A86"/>
    <w:rsid w:val="00EA3D5A"/>
    <w:rsid w:val="00EA43B2"/>
    <w:rsid w:val="00EA4CEB"/>
    <w:rsid w:val="00EA5917"/>
    <w:rsid w:val="00EA59E5"/>
    <w:rsid w:val="00EA5A78"/>
    <w:rsid w:val="00EA5E26"/>
    <w:rsid w:val="00EA66CC"/>
    <w:rsid w:val="00EA6796"/>
    <w:rsid w:val="00EA6D38"/>
    <w:rsid w:val="00EA7160"/>
    <w:rsid w:val="00EA78A8"/>
    <w:rsid w:val="00EA78F4"/>
    <w:rsid w:val="00EA7B7F"/>
    <w:rsid w:val="00EA7FEB"/>
    <w:rsid w:val="00EB01FF"/>
    <w:rsid w:val="00EB0F9A"/>
    <w:rsid w:val="00EB154A"/>
    <w:rsid w:val="00EB16DB"/>
    <w:rsid w:val="00EB1913"/>
    <w:rsid w:val="00EB1F50"/>
    <w:rsid w:val="00EB2211"/>
    <w:rsid w:val="00EB2623"/>
    <w:rsid w:val="00EB26CB"/>
    <w:rsid w:val="00EB3909"/>
    <w:rsid w:val="00EB3984"/>
    <w:rsid w:val="00EB3C89"/>
    <w:rsid w:val="00EB3D27"/>
    <w:rsid w:val="00EB40AB"/>
    <w:rsid w:val="00EB41E6"/>
    <w:rsid w:val="00EB48F0"/>
    <w:rsid w:val="00EB4A3D"/>
    <w:rsid w:val="00EB5260"/>
    <w:rsid w:val="00EB6662"/>
    <w:rsid w:val="00EB66B7"/>
    <w:rsid w:val="00EB6B50"/>
    <w:rsid w:val="00EB6DA2"/>
    <w:rsid w:val="00EB78E7"/>
    <w:rsid w:val="00EB7A22"/>
    <w:rsid w:val="00EB7A23"/>
    <w:rsid w:val="00EB7BAF"/>
    <w:rsid w:val="00EC0115"/>
    <w:rsid w:val="00EC0160"/>
    <w:rsid w:val="00EC0247"/>
    <w:rsid w:val="00EC03A5"/>
    <w:rsid w:val="00EC0680"/>
    <w:rsid w:val="00EC0A52"/>
    <w:rsid w:val="00EC0F64"/>
    <w:rsid w:val="00EC103E"/>
    <w:rsid w:val="00EC1387"/>
    <w:rsid w:val="00EC1AD7"/>
    <w:rsid w:val="00EC1C8C"/>
    <w:rsid w:val="00EC1DF0"/>
    <w:rsid w:val="00EC1EEF"/>
    <w:rsid w:val="00EC2101"/>
    <w:rsid w:val="00EC2134"/>
    <w:rsid w:val="00EC2583"/>
    <w:rsid w:val="00EC25A9"/>
    <w:rsid w:val="00EC2CD3"/>
    <w:rsid w:val="00EC2D62"/>
    <w:rsid w:val="00EC2DE2"/>
    <w:rsid w:val="00EC3695"/>
    <w:rsid w:val="00EC3BBD"/>
    <w:rsid w:val="00EC418B"/>
    <w:rsid w:val="00EC434B"/>
    <w:rsid w:val="00EC43BB"/>
    <w:rsid w:val="00EC43F4"/>
    <w:rsid w:val="00EC47E0"/>
    <w:rsid w:val="00EC5019"/>
    <w:rsid w:val="00EC6326"/>
    <w:rsid w:val="00EC64F3"/>
    <w:rsid w:val="00EC6663"/>
    <w:rsid w:val="00EC68A8"/>
    <w:rsid w:val="00EC6DAA"/>
    <w:rsid w:val="00EC72DF"/>
    <w:rsid w:val="00EC72E5"/>
    <w:rsid w:val="00EC75AA"/>
    <w:rsid w:val="00EC7B0B"/>
    <w:rsid w:val="00EC7E44"/>
    <w:rsid w:val="00ED03BE"/>
    <w:rsid w:val="00ED03D2"/>
    <w:rsid w:val="00ED03D9"/>
    <w:rsid w:val="00ED05A8"/>
    <w:rsid w:val="00ED0C84"/>
    <w:rsid w:val="00ED0D8A"/>
    <w:rsid w:val="00ED11B4"/>
    <w:rsid w:val="00ED1271"/>
    <w:rsid w:val="00ED1842"/>
    <w:rsid w:val="00ED1C50"/>
    <w:rsid w:val="00ED206C"/>
    <w:rsid w:val="00ED22DC"/>
    <w:rsid w:val="00ED2E79"/>
    <w:rsid w:val="00ED35D8"/>
    <w:rsid w:val="00ED3B62"/>
    <w:rsid w:val="00ED3E5D"/>
    <w:rsid w:val="00ED3EC5"/>
    <w:rsid w:val="00ED4169"/>
    <w:rsid w:val="00ED444B"/>
    <w:rsid w:val="00ED4903"/>
    <w:rsid w:val="00ED52AC"/>
    <w:rsid w:val="00ED5696"/>
    <w:rsid w:val="00ED5B91"/>
    <w:rsid w:val="00ED6864"/>
    <w:rsid w:val="00ED691F"/>
    <w:rsid w:val="00ED6D02"/>
    <w:rsid w:val="00ED734C"/>
    <w:rsid w:val="00ED78B8"/>
    <w:rsid w:val="00EE028F"/>
    <w:rsid w:val="00EE0532"/>
    <w:rsid w:val="00EE07F9"/>
    <w:rsid w:val="00EE1166"/>
    <w:rsid w:val="00EE1671"/>
    <w:rsid w:val="00EE1788"/>
    <w:rsid w:val="00EE17EC"/>
    <w:rsid w:val="00EE1980"/>
    <w:rsid w:val="00EE1E50"/>
    <w:rsid w:val="00EE1F16"/>
    <w:rsid w:val="00EE2360"/>
    <w:rsid w:val="00EE24BA"/>
    <w:rsid w:val="00EE2533"/>
    <w:rsid w:val="00EE2A86"/>
    <w:rsid w:val="00EE3428"/>
    <w:rsid w:val="00EE3B74"/>
    <w:rsid w:val="00EE3D98"/>
    <w:rsid w:val="00EE4419"/>
    <w:rsid w:val="00EE44B2"/>
    <w:rsid w:val="00EE497B"/>
    <w:rsid w:val="00EE4B7A"/>
    <w:rsid w:val="00EE5070"/>
    <w:rsid w:val="00EE51C6"/>
    <w:rsid w:val="00EE5658"/>
    <w:rsid w:val="00EE5738"/>
    <w:rsid w:val="00EE585F"/>
    <w:rsid w:val="00EE58BA"/>
    <w:rsid w:val="00EE58E1"/>
    <w:rsid w:val="00EE5BCF"/>
    <w:rsid w:val="00EE5CAD"/>
    <w:rsid w:val="00EE6140"/>
    <w:rsid w:val="00EE6C10"/>
    <w:rsid w:val="00EE6DE3"/>
    <w:rsid w:val="00EE709E"/>
    <w:rsid w:val="00EE7200"/>
    <w:rsid w:val="00EE7BEB"/>
    <w:rsid w:val="00EE7C4C"/>
    <w:rsid w:val="00EE7D7A"/>
    <w:rsid w:val="00EF04AB"/>
    <w:rsid w:val="00EF06F8"/>
    <w:rsid w:val="00EF0954"/>
    <w:rsid w:val="00EF0E1E"/>
    <w:rsid w:val="00EF1167"/>
    <w:rsid w:val="00EF175E"/>
    <w:rsid w:val="00EF187B"/>
    <w:rsid w:val="00EF1AC6"/>
    <w:rsid w:val="00EF24ED"/>
    <w:rsid w:val="00EF27E1"/>
    <w:rsid w:val="00EF27E7"/>
    <w:rsid w:val="00EF2853"/>
    <w:rsid w:val="00EF32EC"/>
    <w:rsid w:val="00EF340F"/>
    <w:rsid w:val="00EF3592"/>
    <w:rsid w:val="00EF3E9F"/>
    <w:rsid w:val="00EF3FE0"/>
    <w:rsid w:val="00EF4475"/>
    <w:rsid w:val="00EF46AB"/>
    <w:rsid w:val="00EF46AF"/>
    <w:rsid w:val="00EF4743"/>
    <w:rsid w:val="00EF54BB"/>
    <w:rsid w:val="00EF5C8C"/>
    <w:rsid w:val="00EF6075"/>
    <w:rsid w:val="00EF6113"/>
    <w:rsid w:val="00EF62DC"/>
    <w:rsid w:val="00EF67DF"/>
    <w:rsid w:val="00EF68C4"/>
    <w:rsid w:val="00EF6A2E"/>
    <w:rsid w:val="00EF6D30"/>
    <w:rsid w:val="00EF6DF0"/>
    <w:rsid w:val="00EF74BC"/>
    <w:rsid w:val="00EF74CB"/>
    <w:rsid w:val="00EF75EF"/>
    <w:rsid w:val="00EF7AEB"/>
    <w:rsid w:val="00EF7B92"/>
    <w:rsid w:val="00F00B42"/>
    <w:rsid w:val="00F00DDE"/>
    <w:rsid w:val="00F01032"/>
    <w:rsid w:val="00F01261"/>
    <w:rsid w:val="00F0151C"/>
    <w:rsid w:val="00F01677"/>
    <w:rsid w:val="00F01DBB"/>
    <w:rsid w:val="00F024B9"/>
    <w:rsid w:val="00F029CC"/>
    <w:rsid w:val="00F02C4E"/>
    <w:rsid w:val="00F02CFF"/>
    <w:rsid w:val="00F03255"/>
    <w:rsid w:val="00F0331B"/>
    <w:rsid w:val="00F037A6"/>
    <w:rsid w:val="00F03948"/>
    <w:rsid w:val="00F03AAC"/>
    <w:rsid w:val="00F03DE3"/>
    <w:rsid w:val="00F04572"/>
    <w:rsid w:val="00F045CC"/>
    <w:rsid w:val="00F04E95"/>
    <w:rsid w:val="00F052AB"/>
    <w:rsid w:val="00F05ABA"/>
    <w:rsid w:val="00F06350"/>
    <w:rsid w:val="00F06B44"/>
    <w:rsid w:val="00F06DAB"/>
    <w:rsid w:val="00F077D2"/>
    <w:rsid w:val="00F1007C"/>
    <w:rsid w:val="00F10533"/>
    <w:rsid w:val="00F10699"/>
    <w:rsid w:val="00F109BB"/>
    <w:rsid w:val="00F10BE7"/>
    <w:rsid w:val="00F113D3"/>
    <w:rsid w:val="00F11588"/>
    <w:rsid w:val="00F1182D"/>
    <w:rsid w:val="00F11AC0"/>
    <w:rsid w:val="00F11C8D"/>
    <w:rsid w:val="00F11E67"/>
    <w:rsid w:val="00F120DF"/>
    <w:rsid w:val="00F122A8"/>
    <w:rsid w:val="00F12473"/>
    <w:rsid w:val="00F12707"/>
    <w:rsid w:val="00F12781"/>
    <w:rsid w:val="00F138CC"/>
    <w:rsid w:val="00F13A46"/>
    <w:rsid w:val="00F14011"/>
    <w:rsid w:val="00F14054"/>
    <w:rsid w:val="00F1420A"/>
    <w:rsid w:val="00F14794"/>
    <w:rsid w:val="00F1491B"/>
    <w:rsid w:val="00F15480"/>
    <w:rsid w:val="00F154B8"/>
    <w:rsid w:val="00F15FCC"/>
    <w:rsid w:val="00F16239"/>
    <w:rsid w:val="00F16D6B"/>
    <w:rsid w:val="00F178AF"/>
    <w:rsid w:val="00F178BC"/>
    <w:rsid w:val="00F17E61"/>
    <w:rsid w:val="00F17F88"/>
    <w:rsid w:val="00F20219"/>
    <w:rsid w:val="00F204CB"/>
    <w:rsid w:val="00F2062B"/>
    <w:rsid w:val="00F20976"/>
    <w:rsid w:val="00F20DFA"/>
    <w:rsid w:val="00F20F0D"/>
    <w:rsid w:val="00F2121A"/>
    <w:rsid w:val="00F220F3"/>
    <w:rsid w:val="00F220F8"/>
    <w:rsid w:val="00F221AD"/>
    <w:rsid w:val="00F22471"/>
    <w:rsid w:val="00F226F7"/>
    <w:rsid w:val="00F23198"/>
    <w:rsid w:val="00F23992"/>
    <w:rsid w:val="00F23CFC"/>
    <w:rsid w:val="00F24052"/>
    <w:rsid w:val="00F241A1"/>
    <w:rsid w:val="00F2451C"/>
    <w:rsid w:val="00F24FAD"/>
    <w:rsid w:val="00F2503B"/>
    <w:rsid w:val="00F253E0"/>
    <w:rsid w:val="00F256B0"/>
    <w:rsid w:val="00F25807"/>
    <w:rsid w:val="00F25A4B"/>
    <w:rsid w:val="00F25EAE"/>
    <w:rsid w:val="00F26270"/>
    <w:rsid w:val="00F2697B"/>
    <w:rsid w:val="00F26A0B"/>
    <w:rsid w:val="00F26A85"/>
    <w:rsid w:val="00F26BA6"/>
    <w:rsid w:val="00F26ECB"/>
    <w:rsid w:val="00F277D9"/>
    <w:rsid w:val="00F27A6A"/>
    <w:rsid w:val="00F27A88"/>
    <w:rsid w:val="00F27B39"/>
    <w:rsid w:val="00F300A1"/>
    <w:rsid w:val="00F31218"/>
    <w:rsid w:val="00F31AB6"/>
    <w:rsid w:val="00F31CD4"/>
    <w:rsid w:val="00F32874"/>
    <w:rsid w:val="00F3355D"/>
    <w:rsid w:val="00F33709"/>
    <w:rsid w:val="00F33AF5"/>
    <w:rsid w:val="00F33D22"/>
    <w:rsid w:val="00F341EE"/>
    <w:rsid w:val="00F342E1"/>
    <w:rsid w:val="00F34336"/>
    <w:rsid w:val="00F343D1"/>
    <w:rsid w:val="00F34F56"/>
    <w:rsid w:val="00F3525E"/>
    <w:rsid w:val="00F359ED"/>
    <w:rsid w:val="00F35C9E"/>
    <w:rsid w:val="00F35DC3"/>
    <w:rsid w:val="00F35E97"/>
    <w:rsid w:val="00F36087"/>
    <w:rsid w:val="00F36089"/>
    <w:rsid w:val="00F36117"/>
    <w:rsid w:val="00F364CB"/>
    <w:rsid w:val="00F36559"/>
    <w:rsid w:val="00F37346"/>
    <w:rsid w:val="00F37347"/>
    <w:rsid w:val="00F37428"/>
    <w:rsid w:val="00F37A32"/>
    <w:rsid w:val="00F37F35"/>
    <w:rsid w:val="00F37F40"/>
    <w:rsid w:val="00F40518"/>
    <w:rsid w:val="00F40570"/>
    <w:rsid w:val="00F40641"/>
    <w:rsid w:val="00F40AE1"/>
    <w:rsid w:val="00F40D83"/>
    <w:rsid w:val="00F416FF"/>
    <w:rsid w:val="00F41E1C"/>
    <w:rsid w:val="00F41FE0"/>
    <w:rsid w:val="00F42439"/>
    <w:rsid w:val="00F43559"/>
    <w:rsid w:val="00F43715"/>
    <w:rsid w:val="00F43E7A"/>
    <w:rsid w:val="00F44F89"/>
    <w:rsid w:val="00F45414"/>
    <w:rsid w:val="00F457F8"/>
    <w:rsid w:val="00F45F37"/>
    <w:rsid w:val="00F46371"/>
    <w:rsid w:val="00F467E8"/>
    <w:rsid w:val="00F46ACC"/>
    <w:rsid w:val="00F46B7A"/>
    <w:rsid w:val="00F46B8F"/>
    <w:rsid w:val="00F46F46"/>
    <w:rsid w:val="00F470E4"/>
    <w:rsid w:val="00F47542"/>
    <w:rsid w:val="00F47769"/>
    <w:rsid w:val="00F47DA8"/>
    <w:rsid w:val="00F50018"/>
    <w:rsid w:val="00F502A6"/>
    <w:rsid w:val="00F50F91"/>
    <w:rsid w:val="00F51122"/>
    <w:rsid w:val="00F514A0"/>
    <w:rsid w:val="00F516AC"/>
    <w:rsid w:val="00F51BC2"/>
    <w:rsid w:val="00F52FFC"/>
    <w:rsid w:val="00F53093"/>
    <w:rsid w:val="00F53449"/>
    <w:rsid w:val="00F53679"/>
    <w:rsid w:val="00F54A24"/>
    <w:rsid w:val="00F557A6"/>
    <w:rsid w:val="00F55BC2"/>
    <w:rsid w:val="00F562CB"/>
    <w:rsid w:val="00F56383"/>
    <w:rsid w:val="00F57A9B"/>
    <w:rsid w:val="00F57AF0"/>
    <w:rsid w:val="00F57C2D"/>
    <w:rsid w:val="00F57C59"/>
    <w:rsid w:val="00F6058C"/>
    <w:rsid w:val="00F608E2"/>
    <w:rsid w:val="00F60973"/>
    <w:rsid w:val="00F610BD"/>
    <w:rsid w:val="00F611F1"/>
    <w:rsid w:val="00F619F5"/>
    <w:rsid w:val="00F61EE5"/>
    <w:rsid w:val="00F620D9"/>
    <w:rsid w:val="00F627A3"/>
    <w:rsid w:val="00F62879"/>
    <w:rsid w:val="00F62B39"/>
    <w:rsid w:val="00F62BF0"/>
    <w:rsid w:val="00F62DE3"/>
    <w:rsid w:val="00F62F19"/>
    <w:rsid w:val="00F63831"/>
    <w:rsid w:val="00F639C3"/>
    <w:rsid w:val="00F63D39"/>
    <w:rsid w:val="00F642EB"/>
    <w:rsid w:val="00F64425"/>
    <w:rsid w:val="00F649A5"/>
    <w:rsid w:val="00F64B1B"/>
    <w:rsid w:val="00F65221"/>
    <w:rsid w:val="00F653EF"/>
    <w:rsid w:val="00F65456"/>
    <w:rsid w:val="00F65479"/>
    <w:rsid w:val="00F6603F"/>
    <w:rsid w:val="00F660E0"/>
    <w:rsid w:val="00F66AA9"/>
    <w:rsid w:val="00F66FCE"/>
    <w:rsid w:val="00F6704E"/>
    <w:rsid w:val="00F6704F"/>
    <w:rsid w:val="00F67095"/>
    <w:rsid w:val="00F67BF4"/>
    <w:rsid w:val="00F702C1"/>
    <w:rsid w:val="00F706C9"/>
    <w:rsid w:val="00F70C2B"/>
    <w:rsid w:val="00F715F7"/>
    <w:rsid w:val="00F717EC"/>
    <w:rsid w:val="00F71BB8"/>
    <w:rsid w:val="00F71E06"/>
    <w:rsid w:val="00F720AE"/>
    <w:rsid w:val="00F72238"/>
    <w:rsid w:val="00F72374"/>
    <w:rsid w:val="00F72533"/>
    <w:rsid w:val="00F72672"/>
    <w:rsid w:val="00F72799"/>
    <w:rsid w:val="00F729F9"/>
    <w:rsid w:val="00F72AF0"/>
    <w:rsid w:val="00F731AE"/>
    <w:rsid w:val="00F731F7"/>
    <w:rsid w:val="00F73580"/>
    <w:rsid w:val="00F73898"/>
    <w:rsid w:val="00F73F29"/>
    <w:rsid w:val="00F742A3"/>
    <w:rsid w:val="00F74F13"/>
    <w:rsid w:val="00F755C8"/>
    <w:rsid w:val="00F756FF"/>
    <w:rsid w:val="00F75ACA"/>
    <w:rsid w:val="00F75AD2"/>
    <w:rsid w:val="00F75B90"/>
    <w:rsid w:val="00F75E32"/>
    <w:rsid w:val="00F76275"/>
    <w:rsid w:val="00F767A2"/>
    <w:rsid w:val="00F76D42"/>
    <w:rsid w:val="00F7707C"/>
    <w:rsid w:val="00F77154"/>
    <w:rsid w:val="00F773E6"/>
    <w:rsid w:val="00F776E3"/>
    <w:rsid w:val="00F779E6"/>
    <w:rsid w:val="00F77B92"/>
    <w:rsid w:val="00F77BE3"/>
    <w:rsid w:val="00F80112"/>
    <w:rsid w:val="00F80311"/>
    <w:rsid w:val="00F80384"/>
    <w:rsid w:val="00F80FD6"/>
    <w:rsid w:val="00F811D0"/>
    <w:rsid w:val="00F81270"/>
    <w:rsid w:val="00F813C5"/>
    <w:rsid w:val="00F81F7C"/>
    <w:rsid w:val="00F820F7"/>
    <w:rsid w:val="00F82397"/>
    <w:rsid w:val="00F82E3E"/>
    <w:rsid w:val="00F830FE"/>
    <w:rsid w:val="00F83148"/>
    <w:rsid w:val="00F83A15"/>
    <w:rsid w:val="00F84145"/>
    <w:rsid w:val="00F84551"/>
    <w:rsid w:val="00F847D4"/>
    <w:rsid w:val="00F85895"/>
    <w:rsid w:val="00F85CB9"/>
    <w:rsid w:val="00F85F6A"/>
    <w:rsid w:val="00F8681C"/>
    <w:rsid w:val="00F86906"/>
    <w:rsid w:val="00F869CF"/>
    <w:rsid w:val="00F86C5E"/>
    <w:rsid w:val="00F86CA2"/>
    <w:rsid w:val="00F86E36"/>
    <w:rsid w:val="00F8774F"/>
    <w:rsid w:val="00F90256"/>
    <w:rsid w:val="00F90888"/>
    <w:rsid w:val="00F911D3"/>
    <w:rsid w:val="00F914AE"/>
    <w:rsid w:val="00F91A73"/>
    <w:rsid w:val="00F91BF2"/>
    <w:rsid w:val="00F921AE"/>
    <w:rsid w:val="00F921E1"/>
    <w:rsid w:val="00F92270"/>
    <w:rsid w:val="00F9303D"/>
    <w:rsid w:val="00F9306C"/>
    <w:rsid w:val="00F93144"/>
    <w:rsid w:val="00F9329E"/>
    <w:rsid w:val="00F93A44"/>
    <w:rsid w:val="00F93BD4"/>
    <w:rsid w:val="00F93F0D"/>
    <w:rsid w:val="00F94BEA"/>
    <w:rsid w:val="00F95937"/>
    <w:rsid w:val="00F95B05"/>
    <w:rsid w:val="00F95FB9"/>
    <w:rsid w:val="00F96133"/>
    <w:rsid w:val="00F96629"/>
    <w:rsid w:val="00F96763"/>
    <w:rsid w:val="00F968FA"/>
    <w:rsid w:val="00F96A15"/>
    <w:rsid w:val="00F96E13"/>
    <w:rsid w:val="00F96F42"/>
    <w:rsid w:val="00F973B0"/>
    <w:rsid w:val="00FA0110"/>
    <w:rsid w:val="00FA01C3"/>
    <w:rsid w:val="00FA03DC"/>
    <w:rsid w:val="00FA0531"/>
    <w:rsid w:val="00FA0654"/>
    <w:rsid w:val="00FA0849"/>
    <w:rsid w:val="00FA0978"/>
    <w:rsid w:val="00FA0A32"/>
    <w:rsid w:val="00FA1073"/>
    <w:rsid w:val="00FA14A8"/>
    <w:rsid w:val="00FA1B66"/>
    <w:rsid w:val="00FA1C60"/>
    <w:rsid w:val="00FA23B5"/>
    <w:rsid w:val="00FA26E5"/>
    <w:rsid w:val="00FA27AD"/>
    <w:rsid w:val="00FA27D1"/>
    <w:rsid w:val="00FA2BCB"/>
    <w:rsid w:val="00FA2D8B"/>
    <w:rsid w:val="00FA2F9F"/>
    <w:rsid w:val="00FA3257"/>
    <w:rsid w:val="00FA410F"/>
    <w:rsid w:val="00FA479C"/>
    <w:rsid w:val="00FA4C60"/>
    <w:rsid w:val="00FA51E9"/>
    <w:rsid w:val="00FA6561"/>
    <w:rsid w:val="00FA7018"/>
    <w:rsid w:val="00FA714B"/>
    <w:rsid w:val="00FA7932"/>
    <w:rsid w:val="00FA7AAA"/>
    <w:rsid w:val="00FA7E95"/>
    <w:rsid w:val="00FA7F29"/>
    <w:rsid w:val="00FB0218"/>
    <w:rsid w:val="00FB1346"/>
    <w:rsid w:val="00FB1D5D"/>
    <w:rsid w:val="00FB1DA9"/>
    <w:rsid w:val="00FB216A"/>
    <w:rsid w:val="00FB2448"/>
    <w:rsid w:val="00FB25C5"/>
    <w:rsid w:val="00FB2709"/>
    <w:rsid w:val="00FB2994"/>
    <w:rsid w:val="00FB312B"/>
    <w:rsid w:val="00FB31CC"/>
    <w:rsid w:val="00FB3AF0"/>
    <w:rsid w:val="00FB3DD5"/>
    <w:rsid w:val="00FB4EAA"/>
    <w:rsid w:val="00FB52C1"/>
    <w:rsid w:val="00FB5BAF"/>
    <w:rsid w:val="00FB5D3E"/>
    <w:rsid w:val="00FB6004"/>
    <w:rsid w:val="00FB66BF"/>
    <w:rsid w:val="00FB6C9B"/>
    <w:rsid w:val="00FB6E80"/>
    <w:rsid w:val="00FB73EA"/>
    <w:rsid w:val="00FB74D8"/>
    <w:rsid w:val="00FB7826"/>
    <w:rsid w:val="00FB7841"/>
    <w:rsid w:val="00FB79F6"/>
    <w:rsid w:val="00FB7A03"/>
    <w:rsid w:val="00FB7BA0"/>
    <w:rsid w:val="00FC05C3"/>
    <w:rsid w:val="00FC08A2"/>
    <w:rsid w:val="00FC09CA"/>
    <w:rsid w:val="00FC0A69"/>
    <w:rsid w:val="00FC0E01"/>
    <w:rsid w:val="00FC0F90"/>
    <w:rsid w:val="00FC10A0"/>
    <w:rsid w:val="00FC15AE"/>
    <w:rsid w:val="00FC175A"/>
    <w:rsid w:val="00FC1A21"/>
    <w:rsid w:val="00FC1C07"/>
    <w:rsid w:val="00FC2201"/>
    <w:rsid w:val="00FC29C4"/>
    <w:rsid w:val="00FC2CCC"/>
    <w:rsid w:val="00FC2CE9"/>
    <w:rsid w:val="00FC330F"/>
    <w:rsid w:val="00FC3443"/>
    <w:rsid w:val="00FC3EF8"/>
    <w:rsid w:val="00FC3FB7"/>
    <w:rsid w:val="00FC40F5"/>
    <w:rsid w:val="00FC4188"/>
    <w:rsid w:val="00FC49B1"/>
    <w:rsid w:val="00FC4D32"/>
    <w:rsid w:val="00FC4FE7"/>
    <w:rsid w:val="00FC52A7"/>
    <w:rsid w:val="00FC5510"/>
    <w:rsid w:val="00FC56C0"/>
    <w:rsid w:val="00FC58E7"/>
    <w:rsid w:val="00FC5AC4"/>
    <w:rsid w:val="00FC67EF"/>
    <w:rsid w:val="00FC6A45"/>
    <w:rsid w:val="00FC6AB2"/>
    <w:rsid w:val="00FC6B4F"/>
    <w:rsid w:val="00FC6E06"/>
    <w:rsid w:val="00FC7B2F"/>
    <w:rsid w:val="00FD0335"/>
    <w:rsid w:val="00FD0BBC"/>
    <w:rsid w:val="00FD0D7B"/>
    <w:rsid w:val="00FD0E7E"/>
    <w:rsid w:val="00FD19DC"/>
    <w:rsid w:val="00FD1C4D"/>
    <w:rsid w:val="00FD1CE1"/>
    <w:rsid w:val="00FD2792"/>
    <w:rsid w:val="00FD282F"/>
    <w:rsid w:val="00FD2D85"/>
    <w:rsid w:val="00FD309F"/>
    <w:rsid w:val="00FD32AB"/>
    <w:rsid w:val="00FD3A2C"/>
    <w:rsid w:val="00FD3CAC"/>
    <w:rsid w:val="00FD426E"/>
    <w:rsid w:val="00FD4736"/>
    <w:rsid w:val="00FD49CC"/>
    <w:rsid w:val="00FD4D33"/>
    <w:rsid w:val="00FD5240"/>
    <w:rsid w:val="00FD5553"/>
    <w:rsid w:val="00FD5774"/>
    <w:rsid w:val="00FD5C41"/>
    <w:rsid w:val="00FD6117"/>
    <w:rsid w:val="00FD689D"/>
    <w:rsid w:val="00FD68E7"/>
    <w:rsid w:val="00FD6AB5"/>
    <w:rsid w:val="00FD6B72"/>
    <w:rsid w:val="00FD6BCB"/>
    <w:rsid w:val="00FD7AEB"/>
    <w:rsid w:val="00FE0B15"/>
    <w:rsid w:val="00FE1093"/>
    <w:rsid w:val="00FE179A"/>
    <w:rsid w:val="00FE17A1"/>
    <w:rsid w:val="00FE193B"/>
    <w:rsid w:val="00FE1C70"/>
    <w:rsid w:val="00FE2222"/>
    <w:rsid w:val="00FE2461"/>
    <w:rsid w:val="00FE25AA"/>
    <w:rsid w:val="00FE272B"/>
    <w:rsid w:val="00FE272F"/>
    <w:rsid w:val="00FE2A03"/>
    <w:rsid w:val="00FE2DFB"/>
    <w:rsid w:val="00FE3014"/>
    <w:rsid w:val="00FE3A41"/>
    <w:rsid w:val="00FE48EE"/>
    <w:rsid w:val="00FE4923"/>
    <w:rsid w:val="00FE49B2"/>
    <w:rsid w:val="00FE4D4A"/>
    <w:rsid w:val="00FE59AE"/>
    <w:rsid w:val="00FE5AFD"/>
    <w:rsid w:val="00FE6598"/>
    <w:rsid w:val="00FE6D16"/>
    <w:rsid w:val="00FE6EEB"/>
    <w:rsid w:val="00FE741D"/>
    <w:rsid w:val="00FE7735"/>
    <w:rsid w:val="00FF0433"/>
    <w:rsid w:val="00FF05EE"/>
    <w:rsid w:val="00FF14DF"/>
    <w:rsid w:val="00FF1579"/>
    <w:rsid w:val="00FF160C"/>
    <w:rsid w:val="00FF1628"/>
    <w:rsid w:val="00FF166D"/>
    <w:rsid w:val="00FF1A51"/>
    <w:rsid w:val="00FF1ECD"/>
    <w:rsid w:val="00FF2259"/>
    <w:rsid w:val="00FF2430"/>
    <w:rsid w:val="00FF2692"/>
    <w:rsid w:val="00FF26DE"/>
    <w:rsid w:val="00FF26EB"/>
    <w:rsid w:val="00FF2AF3"/>
    <w:rsid w:val="00FF2AF6"/>
    <w:rsid w:val="00FF2B4B"/>
    <w:rsid w:val="00FF30AF"/>
    <w:rsid w:val="00FF3A9E"/>
    <w:rsid w:val="00FF3ECF"/>
    <w:rsid w:val="00FF401A"/>
    <w:rsid w:val="00FF43A3"/>
    <w:rsid w:val="00FF445D"/>
    <w:rsid w:val="00FF4A36"/>
    <w:rsid w:val="00FF4BFF"/>
    <w:rsid w:val="00FF4D55"/>
    <w:rsid w:val="00FF4F71"/>
    <w:rsid w:val="00FF52F6"/>
    <w:rsid w:val="00FF5359"/>
    <w:rsid w:val="00FF55CE"/>
    <w:rsid w:val="00FF5618"/>
    <w:rsid w:val="00FF5A4F"/>
    <w:rsid w:val="00FF5A7A"/>
    <w:rsid w:val="00FF5ABC"/>
    <w:rsid w:val="00FF5F0C"/>
    <w:rsid w:val="00FF6096"/>
    <w:rsid w:val="00FF61D9"/>
    <w:rsid w:val="00FF6362"/>
    <w:rsid w:val="00FF63FB"/>
    <w:rsid w:val="00FF68AA"/>
    <w:rsid w:val="00FF70D1"/>
    <w:rsid w:val="00FF74AF"/>
    <w:rsid w:val="00FF75DD"/>
    <w:rsid w:val="00FF792C"/>
    <w:rsid w:val="01B9C2DB"/>
    <w:rsid w:val="01CD75B1"/>
    <w:rsid w:val="0333ADB1"/>
    <w:rsid w:val="037F163C"/>
    <w:rsid w:val="042561E2"/>
    <w:rsid w:val="0440C915"/>
    <w:rsid w:val="061B5333"/>
    <w:rsid w:val="06E9B31F"/>
    <w:rsid w:val="07B18C8B"/>
    <w:rsid w:val="08017510"/>
    <w:rsid w:val="084CA4EE"/>
    <w:rsid w:val="0A1EC6AC"/>
    <w:rsid w:val="0A850A39"/>
    <w:rsid w:val="0A874894"/>
    <w:rsid w:val="0AACCE3C"/>
    <w:rsid w:val="0BDA013D"/>
    <w:rsid w:val="0DB98189"/>
    <w:rsid w:val="0DE2539D"/>
    <w:rsid w:val="0E41109D"/>
    <w:rsid w:val="0FA28AF6"/>
    <w:rsid w:val="1006CF29"/>
    <w:rsid w:val="13044B64"/>
    <w:rsid w:val="1333A3B0"/>
    <w:rsid w:val="139A39A6"/>
    <w:rsid w:val="147EDFFE"/>
    <w:rsid w:val="1510735F"/>
    <w:rsid w:val="154562EE"/>
    <w:rsid w:val="16242962"/>
    <w:rsid w:val="16AF9CB6"/>
    <w:rsid w:val="16BBB743"/>
    <w:rsid w:val="192D9F66"/>
    <w:rsid w:val="1A6592CF"/>
    <w:rsid w:val="1ADF01C7"/>
    <w:rsid w:val="1AE6B821"/>
    <w:rsid w:val="1BB73C67"/>
    <w:rsid w:val="1BF41346"/>
    <w:rsid w:val="1D526A5C"/>
    <w:rsid w:val="1EBDCDB3"/>
    <w:rsid w:val="1F0A4924"/>
    <w:rsid w:val="20994DB7"/>
    <w:rsid w:val="20E12BE9"/>
    <w:rsid w:val="20E7B9DB"/>
    <w:rsid w:val="226047CF"/>
    <w:rsid w:val="229DD3D5"/>
    <w:rsid w:val="22A15B55"/>
    <w:rsid w:val="24FDE84B"/>
    <w:rsid w:val="252B96C9"/>
    <w:rsid w:val="257F0E0C"/>
    <w:rsid w:val="26AF4E9B"/>
    <w:rsid w:val="27030D0E"/>
    <w:rsid w:val="28E63956"/>
    <w:rsid w:val="2AC7216D"/>
    <w:rsid w:val="2B6AD2F5"/>
    <w:rsid w:val="2CBC9A81"/>
    <w:rsid w:val="2CE1C1BF"/>
    <w:rsid w:val="2D5346CC"/>
    <w:rsid w:val="2DDBF3B0"/>
    <w:rsid w:val="2EF6B371"/>
    <w:rsid w:val="30B0764C"/>
    <w:rsid w:val="31D58C3F"/>
    <w:rsid w:val="32517EAB"/>
    <w:rsid w:val="337D2AC9"/>
    <w:rsid w:val="339681D8"/>
    <w:rsid w:val="34A55293"/>
    <w:rsid w:val="34D11036"/>
    <w:rsid w:val="34DC7FE9"/>
    <w:rsid w:val="371FC616"/>
    <w:rsid w:val="37B7416E"/>
    <w:rsid w:val="39068B2B"/>
    <w:rsid w:val="390C61DE"/>
    <w:rsid w:val="3A260A3F"/>
    <w:rsid w:val="3A96568C"/>
    <w:rsid w:val="3AA53638"/>
    <w:rsid w:val="3B8DE735"/>
    <w:rsid w:val="3C7F7E4E"/>
    <w:rsid w:val="3CDCA14E"/>
    <w:rsid w:val="3D08D6FC"/>
    <w:rsid w:val="3D29AEC8"/>
    <w:rsid w:val="3D594045"/>
    <w:rsid w:val="3D5AEF1B"/>
    <w:rsid w:val="3E42B4DA"/>
    <w:rsid w:val="3E6E9223"/>
    <w:rsid w:val="3EFD16E6"/>
    <w:rsid w:val="4056AAC3"/>
    <w:rsid w:val="40F9A26B"/>
    <w:rsid w:val="4143BCE8"/>
    <w:rsid w:val="41B47970"/>
    <w:rsid w:val="4236D42D"/>
    <w:rsid w:val="4376424E"/>
    <w:rsid w:val="4614B96F"/>
    <w:rsid w:val="46BB3711"/>
    <w:rsid w:val="48605C6E"/>
    <w:rsid w:val="487872D9"/>
    <w:rsid w:val="4A16C5F7"/>
    <w:rsid w:val="4B843D6B"/>
    <w:rsid w:val="4D6901FD"/>
    <w:rsid w:val="4E945BCD"/>
    <w:rsid w:val="504A33A1"/>
    <w:rsid w:val="50BE8766"/>
    <w:rsid w:val="50C3E86E"/>
    <w:rsid w:val="537B94B7"/>
    <w:rsid w:val="546E46B2"/>
    <w:rsid w:val="555D6DEB"/>
    <w:rsid w:val="55C24103"/>
    <w:rsid w:val="56329028"/>
    <w:rsid w:val="56345920"/>
    <w:rsid w:val="563BB176"/>
    <w:rsid w:val="570C4399"/>
    <w:rsid w:val="583DD8EB"/>
    <w:rsid w:val="599B44DE"/>
    <w:rsid w:val="5A2741D1"/>
    <w:rsid w:val="5B083310"/>
    <w:rsid w:val="5B3F51DD"/>
    <w:rsid w:val="5C041CB2"/>
    <w:rsid w:val="5C3120F1"/>
    <w:rsid w:val="5C9888A3"/>
    <w:rsid w:val="5CC23BCF"/>
    <w:rsid w:val="5DC49C14"/>
    <w:rsid w:val="5F33406A"/>
    <w:rsid w:val="5FE69589"/>
    <w:rsid w:val="624EAE93"/>
    <w:rsid w:val="63C4CF79"/>
    <w:rsid w:val="63CE69B1"/>
    <w:rsid w:val="63D68DEE"/>
    <w:rsid w:val="64142FAD"/>
    <w:rsid w:val="647C237C"/>
    <w:rsid w:val="65D6E416"/>
    <w:rsid w:val="65E0C980"/>
    <w:rsid w:val="67ADAF7C"/>
    <w:rsid w:val="684803C4"/>
    <w:rsid w:val="689E1B17"/>
    <w:rsid w:val="69E14DC9"/>
    <w:rsid w:val="6BF495D5"/>
    <w:rsid w:val="6C26065C"/>
    <w:rsid w:val="6CC09735"/>
    <w:rsid w:val="6E6EA2DC"/>
    <w:rsid w:val="6E9703B4"/>
    <w:rsid w:val="6FFA0686"/>
    <w:rsid w:val="7051ED08"/>
    <w:rsid w:val="721A2702"/>
    <w:rsid w:val="72554A53"/>
    <w:rsid w:val="7268B856"/>
    <w:rsid w:val="72F9366A"/>
    <w:rsid w:val="7353BDA9"/>
    <w:rsid w:val="74F226D3"/>
    <w:rsid w:val="75421E2D"/>
    <w:rsid w:val="75A4E4AC"/>
    <w:rsid w:val="76062A3A"/>
    <w:rsid w:val="77B4FD74"/>
    <w:rsid w:val="7855DAC6"/>
    <w:rsid w:val="78878DA6"/>
    <w:rsid w:val="79199280"/>
    <w:rsid w:val="798C8738"/>
    <w:rsid w:val="79CC00A0"/>
    <w:rsid w:val="7B7B9D1B"/>
    <w:rsid w:val="7C66748F"/>
    <w:rsid w:val="7CA42243"/>
    <w:rsid w:val="7DA87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18315A97-748B-49F0-B6EF-F2D38AC1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1"/>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2"/>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2"/>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2"/>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2"/>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2"/>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2"/>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2"/>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2"/>
      </w:numPr>
      <w:tabs>
        <w:tab w:val="clear" w:pos="360"/>
        <w:tab w:val="num" w:pos="1584"/>
      </w:tabs>
      <w:spacing w:before="24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customStyle="1" w:styleId="BulletsL1">
    <w:name w:val="Bullets L1"/>
    <w:basedOn w:val="Normal"/>
    <w:rsid w:val="00F71E06"/>
    <w:pPr>
      <w:tabs>
        <w:tab w:val="left" w:pos="360"/>
      </w:tabs>
      <w:ind w:left="360" w:hanging="360"/>
    </w:pPr>
    <w:rPr>
      <w:rFonts w:cs="Arial"/>
    </w:rPr>
  </w:style>
  <w:style w:type="paragraph" w:customStyle="1" w:styleId="H2">
    <w:name w:val="H2"/>
    <w:basedOn w:val="Normal"/>
    <w:rsid w:val="00F71E06"/>
    <w:pPr>
      <w:keepLines/>
      <w:spacing w:before="100" w:after="100"/>
    </w:pPr>
    <w:rPr>
      <w:b/>
      <w:bCs/>
      <w:sz w:val="36"/>
      <w:szCs w:val="36"/>
    </w:rPr>
  </w:style>
  <w:style w:type="paragraph" w:customStyle="1" w:styleId="Style1">
    <w:name w:val="Style 1"/>
    <w:basedOn w:val="Normal"/>
    <w:rsid w:val="00F71E06"/>
    <w:pPr>
      <w:spacing w:before="0"/>
      <w:ind w:firstLine="720"/>
    </w:pPr>
    <w:rPr>
      <w:rFonts w:ascii="Tms Rmn" w:hAnsi="Tms Rmn"/>
    </w:rPr>
  </w:style>
  <w:style w:type="paragraph" w:customStyle="1" w:styleId="leafNormal">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1E06"/>
    <w:pPr>
      <w:tabs>
        <w:tab w:val="left" w:pos="0"/>
        <w:tab w:val="left" w:pos="1440"/>
        <w:tab w:val="left" w:pos="2880"/>
        <w:tab w:val="left" w:pos="4320"/>
      </w:tabs>
      <w:spacing w:before="0" w:line="360" w:lineRule="auto"/>
      <w:jc w:val="both"/>
    </w:pPr>
  </w:style>
  <w:style w:type="paragraph" w:customStyle="1" w:styleId="fig">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1E06"/>
    <w:pPr>
      <w:tabs>
        <w:tab w:val="left" w:pos="0"/>
        <w:tab w:val="left" w:pos="336"/>
        <w:tab w:val="left" w:pos="432"/>
      </w:tabs>
      <w:spacing w:after="120"/>
      <w:ind w:left="432"/>
    </w:pPr>
    <w:rPr>
      <w:b/>
      <w:bCs/>
    </w:rPr>
  </w:style>
  <w:style w:type="paragraph" w:customStyle="1" w:styleId="tcap">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sz="6" w:space="1" w:color="auto"/>
      </w:pBdr>
      <w:tabs>
        <w:tab w:val="center" w:pos="5103"/>
        <w:tab w:val="right" w:pos="9639"/>
      </w:tabs>
      <w:spacing w:after="0"/>
    </w:pPr>
    <w:rPr>
      <w:sz w:val="16"/>
    </w:rPr>
  </w:style>
  <w:style w:type="paragraph" w:customStyle="1" w:styleId="TOCPageNumberTextStyle">
    <w:name w:val="TOC Page Number Text Style"/>
    <w:basedOn w:val="Normal"/>
    <w:rsid w:val="00F71E06"/>
    <w:pPr>
      <w:spacing w:before="0"/>
      <w:jc w:val="right"/>
    </w:pPr>
  </w:style>
  <w:style w:type="paragraph" w:customStyle="1" w:styleId="DefaultText1">
    <w:name w:val="Default Text:1"/>
    <w:basedOn w:val="Normal"/>
    <w:rsid w:val="00F71E06"/>
    <w:pPr>
      <w:spacing w:before="0"/>
    </w:pPr>
  </w:style>
  <w:style w:type="paragraph" w:customStyle="1" w:styleId="38">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1E06"/>
    <w:pPr>
      <w:spacing w:before="0"/>
      <w:ind w:left="360" w:hanging="360"/>
    </w:pPr>
  </w:style>
  <w:style w:type="paragraph" w:customStyle="1" w:styleId="OutlineIndented">
    <w:name w:val="Outline (Indented)"/>
    <w:basedOn w:val="Normal"/>
    <w:rsid w:val="00F71E06"/>
    <w:pPr>
      <w:spacing w:before="0"/>
      <w:ind w:left="360" w:hanging="360"/>
    </w:pPr>
  </w:style>
  <w:style w:type="paragraph" w:customStyle="1" w:styleId="TableText">
    <w:name w:val="Table Text"/>
    <w:basedOn w:val="Normal"/>
    <w:rsid w:val="00F71E06"/>
    <w:pPr>
      <w:spacing w:before="0"/>
      <w:jc w:val="right"/>
    </w:pPr>
  </w:style>
  <w:style w:type="paragraph" w:customStyle="1" w:styleId="NumberList">
    <w:name w:val="Number List"/>
    <w:basedOn w:val="Normal"/>
    <w:rsid w:val="00F71E06"/>
    <w:pPr>
      <w:spacing w:before="0"/>
      <w:ind w:left="360" w:hanging="360"/>
    </w:pPr>
  </w:style>
  <w:style w:type="paragraph" w:customStyle="1" w:styleId="FirstLineIndent">
    <w:name w:val="First Line Indent"/>
    <w:basedOn w:val="Normal"/>
    <w:rsid w:val="00F71E06"/>
    <w:pPr>
      <w:spacing w:before="0"/>
      <w:ind w:firstLine="720"/>
    </w:pPr>
  </w:style>
  <w:style w:type="paragraph" w:customStyle="1" w:styleId="Bullet2">
    <w:name w:val="Bullet 2"/>
    <w:basedOn w:val="Normal"/>
    <w:rsid w:val="00F71E06"/>
    <w:pPr>
      <w:spacing w:before="0"/>
      <w:ind w:left="360" w:hanging="360"/>
    </w:pPr>
  </w:style>
  <w:style w:type="paragraph" w:customStyle="1" w:styleId="Bullet10">
    <w:name w:val="Bullet 1"/>
    <w:basedOn w:val="Normal"/>
    <w:rsid w:val="00F71E06"/>
    <w:pPr>
      <w:spacing w:before="0"/>
      <w:ind w:left="360" w:hanging="360"/>
    </w:pPr>
  </w:style>
  <w:style w:type="paragraph" w:customStyle="1" w:styleId="BodySingle">
    <w:name w:val="Body Single"/>
    <w:basedOn w:val="Normal"/>
    <w:rsid w:val="00F71E06"/>
    <w:pPr>
      <w:spacing w:before="0"/>
    </w:pPr>
  </w:style>
  <w:style w:type="paragraph" w:customStyle="1" w:styleId="DefaultText">
    <w:name w:val="Default Text"/>
    <w:basedOn w:val="Normal"/>
    <w:rsid w:val="00F71E06"/>
    <w:pPr>
      <w:spacing w:before="0"/>
    </w:pPr>
  </w:style>
  <w:style w:type="character" w:styleId="PageNumber">
    <w:name w:val="page number"/>
    <w:rsid w:val="00F71E06"/>
    <w:rPr>
      <w:rFonts w:cs="Times New Roman"/>
    </w:rPr>
  </w:style>
  <w:style w:type="character" w:customStyle="1" w:styleId="ViewedAnchorA">
    <w:name w:val="Viewed Anchor (A)"/>
    <w:rsid w:val="00F71E06"/>
    <w:rPr>
      <w:color w:val="800000"/>
      <w:sz w:val="24"/>
      <w:u w:val="single"/>
    </w:rPr>
  </w:style>
  <w:style w:type="character" w:customStyle="1" w:styleId="AnchorA">
    <w:name w:val="Anchor (A)"/>
    <w:rsid w:val="00F71E06"/>
    <w:rPr>
      <w:color w:val="0000FF"/>
      <w:sz w:val="24"/>
      <w:u w:val="single"/>
    </w:rPr>
  </w:style>
  <w:style w:type="paragraph" w:customStyle="1" w:styleId="table">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customStyle="1" w:styleId="Endofdoc">
    <w:name w:val="Endofdoc"/>
    <w:basedOn w:val="Normal"/>
    <w:rsid w:val="00F71E0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9"/>
      </w:numPr>
    </w:pPr>
  </w:style>
  <w:style w:type="paragraph" w:styleId="ListBullet2">
    <w:name w:val="List Bullet 2"/>
    <w:aliases w:val="Indented Bullet"/>
    <w:basedOn w:val="Normal"/>
    <w:rsid w:val="00F71E06"/>
    <w:pPr>
      <w:numPr>
        <w:numId w:val="8"/>
      </w:numPr>
    </w:pPr>
  </w:style>
  <w:style w:type="paragraph" w:customStyle="1" w:styleId="CellBullet">
    <w:name w:val="Cell Bullet"/>
    <w:basedOn w:val="CellText"/>
    <w:rsid w:val="00F71E06"/>
    <w:pPr>
      <w:numPr>
        <w:numId w:val="5"/>
      </w:numPr>
    </w:pPr>
  </w:style>
  <w:style w:type="paragraph" w:customStyle="1" w:styleId="CellText">
    <w:name w:val="Cell Text"/>
    <w:rsid w:val="00F71E06"/>
    <w:pPr>
      <w:spacing w:before="60" w:after="60"/>
    </w:pPr>
    <w:rPr>
      <w:rFonts w:ascii="Arial" w:hAnsi="Arial"/>
      <w:lang w:val="en-AU"/>
    </w:rPr>
  </w:style>
  <w:style w:type="paragraph" w:customStyle="1" w:styleId="ItalicText">
    <w:name w:val="Italic Text"/>
    <w:basedOn w:val="Normal"/>
    <w:rsid w:val="00F71E06"/>
    <w:rPr>
      <w:i/>
    </w:rPr>
  </w:style>
  <w:style w:type="paragraph" w:customStyle="1" w:styleId="CellHeading">
    <w:name w:val="Cell Heading"/>
    <w:basedOn w:val="CellText"/>
    <w:next w:val="CellText"/>
    <w:rsid w:val="00F71E06"/>
    <w:rPr>
      <w:b/>
    </w:rPr>
  </w:style>
  <w:style w:type="paragraph" w:customStyle="1" w:styleId="HeaderText">
    <w:name w:val="HeaderText"/>
    <w:basedOn w:val="Header"/>
    <w:rsid w:val="00F71E06"/>
    <w:pPr>
      <w:jc w:val="right"/>
    </w:pPr>
    <w:rPr>
      <w:b/>
    </w:rPr>
  </w:style>
  <w:style w:type="paragraph" w:customStyle="1" w:styleId="CellIndentedBullet">
    <w:name w:val="Cell Indented Bullet"/>
    <w:basedOn w:val="CellBullet"/>
    <w:rsid w:val="00F71E06"/>
    <w:pPr>
      <w:numPr>
        <w:numId w:val="0"/>
      </w:numPr>
      <w:tabs>
        <w:tab w:val="left" w:pos="357"/>
        <w:tab w:val="num" w:pos="530"/>
        <w:tab w:val="num" w:pos="700"/>
      </w:tabs>
      <w:ind w:left="454" w:hanging="284"/>
    </w:pPr>
  </w:style>
  <w:style w:type="paragraph" w:customStyle="1" w:styleId="Controlsheettext">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1"/>
      </w:numPr>
    </w:pPr>
  </w:style>
  <w:style w:type="paragraph" w:customStyle="1" w:styleId="ControlPageTitle">
    <w:name w:val="ControlPageTitle"/>
    <w:basedOn w:val="Title"/>
    <w:rsid w:val="00F71E06"/>
    <w:pPr>
      <w:spacing w:before="120" w:after="120"/>
    </w:pPr>
    <w:rPr>
      <w:sz w:val="24"/>
    </w:rPr>
  </w:style>
  <w:style w:type="character" w:customStyle="1" w:styleId="LinkText">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0"/>
      </w:numPr>
    </w:pPr>
  </w:style>
  <w:style w:type="paragraph" w:customStyle="1" w:styleId="CellInstructionText">
    <w:name w:val="Cell Instruction Text"/>
    <w:basedOn w:val="Normal"/>
    <w:rsid w:val="00F71E06"/>
    <w:pPr>
      <w:spacing w:before="0" w:after="0"/>
    </w:pPr>
    <w:rPr>
      <w:rFonts w:ascii="Times New Roman" w:hAnsi="Times New Roman"/>
      <w:i/>
      <w:color w:val="0000FF"/>
    </w:rPr>
  </w:style>
  <w:style w:type="paragraph" w:customStyle="1" w:styleId="TableHeading">
    <w:name w:val="Table Heading"/>
    <w:basedOn w:val="Normal"/>
    <w:next w:val="Normal"/>
    <w:rsid w:val="00F71E06"/>
    <w:rPr>
      <w:b/>
      <w:color w:val="0000FF"/>
      <w:sz w:val="26"/>
    </w:rPr>
  </w:style>
  <w:style w:type="paragraph" w:customStyle="1" w:styleId="body1">
    <w:name w:val="body 1"/>
    <w:basedOn w:val="Normal"/>
    <w:rsid w:val="00F71E06"/>
    <w:pPr>
      <w:keepLines/>
      <w:spacing w:before="120"/>
      <w:ind w:left="567"/>
    </w:pPr>
  </w:style>
  <w:style w:type="paragraph" w:customStyle="1" w:styleId="tablespaced">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1E06"/>
    <w:pPr>
      <w:numPr>
        <w:numId w:val="4"/>
      </w:numPr>
    </w:pPr>
    <w:rPr>
      <w:rFonts w:ascii="Arial" w:hAnsi="Arial" w:cs="Arial"/>
      <w:noProof/>
    </w:rPr>
  </w:style>
  <w:style w:type="paragraph" w:customStyle="1" w:styleId="Non-hiddeninstructionaltext">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customStyle="1" w:styleId="PagedeGardeRefDroite">
    <w:name w:val="Page de Garde Ref Droite"/>
    <w:basedOn w:val="Normal"/>
    <w:rsid w:val="00F71E06"/>
    <w:pPr>
      <w:spacing w:before="0" w:after="0"/>
      <w:jc w:val="right"/>
    </w:pPr>
    <w:rPr>
      <w:rFonts w:ascii="Verdana" w:hAnsi="Verdana"/>
      <w:sz w:val="32"/>
      <w:szCs w:val="32"/>
      <w:lang w:val="fr-FR" w:eastAsia="fr-FR"/>
    </w:rPr>
  </w:style>
  <w:style w:type="paragraph" w:customStyle="1" w:styleId="TitreDoc">
    <w:name w:val="Titre Doc"/>
    <w:basedOn w:val="Title"/>
    <w:autoRedefine/>
    <w:rsid w:val="00076C48"/>
    <w:pPr>
      <w:framePr w:hSpace="141" w:wrap="around" w:vAnchor="text" w:hAnchor="margin" w:y="-555"/>
      <w:spacing w:beforeLines="100" w:before="240" w:afterLines="100" w:after="240"/>
    </w:pPr>
    <w:rPr>
      <w:rFonts w:ascii="Verdana" w:hAnsi="Verdana"/>
      <w:bCs/>
      <w:color w:val="auto"/>
      <w:spacing w:val="0"/>
      <w:kern w:val="0"/>
      <w:sz w:val="32"/>
      <w:szCs w:val="44"/>
      <w:lang w:val="fr-FR" w:eastAsia="fr-FR"/>
    </w:rPr>
  </w:style>
  <w:style w:type="character" w:customStyle="1" w:styleId="Classification">
    <w:name w:val="Classification"/>
    <w:rsid w:val="00F71E06"/>
    <w:rPr>
      <w:rFonts w:cs="Arial"/>
      <w:b/>
      <w:bCs/>
      <w:color w:val="FF0000"/>
      <w:sz w:val="28"/>
    </w:rPr>
  </w:style>
  <w:style w:type="paragraph" w:customStyle="1" w:styleId="Editorscomments">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1E06"/>
    <w:rPr>
      <w:lang w:val="en-GB"/>
    </w:rPr>
  </w:style>
  <w:style w:type="character" w:customStyle="1" w:styleId="EditorscommentsChar">
    <w:name w:val="Editor's comments Char"/>
    <w:link w:val="Editorscomments"/>
    <w:locked/>
    <w:rsid w:val="00F71E06"/>
    <w:rPr>
      <w:rFonts w:ascii="Arial" w:hAnsi="Arial" w:cs="Times New Roman"/>
      <w:i/>
      <w:iCs/>
      <w:color w:val="0000FF"/>
      <w:lang w:val="en-US" w:eastAsia="en-US" w:bidi="ar-SA"/>
    </w:rPr>
  </w:style>
  <w:style w:type="character" w:customStyle="1" w:styleId="TemplateCommentChar">
    <w:name w:val="Template Comment Char"/>
    <w:link w:val="TemplateComment"/>
    <w:locked/>
    <w:rsid w:val="00F71E06"/>
    <w:rPr>
      <w:rFonts w:ascii="Arial" w:hAnsi="Arial" w:cs="Times New Roman"/>
      <w:i/>
      <w:iCs/>
      <w:color w:val="0000FF"/>
      <w:lang w:val="en-GB" w:eastAsia="en-US" w:bidi="ar-SA"/>
    </w:rPr>
  </w:style>
  <w:style w:type="character" w:customStyle="1" w:styleId="mw-headline">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customStyle="1" w:styleId="BalloonTextChar">
    <w:name w:val="Balloon Text Char"/>
    <w:link w:val="BalloonText"/>
    <w:semiHidden/>
    <w:locked/>
    <w:rsid w:val="00CC0996"/>
    <w:rPr>
      <w:rFonts w:ascii="Tahoma" w:hAnsi="Tahoma" w:cs="Tahoma"/>
      <w:sz w:val="16"/>
      <w:szCs w:val="16"/>
      <w:lang w:val="en-US" w:eastAsia="en-US"/>
    </w:rPr>
  </w:style>
  <w:style w:type="table" w:customStyle="1" w:styleId="LightGrid-Accent51">
    <w:name w:val="Light Grid - Accent 51"/>
    <w:rsid w:val="00D02000"/>
    <w:rPr>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580D8B"/>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F4BFF"/>
    <w:rPr>
      <w:rFonts w:cs="Times New Roman"/>
      <w:b/>
      <w:bCs/>
      <w:smallCaps/>
      <w:spacing w:val="5"/>
    </w:rPr>
  </w:style>
  <w:style w:type="character" w:customStyle="1" w:styleId="HeaderChar">
    <w:name w:val="Header Char"/>
    <w:aliases w:val="En-tête-1 Char,En-tête-2 Char"/>
    <w:link w:val="Header"/>
    <w:locked/>
    <w:rsid w:val="006428AC"/>
    <w:rPr>
      <w:rFonts w:ascii="Arial" w:hAnsi="Arial" w:cs="Times New Roman"/>
      <w:sz w:val="16"/>
      <w:lang w:val="en-US" w:eastAsia="en-US"/>
    </w:rPr>
  </w:style>
  <w:style w:type="character" w:customStyle="1" w:styleId="FooterChar">
    <w:name w:val="Footer Char"/>
    <w:link w:val="Footer"/>
    <w:locked/>
    <w:rsid w:val="006428AC"/>
    <w:rPr>
      <w:rFonts w:ascii="Arial" w:hAnsi="Arial" w:cs="Times New Roman"/>
      <w:sz w:val="16"/>
      <w:lang w:val="en-US" w:eastAsia="en-US"/>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customStyle="1" w:styleId="Titretableau">
    <w:name w:val="Titre tableau"/>
    <w:basedOn w:val="Normal"/>
    <w:link w:val="TitretableauCar"/>
    <w:rsid w:val="00BC2FAB"/>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BC2FAB"/>
    <w:pPr>
      <w:spacing w:before="0" w:after="0"/>
    </w:pPr>
    <w:rPr>
      <w:rFonts w:ascii="Verdana" w:hAnsi="Verdana"/>
      <w:snapToGrid w:val="0"/>
      <w:spacing w:val="-2"/>
      <w:szCs w:val="24"/>
      <w:lang w:val="de-DE" w:eastAsia="fr-FR"/>
    </w:rPr>
  </w:style>
  <w:style w:type="paragraph" w:customStyle="1" w:styleId="TableauTexte">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customStyle="1" w:styleId="f487">
    <w:name w:val="f487"/>
    <w:rsid w:val="00D53C29"/>
  </w:style>
  <w:style w:type="character" w:customStyle="1" w:styleId="TitretableauCar">
    <w:name w:val="Titre tableau Car"/>
    <w:link w:val="Titretableau"/>
    <w:rsid w:val="00D302C7"/>
    <w:rPr>
      <w:rFonts w:ascii="Arial" w:hAnsi="Arial"/>
      <w:b/>
      <w:bCs/>
      <w:sz w:val="22"/>
      <w:shd w:val="clear" w:color="auto" w:fill="E6E6E6"/>
      <w:lang w:val="en-AU" w:eastAsia="fr-FR"/>
    </w:rPr>
  </w:style>
  <w:style w:type="character" w:customStyle="1" w:styleId="TexteTableauBlueCar">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customStyle="1" w:styleId="descriptionspan">
    <w:name w:val="descriptionspan"/>
    <w:rsid w:val="005A6B3F"/>
  </w:style>
  <w:style w:type="character" w:customStyle="1" w:styleId="apple-converted-space">
    <w:name w:val="apple-converted-space"/>
    <w:rsid w:val="00C34AA7"/>
  </w:style>
  <w:style w:type="character" w:styleId="CommentReference">
    <w:name w:val="annotation reference"/>
    <w:rsid w:val="00F85CB9"/>
    <w:rPr>
      <w:sz w:val="16"/>
      <w:szCs w:val="16"/>
    </w:rPr>
  </w:style>
  <w:style w:type="paragraph" w:styleId="CommentText">
    <w:name w:val="annotation text"/>
    <w:basedOn w:val="Normal"/>
    <w:link w:val="CommentTextChar"/>
    <w:rsid w:val="00F85CB9"/>
  </w:style>
  <w:style w:type="character" w:customStyle="1" w:styleId="CommentTextChar">
    <w:name w:val="Comment Text Char"/>
    <w:link w:val="CommentText"/>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customStyle="1" w:styleId="CommentSubjectChar">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customStyle="1" w:styleId="StyleHeading2">
    <w:name w:val="Style Heading 2"/>
    <w:aliases w:val="BRD"/>
    <w:basedOn w:val="Heading2"/>
    <w:rsid w:val="00862FFB"/>
    <w:pPr>
      <w:numPr>
        <w:numId w:val="6"/>
      </w:numPr>
      <w:spacing w:before="360" w:after="360"/>
      <w:ind w:left="0" w:firstLine="0"/>
      <w:jc w:val="center"/>
    </w:pPr>
    <w:rPr>
      <w:rFonts w:ascii="Verdana" w:hAnsi="Verdana" w:cs="Times New Roman"/>
      <w:bCs/>
      <w:sz w:val="32"/>
    </w:rPr>
  </w:style>
  <w:style w:type="paragraph" w:customStyle="1" w:styleId="TexteTableau1">
    <w:name w:val="Texte Tableau 1"/>
    <w:basedOn w:val="Normal"/>
    <w:rsid w:val="00B73D77"/>
    <w:pPr>
      <w:spacing w:before="0" w:after="0"/>
    </w:pPr>
    <w:rPr>
      <w:rFonts w:ascii="Verdana" w:hAnsi="Verdana"/>
      <w:szCs w:val="24"/>
      <w:lang w:val="fr-FR" w:eastAsia="fr-FR"/>
    </w:rPr>
  </w:style>
  <w:style w:type="paragraph" w:customStyle="1" w:styleId="paragraph">
    <w:name w:val="paragraph"/>
    <w:basedOn w:val="Normal"/>
    <w:rsid w:val="0037654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7654F"/>
  </w:style>
  <w:style w:type="character" w:customStyle="1" w:styleId="eop">
    <w:name w:val="eop"/>
    <w:basedOn w:val="DefaultParagraphFont"/>
    <w:rsid w:val="0037654F"/>
  </w:style>
  <w:style w:type="paragraph" w:styleId="Revision">
    <w:name w:val="Revision"/>
    <w:hidden/>
    <w:uiPriority w:val="99"/>
    <w:semiHidden/>
    <w:rsid w:val="00190545"/>
    <w:rPr>
      <w:rFonts w:ascii="Arial" w:hAnsi="Arial"/>
    </w:rPr>
  </w:style>
  <w:style w:type="table" w:styleId="GridTable1Light-Accent1">
    <w:name w:val="Grid Table 1 Light Accent 1"/>
    <w:basedOn w:val="TableNormal"/>
    <w:uiPriority w:val="46"/>
    <w:rsid w:val="00DA1F94"/>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DC0C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81609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932E3B"/>
    <w:rPr>
      <w:rFonts w:ascii="Arial" w:hAnsi="Arial"/>
    </w:rPr>
  </w:style>
  <w:style w:type="paragraph" w:customStyle="1" w:styleId="pf0">
    <w:name w:val="pf0"/>
    <w:basedOn w:val="Normal"/>
    <w:rsid w:val="00765B0F"/>
    <w:pPr>
      <w:spacing w:before="100" w:beforeAutospacing="1" w:after="100" w:afterAutospacing="1"/>
    </w:pPr>
    <w:rPr>
      <w:rFonts w:ascii="Times New Roman" w:hAnsi="Times New Roman"/>
      <w:sz w:val="24"/>
      <w:szCs w:val="24"/>
    </w:rPr>
  </w:style>
  <w:style w:type="character" w:customStyle="1" w:styleId="wacimagecontainer">
    <w:name w:val="wacimagecontainer"/>
    <w:basedOn w:val="DefaultParagraphFont"/>
    <w:rsid w:val="00934118"/>
  </w:style>
  <w:style w:type="character" w:customStyle="1" w:styleId="scxw179620854">
    <w:name w:val="scxw179620854"/>
    <w:basedOn w:val="DefaultParagraphFont"/>
    <w:rsid w:val="009609A2"/>
  </w:style>
  <w:style w:type="character" w:customStyle="1" w:styleId="ui-provider">
    <w:name w:val="ui-provider"/>
    <w:basedOn w:val="DefaultParagraphFont"/>
    <w:rsid w:val="00166E98"/>
  </w:style>
  <w:style w:type="character" w:customStyle="1" w:styleId="scxw11601302">
    <w:name w:val="scxw11601302"/>
    <w:basedOn w:val="DefaultParagraphFont"/>
    <w:rsid w:val="002B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5328040">
      <w:bodyDiv w:val="1"/>
      <w:marLeft w:val="0"/>
      <w:marRight w:val="0"/>
      <w:marTop w:val="0"/>
      <w:marBottom w:val="0"/>
      <w:divBdr>
        <w:top w:val="none" w:sz="0" w:space="0" w:color="auto"/>
        <w:left w:val="none" w:sz="0" w:space="0" w:color="auto"/>
        <w:bottom w:val="none" w:sz="0" w:space="0" w:color="auto"/>
        <w:right w:val="none" w:sz="0" w:space="0" w:color="auto"/>
      </w:divBdr>
    </w:div>
    <w:div w:id="12153764">
      <w:bodyDiv w:val="1"/>
      <w:marLeft w:val="0"/>
      <w:marRight w:val="0"/>
      <w:marTop w:val="0"/>
      <w:marBottom w:val="0"/>
      <w:divBdr>
        <w:top w:val="none" w:sz="0" w:space="0" w:color="auto"/>
        <w:left w:val="none" w:sz="0" w:space="0" w:color="auto"/>
        <w:bottom w:val="none" w:sz="0" w:space="0" w:color="auto"/>
        <w:right w:val="none" w:sz="0" w:space="0" w:color="auto"/>
      </w:divBdr>
      <w:divsChild>
        <w:div w:id="661933312">
          <w:marLeft w:val="0"/>
          <w:marRight w:val="0"/>
          <w:marTop w:val="0"/>
          <w:marBottom w:val="0"/>
          <w:divBdr>
            <w:top w:val="none" w:sz="0" w:space="0" w:color="auto"/>
            <w:left w:val="none" w:sz="0" w:space="0" w:color="auto"/>
            <w:bottom w:val="none" w:sz="0" w:space="0" w:color="auto"/>
            <w:right w:val="none" w:sz="0" w:space="0" w:color="auto"/>
          </w:divBdr>
          <w:divsChild>
            <w:div w:id="1534149037">
              <w:marLeft w:val="0"/>
              <w:marRight w:val="0"/>
              <w:marTop w:val="0"/>
              <w:marBottom w:val="0"/>
              <w:divBdr>
                <w:top w:val="none" w:sz="0" w:space="0" w:color="auto"/>
                <w:left w:val="none" w:sz="0" w:space="0" w:color="auto"/>
                <w:bottom w:val="none" w:sz="0" w:space="0" w:color="auto"/>
                <w:right w:val="none" w:sz="0" w:space="0" w:color="auto"/>
              </w:divBdr>
            </w:div>
          </w:divsChild>
        </w:div>
        <w:div w:id="318316199">
          <w:marLeft w:val="0"/>
          <w:marRight w:val="0"/>
          <w:marTop w:val="0"/>
          <w:marBottom w:val="0"/>
          <w:divBdr>
            <w:top w:val="none" w:sz="0" w:space="0" w:color="auto"/>
            <w:left w:val="none" w:sz="0" w:space="0" w:color="auto"/>
            <w:bottom w:val="none" w:sz="0" w:space="0" w:color="auto"/>
            <w:right w:val="none" w:sz="0" w:space="0" w:color="auto"/>
          </w:divBdr>
          <w:divsChild>
            <w:div w:id="1149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93">
      <w:bodyDiv w:val="1"/>
      <w:marLeft w:val="0"/>
      <w:marRight w:val="0"/>
      <w:marTop w:val="0"/>
      <w:marBottom w:val="0"/>
      <w:divBdr>
        <w:top w:val="none" w:sz="0" w:space="0" w:color="auto"/>
        <w:left w:val="none" w:sz="0" w:space="0" w:color="auto"/>
        <w:bottom w:val="none" w:sz="0" w:space="0" w:color="auto"/>
        <w:right w:val="none" w:sz="0" w:space="0" w:color="auto"/>
      </w:divBdr>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48457885">
      <w:bodyDiv w:val="1"/>
      <w:marLeft w:val="0"/>
      <w:marRight w:val="0"/>
      <w:marTop w:val="0"/>
      <w:marBottom w:val="0"/>
      <w:divBdr>
        <w:top w:val="none" w:sz="0" w:space="0" w:color="auto"/>
        <w:left w:val="none" w:sz="0" w:space="0" w:color="auto"/>
        <w:bottom w:val="none" w:sz="0" w:space="0" w:color="auto"/>
        <w:right w:val="none" w:sz="0" w:space="0" w:color="auto"/>
      </w:divBdr>
    </w:div>
    <w:div w:id="92088823">
      <w:bodyDiv w:val="1"/>
      <w:marLeft w:val="0"/>
      <w:marRight w:val="0"/>
      <w:marTop w:val="0"/>
      <w:marBottom w:val="0"/>
      <w:divBdr>
        <w:top w:val="none" w:sz="0" w:space="0" w:color="auto"/>
        <w:left w:val="none" w:sz="0" w:space="0" w:color="auto"/>
        <w:bottom w:val="none" w:sz="0" w:space="0" w:color="auto"/>
        <w:right w:val="none" w:sz="0" w:space="0" w:color="auto"/>
      </w:divBdr>
    </w:div>
    <w:div w:id="107702142">
      <w:bodyDiv w:val="1"/>
      <w:marLeft w:val="0"/>
      <w:marRight w:val="0"/>
      <w:marTop w:val="0"/>
      <w:marBottom w:val="0"/>
      <w:divBdr>
        <w:top w:val="none" w:sz="0" w:space="0" w:color="auto"/>
        <w:left w:val="none" w:sz="0" w:space="0" w:color="auto"/>
        <w:bottom w:val="none" w:sz="0" w:space="0" w:color="auto"/>
        <w:right w:val="none" w:sz="0" w:space="0" w:color="auto"/>
      </w:divBdr>
      <w:divsChild>
        <w:div w:id="1448162718">
          <w:marLeft w:val="0"/>
          <w:marRight w:val="0"/>
          <w:marTop w:val="0"/>
          <w:marBottom w:val="0"/>
          <w:divBdr>
            <w:top w:val="none" w:sz="0" w:space="0" w:color="auto"/>
            <w:left w:val="none" w:sz="0" w:space="0" w:color="auto"/>
            <w:bottom w:val="none" w:sz="0" w:space="0" w:color="auto"/>
            <w:right w:val="none" w:sz="0" w:space="0" w:color="auto"/>
          </w:divBdr>
          <w:divsChild>
            <w:div w:id="829978624">
              <w:marLeft w:val="0"/>
              <w:marRight w:val="0"/>
              <w:marTop w:val="0"/>
              <w:marBottom w:val="0"/>
              <w:divBdr>
                <w:top w:val="none" w:sz="0" w:space="0" w:color="auto"/>
                <w:left w:val="none" w:sz="0" w:space="0" w:color="auto"/>
                <w:bottom w:val="none" w:sz="0" w:space="0" w:color="auto"/>
                <w:right w:val="none" w:sz="0" w:space="0" w:color="auto"/>
              </w:divBdr>
            </w:div>
          </w:divsChild>
        </w:div>
        <w:div w:id="1359115272">
          <w:marLeft w:val="0"/>
          <w:marRight w:val="0"/>
          <w:marTop w:val="0"/>
          <w:marBottom w:val="0"/>
          <w:divBdr>
            <w:top w:val="none" w:sz="0" w:space="0" w:color="auto"/>
            <w:left w:val="none" w:sz="0" w:space="0" w:color="auto"/>
            <w:bottom w:val="none" w:sz="0" w:space="0" w:color="auto"/>
            <w:right w:val="none" w:sz="0" w:space="0" w:color="auto"/>
          </w:divBdr>
          <w:divsChild>
            <w:div w:id="1988439686">
              <w:marLeft w:val="0"/>
              <w:marRight w:val="0"/>
              <w:marTop w:val="0"/>
              <w:marBottom w:val="0"/>
              <w:divBdr>
                <w:top w:val="none" w:sz="0" w:space="0" w:color="auto"/>
                <w:left w:val="none" w:sz="0" w:space="0" w:color="auto"/>
                <w:bottom w:val="none" w:sz="0" w:space="0" w:color="auto"/>
                <w:right w:val="none" w:sz="0" w:space="0" w:color="auto"/>
              </w:divBdr>
            </w:div>
          </w:divsChild>
        </w:div>
        <w:div w:id="1700661885">
          <w:marLeft w:val="0"/>
          <w:marRight w:val="0"/>
          <w:marTop w:val="0"/>
          <w:marBottom w:val="0"/>
          <w:divBdr>
            <w:top w:val="none" w:sz="0" w:space="0" w:color="auto"/>
            <w:left w:val="none" w:sz="0" w:space="0" w:color="auto"/>
            <w:bottom w:val="none" w:sz="0" w:space="0" w:color="auto"/>
            <w:right w:val="none" w:sz="0" w:space="0" w:color="auto"/>
          </w:divBdr>
          <w:divsChild>
            <w:div w:id="1983777482">
              <w:marLeft w:val="0"/>
              <w:marRight w:val="0"/>
              <w:marTop w:val="0"/>
              <w:marBottom w:val="0"/>
              <w:divBdr>
                <w:top w:val="none" w:sz="0" w:space="0" w:color="auto"/>
                <w:left w:val="none" w:sz="0" w:space="0" w:color="auto"/>
                <w:bottom w:val="none" w:sz="0" w:space="0" w:color="auto"/>
                <w:right w:val="none" w:sz="0" w:space="0" w:color="auto"/>
              </w:divBdr>
            </w:div>
          </w:divsChild>
        </w:div>
        <w:div w:id="1299724606">
          <w:marLeft w:val="0"/>
          <w:marRight w:val="0"/>
          <w:marTop w:val="0"/>
          <w:marBottom w:val="0"/>
          <w:divBdr>
            <w:top w:val="none" w:sz="0" w:space="0" w:color="auto"/>
            <w:left w:val="none" w:sz="0" w:space="0" w:color="auto"/>
            <w:bottom w:val="none" w:sz="0" w:space="0" w:color="auto"/>
            <w:right w:val="none" w:sz="0" w:space="0" w:color="auto"/>
          </w:divBdr>
          <w:divsChild>
            <w:div w:id="1494177096">
              <w:marLeft w:val="0"/>
              <w:marRight w:val="0"/>
              <w:marTop w:val="0"/>
              <w:marBottom w:val="0"/>
              <w:divBdr>
                <w:top w:val="none" w:sz="0" w:space="0" w:color="auto"/>
                <w:left w:val="none" w:sz="0" w:space="0" w:color="auto"/>
                <w:bottom w:val="none" w:sz="0" w:space="0" w:color="auto"/>
                <w:right w:val="none" w:sz="0" w:space="0" w:color="auto"/>
              </w:divBdr>
            </w:div>
          </w:divsChild>
        </w:div>
        <w:div w:id="2117365461">
          <w:marLeft w:val="0"/>
          <w:marRight w:val="0"/>
          <w:marTop w:val="0"/>
          <w:marBottom w:val="0"/>
          <w:divBdr>
            <w:top w:val="none" w:sz="0" w:space="0" w:color="auto"/>
            <w:left w:val="none" w:sz="0" w:space="0" w:color="auto"/>
            <w:bottom w:val="none" w:sz="0" w:space="0" w:color="auto"/>
            <w:right w:val="none" w:sz="0" w:space="0" w:color="auto"/>
          </w:divBdr>
          <w:divsChild>
            <w:div w:id="359598177">
              <w:marLeft w:val="0"/>
              <w:marRight w:val="0"/>
              <w:marTop w:val="0"/>
              <w:marBottom w:val="0"/>
              <w:divBdr>
                <w:top w:val="none" w:sz="0" w:space="0" w:color="auto"/>
                <w:left w:val="none" w:sz="0" w:space="0" w:color="auto"/>
                <w:bottom w:val="none" w:sz="0" w:space="0" w:color="auto"/>
                <w:right w:val="none" w:sz="0" w:space="0" w:color="auto"/>
              </w:divBdr>
            </w:div>
          </w:divsChild>
        </w:div>
        <w:div w:id="368262790">
          <w:marLeft w:val="0"/>
          <w:marRight w:val="0"/>
          <w:marTop w:val="0"/>
          <w:marBottom w:val="0"/>
          <w:divBdr>
            <w:top w:val="none" w:sz="0" w:space="0" w:color="auto"/>
            <w:left w:val="none" w:sz="0" w:space="0" w:color="auto"/>
            <w:bottom w:val="none" w:sz="0" w:space="0" w:color="auto"/>
            <w:right w:val="none" w:sz="0" w:space="0" w:color="auto"/>
          </w:divBdr>
          <w:divsChild>
            <w:div w:id="450058453">
              <w:marLeft w:val="0"/>
              <w:marRight w:val="0"/>
              <w:marTop w:val="0"/>
              <w:marBottom w:val="0"/>
              <w:divBdr>
                <w:top w:val="none" w:sz="0" w:space="0" w:color="auto"/>
                <w:left w:val="none" w:sz="0" w:space="0" w:color="auto"/>
                <w:bottom w:val="none" w:sz="0" w:space="0" w:color="auto"/>
                <w:right w:val="none" w:sz="0" w:space="0" w:color="auto"/>
              </w:divBdr>
            </w:div>
          </w:divsChild>
        </w:div>
        <w:div w:id="1982616451">
          <w:marLeft w:val="0"/>
          <w:marRight w:val="0"/>
          <w:marTop w:val="0"/>
          <w:marBottom w:val="0"/>
          <w:divBdr>
            <w:top w:val="none" w:sz="0" w:space="0" w:color="auto"/>
            <w:left w:val="none" w:sz="0" w:space="0" w:color="auto"/>
            <w:bottom w:val="none" w:sz="0" w:space="0" w:color="auto"/>
            <w:right w:val="none" w:sz="0" w:space="0" w:color="auto"/>
          </w:divBdr>
          <w:divsChild>
            <w:div w:id="1179082455">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612055018">
              <w:marLeft w:val="0"/>
              <w:marRight w:val="0"/>
              <w:marTop w:val="0"/>
              <w:marBottom w:val="0"/>
              <w:divBdr>
                <w:top w:val="none" w:sz="0" w:space="0" w:color="auto"/>
                <w:left w:val="none" w:sz="0" w:space="0" w:color="auto"/>
                <w:bottom w:val="none" w:sz="0" w:space="0" w:color="auto"/>
                <w:right w:val="none" w:sz="0" w:space="0" w:color="auto"/>
              </w:divBdr>
            </w:div>
          </w:divsChild>
        </w:div>
        <w:div w:id="2121753655">
          <w:marLeft w:val="0"/>
          <w:marRight w:val="0"/>
          <w:marTop w:val="0"/>
          <w:marBottom w:val="0"/>
          <w:divBdr>
            <w:top w:val="none" w:sz="0" w:space="0" w:color="auto"/>
            <w:left w:val="none" w:sz="0" w:space="0" w:color="auto"/>
            <w:bottom w:val="none" w:sz="0" w:space="0" w:color="auto"/>
            <w:right w:val="none" w:sz="0" w:space="0" w:color="auto"/>
          </w:divBdr>
          <w:divsChild>
            <w:div w:id="1969774015">
              <w:marLeft w:val="0"/>
              <w:marRight w:val="0"/>
              <w:marTop w:val="0"/>
              <w:marBottom w:val="0"/>
              <w:divBdr>
                <w:top w:val="none" w:sz="0" w:space="0" w:color="auto"/>
                <w:left w:val="none" w:sz="0" w:space="0" w:color="auto"/>
                <w:bottom w:val="none" w:sz="0" w:space="0" w:color="auto"/>
                <w:right w:val="none" w:sz="0" w:space="0" w:color="auto"/>
              </w:divBdr>
            </w:div>
          </w:divsChild>
        </w:div>
        <w:div w:id="1790970336">
          <w:marLeft w:val="0"/>
          <w:marRight w:val="0"/>
          <w:marTop w:val="0"/>
          <w:marBottom w:val="0"/>
          <w:divBdr>
            <w:top w:val="none" w:sz="0" w:space="0" w:color="auto"/>
            <w:left w:val="none" w:sz="0" w:space="0" w:color="auto"/>
            <w:bottom w:val="none" w:sz="0" w:space="0" w:color="auto"/>
            <w:right w:val="none" w:sz="0" w:space="0" w:color="auto"/>
          </w:divBdr>
          <w:divsChild>
            <w:div w:id="908811877">
              <w:marLeft w:val="0"/>
              <w:marRight w:val="0"/>
              <w:marTop w:val="0"/>
              <w:marBottom w:val="0"/>
              <w:divBdr>
                <w:top w:val="none" w:sz="0" w:space="0" w:color="auto"/>
                <w:left w:val="none" w:sz="0" w:space="0" w:color="auto"/>
                <w:bottom w:val="none" w:sz="0" w:space="0" w:color="auto"/>
                <w:right w:val="none" w:sz="0" w:space="0" w:color="auto"/>
              </w:divBdr>
            </w:div>
          </w:divsChild>
        </w:div>
        <w:div w:id="1669333367">
          <w:marLeft w:val="0"/>
          <w:marRight w:val="0"/>
          <w:marTop w:val="0"/>
          <w:marBottom w:val="0"/>
          <w:divBdr>
            <w:top w:val="none" w:sz="0" w:space="0" w:color="auto"/>
            <w:left w:val="none" w:sz="0" w:space="0" w:color="auto"/>
            <w:bottom w:val="none" w:sz="0" w:space="0" w:color="auto"/>
            <w:right w:val="none" w:sz="0" w:space="0" w:color="auto"/>
          </w:divBdr>
          <w:divsChild>
            <w:div w:id="1368336256">
              <w:marLeft w:val="0"/>
              <w:marRight w:val="0"/>
              <w:marTop w:val="0"/>
              <w:marBottom w:val="0"/>
              <w:divBdr>
                <w:top w:val="none" w:sz="0" w:space="0" w:color="auto"/>
                <w:left w:val="none" w:sz="0" w:space="0" w:color="auto"/>
                <w:bottom w:val="none" w:sz="0" w:space="0" w:color="auto"/>
                <w:right w:val="none" w:sz="0" w:space="0" w:color="auto"/>
              </w:divBdr>
            </w:div>
          </w:divsChild>
        </w:div>
        <w:div w:id="588931619">
          <w:marLeft w:val="0"/>
          <w:marRight w:val="0"/>
          <w:marTop w:val="0"/>
          <w:marBottom w:val="0"/>
          <w:divBdr>
            <w:top w:val="none" w:sz="0" w:space="0" w:color="auto"/>
            <w:left w:val="none" w:sz="0" w:space="0" w:color="auto"/>
            <w:bottom w:val="none" w:sz="0" w:space="0" w:color="auto"/>
            <w:right w:val="none" w:sz="0" w:space="0" w:color="auto"/>
          </w:divBdr>
          <w:divsChild>
            <w:div w:id="1239826401">
              <w:marLeft w:val="0"/>
              <w:marRight w:val="0"/>
              <w:marTop w:val="0"/>
              <w:marBottom w:val="0"/>
              <w:divBdr>
                <w:top w:val="none" w:sz="0" w:space="0" w:color="auto"/>
                <w:left w:val="none" w:sz="0" w:space="0" w:color="auto"/>
                <w:bottom w:val="none" w:sz="0" w:space="0" w:color="auto"/>
                <w:right w:val="none" w:sz="0" w:space="0" w:color="auto"/>
              </w:divBdr>
            </w:div>
          </w:divsChild>
        </w:div>
        <w:div w:id="503863982">
          <w:marLeft w:val="0"/>
          <w:marRight w:val="0"/>
          <w:marTop w:val="0"/>
          <w:marBottom w:val="0"/>
          <w:divBdr>
            <w:top w:val="none" w:sz="0" w:space="0" w:color="auto"/>
            <w:left w:val="none" w:sz="0" w:space="0" w:color="auto"/>
            <w:bottom w:val="none" w:sz="0" w:space="0" w:color="auto"/>
            <w:right w:val="none" w:sz="0" w:space="0" w:color="auto"/>
          </w:divBdr>
          <w:divsChild>
            <w:div w:id="104275153">
              <w:marLeft w:val="0"/>
              <w:marRight w:val="0"/>
              <w:marTop w:val="0"/>
              <w:marBottom w:val="0"/>
              <w:divBdr>
                <w:top w:val="none" w:sz="0" w:space="0" w:color="auto"/>
                <w:left w:val="none" w:sz="0" w:space="0" w:color="auto"/>
                <w:bottom w:val="none" w:sz="0" w:space="0" w:color="auto"/>
                <w:right w:val="none" w:sz="0" w:space="0" w:color="auto"/>
              </w:divBdr>
            </w:div>
          </w:divsChild>
        </w:div>
        <w:div w:id="1385372374">
          <w:marLeft w:val="0"/>
          <w:marRight w:val="0"/>
          <w:marTop w:val="0"/>
          <w:marBottom w:val="0"/>
          <w:divBdr>
            <w:top w:val="none" w:sz="0" w:space="0" w:color="auto"/>
            <w:left w:val="none" w:sz="0" w:space="0" w:color="auto"/>
            <w:bottom w:val="none" w:sz="0" w:space="0" w:color="auto"/>
            <w:right w:val="none" w:sz="0" w:space="0" w:color="auto"/>
          </w:divBdr>
          <w:divsChild>
            <w:div w:id="1973898561">
              <w:marLeft w:val="0"/>
              <w:marRight w:val="0"/>
              <w:marTop w:val="0"/>
              <w:marBottom w:val="0"/>
              <w:divBdr>
                <w:top w:val="none" w:sz="0" w:space="0" w:color="auto"/>
                <w:left w:val="none" w:sz="0" w:space="0" w:color="auto"/>
                <w:bottom w:val="none" w:sz="0" w:space="0" w:color="auto"/>
                <w:right w:val="none" w:sz="0" w:space="0" w:color="auto"/>
              </w:divBdr>
            </w:div>
          </w:divsChild>
        </w:div>
        <w:div w:id="719086658">
          <w:marLeft w:val="0"/>
          <w:marRight w:val="0"/>
          <w:marTop w:val="0"/>
          <w:marBottom w:val="0"/>
          <w:divBdr>
            <w:top w:val="none" w:sz="0" w:space="0" w:color="auto"/>
            <w:left w:val="none" w:sz="0" w:space="0" w:color="auto"/>
            <w:bottom w:val="none" w:sz="0" w:space="0" w:color="auto"/>
            <w:right w:val="none" w:sz="0" w:space="0" w:color="auto"/>
          </w:divBdr>
          <w:divsChild>
            <w:div w:id="432434939">
              <w:marLeft w:val="0"/>
              <w:marRight w:val="0"/>
              <w:marTop w:val="0"/>
              <w:marBottom w:val="0"/>
              <w:divBdr>
                <w:top w:val="none" w:sz="0" w:space="0" w:color="auto"/>
                <w:left w:val="none" w:sz="0" w:space="0" w:color="auto"/>
                <w:bottom w:val="none" w:sz="0" w:space="0" w:color="auto"/>
                <w:right w:val="none" w:sz="0" w:space="0" w:color="auto"/>
              </w:divBdr>
            </w:div>
          </w:divsChild>
        </w:div>
        <w:div w:id="1137069422">
          <w:marLeft w:val="0"/>
          <w:marRight w:val="0"/>
          <w:marTop w:val="0"/>
          <w:marBottom w:val="0"/>
          <w:divBdr>
            <w:top w:val="none" w:sz="0" w:space="0" w:color="auto"/>
            <w:left w:val="none" w:sz="0" w:space="0" w:color="auto"/>
            <w:bottom w:val="none" w:sz="0" w:space="0" w:color="auto"/>
            <w:right w:val="none" w:sz="0" w:space="0" w:color="auto"/>
          </w:divBdr>
          <w:divsChild>
            <w:div w:id="1512255770">
              <w:marLeft w:val="0"/>
              <w:marRight w:val="0"/>
              <w:marTop w:val="0"/>
              <w:marBottom w:val="0"/>
              <w:divBdr>
                <w:top w:val="none" w:sz="0" w:space="0" w:color="auto"/>
                <w:left w:val="none" w:sz="0" w:space="0" w:color="auto"/>
                <w:bottom w:val="none" w:sz="0" w:space="0" w:color="auto"/>
                <w:right w:val="none" w:sz="0" w:space="0" w:color="auto"/>
              </w:divBdr>
            </w:div>
          </w:divsChild>
        </w:div>
        <w:div w:id="317535428">
          <w:marLeft w:val="0"/>
          <w:marRight w:val="0"/>
          <w:marTop w:val="0"/>
          <w:marBottom w:val="0"/>
          <w:divBdr>
            <w:top w:val="none" w:sz="0" w:space="0" w:color="auto"/>
            <w:left w:val="none" w:sz="0" w:space="0" w:color="auto"/>
            <w:bottom w:val="none" w:sz="0" w:space="0" w:color="auto"/>
            <w:right w:val="none" w:sz="0" w:space="0" w:color="auto"/>
          </w:divBdr>
          <w:divsChild>
            <w:div w:id="497380050">
              <w:marLeft w:val="0"/>
              <w:marRight w:val="0"/>
              <w:marTop w:val="0"/>
              <w:marBottom w:val="0"/>
              <w:divBdr>
                <w:top w:val="none" w:sz="0" w:space="0" w:color="auto"/>
                <w:left w:val="none" w:sz="0" w:space="0" w:color="auto"/>
                <w:bottom w:val="none" w:sz="0" w:space="0" w:color="auto"/>
                <w:right w:val="none" w:sz="0" w:space="0" w:color="auto"/>
              </w:divBdr>
            </w:div>
          </w:divsChild>
        </w:div>
        <w:div w:id="1805659796">
          <w:marLeft w:val="0"/>
          <w:marRight w:val="0"/>
          <w:marTop w:val="0"/>
          <w:marBottom w:val="0"/>
          <w:divBdr>
            <w:top w:val="none" w:sz="0" w:space="0" w:color="auto"/>
            <w:left w:val="none" w:sz="0" w:space="0" w:color="auto"/>
            <w:bottom w:val="none" w:sz="0" w:space="0" w:color="auto"/>
            <w:right w:val="none" w:sz="0" w:space="0" w:color="auto"/>
          </w:divBdr>
          <w:divsChild>
            <w:div w:id="1665156901">
              <w:marLeft w:val="0"/>
              <w:marRight w:val="0"/>
              <w:marTop w:val="0"/>
              <w:marBottom w:val="0"/>
              <w:divBdr>
                <w:top w:val="none" w:sz="0" w:space="0" w:color="auto"/>
                <w:left w:val="none" w:sz="0" w:space="0" w:color="auto"/>
                <w:bottom w:val="none" w:sz="0" w:space="0" w:color="auto"/>
                <w:right w:val="none" w:sz="0" w:space="0" w:color="auto"/>
              </w:divBdr>
            </w:div>
          </w:divsChild>
        </w:div>
        <w:div w:id="2071952453">
          <w:marLeft w:val="0"/>
          <w:marRight w:val="0"/>
          <w:marTop w:val="0"/>
          <w:marBottom w:val="0"/>
          <w:divBdr>
            <w:top w:val="none" w:sz="0" w:space="0" w:color="auto"/>
            <w:left w:val="none" w:sz="0" w:space="0" w:color="auto"/>
            <w:bottom w:val="none" w:sz="0" w:space="0" w:color="auto"/>
            <w:right w:val="none" w:sz="0" w:space="0" w:color="auto"/>
          </w:divBdr>
          <w:divsChild>
            <w:div w:id="176582080">
              <w:marLeft w:val="0"/>
              <w:marRight w:val="0"/>
              <w:marTop w:val="0"/>
              <w:marBottom w:val="0"/>
              <w:divBdr>
                <w:top w:val="none" w:sz="0" w:space="0" w:color="auto"/>
                <w:left w:val="none" w:sz="0" w:space="0" w:color="auto"/>
                <w:bottom w:val="none" w:sz="0" w:space="0" w:color="auto"/>
                <w:right w:val="none" w:sz="0" w:space="0" w:color="auto"/>
              </w:divBdr>
            </w:div>
          </w:divsChild>
        </w:div>
        <w:div w:id="1557086910">
          <w:marLeft w:val="0"/>
          <w:marRight w:val="0"/>
          <w:marTop w:val="0"/>
          <w:marBottom w:val="0"/>
          <w:divBdr>
            <w:top w:val="none" w:sz="0" w:space="0" w:color="auto"/>
            <w:left w:val="none" w:sz="0" w:space="0" w:color="auto"/>
            <w:bottom w:val="none" w:sz="0" w:space="0" w:color="auto"/>
            <w:right w:val="none" w:sz="0" w:space="0" w:color="auto"/>
          </w:divBdr>
          <w:divsChild>
            <w:div w:id="539782464">
              <w:marLeft w:val="0"/>
              <w:marRight w:val="0"/>
              <w:marTop w:val="0"/>
              <w:marBottom w:val="0"/>
              <w:divBdr>
                <w:top w:val="none" w:sz="0" w:space="0" w:color="auto"/>
                <w:left w:val="none" w:sz="0" w:space="0" w:color="auto"/>
                <w:bottom w:val="none" w:sz="0" w:space="0" w:color="auto"/>
                <w:right w:val="none" w:sz="0" w:space="0" w:color="auto"/>
              </w:divBdr>
            </w:div>
          </w:divsChild>
        </w:div>
        <w:div w:id="774401091">
          <w:marLeft w:val="0"/>
          <w:marRight w:val="0"/>
          <w:marTop w:val="0"/>
          <w:marBottom w:val="0"/>
          <w:divBdr>
            <w:top w:val="none" w:sz="0" w:space="0" w:color="auto"/>
            <w:left w:val="none" w:sz="0" w:space="0" w:color="auto"/>
            <w:bottom w:val="none" w:sz="0" w:space="0" w:color="auto"/>
            <w:right w:val="none" w:sz="0" w:space="0" w:color="auto"/>
          </w:divBdr>
          <w:divsChild>
            <w:div w:id="2142377440">
              <w:marLeft w:val="0"/>
              <w:marRight w:val="0"/>
              <w:marTop w:val="0"/>
              <w:marBottom w:val="0"/>
              <w:divBdr>
                <w:top w:val="none" w:sz="0" w:space="0" w:color="auto"/>
                <w:left w:val="none" w:sz="0" w:space="0" w:color="auto"/>
                <w:bottom w:val="none" w:sz="0" w:space="0" w:color="auto"/>
                <w:right w:val="none" w:sz="0" w:space="0" w:color="auto"/>
              </w:divBdr>
            </w:div>
          </w:divsChild>
        </w:div>
        <w:div w:id="191844981">
          <w:marLeft w:val="0"/>
          <w:marRight w:val="0"/>
          <w:marTop w:val="0"/>
          <w:marBottom w:val="0"/>
          <w:divBdr>
            <w:top w:val="none" w:sz="0" w:space="0" w:color="auto"/>
            <w:left w:val="none" w:sz="0" w:space="0" w:color="auto"/>
            <w:bottom w:val="none" w:sz="0" w:space="0" w:color="auto"/>
            <w:right w:val="none" w:sz="0" w:space="0" w:color="auto"/>
          </w:divBdr>
          <w:divsChild>
            <w:div w:id="2061859572">
              <w:marLeft w:val="0"/>
              <w:marRight w:val="0"/>
              <w:marTop w:val="0"/>
              <w:marBottom w:val="0"/>
              <w:divBdr>
                <w:top w:val="none" w:sz="0" w:space="0" w:color="auto"/>
                <w:left w:val="none" w:sz="0" w:space="0" w:color="auto"/>
                <w:bottom w:val="none" w:sz="0" w:space="0" w:color="auto"/>
                <w:right w:val="none" w:sz="0" w:space="0" w:color="auto"/>
              </w:divBdr>
            </w:div>
          </w:divsChild>
        </w:div>
        <w:div w:id="944846646">
          <w:marLeft w:val="0"/>
          <w:marRight w:val="0"/>
          <w:marTop w:val="0"/>
          <w:marBottom w:val="0"/>
          <w:divBdr>
            <w:top w:val="none" w:sz="0" w:space="0" w:color="auto"/>
            <w:left w:val="none" w:sz="0" w:space="0" w:color="auto"/>
            <w:bottom w:val="none" w:sz="0" w:space="0" w:color="auto"/>
            <w:right w:val="none" w:sz="0" w:space="0" w:color="auto"/>
          </w:divBdr>
          <w:divsChild>
            <w:div w:id="1881820594">
              <w:marLeft w:val="0"/>
              <w:marRight w:val="0"/>
              <w:marTop w:val="0"/>
              <w:marBottom w:val="0"/>
              <w:divBdr>
                <w:top w:val="none" w:sz="0" w:space="0" w:color="auto"/>
                <w:left w:val="none" w:sz="0" w:space="0" w:color="auto"/>
                <w:bottom w:val="none" w:sz="0" w:space="0" w:color="auto"/>
                <w:right w:val="none" w:sz="0" w:space="0" w:color="auto"/>
              </w:divBdr>
            </w:div>
          </w:divsChild>
        </w:div>
        <w:div w:id="1152721878">
          <w:marLeft w:val="0"/>
          <w:marRight w:val="0"/>
          <w:marTop w:val="0"/>
          <w:marBottom w:val="0"/>
          <w:divBdr>
            <w:top w:val="none" w:sz="0" w:space="0" w:color="auto"/>
            <w:left w:val="none" w:sz="0" w:space="0" w:color="auto"/>
            <w:bottom w:val="none" w:sz="0" w:space="0" w:color="auto"/>
            <w:right w:val="none" w:sz="0" w:space="0" w:color="auto"/>
          </w:divBdr>
          <w:divsChild>
            <w:div w:id="946353531">
              <w:marLeft w:val="0"/>
              <w:marRight w:val="0"/>
              <w:marTop w:val="0"/>
              <w:marBottom w:val="0"/>
              <w:divBdr>
                <w:top w:val="none" w:sz="0" w:space="0" w:color="auto"/>
                <w:left w:val="none" w:sz="0" w:space="0" w:color="auto"/>
                <w:bottom w:val="none" w:sz="0" w:space="0" w:color="auto"/>
                <w:right w:val="none" w:sz="0" w:space="0" w:color="auto"/>
              </w:divBdr>
            </w:div>
          </w:divsChild>
        </w:div>
        <w:div w:id="160240620">
          <w:marLeft w:val="0"/>
          <w:marRight w:val="0"/>
          <w:marTop w:val="0"/>
          <w:marBottom w:val="0"/>
          <w:divBdr>
            <w:top w:val="none" w:sz="0" w:space="0" w:color="auto"/>
            <w:left w:val="none" w:sz="0" w:space="0" w:color="auto"/>
            <w:bottom w:val="none" w:sz="0" w:space="0" w:color="auto"/>
            <w:right w:val="none" w:sz="0" w:space="0" w:color="auto"/>
          </w:divBdr>
          <w:divsChild>
            <w:div w:id="1794982523">
              <w:marLeft w:val="0"/>
              <w:marRight w:val="0"/>
              <w:marTop w:val="0"/>
              <w:marBottom w:val="0"/>
              <w:divBdr>
                <w:top w:val="none" w:sz="0" w:space="0" w:color="auto"/>
                <w:left w:val="none" w:sz="0" w:space="0" w:color="auto"/>
                <w:bottom w:val="none" w:sz="0" w:space="0" w:color="auto"/>
                <w:right w:val="none" w:sz="0" w:space="0" w:color="auto"/>
              </w:divBdr>
            </w:div>
          </w:divsChild>
        </w:div>
        <w:div w:id="1193573418">
          <w:marLeft w:val="0"/>
          <w:marRight w:val="0"/>
          <w:marTop w:val="0"/>
          <w:marBottom w:val="0"/>
          <w:divBdr>
            <w:top w:val="none" w:sz="0" w:space="0" w:color="auto"/>
            <w:left w:val="none" w:sz="0" w:space="0" w:color="auto"/>
            <w:bottom w:val="none" w:sz="0" w:space="0" w:color="auto"/>
            <w:right w:val="none" w:sz="0" w:space="0" w:color="auto"/>
          </w:divBdr>
          <w:divsChild>
            <w:div w:id="1456942462">
              <w:marLeft w:val="0"/>
              <w:marRight w:val="0"/>
              <w:marTop w:val="0"/>
              <w:marBottom w:val="0"/>
              <w:divBdr>
                <w:top w:val="none" w:sz="0" w:space="0" w:color="auto"/>
                <w:left w:val="none" w:sz="0" w:space="0" w:color="auto"/>
                <w:bottom w:val="none" w:sz="0" w:space="0" w:color="auto"/>
                <w:right w:val="none" w:sz="0" w:space="0" w:color="auto"/>
              </w:divBdr>
            </w:div>
          </w:divsChild>
        </w:div>
        <w:div w:id="1819571796">
          <w:marLeft w:val="0"/>
          <w:marRight w:val="0"/>
          <w:marTop w:val="0"/>
          <w:marBottom w:val="0"/>
          <w:divBdr>
            <w:top w:val="none" w:sz="0" w:space="0" w:color="auto"/>
            <w:left w:val="none" w:sz="0" w:space="0" w:color="auto"/>
            <w:bottom w:val="none" w:sz="0" w:space="0" w:color="auto"/>
            <w:right w:val="none" w:sz="0" w:space="0" w:color="auto"/>
          </w:divBdr>
          <w:divsChild>
            <w:div w:id="364332126">
              <w:marLeft w:val="0"/>
              <w:marRight w:val="0"/>
              <w:marTop w:val="0"/>
              <w:marBottom w:val="0"/>
              <w:divBdr>
                <w:top w:val="none" w:sz="0" w:space="0" w:color="auto"/>
                <w:left w:val="none" w:sz="0" w:space="0" w:color="auto"/>
                <w:bottom w:val="none" w:sz="0" w:space="0" w:color="auto"/>
                <w:right w:val="none" w:sz="0" w:space="0" w:color="auto"/>
              </w:divBdr>
            </w:div>
          </w:divsChild>
        </w:div>
        <w:div w:id="234897181">
          <w:marLeft w:val="0"/>
          <w:marRight w:val="0"/>
          <w:marTop w:val="0"/>
          <w:marBottom w:val="0"/>
          <w:divBdr>
            <w:top w:val="none" w:sz="0" w:space="0" w:color="auto"/>
            <w:left w:val="none" w:sz="0" w:space="0" w:color="auto"/>
            <w:bottom w:val="none" w:sz="0" w:space="0" w:color="auto"/>
            <w:right w:val="none" w:sz="0" w:space="0" w:color="auto"/>
          </w:divBdr>
          <w:divsChild>
            <w:div w:id="302347809">
              <w:marLeft w:val="0"/>
              <w:marRight w:val="0"/>
              <w:marTop w:val="0"/>
              <w:marBottom w:val="0"/>
              <w:divBdr>
                <w:top w:val="none" w:sz="0" w:space="0" w:color="auto"/>
                <w:left w:val="none" w:sz="0" w:space="0" w:color="auto"/>
                <w:bottom w:val="none" w:sz="0" w:space="0" w:color="auto"/>
                <w:right w:val="none" w:sz="0" w:space="0" w:color="auto"/>
              </w:divBdr>
            </w:div>
          </w:divsChild>
        </w:div>
        <w:div w:id="2107191777">
          <w:marLeft w:val="0"/>
          <w:marRight w:val="0"/>
          <w:marTop w:val="0"/>
          <w:marBottom w:val="0"/>
          <w:divBdr>
            <w:top w:val="none" w:sz="0" w:space="0" w:color="auto"/>
            <w:left w:val="none" w:sz="0" w:space="0" w:color="auto"/>
            <w:bottom w:val="none" w:sz="0" w:space="0" w:color="auto"/>
            <w:right w:val="none" w:sz="0" w:space="0" w:color="auto"/>
          </w:divBdr>
          <w:divsChild>
            <w:div w:id="1740710501">
              <w:marLeft w:val="0"/>
              <w:marRight w:val="0"/>
              <w:marTop w:val="0"/>
              <w:marBottom w:val="0"/>
              <w:divBdr>
                <w:top w:val="none" w:sz="0" w:space="0" w:color="auto"/>
                <w:left w:val="none" w:sz="0" w:space="0" w:color="auto"/>
                <w:bottom w:val="none" w:sz="0" w:space="0" w:color="auto"/>
                <w:right w:val="none" w:sz="0" w:space="0" w:color="auto"/>
              </w:divBdr>
            </w:div>
          </w:divsChild>
        </w:div>
        <w:div w:id="202638804">
          <w:marLeft w:val="0"/>
          <w:marRight w:val="0"/>
          <w:marTop w:val="0"/>
          <w:marBottom w:val="0"/>
          <w:divBdr>
            <w:top w:val="none" w:sz="0" w:space="0" w:color="auto"/>
            <w:left w:val="none" w:sz="0" w:space="0" w:color="auto"/>
            <w:bottom w:val="none" w:sz="0" w:space="0" w:color="auto"/>
            <w:right w:val="none" w:sz="0" w:space="0" w:color="auto"/>
          </w:divBdr>
          <w:divsChild>
            <w:div w:id="651787093">
              <w:marLeft w:val="0"/>
              <w:marRight w:val="0"/>
              <w:marTop w:val="0"/>
              <w:marBottom w:val="0"/>
              <w:divBdr>
                <w:top w:val="none" w:sz="0" w:space="0" w:color="auto"/>
                <w:left w:val="none" w:sz="0" w:space="0" w:color="auto"/>
                <w:bottom w:val="none" w:sz="0" w:space="0" w:color="auto"/>
                <w:right w:val="none" w:sz="0" w:space="0" w:color="auto"/>
              </w:divBdr>
            </w:div>
          </w:divsChild>
        </w:div>
        <w:div w:id="1403022708">
          <w:marLeft w:val="0"/>
          <w:marRight w:val="0"/>
          <w:marTop w:val="0"/>
          <w:marBottom w:val="0"/>
          <w:divBdr>
            <w:top w:val="none" w:sz="0" w:space="0" w:color="auto"/>
            <w:left w:val="none" w:sz="0" w:space="0" w:color="auto"/>
            <w:bottom w:val="none" w:sz="0" w:space="0" w:color="auto"/>
            <w:right w:val="none" w:sz="0" w:space="0" w:color="auto"/>
          </w:divBdr>
          <w:divsChild>
            <w:div w:id="696665505">
              <w:marLeft w:val="0"/>
              <w:marRight w:val="0"/>
              <w:marTop w:val="0"/>
              <w:marBottom w:val="0"/>
              <w:divBdr>
                <w:top w:val="none" w:sz="0" w:space="0" w:color="auto"/>
                <w:left w:val="none" w:sz="0" w:space="0" w:color="auto"/>
                <w:bottom w:val="none" w:sz="0" w:space="0" w:color="auto"/>
                <w:right w:val="none" w:sz="0" w:space="0" w:color="auto"/>
              </w:divBdr>
            </w:div>
          </w:divsChild>
        </w:div>
        <w:div w:id="1261988153">
          <w:marLeft w:val="0"/>
          <w:marRight w:val="0"/>
          <w:marTop w:val="0"/>
          <w:marBottom w:val="0"/>
          <w:divBdr>
            <w:top w:val="none" w:sz="0" w:space="0" w:color="auto"/>
            <w:left w:val="none" w:sz="0" w:space="0" w:color="auto"/>
            <w:bottom w:val="none" w:sz="0" w:space="0" w:color="auto"/>
            <w:right w:val="none" w:sz="0" w:space="0" w:color="auto"/>
          </w:divBdr>
          <w:divsChild>
            <w:div w:id="414326564">
              <w:marLeft w:val="0"/>
              <w:marRight w:val="0"/>
              <w:marTop w:val="0"/>
              <w:marBottom w:val="0"/>
              <w:divBdr>
                <w:top w:val="none" w:sz="0" w:space="0" w:color="auto"/>
                <w:left w:val="none" w:sz="0" w:space="0" w:color="auto"/>
                <w:bottom w:val="none" w:sz="0" w:space="0" w:color="auto"/>
                <w:right w:val="none" w:sz="0" w:space="0" w:color="auto"/>
              </w:divBdr>
            </w:div>
          </w:divsChild>
        </w:div>
        <w:div w:id="699166867">
          <w:marLeft w:val="0"/>
          <w:marRight w:val="0"/>
          <w:marTop w:val="0"/>
          <w:marBottom w:val="0"/>
          <w:divBdr>
            <w:top w:val="none" w:sz="0" w:space="0" w:color="auto"/>
            <w:left w:val="none" w:sz="0" w:space="0" w:color="auto"/>
            <w:bottom w:val="none" w:sz="0" w:space="0" w:color="auto"/>
            <w:right w:val="none" w:sz="0" w:space="0" w:color="auto"/>
          </w:divBdr>
          <w:divsChild>
            <w:div w:id="1430933350">
              <w:marLeft w:val="0"/>
              <w:marRight w:val="0"/>
              <w:marTop w:val="0"/>
              <w:marBottom w:val="0"/>
              <w:divBdr>
                <w:top w:val="none" w:sz="0" w:space="0" w:color="auto"/>
                <w:left w:val="none" w:sz="0" w:space="0" w:color="auto"/>
                <w:bottom w:val="none" w:sz="0" w:space="0" w:color="auto"/>
                <w:right w:val="none" w:sz="0" w:space="0" w:color="auto"/>
              </w:divBdr>
            </w:div>
          </w:divsChild>
        </w:div>
        <w:div w:id="1613895967">
          <w:marLeft w:val="0"/>
          <w:marRight w:val="0"/>
          <w:marTop w:val="0"/>
          <w:marBottom w:val="0"/>
          <w:divBdr>
            <w:top w:val="none" w:sz="0" w:space="0" w:color="auto"/>
            <w:left w:val="none" w:sz="0" w:space="0" w:color="auto"/>
            <w:bottom w:val="none" w:sz="0" w:space="0" w:color="auto"/>
            <w:right w:val="none" w:sz="0" w:space="0" w:color="auto"/>
          </w:divBdr>
          <w:divsChild>
            <w:div w:id="1827815855">
              <w:marLeft w:val="0"/>
              <w:marRight w:val="0"/>
              <w:marTop w:val="0"/>
              <w:marBottom w:val="0"/>
              <w:divBdr>
                <w:top w:val="none" w:sz="0" w:space="0" w:color="auto"/>
                <w:left w:val="none" w:sz="0" w:space="0" w:color="auto"/>
                <w:bottom w:val="none" w:sz="0" w:space="0" w:color="auto"/>
                <w:right w:val="none" w:sz="0" w:space="0" w:color="auto"/>
              </w:divBdr>
            </w:div>
          </w:divsChild>
        </w:div>
        <w:div w:id="764424385">
          <w:marLeft w:val="0"/>
          <w:marRight w:val="0"/>
          <w:marTop w:val="0"/>
          <w:marBottom w:val="0"/>
          <w:divBdr>
            <w:top w:val="none" w:sz="0" w:space="0" w:color="auto"/>
            <w:left w:val="none" w:sz="0" w:space="0" w:color="auto"/>
            <w:bottom w:val="none" w:sz="0" w:space="0" w:color="auto"/>
            <w:right w:val="none" w:sz="0" w:space="0" w:color="auto"/>
          </w:divBdr>
          <w:divsChild>
            <w:div w:id="1153567211">
              <w:marLeft w:val="0"/>
              <w:marRight w:val="0"/>
              <w:marTop w:val="0"/>
              <w:marBottom w:val="0"/>
              <w:divBdr>
                <w:top w:val="none" w:sz="0" w:space="0" w:color="auto"/>
                <w:left w:val="none" w:sz="0" w:space="0" w:color="auto"/>
                <w:bottom w:val="none" w:sz="0" w:space="0" w:color="auto"/>
                <w:right w:val="none" w:sz="0" w:space="0" w:color="auto"/>
              </w:divBdr>
            </w:div>
            <w:div w:id="2098821143">
              <w:marLeft w:val="0"/>
              <w:marRight w:val="0"/>
              <w:marTop w:val="0"/>
              <w:marBottom w:val="0"/>
              <w:divBdr>
                <w:top w:val="none" w:sz="0" w:space="0" w:color="auto"/>
                <w:left w:val="none" w:sz="0" w:space="0" w:color="auto"/>
                <w:bottom w:val="none" w:sz="0" w:space="0" w:color="auto"/>
                <w:right w:val="none" w:sz="0" w:space="0" w:color="auto"/>
              </w:divBdr>
            </w:div>
          </w:divsChild>
        </w:div>
        <w:div w:id="867723675">
          <w:marLeft w:val="0"/>
          <w:marRight w:val="0"/>
          <w:marTop w:val="0"/>
          <w:marBottom w:val="0"/>
          <w:divBdr>
            <w:top w:val="none" w:sz="0" w:space="0" w:color="auto"/>
            <w:left w:val="none" w:sz="0" w:space="0" w:color="auto"/>
            <w:bottom w:val="none" w:sz="0" w:space="0" w:color="auto"/>
            <w:right w:val="none" w:sz="0" w:space="0" w:color="auto"/>
          </w:divBdr>
          <w:divsChild>
            <w:div w:id="1946230157">
              <w:marLeft w:val="0"/>
              <w:marRight w:val="0"/>
              <w:marTop w:val="0"/>
              <w:marBottom w:val="0"/>
              <w:divBdr>
                <w:top w:val="none" w:sz="0" w:space="0" w:color="auto"/>
                <w:left w:val="none" w:sz="0" w:space="0" w:color="auto"/>
                <w:bottom w:val="none" w:sz="0" w:space="0" w:color="auto"/>
                <w:right w:val="none" w:sz="0" w:space="0" w:color="auto"/>
              </w:divBdr>
            </w:div>
          </w:divsChild>
        </w:div>
        <w:div w:id="1185704903">
          <w:marLeft w:val="0"/>
          <w:marRight w:val="0"/>
          <w:marTop w:val="0"/>
          <w:marBottom w:val="0"/>
          <w:divBdr>
            <w:top w:val="none" w:sz="0" w:space="0" w:color="auto"/>
            <w:left w:val="none" w:sz="0" w:space="0" w:color="auto"/>
            <w:bottom w:val="none" w:sz="0" w:space="0" w:color="auto"/>
            <w:right w:val="none" w:sz="0" w:space="0" w:color="auto"/>
          </w:divBdr>
          <w:divsChild>
            <w:div w:id="300692248">
              <w:marLeft w:val="0"/>
              <w:marRight w:val="0"/>
              <w:marTop w:val="0"/>
              <w:marBottom w:val="0"/>
              <w:divBdr>
                <w:top w:val="none" w:sz="0" w:space="0" w:color="auto"/>
                <w:left w:val="none" w:sz="0" w:space="0" w:color="auto"/>
                <w:bottom w:val="none" w:sz="0" w:space="0" w:color="auto"/>
                <w:right w:val="none" w:sz="0" w:space="0" w:color="auto"/>
              </w:divBdr>
            </w:div>
          </w:divsChild>
        </w:div>
        <w:div w:id="1494566298">
          <w:marLeft w:val="0"/>
          <w:marRight w:val="0"/>
          <w:marTop w:val="0"/>
          <w:marBottom w:val="0"/>
          <w:divBdr>
            <w:top w:val="none" w:sz="0" w:space="0" w:color="auto"/>
            <w:left w:val="none" w:sz="0" w:space="0" w:color="auto"/>
            <w:bottom w:val="none" w:sz="0" w:space="0" w:color="auto"/>
            <w:right w:val="none" w:sz="0" w:space="0" w:color="auto"/>
          </w:divBdr>
          <w:divsChild>
            <w:div w:id="1592549432">
              <w:marLeft w:val="0"/>
              <w:marRight w:val="0"/>
              <w:marTop w:val="0"/>
              <w:marBottom w:val="0"/>
              <w:divBdr>
                <w:top w:val="none" w:sz="0" w:space="0" w:color="auto"/>
                <w:left w:val="none" w:sz="0" w:space="0" w:color="auto"/>
                <w:bottom w:val="none" w:sz="0" w:space="0" w:color="auto"/>
                <w:right w:val="none" w:sz="0" w:space="0" w:color="auto"/>
              </w:divBdr>
            </w:div>
          </w:divsChild>
        </w:div>
        <w:div w:id="1753502945">
          <w:marLeft w:val="0"/>
          <w:marRight w:val="0"/>
          <w:marTop w:val="0"/>
          <w:marBottom w:val="0"/>
          <w:divBdr>
            <w:top w:val="none" w:sz="0" w:space="0" w:color="auto"/>
            <w:left w:val="none" w:sz="0" w:space="0" w:color="auto"/>
            <w:bottom w:val="none" w:sz="0" w:space="0" w:color="auto"/>
            <w:right w:val="none" w:sz="0" w:space="0" w:color="auto"/>
          </w:divBdr>
          <w:divsChild>
            <w:div w:id="938679227">
              <w:marLeft w:val="0"/>
              <w:marRight w:val="0"/>
              <w:marTop w:val="0"/>
              <w:marBottom w:val="0"/>
              <w:divBdr>
                <w:top w:val="none" w:sz="0" w:space="0" w:color="auto"/>
                <w:left w:val="none" w:sz="0" w:space="0" w:color="auto"/>
                <w:bottom w:val="none" w:sz="0" w:space="0" w:color="auto"/>
                <w:right w:val="none" w:sz="0" w:space="0" w:color="auto"/>
              </w:divBdr>
            </w:div>
          </w:divsChild>
        </w:div>
        <w:div w:id="403919841">
          <w:marLeft w:val="0"/>
          <w:marRight w:val="0"/>
          <w:marTop w:val="0"/>
          <w:marBottom w:val="0"/>
          <w:divBdr>
            <w:top w:val="none" w:sz="0" w:space="0" w:color="auto"/>
            <w:left w:val="none" w:sz="0" w:space="0" w:color="auto"/>
            <w:bottom w:val="none" w:sz="0" w:space="0" w:color="auto"/>
            <w:right w:val="none" w:sz="0" w:space="0" w:color="auto"/>
          </w:divBdr>
          <w:divsChild>
            <w:div w:id="1750074065">
              <w:marLeft w:val="0"/>
              <w:marRight w:val="0"/>
              <w:marTop w:val="0"/>
              <w:marBottom w:val="0"/>
              <w:divBdr>
                <w:top w:val="none" w:sz="0" w:space="0" w:color="auto"/>
                <w:left w:val="none" w:sz="0" w:space="0" w:color="auto"/>
                <w:bottom w:val="none" w:sz="0" w:space="0" w:color="auto"/>
                <w:right w:val="none" w:sz="0" w:space="0" w:color="auto"/>
              </w:divBdr>
            </w:div>
          </w:divsChild>
        </w:div>
        <w:div w:id="1059866966">
          <w:marLeft w:val="0"/>
          <w:marRight w:val="0"/>
          <w:marTop w:val="0"/>
          <w:marBottom w:val="0"/>
          <w:divBdr>
            <w:top w:val="none" w:sz="0" w:space="0" w:color="auto"/>
            <w:left w:val="none" w:sz="0" w:space="0" w:color="auto"/>
            <w:bottom w:val="none" w:sz="0" w:space="0" w:color="auto"/>
            <w:right w:val="none" w:sz="0" w:space="0" w:color="auto"/>
          </w:divBdr>
          <w:divsChild>
            <w:div w:id="290746771">
              <w:marLeft w:val="0"/>
              <w:marRight w:val="0"/>
              <w:marTop w:val="0"/>
              <w:marBottom w:val="0"/>
              <w:divBdr>
                <w:top w:val="none" w:sz="0" w:space="0" w:color="auto"/>
                <w:left w:val="none" w:sz="0" w:space="0" w:color="auto"/>
                <w:bottom w:val="none" w:sz="0" w:space="0" w:color="auto"/>
                <w:right w:val="none" w:sz="0" w:space="0" w:color="auto"/>
              </w:divBdr>
            </w:div>
          </w:divsChild>
        </w:div>
        <w:div w:id="1369338834">
          <w:marLeft w:val="0"/>
          <w:marRight w:val="0"/>
          <w:marTop w:val="0"/>
          <w:marBottom w:val="0"/>
          <w:divBdr>
            <w:top w:val="none" w:sz="0" w:space="0" w:color="auto"/>
            <w:left w:val="none" w:sz="0" w:space="0" w:color="auto"/>
            <w:bottom w:val="none" w:sz="0" w:space="0" w:color="auto"/>
            <w:right w:val="none" w:sz="0" w:space="0" w:color="auto"/>
          </w:divBdr>
          <w:divsChild>
            <w:div w:id="151723356">
              <w:marLeft w:val="0"/>
              <w:marRight w:val="0"/>
              <w:marTop w:val="0"/>
              <w:marBottom w:val="0"/>
              <w:divBdr>
                <w:top w:val="none" w:sz="0" w:space="0" w:color="auto"/>
                <w:left w:val="none" w:sz="0" w:space="0" w:color="auto"/>
                <w:bottom w:val="none" w:sz="0" w:space="0" w:color="auto"/>
                <w:right w:val="none" w:sz="0" w:space="0" w:color="auto"/>
              </w:divBdr>
            </w:div>
          </w:divsChild>
        </w:div>
        <w:div w:id="1197305859">
          <w:marLeft w:val="0"/>
          <w:marRight w:val="0"/>
          <w:marTop w:val="0"/>
          <w:marBottom w:val="0"/>
          <w:divBdr>
            <w:top w:val="none" w:sz="0" w:space="0" w:color="auto"/>
            <w:left w:val="none" w:sz="0" w:space="0" w:color="auto"/>
            <w:bottom w:val="none" w:sz="0" w:space="0" w:color="auto"/>
            <w:right w:val="none" w:sz="0" w:space="0" w:color="auto"/>
          </w:divBdr>
          <w:divsChild>
            <w:div w:id="1518420988">
              <w:marLeft w:val="0"/>
              <w:marRight w:val="0"/>
              <w:marTop w:val="0"/>
              <w:marBottom w:val="0"/>
              <w:divBdr>
                <w:top w:val="none" w:sz="0" w:space="0" w:color="auto"/>
                <w:left w:val="none" w:sz="0" w:space="0" w:color="auto"/>
                <w:bottom w:val="none" w:sz="0" w:space="0" w:color="auto"/>
                <w:right w:val="none" w:sz="0" w:space="0" w:color="auto"/>
              </w:divBdr>
            </w:div>
          </w:divsChild>
        </w:div>
        <w:div w:id="968163700">
          <w:marLeft w:val="0"/>
          <w:marRight w:val="0"/>
          <w:marTop w:val="0"/>
          <w:marBottom w:val="0"/>
          <w:divBdr>
            <w:top w:val="none" w:sz="0" w:space="0" w:color="auto"/>
            <w:left w:val="none" w:sz="0" w:space="0" w:color="auto"/>
            <w:bottom w:val="none" w:sz="0" w:space="0" w:color="auto"/>
            <w:right w:val="none" w:sz="0" w:space="0" w:color="auto"/>
          </w:divBdr>
          <w:divsChild>
            <w:div w:id="1192765347">
              <w:marLeft w:val="0"/>
              <w:marRight w:val="0"/>
              <w:marTop w:val="0"/>
              <w:marBottom w:val="0"/>
              <w:divBdr>
                <w:top w:val="none" w:sz="0" w:space="0" w:color="auto"/>
                <w:left w:val="none" w:sz="0" w:space="0" w:color="auto"/>
                <w:bottom w:val="none" w:sz="0" w:space="0" w:color="auto"/>
                <w:right w:val="none" w:sz="0" w:space="0" w:color="auto"/>
              </w:divBdr>
            </w:div>
          </w:divsChild>
        </w:div>
        <w:div w:id="1605841300">
          <w:marLeft w:val="0"/>
          <w:marRight w:val="0"/>
          <w:marTop w:val="0"/>
          <w:marBottom w:val="0"/>
          <w:divBdr>
            <w:top w:val="none" w:sz="0" w:space="0" w:color="auto"/>
            <w:left w:val="none" w:sz="0" w:space="0" w:color="auto"/>
            <w:bottom w:val="none" w:sz="0" w:space="0" w:color="auto"/>
            <w:right w:val="none" w:sz="0" w:space="0" w:color="auto"/>
          </w:divBdr>
          <w:divsChild>
            <w:div w:id="1369989916">
              <w:marLeft w:val="0"/>
              <w:marRight w:val="0"/>
              <w:marTop w:val="0"/>
              <w:marBottom w:val="0"/>
              <w:divBdr>
                <w:top w:val="none" w:sz="0" w:space="0" w:color="auto"/>
                <w:left w:val="none" w:sz="0" w:space="0" w:color="auto"/>
                <w:bottom w:val="none" w:sz="0" w:space="0" w:color="auto"/>
                <w:right w:val="none" w:sz="0" w:space="0" w:color="auto"/>
              </w:divBdr>
            </w:div>
          </w:divsChild>
        </w:div>
        <w:div w:id="1914655713">
          <w:marLeft w:val="0"/>
          <w:marRight w:val="0"/>
          <w:marTop w:val="0"/>
          <w:marBottom w:val="0"/>
          <w:divBdr>
            <w:top w:val="none" w:sz="0" w:space="0" w:color="auto"/>
            <w:left w:val="none" w:sz="0" w:space="0" w:color="auto"/>
            <w:bottom w:val="none" w:sz="0" w:space="0" w:color="auto"/>
            <w:right w:val="none" w:sz="0" w:space="0" w:color="auto"/>
          </w:divBdr>
          <w:divsChild>
            <w:div w:id="237986742">
              <w:marLeft w:val="0"/>
              <w:marRight w:val="0"/>
              <w:marTop w:val="0"/>
              <w:marBottom w:val="0"/>
              <w:divBdr>
                <w:top w:val="none" w:sz="0" w:space="0" w:color="auto"/>
                <w:left w:val="none" w:sz="0" w:space="0" w:color="auto"/>
                <w:bottom w:val="none" w:sz="0" w:space="0" w:color="auto"/>
                <w:right w:val="none" w:sz="0" w:space="0" w:color="auto"/>
              </w:divBdr>
            </w:div>
          </w:divsChild>
        </w:div>
        <w:div w:id="1488126989">
          <w:marLeft w:val="0"/>
          <w:marRight w:val="0"/>
          <w:marTop w:val="0"/>
          <w:marBottom w:val="0"/>
          <w:divBdr>
            <w:top w:val="none" w:sz="0" w:space="0" w:color="auto"/>
            <w:left w:val="none" w:sz="0" w:space="0" w:color="auto"/>
            <w:bottom w:val="none" w:sz="0" w:space="0" w:color="auto"/>
            <w:right w:val="none" w:sz="0" w:space="0" w:color="auto"/>
          </w:divBdr>
          <w:divsChild>
            <w:div w:id="43721606">
              <w:marLeft w:val="0"/>
              <w:marRight w:val="0"/>
              <w:marTop w:val="0"/>
              <w:marBottom w:val="0"/>
              <w:divBdr>
                <w:top w:val="none" w:sz="0" w:space="0" w:color="auto"/>
                <w:left w:val="none" w:sz="0" w:space="0" w:color="auto"/>
                <w:bottom w:val="none" w:sz="0" w:space="0" w:color="auto"/>
                <w:right w:val="none" w:sz="0" w:space="0" w:color="auto"/>
              </w:divBdr>
            </w:div>
          </w:divsChild>
        </w:div>
        <w:div w:id="706181945">
          <w:marLeft w:val="0"/>
          <w:marRight w:val="0"/>
          <w:marTop w:val="0"/>
          <w:marBottom w:val="0"/>
          <w:divBdr>
            <w:top w:val="none" w:sz="0" w:space="0" w:color="auto"/>
            <w:left w:val="none" w:sz="0" w:space="0" w:color="auto"/>
            <w:bottom w:val="none" w:sz="0" w:space="0" w:color="auto"/>
            <w:right w:val="none" w:sz="0" w:space="0" w:color="auto"/>
          </w:divBdr>
          <w:divsChild>
            <w:div w:id="1777795583">
              <w:marLeft w:val="0"/>
              <w:marRight w:val="0"/>
              <w:marTop w:val="0"/>
              <w:marBottom w:val="0"/>
              <w:divBdr>
                <w:top w:val="none" w:sz="0" w:space="0" w:color="auto"/>
                <w:left w:val="none" w:sz="0" w:space="0" w:color="auto"/>
                <w:bottom w:val="none" w:sz="0" w:space="0" w:color="auto"/>
                <w:right w:val="none" w:sz="0" w:space="0" w:color="auto"/>
              </w:divBdr>
            </w:div>
          </w:divsChild>
        </w:div>
        <w:div w:id="1296570568">
          <w:marLeft w:val="0"/>
          <w:marRight w:val="0"/>
          <w:marTop w:val="0"/>
          <w:marBottom w:val="0"/>
          <w:divBdr>
            <w:top w:val="none" w:sz="0" w:space="0" w:color="auto"/>
            <w:left w:val="none" w:sz="0" w:space="0" w:color="auto"/>
            <w:bottom w:val="none" w:sz="0" w:space="0" w:color="auto"/>
            <w:right w:val="none" w:sz="0" w:space="0" w:color="auto"/>
          </w:divBdr>
          <w:divsChild>
            <w:div w:id="1430349656">
              <w:marLeft w:val="0"/>
              <w:marRight w:val="0"/>
              <w:marTop w:val="0"/>
              <w:marBottom w:val="0"/>
              <w:divBdr>
                <w:top w:val="none" w:sz="0" w:space="0" w:color="auto"/>
                <w:left w:val="none" w:sz="0" w:space="0" w:color="auto"/>
                <w:bottom w:val="none" w:sz="0" w:space="0" w:color="auto"/>
                <w:right w:val="none" w:sz="0" w:space="0" w:color="auto"/>
              </w:divBdr>
            </w:div>
          </w:divsChild>
        </w:div>
        <w:div w:id="1698236716">
          <w:marLeft w:val="0"/>
          <w:marRight w:val="0"/>
          <w:marTop w:val="0"/>
          <w:marBottom w:val="0"/>
          <w:divBdr>
            <w:top w:val="none" w:sz="0" w:space="0" w:color="auto"/>
            <w:left w:val="none" w:sz="0" w:space="0" w:color="auto"/>
            <w:bottom w:val="none" w:sz="0" w:space="0" w:color="auto"/>
            <w:right w:val="none" w:sz="0" w:space="0" w:color="auto"/>
          </w:divBdr>
          <w:divsChild>
            <w:div w:id="1302610811">
              <w:marLeft w:val="0"/>
              <w:marRight w:val="0"/>
              <w:marTop w:val="0"/>
              <w:marBottom w:val="0"/>
              <w:divBdr>
                <w:top w:val="none" w:sz="0" w:space="0" w:color="auto"/>
                <w:left w:val="none" w:sz="0" w:space="0" w:color="auto"/>
                <w:bottom w:val="none" w:sz="0" w:space="0" w:color="auto"/>
                <w:right w:val="none" w:sz="0" w:space="0" w:color="auto"/>
              </w:divBdr>
            </w:div>
          </w:divsChild>
        </w:div>
        <w:div w:id="1989552840">
          <w:marLeft w:val="0"/>
          <w:marRight w:val="0"/>
          <w:marTop w:val="0"/>
          <w:marBottom w:val="0"/>
          <w:divBdr>
            <w:top w:val="none" w:sz="0" w:space="0" w:color="auto"/>
            <w:left w:val="none" w:sz="0" w:space="0" w:color="auto"/>
            <w:bottom w:val="none" w:sz="0" w:space="0" w:color="auto"/>
            <w:right w:val="none" w:sz="0" w:space="0" w:color="auto"/>
          </w:divBdr>
          <w:divsChild>
            <w:div w:id="2046640162">
              <w:marLeft w:val="0"/>
              <w:marRight w:val="0"/>
              <w:marTop w:val="0"/>
              <w:marBottom w:val="0"/>
              <w:divBdr>
                <w:top w:val="none" w:sz="0" w:space="0" w:color="auto"/>
                <w:left w:val="none" w:sz="0" w:space="0" w:color="auto"/>
                <w:bottom w:val="none" w:sz="0" w:space="0" w:color="auto"/>
                <w:right w:val="none" w:sz="0" w:space="0" w:color="auto"/>
              </w:divBdr>
            </w:div>
          </w:divsChild>
        </w:div>
        <w:div w:id="1738504928">
          <w:marLeft w:val="0"/>
          <w:marRight w:val="0"/>
          <w:marTop w:val="0"/>
          <w:marBottom w:val="0"/>
          <w:divBdr>
            <w:top w:val="none" w:sz="0" w:space="0" w:color="auto"/>
            <w:left w:val="none" w:sz="0" w:space="0" w:color="auto"/>
            <w:bottom w:val="none" w:sz="0" w:space="0" w:color="auto"/>
            <w:right w:val="none" w:sz="0" w:space="0" w:color="auto"/>
          </w:divBdr>
          <w:divsChild>
            <w:div w:id="1239361204">
              <w:marLeft w:val="0"/>
              <w:marRight w:val="0"/>
              <w:marTop w:val="0"/>
              <w:marBottom w:val="0"/>
              <w:divBdr>
                <w:top w:val="none" w:sz="0" w:space="0" w:color="auto"/>
                <w:left w:val="none" w:sz="0" w:space="0" w:color="auto"/>
                <w:bottom w:val="none" w:sz="0" w:space="0" w:color="auto"/>
                <w:right w:val="none" w:sz="0" w:space="0" w:color="auto"/>
              </w:divBdr>
            </w:div>
          </w:divsChild>
        </w:div>
        <w:div w:id="1715427361">
          <w:marLeft w:val="0"/>
          <w:marRight w:val="0"/>
          <w:marTop w:val="0"/>
          <w:marBottom w:val="0"/>
          <w:divBdr>
            <w:top w:val="none" w:sz="0" w:space="0" w:color="auto"/>
            <w:left w:val="none" w:sz="0" w:space="0" w:color="auto"/>
            <w:bottom w:val="none" w:sz="0" w:space="0" w:color="auto"/>
            <w:right w:val="none" w:sz="0" w:space="0" w:color="auto"/>
          </w:divBdr>
          <w:divsChild>
            <w:div w:id="105856711">
              <w:marLeft w:val="0"/>
              <w:marRight w:val="0"/>
              <w:marTop w:val="0"/>
              <w:marBottom w:val="0"/>
              <w:divBdr>
                <w:top w:val="none" w:sz="0" w:space="0" w:color="auto"/>
                <w:left w:val="none" w:sz="0" w:space="0" w:color="auto"/>
                <w:bottom w:val="none" w:sz="0" w:space="0" w:color="auto"/>
                <w:right w:val="none" w:sz="0" w:space="0" w:color="auto"/>
              </w:divBdr>
            </w:div>
          </w:divsChild>
        </w:div>
        <w:div w:id="1405373619">
          <w:marLeft w:val="0"/>
          <w:marRight w:val="0"/>
          <w:marTop w:val="0"/>
          <w:marBottom w:val="0"/>
          <w:divBdr>
            <w:top w:val="none" w:sz="0" w:space="0" w:color="auto"/>
            <w:left w:val="none" w:sz="0" w:space="0" w:color="auto"/>
            <w:bottom w:val="none" w:sz="0" w:space="0" w:color="auto"/>
            <w:right w:val="none" w:sz="0" w:space="0" w:color="auto"/>
          </w:divBdr>
          <w:divsChild>
            <w:div w:id="2040275662">
              <w:marLeft w:val="0"/>
              <w:marRight w:val="0"/>
              <w:marTop w:val="0"/>
              <w:marBottom w:val="0"/>
              <w:divBdr>
                <w:top w:val="none" w:sz="0" w:space="0" w:color="auto"/>
                <w:left w:val="none" w:sz="0" w:space="0" w:color="auto"/>
                <w:bottom w:val="none" w:sz="0" w:space="0" w:color="auto"/>
                <w:right w:val="none" w:sz="0" w:space="0" w:color="auto"/>
              </w:divBdr>
            </w:div>
          </w:divsChild>
        </w:div>
        <w:div w:id="1054889491">
          <w:marLeft w:val="0"/>
          <w:marRight w:val="0"/>
          <w:marTop w:val="0"/>
          <w:marBottom w:val="0"/>
          <w:divBdr>
            <w:top w:val="none" w:sz="0" w:space="0" w:color="auto"/>
            <w:left w:val="none" w:sz="0" w:space="0" w:color="auto"/>
            <w:bottom w:val="none" w:sz="0" w:space="0" w:color="auto"/>
            <w:right w:val="none" w:sz="0" w:space="0" w:color="auto"/>
          </w:divBdr>
          <w:divsChild>
            <w:div w:id="274675774">
              <w:marLeft w:val="0"/>
              <w:marRight w:val="0"/>
              <w:marTop w:val="0"/>
              <w:marBottom w:val="0"/>
              <w:divBdr>
                <w:top w:val="none" w:sz="0" w:space="0" w:color="auto"/>
                <w:left w:val="none" w:sz="0" w:space="0" w:color="auto"/>
                <w:bottom w:val="none" w:sz="0" w:space="0" w:color="auto"/>
                <w:right w:val="none" w:sz="0" w:space="0" w:color="auto"/>
              </w:divBdr>
            </w:div>
          </w:divsChild>
        </w:div>
        <w:div w:id="1857619980">
          <w:marLeft w:val="0"/>
          <w:marRight w:val="0"/>
          <w:marTop w:val="0"/>
          <w:marBottom w:val="0"/>
          <w:divBdr>
            <w:top w:val="none" w:sz="0" w:space="0" w:color="auto"/>
            <w:left w:val="none" w:sz="0" w:space="0" w:color="auto"/>
            <w:bottom w:val="none" w:sz="0" w:space="0" w:color="auto"/>
            <w:right w:val="none" w:sz="0" w:space="0" w:color="auto"/>
          </w:divBdr>
          <w:divsChild>
            <w:div w:id="678850043">
              <w:marLeft w:val="0"/>
              <w:marRight w:val="0"/>
              <w:marTop w:val="0"/>
              <w:marBottom w:val="0"/>
              <w:divBdr>
                <w:top w:val="none" w:sz="0" w:space="0" w:color="auto"/>
                <w:left w:val="none" w:sz="0" w:space="0" w:color="auto"/>
                <w:bottom w:val="none" w:sz="0" w:space="0" w:color="auto"/>
                <w:right w:val="none" w:sz="0" w:space="0" w:color="auto"/>
              </w:divBdr>
            </w:div>
          </w:divsChild>
        </w:div>
        <w:div w:id="448669219">
          <w:marLeft w:val="0"/>
          <w:marRight w:val="0"/>
          <w:marTop w:val="0"/>
          <w:marBottom w:val="0"/>
          <w:divBdr>
            <w:top w:val="none" w:sz="0" w:space="0" w:color="auto"/>
            <w:left w:val="none" w:sz="0" w:space="0" w:color="auto"/>
            <w:bottom w:val="none" w:sz="0" w:space="0" w:color="auto"/>
            <w:right w:val="none" w:sz="0" w:space="0" w:color="auto"/>
          </w:divBdr>
          <w:divsChild>
            <w:div w:id="878317653">
              <w:marLeft w:val="0"/>
              <w:marRight w:val="0"/>
              <w:marTop w:val="0"/>
              <w:marBottom w:val="0"/>
              <w:divBdr>
                <w:top w:val="none" w:sz="0" w:space="0" w:color="auto"/>
                <w:left w:val="none" w:sz="0" w:space="0" w:color="auto"/>
                <w:bottom w:val="none" w:sz="0" w:space="0" w:color="auto"/>
                <w:right w:val="none" w:sz="0" w:space="0" w:color="auto"/>
              </w:divBdr>
            </w:div>
          </w:divsChild>
        </w:div>
        <w:div w:id="76287378">
          <w:marLeft w:val="0"/>
          <w:marRight w:val="0"/>
          <w:marTop w:val="0"/>
          <w:marBottom w:val="0"/>
          <w:divBdr>
            <w:top w:val="none" w:sz="0" w:space="0" w:color="auto"/>
            <w:left w:val="none" w:sz="0" w:space="0" w:color="auto"/>
            <w:bottom w:val="none" w:sz="0" w:space="0" w:color="auto"/>
            <w:right w:val="none" w:sz="0" w:space="0" w:color="auto"/>
          </w:divBdr>
          <w:divsChild>
            <w:div w:id="590243260">
              <w:marLeft w:val="0"/>
              <w:marRight w:val="0"/>
              <w:marTop w:val="0"/>
              <w:marBottom w:val="0"/>
              <w:divBdr>
                <w:top w:val="none" w:sz="0" w:space="0" w:color="auto"/>
                <w:left w:val="none" w:sz="0" w:space="0" w:color="auto"/>
                <w:bottom w:val="none" w:sz="0" w:space="0" w:color="auto"/>
                <w:right w:val="none" w:sz="0" w:space="0" w:color="auto"/>
              </w:divBdr>
            </w:div>
          </w:divsChild>
        </w:div>
        <w:div w:id="285625010">
          <w:marLeft w:val="0"/>
          <w:marRight w:val="0"/>
          <w:marTop w:val="0"/>
          <w:marBottom w:val="0"/>
          <w:divBdr>
            <w:top w:val="none" w:sz="0" w:space="0" w:color="auto"/>
            <w:left w:val="none" w:sz="0" w:space="0" w:color="auto"/>
            <w:bottom w:val="none" w:sz="0" w:space="0" w:color="auto"/>
            <w:right w:val="none" w:sz="0" w:space="0" w:color="auto"/>
          </w:divBdr>
          <w:divsChild>
            <w:div w:id="514147380">
              <w:marLeft w:val="0"/>
              <w:marRight w:val="0"/>
              <w:marTop w:val="0"/>
              <w:marBottom w:val="0"/>
              <w:divBdr>
                <w:top w:val="none" w:sz="0" w:space="0" w:color="auto"/>
                <w:left w:val="none" w:sz="0" w:space="0" w:color="auto"/>
                <w:bottom w:val="none" w:sz="0" w:space="0" w:color="auto"/>
                <w:right w:val="none" w:sz="0" w:space="0" w:color="auto"/>
              </w:divBdr>
            </w:div>
          </w:divsChild>
        </w:div>
        <w:div w:id="838930852">
          <w:marLeft w:val="0"/>
          <w:marRight w:val="0"/>
          <w:marTop w:val="0"/>
          <w:marBottom w:val="0"/>
          <w:divBdr>
            <w:top w:val="none" w:sz="0" w:space="0" w:color="auto"/>
            <w:left w:val="none" w:sz="0" w:space="0" w:color="auto"/>
            <w:bottom w:val="none" w:sz="0" w:space="0" w:color="auto"/>
            <w:right w:val="none" w:sz="0" w:space="0" w:color="auto"/>
          </w:divBdr>
          <w:divsChild>
            <w:div w:id="1040589788">
              <w:marLeft w:val="0"/>
              <w:marRight w:val="0"/>
              <w:marTop w:val="0"/>
              <w:marBottom w:val="0"/>
              <w:divBdr>
                <w:top w:val="none" w:sz="0" w:space="0" w:color="auto"/>
                <w:left w:val="none" w:sz="0" w:space="0" w:color="auto"/>
                <w:bottom w:val="none" w:sz="0" w:space="0" w:color="auto"/>
                <w:right w:val="none" w:sz="0" w:space="0" w:color="auto"/>
              </w:divBdr>
            </w:div>
          </w:divsChild>
        </w:div>
        <w:div w:id="216481110">
          <w:marLeft w:val="0"/>
          <w:marRight w:val="0"/>
          <w:marTop w:val="0"/>
          <w:marBottom w:val="0"/>
          <w:divBdr>
            <w:top w:val="none" w:sz="0" w:space="0" w:color="auto"/>
            <w:left w:val="none" w:sz="0" w:space="0" w:color="auto"/>
            <w:bottom w:val="none" w:sz="0" w:space="0" w:color="auto"/>
            <w:right w:val="none" w:sz="0" w:space="0" w:color="auto"/>
          </w:divBdr>
          <w:divsChild>
            <w:div w:id="1440876161">
              <w:marLeft w:val="0"/>
              <w:marRight w:val="0"/>
              <w:marTop w:val="0"/>
              <w:marBottom w:val="0"/>
              <w:divBdr>
                <w:top w:val="none" w:sz="0" w:space="0" w:color="auto"/>
                <w:left w:val="none" w:sz="0" w:space="0" w:color="auto"/>
                <w:bottom w:val="none" w:sz="0" w:space="0" w:color="auto"/>
                <w:right w:val="none" w:sz="0" w:space="0" w:color="auto"/>
              </w:divBdr>
            </w:div>
          </w:divsChild>
        </w:div>
        <w:div w:id="1470053939">
          <w:marLeft w:val="0"/>
          <w:marRight w:val="0"/>
          <w:marTop w:val="0"/>
          <w:marBottom w:val="0"/>
          <w:divBdr>
            <w:top w:val="none" w:sz="0" w:space="0" w:color="auto"/>
            <w:left w:val="none" w:sz="0" w:space="0" w:color="auto"/>
            <w:bottom w:val="none" w:sz="0" w:space="0" w:color="auto"/>
            <w:right w:val="none" w:sz="0" w:space="0" w:color="auto"/>
          </w:divBdr>
          <w:divsChild>
            <w:div w:id="824129509">
              <w:marLeft w:val="0"/>
              <w:marRight w:val="0"/>
              <w:marTop w:val="0"/>
              <w:marBottom w:val="0"/>
              <w:divBdr>
                <w:top w:val="none" w:sz="0" w:space="0" w:color="auto"/>
                <w:left w:val="none" w:sz="0" w:space="0" w:color="auto"/>
                <w:bottom w:val="none" w:sz="0" w:space="0" w:color="auto"/>
                <w:right w:val="none" w:sz="0" w:space="0" w:color="auto"/>
              </w:divBdr>
            </w:div>
          </w:divsChild>
        </w:div>
        <w:div w:id="408356261">
          <w:marLeft w:val="0"/>
          <w:marRight w:val="0"/>
          <w:marTop w:val="0"/>
          <w:marBottom w:val="0"/>
          <w:divBdr>
            <w:top w:val="none" w:sz="0" w:space="0" w:color="auto"/>
            <w:left w:val="none" w:sz="0" w:space="0" w:color="auto"/>
            <w:bottom w:val="none" w:sz="0" w:space="0" w:color="auto"/>
            <w:right w:val="none" w:sz="0" w:space="0" w:color="auto"/>
          </w:divBdr>
          <w:divsChild>
            <w:div w:id="1013646861">
              <w:marLeft w:val="0"/>
              <w:marRight w:val="0"/>
              <w:marTop w:val="0"/>
              <w:marBottom w:val="0"/>
              <w:divBdr>
                <w:top w:val="none" w:sz="0" w:space="0" w:color="auto"/>
                <w:left w:val="none" w:sz="0" w:space="0" w:color="auto"/>
                <w:bottom w:val="none" w:sz="0" w:space="0" w:color="auto"/>
                <w:right w:val="none" w:sz="0" w:space="0" w:color="auto"/>
              </w:divBdr>
            </w:div>
          </w:divsChild>
        </w:div>
        <w:div w:id="449203325">
          <w:marLeft w:val="0"/>
          <w:marRight w:val="0"/>
          <w:marTop w:val="0"/>
          <w:marBottom w:val="0"/>
          <w:divBdr>
            <w:top w:val="none" w:sz="0" w:space="0" w:color="auto"/>
            <w:left w:val="none" w:sz="0" w:space="0" w:color="auto"/>
            <w:bottom w:val="none" w:sz="0" w:space="0" w:color="auto"/>
            <w:right w:val="none" w:sz="0" w:space="0" w:color="auto"/>
          </w:divBdr>
          <w:divsChild>
            <w:div w:id="651718905">
              <w:marLeft w:val="0"/>
              <w:marRight w:val="0"/>
              <w:marTop w:val="0"/>
              <w:marBottom w:val="0"/>
              <w:divBdr>
                <w:top w:val="none" w:sz="0" w:space="0" w:color="auto"/>
                <w:left w:val="none" w:sz="0" w:space="0" w:color="auto"/>
                <w:bottom w:val="none" w:sz="0" w:space="0" w:color="auto"/>
                <w:right w:val="none" w:sz="0" w:space="0" w:color="auto"/>
              </w:divBdr>
            </w:div>
          </w:divsChild>
        </w:div>
        <w:div w:id="66341726">
          <w:marLeft w:val="0"/>
          <w:marRight w:val="0"/>
          <w:marTop w:val="0"/>
          <w:marBottom w:val="0"/>
          <w:divBdr>
            <w:top w:val="none" w:sz="0" w:space="0" w:color="auto"/>
            <w:left w:val="none" w:sz="0" w:space="0" w:color="auto"/>
            <w:bottom w:val="none" w:sz="0" w:space="0" w:color="auto"/>
            <w:right w:val="none" w:sz="0" w:space="0" w:color="auto"/>
          </w:divBdr>
          <w:divsChild>
            <w:div w:id="76950808">
              <w:marLeft w:val="0"/>
              <w:marRight w:val="0"/>
              <w:marTop w:val="0"/>
              <w:marBottom w:val="0"/>
              <w:divBdr>
                <w:top w:val="none" w:sz="0" w:space="0" w:color="auto"/>
                <w:left w:val="none" w:sz="0" w:space="0" w:color="auto"/>
                <w:bottom w:val="none" w:sz="0" w:space="0" w:color="auto"/>
                <w:right w:val="none" w:sz="0" w:space="0" w:color="auto"/>
              </w:divBdr>
            </w:div>
          </w:divsChild>
        </w:div>
        <w:div w:id="458691677">
          <w:marLeft w:val="0"/>
          <w:marRight w:val="0"/>
          <w:marTop w:val="0"/>
          <w:marBottom w:val="0"/>
          <w:divBdr>
            <w:top w:val="none" w:sz="0" w:space="0" w:color="auto"/>
            <w:left w:val="none" w:sz="0" w:space="0" w:color="auto"/>
            <w:bottom w:val="none" w:sz="0" w:space="0" w:color="auto"/>
            <w:right w:val="none" w:sz="0" w:space="0" w:color="auto"/>
          </w:divBdr>
          <w:divsChild>
            <w:div w:id="1830173737">
              <w:marLeft w:val="0"/>
              <w:marRight w:val="0"/>
              <w:marTop w:val="0"/>
              <w:marBottom w:val="0"/>
              <w:divBdr>
                <w:top w:val="none" w:sz="0" w:space="0" w:color="auto"/>
                <w:left w:val="none" w:sz="0" w:space="0" w:color="auto"/>
                <w:bottom w:val="none" w:sz="0" w:space="0" w:color="auto"/>
                <w:right w:val="none" w:sz="0" w:space="0" w:color="auto"/>
              </w:divBdr>
            </w:div>
          </w:divsChild>
        </w:div>
        <w:div w:id="1318417080">
          <w:marLeft w:val="0"/>
          <w:marRight w:val="0"/>
          <w:marTop w:val="0"/>
          <w:marBottom w:val="0"/>
          <w:divBdr>
            <w:top w:val="none" w:sz="0" w:space="0" w:color="auto"/>
            <w:left w:val="none" w:sz="0" w:space="0" w:color="auto"/>
            <w:bottom w:val="none" w:sz="0" w:space="0" w:color="auto"/>
            <w:right w:val="none" w:sz="0" w:space="0" w:color="auto"/>
          </w:divBdr>
          <w:divsChild>
            <w:div w:id="996881313">
              <w:marLeft w:val="0"/>
              <w:marRight w:val="0"/>
              <w:marTop w:val="0"/>
              <w:marBottom w:val="0"/>
              <w:divBdr>
                <w:top w:val="none" w:sz="0" w:space="0" w:color="auto"/>
                <w:left w:val="none" w:sz="0" w:space="0" w:color="auto"/>
                <w:bottom w:val="none" w:sz="0" w:space="0" w:color="auto"/>
                <w:right w:val="none" w:sz="0" w:space="0" w:color="auto"/>
              </w:divBdr>
            </w:div>
          </w:divsChild>
        </w:div>
        <w:div w:id="1970161339">
          <w:marLeft w:val="0"/>
          <w:marRight w:val="0"/>
          <w:marTop w:val="0"/>
          <w:marBottom w:val="0"/>
          <w:divBdr>
            <w:top w:val="none" w:sz="0" w:space="0" w:color="auto"/>
            <w:left w:val="none" w:sz="0" w:space="0" w:color="auto"/>
            <w:bottom w:val="none" w:sz="0" w:space="0" w:color="auto"/>
            <w:right w:val="none" w:sz="0" w:space="0" w:color="auto"/>
          </w:divBdr>
          <w:divsChild>
            <w:div w:id="607084977">
              <w:marLeft w:val="0"/>
              <w:marRight w:val="0"/>
              <w:marTop w:val="0"/>
              <w:marBottom w:val="0"/>
              <w:divBdr>
                <w:top w:val="none" w:sz="0" w:space="0" w:color="auto"/>
                <w:left w:val="none" w:sz="0" w:space="0" w:color="auto"/>
                <w:bottom w:val="none" w:sz="0" w:space="0" w:color="auto"/>
                <w:right w:val="none" w:sz="0" w:space="0" w:color="auto"/>
              </w:divBdr>
            </w:div>
          </w:divsChild>
        </w:div>
        <w:div w:id="1781954637">
          <w:marLeft w:val="0"/>
          <w:marRight w:val="0"/>
          <w:marTop w:val="0"/>
          <w:marBottom w:val="0"/>
          <w:divBdr>
            <w:top w:val="none" w:sz="0" w:space="0" w:color="auto"/>
            <w:left w:val="none" w:sz="0" w:space="0" w:color="auto"/>
            <w:bottom w:val="none" w:sz="0" w:space="0" w:color="auto"/>
            <w:right w:val="none" w:sz="0" w:space="0" w:color="auto"/>
          </w:divBdr>
          <w:divsChild>
            <w:div w:id="383717800">
              <w:marLeft w:val="0"/>
              <w:marRight w:val="0"/>
              <w:marTop w:val="0"/>
              <w:marBottom w:val="0"/>
              <w:divBdr>
                <w:top w:val="none" w:sz="0" w:space="0" w:color="auto"/>
                <w:left w:val="none" w:sz="0" w:space="0" w:color="auto"/>
                <w:bottom w:val="none" w:sz="0" w:space="0" w:color="auto"/>
                <w:right w:val="none" w:sz="0" w:space="0" w:color="auto"/>
              </w:divBdr>
            </w:div>
          </w:divsChild>
        </w:div>
        <w:div w:id="141510336">
          <w:marLeft w:val="0"/>
          <w:marRight w:val="0"/>
          <w:marTop w:val="0"/>
          <w:marBottom w:val="0"/>
          <w:divBdr>
            <w:top w:val="none" w:sz="0" w:space="0" w:color="auto"/>
            <w:left w:val="none" w:sz="0" w:space="0" w:color="auto"/>
            <w:bottom w:val="none" w:sz="0" w:space="0" w:color="auto"/>
            <w:right w:val="none" w:sz="0" w:space="0" w:color="auto"/>
          </w:divBdr>
          <w:divsChild>
            <w:div w:id="1194269992">
              <w:marLeft w:val="0"/>
              <w:marRight w:val="0"/>
              <w:marTop w:val="0"/>
              <w:marBottom w:val="0"/>
              <w:divBdr>
                <w:top w:val="none" w:sz="0" w:space="0" w:color="auto"/>
                <w:left w:val="none" w:sz="0" w:space="0" w:color="auto"/>
                <w:bottom w:val="none" w:sz="0" w:space="0" w:color="auto"/>
                <w:right w:val="none" w:sz="0" w:space="0" w:color="auto"/>
              </w:divBdr>
            </w:div>
          </w:divsChild>
        </w:div>
        <w:div w:id="1380982915">
          <w:marLeft w:val="0"/>
          <w:marRight w:val="0"/>
          <w:marTop w:val="0"/>
          <w:marBottom w:val="0"/>
          <w:divBdr>
            <w:top w:val="none" w:sz="0" w:space="0" w:color="auto"/>
            <w:left w:val="none" w:sz="0" w:space="0" w:color="auto"/>
            <w:bottom w:val="none" w:sz="0" w:space="0" w:color="auto"/>
            <w:right w:val="none" w:sz="0" w:space="0" w:color="auto"/>
          </w:divBdr>
          <w:divsChild>
            <w:div w:id="1353529714">
              <w:marLeft w:val="0"/>
              <w:marRight w:val="0"/>
              <w:marTop w:val="0"/>
              <w:marBottom w:val="0"/>
              <w:divBdr>
                <w:top w:val="none" w:sz="0" w:space="0" w:color="auto"/>
                <w:left w:val="none" w:sz="0" w:space="0" w:color="auto"/>
                <w:bottom w:val="none" w:sz="0" w:space="0" w:color="auto"/>
                <w:right w:val="none" w:sz="0" w:space="0" w:color="auto"/>
              </w:divBdr>
            </w:div>
          </w:divsChild>
        </w:div>
        <w:div w:id="1089429167">
          <w:marLeft w:val="0"/>
          <w:marRight w:val="0"/>
          <w:marTop w:val="0"/>
          <w:marBottom w:val="0"/>
          <w:divBdr>
            <w:top w:val="none" w:sz="0" w:space="0" w:color="auto"/>
            <w:left w:val="none" w:sz="0" w:space="0" w:color="auto"/>
            <w:bottom w:val="none" w:sz="0" w:space="0" w:color="auto"/>
            <w:right w:val="none" w:sz="0" w:space="0" w:color="auto"/>
          </w:divBdr>
          <w:divsChild>
            <w:div w:id="1544904712">
              <w:marLeft w:val="0"/>
              <w:marRight w:val="0"/>
              <w:marTop w:val="0"/>
              <w:marBottom w:val="0"/>
              <w:divBdr>
                <w:top w:val="none" w:sz="0" w:space="0" w:color="auto"/>
                <w:left w:val="none" w:sz="0" w:space="0" w:color="auto"/>
                <w:bottom w:val="none" w:sz="0" w:space="0" w:color="auto"/>
                <w:right w:val="none" w:sz="0" w:space="0" w:color="auto"/>
              </w:divBdr>
            </w:div>
          </w:divsChild>
        </w:div>
        <w:div w:id="1915385808">
          <w:marLeft w:val="0"/>
          <w:marRight w:val="0"/>
          <w:marTop w:val="0"/>
          <w:marBottom w:val="0"/>
          <w:divBdr>
            <w:top w:val="none" w:sz="0" w:space="0" w:color="auto"/>
            <w:left w:val="none" w:sz="0" w:space="0" w:color="auto"/>
            <w:bottom w:val="none" w:sz="0" w:space="0" w:color="auto"/>
            <w:right w:val="none" w:sz="0" w:space="0" w:color="auto"/>
          </w:divBdr>
          <w:divsChild>
            <w:div w:id="274486684">
              <w:marLeft w:val="0"/>
              <w:marRight w:val="0"/>
              <w:marTop w:val="0"/>
              <w:marBottom w:val="0"/>
              <w:divBdr>
                <w:top w:val="none" w:sz="0" w:space="0" w:color="auto"/>
                <w:left w:val="none" w:sz="0" w:space="0" w:color="auto"/>
                <w:bottom w:val="none" w:sz="0" w:space="0" w:color="auto"/>
                <w:right w:val="none" w:sz="0" w:space="0" w:color="auto"/>
              </w:divBdr>
            </w:div>
          </w:divsChild>
        </w:div>
        <w:div w:id="879898877">
          <w:marLeft w:val="0"/>
          <w:marRight w:val="0"/>
          <w:marTop w:val="0"/>
          <w:marBottom w:val="0"/>
          <w:divBdr>
            <w:top w:val="none" w:sz="0" w:space="0" w:color="auto"/>
            <w:left w:val="none" w:sz="0" w:space="0" w:color="auto"/>
            <w:bottom w:val="none" w:sz="0" w:space="0" w:color="auto"/>
            <w:right w:val="none" w:sz="0" w:space="0" w:color="auto"/>
          </w:divBdr>
          <w:divsChild>
            <w:div w:id="330987266">
              <w:marLeft w:val="0"/>
              <w:marRight w:val="0"/>
              <w:marTop w:val="0"/>
              <w:marBottom w:val="0"/>
              <w:divBdr>
                <w:top w:val="none" w:sz="0" w:space="0" w:color="auto"/>
                <w:left w:val="none" w:sz="0" w:space="0" w:color="auto"/>
                <w:bottom w:val="none" w:sz="0" w:space="0" w:color="auto"/>
                <w:right w:val="none" w:sz="0" w:space="0" w:color="auto"/>
              </w:divBdr>
            </w:div>
          </w:divsChild>
        </w:div>
        <w:div w:id="1015036108">
          <w:marLeft w:val="0"/>
          <w:marRight w:val="0"/>
          <w:marTop w:val="0"/>
          <w:marBottom w:val="0"/>
          <w:divBdr>
            <w:top w:val="none" w:sz="0" w:space="0" w:color="auto"/>
            <w:left w:val="none" w:sz="0" w:space="0" w:color="auto"/>
            <w:bottom w:val="none" w:sz="0" w:space="0" w:color="auto"/>
            <w:right w:val="none" w:sz="0" w:space="0" w:color="auto"/>
          </w:divBdr>
          <w:divsChild>
            <w:div w:id="1980071866">
              <w:marLeft w:val="0"/>
              <w:marRight w:val="0"/>
              <w:marTop w:val="0"/>
              <w:marBottom w:val="0"/>
              <w:divBdr>
                <w:top w:val="none" w:sz="0" w:space="0" w:color="auto"/>
                <w:left w:val="none" w:sz="0" w:space="0" w:color="auto"/>
                <w:bottom w:val="none" w:sz="0" w:space="0" w:color="auto"/>
                <w:right w:val="none" w:sz="0" w:space="0" w:color="auto"/>
              </w:divBdr>
            </w:div>
          </w:divsChild>
        </w:div>
        <w:div w:id="199628658">
          <w:marLeft w:val="0"/>
          <w:marRight w:val="0"/>
          <w:marTop w:val="0"/>
          <w:marBottom w:val="0"/>
          <w:divBdr>
            <w:top w:val="none" w:sz="0" w:space="0" w:color="auto"/>
            <w:left w:val="none" w:sz="0" w:space="0" w:color="auto"/>
            <w:bottom w:val="none" w:sz="0" w:space="0" w:color="auto"/>
            <w:right w:val="none" w:sz="0" w:space="0" w:color="auto"/>
          </w:divBdr>
          <w:divsChild>
            <w:div w:id="2095278104">
              <w:marLeft w:val="0"/>
              <w:marRight w:val="0"/>
              <w:marTop w:val="0"/>
              <w:marBottom w:val="0"/>
              <w:divBdr>
                <w:top w:val="none" w:sz="0" w:space="0" w:color="auto"/>
                <w:left w:val="none" w:sz="0" w:space="0" w:color="auto"/>
                <w:bottom w:val="none" w:sz="0" w:space="0" w:color="auto"/>
                <w:right w:val="none" w:sz="0" w:space="0" w:color="auto"/>
              </w:divBdr>
            </w:div>
          </w:divsChild>
        </w:div>
        <w:div w:id="1490171311">
          <w:marLeft w:val="0"/>
          <w:marRight w:val="0"/>
          <w:marTop w:val="0"/>
          <w:marBottom w:val="0"/>
          <w:divBdr>
            <w:top w:val="none" w:sz="0" w:space="0" w:color="auto"/>
            <w:left w:val="none" w:sz="0" w:space="0" w:color="auto"/>
            <w:bottom w:val="none" w:sz="0" w:space="0" w:color="auto"/>
            <w:right w:val="none" w:sz="0" w:space="0" w:color="auto"/>
          </w:divBdr>
          <w:divsChild>
            <w:div w:id="1834880133">
              <w:marLeft w:val="0"/>
              <w:marRight w:val="0"/>
              <w:marTop w:val="0"/>
              <w:marBottom w:val="0"/>
              <w:divBdr>
                <w:top w:val="none" w:sz="0" w:space="0" w:color="auto"/>
                <w:left w:val="none" w:sz="0" w:space="0" w:color="auto"/>
                <w:bottom w:val="none" w:sz="0" w:space="0" w:color="auto"/>
                <w:right w:val="none" w:sz="0" w:space="0" w:color="auto"/>
              </w:divBdr>
            </w:div>
          </w:divsChild>
        </w:div>
        <w:div w:id="723262847">
          <w:marLeft w:val="0"/>
          <w:marRight w:val="0"/>
          <w:marTop w:val="0"/>
          <w:marBottom w:val="0"/>
          <w:divBdr>
            <w:top w:val="none" w:sz="0" w:space="0" w:color="auto"/>
            <w:left w:val="none" w:sz="0" w:space="0" w:color="auto"/>
            <w:bottom w:val="none" w:sz="0" w:space="0" w:color="auto"/>
            <w:right w:val="none" w:sz="0" w:space="0" w:color="auto"/>
          </w:divBdr>
          <w:divsChild>
            <w:div w:id="108471116">
              <w:marLeft w:val="0"/>
              <w:marRight w:val="0"/>
              <w:marTop w:val="0"/>
              <w:marBottom w:val="0"/>
              <w:divBdr>
                <w:top w:val="none" w:sz="0" w:space="0" w:color="auto"/>
                <w:left w:val="none" w:sz="0" w:space="0" w:color="auto"/>
                <w:bottom w:val="none" w:sz="0" w:space="0" w:color="auto"/>
                <w:right w:val="none" w:sz="0" w:space="0" w:color="auto"/>
              </w:divBdr>
            </w:div>
          </w:divsChild>
        </w:div>
        <w:div w:id="1397775627">
          <w:marLeft w:val="0"/>
          <w:marRight w:val="0"/>
          <w:marTop w:val="0"/>
          <w:marBottom w:val="0"/>
          <w:divBdr>
            <w:top w:val="none" w:sz="0" w:space="0" w:color="auto"/>
            <w:left w:val="none" w:sz="0" w:space="0" w:color="auto"/>
            <w:bottom w:val="none" w:sz="0" w:space="0" w:color="auto"/>
            <w:right w:val="none" w:sz="0" w:space="0" w:color="auto"/>
          </w:divBdr>
          <w:divsChild>
            <w:div w:id="618679887">
              <w:marLeft w:val="0"/>
              <w:marRight w:val="0"/>
              <w:marTop w:val="0"/>
              <w:marBottom w:val="0"/>
              <w:divBdr>
                <w:top w:val="none" w:sz="0" w:space="0" w:color="auto"/>
                <w:left w:val="none" w:sz="0" w:space="0" w:color="auto"/>
                <w:bottom w:val="none" w:sz="0" w:space="0" w:color="auto"/>
                <w:right w:val="none" w:sz="0" w:space="0" w:color="auto"/>
              </w:divBdr>
            </w:div>
          </w:divsChild>
        </w:div>
        <w:div w:id="652831488">
          <w:marLeft w:val="0"/>
          <w:marRight w:val="0"/>
          <w:marTop w:val="0"/>
          <w:marBottom w:val="0"/>
          <w:divBdr>
            <w:top w:val="none" w:sz="0" w:space="0" w:color="auto"/>
            <w:left w:val="none" w:sz="0" w:space="0" w:color="auto"/>
            <w:bottom w:val="none" w:sz="0" w:space="0" w:color="auto"/>
            <w:right w:val="none" w:sz="0" w:space="0" w:color="auto"/>
          </w:divBdr>
          <w:divsChild>
            <w:div w:id="374551490">
              <w:marLeft w:val="0"/>
              <w:marRight w:val="0"/>
              <w:marTop w:val="0"/>
              <w:marBottom w:val="0"/>
              <w:divBdr>
                <w:top w:val="none" w:sz="0" w:space="0" w:color="auto"/>
                <w:left w:val="none" w:sz="0" w:space="0" w:color="auto"/>
                <w:bottom w:val="none" w:sz="0" w:space="0" w:color="auto"/>
                <w:right w:val="none" w:sz="0" w:space="0" w:color="auto"/>
              </w:divBdr>
            </w:div>
          </w:divsChild>
        </w:div>
        <w:div w:id="1612081936">
          <w:marLeft w:val="0"/>
          <w:marRight w:val="0"/>
          <w:marTop w:val="0"/>
          <w:marBottom w:val="0"/>
          <w:divBdr>
            <w:top w:val="none" w:sz="0" w:space="0" w:color="auto"/>
            <w:left w:val="none" w:sz="0" w:space="0" w:color="auto"/>
            <w:bottom w:val="none" w:sz="0" w:space="0" w:color="auto"/>
            <w:right w:val="none" w:sz="0" w:space="0" w:color="auto"/>
          </w:divBdr>
          <w:divsChild>
            <w:div w:id="1972979950">
              <w:marLeft w:val="0"/>
              <w:marRight w:val="0"/>
              <w:marTop w:val="0"/>
              <w:marBottom w:val="0"/>
              <w:divBdr>
                <w:top w:val="none" w:sz="0" w:space="0" w:color="auto"/>
                <w:left w:val="none" w:sz="0" w:space="0" w:color="auto"/>
                <w:bottom w:val="none" w:sz="0" w:space="0" w:color="auto"/>
                <w:right w:val="none" w:sz="0" w:space="0" w:color="auto"/>
              </w:divBdr>
            </w:div>
          </w:divsChild>
        </w:div>
        <w:div w:id="1022708602">
          <w:marLeft w:val="0"/>
          <w:marRight w:val="0"/>
          <w:marTop w:val="0"/>
          <w:marBottom w:val="0"/>
          <w:divBdr>
            <w:top w:val="none" w:sz="0" w:space="0" w:color="auto"/>
            <w:left w:val="none" w:sz="0" w:space="0" w:color="auto"/>
            <w:bottom w:val="none" w:sz="0" w:space="0" w:color="auto"/>
            <w:right w:val="none" w:sz="0" w:space="0" w:color="auto"/>
          </w:divBdr>
          <w:divsChild>
            <w:div w:id="1922445110">
              <w:marLeft w:val="0"/>
              <w:marRight w:val="0"/>
              <w:marTop w:val="0"/>
              <w:marBottom w:val="0"/>
              <w:divBdr>
                <w:top w:val="none" w:sz="0" w:space="0" w:color="auto"/>
                <w:left w:val="none" w:sz="0" w:space="0" w:color="auto"/>
                <w:bottom w:val="none" w:sz="0" w:space="0" w:color="auto"/>
                <w:right w:val="none" w:sz="0" w:space="0" w:color="auto"/>
              </w:divBdr>
            </w:div>
          </w:divsChild>
        </w:div>
        <w:div w:id="1302691314">
          <w:marLeft w:val="0"/>
          <w:marRight w:val="0"/>
          <w:marTop w:val="0"/>
          <w:marBottom w:val="0"/>
          <w:divBdr>
            <w:top w:val="none" w:sz="0" w:space="0" w:color="auto"/>
            <w:left w:val="none" w:sz="0" w:space="0" w:color="auto"/>
            <w:bottom w:val="none" w:sz="0" w:space="0" w:color="auto"/>
            <w:right w:val="none" w:sz="0" w:space="0" w:color="auto"/>
          </w:divBdr>
          <w:divsChild>
            <w:div w:id="923412058">
              <w:marLeft w:val="0"/>
              <w:marRight w:val="0"/>
              <w:marTop w:val="0"/>
              <w:marBottom w:val="0"/>
              <w:divBdr>
                <w:top w:val="none" w:sz="0" w:space="0" w:color="auto"/>
                <w:left w:val="none" w:sz="0" w:space="0" w:color="auto"/>
                <w:bottom w:val="none" w:sz="0" w:space="0" w:color="auto"/>
                <w:right w:val="none" w:sz="0" w:space="0" w:color="auto"/>
              </w:divBdr>
            </w:div>
          </w:divsChild>
        </w:div>
        <w:div w:id="527061289">
          <w:marLeft w:val="0"/>
          <w:marRight w:val="0"/>
          <w:marTop w:val="0"/>
          <w:marBottom w:val="0"/>
          <w:divBdr>
            <w:top w:val="none" w:sz="0" w:space="0" w:color="auto"/>
            <w:left w:val="none" w:sz="0" w:space="0" w:color="auto"/>
            <w:bottom w:val="none" w:sz="0" w:space="0" w:color="auto"/>
            <w:right w:val="none" w:sz="0" w:space="0" w:color="auto"/>
          </w:divBdr>
          <w:divsChild>
            <w:div w:id="1430346028">
              <w:marLeft w:val="0"/>
              <w:marRight w:val="0"/>
              <w:marTop w:val="0"/>
              <w:marBottom w:val="0"/>
              <w:divBdr>
                <w:top w:val="none" w:sz="0" w:space="0" w:color="auto"/>
                <w:left w:val="none" w:sz="0" w:space="0" w:color="auto"/>
                <w:bottom w:val="none" w:sz="0" w:space="0" w:color="auto"/>
                <w:right w:val="none" w:sz="0" w:space="0" w:color="auto"/>
              </w:divBdr>
            </w:div>
          </w:divsChild>
        </w:div>
        <w:div w:id="134955363">
          <w:marLeft w:val="0"/>
          <w:marRight w:val="0"/>
          <w:marTop w:val="0"/>
          <w:marBottom w:val="0"/>
          <w:divBdr>
            <w:top w:val="none" w:sz="0" w:space="0" w:color="auto"/>
            <w:left w:val="none" w:sz="0" w:space="0" w:color="auto"/>
            <w:bottom w:val="none" w:sz="0" w:space="0" w:color="auto"/>
            <w:right w:val="none" w:sz="0" w:space="0" w:color="auto"/>
          </w:divBdr>
          <w:divsChild>
            <w:div w:id="856315340">
              <w:marLeft w:val="0"/>
              <w:marRight w:val="0"/>
              <w:marTop w:val="0"/>
              <w:marBottom w:val="0"/>
              <w:divBdr>
                <w:top w:val="none" w:sz="0" w:space="0" w:color="auto"/>
                <w:left w:val="none" w:sz="0" w:space="0" w:color="auto"/>
                <w:bottom w:val="none" w:sz="0" w:space="0" w:color="auto"/>
                <w:right w:val="none" w:sz="0" w:space="0" w:color="auto"/>
              </w:divBdr>
            </w:div>
          </w:divsChild>
        </w:div>
        <w:div w:id="692463860">
          <w:marLeft w:val="0"/>
          <w:marRight w:val="0"/>
          <w:marTop w:val="0"/>
          <w:marBottom w:val="0"/>
          <w:divBdr>
            <w:top w:val="none" w:sz="0" w:space="0" w:color="auto"/>
            <w:left w:val="none" w:sz="0" w:space="0" w:color="auto"/>
            <w:bottom w:val="none" w:sz="0" w:space="0" w:color="auto"/>
            <w:right w:val="none" w:sz="0" w:space="0" w:color="auto"/>
          </w:divBdr>
          <w:divsChild>
            <w:div w:id="429157828">
              <w:marLeft w:val="0"/>
              <w:marRight w:val="0"/>
              <w:marTop w:val="0"/>
              <w:marBottom w:val="0"/>
              <w:divBdr>
                <w:top w:val="none" w:sz="0" w:space="0" w:color="auto"/>
                <w:left w:val="none" w:sz="0" w:space="0" w:color="auto"/>
                <w:bottom w:val="none" w:sz="0" w:space="0" w:color="auto"/>
                <w:right w:val="none" w:sz="0" w:space="0" w:color="auto"/>
              </w:divBdr>
            </w:div>
          </w:divsChild>
        </w:div>
        <w:div w:id="2119400773">
          <w:marLeft w:val="0"/>
          <w:marRight w:val="0"/>
          <w:marTop w:val="0"/>
          <w:marBottom w:val="0"/>
          <w:divBdr>
            <w:top w:val="none" w:sz="0" w:space="0" w:color="auto"/>
            <w:left w:val="none" w:sz="0" w:space="0" w:color="auto"/>
            <w:bottom w:val="none" w:sz="0" w:space="0" w:color="auto"/>
            <w:right w:val="none" w:sz="0" w:space="0" w:color="auto"/>
          </w:divBdr>
          <w:divsChild>
            <w:div w:id="607473312">
              <w:marLeft w:val="0"/>
              <w:marRight w:val="0"/>
              <w:marTop w:val="0"/>
              <w:marBottom w:val="0"/>
              <w:divBdr>
                <w:top w:val="none" w:sz="0" w:space="0" w:color="auto"/>
                <w:left w:val="none" w:sz="0" w:space="0" w:color="auto"/>
                <w:bottom w:val="none" w:sz="0" w:space="0" w:color="auto"/>
                <w:right w:val="none" w:sz="0" w:space="0" w:color="auto"/>
              </w:divBdr>
            </w:div>
          </w:divsChild>
        </w:div>
        <w:div w:id="679045414">
          <w:marLeft w:val="0"/>
          <w:marRight w:val="0"/>
          <w:marTop w:val="0"/>
          <w:marBottom w:val="0"/>
          <w:divBdr>
            <w:top w:val="none" w:sz="0" w:space="0" w:color="auto"/>
            <w:left w:val="none" w:sz="0" w:space="0" w:color="auto"/>
            <w:bottom w:val="none" w:sz="0" w:space="0" w:color="auto"/>
            <w:right w:val="none" w:sz="0" w:space="0" w:color="auto"/>
          </w:divBdr>
          <w:divsChild>
            <w:div w:id="1963804685">
              <w:marLeft w:val="0"/>
              <w:marRight w:val="0"/>
              <w:marTop w:val="0"/>
              <w:marBottom w:val="0"/>
              <w:divBdr>
                <w:top w:val="none" w:sz="0" w:space="0" w:color="auto"/>
                <w:left w:val="none" w:sz="0" w:space="0" w:color="auto"/>
                <w:bottom w:val="none" w:sz="0" w:space="0" w:color="auto"/>
                <w:right w:val="none" w:sz="0" w:space="0" w:color="auto"/>
              </w:divBdr>
            </w:div>
          </w:divsChild>
        </w:div>
        <w:div w:id="1052312782">
          <w:marLeft w:val="0"/>
          <w:marRight w:val="0"/>
          <w:marTop w:val="0"/>
          <w:marBottom w:val="0"/>
          <w:divBdr>
            <w:top w:val="none" w:sz="0" w:space="0" w:color="auto"/>
            <w:left w:val="none" w:sz="0" w:space="0" w:color="auto"/>
            <w:bottom w:val="none" w:sz="0" w:space="0" w:color="auto"/>
            <w:right w:val="none" w:sz="0" w:space="0" w:color="auto"/>
          </w:divBdr>
          <w:divsChild>
            <w:div w:id="85007677">
              <w:marLeft w:val="0"/>
              <w:marRight w:val="0"/>
              <w:marTop w:val="0"/>
              <w:marBottom w:val="0"/>
              <w:divBdr>
                <w:top w:val="none" w:sz="0" w:space="0" w:color="auto"/>
                <w:left w:val="none" w:sz="0" w:space="0" w:color="auto"/>
                <w:bottom w:val="none" w:sz="0" w:space="0" w:color="auto"/>
                <w:right w:val="none" w:sz="0" w:space="0" w:color="auto"/>
              </w:divBdr>
            </w:div>
          </w:divsChild>
        </w:div>
        <w:div w:id="1190141184">
          <w:marLeft w:val="0"/>
          <w:marRight w:val="0"/>
          <w:marTop w:val="0"/>
          <w:marBottom w:val="0"/>
          <w:divBdr>
            <w:top w:val="none" w:sz="0" w:space="0" w:color="auto"/>
            <w:left w:val="none" w:sz="0" w:space="0" w:color="auto"/>
            <w:bottom w:val="none" w:sz="0" w:space="0" w:color="auto"/>
            <w:right w:val="none" w:sz="0" w:space="0" w:color="auto"/>
          </w:divBdr>
          <w:divsChild>
            <w:div w:id="1290938416">
              <w:marLeft w:val="0"/>
              <w:marRight w:val="0"/>
              <w:marTop w:val="0"/>
              <w:marBottom w:val="0"/>
              <w:divBdr>
                <w:top w:val="none" w:sz="0" w:space="0" w:color="auto"/>
                <w:left w:val="none" w:sz="0" w:space="0" w:color="auto"/>
                <w:bottom w:val="none" w:sz="0" w:space="0" w:color="auto"/>
                <w:right w:val="none" w:sz="0" w:space="0" w:color="auto"/>
              </w:divBdr>
            </w:div>
          </w:divsChild>
        </w:div>
        <w:div w:id="1600216832">
          <w:marLeft w:val="0"/>
          <w:marRight w:val="0"/>
          <w:marTop w:val="0"/>
          <w:marBottom w:val="0"/>
          <w:divBdr>
            <w:top w:val="none" w:sz="0" w:space="0" w:color="auto"/>
            <w:left w:val="none" w:sz="0" w:space="0" w:color="auto"/>
            <w:bottom w:val="none" w:sz="0" w:space="0" w:color="auto"/>
            <w:right w:val="none" w:sz="0" w:space="0" w:color="auto"/>
          </w:divBdr>
          <w:divsChild>
            <w:div w:id="152183753">
              <w:marLeft w:val="0"/>
              <w:marRight w:val="0"/>
              <w:marTop w:val="0"/>
              <w:marBottom w:val="0"/>
              <w:divBdr>
                <w:top w:val="none" w:sz="0" w:space="0" w:color="auto"/>
                <w:left w:val="none" w:sz="0" w:space="0" w:color="auto"/>
                <w:bottom w:val="none" w:sz="0" w:space="0" w:color="auto"/>
                <w:right w:val="none" w:sz="0" w:space="0" w:color="auto"/>
              </w:divBdr>
            </w:div>
          </w:divsChild>
        </w:div>
        <w:div w:id="1558055593">
          <w:marLeft w:val="0"/>
          <w:marRight w:val="0"/>
          <w:marTop w:val="0"/>
          <w:marBottom w:val="0"/>
          <w:divBdr>
            <w:top w:val="none" w:sz="0" w:space="0" w:color="auto"/>
            <w:left w:val="none" w:sz="0" w:space="0" w:color="auto"/>
            <w:bottom w:val="none" w:sz="0" w:space="0" w:color="auto"/>
            <w:right w:val="none" w:sz="0" w:space="0" w:color="auto"/>
          </w:divBdr>
          <w:divsChild>
            <w:div w:id="593709240">
              <w:marLeft w:val="0"/>
              <w:marRight w:val="0"/>
              <w:marTop w:val="0"/>
              <w:marBottom w:val="0"/>
              <w:divBdr>
                <w:top w:val="none" w:sz="0" w:space="0" w:color="auto"/>
                <w:left w:val="none" w:sz="0" w:space="0" w:color="auto"/>
                <w:bottom w:val="none" w:sz="0" w:space="0" w:color="auto"/>
                <w:right w:val="none" w:sz="0" w:space="0" w:color="auto"/>
              </w:divBdr>
            </w:div>
          </w:divsChild>
        </w:div>
        <w:div w:id="864631366">
          <w:marLeft w:val="0"/>
          <w:marRight w:val="0"/>
          <w:marTop w:val="0"/>
          <w:marBottom w:val="0"/>
          <w:divBdr>
            <w:top w:val="none" w:sz="0" w:space="0" w:color="auto"/>
            <w:left w:val="none" w:sz="0" w:space="0" w:color="auto"/>
            <w:bottom w:val="none" w:sz="0" w:space="0" w:color="auto"/>
            <w:right w:val="none" w:sz="0" w:space="0" w:color="auto"/>
          </w:divBdr>
          <w:divsChild>
            <w:div w:id="2023431188">
              <w:marLeft w:val="0"/>
              <w:marRight w:val="0"/>
              <w:marTop w:val="0"/>
              <w:marBottom w:val="0"/>
              <w:divBdr>
                <w:top w:val="none" w:sz="0" w:space="0" w:color="auto"/>
                <w:left w:val="none" w:sz="0" w:space="0" w:color="auto"/>
                <w:bottom w:val="none" w:sz="0" w:space="0" w:color="auto"/>
                <w:right w:val="none" w:sz="0" w:space="0" w:color="auto"/>
              </w:divBdr>
            </w:div>
          </w:divsChild>
        </w:div>
        <w:div w:id="1933319408">
          <w:marLeft w:val="0"/>
          <w:marRight w:val="0"/>
          <w:marTop w:val="0"/>
          <w:marBottom w:val="0"/>
          <w:divBdr>
            <w:top w:val="none" w:sz="0" w:space="0" w:color="auto"/>
            <w:left w:val="none" w:sz="0" w:space="0" w:color="auto"/>
            <w:bottom w:val="none" w:sz="0" w:space="0" w:color="auto"/>
            <w:right w:val="none" w:sz="0" w:space="0" w:color="auto"/>
          </w:divBdr>
          <w:divsChild>
            <w:div w:id="364016507">
              <w:marLeft w:val="0"/>
              <w:marRight w:val="0"/>
              <w:marTop w:val="0"/>
              <w:marBottom w:val="0"/>
              <w:divBdr>
                <w:top w:val="none" w:sz="0" w:space="0" w:color="auto"/>
                <w:left w:val="none" w:sz="0" w:space="0" w:color="auto"/>
                <w:bottom w:val="none" w:sz="0" w:space="0" w:color="auto"/>
                <w:right w:val="none" w:sz="0" w:space="0" w:color="auto"/>
              </w:divBdr>
            </w:div>
          </w:divsChild>
        </w:div>
        <w:div w:id="2128963588">
          <w:marLeft w:val="0"/>
          <w:marRight w:val="0"/>
          <w:marTop w:val="0"/>
          <w:marBottom w:val="0"/>
          <w:divBdr>
            <w:top w:val="none" w:sz="0" w:space="0" w:color="auto"/>
            <w:left w:val="none" w:sz="0" w:space="0" w:color="auto"/>
            <w:bottom w:val="none" w:sz="0" w:space="0" w:color="auto"/>
            <w:right w:val="none" w:sz="0" w:space="0" w:color="auto"/>
          </w:divBdr>
          <w:divsChild>
            <w:div w:id="641350356">
              <w:marLeft w:val="0"/>
              <w:marRight w:val="0"/>
              <w:marTop w:val="0"/>
              <w:marBottom w:val="0"/>
              <w:divBdr>
                <w:top w:val="none" w:sz="0" w:space="0" w:color="auto"/>
                <w:left w:val="none" w:sz="0" w:space="0" w:color="auto"/>
                <w:bottom w:val="none" w:sz="0" w:space="0" w:color="auto"/>
                <w:right w:val="none" w:sz="0" w:space="0" w:color="auto"/>
              </w:divBdr>
            </w:div>
          </w:divsChild>
        </w:div>
        <w:div w:id="1603806237">
          <w:marLeft w:val="0"/>
          <w:marRight w:val="0"/>
          <w:marTop w:val="0"/>
          <w:marBottom w:val="0"/>
          <w:divBdr>
            <w:top w:val="none" w:sz="0" w:space="0" w:color="auto"/>
            <w:left w:val="none" w:sz="0" w:space="0" w:color="auto"/>
            <w:bottom w:val="none" w:sz="0" w:space="0" w:color="auto"/>
            <w:right w:val="none" w:sz="0" w:space="0" w:color="auto"/>
          </w:divBdr>
          <w:divsChild>
            <w:div w:id="118232912">
              <w:marLeft w:val="0"/>
              <w:marRight w:val="0"/>
              <w:marTop w:val="0"/>
              <w:marBottom w:val="0"/>
              <w:divBdr>
                <w:top w:val="none" w:sz="0" w:space="0" w:color="auto"/>
                <w:left w:val="none" w:sz="0" w:space="0" w:color="auto"/>
                <w:bottom w:val="none" w:sz="0" w:space="0" w:color="auto"/>
                <w:right w:val="none" w:sz="0" w:space="0" w:color="auto"/>
              </w:divBdr>
            </w:div>
          </w:divsChild>
        </w:div>
        <w:div w:id="1300958952">
          <w:marLeft w:val="0"/>
          <w:marRight w:val="0"/>
          <w:marTop w:val="0"/>
          <w:marBottom w:val="0"/>
          <w:divBdr>
            <w:top w:val="none" w:sz="0" w:space="0" w:color="auto"/>
            <w:left w:val="none" w:sz="0" w:space="0" w:color="auto"/>
            <w:bottom w:val="none" w:sz="0" w:space="0" w:color="auto"/>
            <w:right w:val="none" w:sz="0" w:space="0" w:color="auto"/>
          </w:divBdr>
          <w:divsChild>
            <w:div w:id="1846166398">
              <w:marLeft w:val="0"/>
              <w:marRight w:val="0"/>
              <w:marTop w:val="0"/>
              <w:marBottom w:val="0"/>
              <w:divBdr>
                <w:top w:val="none" w:sz="0" w:space="0" w:color="auto"/>
                <w:left w:val="none" w:sz="0" w:space="0" w:color="auto"/>
                <w:bottom w:val="none" w:sz="0" w:space="0" w:color="auto"/>
                <w:right w:val="none" w:sz="0" w:space="0" w:color="auto"/>
              </w:divBdr>
            </w:div>
          </w:divsChild>
        </w:div>
        <w:div w:id="1542979783">
          <w:marLeft w:val="0"/>
          <w:marRight w:val="0"/>
          <w:marTop w:val="0"/>
          <w:marBottom w:val="0"/>
          <w:divBdr>
            <w:top w:val="none" w:sz="0" w:space="0" w:color="auto"/>
            <w:left w:val="none" w:sz="0" w:space="0" w:color="auto"/>
            <w:bottom w:val="none" w:sz="0" w:space="0" w:color="auto"/>
            <w:right w:val="none" w:sz="0" w:space="0" w:color="auto"/>
          </w:divBdr>
          <w:divsChild>
            <w:div w:id="1509980885">
              <w:marLeft w:val="0"/>
              <w:marRight w:val="0"/>
              <w:marTop w:val="0"/>
              <w:marBottom w:val="0"/>
              <w:divBdr>
                <w:top w:val="none" w:sz="0" w:space="0" w:color="auto"/>
                <w:left w:val="none" w:sz="0" w:space="0" w:color="auto"/>
                <w:bottom w:val="none" w:sz="0" w:space="0" w:color="auto"/>
                <w:right w:val="none" w:sz="0" w:space="0" w:color="auto"/>
              </w:divBdr>
            </w:div>
          </w:divsChild>
        </w:div>
        <w:div w:id="1174686010">
          <w:marLeft w:val="0"/>
          <w:marRight w:val="0"/>
          <w:marTop w:val="0"/>
          <w:marBottom w:val="0"/>
          <w:divBdr>
            <w:top w:val="none" w:sz="0" w:space="0" w:color="auto"/>
            <w:left w:val="none" w:sz="0" w:space="0" w:color="auto"/>
            <w:bottom w:val="none" w:sz="0" w:space="0" w:color="auto"/>
            <w:right w:val="none" w:sz="0" w:space="0" w:color="auto"/>
          </w:divBdr>
          <w:divsChild>
            <w:div w:id="1418289307">
              <w:marLeft w:val="0"/>
              <w:marRight w:val="0"/>
              <w:marTop w:val="0"/>
              <w:marBottom w:val="0"/>
              <w:divBdr>
                <w:top w:val="none" w:sz="0" w:space="0" w:color="auto"/>
                <w:left w:val="none" w:sz="0" w:space="0" w:color="auto"/>
                <w:bottom w:val="none" w:sz="0" w:space="0" w:color="auto"/>
                <w:right w:val="none" w:sz="0" w:space="0" w:color="auto"/>
              </w:divBdr>
            </w:div>
          </w:divsChild>
        </w:div>
        <w:div w:id="1237058326">
          <w:marLeft w:val="0"/>
          <w:marRight w:val="0"/>
          <w:marTop w:val="0"/>
          <w:marBottom w:val="0"/>
          <w:divBdr>
            <w:top w:val="none" w:sz="0" w:space="0" w:color="auto"/>
            <w:left w:val="none" w:sz="0" w:space="0" w:color="auto"/>
            <w:bottom w:val="none" w:sz="0" w:space="0" w:color="auto"/>
            <w:right w:val="none" w:sz="0" w:space="0" w:color="auto"/>
          </w:divBdr>
          <w:divsChild>
            <w:div w:id="1667703549">
              <w:marLeft w:val="0"/>
              <w:marRight w:val="0"/>
              <w:marTop w:val="0"/>
              <w:marBottom w:val="0"/>
              <w:divBdr>
                <w:top w:val="none" w:sz="0" w:space="0" w:color="auto"/>
                <w:left w:val="none" w:sz="0" w:space="0" w:color="auto"/>
                <w:bottom w:val="none" w:sz="0" w:space="0" w:color="auto"/>
                <w:right w:val="none" w:sz="0" w:space="0" w:color="auto"/>
              </w:divBdr>
            </w:div>
          </w:divsChild>
        </w:div>
        <w:div w:id="834758872">
          <w:marLeft w:val="0"/>
          <w:marRight w:val="0"/>
          <w:marTop w:val="0"/>
          <w:marBottom w:val="0"/>
          <w:divBdr>
            <w:top w:val="none" w:sz="0" w:space="0" w:color="auto"/>
            <w:left w:val="none" w:sz="0" w:space="0" w:color="auto"/>
            <w:bottom w:val="none" w:sz="0" w:space="0" w:color="auto"/>
            <w:right w:val="none" w:sz="0" w:space="0" w:color="auto"/>
          </w:divBdr>
          <w:divsChild>
            <w:div w:id="2087995879">
              <w:marLeft w:val="0"/>
              <w:marRight w:val="0"/>
              <w:marTop w:val="0"/>
              <w:marBottom w:val="0"/>
              <w:divBdr>
                <w:top w:val="none" w:sz="0" w:space="0" w:color="auto"/>
                <w:left w:val="none" w:sz="0" w:space="0" w:color="auto"/>
                <w:bottom w:val="none" w:sz="0" w:space="0" w:color="auto"/>
                <w:right w:val="none" w:sz="0" w:space="0" w:color="auto"/>
              </w:divBdr>
            </w:div>
          </w:divsChild>
        </w:div>
        <w:div w:id="1142845600">
          <w:marLeft w:val="0"/>
          <w:marRight w:val="0"/>
          <w:marTop w:val="0"/>
          <w:marBottom w:val="0"/>
          <w:divBdr>
            <w:top w:val="none" w:sz="0" w:space="0" w:color="auto"/>
            <w:left w:val="none" w:sz="0" w:space="0" w:color="auto"/>
            <w:bottom w:val="none" w:sz="0" w:space="0" w:color="auto"/>
            <w:right w:val="none" w:sz="0" w:space="0" w:color="auto"/>
          </w:divBdr>
          <w:divsChild>
            <w:div w:id="1498038385">
              <w:marLeft w:val="0"/>
              <w:marRight w:val="0"/>
              <w:marTop w:val="0"/>
              <w:marBottom w:val="0"/>
              <w:divBdr>
                <w:top w:val="none" w:sz="0" w:space="0" w:color="auto"/>
                <w:left w:val="none" w:sz="0" w:space="0" w:color="auto"/>
                <w:bottom w:val="none" w:sz="0" w:space="0" w:color="auto"/>
                <w:right w:val="none" w:sz="0" w:space="0" w:color="auto"/>
              </w:divBdr>
            </w:div>
          </w:divsChild>
        </w:div>
        <w:div w:id="418409453">
          <w:marLeft w:val="0"/>
          <w:marRight w:val="0"/>
          <w:marTop w:val="0"/>
          <w:marBottom w:val="0"/>
          <w:divBdr>
            <w:top w:val="none" w:sz="0" w:space="0" w:color="auto"/>
            <w:left w:val="none" w:sz="0" w:space="0" w:color="auto"/>
            <w:bottom w:val="none" w:sz="0" w:space="0" w:color="auto"/>
            <w:right w:val="none" w:sz="0" w:space="0" w:color="auto"/>
          </w:divBdr>
          <w:divsChild>
            <w:div w:id="1500073823">
              <w:marLeft w:val="0"/>
              <w:marRight w:val="0"/>
              <w:marTop w:val="0"/>
              <w:marBottom w:val="0"/>
              <w:divBdr>
                <w:top w:val="none" w:sz="0" w:space="0" w:color="auto"/>
                <w:left w:val="none" w:sz="0" w:space="0" w:color="auto"/>
                <w:bottom w:val="none" w:sz="0" w:space="0" w:color="auto"/>
                <w:right w:val="none" w:sz="0" w:space="0" w:color="auto"/>
              </w:divBdr>
            </w:div>
          </w:divsChild>
        </w:div>
        <w:div w:id="21248998">
          <w:marLeft w:val="0"/>
          <w:marRight w:val="0"/>
          <w:marTop w:val="0"/>
          <w:marBottom w:val="0"/>
          <w:divBdr>
            <w:top w:val="none" w:sz="0" w:space="0" w:color="auto"/>
            <w:left w:val="none" w:sz="0" w:space="0" w:color="auto"/>
            <w:bottom w:val="none" w:sz="0" w:space="0" w:color="auto"/>
            <w:right w:val="none" w:sz="0" w:space="0" w:color="auto"/>
          </w:divBdr>
          <w:divsChild>
            <w:div w:id="328949610">
              <w:marLeft w:val="0"/>
              <w:marRight w:val="0"/>
              <w:marTop w:val="0"/>
              <w:marBottom w:val="0"/>
              <w:divBdr>
                <w:top w:val="none" w:sz="0" w:space="0" w:color="auto"/>
                <w:left w:val="none" w:sz="0" w:space="0" w:color="auto"/>
                <w:bottom w:val="none" w:sz="0" w:space="0" w:color="auto"/>
                <w:right w:val="none" w:sz="0" w:space="0" w:color="auto"/>
              </w:divBdr>
            </w:div>
          </w:divsChild>
        </w:div>
        <w:div w:id="1192646727">
          <w:marLeft w:val="0"/>
          <w:marRight w:val="0"/>
          <w:marTop w:val="0"/>
          <w:marBottom w:val="0"/>
          <w:divBdr>
            <w:top w:val="none" w:sz="0" w:space="0" w:color="auto"/>
            <w:left w:val="none" w:sz="0" w:space="0" w:color="auto"/>
            <w:bottom w:val="none" w:sz="0" w:space="0" w:color="auto"/>
            <w:right w:val="none" w:sz="0" w:space="0" w:color="auto"/>
          </w:divBdr>
          <w:divsChild>
            <w:div w:id="8528420">
              <w:marLeft w:val="0"/>
              <w:marRight w:val="0"/>
              <w:marTop w:val="0"/>
              <w:marBottom w:val="0"/>
              <w:divBdr>
                <w:top w:val="none" w:sz="0" w:space="0" w:color="auto"/>
                <w:left w:val="none" w:sz="0" w:space="0" w:color="auto"/>
                <w:bottom w:val="none" w:sz="0" w:space="0" w:color="auto"/>
                <w:right w:val="none" w:sz="0" w:space="0" w:color="auto"/>
              </w:divBdr>
            </w:div>
          </w:divsChild>
        </w:div>
        <w:div w:id="533226090">
          <w:marLeft w:val="0"/>
          <w:marRight w:val="0"/>
          <w:marTop w:val="0"/>
          <w:marBottom w:val="0"/>
          <w:divBdr>
            <w:top w:val="none" w:sz="0" w:space="0" w:color="auto"/>
            <w:left w:val="none" w:sz="0" w:space="0" w:color="auto"/>
            <w:bottom w:val="none" w:sz="0" w:space="0" w:color="auto"/>
            <w:right w:val="none" w:sz="0" w:space="0" w:color="auto"/>
          </w:divBdr>
          <w:divsChild>
            <w:div w:id="1347900846">
              <w:marLeft w:val="0"/>
              <w:marRight w:val="0"/>
              <w:marTop w:val="0"/>
              <w:marBottom w:val="0"/>
              <w:divBdr>
                <w:top w:val="none" w:sz="0" w:space="0" w:color="auto"/>
                <w:left w:val="none" w:sz="0" w:space="0" w:color="auto"/>
                <w:bottom w:val="none" w:sz="0" w:space="0" w:color="auto"/>
                <w:right w:val="none" w:sz="0" w:space="0" w:color="auto"/>
              </w:divBdr>
            </w:div>
          </w:divsChild>
        </w:div>
        <w:div w:id="731001141">
          <w:marLeft w:val="0"/>
          <w:marRight w:val="0"/>
          <w:marTop w:val="0"/>
          <w:marBottom w:val="0"/>
          <w:divBdr>
            <w:top w:val="none" w:sz="0" w:space="0" w:color="auto"/>
            <w:left w:val="none" w:sz="0" w:space="0" w:color="auto"/>
            <w:bottom w:val="none" w:sz="0" w:space="0" w:color="auto"/>
            <w:right w:val="none" w:sz="0" w:space="0" w:color="auto"/>
          </w:divBdr>
          <w:divsChild>
            <w:div w:id="702170962">
              <w:marLeft w:val="0"/>
              <w:marRight w:val="0"/>
              <w:marTop w:val="0"/>
              <w:marBottom w:val="0"/>
              <w:divBdr>
                <w:top w:val="none" w:sz="0" w:space="0" w:color="auto"/>
                <w:left w:val="none" w:sz="0" w:space="0" w:color="auto"/>
                <w:bottom w:val="none" w:sz="0" w:space="0" w:color="auto"/>
                <w:right w:val="none" w:sz="0" w:space="0" w:color="auto"/>
              </w:divBdr>
            </w:div>
          </w:divsChild>
        </w:div>
        <w:div w:id="1899391362">
          <w:marLeft w:val="0"/>
          <w:marRight w:val="0"/>
          <w:marTop w:val="0"/>
          <w:marBottom w:val="0"/>
          <w:divBdr>
            <w:top w:val="none" w:sz="0" w:space="0" w:color="auto"/>
            <w:left w:val="none" w:sz="0" w:space="0" w:color="auto"/>
            <w:bottom w:val="none" w:sz="0" w:space="0" w:color="auto"/>
            <w:right w:val="none" w:sz="0" w:space="0" w:color="auto"/>
          </w:divBdr>
          <w:divsChild>
            <w:div w:id="1662805069">
              <w:marLeft w:val="0"/>
              <w:marRight w:val="0"/>
              <w:marTop w:val="0"/>
              <w:marBottom w:val="0"/>
              <w:divBdr>
                <w:top w:val="none" w:sz="0" w:space="0" w:color="auto"/>
                <w:left w:val="none" w:sz="0" w:space="0" w:color="auto"/>
                <w:bottom w:val="none" w:sz="0" w:space="0" w:color="auto"/>
                <w:right w:val="none" w:sz="0" w:space="0" w:color="auto"/>
              </w:divBdr>
            </w:div>
          </w:divsChild>
        </w:div>
        <w:div w:id="913516205">
          <w:marLeft w:val="0"/>
          <w:marRight w:val="0"/>
          <w:marTop w:val="0"/>
          <w:marBottom w:val="0"/>
          <w:divBdr>
            <w:top w:val="none" w:sz="0" w:space="0" w:color="auto"/>
            <w:left w:val="none" w:sz="0" w:space="0" w:color="auto"/>
            <w:bottom w:val="none" w:sz="0" w:space="0" w:color="auto"/>
            <w:right w:val="none" w:sz="0" w:space="0" w:color="auto"/>
          </w:divBdr>
          <w:divsChild>
            <w:div w:id="1217231985">
              <w:marLeft w:val="0"/>
              <w:marRight w:val="0"/>
              <w:marTop w:val="0"/>
              <w:marBottom w:val="0"/>
              <w:divBdr>
                <w:top w:val="none" w:sz="0" w:space="0" w:color="auto"/>
                <w:left w:val="none" w:sz="0" w:space="0" w:color="auto"/>
                <w:bottom w:val="none" w:sz="0" w:space="0" w:color="auto"/>
                <w:right w:val="none" w:sz="0" w:space="0" w:color="auto"/>
              </w:divBdr>
            </w:div>
          </w:divsChild>
        </w:div>
        <w:div w:id="755250599">
          <w:marLeft w:val="0"/>
          <w:marRight w:val="0"/>
          <w:marTop w:val="0"/>
          <w:marBottom w:val="0"/>
          <w:divBdr>
            <w:top w:val="none" w:sz="0" w:space="0" w:color="auto"/>
            <w:left w:val="none" w:sz="0" w:space="0" w:color="auto"/>
            <w:bottom w:val="none" w:sz="0" w:space="0" w:color="auto"/>
            <w:right w:val="none" w:sz="0" w:space="0" w:color="auto"/>
          </w:divBdr>
          <w:divsChild>
            <w:div w:id="1057121859">
              <w:marLeft w:val="0"/>
              <w:marRight w:val="0"/>
              <w:marTop w:val="0"/>
              <w:marBottom w:val="0"/>
              <w:divBdr>
                <w:top w:val="none" w:sz="0" w:space="0" w:color="auto"/>
                <w:left w:val="none" w:sz="0" w:space="0" w:color="auto"/>
                <w:bottom w:val="none" w:sz="0" w:space="0" w:color="auto"/>
                <w:right w:val="none" w:sz="0" w:space="0" w:color="auto"/>
              </w:divBdr>
            </w:div>
          </w:divsChild>
        </w:div>
        <w:div w:id="1141312189">
          <w:marLeft w:val="0"/>
          <w:marRight w:val="0"/>
          <w:marTop w:val="0"/>
          <w:marBottom w:val="0"/>
          <w:divBdr>
            <w:top w:val="none" w:sz="0" w:space="0" w:color="auto"/>
            <w:left w:val="none" w:sz="0" w:space="0" w:color="auto"/>
            <w:bottom w:val="none" w:sz="0" w:space="0" w:color="auto"/>
            <w:right w:val="none" w:sz="0" w:space="0" w:color="auto"/>
          </w:divBdr>
          <w:divsChild>
            <w:div w:id="1338263439">
              <w:marLeft w:val="0"/>
              <w:marRight w:val="0"/>
              <w:marTop w:val="0"/>
              <w:marBottom w:val="0"/>
              <w:divBdr>
                <w:top w:val="none" w:sz="0" w:space="0" w:color="auto"/>
                <w:left w:val="none" w:sz="0" w:space="0" w:color="auto"/>
                <w:bottom w:val="none" w:sz="0" w:space="0" w:color="auto"/>
                <w:right w:val="none" w:sz="0" w:space="0" w:color="auto"/>
              </w:divBdr>
            </w:div>
          </w:divsChild>
        </w:div>
        <w:div w:id="1259215782">
          <w:marLeft w:val="0"/>
          <w:marRight w:val="0"/>
          <w:marTop w:val="0"/>
          <w:marBottom w:val="0"/>
          <w:divBdr>
            <w:top w:val="none" w:sz="0" w:space="0" w:color="auto"/>
            <w:left w:val="none" w:sz="0" w:space="0" w:color="auto"/>
            <w:bottom w:val="none" w:sz="0" w:space="0" w:color="auto"/>
            <w:right w:val="none" w:sz="0" w:space="0" w:color="auto"/>
          </w:divBdr>
          <w:divsChild>
            <w:div w:id="2064592904">
              <w:marLeft w:val="0"/>
              <w:marRight w:val="0"/>
              <w:marTop w:val="0"/>
              <w:marBottom w:val="0"/>
              <w:divBdr>
                <w:top w:val="none" w:sz="0" w:space="0" w:color="auto"/>
                <w:left w:val="none" w:sz="0" w:space="0" w:color="auto"/>
                <w:bottom w:val="none" w:sz="0" w:space="0" w:color="auto"/>
                <w:right w:val="none" w:sz="0" w:space="0" w:color="auto"/>
              </w:divBdr>
            </w:div>
          </w:divsChild>
        </w:div>
        <w:div w:id="1444182208">
          <w:marLeft w:val="0"/>
          <w:marRight w:val="0"/>
          <w:marTop w:val="0"/>
          <w:marBottom w:val="0"/>
          <w:divBdr>
            <w:top w:val="none" w:sz="0" w:space="0" w:color="auto"/>
            <w:left w:val="none" w:sz="0" w:space="0" w:color="auto"/>
            <w:bottom w:val="none" w:sz="0" w:space="0" w:color="auto"/>
            <w:right w:val="none" w:sz="0" w:space="0" w:color="auto"/>
          </w:divBdr>
          <w:divsChild>
            <w:div w:id="782770691">
              <w:marLeft w:val="0"/>
              <w:marRight w:val="0"/>
              <w:marTop w:val="0"/>
              <w:marBottom w:val="0"/>
              <w:divBdr>
                <w:top w:val="none" w:sz="0" w:space="0" w:color="auto"/>
                <w:left w:val="none" w:sz="0" w:space="0" w:color="auto"/>
                <w:bottom w:val="none" w:sz="0" w:space="0" w:color="auto"/>
                <w:right w:val="none" w:sz="0" w:space="0" w:color="auto"/>
              </w:divBdr>
            </w:div>
          </w:divsChild>
        </w:div>
        <w:div w:id="1188981121">
          <w:marLeft w:val="0"/>
          <w:marRight w:val="0"/>
          <w:marTop w:val="0"/>
          <w:marBottom w:val="0"/>
          <w:divBdr>
            <w:top w:val="none" w:sz="0" w:space="0" w:color="auto"/>
            <w:left w:val="none" w:sz="0" w:space="0" w:color="auto"/>
            <w:bottom w:val="none" w:sz="0" w:space="0" w:color="auto"/>
            <w:right w:val="none" w:sz="0" w:space="0" w:color="auto"/>
          </w:divBdr>
          <w:divsChild>
            <w:div w:id="140468249">
              <w:marLeft w:val="0"/>
              <w:marRight w:val="0"/>
              <w:marTop w:val="0"/>
              <w:marBottom w:val="0"/>
              <w:divBdr>
                <w:top w:val="none" w:sz="0" w:space="0" w:color="auto"/>
                <w:left w:val="none" w:sz="0" w:space="0" w:color="auto"/>
                <w:bottom w:val="none" w:sz="0" w:space="0" w:color="auto"/>
                <w:right w:val="none" w:sz="0" w:space="0" w:color="auto"/>
              </w:divBdr>
            </w:div>
          </w:divsChild>
        </w:div>
        <w:div w:id="386421020">
          <w:marLeft w:val="0"/>
          <w:marRight w:val="0"/>
          <w:marTop w:val="0"/>
          <w:marBottom w:val="0"/>
          <w:divBdr>
            <w:top w:val="none" w:sz="0" w:space="0" w:color="auto"/>
            <w:left w:val="none" w:sz="0" w:space="0" w:color="auto"/>
            <w:bottom w:val="none" w:sz="0" w:space="0" w:color="auto"/>
            <w:right w:val="none" w:sz="0" w:space="0" w:color="auto"/>
          </w:divBdr>
          <w:divsChild>
            <w:div w:id="828446115">
              <w:marLeft w:val="0"/>
              <w:marRight w:val="0"/>
              <w:marTop w:val="0"/>
              <w:marBottom w:val="0"/>
              <w:divBdr>
                <w:top w:val="none" w:sz="0" w:space="0" w:color="auto"/>
                <w:left w:val="none" w:sz="0" w:space="0" w:color="auto"/>
                <w:bottom w:val="none" w:sz="0" w:space="0" w:color="auto"/>
                <w:right w:val="none" w:sz="0" w:space="0" w:color="auto"/>
              </w:divBdr>
            </w:div>
          </w:divsChild>
        </w:div>
        <w:div w:id="1297493428">
          <w:marLeft w:val="0"/>
          <w:marRight w:val="0"/>
          <w:marTop w:val="0"/>
          <w:marBottom w:val="0"/>
          <w:divBdr>
            <w:top w:val="none" w:sz="0" w:space="0" w:color="auto"/>
            <w:left w:val="none" w:sz="0" w:space="0" w:color="auto"/>
            <w:bottom w:val="none" w:sz="0" w:space="0" w:color="auto"/>
            <w:right w:val="none" w:sz="0" w:space="0" w:color="auto"/>
          </w:divBdr>
          <w:divsChild>
            <w:div w:id="1219707987">
              <w:marLeft w:val="0"/>
              <w:marRight w:val="0"/>
              <w:marTop w:val="0"/>
              <w:marBottom w:val="0"/>
              <w:divBdr>
                <w:top w:val="none" w:sz="0" w:space="0" w:color="auto"/>
                <w:left w:val="none" w:sz="0" w:space="0" w:color="auto"/>
                <w:bottom w:val="none" w:sz="0" w:space="0" w:color="auto"/>
                <w:right w:val="none" w:sz="0" w:space="0" w:color="auto"/>
              </w:divBdr>
            </w:div>
          </w:divsChild>
        </w:div>
        <w:div w:id="488062938">
          <w:marLeft w:val="0"/>
          <w:marRight w:val="0"/>
          <w:marTop w:val="0"/>
          <w:marBottom w:val="0"/>
          <w:divBdr>
            <w:top w:val="none" w:sz="0" w:space="0" w:color="auto"/>
            <w:left w:val="none" w:sz="0" w:space="0" w:color="auto"/>
            <w:bottom w:val="none" w:sz="0" w:space="0" w:color="auto"/>
            <w:right w:val="none" w:sz="0" w:space="0" w:color="auto"/>
          </w:divBdr>
          <w:divsChild>
            <w:div w:id="1603682980">
              <w:marLeft w:val="0"/>
              <w:marRight w:val="0"/>
              <w:marTop w:val="0"/>
              <w:marBottom w:val="0"/>
              <w:divBdr>
                <w:top w:val="none" w:sz="0" w:space="0" w:color="auto"/>
                <w:left w:val="none" w:sz="0" w:space="0" w:color="auto"/>
                <w:bottom w:val="none" w:sz="0" w:space="0" w:color="auto"/>
                <w:right w:val="none" w:sz="0" w:space="0" w:color="auto"/>
              </w:divBdr>
            </w:div>
          </w:divsChild>
        </w:div>
        <w:div w:id="423035486">
          <w:marLeft w:val="0"/>
          <w:marRight w:val="0"/>
          <w:marTop w:val="0"/>
          <w:marBottom w:val="0"/>
          <w:divBdr>
            <w:top w:val="none" w:sz="0" w:space="0" w:color="auto"/>
            <w:left w:val="none" w:sz="0" w:space="0" w:color="auto"/>
            <w:bottom w:val="none" w:sz="0" w:space="0" w:color="auto"/>
            <w:right w:val="none" w:sz="0" w:space="0" w:color="auto"/>
          </w:divBdr>
          <w:divsChild>
            <w:div w:id="668407240">
              <w:marLeft w:val="0"/>
              <w:marRight w:val="0"/>
              <w:marTop w:val="0"/>
              <w:marBottom w:val="0"/>
              <w:divBdr>
                <w:top w:val="none" w:sz="0" w:space="0" w:color="auto"/>
                <w:left w:val="none" w:sz="0" w:space="0" w:color="auto"/>
                <w:bottom w:val="none" w:sz="0" w:space="0" w:color="auto"/>
                <w:right w:val="none" w:sz="0" w:space="0" w:color="auto"/>
              </w:divBdr>
            </w:div>
          </w:divsChild>
        </w:div>
        <w:div w:id="356346866">
          <w:marLeft w:val="0"/>
          <w:marRight w:val="0"/>
          <w:marTop w:val="0"/>
          <w:marBottom w:val="0"/>
          <w:divBdr>
            <w:top w:val="none" w:sz="0" w:space="0" w:color="auto"/>
            <w:left w:val="none" w:sz="0" w:space="0" w:color="auto"/>
            <w:bottom w:val="none" w:sz="0" w:space="0" w:color="auto"/>
            <w:right w:val="none" w:sz="0" w:space="0" w:color="auto"/>
          </w:divBdr>
          <w:divsChild>
            <w:div w:id="1398168366">
              <w:marLeft w:val="0"/>
              <w:marRight w:val="0"/>
              <w:marTop w:val="0"/>
              <w:marBottom w:val="0"/>
              <w:divBdr>
                <w:top w:val="none" w:sz="0" w:space="0" w:color="auto"/>
                <w:left w:val="none" w:sz="0" w:space="0" w:color="auto"/>
                <w:bottom w:val="none" w:sz="0" w:space="0" w:color="auto"/>
                <w:right w:val="none" w:sz="0" w:space="0" w:color="auto"/>
              </w:divBdr>
            </w:div>
          </w:divsChild>
        </w:div>
        <w:div w:id="840660874">
          <w:marLeft w:val="0"/>
          <w:marRight w:val="0"/>
          <w:marTop w:val="0"/>
          <w:marBottom w:val="0"/>
          <w:divBdr>
            <w:top w:val="none" w:sz="0" w:space="0" w:color="auto"/>
            <w:left w:val="none" w:sz="0" w:space="0" w:color="auto"/>
            <w:bottom w:val="none" w:sz="0" w:space="0" w:color="auto"/>
            <w:right w:val="none" w:sz="0" w:space="0" w:color="auto"/>
          </w:divBdr>
          <w:divsChild>
            <w:div w:id="1447969544">
              <w:marLeft w:val="0"/>
              <w:marRight w:val="0"/>
              <w:marTop w:val="0"/>
              <w:marBottom w:val="0"/>
              <w:divBdr>
                <w:top w:val="none" w:sz="0" w:space="0" w:color="auto"/>
                <w:left w:val="none" w:sz="0" w:space="0" w:color="auto"/>
                <w:bottom w:val="none" w:sz="0" w:space="0" w:color="auto"/>
                <w:right w:val="none" w:sz="0" w:space="0" w:color="auto"/>
              </w:divBdr>
            </w:div>
          </w:divsChild>
        </w:div>
        <w:div w:id="916523261">
          <w:marLeft w:val="0"/>
          <w:marRight w:val="0"/>
          <w:marTop w:val="0"/>
          <w:marBottom w:val="0"/>
          <w:divBdr>
            <w:top w:val="none" w:sz="0" w:space="0" w:color="auto"/>
            <w:left w:val="none" w:sz="0" w:space="0" w:color="auto"/>
            <w:bottom w:val="none" w:sz="0" w:space="0" w:color="auto"/>
            <w:right w:val="none" w:sz="0" w:space="0" w:color="auto"/>
          </w:divBdr>
          <w:divsChild>
            <w:div w:id="261571527">
              <w:marLeft w:val="0"/>
              <w:marRight w:val="0"/>
              <w:marTop w:val="0"/>
              <w:marBottom w:val="0"/>
              <w:divBdr>
                <w:top w:val="none" w:sz="0" w:space="0" w:color="auto"/>
                <w:left w:val="none" w:sz="0" w:space="0" w:color="auto"/>
                <w:bottom w:val="none" w:sz="0" w:space="0" w:color="auto"/>
                <w:right w:val="none" w:sz="0" w:space="0" w:color="auto"/>
              </w:divBdr>
            </w:div>
          </w:divsChild>
        </w:div>
        <w:div w:id="7563356">
          <w:marLeft w:val="0"/>
          <w:marRight w:val="0"/>
          <w:marTop w:val="0"/>
          <w:marBottom w:val="0"/>
          <w:divBdr>
            <w:top w:val="none" w:sz="0" w:space="0" w:color="auto"/>
            <w:left w:val="none" w:sz="0" w:space="0" w:color="auto"/>
            <w:bottom w:val="none" w:sz="0" w:space="0" w:color="auto"/>
            <w:right w:val="none" w:sz="0" w:space="0" w:color="auto"/>
          </w:divBdr>
          <w:divsChild>
            <w:div w:id="1231235025">
              <w:marLeft w:val="0"/>
              <w:marRight w:val="0"/>
              <w:marTop w:val="0"/>
              <w:marBottom w:val="0"/>
              <w:divBdr>
                <w:top w:val="none" w:sz="0" w:space="0" w:color="auto"/>
                <w:left w:val="none" w:sz="0" w:space="0" w:color="auto"/>
                <w:bottom w:val="none" w:sz="0" w:space="0" w:color="auto"/>
                <w:right w:val="none" w:sz="0" w:space="0" w:color="auto"/>
              </w:divBdr>
            </w:div>
          </w:divsChild>
        </w:div>
        <w:div w:id="448933235">
          <w:marLeft w:val="0"/>
          <w:marRight w:val="0"/>
          <w:marTop w:val="0"/>
          <w:marBottom w:val="0"/>
          <w:divBdr>
            <w:top w:val="none" w:sz="0" w:space="0" w:color="auto"/>
            <w:left w:val="none" w:sz="0" w:space="0" w:color="auto"/>
            <w:bottom w:val="none" w:sz="0" w:space="0" w:color="auto"/>
            <w:right w:val="none" w:sz="0" w:space="0" w:color="auto"/>
          </w:divBdr>
          <w:divsChild>
            <w:div w:id="1144355562">
              <w:marLeft w:val="0"/>
              <w:marRight w:val="0"/>
              <w:marTop w:val="0"/>
              <w:marBottom w:val="0"/>
              <w:divBdr>
                <w:top w:val="none" w:sz="0" w:space="0" w:color="auto"/>
                <w:left w:val="none" w:sz="0" w:space="0" w:color="auto"/>
                <w:bottom w:val="none" w:sz="0" w:space="0" w:color="auto"/>
                <w:right w:val="none" w:sz="0" w:space="0" w:color="auto"/>
              </w:divBdr>
            </w:div>
          </w:divsChild>
        </w:div>
        <w:div w:id="95487966">
          <w:marLeft w:val="0"/>
          <w:marRight w:val="0"/>
          <w:marTop w:val="0"/>
          <w:marBottom w:val="0"/>
          <w:divBdr>
            <w:top w:val="none" w:sz="0" w:space="0" w:color="auto"/>
            <w:left w:val="none" w:sz="0" w:space="0" w:color="auto"/>
            <w:bottom w:val="none" w:sz="0" w:space="0" w:color="auto"/>
            <w:right w:val="none" w:sz="0" w:space="0" w:color="auto"/>
          </w:divBdr>
          <w:divsChild>
            <w:div w:id="866286557">
              <w:marLeft w:val="0"/>
              <w:marRight w:val="0"/>
              <w:marTop w:val="0"/>
              <w:marBottom w:val="0"/>
              <w:divBdr>
                <w:top w:val="none" w:sz="0" w:space="0" w:color="auto"/>
                <w:left w:val="none" w:sz="0" w:space="0" w:color="auto"/>
                <w:bottom w:val="none" w:sz="0" w:space="0" w:color="auto"/>
                <w:right w:val="none" w:sz="0" w:space="0" w:color="auto"/>
              </w:divBdr>
            </w:div>
          </w:divsChild>
        </w:div>
        <w:div w:id="1803305916">
          <w:marLeft w:val="0"/>
          <w:marRight w:val="0"/>
          <w:marTop w:val="0"/>
          <w:marBottom w:val="0"/>
          <w:divBdr>
            <w:top w:val="none" w:sz="0" w:space="0" w:color="auto"/>
            <w:left w:val="none" w:sz="0" w:space="0" w:color="auto"/>
            <w:bottom w:val="none" w:sz="0" w:space="0" w:color="auto"/>
            <w:right w:val="none" w:sz="0" w:space="0" w:color="auto"/>
          </w:divBdr>
          <w:divsChild>
            <w:div w:id="1574510317">
              <w:marLeft w:val="0"/>
              <w:marRight w:val="0"/>
              <w:marTop w:val="0"/>
              <w:marBottom w:val="0"/>
              <w:divBdr>
                <w:top w:val="none" w:sz="0" w:space="0" w:color="auto"/>
                <w:left w:val="none" w:sz="0" w:space="0" w:color="auto"/>
                <w:bottom w:val="none" w:sz="0" w:space="0" w:color="auto"/>
                <w:right w:val="none" w:sz="0" w:space="0" w:color="auto"/>
              </w:divBdr>
            </w:div>
          </w:divsChild>
        </w:div>
        <w:div w:id="1016926022">
          <w:marLeft w:val="0"/>
          <w:marRight w:val="0"/>
          <w:marTop w:val="0"/>
          <w:marBottom w:val="0"/>
          <w:divBdr>
            <w:top w:val="none" w:sz="0" w:space="0" w:color="auto"/>
            <w:left w:val="none" w:sz="0" w:space="0" w:color="auto"/>
            <w:bottom w:val="none" w:sz="0" w:space="0" w:color="auto"/>
            <w:right w:val="none" w:sz="0" w:space="0" w:color="auto"/>
          </w:divBdr>
          <w:divsChild>
            <w:div w:id="772283332">
              <w:marLeft w:val="0"/>
              <w:marRight w:val="0"/>
              <w:marTop w:val="0"/>
              <w:marBottom w:val="0"/>
              <w:divBdr>
                <w:top w:val="none" w:sz="0" w:space="0" w:color="auto"/>
                <w:left w:val="none" w:sz="0" w:space="0" w:color="auto"/>
                <w:bottom w:val="none" w:sz="0" w:space="0" w:color="auto"/>
                <w:right w:val="none" w:sz="0" w:space="0" w:color="auto"/>
              </w:divBdr>
            </w:div>
          </w:divsChild>
        </w:div>
        <w:div w:id="1502159340">
          <w:marLeft w:val="0"/>
          <w:marRight w:val="0"/>
          <w:marTop w:val="0"/>
          <w:marBottom w:val="0"/>
          <w:divBdr>
            <w:top w:val="none" w:sz="0" w:space="0" w:color="auto"/>
            <w:left w:val="none" w:sz="0" w:space="0" w:color="auto"/>
            <w:bottom w:val="none" w:sz="0" w:space="0" w:color="auto"/>
            <w:right w:val="none" w:sz="0" w:space="0" w:color="auto"/>
          </w:divBdr>
          <w:divsChild>
            <w:div w:id="1819149818">
              <w:marLeft w:val="0"/>
              <w:marRight w:val="0"/>
              <w:marTop w:val="0"/>
              <w:marBottom w:val="0"/>
              <w:divBdr>
                <w:top w:val="none" w:sz="0" w:space="0" w:color="auto"/>
                <w:left w:val="none" w:sz="0" w:space="0" w:color="auto"/>
                <w:bottom w:val="none" w:sz="0" w:space="0" w:color="auto"/>
                <w:right w:val="none" w:sz="0" w:space="0" w:color="auto"/>
              </w:divBdr>
            </w:div>
          </w:divsChild>
        </w:div>
        <w:div w:id="111870595">
          <w:marLeft w:val="0"/>
          <w:marRight w:val="0"/>
          <w:marTop w:val="0"/>
          <w:marBottom w:val="0"/>
          <w:divBdr>
            <w:top w:val="none" w:sz="0" w:space="0" w:color="auto"/>
            <w:left w:val="none" w:sz="0" w:space="0" w:color="auto"/>
            <w:bottom w:val="none" w:sz="0" w:space="0" w:color="auto"/>
            <w:right w:val="none" w:sz="0" w:space="0" w:color="auto"/>
          </w:divBdr>
          <w:divsChild>
            <w:div w:id="1877891745">
              <w:marLeft w:val="0"/>
              <w:marRight w:val="0"/>
              <w:marTop w:val="0"/>
              <w:marBottom w:val="0"/>
              <w:divBdr>
                <w:top w:val="none" w:sz="0" w:space="0" w:color="auto"/>
                <w:left w:val="none" w:sz="0" w:space="0" w:color="auto"/>
                <w:bottom w:val="none" w:sz="0" w:space="0" w:color="auto"/>
                <w:right w:val="none" w:sz="0" w:space="0" w:color="auto"/>
              </w:divBdr>
            </w:div>
          </w:divsChild>
        </w:div>
        <w:div w:id="1314916830">
          <w:marLeft w:val="0"/>
          <w:marRight w:val="0"/>
          <w:marTop w:val="0"/>
          <w:marBottom w:val="0"/>
          <w:divBdr>
            <w:top w:val="none" w:sz="0" w:space="0" w:color="auto"/>
            <w:left w:val="none" w:sz="0" w:space="0" w:color="auto"/>
            <w:bottom w:val="none" w:sz="0" w:space="0" w:color="auto"/>
            <w:right w:val="none" w:sz="0" w:space="0" w:color="auto"/>
          </w:divBdr>
          <w:divsChild>
            <w:div w:id="1761877833">
              <w:marLeft w:val="0"/>
              <w:marRight w:val="0"/>
              <w:marTop w:val="0"/>
              <w:marBottom w:val="0"/>
              <w:divBdr>
                <w:top w:val="none" w:sz="0" w:space="0" w:color="auto"/>
                <w:left w:val="none" w:sz="0" w:space="0" w:color="auto"/>
                <w:bottom w:val="none" w:sz="0" w:space="0" w:color="auto"/>
                <w:right w:val="none" w:sz="0" w:space="0" w:color="auto"/>
              </w:divBdr>
            </w:div>
          </w:divsChild>
        </w:div>
        <w:div w:id="1012756566">
          <w:marLeft w:val="0"/>
          <w:marRight w:val="0"/>
          <w:marTop w:val="0"/>
          <w:marBottom w:val="0"/>
          <w:divBdr>
            <w:top w:val="none" w:sz="0" w:space="0" w:color="auto"/>
            <w:left w:val="none" w:sz="0" w:space="0" w:color="auto"/>
            <w:bottom w:val="none" w:sz="0" w:space="0" w:color="auto"/>
            <w:right w:val="none" w:sz="0" w:space="0" w:color="auto"/>
          </w:divBdr>
          <w:divsChild>
            <w:div w:id="43453953">
              <w:marLeft w:val="0"/>
              <w:marRight w:val="0"/>
              <w:marTop w:val="0"/>
              <w:marBottom w:val="0"/>
              <w:divBdr>
                <w:top w:val="none" w:sz="0" w:space="0" w:color="auto"/>
                <w:left w:val="none" w:sz="0" w:space="0" w:color="auto"/>
                <w:bottom w:val="none" w:sz="0" w:space="0" w:color="auto"/>
                <w:right w:val="none" w:sz="0" w:space="0" w:color="auto"/>
              </w:divBdr>
            </w:div>
          </w:divsChild>
        </w:div>
        <w:div w:id="1905946352">
          <w:marLeft w:val="0"/>
          <w:marRight w:val="0"/>
          <w:marTop w:val="0"/>
          <w:marBottom w:val="0"/>
          <w:divBdr>
            <w:top w:val="none" w:sz="0" w:space="0" w:color="auto"/>
            <w:left w:val="none" w:sz="0" w:space="0" w:color="auto"/>
            <w:bottom w:val="none" w:sz="0" w:space="0" w:color="auto"/>
            <w:right w:val="none" w:sz="0" w:space="0" w:color="auto"/>
          </w:divBdr>
          <w:divsChild>
            <w:div w:id="904069395">
              <w:marLeft w:val="0"/>
              <w:marRight w:val="0"/>
              <w:marTop w:val="0"/>
              <w:marBottom w:val="0"/>
              <w:divBdr>
                <w:top w:val="none" w:sz="0" w:space="0" w:color="auto"/>
                <w:left w:val="none" w:sz="0" w:space="0" w:color="auto"/>
                <w:bottom w:val="none" w:sz="0" w:space="0" w:color="auto"/>
                <w:right w:val="none" w:sz="0" w:space="0" w:color="auto"/>
              </w:divBdr>
            </w:div>
            <w:div w:id="1238056008">
              <w:marLeft w:val="0"/>
              <w:marRight w:val="0"/>
              <w:marTop w:val="0"/>
              <w:marBottom w:val="0"/>
              <w:divBdr>
                <w:top w:val="none" w:sz="0" w:space="0" w:color="auto"/>
                <w:left w:val="none" w:sz="0" w:space="0" w:color="auto"/>
                <w:bottom w:val="none" w:sz="0" w:space="0" w:color="auto"/>
                <w:right w:val="none" w:sz="0" w:space="0" w:color="auto"/>
              </w:divBdr>
            </w:div>
            <w:div w:id="1022365978">
              <w:marLeft w:val="0"/>
              <w:marRight w:val="0"/>
              <w:marTop w:val="0"/>
              <w:marBottom w:val="0"/>
              <w:divBdr>
                <w:top w:val="none" w:sz="0" w:space="0" w:color="auto"/>
                <w:left w:val="none" w:sz="0" w:space="0" w:color="auto"/>
                <w:bottom w:val="none" w:sz="0" w:space="0" w:color="auto"/>
                <w:right w:val="none" w:sz="0" w:space="0" w:color="auto"/>
              </w:divBdr>
            </w:div>
            <w:div w:id="705718165">
              <w:marLeft w:val="0"/>
              <w:marRight w:val="0"/>
              <w:marTop w:val="0"/>
              <w:marBottom w:val="0"/>
              <w:divBdr>
                <w:top w:val="none" w:sz="0" w:space="0" w:color="auto"/>
                <w:left w:val="none" w:sz="0" w:space="0" w:color="auto"/>
                <w:bottom w:val="none" w:sz="0" w:space="0" w:color="auto"/>
                <w:right w:val="none" w:sz="0" w:space="0" w:color="auto"/>
              </w:divBdr>
            </w:div>
          </w:divsChild>
        </w:div>
        <w:div w:id="1064376911">
          <w:marLeft w:val="0"/>
          <w:marRight w:val="0"/>
          <w:marTop w:val="0"/>
          <w:marBottom w:val="0"/>
          <w:divBdr>
            <w:top w:val="none" w:sz="0" w:space="0" w:color="auto"/>
            <w:left w:val="none" w:sz="0" w:space="0" w:color="auto"/>
            <w:bottom w:val="none" w:sz="0" w:space="0" w:color="auto"/>
            <w:right w:val="none" w:sz="0" w:space="0" w:color="auto"/>
          </w:divBdr>
          <w:divsChild>
            <w:div w:id="461926029">
              <w:marLeft w:val="0"/>
              <w:marRight w:val="0"/>
              <w:marTop w:val="0"/>
              <w:marBottom w:val="0"/>
              <w:divBdr>
                <w:top w:val="none" w:sz="0" w:space="0" w:color="auto"/>
                <w:left w:val="none" w:sz="0" w:space="0" w:color="auto"/>
                <w:bottom w:val="none" w:sz="0" w:space="0" w:color="auto"/>
                <w:right w:val="none" w:sz="0" w:space="0" w:color="auto"/>
              </w:divBdr>
            </w:div>
          </w:divsChild>
        </w:div>
        <w:div w:id="224949827">
          <w:marLeft w:val="0"/>
          <w:marRight w:val="0"/>
          <w:marTop w:val="0"/>
          <w:marBottom w:val="0"/>
          <w:divBdr>
            <w:top w:val="none" w:sz="0" w:space="0" w:color="auto"/>
            <w:left w:val="none" w:sz="0" w:space="0" w:color="auto"/>
            <w:bottom w:val="none" w:sz="0" w:space="0" w:color="auto"/>
            <w:right w:val="none" w:sz="0" w:space="0" w:color="auto"/>
          </w:divBdr>
          <w:divsChild>
            <w:div w:id="1270889606">
              <w:marLeft w:val="0"/>
              <w:marRight w:val="0"/>
              <w:marTop w:val="0"/>
              <w:marBottom w:val="0"/>
              <w:divBdr>
                <w:top w:val="none" w:sz="0" w:space="0" w:color="auto"/>
                <w:left w:val="none" w:sz="0" w:space="0" w:color="auto"/>
                <w:bottom w:val="none" w:sz="0" w:space="0" w:color="auto"/>
                <w:right w:val="none" w:sz="0" w:space="0" w:color="auto"/>
              </w:divBdr>
            </w:div>
          </w:divsChild>
        </w:div>
        <w:div w:id="1484278861">
          <w:marLeft w:val="0"/>
          <w:marRight w:val="0"/>
          <w:marTop w:val="0"/>
          <w:marBottom w:val="0"/>
          <w:divBdr>
            <w:top w:val="none" w:sz="0" w:space="0" w:color="auto"/>
            <w:left w:val="none" w:sz="0" w:space="0" w:color="auto"/>
            <w:bottom w:val="none" w:sz="0" w:space="0" w:color="auto"/>
            <w:right w:val="none" w:sz="0" w:space="0" w:color="auto"/>
          </w:divBdr>
          <w:divsChild>
            <w:div w:id="249851450">
              <w:marLeft w:val="0"/>
              <w:marRight w:val="0"/>
              <w:marTop w:val="0"/>
              <w:marBottom w:val="0"/>
              <w:divBdr>
                <w:top w:val="none" w:sz="0" w:space="0" w:color="auto"/>
                <w:left w:val="none" w:sz="0" w:space="0" w:color="auto"/>
                <w:bottom w:val="none" w:sz="0" w:space="0" w:color="auto"/>
                <w:right w:val="none" w:sz="0" w:space="0" w:color="auto"/>
              </w:divBdr>
            </w:div>
          </w:divsChild>
        </w:div>
        <w:div w:id="1382055767">
          <w:marLeft w:val="0"/>
          <w:marRight w:val="0"/>
          <w:marTop w:val="0"/>
          <w:marBottom w:val="0"/>
          <w:divBdr>
            <w:top w:val="none" w:sz="0" w:space="0" w:color="auto"/>
            <w:left w:val="none" w:sz="0" w:space="0" w:color="auto"/>
            <w:bottom w:val="none" w:sz="0" w:space="0" w:color="auto"/>
            <w:right w:val="none" w:sz="0" w:space="0" w:color="auto"/>
          </w:divBdr>
          <w:divsChild>
            <w:div w:id="1120029440">
              <w:marLeft w:val="0"/>
              <w:marRight w:val="0"/>
              <w:marTop w:val="0"/>
              <w:marBottom w:val="0"/>
              <w:divBdr>
                <w:top w:val="none" w:sz="0" w:space="0" w:color="auto"/>
                <w:left w:val="none" w:sz="0" w:space="0" w:color="auto"/>
                <w:bottom w:val="none" w:sz="0" w:space="0" w:color="auto"/>
                <w:right w:val="none" w:sz="0" w:space="0" w:color="auto"/>
              </w:divBdr>
            </w:div>
          </w:divsChild>
        </w:div>
        <w:div w:id="1184637437">
          <w:marLeft w:val="0"/>
          <w:marRight w:val="0"/>
          <w:marTop w:val="0"/>
          <w:marBottom w:val="0"/>
          <w:divBdr>
            <w:top w:val="none" w:sz="0" w:space="0" w:color="auto"/>
            <w:left w:val="none" w:sz="0" w:space="0" w:color="auto"/>
            <w:bottom w:val="none" w:sz="0" w:space="0" w:color="auto"/>
            <w:right w:val="none" w:sz="0" w:space="0" w:color="auto"/>
          </w:divBdr>
          <w:divsChild>
            <w:div w:id="1572471533">
              <w:marLeft w:val="0"/>
              <w:marRight w:val="0"/>
              <w:marTop w:val="0"/>
              <w:marBottom w:val="0"/>
              <w:divBdr>
                <w:top w:val="none" w:sz="0" w:space="0" w:color="auto"/>
                <w:left w:val="none" w:sz="0" w:space="0" w:color="auto"/>
                <w:bottom w:val="none" w:sz="0" w:space="0" w:color="auto"/>
                <w:right w:val="none" w:sz="0" w:space="0" w:color="auto"/>
              </w:divBdr>
            </w:div>
          </w:divsChild>
        </w:div>
        <w:div w:id="867841541">
          <w:marLeft w:val="0"/>
          <w:marRight w:val="0"/>
          <w:marTop w:val="0"/>
          <w:marBottom w:val="0"/>
          <w:divBdr>
            <w:top w:val="none" w:sz="0" w:space="0" w:color="auto"/>
            <w:left w:val="none" w:sz="0" w:space="0" w:color="auto"/>
            <w:bottom w:val="none" w:sz="0" w:space="0" w:color="auto"/>
            <w:right w:val="none" w:sz="0" w:space="0" w:color="auto"/>
          </w:divBdr>
          <w:divsChild>
            <w:div w:id="2038920478">
              <w:marLeft w:val="0"/>
              <w:marRight w:val="0"/>
              <w:marTop w:val="0"/>
              <w:marBottom w:val="0"/>
              <w:divBdr>
                <w:top w:val="none" w:sz="0" w:space="0" w:color="auto"/>
                <w:left w:val="none" w:sz="0" w:space="0" w:color="auto"/>
                <w:bottom w:val="none" w:sz="0" w:space="0" w:color="auto"/>
                <w:right w:val="none" w:sz="0" w:space="0" w:color="auto"/>
              </w:divBdr>
            </w:div>
          </w:divsChild>
        </w:div>
        <w:div w:id="2068793058">
          <w:marLeft w:val="0"/>
          <w:marRight w:val="0"/>
          <w:marTop w:val="0"/>
          <w:marBottom w:val="0"/>
          <w:divBdr>
            <w:top w:val="none" w:sz="0" w:space="0" w:color="auto"/>
            <w:left w:val="none" w:sz="0" w:space="0" w:color="auto"/>
            <w:bottom w:val="none" w:sz="0" w:space="0" w:color="auto"/>
            <w:right w:val="none" w:sz="0" w:space="0" w:color="auto"/>
          </w:divBdr>
          <w:divsChild>
            <w:div w:id="52429680">
              <w:marLeft w:val="0"/>
              <w:marRight w:val="0"/>
              <w:marTop w:val="0"/>
              <w:marBottom w:val="0"/>
              <w:divBdr>
                <w:top w:val="none" w:sz="0" w:space="0" w:color="auto"/>
                <w:left w:val="none" w:sz="0" w:space="0" w:color="auto"/>
                <w:bottom w:val="none" w:sz="0" w:space="0" w:color="auto"/>
                <w:right w:val="none" w:sz="0" w:space="0" w:color="auto"/>
              </w:divBdr>
            </w:div>
          </w:divsChild>
        </w:div>
        <w:div w:id="2106488843">
          <w:marLeft w:val="0"/>
          <w:marRight w:val="0"/>
          <w:marTop w:val="0"/>
          <w:marBottom w:val="0"/>
          <w:divBdr>
            <w:top w:val="none" w:sz="0" w:space="0" w:color="auto"/>
            <w:left w:val="none" w:sz="0" w:space="0" w:color="auto"/>
            <w:bottom w:val="none" w:sz="0" w:space="0" w:color="auto"/>
            <w:right w:val="none" w:sz="0" w:space="0" w:color="auto"/>
          </w:divBdr>
          <w:divsChild>
            <w:div w:id="1644845272">
              <w:marLeft w:val="0"/>
              <w:marRight w:val="0"/>
              <w:marTop w:val="0"/>
              <w:marBottom w:val="0"/>
              <w:divBdr>
                <w:top w:val="none" w:sz="0" w:space="0" w:color="auto"/>
                <w:left w:val="none" w:sz="0" w:space="0" w:color="auto"/>
                <w:bottom w:val="none" w:sz="0" w:space="0" w:color="auto"/>
                <w:right w:val="none" w:sz="0" w:space="0" w:color="auto"/>
              </w:divBdr>
            </w:div>
          </w:divsChild>
        </w:div>
        <w:div w:id="1154488133">
          <w:marLeft w:val="0"/>
          <w:marRight w:val="0"/>
          <w:marTop w:val="0"/>
          <w:marBottom w:val="0"/>
          <w:divBdr>
            <w:top w:val="none" w:sz="0" w:space="0" w:color="auto"/>
            <w:left w:val="none" w:sz="0" w:space="0" w:color="auto"/>
            <w:bottom w:val="none" w:sz="0" w:space="0" w:color="auto"/>
            <w:right w:val="none" w:sz="0" w:space="0" w:color="auto"/>
          </w:divBdr>
          <w:divsChild>
            <w:div w:id="1862930325">
              <w:marLeft w:val="0"/>
              <w:marRight w:val="0"/>
              <w:marTop w:val="0"/>
              <w:marBottom w:val="0"/>
              <w:divBdr>
                <w:top w:val="none" w:sz="0" w:space="0" w:color="auto"/>
                <w:left w:val="none" w:sz="0" w:space="0" w:color="auto"/>
                <w:bottom w:val="none" w:sz="0" w:space="0" w:color="auto"/>
                <w:right w:val="none" w:sz="0" w:space="0" w:color="auto"/>
              </w:divBdr>
            </w:div>
          </w:divsChild>
        </w:div>
        <w:div w:id="2026439104">
          <w:marLeft w:val="0"/>
          <w:marRight w:val="0"/>
          <w:marTop w:val="0"/>
          <w:marBottom w:val="0"/>
          <w:divBdr>
            <w:top w:val="none" w:sz="0" w:space="0" w:color="auto"/>
            <w:left w:val="none" w:sz="0" w:space="0" w:color="auto"/>
            <w:bottom w:val="none" w:sz="0" w:space="0" w:color="auto"/>
            <w:right w:val="none" w:sz="0" w:space="0" w:color="auto"/>
          </w:divBdr>
          <w:divsChild>
            <w:div w:id="1201359346">
              <w:marLeft w:val="0"/>
              <w:marRight w:val="0"/>
              <w:marTop w:val="0"/>
              <w:marBottom w:val="0"/>
              <w:divBdr>
                <w:top w:val="none" w:sz="0" w:space="0" w:color="auto"/>
                <w:left w:val="none" w:sz="0" w:space="0" w:color="auto"/>
                <w:bottom w:val="none" w:sz="0" w:space="0" w:color="auto"/>
                <w:right w:val="none" w:sz="0" w:space="0" w:color="auto"/>
              </w:divBdr>
            </w:div>
            <w:div w:id="1916039809">
              <w:marLeft w:val="0"/>
              <w:marRight w:val="0"/>
              <w:marTop w:val="0"/>
              <w:marBottom w:val="0"/>
              <w:divBdr>
                <w:top w:val="none" w:sz="0" w:space="0" w:color="auto"/>
                <w:left w:val="none" w:sz="0" w:space="0" w:color="auto"/>
                <w:bottom w:val="none" w:sz="0" w:space="0" w:color="auto"/>
                <w:right w:val="none" w:sz="0" w:space="0" w:color="auto"/>
              </w:divBdr>
            </w:div>
          </w:divsChild>
        </w:div>
        <w:div w:id="517350480">
          <w:marLeft w:val="0"/>
          <w:marRight w:val="0"/>
          <w:marTop w:val="0"/>
          <w:marBottom w:val="0"/>
          <w:divBdr>
            <w:top w:val="none" w:sz="0" w:space="0" w:color="auto"/>
            <w:left w:val="none" w:sz="0" w:space="0" w:color="auto"/>
            <w:bottom w:val="none" w:sz="0" w:space="0" w:color="auto"/>
            <w:right w:val="none" w:sz="0" w:space="0" w:color="auto"/>
          </w:divBdr>
          <w:divsChild>
            <w:div w:id="668100776">
              <w:marLeft w:val="0"/>
              <w:marRight w:val="0"/>
              <w:marTop w:val="0"/>
              <w:marBottom w:val="0"/>
              <w:divBdr>
                <w:top w:val="none" w:sz="0" w:space="0" w:color="auto"/>
                <w:left w:val="none" w:sz="0" w:space="0" w:color="auto"/>
                <w:bottom w:val="none" w:sz="0" w:space="0" w:color="auto"/>
                <w:right w:val="none" w:sz="0" w:space="0" w:color="auto"/>
              </w:divBdr>
            </w:div>
          </w:divsChild>
        </w:div>
        <w:div w:id="91780433">
          <w:marLeft w:val="0"/>
          <w:marRight w:val="0"/>
          <w:marTop w:val="0"/>
          <w:marBottom w:val="0"/>
          <w:divBdr>
            <w:top w:val="none" w:sz="0" w:space="0" w:color="auto"/>
            <w:left w:val="none" w:sz="0" w:space="0" w:color="auto"/>
            <w:bottom w:val="none" w:sz="0" w:space="0" w:color="auto"/>
            <w:right w:val="none" w:sz="0" w:space="0" w:color="auto"/>
          </w:divBdr>
          <w:divsChild>
            <w:div w:id="492532908">
              <w:marLeft w:val="0"/>
              <w:marRight w:val="0"/>
              <w:marTop w:val="0"/>
              <w:marBottom w:val="0"/>
              <w:divBdr>
                <w:top w:val="none" w:sz="0" w:space="0" w:color="auto"/>
                <w:left w:val="none" w:sz="0" w:space="0" w:color="auto"/>
                <w:bottom w:val="none" w:sz="0" w:space="0" w:color="auto"/>
                <w:right w:val="none" w:sz="0" w:space="0" w:color="auto"/>
              </w:divBdr>
            </w:div>
          </w:divsChild>
        </w:div>
        <w:div w:id="1644575036">
          <w:marLeft w:val="0"/>
          <w:marRight w:val="0"/>
          <w:marTop w:val="0"/>
          <w:marBottom w:val="0"/>
          <w:divBdr>
            <w:top w:val="none" w:sz="0" w:space="0" w:color="auto"/>
            <w:left w:val="none" w:sz="0" w:space="0" w:color="auto"/>
            <w:bottom w:val="none" w:sz="0" w:space="0" w:color="auto"/>
            <w:right w:val="none" w:sz="0" w:space="0" w:color="auto"/>
          </w:divBdr>
          <w:divsChild>
            <w:div w:id="15248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228">
      <w:bodyDiv w:val="1"/>
      <w:marLeft w:val="0"/>
      <w:marRight w:val="0"/>
      <w:marTop w:val="0"/>
      <w:marBottom w:val="0"/>
      <w:divBdr>
        <w:top w:val="none" w:sz="0" w:space="0" w:color="auto"/>
        <w:left w:val="none" w:sz="0" w:space="0" w:color="auto"/>
        <w:bottom w:val="none" w:sz="0" w:space="0" w:color="auto"/>
        <w:right w:val="none" w:sz="0" w:space="0" w:color="auto"/>
      </w:divBdr>
    </w:div>
    <w:div w:id="109014412">
      <w:bodyDiv w:val="1"/>
      <w:marLeft w:val="0"/>
      <w:marRight w:val="0"/>
      <w:marTop w:val="0"/>
      <w:marBottom w:val="0"/>
      <w:divBdr>
        <w:top w:val="none" w:sz="0" w:space="0" w:color="auto"/>
        <w:left w:val="none" w:sz="0" w:space="0" w:color="auto"/>
        <w:bottom w:val="none" w:sz="0" w:space="0" w:color="auto"/>
        <w:right w:val="none" w:sz="0" w:space="0" w:color="auto"/>
      </w:divBdr>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48441932">
      <w:bodyDiv w:val="1"/>
      <w:marLeft w:val="0"/>
      <w:marRight w:val="0"/>
      <w:marTop w:val="0"/>
      <w:marBottom w:val="0"/>
      <w:divBdr>
        <w:top w:val="none" w:sz="0" w:space="0" w:color="auto"/>
        <w:left w:val="none" w:sz="0" w:space="0" w:color="auto"/>
        <w:bottom w:val="none" w:sz="0" w:space="0" w:color="auto"/>
        <w:right w:val="none" w:sz="0" w:space="0" w:color="auto"/>
      </w:divBdr>
    </w:div>
    <w:div w:id="154732106">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0796595">
      <w:bodyDiv w:val="1"/>
      <w:marLeft w:val="0"/>
      <w:marRight w:val="0"/>
      <w:marTop w:val="0"/>
      <w:marBottom w:val="0"/>
      <w:divBdr>
        <w:top w:val="none" w:sz="0" w:space="0" w:color="auto"/>
        <w:left w:val="none" w:sz="0" w:space="0" w:color="auto"/>
        <w:bottom w:val="none" w:sz="0" w:space="0" w:color="auto"/>
        <w:right w:val="none" w:sz="0" w:space="0" w:color="auto"/>
      </w:divBdr>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88027486">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11774509">
      <w:bodyDiv w:val="1"/>
      <w:marLeft w:val="0"/>
      <w:marRight w:val="0"/>
      <w:marTop w:val="0"/>
      <w:marBottom w:val="0"/>
      <w:divBdr>
        <w:top w:val="none" w:sz="0" w:space="0" w:color="auto"/>
        <w:left w:val="none" w:sz="0" w:space="0" w:color="auto"/>
        <w:bottom w:val="none" w:sz="0" w:space="0" w:color="auto"/>
        <w:right w:val="none" w:sz="0" w:space="0" w:color="auto"/>
      </w:divBdr>
    </w:div>
    <w:div w:id="222446585">
      <w:bodyDiv w:val="1"/>
      <w:marLeft w:val="0"/>
      <w:marRight w:val="0"/>
      <w:marTop w:val="0"/>
      <w:marBottom w:val="0"/>
      <w:divBdr>
        <w:top w:val="none" w:sz="0" w:space="0" w:color="auto"/>
        <w:left w:val="none" w:sz="0" w:space="0" w:color="auto"/>
        <w:bottom w:val="none" w:sz="0" w:space="0" w:color="auto"/>
        <w:right w:val="none" w:sz="0" w:space="0" w:color="auto"/>
      </w:divBdr>
    </w:div>
    <w:div w:id="227111101">
      <w:bodyDiv w:val="1"/>
      <w:marLeft w:val="0"/>
      <w:marRight w:val="0"/>
      <w:marTop w:val="0"/>
      <w:marBottom w:val="0"/>
      <w:divBdr>
        <w:top w:val="none" w:sz="0" w:space="0" w:color="auto"/>
        <w:left w:val="none" w:sz="0" w:space="0" w:color="auto"/>
        <w:bottom w:val="none" w:sz="0" w:space="0" w:color="auto"/>
        <w:right w:val="none" w:sz="0" w:space="0" w:color="auto"/>
      </w:divBdr>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1356650">
      <w:bodyDiv w:val="1"/>
      <w:marLeft w:val="0"/>
      <w:marRight w:val="0"/>
      <w:marTop w:val="0"/>
      <w:marBottom w:val="0"/>
      <w:divBdr>
        <w:top w:val="none" w:sz="0" w:space="0" w:color="auto"/>
        <w:left w:val="none" w:sz="0" w:space="0" w:color="auto"/>
        <w:bottom w:val="none" w:sz="0" w:space="0" w:color="auto"/>
        <w:right w:val="none" w:sz="0" w:space="0" w:color="auto"/>
      </w:divBdr>
      <w:divsChild>
        <w:div w:id="662469747">
          <w:marLeft w:val="0"/>
          <w:marRight w:val="0"/>
          <w:marTop w:val="0"/>
          <w:marBottom w:val="0"/>
          <w:divBdr>
            <w:top w:val="none" w:sz="0" w:space="0" w:color="auto"/>
            <w:left w:val="none" w:sz="0" w:space="0" w:color="auto"/>
            <w:bottom w:val="none" w:sz="0" w:space="0" w:color="auto"/>
            <w:right w:val="none" w:sz="0" w:space="0" w:color="auto"/>
          </w:divBdr>
        </w:div>
        <w:div w:id="2000232434">
          <w:marLeft w:val="0"/>
          <w:marRight w:val="0"/>
          <w:marTop w:val="0"/>
          <w:marBottom w:val="0"/>
          <w:divBdr>
            <w:top w:val="none" w:sz="0" w:space="0" w:color="auto"/>
            <w:left w:val="none" w:sz="0" w:space="0" w:color="auto"/>
            <w:bottom w:val="none" w:sz="0" w:space="0" w:color="auto"/>
            <w:right w:val="none" w:sz="0" w:space="0" w:color="auto"/>
          </w:divBdr>
        </w:div>
      </w:divsChild>
    </w:div>
    <w:div w:id="231547985">
      <w:bodyDiv w:val="1"/>
      <w:marLeft w:val="0"/>
      <w:marRight w:val="0"/>
      <w:marTop w:val="0"/>
      <w:marBottom w:val="0"/>
      <w:divBdr>
        <w:top w:val="none" w:sz="0" w:space="0" w:color="auto"/>
        <w:left w:val="none" w:sz="0" w:space="0" w:color="auto"/>
        <w:bottom w:val="none" w:sz="0" w:space="0" w:color="auto"/>
        <w:right w:val="none" w:sz="0" w:space="0" w:color="auto"/>
      </w:divBdr>
      <w:divsChild>
        <w:div w:id="1152941378">
          <w:marLeft w:val="0"/>
          <w:marRight w:val="0"/>
          <w:marTop w:val="0"/>
          <w:marBottom w:val="0"/>
          <w:divBdr>
            <w:top w:val="none" w:sz="0" w:space="0" w:color="auto"/>
            <w:left w:val="none" w:sz="0" w:space="0" w:color="auto"/>
            <w:bottom w:val="none" w:sz="0" w:space="0" w:color="auto"/>
            <w:right w:val="none" w:sz="0" w:space="0" w:color="auto"/>
          </w:divBdr>
          <w:divsChild>
            <w:div w:id="246236540">
              <w:marLeft w:val="0"/>
              <w:marRight w:val="0"/>
              <w:marTop w:val="0"/>
              <w:marBottom w:val="0"/>
              <w:divBdr>
                <w:top w:val="none" w:sz="0" w:space="0" w:color="auto"/>
                <w:left w:val="none" w:sz="0" w:space="0" w:color="auto"/>
                <w:bottom w:val="none" w:sz="0" w:space="0" w:color="auto"/>
                <w:right w:val="none" w:sz="0" w:space="0" w:color="auto"/>
              </w:divBdr>
            </w:div>
          </w:divsChild>
        </w:div>
        <w:div w:id="1710104980">
          <w:marLeft w:val="0"/>
          <w:marRight w:val="0"/>
          <w:marTop w:val="0"/>
          <w:marBottom w:val="0"/>
          <w:divBdr>
            <w:top w:val="none" w:sz="0" w:space="0" w:color="auto"/>
            <w:left w:val="none" w:sz="0" w:space="0" w:color="auto"/>
            <w:bottom w:val="none" w:sz="0" w:space="0" w:color="auto"/>
            <w:right w:val="none" w:sz="0" w:space="0" w:color="auto"/>
          </w:divBdr>
          <w:divsChild>
            <w:div w:id="2072846461">
              <w:marLeft w:val="0"/>
              <w:marRight w:val="0"/>
              <w:marTop w:val="0"/>
              <w:marBottom w:val="0"/>
              <w:divBdr>
                <w:top w:val="none" w:sz="0" w:space="0" w:color="auto"/>
                <w:left w:val="none" w:sz="0" w:space="0" w:color="auto"/>
                <w:bottom w:val="none" w:sz="0" w:space="0" w:color="auto"/>
                <w:right w:val="none" w:sz="0" w:space="0" w:color="auto"/>
              </w:divBdr>
            </w:div>
          </w:divsChild>
        </w:div>
        <w:div w:id="2029794529">
          <w:marLeft w:val="0"/>
          <w:marRight w:val="0"/>
          <w:marTop w:val="0"/>
          <w:marBottom w:val="0"/>
          <w:divBdr>
            <w:top w:val="none" w:sz="0" w:space="0" w:color="auto"/>
            <w:left w:val="none" w:sz="0" w:space="0" w:color="auto"/>
            <w:bottom w:val="none" w:sz="0" w:space="0" w:color="auto"/>
            <w:right w:val="none" w:sz="0" w:space="0" w:color="auto"/>
          </w:divBdr>
          <w:divsChild>
            <w:div w:id="905804238">
              <w:marLeft w:val="0"/>
              <w:marRight w:val="0"/>
              <w:marTop w:val="0"/>
              <w:marBottom w:val="0"/>
              <w:divBdr>
                <w:top w:val="none" w:sz="0" w:space="0" w:color="auto"/>
                <w:left w:val="none" w:sz="0" w:space="0" w:color="auto"/>
                <w:bottom w:val="none" w:sz="0" w:space="0" w:color="auto"/>
                <w:right w:val="none" w:sz="0" w:space="0" w:color="auto"/>
              </w:divBdr>
            </w:div>
          </w:divsChild>
        </w:div>
        <w:div w:id="320040720">
          <w:marLeft w:val="0"/>
          <w:marRight w:val="0"/>
          <w:marTop w:val="0"/>
          <w:marBottom w:val="0"/>
          <w:divBdr>
            <w:top w:val="none" w:sz="0" w:space="0" w:color="auto"/>
            <w:left w:val="none" w:sz="0" w:space="0" w:color="auto"/>
            <w:bottom w:val="none" w:sz="0" w:space="0" w:color="auto"/>
            <w:right w:val="none" w:sz="0" w:space="0" w:color="auto"/>
          </w:divBdr>
          <w:divsChild>
            <w:div w:id="992023787">
              <w:marLeft w:val="0"/>
              <w:marRight w:val="0"/>
              <w:marTop w:val="0"/>
              <w:marBottom w:val="0"/>
              <w:divBdr>
                <w:top w:val="none" w:sz="0" w:space="0" w:color="auto"/>
                <w:left w:val="none" w:sz="0" w:space="0" w:color="auto"/>
                <w:bottom w:val="none" w:sz="0" w:space="0" w:color="auto"/>
                <w:right w:val="none" w:sz="0" w:space="0" w:color="auto"/>
              </w:divBdr>
            </w:div>
          </w:divsChild>
        </w:div>
        <w:div w:id="2079209150">
          <w:marLeft w:val="0"/>
          <w:marRight w:val="0"/>
          <w:marTop w:val="0"/>
          <w:marBottom w:val="0"/>
          <w:divBdr>
            <w:top w:val="none" w:sz="0" w:space="0" w:color="auto"/>
            <w:left w:val="none" w:sz="0" w:space="0" w:color="auto"/>
            <w:bottom w:val="none" w:sz="0" w:space="0" w:color="auto"/>
            <w:right w:val="none" w:sz="0" w:space="0" w:color="auto"/>
          </w:divBdr>
          <w:divsChild>
            <w:div w:id="1816294214">
              <w:marLeft w:val="0"/>
              <w:marRight w:val="0"/>
              <w:marTop w:val="0"/>
              <w:marBottom w:val="0"/>
              <w:divBdr>
                <w:top w:val="none" w:sz="0" w:space="0" w:color="auto"/>
                <w:left w:val="none" w:sz="0" w:space="0" w:color="auto"/>
                <w:bottom w:val="none" w:sz="0" w:space="0" w:color="auto"/>
                <w:right w:val="none" w:sz="0" w:space="0" w:color="auto"/>
              </w:divBdr>
            </w:div>
          </w:divsChild>
        </w:div>
        <w:div w:id="22904435">
          <w:marLeft w:val="0"/>
          <w:marRight w:val="0"/>
          <w:marTop w:val="0"/>
          <w:marBottom w:val="0"/>
          <w:divBdr>
            <w:top w:val="none" w:sz="0" w:space="0" w:color="auto"/>
            <w:left w:val="none" w:sz="0" w:space="0" w:color="auto"/>
            <w:bottom w:val="none" w:sz="0" w:space="0" w:color="auto"/>
            <w:right w:val="none" w:sz="0" w:space="0" w:color="auto"/>
          </w:divBdr>
          <w:divsChild>
            <w:div w:id="653145255">
              <w:marLeft w:val="0"/>
              <w:marRight w:val="0"/>
              <w:marTop w:val="0"/>
              <w:marBottom w:val="0"/>
              <w:divBdr>
                <w:top w:val="none" w:sz="0" w:space="0" w:color="auto"/>
                <w:left w:val="none" w:sz="0" w:space="0" w:color="auto"/>
                <w:bottom w:val="none" w:sz="0" w:space="0" w:color="auto"/>
                <w:right w:val="none" w:sz="0" w:space="0" w:color="auto"/>
              </w:divBdr>
            </w:div>
          </w:divsChild>
        </w:div>
        <w:div w:id="321350586">
          <w:marLeft w:val="0"/>
          <w:marRight w:val="0"/>
          <w:marTop w:val="0"/>
          <w:marBottom w:val="0"/>
          <w:divBdr>
            <w:top w:val="none" w:sz="0" w:space="0" w:color="auto"/>
            <w:left w:val="none" w:sz="0" w:space="0" w:color="auto"/>
            <w:bottom w:val="none" w:sz="0" w:space="0" w:color="auto"/>
            <w:right w:val="none" w:sz="0" w:space="0" w:color="auto"/>
          </w:divBdr>
          <w:divsChild>
            <w:div w:id="696126775">
              <w:marLeft w:val="0"/>
              <w:marRight w:val="0"/>
              <w:marTop w:val="0"/>
              <w:marBottom w:val="0"/>
              <w:divBdr>
                <w:top w:val="none" w:sz="0" w:space="0" w:color="auto"/>
                <w:left w:val="none" w:sz="0" w:space="0" w:color="auto"/>
                <w:bottom w:val="none" w:sz="0" w:space="0" w:color="auto"/>
                <w:right w:val="none" w:sz="0" w:space="0" w:color="auto"/>
              </w:divBdr>
            </w:div>
          </w:divsChild>
        </w:div>
        <w:div w:id="1687824206">
          <w:marLeft w:val="0"/>
          <w:marRight w:val="0"/>
          <w:marTop w:val="0"/>
          <w:marBottom w:val="0"/>
          <w:divBdr>
            <w:top w:val="none" w:sz="0" w:space="0" w:color="auto"/>
            <w:left w:val="none" w:sz="0" w:space="0" w:color="auto"/>
            <w:bottom w:val="none" w:sz="0" w:space="0" w:color="auto"/>
            <w:right w:val="none" w:sz="0" w:space="0" w:color="auto"/>
          </w:divBdr>
          <w:divsChild>
            <w:div w:id="1722050416">
              <w:marLeft w:val="0"/>
              <w:marRight w:val="0"/>
              <w:marTop w:val="0"/>
              <w:marBottom w:val="0"/>
              <w:divBdr>
                <w:top w:val="none" w:sz="0" w:space="0" w:color="auto"/>
                <w:left w:val="none" w:sz="0" w:space="0" w:color="auto"/>
                <w:bottom w:val="none" w:sz="0" w:space="0" w:color="auto"/>
                <w:right w:val="none" w:sz="0" w:space="0" w:color="auto"/>
              </w:divBdr>
            </w:div>
          </w:divsChild>
        </w:div>
        <w:div w:id="1972973732">
          <w:marLeft w:val="0"/>
          <w:marRight w:val="0"/>
          <w:marTop w:val="0"/>
          <w:marBottom w:val="0"/>
          <w:divBdr>
            <w:top w:val="none" w:sz="0" w:space="0" w:color="auto"/>
            <w:left w:val="none" w:sz="0" w:space="0" w:color="auto"/>
            <w:bottom w:val="none" w:sz="0" w:space="0" w:color="auto"/>
            <w:right w:val="none" w:sz="0" w:space="0" w:color="auto"/>
          </w:divBdr>
          <w:divsChild>
            <w:div w:id="1798599804">
              <w:marLeft w:val="0"/>
              <w:marRight w:val="0"/>
              <w:marTop w:val="0"/>
              <w:marBottom w:val="0"/>
              <w:divBdr>
                <w:top w:val="none" w:sz="0" w:space="0" w:color="auto"/>
                <w:left w:val="none" w:sz="0" w:space="0" w:color="auto"/>
                <w:bottom w:val="none" w:sz="0" w:space="0" w:color="auto"/>
                <w:right w:val="none" w:sz="0" w:space="0" w:color="auto"/>
              </w:divBdr>
            </w:div>
          </w:divsChild>
        </w:div>
        <w:div w:id="185021819">
          <w:marLeft w:val="0"/>
          <w:marRight w:val="0"/>
          <w:marTop w:val="0"/>
          <w:marBottom w:val="0"/>
          <w:divBdr>
            <w:top w:val="none" w:sz="0" w:space="0" w:color="auto"/>
            <w:left w:val="none" w:sz="0" w:space="0" w:color="auto"/>
            <w:bottom w:val="none" w:sz="0" w:space="0" w:color="auto"/>
            <w:right w:val="none" w:sz="0" w:space="0" w:color="auto"/>
          </w:divBdr>
          <w:divsChild>
            <w:div w:id="656954744">
              <w:marLeft w:val="0"/>
              <w:marRight w:val="0"/>
              <w:marTop w:val="0"/>
              <w:marBottom w:val="0"/>
              <w:divBdr>
                <w:top w:val="none" w:sz="0" w:space="0" w:color="auto"/>
                <w:left w:val="none" w:sz="0" w:space="0" w:color="auto"/>
                <w:bottom w:val="none" w:sz="0" w:space="0" w:color="auto"/>
                <w:right w:val="none" w:sz="0" w:space="0" w:color="auto"/>
              </w:divBdr>
            </w:div>
          </w:divsChild>
        </w:div>
        <w:div w:id="426384344">
          <w:marLeft w:val="0"/>
          <w:marRight w:val="0"/>
          <w:marTop w:val="0"/>
          <w:marBottom w:val="0"/>
          <w:divBdr>
            <w:top w:val="none" w:sz="0" w:space="0" w:color="auto"/>
            <w:left w:val="none" w:sz="0" w:space="0" w:color="auto"/>
            <w:bottom w:val="none" w:sz="0" w:space="0" w:color="auto"/>
            <w:right w:val="none" w:sz="0" w:space="0" w:color="auto"/>
          </w:divBdr>
          <w:divsChild>
            <w:div w:id="1127893935">
              <w:marLeft w:val="0"/>
              <w:marRight w:val="0"/>
              <w:marTop w:val="0"/>
              <w:marBottom w:val="0"/>
              <w:divBdr>
                <w:top w:val="none" w:sz="0" w:space="0" w:color="auto"/>
                <w:left w:val="none" w:sz="0" w:space="0" w:color="auto"/>
                <w:bottom w:val="none" w:sz="0" w:space="0" w:color="auto"/>
                <w:right w:val="none" w:sz="0" w:space="0" w:color="auto"/>
              </w:divBdr>
            </w:div>
          </w:divsChild>
        </w:div>
        <w:div w:id="707990439">
          <w:marLeft w:val="0"/>
          <w:marRight w:val="0"/>
          <w:marTop w:val="0"/>
          <w:marBottom w:val="0"/>
          <w:divBdr>
            <w:top w:val="none" w:sz="0" w:space="0" w:color="auto"/>
            <w:left w:val="none" w:sz="0" w:space="0" w:color="auto"/>
            <w:bottom w:val="none" w:sz="0" w:space="0" w:color="auto"/>
            <w:right w:val="none" w:sz="0" w:space="0" w:color="auto"/>
          </w:divBdr>
          <w:divsChild>
            <w:div w:id="1229537536">
              <w:marLeft w:val="0"/>
              <w:marRight w:val="0"/>
              <w:marTop w:val="0"/>
              <w:marBottom w:val="0"/>
              <w:divBdr>
                <w:top w:val="none" w:sz="0" w:space="0" w:color="auto"/>
                <w:left w:val="none" w:sz="0" w:space="0" w:color="auto"/>
                <w:bottom w:val="none" w:sz="0" w:space="0" w:color="auto"/>
                <w:right w:val="none" w:sz="0" w:space="0" w:color="auto"/>
              </w:divBdr>
            </w:div>
          </w:divsChild>
        </w:div>
        <w:div w:id="1703239253">
          <w:marLeft w:val="0"/>
          <w:marRight w:val="0"/>
          <w:marTop w:val="0"/>
          <w:marBottom w:val="0"/>
          <w:divBdr>
            <w:top w:val="none" w:sz="0" w:space="0" w:color="auto"/>
            <w:left w:val="none" w:sz="0" w:space="0" w:color="auto"/>
            <w:bottom w:val="none" w:sz="0" w:space="0" w:color="auto"/>
            <w:right w:val="none" w:sz="0" w:space="0" w:color="auto"/>
          </w:divBdr>
          <w:divsChild>
            <w:div w:id="1926301842">
              <w:marLeft w:val="0"/>
              <w:marRight w:val="0"/>
              <w:marTop w:val="0"/>
              <w:marBottom w:val="0"/>
              <w:divBdr>
                <w:top w:val="none" w:sz="0" w:space="0" w:color="auto"/>
                <w:left w:val="none" w:sz="0" w:space="0" w:color="auto"/>
                <w:bottom w:val="none" w:sz="0" w:space="0" w:color="auto"/>
                <w:right w:val="none" w:sz="0" w:space="0" w:color="auto"/>
              </w:divBdr>
            </w:div>
          </w:divsChild>
        </w:div>
        <w:div w:id="1947883921">
          <w:marLeft w:val="0"/>
          <w:marRight w:val="0"/>
          <w:marTop w:val="0"/>
          <w:marBottom w:val="0"/>
          <w:divBdr>
            <w:top w:val="none" w:sz="0" w:space="0" w:color="auto"/>
            <w:left w:val="none" w:sz="0" w:space="0" w:color="auto"/>
            <w:bottom w:val="none" w:sz="0" w:space="0" w:color="auto"/>
            <w:right w:val="none" w:sz="0" w:space="0" w:color="auto"/>
          </w:divBdr>
          <w:divsChild>
            <w:div w:id="1971402996">
              <w:marLeft w:val="0"/>
              <w:marRight w:val="0"/>
              <w:marTop w:val="0"/>
              <w:marBottom w:val="0"/>
              <w:divBdr>
                <w:top w:val="none" w:sz="0" w:space="0" w:color="auto"/>
                <w:left w:val="none" w:sz="0" w:space="0" w:color="auto"/>
                <w:bottom w:val="none" w:sz="0" w:space="0" w:color="auto"/>
                <w:right w:val="none" w:sz="0" w:space="0" w:color="auto"/>
              </w:divBdr>
            </w:div>
          </w:divsChild>
        </w:div>
        <w:div w:id="990717304">
          <w:marLeft w:val="0"/>
          <w:marRight w:val="0"/>
          <w:marTop w:val="0"/>
          <w:marBottom w:val="0"/>
          <w:divBdr>
            <w:top w:val="none" w:sz="0" w:space="0" w:color="auto"/>
            <w:left w:val="none" w:sz="0" w:space="0" w:color="auto"/>
            <w:bottom w:val="none" w:sz="0" w:space="0" w:color="auto"/>
            <w:right w:val="none" w:sz="0" w:space="0" w:color="auto"/>
          </w:divBdr>
          <w:divsChild>
            <w:div w:id="1149589615">
              <w:marLeft w:val="0"/>
              <w:marRight w:val="0"/>
              <w:marTop w:val="0"/>
              <w:marBottom w:val="0"/>
              <w:divBdr>
                <w:top w:val="none" w:sz="0" w:space="0" w:color="auto"/>
                <w:left w:val="none" w:sz="0" w:space="0" w:color="auto"/>
                <w:bottom w:val="none" w:sz="0" w:space="0" w:color="auto"/>
                <w:right w:val="none" w:sz="0" w:space="0" w:color="auto"/>
              </w:divBdr>
            </w:div>
          </w:divsChild>
        </w:div>
        <w:div w:id="34157810">
          <w:marLeft w:val="0"/>
          <w:marRight w:val="0"/>
          <w:marTop w:val="0"/>
          <w:marBottom w:val="0"/>
          <w:divBdr>
            <w:top w:val="none" w:sz="0" w:space="0" w:color="auto"/>
            <w:left w:val="none" w:sz="0" w:space="0" w:color="auto"/>
            <w:bottom w:val="none" w:sz="0" w:space="0" w:color="auto"/>
            <w:right w:val="none" w:sz="0" w:space="0" w:color="auto"/>
          </w:divBdr>
          <w:divsChild>
            <w:div w:id="231700378">
              <w:marLeft w:val="0"/>
              <w:marRight w:val="0"/>
              <w:marTop w:val="0"/>
              <w:marBottom w:val="0"/>
              <w:divBdr>
                <w:top w:val="none" w:sz="0" w:space="0" w:color="auto"/>
                <w:left w:val="none" w:sz="0" w:space="0" w:color="auto"/>
                <w:bottom w:val="none" w:sz="0" w:space="0" w:color="auto"/>
                <w:right w:val="none" w:sz="0" w:space="0" w:color="auto"/>
              </w:divBdr>
            </w:div>
          </w:divsChild>
        </w:div>
        <w:div w:id="173497796">
          <w:marLeft w:val="0"/>
          <w:marRight w:val="0"/>
          <w:marTop w:val="0"/>
          <w:marBottom w:val="0"/>
          <w:divBdr>
            <w:top w:val="none" w:sz="0" w:space="0" w:color="auto"/>
            <w:left w:val="none" w:sz="0" w:space="0" w:color="auto"/>
            <w:bottom w:val="none" w:sz="0" w:space="0" w:color="auto"/>
            <w:right w:val="none" w:sz="0" w:space="0" w:color="auto"/>
          </w:divBdr>
          <w:divsChild>
            <w:div w:id="1310015463">
              <w:marLeft w:val="0"/>
              <w:marRight w:val="0"/>
              <w:marTop w:val="0"/>
              <w:marBottom w:val="0"/>
              <w:divBdr>
                <w:top w:val="none" w:sz="0" w:space="0" w:color="auto"/>
                <w:left w:val="none" w:sz="0" w:space="0" w:color="auto"/>
                <w:bottom w:val="none" w:sz="0" w:space="0" w:color="auto"/>
                <w:right w:val="none" w:sz="0" w:space="0" w:color="auto"/>
              </w:divBdr>
            </w:div>
          </w:divsChild>
        </w:div>
        <w:div w:id="570392154">
          <w:marLeft w:val="0"/>
          <w:marRight w:val="0"/>
          <w:marTop w:val="0"/>
          <w:marBottom w:val="0"/>
          <w:divBdr>
            <w:top w:val="none" w:sz="0" w:space="0" w:color="auto"/>
            <w:left w:val="none" w:sz="0" w:space="0" w:color="auto"/>
            <w:bottom w:val="none" w:sz="0" w:space="0" w:color="auto"/>
            <w:right w:val="none" w:sz="0" w:space="0" w:color="auto"/>
          </w:divBdr>
          <w:divsChild>
            <w:div w:id="961031015">
              <w:marLeft w:val="0"/>
              <w:marRight w:val="0"/>
              <w:marTop w:val="0"/>
              <w:marBottom w:val="0"/>
              <w:divBdr>
                <w:top w:val="none" w:sz="0" w:space="0" w:color="auto"/>
                <w:left w:val="none" w:sz="0" w:space="0" w:color="auto"/>
                <w:bottom w:val="none" w:sz="0" w:space="0" w:color="auto"/>
                <w:right w:val="none" w:sz="0" w:space="0" w:color="auto"/>
              </w:divBdr>
            </w:div>
          </w:divsChild>
        </w:div>
        <w:div w:id="1302928163">
          <w:marLeft w:val="0"/>
          <w:marRight w:val="0"/>
          <w:marTop w:val="0"/>
          <w:marBottom w:val="0"/>
          <w:divBdr>
            <w:top w:val="none" w:sz="0" w:space="0" w:color="auto"/>
            <w:left w:val="none" w:sz="0" w:space="0" w:color="auto"/>
            <w:bottom w:val="none" w:sz="0" w:space="0" w:color="auto"/>
            <w:right w:val="none" w:sz="0" w:space="0" w:color="auto"/>
          </w:divBdr>
          <w:divsChild>
            <w:div w:id="1925063284">
              <w:marLeft w:val="0"/>
              <w:marRight w:val="0"/>
              <w:marTop w:val="0"/>
              <w:marBottom w:val="0"/>
              <w:divBdr>
                <w:top w:val="none" w:sz="0" w:space="0" w:color="auto"/>
                <w:left w:val="none" w:sz="0" w:space="0" w:color="auto"/>
                <w:bottom w:val="none" w:sz="0" w:space="0" w:color="auto"/>
                <w:right w:val="none" w:sz="0" w:space="0" w:color="auto"/>
              </w:divBdr>
            </w:div>
          </w:divsChild>
        </w:div>
        <w:div w:id="34041876">
          <w:marLeft w:val="0"/>
          <w:marRight w:val="0"/>
          <w:marTop w:val="0"/>
          <w:marBottom w:val="0"/>
          <w:divBdr>
            <w:top w:val="none" w:sz="0" w:space="0" w:color="auto"/>
            <w:left w:val="none" w:sz="0" w:space="0" w:color="auto"/>
            <w:bottom w:val="none" w:sz="0" w:space="0" w:color="auto"/>
            <w:right w:val="none" w:sz="0" w:space="0" w:color="auto"/>
          </w:divBdr>
          <w:divsChild>
            <w:div w:id="501045911">
              <w:marLeft w:val="0"/>
              <w:marRight w:val="0"/>
              <w:marTop w:val="0"/>
              <w:marBottom w:val="0"/>
              <w:divBdr>
                <w:top w:val="none" w:sz="0" w:space="0" w:color="auto"/>
                <w:left w:val="none" w:sz="0" w:space="0" w:color="auto"/>
                <w:bottom w:val="none" w:sz="0" w:space="0" w:color="auto"/>
                <w:right w:val="none" w:sz="0" w:space="0" w:color="auto"/>
              </w:divBdr>
            </w:div>
          </w:divsChild>
        </w:div>
        <w:div w:id="2017609067">
          <w:marLeft w:val="0"/>
          <w:marRight w:val="0"/>
          <w:marTop w:val="0"/>
          <w:marBottom w:val="0"/>
          <w:divBdr>
            <w:top w:val="none" w:sz="0" w:space="0" w:color="auto"/>
            <w:left w:val="none" w:sz="0" w:space="0" w:color="auto"/>
            <w:bottom w:val="none" w:sz="0" w:space="0" w:color="auto"/>
            <w:right w:val="none" w:sz="0" w:space="0" w:color="auto"/>
          </w:divBdr>
          <w:divsChild>
            <w:div w:id="1799759868">
              <w:marLeft w:val="0"/>
              <w:marRight w:val="0"/>
              <w:marTop w:val="0"/>
              <w:marBottom w:val="0"/>
              <w:divBdr>
                <w:top w:val="none" w:sz="0" w:space="0" w:color="auto"/>
                <w:left w:val="none" w:sz="0" w:space="0" w:color="auto"/>
                <w:bottom w:val="none" w:sz="0" w:space="0" w:color="auto"/>
                <w:right w:val="none" w:sz="0" w:space="0" w:color="auto"/>
              </w:divBdr>
            </w:div>
          </w:divsChild>
        </w:div>
        <w:div w:id="560672192">
          <w:marLeft w:val="0"/>
          <w:marRight w:val="0"/>
          <w:marTop w:val="0"/>
          <w:marBottom w:val="0"/>
          <w:divBdr>
            <w:top w:val="none" w:sz="0" w:space="0" w:color="auto"/>
            <w:left w:val="none" w:sz="0" w:space="0" w:color="auto"/>
            <w:bottom w:val="none" w:sz="0" w:space="0" w:color="auto"/>
            <w:right w:val="none" w:sz="0" w:space="0" w:color="auto"/>
          </w:divBdr>
          <w:divsChild>
            <w:div w:id="1028721549">
              <w:marLeft w:val="0"/>
              <w:marRight w:val="0"/>
              <w:marTop w:val="0"/>
              <w:marBottom w:val="0"/>
              <w:divBdr>
                <w:top w:val="none" w:sz="0" w:space="0" w:color="auto"/>
                <w:left w:val="none" w:sz="0" w:space="0" w:color="auto"/>
                <w:bottom w:val="none" w:sz="0" w:space="0" w:color="auto"/>
                <w:right w:val="none" w:sz="0" w:space="0" w:color="auto"/>
              </w:divBdr>
            </w:div>
          </w:divsChild>
        </w:div>
        <w:div w:id="1900358806">
          <w:marLeft w:val="0"/>
          <w:marRight w:val="0"/>
          <w:marTop w:val="0"/>
          <w:marBottom w:val="0"/>
          <w:divBdr>
            <w:top w:val="none" w:sz="0" w:space="0" w:color="auto"/>
            <w:left w:val="none" w:sz="0" w:space="0" w:color="auto"/>
            <w:bottom w:val="none" w:sz="0" w:space="0" w:color="auto"/>
            <w:right w:val="none" w:sz="0" w:space="0" w:color="auto"/>
          </w:divBdr>
          <w:divsChild>
            <w:div w:id="743647925">
              <w:marLeft w:val="0"/>
              <w:marRight w:val="0"/>
              <w:marTop w:val="0"/>
              <w:marBottom w:val="0"/>
              <w:divBdr>
                <w:top w:val="none" w:sz="0" w:space="0" w:color="auto"/>
                <w:left w:val="none" w:sz="0" w:space="0" w:color="auto"/>
                <w:bottom w:val="none" w:sz="0" w:space="0" w:color="auto"/>
                <w:right w:val="none" w:sz="0" w:space="0" w:color="auto"/>
              </w:divBdr>
            </w:div>
          </w:divsChild>
        </w:div>
        <w:div w:id="716969979">
          <w:marLeft w:val="0"/>
          <w:marRight w:val="0"/>
          <w:marTop w:val="0"/>
          <w:marBottom w:val="0"/>
          <w:divBdr>
            <w:top w:val="none" w:sz="0" w:space="0" w:color="auto"/>
            <w:left w:val="none" w:sz="0" w:space="0" w:color="auto"/>
            <w:bottom w:val="none" w:sz="0" w:space="0" w:color="auto"/>
            <w:right w:val="none" w:sz="0" w:space="0" w:color="auto"/>
          </w:divBdr>
          <w:divsChild>
            <w:div w:id="410977531">
              <w:marLeft w:val="0"/>
              <w:marRight w:val="0"/>
              <w:marTop w:val="0"/>
              <w:marBottom w:val="0"/>
              <w:divBdr>
                <w:top w:val="none" w:sz="0" w:space="0" w:color="auto"/>
                <w:left w:val="none" w:sz="0" w:space="0" w:color="auto"/>
                <w:bottom w:val="none" w:sz="0" w:space="0" w:color="auto"/>
                <w:right w:val="none" w:sz="0" w:space="0" w:color="auto"/>
              </w:divBdr>
            </w:div>
          </w:divsChild>
        </w:div>
        <w:div w:id="1063911590">
          <w:marLeft w:val="0"/>
          <w:marRight w:val="0"/>
          <w:marTop w:val="0"/>
          <w:marBottom w:val="0"/>
          <w:divBdr>
            <w:top w:val="none" w:sz="0" w:space="0" w:color="auto"/>
            <w:left w:val="none" w:sz="0" w:space="0" w:color="auto"/>
            <w:bottom w:val="none" w:sz="0" w:space="0" w:color="auto"/>
            <w:right w:val="none" w:sz="0" w:space="0" w:color="auto"/>
          </w:divBdr>
          <w:divsChild>
            <w:div w:id="314114567">
              <w:marLeft w:val="0"/>
              <w:marRight w:val="0"/>
              <w:marTop w:val="0"/>
              <w:marBottom w:val="0"/>
              <w:divBdr>
                <w:top w:val="none" w:sz="0" w:space="0" w:color="auto"/>
                <w:left w:val="none" w:sz="0" w:space="0" w:color="auto"/>
                <w:bottom w:val="none" w:sz="0" w:space="0" w:color="auto"/>
                <w:right w:val="none" w:sz="0" w:space="0" w:color="auto"/>
              </w:divBdr>
            </w:div>
          </w:divsChild>
        </w:div>
        <w:div w:id="1764954878">
          <w:marLeft w:val="0"/>
          <w:marRight w:val="0"/>
          <w:marTop w:val="0"/>
          <w:marBottom w:val="0"/>
          <w:divBdr>
            <w:top w:val="none" w:sz="0" w:space="0" w:color="auto"/>
            <w:left w:val="none" w:sz="0" w:space="0" w:color="auto"/>
            <w:bottom w:val="none" w:sz="0" w:space="0" w:color="auto"/>
            <w:right w:val="none" w:sz="0" w:space="0" w:color="auto"/>
          </w:divBdr>
          <w:divsChild>
            <w:div w:id="1669360313">
              <w:marLeft w:val="0"/>
              <w:marRight w:val="0"/>
              <w:marTop w:val="0"/>
              <w:marBottom w:val="0"/>
              <w:divBdr>
                <w:top w:val="none" w:sz="0" w:space="0" w:color="auto"/>
                <w:left w:val="none" w:sz="0" w:space="0" w:color="auto"/>
                <w:bottom w:val="none" w:sz="0" w:space="0" w:color="auto"/>
                <w:right w:val="none" w:sz="0" w:space="0" w:color="auto"/>
              </w:divBdr>
            </w:div>
          </w:divsChild>
        </w:div>
        <w:div w:id="143741841">
          <w:marLeft w:val="0"/>
          <w:marRight w:val="0"/>
          <w:marTop w:val="0"/>
          <w:marBottom w:val="0"/>
          <w:divBdr>
            <w:top w:val="none" w:sz="0" w:space="0" w:color="auto"/>
            <w:left w:val="none" w:sz="0" w:space="0" w:color="auto"/>
            <w:bottom w:val="none" w:sz="0" w:space="0" w:color="auto"/>
            <w:right w:val="none" w:sz="0" w:space="0" w:color="auto"/>
          </w:divBdr>
          <w:divsChild>
            <w:div w:id="845288710">
              <w:marLeft w:val="0"/>
              <w:marRight w:val="0"/>
              <w:marTop w:val="0"/>
              <w:marBottom w:val="0"/>
              <w:divBdr>
                <w:top w:val="none" w:sz="0" w:space="0" w:color="auto"/>
                <w:left w:val="none" w:sz="0" w:space="0" w:color="auto"/>
                <w:bottom w:val="none" w:sz="0" w:space="0" w:color="auto"/>
                <w:right w:val="none" w:sz="0" w:space="0" w:color="auto"/>
              </w:divBdr>
            </w:div>
          </w:divsChild>
        </w:div>
        <w:div w:id="2048337081">
          <w:marLeft w:val="0"/>
          <w:marRight w:val="0"/>
          <w:marTop w:val="0"/>
          <w:marBottom w:val="0"/>
          <w:divBdr>
            <w:top w:val="none" w:sz="0" w:space="0" w:color="auto"/>
            <w:left w:val="none" w:sz="0" w:space="0" w:color="auto"/>
            <w:bottom w:val="none" w:sz="0" w:space="0" w:color="auto"/>
            <w:right w:val="none" w:sz="0" w:space="0" w:color="auto"/>
          </w:divBdr>
          <w:divsChild>
            <w:div w:id="1879850618">
              <w:marLeft w:val="0"/>
              <w:marRight w:val="0"/>
              <w:marTop w:val="0"/>
              <w:marBottom w:val="0"/>
              <w:divBdr>
                <w:top w:val="none" w:sz="0" w:space="0" w:color="auto"/>
                <w:left w:val="none" w:sz="0" w:space="0" w:color="auto"/>
                <w:bottom w:val="none" w:sz="0" w:space="0" w:color="auto"/>
                <w:right w:val="none" w:sz="0" w:space="0" w:color="auto"/>
              </w:divBdr>
            </w:div>
          </w:divsChild>
        </w:div>
        <w:div w:id="1058431328">
          <w:marLeft w:val="0"/>
          <w:marRight w:val="0"/>
          <w:marTop w:val="0"/>
          <w:marBottom w:val="0"/>
          <w:divBdr>
            <w:top w:val="none" w:sz="0" w:space="0" w:color="auto"/>
            <w:left w:val="none" w:sz="0" w:space="0" w:color="auto"/>
            <w:bottom w:val="none" w:sz="0" w:space="0" w:color="auto"/>
            <w:right w:val="none" w:sz="0" w:space="0" w:color="auto"/>
          </w:divBdr>
          <w:divsChild>
            <w:div w:id="1578130677">
              <w:marLeft w:val="0"/>
              <w:marRight w:val="0"/>
              <w:marTop w:val="0"/>
              <w:marBottom w:val="0"/>
              <w:divBdr>
                <w:top w:val="none" w:sz="0" w:space="0" w:color="auto"/>
                <w:left w:val="none" w:sz="0" w:space="0" w:color="auto"/>
                <w:bottom w:val="none" w:sz="0" w:space="0" w:color="auto"/>
                <w:right w:val="none" w:sz="0" w:space="0" w:color="auto"/>
              </w:divBdr>
            </w:div>
          </w:divsChild>
        </w:div>
        <w:div w:id="261188963">
          <w:marLeft w:val="0"/>
          <w:marRight w:val="0"/>
          <w:marTop w:val="0"/>
          <w:marBottom w:val="0"/>
          <w:divBdr>
            <w:top w:val="none" w:sz="0" w:space="0" w:color="auto"/>
            <w:left w:val="none" w:sz="0" w:space="0" w:color="auto"/>
            <w:bottom w:val="none" w:sz="0" w:space="0" w:color="auto"/>
            <w:right w:val="none" w:sz="0" w:space="0" w:color="auto"/>
          </w:divBdr>
          <w:divsChild>
            <w:div w:id="14070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0142633">
      <w:bodyDiv w:val="1"/>
      <w:marLeft w:val="0"/>
      <w:marRight w:val="0"/>
      <w:marTop w:val="0"/>
      <w:marBottom w:val="0"/>
      <w:divBdr>
        <w:top w:val="none" w:sz="0" w:space="0" w:color="auto"/>
        <w:left w:val="none" w:sz="0" w:space="0" w:color="auto"/>
        <w:bottom w:val="none" w:sz="0" w:space="0" w:color="auto"/>
        <w:right w:val="none" w:sz="0" w:space="0" w:color="auto"/>
      </w:divBdr>
    </w:div>
    <w:div w:id="261423574">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280693359">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08169872">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35575510">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0007592">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37339826">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0757240">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486435436">
      <w:bodyDiv w:val="1"/>
      <w:marLeft w:val="0"/>
      <w:marRight w:val="0"/>
      <w:marTop w:val="0"/>
      <w:marBottom w:val="0"/>
      <w:divBdr>
        <w:top w:val="none" w:sz="0" w:space="0" w:color="auto"/>
        <w:left w:val="none" w:sz="0" w:space="0" w:color="auto"/>
        <w:bottom w:val="none" w:sz="0" w:space="0" w:color="auto"/>
        <w:right w:val="none" w:sz="0" w:space="0" w:color="auto"/>
      </w:divBdr>
    </w:div>
    <w:div w:id="508716404">
      <w:bodyDiv w:val="1"/>
      <w:marLeft w:val="0"/>
      <w:marRight w:val="0"/>
      <w:marTop w:val="0"/>
      <w:marBottom w:val="0"/>
      <w:divBdr>
        <w:top w:val="none" w:sz="0" w:space="0" w:color="auto"/>
        <w:left w:val="none" w:sz="0" w:space="0" w:color="auto"/>
        <w:bottom w:val="none" w:sz="0" w:space="0" w:color="auto"/>
        <w:right w:val="none" w:sz="0" w:space="0" w:color="auto"/>
      </w:divBdr>
    </w:div>
    <w:div w:id="516702513">
      <w:bodyDiv w:val="1"/>
      <w:marLeft w:val="0"/>
      <w:marRight w:val="0"/>
      <w:marTop w:val="0"/>
      <w:marBottom w:val="0"/>
      <w:divBdr>
        <w:top w:val="none" w:sz="0" w:space="0" w:color="auto"/>
        <w:left w:val="none" w:sz="0" w:space="0" w:color="auto"/>
        <w:bottom w:val="none" w:sz="0" w:space="0" w:color="auto"/>
        <w:right w:val="none" w:sz="0" w:space="0" w:color="auto"/>
      </w:divBdr>
    </w:div>
    <w:div w:id="517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5184114">
          <w:marLeft w:val="0"/>
          <w:marRight w:val="0"/>
          <w:marTop w:val="0"/>
          <w:marBottom w:val="0"/>
          <w:divBdr>
            <w:top w:val="none" w:sz="0" w:space="0" w:color="auto"/>
            <w:left w:val="none" w:sz="0" w:space="0" w:color="auto"/>
            <w:bottom w:val="none" w:sz="0" w:space="0" w:color="auto"/>
            <w:right w:val="none" w:sz="0" w:space="0" w:color="auto"/>
          </w:divBdr>
          <w:divsChild>
            <w:div w:id="1236741683">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48494129">
      <w:bodyDiv w:val="1"/>
      <w:marLeft w:val="0"/>
      <w:marRight w:val="0"/>
      <w:marTop w:val="0"/>
      <w:marBottom w:val="0"/>
      <w:divBdr>
        <w:top w:val="none" w:sz="0" w:space="0" w:color="auto"/>
        <w:left w:val="none" w:sz="0" w:space="0" w:color="auto"/>
        <w:bottom w:val="none" w:sz="0" w:space="0" w:color="auto"/>
        <w:right w:val="none" w:sz="0" w:space="0" w:color="auto"/>
      </w:divBdr>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65651309">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598172959">
      <w:bodyDiv w:val="1"/>
      <w:marLeft w:val="0"/>
      <w:marRight w:val="0"/>
      <w:marTop w:val="0"/>
      <w:marBottom w:val="0"/>
      <w:divBdr>
        <w:top w:val="none" w:sz="0" w:space="0" w:color="auto"/>
        <w:left w:val="none" w:sz="0" w:space="0" w:color="auto"/>
        <w:bottom w:val="none" w:sz="0" w:space="0" w:color="auto"/>
        <w:right w:val="none" w:sz="0" w:space="0" w:color="auto"/>
      </w:divBdr>
      <w:divsChild>
        <w:div w:id="583147055">
          <w:marLeft w:val="0"/>
          <w:marRight w:val="0"/>
          <w:marTop w:val="0"/>
          <w:marBottom w:val="0"/>
          <w:divBdr>
            <w:top w:val="none" w:sz="0" w:space="0" w:color="auto"/>
            <w:left w:val="none" w:sz="0" w:space="0" w:color="auto"/>
            <w:bottom w:val="none" w:sz="0" w:space="0" w:color="auto"/>
            <w:right w:val="none" w:sz="0" w:space="0" w:color="auto"/>
          </w:divBdr>
          <w:divsChild>
            <w:div w:id="1877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1303483">
      <w:bodyDiv w:val="1"/>
      <w:marLeft w:val="0"/>
      <w:marRight w:val="0"/>
      <w:marTop w:val="0"/>
      <w:marBottom w:val="0"/>
      <w:divBdr>
        <w:top w:val="none" w:sz="0" w:space="0" w:color="auto"/>
        <w:left w:val="none" w:sz="0" w:space="0" w:color="auto"/>
        <w:bottom w:val="none" w:sz="0" w:space="0" w:color="auto"/>
        <w:right w:val="none" w:sz="0" w:space="0" w:color="auto"/>
      </w:divBdr>
      <w:divsChild>
        <w:div w:id="1694912950">
          <w:marLeft w:val="0"/>
          <w:marRight w:val="0"/>
          <w:marTop w:val="0"/>
          <w:marBottom w:val="0"/>
          <w:divBdr>
            <w:top w:val="none" w:sz="0" w:space="0" w:color="auto"/>
            <w:left w:val="none" w:sz="0" w:space="0" w:color="auto"/>
            <w:bottom w:val="none" w:sz="0" w:space="0" w:color="auto"/>
            <w:right w:val="none" w:sz="0" w:space="0" w:color="auto"/>
          </w:divBdr>
          <w:divsChild>
            <w:div w:id="756827530">
              <w:marLeft w:val="0"/>
              <w:marRight w:val="0"/>
              <w:marTop w:val="0"/>
              <w:marBottom w:val="0"/>
              <w:divBdr>
                <w:top w:val="none" w:sz="0" w:space="0" w:color="auto"/>
                <w:left w:val="none" w:sz="0" w:space="0" w:color="auto"/>
                <w:bottom w:val="none" w:sz="0" w:space="0" w:color="auto"/>
                <w:right w:val="none" w:sz="0" w:space="0" w:color="auto"/>
              </w:divBdr>
            </w:div>
          </w:divsChild>
        </w:div>
        <w:div w:id="62146767">
          <w:marLeft w:val="0"/>
          <w:marRight w:val="0"/>
          <w:marTop w:val="0"/>
          <w:marBottom w:val="0"/>
          <w:divBdr>
            <w:top w:val="none" w:sz="0" w:space="0" w:color="auto"/>
            <w:left w:val="none" w:sz="0" w:space="0" w:color="auto"/>
            <w:bottom w:val="none" w:sz="0" w:space="0" w:color="auto"/>
            <w:right w:val="none" w:sz="0" w:space="0" w:color="auto"/>
          </w:divBdr>
          <w:divsChild>
            <w:div w:id="1430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21961865">
      <w:bodyDiv w:val="1"/>
      <w:marLeft w:val="0"/>
      <w:marRight w:val="0"/>
      <w:marTop w:val="0"/>
      <w:marBottom w:val="0"/>
      <w:divBdr>
        <w:top w:val="none" w:sz="0" w:space="0" w:color="auto"/>
        <w:left w:val="none" w:sz="0" w:space="0" w:color="auto"/>
        <w:bottom w:val="none" w:sz="0" w:space="0" w:color="auto"/>
        <w:right w:val="none" w:sz="0" w:space="0" w:color="auto"/>
      </w:divBdr>
    </w:div>
    <w:div w:id="631907592">
      <w:bodyDiv w:val="1"/>
      <w:marLeft w:val="0"/>
      <w:marRight w:val="0"/>
      <w:marTop w:val="0"/>
      <w:marBottom w:val="0"/>
      <w:divBdr>
        <w:top w:val="none" w:sz="0" w:space="0" w:color="auto"/>
        <w:left w:val="none" w:sz="0" w:space="0" w:color="auto"/>
        <w:bottom w:val="none" w:sz="0" w:space="0" w:color="auto"/>
        <w:right w:val="none" w:sz="0" w:space="0" w:color="auto"/>
      </w:divBdr>
    </w:div>
    <w:div w:id="650132425">
      <w:bodyDiv w:val="1"/>
      <w:marLeft w:val="0"/>
      <w:marRight w:val="0"/>
      <w:marTop w:val="0"/>
      <w:marBottom w:val="0"/>
      <w:divBdr>
        <w:top w:val="none" w:sz="0" w:space="0" w:color="auto"/>
        <w:left w:val="none" w:sz="0" w:space="0" w:color="auto"/>
        <w:bottom w:val="none" w:sz="0" w:space="0" w:color="auto"/>
        <w:right w:val="none" w:sz="0" w:space="0" w:color="auto"/>
      </w:divBdr>
    </w:div>
    <w:div w:id="681204254">
      <w:bodyDiv w:val="1"/>
      <w:marLeft w:val="0"/>
      <w:marRight w:val="0"/>
      <w:marTop w:val="0"/>
      <w:marBottom w:val="0"/>
      <w:divBdr>
        <w:top w:val="none" w:sz="0" w:space="0" w:color="auto"/>
        <w:left w:val="none" w:sz="0" w:space="0" w:color="auto"/>
        <w:bottom w:val="none" w:sz="0" w:space="0" w:color="auto"/>
        <w:right w:val="none" w:sz="0" w:space="0" w:color="auto"/>
      </w:divBdr>
    </w:div>
    <w:div w:id="683478403">
      <w:bodyDiv w:val="1"/>
      <w:marLeft w:val="0"/>
      <w:marRight w:val="0"/>
      <w:marTop w:val="0"/>
      <w:marBottom w:val="0"/>
      <w:divBdr>
        <w:top w:val="none" w:sz="0" w:space="0" w:color="auto"/>
        <w:left w:val="none" w:sz="0" w:space="0" w:color="auto"/>
        <w:bottom w:val="none" w:sz="0" w:space="0" w:color="auto"/>
        <w:right w:val="none" w:sz="0" w:space="0" w:color="auto"/>
      </w:divBdr>
      <w:divsChild>
        <w:div w:id="1030226801">
          <w:marLeft w:val="0"/>
          <w:marRight w:val="0"/>
          <w:marTop w:val="0"/>
          <w:marBottom w:val="0"/>
          <w:divBdr>
            <w:top w:val="none" w:sz="0" w:space="0" w:color="auto"/>
            <w:left w:val="none" w:sz="0" w:space="0" w:color="auto"/>
            <w:bottom w:val="none" w:sz="0" w:space="0" w:color="auto"/>
            <w:right w:val="none" w:sz="0" w:space="0" w:color="auto"/>
          </w:divBdr>
        </w:div>
        <w:div w:id="500852114">
          <w:marLeft w:val="0"/>
          <w:marRight w:val="0"/>
          <w:marTop w:val="0"/>
          <w:marBottom w:val="0"/>
          <w:divBdr>
            <w:top w:val="none" w:sz="0" w:space="0" w:color="auto"/>
            <w:left w:val="none" w:sz="0" w:space="0" w:color="auto"/>
            <w:bottom w:val="none" w:sz="0" w:space="0" w:color="auto"/>
            <w:right w:val="none" w:sz="0" w:space="0" w:color="auto"/>
          </w:divBdr>
        </w:div>
      </w:divsChild>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717633890">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1858718">
      <w:bodyDiv w:val="1"/>
      <w:marLeft w:val="0"/>
      <w:marRight w:val="0"/>
      <w:marTop w:val="0"/>
      <w:marBottom w:val="0"/>
      <w:divBdr>
        <w:top w:val="none" w:sz="0" w:space="0" w:color="auto"/>
        <w:left w:val="none" w:sz="0" w:space="0" w:color="auto"/>
        <w:bottom w:val="none" w:sz="0" w:space="0" w:color="auto"/>
        <w:right w:val="none" w:sz="0" w:space="0" w:color="auto"/>
      </w:divBdr>
    </w:div>
    <w:div w:id="771508342">
      <w:bodyDiv w:val="1"/>
      <w:marLeft w:val="0"/>
      <w:marRight w:val="0"/>
      <w:marTop w:val="0"/>
      <w:marBottom w:val="0"/>
      <w:divBdr>
        <w:top w:val="none" w:sz="0" w:space="0" w:color="auto"/>
        <w:left w:val="none" w:sz="0" w:space="0" w:color="auto"/>
        <w:bottom w:val="none" w:sz="0" w:space="0" w:color="auto"/>
        <w:right w:val="none" w:sz="0" w:space="0" w:color="auto"/>
      </w:divBdr>
    </w:div>
    <w:div w:id="778527296">
      <w:bodyDiv w:val="1"/>
      <w:marLeft w:val="0"/>
      <w:marRight w:val="0"/>
      <w:marTop w:val="0"/>
      <w:marBottom w:val="0"/>
      <w:divBdr>
        <w:top w:val="none" w:sz="0" w:space="0" w:color="auto"/>
        <w:left w:val="none" w:sz="0" w:space="0" w:color="auto"/>
        <w:bottom w:val="none" w:sz="0" w:space="0" w:color="auto"/>
        <w:right w:val="none" w:sz="0" w:space="0" w:color="auto"/>
      </w:divBdr>
    </w:div>
    <w:div w:id="781189159">
      <w:bodyDiv w:val="1"/>
      <w:marLeft w:val="0"/>
      <w:marRight w:val="0"/>
      <w:marTop w:val="0"/>
      <w:marBottom w:val="0"/>
      <w:divBdr>
        <w:top w:val="none" w:sz="0" w:space="0" w:color="auto"/>
        <w:left w:val="none" w:sz="0" w:space="0" w:color="auto"/>
        <w:bottom w:val="none" w:sz="0" w:space="0" w:color="auto"/>
        <w:right w:val="none" w:sz="0" w:space="0" w:color="auto"/>
      </w:divBdr>
      <w:divsChild>
        <w:div w:id="1361467216">
          <w:marLeft w:val="0"/>
          <w:marRight w:val="0"/>
          <w:marTop w:val="0"/>
          <w:marBottom w:val="0"/>
          <w:divBdr>
            <w:top w:val="none" w:sz="0" w:space="0" w:color="auto"/>
            <w:left w:val="none" w:sz="0" w:space="0" w:color="auto"/>
            <w:bottom w:val="none" w:sz="0" w:space="0" w:color="auto"/>
            <w:right w:val="none" w:sz="0" w:space="0" w:color="auto"/>
          </w:divBdr>
          <w:divsChild>
            <w:div w:id="117261769">
              <w:marLeft w:val="0"/>
              <w:marRight w:val="0"/>
              <w:marTop w:val="0"/>
              <w:marBottom w:val="0"/>
              <w:divBdr>
                <w:top w:val="none" w:sz="0" w:space="0" w:color="auto"/>
                <w:left w:val="none" w:sz="0" w:space="0" w:color="auto"/>
                <w:bottom w:val="none" w:sz="0" w:space="0" w:color="auto"/>
                <w:right w:val="none" w:sz="0" w:space="0" w:color="auto"/>
              </w:divBdr>
            </w:div>
          </w:divsChild>
        </w:div>
        <w:div w:id="2074622026">
          <w:marLeft w:val="0"/>
          <w:marRight w:val="0"/>
          <w:marTop w:val="0"/>
          <w:marBottom w:val="0"/>
          <w:divBdr>
            <w:top w:val="none" w:sz="0" w:space="0" w:color="auto"/>
            <w:left w:val="none" w:sz="0" w:space="0" w:color="auto"/>
            <w:bottom w:val="none" w:sz="0" w:space="0" w:color="auto"/>
            <w:right w:val="none" w:sz="0" w:space="0" w:color="auto"/>
          </w:divBdr>
          <w:divsChild>
            <w:div w:id="1027295394">
              <w:marLeft w:val="0"/>
              <w:marRight w:val="0"/>
              <w:marTop w:val="0"/>
              <w:marBottom w:val="0"/>
              <w:divBdr>
                <w:top w:val="none" w:sz="0" w:space="0" w:color="auto"/>
                <w:left w:val="none" w:sz="0" w:space="0" w:color="auto"/>
                <w:bottom w:val="none" w:sz="0" w:space="0" w:color="auto"/>
                <w:right w:val="none" w:sz="0" w:space="0" w:color="auto"/>
              </w:divBdr>
            </w:div>
          </w:divsChild>
        </w:div>
        <w:div w:id="1764565362">
          <w:marLeft w:val="0"/>
          <w:marRight w:val="0"/>
          <w:marTop w:val="0"/>
          <w:marBottom w:val="0"/>
          <w:divBdr>
            <w:top w:val="none" w:sz="0" w:space="0" w:color="auto"/>
            <w:left w:val="none" w:sz="0" w:space="0" w:color="auto"/>
            <w:bottom w:val="none" w:sz="0" w:space="0" w:color="auto"/>
            <w:right w:val="none" w:sz="0" w:space="0" w:color="auto"/>
          </w:divBdr>
          <w:divsChild>
            <w:div w:id="1998148920">
              <w:marLeft w:val="0"/>
              <w:marRight w:val="0"/>
              <w:marTop w:val="0"/>
              <w:marBottom w:val="0"/>
              <w:divBdr>
                <w:top w:val="none" w:sz="0" w:space="0" w:color="auto"/>
                <w:left w:val="none" w:sz="0" w:space="0" w:color="auto"/>
                <w:bottom w:val="none" w:sz="0" w:space="0" w:color="auto"/>
                <w:right w:val="none" w:sz="0" w:space="0" w:color="auto"/>
              </w:divBdr>
            </w:div>
          </w:divsChild>
        </w:div>
        <w:div w:id="828255075">
          <w:marLeft w:val="0"/>
          <w:marRight w:val="0"/>
          <w:marTop w:val="0"/>
          <w:marBottom w:val="0"/>
          <w:divBdr>
            <w:top w:val="none" w:sz="0" w:space="0" w:color="auto"/>
            <w:left w:val="none" w:sz="0" w:space="0" w:color="auto"/>
            <w:bottom w:val="none" w:sz="0" w:space="0" w:color="auto"/>
            <w:right w:val="none" w:sz="0" w:space="0" w:color="auto"/>
          </w:divBdr>
          <w:divsChild>
            <w:div w:id="440076753">
              <w:marLeft w:val="0"/>
              <w:marRight w:val="0"/>
              <w:marTop w:val="0"/>
              <w:marBottom w:val="0"/>
              <w:divBdr>
                <w:top w:val="none" w:sz="0" w:space="0" w:color="auto"/>
                <w:left w:val="none" w:sz="0" w:space="0" w:color="auto"/>
                <w:bottom w:val="none" w:sz="0" w:space="0" w:color="auto"/>
                <w:right w:val="none" w:sz="0" w:space="0" w:color="auto"/>
              </w:divBdr>
            </w:div>
          </w:divsChild>
        </w:div>
        <w:div w:id="481193108">
          <w:marLeft w:val="0"/>
          <w:marRight w:val="0"/>
          <w:marTop w:val="0"/>
          <w:marBottom w:val="0"/>
          <w:divBdr>
            <w:top w:val="none" w:sz="0" w:space="0" w:color="auto"/>
            <w:left w:val="none" w:sz="0" w:space="0" w:color="auto"/>
            <w:bottom w:val="none" w:sz="0" w:space="0" w:color="auto"/>
            <w:right w:val="none" w:sz="0" w:space="0" w:color="auto"/>
          </w:divBdr>
          <w:divsChild>
            <w:div w:id="162623066">
              <w:marLeft w:val="0"/>
              <w:marRight w:val="0"/>
              <w:marTop w:val="0"/>
              <w:marBottom w:val="0"/>
              <w:divBdr>
                <w:top w:val="none" w:sz="0" w:space="0" w:color="auto"/>
                <w:left w:val="none" w:sz="0" w:space="0" w:color="auto"/>
                <w:bottom w:val="none" w:sz="0" w:space="0" w:color="auto"/>
                <w:right w:val="none" w:sz="0" w:space="0" w:color="auto"/>
              </w:divBdr>
            </w:div>
          </w:divsChild>
        </w:div>
        <w:div w:id="489371577">
          <w:marLeft w:val="0"/>
          <w:marRight w:val="0"/>
          <w:marTop w:val="0"/>
          <w:marBottom w:val="0"/>
          <w:divBdr>
            <w:top w:val="none" w:sz="0" w:space="0" w:color="auto"/>
            <w:left w:val="none" w:sz="0" w:space="0" w:color="auto"/>
            <w:bottom w:val="none" w:sz="0" w:space="0" w:color="auto"/>
            <w:right w:val="none" w:sz="0" w:space="0" w:color="auto"/>
          </w:divBdr>
          <w:divsChild>
            <w:div w:id="601380821">
              <w:marLeft w:val="0"/>
              <w:marRight w:val="0"/>
              <w:marTop w:val="0"/>
              <w:marBottom w:val="0"/>
              <w:divBdr>
                <w:top w:val="none" w:sz="0" w:space="0" w:color="auto"/>
                <w:left w:val="none" w:sz="0" w:space="0" w:color="auto"/>
                <w:bottom w:val="none" w:sz="0" w:space="0" w:color="auto"/>
                <w:right w:val="none" w:sz="0" w:space="0" w:color="auto"/>
              </w:divBdr>
            </w:div>
          </w:divsChild>
        </w:div>
        <w:div w:id="1601177709">
          <w:marLeft w:val="0"/>
          <w:marRight w:val="0"/>
          <w:marTop w:val="0"/>
          <w:marBottom w:val="0"/>
          <w:divBdr>
            <w:top w:val="none" w:sz="0" w:space="0" w:color="auto"/>
            <w:left w:val="none" w:sz="0" w:space="0" w:color="auto"/>
            <w:bottom w:val="none" w:sz="0" w:space="0" w:color="auto"/>
            <w:right w:val="none" w:sz="0" w:space="0" w:color="auto"/>
          </w:divBdr>
          <w:divsChild>
            <w:div w:id="1501384201">
              <w:marLeft w:val="0"/>
              <w:marRight w:val="0"/>
              <w:marTop w:val="0"/>
              <w:marBottom w:val="0"/>
              <w:divBdr>
                <w:top w:val="none" w:sz="0" w:space="0" w:color="auto"/>
                <w:left w:val="none" w:sz="0" w:space="0" w:color="auto"/>
                <w:bottom w:val="none" w:sz="0" w:space="0" w:color="auto"/>
                <w:right w:val="none" w:sz="0" w:space="0" w:color="auto"/>
              </w:divBdr>
            </w:div>
          </w:divsChild>
        </w:div>
        <w:div w:id="292832646">
          <w:marLeft w:val="0"/>
          <w:marRight w:val="0"/>
          <w:marTop w:val="0"/>
          <w:marBottom w:val="0"/>
          <w:divBdr>
            <w:top w:val="none" w:sz="0" w:space="0" w:color="auto"/>
            <w:left w:val="none" w:sz="0" w:space="0" w:color="auto"/>
            <w:bottom w:val="none" w:sz="0" w:space="0" w:color="auto"/>
            <w:right w:val="none" w:sz="0" w:space="0" w:color="auto"/>
          </w:divBdr>
          <w:divsChild>
            <w:div w:id="1481773648">
              <w:marLeft w:val="0"/>
              <w:marRight w:val="0"/>
              <w:marTop w:val="0"/>
              <w:marBottom w:val="0"/>
              <w:divBdr>
                <w:top w:val="none" w:sz="0" w:space="0" w:color="auto"/>
                <w:left w:val="none" w:sz="0" w:space="0" w:color="auto"/>
                <w:bottom w:val="none" w:sz="0" w:space="0" w:color="auto"/>
                <w:right w:val="none" w:sz="0" w:space="0" w:color="auto"/>
              </w:divBdr>
            </w:div>
          </w:divsChild>
        </w:div>
        <w:div w:id="1226063029">
          <w:marLeft w:val="0"/>
          <w:marRight w:val="0"/>
          <w:marTop w:val="0"/>
          <w:marBottom w:val="0"/>
          <w:divBdr>
            <w:top w:val="none" w:sz="0" w:space="0" w:color="auto"/>
            <w:left w:val="none" w:sz="0" w:space="0" w:color="auto"/>
            <w:bottom w:val="none" w:sz="0" w:space="0" w:color="auto"/>
            <w:right w:val="none" w:sz="0" w:space="0" w:color="auto"/>
          </w:divBdr>
          <w:divsChild>
            <w:div w:id="1007563107">
              <w:marLeft w:val="0"/>
              <w:marRight w:val="0"/>
              <w:marTop w:val="0"/>
              <w:marBottom w:val="0"/>
              <w:divBdr>
                <w:top w:val="none" w:sz="0" w:space="0" w:color="auto"/>
                <w:left w:val="none" w:sz="0" w:space="0" w:color="auto"/>
                <w:bottom w:val="none" w:sz="0" w:space="0" w:color="auto"/>
                <w:right w:val="none" w:sz="0" w:space="0" w:color="auto"/>
              </w:divBdr>
            </w:div>
          </w:divsChild>
        </w:div>
        <w:div w:id="922302369">
          <w:marLeft w:val="0"/>
          <w:marRight w:val="0"/>
          <w:marTop w:val="0"/>
          <w:marBottom w:val="0"/>
          <w:divBdr>
            <w:top w:val="none" w:sz="0" w:space="0" w:color="auto"/>
            <w:left w:val="none" w:sz="0" w:space="0" w:color="auto"/>
            <w:bottom w:val="none" w:sz="0" w:space="0" w:color="auto"/>
            <w:right w:val="none" w:sz="0" w:space="0" w:color="auto"/>
          </w:divBdr>
          <w:divsChild>
            <w:div w:id="47800248">
              <w:marLeft w:val="0"/>
              <w:marRight w:val="0"/>
              <w:marTop w:val="0"/>
              <w:marBottom w:val="0"/>
              <w:divBdr>
                <w:top w:val="none" w:sz="0" w:space="0" w:color="auto"/>
                <w:left w:val="none" w:sz="0" w:space="0" w:color="auto"/>
                <w:bottom w:val="none" w:sz="0" w:space="0" w:color="auto"/>
                <w:right w:val="none" w:sz="0" w:space="0" w:color="auto"/>
              </w:divBdr>
            </w:div>
          </w:divsChild>
        </w:div>
        <w:div w:id="1657803855">
          <w:marLeft w:val="0"/>
          <w:marRight w:val="0"/>
          <w:marTop w:val="0"/>
          <w:marBottom w:val="0"/>
          <w:divBdr>
            <w:top w:val="none" w:sz="0" w:space="0" w:color="auto"/>
            <w:left w:val="none" w:sz="0" w:space="0" w:color="auto"/>
            <w:bottom w:val="none" w:sz="0" w:space="0" w:color="auto"/>
            <w:right w:val="none" w:sz="0" w:space="0" w:color="auto"/>
          </w:divBdr>
          <w:divsChild>
            <w:div w:id="981957266">
              <w:marLeft w:val="0"/>
              <w:marRight w:val="0"/>
              <w:marTop w:val="0"/>
              <w:marBottom w:val="0"/>
              <w:divBdr>
                <w:top w:val="none" w:sz="0" w:space="0" w:color="auto"/>
                <w:left w:val="none" w:sz="0" w:space="0" w:color="auto"/>
                <w:bottom w:val="none" w:sz="0" w:space="0" w:color="auto"/>
                <w:right w:val="none" w:sz="0" w:space="0" w:color="auto"/>
              </w:divBdr>
            </w:div>
          </w:divsChild>
        </w:div>
        <w:div w:id="1312176730">
          <w:marLeft w:val="0"/>
          <w:marRight w:val="0"/>
          <w:marTop w:val="0"/>
          <w:marBottom w:val="0"/>
          <w:divBdr>
            <w:top w:val="none" w:sz="0" w:space="0" w:color="auto"/>
            <w:left w:val="none" w:sz="0" w:space="0" w:color="auto"/>
            <w:bottom w:val="none" w:sz="0" w:space="0" w:color="auto"/>
            <w:right w:val="none" w:sz="0" w:space="0" w:color="auto"/>
          </w:divBdr>
          <w:divsChild>
            <w:div w:id="6650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6534">
      <w:bodyDiv w:val="1"/>
      <w:marLeft w:val="0"/>
      <w:marRight w:val="0"/>
      <w:marTop w:val="0"/>
      <w:marBottom w:val="0"/>
      <w:divBdr>
        <w:top w:val="none" w:sz="0" w:space="0" w:color="auto"/>
        <w:left w:val="none" w:sz="0" w:space="0" w:color="auto"/>
        <w:bottom w:val="none" w:sz="0" w:space="0" w:color="auto"/>
        <w:right w:val="none" w:sz="0" w:space="0" w:color="auto"/>
      </w:divBdr>
    </w:div>
    <w:div w:id="788202622">
      <w:bodyDiv w:val="1"/>
      <w:marLeft w:val="0"/>
      <w:marRight w:val="0"/>
      <w:marTop w:val="0"/>
      <w:marBottom w:val="0"/>
      <w:divBdr>
        <w:top w:val="none" w:sz="0" w:space="0" w:color="auto"/>
        <w:left w:val="none" w:sz="0" w:space="0" w:color="auto"/>
        <w:bottom w:val="none" w:sz="0" w:space="0" w:color="auto"/>
        <w:right w:val="none" w:sz="0" w:space="0" w:color="auto"/>
      </w:divBdr>
      <w:divsChild>
        <w:div w:id="61830094">
          <w:marLeft w:val="0"/>
          <w:marRight w:val="0"/>
          <w:marTop w:val="0"/>
          <w:marBottom w:val="0"/>
          <w:divBdr>
            <w:top w:val="none" w:sz="0" w:space="0" w:color="auto"/>
            <w:left w:val="none" w:sz="0" w:space="0" w:color="auto"/>
            <w:bottom w:val="none" w:sz="0" w:space="0" w:color="auto"/>
            <w:right w:val="none" w:sz="0" w:space="0" w:color="auto"/>
          </w:divBdr>
          <w:divsChild>
            <w:div w:id="1504470437">
              <w:marLeft w:val="0"/>
              <w:marRight w:val="0"/>
              <w:marTop w:val="0"/>
              <w:marBottom w:val="0"/>
              <w:divBdr>
                <w:top w:val="none" w:sz="0" w:space="0" w:color="auto"/>
                <w:left w:val="none" w:sz="0" w:space="0" w:color="auto"/>
                <w:bottom w:val="none" w:sz="0" w:space="0" w:color="auto"/>
                <w:right w:val="none" w:sz="0" w:space="0" w:color="auto"/>
              </w:divBdr>
            </w:div>
          </w:divsChild>
        </w:div>
        <w:div w:id="400367007">
          <w:marLeft w:val="0"/>
          <w:marRight w:val="0"/>
          <w:marTop w:val="0"/>
          <w:marBottom w:val="0"/>
          <w:divBdr>
            <w:top w:val="none" w:sz="0" w:space="0" w:color="auto"/>
            <w:left w:val="none" w:sz="0" w:space="0" w:color="auto"/>
            <w:bottom w:val="none" w:sz="0" w:space="0" w:color="auto"/>
            <w:right w:val="none" w:sz="0" w:space="0" w:color="auto"/>
          </w:divBdr>
          <w:divsChild>
            <w:div w:id="77559763">
              <w:marLeft w:val="0"/>
              <w:marRight w:val="0"/>
              <w:marTop w:val="0"/>
              <w:marBottom w:val="0"/>
              <w:divBdr>
                <w:top w:val="none" w:sz="0" w:space="0" w:color="auto"/>
                <w:left w:val="none" w:sz="0" w:space="0" w:color="auto"/>
                <w:bottom w:val="none" w:sz="0" w:space="0" w:color="auto"/>
                <w:right w:val="none" w:sz="0" w:space="0" w:color="auto"/>
              </w:divBdr>
            </w:div>
            <w:div w:id="426193104">
              <w:marLeft w:val="0"/>
              <w:marRight w:val="0"/>
              <w:marTop w:val="0"/>
              <w:marBottom w:val="0"/>
              <w:divBdr>
                <w:top w:val="none" w:sz="0" w:space="0" w:color="auto"/>
                <w:left w:val="none" w:sz="0" w:space="0" w:color="auto"/>
                <w:bottom w:val="none" w:sz="0" w:space="0" w:color="auto"/>
                <w:right w:val="none" w:sz="0" w:space="0" w:color="auto"/>
              </w:divBdr>
            </w:div>
            <w:div w:id="954482213">
              <w:marLeft w:val="0"/>
              <w:marRight w:val="0"/>
              <w:marTop w:val="0"/>
              <w:marBottom w:val="0"/>
              <w:divBdr>
                <w:top w:val="none" w:sz="0" w:space="0" w:color="auto"/>
                <w:left w:val="none" w:sz="0" w:space="0" w:color="auto"/>
                <w:bottom w:val="none" w:sz="0" w:space="0" w:color="auto"/>
                <w:right w:val="none" w:sz="0" w:space="0" w:color="auto"/>
              </w:divBdr>
            </w:div>
            <w:div w:id="1718092360">
              <w:marLeft w:val="0"/>
              <w:marRight w:val="0"/>
              <w:marTop w:val="0"/>
              <w:marBottom w:val="0"/>
              <w:divBdr>
                <w:top w:val="none" w:sz="0" w:space="0" w:color="auto"/>
                <w:left w:val="none" w:sz="0" w:space="0" w:color="auto"/>
                <w:bottom w:val="none" w:sz="0" w:space="0" w:color="auto"/>
                <w:right w:val="none" w:sz="0" w:space="0" w:color="auto"/>
              </w:divBdr>
            </w:div>
          </w:divsChild>
        </w:div>
        <w:div w:id="517817393">
          <w:marLeft w:val="0"/>
          <w:marRight w:val="0"/>
          <w:marTop w:val="0"/>
          <w:marBottom w:val="0"/>
          <w:divBdr>
            <w:top w:val="none" w:sz="0" w:space="0" w:color="auto"/>
            <w:left w:val="none" w:sz="0" w:space="0" w:color="auto"/>
            <w:bottom w:val="none" w:sz="0" w:space="0" w:color="auto"/>
            <w:right w:val="none" w:sz="0" w:space="0" w:color="auto"/>
          </w:divBdr>
          <w:divsChild>
            <w:div w:id="1045525556">
              <w:marLeft w:val="0"/>
              <w:marRight w:val="0"/>
              <w:marTop w:val="0"/>
              <w:marBottom w:val="0"/>
              <w:divBdr>
                <w:top w:val="none" w:sz="0" w:space="0" w:color="auto"/>
                <w:left w:val="none" w:sz="0" w:space="0" w:color="auto"/>
                <w:bottom w:val="none" w:sz="0" w:space="0" w:color="auto"/>
                <w:right w:val="none" w:sz="0" w:space="0" w:color="auto"/>
              </w:divBdr>
            </w:div>
          </w:divsChild>
        </w:div>
        <w:div w:id="778991860">
          <w:marLeft w:val="0"/>
          <w:marRight w:val="0"/>
          <w:marTop w:val="0"/>
          <w:marBottom w:val="0"/>
          <w:divBdr>
            <w:top w:val="none" w:sz="0" w:space="0" w:color="auto"/>
            <w:left w:val="none" w:sz="0" w:space="0" w:color="auto"/>
            <w:bottom w:val="none" w:sz="0" w:space="0" w:color="auto"/>
            <w:right w:val="none" w:sz="0" w:space="0" w:color="auto"/>
          </w:divBdr>
          <w:divsChild>
            <w:div w:id="1584871272">
              <w:marLeft w:val="0"/>
              <w:marRight w:val="0"/>
              <w:marTop w:val="0"/>
              <w:marBottom w:val="0"/>
              <w:divBdr>
                <w:top w:val="none" w:sz="0" w:space="0" w:color="auto"/>
                <w:left w:val="none" w:sz="0" w:space="0" w:color="auto"/>
                <w:bottom w:val="none" w:sz="0" w:space="0" w:color="auto"/>
                <w:right w:val="none" w:sz="0" w:space="0" w:color="auto"/>
              </w:divBdr>
            </w:div>
          </w:divsChild>
        </w:div>
        <w:div w:id="824902485">
          <w:marLeft w:val="0"/>
          <w:marRight w:val="0"/>
          <w:marTop w:val="0"/>
          <w:marBottom w:val="0"/>
          <w:divBdr>
            <w:top w:val="none" w:sz="0" w:space="0" w:color="auto"/>
            <w:left w:val="none" w:sz="0" w:space="0" w:color="auto"/>
            <w:bottom w:val="none" w:sz="0" w:space="0" w:color="auto"/>
            <w:right w:val="none" w:sz="0" w:space="0" w:color="auto"/>
          </w:divBdr>
          <w:divsChild>
            <w:div w:id="1453787228">
              <w:marLeft w:val="0"/>
              <w:marRight w:val="0"/>
              <w:marTop w:val="0"/>
              <w:marBottom w:val="0"/>
              <w:divBdr>
                <w:top w:val="none" w:sz="0" w:space="0" w:color="auto"/>
                <w:left w:val="none" w:sz="0" w:space="0" w:color="auto"/>
                <w:bottom w:val="none" w:sz="0" w:space="0" w:color="auto"/>
                <w:right w:val="none" w:sz="0" w:space="0" w:color="auto"/>
              </w:divBdr>
            </w:div>
          </w:divsChild>
        </w:div>
        <w:div w:id="1278482769">
          <w:marLeft w:val="0"/>
          <w:marRight w:val="0"/>
          <w:marTop w:val="0"/>
          <w:marBottom w:val="0"/>
          <w:divBdr>
            <w:top w:val="none" w:sz="0" w:space="0" w:color="auto"/>
            <w:left w:val="none" w:sz="0" w:space="0" w:color="auto"/>
            <w:bottom w:val="none" w:sz="0" w:space="0" w:color="auto"/>
            <w:right w:val="none" w:sz="0" w:space="0" w:color="auto"/>
          </w:divBdr>
          <w:divsChild>
            <w:div w:id="232930784">
              <w:marLeft w:val="0"/>
              <w:marRight w:val="0"/>
              <w:marTop w:val="0"/>
              <w:marBottom w:val="0"/>
              <w:divBdr>
                <w:top w:val="none" w:sz="0" w:space="0" w:color="auto"/>
                <w:left w:val="none" w:sz="0" w:space="0" w:color="auto"/>
                <w:bottom w:val="none" w:sz="0" w:space="0" w:color="auto"/>
                <w:right w:val="none" w:sz="0" w:space="0" w:color="auto"/>
              </w:divBdr>
            </w:div>
            <w:div w:id="520046435">
              <w:marLeft w:val="0"/>
              <w:marRight w:val="0"/>
              <w:marTop w:val="0"/>
              <w:marBottom w:val="0"/>
              <w:divBdr>
                <w:top w:val="none" w:sz="0" w:space="0" w:color="auto"/>
                <w:left w:val="none" w:sz="0" w:space="0" w:color="auto"/>
                <w:bottom w:val="none" w:sz="0" w:space="0" w:color="auto"/>
                <w:right w:val="none" w:sz="0" w:space="0" w:color="auto"/>
              </w:divBdr>
            </w:div>
            <w:div w:id="1199388752">
              <w:marLeft w:val="0"/>
              <w:marRight w:val="0"/>
              <w:marTop w:val="0"/>
              <w:marBottom w:val="0"/>
              <w:divBdr>
                <w:top w:val="none" w:sz="0" w:space="0" w:color="auto"/>
                <w:left w:val="none" w:sz="0" w:space="0" w:color="auto"/>
                <w:bottom w:val="none" w:sz="0" w:space="0" w:color="auto"/>
                <w:right w:val="none" w:sz="0" w:space="0" w:color="auto"/>
              </w:divBdr>
            </w:div>
            <w:div w:id="1206942286">
              <w:marLeft w:val="0"/>
              <w:marRight w:val="0"/>
              <w:marTop w:val="0"/>
              <w:marBottom w:val="0"/>
              <w:divBdr>
                <w:top w:val="none" w:sz="0" w:space="0" w:color="auto"/>
                <w:left w:val="none" w:sz="0" w:space="0" w:color="auto"/>
                <w:bottom w:val="none" w:sz="0" w:space="0" w:color="auto"/>
                <w:right w:val="none" w:sz="0" w:space="0" w:color="auto"/>
              </w:divBdr>
            </w:div>
            <w:div w:id="1827892912">
              <w:marLeft w:val="0"/>
              <w:marRight w:val="0"/>
              <w:marTop w:val="0"/>
              <w:marBottom w:val="0"/>
              <w:divBdr>
                <w:top w:val="none" w:sz="0" w:space="0" w:color="auto"/>
                <w:left w:val="none" w:sz="0" w:space="0" w:color="auto"/>
                <w:bottom w:val="none" w:sz="0" w:space="0" w:color="auto"/>
                <w:right w:val="none" w:sz="0" w:space="0" w:color="auto"/>
              </w:divBdr>
            </w:div>
          </w:divsChild>
        </w:div>
        <w:div w:id="1378240414">
          <w:marLeft w:val="0"/>
          <w:marRight w:val="0"/>
          <w:marTop w:val="0"/>
          <w:marBottom w:val="0"/>
          <w:divBdr>
            <w:top w:val="none" w:sz="0" w:space="0" w:color="auto"/>
            <w:left w:val="none" w:sz="0" w:space="0" w:color="auto"/>
            <w:bottom w:val="none" w:sz="0" w:space="0" w:color="auto"/>
            <w:right w:val="none" w:sz="0" w:space="0" w:color="auto"/>
          </w:divBdr>
          <w:divsChild>
            <w:div w:id="1039010849">
              <w:marLeft w:val="0"/>
              <w:marRight w:val="0"/>
              <w:marTop w:val="0"/>
              <w:marBottom w:val="0"/>
              <w:divBdr>
                <w:top w:val="none" w:sz="0" w:space="0" w:color="auto"/>
                <w:left w:val="none" w:sz="0" w:space="0" w:color="auto"/>
                <w:bottom w:val="none" w:sz="0" w:space="0" w:color="auto"/>
                <w:right w:val="none" w:sz="0" w:space="0" w:color="auto"/>
              </w:divBdr>
            </w:div>
          </w:divsChild>
        </w:div>
        <w:div w:id="1517764238">
          <w:marLeft w:val="0"/>
          <w:marRight w:val="0"/>
          <w:marTop w:val="0"/>
          <w:marBottom w:val="0"/>
          <w:divBdr>
            <w:top w:val="none" w:sz="0" w:space="0" w:color="auto"/>
            <w:left w:val="none" w:sz="0" w:space="0" w:color="auto"/>
            <w:bottom w:val="none" w:sz="0" w:space="0" w:color="auto"/>
            <w:right w:val="none" w:sz="0" w:space="0" w:color="auto"/>
          </w:divBdr>
          <w:divsChild>
            <w:div w:id="1012684968">
              <w:marLeft w:val="0"/>
              <w:marRight w:val="0"/>
              <w:marTop w:val="0"/>
              <w:marBottom w:val="0"/>
              <w:divBdr>
                <w:top w:val="none" w:sz="0" w:space="0" w:color="auto"/>
                <w:left w:val="none" w:sz="0" w:space="0" w:color="auto"/>
                <w:bottom w:val="none" w:sz="0" w:space="0" w:color="auto"/>
                <w:right w:val="none" w:sz="0" w:space="0" w:color="auto"/>
              </w:divBdr>
            </w:div>
          </w:divsChild>
        </w:div>
        <w:div w:id="2036272220">
          <w:marLeft w:val="0"/>
          <w:marRight w:val="0"/>
          <w:marTop w:val="0"/>
          <w:marBottom w:val="0"/>
          <w:divBdr>
            <w:top w:val="none" w:sz="0" w:space="0" w:color="auto"/>
            <w:left w:val="none" w:sz="0" w:space="0" w:color="auto"/>
            <w:bottom w:val="none" w:sz="0" w:space="0" w:color="auto"/>
            <w:right w:val="none" w:sz="0" w:space="0" w:color="auto"/>
          </w:divBdr>
          <w:divsChild>
            <w:div w:id="17861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809246864">
      <w:bodyDiv w:val="1"/>
      <w:marLeft w:val="0"/>
      <w:marRight w:val="0"/>
      <w:marTop w:val="0"/>
      <w:marBottom w:val="0"/>
      <w:divBdr>
        <w:top w:val="none" w:sz="0" w:space="0" w:color="auto"/>
        <w:left w:val="none" w:sz="0" w:space="0" w:color="auto"/>
        <w:bottom w:val="none" w:sz="0" w:space="0" w:color="auto"/>
        <w:right w:val="none" w:sz="0" w:space="0" w:color="auto"/>
      </w:divBdr>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60822263">
      <w:bodyDiv w:val="1"/>
      <w:marLeft w:val="0"/>
      <w:marRight w:val="0"/>
      <w:marTop w:val="0"/>
      <w:marBottom w:val="0"/>
      <w:divBdr>
        <w:top w:val="none" w:sz="0" w:space="0" w:color="auto"/>
        <w:left w:val="none" w:sz="0" w:space="0" w:color="auto"/>
        <w:bottom w:val="none" w:sz="0" w:space="0" w:color="auto"/>
        <w:right w:val="none" w:sz="0" w:space="0" w:color="auto"/>
      </w:divBdr>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69146419">
      <w:bodyDiv w:val="1"/>
      <w:marLeft w:val="0"/>
      <w:marRight w:val="0"/>
      <w:marTop w:val="0"/>
      <w:marBottom w:val="0"/>
      <w:divBdr>
        <w:top w:val="none" w:sz="0" w:space="0" w:color="auto"/>
        <w:left w:val="none" w:sz="0" w:space="0" w:color="auto"/>
        <w:bottom w:val="none" w:sz="0" w:space="0" w:color="auto"/>
        <w:right w:val="none" w:sz="0" w:space="0" w:color="auto"/>
      </w:divBdr>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6282784">
      <w:bodyDiv w:val="1"/>
      <w:marLeft w:val="0"/>
      <w:marRight w:val="0"/>
      <w:marTop w:val="0"/>
      <w:marBottom w:val="0"/>
      <w:divBdr>
        <w:top w:val="none" w:sz="0" w:space="0" w:color="auto"/>
        <w:left w:val="none" w:sz="0" w:space="0" w:color="auto"/>
        <w:bottom w:val="none" w:sz="0" w:space="0" w:color="auto"/>
        <w:right w:val="none" w:sz="0" w:space="0" w:color="auto"/>
      </w:divBdr>
    </w:div>
    <w:div w:id="885411828">
      <w:bodyDiv w:val="1"/>
      <w:marLeft w:val="0"/>
      <w:marRight w:val="0"/>
      <w:marTop w:val="0"/>
      <w:marBottom w:val="0"/>
      <w:divBdr>
        <w:top w:val="none" w:sz="0" w:space="0" w:color="auto"/>
        <w:left w:val="none" w:sz="0" w:space="0" w:color="auto"/>
        <w:bottom w:val="none" w:sz="0" w:space="0" w:color="auto"/>
        <w:right w:val="none" w:sz="0" w:space="0" w:color="auto"/>
      </w:divBdr>
    </w:div>
    <w:div w:id="905456353">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42229755">
      <w:bodyDiv w:val="1"/>
      <w:marLeft w:val="0"/>
      <w:marRight w:val="0"/>
      <w:marTop w:val="0"/>
      <w:marBottom w:val="0"/>
      <w:divBdr>
        <w:top w:val="none" w:sz="0" w:space="0" w:color="auto"/>
        <w:left w:val="none" w:sz="0" w:space="0" w:color="auto"/>
        <w:bottom w:val="none" w:sz="0" w:space="0" w:color="auto"/>
        <w:right w:val="none" w:sz="0" w:space="0" w:color="auto"/>
      </w:divBdr>
    </w:div>
    <w:div w:id="953436551">
      <w:bodyDiv w:val="1"/>
      <w:marLeft w:val="0"/>
      <w:marRight w:val="0"/>
      <w:marTop w:val="0"/>
      <w:marBottom w:val="0"/>
      <w:divBdr>
        <w:top w:val="none" w:sz="0" w:space="0" w:color="auto"/>
        <w:left w:val="none" w:sz="0" w:space="0" w:color="auto"/>
        <w:bottom w:val="none" w:sz="0" w:space="0" w:color="auto"/>
        <w:right w:val="none" w:sz="0" w:space="0" w:color="auto"/>
      </w:divBdr>
      <w:divsChild>
        <w:div w:id="1386640991">
          <w:marLeft w:val="0"/>
          <w:marRight w:val="0"/>
          <w:marTop w:val="0"/>
          <w:marBottom w:val="0"/>
          <w:divBdr>
            <w:top w:val="none" w:sz="0" w:space="0" w:color="auto"/>
            <w:left w:val="none" w:sz="0" w:space="0" w:color="auto"/>
            <w:bottom w:val="none" w:sz="0" w:space="0" w:color="auto"/>
            <w:right w:val="none" w:sz="0" w:space="0" w:color="auto"/>
          </w:divBdr>
        </w:div>
        <w:div w:id="961611724">
          <w:marLeft w:val="0"/>
          <w:marRight w:val="0"/>
          <w:marTop w:val="0"/>
          <w:marBottom w:val="0"/>
          <w:divBdr>
            <w:top w:val="none" w:sz="0" w:space="0" w:color="auto"/>
            <w:left w:val="none" w:sz="0" w:space="0" w:color="auto"/>
            <w:bottom w:val="none" w:sz="0" w:space="0" w:color="auto"/>
            <w:right w:val="none" w:sz="0" w:space="0" w:color="auto"/>
          </w:divBdr>
        </w:div>
      </w:divsChild>
    </w:div>
    <w:div w:id="954556419">
      <w:bodyDiv w:val="1"/>
      <w:marLeft w:val="0"/>
      <w:marRight w:val="0"/>
      <w:marTop w:val="0"/>
      <w:marBottom w:val="0"/>
      <w:divBdr>
        <w:top w:val="none" w:sz="0" w:space="0" w:color="auto"/>
        <w:left w:val="none" w:sz="0" w:space="0" w:color="auto"/>
        <w:bottom w:val="none" w:sz="0" w:space="0" w:color="auto"/>
        <w:right w:val="none" w:sz="0" w:space="0" w:color="auto"/>
      </w:divBdr>
      <w:divsChild>
        <w:div w:id="400249082">
          <w:marLeft w:val="0"/>
          <w:marRight w:val="0"/>
          <w:marTop w:val="0"/>
          <w:marBottom w:val="0"/>
          <w:divBdr>
            <w:top w:val="none" w:sz="0" w:space="0" w:color="auto"/>
            <w:left w:val="none" w:sz="0" w:space="0" w:color="auto"/>
            <w:bottom w:val="none" w:sz="0" w:space="0" w:color="auto"/>
            <w:right w:val="none" w:sz="0" w:space="0" w:color="auto"/>
          </w:divBdr>
          <w:divsChild>
            <w:div w:id="1606108856">
              <w:marLeft w:val="0"/>
              <w:marRight w:val="0"/>
              <w:marTop w:val="0"/>
              <w:marBottom w:val="0"/>
              <w:divBdr>
                <w:top w:val="none" w:sz="0" w:space="0" w:color="auto"/>
                <w:left w:val="none" w:sz="0" w:space="0" w:color="auto"/>
                <w:bottom w:val="none" w:sz="0" w:space="0" w:color="auto"/>
                <w:right w:val="none" w:sz="0" w:space="0" w:color="auto"/>
              </w:divBdr>
            </w:div>
          </w:divsChild>
        </w:div>
        <w:div w:id="584802179">
          <w:marLeft w:val="0"/>
          <w:marRight w:val="0"/>
          <w:marTop w:val="0"/>
          <w:marBottom w:val="0"/>
          <w:divBdr>
            <w:top w:val="none" w:sz="0" w:space="0" w:color="auto"/>
            <w:left w:val="none" w:sz="0" w:space="0" w:color="auto"/>
            <w:bottom w:val="none" w:sz="0" w:space="0" w:color="auto"/>
            <w:right w:val="none" w:sz="0" w:space="0" w:color="auto"/>
          </w:divBdr>
          <w:divsChild>
            <w:div w:id="887180464">
              <w:marLeft w:val="0"/>
              <w:marRight w:val="0"/>
              <w:marTop w:val="0"/>
              <w:marBottom w:val="0"/>
              <w:divBdr>
                <w:top w:val="none" w:sz="0" w:space="0" w:color="auto"/>
                <w:left w:val="none" w:sz="0" w:space="0" w:color="auto"/>
                <w:bottom w:val="none" w:sz="0" w:space="0" w:color="auto"/>
                <w:right w:val="none" w:sz="0" w:space="0" w:color="auto"/>
              </w:divBdr>
            </w:div>
          </w:divsChild>
        </w:div>
        <w:div w:id="1315138863">
          <w:marLeft w:val="0"/>
          <w:marRight w:val="0"/>
          <w:marTop w:val="0"/>
          <w:marBottom w:val="0"/>
          <w:divBdr>
            <w:top w:val="none" w:sz="0" w:space="0" w:color="auto"/>
            <w:left w:val="none" w:sz="0" w:space="0" w:color="auto"/>
            <w:bottom w:val="none" w:sz="0" w:space="0" w:color="auto"/>
            <w:right w:val="none" w:sz="0" w:space="0" w:color="auto"/>
          </w:divBdr>
          <w:divsChild>
            <w:div w:id="1095856445">
              <w:marLeft w:val="0"/>
              <w:marRight w:val="0"/>
              <w:marTop w:val="0"/>
              <w:marBottom w:val="0"/>
              <w:divBdr>
                <w:top w:val="none" w:sz="0" w:space="0" w:color="auto"/>
                <w:left w:val="none" w:sz="0" w:space="0" w:color="auto"/>
                <w:bottom w:val="none" w:sz="0" w:space="0" w:color="auto"/>
                <w:right w:val="none" w:sz="0" w:space="0" w:color="auto"/>
              </w:divBdr>
            </w:div>
          </w:divsChild>
        </w:div>
        <w:div w:id="999503192">
          <w:marLeft w:val="0"/>
          <w:marRight w:val="0"/>
          <w:marTop w:val="0"/>
          <w:marBottom w:val="0"/>
          <w:divBdr>
            <w:top w:val="none" w:sz="0" w:space="0" w:color="auto"/>
            <w:left w:val="none" w:sz="0" w:space="0" w:color="auto"/>
            <w:bottom w:val="none" w:sz="0" w:space="0" w:color="auto"/>
            <w:right w:val="none" w:sz="0" w:space="0" w:color="auto"/>
          </w:divBdr>
          <w:divsChild>
            <w:div w:id="1150292011">
              <w:marLeft w:val="0"/>
              <w:marRight w:val="0"/>
              <w:marTop w:val="0"/>
              <w:marBottom w:val="0"/>
              <w:divBdr>
                <w:top w:val="none" w:sz="0" w:space="0" w:color="auto"/>
                <w:left w:val="none" w:sz="0" w:space="0" w:color="auto"/>
                <w:bottom w:val="none" w:sz="0" w:space="0" w:color="auto"/>
                <w:right w:val="none" w:sz="0" w:space="0" w:color="auto"/>
              </w:divBdr>
            </w:div>
          </w:divsChild>
        </w:div>
        <w:div w:id="1576160341">
          <w:marLeft w:val="0"/>
          <w:marRight w:val="0"/>
          <w:marTop w:val="0"/>
          <w:marBottom w:val="0"/>
          <w:divBdr>
            <w:top w:val="none" w:sz="0" w:space="0" w:color="auto"/>
            <w:left w:val="none" w:sz="0" w:space="0" w:color="auto"/>
            <w:bottom w:val="none" w:sz="0" w:space="0" w:color="auto"/>
            <w:right w:val="none" w:sz="0" w:space="0" w:color="auto"/>
          </w:divBdr>
          <w:divsChild>
            <w:div w:id="189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918">
      <w:bodyDiv w:val="1"/>
      <w:marLeft w:val="0"/>
      <w:marRight w:val="0"/>
      <w:marTop w:val="0"/>
      <w:marBottom w:val="0"/>
      <w:divBdr>
        <w:top w:val="none" w:sz="0" w:space="0" w:color="auto"/>
        <w:left w:val="none" w:sz="0" w:space="0" w:color="auto"/>
        <w:bottom w:val="none" w:sz="0" w:space="0" w:color="auto"/>
        <w:right w:val="none" w:sz="0" w:space="0" w:color="auto"/>
      </w:divBdr>
      <w:divsChild>
        <w:div w:id="52192969">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131290535">
          <w:marLeft w:val="0"/>
          <w:marRight w:val="0"/>
          <w:marTop w:val="0"/>
          <w:marBottom w:val="0"/>
          <w:divBdr>
            <w:top w:val="none" w:sz="0" w:space="0" w:color="auto"/>
            <w:left w:val="none" w:sz="0" w:space="0" w:color="auto"/>
            <w:bottom w:val="none" w:sz="0" w:space="0" w:color="auto"/>
            <w:right w:val="none" w:sz="0" w:space="0" w:color="auto"/>
          </w:divBdr>
          <w:divsChild>
            <w:div w:id="1724480584">
              <w:marLeft w:val="0"/>
              <w:marRight w:val="0"/>
              <w:marTop w:val="0"/>
              <w:marBottom w:val="0"/>
              <w:divBdr>
                <w:top w:val="none" w:sz="0" w:space="0" w:color="auto"/>
                <w:left w:val="none" w:sz="0" w:space="0" w:color="auto"/>
                <w:bottom w:val="none" w:sz="0" w:space="0" w:color="auto"/>
                <w:right w:val="none" w:sz="0" w:space="0" w:color="auto"/>
              </w:divBdr>
            </w:div>
          </w:divsChild>
        </w:div>
        <w:div w:id="235171958">
          <w:marLeft w:val="0"/>
          <w:marRight w:val="0"/>
          <w:marTop w:val="0"/>
          <w:marBottom w:val="0"/>
          <w:divBdr>
            <w:top w:val="none" w:sz="0" w:space="0" w:color="auto"/>
            <w:left w:val="none" w:sz="0" w:space="0" w:color="auto"/>
            <w:bottom w:val="none" w:sz="0" w:space="0" w:color="auto"/>
            <w:right w:val="none" w:sz="0" w:space="0" w:color="auto"/>
          </w:divBdr>
          <w:divsChild>
            <w:div w:id="1889805939">
              <w:marLeft w:val="0"/>
              <w:marRight w:val="0"/>
              <w:marTop w:val="0"/>
              <w:marBottom w:val="0"/>
              <w:divBdr>
                <w:top w:val="none" w:sz="0" w:space="0" w:color="auto"/>
                <w:left w:val="none" w:sz="0" w:space="0" w:color="auto"/>
                <w:bottom w:val="none" w:sz="0" w:space="0" w:color="auto"/>
                <w:right w:val="none" w:sz="0" w:space="0" w:color="auto"/>
              </w:divBdr>
            </w:div>
          </w:divsChild>
        </w:div>
        <w:div w:id="374963472">
          <w:marLeft w:val="0"/>
          <w:marRight w:val="0"/>
          <w:marTop w:val="0"/>
          <w:marBottom w:val="0"/>
          <w:divBdr>
            <w:top w:val="none" w:sz="0" w:space="0" w:color="auto"/>
            <w:left w:val="none" w:sz="0" w:space="0" w:color="auto"/>
            <w:bottom w:val="none" w:sz="0" w:space="0" w:color="auto"/>
            <w:right w:val="none" w:sz="0" w:space="0" w:color="auto"/>
          </w:divBdr>
          <w:divsChild>
            <w:div w:id="1646621785">
              <w:marLeft w:val="0"/>
              <w:marRight w:val="0"/>
              <w:marTop w:val="0"/>
              <w:marBottom w:val="0"/>
              <w:divBdr>
                <w:top w:val="none" w:sz="0" w:space="0" w:color="auto"/>
                <w:left w:val="none" w:sz="0" w:space="0" w:color="auto"/>
                <w:bottom w:val="none" w:sz="0" w:space="0" w:color="auto"/>
                <w:right w:val="none" w:sz="0" w:space="0" w:color="auto"/>
              </w:divBdr>
            </w:div>
          </w:divsChild>
        </w:div>
        <w:div w:id="386422250">
          <w:marLeft w:val="0"/>
          <w:marRight w:val="0"/>
          <w:marTop w:val="0"/>
          <w:marBottom w:val="0"/>
          <w:divBdr>
            <w:top w:val="none" w:sz="0" w:space="0" w:color="auto"/>
            <w:left w:val="none" w:sz="0" w:space="0" w:color="auto"/>
            <w:bottom w:val="none" w:sz="0" w:space="0" w:color="auto"/>
            <w:right w:val="none" w:sz="0" w:space="0" w:color="auto"/>
          </w:divBdr>
          <w:divsChild>
            <w:div w:id="1172646025">
              <w:marLeft w:val="0"/>
              <w:marRight w:val="0"/>
              <w:marTop w:val="0"/>
              <w:marBottom w:val="0"/>
              <w:divBdr>
                <w:top w:val="none" w:sz="0" w:space="0" w:color="auto"/>
                <w:left w:val="none" w:sz="0" w:space="0" w:color="auto"/>
                <w:bottom w:val="none" w:sz="0" w:space="0" w:color="auto"/>
                <w:right w:val="none" w:sz="0" w:space="0" w:color="auto"/>
              </w:divBdr>
            </w:div>
          </w:divsChild>
        </w:div>
        <w:div w:id="460924175">
          <w:marLeft w:val="0"/>
          <w:marRight w:val="0"/>
          <w:marTop w:val="0"/>
          <w:marBottom w:val="0"/>
          <w:divBdr>
            <w:top w:val="none" w:sz="0" w:space="0" w:color="auto"/>
            <w:left w:val="none" w:sz="0" w:space="0" w:color="auto"/>
            <w:bottom w:val="none" w:sz="0" w:space="0" w:color="auto"/>
            <w:right w:val="none" w:sz="0" w:space="0" w:color="auto"/>
          </w:divBdr>
          <w:divsChild>
            <w:div w:id="1058937235">
              <w:marLeft w:val="0"/>
              <w:marRight w:val="0"/>
              <w:marTop w:val="0"/>
              <w:marBottom w:val="0"/>
              <w:divBdr>
                <w:top w:val="none" w:sz="0" w:space="0" w:color="auto"/>
                <w:left w:val="none" w:sz="0" w:space="0" w:color="auto"/>
                <w:bottom w:val="none" w:sz="0" w:space="0" w:color="auto"/>
                <w:right w:val="none" w:sz="0" w:space="0" w:color="auto"/>
              </w:divBdr>
            </w:div>
          </w:divsChild>
        </w:div>
        <w:div w:id="721515170">
          <w:marLeft w:val="0"/>
          <w:marRight w:val="0"/>
          <w:marTop w:val="0"/>
          <w:marBottom w:val="0"/>
          <w:divBdr>
            <w:top w:val="none" w:sz="0" w:space="0" w:color="auto"/>
            <w:left w:val="none" w:sz="0" w:space="0" w:color="auto"/>
            <w:bottom w:val="none" w:sz="0" w:space="0" w:color="auto"/>
            <w:right w:val="none" w:sz="0" w:space="0" w:color="auto"/>
          </w:divBdr>
          <w:divsChild>
            <w:div w:id="814759868">
              <w:marLeft w:val="0"/>
              <w:marRight w:val="0"/>
              <w:marTop w:val="0"/>
              <w:marBottom w:val="0"/>
              <w:divBdr>
                <w:top w:val="none" w:sz="0" w:space="0" w:color="auto"/>
                <w:left w:val="none" w:sz="0" w:space="0" w:color="auto"/>
                <w:bottom w:val="none" w:sz="0" w:space="0" w:color="auto"/>
                <w:right w:val="none" w:sz="0" w:space="0" w:color="auto"/>
              </w:divBdr>
            </w:div>
          </w:divsChild>
        </w:div>
        <w:div w:id="896551948">
          <w:marLeft w:val="0"/>
          <w:marRight w:val="0"/>
          <w:marTop w:val="0"/>
          <w:marBottom w:val="0"/>
          <w:divBdr>
            <w:top w:val="none" w:sz="0" w:space="0" w:color="auto"/>
            <w:left w:val="none" w:sz="0" w:space="0" w:color="auto"/>
            <w:bottom w:val="none" w:sz="0" w:space="0" w:color="auto"/>
            <w:right w:val="none" w:sz="0" w:space="0" w:color="auto"/>
          </w:divBdr>
          <w:divsChild>
            <w:div w:id="1513455186">
              <w:marLeft w:val="0"/>
              <w:marRight w:val="0"/>
              <w:marTop w:val="0"/>
              <w:marBottom w:val="0"/>
              <w:divBdr>
                <w:top w:val="none" w:sz="0" w:space="0" w:color="auto"/>
                <w:left w:val="none" w:sz="0" w:space="0" w:color="auto"/>
                <w:bottom w:val="none" w:sz="0" w:space="0" w:color="auto"/>
                <w:right w:val="none" w:sz="0" w:space="0" w:color="auto"/>
              </w:divBdr>
            </w:div>
          </w:divsChild>
        </w:div>
        <w:div w:id="905842513">
          <w:marLeft w:val="0"/>
          <w:marRight w:val="0"/>
          <w:marTop w:val="0"/>
          <w:marBottom w:val="0"/>
          <w:divBdr>
            <w:top w:val="none" w:sz="0" w:space="0" w:color="auto"/>
            <w:left w:val="none" w:sz="0" w:space="0" w:color="auto"/>
            <w:bottom w:val="none" w:sz="0" w:space="0" w:color="auto"/>
            <w:right w:val="none" w:sz="0" w:space="0" w:color="auto"/>
          </w:divBdr>
          <w:divsChild>
            <w:div w:id="80224857">
              <w:marLeft w:val="0"/>
              <w:marRight w:val="0"/>
              <w:marTop w:val="0"/>
              <w:marBottom w:val="0"/>
              <w:divBdr>
                <w:top w:val="none" w:sz="0" w:space="0" w:color="auto"/>
                <w:left w:val="none" w:sz="0" w:space="0" w:color="auto"/>
                <w:bottom w:val="none" w:sz="0" w:space="0" w:color="auto"/>
                <w:right w:val="none" w:sz="0" w:space="0" w:color="auto"/>
              </w:divBdr>
            </w:div>
          </w:divsChild>
        </w:div>
        <w:div w:id="999501220">
          <w:marLeft w:val="0"/>
          <w:marRight w:val="0"/>
          <w:marTop w:val="0"/>
          <w:marBottom w:val="0"/>
          <w:divBdr>
            <w:top w:val="none" w:sz="0" w:space="0" w:color="auto"/>
            <w:left w:val="none" w:sz="0" w:space="0" w:color="auto"/>
            <w:bottom w:val="none" w:sz="0" w:space="0" w:color="auto"/>
            <w:right w:val="none" w:sz="0" w:space="0" w:color="auto"/>
          </w:divBdr>
          <w:divsChild>
            <w:div w:id="404646751">
              <w:marLeft w:val="0"/>
              <w:marRight w:val="0"/>
              <w:marTop w:val="0"/>
              <w:marBottom w:val="0"/>
              <w:divBdr>
                <w:top w:val="none" w:sz="0" w:space="0" w:color="auto"/>
                <w:left w:val="none" w:sz="0" w:space="0" w:color="auto"/>
                <w:bottom w:val="none" w:sz="0" w:space="0" w:color="auto"/>
                <w:right w:val="none" w:sz="0" w:space="0" w:color="auto"/>
              </w:divBdr>
            </w:div>
          </w:divsChild>
        </w:div>
        <w:div w:id="1258710674">
          <w:marLeft w:val="0"/>
          <w:marRight w:val="0"/>
          <w:marTop w:val="0"/>
          <w:marBottom w:val="0"/>
          <w:divBdr>
            <w:top w:val="none" w:sz="0" w:space="0" w:color="auto"/>
            <w:left w:val="none" w:sz="0" w:space="0" w:color="auto"/>
            <w:bottom w:val="none" w:sz="0" w:space="0" w:color="auto"/>
            <w:right w:val="none" w:sz="0" w:space="0" w:color="auto"/>
          </w:divBdr>
          <w:divsChild>
            <w:div w:id="273293089">
              <w:marLeft w:val="0"/>
              <w:marRight w:val="0"/>
              <w:marTop w:val="0"/>
              <w:marBottom w:val="0"/>
              <w:divBdr>
                <w:top w:val="none" w:sz="0" w:space="0" w:color="auto"/>
                <w:left w:val="none" w:sz="0" w:space="0" w:color="auto"/>
                <w:bottom w:val="none" w:sz="0" w:space="0" w:color="auto"/>
                <w:right w:val="none" w:sz="0" w:space="0" w:color="auto"/>
              </w:divBdr>
            </w:div>
          </w:divsChild>
        </w:div>
        <w:div w:id="1420902501">
          <w:marLeft w:val="0"/>
          <w:marRight w:val="0"/>
          <w:marTop w:val="0"/>
          <w:marBottom w:val="0"/>
          <w:divBdr>
            <w:top w:val="none" w:sz="0" w:space="0" w:color="auto"/>
            <w:left w:val="none" w:sz="0" w:space="0" w:color="auto"/>
            <w:bottom w:val="none" w:sz="0" w:space="0" w:color="auto"/>
            <w:right w:val="none" w:sz="0" w:space="0" w:color="auto"/>
          </w:divBdr>
          <w:divsChild>
            <w:div w:id="1131704977">
              <w:marLeft w:val="0"/>
              <w:marRight w:val="0"/>
              <w:marTop w:val="0"/>
              <w:marBottom w:val="0"/>
              <w:divBdr>
                <w:top w:val="none" w:sz="0" w:space="0" w:color="auto"/>
                <w:left w:val="none" w:sz="0" w:space="0" w:color="auto"/>
                <w:bottom w:val="none" w:sz="0" w:space="0" w:color="auto"/>
                <w:right w:val="none" w:sz="0" w:space="0" w:color="auto"/>
              </w:divBdr>
            </w:div>
          </w:divsChild>
        </w:div>
        <w:div w:id="1514610842">
          <w:marLeft w:val="0"/>
          <w:marRight w:val="0"/>
          <w:marTop w:val="0"/>
          <w:marBottom w:val="0"/>
          <w:divBdr>
            <w:top w:val="none" w:sz="0" w:space="0" w:color="auto"/>
            <w:left w:val="none" w:sz="0" w:space="0" w:color="auto"/>
            <w:bottom w:val="none" w:sz="0" w:space="0" w:color="auto"/>
            <w:right w:val="none" w:sz="0" w:space="0" w:color="auto"/>
          </w:divBdr>
          <w:divsChild>
            <w:div w:id="352073007">
              <w:marLeft w:val="0"/>
              <w:marRight w:val="0"/>
              <w:marTop w:val="0"/>
              <w:marBottom w:val="0"/>
              <w:divBdr>
                <w:top w:val="none" w:sz="0" w:space="0" w:color="auto"/>
                <w:left w:val="none" w:sz="0" w:space="0" w:color="auto"/>
                <w:bottom w:val="none" w:sz="0" w:space="0" w:color="auto"/>
                <w:right w:val="none" w:sz="0" w:space="0" w:color="auto"/>
              </w:divBdr>
            </w:div>
          </w:divsChild>
        </w:div>
        <w:div w:id="1668940490">
          <w:marLeft w:val="0"/>
          <w:marRight w:val="0"/>
          <w:marTop w:val="0"/>
          <w:marBottom w:val="0"/>
          <w:divBdr>
            <w:top w:val="none" w:sz="0" w:space="0" w:color="auto"/>
            <w:left w:val="none" w:sz="0" w:space="0" w:color="auto"/>
            <w:bottom w:val="none" w:sz="0" w:space="0" w:color="auto"/>
            <w:right w:val="none" w:sz="0" w:space="0" w:color="auto"/>
          </w:divBdr>
          <w:divsChild>
            <w:div w:id="343556864">
              <w:marLeft w:val="0"/>
              <w:marRight w:val="0"/>
              <w:marTop w:val="0"/>
              <w:marBottom w:val="0"/>
              <w:divBdr>
                <w:top w:val="none" w:sz="0" w:space="0" w:color="auto"/>
                <w:left w:val="none" w:sz="0" w:space="0" w:color="auto"/>
                <w:bottom w:val="none" w:sz="0" w:space="0" w:color="auto"/>
                <w:right w:val="none" w:sz="0" w:space="0" w:color="auto"/>
              </w:divBdr>
            </w:div>
          </w:divsChild>
        </w:div>
        <w:div w:id="1716808871">
          <w:marLeft w:val="0"/>
          <w:marRight w:val="0"/>
          <w:marTop w:val="0"/>
          <w:marBottom w:val="0"/>
          <w:divBdr>
            <w:top w:val="none" w:sz="0" w:space="0" w:color="auto"/>
            <w:left w:val="none" w:sz="0" w:space="0" w:color="auto"/>
            <w:bottom w:val="none" w:sz="0" w:space="0" w:color="auto"/>
            <w:right w:val="none" w:sz="0" w:space="0" w:color="auto"/>
          </w:divBdr>
          <w:divsChild>
            <w:div w:id="359861021">
              <w:marLeft w:val="0"/>
              <w:marRight w:val="0"/>
              <w:marTop w:val="0"/>
              <w:marBottom w:val="0"/>
              <w:divBdr>
                <w:top w:val="none" w:sz="0" w:space="0" w:color="auto"/>
                <w:left w:val="none" w:sz="0" w:space="0" w:color="auto"/>
                <w:bottom w:val="none" w:sz="0" w:space="0" w:color="auto"/>
                <w:right w:val="none" w:sz="0" w:space="0" w:color="auto"/>
              </w:divBdr>
            </w:div>
          </w:divsChild>
        </w:div>
        <w:div w:id="1746800421">
          <w:marLeft w:val="0"/>
          <w:marRight w:val="0"/>
          <w:marTop w:val="0"/>
          <w:marBottom w:val="0"/>
          <w:divBdr>
            <w:top w:val="none" w:sz="0" w:space="0" w:color="auto"/>
            <w:left w:val="none" w:sz="0" w:space="0" w:color="auto"/>
            <w:bottom w:val="none" w:sz="0" w:space="0" w:color="auto"/>
            <w:right w:val="none" w:sz="0" w:space="0" w:color="auto"/>
          </w:divBdr>
          <w:divsChild>
            <w:div w:id="278992920">
              <w:marLeft w:val="0"/>
              <w:marRight w:val="0"/>
              <w:marTop w:val="0"/>
              <w:marBottom w:val="0"/>
              <w:divBdr>
                <w:top w:val="none" w:sz="0" w:space="0" w:color="auto"/>
                <w:left w:val="none" w:sz="0" w:space="0" w:color="auto"/>
                <w:bottom w:val="none" w:sz="0" w:space="0" w:color="auto"/>
                <w:right w:val="none" w:sz="0" w:space="0" w:color="auto"/>
              </w:divBdr>
            </w:div>
          </w:divsChild>
        </w:div>
        <w:div w:id="1936936529">
          <w:marLeft w:val="0"/>
          <w:marRight w:val="0"/>
          <w:marTop w:val="0"/>
          <w:marBottom w:val="0"/>
          <w:divBdr>
            <w:top w:val="none" w:sz="0" w:space="0" w:color="auto"/>
            <w:left w:val="none" w:sz="0" w:space="0" w:color="auto"/>
            <w:bottom w:val="none" w:sz="0" w:space="0" w:color="auto"/>
            <w:right w:val="none" w:sz="0" w:space="0" w:color="auto"/>
          </w:divBdr>
          <w:divsChild>
            <w:div w:id="270746975">
              <w:marLeft w:val="0"/>
              <w:marRight w:val="0"/>
              <w:marTop w:val="0"/>
              <w:marBottom w:val="0"/>
              <w:divBdr>
                <w:top w:val="none" w:sz="0" w:space="0" w:color="auto"/>
                <w:left w:val="none" w:sz="0" w:space="0" w:color="auto"/>
                <w:bottom w:val="none" w:sz="0" w:space="0" w:color="auto"/>
                <w:right w:val="none" w:sz="0" w:space="0" w:color="auto"/>
              </w:divBdr>
            </w:div>
          </w:divsChild>
        </w:div>
        <w:div w:id="1962879581">
          <w:marLeft w:val="0"/>
          <w:marRight w:val="0"/>
          <w:marTop w:val="0"/>
          <w:marBottom w:val="0"/>
          <w:divBdr>
            <w:top w:val="none" w:sz="0" w:space="0" w:color="auto"/>
            <w:left w:val="none" w:sz="0" w:space="0" w:color="auto"/>
            <w:bottom w:val="none" w:sz="0" w:space="0" w:color="auto"/>
            <w:right w:val="none" w:sz="0" w:space="0" w:color="auto"/>
          </w:divBdr>
          <w:divsChild>
            <w:div w:id="19860904">
              <w:marLeft w:val="0"/>
              <w:marRight w:val="0"/>
              <w:marTop w:val="0"/>
              <w:marBottom w:val="0"/>
              <w:divBdr>
                <w:top w:val="none" w:sz="0" w:space="0" w:color="auto"/>
                <w:left w:val="none" w:sz="0" w:space="0" w:color="auto"/>
                <w:bottom w:val="none" w:sz="0" w:space="0" w:color="auto"/>
                <w:right w:val="none" w:sz="0" w:space="0" w:color="auto"/>
              </w:divBdr>
            </w:div>
          </w:divsChild>
        </w:div>
        <w:div w:id="1985116919">
          <w:marLeft w:val="0"/>
          <w:marRight w:val="0"/>
          <w:marTop w:val="0"/>
          <w:marBottom w:val="0"/>
          <w:divBdr>
            <w:top w:val="none" w:sz="0" w:space="0" w:color="auto"/>
            <w:left w:val="none" w:sz="0" w:space="0" w:color="auto"/>
            <w:bottom w:val="none" w:sz="0" w:space="0" w:color="auto"/>
            <w:right w:val="none" w:sz="0" w:space="0" w:color="auto"/>
          </w:divBdr>
          <w:divsChild>
            <w:div w:id="131286891">
              <w:marLeft w:val="0"/>
              <w:marRight w:val="0"/>
              <w:marTop w:val="0"/>
              <w:marBottom w:val="0"/>
              <w:divBdr>
                <w:top w:val="none" w:sz="0" w:space="0" w:color="auto"/>
                <w:left w:val="none" w:sz="0" w:space="0" w:color="auto"/>
                <w:bottom w:val="none" w:sz="0" w:space="0" w:color="auto"/>
                <w:right w:val="none" w:sz="0" w:space="0" w:color="auto"/>
              </w:divBdr>
            </w:div>
          </w:divsChild>
        </w:div>
        <w:div w:id="1998457289">
          <w:marLeft w:val="0"/>
          <w:marRight w:val="0"/>
          <w:marTop w:val="0"/>
          <w:marBottom w:val="0"/>
          <w:divBdr>
            <w:top w:val="none" w:sz="0" w:space="0" w:color="auto"/>
            <w:left w:val="none" w:sz="0" w:space="0" w:color="auto"/>
            <w:bottom w:val="none" w:sz="0" w:space="0" w:color="auto"/>
            <w:right w:val="none" w:sz="0" w:space="0" w:color="auto"/>
          </w:divBdr>
          <w:divsChild>
            <w:div w:id="220019045">
              <w:marLeft w:val="0"/>
              <w:marRight w:val="0"/>
              <w:marTop w:val="0"/>
              <w:marBottom w:val="0"/>
              <w:divBdr>
                <w:top w:val="none" w:sz="0" w:space="0" w:color="auto"/>
                <w:left w:val="none" w:sz="0" w:space="0" w:color="auto"/>
                <w:bottom w:val="none" w:sz="0" w:space="0" w:color="auto"/>
                <w:right w:val="none" w:sz="0" w:space="0" w:color="auto"/>
              </w:divBdr>
            </w:div>
          </w:divsChild>
        </w:div>
        <w:div w:id="2032221820">
          <w:marLeft w:val="0"/>
          <w:marRight w:val="0"/>
          <w:marTop w:val="0"/>
          <w:marBottom w:val="0"/>
          <w:divBdr>
            <w:top w:val="none" w:sz="0" w:space="0" w:color="auto"/>
            <w:left w:val="none" w:sz="0" w:space="0" w:color="auto"/>
            <w:bottom w:val="none" w:sz="0" w:space="0" w:color="auto"/>
            <w:right w:val="none" w:sz="0" w:space="0" w:color="auto"/>
          </w:divBdr>
          <w:divsChild>
            <w:div w:id="637877692">
              <w:marLeft w:val="0"/>
              <w:marRight w:val="0"/>
              <w:marTop w:val="0"/>
              <w:marBottom w:val="0"/>
              <w:divBdr>
                <w:top w:val="none" w:sz="0" w:space="0" w:color="auto"/>
                <w:left w:val="none" w:sz="0" w:space="0" w:color="auto"/>
                <w:bottom w:val="none" w:sz="0" w:space="0" w:color="auto"/>
                <w:right w:val="none" w:sz="0" w:space="0" w:color="auto"/>
              </w:divBdr>
            </w:div>
          </w:divsChild>
        </w:div>
        <w:div w:id="2116289290">
          <w:marLeft w:val="0"/>
          <w:marRight w:val="0"/>
          <w:marTop w:val="0"/>
          <w:marBottom w:val="0"/>
          <w:divBdr>
            <w:top w:val="none" w:sz="0" w:space="0" w:color="auto"/>
            <w:left w:val="none" w:sz="0" w:space="0" w:color="auto"/>
            <w:bottom w:val="none" w:sz="0" w:space="0" w:color="auto"/>
            <w:right w:val="none" w:sz="0" w:space="0" w:color="auto"/>
          </w:divBdr>
          <w:divsChild>
            <w:div w:id="1979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538">
      <w:bodyDiv w:val="1"/>
      <w:marLeft w:val="0"/>
      <w:marRight w:val="0"/>
      <w:marTop w:val="0"/>
      <w:marBottom w:val="0"/>
      <w:divBdr>
        <w:top w:val="none" w:sz="0" w:space="0" w:color="auto"/>
        <w:left w:val="none" w:sz="0" w:space="0" w:color="auto"/>
        <w:bottom w:val="none" w:sz="0" w:space="0" w:color="auto"/>
        <w:right w:val="none" w:sz="0" w:space="0" w:color="auto"/>
      </w:divBdr>
      <w:divsChild>
        <w:div w:id="1068110588">
          <w:marLeft w:val="0"/>
          <w:marRight w:val="0"/>
          <w:marTop w:val="0"/>
          <w:marBottom w:val="0"/>
          <w:divBdr>
            <w:top w:val="none" w:sz="0" w:space="0" w:color="auto"/>
            <w:left w:val="none" w:sz="0" w:space="0" w:color="auto"/>
            <w:bottom w:val="none" w:sz="0" w:space="0" w:color="auto"/>
            <w:right w:val="none" w:sz="0" w:space="0" w:color="auto"/>
          </w:divBdr>
          <w:divsChild>
            <w:div w:id="1823816049">
              <w:marLeft w:val="0"/>
              <w:marRight w:val="0"/>
              <w:marTop w:val="0"/>
              <w:marBottom w:val="0"/>
              <w:divBdr>
                <w:top w:val="none" w:sz="0" w:space="0" w:color="auto"/>
                <w:left w:val="none" w:sz="0" w:space="0" w:color="auto"/>
                <w:bottom w:val="none" w:sz="0" w:space="0" w:color="auto"/>
                <w:right w:val="none" w:sz="0" w:space="0" w:color="auto"/>
              </w:divBdr>
            </w:div>
          </w:divsChild>
        </w:div>
        <w:div w:id="820342619">
          <w:marLeft w:val="0"/>
          <w:marRight w:val="0"/>
          <w:marTop w:val="0"/>
          <w:marBottom w:val="0"/>
          <w:divBdr>
            <w:top w:val="none" w:sz="0" w:space="0" w:color="auto"/>
            <w:left w:val="none" w:sz="0" w:space="0" w:color="auto"/>
            <w:bottom w:val="none" w:sz="0" w:space="0" w:color="auto"/>
            <w:right w:val="none" w:sz="0" w:space="0" w:color="auto"/>
          </w:divBdr>
          <w:divsChild>
            <w:div w:id="1656228642">
              <w:marLeft w:val="0"/>
              <w:marRight w:val="0"/>
              <w:marTop w:val="0"/>
              <w:marBottom w:val="0"/>
              <w:divBdr>
                <w:top w:val="none" w:sz="0" w:space="0" w:color="auto"/>
                <w:left w:val="none" w:sz="0" w:space="0" w:color="auto"/>
                <w:bottom w:val="none" w:sz="0" w:space="0" w:color="auto"/>
                <w:right w:val="none" w:sz="0" w:space="0" w:color="auto"/>
              </w:divBdr>
            </w:div>
          </w:divsChild>
        </w:div>
        <w:div w:id="2132942494">
          <w:marLeft w:val="0"/>
          <w:marRight w:val="0"/>
          <w:marTop w:val="0"/>
          <w:marBottom w:val="0"/>
          <w:divBdr>
            <w:top w:val="none" w:sz="0" w:space="0" w:color="auto"/>
            <w:left w:val="none" w:sz="0" w:space="0" w:color="auto"/>
            <w:bottom w:val="none" w:sz="0" w:space="0" w:color="auto"/>
            <w:right w:val="none" w:sz="0" w:space="0" w:color="auto"/>
          </w:divBdr>
          <w:divsChild>
            <w:div w:id="600528101">
              <w:marLeft w:val="0"/>
              <w:marRight w:val="0"/>
              <w:marTop w:val="0"/>
              <w:marBottom w:val="0"/>
              <w:divBdr>
                <w:top w:val="none" w:sz="0" w:space="0" w:color="auto"/>
                <w:left w:val="none" w:sz="0" w:space="0" w:color="auto"/>
                <w:bottom w:val="none" w:sz="0" w:space="0" w:color="auto"/>
                <w:right w:val="none" w:sz="0" w:space="0" w:color="auto"/>
              </w:divBdr>
            </w:div>
          </w:divsChild>
        </w:div>
        <w:div w:id="1001548793">
          <w:marLeft w:val="0"/>
          <w:marRight w:val="0"/>
          <w:marTop w:val="0"/>
          <w:marBottom w:val="0"/>
          <w:divBdr>
            <w:top w:val="none" w:sz="0" w:space="0" w:color="auto"/>
            <w:left w:val="none" w:sz="0" w:space="0" w:color="auto"/>
            <w:bottom w:val="none" w:sz="0" w:space="0" w:color="auto"/>
            <w:right w:val="none" w:sz="0" w:space="0" w:color="auto"/>
          </w:divBdr>
          <w:divsChild>
            <w:div w:id="293221498">
              <w:marLeft w:val="0"/>
              <w:marRight w:val="0"/>
              <w:marTop w:val="0"/>
              <w:marBottom w:val="0"/>
              <w:divBdr>
                <w:top w:val="none" w:sz="0" w:space="0" w:color="auto"/>
                <w:left w:val="none" w:sz="0" w:space="0" w:color="auto"/>
                <w:bottom w:val="none" w:sz="0" w:space="0" w:color="auto"/>
                <w:right w:val="none" w:sz="0" w:space="0" w:color="auto"/>
              </w:divBdr>
            </w:div>
          </w:divsChild>
        </w:div>
        <w:div w:id="942879522">
          <w:marLeft w:val="0"/>
          <w:marRight w:val="0"/>
          <w:marTop w:val="0"/>
          <w:marBottom w:val="0"/>
          <w:divBdr>
            <w:top w:val="none" w:sz="0" w:space="0" w:color="auto"/>
            <w:left w:val="none" w:sz="0" w:space="0" w:color="auto"/>
            <w:bottom w:val="none" w:sz="0" w:space="0" w:color="auto"/>
            <w:right w:val="none" w:sz="0" w:space="0" w:color="auto"/>
          </w:divBdr>
          <w:divsChild>
            <w:div w:id="1228609315">
              <w:marLeft w:val="0"/>
              <w:marRight w:val="0"/>
              <w:marTop w:val="0"/>
              <w:marBottom w:val="0"/>
              <w:divBdr>
                <w:top w:val="none" w:sz="0" w:space="0" w:color="auto"/>
                <w:left w:val="none" w:sz="0" w:space="0" w:color="auto"/>
                <w:bottom w:val="none" w:sz="0" w:space="0" w:color="auto"/>
                <w:right w:val="none" w:sz="0" w:space="0" w:color="auto"/>
              </w:divBdr>
            </w:div>
          </w:divsChild>
        </w:div>
        <w:div w:id="1730612143">
          <w:marLeft w:val="0"/>
          <w:marRight w:val="0"/>
          <w:marTop w:val="0"/>
          <w:marBottom w:val="0"/>
          <w:divBdr>
            <w:top w:val="none" w:sz="0" w:space="0" w:color="auto"/>
            <w:left w:val="none" w:sz="0" w:space="0" w:color="auto"/>
            <w:bottom w:val="none" w:sz="0" w:space="0" w:color="auto"/>
            <w:right w:val="none" w:sz="0" w:space="0" w:color="auto"/>
          </w:divBdr>
          <w:divsChild>
            <w:div w:id="882205846">
              <w:marLeft w:val="0"/>
              <w:marRight w:val="0"/>
              <w:marTop w:val="0"/>
              <w:marBottom w:val="0"/>
              <w:divBdr>
                <w:top w:val="none" w:sz="0" w:space="0" w:color="auto"/>
                <w:left w:val="none" w:sz="0" w:space="0" w:color="auto"/>
                <w:bottom w:val="none" w:sz="0" w:space="0" w:color="auto"/>
                <w:right w:val="none" w:sz="0" w:space="0" w:color="auto"/>
              </w:divBdr>
            </w:div>
          </w:divsChild>
        </w:div>
        <w:div w:id="1738167190">
          <w:marLeft w:val="0"/>
          <w:marRight w:val="0"/>
          <w:marTop w:val="0"/>
          <w:marBottom w:val="0"/>
          <w:divBdr>
            <w:top w:val="none" w:sz="0" w:space="0" w:color="auto"/>
            <w:left w:val="none" w:sz="0" w:space="0" w:color="auto"/>
            <w:bottom w:val="none" w:sz="0" w:space="0" w:color="auto"/>
            <w:right w:val="none" w:sz="0" w:space="0" w:color="auto"/>
          </w:divBdr>
          <w:divsChild>
            <w:div w:id="1403943847">
              <w:marLeft w:val="0"/>
              <w:marRight w:val="0"/>
              <w:marTop w:val="0"/>
              <w:marBottom w:val="0"/>
              <w:divBdr>
                <w:top w:val="none" w:sz="0" w:space="0" w:color="auto"/>
                <w:left w:val="none" w:sz="0" w:space="0" w:color="auto"/>
                <w:bottom w:val="none" w:sz="0" w:space="0" w:color="auto"/>
                <w:right w:val="none" w:sz="0" w:space="0" w:color="auto"/>
              </w:divBdr>
            </w:div>
          </w:divsChild>
        </w:div>
        <w:div w:id="760295035">
          <w:marLeft w:val="0"/>
          <w:marRight w:val="0"/>
          <w:marTop w:val="0"/>
          <w:marBottom w:val="0"/>
          <w:divBdr>
            <w:top w:val="none" w:sz="0" w:space="0" w:color="auto"/>
            <w:left w:val="none" w:sz="0" w:space="0" w:color="auto"/>
            <w:bottom w:val="none" w:sz="0" w:space="0" w:color="auto"/>
            <w:right w:val="none" w:sz="0" w:space="0" w:color="auto"/>
          </w:divBdr>
          <w:divsChild>
            <w:div w:id="865680479">
              <w:marLeft w:val="0"/>
              <w:marRight w:val="0"/>
              <w:marTop w:val="0"/>
              <w:marBottom w:val="0"/>
              <w:divBdr>
                <w:top w:val="none" w:sz="0" w:space="0" w:color="auto"/>
                <w:left w:val="none" w:sz="0" w:space="0" w:color="auto"/>
                <w:bottom w:val="none" w:sz="0" w:space="0" w:color="auto"/>
                <w:right w:val="none" w:sz="0" w:space="0" w:color="auto"/>
              </w:divBdr>
            </w:div>
          </w:divsChild>
        </w:div>
        <w:div w:id="147939949">
          <w:marLeft w:val="0"/>
          <w:marRight w:val="0"/>
          <w:marTop w:val="0"/>
          <w:marBottom w:val="0"/>
          <w:divBdr>
            <w:top w:val="none" w:sz="0" w:space="0" w:color="auto"/>
            <w:left w:val="none" w:sz="0" w:space="0" w:color="auto"/>
            <w:bottom w:val="none" w:sz="0" w:space="0" w:color="auto"/>
            <w:right w:val="none" w:sz="0" w:space="0" w:color="auto"/>
          </w:divBdr>
          <w:divsChild>
            <w:div w:id="839273364">
              <w:marLeft w:val="0"/>
              <w:marRight w:val="0"/>
              <w:marTop w:val="0"/>
              <w:marBottom w:val="0"/>
              <w:divBdr>
                <w:top w:val="none" w:sz="0" w:space="0" w:color="auto"/>
                <w:left w:val="none" w:sz="0" w:space="0" w:color="auto"/>
                <w:bottom w:val="none" w:sz="0" w:space="0" w:color="auto"/>
                <w:right w:val="none" w:sz="0" w:space="0" w:color="auto"/>
              </w:divBdr>
            </w:div>
          </w:divsChild>
        </w:div>
        <w:div w:id="1089305854">
          <w:marLeft w:val="0"/>
          <w:marRight w:val="0"/>
          <w:marTop w:val="0"/>
          <w:marBottom w:val="0"/>
          <w:divBdr>
            <w:top w:val="none" w:sz="0" w:space="0" w:color="auto"/>
            <w:left w:val="none" w:sz="0" w:space="0" w:color="auto"/>
            <w:bottom w:val="none" w:sz="0" w:space="0" w:color="auto"/>
            <w:right w:val="none" w:sz="0" w:space="0" w:color="auto"/>
          </w:divBdr>
          <w:divsChild>
            <w:div w:id="518393759">
              <w:marLeft w:val="0"/>
              <w:marRight w:val="0"/>
              <w:marTop w:val="0"/>
              <w:marBottom w:val="0"/>
              <w:divBdr>
                <w:top w:val="none" w:sz="0" w:space="0" w:color="auto"/>
                <w:left w:val="none" w:sz="0" w:space="0" w:color="auto"/>
                <w:bottom w:val="none" w:sz="0" w:space="0" w:color="auto"/>
                <w:right w:val="none" w:sz="0" w:space="0" w:color="auto"/>
              </w:divBdr>
            </w:div>
          </w:divsChild>
        </w:div>
        <w:div w:id="178591432">
          <w:marLeft w:val="0"/>
          <w:marRight w:val="0"/>
          <w:marTop w:val="0"/>
          <w:marBottom w:val="0"/>
          <w:divBdr>
            <w:top w:val="none" w:sz="0" w:space="0" w:color="auto"/>
            <w:left w:val="none" w:sz="0" w:space="0" w:color="auto"/>
            <w:bottom w:val="none" w:sz="0" w:space="0" w:color="auto"/>
            <w:right w:val="none" w:sz="0" w:space="0" w:color="auto"/>
          </w:divBdr>
          <w:divsChild>
            <w:div w:id="1121001521">
              <w:marLeft w:val="0"/>
              <w:marRight w:val="0"/>
              <w:marTop w:val="0"/>
              <w:marBottom w:val="0"/>
              <w:divBdr>
                <w:top w:val="none" w:sz="0" w:space="0" w:color="auto"/>
                <w:left w:val="none" w:sz="0" w:space="0" w:color="auto"/>
                <w:bottom w:val="none" w:sz="0" w:space="0" w:color="auto"/>
                <w:right w:val="none" w:sz="0" w:space="0" w:color="auto"/>
              </w:divBdr>
            </w:div>
          </w:divsChild>
        </w:div>
        <w:div w:id="1489781559">
          <w:marLeft w:val="0"/>
          <w:marRight w:val="0"/>
          <w:marTop w:val="0"/>
          <w:marBottom w:val="0"/>
          <w:divBdr>
            <w:top w:val="none" w:sz="0" w:space="0" w:color="auto"/>
            <w:left w:val="none" w:sz="0" w:space="0" w:color="auto"/>
            <w:bottom w:val="none" w:sz="0" w:space="0" w:color="auto"/>
            <w:right w:val="none" w:sz="0" w:space="0" w:color="auto"/>
          </w:divBdr>
          <w:divsChild>
            <w:div w:id="55010236">
              <w:marLeft w:val="0"/>
              <w:marRight w:val="0"/>
              <w:marTop w:val="0"/>
              <w:marBottom w:val="0"/>
              <w:divBdr>
                <w:top w:val="none" w:sz="0" w:space="0" w:color="auto"/>
                <w:left w:val="none" w:sz="0" w:space="0" w:color="auto"/>
                <w:bottom w:val="none" w:sz="0" w:space="0" w:color="auto"/>
                <w:right w:val="none" w:sz="0" w:space="0" w:color="auto"/>
              </w:divBdr>
            </w:div>
          </w:divsChild>
        </w:div>
        <w:div w:id="1990860718">
          <w:marLeft w:val="0"/>
          <w:marRight w:val="0"/>
          <w:marTop w:val="0"/>
          <w:marBottom w:val="0"/>
          <w:divBdr>
            <w:top w:val="none" w:sz="0" w:space="0" w:color="auto"/>
            <w:left w:val="none" w:sz="0" w:space="0" w:color="auto"/>
            <w:bottom w:val="none" w:sz="0" w:space="0" w:color="auto"/>
            <w:right w:val="none" w:sz="0" w:space="0" w:color="auto"/>
          </w:divBdr>
          <w:divsChild>
            <w:div w:id="973945790">
              <w:marLeft w:val="0"/>
              <w:marRight w:val="0"/>
              <w:marTop w:val="0"/>
              <w:marBottom w:val="0"/>
              <w:divBdr>
                <w:top w:val="none" w:sz="0" w:space="0" w:color="auto"/>
                <w:left w:val="none" w:sz="0" w:space="0" w:color="auto"/>
                <w:bottom w:val="none" w:sz="0" w:space="0" w:color="auto"/>
                <w:right w:val="none" w:sz="0" w:space="0" w:color="auto"/>
              </w:divBdr>
            </w:div>
          </w:divsChild>
        </w:div>
        <w:div w:id="995650451">
          <w:marLeft w:val="0"/>
          <w:marRight w:val="0"/>
          <w:marTop w:val="0"/>
          <w:marBottom w:val="0"/>
          <w:divBdr>
            <w:top w:val="none" w:sz="0" w:space="0" w:color="auto"/>
            <w:left w:val="none" w:sz="0" w:space="0" w:color="auto"/>
            <w:bottom w:val="none" w:sz="0" w:space="0" w:color="auto"/>
            <w:right w:val="none" w:sz="0" w:space="0" w:color="auto"/>
          </w:divBdr>
          <w:divsChild>
            <w:div w:id="1469783003">
              <w:marLeft w:val="0"/>
              <w:marRight w:val="0"/>
              <w:marTop w:val="0"/>
              <w:marBottom w:val="0"/>
              <w:divBdr>
                <w:top w:val="none" w:sz="0" w:space="0" w:color="auto"/>
                <w:left w:val="none" w:sz="0" w:space="0" w:color="auto"/>
                <w:bottom w:val="none" w:sz="0" w:space="0" w:color="auto"/>
                <w:right w:val="none" w:sz="0" w:space="0" w:color="auto"/>
              </w:divBdr>
            </w:div>
          </w:divsChild>
        </w:div>
        <w:div w:id="1569148618">
          <w:marLeft w:val="0"/>
          <w:marRight w:val="0"/>
          <w:marTop w:val="0"/>
          <w:marBottom w:val="0"/>
          <w:divBdr>
            <w:top w:val="none" w:sz="0" w:space="0" w:color="auto"/>
            <w:left w:val="none" w:sz="0" w:space="0" w:color="auto"/>
            <w:bottom w:val="none" w:sz="0" w:space="0" w:color="auto"/>
            <w:right w:val="none" w:sz="0" w:space="0" w:color="auto"/>
          </w:divBdr>
          <w:divsChild>
            <w:div w:id="346762025">
              <w:marLeft w:val="0"/>
              <w:marRight w:val="0"/>
              <w:marTop w:val="0"/>
              <w:marBottom w:val="0"/>
              <w:divBdr>
                <w:top w:val="none" w:sz="0" w:space="0" w:color="auto"/>
                <w:left w:val="none" w:sz="0" w:space="0" w:color="auto"/>
                <w:bottom w:val="none" w:sz="0" w:space="0" w:color="auto"/>
                <w:right w:val="none" w:sz="0" w:space="0" w:color="auto"/>
              </w:divBdr>
            </w:div>
          </w:divsChild>
        </w:div>
        <w:div w:id="1318457315">
          <w:marLeft w:val="0"/>
          <w:marRight w:val="0"/>
          <w:marTop w:val="0"/>
          <w:marBottom w:val="0"/>
          <w:divBdr>
            <w:top w:val="none" w:sz="0" w:space="0" w:color="auto"/>
            <w:left w:val="none" w:sz="0" w:space="0" w:color="auto"/>
            <w:bottom w:val="none" w:sz="0" w:space="0" w:color="auto"/>
            <w:right w:val="none" w:sz="0" w:space="0" w:color="auto"/>
          </w:divBdr>
          <w:divsChild>
            <w:div w:id="674068600">
              <w:marLeft w:val="0"/>
              <w:marRight w:val="0"/>
              <w:marTop w:val="0"/>
              <w:marBottom w:val="0"/>
              <w:divBdr>
                <w:top w:val="none" w:sz="0" w:space="0" w:color="auto"/>
                <w:left w:val="none" w:sz="0" w:space="0" w:color="auto"/>
                <w:bottom w:val="none" w:sz="0" w:space="0" w:color="auto"/>
                <w:right w:val="none" w:sz="0" w:space="0" w:color="auto"/>
              </w:divBdr>
            </w:div>
          </w:divsChild>
        </w:div>
        <w:div w:id="2122608244">
          <w:marLeft w:val="0"/>
          <w:marRight w:val="0"/>
          <w:marTop w:val="0"/>
          <w:marBottom w:val="0"/>
          <w:divBdr>
            <w:top w:val="none" w:sz="0" w:space="0" w:color="auto"/>
            <w:left w:val="none" w:sz="0" w:space="0" w:color="auto"/>
            <w:bottom w:val="none" w:sz="0" w:space="0" w:color="auto"/>
            <w:right w:val="none" w:sz="0" w:space="0" w:color="auto"/>
          </w:divBdr>
          <w:divsChild>
            <w:div w:id="78719843">
              <w:marLeft w:val="0"/>
              <w:marRight w:val="0"/>
              <w:marTop w:val="0"/>
              <w:marBottom w:val="0"/>
              <w:divBdr>
                <w:top w:val="none" w:sz="0" w:space="0" w:color="auto"/>
                <w:left w:val="none" w:sz="0" w:space="0" w:color="auto"/>
                <w:bottom w:val="none" w:sz="0" w:space="0" w:color="auto"/>
                <w:right w:val="none" w:sz="0" w:space="0" w:color="auto"/>
              </w:divBdr>
            </w:div>
          </w:divsChild>
        </w:div>
        <w:div w:id="990520768">
          <w:marLeft w:val="0"/>
          <w:marRight w:val="0"/>
          <w:marTop w:val="0"/>
          <w:marBottom w:val="0"/>
          <w:divBdr>
            <w:top w:val="none" w:sz="0" w:space="0" w:color="auto"/>
            <w:left w:val="none" w:sz="0" w:space="0" w:color="auto"/>
            <w:bottom w:val="none" w:sz="0" w:space="0" w:color="auto"/>
            <w:right w:val="none" w:sz="0" w:space="0" w:color="auto"/>
          </w:divBdr>
          <w:divsChild>
            <w:div w:id="2139949298">
              <w:marLeft w:val="0"/>
              <w:marRight w:val="0"/>
              <w:marTop w:val="0"/>
              <w:marBottom w:val="0"/>
              <w:divBdr>
                <w:top w:val="none" w:sz="0" w:space="0" w:color="auto"/>
                <w:left w:val="none" w:sz="0" w:space="0" w:color="auto"/>
                <w:bottom w:val="none" w:sz="0" w:space="0" w:color="auto"/>
                <w:right w:val="none" w:sz="0" w:space="0" w:color="auto"/>
              </w:divBdr>
            </w:div>
          </w:divsChild>
        </w:div>
        <w:div w:id="1729298897">
          <w:marLeft w:val="0"/>
          <w:marRight w:val="0"/>
          <w:marTop w:val="0"/>
          <w:marBottom w:val="0"/>
          <w:divBdr>
            <w:top w:val="none" w:sz="0" w:space="0" w:color="auto"/>
            <w:left w:val="none" w:sz="0" w:space="0" w:color="auto"/>
            <w:bottom w:val="none" w:sz="0" w:space="0" w:color="auto"/>
            <w:right w:val="none" w:sz="0" w:space="0" w:color="auto"/>
          </w:divBdr>
          <w:divsChild>
            <w:div w:id="1252547403">
              <w:marLeft w:val="0"/>
              <w:marRight w:val="0"/>
              <w:marTop w:val="0"/>
              <w:marBottom w:val="0"/>
              <w:divBdr>
                <w:top w:val="none" w:sz="0" w:space="0" w:color="auto"/>
                <w:left w:val="none" w:sz="0" w:space="0" w:color="auto"/>
                <w:bottom w:val="none" w:sz="0" w:space="0" w:color="auto"/>
                <w:right w:val="none" w:sz="0" w:space="0" w:color="auto"/>
              </w:divBdr>
            </w:div>
          </w:divsChild>
        </w:div>
        <w:div w:id="178929626">
          <w:marLeft w:val="0"/>
          <w:marRight w:val="0"/>
          <w:marTop w:val="0"/>
          <w:marBottom w:val="0"/>
          <w:divBdr>
            <w:top w:val="none" w:sz="0" w:space="0" w:color="auto"/>
            <w:left w:val="none" w:sz="0" w:space="0" w:color="auto"/>
            <w:bottom w:val="none" w:sz="0" w:space="0" w:color="auto"/>
            <w:right w:val="none" w:sz="0" w:space="0" w:color="auto"/>
          </w:divBdr>
          <w:divsChild>
            <w:div w:id="1193498837">
              <w:marLeft w:val="0"/>
              <w:marRight w:val="0"/>
              <w:marTop w:val="0"/>
              <w:marBottom w:val="0"/>
              <w:divBdr>
                <w:top w:val="none" w:sz="0" w:space="0" w:color="auto"/>
                <w:left w:val="none" w:sz="0" w:space="0" w:color="auto"/>
                <w:bottom w:val="none" w:sz="0" w:space="0" w:color="auto"/>
                <w:right w:val="none" w:sz="0" w:space="0" w:color="auto"/>
              </w:divBdr>
            </w:div>
          </w:divsChild>
        </w:div>
        <w:div w:id="233585363">
          <w:marLeft w:val="0"/>
          <w:marRight w:val="0"/>
          <w:marTop w:val="0"/>
          <w:marBottom w:val="0"/>
          <w:divBdr>
            <w:top w:val="none" w:sz="0" w:space="0" w:color="auto"/>
            <w:left w:val="none" w:sz="0" w:space="0" w:color="auto"/>
            <w:bottom w:val="none" w:sz="0" w:space="0" w:color="auto"/>
            <w:right w:val="none" w:sz="0" w:space="0" w:color="auto"/>
          </w:divBdr>
          <w:divsChild>
            <w:div w:id="700784369">
              <w:marLeft w:val="0"/>
              <w:marRight w:val="0"/>
              <w:marTop w:val="0"/>
              <w:marBottom w:val="0"/>
              <w:divBdr>
                <w:top w:val="none" w:sz="0" w:space="0" w:color="auto"/>
                <w:left w:val="none" w:sz="0" w:space="0" w:color="auto"/>
                <w:bottom w:val="none" w:sz="0" w:space="0" w:color="auto"/>
                <w:right w:val="none" w:sz="0" w:space="0" w:color="auto"/>
              </w:divBdr>
            </w:div>
          </w:divsChild>
        </w:div>
        <w:div w:id="967005635">
          <w:marLeft w:val="0"/>
          <w:marRight w:val="0"/>
          <w:marTop w:val="0"/>
          <w:marBottom w:val="0"/>
          <w:divBdr>
            <w:top w:val="none" w:sz="0" w:space="0" w:color="auto"/>
            <w:left w:val="none" w:sz="0" w:space="0" w:color="auto"/>
            <w:bottom w:val="none" w:sz="0" w:space="0" w:color="auto"/>
            <w:right w:val="none" w:sz="0" w:space="0" w:color="auto"/>
          </w:divBdr>
          <w:divsChild>
            <w:div w:id="1483158990">
              <w:marLeft w:val="0"/>
              <w:marRight w:val="0"/>
              <w:marTop w:val="0"/>
              <w:marBottom w:val="0"/>
              <w:divBdr>
                <w:top w:val="none" w:sz="0" w:space="0" w:color="auto"/>
                <w:left w:val="none" w:sz="0" w:space="0" w:color="auto"/>
                <w:bottom w:val="none" w:sz="0" w:space="0" w:color="auto"/>
                <w:right w:val="none" w:sz="0" w:space="0" w:color="auto"/>
              </w:divBdr>
            </w:div>
          </w:divsChild>
        </w:div>
        <w:div w:id="861548224">
          <w:marLeft w:val="0"/>
          <w:marRight w:val="0"/>
          <w:marTop w:val="0"/>
          <w:marBottom w:val="0"/>
          <w:divBdr>
            <w:top w:val="none" w:sz="0" w:space="0" w:color="auto"/>
            <w:left w:val="none" w:sz="0" w:space="0" w:color="auto"/>
            <w:bottom w:val="none" w:sz="0" w:space="0" w:color="auto"/>
            <w:right w:val="none" w:sz="0" w:space="0" w:color="auto"/>
          </w:divBdr>
          <w:divsChild>
            <w:div w:id="1179658034">
              <w:marLeft w:val="0"/>
              <w:marRight w:val="0"/>
              <w:marTop w:val="0"/>
              <w:marBottom w:val="0"/>
              <w:divBdr>
                <w:top w:val="none" w:sz="0" w:space="0" w:color="auto"/>
                <w:left w:val="none" w:sz="0" w:space="0" w:color="auto"/>
                <w:bottom w:val="none" w:sz="0" w:space="0" w:color="auto"/>
                <w:right w:val="none" w:sz="0" w:space="0" w:color="auto"/>
              </w:divBdr>
            </w:div>
          </w:divsChild>
        </w:div>
        <w:div w:id="1965234879">
          <w:marLeft w:val="0"/>
          <w:marRight w:val="0"/>
          <w:marTop w:val="0"/>
          <w:marBottom w:val="0"/>
          <w:divBdr>
            <w:top w:val="none" w:sz="0" w:space="0" w:color="auto"/>
            <w:left w:val="none" w:sz="0" w:space="0" w:color="auto"/>
            <w:bottom w:val="none" w:sz="0" w:space="0" w:color="auto"/>
            <w:right w:val="none" w:sz="0" w:space="0" w:color="auto"/>
          </w:divBdr>
          <w:divsChild>
            <w:div w:id="472337917">
              <w:marLeft w:val="0"/>
              <w:marRight w:val="0"/>
              <w:marTop w:val="0"/>
              <w:marBottom w:val="0"/>
              <w:divBdr>
                <w:top w:val="none" w:sz="0" w:space="0" w:color="auto"/>
                <w:left w:val="none" w:sz="0" w:space="0" w:color="auto"/>
                <w:bottom w:val="none" w:sz="0" w:space="0" w:color="auto"/>
                <w:right w:val="none" w:sz="0" w:space="0" w:color="auto"/>
              </w:divBdr>
            </w:div>
          </w:divsChild>
        </w:div>
        <w:div w:id="1121534936">
          <w:marLeft w:val="0"/>
          <w:marRight w:val="0"/>
          <w:marTop w:val="0"/>
          <w:marBottom w:val="0"/>
          <w:divBdr>
            <w:top w:val="none" w:sz="0" w:space="0" w:color="auto"/>
            <w:left w:val="none" w:sz="0" w:space="0" w:color="auto"/>
            <w:bottom w:val="none" w:sz="0" w:space="0" w:color="auto"/>
            <w:right w:val="none" w:sz="0" w:space="0" w:color="auto"/>
          </w:divBdr>
          <w:divsChild>
            <w:div w:id="348333404">
              <w:marLeft w:val="0"/>
              <w:marRight w:val="0"/>
              <w:marTop w:val="0"/>
              <w:marBottom w:val="0"/>
              <w:divBdr>
                <w:top w:val="none" w:sz="0" w:space="0" w:color="auto"/>
                <w:left w:val="none" w:sz="0" w:space="0" w:color="auto"/>
                <w:bottom w:val="none" w:sz="0" w:space="0" w:color="auto"/>
                <w:right w:val="none" w:sz="0" w:space="0" w:color="auto"/>
              </w:divBdr>
            </w:div>
          </w:divsChild>
        </w:div>
        <w:div w:id="913903647">
          <w:marLeft w:val="0"/>
          <w:marRight w:val="0"/>
          <w:marTop w:val="0"/>
          <w:marBottom w:val="0"/>
          <w:divBdr>
            <w:top w:val="none" w:sz="0" w:space="0" w:color="auto"/>
            <w:left w:val="none" w:sz="0" w:space="0" w:color="auto"/>
            <w:bottom w:val="none" w:sz="0" w:space="0" w:color="auto"/>
            <w:right w:val="none" w:sz="0" w:space="0" w:color="auto"/>
          </w:divBdr>
          <w:divsChild>
            <w:div w:id="1525051371">
              <w:marLeft w:val="0"/>
              <w:marRight w:val="0"/>
              <w:marTop w:val="0"/>
              <w:marBottom w:val="0"/>
              <w:divBdr>
                <w:top w:val="none" w:sz="0" w:space="0" w:color="auto"/>
                <w:left w:val="none" w:sz="0" w:space="0" w:color="auto"/>
                <w:bottom w:val="none" w:sz="0" w:space="0" w:color="auto"/>
                <w:right w:val="none" w:sz="0" w:space="0" w:color="auto"/>
              </w:divBdr>
            </w:div>
          </w:divsChild>
        </w:div>
        <w:div w:id="169028645">
          <w:marLeft w:val="0"/>
          <w:marRight w:val="0"/>
          <w:marTop w:val="0"/>
          <w:marBottom w:val="0"/>
          <w:divBdr>
            <w:top w:val="none" w:sz="0" w:space="0" w:color="auto"/>
            <w:left w:val="none" w:sz="0" w:space="0" w:color="auto"/>
            <w:bottom w:val="none" w:sz="0" w:space="0" w:color="auto"/>
            <w:right w:val="none" w:sz="0" w:space="0" w:color="auto"/>
          </w:divBdr>
          <w:divsChild>
            <w:div w:id="115373178">
              <w:marLeft w:val="0"/>
              <w:marRight w:val="0"/>
              <w:marTop w:val="0"/>
              <w:marBottom w:val="0"/>
              <w:divBdr>
                <w:top w:val="none" w:sz="0" w:space="0" w:color="auto"/>
                <w:left w:val="none" w:sz="0" w:space="0" w:color="auto"/>
                <w:bottom w:val="none" w:sz="0" w:space="0" w:color="auto"/>
                <w:right w:val="none" w:sz="0" w:space="0" w:color="auto"/>
              </w:divBdr>
            </w:div>
          </w:divsChild>
        </w:div>
        <w:div w:id="2109962921">
          <w:marLeft w:val="0"/>
          <w:marRight w:val="0"/>
          <w:marTop w:val="0"/>
          <w:marBottom w:val="0"/>
          <w:divBdr>
            <w:top w:val="none" w:sz="0" w:space="0" w:color="auto"/>
            <w:left w:val="none" w:sz="0" w:space="0" w:color="auto"/>
            <w:bottom w:val="none" w:sz="0" w:space="0" w:color="auto"/>
            <w:right w:val="none" w:sz="0" w:space="0" w:color="auto"/>
          </w:divBdr>
          <w:divsChild>
            <w:div w:id="321736860">
              <w:marLeft w:val="0"/>
              <w:marRight w:val="0"/>
              <w:marTop w:val="0"/>
              <w:marBottom w:val="0"/>
              <w:divBdr>
                <w:top w:val="none" w:sz="0" w:space="0" w:color="auto"/>
                <w:left w:val="none" w:sz="0" w:space="0" w:color="auto"/>
                <w:bottom w:val="none" w:sz="0" w:space="0" w:color="auto"/>
                <w:right w:val="none" w:sz="0" w:space="0" w:color="auto"/>
              </w:divBdr>
            </w:div>
          </w:divsChild>
        </w:div>
        <w:div w:id="763574943">
          <w:marLeft w:val="0"/>
          <w:marRight w:val="0"/>
          <w:marTop w:val="0"/>
          <w:marBottom w:val="0"/>
          <w:divBdr>
            <w:top w:val="none" w:sz="0" w:space="0" w:color="auto"/>
            <w:left w:val="none" w:sz="0" w:space="0" w:color="auto"/>
            <w:bottom w:val="none" w:sz="0" w:space="0" w:color="auto"/>
            <w:right w:val="none" w:sz="0" w:space="0" w:color="auto"/>
          </w:divBdr>
          <w:divsChild>
            <w:div w:id="1348941445">
              <w:marLeft w:val="0"/>
              <w:marRight w:val="0"/>
              <w:marTop w:val="0"/>
              <w:marBottom w:val="0"/>
              <w:divBdr>
                <w:top w:val="none" w:sz="0" w:space="0" w:color="auto"/>
                <w:left w:val="none" w:sz="0" w:space="0" w:color="auto"/>
                <w:bottom w:val="none" w:sz="0" w:space="0" w:color="auto"/>
                <w:right w:val="none" w:sz="0" w:space="0" w:color="auto"/>
              </w:divBdr>
            </w:div>
          </w:divsChild>
        </w:div>
        <w:div w:id="449324964">
          <w:marLeft w:val="0"/>
          <w:marRight w:val="0"/>
          <w:marTop w:val="0"/>
          <w:marBottom w:val="0"/>
          <w:divBdr>
            <w:top w:val="none" w:sz="0" w:space="0" w:color="auto"/>
            <w:left w:val="none" w:sz="0" w:space="0" w:color="auto"/>
            <w:bottom w:val="none" w:sz="0" w:space="0" w:color="auto"/>
            <w:right w:val="none" w:sz="0" w:space="0" w:color="auto"/>
          </w:divBdr>
          <w:divsChild>
            <w:div w:id="1893031940">
              <w:marLeft w:val="0"/>
              <w:marRight w:val="0"/>
              <w:marTop w:val="0"/>
              <w:marBottom w:val="0"/>
              <w:divBdr>
                <w:top w:val="none" w:sz="0" w:space="0" w:color="auto"/>
                <w:left w:val="none" w:sz="0" w:space="0" w:color="auto"/>
                <w:bottom w:val="none" w:sz="0" w:space="0" w:color="auto"/>
                <w:right w:val="none" w:sz="0" w:space="0" w:color="auto"/>
              </w:divBdr>
            </w:div>
          </w:divsChild>
        </w:div>
        <w:div w:id="1968579447">
          <w:marLeft w:val="0"/>
          <w:marRight w:val="0"/>
          <w:marTop w:val="0"/>
          <w:marBottom w:val="0"/>
          <w:divBdr>
            <w:top w:val="none" w:sz="0" w:space="0" w:color="auto"/>
            <w:left w:val="none" w:sz="0" w:space="0" w:color="auto"/>
            <w:bottom w:val="none" w:sz="0" w:space="0" w:color="auto"/>
            <w:right w:val="none" w:sz="0" w:space="0" w:color="auto"/>
          </w:divBdr>
          <w:divsChild>
            <w:div w:id="1125149763">
              <w:marLeft w:val="0"/>
              <w:marRight w:val="0"/>
              <w:marTop w:val="0"/>
              <w:marBottom w:val="0"/>
              <w:divBdr>
                <w:top w:val="none" w:sz="0" w:space="0" w:color="auto"/>
                <w:left w:val="none" w:sz="0" w:space="0" w:color="auto"/>
                <w:bottom w:val="none" w:sz="0" w:space="0" w:color="auto"/>
                <w:right w:val="none" w:sz="0" w:space="0" w:color="auto"/>
              </w:divBdr>
            </w:div>
          </w:divsChild>
        </w:div>
        <w:div w:id="1253467779">
          <w:marLeft w:val="0"/>
          <w:marRight w:val="0"/>
          <w:marTop w:val="0"/>
          <w:marBottom w:val="0"/>
          <w:divBdr>
            <w:top w:val="none" w:sz="0" w:space="0" w:color="auto"/>
            <w:left w:val="none" w:sz="0" w:space="0" w:color="auto"/>
            <w:bottom w:val="none" w:sz="0" w:space="0" w:color="auto"/>
            <w:right w:val="none" w:sz="0" w:space="0" w:color="auto"/>
          </w:divBdr>
          <w:divsChild>
            <w:div w:id="371808134">
              <w:marLeft w:val="0"/>
              <w:marRight w:val="0"/>
              <w:marTop w:val="0"/>
              <w:marBottom w:val="0"/>
              <w:divBdr>
                <w:top w:val="none" w:sz="0" w:space="0" w:color="auto"/>
                <w:left w:val="none" w:sz="0" w:space="0" w:color="auto"/>
                <w:bottom w:val="none" w:sz="0" w:space="0" w:color="auto"/>
                <w:right w:val="none" w:sz="0" w:space="0" w:color="auto"/>
              </w:divBdr>
            </w:div>
          </w:divsChild>
        </w:div>
        <w:div w:id="2139449426">
          <w:marLeft w:val="0"/>
          <w:marRight w:val="0"/>
          <w:marTop w:val="0"/>
          <w:marBottom w:val="0"/>
          <w:divBdr>
            <w:top w:val="none" w:sz="0" w:space="0" w:color="auto"/>
            <w:left w:val="none" w:sz="0" w:space="0" w:color="auto"/>
            <w:bottom w:val="none" w:sz="0" w:space="0" w:color="auto"/>
            <w:right w:val="none" w:sz="0" w:space="0" w:color="auto"/>
          </w:divBdr>
          <w:divsChild>
            <w:div w:id="1189637618">
              <w:marLeft w:val="0"/>
              <w:marRight w:val="0"/>
              <w:marTop w:val="0"/>
              <w:marBottom w:val="0"/>
              <w:divBdr>
                <w:top w:val="none" w:sz="0" w:space="0" w:color="auto"/>
                <w:left w:val="none" w:sz="0" w:space="0" w:color="auto"/>
                <w:bottom w:val="none" w:sz="0" w:space="0" w:color="auto"/>
                <w:right w:val="none" w:sz="0" w:space="0" w:color="auto"/>
              </w:divBdr>
            </w:div>
          </w:divsChild>
        </w:div>
        <w:div w:id="329262515">
          <w:marLeft w:val="0"/>
          <w:marRight w:val="0"/>
          <w:marTop w:val="0"/>
          <w:marBottom w:val="0"/>
          <w:divBdr>
            <w:top w:val="none" w:sz="0" w:space="0" w:color="auto"/>
            <w:left w:val="none" w:sz="0" w:space="0" w:color="auto"/>
            <w:bottom w:val="none" w:sz="0" w:space="0" w:color="auto"/>
            <w:right w:val="none" w:sz="0" w:space="0" w:color="auto"/>
          </w:divBdr>
          <w:divsChild>
            <w:div w:id="1132482860">
              <w:marLeft w:val="0"/>
              <w:marRight w:val="0"/>
              <w:marTop w:val="0"/>
              <w:marBottom w:val="0"/>
              <w:divBdr>
                <w:top w:val="none" w:sz="0" w:space="0" w:color="auto"/>
                <w:left w:val="none" w:sz="0" w:space="0" w:color="auto"/>
                <w:bottom w:val="none" w:sz="0" w:space="0" w:color="auto"/>
                <w:right w:val="none" w:sz="0" w:space="0" w:color="auto"/>
              </w:divBdr>
            </w:div>
          </w:divsChild>
        </w:div>
        <w:div w:id="586423368">
          <w:marLeft w:val="0"/>
          <w:marRight w:val="0"/>
          <w:marTop w:val="0"/>
          <w:marBottom w:val="0"/>
          <w:divBdr>
            <w:top w:val="none" w:sz="0" w:space="0" w:color="auto"/>
            <w:left w:val="none" w:sz="0" w:space="0" w:color="auto"/>
            <w:bottom w:val="none" w:sz="0" w:space="0" w:color="auto"/>
            <w:right w:val="none" w:sz="0" w:space="0" w:color="auto"/>
          </w:divBdr>
          <w:divsChild>
            <w:div w:id="1422525908">
              <w:marLeft w:val="0"/>
              <w:marRight w:val="0"/>
              <w:marTop w:val="0"/>
              <w:marBottom w:val="0"/>
              <w:divBdr>
                <w:top w:val="none" w:sz="0" w:space="0" w:color="auto"/>
                <w:left w:val="none" w:sz="0" w:space="0" w:color="auto"/>
                <w:bottom w:val="none" w:sz="0" w:space="0" w:color="auto"/>
                <w:right w:val="none" w:sz="0" w:space="0" w:color="auto"/>
              </w:divBdr>
            </w:div>
          </w:divsChild>
        </w:div>
        <w:div w:id="1209489093">
          <w:marLeft w:val="0"/>
          <w:marRight w:val="0"/>
          <w:marTop w:val="0"/>
          <w:marBottom w:val="0"/>
          <w:divBdr>
            <w:top w:val="none" w:sz="0" w:space="0" w:color="auto"/>
            <w:left w:val="none" w:sz="0" w:space="0" w:color="auto"/>
            <w:bottom w:val="none" w:sz="0" w:space="0" w:color="auto"/>
            <w:right w:val="none" w:sz="0" w:space="0" w:color="auto"/>
          </w:divBdr>
          <w:divsChild>
            <w:div w:id="42603800">
              <w:marLeft w:val="0"/>
              <w:marRight w:val="0"/>
              <w:marTop w:val="0"/>
              <w:marBottom w:val="0"/>
              <w:divBdr>
                <w:top w:val="none" w:sz="0" w:space="0" w:color="auto"/>
                <w:left w:val="none" w:sz="0" w:space="0" w:color="auto"/>
                <w:bottom w:val="none" w:sz="0" w:space="0" w:color="auto"/>
                <w:right w:val="none" w:sz="0" w:space="0" w:color="auto"/>
              </w:divBdr>
            </w:div>
          </w:divsChild>
        </w:div>
        <w:div w:id="483931259">
          <w:marLeft w:val="0"/>
          <w:marRight w:val="0"/>
          <w:marTop w:val="0"/>
          <w:marBottom w:val="0"/>
          <w:divBdr>
            <w:top w:val="none" w:sz="0" w:space="0" w:color="auto"/>
            <w:left w:val="none" w:sz="0" w:space="0" w:color="auto"/>
            <w:bottom w:val="none" w:sz="0" w:space="0" w:color="auto"/>
            <w:right w:val="none" w:sz="0" w:space="0" w:color="auto"/>
          </w:divBdr>
          <w:divsChild>
            <w:div w:id="1769154540">
              <w:marLeft w:val="0"/>
              <w:marRight w:val="0"/>
              <w:marTop w:val="0"/>
              <w:marBottom w:val="0"/>
              <w:divBdr>
                <w:top w:val="none" w:sz="0" w:space="0" w:color="auto"/>
                <w:left w:val="none" w:sz="0" w:space="0" w:color="auto"/>
                <w:bottom w:val="none" w:sz="0" w:space="0" w:color="auto"/>
                <w:right w:val="none" w:sz="0" w:space="0" w:color="auto"/>
              </w:divBdr>
            </w:div>
          </w:divsChild>
        </w:div>
        <w:div w:id="584265158">
          <w:marLeft w:val="0"/>
          <w:marRight w:val="0"/>
          <w:marTop w:val="0"/>
          <w:marBottom w:val="0"/>
          <w:divBdr>
            <w:top w:val="none" w:sz="0" w:space="0" w:color="auto"/>
            <w:left w:val="none" w:sz="0" w:space="0" w:color="auto"/>
            <w:bottom w:val="none" w:sz="0" w:space="0" w:color="auto"/>
            <w:right w:val="none" w:sz="0" w:space="0" w:color="auto"/>
          </w:divBdr>
          <w:divsChild>
            <w:div w:id="1942949546">
              <w:marLeft w:val="0"/>
              <w:marRight w:val="0"/>
              <w:marTop w:val="0"/>
              <w:marBottom w:val="0"/>
              <w:divBdr>
                <w:top w:val="none" w:sz="0" w:space="0" w:color="auto"/>
                <w:left w:val="none" w:sz="0" w:space="0" w:color="auto"/>
                <w:bottom w:val="none" w:sz="0" w:space="0" w:color="auto"/>
                <w:right w:val="none" w:sz="0" w:space="0" w:color="auto"/>
              </w:divBdr>
            </w:div>
          </w:divsChild>
        </w:div>
        <w:div w:id="490871459">
          <w:marLeft w:val="0"/>
          <w:marRight w:val="0"/>
          <w:marTop w:val="0"/>
          <w:marBottom w:val="0"/>
          <w:divBdr>
            <w:top w:val="none" w:sz="0" w:space="0" w:color="auto"/>
            <w:left w:val="none" w:sz="0" w:space="0" w:color="auto"/>
            <w:bottom w:val="none" w:sz="0" w:space="0" w:color="auto"/>
            <w:right w:val="none" w:sz="0" w:space="0" w:color="auto"/>
          </w:divBdr>
          <w:divsChild>
            <w:div w:id="455682135">
              <w:marLeft w:val="0"/>
              <w:marRight w:val="0"/>
              <w:marTop w:val="0"/>
              <w:marBottom w:val="0"/>
              <w:divBdr>
                <w:top w:val="none" w:sz="0" w:space="0" w:color="auto"/>
                <w:left w:val="none" w:sz="0" w:space="0" w:color="auto"/>
                <w:bottom w:val="none" w:sz="0" w:space="0" w:color="auto"/>
                <w:right w:val="none" w:sz="0" w:space="0" w:color="auto"/>
              </w:divBdr>
            </w:div>
          </w:divsChild>
        </w:div>
        <w:div w:id="1480269859">
          <w:marLeft w:val="0"/>
          <w:marRight w:val="0"/>
          <w:marTop w:val="0"/>
          <w:marBottom w:val="0"/>
          <w:divBdr>
            <w:top w:val="none" w:sz="0" w:space="0" w:color="auto"/>
            <w:left w:val="none" w:sz="0" w:space="0" w:color="auto"/>
            <w:bottom w:val="none" w:sz="0" w:space="0" w:color="auto"/>
            <w:right w:val="none" w:sz="0" w:space="0" w:color="auto"/>
          </w:divBdr>
          <w:divsChild>
            <w:div w:id="1825465340">
              <w:marLeft w:val="0"/>
              <w:marRight w:val="0"/>
              <w:marTop w:val="0"/>
              <w:marBottom w:val="0"/>
              <w:divBdr>
                <w:top w:val="none" w:sz="0" w:space="0" w:color="auto"/>
                <w:left w:val="none" w:sz="0" w:space="0" w:color="auto"/>
                <w:bottom w:val="none" w:sz="0" w:space="0" w:color="auto"/>
                <w:right w:val="none" w:sz="0" w:space="0" w:color="auto"/>
              </w:divBdr>
            </w:div>
          </w:divsChild>
        </w:div>
        <w:div w:id="1821925209">
          <w:marLeft w:val="0"/>
          <w:marRight w:val="0"/>
          <w:marTop w:val="0"/>
          <w:marBottom w:val="0"/>
          <w:divBdr>
            <w:top w:val="none" w:sz="0" w:space="0" w:color="auto"/>
            <w:left w:val="none" w:sz="0" w:space="0" w:color="auto"/>
            <w:bottom w:val="none" w:sz="0" w:space="0" w:color="auto"/>
            <w:right w:val="none" w:sz="0" w:space="0" w:color="auto"/>
          </w:divBdr>
          <w:divsChild>
            <w:div w:id="1642689340">
              <w:marLeft w:val="0"/>
              <w:marRight w:val="0"/>
              <w:marTop w:val="0"/>
              <w:marBottom w:val="0"/>
              <w:divBdr>
                <w:top w:val="none" w:sz="0" w:space="0" w:color="auto"/>
                <w:left w:val="none" w:sz="0" w:space="0" w:color="auto"/>
                <w:bottom w:val="none" w:sz="0" w:space="0" w:color="auto"/>
                <w:right w:val="none" w:sz="0" w:space="0" w:color="auto"/>
              </w:divBdr>
            </w:div>
          </w:divsChild>
        </w:div>
        <w:div w:id="1194925499">
          <w:marLeft w:val="0"/>
          <w:marRight w:val="0"/>
          <w:marTop w:val="0"/>
          <w:marBottom w:val="0"/>
          <w:divBdr>
            <w:top w:val="none" w:sz="0" w:space="0" w:color="auto"/>
            <w:left w:val="none" w:sz="0" w:space="0" w:color="auto"/>
            <w:bottom w:val="none" w:sz="0" w:space="0" w:color="auto"/>
            <w:right w:val="none" w:sz="0" w:space="0" w:color="auto"/>
          </w:divBdr>
          <w:divsChild>
            <w:div w:id="1799686246">
              <w:marLeft w:val="0"/>
              <w:marRight w:val="0"/>
              <w:marTop w:val="0"/>
              <w:marBottom w:val="0"/>
              <w:divBdr>
                <w:top w:val="none" w:sz="0" w:space="0" w:color="auto"/>
                <w:left w:val="none" w:sz="0" w:space="0" w:color="auto"/>
                <w:bottom w:val="none" w:sz="0" w:space="0" w:color="auto"/>
                <w:right w:val="none" w:sz="0" w:space="0" w:color="auto"/>
              </w:divBdr>
            </w:div>
          </w:divsChild>
        </w:div>
        <w:div w:id="348412281">
          <w:marLeft w:val="0"/>
          <w:marRight w:val="0"/>
          <w:marTop w:val="0"/>
          <w:marBottom w:val="0"/>
          <w:divBdr>
            <w:top w:val="none" w:sz="0" w:space="0" w:color="auto"/>
            <w:left w:val="none" w:sz="0" w:space="0" w:color="auto"/>
            <w:bottom w:val="none" w:sz="0" w:space="0" w:color="auto"/>
            <w:right w:val="none" w:sz="0" w:space="0" w:color="auto"/>
          </w:divBdr>
          <w:divsChild>
            <w:div w:id="436414791">
              <w:marLeft w:val="0"/>
              <w:marRight w:val="0"/>
              <w:marTop w:val="0"/>
              <w:marBottom w:val="0"/>
              <w:divBdr>
                <w:top w:val="none" w:sz="0" w:space="0" w:color="auto"/>
                <w:left w:val="none" w:sz="0" w:space="0" w:color="auto"/>
                <w:bottom w:val="none" w:sz="0" w:space="0" w:color="auto"/>
                <w:right w:val="none" w:sz="0" w:space="0" w:color="auto"/>
              </w:divBdr>
            </w:div>
          </w:divsChild>
        </w:div>
        <w:div w:id="765465248">
          <w:marLeft w:val="0"/>
          <w:marRight w:val="0"/>
          <w:marTop w:val="0"/>
          <w:marBottom w:val="0"/>
          <w:divBdr>
            <w:top w:val="none" w:sz="0" w:space="0" w:color="auto"/>
            <w:left w:val="none" w:sz="0" w:space="0" w:color="auto"/>
            <w:bottom w:val="none" w:sz="0" w:space="0" w:color="auto"/>
            <w:right w:val="none" w:sz="0" w:space="0" w:color="auto"/>
          </w:divBdr>
          <w:divsChild>
            <w:div w:id="128481336">
              <w:marLeft w:val="0"/>
              <w:marRight w:val="0"/>
              <w:marTop w:val="0"/>
              <w:marBottom w:val="0"/>
              <w:divBdr>
                <w:top w:val="none" w:sz="0" w:space="0" w:color="auto"/>
                <w:left w:val="none" w:sz="0" w:space="0" w:color="auto"/>
                <w:bottom w:val="none" w:sz="0" w:space="0" w:color="auto"/>
                <w:right w:val="none" w:sz="0" w:space="0" w:color="auto"/>
              </w:divBdr>
            </w:div>
          </w:divsChild>
        </w:div>
        <w:div w:id="480537099">
          <w:marLeft w:val="0"/>
          <w:marRight w:val="0"/>
          <w:marTop w:val="0"/>
          <w:marBottom w:val="0"/>
          <w:divBdr>
            <w:top w:val="none" w:sz="0" w:space="0" w:color="auto"/>
            <w:left w:val="none" w:sz="0" w:space="0" w:color="auto"/>
            <w:bottom w:val="none" w:sz="0" w:space="0" w:color="auto"/>
            <w:right w:val="none" w:sz="0" w:space="0" w:color="auto"/>
          </w:divBdr>
          <w:divsChild>
            <w:div w:id="416172628">
              <w:marLeft w:val="0"/>
              <w:marRight w:val="0"/>
              <w:marTop w:val="0"/>
              <w:marBottom w:val="0"/>
              <w:divBdr>
                <w:top w:val="none" w:sz="0" w:space="0" w:color="auto"/>
                <w:left w:val="none" w:sz="0" w:space="0" w:color="auto"/>
                <w:bottom w:val="none" w:sz="0" w:space="0" w:color="auto"/>
                <w:right w:val="none" w:sz="0" w:space="0" w:color="auto"/>
              </w:divBdr>
            </w:div>
          </w:divsChild>
        </w:div>
        <w:div w:id="188956694">
          <w:marLeft w:val="0"/>
          <w:marRight w:val="0"/>
          <w:marTop w:val="0"/>
          <w:marBottom w:val="0"/>
          <w:divBdr>
            <w:top w:val="none" w:sz="0" w:space="0" w:color="auto"/>
            <w:left w:val="none" w:sz="0" w:space="0" w:color="auto"/>
            <w:bottom w:val="none" w:sz="0" w:space="0" w:color="auto"/>
            <w:right w:val="none" w:sz="0" w:space="0" w:color="auto"/>
          </w:divBdr>
          <w:divsChild>
            <w:div w:id="1644307949">
              <w:marLeft w:val="0"/>
              <w:marRight w:val="0"/>
              <w:marTop w:val="0"/>
              <w:marBottom w:val="0"/>
              <w:divBdr>
                <w:top w:val="none" w:sz="0" w:space="0" w:color="auto"/>
                <w:left w:val="none" w:sz="0" w:space="0" w:color="auto"/>
                <w:bottom w:val="none" w:sz="0" w:space="0" w:color="auto"/>
                <w:right w:val="none" w:sz="0" w:space="0" w:color="auto"/>
              </w:divBdr>
            </w:div>
          </w:divsChild>
        </w:div>
        <w:div w:id="1133910103">
          <w:marLeft w:val="0"/>
          <w:marRight w:val="0"/>
          <w:marTop w:val="0"/>
          <w:marBottom w:val="0"/>
          <w:divBdr>
            <w:top w:val="none" w:sz="0" w:space="0" w:color="auto"/>
            <w:left w:val="none" w:sz="0" w:space="0" w:color="auto"/>
            <w:bottom w:val="none" w:sz="0" w:space="0" w:color="auto"/>
            <w:right w:val="none" w:sz="0" w:space="0" w:color="auto"/>
          </w:divBdr>
          <w:divsChild>
            <w:div w:id="952319849">
              <w:marLeft w:val="0"/>
              <w:marRight w:val="0"/>
              <w:marTop w:val="0"/>
              <w:marBottom w:val="0"/>
              <w:divBdr>
                <w:top w:val="none" w:sz="0" w:space="0" w:color="auto"/>
                <w:left w:val="none" w:sz="0" w:space="0" w:color="auto"/>
                <w:bottom w:val="none" w:sz="0" w:space="0" w:color="auto"/>
                <w:right w:val="none" w:sz="0" w:space="0" w:color="auto"/>
              </w:divBdr>
            </w:div>
          </w:divsChild>
        </w:div>
        <w:div w:id="846677168">
          <w:marLeft w:val="0"/>
          <w:marRight w:val="0"/>
          <w:marTop w:val="0"/>
          <w:marBottom w:val="0"/>
          <w:divBdr>
            <w:top w:val="none" w:sz="0" w:space="0" w:color="auto"/>
            <w:left w:val="none" w:sz="0" w:space="0" w:color="auto"/>
            <w:bottom w:val="none" w:sz="0" w:space="0" w:color="auto"/>
            <w:right w:val="none" w:sz="0" w:space="0" w:color="auto"/>
          </w:divBdr>
          <w:divsChild>
            <w:div w:id="1377311160">
              <w:marLeft w:val="0"/>
              <w:marRight w:val="0"/>
              <w:marTop w:val="0"/>
              <w:marBottom w:val="0"/>
              <w:divBdr>
                <w:top w:val="none" w:sz="0" w:space="0" w:color="auto"/>
                <w:left w:val="none" w:sz="0" w:space="0" w:color="auto"/>
                <w:bottom w:val="none" w:sz="0" w:space="0" w:color="auto"/>
                <w:right w:val="none" w:sz="0" w:space="0" w:color="auto"/>
              </w:divBdr>
            </w:div>
          </w:divsChild>
        </w:div>
        <w:div w:id="91711683">
          <w:marLeft w:val="0"/>
          <w:marRight w:val="0"/>
          <w:marTop w:val="0"/>
          <w:marBottom w:val="0"/>
          <w:divBdr>
            <w:top w:val="none" w:sz="0" w:space="0" w:color="auto"/>
            <w:left w:val="none" w:sz="0" w:space="0" w:color="auto"/>
            <w:bottom w:val="none" w:sz="0" w:space="0" w:color="auto"/>
            <w:right w:val="none" w:sz="0" w:space="0" w:color="auto"/>
          </w:divBdr>
          <w:divsChild>
            <w:div w:id="863133209">
              <w:marLeft w:val="0"/>
              <w:marRight w:val="0"/>
              <w:marTop w:val="0"/>
              <w:marBottom w:val="0"/>
              <w:divBdr>
                <w:top w:val="none" w:sz="0" w:space="0" w:color="auto"/>
                <w:left w:val="none" w:sz="0" w:space="0" w:color="auto"/>
                <w:bottom w:val="none" w:sz="0" w:space="0" w:color="auto"/>
                <w:right w:val="none" w:sz="0" w:space="0" w:color="auto"/>
              </w:divBdr>
            </w:div>
          </w:divsChild>
        </w:div>
        <w:div w:id="694307287">
          <w:marLeft w:val="0"/>
          <w:marRight w:val="0"/>
          <w:marTop w:val="0"/>
          <w:marBottom w:val="0"/>
          <w:divBdr>
            <w:top w:val="none" w:sz="0" w:space="0" w:color="auto"/>
            <w:left w:val="none" w:sz="0" w:space="0" w:color="auto"/>
            <w:bottom w:val="none" w:sz="0" w:space="0" w:color="auto"/>
            <w:right w:val="none" w:sz="0" w:space="0" w:color="auto"/>
          </w:divBdr>
          <w:divsChild>
            <w:div w:id="614604676">
              <w:marLeft w:val="0"/>
              <w:marRight w:val="0"/>
              <w:marTop w:val="0"/>
              <w:marBottom w:val="0"/>
              <w:divBdr>
                <w:top w:val="none" w:sz="0" w:space="0" w:color="auto"/>
                <w:left w:val="none" w:sz="0" w:space="0" w:color="auto"/>
                <w:bottom w:val="none" w:sz="0" w:space="0" w:color="auto"/>
                <w:right w:val="none" w:sz="0" w:space="0" w:color="auto"/>
              </w:divBdr>
            </w:div>
          </w:divsChild>
        </w:div>
        <w:div w:id="1209878919">
          <w:marLeft w:val="0"/>
          <w:marRight w:val="0"/>
          <w:marTop w:val="0"/>
          <w:marBottom w:val="0"/>
          <w:divBdr>
            <w:top w:val="none" w:sz="0" w:space="0" w:color="auto"/>
            <w:left w:val="none" w:sz="0" w:space="0" w:color="auto"/>
            <w:bottom w:val="none" w:sz="0" w:space="0" w:color="auto"/>
            <w:right w:val="none" w:sz="0" w:space="0" w:color="auto"/>
          </w:divBdr>
          <w:divsChild>
            <w:div w:id="1687319999">
              <w:marLeft w:val="0"/>
              <w:marRight w:val="0"/>
              <w:marTop w:val="0"/>
              <w:marBottom w:val="0"/>
              <w:divBdr>
                <w:top w:val="none" w:sz="0" w:space="0" w:color="auto"/>
                <w:left w:val="none" w:sz="0" w:space="0" w:color="auto"/>
                <w:bottom w:val="none" w:sz="0" w:space="0" w:color="auto"/>
                <w:right w:val="none" w:sz="0" w:space="0" w:color="auto"/>
              </w:divBdr>
            </w:div>
          </w:divsChild>
        </w:div>
        <w:div w:id="1834568602">
          <w:marLeft w:val="0"/>
          <w:marRight w:val="0"/>
          <w:marTop w:val="0"/>
          <w:marBottom w:val="0"/>
          <w:divBdr>
            <w:top w:val="none" w:sz="0" w:space="0" w:color="auto"/>
            <w:left w:val="none" w:sz="0" w:space="0" w:color="auto"/>
            <w:bottom w:val="none" w:sz="0" w:space="0" w:color="auto"/>
            <w:right w:val="none" w:sz="0" w:space="0" w:color="auto"/>
          </w:divBdr>
          <w:divsChild>
            <w:div w:id="1570773587">
              <w:marLeft w:val="0"/>
              <w:marRight w:val="0"/>
              <w:marTop w:val="0"/>
              <w:marBottom w:val="0"/>
              <w:divBdr>
                <w:top w:val="none" w:sz="0" w:space="0" w:color="auto"/>
                <w:left w:val="none" w:sz="0" w:space="0" w:color="auto"/>
                <w:bottom w:val="none" w:sz="0" w:space="0" w:color="auto"/>
                <w:right w:val="none" w:sz="0" w:space="0" w:color="auto"/>
              </w:divBdr>
            </w:div>
          </w:divsChild>
        </w:div>
        <w:div w:id="1382631145">
          <w:marLeft w:val="0"/>
          <w:marRight w:val="0"/>
          <w:marTop w:val="0"/>
          <w:marBottom w:val="0"/>
          <w:divBdr>
            <w:top w:val="none" w:sz="0" w:space="0" w:color="auto"/>
            <w:left w:val="none" w:sz="0" w:space="0" w:color="auto"/>
            <w:bottom w:val="none" w:sz="0" w:space="0" w:color="auto"/>
            <w:right w:val="none" w:sz="0" w:space="0" w:color="auto"/>
          </w:divBdr>
          <w:divsChild>
            <w:div w:id="2082561159">
              <w:marLeft w:val="0"/>
              <w:marRight w:val="0"/>
              <w:marTop w:val="0"/>
              <w:marBottom w:val="0"/>
              <w:divBdr>
                <w:top w:val="none" w:sz="0" w:space="0" w:color="auto"/>
                <w:left w:val="none" w:sz="0" w:space="0" w:color="auto"/>
                <w:bottom w:val="none" w:sz="0" w:space="0" w:color="auto"/>
                <w:right w:val="none" w:sz="0" w:space="0" w:color="auto"/>
              </w:divBdr>
            </w:div>
          </w:divsChild>
        </w:div>
        <w:div w:id="1415198865">
          <w:marLeft w:val="0"/>
          <w:marRight w:val="0"/>
          <w:marTop w:val="0"/>
          <w:marBottom w:val="0"/>
          <w:divBdr>
            <w:top w:val="none" w:sz="0" w:space="0" w:color="auto"/>
            <w:left w:val="none" w:sz="0" w:space="0" w:color="auto"/>
            <w:bottom w:val="none" w:sz="0" w:space="0" w:color="auto"/>
            <w:right w:val="none" w:sz="0" w:space="0" w:color="auto"/>
          </w:divBdr>
          <w:divsChild>
            <w:div w:id="72558016">
              <w:marLeft w:val="0"/>
              <w:marRight w:val="0"/>
              <w:marTop w:val="0"/>
              <w:marBottom w:val="0"/>
              <w:divBdr>
                <w:top w:val="none" w:sz="0" w:space="0" w:color="auto"/>
                <w:left w:val="none" w:sz="0" w:space="0" w:color="auto"/>
                <w:bottom w:val="none" w:sz="0" w:space="0" w:color="auto"/>
                <w:right w:val="none" w:sz="0" w:space="0" w:color="auto"/>
              </w:divBdr>
            </w:div>
          </w:divsChild>
        </w:div>
        <w:div w:id="1258251147">
          <w:marLeft w:val="0"/>
          <w:marRight w:val="0"/>
          <w:marTop w:val="0"/>
          <w:marBottom w:val="0"/>
          <w:divBdr>
            <w:top w:val="none" w:sz="0" w:space="0" w:color="auto"/>
            <w:left w:val="none" w:sz="0" w:space="0" w:color="auto"/>
            <w:bottom w:val="none" w:sz="0" w:space="0" w:color="auto"/>
            <w:right w:val="none" w:sz="0" w:space="0" w:color="auto"/>
          </w:divBdr>
          <w:divsChild>
            <w:div w:id="600647901">
              <w:marLeft w:val="0"/>
              <w:marRight w:val="0"/>
              <w:marTop w:val="0"/>
              <w:marBottom w:val="0"/>
              <w:divBdr>
                <w:top w:val="none" w:sz="0" w:space="0" w:color="auto"/>
                <w:left w:val="none" w:sz="0" w:space="0" w:color="auto"/>
                <w:bottom w:val="none" w:sz="0" w:space="0" w:color="auto"/>
                <w:right w:val="none" w:sz="0" w:space="0" w:color="auto"/>
              </w:divBdr>
            </w:div>
          </w:divsChild>
        </w:div>
        <w:div w:id="1000625137">
          <w:marLeft w:val="0"/>
          <w:marRight w:val="0"/>
          <w:marTop w:val="0"/>
          <w:marBottom w:val="0"/>
          <w:divBdr>
            <w:top w:val="none" w:sz="0" w:space="0" w:color="auto"/>
            <w:left w:val="none" w:sz="0" w:space="0" w:color="auto"/>
            <w:bottom w:val="none" w:sz="0" w:space="0" w:color="auto"/>
            <w:right w:val="none" w:sz="0" w:space="0" w:color="auto"/>
          </w:divBdr>
          <w:divsChild>
            <w:div w:id="1767648674">
              <w:marLeft w:val="0"/>
              <w:marRight w:val="0"/>
              <w:marTop w:val="0"/>
              <w:marBottom w:val="0"/>
              <w:divBdr>
                <w:top w:val="none" w:sz="0" w:space="0" w:color="auto"/>
                <w:left w:val="none" w:sz="0" w:space="0" w:color="auto"/>
                <w:bottom w:val="none" w:sz="0" w:space="0" w:color="auto"/>
                <w:right w:val="none" w:sz="0" w:space="0" w:color="auto"/>
              </w:divBdr>
            </w:div>
          </w:divsChild>
        </w:div>
        <w:div w:id="435447082">
          <w:marLeft w:val="0"/>
          <w:marRight w:val="0"/>
          <w:marTop w:val="0"/>
          <w:marBottom w:val="0"/>
          <w:divBdr>
            <w:top w:val="none" w:sz="0" w:space="0" w:color="auto"/>
            <w:left w:val="none" w:sz="0" w:space="0" w:color="auto"/>
            <w:bottom w:val="none" w:sz="0" w:space="0" w:color="auto"/>
            <w:right w:val="none" w:sz="0" w:space="0" w:color="auto"/>
          </w:divBdr>
          <w:divsChild>
            <w:div w:id="1897398896">
              <w:marLeft w:val="0"/>
              <w:marRight w:val="0"/>
              <w:marTop w:val="0"/>
              <w:marBottom w:val="0"/>
              <w:divBdr>
                <w:top w:val="none" w:sz="0" w:space="0" w:color="auto"/>
                <w:left w:val="none" w:sz="0" w:space="0" w:color="auto"/>
                <w:bottom w:val="none" w:sz="0" w:space="0" w:color="auto"/>
                <w:right w:val="none" w:sz="0" w:space="0" w:color="auto"/>
              </w:divBdr>
            </w:div>
          </w:divsChild>
        </w:div>
        <w:div w:id="1317149853">
          <w:marLeft w:val="0"/>
          <w:marRight w:val="0"/>
          <w:marTop w:val="0"/>
          <w:marBottom w:val="0"/>
          <w:divBdr>
            <w:top w:val="none" w:sz="0" w:space="0" w:color="auto"/>
            <w:left w:val="none" w:sz="0" w:space="0" w:color="auto"/>
            <w:bottom w:val="none" w:sz="0" w:space="0" w:color="auto"/>
            <w:right w:val="none" w:sz="0" w:space="0" w:color="auto"/>
          </w:divBdr>
          <w:divsChild>
            <w:div w:id="687950195">
              <w:marLeft w:val="0"/>
              <w:marRight w:val="0"/>
              <w:marTop w:val="0"/>
              <w:marBottom w:val="0"/>
              <w:divBdr>
                <w:top w:val="none" w:sz="0" w:space="0" w:color="auto"/>
                <w:left w:val="none" w:sz="0" w:space="0" w:color="auto"/>
                <w:bottom w:val="none" w:sz="0" w:space="0" w:color="auto"/>
                <w:right w:val="none" w:sz="0" w:space="0" w:color="auto"/>
              </w:divBdr>
            </w:div>
          </w:divsChild>
        </w:div>
        <w:div w:id="1098213792">
          <w:marLeft w:val="0"/>
          <w:marRight w:val="0"/>
          <w:marTop w:val="0"/>
          <w:marBottom w:val="0"/>
          <w:divBdr>
            <w:top w:val="none" w:sz="0" w:space="0" w:color="auto"/>
            <w:left w:val="none" w:sz="0" w:space="0" w:color="auto"/>
            <w:bottom w:val="none" w:sz="0" w:space="0" w:color="auto"/>
            <w:right w:val="none" w:sz="0" w:space="0" w:color="auto"/>
          </w:divBdr>
          <w:divsChild>
            <w:div w:id="1443378131">
              <w:marLeft w:val="0"/>
              <w:marRight w:val="0"/>
              <w:marTop w:val="0"/>
              <w:marBottom w:val="0"/>
              <w:divBdr>
                <w:top w:val="none" w:sz="0" w:space="0" w:color="auto"/>
                <w:left w:val="none" w:sz="0" w:space="0" w:color="auto"/>
                <w:bottom w:val="none" w:sz="0" w:space="0" w:color="auto"/>
                <w:right w:val="none" w:sz="0" w:space="0" w:color="auto"/>
              </w:divBdr>
            </w:div>
          </w:divsChild>
        </w:div>
        <w:div w:id="549078013">
          <w:marLeft w:val="0"/>
          <w:marRight w:val="0"/>
          <w:marTop w:val="0"/>
          <w:marBottom w:val="0"/>
          <w:divBdr>
            <w:top w:val="none" w:sz="0" w:space="0" w:color="auto"/>
            <w:left w:val="none" w:sz="0" w:space="0" w:color="auto"/>
            <w:bottom w:val="none" w:sz="0" w:space="0" w:color="auto"/>
            <w:right w:val="none" w:sz="0" w:space="0" w:color="auto"/>
          </w:divBdr>
          <w:divsChild>
            <w:div w:id="1151674061">
              <w:marLeft w:val="0"/>
              <w:marRight w:val="0"/>
              <w:marTop w:val="0"/>
              <w:marBottom w:val="0"/>
              <w:divBdr>
                <w:top w:val="none" w:sz="0" w:space="0" w:color="auto"/>
                <w:left w:val="none" w:sz="0" w:space="0" w:color="auto"/>
                <w:bottom w:val="none" w:sz="0" w:space="0" w:color="auto"/>
                <w:right w:val="none" w:sz="0" w:space="0" w:color="auto"/>
              </w:divBdr>
            </w:div>
          </w:divsChild>
        </w:div>
        <w:div w:id="155994981">
          <w:marLeft w:val="0"/>
          <w:marRight w:val="0"/>
          <w:marTop w:val="0"/>
          <w:marBottom w:val="0"/>
          <w:divBdr>
            <w:top w:val="none" w:sz="0" w:space="0" w:color="auto"/>
            <w:left w:val="none" w:sz="0" w:space="0" w:color="auto"/>
            <w:bottom w:val="none" w:sz="0" w:space="0" w:color="auto"/>
            <w:right w:val="none" w:sz="0" w:space="0" w:color="auto"/>
          </w:divBdr>
          <w:divsChild>
            <w:div w:id="1529760877">
              <w:marLeft w:val="0"/>
              <w:marRight w:val="0"/>
              <w:marTop w:val="0"/>
              <w:marBottom w:val="0"/>
              <w:divBdr>
                <w:top w:val="none" w:sz="0" w:space="0" w:color="auto"/>
                <w:left w:val="none" w:sz="0" w:space="0" w:color="auto"/>
                <w:bottom w:val="none" w:sz="0" w:space="0" w:color="auto"/>
                <w:right w:val="none" w:sz="0" w:space="0" w:color="auto"/>
              </w:divBdr>
            </w:div>
          </w:divsChild>
        </w:div>
        <w:div w:id="1443647234">
          <w:marLeft w:val="0"/>
          <w:marRight w:val="0"/>
          <w:marTop w:val="0"/>
          <w:marBottom w:val="0"/>
          <w:divBdr>
            <w:top w:val="none" w:sz="0" w:space="0" w:color="auto"/>
            <w:left w:val="none" w:sz="0" w:space="0" w:color="auto"/>
            <w:bottom w:val="none" w:sz="0" w:space="0" w:color="auto"/>
            <w:right w:val="none" w:sz="0" w:space="0" w:color="auto"/>
          </w:divBdr>
          <w:divsChild>
            <w:div w:id="1960139341">
              <w:marLeft w:val="0"/>
              <w:marRight w:val="0"/>
              <w:marTop w:val="0"/>
              <w:marBottom w:val="0"/>
              <w:divBdr>
                <w:top w:val="none" w:sz="0" w:space="0" w:color="auto"/>
                <w:left w:val="none" w:sz="0" w:space="0" w:color="auto"/>
                <w:bottom w:val="none" w:sz="0" w:space="0" w:color="auto"/>
                <w:right w:val="none" w:sz="0" w:space="0" w:color="auto"/>
              </w:divBdr>
            </w:div>
          </w:divsChild>
        </w:div>
        <w:div w:id="33695437">
          <w:marLeft w:val="0"/>
          <w:marRight w:val="0"/>
          <w:marTop w:val="0"/>
          <w:marBottom w:val="0"/>
          <w:divBdr>
            <w:top w:val="none" w:sz="0" w:space="0" w:color="auto"/>
            <w:left w:val="none" w:sz="0" w:space="0" w:color="auto"/>
            <w:bottom w:val="none" w:sz="0" w:space="0" w:color="auto"/>
            <w:right w:val="none" w:sz="0" w:space="0" w:color="auto"/>
          </w:divBdr>
          <w:divsChild>
            <w:div w:id="603805385">
              <w:marLeft w:val="0"/>
              <w:marRight w:val="0"/>
              <w:marTop w:val="0"/>
              <w:marBottom w:val="0"/>
              <w:divBdr>
                <w:top w:val="none" w:sz="0" w:space="0" w:color="auto"/>
                <w:left w:val="none" w:sz="0" w:space="0" w:color="auto"/>
                <w:bottom w:val="none" w:sz="0" w:space="0" w:color="auto"/>
                <w:right w:val="none" w:sz="0" w:space="0" w:color="auto"/>
              </w:divBdr>
            </w:div>
          </w:divsChild>
        </w:div>
        <w:div w:id="381173432">
          <w:marLeft w:val="0"/>
          <w:marRight w:val="0"/>
          <w:marTop w:val="0"/>
          <w:marBottom w:val="0"/>
          <w:divBdr>
            <w:top w:val="none" w:sz="0" w:space="0" w:color="auto"/>
            <w:left w:val="none" w:sz="0" w:space="0" w:color="auto"/>
            <w:bottom w:val="none" w:sz="0" w:space="0" w:color="auto"/>
            <w:right w:val="none" w:sz="0" w:space="0" w:color="auto"/>
          </w:divBdr>
          <w:divsChild>
            <w:div w:id="533277329">
              <w:marLeft w:val="0"/>
              <w:marRight w:val="0"/>
              <w:marTop w:val="0"/>
              <w:marBottom w:val="0"/>
              <w:divBdr>
                <w:top w:val="none" w:sz="0" w:space="0" w:color="auto"/>
                <w:left w:val="none" w:sz="0" w:space="0" w:color="auto"/>
                <w:bottom w:val="none" w:sz="0" w:space="0" w:color="auto"/>
                <w:right w:val="none" w:sz="0" w:space="0" w:color="auto"/>
              </w:divBdr>
            </w:div>
          </w:divsChild>
        </w:div>
        <w:div w:id="198780146">
          <w:marLeft w:val="0"/>
          <w:marRight w:val="0"/>
          <w:marTop w:val="0"/>
          <w:marBottom w:val="0"/>
          <w:divBdr>
            <w:top w:val="none" w:sz="0" w:space="0" w:color="auto"/>
            <w:left w:val="none" w:sz="0" w:space="0" w:color="auto"/>
            <w:bottom w:val="none" w:sz="0" w:space="0" w:color="auto"/>
            <w:right w:val="none" w:sz="0" w:space="0" w:color="auto"/>
          </w:divBdr>
          <w:divsChild>
            <w:div w:id="997881554">
              <w:marLeft w:val="0"/>
              <w:marRight w:val="0"/>
              <w:marTop w:val="0"/>
              <w:marBottom w:val="0"/>
              <w:divBdr>
                <w:top w:val="none" w:sz="0" w:space="0" w:color="auto"/>
                <w:left w:val="none" w:sz="0" w:space="0" w:color="auto"/>
                <w:bottom w:val="none" w:sz="0" w:space="0" w:color="auto"/>
                <w:right w:val="none" w:sz="0" w:space="0" w:color="auto"/>
              </w:divBdr>
            </w:div>
          </w:divsChild>
        </w:div>
        <w:div w:id="1954634086">
          <w:marLeft w:val="0"/>
          <w:marRight w:val="0"/>
          <w:marTop w:val="0"/>
          <w:marBottom w:val="0"/>
          <w:divBdr>
            <w:top w:val="none" w:sz="0" w:space="0" w:color="auto"/>
            <w:left w:val="none" w:sz="0" w:space="0" w:color="auto"/>
            <w:bottom w:val="none" w:sz="0" w:space="0" w:color="auto"/>
            <w:right w:val="none" w:sz="0" w:space="0" w:color="auto"/>
          </w:divBdr>
          <w:divsChild>
            <w:div w:id="1517814026">
              <w:marLeft w:val="0"/>
              <w:marRight w:val="0"/>
              <w:marTop w:val="0"/>
              <w:marBottom w:val="0"/>
              <w:divBdr>
                <w:top w:val="none" w:sz="0" w:space="0" w:color="auto"/>
                <w:left w:val="none" w:sz="0" w:space="0" w:color="auto"/>
                <w:bottom w:val="none" w:sz="0" w:space="0" w:color="auto"/>
                <w:right w:val="none" w:sz="0" w:space="0" w:color="auto"/>
              </w:divBdr>
            </w:div>
          </w:divsChild>
        </w:div>
        <w:div w:id="1373722915">
          <w:marLeft w:val="0"/>
          <w:marRight w:val="0"/>
          <w:marTop w:val="0"/>
          <w:marBottom w:val="0"/>
          <w:divBdr>
            <w:top w:val="none" w:sz="0" w:space="0" w:color="auto"/>
            <w:left w:val="none" w:sz="0" w:space="0" w:color="auto"/>
            <w:bottom w:val="none" w:sz="0" w:space="0" w:color="auto"/>
            <w:right w:val="none" w:sz="0" w:space="0" w:color="auto"/>
          </w:divBdr>
          <w:divsChild>
            <w:div w:id="1165169140">
              <w:marLeft w:val="0"/>
              <w:marRight w:val="0"/>
              <w:marTop w:val="0"/>
              <w:marBottom w:val="0"/>
              <w:divBdr>
                <w:top w:val="none" w:sz="0" w:space="0" w:color="auto"/>
                <w:left w:val="none" w:sz="0" w:space="0" w:color="auto"/>
                <w:bottom w:val="none" w:sz="0" w:space="0" w:color="auto"/>
                <w:right w:val="none" w:sz="0" w:space="0" w:color="auto"/>
              </w:divBdr>
            </w:div>
          </w:divsChild>
        </w:div>
        <w:div w:id="1567256621">
          <w:marLeft w:val="0"/>
          <w:marRight w:val="0"/>
          <w:marTop w:val="0"/>
          <w:marBottom w:val="0"/>
          <w:divBdr>
            <w:top w:val="none" w:sz="0" w:space="0" w:color="auto"/>
            <w:left w:val="none" w:sz="0" w:space="0" w:color="auto"/>
            <w:bottom w:val="none" w:sz="0" w:space="0" w:color="auto"/>
            <w:right w:val="none" w:sz="0" w:space="0" w:color="auto"/>
          </w:divBdr>
          <w:divsChild>
            <w:div w:id="1175998459">
              <w:marLeft w:val="0"/>
              <w:marRight w:val="0"/>
              <w:marTop w:val="0"/>
              <w:marBottom w:val="0"/>
              <w:divBdr>
                <w:top w:val="none" w:sz="0" w:space="0" w:color="auto"/>
                <w:left w:val="none" w:sz="0" w:space="0" w:color="auto"/>
                <w:bottom w:val="none" w:sz="0" w:space="0" w:color="auto"/>
                <w:right w:val="none" w:sz="0" w:space="0" w:color="auto"/>
              </w:divBdr>
            </w:div>
          </w:divsChild>
        </w:div>
        <w:div w:id="375279400">
          <w:marLeft w:val="0"/>
          <w:marRight w:val="0"/>
          <w:marTop w:val="0"/>
          <w:marBottom w:val="0"/>
          <w:divBdr>
            <w:top w:val="none" w:sz="0" w:space="0" w:color="auto"/>
            <w:left w:val="none" w:sz="0" w:space="0" w:color="auto"/>
            <w:bottom w:val="none" w:sz="0" w:space="0" w:color="auto"/>
            <w:right w:val="none" w:sz="0" w:space="0" w:color="auto"/>
          </w:divBdr>
          <w:divsChild>
            <w:div w:id="680159113">
              <w:marLeft w:val="0"/>
              <w:marRight w:val="0"/>
              <w:marTop w:val="0"/>
              <w:marBottom w:val="0"/>
              <w:divBdr>
                <w:top w:val="none" w:sz="0" w:space="0" w:color="auto"/>
                <w:left w:val="none" w:sz="0" w:space="0" w:color="auto"/>
                <w:bottom w:val="none" w:sz="0" w:space="0" w:color="auto"/>
                <w:right w:val="none" w:sz="0" w:space="0" w:color="auto"/>
              </w:divBdr>
            </w:div>
          </w:divsChild>
        </w:div>
        <w:div w:id="1332215826">
          <w:marLeft w:val="0"/>
          <w:marRight w:val="0"/>
          <w:marTop w:val="0"/>
          <w:marBottom w:val="0"/>
          <w:divBdr>
            <w:top w:val="none" w:sz="0" w:space="0" w:color="auto"/>
            <w:left w:val="none" w:sz="0" w:space="0" w:color="auto"/>
            <w:bottom w:val="none" w:sz="0" w:space="0" w:color="auto"/>
            <w:right w:val="none" w:sz="0" w:space="0" w:color="auto"/>
          </w:divBdr>
          <w:divsChild>
            <w:div w:id="1331366121">
              <w:marLeft w:val="0"/>
              <w:marRight w:val="0"/>
              <w:marTop w:val="0"/>
              <w:marBottom w:val="0"/>
              <w:divBdr>
                <w:top w:val="none" w:sz="0" w:space="0" w:color="auto"/>
                <w:left w:val="none" w:sz="0" w:space="0" w:color="auto"/>
                <w:bottom w:val="none" w:sz="0" w:space="0" w:color="auto"/>
                <w:right w:val="none" w:sz="0" w:space="0" w:color="auto"/>
              </w:divBdr>
            </w:div>
          </w:divsChild>
        </w:div>
        <w:div w:id="87194743">
          <w:marLeft w:val="0"/>
          <w:marRight w:val="0"/>
          <w:marTop w:val="0"/>
          <w:marBottom w:val="0"/>
          <w:divBdr>
            <w:top w:val="none" w:sz="0" w:space="0" w:color="auto"/>
            <w:left w:val="none" w:sz="0" w:space="0" w:color="auto"/>
            <w:bottom w:val="none" w:sz="0" w:space="0" w:color="auto"/>
            <w:right w:val="none" w:sz="0" w:space="0" w:color="auto"/>
          </w:divBdr>
          <w:divsChild>
            <w:div w:id="1034695954">
              <w:marLeft w:val="0"/>
              <w:marRight w:val="0"/>
              <w:marTop w:val="0"/>
              <w:marBottom w:val="0"/>
              <w:divBdr>
                <w:top w:val="none" w:sz="0" w:space="0" w:color="auto"/>
                <w:left w:val="none" w:sz="0" w:space="0" w:color="auto"/>
                <w:bottom w:val="none" w:sz="0" w:space="0" w:color="auto"/>
                <w:right w:val="none" w:sz="0" w:space="0" w:color="auto"/>
              </w:divBdr>
            </w:div>
          </w:divsChild>
        </w:div>
        <w:div w:id="1415392144">
          <w:marLeft w:val="0"/>
          <w:marRight w:val="0"/>
          <w:marTop w:val="0"/>
          <w:marBottom w:val="0"/>
          <w:divBdr>
            <w:top w:val="none" w:sz="0" w:space="0" w:color="auto"/>
            <w:left w:val="none" w:sz="0" w:space="0" w:color="auto"/>
            <w:bottom w:val="none" w:sz="0" w:space="0" w:color="auto"/>
            <w:right w:val="none" w:sz="0" w:space="0" w:color="auto"/>
          </w:divBdr>
          <w:divsChild>
            <w:div w:id="217864140">
              <w:marLeft w:val="0"/>
              <w:marRight w:val="0"/>
              <w:marTop w:val="0"/>
              <w:marBottom w:val="0"/>
              <w:divBdr>
                <w:top w:val="none" w:sz="0" w:space="0" w:color="auto"/>
                <w:left w:val="none" w:sz="0" w:space="0" w:color="auto"/>
                <w:bottom w:val="none" w:sz="0" w:space="0" w:color="auto"/>
                <w:right w:val="none" w:sz="0" w:space="0" w:color="auto"/>
              </w:divBdr>
            </w:div>
          </w:divsChild>
        </w:div>
        <w:div w:id="755369677">
          <w:marLeft w:val="0"/>
          <w:marRight w:val="0"/>
          <w:marTop w:val="0"/>
          <w:marBottom w:val="0"/>
          <w:divBdr>
            <w:top w:val="none" w:sz="0" w:space="0" w:color="auto"/>
            <w:left w:val="none" w:sz="0" w:space="0" w:color="auto"/>
            <w:bottom w:val="none" w:sz="0" w:space="0" w:color="auto"/>
            <w:right w:val="none" w:sz="0" w:space="0" w:color="auto"/>
          </w:divBdr>
          <w:divsChild>
            <w:div w:id="951786042">
              <w:marLeft w:val="0"/>
              <w:marRight w:val="0"/>
              <w:marTop w:val="0"/>
              <w:marBottom w:val="0"/>
              <w:divBdr>
                <w:top w:val="none" w:sz="0" w:space="0" w:color="auto"/>
                <w:left w:val="none" w:sz="0" w:space="0" w:color="auto"/>
                <w:bottom w:val="none" w:sz="0" w:space="0" w:color="auto"/>
                <w:right w:val="none" w:sz="0" w:space="0" w:color="auto"/>
              </w:divBdr>
            </w:div>
          </w:divsChild>
        </w:div>
        <w:div w:id="2109427554">
          <w:marLeft w:val="0"/>
          <w:marRight w:val="0"/>
          <w:marTop w:val="0"/>
          <w:marBottom w:val="0"/>
          <w:divBdr>
            <w:top w:val="none" w:sz="0" w:space="0" w:color="auto"/>
            <w:left w:val="none" w:sz="0" w:space="0" w:color="auto"/>
            <w:bottom w:val="none" w:sz="0" w:space="0" w:color="auto"/>
            <w:right w:val="none" w:sz="0" w:space="0" w:color="auto"/>
          </w:divBdr>
          <w:divsChild>
            <w:div w:id="2117678290">
              <w:marLeft w:val="0"/>
              <w:marRight w:val="0"/>
              <w:marTop w:val="0"/>
              <w:marBottom w:val="0"/>
              <w:divBdr>
                <w:top w:val="none" w:sz="0" w:space="0" w:color="auto"/>
                <w:left w:val="none" w:sz="0" w:space="0" w:color="auto"/>
                <w:bottom w:val="none" w:sz="0" w:space="0" w:color="auto"/>
                <w:right w:val="none" w:sz="0" w:space="0" w:color="auto"/>
              </w:divBdr>
            </w:div>
          </w:divsChild>
        </w:div>
        <w:div w:id="1217813203">
          <w:marLeft w:val="0"/>
          <w:marRight w:val="0"/>
          <w:marTop w:val="0"/>
          <w:marBottom w:val="0"/>
          <w:divBdr>
            <w:top w:val="none" w:sz="0" w:space="0" w:color="auto"/>
            <w:left w:val="none" w:sz="0" w:space="0" w:color="auto"/>
            <w:bottom w:val="none" w:sz="0" w:space="0" w:color="auto"/>
            <w:right w:val="none" w:sz="0" w:space="0" w:color="auto"/>
          </w:divBdr>
          <w:divsChild>
            <w:div w:id="1955018774">
              <w:marLeft w:val="0"/>
              <w:marRight w:val="0"/>
              <w:marTop w:val="0"/>
              <w:marBottom w:val="0"/>
              <w:divBdr>
                <w:top w:val="none" w:sz="0" w:space="0" w:color="auto"/>
                <w:left w:val="none" w:sz="0" w:space="0" w:color="auto"/>
                <w:bottom w:val="none" w:sz="0" w:space="0" w:color="auto"/>
                <w:right w:val="none" w:sz="0" w:space="0" w:color="auto"/>
              </w:divBdr>
            </w:div>
          </w:divsChild>
        </w:div>
        <w:div w:id="35937310">
          <w:marLeft w:val="0"/>
          <w:marRight w:val="0"/>
          <w:marTop w:val="0"/>
          <w:marBottom w:val="0"/>
          <w:divBdr>
            <w:top w:val="none" w:sz="0" w:space="0" w:color="auto"/>
            <w:left w:val="none" w:sz="0" w:space="0" w:color="auto"/>
            <w:bottom w:val="none" w:sz="0" w:space="0" w:color="auto"/>
            <w:right w:val="none" w:sz="0" w:space="0" w:color="auto"/>
          </w:divBdr>
          <w:divsChild>
            <w:div w:id="102775445">
              <w:marLeft w:val="0"/>
              <w:marRight w:val="0"/>
              <w:marTop w:val="0"/>
              <w:marBottom w:val="0"/>
              <w:divBdr>
                <w:top w:val="none" w:sz="0" w:space="0" w:color="auto"/>
                <w:left w:val="none" w:sz="0" w:space="0" w:color="auto"/>
                <w:bottom w:val="none" w:sz="0" w:space="0" w:color="auto"/>
                <w:right w:val="none" w:sz="0" w:space="0" w:color="auto"/>
              </w:divBdr>
            </w:div>
          </w:divsChild>
        </w:div>
        <w:div w:id="23602495">
          <w:marLeft w:val="0"/>
          <w:marRight w:val="0"/>
          <w:marTop w:val="0"/>
          <w:marBottom w:val="0"/>
          <w:divBdr>
            <w:top w:val="none" w:sz="0" w:space="0" w:color="auto"/>
            <w:left w:val="none" w:sz="0" w:space="0" w:color="auto"/>
            <w:bottom w:val="none" w:sz="0" w:space="0" w:color="auto"/>
            <w:right w:val="none" w:sz="0" w:space="0" w:color="auto"/>
          </w:divBdr>
          <w:divsChild>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116828629">
          <w:marLeft w:val="0"/>
          <w:marRight w:val="0"/>
          <w:marTop w:val="0"/>
          <w:marBottom w:val="0"/>
          <w:divBdr>
            <w:top w:val="none" w:sz="0" w:space="0" w:color="auto"/>
            <w:left w:val="none" w:sz="0" w:space="0" w:color="auto"/>
            <w:bottom w:val="none" w:sz="0" w:space="0" w:color="auto"/>
            <w:right w:val="none" w:sz="0" w:space="0" w:color="auto"/>
          </w:divBdr>
          <w:divsChild>
            <w:div w:id="20350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252">
      <w:bodyDiv w:val="1"/>
      <w:marLeft w:val="0"/>
      <w:marRight w:val="0"/>
      <w:marTop w:val="0"/>
      <w:marBottom w:val="0"/>
      <w:divBdr>
        <w:top w:val="none" w:sz="0" w:space="0" w:color="auto"/>
        <w:left w:val="none" w:sz="0" w:space="0" w:color="auto"/>
        <w:bottom w:val="none" w:sz="0" w:space="0" w:color="auto"/>
        <w:right w:val="none" w:sz="0" w:space="0" w:color="auto"/>
      </w:divBdr>
    </w:div>
    <w:div w:id="988246161">
      <w:bodyDiv w:val="1"/>
      <w:marLeft w:val="0"/>
      <w:marRight w:val="0"/>
      <w:marTop w:val="0"/>
      <w:marBottom w:val="0"/>
      <w:divBdr>
        <w:top w:val="none" w:sz="0" w:space="0" w:color="auto"/>
        <w:left w:val="none" w:sz="0" w:space="0" w:color="auto"/>
        <w:bottom w:val="none" w:sz="0" w:space="0" w:color="auto"/>
        <w:right w:val="none" w:sz="0" w:space="0" w:color="auto"/>
      </w:divBdr>
    </w:div>
    <w:div w:id="989596923">
      <w:bodyDiv w:val="1"/>
      <w:marLeft w:val="0"/>
      <w:marRight w:val="0"/>
      <w:marTop w:val="0"/>
      <w:marBottom w:val="0"/>
      <w:divBdr>
        <w:top w:val="none" w:sz="0" w:space="0" w:color="auto"/>
        <w:left w:val="none" w:sz="0" w:space="0" w:color="auto"/>
        <w:bottom w:val="none" w:sz="0" w:space="0" w:color="auto"/>
        <w:right w:val="none" w:sz="0" w:space="0" w:color="auto"/>
      </w:divBdr>
      <w:divsChild>
        <w:div w:id="1688369139">
          <w:marLeft w:val="0"/>
          <w:marRight w:val="0"/>
          <w:marTop w:val="0"/>
          <w:marBottom w:val="0"/>
          <w:divBdr>
            <w:top w:val="none" w:sz="0" w:space="0" w:color="auto"/>
            <w:left w:val="none" w:sz="0" w:space="0" w:color="auto"/>
            <w:bottom w:val="none" w:sz="0" w:space="0" w:color="auto"/>
            <w:right w:val="none" w:sz="0" w:space="0" w:color="auto"/>
          </w:divBdr>
          <w:divsChild>
            <w:div w:id="1577785695">
              <w:marLeft w:val="0"/>
              <w:marRight w:val="0"/>
              <w:marTop w:val="0"/>
              <w:marBottom w:val="0"/>
              <w:divBdr>
                <w:top w:val="none" w:sz="0" w:space="0" w:color="auto"/>
                <w:left w:val="none" w:sz="0" w:space="0" w:color="auto"/>
                <w:bottom w:val="none" w:sz="0" w:space="0" w:color="auto"/>
                <w:right w:val="none" w:sz="0" w:space="0" w:color="auto"/>
              </w:divBdr>
            </w:div>
          </w:divsChild>
        </w:div>
        <w:div w:id="442305595">
          <w:marLeft w:val="0"/>
          <w:marRight w:val="0"/>
          <w:marTop w:val="0"/>
          <w:marBottom w:val="0"/>
          <w:divBdr>
            <w:top w:val="none" w:sz="0" w:space="0" w:color="auto"/>
            <w:left w:val="none" w:sz="0" w:space="0" w:color="auto"/>
            <w:bottom w:val="none" w:sz="0" w:space="0" w:color="auto"/>
            <w:right w:val="none" w:sz="0" w:space="0" w:color="auto"/>
          </w:divBdr>
          <w:divsChild>
            <w:div w:id="15855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780">
      <w:bodyDiv w:val="1"/>
      <w:marLeft w:val="0"/>
      <w:marRight w:val="0"/>
      <w:marTop w:val="0"/>
      <w:marBottom w:val="0"/>
      <w:divBdr>
        <w:top w:val="none" w:sz="0" w:space="0" w:color="auto"/>
        <w:left w:val="none" w:sz="0" w:space="0" w:color="auto"/>
        <w:bottom w:val="none" w:sz="0" w:space="0" w:color="auto"/>
        <w:right w:val="none" w:sz="0" w:space="0" w:color="auto"/>
      </w:divBdr>
      <w:divsChild>
        <w:div w:id="148794254">
          <w:marLeft w:val="0"/>
          <w:marRight w:val="0"/>
          <w:marTop w:val="0"/>
          <w:marBottom w:val="0"/>
          <w:divBdr>
            <w:top w:val="none" w:sz="0" w:space="0" w:color="auto"/>
            <w:left w:val="none" w:sz="0" w:space="0" w:color="auto"/>
            <w:bottom w:val="none" w:sz="0" w:space="0" w:color="auto"/>
            <w:right w:val="none" w:sz="0" w:space="0" w:color="auto"/>
          </w:divBdr>
          <w:divsChild>
            <w:div w:id="370686750">
              <w:marLeft w:val="0"/>
              <w:marRight w:val="0"/>
              <w:marTop w:val="0"/>
              <w:marBottom w:val="0"/>
              <w:divBdr>
                <w:top w:val="none" w:sz="0" w:space="0" w:color="auto"/>
                <w:left w:val="none" w:sz="0" w:space="0" w:color="auto"/>
                <w:bottom w:val="none" w:sz="0" w:space="0" w:color="auto"/>
                <w:right w:val="none" w:sz="0" w:space="0" w:color="auto"/>
              </w:divBdr>
            </w:div>
          </w:divsChild>
        </w:div>
        <w:div w:id="507672069">
          <w:marLeft w:val="0"/>
          <w:marRight w:val="0"/>
          <w:marTop w:val="0"/>
          <w:marBottom w:val="0"/>
          <w:divBdr>
            <w:top w:val="none" w:sz="0" w:space="0" w:color="auto"/>
            <w:left w:val="none" w:sz="0" w:space="0" w:color="auto"/>
            <w:bottom w:val="none" w:sz="0" w:space="0" w:color="auto"/>
            <w:right w:val="none" w:sz="0" w:space="0" w:color="auto"/>
          </w:divBdr>
          <w:divsChild>
            <w:div w:id="1098331874">
              <w:marLeft w:val="0"/>
              <w:marRight w:val="0"/>
              <w:marTop w:val="0"/>
              <w:marBottom w:val="0"/>
              <w:divBdr>
                <w:top w:val="none" w:sz="0" w:space="0" w:color="auto"/>
                <w:left w:val="none" w:sz="0" w:space="0" w:color="auto"/>
                <w:bottom w:val="none" w:sz="0" w:space="0" w:color="auto"/>
                <w:right w:val="none" w:sz="0" w:space="0" w:color="auto"/>
              </w:divBdr>
            </w:div>
          </w:divsChild>
        </w:div>
        <w:div w:id="1058436115">
          <w:marLeft w:val="0"/>
          <w:marRight w:val="0"/>
          <w:marTop w:val="0"/>
          <w:marBottom w:val="0"/>
          <w:divBdr>
            <w:top w:val="none" w:sz="0" w:space="0" w:color="auto"/>
            <w:left w:val="none" w:sz="0" w:space="0" w:color="auto"/>
            <w:bottom w:val="none" w:sz="0" w:space="0" w:color="auto"/>
            <w:right w:val="none" w:sz="0" w:space="0" w:color="auto"/>
          </w:divBdr>
          <w:divsChild>
            <w:div w:id="1525434264">
              <w:marLeft w:val="0"/>
              <w:marRight w:val="0"/>
              <w:marTop w:val="0"/>
              <w:marBottom w:val="0"/>
              <w:divBdr>
                <w:top w:val="none" w:sz="0" w:space="0" w:color="auto"/>
                <w:left w:val="none" w:sz="0" w:space="0" w:color="auto"/>
                <w:bottom w:val="none" w:sz="0" w:space="0" w:color="auto"/>
                <w:right w:val="none" w:sz="0" w:space="0" w:color="auto"/>
              </w:divBdr>
            </w:div>
          </w:divsChild>
        </w:div>
        <w:div w:id="842743313">
          <w:marLeft w:val="0"/>
          <w:marRight w:val="0"/>
          <w:marTop w:val="0"/>
          <w:marBottom w:val="0"/>
          <w:divBdr>
            <w:top w:val="none" w:sz="0" w:space="0" w:color="auto"/>
            <w:left w:val="none" w:sz="0" w:space="0" w:color="auto"/>
            <w:bottom w:val="none" w:sz="0" w:space="0" w:color="auto"/>
            <w:right w:val="none" w:sz="0" w:space="0" w:color="auto"/>
          </w:divBdr>
          <w:divsChild>
            <w:div w:id="776488773">
              <w:marLeft w:val="0"/>
              <w:marRight w:val="0"/>
              <w:marTop w:val="0"/>
              <w:marBottom w:val="0"/>
              <w:divBdr>
                <w:top w:val="none" w:sz="0" w:space="0" w:color="auto"/>
                <w:left w:val="none" w:sz="0" w:space="0" w:color="auto"/>
                <w:bottom w:val="none" w:sz="0" w:space="0" w:color="auto"/>
                <w:right w:val="none" w:sz="0" w:space="0" w:color="auto"/>
              </w:divBdr>
            </w:div>
          </w:divsChild>
        </w:div>
        <w:div w:id="419790400">
          <w:marLeft w:val="0"/>
          <w:marRight w:val="0"/>
          <w:marTop w:val="0"/>
          <w:marBottom w:val="0"/>
          <w:divBdr>
            <w:top w:val="none" w:sz="0" w:space="0" w:color="auto"/>
            <w:left w:val="none" w:sz="0" w:space="0" w:color="auto"/>
            <w:bottom w:val="none" w:sz="0" w:space="0" w:color="auto"/>
            <w:right w:val="none" w:sz="0" w:space="0" w:color="auto"/>
          </w:divBdr>
          <w:divsChild>
            <w:div w:id="807627360">
              <w:marLeft w:val="0"/>
              <w:marRight w:val="0"/>
              <w:marTop w:val="0"/>
              <w:marBottom w:val="0"/>
              <w:divBdr>
                <w:top w:val="none" w:sz="0" w:space="0" w:color="auto"/>
                <w:left w:val="none" w:sz="0" w:space="0" w:color="auto"/>
                <w:bottom w:val="none" w:sz="0" w:space="0" w:color="auto"/>
                <w:right w:val="none" w:sz="0" w:space="0" w:color="auto"/>
              </w:divBdr>
            </w:div>
          </w:divsChild>
        </w:div>
        <w:div w:id="1003624257">
          <w:marLeft w:val="0"/>
          <w:marRight w:val="0"/>
          <w:marTop w:val="0"/>
          <w:marBottom w:val="0"/>
          <w:divBdr>
            <w:top w:val="none" w:sz="0" w:space="0" w:color="auto"/>
            <w:left w:val="none" w:sz="0" w:space="0" w:color="auto"/>
            <w:bottom w:val="none" w:sz="0" w:space="0" w:color="auto"/>
            <w:right w:val="none" w:sz="0" w:space="0" w:color="auto"/>
          </w:divBdr>
          <w:divsChild>
            <w:div w:id="61872905">
              <w:marLeft w:val="0"/>
              <w:marRight w:val="0"/>
              <w:marTop w:val="0"/>
              <w:marBottom w:val="0"/>
              <w:divBdr>
                <w:top w:val="none" w:sz="0" w:space="0" w:color="auto"/>
                <w:left w:val="none" w:sz="0" w:space="0" w:color="auto"/>
                <w:bottom w:val="none" w:sz="0" w:space="0" w:color="auto"/>
                <w:right w:val="none" w:sz="0" w:space="0" w:color="auto"/>
              </w:divBdr>
            </w:div>
          </w:divsChild>
        </w:div>
        <w:div w:id="827593296">
          <w:marLeft w:val="0"/>
          <w:marRight w:val="0"/>
          <w:marTop w:val="0"/>
          <w:marBottom w:val="0"/>
          <w:divBdr>
            <w:top w:val="none" w:sz="0" w:space="0" w:color="auto"/>
            <w:left w:val="none" w:sz="0" w:space="0" w:color="auto"/>
            <w:bottom w:val="none" w:sz="0" w:space="0" w:color="auto"/>
            <w:right w:val="none" w:sz="0" w:space="0" w:color="auto"/>
          </w:divBdr>
          <w:divsChild>
            <w:div w:id="357049091">
              <w:marLeft w:val="0"/>
              <w:marRight w:val="0"/>
              <w:marTop w:val="0"/>
              <w:marBottom w:val="0"/>
              <w:divBdr>
                <w:top w:val="none" w:sz="0" w:space="0" w:color="auto"/>
                <w:left w:val="none" w:sz="0" w:space="0" w:color="auto"/>
                <w:bottom w:val="none" w:sz="0" w:space="0" w:color="auto"/>
                <w:right w:val="none" w:sz="0" w:space="0" w:color="auto"/>
              </w:divBdr>
            </w:div>
          </w:divsChild>
        </w:div>
        <w:div w:id="363755269">
          <w:marLeft w:val="0"/>
          <w:marRight w:val="0"/>
          <w:marTop w:val="0"/>
          <w:marBottom w:val="0"/>
          <w:divBdr>
            <w:top w:val="none" w:sz="0" w:space="0" w:color="auto"/>
            <w:left w:val="none" w:sz="0" w:space="0" w:color="auto"/>
            <w:bottom w:val="none" w:sz="0" w:space="0" w:color="auto"/>
            <w:right w:val="none" w:sz="0" w:space="0" w:color="auto"/>
          </w:divBdr>
          <w:divsChild>
            <w:div w:id="635183667">
              <w:marLeft w:val="0"/>
              <w:marRight w:val="0"/>
              <w:marTop w:val="0"/>
              <w:marBottom w:val="0"/>
              <w:divBdr>
                <w:top w:val="none" w:sz="0" w:space="0" w:color="auto"/>
                <w:left w:val="none" w:sz="0" w:space="0" w:color="auto"/>
                <w:bottom w:val="none" w:sz="0" w:space="0" w:color="auto"/>
                <w:right w:val="none" w:sz="0" w:space="0" w:color="auto"/>
              </w:divBdr>
            </w:div>
          </w:divsChild>
        </w:div>
        <w:div w:id="1944607606">
          <w:marLeft w:val="0"/>
          <w:marRight w:val="0"/>
          <w:marTop w:val="0"/>
          <w:marBottom w:val="0"/>
          <w:divBdr>
            <w:top w:val="none" w:sz="0" w:space="0" w:color="auto"/>
            <w:left w:val="none" w:sz="0" w:space="0" w:color="auto"/>
            <w:bottom w:val="none" w:sz="0" w:space="0" w:color="auto"/>
            <w:right w:val="none" w:sz="0" w:space="0" w:color="auto"/>
          </w:divBdr>
          <w:divsChild>
            <w:div w:id="2008051951">
              <w:marLeft w:val="0"/>
              <w:marRight w:val="0"/>
              <w:marTop w:val="0"/>
              <w:marBottom w:val="0"/>
              <w:divBdr>
                <w:top w:val="none" w:sz="0" w:space="0" w:color="auto"/>
                <w:left w:val="none" w:sz="0" w:space="0" w:color="auto"/>
                <w:bottom w:val="none" w:sz="0" w:space="0" w:color="auto"/>
                <w:right w:val="none" w:sz="0" w:space="0" w:color="auto"/>
              </w:divBdr>
            </w:div>
            <w:div w:id="58283998">
              <w:marLeft w:val="0"/>
              <w:marRight w:val="0"/>
              <w:marTop w:val="0"/>
              <w:marBottom w:val="0"/>
              <w:divBdr>
                <w:top w:val="none" w:sz="0" w:space="0" w:color="auto"/>
                <w:left w:val="none" w:sz="0" w:space="0" w:color="auto"/>
                <w:bottom w:val="none" w:sz="0" w:space="0" w:color="auto"/>
                <w:right w:val="none" w:sz="0" w:space="0" w:color="auto"/>
              </w:divBdr>
            </w:div>
          </w:divsChild>
        </w:div>
        <w:div w:id="985158537">
          <w:marLeft w:val="0"/>
          <w:marRight w:val="0"/>
          <w:marTop w:val="0"/>
          <w:marBottom w:val="0"/>
          <w:divBdr>
            <w:top w:val="none" w:sz="0" w:space="0" w:color="auto"/>
            <w:left w:val="none" w:sz="0" w:space="0" w:color="auto"/>
            <w:bottom w:val="none" w:sz="0" w:space="0" w:color="auto"/>
            <w:right w:val="none" w:sz="0" w:space="0" w:color="auto"/>
          </w:divBdr>
          <w:divsChild>
            <w:div w:id="1558281970">
              <w:marLeft w:val="0"/>
              <w:marRight w:val="0"/>
              <w:marTop w:val="0"/>
              <w:marBottom w:val="0"/>
              <w:divBdr>
                <w:top w:val="none" w:sz="0" w:space="0" w:color="auto"/>
                <w:left w:val="none" w:sz="0" w:space="0" w:color="auto"/>
                <w:bottom w:val="none" w:sz="0" w:space="0" w:color="auto"/>
                <w:right w:val="none" w:sz="0" w:space="0" w:color="auto"/>
              </w:divBdr>
            </w:div>
          </w:divsChild>
        </w:div>
        <w:div w:id="1490904056">
          <w:marLeft w:val="0"/>
          <w:marRight w:val="0"/>
          <w:marTop w:val="0"/>
          <w:marBottom w:val="0"/>
          <w:divBdr>
            <w:top w:val="none" w:sz="0" w:space="0" w:color="auto"/>
            <w:left w:val="none" w:sz="0" w:space="0" w:color="auto"/>
            <w:bottom w:val="none" w:sz="0" w:space="0" w:color="auto"/>
            <w:right w:val="none" w:sz="0" w:space="0" w:color="auto"/>
          </w:divBdr>
          <w:divsChild>
            <w:div w:id="1503349477">
              <w:marLeft w:val="0"/>
              <w:marRight w:val="0"/>
              <w:marTop w:val="0"/>
              <w:marBottom w:val="0"/>
              <w:divBdr>
                <w:top w:val="none" w:sz="0" w:space="0" w:color="auto"/>
                <w:left w:val="none" w:sz="0" w:space="0" w:color="auto"/>
                <w:bottom w:val="none" w:sz="0" w:space="0" w:color="auto"/>
                <w:right w:val="none" w:sz="0" w:space="0" w:color="auto"/>
              </w:divBdr>
            </w:div>
          </w:divsChild>
        </w:div>
        <w:div w:id="449518540">
          <w:marLeft w:val="0"/>
          <w:marRight w:val="0"/>
          <w:marTop w:val="0"/>
          <w:marBottom w:val="0"/>
          <w:divBdr>
            <w:top w:val="none" w:sz="0" w:space="0" w:color="auto"/>
            <w:left w:val="none" w:sz="0" w:space="0" w:color="auto"/>
            <w:bottom w:val="none" w:sz="0" w:space="0" w:color="auto"/>
            <w:right w:val="none" w:sz="0" w:space="0" w:color="auto"/>
          </w:divBdr>
          <w:divsChild>
            <w:div w:id="995261456">
              <w:marLeft w:val="0"/>
              <w:marRight w:val="0"/>
              <w:marTop w:val="0"/>
              <w:marBottom w:val="0"/>
              <w:divBdr>
                <w:top w:val="none" w:sz="0" w:space="0" w:color="auto"/>
                <w:left w:val="none" w:sz="0" w:space="0" w:color="auto"/>
                <w:bottom w:val="none" w:sz="0" w:space="0" w:color="auto"/>
                <w:right w:val="none" w:sz="0" w:space="0" w:color="auto"/>
              </w:divBdr>
            </w:div>
          </w:divsChild>
        </w:div>
        <w:div w:id="1143038700">
          <w:marLeft w:val="0"/>
          <w:marRight w:val="0"/>
          <w:marTop w:val="0"/>
          <w:marBottom w:val="0"/>
          <w:divBdr>
            <w:top w:val="none" w:sz="0" w:space="0" w:color="auto"/>
            <w:left w:val="none" w:sz="0" w:space="0" w:color="auto"/>
            <w:bottom w:val="none" w:sz="0" w:space="0" w:color="auto"/>
            <w:right w:val="none" w:sz="0" w:space="0" w:color="auto"/>
          </w:divBdr>
          <w:divsChild>
            <w:div w:id="1609697012">
              <w:marLeft w:val="0"/>
              <w:marRight w:val="0"/>
              <w:marTop w:val="0"/>
              <w:marBottom w:val="0"/>
              <w:divBdr>
                <w:top w:val="none" w:sz="0" w:space="0" w:color="auto"/>
                <w:left w:val="none" w:sz="0" w:space="0" w:color="auto"/>
                <w:bottom w:val="none" w:sz="0" w:space="0" w:color="auto"/>
                <w:right w:val="none" w:sz="0" w:space="0" w:color="auto"/>
              </w:divBdr>
            </w:div>
          </w:divsChild>
        </w:div>
        <w:div w:id="1610232409">
          <w:marLeft w:val="0"/>
          <w:marRight w:val="0"/>
          <w:marTop w:val="0"/>
          <w:marBottom w:val="0"/>
          <w:divBdr>
            <w:top w:val="none" w:sz="0" w:space="0" w:color="auto"/>
            <w:left w:val="none" w:sz="0" w:space="0" w:color="auto"/>
            <w:bottom w:val="none" w:sz="0" w:space="0" w:color="auto"/>
            <w:right w:val="none" w:sz="0" w:space="0" w:color="auto"/>
          </w:divBdr>
          <w:divsChild>
            <w:div w:id="664628243">
              <w:marLeft w:val="0"/>
              <w:marRight w:val="0"/>
              <w:marTop w:val="0"/>
              <w:marBottom w:val="0"/>
              <w:divBdr>
                <w:top w:val="none" w:sz="0" w:space="0" w:color="auto"/>
                <w:left w:val="none" w:sz="0" w:space="0" w:color="auto"/>
                <w:bottom w:val="none" w:sz="0" w:space="0" w:color="auto"/>
                <w:right w:val="none" w:sz="0" w:space="0" w:color="auto"/>
              </w:divBdr>
            </w:div>
            <w:div w:id="1977948015">
              <w:marLeft w:val="0"/>
              <w:marRight w:val="0"/>
              <w:marTop w:val="0"/>
              <w:marBottom w:val="0"/>
              <w:divBdr>
                <w:top w:val="none" w:sz="0" w:space="0" w:color="auto"/>
                <w:left w:val="none" w:sz="0" w:space="0" w:color="auto"/>
                <w:bottom w:val="none" w:sz="0" w:space="0" w:color="auto"/>
                <w:right w:val="none" w:sz="0" w:space="0" w:color="auto"/>
              </w:divBdr>
            </w:div>
            <w:div w:id="1165391225">
              <w:marLeft w:val="0"/>
              <w:marRight w:val="0"/>
              <w:marTop w:val="0"/>
              <w:marBottom w:val="0"/>
              <w:divBdr>
                <w:top w:val="none" w:sz="0" w:space="0" w:color="auto"/>
                <w:left w:val="none" w:sz="0" w:space="0" w:color="auto"/>
                <w:bottom w:val="none" w:sz="0" w:space="0" w:color="auto"/>
                <w:right w:val="none" w:sz="0" w:space="0" w:color="auto"/>
              </w:divBdr>
            </w:div>
          </w:divsChild>
        </w:div>
        <w:div w:id="1127433505">
          <w:marLeft w:val="0"/>
          <w:marRight w:val="0"/>
          <w:marTop w:val="0"/>
          <w:marBottom w:val="0"/>
          <w:divBdr>
            <w:top w:val="none" w:sz="0" w:space="0" w:color="auto"/>
            <w:left w:val="none" w:sz="0" w:space="0" w:color="auto"/>
            <w:bottom w:val="none" w:sz="0" w:space="0" w:color="auto"/>
            <w:right w:val="none" w:sz="0" w:space="0" w:color="auto"/>
          </w:divBdr>
          <w:divsChild>
            <w:div w:id="238710610">
              <w:marLeft w:val="0"/>
              <w:marRight w:val="0"/>
              <w:marTop w:val="0"/>
              <w:marBottom w:val="0"/>
              <w:divBdr>
                <w:top w:val="none" w:sz="0" w:space="0" w:color="auto"/>
                <w:left w:val="none" w:sz="0" w:space="0" w:color="auto"/>
                <w:bottom w:val="none" w:sz="0" w:space="0" w:color="auto"/>
                <w:right w:val="none" w:sz="0" w:space="0" w:color="auto"/>
              </w:divBdr>
            </w:div>
          </w:divsChild>
        </w:div>
        <w:div w:id="995373699">
          <w:marLeft w:val="0"/>
          <w:marRight w:val="0"/>
          <w:marTop w:val="0"/>
          <w:marBottom w:val="0"/>
          <w:divBdr>
            <w:top w:val="none" w:sz="0" w:space="0" w:color="auto"/>
            <w:left w:val="none" w:sz="0" w:space="0" w:color="auto"/>
            <w:bottom w:val="none" w:sz="0" w:space="0" w:color="auto"/>
            <w:right w:val="none" w:sz="0" w:space="0" w:color="auto"/>
          </w:divBdr>
          <w:divsChild>
            <w:div w:id="632098628">
              <w:marLeft w:val="0"/>
              <w:marRight w:val="0"/>
              <w:marTop w:val="0"/>
              <w:marBottom w:val="0"/>
              <w:divBdr>
                <w:top w:val="none" w:sz="0" w:space="0" w:color="auto"/>
                <w:left w:val="none" w:sz="0" w:space="0" w:color="auto"/>
                <w:bottom w:val="none" w:sz="0" w:space="0" w:color="auto"/>
                <w:right w:val="none" w:sz="0" w:space="0" w:color="auto"/>
              </w:divBdr>
            </w:div>
          </w:divsChild>
        </w:div>
        <w:div w:id="1627420226">
          <w:marLeft w:val="0"/>
          <w:marRight w:val="0"/>
          <w:marTop w:val="0"/>
          <w:marBottom w:val="0"/>
          <w:divBdr>
            <w:top w:val="none" w:sz="0" w:space="0" w:color="auto"/>
            <w:left w:val="none" w:sz="0" w:space="0" w:color="auto"/>
            <w:bottom w:val="none" w:sz="0" w:space="0" w:color="auto"/>
            <w:right w:val="none" w:sz="0" w:space="0" w:color="auto"/>
          </w:divBdr>
          <w:divsChild>
            <w:div w:id="1643729591">
              <w:marLeft w:val="0"/>
              <w:marRight w:val="0"/>
              <w:marTop w:val="0"/>
              <w:marBottom w:val="0"/>
              <w:divBdr>
                <w:top w:val="none" w:sz="0" w:space="0" w:color="auto"/>
                <w:left w:val="none" w:sz="0" w:space="0" w:color="auto"/>
                <w:bottom w:val="none" w:sz="0" w:space="0" w:color="auto"/>
                <w:right w:val="none" w:sz="0" w:space="0" w:color="auto"/>
              </w:divBdr>
            </w:div>
          </w:divsChild>
        </w:div>
        <w:div w:id="2076851533">
          <w:marLeft w:val="0"/>
          <w:marRight w:val="0"/>
          <w:marTop w:val="0"/>
          <w:marBottom w:val="0"/>
          <w:divBdr>
            <w:top w:val="none" w:sz="0" w:space="0" w:color="auto"/>
            <w:left w:val="none" w:sz="0" w:space="0" w:color="auto"/>
            <w:bottom w:val="none" w:sz="0" w:space="0" w:color="auto"/>
            <w:right w:val="none" w:sz="0" w:space="0" w:color="auto"/>
          </w:divBdr>
          <w:divsChild>
            <w:div w:id="1681273719">
              <w:marLeft w:val="0"/>
              <w:marRight w:val="0"/>
              <w:marTop w:val="0"/>
              <w:marBottom w:val="0"/>
              <w:divBdr>
                <w:top w:val="none" w:sz="0" w:space="0" w:color="auto"/>
                <w:left w:val="none" w:sz="0" w:space="0" w:color="auto"/>
                <w:bottom w:val="none" w:sz="0" w:space="0" w:color="auto"/>
                <w:right w:val="none" w:sz="0" w:space="0" w:color="auto"/>
              </w:divBdr>
            </w:div>
          </w:divsChild>
        </w:div>
        <w:div w:id="1677229225">
          <w:marLeft w:val="0"/>
          <w:marRight w:val="0"/>
          <w:marTop w:val="0"/>
          <w:marBottom w:val="0"/>
          <w:divBdr>
            <w:top w:val="none" w:sz="0" w:space="0" w:color="auto"/>
            <w:left w:val="none" w:sz="0" w:space="0" w:color="auto"/>
            <w:bottom w:val="none" w:sz="0" w:space="0" w:color="auto"/>
            <w:right w:val="none" w:sz="0" w:space="0" w:color="auto"/>
          </w:divBdr>
          <w:divsChild>
            <w:div w:id="1339312990">
              <w:marLeft w:val="0"/>
              <w:marRight w:val="0"/>
              <w:marTop w:val="0"/>
              <w:marBottom w:val="0"/>
              <w:divBdr>
                <w:top w:val="none" w:sz="0" w:space="0" w:color="auto"/>
                <w:left w:val="none" w:sz="0" w:space="0" w:color="auto"/>
                <w:bottom w:val="none" w:sz="0" w:space="0" w:color="auto"/>
                <w:right w:val="none" w:sz="0" w:space="0" w:color="auto"/>
              </w:divBdr>
            </w:div>
            <w:div w:id="1375616080">
              <w:marLeft w:val="0"/>
              <w:marRight w:val="0"/>
              <w:marTop w:val="0"/>
              <w:marBottom w:val="0"/>
              <w:divBdr>
                <w:top w:val="none" w:sz="0" w:space="0" w:color="auto"/>
                <w:left w:val="none" w:sz="0" w:space="0" w:color="auto"/>
                <w:bottom w:val="none" w:sz="0" w:space="0" w:color="auto"/>
                <w:right w:val="none" w:sz="0" w:space="0" w:color="auto"/>
              </w:divBdr>
            </w:div>
            <w:div w:id="1674184904">
              <w:marLeft w:val="0"/>
              <w:marRight w:val="0"/>
              <w:marTop w:val="0"/>
              <w:marBottom w:val="0"/>
              <w:divBdr>
                <w:top w:val="none" w:sz="0" w:space="0" w:color="auto"/>
                <w:left w:val="none" w:sz="0" w:space="0" w:color="auto"/>
                <w:bottom w:val="none" w:sz="0" w:space="0" w:color="auto"/>
                <w:right w:val="none" w:sz="0" w:space="0" w:color="auto"/>
              </w:divBdr>
            </w:div>
          </w:divsChild>
        </w:div>
        <w:div w:id="707220056">
          <w:marLeft w:val="0"/>
          <w:marRight w:val="0"/>
          <w:marTop w:val="0"/>
          <w:marBottom w:val="0"/>
          <w:divBdr>
            <w:top w:val="none" w:sz="0" w:space="0" w:color="auto"/>
            <w:left w:val="none" w:sz="0" w:space="0" w:color="auto"/>
            <w:bottom w:val="none" w:sz="0" w:space="0" w:color="auto"/>
            <w:right w:val="none" w:sz="0" w:space="0" w:color="auto"/>
          </w:divBdr>
          <w:divsChild>
            <w:div w:id="362874568">
              <w:marLeft w:val="0"/>
              <w:marRight w:val="0"/>
              <w:marTop w:val="0"/>
              <w:marBottom w:val="0"/>
              <w:divBdr>
                <w:top w:val="none" w:sz="0" w:space="0" w:color="auto"/>
                <w:left w:val="none" w:sz="0" w:space="0" w:color="auto"/>
                <w:bottom w:val="none" w:sz="0" w:space="0" w:color="auto"/>
                <w:right w:val="none" w:sz="0" w:space="0" w:color="auto"/>
              </w:divBdr>
            </w:div>
          </w:divsChild>
        </w:div>
        <w:div w:id="1711302216">
          <w:marLeft w:val="0"/>
          <w:marRight w:val="0"/>
          <w:marTop w:val="0"/>
          <w:marBottom w:val="0"/>
          <w:divBdr>
            <w:top w:val="none" w:sz="0" w:space="0" w:color="auto"/>
            <w:left w:val="none" w:sz="0" w:space="0" w:color="auto"/>
            <w:bottom w:val="none" w:sz="0" w:space="0" w:color="auto"/>
            <w:right w:val="none" w:sz="0" w:space="0" w:color="auto"/>
          </w:divBdr>
          <w:divsChild>
            <w:div w:id="146215393">
              <w:marLeft w:val="0"/>
              <w:marRight w:val="0"/>
              <w:marTop w:val="0"/>
              <w:marBottom w:val="0"/>
              <w:divBdr>
                <w:top w:val="none" w:sz="0" w:space="0" w:color="auto"/>
                <w:left w:val="none" w:sz="0" w:space="0" w:color="auto"/>
                <w:bottom w:val="none" w:sz="0" w:space="0" w:color="auto"/>
                <w:right w:val="none" w:sz="0" w:space="0" w:color="auto"/>
              </w:divBdr>
            </w:div>
          </w:divsChild>
        </w:div>
        <w:div w:id="1941138997">
          <w:marLeft w:val="0"/>
          <w:marRight w:val="0"/>
          <w:marTop w:val="0"/>
          <w:marBottom w:val="0"/>
          <w:divBdr>
            <w:top w:val="none" w:sz="0" w:space="0" w:color="auto"/>
            <w:left w:val="none" w:sz="0" w:space="0" w:color="auto"/>
            <w:bottom w:val="none" w:sz="0" w:space="0" w:color="auto"/>
            <w:right w:val="none" w:sz="0" w:space="0" w:color="auto"/>
          </w:divBdr>
          <w:divsChild>
            <w:div w:id="1935438736">
              <w:marLeft w:val="0"/>
              <w:marRight w:val="0"/>
              <w:marTop w:val="0"/>
              <w:marBottom w:val="0"/>
              <w:divBdr>
                <w:top w:val="none" w:sz="0" w:space="0" w:color="auto"/>
                <w:left w:val="none" w:sz="0" w:space="0" w:color="auto"/>
                <w:bottom w:val="none" w:sz="0" w:space="0" w:color="auto"/>
                <w:right w:val="none" w:sz="0" w:space="0" w:color="auto"/>
              </w:divBdr>
            </w:div>
          </w:divsChild>
        </w:div>
        <w:div w:id="1664629239">
          <w:marLeft w:val="0"/>
          <w:marRight w:val="0"/>
          <w:marTop w:val="0"/>
          <w:marBottom w:val="0"/>
          <w:divBdr>
            <w:top w:val="none" w:sz="0" w:space="0" w:color="auto"/>
            <w:left w:val="none" w:sz="0" w:space="0" w:color="auto"/>
            <w:bottom w:val="none" w:sz="0" w:space="0" w:color="auto"/>
            <w:right w:val="none" w:sz="0" w:space="0" w:color="auto"/>
          </w:divBdr>
          <w:divsChild>
            <w:div w:id="470905052">
              <w:marLeft w:val="0"/>
              <w:marRight w:val="0"/>
              <w:marTop w:val="0"/>
              <w:marBottom w:val="0"/>
              <w:divBdr>
                <w:top w:val="none" w:sz="0" w:space="0" w:color="auto"/>
                <w:left w:val="none" w:sz="0" w:space="0" w:color="auto"/>
                <w:bottom w:val="none" w:sz="0" w:space="0" w:color="auto"/>
                <w:right w:val="none" w:sz="0" w:space="0" w:color="auto"/>
              </w:divBdr>
            </w:div>
          </w:divsChild>
        </w:div>
        <w:div w:id="1779519723">
          <w:marLeft w:val="0"/>
          <w:marRight w:val="0"/>
          <w:marTop w:val="0"/>
          <w:marBottom w:val="0"/>
          <w:divBdr>
            <w:top w:val="none" w:sz="0" w:space="0" w:color="auto"/>
            <w:left w:val="none" w:sz="0" w:space="0" w:color="auto"/>
            <w:bottom w:val="none" w:sz="0" w:space="0" w:color="auto"/>
            <w:right w:val="none" w:sz="0" w:space="0" w:color="auto"/>
          </w:divBdr>
          <w:divsChild>
            <w:div w:id="1222446871">
              <w:marLeft w:val="0"/>
              <w:marRight w:val="0"/>
              <w:marTop w:val="0"/>
              <w:marBottom w:val="0"/>
              <w:divBdr>
                <w:top w:val="none" w:sz="0" w:space="0" w:color="auto"/>
                <w:left w:val="none" w:sz="0" w:space="0" w:color="auto"/>
                <w:bottom w:val="none" w:sz="0" w:space="0" w:color="auto"/>
                <w:right w:val="none" w:sz="0" w:space="0" w:color="auto"/>
              </w:divBdr>
            </w:div>
          </w:divsChild>
        </w:div>
        <w:div w:id="337272736">
          <w:marLeft w:val="0"/>
          <w:marRight w:val="0"/>
          <w:marTop w:val="0"/>
          <w:marBottom w:val="0"/>
          <w:divBdr>
            <w:top w:val="none" w:sz="0" w:space="0" w:color="auto"/>
            <w:left w:val="none" w:sz="0" w:space="0" w:color="auto"/>
            <w:bottom w:val="none" w:sz="0" w:space="0" w:color="auto"/>
            <w:right w:val="none" w:sz="0" w:space="0" w:color="auto"/>
          </w:divBdr>
          <w:divsChild>
            <w:div w:id="19210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19770507">
      <w:bodyDiv w:val="1"/>
      <w:marLeft w:val="0"/>
      <w:marRight w:val="0"/>
      <w:marTop w:val="0"/>
      <w:marBottom w:val="0"/>
      <w:divBdr>
        <w:top w:val="none" w:sz="0" w:space="0" w:color="auto"/>
        <w:left w:val="none" w:sz="0" w:space="0" w:color="auto"/>
        <w:bottom w:val="none" w:sz="0" w:space="0" w:color="auto"/>
        <w:right w:val="none" w:sz="0" w:space="0" w:color="auto"/>
      </w:divBdr>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099302225">
      <w:bodyDiv w:val="1"/>
      <w:marLeft w:val="0"/>
      <w:marRight w:val="0"/>
      <w:marTop w:val="0"/>
      <w:marBottom w:val="0"/>
      <w:divBdr>
        <w:top w:val="none" w:sz="0" w:space="0" w:color="auto"/>
        <w:left w:val="none" w:sz="0" w:space="0" w:color="auto"/>
        <w:bottom w:val="none" w:sz="0" w:space="0" w:color="auto"/>
        <w:right w:val="none" w:sz="0" w:space="0" w:color="auto"/>
      </w:divBdr>
      <w:divsChild>
        <w:div w:id="627708055">
          <w:marLeft w:val="0"/>
          <w:marRight w:val="0"/>
          <w:marTop w:val="0"/>
          <w:marBottom w:val="0"/>
          <w:divBdr>
            <w:top w:val="none" w:sz="0" w:space="0" w:color="auto"/>
            <w:left w:val="none" w:sz="0" w:space="0" w:color="auto"/>
            <w:bottom w:val="none" w:sz="0" w:space="0" w:color="auto"/>
            <w:right w:val="none" w:sz="0" w:space="0" w:color="auto"/>
          </w:divBdr>
          <w:divsChild>
            <w:div w:id="1239051069">
              <w:marLeft w:val="0"/>
              <w:marRight w:val="0"/>
              <w:marTop w:val="0"/>
              <w:marBottom w:val="0"/>
              <w:divBdr>
                <w:top w:val="none" w:sz="0" w:space="0" w:color="auto"/>
                <w:left w:val="none" w:sz="0" w:space="0" w:color="auto"/>
                <w:bottom w:val="none" w:sz="0" w:space="0" w:color="auto"/>
                <w:right w:val="none" w:sz="0" w:space="0" w:color="auto"/>
              </w:divBdr>
            </w:div>
          </w:divsChild>
        </w:div>
        <w:div w:id="1679578099">
          <w:marLeft w:val="0"/>
          <w:marRight w:val="0"/>
          <w:marTop w:val="0"/>
          <w:marBottom w:val="0"/>
          <w:divBdr>
            <w:top w:val="none" w:sz="0" w:space="0" w:color="auto"/>
            <w:left w:val="none" w:sz="0" w:space="0" w:color="auto"/>
            <w:bottom w:val="none" w:sz="0" w:space="0" w:color="auto"/>
            <w:right w:val="none" w:sz="0" w:space="0" w:color="auto"/>
          </w:divBdr>
          <w:divsChild>
            <w:div w:id="2007397827">
              <w:marLeft w:val="0"/>
              <w:marRight w:val="0"/>
              <w:marTop w:val="0"/>
              <w:marBottom w:val="0"/>
              <w:divBdr>
                <w:top w:val="none" w:sz="0" w:space="0" w:color="auto"/>
                <w:left w:val="none" w:sz="0" w:space="0" w:color="auto"/>
                <w:bottom w:val="none" w:sz="0" w:space="0" w:color="auto"/>
                <w:right w:val="none" w:sz="0" w:space="0" w:color="auto"/>
              </w:divBdr>
            </w:div>
          </w:divsChild>
        </w:div>
        <w:div w:id="79258364">
          <w:marLeft w:val="0"/>
          <w:marRight w:val="0"/>
          <w:marTop w:val="0"/>
          <w:marBottom w:val="0"/>
          <w:divBdr>
            <w:top w:val="none" w:sz="0" w:space="0" w:color="auto"/>
            <w:left w:val="none" w:sz="0" w:space="0" w:color="auto"/>
            <w:bottom w:val="none" w:sz="0" w:space="0" w:color="auto"/>
            <w:right w:val="none" w:sz="0" w:space="0" w:color="auto"/>
          </w:divBdr>
          <w:divsChild>
            <w:div w:id="810093385">
              <w:marLeft w:val="0"/>
              <w:marRight w:val="0"/>
              <w:marTop w:val="0"/>
              <w:marBottom w:val="0"/>
              <w:divBdr>
                <w:top w:val="none" w:sz="0" w:space="0" w:color="auto"/>
                <w:left w:val="none" w:sz="0" w:space="0" w:color="auto"/>
                <w:bottom w:val="none" w:sz="0" w:space="0" w:color="auto"/>
                <w:right w:val="none" w:sz="0" w:space="0" w:color="auto"/>
              </w:divBdr>
            </w:div>
          </w:divsChild>
        </w:div>
        <w:div w:id="1462456721">
          <w:marLeft w:val="0"/>
          <w:marRight w:val="0"/>
          <w:marTop w:val="0"/>
          <w:marBottom w:val="0"/>
          <w:divBdr>
            <w:top w:val="none" w:sz="0" w:space="0" w:color="auto"/>
            <w:left w:val="none" w:sz="0" w:space="0" w:color="auto"/>
            <w:bottom w:val="none" w:sz="0" w:space="0" w:color="auto"/>
            <w:right w:val="none" w:sz="0" w:space="0" w:color="auto"/>
          </w:divBdr>
          <w:divsChild>
            <w:div w:id="101271709">
              <w:marLeft w:val="0"/>
              <w:marRight w:val="0"/>
              <w:marTop w:val="0"/>
              <w:marBottom w:val="0"/>
              <w:divBdr>
                <w:top w:val="none" w:sz="0" w:space="0" w:color="auto"/>
                <w:left w:val="none" w:sz="0" w:space="0" w:color="auto"/>
                <w:bottom w:val="none" w:sz="0" w:space="0" w:color="auto"/>
                <w:right w:val="none" w:sz="0" w:space="0" w:color="auto"/>
              </w:divBdr>
            </w:div>
          </w:divsChild>
        </w:div>
        <w:div w:id="1562596720">
          <w:marLeft w:val="0"/>
          <w:marRight w:val="0"/>
          <w:marTop w:val="0"/>
          <w:marBottom w:val="0"/>
          <w:divBdr>
            <w:top w:val="none" w:sz="0" w:space="0" w:color="auto"/>
            <w:left w:val="none" w:sz="0" w:space="0" w:color="auto"/>
            <w:bottom w:val="none" w:sz="0" w:space="0" w:color="auto"/>
            <w:right w:val="none" w:sz="0" w:space="0" w:color="auto"/>
          </w:divBdr>
          <w:divsChild>
            <w:div w:id="1116023937">
              <w:marLeft w:val="0"/>
              <w:marRight w:val="0"/>
              <w:marTop w:val="0"/>
              <w:marBottom w:val="0"/>
              <w:divBdr>
                <w:top w:val="none" w:sz="0" w:space="0" w:color="auto"/>
                <w:left w:val="none" w:sz="0" w:space="0" w:color="auto"/>
                <w:bottom w:val="none" w:sz="0" w:space="0" w:color="auto"/>
                <w:right w:val="none" w:sz="0" w:space="0" w:color="auto"/>
              </w:divBdr>
            </w:div>
          </w:divsChild>
        </w:div>
        <w:div w:id="1696300666">
          <w:marLeft w:val="0"/>
          <w:marRight w:val="0"/>
          <w:marTop w:val="0"/>
          <w:marBottom w:val="0"/>
          <w:divBdr>
            <w:top w:val="none" w:sz="0" w:space="0" w:color="auto"/>
            <w:left w:val="none" w:sz="0" w:space="0" w:color="auto"/>
            <w:bottom w:val="none" w:sz="0" w:space="0" w:color="auto"/>
            <w:right w:val="none" w:sz="0" w:space="0" w:color="auto"/>
          </w:divBdr>
          <w:divsChild>
            <w:div w:id="1087775626">
              <w:marLeft w:val="0"/>
              <w:marRight w:val="0"/>
              <w:marTop w:val="0"/>
              <w:marBottom w:val="0"/>
              <w:divBdr>
                <w:top w:val="none" w:sz="0" w:space="0" w:color="auto"/>
                <w:left w:val="none" w:sz="0" w:space="0" w:color="auto"/>
                <w:bottom w:val="none" w:sz="0" w:space="0" w:color="auto"/>
                <w:right w:val="none" w:sz="0" w:space="0" w:color="auto"/>
              </w:divBdr>
            </w:div>
          </w:divsChild>
        </w:div>
        <w:div w:id="1691838111">
          <w:marLeft w:val="0"/>
          <w:marRight w:val="0"/>
          <w:marTop w:val="0"/>
          <w:marBottom w:val="0"/>
          <w:divBdr>
            <w:top w:val="none" w:sz="0" w:space="0" w:color="auto"/>
            <w:left w:val="none" w:sz="0" w:space="0" w:color="auto"/>
            <w:bottom w:val="none" w:sz="0" w:space="0" w:color="auto"/>
            <w:right w:val="none" w:sz="0" w:space="0" w:color="auto"/>
          </w:divBdr>
          <w:divsChild>
            <w:div w:id="758408532">
              <w:marLeft w:val="0"/>
              <w:marRight w:val="0"/>
              <w:marTop w:val="0"/>
              <w:marBottom w:val="0"/>
              <w:divBdr>
                <w:top w:val="none" w:sz="0" w:space="0" w:color="auto"/>
                <w:left w:val="none" w:sz="0" w:space="0" w:color="auto"/>
                <w:bottom w:val="none" w:sz="0" w:space="0" w:color="auto"/>
                <w:right w:val="none" w:sz="0" w:space="0" w:color="auto"/>
              </w:divBdr>
            </w:div>
          </w:divsChild>
        </w:div>
        <w:div w:id="1926839681">
          <w:marLeft w:val="0"/>
          <w:marRight w:val="0"/>
          <w:marTop w:val="0"/>
          <w:marBottom w:val="0"/>
          <w:divBdr>
            <w:top w:val="none" w:sz="0" w:space="0" w:color="auto"/>
            <w:left w:val="none" w:sz="0" w:space="0" w:color="auto"/>
            <w:bottom w:val="none" w:sz="0" w:space="0" w:color="auto"/>
            <w:right w:val="none" w:sz="0" w:space="0" w:color="auto"/>
          </w:divBdr>
          <w:divsChild>
            <w:div w:id="173813022">
              <w:marLeft w:val="0"/>
              <w:marRight w:val="0"/>
              <w:marTop w:val="0"/>
              <w:marBottom w:val="0"/>
              <w:divBdr>
                <w:top w:val="none" w:sz="0" w:space="0" w:color="auto"/>
                <w:left w:val="none" w:sz="0" w:space="0" w:color="auto"/>
                <w:bottom w:val="none" w:sz="0" w:space="0" w:color="auto"/>
                <w:right w:val="none" w:sz="0" w:space="0" w:color="auto"/>
              </w:divBdr>
            </w:div>
          </w:divsChild>
        </w:div>
        <w:div w:id="564100592">
          <w:marLeft w:val="0"/>
          <w:marRight w:val="0"/>
          <w:marTop w:val="0"/>
          <w:marBottom w:val="0"/>
          <w:divBdr>
            <w:top w:val="none" w:sz="0" w:space="0" w:color="auto"/>
            <w:left w:val="none" w:sz="0" w:space="0" w:color="auto"/>
            <w:bottom w:val="none" w:sz="0" w:space="0" w:color="auto"/>
            <w:right w:val="none" w:sz="0" w:space="0" w:color="auto"/>
          </w:divBdr>
          <w:divsChild>
            <w:div w:id="2836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180">
      <w:bodyDiv w:val="1"/>
      <w:marLeft w:val="0"/>
      <w:marRight w:val="0"/>
      <w:marTop w:val="0"/>
      <w:marBottom w:val="0"/>
      <w:divBdr>
        <w:top w:val="none" w:sz="0" w:space="0" w:color="auto"/>
        <w:left w:val="none" w:sz="0" w:space="0" w:color="auto"/>
        <w:bottom w:val="none" w:sz="0" w:space="0" w:color="auto"/>
        <w:right w:val="none" w:sz="0" w:space="0" w:color="auto"/>
      </w:divBdr>
      <w:divsChild>
        <w:div w:id="892958754">
          <w:marLeft w:val="0"/>
          <w:marRight w:val="0"/>
          <w:marTop w:val="0"/>
          <w:marBottom w:val="0"/>
          <w:divBdr>
            <w:top w:val="none" w:sz="0" w:space="0" w:color="auto"/>
            <w:left w:val="none" w:sz="0" w:space="0" w:color="auto"/>
            <w:bottom w:val="none" w:sz="0" w:space="0" w:color="auto"/>
            <w:right w:val="none" w:sz="0" w:space="0" w:color="auto"/>
          </w:divBdr>
          <w:divsChild>
            <w:div w:id="2109305148">
              <w:marLeft w:val="0"/>
              <w:marRight w:val="0"/>
              <w:marTop w:val="0"/>
              <w:marBottom w:val="0"/>
              <w:divBdr>
                <w:top w:val="none" w:sz="0" w:space="0" w:color="auto"/>
                <w:left w:val="none" w:sz="0" w:space="0" w:color="auto"/>
                <w:bottom w:val="none" w:sz="0" w:space="0" w:color="auto"/>
                <w:right w:val="none" w:sz="0" w:space="0" w:color="auto"/>
              </w:divBdr>
              <w:divsChild>
                <w:div w:id="1942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4983">
      <w:bodyDiv w:val="1"/>
      <w:marLeft w:val="0"/>
      <w:marRight w:val="0"/>
      <w:marTop w:val="0"/>
      <w:marBottom w:val="0"/>
      <w:divBdr>
        <w:top w:val="none" w:sz="0" w:space="0" w:color="auto"/>
        <w:left w:val="none" w:sz="0" w:space="0" w:color="auto"/>
        <w:bottom w:val="none" w:sz="0" w:space="0" w:color="auto"/>
        <w:right w:val="none" w:sz="0" w:space="0" w:color="auto"/>
      </w:divBdr>
    </w:div>
    <w:div w:id="1118793640">
      <w:bodyDiv w:val="1"/>
      <w:marLeft w:val="0"/>
      <w:marRight w:val="0"/>
      <w:marTop w:val="0"/>
      <w:marBottom w:val="0"/>
      <w:divBdr>
        <w:top w:val="none" w:sz="0" w:space="0" w:color="auto"/>
        <w:left w:val="none" w:sz="0" w:space="0" w:color="auto"/>
        <w:bottom w:val="none" w:sz="0" w:space="0" w:color="auto"/>
        <w:right w:val="none" w:sz="0" w:space="0" w:color="auto"/>
      </w:divBdr>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39299926">
      <w:bodyDiv w:val="1"/>
      <w:marLeft w:val="0"/>
      <w:marRight w:val="0"/>
      <w:marTop w:val="0"/>
      <w:marBottom w:val="0"/>
      <w:divBdr>
        <w:top w:val="none" w:sz="0" w:space="0" w:color="auto"/>
        <w:left w:val="none" w:sz="0" w:space="0" w:color="auto"/>
        <w:bottom w:val="none" w:sz="0" w:space="0" w:color="auto"/>
        <w:right w:val="none" w:sz="0" w:space="0" w:color="auto"/>
      </w:divBdr>
    </w:div>
    <w:div w:id="1147209387">
      <w:bodyDiv w:val="1"/>
      <w:marLeft w:val="0"/>
      <w:marRight w:val="0"/>
      <w:marTop w:val="0"/>
      <w:marBottom w:val="0"/>
      <w:divBdr>
        <w:top w:val="none" w:sz="0" w:space="0" w:color="auto"/>
        <w:left w:val="none" w:sz="0" w:space="0" w:color="auto"/>
        <w:bottom w:val="none" w:sz="0" w:space="0" w:color="auto"/>
        <w:right w:val="none" w:sz="0" w:space="0" w:color="auto"/>
      </w:divBdr>
      <w:divsChild>
        <w:div w:id="1182741136">
          <w:marLeft w:val="0"/>
          <w:marRight w:val="0"/>
          <w:marTop w:val="0"/>
          <w:marBottom w:val="0"/>
          <w:divBdr>
            <w:top w:val="none" w:sz="0" w:space="0" w:color="auto"/>
            <w:left w:val="none" w:sz="0" w:space="0" w:color="auto"/>
            <w:bottom w:val="none" w:sz="0" w:space="0" w:color="auto"/>
            <w:right w:val="none" w:sz="0" w:space="0" w:color="auto"/>
          </w:divBdr>
        </w:div>
        <w:div w:id="1550335069">
          <w:marLeft w:val="0"/>
          <w:marRight w:val="0"/>
          <w:marTop w:val="0"/>
          <w:marBottom w:val="0"/>
          <w:divBdr>
            <w:top w:val="none" w:sz="0" w:space="0" w:color="auto"/>
            <w:left w:val="none" w:sz="0" w:space="0" w:color="auto"/>
            <w:bottom w:val="none" w:sz="0" w:space="0" w:color="auto"/>
            <w:right w:val="none" w:sz="0" w:space="0" w:color="auto"/>
          </w:divBdr>
        </w:div>
      </w:divsChild>
    </w:div>
    <w:div w:id="1159997102">
      <w:bodyDiv w:val="1"/>
      <w:marLeft w:val="0"/>
      <w:marRight w:val="0"/>
      <w:marTop w:val="0"/>
      <w:marBottom w:val="0"/>
      <w:divBdr>
        <w:top w:val="none" w:sz="0" w:space="0" w:color="auto"/>
        <w:left w:val="none" w:sz="0" w:space="0" w:color="auto"/>
        <w:bottom w:val="none" w:sz="0" w:space="0" w:color="auto"/>
        <w:right w:val="none" w:sz="0" w:space="0" w:color="auto"/>
      </w:divBdr>
      <w:divsChild>
        <w:div w:id="1041367248">
          <w:marLeft w:val="0"/>
          <w:marRight w:val="0"/>
          <w:marTop w:val="0"/>
          <w:marBottom w:val="0"/>
          <w:divBdr>
            <w:top w:val="none" w:sz="0" w:space="0" w:color="auto"/>
            <w:left w:val="none" w:sz="0" w:space="0" w:color="auto"/>
            <w:bottom w:val="none" w:sz="0" w:space="0" w:color="auto"/>
            <w:right w:val="none" w:sz="0" w:space="0" w:color="auto"/>
          </w:divBdr>
          <w:divsChild>
            <w:div w:id="863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931">
      <w:bodyDiv w:val="1"/>
      <w:marLeft w:val="0"/>
      <w:marRight w:val="0"/>
      <w:marTop w:val="0"/>
      <w:marBottom w:val="0"/>
      <w:divBdr>
        <w:top w:val="none" w:sz="0" w:space="0" w:color="auto"/>
        <w:left w:val="none" w:sz="0" w:space="0" w:color="auto"/>
        <w:bottom w:val="none" w:sz="0" w:space="0" w:color="auto"/>
        <w:right w:val="none" w:sz="0" w:space="0" w:color="auto"/>
      </w:divBdr>
    </w:div>
    <w:div w:id="1164201082">
      <w:bodyDiv w:val="1"/>
      <w:marLeft w:val="0"/>
      <w:marRight w:val="0"/>
      <w:marTop w:val="0"/>
      <w:marBottom w:val="0"/>
      <w:divBdr>
        <w:top w:val="none" w:sz="0" w:space="0" w:color="auto"/>
        <w:left w:val="none" w:sz="0" w:space="0" w:color="auto"/>
        <w:bottom w:val="none" w:sz="0" w:space="0" w:color="auto"/>
        <w:right w:val="none" w:sz="0" w:space="0" w:color="auto"/>
      </w:divBdr>
    </w:div>
    <w:div w:id="1166170589">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1965904">
      <w:bodyDiv w:val="1"/>
      <w:marLeft w:val="0"/>
      <w:marRight w:val="0"/>
      <w:marTop w:val="0"/>
      <w:marBottom w:val="0"/>
      <w:divBdr>
        <w:top w:val="none" w:sz="0" w:space="0" w:color="auto"/>
        <w:left w:val="none" w:sz="0" w:space="0" w:color="auto"/>
        <w:bottom w:val="none" w:sz="0" w:space="0" w:color="auto"/>
        <w:right w:val="none" w:sz="0" w:space="0" w:color="auto"/>
      </w:divBdr>
      <w:divsChild>
        <w:div w:id="330063301">
          <w:marLeft w:val="0"/>
          <w:marRight w:val="0"/>
          <w:marTop w:val="0"/>
          <w:marBottom w:val="0"/>
          <w:divBdr>
            <w:top w:val="none" w:sz="0" w:space="0" w:color="auto"/>
            <w:left w:val="none" w:sz="0" w:space="0" w:color="auto"/>
            <w:bottom w:val="none" w:sz="0" w:space="0" w:color="auto"/>
            <w:right w:val="none" w:sz="0" w:space="0" w:color="auto"/>
          </w:divBdr>
          <w:divsChild>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189832225">
      <w:bodyDiv w:val="1"/>
      <w:marLeft w:val="0"/>
      <w:marRight w:val="0"/>
      <w:marTop w:val="0"/>
      <w:marBottom w:val="0"/>
      <w:divBdr>
        <w:top w:val="none" w:sz="0" w:space="0" w:color="auto"/>
        <w:left w:val="none" w:sz="0" w:space="0" w:color="auto"/>
        <w:bottom w:val="none" w:sz="0" w:space="0" w:color="auto"/>
        <w:right w:val="none" w:sz="0" w:space="0" w:color="auto"/>
      </w:divBdr>
      <w:divsChild>
        <w:div w:id="1052117904">
          <w:marLeft w:val="0"/>
          <w:marRight w:val="0"/>
          <w:marTop w:val="0"/>
          <w:marBottom w:val="0"/>
          <w:divBdr>
            <w:top w:val="none" w:sz="0" w:space="0" w:color="auto"/>
            <w:left w:val="none" w:sz="0" w:space="0" w:color="auto"/>
            <w:bottom w:val="none" w:sz="0" w:space="0" w:color="auto"/>
            <w:right w:val="none" w:sz="0" w:space="0" w:color="auto"/>
          </w:divBdr>
        </w:div>
        <w:div w:id="336082526">
          <w:marLeft w:val="0"/>
          <w:marRight w:val="0"/>
          <w:marTop w:val="0"/>
          <w:marBottom w:val="0"/>
          <w:divBdr>
            <w:top w:val="none" w:sz="0" w:space="0" w:color="auto"/>
            <w:left w:val="none" w:sz="0" w:space="0" w:color="auto"/>
            <w:bottom w:val="none" w:sz="0" w:space="0" w:color="auto"/>
            <w:right w:val="none" w:sz="0" w:space="0" w:color="auto"/>
          </w:divBdr>
        </w:div>
      </w:divsChild>
    </w:div>
    <w:div w:id="1196382847">
      <w:bodyDiv w:val="1"/>
      <w:marLeft w:val="0"/>
      <w:marRight w:val="0"/>
      <w:marTop w:val="0"/>
      <w:marBottom w:val="0"/>
      <w:divBdr>
        <w:top w:val="none" w:sz="0" w:space="0" w:color="auto"/>
        <w:left w:val="none" w:sz="0" w:space="0" w:color="auto"/>
        <w:bottom w:val="none" w:sz="0" w:space="0" w:color="auto"/>
        <w:right w:val="none" w:sz="0" w:space="0" w:color="auto"/>
      </w:divBdr>
    </w:div>
    <w:div w:id="1200897411">
      <w:bodyDiv w:val="1"/>
      <w:marLeft w:val="0"/>
      <w:marRight w:val="0"/>
      <w:marTop w:val="0"/>
      <w:marBottom w:val="0"/>
      <w:divBdr>
        <w:top w:val="none" w:sz="0" w:space="0" w:color="auto"/>
        <w:left w:val="none" w:sz="0" w:space="0" w:color="auto"/>
        <w:bottom w:val="none" w:sz="0" w:space="0" w:color="auto"/>
        <w:right w:val="none" w:sz="0" w:space="0" w:color="auto"/>
      </w:divBdr>
    </w:div>
    <w:div w:id="1208302005">
      <w:bodyDiv w:val="1"/>
      <w:marLeft w:val="0"/>
      <w:marRight w:val="0"/>
      <w:marTop w:val="0"/>
      <w:marBottom w:val="0"/>
      <w:divBdr>
        <w:top w:val="none" w:sz="0" w:space="0" w:color="auto"/>
        <w:left w:val="none" w:sz="0" w:space="0" w:color="auto"/>
        <w:bottom w:val="none" w:sz="0" w:space="0" w:color="auto"/>
        <w:right w:val="none" w:sz="0" w:space="0" w:color="auto"/>
      </w:divBdr>
    </w:div>
    <w:div w:id="1212108195">
      <w:bodyDiv w:val="1"/>
      <w:marLeft w:val="0"/>
      <w:marRight w:val="0"/>
      <w:marTop w:val="0"/>
      <w:marBottom w:val="0"/>
      <w:divBdr>
        <w:top w:val="none" w:sz="0" w:space="0" w:color="auto"/>
        <w:left w:val="none" w:sz="0" w:space="0" w:color="auto"/>
        <w:bottom w:val="none" w:sz="0" w:space="0" w:color="auto"/>
        <w:right w:val="none" w:sz="0" w:space="0" w:color="auto"/>
      </w:divBdr>
      <w:divsChild>
        <w:div w:id="678310258">
          <w:marLeft w:val="0"/>
          <w:marRight w:val="0"/>
          <w:marTop w:val="0"/>
          <w:marBottom w:val="0"/>
          <w:divBdr>
            <w:top w:val="none" w:sz="0" w:space="0" w:color="auto"/>
            <w:left w:val="none" w:sz="0" w:space="0" w:color="auto"/>
            <w:bottom w:val="none" w:sz="0" w:space="0" w:color="auto"/>
            <w:right w:val="none" w:sz="0" w:space="0" w:color="auto"/>
          </w:divBdr>
        </w:div>
        <w:div w:id="1979529685">
          <w:marLeft w:val="0"/>
          <w:marRight w:val="0"/>
          <w:marTop w:val="0"/>
          <w:marBottom w:val="0"/>
          <w:divBdr>
            <w:top w:val="none" w:sz="0" w:space="0" w:color="auto"/>
            <w:left w:val="none" w:sz="0" w:space="0" w:color="auto"/>
            <w:bottom w:val="none" w:sz="0" w:space="0" w:color="auto"/>
            <w:right w:val="none" w:sz="0" w:space="0" w:color="auto"/>
          </w:divBdr>
        </w:div>
      </w:divsChild>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42568067">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298683702">
      <w:bodyDiv w:val="1"/>
      <w:marLeft w:val="0"/>
      <w:marRight w:val="0"/>
      <w:marTop w:val="0"/>
      <w:marBottom w:val="0"/>
      <w:divBdr>
        <w:top w:val="none" w:sz="0" w:space="0" w:color="auto"/>
        <w:left w:val="none" w:sz="0" w:space="0" w:color="auto"/>
        <w:bottom w:val="none" w:sz="0" w:space="0" w:color="auto"/>
        <w:right w:val="none" w:sz="0" w:space="0" w:color="auto"/>
      </w:divBdr>
    </w:div>
    <w:div w:id="1302270375">
      <w:bodyDiv w:val="1"/>
      <w:marLeft w:val="0"/>
      <w:marRight w:val="0"/>
      <w:marTop w:val="0"/>
      <w:marBottom w:val="0"/>
      <w:divBdr>
        <w:top w:val="none" w:sz="0" w:space="0" w:color="auto"/>
        <w:left w:val="none" w:sz="0" w:space="0" w:color="auto"/>
        <w:bottom w:val="none" w:sz="0" w:space="0" w:color="auto"/>
        <w:right w:val="none" w:sz="0" w:space="0" w:color="auto"/>
      </w:divBdr>
    </w:div>
    <w:div w:id="1308047955">
      <w:bodyDiv w:val="1"/>
      <w:marLeft w:val="0"/>
      <w:marRight w:val="0"/>
      <w:marTop w:val="0"/>
      <w:marBottom w:val="0"/>
      <w:divBdr>
        <w:top w:val="none" w:sz="0" w:space="0" w:color="auto"/>
        <w:left w:val="none" w:sz="0" w:space="0" w:color="auto"/>
        <w:bottom w:val="none" w:sz="0" w:space="0" w:color="auto"/>
        <w:right w:val="none" w:sz="0" w:space="0" w:color="auto"/>
      </w:divBdr>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66247901">
      <w:bodyDiv w:val="1"/>
      <w:marLeft w:val="0"/>
      <w:marRight w:val="0"/>
      <w:marTop w:val="0"/>
      <w:marBottom w:val="0"/>
      <w:divBdr>
        <w:top w:val="none" w:sz="0" w:space="0" w:color="auto"/>
        <w:left w:val="none" w:sz="0" w:space="0" w:color="auto"/>
        <w:bottom w:val="none" w:sz="0" w:space="0" w:color="auto"/>
        <w:right w:val="none" w:sz="0" w:space="0" w:color="auto"/>
      </w:divBdr>
      <w:divsChild>
        <w:div w:id="1162282466">
          <w:marLeft w:val="0"/>
          <w:marRight w:val="0"/>
          <w:marTop w:val="0"/>
          <w:marBottom w:val="0"/>
          <w:divBdr>
            <w:top w:val="none" w:sz="0" w:space="0" w:color="auto"/>
            <w:left w:val="none" w:sz="0" w:space="0" w:color="auto"/>
            <w:bottom w:val="none" w:sz="0" w:space="0" w:color="auto"/>
            <w:right w:val="none" w:sz="0" w:space="0" w:color="auto"/>
          </w:divBdr>
        </w:div>
        <w:div w:id="1125778193">
          <w:marLeft w:val="0"/>
          <w:marRight w:val="0"/>
          <w:marTop w:val="0"/>
          <w:marBottom w:val="0"/>
          <w:divBdr>
            <w:top w:val="none" w:sz="0" w:space="0" w:color="auto"/>
            <w:left w:val="none" w:sz="0" w:space="0" w:color="auto"/>
            <w:bottom w:val="none" w:sz="0" w:space="0" w:color="auto"/>
            <w:right w:val="none" w:sz="0" w:space="0" w:color="auto"/>
          </w:divBdr>
        </w:div>
        <w:div w:id="930814319">
          <w:marLeft w:val="0"/>
          <w:marRight w:val="0"/>
          <w:marTop w:val="0"/>
          <w:marBottom w:val="0"/>
          <w:divBdr>
            <w:top w:val="none" w:sz="0" w:space="0" w:color="auto"/>
            <w:left w:val="none" w:sz="0" w:space="0" w:color="auto"/>
            <w:bottom w:val="none" w:sz="0" w:space="0" w:color="auto"/>
            <w:right w:val="none" w:sz="0" w:space="0" w:color="auto"/>
          </w:divBdr>
        </w:div>
      </w:divsChild>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404985704">
      <w:bodyDiv w:val="1"/>
      <w:marLeft w:val="0"/>
      <w:marRight w:val="0"/>
      <w:marTop w:val="0"/>
      <w:marBottom w:val="0"/>
      <w:divBdr>
        <w:top w:val="none" w:sz="0" w:space="0" w:color="auto"/>
        <w:left w:val="none" w:sz="0" w:space="0" w:color="auto"/>
        <w:bottom w:val="none" w:sz="0" w:space="0" w:color="auto"/>
        <w:right w:val="none" w:sz="0" w:space="0" w:color="auto"/>
      </w:divBdr>
      <w:divsChild>
        <w:div w:id="463079146">
          <w:marLeft w:val="0"/>
          <w:marRight w:val="0"/>
          <w:marTop w:val="0"/>
          <w:marBottom w:val="0"/>
          <w:divBdr>
            <w:top w:val="none" w:sz="0" w:space="0" w:color="auto"/>
            <w:left w:val="none" w:sz="0" w:space="0" w:color="auto"/>
            <w:bottom w:val="none" w:sz="0" w:space="0" w:color="auto"/>
            <w:right w:val="none" w:sz="0" w:space="0" w:color="auto"/>
          </w:divBdr>
        </w:div>
        <w:div w:id="648510398">
          <w:marLeft w:val="0"/>
          <w:marRight w:val="0"/>
          <w:marTop w:val="0"/>
          <w:marBottom w:val="0"/>
          <w:divBdr>
            <w:top w:val="none" w:sz="0" w:space="0" w:color="auto"/>
            <w:left w:val="none" w:sz="0" w:space="0" w:color="auto"/>
            <w:bottom w:val="none" w:sz="0" w:space="0" w:color="auto"/>
            <w:right w:val="none" w:sz="0" w:space="0" w:color="auto"/>
          </w:divBdr>
        </w:div>
      </w:divsChild>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9357">
      <w:bodyDiv w:val="1"/>
      <w:marLeft w:val="0"/>
      <w:marRight w:val="0"/>
      <w:marTop w:val="0"/>
      <w:marBottom w:val="0"/>
      <w:divBdr>
        <w:top w:val="none" w:sz="0" w:space="0" w:color="auto"/>
        <w:left w:val="none" w:sz="0" w:space="0" w:color="auto"/>
        <w:bottom w:val="none" w:sz="0" w:space="0" w:color="auto"/>
        <w:right w:val="none" w:sz="0" w:space="0" w:color="auto"/>
      </w:divBdr>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3546549">
      <w:bodyDiv w:val="1"/>
      <w:marLeft w:val="0"/>
      <w:marRight w:val="0"/>
      <w:marTop w:val="0"/>
      <w:marBottom w:val="0"/>
      <w:divBdr>
        <w:top w:val="none" w:sz="0" w:space="0" w:color="auto"/>
        <w:left w:val="none" w:sz="0" w:space="0" w:color="auto"/>
        <w:bottom w:val="none" w:sz="0" w:space="0" w:color="auto"/>
        <w:right w:val="none" w:sz="0" w:space="0" w:color="auto"/>
      </w:divBdr>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40947825">
      <w:bodyDiv w:val="1"/>
      <w:marLeft w:val="0"/>
      <w:marRight w:val="0"/>
      <w:marTop w:val="0"/>
      <w:marBottom w:val="0"/>
      <w:divBdr>
        <w:top w:val="none" w:sz="0" w:space="0" w:color="auto"/>
        <w:left w:val="none" w:sz="0" w:space="0" w:color="auto"/>
        <w:bottom w:val="none" w:sz="0" w:space="0" w:color="auto"/>
        <w:right w:val="none" w:sz="0" w:space="0" w:color="auto"/>
      </w:divBdr>
      <w:divsChild>
        <w:div w:id="880478264">
          <w:marLeft w:val="0"/>
          <w:marRight w:val="0"/>
          <w:marTop w:val="0"/>
          <w:marBottom w:val="0"/>
          <w:divBdr>
            <w:top w:val="none" w:sz="0" w:space="0" w:color="auto"/>
            <w:left w:val="none" w:sz="0" w:space="0" w:color="auto"/>
            <w:bottom w:val="none" w:sz="0" w:space="0" w:color="auto"/>
            <w:right w:val="none" w:sz="0" w:space="0" w:color="auto"/>
          </w:divBdr>
          <w:divsChild>
            <w:div w:id="1085489545">
              <w:marLeft w:val="0"/>
              <w:marRight w:val="0"/>
              <w:marTop w:val="0"/>
              <w:marBottom w:val="0"/>
              <w:divBdr>
                <w:top w:val="none" w:sz="0" w:space="0" w:color="auto"/>
                <w:left w:val="none" w:sz="0" w:space="0" w:color="auto"/>
                <w:bottom w:val="none" w:sz="0" w:space="0" w:color="auto"/>
                <w:right w:val="none" w:sz="0" w:space="0" w:color="auto"/>
              </w:divBdr>
            </w:div>
          </w:divsChild>
        </w:div>
        <w:div w:id="1253398190">
          <w:marLeft w:val="0"/>
          <w:marRight w:val="0"/>
          <w:marTop w:val="0"/>
          <w:marBottom w:val="0"/>
          <w:divBdr>
            <w:top w:val="none" w:sz="0" w:space="0" w:color="auto"/>
            <w:left w:val="none" w:sz="0" w:space="0" w:color="auto"/>
            <w:bottom w:val="none" w:sz="0" w:space="0" w:color="auto"/>
            <w:right w:val="none" w:sz="0" w:space="0" w:color="auto"/>
          </w:divBdr>
          <w:divsChild>
            <w:div w:id="1323237681">
              <w:marLeft w:val="0"/>
              <w:marRight w:val="0"/>
              <w:marTop w:val="0"/>
              <w:marBottom w:val="0"/>
              <w:divBdr>
                <w:top w:val="none" w:sz="0" w:space="0" w:color="auto"/>
                <w:left w:val="none" w:sz="0" w:space="0" w:color="auto"/>
                <w:bottom w:val="none" w:sz="0" w:space="0" w:color="auto"/>
                <w:right w:val="none" w:sz="0" w:space="0" w:color="auto"/>
              </w:divBdr>
            </w:div>
          </w:divsChild>
        </w:div>
        <w:div w:id="912936981">
          <w:marLeft w:val="0"/>
          <w:marRight w:val="0"/>
          <w:marTop w:val="0"/>
          <w:marBottom w:val="0"/>
          <w:divBdr>
            <w:top w:val="none" w:sz="0" w:space="0" w:color="auto"/>
            <w:left w:val="none" w:sz="0" w:space="0" w:color="auto"/>
            <w:bottom w:val="none" w:sz="0" w:space="0" w:color="auto"/>
            <w:right w:val="none" w:sz="0" w:space="0" w:color="auto"/>
          </w:divBdr>
          <w:divsChild>
            <w:div w:id="1829053657">
              <w:marLeft w:val="0"/>
              <w:marRight w:val="0"/>
              <w:marTop w:val="0"/>
              <w:marBottom w:val="0"/>
              <w:divBdr>
                <w:top w:val="none" w:sz="0" w:space="0" w:color="auto"/>
                <w:left w:val="none" w:sz="0" w:space="0" w:color="auto"/>
                <w:bottom w:val="none" w:sz="0" w:space="0" w:color="auto"/>
                <w:right w:val="none" w:sz="0" w:space="0" w:color="auto"/>
              </w:divBdr>
            </w:div>
          </w:divsChild>
        </w:div>
        <w:div w:id="712073291">
          <w:marLeft w:val="0"/>
          <w:marRight w:val="0"/>
          <w:marTop w:val="0"/>
          <w:marBottom w:val="0"/>
          <w:divBdr>
            <w:top w:val="none" w:sz="0" w:space="0" w:color="auto"/>
            <w:left w:val="none" w:sz="0" w:space="0" w:color="auto"/>
            <w:bottom w:val="none" w:sz="0" w:space="0" w:color="auto"/>
            <w:right w:val="none" w:sz="0" w:space="0" w:color="auto"/>
          </w:divBdr>
          <w:divsChild>
            <w:div w:id="1227954212">
              <w:marLeft w:val="0"/>
              <w:marRight w:val="0"/>
              <w:marTop w:val="0"/>
              <w:marBottom w:val="0"/>
              <w:divBdr>
                <w:top w:val="none" w:sz="0" w:space="0" w:color="auto"/>
                <w:left w:val="none" w:sz="0" w:space="0" w:color="auto"/>
                <w:bottom w:val="none" w:sz="0" w:space="0" w:color="auto"/>
                <w:right w:val="none" w:sz="0" w:space="0" w:color="auto"/>
              </w:divBdr>
            </w:div>
          </w:divsChild>
        </w:div>
        <w:div w:id="1237976424">
          <w:marLeft w:val="0"/>
          <w:marRight w:val="0"/>
          <w:marTop w:val="0"/>
          <w:marBottom w:val="0"/>
          <w:divBdr>
            <w:top w:val="none" w:sz="0" w:space="0" w:color="auto"/>
            <w:left w:val="none" w:sz="0" w:space="0" w:color="auto"/>
            <w:bottom w:val="none" w:sz="0" w:space="0" w:color="auto"/>
            <w:right w:val="none" w:sz="0" w:space="0" w:color="auto"/>
          </w:divBdr>
          <w:divsChild>
            <w:div w:id="1003703190">
              <w:marLeft w:val="0"/>
              <w:marRight w:val="0"/>
              <w:marTop w:val="0"/>
              <w:marBottom w:val="0"/>
              <w:divBdr>
                <w:top w:val="none" w:sz="0" w:space="0" w:color="auto"/>
                <w:left w:val="none" w:sz="0" w:space="0" w:color="auto"/>
                <w:bottom w:val="none" w:sz="0" w:space="0" w:color="auto"/>
                <w:right w:val="none" w:sz="0" w:space="0" w:color="auto"/>
              </w:divBdr>
            </w:div>
          </w:divsChild>
        </w:div>
        <w:div w:id="275262394">
          <w:marLeft w:val="0"/>
          <w:marRight w:val="0"/>
          <w:marTop w:val="0"/>
          <w:marBottom w:val="0"/>
          <w:divBdr>
            <w:top w:val="none" w:sz="0" w:space="0" w:color="auto"/>
            <w:left w:val="none" w:sz="0" w:space="0" w:color="auto"/>
            <w:bottom w:val="none" w:sz="0" w:space="0" w:color="auto"/>
            <w:right w:val="none" w:sz="0" w:space="0" w:color="auto"/>
          </w:divBdr>
          <w:divsChild>
            <w:div w:id="2074886202">
              <w:marLeft w:val="0"/>
              <w:marRight w:val="0"/>
              <w:marTop w:val="0"/>
              <w:marBottom w:val="0"/>
              <w:divBdr>
                <w:top w:val="none" w:sz="0" w:space="0" w:color="auto"/>
                <w:left w:val="none" w:sz="0" w:space="0" w:color="auto"/>
                <w:bottom w:val="none" w:sz="0" w:space="0" w:color="auto"/>
                <w:right w:val="none" w:sz="0" w:space="0" w:color="auto"/>
              </w:divBdr>
            </w:div>
          </w:divsChild>
        </w:div>
        <w:div w:id="1564220622">
          <w:marLeft w:val="0"/>
          <w:marRight w:val="0"/>
          <w:marTop w:val="0"/>
          <w:marBottom w:val="0"/>
          <w:divBdr>
            <w:top w:val="none" w:sz="0" w:space="0" w:color="auto"/>
            <w:left w:val="none" w:sz="0" w:space="0" w:color="auto"/>
            <w:bottom w:val="none" w:sz="0" w:space="0" w:color="auto"/>
            <w:right w:val="none" w:sz="0" w:space="0" w:color="auto"/>
          </w:divBdr>
          <w:divsChild>
            <w:div w:id="279343414">
              <w:marLeft w:val="0"/>
              <w:marRight w:val="0"/>
              <w:marTop w:val="0"/>
              <w:marBottom w:val="0"/>
              <w:divBdr>
                <w:top w:val="none" w:sz="0" w:space="0" w:color="auto"/>
                <w:left w:val="none" w:sz="0" w:space="0" w:color="auto"/>
                <w:bottom w:val="none" w:sz="0" w:space="0" w:color="auto"/>
                <w:right w:val="none" w:sz="0" w:space="0" w:color="auto"/>
              </w:divBdr>
            </w:div>
          </w:divsChild>
        </w:div>
        <w:div w:id="869342907">
          <w:marLeft w:val="0"/>
          <w:marRight w:val="0"/>
          <w:marTop w:val="0"/>
          <w:marBottom w:val="0"/>
          <w:divBdr>
            <w:top w:val="none" w:sz="0" w:space="0" w:color="auto"/>
            <w:left w:val="none" w:sz="0" w:space="0" w:color="auto"/>
            <w:bottom w:val="none" w:sz="0" w:space="0" w:color="auto"/>
            <w:right w:val="none" w:sz="0" w:space="0" w:color="auto"/>
          </w:divBdr>
          <w:divsChild>
            <w:div w:id="572589838">
              <w:marLeft w:val="0"/>
              <w:marRight w:val="0"/>
              <w:marTop w:val="0"/>
              <w:marBottom w:val="0"/>
              <w:divBdr>
                <w:top w:val="none" w:sz="0" w:space="0" w:color="auto"/>
                <w:left w:val="none" w:sz="0" w:space="0" w:color="auto"/>
                <w:bottom w:val="none" w:sz="0" w:space="0" w:color="auto"/>
                <w:right w:val="none" w:sz="0" w:space="0" w:color="auto"/>
              </w:divBdr>
            </w:div>
          </w:divsChild>
        </w:div>
        <w:div w:id="641547121">
          <w:marLeft w:val="0"/>
          <w:marRight w:val="0"/>
          <w:marTop w:val="0"/>
          <w:marBottom w:val="0"/>
          <w:divBdr>
            <w:top w:val="none" w:sz="0" w:space="0" w:color="auto"/>
            <w:left w:val="none" w:sz="0" w:space="0" w:color="auto"/>
            <w:bottom w:val="none" w:sz="0" w:space="0" w:color="auto"/>
            <w:right w:val="none" w:sz="0" w:space="0" w:color="auto"/>
          </w:divBdr>
          <w:divsChild>
            <w:div w:id="1942029860">
              <w:marLeft w:val="0"/>
              <w:marRight w:val="0"/>
              <w:marTop w:val="0"/>
              <w:marBottom w:val="0"/>
              <w:divBdr>
                <w:top w:val="none" w:sz="0" w:space="0" w:color="auto"/>
                <w:left w:val="none" w:sz="0" w:space="0" w:color="auto"/>
                <w:bottom w:val="none" w:sz="0" w:space="0" w:color="auto"/>
                <w:right w:val="none" w:sz="0" w:space="0" w:color="auto"/>
              </w:divBdr>
            </w:div>
          </w:divsChild>
        </w:div>
        <w:div w:id="1674720709">
          <w:marLeft w:val="0"/>
          <w:marRight w:val="0"/>
          <w:marTop w:val="0"/>
          <w:marBottom w:val="0"/>
          <w:divBdr>
            <w:top w:val="none" w:sz="0" w:space="0" w:color="auto"/>
            <w:left w:val="none" w:sz="0" w:space="0" w:color="auto"/>
            <w:bottom w:val="none" w:sz="0" w:space="0" w:color="auto"/>
            <w:right w:val="none" w:sz="0" w:space="0" w:color="auto"/>
          </w:divBdr>
          <w:divsChild>
            <w:div w:id="73093588">
              <w:marLeft w:val="0"/>
              <w:marRight w:val="0"/>
              <w:marTop w:val="0"/>
              <w:marBottom w:val="0"/>
              <w:divBdr>
                <w:top w:val="none" w:sz="0" w:space="0" w:color="auto"/>
                <w:left w:val="none" w:sz="0" w:space="0" w:color="auto"/>
                <w:bottom w:val="none" w:sz="0" w:space="0" w:color="auto"/>
                <w:right w:val="none" w:sz="0" w:space="0" w:color="auto"/>
              </w:divBdr>
            </w:div>
          </w:divsChild>
        </w:div>
        <w:div w:id="370617795">
          <w:marLeft w:val="0"/>
          <w:marRight w:val="0"/>
          <w:marTop w:val="0"/>
          <w:marBottom w:val="0"/>
          <w:divBdr>
            <w:top w:val="none" w:sz="0" w:space="0" w:color="auto"/>
            <w:left w:val="none" w:sz="0" w:space="0" w:color="auto"/>
            <w:bottom w:val="none" w:sz="0" w:space="0" w:color="auto"/>
            <w:right w:val="none" w:sz="0" w:space="0" w:color="auto"/>
          </w:divBdr>
          <w:divsChild>
            <w:div w:id="1307052190">
              <w:marLeft w:val="0"/>
              <w:marRight w:val="0"/>
              <w:marTop w:val="0"/>
              <w:marBottom w:val="0"/>
              <w:divBdr>
                <w:top w:val="none" w:sz="0" w:space="0" w:color="auto"/>
                <w:left w:val="none" w:sz="0" w:space="0" w:color="auto"/>
                <w:bottom w:val="none" w:sz="0" w:space="0" w:color="auto"/>
                <w:right w:val="none" w:sz="0" w:space="0" w:color="auto"/>
              </w:divBdr>
            </w:div>
          </w:divsChild>
        </w:div>
        <w:div w:id="1256863567">
          <w:marLeft w:val="0"/>
          <w:marRight w:val="0"/>
          <w:marTop w:val="0"/>
          <w:marBottom w:val="0"/>
          <w:divBdr>
            <w:top w:val="none" w:sz="0" w:space="0" w:color="auto"/>
            <w:left w:val="none" w:sz="0" w:space="0" w:color="auto"/>
            <w:bottom w:val="none" w:sz="0" w:space="0" w:color="auto"/>
            <w:right w:val="none" w:sz="0" w:space="0" w:color="auto"/>
          </w:divBdr>
          <w:divsChild>
            <w:div w:id="967780270">
              <w:marLeft w:val="0"/>
              <w:marRight w:val="0"/>
              <w:marTop w:val="0"/>
              <w:marBottom w:val="0"/>
              <w:divBdr>
                <w:top w:val="none" w:sz="0" w:space="0" w:color="auto"/>
                <w:left w:val="none" w:sz="0" w:space="0" w:color="auto"/>
                <w:bottom w:val="none" w:sz="0" w:space="0" w:color="auto"/>
                <w:right w:val="none" w:sz="0" w:space="0" w:color="auto"/>
              </w:divBdr>
            </w:div>
          </w:divsChild>
        </w:div>
        <w:div w:id="183717275">
          <w:marLeft w:val="0"/>
          <w:marRight w:val="0"/>
          <w:marTop w:val="0"/>
          <w:marBottom w:val="0"/>
          <w:divBdr>
            <w:top w:val="none" w:sz="0" w:space="0" w:color="auto"/>
            <w:left w:val="none" w:sz="0" w:space="0" w:color="auto"/>
            <w:bottom w:val="none" w:sz="0" w:space="0" w:color="auto"/>
            <w:right w:val="none" w:sz="0" w:space="0" w:color="auto"/>
          </w:divBdr>
          <w:divsChild>
            <w:div w:id="1880970867">
              <w:marLeft w:val="0"/>
              <w:marRight w:val="0"/>
              <w:marTop w:val="0"/>
              <w:marBottom w:val="0"/>
              <w:divBdr>
                <w:top w:val="none" w:sz="0" w:space="0" w:color="auto"/>
                <w:left w:val="none" w:sz="0" w:space="0" w:color="auto"/>
                <w:bottom w:val="none" w:sz="0" w:space="0" w:color="auto"/>
                <w:right w:val="none" w:sz="0" w:space="0" w:color="auto"/>
              </w:divBdr>
            </w:div>
          </w:divsChild>
        </w:div>
        <w:div w:id="1659116676">
          <w:marLeft w:val="0"/>
          <w:marRight w:val="0"/>
          <w:marTop w:val="0"/>
          <w:marBottom w:val="0"/>
          <w:divBdr>
            <w:top w:val="none" w:sz="0" w:space="0" w:color="auto"/>
            <w:left w:val="none" w:sz="0" w:space="0" w:color="auto"/>
            <w:bottom w:val="none" w:sz="0" w:space="0" w:color="auto"/>
            <w:right w:val="none" w:sz="0" w:space="0" w:color="auto"/>
          </w:divBdr>
          <w:divsChild>
            <w:div w:id="1271399824">
              <w:marLeft w:val="0"/>
              <w:marRight w:val="0"/>
              <w:marTop w:val="0"/>
              <w:marBottom w:val="0"/>
              <w:divBdr>
                <w:top w:val="none" w:sz="0" w:space="0" w:color="auto"/>
                <w:left w:val="none" w:sz="0" w:space="0" w:color="auto"/>
                <w:bottom w:val="none" w:sz="0" w:space="0" w:color="auto"/>
                <w:right w:val="none" w:sz="0" w:space="0" w:color="auto"/>
              </w:divBdr>
            </w:div>
          </w:divsChild>
        </w:div>
        <w:div w:id="1187522672">
          <w:marLeft w:val="0"/>
          <w:marRight w:val="0"/>
          <w:marTop w:val="0"/>
          <w:marBottom w:val="0"/>
          <w:divBdr>
            <w:top w:val="none" w:sz="0" w:space="0" w:color="auto"/>
            <w:left w:val="none" w:sz="0" w:space="0" w:color="auto"/>
            <w:bottom w:val="none" w:sz="0" w:space="0" w:color="auto"/>
            <w:right w:val="none" w:sz="0" w:space="0" w:color="auto"/>
          </w:divBdr>
          <w:divsChild>
            <w:div w:id="264197845">
              <w:marLeft w:val="0"/>
              <w:marRight w:val="0"/>
              <w:marTop w:val="0"/>
              <w:marBottom w:val="0"/>
              <w:divBdr>
                <w:top w:val="none" w:sz="0" w:space="0" w:color="auto"/>
                <w:left w:val="none" w:sz="0" w:space="0" w:color="auto"/>
                <w:bottom w:val="none" w:sz="0" w:space="0" w:color="auto"/>
                <w:right w:val="none" w:sz="0" w:space="0" w:color="auto"/>
              </w:divBdr>
            </w:div>
          </w:divsChild>
        </w:div>
        <w:div w:id="1966545635">
          <w:marLeft w:val="0"/>
          <w:marRight w:val="0"/>
          <w:marTop w:val="0"/>
          <w:marBottom w:val="0"/>
          <w:divBdr>
            <w:top w:val="none" w:sz="0" w:space="0" w:color="auto"/>
            <w:left w:val="none" w:sz="0" w:space="0" w:color="auto"/>
            <w:bottom w:val="none" w:sz="0" w:space="0" w:color="auto"/>
            <w:right w:val="none" w:sz="0" w:space="0" w:color="auto"/>
          </w:divBdr>
          <w:divsChild>
            <w:div w:id="1692414569">
              <w:marLeft w:val="0"/>
              <w:marRight w:val="0"/>
              <w:marTop w:val="0"/>
              <w:marBottom w:val="0"/>
              <w:divBdr>
                <w:top w:val="none" w:sz="0" w:space="0" w:color="auto"/>
                <w:left w:val="none" w:sz="0" w:space="0" w:color="auto"/>
                <w:bottom w:val="none" w:sz="0" w:space="0" w:color="auto"/>
                <w:right w:val="none" w:sz="0" w:space="0" w:color="auto"/>
              </w:divBdr>
            </w:div>
          </w:divsChild>
        </w:div>
        <w:div w:id="1759403715">
          <w:marLeft w:val="0"/>
          <w:marRight w:val="0"/>
          <w:marTop w:val="0"/>
          <w:marBottom w:val="0"/>
          <w:divBdr>
            <w:top w:val="none" w:sz="0" w:space="0" w:color="auto"/>
            <w:left w:val="none" w:sz="0" w:space="0" w:color="auto"/>
            <w:bottom w:val="none" w:sz="0" w:space="0" w:color="auto"/>
            <w:right w:val="none" w:sz="0" w:space="0" w:color="auto"/>
          </w:divBdr>
          <w:divsChild>
            <w:div w:id="179703905">
              <w:marLeft w:val="0"/>
              <w:marRight w:val="0"/>
              <w:marTop w:val="0"/>
              <w:marBottom w:val="0"/>
              <w:divBdr>
                <w:top w:val="none" w:sz="0" w:space="0" w:color="auto"/>
                <w:left w:val="none" w:sz="0" w:space="0" w:color="auto"/>
                <w:bottom w:val="none" w:sz="0" w:space="0" w:color="auto"/>
                <w:right w:val="none" w:sz="0" w:space="0" w:color="auto"/>
              </w:divBdr>
            </w:div>
          </w:divsChild>
        </w:div>
        <w:div w:id="526530062">
          <w:marLeft w:val="0"/>
          <w:marRight w:val="0"/>
          <w:marTop w:val="0"/>
          <w:marBottom w:val="0"/>
          <w:divBdr>
            <w:top w:val="none" w:sz="0" w:space="0" w:color="auto"/>
            <w:left w:val="none" w:sz="0" w:space="0" w:color="auto"/>
            <w:bottom w:val="none" w:sz="0" w:space="0" w:color="auto"/>
            <w:right w:val="none" w:sz="0" w:space="0" w:color="auto"/>
          </w:divBdr>
          <w:divsChild>
            <w:div w:id="345258292">
              <w:marLeft w:val="0"/>
              <w:marRight w:val="0"/>
              <w:marTop w:val="0"/>
              <w:marBottom w:val="0"/>
              <w:divBdr>
                <w:top w:val="none" w:sz="0" w:space="0" w:color="auto"/>
                <w:left w:val="none" w:sz="0" w:space="0" w:color="auto"/>
                <w:bottom w:val="none" w:sz="0" w:space="0" w:color="auto"/>
                <w:right w:val="none" w:sz="0" w:space="0" w:color="auto"/>
              </w:divBdr>
            </w:div>
          </w:divsChild>
        </w:div>
        <w:div w:id="760300575">
          <w:marLeft w:val="0"/>
          <w:marRight w:val="0"/>
          <w:marTop w:val="0"/>
          <w:marBottom w:val="0"/>
          <w:divBdr>
            <w:top w:val="none" w:sz="0" w:space="0" w:color="auto"/>
            <w:left w:val="none" w:sz="0" w:space="0" w:color="auto"/>
            <w:bottom w:val="none" w:sz="0" w:space="0" w:color="auto"/>
            <w:right w:val="none" w:sz="0" w:space="0" w:color="auto"/>
          </w:divBdr>
          <w:divsChild>
            <w:div w:id="1113135747">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sChild>
            <w:div w:id="104234667">
              <w:marLeft w:val="0"/>
              <w:marRight w:val="0"/>
              <w:marTop w:val="0"/>
              <w:marBottom w:val="0"/>
              <w:divBdr>
                <w:top w:val="none" w:sz="0" w:space="0" w:color="auto"/>
                <w:left w:val="none" w:sz="0" w:space="0" w:color="auto"/>
                <w:bottom w:val="none" w:sz="0" w:space="0" w:color="auto"/>
                <w:right w:val="none" w:sz="0" w:space="0" w:color="auto"/>
              </w:divBdr>
            </w:div>
          </w:divsChild>
        </w:div>
        <w:div w:id="190920865">
          <w:marLeft w:val="0"/>
          <w:marRight w:val="0"/>
          <w:marTop w:val="0"/>
          <w:marBottom w:val="0"/>
          <w:divBdr>
            <w:top w:val="none" w:sz="0" w:space="0" w:color="auto"/>
            <w:left w:val="none" w:sz="0" w:space="0" w:color="auto"/>
            <w:bottom w:val="none" w:sz="0" w:space="0" w:color="auto"/>
            <w:right w:val="none" w:sz="0" w:space="0" w:color="auto"/>
          </w:divBdr>
          <w:divsChild>
            <w:div w:id="312292876">
              <w:marLeft w:val="0"/>
              <w:marRight w:val="0"/>
              <w:marTop w:val="0"/>
              <w:marBottom w:val="0"/>
              <w:divBdr>
                <w:top w:val="none" w:sz="0" w:space="0" w:color="auto"/>
                <w:left w:val="none" w:sz="0" w:space="0" w:color="auto"/>
                <w:bottom w:val="none" w:sz="0" w:space="0" w:color="auto"/>
                <w:right w:val="none" w:sz="0" w:space="0" w:color="auto"/>
              </w:divBdr>
            </w:div>
          </w:divsChild>
        </w:div>
        <w:div w:id="1986861016">
          <w:marLeft w:val="0"/>
          <w:marRight w:val="0"/>
          <w:marTop w:val="0"/>
          <w:marBottom w:val="0"/>
          <w:divBdr>
            <w:top w:val="none" w:sz="0" w:space="0" w:color="auto"/>
            <w:left w:val="none" w:sz="0" w:space="0" w:color="auto"/>
            <w:bottom w:val="none" w:sz="0" w:space="0" w:color="auto"/>
            <w:right w:val="none" w:sz="0" w:space="0" w:color="auto"/>
          </w:divBdr>
          <w:divsChild>
            <w:div w:id="2125732655">
              <w:marLeft w:val="0"/>
              <w:marRight w:val="0"/>
              <w:marTop w:val="0"/>
              <w:marBottom w:val="0"/>
              <w:divBdr>
                <w:top w:val="none" w:sz="0" w:space="0" w:color="auto"/>
                <w:left w:val="none" w:sz="0" w:space="0" w:color="auto"/>
                <w:bottom w:val="none" w:sz="0" w:space="0" w:color="auto"/>
                <w:right w:val="none" w:sz="0" w:space="0" w:color="auto"/>
              </w:divBdr>
            </w:div>
          </w:divsChild>
        </w:div>
        <w:div w:id="1969242103">
          <w:marLeft w:val="0"/>
          <w:marRight w:val="0"/>
          <w:marTop w:val="0"/>
          <w:marBottom w:val="0"/>
          <w:divBdr>
            <w:top w:val="none" w:sz="0" w:space="0" w:color="auto"/>
            <w:left w:val="none" w:sz="0" w:space="0" w:color="auto"/>
            <w:bottom w:val="none" w:sz="0" w:space="0" w:color="auto"/>
            <w:right w:val="none" w:sz="0" w:space="0" w:color="auto"/>
          </w:divBdr>
          <w:divsChild>
            <w:div w:id="1458716826">
              <w:marLeft w:val="0"/>
              <w:marRight w:val="0"/>
              <w:marTop w:val="0"/>
              <w:marBottom w:val="0"/>
              <w:divBdr>
                <w:top w:val="none" w:sz="0" w:space="0" w:color="auto"/>
                <w:left w:val="none" w:sz="0" w:space="0" w:color="auto"/>
                <w:bottom w:val="none" w:sz="0" w:space="0" w:color="auto"/>
                <w:right w:val="none" w:sz="0" w:space="0" w:color="auto"/>
              </w:divBdr>
            </w:div>
          </w:divsChild>
        </w:div>
        <w:div w:id="1148940626">
          <w:marLeft w:val="0"/>
          <w:marRight w:val="0"/>
          <w:marTop w:val="0"/>
          <w:marBottom w:val="0"/>
          <w:divBdr>
            <w:top w:val="none" w:sz="0" w:space="0" w:color="auto"/>
            <w:left w:val="none" w:sz="0" w:space="0" w:color="auto"/>
            <w:bottom w:val="none" w:sz="0" w:space="0" w:color="auto"/>
            <w:right w:val="none" w:sz="0" w:space="0" w:color="auto"/>
          </w:divBdr>
          <w:divsChild>
            <w:div w:id="2104181036">
              <w:marLeft w:val="0"/>
              <w:marRight w:val="0"/>
              <w:marTop w:val="0"/>
              <w:marBottom w:val="0"/>
              <w:divBdr>
                <w:top w:val="none" w:sz="0" w:space="0" w:color="auto"/>
                <w:left w:val="none" w:sz="0" w:space="0" w:color="auto"/>
                <w:bottom w:val="none" w:sz="0" w:space="0" w:color="auto"/>
                <w:right w:val="none" w:sz="0" w:space="0" w:color="auto"/>
              </w:divBdr>
            </w:div>
          </w:divsChild>
        </w:div>
        <w:div w:id="676350370">
          <w:marLeft w:val="0"/>
          <w:marRight w:val="0"/>
          <w:marTop w:val="0"/>
          <w:marBottom w:val="0"/>
          <w:divBdr>
            <w:top w:val="none" w:sz="0" w:space="0" w:color="auto"/>
            <w:left w:val="none" w:sz="0" w:space="0" w:color="auto"/>
            <w:bottom w:val="none" w:sz="0" w:space="0" w:color="auto"/>
            <w:right w:val="none" w:sz="0" w:space="0" w:color="auto"/>
          </w:divBdr>
          <w:divsChild>
            <w:div w:id="268315949">
              <w:marLeft w:val="0"/>
              <w:marRight w:val="0"/>
              <w:marTop w:val="0"/>
              <w:marBottom w:val="0"/>
              <w:divBdr>
                <w:top w:val="none" w:sz="0" w:space="0" w:color="auto"/>
                <w:left w:val="none" w:sz="0" w:space="0" w:color="auto"/>
                <w:bottom w:val="none" w:sz="0" w:space="0" w:color="auto"/>
                <w:right w:val="none" w:sz="0" w:space="0" w:color="auto"/>
              </w:divBdr>
            </w:div>
          </w:divsChild>
        </w:div>
        <w:div w:id="1184244277">
          <w:marLeft w:val="0"/>
          <w:marRight w:val="0"/>
          <w:marTop w:val="0"/>
          <w:marBottom w:val="0"/>
          <w:divBdr>
            <w:top w:val="none" w:sz="0" w:space="0" w:color="auto"/>
            <w:left w:val="none" w:sz="0" w:space="0" w:color="auto"/>
            <w:bottom w:val="none" w:sz="0" w:space="0" w:color="auto"/>
            <w:right w:val="none" w:sz="0" w:space="0" w:color="auto"/>
          </w:divBdr>
          <w:divsChild>
            <w:div w:id="1816297172">
              <w:marLeft w:val="0"/>
              <w:marRight w:val="0"/>
              <w:marTop w:val="0"/>
              <w:marBottom w:val="0"/>
              <w:divBdr>
                <w:top w:val="none" w:sz="0" w:space="0" w:color="auto"/>
                <w:left w:val="none" w:sz="0" w:space="0" w:color="auto"/>
                <w:bottom w:val="none" w:sz="0" w:space="0" w:color="auto"/>
                <w:right w:val="none" w:sz="0" w:space="0" w:color="auto"/>
              </w:divBdr>
            </w:div>
          </w:divsChild>
        </w:div>
        <w:div w:id="735394208">
          <w:marLeft w:val="0"/>
          <w:marRight w:val="0"/>
          <w:marTop w:val="0"/>
          <w:marBottom w:val="0"/>
          <w:divBdr>
            <w:top w:val="none" w:sz="0" w:space="0" w:color="auto"/>
            <w:left w:val="none" w:sz="0" w:space="0" w:color="auto"/>
            <w:bottom w:val="none" w:sz="0" w:space="0" w:color="auto"/>
            <w:right w:val="none" w:sz="0" w:space="0" w:color="auto"/>
          </w:divBdr>
          <w:divsChild>
            <w:div w:id="1441294368">
              <w:marLeft w:val="0"/>
              <w:marRight w:val="0"/>
              <w:marTop w:val="0"/>
              <w:marBottom w:val="0"/>
              <w:divBdr>
                <w:top w:val="none" w:sz="0" w:space="0" w:color="auto"/>
                <w:left w:val="none" w:sz="0" w:space="0" w:color="auto"/>
                <w:bottom w:val="none" w:sz="0" w:space="0" w:color="auto"/>
                <w:right w:val="none" w:sz="0" w:space="0" w:color="auto"/>
              </w:divBdr>
            </w:div>
          </w:divsChild>
        </w:div>
        <w:div w:id="847863174">
          <w:marLeft w:val="0"/>
          <w:marRight w:val="0"/>
          <w:marTop w:val="0"/>
          <w:marBottom w:val="0"/>
          <w:divBdr>
            <w:top w:val="none" w:sz="0" w:space="0" w:color="auto"/>
            <w:left w:val="none" w:sz="0" w:space="0" w:color="auto"/>
            <w:bottom w:val="none" w:sz="0" w:space="0" w:color="auto"/>
            <w:right w:val="none" w:sz="0" w:space="0" w:color="auto"/>
          </w:divBdr>
          <w:divsChild>
            <w:div w:id="1472165450">
              <w:marLeft w:val="0"/>
              <w:marRight w:val="0"/>
              <w:marTop w:val="0"/>
              <w:marBottom w:val="0"/>
              <w:divBdr>
                <w:top w:val="none" w:sz="0" w:space="0" w:color="auto"/>
                <w:left w:val="none" w:sz="0" w:space="0" w:color="auto"/>
                <w:bottom w:val="none" w:sz="0" w:space="0" w:color="auto"/>
                <w:right w:val="none" w:sz="0" w:space="0" w:color="auto"/>
              </w:divBdr>
            </w:div>
          </w:divsChild>
        </w:div>
        <w:div w:id="1541278514">
          <w:marLeft w:val="0"/>
          <w:marRight w:val="0"/>
          <w:marTop w:val="0"/>
          <w:marBottom w:val="0"/>
          <w:divBdr>
            <w:top w:val="none" w:sz="0" w:space="0" w:color="auto"/>
            <w:left w:val="none" w:sz="0" w:space="0" w:color="auto"/>
            <w:bottom w:val="none" w:sz="0" w:space="0" w:color="auto"/>
            <w:right w:val="none" w:sz="0" w:space="0" w:color="auto"/>
          </w:divBdr>
          <w:divsChild>
            <w:div w:id="277299307">
              <w:marLeft w:val="0"/>
              <w:marRight w:val="0"/>
              <w:marTop w:val="0"/>
              <w:marBottom w:val="0"/>
              <w:divBdr>
                <w:top w:val="none" w:sz="0" w:space="0" w:color="auto"/>
                <w:left w:val="none" w:sz="0" w:space="0" w:color="auto"/>
                <w:bottom w:val="none" w:sz="0" w:space="0" w:color="auto"/>
                <w:right w:val="none" w:sz="0" w:space="0" w:color="auto"/>
              </w:divBdr>
            </w:div>
          </w:divsChild>
        </w:div>
        <w:div w:id="799690364">
          <w:marLeft w:val="0"/>
          <w:marRight w:val="0"/>
          <w:marTop w:val="0"/>
          <w:marBottom w:val="0"/>
          <w:divBdr>
            <w:top w:val="none" w:sz="0" w:space="0" w:color="auto"/>
            <w:left w:val="none" w:sz="0" w:space="0" w:color="auto"/>
            <w:bottom w:val="none" w:sz="0" w:space="0" w:color="auto"/>
            <w:right w:val="none" w:sz="0" w:space="0" w:color="auto"/>
          </w:divBdr>
          <w:divsChild>
            <w:div w:id="2044094596">
              <w:marLeft w:val="0"/>
              <w:marRight w:val="0"/>
              <w:marTop w:val="0"/>
              <w:marBottom w:val="0"/>
              <w:divBdr>
                <w:top w:val="none" w:sz="0" w:space="0" w:color="auto"/>
                <w:left w:val="none" w:sz="0" w:space="0" w:color="auto"/>
                <w:bottom w:val="none" w:sz="0" w:space="0" w:color="auto"/>
                <w:right w:val="none" w:sz="0" w:space="0" w:color="auto"/>
              </w:divBdr>
            </w:div>
          </w:divsChild>
        </w:div>
        <w:div w:id="463696332">
          <w:marLeft w:val="0"/>
          <w:marRight w:val="0"/>
          <w:marTop w:val="0"/>
          <w:marBottom w:val="0"/>
          <w:divBdr>
            <w:top w:val="none" w:sz="0" w:space="0" w:color="auto"/>
            <w:left w:val="none" w:sz="0" w:space="0" w:color="auto"/>
            <w:bottom w:val="none" w:sz="0" w:space="0" w:color="auto"/>
            <w:right w:val="none" w:sz="0" w:space="0" w:color="auto"/>
          </w:divBdr>
          <w:divsChild>
            <w:div w:id="109010985">
              <w:marLeft w:val="0"/>
              <w:marRight w:val="0"/>
              <w:marTop w:val="0"/>
              <w:marBottom w:val="0"/>
              <w:divBdr>
                <w:top w:val="none" w:sz="0" w:space="0" w:color="auto"/>
                <w:left w:val="none" w:sz="0" w:space="0" w:color="auto"/>
                <w:bottom w:val="none" w:sz="0" w:space="0" w:color="auto"/>
                <w:right w:val="none" w:sz="0" w:space="0" w:color="auto"/>
              </w:divBdr>
            </w:div>
          </w:divsChild>
        </w:div>
        <w:div w:id="1663506911">
          <w:marLeft w:val="0"/>
          <w:marRight w:val="0"/>
          <w:marTop w:val="0"/>
          <w:marBottom w:val="0"/>
          <w:divBdr>
            <w:top w:val="none" w:sz="0" w:space="0" w:color="auto"/>
            <w:left w:val="none" w:sz="0" w:space="0" w:color="auto"/>
            <w:bottom w:val="none" w:sz="0" w:space="0" w:color="auto"/>
            <w:right w:val="none" w:sz="0" w:space="0" w:color="auto"/>
          </w:divBdr>
          <w:divsChild>
            <w:div w:id="938414627">
              <w:marLeft w:val="0"/>
              <w:marRight w:val="0"/>
              <w:marTop w:val="0"/>
              <w:marBottom w:val="0"/>
              <w:divBdr>
                <w:top w:val="none" w:sz="0" w:space="0" w:color="auto"/>
                <w:left w:val="none" w:sz="0" w:space="0" w:color="auto"/>
                <w:bottom w:val="none" w:sz="0" w:space="0" w:color="auto"/>
                <w:right w:val="none" w:sz="0" w:space="0" w:color="auto"/>
              </w:divBdr>
            </w:div>
          </w:divsChild>
        </w:div>
        <w:div w:id="1106655109">
          <w:marLeft w:val="0"/>
          <w:marRight w:val="0"/>
          <w:marTop w:val="0"/>
          <w:marBottom w:val="0"/>
          <w:divBdr>
            <w:top w:val="none" w:sz="0" w:space="0" w:color="auto"/>
            <w:left w:val="none" w:sz="0" w:space="0" w:color="auto"/>
            <w:bottom w:val="none" w:sz="0" w:space="0" w:color="auto"/>
            <w:right w:val="none" w:sz="0" w:space="0" w:color="auto"/>
          </w:divBdr>
          <w:divsChild>
            <w:div w:id="502400839">
              <w:marLeft w:val="0"/>
              <w:marRight w:val="0"/>
              <w:marTop w:val="0"/>
              <w:marBottom w:val="0"/>
              <w:divBdr>
                <w:top w:val="none" w:sz="0" w:space="0" w:color="auto"/>
                <w:left w:val="none" w:sz="0" w:space="0" w:color="auto"/>
                <w:bottom w:val="none" w:sz="0" w:space="0" w:color="auto"/>
                <w:right w:val="none" w:sz="0" w:space="0" w:color="auto"/>
              </w:divBdr>
            </w:div>
          </w:divsChild>
        </w:div>
        <w:div w:id="432096325">
          <w:marLeft w:val="0"/>
          <w:marRight w:val="0"/>
          <w:marTop w:val="0"/>
          <w:marBottom w:val="0"/>
          <w:divBdr>
            <w:top w:val="none" w:sz="0" w:space="0" w:color="auto"/>
            <w:left w:val="none" w:sz="0" w:space="0" w:color="auto"/>
            <w:bottom w:val="none" w:sz="0" w:space="0" w:color="auto"/>
            <w:right w:val="none" w:sz="0" w:space="0" w:color="auto"/>
          </w:divBdr>
          <w:divsChild>
            <w:div w:id="241988190">
              <w:marLeft w:val="0"/>
              <w:marRight w:val="0"/>
              <w:marTop w:val="0"/>
              <w:marBottom w:val="0"/>
              <w:divBdr>
                <w:top w:val="none" w:sz="0" w:space="0" w:color="auto"/>
                <w:left w:val="none" w:sz="0" w:space="0" w:color="auto"/>
                <w:bottom w:val="none" w:sz="0" w:space="0" w:color="auto"/>
                <w:right w:val="none" w:sz="0" w:space="0" w:color="auto"/>
              </w:divBdr>
            </w:div>
          </w:divsChild>
        </w:div>
        <w:div w:id="1316303748">
          <w:marLeft w:val="0"/>
          <w:marRight w:val="0"/>
          <w:marTop w:val="0"/>
          <w:marBottom w:val="0"/>
          <w:divBdr>
            <w:top w:val="none" w:sz="0" w:space="0" w:color="auto"/>
            <w:left w:val="none" w:sz="0" w:space="0" w:color="auto"/>
            <w:bottom w:val="none" w:sz="0" w:space="0" w:color="auto"/>
            <w:right w:val="none" w:sz="0" w:space="0" w:color="auto"/>
          </w:divBdr>
          <w:divsChild>
            <w:div w:id="673150834">
              <w:marLeft w:val="0"/>
              <w:marRight w:val="0"/>
              <w:marTop w:val="0"/>
              <w:marBottom w:val="0"/>
              <w:divBdr>
                <w:top w:val="none" w:sz="0" w:space="0" w:color="auto"/>
                <w:left w:val="none" w:sz="0" w:space="0" w:color="auto"/>
                <w:bottom w:val="none" w:sz="0" w:space="0" w:color="auto"/>
                <w:right w:val="none" w:sz="0" w:space="0" w:color="auto"/>
              </w:divBdr>
            </w:div>
            <w:div w:id="1919828438">
              <w:marLeft w:val="0"/>
              <w:marRight w:val="0"/>
              <w:marTop w:val="0"/>
              <w:marBottom w:val="0"/>
              <w:divBdr>
                <w:top w:val="none" w:sz="0" w:space="0" w:color="auto"/>
                <w:left w:val="none" w:sz="0" w:space="0" w:color="auto"/>
                <w:bottom w:val="none" w:sz="0" w:space="0" w:color="auto"/>
                <w:right w:val="none" w:sz="0" w:space="0" w:color="auto"/>
              </w:divBdr>
            </w:div>
          </w:divsChild>
        </w:div>
        <w:div w:id="1915436448">
          <w:marLeft w:val="0"/>
          <w:marRight w:val="0"/>
          <w:marTop w:val="0"/>
          <w:marBottom w:val="0"/>
          <w:divBdr>
            <w:top w:val="none" w:sz="0" w:space="0" w:color="auto"/>
            <w:left w:val="none" w:sz="0" w:space="0" w:color="auto"/>
            <w:bottom w:val="none" w:sz="0" w:space="0" w:color="auto"/>
            <w:right w:val="none" w:sz="0" w:space="0" w:color="auto"/>
          </w:divBdr>
          <w:divsChild>
            <w:div w:id="1563979403">
              <w:marLeft w:val="0"/>
              <w:marRight w:val="0"/>
              <w:marTop w:val="0"/>
              <w:marBottom w:val="0"/>
              <w:divBdr>
                <w:top w:val="none" w:sz="0" w:space="0" w:color="auto"/>
                <w:left w:val="none" w:sz="0" w:space="0" w:color="auto"/>
                <w:bottom w:val="none" w:sz="0" w:space="0" w:color="auto"/>
                <w:right w:val="none" w:sz="0" w:space="0" w:color="auto"/>
              </w:divBdr>
            </w:div>
          </w:divsChild>
        </w:div>
        <w:div w:id="952782886">
          <w:marLeft w:val="0"/>
          <w:marRight w:val="0"/>
          <w:marTop w:val="0"/>
          <w:marBottom w:val="0"/>
          <w:divBdr>
            <w:top w:val="none" w:sz="0" w:space="0" w:color="auto"/>
            <w:left w:val="none" w:sz="0" w:space="0" w:color="auto"/>
            <w:bottom w:val="none" w:sz="0" w:space="0" w:color="auto"/>
            <w:right w:val="none" w:sz="0" w:space="0" w:color="auto"/>
          </w:divBdr>
          <w:divsChild>
            <w:div w:id="869413212">
              <w:marLeft w:val="0"/>
              <w:marRight w:val="0"/>
              <w:marTop w:val="0"/>
              <w:marBottom w:val="0"/>
              <w:divBdr>
                <w:top w:val="none" w:sz="0" w:space="0" w:color="auto"/>
                <w:left w:val="none" w:sz="0" w:space="0" w:color="auto"/>
                <w:bottom w:val="none" w:sz="0" w:space="0" w:color="auto"/>
                <w:right w:val="none" w:sz="0" w:space="0" w:color="auto"/>
              </w:divBdr>
            </w:div>
          </w:divsChild>
        </w:div>
        <w:div w:id="682513348">
          <w:marLeft w:val="0"/>
          <w:marRight w:val="0"/>
          <w:marTop w:val="0"/>
          <w:marBottom w:val="0"/>
          <w:divBdr>
            <w:top w:val="none" w:sz="0" w:space="0" w:color="auto"/>
            <w:left w:val="none" w:sz="0" w:space="0" w:color="auto"/>
            <w:bottom w:val="none" w:sz="0" w:space="0" w:color="auto"/>
            <w:right w:val="none" w:sz="0" w:space="0" w:color="auto"/>
          </w:divBdr>
          <w:divsChild>
            <w:div w:id="1883863243">
              <w:marLeft w:val="0"/>
              <w:marRight w:val="0"/>
              <w:marTop w:val="0"/>
              <w:marBottom w:val="0"/>
              <w:divBdr>
                <w:top w:val="none" w:sz="0" w:space="0" w:color="auto"/>
                <w:left w:val="none" w:sz="0" w:space="0" w:color="auto"/>
                <w:bottom w:val="none" w:sz="0" w:space="0" w:color="auto"/>
                <w:right w:val="none" w:sz="0" w:space="0" w:color="auto"/>
              </w:divBdr>
            </w:div>
          </w:divsChild>
        </w:div>
        <w:div w:id="132455687">
          <w:marLeft w:val="0"/>
          <w:marRight w:val="0"/>
          <w:marTop w:val="0"/>
          <w:marBottom w:val="0"/>
          <w:divBdr>
            <w:top w:val="none" w:sz="0" w:space="0" w:color="auto"/>
            <w:left w:val="none" w:sz="0" w:space="0" w:color="auto"/>
            <w:bottom w:val="none" w:sz="0" w:space="0" w:color="auto"/>
            <w:right w:val="none" w:sz="0" w:space="0" w:color="auto"/>
          </w:divBdr>
          <w:divsChild>
            <w:div w:id="890963371">
              <w:marLeft w:val="0"/>
              <w:marRight w:val="0"/>
              <w:marTop w:val="0"/>
              <w:marBottom w:val="0"/>
              <w:divBdr>
                <w:top w:val="none" w:sz="0" w:space="0" w:color="auto"/>
                <w:left w:val="none" w:sz="0" w:space="0" w:color="auto"/>
                <w:bottom w:val="none" w:sz="0" w:space="0" w:color="auto"/>
                <w:right w:val="none" w:sz="0" w:space="0" w:color="auto"/>
              </w:divBdr>
            </w:div>
          </w:divsChild>
        </w:div>
        <w:div w:id="956064754">
          <w:marLeft w:val="0"/>
          <w:marRight w:val="0"/>
          <w:marTop w:val="0"/>
          <w:marBottom w:val="0"/>
          <w:divBdr>
            <w:top w:val="none" w:sz="0" w:space="0" w:color="auto"/>
            <w:left w:val="none" w:sz="0" w:space="0" w:color="auto"/>
            <w:bottom w:val="none" w:sz="0" w:space="0" w:color="auto"/>
            <w:right w:val="none" w:sz="0" w:space="0" w:color="auto"/>
          </w:divBdr>
          <w:divsChild>
            <w:div w:id="656149223">
              <w:marLeft w:val="0"/>
              <w:marRight w:val="0"/>
              <w:marTop w:val="0"/>
              <w:marBottom w:val="0"/>
              <w:divBdr>
                <w:top w:val="none" w:sz="0" w:space="0" w:color="auto"/>
                <w:left w:val="none" w:sz="0" w:space="0" w:color="auto"/>
                <w:bottom w:val="none" w:sz="0" w:space="0" w:color="auto"/>
                <w:right w:val="none" w:sz="0" w:space="0" w:color="auto"/>
              </w:divBdr>
            </w:div>
          </w:divsChild>
        </w:div>
        <w:div w:id="206141919">
          <w:marLeft w:val="0"/>
          <w:marRight w:val="0"/>
          <w:marTop w:val="0"/>
          <w:marBottom w:val="0"/>
          <w:divBdr>
            <w:top w:val="none" w:sz="0" w:space="0" w:color="auto"/>
            <w:left w:val="none" w:sz="0" w:space="0" w:color="auto"/>
            <w:bottom w:val="none" w:sz="0" w:space="0" w:color="auto"/>
            <w:right w:val="none" w:sz="0" w:space="0" w:color="auto"/>
          </w:divBdr>
          <w:divsChild>
            <w:div w:id="1511019373">
              <w:marLeft w:val="0"/>
              <w:marRight w:val="0"/>
              <w:marTop w:val="0"/>
              <w:marBottom w:val="0"/>
              <w:divBdr>
                <w:top w:val="none" w:sz="0" w:space="0" w:color="auto"/>
                <w:left w:val="none" w:sz="0" w:space="0" w:color="auto"/>
                <w:bottom w:val="none" w:sz="0" w:space="0" w:color="auto"/>
                <w:right w:val="none" w:sz="0" w:space="0" w:color="auto"/>
              </w:divBdr>
            </w:div>
          </w:divsChild>
        </w:div>
        <w:div w:id="697119435">
          <w:marLeft w:val="0"/>
          <w:marRight w:val="0"/>
          <w:marTop w:val="0"/>
          <w:marBottom w:val="0"/>
          <w:divBdr>
            <w:top w:val="none" w:sz="0" w:space="0" w:color="auto"/>
            <w:left w:val="none" w:sz="0" w:space="0" w:color="auto"/>
            <w:bottom w:val="none" w:sz="0" w:space="0" w:color="auto"/>
            <w:right w:val="none" w:sz="0" w:space="0" w:color="auto"/>
          </w:divBdr>
          <w:divsChild>
            <w:div w:id="293559370">
              <w:marLeft w:val="0"/>
              <w:marRight w:val="0"/>
              <w:marTop w:val="0"/>
              <w:marBottom w:val="0"/>
              <w:divBdr>
                <w:top w:val="none" w:sz="0" w:space="0" w:color="auto"/>
                <w:left w:val="none" w:sz="0" w:space="0" w:color="auto"/>
                <w:bottom w:val="none" w:sz="0" w:space="0" w:color="auto"/>
                <w:right w:val="none" w:sz="0" w:space="0" w:color="auto"/>
              </w:divBdr>
            </w:div>
          </w:divsChild>
        </w:div>
        <w:div w:id="1144396289">
          <w:marLeft w:val="0"/>
          <w:marRight w:val="0"/>
          <w:marTop w:val="0"/>
          <w:marBottom w:val="0"/>
          <w:divBdr>
            <w:top w:val="none" w:sz="0" w:space="0" w:color="auto"/>
            <w:left w:val="none" w:sz="0" w:space="0" w:color="auto"/>
            <w:bottom w:val="none" w:sz="0" w:space="0" w:color="auto"/>
            <w:right w:val="none" w:sz="0" w:space="0" w:color="auto"/>
          </w:divBdr>
          <w:divsChild>
            <w:div w:id="715397360">
              <w:marLeft w:val="0"/>
              <w:marRight w:val="0"/>
              <w:marTop w:val="0"/>
              <w:marBottom w:val="0"/>
              <w:divBdr>
                <w:top w:val="none" w:sz="0" w:space="0" w:color="auto"/>
                <w:left w:val="none" w:sz="0" w:space="0" w:color="auto"/>
                <w:bottom w:val="none" w:sz="0" w:space="0" w:color="auto"/>
                <w:right w:val="none" w:sz="0" w:space="0" w:color="auto"/>
              </w:divBdr>
            </w:div>
          </w:divsChild>
        </w:div>
        <w:div w:id="536815106">
          <w:marLeft w:val="0"/>
          <w:marRight w:val="0"/>
          <w:marTop w:val="0"/>
          <w:marBottom w:val="0"/>
          <w:divBdr>
            <w:top w:val="none" w:sz="0" w:space="0" w:color="auto"/>
            <w:left w:val="none" w:sz="0" w:space="0" w:color="auto"/>
            <w:bottom w:val="none" w:sz="0" w:space="0" w:color="auto"/>
            <w:right w:val="none" w:sz="0" w:space="0" w:color="auto"/>
          </w:divBdr>
          <w:divsChild>
            <w:div w:id="951981565">
              <w:marLeft w:val="0"/>
              <w:marRight w:val="0"/>
              <w:marTop w:val="0"/>
              <w:marBottom w:val="0"/>
              <w:divBdr>
                <w:top w:val="none" w:sz="0" w:space="0" w:color="auto"/>
                <w:left w:val="none" w:sz="0" w:space="0" w:color="auto"/>
                <w:bottom w:val="none" w:sz="0" w:space="0" w:color="auto"/>
                <w:right w:val="none" w:sz="0" w:space="0" w:color="auto"/>
              </w:divBdr>
            </w:div>
          </w:divsChild>
        </w:div>
        <w:div w:id="1664622262">
          <w:marLeft w:val="0"/>
          <w:marRight w:val="0"/>
          <w:marTop w:val="0"/>
          <w:marBottom w:val="0"/>
          <w:divBdr>
            <w:top w:val="none" w:sz="0" w:space="0" w:color="auto"/>
            <w:left w:val="none" w:sz="0" w:space="0" w:color="auto"/>
            <w:bottom w:val="none" w:sz="0" w:space="0" w:color="auto"/>
            <w:right w:val="none" w:sz="0" w:space="0" w:color="auto"/>
          </w:divBdr>
          <w:divsChild>
            <w:div w:id="614868283">
              <w:marLeft w:val="0"/>
              <w:marRight w:val="0"/>
              <w:marTop w:val="0"/>
              <w:marBottom w:val="0"/>
              <w:divBdr>
                <w:top w:val="none" w:sz="0" w:space="0" w:color="auto"/>
                <w:left w:val="none" w:sz="0" w:space="0" w:color="auto"/>
                <w:bottom w:val="none" w:sz="0" w:space="0" w:color="auto"/>
                <w:right w:val="none" w:sz="0" w:space="0" w:color="auto"/>
              </w:divBdr>
            </w:div>
          </w:divsChild>
        </w:div>
        <w:div w:id="1011878435">
          <w:marLeft w:val="0"/>
          <w:marRight w:val="0"/>
          <w:marTop w:val="0"/>
          <w:marBottom w:val="0"/>
          <w:divBdr>
            <w:top w:val="none" w:sz="0" w:space="0" w:color="auto"/>
            <w:left w:val="none" w:sz="0" w:space="0" w:color="auto"/>
            <w:bottom w:val="none" w:sz="0" w:space="0" w:color="auto"/>
            <w:right w:val="none" w:sz="0" w:space="0" w:color="auto"/>
          </w:divBdr>
          <w:divsChild>
            <w:div w:id="1059936307">
              <w:marLeft w:val="0"/>
              <w:marRight w:val="0"/>
              <w:marTop w:val="0"/>
              <w:marBottom w:val="0"/>
              <w:divBdr>
                <w:top w:val="none" w:sz="0" w:space="0" w:color="auto"/>
                <w:left w:val="none" w:sz="0" w:space="0" w:color="auto"/>
                <w:bottom w:val="none" w:sz="0" w:space="0" w:color="auto"/>
                <w:right w:val="none" w:sz="0" w:space="0" w:color="auto"/>
              </w:divBdr>
            </w:div>
          </w:divsChild>
        </w:div>
        <w:div w:id="1198081423">
          <w:marLeft w:val="0"/>
          <w:marRight w:val="0"/>
          <w:marTop w:val="0"/>
          <w:marBottom w:val="0"/>
          <w:divBdr>
            <w:top w:val="none" w:sz="0" w:space="0" w:color="auto"/>
            <w:left w:val="none" w:sz="0" w:space="0" w:color="auto"/>
            <w:bottom w:val="none" w:sz="0" w:space="0" w:color="auto"/>
            <w:right w:val="none" w:sz="0" w:space="0" w:color="auto"/>
          </w:divBdr>
          <w:divsChild>
            <w:div w:id="1510606804">
              <w:marLeft w:val="0"/>
              <w:marRight w:val="0"/>
              <w:marTop w:val="0"/>
              <w:marBottom w:val="0"/>
              <w:divBdr>
                <w:top w:val="none" w:sz="0" w:space="0" w:color="auto"/>
                <w:left w:val="none" w:sz="0" w:space="0" w:color="auto"/>
                <w:bottom w:val="none" w:sz="0" w:space="0" w:color="auto"/>
                <w:right w:val="none" w:sz="0" w:space="0" w:color="auto"/>
              </w:divBdr>
            </w:div>
          </w:divsChild>
        </w:div>
        <w:div w:id="452872158">
          <w:marLeft w:val="0"/>
          <w:marRight w:val="0"/>
          <w:marTop w:val="0"/>
          <w:marBottom w:val="0"/>
          <w:divBdr>
            <w:top w:val="none" w:sz="0" w:space="0" w:color="auto"/>
            <w:left w:val="none" w:sz="0" w:space="0" w:color="auto"/>
            <w:bottom w:val="none" w:sz="0" w:space="0" w:color="auto"/>
            <w:right w:val="none" w:sz="0" w:space="0" w:color="auto"/>
          </w:divBdr>
          <w:divsChild>
            <w:div w:id="778571147">
              <w:marLeft w:val="0"/>
              <w:marRight w:val="0"/>
              <w:marTop w:val="0"/>
              <w:marBottom w:val="0"/>
              <w:divBdr>
                <w:top w:val="none" w:sz="0" w:space="0" w:color="auto"/>
                <w:left w:val="none" w:sz="0" w:space="0" w:color="auto"/>
                <w:bottom w:val="none" w:sz="0" w:space="0" w:color="auto"/>
                <w:right w:val="none" w:sz="0" w:space="0" w:color="auto"/>
              </w:divBdr>
            </w:div>
          </w:divsChild>
        </w:div>
        <w:div w:id="1531912825">
          <w:marLeft w:val="0"/>
          <w:marRight w:val="0"/>
          <w:marTop w:val="0"/>
          <w:marBottom w:val="0"/>
          <w:divBdr>
            <w:top w:val="none" w:sz="0" w:space="0" w:color="auto"/>
            <w:left w:val="none" w:sz="0" w:space="0" w:color="auto"/>
            <w:bottom w:val="none" w:sz="0" w:space="0" w:color="auto"/>
            <w:right w:val="none" w:sz="0" w:space="0" w:color="auto"/>
          </w:divBdr>
          <w:divsChild>
            <w:div w:id="734088330">
              <w:marLeft w:val="0"/>
              <w:marRight w:val="0"/>
              <w:marTop w:val="0"/>
              <w:marBottom w:val="0"/>
              <w:divBdr>
                <w:top w:val="none" w:sz="0" w:space="0" w:color="auto"/>
                <w:left w:val="none" w:sz="0" w:space="0" w:color="auto"/>
                <w:bottom w:val="none" w:sz="0" w:space="0" w:color="auto"/>
                <w:right w:val="none" w:sz="0" w:space="0" w:color="auto"/>
              </w:divBdr>
            </w:div>
          </w:divsChild>
        </w:div>
        <w:div w:id="267739016">
          <w:marLeft w:val="0"/>
          <w:marRight w:val="0"/>
          <w:marTop w:val="0"/>
          <w:marBottom w:val="0"/>
          <w:divBdr>
            <w:top w:val="none" w:sz="0" w:space="0" w:color="auto"/>
            <w:left w:val="none" w:sz="0" w:space="0" w:color="auto"/>
            <w:bottom w:val="none" w:sz="0" w:space="0" w:color="auto"/>
            <w:right w:val="none" w:sz="0" w:space="0" w:color="auto"/>
          </w:divBdr>
          <w:divsChild>
            <w:div w:id="409696745">
              <w:marLeft w:val="0"/>
              <w:marRight w:val="0"/>
              <w:marTop w:val="0"/>
              <w:marBottom w:val="0"/>
              <w:divBdr>
                <w:top w:val="none" w:sz="0" w:space="0" w:color="auto"/>
                <w:left w:val="none" w:sz="0" w:space="0" w:color="auto"/>
                <w:bottom w:val="none" w:sz="0" w:space="0" w:color="auto"/>
                <w:right w:val="none" w:sz="0" w:space="0" w:color="auto"/>
              </w:divBdr>
            </w:div>
          </w:divsChild>
        </w:div>
        <w:div w:id="725564505">
          <w:marLeft w:val="0"/>
          <w:marRight w:val="0"/>
          <w:marTop w:val="0"/>
          <w:marBottom w:val="0"/>
          <w:divBdr>
            <w:top w:val="none" w:sz="0" w:space="0" w:color="auto"/>
            <w:left w:val="none" w:sz="0" w:space="0" w:color="auto"/>
            <w:bottom w:val="none" w:sz="0" w:space="0" w:color="auto"/>
            <w:right w:val="none" w:sz="0" w:space="0" w:color="auto"/>
          </w:divBdr>
          <w:divsChild>
            <w:div w:id="2109159736">
              <w:marLeft w:val="0"/>
              <w:marRight w:val="0"/>
              <w:marTop w:val="0"/>
              <w:marBottom w:val="0"/>
              <w:divBdr>
                <w:top w:val="none" w:sz="0" w:space="0" w:color="auto"/>
                <w:left w:val="none" w:sz="0" w:space="0" w:color="auto"/>
                <w:bottom w:val="none" w:sz="0" w:space="0" w:color="auto"/>
                <w:right w:val="none" w:sz="0" w:space="0" w:color="auto"/>
              </w:divBdr>
            </w:div>
          </w:divsChild>
        </w:div>
        <w:div w:id="981928739">
          <w:marLeft w:val="0"/>
          <w:marRight w:val="0"/>
          <w:marTop w:val="0"/>
          <w:marBottom w:val="0"/>
          <w:divBdr>
            <w:top w:val="none" w:sz="0" w:space="0" w:color="auto"/>
            <w:left w:val="none" w:sz="0" w:space="0" w:color="auto"/>
            <w:bottom w:val="none" w:sz="0" w:space="0" w:color="auto"/>
            <w:right w:val="none" w:sz="0" w:space="0" w:color="auto"/>
          </w:divBdr>
          <w:divsChild>
            <w:div w:id="1261837322">
              <w:marLeft w:val="0"/>
              <w:marRight w:val="0"/>
              <w:marTop w:val="0"/>
              <w:marBottom w:val="0"/>
              <w:divBdr>
                <w:top w:val="none" w:sz="0" w:space="0" w:color="auto"/>
                <w:left w:val="none" w:sz="0" w:space="0" w:color="auto"/>
                <w:bottom w:val="none" w:sz="0" w:space="0" w:color="auto"/>
                <w:right w:val="none" w:sz="0" w:space="0" w:color="auto"/>
              </w:divBdr>
            </w:div>
          </w:divsChild>
        </w:div>
        <w:div w:id="220486860">
          <w:marLeft w:val="0"/>
          <w:marRight w:val="0"/>
          <w:marTop w:val="0"/>
          <w:marBottom w:val="0"/>
          <w:divBdr>
            <w:top w:val="none" w:sz="0" w:space="0" w:color="auto"/>
            <w:left w:val="none" w:sz="0" w:space="0" w:color="auto"/>
            <w:bottom w:val="none" w:sz="0" w:space="0" w:color="auto"/>
            <w:right w:val="none" w:sz="0" w:space="0" w:color="auto"/>
          </w:divBdr>
          <w:divsChild>
            <w:div w:id="1543052941">
              <w:marLeft w:val="0"/>
              <w:marRight w:val="0"/>
              <w:marTop w:val="0"/>
              <w:marBottom w:val="0"/>
              <w:divBdr>
                <w:top w:val="none" w:sz="0" w:space="0" w:color="auto"/>
                <w:left w:val="none" w:sz="0" w:space="0" w:color="auto"/>
                <w:bottom w:val="none" w:sz="0" w:space="0" w:color="auto"/>
                <w:right w:val="none" w:sz="0" w:space="0" w:color="auto"/>
              </w:divBdr>
            </w:div>
          </w:divsChild>
        </w:div>
        <w:div w:id="1903370998">
          <w:marLeft w:val="0"/>
          <w:marRight w:val="0"/>
          <w:marTop w:val="0"/>
          <w:marBottom w:val="0"/>
          <w:divBdr>
            <w:top w:val="none" w:sz="0" w:space="0" w:color="auto"/>
            <w:left w:val="none" w:sz="0" w:space="0" w:color="auto"/>
            <w:bottom w:val="none" w:sz="0" w:space="0" w:color="auto"/>
            <w:right w:val="none" w:sz="0" w:space="0" w:color="auto"/>
          </w:divBdr>
          <w:divsChild>
            <w:div w:id="353116108">
              <w:marLeft w:val="0"/>
              <w:marRight w:val="0"/>
              <w:marTop w:val="0"/>
              <w:marBottom w:val="0"/>
              <w:divBdr>
                <w:top w:val="none" w:sz="0" w:space="0" w:color="auto"/>
                <w:left w:val="none" w:sz="0" w:space="0" w:color="auto"/>
                <w:bottom w:val="none" w:sz="0" w:space="0" w:color="auto"/>
                <w:right w:val="none" w:sz="0" w:space="0" w:color="auto"/>
              </w:divBdr>
            </w:div>
          </w:divsChild>
        </w:div>
        <w:div w:id="323749975">
          <w:marLeft w:val="0"/>
          <w:marRight w:val="0"/>
          <w:marTop w:val="0"/>
          <w:marBottom w:val="0"/>
          <w:divBdr>
            <w:top w:val="none" w:sz="0" w:space="0" w:color="auto"/>
            <w:left w:val="none" w:sz="0" w:space="0" w:color="auto"/>
            <w:bottom w:val="none" w:sz="0" w:space="0" w:color="auto"/>
            <w:right w:val="none" w:sz="0" w:space="0" w:color="auto"/>
          </w:divBdr>
          <w:divsChild>
            <w:div w:id="1346639654">
              <w:marLeft w:val="0"/>
              <w:marRight w:val="0"/>
              <w:marTop w:val="0"/>
              <w:marBottom w:val="0"/>
              <w:divBdr>
                <w:top w:val="none" w:sz="0" w:space="0" w:color="auto"/>
                <w:left w:val="none" w:sz="0" w:space="0" w:color="auto"/>
                <w:bottom w:val="none" w:sz="0" w:space="0" w:color="auto"/>
                <w:right w:val="none" w:sz="0" w:space="0" w:color="auto"/>
              </w:divBdr>
            </w:div>
          </w:divsChild>
        </w:div>
        <w:div w:id="172885700">
          <w:marLeft w:val="0"/>
          <w:marRight w:val="0"/>
          <w:marTop w:val="0"/>
          <w:marBottom w:val="0"/>
          <w:divBdr>
            <w:top w:val="none" w:sz="0" w:space="0" w:color="auto"/>
            <w:left w:val="none" w:sz="0" w:space="0" w:color="auto"/>
            <w:bottom w:val="none" w:sz="0" w:space="0" w:color="auto"/>
            <w:right w:val="none" w:sz="0" w:space="0" w:color="auto"/>
          </w:divBdr>
          <w:divsChild>
            <w:div w:id="1855223453">
              <w:marLeft w:val="0"/>
              <w:marRight w:val="0"/>
              <w:marTop w:val="0"/>
              <w:marBottom w:val="0"/>
              <w:divBdr>
                <w:top w:val="none" w:sz="0" w:space="0" w:color="auto"/>
                <w:left w:val="none" w:sz="0" w:space="0" w:color="auto"/>
                <w:bottom w:val="none" w:sz="0" w:space="0" w:color="auto"/>
                <w:right w:val="none" w:sz="0" w:space="0" w:color="auto"/>
              </w:divBdr>
            </w:div>
          </w:divsChild>
        </w:div>
        <w:div w:id="1815220122">
          <w:marLeft w:val="0"/>
          <w:marRight w:val="0"/>
          <w:marTop w:val="0"/>
          <w:marBottom w:val="0"/>
          <w:divBdr>
            <w:top w:val="none" w:sz="0" w:space="0" w:color="auto"/>
            <w:left w:val="none" w:sz="0" w:space="0" w:color="auto"/>
            <w:bottom w:val="none" w:sz="0" w:space="0" w:color="auto"/>
            <w:right w:val="none" w:sz="0" w:space="0" w:color="auto"/>
          </w:divBdr>
          <w:divsChild>
            <w:div w:id="525758511">
              <w:marLeft w:val="0"/>
              <w:marRight w:val="0"/>
              <w:marTop w:val="0"/>
              <w:marBottom w:val="0"/>
              <w:divBdr>
                <w:top w:val="none" w:sz="0" w:space="0" w:color="auto"/>
                <w:left w:val="none" w:sz="0" w:space="0" w:color="auto"/>
                <w:bottom w:val="none" w:sz="0" w:space="0" w:color="auto"/>
                <w:right w:val="none" w:sz="0" w:space="0" w:color="auto"/>
              </w:divBdr>
            </w:div>
          </w:divsChild>
        </w:div>
        <w:div w:id="570232281">
          <w:marLeft w:val="0"/>
          <w:marRight w:val="0"/>
          <w:marTop w:val="0"/>
          <w:marBottom w:val="0"/>
          <w:divBdr>
            <w:top w:val="none" w:sz="0" w:space="0" w:color="auto"/>
            <w:left w:val="none" w:sz="0" w:space="0" w:color="auto"/>
            <w:bottom w:val="none" w:sz="0" w:space="0" w:color="auto"/>
            <w:right w:val="none" w:sz="0" w:space="0" w:color="auto"/>
          </w:divBdr>
          <w:divsChild>
            <w:div w:id="240527674">
              <w:marLeft w:val="0"/>
              <w:marRight w:val="0"/>
              <w:marTop w:val="0"/>
              <w:marBottom w:val="0"/>
              <w:divBdr>
                <w:top w:val="none" w:sz="0" w:space="0" w:color="auto"/>
                <w:left w:val="none" w:sz="0" w:space="0" w:color="auto"/>
                <w:bottom w:val="none" w:sz="0" w:space="0" w:color="auto"/>
                <w:right w:val="none" w:sz="0" w:space="0" w:color="auto"/>
              </w:divBdr>
            </w:div>
          </w:divsChild>
        </w:div>
        <w:div w:id="1126780109">
          <w:marLeft w:val="0"/>
          <w:marRight w:val="0"/>
          <w:marTop w:val="0"/>
          <w:marBottom w:val="0"/>
          <w:divBdr>
            <w:top w:val="none" w:sz="0" w:space="0" w:color="auto"/>
            <w:left w:val="none" w:sz="0" w:space="0" w:color="auto"/>
            <w:bottom w:val="none" w:sz="0" w:space="0" w:color="auto"/>
            <w:right w:val="none" w:sz="0" w:space="0" w:color="auto"/>
          </w:divBdr>
          <w:divsChild>
            <w:div w:id="1062559422">
              <w:marLeft w:val="0"/>
              <w:marRight w:val="0"/>
              <w:marTop w:val="0"/>
              <w:marBottom w:val="0"/>
              <w:divBdr>
                <w:top w:val="none" w:sz="0" w:space="0" w:color="auto"/>
                <w:left w:val="none" w:sz="0" w:space="0" w:color="auto"/>
                <w:bottom w:val="none" w:sz="0" w:space="0" w:color="auto"/>
                <w:right w:val="none" w:sz="0" w:space="0" w:color="auto"/>
              </w:divBdr>
            </w:div>
          </w:divsChild>
        </w:div>
        <w:div w:id="1307851836">
          <w:marLeft w:val="0"/>
          <w:marRight w:val="0"/>
          <w:marTop w:val="0"/>
          <w:marBottom w:val="0"/>
          <w:divBdr>
            <w:top w:val="none" w:sz="0" w:space="0" w:color="auto"/>
            <w:left w:val="none" w:sz="0" w:space="0" w:color="auto"/>
            <w:bottom w:val="none" w:sz="0" w:space="0" w:color="auto"/>
            <w:right w:val="none" w:sz="0" w:space="0" w:color="auto"/>
          </w:divBdr>
          <w:divsChild>
            <w:div w:id="1726029151">
              <w:marLeft w:val="0"/>
              <w:marRight w:val="0"/>
              <w:marTop w:val="0"/>
              <w:marBottom w:val="0"/>
              <w:divBdr>
                <w:top w:val="none" w:sz="0" w:space="0" w:color="auto"/>
                <w:left w:val="none" w:sz="0" w:space="0" w:color="auto"/>
                <w:bottom w:val="none" w:sz="0" w:space="0" w:color="auto"/>
                <w:right w:val="none" w:sz="0" w:space="0" w:color="auto"/>
              </w:divBdr>
            </w:div>
          </w:divsChild>
        </w:div>
        <w:div w:id="1694846029">
          <w:marLeft w:val="0"/>
          <w:marRight w:val="0"/>
          <w:marTop w:val="0"/>
          <w:marBottom w:val="0"/>
          <w:divBdr>
            <w:top w:val="none" w:sz="0" w:space="0" w:color="auto"/>
            <w:left w:val="none" w:sz="0" w:space="0" w:color="auto"/>
            <w:bottom w:val="none" w:sz="0" w:space="0" w:color="auto"/>
            <w:right w:val="none" w:sz="0" w:space="0" w:color="auto"/>
          </w:divBdr>
          <w:divsChild>
            <w:div w:id="1656688206">
              <w:marLeft w:val="0"/>
              <w:marRight w:val="0"/>
              <w:marTop w:val="0"/>
              <w:marBottom w:val="0"/>
              <w:divBdr>
                <w:top w:val="none" w:sz="0" w:space="0" w:color="auto"/>
                <w:left w:val="none" w:sz="0" w:space="0" w:color="auto"/>
                <w:bottom w:val="none" w:sz="0" w:space="0" w:color="auto"/>
                <w:right w:val="none" w:sz="0" w:space="0" w:color="auto"/>
              </w:divBdr>
            </w:div>
          </w:divsChild>
        </w:div>
        <w:div w:id="1681931042">
          <w:marLeft w:val="0"/>
          <w:marRight w:val="0"/>
          <w:marTop w:val="0"/>
          <w:marBottom w:val="0"/>
          <w:divBdr>
            <w:top w:val="none" w:sz="0" w:space="0" w:color="auto"/>
            <w:left w:val="none" w:sz="0" w:space="0" w:color="auto"/>
            <w:bottom w:val="none" w:sz="0" w:space="0" w:color="auto"/>
            <w:right w:val="none" w:sz="0" w:space="0" w:color="auto"/>
          </w:divBdr>
          <w:divsChild>
            <w:div w:id="954672760">
              <w:marLeft w:val="0"/>
              <w:marRight w:val="0"/>
              <w:marTop w:val="0"/>
              <w:marBottom w:val="0"/>
              <w:divBdr>
                <w:top w:val="none" w:sz="0" w:space="0" w:color="auto"/>
                <w:left w:val="none" w:sz="0" w:space="0" w:color="auto"/>
                <w:bottom w:val="none" w:sz="0" w:space="0" w:color="auto"/>
                <w:right w:val="none" w:sz="0" w:space="0" w:color="auto"/>
              </w:divBdr>
            </w:div>
          </w:divsChild>
        </w:div>
        <w:div w:id="1313751129">
          <w:marLeft w:val="0"/>
          <w:marRight w:val="0"/>
          <w:marTop w:val="0"/>
          <w:marBottom w:val="0"/>
          <w:divBdr>
            <w:top w:val="none" w:sz="0" w:space="0" w:color="auto"/>
            <w:left w:val="none" w:sz="0" w:space="0" w:color="auto"/>
            <w:bottom w:val="none" w:sz="0" w:space="0" w:color="auto"/>
            <w:right w:val="none" w:sz="0" w:space="0" w:color="auto"/>
          </w:divBdr>
          <w:divsChild>
            <w:div w:id="777598294">
              <w:marLeft w:val="0"/>
              <w:marRight w:val="0"/>
              <w:marTop w:val="0"/>
              <w:marBottom w:val="0"/>
              <w:divBdr>
                <w:top w:val="none" w:sz="0" w:space="0" w:color="auto"/>
                <w:left w:val="none" w:sz="0" w:space="0" w:color="auto"/>
                <w:bottom w:val="none" w:sz="0" w:space="0" w:color="auto"/>
                <w:right w:val="none" w:sz="0" w:space="0" w:color="auto"/>
              </w:divBdr>
            </w:div>
          </w:divsChild>
        </w:div>
        <w:div w:id="1151825084">
          <w:marLeft w:val="0"/>
          <w:marRight w:val="0"/>
          <w:marTop w:val="0"/>
          <w:marBottom w:val="0"/>
          <w:divBdr>
            <w:top w:val="none" w:sz="0" w:space="0" w:color="auto"/>
            <w:left w:val="none" w:sz="0" w:space="0" w:color="auto"/>
            <w:bottom w:val="none" w:sz="0" w:space="0" w:color="auto"/>
            <w:right w:val="none" w:sz="0" w:space="0" w:color="auto"/>
          </w:divBdr>
          <w:divsChild>
            <w:div w:id="1130829987">
              <w:marLeft w:val="0"/>
              <w:marRight w:val="0"/>
              <w:marTop w:val="0"/>
              <w:marBottom w:val="0"/>
              <w:divBdr>
                <w:top w:val="none" w:sz="0" w:space="0" w:color="auto"/>
                <w:left w:val="none" w:sz="0" w:space="0" w:color="auto"/>
                <w:bottom w:val="none" w:sz="0" w:space="0" w:color="auto"/>
                <w:right w:val="none" w:sz="0" w:space="0" w:color="auto"/>
              </w:divBdr>
            </w:div>
          </w:divsChild>
        </w:div>
        <w:div w:id="1906795365">
          <w:marLeft w:val="0"/>
          <w:marRight w:val="0"/>
          <w:marTop w:val="0"/>
          <w:marBottom w:val="0"/>
          <w:divBdr>
            <w:top w:val="none" w:sz="0" w:space="0" w:color="auto"/>
            <w:left w:val="none" w:sz="0" w:space="0" w:color="auto"/>
            <w:bottom w:val="none" w:sz="0" w:space="0" w:color="auto"/>
            <w:right w:val="none" w:sz="0" w:space="0" w:color="auto"/>
          </w:divBdr>
          <w:divsChild>
            <w:div w:id="87698755">
              <w:marLeft w:val="0"/>
              <w:marRight w:val="0"/>
              <w:marTop w:val="0"/>
              <w:marBottom w:val="0"/>
              <w:divBdr>
                <w:top w:val="none" w:sz="0" w:space="0" w:color="auto"/>
                <w:left w:val="none" w:sz="0" w:space="0" w:color="auto"/>
                <w:bottom w:val="none" w:sz="0" w:space="0" w:color="auto"/>
                <w:right w:val="none" w:sz="0" w:space="0" w:color="auto"/>
              </w:divBdr>
            </w:div>
          </w:divsChild>
        </w:div>
        <w:div w:id="637878354">
          <w:marLeft w:val="0"/>
          <w:marRight w:val="0"/>
          <w:marTop w:val="0"/>
          <w:marBottom w:val="0"/>
          <w:divBdr>
            <w:top w:val="none" w:sz="0" w:space="0" w:color="auto"/>
            <w:left w:val="none" w:sz="0" w:space="0" w:color="auto"/>
            <w:bottom w:val="none" w:sz="0" w:space="0" w:color="auto"/>
            <w:right w:val="none" w:sz="0" w:space="0" w:color="auto"/>
          </w:divBdr>
          <w:divsChild>
            <w:div w:id="1102797327">
              <w:marLeft w:val="0"/>
              <w:marRight w:val="0"/>
              <w:marTop w:val="0"/>
              <w:marBottom w:val="0"/>
              <w:divBdr>
                <w:top w:val="none" w:sz="0" w:space="0" w:color="auto"/>
                <w:left w:val="none" w:sz="0" w:space="0" w:color="auto"/>
                <w:bottom w:val="none" w:sz="0" w:space="0" w:color="auto"/>
                <w:right w:val="none" w:sz="0" w:space="0" w:color="auto"/>
              </w:divBdr>
            </w:div>
          </w:divsChild>
        </w:div>
        <w:div w:id="1643271171">
          <w:marLeft w:val="0"/>
          <w:marRight w:val="0"/>
          <w:marTop w:val="0"/>
          <w:marBottom w:val="0"/>
          <w:divBdr>
            <w:top w:val="none" w:sz="0" w:space="0" w:color="auto"/>
            <w:left w:val="none" w:sz="0" w:space="0" w:color="auto"/>
            <w:bottom w:val="none" w:sz="0" w:space="0" w:color="auto"/>
            <w:right w:val="none" w:sz="0" w:space="0" w:color="auto"/>
          </w:divBdr>
          <w:divsChild>
            <w:div w:id="380136561">
              <w:marLeft w:val="0"/>
              <w:marRight w:val="0"/>
              <w:marTop w:val="0"/>
              <w:marBottom w:val="0"/>
              <w:divBdr>
                <w:top w:val="none" w:sz="0" w:space="0" w:color="auto"/>
                <w:left w:val="none" w:sz="0" w:space="0" w:color="auto"/>
                <w:bottom w:val="none" w:sz="0" w:space="0" w:color="auto"/>
                <w:right w:val="none" w:sz="0" w:space="0" w:color="auto"/>
              </w:divBdr>
            </w:div>
          </w:divsChild>
        </w:div>
        <w:div w:id="1184399271">
          <w:marLeft w:val="0"/>
          <w:marRight w:val="0"/>
          <w:marTop w:val="0"/>
          <w:marBottom w:val="0"/>
          <w:divBdr>
            <w:top w:val="none" w:sz="0" w:space="0" w:color="auto"/>
            <w:left w:val="none" w:sz="0" w:space="0" w:color="auto"/>
            <w:bottom w:val="none" w:sz="0" w:space="0" w:color="auto"/>
            <w:right w:val="none" w:sz="0" w:space="0" w:color="auto"/>
          </w:divBdr>
          <w:divsChild>
            <w:div w:id="109323852">
              <w:marLeft w:val="0"/>
              <w:marRight w:val="0"/>
              <w:marTop w:val="0"/>
              <w:marBottom w:val="0"/>
              <w:divBdr>
                <w:top w:val="none" w:sz="0" w:space="0" w:color="auto"/>
                <w:left w:val="none" w:sz="0" w:space="0" w:color="auto"/>
                <w:bottom w:val="none" w:sz="0" w:space="0" w:color="auto"/>
                <w:right w:val="none" w:sz="0" w:space="0" w:color="auto"/>
              </w:divBdr>
            </w:div>
          </w:divsChild>
        </w:div>
        <w:div w:id="1392575497">
          <w:marLeft w:val="0"/>
          <w:marRight w:val="0"/>
          <w:marTop w:val="0"/>
          <w:marBottom w:val="0"/>
          <w:divBdr>
            <w:top w:val="none" w:sz="0" w:space="0" w:color="auto"/>
            <w:left w:val="none" w:sz="0" w:space="0" w:color="auto"/>
            <w:bottom w:val="none" w:sz="0" w:space="0" w:color="auto"/>
            <w:right w:val="none" w:sz="0" w:space="0" w:color="auto"/>
          </w:divBdr>
          <w:divsChild>
            <w:div w:id="1363168851">
              <w:marLeft w:val="0"/>
              <w:marRight w:val="0"/>
              <w:marTop w:val="0"/>
              <w:marBottom w:val="0"/>
              <w:divBdr>
                <w:top w:val="none" w:sz="0" w:space="0" w:color="auto"/>
                <w:left w:val="none" w:sz="0" w:space="0" w:color="auto"/>
                <w:bottom w:val="none" w:sz="0" w:space="0" w:color="auto"/>
                <w:right w:val="none" w:sz="0" w:space="0" w:color="auto"/>
              </w:divBdr>
            </w:div>
          </w:divsChild>
        </w:div>
        <w:div w:id="469785814">
          <w:marLeft w:val="0"/>
          <w:marRight w:val="0"/>
          <w:marTop w:val="0"/>
          <w:marBottom w:val="0"/>
          <w:divBdr>
            <w:top w:val="none" w:sz="0" w:space="0" w:color="auto"/>
            <w:left w:val="none" w:sz="0" w:space="0" w:color="auto"/>
            <w:bottom w:val="none" w:sz="0" w:space="0" w:color="auto"/>
            <w:right w:val="none" w:sz="0" w:space="0" w:color="auto"/>
          </w:divBdr>
          <w:divsChild>
            <w:div w:id="1742554554">
              <w:marLeft w:val="0"/>
              <w:marRight w:val="0"/>
              <w:marTop w:val="0"/>
              <w:marBottom w:val="0"/>
              <w:divBdr>
                <w:top w:val="none" w:sz="0" w:space="0" w:color="auto"/>
                <w:left w:val="none" w:sz="0" w:space="0" w:color="auto"/>
                <w:bottom w:val="none" w:sz="0" w:space="0" w:color="auto"/>
                <w:right w:val="none" w:sz="0" w:space="0" w:color="auto"/>
              </w:divBdr>
            </w:div>
          </w:divsChild>
        </w:div>
        <w:div w:id="1424768130">
          <w:marLeft w:val="0"/>
          <w:marRight w:val="0"/>
          <w:marTop w:val="0"/>
          <w:marBottom w:val="0"/>
          <w:divBdr>
            <w:top w:val="none" w:sz="0" w:space="0" w:color="auto"/>
            <w:left w:val="none" w:sz="0" w:space="0" w:color="auto"/>
            <w:bottom w:val="none" w:sz="0" w:space="0" w:color="auto"/>
            <w:right w:val="none" w:sz="0" w:space="0" w:color="auto"/>
          </w:divBdr>
          <w:divsChild>
            <w:div w:id="840239937">
              <w:marLeft w:val="0"/>
              <w:marRight w:val="0"/>
              <w:marTop w:val="0"/>
              <w:marBottom w:val="0"/>
              <w:divBdr>
                <w:top w:val="none" w:sz="0" w:space="0" w:color="auto"/>
                <w:left w:val="none" w:sz="0" w:space="0" w:color="auto"/>
                <w:bottom w:val="none" w:sz="0" w:space="0" w:color="auto"/>
                <w:right w:val="none" w:sz="0" w:space="0" w:color="auto"/>
              </w:divBdr>
            </w:div>
          </w:divsChild>
        </w:div>
        <w:div w:id="1396663485">
          <w:marLeft w:val="0"/>
          <w:marRight w:val="0"/>
          <w:marTop w:val="0"/>
          <w:marBottom w:val="0"/>
          <w:divBdr>
            <w:top w:val="none" w:sz="0" w:space="0" w:color="auto"/>
            <w:left w:val="none" w:sz="0" w:space="0" w:color="auto"/>
            <w:bottom w:val="none" w:sz="0" w:space="0" w:color="auto"/>
            <w:right w:val="none" w:sz="0" w:space="0" w:color="auto"/>
          </w:divBdr>
          <w:divsChild>
            <w:div w:id="1661422432">
              <w:marLeft w:val="0"/>
              <w:marRight w:val="0"/>
              <w:marTop w:val="0"/>
              <w:marBottom w:val="0"/>
              <w:divBdr>
                <w:top w:val="none" w:sz="0" w:space="0" w:color="auto"/>
                <w:left w:val="none" w:sz="0" w:space="0" w:color="auto"/>
                <w:bottom w:val="none" w:sz="0" w:space="0" w:color="auto"/>
                <w:right w:val="none" w:sz="0" w:space="0" w:color="auto"/>
              </w:divBdr>
            </w:div>
          </w:divsChild>
        </w:div>
        <w:div w:id="1583682438">
          <w:marLeft w:val="0"/>
          <w:marRight w:val="0"/>
          <w:marTop w:val="0"/>
          <w:marBottom w:val="0"/>
          <w:divBdr>
            <w:top w:val="none" w:sz="0" w:space="0" w:color="auto"/>
            <w:left w:val="none" w:sz="0" w:space="0" w:color="auto"/>
            <w:bottom w:val="none" w:sz="0" w:space="0" w:color="auto"/>
            <w:right w:val="none" w:sz="0" w:space="0" w:color="auto"/>
          </w:divBdr>
          <w:divsChild>
            <w:div w:id="1205406810">
              <w:marLeft w:val="0"/>
              <w:marRight w:val="0"/>
              <w:marTop w:val="0"/>
              <w:marBottom w:val="0"/>
              <w:divBdr>
                <w:top w:val="none" w:sz="0" w:space="0" w:color="auto"/>
                <w:left w:val="none" w:sz="0" w:space="0" w:color="auto"/>
                <w:bottom w:val="none" w:sz="0" w:space="0" w:color="auto"/>
                <w:right w:val="none" w:sz="0" w:space="0" w:color="auto"/>
              </w:divBdr>
            </w:div>
          </w:divsChild>
        </w:div>
        <w:div w:id="908424865">
          <w:marLeft w:val="0"/>
          <w:marRight w:val="0"/>
          <w:marTop w:val="0"/>
          <w:marBottom w:val="0"/>
          <w:divBdr>
            <w:top w:val="none" w:sz="0" w:space="0" w:color="auto"/>
            <w:left w:val="none" w:sz="0" w:space="0" w:color="auto"/>
            <w:bottom w:val="none" w:sz="0" w:space="0" w:color="auto"/>
            <w:right w:val="none" w:sz="0" w:space="0" w:color="auto"/>
          </w:divBdr>
          <w:divsChild>
            <w:div w:id="2128884881">
              <w:marLeft w:val="0"/>
              <w:marRight w:val="0"/>
              <w:marTop w:val="0"/>
              <w:marBottom w:val="0"/>
              <w:divBdr>
                <w:top w:val="none" w:sz="0" w:space="0" w:color="auto"/>
                <w:left w:val="none" w:sz="0" w:space="0" w:color="auto"/>
                <w:bottom w:val="none" w:sz="0" w:space="0" w:color="auto"/>
                <w:right w:val="none" w:sz="0" w:space="0" w:color="auto"/>
              </w:divBdr>
            </w:div>
          </w:divsChild>
        </w:div>
        <w:div w:id="947546807">
          <w:marLeft w:val="0"/>
          <w:marRight w:val="0"/>
          <w:marTop w:val="0"/>
          <w:marBottom w:val="0"/>
          <w:divBdr>
            <w:top w:val="none" w:sz="0" w:space="0" w:color="auto"/>
            <w:left w:val="none" w:sz="0" w:space="0" w:color="auto"/>
            <w:bottom w:val="none" w:sz="0" w:space="0" w:color="auto"/>
            <w:right w:val="none" w:sz="0" w:space="0" w:color="auto"/>
          </w:divBdr>
          <w:divsChild>
            <w:div w:id="489489883">
              <w:marLeft w:val="0"/>
              <w:marRight w:val="0"/>
              <w:marTop w:val="0"/>
              <w:marBottom w:val="0"/>
              <w:divBdr>
                <w:top w:val="none" w:sz="0" w:space="0" w:color="auto"/>
                <w:left w:val="none" w:sz="0" w:space="0" w:color="auto"/>
                <w:bottom w:val="none" w:sz="0" w:space="0" w:color="auto"/>
                <w:right w:val="none" w:sz="0" w:space="0" w:color="auto"/>
              </w:divBdr>
            </w:div>
          </w:divsChild>
        </w:div>
        <w:div w:id="307327950">
          <w:marLeft w:val="0"/>
          <w:marRight w:val="0"/>
          <w:marTop w:val="0"/>
          <w:marBottom w:val="0"/>
          <w:divBdr>
            <w:top w:val="none" w:sz="0" w:space="0" w:color="auto"/>
            <w:left w:val="none" w:sz="0" w:space="0" w:color="auto"/>
            <w:bottom w:val="none" w:sz="0" w:space="0" w:color="auto"/>
            <w:right w:val="none" w:sz="0" w:space="0" w:color="auto"/>
          </w:divBdr>
          <w:divsChild>
            <w:div w:id="363024337">
              <w:marLeft w:val="0"/>
              <w:marRight w:val="0"/>
              <w:marTop w:val="0"/>
              <w:marBottom w:val="0"/>
              <w:divBdr>
                <w:top w:val="none" w:sz="0" w:space="0" w:color="auto"/>
                <w:left w:val="none" w:sz="0" w:space="0" w:color="auto"/>
                <w:bottom w:val="none" w:sz="0" w:space="0" w:color="auto"/>
                <w:right w:val="none" w:sz="0" w:space="0" w:color="auto"/>
              </w:divBdr>
            </w:div>
          </w:divsChild>
        </w:div>
        <w:div w:id="2012639892">
          <w:marLeft w:val="0"/>
          <w:marRight w:val="0"/>
          <w:marTop w:val="0"/>
          <w:marBottom w:val="0"/>
          <w:divBdr>
            <w:top w:val="none" w:sz="0" w:space="0" w:color="auto"/>
            <w:left w:val="none" w:sz="0" w:space="0" w:color="auto"/>
            <w:bottom w:val="none" w:sz="0" w:space="0" w:color="auto"/>
            <w:right w:val="none" w:sz="0" w:space="0" w:color="auto"/>
          </w:divBdr>
          <w:divsChild>
            <w:div w:id="1631782282">
              <w:marLeft w:val="0"/>
              <w:marRight w:val="0"/>
              <w:marTop w:val="0"/>
              <w:marBottom w:val="0"/>
              <w:divBdr>
                <w:top w:val="none" w:sz="0" w:space="0" w:color="auto"/>
                <w:left w:val="none" w:sz="0" w:space="0" w:color="auto"/>
                <w:bottom w:val="none" w:sz="0" w:space="0" w:color="auto"/>
                <w:right w:val="none" w:sz="0" w:space="0" w:color="auto"/>
              </w:divBdr>
            </w:div>
          </w:divsChild>
        </w:div>
        <w:div w:id="562645755">
          <w:marLeft w:val="0"/>
          <w:marRight w:val="0"/>
          <w:marTop w:val="0"/>
          <w:marBottom w:val="0"/>
          <w:divBdr>
            <w:top w:val="none" w:sz="0" w:space="0" w:color="auto"/>
            <w:left w:val="none" w:sz="0" w:space="0" w:color="auto"/>
            <w:bottom w:val="none" w:sz="0" w:space="0" w:color="auto"/>
            <w:right w:val="none" w:sz="0" w:space="0" w:color="auto"/>
          </w:divBdr>
          <w:divsChild>
            <w:div w:id="1393849069">
              <w:marLeft w:val="0"/>
              <w:marRight w:val="0"/>
              <w:marTop w:val="0"/>
              <w:marBottom w:val="0"/>
              <w:divBdr>
                <w:top w:val="none" w:sz="0" w:space="0" w:color="auto"/>
                <w:left w:val="none" w:sz="0" w:space="0" w:color="auto"/>
                <w:bottom w:val="none" w:sz="0" w:space="0" w:color="auto"/>
                <w:right w:val="none" w:sz="0" w:space="0" w:color="auto"/>
              </w:divBdr>
            </w:div>
          </w:divsChild>
        </w:div>
        <w:div w:id="2034727360">
          <w:marLeft w:val="0"/>
          <w:marRight w:val="0"/>
          <w:marTop w:val="0"/>
          <w:marBottom w:val="0"/>
          <w:divBdr>
            <w:top w:val="none" w:sz="0" w:space="0" w:color="auto"/>
            <w:left w:val="none" w:sz="0" w:space="0" w:color="auto"/>
            <w:bottom w:val="none" w:sz="0" w:space="0" w:color="auto"/>
            <w:right w:val="none" w:sz="0" w:space="0" w:color="auto"/>
          </w:divBdr>
          <w:divsChild>
            <w:div w:id="219630947">
              <w:marLeft w:val="0"/>
              <w:marRight w:val="0"/>
              <w:marTop w:val="0"/>
              <w:marBottom w:val="0"/>
              <w:divBdr>
                <w:top w:val="none" w:sz="0" w:space="0" w:color="auto"/>
                <w:left w:val="none" w:sz="0" w:space="0" w:color="auto"/>
                <w:bottom w:val="none" w:sz="0" w:space="0" w:color="auto"/>
                <w:right w:val="none" w:sz="0" w:space="0" w:color="auto"/>
              </w:divBdr>
            </w:div>
          </w:divsChild>
        </w:div>
        <w:div w:id="1590969264">
          <w:marLeft w:val="0"/>
          <w:marRight w:val="0"/>
          <w:marTop w:val="0"/>
          <w:marBottom w:val="0"/>
          <w:divBdr>
            <w:top w:val="none" w:sz="0" w:space="0" w:color="auto"/>
            <w:left w:val="none" w:sz="0" w:space="0" w:color="auto"/>
            <w:bottom w:val="none" w:sz="0" w:space="0" w:color="auto"/>
            <w:right w:val="none" w:sz="0" w:space="0" w:color="auto"/>
          </w:divBdr>
          <w:divsChild>
            <w:div w:id="2005088319">
              <w:marLeft w:val="0"/>
              <w:marRight w:val="0"/>
              <w:marTop w:val="0"/>
              <w:marBottom w:val="0"/>
              <w:divBdr>
                <w:top w:val="none" w:sz="0" w:space="0" w:color="auto"/>
                <w:left w:val="none" w:sz="0" w:space="0" w:color="auto"/>
                <w:bottom w:val="none" w:sz="0" w:space="0" w:color="auto"/>
                <w:right w:val="none" w:sz="0" w:space="0" w:color="auto"/>
              </w:divBdr>
            </w:div>
          </w:divsChild>
        </w:div>
        <w:div w:id="1498492975">
          <w:marLeft w:val="0"/>
          <w:marRight w:val="0"/>
          <w:marTop w:val="0"/>
          <w:marBottom w:val="0"/>
          <w:divBdr>
            <w:top w:val="none" w:sz="0" w:space="0" w:color="auto"/>
            <w:left w:val="none" w:sz="0" w:space="0" w:color="auto"/>
            <w:bottom w:val="none" w:sz="0" w:space="0" w:color="auto"/>
            <w:right w:val="none" w:sz="0" w:space="0" w:color="auto"/>
          </w:divBdr>
          <w:divsChild>
            <w:div w:id="1338387037">
              <w:marLeft w:val="0"/>
              <w:marRight w:val="0"/>
              <w:marTop w:val="0"/>
              <w:marBottom w:val="0"/>
              <w:divBdr>
                <w:top w:val="none" w:sz="0" w:space="0" w:color="auto"/>
                <w:left w:val="none" w:sz="0" w:space="0" w:color="auto"/>
                <w:bottom w:val="none" w:sz="0" w:space="0" w:color="auto"/>
                <w:right w:val="none" w:sz="0" w:space="0" w:color="auto"/>
              </w:divBdr>
            </w:div>
          </w:divsChild>
        </w:div>
        <w:div w:id="1460613730">
          <w:marLeft w:val="0"/>
          <w:marRight w:val="0"/>
          <w:marTop w:val="0"/>
          <w:marBottom w:val="0"/>
          <w:divBdr>
            <w:top w:val="none" w:sz="0" w:space="0" w:color="auto"/>
            <w:left w:val="none" w:sz="0" w:space="0" w:color="auto"/>
            <w:bottom w:val="none" w:sz="0" w:space="0" w:color="auto"/>
            <w:right w:val="none" w:sz="0" w:space="0" w:color="auto"/>
          </w:divBdr>
          <w:divsChild>
            <w:div w:id="220791940">
              <w:marLeft w:val="0"/>
              <w:marRight w:val="0"/>
              <w:marTop w:val="0"/>
              <w:marBottom w:val="0"/>
              <w:divBdr>
                <w:top w:val="none" w:sz="0" w:space="0" w:color="auto"/>
                <w:left w:val="none" w:sz="0" w:space="0" w:color="auto"/>
                <w:bottom w:val="none" w:sz="0" w:space="0" w:color="auto"/>
                <w:right w:val="none" w:sz="0" w:space="0" w:color="auto"/>
              </w:divBdr>
            </w:div>
          </w:divsChild>
        </w:div>
        <w:div w:id="1496921277">
          <w:marLeft w:val="0"/>
          <w:marRight w:val="0"/>
          <w:marTop w:val="0"/>
          <w:marBottom w:val="0"/>
          <w:divBdr>
            <w:top w:val="none" w:sz="0" w:space="0" w:color="auto"/>
            <w:left w:val="none" w:sz="0" w:space="0" w:color="auto"/>
            <w:bottom w:val="none" w:sz="0" w:space="0" w:color="auto"/>
            <w:right w:val="none" w:sz="0" w:space="0" w:color="auto"/>
          </w:divBdr>
          <w:divsChild>
            <w:div w:id="2092071570">
              <w:marLeft w:val="0"/>
              <w:marRight w:val="0"/>
              <w:marTop w:val="0"/>
              <w:marBottom w:val="0"/>
              <w:divBdr>
                <w:top w:val="none" w:sz="0" w:space="0" w:color="auto"/>
                <w:left w:val="none" w:sz="0" w:space="0" w:color="auto"/>
                <w:bottom w:val="none" w:sz="0" w:space="0" w:color="auto"/>
                <w:right w:val="none" w:sz="0" w:space="0" w:color="auto"/>
              </w:divBdr>
            </w:div>
          </w:divsChild>
        </w:div>
        <w:div w:id="996223785">
          <w:marLeft w:val="0"/>
          <w:marRight w:val="0"/>
          <w:marTop w:val="0"/>
          <w:marBottom w:val="0"/>
          <w:divBdr>
            <w:top w:val="none" w:sz="0" w:space="0" w:color="auto"/>
            <w:left w:val="none" w:sz="0" w:space="0" w:color="auto"/>
            <w:bottom w:val="none" w:sz="0" w:space="0" w:color="auto"/>
            <w:right w:val="none" w:sz="0" w:space="0" w:color="auto"/>
          </w:divBdr>
          <w:divsChild>
            <w:div w:id="1317998875">
              <w:marLeft w:val="0"/>
              <w:marRight w:val="0"/>
              <w:marTop w:val="0"/>
              <w:marBottom w:val="0"/>
              <w:divBdr>
                <w:top w:val="none" w:sz="0" w:space="0" w:color="auto"/>
                <w:left w:val="none" w:sz="0" w:space="0" w:color="auto"/>
                <w:bottom w:val="none" w:sz="0" w:space="0" w:color="auto"/>
                <w:right w:val="none" w:sz="0" w:space="0" w:color="auto"/>
              </w:divBdr>
            </w:div>
          </w:divsChild>
        </w:div>
        <w:div w:id="1577864802">
          <w:marLeft w:val="0"/>
          <w:marRight w:val="0"/>
          <w:marTop w:val="0"/>
          <w:marBottom w:val="0"/>
          <w:divBdr>
            <w:top w:val="none" w:sz="0" w:space="0" w:color="auto"/>
            <w:left w:val="none" w:sz="0" w:space="0" w:color="auto"/>
            <w:bottom w:val="none" w:sz="0" w:space="0" w:color="auto"/>
            <w:right w:val="none" w:sz="0" w:space="0" w:color="auto"/>
          </w:divBdr>
          <w:divsChild>
            <w:div w:id="1738630757">
              <w:marLeft w:val="0"/>
              <w:marRight w:val="0"/>
              <w:marTop w:val="0"/>
              <w:marBottom w:val="0"/>
              <w:divBdr>
                <w:top w:val="none" w:sz="0" w:space="0" w:color="auto"/>
                <w:left w:val="none" w:sz="0" w:space="0" w:color="auto"/>
                <w:bottom w:val="none" w:sz="0" w:space="0" w:color="auto"/>
                <w:right w:val="none" w:sz="0" w:space="0" w:color="auto"/>
              </w:divBdr>
            </w:div>
          </w:divsChild>
        </w:div>
        <w:div w:id="1593202401">
          <w:marLeft w:val="0"/>
          <w:marRight w:val="0"/>
          <w:marTop w:val="0"/>
          <w:marBottom w:val="0"/>
          <w:divBdr>
            <w:top w:val="none" w:sz="0" w:space="0" w:color="auto"/>
            <w:left w:val="none" w:sz="0" w:space="0" w:color="auto"/>
            <w:bottom w:val="none" w:sz="0" w:space="0" w:color="auto"/>
            <w:right w:val="none" w:sz="0" w:space="0" w:color="auto"/>
          </w:divBdr>
          <w:divsChild>
            <w:div w:id="580407601">
              <w:marLeft w:val="0"/>
              <w:marRight w:val="0"/>
              <w:marTop w:val="0"/>
              <w:marBottom w:val="0"/>
              <w:divBdr>
                <w:top w:val="none" w:sz="0" w:space="0" w:color="auto"/>
                <w:left w:val="none" w:sz="0" w:space="0" w:color="auto"/>
                <w:bottom w:val="none" w:sz="0" w:space="0" w:color="auto"/>
                <w:right w:val="none" w:sz="0" w:space="0" w:color="auto"/>
              </w:divBdr>
            </w:div>
          </w:divsChild>
        </w:div>
        <w:div w:id="1913808189">
          <w:marLeft w:val="0"/>
          <w:marRight w:val="0"/>
          <w:marTop w:val="0"/>
          <w:marBottom w:val="0"/>
          <w:divBdr>
            <w:top w:val="none" w:sz="0" w:space="0" w:color="auto"/>
            <w:left w:val="none" w:sz="0" w:space="0" w:color="auto"/>
            <w:bottom w:val="none" w:sz="0" w:space="0" w:color="auto"/>
            <w:right w:val="none" w:sz="0" w:space="0" w:color="auto"/>
          </w:divBdr>
          <w:divsChild>
            <w:div w:id="587009845">
              <w:marLeft w:val="0"/>
              <w:marRight w:val="0"/>
              <w:marTop w:val="0"/>
              <w:marBottom w:val="0"/>
              <w:divBdr>
                <w:top w:val="none" w:sz="0" w:space="0" w:color="auto"/>
                <w:left w:val="none" w:sz="0" w:space="0" w:color="auto"/>
                <w:bottom w:val="none" w:sz="0" w:space="0" w:color="auto"/>
                <w:right w:val="none" w:sz="0" w:space="0" w:color="auto"/>
              </w:divBdr>
            </w:div>
          </w:divsChild>
        </w:div>
        <w:div w:id="860894897">
          <w:marLeft w:val="0"/>
          <w:marRight w:val="0"/>
          <w:marTop w:val="0"/>
          <w:marBottom w:val="0"/>
          <w:divBdr>
            <w:top w:val="none" w:sz="0" w:space="0" w:color="auto"/>
            <w:left w:val="none" w:sz="0" w:space="0" w:color="auto"/>
            <w:bottom w:val="none" w:sz="0" w:space="0" w:color="auto"/>
            <w:right w:val="none" w:sz="0" w:space="0" w:color="auto"/>
          </w:divBdr>
          <w:divsChild>
            <w:div w:id="125271697">
              <w:marLeft w:val="0"/>
              <w:marRight w:val="0"/>
              <w:marTop w:val="0"/>
              <w:marBottom w:val="0"/>
              <w:divBdr>
                <w:top w:val="none" w:sz="0" w:space="0" w:color="auto"/>
                <w:left w:val="none" w:sz="0" w:space="0" w:color="auto"/>
                <w:bottom w:val="none" w:sz="0" w:space="0" w:color="auto"/>
                <w:right w:val="none" w:sz="0" w:space="0" w:color="auto"/>
              </w:divBdr>
            </w:div>
          </w:divsChild>
        </w:div>
        <w:div w:id="1679191263">
          <w:marLeft w:val="0"/>
          <w:marRight w:val="0"/>
          <w:marTop w:val="0"/>
          <w:marBottom w:val="0"/>
          <w:divBdr>
            <w:top w:val="none" w:sz="0" w:space="0" w:color="auto"/>
            <w:left w:val="none" w:sz="0" w:space="0" w:color="auto"/>
            <w:bottom w:val="none" w:sz="0" w:space="0" w:color="auto"/>
            <w:right w:val="none" w:sz="0" w:space="0" w:color="auto"/>
          </w:divBdr>
          <w:divsChild>
            <w:div w:id="897208929">
              <w:marLeft w:val="0"/>
              <w:marRight w:val="0"/>
              <w:marTop w:val="0"/>
              <w:marBottom w:val="0"/>
              <w:divBdr>
                <w:top w:val="none" w:sz="0" w:space="0" w:color="auto"/>
                <w:left w:val="none" w:sz="0" w:space="0" w:color="auto"/>
                <w:bottom w:val="none" w:sz="0" w:space="0" w:color="auto"/>
                <w:right w:val="none" w:sz="0" w:space="0" w:color="auto"/>
              </w:divBdr>
            </w:div>
          </w:divsChild>
        </w:div>
        <w:div w:id="915557423">
          <w:marLeft w:val="0"/>
          <w:marRight w:val="0"/>
          <w:marTop w:val="0"/>
          <w:marBottom w:val="0"/>
          <w:divBdr>
            <w:top w:val="none" w:sz="0" w:space="0" w:color="auto"/>
            <w:left w:val="none" w:sz="0" w:space="0" w:color="auto"/>
            <w:bottom w:val="none" w:sz="0" w:space="0" w:color="auto"/>
            <w:right w:val="none" w:sz="0" w:space="0" w:color="auto"/>
          </w:divBdr>
          <w:divsChild>
            <w:div w:id="1298682457">
              <w:marLeft w:val="0"/>
              <w:marRight w:val="0"/>
              <w:marTop w:val="0"/>
              <w:marBottom w:val="0"/>
              <w:divBdr>
                <w:top w:val="none" w:sz="0" w:space="0" w:color="auto"/>
                <w:left w:val="none" w:sz="0" w:space="0" w:color="auto"/>
                <w:bottom w:val="none" w:sz="0" w:space="0" w:color="auto"/>
                <w:right w:val="none" w:sz="0" w:space="0" w:color="auto"/>
              </w:divBdr>
            </w:div>
          </w:divsChild>
        </w:div>
        <w:div w:id="506791590">
          <w:marLeft w:val="0"/>
          <w:marRight w:val="0"/>
          <w:marTop w:val="0"/>
          <w:marBottom w:val="0"/>
          <w:divBdr>
            <w:top w:val="none" w:sz="0" w:space="0" w:color="auto"/>
            <w:left w:val="none" w:sz="0" w:space="0" w:color="auto"/>
            <w:bottom w:val="none" w:sz="0" w:space="0" w:color="auto"/>
            <w:right w:val="none" w:sz="0" w:space="0" w:color="auto"/>
          </w:divBdr>
          <w:divsChild>
            <w:div w:id="1051687775">
              <w:marLeft w:val="0"/>
              <w:marRight w:val="0"/>
              <w:marTop w:val="0"/>
              <w:marBottom w:val="0"/>
              <w:divBdr>
                <w:top w:val="none" w:sz="0" w:space="0" w:color="auto"/>
                <w:left w:val="none" w:sz="0" w:space="0" w:color="auto"/>
                <w:bottom w:val="none" w:sz="0" w:space="0" w:color="auto"/>
                <w:right w:val="none" w:sz="0" w:space="0" w:color="auto"/>
              </w:divBdr>
            </w:div>
          </w:divsChild>
        </w:div>
        <w:div w:id="842092651">
          <w:marLeft w:val="0"/>
          <w:marRight w:val="0"/>
          <w:marTop w:val="0"/>
          <w:marBottom w:val="0"/>
          <w:divBdr>
            <w:top w:val="none" w:sz="0" w:space="0" w:color="auto"/>
            <w:left w:val="none" w:sz="0" w:space="0" w:color="auto"/>
            <w:bottom w:val="none" w:sz="0" w:space="0" w:color="auto"/>
            <w:right w:val="none" w:sz="0" w:space="0" w:color="auto"/>
          </w:divBdr>
          <w:divsChild>
            <w:div w:id="612438335">
              <w:marLeft w:val="0"/>
              <w:marRight w:val="0"/>
              <w:marTop w:val="0"/>
              <w:marBottom w:val="0"/>
              <w:divBdr>
                <w:top w:val="none" w:sz="0" w:space="0" w:color="auto"/>
                <w:left w:val="none" w:sz="0" w:space="0" w:color="auto"/>
                <w:bottom w:val="none" w:sz="0" w:space="0" w:color="auto"/>
                <w:right w:val="none" w:sz="0" w:space="0" w:color="auto"/>
              </w:divBdr>
            </w:div>
          </w:divsChild>
        </w:div>
        <w:div w:id="386227349">
          <w:marLeft w:val="0"/>
          <w:marRight w:val="0"/>
          <w:marTop w:val="0"/>
          <w:marBottom w:val="0"/>
          <w:divBdr>
            <w:top w:val="none" w:sz="0" w:space="0" w:color="auto"/>
            <w:left w:val="none" w:sz="0" w:space="0" w:color="auto"/>
            <w:bottom w:val="none" w:sz="0" w:space="0" w:color="auto"/>
            <w:right w:val="none" w:sz="0" w:space="0" w:color="auto"/>
          </w:divBdr>
          <w:divsChild>
            <w:div w:id="846481010">
              <w:marLeft w:val="0"/>
              <w:marRight w:val="0"/>
              <w:marTop w:val="0"/>
              <w:marBottom w:val="0"/>
              <w:divBdr>
                <w:top w:val="none" w:sz="0" w:space="0" w:color="auto"/>
                <w:left w:val="none" w:sz="0" w:space="0" w:color="auto"/>
                <w:bottom w:val="none" w:sz="0" w:space="0" w:color="auto"/>
                <w:right w:val="none" w:sz="0" w:space="0" w:color="auto"/>
              </w:divBdr>
            </w:div>
          </w:divsChild>
        </w:div>
        <w:div w:id="36703233">
          <w:marLeft w:val="0"/>
          <w:marRight w:val="0"/>
          <w:marTop w:val="0"/>
          <w:marBottom w:val="0"/>
          <w:divBdr>
            <w:top w:val="none" w:sz="0" w:space="0" w:color="auto"/>
            <w:left w:val="none" w:sz="0" w:space="0" w:color="auto"/>
            <w:bottom w:val="none" w:sz="0" w:space="0" w:color="auto"/>
            <w:right w:val="none" w:sz="0" w:space="0" w:color="auto"/>
          </w:divBdr>
          <w:divsChild>
            <w:div w:id="1525316653">
              <w:marLeft w:val="0"/>
              <w:marRight w:val="0"/>
              <w:marTop w:val="0"/>
              <w:marBottom w:val="0"/>
              <w:divBdr>
                <w:top w:val="none" w:sz="0" w:space="0" w:color="auto"/>
                <w:left w:val="none" w:sz="0" w:space="0" w:color="auto"/>
                <w:bottom w:val="none" w:sz="0" w:space="0" w:color="auto"/>
                <w:right w:val="none" w:sz="0" w:space="0" w:color="auto"/>
              </w:divBdr>
            </w:div>
          </w:divsChild>
        </w:div>
        <w:div w:id="541408380">
          <w:marLeft w:val="0"/>
          <w:marRight w:val="0"/>
          <w:marTop w:val="0"/>
          <w:marBottom w:val="0"/>
          <w:divBdr>
            <w:top w:val="none" w:sz="0" w:space="0" w:color="auto"/>
            <w:left w:val="none" w:sz="0" w:space="0" w:color="auto"/>
            <w:bottom w:val="none" w:sz="0" w:space="0" w:color="auto"/>
            <w:right w:val="none" w:sz="0" w:space="0" w:color="auto"/>
          </w:divBdr>
          <w:divsChild>
            <w:div w:id="270944055">
              <w:marLeft w:val="0"/>
              <w:marRight w:val="0"/>
              <w:marTop w:val="0"/>
              <w:marBottom w:val="0"/>
              <w:divBdr>
                <w:top w:val="none" w:sz="0" w:space="0" w:color="auto"/>
                <w:left w:val="none" w:sz="0" w:space="0" w:color="auto"/>
                <w:bottom w:val="none" w:sz="0" w:space="0" w:color="auto"/>
                <w:right w:val="none" w:sz="0" w:space="0" w:color="auto"/>
              </w:divBdr>
            </w:div>
          </w:divsChild>
        </w:div>
        <w:div w:id="2064481953">
          <w:marLeft w:val="0"/>
          <w:marRight w:val="0"/>
          <w:marTop w:val="0"/>
          <w:marBottom w:val="0"/>
          <w:divBdr>
            <w:top w:val="none" w:sz="0" w:space="0" w:color="auto"/>
            <w:left w:val="none" w:sz="0" w:space="0" w:color="auto"/>
            <w:bottom w:val="none" w:sz="0" w:space="0" w:color="auto"/>
            <w:right w:val="none" w:sz="0" w:space="0" w:color="auto"/>
          </w:divBdr>
          <w:divsChild>
            <w:div w:id="113140533">
              <w:marLeft w:val="0"/>
              <w:marRight w:val="0"/>
              <w:marTop w:val="0"/>
              <w:marBottom w:val="0"/>
              <w:divBdr>
                <w:top w:val="none" w:sz="0" w:space="0" w:color="auto"/>
                <w:left w:val="none" w:sz="0" w:space="0" w:color="auto"/>
                <w:bottom w:val="none" w:sz="0" w:space="0" w:color="auto"/>
                <w:right w:val="none" w:sz="0" w:space="0" w:color="auto"/>
              </w:divBdr>
            </w:div>
          </w:divsChild>
        </w:div>
        <w:div w:id="1486821234">
          <w:marLeft w:val="0"/>
          <w:marRight w:val="0"/>
          <w:marTop w:val="0"/>
          <w:marBottom w:val="0"/>
          <w:divBdr>
            <w:top w:val="none" w:sz="0" w:space="0" w:color="auto"/>
            <w:left w:val="none" w:sz="0" w:space="0" w:color="auto"/>
            <w:bottom w:val="none" w:sz="0" w:space="0" w:color="auto"/>
            <w:right w:val="none" w:sz="0" w:space="0" w:color="auto"/>
          </w:divBdr>
          <w:divsChild>
            <w:div w:id="301275567">
              <w:marLeft w:val="0"/>
              <w:marRight w:val="0"/>
              <w:marTop w:val="0"/>
              <w:marBottom w:val="0"/>
              <w:divBdr>
                <w:top w:val="none" w:sz="0" w:space="0" w:color="auto"/>
                <w:left w:val="none" w:sz="0" w:space="0" w:color="auto"/>
                <w:bottom w:val="none" w:sz="0" w:space="0" w:color="auto"/>
                <w:right w:val="none" w:sz="0" w:space="0" w:color="auto"/>
              </w:divBdr>
            </w:div>
          </w:divsChild>
        </w:div>
        <w:div w:id="1521816884">
          <w:marLeft w:val="0"/>
          <w:marRight w:val="0"/>
          <w:marTop w:val="0"/>
          <w:marBottom w:val="0"/>
          <w:divBdr>
            <w:top w:val="none" w:sz="0" w:space="0" w:color="auto"/>
            <w:left w:val="none" w:sz="0" w:space="0" w:color="auto"/>
            <w:bottom w:val="none" w:sz="0" w:space="0" w:color="auto"/>
            <w:right w:val="none" w:sz="0" w:space="0" w:color="auto"/>
          </w:divBdr>
          <w:divsChild>
            <w:div w:id="1894147522">
              <w:marLeft w:val="0"/>
              <w:marRight w:val="0"/>
              <w:marTop w:val="0"/>
              <w:marBottom w:val="0"/>
              <w:divBdr>
                <w:top w:val="none" w:sz="0" w:space="0" w:color="auto"/>
                <w:left w:val="none" w:sz="0" w:space="0" w:color="auto"/>
                <w:bottom w:val="none" w:sz="0" w:space="0" w:color="auto"/>
                <w:right w:val="none" w:sz="0" w:space="0" w:color="auto"/>
              </w:divBdr>
            </w:div>
          </w:divsChild>
        </w:div>
        <w:div w:id="521407378">
          <w:marLeft w:val="0"/>
          <w:marRight w:val="0"/>
          <w:marTop w:val="0"/>
          <w:marBottom w:val="0"/>
          <w:divBdr>
            <w:top w:val="none" w:sz="0" w:space="0" w:color="auto"/>
            <w:left w:val="none" w:sz="0" w:space="0" w:color="auto"/>
            <w:bottom w:val="none" w:sz="0" w:space="0" w:color="auto"/>
            <w:right w:val="none" w:sz="0" w:space="0" w:color="auto"/>
          </w:divBdr>
          <w:divsChild>
            <w:div w:id="2147234750">
              <w:marLeft w:val="0"/>
              <w:marRight w:val="0"/>
              <w:marTop w:val="0"/>
              <w:marBottom w:val="0"/>
              <w:divBdr>
                <w:top w:val="none" w:sz="0" w:space="0" w:color="auto"/>
                <w:left w:val="none" w:sz="0" w:space="0" w:color="auto"/>
                <w:bottom w:val="none" w:sz="0" w:space="0" w:color="auto"/>
                <w:right w:val="none" w:sz="0" w:space="0" w:color="auto"/>
              </w:divBdr>
            </w:div>
          </w:divsChild>
        </w:div>
        <w:div w:id="1057243996">
          <w:marLeft w:val="0"/>
          <w:marRight w:val="0"/>
          <w:marTop w:val="0"/>
          <w:marBottom w:val="0"/>
          <w:divBdr>
            <w:top w:val="none" w:sz="0" w:space="0" w:color="auto"/>
            <w:left w:val="none" w:sz="0" w:space="0" w:color="auto"/>
            <w:bottom w:val="none" w:sz="0" w:space="0" w:color="auto"/>
            <w:right w:val="none" w:sz="0" w:space="0" w:color="auto"/>
          </w:divBdr>
          <w:divsChild>
            <w:div w:id="1992098381">
              <w:marLeft w:val="0"/>
              <w:marRight w:val="0"/>
              <w:marTop w:val="0"/>
              <w:marBottom w:val="0"/>
              <w:divBdr>
                <w:top w:val="none" w:sz="0" w:space="0" w:color="auto"/>
                <w:left w:val="none" w:sz="0" w:space="0" w:color="auto"/>
                <w:bottom w:val="none" w:sz="0" w:space="0" w:color="auto"/>
                <w:right w:val="none" w:sz="0" w:space="0" w:color="auto"/>
              </w:divBdr>
            </w:div>
          </w:divsChild>
        </w:div>
        <w:div w:id="1877307884">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 w:id="2074770833">
          <w:marLeft w:val="0"/>
          <w:marRight w:val="0"/>
          <w:marTop w:val="0"/>
          <w:marBottom w:val="0"/>
          <w:divBdr>
            <w:top w:val="none" w:sz="0" w:space="0" w:color="auto"/>
            <w:left w:val="none" w:sz="0" w:space="0" w:color="auto"/>
            <w:bottom w:val="none" w:sz="0" w:space="0" w:color="auto"/>
            <w:right w:val="none" w:sz="0" w:space="0" w:color="auto"/>
          </w:divBdr>
          <w:divsChild>
            <w:div w:id="459422060">
              <w:marLeft w:val="0"/>
              <w:marRight w:val="0"/>
              <w:marTop w:val="0"/>
              <w:marBottom w:val="0"/>
              <w:divBdr>
                <w:top w:val="none" w:sz="0" w:space="0" w:color="auto"/>
                <w:left w:val="none" w:sz="0" w:space="0" w:color="auto"/>
                <w:bottom w:val="none" w:sz="0" w:space="0" w:color="auto"/>
                <w:right w:val="none" w:sz="0" w:space="0" w:color="auto"/>
              </w:divBdr>
            </w:div>
          </w:divsChild>
        </w:div>
        <w:div w:id="1880317628">
          <w:marLeft w:val="0"/>
          <w:marRight w:val="0"/>
          <w:marTop w:val="0"/>
          <w:marBottom w:val="0"/>
          <w:divBdr>
            <w:top w:val="none" w:sz="0" w:space="0" w:color="auto"/>
            <w:left w:val="none" w:sz="0" w:space="0" w:color="auto"/>
            <w:bottom w:val="none" w:sz="0" w:space="0" w:color="auto"/>
            <w:right w:val="none" w:sz="0" w:space="0" w:color="auto"/>
          </w:divBdr>
          <w:divsChild>
            <w:div w:id="1623076410">
              <w:marLeft w:val="0"/>
              <w:marRight w:val="0"/>
              <w:marTop w:val="0"/>
              <w:marBottom w:val="0"/>
              <w:divBdr>
                <w:top w:val="none" w:sz="0" w:space="0" w:color="auto"/>
                <w:left w:val="none" w:sz="0" w:space="0" w:color="auto"/>
                <w:bottom w:val="none" w:sz="0" w:space="0" w:color="auto"/>
                <w:right w:val="none" w:sz="0" w:space="0" w:color="auto"/>
              </w:divBdr>
            </w:div>
          </w:divsChild>
        </w:div>
        <w:div w:id="46924910">
          <w:marLeft w:val="0"/>
          <w:marRight w:val="0"/>
          <w:marTop w:val="0"/>
          <w:marBottom w:val="0"/>
          <w:divBdr>
            <w:top w:val="none" w:sz="0" w:space="0" w:color="auto"/>
            <w:left w:val="none" w:sz="0" w:space="0" w:color="auto"/>
            <w:bottom w:val="none" w:sz="0" w:space="0" w:color="auto"/>
            <w:right w:val="none" w:sz="0" w:space="0" w:color="auto"/>
          </w:divBdr>
          <w:divsChild>
            <w:div w:id="132138616">
              <w:marLeft w:val="0"/>
              <w:marRight w:val="0"/>
              <w:marTop w:val="0"/>
              <w:marBottom w:val="0"/>
              <w:divBdr>
                <w:top w:val="none" w:sz="0" w:space="0" w:color="auto"/>
                <w:left w:val="none" w:sz="0" w:space="0" w:color="auto"/>
                <w:bottom w:val="none" w:sz="0" w:space="0" w:color="auto"/>
                <w:right w:val="none" w:sz="0" w:space="0" w:color="auto"/>
              </w:divBdr>
            </w:div>
          </w:divsChild>
        </w:div>
        <w:div w:id="1456866534">
          <w:marLeft w:val="0"/>
          <w:marRight w:val="0"/>
          <w:marTop w:val="0"/>
          <w:marBottom w:val="0"/>
          <w:divBdr>
            <w:top w:val="none" w:sz="0" w:space="0" w:color="auto"/>
            <w:left w:val="none" w:sz="0" w:space="0" w:color="auto"/>
            <w:bottom w:val="none" w:sz="0" w:space="0" w:color="auto"/>
            <w:right w:val="none" w:sz="0" w:space="0" w:color="auto"/>
          </w:divBdr>
          <w:divsChild>
            <w:div w:id="2133791107">
              <w:marLeft w:val="0"/>
              <w:marRight w:val="0"/>
              <w:marTop w:val="0"/>
              <w:marBottom w:val="0"/>
              <w:divBdr>
                <w:top w:val="none" w:sz="0" w:space="0" w:color="auto"/>
                <w:left w:val="none" w:sz="0" w:space="0" w:color="auto"/>
                <w:bottom w:val="none" w:sz="0" w:space="0" w:color="auto"/>
                <w:right w:val="none" w:sz="0" w:space="0" w:color="auto"/>
              </w:divBdr>
            </w:div>
          </w:divsChild>
        </w:div>
        <w:div w:id="729112425">
          <w:marLeft w:val="0"/>
          <w:marRight w:val="0"/>
          <w:marTop w:val="0"/>
          <w:marBottom w:val="0"/>
          <w:divBdr>
            <w:top w:val="none" w:sz="0" w:space="0" w:color="auto"/>
            <w:left w:val="none" w:sz="0" w:space="0" w:color="auto"/>
            <w:bottom w:val="none" w:sz="0" w:space="0" w:color="auto"/>
            <w:right w:val="none" w:sz="0" w:space="0" w:color="auto"/>
          </w:divBdr>
          <w:divsChild>
            <w:div w:id="1859155313">
              <w:marLeft w:val="0"/>
              <w:marRight w:val="0"/>
              <w:marTop w:val="0"/>
              <w:marBottom w:val="0"/>
              <w:divBdr>
                <w:top w:val="none" w:sz="0" w:space="0" w:color="auto"/>
                <w:left w:val="none" w:sz="0" w:space="0" w:color="auto"/>
                <w:bottom w:val="none" w:sz="0" w:space="0" w:color="auto"/>
                <w:right w:val="none" w:sz="0" w:space="0" w:color="auto"/>
              </w:divBdr>
            </w:div>
          </w:divsChild>
        </w:div>
        <w:div w:id="953443728">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
          </w:divsChild>
        </w:div>
        <w:div w:id="1113554373">
          <w:marLeft w:val="0"/>
          <w:marRight w:val="0"/>
          <w:marTop w:val="0"/>
          <w:marBottom w:val="0"/>
          <w:divBdr>
            <w:top w:val="none" w:sz="0" w:space="0" w:color="auto"/>
            <w:left w:val="none" w:sz="0" w:space="0" w:color="auto"/>
            <w:bottom w:val="none" w:sz="0" w:space="0" w:color="auto"/>
            <w:right w:val="none" w:sz="0" w:space="0" w:color="auto"/>
          </w:divBdr>
          <w:divsChild>
            <w:div w:id="1528913027">
              <w:marLeft w:val="0"/>
              <w:marRight w:val="0"/>
              <w:marTop w:val="0"/>
              <w:marBottom w:val="0"/>
              <w:divBdr>
                <w:top w:val="none" w:sz="0" w:space="0" w:color="auto"/>
                <w:left w:val="none" w:sz="0" w:space="0" w:color="auto"/>
                <w:bottom w:val="none" w:sz="0" w:space="0" w:color="auto"/>
                <w:right w:val="none" w:sz="0" w:space="0" w:color="auto"/>
              </w:divBdr>
            </w:div>
          </w:divsChild>
        </w:div>
        <w:div w:id="593394423">
          <w:marLeft w:val="0"/>
          <w:marRight w:val="0"/>
          <w:marTop w:val="0"/>
          <w:marBottom w:val="0"/>
          <w:divBdr>
            <w:top w:val="none" w:sz="0" w:space="0" w:color="auto"/>
            <w:left w:val="none" w:sz="0" w:space="0" w:color="auto"/>
            <w:bottom w:val="none" w:sz="0" w:space="0" w:color="auto"/>
            <w:right w:val="none" w:sz="0" w:space="0" w:color="auto"/>
          </w:divBdr>
          <w:divsChild>
            <w:div w:id="398020958">
              <w:marLeft w:val="0"/>
              <w:marRight w:val="0"/>
              <w:marTop w:val="0"/>
              <w:marBottom w:val="0"/>
              <w:divBdr>
                <w:top w:val="none" w:sz="0" w:space="0" w:color="auto"/>
                <w:left w:val="none" w:sz="0" w:space="0" w:color="auto"/>
                <w:bottom w:val="none" w:sz="0" w:space="0" w:color="auto"/>
                <w:right w:val="none" w:sz="0" w:space="0" w:color="auto"/>
              </w:divBdr>
            </w:div>
          </w:divsChild>
        </w:div>
        <w:div w:id="1675649407">
          <w:marLeft w:val="0"/>
          <w:marRight w:val="0"/>
          <w:marTop w:val="0"/>
          <w:marBottom w:val="0"/>
          <w:divBdr>
            <w:top w:val="none" w:sz="0" w:space="0" w:color="auto"/>
            <w:left w:val="none" w:sz="0" w:space="0" w:color="auto"/>
            <w:bottom w:val="none" w:sz="0" w:space="0" w:color="auto"/>
            <w:right w:val="none" w:sz="0" w:space="0" w:color="auto"/>
          </w:divBdr>
          <w:divsChild>
            <w:div w:id="3212691">
              <w:marLeft w:val="0"/>
              <w:marRight w:val="0"/>
              <w:marTop w:val="0"/>
              <w:marBottom w:val="0"/>
              <w:divBdr>
                <w:top w:val="none" w:sz="0" w:space="0" w:color="auto"/>
                <w:left w:val="none" w:sz="0" w:space="0" w:color="auto"/>
                <w:bottom w:val="none" w:sz="0" w:space="0" w:color="auto"/>
                <w:right w:val="none" w:sz="0" w:space="0" w:color="auto"/>
              </w:divBdr>
            </w:div>
          </w:divsChild>
        </w:div>
        <w:div w:id="599876005">
          <w:marLeft w:val="0"/>
          <w:marRight w:val="0"/>
          <w:marTop w:val="0"/>
          <w:marBottom w:val="0"/>
          <w:divBdr>
            <w:top w:val="none" w:sz="0" w:space="0" w:color="auto"/>
            <w:left w:val="none" w:sz="0" w:space="0" w:color="auto"/>
            <w:bottom w:val="none" w:sz="0" w:space="0" w:color="auto"/>
            <w:right w:val="none" w:sz="0" w:space="0" w:color="auto"/>
          </w:divBdr>
          <w:divsChild>
            <w:div w:id="1466195622">
              <w:marLeft w:val="0"/>
              <w:marRight w:val="0"/>
              <w:marTop w:val="0"/>
              <w:marBottom w:val="0"/>
              <w:divBdr>
                <w:top w:val="none" w:sz="0" w:space="0" w:color="auto"/>
                <w:left w:val="none" w:sz="0" w:space="0" w:color="auto"/>
                <w:bottom w:val="none" w:sz="0" w:space="0" w:color="auto"/>
                <w:right w:val="none" w:sz="0" w:space="0" w:color="auto"/>
              </w:divBdr>
            </w:div>
          </w:divsChild>
        </w:div>
        <w:div w:id="993879103">
          <w:marLeft w:val="0"/>
          <w:marRight w:val="0"/>
          <w:marTop w:val="0"/>
          <w:marBottom w:val="0"/>
          <w:divBdr>
            <w:top w:val="none" w:sz="0" w:space="0" w:color="auto"/>
            <w:left w:val="none" w:sz="0" w:space="0" w:color="auto"/>
            <w:bottom w:val="none" w:sz="0" w:space="0" w:color="auto"/>
            <w:right w:val="none" w:sz="0" w:space="0" w:color="auto"/>
          </w:divBdr>
          <w:divsChild>
            <w:div w:id="627123364">
              <w:marLeft w:val="0"/>
              <w:marRight w:val="0"/>
              <w:marTop w:val="0"/>
              <w:marBottom w:val="0"/>
              <w:divBdr>
                <w:top w:val="none" w:sz="0" w:space="0" w:color="auto"/>
                <w:left w:val="none" w:sz="0" w:space="0" w:color="auto"/>
                <w:bottom w:val="none" w:sz="0" w:space="0" w:color="auto"/>
                <w:right w:val="none" w:sz="0" w:space="0" w:color="auto"/>
              </w:divBdr>
            </w:div>
          </w:divsChild>
        </w:div>
        <w:div w:id="977685264">
          <w:marLeft w:val="0"/>
          <w:marRight w:val="0"/>
          <w:marTop w:val="0"/>
          <w:marBottom w:val="0"/>
          <w:divBdr>
            <w:top w:val="none" w:sz="0" w:space="0" w:color="auto"/>
            <w:left w:val="none" w:sz="0" w:space="0" w:color="auto"/>
            <w:bottom w:val="none" w:sz="0" w:space="0" w:color="auto"/>
            <w:right w:val="none" w:sz="0" w:space="0" w:color="auto"/>
          </w:divBdr>
          <w:divsChild>
            <w:div w:id="1940869521">
              <w:marLeft w:val="0"/>
              <w:marRight w:val="0"/>
              <w:marTop w:val="0"/>
              <w:marBottom w:val="0"/>
              <w:divBdr>
                <w:top w:val="none" w:sz="0" w:space="0" w:color="auto"/>
                <w:left w:val="none" w:sz="0" w:space="0" w:color="auto"/>
                <w:bottom w:val="none" w:sz="0" w:space="0" w:color="auto"/>
                <w:right w:val="none" w:sz="0" w:space="0" w:color="auto"/>
              </w:divBdr>
            </w:div>
          </w:divsChild>
        </w:div>
        <w:div w:id="1294752800">
          <w:marLeft w:val="0"/>
          <w:marRight w:val="0"/>
          <w:marTop w:val="0"/>
          <w:marBottom w:val="0"/>
          <w:divBdr>
            <w:top w:val="none" w:sz="0" w:space="0" w:color="auto"/>
            <w:left w:val="none" w:sz="0" w:space="0" w:color="auto"/>
            <w:bottom w:val="none" w:sz="0" w:space="0" w:color="auto"/>
            <w:right w:val="none" w:sz="0" w:space="0" w:color="auto"/>
          </w:divBdr>
          <w:divsChild>
            <w:div w:id="1200631476">
              <w:marLeft w:val="0"/>
              <w:marRight w:val="0"/>
              <w:marTop w:val="0"/>
              <w:marBottom w:val="0"/>
              <w:divBdr>
                <w:top w:val="none" w:sz="0" w:space="0" w:color="auto"/>
                <w:left w:val="none" w:sz="0" w:space="0" w:color="auto"/>
                <w:bottom w:val="none" w:sz="0" w:space="0" w:color="auto"/>
                <w:right w:val="none" w:sz="0" w:space="0" w:color="auto"/>
              </w:divBdr>
            </w:div>
          </w:divsChild>
        </w:div>
        <w:div w:id="1929538899">
          <w:marLeft w:val="0"/>
          <w:marRight w:val="0"/>
          <w:marTop w:val="0"/>
          <w:marBottom w:val="0"/>
          <w:divBdr>
            <w:top w:val="none" w:sz="0" w:space="0" w:color="auto"/>
            <w:left w:val="none" w:sz="0" w:space="0" w:color="auto"/>
            <w:bottom w:val="none" w:sz="0" w:space="0" w:color="auto"/>
            <w:right w:val="none" w:sz="0" w:space="0" w:color="auto"/>
          </w:divBdr>
          <w:divsChild>
            <w:div w:id="1694959106">
              <w:marLeft w:val="0"/>
              <w:marRight w:val="0"/>
              <w:marTop w:val="0"/>
              <w:marBottom w:val="0"/>
              <w:divBdr>
                <w:top w:val="none" w:sz="0" w:space="0" w:color="auto"/>
                <w:left w:val="none" w:sz="0" w:space="0" w:color="auto"/>
                <w:bottom w:val="none" w:sz="0" w:space="0" w:color="auto"/>
                <w:right w:val="none" w:sz="0" w:space="0" w:color="auto"/>
              </w:divBdr>
            </w:div>
          </w:divsChild>
        </w:div>
        <w:div w:id="234048891">
          <w:marLeft w:val="0"/>
          <w:marRight w:val="0"/>
          <w:marTop w:val="0"/>
          <w:marBottom w:val="0"/>
          <w:divBdr>
            <w:top w:val="none" w:sz="0" w:space="0" w:color="auto"/>
            <w:left w:val="none" w:sz="0" w:space="0" w:color="auto"/>
            <w:bottom w:val="none" w:sz="0" w:space="0" w:color="auto"/>
            <w:right w:val="none" w:sz="0" w:space="0" w:color="auto"/>
          </w:divBdr>
          <w:divsChild>
            <w:div w:id="532156341">
              <w:marLeft w:val="0"/>
              <w:marRight w:val="0"/>
              <w:marTop w:val="0"/>
              <w:marBottom w:val="0"/>
              <w:divBdr>
                <w:top w:val="none" w:sz="0" w:space="0" w:color="auto"/>
                <w:left w:val="none" w:sz="0" w:space="0" w:color="auto"/>
                <w:bottom w:val="none" w:sz="0" w:space="0" w:color="auto"/>
                <w:right w:val="none" w:sz="0" w:space="0" w:color="auto"/>
              </w:divBdr>
            </w:div>
          </w:divsChild>
        </w:div>
        <w:div w:id="1276711471">
          <w:marLeft w:val="0"/>
          <w:marRight w:val="0"/>
          <w:marTop w:val="0"/>
          <w:marBottom w:val="0"/>
          <w:divBdr>
            <w:top w:val="none" w:sz="0" w:space="0" w:color="auto"/>
            <w:left w:val="none" w:sz="0" w:space="0" w:color="auto"/>
            <w:bottom w:val="none" w:sz="0" w:space="0" w:color="auto"/>
            <w:right w:val="none" w:sz="0" w:space="0" w:color="auto"/>
          </w:divBdr>
          <w:divsChild>
            <w:div w:id="76749821">
              <w:marLeft w:val="0"/>
              <w:marRight w:val="0"/>
              <w:marTop w:val="0"/>
              <w:marBottom w:val="0"/>
              <w:divBdr>
                <w:top w:val="none" w:sz="0" w:space="0" w:color="auto"/>
                <w:left w:val="none" w:sz="0" w:space="0" w:color="auto"/>
                <w:bottom w:val="none" w:sz="0" w:space="0" w:color="auto"/>
                <w:right w:val="none" w:sz="0" w:space="0" w:color="auto"/>
              </w:divBdr>
            </w:div>
          </w:divsChild>
        </w:div>
        <w:div w:id="1218280110">
          <w:marLeft w:val="0"/>
          <w:marRight w:val="0"/>
          <w:marTop w:val="0"/>
          <w:marBottom w:val="0"/>
          <w:divBdr>
            <w:top w:val="none" w:sz="0" w:space="0" w:color="auto"/>
            <w:left w:val="none" w:sz="0" w:space="0" w:color="auto"/>
            <w:bottom w:val="none" w:sz="0" w:space="0" w:color="auto"/>
            <w:right w:val="none" w:sz="0" w:space="0" w:color="auto"/>
          </w:divBdr>
          <w:divsChild>
            <w:div w:id="745879731">
              <w:marLeft w:val="0"/>
              <w:marRight w:val="0"/>
              <w:marTop w:val="0"/>
              <w:marBottom w:val="0"/>
              <w:divBdr>
                <w:top w:val="none" w:sz="0" w:space="0" w:color="auto"/>
                <w:left w:val="none" w:sz="0" w:space="0" w:color="auto"/>
                <w:bottom w:val="none" w:sz="0" w:space="0" w:color="auto"/>
                <w:right w:val="none" w:sz="0" w:space="0" w:color="auto"/>
              </w:divBdr>
            </w:div>
          </w:divsChild>
        </w:div>
        <w:div w:id="204951993">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
          </w:divsChild>
        </w:div>
        <w:div w:id="1278292509">
          <w:marLeft w:val="0"/>
          <w:marRight w:val="0"/>
          <w:marTop w:val="0"/>
          <w:marBottom w:val="0"/>
          <w:divBdr>
            <w:top w:val="none" w:sz="0" w:space="0" w:color="auto"/>
            <w:left w:val="none" w:sz="0" w:space="0" w:color="auto"/>
            <w:bottom w:val="none" w:sz="0" w:space="0" w:color="auto"/>
            <w:right w:val="none" w:sz="0" w:space="0" w:color="auto"/>
          </w:divBdr>
          <w:divsChild>
            <w:div w:id="877624444">
              <w:marLeft w:val="0"/>
              <w:marRight w:val="0"/>
              <w:marTop w:val="0"/>
              <w:marBottom w:val="0"/>
              <w:divBdr>
                <w:top w:val="none" w:sz="0" w:space="0" w:color="auto"/>
                <w:left w:val="none" w:sz="0" w:space="0" w:color="auto"/>
                <w:bottom w:val="none" w:sz="0" w:space="0" w:color="auto"/>
                <w:right w:val="none" w:sz="0" w:space="0" w:color="auto"/>
              </w:divBdr>
            </w:div>
          </w:divsChild>
        </w:div>
        <w:div w:id="1626231895">
          <w:marLeft w:val="0"/>
          <w:marRight w:val="0"/>
          <w:marTop w:val="0"/>
          <w:marBottom w:val="0"/>
          <w:divBdr>
            <w:top w:val="none" w:sz="0" w:space="0" w:color="auto"/>
            <w:left w:val="none" w:sz="0" w:space="0" w:color="auto"/>
            <w:bottom w:val="none" w:sz="0" w:space="0" w:color="auto"/>
            <w:right w:val="none" w:sz="0" w:space="0" w:color="auto"/>
          </w:divBdr>
          <w:divsChild>
            <w:div w:id="207644285">
              <w:marLeft w:val="0"/>
              <w:marRight w:val="0"/>
              <w:marTop w:val="0"/>
              <w:marBottom w:val="0"/>
              <w:divBdr>
                <w:top w:val="none" w:sz="0" w:space="0" w:color="auto"/>
                <w:left w:val="none" w:sz="0" w:space="0" w:color="auto"/>
                <w:bottom w:val="none" w:sz="0" w:space="0" w:color="auto"/>
                <w:right w:val="none" w:sz="0" w:space="0" w:color="auto"/>
              </w:divBdr>
            </w:div>
          </w:divsChild>
        </w:div>
        <w:div w:id="512916734">
          <w:marLeft w:val="0"/>
          <w:marRight w:val="0"/>
          <w:marTop w:val="0"/>
          <w:marBottom w:val="0"/>
          <w:divBdr>
            <w:top w:val="none" w:sz="0" w:space="0" w:color="auto"/>
            <w:left w:val="none" w:sz="0" w:space="0" w:color="auto"/>
            <w:bottom w:val="none" w:sz="0" w:space="0" w:color="auto"/>
            <w:right w:val="none" w:sz="0" w:space="0" w:color="auto"/>
          </w:divBdr>
          <w:divsChild>
            <w:div w:id="476653298">
              <w:marLeft w:val="0"/>
              <w:marRight w:val="0"/>
              <w:marTop w:val="0"/>
              <w:marBottom w:val="0"/>
              <w:divBdr>
                <w:top w:val="none" w:sz="0" w:space="0" w:color="auto"/>
                <w:left w:val="none" w:sz="0" w:space="0" w:color="auto"/>
                <w:bottom w:val="none" w:sz="0" w:space="0" w:color="auto"/>
                <w:right w:val="none" w:sz="0" w:space="0" w:color="auto"/>
              </w:divBdr>
            </w:div>
          </w:divsChild>
        </w:div>
        <w:div w:id="752777182">
          <w:marLeft w:val="0"/>
          <w:marRight w:val="0"/>
          <w:marTop w:val="0"/>
          <w:marBottom w:val="0"/>
          <w:divBdr>
            <w:top w:val="none" w:sz="0" w:space="0" w:color="auto"/>
            <w:left w:val="none" w:sz="0" w:space="0" w:color="auto"/>
            <w:bottom w:val="none" w:sz="0" w:space="0" w:color="auto"/>
            <w:right w:val="none" w:sz="0" w:space="0" w:color="auto"/>
          </w:divBdr>
          <w:divsChild>
            <w:div w:id="973369149">
              <w:marLeft w:val="0"/>
              <w:marRight w:val="0"/>
              <w:marTop w:val="0"/>
              <w:marBottom w:val="0"/>
              <w:divBdr>
                <w:top w:val="none" w:sz="0" w:space="0" w:color="auto"/>
                <w:left w:val="none" w:sz="0" w:space="0" w:color="auto"/>
                <w:bottom w:val="none" w:sz="0" w:space="0" w:color="auto"/>
                <w:right w:val="none" w:sz="0" w:space="0" w:color="auto"/>
              </w:divBdr>
            </w:div>
          </w:divsChild>
        </w:div>
        <w:div w:id="196628740">
          <w:marLeft w:val="0"/>
          <w:marRight w:val="0"/>
          <w:marTop w:val="0"/>
          <w:marBottom w:val="0"/>
          <w:divBdr>
            <w:top w:val="none" w:sz="0" w:space="0" w:color="auto"/>
            <w:left w:val="none" w:sz="0" w:space="0" w:color="auto"/>
            <w:bottom w:val="none" w:sz="0" w:space="0" w:color="auto"/>
            <w:right w:val="none" w:sz="0" w:space="0" w:color="auto"/>
          </w:divBdr>
          <w:divsChild>
            <w:div w:id="949313233">
              <w:marLeft w:val="0"/>
              <w:marRight w:val="0"/>
              <w:marTop w:val="0"/>
              <w:marBottom w:val="0"/>
              <w:divBdr>
                <w:top w:val="none" w:sz="0" w:space="0" w:color="auto"/>
                <w:left w:val="none" w:sz="0" w:space="0" w:color="auto"/>
                <w:bottom w:val="none" w:sz="0" w:space="0" w:color="auto"/>
                <w:right w:val="none" w:sz="0" w:space="0" w:color="auto"/>
              </w:divBdr>
            </w:div>
          </w:divsChild>
        </w:div>
        <w:div w:id="101734140">
          <w:marLeft w:val="0"/>
          <w:marRight w:val="0"/>
          <w:marTop w:val="0"/>
          <w:marBottom w:val="0"/>
          <w:divBdr>
            <w:top w:val="none" w:sz="0" w:space="0" w:color="auto"/>
            <w:left w:val="none" w:sz="0" w:space="0" w:color="auto"/>
            <w:bottom w:val="none" w:sz="0" w:space="0" w:color="auto"/>
            <w:right w:val="none" w:sz="0" w:space="0" w:color="auto"/>
          </w:divBdr>
          <w:divsChild>
            <w:div w:id="891580207">
              <w:marLeft w:val="0"/>
              <w:marRight w:val="0"/>
              <w:marTop w:val="0"/>
              <w:marBottom w:val="0"/>
              <w:divBdr>
                <w:top w:val="none" w:sz="0" w:space="0" w:color="auto"/>
                <w:left w:val="none" w:sz="0" w:space="0" w:color="auto"/>
                <w:bottom w:val="none" w:sz="0" w:space="0" w:color="auto"/>
                <w:right w:val="none" w:sz="0" w:space="0" w:color="auto"/>
              </w:divBdr>
            </w:div>
          </w:divsChild>
        </w:div>
        <w:div w:id="628319923">
          <w:marLeft w:val="0"/>
          <w:marRight w:val="0"/>
          <w:marTop w:val="0"/>
          <w:marBottom w:val="0"/>
          <w:divBdr>
            <w:top w:val="none" w:sz="0" w:space="0" w:color="auto"/>
            <w:left w:val="none" w:sz="0" w:space="0" w:color="auto"/>
            <w:bottom w:val="none" w:sz="0" w:space="0" w:color="auto"/>
            <w:right w:val="none" w:sz="0" w:space="0" w:color="auto"/>
          </w:divBdr>
          <w:divsChild>
            <w:div w:id="760880458">
              <w:marLeft w:val="0"/>
              <w:marRight w:val="0"/>
              <w:marTop w:val="0"/>
              <w:marBottom w:val="0"/>
              <w:divBdr>
                <w:top w:val="none" w:sz="0" w:space="0" w:color="auto"/>
                <w:left w:val="none" w:sz="0" w:space="0" w:color="auto"/>
                <w:bottom w:val="none" w:sz="0" w:space="0" w:color="auto"/>
                <w:right w:val="none" w:sz="0" w:space="0" w:color="auto"/>
              </w:divBdr>
            </w:div>
          </w:divsChild>
        </w:div>
        <w:div w:id="1977831881">
          <w:marLeft w:val="0"/>
          <w:marRight w:val="0"/>
          <w:marTop w:val="0"/>
          <w:marBottom w:val="0"/>
          <w:divBdr>
            <w:top w:val="none" w:sz="0" w:space="0" w:color="auto"/>
            <w:left w:val="none" w:sz="0" w:space="0" w:color="auto"/>
            <w:bottom w:val="none" w:sz="0" w:space="0" w:color="auto"/>
            <w:right w:val="none" w:sz="0" w:space="0" w:color="auto"/>
          </w:divBdr>
          <w:divsChild>
            <w:div w:id="303046968">
              <w:marLeft w:val="0"/>
              <w:marRight w:val="0"/>
              <w:marTop w:val="0"/>
              <w:marBottom w:val="0"/>
              <w:divBdr>
                <w:top w:val="none" w:sz="0" w:space="0" w:color="auto"/>
                <w:left w:val="none" w:sz="0" w:space="0" w:color="auto"/>
                <w:bottom w:val="none" w:sz="0" w:space="0" w:color="auto"/>
                <w:right w:val="none" w:sz="0" w:space="0" w:color="auto"/>
              </w:divBdr>
            </w:div>
          </w:divsChild>
        </w:div>
        <w:div w:id="151724450">
          <w:marLeft w:val="0"/>
          <w:marRight w:val="0"/>
          <w:marTop w:val="0"/>
          <w:marBottom w:val="0"/>
          <w:divBdr>
            <w:top w:val="none" w:sz="0" w:space="0" w:color="auto"/>
            <w:left w:val="none" w:sz="0" w:space="0" w:color="auto"/>
            <w:bottom w:val="none" w:sz="0" w:space="0" w:color="auto"/>
            <w:right w:val="none" w:sz="0" w:space="0" w:color="auto"/>
          </w:divBdr>
          <w:divsChild>
            <w:div w:id="513499723">
              <w:marLeft w:val="0"/>
              <w:marRight w:val="0"/>
              <w:marTop w:val="0"/>
              <w:marBottom w:val="0"/>
              <w:divBdr>
                <w:top w:val="none" w:sz="0" w:space="0" w:color="auto"/>
                <w:left w:val="none" w:sz="0" w:space="0" w:color="auto"/>
                <w:bottom w:val="none" w:sz="0" w:space="0" w:color="auto"/>
                <w:right w:val="none" w:sz="0" w:space="0" w:color="auto"/>
              </w:divBdr>
            </w:div>
          </w:divsChild>
        </w:div>
        <w:div w:id="1152023615">
          <w:marLeft w:val="0"/>
          <w:marRight w:val="0"/>
          <w:marTop w:val="0"/>
          <w:marBottom w:val="0"/>
          <w:divBdr>
            <w:top w:val="none" w:sz="0" w:space="0" w:color="auto"/>
            <w:left w:val="none" w:sz="0" w:space="0" w:color="auto"/>
            <w:bottom w:val="none" w:sz="0" w:space="0" w:color="auto"/>
            <w:right w:val="none" w:sz="0" w:space="0" w:color="auto"/>
          </w:divBdr>
          <w:divsChild>
            <w:div w:id="1689331006">
              <w:marLeft w:val="0"/>
              <w:marRight w:val="0"/>
              <w:marTop w:val="0"/>
              <w:marBottom w:val="0"/>
              <w:divBdr>
                <w:top w:val="none" w:sz="0" w:space="0" w:color="auto"/>
                <w:left w:val="none" w:sz="0" w:space="0" w:color="auto"/>
                <w:bottom w:val="none" w:sz="0" w:space="0" w:color="auto"/>
                <w:right w:val="none" w:sz="0" w:space="0" w:color="auto"/>
              </w:divBdr>
            </w:div>
          </w:divsChild>
        </w:div>
        <w:div w:id="1835997488">
          <w:marLeft w:val="0"/>
          <w:marRight w:val="0"/>
          <w:marTop w:val="0"/>
          <w:marBottom w:val="0"/>
          <w:divBdr>
            <w:top w:val="none" w:sz="0" w:space="0" w:color="auto"/>
            <w:left w:val="none" w:sz="0" w:space="0" w:color="auto"/>
            <w:bottom w:val="none" w:sz="0" w:space="0" w:color="auto"/>
            <w:right w:val="none" w:sz="0" w:space="0" w:color="auto"/>
          </w:divBdr>
          <w:divsChild>
            <w:div w:id="875967928">
              <w:marLeft w:val="0"/>
              <w:marRight w:val="0"/>
              <w:marTop w:val="0"/>
              <w:marBottom w:val="0"/>
              <w:divBdr>
                <w:top w:val="none" w:sz="0" w:space="0" w:color="auto"/>
                <w:left w:val="none" w:sz="0" w:space="0" w:color="auto"/>
                <w:bottom w:val="none" w:sz="0" w:space="0" w:color="auto"/>
                <w:right w:val="none" w:sz="0" w:space="0" w:color="auto"/>
              </w:divBdr>
            </w:div>
          </w:divsChild>
        </w:div>
        <w:div w:id="102117289">
          <w:marLeft w:val="0"/>
          <w:marRight w:val="0"/>
          <w:marTop w:val="0"/>
          <w:marBottom w:val="0"/>
          <w:divBdr>
            <w:top w:val="none" w:sz="0" w:space="0" w:color="auto"/>
            <w:left w:val="none" w:sz="0" w:space="0" w:color="auto"/>
            <w:bottom w:val="none" w:sz="0" w:space="0" w:color="auto"/>
            <w:right w:val="none" w:sz="0" w:space="0" w:color="auto"/>
          </w:divBdr>
          <w:divsChild>
            <w:div w:id="1477337202">
              <w:marLeft w:val="0"/>
              <w:marRight w:val="0"/>
              <w:marTop w:val="0"/>
              <w:marBottom w:val="0"/>
              <w:divBdr>
                <w:top w:val="none" w:sz="0" w:space="0" w:color="auto"/>
                <w:left w:val="none" w:sz="0" w:space="0" w:color="auto"/>
                <w:bottom w:val="none" w:sz="0" w:space="0" w:color="auto"/>
                <w:right w:val="none" w:sz="0" w:space="0" w:color="auto"/>
              </w:divBdr>
            </w:div>
            <w:div w:id="139857557">
              <w:marLeft w:val="0"/>
              <w:marRight w:val="0"/>
              <w:marTop w:val="0"/>
              <w:marBottom w:val="0"/>
              <w:divBdr>
                <w:top w:val="none" w:sz="0" w:space="0" w:color="auto"/>
                <w:left w:val="none" w:sz="0" w:space="0" w:color="auto"/>
                <w:bottom w:val="none" w:sz="0" w:space="0" w:color="auto"/>
                <w:right w:val="none" w:sz="0" w:space="0" w:color="auto"/>
              </w:divBdr>
            </w:div>
            <w:div w:id="1974670887">
              <w:marLeft w:val="0"/>
              <w:marRight w:val="0"/>
              <w:marTop w:val="0"/>
              <w:marBottom w:val="0"/>
              <w:divBdr>
                <w:top w:val="none" w:sz="0" w:space="0" w:color="auto"/>
                <w:left w:val="none" w:sz="0" w:space="0" w:color="auto"/>
                <w:bottom w:val="none" w:sz="0" w:space="0" w:color="auto"/>
                <w:right w:val="none" w:sz="0" w:space="0" w:color="auto"/>
              </w:divBdr>
            </w:div>
            <w:div w:id="1722052542">
              <w:marLeft w:val="0"/>
              <w:marRight w:val="0"/>
              <w:marTop w:val="0"/>
              <w:marBottom w:val="0"/>
              <w:divBdr>
                <w:top w:val="none" w:sz="0" w:space="0" w:color="auto"/>
                <w:left w:val="none" w:sz="0" w:space="0" w:color="auto"/>
                <w:bottom w:val="none" w:sz="0" w:space="0" w:color="auto"/>
                <w:right w:val="none" w:sz="0" w:space="0" w:color="auto"/>
              </w:divBdr>
            </w:div>
          </w:divsChild>
        </w:div>
        <w:div w:id="2102556601">
          <w:marLeft w:val="0"/>
          <w:marRight w:val="0"/>
          <w:marTop w:val="0"/>
          <w:marBottom w:val="0"/>
          <w:divBdr>
            <w:top w:val="none" w:sz="0" w:space="0" w:color="auto"/>
            <w:left w:val="none" w:sz="0" w:space="0" w:color="auto"/>
            <w:bottom w:val="none" w:sz="0" w:space="0" w:color="auto"/>
            <w:right w:val="none" w:sz="0" w:space="0" w:color="auto"/>
          </w:divBdr>
          <w:divsChild>
            <w:div w:id="17048261">
              <w:marLeft w:val="0"/>
              <w:marRight w:val="0"/>
              <w:marTop w:val="0"/>
              <w:marBottom w:val="0"/>
              <w:divBdr>
                <w:top w:val="none" w:sz="0" w:space="0" w:color="auto"/>
                <w:left w:val="none" w:sz="0" w:space="0" w:color="auto"/>
                <w:bottom w:val="none" w:sz="0" w:space="0" w:color="auto"/>
                <w:right w:val="none" w:sz="0" w:space="0" w:color="auto"/>
              </w:divBdr>
            </w:div>
          </w:divsChild>
        </w:div>
        <w:div w:id="920987981">
          <w:marLeft w:val="0"/>
          <w:marRight w:val="0"/>
          <w:marTop w:val="0"/>
          <w:marBottom w:val="0"/>
          <w:divBdr>
            <w:top w:val="none" w:sz="0" w:space="0" w:color="auto"/>
            <w:left w:val="none" w:sz="0" w:space="0" w:color="auto"/>
            <w:bottom w:val="none" w:sz="0" w:space="0" w:color="auto"/>
            <w:right w:val="none" w:sz="0" w:space="0" w:color="auto"/>
          </w:divBdr>
          <w:divsChild>
            <w:div w:id="583926001">
              <w:marLeft w:val="0"/>
              <w:marRight w:val="0"/>
              <w:marTop w:val="0"/>
              <w:marBottom w:val="0"/>
              <w:divBdr>
                <w:top w:val="none" w:sz="0" w:space="0" w:color="auto"/>
                <w:left w:val="none" w:sz="0" w:space="0" w:color="auto"/>
                <w:bottom w:val="none" w:sz="0" w:space="0" w:color="auto"/>
                <w:right w:val="none" w:sz="0" w:space="0" w:color="auto"/>
              </w:divBdr>
            </w:div>
          </w:divsChild>
        </w:div>
        <w:div w:id="2035836610">
          <w:marLeft w:val="0"/>
          <w:marRight w:val="0"/>
          <w:marTop w:val="0"/>
          <w:marBottom w:val="0"/>
          <w:divBdr>
            <w:top w:val="none" w:sz="0" w:space="0" w:color="auto"/>
            <w:left w:val="none" w:sz="0" w:space="0" w:color="auto"/>
            <w:bottom w:val="none" w:sz="0" w:space="0" w:color="auto"/>
            <w:right w:val="none" w:sz="0" w:space="0" w:color="auto"/>
          </w:divBdr>
          <w:divsChild>
            <w:div w:id="71902968">
              <w:marLeft w:val="0"/>
              <w:marRight w:val="0"/>
              <w:marTop w:val="0"/>
              <w:marBottom w:val="0"/>
              <w:divBdr>
                <w:top w:val="none" w:sz="0" w:space="0" w:color="auto"/>
                <w:left w:val="none" w:sz="0" w:space="0" w:color="auto"/>
                <w:bottom w:val="none" w:sz="0" w:space="0" w:color="auto"/>
                <w:right w:val="none" w:sz="0" w:space="0" w:color="auto"/>
              </w:divBdr>
            </w:div>
          </w:divsChild>
        </w:div>
        <w:div w:id="496658145">
          <w:marLeft w:val="0"/>
          <w:marRight w:val="0"/>
          <w:marTop w:val="0"/>
          <w:marBottom w:val="0"/>
          <w:divBdr>
            <w:top w:val="none" w:sz="0" w:space="0" w:color="auto"/>
            <w:left w:val="none" w:sz="0" w:space="0" w:color="auto"/>
            <w:bottom w:val="none" w:sz="0" w:space="0" w:color="auto"/>
            <w:right w:val="none" w:sz="0" w:space="0" w:color="auto"/>
          </w:divBdr>
          <w:divsChild>
            <w:div w:id="882249917">
              <w:marLeft w:val="0"/>
              <w:marRight w:val="0"/>
              <w:marTop w:val="0"/>
              <w:marBottom w:val="0"/>
              <w:divBdr>
                <w:top w:val="none" w:sz="0" w:space="0" w:color="auto"/>
                <w:left w:val="none" w:sz="0" w:space="0" w:color="auto"/>
                <w:bottom w:val="none" w:sz="0" w:space="0" w:color="auto"/>
                <w:right w:val="none" w:sz="0" w:space="0" w:color="auto"/>
              </w:divBdr>
            </w:div>
          </w:divsChild>
        </w:div>
        <w:div w:id="1222256008">
          <w:marLeft w:val="0"/>
          <w:marRight w:val="0"/>
          <w:marTop w:val="0"/>
          <w:marBottom w:val="0"/>
          <w:divBdr>
            <w:top w:val="none" w:sz="0" w:space="0" w:color="auto"/>
            <w:left w:val="none" w:sz="0" w:space="0" w:color="auto"/>
            <w:bottom w:val="none" w:sz="0" w:space="0" w:color="auto"/>
            <w:right w:val="none" w:sz="0" w:space="0" w:color="auto"/>
          </w:divBdr>
          <w:divsChild>
            <w:div w:id="1903787382">
              <w:marLeft w:val="0"/>
              <w:marRight w:val="0"/>
              <w:marTop w:val="0"/>
              <w:marBottom w:val="0"/>
              <w:divBdr>
                <w:top w:val="none" w:sz="0" w:space="0" w:color="auto"/>
                <w:left w:val="none" w:sz="0" w:space="0" w:color="auto"/>
                <w:bottom w:val="none" w:sz="0" w:space="0" w:color="auto"/>
                <w:right w:val="none" w:sz="0" w:space="0" w:color="auto"/>
              </w:divBdr>
            </w:div>
          </w:divsChild>
        </w:div>
        <w:div w:id="1463500604">
          <w:marLeft w:val="0"/>
          <w:marRight w:val="0"/>
          <w:marTop w:val="0"/>
          <w:marBottom w:val="0"/>
          <w:divBdr>
            <w:top w:val="none" w:sz="0" w:space="0" w:color="auto"/>
            <w:left w:val="none" w:sz="0" w:space="0" w:color="auto"/>
            <w:bottom w:val="none" w:sz="0" w:space="0" w:color="auto"/>
            <w:right w:val="none" w:sz="0" w:space="0" w:color="auto"/>
          </w:divBdr>
          <w:divsChild>
            <w:div w:id="1940675386">
              <w:marLeft w:val="0"/>
              <w:marRight w:val="0"/>
              <w:marTop w:val="0"/>
              <w:marBottom w:val="0"/>
              <w:divBdr>
                <w:top w:val="none" w:sz="0" w:space="0" w:color="auto"/>
                <w:left w:val="none" w:sz="0" w:space="0" w:color="auto"/>
                <w:bottom w:val="none" w:sz="0" w:space="0" w:color="auto"/>
                <w:right w:val="none" w:sz="0" w:space="0" w:color="auto"/>
              </w:divBdr>
            </w:div>
          </w:divsChild>
        </w:div>
        <w:div w:id="1066339013">
          <w:marLeft w:val="0"/>
          <w:marRight w:val="0"/>
          <w:marTop w:val="0"/>
          <w:marBottom w:val="0"/>
          <w:divBdr>
            <w:top w:val="none" w:sz="0" w:space="0" w:color="auto"/>
            <w:left w:val="none" w:sz="0" w:space="0" w:color="auto"/>
            <w:bottom w:val="none" w:sz="0" w:space="0" w:color="auto"/>
            <w:right w:val="none" w:sz="0" w:space="0" w:color="auto"/>
          </w:divBdr>
          <w:divsChild>
            <w:div w:id="1894928448">
              <w:marLeft w:val="0"/>
              <w:marRight w:val="0"/>
              <w:marTop w:val="0"/>
              <w:marBottom w:val="0"/>
              <w:divBdr>
                <w:top w:val="none" w:sz="0" w:space="0" w:color="auto"/>
                <w:left w:val="none" w:sz="0" w:space="0" w:color="auto"/>
                <w:bottom w:val="none" w:sz="0" w:space="0" w:color="auto"/>
                <w:right w:val="none" w:sz="0" w:space="0" w:color="auto"/>
              </w:divBdr>
            </w:div>
          </w:divsChild>
        </w:div>
        <w:div w:id="2035107131">
          <w:marLeft w:val="0"/>
          <w:marRight w:val="0"/>
          <w:marTop w:val="0"/>
          <w:marBottom w:val="0"/>
          <w:divBdr>
            <w:top w:val="none" w:sz="0" w:space="0" w:color="auto"/>
            <w:left w:val="none" w:sz="0" w:space="0" w:color="auto"/>
            <w:bottom w:val="none" w:sz="0" w:space="0" w:color="auto"/>
            <w:right w:val="none" w:sz="0" w:space="0" w:color="auto"/>
          </w:divBdr>
          <w:divsChild>
            <w:div w:id="716859556">
              <w:marLeft w:val="0"/>
              <w:marRight w:val="0"/>
              <w:marTop w:val="0"/>
              <w:marBottom w:val="0"/>
              <w:divBdr>
                <w:top w:val="none" w:sz="0" w:space="0" w:color="auto"/>
                <w:left w:val="none" w:sz="0" w:space="0" w:color="auto"/>
                <w:bottom w:val="none" w:sz="0" w:space="0" w:color="auto"/>
                <w:right w:val="none" w:sz="0" w:space="0" w:color="auto"/>
              </w:divBdr>
            </w:div>
          </w:divsChild>
        </w:div>
        <w:div w:id="40326848">
          <w:marLeft w:val="0"/>
          <w:marRight w:val="0"/>
          <w:marTop w:val="0"/>
          <w:marBottom w:val="0"/>
          <w:divBdr>
            <w:top w:val="none" w:sz="0" w:space="0" w:color="auto"/>
            <w:left w:val="none" w:sz="0" w:space="0" w:color="auto"/>
            <w:bottom w:val="none" w:sz="0" w:space="0" w:color="auto"/>
            <w:right w:val="none" w:sz="0" w:space="0" w:color="auto"/>
          </w:divBdr>
          <w:divsChild>
            <w:div w:id="115148807">
              <w:marLeft w:val="0"/>
              <w:marRight w:val="0"/>
              <w:marTop w:val="0"/>
              <w:marBottom w:val="0"/>
              <w:divBdr>
                <w:top w:val="none" w:sz="0" w:space="0" w:color="auto"/>
                <w:left w:val="none" w:sz="0" w:space="0" w:color="auto"/>
                <w:bottom w:val="none" w:sz="0" w:space="0" w:color="auto"/>
                <w:right w:val="none" w:sz="0" w:space="0" w:color="auto"/>
              </w:divBdr>
            </w:div>
          </w:divsChild>
        </w:div>
        <w:div w:id="240453036">
          <w:marLeft w:val="0"/>
          <w:marRight w:val="0"/>
          <w:marTop w:val="0"/>
          <w:marBottom w:val="0"/>
          <w:divBdr>
            <w:top w:val="none" w:sz="0" w:space="0" w:color="auto"/>
            <w:left w:val="none" w:sz="0" w:space="0" w:color="auto"/>
            <w:bottom w:val="none" w:sz="0" w:space="0" w:color="auto"/>
            <w:right w:val="none" w:sz="0" w:space="0" w:color="auto"/>
          </w:divBdr>
          <w:divsChild>
            <w:div w:id="340813743">
              <w:marLeft w:val="0"/>
              <w:marRight w:val="0"/>
              <w:marTop w:val="0"/>
              <w:marBottom w:val="0"/>
              <w:divBdr>
                <w:top w:val="none" w:sz="0" w:space="0" w:color="auto"/>
                <w:left w:val="none" w:sz="0" w:space="0" w:color="auto"/>
                <w:bottom w:val="none" w:sz="0" w:space="0" w:color="auto"/>
                <w:right w:val="none" w:sz="0" w:space="0" w:color="auto"/>
              </w:divBdr>
            </w:div>
            <w:div w:id="1376009551">
              <w:marLeft w:val="0"/>
              <w:marRight w:val="0"/>
              <w:marTop w:val="0"/>
              <w:marBottom w:val="0"/>
              <w:divBdr>
                <w:top w:val="none" w:sz="0" w:space="0" w:color="auto"/>
                <w:left w:val="none" w:sz="0" w:space="0" w:color="auto"/>
                <w:bottom w:val="none" w:sz="0" w:space="0" w:color="auto"/>
                <w:right w:val="none" w:sz="0" w:space="0" w:color="auto"/>
              </w:divBdr>
            </w:div>
          </w:divsChild>
        </w:div>
        <w:div w:id="85078389">
          <w:marLeft w:val="0"/>
          <w:marRight w:val="0"/>
          <w:marTop w:val="0"/>
          <w:marBottom w:val="0"/>
          <w:divBdr>
            <w:top w:val="none" w:sz="0" w:space="0" w:color="auto"/>
            <w:left w:val="none" w:sz="0" w:space="0" w:color="auto"/>
            <w:bottom w:val="none" w:sz="0" w:space="0" w:color="auto"/>
            <w:right w:val="none" w:sz="0" w:space="0" w:color="auto"/>
          </w:divBdr>
          <w:divsChild>
            <w:div w:id="274363213">
              <w:marLeft w:val="0"/>
              <w:marRight w:val="0"/>
              <w:marTop w:val="0"/>
              <w:marBottom w:val="0"/>
              <w:divBdr>
                <w:top w:val="none" w:sz="0" w:space="0" w:color="auto"/>
                <w:left w:val="none" w:sz="0" w:space="0" w:color="auto"/>
                <w:bottom w:val="none" w:sz="0" w:space="0" w:color="auto"/>
                <w:right w:val="none" w:sz="0" w:space="0" w:color="auto"/>
              </w:divBdr>
            </w:div>
          </w:divsChild>
        </w:div>
        <w:div w:id="1567062435">
          <w:marLeft w:val="0"/>
          <w:marRight w:val="0"/>
          <w:marTop w:val="0"/>
          <w:marBottom w:val="0"/>
          <w:divBdr>
            <w:top w:val="none" w:sz="0" w:space="0" w:color="auto"/>
            <w:left w:val="none" w:sz="0" w:space="0" w:color="auto"/>
            <w:bottom w:val="none" w:sz="0" w:space="0" w:color="auto"/>
            <w:right w:val="none" w:sz="0" w:space="0" w:color="auto"/>
          </w:divBdr>
          <w:divsChild>
            <w:div w:id="1764494659">
              <w:marLeft w:val="0"/>
              <w:marRight w:val="0"/>
              <w:marTop w:val="0"/>
              <w:marBottom w:val="0"/>
              <w:divBdr>
                <w:top w:val="none" w:sz="0" w:space="0" w:color="auto"/>
                <w:left w:val="none" w:sz="0" w:space="0" w:color="auto"/>
                <w:bottom w:val="none" w:sz="0" w:space="0" w:color="auto"/>
                <w:right w:val="none" w:sz="0" w:space="0" w:color="auto"/>
              </w:divBdr>
            </w:div>
          </w:divsChild>
        </w:div>
        <w:div w:id="238439703">
          <w:marLeft w:val="0"/>
          <w:marRight w:val="0"/>
          <w:marTop w:val="0"/>
          <w:marBottom w:val="0"/>
          <w:divBdr>
            <w:top w:val="none" w:sz="0" w:space="0" w:color="auto"/>
            <w:left w:val="none" w:sz="0" w:space="0" w:color="auto"/>
            <w:bottom w:val="none" w:sz="0" w:space="0" w:color="auto"/>
            <w:right w:val="none" w:sz="0" w:space="0" w:color="auto"/>
          </w:divBdr>
          <w:divsChild>
            <w:div w:id="56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80270138">
      <w:bodyDiv w:val="1"/>
      <w:marLeft w:val="0"/>
      <w:marRight w:val="0"/>
      <w:marTop w:val="0"/>
      <w:marBottom w:val="0"/>
      <w:divBdr>
        <w:top w:val="none" w:sz="0" w:space="0" w:color="auto"/>
        <w:left w:val="none" w:sz="0" w:space="0" w:color="auto"/>
        <w:bottom w:val="none" w:sz="0" w:space="0" w:color="auto"/>
        <w:right w:val="none" w:sz="0" w:space="0" w:color="auto"/>
      </w:divBdr>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05124512">
      <w:bodyDiv w:val="1"/>
      <w:marLeft w:val="0"/>
      <w:marRight w:val="0"/>
      <w:marTop w:val="0"/>
      <w:marBottom w:val="0"/>
      <w:divBdr>
        <w:top w:val="none" w:sz="0" w:space="0" w:color="auto"/>
        <w:left w:val="none" w:sz="0" w:space="0" w:color="auto"/>
        <w:bottom w:val="none" w:sz="0" w:space="0" w:color="auto"/>
        <w:right w:val="none" w:sz="0" w:space="0" w:color="auto"/>
      </w:divBdr>
    </w:div>
    <w:div w:id="1507943813">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19543879">
      <w:bodyDiv w:val="1"/>
      <w:marLeft w:val="0"/>
      <w:marRight w:val="0"/>
      <w:marTop w:val="0"/>
      <w:marBottom w:val="0"/>
      <w:divBdr>
        <w:top w:val="none" w:sz="0" w:space="0" w:color="auto"/>
        <w:left w:val="none" w:sz="0" w:space="0" w:color="auto"/>
        <w:bottom w:val="none" w:sz="0" w:space="0" w:color="auto"/>
        <w:right w:val="none" w:sz="0" w:space="0" w:color="auto"/>
      </w:divBdr>
    </w:div>
    <w:div w:id="1523859579">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40049095">
      <w:bodyDiv w:val="1"/>
      <w:marLeft w:val="0"/>
      <w:marRight w:val="0"/>
      <w:marTop w:val="0"/>
      <w:marBottom w:val="0"/>
      <w:divBdr>
        <w:top w:val="none" w:sz="0" w:space="0" w:color="auto"/>
        <w:left w:val="none" w:sz="0" w:space="0" w:color="auto"/>
        <w:bottom w:val="none" w:sz="0" w:space="0" w:color="auto"/>
        <w:right w:val="none" w:sz="0" w:space="0" w:color="auto"/>
      </w:divBdr>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57818220">
      <w:bodyDiv w:val="1"/>
      <w:marLeft w:val="0"/>
      <w:marRight w:val="0"/>
      <w:marTop w:val="0"/>
      <w:marBottom w:val="0"/>
      <w:divBdr>
        <w:top w:val="none" w:sz="0" w:space="0" w:color="auto"/>
        <w:left w:val="none" w:sz="0" w:space="0" w:color="auto"/>
        <w:bottom w:val="none" w:sz="0" w:space="0" w:color="auto"/>
        <w:right w:val="none" w:sz="0" w:space="0" w:color="auto"/>
      </w:divBdr>
    </w:div>
    <w:div w:id="1561600621">
      <w:bodyDiv w:val="1"/>
      <w:marLeft w:val="0"/>
      <w:marRight w:val="0"/>
      <w:marTop w:val="0"/>
      <w:marBottom w:val="0"/>
      <w:divBdr>
        <w:top w:val="none" w:sz="0" w:space="0" w:color="auto"/>
        <w:left w:val="none" w:sz="0" w:space="0" w:color="auto"/>
        <w:bottom w:val="none" w:sz="0" w:space="0" w:color="auto"/>
        <w:right w:val="none" w:sz="0" w:space="0" w:color="auto"/>
      </w:divBdr>
      <w:divsChild>
        <w:div w:id="1882789658">
          <w:marLeft w:val="0"/>
          <w:marRight w:val="0"/>
          <w:marTop w:val="0"/>
          <w:marBottom w:val="0"/>
          <w:divBdr>
            <w:top w:val="none" w:sz="0" w:space="0" w:color="auto"/>
            <w:left w:val="none" w:sz="0" w:space="0" w:color="auto"/>
            <w:bottom w:val="none" w:sz="0" w:space="0" w:color="auto"/>
            <w:right w:val="none" w:sz="0" w:space="0" w:color="auto"/>
          </w:divBdr>
          <w:divsChild>
            <w:div w:id="462384055">
              <w:marLeft w:val="0"/>
              <w:marRight w:val="0"/>
              <w:marTop w:val="0"/>
              <w:marBottom w:val="0"/>
              <w:divBdr>
                <w:top w:val="none" w:sz="0" w:space="0" w:color="auto"/>
                <w:left w:val="none" w:sz="0" w:space="0" w:color="auto"/>
                <w:bottom w:val="none" w:sz="0" w:space="0" w:color="auto"/>
                <w:right w:val="none" w:sz="0" w:space="0" w:color="auto"/>
              </w:divBdr>
            </w:div>
          </w:divsChild>
        </w:div>
        <w:div w:id="742025603">
          <w:marLeft w:val="0"/>
          <w:marRight w:val="0"/>
          <w:marTop w:val="0"/>
          <w:marBottom w:val="0"/>
          <w:divBdr>
            <w:top w:val="none" w:sz="0" w:space="0" w:color="auto"/>
            <w:left w:val="none" w:sz="0" w:space="0" w:color="auto"/>
            <w:bottom w:val="none" w:sz="0" w:space="0" w:color="auto"/>
            <w:right w:val="none" w:sz="0" w:space="0" w:color="auto"/>
          </w:divBdr>
          <w:divsChild>
            <w:div w:id="1038817273">
              <w:marLeft w:val="0"/>
              <w:marRight w:val="0"/>
              <w:marTop w:val="0"/>
              <w:marBottom w:val="0"/>
              <w:divBdr>
                <w:top w:val="none" w:sz="0" w:space="0" w:color="auto"/>
                <w:left w:val="none" w:sz="0" w:space="0" w:color="auto"/>
                <w:bottom w:val="none" w:sz="0" w:space="0" w:color="auto"/>
                <w:right w:val="none" w:sz="0" w:space="0" w:color="auto"/>
              </w:divBdr>
            </w:div>
          </w:divsChild>
        </w:div>
        <w:div w:id="1479496866">
          <w:marLeft w:val="0"/>
          <w:marRight w:val="0"/>
          <w:marTop w:val="0"/>
          <w:marBottom w:val="0"/>
          <w:divBdr>
            <w:top w:val="none" w:sz="0" w:space="0" w:color="auto"/>
            <w:left w:val="none" w:sz="0" w:space="0" w:color="auto"/>
            <w:bottom w:val="none" w:sz="0" w:space="0" w:color="auto"/>
            <w:right w:val="none" w:sz="0" w:space="0" w:color="auto"/>
          </w:divBdr>
          <w:divsChild>
            <w:div w:id="1706952710">
              <w:marLeft w:val="0"/>
              <w:marRight w:val="0"/>
              <w:marTop w:val="0"/>
              <w:marBottom w:val="0"/>
              <w:divBdr>
                <w:top w:val="none" w:sz="0" w:space="0" w:color="auto"/>
                <w:left w:val="none" w:sz="0" w:space="0" w:color="auto"/>
                <w:bottom w:val="none" w:sz="0" w:space="0" w:color="auto"/>
                <w:right w:val="none" w:sz="0" w:space="0" w:color="auto"/>
              </w:divBdr>
            </w:div>
          </w:divsChild>
        </w:div>
        <w:div w:id="1603756072">
          <w:marLeft w:val="0"/>
          <w:marRight w:val="0"/>
          <w:marTop w:val="0"/>
          <w:marBottom w:val="0"/>
          <w:divBdr>
            <w:top w:val="none" w:sz="0" w:space="0" w:color="auto"/>
            <w:left w:val="none" w:sz="0" w:space="0" w:color="auto"/>
            <w:bottom w:val="none" w:sz="0" w:space="0" w:color="auto"/>
            <w:right w:val="none" w:sz="0" w:space="0" w:color="auto"/>
          </w:divBdr>
          <w:divsChild>
            <w:div w:id="1969621899">
              <w:marLeft w:val="0"/>
              <w:marRight w:val="0"/>
              <w:marTop w:val="0"/>
              <w:marBottom w:val="0"/>
              <w:divBdr>
                <w:top w:val="none" w:sz="0" w:space="0" w:color="auto"/>
                <w:left w:val="none" w:sz="0" w:space="0" w:color="auto"/>
                <w:bottom w:val="none" w:sz="0" w:space="0" w:color="auto"/>
                <w:right w:val="none" w:sz="0" w:space="0" w:color="auto"/>
              </w:divBdr>
            </w:div>
          </w:divsChild>
        </w:div>
        <w:div w:id="1357391466">
          <w:marLeft w:val="0"/>
          <w:marRight w:val="0"/>
          <w:marTop w:val="0"/>
          <w:marBottom w:val="0"/>
          <w:divBdr>
            <w:top w:val="none" w:sz="0" w:space="0" w:color="auto"/>
            <w:left w:val="none" w:sz="0" w:space="0" w:color="auto"/>
            <w:bottom w:val="none" w:sz="0" w:space="0" w:color="auto"/>
            <w:right w:val="none" w:sz="0" w:space="0" w:color="auto"/>
          </w:divBdr>
          <w:divsChild>
            <w:div w:id="183860979">
              <w:marLeft w:val="0"/>
              <w:marRight w:val="0"/>
              <w:marTop w:val="0"/>
              <w:marBottom w:val="0"/>
              <w:divBdr>
                <w:top w:val="none" w:sz="0" w:space="0" w:color="auto"/>
                <w:left w:val="none" w:sz="0" w:space="0" w:color="auto"/>
                <w:bottom w:val="none" w:sz="0" w:space="0" w:color="auto"/>
                <w:right w:val="none" w:sz="0" w:space="0" w:color="auto"/>
              </w:divBdr>
            </w:div>
          </w:divsChild>
        </w:div>
        <w:div w:id="1028408942">
          <w:marLeft w:val="0"/>
          <w:marRight w:val="0"/>
          <w:marTop w:val="0"/>
          <w:marBottom w:val="0"/>
          <w:divBdr>
            <w:top w:val="none" w:sz="0" w:space="0" w:color="auto"/>
            <w:left w:val="none" w:sz="0" w:space="0" w:color="auto"/>
            <w:bottom w:val="none" w:sz="0" w:space="0" w:color="auto"/>
            <w:right w:val="none" w:sz="0" w:space="0" w:color="auto"/>
          </w:divBdr>
          <w:divsChild>
            <w:div w:id="890308967">
              <w:marLeft w:val="0"/>
              <w:marRight w:val="0"/>
              <w:marTop w:val="0"/>
              <w:marBottom w:val="0"/>
              <w:divBdr>
                <w:top w:val="none" w:sz="0" w:space="0" w:color="auto"/>
                <w:left w:val="none" w:sz="0" w:space="0" w:color="auto"/>
                <w:bottom w:val="none" w:sz="0" w:space="0" w:color="auto"/>
                <w:right w:val="none" w:sz="0" w:space="0" w:color="auto"/>
              </w:divBdr>
            </w:div>
          </w:divsChild>
        </w:div>
        <w:div w:id="712075952">
          <w:marLeft w:val="0"/>
          <w:marRight w:val="0"/>
          <w:marTop w:val="0"/>
          <w:marBottom w:val="0"/>
          <w:divBdr>
            <w:top w:val="none" w:sz="0" w:space="0" w:color="auto"/>
            <w:left w:val="none" w:sz="0" w:space="0" w:color="auto"/>
            <w:bottom w:val="none" w:sz="0" w:space="0" w:color="auto"/>
            <w:right w:val="none" w:sz="0" w:space="0" w:color="auto"/>
          </w:divBdr>
          <w:divsChild>
            <w:div w:id="363209728">
              <w:marLeft w:val="0"/>
              <w:marRight w:val="0"/>
              <w:marTop w:val="0"/>
              <w:marBottom w:val="0"/>
              <w:divBdr>
                <w:top w:val="none" w:sz="0" w:space="0" w:color="auto"/>
                <w:left w:val="none" w:sz="0" w:space="0" w:color="auto"/>
                <w:bottom w:val="none" w:sz="0" w:space="0" w:color="auto"/>
                <w:right w:val="none" w:sz="0" w:space="0" w:color="auto"/>
              </w:divBdr>
            </w:div>
          </w:divsChild>
        </w:div>
        <w:div w:id="1639146259">
          <w:marLeft w:val="0"/>
          <w:marRight w:val="0"/>
          <w:marTop w:val="0"/>
          <w:marBottom w:val="0"/>
          <w:divBdr>
            <w:top w:val="none" w:sz="0" w:space="0" w:color="auto"/>
            <w:left w:val="none" w:sz="0" w:space="0" w:color="auto"/>
            <w:bottom w:val="none" w:sz="0" w:space="0" w:color="auto"/>
            <w:right w:val="none" w:sz="0" w:space="0" w:color="auto"/>
          </w:divBdr>
          <w:divsChild>
            <w:div w:id="133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189509">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1902073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26931954">
      <w:bodyDiv w:val="1"/>
      <w:marLeft w:val="0"/>
      <w:marRight w:val="0"/>
      <w:marTop w:val="0"/>
      <w:marBottom w:val="0"/>
      <w:divBdr>
        <w:top w:val="none" w:sz="0" w:space="0" w:color="auto"/>
        <w:left w:val="none" w:sz="0" w:space="0" w:color="auto"/>
        <w:bottom w:val="none" w:sz="0" w:space="0" w:color="auto"/>
        <w:right w:val="none" w:sz="0" w:space="0" w:color="auto"/>
      </w:divBdr>
      <w:divsChild>
        <w:div w:id="1554852828">
          <w:marLeft w:val="0"/>
          <w:marRight w:val="0"/>
          <w:marTop w:val="0"/>
          <w:marBottom w:val="0"/>
          <w:divBdr>
            <w:top w:val="none" w:sz="0" w:space="0" w:color="auto"/>
            <w:left w:val="none" w:sz="0" w:space="0" w:color="auto"/>
            <w:bottom w:val="none" w:sz="0" w:space="0" w:color="auto"/>
            <w:right w:val="none" w:sz="0" w:space="0" w:color="auto"/>
          </w:divBdr>
          <w:divsChild>
            <w:div w:id="1905329379">
              <w:marLeft w:val="0"/>
              <w:marRight w:val="0"/>
              <w:marTop w:val="0"/>
              <w:marBottom w:val="0"/>
              <w:divBdr>
                <w:top w:val="none" w:sz="0" w:space="0" w:color="auto"/>
                <w:left w:val="none" w:sz="0" w:space="0" w:color="auto"/>
                <w:bottom w:val="none" w:sz="0" w:space="0" w:color="auto"/>
                <w:right w:val="none" w:sz="0" w:space="0" w:color="auto"/>
              </w:divBdr>
            </w:div>
          </w:divsChild>
        </w:div>
        <w:div w:id="259342669">
          <w:marLeft w:val="0"/>
          <w:marRight w:val="0"/>
          <w:marTop w:val="0"/>
          <w:marBottom w:val="0"/>
          <w:divBdr>
            <w:top w:val="none" w:sz="0" w:space="0" w:color="auto"/>
            <w:left w:val="none" w:sz="0" w:space="0" w:color="auto"/>
            <w:bottom w:val="none" w:sz="0" w:space="0" w:color="auto"/>
            <w:right w:val="none" w:sz="0" w:space="0" w:color="auto"/>
          </w:divBdr>
          <w:divsChild>
            <w:div w:id="909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848">
      <w:bodyDiv w:val="1"/>
      <w:marLeft w:val="0"/>
      <w:marRight w:val="0"/>
      <w:marTop w:val="0"/>
      <w:marBottom w:val="0"/>
      <w:divBdr>
        <w:top w:val="none" w:sz="0" w:space="0" w:color="auto"/>
        <w:left w:val="none" w:sz="0" w:space="0" w:color="auto"/>
        <w:bottom w:val="none" w:sz="0" w:space="0" w:color="auto"/>
        <w:right w:val="none" w:sz="0" w:space="0" w:color="auto"/>
      </w:divBdr>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656251913">
      <w:bodyDiv w:val="1"/>
      <w:marLeft w:val="0"/>
      <w:marRight w:val="0"/>
      <w:marTop w:val="0"/>
      <w:marBottom w:val="0"/>
      <w:divBdr>
        <w:top w:val="none" w:sz="0" w:space="0" w:color="auto"/>
        <w:left w:val="none" w:sz="0" w:space="0" w:color="auto"/>
        <w:bottom w:val="none" w:sz="0" w:space="0" w:color="auto"/>
        <w:right w:val="none" w:sz="0" w:space="0" w:color="auto"/>
      </w:divBdr>
      <w:divsChild>
        <w:div w:id="1477798427">
          <w:marLeft w:val="0"/>
          <w:marRight w:val="0"/>
          <w:marTop w:val="0"/>
          <w:marBottom w:val="0"/>
          <w:divBdr>
            <w:top w:val="none" w:sz="0" w:space="0" w:color="auto"/>
            <w:left w:val="none" w:sz="0" w:space="0" w:color="auto"/>
            <w:bottom w:val="none" w:sz="0" w:space="0" w:color="auto"/>
            <w:right w:val="none" w:sz="0" w:space="0" w:color="auto"/>
          </w:divBdr>
          <w:divsChild>
            <w:div w:id="309553310">
              <w:marLeft w:val="0"/>
              <w:marRight w:val="0"/>
              <w:marTop w:val="0"/>
              <w:marBottom w:val="0"/>
              <w:divBdr>
                <w:top w:val="none" w:sz="0" w:space="0" w:color="auto"/>
                <w:left w:val="none" w:sz="0" w:space="0" w:color="auto"/>
                <w:bottom w:val="none" w:sz="0" w:space="0" w:color="auto"/>
                <w:right w:val="none" w:sz="0" w:space="0" w:color="auto"/>
              </w:divBdr>
            </w:div>
            <w:div w:id="400294719">
              <w:marLeft w:val="0"/>
              <w:marRight w:val="0"/>
              <w:marTop w:val="0"/>
              <w:marBottom w:val="0"/>
              <w:divBdr>
                <w:top w:val="none" w:sz="0" w:space="0" w:color="auto"/>
                <w:left w:val="none" w:sz="0" w:space="0" w:color="auto"/>
                <w:bottom w:val="none" w:sz="0" w:space="0" w:color="auto"/>
                <w:right w:val="none" w:sz="0" w:space="0" w:color="auto"/>
              </w:divBdr>
            </w:div>
            <w:div w:id="484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616">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687093956">
      <w:bodyDiv w:val="1"/>
      <w:marLeft w:val="0"/>
      <w:marRight w:val="0"/>
      <w:marTop w:val="0"/>
      <w:marBottom w:val="0"/>
      <w:divBdr>
        <w:top w:val="none" w:sz="0" w:space="0" w:color="auto"/>
        <w:left w:val="none" w:sz="0" w:space="0" w:color="auto"/>
        <w:bottom w:val="none" w:sz="0" w:space="0" w:color="auto"/>
        <w:right w:val="none" w:sz="0" w:space="0" w:color="auto"/>
      </w:divBdr>
      <w:divsChild>
        <w:div w:id="1202480757">
          <w:marLeft w:val="0"/>
          <w:marRight w:val="0"/>
          <w:marTop w:val="0"/>
          <w:marBottom w:val="0"/>
          <w:divBdr>
            <w:top w:val="none" w:sz="0" w:space="0" w:color="auto"/>
            <w:left w:val="none" w:sz="0" w:space="0" w:color="auto"/>
            <w:bottom w:val="none" w:sz="0" w:space="0" w:color="auto"/>
            <w:right w:val="none" w:sz="0" w:space="0" w:color="auto"/>
          </w:divBdr>
        </w:div>
        <w:div w:id="960916837">
          <w:marLeft w:val="0"/>
          <w:marRight w:val="0"/>
          <w:marTop w:val="0"/>
          <w:marBottom w:val="0"/>
          <w:divBdr>
            <w:top w:val="none" w:sz="0" w:space="0" w:color="auto"/>
            <w:left w:val="none" w:sz="0" w:space="0" w:color="auto"/>
            <w:bottom w:val="none" w:sz="0" w:space="0" w:color="auto"/>
            <w:right w:val="none" w:sz="0" w:space="0" w:color="auto"/>
          </w:divBdr>
        </w:div>
      </w:divsChild>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067">
      <w:bodyDiv w:val="1"/>
      <w:marLeft w:val="0"/>
      <w:marRight w:val="0"/>
      <w:marTop w:val="0"/>
      <w:marBottom w:val="0"/>
      <w:divBdr>
        <w:top w:val="none" w:sz="0" w:space="0" w:color="auto"/>
        <w:left w:val="none" w:sz="0" w:space="0" w:color="auto"/>
        <w:bottom w:val="none" w:sz="0" w:space="0" w:color="auto"/>
        <w:right w:val="none" w:sz="0" w:space="0" w:color="auto"/>
      </w:divBdr>
    </w:div>
    <w:div w:id="1721199178">
      <w:bodyDiv w:val="1"/>
      <w:marLeft w:val="0"/>
      <w:marRight w:val="0"/>
      <w:marTop w:val="0"/>
      <w:marBottom w:val="0"/>
      <w:divBdr>
        <w:top w:val="none" w:sz="0" w:space="0" w:color="auto"/>
        <w:left w:val="none" w:sz="0" w:space="0" w:color="auto"/>
        <w:bottom w:val="none" w:sz="0" w:space="0" w:color="auto"/>
        <w:right w:val="none" w:sz="0" w:space="0" w:color="auto"/>
      </w:divBdr>
    </w:div>
    <w:div w:id="1724214436">
      <w:bodyDiv w:val="1"/>
      <w:marLeft w:val="0"/>
      <w:marRight w:val="0"/>
      <w:marTop w:val="0"/>
      <w:marBottom w:val="0"/>
      <w:divBdr>
        <w:top w:val="none" w:sz="0" w:space="0" w:color="auto"/>
        <w:left w:val="none" w:sz="0" w:space="0" w:color="auto"/>
        <w:bottom w:val="none" w:sz="0" w:space="0" w:color="auto"/>
        <w:right w:val="none" w:sz="0" w:space="0" w:color="auto"/>
      </w:divBdr>
    </w:div>
    <w:div w:id="1726760766">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72122977">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21724591">
      <w:bodyDiv w:val="1"/>
      <w:marLeft w:val="0"/>
      <w:marRight w:val="0"/>
      <w:marTop w:val="0"/>
      <w:marBottom w:val="0"/>
      <w:divBdr>
        <w:top w:val="none" w:sz="0" w:space="0" w:color="auto"/>
        <w:left w:val="none" w:sz="0" w:space="0" w:color="auto"/>
        <w:bottom w:val="none" w:sz="0" w:space="0" w:color="auto"/>
        <w:right w:val="none" w:sz="0" w:space="0" w:color="auto"/>
      </w:divBdr>
    </w:div>
    <w:div w:id="1825275639">
      <w:bodyDiv w:val="1"/>
      <w:marLeft w:val="0"/>
      <w:marRight w:val="0"/>
      <w:marTop w:val="0"/>
      <w:marBottom w:val="0"/>
      <w:divBdr>
        <w:top w:val="none" w:sz="0" w:space="0" w:color="auto"/>
        <w:left w:val="none" w:sz="0" w:space="0" w:color="auto"/>
        <w:bottom w:val="none" w:sz="0" w:space="0" w:color="auto"/>
        <w:right w:val="none" w:sz="0" w:space="0" w:color="auto"/>
      </w:divBdr>
    </w:div>
    <w:div w:id="1832746122">
      <w:bodyDiv w:val="1"/>
      <w:marLeft w:val="0"/>
      <w:marRight w:val="0"/>
      <w:marTop w:val="0"/>
      <w:marBottom w:val="0"/>
      <w:divBdr>
        <w:top w:val="none" w:sz="0" w:space="0" w:color="auto"/>
        <w:left w:val="none" w:sz="0" w:space="0" w:color="auto"/>
        <w:bottom w:val="none" w:sz="0" w:space="0" w:color="auto"/>
        <w:right w:val="none" w:sz="0" w:space="0" w:color="auto"/>
      </w:divBdr>
      <w:divsChild>
        <w:div w:id="207031479">
          <w:marLeft w:val="0"/>
          <w:marRight w:val="0"/>
          <w:marTop w:val="0"/>
          <w:marBottom w:val="0"/>
          <w:divBdr>
            <w:top w:val="none" w:sz="0" w:space="0" w:color="auto"/>
            <w:left w:val="none" w:sz="0" w:space="0" w:color="auto"/>
            <w:bottom w:val="none" w:sz="0" w:space="0" w:color="auto"/>
            <w:right w:val="none" w:sz="0" w:space="0" w:color="auto"/>
          </w:divBdr>
          <w:divsChild>
            <w:div w:id="1988051352">
              <w:marLeft w:val="0"/>
              <w:marRight w:val="0"/>
              <w:marTop w:val="0"/>
              <w:marBottom w:val="0"/>
              <w:divBdr>
                <w:top w:val="none" w:sz="0" w:space="0" w:color="auto"/>
                <w:left w:val="none" w:sz="0" w:space="0" w:color="auto"/>
                <w:bottom w:val="none" w:sz="0" w:space="0" w:color="auto"/>
                <w:right w:val="none" w:sz="0" w:space="0" w:color="auto"/>
              </w:divBdr>
            </w:div>
          </w:divsChild>
        </w:div>
        <w:div w:id="37247523">
          <w:marLeft w:val="0"/>
          <w:marRight w:val="0"/>
          <w:marTop w:val="0"/>
          <w:marBottom w:val="0"/>
          <w:divBdr>
            <w:top w:val="none" w:sz="0" w:space="0" w:color="auto"/>
            <w:left w:val="none" w:sz="0" w:space="0" w:color="auto"/>
            <w:bottom w:val="none" w:sz="0" w:space="0" w:color="auto"/>
            <w:right w:val="none" w:sz="0" w:space="0" w:color="auto"/>
          </w:divBdr>
          <w:divsChild>
            <w:div w:id="1599022556">
              <w:marLeft w:val="0"/>
              <w:marRight w:val="0"/>
              <w:marTop w:val="0"/>
              <w:marBottom w:val="0"/>
              <w:divBdr>
                <w:top w:val="none" w:sz="0" w:space="0" w:color="auto"/>
                <w:left w:val="none" w:sz="0" w:space="0" w:color="auto"/>
                <w:bottom w:val="none" w:sz="0" w:space="0" w:color="auto"/>
                <w:right w:val="none" w:sz="0" w:space="0" w:color="auto"/>
              </w:divBdr>
            </w:div>
          </w:divsChild>
        </w:div>
        <w:div w:id="795292176">
          <w:marLeft w:val="0"/>
          <w:marRight w:val="0"/>
          <w:marTop w:val="0"/>
          <w:marBottom w:val="0"/>
          <w:divBdr>
            <w:top w:val="none" w:sz="0" w:space="0" w:color="auto"/>
            <w:left w:val="none" w:sz="0" w:space="0" w:color="auto"/>
            <w:bottom w:val="none" w:sz="0" w:space="0" w:color="auto"/>
            <w:right w:val="none" w:sz="0" w:space="0" w:color="auto"/>
          </w:divBdr>
          <w:divsChild>
            <w:div w:id="591008273">
              <w:marLeft w:val="0"/>
              <w:marRight w:val="0"/>
              <w:marTop w:val="0"/>
              <w:marBottom w:val="0"/>
              <w:divBdr>
                <w:top w:val="none" w:sz="0" w:space="0" w:color="auto"/>
                <w:left w:val="none" w:sz="0" w:space="0" w:color="auto"/>
                <w:bottom w:val="none" w:sz="0" w:space="0" w:color="auto"/>
                <w:right w:val="none" w:sz="0" w:space="0" w:color="auto"/>
              </w:divBdr>
            </w:div>
          </w:divsChild>
        </w:div>
        <w:div w:id="1882981963">
          <w:marLeft w:val="0"/>
          <w:marRight w:val="0"/>
          <w:marTop w:val="0"/>
          <w:marBottom w:val="0"/>
          <w:divBdr>
            <w:top w:val="none" w:sz="0" w:space="0" w:color="auto"/>
            <w:left w:val="none" w:sz="0" w:space="0" w:color="auto"/>
            <w:bottom w:val="none" w:sz="0" w:space="0" w:color="auto"/>
            <w:right w:val="none" w:sz="0" w:space="0" w:color="auto"/>
          </w:divBdr>
          <w:divsChild>
            <w:div w:id="623345155">
              <w:marLeft w:val="0"/>
              <w:marRight w:val="0"/>
              <w:marTop w:val="0"/>
              <w:marBottom w:val="0"/>
              <w:divBdr>
                <w:top w:val="none" w:sz="0" w:space="0" w:color="auto"/>
                <w:left w:val="none" w:sz="0" w:space="0" w:color="auto"/>
                <w:bottom w:val="none" w:sz="0" w:space="0" w:color="auto"/>
                <w:right w:val="none" w:sz="0" w:space="0" w:color="auto"/>
              </w:divBdr>
            </w:div>
          </w:divsChild>
        </w:div>
        <w:div w:id="853494618">
          <w:marLeft w:val="0"/>
          <w:marRight w:val="0"/>
          <w:marTop w:val="0"/>
          <w:marBottom w:val="0"/>
          <w:divBdr>
            <w:top w:val="none" w:sz="0" w:space="0" w:color="auto"/>
            <w:left w:val="none" w:sz="0" w:space="0" w:color="auto"/>
            <w:bottom w:val="none" w:sz="0" w:space="0" w:color="auto"/>
            <w:right w:val="none" w:sz="0" w:space="0" w:color="auto"/>
          </w:divBdr>
          <w:divsChild>
            <w:div w:id="1683975691">
              <w:marLeft w:val="0"/>
              <w:marRight w:val="0"/>
              <w:marTop w:val="0"/>
              <w:marBottom w:val="0"/>
              <w:divBdr>
                <w:top w:val="none" w:sz="0" w:space="0" w:color="auto"/>
                <w:left w:val="none" w:sz="0" w:space="0" w:color="auto"/>
                <w:bottom w:val="none" w:sz="0" w:space="0" w:color="auto"/>
                <w:right w:val="none" w:sz="0" w:space="0" w:color="auto"/>
              </w:divBdr>
            </w:div>
          </w:divsChild>
        </w:div>
        <w:div w:id="732121893">
          <w:marLeft w:val="0"/>
          <w:marRight w:val="0"/>
          <w:marTop w:val="0"/>
          <w:marBottom w:val="0"/>
          <w:divBdr>
            <w:top w:val="none" w:sz="0" w:space="0" w:color="auto"/>
            <w:left w:val="none" w:sz="0" w:space="0" w:color="auto"/>
            <w:bottom w:val="none" w:sz="0" w:space="0" w:color="auto"/>
            <w:right w:val="none" w:sz="0" w:space="0" w:color="auto"/>
          </w:divBdr>
          <w:divsChild>
            <w:div w:id="1599681674">
              <w:marLeft w:val="0"/>
              <w:marRight w:val="0"/>
              <w:marTop w:val="0"/>
              <w:marBottom w:val="0"/>
              <w:divBdr>
                <w:top w:val="none" w:sz="0" w:space="0" w:color="auto"/>
                <w:left w:val="none" w:sz="0" w:space="0" w:color="auto"/>
                <w:bottom w:val="none" w:sz="0" w:space="0" w:color="auto"/>
                <w:right w:val="none" w:sz="0" w:space="0" w:color="auto"/>
              </w:divBdr>
            </w:div>
          </w:divsChild>
        </w:div>
        <w:div w:id="1047099389">
          <w:marLeft w:val="0"/>
          <w:marRight w:val="0"/>
          <w:marTop w:val="0"/>
          <w:marBottom w:val="0"/>
          <w:divBdr>
            <w:top w:val="none" w:sz="0" w:space="0" w:color="auto"/>
            <w:left w:val="none" w:sz="0" w:space="0" w:color="auto"/>
            <w:bottom w:val="none" w:sz="0" w:space="0" w:color="auto"/>
            <w:right w:val="none" w:sz="0" w:space="0" w:color="auto"/>
          </w:divBdr>
          <w:divsChild>
            <w:div w:id="1778519046">
              <w:marLeft w:val="0"/>
              <w:marRight w:val="0"/>
              <w:marTop w:val="0"/>
              <w:marBottom w:val="0"/>
              <w:divBdr>
                <w:top w:val="none" w:sz="0" w:space="0" w:color="auto"/>
                <w:left w:val="none" w:sz="0" w:space="0" w:color="auto"/>
                <w:bottom w:val="none" w:sz="0" w:space="0" w:color="auto"/>
                <w:right w:val="none" w:sz="0" w:space="0" w:color="auto"/>
              </w:divBdr>
            </w:div>
          </w:divsChild>
        </w:div>
        <w:div w:id="341903764">
          <w:marLeft w:val="0"/>
          <w:marRight w:val="0"/>
          <w:marTop w:val="0"/>
          <w:marBottom w:val="0"/>
          <w:divBdr>
            <w:top w:val="none" w:sz="0" w:space="0" w:color="auto"/>
            <w:left w:val="none" w:sz="0" w:space="0" w:color="auto"/>
            <w:bottom w:val="none" w:sz="0" w:space="0" w:color="auto"/>
            <w:right w:val="none" w:sz="0" w:space="0" w:color="auto"/>
          </w:divBdr>
          <w:divsChild>
            <w:div w:id="1481997465">
              <w:marLeft w:val="0"/>
              <w:marRight w:val="0"/>
              <w:marTop w:val="0"/>
              <w:marBottom w:val="0"/>
              <w:divBdr>
                <w:top w:val="none" w:sz="0" w:space="0" w:color="auto"/>
                <w:left w:val="none" w:sz="0" w:space="0" w:color="auto"/>
                <w:bottom w:val="none" w:sz="0" w:space="0" w:color="auto"/>
                <w:right w:val="none" w:sz="0" w:space="0" w:color="auto"/>
              </w:divBdr>
            </w:div>
          </w:divsChild>
        </w:div>
        <w:div w:id="1536115701">
          <w:marLeft w:val="0"/>
          <w:marRight w:val="0"/>
          <w:marTop w:val="0"/>
          <w:marBottom w:val="0"/>
          <w:divBdr>
            <w:top w:val="none" w:sz="0" w:space="0" w:color="auto"/>
            <w:left w:val="none" w:sz="0" w:space="0" w:color="auto"/>
            <w:bottom w:val="none" w:sz="0" w:space="0" w:color="auto"/>
            <w:right w:val="none" w:sz="0" w:space="0" w:color="auto"/>
          </w:divBdr>
          <w:divsChild>
            <w:div w:id="187062117">
              <w:marLeft w:val="0"/>
              <w:marRight w:val="0"/>
              <w:marTop w:val="0"/>
              <w:marBottom w:val="0"/>
              <w:divBdr>
                <w:top w:val="none" w:sz="0" w:space="0" w:color="auto"/>
                <w:left w:val="none" w:sz="0" w:space="0" w:color="auto"/>
                <w:bottom w:val="none" w:sz="0" w:space="0" w:color="auto"/>
                <w:right w:val="none" w:sz="0" w:space="0" w:color="auto"/>
              </w:divBdr>
            </w:div>
          </w:divsChild>
        </w:div>
        <w:div w:id="986518759">
          <w:marLeft w:val="0"/>
          <w:marRight w:val="0"/>
          <w:marTop w:val="0"/>
          <w:marBottom w:val="0"/>
          <w:divBdr>
            <w:top w:val="none" w:sz="0" w:space="0" w:color="auto"/>
            <w:left w:val="none" w:sz="0" w:space="0" w:color="auto"/>
            <w:bottom w:val="none" w:sz="0" w:space="0" w:color="auto"/>
            <w:right w:val="none" w:sz="0" w:space="0" w:color="auto"/>
          </w:divBdr>
          <w:divsChild>
            <w:div w:id="732239208">
              <w:marLeft w:val="0"/>
              <w:marRight w:val="0"/>
              <w:marTop w:val="0"/>
              <w:marBottom w:val="0"/>
              <w:divBdr>
                <w:top w:val="none" w:sz="0" w:space="0" w:color="auto"/>
                <w:left w:val="none" w:sz="0" w:space="0" w:color="auto"/>
                <w:bottom w:val="none" w:sz="0" w:space="0" w:color="auto"/>
                <w:right w:val="none" w:sz="0" w:space="0" w:color="auto"/>
              </w:divBdr>
            </w:div>
          </w:divsChild>
        </w:div>
        <w:div w:id="1715539731">
          <w:marLeft w:val="0"/>
          <w:marRight w:val="0"/>
          <w:marTop w:val="0"/>
          <w:marBottom w:val="0"/>
          <w:divBdr>
            <w:top w:val="none" w:sz="0" w:space="0" w:color="auto"/>
            <w:left w:val="none" w:sz="0" w:space="0" w:color="auto"/>
            <w:bottom w:val="none" w:sz="0" w:space="0" w:color="auto"/>
            <w:right w:val="none" w:sz="0" w:space="0" w:color="auto"/>
          </w:divBdr>
          <w:divsChild>
            <w:div w:id="1661932031">
              <w:marLeft w:val="0"/>
              <w:marRight w:val="0"/>
              <w:marTop w:val="0"/>
              <w:marBottom w:val="0"/>
              <w:divBdr>
                <w:top w:val="none" w:sz="0" w:space="0" w:color="auto"/>
                <w:left w:val="none" w:sz="0" w:space="0" w:color="auto"/>
                <w:bottom w:val="none" w:sz="0" w:space="0" w:color="auto"/>
                <w:right w:val="none" w:sz="0" w:space="0" w:color="auto"/>
              </w:divBdr>
            </w:div>
          </w:divsChild>
        </w:div>
        <w:div w:id="1303652978">
          <w:marLeft w:val="0"/>
          <w:marRight w:val="0"/>
          <w:marTop w:val="0"/>
          <w:marBottom w:val="0"/>
          <w:divBdr>
            <w:top w:val="none" w:sz="0" w:space="0" w:color="auto"/>
            <w:left w:val="none" w:sz="0" w:space="0" w:color="auto"/>
            <w:bottom w:val="none" w:sz="0" w:space="0" w:color="auto"/>
            <w:right w:val="none" w:sz="0" w:space="0" w:color="auto"/>
          </w:divBdr>
          <w:divsChild>
            <w:div w:id="1579485540">
              <w:marLeft w:val="0"/>
              <w:marRight w:val="0"/>
              <w:marTop w:val="0"/>
              <w:marBottom w:val="0"/>
              <w:divBdr>
                <w:top w:val="none" w:sz="0" w:space="0" w:color="auto"/>
                <w:left w:val="none" w:sz="0" w:space="0" w:color="auto"/>
                <w:bottom w:val="none" w:sz="0" w:space="0" w:color="auto"/>
                <w:right w:val="none" w:sz="0" w:space="0" w:color="auto"/>
              </w:divBdr>
            </w:div>
          </w:divsChild>
        </w:div>
        <w:div w:id="580405860">
          <w:marLeft w:val="0"/>
          <w:marRight w:val="0"/>
          <w:marTop w:val="0"/>
          <w:marBottom w:val="0"/>
          <w:divBdr>
            <w:top w:val="none" w:sz="0" w:space="0" w:color="auto"/>
            <w:left w:val="none" w:sz="0" w:space="0" w:color="auto"/>
            <w:bottom w:val="none" w:sz="0" w:space="0" w:color="auto"/>
            <w:right w:val="none" w:sz="0" w:space="0" w:color="auto"/>
          </w:divBdr>
          <w:divsChild>
            <w:div w:id="2079547710">
              <w:marLeft w:val="0"/>
              <w:marRight w:val="0"/>
              <w:marTop w:val="0"/>
              <w:marBottom w:val="0"/>
              <w:divBdr>
                <w:top w:val="none" w:sz="0" w:space="0" w:color="auto"/>
                <w:left w:val="none" w:sz="0" w:space="0" w:color="auto"/>
                <w:bottom w:val="none" w:sz="0" w:space="0" w:color="auto"/>
                <w:right w:val="none" w:sz="0" w:space="0" w:color="auto"/>
              </w:divBdr>
            </w:div>
          </w:divsChild>
        </w:div>
        <w:div w:id="1299142716">
          <w:marLeft w:val="0"/>
          <w:marRight w:val="0"/>
          <w:marTop w:val="0"/>
          <w:marBottom w:val="0"/>
          <w:divBdr>
            <w:top w:val="none" w:sz="0" w:space="0" w:color="auto"/>
            <w:left w:val="none" w:sz="0" w:space="0" w:color="auto"/>
            <w:bottom w:val="none" w:sz="0" w:space="0" w:color="auto"/>
            <w:right w:val="none" w:sz="0" w:space="0" w:color="auto"/>
          </w:divBdr>
          <w:divsChild>
            <w:div w:id="2099132058">
              <w:marLeft w:val="0"/>
              <w:marRight w:val="0"/>
              <w:marTop w:val="0"/>
              <w:marBottom w:val="0"/>
              <w:divBdr>
                <w:top w:val="none" w:sz="0" w:space="0" w:color="auto"/>
                <w:left w:val="none" w:sz="0" w:space="0" w:color="auto"/>
                <w:bottom w:val="none" w:sz="0" w:space="0" w:color="auto"/>
                <w:right w:val="none" w:sz="0" w:space="0" w:color="auto"/>
              </w:divBdr>
            </w:div>
          </w:divsChild>
        </w:div>
        <w:div w:id="1317227738">
          <w:marLeft w:val="0"/>
          <w:marRight w:val="0"/>
          <w:marTop w:val="0"/>
          <w:marBottom w:val="0"/>
          <w:divBdr>
            <w:top w:val="none" w:sz="0" w:space="0" w:color="auto"/>
            <w:left w:val="none" w:sz="0" w:space="0" w:color="auto"/>
            <w:bottom w:val="none" w:sz="0" w:space="0" w:color="auto"/>
            <w:right w:val="none" w:sz="0" w:space="0" w:color="auto"/>
          </w:divBdr>
          <w:divsChild>
            <w:div w:id="139811465">
              <w:marLeft w:val="0"/>
              <w:marRight w:val="0"/>
              <w:marTop w:val="0"/>
              <w:marBottom w:val="0"/>
              <w:divBdr>
                <w:top w:val="none" w:sz="0" w:space="0" w:color="auto"/>
                <w:left w:val="none" w:sz="0" w:space="0" w:color="auto"/>
                <w:bottom w:val="none" w:sz="0" w:space="0" w:color="auto"/>
                <w:right w:val="none" w:sz="0" w:space="0" w:color="auto"/>
              </w:divBdr>
            </w:div>
          </w:divsChild>
        </w:div>
        <w:div w:id="1373503909">
          <w:marLeft w:val="0"/>
          <w:marRight w:val="0"/>
          <w:marTop w:val="0"/>
          <w:marBottom w:val="0"/>
          <w:divBdr>
            <w:top w:val="none" w:sz="0" w:space="0" w:color="auto"/>
            <w:left w:val="none" w:sz="0" w:space="0" w:color="auto"/>
            <w:bottom w:val="none" w:sz="0" w:space="0" w:color="auto"/>
            <w:right w:val="none" w:sz="0" w:space="0" w:color="auto"/>
          </w:divBdr>
          <w:divsChild>
            <w:div w:id="1633051013">
              <w:marLeft w:val="0"/>
              <w:marRight w:val="0"/>
              <w:marTop w:val="0"/>
              <w:marBottom w:val="0"/>
              <w:divBdr>
                <w:top w:val="none" w:sz="0" w:space="0" w:color="auto"/>
                <w:left w:val="none" w:sz="0" w:space="0" w:color="auto"/>
                <w:bottom w:val="none" w:sz="0" w:space="0" w:color="auto"/>
                <w:right w:val="none" w:sz="0" w:space="0" w:color="auto"/>
              </w:divBdr>
            </w:div>
          </w:divsChild>
        </w:div>
        <w:div w:id="1174295320">
          <w:marLeft w:val="0"/>
          <w:marRight w:val="0"/>
          <w:marTop w:val="0"/>
          <w:marBottom w:val="0"/>
          <w:divBdr>
            <w:top w:val="none" w:sz="0" w:space="0" w:color="auto"/>
            <w:left w:val="none" w:sz="0" w:space="0" w:color="auto"/>
            <w:bottom w:val="none" w:sz="0" w:space="0" w:color="auto"/>
            <w:right w:val="none" w:sz="0" w:space="0" w:color="auto"/>
          </w:divBdr>
          <w:divsChild>
            <w:div w:id="774717459">
              <w:marLeft w:val="0"/>
              <w:marRight w:val="0"/>
              <w:marTop w:val="0"/>
              <w:marBottom w:val="0"/>
              <w:divBdr>
                <w:top w:val="none" w:sz="0" w:space="0" w:color="auto"/>
                <w:left w:val="none" w:sz="0" w:space="0" w:color="auto"/>
                <w:bottom w:val="none" w:sz="0" w:space="0" w:color="auto"/>
                <w:right w:val="none" w:sz="0" w:space="0" w:color="auto"/>
              </w:divBdr>
            </w:div>
          </w:divsChild>
        </w:div>
        <w:div w:id="925531404">
          <w:marLeft w:val="0"/>
          <w:marRight w:val="0"/>
          <w:marTop w:val="0"/>
          <w:marBottom w:val="0"/>
          <w:divBdr>
            <w:top w:val="none" w:sz="0" w:space="0" w:color="auto"/>
            <w:left w:val="none" w:sz="0" w:space="0" w:color="auto"/>
            <w:bottom w:val="none" w:sz="0" w:space="0" w:color="auto"/>
            <w:right w:val="none" w:sz="0" w:space="0" w:color="auto"/>
          </w:divBdr>
          <w:divsChild>
            <w:div w:id="1365012859">
              <w:marLeft w:val="0"/>
              <w:marRight w:val="0"/>
              <w:marTop w:val="0"/>
              <w:marBottom w:val="0"/>
              <w:divBdr>
                <w:top w:val="none" w:sz="0" w:space="0" w:color="auto"/>
                <w:left w:val="none" w:sz="0" w:space="0" w:color="auto"/>
                <w:bottom w:val="none" w:sz="0" w:space="0" w:color="auto"/>
                <w:right w:val="none" w:sz="0" w:space="0" w:color="auto"/>
              </w:divBdr>
            </w:div>
          </w:divsChild>
        </w:div>
        <w:div w:id="421339747">
          <w:marLeft w:val="0"/>
          <w:marRight w:val="0"/>
          <w:marTop w:val="0"/>
          <w:marBottom w:val="0"/>
          <w:divBdr>
            <w:top w:val="none" w:sz="0" w:space="0" w:color="auto"/>
            <w:left w:val="none" w:sz="0" w:space="0" w:color="auto"/>
            <w:bottom w:val="none" w:sz="0" w:space="0" w:color="auto"/>
            <w:right w:val="none" w:sz="0" w:space="0" w:color="auto"/>
          </w:divBdr>
          <w:divsChild>
            <w:div w:id="1768650434">
              <w:marLeft w:val="0"/>
              <w:marRight w:val="0"/>
              <w:marTop w:val="0"/>
              <w:marBottom w:val="0"/>
              <w:divBdr>
                <w:top w:val="none" w:sz="0" w:space="0" w:color="auto"/>
                <w:left w:val="none" w:sz="0" w:space="0" w:color="auto"/>
                <w:bottom w:val="none" w:sz="0" w:space="0" w:color="auto"/>
                <w:right w:val="none" w:sz="0" w:space="0" w:color="auto"/>
              </w:divBdr>
            </w:div>
          </w:divsChild>
        </w:div>
        <w:div w:id="992760213">
          <w:marLeft w:val="0"/>
          <w:marRight w:val="0"/>
          <w:marTop w:val="0"/>
          <w:marBottom w:val="0"/>
          <w:divBdr>
            <w:top w:val="none" w:sz="0" w:space="0" w:color="auto"/>
            <w:left w:val="none" w:sz="0" w:space="0" w:color="auto"/>
            <w:bottom w:val="none" w:sz="0" w:space="0" w:color="auto"/>
            <w:right w:val="none" w:sz="0" w:space="0" w:color="auto"/>
          </w:divBdr>
          <w:divsChild>
            <w:div w:id="979192178">
              <w:marLeft w:val="0"/>
              <w:marRight w:val="0"/>
              <w:marTop w:val="0"/>
              <w:marBottom w:val="0"/>
              <w:divBdr>
                <w:top w:val="none" w:sz="0" w:space="0" w:color="auto"/>
                <w:left w:val="none" w:sz="0" w:space="0" w:color="auto"/>
                <w:bottom w:val="none" w:sz="0" w:space="0" w:color="auto"/>
                <w:right w:val="none" w:sz="0" w:space="0" w:color="auto"/>
              </w:divBdr>
            </w:div>
          </w:divsChild>
        </w:div>
        <w:div w:id="1409499214">
          <w:marLeft w:val="0"/>
          <w:marRight w:val="0"/>
          <w:marTop w:val="0"/>
          <w:marBottom w:val="0"/>
          <w:divBdr>
            <w:top w:val="none" w:sz="0" w:space="0" w:color="auto"/>
            <w:left w:val="none" w:sz="0" w:space="0" w:color="auto"/>
            <w:bottom w:val="none" w:sz="0" w:space="0" w:color="auto"/>
            <w:right w:val="none" w:sz="0" w:space="0" w:color="auto"/>
          </w:divBdr>
          <w:divsChild>
            <w:div w:id="1655598804">
              <w:marLeft w:val="0"/>
              <w:marRight w:val="0"/>
              <w:marTop w:val="0"/>
              <w:marBottom w:val="0"/>
              <w:divBdr>
                <w:top w:val="none" w:sz="0" w:space="0" w:color="auto"/>
                <w:left w:val="none" w:sz="0" w:space="0" w:color="auto"/>
                <w:bottom w:val="none" w:sz="0" w:space="0" w:color="auto"/>
                <w:right w:val="none" w:sz="0" w:space="0" w:color="auto"/>
              </w:divBdr>
            </w:div>
          </w:divsChild>
        </w:div>
        <w:div w:id="1041127545">
          <w:marLeft w:val="0"/>
          <w:marRight w:val="0"/>
          <w:marTop w:val="0"/>
          <w:marBottom w:val="0"/>
          <w:divBdr>
            <w:top w:val="none" w:sz="0" w:space="0" w:color="auto"/>
            <w:left w:val="none" w:sz="0" w:space="0" w:color="auto"/>
            <w:bottom w:val="none" w:sz="0" w:space="0" w:color="auto"/>
            <w:right w:val="none" w:sz="0" w:space="0" w:color="auto"/>
          </w:divBdr>
          <w:divsChild>
            <w:div w:id="374081671">
              <w:marLeft w:val="0"/>
              <w:marRight w:val="0"/>
              <w:marTop w:val="0"/>
              <w:marBottom w:val="0"/>
              <w:divBdr>
                <w:top w:val="none" w:sz="0" w:space="0" w:color="auto"/>
                <w:left w:val="none" w:sz="0" w:space="0" w:color="auto"/>
                <w:bottom w:val="none" w:sz="0" w:space="0" w:color="auto"/>
                <w:right w:val="none" w:sz="0" w:space="0" w:color="auto"/>
              </w:divBdr>
            </w:div>
          </w:divsChild>
        </w:div>
        <w:div w:id="1043865425">
          <w:marLeft w:val="0"/>
          <w:marRight w:val="0"/>
          <w:marTop w:val="0"/>
          <w:marBottom w:val="0"/>
          <w:divBdr>
            <w:top w:val="none" w:sz="0" w:space="0" w:color="auto"/>
            <w:left w:val="none" w:sz="0" w:space="0" w:color="auto"/>
            <w:bottom w:val="none" w:sz="0" w:space="0" w:color="auto"/>
            <w:right w:val="none" w:sz="0" w:space="0" w:color="auto"/>
          </w:divBdr>
          <w:divsChild>
            <w:div w:id="813957732">
              <w:marLeft w:val="0"/>
              <w:marRight w:val="0"/>
              <w:marTop w:val="0"/>
              <w:marBottom w:val="0"/>
              <w:divBdr>
                <w:top w:val="none" w:sz="0" w:space="0" w:color="auto"/>
                <w:left w:val="none" w:sz="0" w:space="0" w:color="auto"/>
                <w:bottom w:val="none" w:sz="0" w:space="0" w:color="auto"/>
                <w:right w:val="none" w:sz="0" w:space="0" w:color="auto"/>
              </w:divBdr>
            </w:div>
          </w:divsChild>
        </w:div>
        <w:div w:id="889800575">
          <w:marLeft w:val="0"/>
          <w:marRight w:val="0"/>
          <w:marTop w:val="0"/>
          <w:marBottom w:val="0"/>
          <w:divBdr>
            <w:top w:val="none" w:sz="0" w:space="0" w:color="auto"/>
            <w:left w:val="none" w:sz="0" w:space="0" w:color="auto"/>
            <w:bottom w:val="none" w:sz="0" w:space="0" w:color="auto"/>
            <w:right w:val="none" w:sz="0" w:space="0" w:color="auto"/>
          </w:divBdr>
          <w:divsChild>
            <w:div w:id="1740204958">
              <w:marLeft w:val="0"/>
              <w:marRight w:val="0"/>
              <w:marTop w:val="0"/>
              <w:marBottom w:val="0"/>
              <w:divBdr>
                <w:top w:val="none" w:sz="0" w:space="0" w:color="auto"/>
                <w:left w:val="none" w:sz="0" w:space="0" w:color="auto"/>
                <w:bottom w:val="none" w:sz="0" w:space="0" w:color="auto"/>
                <w:right w:val="none" w:sz="0" w:space="0" w:color="auto"/>
              </w:divBdr>
            </w:div>
          </w:divsChild>
        </w:div>
        <w:div w:id="1659923765">
          <w:marLeft w:val="0"/>
          <w:marRight w:val="0"/>
          <w:marTop w:val="0"/>
          <w:marBottom w:val="0"/>
          <w:divBdr>
            <w:top w:val="none" w:sz="0" w:space="0" w:color="auto"/>
            <w:left w:val="none" w:sz="0" w:space="0" w:color="auto"/>
            <w:bottom w:val="none" w:sz="0" w:space="0" w:color="auto"/>
            <w:right w:val="none" w:sz="0" w:space="0" w:color="auto"/>
          </w:divBdr>
          <w:divsChild>
            <w:div w:id="1709377375">
              <w:marLeft w:val="0"/>
              <w:marRight w:val="0"/>
              <w:marTop w:val="0"/>
              <w:marBottom w:val="0"/>
              <w:divBdr>
                <w:top w:val="none" w:sz="0" w:space="0" w:color="auto"/>
                <w:left w:val="none" w:sz="0" w:space="0" w:color="auto"/>
                <w:bottom w:val="none" w:sz="0" w:space="0" w:color="auto"/>
                <w:right w:val="none" w:sz="0" w:space="0" w:color="auto"/>
              </w:divBdr>
            </w:div>
          </w:divsChild>
        </w:div>
        <w:div w:id="436218559">
          <w:marLeft w:val="0"/>
          <w:marRight w:val="0"/>
          <w:marTop w:val="0"/>
          <w:marBottom w:val="0"/>
          <w:divBdr>
            <w:top w:val="none" w:sz="0" w:space="0" w:color="auto"/>
            <w:left w:val="none" w:sz="0" w:space="0" w:color="auto"/>
            <w:bottom w:val="none" w:sz="0" w:space="0" w:color="auto"/>
            <w:right w:val="none" w:sz="0" w:space="0" w:color="auto"/>
          </w:divBdr>
          <w:divsChild>
            <w:div w:id="541752199">
              <w:marLeft w:val="0"/>
              <w:marRight w:val="0"/>
              <w:marTop w:val="0"/>
              <w:marBottom w:val="0"/>
              <w:divBdr>
                <w:top w:val="none" w:sz="0" w:space="0" w:color="auto"/>
                <w:left w:val="none" w:sz="0" w:space="0" w:color="auto"/>
                <w:bottom w:val="none" w:sz="0" w:space="0" w:color="auto"/>
                <w:right w:val="none" w:sz="0" w:space="0" w:color="auto"/>
              </w:divBdr>
            </w:div>
          </w:divsChild>
        </w:div>
        <w:div w:id="431559529">
          <w:marLeft w:val="0"/>
          <w:marRight w:val="0"/>
          <w:marTop w:val="0"/>
          <w:marBottom w:val="0"/>
          <w:divBdr>
            <w:top w:val="none" w:sz="0" w:space="0" w:color="auto"/>
            <w:left w:val="none" w:sz="0" w:space="0" w:color="auto"/>
            <w:bottom w:val="none" w:sz="0" w:space="0" w:color="auto"/>
            <w:right w:val="none" w:sz="0" w:space="0" w:color="auto"/>
          </w:divBdr>
          <w:divsChild>
            <w:div w:id="2007517330">
              <w:marLeft w:val="0"/>
              <w:marRight w:val="0"/>
              <w:marTop w:val="0"/>
              <w:marBottom w:val="0"/>
              <w:divBdr>
                <w:top w:val="none" w:sz="0" w:space="0" w:color="auto"/>
                <w:left w:val="none" w:sz="0" w:space="0" w:color="auto"/>
                <w:bottom w:val="none" w:sz="0" w:space="0" w:color="auto"/>
                <w:right w:val="none" w:sz="0" w:space="0" w:color="auto"/>
              </w:divBdr>
            </w:div>
          </w:divsChild>
        </w:div>
        <w:div w:id="83772584">
          <w:marLeft w:val="0"/>
          <w:marRight w:val="0"/>
          <w:marTop w:val="0"/>
          <w:marBottom w:val="0"/>
          <w:divBdr>
            <w:top w:val="none" w:sz="0" w:space="0" w:color="auto"/>
            <w:left w:val="none" w:sz="0" w:space="0" w:color="auto"/>
            <w:bottom w:val="none" w:sz="0" w:space="0" w:color="auto"/>
            <w:right w:val="none" w:sz="0" w:space="0" w:color="auto"/>
          </w:divBdr>
          <w:divsChild>
            <w:div w:id="887686188">
              <w:marLeft w:val="0"/>
              <w:marRight w:val="0"/>
              <w:marTop w:val="0"/>
              <w:marBottom w:val="0"/>
              <w:divBdr>
                <w:top w:val="none" w:sz="0" w:space="0" w:color="auto"/>
                <w:left w:val="none" w:sz="0" w:space="0" w:color="auto"/>
                <w:bottom w:val="none" w:sz="0" w:space="0" w:color="auto"/>
                <w:right w:val="none" w:sz="0" w:space="0" w:color="auto"/>
              </w:divBdr>
            </w:div>
          </w:divsChild>
        </w:div>
        <w:div w:id="327562388">
          <w:marLeft w:val="0"/>
          <w:marRight w:val="0"/>
          <w:marTop w:val="0"/>
          <w:marBottom w:val="0"/>
          <w:divBdr>
            <w:top w:val="none" w:sz="0" w:space="0" w:color="auto"/>
            <w:left w:val="none" w:sz="0" w:space="0" w:color="auto"/>
            <w:bottom w:val="none" w:sz="0" w:space="0" w:color="auto"/>
            <w:right w:val="none" w:sz="0" w:space="0" w:color="auto"/>
          </w:divBdr>
          <w:divsChild>
            <w:div w:id="1909531814">
              <w:marLeft w:val="0"/>
              <w:marRight w:val="0"/>
              <w:marTop w:val="0"/>
              <w:marBottom w:val="0"/>
              <w:divBdr>
                <w:top w:val="none" w:sz="0" w:space="0" w:color="auto"/>
                <w:left w:val="none" w:sz="0" w:space="0" w:color="auto"/>
                <w:bottom w:val="none" w:sz="0" w:space="0" w:color="auto"/>
                <w:right w:val="none" w:sz="0" w:space="0" w:color="auto"/>
              </w:divBdr>
            </w:div>
          </w:divsChild>
        </w:div>
        <w:div w:id="890309502">
          <w:marLeft w:val="0"/>
          <w:marRight w:val="0"/>
          <w:marTop w:val="0"/>
          <w:marBottom w:val="0"/>
          <w:divBdr>
            <w:top w:val="none" w:sz="0" w:space="0" w:color="auto"/>
            <w:left w:val="none" w:sz="0" w:space="0" w:color="auto"/>
            <w:bottom w:val="none" w:sz="0" w:space="0" w:color="auto"/>
            <w:right w:val="none" w:sz="0" w:space="0" w:color="auto"/>
          </w:divBdr>
          <w:divsChild>
            <w:div w:id="515729527">
              <w:marLeft w:val="0"/>
              <w:marRight w:val="0"/>
              <w:marTop w:val="0"/>
              <w:marBottom w:val="0"/>
              <w:divBdr>
                <w:top w:val="none" w:sz="0" w:space="0" w:color="auto"/>
                <w:left w:val="none" w:sz="0" w:space="0" w:color="auto"/>
                <w:bottom w:val="none" w:sz="0" w:space="0" w:color="auto"/>
                <w:right w:val="none" w:sz="0" w:space="0" w:color="auto"/>
              </w:divBdr>
            </w:div>
          </w:divsChild>
        </w:div>
        <w:div w:id="1224171285">
          <w:marLeft w:val="0"/>
          <w:marRight w:val="0"/>
          <w:marTop w:val="0"/>
          <w:marBottom w:val="0"/>
          <w:divBdr>
            <w:top w:val="none" w:sz="0" w:space="0" w:color="auto"/>
            <w:left w:val="none" w:sz="0" w:space="0" w:color="auto"/>
            <w:bottom w:val="none" w:sz="0" w:space="0" w:color="auto"/>
            <w:right w:val="none" w:sz="0" w:space="0" w:color="auto"/>
          </w:divBdr>
          <w:divsChild>
            <w:div w:id="2090496347">
              <w:marLeft w:val="0"/>
              <w:marRight w:val="0"/>
              <w:marTop w:val="0"/>
              <w:marBottom w:val="0"/>
              <w:divBdr>
                <w:top w:val="none" w:sz="0" w:space="0" w:color="auto"/>
                <w:left w:val="none" w:sz="0" w:space="0" w:color="auto"/>
                <w:bottom w:val="none" w:sz="0" w:space="0" w:color="auto"/>
                <w:right w:val="none" w:sz="0" w:space="0" w:color="auto"/>
              </w:divBdr>
            </w:div>
          </w:divsChild>
        </w:div>
        <w:div w:id="856776268">
          <w:marLeft w:val="0"/>
          <w:marRight w:val="0"/>
          <w:marTop w:val="0"/>
          <w:marBottom w:val="0"/>
          <w:divBdr>
            <w:top w:val="none" w:sz="0" w:space="0" w:color="auto"/>
            <w:left w:val="none" w:sz="0" w:space="0" w:color="auto"/>
            <w:bottom w:val="none" w:sz="0" w:space="0" w:color="auto"/>
            <w:right w:val="none" w:sz="0" w:space="0" w:color="auto"/>
          </w:divBdr>
          <w:divsChild>
            <w:div w:id="1194155883">
              <w:marLeft w:val="0"/>
              <w:marRight w:val="0"/>
              <w:marTop w:val="0"/>
              <w:marBottom w:val="0"/>
              <w:divBdr>
                <w:top w:val="none" w:sz="0" w:space="0" w:color="auto"/>
                <w:left w:val="none" w:sz="0" w:space="0" w:color="auto"/>
                <w:bottom w:val="none" w:sz="0" w:space="0" w:color="auto"/>
                <w:right w:val="none" w:sz="0" w:space="0" w:color="auto"/>
              </w:divBdr>
            </w:div>
          </w:divsChild>
        </w:div>
        <w:div w:id="783842752">
          <w:marLeft w:val="0"/>
          <w:marRight w:val="0"/>
          <w:marTop w:val="0"/>
          <w:marBottom w:val="0"/>
          <w:divBdr>
            <w:top w:val="none" w:sz="0" w:space="0" w:color="auto"/>
            <w:left w:val="none" w:sz="0" w:space="0" w:color="auto"/>
            <w:bottom w:val="none" w:sz="0" w:space="0" w:color="auto"/>
            <w:right w:val="none" w:sz="0" w:space="0" w:color="auto"/>
          </w:divBdr>
          <w:divsChild>
            <w:div w:id="747388516">
              <w:marLeft w:val="0"/>
              <w:marRight w:val="0"/>
              <w:marTop w:val="0"/>
              <w:marBottom w:val="0"/>
              <w:divBdr>
                <w:top w:val="none" w:sz="0" w:space="0" w:color="auto"/>
                <w:left w:val="none" w:sz="0" w:space="0" w:color="auto"/>
                <w:bottom w:val="none" w:sz="0" w:space="0" w:color="auto"/>
                <w:right w:val="none" w:sz="0" w:space="0" w:color="auto"/>
              </w:divBdr>
            </w:div>
          </w:divsChild>
        </w:div>
        <w:div w:id="1515420842">
          <w:marLeft w:val="0"/>
          <w:marRight w:val="0"/>
          <w:marTop w:val="0"/>
          <w:marBottom w:val="0"/>
          <w:divBdr>
            <w:top w:val="none" w:sz="0" w:space="0" w:color="auto"/>
            <w:left w:val="none" w:sz="0" w:space="0" w:color="auto"/>
            <w:bottom w:val="none" w:sz="0" w:space="0" w:color="auto"/>
            <w:right w:val="none" w:sz="0" w:space="0" w:color="auto"/>
          </w:divBdr>
          <w:divsChild>
            <w:div w:id="1322663225">
              <w:marLeft w:val="0"/>
              <w:marRight w:val="0"/>
              <w:marTop w:val="0"/>
              <w:marBottom w:val="0"/>
              <w:divBdr>
                <w:top w:val="none" w:sz="0" w:space="0" w:color="auto"/>
                <w:left w:val="none" w:sz="0" w:space="0" w:color="auto"/>
                <w:bottom w:val="none" w:sz="0" w:space="0" w:color="auto"/>
                <w:right w:val="none" w:sz="0" w:space="0" w:color="auto"/>
              </w:divBdr>
            </w:div>
          </w:divsChild>
        </w:div>
        <w:div w:id="1020158764">
          <w:marLeft w:val="0"/>
          <w:marRight w:val="0"/>
          <w:marTop w:val="0"/>
          <w:marBottom w:val="0"/>
          <w:divBdr>
            <w:top w:val="none" w:sz="0" w:space="0" w:color="auto"/>
            <w:left w:val="none" w:sz="0" w:space="0" w:color="auto"/>
            <w:bottom w:val="none" w:sz="0" w:space="0" w:color="auto"/>
            <w:right w:val="none" w:sz="0" w:space="0" w:color="auto"/>
          </w:divBdr>
          <w:divsChild>
            <w:div w:id="1007707269">
              <w:marLeft w:val="0"/>
              <w:marRight w:val="0"/>
              <w:marTop w:val="0"/>
              <w:marBottom w:val="0"/>
              <w:divBdr>
                <w:top w:val="none" w:sz="0" w:space="0" w:color="auto"/>
                <w:left w:val="none" w:sz="0" w:space="0" w:color="auto"/>
                <w:bottom w:val="none" w:sz="0" w:space="0" w:color="auto"/>
                <w:right w:val="none" w:sz="0" w:space="0" w:color="auto"/>
              </w:divBdr>
            </w:div>
            <w:div w:id="1987392917">
              <w:marLeft w:val="0"/>
              <w:marRight w:val="0"/>
              <w:marTop w:val="0"/>
              <w:marBottom w:val="0"/>
              <w:divBdr>
                <w:top w:val="none" w:sz="0" w:space="0" w:color="auto"/>
                <w:left w:val="none" w:sz="0" w:space="0" w:color="auto"/>
                <w:bottom w:val="none" w:sz="0" w:space="0" w:color="auto"/>
                <w:right w:val="none" w:sz="0" w:space="0" w:color="auto"/>
              </w:divBdr>
            </w:div>
          </w:divsChild>
        </w:div>
        <w:div w:id="1187131587">
          <w:marLeft w:val="0"/>
          <w:marRight w:val="0"/>
          <w:marTop w:val="0"/>
          <w:marBottom w:val="0"/>
          <w:divBdr>
            <w:top w:val="none" w:sz="0" w:space="0" w:color="auto"/>
            <w:left w:val="none" w:sz="0" w:space="0" w:color="auto"/>
            <w:bottom w:val="none" w:sz="0" w:space="0" w:color="auto"/>
            <w:right w:val="none" w:sz="0" w:space="0" w:color="auto"/>
          </w:divBdr>
          <w:divsChild>
            <w:div w:id="1109622424">
              <w:marLeft w:val="0"/>
              <w:marRight w:val="0"/>
              <w:marTop w:val="0"/>
              <w:marBottom w:val="0"/>
              <w:divBdr>
                <w:top w:val="none" w:sz="0" w:space="0" w:color="auto"/>
                <w:left w:val="none" w:sz="0" w:space="0" w:color="auto"/>
                <w:bottom w:val="none" w:sz="0" w:space="0" w:color="auto"/>
                <w:right w:val="none" w:sz="0" w:space="0" w:color="auto"/>
              </w:divBdr>
            </w:div>
          </w:divsChild>
        </w:div>
        <w:div w:id="185100704">
          <w:marLeft w:val="0"/>
          <w:marRight w:val="0"/>
          <w:marTop w:val="0"/>
          <w:marBottom w:val="0"/>
          <w:divBdr>
            <w:top w:val="none" w:sz="0" w:space="0" w:color="auto"/>
            <w:left w:val="none" w:sz="0" w:space="0" w:color="auto"/>
            <w:bottom w:val="none" w:sz="0" w:space="0" w:color="auto"/>
            <w:right w:val="none" w:sz="0" w:space="0" w:color="auto"/>
          </w:divBdr>
          <w:divsChild>
            <w:div w:id="826477792">
              <w:marLeft w:val="0"/>
              <w:marRight w:val="0"/>
              <w:marTop w:val="0"/>
              <w:marBottom w:val="0"/>
              <w:divBdr>
                <w:top w:val="none" w:sz="0" w:space="0" w:color="auto"/>
                <w:left w:val="none" w:sz="0" w:space="0" w:color="auto"/>
                <w:bottom w:val="none" w:sz="0" w:space="0" w:color="auto"/>
                <w:right w:val="none" w:sz="0" w:space="0" w:color="auto"/>
              </w:divBdr>
            </w:div>
          </w:divsChild>
        </w:div>
        <w:div w:id="1638148959">
          <w:marLeft w:val="0"/>
          <w:marRight w:val="0"/>
          <w:marTop w:val="0"/>
          <w:marBottom w:val="0"/>
          <w:divBdr>
            <w:top w:val="none" w:sz="0" w:space="0" w:color="auto"/>
            <w:left w:val="none" w:sz="0" w:space="0" w:color="auto"/>
            <w:bottom w:val="none" w:sz="0" w:space="0" w:color="auto"/>
            <w:right w:val="none" w:sz="0" w:space="0" w:color="auto"/>
          </w:divBdr>
          <w:divsChild>
            <w:div w:id="1110591942">
              <w:marLeft w:val="0"/>
              <w:marRight w:val="0"/>
              <w:marTop w:val="0"/>
              <w:marBottom w:val="0"/>
              <w:divBdr>
                <w:top w:val="none" w:sz="0" w:space="0" w:color="auto"/>
                <w:left w:val="none" w:sz="0" w:space="0" w:color="auto"/>
                <w:bottom w:val="none" w:sz="0" w:space="0" w:color="auto"/>
                <w:right w:val="none" w:sz="0" w:space="0" w:color="auto"/>
              </w:divBdr>
            </w:div>
          </w:divsChild>
        </w:div>
        <w:div w:id="1726292464">
          <w:marLeft w:val="0"/>
          <w:marRight w:val="0"/>
          <w:marTop w:val="0"/>
          <w:marBottom w:val="0"/>
          <w:divBdr>
            <w:top w:val="none" w:sz="0" w:space="0" w:color="auto"/>
            <w:left w:val="none" w:sz="0" w:space="0" w:color="auto"/>
            <w:bottom w:val="none" w:sz="0" w:space="0" w:color="auto"/>
            <w:right w:val="none" w:sz="0" w:space="0" w:color="auto"/>
          </w:divBdr>
          <w:divsChild>
            <w:div w:id="1812820435">
              <w:marLeft w:val="0"/>
              <w:marRight w:val="0"/>
              <w:marTop w:val="0"/>
              <w:marBottom w:val="0"/>
              <w:divBdr>
                <w:top w:val="none" w:sz="0" w:space="0" w:color="auto"/>
                <w:left w:val="none" w:sz="0" w:space="0" w:color="auto"/>
                <w:bottom w:val="none" w:sz="0" w:space="0" w:color="auto"/>
                <w:right w:val="none" w:sz="0" w:space="0" w:color="auto"/>
              </w:divBdr>
            </w:div>
          </w:divsChild>
        </w:div>
        <w:div w:id="1890067335">
          <w:marLeft w:val="0"/>
          <w:marRight w:val="0"/>
          <w:marTop w:val="0"/>
          <w:marBottom w:val="0"/>
          <w:divBdr>
            <w:top w:val="none" w:sz="0" w:space="0" w:color="auto"/>
            <w:left w:val="none" w:sz="0" w:space="0" w:color="auto"/>
            <w:bottom w:val="none" w:sz="0" w:space="0" w:color="auto"/>
            <w:right w:val="none" w:sz="0" w:space="0" w:color="auto"/>
          </w:divBdr>
          <w:divsChild>
            <w:div w:id="191191146">
              <w:marLeft w:val="0"/>
              <w:marRight w:val="0"/>
              <w:marTop w:val="0"/>
              <w:marBottom w:val="0"/>
              <w:divBdr>
                <w:top w:val="none" w:sz="0" w:space="0" w:color="auto"/>
                <w:left w:val="none" w:sz="0" w:space="0" w:color="auto"/>
                <w:bottom w:val="none" w:sz="0" w:space="0" w:color="auto"/>
                <w:right w:val="none" w:sz="0" w:space="0" w:color="auto"/>
              </w:divBdr>
            </w:div>
          </w:divsChild>
        </w:div>
        <w:div w:id="843593449">
          <w:marLeft w:val="0"/>
          <w:marRight w:val="0"/>
          <w:marTop w:val="0"/>
          <w:marBottom w:val="0"/>
          <w:divBdr>
            <w:top w:val="none" w:sz="0" w:space="0" w:color="auto"/>
            <w:left w:val="none" w:sz="0" w:space="0" w:color="auto"/>
            <w:bottom w:val="none" w:sz="0" w:space="0" w:color="auto"/>
            <w:right w:val="none" w:sz="0" w:space="0" w:color="auto"/>
          </w:divBdr>
          <w:divsChild>
            <w:div w:id="2146583191">
              <w:marLeft w:val="0"/>
              <w:marRight w:val="0"/>
              <w:marTop w:val="0"/>
              <w:marBottom w:val="0"/>
              <w:divBdr>
                <w:top w:val="none" w:sz="0" w:space="0" w:color="auto"/>
                <w:left w:val="none" w:sz="0" w:space="0" w:color="auto"/>
                <w:bottom w:val="none" w:sz="0" w:space="0" w:color="auto"/>
                <w:right w:val="none" w:sz="0" w:space="0" w:color="auto"/>
              </w:divBdr>
            </w:div>
          </w:divsChild>
        </w:div>
        <w:div w:id="2004165398">
          <w:marLeft w:val="0"/>
          <w:marRight w:val="0"/>
          <w:marTop w:val="0"/>
          <w:marBottom w:val="0"/>
          <w:divBdr>
            <w:top w:val="none" w:sz="0" w:space="0" w:color="auto"/>
            <w:left w:val="none" w:sz="0" w:space="0" w:color="auto"/>
            <w:bottom w:val="none" w:sz="0" w:space="0" w:color="auto"/>
            <w:right w:val="none" w:sz="0" w:space="0" w:color="auto"/>
          </w:divBdr>
          <w:divsChild>
            <w:div w:id="309410399">
              <w:marLeft w:val="0"/>
              <w:marRight w:val="0"/>
              <w:marTop w:val="0"/>
              <w:marBottom w:val="0"/>
              <w:divBdr>
                <w:top w:val="none" w:sz="0" w:space="0" w:color="auto"/>
                <w:left w:val="none" w:sz="0" w:space="0" w:color="auto"/>
                <w:bottom w:val="none" w:sz="0" w:space="0" w:color="auto"/>
                <w:right w:val="none" w:sz="0" w:space="0" w:color="auto"/>
              </w:divBdr>
            </w:div>
          </w:divsChild>
        </w:div>
        <w:div w:id="2015066064">
          <w:marLeft w:val="0"/>
          <w:marRight w:val="0"/>
          <w:marTop w:val="0"/>
          <w:marBottom w:val="0"/>
          <w:divBdr>
            <w:top w:val="none" w:sz="0" w:space="0" w:color="auto"/>
            <w:left w:val="none" w:sz="0" w:space="0" w:color="auto"/>
            <w:bottom w:val="none" w:sz="0" w:space="0" w:color="auto"/>
            <w:right w:val="none" w:sz="0" w:space="0" w:color="auto"/>
          </w:divBdr>
          <w:divsChild>
            <w:div w:id="287974606">
              <w:marLeft w:val="0"/>
              <w:marRight w:val="0"/>
              <w:marTop w:val="0"/>
              <w:marBottom w:val="0"/>
              <w:divBdr>
                <w:top w:val="none" w:sz="0" w:space="0" w:color="auto"/>
                <w:left w:val="none" w:sz="0" w:space="0" w:color="auto"/>
                <w:bottom w:val="none" w:sz="0" w:space="0" w:color="auto"/>
                <w:right w:val="none" w:sz="0" w:space="0" w:color="auto"/>
              </w:divBdr>
            </w:div>
          </w:divsChild>
        </w:div>
        <w:div w:id="1720326076">
          <w:marLeft w:val="0"/>
          <w:marRight w:val="0"/>
          <w:marTop w:val="0"/>
          <w:marBottom w:val="0"/>
          <w:divBdr>
            <w:top w:val="none" w:sz="0" w:space="0" w:color="auto"/>
            <w:left w:val="none" w:sz="0" w:space="0" w:color="auto"/>
            <w:bottom w:val="none" w:sz="0" w:space="0" w:color="auto"/>
            <w:right w:val="none" w:sz="0" w:space="0" w:color="auto"/>
          </w:divBdr>
          <w:divsChild>
            <w:div w:id="2142570122">
              <w:marLeft w:val="0"/>
              <w:marRight w:val="0"/>
              <w:marTop w:val="0"/>
              <w:marBottom w:val="0"/>
              <w:divBdr>
                <w:top w:val="none" w:sz="0" w:space="0" w:color="auto"/>
                <w:left w:val="none" w:sz="0" w:space="0" w:color="auto"/>
                <w:bottom w:val="none" w:sz="0" w:space="0" w:color="auto"/>
                <w:right w:val="none" w:sz="0" w:space="0" w:color="auto"/>
              </w:divBdr>
            </w:div>
          </w:divsChild>
        </w:div>
        <w:div w:id="632561043">
          <w:marLeft w:val="0"/>
          <w:marRight w:val="0"/>
          <w:marTop w:val="0"/>
          <w:marBottom w:val="0"/>
          <w:divBdr>
            <w:top w:val="none" w:sz="0" w:space="0" w:color="auto"/>
            <w:left w:val="none" w:sz="0" w:space="0" w:color="auto"/>
            <w:bottom w:val="none" w:sz="0" w:space="0" w:color="auto"/>
            <w:right w:val="none" w:sz="0" w:space="0" w:color="auto"/>
          </w:divBdr>
          <w:divsChild>
            <w:div w:id="366948289">
              <w:marLeft w:val="0"/>
              <w:marRight w:val="0"/>
              <w:marTop w:val="0"/>
              <w:marBottom w:val="0"/>
              <w:divBdr>
                <w:top w:val="none" w:sz="0" w:space="0" w:color="auto"/>
                <w:left w:val="none" w:sz="0" w:space="0" w:color="auto"/>
                <w:bottom w:val="none" w:sz="0" w:space="0" w:color="auto"/>
                <w:right w:val="none" w:sz="0" w:space="0" w:color="auto"/>
              </w:divBdr>
            </w:div>
          </w:divsChild>
        </w:div>
        <w:div w:id="1902248990">
          <w:marLeft w:val="0"/>
          <w:marRight w:val="0"/>
          <w:marTop w:val="0"/>
          <w:marBottom w:val="0"/>
          <w:divBdr>
            <w:top w:val="none" w:sz="0" w:space="0" w:color="auto"/>
            <w:left w:val="none" w:sz="0" w:space="0" w:color="auto"/>
            <w:bottom w:val="none" w:sz="0" w:space="0" w:color="auto"/>
            <w:right w:val="none" w:sz="0" w:space="0" w:color="auto"/>
          </w:divBdr>
          <w:divsChild>
            <w:div w:id="688414459">
              <w:marLeft w:val="0"/>
              <w:marRight w:val="0"/>
              <w:marTop w:val="0"/>
              <w:marBottom w:val="0"/>
              <w:divBdr>
                <w:top w:val="none" w:sz="0" w:space="0" w:color="auto"/>
                <w:left w:val="none" w:sz="0" w:space="0" w:color="auto"/>
                <w:bottom w:val="none" w:sz="0" w:space="0" w:color="auto"/>
                <w:right w:val="none" w:sz="0" w:space="0" w:color="auto"/>
              </w:divBdr>
            </w:div>
          </w:divsChild>
        </w:div>
        <w:div w:id="1995992333">
          <w:marLeft w:val="0"/>
          <w:marRight w:val="0"/>
          <w:marTop w:val="0"/>
          <w:marBottom w:val="0"/>
          <w:divBdr>
            <w:top w:val="none" w:sz="0" w:space="0" w:color="auto"/>
            <w:left w:val="none" w:sz="0" w:space="0" w:color="auto"/>
            <w:bottom w:val="none" w:sz="0" w:space="0" w:color="auto"/>
            <w:right w:val="none" w:sz="0" w:space="0" w:color="auto"/>
          </w:divBdr>
          <w:divsChild>
            <w:div w:id="1920283338">
              <w:marLeft w:val="0"/>
              <w:marRight w:val="0"/>
              <w:marTop w:val="0"/>
              <w:marBottom w:val="0"/>
              <w:divBdr>
                <w:top w:val="none" w:sz="0" w:space="0" w:color="auto"/>
                <w:left w:val="none" w:sz="0" w:space="0" w:color="auto"/>
                <w:bottom w:val="none" w:sz="0" w:space="0" w:color="auto"/>
                <w:right w:val="none" w:sz="0" w:space="0" w:color="auto"/>
              </w:divBdr>
            </w:div>
          </w:divsChild>
        </w:div>
        <w:div w:id="767233902">
          <w:marLeft w:val="0"/>
          <w:marRight w:val="0"/>
          <w:marTop w:val="0"/>
          <w:marBottom w:val="0"/>
          <w:divBdr>
            <w:top w:val="none" w:sz="0" w:space="0" w:color="auto"/>
            <w:left w:val="none" w:sz="0" w:space="0" w:color="auto"/>
            <w:bottom w:val="none" w:sz="0" w:space="0" w:color="auto"/>
            <w:right w:val="none" w:sz="0" w:space="0" w:color="auto"/>
          </w:divBdr>
          <w:divsChild>
            <w:div w:id="922302132">
              <w:marLeft w:val="0"/>
              <w:marRight w:val="0"/>
              <w:marTop w:val="0"/>
              <w:marBottom w:val="0"/>
              <w:divBdr>
                <w:top w:val="none" w:sz="0" w:space="0" w:color="auto"/>
                <w:left w:val="none" w:sz="0" w:space="0" w:color="auto"/>
                <w:bottom w:val="none" w:sz="0" w:space="0" w:color="auto"/>
                <w:right w:val="none" w:sz="0" w:space="0" w:color="auto"/>
              </w:divBdr>
            </w:div>
          </w:divsChild>
        </w:div>
        <w:div w:id="1258169554">
          <w:marLeft w:val="0"/>
          <w:marRight w:val="0"/>
          <w:marTop w:val="0"/>
          <w:marBottom w:val="0"/>
          <w:divBdr>
            <w:top w:val="none" w:sz="0" w:space="0" w:color="auto"/>
            <w:left w:val="none" w:sz="0" w:space="0" w:color="auto"/>
            <w:bottom w:val="none" w:sz="0" w:space="0" w:color="auto"/>
            <w:right w:val="none" w:sz="0" w:space="0" w:color="auto"/>
          </w:divBdr>
          <w:divsChild>
            <w:div w:id="1879971490">
              <w:marLeft w:val="0"/>
              <w:marRight w:val="0"/>
              <w:marTop w:val="0"/>
              <w:marBottom w:val="0"/>
              <w:divBdr>
                <w:top w:val="none" w:sz="0" w:space="0" w:color="auto"/>
                <w:left w:val="none" w:sz="0" w:space="0" w:color="auto"/>
                <w:bottom w:val="none" w:sz="0" w:space="0" w:color="auto"/>
                <w:right w:val="none" w:sz="0" w:space="0" w:color="auto"/>
              </w:divBdr>
            </w:div>
          </w:divsChild>
        </w:div>
        <w:div w:id="1209142510">
          <w:marLeft w:val="0"/>
          <w:marRight w:val="0"/>
          <w:marTop w:val="0"/>
          <w:marBottom w:val="0"/>
          <w:divBdr>
            <w:top w:val="none" w:sz="0" w:space="0" w:color="auto"/>
            <w:left w:val="none" w:sz="0" w:space="0" w:color="auto"/>
            <w:bottom w:val="none" w:sz="0" w:space="0" w:color="auto"/>
            <w:right w:val="none" w:sz="0" w:space="0" w:color="auto"/>
          </w:divBdr>
          <w:divsChild>
            <w:div w:id="215095386">
              <w:marLeft w:val="0"/>
              <w:marRight w:val="0"/>
              <w:marTop w:val="0"/>
              <w:marBottom w:val="0"/>
              <w:divBdr>
                <w:top w:val="none" w:sz="0" w:space="0" w:color="auto"/>
                <w:left w:val="none" w:sz="0" w:space="0" w:color="auto"/>
                <w:bottom w:val="none" w:sz="0" w:space="0" w:color="auto"/>
                <w:right w:val="none" w:sz="0" w:space="0" w:color="auto"/>
              </w:divBdr>
            </w:div>
          </w:divsChild>
        </w:div>
        <w:div w:id="31880697">
          <w:marLeft w:val="0"/>
          <w:marRight w:val="0"/>
          <w:marTop w:val="0"/>
          <w:marBottom w:val="0"/>
          <w:divBdr>
            <w:top w:val="none" w:sz="0" w:space="0" w:color="auto"/>
            <w:left w:val="none" w:sz="0" w:space="0" w:color="auto"/>
            <w:bottom w:val="none" w:sz="0" w:space="0" w:color="auto"/>
            <w:right w:val="none" w:sz="0" w:space="0" w:color="auto"/>
          </w:divBdr>
          <w:divsChild>
            <w:div w:id="11079868">
              <w:marLeft w:val="0"/>
              <w:marRight w:val="0"/>
              <w:marTop w:val="0"/>
              <w:marBottom w:val="0"/>
              <w:divBdr>
                <w:top w:val="none" w:sz="0" w:space="0" w:color="auto"/>
                <w:left w:val="none" w:sz="0" w:space="0" w:color="auto"/>
                <w:bottom w:val="none" w:sz="0" w:space="0" w:color="auto"/>
                <w:right w:val="none" w:sz="0" w:space="0" w:color="auto"/>
              </w:divBdr>
            </w:div>
          </w:divsChild>
        </w:div>
        <w:div w:id="1919169095">
          <w:marLeft w:val="0"/>
          <w:marRight w:val="0"/>
          <w:marTop w:val="0"/>
          <w:marBottom w:val="0"/>
          <w:divBdr>
            <w:top w:val="none" w:sz="0" w:space="0" w:color="auto"/>
            <w:left w:val="none" w:sz="0" w:space="0" w:color="auto"/>
            <w:bottom w:val="none" w:sz="0" w:space="0" w:color="auto"/>
            <w:right w:val="none" w:sz="0" w:space="0" w:color="auto"/>
          </w:divBdr>
          <w:divsChild>
            <w:div w:id="2020960076">
              <w:marLeft w:val="0"/>
              <w:marRight w:val="0"/>
              <w:marTop w:val="0"/>
              <w:marBottom w:val="0"/>
              <w:divBdr>
                <w:top w:val="none" w:sz="0" w:space="0" w:color="auto"/>
                <w:left w:val="none" w:sz="0" w:space="0" w:color="auto"/>
                <w:bottom w:val="none" w:sz="0" w:space="0" w:color="auto"/>
                <w:right w:val="none" w:sz="0" w:space="0" w:color="auto"/>
              </w:divBdr>
            </w:div>
          </w:divsChild>
        </w:div>
        <w:div w:id="255483379">
          <w:marLeft w:val="0"/>
          <w:marRight w:val="0"/>
          <w:marTop w:val="0"/>
          <w:marBottom w:val="0"/>
          <w:divBdr>
            <w:top w:val="none" w:sz="0" w:space="0" w:color="auto"/>
            <w:left w:val="none" w:sz="0" w:space="0" w:color="auto"/>
            <w:bottom w:val="none" w:sz="0" w:space="0" w:color="auto"/>
            <w:right w:val="none" w:sz="0" w:space="0" w:color="auto"/>
          </w:divBdr>
          <w:divsChild>
            <w:div w:id="1799685541">
              <w:marLeft w:val="0"/>
              <w:marRight w:val="0"/>
              <w:marTop w:val="0"/>
              <w:marBottom w:val="0"/>
              <w:divBdr>
                <w:top w:val="none" w:sz="0" w:space="0" w:color="auto"/>
                <w:left w:val="none" w:sz="0" w:space="0" w:color="auto"/>
                <w:bottom w:val="none" w:sz="0" w:space="0" w:color="auto"/>
                <w:right w:val="none" w:sz="0" w:space="0" w:color="auto"/>
              </w:divBdr>
            </w:div>
          </w:divsChild>
        </w:div>
        <w:div w:id="1472284160">
          <w:marLeft w:val="0"/>
          <w:marRight w:val="0"/>
          <w:marTop w:val="0"/>
          <w:marBottom w:val="0"/>
          <w:divBdr>
            <w:top w:val="none" w:sz="0" w:space="0" w:color="auto"/>
            <w:left w:val="none" w:sz="0" w:space="0" w:color="auto"/>
            <w:bottom w:val="none" w:sz="0" w:space="0" w:color="auto"/>
            <w:right w:val="none" w:sz="0" w:space="0" w:color="auto"/>
          </w:divBdr>
          <w:divsChild>
            <w:div w:id="1202480484">
              <w:marLeft w:val="0"/>
              <w:marRight w:val="0"/>
              <w:marTop w:val="0"/>
              <w:marBottom w:val="0"/>
              <w:divBdr>
                <w:top w:val="none" w:sz="0" w:space="0" w:color="auto"/>
                <w:left w:val="none" w:sz="0" w:space="0" w:color="auto"/>
                <w:bottom w:val="none" w:sz="0" w:space="0" w:color="auto"/>
                <w:right w:val="none" w:sz="0" w:space="0" w:color="auto"/>
              </w:divBdr>
            </w:div>
          </w:divsChild>
        </w:div>
        <w:div w:id="947589372">
          <w:marLeft w:val="0"/>
          <w:marRight w:val="0"/>
          <w:marTop w:val="0"/>
          <w:marBottom w:val="0"/>
          <w:divBdr>
            <w:top w:val="none" w:sz="0" w:space="0" w:color="auto"/>
            <w:left w:val="none" w:sz="0" w:space="0" w:color="auto"/>
            <w:bottom w:val="none" w:sz="0" w:space="0" w:color="auto"/>
            <w:right w:val="none" w:sz="0" w:space="0" w:color="auto"/>
          </w:divBdr>
          <w:divsChild>
            <w:div w:id="462625932">
              <w:marLeft w:val="0"/>
              <w:marRight w:val="0"/>
              <w:marTop w:val="0"/>
              <w:marBottom w:val="0"/>
              <w:divBdr>
                <w:top w:val="none" w:sz="0" w:space="0" w:color="auto"/>
                <w:left w:val="none" w:sz="0" w:space="0" w:color="auto"/>
                <w:bottom w:val="none" w:sz="0" w:space="0" w:color="auto"/>
                <w:right w:val="none" w:sz="0" w:space="0" w:color="auto"/>
              </w:divBdr>
            </w:div>
          </w:divsChild>
        </w:div>
        <w:div w:id="1834908397">
          <w:marLeft w:val="0"/>
          <w:marRight w:val="0"/>
          <w:marTop w:val="0"/>
          <w:marBottom w:val="0"/>
          <w:divBdr>
            <w:top w:val="none" w:sz="0" w:space="0" w:color="auto"/>
            <w:left w:val="none" w:sz="0" w:space="0" w:color="auto"/>
            <w:bottom w:val="none" w:sz="0" w:space="0" w:color="auto"/>
            <w:right w:val="none" w:sz="0" w:space="0" w:color="auto"/>
          </w:divBdr>
          <w:divsChild>
            <w:div w:id="485557978">
              <w:marLeft w:val="0"/>
              <w:marRight w:val="0"/>
              <w:marTop w:val="0"/>
              <w:marBottom w:val="0"/>
              <w:divBdr>
                <w:top w:val="none" w:sz="0" w:space="0" w:color="auto"/>
                <w:left w:val="none" w:sz="0" w:space="0" w:color="auto"/>
                <w:bottom w:val="none" w:sz="0" w:space="0" w:color="auto"/>
                <w:right w:val="none" w:sz="0" w:space="0" w:color="auto"/>
              </w:divBdr>
            </w:div>
          </w:divsChild>
        </w:div>
        <w:div w:id="1793019351">
          <w:marLeft w:val="0"/>
          <w:marRight w:val="0"/>
          <w:marTop w:val="0"/>
          <w:marBottom w:val="0"/>
          <w:divBdr>
            <w:top w:val="none" w:sz="0" w:space="0" w:color="auto"/>
            <w:left w:val="none" w:sz="0" w:space="0" w:color="auto"/>
            <w:bottom w:val="none" w:sz="0" w:space="0" w:color="auto"/>
            <w:right w:val="none" w:sz="0" w:space="0" w:color="auto"/>
          </w:divBdr>
          <w:divsChild>
            <w:div w:id="328946750">
              <w:marLeft w:val="0"/>
              <w:marRight w:val="0"/>
              <w:marTop w:val="0"/>
              <w:marBottom w:val="0"/>
              <w:divBdr>
                <w:top w:val="none" w:sz="0" w:space="0" w:color="auto"/>
                <w:left w:val="none" w:sz="0" w:space="0" w:color="auto"/>
                <w:bottom w:val="none" w:sz="0" w:space="0" w:color="auto"/>
                <w:right w:val="none" w:sz="0" w:space="0" w:color="auto"/>
              </w:divBdr>
            </w:div>
          </w:divsChild>
        </w:div>
        <w:div w:id="102967487">
          <w:marLeft w:val="0"/>
          <w:marRight w:val="0"/>
          <w:marTop w:val="0"/>
          <w:marBottom w:val="0"/>
          <w:divBdr>
            <w:top w:val="none" w:sz="0" w:space="0" w:color="auto"/>
            <w:left w:val="none" w:sz="0" w:space="0" w:color="auto"/>
            <w:bottom w:val="none" w:sz="0" w:space="0" w:color="auto"/>
            <w:right w:val="none" w:sz="0" w:space="0" w:color="auto"/>
          </w:divBdr>
          <w:divsChild>
            <w:div w:id="1321496220">
              <w:marLeft w:val="0"/>
              <w:marRight w:val="0"/>
              <w:marTop w:val="0"/>
              <w:marBottom w:val="0"/>
              <w:divBdr>
                <w:top w:val="none" w:sz="0" w:space="0" w:color="auto"/>
                <w:left w:val="none" w:sz="0" w:space="0" w:color="auto"/>
                <w:bottom w:val="none" w:sz="0" w:space="0" w:color="auto"/>
                <w:right w:val="none" w:sz="0" w:space="0" w:color="auto"/>
              </w:divBdr>
            </w:div>
          </w:divsChild>
        </w:div>
        <w:div w:id="1924995894">
          <w:marLeft w:val="0"/>
          <w:marRight w:val="0"/>
          <w:marTop w:val="0"/>
          <w:marBottom w:val="0"/>
          <w:divBdr>
            <w:top w:val="none" w:sz="0" w:space="0" w:color="auto"/>
            <w:left w:val="none" w:sz="0" w:space="0" w:color="auto"/>
            <w:bottom w:val="none" w:sz="0" w:space="0" w:color="auto"/>
            <w:right w:val="none" w:sz="0" w:space="0" w:color="auto"/>
          </w:divBdr>
          <w:divsChild>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402630339">
          <w:marLeft w:val="0"/>
          <w:marRight w:val="0"/>
          <w:marTop w:val="0"/>
          <w:marBottom w:val="0"/>
          <w:divBdr>
            <w:top w:val="none" w:sz="0" w:space="0" w:color="auto"/>
            <w:left w:val="none" w:sz="0" w:space="0" w:color="auto"/>
            <w:bottom w:val="none" w:sz="0" w:space="0" w:color="auto"/>
            <w:right w:val="none" w:sz="0" w:space="0" w:color="auto"/>
          </w:divBdr>
          <w:divsChild>
            <w:div w:id="105732842">
              <w:marLeft w:val="0"/>
              <w:marRight w:val="0"/>
              <w:marTop w:val="0"/>
              <w:marBottom w:val="0"/>
              <w:divBdr>
                <w:top w:val="none" w:sz="0" w:space="0" w:color="auto"/>
                <w:left w:val="none" w:sz="0" w:space="0" w:color="auto"/>
                <w:bottom w:val="none" w:sz="0" w:space="0" w:color="auto"/>
                <w:right w:val="none" w:sz="0" w:space="0" w:color="auto"/>
              </w:divBdr>
            </w:div>
          </w:divsChild>
        </w:div>
        <w:div w:id="129711110">
          <w:marLeft w:val="0"/>
          <w:marRight w:val="0"/>
          <w:marTop w:val="0"/>
          <w:marBottom w:val="0"/>
          <w:divBdr>
            <w:top w:val="none" w:sz="0" w:space="0" w:color="auto"/>
            <w:left w:val="none" w:sz="0" w:space="0" w:color="auto"/>
            <w:bottom w:val="none" w:sz="0" w:space="0" w:color="auto"/>
            <w:right w:val="none" w:sz="0" w:space="0" w:color="auto"/>
          </w:divBdr>
          <w:divsChild>
            <w:div w:id="160586859">
              <w:marLeft w:val="0"/>
              <w:marRight w:val="0"/>
              <w:marTop w:val="0"/>
              <w:marBottom w:val="0"/>
              <w:divBdr>
                <w:top w:val="none" w:sz="0" w:space="0" w:color="auto"/>
                <w:left w:val="none" w:sz="0" w:space="0" w:color="auto"/>
                <w:bottom w:val="none" w:sz="0" w:space="0" w:color="auto"/>
                <w:right w:val="none" w:sz="0" w:space="0" w:color="auto"/>
              </w:divBdr>
            </w:div>
          </w:divsChild>
        </w:div>
        <w:div w:id="1003169751">
          <w:marLeft w:val="0"/>
          <w:marRight w:val="0"/>
          <w:marTop w:val="0"/>
          <w:marBottom w:val="0"/>
          <w:divBdr>
            <w:top w:val="none" w:sz="0" w:space="0" w:color="auto"/>
            <w:left w:val="none" w:sz="0" w:space="0" w:color="auto"/>
            <w:bottom w:val="none" w:sz="0" w:space="0" w:color="auto"/>
            <w:right w:val="none" w:sz="0" w:space="0" w:color="auto"/>
          </w:divBdr>
          <w:divsChild>
            <w:div w:id="1571382521">
              <w:marLeft w:val="0"/>
              <w:marRight w:val="0"/>
              <w:marTop w:val="0"/>
              <w:marBottom w:val="0"/>
              <w:divBdr>
                <w:top w:val="none" w:sz="0" w:space="0" w:color="auto"/>
                <w:left w:val="none" w:sz="0" w:space="0" w:color="auto"/>
                <w:bottom w:val="none" w:sz="0" w:space="0" w:color="auto"/>
                <w:right w:val="none" w:sz="0" w:space="0" w:color="auto"/>
              </w:divBdr>
            </w:div>
          </w:divsChild>
        </w:div>
        <w:div w:id="2094549073">
          <w:marLeft w:val="0"/>
          <w:marRight w:val="0"/>
          <w:marTop w:val="0"/>
          <w:marBottom w:val="0"/>
          <w:divBdr>
            <w:top w:val="none" w:sz="0" w:space="0" w:color="auto"/>
            <w:left w:val="none" w:sz="0" w:space="0" w:color="auto"/>
            <w:bottom w:val="none" w:sz="0" w:space="0" w:color="auto"/>
            <w:right w:val="none" w:sz="0" w:space="0" w:color="auto"/>
          </w:divBdr>
          <w:divsChild>
            <w:div w:id="1735472315">
              <w:marLeft w:val="0"/>
              <w:marRight w:val="0"/>
              <w:marTop w:val="0"/>
              <w:marBottom w:val="0"/>
              <w:divBdr>
                <w:top w:val="none" w:sz="0" w:space="0" w:color="auto"/>
                <w:left w:val="none" w:sz="0" w:space="0" w:color="auto"/>
                <w:bottom w:val="none" w:sz="0" w:space="0" w:color="auto"/>
                <w:right w:val="none" w:sz="0" w:space="0" w:color="auto"/>
              </w:divBdr>
            </w:div>
          </w:divsChild>
        </w:div>
        <w:div w:id="905144024">
          <w:marLeft w:val="0"/>
          <w:marRight w:val="0"/>
          <w:marTop w:val="0"/>
          <w:marBottom w:val="0"/>
          <w:divBdr>
            <w:top w:val="none" w:sz="0" w:space="0" w:color="auto"/>
            <w:left w:val="none" w:sz="0" w:space="0" w:color="auto"/>
            <w:bottom w:val="none" w:sz="0" w:space="0" w:color="auto"/>
            <w:right w:val="none" w:sz="0" w:space="0" w:color="auto"/>
          </w:divBdr>
          <w:divsChild>
            <w:div w:id="1530601999">
              <w:marLeft w:val="0"/>
              <w:marRight w:val="0"/>
              <w:marTop w:val="0"/>
              <w:marBottom w:val="0"/>
              <w:divBdr>
                <w:top w:val="none" w:sz="0" w:space="0" w:color="auto"/>
                <w:left w:val="none" w:sz="0" w:space="0" w:color="auto"/>
                <w:bottom w:val="none" w:sz="0" w:space="0" w:color="auto"/>
                <w:right w:val="none" w:sz="0" w:space="0" w:color="auto"/>
              </w:divBdr>
            </w:div>
          </w:divsChild>
        </w:div>
        <w:div w:id="888493079">
          <w:marLeft w:val="0"/>
          <w:marRight w:val="0"/>
          <w:marTop w:val="0"/>
          <w:marBottom w:val="0"/>
          <w:divBdr>
            <w:top w:val="none" w:sz="0" w:space="0" w:color="auto"/>
            <w:left w:val="none" w:sz="0" w:space="0" w:color="auto"/>
            <w:bottom w:val="none" w:sz="0" w:space="0" w:color="auto"/>
            <w:right w:val="none" w:sz="0" w:space="0" w:color="auto"/>
          </w:divBdr>
          <w:divsChild>
            <w:div w:id="322860008">
              <w:marLeft w:val="0"/>
              <w:marRight w:val="0"/>
              <w:marTop w:val="0"/>
              <w:marBottom w:val="0"/>
              <w:divBdr>
                <w:top w:val="none" w:sz="0" w:space="0" w:color="auto"/>
                <w:left w:val="none" w:sz="0" w:space="0" w:color="auto"/>
                <w:bottom w:val="none" w:sz="0" w:space="0" w:color="auto"/>
                <w:right w:val="none" w:sz="0" w:space="0" w:color="auto"/>
              </w:divBdr>
            </w:div>
          </w:divsChild>
        </w:div>
        <w:div w:id="327752821">
          <w:marLeft w:val="0"/>
          <w:marRight w:val="0"/>
          <w:marTop w:val="0"/>
          <w:marBottom w:val="0"/>
          <w:divBdr>
            <w:top w:val="none" w:sz="0" w:space="0" w:color="auto"/>
            <w:left w:val="none" w:sz="0" w:space="0" w:color="auto"/>
            <w:bottom w:val="none" w:sz="0" w:space="0" w:color="auto"/>
            <w:right w:val="none" w:sz="0" w:space="0" w:color="auto"/>
          </w:divBdr>
          <w:divsChild>
            <w:div w:id="379134345">
              <w:marLeft w:val="0"/>
              <w:marRight w:val="0"/>
              <w:marTop w:val="0"/>
              <w:marBottom w:val="0"/>
              <w:divBdr>
                <w:top w:val="none" w:sz="0" w:space="0" w:color="auto"/>
                <w:left w:val="none" w:sz="0" w:space="0" w:color="auto"/>
                <w:bottom w:val="none" w:sz="0" w:space="0" w:color="auto"/>
                <w:right w:val="none" w:sz="0" w:space="0" w:color="auto"/>
              </w:divBdr>
            </w:div>
          </w:divsChild>
        </w:div>
        <w:div w:id="1438914676">
          <w:marLeft w:val="0"/>
          <w:marRight w:val="0"/>
          <w:marTop w:val="0"/>
          <w:marBottom w:val="0"/>
          <w:divBdr>
            <w:top w:val="none" w:sz="0" w:space="0" w:color="auto"/>
            <w:left w:val="none" w:sz="0" w:space="0" w:color="auto"/>
            <w:bottom w:val="none" w:sz="0" w:space="0" w:color="auto"/>
            <w:right w:val="none" w:sz="0" w:space="0" w:color="auto"/>
          </w:divBdr>
          <w:divsChild>
            <w:div w:id="1273320363">
              <w:marLeft w:val="0"/>
              <w:marRight w:val="0"/>
              <w:marTop w:val="0"/>
              <w:marBottom w:val="0"/>
              <w:divBdr>
                <w:top w:val="none" w:sz="0" w:space="0" w:color="auto"/>
                <w:left w:val="none" w:sz="0" w:space="0" w:color="auto"/>
                <w:bottom w:val="none" w:sz="0" w:space="0" w:color="auto"/>
                <w:right w:val="none" w:sz="0" w:space="0" w:color="auto"/>
              </w:divBdr>
            </w:div>
          </w:divsChild>
        </w:div>
        <w:div w:id="203711355">
          <w:marLeft w:val="0"/>
          <w:marRight w:val="0"/>
          <w:marTop w:val="0"/>
          <w:marBottom w:val="0"/>
          <w:divBdr>
            <w:top w:val="none" w:sz="0" w:space="0" w:color="auto"/>
            <w:left w:val="none" w:sz="0" w:space="0" w:color="auto"/>
            <w:bottom w:val="none" w:sz="0" w:space="0" w:color="auto"/>
            <w:right w:val="none" w:sz="0" w:space="0" w:color="auto"/>
          </w:divBdr>
          <w:divsChild>
            <w:div w:id="889536610">
              <w:marLeft w:val="0"/>
              <w:marRight w:val="0"/>
              <w:marTop w:val="0"/>
              <w:marBottom w:val="0"/>
              <w:divBdr>
                <w:top w:val="none" w:sz="0" w:space="0" w:color="auto"/>
                <w:left w:val="none" w:sz="0" w:space="0" w:color="auto"/>
                <w:bottom w:val="none" w:sz="0" w:space="0" w:color="auto"/>
                <w:right w:val="none" w:sz="0" w:space="0" w:color="auto"/>
              </w:divBdr>
            </w:div>
          </w:divsChild>
        </w:div>
        <w:div w:id="1406563047">
          <w:marLeft w:val="0"/>
          <w:marRight w:val="0"/>
          <w:marTop w:val="0"/>
          <w:marBottom w:val="0"/>
          <w:divBdr>
            <w:top w:val="none" w:sz="0" w:space="0" w:color="auto"/>
            <w:left w:val="none" w:sz="0" w:space="0" w:color="auto"/>
            <w:bottom w:val="none" w:sz="0" w:space="0" w:color="auto"/>
            <w:right w:val="none" w:sz="0" w:space="0" w:color="auto"/>
          </w:divBdr>
          <w:divsChild>
            <w:div w:id="368141945">
              <w:marLeft w:val="0"/>
              <w:marRight w:val="0"/>
              <w:marTop w:val="0"/>
              <w:marBottom w:val="0"/>
              <w:divBdr>
                <w:top w:val="none" w:sz="0" w:space="0" w:color="auto"/>
                <w:left w:val="none" w:sz="0" w:space="0" w:color="auto"/>
                <w:bottom w:val="none" w:sz="0" w:space="0" w:color="auto"/>
                <w:right w:val="none" w:sz="0" w:space="0" w:color="auto"/>
              </w:divBdr>
            </w:div>
          </w:divsChild>
        </w:div>
        <w:div w:id="1606843614">
          <w:marLeft w:val="0"/>
          <w:marRight w:val="0"/>
          <w:marTop w:val="0"/>
          <w:marBottom w:val="0"/>
          <w:divBdr>
            <w:top w:val="none" w:sz="0" w:space="0" w:color="auto"/>
            <w:left w:val="none" w:sz="0" w:space="0" w:color="auto"/>
            <w:bottom w:val="none" w:sz="0" w:space="0" w:color="auto"/>
            <w:right w:val="none" w:sz="0" w:space="0" w:color="auto"/>
          </w:divBdr>
          <w:divsChild>
            <w:div w:id="1126463309">
              <w:marLeft w:val="0"/>
              <w:marRight w:val="0"/>
              <w:marTop w:val="0"/>
              <w:marBottom w:val="0"/>
              <w:divBdr>
                <w:top w:val="none" w:sz="0" w:space="0" w:color="auto"/>
                <w:left w:val="none" w:sz="0" w:space="0" w:color="auto"/>
                <w:bottom w:val="none" w:sz="0" w:space="0" w:color="auto"/>
                <w:right w:val="none" w:sz="0" w:space="0" w:color="auto"/>
              </w:divBdr>
            </w:div>
          </w:divsChild>
        </w:div>
        <w:div w:id="798647039">
          <w:marLeft w:val="0"/>
          <w:marRight w:val="0"/>
          <w:marTop w:val="0"/>
          <w:marBottom w:val="0"/>
          <w:divBdr>
            <w:top w:val="none" w:sz="0" w:space="0" w:color="auto"/>
            <w:left w:val="none" w:sz="0" w:space="0" w:color="auto"/>
            <w:bottom w:val="none" w:sz="0" w:space="0" w:color="auto"/>
            <w:right w:val="none" w:sz="0" w:space="0" w:color="auto"/>
          </w:divBdr>
          <w:divsChild>
            <w:div w:id="2072389139">
              <w:marLeft w:val="0"/>
              <w:marRight w:val="0"/>
              <w:marTop w:val="0"/>
              <w:marBottom w:val="0"/>
              <w:divBdr>
                <w:top w:val="none" w:sz="0" w:space="0" w:color="auto"/>
                <w:left w:val="none" w:sz="0" w:space="0" w:color="auto"/>
                <w:bottom w:val="none" w:sz="0" w:space="0" w:color="auto"/>
                <w:right w:val="none" w:sz="0" w:space="0" w:color="auto"/>
              </w:divBdr>
            </w:div>
          </w:divsChild>
        </w:div>
        <w:div w:id="1824006783">
          <w:marLeft w:val="0"/>
          <w:marRight w:val="0"/>
          <w:marTop w:val="0"/>
          <w:marBottom w:val="0"/>
          <w:divBdr>
            <w:top w:val="none" w:sz="0" w:space="0" w:color="auto"/>
            <w:left w:val="none" w:sz="0" w:space="0" w:color="auto"/>
            <w:bottom w:val="none" w:sz="0" w:space="0" w:color="auto"/>
            <w:right w:val="none" w:sz="0" w:space="0" w:color="auto"/>
          </w:divBdr>
          <w:divsChild>
            <w:div w:id="2034502232">
              <w:marLeft w:val="0"/>
              <w:marRight w:val="0"/>
              <w:marTop w:val="0"/>
              <w:marBottom w:val="0"/>
              <w:divBdr>
                <w:top w:val="none" w:sz="0" w:space="0" w:color="auto"/>
                <w:left w:val="none" w:sz="0" w:space="0" w:color="auto"/>
                <w:bottom w:val="none" w:sz="0" w:space="0" w:color="auto"/>
                <w:right w:val="none" w:sz="0" w:space="0" w:color="auto"/>
              </w:divBdr>
            </w:div>
          </w:divsChild>
        </w:div>
        <w:div w:id="1720545498">
          <w:marLeft w:val="0"/>
          <w:marRight w:val="0"/>
          <w:marTop w:val="0"/>
          <w:marBottom w:val="0"/>
          <w:divBdr>
            <w:top w:val="none" w:sz="0" w:space="0" w:color="auto"/>
            <w:left w:val="none" w:sz="0" w:space="0" w:color="auto"/>
            <w:bottom w:val="none" w:sz="0" w:space="0" w:color="auto"/>
            <w:right w:val="none" w:sz="0" w:space="0" w:color="auto"/>
          </w:divBdr>
          <w:divsChild>
            <w:div w:id="2079594727">
              <w:marLeft w:val="0"/>
              <w:marRight w:val="0"/>
              <w:marTop w:val="0"/>
              <w:marBottom w:val="0"/>
              <w:divBdr>
                <w:top w:val="none" w:sz="0" w:space="0" w:color="auto"/>
                <w:left w:val="none" w:sz="0" w:space="0" w:color="auto"/>
                <w:bottom w:val="none" w:sz="0" w:space="0" w:color="auto"/>
                <w:right w:val="none" w:sz="0" w:space="0" w:color="auto"/>
              </w:divBdr>
            </w:div>
          </w:divsChild>
        </w:div>
        <w:div w:id="300965342">
          <w:marLeft w:val="0"/>
          <w:marRight w:val="0"/>
          <w:marTop w:val="0"/>
          <w:marBottom w:val="0"/>
          <w:divBdr>
            <w:top w:val="none" w:sz="0" w:space="0" w:color="auto"/>
            <w:left w:val="none" w:sz="0" w:space="0" w:color="auto"/>
            <w:bottom w:val="none" w:sz="0" w:space="0" w:color="auto"/>
            <w:right w:val="none" w:sz="0" w:space="0" w:color="auto"/>
          </w:divBdr>
          <w:divsChild>
            <w:div w:id="2052488041">
              <w:marLeft w:val="0"/>
              <w:marRight w:val="0"/>
              <w:marTop w:val="0"/>
              <w:marBottom w:val="0"/>
              <w:divBdr>
                <w:top w:val="none" w:sz="0" w:space="0" w:color="auto"/>
                <w:left w:val="none" w:sz="0" w:space="0" w:color="auto"/>
                <w:bottom w:val="none" w:sz="0" w:space="0" w:color="auto"/>
                <w:right w:val="none" w:sz="0" w:space="0" w:color="auto"/>
              </w:divBdr>
            </w:div>
          </w:divsChild>
        </w:div>
        <w:div w:id="1580670571">
          <w:marLeft w:val="0"/>
          <w:marRight w:val="0"/>
          <w:marTop w:val="0"/>
          <w:marBottom w:val="0"/>
          <w:divBdr>
            <w:top w:val="none" w:sz="0" w:space="0" w:color="auto"/>
            <w:left w:val="none" w:sz="0" w:space="0" w:color="auto"/>
            <w:bottom w:val="none" w:sz="0" w:space="0" w:color="auto"/>
            <w:right w:val="none" w:sz="0" w:space="0" w:color="auto"/>
          </w:divBdr>
          <w:divsChild>
            <w:div w:id="1096711459">
              <w:marLeft w:val="0"/>
              <w:marRight w:val="0"/>
              <w:marTop w:val="0"/>
              <w:marBottom w:val="0"/>
              <w:divBdr>
                <w:top w:val="none" w:sz="0" w:space="0" w:color="auto"/>
                <w:left w:val="none" w:sz="0" w:space="0" w:color="auto"/>
                <w:bottom w:val="none" w:sz="0" w:space="0" w:color="auto"/>
                <w:right w:val="none" w:sz="0" w:space="0" w:color="auto"/>
              </w:divBdr>
            </w:div>
          </w:divsChild>
        </w:div>
        <w:div w:id="1976786574">
          <w:marLeft w:val="0"/>
          <w:marRight w:val="0"/>
          <w:marTop w:val="0"/>
          <w:marBottom w:val="0"/>
          <w:divBdr>
            <w:top w:val="none" w:sz="0" w:space="0" w:color="auto"/>
            <w:left w:val="none" w:sz="0" w:space="0" w:color="auto"/>
            <w:bottom w:val="none" w:sz="0" w:space="0" w:color="auto"/>
            <w:right w:val="none" w:sz="0" w:space="0" w:color="auto"/>
          </w:divBdr>
          <w:divsChild>
            <w:div w:id="1835947834">
              <w:marLeft w:val="0"/>
              <w:marRight w:val="0"/>
              <w:marTop w:val="0"/>
              <w:marBottom w:val="0"/>
              <w:divBdr>
                <w:top w:val="none" w:sz="0" w:space="0" w:color="auto"/>
                <w:left w:val="none" w:sz="0" w:space="0" w:color="auto"/>
                <w:bottom w:val="none" w:sz="0" w:space="0" w:color="auto"/>
                <w:right w:val="none" w:sz="0" w:space="0" w:color="auto"/>
              </w:divBdr>
            </w:div>
          </w:divsChild>
        </w:div>
        <w:div w:id="1621649292">
          <w:marLeft w:val="0"/>
          <w:marRight w:val="0"/>
          <w:marTop w:val="0"/>
          <w:marBottom w:val="0"/>
          <w:divBdr>
            <w:top w:val="none" w:sz="0" w:space="0" w:color="auto"/>
            <w:left w:val="none" w:sz="0" w:space="0" w:color="auto"/>
            <w:bottom w:val="none" w:sz="0" w:space="0" w:color="auto"/>
            <w:right w:val="none" w:sz="0" w:space="0" w:color="auto"/>
          </w:divBdr>
          <w:divsChild>
            <w:div w:id="211503438">
              <w:marLeft w:val="0"/>
              <w:marRight w:val="0"/>
              <w:marTop w:val="0"/>
              <w:marBottom w:val="0"/>
              <w:divBdr>
                <w:top w:val="none" w:sz="0" w:space="0" w:color="auto"/>
                <w:left w:val="none" w:sz="0" w:space="0" w:color="auto"/>
                <w:bottom w:val="none" w:sz="0" w:space="0" w:color="auto"/>
                <w:right w:val="none" w:sz="0" w:space="0" w:color="auto"/>
              </w:divBdr>
            </w:div>
          </w:divsChild>
        </w:div>
        <w:div w:id="35787408">
          <w:marLeft w:val="0"/>
          <w:marRight w:val="0"/>
          <w:marTop w:val="0"/>
          <w:marBottom w:val="0"/>
          <w:divBdr>
            <w:top w:val="none" w:sz="0" w:space="0" w:color="auto"/>
            <w:left w:val="none" w:sz="0" w:space="0" w:color="auto"/>
            <w:bottom w:val="none" w:sz="0" w:space="0" w:color="auto"/>
            <w:right w:val="none" w:sz="0" w:space="0" w:color="auto"/>
          </w:divBdr>
          <w:divsChild>
            <w:div w:id="167795969">
              <w:marLeft w:val="0"/>
              <w:marRight w:val="0"/>
              <w:marTop w:val="0"/>
              <w:marBottom w:val="0"/>
              <w:divBdr>
                <w:top w:val="none" w:sz="0" w:space="0" w:color="auto"/>
                <w:left w:val="none" w:sz="0" w:space="0" w:color="auto"/>
                <w:bottom w:val="none" w:sz="0" w:space="0" w:color="auto"/>
                <w:right w:val="none" w:sz="0" w:space="0" w:color="auto"/>
              </w:divBdr>
            </w:div>
          </w:divsChild>
        </w:div>
        <w:div w:id="99450385">
          <w:marLeft w:val="0"/>
          <w:marRight w:val="0"/>
          <w:marTop w:val="0"/>
          <w:marBottom w:val="0"/>
          <w:divBdr>
            <w:top w:val="none" w:sz="0" w:space="0" w:color="auto"/>
            <w:left w:val="none" w:sz="0" w:space="0" w:color="auto"/>
            <w:bottom w:val="none" w:sz="0" w:space="0" w:color="auto"/>
            <w:right w:val="none" w:sz="0" w:space="0" w:color="auto"/>
          </w:divBdr>
          <w:divsChild>
            <w:div w:id="834343414">
              <w:marLeft w:val="0"/>
              <w:marRight w:val="0"/>
              <w:marTop w:val="0"/>
              <w:marBottom w:val="0"/>
              <w:divBdr>
                <w:top w:val="none" w:sz="0" w:space="0" w:color="auto"/>
                <w:left w:val="none" w:sz="0" w:space="0" w:color="auto"/>
                <w:bottom w:val="none" w:sz="0" w:space="0" w:color="auto"/>
                <w:right w:val="none" w:sz="0" w:space="0" w:color="auto"/>
              </w:divBdr>
            </w:div>
          </w:divsChild>
        </w:div>
        <w:div w:id="929048746">
          <w:marLeft w:val="0"/>
          <w:marRight w:val="0"/>
          <w:marTop w:val="0"/>
          <w:marBottom w:val="0"/>
          <w:divBdr>
            <w:top w:val="none" w:sz="0" w:space="0" w:color="auto"/>
            <w:left w:val="none" w:sz="0" w:space="0" w:color="auto"/>
            <w:bottom w:val="none" w:sz="0" w:space="0" w:color="auto"/>
            <w:right w:val="none" w:sz="0" w:space="0" w:color="auto"/>
          </w:divBdr>
          <w:divsChild>
            <w:div w:id="2048605790">
              <w:marLeft w:val="0"/>
              <w:marRight w:val="0"/>
              <w:marTop w:val="0"/>
              <w:marBottom w:val="0"/>
              <w:divBdr>
                <w:top w:val="none" w:sz="0" w:space="0" w:color="auto"/>
                <w:left w:val="none" w:sz="0" w:space="0" w:color="auto"/>
                <w:bottom w:val="none" w:sz="0" w:space="0" w:color="auto"/>
                <w:right w:val="none" w:sz="0" w:space="0" w:color="auto"/>
              </w:divBdr>
            </w:div>
          </w:divsChild>
        </w:div>
        <w:div w:id="21244902">
          <w:marLeft w:val="0"/>
          <w:marRight w:val="0"/>
          <w:marTop w:val="0"/>
          <w:marBottom w:val="0"/>
          <w:divBdr>
            <w:top w:val="none" w:sz="0" w:space="0" w:color="auto"/>
            <w:left w:val="none" w:sz="0" w:space="0" w:color="auto"/>
            <w:bottom w:val="none" w:sz="0" w:space="0" w:color="auto"/>
            <w:right w:val="none" w:sz="0" w:space="0" w:color="auto"/>
          </w:divBdr>
          <w:divsChild>
            <w:div w:id="673340316">
              <w:marLeft w:val="0"/>
              <w:marRight w:val="0"/>
              <w:marTop w:val="0"/>
              <w:marBottom w:val="0"/>
              <w:divBdr>
                <w:top w:val="none" w:sz="0" w:space="0" w:color="auto"/>
                <w:left w:val="none" w:sz="0" w:space="0" w:color="auto"/>
                <w:bottom w:val="none" w:sz="0" w:space="0" w:color="auto"/>
                <w:right w:val="none" w:sz="0" w:space="0" w:color="auto"/>
              </w:divBdr>
            </w:div>
          </w:divsChild>
        </w:div>
        <w:div w:id="585576496">
          <w:marLeft w:val="0"/>
          <w:marRight w:val="0"/>
          <w:marTop w:val="0"/>
          <w:marBottom w:val="0"/>
          <w:divBdr>
            <w:top w:val="none" w:sz="0" w:space="0" w:color="auto"/>
            <w:left w:val="none" w:sz="0" w:space="0" w:color="auto"/>
            <w:bottom w:val="none" w:sz="0" w:space="0" w:color="auto"/>
            <w:right w:val="none" w:sz="0" w:space="0" w:color="auto"/>
          </w:divBdr>
          <w:divsChild>
            <w:div w:id="900479655">
              <w:marLeft w:val="0"/>
              <w:marRight w:val="0"/>
              <w:marTop w:val="0"/>
              <w:marBottom w:val="0"/>
              <w:divBdr>
                <w:top w:val="none" w:sz="0" w:space="0" w:color="auto"/>
                <w:left w:val="none" w:sz="0" w:space="0" w:color="auto"/>
                <w:bottom w:val="none" w:sz="0" w:space="0" w:color="auto"/>
                <w:right w:val="none" w:sz="0" w:space="0" w:color="auto"/>
              </w:divBdr>
            </w:div>
          </w:divsChild>
        </w:div>
        <w:div w:id="1728995514">
          <w:marLeft w:val="0"/>
          <w:marRight w:val="0"/>
          <w:marTop w:val="0"/>
          <w:marBottom w:val="0"/>
          <w:divBdr>
            <w:top w:val="none" w:sz="0" w:space="0" w:color="auto"/>
            <w:left w:val="none" w:sz="0" w:space="0" w:color="auto"/>
            <w:bottom w:val="none" w:sz="0" w:space="0" w:color="auto"/>
            <w:right w:val="none" w:sz="0" w:space="0" w:color="auto"/>
          </w:divBdr>
          <w:divsChild>
            <w:div w:id="907419679">
              <w:marLeft w:val="0"/>
              <w:marRight w:val="0"/>
              <w:marTop w:val="0"/>
              <w:marBottom w:val="0"/>
              <w:divBdr>
                <w:top w:val="none" w:sz="0" w:space="0" w:color="auto"/>
                <w:left w:val="none" w:sz="0" w:space="0" w:color="auto"/>
                <w:bottom w:val="none" w:sz="0" w:space="0" w:color="auto"/>
                <w:right w:val="none" w:sz="0" w:space="0" w:color="auto"/>
              </w:divBdr>
            </w:div>
          </w:divsChild>
        </w:div>
        <w:div w:id="362249824">
          <w:marLeft w:val="0"/>
          <w:marRight w:val="0"/>
          <w:marTop w:val="0"/>
          <w:marBottom w:val="0"/>
          <w:divBdr>
            <w:top w:val="none" w:sz="0" w:space="0" w:color="auto"/>
            <w:left w:val="none" w:sz="0" w:space="0" w:color="auto"/>
            <w:bottom w:val="none" w:sz="0" w:space="0" w:color="auto"/>
            <w:right w:val="none" w:sz="0" w:space="0" w:color="auto"/>
          </w:divBdr>
          <w:divsChild>
            <w:div w:id="1661300854">
              <w:marLeft w:val="0"/>
              <w:marRight w:val="0"/>
              <w:marTop w:val="0"/>
              <w:marBottom w:val="0"/>
              <w:divBdr>
                <w:top w:val="none" w:sz="0" w:space="0" w:color="auto"/>
                <w:left w:val="none" w:sz="0" w:space="0" w:color="auto"/>
                <w:bottom w:val="none" w:sz="0" w:space="0" w:color="auto"/>
                <w:right w:val="none" w:sz="0" w:space="0" w:color="auto"/>
              </w:divBdr>
            </w:div>
          </w:divsChild>
        </w:div>
        <w:div w:id="1321810285">
          <w:marLeft w:val="0"/>
          <w:marRight w:val="0"/>
          <w:marTop w:val="0"/>
          <w:marBottom w:val="0"/>
          <w:divBdr>
            <w:top w:val="none" w:sz="0" w:space="0" w:color="auto"/>
            <w:left w:val="none" w:sz="0" w:space="0" w:color="auto"/>
            <w:bottom w:val="none" w:sz="0" w:space="0" w:color="auto"/>
            <w:right w:val="none" w:sz="0" w:space="0" w:color="auto"/>
          </w:divBdr>
          <w:divsChild>
            <w:div w:id="1320958972">
              <w:marLeft w:val="0"/>
              <w:marRight w:val="0"/>
              <w:marTop w:val="0"/>
              <w:marBottom w:val="0"/>
              <w:divBdr>
                <w:top w:val="none" w:sz="0" w:space="0" w:color="auto"/>
                <w:left w:val="none" w:sz="0" w:space="0" w:color="auto"/>
                <w:bottom w:val="none" w:sz="0" w:space="0" w:color="auto"/>
                <w:right w:val="none" w:sz="0" w:space="0" w:color="auto"/>
              </w:divBdr>
            </w:div>
          </w:divsChild>
        </w:div>
        <w:div w:id="865095113">
          <w:marLeft w:val="0"/>
          <w:marRight w:val="0"/>
          <w:marTop w:val="0"/>
          <w:marBottom w:val="0"/>
          <w:divBdr>
            <w:top w:val="none" w:sz="0" w:space="0" w:color="auto"/>
            <w:left w:val="none" w:sz="0" w:space="0" w:color="auto"/>
            <w:bottom w:val="none" w:sz="0" w:space="0" w:color="auto"/>
            <w:right w:val="none" w:sz="0" w:space="0" w:color="auto"/>
          </w:divBdr>
          <w:divsChild>
            <w:div w:id="744062619">
              <w:marLeft w:val="0"/>
              <w:marRight w:val="0"/>
              <w:marTop w:val="0"/>
              <w:marBottom w:val="0"/>
              <w:divBdr>
                <w:top w:val="none" w:sz="0" w:space="0" w:color="auto"/>
                <w:left w:val="none" w:sz="0" w:space="0" w:color="auto"/>
                <w:bottom w:val="none" w:sz="0" w:space="0" w:color="auto"/>
                <w:right w:val="none" w:sz="0" w:space="0" w:color="auto"/>
              </w:divBdr>
            </w:div>
          </w:divsChild>
        </w:div>
        <w:div w:id="1631202233">
          <w:marLeft w:val="0"/>
          <w:marRight w:val="0"/>
          <w:marTop w:val="0"/>
          <w:marBottom w:val="0"/>
          <w:divBdr>
            <w:top w:val="none" w:sz="0" w:space="0" w:color="auto"/>
            <w:left w:val="none" w:sz="0" w:space="0" w:color="auto"/>
            <w:bottom w:val="none" w:sz="0" w:space="0" w:color="auto"/>
            <w:right w:val="none" w:sz="0" w:space="0" w:color="auto"/>
          </w:divBdr>
          <w:divsChild>
            <w:div w:id="803817019">
              <w:marLeft w:val="0"/>
              <w:marRight w:val="0"/>
              <w:marTop w:val="0"/>
              <w:marBottom w:val="0"/>
              <w:divBdr>
                <w:top w:val="none" w:sz="0" w:space="0" w:color="auto"/>
                <w:left w:val="none" w:sz="0" w:space="0" w:color="auto"/>
                <w:bottom w:val="none" w:sz="0" w:space="0" w:color="auto"/>
                <w:right w:val="none" w:sz="0" w:space="0" w:color="auto"/>
              </w:divBdr>
            </w:div>
          </w:divsChild>
        </w:div>
        <w:div w:id="1026448286">
          <w:marLeft w:val="0"/>
          <w:marRight w:val="0"/>
          <w:marTop w:val="0"/>
          <w:marBottom w:val="0"/>
          <w:divBdr>
            <w:top w:val="none" w:sz="0" w:space="0" w:color="auto"/>
            <w:left w:val="none" w:sz="0" w:space="0" w:color="auto"/>
            <w:bottom w:val="none" w:sz="0" w:space="0" w:color="auto"/>
            <w:right w:val="none" w:sz="0" w:space="0" w:color="auto"/>
          </w:divBdr>
          <w:divsChild>
            <w:div w:id="1928465534">
              <w:marLeft w:val="0"/>
              <w:marRight w:val="0"/>
              <w:marTop w:val="0"/>
              <w:marBottom w:val="0"/>
              <w:divBdr>
                <w:top w:val="none" w:sz="0" w:space="0" w:color="auto"/>
                <w:left w:val="none" w:sz="0" w:space="0" w:color="auto"/>
                <w:bottom w:val="none" w:sz="0" w:space="0" w:color="auto"/>
                <w:right w:val="none" w:sz="0" w:space="0" w:color="auto"/>
              </w:divBdr>
            </w:div>
          </w:divsChild>
        </w:div>
        <w:div w:id="69692254">
          <w:marLeft w:val="0"/>
          <w:marRight w:val="0"/>
          <w:marTop w:val="0"/>
          <w:marBottom w:val="0"/>
          <w:divBdr>
            <w:top w:val="none" w:sz="0" w:space="0" w:color="auto"/>
            <w:left w:val="none" w:sz="0" w:space="0" w:color="auto"/>
            <w:bottom w:val="none" w:sz="0" w:space="0" w:color="auto"/>
            <w:right w:val="none" w:sz="0" w:space="0" w:color="auto"/>
          </w:divBdr>
          <w:divsChild>
            <w:div w:id="1752653370">
              <w:marLeft w:val="0"/>
              <w:marRight w:val="0"/>
              <w:marTop w:val="0"/>
              <w:marBottom w:val="0"/>
              <w:divBdr>
                <w:top w:val="none" w:sz="0" w:space="0" w:color="auto"/>
                <w:left w:val="none" w:sz="0" w:space="0" w:color="auto"/>
                <w:bottom w:val="none" w:sz="0" w:space="0" w:color="auto"/>
                <w:right w:val="none" w:sz="0" w:space="0" w:color="auto"/>
              </w:divBdr>
            </w:div>
          </w:divsChild>
        </w:div>
        <w:div w:id="663358930">
          <w:marLeft w:val="0"/>
          <w:marRight w:val="0"/>
          <w:marTop w:val="0"/>
          <w:marBottom w:val="0"/>
          <w:divBdr>
            <w:top w:val="none" w:sz="0" w:space="0" w:color="auto"/>
            <w:left w:val="none" w:sz="0" w:space="0" w:color="auto"/>
            <w:bottom w:val="none" w:sz="0" w:space="0" w:color="auto"/>
            <w:right w:val="none" w:sz="0" w:space="0" w:color="auto"/>
          </w:divBdr>
          <w:divsChild>
            <w:div w:id="260072289">
              <w:marLeft w:val="0"/>
              <w:marRight w:val="0"/>
              <w:marTop w:val="0"/>
              <w:marBottom w:val="0"/>
              <w:divBdr>
                <w:top w:val="none" w:sz="0" w:space="0" w:color="auto"/>
                <w:left w:val="none" w:sz="0" w:space="0" w:color="auto"/>
                <w:bottom w:val="none" w:sz="0" w:space="0" w:color="auto"/>
                <w:right w:val="none" w:sz="0" w:space="0" w:color="auto"/>
              </w:divBdr>
            </w:div>
          </w:divsChild>
        </w:div>
        <w:div w:id="1011639269">
          <w:marLeft w:val="0"/>
          <w:marRight w:val="0"/>
          <w:marTop w:val="0"/>
          <w:marBottom w:val="0"/>
          <w:divBdr>
            <w:top w:val="none" w:sz="0" w:space="0" w:color="auto"/>
            <w:left w:val="none" w:sz="0" w:space="0" w:color="auto"/>
            <w:bottom w:val="none" w:sz="0" w:space="0" w:color="auto"/>
            <w:right w:val="none" w:sz="0" w:space="0" w:color="auto"/>
          </w:divBdr>
          <w:divsChild>
            <w:div w:id="870918565">
              <w:marLeft w:val="0"/>
              <w:marRight w:val="0"/>
              <w:marTop w:val="0"/>
              <w:marBottom w:val="0"/>
              <w:divBdr>
                <w:top w:val="none" w:sz="0" w:space="0" w:color="auto"/>
                <w:left w:val="none" w:sz="0" w:space="0" w:color="auto"/>
                <w:bottom w:val="none" w:sz="0" w:space="0" w:color="auto"/>
                <w:right w:val="none" w:sz="0" w:space="0" w:color="auto"/>
              </w:divBdr>
            </w:div>
          </w:divsChild>
        </w:div>
        <w:div w:id="930697130">
          <w:marLeft w:val="0"/>
          <w:marRight w:val="0"/>
          <w:marTop w:val="0"/>
          <w:marBottom w:val="0"/>
          <w:divBdr>
            <w:top w:val="none" w:sz="0" w:space="0" w:color="auto"/>
            <w:left w:val="none" w:sz="0" w:space="0" w:color="auto"/>
            <w:bottom w:val="none" w:sz="0" w:space="0" w:color="auto"/>
            <w:right w:val="none" w:sz="0" w:space="0" w:color="auto"/>
          </w:divBdr>
          <w:divsChild>
            <w:div w:id="1835683623">
              <w:marLeft w:val="0"/>
              <w:marRight w:val="0"/>
              <w:marTop w:val="0"/>
              <w:marBottom w:val="0"/>
              <w:divBdr>
                <w:top w:val="none" w:sz="0" w:space="0" w:color="auto"/>
                <w:left w:val="none" w:sz="0" w:space="0" w:color="auto"/>
                <w:bottom w:val="none" w:sz="0" w:space="0" w:color="auto"/>
                <w:right w:val="none" w:sz="0" w:space="0" w:color="auto"/>
              </w:divBdr>
            </w:div>
          </w:divsChild>
        </w:div>
        <w:div w:id="1485656979">
          <w:marLeft w:val="0"/>
          <w:marRight w:val="0"/>
          <w:marTop w:val="0"/>
          <w:marBottom w:val="0"/>
          <w:divBdr>
            <w:top w:val="none" w:sz="0" w:space="0" w:color="auto"/>
            <w:left w:val="none" w:sz="0" w:space="0" w:color="auto"/>
            <w:bottom w:val="none" w:sz="0" w:space="0" w:color="auto"/>
            <w:right w:val="none" w:sz="0" w:space="0" w:color="auto"/>
          </w:divBdr>
          <w:divsChild>
            <w:div w:id="1415282022">
              <w:marLeft w:val="0"/>
              <w:marRight w:val="0"/>
              <w:marTop w:val="0"/>
              <w:marBottom w:val="0"/>
              <w:divBdr>
                <w:top w:val="none" w:sz="0" w:space="0" w:color="auto"/>
                <w:left w:val="none" w:sz="0" w:space="0" w:color="auto"/>
                <w:bottom w:val="none" w:sz="0" w:space="0" w:color="auto"/>
                <w:right w:val="none" w:sz="0" w:space="0" w:color="auto"/>
              </w:divBdr>
            </w:div>
          </w:divsChild>
        </w:div>
        <w:div w:id="1963998187">
          <w:marLeft w:val="0"/>
          <w:marRight w:val="0"/>
          <w:marTop w:val="0"/>
          <w:marBottom w:val="0"/>
          <w:divBdr>
            <w:top w:val="none" w:sz="0" w:space="0" w:color="auto"/>
            <w:left w:val="none" w:sz="0" w:space="0" w:color="auto"/>
            <w:bottom w:val="none" w:sz="0" w:space="0" w:color="auto"/>
            <w:right w:val="none" w:sz="0" w:space="0" w:color="auto"/>
          </w:divBdr>
          <w:divsChild>
            <w:div w:id="1257203365">
              <w:marLeft w:val="0"/>
              <w:marRight w:val="0"/>
              <w:marTop w:val="0"/>
              <w:marBottom w:val="0"/>
              <w:divBdr>
                <w:top w:val="none" w:sz="0" w:space="0" w:color="auto"/>
                <w:left w:val="none" w:sz="0" w:space="0" w:color="auto"/>
                <w:bottom w:val="none" w:sz="0" w:space="0" w:color="auto"/>
                <w:right w:val="none" w:sz="0" w:space="0" w:color="auto"/>
              </w:divBdr>
            </w:div>
          </w:divsChild>
        </w:div>
        <w:div w:id="1632250621">
          <w:marLeft w:val="0"/>
          <w:marRight w:val="0"/>
          <w:marTop w:val="0"/>
          <w:marBottom w:val="0"/>
          <w:divBdr>
            <w:top w:val="none" w:sz="0" w:space="0" w:color="auto"/>
            <w:left w:val="none" w:sz="0" w:space="0" w:color="auto"/>
            <w:bottom w:val="none" w:sz="0" w:space="0" w:color="auto"/>
            <w:right w:val="none" w:sz="0" w:space="0" w:color="auto"/>
          </w:divBdr>
          <w:divsChild>
            <w:div w:id="1368872131">
              <w:marLeft w:val="0"/>
              <w:marRight w:val="0"/>
              <w:marTop w:val="0"/>
              <w:marBottom w:val="0"/>
              <w:divBdr>
                <w:top w:val="none" w:sz="0" w:space="0" w:color="auto"/>
                <w:left w:val="none" w:sz="0" w:space="0" w:color="auto"/>
                <w:bottom w:val="none" w:sz="0" w:space="0" w:color="auto"/>
                <w:right w:val="none" w:sz="0" w:space="0" w:color="auto"/>
              </w:divBdr>
            </w:div>
          </w:divsChild>
        </w:div>
        <w:div w:id="2006937188">
          <w:marLeft w:val="0"/>
          <w:marRight w:val="0"/>
          <w:marTop w:val="0"/>
          <w:marBottom w:val="0"/>
          <w:divBdr>
            <w:top w:val="none" w:sz="0" w:space="0" w:color="auto"/>
            <w:left w:val="none" w:sz="0" w:space="0" w:color="auto"/>
            <w:bottom w:val="none" w:sz="0" w:space="0" w:color="auto"/>
            <w:right w:val="none" w:sz="0" w:space="0" w:color="auto"/>
          </w:divBdr>
          <w:divsChild>
            <w:div w:id="814837184">
              <w:marLeft w:val="0"/>
              <w:marRight w:val="0"/>
              <w:marTop w:val="0"/>
              <w:marBottom w:val="0"/>
              <w:divBdr>
                <w:top w:val="none" w:sz="0" w:space="0" w:color="auto"/>
                <w:left w:val="none" w:sz="0" w:space="0" w:color="auto"/>
                <w:bottom w:val="none" w:sz="0" w:space="0" w:color="auto"/>
                <w:right w:val="none" w:sz="0" w:space="0" w:color="auto"/>
              </w:divBdr>
            </w:div>
          </w:divsChild>
        </w:div>
        <w:div w:id="1761870299">
          <w:marLeft w:val="0"/>
          <w:marRight w:val="0"/>
          <w:marTop w:val="0"/>
          <w:marBottom w:val="0"/>
          <w:divBdr>
            <w:top w:val="none" w:sz="0" w:space="0" w:color="auto"/>
            <w:left w:val="none" w:sz="0" w:space="0" w:color="auto"/>
            <w:bottom w:val="none" w:sz="0" w:space="0" w:color="auto"/>
            <w:right w:val="none" w:sz="0" w:space="0" w:color="auto"/>
          </w:divBdr>
          <w:divsChild>
            <w:div w:id="471021581">
              <w:marLeft w:val="0"/>
              <w:marRight w:val="0"/>
              <w:marTop w:val="0"/>
              <w:marBottom w:val="0"/>
              <w:divBdr>
                <w:top w:val="none" w:sz="0" w:space="0" w:color="auto"/>
                <w:left w:val="none" w:sz="0" w:space="0" w:color="auto"/>
                <w:bottom w:val="none" w:sz="0" w:space="0" w:color="auto"/>
                <w:right w:val="none" w:sz="0" w:space="0" w:color="auto"/>
              </w:divBdr>
            </w:div>
          </w:divsChild>
        </w:div>
        <w:div w:id="404644463">
          <w:marLeft w:val="0"/>
          <w:marRight w:val="0"/>
          <w:marTop w:val="0"/>
          <w:marBottom w:val="0"/>
          <w:divBdr>
            <w:top w:val="none" w:sz="0" w:space="0" w:color="auto"/>
            <w:left w:val="none" w:sz="0" w:space="0" w:color="auto"/>
            <w:bottom w:val="none" w:sz="0" w:space="0" w:color="auto"/>
            <w:right w:val="none" w:sz="0" w:space="0" w:color="auto"/>
          </w:divBdr>
          <w:divsChild>
            <w:div w:id="653411724">
              <w:marLeft w:val="0"/>
              <w:marRight w:val="0"/>
              <w:marTop w:val="0"/>
              <w:marBottom w:val="0"/>
              <w:divBdr>
                <w:top w:val="none" w:sz="0" w:space="0" w:color="auto"/>
                <w:left w:val="none" w:sz="0" w:space="0" w:color="auto"/>
                <w:bottom w:val="none" w:sz="0" w:space="0" w:color="auto"/>
                <w:right w:val="none" w:sz="0" w:space="0" w:color="auto"/>
              </w:divBdr>
            </w:div>
          </w:divsChild>
        </w:div>
        <w:div w:id="2063553843">
          <w:marLeft w:val="0"/>
          <w:marRight w:val="0"/>
          <w:marTop w:val="0"/>
          <w:marBottom w:val="0"/>
          <w:divBdr>
            <w:top w:val="none" w:sz="0" w:space="0" w:color="auto"/>
            <w:left w:val="none" w:sz="0" w:space="0" w:color="auto"/>
            <w:bottom w:val="none" w:sz="0" w:space="0" w:color="auto"/>
            <w:right w:val="none" w:sz="0" w:space="0" w:color="auto"/>
          </w:divBdr>
          <w:divsChild>
            <w:div w:id="1604532221">
              <w:marLeft w:val="0"/>
              <w:marRight w:val="0"/>
              <w:marTop w:val="0"/>
              <w:marBottom w:val="0"/>
              <w:divBdr>
                <w:top w:val="none" w:sz="0" w:space="0" w:color="auto"/>
                <w:left w:val="none" w:sz="0" w:space="0" w:color="auto"/>
                <w:bottom w:val="none" w:sz="0" w:space="0" w:color="auto"/>
                <w:right w:val="none" w:sz="0" w:space="0" w:color="auto"/>
              </w:divBdr>
            </w:div>
          </w:divsChild>
        </w:div>
        <w:div w:id="732390106">
          <w:marLeft w:val="0"/>
          <w:marRight w:val="0"/>
          <w:marTop w:val="0"/>
          <w:marBottom w:val="0"/>
          <w:divBdr>
            <w:top w:val="none" w:sz="0" w:space="0" w:color="auto"/>
            <w:left w:val="none" w:sz="0" w:space="0" w:color="auto"/>
            <w:bottom w:val="none" w:sz="0" w:space="0" w:color="auto"/>
            <w:right w:val="none" w:sz="0" w:space="0" w:color="auto"/>
          </w:divBdr>
          <w:divsChild>
            <w:div w:id="948969732">
              <w:marLeft w:val="0"/>
              <w:marRight w:val="0"/>
              <w:marTop w:val="0"/>
              <w:marBottom w:val="0"/>
              <w:divBdr>
                <w:top w:val="none" w:sz="0" w:space="0" w:color="auto"/>
                <w:left w:val="none" w:sz="0" w:space="0" w:color="auto"/>
                <w:bottom w:val="none" w:sz="0" w:space="0" w:color="auto"/>
                <w:right w:val="none" w:sz="0" w:space="0" w:color="auto"/>
              </w:divBdr>
            </w:div>
          </w:divsChild>
        </w:div>
        <w:div w:id="1729768331">
          <w:marLeft w:val="0"/>
          <w:marRight w:val="0"/>
          <w:marTop w:val="0"/>
          <w:marBottom w:val="0"/>
          <w:divBdr>
            <w:top w:val="none" w:sz="0" w:space="0" w:color="auto"/>
            <w:left w:val="none" w:sz="0" w:space="0" w:color="auto"/>
            <w:bottom w:val="none" w:sz="0" w:space="0" w:color="auto"/>
            <w:right w:val="none" w:sz="0" w:space="0" w:color="auto"/>
          </w:divBdr>
          <w:divsChild>
            <w:div w:id="1851604589">
              <w:marLeft w:val="0"/>
              <w:marRight w:val="0"/>
              <w:marTop w:val="0"/>
              <w:marBottom w:val="0"/>
              <w:divBdr>
                <w:top w:val="none" w:sz="0" w:space="0" w:color="auto"/>
                <w:left w:val="none" w:sz="0" w:space="0" w:color="auto"/>
                <w:bottom w:val="none" w:sz="0" w:space="0" w:color="auto"/>
                <w:right w:val="none" w:sz="0" w:space="0" w:color="auto"/>
              </w:divBdr>
            </w:div>
          </w:divsChild>
        </w:div>
        <w:div w:id="775758543">
          <w:marLeft w:val="0"/>
          <w:marRight w:val="0"/>
          <w:marTop w:val="0"/>
          <w:marBottom w:val="0"/>
          <w:divBdr>
            <w:top w:val="none" w:sz="0" w:space="0" w:color="auto"/>
            <w:left w:val="none" w:sz="0" w:space="0" w:color="auto"/>
            <w:bottom w:val="none" w:sz="0" w:space="0" w:color="auto"/>
            <w:right w:val="none" w:sz="0" w:space="0" w:color="auto"/>
          </w:divBdr>
          <w:divsChild>
            <w:div w:id="368068067">
              <w:marLeft w:val="0"/>
              <w:marRight w:val="0"/>
              <w:marTop w:val="0"/>
              <w:marBottom w:val="0"/>
              <w:divBdr>
                <w:top w:val="none" w:sz="0" w:space="0" w:color="auto"/>
                <w:left w:val="none" w:sz="0" w:space="0" w:color="auto"/>
                <w:bottom w:val="none" w:sz="0" w:space="0" w:color="auto"/>
                <w:right w:val="none" w:sz="0" w:space="0" w:color="auto"/>
              </w:divBdr>
            </w:div>
          </w:divsChild>
        </w:div>
        <w:div w:id="950627235">
          <w:marLeft w:val="0"/>
          <w:marRight w:val="0"/>
          <w:marTop w:val="0"/>
          <w:marBottom w:val="0"/>
          <w:divBdr>
            <w:top w:val="none" w:sz="0" w:space="0" w:color="auto"/>
            <w:left w:val="none" w:sz="0" w:space="0" w:color="auto"/>
            <w:bottom w:val="none" w:sz="0" w:space="0" w:color="auto"/>
            <w:right w:val="none" w:sz="0" w:space="0" w:color="auto"/>
          </w:divBdr>
          <w:divsChild>
            <w:div w:id="1611204870">
              <w:marLeft w:val="0"/>
              <w:marRight w:val="0"/>
              <w:marTop w:val="0"/>
              <w:marBottom w:val="0"/>
              <w:divBdr>
                <w:top w:val="none" w:sz="0" w:space="0" w:color="auto"/>
                <w:left w:val="none" w:sz="0" w:space="0" w:color="auto"/>
                <w:bottom w:val="none" w:sz="0" w:space="0" w:color="auto"/>
                <w:right w:val="none" w:sz="0" w:space="0" w:color="auto"/>
              </w:divBdr>
            </w:div>
          </w:divsChild>
        </w:div>
        <w:div w:id="1347831352">
          <w:marLeft w:val="0"/>
          <w:marRight w:val="0"/>
          <w:marTop w:val="0"/>
          <w:marBottom w:val="0"/>
          <w:divBdr>
            <w:top w:val="none" w:sz="0" w:space="0" w:color="auto"/>
            <w:left w:val="none" w:sz="0" w:space="0" w:color="auto"/>
            <w:bottom w:val="none" w:sz="0" w:space="0" w:color="auto"/>
            <w:right w:val="none" w:sz="0" w:space="0" w:color="auto"/>
          </w:divBdr>
          <w:divsChild>
            <w:div w:id="1762943986">
              <w:marLeft w:val="0"/>
              <w:marRight w:val="0"/>
              <w:marTop w:val="0"/>
              <w:marBottom w:val="0"/>
              <w:divBdr>
                <w:top w:val="none" w:sz="0" w:space="0" w:color="auto"/>
                <w:left w:val="none" w:sz="0" w:space="0" w:color="auto"/>
                <w:bottom w:val="none" w:sz="0" w:space="0" w:color="auto"/>
                <w:right w:val="none" w:sz="0" w:space="0" w:color="auto"/>
              </w:divBdr>
            </w:div>
          </w:divsChild>
        </w:div>
        <w:div w:id="925840653">
          <w:marLeft w:val="0"/>
          <w:marRight w:val="0"/>
          <w:marTop w:val="0"/>
          <w:marBottom w:val="0"/>
          <w:divBdr>
            <w:top w:val="none" w:sz="0" w:space="0" w:color="auto"/>
            <w:left w:val="none" w:sz="0" w:space="0" w:color="auto"/>
            <w:bottom w:val="none" w:sz="0" w:space="0" w:color="auto"/>
            <w:right w:val="none" w:sz="0" w:space="0" w:color="auto"/>
          </w:divBdr>
          <w:divsChild>
            <w:div w:id="1919556067">
              <w:marLeft w:val="0"/>
              <w:marRight w:val="0"/>
              <w:marTop w:val="0"/>
              <w:marBottom w:val="0"/>
              <w:divBdr>
                <w:top w:val="none" w:sz="0" w:space="0" w:color="auto"/>
                <w:left w:val="none" w:sz="0" w:space="0" w:color="auto"/>
                <w:bottom w:val="none" w:sz="0" w:space="0" w:color="auto"/>
                <w:right w:val="none" w:sz="0" w:space="0" w:color="auto"/>
              </w:divBdr>
            </w:div>
          </w:divsChild>
        </w:div>
        <w:div w:id="1541549639">
          <w:marLeft w:val="0"/>
          <w:marRight w:val="0"/>
          <w:marTop w:val="0"/>
          <w:marBottom w:val="0"/>
          <w:divBdr>
            <w:top w:val="none" w:sz="0" w:space="0" w:color="auto"/>
            <w:left w:val="none" w:sz="0" w:space="0" w:color="auto"/>
            <w:bottom w:val="none" w:sz="0" w:space="0" w:color="auto"/>
            <w:right w:val="none" w:sz="0" w:space="0" w:color="auto"/>
          </w:divBdr>
          <w:divsChild>
            <w:div w:id="1393384160">
              <w:marLeft w:val="0"/>
              <w:marRight w:val="0"/>
              <w:marTop w:val="0"/>
              <w:marBottom w:val="0"/>
              <w:divBdr>
                <w:top w:val="none" w:sz="0" w:space="0" w:color="auto"/>
                <w:left w:val="none" w:sz="0" w:space="0" w:color="auto"/>
                <w:bottom w:val="none" w:sz="0" w:space="0" w:color="auto"/>
                <w:right w:val="none" w:sz="0" w:space="0" w:color="auto"/>
              </w:divBdr>
            </w:div>
          </w:divsChild>
        </w:div>
        <w:div w:id="1408461044">
          <w:marLeft w:val="0"/>
          <w:marRight w:val="0"/>
          <w:marTop w:val="0"/>
          <w:marBottom w:val="0"/>
          <w:divBdr>
            <w:top w:val="none" w:sz="0" w:space="0" w:color="auto"/>
            <w:left w:val="none" w:sz="0" w:space="0" w:color="auto"/>
            <w:bottom w:val="none" w:sz="0" w:space="0" w:color="auto"/>
            <w:right w:val="none" w:sz="0" w:space="0" w:color="auto"/>
          </w:divBdr>
          <w:divsChild>
            <w:div w:id="2134327639">
              <w:marLeft w:val="0"/>
              <w:marRight w:val="0"/>
              <w:marTop w:val="0"/>
              <w:marBottom w:val="0"/>
              <w:divBdr>
                <w:top w:val="none" w:sz="0" w:space="0" w:color="auto"/>
                <w:left w:val="none" w:sz="0" w:space="0" w:color="auto"/>
                <w:bottom w:val="none" w:sz="0" w:space="0" w:color="auto"/>
                <w:right w:val="none" w:sz="0" w:space="0" w:color="auto"/>
              </w:divBdr>
            </w:div>
          </w:divsChild>
        </w:div>
        <w:div w:id="1609242490">
          <w:marLeft w:val="0"/>
          <w:marRight w:val="0"/>
          <w:marTop w:val="0"/>
          <w:marBottom w:val="0"/>
          <w:divBdr>
            <w:top w:val="none" w:sz="0" w:space="0" w:color="auto"/>
            <w:left w:val="none" w:sz="0" w:space="0" w:color="auto"/>
            <w:bottom w:val="none" w:sz="0" w:space="0" w:color="auto"/>
            <w:right w:val="none" w:sz="0" w:space="0" w:color="auto"/>
          </w:divBdr>
          <w:divsChild>
            <w:div w:id="1972593890">
              <w:marLeft w:val="0"/>
              <w:marRight w:val="0"/>
              <w:marTop w:val="0"/>
              <w:marBottom w:val="0"/>
              <w:divBdr>
                <w:top w:val="none" w:sz="0" w:space="0" w:color="auto"/>
                <w:left w:val="none" w:sz="0" w:space="0" w:color="auto"/>
                <w:bottom w:val="none" w:sz="0" w:space="0" w:color="auto"/>
                <w:right w:val="none" w:sz="0" w:space="0" w:color="auto"/>
              </w:divBdr>
            </w:div>
          </w:divsChild>
        </w:div>
        <w:div w:id="1044673712">
          <w:marLeft w:val="0"/>
          <w:marRight w:val="0"/>
          <w:marTop w:val="0"/>
          <w:marBottom w:val="0"/>
          <w:divBdr>
            <w:top w:val="none" w:sz="0" w:space="0" w:color="auto"/>
            <w:left w:val="none" w:sz="0" w:space="0" w:color="auto"/>
            <w:bottom w:val="none" w:sz="0" w:space="0" w:color="auto"/>
            <w:right w:val="none" w:sz="0" w:space="0" w:color="auto"/>
          </w:divBdr>
          <w:divsChild>
            <w:div w:id="698554131">
              <w:marLeft w:val="0"/>
              <w:marRight w:val="0"/>
              <w:marTop w:val="0"/>
              <w:marBottom w:val="0"/>
              <w:divBdr>
                <w:top w:val="none" w:sz="0" w:space="0" w:color="auto"/>
                <w:left w:val="none" w:sz="0" w:space="0" w:color="auto"/>
                <w:bottom w:val="none" w:sz="0" w:space="0" w:color="auto"/>
                <w:right w:val="none" w:sz="0" w:space="0" w:color="auto"/>
              </w:divBdr>
            </w:div>
          </w:divsChild>
        </w:div>
        <w:div w:id="853497603">
          <w:marLeft w:val="0"/>
          <w:marRight w:val="0"/>
          <w:marTop w:val="0"/>
          <w:marBottom w:val="0"/>
          <w:divBdr>
            <w:top w:val="none" w:sz="0" w:space="0" w:color="auto"/>
            <w:left w:val="none" w:sz="0" w:space="0" w:color="auto"/>
            <w:bottom w:val="none" w:sz="0" w:space="0" w:color="auto"/>
            <w:right w:val="none" w:sz="0" w:space="0" w:color="auto"/>
          </w:divBdr>
          <w:divsChild>
            <w:div w:id="837231890">
              <w:marLeft w:val="0"/>
              <w:marRight w:val="0"/>
              <w:marTop w:val="0"/>
              <w:marBottom w:val="0"/>
              <w:divBdr>
                <w:top w:val="none" w:sz="0" w:space="0" w:color="auto"/>
                <w:left w:val="none" w:sz="0" w:space="0" w:color="auto"/>
                <w:bottom w:val="none" w:sz="0" w:space="0" w:color="auto"/>
                <w:right w:val="none" w:sz="0" w:space="0" w:color="auto"/>
              </w:divBdr>
            </w:div>
          </w:divsChild>
        </w:div>
        <w:div w:id="26679794">
          <w:marLeft w:val="0"/>
          <w:marRight w:val="0"/>
          <w:marTop w:val="0"/>
          <w:marBottom w:val="0"/>
          <w:divBdr>
            <w:top w:val="none" w:sz="0" w:space="0" w:color="auto"/>
            <w:left w:val="none" w:sz="0" w:space="0" w:color="auto"/>
            <w:bottom w:val="none" w:sz="0" w:space="0" w:color="auto"/>
            <w:right w:val="none" w:sz="0" w:space="0" w:color="auto"/>
          </w:divBdr>
          <w:divsChild>
            <w:div w:id="510923010">
              <w:marLeft w:val="0"/>
              <w:marRight w:val="0"/>
              <w:marTop w:val="0"/>
              <w:marBottom w:val="0"/>
              <w:divBdr>
                <w:top w:val="none" w:sz="0" w:space="0" w:color="auto"/>
                <w:left w:val="none" w:sz="0" w:space="0" w:color="auto"/>
                <w:bottom w:val="none" w:sz="0" w:space="0" w:color="auto"/>
                <w:right w:val="none" w:sz="0" w:space="0" w:color="auto"/>
              </w:divBdr>
            </w:div>
          </w:divsChild>
        </w:div>
        <w:div w:id="1849055488">
          <w:marLeft w:val="0"/>
          <w:marRight w:val="0"/>
          <w:marTop w:val="0"/>
          <w:marBottom w:val="0"/>
          <w:divBdr>
            <w:top w:val="none" w:sz="0" w:space="0" w:color="auto"/>
            <w:left w:val="none" w:sz="0" w:space="0" w:color="auto"/>
            <w:bottom w:val="none" w:sz="0" w:space="0" w:color="auto"/>
            <w:right w:val="none" w:sz="0" w:space="0" w:color="auto"/>
          </w:divBdr>
          <w:divsChild>
            <w:div w:id="1964916543">
              <w:marLeft w:val="0"/>
              <w:marRight w:val="0"/>
              <w:marTop w:val="0"/>
              <w:marBottom w:val="0"/>
              <w:divBdr>
                <w:top w:val="none" w:sz="0" w:space="0" w:color="auto"/>
                <w:left w:val="none" w:sz="0" w:space="0" w:color="auto"/>
                <w:bottom w:val="none" w:sz="0" w:space="0" w:color="auto"/>
                <w:right w:val="none" w:sz="0" w:space="0" w:color="auto"/>
              </w:divBdr>
            </w:div>
          </w:divsChild>
        </w:div>
        <w:div w:id="1096365180">
          <w:marLeft w:val="0"/>
          <w:marRight w:val="0"/>
          <w:marTop w:val="0"/>
          <w:marBottom w:val="0"/>
          <w:divBdr>
            <w:top w:val="none" w:sz="0" w:space="0" w:color="auto"/>
            <w:left w:val="none" w:sz="0" w:space="0" w:color="auto"/>
            <w:bottom w:val="none" w:sz="0" w:space="0" w:color="auto"/>
            <w:right w:val="none" w:sz="0" w:space="0" w:color="auto"/>
          </w:divBdr>
          <w:divsChild>
            <w:div w:id="1701931544">
              <w:marLeft w:val="0"/>
              <w:marRight w:val="0"/>
              <w:marTop w:val="0"/>
              <w:marBottom w:val="0"/>
              <w:divBdr>
                <w:top w:val="none" w:sz="0" w:space="0" w:color="auto"/>
                <w:left w:val="none" w:sz="0" w:space="0" w:color="auto"/>
                <w:bottom w:val="none" w:sz="0" w:space="0" w:color="auto"/>
                <w:right w:val="none" w:sz="0" w:space="0" w:color="auto"/>
              </w:divBdr>
            </w:div>
          </w:divsChild>
        </w:div>
        <w:div w:id="730543983">
          <w:marLeft w:val="0"/>
          <w:marRight w:val="0"/>
          <w:marTop w:val="0"/>
          <w:marBottom w:val="0"/>
          <w:divBdr>
            <w:top w:val="none" w:sz="0" w:space="0" w:color="auto"/>
            <w:left w:val="none" w:sz="0" w:space="0" w:color="auto"/>
            <w:bottom w:val="none" w:sz="0" w:space="0" w:color="auto"/>
            <w:right w:val="none" w:sz="0" w:space="0" w:color="auto"/>
          </w:divBdr>
          <w:divsChild>
            <w:div w:id="207499952">
              <w:marLeft w:val="0"/>
              <w:marRight w:val="0"/>
              <w:marTop w:val="0"/>
              <w:marBottom w:val="0"/>
              <w:divBdr>
                <w:top w:val="none" w:sz="0" w:space="0" w:color="auto"/>
                <w:left w:val="none" w:sz="0" w:space="0" w:color="auto"/>
                <w:bottom w:val="none" w:sz="0" w:space="0" w:color="auto"/>
                <w:right w:val="none" w:sz="0" w:space="0" w:color="auto"/>
              </w:divBdr>
            </w:div>
          </w:divsChild>
        </w:div>
        <w:div w:id="545874367">
          <w:marLeft w:val="0"/>
          <w:marRight w:val="0"/>
          <w:marTop w:val="0"/>
          <w:marBottom w:val="0"/>
          <w:divBdr>
            <w:top w:val="none" w:sz="0" w:space="0" w:color="auto"/>
            <w:left w:val="none" w:sz="0" w:space="0" w:color="auto"/>
            <w:bottom w:val="none" w:sz="0" w:space="0" w:color="auto"/>
            <w:right w:val="none" w:sz="0" w:space="0" w:color="auto"/>
          </w:divBdr>
          <w:divsChild>
            <w:div w:id="819153335">
              <w:marLeft w:val="0"/>
              <w:marRight w:val="0"/>
              <w:marTop w:val="0"/>
              <w:marBottom w:val="0"/>
              <w:divBdr>
                <w:top w:val="none" w:sz="0" w:space="0" w:color="auto"/>
                <w:left w:val="none" w:sz="0" w:space="0" w:color="auto"/>
                <w:bottom w:val="none" w:sz="0" w:space="0" w:color="auto"/>
                <w:right w:val="none" w:sz="0" w:space="0" w:color="auto"/>
              </w:divBdr>
            </w:div>
          </w:divsChild>
        </w:div>
        <w:div w:id="1663658555">
          <w:marLeft w:val="0"/>
          <w:marRight w:val="0"/>
          <w:marTop w:val="0"/>
          <w:marBottom w:val="0"/>
          <w:divBdr>
            <w:top w:val="none" w:sz="0" w:space="0" w:color="auto"/>
            <w:left w:val="none" w:sz="0" w:space="0" w:color="auto"/>
            <w:bottom w:val="none" w:sz="0" w:space="0" w:color="auto"/>
            <w:right w:val="none" w:sz="0" w:space="0" w:color="auto"/>
          </w:divBdr>
          <w:divsChild>
            <w:div w:id="2099977471">
              <w:marLeft w:val="0"/>
              <w:marRight w:val="0"/>
              <w:marTop w:val="0"/>
              <w:marBottom w:val="0"/>
              <w:divBdr>
                <w:top w:val="none" w:sz="0" w:space="0" w:color="auto"/>
                <w:left w:val="none" w:sz="0" w:space="0" w:color="auto"/>
                <w:bottom w:val="none" w:sz="0" w:space="0" w:color="auto"/>
                <w:right w:val="none" w:sz="0" w:space="0" w:color="auto"/>
              </w:divBdr>
            </w:div>
          </w:divsChild>
        </w:div>
        <w:div w:id="337654050">
          <w:marLeft w:val="0"/>
          <w:marRight w:val="0"/>
          <w:marTop w:val="0"/>
          <w:marBottom w:val="0"/>
          <w:divBdr>
            <w:top w:val="none" w:sz="0" w:space="0" w:color="auto"/>
            <w:left w:val="none" w:sz="0" w:space="0" w:color="auto"/>
            <w:bottom w:val="none" w:sz="0" w:space="0" w:color="auto"/>
            <w:right w:val="none" w:sz="0" w:space="0" w:color="auto"/>
          </w:divBdr>
          <w:divsChild>
            <w:div w:id="154076805">
              <w:marLeft w:val="0"/>
              <w:marRight w:val="0"/>
              <w:marTop w:val="0"/>
              <w:marBottom w:val="0"/>
              <w:divBdr>
                <w:top w:val="none" w:sz="0" w:space="0" w:color="auto"/>
                <w:left w:val="none" w:sz="0" w:space="0" w:color="auto"/>
                <w:bottom w:val="none" w:sz="0" w:space="0" w:color="auto"/>
                <w:right w:val="none" w:sz="0" w:space="0" w:color="auto"/>
              </w:divBdr>
            </w:div>
          </w:divsChild>
        </w:div>
        <w:div w:id="690837096">
          <w:marLeft w:val="0"/>
          <w:marRight w:val="0"/>
          <w:marTop w:val="0"/>
          <w:marBottom w:val="0"/>
          <w:divBdr>
            <w:top w:val="none" w:sz="0" w:space="0" w:color="auto"/>
            <w:left w:val="none" w:sz="0" w:space="0" w:color="auto"/>
            <w:bottom w:val="none" w:sz="0" w:space="0" w:color="auto"/>
            <w:right w:val="none" w:sz="0" w:space="0" w:color="auto"/>
          </w:divBdr>
          <w:divsChild>
            <w:div w:id="1994673639">
              <w:marLeft w:val="0"/>
              <w:marRight w:val="0"/>
              <w:marTop w:val="0"/>
              <w:marBottom w:val="0"/>
              <w:divBdr>
                <w:top w:val="none" w:sz="0" w:space="0" w:color="auto"/>
                <w:left w:val="none" w:sz="0" w:space="0" w:color="auto"/>
                <w:bottom w:val="none" w:sz="0" w:space="0" w:color="auto"/>
                <w:right w:val="none" w:sz="0" w:space="0" w:color="auto"/>
              </w:divBdr>
            </w:div>
          </w:divsChild>
        </w:div>
        <w:div w:id="510992057">
          <w:marLeft w:val="0"/>
          <w:marRight w:val="0"/>
          <w:marTop w:val="0"/>
          <w:marBottom w:val="0"/>
          <w:divBdr>
            <w:top w:val="none" w:sz="0" w:space="0" w:color="auto"/>
            <w:left w:val="none" w:sz="0" w:space="0" w:color="auto"/>
            <w:bottom w:val="none" w:sz="0" w:space="0" w:color="auto"/>
            <w:right w:val="none" w:sz="0" w:space="0" w:color="auto"/>
          </w:divBdr>
          <w:divsChild>
            <w:div w:id="1697349398">
              <w:marLeft w:val="0"/>
              <w:marRight w:val="0"/>
              <w:marTop w:val="0"/>
              <w:marBottom w:val="0"/>
              <w:divBdr>
                <w:top w:val="none" w:sz="0" w:space="0" w:color="auto"/>
                <w:left w:val="none" w:sz="0" w:space="0" w:color="auto"/>
                <w:bottom w:val="none" w:sz="0" w:space="0" w:color="auto"/>
                <w:right w:val="none" w:sz="0" w:space="0" w:color="auto"/>
              </w:divBdr>
            </w:div>
          </w:divsChild>
        </w:div>
        <w:div w:id="247157477">
          <w:marLeft w:val="0"/>
          <w:marRight w:val="0"/>
          <w:marTop w:val="0"/>
          <w:marBottom w:val="0"/>
          <w:divBdr>
            <w:top w:val="none" w:sz="0" w:space="0" w:color="auto"/>
            <w:left w:val="none" w:sz="0" w:space="0" w:color="auto"/>
            <w:bottom w:val="none" w:sz="0" w:space="0" w:color="auto"/>
            <w:right w:val="none" w:sz="0" w:space="0" w:color="auto"/>
          </w:divBdr>
          <w:divsChild>
            <w:div w:id="1047684771">
              <w:marLeft w:val="0"/>
              <w:marRight w:val="0"/>
              <w:marTop w:val="0"/>
              <w:marBottom w:val="0"/>
              <w:divBdr>
                <w:top w:val="none" w:sz="0" w:space="0" w:color="auto"/>
                <w:left w:val="none" w:sz="0" w:space="0" w:color="auto"/>
                <w:bottom w:val="none" w:sz="0" w:space="0" w:color="auto"/>
                <w:right w:val="none" w:sz="0" w:space="0" w:color="auto"/>
              </w:divBdr>
            </w:div>
          </w:divsChild>
        </w:div>
        <w:div w:id="1126507077">
          <w:marLeft w:val="0"/>
          <w:marRight w:val="0"/>
          <w:marTop w:val="0"/>
          <w:marBottom w:val="0"/>
          <w:divBdr>
            <w:top w:val="none" w:sz="0" w:space="0" w:color="auto"/>
            <w:left w:val="none" w:sz="0" w:space="0" w:color="auto"/>
            <w:bottom w:val="none" w:sz="0" w:space="0" w:color="auto"/>
            <w:right w:val="none" w:sz="0" w:space="0" w:color="auto"/>
          </w:divBdr>
          <w:divsChild>
            <w:div w:id="1024013110">
              <w:marLeft w:val="0"/>
              <w:marRight w:val="0"/>
              <w:marTop w:val="0"/>
              <w:marBottom w:val="0"/>
              <w:divBdr>
                <w:top w:val="none" w:sz="0" w:space="0" w:color="auto"/>
                <w:left w:val="none" w:sz="0" w:space="0" w:color="auto"/>
                <w:bottom w:val="none" w:sz="0" w:space="0" w:color="auto"/>
                <w:right w:val="none" w:sz="0" w:space="0" w:color="auto"/>
              </w:divBdr>
            </w:div>
          </w:divsChild>
        </w:div>
        <w:div w:id="1807045462">
          <w:marLeft w:val="0"/>
          <w:marRight w:val="0"/>
          <w:marTop w:val="0"/>
          <w:marBottom w:val="0"/>
          <w:divBdr>
            <w:top w:val="none" w:sz="0" w:space="0" w:color="auto"/>
            <w:left w:val="none" w:sz="0" w:space="0" w:color="auto"/>
            <w:bottom w:val="none" w:sz="0" w:space="0" w:color="auto"/>
            <w:right w:val="none" w:sz="0" w:space="0" w:color="auto"/>
          </w:divBdr>
          <w:divsChild>
            <w:div w:id="999386973">
              <w:marLeft w:val="0"/>
              <w:marRight w:val="0"/>
              <w:marTop w:val="0"/>
              <w:marBottom w:val="0"/>
              <w:divBdr>
                <w:top w:val="none" w:sz="0" w:space="0" w:color="auto"/>
                <w:left w:val="none" w:sz="0" w:space="0" w:color="auto"/>
                <w:bottom w:val="none" w:sz="0" w:space="0" w:color="auto"/>
                <w:right w:val="none" w:sz="0" w:space="0" w:color="auto"/>
              </w:divBdr>
            </w:div>
          </w:divsChild>
        </w:div>
        <w:div w:id="394586">
          <w:marLeft w:val="0"/>
          <w:marRight w:val="0"/>
          <w:marTop w:val="0"/>
          <w:marBottom w:val="0"/>
          <w:divBdr>
            <w:top w:val="none" w:sz="0" w:space="0" w:color="auto"/>
            <w:left w:val="none" w:sz="0" w:space="0" w:color="auto"/>
            <w:bottom w:val="none" w:sz="0" w:space="0" w:color="auto"/>
            <w:right w:val="none" w:sz="0" w:space="0" w:color="auto"/>
          </w:divBdr>
          <w:divsChild>
            <w:div w:id="876700235">
              <w:marLeft w:val="0"/>
              <w:marRight w:val="0"/>
              <w:marTop w:val="0"/>
              <w:marBottom w:val="0"/>
              <w:divBdr>
                <w:top w:val="none" w:sz="0" w:space="0" w:color="auto"/>
                <w:left w:val="none" w:sz="0" w:space="0" w:color="auto"/>
                <w:bottom w:val="none" w:sz="0" w:space="0" w:color="auto"/>
                <w:right w:val="none" w:sz="0" w:space="0" w:color="auto"/>
              </w:divBdr>
            </w:div>
          </w:divsChild>
        </w:div>
        <w:div w:id="53548944">
          <w:marLeft w:val="0"/>
          <w:marRight w:val="0"/>
          <w:marTop w:val="0"/>
          <w:marBottom w:val="0"/>
          <w:divBdr>
            <w:top w:val="none" w:sz="0" w:space="0" w:color="auto"/>
            <w:left w:val="none" w:sz="0" w:space="0" w:color="auto"/>
            <w:bottom w:val="none" w:sz="0" w:space="0" w:color="auto"/>
            <w:right w:val="none" w:sz="0" w:space="0" w:color="auto"/>
          </w:divBdr>
          <w:divsChild>
            <w:div w:id="1776554412">
              <w:marLeft w:val="0"/>
              <w:marRight w:val="0"/>
              <w:marTop w:val="0"/>
              <w:marBottom w:val="0"/>
              <w:divBdr>
                <w:top w:val="none" w:sz="0" w:space="0" w:color="auto"/>
                <w:left w:val="none" w:sz="0" w:space="0" w:color="auto"/>
                <w:bottom w:val="none" w:sz="0" w:space="0" w:color="auto"/>
                <w:right w:val="none" w:sz="0" w:space="0" w:color="auto"/>
              </w:divBdr>
            </w:div>
          </w:divsChild>
        </w:div>
        <w:div w:id="1230531943">
          <w:marLeft w:val="0"/>
          <w:marRight w:val="0"/>
          <w:marTop w:val="0"/>
          <w:marBottom w:val="0"/>
          <w:divBdr>
            <w:top w:val="none" w:sz="0" w:space="0" w:color="auto"/>
            <w:left w:val="none" w:sz="0" w:space="0" w:color="auto"/>
            <w:bottom w:val="none" w:sz="0" w:space="0" w:color="auto"/>
            <w:right w:val="none" w:sz="0" w:space="0" w:color="auto"/>
          </w:divBdr>
          <w:divsChild>
            <w:div w:id="116873017">
              <w:marLeft w:val="0"/>
              <w:marRight w:val="0"/>
              <w:marTop w:val="0"/>
              <w:marBottom w:val="0"/>
              <w:divBdr>
                <w:top w:val="none" w:sz="0" w:space="0" w:color="auto"/>
                <w:left w:val="none" w:sz="0" w:space="0" w:color="auto"/>
                <w:bottom w:val="none" w:sz="0" w:space="0" w:color="auto"/>
                <w:right w:val="none" w:sz="0" w:space="0" w:color="auto"/>
              </w:divBdr>
            </w:div>
          </w:divsChild>
        </w:div>
        <w:div w:id="629281524">
          <w:marLeft w:val="0"/>
          <w:marRight w:val="0"/>
          <w:marTop w:val="0"/>
          <w:marBottom w:val="0"/>
          <w:divBdr>
            <w:top w:val="none" w:sz="0" w:space="0" w:color="auto"/>
            <w:left w:val="none" w:sz="0" w:space="0" w:color="auto"/>
            <w:bottom w:val="none" w:sz="0" w:space="0" w:color="auto"/>
            <w:right w:val="none" w:sz="0" w:space="0" w:color="auto"/>
          </w:divBdr>
          <w:divsChild>
            <w:div w:id="1111899948">
              <w:marLeft w:val="0"/>
              <w:marRight w:val="0"/>
              <w:marTop w:val="0"/>
              <w:marBottom w:val="0"/>
              <w:divBdr>
                <w:top w:val="none" w:sz="0" w:space="0" w:color="auto"/>
                <w:left w:val="none" w:sz="0" w:space="0" w:color="auto"/>
                <w:bottom w:val="none" w:sz="0" w:space="0" w:color="auto"/>
                <w:right w:val="none" w:sz="0" w:space="0" w:color="auto"/>
              </w:divBdr>
            </w:div>
          </w:divsChild>
        </w:div>
        <w:div w:id="161773982">
          <w:marLeft w:val="0"/>
          <w:marRight w:val="0"/>
          <w:marTop w:val="0"/>
          <w:marBottom w:val="0"/>
          <w:divBdr>
            <w:top w:val="none" w:sz="0" w:space="0" w:color="auto"/>
            <w:left w:val="none" w:sz="0" w:space="0" w:color="auto"/>
            <w:bottom w:val="none" w:sz="0" w:space="0" w:color="auto"/>
            <w:right w:val="none" w:sz="0" w:space="0" w:color="auto"/>
          </w:divBdr>
          <w:divsChild>
            <w:div w:id="608047726">
              <w:marLeft w:val="0"/>
              <w:marRight w:val="0"/>
              <w:marTop w:val="0"/>
              <w:marBottom w:val="0"/>
              <w:divBdr>
                <w:top w:val="none" w:sz="0" w:space="0" w:color="auto"/>
                <w:left w:val="none" w:sz="0" w:space="0" w:color="auto"/>
                <w:bottom w:val="none" w:sz="0" w:space="0" w:color="auto"/>
                <w:right w:val="none" w:sz="0" w:space="0" w:color="auto"/>
              </w:divBdr>
            </w:div>
          </w:divsChild>
        </w:div>
        <w:div w:id="1923023780">
          <w:marLeft w:val="0"/>
          <w:marRight w:val="0"/>
          <w:marTop w:val="0"/>
          <w:marBottom w:val="0"/>
          <w:divBdr>
            <w:top w:val="none" w:sz="0" w:space="0" w:color="auto"/>
            <w:left w:val="none" w:sz="0" w:space="0" w:color="auto"/>
            <w:bottom w:val="none" w:sz="0" w:space="0" w:color="auto"/>
            <w:right w:val="none" w:sz="0" w:space="0" w:color="auto"/>
          </w:divBdr>
          <w:divsChild>
            <w:div w:id="1415978246">
              <w:marLeft w:val="0"/>
              <w:marRight w:val="0"/>
              <w:marTop w:val="0"/>
              <w:marBottom w:val="0"/>
              <w:divBdr>
                <w:top w:val="none" w:sz="0" w:space="0" w:color="auto"/>
                <w:left w:val="none" w:sz="0" w:space="0" w:color="auto"/>
                <w:bottom w:val="none" w:sz="0" w:space="0" w:color="auto"/>
                <w:right w:val="none" w:sz="0" w:space="0" w:color="auto"/>
              </w:divBdr>
            </w:div>
          </w:divsChild>
        </w:div>
        <w:div w:id="369039892">
          <w:marLeft w:val="0"/>
          <w:marRight w:val="0"/>
          <w:marTop w:val="0"/>
          <w:marBottom w:val="0"/>
          <w:divBdr>
            <w:top w:val="none" w:sz="0" w:space="0" w:color="auto"/>
            <w:left w:val="none" w:sz="0" w:space="0" w:color="auto"/>
            <w:bottom w:val="none" w:sz="0" w:space="0" w:color="auto"/>
            <w:right w:val="none" w:sz="0" w:space="0" w:color="auto"/>
          </w:divBdr>
          <w:divsChild>
            <w:div w:id="992291206">
              <w:marLeft w:val="0"/>
              <w:marRight w:val="0"/>
              <w:marTop w:val="0"/>
              <w:marBottom w:val="0"/>
              <w:divBdr>
                <w:top w:val="none" w:sz="0" w:space="0" w:color="auto"/>
                <w:left w:val="none" w:sz="0" w:space="0" w:color="auto"/>
                <w:bottom w:val="none" w:sz="0" w:space="0" w:color="auto"/>
                <w:right w:val="none" w:sz="0" w:space="0" w:color="auto"/>
              </w:divBdr>
            </w:div>
          </w:divsChild>
        </w:div>
        <w:div w:id="678240806">
          <w:marLeft w:val="0"/>
          <w:marRight w:val="0"/>
          <w:marTop w:val="0"/>
          <w:marBottom w:val="0"/>
          <w:divBdr>
            <w:top w:val="none" w:sz="0" w:space="0" w:color="auto"/>
            <w:left w:val="none" w:sz="0" w:space="0" w:color="auto"/>
            <w:bottom w:val="none" w:sz="0" w:space="0" w:color="auto"/>
            <w:right w:val="none" w:sz="0" w:space="0" w:color="auto"/>
          </w:divBdr>
          <w:divsChild>
            <w:div w:id="282658507">
              <w:marLeft w:val="0"/>
              <w:marRight w:val="0"/>
              <w:marTop w:val="0"/>
              <w:marBottom w:val="0"/>
              <w:divBdr>
                <w:top w:val="none" w:sz="0" w:space="0" w:color="auto"/>
                <w:left w:val="none" w:sz="0" w:space="0" w:color="auto"/>
                <w:bottom w:val="none" w:sz="0" w:space="0" w:color="auto"/>
                <w:right w:val="none" w:sz="0" w:space="0" w:color="auto"/>
              </w:divBdr>
            </w:div>
          </w:divsChild>
        </w:div>
        <w:div w:id="1992976943">
          <w:marLeft w:val="0"/>
          <w:marRight w:val="0"/>
          <w:marTop w:val="0"/>
          <w:marBottom w:val="0"/>
          <w:divBdr>
            <w:top w:val="none" w:sz="0" w:space="0" w:color="auto"/>
            <w:left w:val="none" w:sz="0" w:space="0" w:color="auto"/>
            <w:bottom w:val="none" w:sz="0" w:space="0" w:color="auto"/>
            <w:right w:val="none" w:sz="0" w:space="0" w:color="auto"/>
          </w:divBdr>
          <w:divsChild>
            <w:div w:id="634481122">
              <w:marLeft w:val="0"/>
              <w:marRight w:val="0"/>
              <w:marTop w:val="0"/>
              <w:marBottom w:val="0"/>
              <w:divBdr>
                <w:top w:val="none" w:sz="0" w:space="0" w:color="auto"/>
                <w:left w:val="none" w:sz="0" w:space="0" w:color="auto"/>
                <w:bottom w:val="none" w:sz="0" w:space="0" w:color="auto"/>
                <w:right w:val="none" w:sz="0" w:space="0" w:color="auto"/>
              </w:divBdr>
            </w:div>
            <w:div w:id="468547559">
              <w:marLeft w:val="0"/>
              <w:marRight w:val="0"/>
              <w:marTop w:val="0"/>
              <w:marBottom w:val="0"/>
              <w:divBdr>
                <w:top w:val="none" w:sz="0" w:space="0" w:color="auto"/>
                <w:left w:val="none" w:sz="0" w:space="0" w:color="auto"/>
                <w:bottom w:val="none" w:sz="0" w:space="0" w:color="auto"/>
                <w:right w:val="none" w:sz="0" w:space="0" w:color="auto"/>
              </w:divBdr>
            </w:div>
            <w:div w:id="114368008">
              <w:marLeft w:val="0"/>
              <w:marRight w:val="0"/>
              <w:marTop w:val="0"/>
              <w:marBottom w:val="0"/>
              <w:divBdr>
                <w:top w:val="none" w:sz="0" w:space="0" w:color="auto"/>
                <w:left w:val="none" w:sz="0" w:space="0" w:color="auto"/>
                <w:bottom w:val="none" w:sz="0" w:space="0" w:color="auto"/>
                <w:right w:val="none" w:sz="0" w:space="0" w:color="auto"/>
              </w:divBdr>
            </w:div>
            <w:div w:id="741875991">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1135181335">
              <w:marLeft w:val="0"/>
              <w:marRight w:val="0"/>
              <w:marTop w:val="0"/>
              <w:marBottom w:val="0"/>
              <w:divBdr>
                <w:top w:val="none" w:sz="0" w:space="0" w:color="auto"/>
                <w:left w:val="none" w:sz="0" w:space="0" w:color="auto"/>
                <w:bottom w:val="none" w:sz="0" w:space="0" w:color="auto"/>
                <w:right w:val="none" w:sz="0" w:space="0" w:color="auto"/>
              </w:divBdr>
            </w:div>
          </w:divsChild>
        </w:div>
        <w:div w:id="920140883">
          <w:marLeft w:val="0"/>
          <w:marRight w:val="0"/>
          <w:marTop w:val="0"/>
          <w:marBottom w:val="0"/>
          <w:divBdr>
            <w:top w:val="none" w:sz="0" w:space="0" w:color="auto"/>
            <w:left w:val="none" w:sz="0" w:space="0" w:color="auto"/>
            <w:bottom w:val="none" w:sz="0" w:space="0" w:color="auto"/>
            <w:right w:val="none" w:sz="0" w:space="0" w:color="auto"/>
          </w:divBdr>
          <w:divsChild>
            <w:div w:id="472017358">
              <w:marLeft w:val="0"/>
              <w:marRight w:val="0"/>
              <w:marTop w:val="0"/>
              <w:marBottom w:val="0"/>
              <w:divBdr>
                <w:top w:val="none" w:sz="0" w:space="0" w:color="auto"/>
                <w:left w:val="none" w:sz="0" w:space="0" w:color="auto"/>
                <w:bottom w:val="none" w:sz="0" w:space="0" w:color="auto"/>
                <w:right w:val="none" w:sz="0" w:space="0" w:color="auto"/>
              </w:divBdr>
            </w:div>
          </w:divsChild>
        </w:div>
        <w:div w:id="1369986246">
          <w:marLeft w:val="0"/>
          <w:marRight w:val="0"/>
          <w:marTop w:val="0"/>
          <w:marBottom w:val="0"/>
          <w:divBdr>
            <w:top w:val="none" w:sz="0" w:space="0" w:color="auto"/>
            <w:left w:val="none" w:sz="0" w:space="0" w:color="auto"/>
            <w:bottom w:val="none" w:sz="0" w:space="0" w:color="auto"/>
            <w:right w:val="none" w:sz="0" w:space="0" w:color="auto"/>
          </w:divBdr>
          <w:divsChild>
            <w:div w:id="1336033300">
              <w:marLeft w:val="0"/>
              <w:marRight w:val="0"/>
              <w:marTop w:val="0"/>
              <w:marBottom w:val="0"/>
              <w:divBdr>
                <w:top w:val="none" w:sz="0" w:space="0" w:color="auto"/>
                <w:left w:val="none" w:sz="0" w:space="0" w:color="auto"/>
                <w:bottom w:val="none" w:sz="0" w:space="0" w:color="auto"/>
                <w:right w:val="none" w:sz="0" w:space="0" w:color="auto"/>
              </w:divBdr>
            </w:div>
          </w:divsChild>
        </w:div>
        <w:div w:id="1253929327">
          <w:marLeft w:val="0"/>
          <w:marRight w:val="0"/>
          <w:marTop w:val="0"/>
          <w:marBottom w:val="0"/>
          <w:divBdr>
            <w:top w:val="none" w:sz="0" w:space="0" w:color="auto"/>
            <w:left w:val="none" w:sz="0" w:space="0" w:color="auto"/>
            <w:bottom w:val="none" w:sz="0" w:space="0" w:color="auto"/>
            <w:right w:val="none" w:sz="0" w:space="0" w:color="auto"/>
          </w:divBdr>
          <w:divsChild>
            <w:div w:id="1639920735">
              <w:marLeft w:val="0"/>
              <w:marRight w:val="0"/>
              <w:marTop w:val="0"/>
              <w:marBottom w:val="0"/>
              <w:divBdr>
                <w:top w:val="none" w:sz="0" w:space="0" w:color="auto"/>
                <w:left w:val="none" w:sz="0" w:space="0" w:color="auto"/>
                <w:bottom w:val="none" w:sz="0" w:space="0" w:color="auto"/>
                <w:right w:val="none" w:sz="0" w:space="0" w:color="auto"/>
              </w:divBdr>
            </w:div>
          </w:divsChild>
        </w:div>
        <w:div w:id="1036127365">
          <w:marLeft w:val="0"/>
          <w:marRight w:val="0"/>
          <w:marTop w:val="0"/>
          <w:marBottom w:val="0"/>
          <w:divBdr>
            <w:top w:val="none" w:sz="0" w:space="0" w:color="auto"/>
            <w:left w:val="none" w:sz="0" w:space="0" w:color="auto"/>
            <w:bottom w:val="none" w:sz="0" w:space="0" w:color="auto"/>
            <w:right w:val="none" w:sz="0" w:space="0" w:color="auto"/>
          </w:divBdr>
          <w:divsChild>
            <w:div w:id="1234193562">
              <w:marLeft w:val="0"/>
              <w:marRight w:val="0"/>
              <w:marTop w:val="0"/>
              <w:marBottom w:val="0"/>
              <w:divBdr>
                <w:top w:val="none" w:sz="0" w:space="0" w:color="auto"/>
                <w:left w:val="none" w:sz="0" w:space="0" w:color="auto"/>
                <w:bottom w:val="none" w:sz="0" w:space="0" w:color="auto"/>
                <w:right w:val="none" w:sz="0" w:space="0" w:color="auto"/>
              </w:divBdr>
            </w:div>
          </w:divsChild>
        </w:div>
        <w:div w:id="193005083">
          <w:marLeft w:val="0"/>
          <w:marRight w:val="0"/>
          <w:marTop w:val="0"/>
          <w:marBottom w:val="0"/>
          <w:divBdr>
            <w:top w:val="none" w:sz="0" w:space="0" w:color="auto"/>
            <w:left w:val="none" w:sz="0" w:space="0" w:color="auto"/>
            <w:bottom w:val="none" w:sz="0" w:space="0" w:color="auto"/>
            <w:right w:val="none" w:sz="0" w:space="0" w:color="auto"/>
          </w:divBdr>
          <w:divsChild>
            <w:div w:id="1190219238">
              <w:marLeft w:val="0"/>
              <w:marRight w:val="0"/>
              <w:marTop w:val="0"/>
              <w:marBottom w:val="0"/>
              <w:divBdr>
                <w:top w:val="none" w:sz="0" w:space="0" w:color="auto"/>
                <w:left w:val="none" w:sz="0" w:space="0" w:color="auto"/>
                <w:bottom w:val="none" w:sz="0" w:space="0" w:color="auto"/>
                <w:right w:val="none" w:sz="0" w:space="0" w:color="auto"/>
              </w:divBdr>
            </w:div>
          </w:divsChild>
        </w:div>
        <w:div w:id="1571691198">
          <w:marLeft w:val="0"/>
          <w:marRight w:val="0"/>
          <w:marTop w:val="0"/>
          <w:marBottom w:val="0"/>
          <w:divBdr>
            <w:top w:val="none" w:sz="0" w:space="0" w:color="auto"/>
            <w:left w:val="none" w:sz="0" w:space="0" w:color="auto"/>
            <w:bottom w:val="none" w:sz="0" w:space="0" w:color="auto"/>
            <w:right w:val="none" w:sz="0" w:space="0" w:color="auto"/>
          </w:divBdr>
          <w:divsChild>
            <w:div w:id="1147168381">
              <w:marLeft w:val="0"/>
              <w:marRight w:val="0"/>
              <w:marTop w:val="0"/>
              <w:marBottom w:val="0"/>
              <w:divBdr>
                <w:top w:val="none" w:sz="0" w:space="0" w:color="auto"/>
                <w:left w:val="none" w:sz="0" w:space="0" w:color="auto"/>
                <w:bottom w:val="none" w:sz="0" w:space="0" w:color="auto"/>
                <w:right w:val="none" w:sz="0" w:space="0" w:color="auto"/>
              </w:divBdr>
            </w:div>
          </w:divsChild>
        </w:div>
        <w:div w:id="1240016964">
          <w:marLeft w:val="0"/>
          <w:marRight w:val="0"/>
          <w:marTop w:val="0"/>
          <w:marBottom w:val="0"/>
          <w:divBdr>
            <w:top w:val="none" w:sz="0" w:space="0" w:color="auto"/>
            <w:left w:val="none" w:sz="0" w:space="0" w:color="auto"/>
            <w:bottom w:val="none" w:sz="0" w:space="0" w:color="auto"/>
            <w:right w:val="none" w:sz="0" w:space="0" w:color="auto"/>
          </w:divBdr>
          <w:divsChild>
            <w:div w:id="82261158">
              <w:marLeft w:val="0"/>
              <w:marRight w:val="0"/>
              <w:marTop w:val="0"/>
              <w:marBottom w:val="0"/>
              <w:divBdr>
                <w:top w:val="none" w:sz="0" w:space="0" w:color="auto"/>
                <w:left w:val="none" w:sz="0" w:space="0" w:color="auto"/>
                <w:bottom w:val="none" w:sz="0" w:space="0" w:color="auto"/>
                <w:right w:val="none" w:sz="0" w:space="0" w:color="auto"/>
              </w:divBdr>
            </w:div>
          </w:divsChild>
        </w:div>
        <w:div w:id="1127549780">
          <w:marLeft w:val="0"/>
          <w:marRight w:val="0"/>
          <w:marTop w:val="0"/>
          <w:marBottom w:val="0"/>
          <w:divBdr>
            <w:top w:val="none" w:sz="0" w:space="0" w:color="auto"/>
            <w:left w:val="none" w:sz="0" w:space="0" w:color="auto"/>
            <w:bottom w:val="none" w:sz="0" w:space="0" w:color="auto"/>
            <w:right w:val="none" w:sz="0" w:space="0" w:color="auto"/>
          </w:divBdr>
          <w:divsChild>
            <w:div w:id="1483498391">
              <w:marLeft w:val="0"/>
              <w:marRight w:val="0"/>
              <w:marTop w:val="0"/>
              <w:marBottom w:val="0"/>
              <w:divBdr>
                <w:top w:val="none" w:sz="0" w:space="0" w:color="auto"/>
                <w:left w:val="none" w:sz="0" w:space="0" w:color="auto"/>
                <w:bottom w:val="none" w:sz="0" w:space="0" w:color="auto"/>
                <w:right w:val="none" w:sz="0" w:space="0" w:color="auto"/>
              </w:divBdr>
            </w:div>
          </w:divsChild>
        </w:div>
        <w:div w:id="1309087547">
          <w:marLeft w:val="0"/>
          <w:marRight w:val="0"/>
          <w:marTop w:val="0"/>
          <w:marBottom w:val="0"/>
          <w:divBdr>
            <w:top w:val="none" w:sz="0" w:space="0" w:color="auto"/>
            <w:left w:val="none" w:sz="0" w:space="0" w:color="auto"/>
            <w:bottom w:val="none" w:sz="0" w:space="0" w:color="auto"/>
            <w:right w:val="none" w:sz="0" w:space="0" w:color="auto"/>
          </w:divBdr>
          <w:divsChild>
            <w:div w:id="723873306">
              <w:marLeft w:val="0"/>
              <w:marRight w:val="0"/>
              <w:marTop w:val="0"/>
              <w:marBottom w:val="0"/>
              <w:divBdr>
                <w:top w:val="none" w:sz="0" w:space="0" w:color="auto"/>
                <w:left w:val="none" w:sz="0" w:space="0" w:color="auto"/>
                <w:bottom w:val="none" w:sz="0" w:space="0" w:color="auto"/>
                <w:right w:val="none" w:sz="0" w:space="0" w:color="auto"/>
              </w:divBdr>
            </w:div>
            <w:div w:id="382599173">
              <w:marLeft w:val="0"/>
              <w:marRight w:val="0"/>
              <w:marTop w:val="0"/>
              <w:marBottom w:val="0"/>
              <w:divBdr>
                <w:top w:val="none" w:sz="0" w:space="0" w:color="auto"/>
                <w:left w:val="none" w:sz="0" w:space="0" w:color="auto"/>
                <w:bottom w:val="none" w:sz="0" w:space="0" w:color="auto"/>
                <w:right w:val="none" w:sz="0" w:space="0" w:color="auto"/>
              </w:divBdr>
            </w:div>
          </w:divsChild>
        </w:div>
        <w:div w:id="560215431">
          <w:marLeft w:val="0"/>
          <w:marRight w:val="0"/>
          <w:marTop w:val="0"/>
          <w:marBottom w:val="0"/>
          <w:divBdr>
            <w:top w:val="none" w:sz="0" w:space="0" w:color="auto"/>
            <w:left w:val="none" w:sz="0" w:space="0" w:color="auto"/>
            <w:bottom w:val="none" w:sz="0" w:space="0" w:color="auto"/>
            <w:right w:val="none" w:sz="0" w:space="0" w:color="auto"/>
          </w:divBdr>
          <w:divsChild>
            <w:div w:id="933823482">
              <w:marLeft w:val="0"/>
              <w:marRight w:val="0"/>
              <w:marTop w:val="0"/>
              <w:marBottom w:val="0"/>
              <w:divBdr>
                <w:top w:val="none" w:sz="0" w:space="0" w:color="auto"/>
                <w:left w:val="none" w:sz="0" w:space="0" w:color="auto"/>
                <w:bottom w:val="none" w:sz="0" w:space="0" w:color="auto"/>
                <w:right w:val="none" w:sz="0" w:space="0" w:color="auto"/>
              </w:divBdr>
            </w:div>
          </w:divsChild>
        </w:div>
        <w:div w:id="1548297525">
          <w:marLeft w:val="0"/>
          <w:marRight w:val="0"/>
          <w:marTop w:val="0"/>
          <w:marBottom w:val="0"/>
          <w:divBdr>
            <w:top w:val="none" w:sz="0" w:space="0" w:color="auto"/>
            <w:left w:val="none" w:sz="0" w:space="0" w:color="auto"/>
            <w:bottom w:val="none" w:sz="0" w:space="0" w:color="auto"/>
            <w:right w:val="none" w:sz="0" w:space="0" w:color="auto"/>
          </w:divBdr>
          <w:divsChild>
            <w:div w:id="646473501">
              <w:marLeft w:val="0"/>
              <w:marRight w:val="0"/>
              <w:marTop w:val="0"/>
              <w:marBottom w:val="0"/>
              <w:divBdr>
                <w:top w:val="none" w:sz="0" w:space="0" w:color="auto"/>
                <w:left w:val="none" w:sz="0" w:space="0" w:color="auto"/>
                <w:bottom w:val="none" w:sz="0" w:space="0" w:color="auto"/>
                <w:right w:val="none" w:sz="0" w:space="0" w:color="auto"/>
              </w:divBdr>
            </w:div>
          </w:divsChild>
        </w:div>
        <w:div w:id="1711296256">
          <w:marLeft w:val="0"/>
          <w:marRight w:val="0"/>
          <w:marTop w:val="0"/>
          <w:marBottom w:val="0"/>
          <w:divBdr>
            <w:top w:val="none" w:sz="0" w:space="0" w:color="auto"/>
            <w:left w:val="none" w:sz="0" w:space="0" w:color="auto"/>
            <w:bottom w:val="none" w:sz="0" w:space="0" w:color="auto"/>
            <w:right w:val="none" w:sz="0" w:space="0" w:color="auto"/>
          </w:divBdr>
          <w:divsChild>
            <w:div w:id="1890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746">
      <w:bodyDiv w:val="1"/>
      <w:marLeft w:val="0"/>
      <w:marRight w:val="0"/>
      <w:marTop w:val="0"/>
      <w:marBottom w:val="0"/>
      <w:divBdr>
        <w:top w:val="none" w:sz="0" w:space="0" w:color="auto"/>
        <w:left w:val="none" w:sz="0" w:space="0" w:color="auto"/>
        <w:bottom w:val="none" w:sz="0" w:space="0" w:color="auto"/>
        <w:right w:val="none" w:sz="0" w:space="0" w:color="auto"/>
      </w:divBdr>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48519574">
      <w:bodyDiv w:val="1"/>
      <w:marLeft w:val="0"/>
      <w:marRight w:val="0"/>
      <w:marTop w:val="0"/>
      <w:marBottom w:val="0"/>
      <w:divBdr>
        <w:top w:val="none" w:sz="0" w:space="0" w:color="auto"/>
        <w:left w:val="none" w:sz="0" w:space="0" w:color="auto"/>
        <w:bottom w:val="none" w:sz="0" w:space="0" w:color="auto"/>
        <w:right w:val="none" w:sz="0" w:space="0" w:color="auto"/>
      </w:divBdr>
    </w:div>
    <w:div w:id="1850025977">
      <w:bodyDiv w:val="1"/>
      <w:marLeft w:val="0"/>
      <w:marRight w:val="0"/>
      <w:marTop w:val="0"/>
      <w:marBottom w:val="0"/>
      <w:divBdr>
        <w:top w:val="none" w:sz="0" w:space="0" w:color="auto"/>
        <w:left w:val="none" w:sz="0" w:space="0" w:color="auto"/>
        <w:bottom w:val="none" w:sz="0" w:space="0" w:color="auto"/>
        <w:right w:val="none" w:sz="0" w:space="0" w:color="auto"/>
      </w:divBdr>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1834">
      <w:bodyDiv w:val="1"/>
      <w:marLeft w:val="0"/>
      <w:marRight w:val="0"/>
      <w:marTop w:val="0"/>
      <w:marBottom w:val="0"/>
      <w:divBdr>
        <w:top w:val="none" w:sz="0" w:space="0" w:color="auto"/>
        <w:left w:val="none" w:sz="0" w:space="0" w:color="auto"/>
        <w:bottom w:val="none" w:sz="0" w:space="0" w:color="auto"/>
        <w:right w:val="none" w:sz="0" w:space="0" w:color="auto"/>
      </w:divBdr>
      <w:divsChild>
        <w:div w:id="193930931">
          <w:marLeft w:val="0"/>
          <w:marRight w:val="0"/>
          <w:marTop w:val="0"/>
          <w:marBottom w:val="0"/>
          <w:divBdr>
            <w:top w:val="none" w:sz="0" w:space="0" w:color="auto"/>
            <w:left w:val="none" w:sz="0" w:space="0" w:color="auto"/>
            <w:bottom w:val="none" w:sz="0" w:space="0" w:color="auto"/>
            <w:right w:val="none" w:sz="0" w:space="0" w:color="auto"/>
          </w:divBdr>
        </w:div>
        <w:div w:id="1493373736">
          <w:marLeft w:val="0"/>
          <w:marRight w:val="0"/>
          <w:marTop w:val="0"/>
          <w:marBottom w:val="0"/>
          <w:divBdr>
            <w:top w:val="none" w:sz="0" w:space="0" w:color="auto"/>
            <w:left w:val="none" w:sz="0" w:space="0" w:color="auto"/>
            <w:bottom w:val="none" w:sz="0" w:space="0" w:color="auto"/>
            <w:right w:val="none" w:sz="0" w:space="0" w:color="auto"/>
          </w:divBdr>
        </w:div>
        <w:div w:id="1655596529">
          <w:marLeft w:val="0"/>
          <w:marRight w:val="0"/>
          <w:marTop w:val="0"/>
          <w:marBottom w:val="0"/>
          <w:divBdr>
            <w:top w:val="none" w:sz="0" w:space="0" w:color="auto"/>
            <w:left w:val="none" w:sz="0" w:space="0" w:color="auto"/>
            <w:bottom w:val="none" w:sz="0" w:space="0" w:color="auto"/>
            <w:right w:val="none" w:sz="0" w:space="0" w:color="auto"/>
          </w:divBdr>
        </w:div>
      </w:divsChild>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882015564">
      <w:bodyDiv w:val="1"/>
      <w:marLeft w:val="0"/>
      <w:marRight w:val="0"/>
      <w:marTop w:val="0"/>
      <w:marBottom w:val="0"/>
      <w:divBdr>
        <w:top w:val="none" w:sz="0" w:space="0" w:color="auto"/>
        <w:left w:val="none" w:sz="0" w:space="0" w:color="auto"/>
        <w:bottom w:val="none" w:sz="0" w:space="0" w:color="auto"/>
        <w:right w:val="none" w:sz="0" w:space="0" w:color="auto"/>
      </w:divBdr>
    </w:div>
    <w:div w:id="1926067974">
      <w:bodyDiv w:val="1"/>
      <w:marLeft w:val="0"/>
      <w:marRight w:val="0"/>
      <w:marTop w:val="0"/>
      <w:marBottom w:val="0"/>
      <w:divBdr>
        <w:top w:val="none" w:sz="0" w:space="0" w:color="auto"/>
        <w:left w:val="none" w:sz="0" w:space="0" w:color="auto"/>
        <w:bottom w:val="none" w:sz="0" w:space="0" w:color="auto"/>
        <w:right w:val="none" w:sz="0" w:space="0" w:color="auto"/>
      </w:divBdr>
      <w:divsChild>
        <w:div w:id="175047605">
          <w:marLeft w:val="0"/>
          <w:marRight w:val="0"/>
          <w:marTop w:val="0"/>
          <w:marBottom w:val="0"/>
          <w:divBdr>
            <w:top w:val="none" w:sz="0" w:space="0" w:color="auto"/>
            <w:left w:val="none" w:sz="0" w:space="0" w:color="auto"/>
            <w:bottom w:val="none" w:sz="0" w:space="0" w:color="auto"/>
            <w:right w:val="none" w:sz="0" w:space="0" w:color="auto"/>
          </w:divBdr>
        </w:div>
        <w:div w:id="1878542358">
          <w:marLeft w:val="0"/>
          <w:marRight w:val="0"/>
          <w:marTop w:val="0"/>
          <w:marBottom w:val="0"/>
          <w:divBdr>
            <w:top w:val="none" w:sz="0" w:space="0" w:color="auto"/>
            <w:left w:val="none" w:sz="0" w:space="0" w:color="auto"/>
            <w:bottom w:val="none" w:sz="0" w:space="0" w:color="auto"/>
            <w:right w:val="none" w:sz="0" w:space="0" w:color="auto"/>
          </w:divBdr>
        </w:div>
        <w:div w:id="218902861">
          <w:marLeft w:val="0"/>
          <w:marRight w:val="0"/>
          <w:marTop w:val="0"/>
          <w:marBottom w:val="0"/>
          <w:divBdr>
            <w:top w:val="none" w:sz="0" w:space="0" w:color="auto"/>
            <w:left w:val="none" w:sz="0" w:space="0" w:color="auto"/>
            <w:bottom w:val="none" w:sz="0" w:space="0" w:color="auto"/>
            <w:right w:val="none" w:sz="0" w:space="0" w:color="auto"/>
          </w:divBdr>
        </w:div>
      </w:divsChild>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48807094">
      <w:bodyDiv w:val="1"/>
      <w:marLeft w:val="0"/>
      <w:marRight w:val="0"/>
      <w:marTop w:val="0"/>
      <w:marBottom w:val="0"/>
      <w:divBdr>
        <w:top w:val="none" w:sz="0" w:space="0" w:color="auto"/>
        <w:left w:val="none" w:sz="0" w:space="0" w:color="auto"/>
        <w:bottom w:val="none" w:sz="0" w:space="0" w:color="auto"/>
        <w:right w:val="none" w:sz="0" w:space="0" w:color="auto"/>
      </w:divBdr>
      <w:divsChild>
        <w:div w:id="1752845311">
          <w:marLeft w:val="0"/>
          <w:marRight w:val="0"/>
          <w:marTop w:val="0"/>
          <w:marBottom w:val="0"/>
          <w:divBdr>
            <w:top w:val="none" w:sz="0" w:space="0" w:color="auto"/>
            <w:left w:val="none" w:sz="0" w:space="0" w:color="auto"/>
            <w:bottom w:val="none" w:sz="0" w:space="0" w:color="auto"/>
            <w:right w:val="none" w:sz="0" w:space="0" w:color="auto"/>
          </w:divBdr>
        </w:div>
        <w:div w:id="407578770">
          <w:marLeft w:val="0"/>
          <w:marRight w:val="0"/>
          <w:marTop w:val="0"/>
          <w:marBottom w:val="0"/>
          <w:divBdr>
            <w:top w:val="none" w:sz="0" w:space="0" w:color="auto"/>
            <w:left w:val="none" w:sz="0" w:space="0" w:color="auto"/>
            <w:bottom w:val="none" w:sz="0" w:space="0" w:color="auto"/>
            <w:right w:val="none" w:sz="0" w:space="0" w:color="auto"/>
          </w:divBdr>
        </w:div>
        <w:div w:id="1478449061">
          <w:marLeft w:val="0"/>
          <w:marRight w:val="0"/>
          <w:marTop w:val="0"/>
          <w:marBottom w:val="0"/>
          <w:divBdr>
            <w:top w:val="none" w:sz="0" w:space="0" w:color="auto"/>
            <w:left w:val="none" w:sz="0" w:space="0" w:color="auto"/>
            <w:bottom w:val="none" w:sz="0" w:space="0" w:color="auto"/>
            <w:right w:val="none" w:sz="0" w:space="0" w:color="auto"/>
          </w:divBdr>
          <w:divsChild>
            <w:div w:id="316736124">
              <w:marLeft w:val="-75"/>
              <w:marRight w:val="0"/>
              <w:marTop w:val="30"/>
              <w:marBottom w:val="30"/>
              <w:divBdr>
                <w:top w:val="none" w:sz="0" w:space="0" w:color="auto"/>
                <w:left w:val="none" w:sz="0" w:space="0" w:color="auto"/>
                <w:bottom w:val="none" w:sz="0" w:space="0" w:color="auto"/>
                <w:right w:val="none" w:sz="0" w:space="0" w:color="auto"/>
              </w:divBdr>
              <w:divsChild>
                <w:div w:id="1003973632">
                  <w:marLeft w:val="0"/>
                  <w:marRight w:val="0"/>
                  <w:marTop w:val="0"/>
                  <w:marBottom w:val="0"/>
                  <w:divBdr>
                    <w:top w:val="none" w:sz="0" w:space="0" w:color="auto"/>
                    <w:left w:val="none" w:sz="0" w:space="0" w:color="auto"/>
                    <w:bottom w:val="none" w:sz="0" w:space="0" w:color="auto"/>
                    <w:right w:val="none" w:sz="0" w:space="0" w:color="auto"/>
                  </w:divBdr>
                  <w:divsChild>
                    <w:div w:id="1647737412">
                      <w:marLeft w:val="0"/>
                      <w:marRight w:val="0"/>
                      <w:marTop w:val="0"/>
                      <w:marBottom w:val="0"/>
                      <w:divBdr>
                        <w:top w:val="none" w:sz="0" w:space="0" w:color="auto"/>
                        <w:left w:val="none" w:sz="0" w:space="0" w:color="auto"/>
                        <w:bottom w:val="none" w:sz="0" w:space="0" w:color="auto"/>
                        <w:right w:val="none" w:sz="0" w:space="0" w:color="auto"/>
                      </w:divBdr>
                    </w:div>
                  </w:divsChild>
                </w:div>
                <w:div w:id="39745529">
                  <w:marLeft w:val="0"/>
                  <w:marRight w:val="0"/>
                  <w:marTop w:val="0"/>
                  <w:marBottom w:val="0"/>
                  <w:divBdr>
                    <w:top w:val="none" w:sz="0" w:space="0" w:color="auto"/>
                    <w:left w:val="none" w:sz="0" w:space="0" w:color="auto"/>
                    <w:bottom w:val="none" w:sz="0" w:space="0" w:color="auto"/>
                    <w:right w:val="none" w:sz="0" w:space="0" w:color="auto"/>
                  </w:divBdr>
                  <w:divsChild>
                    <w:div w:id="1353916381">
                      <w:marLeft w:val="0"/>
                      <w:marRight w:val="0"/>
                      <w:marTop w:val="0"/>
                      <w:marBottom w:val="0"/>
                      <w:divBdr>
                        <w:top w:val="none" w:sz="0" w:space="0" w:color="auto"/>
                        <w:left w:val="none" w:sz="0" w:space="0" w:color="auto"/>
                        <w:bottom w:val="none" w:sz="0" w:space="0" w:color="auto"/>
                        <w:right w:val="none" w:sz="0" w:space="0" w:color="auto"/>
                      </w:divBdr>
                    </w:div>
                  </w:divsChild>
                </w:div>
                <w:div w:id="1002976500">
                  <w:marLeft w:val="0"/>
                  <w:marRight w:val="0"/>
                  <w:marTop w:val="0"/>
                  <w:marBottom w:val="0"/>
                  <w:divBdr>
                    <w:top w:val="none" w:sz="0" w:space="0" w:color="auto"/>
                    <w:left w:val="none" w:sz="0" w:space="0" w:color="auto"/>
                    <w:bottom w:val="none" w:sz="0" w:space="0" w:color="auto"/>
                    <w:right w:val="none" w:sz="0" w:space="0" w:color="auto"/>
                  </w:divBdr>
                  <w:divsChild>
                    <w:div w:id="2017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0895">
      <w:bodyDiv w:val="1"/>
      <w:marLeft w:val="0"/>
      <w:marRight w:val="0"/>
      <w:marTop w:val="0"/>
      <w:marBottom w:val="0"/>
      <w:divBdr>
        <w:top w:val="none" w:sz="0" w:space="0" w:color="auto"/>
        <w:left w:val="none" w:sz="0" w:space="0" w:color="auto"/>
        <w:bottom w:val="none" w:sz="0" w:space="0" w:color="auto"/>
        <w:right w:val="none" w:sz="0" w:space="0" w:color="auto"/>
      </w:divBdr>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86886987">
      <w:bodyDiv w:val="1"/>
      <w:marLeft w:val="0"/>
      <w:marRight w:val="0"/>
      <w:marTop w:val="0"/>
      <w:marBottom w:val="0"/>
      <w:divBdr>
        <w:top w:val="none" w:sz="0" w:space="0" w:color="auto"/>
        <w:left w:val="none" w:sz="0" w:space="0" w:color="auto"/>
        <w:bottom w:val="none" w:sz="0" w:space="0" w:color="auto"/>
        <w:right w:val="none" w:sz="0" w:space="0" w:color="auto"/>
      </w:divBdr>
    </w:div>
    <w:div w:id="2026052388">
      <w:bodyDiv w:val="1"/>
      <w:marLeft w:val="0"/>
      <w:marRight w:val="0"/>
      <w:marTop w:val="0"/>
      <w:marBottom w:val="0"/>
      <w:divBdr>
        <w:top w:val="none" w:sz="0" w:space="0" w:color="auto"/>
        <w:left w:val="none" w:sz="0" w:space="0" w:color="auto"/>
        <w:bottom w:val="none" w:sz="0" w:space="0" w:color="auto"/>
        <w:right w:val="none" w:sz="0" w:space="0" w:color="auto"/>
      </w:divBdr>
    </w:div>
    <w:div w:id="2042587441">
      <w:bodyDiv w:val="1"/>
      <w:marLeft w:val="0"/>
      <w:marRight w:val="0"/>
      <w:marTop w:val="0"/>
      <w:marBottom w:val="0"/>
      <w:divBdr>
        <w:top w:val="none" w:sz="0" w:space="0" w:color="auto"/>
        <w:left w:val="none" w:sz="0" w:space="0" w:color="auto"/>
        <w:bottom w:val="none" w:sz="0" w:space="0" w:color="auto"/>
        <w:right w:val="none" w:sz="0" w:space="0" w:color="auto"/>
      </w:divBdr>
      <w:divsChild>
        <w:div w:id="125896741">
          <w:marLeft w:val="0"/>
          <w:marRight w:val="0"/>
          <w:marTop w:val="0"/>
          <w:marBottom w:val="0"/>
          <w:divBdr>
            <w:top w:val="none" w:sz="0" w:space="0" w:color="auto"/>
            <w:left w:val="none" w:sz="0" w:space="0" w:color="auto"/>
            <w:bottom w:val="none" w:sz="0" w:space="0" w:color="auto"/>
            <w:right w:val="none" w:sz="0" w:space="0" w:color="auto"/>
          </w:divBdr>
          <w:divsChild>
            <w:div w:id="506870427">
              <w:marLeft w:val="0"/>
              <w:marRight w:val="0"/>
              <w:marTop w:val="0"/>
              <w:marBottom w:val="0"/>
              <w:divBdr>
                <w:top w:val="none" w:sz="0" w:space="0" w:color="auto"/>
                <w:left w:val="none" w:sz="0" w:space="0" w:color="auto"/>
                <w:bottom w:val="none" w:sz="0" w:space="0" w:color="auto"/>
                <w:right w:val="none" w:sz="0" w:space="0" w:color="auto"/>
              </w:divBdr>
            </w:div>
            <w:div w:id="690764307">
              <w:marLeft w:val="0"/>
              <w:marRight w:val="0"/>
              <w:marTop w:val="0"/>
              <w:marBottom w:val="0"/>
              <w:divBdr>
                <w:top w:val="none" w:sz="0" w:space="0" w:color="auto"/>
                <w:left w:val="none" w:sz="0" w:space="0" w:color="auto"/>
                <w:bottom w:val="none" w:sz="0" w:space="0" w:color="auto"/>
                <w:right w:val="none" w:sz="0" w:space="0" w:color="auto"/>
              </w:divBdr>
            </w:div>
            <w:div w:id="1122920449">
              <w:marLeft w:val="0"/>
              <w:marRight w:val="0"/>
              <w:marTop w:val="0"/>
              <w:marBottom w:val="0"/>
              <w:divBdr>
                <w:top w:val="none" w:sz="0" w:space="0" w:color="auto"/>
                <w:left w:val="none" w:sz="0" w:space="0" w:color="auto"/>
                <w:bottom w:val="none" w:sz="0" w:space="0" w:color="auto"/>
                <w:right w:val="none" w:sz="0" w:space="0" w:color="auto"/>
              </w:divBdr>
            </w:div>
            <w:div w:id="1661302702">
              <w:marLeft w:val="0"/>
              <w:marRight w:val="0"/>
              <w:marTop w:val="0"/>
              <w:marBottom w:val="0"/>
              <w:divBdr>
                <w:top w:val="none" w:sz="0" w:space="0" w:color="auto"/>
                <w:left w:val="none" w:sz="0" w:space="0" w:color="auto"/>
                <w:bottom w:val="none" w:sz="0" w:space="0" w:color="auto"/>
                <w:right w:val="none" w:sz="0" w:space="0" w:color="auto"/>
              </w:divBdr>
            </w:div>
            <w:div w:id="1921980125">
              <w:marLeft w:val="0"/>
              <w:marRight w:val="0"/>
              <w:marTop w:val="0"/>
              <w:marBottom w:val="0"/>
              <w:divBdr>
                <w:top w:val="none" w:sz="0" w:space="0" w:color="auto"/>
                <w:left w:val="none" w:sz="0" w:space="0" w:color="auto"/>
                <w:bottom w:val="none" w:sz="0" w:space="0" w:color="auto"/>
                <w:right w:val="none" w:sz="0" w:space="0" w:color="auto"/>
              </w:divBdr>
            </w:div>
          </w:divsChild>
        </w:div>
        <w:div w:id="1131940416">
          <w:marLeft w:val="0"/>
          <w:marRight w:val="0"/>
          <w:marTop w:val="0"/>
          <w:marBottom w:val="0"/>
          <w:divBdr>
            <w:top w:val="none" w:sz="0" w:space="0" w:color="auto"/>
            <w:left w:val="none" w:sz="0" w:space="0" w:color="auto"/>
            <w:bottom w:val="none" w:sz="0" w:space="0" w:color="auto"/>
            <w:right w:val="none" w:sz="0" w:space="0" w:color="auto"/>
          </w:divBdr>
          <w:divsChild>
            <w:div w:id="1016419472">
              <w:marLeft w:val="0"/>
              <w:marRight w:val="0"/>
              <w:marTop w:val="0"/>
              <w:marBottom w:val="0"/>
              <w:divBdr>
                <w:top w:val="none" w:sz="0" w:space="0" w:color="auto"/>
                <w:left w:val="none" w:sz="0" w:space="0" w:color="auto"/>
                <w:bottom w:val="none" w:sz="0" w:space="0" w:color="auto"/>
                <w:right w:val="none" w:sz="0" w:space="0" w:color="auto"/>
              </w:divBdr>
            </w:div>
          </w:divsChild>
        </w:div>
        <w:div w:id="1343317648">
          <w:marLeft w:val="0"/>
          <w:marRight w:val="0"/>
          <w:marTop w:val="0"/>
          <w:marBottom w:val="0"/>
          <w:divBdr>
            <w:top w:val="none" w:sz="0" w:space="0" w:color="auto"/>
            <w:left w:val="none" w:sz="0" w:space="0" w:color="auto"/>
            <w:bottom w:val="none" w:sz="0" w:space="0" w:color="auto"/>
            <w:right w:val="none" w:sz="0" w:space="0" w:color="auto"/>
          </w:divBdr>
          <w:divsChild>
            <w:div w:id="53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592">
      <w:bodyDiv w:val="1"/>
      <w:marLeft w:val="0"/>
      <w:marRight w:val="0"/>
      <w:marTop w:val="0"/>
      <w:marBottom w:val="0"/>
      <w:divBdr>
        <w:top w:val="none" w:sz="0" w:space="0" w:color="auto"/>
        <w:left w:val="none" w:sz="0" w:space="0" w:color="auto"/>
        <w:bottom w:val="none" w:sz="0" w:space="0" w:color="auto"/>
        <w:right w:val="none" w:sz="0" w:space="0" w:color="auto"/>
      </w:divBdr>
    </w:div>
    <w:div w:id="2054884816">
      <w:bodyDiv w:val="1"/>
      <w:marLeft w:val="0"/>
      <w:marRight w:val="0"/>
      <w:marTop w:val="0"/>
      <w:marBottom w:val="0"/>
      <w:divBdr>
        <w:top w:val="none" w:sz="0" w:space="0" w:color="auto"/>
        <w:left w:val="none" w:sz="0" w:space="0" w:color="auto"/>
        <w:bottom w:val="none" w:sz="0" w:space="0" w:color="auto"/>
        <w:right w:val="none" w:sz="0" w:space="0" w:color="auto"/>
      </w:divBdr>
    </w:div>
    <w:div w:id="2055424596">
      <w:bodyDiv w:val="1"/>
      <w:marLeft w:val="0"/>
      <w:marRight w:val="0"/>
      <w:marTop w:val="0"/>
      <w:marBottom w:val="0"/>
      <w:divBdr>
        <w:top w:val="none" w:sz="0" w:space="0" w:color="auto"/>
        <w:left w:val="none" w:sz="0" w:space="0" w:color="auto"/>
        <w:bottom w:val="none" w:sz="0" w:space="0" w:color="auto"/>
        <w:right w:val="none" w:sz="0" w:space="0" w:color="auto"/>
      </w:divBdr>
    </w:div>
    <w:div w:id="2060084146">
      <w:bodyDiv w:val="1"/>
      <w:marLeft w:val="0"/>
      <w:marRight w:val="0"/>
      <w:marTop w:val="0"/>
      <w:marBottom w:val="0"/>
      <w:divBdr>
        <w:top w:val="none" w:sz="0" w:space="0" w:color="auto"/>
        <w:left w:val="none" w:sz="0" w:space="0" w:color="auto"/>
        <w:bottom w:val="none" w:sz="0" w:space="0" w:color="auto"/>
        <w:right w:val="none" w:sz="0" w:space="0" w:color="auto"/>
      </w:divBdr>
    </w:div>
    <w:div w:id="2089884063">
      <w:bodyDiv w:val="1"/>
      <w:marLeft w:val="0"/>
      <w:marRight w:val="0"/>
      <w:marTop w:val="0"/>
      <w:marBottom w:val="0"/>
      <w:divBdr>
        <w:top w:val="none" w:sz="0" w:space="0" w:color="auto"/>
        <w:left w:val="none" w:sz="0" w:space="0" w:color="auto"/>
        <w:bottom w:val="none" w:sz="0" w:space="0" w:color="auto"/>
        <w:right w:val="none" w:sz="0" w:space="0" w:color="auto"/>
      </w:divBdr>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 w:id="212580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macgmgroup.sharepoint.com/:w:/r/sites/CMA-DataWays/_layouts/15/Doc.aspx?sourcedoc=%7B7E2C96A4-6B85-441D-B836-EB9F4991BBA3%7D&amp;file=ALL-114&amp;%20115=&amp;%20116=&amp;%20606=&amp;%20607=&amp;%20117=&amp;%20-%20COA%20-%20Forecast%20.docx=&amp;action=default&amp;mobileredirect=true&amp;wdsle=0" TargetMode="External"/><Relationship Id="rId18"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1.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igma.com/proto/xy8DT97bl6eT0aOZUqAnsY/DATAWAYS-COA?node-id=10959-312159&amp;t=lFwiVs7BaP8zEXVT-0&amp;scaling=min-zoom&amp;content-scaling=fixed&amp;page-id=10959%3A312108" TargetMode="External"/><Relationship Id="rId23"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35" Type="http://schemas.openxmlformats.org/officeDocument/2006/relationships/customXml" Target="ink/ink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4T09:27:14.6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4T09:27:13.3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4a4bdf749bc6e917137e9e8eaafb42f1">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a3160e9dce5a942f1c051ae498a2b576"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9C934B-F2EF-4342-BAD5-8F7087FC4198}">
  <ds:schemaRefs>
    <ds:schemaRef ds:uri="http://schemas.microsoft.com/sharepoint/v3/contenttype/forms"/>
  </ds:schemaRefs>
</ds:datastoreItem>
</file>

<file path=customXml/itemProps2.xml><?xml version="1.0" encoding="utf-8"?>
<ds:datastoreItem xmlns:ds="http://schemas.openxmlformats.org/officeDocument/2006/customXml" ds:itemID="{FBE6EEED-1935-49D3-A45A-E69338E0D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EFF441-58D9-4CEE-AAB2-CBADEB9B4F8F}">
  <ds:schemaRefs>
    <ds:schemaRef ds:uri="http://schemas.openxmlformats.org/officeDocument/2006/bibliography"/>
  </ds:schemaRefs>
</ds:datastoreItem>
</file>

<file path=customXml/itemProps4.xml><?xml version="1.0" encoding="utf-8"?>
<ds:datastoreItem xmlns:ds="http://schemas.openxmlformats.org/officeDocument/2006/customXml" ds:itemID="{D2C22A67-C656-4F32-8647-7D809A071105}">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docProps/app.xml><?xml version="1.0" encoding="utf-8"?>
<Properties xmlns="http://schemas.openxmlformats.org/officeDocument/2006/extended-properties" xmlns:vt="http://schemas.openxmlformats.org/officeDocument/2006/docPropsVTypes">
  <Template>Normal</Template>
  <TotalTime>21389</TotalTime>
  <Pages>16</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AQUA- Core Pricing - Define Price List</vt:lpstr>
    </vt:vector>
  </TitlesOfParts>
  <Company>Microsoft</Company>
  <LinksUpToDate>false</LinksUpToDate>
  <CharactersWithSpaces>14551</CharactersWithSpaces>
  <SharedDoc>false</SharedDoc>
  <HLinks>
    <vt:vector size="90" baseType="variant">
      <vt:variant>
        <vt:i4>3014669</vt:i4>
      </vt:variant>
      <vt:variant>
        <vt:i4>101</vt:i4>
      </vt:variant>
      <vt:variant>
        <vt:i4>0</vt:i4>
      </vt:variant>
      <vt:variant>
        <vt:i4>5</vt:i4>
      </vt:variant>
      <vt:variant>
        <vt:lpwstr/>
      </vt:variant>
      <vt:variant>
        <vt:lpwstr>_Toc1822018163</vt:lpwstr>
      </vt:variant>
      <vt:variant>
        <vt:i4>2097167</vt:i4>
      </vt:variant>
      <vt:variant>
        <vt:i4>95</vt:i4>
      </vt:variant>
      <vt:variant>
        <vt:i4>0</vt:i4>
      </vt:variant>
      <vt:variant>
        <vt:i4>5</vt:i4>
      </vt:variant>
      <vt:variant>
        <vt:lpwstr/>
      </vt:variant>
      <vt:variant>
        <vt:lpwstr>_Toc1362203395</vt:lpwstr>
      </vt:variant>
      <vt:variant>
        <vt:i4>2359307</vt:i4>
      </vt:variant>
      <vt:variant>
        <vt:i4>89</vt:i4>
      </vt:variant>
      <vt:variant>
        <vt:i4>0</vt:i4>
      </vt:variant>
      <vt:variant>
        <vt:i4>5</vt:i4>
      </vt:variant>
      <vt:variant>
        <vt:lpwstr/>
      </vt:variant>
      <vt:variant>
        <vt:lpwstr>_Toc1581785906</vt:lpwstr>
      </vt:variant>
      <vt:variant>
        <vt:i4>2359296</vt:i4>
      </vt:variant>
      <vt:variant>
        <vt:i4>83</vt:i4>
      </vt:variant>
      <vt:variant>
        <vt:i4>0</vt:i4>
      </vt:variant>
      <vt:variant>
        <vt:i4>5</vt:i4>
      </vt:variant>
      <vt:variant>
        <vt:lpwstr/>
      </vt:variant>
      <vt:variant>
        <vt:lpwstr>_Toc2019968925</vt:lpwstr>
      </vt:variant>
      <vt:variant>
        <vt:i4>3080205</vt:i4>
      </vt:variant>
      <vt:variant>
        <vt:i4>77</vt:i4>
      </vt:variant>
      <vt:variant>
        <vt:i4>0</vt:i4>
      </vt:variant>
      <vt:variant>
        <vt:i4>5</vt:i4>
      </vt:variant>
      <vt:variant>
        <vt:lpwstr/>
      </vt:variant>
      <vt:variant>
        <vt:lpwstr>_Toc1981456762</vt:lpwstr>
      </vt:variant>
      <vt:variant>
        <vt:i4>1310777</vt:i4>
      </vt:variant>
      <vt:variant>
        <vt:i4>71</vt:i4>
      </vt:variant>
      <vt:variant>
        <vt:i4>0</vt:i4>
      </vt:variant>
      <vt:variant>
        <vt:i4>5</vt:i4>
      </vt:variant>
      <vt:variant>
        <vt:lpwstr/>
      </vt:variant>
      <vt:variant>
        <vt:lpwstr>_Toc310581267</vt:lpwstr>
      </vt:variant>
      <vt:variant>
        <vt:i4>1572923</vt:i4>
      </vt:variant>
      <vt:variant>
        <vt:i4>65</vt:i4>
      </vt:variant>
      <vt:variant>
        <vt:i4>0</vt:i4>
      </vt:variant>
      <vt:variant>
        <vt:i4>5</vt:i4>
      </vt:variant>
      <vt:variant>
        <vt:lpwstr/>
      </vt:variant>
      <vt:variant>
        <vt:lpwstr>_Toc459149224</vt:lpwstr>
      </vt:variant>
      <vt:variant>
        <vt:i4>2555919</vt:i4>
      </vt:variant>
      <vt:variant>
        <vt:i4>59</vt:i4>
      </vt:variant>
      <vt:variant>
        <vt:i4>0</vt:i4>
      </vt:variant>
      <vt:variant>
        <vt:i4>5</vt:i4>
      </vt:variant>
      <vt:variant>
        <vt:lpwstr/>
      </vt:variant>
      <vt:variant>
        <vt:lpwstr>_Toc1949902818</vt:lpwstr>
      </vt:variant>
      <vt:variant>
        <vt:i4>2752519</vt:i4>
      </vt:variant>
      <vt:variant>
        <vt:i4>53</vt:i4>
      </vt:variant>
      <vt:variant>
        <vt:i4>0</vt:i4>
      </vt:variant>
      <vt:variant>
        <vt:i4>5</vt:i4>
      </vt:variant>
      <vt:variant>
        <vt:lpwstr/>
      </vt:variant>
      <vt:variant>
        <vt:lpwstr>_Toc1291883147</vt:lpwstr>
      </vt:variant>
      <vt:variant>
        <vt:i4>2359305</vt:i4>
      </vt:variant>
      <vt:variant>
        <vt:i4>47</vt:i4>
      </vt:variant>
      <vt:variant>
        <vt:i4>0</vt:i4>
      </vt:variant>
      <vt:variant>
        <vt:i4>5</vt:i4>
      </vt:variant>
      <vt:variant>
        <vt:lpwstr/>
      </vt:variant>
      <vt:variant>
        <vt:lpwstr>_Toc1361176197</vt:lpwstr>
      </vt:variant>
      <vt:variant>
        <vt:i4>2359309</vt:i4>
      </vt:variant>
      <vt:variant>
        <vt:i4>41</vt:i4>
      </vt:variant>
      <vt:variant>
        <vt:i4>0</vt:i4>
      </vt:variant>
      <vt:variant>
        <vt:i4>5</vt:i4>
      </vt:variant>
      <vt:variant>
        <vt:lpwstr/>
      </vt:variant>
      <vt:variant>
        <vt:lpwstr>_Toc1508438904</vt:lpwstr>
      </vt:variant>
      <vt:variant>
        <vt:i4>1638453</vt:i4>
      </vt:variant>
      <vt:variant>
        <vt:i4>35</vt:i4>
      </vt:variant>
      <vt:variant>
        <vt:i4>0</vt:i4>
      </vt:variant>
      <vt:variant>
        <vt:i4>5</vt:i4>
      </vt:variant>
      <vt:variant>
        <vt:lpwstr/>
      </vt:variant>
      <vt:variant>
        <vt:lpwstr>_Toc557669148</vt:lpwstr>
      </vt:variant>
      <vt:variant>
        <vt:i4>1966128</vt:i4>
      </vt:variant>
      <vt:variant>
        <vt:i4>29</vt:i4>
      </vt:variant>
      <vt:variant>
        <vt:i4>0</vt:i4>
      </vt:variant>
      <vt:variant>
        <vt:i4>5</vt:i4>
      </vt:variant>
      <vt:variant>
        <vt:lpwstr/>
      </vt:variant>
      <vt:variant>
        <vt:lpwstr>_Toc354450280</vt:lpwstr>
      </vt:variant>
      <vt:variant>
        <vt:i4>1572918</vt:i4>
      </vt:variant>
      <vt:variant>
        <vt:i4>23</vt:i4>
      </vt:variant>
      <vt:variant>
        <vt:i4>0</vt:i4>
      </vt:variant>
      <vt:variant>
        <vt:i4>5</vt:i4>
      </vt:variant>
      <vt:variant>
        <vt:lpwstr/>
      </vt:variant>
      <vt:variant>
        <vt:lpwstr>_Toc327855701</vt:lpwstr>
      </vt:variant>
      <vt:variant>
        <vt:i4>1179700</vt:i4>
      </vt:variant>
      <vt:variant>
        <vt:i4>17</vt:i4>
      </vt:variant>
      <vt:variant>
        <vt:i4>0</vt:i4>
      </vt:variant>
      <vt:variant>
        <vt:i4>5</vt:i4>
      </vt:variant>
      <vt:variant>
        <vt:lpwstr/>
      </vt:variant>
      <vt:variant>
        <vt:lpwstr>_Toc555612542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Core Pricing - Define Price List</dc:title>
  <dc:subject/>
  <dc:creator>Ahmad.Saeed@infosys.com</dc:creator>
  <cp:keywords/>
  <cp:lastModifiedBy>Dinesh Maurya</cp:lastModifiedBy>
  <cp:revision>33</cp:revision>
  <cp:lastPrinted>2018-03-03T04:10:00Z</cp:lastPrinted>
  <dcterms:created xsi:type="dcterms:W3CDTF">2024-05-24T12:04:00Z</dcterms:created>
  <dcterms:modified xsi:type="dcterms:W3CDTF">2024-10-23T11:25:00Z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Approved</vt:lpwstr>
  </property>
  <property fmtid="{D5CDD505-2E9C-101B-9397-08002B2CF9AE}" pid="3" name="Project">
    <vt:lpwstr>AQUA</vt:lpwstr>
  </property>
  <property fmtid="{D5CDD505-2E9C-101B-9397-08002B2CF9AE}" pid="4" name="Department">
    <vt:lpwstr>CMA CGM Pricing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AQUA-LT-FND-USxxx-Core Pricing - Price List v0.1</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1.0</vt:lpwstr>
  </property>
  <property fmtid="{D5CDD505-2E9C-101B-9397-08002B2CF9AE}" pid="12" name="DocTitle">
    <vt:lpwstr/>
  </property>
  <property fmtid="{D5CDD505-2E9C-101B-9397-08002B2CF9AE}" pid="13" name="StatusDate">
    <vt:lpwstr>23-Mar-2021</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Habib.Sheikh@ad.infosys.com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2024-01-31T06:00:04Z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