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rHeight w:val="600.9375" w:hRule="atLeast"/>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000000"/>
                <w:sz w:val="24"/>
                <w:szCs w:val="24"/>
              </w:rPr>
            </w:pPr>
            <w:r w:rsidDel="00000000" w:rsidR="00000000" w:rsidRPr="00000000">
              <w:rPr>
                <w:color w:val="000000"/>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000000"/>
                <w:sz w:val="24"/>
                <w:szCs w:val="24"/>
              </w:rPr>
            </w:pPr>
            <w:r w:rsidDel="00000000" w:rsidR="00000000" w:rsidRPr="00000000">
              <w:rPr>
                <w:color w:val="000000"/>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000000"/>
                <w:sz w:val="24"/>
                <w:szCs w:val="24"/>
              </w:rPr>
            </w:pPr>
            <w:r w:rsidDel="00000000" w:rsidR="00000000" w:rsidRPr="00000000">
              <w:rPr>
                <w:color w:val="000000"/>
                <w:sz w:val="24"/>
                <w:szCs w:val="24"/>
                <w:rtl w:val="0"/>
              </w:rPr>
              <w:t xml:space="preserve">Si he podido cumplir con todas las actividades que se definen en cada sprint, los factores que han facilitado es que hemos avanzado desde antes que avanzara la asignatura. Lo que más dificulto son algunas configuraciones de API, ya que algunos videos ya estaban obsoletos o se hacía de otra forma la configuración.</w:t>
            </w:r>
          </w:p>
          <w:p w:rsidR="00000000" w:rsidDel="00000000" w:rsidP="00000000" w:rsidRDefault="00000000" w:rsidRPr="00000000" w14:paraId="0000000B">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0E">
      <w:pPr>
        <w:spacing w:after="0" w:line="360" w:lineRule="auto"/>
        <w:jc w:val="both"/>
        <w:rPr>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000000"/>
                <w:sz w:val="24"/>
                <w:szCs w:val="24"/>
              </w:rPr>
            </w:pPr>
            <w:r w:rsidDel="00000000" w:rsidR="00000000" w:rsidRPr="00000000">
              <w:rPr>
                <w:color w:val="000000"/>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000000"/>
                <w:sz w:val="24"/>
                <w:szCs w:val="24"/>
              </w:rPr>
            </w:pPr>
            <w:r w:rsidDel="00000000" w:rsidR="00000000" w:rsidRPr="00000000">
              <w:rPr>
                <w:color w:val="000000"/>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ind w:left="0" w:firstLine="0"/>
              <w:jc w:val="both"/>
              <w:rPr>
                <w:color w:val="000000"/>
                <w:sz w:val="24"/>
                <w:szCs w:val="24"/>
              </w:rPr>
            </w:pPr>
            <w:r w:rsidDel="00000000" w:rsidR="00000000" w:rsidRPr="00000000">
              <w:rPr>
                <w:color w:val="000000"/>
                <w:sz w:val="24"/>
                <w:szCs w:val="24"/>
                <w:rtl w:val="0"/>
              </w:rPr>
              <w:t xml:space="preserve">La manera en lo que he afrontado las dificultades es leyendo la documentación oficial y teniendo un fuerte pensamiento lógico de programación para encontrar las soluciones. </w:t>
            </w:r>
          </w:p>
          <w:p w:rsidR="00000000" w:rsidDel="00000000" w:rsidP="00000000" w:rsidRDefault="00000000" w:rsidRPr="00000000" w14:paraId="00000012">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1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000000"/>
                <w:sz w:val="24"/>
                <w:szCs w:val="24"/>
              </w:rPr>
            </w:pPr>
            <w:r w:rsidDel="00000000" w:rsidR="00000000" w:rsidRPr="00000000">
              <w:rPr>
                <w:color w:val="000000"/>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000000"/>
                <w:sz w:val="24"/>
                <w:szCs w:val="24"/>
              </w:rPr>
            </w:pPr>
            <w:r w:rsidDel="00000000" w:rsidR="00000000" w:rsidRPr="00000000">
              <w:rPr>
                <w:color w:val="000000"/>
                <w:sz w:val="24"/>
                <w:szCs w:val="24"/>
                <w:rtl w:val="0"/>
              </w:rPr>
              <w:t xml:space="preserve">¿Cómo evalúas tu trabajo? ¿Qué destacas y qué podrías hacer para mejorar tu trabajo? </w:t>
            </w:r>
          </w:p>
          <w:p w:rsidR="00000000" w:rsidDel="00000000" w:rsidP="00000000" w:rsidRDefault="00000000" w:rsidRPr="00000000" w14:paraId="00000020">
            <w:pPr>
              <w:jc w:val="both"/>
              <w:rPr>
                <w:color w:val="000000"/>
                <w:sz w:val="24"/>
                <w:szCs w:val="24"/>
              </w:rPr>
            </w:pPr>
            <w:r w:rsidDel="00000000" w:rsidR="00000000" w:rsidRPr="00000000">
              <w:rPr>
                <w:color w:val="000000"/>
                <w:sz w:val="24"/>
                <w:szCs w:val="24"/>
                <w:rtl w:val="0"/>
              </w:rPr>
              <w:t xml:space="preserve">Avaluo bien mi trabajo, aunque es un poco complicado salir de la zona de confort por enfrentar nuevas implementaciones y en lo que destaco es que cuando me adapto rápido al lenguaje puedo avanzar significativamente. Lo que podría hacer para mejorar mi trabajo es seguir leyendo más documentación oficial y entender y leer más el ingles, ya que toda la documentación esta en ingles.</w:t>
            </w:r>
          </w:p>
          <w:p w:rsidR="00000000" w:rsidDel="00000000" w:rsidP="00000000" w:rsidRDefault="00000000" w:rsidRPr="00000000" w14:paraId="00000021">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000000"/>
                <w:sz w:val="24"/>
                <w:szCs w:val="24"/>
              </w:rPr>
            </w:pPr>
            <w:r w:rsidDel="00000000" w:rsidR="00000000" w:rsidRPr="00000000">
              <w:rPr>
                <w:color w:val="000000"/>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000000"/>
                <w:sz w:val="24"/>
                <w:szCs w:val="24"/>
              </w:rPr>
            </w:pPr>
            <w:r w:rsidDel="00000000" w:rsidR="00000000" w:rsidRPr="00000000">
              <w:rPr>
                <w:color w:val="000000"/>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8">
            <w:pPr>
              <w:jc w:val="both"/>
              <w:rPr>
                <w:color w:val="000000"/>
                <w:sz w:val="24"/>
                <w:szCs w:val="24"/>
              </w:rPr>
            </w:pPr>
            <w:r w:rsidDel="00000000" w:rsidR="00000000" w:rsidRPr="00000000">
              <w:rPr>
                <w:color w:val="000000"/>
                <w:sz w:val="24"/>
                <w:szCs w:val="24"/>
                <w:rtl w:val="0"/>
              </w:rPr>
              <w:t xml:space="preserve">La pregunta que me gustaría hacer a mi docente es si vamos bien en la documentación del proyecto, ya que siempre se puede mejorar. Y si la aplicación funciona en diferentes dispositivos, ya sea diferentes modelos de android y IOS.</w:t>
            </w:r>
          </w:p>
          <w:p w:rsidR="00000000" w:rsidDel="00000000" w:rsidP="00000000" w:rsidRDefault="00000000" w:rsidRPr="00000000" w14:paraId="00000029">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000000"/>
                <w:sz w:val="24"/>
                <w:szCs w:val="24"/>
              </w:rPr>
            </w:pPr>
            <w:r w:rsidDel="00000000" w:rsidR="00000000" w:rsidRPr="00000000">
              <w:rPr>
                <w:color w:val="000000"/>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000000"/>
                <w:sz w:val="24"/>
                <w:szCs w:val="24"/>
              </w:rPr>
            </w:pPr>
            <w:r w:rsidDel="00000000" w:rsidR="00000000" w:rsidRPr="00000000">
              <w:rPr>
                <w:color w:val="000000"/>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1">
            <w:pPr>
              <w:jc w:val="both"/>
              <w:rPr>
                <w:color w:val="000000"/>
                <w:sz w:val="24"/>
                <w:szCs w:val="24"/>
              </w:rPr>
            </w:pPr>
            <w:r w:rsidDel="00000000" w:rsidR="00000000" w:rsidRPr="00000000">
              <w:rPr>
                <w:color w:val="000000"/>
                <w:sz w:val="24"/>
                <w:szCs w:val="24"/>
                <w:rtl w:val="0"/>
              </w:rPr>
              <w:t xml:space="preserve">No, considero que hemos distribuido bien nuestras tareas y cada uno avanza acorde a los sprints, además si necesitamos ayuda siempre pedimos la opinión de cómo se podría resolver el problema, es decir nos ayudamos mutuamente.</w:t>
            </w:r>
          </w:p>
          <w:p w:rsidR="00000000" w:rsidDel="00000000" w:rsidP="00000000" w:rsidRDefault="00000000" w:rsidRPr="00000000" w14:paraId="00000032">
            <w:pPr>
              <w:jc w:val="both"/>
              <w:rPr>
                <w:color w:val="000000"/>
                <w:sz w:val="24"/>
                <w:szCs w:val="24"/>
              </w:rPr>
            </w:pPr>
            <w:r w:rsidDel="00000000" w:rsidR="00000000" w:rsidRPr="00000000">
              <w:rPr>
                <w:rtl w:val="0"/>
              </w:rPr>
            </w:r>
          </w:p>
          <w:p w:rsidR="00000000" w:rsidDel="00000000" w:rsidP="00000000" w:rsidRDefault="00000000" w:rsidRPr="00000000" w14:paraId="00000033">
            <w:pPr>
              <w:jc w:val="both"/>
              <w:rPr>
                <w:color w:val="000000"/>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3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000000"/>
                <w:sz w:val="24"/>
                <w:szCs w:val="24"/>
              </w:rPr>
            </w:pPr>
            <w:bookmarkStart w:colFirst="0" w:colLast="0" w:name="_heading=h.gjdgxs" w:id="0"/>
            <w:bookmarkEnd w:id="0"/>
            <w:r w:rsidDel="00000000" w:rsidR="00000000" w:rsidRPr="00000000">
              <w:rPr>
                <w:color w:val="000000"/>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000000"/>
                <w:sz w:val="24"/>
                <w:szCs w:val="24"/>
              </w:rPr>
            </w:pPr>
            <w:r w:rsidDel="00000000" w:rsidR="00000000" w:rsidRPr="00000000">
              <w:rPr>
                <w:color w:val="000000"/>
                <w:sz w:val="24"/>
                <w:szCs w:val="24"/>
                <w:rtl w:val="0"/>
              </w:rPr>
              <w:t xml:space="preserve">¿Cómo evalúan el trabajo en grupo? ¿Qué aspectos positivos destacan? ¿Qué aspectos podrían mejorar?</w:t>
            </w:r>
          </w:p>
          <w:p w:rsidR="00000000" w:rsidDel="00000000" w:rsidP="00000000" w:rsidRDefault="00000000" w:rsidRPr="00000000" w14:paraId="00000039">
            <w:pPr>
              <w:jc w:val="both"/>
              <w:rPr>
                <w:color w:val="000000"/>
                <w:sz w:val="24"/>
                <w:szCs w:val="24"/>
              </w:rPr>
            </w:pPr>
            <w:r w:rsidDel="00000000" w:rsidR="00000000" w:rsidRPr="00000000">
              <w:rPr>
                <w:color w:val="000000"/>
                <w:sz w:val="24"/>
                <w:szCs w:val="24"/>
                <w:rtl w:val="0"/>
              </w:rPr>
              <w:t xml:space="preserve">Evaluó super bien el trabajo a pesar de solo ser 2 personas, pero el aspecto positivo es que tenemos muy buena comunicación y afinidad. Por lo que trabajar juntos es más fácil. En lo que podría mejorar es tener más tiempo en el proyecto porque debido al trabajo fuera del Duoc, es difícil reunirnos, pero si se asignan bien las tareas se trabaja súper bien.</w:t>
            </w:r>
          </w:p>
          <w:p w:rsidR="00000000" w:rsidDel="00000000" w:rsidP="00000000" w:rsidRDefault="00000000" w:rsidRPr="00000000" w14:paraId="0000003A">
            <w:pPr>
              <w:jc w:val="both"/>
              <w:rPr>
                <w:color w:val="000000"/>
                <w:sz w:val="24"/>
                <w:szCs w:val="24"/>
              </w:rPr>
            </w:pPr>
            <w:r w:rsidDel="00000000" w:rsidR="00000000" w:rsidRPr="00000000">
              <w:rPr>
                <w:rtl w:val="0"/>
              </w:rPr>
            </w:r>
          </w:p>
          <w:p w:rsidR="00000000" w:rsidDel="00000000" w:rsidP="00000000" w:rsidRDefault="00000000" w:rsidRPr="00000000" w14:paraId="0000003B">
            <w:pPr>
              <w:jc w:val="both"/>
              <w:rPr>
                <w:color w:val="000000"/>
                <w:sz w:val="24"/>
                <w:szCs w:val="24"/>
              </w:rPr>
            </w:pPr>
            <w:r w:rsidDel="00000000" w:rsidR="00000000" w:rsidRPr="00000000">
              <w:rPr>
                <w:rtl w:val="0"/>
              </w:rPr>
            </w:r>
          </w:p>
          <w:p w:rsidR="00000000" w:rsidDel="00000000" w:rsidP="00000000" w:rsidRDefault="00000000" w:rsidRPr="00000000" w14:paraId="0000003C">
            <w:pPr>
              <w:jc w:val="both"/>
              <w:rPr>
                <w:color w:val="000000"/>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Efjr7KiMkwDiLkYkZToFjIDq3A==">CgMxLjAyCGguZ2pkZ3hzOAByITFuQlcydHpXTk5uTXlMSUJ5SDctb1hqZDBmMHl2WUxKeQ==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