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6E626D7" w14:textId="08993FBF" w:rsidR="00F6595E" w:rsidRDefault="00F6595E" w:rsidP="003E1BD1">
      <w:pPr>
        <w:rPr>
          <w:rFonts w:asciiTheme="majorHAnsi" w:hAnsiTheme="majorHAnsi"/>
          <w:color w:val="6BB900" w:themeColor="accent4"/>
          <w:sz w:val="144"/>
          <w:szCs w:val="144"/>
          <w:lang w:val="es-ES"/>
        </w:rPr>
      </w:pPr>
    </w:p>
    <w:p w14:paraId="0CDA5B1F" w14:textId="38168941" w:rsidR="00D14094" w:rsidRPr="003E1BD1" w:rsidRDefault="003E1BD1" w:rsidP="003E1BD1">
      <w:pPr>
        <w:jc w:val="center"/>
        <w:rPr>
          <w:rFonts w:asciiTheme="majorHAnsi" w:hAnsiTheme="majorHAnsi"/>
          <w:color w:val="0C61D5" w:themeColor="text2" w:themeTint="99"/>
          <w:sz w:val="144"/>
          <w:szCs w:val="144"/>
        </w:rPr>
        <w:sectPr w:rsidR="00D14094" w:rsidRPr="003E1BD1">
          <w:headerReference w:type="default" r:id="rId8"/>
          <w:footerReference w:type="default" r:id="rId9"/>
          <w:pgSz w:w="12240" w:h="15840"/>
          <w:pgMar w:top="1417" w:right="1701" w:bottom="1417" w:left="1701" w:header="720" w:footer="720" w:gutter="0"/>
          <w:cols w:space="720"/>
          <w:docGrid w:linePitch="360"/>
        </w:sectPr>
      </w:pPr>
      <w:r w:rsidRPr="003E1BD1">
        <w:rPr>
          <w:rFonts w:asciiTheme="majorHAnsi" w:hAnsiTheme="majorHAnsi"/>
          <w:color w:val="0C61D5" w:themeColor="text2" w:themeTint="99"/>
          <w:sz w:val="144"/>
          <w:szCs w:val="144"/>
          <w:lang w:val="es-ES"/>
        </w:rPr>
        <w:t>Análisis y Diseño Orientado a Objetos</w:t>
      </w:r>
    </w:p>
    <w:p w14:paraId="4201C13F" w14:textId="4C3BF833" w:rsidR="00426B83" w:rsidRDefault="009910D5" w:rsidP="009910D5">
      <w:pPr>
        <w:pStyle w:val="Heading1"/>
      </w:pPr>
      <w:r>
        <w:lastRenderedPageBreak/>
        <w:t>Conceptos examen diagnostico</w:t>
      </w:r>
    </w:p>
    <w:p w14:paraId="33ADA919" w14:textId="1EE73AD4" w:rsidR="009910D5" w:rsidRDefault="009910D5" w:rsidP="00CF4F0D">
      <w:pPr>
        <w:pStyle w:val="Heading2"/>
      </w:pPr>
      <w:r>
        <w:t>Base de Datos</w:t>
      </w:r>
    </w:p>
    <w:p w14:paraId="40828AE8" w14:textId="77777777" w:rsidR="002F4BC5" w:rsidRDefault="002F4BC5" w:rsidP="002F4BC5">
      <w:pPr>
        <w:pStyle w:val="ListParagraph"/>
      </w:pPr>
      <w:r>
        <w:t>Una base de datos 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 que a menudo se reducen a solo base de datos.</w:t>
      </w:r>
    </w:p>
    <w:p w14:paraId="27C8A35F" w14:textId="7FECF511" w:rsidR="00BA3984" w:rsidRDefault="002F4BC5" w:rsidP="002F4BC5">
      <w:pPr>
        <w:pStyle w:val="ListParagraph"/>
      </w:pPr>
      <w:r>
        <w:t>Los datos dentro de los tipos más comunes de bases de datos en funcionamiento hoy en día se modelan típicamente en filas y columnas en una serie de tablas para que el procesamiento y la consulta de datos sean eficientes. Luego se puede acceder, administrar, modificar, actualizar, controlar y organizar fácilmente los datos. La mayoría de las bases de datos utilizan lenguaje de consulta estructurado (SQL) para escribir y consultar datos.</w:t>
      </w:r>
    </w:p>
    <w:p w14:paraId="0C7F07F9" w14:textId="399602E2" w:rsidR="002F3E5E" w:rsidRDefault="002F3E5E" w:rsidP="008E4600">
      <w:pPr>
        <w:pStyle w:val="Heading2"/>
      </w:pPr>
      <w:r>
        <w:t>Compilador</w:t>
      </w:r>
    </w:p>
    <w:p w14:paraId="4AF958C4" w14:textId="626BC065" w:rsidR="002F3E5E" w:rsidRDefault="002F3E5E" w:rsidP="002F3E5E">
      <w:pPr>
        <w:pStyle w:val="ListParagraph"/>
      </w:pPr>
      <w:r w:rsidRPr="002F3E5E">
        <w:t>Es un Software que traduce un programa escrito en un lenguaje de programación de alto nivel (C / C ++, COBOL, etc.) en lenguaje de máquina. Un compilador generalmente genera lenguaje ensamblador primero y luego traduce el lenguaje ensamblador al lenguaje máquina.</w:t>
      </w:r>
    </w:p>
    <w:p w14:paraId="4A6E1A10" w14:textId="4EDFB25C" w:rsidR="00437BDA" w:rsidRDefault="00437BDA" w:rsidP="008E4600">
      <w:pPr>
        <w:pStyle w:val="Heading2"/>
      </w:pPr>
      <w:r>
        <w:t>Interprete</w:t>
      </w:r>
    </w:p>
    <w:p w14:paraId="4E3C3BF3" w14:textId="0C94D9FA" w:rsidR="00437BDA" w:rsidRDefault="00437BDA" w:rsidP="00437BDA">
      <w:pPr>
        <w:pStyle w:val="ListParagraph"/>
      </w:pPr>
      <w:r>
        <w:t xml:space="preserve">Un intérprete lee un programa fuente ejecutable, escrito en un lenguaje de programación de alto nivel, así como datos para este programa, y </w:t>
      </w:r>
      <w:r>
        <w:rPr>
          <w:rFonts w:ascii="Arial" w:hAnsi="Arial" w:cs="Arial"/>
        </w:rPr>
        <w:t>​​</w:t>
      </w:r>
      <w:r>
        <w:t>ejecuta el programa contra los datos para producir algunos resultados. Un ejemplo es el int</w:t>
      </w:r>
      <w:r>
        <w:rPr>
          <w:rFonts w:ascii="Arial Nova Cond" w:hAnsi="Arial Nova Cond" w:cs="Arial Nova Cond"/>
        </w:rPr>
        <w:t>é</w:t>
      </w:r>
      <w:r>
        <w:t xml:space="preserve">rprete de </w:t>
      </w:r>
      <w:proofErr w:type="spellStart"/>
      <w:r>
        <w:t>shell</w:t>
      </w:r>
      <w:proofErr w:type="spellEnd"/>
      <w:r>
        <w:t xml:space="preserve"> de Unix, que ejecuta comandos del sistema operativo de forma interactiva.</w:t>
      </w:r>
    </w:p>
    <w:p w14:paraId="76CA5D84" w14:textId="5CB8D4A0" w:rsidR="00437BDA" w:rsidRDefault="00437BDA" w:rsidP="00437BDA">
      <w:pPr>
        <w:pStyle w:val="ListParagraph"/>
      </w:pPr>
      <w:r>
        <w:t>Hay que tener en cuenta que tanto los intérpretes como los compiladores (como cualquier otro programa) están escritos en un lenguaje de programación de alto nivel (que puede ser diferente del idioma que aceptan) y se traducen en código máquina.</w:t>
      </w:r>
    </w:p>
    <w:p w14:paraId="39C1E00F" w14:textId="1144BE25" w:rsidR="00096EF8" w:rsidRDefault="00096EF8" w:rsidP="00437BDA">
      <w:pPr>
        <w:pStyle w:val="ListParagraph"/>
        <w:rPr>
          <w:b/>
          <w:bCs/>
        </w:rPr>
      </w:pPr>
      <w:r w:rsidRPr="00096EF8">
        <w:rPr>
          <w:b/>
          <w:bCs/>
        </w:rPr>
        <w:t>Un intérprete generalmente es más lento que un compilador porque procesa e interpreta cada enunciado de un programa tantas veces como el número de evaluaciones de esta afirmación.</w:t>
      </w:r>
    </w:p>
    <w:p w14:paraId="153F4B84" w14:textId="6B1E593D" w:rsidR="001714FC" w:rsidRDefault="001714FC" w:rsidP="001714FC">
      <w:pPr>
        <w:pStyle w:val="Heading2"/>
      </w:pPr>
      <w:r>
        <w:t>Semantica</w:t>
      </w:r>
    </w:p>
    <w:p w14:paraId="065279E4" w14:textId="16B6C156" w:rsidR="001714FC" w:rsidRPr="001714FC" w:rsidRDefault="00280381" w:rsidP="00280381">
      <w:pPr>
        <w:ind w:firstLine="708"/>
      </w:pPr>
      <w:r>
        <w:t xml:space="preserve">Significado </w:t>
      </w:r>
    </w:p>
    <w:p w14:paraId="6E25ABEA" w14:textId="40FE61FD" w:rsidR="009910D5" w:rsidRDefault="00CB4520" w:rsidP="008E4600">
      <w:pPr>
        <w:pStyle w:val="Heading2"/>
      </w:pPr>
      <w:r>
        <w:lastRenderedPageBreak/>
        <w:t>Ligador</w:t>
      </w:r>
    </w:p>
    <w:p w14:paraId="7A01F4AF" w14:textId="3B755CC7" w:rsidR="00096EF8" w:rsidRDefault="007D1E91" w:rsidP="00096EF8">
      <w:pPr>
        <w:pStyle w:val="ListParagraph"/>
      </w:pPr>
      <w:r w:rsidRPr="007D1E91">
        <w:t xml:space="preserve">Un ligador es un programa de sistema que combina dos o </w:t>
      </w:r>
      <w:r w:rsidR="00170BB4" w:rsidRPr="007D1E91">
        <w:t>más</w:t>
      </w:r>
      <w:r w:rsidRPr="007D1E91">
        <w:t xml:space="preserve"> programas objeto </w:t>
      </w:r>
      <w:r w:rsidR="008862BE">
        <w:t xml:space="preserve">(los que genera el compilador) </w:t>
      </w:r>
      <w:r w:rsidRPr="007D1E91">
        <w:t xml:space="preserve">separados y permite que se hagan referencias unos a otros, o sea, que cada uno de estos programas pueda hacer referencia a código </w:t>
      </w:r>
      <w:r w:rsidR="00170BB4" w:rsidRPr="007D1E91">
        <w:t>o</w:t>
      </w:r>
      <w:r w:rsidRPr="007D1E91">
        <w:t xml:space="preserve"> variables de los otros programas con los que está enlazado.</w:t>
      </w:r>
    </w:p>
    <w:p w14:paraId="751D32E8" w14:textId="4E3E703A" w:rsidR="00CB4520" w:rsidRDefault="00CB4520" w:rsidP="001309E0">
      <w:pPr>
        <w:pStyle w:val="Heading2"/>
      </w:pPr>
      <w:r>
        <w:t>Ejecutador</w:t>
      </w:r>
    </w:p>
    <w:p w14:paraId="4C64519D" w14:textId="7EFAC4CF" w:rsidR="007D1E91" w:rsidRDefault="00A33A51" w:rsidP="007D1E91">
      <w:pPr>
        <w:pStyle w:val="ListParagraph"/>
      </w:pPr>
      <w:r>
        <w:t>E</w:t>
      </w:r>
      <w:r w:rsidRPr="00A33A51">
        <w:t>s tradicionalmente un archivo binario, cuyo contenido se interpreta por el ordenador como un programa. Este tipo de ejecutables son conocidos con el nombre de scripts.</w:t>
      </w:r>
    </w:p>
    <w:p w14:paraId="23B68688" w14:textId="755D3581" w:rsidR="00CB4520" w:rsidRDefault="00CB4520" w:rsidP="001309E0">
      <w:pPr>
        <w:pStyle w:val="Heading2"/>
      </w:pPr>
      <w:r>
        <w:t>Software de Sistemas</w:t>
      </w:r>
    </w:p>
    <w:p w14:paraId="4AB080D8" w14:textId="7B030B8E" w:rsidR="004C730A" w:rsidRDefault="004C730A" w:rsidP="004C730A">
      <w:pPr>
        <w:pStyle w:val="ListParagraph"/>
      </w:pPr>
      <w:r>
        <w:t>Se conoce como software de sistema o software de base a la serie de programas preinstalados en el computador o sistema informático y que permiten interactuar con el Sistema Operativo (el software que rige el funcionamiento del sistema todo y garantiza su operatividad), para dar soporte a otros programas y garantizar el control digital del hardware.</w:t>
      </w:r>
    </w:p>
    <w:p w14:paraId="3EDF2DC3" w14:textId="571815E7" w:rsidR="00EC5264" w:rsidRPr="00880CCF" w:rsidRDefault="00EC5264" w:rsidP="004C730A">
      <w:pPr>
        <w:pStyle w:val="ListParagraph"/>
        <w:rPr>
          <w:b/>
          <w:bCs/>
        </w:rPr>
      </w:pPr>
      <w:r w:rsidRPr="00880CCF">
        <w:rPr>
          <w:b/>
          <w:bCs/>
        </w:rPr>
        <w:tab/>
        <w:t>Ejemplos de Software de S</w:t>
      </w:r>
      <w:r w:rsidR="00880CCF" w:rsidRPr="00880CCF">
        <w:rPr>
          <w:b/>
          <w:bCs/>
        </w:rPr>
        <w:t>istema</w:t>
      </w:r>
    </w:p>
    <w:p w14:paraId="56D68712" w14:textId="77777777" w:rsidR="00880CCF" w:rsidRDefault="00880CCF" w:rsidP="00880CCF">
      <w:pPr>
        <w:pStyle w:val="ListParagraph"/>
        <w:numPr>
          <w:ilvl w:val="2"/>
          <w:numId w:val="25"/>
        </w:numPr>
      </w:pPr>
      <w:r w:rsidRPr="00282C1E">
        <w:rPr>
          <w:b/>
          <w:bCs/>
        </w:rPr>
        <w:t>Cargadores de programas (</w:t>
      </w:r>
      <w:proofErr w:type="spellStart"/>
      <w:r w:rsidRPr="00282C1E">
        <w:rPr>
          <w:b/>
          <w:bCs/>
        </w:rPr>
        <w:t>loaders</w:t>
      </w:r>
      <w:proofErr w:type="spellEnd"/>
      <w:r w:rsidRPr="00282C1E">
        <w:rPr>
          <w:b/>
          <w:bCs/>
        </w:rPr>
        <w:t>).</w:t>
      </w:r>
      <w:r>
        <w:t xml:space="preserve"> Programas encargados de la ejecución de otros programas y de garantizar la estabilidad el sistema.</w:t>
      </w:r>
    </w:p>
    <w:p w14:paraId="7F08B1AD" w14:textId="416B1E0D" w:rsidR="00880CCF" w:rsidRDefault="00880CCF" w:rsidP="00880CCF">
      <w:pPr>
        <w:pStyle w:val="ListParagraph"/>
        <w:numPr>
          <w:ilvl w:val="2"/>
          <w:numId w:val="25"/>
        </w:numPr>
      </w:pPr>
      <w:r w:rsidRPr="00282C1E">
        <w:rPr>
          <w:b/>
          <w:bCs/>
        </w:rPr>
        <w:t>Sistemas operativos.</w:t>
      </w:r>
      <w:r>
        <w:t xml:space="preserve"> En </w:t>
      </w:r>
      <w:r w:rsidR="00FB63CE">
        <w:t>realidad,</w:t>
      </w:r>
      <w:r>
        <w:t xml:space="preserve"> muchos de sus componentes, ya que cierta parte de los SO forman parte de otros aspectos del funcionamiento del sistema.</w:t>
      </w:r>
    </w:p>
    <w:p w14:paraId="0B952885" w14:textId="77777777" w:rsidR="00880CCF" w:rsidRDefault="00880CCF" w:rsidP="00880CCF">
      <w:pPr>
        <w:pStyle w:val="ListParagraph"/>
        <w:numPr>
          <w:ilvl w:val="2"/>
          <w:numId w:val="25"/>
        </w:numPr>
      </w:pPr>
      <w:r w:rsidRPr="00282C1E">
        <w:rPr>
          <w:b/>
          <w:bCs/>
        </w:rPr>
        <w:t>Programas utilitarios básicos.</w:t>
      </w:r>
      <w:r>
        <w:t xml:space="preserve"> Como los garantes del correcto estado del hardware, o los medidores de energía, temperatura, etc.</w:t>
      </w:r>
    </w:p>
    <w:p w14:paraId="744034BB" w14:textId="77777777" w:rsidR="00880CCF" w:rsidRDefault="00880CCF" w:rsidP="00880CCF">
      <w:pPr>
        <w:pStyle w:val="ListParagraph"/>
        <w:numPr>
          <w:ilvl w:val="2"/>
          <w:numId w:val="25"/>
        </w:numPr>
      </w:pPr>
      <w:r w:rsidRPr="00282C1E">
        <w:rPr>
          <w:b/>
          <w:bCs/>
        </w:rPr>
        <w:t>BIOS.</w:t>
      </w:r>
      <w:r>
        <w:t xml:space="preserve"> Siglas en inglés de Basic Input-Output </w:t>
      </w:r>
      <w:proofErr w:type="spellStart"/>
      <w:r>
        <w:t>System</w:t>
      </w:r>
      <w:proofErr w:type="spellEnd"/>
      <w:r>
        <w:t xml:space="preserve"> (Sistema Básico de Entrada y Salida), es el programa elemental de control de la información del sistema, que garantiza que el computador se comunique con el mundo externo.</w:t>
      </w:r>
    </w:p>
    <w:p w14:paraId="5E33CF89" w14:textId="77777777" w:rsidR="00880CCF" w:rsidRDefault="00880CCF" w:rsidP="00880CCF">
      <w:pPr>
        <w:pStyle w:val="ListParagraph"/>
        <w:numPr>
          <w:ilvl w:val="2"/>
          <w:numId w:val="25"/>
        </w:numPr>
      </w:pPr>
      <w:r w:rsidRPr="00282C1E">
        <w:rPr>
          <w:b/>
          <w:bCs/>
        </w:rPr>
        <w:t>Líneas de comandos.</w:t>
      </w:r>
      <w:r>
        <w:t xml:space="preserve"> Instrucciones preprogramadas en el sistema que permiten llevar a cabo funciones muy básicas e indispensables, de ejecución prioritaria.</w:t>
      </w:r>
    </w:p>
    <w:p w14:paraId="04ADA04D" w14:textId="77777777" w:rsidR="00880CCF" w:rsidRDefault="00880CCF" w:rsidP="00880CCF">
      <w:pPr>
        <w:pStyle w:val="ListParagraph"/>
      </w:pPr>
    </w:p>
    <w:p w14:paraId="13EB622C" w14:textId="77777777" w:rsidR="00880CCF" w:rsidRDefault="00880CCF" w:rsidP="00880CCF">
      <w:pPr>
        <w:pStyle w:val="ListParagraph"/>
      </w:pPr>
    </w:p>
    <w:p w14:paraId="1A629FD1" w14:textId="0B0A8954" w:rsidR="004C730A" w:rsidRDefault="004C730A" w:rsidP="001309E0">
      <w:pPr>
        <w:pStyle w:val="Heading2"/>
      </w:pPr>
      <w:r>
        <w:lastRenderedPageBreak/>
        <w:t>Software de Base</w:t>
      </w:r>
    </w:p>
    <w:p w14:paraId="735D383D" w14:textId="77777777" w:rsidR="00925B8C" w:rsidRDefault="00925B8C" w:rsidP="00925B8C">
      <w:pPr>
        <w:pStyle w:val="ListParagraph"/>
      </w:pPr>
      <w:r>
        <w:t xml:space="preserve">El software de base suele ser muy simple, inaccesible para la mayoría de los usuarios y </w:t>
      </w:r>
      <w:r w:rsidRPr="00925B8C">
        <w:rPr>
          <w:b/>
          <w:bCs/>
        </w:rPr>
        <w:t>administra el potencial físico del computador</w:t>
      </w:r>
      <w:r>
        <w:t>, conforme a las instrucciones del sistema operativo, con el que no debe confundírsele.</w:t>
      </w:r>
    </w:p>
    <w:p w14:paraId="5A4369EE" w14:textId="77777777" w:rsidR="00925B8C" w:rsidRDefault="00925B8C" w:rsidP="00925B8C">
      <w:pPr>
        <w:pStyle w:val="ListParagraph"/>
      </w:pPr>
    </w:p>
    <w:p w14:paraId="5499DD61" w14:textId="5DB2A725" w:rsidR="004C730A" w:rsidRDefault="004C730A" w:rsidP="001309E0">
      <w:pPr>
        <w:pStyle w:val="Heading2"/>
      </w:pPr>
      <w:r>
        <w:t xml:space="preserve">Software de Aplicación </w:t>
      </w:r>
    </w:p>
    <w:p w14:paraId="15BCEFA4" w14:textId="3B8CCBCC" w:rsidR="00925B8C" w:rsidRDefault="00CF4F0D" w:rsidP="00885580">
      <w:pPr>
        <w:pStyle w:val="ListParagraph"/>
      </w:pPr>
      <w:r>
        <w:t xml:space="preserve">Se entiende por software de aplicación a todos los programas que no atañen al funcionamiento del computador, sino que son instalados en el sistema para conseguir funciones específicas y determinadas: </w:t>
      </w:r>
      <w:r w:rsidRPr="00D4148C">
        <w:rPr>
          <w:b/>
          <w:bCs/>
        </w:rPr>
        <w:t>herramientas de trabajo como hojas de cálculo, procesadores de palabras, programas de diseño gráfico, entre otros</w:t>
      </w:r>
      <w:r>
        <w:t>; programas de esparcimiento como videojuegos, reproductores de audio o de video, etcétera; o simplemente software de información, como enciclopedias digitales, navegadores de Internet, entre otras.</w:t>
      </w:r>
    </w:p>
    <w:p w14:paraId="5A792A4C" w14:textId="273A9B22" w:rsidR="00AA3209" w:rsidRDefault="00AA3209" w:rsidP="00AA3209">
      <w:pPr>
        <w:pStyle w:val="Heading2"/>
      </w:pPr>
      <w:r>
        <w:t>Software empotrado</w:t>
      </w:r>
    </w:p>
    <w:p w14:paraId="0E5E405F" w14:textId="1F6A3EAC" w:rsidR="00AA3209" w:rsidRPr="00AA3209" w:rsidRDefault="00AA3209" w:rsidP="00AA3209">
      <w:r>
        <w:t xml:space="preserve">Aquel que </w:t>
      </w:r>
      <w:r w:rsidR="00D1258A">
        <w:t>está</w:t>
      </w:r>
      <w:r>
        <w:t xml:space="preserve"> instalado en otros aparatos </w:t>
      </w:r>
      <w:r w:rsidR="008158F8">
        <w:t>como los refrigeradores inteligentes</w:t>
      </w:r>
    </w:p>
    <w:p w14:paraId="0096E11E" w14:textId="7A8003A5" w:rsidR="00844698" w:rsidRDefault="00844698" w:rsidP="005542C5">
      <w:pPr>
        <w:pStyle w:val="Heading2"/>
      </w:pPr>
      <w:r>
        <w:t>Algoritmo</w:t>
      </w:r>
    </w:p>
    <w:p w14:paraId="1C18C04A" w14:textId="11CF87C4" w:rsidR="001309E0" w:rsidRPr="00D13E3D" w:rsidRDefault="00D13E3D" w:rsidP="001309E0">
      <w:pPr>
        <w:pStyle w:val="ListParagraph"/>
        <w:rPr>
          <w:b/>
          <w:bCs/>
        </w:rPr>
      </w:pPr>
      <w:r w:rsidRPr="00D13E3D">
        <w:t xml:space="preserve">Como algoritmo denominamos un </w:t>
      </w:r>
      <w:r w:rsidRPr="00D13E3D">
        <w:rPr>
          <w:b/>
          <w:bCs/>
        </w:rPr>
        <w:t>conjunto ordenado y finito</w:t>
      </w:r>
      <w:r w:rsidRPr="00D13E3D">
        <w:t xml:space="preserve"> de operaciones simples a través del cual podemos </w:t>
      </w:r>
      <w:r w:rsidRPr="00D13E3D">
        <w:rPr>
          <w:b/>
          <w:bCs/>
        </w:rPr>
        <w:t>hallar la solución a un problema.</w:t>
      </w:r>
    </w:p>
    <w:p w14:paraId="38FD7AA8" w14:textId="619833A2" w:rsidR="00844698" w:rsidRDefault="00844698" w:rsidP="005542C5">
      <w:pPr>
        <w:pStyle w:val="Heading2"/>
      </w:pPr>
      <w:r>
        <w:t>Programa</w:t>
      </w:r>
    </w:p>
    <w:p w14:paraId="2701A7FE" w14:textId="1C0BC556" w:rsidR="00D13E3D" w:rsidRDefault="00910362" w:rsidP="00D13E3D">
      <w:pPr>
        <w:pStyle w:val="ListParagraph"/>
      </w:pPr>
      <w:r w:rsidRPr="00910362">
        <w:t>Un programa es un conjunto de pasos lógicos escritos en un lenguaje de programación que nos permite realizar una tarea específica. El programa suele contar con una interfaz de usuario, es decir, un medio visual mediante el cual interactuamos con la aplicación. Algunos ejemplos son la calculadora, el navegador de internet, un teclado en pantalla para el celular, etc.</w:t>
      </w:r>
    </w:p>
    <w:p w14:paraId="1CE9436A" w14:textId="0A9E221A" w:rsidR="00844698" w:rsidRDefault="00844698" w:rsidP="005542C5">
      <w:pPr>
        <w:pStyle w:val="Heading2"/>
      </w:pPr>
      <w:r>
        <w:t>Pseudocodigo</w:t>
      </w:r>
    </w:p>
    <w:p w14:paraId="6F8EF936" w14:textId="5F001CE7" w:rsidR="00910362" w:rsidRDefault="00EB1956" w:rsidP="00910362">
      <w:pPr>
        <w:pStyle w:val="ListParagraph"/>
      </w:pPr>
      <w:r w:rsidRPr="00EB1956">
        <w:t>Pseudocódigo es la manera más sencilla de poder graficar las distintas instrucciones que se deben llevar a cabo para que un programa o software realizase una determinada función o tarea, de una forma parecida a como lo haríamos en un lenguaje de programación real, pero sin las convenciones propias del tipo de lenguaje en el cual estamos trabajando.</w:t>
      </w:r>
    </w:p>
    <w:p w14:paraId="304F168D" w14:textId="293F0D0C" w:rsidR="00844698" w:rsidRDefault="00863676" w:rsidP="005542C5">
      <w:pPr>
        <w:pStyle w:val="Heading2"/>
      </w:pPr>
      <w:r>
        <w:t>Sistema Operativo</w:t>
      </w:r>
    </w:p>
    <w:p w14:paraId="72E45767" w14:textId="38E2BAE4" w:rsidR="00CB4CA5" w:rsidRDefault="00CB4CA5" w:rsidP="00CB4CA5">
      <w:pPr>
        <w:pStyle w:val="ListParagraph"/>
      </w:pPr>
      <w:r w:rsidRPr="00CB4CA5">
        <w:t xml:space="preserve">Un sistema operativo es un conjunto de programas que permite manejar la memoria, disco, medios de almacenamiento de información y los diferentes periféricos o </w:t>
      </w:r>
      <w:r w:rsidRPr="00CB4CA5">
        <w:lastRenderedPageBreak/>
        <w:t xml:space="preserve">recursos de nuestra </w:t>
      </w:r>
      <w:r w:rsidRPr="00D66459">
        <w:t>computadora</w:t>
      </w:r>
      <w:r w:rsidRPr="00CB4CA5">
        <w:t>, como son el teclado, el mouse, la impresora, la placa de red, entre otros.</w:t>
      </w:r>
    </w:p>
    <w:p w14:paraId="6D289491" w14:textId="46E3C3E7" w:rsidR="00CB4CA5" w:rsidRDefault="00CB4CA5" w:rsidP="00CB4CA5">
      <w:pPr>
        <w:pStyle w:val="ListParagraph"/>
        <w:rPr>
          <w:b/>
          <w:bCs/>
        </w:rPr>
      </w:pPr>
      <w:r>
        <w:tab/>
      </w:r>
      <w:r>
        <w:rPr>
          <w:b/>
          <w:bCs/>
        </w:rPr>
        <w:t>Funciones del Sistema Operativo</w:t>
      </w:r>
    </w:p>
    <w:p w14:paraId="196805C6" w14:textId="77777777" w:rsidR="004A0326" w:rsidRDefault="004A0326" w:rsidP="00E67BD0">
      <w:pPr>
        <w:pStyle w:val="ListParagraph"/>
        <w:numPr>
          <w:ilvl w:val="1"/>
          <w:numId w:val="25"/>
        </w:numPr>
      </w:pPr>
      <w:r>
        <w:t>G</w:t>
      </w:r>
      <w:r w:rsidRPr="004A0326">
        <w:t xml:space="preserve">estionar la memoria de nuestro sistema </w:t>
      </w:r>
    </w:p>
    <w:p w14:paraId="2ADF4E3C" w14:textId="38836B7F" w:rsidR="00CB4CA5" w:rsidRDefault="004A0326" w:rsidP="00E67BD0">
      <w:pPr>
        <w:pStyle w:val="ListParagraph"/>
        <w:numPr>
          <w:ilvl w:val="1"/>
          <w:numId w:val="25"/>
        </w:numPr>
      </w:pPr>
      <w:r>
        <w:t>L</w:t>
      </w:r>
      <w:r w:rsidRPr="004A0326">
        <w:t>a carga de los diferentes programas</w:t>
      </w:r>
    </w:p>
    <w:p w14:paraId="24BFBD02" w14:textId="1B280F90" w:rsidR="004A0326" w:rsidRPr="004A0326" w:rsidRDefault="004A0326" w:rsidP="00E67BD0">
      <w:pPr>
        <w:pStyle w:val="ListParagraph"/>
        <w:numPr>
          <w:ilvl w:val="1"/>
          <w:numId w:val="25"/>
        </w:numPr>
      </w:pPr>
      <w:r>
        <w:t>Ejecución de Procesos</w:t>
      </w:r>
    </w:p>
    <w:p w14:paraId="4148F471" w14:textId="2771A672" w:rsidR="00863676" w:rsidRDefault="00863676" w:rsidP="005542C5">
      <w:pPr>
        <w:pStyle w:val="Heading2"/>
      </w:pPr>
      <w:r>
        <w:t>SQL</w:t>
      </w:r>
    </w:p>
    <w:p w14:paraId="0A7D1233" w14:textId="77777777" w:rsidR="00191937" w:rsidRDefault="00BB3C80" w:rsidP="00E67BD0">
      <w:pPr>
        <w:pStyle w:val="ListParagraph"/>
      </w:pPr>
      <w:r w:rsidRPr="00BB3C80">
        <w:rPr>
          <w:b/>
          <w:bCs/>
        </w:rPr>
        <w:t>(</w:t>
      </w:r>
      <w:proofErr w:type="spellStart"/>
      <w:r w:rsidRPr="00BB3C80">
        <w:rPr>
          <w:b/>
          <w:bCs/>
        </w:rPr>
        <w:t>Structured</w:t>
      </w:r>
      <w:proofErr w:type="spellEnd"/>
      <w:r w:rsidRPr="00BB3C80">
        <w:rPr>
          <w:b/>
          <w:bCs/>
        </w:rPr>
        <w:t xml:space="preserve"> </w:t>
      </w:r>
      <w:proofErr w:type="spellStart"/>
      <w:r w:rsidRPr="00BB3C80">
        <w:rPr>
          <w:b/>
          <w:bCs/>
        </w:rPr>
        <w:t>Query</w:t>
      </w:r>
      <w:proofErr w:type="spellEnd"/>
      <w:r w:rsidRPr="00BB3C80">
        <w:rPr>
          <w:b/>
          <w:bCs/>
        </w:rPr>
        <w:t xml:space="preserve"> </w:t>
      </w:r>
      <w:proofErr w:type="spellStart"/>
      <w:r w:rsidRPr="00BB3C80">
        <w:rPr>
          <w:b/>
          <w:bCs/>
        </w:rPr>
        <w:t>Language</w:t>
      </w:r>
      <w:proofErr w:type="spellEnd"/>
      <w:r w:rsidRPr="00BB3C80">
        <w:rPr>
          <w:b/>
          <w:bCs/>
        </w:rPr>
        <w:t>)</w:t>
      </w:r>
      <w:r w:rsidRPr="00BB3C80">
        <w:t xml:space="preserve">. </w:t>
      </w:r>
    </w:p>
    <w:p w14:paraId="4E0B2E92" w14:textId="3E64B4F7" w:rsidR="00E67BD0" w:rsidRDefault="00BB3C80" w:rsidP="00E67BD0">
      <w:pPr>
        <w:pStyle w:val="ListParagraph"/>
      </w:pPr>
      <w:r w:rsidRPr="00BB3C80">
        <w:t xml:space="preserve">Se trata de un </w:t>
      </w:r>
      <w:r w:rsidRPr="00191937">
        <w:rPr>
          <w:b/>
          <w:bCs/>
        </w:rPr>
        <w:t>lenguaje declarativo estándar</w:t>
      </w:r>
      <w:r w:rsidRPr="00BB3C80">
        <w:t xml:space="preserve"> que permite su integración en diferentes lenguajes de programación, por </w:t>
      </w:r>
      <w:r w:rsidR="00191937" w:rsidRPr="00BB3C80">
        <w:t>ejemplo,</w:t>
      </w:r>
      <w:r w:rsidRPr="00BB3C80">
        <w:t xml:space="preserve"> PHP o Java y en combinación con cualquier base de datos específica. </w:t>
      </w:r>
      <w:proofErr w:type="spellStart"/>
      <w:r w:rsidRPr="00BB3C80">
        <w:t>MariaDB</w:t>
      </w:r>
      <w:proofErr w:type="spellEnd"/>
      <w:r w:rsidRPr="00BB3C80">
        <w:t xml:space="preserve">, MySQL o SQL Server, por citar algunos ejemplos, trabajan de diferente </w:t>
      </w:r>
      <w:r w:rsidR="00191937" w:rsidRPr="00BB3C80">
        <w:t>manera,</w:t>
      </w:r>
      <w:r w:rsidRPr="00BB3C80">
        <w:t xml:space="preserve"> pero todos comparten un modo común de manipulación y consulta de datos a través del lenguaje SQL.</w:t>
      </w:r>
    </w:p>
    <w:p w14:paraId="31665C42" w14:textId="77777777" w:rsidR="008B3D6E" w:rsidRDefault="008B3D6E" w:rsidP="008B3D6E">
      <w:pPr>
        <w:pStyle w:val="ListParagraph"/>
      </w:pPr>
    </w:p>
    <w:p w14:paraId="701ED8F6" w14:textId="46233228" w:rsidR="00C97558" w:rsidRDefault="00863676" w:rsidP="005542C5">
      <w:pPr>
        <w:pStyle w:val="Heading2"/>
      </w:pPr>
      <w:r>
        <w:t>RAM</w:t>
      </w:r>
    </w:p>
    <w:p w14:paraId="36016F7D" w14:textId="4F480105" w:rsidR="00C97558" w:rsidRDefault="00C97558" w:rsidP="00C97558">
      <w:pPr>
        <w:pStyle w:val="ListParagraph"/>
      </w:pPr>
      <w:r w:rsidRPr="00C97558">
        <w:t xml:space="preserve">La memoria RAM es la memoria principal de un dispositivo, esa donde se </w:t>
      </w:r>
      <w:r w:rsidRPr="00C97558">
        <w:rPr>
          <w:i/>
          <w:iCs/>
        </w:rPr>
        <w:t>almacenan de forma temporal los datos de los programas</w:t>
      </w:r>
      <w:r w:rsidRPr="00C97558">
        <w:t xml:space="preserve"> que estás utilizando en este momento. Sus siglas significan </w:t>
      </w:r>
      <w:proofErr w:type="spellStart"/>
      <w:r w:rsidRPr="00C97558">
        <w:rPr>
          <w:b/>
          <w:bCs/>
          <w:i/>
          <w:iCs/>
        </w:rPr>
        <w:t>Random</w:t>
      </w:r>
      <w:proofErr w:type="spellEnd"/>
      <w:r w:rsidRPr="00C97558">
        <w:rPr>
          <w:b/>
          <w:bCs/>
          <w:i/>
          <w:iCs/>
        </w:rPr>
        <w:t xml:space="preserve"> Access </w:t>
      </w:r>
      <w:proofErr w:type="spellStart"/>
      <w:r w:rsidRPr="00C97558">
        <w:rPr>
          <w:b/>
          <w:bCs/>
          <w:i/>
          <w:iCs/>
        </w:rPr>
        <w:t>Memory</w:t>
      </w:r>
      <w:proofErr w:type="spellEnd"/>
      <w:r w:rsidRPr="00C97558">
        <w:t>, lo que traducido al español sería Memoria de Acceso Aleatorio, y es un tipo de memoria que te puedes encontrar en cualquier dispositivo, desde ordenadores de sobremesa hasta teléfonos móviles.</w:t>
      </w:r>
    </w:p>
    <w:p w14:paraId="185C0A84" w14:textId="1556C79B" w:rsidR="00C97558" w:rsidRDefault="001104FC" w:rsidP="00C97558">
      <w:pPr>
        <w:pStyle w:val="ListParagraph"/>
        <w:rPr>
          <w:b/>
          <w:bCs/>
        </w:rPr>
      </w:pPr>
      <w:r>
        <w:rPr>
          <w:b/>
          <w:bCs/>
        </w:rPr>
        <w:t>Posee enorme velocidad</w:t>
      </w:r>
    </w:p>
    <w:p w14:paraId="11379FF3" w14:textId="433C241E" w:rsidR="00A36012" w:rsidRPr="00A36012" w:rsidRDefault="001104FC" w:rsidP="00A36012">
      <w:pPr>
        <w:pStyle w:val="ListParagraph"/>
        <w:rPr>
          <w:b/>
          <w:bCs/>
        </w:rPr>
      </w:pPr>
      <w:r>
        <w:rPr>
          <w:b/>
          <w:bCs/>
        </w:rPr>
        <w:t>Los datos que almacena son únicamente temporales</w:t>
      </w:r>
    </w:p>
    <w:p w14:paraId="2191CD49" w14:textId="180C13D1" w:rsidR="00A36012" w:rsidRDefault="00C726CE" w:rsidP="005542C5">
      <w:pPr>
        <w:pStyle w:val="Heading2"/>
      </w:pPr>
      <w:r>
        <w:t>DRAM</w:t>
      </w:r>
    </w:p>
    <w:p w14:paraId="2260F804" w14:textId="74381B1A" w:rsidR="00C726CE" w:rsidRDefault="001E0E65" w:rsidP="00C726CE">
      <w:pPr>
        <w:pStyle w:val="ListParagraph"/>
      </w:pPr>
      <w:r w:rsidRPr="00925AC4">
        <w:rPr>
          <w:b/>
          <w:bCs/>
          <w:i/>
          <w:iCs/>
        </w:rPr>
        <w:t>La memoria dinámica de acceso aleatorio (DRAM)</w:t>
      </w:r>
      <w:r w:rsidRPr="001E0E65">
        <w:t xml:space="preserve"> es una forma simple de guardas datos en una computadora por un periodo corto de tiempo.</w:t>
      </w:r>
    </w:p>
    <w:p w14:paraId="0F775590" w14:textId="75426A90" w:rsidR="00863676" w:rsidRDefault="00863676" w:rsidP="005542C5">
      <w:pPr>
        <w:pStyle w:val="Heading2"/>
      </w:pPr>
      <w:r>
        <w:t>SDRAM</w:t>
      </w:r>
    </w:p>
    <w:p w14:paraId="437113FB" w14:textId="1DE646C5" w:rsidR="001E0E65" w:rsidRDefault="00A36012" w:rsidP="001E0E65">
      <w:pPr>
        <w:pStyle w:val="ListParagraph"/>
      </w:pPr>
      <w:r w:rsidRPr="00E852D9">
        <w:rPr>
          <w:b/>
          <w:bCs/>
          <w:i/>
          <w:iCs/>
        </w:rPr>
        <w:t xml:space="preserve">(siglas en inglés de </w:t>
      </w:r>
      <w:proofErr w:type="spellStart"/>
      <w:r w:rsidRPr="00E852D9">
        <w:rPr>
          <w:b/>
          <w:bCs/>
          <w:i/>
          <w:iCs/>
        </w:rPr>
        <w:t>synchronous</w:t>
      </w:r>
      <w:proofErr w:type="spellEnd"/>
      <w:r w:rsidRPr="00E852D9">
        <w:rPr>
          <w:b/>
          <w:bCs/>
          <w:i/>
          <w:iCs/>
        </w:rPr>
        <w:t xml:space="preserve"> </w:t>
      </w:r>
      <w:proofErr w:type="spellStart"/>
      <w:r w:rsidRPr="00E852D9">
        <w:rPr>
          <w:b/>
          <w:bCs/>
          <w:i/>
          <w:iCs/>
        </w:rPr>
        <w:t>dynamic</w:t>
      </w:r>
      <w:proofErr w:type="spellEnd"/>
      <w:r w:rsidRPr="00E852D9">
        <w:rPr>
          <w:b/>
          <w:bCs/>
          <w:i/>
          <w:iCs/>
        </w:rPr>
        <w:t xml:space="preserve"> </w:t>
      </w:r>
      <w:proofErr w:type="spellStart"/>
      <w:r w:rsidRPr="00E852D9">
        <w:rPr>
          <w:b/>
          <w:bCs/>
          <w:i/>
          <w:iCs/>
        </w:rPr>
        <w:t>random-access</w:t>
      </w:r>
      <w:proofErr w:type="spellEnd"/>
      <w:r w:rsidRPr="00E852D9">
        <w:rPr>
          <w:b/>
          <w:bCs/>
          <w:i/>
          <w:iCs/>
        </w:rPr>
        <w:t xml:space="preserve"> </w:t>
      </w:r>
      <w:proofErr w:type="spellStart"/>
      <w:r w:rsidRPr="00E852D9">
        <w:rPr>
          <w:b/>
          <w:bCs/>
          <w:i/>
          <w:iCs/>
        </w:rPr>
        <w:t>memory</w:t>
      </w:r>
      <w:proofErr w:type="spellEnd"/>
      <w:r w:rsidRPr="00E852D9">
        <w:rPr>
          <w:b/>
          <w:bCs/>
          <w:i/>
          <w:iCs/>
        </w:rPr>
        <w:t>, ‘memoria de acceso aleatorio síncrona y dinámica’)</w:t>
      </w:r>
      <w:r w:rsidRPr="00A36012">
        <w:t xml:space="preserve"> es una familia de memorias dinámicas de acceso aleatorio (DRAM) que tienen una interfaz síncrona</w:t>
      </w:r>
      <w:r w:rsidR="002A5649">
        <w:t>.</w:t>
      </w:r>
    </w:p>
    <w:p w14:paraId="2635AFBC" w14:textId="79B9B8A1" w:rsidR="002A5649" w:rsidRDefault="002A5649" w:rsidP="001E0E65">
      <w:pPr>
        <w:pStyle w:val="ListParagraph"/>
      </w:pPr>
      <w:r w:rsidRPr="002A5649">
        <w:rPr>
          <w:b/>
          <w:bCs/>
        </w:rPr>
        <w:t>Se sincroniza con el reloj de la computadora</w:t>
      </w:r>
      <w:r w:rsidRPr="002A5649">
        <w:t xml:space="preserve"> para permitirle </w:t>
      </w:r>
      <w:r w:rsidRPr="00E852D9">
        <w:rPr>
          <w:b/>
          <w:bCs/>
        </w:rPr>
        <w:t>enviar instrucciones más eficientemente</w:t>
      </w:r>
      <w:r w:rsidRPr="002A5649">
        <w:t xml:space="preserve"> al unirse con otras instrucciones que la computadora esté procesando.</w:t>
      </w:r>
    </w:p>
    <w:p w14:paraId="4C1F8022" w14:textId="29E0CB5D" w:rsidR="00925AC4" w:rsidRDefault="00925AC4" w:rsidP="005542C5">
      <w:pPr>
        <w:pStyle w:val="Heading2"/>
      </w:pPr>
      <w:r>
        <w:lastRenderedPageBreak/>
        <w:t>DRAM VS SDRAM</w:t>
      </w:r>
    </w:p>
    <w:p w14:paraId="2FE6784B" w14:textId="5CFD609D" w:rsidR="00925AC4" w:rsidRDefault="00925AC4" w:rsidP="00925AC4">
      <w:pPr>
        <w:pStyle w:val="ListParagraph"/>
      </w:pPr>
      <w:r w:rsidRPr="00925AC4">
        <w:t>La memoria sincrónica de acceso aleatorio (SDRAM) es igual a la DRAM con la excepción de que la DRAM es asincrónica. La memoria sincrónica de acceso aleatorio se mantiene sincronizada con el reloj de la computadora, lo que permite una mayor eficiencia para guardar y acceder a información en comparación con la memoria asincrónica DRAM.</w:t>
      </w:r>
    </w:p>
    <w:p w14:paraId="2D5B5B28" w14:textId="62F27FE1" w:rsidR="005542C5" w:rsidRDefault="005542C5" w:rsidP="005542C5">
      <w:pPr>
        <w:pStyle w:val="Heading2"/>
      </w:pPr>
      <w:r>
        <w:t>ROM</w:t>
      </w:r>
    </w:p>
    <w:p w14:paraId="1875A78C" w14:textId="23A6FCF4" w:rsidR="00FB63CE" w:rsidRDefault="00FB63CE" w:rsidP="00FB63CE">
      <w:r>
        <w:t xml:space="preserve">ROM es un término informático que significa </w:t>
      </w:r>
      <w:proofErr w:type="spellStart"/>
      <w:r>
        <w:t>Read</w:t>
      </w:r>
      <w:proofErr w:type="spellEnd"/>
      <w:r>
        <w:t xml:space="preserve"> </w:t>
      </w:r>
      <w:proofErr w:type="spellStart"/>
      <w:r>
        <w:t>Only</w:t>
      </w:r>
      <w:proofErr w:type="spellEnd"/>
      <w:r>
        <w:t xml:space="preserve"> </w:t>
      </w:r>
      <w:proofErr w:type="spellStart"/>
      <w:r>
        <w:t>Memory</w:t>
      </w:r>
      <w:proofErr w:type="spellEnd"/>
      <w:r>
        <w:t xml:space="preserve"> (“Memoria de Solo Lectura”). Se trata de un medio de almacenamiento que utilizan las computadoras y otros equipos electrónicos.</w:t>
      </w:r>
    </w:p>
    <w:p w14:paraId="0C20D8D9" w14:textId="1F08F319" w:rsidR="005542C5" w:rsidRPr="005542C5" w:rsidRDefault="00FB63CE" w:rsidP="00FB63CE">
      <w:r>
        <w:t>Los datos guardados en la memoria ROM no pueden ser modificados por el usuario común. Este tipo de memoria se usa para almacenar el firmware (el software vinculado a un hardware específico) y otros datos indispensables para el funcionamiento de la computadora.</w:t>
      </w:r>
    </w:p>
    <w:p w14:paraId="05B3F81E" w14:textId="07578708" w:rsidR="00863676" w:rsidRDefault="00863676" w:rsidP="005542C5">
      <w:pPr>
        <w:pStyle w:val="Heading2"/>
      </w:pPr>
      <w:r>
        <w:t>BIOS</w:t>
      </w:r>
    </w:p>
    <w:p w14:paraId="43E3F833" w14:textId="7C8A5163" w:rsidR="00235AED" w:rsidRDefault="00235AED" w:rsidP="00235AED">
      <w:pPr>
        <w:pStyle w:val="ListParagraph"/>
      </w:pPr>
      <w:r w:rsidRPr="00235AED">
        <w:t xml:space="preserve">BIOS son las siglas en inglés de </w:t>
      </w:r>
      <w:r w:rsidRPr="00235AED">
        <w:rPr>
          <w:b/>
          <w:bCs/>
          <w:i/>
          <w:iCs/>
        </w:rPr>
        <w:t xml:space="preserve">«Basic Input Output </w:t>
      </w:r>
      <w:proofErr w:type="spellStart"/>
      <w:proofErr w:type="gramStart"/>
      <w:r w:rsidRPr="00235AED">
        <w:rPr>
          <w:b/>
          <w:bCs/>
          <w:i/>
          <w:iCs/>
        </w:rPr>
        <w:t>System</w:t>
      </w:r>
      <w:proofErr w:type="spellEnd"/>
      <w:r w:rsidRPr="00235AED">
        <w:rPr>
          <w:b/>
          <w:bCs/>
          <w:i/>
          <w:iCs/>
        </w:rPr>
        <w:t>«</w:t>
      </w:r>
      <w:proofErr w:type="gramEnd"/>
      <w:r w:rsidRPr="00235AED">
        <w:t xml:space="preserve">, que significa algo así como </w:t>
      </w:r>
      <w:r w:rsidRPr="00235AED">
        <w:rPr>
          <w:b/>
          <w:bCs/>
          <w:i/>
          <w:iCs/>
        </w:rPr>
        <w:t>«Sistema básico de entrada y salida»</w:t>
      </w:r>
      <w:r w:rsidRPr="00235AED">
        <w:t>. Es un firmware instalado en una memoria ROM (no volátil) del ordenador, frecuentemente en un chip dedicado. Es un elemento fundamental en el arranque de un PC porque es el puente entre el hardware y el software del sistema: esencialmente, es lo que le explica al software cómo debe funcionar el hardware.</w:t>
      </w:r>
    </w:p>
    <w:p w14:paraId="616130CF" w14:textId="2227D9E7" w:rsidR="007B38EC" w:rsidRDefault="007B38EC" w:rsidP="00235AED">
      <w:pPr>
        <w:pStyle w:val="ListParagraph"/>
      </w:pPr>
      <w:r w:rsidRPr="007B38EC">
        <w:t xml:space="preserve">La BIOS se encarga de </w:t>
      </w:r>
      <w:r w:rsidRPr="007B38EC">
        <w:rPr>
          <w:b/>
          <w:bCs/>
        </w:rPr>
        <w:t>funciones a muy bajo nivel en el PC, como la secuencia de arranque</w:t>
      </w:r>
      <w:r w:rsidRPr="007B38EC">
        <w:t xml:space="preserve"> (en qué dispositivo de almacenamiento está el sistema operativo y cómo arrancar desde él) o cómo hacer funcionar el teclado.</w:t>
      </w:r>
    </w:p>
    <w:p w14:paraId="67FF93FD" w14:textId="77777777" w:rsidR="00164252" w:rsidRDefault="00164252" w:rsidP="00164252">
      <w:pPr>
        <w:pStyle w:val="ListParagraph"/>
        <w:numPr>
          <w:ilvl w:val="0"/>
          <w:numId w:val="25"/>
        </w:numPr>
        <w:sectPr w:rsidR="00164252">
          <w:pgSz w:w="12240" w:h="15840"/>
          <w:pgMar w:top="1417" w:right="1701" w:bottom="1417" w:left="1701" w:header="720" w:footer="720" w:gutter="0"/>
          <w:cols w:space="720"/>
          <w:docGrid w:linePitch="360"/>
        </w:sectPr>
      </w:pPr>
    </w:p>
    <w:p w14:paraId="78C9AF16" w14:textId="270E3B24" w:rsidR="00C0009F" w:rsidRDefault="00C0009F" w:rsidP="00164252">
      <w:pPr>
        <w:pStyle w:val="ListParagraph"/>
        <w:numPr>
          <w:ilvl w:val="0"/>
          <w:numId w:val="25"/>
        </w:numPr>
        <w:ind w:left="72"/>
      </w:pPr>
      <w:r>
        <w:t>Cambiar el orden de la secuencia de arranque.</w:t>
      </w:r>
    </w:p>
    <w:p w14:paraId="6C4EE556" w14:textId="77777777" w:rsidR="00C0009F" w:rsidRDefault="00C0009F" w:rsidP="00164252">
      <w:pPr>
        <w:pStyle w:val="ListParagraph"/>
        <w:numPr>
          <w:ilvl w:val="0"/>
          <w:numId w:val="25"/>
        </w:numPr>
        <w:ind w:left="72"/>
      </w:pPr>
      <w:r>
        <w:t>Cargar los ajustes de fábrica.</w:t>
      </w:r>
    </w:p>
    <w:p w14:paraId="29C1084F" w14:textId="77777777" w:rsidR="00C0009F" w:rsidRDefault="00C0009F" w:rsidP="00164252">
      <w:pPr>
        <w:pStyle w:val="ListParagraph"/>
        <w:numPr>
          <w:ilvl w:val="0"/>
          <w:numId w:val="25"/>
        </w:numPr>
        <w:ind w:left="72"/>
      </w:pPr>
      <w:r>
        <w:t>Actualizar la BIOS.</w:t>
      </w:r>
    </w:p>
    <w:p w14:paraId="6D68801C" w14:textId="77777777" w:rsidR="00C0009F" w:rsidRDefault="00C0009F" w:rsidP="00164252">
      <w:pPr>
        <w:pStyle w:val="ListParagraph"/>
        <w:numPr>
          <w:ilvl w:val="0"/>
          <w:numId w:val="25"/>
        </w:numPr>
        <w:ind w:left="72"/>
      </w:pPr>
      <w:r>
        <w:t>Crear / cambiar / desactivar la contraseña de acceso.</w:t>
      </w:r>
    </w:p>
    <w:p w14:paraId="5D07A1F7" w14:textId="77777777" w:rsidR="00C0009F" w:rsidRDefault="00C0009F" w:rsidP="00164252">
      <w:pPr>
        <w:pStyle w:val="ListParagraph"/>
        <w:numPr>
          <w:ilvl w:val="0"/>
          <w:numId w:val="25"/>
        </w:numPr>
        <w:ind w:left="72"/>
      </w:pPr>
      <w:r>
        <w:t>Cambiar la fecha y la hora del equipo.</w:t>
      </w:r>
    </w:p>
    <w:p w14:paraId="08DD5ADF" w14:textId="77777777" w:rsidR="00C0009F" w:rsidRDefault="00C0009F" w:rsidP="00164252">
      <w:pPr>
        <w:pStyle w:val="ListParagraph"/>
        <w:numPr>
          <w:ilvl w:val="0"/>
          <w:numId w:val="25"/>
        </w:numPr>
        <w:ind w:left="72"/>
      </w:pPr>
      <w:r>
        <w:t>Cambiar los ajustes de las unidades de almacenamiento.</w:t>
      </w:r>
    </w:p>
    <w:p w14:paraId="2EF3E432" w14:textId="77777777" w:rsidR="00C0009F" w:rsidRDefault="00C0009F" w:rsidP="00164252">
      <w:pPr>
        <w:pStyle w:val="ListParagraph"/>
        <w:numPr>
          <w:ilvl w:val="0"/>
          <w:numId w:val="25"/>
        </w:numPr>
        <w:ind w:left="72"/>
      </w:pPr>
      <w:r>
        <w:t>Cambiar los ajustes de las unidades ópticas / disco.</w:t>
      </w:r>
    </w:p>
    <w:p w14:paraId="5D861B11" w14:textId="77777777" w:rsidR="00C0009F" w:rsidRDefault="00C0009F" w:rsidP="00164252">
      <w:pPr>
        <w:pStyle w:val="ListParagraph"/>
        <w:numPr>
          <w:ilvl w:val="0"/>
          <w:numId w:val="25"/>
        </w:numPr>
        <w:ind w:left="72"/>
      </w:pPr>
      <w:r>
        <w:t>Ver la cantidad de memoria instalada en el sistema.</w:t>
      </w:r>
    </w:p>
    <w:p w14:paraId="7CC95142" w14:textId="77777777" w:rsidR="00C0009F" w:rsidRDefault="00C0009F" w:rsidP="00164252">
      <w:pPr>
        <w:pStyle w:val="ListParagraph"/>
        <w:numPr>
          <w:ilvl w:val="0"/>
          <w:numId w:val="25"/>
        </w:numPr>
        <w:ind w:left="72"/>
      </w:pPr>
      <w:r>
        <w:t xml:space="preserve">Configurar si queremos que al arrancar esté activo o no el </w:t>
      </w:r>
      <w:proofErr w:type="spellStart"/>
      <w:r>
        <w:t>pad</w:t>
      </w:r>
      <w:proofErr w:type="spellEnd"/>
      <w:r>
        <w:t xml:space="preserve"> numérico del teclado.</w:t>
      </w:r>
    </w:p>
    <w:p w14:paraId="523F5B5E" w14:textId="77777777" w:rsidR="00C0009F" w:rsidRDefault="00C0009F" w:rsidP="00164252">
      <w:pPr>
        <w:pStyle w:val="ListParagraph"/>
        <w:numPr>
          <w:ilvl w:val="0"/>
          <w:numId w:val="25"/>
        </w:numPr>
        <w:ind w:left="72"/>
      </w:pPr>
      <w:r>
        <w:t>Activar o desactivar el logo del fabricante de la placa base en el arranque.</w:t>
      </w:r>
    </w:p>
    <w:p w14:paraId="63A111DE" w14:textId="77777777" w:rsidR="00C0009F" w:rsidRPr="00C0009F" w:rsidRDefault="00C0009F" w:rsidP="00164252">
      <w:pPr>
        <w:pStyle w:val="ListParagraph"/>
        <w:numPr>
          <w:ilvl w:val="0"/>
          <w:numId w:val="25"/>
        </w:numPr>
        <w:ind w:left="72"/>
        <w:rPr>
          <w:lang w:val="en-US"/>
        </w:rPr>
      </w:pPr>
      <w:proofErr w:type="spellStart"/>
      <w:r w:rsidRPr="00C0009F">
        <w:rPr>
          <w:lang w:val="en-US"/>
        </w:rPr>
        <w:t>Activar</w:t>
      </w:r>
      <w:proofErr w:type="spellEnd"/>
      <w:r w:rsidRPr="00C0009F">
        <w:rPr>
          <w:lang w:val="en-US"/>
        </w:rPr>
        <w:t xml:space="preserve"> o </w:t>
      </w:r>
      <w:proofErr w:type="spellStart"/>
      <w:r w:rsidRPr="00C0009F">
        <w:rPr>
          <w:lang w:val="en-US"/>
        </w:rPr>
        <w:t>desactivar</w:t>
      </w:r>
      <w:proofErr w:type="spellEnd"/>
      <w:r w:rsidRPr="00C0009F">
        <w:rPr>
          <w:lang w:val="en-US"/>
        </w:rPr>
        <w:t xml:space="preserve"> </w:t>
      </w:r>
      <w:proofErr w:type="spellStart"/>
      <w:r w:rsidRPr="00C0009F">
        <w:rPr>
          <w:lang w:val="en-US"/>
        </w:rPr>
        <w:t>el</w:t>
      </w:r>
      <w:proofErr w:type="spellEnd"/>
      <w:r w:rsidRPr="00C0009F">
        <w:rPr>
          <w:lang w:val="en-US"/>
        </w:rPr>
        <w:t xml:space="preserve"> POST (Power </w:t>
      </w:r>
      <w:proofErr w:type="gramStart"/>
      <w:r w:rsidRPr="00C0009F">
        <w:rPr>
          <w:lang w:val="en-US"/>
        </w:rPr>
        <w:t>On</w:t>
      </w:r>
      <w:proofErr w:type="gramEnd"/>
      <w:r w:rsidRPr="00C0009F">
        <w:rPr>
          <w:lang w:val="en-US"/>
        </w:rPr>
        <w:t xml:space="preserve"> </w:t>
      </w:r>
      <w:proofErr w:type="spellStart"/>
      <w:r w:rsidRPr="00C0009F">
        <w:rPr>
          <w:lang w:val="en-US"/>
        </w:rPr>
        <w:t>Self Test</w:t>
      </w:r>
      <w:proofErr w:type="spellEnd"/>
      <w:r w:rsidRPr="00C0009F">
        <w:rPr>
          <w:lang w:val="en-US"/>
        </w:rPr>
        <w:t>).</w:t>
      </w:r>
    </w:p>
    <w:p w14:paraId="353760FE" w14:textId="77777777" w:rsidR="00C0009F" w:rsidRDefault="00C0009F" w:rsidP="00164252">
      <w:pPr>
        <w:pStyle w:val="ListParagraph"/>
        <w:numPr>
          <w:ilvl w:val="0"/>
          <w:numId w:val="25"/>
        </w:numPr>
        <w:ind w:left="72"/>
      </w:pPr>
      <w:r>
        <w:t>Activar o desactivar la caché interna del procesador.</w:t>
      </w:r>
    </w:p>
    <w:p w14:paraId="2890C6F8" w14:textId="77777777" w:rsidR="00C0009F" w:rsidRDefault="00C0009F" w:rsidP="00164252">
      <w:pPr>
        <w:pStyle w:val="ListParagraph"/>
        <w:numPr>
          <w:ilvl w:val="0"/>
          <w:numId w:val="25"/>
        </w:numPr>
        <w:ind w:left="72"/>
      </w:pPr>
      <w:r>
        <w:lastRenderedPageBreak/>
        <w:t>Cambiar las opciones y el comportamiento del procesador.</w:t>
      </w:r>
    </w:p>
    <w:p w14:paraId="552DD1A3" w14:textId="77777777" w:rsidR="00C0009F" w:rsidRDefault="00C0009F" w:rsidP="00164252">
      <w:pPr>
        <w:pStyle w:val="ListParagraph"/>
        <w:numPr>
          <w:ilvl w:val="0"/>
          <w:numId w:val="25"/>
        </w:numPr>
        <w:ind w:left="72"/>
      </w:pPr>
      <w:r>
        <w:t>Cambiar las opciones y la velocidad de la memoria RAM.</w:t>
      </w:r>
    </w:p>
    <w:p w14:paraId="59D0473C" w14:textId="77777777" w:rsidR="00C0009F" w:rsidRDefault="00C0009F" w:rsidP="00164252">
      <w:pPr>
        <w:pStyle w:val="ListParagraph"/>
        <w:numPr>
          <w:ilvl w:val="0"/>
          <w:numId w:val="25"/>
        </w:numPr>
        <w:ind w:left="72"/>
      </w:pPr>
      <w:r>
        <w:t>Cambiar los voltajes.</w:t>
      </w:r>
    </w:p>
    <w:p w14:paraId="2649ADA7" w14:textId="77777777" w:rsidR="00C0009F" w:rsidRDefault="00C0009F" w:rsidP="00164252">
      <w:pPr>
        <w:pStyle w:val="ListParagraph"/>
        <w:numPr>
          <w:ilvl w:val="0"/>
          <w:numId w:val="25"/>
        </w:numPr>
        <w:ind w:left="72"/>
      </w:pPr>
      <w:r>
        <w:t>Crear sistemas RAID de dispositivos de almacenamiento.</w:t>
      </w:r>
    </w:p>
    <w:p w14:paraId="7397A5DF" w14:textId="77777777" w:rsidR="00C0009F" w:rsidRDefault="00C0009F" w:rsidP="00164252">
      <w:pPr>
        <w:pStyle w:val="ListParagraph"/>
        <w:numPr>
          <w:ilvl w:val="0"/>
          <w:numId w:val="25"/>
        </w:numPr>
        <w:ind w:left="72"/>
      </w:pPr>
      <w:r>
        <w:t>Activar o desactivar IEE1394.</w:t>
      </w:r>
    </w:p>
    <w:p w14:paraId="1BC363C9" w14:textId="77777777" w:rsidR="00C0009F" w:rsidRDefault="00C0009F" w:rsidP="00164252">
      <w:pPr>
        <w:pStyle w:val="ListParagraph"/>
        <w:numPr>
          <w:ilvl w:val="0"/>
          <w:numId w:val="25"/>
        </w:numPr>
        <w:ind w:left="72"/>
      </w:pPr>
      <w:r>
        <w:t>Activar o desactivar la tarjeta de sonido integrada en la placa.</w:t>
      </w:r>
    </w:p>
    <w:p w14:paraId="31D7CE97" w14:textId="77777777" w:rsidR="00C0009F" w:rsidRDefault="00C0009F" w:rsidP="00164252">
      <w:pPr>
        <w:pStyle w:val="ListParagraph"/>
        <w:numPr>
          <w:ilvl w:val="0"/>
          <w:numId w:val="25"/>
        </w:numPr>
        <w:ind w:left="72"/>
      </w:pPr>
      <w:r>
        <w:t>Activar o desactivar los puertos RS232/LPT.</w:t>
      </w:r>
    </w:p>
    <w:p w14:paraId="3F1D5604" w14:textId="77777777" w:rsidR="00C0009F" w:rsidRDefault="00C0009F" w:rsidP="00164252">
      <w:pPr>
        <w:pStyle w:val="ListParagraph"/>
        <w:numPr>
          <w:ilvl w:val="0"/>
          <w:numId w:val="25"/>
        </w:numPr>
        <w:ind w:left="72"/>
      </w:pPr>
      <w:r>
        <w:t>Activar o desactivar ACPI.</w:t>
      </w:r>
    </w:p>
    <w:p w14:paraId="6379A527" w14:textId="77777777" w:rsidR="00C0009F" w:rsidRDefault="00C0009F" w:rsidP="00164252">
      <w:pPr>
        <w:pStyle w:val="ListParagraph"/>
        <w:numPr>
          <w:ilvl w:val="0"/>
          <w:numId w:val="25"/>
        </w:numPr>
        <w:ind w:left="72"/>
      </w:pPr>
      <w:r>
        <w:t>Cambiar el comportamiento del botón de encendido del PC.</w:t>
      </w:r>
    </w:p>
    <w:p w14:paraId="4CC1B0DE" w14:textId="77777777" w:rsidR="00C0009F" w:rsidRDefault="00C0009F" w:rsidP="00164252">
      <w:pPr>
        <w:pStyle w:val="ListParagraph"/>
        <w:numPr>
          <w:ilvl w:val="0"/>
          <w:numId w:val="25"/>
        </w:numPr>
        <w:ind w:left="72"/>
      </w:pPr>
      <w:r>
        <w:t>Cambiar las opciones de arranque.</w:t>
      </w:r>
    </w:p>
    <w:p w14:paraId="3DAB1D79" w14:textId="77777777" w:rsidR="00C0009F" w:rsidRDefault="00C0009F" w:rsidP="00164252">
      <w:pPr>
        <w:pStyle w:val="ListParagraph"/>
        <w:numPr>
          <w:ilvl w:val="0"/>
          <w:numId w:val="25"/>
        </w:numPr>
        <w:ind w:left="72"/>
      </w:pPr>
      <w:r>
        <w:t>Activar o desactivar varios monitores en el arranque.</w:t>
      </w:r>
    </w:p>
    <w:p w14:paraId="68968937" w14:textId="77777777" w:rsidR="00C0009F" w:rsidRDefault="00C0009F" w:rsidP="00164252">
      <w:pPr>
        <w:pStyle w:val="ListParagraph"/>
        <w:numPr>
          <w:ilvl w:val="0"/>
          <w:numId w:val="25"/>
        </w:numPr>
        <w:ind w:left="72"/>
      </w:pPr>
      <w:r>
        <w:t>Cambiar el comportamiento de los ventiladores PWM.</w:t>
      </w:r>
    </w:p>
    <w:p w14:paraId="6DDF2F62" w14:textId="721AF026" w:rsidR="00C0009F" w:rsidRDefault="00C0009F" w:rsidP="00164252">
      <w:pPr>
        <w:pStyle w:val="ListParagraph"/>
        <w:numPr>
          <w:ilvl w:val="0"/>
          <w:numId w:val="25"/>
        </w:numPr>
        <w:ind w:left="72"/>
      </w:pPr>
      <w:r>
        <w:t>Monitorizar las temperaturas del PC.</w:t>
      </w:r>
    </w:p>
    <w:p w14:paraId="0F247B38" w14:textId="77777777" w:rsidR="00164252" w:rsidRDefault="00164252" w:rsidP="00235AED">
      <w:pPr>
        <w:pStyle w:val="ListParagraph"/>
        <w:sectPr w:rsidR="00164252" w:rsidSect="00164252">
          <w:type w:val="continuous"/>
          <w:pgSz w:w="12240" w:h="15840"/>
          <w:pgMar w:top="1417" w:right="1701" w:bottom="1417" w:left="1701" w:header="720" w:footer="720" w:gutter="0"/>
          <w:cols w:num="2" w:space="720"/>
          <w:docGrid w:linePitch="360"/>
        </w:sectPr>
      </w:pPr>
    </w:p>
    <w:p w14:paraId="12BF2C0E" w14:textId="52DD4ECA" w:rsidR="007B38EC" w:rsidRDefault="007B38EC" w:rsidP="00235AED">
      <w:pPr>
        <w:pStyle w:val="ListParagraph"/>
      </w:pPr>
    </w:p>
    <w:p w14:paraId="73D4D311" w14:textId="412B325B" w:rsidR="00863676" w:rsidRDefault="00863676" w:rsidP="005542C5">
      <w:pPr>
        <w:pStyle w:val="Heading2"/>
      </w:pPr>
      <w:r>
        <w:t>Hardware</w:t>
      </w:r>
    </w:p>
    <w:p w14:paraId="3137A16E" w14:textId="22BCB4B3" w:rsidR="00E2375E" w:rsidRDefault="00E2375E" w:rsidP="00E2375E">
      <w:pPr>
        <w:pStyle w:val="ListParagraph"/>
      </w:pPr>
      <w:r w:rsidRPr="00E2375E">
        <w:t>conjunto de componentes físicos de los que está hecho el equipo</w:t>
      </w:r>
    </w:p>
    <w:p w14:paraId="3D191E3F" w14:textId="21AE0EC4" w:rsidR="00E2375E" w:rsidRDefault="00E2375E" w:rsidP="005542C5">
      <w:pPr>
        <w:pStyle w:val="Heading2"/>
      </w:pPr>
      <w:r>
        <w:t>Software</w:t>
      </w:r>
    </w:p>
    <w:p w14:paraId="2D794647" w14:textId="246B60AC" w:rsidR="007A44F5" w:rsidRDefault="007A44F5" w:rsidP="007A44F5">
      <w:pPr>
        <w:pStyle w:val="ListParagraph"/>
      </w:pPr>
      <w:r w:rsidRPr="007A44F5">
        <w:t>conjunto de programas o aplicaciones, instrucciones y reglas informáticas que hacen posible el funcionamiento del equipo.</w:t>
      </w:r>
    </w:p>
    <w:p w14:paraId="77E35EB9" w14:textId="65403192" w:rsidR="00863676" w:rsidRDefault="00863676" w:rsidP="005542C5">
      <w:pPr>
        <w:pStyle w:val="Heading2"/>
      </w:pPr>
      <w:r>
        <w:t>Firmware</w:t>
      </w:r>
    </w:p>
    <w:p w14:paraId="6ABA9CC8" w14:textId="1D3F481F" w:rsidR="008D5DCA" w:rsidRDefault="008D5DCA" w:rsidP="008D5DCA">
      <w:pPr>
        <w:pStyle w:val="ListParagraph"/>
      </w:pPr>
      <w:r w:rsidRPr="008D5DCA">
        <w:t>El firmware de un componente es un tipo de software que es capaz de proporcionar un control de bajo nivel específico para el componente en cuestión. Este software puede ser capaz de proporcionar un entorno de operación para las funciones más complejas del componente, o bien puede actuar como el propio sistema operativo interno del componente. En definitiva, el firmware de un componente es el encargado de decirle al mismo cómo ha de funcionar o cómo comportarse cuando funciona en consonancia con otros dispositivos.</w:t>
      </w:r>
    </w:p>
    <w:p w14:paraId="3661E777" w14:textId="7419E5E3" w:rsidR="00755F8B" w:rsidRDefault="00755F8B" w:rsidP="005542C5">
      <w:pPr>
        <w:pStyle w:val="Heading2"/>
      </w:pPr>
      <w:r>
        <w:t>Byte</w:t>
      </w:r>
    </w:p>
    <w:p w14:paraId="267AD1EE" w14:textId="77777777" w:rsidR="00AF34B6" w:rsidRDefault="00AF34B6" w:rsidP="00AF34B6">
      <w:pPr>
        <w:pStyle w:val="ListParagraph"/>
      </w:pPr>
      <w:r>
        <w:t xml:space="preserve">Se conoce como byte a la unidad básica de información empleada en la informática y las telecomunicaciones, equivalente a un conjunto ordenado y regular de bits (código binario), </w:t>
      </w:r>
      <w:r w:rsidRPr="00AF34B6">
        <w:rPr>
          <w:b/>
          <w:bCs/>
        </w:rPr>
        <w:t>generalmente estipulado en 8</w:t>
      </w:r>
      <w:r>
        <w:t xml:space="preserve">. Es decir: 8 bits equivalen a un byte, pero dicha cantidad </w:t>
      </w:r>
      <w:r w:rsidRPr="009531C0">
        <w:rPr>
          <w:b/>
          <w:bCs/>
        </w:rPr>
        <w:t>puede alterarse</w:t>
      </w:r>
      <w:r>
        <w:t xml:space="preserve">, así que un byte es </w:t>
      </w:r>
      <w:r w:rsidRPr="009531C0">
        <w:rPr>
          <w:b/>
          <w:bCs/>
        </w:rPr>
        <w:t>equivalente en realidad a n bits ordenados</w:t>
      </w:r>
      <w:r>
        <w:t>.</w:t>
      </w:r>
    </w:p>
    <w:p w14:paraId="50D44D2F" w14:textId="77777777" w:rsidR="00AF34B6" w:rsidRDefault="00AF34B6" w:rsidP="00AF34B6">
      <w:pPr>
        <w:pStyle w:val="ListParagraph"/>
      </w:pPr>
    </w:p>
    <w:p w14:paraId="6204CDC0" w14:textId="600E13B0" w:rsidR="00755F8B" w:rsidRDefault="00755F8B" w:rsidP="005542C5">
      <w:pPr>
        <w:pStyle w:val="Heading2"/>
      </w:pPr>
      <w:r>
        <w:lastRenderedPageBreak/>
        <w:t>Nibble</w:t>
      </w:r>
    </w:p>
    <w:p w14:paraId="171625BA" w14:textId="696729E1" w:rsidR="00885580" w:rsidRDefault="00885580" w:rsidP="00885580">
      <w:pPr>
        <w:pStyle w:val="ListParagraph"/>
      </w:pPr>
      <w:r w:rsidRPr="00885580">
        <w:t xml:space="preserve">En arquitectura de computadoras, se conoce como </w:t>
      </w:r>
      <w:proofErr w:type="spellStart"/>
      <w:r w:rsidRPr="00885580">
        <w:t>nibble</w:t>
      </w:r>
      <w:proofErr w:type="spellEnd"/>
      <w:r w:rsidRPr="00885580">
        <w:t xml:space="preserve"> a un conjunto de cuatro dígitos binarios o medio octeto. Su interés se debe a que cada cifra en hexadecimal se puede representar con un cuarteto, puesto que 2 elevado a la 4 es 16.</w:t>
      </w:r>
    </w:p>
    <w:p w14:paraId="34C31949" w14:textId="35A56128" w:rsidR="0095175B" w:rsidRDefault="0095175B" w:rsidP="0095175B">
      <w:pPr>
        <w:pStyle w:val="Heading1"/>
      </w:pPr>
      <w:r>
        <w:t>clase 2 25/02/21</w:t>
      </w:r>
    </w:p>
    <w:p w14:paraId="248CFCB9" w14:textId="62C6E625" w:rsidR="000C19F0" w:rsidRDefault="00626FB9" w:rsidP="000C19F0">
      <w:pPr>
        <w:pStyle w:val="Heading2"/>
      </w:pPr>
      <w:r>
        <w:rPr>
          <w:caps w:val="0"/>
        </w:rPr>
        <w:t>PROGRAMACIÓN ORIENTADA A OBJETOS</w:t>
      </w:r>
    </w:p>
    <w:p w14:paraId="510BBBB8" w14:textId="0F1E1701" w:rsidR="00D50891" w:rsidRDefault="00D50891" w:rsidP="00D50891">
      <w:r>
        <w:t>La programación Orientada a objetos se define como un paradigma de la programación, una manera de programar específica, donde se organiza el código en unidades denominadas clases, de las cuales se crean objetos que se relacionan entre sí para conseguir los objetivos de las aplicaciones.</w:t>
      </w:r>
    </w:p>
    <w:p w14:paraId="16BFC13C" w14:textId="574B759A" w:rsidR="00D50891" w:rsidRPr="00D50891" w:rsidRDefault="00D50891" w:rsidP="00D50891">
      <w:r>
        <w:t>La programación Orientada a objetos (POO) es una forma especial de programar, más cercana a como expresaríamos las cosas en la vida real que otros tipos de programación.</w:t>
      </w:r>
    </w:p>
    <w:p w14:paraId="33FF1C18" w14:textId="44B8A7B0" w:rsidR="0095175B" w:rsidRDefault="004A1962" w:rsidP="004A1962">
      <w:pPr>
        <w:pStyle w:val="Heading2"/>
      </w:pPr>
      <w:r>
        <w:t>Investiga 10 leguguajes orientados a objetos y porque son puros o no lo son</w:t>
      </w:r>
    </w:p>
    <w:p w14:paraId="7B05F28F" w14:textId="668F7E03" w:rsidR="00234528" w:rsidRDefault="00234528" w:rsidP="00234528">
      <w:pPr>
        <w:pStyle w:val="Heading3"/>
      </w:pPr>
      <w:r>
        <w:t>Puros</w:t>
      </w:r>
    </w:p>
    <w:p w14:paraId="29E2139B" w14:textId="53D8B81F" w:rsidR="00234528" w:rsidRDefault="00234528" w:rsidP="00234528">
      <w:r>
        <w:t xml:space="preserve">Aquellos lenguajes que </w:t>
      </w:r>
      <w:r w:rsidR="00085F5D">
        <w:t xml:space="preserve">poseen características únicamente orientadas a objetos </w:t>
      </w:r>
    </w:p>
    <w:p w14:paraId="3258F20C" w14:textId="77777777" w:rsidR="001C3F9C" w:rsidRDefault="00024CBE" w:rsidP="001C3F9C">
      <w:pPr>
        <w:pStyle w:val="ListParagraph"/>
        <w:numPr>
          <w:ilvl w:val="0"/>
          <w:numId w:val="27"/>
        </w:numPr>
        <w:rPr>
          <w:b/>
          <w:bCs/>
        </w:rPr>
      </w:pPr>
      <w:r w:rsidRPr="001C3F9C">
        <w:rPr>
          <w:b/>
          <w:bCs/>
        </w:rPr>
        <w:t>Small</w:t>
      </w:r>
      <w:r w:rsidR="001C3F9C" w:rsidRPr="001C3F9C">
        <w:rPr>
          <w:b/>
          <w:bCs/>
        </w:rPr>
        <w:t>talk</w:t>
      </w:r>
    </w:p>
    <w:p w14:paraId="274093E2" w14:textId="5EB073D7" w:rsidR="00024CBE" w:rsidRPr="001C3F9C" w:rsidRDefault="00024CBE" w:rsidP="001C3F9C">
      <w:pPr>
        <w:pStyle w:val="ListParagraph"/>
        <w:numPr>
          <w:ilvl w:val="0"/>
          <w:numId w:val="27"/>
        </w:numPr>
        <w:rPr>
          <w:b/>
          <w:bCs/>
        </w:rPr>
      </w:pPr>
      <w:r w:rsidRPr="001C3F9C">
        <w:rPr>
          <w:b/>
          <w:bCs/>
        </w:rPr>
        <w:t>Eiffel</w:t>
      </w:r>
    </w:p>
    <w:p w14:paraId="54C242E8" w14:textId="11EEDCCC" w:rsidR="00234528" w:rsidRDefault="00234528" w:rsidP="00234528">
      <w:pPr>
        <w:pStyle w:val="Heading3"/>
      </w:pPr>
      <w:r>
        <w:t>No Puros</w:t>
      </w:r>
    </w:p>
    <w:p w14:paraId="1399425F" w14:textId="68FBE33C" w:rsidR="00085F5D" w:rsidRPr="00085F5D" w:rsidRDefault="00085F5D" w:rsidP="00085F5D">
      <w:r>
        <w:t xml:space="preserve">Combinación de la POO con otros paradigmas, debido a que los programadores ya venían acostumbrados a usar </w:t>
      </w:r>
      <w:r w:rsidR="00EF355F">
        <w:t>ciertas metodologías</w:t>
      </w:r>
      <w:r w:rsidR="00DB1E12">
        <w:t>, no necesariamente implementan las características de la POO para funcionar</w:t>
      </w:r>
    </w:p>
    <w:p w14:paraId="2541AC32" w14:textId="77777777" w:rsidR="0028054A" w:rsidRDefault="0028054A" w:rsidP="009A23A8">
      <w:pPr>
        <w:pStyle w:val="ListParagraph"/>
        <w:numPr>
          <w:ilvl w:val="0"/>
          <w:numId w:val="26"/>
        </w:numPr>
      </w:pPr>
      <w:r>
        <w:t>ADA</w:t>
      </w:r>
    </w:p>
    <w:p w14:paraId="6377C6AA" w14:textId="77777777" w:rsidR="0028054A" w:rsidRDefault="0028054A" w:rsidP="009A23A8">
      <w:pPr>
        <w:pStyle w:val="ListParagraph"/>
        <w:numPr>
          <w:ilvl w:val="0"/>
          <w:numId w:val="26"/>
        </w:numPr>
      </w:pPr>
      <w:r>
        <w:t>C++</w:t>
      </w:r>
    </w:p>
    <w:p w14:paraId="050D530F" w14:textId="77777777" w:rsidR="0028054A" w:rsidRDefault="0028054A" w:rsidP="009A23A8">
      <w:pPr>
        <w:pStyle w:val="ListParagraph"/>
        <w:numPr>
          <w:ilvl w:val="0"/>
          <w:numId w:val="26"/>
        </w:numPr>
      </w:pPr>
      <w:proofErr w:type="spellStart"/>
      <w:r>
        <w:t>Objective</w:t>
      </w:r>
      <w:proofErr w:type="spellEnd"/>
      <w:r>
        <w:t xml:space="preserve"> C</w:t>
      </w:r>
    </w:p>
    <w:p w14:paraId="6B381E1E" w14:textId="77777777" w:rsidR="0028054A" w:rsidRDefault="0028054A" w:rsidP="009A23A8">
      <w:pPr>
        <w:pStyle w:val="ListParagraph"/>
        <w:numPr>
          <w:ilvl w:val="0"/>
          <w:numId w:val="26"/>
        </w:numPr>
      </w:pPr>
      <w:r>
        <w:t>Java</w:t>
      </w:r>
    </w:p>
    <w:p w14:paraId="75953053" w14:textId="77777777" w:rsidR="0028054A" w:rsidRDefault="0028054A" w:rsidP="009A23A8">
      <w:pPr>
        <w:pStyle w:val="ListParagraph"/>
        <w:numPr>
          <w:ilvl w:val="0"/>
          <w:numId w:val="26"/>
        </w:numPr>
      </w:pPr>
      <w:r>
        <w:t>Ruby</w:t>
      </w:r>
    </w:p>
    <w:p w14:paraId="688F4F80" w14:textId="24D88E74" w:rsidR="004A1962" w:rsidRDefault="0028054A" w:rsidP="009A23A8">
      <w:pPr>
        <w:pStyle w:val="ListParagraph"/>
        <w:numPr>
          <w:ilvl w:val="0"/>
          <w:numId w:val="26"/>
        </w:numPr>
      </w:pPr>
      <w:r>
        <w:t>Python</w:t>
      </w:r>
    </w:p>
    <w:p w14:paraId="22DDB4AF" w14:textId="35809EEF" w:rsidR="009A23A8" w:rsidRDefault="009A23A8" w:rsidP="009A23A8">
      <w:pPr>
        <w:pStyle w:val="ListParagraph"/>
        <w:numPr>
          <w:ilvl w:val="0"/>
          <w:numId w:val="26"/>
        </w:numPr>
      </w:pPr>
      <w:r>
        <w:t>C#</w:t>
      </w:r>
    </w:p>
    <w:p w14:paraId="225E0A5F" w14:textId="77A97AE4" w:rsidR="009A23A8" w:rsidRDefault="009A23A8" w:rsidP="009A23A8">
      <w:pPr>
        <w:pStyle w:val="ListParagraph"/>
        <w:numPr>
          <w:ilvl w:val="0"/>
          <w:numId w:val="26"/>
        </w:numPr>
      </w:pPr>
      <w:r>
        <w:t>PHP</w:t>
      </w:r>
    </w:p>
    <w:p w14:paraId="3BDC6893" w14:textId="075A4F92" w:rsidR="00953969" w:rsidRDefault="00953969" w:rsidP="00953969"/>
    <w:p w14:paraId="2EAB48DD" w14:textId="0B156B8A" w:rsidR="00953969" w:rsidRDefault="00953969" w:rsidP="00953969">
      <w:pPr>
        <w:pStyle w:val="Heading1"/>
      </w:pPr>
      <w:r>
        <w:lastRenderedPageBreak/>
        <w:t>Clase 4 01/03/21</w:t>
      </w:r>
    </w:p>
    <w:p w14:paraId="5663E0D9" w14:textId="558FA20A" w:rsidR="001571A8" w:rsidRDefault="001571A8" w:rsidP="001571A8">
      <w:pPr>
        <w:pStyle w:val="Heading2"/>
      </w:pPr>
      <w:r>
        <w:t>PARADIGMA VS METODOLOGÍA</w:t>
      </w:r>
    </w:p>
    <w:p w14:paraId="2A4CB3B4" w14:textId="77777777" w:rsidR="000F0197" w:rsidRDefault="000F0197" w:rsidP="000F0197">
      <w:pPr>
        <w:pStyle w:val="Heading3"/>
      </w:pPr>
      <w:r>
        <w:t xml:space="preserve">Metodología: </w:t>
      </w:r>
    </w:p>
    <w:p w14:paraId="5B96CCF8" w14:textId="52D44211" w:rsidR="000F0197" w:rsidRPr="00BA7867" w:rsidRDefault="000F0197" w:rsidP="000F0197">
      <w:pPr>
        <w:rPr>
          <w:b/>
          <w:bCs/>
        </w:rPr>
      </w:pPr>
      <w:r>
        <w:t>Serie de pasos que debe ser seguida para llegar a un fin específico</w:t>
      </w:r>
      <w:r>
        <w:br/>
        <w:t>Dado por el paradigma</w:t>
      </w:r>
      <w:r>
        <w:br/>
        <w:t xml:space="preserve">Es el </w:t>
      </w:r>
      <w:r>
        <w:rPr>
          <w:b/>
          <w:bCs/>
        </w:rPr>
        <w:t>macro conjunto</w:t>
      </w:r>
      <w:r w:rsidR="00564313">
        <w:rPr>
          <w:b/>
          <w:bCs/>
        </w:rPr>
        <w:t xml:space="preserve"> de ideas que tienen que ver con el concepto mismo de meto</w:t>
      </w:r>
      <w:r w:rsidR="003F2F8B">
        <w:rPr>
          <w:b/>
          <w:bCs/>
        </w:rPr>
        <w:t>dología</w:t>
      </w:r>
      <w:r>
        <w:rPr>
          <w:b/>
          <w:bCs/>
        </w:rPr>
        <w:br/>
        <w:t xml:space="preserve">Es la filosofía de construcción </w:t>
      </w:r>
    </w:p>
    <w:p w14:paraId="43422900" w14:textId="107B142B" w:rsidR="000F0197" w:rsidRPr="000F0197" w:rsidRDefault="000F0197" w:rsidP="000F0197">
      <w:pPr>
        <w:pStyle w:val="ListParagraph"/>
        <w:numPr>
          <w:ilvl w:val="0"/>
          <w:numId w:val="28"/>
        </w:numPr>
        <w:rPr>
          <w:b/>
          <w:bCs/>
        </w:rPr>
      </w:pPr>
      <w:r w:rsidRPr="000F0197">
        <w:rPr>
          <w:b/>
          <w:bCs/>
        </w:rPr>
        <w:t>Estructurada</w:t>
      </w:r>
      <w:r w:rsidR="003F2F8B">
        <w:rPr>
          <w:b/>
          <w:bCs/>
        </w:rPr>
        <w:t xml:space="preserve">: </w:t>
      </w:r>
      <w:r w:rsidR="003F2F8B">
        <w:rPr>
          <w:b/>
          <w:bCs/>
        </w:rPr>
        <w:br/>
      </w:r>
      <w:proofErr w:type="gramStart"/>
      <w:r w:rsidR="003F2F8B">
        <w:rPr>
          <w:b/>
          <w:bCs/>
        </w:rPr>
        <w:t>1.</w:t>
      </w:r>
      <w:r w:rsidR="003F2F8B">
        <w:t>Orientada</w:t>
      </w:r>
      <w:proofErr w:type="gramEnd"/>
      <w:r w:rsidR="003F2F8B">
        <w:t xml:space="preserve"> a flujo de datos</w:t>
      </w:r>
      <w:r w:rsidR="003F2F8B">
        <w:br/>
        <w:t>2. Orientada a Procesos</w:t>
      </w:r>
    </w:p>
    <w:p w14:paraId="5C2BB5D9" w14:textId="3E3CC348" w:rsidR="000F0197" w:rsidRPr="000F0197" w:rsidRDefault="000F0197" w:rsidP="000F0197">
      <w:pPr>
        <w:pStyle w:val="ListParagraph"/>
        <w:numPr>
          <w:ilvl w:val="0"/>
          <w:numId w:val="28"/>
        </w:numPr>
        <w:rPr>
          <w:b/>
          <w:bCs/>
        </w:rPr>
      </w:pPr>
      <w:r w:rsidRPr="000F0197">
        <w:rPr>
          <w:b/>
          <w:bCs/>
        </w:rPr>
        <w:t>Orientada a Objetos</w:t>
      </w:r>
    </w:p>
    <w:p w14:paraId="13EC1F4D" w14:textId="4C20EFAD" w:rsidR="000F0197" w:rsidRPr="000F0197" w:rsidRDefault="000F0197" w:rsidP="000F0197">
      <w:pPr>
        <w:pStyle w:val="ListParagraph"/>
        <w:numPr>
          <w:ilvl w:val="0"/>
          <w:numId w:val="28"/>
        </w:numPr>
        <w:rPr>
          <w:b/>
          <w:bCs/>
        </w:rPr>
      </w:pPr>
      <w:r w:rsidRPr="000F0197">
        <w:rPr>
          <w:b/>
          <w:bCs/>
        </w:rPr>
        <w:t>Agiles</w:t>
      </w:r>
      <w:r w:rsidR="003D15F0">
        <w:rPr>
          <w:b/>
          <w:bCs/>
        </w:rPr>
        <w:t xml:space="preserve">: </w:t>
      </w:r>
      <w:r w:rsidR="003D15F0">
        <w:t xml:space="preserve">Se basa en el tipo de gestión </w:t>
      </w:r>
      <w:proofErr w:type="spellStart"/>
      <w:r w:rsidR="003D15F0">
        <w:t>ue</w:t>
      </w:r>
      <w:proofErr w:type="spellEnd"/>
      <w:r w:rsidR="003D15F0">
        <w:t xml:space="preserve"> realiza, cambia un poco la orientación, va </w:t>
      </w:r>
      <w:proofErr w:type="spellStart"/>
      <w:r w:rsidR="003D15F0">
        <w:t>mas</w:t>
      </w:r>
      <w:proofErr w:type="spellEnd"/>
      <w:r w:rsidR="003D15F0">
        <w:t xml:space="preserve"> allá del cliente y </w:t>
      </w:r>
      <w:r w:rsidR="003D17A8">
        <w:t>el desarrollo de los procesos</w:t>
      </w:r>
    </w:p>
    <w:p w14:paraId="02484A08" w14:textId="77777777" w:rsidR="000F0197" w:rsidRPr="000F0197" w:rsidRDefault="000F0197" w:rsidP="000F0197"/>
    <w:p w14:paraId="03442969" w14:textId="77777777" w:rsidR="00563A5D" w:rsidRDefault="001571A8" w:rsidP="00563A5D">
      <w:pPr>
        <w:pStyle w:val="Heading3"/>
      </w:pPr>
      <w:r>
        <w:t xml:space="preserve">Paradigma: </w:t>
      </w:r>
    </w:p>
    <w:p w14:paraId="4CB8EF0C" w14:textId="0315FF02" w:rsidR="001571A8" w:rsidRDefault="001571A8" w:rsidP="001571A8">
      <w:r>
        <w:rPr>
          <w:b/>
          <w:bCs/>
        </w:rPr>
        <w:t xml:space="preserve">El </w:t>
      </w:r>
      <w:r>
        <w:t>procedimiento que sebe seguir no es tan riguroso</w:t>
      </w:r>
      <w:r>
        <w:br/>
        <w:t>Forma de pensamiento</w:t>
      </w:r>
      <w:r w:rsidR="000F0197">
        <w:br/>
        <w:t>Aplicación de esa construcción</w:t>
      </w:r>
    </w:p>
    <w:p w14:paraId="7DE498B5" w14:textId="45C365AC" w:rsidR="00CC0600" w:rsidRDefault="00CC0600" w:rsidP="001571A8"/>
    <w:p w14:paraId="74204316" w14:textId="460336BF" w:rsidR="00CC0600" w:rsidRDefault="00CC0600" w:rsidP="00CC0600">
      <w:pPr>
        <w:pStyle w:val="Heading1"/>
      </w:pPr>
      <w:r>
        <w:t>CLASE 04/03/21</w:t>
      </w:r>
    </w:p>
    <w:p w14:paraId="04581D73" w14:textId="48B51C70" w:rsidR="00CC0600" w:rsidRDefault="00D16E10" w:rsidP="00CC0600">
      <w:pPr>
        <w:pStyle w:val="Heading2"/>
      </w:pPr>
      <w:r>
        <w:t>Metodología Orientada a objetos</w:t>
      </w:r>
    </w:p>
    <w:p w14:paraId="6710D186" w14:textId="512C7F6C" w:rsidR="00D16E10" w:rsidRDefault="00D16E10" w:rsidP="00D16E10">
      <w:r>
        <w:t>El análisis y diseño orientado a objetos constituye una nueva forma de pensar acerca de problemas empleando modelos que son útiles para comunicarse con expertos en esa aplicación, modelar empresas, preparar documentación, diseñar programas y bases de datos.</w:t>
      </w:r>
    </w:p>
    <w:p w14:paraId="332145DA" w14:textId="3B8085E7" w:rsidR="00D16E10" w:rsidRDefault="00D16E10" w:rsidP="00D16E10">
      <w:pPr>
        <w:pStyle w:val="Heading2"/>
      </w:pPr>
      <w:r>
        <w:t>Modelo</w:t>
      </w:r>
    </w:p>
    <w:p w14:paraId="5F89B17C" w14:textId="7447AFBA" w:rsidR="00C17E4C" w:rsidRDefault="00C17E4C" w:rsidP="00C17E4C">
      <w:r>
        <w:t>abstracción de algo, cuyo objetivo es comprenderlo antes de construirlo. Dado que los modelos omiten los detalles no esenciales, es más sencillo manipularlos que manipular la entidad original. La abstracción es una capacidad humana fundamental que nos permite enfrentarnos a la complejidad.</w:t>
      </w:r>
    </w:p>
    <w:p w14:paraId="7D2D7B63" w14:textId="5894C646" w:rsidR="00C17E4C" w:rsidRDefault="00F23029" w:rsidP="00F23029">
      <w:pPr>
        <w:pStyle w:val="Heading2"/>
      </w:pPr>
      <w:r w:rsidRPr="00F23029">
        <w:lastRenderedPageBreak/>
        <w:t>Metodologia Estructurada de Gane &amp; Sason</w:t>
      </w:r>
    </w:p>
    <w:p w14:paraId="6315B96B" w14:textId="77777777" w:rsidR="005D0DA0" w:rsidRDefault="005D0DA0" w:rsidP="005D0DA0">
      <w:r>
        <w:t>1.- Actividades del Negocio</w:t>
      </w:r>
    </w:p>
    <w:p w14:paraId="537735FB" w14:textId="77777777" w:rsidR="005D0DA0" w:rsidRDefault="005D0DA0" w:rsidP="005D0DA0">
      <w:r>
        <w:t>2.- Diagrama de contexto</w:t>
      </w:r>
    </w:p>
    <w:p w14:paraId="1F5EBE8B" w14:textId="75A52655" w:rsidR="005D0DA0" w:rsidRDefault="005D0DA0" w:rsidP="005D0DA0">
      <w:r>
        <w:t>3.- Diagrama de Flujo de Datos Lógico</w:t>
      </w:r>
    </w:p>
    <w:p w14:paraId="10C0A49A" w14:textId="68C32E44" w:rsidR="005D0DA0" w:rsidRDefault="005D0DA0" w:rsidP="005D0DA0">
      <w:r>
        <w:t>4.- Expansión de procesos hijos</w:t>
      </w:r>
    </w:p>
    <w:p w14:paraId="49777412" w14:textId="0BCBE0D3" w:rsidR="005D0DA0" w:rsidRDefault="005D0DA0" w:rsidP="005D0DA0">
      <w:r>
        <w:t>5.- Diagrama de flujo de datos Físico</w:t>
      </w:r>
    </w:p>
    <w:p w14:paraId="06ACC55D" w14:textId="5E749E1A" w:rsidR="005D0DA0" w:rsidRDefault="005D0DA0" w:rsidP="005D0DA0">
      <w:r>
        <w:t>6.- Expansión de procesos Físicos</w:t>
      </w:r>
    </w:p>
    <w:p w14:paraId="5E87462B" w14:textId="2F49B18B" w:rsidR="00070A08" w:rsidRPr="00A23A8A" w:rsidRDefault="005D0DA0" w:rsidP="00A23A8A">
      <w:r>
        <w:t>7.- Diagrama conceptual de B.D. a partir de los almacenes de datos. (E-R).</w:t>
      </w:r>
    </w:p>
    <w:p w14:paraId="12B43C90" w14:textId="392CFE7C" w:rsidR="005D0DA0" w:rsidRPr="00070A08" w:rsidRDefault="00394F93" w:rsidP="005D0DA0">
      <w:r w:rsidRPr="00436D6C">
        <w:rPr>
          <w:noProof/>
        </w:rPr>
        <w:drawing>
          <wp:anchor distT="0" distB="0" distL="114300" distR="114300" simplePos="0" relativeHeight="251659264" behindDoc="0" locked="0" layoutInCell="1" allowOverlap="1" wp14:anchorId="1E7A43F1" wp14:editId="3A6BC0CE">
            <wp:simplePos x="0" y="0"/>
            <wp:positionH relativeFrom="column">
              <wp:posOffset>94615</wp:posOffset>
            </wp:positionH>
            <wp:positionV relativeFrom="paragraph">
              <wp:posOffset>2540</wp:posOffset>
            </wp:positionV>
            <wp:extent cx="4343400" cy="140017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43400" cy="1400175"/>
                    </a:xfrm>
                    <a:prstGeom prst="rect">
                      <a:avLst/>
                    </a:prstGeom>
                  </pic:spPr>
                </pic:pic>
              </a:graphicData>
            </a:graphic>
          </wp:anchor>
        </w:drawing>
      </w:r>
    </w:p>
    <w:p w14:paraId="2CCB07BC" w14:textId="76C2FEFD" w:rsidR="00F23029" w:rsidRDefault="00F23029" w:rsidP="00F23029"/>
    <w:p w14:paraId="31BD2EC4" w14:textId="6B62C92C" w:rsidR="00394F93" w:rsidRPr="00394F93" w:rsidRDefault="00394F93" w:rsidP="00394F93"/>
    <w:p w14:paraId="30416CF0" w14:textId="2CCA62BF" w:rsidR="00394F93" w:rsidRPr="00394F93" w:rsidRDefault="00394F93" w:rsidP="00394F93"/>
    <w:p w14:paraId="7A660B33" w14:textId="6B3B1492" w:rsidR="00394F93" w:rsidRDefault="00394F93" w:rsidP="00394F93">
      <w:r w:rsidRPr="00394F93">
        <w:rPr>
          <w:noProof/>
        </w:rPr>
        <w:drawing>
          <wp:anchor distT="0" distB="0" distL="114300" distR="114300" simplePos="0" relativeHeight="251661312" behindDoc="0" locked="0" layoutInCell="1" allowOverlap="1" wp14:anchorId="1CED6862" wp14:editId="3A6D645D">
            <wp:simplePos x="0" y="0"/>
            <wp:positionH relativeFrom="column">
              <wp:posOffset>312445</wp:posOffset>
            </wp:positionH>
            <wp:positionV relativeFrom="paragraph">
              <wp:posOffset>250644</wp:posOffset>
            </wp:positionV>
            <wp:extent cx="3972479" cy="2086266"/>
            <wp:effectExtent l="0" t="0" r="952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2479" cy="2086266"/>
                    </a:xfrm>
                    <a:prstGeom prst="rect">
                      <a:avLst/>
                    </a:prstGeom>
                  </pic:spPr>
                </pic:pic>
              </a:graphicData>
            </a:graphic>
          </wp:anchor>
        </w:drawing>
      </w:r>
    </w:p>
    <w:p w14:paraId="283B034D" w14:textId="63E22C91" w:rsidR="00394F93" w:rsidRDefault="00394F93" w:rsidP="00394F93">
      <w:pPr>
        <w:tabs>
          <w:tab w:val="left" w:pos="1159"/>
        </w:tabs>
      </w:pPr>
      <w:r>
        <w:tab/>
      </w:r>
    </w:p>
    <w:p w14:paraId="76D4AB1C" w14:textId="57B55BB7" w:rsidR="00394F93" w:rsidRPr="00394F93" w:rsidRDefault="00394F93" w:rsidP="00394F93"/>
    <w:p w14:paraId="638C4FC6" w14:textId="18DD4609" w:rsidR="00394F93" w:rsidRPr="00394F93" w:rsidRDefault="00394F93" w:rsidP="00394F93"/>
    <w:p w14:paraId="7BD47858" w14:textId="2119C733" w:rsidR="00394F93" w:rsidRPr="00394F93" w:rsidRDefault="00394F93" w:rsidP="00394F93"/>
    <w:p w14:paraId="74FBB37C" w14:textId="11B018E8" w:rsidR="00394F93" w:rsidRDefault="00394F93" w:rsidP="00394F93"/>
    <w:p w14:paraId="2BB83CF2" w14:textId="04BE6B07" w:rsidR="00394F93" w:rsidRDefault="00394F93" w:rsidP="00394F93"/>
    <w:p w14:paraId="181CA324" w14:textId="77777777" w:rsidR="00394F93" w:rsidRPr="00394F93" w:rsidRDefault="00394F93" w:rsidP="00394F93"/>
    <w:p w14:paraId="5E0145C1" w14:textId="58968838" w:rsidR="00394F93" w:rsidRPr="00394F93" w:rsidRDefault="00394F93" w:rsidP="00394F93"/>
    <w:p w14:paraId="67C29258" w14:textId="347A5491" w:rsidR="00394F93" w:rsidRDefault="00394F93" w:rsidP="00394F93"/>
    <w:p w14:paraId="7A2CCDAA" w14:textId="77777777" w:rsidR="0004708C" w:rsidRDefault="0004708C" w:rsidP="00394F93">
      <w:pPr>
        <w:rPr>
          <w:noProof/>
        </w:rPr>
      </w:pPr>
    </w:p>
    <w:p w14:paraId="5EC4A401" w14:textId="2FE4A9D8" w:rsidR="00394F93" w:rsidRDefault="00394F93" w:rsidP="00394F93">
      <w:r w:rsidRPr="00394F93">
        <w:rPr>
          <w:noProof/>
        </w:rPr>
        <w:lastRenderedPageBreak/>
        <w:drawing>
          <wp:anchor distT="0" distB="0" distL="114300" distR="114300" simplePos="0" relativeHeight="251663360" behindDoc="0" locked="0" layoutInCell="1" allowOverlap="1" wp14:anchorId="6BC7C13E" wp14:editId="01AD221D">
            <wp:simplePos x="0" y="0"/>
            <wp:positionH relativeFrom="column">
              <wp:posOffset>-427512</wp:posOffset>
            </wp:positionH>
            <wp:positionV relativeFrom="paragraph">
              <wp:posOffset>-1185323</wp:posOffset>
            </wp:positionV>
            <wp:extent cx="5153744" cy="2562583"/>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53744" cy="2562583"/>
                    </a:xfrm>
                    <a:prstGeom prst="rect">
                      <a:avLst/>
                    </a:prstGeom>
                  </pic:spPr>
                </pic:pic>
              </a:graphicData>
            </a:graphic>
          </wp:anchor>
        </w:drawing>
      </w:r>
    </w:p>
    <w:p w14:paraId="3FAA7C44" w14:textId="00EAD5B4" w:rsidR="0004708C" w:rsidRPr="0004708C" w:rsidRDefault="0004708C" w:rsidP="0004708C"/>
    <w:p w14:paraId="4C1506BF" w14:textId="5DB0BB9B" w:rsidR="0004708C" w:rsidRPr="0004708C" w:rsidRDefault="0004708C" w:rsidP="0004708C"/>
    <w:p w14:paraId="601A1607" w14:textId="63CBF9E2" w:rsidR="0004708C" w:rsidRPr="0004708C" w:rsidRDefault="0004708C" w:rsidP="0004708C"/>
    <w:p w14:paraId="233E5029" w14:textId="2895EE71" w:rsidR="0004708C" w:rsidRPr="0004708C" w:rsidRDefault="0004708C" w:rsidP="0004708C"/>
    <w:p w14:paraId="1AE92BB6" w14:textId="7E3EA39B" w:rsidR="0004708C" w:rsidRPr="0004708C" w:rsidRDefault="0004708C" w:rsidP="0004708C"/>
    <w:p w14:paraId="44175DE1" w14:textId="4F796238" w:rsidR="0004708C" w:rsidRPr="0004708C" w:rsidRDefault="0004708C" w:rsidP="0004708C"/>
    <w:p w14:paraId="1AB39540" w14:textId="14BA00BC" w:rsidR="0004708C" w:rsidRDefault="0004708C" w:rsidP="0004708C"/>
    <w:p w14:paraId="3EBAE505" w14:textId="22F0B78D" w:rsidR="0004708C" w:rsidRDefault="0004708C" w:rsidP="0004708C"/>
    <w:p w14:paraId="07BE61AF" w14:textId="1EA23FE8" w:rsidR="0004708C" w:rsidRDefault="00CA2925" w:rsidP="0004708C">
      <w:r>
        <w:rPr>
          <w:noProof/>
        </w:rPr>
        <w:drawing>
          <wp:anchor distT="0" distB="0" distL="114300" distR="114300" simplePos="0" relativeHeight="251664384" behindDoc="0" locked="0" layoutInCell="1" allowOverlap="1" wp14:anchorId="6E2893AC" wp14:editId="0C9CC7F5">
            <wp:simplePos x="0" y="0"/>
            <wp:positionH relativeFrom="column">
              <wp:posOffset>-368415</wp:posOffset>
            </wp:positionH>
            <wp:positionV relativeFrom="paragraph">
              <wp:posOffset>501642</wp:posOffset>
            </wp:positionV>
            <wp:extent cx="5610860" cy="3585845"/>
            <wp:effectExtent l="0" t="0" r="889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650" b="40959"/>
                    <a:stretch/>
                  </pic:blipFill>
                  <pic:spPr bwMode="auto">
                    <a:xfrm>
                      <a:off x="0" y="0"/>
                      <a:ext cx="5610860" cy="35858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708C">
        <w:t>Las flechas no deben traslaparse</w:t>
      </w:r>
    </w:p>
    <w:p w14:paraId="517A65D8" w14:textId="5FA20302" w:rsidR="00AF38B3" w:rsidRPr="00AF38B3" w:rsidRDefault="00AF38B3" w:rsidP="00AF38B3"/>
    <w:p w14:paraId="655A4103" w14:textId="527CEF66" w:rsidR="00AF38B3" w:rsidRPr="00AF38B3" w:rsidRDefault="00AF38B3" w:rsidP="00AF38B3"/>
    <w:p w14:paraId="1DF8F7B2" w14:textId="734320C2" w:rsidR="00AF38B3" w:rsidRPr="00AF38B3" w:rsidRDefault="00AF38B3" w:rsidP="00AF38B3"/>
    <w:p w14:paraId="714C9C0C" w14:textId="230B7604" w:rsidR="00AF38B3" w:rsidRPr="00AF38B3" w:rsidRDefault="00AF38B3" w:rsidP="00AF38B3"/>
    <w:p w14:paraId="09BB4276" w14:textId="6FF15586" w:rsidR="00AF38B3" w:rsidRPr="00AF38B3" w:rsidRDefault="00AF38B3" w:rsidP="00AF38B3"/>
    <w:p w14:paraId="186AD969" w14:textId="562361FE" w:rsidR="00AF38B3" w:rsidRPr="00AF38B3" w:rsidRDefault="00AF38B3" w:rsidP="00AF38B3"/>
    <w:p w14:paraId="267326BD" w14:textId="2AA1F5DB" w:rsidR="00AF38B3" w:rsidRPr="00AF38B3" w:rsidRDefault="00AF38B3" w:rsidP="00AF38B3"/>
    <w:p w14:paraId="22619A31" w14:textId="15651628" w:rsidR="00AF38B3" w:rsidRPr="00AF38B3" w:rsidRDefault="00AF38B3" w:rsidP="00AF38B3"/>
    <w:p w14:paraId="620FB387" w14:textId="0F672853" w:rsidR="00AF38B3" w:rsidRPr="00AF38B3" w:rsidRDefault="00AF38B3" w:rsidP="00AF38B3"/>
    <w:p w14:paraId="0382A94F" w14:textId="46A5F52B" w:rsidR="00AF38B3" w:rsidRPr="00AF38B3" w:rsidRDefault="00AF38B3" w:rsidP="00AF38B3"/>
    <w:p w14:paraId="67BB58AC" w14:textId="1945A776" w:rsidR="00AF38B3" w:rsidRDefault="00AF38B3" w:rsidP="00AF38B3"/>
    <w:p w14:paraId="20361FB4" w14:textId="576AFAF4" w:rsidR="00AF38B3" w:rsidRDefault="00AF38B3" w:rsidP="00AF38B3"/>
    <w:p w14:paraId="3E2A562E" w14:textId="1AC1B8F3" w:rsidR="00AF38B3" w:rsidRDefault="00AF38B3" w:rsidP="00AF38B3">
      <w:pPr>
        <w:tabs>
          <w:tab w:val="left" w:pos="3179"/>
        </w:tabs>
      </w:pPr>
      <w:r>
        <w:tab/>
      </w:r>
    </w:p>
    <w:p w14:paraId="14E0F78E" w14:textId="1585BBAF" w:rsidR="00AF38B3" w:rsidRDefault="00AF38B3" w:rsidP="00AF38B3">
      <w:pPr>
        <w:tabs>
          <w:tab w:val="left" w:pos="3179"/>
        </w:tabs>
      </w:pPr>
    </w:p>
    <w:p w14:paraId="467DEBC9" w14:textId="102586F3" w:rsidR="00AF38B3" w:rsidRPr="00187CE2" w:rsidRDefault="003D0922" w:rsidP="003D0922">
      <w:pPr>
        <w:pStyle w:val="Heading1"/>
      </w:pPr>
      <w:r w:rsidRPr="00187CE2">
        <w:lastRenderedPageBreak/>
        <w:t>Tarea Modelado del Negocio</w:t>
      </w:r>
    </w:p>
    <w:p w14:paraId="0AB6E229" w14:textId="387642E4" w:rsidR="003D0922" w:rsidRDefault="00FD4547" w:rsidP="00FD4547">
      <w:pPr>
        <w:pStyle w:val="Heading2"/>
        <w:rPr>
          <w:lang w:val="es-ES"/>
        </w:rPr>
      </w:pPr>
      <w:r>
        <w:rPr>
          <w:lang w:val="en-US"/>
        </w:rPr>
        <w:t>Negocio Elegido</w:t>
      </w:r>
      <w:r>
        <w:rPr>
          <w:lang w:val="es-ES"/>
        </w:rPr>
        <w:t>: Tienda de videojuegos</w:t>
      </w:r>
    </w:p>
    <w:p w14:paraId="2BF0F7DA" w14:textId="67B665F4" w:rsidR="00FD4547" w:rsidRDefault="00F522D2" w:rsidP="00F522D2">
      <w:pPr>
        <w:pStyle w:val="ListParagraph"/>
        <w:numPr>
          <w:ilvl w:val="0"/>
          <w:numId w:val="29"/>
        </w:numPr>
        <w:rPr>
          <w:lang w:val="es-ES"/>
        </w:rPr>
      </w:pPr>
      <w:r>
        <w:rPr>
          <w:lang w:val="es-ES"/>
        </w:rPr>
        <w:t>El usuario puede solicitar un videojuego para rentar.</w:t>
      </w:r>
    </w:p>
    <w:p w14:paraId="2AAA6F7A" w14:textId="5A34A2A6" w:rsidR="0016603D" w:rsidRDefault="0016603D" w:rsidP="00C71A04">
      <w:pPr>
        <w:pStyle w:val="ListParagraph"/>
        <w:numPr>
          <w:ilvl w:val="0"/>
          <w:numId w:val="29"/>
        </w:numPr>
        <w:rPr>
          <w:lang w:val="es-ES"/>
        </w:rPr>
      </w:pPr>
      <w:r>
        <w:rPr>
          <w:lang w:val="es-ES"/>
        </w:rPr>
        <w:t>El usuario puede ver la información acerca de un videojuego</w:t>
      </w:r>
    </w:p>
    <w:p w14:paraId="3050AC46" w14:textId="56BF4113" w:rsidR="00C71A04" w:rsidRDefault="00774ECB" w:rsidP="00774ECB">
      <w:pPr>
        <w:pStyle w:val="ListParagraph"/>
        <w:numPr>
          <w:ilvl w:val="0"/>
          <w:numId w:val="29"/>
        </w:numPr>
        <w:rPr>
          <w:lang w:val="es-ES"/>
        </w:rPr>
      </w:pPr>
      <w:r>
        <w:rPr>
          <w:lang w:val="es-ES"/>
        </w:rPr>
        <w:t>El usuario debe hacer un registro para poder solicitar (</w:t>
      </w:r>
      <w:r>
        <w:rPr>
          <w:lang w:val="es-ES"/>
        </w:rPr>
        <w:br/>
        <w:t xml:space="preserve">Debe proporcionar </w:t>
      </w:r>
      <w:r w:rsidR="00921B41">
        <w:rPr>
          <w:lang w:val="es-ES"/>
        </w:rPr>
        <w:t>información un ID, código del juego que quiere rentar</w:t>
      </w:r>
      <w:r w:rsidR="00A62E15">
        <w:rPr>
          <w:lang w:val="es-ES"/>
        </w:rPr>
        <w:t>, Pago</w:t>
      </w:r>
      <w:r w:rsidRPr="00774ECB">
        <w:rPr>
          <w:lang w:val="es-ES"/>
        </w:rPr>
        <w:t>)</w:t>
      </w:r>
    </w:p>
    <w:p w14:paraId="02306506" w14:textId="7205FEB4" w:rsidR="00F34FF9" w:rsidRDefault="00F34FF9" w:rsidP="00F34FF9">
      <w:pPr>
        <w:rPr>
          <w:lang w:val="es-ES"/>
        </w:rPr>
      </w:pPr>
      <w:r w:rsidRPr="00F34FF9">
        <w:rPr>
          <w:noProof/>
          <w:lang w:val="es-ES"/>
        </w:rPr>
        <w:drawing>
          <wp:anchor distT="0" distB="0" distL="114300" distR="114300" simplePos="0" relativeHeight="251666432" behindDoc="0" locked="0" layoutInCell="1" allowOverlap="1" wp14:anchorId="70F0A902" wp14:editId="5B90A9B9">
            <wp:simplePos x="0" y="0"/>
            <wp:positionH relativeFrom="column">
              <wp:posOffset>0</wp:posOffset>
            </wp:positionH>
            <wp:positionV relativeFrom="paragraph">
              <wp:posOffset>344170</wp:posOffset>
            </wp:positionV>
            <wp:extent cx="4258269" cy="3172268"/>
            <wp:effectExtent l="0" t="0" r="0"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8269" cy="3172268"/>
                    </a:xfrm>
                    <a:prstGeom prst="rect">
                      <a:avLst/>
                    </a:prstGeom>
                  </pic:spPr>
                </pic:pic>
              </a:graphicData>
            </a:graphic>
          </wp:anchor>
        </w:drawing>
      </w:r>
    </w:p>
    <w:p w14:paraId="6B09467C" w14:textId="5DE1F011" w:rsidR="00FE4E4F" w:rsidRPr="00FE4E4F" w:rsidRDefault="00FE4E4F" w:rsidP="00FE4E4F">
      <w:pPr>
        <w:rPr>
          <w:lang w:val="es-ES"/>
        </w:rPr>
      </w:pPr>
    </w:p>
    <w:p w14:paraId="3FC3A11B" w14:textId="4F0855FC" w:rsidR="00FE4E4F" w:rsidRPr="00FE4E4F" w:rsidRDefault="00FE4E4F" w:rsidP="00FE4E4F">
      <w:pPr>
        <w:rPr>
          <w:lang w:val="es-ES"/>
        </w:rPr>
      </w:pPr>
    </w:p>
    <w:p w14:paraId="0DD781D6" w14:textId="1F9CA7B1" w:rsidR="00FE4E4F" w:rsidRPr="00FE4E4F" w:rsidRDefault="00FE4E4F" w:rsidP="00FE4E4F">
      <w:pPr>
        <w:rPr>
          <w:lang w:val="es-ES"/>
        </w:rPr>
      </w:pPr>
    </w:p>
    <w:p w14:paraId="57D9E693" w14:textId="5D6F74DC" w:rsidR="00FE4E4F" w:rsidRPr="00FE4E4F" w:rsidRDefault="00FE4E4F" w:rsidP="00FE4E4F">
      <w:pPr>
        <w:rPr>
          <w:lang w:val="es-ES"/>
        </w:rPr>
      </w:pPr>
    </w:p>
    <w:p w14:paraId="17E30580" w14:textId="7B56B05A" w:rsidR="00FE4E4F" w:rsidRPr="00FE4E4F" w:rsidRDefault="00FE4E4F" w:rsidP="00FE4E4F">
      <w:pPr>
        <w:rPr>
          <w:lang w:val="es-ES"/>
        </w:rPr>
      </w:pPr>
    </w:p>
    <w:p w14:paraId="47B85705" w14:textId="05EF2B12" w:rsidR="00FE4E4F" w:rsidRPr="00FE4E4F" w:rsidRDefault="00FE4E4F" w:rsidP="00FE4E4F">
      <w:pPr>
        <w:rPr>
          <w:lang w:val="es-ES"/>
        </w:rPr>
      </w:pPr>
    </w:p>
    <w:p w14:paraId="4353F342" w14:textId="06A7FAC7" w:rsidR="00FE4E4F" w:rsidRPr="00FE4E4F" w:rsidRDefault="00FE4E4F" w:rsidP="00FE4E4F">
      <w:pPr>
        <w:rPr>
          <w:lang w:val="es-ES"/>
        </w:rPr>
      </w:pPr>
    </w:p>
    <w:p w14:paraId="754C68ED" w14:textId="0F6234A0" w:rsidR="00FE4E4F" w:rsidRPr="00FE4E4F" w:rsidRDefault="00FE4E4F" w:rsidP="00FE4E4F">
      <w:pPr>
        <w:rPr>
          <w:lang w:val="es-ES"/>
        </w:rPr>
      </w:pPr>
    </w:p>
    <w:p w14:paraId="4589A096" w14:textId="4BE278C0" w:rsidR="00FE4E4F" w:rsidRPr="00FE4E4F" w:rsidRDefault="00FE4E4F" w:rsidP="00FE4E4F">
      <w:pPr>
        <w:rPr>
          <w:lang w:val="es-ES"/>
        </w:rPr>
      </w:pPr>
    </w:p>
    <w:p w14:paraId="4A3F4AEC" w14:textId="792A0C28" w:rsidR="00FE4E4F" w:rsidRPr="00FE4E4F" w:rsidRDefault="00FE4E4F" w:rsidP="00FE4E4F">
      <w:pPr>
        <w:rPr>
          <w:lang w:val="es-ES"/>
        </w:rPr>
      </w:pPr>
    </w:p>
    <w:p w14:paraId="5D216539" w14:textId="65351DF0" w:rsidR="00FE4E4F" w:rsidRDefault="00FE4E4F" w:rsidP="00FE4E4F">
      <w:pPr>
        <w:rPr>
          <w:lang w:val="es-ES"/>
        </w:rPr>
      </w:pPr>
    </w:p>
    <w:p w14:paraId="41CA5F0C" w14:textId="0BAD278E" w:rsidR="00FE4E4F" w:rsidRDefault="00FE4E4F" w:rsidP="00FE4E4F">
      <w:pPr>
        <w:rPr>
          <w:lang w:val="es-ES"/>
        </w:rPr>
      </w:pPr>
    </w:p>
    <w:p w14:paraId="0CD31E0C" w14:textId="041D49AF" w:rsidR="00FE4E4F" w:rsidRDefault="00645E87" w:rsidP="00FE4E4F">
      <w:pPr>
        <w:tabs>
          <w:tab w:val="left" w:pos="1758"/>
        </w:tabs>
        <w:rPr>
          <w:lang w:val="es-ES"/>
        </w:rPr>
      </w:pPr>
      <w:r w:rsidRPr="0035093C">
        <w:rPr>
          <w:noProof/>
          <w:lang w:val="es-ES"/>
        </w:rPr>
        <w:lastRenderedPageBreak/>
        <w:drawing>
          <wp:anchor distT="0" distB="0" distL="114300" distR="114300" simplePos="0" relativeHeight="251670528" behindDoc="0" locked="0" layoutInCell="1" allowOverlap="1" wp14:anchorId="493C8462" wp14:editId="6C8825C3">
            <wp:simplePos x="0" y="0"/>
            <wp:positionH relativeFrom="column">
              <wp:posOffset>318770</wp:posOffset>
            </wp:positionH>
            <wp:positionV relativeFrom="paragraph">
              <wp:posOffset>4758055</wp:posOffset>
            </wp:positionV>
            <wp:extent cx="5612130" cy="251841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518410"/>
                    </a:xfrm>
                    <a:prstGeom prst="rect">
                      <a:avLst/>
                    </a:prstGeom>
                  </pic:spPr>
                </pic:pic>
              </a:graphicData>
            </a:graphic>
          </wp:anchor>
        </w:drawing>
      </w:r>
      <w:r w:rsidR="00FE4E4F" w:rsidRPr="00FE4E4F">
        <w:rPr>
          <w:noProof/>
          <w:lang w:val="es-ES"/>
        </w:rPr>
        <w:drawing>
          <wp:anchor distT="0" distB="0" distL="114300" distR="114300" simplePos="0" relativeHeight="251668480" behindDoc="0" locked="0" layoutInCell="1" allowOverlap="1" wp14:anchorId="55A1C033" wp14:editId="2C8F48F0">
            <wp:simplePos x="0" y="0"/>
            <wp:positionH relativeFrom="column">
              <wp:posOffset>0</wp:posOffset>
            </wp:positionH>
            <wp:positionV relativeFrom="paragraph">
              <wp:posOffset>344170</wp:posOffset>
            </wp:positionV>
            <wp:extent cx="5612130" cy="4407535"/>
            <wp:effectExtent l="0" t="0" r="762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407535"/>
                    </a:xfrm>
                    <a:prstGeom prst="rect">
                      <a:avLst/>
                    </a:prstGeom>
                  </pic:spPr>
                </pic:pic>
              </a:graphicData>
            </a:graphic>
          </wp:anchor>
        </w:drawing>
      </w:r>
    </w:p>
    <w:p w14:paraId="72AC7D38" w14:textId="5E9B3A6D" w:rsidR="00FE4E4F" w:rsidRPr="00FE4E4F" w:rsidRDefault="00FE4E4F" w:rsidP="00FE4E4F">
      <w:pPr>
        <w:rPr>
          <w:lang w:val="es-ES"/>
        </w:rPr>
      </w:pPr>
    </w:p>
    <w:p w14:paraId="76AC9FFD" w14:textId="7EFBB0C8" w:rsidR="00FE4E4F" w:rsidRPr="00FE4E4F" w:rsidRDefault="00FE4E4F" w:rsidP="00FE4E4F">
      <w:pPr>
        <w:rPr>
          <w:lang w:val="es-ES"/>
        </w:rPr>
      </w:pPr>
      <w:r>
        <w:rPr>
          <w:lang w:val="es-ES"/>
        </w:rPr>
        <w:t xml:space="preserve"> </w:t>
      </w:r>
    </w:p>
    <w:p w14:paraId="4AD087F0" w14:textId="3CFBDD73" w:rsidR="00FE4E4F" w:rsidRPr="00FE4E4F" w:rsidRDefault="00FE4E4F" w:rsidP="00FE4E4F">
      <w:pPr>
        <w:rPr>
          <w:lang w:val="es-ES"/>
        </w:rPr>
      </w:pPr>
    </w:p>
    <w:p w14:paraId="256B67C2" w14:textId="22C6AAEE" w:rsidR="00FE4E4F" w:rsidRPr="00FE4E4F" w:rsidRDefault="00187CE2" w:rsidP="00FE4E4F">
      <w:pPr>
        <w:rPr>
          <w:lang w:val="es-ES"/>
        </w:rPr>
      </w:pPr>
      <w:r w:rsidRPr="00187CE2">
        <w:rPr>
          <w:noProof/>
          <w:lang w:val="es-ES"/>
        </w:rPr>
        <w:lastRenderedPageBreak/>
        <w:drawing>
          <wp:anchor distT="0" distB="0" distL="114300" distR="114300" simplePos="0" relativeHeight="251672576" behindDoc="0" locked="0" layoutInCell="1" allowOverlap="1" wp14:anchorId="3A9835BE" wp14:editId="37799591">
            <wp:simplePos x="0" y="0"/>
            <wp:positionH relativeFrom="column">
              <wp:posOffset>271780</wp:posOffset>
            </wp:positionH>
            <wp:positionV relativeFrom="paragraph">
              <wp:posOffset>0</wp:posOffset>
            </wp:positionV>
            <wp:extent cx="5064125" cy="3710940"/>
            <wp:effectExtent l="0" t="0" r="3175"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5064125" cy="3710940"/>
                    </a:xfrm>
                    <a:prstGeom prst="rect">
                      <a:avLst/>
                    </a:prstGeom>
                  </pic:spPr>
                </pic:pic>
              </a:graphicData>
            </a:graphic>
            <wp14:sizeRelH relativeFrom="margin">
              <wp14:pctWidth>0</wp14:pctWidth>
            </wp14:sizeRelH>
          </wp:anchor>
        </w:drawing>
      </w:r>
    </w:p>
    <w:p w14:paraId="376CF397" w14:textId="69C9BD6C" w:rsidR="00FE4E4F" w:rsidRPr="00FE4E4F" w:rsidRDefault="00FE4E4F" w:rsidP="00FE4E4F">
      <w:pPr>
        <w:rPr>
          <w:lang w:val="es-ES"/>
        </w:rPr>
      </w:pPr>
    </w:p>
    <w:p w14:paraId="319A1921" w14:textId="284A077E" w:rsidR="00FE4E4F" w:rsidRDefault="00E5677D" w:rsidP="00E5677D">
      <w:pPr>
        <w:pStyle w:val="Heading1"/>
        <w:rPr>
          <w:lang w:val="es-ES"/>
        </w:rPr>
      </w:pPr>
      <w:r>
        <w:rPr>
          <w:lang w:val="es-ES"/>
        </w:rPr>
        <w:t>MEtricas</w:t>
      </w:r>
    </w:p>
    <w:p w14:paraId="196E213D" w14:textId="77777777" w:rsidR="00E5677D" w:rsidRPr="00E5677D" w:rsidRDefault="00E5677D" w:rsidP="00E5677D">
      <w:pPr>
        <w:numPr>
          <w:ilvl w:val="0"/>
          <w:numId w:val="23"/>
        </w:numPr>
        <w:tabs>
          <w:tab w:val="clear" w:pos="720"/>
          <w:tab w:val="num" w:pos="360"/>
        </w:tabs>
      </w:pPr>
      <w:r w:rsidRPr="00E5677D">
        <w:rPr>
          <w:b/>
          <w:bCs/>
        </w:rPr>
        <w:t>Métricas para el modelo de análisis. </w:t>
      </w:r>
      <w:r w:rsidRPr="00E5677D">
        <w:t>Estas métricas atienden varios aspectos de la etapa de análisis en donde se incluyen:</w:t>
      </w:r>
    </w:p>
    <w:p w14:paraId="30FDF142" w14:textId="77777777" w:rsidR="00E5677D" w:rsidRPr="00E5677D" w:rsidRDefault="00E5677D" w:rsidP="00E5677D">
      <w:pPr>
        <w:numPr>
          <w:ilvl w:val="0"/>
          <w:numId w:val="30"/>
        </w:numPr>
      </w:pPr>
      <w:r w:rsidRPr="00E5677D">
        <w:t>Funcionalidad entregada. Proporciona una medida indirecta de la funcionalidad que se empaqueta con el software.</w:t>
      </w:r>
    </w:p>
    <w:p w14:paraId="191D517D" w14:textId="77777777" w:rsidR="00E5677D" w:rsidRPr="00E5677D" w:rsidRDefault="00E5677D" w:rsidP="00E5677D">
      <w:pPr>
        <w:numPr>
          <w:ilvl w:val="0"/>
          <w:numId w:val="30"/>
        </w:numPr>
      </w:pPr>
      <w:r w:rsidRPr="00E5677D">
        <w:t>Tamaño del sistema. Mide el tamaño general del sistema, definido desde el punto de vista de la información disponible como parte del modelo de análisis.</w:t>
      </w:r>
    </w:p>
    <w:p w14:paraId="14CBDA17" w14:textId="77777777" w:rsidR="00E5677D" w:rsidRPr="00E5677D" w:rsidRDefault="00E5677D" w:rsidP="00E5677D">
      <w:pPr>
        <w:numPr>
          <w:ilvl w:val="0"/>
          <w:numId w:val="30"/>
        </w:numPr>
      </w:pPr>
      <w:r w:rsidRPr="00E5677D">
        <w:t>Calidad de la especificación. Proporciona un indicador específico o el grado en que se ha completado la especificación de los requisitos.</w:t>
      </w:r>
    </w:p>
    <w:p w14:paraId="4BA0EB0D" w14:textId="716ADD25" w:rsidR="001E238C" w:rsidRPr="001E238C" w:rsidRDefault="001E238C" w:rsidP="00273D52">
      <w:pPr>
        <w:pStyle w:val="ListParagraph"/>
        <w:numPr>
          <w:ilvl w:val="0"/>
          <w:numId w:val="36"/>
        </w:numPr>
        <w:rPr>
          <w:lang w:eastAsia="es-MX"/>
        </w:rPr>
      </w:pPr>
      <w:r w:rsidRPr="00273D52">
        <w:rPr>
          <w:b/>
          <w:bCs/>
          <w:lang w:eastAsia="es-MX"/>
        </w:rPr>
        <w:t>Métricas para el modelo de diseño.</w:t>
      </w:r>
      <w:r w:rsidRPr="001E238C">
        <w:rPr>
          <w:lang w:eastAsia="es-MX"/>
        </w:rPr>
        <w:t> Estas métricas cuantifican los atributos del diseño de manera tal que le permiten al ingeniero de software evaluar la calidad del diseño, la métrica incluye:</w:t>
      </w:r>
    </w:p>
    <w:p w14:paraId="77662AA9" w14:textId="77777777" w:rsidR="001E238C" w:rsidRPr="001E238C" w:rsidRDefault="001E238C" w:rsidP="001E238C">
      <w:pPr>
        <w:pStyle w:val="ListParagraph"/>
        <w:numPr>
          <w:ilvl w:val="0"/>
          <w:numId w:val="32"/>
        </w:numPr>
        <w:rPr>
          <w:lang w:eastAsia="es-MX"/>
        </w:rPr>
      </w:pPr>
      <w:r w:rsidRPr="001E238C">
        <w:rPr>
          <w:lang w:eastAsia="es-MX"/>
        </w:rPr>
        <w:t>Métricas arquitectónicas. Proporcionan un indicio de la calidad del diseño arquitectónico.</w:t>
      </w:r>
    </w:p>
    <w:p w14:paraId="257F868A" w14:textId="77777777" w:rsidR="001E238C" w:rsidRPr="001E238C" w:rsidRDefault="001E238C" w:rsidP="001E238C">
      <w:pPr>
        <w:pStyle w:val="ListParagraph"/>
        <w:numPr>
          <w:ilvl w:val="0"/>
          <w:numId w:val="32"/>
        </w:numPr>
        <w:rPr>
          <w:lang w:eastAsia="es-MX"/>
        </w:rPr>
      </w:pPr>
      <w:r w:rsidRPr="001E238C">
        <w:rPr>
          <w:lang w:eastAsia="es-MX"/>
        </w:rPr>
        <w:lastRenderedPageBreak/>
        <w:t>Métricas al nivel de componente. Mide la complejidad de los componentes del software y otras características que impactan la calidad.</w:t>
      </w:r>
    </w:p>
    <w:p w14:paraId="28591A66" w14:textId="77777777" w:rsidR="001E238C" w:rsidRPr="001E238C" w:rsidRDefault="001E238C" w:rsidP="001E238C">
      <w:pPr>
        <w:pStyle w:val="ListParagraph"/>
        <w:numPr>
          <w:ilvl w:val="0"/>
          <w:numId w:val="32"/>
        </w:numPr>
        <w:rPr>
          <w:lang w:eastAsia="es-MX"/>
        </w:rPr>
      </w:pPr>
      <w:r w:rsidRPr="001E238C">
        <w:rPr>
          <w:lang w:eastAsia="es-MX"/>
        </w:rPr>
        <w:t>Métricas de diseño de la interfaz. Se concentran principalmente en la facilidad de uso.</w:t>
      </w:r>
    </w:p>
    <w:p w14:paraId="7D5692B8" w14:textId="47A0CD9C" w:rsidR="001E238C" w:rsidRDefault="001E238C" w:rsidP="001E238C">
      <w:pPr>
        <w:pStyle w:val="ListParagraph"/>
        <w:numPr>
          <w:ilvl w:val="0"/>
          <w:numId w:val="32"/>
        </w:numPr>
        <w:rPr>
          <w:lang w:eastAsia="es-MX"/>
        </w:rPr>
      </w:pPr>
      <w:r w:rsidRPr="001E238C">
        <w:rPr>
          <w:lang w:eastAsia="es-MX"/>
        </w:rPr>
        <w:t>Métricas especializadas en diseño orientado a objetos. Miden características de clases, además de las correspondientes a comunicación y colaboración.</w:t>
      </w:r>
    </w:p>
    <w:p w14:paraId="047FD824" w14:textId="0323AC5E" w:rsidR="00273D52" w:rsidRDefault="00273D52" w:rsidP="00273D52">
      <w:pPr>
        <w:pStyle w:val="ListParagraph"/>
        <w:numPr>
          <w:ilvl w:val="0"/>
          <w:numId w:val="35"/>
        </w:numPr>
        <w:rPr>
          <w:lang w:eastAsia="es-MX"/>
        </w:rPr>
      </w:pPr>
      <w:r>
        <w:rPr>
          <w:lang w:eastAsia="es-MX"/>
        </w:rPr>
        <w:t>Métricas para el código fuente. Estas métricas miden el código fuente y se usan para evaluar su complejidad, además de la facilidad con que se mantiene y prueba entre otras características como:</w:t>
      </w:r>
    </w:p>
    <w:p w14:paraId="3793846B" w14:textId="77777777" w:rsidR="00273D52" w:rsidRDefault="00273D52" w:rsidP="00273D52">
      <w:pPr>
        <w:pStyle w:val="ListParagraph"/>
        <w:numPr>
          <w:ilvl w:val="0"/>
          <w:numId w:val="34"/>
        </w:numPr>
        <w:rPr>
          <w:lang w:eastAsia="es-MX"/>
        </w:rPr>
      </w:pPr>
      <w:r>
        <w:rPr>
          <w:lang w:eastAsia="es-MX"/>
        </w:rPr>
        <w:t>Métricas de complejidad. Miden la complejidad lógica del código fuente.</w:t>
      </w:r>
    </w:p>
    <w:p w14:paraId="314BBE36" w14:textId="77777777" w:rsidR="00273D52" w:rsidRDefault="00273D52" w:rsidP="00273D52">
      <w:pPr>
        <w:pStyle w:val="ListParagraph"/>
        <w:numPr>
          <w:ilvl w:val="0"/>
          <w:numId w:val="34"/>
        </w:numPr>
        <w:rPr>
          <w:lang w:eastAsia="es-MX"/>
        </w:rPr>
      </w:pPr>
      <w:r>
        <w:rPr>
          <w:lang w:eastAsia="es-MX"/>
        </w:rPr>
        <w:t>Métricas de longitud. Proporcionan un indicio del tamaño del software.</w:t>
      </w:r>
    </w:p>
    <w:p w14:paraId="41CCE014" w14:textId="77777777" w:rsidR="00273D52" w:rsidRDefault="00273D52" w:rsidP="00273D52">
      <w:pPr>
        <w:pStyle w:val="ListParagraph"/>
        <w:numPr>
          <w:ilvl w:val="0"/>
          <w:numId w:val="34"/>
        </w:numPr>
        <w:rPr>
          <w:lang w:eastAsia="es-MX"/>
        </w:rPr>
      </w:pPr>
      <w:r>
        <w:rPr>
          <w:lang w:eastAsia="es-MX"/>
        </w:rPr>
        <w:t>Métricas para pruebas. Estas métricas ayudan a diseñar casos de prueba efectivos y evaluar la eficacia de las pruebas en donde se incluyen:</w:t>
      </w:r>
    </w:p>
    <w:p w14:paraId="6BBD3D86" w14:textId="77777777" w:rsidR="00273D52" w:rsidRDefault="00273D52" w:rsidP="00273D52">
      <w:pPr>
        <w:pStyle w:val="ListParagraph"/>
        <w:numPr>
          <w:ilvl w:val="0"/>
          <w:numId w:val="34"/>
        </w:numPr>
        <w:rPr>
          <w:lang w:eastAsia="es-MX"/>
        </w:rPr>
      </w:pPr>
      <w:r>
        <w:rPr>
          <w:lang w:eastAsia="es-MX"/>
        </w:rPr>
        <w:t>Métricas de cobertura de instrucciones y ramas. Lleva al diseño de casos de prueba que proporcionan cobertura del programa.</w:t>
      </w:r>
    </w:p>
    <w:p w14:paraId="55EE2AD9" w14:textId="77777777" w:rsidR="00273D52" w:rsidRDefault="00273D52" w:rsidP="00273D52">
      <w:pPr>
        <w:pStyle w:val="ListParagraph"/>
        <w:numPr>
          <w:ilvl w:val="0"/>
          <w:numId w:val="34"/>
        </w:numPr>
        <w:rPr>
          <w:lang w:eastAsia="es-MX"/>
        </w:rPr>
      </w:pPr>
      <w:r>
        <w:rPr>
          <w:lang w:eastAsia="es-MX"/>
        </w:rPr>
        <w:t>Métricas relacionadas con los defectos. Se concentran en encontrar defectos y no en las propias pruebas.</w:t>
      </w:r>
    </w:p>
    <w:p w14:paraId="2CEEB9B3" w14:textId="77777777" w:rsidR="00273D52" w:rsidRDefault="00273D52" w:rsidP="00273D52">
      <w:pPr>
        <w:pStyle w:val="ListParagraph"/>
        <w:numPr>
          <w:ilvl w:val="0"/>
          <w:numId w:val="34"/>
        </w:numPr>
        <w:rPr>
          <w:lang w:eastAsia="es-MX"/>
        </w:rPr>
      </w:pPr>
      <w:r>
        <w:rPr>
          <w:lang w:eastAsia="es-MX"/>
        </w:rPr>
        <w:t>Efectividad de la prueba. Proporciona un indicio en tiempo real de la efectividad y de las pruebas aplicadas.</w:t>
      </w:r>
    </w:p>
    <w:p w14:paraId="7EFCBD19" w14:textId="5D56CCF6" w:rsidR="00273D52" w:rsidRPr="001E238C" w:rsidRDefault="00273D52" w:rsidP="00273D52">
      <w:pPr>
        <w:pStyle w:val="ListParagraph"/>
        <w:numPr>
          <w:ilvl w:val="0"/>
          <w:numId w:val="34"/>
        </w:numPr>
        <w:rPr>
          <w:lang w:eastAsia="es-MX"/>
        </w:rPr>
      </w:pPr>
      <w:r>
        <w:rPr>
          <w:lang w:eastAsia="es-MX"/>
        </w:rPr>
        <w:t xml:space="preserve">Métricas en el proceso. </w:t>
      </w:r>
      <w:proofErr w:type="gramStart"/>
      <w:r>
        <w:rPr>
          <w:lang w:eastAsia="es-MX"/>
        </w:rPr>
        <w:t>Métrica relacionadas</w:t>
      </w:r>
      <w:proofErr w:type="gramEnd"/>
      <w:r>
        <w:rPr>
          <w:lang w:eastAsia="es-MX"/>
        </w:rPr>
        <w:t xml:space="preserve"> con el proceso de las pruebas.</w:t>
      </w:r>
    </w:p>
    <w:p w14:paraId="016C255C" w14:textId="77777777" w:rsidR="00CA32F3" w:rsidRDefault="00CA32F3" w:rsidP="00E5677D"/>
    <w:p w14:paraId="3B0E3741" w14:textId="4343FD8C" w:rsidR="00E5677D" w:rsidRDefault="00CA32F3" w:rsidP="00E5677D">
      <w:r>
        <w:t>ADMINISTRADOR DE PROCESOS</w:t>
      </w:r>
    </w:p>
    <w:p w14:paraId="2262B888" w14:textId="27092968" w:rsidR="00053ABD" w:rsidRDefault="00053ABD" w:rsidP="00E5677D">
      <w:r>
        <w:t>CASOS DE USO</w:t>
      </w:r>
    </w:p>
    <w:p w14:paraId="6EE9E81A" w14:textId="54E181A9" w:rsidR="00CA32F3" w:rsidRDefault="00CA32F3" w:rsidP="00E5677D">
      <w:r>
        <w:t>NECESITAMOS:</w:t>
      </w:r>
    </w:p>
    <w:p w14:paraId="6A380C54" w14:textId="0A5BAC15" w:rsidR="005D5468" w:rsidRDefault="005D5468" w:rsidP="005D5468">
      <w:pPr>
        <w:pStyle w:val="ListParagraph"/>
        <w:numPr>
          <w:ilvl w:val="0"/>
          <w:numId w:val="38"/>
        </w:numPr>
      </w:pPr>
      <w:r>
        <w:t>Ámbito del Proyecto</w:t>
      </w:r>
    </w:p>
    <w:p w14:paraId="79E56489" w14:textId="4C2B7B47" w:rsidR="005D5468" w:rsidRDefault="005D5468" w:rsidP="005D5468">
      <w:pPr>
        <w:pStyle w:val="ListParagraph"/>
        <w:numPr>
          <w:ilvl w:val="1"/>
          <w:numId w:val="38"/>
        </w:numPr>
      </w:pPr>
      <w:r>
        <w:t>Parámetros que están considerados para el pro</w:t>
      </w:r>
      <w:r w:rsidR="00E11B8B">
        <w:t>yecto</w:t>
      </w:r>
    </w:p>
    <w:p w14:paraId="3B252584" w14:textId="761C3CF8" w:rsidR="007D1369" w:rsidRDefault="007D1369" w:rsidP="005D5468">
      <w:pPr>
        <w:pStyle w:val="ListParagraph"/>
        <w:numPr>
          <w:ilvl w:val="1"/>
          <w:numId w:val="38"/>
        </w:numPr>
      </w:pPr>
      <w:r>
        <w:t xml:space="preserve">Naturaleza del proyecto (Por </w:t>
      </w:r>
      <w:proofErr w:type="gramStart"/>
      <w:r>
        <w:t>ejemplo</w:t>
      </w:r>
      <w:proofErr w:type="gramEnd"/>
      <w:r>
        <w:t xml:space="preserve"> manejo de situaciones de </w:t>
      </w:r>
      <w:proofErr w:type="spellStart"/>
      <w:r>
        <w:t>sensado</w:t>
      </w:r>
      <w:proofErr w:type="spellEnd"/>
      <w:r>
        <w:t xml:space="preserve"> de vuelos o de humedad)</w:t>
      </w:r>
    </w:p>
    <w:p w14:paraId="345BE537" w14:textId="6C65FB15" w:rsidR="007D1369" w:rsidRDefault="007D1369" w:rsidP="005D5468">
      <w:pPr>
        <w:pStyle w:val="ListParagraph"/>
        <w:numPr>
          <w:ilvl w:val="1"/>
          <w:numId w:val="38"/>
        </w:numPr>
      </w:pPr>
      <w:r>
        <w:t>Objetivos</w:t>
      </w:r>
    </w:p>
    <w:p w14:paraId="1F5E3D02" w14:textId="119A6DE7" w:rsidR="007D1369" w:rsidRDefault="007D1369" w:rsidP="005D5468">
      <w:pPr>
        <w:pStyle w:val="ListParagraph"/>
        <w:numPr>
          <w:ilvl w:val="1"/>
          <w:numId w:val="38"/>
        </w:numPr>
      </w:pPr>
      <w:r>
        <w:t>Alcances</w:t>
      </w:r>
    </w:p>
    <w:p w14:paraId="6C76EA3E" w14:textId="3B6738D9" w:rsidR="007D1369" w:rsidRDefault="007D1369" w:rsidP="005D5468">
      <w:pPr>
        <w:pStyle w:val="ListParagraph"/>
        <w:numPr>
          <w:ilvl w:val="1"/>
          <w:numId w:val="38"/>
        </w:numPr>
      </w:pPr>
      <w:r>
        <w:t xml:space="preserve">Metas </w:t>
      </w:r>
    </w:p>
    <w:p w14:paraId="01FCA5DB" w14:textId="60DAEF7D" w:rsidR="007D1369" w:rsidRDefault="002F03F8" w:rsidP="005D5468">
      <w:pPr>
        <w:pStyle w:val="ListParagraph"/>
        <w:numPr>
          <w:ilvl w:val="1"/>
          <w:numId w:val="38"/>
        </w:numPr>
      </w:pPr>
      <w:r>
        <w:t xml:space="preserve">Encuestas para poder obtener los planteamientos que se establecieron </w:t>
      </w:r>
    </w:p>
    <w:p w14:paraId="07D9E008" w14:textId="7C500827" w:rsidR="00053ABD" w:rsidRPr="005D5468" w:rsidRDefault="00CA32F3" w:rsidP="00CA32F3">
      <w:pPr>
        <w:pStyle w:val="ListParagraph"/>
        <w:numPr>
          <w:ilvl w:val="0"/>
          <w:numId w:val="37"/>
        </w:numPr>
        <w:rPr>
          <w:b/>
          <w:bCs/>
        </w:rPr>
      </w:pPr>
      <w:r w:rsidRPr="005D5468">
        <w:rPr>
          <w:b/>
          <w:bCs/>
        </w:rPr>
        <w:t xml:space="preserve">Requerimientos </w:t>
      </w:r>
      <w:r w:rsidR="003328D3" w:rsidRPr="005D5468">
        <w:rPr>
          <w:b/>
          <w:bCs/>
        </w:rPr>
        <w:t>Funcionales</w:t>
      </w:r>
      <w:r w:rsidRPr="005D5468">
        <w:rPr>
          <w:b/>
          <w:bCs/>
        </w:rPr>
        <w:t xml:space="preserve"> </w:t>
      </w:r>
    </w:p>
    <w:p w14:paraId="263B1291" w14:textId="77777777" w:rsidR="00053ABD" w:rsidRDefault="00CA32F3" w:rsidP="00053ABD">
      <w:pPr>
        <w:pStyle w:val="ListParagraph"/>
        <w:numPr>
          <w:ilvl w:val="1"/>
          <w:numId w:val="37"/>
        </w:numPr>
      </w:pPr>
      <w:r>
        <w:t>Que quiero que haga</w:t>
      </w:r>
      <w:r w:rsidR="001D2AA4">
        <w:t xml:space="preserve"> </w:t>
      </w:r>
    </w:p>
    <w:p w14:paraId="28FC9C64" w14:textId="4A7A111E" w:rsidR="00053ABD" w:rsidRDefault="001D2AA4" w:rsidP="00053ABD">
      <w:pPr>
        <w:pStyle w:val="ListParagraph"/>
        <w:numPr>
          <w:ilvl w:val="1"/>
          <w:numId w:val="37"/>
        </w:numPr>
      </w:pPr>
      <w:r>
        <w:lastRenderedPageBreak/>
        <w:t>D</w:t>
      </w:r>
      <w:r w:rsidR="00CA32F3">
        <w:t>e que requiero</w:t>
      </w:r>
      <w:r w:rsidR="00053ABD">
        <w:t xml:space="preserve"> (depende del requerimiento puede que exista</w:t>
      </w:r>
      <w:r w:rsidR="00336B1E">
        <w:t xml:space="preserve">n </w:t>
      </w:r>
      <w:r w:rsidR="003328D3">
        <w:t>más</w:t>
      </w:r>
      <w:r w:rsidR="00336B1E">
        <w:t xml:space="preserve"> requerimientos generales</w:t>
      </w:r>
      <w:r w:rsidR="00053ABD">
        <w:t>)</w:t>
      </w:r>
    </w:p>
    <w:p w14:paraId="77227EEB" w14:textId="663A88D3" w:rsidR="00336B1E" w:rsidRDefault="00336B1E" w:rsidP="00336B1E">
      <w:pPr>
        <w:pStyle w:val="ListParagraph"/>
        <w:numPr>
          <w:ilvl w:val="0"/>
          <w:numId w:val="37"/>
        </w:numPr>
      </w:pPr>
      <w:r>
        <w:t xml:space="preserve">Requerimiento de </w:t>
      </w:r>
      <w:r w:rsidR="003328D3">
        <w:t>Gestión</w:t>
      </w:r>
    </w:p>
    <w:p w14:paraId="52BE3E6F" w14:textId="31B94B2D" w:rsidR="00336B1E" w:rsidRDefault="00336B1E" w:rsidP="00336B1E">
      <w:pPr>
        <w:pStyle w:val="ListParagraph"/>
        <w:numPr>
          <w:ilvl w:val="0"/>
          <w:numId w:val="37"/>
        </w:numPr>
      </w:pPr>
      <w:r>
        <w:t xml:space="preserve">Requerimiento de </w:t>
      </w:r>
    </w:p>
    <w:p w14:paraId="2C85BF83" w14:textId="48C0EB8C" w:rsidR="00C2208B" w:rsidRPr="00C2208B" w:rsidRDefault="00C2208B" w:rsidP="00C2208B">
      <w:pPr>
        <w:pStyle w:val="ListParagraph"/>
        <w:numPr>
          <w:ilvl w:val="0"/>
          <w:numId w:val="37"/>
        </w:numPr>
      </w:pPr>
      <w:r>
        <w:rPr>
          <w:b/>
          <w:bCs/>
        </w:rPr>
        <w:t>REQUERIMIENTO NO FUNCIONAL</w:t>
      </w:r>
    </w:p>
    <w:p w14:paraId="2C19483B" w14:textId="1C377FCC" w:rsidR="00C2208B" w:rsidRDefault="00C2208B" w:rsidP="00C2208B">
      <w:pPr>
        <w:pStyle w:val="ListParagraph"/>
        <w:numPr>
          <w:ilvl w:val="1"/>
          <w:numId w:val="37"/>
        </w:numPr>
      </w:pPr>
      <w:r>
        <w:t xml:space="preserve">No involucrado en el sistema </w:t>
      </w:r>
      <w:r w:rsidR="004C2613">
        <w:t xml:space="preserve">anterior </w:t>
      </w:r>
      <w:r>
        <w:t xml:space="preserve">(Por </w:t>
      </w:r>
      <w:r w:rsidR="003328D3">
        <w:t>ejemplo,</w:t>
      </w:r>
      <w:r>
        <w:t xml:space="preserve"> el sistema operativo</w:t>
      </w:r>
      <w:r w:rsidR="004C2613">
        <w:t xml:space="preserve">, Chrome, Linux </w:t>
      </w:r>
      <w:proofErr w:type="spellStart"/>
      <w:r w:rsidR="004C2613">
        <w:t>etc</w:t>
      </w:r>
      <w:proofErr w:type="spellEnd"/>
      <w:r>
        <w:t>)</w:t>
      </w:r>
    </w:p>
    <w:p w14:paraId="4439D305" w14:textId="5C62ED65" w:rsidR="004C2613" w:rsidRPr="004C2613" w:rsidRDefault="004C2613" w:rsidP="004C2613">
      <w:pPr>
        <w:pStyle w:val="ListParagraph"/>
        <w:numPr>
          <w:ilvl w:val="0"/>
          <w:numId w:val="37"/>
        </w:numPr>
      </w:pPr>
      <w:r>
        <w:rPr>
          <w:b/>
          <w:bCs/>
        </w:rPr>
        <w:t>MAPEAR</w:t>
      </w:r>
    </w:p>
    <w:p w14:paraId="5A3A28DC" w14:textId="7218DA9A" w:rsidR="004C2613" w:rsidRPr="00E5677D" w:rsidRDefault="004C2613" w:rsidP="004C2613">
      <w:pPr>
        <w:pStyle w:val="ListParagraph"/>
        <w:numPr>
          <w:ilvl w:val="1"/>
          <w:numId w:val="37"/>
        </w:numPr>
      </w:pPr>
      <w:r>
        <w:t xml:space="preserve">Se debe mapear cada uno de los procesos como los diagramas anteriores </w:t>
      </w:r>
      <w:r w:rsidR="008C7286">
        <w:t>relacionándolos con sus actores correspondientes por ejemplo (gestión de usuario, administrador)</w:t>
      </w:r>
    </w:p>
    <w:p w14:paraId="6EC85E42" w14:textId="5D33E7CD" w:rsidR="00FE4E4F" w:rsidRPr="00952585" w:rsidRDefault="00952585" w:rsidP="00952585">
      <w:pPr>
        <w:pStyle w:val="ListParagraph"/>
        <w:numPr>
          <w:ilvl w:val="0"/>
          <w:numId w:val="37"/>
        </w:numPr>
      </w:pPr>
      <w:r>
        <w:rPr>
          <w:b/>
          <w:bCs/>
        </w:rPr>
        <w:t xml:space="preserve">REGLA DE NEGOCIO </w:t>
      </w:r>
    </w:p>
    <w:p w14:paraId="2D2BFE51" w14:textId="43878EA0" w:rsidR="00AF3917" w:rsidRPr="00336B1E" w:rsidRDefault="00952585" w:rsidP="00AF3917">
      <w:pPr>
        <w:pStyle w:val="ListParagraph"/>
        <w:numPr>
          <w:ilvl w:val="1"/>
          <w:numId w:val="37"/>
        </w:numPr>
      </w:pPr>
      <w:r>
        <w:t>En el esquema de Entidad Relación se va a plasmar mediante las relaciones</w:t>
      </w:r>
      <w:r w:rsidR="00AF3917">
        <w:t xml:space="preserve"> (</w:t>
      </w:r>
      <w:proofErr w:type="gramStart"/>
      <w:r w:rsidR="00AF3917">
        <w:t>1:N</w:t>
      </w:r>
      <w:proofErr w:type="gramEnd"/>
      <w:r w:rsidR="00AF3917">
        <w:t>, N:N, N:1) para evitar anomalías o tuplas espuria</w:t>
      </w:r>
    </w:p>
    <w:p w14:paraId="622561C4" w14:textId="4F2498BC" w:rsidR="00FE4E4F" w:rsidRPr="00FE4E4F" w:rsidRDefault="00FE4E4F" w:rsidP="00FE4E4F">
      <w:pPr>
        <w:rPr>
          <w:lang w:val="es-ES"/>
        </w:rPr>
      </w:pPr>
    </w:p>
    <w:p w14:paraId="4A0439CA" w14:textId="1F29DDE4" w:rsidR="00FE4E4F" w:rsidRPr="00FE4E4F" w:rsidRDefault="00FE4E4F" w:rsidP="00FE4E4F">
      <w:pPr>
        <w:rPr>
          <w:lang w:val="es-ES"/>
        </w:rPr>
      </w:pPr>
    </w:p>
    <w:p w14:paraId="24322FB3" w14:textId="345C9E86" w:rsidR="00FE4E4F" w:rsidRPr="00FE4E4F" w:rsidRDefault="00FE4E4F" w:rsidP="00FE4E4F">
      <w:pPr>
        <w:rPr>
          <w:lang w:val="es-ES"/>
        </w:rPr>
      </w:pPr>
    </w:p>
    <w:p w14:paraId="603A52DE" w14:textId="108FCBD0" w:rsidR="00FE4E4F" w:rsidRDefault="00FE4E4F" w:rsidP="00FE4E4F">
      <w:pPr>
        <w:rPr>
          <w:lang w:val="es-ES"/>
        </w:rPr>
      </w:pPr>
    </w:p>
    <w:p w14:paraId="778A9D83" w14:textId="1BC99836" w:rsidR="0009532D" w:rsidRDefault="0009532D" w:rsidP="00FE4E4F">
      <w:pPr>
        <w:rPr>
          <w:lang w:val="es-ES"/>
        </w:rPr>
      </w:pPr>
    </w:p>
    <w:p w14:paraId="1FE11F91" w14:textId="1A84D040" w:rsidR="0009532D" w:rsidRDefault="0009532D" w:rsidP="00FE4E4F">
      <w:pPr>
        <w:rPr>
          <w:lang w:val="es-ES"/>
        </w:rPr>
      </w:pPr>
    </w:p>
    <w:p w14:paraId="7435E12B" w14:textId="520C181F" w:rsidR="0009532D" w:rsidRDefault="0009532D" w:rsidP="00FE4E4F">
      <w:pPr>
        <w:rPr>
          <w:lang w:val="es-ES"/>
        </w:rPr>
      </w:pPr>
    </w:p>
    <w:p w14:paraId="35062D83" w14:textId="490CC2AC" w:rsidR="0009532D" w:rsidRDefault="0009532D" w:rsidP="00FE4E4F">
      <w:pPr>
        <w:rPr>
          <w:lang w:val="es-ES"/>
        </w:rPr>
      </w:pPr>
    </w:p>
    <w:p w14:paraId="09951049" w14:textId="369E8528" w:rsidR="0009532D" w:rsidRDefault="0009532D" w:rsidP="00FE4E4F">
      <w:pPr>
        <w:rPr>
          <w:lang w:val="es-ES"/>
        </w:rPr>
      </w:pPr>
    </w:p>
    <w:p w14:paraId="7A6711B1" w14:textId="5F1E9C0D" w:rsidR="0009532D" w:rsidRDefault="0009532D" w:rsidP="00FE4E4F">
      <w:pPr>
        <w:rPr>
          <w:lang w:val="es-ES"/>
        </w:rPr>
      </w:pPr>
    </w:p>
    <w:p w14:paraId="3455762A" w14:textId="4DA3021F" w:rsidR="0009532D" w:rsidRDefault="0009532D" w:rsidP="00FE4E4F">
      <w:pPr>
        <w:rPr>
          <w:lang w:val="es-ES"/>
        </w:rPr>
      </w:pPr>
    </w:p>
    <w:p w14:paraId="01954970" w14:textId="572F0FEC" w:rsidR="0009532D" w:rsidRDefault="0009532D" w:rsidP="00FE4E4F">
      <w:pPr>
        <w:rPr>
          <w:lang w:val="es-ES"/>
        </w:rPr>
      </w:pPr>
    </w:p>
    <w:p w14:paraId="4382C074" w14:textId="0A1E00C7" w:rsidR="0009532D" w:rsidRDefault="0009532D" w:rsidP="00FE4E4F">
      <w:pPr>
        <w:rPr>
          <w:lang w:val="es-ES"/>
        </w:rPr>
      </w:pPr>
    </w:p>
    <w:p w14:paraId="59554A63" w14:textId="4FFD262E" w:rsidR="0009532D" w:rsidRDefault="0009532D" w:rsidP="00FE4E4F">
      <w:pPr>
        <w:rPr>
          <w:lang w:val="es-ES"/>
        </w:rPr>
      </w:pPr>
    </w:p>
    <w:p w14:paraId="3DAE83EF" w14:textId="1ABEBF40" w:rsidR="0009532D" w:rsidRDefault="0009532D" w:rsidP="007603E7">
      <w:pPr>
        <w:pStyle w:val="ListParagraph"/>
        <w:numPr>
          <w:ilvl w:val="0"/>
          <w:numId w:val="39"/>
        </w:numPr>
        <w:rPr>
          <w:lang w:val="es-ES"/>
        </w:rPr>
      </w:pPr>
      <w:r w:rsidRPr="007603E7">
        <w:rPr>
          <w:lang w:val="es-ES"/>
        </w:rPr>
        <w:lastRenderedPageBreak/>
        <w:t xml:space="preserve">No les gusta </w:t>
      </w:r>
      <w:r w:rsidR="007603E7" w:rsidRPr="007603E7">
        <w:rPr>
          <w:lang w:val="es-ES"/>
        </w:rPr>
        <w:t xml:space="preserve">que quieren volver al </w:t>
      </w:r>
      <w:proofErr w:type="spellStart"/>
      <w:r w:rsidR="007603E7" w:rsidRPr="007603E7">
        <w:rPr>
          <w:lang w:val="es-ES"/>
        </w:rPr>
        <w:t>pizarron</w:t>
      </w:r>
      <w:proofErr w:type="spellEnd"/>
    </w:p>
    <w:p w14:paraId="22BBB96B" w14:textId="46B9E63C" w:rsidR="007603E7" w:rsidRDefault="004311B0" w:rsidP="007603E7">
      <w:pPr>
        <w:pStyle w:val="ListParagraph"/>
        <w:numPr>
          <w:ilvl w:val="0"/>
          <w:numId w:val="39"/>
        </w:numPr>
        <w:rPr>
          <w:lang w:val="es-ES"/>
        </w:rPr>
      </w:pPr>
      <w:r>
        <w:rPr>
          <w:lang w:val="es-ES"/>
        </w:rPr>
        <w:t>Usar mismas plataformas</w:t>
      </w:r>
    </w:p>
    <w:p w14:paraId="64C2573F" w14:textId="44AA64C5" w:rsidR="004311B0" w:rsidRDefault="00796600" w:rsidP="007603E7">
      <w:pPr>
        <w:pStyle w:val="ListParagraph"/>
        <w:numPr>
          <w:ilvl w:val="0"/>
          <w:numId w:val="39"/>
        </w:numPr>
        <w:rPr>
          <w:lang w:val="es-ES"/>
        </w:rPr>
      </w:pPr>
      <w:r>
        <w:rPr>
          <w:lang w:val="es-ES"/>
        </w:rPr>
        <w:t>Comunicación</w:t>
      </w:r>
    </w:p>
    <w:p w14:paraId="3095ED04" w14:textId="6854392E" w:rsidR="00796600" w:rsidRDefault="00EC6A7D" w:rsidP="007603E7">
      <w:pPr>
        <w:pStyle w:val="ListParagraph"/>
        <w:numPr>
          <w:ilvl w:val="0"/>
          <w:numId w:val="39"/>
        </w:numPr>
        <w:rPr>
          <w:lang w:val="es-ES"/>
        </w:rPr>
      </w:pPr>
      <w:r>
        <w:rPr>
          <w:lang w:val="es-ES"/>
        </w:rPr>
        <w:t>Grabar Clases</w:t>
      </w:r>
    </w:p>
    <w:p w14:paraId="022288FC" w14:textId="199F9838" w:rsidR="009A54C9" w:rsidRDefault="009A54C9" w:rsidP="007603E7">
      <w:pPr>
        <w:pStyle w:val="ListParagraph"/>
        <w:numPr>
          <w:ilvl w:val="0"/>
          <w:numId w:val="39"/>
        </w:numPr>
        <w:rPr>
          <w:lang w:val="es-ES"/>
        </w:rPr>
      </w:pPr>
      <w:r>
        <w:rPr>
          <w:lang w:val="es-ES"/>
        </w:rPr>
        <w:t>Poco tiempo de tareas</w:t>
      </w:r>
    </w:p>
    <w:p w14:paraId="1A9F6D7E" w14:textId="17231C3E" w:rsidR="009A54C9" w:rsidRPr="007603E7" w:rsidRDefault="009A1268" w:rsidP="007603E7">
      <w:pPr>
        <w:pStyle w:val="ListParagraph"/>
        <w:numPr>
          <w:ilvl w:val="0"/>
          <w:numId w:val="39"/>
        </w:numPr>
        <w:rPr>
          <w:lang w:val="es-ES"/>
        </w:rPr>
      </w:pPr>
      <w:proofErr w:type="spellStart"/>
      <w:r>
        <w:rPr>
          <w:lang w:val="es-ES"/>
        </w:rPr>
        <w:t>Participacion</w:t>
      </w:r>
      <w:proofErr w:type="spellEnd"/>
      <w:r>
        <w:rPr>
          <w:lang w:val="es-ES"/>
        </w:rPr>
        <w:t xml:space="preserve"> Activa</w:t>
      </w:r>
    </w:p>
    <w:sectPr w:rsidR="009A54C9" w:rsidRPr="007603E7" w:rsidSect="00164252">
      <w:type w:val="continuous"/>
      <w:pgSz w:w="12240" w:h="15840"/>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8D4E5" w14:textId="77777777" w:rsidR="0048790F" w:rsidRDefault="0048790F" w:rsidP="00E53BD2">
      <w:pPr>
        <w:spacing w:after="0" w:line="240" w:lineRule="auto"/>
      </w:pPr>
      <w:r>
        <w:separator/>
      </w:r>
    </w:p>
  </w:endnote>
  <w:endnote w:type="continuationSeparator" w:id="0">
    <w:p w14:paraId="76589F56" w14:textId="77777777" w:rsidR="0048790F" w:rsidRDefault="0048790F" w:rsidP="00E53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2FF" w:usb1="5000205B" w:usb2="00000020" w:usb3="00000000" w:csb0="0000019F" w:csb1="00000000"/>
  </w:font>
  <w:font w:name="Barlow Condensed ExtraBold">
    <w:panose1 w:val="00000906000000000000"/>
    <w:charset w:val="00"/>
    <w:family w:val="auto"/>
    <w:pitch w:val="variable"/>
    <w:sig w:usb0="20000007" w:usb1="00000000"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Barlow Condensed SemiBold">
    <w:panose1 w:val="00000706000000000000"/>
    <w:charset w:val="00"/>
    <w:family w:val="auto"/>
    <w:pitch w:val="variable"/>
    <w:sig w:usb0="20000007" w:usb1="00000000" w:usb2="00000000" w:usb3="00000000" w:csb0="00000193" w:csb1="00000000"/>
  </w:font>
  <w:font w:name="Arial Nova Cond Light">
    <w:altName w:val="Arial Nova Cond Light"/>
    <w:panose1 w:val="020B0306020202020204"/>
    <w:charset w:val="00"/>
    <w:family w:val="swiss"/>
    <w:pitch w:val="variable"/>
    <w:sig w:usb0="80000287" w:usb1="00000002"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Nova Cond">
    <w:panose1 w:val="020B0506020202020204"/>
    <w:charset w:val="00"/>
    <w:family w:val="swiss"/>
    <w:pitch w:val="variable"/>
    <w:sig w:usb0="8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67B9E" w14:textId="17169C65" w:rsidR="003C5357" w:rsidRDefault="003C5357">
    <w:pPr>
      <w:pStyle w:val="Footer"/>
    </w:pPr>
    <w:r>
      <w:rPr>
        <w:noProof/>
      </w:rPr>
      <w:drawing>
        <wp:anchor distT="0" distB="0" distL="114300" distR="114300" simplePos="0" relativeHeight="251657216" behindDoc="0" locked="0" layoutInCell="1" allowOverlap="1" wp14:anchorId="6311A6B0" wp14:editId="7C7CF799">
          <wp:simplePos x="0" y="0"/>
          <wp:positionH relativeFrom="column">
            <wp:posOffset>-2291715</wp:posOffset>
          </wp:positionH>
          <wp:positionV relativeFrom="paragraph">
            <wp:posOffset>-722630</wp:posOffset>
          </wp:positionV>
          <wp:extent cx="2604770" cy="2581275"/>
          <wp:effectExtent l="0" t="0" r="0" b="0"/>
          <wp:wrapTight wrapText="bothSides">
            <wp:wrapPolygon edited="0">
              <wp:start x="8373" y="0"/>
              <wp:lineTo x="7899" y="319"/>
              <wp:lineTo x="7741" y="13550"/>
              <wp:lineTo x="21168" y="13550"/>
              <wp:lineTo x="21326" y="10362"/>
              <wp:lineTo x="20852" y="7811"/>
              <wp:lineTo x="19746" y="5261"/>
              <wp:lineTo x="17693" y="2391"/>
              <wp:lineTo x="13586" y="319"/>
              <wp:lineTo x="12322" y="0"/>
              <wp:lineTo x="8373" y="0"/>
            </wp:wrapPolygon>
          </wp:wrapTight>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2604770" cy="2581275"/>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8D0E5" w14:textId="77777777" w:rsidR="0048790F" w:rsidRDefault="0048790F" w:rsidP="00E53BD2">
      <w:pPr>
        <w:spacing w:after="0" w:line="240" w:lineRule="auto"/>
      </w:pPr>
      <w:r>
        <w:separator/>
      </w:r>
    </w:p>
  </w:footnote>
  <w:footnote w:type="continuationSeparator" w:id="0">
    <w:p w14:paraId="698E253D" w14:textId="77777777" w:rsidR="0048790F" w:rsidRDefault="0048790F" w:rsidP="00E53B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2AD96" w14:textId="33FE7F9F" w:rsidR="00E53BD2" w:rsidRDefault="003C5357">
    <w:pPr>
      <w:pStyle w:val="Header"/>
    </w:pPr>
    <w:r>
      <w:rPr>
        <w:noProof/>
      </w:rPr>
      <w:drawing>
        <wp:anchor distT="0" distB="0" distL="114300" distR="114300" simplePos="0" relativeHeight="251661312" behindDoc="1" locked="0" layoutInCell="1" allowOverlap="1" wp14:anchorId="5482F722" wp14:editId="710E5287">
          <wp:simplePos x="0" y="0"/>
          <wp:positionH relativeFrom="column">
            <wp:posOffset>4820920</wp:posOffset>
          </wp:positionH>
          <wp:positionV relativeFrom="paragraph">
            <wp:posOffset>-2040890</wp:posOffset>
          </wp:positionV>
          <wp:extent cx="3444875" cy="3412490"/>
          <wp:effectExtent l="0" t="0" r="0" b="0"/>
          <wp:wrapNone/>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444875" cy="34124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D79D9"/>
    <w:multiLevelType w:val="hybridMultilevel"/>
    <w:tmpl w:val="9A20469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A71267"/>
    <w:multiLevelType w:val="hybridMultilevel"/>
    <w:tmpl w:val="0D98C862"/>
    <w:lvl w:ilvl="0" w:tplc="E286CB6A">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9EA75F9"/>
    <w:multiLevelType w:val="hybridMultilevel"/>
    <w:tmpl w:val="3FAE4CD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A98101D"/>
    <w:multiLevelType w:val="hybridMultilevel"/>
    <w:tmpl w:val="D7A20E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C747C89"/>
    <w:multiLevelType w:val="hybridMultilevel"/>
    <w:tmpl w:val="DE7CC074"/>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2480DE9"/>
    <w:multiLevelType w:val="multilevel"/>
    <w:tmpl w:val="1114B2CA"/>
    <w:lvl w:ilvl="0">
      <w:start w:val="1"/>
      <w:numFmt w:val="decimal"/>
      <w:pStyle w:val="Ttuloenpequeo"/>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482775B"/>
    <w:multiLevelType w:val="multilevel"/>
    <w:tmpl w:val="8C08A0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FD31B8C"/>
    <w:multiLevelType w:val="multilevel"/>
    <w:tmpl w:val="DDEA0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3C4807"/>
    <w:multiLevelType w:val="hybridMultilevel"/>
    <w:tmpl w:val="C7B0396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9B54223"/>
    <w:multiLevelType w:val="hybridMultilevel"/>
    <w:tmpl w:val="E48A32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54D7EAB"/>
    <w:multiLevelType w:val="hybridMultilevel"/>
    <w:tmpl w:val="641E41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4F9395F"/>
    <w:multiLevelType w:val="hybridMultilevel"/>
    <w:tmpl w:val="613E17C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8A411C7"/>
    <w:multiLevelType w:val="multilevel"/>
    <w:tmpl w:val="84B8200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4DED474D"/>
    <w:multiLevelType w:val="hybridMultilevel"/>
    <w:tmpl w:val="16B4388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52A6DE2"/>
    <w:multiLevelType w:val="hybridMultilevel"/>
    <w:tmpl w:val="8614402A"/>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5" w15:restartNumberingAfterBreak="0">
    <w:nsid w:val="603C2F9C"/>
    <w:multiLevelType w:val="multilevel"/>
    <w:tmpl w:val="4BB0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967610D"/>
    <w:multiLevelType w:val="hybridMultilevel"/>
    <w:tmpl w:val="E5BE36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12909A3"/>
    <w:multiLevelType w:val="hybridMultilevel"/>
    <w:tmpl w:val="EFC880DC"/>
    <w:lvl w:ilvl="0" w:tplc="5A5AAB4E">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7CBD26E0"/>
    <w:multiLevelType w:val="multilevel"/>
    <w:tmpl w:val="3B9C45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7D463C9D"/>
    <w:multiLevelType w:val="hybridMultilevel"/>
    <w:tmpl w:val="049AFE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F1F1491"/>
    <w:multiLevelType w:val="hybridMultilevel"/>
    <w:tmpl w:val="A2A0515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7"/>
  </w:num>
  <w:num w:numId="3">
    <w:abstractNumId w:val="6"/>
  </w:num>
  <w:num w:numId="4">
    <w:abstractNumId w:val="6"/>
  </w:num>
  <w:num w:numId="5">
    <w:abstractNumId w:val="6"/>
  </w:num>
  <w:num w:numId="6">
    <w:abstractNumId w:val="6"/>
  </w:num>
  <w:num w:numId="7">
    <w:abstractNumId w:val="6"/>
  </w:num>
  <w:num w:numId="8">
    <w:abstractNumId w:val="6"/>
  </w:num>
  <w:num w:numId="9">
    <w:abstractNumId w:val="17"/>
  </w:num>
  <w:num w:numId="10">
    <w:abstractNumId w:val="5"/>
  </w:num>
  <w:num w:numId="11">
    <w:abstractNumId w:val="1"/>
  </w:num>
  <w:num w:numId="12">
    <w:abstractNumId w:val="18"/>
  </w:num>
  <w:num w:numId="13">
    <w:abstractNumId w:val="18"/>
  </w:num>
  <w:num w:numId="14">
    <w:abstractNumId w:val="17"/>
  </w:num>
  <w:num w:numId="15">
    <w:abstractNumId w:val="6"/>
  </w:num>
  <w:num w:numId="16">
    <w:abstractNumId w:val="6"/>
  </w:num>
  <w:num w:numId="17">
    <w:abstractNumId w:val="6"/>
  </w:num>
  <w:num w:numId="18">
    <w:abstractNumId w:val="6"/>
  </w:num>
  <w:num w:numId="19">
    <w:abstractNumId w:val="6"/>
  </w:num>
  <w:num w:numId="20">
    <w:abstractNumId w:val="6"/>
  </w:num>
  <w:num w:numId="21">
    <w:abstractNumId w:val="17"/>
  </w:num>
  <w:num w:numId="22">
    <w:abstractNumId w:val="5"/>
  </w:num>
  <w:num w:numId="23">
    <w:abstractNumId w:val="5"/>
  </w:num>
  <w:num w:numId="24">
    <w:abstractNumId w:val="16"/>
  </w:num>
  <w:num w:numId="25">
    <w:abstractNumId w:val="8"/>
  </w:num>
  <w:num w:numId="26">
    <w:abstractNumId w:val="10"/>
  </w:num>
  <w:num w:numId="27">
    <w:abstractNumId w:val="9"/>
  </w:num>
  <w:num w:numId="28">
    <w:abstractNumId w:val="20"/>
  </w:num>
  <w:num w:numId="29">
    <w:abstractNumId w:val="11"/>
  </w:num>
  <w:num w:numId="30">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9"/>
  </w:num>
  <w:num w:numId="33">
    <w:abstractNumId w:val="12"/>
  </w:num>
  <w:num w:numId="34">
    <w:abstractNumId w:val="3"/>
  </w:num>
  <w:num w:numId="35">
    <w:abstractNumId w:val="4"/>
  </w:num>
  <w:num w:numId="36">
    <w:abstractNumId w:val="14"/>
  </w:num>
  <w:num w:numId="37">
    <w:abstractNumId w:val="2"/>
  </w:num>
  <w:num w:numId="38">
    <w:abstractNumId w:val="0"/>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95E"/>
    <w:rsid w:val="00024CBE"/>
    <w:rsid w:val="0004708C"/>
    <w:rsid w:val="00053ABD"/>
    <w:rsid w:val="000706DD"/>
    <w:rsid w:val="00070A08"/>
    <w:rsid w:val="00085F5D"/>
    <w:rsid w:val="0009532D"/>
    <w:rsid w:val="00096EF8"/>
    <w:rsid w:val="000C19F0"/>
    <w:rsid w:val="000F0197"/>
    <w:rsid w:val="000F0E6C"/>
    <w:rsid w:val="001104FC"/>
    <w:rsid w:val="00127406"/>
    <w:rsid w:val="001309E0"/>
    <w:rsid w:val="001571A8"/>
    <w:rsid w:val="00164252"/>
    <w:rsid w:val="0016603D"/>
    <w:rsid w:val="00170BB4"/>
    <w:rsid w:val="001714FC"/>
    <w:rsid w:val="00187CE2"/>
    <w:rsid w:val="00191937"/>
    <w:rsid w:val="001A1154"/>
    <w:rsid w:val="001C3F9C"/>
    <w:rsid w:val="001D2AA4"/>
    <w:rsid w:val="001E0E65"/>
    <w:rsid w:val="001E238C"/>
    <w:rsid w:val="00222779"/>
    <w:rsid w:val="00234528"/>
    <w:rsid w:val="00235AED"/>
    <w:rsid w:val="00273D52"/>
    <w:rsid w:val="00280381"/>
    <w:rsid w:val="0028054A"/>
    <w:rsid w:val="00281CE8"/>
    <w:rsid w:val="00282C1E"/>
    <w:rsid w:val="002A5649"/>
    <w:rsid w:val="002F03F8"/>
    <w:rsid w:val="002F3E5E"/>
    <w:rsid w:val="002F4BC5"/>
    <w:rsid w:val="00327884"/>
    <w:rsid w:val="003328D3"/>
    <w:rsid w:val="00336B1E"/>
    <w:rsid w:val="0035093C"/>
    <w:rsid w:val="00394F93"/>
    <w:rsid w:val="003B64A5"/>
    <w:rsid w:val="003C5357"/>
    <w:rsid w:val="003D0922"/>
    <w:rsid w:val="003D15F0"/>
    <w:rsid w:val="003D17A8"/>
    <w:rsid w:val="003E1BD1"/>
    <w:rsid w:val="003E303C"/>
    <w:rsid w:val="003F2F8B"/>
    <w:rsid w:val="00426B83"/>
    <w:rsid w:val="004311B0"/>
    <w:rsid w:val="00436D6C"/>
    <w:rsid w:val="00437BDA"/>
    <w:rsid w:val="004715AC"/>
    <w:rsid w:val="00486373"/>
    <w:rsid w:val="0048790F"/>
    <w:rsid w:val="004A0326"/>
    <w:rsid w:val="004A1962"/>
    <w:rsid w:val="004C2613"/>
    <w:rsid w:val="004C730A"/>
    <w:rsid w:val="00540D8E"/>
    <w:rsid w:val="005542C5"/>
    <w:rsid w:val="00563A5D"/>
    <w:rsid w:val="00564313"/>
    <w:rsid w:val="005D0DA0"/>
    <w:rsid w:val="005D5468"/>
    <w:rsid w:val="005F794B"/>
    <w:rsid w:val="00626FB9"/>
    <w:rsid w:val="00645E87"/>
    <w:rsid w:val="00737C61"/>
    <w:rsid w:val="00755F8B"/>
    <w:rsid w:val="007603E7"/>
    <w:rsid w:val="00774ECB"/>
    <w:rsid w:val="00792027"/>
    <w:rsid w:val="00796600"/>
    <w:rsid w:val="007A44F5"/>
    <w:rsid w:val="007B38EC"/>
    <w:rsid w:val="007D1369"/>
    <w:rsid w:val="007D1E91"/>
    <w:rsid w:val="008158F8"/>
    <w:rsid w:val="00824A15"/>
    <w:rsid w:val="00844698"/>
    <w:rsid w:val="00863676"/>
    <w:rsid w:val="00880CCF"/>
    <w:rsid w:val="00885580"/>
    <w:rsid w:val="008862BE"/>
    <w:rsid w:val="008B3D6E"/>
    <w:rsid w:val="008C7286"/>
    <w:rsid w:val="008D5DCA"/>
    <w:rsid w:val="008E4600"/>
    <w:rsid w:val="00900B1E"/>
    <w:rsid w:val="00910362"/>
    <w:rsid w:val="00921B41"/>
    <w:rsid w:val="00925AC4"/>
    <w:rsid w:val="00925B8C"/>
    <w:rsid w:val="0095175B"/>
    <w:rsid w:val="00952585"/>
    <w:rsid w:val="009531C0"/>
    <w:rsid w:val="00953969"/>
    <w:rsid w:val="009910D5"/>
    <w:rsid w:val="009A1268"/>
    <w:rsid w:val="009A23A8"/>
    <w:rsid w:val="009A54C9"/>
    <w:rsid w:val="009B515B"/>
    <w:rsid w:val="00A23A8A"/>
    <w:rsid w:val="00A33A51"/>
    <w:rsid w:val="00A36012"/>
    <w:rsid w:val="00A43A3F"/>
    <w:rsid w:val="00A62E15"/>
    <w:rsid w:val="00A965D2"/>
    <w:rsid w:val="00AA3209"/>
    <w:rsid w:val="00AA67C0"/>
    <w:rsid w:val="00AF34B6"/>
    <w:rsid w:val="00AF38B3"/>
    <w:rsid w:val="00AF3917"/>
    <w:rsid w:val="00B3129E"/>
    <w:rsid w:val="00B977FC"/>
    <w:rsid w:val="00BA3984"/>
    <w:rsid w:val="00BA7867"/>
    <w:rsid w:val="00BB3C80"/>
    <w:rsid w:val="00BC1F75"/>
    <w:rsid w:val="00BC6967"/>
    <w:rsid w:val="00BF4C56"/>
    <w:rsid w:val="00C0009F"/>
    <w:rsid w:val="00C17E4C"/>
    <w:rsid w:val="00C2208B"/>
    <w:rsid w:val="00C33979"/>
    <w:rsid w:val="00C406A9"/>
    <w:rsid w:val="00C42123"/>
    <w:rsid w:val="00C42CFC"/>
    <w:rsid w:val="00C508B3"/>
    <w:rsid w:val="00C53D6F"/>
    <w:rsid w:val="00C607D5"/>
    <w:rsid w:val="00C71A04"/>
    <w:rsid w:val="00C726CE"/>
    <w:rsid w:val="00C75891"/>
    <w:rsid w:val="00C969A0"/>
    <w:rsid w:val="00C97558"/>
    <w:rsid w:val="00CA2925"/>
    <w:rsid w:val="00CA32F3"/>
    <w:rsid w:val="00CB1F50"/>
    <w:rsid w:val="00CB4520"/>
    <w:rsid w:val="00CB4CA5"/>
    <w:rsid w:val="00CC0600"/>
    <w:rsid w:val="00CF4F0D"/>
    <w:rsid w:val="00D025E3"/>
    <w:rsid w:val="00D1258A"/>
    <w:rsid w:val="00D13E3D"/>
    <w:rsid w:val="00D14094"/>
    <w:rsid w:val="00D16E10"/>
    <w:rsid w:val="00D4148C"/>
    <w:rsid w:val="00D50891"/>
    <w:rsid w:val="00D64DC7"/>
    <w:rsid w:val="00D66459"/>
    <w:rsid w:val="00DA1B79"/>
    <w:rsid w:val="00DB1E12"/>
    <w:rsid w:val="00E11B8B"/>
    <w:rsid w:val="00E2375E"/>
    <w:rsid w:val="00E53BD2"/>
    <w:rsid w:val="00E5677D"/>
    <w:rsid w:val="00E67BD0"/>
    <w:rsid w:val="00E7385C"/>
    <w:rsid w:val="00E76E27"/>
    <w:rsid w:val="00E852D9"/>
    <w:rsid w:val="00EB1956"/>
    <w:rsid w:val="00EC5264"/>
    <w:rsid w:val="00EC6A7D"/>
    <w:rsid w:val="00EF355F"/>
    <w:rsid w:val="00F23029"/>
    <w:rsid w:val="00F34FF9"/>
    <w:rsid w:val="00F522D2"/>
    <w:rsid w:val="00F6595E"/>
    <w:rsid w:val="00FB63CE"/>
    <w:rsid w:val="00FC5814"/>
    <w:rsid w:val="00FD4547"/>
    <w:rsid w:val="00FE4E4F"/>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6E0E9C"/>
  <w15:chartTrackingRefBased/>
  <w15:docId w15:val="{2A055E4B-45FB-43BF-B7C4-B8061C8E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03C"/>
    <w:pPr>
      <w:spacing w:after="200" w:line="288" w:lineRule="auto"/>
    </w:pPr>
    <w:rPr>
      <w:sz w:val="24"/>
    </w:rPr>
  </w:style>
  <w:style w:type="paragraph" w:styleId="Heading1">
    <w:name w:val="heading 1"/>
    <w:basedOn w:val="Normal"/>
    <w:next w:val="Normal"/>
    <w:link w:val="Heading1Char"/>
    <w:autoRedefine/>
    <w:uiPriority w:val="9"/>
    <w:qFormat/>
    <w:rsid w:val="005F794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autoRedefine/>
    <w:uiPriority w:val="9"/>
    <w:unhideWhenUsed/>
    <w:qFormat/>
    <w:rsid w:val="00CF4F0D"/>
    <w:pPr>
      <w:keepNext/>
      <w:keepLines/>
      <w:pBdr>
        <w:left w:val="single" w:sz="12" w:space="4" w:color="021023" w:themeColor="text2"/>
      </w:pBdr>
      <w:spacing w:before="120" w:after="40" w:line="240" w:lineRule="auto"/>
      <w:outlineLvl w:val="1"/>
    </w:pPr>
    <w:rPr>
      <w:rFonts w:ascii="Barlow Condensed SemiBold" w:eastAsiaTheme="majorEastAsia" w:hAnsi="Barlow Condensed SemiBold" w:cstheme="majorBidi"/>
      <w:caps/>
      <w:color w:val="C20758" w:themeColor="background2" w:themeShade="80"/>
      <w:sz w:val="30"/>
      <w:szCs w:val="36"/>
    </w:rPr>
  </w:style>
  <w:style w:type="paragraph" w:styleId="Heading3">
    <w:name w:val="heading 3"/>
    <w:basedOn w:val="Normal"/>
    <w:next w:val="Normal"/>
    <w:link w:val="Heading3Char"/>
    <w:uiPriority w:val="9"/>
    <w:unhideWhenUsed/>
    <w:qFormat/>
    <w:rsid w:val="003E303C"/>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3E303C"/>
    <w:pPr>
      <w:keepNext/>
      <w:keepLines/>
      <w:spacing w:before="80" w:after="0" w:line="300" w:lineRule="auto"/>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E303C"/>
    <w:pPr>
      <w:keepNext/>
      <w:keepLines/>
      <w:spacing w:before="40" w:after="0" w:line="300" w:lineRule="auto"/>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E303C"/>
    <w:pPr>
      <w:keepNext/>
      <w:keepLines/>
      <w:spacing w:before="40" w:after="0" w:line="300" w:lineRule="auto"/>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E303C"/>
    <w:pPr>
      <w:keepNext/>
      <w:keepLines/>
      <w:spacing w:before="40" w:after="0" w:line="300" w:lineRule="auto"/>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3E303C"/>
    <w:pPr>
      <w:keepNext/>
      <w:keepLines/>
      <w:spacing w:before="40" w:after="0" w:line="300" w:lineRule="auto"/>
      <w:outlineLvl w:val="7"/>
    </w:pPr>
    <w:rPr>
      <w:rFonts w:asciiTheme="majorHAnsi" w:eastAsiaTheme="majorEastAsia" w:hAnsiTheme="majorHAnsi" w:cstheme="majorBidi"/>
      <w:i/>
      <w:iCs/>
    </w:rPr>
  </w:style>
  <w:style w:type="paragraph" w:styleId="Heading9">
    <w:name w:val="heading 9"/>
    <w:basedOn w:val="Normal"/>
    <w:next w:val="Normal"/>
    <w:link w:val="Heading9Char"/>
    <w:uiPriority w:val="9"/>
    <w:semiHidden/>
    <w:unhideWhenUsed/>
    <w:qFormat/>
    <w:rsid w:val="003E303C"/>
    <w:pPr>
      <w:keepNext/>
      <w:keepLines/>
      <w:spacing w:before="40" w:after="0" w:line="300" w:lineRule="auto"/>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enpequeo">
    <w:name w:val="Título en pequeño"/>
    <w:basedOn w:val="Heading1"/>
    <w:next w:val="Normal"/>
    <w:link w:val="TtuloenpequeoCar"/>
    <w:autoRedefine/>
    <w:rsid w:val="00273D52"/>
    <w:pPr>
      <w:numPr>
        <w:numId w:val="23"/>
      </w:numPr>
      <w:spacing w:before="120" w:after="120"/>
    </w:pPr>
    <w:rPr>
      <w:rFonts w:ascii="Arial Nova Cond Light" w:hAnsi="Arial Nova Cond Light"/>
      <w:bCs/>
      <w:smallCaps/>
      <w:color w:val="AB004B" w:themeColor="accent1"/>
      <w:sz w:val="28"/>
      <w:szCs w:val="24"/>
      <w:lang w:val="es-ES"/>
    </w:rPr>
  </w:style>
  <w:style w:type="character" w:customStyle="1" w:styleId="TtuloenpequeoCar">
    <w:name w:val="Título en pequeño Car"/>
    <w:basedOn w:val="Heading1Char"/>
    <w:link w:val="Ttuloenpequeo"/>
    <w:rsid w:val="00273D52"/>
    <w:rPr>
      <w:rFonts w:ascii="Arial Nova Cond Light" w:eastAsiaTheme="majorEastAsia" w:hAnsi="Arial Nova Cond Light" w:cstheme="majorBidi"/>
      <w:bCs/>
      <w:caps/>
      <w:smallCaps/>
      <w:color w:val="AB004B" w:themeColor="accent1"/>
      <w:sz w:val="28"/>
      <w:szCs w:val="24"/>
      <w:lang w:val="es-ES"/>
    </w:rPr>
  </w:style>
  <w:style w:type="character" w:customStyle="1" w:styleId="Heading1Char">
    <w:name w:val="Heading 1 Char"/>
    <w:basedOn w:val="DefaultParagraphFont"/>
    <w:link w:val="Heading1"/>
    <w:uiPriority w:val="9"/>
    <w:rsid w:val="005F794B"/>
    <w:rPr>
      <w:rFonts w:asciiTheme="majorHAnsi" w:eastAsiaTheme="majorEastAsia" w:hAnsiTheme="majorHAnsi" w:cstheme="majorBidi"/>
      <w:caps/>
      <w:sz w:val="36"/>
      <w:szCs w:val="36"/>
    </w:rPr>
  </w:style>
  <w:style w:type="paragraph" w:customStyle="1" w:styleId="Vietado">
    <w:name w:val="Viñetado"/>
    <w:basedOn w:val="ListParagraph"/>
    <w:next w:val="Despuesdevieta"/>
    <w:link w:val="VietadoCar"/>
    <w:rsid w:val="00DA1B79"/>
    <w:pPr>
      <w:ind w:hanging="360"/>
    </w:pPr>
    <w:rPr>
      <w:b/>
      <w:bCs/>
      <w:color w:val="FA006D" w:themeColor="accent5"/>
      <w:lang w:val="es-ES_tradnl"/>
    </w:rPr>
  </w:style>
  <w:style w:type="character" w:customStyle="1" w:styleId="VietadoCar">
    <w:name w:val="Viñetado Car"/>
    <w:basedOn w:val="ListParagraphChar"/>
    <w:link w:val="Vietado"/>
    <w:rsid w:val="00DA1B79"/>
    <w:rPr>
      <w:b/>
      <w:bCs/>
      <w:color w:val="FA006D" w:themeColor="accent5"/>
      <w:sz w:val="24"/>
      <w:lang w:val="es-ES_tradnl"/>
    </w:rPr>
  </w:style>
  <w:style w:type="paragraph" w:styleId="ListParagraph">
    <w:name w:val="List Paragraph"/>
    <w:basedOn w:val="Normal"/>
    <w:link w:val="ListParagraphChar"/>
    <w:uiPriority w:val="34"/>
    <w:qFormat/>
    <w:rsid w:val="003E303C"/>
    <w:pPr>
      <w:ind w:left="720"/>
      <w:contextualSpacing/>
    </w:pPr>
  </w:style>
  <w:style w:type="paragraph" w:customStyle="1" w:styleId="Despuesdevieta">
    <w:name w:val="Despues de viñeta"/>
    <w:basedOn w:val="ListParagraph"/>
    <w:link w:val="DespuesdevietaCar"/>
    <w:rsid w:val="00DA1B79"/>
    <w:pPr>
      <w:ind w:left="1416"/>
    </w:pPr>
    <w:rPr>
      <w:lang w:val="es-ES_tradnl"/>
    </w:rPr>
  </w:style>
  <w:style w:type="character" w:customStyle="1" w:styleId="DespuesdevietaCar">
    <w:name w:val="Despues de viñeta Car"/>
    <w:basedOn w:val="ListParagraphChar"/>
    <w:link w:val="Despuesdevieta"/>
    <w:rsid w:val="00DA1B79"/>
    <w:rPr>
      <w:sz w:val="24"/>
      <w:lang w:val="es-ES_tradnl"/>
    </w:rPr>
  </w:style>
  <w:style w:type="paragraph" w:styleId="Title">
    <w:name w:val="Title"/>
    <w:aliases w:val="Título Grande"/>
    <w:basedOn w:val="Heading1"/>
    <w:next w:val="Normal"/>
    <w:link w:val="TitleChar"/>
    <w:autoRedefine/>
    <w:uiPriority w:val="10"/>
    <w:qFormat/>
    <w:rsid w:val="003E303C"/>
    <w:pPr>
      <w:spacing w:before="0" w:after="0"/>
      <w:contextualSpacing/>
    </w:pPr>
    <w:rPr>
      <w:caps w:val="0"/>
      <w:color w:val="696969" w:themeColor="text1" w:themeTint="BF"/>
      <w:spacing w:val="-10"/>
      <w:sz w:val="72"/>
      <w:szCs w:val="72"/>
    </w:rPr>
  </w:style>
  <w:style w:type="character" w:customStyle="1" w:styleId="TitleChar">
    <w:name w:val="Title Char"/>
    <w:aliases w:val="Título Grande Char"/>
    <w:basedOn w:val="DefaultParagraphFont"/>
    <w:link w:val="Title"/>
    <w:uiPriority w:val="10"/>
    <w:rsid w:val="003E303C"/>
    <w:rPr>
      <w:rFonts w:asciiTheme="majorHAnsi" w:eastAsiaTheme="majorEastAsia" w:hAnsiTheme="majorHAnsi" w:cstheme="majorBidi"/>
      <w:color w:val="696969" w:themeColor="text1" w:themeTint="BF"/>
      <w:spacing w:val="-10"/>
      <w:sz w:val="72"/>
      <w:szCs w:val="72"/>
    </w:rPr>
  </w:style>
  <w:style w:type="character" w:customStyle="1" w:styleId="Heading2Char">
    <w:name w:val="Heading 2 Char"/>
    <w:basedOn w:val="DefaultParagraphFont"/>
    <w:link w:val="Heading2"/>
    <w:uiPriority w:val="9"/>
    <w:rsid w:val="00CF4F0D"/>
    <w:rPr>
      <w:rFonts w:ascii="Barlow Condensed SemiBold" w:eastAsiaTheme="majorEastAsia" w:hAnsi="Barlow Condensed SemiBold" w:cstheme="majorBidi"/>
      <w:caps/>
      <w:color w:val="C20758" w:themeColor="background2" w:themeShade="80"/>
      <w:sz w:val="30"/>
      <w:szCs w:val="36"/>
    </w:rPr>
  </w:style>
  <w:style w:type="character" w:customStyle="1" w:styleId="Heading3Char">
    <w:name w:val="Heading 3 Char"/>
    <w:basedOn w:val="DefaultParagraphFont"/>
    <w:link w:val="Heading3"/>
    <w:uiPriority w:val="9"/>
    <w:rsid w:val="003E303C"/>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3E303C"/>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E303C"/>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E303C"/>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E303C"/>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E303C"/>
    <w:rPr>
      <w:rFonts w:asciiTheme="majorHAnsi" w:eastAsiaTheme="majorEastAsia" w:hAnsiTheme="majorHAnsi" w:cstheme="majorBidi"/>
      <w:i/>
      <w:iCs/>
      <w:sz w:val="24"/>
    </w:rPr>
  </w:style>
  <w:style w:type="character" w:customStyle="1" w:styleId="Heading9Char">
    <w:name w:val="Heading 9 Char"/>
    <w:basedOn w:val="DefaultParagraphFont"/>
    <w:link w:val="Heading9"/>
    <w:uiPriority w:val="9"/>
    <w:semiHidden/>
    <w:rsid w:val="003E303C"/>
    <w:rPr>
      <w:b/>
      <w:bCs/>
      <w:i/>
      <w:iCs/>
      <w:sz w:val="24"/>
    </w:rPr>
  </w:style>
  <w:style w:type="paragraph" w:styleId="Caption">
    <w:name w:val="caption"/>
    <w:basedOn w:val="Normal"/>
    <w:next w:val="Normal"/>
    <w:uiPriority w:val="35"/>
    <w:semiHidden/>
    <w:unhideWhenUsed/>
    <w:qFormat/>
    <w:rsid w:val="003E303C"/>
    <w:pPr>
      <w:spacing w:after="160" w:line="240" w:lineRule="auto"/>
    </w:pPr>
    <w:rPr>
      <w:b/>
      <w:bCs/>
      <w:color w:val="696969" w:themeColor="text1" w:themeTint="BF"/>
      <w:sz w:val="16"/>
      <w:szCs w:val="16"/>
    </w:rPr>
  </w:style>
  <w:style w:type="paragraph" w:styleId="Subtitle">
    <w:name w:val="Subtitle"/>
    <w:basedOn w:val="Normal"/>
    <w:next w:val="Normal"/>
    <w:link w:val="SubtitleChar"/>
    <w:autoRedefine/>
    <w:uiPriority w:val="11"/>
    <w:qFormat/>
    <w:rsid w:val="003E303C"/>
    <w:pPr>
      <w:numPr>
        <w:ilvl w:val="1"/>
      </w:numPr>
      <w:spacing w:after="40" w:line="300" w:lineRule="auto"/>
      <w:jc w:val="center"/>
    </w:pPr>
    <w:rPr>
      <w:b/>
      <w:color w:val="021023" w:themeColor="text2"/>
      <w:sz w:val="32"/>
      <w:szCs w:val="28"/>
    </w:rPr>
  </w:style>
  <w:style w:type="character" w:customStyle="1" w:styleId="SubtitleChar">
    <w:name w:val="Subtitle Char"/>
    <w:basedOn w:val="DefaultParagraphFont"/>
    <w:link w:val="Subtitle"/>
    <w:uiPriority w:val="11"/>
    <w:rsid w:val="003E303C"/>
    <w:rPr>
      <w:b/>
      <w:color w:val="021023" w:themeColor="text2"/>
      <w:sz w:val="32"/>
      <w:szCs w:val="28"/>
    </w:rPr>
  </w:style>
  <w:style w:type="character" w:styleId="Strong">
    <w:name w:val="Strong"/>
    <w:basedOn w:val="DefaultParagraphFont"/>
    <w:uiPriority w:val="22"/>
    <w:qFormat/>
    <w:rsid w:val="003E303C"/>
    <w:rPr>
      <w:b/>
      <w:bCs/>
    </w:rPr>
  </w:style>
  <w:style w:type="character" w:styleId="Emphasis">
    <w:name w:val="Emphasis"/>
    <w:basedOn w:val="DefaultParagraphFont"/>
    <w:uiPriority w:val="20"/>
    <w:qFormat/>
    <w:rsid w:val="003E303C"/>
    <w:rPr>
      <w:i/>
      <w:iCs/>
    </w:rPr>
  </w:style>
  <w:style w:type="paragraph" w:styleId="NoSpacing">
    <w:name w:val="No Spacing"/>
    <w:uiPriority w:val="1"/>
    <w:qFormat/>
    <w:rsid w:val="003E303C"/>
    <w:pPr>
      <w:spacing w:after="0" w:line="240" w:lineRule="auto"/>
    </w:pPr>
  </w:style>
  <w:style w:type="character" w:customStyle="1" w:styleId="ListParagraphChar">
    <w:name w:val="List Paragraph Char"/>
    <w:basedOn w:val="DefaultParagraphFont"/>
    <w:link w:val="ListParagraph"/>
    <w:uiPriority w:val="34"/>
    <w:rsid w:val="003E303C"/>
    <w:rPr>
      <w:sz w:val="24"/>
    </w:rPr>
  </w:style>
  <w:style w:type="paragraph" w:styleId="Quote">
    <w:name w:val="Quote"/>
    <w:basedOn w:val="Normal"/>
    <w:next w:val="Normal"/>
    <w:link w:val="QuoteChar"/>
    <w:uiPriority w:val="29"/>
    <w:qFormat/>
    <w:rsid w:val="003E303C"/>
    <w:pPr>
      <w:spacing w:before="160" w:after="160" w:line="300" w:lineRule="auto"/>
      <w:ind w:left="720" w:right="720"/>
      <w:jc w:val="center"/>
    </w:pPr>
    <w:rPr>
      <w:i/>
      <w:iCs/>
      <w:color w:val="072E63" w:themeColor="accent3" w:themeShade="BF"/>
      <w:szCs w:val="24"/>
    </w:rPr>
  </w:style>
  <w:style w:type="character" w:customStyle="1" w:styleId="QuoteChar">
    <w:name w:val="Quote Char"/>
    <w:basedOn w:val="DefaultParagraphFont"/>
    <w:link w:val="Quote"/>
    <w:uiPriority w:val="29"/>
    <w:rsid w:val="003E303C"/>
    <w:rPr>
      <w:i/>
      <w:iCs/>
      <w:color w:val="072E63" w:themeColor="accent3" w:themeShade="BF"/>
      <w:sz w:val="24"/>
      <w:szCs w:val="24"/>
    </w:rPr>
  </w:style>
  <w:style w:type="paragraph" w:styleId="IntenseQuote">
    <w:name w:val="Intense Quote"/>
    <w:basedOn w:val="Normal"/>
    <w:next w:val="Normal"/>
    <w:link w:val="IntenseQuoteChar"/>
    <w:uiPriority w:val="30"/>
    <w:qFormat/>
    <w:rsid w:val="003E303C"/>
    <w:pPr>
      <w:spacing w:before="160" w:after="160" w:line="276" w:lineRule="auto"/>
      <w:ind w:left="936" w:right="936"/>
      <w:jc w:val="center"/>
    </w:pPr>
    <w:rPr>
      <w:rFonts w:asciiTheme="majorHAnsi" w:eastAsiaTheme="majorEastAsia" w:hAnsiTheme="majorHAnsi" w:cstheme="majorBidi"/>
      <w:caps/>
      <w:color w:val="800037" w:themeColor="accent1" w:themeShade="BF"/>
      <w:sz w:val="28"/>
      <w:szCs w:val="28"/>
    </w:rPr>
  </w:style>
  <w:style w:type="character" w:customStyle="1" w:styleId="IntenseQuoteChar">
    <w:name w:val="Intense Quote Char"/>
    <w:basedOn w:val="DefaultParagraphFont"/>
    <w:link w:val="IntenseQuote"/>
    <w:uiPriority w:val="30"/>
    <w:rsid w:val="003E303C"/>
    <w:rPr>
      <w:rFonts w:asciiTheme="majorHAnsi" w:eastAsiaTheme="majorEastAsia" w:hAnsiTheme="majorHAnsi" w:cstheme="majorBidi"/>
      <w:caps/>
      <w:color w:val="800037" w:themeColor="accent1" w:themeShade="BF"/>
      <w:sz w:val="28"/>
      <w:szCs w:val="28"/>
    </w:rPr>
  </w:style>
  <w:style w:type="character" w:styleId="SubtleEmphasis">
    <w:name w:val="Subtle Emphasis"/>
    <w:basedOn w:val="DefaultParagraphFont"/>
    <w:uiPriority w:val="19"/>
    <w:qFormat/>
    <w:rsid w:val="003E303C"/>
    <w:rPr>
      <w:i/>
      <w:iCs/>
      <w:color w:val="7D7D7D" w:themeColor="text1" w:themeTint="A6"/>
    </w:rPr>
  </w:style>
  <w:style w:type="character" w:styleId="IntenseEmphasis">
    <w:name w:val="Intense Emphasis"/>
    <w:basedOn w:val="DefaultParagraphFont"/>
    <w:uiPriority w:val="21"/>
    <w:qFormat/>
    <w:rsid w:val="003E303C"/>
    <w:rPr>
      <w:b/>
      <w:bCs/>
      <w:i/>
      <w:iCs/>
    </w:rPr>
  </w:style>
  <w:style w:type="character" w:styleId="SubtleReference">
    <w:name w:val="Subtle Reference"/>
    <w:basedOn w:val="DefaultParagraphFont"/>
    <w:uiPriority w:val="31"/>
    <w:qFormat/>
    <w:rsid w:val="003E303C"/>
    <w:rPr>
      <w:caps w:val="0"/>
      <w:smallCaps/>
      <w:color w:val="696969" w:themeColor="text1" w:themeTint="BF"/>
      <w:spacing w:val="0"/>
      <w:u w:val="single" w:color="9B9B9B" w:themeColor="text1" w:themeTint="80"/>
    </w:rPr>
  </w:style>
  <w:style w:type="character" w:styleId="IntenseReference">
    <w:name w:val="Intense Reference"/>
    <w:basedOn w:val="DefaultParagraphFont"/>
    <w:uiPriority w:val="32"/>
    <w:qFormat/>
    <w:rsid w:val="003E303C"/>
    <w:rPr>
      <w:b/>
      <w:bCs/>
      <w:caps w:val="0"/>
      <w:smallCaps/>
      <w:color w:val="auto"/>
      <w:spacing w:val="3"/>
      <w:u w:val="single"/>
    </w:rPr>
  </w:style>
  <w:style w:type="character" w:styleId="BookTitle">
    <w:name w:val="Book Title"/>
    <w:basedOn w:val="DefaultParagraphFont"/>
    <w:uiPriority w:val="33"/>
    <w:qFormat/>
    <w:rsid w:val="003E303C"/>
    <w:rPr>
      <w:b/>
      <w:bCs/>
      <w:smallCaps/>
      <w:spacing w:val="7"/>
    </w:rPr>
  </w:style>
  <w:style w:type="paragraph" w:styleId="TOCHeading">
    <w:name w:val="TOC Heading"/>
    <w:basedOn w:val="Heading1"/>
    <w:next w:val="Normal"/>
    <w:uiPriority w:val="39"/>
    <w:unhideWhenUsed/>
    <w:qFormat/>
    <w:rsid w:val="003E303C"/>
    <w:pPr>
      <w:outlineLvl w:val="9"/>
    </w:pPr>
  </w:style>
  <w:style w:type="character" w:styleId="Hyperlink">
    <w:name w:val="Hyperlink"/>
    <w:basedOn w:val="DefaultParagraphFont"/>
    <w:uiPriority w:val="99"/>
    <w:unhideWhenUsed/>
    <w:rsid w:val="00F6595E"/>
    <w:rPr>
      <w:color w:val="FF0070" w:themeColor="hyperlink"/>
      <w:u w:val="single"/>
    </w:rPr>
  </w:style>
  <w:style w:type="character" w:styleId="UnresolvedMention">
    <w:name w:val="Unresolved Mention"/>
    <w:basedOn w:val="DefaultParagraphFont"/>
    <w:uiPriority w:val="99"/>
    <w:semiHidden/>
    <w:unhideWhenUsed/>
    <w:rsid w:val="00F6595E"/>
    <w:rPr>
      <w:color w:val="605E5C"/>
      <w:shd w:val="clear" w:color="auto" w:fill="E1DFDD"/>
    </w:rPr>
  </w:style>
  <w:style w:type="paragraph" w:styleId="Header">
    <w:name w:val="header"/>
    <w:basedOn w:val="Normal"/>
    <w:link w:val="HeaderChar"/>
    <w:uiPriority w:val="99"/>
    <w:unhideWhenUsed/>
    <w:rsid w:val="00E53BD2"/>
    <w:pPr>
      <w:tabs>
        <w:tab w:val="center" w:pos="4419"/>
        <w:tab w:val="right" w:pos="8838"/>
      </w:tabs>
      <w:spacing w:after="0" w:line="240" w:lineRule="auto"/>
    </w:pPr>
  </w:style>
  <w:style w:type="character" w:customStyle="1" w:styleId="HeaderChar">
    <w:name w:val="Header Char"/>
    <w:basedOn w:val="DefaultParagraphFont"/>
    <w:link w:val="Header"/>
    <w:uiPriority w:val="99"/>
    <w:rsid w:val="00E53BD2"/>
    <w:rPr>
      <w:sz w:val="24"/>
    </w:rPr>
  </w:style>
  <w:style w:type="paragraph" w:styleId="Footer">
    <w:name w:val="footer"/>
    <w:basedOn w:val="Normal"/>
    <w:link w:val="FooterChar"/>
    <w:uiPriority w:val="99"/>
    <w:unhideWhenUsed/>
    <w:rsid w:val="00E53BD2"/>
    <w:pPr>
      <w:tabs>
        <w:tab w:val="center" w:pos="4419"/>
        <w:tab w:val="right" w:pos="8838"/>
      </w:tabs>
      <w:spacing w:after="0" w:line="240" w:lineRule="auto"/>
    </w:pPr>
  </w:style>
  <w:style w:type="character" w:customStyle="1" w:styleId="FooterChar">
    <w:name w:val="Footer Char"/>
    <w:basedOn w:val="DefaultParagraphFont"/>
    <w:link w:val="Footer"/>
    <w:uiPriority w:val="99"/>
    <w:rsid w:val="00E53BD2"/>
    <w:rPr>
      <w:sz w:val="24"/>
    </w:rPr>
  </w:style>
  <w:style w:type="table" w:styleId="TableGrid">
    <w:name w:val="Table Grid"/>
    <w:basedOn w:val="TableNormal"/>
    <w:uiPriority w:val="39"/>
    <w:rsid w:val="004A1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4">
    <w:name w:val="Grid Table 2 Accent 4"/>
    <w:basedOn w:val="TableNormal"/>
    <w:uiPriority w:val="47"/>
    <w:rsid w:val="004A1962"/>
    <w:pPr>
      <w:spacing w:after="0" w:line="240" w:lineRule="auto"/>
    </w:pPr>
    <w:tblPr>
      <w:tblStyleRowBandSize w:val="1"/>
      <w:tblStyleColBandSize w:val="1"/>
      <w:tblBorders>
        <w:top w:val="single" w:sz="2" w:space="0" w:color="ACFF3C" w:themeColor="accent4" w:themeTint="99"/>
        <w:bottom w:val="single" w:sz="2" w:space="0" w:color="ACFF3C" w:themeColor="accent4" w:themeTint="99"/>
        <w:insideH w:val="single" w:sz="2" w:space="0" w:color="ACFF3C" w:themeColor="accent4" w:themeTint="99"/>
        <w:insideV w:val="single" w:sz="2" w:space="0" w:color="ACFF3C" w:themeColor="accent4" w:themeTint="99"/>
      </w:tblBorders>
    </w:tblPr>
    <w:tblStylePr w:type="firstRow">
      <w:rPr>
        <w:b/>
        <w:bCs/>
      </w:rPr>
      <w:tblPr/>
      <w:tcPr>
        <w:tcBorders>
          <w:top w:val="nil"/>
          <w:bottom w:val="single" w:sz="12" w:space="0" w:color="ACFF3C" w:themeColor="accent4" w:themeTint="99"/>
          <w:insideH w:val="nil"/>
          <w:insideV w:val="nil"/>
        </w:tcBorders>
        <w:shd w:val="clear" w:color="auto" w:fill="FFFFFF" w:themeFill="background1"/>
      </w:tcPr>
    </w:tblStylePr>
    <w:tblStylePr w:type="lastRow">
      <w:rPr>
        <w:b/>
        <w:bCs/>
      </w:rPr>
      <w:tblPr/>
      <w:tcPr>
        <w:tcBorders>
          <w:top w:val="double" w:sz="2" w:space="0" w:color="ACFF3C"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FBE" w:themeFill="accent4" w:themeFillTint="33"/>
      </w:tcPr>
    </w:tblStylePr>
    <w:tblStylePr w:type="band1Horz">
      <w:tblPr/>
      <w:tcPr>
        <w:shd w:val="clear" w:color="auto" w:fill="E3FFBE" w:themeFill="accent4" w:themeFillTint="33"/>
      </w:tcPr>
    </w:tblStylePr>
  </w:style>
  <w:style w:type="paragraph" w:styleId="FootnoteText">
    <w:name w:val="footnote text"/>
    <w:basedOn w:val="Normal"/>
    <w:link w:val="FootnoteTextChar"/>
    <w:uiPriority w:val="99"/>
    <w:semiHidden/>
    <w:unhideWhenUsed/>
    <w:rsid w:val="00CB1F5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1F50"/>
    <w:rPr>
      <w:sz w:val="20"/>
      <w:szCs w:val="20"/>
    </w:rPr>
  </w:style>
  <w:style w:type="character" w:styleId="FootnoteReference">
    <w:name w:val="footnote reference"/>
    <w:basedOn w:val="DefaultParagraphFont"/>
    <w:uiPriority w:val="99"/>
    <w:semiHidden/>
    <w:unhideWhenUsed/>
    <w:rsid w:val="00CB1F50"/>
    <w:rPr>
      <w:vertAlign w:val="superscript"/>
    </w:rPr>
  </w:style>
  <w:style w:type="paragraph" w:styleId="NormalWeb">
    <w:name w:val="Normal (Web)"/>
    <w:basedOn w:val="Normal"/>
    <w:uiPriority w:val="99"/>
    <w:semiHidden/>
    <w:unhideWhenUsed/>
    <w:rsid w:val="001E238C"/>
    <w:pPr>
      <w:spacing w:before="100" w:beforeAutospacing="1" w:after="100" w:afterAutospacing="1" w:line="240" w:lineRule="auto"/>
    </w:pPr>
    <w:rPr>
      <w:rFonts w:ascii="Times New Roman" w:eastAsia="Times New Roman" w:hAnsi="Times New Roman" w:cs="Times New Roman"/>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00764">
      <w:bodyDiv w:val="1"/>
      <w:marLeft w:val="0"/>
      <w:marRight w:val="0"/>
      <w:marTop w:val="0"/>
      <w:marBottom w:val="0"/>
      <w:divBdr>
        <w:top w:val="none" w:sz="0" w:space="0" w:color="auto"/>
        <w:left w:val="none" w:sz="0" w:space="0" w:color="auto"/>
        <w:bottom w:val="none" w:sz="0" w:space="0" w:color="auto"/>
        <w:right w:val="none" w:sz="0" w:space="0" w:color="auto"/>
      </w:divBdr>
    </w:div>
    <w:div w:id="404257448">
      <w:bodyDiv w:val="1"/>
      <w:marLeft w:val="0"/>
      <w:marRight w:val="0"/>
      <w:marTop w:val="0"/>
      <w:marBottom w:val="0"/>
      <w:divBdr>
        <w:top w:val="none" w:sz="0" w:space="0" w:color="auto"/>
        <w:left w:val="none" w:sz="0" w:space="0" w:color="auto"/>
        <w:bottom w:val="none" w:sz="0" w:space="0" w:color="auto"/>
        <w:right w:val="none" w:sz="0" w:space="0" w:color="auto"/>
      </w:divBdr>
    </w:div>
    <w:div w:id="417095900">
      <w:bodyDiv w:val="1"/>
      <w:marLeft w:val="0"/>
      <w:marRight w:val="0"/>
      <w:marTop w:val="0"/>
      <w:marBottom w:val="0"/>
      <w:divBdr>
        <w:top w:val="none" w:sz="0" w:space="0" w:color="auto"/>
        <w:left w:val="none" w:sz="0" w:space="0" w:color="auto"/>
        <w:bottom w:val="none" w:sz="0" w:space="0" w:color="auto"/>
        <w:right w:val="none" w:sz="0" w:space="0" w:color="auto"/>
      </w:divBdr>
    </w:div>
    <w:div w:id="727147897">
      <w:bodyDiv w:val="1"/>
      <w:marLeft w:val="0"/>
      <w:marRight w:val="0"/>
      <w:marTop w:val="0"/>
      <w:marBottom w:val="0"/>
      <w:divBdr>
        <w:top w:val="none" w:sz="0" w:space="0" w:color="auto"/>
        <w:left w:val="none" w:sz="0" w:space="0" w:color="auto"/>
        <w:bottom w:val="none" w:sz="0" w:space="0" w:color="auto"/>
        <w:right w:val="none" w:sz="0" w:space="0" w:color="auto"/>
      </w:divBdr>
    </w:div>
    <w:div w:id="789470392">
      <w:bodyDiv w:val="1"/>
      <w:marLeft w:val="0"/>
      <w:marRight w:val="0"/>
      <w:marTop w:val="0"/>
      <w:marBottom w:val="0"/>
      <w:divBdr>
        <w:top w:val="none" w:sz="0" w:space="0" w:color="auto"/>
        <w:left w:val="none" w:sz="0" w:space="0" w:color="auto"/>
        <w:bottom w:val="none" w:sz="0" w:space="0" w:color="auto"/>
        <w:right w:val="none" w:sz="0" w:space="0" w:color="auto"/>
      </w:divBdr>
    </w:div>
    <w:div w:id="852039451">
      <w:bodyDiv w:val="1"/>
      <w:marLeft w:val="0"/>
      <w:marRight w:val="0"/>
      <w:marTop w:val="0"/>
      <w:marBottom w:val="0"/>
      <w:divBdr>
        <w:top w:val="none" w:sz="0" w:space="0" w:color="auto"/>
        <w:left w:val="none" w:sz="0" w:space="0" w:color="auto"/>
        <w:bottom w:val="none" w:sz="0" w:space="0" w:color="auto"/>
        <w:right w:val="none" w:sz="0" w:space="0" w:color="auto"/>
      </w:divBdr>
    </w:div>
    <w:div w:id="981427876">
      <w:bodyDiv w:val="1"/>
      <w:marLeft w:val="0"/>
      <w:marRight w:val="0"/>
      <w:marTop w:val="0"/>
      <w:marBottom w:val="0"/>
      <w:divBdr>
        <w:top w:val="none" w:sz="0" w:space="0" w:color="auto"/>
        <w:left w:val="none" w:sz="0" w:space="0" w:color="auto"/>
        <w:bottom w:val="none" w:sz="0" w:space="0" w:color="auto"/>
        <w:right w:val="none" w:sz="0" w:space="0" w:color="auto"/>
      </w:divBdr>
    </w:div>
    <w:div w:id="1027489887">
      <w:bodyDiv w:val="1"/>
      <w:marLeft w:val="0"/>
      <w:marRight w:val="0"/>
      <w:marTop w:val="0"/>
      <w:marBottom w:val="0"/>
      <w:divBdr>
        <w:top w:val="none" w:sz="0" w:space="0" w:color="auto"/>
        <w:left w:val="none" w:sz="0" w:space="0" w:color="auto"/>
        <w:bottom w:val="none" w:sz="0" w:space="0" w:color="auto"/>
        <w:right w:val="none" w:sz="0" w:space="0" w:color="auto"/>
      </w:divBdr>
    </w:div>
    <w:div w:id="1382555409">
      <w:bodyDiv w:val="1"/>
      <w:marLeft w:val="0"/>
      <w:marRight w:val="0"/>
      <w:marTop w:val="0"/>
      <w:marBottom w:val="0"/>
      <w:divBdr>
        <w:top w:val="none" w:sz="0" w:space="0" w:color="auto"/>
        <w:left w:val="none" w:sz="0" w:space="0" w:color="auto"/>
        <w:bottom w:val="none" w:sz="0" w:space="0" w:color="auto"/>
        <w:right w:val="none" w:sz="0" w:space="0" w:color="auto"/>
      </w:divBdr>
    </w:div>
    <w:div w:id="1505510809">
      <w:bodyDiv w:val="1"/>
      <w:marLeft w:val="0"/>
      <w:marRight w:val="0"/>
      <w:marTop w:val="0"/>
      <w:marBottom w:val="0"/>
      <w:divBdr>
        <w:top w:val="none" w:sz="0" w:space="0" w:color="auto"/>
        <w:left w:val="none" w:sz="0" w:space="0" w:color="auto"/>
        <w:bottom w:val="none" w:sz="0" w:space="0" w:color="auto"/>
        <w:right w:val="none" w:sz="0" w:space="0" w:color="auto"/>
      </w:divBdr>
    </w:div>
    <w:div w:id="1708219889">
      <w:bodyDiv w:val="1"/>
      <w:marLeft w:val="0"/>
      <w:marRight w:val="0"/>
      <w:marTop w:val="0"/>
      <w:marBottom w:val="0"/>
      <w:divBdr>
        <w:top w:val="none" w:sz="0" w:space="0" w:color="auto"/>
        <w:left w:val="none" w:sz="0" w:space="0" w:color="auto"/>
        <w:bottom w:val="none" w:sz="0" w:space="0" w:color="auto"/>
        <w:right w:val="none" w:sz="0" w:space="0" w:color="auto"/>
      </w:divBdr>
    </w:div>
    <w:div w:id="2044793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s>
</file>

<file path=word/_rels/foot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Marca">
  <a:themeElements>
    <a:clrScheme name="Marca">
      <a:dk1>
        <a:srgbClr val="383838"/>
      </a:dk1>
      <a:lt1>
        <a:srgbClr val="FFFFFF"/>
      </a:lt1>
      <a:dk2>
        <a:srgbClr val="021023"/>
      </a:dk2>
      <a:lt2>
        <a:srgbClr val="FB98C3"/>
      </a:lt2>
      <a:accent1>
        <a:srgbClr val="AB004B"/>
      </a:accent1>
      <a:accent2>
        <a:srgbClr val="CA7E00"/>
      </a:accent2>
      <a:accent3>
        <a:srgbClr val="0A3E85"/>
      </a:accent3>
      <a:accent4>
        <a:srgbClr val="6BB900"/>
      </a:accent4>
      <a:accent5>
        <a:srgbClr val="FA006D"/>
      </a:accent5>
      <a:accent6>
        <a:srgbClr val="FF9F00"/>
      </a:accent6>
      <a:hlink>
        <a:srgbClr val="FF0070"/>
      </a:hlink>
      <a:folHlink>
        <a:srgbClr val="8E003E"/>
      </a:folHlink>
    </a:clrScheme>
    <a:fontScheme name="Default">
      <a:majorFont>
        <a:latin typeface="Barlow Condensed ExtraBold"/>
        <a:ea typeface=""/>
        <a:cs typeface=""/>
      </a:majorFont>
      <a:minorFont>
        <a:latin typeface="Roboto Condense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Marca" id="{BB66E573-E682-4B3B-85F1-665C4F3F02E1}" vid="{94B45B57-4933-4184-A158-504A43873F5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7A93A4-C56D-4950-9387-54C5A708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511</TotalTime>
  <Pages>17</Pages>
  <Words>2670</Words>
  <Characters>14686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T°NNy AYALA</dc:creator>
  <cp:keywords/>
  <dc:description/>
  <cp:lastModifiedBy>T°NNy AYALA</cp:lastModifiedBy>
  <cp:revision>150</cp:revision>
  <dcterms:created xsi:type="dcterms:W3CDTF">2021-02-22T18:01:00Z</dcterms:created>
  <dcterms:modified xsi:type="dcterms:W3CDTF">2021-08-17T17:48:00Z</dcterms:modified>
</cp:coreProperties>
</file>