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983" w:rsidRDefault="00A60983"/>
    <w:p w:rsidR="00A60983" w:rsidRPr="00A60983" w:rsidRDefault="00E97546" w:rsidP="00A60983">
      <w:pPr>
        <w:pBdr>
          <w:top w:val="single" w:sz="12" w:space="1" w:color="auto"/>
          <w:bottom w:val="single" w:sz="12" w:space="1" w:color="auto"/>
        </w:pBdr>
        <w:jc w:val="center"/>
        <w:rPr>
          <w:sz w:val="50"/>
          <w:szCs w:val="50"/>
        </w:rPr>
      </w:pPr>
      <w:r w:rsidRPr="00E97546">
        <w:rPr>
          <w:sz w:val="50"/>
          <w:szCs w:val="50"/>
        </w:rPr>
        <w:t>Wearable Solution for elderly Fall detection</w:t>
      </w:r>
      <w:r w:rsidR="00A60983" w:rsidRPr="00A60983">
        <w:rPr>
          <w:sz w:val="50"/>
          <w:szCs w:val="50"/>
        </w:rPr>
        <w:t xml:space="preserve"> </w:t>
      </w:r>
    </w:p>
    <w:p w:rsidR="00A60983" w:rsidRPr="00925399" w:rsidRDefault="00A60983" w:rsidP="00A60983">
      <w:pPr>
        <w:pStyle w:val="NormalWeb"/>
        <w:spacing w:before="0" w:beforeAutospacing="0" w:afterAutospacing="0"/>
        <w:rPr>
          <w:rFonts w:asciiTheme="minorHAnsi" w:eastAsiaTheme="minorHAnsi" w:hAnsiTheme="minorHAnsi" w:cstheme="minorBidi"/>
          <w:b/>
          <w:bCs/>
          <w:sz w:val="30"/>
          <w:szCs w:val="30"/>
          <w:lang w:eastAsia="en-US" w:bidi="ar-SA"/>
        </w:rPr>
      </w:pPr>
      <w:r w:rsidRPr="00925399">
        <w:rPr>
          <w:rFonts w:asciiTheme="minorHAnsi" w:eastAsiaTheme="minorHAnsi" w:hAnsiTheme="minorHAnsi" w:cstheme="minorBidi"/>
          <w:b/>
          <w:bCs/>
          <w:sz w:val="30"/>
          <w:szCs w:val="30"/>
          <w:lang w:eastAsia="en-US" w:bidi="ar-SA"/>
        </w:rPr>
        <w:t>Purpose of the document:</w:t>
      </w:r>
    </w:p>
    <w:p w:rsidR="00A60983" w:rsidRPr="00A5302B" w:rsidRDefault="00A60983" w:rsidP="00A60983">
      <w:pPr>
        <w:pStyle w:val="NormalWeb"/>
        <w:spacing w:before="0" w:beforeAutospacing="0" w:afterAutospacing="0"/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</w:pPr>
      <w:r w:rsidRPr="00A5302B"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  <w:t>1. To let you understand how to use the product.</w:t>
      </w:r>
    </w:p>
    <w:p w:rsidR="00A60983" w:rsidRDefault="00A60983" w:rsidP="00A60983">
      <w:pPr>
        <w:pStyle w:val="NormalWeb"/>
        <w:spacing w:before="0" w:beforeAutospacing="0" w:afterAutospacing="0"/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</w:pPr>
      <w:r w:rsidRPr="00A5302B"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  <w:t>2. To let you use all the options supported in the product.</w:t>
      </w:r>
    </w:p>
    <w:p w:rsidR="00925399" w:rsidRPr="00A5302B" w:rsidRDefault="00925399" w:rsidP="00A60983">
      <w:pPr>
        <w:pStyle w:val="NormalWeb"/>
        <w:spacing w:before="0" w:beforeAutospacing="0" w:afterAutospacing="0"/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</w:pPr>
    </w:p>
    <w:p w:rsidR="00A60983" w:rsidRPr="00925399" w:rsidRDefault="00A60983" w:rsidP="00A60983">
      <w:pPr>
        <w:pStyle w:val="NormalWeb"/>
        <w:spacing w:before="0" w:beforeAutospacing="0" w:afterAutospacing="0"/>
        <w:rPr>
          <w:rFonts w:asciiTheme="minorHAnsi" w:eastAsiaTheme="minorHAnsi" w:hAnsiTheme="minorHAnsi" w:cstheme="minorBidi"/>
          <w:b/>
          <w:bCs/>
          <w:sz w:val="30"/>
          <w:szCs w:val="30"/>
          <w:lang w:eastAsia="en-US" w:bidi="ar-SA"/>
        </w:rPr>
      </w:pPr>
      <w:r w:rsidRPr="00925399">
        <w:rPr>
          <w:rFonts w:asciiTheme="minorHAnsi" w:eastAsiaTheme="minorHAnsi" w:hAnsiTheme="minorHAnsi" w:cstheme="minorBidi"/>
          <w:b/>
          <w:bCs/>
          <w:sz w:val="30"/>
          <w:szCs w:val="30"/>
          <w:lang w:eastAsia="en-US" w:bidi="ar-SA"/>
        </w:rPr>
        <w:t>Must needed components / software (Spent INR 3,000 for the components):</w:t>
      </w:r>
    </w:p>
    <w:p w:rsidR="00A60983" w:rsidRPr="00A5302B" w:rsidRDefault="00A60983" w:rsidP="00A60983">
      <w:pPr>
        <w:pStyle w:val="NormalWeb"/>
        <w:spacing w:before="0" w:beforeAutospacing="0" w:afterAutospacing="0"/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</w:pPr>
      <w:r w:rsidRPr="00A5302B"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  <w:t>1. We made the APP for Android at this point.</w:t>
      </w:r>
    </w:p>
    <w:p w:rsidR="00A60983" w:rsidRPr="00A5302B" w:rsidRDefault="00A60983" w:rsidP="00A60983">
      <w:pPr>
        <w:pStyle w:val="NormalWeb"/>
        <w:spacing w:before="0" w:beforeAutospacing="0" w:afterAutospacing="0"/>
        <w:ind w:firstLine="720"/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</w:pPr>
      <w:r w:rsidRPr="00A5302B"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  <w:t>• Apk Name: fall_detection.apk to be installed in your phone.</w:t>
      </w:r>
    </w:p>
    <w:p w:rsidR="00A60983" w:rsidRPr="00A5302B" w:rsidRDefault="00E97546" w:rsidP="00A60983">
      <w:pPr>
        <w:pStyle w:val="NormalWeb"/>
        <w:spacing w:before="0" w:beforeAutospacing="0" w:afterAutospacing="0"/>
        <w:ind w:firstLine="720"/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</w:pPr>
      <w:r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  <w:t>• Size of the APK – 4.768</w:t>
      </w:r>
      <w:r w:rsidR="00A60983" w:rsidRPr="00A5302B"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  <w:t xml:space="preserve"> MB.</w:t>
      </w:r>
    </w:p>
    <w:p w:rsidR="00A60983" w:rsidRPr="00A5302B" w:rsidRDefault="00A60983" w:rsidP="00A60983">
      <w:pPr>
        <w:pStyle w:val="NormalWeb"/>
        <w:spacing w:before="0" w:beforeAutospacing="0" w:afterAutospacing="0"/>
        <w:ind w:firstLine="720"/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</w:pPr>
      <w:r w:rsidRPr="00A5302B"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  <w:t>• Clear cache option provided to enable faster working.</w:t>
      </w:r>
    </w:p>
    <w:p w:rsidR="00A60983" w:rsidRPr="00A5302B" w:rsidRDefault="00A60983" w:rsidP="00A60983">
      <w:pPr>
        <w:pStyle w:val="NormalWeb"/>
        <w:spacing w:before="0" w:beforeAutospacing="0" w:afterAutospacing="0"/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</w:pPr>
      <w:r w:rsidRPr="00A5302B"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  <w:t>2. The hardware components to be embedded in the glove.</w:t>
      </w:r>
    </w:p>
    <w:p w:rsidR="00A60983" w:rsidRPr="00A5302B" w:rsidRDefault="00A60983" w:rsidP="00A60983">
      <w:pPr>
        <w:pStyle w:val="NormalWeb"/>
        <w:spacing w:before="0" w:beforeAutospacing="0" w:afterAutospacing="0"/>
        <w:ind w:firstLine="720"/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</w:pPr>
      <w:r w:rsidRPr="00A5302B"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  <w:t>• A pair of bands in which the hardware kit can be embedded (Stitched or pasted based on expert inputs)</w:t>
      </w:r>
    </w:p>
    <w:p w:rsidR="00A60983" w:rsidRPr="00A5302B" w:rsidRDefault="00A60983" w:rsidP="00A60983">
      <w:pPr>
        <w:pStyle w:val="NormalWeb"/>
        <w:spacing w:before="0" w:beforeAutospacing="0" w:afterAutospacing="0"/>
        <w:ind w:firstLine="720"/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</w:pPr>
      <w:r w:rsidRPr="00A5302B"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  <w:t>• Kit for Right Hand Glove – ATTINY85 Microcontroller, Bluetooth module(HC-05), Gyro, Heart rate sensor, 9v Battery, Power Control Circuitry.</w:t>
      </w:r>
    </w:p>
    <w:p w:rsidR="005238A2" w:rsidRPr="00A5302B" w:rsidRDefault="00A60983" w:rsidP="005238A2">
      <w:pPr>
        <w:pStyle w:val="NormalWeb"/>
        <w:spacing w:before="0" w:beforeAutospacing="0" w:afterAutospacing="0"/>
        <w:ind w:firstLine="720"/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</w:pPr>
      <w:r w:rsidRPr="00A5302B"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  <w:t>• Kit for Left Hand Glove - ATTINY85 Microcontroller, Bluetooth modules, Accelerometer, GPS Module, 9v Battery, Power Control Circuitry.</w:t>
      </w:r>
    </w:p>
    <w:p w:rsidR="005238A2" w:rsidRPr="00A5302B" w:rsidRDefault="005238A2" w:rsidP="005238A2">
      <w:pPr>
        <w:pStyle w:val="NormalWeb"/>
        <w:spacing w:before="0" w:beforeAutospacing="0" w:afterAutospacing="0"/>
        <w:ind w:firstLine="720"/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</w:pPr>
      <w:r w:rsidRPr="00A5302B"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  <w:t>• Kit for Restroom Setup – Arduino Nano, IR sensors, Force Sensitive Resistors.</w:t>
      </w:r>
    </w:p>
    <w:p w:rsidR="005238A2" w:rsidRPr="00A5302B" w:rsidRDefault="00A60983" w:rsidP="005238A2">
      <w:pPr>
        <w:pStyle w:val="NormalWeb"/>
        <w:spacing w:before="0" w:beforeAutospacing="0" w:afterAutospacing="0"/>
        <w:ind w:firstLine="720"/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</w:pPr>
      <w:r w:rsidRPr="00A5302B">
        <w:rPr>
          <w:rFonts w:asciiTheme="minorHAnsi" w:eastAsiaTheme="minorHAnsi" w:hAnsiTheme="minorHAnsi" w:cstheme="minorBidi"/>
          <w:sz w:val="28"/>
          <w:szCs w:val="28"/>
          <w:lang w:eastAsia="en-US" w:bidi="ar-SA"/>
        </w:rPr>
        <w:t>• The complete kit view is presented below in fig. 1.</w:t>
      </w:r>
    </w:p>
    <w:p w:rsidR="00A60983" w:rsidRDefault="005238A2" w:rsidP="00A60983">
      <w:pPr>
        <w:jc w:val="center"/>
      </w:pPr>
      <w:r>
        <w:rPr>
          <w:noProof/>
          <w:lang w:eastAsia="en-IN" w:bidi="te-IN"/>
        </w:rPr>
        <w:drawing>
          <wp:inline distT="0" distB="0" distL="0" distR="0" wp14:anchorId="03C161D1" wp14:editId="4C44B37C">
            <wp:extent cx="4847748" cy="351700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9082" cy="352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8A2" w:rsidRPr="00A5302B" w:rsidRDefault="005238A2" w:rsidP="00A60983">
      <w:pPr>
        <w:jc w:val="center"/>
        <w:rPr>
          <w:sz w:val="28"/>
          <w:szCs w:val="28"/>
        </w:rPr>
      </w:pPr>
      <w:r w:rsidRPr="00A5302B">
        <w:rPr>
          <w:b/>
          <w:bCs/>
          <w:sz w:val="28"/>
          <w:szCs w:val="28"/>
        </w:rPr>
        <w:t xml:space="preserve">Figure 1 </w:t>
      </w:r>
      <w:r w:rsidRPr="00A5302B">
        <w:rPr>
          <w:sz w:val="28"/>
          <w:szCs w:val="28"/>
        </w:rPr>
        <w:t>Kit view as a wearable</w:t>
      </w:r>
    </w:p>
    <w:p w:rsidR="006616B1" w:rsidRDefault="006616B1" w:rsidP="006616B1">
      <w:pPr>
        <w:ind w:left="360"/>
        <w:jc w:val="center"/>
      </w:pPr>
      <w:r>
        <w:rPr>
          <w:noProof/>
          <w:lang w:eastAsia="en-IN" w:bidi="te-IN"/>
        </w:rPr>
        <w:lastRenderedPageBreak/>
        <w:drawing>
          <wp:inline distT="0" distB="0" distL="0" distR="0">
            <wp:extent cx="4714875" cy="5029200"/>
            <wp:effectExtent l="0" t="0" r="9525" b="0"/>
            <wp:docPr id="2" name="Picture 2" descr="C:\Users\Anudeep\AppData\Local\Microsoft\Windows\INetCache\Content.Word\IMG_20180929_234829-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nudeep\AppData\Local\Microsoft\Windows\INetCache\Content.Word\IMG_20180929_234829-mi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6B1" w:rsidRPr="00A5302B" w:rsidRDefault="006616B1" w:rsidP="00A5302B">
      <w:pPr>
        <w:jc w:val="center"/>
        <w:rPr>
          <w:sz w:val="28"/>
          <w:szCs w:val="28"/>
        </w:rPr>
      </w:pPr>
      <w:r w:rsidRPr="00A5302B">
        <w:rPr>
          <w:b/>
          <w:bCs/>
          <w:sz w:val="28"/>
          <w:szCs w:val="28"/>
        </w:rPr>
        <w:t xml:space="preserve">Figure 2 </w:t>
      </w:r>
      <w:r w:rsidRPr="00A5302B">
        <w:rPr>
          <w:sz w:val="28"/>
          <w:szCs w:val="28"/>
        </w:rPr>
        <w:t>System for detecting Inside Restroom fall</w:t>
      </w:r>
    </w:p>
    <w:p w:rsidR="005238A2" w:rsidRPr="00A5302B" w:rsidRDefault="005238A2" w:rsidP="005238A2">
      <w:pPr>
        <w:rPr>
          <w:b/>
          <w:bCs/>
          <w:sz w:val="30"/>
          <w:szCs w:val="30"/>
        </w:rPr>
      </w:pPr>
      <w:r w:rsidRPr="00A5302B">
        <w:rPr>
          <w:b/>
          <w:bCs/>
          <w:sz w:val="30"/>
          <w:szCs w:val="30"/>
        </w:rPr>
        <w:t>Procedure to get Started:</w:t>
      </w:r>
    </w:p>
    <w:p w:rsidR="005238A2" w:rsidRPr="00A5302B" w:rsidRDefault="005238A2" w:rsidP="005238A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5302B">
        <w:rPr>
          <w:sz w:val="28"/>
          <w:szCs w:val="28"/>
        </w:rPr>
        <w:t>Install Arduino IDE and all dependent libraries in the computer.</w:t>
      </w:r>
    </w:p>
    <w:p w:rsidR="005238A2" w:rsidRPr="00A5302B" w:rsidRDefault="005238A2" w:rsidP="005238A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5302B">
        <w:rPr>
          <w:sz w:val="28"/>
          <w:szCs w:val="28"/>
        </w:rPr>
        <w:t xml:space="preserve">Connect the circuitry </w:t>
      </w:r>
      <w:r w:rsidR="006616B1" w:rsidRPr="00A5302B">
        <w:rPr>
          <w:sz w:val="28"/>
          <w:szCs w:val="28"/>
        </w:rPr>
        <w:t xml:space="preserve">as Indicated in Connections.txt </w:t>
      </w:r>
      <w:r w:rsidRPr="00A5302B">
        <w:rPr>
          <w:sz w:val="28"/>
          <w:szCs w:val="28"/>
        </w:rPr>
        <w:t xml:space="preserve">and burn the Gyro_code in Right Glove and </w:t>
      </w:r>
      <w:r w:rsidR="00A5302B" w:rsidRPr="00A5302B">
        <w:rPr>
          <w:sz w:val="28"/>
          <w:szCs w:val="28"/>
        </w:rPr>
        <w:t>Accelerometer_Code</w:t>
      </w:r>
      <w:r w:rsidRPr="00A5302B">
        <w:rPr>
          <w:sz w:val="28"/>
          <w:szCs w:val="28"/>
        </w:rPr>
        <w:t xml:space="preserve"> in the Left glove Attiny85.</w:t>
      </w:r>
    </w:p>
    <w:p w:rsidR="006616B1" w:rsidRPr="00A5302B" w:rsidRDefault="005238A2" w:rsidP="006616B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5302B">
        <w:rPr>
          <w:sz w:val="28"/>
          <w:szCs w:val="28"/>
        </w:rPr>
        <w:t xml:space="preserve">Also connect the restroom Setup as shown in Fig. 2 and burn the restroom code into that Arduino Nano. </w:t>
      </w:r>
    </w:p>
    <w:p w:rsidR="006616B1" w:rsidRPr="00A5302B" w:rsidRDefault="006616B1" w:rsidP="006616B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5302B">
        <w:rPr>
          <w:sz w:val="28"/>
          <w:szCs w:val="28"/>
        </w:rPr>
        <w:t>Now Open Device Manager and make a note of all the COM ports of connected devices.</w:t>
      </w:r>
    </w:p>
    <w:p w:rsidR="006616B1" w:rsidRPr="00A5302B" w:rsidRDefault="006616B1" w:rsidP="006616B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5302B">
        <w:rPr>
          <w:sz w:val="28"/>
          <w:szCs w:val="28"/>
        </w:rPr>
        <w:t>Change the COM port numb</w:t>
      </w:r>
      <w:bookmarkStart w:id="0" w:name="_GoBack"/>
      <w:bookmarkEnd w:id="0"/>
      <w:r w:rsidRPr="00A5302B">
        <w:rPr>
          <w:sz w:val="28"/>
          <w:szCs w:val="28"/>
        </w:rPr>
        <w:t>ers accordingly in the Integrated_code.py and Run It.</w:t>
      </w:r>
    </w:p>
    <w:p w:rsidR="006616B1" w:rsidRPr="00A5302B" w:rsidRDefault="006616B1" w:rsidP="006616B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5302B">
        <w:rPr>
          <w:sz w:val="28"/>
          <w:szCs w:val="28"/>
        </w:rPr>
        <w:t>Now you can see the data analytics and if a fall occurs a call is generated Immediately.</w:t>
      </w:r>
    </w:p>
    <w:p w:rsidR="006616B1" w:rsidRPr="00A5302B" w:rsidRDefault="006616B1" w:rsidP="006616B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5302B">
        <w:rPr>
          <w:sz w:val="28"/>
          <w:szCs w:val="28"/>
        </w:rPr>
        <w:t>Install the Fall detection app in an Android Device and Open the App.</w:t>
      </w:r>
    </w:p>
    <w:p w:rsidR="006616B1" w:rsidRPr="00A5302B" w:rsidRDefault="006616B1" w:rsidP="006616B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5302B">
        <w:rPr>
          <w:sz w:val="28"/>
          <w:szCs w:val="28"/>
        </w:rPr>
        <w:t>Enter your Account credentials as shown in Fig. 3</w:t>
      </w:r>
    </w:p>
    <w:p w:rsidR="006616B1" w:rsidRPr="00A5302B" w:rsidRDefault="006616B1" w:rsidP="006616B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5302B">
        <w:rPr>
          <w:sz w:val="28"/>
          <w:szCs w:val="28"/>
        </w:rPr>
        <w:t>After successful Login, you can see the devices that are connected to your account as shown in Fig. 4</w:t>
      </w:r>
    </w:p>
    <w:p w:rsidR="00A5302B" w:rsidRPr="00A5302B" w:rsidRDefault="00A5302B" w:rsidP="00A5302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5302B">
        <w:rPr>
          <w:sz w:val="28"/>
          <w:szCs w:val="28"/>
        </w:rPr>
        <w:t>Enter into any of the device of your choice where you can see the previous fall data, heart rate analysis, nearby hospitals, route to the fall as shown in Fig. 5</w:t>
      </w:r>
    </w:p>
    <w:p w:rsidR="00A5302B" w:rsidRDefault="00E97546" w:rsidP="00A5302B">
      <w:pPr>
        <w:pStyle w:val="ListParagraph"/>
        <w:jc w:val="center"/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1pt;height:327.75pt">
            <v:imagedata r:id="rId9" o:title="WhatsApp Image 2018-09-30 at 12" cropbottom="21408f"/>
          </v:shape>
        </w:pict>
      </w:r>
    </w:p>
    <w:p w:rsidR="00A5302B" w:rsidRDefault="00A5302B" w:rsidP="00A5302B">
      <w:pPr>
        <w:ind w:firstLine="720"/>
        <w:jc w:val="center"/>
        <w:rPr>
          <w:sz w:val="28"/>
          <w:szCs w:val="28"/>
        </w:rPr>
      </w:pPr>
      <w:r w:rsidRPr="00925399">
        <w:rPr>
          <w:b/>
          <w:bCs/>
          <w:sz w:val="28"/>
          <w:szCs w:val="28"/>
        </w:rPr>
        <w:t xml:space="preserve">Figure 3 </w:t>
      </w:r>
      <w:r w:rsidRPr="00925399">
        <w:rPr>
          <w:sz w:val="28"/>
          <w:szCs w:val="28"/>
        </w:rPr>
        <w:t>Login Page for the user</w:t>
      </w:r>
    </w:p>
    <w:p w:rsidR="00CB6968" w:rsidRPr="00925399" w:rsidRDefault="00CB6968" w:rsidP="00A5302B">
      <w:pPr>
        <w:ind w:firstLine="720"/>
        <w:jc w:val="center"/>
        <w:rPr>
          <w:sz w:val="28"/>
          <w:szCs w:val="28"/>
        </w:rPr>
      </w:pPr>
    </w:p>
    <w:p w:rsidR="00A5302B" w:rsidRDefault="00E97546" w:rsidP="00A5302B">
      <w:pPr>
        <w:ind w:firstLine="720"/>
        <w:jc w:val="center"/>
      </w:pPr>
      <w:r>
        <w:pict>
          <v:shape id="_x0000_i1026" type="#_x0000_t75" style="width:469.5pt;height:323.25pt">
            <v:imagedata r:id="rId10" o:title="pic_1" cropbottom="22014f"/>
          </v:shape>
        </w:pict>
      </w:r>
    </w:p>
    <w:p w:rsidR="00A5302B" w:rsidRPr="00925399" w:rsidRDefault="00A5302B" w:rsidP="00A5302B">
      <w:pPr>
        <w:ind w:firstLine="720"/>
        <w:jc w:val="center"/>
        <w:rPr>
          <w:sz w:val="28"/>
          <w:szCs w:val="28"/>
        </w:rPr>
      </w:pPr>
      <w:r w:rsidRPr="00925399">
        <w:rPr>
          <w:b/>
          <w:bCs/>
          <w:sz w:val="28"/>
          <w:szCs w:val="28"/>
        </w:rPr>
        <w:t xml:space="preserve">Figure 4 </w:t>
      </w:r>
      <w:r w:rsidRPr="00925399">
        <w:rPr>
          <w:sz w:val="28"/>
          <w:szCs w:val="28"/>
        </w:rPr>
        <w:t>Devices connected by the user login</w:t>
      </w:r>
    </w:p>
    <w:p w:rsidR="00A5302B" w:rsidRPr="00925399" w:rsidRDefault="00E97546" w:rsidP="00A5302B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7" type="#_x0000_t75" style="width:307.5pt;height:666pt">
            <v:imagedata r:id="rId11" o:title="Screenshot_20181114-145944"/>
          </v:shape>
        </w:pict>
      </w:r>
    </w:p>
    <w:p w:rsidR="00925399" w:rsidRDefault="00A5302B" w:rsidP="00E95C95">
      <w:pPr>
        <w:ind w:firstLine="720"/>
        <w:jc w:val="center"/>
        <w:rPr>
          <w:sz w:val="28"/>
          <w:szCs w:val="28"/>
        </w:rPr>
      </w:pPr>
      <w:r w:rsidRPr="00925399">
        <w:rPr>
          <w:b/>
          <w:bCs/>
          <w:sz w:val="28"/>
          <w:szCs w:val="28"/>
        </w:rPr>
        <w:t xml:space="preserve">Figure 5 </w:t>
      </w:r>
      <w:r w:rsidRPr="00925399">
        <w:rPr>
          <w:sz w:val="28"/>
          <w:szCs w:val="28"/>
        </w:rPr>
        <w:t>Selection of different features in the App</w:t>
      </w:r>
      <w:r w:rsidR="00E95C95">
        <w:rPr>
          <w:sz w:val="28"/>
          <w:szCs w:val="28"/>
        </w:rPr>
        <w:t xml:space="preserve"> (Including HeartRate)</w:t>
      </w:r>
    </w:p>
    <w:p w:rsidR="00E95C95" w:rsidRDefault="00E95C95" w:rsidP="00E95C95">
      <w:pPr>
        <w:ind w:firstLine="720"/>
        <w:jc w:val="center"/>
        <w:rPr>
          <w:sz w:val="28"/>
          <w:szCs w:val="28"/>
        </w:rPr>
      </w:pPr>
    </w:p>
    <w:p w:rsidR="00E95C95" w:rsidRPr="00E95C95" w:rsidRDefault="00E95C95" w:rsidP="00E95C95">
      <w:pPr>
        <w:ind w:firstLine="720"/>
        <w:jc w:val="center"/>
        <w:rPr>
          <w:sz w:val="28"/>
          <w:szCs w:val="28"/>
        </w:rPr>
      </w:pPr>
    </w:p>
    <w:p w:rsidR="00A5302B" w:rsidRPr="00A5302B" w:rsidRDefault="00A5302B" w:rsidP="00A5302B">
      <w:pPr>
        <w:ind w:firstLine="720"/>
        <w:rPr>
          <w:b/>
          <w:bCs/>
          <w:noProof/>
          <w:sz w:val="40"/>
          <w:szCs w:val="40"/>
          <w:lang w:eastAsia="en-IN" w:bidi="te-IN"/>
        </w:rPr>
      </w:pPr>
      <w:r w:rsidRPr="00A5302B">
        <w:rPr>
          <w:b/>
          <w:bCs/>
          <w:noProof/>
          <w:sz w:val="40"/>
          <w:szCs w:val="40"/>
          <w:lang w:eastAsia="en-IN" w:bidi="te-IN"/>
        </w:rPr>
        <w:lastRenderedPageBreak/>
        <w:t>Data Analytics</w:t>
      </w:r>
      <w:r>
        <w:rPr>
          <w:b/>
          <w:bCs/>
          <w:noProof/>
          <w:sz w:val="40"/>
          <w:szCs w:val="40"/>
          <w:lang w:eastAsia="en-IN" w:bidi="te-IN"/>
        </w:rPr>
        <w:t>:</w:t>
      </w:r>
    </w:p>
    <w:p w:rsidR="00925399" w:rsidRDefault="00E97546" w:rsidP="00A5302B">
      <w:pPr>
        <w:ind w:firstLine="720"/>
        <w:jc w:val="center"/>
        <w:rPr>
          <w:noProof/>
          <w:lang w:eastAsia="en-IN" w:bidi="te-IN"/>
        </w:rPr>
      </w:pPr>
      <w:r>
        <w:rPr>
          <w:noProof/>
          <w:lang w:eastAsia="en-IN" w:bidi="te-IN"/>
        </w:rPr>
        <w:pict>
          <v:shape id="_x0000_i1028" type="#_x0000_t75" style="width:263.25pt;height:555.75pt">
            <v:imagedata r:id="rId12" o:title="Screenshot_20181114-145951"/>
          </v:shape>
        </w:pict>
      </w:r>
    </w:p>
    <w:p w:rsidR="00925399" w:rsidRPr="00925399" w:rsidRDefault="00925399" w:rsidP="00A5302B">
      <w:pPr>
        <w:ind w:firstLine="720"/>
        <w:jc w:val="center"/>
        <w:rPr>
          <w:noProof/>
          <w:sz w:val="28"/>
          <w:szCs w:val="28"/>
          <w:lang w:eastAsia="en-IN" w:bidi="te-IN"/>
        </w:rPr>
      </w:pPr>
      <w:r w:rsidRPr="00925399">
        <w:rPr>
          <w:b/>
          <w:bCs/>
          <w:noProof/>
          <w:sz w:val="28"/>
          <w:szCs w:val="28"/>
          <w:lang w:eastAsia="en-IN" w:bidi="te-IN"/>
        </w:rPr>
        <w:t>Figure 6</w:t>
      </w:r>
      <w:r w:rsidRPr="00925399">
        <w:rPr>
          <w:noProof/>
          <w:sz w:val="28"/>
          <w:szCs w:val="28"/>
          <w:lang w:eastAsia="en-IN" w:bidi="te-IN"/>
        </w:rPr>
        <w:t xml:space="preserve"> Fall analysis of the Father</w:t>
      </w:r>
    </w:p>
    <w:p w:rsidR="00A5302B" w:rsidRPr="00A5302B" w:rsidRDefault="00E97546" w:rsidP="00A5302B">
      <w:pPr>
        <w:ind w:firstLine="720"/>
        <w:jc w:val="center"/>
      </w:pPr>
      <w:r>
        <w:lastRenderedPageBreak/>
        <w:pict>
          <v:shape id="_x0000_i1029" type="#_x0000_t75" style="width:293.25pt;height:717.75pt">
            <v:imagedata r:id="rId13" o:title="Screenshot_20181114-150011 (1)"/>
          </v:shape>
        </w:pict>
      </w:r>
    </w:p>
    <w:p w:rsidR="00B05F8A" w:rsidRPr="00925399" w:rsidRDefault="00925399" w:rsidP="00E95C95">
      <w:pPr>
        <w:ind w:firstLine="720"/>
        <w:jc w:val="center"/>
        <w:rPr>
          <w:sz w:val="28"/>
          <w:szCs w:val="28"/>
        </w:rPr>
      </w:pPr>
      <w:r w:rsidRPr="00925399">
        <w:rPr>
          <w:b/>
          <w:bCs/>
          <w:sz w:val="28"/>
          <w:szCs w:val="28"/>
        </w:rPr>
        <w:t xml:space="preserve">Figure 7 </w:t>
      </w:r>
      <w:r w:rsidR="00E95C95">
        <w:rPr>
          <w:sz w:val="28"/>
          <w:szCs w:val="28"/>
        </w:rPr>
        <w:t>Complete Analysis of the Father</w:t>
      </w:r>
    </w:p>
    <w:sectPr w:rsidR="00B05F8A" w:rsidRPr="00925399" w:rsidSect="00A6098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7C3A" w:rsidRDefault="00717C3A" w:rsidP="006616B1">
      <w:pPr>
        <w:spacing w:after="0" w:line="240" w:lineRule="auto"/>
      </w:pPr>
      <w:r>
        <w:separator/>
      </w:r>
    </w:p>
  </w:endnote>
  <w:endnote w:type="continuationSeparator" w:id="0">
    <w:p w:rsidR="00717C3A" w:rsidRDefault="00717C3A" w:rsidP="00661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7C3A" w:rsidRDefault="00717C3A" w:rsidP="006616B1">
      <w:pPr>
        <w:spacing w:after="0" w:line="240" w:lineRule="auto"/>
      </w:pPr>
      <w:r>
        <w:separator/>
      </w:r>
    </w:p>
  </w:footnote>
  <w:footnote w:type="continuationSeparator" w:id="0">
    <w:p w:rsidR="00717C3A" w:rsidRDefault="00717C3A" w:rsidP="006616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644EE"/>
    <w:multiLevelType w:val="hybridMultilevel"/>
    <w:tmpl w:val="D83CE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E1547C"/>
    <w:multiLevelType w:val="hybridMultilevel"/>
    <w:tmpl w:val="BC885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3419D2"/>
    <w:multiLevelType w:val="hybridMultilevel"/>
    <w:tmpl w:val="65F4D79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A05"/>
    <w:rsid w:val="00062F9D"/>
    <w:rsid w:val="0013728D"/>
    <w:rsid w:val="00222E31"/>
    <w:rsid w:val="005238A2"/>
    <w:rsid w:val="005F7B89"/>
    <w:rsid w:val="006616B1"/>
    <w:rsid w:val="0068263E"/>
    <w:rsid w:val="00717C3A"/>
    <w:rsid w:val="00925399"/>
    <w:rsid w:val="00A30A05"/>
    <w:rsid w:val="00A5302B"/>
    <w:rsid w:val="00A60983"/>
    <w:rsid w:val="00B05F8A"/>
    <w:rsid w:val="00CB6968"/>
    <w:rsid w:val="00E95C95"/>
    <w:rsid w:val="00E97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3FDBA"/>
  <w15:chartTrackingRefBased/>
  <w15:docId w15:val="{1C77B6D0-981E-49A0-9DDE-2C9CE0593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60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e-IN"/>
    </w:rPr>
  </w:style>
  <w:style w:type="paragraph" w:styleId="ListParagraph">
    <w:name w:val="List Paragraph"/>
    <w:basedOn w:val="Normal"/>
    <w:uiPriority w:val="34"/>
    <w:qFormat/>
    <w:rsid w:val="005238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16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6B1"/>
  </w:style>
  <w:style w:type="paragraph" w:styleId="Footer">
    <w:name w:val="footer"/>
    <w:basedOn w:val="Normal"/>
    <w:link w:val="FooterChar"/>
    <w:uiPriority w:val="99"/>
    <w:unhideWhenUsed/>
    <w:rsid w:val="006616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6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71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deep</dc:creator>
  <cp:keywords/>
  <dc:description/>
  <cp:lastModifiedBy>Anu deep</cp:lastModifiedBy>
  <cp:revision>8</cp:revision>
  <dcterms:created xsi:type="dcterms:W3CDTF">2018-09-29T19:37:00Z</dcterms:created>
  <dcterms:modified xsi:type="dcterms:W3CDTF">2018-11-16T17:01:00Z</dcterms:modified>
</cp:coreProperties>
</file>