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01833" w14:textId="77777777" w:rsidR="00E86A17" w:rsidRDefault="00502BBE">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Heart Disease Prediction Using Machine Learning Algorithms</w:t>
      </w:r>
    </w:p>
    <w:p w14:paraId="78401834" w14:textId="77777777" w:rsidR="00E86A17" w:rsidRDefault="00E86A17">
      <w:pPr>
        <w:spacing w:before="240" w:after="240"/>
        <w:jc w:val="both"/>
        <w:rPr>
          <w:rFonts w:ascii="Times New Roman" w:eastAsia="Times New Roman" w:hAnsi="Times New Roman" w:cs="Times New Roman"/>
          <w:b/>
          <w:sz w:val="36"/>
          <w:szCs w:val="36"/>
        </w:rPr>
      </w:pPr>
    </w:p>
    <w:p w14:paraId="78401835" w14:textId="77777777" w:rsidR="00E86A17" w:rsidRDefault="00502BBE">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8401836" w14:textId="77777777" w:rsidR="00E86A17" w:rsidRDefault="00502BBE">
      <w:pPr>
        <w:spacing w:before="240" w:after="240"/>
        <w:jc w:val="both"/>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u w:val="single"/>
        </w:rPr>
        <w:t>ABSTRACT:</w:t>
      </w:r>
    </w:p>
    <w:p w14:paraId="78401837" w14:textId="77777777" w:rsidR="00E86A17" w:rsidRDefault="00502BBE">
      <w:pPr>
        <w:spacing w:before="240" w:after="24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Heart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plays</w:t>
      </w:r>
      <w:proofErr w:type="gramEnd"/>
      <w:r>
        <w:rPr>
          <w:rFonts w:ascii="Times New Roman" w:eastAsia="Times New Roman" w:hAnsi="Times New Roman" w:cs="Times New Roman"/>
          <w:sz w:val="24"/>
          <w:szCs w:val="24"/>
        </w:rPr>
        <w:t xml:space="preserve"> significant role in living organisms. Diagnosis and prediction of heart related diseases requires more precision, </w:t>
      </w:r>
      <w:proofErr w:type="gramStart"/>
      <w:r>
        <w:rPr>
          <w:rFonts w:ascii="Times New Roman" w:eastAsia="Times New Roman" w:hAnsi="Times New Roman" w:cs="Times New Roman"/>
          <w:sz w:val="24"/>
          <w:szCs w:val="24"/>
        </w:rPr>
        <w:t>perfection</w:t>
      </w:r>
      <w:proofErr w:type="gramEnd"/>
      <w:r>
        <w:rPr>
          <w:rFonts w:ascii="Times New Roman" w:eastAsia="Times New Roman" w:hAnsi="Times New Roman" w:cs="Times New Roman"/>
          <w:sz w:val="24"/>
          <w:szCs w:val="24"/>
        </w:rPr>
        <w:t xml:space="preserve"> and correctness because a little mistake can cause fatigue problem or death of the person, there are numerous death cases related to heart and their counting is increasing exponentially day by day. To deal with the problem there is </w:t>
      </w:r>
      <w:proofErr w:type="gramStart"/>
      <w:r>
        <w:rPr>
          <w:rFonts w:ascii="Times New Roman" w:eastAsia="Times New Roman" w:hAnsi="Times New Roman" w:cs="Times New Roman"/>
          <w:sz w:val="24"/>
          <w:szCs w:val="24"/>
        </w:rPr>
        <w:t>essential</w:t>
      </w:r>
      <w:proofErr w:type="gramEnd"/>
      <w:r>
        <w:rPr>
          <w:rFonts w:ascii="Times New Roman" w:eastAsia="Times New Roman" w:hAnsi="Times New Roman" w:cs="Times New Roman"/>
          <w:sz w:val="24"/>
          <w:szCs w:val="24"/>
        </w:rPr>
        <w:t xml:space="preserve"> need of prediction system for awareness about diseases. Machine learning is the branch of Artificial </w:t>
      </w:r>
      <w:proofErr w:type="gramStart"/>
      <w:r>
        <w:rPr>
          <w:rFonts w:ascii="Times New Roman" w:eastAsia="Times New Roman" w:hAnsi="Times New Roman" w:cs="Times New Roman"/>
          <w:sz w:val="24"/>
          <w:szCs w:val="24"/>
        </w:rPr>
        <w:t>Intelligence(</w:t>
      </w:r>
      <w:proofErr w:type="gramEnd"/>
      <w:r>
        <w:rPr>
          <w:rFonts w:ascii="Times New Roman" w:eastAsia="Times New Roman" w:hAnsi="Times New Roman" w:cs="Times New Roman"/>
          <w:sz w:val="24"/>
          <w:szCs w:val="24"/>
        </w:rPr>
        <w:t>AI), it  provides presti</w:t>
      </w:r>
      <w:r>
        <w:rPr>
          <w:rFonts w:ascii="Times New Roman" w:eastAsia="Times New Roman" w:hAnsi="Times New Roman" w:cs="Times New Roman"/>
          <w:sz w:val="24"/>
          <w:szCs w:val="24"/>
        </w:rPr>
        <w:t xml:space="preserve">gious support in predicting any kind of event which </w:t>
      </w:r>
      <w:proofErr w:type="gramStart"/>
      <w:r>
        <w:rPr>
          <w:rFonts w:ascii="Times New Roman" w:eastAsia="Times New Roman" w:hAnsi="Times New Roman" w:cs="Times New Roman"/>
          <w:sz w:val="24"/>
          <w:szCs w:val="24"/>
        </w:rPr>
        <w:t>take</w:t>
      </w:r>
      <w:proofErr w:type="gramEnd"/>
      <w:r>
        <w:rPr>
          <w:rFonts w:ascii="Times New Roman" w:eastAsia="Times New Roman" w:hAnsi="Times New Roman" w:cs="Times New Roman"/>
          <w:sz w:val="24"/>
          <w:szCs w:val="24"/>
        </w:rPr>
        <w:t xml:space="preserve"> training from natural events. In this paper, we calculate accuracy of machine learning algorithms for predicting heart disease, for this algorithms are k-nearest neighbor, decision tree, linear regression and support vector </w:t>
      </w:r>
      <w:proofErr w:type="gramStart"/>
      <w:r>
        <w:rPr>
          <w:rFonts w:ascii="Times New Roman" w:eastAsia="Times New Roman" w:hAnsi="Times New Roman" w:cs="Times New Roman"/>
          <w:sz w:val="24"/>
          <w:szCs w:val="24"/>
        </w:rPr>
        <w:t>machine(</w:t>
      </w:r>
      <w:proofErr w:type="gramEnd"/>
      <w:r>
        <w:rPr>
          <w:rFonts w:ascii="Times New Roman" w:eastAsia="Times New Roman" w:hAnsi="Times New Roman" w:cs="Times New Roman"/>
          <w:sz w:val="24"/>
          <w:szCs w:val="24"/>
        </w:rPr>
        <w:t>SVM) by using UCI repository dataset for training and testing. For implementation of Python programming Anaconda(</w:t>
      </w:r>
      <w:proofErr w:type="spellStart"/>
      <w:r>
        <w:rPr>
          <w:rFonts w:ascii="Times New Roman" w:eastAsia="Times New Roman" w:hAnsi="Times New Roman" w:cs="Times New Roman"/>
          <w:sz w:val="24"/>
          <w:szCs w:val="24"/>
        </w:rPr>
        <w:t>jupytor</w:t>
      </w:r>
      <w:proofErr w:type="spellEnd"/>
      <w:r>
        <w:rPr>
          <w:rFonts w:ascii="Times New Roman" w:eastAsia="Times New Roman" w:hAnsi="Times New Roman" w:cs="Times New Roman"/>
          <w:sz w:val="24"/>
          <w:szCs w:val="24"/>
        </w:rPr>
        <w:t xml:space="preserve">) notebook is best tool, which have many </w:t>
      </w:r>
      <w:proofErr w:type="gramStart"/>
      <w:r>
        <w:rPr>
          <w:rFonts w:ascii="Times New Roman" w:eastAsia="Times New Roman" w:hAnsi="Times New Roman" w:cs="Times New Roman"/>
          <w:sz w:val="24"/>
          <w:szCs w:val="24"/>
        </w:rPr>
        <w:t>type</w:t>
      </w:r>
      <w:proofErr w:type="gramEnd"/>
      <w:r>
        <w:rPr>
          <w:rFonts w:ascii="Times New Roman" w:eastAsia="Times New Roman" w:hAnsi="Times New Roman" w:cs="Times New Roman"/>
          <w:sz w:val="24"/>
          <w:szCs w:val="24"/>
        </w:rPr>
        <w:t xml:space="preserve"> of library, header file, that make the work more accurate</w:t>
      </w:r>
      <w:r>
        <w:rPr>
          <w:rFonts w:ascii="Times New Roman" w:eastAsia="Times New Roman" w:hAnsi="Times New Roman" w:cs="Times New Roman"/>
          <w:sz w:val="24"/>
          <w:szCs w:val="24"/>
        </w:rPr>
        <w:t xml:space="preserve"> and precise.</w:t>
      </w:r>
    </w:p>
    <w:p w14:paraId="78401838" w14:textId="77777777" w:rsidR="00E86A17" w:rsidRDefault="00502BB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401839" w14:textId="77777777" w:rsidR="00E86A17" w:rsidRDefault="00502BBE">
      <w:pPr>
        <w:spacing w:before="240" w:after="240"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EXISTING SYSTEM:</w:t>
      </w:r>
    </w:p>
    <w:p w14:paraId="7840183A" w14:textId="61E1B5A4" w:rsidR="00E86A17" w:rsidRDefault="00502BBE">
      <w:pPr>
        <w:spacing w:before="240" w:after="240" w:line="360" w:lineRule="auto"/>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Very few systems use the available clinical data for prediction purposes and even if they </w:t>
      </w:r>
      <w:proofErr w:type="gramStart"/>
      <w:r>
        <w:rPr>
          <w:rFonts w:ascii="Times New Roman" w:eastAsia="Times New Roman" w:hAnsi="Times New Roman" w:cs="Times New Roman"/>
          <w:sz w:val="24"/>
          <w:szCs w:val="24"/>
          <w:highlight w:val="white"/>
        </w:rPr>
        <w:t>do ,they</w:t>
      </w:r>
      <w:proofErr w:type="gramEnd"/>
      <w:r>
        <w:rPr>
          <w:rFonts w:ascii="Times New Roman" w:eastAsia="Times New Roman" w:hAnsi="Times New Roman" w:cs="Times New Roman"/>
          <w:sz w:val="24"/>
          <w:szCs w:val="24"/>
          <w:highlight w:val="white"/>
        </w:rPr>
        <w:t xml:space="preserve"> are restricted by the large number of association rules that apply. </w:t>
      </w:r>
      <w:r>
        <w:rPr>
          <w:rFonts w:ascii="Times New Roman" w:eastAsia="Times New Roman" w:hAnsi="Times New Roman" w:cs="Times New Roman"/>
          <w:sz w:val="24"/>
          <w:szCs w:val="24"/>
          <w:highlight w:val="white"/>
        </w:rPr>
        <w:t xml:space="preserve">Diagnosis of the condition </w:t>
      </w:r>
      <w:proofErr w:type="spellStart"/>
      <w:proofErr w:type="gramStart"/>
      <w:r>
        <w:rPr>
          <w:rFonts w:ascii="Times New Roman" w:eastAsia="Times New Roman" w:hAnsi="Times New Roman" w:cs="Times New Roman"/>
          <w:sz w:val="24"/>
          <w:szCs w:val="24"/>
          <w:highlight w:val="white"/>
        </w:rPr>
        <w:t>soley</w:t>
      </w:r>
      <w:proofErr w:type="spellEnd"/>
      <w:proofErr w:type="gramEnd"/>
      <w:r>
        <w:rPr>
          <w:rFonts w:ascii="Times New Roman" w:eastAsia="Times New Roman" w:hAnsi="Times New Roman" w:cs="Times New Roman"/>
          <w:sz w:val="24"/>
          <w:szCs w:val="24"/>
          <w:highlight w:val="white"/>
        </w:rPr>
        <w:t xml:space="preserve"> depends upon the Doctor's intuition and patient's records. </w:t>
      </w:r>
      <w:r>
        <w:rPr>
          <w:rFonts w:ascii="Times New Roman" w:eastAsia="Times New Roman" w:hAnsi="Times New Roman" w:cs="Times New Roman"/>
          <w:sz w:val="24"/>
          <w:szCs w:val="24"/>
          <w:highlight w:val="white"/>
        </w:rPr>
        <w:t xml:space="preserve">The decision support </w:t>
      </w:r>
      <w:proofErr w:type="gramStart"/>
      <w:r>
        <w:rPr>
          <w:rFonts w:ascii="Times New Roman" w:eastAsia="Times New Roman" w:hAnsi="Times New Roman" w:cs="Times New Roman"/>
          <w:sz w:val="24"/>
          <w:szCs w:val="24"/>
          <w:highlight w:val="white"/>
        </w:rPr>
        <w:t>system and</w:t>
      </w:r>
      <w:proofErr w:type="gramEnd"/>
      <w:r>
        <w:rPr>
          <w:rFonts w:ascii="Times New Roman" w:eastAsia="Times New Roman" w:hAnsi="Times New Roman" w:cs="Times New Roman"/>
          <w:sz w:val="24"/>
          <w:szCs w:val="24"/>
          <w:highlight w:val="white"/>
        </w:rPr>
        <w:t xml:space="preserve"> will prove to be an aid for the physicians with the diagnosis. </w:t>
      </w:r>
      <w:r>
        <w:rPr>
          <w:rFonts w:ascii="Times New Roman" w:eastAsia="Times New Roman" w:hAnsi="Times New Roman" w:cs="Times New Roman"/>
          <w:sz w:val="24"/>
          <w:szCs w:val="24"/>
          <w:highlight w:val="white"/>
        </w:rPr>
        <w:t xml:space="preserve">The </w:t>
      </w:r>
      <w:proofErr w:type="spellStart"/>
      <w:r>
        <w:rPr>
          <w:rFonts w:ascii="Times New Roman" w:eastAsia="Times New Roman" w:hAnsi="Times New Roman" w:cs="Times New Roman"/>
          <w:sz w:val="24"/>
          <w:szCs w:val="24"/>
          <w:highlight w:val="white"/>
        </w:rPr>
        <w:t>algorithm,Fuzzy</w:t>
      </w:r>
      <w:proofErr w:type="spellEnd"/>
      <w:r>
        <w:rPr>
          <w:rFonts w:ascii="Times New Roman" w:eastAsia="Times New Roman" w:hAnsi="Times New Roman" w:cs="Times New Roman"/>
          <w:sz w:val="24"/>
          <w:szCs w:val="24"/>
          <w:highlight w:val="white"/>
        </w:rPr>
        <w:t xml:space="preserve"> c means uses clustering and makes use of clusters and data points to predict the relativity of an attribute .Each data point is associated with multiple clusters depending upon the membership degrees</w:t>
      </w:r>
    </w:p>
    <w:p w14:paraId="7840183B" w14:textId="77777777" w:rsidR="00E86A17" w:rsidRDefault="00502BBE">
      <w:pPr>
        <w:spacing w:before="240" w:after="240"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DISADAVANTAGES:</w:t>
      </w:r>
    </w:p>
    <w:p w14:paraId="7840183C" w14:textId="77777777" w:rsidR="00E86A17" w:rsidRDefault="00502BBE">
      <w:pPr>
        <w:spacing w:before="240" w:line="360" w:lineRule="auto"/>
        <w:ind w:left="1080" w:hanging="360"/>
        <w:jc w:val="both"/>
        <w:rPr>
          <w:rFonts w:ascii="Times New Roman" w:eastAsia="Times New Roman" w:hAnsi="Times New Roman" w:cs="Times New Roman"/>
          <w:sz w:val="24"/>
          <w:szCs w:val="24"/>
        </w:rPr>
      </w:pPr>
      <w:proofErr w:type="gramStart"/>
      <w:r>
        <w:rPr>
          <w:rFonts w:ascii="Arial Unicode MS" w:eastAsia="Arial Unicode MS" w:hAnsi="Arial Unicode MS" w:cs="Arial Unicode MS"/>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Detection is not possible at an earlier stage</w:t>
      </w:r>
    </w:p>
    <w:p w14:paraId="7840183D" w14:textId="77777777" w:rsidR="00E86A17" w:rsidRDefault="00502BBE">
      <w:pPr>
        <w:spacing w:before="240" w:after="240" w:line="360" w:lineRule="auto"/>
        <w:ind w:left="1080" w:hanging="360"/>
        <w:jc w:val="both"/>
        <w:rPr>
          <w:rFonts w:ascii="Times New Roman" w:eastAsia="Times New Roman" w:hAnsi="Times New Roman" w:cs="Times New Roman"/>
          <w:sz w:val="24"/>
          <w:szCs w:val="24"/>
        </w:rPr>
      </w:pPr>
      <w:proofErr w:type="gramStart"/>
      <w:r>
        <w:rPr>
          <w:rFonts w:ascii="Arial Unicode MS" w:eastAsia="Arial Unicode MS" w:hAnsi="Arial Unicode MS" w:cs="Arial Unicode MS"/>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spellStart"/>
      <w:proofErr w:type="gramEnd"/>
      <w:r>
        <w:rPr>
          <w:rFonts w:ascii="Times New Roman" w:eastAsia="Times New Roman" w:hAnsi="Times New Roman" w:cs="Times New Roman"/>
          <w:sz w:val="24"/>
          <w:szCs w:val="24"/>
        </w:rPr>
        <w:t>Parctical</w:t>
      </w:r>
      <w:proofErr w:type="spellEnd"/>
      <w:r>
        <w:rPr>
          <w:rFonts w:ascii="Times New Roman" w:eastAsia="Times New Roman" w:hAnsi="Times New Roman" w:cs="Times New Roman"/>
          <w:sz w:val="24"/>
          <w:szCs w:val="24"/>
        </w:rPr>
        <w:t xml:space="preserve"> use of various collected data is time consuming</w:t>
      </w:r>
    </w:p>
    <w:p w14:paraId="7840183E" w14:textId="77777777" w:rsidR="00E86A17" w:rsidRDefault="00502BBE">
      <w:pPr>
        <w:spacing w:before="240" w:after="240"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PROPOSED SYSTEM:</w:t>
      </w:r>
    </w:p>
    <w:p w14:paraId="7840183F" w14:textId="77777777" w:rsidR="00E86A17" w:rsidRDefault="00502BBE">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deal with the problem there is </w:t>
      </w:r>
      <w:proofErr w:type="gramStart"/>
      <w:r>
        <w:rPr>
          <w:rFonts w:ascii="Times New Roman" w:eastAsia="Times New Roman" w:hAnsi="Times New Roman" w:cs="Times New Roman"/>
          <w:sz w:val="24"/>
          <w:szCs w:val="24"/>
        </w:rPr>
        <w:t>essential</w:t>
      </w:r>
      <w:proofErr w:type="gramEnd"/>
      <w:r>
        <w:rPr>
          <w:rFonts w:ascii="Times New Roman" w:eastAsia="Times New Roman" w:hAnsi="Times New Roman" w:cs="Times New Roman"/>
          <w:sz w:val="24"/>
          <w:szCs w:val="24"/>
        </w:rPr>
        <w:t xml:space="preserve"> need of prediction system for awareness about diseases. Machine learning is the branch of Artificial </w:t>
      </w:r>
      <w:proofErr w:type="gramStart"/>
      <w:r>
        <w:rPr>
          <w:rFonts w:ascii="Times New Roman" w:eastAsia="Times New Roman" w:hAnsi="Times New Roman" w:cs="Times New Roman"/>
          <w:sz w:val="24"/>
          <w:szCs w:val="24"/>
        </w:rPr>
        <w:t>Intelligence(</w:t>
      </w:r>
      <w:proofErr w:type="gramEnd"/>
      <w:r>
        <w:rPr>
          <w:rFonts w:ascii="Times New Roman" w:eastAsia="Times New Roman" w:hAnsi="Times New Roman" w:cs="Times New Roman"/>
          <w:sz w:val="24"/>
          <w:szCs w:val="24"/>
        </w:rPr>
        <w:t xml:space="preserve">AI), it provides prestigious support in predicting any kind of event which take training from natural </w:t>
      </w:r>
      <w:proofErr w:type="spellStart"/>
      <w:r>
        <w:rPr>
          <w:rFonts w:ascii="Times New Roman" w:eastAsia="Times New Roman" w:hAnsi="Times New Roman" w:cs="Times New Roman"/>
          <w:sz w:val="24"/>
          <w:szCs w:val="24"/>
        </w:rPr>
        <w:t>events.we</w:t>
      </w:r>
      <w:proofErr w:type="spellEnd"/>
      <w:r>
        <w:rPr>
          <w:rFonts w:ascii="Times New Roman" w:eastAsia="Times New Roman" w:hAnsi="Times New Roman" w:cs="Times New Roman"/>
          <w:sz w:val="24"/>
          <w:szCs w:val="24"/>
        </w:rPr>
        <w:t xml:space="preserve"> calculate accuracy of machine learning algorithms for predicting heart disease, for this algorithms are k-nearest neighbor, decision tree, linear regression and support vector machine(SVM) by using UCI repository dataset for training and testing</w:t>
      </w:r>
    </w:p>
    <w:p w14:paraId="78401840" w14:textId="77777777" w:rsidR="00E86A17" w:rsidRDefault="00502BBE">
      <w:pPr>
        <w:spacing w:before="240" w:after="240"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ADAVANTAGES:</w:t>
      </w:r>
    </w:p>
    <w:p w14:paraId="78401841" w14:textId="77777777" w:rsidR="00E86A17" w:rsidRDefault="00502BBE">
      <w:pPr>
        <w:numPr>
          <w:ilvl w:val="0"/>
          <w:numId w:val="1"/>
        </w:numPr>
        <w:spacing w:before="24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High performance and </w:t>
      </w:r>
      <w:proofErr w:type="spellStart"/>
      <w:r>
        <w:rPr>
          <w:rFonts w:ascii="Times New Roman" w:eastAsia="Times New Roman" w:hAnsi="Times New Roman" w:cs="Times New Roman"/>
          <w:sz w:val="24"/>
          <w:szCs w:val="24"/>
        </w:rPr>
        <w:t>accurancy</w:t>
      </w:r>
      <w:proofErr w:type="spellEnd"/>
      <w:r>
        <w:rPr>
          <w:rFonts w:ascii="Times New Roman" w:eastAsia="Times New Roman" w:hAnsi="Times New Roman" w:cs="Times New Roman"/>
          <w:sz w:val="24"/>
          <w:szCs w:val="24"/>
        </w:rPr>
        <w:t xml:space="preserve"> rate</w:t>
      </w:r>
    </w:p>
    <w:p w14:paraId="78401842" w14:textId="77777777" w:rsidR="00E86A17" w:rsidRDefault="00502BBE">
      <w:pPr>
        <w:numPr>
          <w:ilvl w:val="0"/>
          <w:numId w:val="1"/>
        </w:numPr>
        <w:spacing w:after="240" w:line="360" w:lineRule="auto"/>
        <w:jc w:val="both"/>
        <w:rPr>
          <w:rFonts w:ascii="Georgia" w:eastAsia="Georgia" w:hAnsi="Georgia" w:cs="Georgia"/>
          <w:color w:val="2E2E2E"/>
          <w:sz w:val="24"/>
          <w:szCs w:val="24"/>
        </w:rPr>
      </w:pPr>
      <w:r>
        <w:rPr>
          <w:rFonts w:ascii="Times New Roman" w:eastAsia="Times New Roman" w:hAnsi="Times New Roman" w:cs="Times New Roman"/>
          <w:sz w:val="24"/>
          <w:szCs w:val="24"/>
        </w:rPr>
        <w:t xml:space="preserve">Machine Learning Algorithms is very flexible and is widely in various domains with high rates of </w:t>
      </w:r>
      <w:proofErr w:type="gramStart"/>
      <w:r>
        <w:rPr>
          <w:rFonts w:ascii="Times New Roman" w:eastAsia="Times New Roman" w:hAnsi="Times New Roman" w:cs="Times New Roman"/>
          <w:sz w:val="24"/>
          <w:szCs w:val="24"/>
        </w:rPr>
        <w:t>success</w:t>
      </w:r>
      <w:proofErr w:type="gramEnd"/>
    </w:p>
    <w:p w14:paraId="78401843" w14:textId="77777777" w:rsidR="00E86A17" w:rsidRDefault="00E86A17">
      <w:pPr>
        <w:spacing w:before="240" w:after="240" w:line="360" w:lineRule="auto"/>
        <w:ind w:left="720"/>
        <w:jc w:val="both"/>
        <w:rPr>
          <w:rFonts w:ascii="Georgia" w:eastAsia="Georgia" w:hAnsi="Georgia" w:cs="Georgia"/>
          <w:color w:val="2E2E2E"/>
          <w:sz w:val="27"/>
          <w:szCs w:val="27"/>
        </w:rPr>
      </w:pPr>
    </w:p>
    <w:p w14:paraId="78401844" w14:textId="77777777" w:rsidR="00E86A17" w:rsidRDefault="00502BBE">
      <w:pPr>
        <w:spacing w:before="240" w:after="240" w:line="360"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SYSTEM REQUIREMENTS:</w:t>
      </w:r>
    </w:p>
    <w:p w14:paraId="78401845" w14:textId="77777777" w:rsidR="00E86A17" w:rsidRDefault="00502BBE">
      <w:pPr>
        <w:spacing w:before="240" w:after="240" w:line="360"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HARDWARE REQUIREMENTS:</w:t>
      </w:r>
    </w:p>
    <w:p w14:paraId="78401846" w14:textId="77777777" w:rsidR="00E86A17" w:rsidRDefault="00502BBE">
      <w:pPr>
        <w:spacing w:before="240" w:line="360" w:lineRule="auto"/>
        <w:ind w:left="2520" w:hanging="360"/>
        <w:jc w:val="both"/>
        <w:rPr>
          <w:rFonts w:ascii="Times New Roman" w:eastAsia="Times New Roman" w:hAnsi="Times New Roman" w:cs="Times New Roman"/>
          <w:sz w:val="28"/>
          <w:szCs w:val="28"/>
        </w:rPr>
      </w:pPr>
      <w:r>
        <w:rPr>
          <w:rFonts w:ascii="Arial Unicode MS" w:eastAsia="Arial Unicode MS" w:hAnsi="Arial Unicode MS" w:cs="Arial Unicode MS"/>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 xml:space="preserve">System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Pentium Dual Core.</w:t>
      </w:r>
    </w:p>
    <w:p w14:paraId="78401847" w14:textId="77777777" w:rsidR="00E86A17" w:rsidRDefault="00502BBE">
      <w:pPr>
        <w:spacing w:before="240" w:after="240" w:line="360" w:lineRule="auto"/>
        <w:ind w:left="2520" w:hanging="360"/>
        <w:jc w:val="both"/>
        <w:rPr>
          <w:rFonts w:ascii="Times New Roman" w:eastAsia="Times New Roman" w:hAnsi="Times New Roman" w:cs="Times New Roman"/>
          <w:sz w:val="28"/>
          <w:szCs w:val="28"/>
        </w:rPr>
      </w:pPr>
      <w:r>
        <w:rPr>
          <w:rFonts w:ascii="Arial Unicode MS" w:eastAsia="Arial Unicode MS" w:hAnsi="Arial Unicode MS" w:cs="Arial Unicode MS"/>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 xml:space="preserve">Hard Disk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500 GB.</w:t>
      </w:r>
    </w:p>
    <w:p w14:paraId="78401848" w14:textId="77777777" w:rsidR="00E86A17" w:rsidRDefault="00502BBE">
      <w:pPr>
        <w:spacing w:before="240" w:after="240" w:line="360" w:lineRule="auto"/>
        <w:ind w:left="2520" w:hanging="360"/>
        <w:jc w:val="both"/>
        <w:rPr>
          <w:rFonts w:ascii="Times New Roman" w:eastAsia="Times New Roman" w:hAnsi="Times New Roman" w:cs="Times New Roman"/>
          <w:sz w:val="28"/>
          <w:szCs w:val="28"/>
        </w:rPr>
      </w:pPr>
      <w:r>
        <w:rPr>
          <w:rFonts w:ascii="Arial Unicode MS" w:eastAsia="Arial Unicode MS" w:hAnsi="Arial Unicode MS" w:cs="Arial Unicode MS"/>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 xml:space="preserve">Monitor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15’’ LED</w:t>
      </w:r>
    </w:p>
    <w:p w14:paraId="78401849" w14:textId="77777777" w:rsidR="00E86A17" w:rsidRDefault="00502BBE">
      <w:pPr>
        <w:spacing w:before="240" w:after="240" w:line="360" w:lineRule="auto"/>
        <w:ind w:left="2520" w:hanging="360"/>
        <w:jc w:val="both"/>
        <w:rPr>
          <w:rFonts w:ascii="Times New Roman" w:eastAsia="Times New Roman" w:hAnsi="Times New Roman" w:cs="Times New Roman"/>
          <w:sz w:val="28"/>
          <w:szCs w:val="28"/>
        </w:rPr>
      </w:pPr>
      <w:r>
        <w:rPr>
          <w:rFonts w:ascii="Arial Unicode MS" w:eastAsia="Arial Unicode MS" w:hAnsi="Arial Unicode MS" w:cs="Arial Unicode MS"/>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8"/>
          <w:szCs w:val="28"/>
        </w:rPr>
        <w:t xml:space="preserve">Input Devices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Keyboard, Mouse</w:t>
      </w:r>
    </w:p>
    <w:p w14:paraId="7840184A" w14:textId="77777777" w:rsidR="00E86A17" w:rsidRDefault="00502BBE">
      <w:pPr>
        <w:spacing w:before="240" w:after="240" w:line="360" w:lineRule="auto"/>
        <w:ind w:left="2520" w:hanging="360"/>
        <w:jc w:val="both"/>
        <w:rPr>
          <w:rFonts w:ascii="Times New Roman" w:eastAsia="Times New Roman" w:hAnsi="Times New Roman" w:cs="Times New Roman"/>
          <w:sz w:val="28"/>
          <w:szCs w:val="28"/>
        </w:rPr>
      </w:pPr>
      <w:r>
        <w:rPr>
          <w:rFonts w:ascii="Arial Unicode MS" w:eastAsia="Arial Unicode MS" w:hAnsi="Arial Unicode MS" w:cs="Arial Unicode MS"/>
          <w:sz w:val="28"/>
          <w:szCs w:val="28"/>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8"/>
          <w:szCs w:val="28"/>
        </w:rPr>
        <w:t xml:space="preserve">Ram                           </w:t>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32GB.</w:t>
      </w:r>
    </w:p>
    <w:p w14:paraId="7840184B" w14:textId="77777777" w:rsidR="00E86A17" w:rsidRDefault="00502BBE">
      <w:pPr>
        <w:spacing w:before="240" w:after="240"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SOFTWARE REQUIREMENTS:</w:t>
      </w:r>
    </w:p>
    <w:p w14:paraId="7840184C" w14:textId="77777777" w:rsidR="00E86A17" w:rsidRDefault="00502BBE">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r>
      <w:r>
        <w:rPr>
          <w:rFonts w:ascii="Times New Roman" w:eastAsia="Times New Roman" w:hAnsi="Times New Roman" w:cs="Times New Roman"/>
          <w:sz w:val="28"/>
          <w:szCs w:val="28"/>
        </w:rPr>
        <w:t xml:space="preserve">Operating system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Windows 7.</w:t>
      </w:r>
    </w:p>
    <w:p w14:paraId="7840184D" w14:textId="77777777" w:rsidR="00E86A17" w:rsidRDefault="00502BBE">
      <w:pPr>
        <w:spacing w:before="240" w:after="240" w:line="360"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Coding Language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roofErr w:type="gramStart"/>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Python</w:t>
      </w:r>
    </w:p>
    <w:p w14:paraId="7840184E" w14:textId="77777777" w:rsidR="00E86A17" w:rsidRDefault="00502BBE">
      <w:pPr>
        <w:spacing w:before="240" w:after="240" w:line="360"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Tool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roofErr w:type="gramStart"/>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proofErr w:type="spellStart"/>
      <w:r>
        <w:rPr>
          <w:rFonts w:ascii="Times New Roman" w:eastAsia="Times New Roman" w:hAnsi="Times New Roman" w:cs="Times New Roman"/>
          <w:sz w:val="28"/>
          <w:szCs w:val="28"/>
        </w:rPr>
        <w:t>PyCharm,VisualStudio</w:t>
      </w:r>
      <w:proofErr w:type="spellEnd"/>
      <w:r>
        <w:rPr>
          <w:rFonts w:ascii="Times New Roman" w:eastAsia="Times New Roman" w:hAnsi="Times New Roman" w:cs="Times New Roman"/>
          <w:sz w:val="28"/>
          <w:szCs w:val="28"/>
        </w:rPr>
        <w:t xml:space="preserve"> Code</w:t>
      </w:r>
    </w:p>
    <w:p w14:paraId="7840184F" w14:textId="77777777" w:rsidR="00E86A17" w:rsidRDefault="00502BBE">
      <w:pPr>
        <w:spacing w:before="240" w:after="240" w:line="360"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Database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roofErr w:type="gramStart"/>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MYSQL</w:t>
      </w:r>
    </w:p>
    <w:p w14:paraId="78401850" w14:textId="77777777" w:rsidR="00E86A17" w:rsidRDefault="00502BBE">
      <w:pPr>
        <w:spacing w:before="240" w:after="24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78401851" w14:textId="77777777" w:rsidR="00E86A17" w:rsidRDefault="00502BBE">
      <w:pPr>
        <w:spacing w:before="240" w:after="240" w:line="360"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REFERENCE:</w:t>
      </w:r>
    </w:p>
    <w:p w14:paraId="78401852" w14:textId="77777777" w:rsidR="00E86A17" w:rsidRDefault="00502BBE">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Draško Radovanović 1, Slobodan </w:t>
      </w:r>
      <w:proofErr w:type="gramStart"/>
      <w:r>
        <w:rPr>
          <w:rFonts w:ascii="Times New Roman" w:eastAsia="Times New Roman" w:hAnsi="Times New Roman" w:cs="Times New Roman"/>
          <w:sz w:val="28"/>
          <w:szCs w:val="28"/>
        </w:rPr>
        <w:t>Đukanović ,</w:t>
      </w:r>
      <w:proofErr w:type="gramEnd"/>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 xml:space="preserve">Image-Based Plant Disease Detection: A Comparison of Deep Lea </w:t>
      </w:r>
      <w:proofErr w:type="spellStart"/>
      <w:r>
        <w:rPr>
          <w:rFonts w:ascii="Times New Roman" w:eastAsia="Times New Roman" w:hAnsi="Times New Roman" w:cs="Times New Roman"/>
          <w:b/>
          <w:sz w:val="28"/>
          <w:szCs w:val="28"/>
        </w:rPr>
        <w:t>rning</w:t>
      </w:r>
      <w:proofErr w:type="spellEnd"/>
      <w:r>
        <w:rPr>
          <w:rFonts w:ascii="Times New Roman" w:eastAsia="Times New Roman" w:hAnsi="Times New Roman" w:cs="Times New Roman"/>
          <w:b/>
          <w:sz w:val="28"/>
          <w:szCs w:val="28"/>
        </w:rPr>
        <w:t xml:space="preserve"> and Classical Machine Learning Algorithms</w:t>
      </w:r>
      <w:r>
        <w:rPr>
          <w:rFonts w:ascii="Times New Roman" w:eastAsia="Times New Roman" w:hAnsi="Times New Roman" w:cs="Times New Roman"/>
          <w:sz w:val="28"/>
          <w:szCs w:val="28"/>
        </w:rPr>
        <w:t xml:space="preserve">”, 24th International Conference on </w:t>
      </w:r>
      <w:proofErr w:type="spellStart"/>
      <w:r>
        <w:rPr>
          <w:rFonts w:ascii="Times New Roman" w:eastAsia="Times New Roman" w:hAnsi="Times New Roman" w:cs="Times New Roman"/>
          <w:sz w:val="28"/>
          <w:szCs w:val="28"/>
        </w:rPr>
        <w:t>InformationTechnology</w:t>
      </w:r>
      <w:proofErr w:type="spellEnd"/>
      <w:r>
        <w:rPr>
          <w:rFonts w:ascii="Times New Roman" w:eastAsia="Times New Roman" w:hAnsi="Times New Roman" w:cs="Times New Roman"/>
          <w:sz w:val="28"/>
          <w:szCs w:val="28"/>
        </w:rPr>
        <w:t>(IT)Zabljak,18–22February 2020978-1-7281-5136-6/20/$31.00 ©2020 IEEE</w:t>
      </w:r>
    </w:p>
    <w:p w14:paraId="78401853" w14:textId="77777777" w:rsidR="00E86A17" w:rsidRDefault="00502BBE">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8401854" w14:textId="77777777" w:rsidR="00E86A17" w:rsidRDefault="00502BBE">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8401855" w14:textId="77777777" w:rsidR="00E86A17" w:rsidRDefault="00502BBE">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8401856" w14:textId="77777777" w:rsidR="00E86A17" w:rsidRDefault="00502BBE">
      <w:pPr>
        <w:spacing w:before="240"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401857" w14:textId="77777777" w:rsidR="00E86A17" w:rsidRDefault="00502BBE">
      <w:pPr>
        <w:spacing w:before="240" w:after="240" w:line="360"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8401858" w14:textId="77777777" w:rsidR="00E86A17" w:rsidRDefault="00502BBE">
      <w:pPr>
        <w:spacing w:before="240" w:after="240"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 </w:t>
      </w:r>
    </w:p>
    <w:p w14:paraId="78401859" w14:textId="77777777" w:rsidR="00E86A17" w:rsidRDefault="00502BBE">
      <w:pPr>
        <w:spacing w:before="240" w:after="240"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 </w:t>
      </w:r>
    </w:p>
    <w:p w14:paraId="7840185A" w14:textId="77777777" w:rsidR="00E86A17" w:rsidRDefault="00502BB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7840185B" w14:textId="77777777" w:rsidR="00E86A17" w:rsidRDefault="00E86A17">
      <w:pPr>
        <w:rPr>
          <w:rFonts w:ascii="Times New Roman" w:eastAsia="Times New Roman" w:hAnsi="Times New Roman" w:cs="Times New Roman"/>
          <w:b/>
          <w:sz w:val="28"/>
          <w:szCs w:val="28"/>
          <w:u w:val="single"/>
        </w:rPr>
      </w:pPr>
    </w:p>
    <w:sectPr w:rsidR="00E86A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C23DA"/>
    <w:multiLevelType w:val="multilevel"/>
    <w:tmpl w:val="3314F6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30375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A17"/>
    <w:rsid w:val="00502BBE"/>
    <w:rsid w:val="00E86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1833"/>
  <w15:docId w15:val="{759CE78C-E02A-4540-A49A-8731E8384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Jayadeep Varma Dandu</cp:lastModifiedBy>
  <cp:revision>2</cp:revision>
  <dcterms:created xsi:type="dcterms:W3CDTF">2023-11-18T03:52:00Z</dcterms:created>
  <dcterms:modified xsi:type="dcterms:W3CDTF">2023-11-18T03:53:00Z</dcterms:modified>
</cp:coreProperties>
</file>