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DDD72" w14:textId="77777777" w:rsidR="00FC4262" w:rsidRDefault="00FC4262" w:rsidP="00A976ED">
      <w:pPr>
        <w:ind w:firstLine="0"/>
        <w:jc w:val="center"/>
        <w:rPr>
          <w:rFonts w:ascii="Calibri" w:eastAsiaTheme="minorHAnsi" w:hAnsi="Calibri"/>
          <w:b/>
          <w:szCs w:val="24"/>
        </w:rPr>
      </w:pPr>
    </w:p>
    <w:p w14:paraId="47650B98" w14:textId="77777777" w:rsidR="00FC4262" w:rsidRDefault="00FC4262" w:rsidP="00FC4262">
      <w:pPr>
        <w:ind w:firstLine="0"/>
        <w:jc w:val="center"/>
        <w:rPr>
          <w:rFonts w:ascii="Calibri" w:eastAsiaTheme="minorHAnsi" w:hAnsi="Calibri"/>
          <w:b/>
          <w:szCs w:val="24"/>
        </w:rPr>
      </w:pPr>
    </w:p>
    <w:p w14:paraId="0A7AB45E" w14:textId="77777777" w:rsidR="00FC4262" w:rsidRDefault="00FC4262" w:rsidP="00FC4262">
      <w:pPr>
        <w:ind w:firstLine="0"/>
        <w:jc w:val="center"/>
        <w:rPr>
          <w:rFonts w:ascii="Calibri" w:eastAsiaTheme="minorHAnsi" w:hAnsi="Calibri"/>
          <w:b/>
          <w:szCs w:val="24"/>
        </w:rPr>
      </w:pPr>
    </w:p>
    <w:p w14:paraId="20662E13" w14:textId="7C5F6EBB" w:rsidR="00FC4262" w:rsidRPr="0027356F" w:rsidRDefault="004C29B1" w:rsidP="0027356F">
      <w:pPr>
        <w:ind w:firstLine="0"/>
        <w:jc w:val="center"/>
        <w:rPr>
          <w:rFonts w:ascii="Calibri" w:eastAsiaTheme="minorHAnsi" w:hAnsi="Calibri"/>
          <w:b/>
          <w:bCs/>
          <w:szCs w:val="24"/>
        </w:rPr>
      </w:pPr>
      <w:r>
        <w:rPr>
          <w:rFonts w:ascii="Calibri" w:eastAsiaTheme="minorHAnsi" w:hAnsi="Calibri"/>
          <w:b/>
          <w:bCs/>
          <w:szCs w:val="24"/>
        </w:rPr>
        <w:t>Assignment Reflection</w:t>
      </w:r>
    </w:p>
    <w:p w14:paraId="0B026406" w14:textId="77777777" w:rsidR="00FC4262" w:rsidRPr="005F14F2" w:rsidRDefault="00FC4262" w:rsidP="00FC4262">
      <w:pPr>
        <w:ind w:firstLine="0"/>
        <w:jc w:val="center"/>
        <w:rPr>
          <w:rFonts w:eastAsiaTheme="minorHAnsi"/>
          <w:bCs/>
          <w:szCs w:val="24"/>
        </w:rPr>
      </w:pPr>
      <w:r w:rsidRPr="005F14F2">
        <w:rPr>
          <w:rFonts w:eastAsiaTheme="minorHAnsi"/>
          <w:bCs/>
          <w:szCs w:val="24"/>
        </w:rPr>
        <w:t>For</w:t>
      </w:r>
    </w:p>
    <w:p w14:paraId="75C3FAD7" w14:textId="77777777" w:rsidR="00FC4262" w:rsidRPr="005F14F2" w:rsidRDefault="00FC4262" w:rsidP="00FC4262">
      <w:pPr>
        <w:jc w:val="center"/>
        <w:rPr>
          <w:rFonts w:eastAsiaTheme="minorHAnsi"/>
          <w:bCs/>
          <w:szCs w:val="24"/>
        </w:rPr>
      </w:pPr>
      <w:r w:rsidRPr="005F14F2">
        <w:rPr>
          <w:rFonts w:eastAsiaTheme="minorHAnsi"/>
          <w:bCs/>
          <w:szCs w:val="24"/>
        </w:rPr>
        <w:t>Information and Communication Technology, Master of Science</w:t>
      </w:r>
    </w:p>
    <w:p w14:paraId="7A7B00F0" w14:textId="77777777" w:rsidR="00FC4262" w:rsidRPr="005F14F2" w:rsidRDefault="0027356F" w:rsidP="00FC4262">
      <w:pPr>
        <w:jc w:val="center"/>
        <w:rPr>
          <w:rFonts w:eastAsiaTheme="minorHAnsi"/>
          <w:bCs/>
          <w:szCs w:val="24"/>
        </w:rPr>
      </w:pPr>
      <w:r>
        <w:rPr>
          <w:rFonts w:eastAsiaTheme="minorHAnsi"/>
          <w:bCs/>
          <w:szCs w:val="24"/>
        </w:rPr>
        <w:t>Software Design and Programming</w:t>
      </w:r>
    </w:p>
    <w:p w14:paraId="5BDFFAAF" w14:textId="77777777" w:rsidR="00FC4262" w:rsidRPr="00C115AB" w:rsidRDefault="0027356F" w:rsidP="00C115AB">
      <w:pPr>
        <w:ind w:firstLine="0"/>
        <w:jc w:val="center"/>
        <w:rPr>
          <w:rFonts w:eastAsiaTheme="minorHAnsi"/>
          <w:bCs/>
          <w:szCs w:val="24"/>
        </w:rPr>
      </w:pPr>
      <w:r w:rsidRPr="005F14F2">
        <w:rPr>
          <w:rFonts w:eastAsiaTheme="minorHAnsi"/>
          <w:bCs/>
          <w:szCs w:val="24"/>
        </w:rPr>
        <w:t xml:space="preserve">ICT </w:t>
      </w:r>
      <w:r>
        <w:rPr>
          <w:rFonts w:eastAsiaTheme="minorHAnsi"/>
          <w:bCs/>
          <w:szCs w:val="24"/>
        </w:rPr>
        <w:t>4902</w:t>
      </w:r>
      <w:r w:rsidRPr="005F14F2">
        <w:rPr>
          <w:rFonts w:eastAsiaTheme="minorHAnsi"/>
          <w:bCs/>
          <w:szCs w:val="24"/>
        </w:rPr>
        <w:t xml:space="preserve"> – </w:t>
      </w:r>
      <w:r>
        <w:rPr>
          <w:rFonts w:eastAsiaTheme="minorHAnsi"/>
          <w:bCs/>
          <w:szCs w:val="24"/>
        </w:rPr>
        <w:t>Capstone Seminar</w:t>
      </w:r>
    </w:p>
    <w:p w14:paraId="3AA10363" w14:textId="77777777" w:rsidR="00FC4262" w:rsidRDefault="00FC4262" w:rsidP="00FC4262">
      <w:pPr>
        <w:jc w:val="center"/>
        <w:rPr>
          <w:szCs w:val="24"/>
        </w:rPr>
      </w:pPr>
    </w:p>
    <w:p w14:paraId="4E0BB173" w14:textId="77777777" w:rsidR="00E126FE" w:rsidRDefault="00E126FE" w:rsidP="00FC4262">
      <w:pPr>
        <w:jc w:val="center"/>
        <w:rPr>
          <w:szCs w:val="24"/>
        </w:rPr>
      </w:pPr>
    </w:p>
    <w:p w14:paraId="31A3635E" w14:textId="77777777" w:rsidR="00E126FE" w:rsidRPr="005F14F2" w:rsidRDefault="00E126FE" w:rsidP="00FC4262">
      <w:pPr>
        <w:jc w:val="center"/>
        <w:rPr>
          <w:szCs w:val="24"/>
        </w:rPr>
      </w:pPr>
    </w:p>
    <w:p w14:paraId="6427D7C6" w14:textId="77777777" w:rsidR="00FC4262" w:rsidRPr="005F14F2" w:rsidRDefault="00FC4262" w:rsidP="00FC4262">
      <w:pPr>
        <w:jc w:val="center"/>
        <w:rPr>
          <w:szCs w:val="24"/>
        </w:rPr>
      </w:pPr>
      <w:r w:rsidRPr="005F14F2">
        <w:rPr>
          <w:szCs w:val="24"/>
        </w:rPr>
        <w:t>By,</w:t>
      </w:r>
    </w:p>
    <w:p w14:paraId="678DC3D5" w14:textId="77777777" w:rsidR="00FC4262" w:rsidRPr="005F14F2" w:rsidRDefault="00FC4262" w:rsidP="00FC4262">
      <w:pPr>
        <w:jc w:val="center"/>
        <w:rPr>
          <w:szCs w:val="24"/>
        </w:rPr>
      </w:pPr>
      <w:r w:rsidRPr="005F14F2">
        <w:rPr>
          <w:szCs w:val="24"/>
        </w:rPr>
        <w:t>Anuj Patait</w:t>
      </w:r>
    </w:p>
    <w:p w14:paraId="449EBAB7" w14:textId="77777777" w:rsidR="00FC4262" w:rsidRPr="005F14F2" w:rsidRDefault="00FC4262" w:rsidP="00FC4262">
      <w:pPr>
        <w:jc w:val="center"/>
        <w:rPr>
          <w:szCs w:val="24"/>
        </w:rPr>
      </w:pPr>
      <w:r w:rsidRPr="005F14F2">
        <w:rPr>
          <w:szCs w:val="24"/>
        </w:rPr>
        <w:t>University of Denver, University College</w:t>
      </w:r>
    </w:p>
    <w:p w14:paraId="186DCD62" w14:textId="042B3339" w:rsidR="00FC4262" w:rsidRPr="005F14F2" w:rsidRDefault="003B2ADE" w:rsidP="00FC4262">
      <w:pPr>
        <w:jc w:val="center"/>
        <w:rPr>
          <w:szCs w:val="24"/>
        </w:rPr>
      </w:pPr>
      <w:r>
        <w:rPr>
          <w:szCs w:val="24"/>
        </w:rPr>
        <w:t>August</w:t>
      </w:r>
      <w:r w:rsidR="00FC4262" w:rsidRPr="005F14F2">
        <w:rPr>
          <w:szCs w:val="24"/>
        </w:rPr>
        <w:t xml:space="preserve"> </w:t>
      </w:r>
      <w:r w:rsidR="008F192B">
        <w:rPr>
          <w:szCs w:val="24"/>
        </w:rPr>
        <w:t>21</w:t>
      </w:r>
      <w:r w:rsidR="00FC4262" w:rsidRPr="005F14F2">
        <w:rPr>
          <w:szCs w:val="24"/>
        </w:rPr>
        <w:t xml:space="preserve">, </w:t>
      </w:r>
      <w:r w:rsidR="0027356F">
        <w:rPr>
          <w:szCs w:val="24"/>
        </w:rPr>
        <w:t>2020</w:t>
      </w:r>
    </w:p>
    <w:p w14:paraId="476CE658" w14:textId="38FEB2AC" w:rsidR="00FC4262" w:rsidRPr="005F14F2" w:rsidRDefault="00FC4262" w:rsidP="00FC1C60">
      <w:pPr>
        <w:jc w:val="center"/>
        <w:rPr>
          <w:szCs w:val="24"/>
        </w:rPr>
      </w:pPr>
      <w:r w:rsidRPr="005F14F2">
        <w:rPr>
          <w:szCs w:val="24"/>
        </w:rPr>
        <w:t xml:space="preserve">Faculty: </w:t>
      </w:r>
      <w:r w:rsidR="007E0D56">
        <w:rPr>
          <w:szCs w:val="24"/>
        </w:rPr>
        <w:t>Rossana Grzinic</w:t>
      </w:r>
      <w:r w:rsidR="0027356F">
        <w:rPr>
          <w:szCs w:val="24"/>
        </w:rPr>
        <w:t>, MS</w:t>
      </w:r>
      <w:r w:rsidRPr="005F14F2">
        <w:rPr>
          <w:szCs w:val="24"/>
        </w:rPr>
        <w:t>.</w:t>
      </w:r>
    </w:p>
    <w:p w14:paraId="37CD8B38" w14:textId="77777777" w:rsidR="00FC4262" w:rsidRDefault="00FC4262" w:rsidP="00FC1C60">
      <w:pPr>
        <w:jc w:val="center"/>
        <w:rPr>
          <w:szCs w:val="24"/>
        </w:rPr>
      </w:pPr>
      <w:r w:rsidRPr="005F14F2">
        <w:rPr>
          <w:szCs w:val="24"/>
        </w:rPr>
        <w:t>Director: Michael Batty, Ph.D.</w:t>
      </w:r>
    </w:p>
    <w:p w14:paraId="6362C799" w14:textId="77777777" w:rsidR="00FC1C60" w:rsidRPr="005F14F2" w:rsidRDefault="00FC1C60" w:rsidP="00FC1C60">
      <w:pPr>
        <w:jc w:val="center"/>
        <w:rPr>
          <w:szCs w:val="24"/>
        </w:rPr>
      </w:pPr>
      <w:r w:rsidRPr="00FC1C60">
        <w:rPr>
          <w:szCs w:val="24"/>
        </w:rPr>
        <w:t>Dean: Michael J. McGuire, MLS</w:t>
      </w:r>
    </w:p>
    <w:p w14:paraId="5F9013C5" w14:textId="77777777" w:rsidR="00C115AB" w:rsidRPr="00C115AB" w:rsidRDefault="00FC1C60" w:rsidP="0003782E">
      <w:pPr>
        <w:spacing w:line="240" w:lineRule="auto"/>
        <w:ind w:firstLine="0"/>
      </w:pPr>
      <w:r>
        <w:br w:type="page"/>
      </w:r>
    </w:p>
    <w:bookmarkStart w:id="0" w:name="_Toc48907393" w:displacedByCustomXml="next"/>
    <w:sdt>
      <w:sdtPr>
        <w:rPr>
          <w:rFonts w:eastAsiaTheme="minorEastAsia" w:cstheme="minorBidi"/>
          <w:b/>
          <w:bCs w:val="0"/>
          <w:color w:val="auto"/>
          <w:sz w:val="22"/>
          <w:szCs w:val="22"/>
        </w:rPr>
        <w:id w:val="1758240984"/>
        <w:docPartObj>
          <w:docPartGallery w:val="Table of Contents"/>
          <w:docPartUnique/>
        </w:docPartObj>
      </w:sdtPr>
      <w:sdtEndPr>
        <w:rPr>
          <w:rFonts w:cs="Times New Roman (Body CS)"/>
          <w:b w:val="0"/>
          <w:noProof/>
          <w:sz w:val="24"/>
        </w:rPr>
      </w:sdtEndPr>
      <w:sdtContent>
        <w:p w14:paraId="3CC39B5C" w14:textId="77777777" w:rsidR="001F093E" w:rsidRPr="00685EFC" w:rsidRDefault="001F093E" w:rsidP="00DE5BEE">
          <w:pPr>
            <w:pStyle w:val="TOCHeading"/>
            <w:spacing w:line="480" w:lineRule="auto"/>
            <w:outlineLvl w:val="0"/>
            <w:rPr>
              <w:b/>
              <w:bCs w:val="0"/>
              <w:sz w:val="24"/>
              <w:szCs w:val="24"/>
            </w:rPr>
          </w:pPr>
          <w:r w:rsidRPr="00685EFC">
            <w:rPr>
              <w:b/>
              <w:bCs w:val="0"/>
              <w:sz w:val="24"/>
              <w:szCs w:val="24"/>
            </w:rPr>
            <w:t>Table of Contents</w:t>
          </w:r>
          <w:bookmarkEnd w:id="0"/>
        </w:p>
        <w:p w14:paraId="2CD7744D" w14:textId="66AAE282" w:rsidR="00713ADF" w:rsidRDefault="005C1208">
          <w:pPr>
            <w:pStyle w:val="TOC1"/>
            <w:tabs>
              <w:tab w:val="right" w:leader="dot" w:pos="9350"/>
            </w:tabs>
            <w:rPr>
              <w:rFonts w:cstheme="minorBidi"/>
              <w:b w:val="0"/>
              <w:bCs w:val="0"/>
              <w:i w:val="0"/>
              <w:iCs w:val="0"/>
              <w:noProof/>
            </w:rPr>
          </w:pPr>
          <w:r>
            <w:rPr>
              <w:b w:val="0"/>
              <w:bCs w:val="0"/>
            </w:rPr>
            <w:fldChar w:fldCharType="begin"/>
          </w:r>
          <w:r>
            <w:rPr>
              <w:b w:val="0"/>
              <w:bCs w:val="0"/>
            </w:rPr>
            <w:instrText xml:space="preserve"> TOC \o "1-3" \h \z \u </w:instrText>
          </w:r>
          <w:r>
            <w:rPr>
              <w:b w:val="0"/>
              <w:bCs w:val="0"/>
            </w:rPr>
            <w:fldChar w:fldCharType="separate"/>
          </w:r>
          <w:hyperlink w:anchor="_Toc48907393" w:history="1">
            <w:r w:rsidR="00713ADF" w:rsidRPr="00497089">
              <w:rPr>
                <w:rStyle w:val="Hyperlink"/>
                <w:noProof/>
              </w:rPr>
              <w:t>Table of Contents</w:t>
            </w:r>
            <w:r w:rsidR="00713ADF">
              <w:rPr>
                <w:noProof/>
                <w:webHidden/>
              </w:rPr>
              <w:tab/>
            </w:r>
            <w:r w:rsidR="00713ADF">
              <w:rPr>
                <w:noProof/>
                <w:webHidden/>
              </w:rPr>
              <w:fldChar w:fldCharType="begin"/>
            </w:r>
            <w:r w:rsidR="00713ADF">
              <w:rPr>
                <w:noProof/>
                <w:webHidden/>
              </w:rPr>
              <w:instrText xml:space="preserve"> PAGEREF _Toc48907393 \h </w:instrText>
            </w:r>
            <w:r w:rsidR="00713ADF">
              <w:rPr>
                <w:noProof/>
                <w:webHidden/>
              </w:rPr>
            </w:r>
            <w:r w:rsidR="00713ADF">
              <w:rPr>
                <w:noProof/>
                <w:webHidden/>
              </w:rPr>
              <w:fldChar w:fldCharType="separate"/>
            </w:r>
            <w:r w:rsidR="00713ADF">
              <w:rPr>
                <w:noProof/>
                <w:webHidden/>
              </w:rPr>
              <w:t>ii</w:t>
            </w:r>
            <w:r w:rsidR="00713ADF">
              <w:rPr>
                <w:noProof/>
                <w:webHidden/>
              </w:rPr>
              <w:fldChar w:fldCharType="end"/>
            </w:r>
          </w:hyperlink>
        </w:p>
        <w:p w14:paraId="60957D8B" w14:textId="533569A0" w:rsidR="00713ADF" w:rsidRDefault="00713ADF">
          <w:pPr>
            <w:pStyle w:val="TOC1"/>
            <w:tabs>
              <w:tab w:val="right" w:leader="dot" w:pos="9350"/>
            </w:tabs>
            <w:rPr>
              <w:rFonts w:cstheme="minorBidi"/>
              <w:b w:val="0"/>
              <w:bCs w:val="0"/>
              <w:i w:val="0"/>
              <w:iCs w:val="0"/>
              <w:noProof/>
            </w:rPr>
          </w:pPr>
          <w:hyperlink w:anchor="_Toc48907394" w:history="1">
            <w:r w:rsidRPr="00497089">
              <w:rPr>
                <w:rStyle w:val="Hyperlink"/>
                <w:noProof/>
              </w:rPr>
              <w:t>Reflection and Area of Improvements</w:t>
            </w:r>
            <w:r>
              <w:rPr>
                <w:noProof/>
                <w:webHidden/>
              </w:rPr>
              <w:tab/>
            </w:r>
            <w:r>
              <w:rPr>
                <w:noProof/>
                <w:webHidden/>
              </w:rPr>
              <w:fldChar w:fldCharType="begin"/>
            </w:r>
            <w:r>
              <w:rPr>
                <w:noProof/>
                <w:webHidden/>
              </w:rPr>
              <w:instrText xml:space="preserve"> PAGEREF _Toc48907394 \h </w:instrText>
            </w:r>
            <w:r>
              <w:rPr>
                <w:noProof/>
                <w:webHidden/>
              </w:rPr>
            </w:r>
            <w:r>
              <w:rPr>
                <w:noProof/>
                <w:webHidden/>
              </w:rPr>
              <w:fldChar w:fldCharType="separate"/>
            </w:r>
            <w:r>
              <w:rPr>
                <w:noProof/>
                <w:webHidden/>
              </w:rPr>
              <w:t>1</w:t>
            </w:r>
            <w:r>
              <w:rPr>
                <w:noProof/>
                <w:webHidden/>
              </w:rPr>
              <w:fldChar w:fldCharType="end"/>
            </w:r>
          </w:hyperlink>
        </w:p>
        <w:p w14:paraId="61FE39F3" w14:textId="7031A113" w:rsidR="00713ADF" w:rsidRDefault="00713ADF">
          <w:pPr>
            <w:pStyle w:val="TOC1"/>
            <w:tabs>
              <w:tab w:val="right" w:leader="dot" w:pos="9350"/>
            </w:tabs>
            <w:rPr>
              <w:rFonts w:cstheme="minorBidi"/>
              <w:b w:val="0"/>
              <w:bCs w:val="0"/>
              <w:i w:val="0"/>
              <w:iCs w:val="0"/>
              <w:noProof/>
            </w:rPr>
          </w:pPr>
          <w:hyperlink w:anchor="_Toc48907395" w:history="1">
            <w:r w:rsidRPr="00497089">
              <w:rPr>
                <w:rStyle w:val="Hyperlink"/>
                <w:noProof/>
              </w:rPr>
              <w:t>Additional Useful Functionality</w:t>
            </w:r>
            <w:r>
              <w:rPr>
                <w:noProof/>
                <w:webHidden/>
              </w:rPr>
              <w:tab/>
            </w:r>
            <w:r>
              <w:rPr>
                <w:noProof/>
                <w:webHidden/>
              </w:rPr>
              <w:fldChar w:fldCharType="begin"/>
            </w:r>
            <w:r>
              <w:rPr>
                <w:noProof/>
                <w:webHidden/>
              </w:rPr>
              <w:instrText xml:space="preserve"> PAGEREF _Toc48907395 \h </w:instrText>
            </w:r>
            <w:r>
              <w:rPr>
                <w:noProof/>
                <w:webHidden/>
              </w:rPr>
            </w:r>
            <w:r>
              <w:rPr>
                <w:noProof/>
                <w:webHidden/>
              </w:rPr>
              <w:fldChar w:fldCharType="separate"/>
            </w:r>
            <w:r>
              <w:rPr>
                <w:noProof/>
                <w:webHidden/>
              </w:rPr>
              <w:t>1</w:t>
            </w:r>
            <w:r>
              <w:rPr>
                <w:noProof/>
                <w:webHidden/>
              </w:rPr>
              <w:fldChar w:fldCharType="end"/>
            </w:r>
          </w:hyperlink>
        </w:p>
        <w:p w14:paraId="7102142A" w14:textId="20796E0A" w:rsidR="00713ADF" w:rsidRDefault="00713ADF">
          <w:pPr>
            <w:pStyle w:val="TOC1"/>
            <w:tabs>
              <w:tab w:val="right" w:leader="dot" w:pos="9350"/>
            </w:tabs>
            <w:rPr>
              <w:rFonts w:cstheme="minorBidi"/>
              <w:b w:val="0"/>
              <w:bCs w:val="0"/>
              <w:i w:val="0"/>
              <w:iCs w:val="0"/>
              <w:noProof/>
            </w:rPr>
          </w:pPr>
          <w:hyperlink w:anchor="_Toc48907396" w:history="1">
            <w:r w:rsidRPr="00497089">
              <w:rPr>
                <w:rStyle w:val="Hyperlink"/>
                <w:noProof/>
              </w:rPr>
              <w:t>Challenges</w:t>
            </w:r>
            <w:r>
              <w:rPr>
                <w:noProof/>
                <w:webHidden/>
              </w:rPr>
              <w:tab/>
            </w:r>
            <w:r>
              <w:rPr>
                <w:noProof/>
                <w:webHidden/>
              </w:rPr>
              <w:fldChar w:fldCharType="begin"/>
            </w:r>
            <w:r>
              <w:rPr>
                <w:noProof/>
                <w:webHidden/>
              </w:rPr>
              <w:instrText xml:space="preserve"> PAGEREF _Toc48907396 \h </w:instrText>
            </w:r>
            <w:r>
              <w:rPr>
                <w:noProof/>
                <w:webHidden/>
              </w:rPr>
            </w:r>
            <w:r>
              <w:rPr>
                <w:noProof/>
                <w:webHidden/>
              </w:rPr>
              <w:fldChar w:fldCharType="separate"/>
            </w:r>
            <w:r>
              <w:rPr>
                <w:noProof/>
                <w:webHidden/>
              </w:rPr>
              <w:t>1</w:t>
            </w:r>
            <w:r>
              <w:rPr>
                <w:noProof/>
                <w:webHidden/>
              </w:rPr>
              <w:fldChar w:fldCharType="end"/>
            </w:r>
          </w:hyperlink>
        </w:p>
        <w:p w14:paraId="77CC76E1" w14:textId="1AE4580E" w:rsidR="00713ADF" w:rsidRDefault="00713ADF">
          <w:pPr>
            <w:pStyle w:val="TOC1"/>
            <w:tabs>
              <w:tab w:val="right" w:leader="dot" w:pos="9350"/>
            </w:tabs>
            <w:rPr>
              <w:rFonts w:cstheme="minorBidi"/>
              <w:b w:val="0"/>
              <w:bCs w:val="0"/>
              <w:i w:val="0"/>
              <w:iCs w:val="0"/>
              <w:noProof/>
            </w:rPr>
          </w:pPr>
          <w:hyperlink w:anchor="_Toc48907397" w:history="1">
            <w:r w:rsidRPr="00497089">
              <w:rPr>
                <w:rStyle w:val="Hyperlink"/>
                <w:noProof/>
              </w:rPr>
              <w:t>Overall Experience</w:t>
            </w:r>
            <w:r>
              <w:rPr>
                <w:noProof/>
                <w:webHidden/>
              </w:rPr>
              <w:tab/>
            </w:r>
            <w:r>
              <w:rPr>
                <w:noProof/>
                <w:webHidden/>
              </w:rPr>
              <w:fldChar w:fldCharType="begin"/>
            </w:r>
            <w:r>
              <w:rPr>
                <w:noProof/>
                <w:webHidden/>
              </w:rPr>
              <w:instrText xml:space="preserve"> PAGEREF _Toc48907397 \h </w:instrText>
            </w:r>
            <w:r>
              <w:rPr>
                <w:noProof/>
                <w:webHidden/>
              </w:rPr>
            </w:r>
            <w:r>
              <w:rPr>
                <w:noProof/>
                <w:webHidden/>
              </w:rPr>
              <w:fldChar w:fldCharType="separate"/>
            </w:r>
            <w:r>
              <w:rPr>
                <w:noProof/>
                <w:webHidden/>
              </w:rPr>
              <w:t>2</w:t>
            </w:r>
            <w:r>
              <w:rPr>
                <w:noProof/>
                <w:webHidden/>
              </w:rPr>
              <w:fldChar w:fldCharType="end"/>
            </w:r>
          </w:hyperlink>
        </w:p>
        <w:p w14:paraId="79F99E08" w14:textId="4A2D77C1" w:rsidR="00713ADF" w:rsidRDefault="00713ADF">
          <w:pPr>
            <w:pStyle w:val="TOC1"/>
            <w:tabs>
              <w:tab w:val="right" w:leader="dot" w:pos="9350"/>
            </w:tabs>
            <w:rPr>
              <w:rFonts w:cstheme="minorBidi"/>
              <w:b w:val="0"/>
              <w:bCs w:val="0"/>
              <w:i w:val="0"/>
              <w:iCs w:val="0"/>
              <w:noProof/>
            </w:rPr>
          </w:pPr>
          <w:hyperlink w:anchor="_Toc48907398" w:history="1">
            <w:r w:rsidRPr="00497089">
              <w:rPr>
                <w:rStyle w:val="Hyperlink"/>
                <w:noProof/>
              </w:rPr>
              <w:t>GitHub Details</w:t>
            </w:r>
            <w:r>
              <w:rPr>
                <w:noProof/>
                <w:webHidden/>
              </w:rPr>
              <w:tab/>
            </w:r>
            <w:r>
              <w:rPr>
                <w:noProof/>
                <w:webHidden/>
              </w:rPr>
              <w:fldChar w:fldCharType="begin"/>
            </w:r>
            <w:r>
              <w:rPr>
                <w:noProof/>
                <w:webHidden/>
              </w:rPr>
              <w:instrText xml:space="preserve"> PAGEREF _Toc48907398 \h </w:instrText>
            </w:r>
            <w:r>
              <w:rPr>
                <w:noProof/>
                <w:webHidden/>
              </w:rPr>
            </w:r>
            <w:r>
              <w:rPr>
                <w:noProof/>
                <w:webHidden/>
              </w:rPr>
              <w:fldChar w:fldCharType="separate"/>
            </w:r>
            <w:r>
              <w:rPr>
                <w:noProof/>
                <w:webHidden/>
              </w:rPr>
              <w:t>2</w:t>
            </w:r>
            <w:r>
              <w:rPr>
                <w:noProof/>
                <w:webHidden/>
              </w:rPr>
              <w:fldChar w:fldCharType="end"/>
            </w:r>
          </w:hyperlink>
        </w:p>
        <w:p w14:paraId="78308254" w14:textId="1E3FFD59" w:rsidR="00713ADF" w:rsidRDefault="00713ADF">
          <w:pPr>
            <w:pStyle w:val="TOC1"/>
            <w:tabs>
              <w:tab w:val="right" w:leader="dot" w:pos="9350"/>
            </w:tabs>
            <w:rPr>
              <w:rFonts w:cstheme="minorBidi"/>
              <w:b w:val="0"/>
              <w:bCs w:val="0"/>
              <w:i w:val="0"/>
              <w:iCs w:val="0"/>
              <w:noProof/>
            </w:rPr>
          </w:pPr>
          <w:hyperlink w:anchor="_Toc48907399" w:history="1">
            <w:r w:rsidRPr="00497089">
              <w:rPr>
                <w:rStyle w:val="Hyperlink"/>
                <w:noProof/>
              </w:rPr>
              <w:t>List of Libraries required</w:t>
            </w:r>
            <w:r>
              <w:rPr>
                <w:noProof/>
                <w:webHidden/>
              </w:rPr>
              <w:tab/>
            </w:r>
            <w:r>
              <w:rPr>
                <w:noProof/>
                <w:webHidden/>
              </w:rPr>
              <w:fldChar w:fldCharType="begin"/>
            </w:r>
            <w:r>
              <w:rPr>
                <w:noProof/>
                <w:webHidden/>
              </w:rPr>
              <w:instrText xml:space="preserve"> PAGEREF _Toc48907399 \h </w:instrText>
            </w:r>
            <w:r>
              <w:rPr>
                <w:noProof/>
                <w:webHidden/>
              </w:rPr>
            </w:r>
            <w:r>
              <w:rPr>
                <w:noProof/>
                <w:webHidden/>
              </w:rPr>
              <w:fldChar w:fldCharType="separate"/>
            </w:r>
            <w:r>
              <w:rPr>
                <w:noProof/>
                <w:webHidden/>
              </w:rPr>
              <w:t>2</w:t>
            </w:r>
            <w:r>
              <w:rPr>
                <w:noProof/>
                <w:webHidden/>
              </w:rPr>
              <w:fldChar w:fldCharType="end"/>
            </w:r>
          </w:hyperlink>
        </w:p>
        <w:p w14:paraId="7804C03B" w14:textId="0D30B386" w:rsidR="00713ADF" w:rsidRDefault="00713ADF">
          <w:pPr>
            <w:pStyle w:val="TOC1"/>
            <w:tabs>
              <w:tab w:val="right" w:leader="dot" w:pos="9350"/>
            </w:tabs>
            <w:rPr>
              <w:rFonts w:cstheme="minorBidi"/>
              <w:b w:val="0"/>
              <w:bCs w:val="0"/>
              <w:i w:val="0"/>
              <w:iCs w:val="0"/>
              <w:noProof/>
            </w:rPr>
          </w:pPr>
          <w:hyperlink w:anchor="_Toc48907400" w:history="1">
            <w:r w:rsidRPr="00497089">
              <w:rPr>
                <w:rStyle w:val="Hyperlink"/>
                <w:noProof/>
              </w:rPr>
              <w:t>Enhancement Screenshots</w:t>
            </w:r>
            <w:r>
              <w:rPr>
                <w:noProof/>
                <w:webHidden/>
              </w:rPr>
              <w:tab/>
            </w:r>
            <w:r>
              <w:rPr>
                <w:noProof/>
                <w:webHidden/>
              </w:rPr>
              <w:fldChar w:fldCharType="begin"/>
            </w:r>
            <w:r>
              <w:rPr>
                <w:noProof/>
                <w:webHidden/>
              </w:rPr>
              <w:instrText xml:space="preserve"> PAGEREF _Toc48907400 \h </w:instrText>
            </w:r>
            <w:r>
              <w:rPr>
                <w:noProof/>
                <w:webHidden/>
              </w:rPr>
            </w:r>
            <w:r>
              <w:rPr>
                <w:noProof/>
                <w:webHidden/>
              </w:rPr>
              <w:fldChar w:fldCharType="separate"/>
            </w:r>
            <w:r>
              <w:rPr>
                <w:noProof/>
                <w:webHidden/>
              </w:rPr>
              <w:t>3</w:t>
            </w:r>
            <w:r>
              <w:rPr>
                <w:noProof/>
                <w:webHidden/>
              </w:rPr>
              <w:fldChar w:fldCharType="end"/>
            </w:r>
          </w:hyperlink>
        </w:p>
        <w:p w14:paraId="1FEE25DF" w14:textId="694F910A" w:rsidR="001F093E" w:rsidRDefault="005C1208" w:rsidP="0062792B">
          <w:r>
            <w:rPr>
              <w:b/>
              <w:bCs/>
              <w:szCs w:val="24"/>
            </w:rPr>
            <w:fldChar w:fldCharType="end"/>
          </w:r>
        </w:p>
      </w:sdtContent>
    </w:sdt>
    <w:p w14:paraId="0E2FA286" w14:textId="77777777" w:rsidR="00F22F9D" w:rsidRDefault="00F22F9D">
      <w:pPr>
        <w:ind w:firstLine="0"/>
        <w:sectPr w:rsidR="00F22F9D" w:rsidSect="005D509E">
          <w:headerReference w:type="even" r:id="rId8"/>
          <w:headerReference w:type="default" r:id="rId9"/>
          <w:footerReference w:type="even" r:id="rId10"/>
          <w:footerReference w:type="default" r:id="rId11"/>
          <w:headerReference w:type="first" r:id="rId12"/>
          <w:pgSz w:w="12240" w:h="15840"/>
          <w:pgMar w:top="1440" w:right="1440" w:bottom="1440" w:left="1440" w:header="720" w:footer="720" w:gutter="0"/>
          <w:pgNumType w:fmt="lowerRoman" w:start="1"/>
          <w:cols w:space="720"/>
          <w:titlePg/>
          <w:docGrid w:linePitch="360"/>
        </w:sectPr>
      </w:pPr>
    </w:p>
    <w:p w14:paraId="547A9F3B" w14:textId="0525C96C" w:rsidR="005D509E" w:rsidRDefault="001A2C2A" w:rsidP="00685EFC">
      <w:pPr>
        <w:pStyle w:val="Heading1"/>
      </w:pPr>
      <w:bookmarkStart w:id="1" w:name="_Toc48907394"/>
      <w:r>
        <w:lastRenderedPageBreak/>
        <w:t>Reflection and Area of Improvements</w:t>
      </w:r>
      <w:bookmarkEnd w:id="1"/>
    </w:p>
    <w:p w14:paraId="15ACDD13" w14:textId="582E2AD9" w:rsidR="001A2C2A" w:rsidRPr="001A2C2A" w:rsidRDefault="003E199D" w:rsidP="001A2C2A">
      <w:r w:rsidRPr="003E199D">
        <w:t>The complete set of assignments were extremely helpful in understating the concepts of Python programming. The incremental requirements for each assignment allowed us to create a fully functional application. After the final assignment changes, we can use this application to monitor the daily stock progress. Because of this model, we got a real-world development experience. We also performed some data analytics and data visualization, which allowed us to understand how to use Python to perform statistical calculations. We have used the “Pandas” library to perform statistical operations. This library has a broad set of services which we should learn and understand. We did not get much opportunity to work on the web-services and UI libraries of Python because we were doing so much other work. But as an area of improvement, I want to modify my code to build a web UI on the top of this application</w:t>
      </w:r>
      <w:r w:rsidR="001A1B38">
        <w:t xml:space="preserve">. </w:t>
      </w:r>
    </w:p>
    <w:p w14:paraId="383047A1" w14:textId="337EF0B7" w:rsidR="004526F3" w:rsidRDefault="004526F3" w:rsidP="004526F3">
      <w:pPr>
        <w:pStyle w:val="Heading1"/>
      </w:pPr>
      <w:bookmarkStart w:id="2" w:name="_Toc48907395"/>
      <w:r>
        <w:t xml:space="preserve">Additional </w:t>
      </w:r>
      <w:r w:rsidR="00FF1136">
        <w:t xml:space="preserve">Useful </w:t>
      </w:r>
      <w:r>
        <w:t>Functionality</w:t>
      </w:r>
      <w:bookmarkEnd w:id="2"/>
    </w:p>
    <w:p w14:paraId="27E5744C" w14:textId="61ADA3D4" w:rsidR="002F613D" w:rsidRPr="002F613D" w:rsidRDefault="00A22A35" w:rsidP="002F613D">
      <w:r w:rsidRPr="00A22A35">
        <w:t>We can enhance this application by adding a front-end user interface. Using this interface, users can select the list of shares they want to monitor. The user interface will also allow us to represent the graphs and charts in a more presentable manner. Also, we can include unit test cases to test the overall functionality of the application. If possible, we can also decouple the database interaction part from the business logic so that we can easily change the database without impacting the application code</w:t>
      </w:r>
      <w:r w:rsidR="00D52372">
        <w:t>.</w:t>
      </w:r>
    </w:p>
    <w:p w14:paraId="4A8D968E" w14:textId="0D1D6DD0" w:rsidR="008E0634" w:rsidRDefault="008E0634" w:rsidP="008E0634">
      <w:pPr>
        <w:pStyle w:val="Heading1"/>
      </w:pPr>
      <w:bookmarkStart w:id="3" w:name="_Toc48907396"/>
      <w:r>
        <w:t>Challenges</w:t>
      </w:r>
      <w:bookmarkEnd w:id="3"/>
    </w:p>
    <w:p w14:paraId="3D0A715F" w14:textId="6107862B" w:rsidR="00BE2DD9" w:rsidRPr="00BE2DD9" w:rsidRDefault="00C84C04" w:rsidP="00BE2DD9">
      <w:r w:rsidRPr="00C84C04">
        <w:t xml:space="preserve">We had a sufficient amount of resources available to learn about the new technology and Python libraries. The primary challenge that I had encountered was a lack of financial domain knowledge. To give complete justice to the application, we should have an excellent </w:t>
      </w:r>
      <w:r w:rsidRPr="00C84C04">
        <w:lastRenderedPageBreak/>
        <w:t>finance domain knowledge so that we can design the solution correctly from the financial perspective. However, these assignments were useful in understanding the initial requirements of a financial application</w:t>
      </w:r>
      <w:r w:rsidR="00454E8D">
        <w:t>.</w:t>
      </w:r>
      <w:r w:rsidR="0013667B">
        <w:t xml:space="preserve"> </w:t>
      </w:r>
    </w:p>
    <w:p w14:paraId="010F0EC1" w14:textId="2DF40362" w:rsidR="004526F3" w:rsidRDefault="004526F3" w:rsidP="004526F3">
      <w:pPr>
        <w:pStyle w:val="Heading1"/>
      </w:pPr>
      <w:bookmarkStart w:id="4" w:name="_Toc48907397"/>
      <w:r>
        <w:t>Overall Experience</w:t>
      </w:r>
      <w:bookmarkEnd w:id="4"/>
    </w:p>
    <w:p w14:paraId="05329A00" w14:textId="2C46B5AD" w:rsidR="0013667B" w:rsidRPr="0013667B" w:rsidRDefault="00344417" w:rsidP="0013667B">
      <w:r w:rsidRPr="00344417">
        <w:t>The study material and references were sufficient enough to understand the concept of Python programming. The lecture presentations were also very helpful in learning the concept. Having interactive presentations for the online class is a very innovative and useful idea. These interactive presentations helped me a lot in understanding the concept. The assignment objectives were challenging but not hard to implement. We had to do a good amount of research to implement the solution, which helped us learn the technology and concept correctly and efficiently. Overall, all the assignments and class presentations were easy to understand and very helpful in learning the concepts of Python programming</w:t>
      </w:r>
      <w:r w:rsidR="00C25B9E">
        <w:t>.</w:t>
      </w:r>
    </w:p>
    <w:p w14:paraId="3AB57CB2" w14:textId="1076A868" w:rsidR="00CD521F" w:rsidRDefault="00CD521F" w:rsidP="00CD521F">
      <w:pPr>
        <w:pStyle w:val="Heading1"/>
      </w:pPr>
      <w:bookmarkStart w:id="5" w:name="_Toc48907398"/>
      <w:r>
        <w:t>GitHub Details</w:t>
      </w:r>
      <w:bookmarkEnd w:id="5"/>
    </w:p>
    <w:p w14:paraId="67F9094F" w14:textId="54B184F0" w:rsidR="000D0CD5" w:rsidRDefault="000D0CD5" w:rsidP="00AB5DAB">
      <w:r>
        <w:t>All the required code files and documentation are present in the below GitHub location.</w:t>
      </w:r>
    </w:p>
    <w:p w14:paraId="332762DE" w14:textId="50A11723" w:rsidR="005E3280" w:rsidRDefault="00AB5DAB" w:rsidP="005E3280">
      <w:hyperlink r:id="rId13" w:history="1">
        <w:r w:rsidRPr="004C17EB">
          <w:rPr>
            <w:rStyle w:val="Hyperlink"/>
          </w:rPr>
          <w:t>https://github.com/anuj3009/ict4370PythonProgramming.git</w:t>
        </w:r>
      </w:hyperlink>
    </w:p>
    <w:p w14:paraId="41828401" w14:textId="138C3F04" w:rsidR="00AB5DAB" w:rsidRDefault="00AB5DAB" w:rsidP="005E3280">
      <w:r>
        <w:t>The repository is a public repository so we can use the basic git commands to pull the code from the repository.</w:t>
      </w:r>
      <w:r w:rsidR="005E285E">
        <w:t xml:space="preserve"> Also, please look into the </w:t>
      </w:r>
      <w:r w:rsidR="008512C8">
        <w:t>“</w:t>
      </w:r>
      <w:r w:rsidR="005E285E">
        <w:t>requirement.txt</w:t>
      </w:r>
      <w:r w:rsidR="008512C8">
        <w:t>”</w:t>
      </w:r>
      <w:r w:rsidR="005E285E">
        <w:t xml:space="preserve"> file to see the list of all the external libraries. </w:t>
      </w:r>
      <w:r w:rsidR="008512C8">
        <w:t>Also, the list is given the below section.</w:t>
      </w:r>
    </w:p>
    <w:p w14:paraId="196762ED" w14:textId="12CBDCE4" w:rsidR="001F7670" w:rsidRDefault="001F7670" w:rsidP="001F7670">
      <w:pPr>
        <w:pStyle w:val="Heading1"/>
      </w:pPr>
      <w:bookmarkStart w:id="6" w:name="_Toc48907399"/>
      <w:r>
        <w:t>List of Libraries required</w:t>
      </w:r>
      <w:bookmarkEnd w:id="6"/>
    </w:p>
    <w:p w14:paraId="2618693B" w14:textId="77777777" w:rsidR="001F7670" w:rsidRDefault="001F7670" w:rsidP="0010359C">
      <w:r>
        <w:t>pip install matplotlib</w:t>
      </w:r>
    </w:p>
    <w:p w14:paraId="1189C5CB" w14:textId="77777777" w:rsidR="001F7670" w:rsidRDefault="001F7670" w:rsidP="0010359C">
      <w:r>
        <w:t>pip install pandas</w:t>
      </w:r>
    </w:p>
    <w:p w14:paraId="6D75A98D" w14:textId="77777777" w:rsidR="001F7670" w:rsidRDefault="001F7670" w:rsidP="0010359C">
      <w:r>
        <w:t xml:space="preserve">pip install </w:t>
      </w:r>
      <w:proofErr w:type="spellStart"/>
      <w:r>
        <w:t>yahoofinancials</w:t>
      </w:r>
      <w:proofErr w:type="spellEnd"/>
    </w:p>
    <w:p w14:paraId="31E5E534" w14:textId="55F677E3" w:rsidR="001F7670" w:rsidRPr="001F7670" w:rsidRDefault="001F7670" w:rsidP="0010359C">
      <w:r>
        <w:lastRenderedPageBreak/>
        <w:t>pip install pysqlite3</w:t>
      </w:r>
    </w:p>
    <w:p w14:paraId="34B7F9B9" w14:textId="07E572CC" w:rsidR="004526F3" w:rsidRDefault="008035F3" w:rsidP="004526F3">
      <w:pPr>
        <w:pStyle w:val="Heading1"/>
      </w:pPr>
      <w:bookmarkStart w:id="7" w:name="_Toc48907400"/>
      <w:r>
        <w:t xml:space="preserve">Enhancement </w:t>
      </w:r>
      <w:r w:rsidR="004526F3">
        <w:t>Screenshots</w:t>
      </w:r>
      <w:bookmarkEnd w:id="7"/>
    </w:p>
    <w:p w14:paraId="0871AE3D" w14:textId="778E31D5" w:rsidR="001531B1" w:rsidRDefault="007229C0" w:rsidP="001531B1">
      <w:r w:rsidRPr="007229C0">
        <w:t>I have added a couple of additional features as part of my final portfolio submission. The first feature is to pull the stock data from the Yahoo financial services. I am using the “YahooFinancials” library to implement that feature. Below is the screenshot of the function that will pull the data from the Yahoo services and create the JSON similar to what we had previously. This function will pull the stock information for the given eight tickers present in the tickers list. This function will also convert the YahooFinancials object into a JSON object and return it to the calling function</w:t>
      </w:r>
      <w:r w:rsidR="003D3FA0">
        <w:t>.</w:t>
      </w:r>
    </w:p>
    <w:p w14:paraId="2943CFAF" w14:textId="77777777" w:rsidR="00DA6E3B" w:rsidRDefault="00DA6E3B" w:rsidP="00DA6E3B">
      <w:pPr>
        <w:keepNext/>
      </w:pPr>
      <w:r w:rsidRPr="00DA6E3B">
        <w:drawing>
          <wp:inline distT="0" distB="0" distL="0" distR="0" wp14:anchorId="73977473" wp14:editId="52E2546F">
            <wp:extent cx="5943600" cy="406463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4"/>
                    <a:stretch>
                      <a:fillRect/>
                    </a:stretch>
                  </pic:blipFill>
                  <pic:spPr>
                    <a:xfrm>
                      <a:off x="0" y="0"/>
                      <a:ext cx="5943600" cy="4064635"/>
                    </a:xfrm>
                    <a:prstGeom prst="rect">
                      <a:avLst/>
                    </a:prstGeom>
                  </pic:spPr>
                </pic:pic>
              </a:graphicData>
            </a:graphic>
          </wp:inline>
        </w:drawing>
      </w:r>
    </w:p>
    <w:p w14:paraId="24A9A87E" w14:textId="017A894A" w:rsidR="00DA6E3B" w:rsidRPr="00DA6E3B" w:rsidRDefault="00DA6E3B" w:rsidP="00DA6E3B">
      <w:pPr>
        <w:pStyle w:val="Caption"/>
        <w:jc w:val="center"/>
        <w:rPr>
          <w:i w:val="0"/>
          <w:iCs w:val="0"/>
          <w:sz w:val="22"/>
          <w:szCs w:val="22"/>
        </w:rPr>
      </w:pPr>
      <w:r w:rsidRPr="00DA6E3B">
        <w:rPr>
          <w:i w:val="0"/>
          <w:iCs w:val="0"/>
          <w:sz w:val="22"/>
          <w:szCs w:val="22"/>
        </w:rPr>
        <w:t xml:space="preserve">Figure </w:t>
      </w:r>
      <w:r w:rsidRPr="00DA6E3B">
        <w:rPr>
          <w:i w:val="0"/>
          <w:iCs w:val="0"/>
          <w:sz w:val="22"/>
          <w:szCs w:val="22"/>
        </w:rPr>
        <w:fldChar w:fldCharType="begin"/>
      </w:r>
      <w:r w:rsidRPr="00DA6E3B">
        <w:rPr>
          <w:i w:val="0"/>
          <w:iCs w:val="0"/>
          <w:sz w:val="22"/>
          <w:szCs w:val="22"/>
        </w:rPr>
        <w:instrText xml:space="preserve"> SEQ Figure \* ARABIC </w:instrText>
      </w:r>
      <w:r w:rsidRPr="00DA6E3B">
        <w:rPr>
          <w:i w:val="0"/>
          <w:iCs w:val="0"/>
          <w:sz w:val="22"/>
          <w:szCs w:val="22"/>
        </w:rPr>
        <w:fldChar w:fldCharType="separate"/>
      </w:r>
      <w:r w:rsidR="002B2D40">
        <w:rPr>
          <w:i w:val="0"/>
          <w:iCs w:val="0"/>
          <w:noProof/>
          <w:sz w:val="22"/>
          <w:szCs w:val="22"/>
        </w:rPr>
        <w:t>1</w:t>
      </w:r>
      <w:r w:rsidRPr="00DA6E3B">
        <w:rPr>
          <w:i w:val="0"/>
          <w:iCs w:val="0"/>
          <w:sz w:val="22"/>
          <w:szCs w:val="22"/>
        </w:rPr>
        <w:fldChar w:fldCharType="end"/>
      </w:r>
      <w:r w:rsidRPr="00DA6E3B">
        <w:rPr>
          <w:i w:val="0"/>
          <w:iCs w:val="0"/>
          <w:sz w:val="22"/>
          <w:szCs w:val="22"/>
        </w:rPr>
        <w:t>: Download data from Yahoo</w:t>
      </w:r>
    </w:p>
    <w:p w14:paraId="6C4E4642" w14:textId="789376D9" w:rsidR="000E60DC" w:rsidRDefault="00C4780D" w:rsidP="000A58FD">
      <w:r w:rsidRPr="00C4780D">
        <w:lastRenderedPageBreak/>
        <w:t>We have also allowed the users to either pull the stock records from the yahoo services or use the default JSON file provided previously. Below is the code for that functionality. The screen_read variable will capture the command line user input and invoke the “download_real_time_data” function and “write_stocks_progress_data” function accordingly</w:t>
      </w:r>
      <w:r w:rsidR="001E1E68">
        <w:t>.</w:t>
      </w:r>
    </w:p>
    <w:p w14:paraId="6ACC9EB0" w14:textId="77777777" w:rsidR="00DB602A" w:rsidRDefault="00DB602A" w:rsidP="00DB602A">
      <w:pPr>
        <w:keepNext/>
      </w:pPr>
      <w:r w:rsidRPr="00DB602A">
        <w:drawing>
          <wp:inline distT="0" distB="0" distL="0" distR="0" wp14:anchorId="6A654102" wp14:editId="64476C24">
            <wp:extent cx="5943600" cy="4351020"/>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5"/>
                    <a:stretch>
                      <a:fillRect/>
                    </a:stretch>
                  </pic:blipFill>
                  <pic:spPr>
                    <a:xfrm>
                      <a:off x="0" y="0"/>
                      <a:ext cx="5943600" cy="4351020"/>
                    </a:xfrm>
                    <a:prstGeom prst="rect">
                      <a:avLst/>
                    </a:prstGeom>
                  </pic:spPr>
                </pic:pic>
              </a:graphicData>
            </a:graphic>
          </wp:inline>
        </w:drawing>
      </w:r>
    </w:p>
    <w:p w14:paraId="65DE9FC0" w14:textId="057B6AD3" w:rsidR="00DB602A" w:rsidRPr="00DB602A" w:rsidRDefault="00DB602A" w:rsidP="00DB602A">
      <w:pPr>
        <w:pStyle w:val="Caption"/>
        <w:jc w:val="center"/>
        <w:rPr>
          <w:i w:val="0"/>
          <w:iCs w:val="0"/>
          <w:sz w:val="22"/>
          <w:szCs w:val="22"/>
        </w:rPr>
      </w:pPr>
      <w:r w:rsidRPr="00DB602A">
        <w:rPr>
          <w:i w:val="0"/>
          <w:iCs w:val="0"/>
          <w:sz w:val="22"/>
          <w:szCs w:val="22"/>
        </w:rPr>
        <w:t xml:space="preserve">Figure </w:t>
      </w:r>
      <w:r w:rsidRPr="00DB602A">
        <w:rPr>
          <w:i w:val="0"/>
          <w:iCs w:val="0"/>
          <w:sz w:val="22"/>
          <w:szCs w:val="22"/>
        </w:rPr>
        <w:fldChar w:fldCharType="begin"/>
      </w:r>
      <w:r w:rsidRPr="00DB602A">
        <w:rPr>
          <w:i w:val="0"/>
          <w:iCs w:val="0"/>
          <w:sz w:val="22"/>
          <w:szCs w:val="22"/>
        </w:rPr>
        <w:instrText xml:space="preserve"> SEQ Figure \* ARABIC </w:instrText>
      </w:r>
      <w:r w:rsidRPr="00DB602A">
        <w:rPr>
          <w:i w:val="0"/>
          <w:iCs w:val="0"/>
          <w:sz w:val="22"/>
          <w:szCs w:val="22"/>
        </w:rPr>
        <w:fldChar w:fldCharType="separate"/>
      </w:r>
      <w:r w:rsidR="002B2D40">
        <w:rPr>
          <w:i w:val="0"/>
          <w:iCs w:val="0"/>
          <w:noProof/>
          <w:sz w:val="22"/>
          <w:szCs w:val="22"/>
        </w:rPr>
        <w:t>2</w:t>
      </w:r>
      <w:r w:rsidRPr="00DB602A">
        <w:rPr>
          <w:i w:val="0"/>
          <w:iCs w:val="0"/>
          <w:sz w:val="22"/>
          <w:szCs w:val="22"/>
        </w:rPr>
        <w:fldChar w:fldCharType="end"/>
      </w:r>
      <w:r w:rsidRPr="00DB602A">
        <w:rPr>
          <w:i w:val="0"/>
          <w:iCs w:val="0"/>
          <w:sz w:val="22"/>
          <w:szCs w:val="22"/>
        </w:rPr>
        <w:t>: Code to get input from the User</w:t>
      </w:r>
    </w:p>
    <w:p w14:paraId="0DADCA4F" w14:textId="77777777" w:rsidR="00AB7BED" w:rsidRDefault="00DB602A" w:rsidP="00AB7BED">
      <w:pPr>
        <w:keepNext/>
      </w:pPr>
      <w:r w:rsidRPr="00DB602A">
        <w:drawing>
          <wp:inline distT="0" distB="0" distL="0" distR="0" wp14:anchorId="06657FA1" wp14:editId="72F06827">
            <wp:extent cx="5943600" cy="545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5465"/>
                    </a:xfrm>
                    <a:prstGeom prst="rect">
                      <a:avLst/>
                    </a:prstGeom>
                  </pic:spPr>
                </pic:pic>
              </a:graphicData>
            </a:graphic>
          </wp:inline>
        </w:drawing>
      </w:r>
    </w:p>
    <w:p w14:paraId="689469E1" w14:textId="7BA8CD8D" w:rsidR="000A58FD" w:rsidRDefault="00AB7BED" w:rsidP="00AB7BED">
      <w:pPr>
        <w:pStyle w:val="Caption"/>
        <w:jc w:val="center"/>
        <w:rPr>
          <w:i w:val="0"/>
          <w:iCs w:val="0"/>
          <w:sz w:val="22"/>
          <w:szCs w:val="22"/>
        </w:rPr>
      </w:pPr>
      <w:r w:rsidRPr="00AB7BED">
        <w:rPr>
          <w:i w:val="0"/>
          <w:iCs w:val="0"/>
          <w:sz w:val="22"/>
          <w:szCs w:val="22"/>
        </w:rPr>
        <w:t xml:space="preserve">Figure </w:t>
      </w:r>
      <w:r w:rsidRPr="00AB7BED">
        <w:rPr>
          <w:i w:val="0"/>
          <w:iCs w:val="0"/>
          <w:sz w:val="22"/>
          <w:szCs w:val="22"/>
        </w:rPr>
        <w:fldChar w:fldCharType="begin"/>
      </w:r>
      <w:r w:rsidRPr="00AB7BED">
        <w:rPr>
          <w:i w:val="0"/>
          <w:iCs w:val="0"/>
          <w:sz w:val="22"/>
          <w:szCs w:val="22"/>
        </w:rPr>
        <w:instrText xml:space="preserve"> SEQ Figure \* ARABIC </w:instrText>
      </w:r>
      <w:r w:rsidRPr="00AB7BED">
        <w:rPr>
          <w:i w:val="0"/>
          <w:iCs w:val="0"/>
          <w:sz w:val="22"/>
          <w:szCs w:val="22"/>
        </w:rPr>
        <w:fldChar w:fldCharType="separate"/>
      </w:r>
      <w:r w:rsidR="002B2D40">
        <w:rPr>
          <w:i w:val="0"/>
          <w:iCs w:val="0"/>
          <w:noProof/>
          <w:sz w:val="22"/>
          <w:szCs w:val="22"/>
        </w:rPr>
        <w:t>3</w:t>
      </w:r>
      <w:r w:rsidRPr="00AB7BED">
        <w:rPr>
          <w:i w:val="0"/>
          <w:iCs w:val="0"/>
          <w:sz w:val="22"/>
          <w:szCs w:val="22"/>
        </w:rPr>
        <w:fldChar w:fldCharType="end"/>
      </w:r>
      <w:r w:rsidRPr="00AB7BED">
        <w:rPr>
          <w:i w:val="0"/>
          <w:iCs w:val="0"/>
          <w:sz w:val="22"/>
          <w:szCs w:val="22"/>
        </w:rPr>
        <w:t xml:space="preserve">: </w:t>
      </w:r>
      <w:r w:rsidR="001B3922" w:rsidRPr="00AB7BED">
        <w:rPr>
          <w:i w:val="0"/>
          <w:iCs w:val="0"/>
          <w:sz w:val="22"/>
          <w:szCs w:val="22"/>
        </w:rPr>
        <w:t>Terminal</w:t>
      </w:r>
      <w:r w:rsidRPr="00AB7BED">
        <w:rPr>
          <w:i w:val="0"/>
          <w:iCs w:val="0"/>
          <w:sz w:val="22"/>
          <w:szCs w:val="22"/>
        </w:rPr>
        <w:t xml:space="preserve"> input screen</w:t>
      </w:r>
    </w:p>
    <w:p w14:paraId="22256602" w14:textId="550ED88A" w:rsidR="00103A79" w:rsidRDefault="00692A08" w:rsidP="00103A79">
      <w:r w:rsidRPr="00692A08">
        <w:t xml:space="preserve">The second feature is to perform some data analytics using Pandas. I have used Pandas to derive the basic description of each stock using the pandas' data frames. Below is the code </w:t>
      </w:r>
      <w:r w:rsidRPr="00692A08">
        <w:lastRenderedPageBreak/>
        <w:t xml:space="preserve">snippet for that functionality. At the end of the calculations, I am printing the outcome on the screen and in an </w:t>
      </w:r>
      <w:proofErr w:type="gramStart"/>
      <w:r w:rsidR="00D153AB" w:rsidRPr="00692A08">
        <w:t>HTML</w:t>
      </w:r>
      <w:proofErr w:type="gramEnd"/>
      <w:r w:rsidRPr="00692A08">
        <w:t xml:space="preserve"> file named "Patait.Anuj.StockDescription.html."</w:t>
      </w:r>
    </w:p>
    <w:p w14:paraId="4D9D4555" w14:textId="77777777" w:rsidR="002B2D40" w:rsidRDefault="002B2D40" w:rsidP="002B2D40">
      <w:pPr>
        <w:keepNext/>
      </w:pPr>
      <w:r w:rsidRPr="002B2D40">
        <w:drawing>
          <wp:inline distT="0" distB="0" distL="0" distR="0" wp14:anchorId="408C5E20" wp14:editId="21D37F39">
            <wp:extent cx="5943600" cy="4454525"/>
            <wp:effectExtent l="0" t="0" r="0" b="3175"/>
            <wp:docPr id="4"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text&#10;&#10;Description automatically generated"/>
                    <pic:cNvPicPr/>
                  </pic:nvPicPr>
                  <pic:blipFill>
                    <a:blip r:embed="rId17"/>
                    <a:stretch>
                      <a:fillRect/>
                    </a:stretch>
                  </pic:blipFill>
                  <pic:spPr>
                    <a:xfrm>
                      <a:off x="0" y="0"/>
                      <a:ext cx="5943600" cy="4454525"/>
                    </a:xfrm>
                    <a:prstGeom prst="rect">
                      <a:avLst/>
                    </a:prstGeom>
                  </pic:spPr>
                </pic:pic>
              </a:graphicData>
            </a:graphic>
          </wp:inline>
        </w:drawing>
      </w:r>
    </w:p>
    <w:p w14:paraId="59CEA498" w14:textId="036FB594" w:rsidR="002B2D40" w:rsidRDefault="002B2D40" w:rsidP="002B2D40">
      <w:pPr>
        <w:pStyle w:val="Caption"/>
        <w:jc w:val="center"/>
        <w:rPr>
          <w:i w:val="0"/>
          <w:iCs w:val="0"/>
          <w:sz w:val="22"/>
          <w:szCs w:val="22"/>
        </w:rPr>
      </w:pPr>
      <w:r w:rsidRPr="002B2D40">
        <w:rPr>
          <w:i w:val="0"/>
          <w:iCs w:val="0"/>
          <w:sz w:val="22"/>
          <w:szCs w:val="22"/>
        </w:rPr>
        <w:t xml:space="preserve">Figure </w:t>
      </w:r>
      <w:r w:rsidRPr="002B2D40">
        <w:rPr>
          <w:i w:val="0"/>
          <w:iCs w:val="0"/>
          <w:sz w:val="22"/>
          <w:szCs w:val="22"/>
        </w:rPr>
        <w:fldChar w:fldCharType="begin"/>
      </w:r>
      <w:r w:rsidRPr="002B2D40">
        <w:rPr>
          <w:i w:val="0"/>
          <w:iCs w:val="0"/>
          <w:sz w:val="22"/>
          <w:szCs w:val="22"/>
        </w:rPr>
        <w:instrText xml:space="preserve"> SEQ Figure \* ARABIC </w:instrText>
      </w:r>
      <w:r w:rsidRPr="002B2D40">
        <w:rPr>
          <w:i w:val="0"/>
          <w:iCs w:val="0"/>
          <w:sz w:val="22"/>
          <w:szCs w:val="22"/>
        </w:rPr>
        <w:fldChar w:fldCharType="separate"/>
      </w:r>
      <w:r w:rsidRPr="002B2D40">
        <w:rPr>
          <w:i w:val="0"/>
          <w:iCs w:val="0"/>
          <w:noProof/>
          <w:sz w:val="22"/>
          <w:szCs w:val="22"/>
        </w:rPr>
        <w:t>4</w:t>
      </w:r>
      <w:r w:rsidRPr="002B2D40">
        <w:rPr>
          <w:i w:val="0"/>
          <w:iCs w:val="0"/>
          <w:sz w:val="22"/>
          <w:szCs w:val="22"/>
        </w:rPr>
        <w:fldChar w:fldCharType="end"/>
      </w:r>
      <w:r w:rsidRPr="002B2D40">
        <w:rPr>
          <w:i w:val="0"/>
          <w:iCs w:val="0"/>
          <w:sz w:val="22"/>
          <w:szCs w:val="22"/>
        </w:rPr>
        <w:t>: Stock describe function</w:t>
      </w:r>
    </w:p>
    <w:p w14:paraId="6F95A696" w14:textId="7BB8EAE2" w:rsidR="00DD42E5" w:rsidRPr="00DD42E5" w:rsidRDefault="00D153AB" w:rsidP="00DD42E5">
      <w:r w:rsidRPr="00D153AB">
        <w:t>All these enhancements are backward compatible. So, the existing functionality will work as it is. The real-time feed will create a similar JSON object that we were using previously so that we can reuse the existing code and features. We are still using the base stock file to get the initial details, but we can add that functionality to the real-time pull as well</w:t>
      </w:r>
      <w:r w:rsidR="003E199D">
        <w:t>.</w:t>
      </w:r>
    </w:p>
    <w:sectPr w:rsidR="00DD42E5" w:rsidRPr="00DD42E5" w:rsidSect="005D509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B48AD7" w14:textId="77777777" w:rsidR="00F93E24" w:rsidRDefault="00F93E24" w:rsidP="00C115AB">
      <w:r>
        <w:separator/>
      </w:r>
    </w:p>
  </w:endnote>
  <w:endnote w:type="continuationSeparator" w:id="0">
    <w:p w14:paraId="12923936" w14:textId="77777777" w:rsidR="00F93E24" w:rsidRDefault="00F93E24" w:rsidP="00C11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99666731"/>
      <w:docPartObj>
        <w:docPartGallery w:val="Page Numbers (Bottom of Page)"/>
        <w:docPartUnique/>
      </w:docPartObj>
    </w:sdtPr>
    <w:sdtEndPr>
      <w:rPr>
        <w:rStyle w:val="PageNumber"/>
      </w:rPr>
    </w:sdtEndPr>
    <w:sdtContent>
      <w:p w14:paraId="50EEE0C6" w14:textId="77777777" w:rsidR="006E68A8" w:rsidRDefault="006E68A8" w:rsidP="00C115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31E2D8" w14:textId="77777777" w:rsidR="006E68A8" w:rsidRDefault="006E68A8" w:rsidP="00C115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543E4" w14:textId="77777777" w:rsidR="006E68A8" w:rsidRDefault="006E68A8" w:rsidP="00C115A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C4E975" w14:textId="77777777" w:rsidR="00F93E24" w:rsidRDefault="00F93E24" w:rsidP="00C115AB">
      <w:r>
        <w:separator/>
      </w:r>
    </w:p>
  </w:footnote>
  <w:footnote w:type="continuationSeparator" w:id="0">
    <w:p w14:paraId="7A806A70" w14:textId="77777777" w:rsidR="00F93E24" w:rsidRDefault="00F93E24" w:rsidP="00C115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21710589"/>
      <w:docPartObj>
        <w:docPartGallery w:val="Page Numbers (Top of Page)"/>
        <w:docPartUnique/>
      </w:docPartObj>
    </w:sdtPr>
    <w:sdtEndPr>
      <w:rPr>
        <w:rStyle w:val="PageNumber"/>
      </w:rPr>
    </w:sdtEndPr>
    <w:sdtContent>
      <w:p w14:paraId="2EA91607" w14:textId="77777777" w:rsidR="006E68A8" w:rsidRDefault="006E68A8" w:rsidP="006E68A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6163816"/>
      <w:docPartObj>
        <w:docPartGallery w:val="Page Numbers (Top of Page)"/>
        <w:docPartUnique/>
      </w:docPartObj>
    </w:sdtPr>
    <w:sdtEndPr>
      <w:rPr>
        <w:rStyle w:val="PageNumber"/>
      </w:rPr>
    </w:sdtEndPr>
    <w:sdtContent>
      <w:p w14:paraId="27BED5EC" w14:textId="77777777" w:rsidR="006E68A8" w:rsidRDefault="006E68A8" w:rsidP="005D509E">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10624615"/>
      <w:docPartObj>
        <w:docPartGallery w:val="Page Numbers (Top of Page)"/>
        <w:docPartUnique/>
      </w:docPartObj>
    </w:sdtPr>
    <w:sdtEndPr>
      <w:rPr>
        <w:rStyle w:val="PageNumber"/>
      </w:rPr>
    </w:sdtEndPr>
    <w:sdtContent>
      <w:p w14:paraId="5F218E3B" w14:textId="77777777" w:rsidR="006E68A8" w:rsidRDefault="006E68A8" w:rsidP="00137F8F">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02097014"/>
      <w:docPartObj>
        <w:docPartGallery w:val="Page Numbers (Top of Page)"/>
        <w:docPartUnique/>
      </w:docPartObj>
    </w:sdtPr>
    <w:sdtEndPr>
      <w:rPr>
        <w:rStyle w:val="PageNumber"/>
      </w:rPr>
    </w:sdtEndPr>
    <w:sdtContent>
      <w:p w14:paraId="255A62EC" w14:textId="77777777" w:rsidR="006E68A8" w:rsidRDefault="006E68A8" w:rsidP="00C115AB">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50239100"/>
      <w:docPartObj>
        <w:docPartGallery w:val="Page Numbers (Top of Page)"/>
        <w:docPartUnique/>
      </w:docPartObj>
    </w:sdtPr>
    <w:sdtEndPr>
      <w:rPr>
        <w:rStyle w:val="PageNumber"/>
      </w:rPr>
    </w:sdtEndPr>
    <w:sdtContent>
      <w:p w14:paraId="1791CA62" w14:textId="77777777" w:rsidR="006E68A8" w:rsidRDefault="006E68A8" w:rsidP="00C115AB">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0DD27D" w14:textId="77777777" w:rsidR="006E68A8" w:rsidRDefault="006E68A8" w:rsidP="00C115A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8009041"/>
      <w:docPartObj>
        <w:docPartGallery w:val="Page Numbers (Top of Page)"/>
        <w:docPartUnique/>
      </w:docPartObj>
    </w:sdtPr>
    <w:sdtEndPr>
      <w:rPr>
        <w:rStyle w:val="PageNumber"/>
      </w:rPr>
    </w:sdtEndPr>
    <w:sdtContent>
      <w:p w14:paraId="1B4C1802" w14:textId="5355DD25" w:rsidR="006E68A8" w:rsidRDefault="005C3894" w:rsidP="005C3894">
        <w:pPr>
          <w:pStyle w:val="Header"/>
          <w:framePr w:wrap="none" w:vAnchor="text" w:hAnchor="page" w:x="9745" w:y="8"/>
          <w:rPr>
            <w:rStyle w:val="PageNumber"/>
          </w:rPr>
        </w:pPr>
        <w:r>
          <w:rPr>
            <w:rStyle w:val="PageNumber"/>
          </w:rPr>
          <w:t>Patait-</w:t>
        </w:r>
        <w:r w:rsidR="006E68A8">
          <w:rPr>
            <w:rStyle w:val="PageNumber"/>
          </w:rPr>
          <w:fldChar w:fldCharType="begin"/>
        </w:r>
        <w:r w:rsidR="006E68A8">
          <w:rPr>
            <w:rStyle w:val="PageNumber"/>
          </w:rPr>
          <w:instrText xml:space="preserve"> PAGE </w:instrText>
        </w:r>
        <w:r w:rsidR="006E68A8">
          <w:rPr>
            <w:rStyle w:val="PageNumber"/>
          </w:rPr>
          <w:fldChar w:fldCharType="separate"/>
        </w:r>
        <w:r w:rsidR="006E68A8">
          <w:rPr>
            <w:rStyle w:val="PageNumber"/>
            <w:noProof/>
          </w:rPr>
          <w:t>iii</w:t>
        </w:r>
        <w:r w:rsidR="006E68A8">
          <w:rPr>
            <w:rStyle w:val="PageNumber"/>
          </w:rPr>
          <w:fldChar w:fldCharType="end"/>
        </w:r>
      </w:p>
    </w:sdtContent>
  </w:sdt>
  <w:p w14:paraId="5141C949" w14:textId="609AF395" w:rsidR="006E68A8" w:rsidRDefault="006E68A8" w:rsidP="005C3894">
    <w:pPr>
      <w:pStyle w:val="Header"/>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8C209" w14:textId="77777777" w:rsidR="006E68A8" w:rsidRDefault="006E68A8" w:rsidP="00C518AD">
    <w:pPr>
      <w:pStyle w:val="Header"/>
      <w:framePr w:wrap="none" w:vAnchor="text" w:hAnchor="margin" w:xAlign="right" w:y="1"/>
    </w:pPr>
  </w:p>
  <w:p w14:paraId="07E8773D" w14:textId="77777777" w:rsidR="006E68A8" w:rsidRDefault="006E68A8" w:rsidP="00CF2FD1">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F5164"/>
    <w:multiLevelType w:val="multilevel"/>
    <w:tmpl w:val="4D5C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AD5016"/>
    <w:multiLevelType w:val="multilevel"/>
    <w:tmpl w:val="5B36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A15EC2"/>
    <w:multiLevelType w:val="hybridMultilevel"/>
    <w:tmpl w:val="1A00B6D2"/>
    <w:lvl w:ilvl="0" w:tplc="04090001">
      <w:start w:val="1"/>
      <w:numFmt w:val="bullet"/>
      <w:lvlText w:val=""/>
      <w:lvlJc w:val="left"/>
      <w:pPr>
        <w:ind w:left="1501" w:hanging="360"/>
      </w:pPr>
      <w:rPr>
        <w:rFonts w:ascii="Symbol" w:hAnsi="Symbol" w:hint="default"/>
      </w:rPr>
    </w:lvl>
    <w:lvl w:ilvl="1" w:tplc="04090003" w:tentative="1">
      <w:start w:val="1"/>
      <w:numFmt w:val="bullet"/>
      <w:lvlText w:val="o"/>
      <w:lvlJc w:val="left"/>
      <w:pPr>
        <w:ind w:left="2221" w:hanging="360"/>
      </w:pPr>
      <w:rPr>
        <w:rFonts w:ascii="Courier New" w:hAnsi="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3" w15:restartNumberingAfterBreak="0">
    <w:nsid w:val="53925340"/>
    <w:multiLevelType w:val="hybridMultilevel"/>
    <w:tmpl w:val="F48C3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56F"/>
    <w:rsid w:val="00001D9D"/>
    <w:rsid w:val="00002270"/>
    <w:rsid w:val="00004C7C"/>
    <w:rsid w:val="000060E3"/>
    <w:rsid w:val="00012281"/>
    <w:rsid w:val="0001781F"/>
    <w:rsid w:val="00022CD8"/>
    <w:rsid w:val="00030BAF"/>
    <w:rsid w:val="000318FC"/>
    <w:rsid w:val="00033E73"/>
    <w:rsid w:val="00036778"/>
    <w:rsid w:val="0003782E"/>
    <w:rsid w:val="0004484A"/>
    <w:rsid w:val="000466D2"/>
    <w:rsid w:val="000511F9"/>
    <w:rsid w:val="00051FB8"/>
    <w:rsid w:val="000533AA"/>
    <w:rsid w:val="000539A0"/>
    <w:rsid w:val="00053FEF"/>
    <w:rsid w:val="00056163"/>
    <w:rsid w:val="0005664D"/>
    <w:rsid w:val="0005693D"/>
    <w:rsid w:val="00060B6A"/>
    <w:rsid w:val="00070A86"/>
    <w:rsid w:val="00070E08"/>
    <w:rsid w:val="00083A4A"/>
    <w:rsid w:val="0008487C"/>
    <w:rsid w:val="00085DB3"/>
    <w:rsid w:val="00087805"/>
    <w:rsid w:val="0009705F"/>
    <w:rsid w:val="000A3886"/>
    <w:rsid w:val="000A58FD"/>
    <w:rsid w:val="000A67F9"/>
    <w:rsid w:val="000A7B56"/>
    <w:rsid w:val="000B00AA"/>
    <w:rsid w:val="000B417D"/>
    <w:rsid w:val="000B4A33"/>
    <w:rsid w:val="000B77F5"/>
    <w:rsid w:val="000C19F7"/>
    <w:rsid w:val="000C4CAC"/>
    <w:rsid w:val="000C67BB"/>
    <w:rsid w:val="000C7985"/>
    <w:rsid w:val="000D051C"/>
    <w:rsid w:val="000D0CD5"/>
    <w:rsid w:val="000D0DED"/>
    <w:rsid w:val="000D0F23"/>
    <w:rsid w:val="000D3E64"/>
    <w:rsid w:val="000E0F0A"/>
    <w:rsid w:val="000E14DE"/>
    <w:rsid w:val="000E1AD4"/>
    <w:rsid w:val="000E2146"/>
    <w:rsid w:val="000E38A9"/>
    <w:rsid w:val="000E60DC"/>
    <w:rsid w:val="000E65D8"/>
    <w:rsid w:val="000F2F9F"/>
    <w:rsid w:val="000F433D"/>
    <w:rsid w:val="000F794F"/>
    <w:rsid w:val="0010359C"/>
    <w:rsid w:val="00103A79"/>
    <w:rsid w:val="00105948"/>
    <w:rsid w:val="0010771A"/>
    <w:rsid w:val="00114A6F"/>
    <w:rsid w:val="001153E1"/>
    <w:rsid w:val="001170C2"/>
    <w:rsid w:val="00121073"/>
    <w:rsid w:val="0012119E"/>
    <w:rsid w:val="00122728"/>
    <w:rsid w:val="0012601E"/>
    <w:rsid w:val="001308C9"/>
    <w:rsid w:val="001318D3"/>
    <w:rsid w:val="00134685"/>
    <w:rsid w:val="0013548A"/>
    <w:rsid w:val="0013667B"/>
    <w:rsid w:val="00137F8F"/>
    <w:rsid w:val="0014549A"/>
    <w:rsid w:val="00145868"/>
    <w:rsid w:val="001508C7"/>
    <w:rsid w:val="001531B1"/>
    <w:rsid w:val="001547F1"/>
    <w:rsid w:val="00157BA5"/>
    <w:rsid w:val="00157E2A"/>
    <w:rsid w:val="00167688"/>
    <w:rsid w:val="00167F83"/>
    <w:rsid w:val="001700F3"/>
    <w:rsid w:val="0017178E"/>
    <w:rsid w:val="00172BD7"/>
    <w:rsid w:val="001750E1"/>
    <w:rsid w:val="00175E10"/>
    <w:rsid w:val="00182E6F"/>
    <w:rsid w:val="0018403A"/>
    <w:rsid w:val="001858A3"/>
    <w:rsid w:val="001905A2"/>
    <w:rsid w:val="001910D1"/>
    <w:rsid w:val="00191D3F"/>
    <w:rsid w:val="00191F96"/>
    <w:rsid w:val="001933C9"/>
    <w:rsid w:val="00193490"/>
    <w:rsid w:val="00193B91"/>
    <w:rsid w:val="00197FB1"/>
    <w:rsid w:val="001A1B38"/>
    <w:rsid w:val="001A2C2A"/>
    <w:rsid w:val="001A4CB7"/>
    <w:rsid w:val="001A4E99"/>
    <w:rsid w:val="001A7729"/>
    <w:rsid w:val="001B389C"/>
    <w:rsid w:val="001B3922"/>
    <w:rsid w:val="001C04E5"/>
    <w:rsid w:val="001C2422"/>
    <w:rsid w:val="001C4CE7"/>
    <w:rsid w:val="001C56FC"/>
    <w:rsid w:val="001D2629"/>
    <w:rsid w:val="001D5509"/>
    <w:rsid w:val="001D6A35"/>
    <w:rsid w:val="001E1E68"/>
    <w:rsid w:val="001E398F"/>
    <w:rsid w:val="001E542E"/>
    <w:rsid w:val="001F093E"/>
    <w:rsid w:val="001F1F28"/>
    <w:rsid w:val="001F59F7"/>
    <w:rsid w:val="001F5D2C"/>
    <w:rsid w:val="001F7670"/>
    <w:rsid w:val="00200C0D"/>
    <w:rsid w:val="002020BA"/>
    <w:rsid w:val="0020265C"/>
    <w:rsid w:val="00203628"/>
    <w:rsid w:val="00203E25"/>
    <w:rsid w:val="002044AA"/>
    <w:rsid w:val="0020629C"/>
    <w:rsid w:val="0021026E"/>
    <w:rsid w:val="00213825"/>
    <w:rsid w:val="00225FCB"/>
    <w:rsid w:val="00231584"/>
    <w:rsid w:val="00231E70"/>
    <w:rsid w:val="00231FEF"/>
    <w:rsid w:val="00233DD2"/>
    <w:rsid w:val="00236A83"/>
    <w:rsid w:val="00237F3C"/>
    <w:rsid w:val="00240EFC"/>
    <w:rsid w:val="00241DD7"/>
    <w:rsid w:val="002441D1"/>
    <w:rsid w:val="002444AA"/>
    <w:rsid w:val="00245677"/>
    <w:rsid w:val="00253D5D"/>
    <w:rsid w:val="002542B7"/>
    <w:rsid w:val="002569C6"/>
    <w:rsid w:val="002576A8"/>
    <w:rsid w:val="0026279F"/>
    <w:rsid w:val="00262E3A"/>
    <w:rsid w:val="00266ECB"/>
    <w:rsid w:val="00270E5F"/>
    <w:rsid w:val="0027356F"/>
    <w:rsid w:val="00274E10"/>
    <w:rsid w:val="00281CE4"/>
    <w:rsid w:val="00282BB9"/>
    <w:rsid w:val="00282E7F"/>
    <w:rsid w:val="0029081F"/>
    <w:rsid w:val="00293C0C"/>
    <w:rsid w:val="002941FC"/>
    <w:rsid w:val="0029444E"/>
    <w:rsid w:val="00296488"/>
    <w:rsid w:val="002966AB"/>
    <w:rsid w:val="00296ADD"/>
    <w:rsid w:val="002973C5"/>
    <w:rsid w:val="002A03A4"/>
    <w:rsid w:val="002A0E89"/>
    <w:rsid w:val="002A20A8"/>
    <w:rsid w:val="002A20D2"/>
    <w:rsid w:val="002A23A9"/>
    <w:rsid w:val="002A2D0D"/>
    <w:rsid w:val="002A3DD7"/>
    <w:rsid w:val="002A4E9C"/>
    <w:rsid w:val="002B1597"/>
    <w:rsid w:val="002B2B61"/>
    <w:rsid w:val="002B2D40"/>
    <w:rsid w:val="002B321D"/>
    <w:rsid w:val="002B3C34"/>
    <w:rsid w:val="002B4D01"/>
    <w:rsid w:val="002B4E7C"/>
    <w:rsid w:val="002B53FE"/>
    <w:rsid w:val="002B65EF"/>
    <w:rsid w:val="002B7F6F"/>
    <w:rsid w:val="002C2BE3"/>
    <w:rsid w:val="002C5F1A"/>
    <w:rsid w:val="002C6FC2"/>
    <w:rsid w:val="002D0CC6"/>
    <w:rsid w:val="002D13D3"/>
    <w:rsid w:val="002D2B5E"/>
    <w:rsid w:val="002D57EA"/>
    <w:rsid w:val="002D67BC"/>
    <w:rsid w:val="002E0107"/>
    <w:rsid w:val="002E1AE1"/>
    <w:rsid w:val="002E405D"/>
    <w:rsid w:val="002E5FD9"/>
    <w:rsid w:val="002E7385"/>
    <w:rsid w:val="002E78B3"/>
    <w:rsid w:val="002E790A"/>
    <w:rsid w:val="002F241A"/>
    <w:rsid w:val="002F613D"/>
    <w:rsid w:val="0031075D"/>
    <w:rsid w:val="00316BC9"/>
    <w:rsid w:val="0031711E"/>
    <w:rsid w:val="00320F4A"/>
    <w:rsid w:val="00327428"/>
    <w:rsid w:val="003274BC"/>
    <w:rsid w:val="00330132"/>
    <w:rsid w:val="0033104D"/>
    <w:rsid w:val="00334943"/>
    <w:rsid w:val="00336181"/>
    <w:rsid w:val="00343DCC"/>
    <w:rsid w:val="00344417"/>
    <w:rsid w:val="003450D0"/>
    <w:rsid w:val="0034588B"/>
    <w:rsid w:val="00345E0A"/>
    <w:rsid w:val="0035346A"/>
    <w:rsid w:val="00360510"/>
    <w:rsid w:val="00363627"/>
    <w:rsid w:val="00364CAC"/>
    <w:rsid w:val="00365304"/>
    <w:rsid w:val="00372C62"/>
    <w:rsid w:val="00373C5E"/>
    <w:rsid w:val="0037470B"/>
    <w:rsid w:val="00374E58"/>
    <w:rsid w:val="003814A2"/>
    <w:rsid w:val="00386990"/>
    <w:rsid w:val="00387435"/>
    <w:rsid w:val="0038758E"/>
    <w:rsid w:val="00394638"/>
    <w:rsid w:val="0039598E"/>
    <w:rsid w:val="003A07E5"/>
    <w:rsid w:val="003A5B03"/>
    <w:rsid w:val="003A6679"/>
    <w:rsid w:val="003A73E1"/>
    <w:rsid w:val="003B2ADE"/>
    <w:rsid w:val="003B5CA1"/>
    <w:rsid w:val="003B746E"/>
    <w:rsid w:val="003C038E"/>
    <w:rsid w:val="003C62DB"/>
    <w:rsid w:val="003C7290"/>
    <w:rsid w:val="003C7799"/>
    <w:rsid w:val="003D1C7C"/>
    <w:rsid w:val="003D3FA0"/>
    <w:rsid w:val="003D5AB3"/>
    <w:rsid w:val="003E199D"/>
    <w:rsid w:val="003E2199"/>
    <w:rsid w:val="003F1761"/>
    <w:rsid w:val="003F2016"/>
    <w:rsid w:val="003F5A40"/>
    <w:rsid w:val="00400FE3"/>
    <w:rsid w:val="00407AA6"/>
    <w:rsid w:val="0041085E"/>
    <w:rsid w:val="00410A6C"/>
    <w:rsid w:val="004127C1"/>
    <w:rsid w:val="00416D0E"/>
    <w:rsid w:val="0042046E"/>
    <w:rsid w:val="00432055"/>
    <w:rsid w:val="004331D6"/>
    <w:rsid w:val="00435A51"/>
    <w:rsid w:val="004449BB"/>
    <w:rsid w:val="0044580A"/>
    <w:rsid w:val="004459EE"/>
    <w:rsid w:val="00445D52"/>
    <w:rsid w:val="00446277"/>
    <w:rsid w:val="00450F4C"/>
    <w:rsid w:val="004519A4"/>
    <w:rsid w:val="00451EDA"/>
    <w:rsid w:val="00452205"/>
    <w:rsid w:val="004526F3"/>
    <w:rsid w:val="00452BF1"/>
    <w:rsid w:val="00454E8D"/>
    <w:rsid w:val="004556EF"/>
    <w:rsid w:val="004625EC"/>
    <w:rsid w:val="00462846"/>
    <w:rsid w:val="00462C78"/>
    <w:rsid w:val="004640A3"/>
    <w:rsid w:val="004641FE"/>
    <w:rsid w:val="00464688"/>
    <w:rsid w:val="00464CC4"/>
    <w:rsid w:val="004669AD"/>
    <w:rsid w:val="00466E54"/>
    <w:rsid w:val="004720CB"/>
    <w:rsid w:val="004751B4"/>
    <w:rsid w:val="00476093"/>
    <w:rsid w:val="00477C69"/>
    <w:rsid w:val="00480230"/>
    <w:rsid w:val="00480AE9"/>
    <w:rsid w:val="00481364"/>
    <w:rsid w:val="00485AF8"/>
    <w:rsid w:val="00485FD7"/>
    <w:rsid w:val="00486D9C"/>
    <w:rsid w:val="004969DB"/>
    <w:rsid w:val="004A047A"/>
    <w:rsid w:val="004A1385"/>
    <w:rsid w:val="004A2F61"/>
    <w:rsid w:val="004A3B7A"/>
    <w:rsid w:val="004A677B"/>
    <w:rsid w:val="004A7573"/>
    <w:rsid w:val="004B21BE"/>
    <w:rsid w:val="004B26FE"/>
    <w:rsid w:val="004B2764"/>
    <w:rsid w:val="004B2F45"/>
    <w:rsid w:val="004B413E"/>
    <w:rsid w:val="004B4562"/>
    <w:rsid w:val="004B551C"/>
    <w:rsid w:val="004B7DD9"/>
    <w:rsid w:val="004B7F7C"/>
    <w:rsid w:val="004C29B1"/>
    <w:rsid w:val="004C5CFB"/>
    <w:rsid w:val="004C78E3"/>
    <w:rsid w:val="004C7E9E"/>
    <w:rsid w:val="004D4AFE"/>
    <w:rsid w:val="004D5BBA"/>
    <w:rsid w:val="004E0C64"/>
    <w:rsid w:val="004E1105"/>
    <w:rsid w:val="004E43E9"/>
    <w:rsid w:val="004E44BB"/>
    <w:rsid w:val="004E4C95"/>
    <w:rsid w:val="004E5DE4"/>
    <w:rsid w:val="004E6F96"/>
    <w:rsid w:val="004F18CC"/>
    <w:rsid w:val="004F4426"/>
    <w:rsid w:val="004F4AC9"/>
    <w:rsid w:val="004F6474"/>
    <w:rsid w:val="004F7C7B"/>
    <w:rsid w:val="005044EF"/>
    <w:rsid w:val="005061E8"/>
    <w:rsid w:val="005121C1"/>
    <w:rsid w:val="00512ABA"/>
    <w:rsid w:val="00514373"/>
    <w:rsid w:val="00514C2C"/>
    <w:rsid w:val="00517B82"/>
    <w:rsid w:val="0052290C"/>
    <w:rsid w:val="005232CA"/>
    <w:rsid w:val="00524F40"/>
    <w:rsid w:val="00533239"/>
    <w:rsid w:val="00533883"/>
    <w:rsid w:val="00534554"/>
    <w:rsid w:val="00536433"/>
    <w:rsid w:val="00541BD1"/>
    <w:rsid w:val="00545E0D"/>
    <w:rsid w:val="005469D4"/>
    <w:rsid w:val="0055378B"/>
    <w:rsid w:val="0055694A"/>
    <w:rsid w:val="00556DB9"/>
    <w:rsid w:val="00560D42"/>
    <w:rsid w:val="005711EB"/>
    <w:rsid w:val="00571DB3"/>
    <w:rsid w:val="00571DF8"/>
    <w:rsid w:val="00573DBF"/>
    <w:rsid w:val="00580A33"/>
    <w:rsid w:val="00581577"/>
    <w:rsid w:val="00584C62"/>
    <w:rsid w:val="0058572B"/>
    <w:rsid w:val="00585ADE"/>
    <w:rsid w:val="005904E4"/>
    <w:rsid w:val="00591940"/>
    <w:rsid w:val="0059219B"/>
    <w:rsid w:val="00592822"/>
    <w:rsid w:val="00594780"/>
    <w:rsid w:val="0059758E"/>
    <w:rsid w:val="005A26B3"/>
    <w:rsid w:val="005A3A80"/>
    <w:rsid w:val="005A4E89"/>
    <w:rsid w:val="005A7055"/>
    <w:rsid w:val="005A728C"/>
    <w:rsid w:val="005A7CD4"/>
    <w:rsid w:val="005B00DB"/>
    <w:rsid w:val="005B4390"/>
    <w:rsid w:val="005B65AE"/>
    <w:rsid w:val="005C1208"/>
    <w:rsid w:val="005C16B5"/>
    <w:rsid w:val="005C2A7F"/>
    <w:rsid w:val="005C3894"/>
    <w:rsid w:val="005C5876"/>
    <w:rsid w:val="005C5B62"/>
    <w:rsid w:val="005D0614"/>
    <w:rsid w:val="005D509E"/>
    <w:rsid w:val="005D60CD"/>
    <w:rsid w:val="005E1204"/>
    <w:rsid w:val="005E285E"/>
    <w:rsid w:val="005E3280"/>
    <w:rsid w:val="005E333A"/>
    <w:rsid w:val="005E4069"/>
    <w:rsid w:val="005E410E"/>
    <w:rsid w:val="005E7659"/>
    <w:rsid w:val="005F3DF0"/>
    <w:rsid w:val="005F704B"/>
    <w:rsid w:val="00601CDA"/>
    <w:rsid w:val="00606055"/>
    <w:rsid w:val="006066AB"/>
    <w:rsid w:val="00606F62"/>
    <w:rsid w:val="00610798"/>
    <w:rsid w:val="00612C2A"/>
    <w:rsid w:val="0061469F"/>
    <w:rsid w:val="0061528A"/>
    <w:rsid w:val="006229A1"/>
    <w:rsid w:val="00625E76"/>
    <w:rsid w:val="006264A2"/>
    <w:rsid w:val="0062792B"/>
    <w:rsid w:val="006313ED"/>
    <w:rsid w:val="0063272B"/>
    <w:rsid w:val="006327F2"/>
    <w:rsid w:val="00634056"/>
    <w:rsid w:val="00634B13"/>
    <w:rsid w:val="00635292"/>
    <w:rsid w:val="006356FC"/>
    <w:rsid w:val="00636CE6"/>
    <w:rsid w:val="00643694"/>
    <w:rsid w:val="00645EE7"/>
    <w:rsid w:val="00647146"/>
    <w:rsid w:val="0065254A"/>
    <w:rsid w:val="0065551A"/>
    <w:rsid w:val="00656FFA"/>
    <w:rsid w:val="006608DF"/>
    <w:rsid w:val="006649D8"/>
    <w:rsid w:val="006658E0"/>
    <w:rsid w:val="00666169"/>
    <w:rsid w:val="0066629E"/>
    <w:rsid w:val="0066716C"/>
    <w:rsid w:val="00670C5C"/>
    <w:rsid w:val="00671E4E"/>
    <w:rsid w:val="006747D3"/>
    <w:rsid w:val="006763E0"/>
    <w:rsid w:val="006768C4"/>
    <w:rsid w:val="00683000"/>
    <w:rsid w:val="00685EFC"/>
    <w:rsid w:val="00692690"/>
    <w:rsid w:val="00692A08"/>
    <w:rsid w:val="00695B38"/>
    <w:rsid w:val="00697696"/>
    <w:rsid w:val="006A01C7"/>
    <w:rsid w:val="006A13DB"/>
    <w:rsid w:val="006A3EA2"/>
    <w:rsid w:val="006B0BA1"/>
    <w:rsid w:val="006B5B43"/>
    <w:rsid w:val="006B7125"/>
    <w:rsid w:val="006C0916"/>
    <w:rsid w:val="006C0EE8"/>
    <w:rsid w:val="006C754C"/>
    <w:rsid w:val="006D06B2"/>
    <w:rsid w:val="006D5739"/>
    <w:rsid w:val="006D5897"/>
    <w:rsid w:val="006E0028"/>
    <w:rsid w:val="006E68A8"/>
    <w:rsid w:val="006F1C2C"/>
    <w:rsid w:val="006F379F"/>
    <w:rsid w:val="006F59E9"/>
    <w:rsid w:val="00701749"/>
    <w:rsid w:val="00704F3A"/>
    <w:rsid w:val="00711801"/>
    <w:rsid w:val="00713ADF"/>
    <w:rsid w:val="00721DA5"/>
    <w:rsid w:val="007229C0"/>
    <w:rsid w:val="00723B74"/>
    <w:rsid w:val="007269DF"/>
    <w:rsid w:val="00727639"/>
    <w:rsid w:val="00731C86"/>
    <w:rsid w:val="007332E4"/>
    <w:rsid w:val="0073556E"/>
    <w:rsid w:val="00736299"/>
    <w:rsid w:val="007375D2"/>
    <w:rsid w:val="00737E77"/>
    <w:rsid w:val="00741B60"/>
    <w:rsid w:val="00741C3F"/>
    <w:rsid w:val="00743C48"/>
    <w:rsid w:val="00745C99"/>
    <w:rsid w:val="00746A0C"/>
    <w:rsid w:val="00746BD4"/>
    <w:rsid w:val="00750245"/>
    <w:rsid w:val="007513D7"/>
    <w:rsid w:val="0076125D"/>
    <w:rsid w:val="007640F0"/>
    <w:rsid w:val="0076445B"/>
    <w:rsid w:val="007650FD"/>
    <w:rsid w:val="007651D1"/>
    <w:rsid w:val="00765B17"/>
    <w:rsid w:val="007668DC"/>
    <w:rsid w:val="00770E04"/>
    <w:rsid w:val="007754B1"/>
    <w:rsid w:val="00775FC5"/>
    <w:rsid w:val="00780FAF"/>
    <w:rsid w:val="007840CE"/>
    <w:rsid w:val="00786F1B"/>
    <w:rsid w:val="00790B9D"/>
    <w:rsid w:val="00790F70"/>
    <w:rsid w:val="007929FE"/>
    <w:rsid w:val="007947B1"/>
    <w:rsid w:val="00794FDF"/>
    <w:rsid w:val="007A05FB"/>
    <w:rsid w:val="007A149B"/>
    <w:rsid w:val="007A224E"/>
    <w:rsid w:val="007A2670"/>
    <w:rsid w:val="007A32E8"/>
    <w:rsid w:val="007B00B6"/>
    <w:rsid w:val="007B0D57"/>
    <w:rsid w:val="007B316E"/>
    <w:rsid w:val="007B3419"/>
    <w:rsid w:val="007B54D7"/>
    <w:rsid w:val="007C12B2"/>
    <w:rsid w:val="007C344D"/>
    <w:rsid w:val="007C51B9"/>
    <w:rsid w:val="007C5768"/>
    <w:rsid w:val="007C75FF"/>
    <w:rsid w:val="007D5BC0"/>
    <w:rsid w:val="007E0A92"/>
    <w:rsid w:val="007E0C93"/>
    <w:rsid w:val="007E0D56"/>
    <w:rsid w:val="007F3471"/>
    <w:rsid w:val="007F3AA2"/>
    <w:rsid w:val="007F59E8"/>
    <w:rsid w:val="007F5BE1"/>
    <w:rsid w:val="00801E54"/>
    <w:rsid w:val="008022BB"/>
    <w:rsid w:val="00802F5A"/>
    <w:rsid w:val="008035F3"/>
    <w:rsid w:val="0080597E"/>
    <w:rsid w:val="00807975"/>
    <w:rsid w:val="00810F98"/>
    <w:rsid w:val="008146D6"/>
    <w:rsid w:val="00814DFD"/>
    <w:rsid w:val="00815575"/>
    <w:rsid w:val="00817862"/>
    <w:rsid w:val="008213A1"/>
    <w:rsid w:val="00821CCE"/>
    <w:rsid w:val="00823FFA"/>
    <w:rsid w:val="00833079"/>
    <w:rsid w:val="008332EF"/>
    <w:rsid w:val="008371D5"/>
    <w:rsid w:val="00840179"/>
    <w:rsid w:val="008410E2"/>
    <w:rsid w:val="008421C1"/>
    <w:rsid w:val="00843A0C"/>
    <w:rsid w:val="00845A2F"/>
    <w:rsid w:val="008512C8"/>
    <w:rsid w:val="00852AFE"/>
    <w:rsid w:val="00854D14"/>
    <w:rsid w:val="00855064"/>
    <w:rsid w:val="008550E8"/>
    <w:rsid w:val="008569F9"/>
    <w:rsid w:val="00856BFF"/>
    <w:rsid w:val="00861808"/>
    <w:rsid w:val="008644C9"/>
    <w:rsid w:val="00864F0B"/>
    <w:rsid w:val="008665E2"/>
    <w:rsid w:val="008668DA"/>
    <w:rsid w:val="00871777"/>
    <w:rsid w:val="00871EDF"/>
    <w:rsid w:val="008769CA"/>
    <w:rsid w:val="00876F23"/>
    <w:rsid w:val="00880EA0"/>
    <w:rsid w:val="0089073D"/>
    <w:rsid w:val="00890DE5"/>
    <w:rsid w:val="00893562"/>
    <w:rsid w:val="00893CA4"/>
    <w:rsid w:val="00896210"/>
    <w:rsid w:val="008966AE"/>
    <w:rsid w:val="00897AF6"/>
    <w:rsid w:val="008A03B2"/>
    <w:rsid w:val="008B2543"/>
    <w:rsid w:val="008B2EB4"/>
    <w:rsid w:val="008B35BB"/>
    <w:rsid w:val="008B3873"/>
    <w:rsid w:val="008B46B0"/>
    <w:rsid w:val="008B5CE5"/>
    <w:rsid w:val="008B6263"/>
    <w:rsid w:val="008C2113"/>
    <w:rsid w:val="008C5251"/>
    <w:rsid w:val="008D1F8B"/>
    <w:rsid w:val="008D3757"/>
    <w:rsid w:val="008D534F"/>
    <w:rsid w:val="008D5A45"/>
    <w:rsid w:val="008D6A9B"/>
    <w:rsid w:val="008E0634"/>
    <w:rsid w:val="008E4873"/>
    <w:rsid w:val="008E51C4"/>
    <w:rsid w:val="008E6EAE"/>
    <w:rsid w:val="008F192B"/>
    <w:rsid w:val="008F32EC"/>
    <w:rsid w:val="008F74DC"/>
    <w:rsid w:val="00902142"/>
    <w:rsid w:val="009034F4"/>
    <w:rsid w:val="009037F6"/>
    <w:rsid w:val="00903B98"/>
    <w:rsid w:val="009056B0"/>
    <w:rsid w:val="00906612"/>
    <w:rsid w:val="00906E35"/>
    <w:rsid w:val="009113D3"/>
    <w:rsid w:val="009119A0"/>
    <w:rsid w:val="009119CC"/>
    <w:rsid w:val="009123E2"/>
    <w:rsid w:val="00913517"/>
    <w:rsid w:val="00913B8D"/>
    <w:rsid w:val="00914A32"/>
    <w:rsid w:val="00917DF6"/>
    <w:rsid w:val="00920567"/>
    <w:rsid w:val="0092459B"/>
    <w:rsid w:val="009250AB"/>
    <w:rsid w:val="009250B7"/>
    <w:rsid w:val="00926741"/>
    <w:rsid w:val="00926DD2"/>
    <w:rsid w:val="009278FF"/>
    <w:rsid w:val="00930575"/>
    <w:rsid w:val="009310F5"/>
    <w:rsid w:val="00931275"/>
    <w:rsid w:val="009312E6"/>
    <w:rsid w:val="00931A3B"/>
    <w:rsid w:val="009337EF"/>
    <w:rsid w:val="00934F2C"/>
    <w:rsid w:val="00946078"/>
    <w:rsid w:val="00951EDF"/>
    <w:rsid w:val="009525C2"/>
    <w:rsid w:val="009546D1"/>
    <w:rsid w:val="0096079F"/>
    <w:rsid w:val="00961CCB"/>
    <w:rsid w:val="009638BD"/>
    <w:rsid w:val="00971BDC"/>
    <w:rsid w:val="00973CE5"/>
    <w:rsid w:val="0097635D"/>
    <w:rsid w:val="00980E4B"/>
    <w:rsid w:val="00982F39"/>
    <w:rsid w:val="00991410"/>
    <w:rsid w:val="0099152B"/>
    <w:rsid w:val="00992CC3"/>
    <w:rsid w:val="00993D9D"/>
    <w:rsid w:val="00996BAB"/>
    <w:rsid w:val="009A0AB0"/>
    <w:rsid w:val="009A131F"/>
    <w:rsid w:val="009A1DEE"/>
    <w:rsid w:val="009A4B72"/>
    <w:rsid w:val="009A4E33"/>
    <w:rsid w:val="009A557E"/>
    <w:rsid w:val="009A5EF0"/>
    <w:rsid w:val="009A7652"/>
    <w:rsid w:val="009B3FAE"/>
    <w:rsid w:val="009B4371"/>
    <w:rsid w:val="009B6B98"/>
    <w:rsid w:val="009B793A"/>
    <w:rsid w:val="009C073C"/>
    <w:rsid w:val="009C166D"/>
    <w:rsid w:val="009C1C17"/>
    <w:rsid w:val="009C4A90"/>
    <w:rsid w:val="009C5F7E"/>
    <w:rsid w:val="009D29CE"/>
    <w:rsid w:val="009E1FFD"/>
    <w:rsid w:val="009E5A65"/>
    <w:rsid w:val="009F152D"/>
    <w:rsid w:val="009F2256"/>
    <w:rsid w:val="009F2F15"/>
    <w:rsid w:val="009F4252"/>
    <w:rsid w:val="009F55A3"/>
    <w:rsid w:val="00A04C7A"/>
    <w:rsid w:val="00A05D9B"/>
    <w:rsid w:val="00A128DD"/>
    <w:rsid w:val="00A16247"/>
    <w:rsid w:val="00A170AB"/>
    <w:rsid w:val="00A1748F"/>
    <w:rsid w:val="00A17BD1"/>
    <w:rsid w:val="00A22A35"/>
    <w:rsid w:val="00A23B57"/>
    <w:rsid w:val="00A24467"/>
    <w:rsid w:val="00A27FD9"/>
    <w:rsid w:val="00A31613"/>
    <w:rsid w:val="00A401D5"/>
    <w:rsid w:val="00A5061E"/>
    <w:rsid w:val="00A56552"/>
    <w:rsid w:val="00A60114"/>
    <w:rsid w:val="00A60AAC"/>
    <w:rsid w:val="00A617B0"/>
    <w:rsid w:val="00A72ED6"/>
    <w:rsid w:val="00A752D9"/>
    <w:rsid w:val="00A7530E"/>
    <w:rsid w:val="00A772B7"/>
    <w:rsid w:val="00A7763A"/>
    <w:rsid w:val="00A80D1B"/>
    <w:rsid w:val="00A8136F"/>
    <w:rsid w:val="00A873B4"/>
    <w:rsid w:val="00A94D41"/>
    <w:rsid w:val="00A96B84"/>
    <w:rsid w:val="00A976ED"/>
    <w:rsid w:val="00AA39DE"/>
    <w:rsid w:val="00AB1E63"/>
    <w:rsid w:val="00AB27DF"/>
    <w:rsid w:val="00AB34F1"/>
    <w:rsid w:val="00AB39BB"/>
    <w:rsid w:val="00AB5DAB"/>
    <w:rsid w:val="00AB7BED"/>
    <w:rsid w:val="00AC1E4F"/>
    <w:rsid w:val="00AC2029"/>
    <w:rsid w:val="00AC271F"/>
    <w:rsid w:val="00AC4A4A"/>
    <w:rsid w:val="00AC5CDB"/>
    <w:rsid w:val="00AD06E9"/>
    <w:rsid w:val="00AD1AE1"/>
    <w:rsid w:val="00AD3854"/>
    <w:rsid w:val="00AD3A3A"/>
    <w:rsid w:val="00AD575C"/>
    <w:rsid w:val="00AD5B95"/>
    <w:rsid w:val="00AD67CD"/>
    <w:rsid w:val="00AD7D20"/>
    <w:rsid w:val="00AD7F35"/>
    <w:rsid w:val="00AE3A88"/>
    <w:rsid w:val="00AF1F1C"/>
    <w:rsid w:val="00AF2674"/>
    <w:rsid w:val="00AF3B49"/>
    <w:rsid w:val="00B008CA"/>
    <w:rsid w:val="00B0127E"/>
    <w:rsid w:val="00B026E3"/>
    <w:rsid w:val="00B063C5"/>
    <w:rsid w:val="00B107CF"/>
    <w:rsid w:val="00B11C77"/>
    <w:rsid w:val="00B1335B"/>
    <w:rsid w:val="00B15A3F"/>
    <w:rsid w:val="00B15D6A"/>
    <w:rsid w:val="00B17046"/>
    <w:rsid w:val="00B211EA"/>
    <w:rsid w:val="00B21261"/>
    <w:rsid w:val="00B21264"/>
    <w:rsid w:val="00B21E55"/>
    <w:rsid w:val="00B234A4"/>
    <w:rsid w:val="00B4026F"/>
    <w:rsid w:val="00B4092D"/>
    <w:rsid w:val="00B44F82"/>
    <w:rsid w:val="00B47F83"/>
    <w:rsid w:val="00B52D45"/>
    <w:rsid w:val="00B568BC"/>
    <w:rsid w:val="00B613D2"/>
    <w:rsid w:val="00B63D0D"/>
    <w:rsid w:val="00B64D6E"/>
    <w:rsid w:val="00B67CF9"/>
    <w:rsid w:val="00B706D4"/>
    <w:rsid w:val="00B72BC9"/>
    <w:rsid w:val="00B7365D"/>
    <w:rsid w:val="00B74247"/>
    <w:rsid w:val="00B85C60"/>
    <w:rsid w:val="00B8625D"/>
    <w:rsid w:val="00B86F2B"/>
    <w:rsid w:val="00B87FA1"/>
    <w:rsid w:val="00B933D3"/>
    <w:rsid w:val="00B93F19"/>
    <w:rsid w:val="00B96C87"/>
    <w:rsid w:val="00B96D0B"/>
    <w:rsid w:val="00BA1027"/>
    <w:rsid w:val="00BA283A"/>
    <w:rsid w:val="00BA3531"/>
    <w:rsid w:val="00BA44DF"/>
    <w:rsid w:val="00BA4DBE"/>
    <w:rsid w:val="00BB0FAE"/>
    <w:rsid w:val="00BB1FE3"/>
    <w:rsid w:val="00BB75CD"/>
    <w:rsid w:val="00BC2E4C"/>
    <w:rsid w:val="00BC7F41"/>
    <w:rsid w:val="00BD25B6"/>
    <w:rsid w:val="00BD40C9"/>
    <w:rsid w:val="00BD6E0F"/>
    <w:rsid w:val="00BE046F"/>
    <w:rsid w:val="00BE0ABA"/>
    <w:rsid w:val="00BE2DD9"/>
    <w:rsid w:val="00BF4F3F"/>
    <w:rsid w:val="00BF6A1C"/>
    <w:rsid w:val="00C039B7"/>
    <w:rsid w:val="00C050E9"/>
    <w:rsid w:val="00C064CB"/>
    <w:rsid w:val="00C11026"/>
    <w:rsid w:val="00C115AB"/>
    <w:rsid w:val="00C16E57"/>
    <w:rsid w:val="00C20CB0"/>
    <w:rsid w:val="00C21B69"/>
    <w:rsid w:val="00C23C14"/>
    <w:rsid w:val="00C24551"/>
    <w:rsid w:val="00C24736"/>
    <w:rsid w:val="00C25B9E"/>
    <w:rsid w:val="00C354D3"/>
    <w:rsid w:val="00C356DF"/>
    <w:rsid w:val="00C40635"/>
    <w:rsid w:val="00C40A89"/>
    <w:rsid w:val="00C416FA"/>
    <w:rsid w:val="00C4193E"/>
    <w:rsid w:val="00C41AF9"/>
    <w:rsid w:val="00C43468"/>
    <w:rsid w:val="00C4780D"/>
    <w:rsid w:val="00C515CC"/>
    <w:rsid w:val="00C518AD"/>
    <w:rsid w:val="00C51A06"/>
    <w:rsid w:val="00C5481A"/>
    <w:rsid w:val="00C615CD"/>
    <w:rsid w:val="00C6323A"/>
    <w:rsid w:val="00C633A3"/>
    <w:rsid w:val="00C6732D"/>
    <w:rsid w:val="00C77CB3"/>
    <w:rsid w:val="00C77D88"/>
    <w:rsid w:val="00C8124E"/>
    <w:rsid w:val="00C83A7D"/>
    <w:rsid w:val="00C84C04"/>
    <w:rsid w:val="00C87A64"/>
    <w:rsid w:val="00C91CA5"/>
    <w:rsid w:val="00C97829"/>
    <w:rsid w:val="00CA0065"/>
    <w:rsid w:val="00CA3562"/>
    <w:rsid w:val="00CB01EF"/>
    <w:rsid w:val="00CB268E"/>
    <w:rsid w:val="00CC1643"/>
    <w:rsid w:val="00CC3C4A"/>
    <w:rsid w:val="00CC7073"/>
    <w:rsid w:val="00CD014C"/>
    <w:rsid w:val="00CD05A3"/>
    <w:rsid w:val="00CD320A"/>
    <w:rsid w:val="00CD521F"/>
    <w:rsid w:val="00CD6F62"/>
    <w:rsid w:val="00CD7949"/>
    <w:rsid w:val="00CD7B50"/>
    <w:rsid w:val="00CE0D57"/>
    <w:rsid w:val="00CE5027"/>
    <w:rsid w:val="00CE588F"/>
    <w:rsid w:val="00CF2FD1"/>
    <w:rsid w:val="00CF3474"/>
    <w:rsid w:val="00CF4BE7"/>
    <w:rsid w:val="00CF58F6"/>
    <w:rsid w:val="00D03322"/>
    <w:rsid w:val="00D04FEF"/>
    <w:rsid w:val="00D068E4"/>
    <w:rsid w:val="00D12439"/>
    <w:rsid w:val="00D1319F"/>
    <w:rsid w:val="00D14BE2"/>
    <w:rsid w:val="00D14EF0"/>
    <w:rsid w:val="00D153AB"/>
    <w:rsid w:val="00D16FD3"/>
    <w:rsid w:val="00D24D0C"/>
    <w:rsid w:val="00D273CB"/>
    <w:rsid w:val="00D35B84"/>
    <w:rsid w:val="00D4460D"/>
    <w:rsid w:val="00D4494B"/>
    <w:rsid w:val="00D47FF7"/>
    <w:rsid w:val="00D52372"/>
    <w:rsid w:val="00D5330B"/>
    <w:rsid w:val="00D55DB5"/>
    <w:rsid w:val="00D561E4"/>
    <w:rsid w:val="00D6401D"/>
    <w:rsid w:val="00D67888"/>
    <w:rsid w:val="00D768D9"/>
    <w:rsid w:val="00D80166"/>
    <w:rsid w:val="00D82D60"/>
    <w:rsid w:val="00D82D7E"/>
    <w:rsid w:val="00D90630"/>
    <w:rsid w:val="00D90ABD"/>
    <w:rsid w:val="00D94368"/>
    <w:rsid w:val="00DA2027"/>
    <w:rsid w:val="00DA3788"/>
    <w:rsid w:val="00DA6DAA"/>
    <w:rsid w:val="00DA6E3B"/>
    <w:rsid w:val="00DA7E70"/>
    <w:rsid w:val="00DB1AF8"/>
    <w:rsid w:val="00DB51D1"/>
    <w:rsid w:val="00DB602A"/>
    <w:rsid w:val="00DB6353"/>
    <w:rsid w:val="00DC1915"/>
    <w:rsid w:val="00DC3192"/>
    <w:rsid w:val="00DC475F"/>
    <w:rsid w:val="00DC4A5C"/>
    <w:rsid w:val="00DC7A56"/>
    <w:rsid w:val="00DD1125"/>
    <w:rsid w:val="00DD2D65"/>
    <w:rsid w:val="00DD42E5"/>
    <w:rsid w:val="00DD67D1"/>
    <w:rsid w:val="00DE0A72"/>
    <w:rsid w:val="00DE0B6E"/>
    <w:rsid w:val="00DE5BEE"/>
    <w:rsid w:val="00DF4489"/>
    <w:rsid w:val="00DF4BA2"/>
    <w:rsid w:val="00E041B1"/>
    <w:rsid w:val="00E068CD"/>
    <w:rsid w:val="00E068E7"/>
    <w:rsid w:val="00E10186"/>
    <w:rsid w:val="00E1095B"/>
    <w:rsid w:val="00E122D3"/>
    <w:rsid w:val="00E126FE"/>
    <w:rsid w:val="00E15907"/>
    <w:rsid w:val="00E200E9"/>
    <w:rsid w:val="00E2264E"/>
    <w:rsid w:val="00E22E7A"/>
    <w:rsid w:val="00E24B34"/>
    <w:rsid w:val="00E263DB"/>
    <w:rsid w:val="00E32341"/>
    <w:rsid w:val="00E36347"/>
    <w:rsid w:val="00E36548"/>
    <w:rsid w:val="00E36ACC"/>
    <w:rsid w:val="00E421E5"/>
    <w:rsid w:val="00E424C6"/>
    <w:rsid w:val="00E50072"/>
    <w:rsid w:val="00E5064B"/>
    <w:rsid w:val="00E549A6"/>
    <w:rsid w:val="00E55F09"/>
    <w:rsid w:val="00E56543"/>
    <w:rsid w:val="00E606ED"/>
    <w:rsid w:val="00E61722"/>
    <w:rsid w:val="00E61B0A"/>
    <w:rsid w:val="00E62754"/>
    <w:rsid w:val="00E62F11"/>
    <w:rsid w:val="00E634BA"/>
    <w:rsid w:val="00E6476C"/>
    <w:rsid w:val="00E668FC"/>
    <w:rsid w:val="00E6735E"/>
    <w:rsid w:val="00E73B84"/>
    <w:rsid w:val="00E758D8"/>
    <w:rsid w:val="00E76B4B"/>
    <w:rsid w:val="00E7719C"/>
    <w:rsid w:val="00E7774F"/>
    <w:rsid w:val="00E77B09"/>
    <w:rsid w:val="00E82460"/>
    <w:rsid w:val="00E82A64"/>
    <w:rsid w:val="00E9084B"/>
    <w:rsid w:val="00E90BE5"/>
    <w:rsid w:val="00E950B8"/>
    <w:rsid w:val="00E95889"/>
    <w:rsid w:val="00E95B3F"/>
    <w:rsid w:val="00EA19E1"/>
    <w:rsid w:val="00EA20B4"/>
    <w:rsid w:val="00EA2551"/>
    <w:rsid w:val="00EA4ABA"/>
    <w:rsid w:val="00EA5831"/>
    <w:rsid w:val="00EA7251"/>
    <w:rsid w:val="00EB300B"/>
    <w:rsid w:val="00EB49C5"/>
    <w:rsid w:val="00EC0339"/>
    <w:rsid w:val="00EC16D9"/>
    <w:rsid w:val="00EC7A44"/>
    <w:rsid w:val="00EC7ED6"/>
    <w:rsid w:val="00ED628B"/>
    <w:rsid w:val="00ED6598"/>
    <w:rsid w:val="00EE3183"/>
    <w:rsid w:val="00EE78FE"/>
    <w:rsid w:val="00EE7E96"/>
    <w:rsid w:val="00EF2A7B"/>
    <w:rsid w:val="00EF53D4"/>
    <w:rsid w:val="00F01CF4"/>
    <w:rsid w:val="00F01F54"/>
    <w:rsid w:val="00F05CC4"/>
    <w:rsid w:val="00F10DB7"/>
    <w:rsid w:val="00F15970"/>
    <w:rsid w:val="00F15BF2"/>
    <w:rsid w:val="00F16B84"/>
    <w:rsid w:val="00F20EC5"/>
    <w:rsid w:val="00F2237A"/>
    <w:rsid w:val="00F22F9D"/>
    <w:rsid w:val="00F25983"/>
    <w:rsid w:val="00F2791D"/>
    <w:rsid w:val="00F34816"/>
    <w:rsid w:val="00F35465"/>
    <w:rsid w:val="00F3751A"/>
    <w:rsid w:val="00F44D27"/>
    <w:rsid w:val="00F46539"/>
    <w:rsid w:val="00F5064F"/>
    <w:rsid w:val="00F52C74"/>
    <w:rsid w:val="00F52F6A"/>
    <w:rsid w:val="00F555A1"/>
    <w:rsid w:val="00F55D3E"/>
    <w:rsid w:val="00F57606"/>
    <w:rsid w:val="00F62DA4"/>
    <w:rsid w:val="00F726D2"/>
    <w:rsid w:val="00F7285D"/>
    <w:rsid w:val="00F77F50"/>
    <w:rsid w:val="00F80DA4"/>
    <w:rsid w:val="00F82D0A"/>
    <w:rsid w:val="00F84FED"/>
    <w:rsid w:val="00F877E2"/>
    <w:rsid w:val="00F91FE1"/>
    <w:rsid w:val="00F93E24"/>
    <w:rsid w:val="00F94024"/>
    <w:rsid w:val="00F96DDF"/>
    <w:rsid w:val="00F97481"/>
    <w:rsid w:val="00FA0657"/>
    <w:rsid w:val="00FA07B0"/>
    <w:rsid w:val="00FA2023"/>
    <w:rsid w:val="00FA4322"/>
    <w:rsid w:val="00FA6839"/>
    <w:rsid w:val="00FA791B"/>
    <w:rsid w:val="00FB57F0"/>
    <w:rsid w:val="00FB78ED"/>
    <w:rsid w:val="00FB7D85"/>
    <w:rsid w:val="00FC1C60"/>
    <w:rsid w:val="00FC4262"/>
    <w:rsid w:val="00FD083D"/>
    <w:rsid w:val="00FD1885"/>
    <w:rsid w:val="00FD3B03"/>
    <w:rsid w:val="00FD6804"/>
    <w:rsid w:val="00FD782D"/>
    <w:rsid w:val="00FE1AB8"/>
    <w:rsid w:val="00FE1E79"/>
    <w:rsid w:val="00FE6958"/>
    <w:rsid w:val="00FF1136"/>
    <w:rsid w:val="00FF2025"/>
    <w:rsid w:val="00FF4DCC"/>
    <w:rsid w:val="00FF7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CFF5E"/>
  <w15:chartTrackingRefBased/>
  <w15:docId w15:val="{E02ACAD5-04F9-9C4F-9AD0-163686843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A7B"/>
    <w:pPr>
      <w:spacing w:line="480" w:lineRule="auto"/>
      <w:ind w:firstLine="720"/>
    </w:pPr>
    <w:rPr>
      <w:rFonts w:eastAsiaTheme="minorEastAsia" w:cs="Times New Roman (Body CS)"/>
      <w:szCs w:val="22"/>
    </w:rPr>
  </w:style>
  <w:style w:type="paragraph" w:styleId="Heading1">
    <w:name w:val="heading 1"/>
    <w:basedOn w:val="Normal"/>
    <w:next w:val="Normal"/>
    <w:link w:val="Heading1Char"/>
    <w:uiPriority w:val="9"/>
    <w:qFormat/>
    <w:rsid w:val="000D0F23"/>
    <w:pPr>
      <w:keepNext/>
      <w:keepLines/>
      <w:jc w:val="center"/>
      <w:outlineLvl w:val="0"/>
    </w:pPr>
    <w:rPr>
      <w:rFonts w:eastAsiaTheme="majorEastAsia" w:cs="Times New Roman (Headings CS)"/>
      <w:b/>
      <w:color w:val="000000" w:themeColor="text1"/>
      <w:szCs w:val="32"/>
    </w:rPr>
  </w:style>
  <w:style w:type="paragraph" w:styleId="Heading2">
    <w:name w:val="heading 2"/>
    <w:basedOn w:val="Normal"/>
    <w:next w:val="Normal"/>
    <w:link w:val="Heading2Char"/>
    <w:uiPriority w:val="9"/>
    <w:unhideWhenUsed/>
    <w:qFormat/>
    <w:rsid w:val="000D0F23"/>
    <w:pPr>
      <w:keepNext/>
      <w:keepLines/>
      <w:jc w:val="center"/>
      <w:outlineLvl w:val="1"/>
    </w:pPr>
    <w:rPr>
      <w:rFonts w:eastAsiaTheme="majorEastAsia" w:cs="Times New Roman (Headings CS)"/>
      <w:color w:val="000000" w:themeColor="text1"/>
      <w:szCs w:val="26"/>
    </w:rPr>
  </w:style>
  <w:style w:type="paragraph" w:styleId="Heading3">
    <w:name w:val="heading 3"/>
    <w:basedOn w:val="Normal"/>
    <w:next w:val="Normal"/>
    <w:link w:val="Heading3Char"/>
    <w:uiPriority w:val="9"/>
    <w:unhideWhenUsed/>
    <w:qFormat/>
    <w:rsid w:val="00CF58F6"/>
    <w:pPr>
      <w:keepNext/>
      <w:keepLines/>
      <w:spacing w:before="40"/>
      <w:ind w:firstLine="0"/>
      <w:outlineLvl w:val="2"/>
    </w:pPr>
    <w:rPr>
      <w:rFonts w:eastAsiaTheme="majorEastAsia" w:cs="Times New Roman (Headings CS)"/>
      <w:i/>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F23"/>
    <w:rPr>
      <w:rFonts w:eastAsiaTheme="majorEastAsia" w:cs="Times New Roman (Headings CS)"/>
      <w:b/>
      <w:color w:val="000000" w:themeColor="text1"/>
      <w:szCs w:val="32"/>
    </w:rPr>
  </w:style>
  <w:style w:type="paragraph" w:styleId="TOC1">
    <w:name w:val="toc 1"/>
    <w:basedOn w:val="Normal"/>
    <w:next w:val="Normal"/>
    <w:autoRedefine/>
    <w:uiPriority w:val="39"/>
    <w:unhideWhenUsed/>
    <w:rsid w:val="001F093E"/>
    <w:pPr>
      <w:spacing w:before="120"/>
    </w:pPr>
    <w:rPr>
      <w:b/>
      <w:bCs/>
      <w:i/>
      <w:iCs/>
      <w:szCs w:val="24"/>
    </w:rPr>
  </w:style>
  <w:style w:type="paragraph" w:styleId="TOC2">
    <w:name w:val="toc 2"/>
    <w:basedOn w:val="Normal"/>
    <w:next w:val="Normal"/>
    <w:autoRedefine/>
    <w:uiPriority w:val="39"/>
    <w:unhideWhenUsed/>
    <w:rsid w:val="001F093E"/>
    <w:pPr>
      <w:spacing w:before="120"/>
      <w:ind w:left="220"/>
    </w:pPr>
    <w:rPr>
      <w:b/>
      <w:bCs/>
    </w:rPr>
  </w:style>
  <w:style w:type="paragraph" w:styleId="TOC3">
    <w:name w:val="toc 3"/>
    <w:basedOn w:val="Normal"/>
    <w:next w:val="Normal"/>
    <w:autoRedefine/>
    <w:uiPriority w:val="39"/>
    <w:unhideWhenUsed/>
    <w:rsid w:val="001F093E"/>
    <w:pPr>
      <w:ind w:left="440"/>
    </w:pPr>
    <w:rPr>
      <w:sz w:val="20"/>
      <w:szCs w:val="20"/>
    </w:rPr>
  </w:style>
  <w:style w:type="paragraph" w:styleId="TOC4">
    <w:name w:val="toc 4"/>
    <w:basedOn w:val="Normal"/>
    <w:next w:val="Normal"/>
    <w:autoRedefine/>
    <w:uiPriority w:val="39"/>
    <w:unhideWhenUsed/>
    <w:rsid w:val="001F093E"/>
    <w:pPr>
      <w:ind w:left="660"/>
    </w:pPr>
    <w:rPr>
      <w:sz w:val="20"/>
      <w:szCs w:val="20"/>
    </w:rPr>
  </w:style>
  <w:style w:type="paragraph" w:styleId="TOC5">
    <w:name w:val="toc 5"/>
    <w:basedOn w:val="Normal"/>
    <w:next w:val="Normal"/>
    <w:autoRedefine/>
    <w:uiPriority w:val="39"/>
    <w:unhideWhenUsed/>
    <w:rsid w:val="001F093E"/>
    <w:pPr>
      <w:ind w:left="880"/>
    </w:pPr>
    <w:rPr>
      <w:sz w:val="20"/>
      <w:szCs w:val="20"/>
    </w:rPr>
  </w:style>
  <w:style w:type="paragraph" w:styleId="TOC6">
    <w:name w:val="toc 6"/>
    <w:basedOn w:val="Normal"/>
    <w:next w:val="Normal"/>
    <w:autoRedefine/>
    <w:uiPriority w:val="39"/>
    <w:unhideWhenUsed/>
    <w:rsid w:val="001F093E"/>
    <w:pPr>
      <w:ind w:left="1100"/>
    </w:pPr>
    <w:rPr>
      <w:sz w:val="20"/>
      <w:szCs w:val="20"/>
    </w:rPr>
  </w:style>
  <w:style w:type="paragraph" w:styleId="TOC7">
    <w:name w:val="toc 7"/>
    <w:basedOn w:val="Normal"/>
    <w:next w:val="Normal"/>
    <w:autoRedefine/>
    <w:uiPriority w:val="39"/>
    <w:unhideWhenUsed/>
    <w:rsid w:val="001F093E"/>
    <w:pPr>
      <w:ind w:left="1320"/>
    </w:pPr>
    <w:rPr>
      <w:sz w:val="20"/>
      <w:szCs w:val="20"/>
    </w:rPr>
  </w:style>
  <w:style w:type="paragraph" w:styleId="TOC8">
    <w:name w:val="toc 8"/>
    <w:basedOn w:val="Normal"/>
    <w:next w:val="Normal"/>
    <w:autoRedefine/>
    <w:uiPriority w:val="39"/>
    <w:unhideWhenUsed/>
    <w:rsid w:val="001F093E"/>
    <w:pPr>
      <w:ind w:left="1540"/>
    </w:pPr>
    <w:rPr>
      <w:sz w:val="20"/>
      <w:szCs w:val="20"/>
    </w:rPr>
  </w:style>
  <w:style w:type="paragraph" w:styleId="TOC9">
    <w:name w:val="toc 9"/>
    <w:basedOn w:val="Normal"/>
    <w:next w:val="Normal"/>
    <w:autoRedefine/>
    <w:uiPriority w:val="39"/>
    <w:unhideWhenUsed/>
    <w:rsid w:val="001F093E"/>
    <w:pPr>
      <w:ind w:left="1760"/>
    </w:pPr>
    <w:rPr>
      <w:sz w:val="20"/>
      <w:szCs w:val="20"/>
    </w:rPr>
  </w:style>
  <w:style w:type="character" w:styleId="Hyperlink">
    <w:name w:val="Hyperlink"/>
    <w:basedOn w:val="DefaultParagraphFont"/>
    <w:uiPriority w:val="99"/>
    <w:unhideWhenUsed/>
    <w:rsid w:val="001F093E"/>
    <w:rPr>
      <w:color w:val="0563C1" w:themeColor="hyperlink"/>
      <w:u w:val="single"/>
    </w:rPr>
  </w:style>
  <w:style w:type="paragraph" w:styleId="TOCHeading">
    <w:name w:val="TOC Heading"/>
    <w:basedOn w:val="Heading1"/>
    <w:next w:val="Normal"/>
    <w:uiPriority w:val="39"/>
    <w:unhideWhenUsed/>
    <w:qFormat/>
    <w:rsid w:val="001F093E"/>
    <w:pPr>
      <w:spacing w:before="480" w:line="276" w:lineRule="auto"/>
      <w:ind w:firstLine="0"/>
      <w:outlineLvl w:val="9"/>
    </w:pPr>
    <w:rPr>
      <w:b w:val="0"/>
      <w:bCs/>
      <w:sz w:val="28"/>
      <w:szCs w:val="28"/>
    </w:rPr>
  </w:style>
  <w:style w:type="paragraph" w:styleId="Footer">
    <w:name w:val="footer"/>
    <w:basedOn w:val="Normal"/>
    <w:link w:val="FooterChar"/>
    <w:uiPriority w:val="99"/>
    <w:unhideWhenUsed/>
    <w:rsid w:val="00C115AB"/>
    <w:pPr>
      <w:tabs>
        <w:tab w:val="center" w:pos="4680"/>
        <w:tab w:val="right" w:pos="9360"/>
      </w:tabs>
    </w:pPr>
  </w:style>
  <w:style w:type="character" w:customStyle="1" w:styleId="FooterChar">
    <w:name w:val="Footer Char"/>
    <w:basedOn w:val="DefaultParagraphFont"/>
    <w:link w:val="Footer"/>
    <w:uiPriority w:val="99"/>
    <w:rsid w:val="00C115AB"/>
    <w:rPr>
      <w:rFonts w:eastAsiaTheme="minorEastAsia"/>
      <w:sz w:val="22"/>
      <w:szCs w:val="22"/>
    </w:rPr>
  </w:style>
  <w:style w:type="character" w:styleId="PageNumber">
    <w:name w:val="page number"/>
    <w:basedOn w:val="DefaultParagraphFont"/>
    <w:uiPriority w:val="99"/>
    <w:semiHidden/>
    <w:unhideWhenUsed/>
    <w:rsid w:val="00C115AB"/>
  </w:style>
  <w:style w:type="paragraph" w:styleId="Header">
    <w:name w:val="header"/>
    <w:basedOn w:val="Normal"/>
    <w:link w:val="HeaderChar"/>
    <w:uiPriority w:val="99"/>
    <w:unhideWhenUsed/>
    <w:rsid w:val="00C115AB"/>
    <w:pPr>
      <w:tabs>
        <w:tab w:val="center" w:pos="4680"/>
        <w:tab w:val="right" w:pos="9360"/>
      </w:tabs>
    </w:pPr>
  </w:style>
  <w:style w:type="character" w:customStyle="1" w:styleId="HeaderChar">
    <w:name w:val="Header Char"/>
    <w:basedOn w:val="DefaultParagraphFont"/>
    <w:link w:val="Header"/>
    <w:uiPriority w:val="99"/>
    <w:rsid w:val="00C115AB"/>
    <w:rPr>
      <w:rFonts w:eastAsiaTheme="minorEastAsia"/>
      <w:sz w:val="22"/>
      <w:szCs w:val="22"/>
    </w:rPr>
  </w:style>
  <w:style w:type="paragraph" w:styleId="ListParagraph">
    <w:name w:val="List Paragraph"/>
    <w:basedOn w:val="Normal"/>
    <w:uiPriority w:val="34"/>
    <w:qFormat/>
    <w:rsid w:val="00B63D0D"/>
    <w:pPr>
      <w:ind w:left="720"/>
      <w:contextualSpacing/>
    </w:pPr>
  </w:style>
  <w:style w:type="character" w:styleId="UnresolvedMention">
    <w:name w:val="Unresolved Mention"/>
    <w:basedOn w:val="DefaultParagraphFont"/>
    <w:uiPriority w:val="99"/>
    <w:semiHidden/>
    <w:unhideWhenUsed/>
    <w:rsid w:val="00571DF8"/>
    <w:rPr>
      <w:color w:val="605E5C"/>
      <w:shd w:val="clear" w:color="auto" w:fill="E1DFDD"/>
    </w:rPr>
  </w:style>
  <w:style w:type="character" w:customStyle="1" w:styleId="Heading2Char">
    <w:name w:val="Heading 2 Char"/>
    <w:basedOn w:val="DefaultParagraphFont"/>
    <w:link w:val="Heading2"/>
    <w:uiPriority w:val="9"/>
    <w:rsid w:val="000D0F23"/>
    <w:rPr>
      <w:rFonts w:eastAsiaTheme="majorEastAsia" w:cs="Times New Roman (Headings CS)"/>
      <w:color w:val="000000" w:themeColor="text1"/>
      <w:szCs w:val="26"/>
    </w:rPr>
  </w:style>
  <w:style w:type="character" w:customStyle="1" w:styleId="Heading3Char">
    <w:name w:val="Heading 3 Char"/>
    <w:basedOn w:val="DefaultParagraphFont"/>
    <w:link w:val="Heading3"/>
    <w:uiPriority w:val="9"/>
    <w:rsid w:val="00CF58F6"/>
    <w:rPr>
      <w:rFonts w:eastAsiaTheme="majorEastAsia" w:cs="Times New Roman (Headings CS)"/>
      <w:i/>
      <w:color w:val="000000" w:themeColor="text1"/>
    </w:rPr>
  </w:style>
  <w:style w:type="paragraph" w:styleId="NoSpacing">
    <w:name w:val="No Spacing"/>
    <w:uiPriority w:val="1"/>
    <w:qFormat/>
    <w:rsid w:val="00BB75CD"/>
    <w:pPr>
      <w:ind w:firstLine="720"/>
    </w:pPr>
    <w:rPr>
      <w:rFonts w:eastAsiaTheme="minorEastAsia" w:cs="Times New Roman (Body CS)"/>
      <w:szCs w:val="22"/>
    </w:rPr>
  </w:style>
  <w:style w:type="character" w:styleId="FollowedHyperlink">
    <w:name w:val="FollowedHyperlink"/>
    <w:basedOn w:val="DefaultParagraphFont"/>
    <w:uiPriority w:val="99"/>
    <w:semiHidden/>
    <w:unhideWhenUsed/>
    <w:rsid w:val="007269DF"/>
    <w:rPr>
      <w:color w:val="954F72" w:themeColor="followedHyperlink"/>
      <w:u w:val="single"/>
    </w:rPr>
  </w:style>
  <w:style w:type="paragraph" w:styleId="Caption">
    <w:name w:val="caption"/>
    <w:basedOn w:val="Normal"/>
    <w:next w:val="Normal"/>
    <w:uiPriority w:val="35"/>
    <w:unhideWhenUsed/>
    <w:qFormat/>
    <w:rsid w:val="00191D3F"/>
    <w:pPr>
      <w:spacing w:after="200" w:line="240" w:lineRule="auto"/>
    </w:pPr>
    <w:rPr>
      <w:i/>
      <w:iCs/>
      <w:color w:val="44546A" w:themeColor="text2"/>
      <w:sz w:val="18"/>
      <w:szCs w:val="18"/>
    </w:rPr>
  </w:style>
  <w:style w:type="paragraph" w:styleId="NormalWeb">
    <w:name w:val="Normal (Web)"/>
    <w:basedOn w:val="Normal"/>
    <w:uiPriority w:val="99"/>
    <w:semiHidden/>
    <w:unhideWhenUsed/>
    <w:rsid w:val="00D12439"/>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8615">
      <w:bodyDiv w:val="1"/>
      <w:marLeft w:val="0"/>
      <w:marRight w:val="0"/>
      <w:marTop w:val="0"/>
      <w:marBottom w:val="0"/>
      <w:divBdr>
        <w:top w:val="none" w:sz="0" w:space="0" w:color="auto"/>
        <w:left w:val="none" w:sz="0" w:space="0" w:color="auto"/>
        <w:bottom w:val="none" w:sz="0" w:space="0" w:color="auto"/>
        <w:right w:val="none" w:sz="0" w:space="0" w:color="auto"/>
      </w:divBdr>
    </w:div>
    <w:div w:id="30427039">
      <w:bodyDiv w:val="1"/>
      <w:marLeft w:val="0"/>
      <w:marRight w:val="0"/>
      <w:marTop w:val="0"/>
      <w:marBottom w:val="0"/>
      <w:divBdr>
        <w:top w:val="none" w:sz="0" w:space="0" w:color="auto"/>
        <w:left w:val="none" w:sz="0" w:space="0" w:color="auto"/>
        <w:bottom w:val="none" w:sz="0" w:space="0" w:color="auto"/>
        <w:right w:val="none" w:sz="0" w:space="0" w:color="auto"/>
      </w:divBdr>
    </w:div>
    <w:div w:id="32780007">
      <w:bodyDiv w:val="1"/>
      <w:marLeft w:val="0"/>
      <w:marRight w:val="0"/>
      <w:marTop w:val="0"/>
      <w:marBottom w:val="0"/>
      <w:divBdr>
        <w:top w:val="none" w:sz="0" w:space="0" w:color="auto"/>
        <w:left w:val="none" w:sz="0" w:space="0" w:color="auto"/>
        <w:bottom w:val="none" w:sz="0" w:space="0" w:color="auto"/>
        <w:right w:val="none" w:sz="0" w:space="0" w:color="auto"/>
      </w:divBdr>
    </w:div>
    <w:div w:id="38476514">
      <w:bodyDiv w:val="1"/>
      <w:marLeft w:val="0"/>
      <w:marRight w:val="0"/>
      <w:marTop w:val="0"/>
      <w:marBottom w:val="0"/>
      <w:divBdr>
        <w:top w:val="none" w:sz="0" w:space="0" w:color="auto"/>
        <w:left w:val="none" w:sz="0" w:space="0" w:color="auto"/>
        <w:bottom w:val="none" w:sz="0" w:space="0" w:color="auto"/>
        <w:right w:val="none" w:sz="0" w:space="0" w:color="auto"/>
      </w:divBdr>
    </w:div>
    <w:div w:id="58140205">
      <w:bodyDiv w:val="1"/>
      <w:marLeft w:val="0"/>
      <w:marRight w:val="0"/>
      <w:marTop w:val="0"/>
      <w:marBottom w:val="0"/>
      <w:divBdr>
        <w:top w:val="none" w:sz="0" w:space="0" w:color="auto"/>
        <w:left w:val="none" w:sz="0" w:space="0" w:color="auto"/>
        <w:bottom w:val="none" w:sz="0" w:space="0" w:color="auto"/>
        <w:right w:val="none" w:sz="0" w:space="0" w:color="auto"/>
      </w:divBdr>
    </w:div>
    <w:div w:id="59865198">
      <w:bodyDiv w:val="1"/>
      <w:marLeft w:val="0"/>
      <w:marRight w:val="0"/>
      <w:marTop w:val="0"/>
      <w:marBottom w:val="0"/>
      <w:divBdr>
        <w:top w:val="none" w:sz="0" w:space="0" w:color="auto"/>
        <w:left w:val="none" w:sz="0" w:space="0" w:color="auto"/>
        <w:bottom w:val="none" w:sz="0" w:space="0" w:color="auto"/>
        <w:right w:val="none" w:sz="0" w:space="0" w:color="auto"/>
      </w:divBdr>
    </w:div>
    <w:div w:id="86776898">
      <w:bodyDiv w:val="1"/>
      <w:marLeft w:val="0"/>
      <w:marRight w:val="0"/>
      <w:marTop w:val="0"/>
      <w:marBottom w:val="0"/>
      <w:divBdr>
        <w:top w:val="none" w:sz="0" w:space="0" w:color="auto"/>
        <w:left w:val="none" w:sz="0" w:space="0" w:color="auto"/>
        <w:bottom w:val="none" w:sz="0" w:space="0" w:color="auto"/>
        <w:right w:val="none" w:sz="0" w:space="0" w:color="auto"/>
      </w:divBdr>
    </w:div>
    <w:div w:id="119611739">
      <w:bodyDiv w:val="1"/>
      <w:marLeft w:val="0"/>
      <w:marRight w:val="0"/>
      <w:marTop w:val="0"/>
      <w:marBottom w:val="0"/>
      <w:divBdr>
        <w:top w:val="none" w:sz="0" w:space="0" w:color="auto"/>
        <w:left w:val="none" w:sz="0" w:space="0" w:color="auto"/>
        <w:bottom w:val="none" w:sz="0" w:space="0" w:color="auto"/>
        <w:right w:val="none" w:sz="0" w:space="0" w:color="auto"/>
      </w:divBdr>
    </w:div>
    <w:div w:id="150104713">
      <w:bodyDiv w:val="1"/>
      <w:marLeft w:val="0"/>
      <w:marRight w:val="0"/>
      <w:marTop w:val="0"/>
      <w:marBottom w:val="0"/>
      <w:divBdr>
        <w:top w:val="none" w:sz="0" w:space="0" w:color="auto"/>
        <w:left w:val="none" w:sz="0" w:space="0" w:color="auto"/>
        <w:bottom w:val="none" w:sz="0" w:space="0" w:color="auto"/>
        <w:right w:val="none" w:sz="0" w:space="0" w:color="auto"/>
      </w:divBdr>
    </w:div>
    <w:div w:id="231697054">
      <w:bodyDiv w:val="1"/>
      <w:marLeft w:val="0"/>
      <w:marRight w:val="0"/>
      <w:marTop w:val="0"/>
      <w:marBottom w:val="0"/>
      <w:divBdr>
        <w:top w:val="none" w:sz="0" w:space="0" w:color="auto"/>
        <w:left w:val="none" w:sz="0" w:space="0" w:color="auto"/>
        <w:bottom w:val="none" w:sz="0" w:space="0" w:color="auto"/>
        <w:right w:val="none" w:sz="0" w:space="0" w:color="auto"/>
      </w:divBdr>
    </w:div>
    <w:div w:id="252663107">
      <w:bodyDiv w:val="1"/>
      <w:marLeft w:val="0"/>
      <w:marRight w:val="0"/>
      <w:marTop w:val="0"/>
      <w:marBottom w:val="0"/>
      <w:divBdr>
        <w:top w:val="none" w:sz="0" w:space="0" w:color="auto"/>
        <w:left w:val="none" w:sz="0" w:space="0" w:color="auto"/>
        <w:bottom w:val="none" w:sz="0" w:space="0" w:color="auto"/>
        <w:right w:val="none" w:sz="0" w:space="0" w:color="auto"/>
      </w:divBdr>
    </w:div>
    <w:div w:id="268588774">
      <w:bodyDiv w:val="1"/>
      <w:marLeft w:val="0"/>
      <w:marRight w:val="0"/>
      <w:marTop w:val="0"/>
      <w:marBottom w:val="0"/>
      <w:divBdr>
        <w:top w:val="none" w:sz="0" w:space="0" w:color="auto"/>
        <w:left w:val="none" w:sz="0" w:space="0" w:color="auto"/>
        <w:bottom w:val="none" w:sz="0" w:space="0" w:color="auto"/>
        <w:right w:val="none" w:sz="0" w:space="0" w:color="auto"/>
      </w:divBdr>
    </w:div>
    <w:div w:id="280496707">
      <w:bodyDiv w:val="1"/>
      <w:marLeft w:val="0"/>
      <w:marRight w:val="0"/>
      <w:marTop w:val="0"/>
      <w:marBottom w:val="0"/>
      <w:divBdr>
        <w:top w:val="none" w:sz="0" w:space="0" w:color="auto"/>
        <w:left w:val="none" w:sz="0" w:space="0" w:color="auto"/>
        <w:bottom w:val="none" w:sz="0" w:space="0" w:color="auto"/>
        <w:right w:val="none" w:sz="0" w:space="0" w:color="auto"/>
      </w:divBdr>
    </w:div>
    <w:div w:id="295915548">
      <w:bodyDiv w:val="1"/>
      <w:marLeft w:val="0"/>
      <w:marRight w:val="0"/>
      <w:marTop w:val="0"/>
      <w:marBottom w:val="0"/>
      <w:divBdr>
        <w:top w:val="none" w:sz="0" w:space="0" w:color="auto"/>
        <w:left w:val="none" w:sz="0" w:space="0" w:color="auto"/>
        <w:bottom w:val="none" w:sz="0" w:space="0" w:color="auto"/>
        <w:right w:val="none" w:sz="0" w:space="0" w:color="auto"/>
      </w:divBdr>
    </w:div>
    <w:div w:id="408582022">
      <w:bodyDiv w:val="1"/>
      <w:marLeft w:val="0"/>
      <w:marRight w:val="0"/>
      <w:marTop w:val="0"/>
      <w:marBottom w:val="0"/>
      <w:divBdr>
        <w:top w:val="none" w:sz="0" w:space="0" w:color="auto"/>
        <w:left w:val="none" w:sz="0" w:space="0" w:color="auto"/>
        <w:bottom w:val="none" w:sz="0" w:space="0" w:color="auto"/>
        <w:right w:val="none" w:sz="0" w:space="0" w:color="auto"/>
      </w:divBdr>
    </w:div>
    <w:div w:id="447551366">
      <w:bodyDiv w:val="1"/>
      <w:marLeft w:val="0"/>
      <w:marRight w:val="0"/>
      <w:marTop w:val="0"/>
      <w:marBottom w:val="0"/>
      <w:divBdr>
        <w:top w:val="none" w:sz="0" w:space="0" w:color="auto"/>
        <w:left w:val="none" w:sz="0" w:space="0" w:color="auto"/>
        <w:bottom w:val="none" w:sz="0" w:space="0" w:color="auto"/>
        <w:right w:val="none" w:sz="0" w:space="0" w:color="auto"/>
      </w:divBdr>
    </w:div>
    <w:div w:id="457072118">
      <w:bodyDiv w:val="1"/>
      <w:marLeft w:val="0"/>
      <w:marRight w:val="0"/>
      <w:marTop w:val="0"/>
      <w:marBottom w:val="0"/>
      <w:divBdr>
        <w:top w:val="none" w:sz="0" w:space="0" w:color="auto"/>
        <w:left w:val="none" w:sz="0" w:space="0" w:color="auto"/>
        <w:bottom w:val="none" w:sz="0" w:space="0" w:color="auto"/>
        <w:right w:val="none" w:sz="0" w:space="0" w:color="auto"/>
      </w:divBdr>
    </w:div>
    <w:div w:id="461927158">
      <w:bodyDiv w:val="1"/>
      <w:marLeft w:val="0"/>
      <w:marRight w:val="0"/>
      <w:marTop w:val="0"/>
      <w:marBottom w:val="0"/>
      <w:divBdr>
        <w:top w:val="none" w:sz="0" w:space="0" w:color="auto"/>
        <w:left w:val="none" w:sz="0" w:space="0" w:color="auto"/>
        <w:bottom w:val="none" w:sz="0" w:space="0" w:color="auto"/>
        <w:right w:val="none" w:sz="0" w:space="0" w:color="auto"/>
      </w:divBdr>
    </w:div>
    <w:div w:id="517040786">
      <w:bodyDiv w:val="1"/>
      <w:marLeft w:val="0"/>
      <w:marRight w:val="0"/>
      <w:marTop w:val="0"/>
      <w:marBottom w:val="0"/>
      <w:divBdr>
        <w:top w:val="none" w:sz="0" w:space="0" w:color="auto"/>
        <w:left w:val="none" w:sz="0" w:space="0" w:color="auto"/>
        <w:bottom w:val="none" w:sz="0" w:space="0" w:color="auto"/>
        <w:right w:val="none" w:sz="0" w:space="0" w:color="auto"/>
      </w:divBdr>
    </w:div>
    <w:div w:id="582837027">
      <w:bodyDiv w:val="1"/>
      <w:marLeft w:val="0"/>
      <w:marRight w:val="0"/>
      <w:marTop w:val="0"/>
      <w:marBottom w:val="0"/>
      <w:divBdr>
        <w:top w:val="none" w:sz="0" w:space="0" w:color="auto"/>
        <w:left w:val="none" w:sz="0" w:space="0" w:color="auto"/>
        <w:bottom w:val="none" w:sz="0" w:space="0" w:color="auto"/>
        <w:right w:val="none" w:sz="0" w:space="0" w:color="auto"/>
      </w:divBdr>
    </w:div>
    <w:div w:id="590627985">
      <w:bodyDiv w:val="1"/>
      <w:marLeft w:val="0"/>
      <w:marRight w:val="0"/>
      <w:marTop w:val="0"/>
      <w:marBottom w:val="0"/>
      <w:divBdr>
        <w:top w:val="none" w:sz="0" w:space="0" w:color="auto"/>
        <w:left w:val="none" w:sz="0" w:space="0" w:color="auto"/>
        <w:bottom w:val="none" w:sz="0" w:space="0" w:color="auto"/>
        <w:right w:val="none" w:sz="0" w:space="0" w:color="auto"/>
      </w:divBdr>
    </w:div>
    <w:div w:id="609095195">
      <w:bodyDiv w:val="1"/>
      <w:marLeft w:val="0"/>
      <w:marRight w:val="0"/>
      <w:marTop w:val="0"/>
      <w:marBottom w:val="0"/>
      <w:divBdr>
        <w:top w:val="none" w:sz="0" w:space="0" w:color="auto"/>
        <w:left w:val="none" w:sz="0" w:space="0" w:color="auto"/>
        <w:bottom w:val="none" w:sz="0" w:space="0" w:color="auto"/>
        <w:right w:val="none" w:sz="0" w:space="0" w:color="auto"/>
      </w:divBdr>
    </w:div>
    <w:div w:id="635524190">
      <w:bodyDiv w:val="1"/>
      <w:marLeft w:val="0"/>
      <w:marRight w:val="0"/>
      <w:marTop w:val="0"/>
      <w:marBottom w:val="0"/>
      <w:divBdr>
        <w:top w:val="none" w:sz="0" w:space="0" w:color="auto"/>
        <w:left w:val="none" w:sz="0" w:space="0" w:color="auto"/>
        <w:bottom w:val="none" w:sz="0" w:space="0" w:color="auto"/>
        <w:right w:val="none" w:sz="0" w:space="0" w:color="auto"/>
      </w:divBdr>
    </w:div>
    <w:div w:id="666904727">
      <w:bodyDiv w:val="1"/>
      <w:marLeft w:val="0"/>
      <w:marRight w:val="0"/>
      <w:marTop w:val="0"/>
      <w:marBottom w:val="0"/>
      <w:divBdr>
        <w:top w:val="none" w:sz="0" w:space="0" w:color="auto"/>
        <w:left w:val="none" w:sz="0" w:space="0" w:color="auto"/>
        <w:bottom w:val="none" w:sz="0" w:space="0" w:color="auto"/>
        <w:right w:val="none" w:sz="0" w:space="0" w:color="auto"/>
      </w:divBdr>
    </w:div>
    <w:div w:id="677006485">
      <w:bodyDiv w:val="1"/>
      <w:marLeft w:val="0"/>
      <w:marRight w:val="0"/>
      <w:marTop w:val="0"/>
      <w:marBottom w:val="0"/>
      <w:divBdr>
        <w:top w:val="none" w:sz="0" w:space="0" w:color="auto"/>
        <w:left w:val="none" w:sz="0" w:space="0" w:color="auto"/>
        <w:bottom w:val="none" w:sz="0" w:space="0" w:color="auto"/>
        <w:right w:val="none" w:sz="0" w:space="0" w:color="auto"/>
      </w:divBdr>
    </w:div>
    <w:div w:id="690111198">
      <w:bodyDiv w:val="1"/>
      <w:marLeft w:val="0"/>
      <w:marRight w:val="0"/>
      <w:marTop w:val="0"/>
      <w:marBottom w:val="0"/>
      <w:divBdr>
        <w:top w:val="none" w:sz="0" w:space="0" w:color="auto"/>
        <w:left w:val="none" w:sz="0" w:space="0" w:color="auto"/>
        <w:bottom w:val="none" w:sz="0" w:space="0" w:color="auto"/>
        <w:right w:val="none" w:sz="0" w:space="0" w:color="auto"/>
      </w:divBdr>
    </w:div>
    <w:div w:id="745152597">
      <w:bodyDiv w:val="1"/>
      <w:marLeft w:val="0"/>
      <w:marRight w:val="0"/>
      <w:marTop w:val="0"/>
      <w:marBottom w:val="0"/>
      <w:divBdr>
        <w:top w:val="none" w:sz="0" w:space="0" w:color="auto"/>
        <w:left w:val="none" w:sz="0" w:space="0" w:color="auto"/>
        <w:bottom w:val="none" w:sz="0" w:space="0" w:color="auto"/>
        <w:right w:val="none" w:sz="0" w:space="0" w:color="auto"/>
      </w:divBdr>
    </w:div>
    <w:div w:id="765804644">
      <w:bodyDiv w:val="1"/>
      <w:marLeft w:val="0"/>
      <w:marRight w:val="0"/>
      <w:marTop w:val="0"/>
      <w:marBottom w:val="0"/>
      <w:divBdr>
        <w:top w:val="none" w:sz="0" w:space="0" w:color="auto"/>
        <w:left w:val="none" w:sz="0" w:space="0" w:color="auto"/>
        <w:bottom w:val="none" w:sz="0" w:space="0" w:color="auto"/>
        <w:right w:val="none" w:sz="0" w:space="0" w:color="auto"/>
      </w:divBdr>
    </w:div>
    <w:div w:id="780875645">
      <w:bodyDiv w:val="1"/>
      <w:marLeft w:val="0"/>
      <w:marRight w:val="0"/>
      <w:marTop w:val="0"/>
      <w:marBottom w:val="0"/>
      <w:divBdr>
        <w:top w:val="none" w:sz="0" w:space="0" w:color="auto"/>
        <w:left w:val="none" w:sz="0" w:space="0" w:color="auto"/>
        <w:bottom w:val="none" w:sz="0" w:space="0" w:color="auto"/>
        <w:right w:val="none" w:sz="0" w:space="0" w:color="auto"/>
      </w:divBdr>
    </w:div>
    <w:div w:id="913052158">
      <w:bodyDiv w:val="1"/>
      <w:marLeft w:val="0"/>
      <w:marRight w:val="0"/>
      <w:marTop w:val="0"/>
      <w:marBottom w:val="0"/>
      <w:divBdr>
        <w:top w:val="none" w:sz="0" w:space="0" w:color="auto"/>
        <w:left w:val="none" w:sz="0" w:space="0" w:color="auto"/>
        <w:bottom w:val="none" w:sz="0" w:space="0" w:color="auto"/>
        <w:right w:val="none" w:sz="0" w:space="0" w:color="auto"/>
      </w:divBdr>
    </w:div>
    <w:div w:id="916132711">
      <w:bodyDiv w:val="1"/>
      <w:marLeft w:val="0"/>
      <w:marRight w:val="0"/>
      <w:marTop w:val="0"/>
      <w:marBottom w:val="0"/>
      <w:divBdr>
        <w:top w:val="none" w:sz="0" w:space="0" w:color="auto"/>
        <w:left w:val="none" w:sz="0" w:space="0" w:color="auto"/>
        <w:bottom w:val="none" w:sz="0" w:space="0" w:color="auto"/>
        <w:right w:val="none" w:sz="0" w:space="0" w:color="auto"/>
      </w:divBdr>
    </w:div>
    <w:div w:id="933169575">
      <w:bodyDiv w:val="1"/>
      <w:marLeft w:val="0"/>
      <w:marRight w:val="0"/>
      <w:marTop w:val="0"/>
      <w:marBottom w:val="0"/>
      <w:divBdr>
        <w:top w:val="none" w:sz="0" w:space="0" w:color="auto"/>
        <w:left w:val="none" w:sz="0" w:space="0" w:color="auto"/>
        <w:bottom w:val="none" w:sz="0" w:space="0" w:color="auto"/>
        <w:right w:val="none" w:sz="0" w:space="0" w:color="auto"/>
      </w:divBdr>
    </w:div>
    <w:div w:id="1031566177">
      <w:bodyDiv w:val="1"/>
      <w:marLeft w:val="0"/>
      <w:marRight w:val="0"/>
      <w:marTop w:val="0"/>
      <w:marBottom w:val="0"/>
      <w:divBdr>
        <w:top w:val="none" w:sz="0" w:space="0" w:color="auto"/>
        <w:left w:val="none" w:sz="0" w:space="0" w:color="auto"/>
        <w:bottom w:val="none" w:sz="0" w:space="0" w:color="auto"/>
        <w:right w:val="none" w:sz="0" w:space="0" w:color="auto"/>
      </w:divBdr>
    </w:div>
    <w:div w:id="1074353285">
      <w:bodyDiv w:val="1"/>
      <w:marLeft w:val="0"/>
      <w:marRight w:val="0"/>
      <w:marTop w:val="0"/>
      <w:marBottom w:val="0"/>
      <w:divBdr>
        <w:top w:val="none" w:sz="0" w:space="0" w:color="auto"/>
        <w:left w:val="none" w:sz="0" w:space="0" w:color="auto"/>
        <w:bottom w:val="none" w:sz="0" w:space="0" w:color="auto"/>
        <w:right w:val="none" w:sz="0" w:space="0" w:color="auto"/>
      </w:divBdr>
    </w:div>
    <w:div w:id="1083262386">
      <w:bodyDiv w:val="1"/>
      <w:marLeft w:val="0"/>
      <w:marRight w:val="0"/>
      <w:marTop w:val="0"/>
      <w:marBottom w:val="0"/>
      <w:divBdr>
        <w:top w:val="none" w:sz="0" w:space="0" w:color="auto"/>
        <w:left w:val="none" w:sz="0" w:space="0" w:color="auto"/>
        <w:bottom w:val="none" w:sz="0" w:space="0" w:color="auto"/>
        <w:right w:val="none" w:sz="0" w:space="0" w:color="auto"/>
      </w:divBdr>
    </w:div>
    <w:div w:id="1102728926">
      <w:bodyDiv w:val="1"/>
      <w:marLeft w:val="0"/>
      <w:marRight w:val="0"/>
      <w:marTop w:val="0"/>
      <w:marBottom w:val="0"/>
      <w:divBdr>
        <w:top w:val="none" w:sz="0" w:space="0" w:color="auto"/>
        <w:left w:val="none" w:sz="0" w:space="0" w:color="auto"/>
        <w:bottom w:val="none" w:sz="0" w:space="0" w:color="auto"/>
        <w:right w:val="none" w:sz="0" w:space="0" w:color="auto"/>
      </w:divBdr>
    </w:div>
    <w:div w:id="1117064508">
      <w:bodyDiv w:val="1"/>
      <w:marLeft w:val="0"/>
      <w:marRight w:val="0"/>
      <w:marTop w:val="0"/>
      <w:marBottom w:val="0"/>
      <w:divBdr>
        <w:top w:val="none" w:sz="0" w:space="0" w:color="auto"/>
        <w:left w:val="none" w:sz="0" w:space="0" w:color="auto"/>
        <w:bottom w:val="none" w:sz="0" w:space="0" w:color="auto"/>
        <w:right w:val="none" w:sz="0" w:space="0" w:color="auto"/>
      </w:divBdr>
      <w:divsChild>
        <w:div w:id="1610769683">
          <w:marLeft w:val="0"/>
          <w:marRight w:val="0"/>
          <w:marTop w:val="0"/>
          <w:marBottom w:val="0"/>
          <w:divBdr>
            <w:top w:val="none" w:sz="0" w:space="0" w:color="auto"/>
            <w:left w:val="none" w:sz="0" w:space="0" w:color="auto"/>
            <w:bottom w:val="none" w:sz="0" w:space="0" w:color="auto"/>
            <w:right w:val="none" w:sz="0" w:space="0" w:color="auto"/>
          </w:divBdr>
          <w:divsChild>
            <w:div w:id="1543789986">
              <w:marLeft w:val="0"/>
              <w:marRight w:val="0"/>
              <w:marTop w:val="0"/>
              <w:marBottom w:val="0"/>
              <w:divBdr>
                <w:top w:val="none" w:sz="0" w:space="0" w:color="auto"/>
                <w:left w:val="none" w:sz="0" w:space="0" w:color="auto"/>
                <w:bottom w:val="none" w:sz="0" w:space="0" w:color="auto"/>
                <w:right w:val="none" w:sz="0" w:space="0" w:color="auto"/>
              </w:divBdr>
            </w:div>
            <w:div w:id="638917699">
              <w:marLeft w:val="0"/>
              <w:marRight w:val="0"/>
              <w:marTop w:val="0"/>
              <w:marBottom w:val="0"/>
              <w:divBdr>
                <w:top w:val="none" w:sz="0" w:space="0" w:color="auto"/>
                <w:left w:val="none" w:sz="0" w:space="0" w:color="auto"/>
                <w:bottom w:val="none" w:sz="0" w:space="0" w:color="auto"/>
                <w:right w:val="none" w:sz="0" w:space="0" w:color="auto"/>
              </w:divBdr>
            </w:div>
            <w:div w:id="1127359397">
              <w:marLeft w:val="0"/>
              <w:marRight w:val="0"/>
              <w:marTop w:val="0"/>
              <w:marBottom w:val="0"/>
              <w:divBdr>
                <w:top w:val="none" w:sz="0" w:space="0" w:color="auto"/>
                <w:left w:val="none" w:sz="0" w:space="0" w:color="auto"/>
                <w:bottom w:val="none" w:sz="0" w:space="0" w:color="auto"/>
                <w:right w:val="none" w:sz="0" w:space="0" w:color="auto"/>
              </w:divBdr>
            </w:div>
            <w:div w:id="2436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04184">
      <w:bodyDiv w:val="1"/>
      <w:marLeft w:val="0"/>
      <w:marRight w:val="0"/>
      <w:marTop w:val="0"/>
      <w:marBottom w:val="0"/>
      <w:divBdr>
        <w:top w:val="none" w:sz="0" w:space="0" w:color="auto"/>
        <w:left w:val="none" w:sz="0" w:space="0" w:color="auto"/>
        <w:bottom w:val="none" w:sz="0" w:space="0" w:color="auto"/>
        <w:right w:val="none" w:sz="0" w:space="0" w:color="auto"/>
      </w:divBdr>
    </w:div>
    <w:div w:id="1321471494">
      <w:bodyDiv w:val="1"/>
      <w:marLeft w:val="0"/>
      <w:marRight w:val="0"/>
      <w:marTop w:val="0"/>
      <w:marBottom w:val="0"/>
      <w:divBdr>
        <w:top w:val="none" w:sz="0" w:space="0" w:color="auto"/>
        <w:left w:val="none" w:sz="0" w:space="0" w:color="auto"/>
        <w:bottom w:val="none" w:sz="0" w:space="0" w:color="auto"/>
        <w:right w:val="none" w:sz="0" w:space="0" w:color="auto"/>
      </w:divBdr>
    </w:div>
    <w:div w:id="1334452112">
      <w:bodyDiv w:val="1"/>
      <w:marLeft w:val="0"/>
      <w:marRight w:val="0"/>
      <w:marTop w:val="0"/>
      <w:marBottom w:val="0"/>
      <w:divBdr>
        <w:top w:val="none" w:sz="0" w:space="0" w:color="auto"/>
        <w:left w:val="none" w:sz="0" w:space="0" w:color="auto"/>
        <w:bottom w:val="none" w:sz="0" w:space="0" w:color="auto"/>
        <w:right w:val="none" w:sz="0" w:space="0" w:color="auto"/>
      </w:divBdr>
    </w:div>
    <w:div w:id="1430929300">
      <w:bodyDiv w:val="1"/>
      <w:marLeft w:val="0"/>
      <w:marRight w:val="0"/>
      <w:marTop w:val="0"/>
      <w:marBottom w:val="0"/>
      <w:divBdr>
        <w:top w:val="none" w:sz="0" w:space="0" w:color="auto"/>
        <w:left w:val="none" w:sz="0" w:space="0" w:color="auto"/>
        <w:bottom w:val="none" w:sz="0" w:space="0" w:color="auto"/>
        <w:right w:val="none" w:sz="0" w:space="0" w:color="auto"/>
      </w:divBdr>
    </w:div>
    <w:div w:id="1464541415">
      <w:bodyDiv w:val="1"/>
      <w:marLeft w:val="0"/>
      <w:marRight w:val="0"/>
      <w:marTop w:val="0"/>
      <w:marBottom w:val="0"/>
      <w:divBdr>
        <w:top w:val="none" w:sz="0" w:space="0" w:color="auto"/>
        <w:left w:val="none" w:sz="0" w:space="0" w:color="auto"/>
        <w:bottom w:val="none" w:sz="0" w:space="0" w:color="auto"/>
        <w:right w:val="none" w:sz="0" w:space="0" w:color="auto"/>
      </w:divBdr>
    </w:div>
    <w:div w:id="1521898594">
      <w:bodyDiv w:val="1"/>
      <w:marLeft w:val="0"/>
      <w:marRight w:val="0"/>
      <w:marTop w:val="0"/>
      <w:marBottom w:val="0"/>
      <w:divBdr>
        <w:top w:val="none" w:sz="0" w:space="0" w:color="auto"/>
        <w:left w:val="none" w:sz="0" w:space="0" w:color="auto"/>
        <w:bottom w:val="none" w:sz="0" w:space="0" w:color="auto"/>
        <w:right w:val="none" w:sz="0" w:space="0" w:color="auto"/>
      </w:divBdr>
    </w:div>
    <w:div w:id="1581521628">
      <w:bodyDiv w:val="1"/>
      <w:marLeft w:val="0"/>
      <w:marRight w:val="0"/>
      <w:marTop w:val="0"/>
      <w:marBottom w:val="0"/>
      <w:divBdr>
        <w:top w:val="none" w:sz="0" w:space="0" w:color="auto"/>
        <w:left w:val="none" w:sz="0" w:space="0" w:color="auto"/>
        <w:bottom w:val="none" w:sz="0" w:space="0" w:color="auto"/>
        <w:right w:val="none" w:sz="0" w:space="0" w:color="auto"/>
      </w:divBdr>
    </w:div>
    <w:div w:id="1586920439">
      <w:bodyDiv w:val="1"/>
      <w:marLeft w:val="0"/>
      <w:marRight w:val="0"/>
      <w:marTop w:val="0"/>
      <w:marBottom w:val="0"/>
      <w:divBdr>
        <w:top w:val="none" w:sz="0" w:space="0" w:color="auto"/>
        <w:left w:val="none" w:sz="0" w:space="0" w:color="auto"/>
        <w:bottom w:val="none" w:sz="0" w:space="0" w:color="auto"/>
        <w:right w:val="none" w:sz="0" w:space="0" w:color="auto"/>
      </w:divBdr>
    </w:div>
    <w:div w:id="1610159110">
      <w:bodyDiv w:val="1"/>
      <w:marLeft w:val="0"/>
      <w:marRight w:val="0"/>
      <w:marTop w:val="0"/>
      <w:marBottom w:val="0"/>
      <w:divBdr>
        <w:top w:val="none" w:sz="0" w:space="0" w:color="auto"/>
        <w:left w:val="none" w:sz="0" w:space="0" w:color="auto"/>
        <w:bottom w:val="none" w:sz="0" w:space="0" w:color="auto"/>
        <w:right w:val="none" w:sz="0" w:space="0" w:color="auto"/>
      </w:divBdr>
    </w:div>
    <w:div w:id="1613589844">
      <w:bodyDiv w:val="1"/>
      <w:marLeft w:val="0"/>
      <w:marRight w:val="0"/>
      <w:marTop w:val="0"/>
      <w:marBottom w:val="0"/>
      <w:divBdr>
        <w:top w:val="none" w:sz="0" w:space="0" w:color="auto"/>
        <w:left w:val="none" w:sz="0" w:space="0" w:color="auto"/>
        <w:bottom w:val="none" w:sz="0" w:space="0" w:color="auto"/>
        <w:right w:val="none" w:sz="0" w:space="0" w:color="auto"/>
      </w:divBdr>
    </w:div>
    <w:div w:id="1638366794">
      <w:bodyDiv w:val="1"/>
      <w:marLeft w:val="0"/>
      <w:marRight w:val="0"/>
      <w:marTop w:val="0"/>
      <w:marBottom w:val="0"/>
      <w:divBdr>
        <w:top w:val="none" w:sz="0" w:space="0" w:color="auto"/>
        <w:left w:val="none" w:sz="0" w:space="0" w:color="auto"/>
        <w:bottom w:val="none" w:sz="0" w:space="0" w:color="auto"/>
        <w:right w:val="none" w:sz="0" w:space="0" w:color="auto"/>
      </w:divBdr>
    </w:div>
    <w:div w:id="1678923503">
      <w:bodyDiv w:val="1"/>
      <w:marLeft w:val="0"/>
      <w:marRight w:val="0"/>
      <w:marTop w:val="0"/>
      <w:marBottom w:val="0"/>
      <w:divBdr>
        <w:top w:val="none" w:sz="0" w:space="0" w:color="auto"/>
        <w:left w:val="none" w:sz="0" w:space="0" w:color="auto"/>
        <w:bottom w:val="none" w:sz="0" w:space="0" w:color="auto"/>
        <w:right w:val="none" w:sz="0" w:space="0" w:color="auto"/>
      </w:divBdr>
    </w:div>
    <w:div w:id="1734964128">
      <w:bodyDiv w:val="1"/>
      <w:marLeft w:val="0"/>
      <w:marRight w:val="0"/>
      <w:marTop w:val="0"/>
      <w:marBottom w:val="0"/>
      <w:divBdr>
        <w:top w:val="none" w:sz="0" w:space="0" w:color="auto"/>
        <w:left w:val="none" w:sz="0" w:space="0" w:color="auto"/>
        <w:bottom w:val="none" w:sz="0" w:space="0" w:color="auto"/>
        <w:right w:val="none" w:sz="0" w:space="0" w:color="auto"/>
      </w:divBdr>
    </w:div>
    <w:div w:id="1735856440">
      <w:bodyDiv w:val="1"/>
      <w:marLeft w:val="0"/>
      <w:marRight w:val="0"/>
      <w:marTop w:val="0"/>
      <w:marBottom w:val="0"/>
      <w:divBdr>
        <w:top w:val="none" w:sz="0" w:space="0" w:color="auto"/>
        <w:left w:val="none" w:sz="0" w:space="0" w:color="auto"/>
        <w:bottom w:val="none" w:sz="0" w:space="0" w:color="auto"/>
        <w:right w:val="none" w:sz="0" w:space="0" w:color="auto"/>
      </w:divBdr>
    </w:div>
    <w:div w:id="1825118479">
      <w:bodyDiv w:val="1"/>
      <w:marLeft w:val="0"/>
      <w:marRight w:val="0"/>
      <w:marTop w:val="0"/>
      <w:marBottom w:val="0"/>
      <w:divBdr>
        <w:top w:val="none" w:sz="0" w:space="0" w:color="auto"/>
        <w:left w:val="none" w:sz="0" w:space="0" w:color="auto"/>
        <w:bottom w:val="none" w:sz="0" w:space="0" w:color="auto"/>
        <w:right w:val="none" w:sz="0" w:space="0" w:color="auto"/>
      </w:divBdr>
    </w:div>
    <w:div w:id="1834031340">
      <w:bodyDiv w:val="1"/>
      <w:marLeft w:val="0"/>
      <w:marRight w:val="0"/>
      <w:marTop w:val="0"/>
      <w:marBottom w:val="0"/>
      <w:divBdr>
        <w:top w:val="none" w:sz="0" w:space="0" w:color="auto"/>
        <w:left w:val="none" w:sz="0" w:space="0" w:color="auto"/>
        <w:bottom w:val="none" w:sz="0" w:space="0" w:color="auto"/>
        <w:right w:val="none" w:sz="0" w:space="0" w:color="auto"/>
      </w:divBdr>
    </w:div>
    <w:div w:id="1839953991">
      <w:bodyDiv w:val="1"/>
      <w:marLeft w:val="0"/>
      <w:marRight w:val="0"/>
      <w:marTop w:val="0"/>
      <w:marBottom w:val="0"/>
      <w:divBdr>
        <w:top w:val="none" w:sz="0" w:space="0" w:color="auto"/>
        <w:left w:val="none" w:sz="0" w:space="0" w:color="auto"/>
        <w:bottom w:val="none" w:sz="0" w:space="0" w:color="auto"/>
        <w:right w:val="none" w:sz="0" w:space="0" w:color="auto"/>
      </w:divBdr>
    </w:div>
    <w:div w:id="1874539935">
      <w:bodyDiv w:val="1"/>
      <w:marLeft w:val="0"/>
      <w:marRight w:val="0"/>
      <w:marTop w:val="0"/>
      <w:marBottom w:val="0"/>
      <w:divBdr>
        <w:top w:val="none" w:sz="0" w:space="0" w:color="auto"/>
        <w:left w:val="none" w:sz="0" w:space="0" w:color="auto"/>
        <w:bottom w:val="none" w:sz="0" w:space="0" w:color="auto"/>
        <w:right w:val="none" w:sz="0" w:space="0" w:color="auto"/>
      </w:divBdr>
    </w:div>
    <w:div w:id="1952124883">
      <w:bodyDiv w:val="1"/>
      <w:marLeft w:val="0"/>
      <w:marRight w:val="0"/>
      <w:marTop w:val="0"/>
      <w:marBottom w:val="0"/>
      <w:divBdr>
        <w:top w:val="none" w:sz="0" w:space="0" w:color="auto"/>
        <w:left w:val="none" w:sz="0" w:space="0" w:color="auto"/>
        <w:bottom w:val="none" w:sz="0" w:space="0" w:color="auto"/>
        <w:right w:val="none" w:sz="0" w:space="0" w:color="auto"/>
      </w:divBdr>
    </w:div>
    <w:div w:id="1969162477">
      <w:bodyDiv w:val="1"/>
      <w:marLeft w:val="0"/>
      <w:marRight w:val="0"/>
      <w:marTop w:val="0"/>
      <w:marBottom w:val="0"/>
      <w:divBdr>
        <w:top w:val="none" w:sz="0" w:space="0" w:color="auto"/>
        <w:left w:val="none" w:sz="0" w:space="0" w:color="auto"/>
        <w:bottom w:val="none" w:sz="0" w:space="0" w:color="auto"/>
        <w:right w:val="none" w:sz="0" w:space="0" w:color="auto"/>
      </w:divBdr>
    </w:div>
    <w:div w:id="2023506227">
      <w:bodyDiv w:val="1"/>
      <w:marLeft w:val="0"/>
      <w:marRight w:val="0"/>
      <w:marTop w:val="0"/>
      <w:marBottom w:val="0"/>
      <w:divBdr>
        <w:top w:val="none" w:sz="0" w:space="0" w:color="auto"/>
        <w:left w:val="none" w:sz="0" w:space="0" w:color="auto"/>
        <w:bottom w:val="none" w:sz="0" w:space="0" w:color="auto"/>
        <w:right w:val="none" w:sz="0" w:space="0" w:color="auto"/>
      </w:divBdr>
    </w:div>
    <w:div w:id="2056738431">
      <w:bodyDiv w:val="1"/>
      <w:marLeft w:val="0"/>
      <w:marRight w:val="0"/>
      <w:marTop w:val="0"/>
      <w:marBottom w:val="0"/>
      <w:divBdr>
        <w:top w:val="none" w:sz="0" w:space="0" w:color="auto"/>
        <w:left w:val="none" w:sz="0" w:space="0" w:color="auto"/>
        <w:bottom w:val="none" w:sz="0" w:space="0" w:color="auto"/>
        <w:right w:val="none" w:sz="0" w:space="0" w:color="auto"/>
      </w:divBdr>
    </w:div>
    <w:div w:id="2061201744">
      <w:bodyDiv w:val="1"/>
      <w:marLeft w:val="0"/>
      <w:marRight w:val="0"/>
      <w:marTop w:val="0"/>
      <w:marBottom w:val="0"/>
      <w:divBdr>
        <w:top w:val="none" w:sz="0" w:space="0" w:color="auto"/>
        <w:left w:val="none" w:sz="0" w:space="0" w:color="auto"/>
        <w:bottom w:val="none" w:sz="0" w:space="0" w:color="auto"/>
        <w:right w:val="none" w:sz="0" w:space="0" w:color="auto"/>
      </w:divBdr>
    </w:div>
    <w:div w:id="2107265293">
      <w:bodyDiv w:val="1"/>
      <w:marLeft w:val="0"/>
      <w:marRight w:val="0"/>
      <w:marTop w:val="0"/>
      <w:marBottom w:val="0"/>
      <w:divBdr>
        <w:top w:val="none" w:sz="0" w:space="0" w:color="auto"/>
        <w:left w:val="none" w:sz="0" w:space="0" w:color="auto"/>
        <w:bottom w:val="none" w:sz="0" w:space="0" w:color="auto"/>
        <w:right w:val="none" w:sz="0" w:space="0" w:color="auto"/>
      </w:divBdr>
    </w:div>
    <w:div w:id="214639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anuj3009/ict4370PythonProgramming.gi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ujpatait/Library/Group%20Containers/UBF8T346G9.Office/User%20Content.localized/Templates.localized/UOCL%20Forma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B9C045D-4D6B-7449-89DC-9DB998A6D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UOCL Format.dotx</Template>
  <TotalTime>1957</TotalTime>
  <Pages>7</Pages>
  <Words>941</Words>
  <Characters>5366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Anuj Patait</cp:lastModifiedBy>
  <cp:revision>895</cp:revision>
  <dcterms:created xsi:type="dcterms:W3CDTF">2020-06-28T13:21:00Z</dcterms:created>
  <dcterms:modified xsi:type="dcterms:W3CDTF">2020-08-21T19:03:00Z</dcterms:modified>
</cp:coreProperties>
</file>