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670" w:rsidRDefault="00DD2E0F">
      <w:r>
        <w:t>Bean Classes:</w:t>
      </w:r>
    </w:p>
    <w:p w:rsidR="00DD2E0F" w:rsidRDefault="00DD2E0F">
      <w:r>
        <w:rPr>
          <w:noProof/>
        </w:rPr>
        <w:drawing>
          <wp:inline distT="0" distB="0" distL="0" distR="0" wp14:anchorId="7FEF0520" wp14:editId="36B45EB3">
            <wp:extent cx="49911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0F" w:rsidRDefault="00DD2E0F">
      <w:r>
        <w:t>Entity classe</w:t>
      </w:r>
      <w:r w:rsidR="00037520">
        <w:t>s</w:t>
      </w:r>
      <w:r>
        <w:t>:</w:t>
      </w:r>
      <w:r>
        <w:rPr>
          <w:noProof/>
        </w:rPr>
        <w:drawing>
          <wp:inline distT="0" distB="0" distL="0" distR="0" wp14:anchorId="185D38DA" wp14:editId="78ED7793">
            <wp:extent cx="5943600" cy="287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86" w:rsidRDefault="00DD2E0F" w:rsidP="00DD2E0F">
      <w:pPr>
        <w:autoSpaceDE w:val="0"/>
        <w:autoSpaceDN w:val="0"/>
        <w:adjustRightInd w:val="0"/>
        <w:spacing w:after="0" w:line="240" w:lineRule="auto"/>
      </w:pPr>
      <w:proofErr w:type="gramStart"/>
      <w:r>
        <w:t>Note :</w:t>
      </w:r>
      <w:proofErr w:type="gramEnd"/>
      <w:r>
        <w:t xml:space="preserve">    </w:t>
      </w:r>
      <w:r w:rsidR="00343986">
        <w:t xml:space="preserve">For </w:t>
      </w:r>
      <w:proofErr w:type="spellStart"/>
      <w:r w:rsidR="00343986">
        <w:t>categoryEntity</w:t>
      </w:r>
      <w:proofErr w:type="spellEnd"/>
      <w:r w:rsidR="00343986">
        <w:t xml:space="preserve"> property in </w:t>
      </w:r>
      <w:proofErr w:type="spellStart"/>
      <w:r w:rsidR="00343986">
        <w:t>UnitEntity</w:t>
      </w:r>
      <w:proofErr w:type="spellEnd"/>
      <w:r w:rsidR="00343986">
        <w:t xml:space="preserve"> and </w:t>
      </w:r>
      <w:proofErr w:type="spellStart"/>
      <w:r w:rsidR="00343986">
        <w:t>MaterialTypeEntity</w:t>
      </w:r>
      <w:proofErr w:type="spellEnd"/>
      <w:r w:rsidR="00343986">
        <w:t xml:space="preserve"> class use below given annotations on the top of the property</w:t>
      </w:r>
    </w:p>
    <w:p w:rsidR="00DD2E0F" w:rsidRDefault="00DD2E0F" w:rsidP="003439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(cascade=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E0F" w:rsidRDefault="00DD2E0F" w:rsidP="00DD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E0F" w:rsidRDefault="00DD2E0F" w:rsidP="00DD2E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MaterialCategoryEntity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E0F" w:rsidRDefault="00DD2E0F" w:rsidP="00DD2E0F">
      <w:pPr>
        <w:rPr>
          <w:rFonts w:ascii="Consolas" w:hAnsi="Consolas" w:cs="Consolas"/>
          <w:color w:val="000000"/>
          <w:sz w:val="20"/>
          <w:szCs w:val="20"/>
        </w:rPr>
      </w:pPr>
    </w:p>
    <w:p w:rsidR="00DD2E0F" w:rsidRDefault="00DD2E0F" w:rsidP="00DD2E0F">
      <w:pPr>
        <w:rPr>
          <w:rFonts w:ascii="Consolas" w:hAnsi="Consolas" w:cs="Consolas"/>
          <w:color w:val="000000"/>
          <w:sz w:val="20"/>
          <w:szCs w:val="20"/>
        </w:rPr>
      </w:pPr>
    </w:p>
    <w:p w:rsidR="00DD2E0F" w:rsidRDefault="00DD2E0F" w:rsidP="00DD2E0F">
      <w:pPr>
        <w:rPr>
          <w:rFonts w:ascii="Consolas" w:hAnsi="Consolas" w:cs="Consolas"/>
          <w:color w:val="000000"/>
          <w:sz w:val="20"/>
          <w:szCs w:val="20"/>
        </w:rPr>
      </w:pPr>
    </w:p>
    <w:p w:rsidR="00DD2E0F" w:rsidRDefault="00DD2E0F" w:rsidP="00DD2E0F">
      <w:pPr>
        <w:rPr>
          <w:rFonts w:ascii="Consolas" w:hAnsi="Consolas" w:cs="Consolas"/>
          <w:color w:val="000000"/>
          <w:sz w:val="20"/>
          <w:szCs w:val="20"/>
        </w:rPr>
      </w:pPr>
    </w:p>
    <w:p w:rsidR="00DD2E0F" w:rsidRDefault="00343986" w:rsidP="00DD2E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DAO:</w:t>
      </w:r>
    </w:p>
    <w:p w:rsidR="00DD2E0F" w:rsidRDefault="00DD2E0F" w:rsidP="00DD2E0F">
      <w:pPr>
        <w:rPr>
          <w:rFonts w:ascii="Consolas" w:hAnsi="Consolas" w:cs="Consolas"/>
          <w:color w:val="000000"/>
          <w:sz w:val="20"/>
          <w:szCs w:val="20"/>
        </w:rPr>
      </w:pPr>
    </w:p>
    <w:p w:rsidR="00DD2E0F" w:rsidRDefault="00DD2E0F" w:rsidP="00DD2E0F">
      <w:r>
        <w:rPr>
          <w:noProof/>
        </w:rPr>
        <w:drawing>
          <wp:inline distT="0" distB="0" distL="0" distR="0" wp14:anchorId="0BDB3CB4" wp14:editId="4DD2C1C7">
            <wp:extent cx="5943600" cy="115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0F" w:rsidRDefault="00343986" w:rsidP="00DD2E0F">
      <w:r>
        <w:t>Service:</w:t>
      </w:r>
    </w:p>
    <w:p w:rsidR="00DD2E0F" w:rsidRDefault="00DD2E0F" w:rsidP="00DD2E0F">
      <w:r>
        <w:rPr>
          <w:noProof/>
        </w:rPr>
        <w:drawing>
          <wp:inline distT="0" distB="0" distL="0" distR="0" wp14:anchorId="151DAF9C" wp14:editId="61D52C68">
            <wp:extent cx="59245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0F" w:rsidRDefault="00343986" w:rsidP="00DD2E0F">
      <w:r>
        <w:t>Controller:</w:t>
      </w:r>
    </w:p>
    <w:p w:rsidR="00DD2E0F" w:rsidRDefault="00DD2E0F" w:rsidP="00DD2E0F">
      <w:bookmarkStart w:id="0" w:name="_GoBack"/>
      <w:r>
        <w:rPr>
          <w:noProof/>
        </w:rPr>
        <w:drawing>
          <wp:inline distT="0" distB="0" distL="0" distR="0" wp14:anchorId="73DCC9AF" wp14:editId="46293009">
            <wp:extent cx="5943600" cy="16348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596" cy="16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0F8" w:rsidRDefault="004120F8" w:rsidP="00DD2E0F">
      <w:pPr>
        <w:spacing w:after="0" w:line="240" w:lineRule="auto"/>
      </w:pPr>
      <w:r>
        <w:separator/>
      </w:r>
    </w:p>
  </w:endnote>
  <w:endnote w:type="continuationSeparator" w:id="0">
    <w:p w:rsidR="004120F8" w:rsidRDefault="004120F8" w:rsidP="00DD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0F8" w:rsidRDefault="004120F8" w:rsidP="00DD2E0F">
      <w:pPr>
        <w:spacing w:after="0" w:line="240" w:lineRule="auto"/>
      </w:pPr>
      <w:r>
        <w:separator/>
      </w:r>
    </w:p>
  </w:footnote>
  <w:footnote w:type="continuationSeparator" w:id="0">
    <w:p w:rsidR="004120F8" w:rsidRDefault="004120F8" w:rsidP="00DD2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0F"/>
    <w:rsid w:val="00037520"/>
    <w:rsid w:val="00343986"/>
    <w:rsid w:val="004120F8"/>
    <w:rsid w:val="00477072"/>
    <w:rsid w:val="00D31F97"/>
    <w:rsid w:val="00D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D451"/>
  <w15:chartTrackingRefBased/>
  <w15:docId w15:val="{591D16F1-2310-455A-A156-AD35BBBA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Sanjeevi, Jagadish</dc:creator>
  <cp:keywords/>
  <dc:description/>
  <cp:lastModifiedBy>Sanjeevi, Jagadish</cp:lastModifiedBy>
  <cp:revision>4</cp:revision>
  <dcterms:created xsi:type="dcterms:W3CDTF">2019-10-07T08:59:00Z</dcterms:created>
  <dcterms:modified xsi:type="dcterms:W3CDTF">2019-10-17T09:18:00Z</dcterms:modified>
</cp:coreProperties>
</file>