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8996" w14:textId="613383D4" w:rsidR="006D7452" w:rsidRDefault="00E91E91">
      <w:r w:rsidRPr="00E91E91">
        <w:t>https://www.kaggle.com/datasets/hadasu92/cnn-articles-after-basic-cleaning</w:t>
      </w:r>
    </w:p>
    <w:sectPr w:rsidR="006D7452" w:rsidSect="0078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91"/>
    <w:rsid w:val="006D7452"/>
    <w:rsid w:val="0078486E"/>
    <w:rsid w:val="00E9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7FB9A"/>
  <w15:chartTrackingRefBased/>
  <w15:docId w15:val="{460CEF93-7F4D-A646-A583-300B836D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Oaks, Ashley E</dc:creator>
  <cp:keywords/>
  <dc:description/>
  <cp:lastModifiedBy>Oaks, Ashley E</cp:lastModifiedBy>
  <cp:revision>1</cp:revision>
  <dcterms:created xsi:type="dcterms:W3CDTF">2022-05-01T21:07:00Z</dcterms:created>
  <dcterms:modified xsi:type="dcterms:W3CDTF">2022-05-01T21:08:00Z</dcterms:modified>
</cp:coreProperties>
</file>