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AEA50" w14:textId="26E7C119" w:rsidR="0056018C" w:rsidRPr="0056018C" w:rsidRDefault="0056018C" w:rsidP="0056018C">
      <w:pPr>
        <w:spacing w:line="480" w:lineRule="auto"/>
      </w:pPr>
      <w:r w:rsidRPr="0056018C">
        <w:rPr>
          <w:b/>
          <w:bCs/>
        </w:rPr>
        <w:t>Teamwork Reflection – Jay (Documentation, Architectural Diagram &amp; Communication Specialist)</w:t>
      </w:r>
    </w:p>
    <w:p w14:paraId="1FFBFA19" w14:textId="77777777" w:rsidR="0056018C" w:rsidRPr="0056018C" w:rsidRDefault="0056018C" w:rsidP="0056018C">
      <w:pPr>
        <w:spacing w:line="480" w:lineRule="auto"/>
      </w:pPr>
      <w:r w:rsidRPr="0056018C">
        <w:t>As the team’s communication specialist, my role was to ensure that all aspects of the project were well-documented and communicated clearly. It was an exciting experience working with a group of people who brought such diverse skills to the table. Alina’s coding expertise was pivotal in building a solid foundation, and Jessie’s work on the infrastructure and deployment pipelines ensured smooth operations. Eleanor’s performance analysis provided invaluable insights into how our system was performing, and I made sure to keep everything organized and clearly communicated.</w:t>
      </w:r>
    </w:p>
    <w:p w14:paraId="20B64E4D" w14:textId="77777777" w:rsidR="0056018C" w:rsidRPr="0056018C" w:rsidRDefault="0056018C" w:rsidP="0056018C">
      <w:pPr>
        <w:spacing w:line="480" w:lineRule="auto"/>
      </w:pPr>
      <w:r w:rsidRPr="0056018C">
        <w:t xml:space="preserve">While the collaboration was great, I think we could have improved a few areas. First, there were moments when documentation fell behind the development cycle. We could have integrated documentation updates into our regular sprint reviews to keep everything </w:t>
      </w:r>
      <w:proofErr w:type="gramStart"/>
      <w:r w:rsidRPr="0056018C">
        <w:t>up-to-date</w:t>
      </w:r>
      <w:proofErr w:type="gramEnd"/>
      <w:r w:rsidRPr="0056018C">
        <w:t>. Additionally, our communication around some of the technical decisions wasn’t always as clear as it could have been, which led to some confusion about task priorities. On the documentation side, I feel I could have created more interactive visualizations of the system architecture to make it more engaging.</w:t>
      </w:r>
    </w:p>
    <w:p w14:paraId="0CE6A2D0" w14:textId="6047A496" w:rsidR="0056018C" w:rsidRPr="0056018C" w:rsidRDefault="0056018C" w:rsidP="0056018C">
      <w:pPr>
        <w:spacing w:line="480" w:lineRule="auto"/>
      </w:pPr>
      <w:r w:rsidRPr="0056018C">
        <w:t xml:space="preserve">Overall, I’m happy with the quality of the documentation and how well I was able to articulate our technical vision. I would grade myself </w:t>
      </w:r>
      <w:r w:rsidR="006C110A">
        <w:rPr>
          <w:b/>
          <w:bCs/>
        </w:rPr>
        <w:t>A-</w:t>
      </w:r>
      <w:r w:rsidRPr="0056018C">
        <w:t>. I played a key role in communication and documentation, but I recognize the need to stay more proactive in updating materials and fostering clearer discussions on technical decisions.</w:t>
      </w:r>
    </w:p>
    <w:p w14:paraId="39BC46FB" w14:textId="77777777" w:rsidR="0056018C" w:rsidRDefault="0056018C"/>
    <w:sectPr w:rsidR="005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C"/>
    <w:rsid w:val="0056018C"/>
    <w:rsid w:val="006C110A"/>
    <w:rsid w:val="00E4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435A"/>
  <w15:chartTrackingRefBased/>
  <w15:docId w15:val="{07D51589-7E11-0145-9E08-E9D0697D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4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1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8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2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1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0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7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1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5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Jay</dc:creator>
  <cp:keywords/>
  <dc:description/>
  <cp:lastModifiedBy>Liu, Jay</cp:lastModifiedBy>
  <cp:revision>2</cp:revision>
  <dcterms:created xsi:type="dcterms:W3CDTF">2024-12-12T07:43:00Z</dcterms:created>
  <dcterms:modified xsi:type="dcterms:W3CDTF">2024-12-12T07:48:00Z</dcterms:modified>
</cp:coreProperties>
</file>