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49B" w:rsidRPr="002539AA" w:rsidRDefault="002539AA" w:rsidP="002539AA">
      <w:pPr>
        <w:jc w:val="center"/>
        <w:rPr>
          <w:b/>
          <w:bCs/>
          <w:sz w:val="32"/>
          <w:szCs w:val="32"/>
          <w:u w:val="single"/>
        </w:rPr>
      </w:pPr>
      <w:r w:rsidRPr="002539AA">
        <w:rPr>
          <w:b/>
          <w:bCs/>
          <w:sz w:val="32"/>
          <w:szCs w:val="32"/>
          <w:u w:val="single"/>
        </w:rPr>
        <w:t>Assignm</w:t>
      </w:r>
      <w:bookmarkStart w:id="0" w:name="_GoBack"/>
      <w:bookmarkEnd w:id="0"/>
      <w:r w:rsidRPr="002539AA">
        <w:rPr>
          <w:b/>
          <w:bCs/>
          <w:sz w:val="32"/>
          <w:szCs w:val="32"/>
          <w:u w:val="single"/>
        </w:rPr>
        <w:t xml:space="preserve">ent </w:t>
      </w:r>
      <w:proofErr w:type="gramStart"/>
      <w:r w:rsidRPr="002539AA">
        <w:rPr>
          <w:b/>
          <w:bCs/>
          <w:sz w:val="32"/>
          <w:szCs w:val="32"/>
          <w:u w:val="single"/>
        </w:rPr>
        <w:t>No :</w:t>
      </w:r>
      <w:proofErr w:type="gramEnd"/>
      <w:r w:rsidRPr="002539AA">
        <w:rPr>
          <w:b/>
          <w:bCs/>
          <w:sz w:val="32"/>
          <w:szCs w:val="32"/>
          <w:u w:val="single"/>
        </w:rPr>
        <w:t xml:space="preserve"> 3</w:t>
      </w:r>
    </w:p>
    <w:p w:rsidR="002539AA" w:rsidRDefault="002539AA" w:rsidP="002539AA">
      <w:pPr>
        <w:jc w:val="center"/>
      </w:pPr>
    </w:p>
    <w:p w:rsidR="002539AA" w:rsidRDefault="002539AA" w:rsidP="002539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Q.1: Find the product size estimation based on function point.</w:t>
      </w:r>
    </w:p>
    <w:p w:rsidR="002539AA" w:rsidRDefault="002539AA" w:rsidP="002539AA">
      <w:pPr>
        <w:rPr>
          <w:sz w:val="24"/>
          <w:szCs w:val="24"/>
        </w:rPr>
      </w:pPr>
      <w:proofErr w:type="spell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4"/>
          <w:szCs w:val="24"/>
        </w:rPr>
        <w:t>Estimation with function point based on the:</w:t>
      </w:r>
    </w:p>
    <w:p w:rsidR="002539AA" w:rsidRDefault="002539AA" w:rsidP="002539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of input items</w:t>
      </w:r>
      <w:r w:rsidR="009A6DC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(I): those items provided by the user that describe distinct </w:t>
      </w:r>
      <w:r w:rsidR="009A6DC8">
        <w:rPr>
          <w:sz w:val="24"/>
          <w:szCs w:val="24"/>
        </w:rPr>
        <w:t>application-oriented data. (</w:t>
      </w:r>
      <w:proofErr w:type="gramStart"/>
      <w:r w:rsidR="009A6DC8">
        <w:rPr>
          <w:sz w:val="24"/>
          <w:szCs w:val="24"/>
        </w:rPr>
        <w:t>e.g</w:t>
      </w:r>
      <w:proofErr w:type="gramEnd"/>
      <w:r w:rsidR="009A6DC8">
        <w:rPr>
          <w:sz w:val="24"/>
          <w:szCs w:val="24"/>
        </w:rPr>
        <w:t>. file names).</w:t>
      </w:r>
    </w:p>
    <w:p w:rsidR="009A6DC8" w:rsidRDefault="009A6DC8" w:rsidP="009A6D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of output items (O</w:t>
      </w:r>
      <w:r>
        <w:rPr>
          <w:sz w:val="24"/>
          <w:szCs w:val="24"/>
        </w:rPr>
        <w:t>): t</w:t>
      </w:r>
      <w:r>
        <w:rPr>
          <w:sz w:val="24"/>
          <w:szCs w:val="24"/>
        </w:rPr>
        <w:t>hose items provided to the user that generate</w:t>
      </w:r>
      <w:r>
        <w:rPr>
          <w:sz w:val="24"/>
          <w:szCs w:val="24"/>
        </w:rPr>
        <w:t xml:space="preserve"> distinct applicatio</w:t>
      </w:r>
      <w:r>
        <w:rPr>
          <w:sz w:val="24"/>
          <w:szCs w:val="24"/>
        </w:rPr>
        <w:t>n-oriented data. (</w:t>
      </w:r>
      <w:proofErr w:type="gramStart"/>
      <w:r>
        <w:rPr>
          <w:sz w:val="24"/>
          <w:szCs w:val="24"/>
        </w:rPr>
        <w:t>e.g</w:t>
      </w:r>
      <w:proofErr w:type="gramEnd"/>
      <w:r>
        <w:rPr>
          <w:sz w:val="24"/>
          <w:szCs w:val="24"/>
        </w:rPr>
        <w:t>. reports</w:t>
      </w:r>
      <w:r>
        <w:rPr>
          <w:sz w:val="24"/>
          <w:szCs w:val="24"/>
        </w:rPr>
        <w:t>).</w:t>
      </w:r>
    </w:p>
    <w:p w:rsidR="009A6DC8" w:rsidRDefault="009A6DC8" w:rsidP="002539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of user inquiries (Q): interactive inputs requiring a response.</w:t>
      </w:r>
    </w:p>
    <w:p w:rsidR="009A6DC8" w:rsidRDefault="009A6DC8" w:rsidP="002539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of files (F): master files in the system.</w:t>
      </w:r>
    </w:p>
    <w:p w:rsidR="009A6DC8" w:rsidRDefault="009A6DC8" w:rsidP="002539A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Number of external interfaces (E): interfaces to other system.</w:t>
      </w:r>
    </w:p>
    <w:p w:rsidR="009A6DC8" w:rsidRDefault="009A6DC8" w:rsidP="009A6DC8">
      <w:pPr>
        <w:pStyle w:val="ListParagraph"/>
        <w:rPr>
          <w:sz w:val="24"/>
          <w:szCs w:val="24"/>
        </w:rPr>
      </w:pPr>
    </w:p>
    <w:p w:rsidR="009A6DC8" w:rsidRDefault="009A6DC8" w:rsidP="009A6DC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Function point complexity weight:</w:t>
      </w:r>
    </w:p>
    <w:p w:rsidR="009A6DC8" w:rsidRDefault="009A6DC8" w:rsidP="009A6DC8">
      <w:pPr>
        <w:pStyle w:val="ListParagraph"/>
        <w:rPr>
          <w:sz w:val="24"/>
          <w:szCs w:val="24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A6DC8" w:rsidTr="009A6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A6DC8" w:rsidRDefault="003B0975" w:rsidP="009A6DC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Measurement parameter</w:t>
            </w:r>
          </w:p>
        </w:tc>
        <w:tc>
          <w:tcPr>
            <w:tcW w:w="2254" w:type="dxa"/>
          </w:tcPr>
          <w:p w:rsidR="009A6DC8" w:rsidRDefault="003B0975" w:rsidP="009A6DC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simple</w:t>
            </w:r>
          </w:p>
        </w:tc>
        <w:tc>
          <w:tcPr>
            <w:tcW w:w="2254" w:type="dxa"/>
          </w:tcPr>
          <w:p w:rsidR="009A6DC8" w:rsidRDefault="003B0975" w:rsidP="009A6DC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average</w:t>
            </w:r>
          </w:p>
        </w:tc>
        <w:tc>
          <w:tcPr>
            <w:tcW w:w="2254" w:type="dxa"/>
          </w:tcPr>
          <w:p w:rsidR="009A6DC8" w:rsidRDefault="003B0975" w:rsidP="009A6DC8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complex</w:t>
            </w:r>
          </w:p>
        </w:tc>
      </w:tr>
      <w:tr w:rsidR="009A6DC8" w:rsidTr="009A6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A6DC8" w:rsidRDefault="003B0975" w:rsidP="009A6DC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user inputs</w:t>
            </w:r>
          </w:p>
        </w:tc>
        <w:tc>
          <w:tcPr>
            <w:tcW w:w="2254" w:type="dxa"/>
          </w:tcPr>
          <w:p w:rsidR="009A6DC8" w:rsidRDefault="00960683" w:rsidP="009A6DC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:rsidR="009A6DC8" w:rsidRDefault="00960683" w:rsidP="009A6DC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:rsidR="009A6DC8" w:rsidRDefault="00960683" w:rsidP="009A6DC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A6DC8" w:rsidTr="009A6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A6DC8" w:rsidRDefault="003B0975" w:rsidP="009A6DC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user outputs</w:t>
            </w:r>
          </w:p>
        </w:tc>
        <w:tc>
          <w:tcPr>
            <w:tcW w:w="2254" w:type="dxa"/>
          </w:tcPr>
          <w:p w:rsidR="009A6DC8" w:rsidRDefault="00960683" w:rsidP="009A6DC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:rsidR="009A6DC8" w:rsidRDefault="00960683" w:rsidP="009A6DC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:rsidR="009A6DC8" w:rsidRDefault="00960683" w:rsidP="009A6DC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9A6DC8" w:rsidTr="009A6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A6DC8" w:rsidRDefault="003B0975" w:rsidP="009A6DC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user queries</w:t>
            </w:r>
          </w:p>
        </w:tc>
        <w:tc>
          <w:tcPr>
            <w:tcW w:w="2254" w:type="dxa"/>
          </w:tcPr>
          <w:p w:rsidR="009A6DC8" w:rsidRDefault="00960683" w:rsidP="009A6DC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254" w:type="dxa"/>
          </w:tcPr>
          <w:p w:rsidR="009A6DC8" w:rsidRDefault="00960683" w:rsidP="009A6DC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254" w:type="dxa"/>
          </w:tcPr>
          <w:p w:rsidR="009A6DC8" w:rsidRDefault="00960683" w:rsidP="009A6DC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A6DC8" w:rsidTr="009A6D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A6DC8" w:rsidRDefault="003B0975" w:rsidP="009A6DC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files</w:t>
            </w:r>
          </w:p>
        </w:tc>
        <w:tc>
          <w:tcPr>
            <w:tcW w:w="2254" w:type="dxa"/>
          </w:tcPr>
          <w:p w:rsidR="009A6DC8" w:rsidRDefault="00960683" w:rsidP="009A6DC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:rsidR="009A6DC8" w:rsidRDefault="00960683" w:rsidP="009A6DC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254" w:type="dxa"/>
          </w:tcPr>
          <w:p w:rsidR="009A6DC8" w:rsidRDefault="00960683" w:rsidP="009A6DC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9A6DC8" w:rsidTr="009A6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9A6DC8" w:rsidRDefault="003B0975" w:rsidP="009A6DC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external interfaces</w:t>
            </w:r>
          </w:p>
        </w:tc>
        <w:tc>
          <w:tcPr>
            <w:tcW w:w="2254" w:type="dxa"/>
          </w:tcPr>
          <w:p w:rsidR="009A6DC8" w:rsidRDefault="00960683" w:rsidP="009A6DC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254" w:type="dxa"/>
          </w:tcPr>
          <w:p w:rsidR="009A6DC8" w:rsidRDefault="00960683" w:rsidP="009A6DC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254" w:type="dxa"/>
          </w:tcPr>
          <w:p w:rsidR="009A6DC8" w:rsidRDefault="00960683" w:rsidP="009A6DC8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</w:tbl>
    <w:p w:rsidR="009A6DC8" w:rsidRDefault="009A6DC8" w:rsidP="009A6DC8">
      <w:pPr>
        <w:pStyle w:val="ListParagraph"/>
        <w:rPr>
          <w:sz w:val="24"/>
          <w:szCs w:val="24"/>
        </w:rPr>
      </w:pPr>
    </w:p>
    <w:p w:rsidR="003B0975" w:rsidRDefault="003B0975" w:rsidP="003B097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3B0975">
        <w:rPr>
          <w:b/>
          <w:bCs/>
          <w:sz w:val="24"/>
          <w:szCs w:val="24"/>
        </w:rPr>
        <w:t>Calculating function point:</w:t>
      </w:r>
    </w:p>
    <w:p w:rsidR="003B0975" w:rsidRPr="003B0975" w:rsidRDefault="003B0975" w:rsidP="003B097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Calculate unjustified function points (UFP) as sum of function points for each component FP= (n*I)+(n*O)+(n*Q)+(n*F)+(n*E)</w:t>
      </w:r>
    </w:p>
    <w:p w:rsidR="003B0975" w:rsidRPr="003B0975" w:rsidRDefault="003B0975" w:rsidP="003B097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Compute technical complexity factor (TCF) based on degree of influence (DI</w:t>
      </w:r>
      <w:proofErr w:type="gramStart"/>
      <w:r>
        <w:rPr>
          <w:sz w:val="24"/>
          <w:szCs w:val="24"/>
        </w:rPr>
        <w:t>)  of</w:t>
      </w:r>
      <w:proofErr w:type="gramEnd"/>
      <w:r>
        <w:rPr>
          <w:sz w:val="24"/>
          <w:szCs w:val="24"/>
        </w:rPr>
        <w:t xml:space="preserve"> 14 technical factors(e.g. portability, compatibility). Each factor may have a value between 0.</w:t>
      </w:r>
    </w:p>
    <w:p w:rsidR="003B0975" w:rsidRPr="00594ADD" w:rsidRDefault="003B0975" w:rsidP="003B097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TCF</w:t>
      </w:r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0.0….. 0.70)+0.65</w:t>
      </w:r>
      <w:r w:rsidR="00594ADD">
        <w:rPr>
          <w:sz w:val="24"/>
          <w:szCs w:val="24"/>
        </w:rPr>
        <w:t xml:space="preserve">= a value in range 0.65 … 1.353. </w:t>
      </w:r>
      <w:proofErr w:type="gramStart"/>
      <w:r w:rsidR="00594ADD">
        <w:rPr>
          <w:sz w:val="24"/>
          <w:szCs w:val="24"/>
        </w:rPr>
        <w:t>compute</w:t>
      </w:r>
      <w:proofErr w:type="gramEnd"/>
      <w:r w:rsidR="00594ADD">
        <w:rPr>
          <w:sz w:val="24"/>
          <w:szCs w:val="24"/>
        </w:rPr>
        <w:t xml:space="preserve"> function points: FP=UFP*TCF.</w:t>
      </w:r>
    </w:p>
    <w:p w:rsidR="00594ADD" w:rsidRDefault="00594ADD" w:rsidP="00594AD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Compute the initial estimation of efforts :</w:t>
      </w:r>
    </w:p>
    <w:p w:rsidR="00594ADD" w:rsidRDefault="00594ADD" w:rsidP="00594ADD">
      <w:pPr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Based on person-month: </w:t>
      </w:r>
      <w:proofErr w:type="spellStart"/>
      <w:r>
        <w:rPr>
          <w:sz w:val="24"/>
          <w:szCs w:val="24"/>
        </w:rPr>
        <w:t>Ei</w:t>
      </w:r>
      <w:proofErr w:type="spellEnd"/>
      <w:r>
        <w:rPr>
          <w:sz w:val="24"/>
          <w:szCs w:val="24"/>
        </w:rPr>
        <w:t>=a*(KLOC</w:t>
      </w:r>
      <w:proofErr w:type="gramStart"/>
      <w:r>
        <w:rPr>
          <w:sz w:val="24"/>
          <w:szCs w:val="24"/>
        </w:rPr>
        <w:t>)^</w:t>
      </w:r>
      <w:proofErr w:type="gramEnd"/>
      <w:r>
        <w:rPr>
          <w:sz w:val="24"/>
          <w:szCs w:val="24"/>
        </w:rPr>
        <w:t>b where a and b are constants and depend on the project type.</w:t>
      </w:r>
    </w:p>
    <w:p w:rsidR="00594ADD" w:rsidRDefault="00594ADD" w:rsidP="00594ADD">
      <w:pPr>
        <w:ind w:left="2160"/>
        <w:rPr>
          <w:sz w:val="24"/>
          <w:szCs w:val="24"/>
        </w:rPr>
      </w:pPr>
    </w:p>
    <w:p w:rsidR="00594ADD" w:rsidRPr="00594ADD" w:rsidRDefault="00594ADD" w:rsidP="00594ADD">
      <w:pPr>
        <w:ind w:left="2160"/>
        <w:rPr>
          <w:sz w:val="24"/>
          <w:szCs w:val="24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435"/>
        <w:gridCol w:w="2190"/>
        <w:gridCol w:w="2231"/>
      </w:tblGrid>
      <w:tr w:rsidR="00594ADD" w:rsidTr="00594ADD">
        <w:tc>
          <w:tcPr>
            <w:tcW w:w="2435" w:type="dxa"/>
          </w:tcPr>
          <w:p w:rsidR="00594ADD" w:rsidRDefault="00594ADD" w:rsidP="00594A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Project type</w:t>
            </w:r>
          </w:p>
        </w:tc>
        <w:tc>
          <w:tcPr>
            <w:tcW w:w="2190" w:type="dxa"/>
          </w:tcPr>
          <w:p w:rsidR="00594ADD" w:rsidRDefault="00594ADD" w:rsidP="00594A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231" w:type="dxa"/>
          </w:tcPr>
          <w:p w:rsidR="00594ADD" w:rsidRDefault="00594ADD" w:rsidP="00594A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594ADD" w:rsidTr="00594ADD">
        <w:tc>
          <w:tcPr>
            <w:tcW w:w="2435" w:type="dxa"/>
          </w:tcPr>
          <w:p w:rsidR="00594ADD" w:rsidRDefault="00594ADD" w:rsidP="00594A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Organic</w:t>
            </w:r>
          </w:p>
        </w:tc>
        <w:tc>
          <w:tcPr>
            <w:tcW w:w="2190" w:type="dxa"/>
          </w:tcPr>
          <w:p w:rsidR="00594ADD" w:rsidRDefault="00594ADD" w:rsidP="00594A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2231" w:type="dxa"/>
          </w:tcPr>
          <w:p w:rsidR="00594ADD" w:rsidRDefault="00594ADD" w:rsidP="00594A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1.05</w:t>
            </w:r>
          </w:p>
        </w:tc>
      </w:tr>
      <w:tr w:rsidR="00594ADD" w:rsidTr="00594ADD">
        <w:tc>
          <w:tcPr>
            <w:tcW w:w="2435" w:type="dxa"/>
          </w:tcPr>
          <w:p w:rsidR="00594ADD" w:rsidRDefault="00594ADD" w:rsidP="00594A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Semi-detached</w:t>
            </w:r>
          </w:p>
        </w:tc>
        <w:tc>
          <w:tcPr>
            <w:tcW w:w="2190" w:type="dxa"/>
          </w:tcPr>
          <w:p w:rsidR="00594ADD" w:rsidRDefault="00594ADD" w:rsidP="00594A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2231" w:type="dxa"/>
          </w:tcPr>
          <w:p w:rsidR="00594ADD" w:rsidRDefault="00594ADD" w:rsidP="00594A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1.12</w:t>
            </w:r>
          </w:p>
        </w:tc>
      </w:tr>
      <w:tr w:rsidR="00594ADD" w:rsidTr="00594ADD">
        <w:tc>
          <w:tcPr>
            <w:tcW w:w="2435" w:type="dxa"/>
          </w:tcPr>
          <w:p w:rsidR="00594ADD" w:rsidRDefault="00594ADD" w:rsidP="00594A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Embedded </w:t>
            </w:r>
          </w:p>
        </w:tc>
        <w:tc>
          <w:tcPr>
            <w:tcW w:w="2190" w:type="dxa"/>
          </w:tcPr>
          <w:p w:rsidR="00594ADD" w:rsidRDefault="00594ADD" w:rsidP="00594A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2231" w:type="dxa"/>
          </w:tcPr>
          <w:p w:rsidR="00594ADD" w:rsidRDefault="00594ADD" w:rsidP="00594AD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1.20</w:t>
            </w:r>
          </w:p>
        </w:tc>
      </w:tr>
    </w:tbl>
    <w:p w:rsidR="00594ADD" w:rsidRDefault="00594ADD" w:rsidP="00594ADD">
      <w:pPr>
        <w:ind w:left="2160"/>
        <w:rPr>
          <w:sz w:val="24"/>
          <w:szCs w:val="24"/>
        </w:rPr>
      </w:pPr>
    </w:p>
    <w:p w:rsidR="00594ADD" w:rsidRDefault="00594ADD" w:rsidP="00594AD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Example </w:t>
      </w:r>
      <w:r w:rsidR="00F242FA">
        <w:rPr>
          <w:sz w:val="24"/>
          <w:szCs w:val="24"/>
        </w:rPr>
        <w:t>1</w:t>
      </w:r>
      <w:r>
        <w:rPr>
          <w:sz w:val="24"/>
          <w:szCs w:val="24"/>
        </w:rPr>
        <w:t>:</w:t>
      </w:r>
    </w:p>
    <w:p w:rsidR="00594ADD" w:rsidRDefault="00594ADD" w:rsidP="00594AD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If a software product is organic and it is estimated to be 8000 LOC, initial effort is calculated as: </w:t>
      </w:r>
      <w:proofErr w:type="spellStart"/>
      <w:r>
        <w:rPr>
          <w:sz w:val="24"/>
          <w:szCs w:val="24"/>
        </w:rPr>
        <w:t>Ei</w:t>
      </w:r>
      <w:proofErr w:type="spellEnd"/>
      <w:r>
        <w:rPr>
          <w:sz w:val="24"/>
          <w:szCs w:val="24"/>
        </w:rPr>
        <w:t>=3.5*81.05=</w:t>
      </w:r>
      <w:r w:rsidR="00F242FA">
        <w:rPr>
          <w:sz w:val="24"/>
          <w:szCs w:val="24"/>
        </w:rPr>
        <w:t xml:space="preserve"> 28 person-months.</w:t>
      </w:r>
    </w:p>
    <w:p w:rsidR="00F242FA" w:rsidRDefault="00F242FA" w:rsidP="00594ADD">
      <w:pPr>
        <w:pStyle w:val="ListParagraph"/>
        <w:ind w:left="1440"/>
        <w:rPr>
          <w:sz w:val="24"/>
          <w:szCs w:val="24"/>
        </w:rPr>
      </w:pPr>
    </w:p>
    <w:p w:rsidR="00F242FA" w:rsidRDefault="00F242FA" w:rsidP="00F242F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Example </w:t>
      </w:r>
      <w:r>
        <w:rPr>
          <w:sz w:val="24"/>
          <w:szCs w:val="24"/>
        </w:rPr>
        <w:t>2</w:t>
      </w:r>
      <w:r>
        <w:rPr>
          <w:sz w:val="24"/>
          <w:szCs w:val="24"/>
        </w:rPr>
        <w:t>:</w:t>
      </w:r>
    </w:p>
    <w:p w:rsidR="00F242FA" w:rsidRDefault="00F242FA" w:rsidP="00F242F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If a software product is embedded </w:t>
      </w:r>
      <w:r w:rsidR="00FE1A41">
        <w:rPr>
          <w:sz w:val="24"/>
          <w:szCs w:val="24"/>
        </w:rPr>
        <w:t>and is estimated to be 10</w:t>
      </w:r>
      <w:r>
        <w:rPr>
          <w:sz w:val="24"/>
          <w:szCs w:val="24"/>
        </w:rPr>
        <w:t xml:space="preserve">,000 </w:t>
      </w:r>
      <w:proofErr w:type="spellStart"/>
      <w:r>
        <w:rPr>
          <w:sz w:val="24"/>
          <w:szCs w:val="24"/>
        </w:rPr>
        <w:t>LOc</w:t>
      </w:r>
      <w:proofErr w:type="spellEnd"/>
      <w:r>
        <w:rPr>
          <w:sz w:val="24"/>
          <w:szCs w:val="24"/>
        </w:rPr>
        <w:t xml:space="preserve">, its nominal effort is calculated as: </w:t>
      </w:r>
      <w:proofErr w:type="spellStart"/>
      <w:r>
        <w:rPr>
          <w:sz w:val="24"/>
          <w:szCs w:val="24"/>
        </w:rPr>
        <w:t>Ei</w:t>
      </w:r>
      <w:proofErr w:type="spellEnd"/>
      <w:r>
        <w:rPr>
          <w:sz w:val="24"/>
          <w:szCs w:val="24"/>
        </w:rPr>
        <w:t>=2.3*</w:t>
      </w:r>
      <w:r w:rsidR="00FE1A41">
        <w:rPr>
          <w:sz w:val="24"/>
          <w:szCs w:val="24"/>
        </w:rPr>
        <w:t xml:space="preserve">101.20=44 </w:t>
      </w:r>
      <w:r w:rsidR="00FE1A41">
        <w:rPr>
          <w:sz w:val="24"/>
          <w:szCs w:val="24"/>
        </w:rPr>
        <w:t>person-months.</w:t>
      </w:r>
    </w:p>
    <w:p w:rsidR="00FE1A41" w:rsidRDefault="00FE1A41" w:rsidP="00F242FA">
      <w:pPr>
        <w:pStyle w:val="ListParagraph"/>
        <w:ind w:left="1440"/>
        <w:rPr>
          <w:sz w:val="24"/>
          <w:szCs w:val="24"/>
        </w:rPr>
      </w:pPr>
    </w:p>
    <w:p w:rsidR="00FE1A41" w:rsidRDefault="00FE1A41" w:rsidP="00FE1A4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Duration estimation:</w:t>
      </w:r>
    </w:p>
    <w:p w:rsidR="00FE1A41" w:rsidRDefault="00FE1A41" w:rsidP="00FE1A41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Suppose the overall size of an organic software is estimated to be 20,000:</w:t>
      </w:r>
    </w:p>
    <w:p w:rsidR="00FE1A41" w:rsidRDefault="00FE1A41" w:rsidP="00FE1A4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Efforts: E=3.5*201.05= 70 person-months</w:t>
      </w:r>
    </w:p>
    <w:p w:rsidR="00FE1A41" w:rsidRPr="00FE1A41" w:rsidRDefault="00FE1A41" w:rsidP="00FE1A4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Duration: D=2.5</w:t>
      </w:r>
      <w:r w:rsidR="00960683">
        <w:rPr>
          <w:sz w:val="24"/>
          <w:szCs w:val="24"/>
        </w:rPr>
        <w:t>*E 0.38=13 months</w:t>
      </w:r>
    </w:p>
    <w:p w:rsidR="00F242FA" w:rsidRDefault="00960683" w:rsidP="0096068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Cost estimation :</w:t>
      </w:r>
    </w:p>
    <w:p w:rsidR="00960683" w:rsidRDefault="00960683" w:rsidP="00960683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To calculate </w:t>
      </w:r>
      <w:proofErr w:type="spellStart"/>
      <w:r>
        <w:rPr>
          <w:sz w:val="24"/>
          <w:szCs w:val="24"/>
        </w:rPr>
        <w:t>costs</w:t>
      </w:r>
      <w:proofErr w:type="gramStart"/>
      <w:r>
        <w:rPr>
          <w:sz w:val="24"/>
          <w:szCs w:val="24"/>
        </w:rPr>
        <w:t>,multiply</w:t>
      </w:r>
      <w:proofErr w:type="spellEnd"/>
      <w:proofErr w:type="gramEnd"/>
      <w:r>
        <w:rPr>
          <w:sz w:val="24"/>
          <w:szCs w:val="24"/>
        </w:rPr>
        <w:t xml:space="preserve"> efforts (person-months) by the average salary of the software developers.</w:t>
      </w:r>
    </w:p>
    <w:p w:rsidR="00960683" w:rsidRDefault="00960683" w:rsidP="00960683">
      <w:pPr>
        <w:pStyle w:val="ListParagraph"/>
        <w:ind w:left="2160"/>
        <w:rPr>
          <w:sz w:val="24"/>
          <w:szCs w:val="24"/>
        </w:rPr>
      </w:pPr>
    </w:p>
    <w:p w:rsidR="00960683" w:rsidRPr="00594ADD" w:rsidRDefault="00960683" w:rsidP="00960683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The calculated efforts for the last examples was E=70. Suppose the average monthly salary for each software developer is $6,000: costs=C=70*6000=420,000.</w:t>
      </w:r>
    </w:p>
    <w:sectPr w:rsidR="00960683" w:rsidRPr="00594ADD" w:rsidSect="002539AA">
      <w:headerReference w:type="default" r:id="rId7"/>
      <w:pgSz w:w="11906" w:h="16838"/>
      <w:pgMar w:top="1440" w:right="1440" w:bottom="1440" w:left="1440" w:header="708" w:footer="708" w:gutter="0"/>
      <w:pgBorders w:offsetFrom="page">
        <w:top w:val="thinThickSmallGap" w:sz="24" w:space="24" w:color="833C0B" w:themeColor="accent2" w:themeShade="80"/>
        <w:left w:val="thinThickSmallGap" w:sz="24" w:space="24" w:color="833C0B" w:themeColor="accent2" w:themeShade="80"/>
        <w:bottom w:val="thickThinSmallGap" w:sz="24" w:space="24" w:color="833C0B" w:themeColor="accent2" w:themeShade="80"/>
        <w:right w:val="thickThinSmallGap" w:sz="24" w:space="24" w:color="833C0B" w:themeColor="accent2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0A95" w:rsidRDefault="00670A95" w:rsidP="002539AA">
      <w:pPr>
        <w:spacing w:after="0" w:line="240" w:lineRule="auto"/>
      </w:pPr>
      <w:r>
        <w:separator/>
      </w:r>
    </w:p>
  </w:endnote>
  <w:endnote w:type="continuationSeparator" w:id="0">
    <w:p w:rsidR="00670A95" w:rsidRDefault="00670A95" w:rsidP="00253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0A95" w:rsidRDefault="00670A95" w:rsidP="002539AA">
      <w:pPr>
        <w:spacing w:after="0" w:line="240" w:lineRule="auto"/>
      </w:pPr>
      <w:r>
        <w:separator/>
      </w:r>
    </w:p>
  </w:footnote>
  <w:footnote w:type="continuationSeparator" w:id="0">
    <w:p w:rsidR="00670A95" w:rsidRDefault="00670A95" w:rsidP="00253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39AA" w:rsidRDefault="002539AA">
    <w:pPr>
      <w:pStyle w:val="Header"/>
    </w:pPr>
    <w:r>
      <w:t>T.Y.BTECH IT</w:t>
    </w:r>
    <w:r>
      <w:ptab w:relativeTo="margin" w:alignment="center" w:leader="none"/>
    </w:r>
    <w:r>
      <w:ptab w:relativeTo="margin" w:alignment="right" w:leader="none"/>
    </w:r>
    <w:r>
      <w:t>161081971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09A3"/>
    <w:multiLevelType w:val="hybridMultilevel"/>
    <w:tmpl w:val="A15AA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4C43CC"/>
    <w:multiLevelType w:val="hybridMultilevel"/>
    <w:tmpl w:val="8D7AFB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382F28"/>
    <w:multiLevelType w:val="hybridMultilevel"/>
    <w:tmpl w:val="9A5E76F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43974E7"/>
    <w:multiLevelType w:val="hybridMultilevel"/>
    <w:tmpl w:val="0614ACE6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>
    <w:nsid w:val="49382A18"/>
    <w:multiLevelType w:val="hybridMultilevel"/>
    <w:tmpl w:val="0EC84EA0"/>
    <w:lvl w:ilvl="0" w:tplc="813ECB4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75870954"/>
    <w:multiLevelType w:val="hybridMultilevel"/>
    <w:tmpl w:val="DEFE6926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9AA"/>
    <w:rsid w:val="00007CC9"/>
    <w:rsid w:val="002539AA"/>
    <w:rsid w:val="003B0975"/>
    <w:rsid w:val="00594ADD"/>
    <w:rsid w:val="00670A95"/>
    <w:rsid w:val="00960683"/>
    <w:rsid w:val="009A6DC8"/>
    <w:rsid w:val="00D924AE"/>
    <w:rsid w:val="00F242FA"/>
    <w:rsid w:val="00FE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BA0076-D49C-441F-A36F-77CDE4CF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9AA"/>
  </w:style>
  <w:style w:type="paragraph" w:styleId="Footer">
    <w:name w:val="footer"/>
    <w:basedOn w:val="Normal"/>
    <w:link w:val="FooterChar"/>
    <w:uiPriority w:val="99"/>
    <w:unhideWhenUsed/>
    <w:rsid w:val="002539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9AA"/>
  </w:style>
  <w:style w:type="paragraph" w:styleId="ListParagraph">
    <w:name w:val="List Paragraph"/>
    <w:basedOn w:val="Normal"/>
    <w:uiPriority w:val="34"/>
    <w:qFormat/>
    <w:rsid w:val="002539AA"/>
    <w:pPr>
      <w:ind w:left="720"/>
      <w:contextualSpacing/>
    </w:pPr>
  </w:style>
  <w:style w:type="table" w:styleId="TableGrid">
    <w:name w:val="Table Grid"/>
    <w:basedOn w:val="TableNormal"/>
    <w:uiPriority w:val="39"/>
    <w:rsid w:val="009A6D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9A6D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Barve</dc:creator>
  <cp:keywords/>
  <dc:description/>
  <cp:lastModifiedBy>Miss Barve</cp:lastModifiedBy>
  <cp:revision>1</cp:revision>
  <dcterms:created xsi:type="dcterms:W3CDTF">2017-08-28T11:45:00Z</dcterms:created>
  <dcterms:modified xsi:type="dcterms:W3CDTF">2017-08-28T12:55:00Z</dcterms:modified>
</cp:coreProperties>
</file>