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0D70" w14:textId="77777777" w:rsidR="00BB22AF" w:rsidRPr="00BB22AF" w:rsidRDefault="00BB22AF" w:rsidP="00BB22AF">
      <w:pPr>
        <w:rPr>
          <w:b/>
          <w:bCs/>
        </w:rPr>
      </w:pPr>
      <w:r w:rsidRPr="00BB22AF">
        <w:rPr>
          <w:b/>
          <w:bCs/>
        </w:rPr>
        <w:t>Technical Documentation</w:t>
      </w:r>
    </w:p>
    <w:p w14:paraId="7BA77056" w14:textId="77777777" w:rsidR="00BB22AF" w:rsidRPr="00BB22AF" w:rsidRDefault="00BB22AF" w:rsidP="00BB22AF">
      <w:r w:rsidRPr="00BB22AF">
        <w:t>Household</w:t>
      </w:r>
      <w:r w:rsidRPr="00BB22AF">
        <w:noBreakHyphen/>
        <w:t>Based Community Health Tracking System (Web Application)</w:t>
      </w:r>
    </w:p>
    <w:p w14:paraId="618D7FD0" w14:textId="77777777" w:rsidR="00BB22AF" w:rsidRPr="00BB22AF" w:rsidRDefault="00BB22AF" w:rsidP="00BB22AF">
      <w:pPr>
        <w:rPr>
          <w:b/>
          <w:bCs/>
        </w:rPr>
      </w:pPr>
      <w:r w:rsidRPr="00BB22AF">
        <w:rPr>
          <w:b/>
          <w:bCs/>
        </w:rPr>
        <w:t>1. Introduction</w:t>
      </w:r>
    </w:p>
    <w:p w14:paraId="0C6D300C" w14:textId="77777777" w:rsidR="00BB22AF" w:rsidRPr="00BB22AF" w:rsidRDefault="00BB22AF" w:rsidP="00BB22AF">
      <w:r w:rsidRPr="00BB22AF">
        <w:t>The Household</w:t>
      </w:r>
      <w:r w:rsidRPr="00BB22AF">
        <w:noBreakHyphen/>
        <w:t>Based Community Health Tracking System is a web</w:t>
      </w:r>
      <w:r w:rsidRPr="00BB22AF">
        <w:noBreakHyphen/>
        <w:t>based solution designed to promote regular medical checkups in rural areas. The system focuses on household</w:t>
      </w:r>
      <w:r w:rsidRPr="00BB22AF">
        <w:noBreakHyphen/>
        <w:t>level tracking instead of individual records to simplify data management and improve adoption. It uses gamification, local</w:t>
      </w:r>
      <w:r w:rsidRPr="00BB22AF">
        <w:noBreakHyphen/>
        <w:t>language accessibility, and community</w:t>
      </w:r>
      <w:r w:rsidRPr="00BB22AF">
        <w:noBreakHyphen/>
        <w:t>level health analysis to encourage preventive healthcare in an affordable and scalable manner.</w:t>
      </w:r>
    </w:p>
    <w:p w14:paraId="53D8FBE6" w14:textId="77777777" w:rsidR="00BB22AF" w:rsidRPr="00BB22AF" w:rsidRDefault="00BB22AF" w:rsidP="00BB22AF">
      <w:pPr>
        <w:rPr>
          <w:b/>
          <w:bCs/>
        </w:rPr>
      </w:pPr>
      <w:r w:rsidRPr="00BB22AF">
        <w:rPr>
          <w:b/>
          <w:bCs/>
        </w:rPr>
        <w:t>2. System Architecture</w:t>
      </w:r>
    </w:p>
    <w:p w14:paraId="46448198" w14:textId="77777777" w:rsidR="00BB22AF" w:rsidRPr="00BB22AF" w:rsidRDefault="00BB22AF" w:rsidP="00BB22AF">
      <w:r w:rsidRPr="00BB22AF">
        <w:t>The system follows a client–server architecture consisting of a web frontend, backend server, and database. Healthcare workers or administrators access the system through a browser, while all data processing and logic are handled by the backend.</w:t>
      </w:r>
    </w:p>
    <w:p w14:paraId="4D2C724B" w14:textId="77777777" w:rsidR="00BB22AF" w:rsidRPr="00BB22AF" w:rsidRDefault="00BB22AF" w:rsidP="00BB22AF">
      <w:r w:rsidRPr="00BB22AF">
        <w:t>Architecture Flow:</w:t>
      </w:r>
      <w:r w:rsidRPr="00BB22AF">
        <w:br/>
        <w:t>Web Browser → Frontend → Backend API → Database</w:t>
      </w:r>
    </w:p>
    <w:p w14:paraId="3D298B6D" w14:textId="77777777" w:rsidR="00BB22AF" w:rsidRPr="00BB22AF" w:rsidRDefault="00BB22AF" w:rsidP="00BB22AF">
      <w:r w:rsidRPr="00BB22AF">
        <w:t>This architecture allows easy deployment, fast development, and scalability suitable for hackathon implementation.</w:t>
      </w:r>
    </w:p>
    <w:p w14:paraId="7DD6A8D0" w14:textId="77777777" w:rsidR="00BB22AF" w:rsidRPr="00BB22AF" w:rsidRDefault="00BB22AF" w:rsidP="00BB22AF">
      <w:pPr>
        <w:rPr>
          <w:b/>
          <w:bCs/>
        </w:rPr>
      </w:pPr>
      <w:r w:rsidRPr="00BB22AF">
        <w:rPr>
          <w:b/>
          <w:bCs/>
        </w:rPr>
        <w:t>3. Frontend Stack</w:t>
      </w:r>
    </w:p>
    <w:p w14:paraId="2F173A0F" w14:textId="77777777" w:rsidR="00BB22AF" w:rsidRPr="00BB22AF" w:rsidRDefault="00BB22AF" w:rsidP="00BB22AF">
      <w:r w:rsidRPr="00BB22AF">
        <w:t>The frontend is a web interface used by healthcare workers or administrators.</w:t>
      </w:r>
    </w:p>
    <w:p w14:paraId="291B2D17" w14:textId="77777777" w:rsidR="00BB22AF" w:rsidRPr="00BB22AF" w:rsidRDefault="00BB22AF" w:rsidP="00BB22AF">
      <w:r w:rsidRPr="00BB22AF">
        <w:t>Technologies:</w:t>
      </w:r>
    </w:p>
    <w:p w14:paraId="129D8474" w14:textId="77777777" w:rsidR="00BB22AF" w:rsidRPr="00BB22AF" w:rsidRDefault="00BB22AF" w:rsidP="00BB22AF">
      <w:pPr>
        <w:numPr>
          <w:ilvl w:val="0"/>
          <w:numId w:val="1"/>
        </w:numPr>
      </w:pPr>
      <w:r w:rsidRPr="00BB22AF">
        <w:t>React.js (or HTML, CSS, JavaScript)</w:t>
      </w:r>
    </w:p>
    <w:p w14:paraId="3FEF195A" w14:textId="77777777" w:rsidR="00BB22AF" w:rsidRPr="00BB22AF" w:rsidRDefault="00BB22AF" w:rsidP="00BB22AF">
      <w:pPr>
        <w:numPr>
          <w:ilvl w:val="0"/>
          <w:numId w:val="1"/>
        </w:numPr>
      </w:pPr>
      <w:r w:rsidRPr="00BB22AF">
        <w:t>Bootstrap or Tailwind CSS</w:t>
      </w:r>
    </w:p>
    <w:p w14:paraId="52AC68E9" w14:textId="77777777" w:rsidR="00BB22AF" w:rsidRPr="00BB22AF" w:rsidRDefault="00BB22AF" w:rsidP="00BB22AF">
      <w:pPr>
        <w:numPr>
          <w:ilvl w:val="0"/>
          <w:numId w:val="1"/>
        </w:numPr>
      </w:pPr>
      <w:r w:rsidRPr="00BB22AF">
        <w:t>Chart.js for visual dashboards</w:t>
      </w:r>
    </w:p>
    <w:p w14:paraId="3B419CF8" w14:textId="77777777" w:rsidR="00BB22AF" w:rsidRPr="00BB22AF" w:rsidRDefault="00BB22AF" w:rsidP="00BB22AF">
      <w:r w:rsidRPr="00BB22AF">
        <w:t>Frontend Features:</w:t>
      </w:r>
    </w:p>
    <w:p w14:paraId="5F2FA644" w14:textId="77777777" w:rsidR="00BB22AF" w:rsidRPr="00BB22AF" w:rsidRDefault="00BB22AF" w:rsidP="00BB22AF">
      <w:pPr>
        <w:numPr>
          <w:ilvl w:val="0"/>
          <w:numId w:val="2"/>
        </w:numPr>
      </w:pPr>
      <w:r w:rsidRPr="00BB22AF">
        <w:t>Household ID–based data search</w:t>
      </w:r>
    </w:p>
    <w:p w14:paraId="420A662E" w14:textId="77777777" w:rsidR="00BB22AF" w:rsidRPr="00BB22AF" w:rsidRDefault="00BB22AF" w:rsidP="00BB22AF">
      <w:pPr>
        <w:numPr>
          <w:ilvl w:val="0"/>
          <w:numId w:val="2"/>
        </w:numPr>
      </w:pPr>
      <w:r w:rsidRPr="00BB22AF">
        <w:t>Marking checkups as Done / Due / Missed</w:t>
      </w:r>
    </w:p>
    <w:p w14:paraId="23FEC6A2" w14:textId="77777777" w:rsidR="00BB22AF" w:rsidRPr="00BB22AF" w:rsidRDefault="00BB22AF" w:rsidP="00BB22AF">
      <w:pPr>
        <w:numPr>
          <w:ilvl w:val="0"/>
          <w:numId w:val="2"/>
        </w:numPr>
      </w:pPr>
      <w:r w:rsidRPr="00BB22AF">
        <w:t>Viewing reward points and streaks</w:t>
      </w:r>
    </w:p>
    <w:p w14:paraId="0016F91E" w14:textId="77777777" w:rsidR="00BB22AF" w:rsidRPr="00BB22AF" w:rsidRDefault="00BB22AF" w:rsidP="00BB22AF">
      <w:pPr>
        <w:numPr>
          <w:ilvl w:val="0"/>
          <w:numId w:val="2"/>
        </w:numPr>
      </w:pPr>
      <w:r w:rsidRPr="00BB22AF">
        <w:t>Community health alerts</w:t>
      </w:r>
    </w:p>
    <w:p w14:paraId="0C5F9339" w14:textId="77777777" w:rsidR="00BB22AF" w:rsidRPr="00BB22AF" w:rsidRDefault="00BB22AF" w:rsidP="00BB22AF">
      <w:pPr>
        <w:numPr>
          <w:ilvl w:val="0"/>
          <w:numId w:val="2"/>
        </w:numPr>
      </w:pPr>
      <w:r w:rsidRPr="00BB22AF">
        <w:t>Language toggle for local language support</w:t>
      </w:r>
    </w:p>
    <w:p w14:paraId="499FA256" w14:textId="77777777" w:rsidR="00BB22AF" w:rsidRPr="00BB22AF" w:rsidRDefault="00BB22AF" w:rsidP="00BB22AF">
      <w:pPr>
        <w:numPr>
          <w:ilvl w:val="0"/>
          <w:numId w:val="2"/>
        </w:numPr>
      </w:pPr>
      <w:r w:rsidRPr="00BB22AF">
        <w:t>Icon</w:t>
      </w:r>
      <w:r w:rsidRPr="00BB22AF">
        <w:noBreakHyphen/>
        <w:t>based and low</w:t>
      </w:r>
      <w:r w:rsidRPr="00BB22AF">
        <w:noBreakHyphen/>
        <w:t>text user interface</w:t>
      </w:r>
    </w:p>
    <w:p w14:paraId="0C23A052" w14:textId="77777777" w:rsidR="00BB22AF" w:rsidRPr="00BB22AF" w:rsidRDefault="00BB22AF" w:rsidP="00BB22AF">
      <w:pPr>
        <w:rPr>
          <w:b/>
          <w:bCs/>
        </w:rPr>
      </w:pPr>
      <w:r w:rsidRPr="00BB22AF">
        <w:rPr>
          <w:b/>
          <w:bCs/>
        </w:rPr>
        <w:t>4. Backend Stack</w:t>
      </w:r>
    </w:p>
    <w:p w14:paraId="4DCA1A58" w14:textId="77777777" w:rsidR="00BB22AF" w:rsidRPr="00BB22AF" w:rsidRDefault="00BB22AF" w:rsidP="00BB22AF">
      <w:r w:rsidRPr="00BB22AF">
        <w:t>The backend handles business logic and data processing.</w:t>
      </w:r>
    </w:p>
    <w:p w14:paraId="5D61706B" w14:textId="77777777" w:rsidR="00BB22AF" w:rsidRPr="00BB22AF" w:rsidRDefault="00BB22AF" w:rsidP="00BB22AF">
      <w:r w:rsidRPr="00BB22AF">
        <w:t>Technologies:</w:t>
      </w:r>
    </w:p>
    <w:p w14:paraId="7E229986" w14:textId="77777777" w:rsidR="00BB22AF" w:rsidRPr="00BB22AF" w:rsidRDefault="00BB22AF" w:rsidP="00BB22AF">
      <w:pPr>
        <w:numPr>
          <w:ilvl w:val="0"/>
          <w:numId w:val="3"/>
        </w:numPr>
      </w:pPr>
      <w:r w:rsidRPr="00BB22AF">
        <w:t>Node.js with Express.js</w:t>
      </w:r>
      <w:r w:rsidRPr="00BB22AF">
        <w:br/>
        <w:t>(Alternative: Python with Flask)</w:t>
      </w:r>
    </w:p>
    <w:p w14:paraId="1068B606" w14:textId="77777777" w:rsidR="00BB22AF" w:rsidRPr="00BB22AF" w:rsidRDefault="00BB22AF" w:rsidP="00BB22AF">
      <w:r w:rsidRPr="00BB22AF">
        <w:lastRenderedPageBreak/>
        <w:t>Backend Responsibilities:</w:t>
      </w:r>
    </w:p>
    <w:p w14:paraId="1C1BBFE6" w14:textId="77777777" w:rsidR="00BB22AF" w:rsidRPr="00BB22AF" w:rsidRDefault="00BB22AF" w:rsidP="00BB22AF">
      <w:pPr>
        <w:numPr>
          <w:ilvl w:val="0"/>
          <w:numId w:val="4"/>
        </w:numPr>
      </w:pPr>
      <w:r w:rsidRPr="00BB22AF">
        <w:t>Managing household records</w:t>
      </w:r>
    </w:p>
    <w:p w14:paraId="6F9DAB7A" w14:textId="77777777" w:rsidR="00BB22AF" w:rsidRPr="00BB22AF" w:rsidRDefault="00BB22AF" w:rsidP="00BB22AF">
      <w:pPr>
        <w:numPr>
          <w:ilvl w:val="0"/>
          <w:numId w:val="4"/>
        </w:numPr>
      </w:pPr>
      <w:r w:rsidRPr="00BB22AF">
        <w:t>Tracking checkup completion</w:t>
      </w:r>
    </w:p>
    <w:p w14:paraId="0EC847C2" w14:textId="77777777" w:rsidR="00BB22AF" w:rsidRPr="00BB22AF" w:rsidRDefault="00BB22AF" w:rsidP="00BB22AF">
      <w:pPr>
        <w:numPr>
          <w:ilvl w:val="0"/>
          <w:numId w:val="4"/>
        </w:numPr>
      </w:pPr>
      <w:r w:rsidRPr="00BB22AF">
        <w:t>Calculating reward points</w:t>
      </w:r>
    </w:p>
    <w:p w14:paraId="34758843" w14:textId="77777777" w:rsidR="00BB22AF" w:rsidRPr="00BB22AF" w:rsidRDefault="00BB22AF" w:rsidP="00BB22AF">
      <w:pPr>
        <w:numPr>
          <w:ilvl w:val="0"/>
          <w:numId w:val="4"/>
        </w:numPr>
      </w:pPr>
      <w:r w:rsidRPr="00BB22AF">
        <w:t>Detecting community</w:t>
      </w:r>
      <w:r w:rsidRPr="00BB22AF">
        <w:noBreakHyphen/>
        <w:t>level health issues</w:t>
      </w:r>
    </w:p>
    <w:p w14:paraId="1BF94151" w14:textId="77777777" w:rsidR="00BB22AF" w:rsidRPr="00BB22AF" w:rsidRDefault="00BB22AF" w:rsidP="00BB22AF">
      <w:pPr>
        <w:numPr>
          <w:ilvl w:val="0"/>
          <w:numId w:val="4"/>
        </w:numPr>
      </w:pPr>
      <w:r w:rsidRPr="00BB22AF">
        <w:t>Providing REST APIs to the frontend</w:t>
      </w:r>
    </w:p>
    <w:p w14:paraId="444B8523" w14:textId="77777777" w:rsidR="00BB22AF" w:rsidRPr="00BB22AF" w:rsidRDefault="00BB22AF" w:rsidP="00BB22AF">
      <w:pPr>
        <w:rPr>
          <w:b/>
          <w:bCs/>
        </w:rPr>
      </w:pPr>
      <w:r w:rsidRPr="00BB22AF">
        <w:rPr>
          <w:b/>
          <w:bCs/>
        </w:rPr>
        <w:t>5. Database Design</w:t>
      </w:r>
    </w:p>
    <w:p w14:paraId="203F58D9" w14:textId="77777777" w:rsidR="00BB22AF" w:rsidRPr="00BB22AF" w:rsidRDefault="00BB22AF" w:rsidP="00BB22AF">
      <w:r w:rsidRPr="00BB22AF">
        <w:t>A NoSQL database is used for flexibility and faster development.</w:t>
      </w:r>
    </w:p>
    <w:p w14:paraId="39403B19" w14:textId="77777777" w:rsidR="00BB22AF" w:rsidRPr="00BB22AF" w:rsidRDefault="00BB22AF" w:rsidP="00BB22AF">
      <w:r w:rsidRPr="00BB22AF">
        <w:t>Database:</w:t>
      </w:r>
    </w:p>
    <w:p w14:paraId="702805BF" w14:textId="77777777" w:rsidR="00BB22AF" w:rsidRPr="00BB22AF" w:rsidRDefault="00BB22AF" w:rsidP="00BB22AF">
      <w:pPr>
        <w:numPr>
          <w:ilvl w:val="0"/>
          <w:numId w:val="5"/>
        </w:numPr>
      </w:pPr>
      <w:r w:rsidRPr="00BB22AF">
        <w:t>MongoDB (Atlas or local)</w:t>
      </w:r>
      <w:r w:rsidRPr="00BB22AF">
        <w:br/>
        <w:t xml:space="preserve">(Alternative: Firebase </w:t>
      </w:r>
      <w:proofErr w:type="spellStart"/>
      <w:r w:rsidRPr="00BB22AF">
        <w:t>Firestore</w:t>
      </w:r>
      <w:proofErr w:type="spellEnd"/>
      <w:r w:rsidRPr="00BB22AF">
        <w:t>)</w:t>
      </w:r>
    </w:p>
    <w:p w14:paraId="4A715E28" w14:textId="77777777" w:rsidR="00BB22AF" w:rsidRPr="00BB22AF" w:rsidRDefault="00BB22AF" w:rsidP="00BB22AF">
      <w:r w:rsidRPr="00BB22AF">
        <w:t>Core Collections:</w:t>
      </w:r>
      <w:r w:rsidRPr="00BB22AF">
        <w:br/>
        <w:t>Households:</w:t>
      </w:r>
    </w:p>
    <w:p w14:paraId="7A36026A" w14:textId="77777777" w:rsidR="00BB22AF" w:rsidRPr="00BB22AF" w:rsidRDefault="00BB22AF" w:rsidP="00BB22AF">
      <w:pPr>
        <w:numPr>
          <w:ilvl w:val="0"/>
          <w:numId w:val="6"/>
        </w:numPr>
      </w:pPr>
      <w:proofErr w:type="spellStart"/>
      <w:r w:rsidRPr="00BB22AF">
        <w:t>HouseholdID</w:t>
      </w:r>
      <w:proofErr w:type="spellEnd"/>
    </w:p>
    <w:p w14:paraId="05078D34" w14:textId="77777777" w:rsidR="00BB22AF" w:rsidRPr="00BB22AF" w:rsidRDefault="00BB22AF" w:rsidP="00BB22AF">
      <w:pPr>
        <w:numPr>
          <w:ilvl w:val="0"/>
          <w:numId w:val="6"/>
        </w:numPr>
      </w:pPr>
      <w:r w:rsidRPr="00BB22AF">
        <w:t>Village</w:t>
      </w:r>
    </w:p>
    <w:p w14:paraId="0DC0BE90" w14:textId="77777777" w:rsidR="00BB22AF" w:rsidRPr="00BB22AF" w:rsidRDefault="00BB22AF" w:rsidP="00BB22AF">
      <w:pPr>
        <w:numPr>
          <w:ilvl w:val="0"/>
          <w:numId w:val="6"/>
        </w:numPr>
      </w:pPr>
      <w:proofErr w:type="spellStart"/>
      <w:r w:rsidRPr="00BB22AF">
        <w:t>CheckupStatus</w:t>
      </w:r>
      <w:proofErr w:type="spellEnd"/>
    </w:p>
    <w:p w14:paraId="365B5668" w14:textId="77777777" w:rsidR="00BB22AF" w:rsidRPr="00BB22AF" w:rsidRDefault="00BB22AF" w:rsidP="00BB22AF">
      <w:pPr>
        <w:numPr>
          <w:ilvl w:val="0"/>
          <w:numId w:val="6"/>
        </w:numPr>
      </w:pPr>
      <w:proofErr w:type="spellStart"/>
      <w:r w:rsidRPr="00BB22AF">
        <w:t>LastCheckupDate</w:t>
      </w:r>
      <w:proofErr w:type="spellEnd"/>
    </w:p>
    <w:p w14:paraId="690EA12E" w14:textId="77777777" w:rsidR="00BB22AF" w:rsidRPr="00BB22AF" w:rsidRDefault="00BB22AF" w:rsidP="00BB22AF">
      <w:pPr>
        <w:numPr>
          <w:ilvl w:val="0"/>
          <w:numId w:val="6"/>
        </w:numPr>
      </w:pPr>
      <w:proofErr w:type="spellStart"/>
      <w:r w:rsidRPr="00BB22AF">
        <w:t>RewardPoints</w:t>
      </w:r>
      <w:proofErr w:type="spellEnd"/>
    </w:p>
    <w:p w14:paraId="714A53E6" w14:textId="77777777" w:rsidR="00BB22AF" w:rsidRPr="00BB22AF" w:rsidRDefault="00BB22AF" w:rsidP="00BB22AF">
      <w:r w:rsidRPr="00BB22AF">
        <w:t>Checkups:</w:t>
      </w:r>
    </w:p>
    <w:p w14:paraId="4B8197DD" w14:textId="77777777" w:rsidR="00BB22AF" w:rsidRPr="00BB22AF" w:rsidRDefault="00BB22AF" w:rsidP="00BB22AF">
      <w:pPr>
        <w:numPr>
          <w:ilvl w:val="0"/>
          <w:numId w:val="7"/>
        </w:numPr>
      </w:pPr>
      <w:proofErr w:type="spellStart"/>
      <w:r w:rsidRPr="00BB22AF">
        <w:t>HouseholdID</w:t>
      </w:r>
      <w:proofErr w:type="spellEnd"/>
    </w:p>
    <w:p w14:paraId="45ABD61F" w14:textId="77777777" w:rsidR="00BB22AF" w:rsidRPr="00BB22AF" w:rsidRDefault="00BB22AF" w:rsidP="00BB22AF">
      <w:pPr>
        <w:numPr>
          <w:ilvl w:val="0"/>
          <w:numId w:val="7"/>
        </w:numPr>
      </w:pPr>
      <w:r w:rsidRPr="00BB22AF">
        <w:t>Date</w:t>
      </w:r>
    </w:p>
    <w:p w14:paraId="6C423F1F" w14:textId="77777777" w:rsidR="00BB22AF" w:rsidRPr="00BB22AF" w:rsidRDefault="00BB22AF" w:rsidP="00BB22AF">
      <w:pPr>
        <w:numPr>
          <w:ilvl w:val="0"/>
          <w:numId w:val="7"/>
        </w:numPr>
      </w:pPr>
      <w:r w:rsidRPr="00BB22AF">
        <w:t>Status</w:t>
      </w:r>
    </w:p>
    <w:p w14:paraId="447C7CA0" w14:textId="77777777" w:rsidR="00BB22AF" w:rsidRPr="00BB22AF" w:rsidRDefault="00BB22AF" w:rsidP="00BB22AF">
      <w:pPr>
        <w:numPr>
          <w:ilvl w:val="0"/>
          <w:numId w:val="7"/>
        </w:numPr>
      </w:pPr>
      <w:r w:rsidRPr="00BB22AF">
        <w:t>Condition or Medication</w:t>
      </w:r>
    </w:p>
    <w:p w14:paraId="76C5E368" w14:textId="77777777" w:rsidR="00BB22AF" w:rsidRPr="00BB22AF" w:rsidRDefault="00BB22AF" w:rsidP="00BB22AF">
      <w:proofErr w:type="spellStart"/>
      <w:r w:rsidRPr="00BB22AF">
        <w:t>CommunityHealthFlags</w:t>
      </w:r>
      <w:proofErr w:type="spellEnd"/>
      <w:r w:rsidRPr="00BB22AF">
        <w:t>:</w:t>
      </w:r>
    </w:p>
    <w:p w14:paraId="20B21275" w14:textId="77777777" w:rsidR="00BB22AF" w:rsidRPr="00BB22AF" w:rsidRDefault="00BB22AF" w:rsidP="00BB22AF">
      <w:pPr>
        <w:numPr>
          <w:ilvl w:val="0"/>
          <w:numId w:val="8"/>
        </w:numPr>
      </w:pPr>
      <w:r w:rsidRPr="00BB22AF">
        <w:t>Village</w:t>
      </w:r>
    </w:p>
    <w:p w14:paraId="6A7AC7C7" w14:textId="77777777" w:rsidR="00BB22AF" w:rsidRPr="00BB22AF" w:rsidRDefault="00BB22AF" w:rsidP="00BB22AF">
      <w:pPr>
        <w:numPr>
          <w:ilvl w:val="0"/>
          <w:numId w:val="8"/>
        </w:numPr>
      </w:pPr>
      <w:r w:rsidRPr="00BB22AF">
        <w:t>Condition</w:t>
      </w:r>
    </w:p>
    <w:p w14:paraId="034EFCC1" w14:textId="77777777" w:rsidR="00BB22AF" w:rsidRPr="00BB22AF" w:rsidRDefault="00BB22AF" w:rsidP="00BB22AF">
      <w:pPr>
        <w:numPr>
          <w:ilvl w:val="0"/>
          <w:numId w:val="8"/>
        </w:numPr>
      </w:pPr>
      <w:proofErr w:type="spellStart"/>
      <w:r w:rsidRPr="00BB22AF">
        <w:t>HouseholdCount</w:t>
      </w:r>
      <w:proofErr w:type="spellEnd"/>
    </w:p>
    <w:p w14:paraId="08433B54" w14:textId="77777777" w:rsidR="00BB22AF" w:rsidRPr="00BB22AF" w:rsidRDefault="00BB22AF" w:rsidP="00BB22AF">
      <w:pPr>
        <w:numPr>
          <w:ilvl w:val="0"/>
          <w:numId w:val="8"/>
        </w:numPr>
      </w:pPr>
      <w:proofErr w:type="spellStart"/>
      <w:r w:rsidRPr="00BB22AF">
        <w:t>AlertStatus</w:t>
      </w:r>
      <w:proofErr w:type="spellEnd"/>
    </w:p>
    <w:p w14:paraId="1647B660" w14:textId="77777777" w:rsidR="00BB22AF" w:rsidRPr="00BB22AF" w:rsidRDefault="00BB22AF" w:rsidP="00BB22AF">
      <w:pPr>
        <w:rPr>
          <w:b/>
          <w:bCs/>
        </w:rPr>
      </w:pPr>
      <w:r w:rsidRPr="00BB22AF">
        <w:rPr>
          <w:b/>
          <w:bCs/>
        </w:rPr>
        <w:t>6. Gamification and Rewards</w:t>
      </w:r>
    </w:p>
    <w:p w14:paraId="582C3577" w14:textId="77777777" w:rsidR="00BB22AF" w:rsidRPr="00BB22AF" w:rsidRDefault="00BB22AF" w:rsidP="00BB22AF">
      <w:r w:rsidRPr="00BB22AF">
        <w:t>The system uses a points</w:t>
      </w:r>
      <w:r w:rsidRPr="00BB22AF">
        <w:noBreakHyphen/>
        <w:t>based gamification model to encourage regular checkups. Households earn points for completing checkups and receive bonus points for consecutive visits. Points can be redeemed for practical benefits such as ration discounts or free medicines. For hackathon purposes, reward redemption is simulated.</w:t>
      </w:r>
    </w:p>
    <w:p w14:paraId="330BF474" w14:textId="77777777" w:rsidR="00BB22AF" w:rsidRPr="00BB22AF" w:rsidRDefault="00BB22AF" w:rsidP="00BB22AF">
      <w:pPr>
        <w:rPr>
          <w:b/>
          <w:bCs/>
        </w:rPr>
      </w:pPr>
      <w:r w:rsidRPr="00BB22AF">
        <w:rPr>
          <w:b/>
          <w:bCs/>
        </w:rPr>
        <w:lastRenderedPageBreak/>
        <w:t>7. Community Health Detection</w:t>
      </w:r>
    </w:p>
    <w:p w14:paraId="6CADDC9B" w14:textId="77777777" w:rsidR="00BB22AF" w:rsidRPr="00BB22AF" w:rsidRDefault="00BB22AF" w:rsidP="00BB22AF">
      <w:r w:rsidRPr="00BB22AF">
        <w:t>If multiple households in the same area report the same illness or medication, the system flags it as a community</w:t>
      </w:r>
      <w:r w:rsidRPr="00BB22AF">
        <w:noBreakHyphen/>
        <w:t>level health issue. This enables preventive actions such as targeted health camps or awareness programs.</w:t>
      </w:r>
    </w:p>
    <w:p w14:paraId="64F517AC" w14:textId="77777777" w:rsidR="00BB22AF" w:rsidRPr="00BB22AF" w:rsidRDefault="00BB22AF" w:rsidP="00BB22AF">
      <w:pPr>
        <w:rPr>
          <w:b/>
          <w:bCs/>
        </w:rPr>
      </w:pPr>
      <w:r w:rsidRPr="00BB22AF">
        <w:rPr>
          <w:b/>
          <w:bCs/>
        </w:rPr>
        <w:t>8. Localization and Accessibility</w:t>
      </w:r>
    </w:p>
    <w:p w14:paraId="299A1AF2" w14:textId="77777777" w:rsidR="00BB22AF" w:rsidRPr="00BB22AF" w:rsidRDefault="00BB22AF" w:rsidP="00BB22AF">
      <w:r w:rsidRPr="00BB22AF">
        <w:t>The system supports local languages using language files and a toggle option. Icons and simple text are used instead of complex medical terms to ensure usability for low</w:t>
      </w:r>
      <w:r w:rsidRPr="00BB22AF">
        <w:noBreakHyphen/>
        <w:t>literacy environments.</w:t>
      </w:r>
    </w:p>
    <w:p w14:paraId="18087A40" w14:textId="77777777" w:rsidR="00BB22AF" w:rsidRPr="00BB22AF" w:rsidRDefault="00BB22AF" w:rsidP="00BB22AF">
      <w:pPr>
        <w:rPr>
          <w:b/>
          <w:bCs/>
        </w:rPr>
      </w:pPr>
      <w:r w:rsidRPr="00BB22AF">
        <w:rPr>
          <w:b/>
          <w:bCs/>
        </w:rPr>
        <w:t>9. Authentication and Security</w:t>
      </w:r>
    </w:p>
    <w:p w14:paraId="1846B5E8" w14:textId="77777777" w:rsidR="00BB22AF" w:rsidRPr="00BB22AF" w:rsidRDefault="00BB22AF" w:rsidP="00BB22AF">
      <w:r w:rsidRPr="00BB22AF">
        <w:t>The system uses simple role</w:t>
      </w:r>
      <w:r w:rsidRPr="00BB22AF">
        <w:noBreakHyphen/>
        <w:t>based authentication for admins and healthcare workers. Data is stored at the household level to maintain privacy, and no sensitive individual medical data is exposed.</w:t>
      </w:r>
    </w:p>
    <w:p w14:paraId="6BBD31C9" w14:textId="77777777" w:rsidR="00BB22AF" w:rsidRPr="00BB22AF" w:rsidRDefault="00BB22AF" w:rsidP="00BB22AF">
      <w:pPr>
        <w:rPr>
          <w:b/>
          <w:bCs/>
        </w:rPr>
      </w:pPr>
      <w:r w:rsidRPr="00BB22AF">
        <w:rPr>
          <w:b/>
          <w:bCs/>
        </w:rPr>
        <w:t>10. Deployment</w:t>
      </w:r>
    </w:p>
    <w:p w14:paraId="542BE82D" w14:textId="77777777" w:rsidR="00BB22AF" w:rsidRPr="00BB22AF" w:rsidRDefault="00BB22AF" w:rsidP="00BB22AF">
      <w:r w:rsidRPr="00BB22AF">
        <w:t>Frontend:</w:t>
      </w:r>
    </w:p>
    <w:p w14:paraId="3376DF70" w14:textId="77777777" w:rsidR="00BB22AF" w:rsidRPr="00BB22AF" w:rsidRDefault="00BB22AF" w:rsidP="00BB22AF">
      <w:pPr>
        <w:numPr>
          <w:ilvl w:val="0"/>
          <w:numId w:val="9"/>
        </w:numPr>
      </w:pPr>
      <w:proofErr w:type="spellStart"/>
      <w:r w:rsidRPr="00BB22AF">
        <w:t>Vercel</w:t>
      </w:r>
      <w:proofErr w:type="spellEnd"/>
      <w:r w:rsidRPr="00BB22AF">
        <w:t xml:space="preserve"> or Netlify</w:t>
      </w:r>
    </w:p>
    <w:p w14:paraId="7266A466" w14:textId="77777777" w:rsidR="00BB22AF" w:rsidRPr="00BB22AF" w:rsidRDefault="00BB22AF" w:rsidP="00BB22AF">
      <w:r w:rsidRPr="00BB22AF">
        <w:t>Backend:</w:t>
      </w:r>
    </w:p>
    <w:p w14:paraId="66BDDFA7" w14:textId="77777777" w:rsidR="00BB22AF" w:rsidRPr="00BB22AF" w:rsidRDefault="00BB22AF" w:rsidP="00BB22AF">
      <w:pPr>
        <w:numPr>
          <w:ilvl w:val="0"/>
          <w:numId w:val="10"/>
        </w:numPr>
      </w:pPr>
      <w:r w:rsidRPr="00BB22AF">
        <w:t>Render or Railway</w:t>
      </w:r>
    </w:p>
    <w:p w14:paraId="1D39FA96" w14:textId="77777777" w:rsidR="00BB22AF" w:rsidRPr="00BB22AF" w:rsidRDefault="00BB22AF" w:rsidP="00BB22AF">
      <w:r w:rsidRPr="00BB22AF">
        <w:t>Database:</w:t>
      </w:r>
    </w:p>
    <w:p w14:paraId="544F1C11" w14:textId="77777777" w:rsidR="00BB22AF" w:rsidRPr="00BB22AF" w:rsidRDefault="00BB22AF" w:rsidP="00BB22AF">
      <w:pPr>
        <w:numPr>
          <w:ilvl w:val="0"/>
          <w:numId w:val="11"/>
        </w:numPr>
      </w:pPr>
      <w:r w:rsidRPr="00BB22AF">
        <w:t>MongoDB Atlas or Firebase</w:t>
      </w:r>
    </w:p>
    <w:p w14:paraId="79F48E44" w14:textId="77777777" w:rsidR="00BB22AF" w:rsidRPr="00BB22AF" w:rsidRDefault="00BB22AF" w:rsidP="00BB22AF">
      <w:pPr>
        <w:rPr>
          <w:b/>
          <w:bCs/>
        </w:rPr>
      </w:pPr>
      <w:r w:rsidRPr="00BB22AF">
        <w:rPr>
          <w:b/>
          <w:bCs/>
        </w:rPr>
        <w:t>11. Conclusion</w:t>
      </w:r>
    </w:p>
    <w:p w14:paraId="3602BB98" w14:textId="77777777" w:rsidR="00BB22AF" w:rsidRPr="00BB22AF" w:rsidRDefault="00BB22AF" w:rsidP="00BB22AF">
      <w:r w:rsidRPr="00BB22AF">
        <w:t>This web</w:t>
      </w:r>
      <w:r w:rsidRPr="00BB22AF">
        <w:noBreakHyphen/>
        <w:t>based system demonstrates an affordable and scalable approach to preventive healthcare by combining household</w:t>
      </w:r>
      <w:r w:rsidRPr="00BB22AF">
        <w:noBreakHyphen/>
        <w:t>level tracking, gamification, and community health analysis. The lightweight technology stack makes it ideal for hackathon implementation while remaining realistic for real</w:t>
      </w:r>
      <w:r w:rsidRPr="00BB22AF">
        <w:noBreakHyphen/>
        <w:t>world deployment.</w:t>
      </w:r>
    </w:p>
    <w:p w14:paraId="2D67639F" w14:textId="77777777" w:rsidR="000668DE" w:rsidRDefault="000668DE"/>
    <w:sectPr w:rsidR="00066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6DE"/>
    <w:multiLevelType w:val="multilevel"/>
    <w:tmpl w:val="0C9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624F99"/>
    <w:multiLevelType w:val="multilevel"/>
    <w:tmpl w:val="DA7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197090"/>
    <w:multiLevelType w:val="multilevel"/>
    <w:tmpl w:val="04DA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C66B3F"/>
    <w:multiLevelType w:val="multilevel"/>
    <w:tmpl w:val="5C8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A1249B"/>
    <w:multiLevelType w:val="multilevel"/>
    <w:tmpl w:val="13B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A06D11"/>
    <w:multiLevelType w:val="multilevel"/>
    <w:tmpl w:val="CE8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1E3043"/>
    <w:multiLevelType w:val="multilevel"/>
    <w:tmpl w:val="8A1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6B0B80"/>
    <w:multiLevelType w:val="multilevel"/>
    <w:tmpl w:val="C05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2C085E"/>
    <w:multiLevelType w:val="multilevel"/>
    <w:tmpl w:val="597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442DEE"/>
    <w:multiLevelType w:val="multilevel"/>
    <w:tmpl w:val="88C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EC2C8B"/>
    <w:multiLevelType w:val="multilevel"/>
    <w:tmpl w:val="F3E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099288">
    <w:abstractNumId w:val="9"/>
  </w:num>
  <w:num w:numId="2" w16cid:durableId="1298417490">
    <w:abstractNumId w:val="1"/>
  </w:num>
  <w:num w:numId="3" w16cid:durableId="1263369963">
    <w:abstractNumId w:val="5"/>
  </w:num>
  <w:num w:numId="4" w16cid:durableId="1880825264">
    <w:abstractNumId w:val="6"/>
  </w:num>
  <w:num w:numId="5" w16cid:durableId="510492072">
    <w:abstractNumId w:val="0"/>
  </w:num>
  <w:num w:numId="6" w16cid:durableId="1570840969">
    <w:abstractNumId w:val="10"/>
  </w:num>
  <w:num w:numId="7" w16cid:durableId="628705790">
    <w:abstractNumId w:val="3"/>
  </w:num>
  <w:num w:numId="8" w16cid:durableId="2056346112">
    <w:abstractNumId w:val="4"/>
  </w:num>
  <w:num w:numId="9" w16cid:durableId="600339508">
    <w:abstractNumId w:val="8"/>
  </w:num>
  <w:num w:numId="10" w16cid:durableId="453866522">
    <w:abstractNumId w:val="2"/>
  </w:num>
  <w:num w:numId="11" w16cid:durableId="1821651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AF"/>
    <w:rsid w:val="000668DE"/>
    <w:rsid w:val="003F58EF"/>
    <w:rsid w:val="00530956"/>
    <w:rsid w:val="0067390B"/>
    <w:rsid w:val="00A57BDA"/>
    <w:rsid w:val="00B37054"/>
    <w:rsid w:val="00BB22AF"/>
    <w:rsid w:val="00D43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58C4"/>
  <w15:chartTrackingRefBased/>
  <w15:docId w15:val="{ACE9A154-4FDB-4B44-BD09-FEF4A469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AF"/>
    <w:rPr>
      <w:rFonts w:eastAsiaTheme="majorEastAsia" w:cstheme="majorBidi"/>
      <w:color w:val="272727" w:themeColor="text1" w:themeTint="D8"/>
    </w:rPr>
  </w:style>
  <w:style w:type="paragraph" w:styleId="Title">
    <w:name w:val="Title"/>
    <w:basedOn w:val="Normal"/>
    <w:next w:val="Normal"/>
    <w:link w:val="TitleChar"/>
    <w:uiPriority w:val="10"/>
    <w:qFormat/>
    <w:rsid w:val="00BB2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AF"/>
    <w:pPr>
      <w:spacing w:before="160"/>
      <w:jc w:val="center"/>
    </w:pPr>
    <w:rPr>
      <w:i/>
      <w:iCs/>
      <w:color w:val="404040" w:themeColor="text1" w:themeTint="BF"/>
    </w:rPr>
  </w:style>
  <w:style w:type="character" w:customStyle="1" w:styleId="QuoteChar">
    <w:name w:val="Quote Char"/>
    <w:basedOn w:val="DefaultParagraphFont"/>
    <w:link w:val="Quote"/>
    <w:uiPriority w:val="29"/>
    <w:rsid w:val="00BB22AF"/>
    <w:rPr>
      <w:i/>
      <w:iCs/>
      <w:color w:val="404040" w:themeColor="text1" w:themeTint="BF"/>
    </w:rPr>
  </w:style>
  <w:style w:type="paragraph" w:styleId="ListParagraph">
    <w:name w:val="List Paragraph"/>
    <w:basedOn w:val="Normal"/>
    <w:uiPriority w:val="34"/>
    <w:qFormat/>
    <w:rsid w:val="00BB22AF"/>
    <w:pPr>
      <w:ind w:left="720"/>
      <w:contextualSpacing/>
    </w:pPr>
  </w:style>
  <w:style w:type="character" w:styleId="IntenseEmphasis">
    <w:name w:val="Intense Emphasis"/>
    <w:basedOn w:val="DefaultParagraphFont"/>
    <w:uiPriority w:val="21"/>
    <w:qFormat/>
    <w:rsid w:val="00BB22AF"/>
    <w:rPr>
      <w:i/>
      <w:iCs/>
      <w:color w:val="2F5496" w:themeColor="accent1" w:themeShade="BF"/>
    </w:rPr>
  </w:style>
  <w:style w:type="paragraph" w:styleId="IntenseQuote">
    <w:name w:val="Intense Quote"/>
    <w:basedOn w:val="Normal"/>
    <w:next w:val="Normal"/>
    <w:link w:val="IntenseQuoteChar"/>
    <w:uiPriority w:val="30"/>
    <w:qFormat/>
    <w:rsid w:val="00BB2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2AF"/>
    <w:rPr>
      <w:i/>
      <w:iCs/>
      <w:color w:val="2F5496" w:themeColor="accent1" w:themeShade="BF"/>
    </w:rPr>
  </w:style>
  <w:style w:type="character" w:styleId="IntenseReference">
    <w:name w:val="Intense Reference"/>
    <w:basedOn w:val="DefaultParagraphFont"/>
    <w:uiPriority w:val="32"/>
    <w:qFormat/>
    <w:rsid w:val="00BB2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Adish D</dc:creator>
  <cp:keywords/>
  <dc:description/>
  <cp:lastModifiedBy>Adish D</cp:lastModifiedBy>
  <cp:revision>1</cp:revision>
  <dcterms:created xsi:type="dcterms:W3CDTF">2026-01-30T07:00:00Z</dcterms:created>
  <dcterms:modified xsi:type="dcterms:W3CDTF">2026-01-30T07:01:00Z</dcterms:modified>
</cp:coreProperties>
</file>