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4B" w:rsidRDefault="004B49FF" w:rsidP="00BB56E6">
      <w:pPr>
        <w:pStyle w:val="Heading2"/>
      </w:pPr>
      <w:r>
        <w:t xml:space="preserve">IPC </w:t>
      </w:r>
      <w:r w:rsidR="00245E0E">
        <w:t>–</w:t>
      </w:r>
      <w:r w:rsidR="00721DCD">
        <w:t xml:space="preserve"> </w:t>
      </w:r>
      <w:proofErr w:type="gramStart"/>
      <w:r w:rsidR="00245E0E">
        <w:t>Winter</w:t>
      </w:r>
      <w:proofErr w:type="gramEnd"/>
      <w:r w:rsidR="00245E0E">
        <w:t xml:space="preserve"> 2012</w:t>
      </w:r>
    </w:p>
    <w:p w:rsidR="00A120FF" w:rsidRDefault="00A120FF" w:rsidP="00A120FF">
      <w:pPr>
        <w:pStyle w:val="ListParagraph"/>
        <w:ind w:left="0"/>
        <w:rPr>
          <w:rFonts w:ascii="Palatino Linotype" w:hAnsi="Palatino Linotype"/>
        </w:rPr>
      </w:pPr>
      <w:r>
        <w:rPr>
          <w:rFonts w:ascii="Palatino Linotype" w:hAnsi="Palatino Linotype"/>
        </w:rPr>
        <w:t xml:space="preserve">Refer slide deck </w:t>
      </w:r>
      <w:r w:rsidRPr="00851D76">
        <w:rPr>
          <w:rFonts w:ascii="Courier New" w:hAnsi="Courier New" w:cs="Courier New"/>
        </w:rPr>
        <w:t>0</w:t>
      </w:r>
      <w:r w:rsidR="004B49FF">
        <w:rPr>
          <w:rFonts w:ascii="Courier New" w:hAnsi="Courier New" w:cs="Courier New"/>
        </w:rPr>
        <w:t>5</w:t>
      </w:r>
      <w:r w:rsidRPr="00851D76">
        <w:rPr>
          <w:rFonts w:ascii="Courier New" w:hAnsi="Courier New" w:cs="Courier New"/>
        </w:rPr>
        <w:t>_nto</w:t>
      </w:r>
      <w:r w:rsidR="004B49FF">
        <w:rPr>
          <w:rFonts w:ascii="Courier New" w:hAnsi="Courier New" w:cs="Courier New"/>
          <w:lang w:val="en-CA"/>
        </w:rPr>
        <w:t>_</w:t>
      </w:r>
      <w:proofErr w:type="spellStart"/>
      <w:r w:rsidR="004B49FF">
        <w:rPr>
          <w:rFonts w:ascii="Courier New" w:hAnsi="Courier New" w:cs="Courier New"/>
          <w:lang w:val="en-CA"/>
        </w:rPr>
        <w:t>ipc</w:t>
      </w:r>
      <w:proofErr w:type="spellEnd"/>
      <w:r w:rsidRPr="00851D76">
        <w:rPr>
          <w:rFonts w:ascii="Courier New" w:hAnsi="Courier New" w:cs="Courier New"/>
        </w:rPr>
        <w:t>_r11.pdf</w:t>
      </w:r>
      <w:r>
        <w:rPr>
          <w:rFonts w:ascii="Palatino Linotype" w:hAnsi="Palatino Linotype"/>
        </w:rPr>
        <w:t xml:space="preserve"> for answers.</w:t>
      </w:r>
    </w:p>
    <w:p w:rsidR="00A86227" w:rsidRDefault="00A86227" w:rsidP="00B8265B">
      <w:pPr>
        <w:pStyle w:val="Heading3"/>
      </w:pPr>
      <w:r>
        <w:t>General</w:t>
      </w:r>
    </w:p>
    <w:p w:rsidR="004763AC" w:rsidRDefault="004763AC" w:rsidP="00A86227">
      <w:pPr>
        <w:pStyle w:val="Question"/>
      </w:pPr>
      <w:r>
        <w:t>List three IPC’s unique to QNX.</w:t>
      </w:r>
      <w:r w:rsidR="00262933">
        <w:t xml:space="preserve"> (slide 3)</w:t>
      </w:r>
      <w:r>
        <w:br/>
      </w:r>
      <w:r w:rsidR="00E36AAE">
        <w:t>message passing, pulses, and Persistent Publish and Subscribe</w:t>
      </w:r>
    </w:p>
    <w:p w:rsidR="0022763B" w:rsidRDefault="0022763B" w:rsidP="0022763B">
      <w:pPr>
        <w:pStyle w:val="Question"/>
        <w:numPr>
          <w:ilvl w:val="0"/>
          <w:numId w:val="0"/>
        </w:numPr>
        <w:ind w:left="720"/>
      </w:pPr>
    </w:p>
    <w:p w:rsidR="009C129B" w:rsidRDefault="004763AC" w:rsidP="00A86227">
      <w:pPr>
        <w:pStyle w:val="Question"/>
      </w:pPr>
      <w:r>
        <w:t>List three POSIX/UNIX IPC’s</w:t>
      </w:r>
      <w:r w:rsidR="0099263C">
        <w:t xml:space="preserve"> (slide 3)</w:t>
      </w:r>
    </w:p>
    <w:p w:rsidR="009C129B" w:rsidRDefault="009C129B" w:rsidP="009C129B">
      <w:pPr>
        <w:pStyle w:val="ListParagraph"/>
      </w:pPr>
      <w:r>
        <w:t>Semaphores, message queues, shared memory</w:t>
      </w:r>
    </w:p>
    <w:p w:rsidR="00A86227" w:rsidRPr="00A86227" w:rsidRDefault="004763AC" w:rsidP="009C129B">
      <w:pPr>
        <w:pStyle w:val="Question"/>
        <w:numPr>
          <w:ilvl w:val="0"/>
          <w:numId w:val="0"/>
        </w:numPr>
        <w:ind w:left="360"/>
      </w:pPr>
      <w:r>
        <w:br/>
      </w:r>
    </w:p>
    <w:p w:rsidR="00A86227" w:rsidRPr="00B8265B" w:rsidRDefault="00A86227" w:rsidP="00B8265B">
      <w:pPr>
        <w:pStyle w:val="Heading3"/>
      </w:pPr>
      <w:r w:rsidRPr="00B8265B">
        <w:t>Message Passing</w:t>
      </w:r>
    </w:p>
    <w:p w:rsidR="009A2580" w:rsidRDefault="004318CB" w:rsidP="00A86227">
      <w:pPr>
        <w:pStyle w:val="Question"/>
      </w:pPr>
      <w:r>
        <w:t>With help of a simple illustration briefly explain the IPC using message passing. Clearly label the three calls used in message passing. (refer slide 5)</w:t>
      </w:r>
    </w:p>
    <w:p w:rsidR="00855A4A" w:rsidRDefault="00855A4A" w:rsidP="00855A4A">
      <w:pPr>
        <w:pStyle w:val="Question"/>
        <w:numPr>
          <w:ilvl w:val="0"/>
          <w:numId w:val="0"/>
        </w:numPr>
        <w:ind w:left="1080" w:hanging="360"/>
      </w:pPr>
    </w:p>
    <w:p w:rsidR="00855A4A" w:rsidRDefault="00855A4A" w:rsidP="00855A4A">
      <w:pPr>
        <w:pStyle w:val="Question"/>
        <w:numPr>
          <w:ilvl w:val="0"/>
          <w:numId w:val="0"/>
        </w:numPr>
        <w:ind w:left="1080" w:hanging="360"/>
      </w:pPr>
      <w:proofErr w:type="spellStart"/>
      <w:r>
        <w:t>MsgSend</w:t>
      </w:r>
      <w:proofErr w:type="spellEnd"/>
    </w:p>
    <w:p w:rsidR="00855A4A" w:rsidRDefault="00855A4A" w:rsidP="00855A4A">
      <w:pPr>
        <w:pStyle w:val="Question"/>
        <w:numPr>
          <w:ilvl w:val="0"/>
          <w:numId w:val="0"/>
        </w:numPr>
        <w:ind w:left="3240" w:firstLine="360"/>
      </w:pPr>
      <w:proofErr w:type="spellStart"/>
      <w:r>
        <w:t>MsgReceive</w:t>
      </w:r>
      <w:proofErr w:type="spellEnd"/>
    </w:p>
    <w:p w:rsidR="00855A4A" w:rsidRDefault="00855A4A" w:rsidP="00855A4A">
      <w:pPr>
        <w:pStyle w:val="Question"/>
        <w:numPr>
          <w:ilvl w:val="0"/>
          <w:numId w:val="0"/>
        </w:numPr>
        <w:ind w:left="2880" w:firstLine="720"/>
      </w:pPr>
      <w:proofErr w:type="spellStart"/>
      <w:r>
        <w:t>MsgReply</w:t>
      </w:r>
      <w:proofErr w:type="spellEnd"/>
    </w:p>
    <w:p w:rsidR="0022763B" w:rsidRDefault="0022763B" w:rsidP="0022763B">
      <w:pPr>
        <w:pStyle w:val="Question"/>
        <w:numPr>
          <w:ilvl w:val="0"/>
          <w:numId w:val="0"/>
        </w:numPr>
        <w:ind w:left="720" w:hanging="360"/>
      </w:pPr>
    </w:p>
    <w:p w:rsidR="00D43E70" w:rsidRDefault="007269A6" w:rsidP="006D1720">
      <w:pPr>
        <w:pStyle w:val="Question"/>
      </w:pPr>
      <w:r>
        <w:t xml:space="preserve">Explain what is meant by the term </w:t>
      </w:r>
      <w:r w:rsidRPr="007269A6">
        <w:rPr>
          <w:b/>
        </w:rPr>
        <w:t>blocked</w:t>
      </w:r>
      <w:r>
        <w:rPr>
          <w:b/>
        </w:rPr>
        <w:t xml:space="preserve">, </w:t>
      </w:r>
      <w:r w:rsidRPr="007269A6">
        <w:t>when referring to message passing.</w:t>
      </w:r>
    </w:p>
    <w:p w:rsidR="00855A4A" w:rsidRDefault="00855A4A" w:rsidP="00805CE5">
      <w:pPr>
        <w:pStyle w:val="Question"/>
        <w:numPr>
          <w:ilvl w:val="0"/>
          <w:numId w:val="0"/>
        </w:numPr>
        <w:ind w:left="720"/>
      </w:pPr>
    </w:p>
    <w:p w:rsidR="009A2580" w:rsidRDefault="00855A4A" w:rsidP="00805CE5">
      <w:pPr>
        <w:pStyle w:val="Question"/>
        <w:numPr>
          <w:ilvl w:val="0"/>
          <w:numId w:val="0"/>
        </w:numPr>
        <w:ind w:left="720"/>
      </w:pPr>
      <w:r>
        <w:t>Blocked means that execution stops and waits for either a message to be sent (server) or waits for a message reply (client)</w:t>
      </w:r>
    </w:p>
    <w:p w:rsidR="0022763B" w:rsidRDefault="0022763B" w:rsidP="00805CE5">
      <w:pPr>
        <w:pStyle w:val="Question"/>
        <w:numPr>
          <w:ilvl w:val="0"/>
          <w:numId w:val="0"/>
        </w:numPr>
        <w:ind w:left="720"/>
      </w:pPr>
    </w:p>
    <w:p w:rsidR="009A2580" w:rsidRDefault="009A2580" w:rsidP="009A2580">
      <w:pPr>
        <w:pStyle w:val="Question"/>
        <w:numPr>
          <w:ilvl w:val="0"/>
          <w:numId w:val="0"/>
        </w:numPr>
        <w:ind w:left="720" w:hanging="360"/>
      </w:pPr>
    </w:p>
    <w:p w:rsidR="00264028" w:rsidRDefault="00FD2EEB" w:rsidP="00D43E70">
      <w:pPr>
        <w:pStyle w:val="Question"/>
      </w:pPr>
      <w:r>
        <w:t>Consider this scenario. At time</w:t>
      </w:r>
      <w:r w:rsidRPr="00983741">
        <w:rPr>
          <w:rStyle w:val="CodeChar"/>
        </w:rPr>
        <w:t xml:space="preserve"> t1</w:t>
      </w:r>
      <w:r>
        <w:t xml:space="preserve"> the </w:t>
      </w:r>
      <w:proofErr w:type="spellStart"/>
      <w:r w:rsidRPr="00983741">
        <w:rPr>
          <w:rStyle w:val="CodeChar"/>
        </w:rPr>
        <w:t>MsgReceive</w:t>
      </w:r>
      <w:proofErr w:type="spellEnd"/>
      <w:r>
        <w:t xml:space="preserve"> </w:t>
      </w:r>
      <w:r w:rsidR="00983741">
        <w:t xml:space="preserve">call </w:t>
      </w:r>
      <w:r>
        <w:t>is</w:t>
      </w:r>
      <w:r w:rsidR="00983741">
        <w:t xml:space="preserve"> used, later at time </w:t>
      </w:r>
      <w:r w:rsidR="00983741" w:rsidRPr="00983741">
        <w:rPr>
          <w:rStyle w:val="CodeChar"/>
        </w:rPr>
        <w:t>t2</w:t>
      </w:r>
      <w:r w:rsidR="00983741">
        <w:t xml:space="preserve"> </w:t>
      </w:r>
      <w:r w:rsidR="00983573">
        <w:br/>
      </w:r>
      <w:r w:rsidR="00983741">
        <w:t>(</w:t>
      </w:r>
      <w:r w:rsidR="00983741" w:rsidRPr="00983741">
        <w:rPr>
          <w:rStyle w:val="CodeChar"/>
        </w:rPr>
        <w:t>t2 &gt;</w:t>
      </w:r>
      <w:r w:rsidR="00983573">
        <w:rPr>
          <w:rStyle w:val="CodeChar"/>
        </w:rPr>
        <w:t xml:space="preserve"> </w:t>
      </w:r>
      <w:r w:rsidR="00983741" w:rsidRPr="00983741">
        <w:rPr>
          <w:rStyle w:val="CodeChar"/>
        </w:rPr>
        <w:t>t1</w:t>
      </w:r>
      <w:r w:rsidR="00983741">
        <w:t xml:space="preserve">), </w:t>
      </w:r>
      <w:proofErr w:type="spellStart"/>
      <w:r w:rsidR="00983741" w:rsidRPr="00983741">
        <w:rPr>
          <w:rStyle w:val="CodeChar"/>
        </w:rPr>
        <w:t>MsgSend</w:t>
      </w:r>
      <w:proofErr w:type="spellEnd"/>
      <w:r w:rsidR="00983741">
        <w:t xml:space="preserve"> is used at client. Explain the status of the server when </w:t>
      </w:r>
      <w:proofErr w:type="spellStart"/>
      <w:r w:rsidR="00983741" w:rsidRPr="00983741">
        <w:rPr>
          <w:rStyle w:val="CodeChar"/>
        </w:rPr>
        <w:t>MsgReceive</w:t>
      </w:r>
      <w:proofErr w:type="spellEnd"/>
      <w:r w:rsidR="00983741">
        <w:t xml:space="preserve"> is issued.</w:t>
      </w:r>
      <w:r w:rsidR="003E6C44">
        <w:t xml:space="preserve"> (refer slide 7)</w:t>
      </w:r>
    </w:p>
    <w:p w:rsidR="00B17459" w:rsidRPr="00B17459" w:rsidRDefault="00B12411" w:rsidP="0022763B">
      <w:pPr>
        <w:pStyle w:val="Question"/>
        <w:numPr>
          <w:ilvl w:val="0"/>
          <w:numId w:val="0"/>
        </w:numPr>
        <w:ind w:left="720"/>
      </w:pPr>
      <w:r>
        <w:rPr>
          <w:b/>
        </w:rPr>
        <w:br/>
      </w:r>
      <w:proofErr w:type="spellStart"/>
      <w:r w:rsidR="00855A4A">
        <w:t>MsgReceieve</w:t>
      </w:r>
      <w:proofErr w:type="spellEnd"/>
      <w:r w:rsidR="00855A4A">
        <w:t xml:space="preserve"> is blocked until </w:t>
      </w:r>
      <w:proofErr w:type="gramStart"/>
      <w:r w:rsidR="00855A4A">
        <w:t>the it</w:t>
      </w:r>
      <w:proofErr w:type="gramEnd"/>
      <w:r w:rsidR="00855A4A">
        <w:t xml:space="preserve"> receives a message from the client.</w:t>
      </w:r>
    </w:p>
    <w:p w:rsidR="009A2580" w:rsidRDefault="009A2580" w:rsidP="009A2580">
      <w:pPr>
        <w:pStyle w:val="Question"/>
        <w:numPr>
          <w:ilvl w:val="0"/>
          <w:numId w:val="0"/>
        </w:numPr>
        <w:ind w:left="720" w:hanging="360"/>
      </w:pPr>
    </w:p>
    <w:p w:rsidR="00DC5A4C" w:rsidRDefault="00DC5A4C" w:rsidP="00DC5A4C">
      <w:pPr>
        <w:pStyle w:val="Question"/>
      </w:pPr>
      <w:r w:rsidRPr="007D4F08">
        <w:t xml:space="preserve">Explain what is meant by the term send blocked, reply blocked and receive blocked </w:t>
      </w:r>
      <w:r w:rsidRPr="00E83BB3">
        <w:t>when referring to message passing. Support your answer with a diagram which includes a time domain.</w:t>
      </w:r>
      <w:r>
        <w:t xml:space="preserve"> Refer Slide 8.</w:t>
      </w:r>
    </w:p>
    <w:p w:rsidR="00DC5A4C" w:rsidRDefault="00DC5A4C" w:rsidP="00DC5A4C">
      <w:pPr>
        <w:pStyle w:val="Question"/>
        <w:numPr>
          <w:ilvl w:val="0"/>
          <w:numId w:val="0"/>
        </w:numPr>
        <w:ind w:left="720"/>
      </w:pPr>
    </w:p>
    <w:p w:rsidR="00D30F25" w:rsidRDefault="00D30F25" w:rsidP="00DC5A4C">
      <w:pPr>
        <w:pStyle w:val="Question"/>
        <w:numPr>
          <w:ilvl w:val="0"/>
          <w:numId w:val="0"/>
        </w:numPr>
        <w:ind w:left="720"/>
      </w:pPr>
      <w:r>
        <w:t xml:space="preserve">Send Blocked – When the </w:t>
      </w:r>
      <w:proofErr w:type="spellStart"/>
      <w:r>
        <w:t>MsgSend</w:t>
      </w:r>
      <w:proofErr w:type="spellEnd"/>
      <w:r>
        <w:t xml:space="preserve"> is waiting for a connection to the server</w:t>
      </w:r>
    </w:p>
    <w:p w:rsidR="00D30F25" w:rsidRDefault="00D30F25" w:rsidP="00DC5A4C">
      <w:pPr>
        <w:pStyle w:val="Question"/>
        <w:numPr>
          <w:ilvl w:val="0"/>
          <w:numId w:val="0"/>
        </w:numPr>
        <w:ind w:left="720"/>
      </w:pPr>
      <w:r>
        <w:t>Reply Blocked – After sending the message, the client is blocked and waits for the server to send a response</w:t>
      </w:r>
    </w:p>
    <w:p w:rsidR="00D30F25" w:rsidRDefault="00FD7EB6" w:rsidP="00DC5A4C">
      <w:pPr>
        <w:pStyle w:val="Question"/>
        <w:numPr>
          <w:ilvl w:val="0"/>
          <w:numId w:val="0"/>
        </w:numPr>
        <w:ind w:left="720"/>
      </w:pPr>
      <w:r>
        <w:t xml:space="preserve">Receive Blocked – When the server is waiting for the client to send </w:t>
      </w:r>
      <w:proofErr w:type="gramStart"/>
      <w:r>
        <w:t>a</w:t>
      </w:r>
      <w:proofErr w:type="gramEnd"/>
      <w:r>
        <w:t xml:space="preserve"> msg.</w:t>
      </w:r>
    </w:p>
    <w:p w:rsidR="00D30F25" w:rsidRDefault="00D30F25" w:rsidP="00DC5A4C">
      <w:pPr>
        <w:pStyle w:val="Question"/>
        <w:numPr>
          <w:ilvl w:val="0"/>
          <w:numId w:val="0"/>
        </w:numPr>
        <w:ind w:left="720"/>
      </w:pPr>
    </w:p>
    <w:p w:rsidR="00922EF1" w:rsidRDefault="00922EF1" w:rsidP="0046217F">
      <w:pPr>
        <w:pStyle w:val="Question"/>
      </w:pPr>
      <w:r>
        <w:lastRenderedPageBreak/>
        <w:t>True/False. A server can connect to only one client.</w:t>
      </w:r>
      <w:r w:rsidR="00CB2651">
        <w:br/>
      </w:r>
      <w:r w:rsidR="001A559E">
        <w:t>False</w:t>
      </w:r>
    </w:p>
    <w:p w:rsidR="00922EF1" w:rsidRDefault="00922EF1" w:rsidP="00922EF1">
      <w:pPr>
        <w:pStyle w:val="Question"/>
      </w:pPr>
      <w:r>
        <w:t>True/False. A client can connect to only one server.</w:t>
      </w:r>
      <w:r w:rsidR="00CB2651">
        <w:br/>
      </w:r>
      <w:r w:rsidR="001A559E">
        <w:t>False</w:t>
      </w:r>
    </w:p>
    <w:p w:rsidR="0022763B" w:rsidRDefault="00392830" w:rsidP="0022763B">
      <w:pPr>
        <w:pStyle w:val="Question"/>
      </w:pPr>
      <w:r>
        <w:t xml:space="preserve">Explain how </w:t>
      </w:r>
      <w:proofErr w:type="spellStart"/>
      <w:r w:rsidRPr="00392830">
        <w:rPr>
          <w:rStyle w:val="CodeChar"/>
        </w:rPr>
        <w:t>errno</w:t>
      </w:r>
      <w:proofErr w:type="spellEnd"/>
      <w:r>
        <w:t xml:space="preserve"> works in older </w:t>
      </w:r>
      <w:proofErr w:type="gramStart"/>
      <w:r>
        <w:t>Unix</w:t>
      </w:r>
      <w:proofErr w:type="gramEnd"/>
      <w:r>
        <w:t xml:space="preserve"> functions and “modern” POSIX functions.</w:t>
      </w:r>
      <w:r w:rsidR="00ED6060">
        <w:t xml:space="preserve"> Refer slide 21.</w:t>
      </w:r>
      <w:r>
        <w:br/>
      </w:r>
    </w:p>
    <w:p w:rsidR="00392830" w:rsidRDefault="001A559E" w:rsidP="00AD0EF4">
      <w:pPr>
        <w:pStyle w:val="Question"/>
        <w:numPr>
          <w:ilvl w:val="0"/>
          <w:numId w:val="0"/>
        </w:numPr>
        <w:ind w:left="720"/>
      </w:pPr>
      <w:r>
        <w:t xml:space="preserve">In older Unix Functions, </w:t>
      </w:r>
      <w:proofErr w:type="spellStart"/>
      <w:r>
        <w:t>errno</w:t>
      </w:r>
      <w:proofErr w:type="spellEnd"/>
      <w:r>
        <w:t xml:space="preserve"> would be set with an error value, and -1 returned in the function to indicate an error. Modern POSIX functions will return 0 on success, and an </w:t>
      </w:r>
      <w:proofErr w:type="spellStart"/>
      <w:r>
        <w:t>errno</w:t>
      </w:r>
      <w:proofErr w:type="spellEnd"/>
      <w:r>
        <w:t xml:space="preserve"> value on fail.</w:t>
      </w:r>
      <w:r w:rsidR="00392830">
        <w:br/>
      </w:r>
    </w:p>
    <w:p w:rsidR="008A460C" w:rsidRDefault="006F2467" w:rsidP="0046217F">
      <w:pPr>
        <w:pStyle w:val="Question"/>
      </w:pPr>
      <w:r>
        <w:t xml:space="preserve">True/False. During </w:t>
      </w:r>
      <w:proofErr w:type="spellStart"/>
      <w:r w:rsidRPr="006F2467">
        <w:rPr>
          <w:rStyle w:val="CodeChar"/>
        </w:rPr>
        <w:t>MsgSend</w:t>
      </w:r>
      <w:proofErr w:type="spellEnd"/>
      <w:r>
        <w:t xml:space="preserve"> the kernel passes the address of the first byte of the message to the server.</w:t>
      </w:r>
      <w:r w:rsidR="006A47A8">
        <w:t xml:space="preserve"> (slide 24)</w:t>
      </w:r>
    </w:p>
    <w:p w:rsidR="008A460C" w:rsidRDefault="008A460C" w:rsidP="008A460C">
      <w:pPr>
        <w:pStyle w:val="Question"/>
        <w:numPr>
          <w:ilvl w:val="0"/>
          <w:numId w:val="0"/>
        </w:numPr>
        <w:ind w:left="720" w:hanging="360"/>
      </w:pPr>
    </w:p>
    <w:p w:rsidR="00311FD6" w:rsidRDefault="008A460C" w:rsidP="008A460C">
      <w:pPr>
        <w:pStyle w:val="Question"/>
        <w:numPr>
          <w:ilvl w:val="0"/>
          <w:numId w:val="0"/>
        </w:numPr>
        <w:ind w:left="1440" w:hanging="360"/>
      </w:pPr>
      <w:r>
        <w:t>False, the whole message is copied</w:t>
      </w:r>
      <w:r w:rsidR="00311FD6">
        <w:br/>
      </w:r>
    </w:p>
    <w:p w:rsidR="008A460C" w:rsidRDefault="00E63903" w:rsidP="0046217F">
      <w:pPr>
        <w:pStyle w:val="Question"/>
      </w:pPr>
      <w:r>
        <w:t xml:space="preserve">A client sends a message using </w:t>
      </w:r>
      <w:proofErr w:type="spellStart"/>
      <w:proofErr w:type="gramStart"/>
      <w:r w:rsidRPr="00F4476A">
        <w:rPr>
          <w:rStyle w:val="CodeChar"/>
        </w:rPr>
        <w:t>MsgSend</w:t>
      </w:r>
      <w:proofErr w:type="spellEnd"/>
      <w:r w:rsidR="006A49C3">
        <w:rPr>
          <w:rStyle w:val="CodeChar"/>
        </w:rPr>
        <w:t>(</w:t>
      </w:r>
      <w:proofErr w:type="gramEnd"/>
      <w:r w:rsidR="006A49C3">
        <w:rPr>
          <w:rStyle w:val="CodeChar"/>
        </w:rPr>
        <w:t>)</w:t>
      </w:r>
      <w:r>
        <w:t>, the server replies with no data. When would a server use this feature? (slide 25)</w:t>
      </w:r>
    </w:p>
    <w:p w:rsidR="008A460C" w:rsidRDefault="008A460C" w:rsidP="008A460C">
      <w:pPr>
        <w:pStyle w:val="Question"/>
        <w:numPr>
          <w:ilvl w:val="0"/>
          <w:numId w:val="0"/>
        </w:numPr>
        <w:ind w:left="720" w:hanging="360"/>
      </w:pPr>
    </w:p>
    <w:p w:rsidR="00BD2C55" w:rsidRDefault="008A460C" w:rsidP="008A460C">
      <w:pPr>
        <w:pStyle w:val="Question"/>
        <w:numPr>
          <w:ilvl w:val="0"/>
          <w:numId w:val="0"/>
        </w:numPr>
        <w:ind w:left="1440" w:hanging="360"/>
      </w:pPr>
      <w:r>
        <w:t>In cases when only a status is required by the client</w:t>
      </w:r>
      <w:r w:rsidR="00BD2C55">
        <w:br/>
      </w:r>
    </w:p>
    <w:p w:rsidR="009B5270" w:rsidRDefault="009B5270" w:rsidP="0046217F">
      <w:pPr>
        <w:pStyle w:val="Question"/>
      </w:pPr>
      <w:r>
        <w:t>“QNX Neutrino messaging is synchronous”. Explain.</w:t>
      </w:r>
      <w:r>
        <w:br/>
      </w:r>
      <w:r>
        <w:br/>
      </w:r>
      <w:r w:rsidR="00DC4F00">
        <w:t xml:space="preserve">Messages will cause the calling thread to block until it has been successfully completed. This is synchronous. </w:t>
      </w:r>
      <w:r>
        <w:br/>
      </w:r>
    </w:p>
    <w:p w:rsidR="00DC4F00" w:rsidRDefault="00D81BE6" w:rsidP="0046217F">
      <w:pPr>
        <w:pStyle w:val="Question"/>
      </w:pPr>
      <w:r>
        <w:t xml:space="preserve">If you used </w:t>
      </w:r>
      <w:proofErr w:type="spellStart"/>
      <w:proofErr w:type="gramStart"/>
      <w:r w:rsidRPr="00D81BE6">
        <w:rPr>
          <w:rStyle w:val="CodeChar"/>
        </w:rPr>
        <w:t>MsgSend</w:t>
      </w:r>
      <w:proofErr w:type="spellEnd"/>
      <w:r w:rsidRPr="00D81BE6">
        <w:rPr>
          <w:rStyle w:val="CodeChar"/>
        </w:rPr>
        <w:t>(</w:t>
      </w:r>
      <w:proofErr w:type="gramEnd"/>
      <w:r w:rsidRPr="00D81BE6">
        <w:rPr>
          <w:rStyle w:val="CodeChar"/>
        </w:rPr>
        <w:t>)</w:t>
      </w:r>
      <w:r>
        <w:t xml:space="preserve"> in the </w:t>
      </w:r>
      <w:r w:rsidRPr="00D81BE6">
        <w:rPr>
          <w:rStyle w:val="CodeChar"/>
        </w:rPr>
        <w:t>main()</w:t>
      </w:r>
      <w:r>
        <w:t xml:space="preserve"> function of a client or used </w:t>
      </w:r>
      <w:proofErr w:type="spellStart"/>
      <w:r w:rsidRPr="00D81BE6">
        <w:rPr>
          <w:rStyle w:val="CodeChar"/>
        </w:rPr>
        <w:t>MsgReceive</w:t>
      </w:r>
      <w:proofErr w:type="spellEnd"/>
      <w:r w:rsidRPr="00D81BE6">
        <w:rPr>
          <w:rStyle w:val="CodeChar"/>
        </w:rPr>
        <w:t>()</w:t>
      </w:r>
      <w:r>
        <w:t xml:space="preserve"> in the </w:t>
      </w:r>
      <w:r w:rsidRPr="00D81BE6">
        <w:rPr>
          <w:rStyle w:val="CodeChar"/>
        </w:rPr>
        <w:t>main()</w:t>
      </w:r>
      <w:r w:rsidR="007F4BEC">
        <w:t xml:space="preserve"> function i</w:t>
      </w:r>
      <w:r>
        <w:t>n server, it would block</w:t>
      </w:r>
      <w:r w:rsidR="007F4BEC">
        <w:t>; u</w:t>
      </w:r>
      <w:r>
        <w:t xml:space="preserve">ntil the client received a reply it would </w:t>
      </w:r>
      <w:r w:rsidR="007F4BEC">
        <w:t xml:space="preserve">remain </w:t>
      </w:r>
      <w:r>
        <w:t>block</w:t>
      </w:r>
      <w:r w:rsidR="007F4BEC">
        <w:t>ed</w:t>
      </w:r>
      <w:r>
        <w:t>. How would you solve this situation?</w:t>
      </w:r>
      <w:r w:rsidR="00CF74C6">
        <w:t xml:space="preserve"> (slide 34)</w:t>
      </w:r>
      <w:r w:rsidR="00CF74C6">
        <w:br/>
      </w:r>
    </w:p>
    <w:p w:rsidR="00FC70CB" w:rsidRDefault="00DC4F00" w:rsidP="00DC4F00">
      <w:pPr>
        <w:pStyle w:val="Question"/>
        <w:numPr>
          <w:ilvl w:val="0"/>
          <w:numId w:val="0"/>
        </w:numPr>
        <w:ind w:left="720"/>
      </w:pPr>
      <w:r>
        <w:t>Send the message via a new thread.</w:t>
      </w:r>
      <w:r w:rsidR="00FC70CB">
        <w:br/>
      </w:r>
    </w:p>
    <w:p w:rsidR="00200F93" w:rsidRPr="00200F93" w:rsidRDefault="00FC70CB" w:rsidP="00200F93">
      <w:pPr>
        <w:pStyle w:val="Question"/>
        <w:rPr>
          <w:rStyle w:val="Heading3Char"/>
          <w:rFonts w:ascii="Palatino Linotype" w:eastAsiaTheme="minorHAnsi" w:hAnsi="Palatino Linotype" w:cstheme="minorBidi"/>
          <w:b w:val="0"/>
          <w:bCs w:val="0"/>
          <w:color w:val="auto"/>
        </w:rPr>
      </w:pPr>
      <w:r>
        <w:t xml:space="preserve">Explain the purpose of </w:t>
      </w:r>
      <w:proofErr w:type="spellStart"/>
      <w:r w:rsidR="005D45C9" w:rsidRPr="005D45C9">
        <w:rPr>
          <w:rStyle w:val="CodeChar"/>
        </w:rPr>
        <w:t>name_</w:t>
      </w:r>
      <w:proofErr w:type="gramStart"/>
      <w:r w:rsidR="005D45C9" w:rsidRPr="005D45C9">
        <w:rPr>
          <w:rStyle w:val="CodeChar"/>
        </w:rPr>
        <w:t>open</w:t>
      </w:r>
      <w:proofErr w:type="spellEnd"/>
      <w:r w:rsidR="005D45C9" w:rsidRPr="005D45C9">
        <w:rPr>
          <w:rStyle w:val="CodeChar"/>
        </w:rPr>
        <w:t>(</w:t>
      </w:r>
      <w:proofErr w:type="gramEnd"/>
      <w:r w:rsidR="005D45C9" w:rsidRPr="005D45C9">
        <w:rPr>
          <w:rStyle w:val="CodeChar"/>
        </w:rPr>
        <w:t>)</w:t>
      </w:r>
      <w:r w:rsidR="005D45C9">
        <w:t xml:space="preserve"> and </w:t>
      </w:r>
      <w:proofErr w:type="spellStart"/>
      <w:r w:rsidRPr="00FC70CB">
        <w:rPr>
          <w:rStyle w:val="CodeChar"/>
        </w:rPr>
        <w:t>name_attach</w:t>
      </w:r>
      <w:proofErr w:type="spellEnd"/>
      <w:r w:rsidRPr="00FC70CB">
        <w:rPr>
          <w:rStyle w:val="CodeChar"/>
        </w:rPr>
        <w:t>()</w:t>
      </w:r>
      <w:r>
        <w:t>?</w:t>
      </w:r>
      <w:r w:rsidR="002824DC">
        <w:t xml:space="preserve"> (</w:t>
      </w:r>
      <w:proofErr w:type="gramStart"/>
      <w:r w:rsidR="002824DC">
        <w:t>slide</w:t>
      </w:r>
      <w:proofErr w:type="gramEnd"/>
      <w:r w:rsidR="002824DC">
        <w:t xml:space="preserve"> 46)</w:t>
      </w:r>
      <w:r w:rsidR="00D81BE6">
        <w:br/>
      </w:r>
      <w:r w:rsidR="00D81BE6">
        <w:br/>
      </w:r>
      <w:proofErr w:type="spellStart"/>
      <w:r w:rsidR="00DC4F00">
        <w:t>name_open</w:t>
      </w:r>
      <w:proofErr w:type="spellEnd"/>
      <w:r w:rsidR="00DC4F00">
        <w:t xml:space="preserve">() and </w:t>
      </w:r>
      <w:proofErr w:type="spellStart"/>
      <w:r w:rsidR="00DC4F00">
        <w:t>name_attach</w:t>
      </w:r>
      <w:proofErr w:type="spellEnd"/>
      <w:r w:rsidR="00DC4F00">
        <w:t xml:space="preserve">() are ways of connecting to a server without knowing its PID. </w:t>
      </w:r>
      <w:r w:rsidR="00D81BE6">
        <w:br/>
      </w:r>
    </w:p>
    <w:p w:rsidR="00D81BE6" w:rsidRDefault="00B8265B" w:rsidP="00200F93">
      <w:pPr>
        <w:pStyle w:val="Question"/>
        <w:numPr>
          <w:ilvl w:val="0"/>
          <w:numId w:val="0"/>
        </w:numPr>
      </w:pPr>
      <w:r w:rsidRPr="00B8265B">
        <w:rPr>
          <w:rStyle w:val="Heading3Char"/>
        </w:rPr>
        <w:t>Pulses</w:t>
      </w:r>
    </w:p>
    <w:p w:rsidR="001E510A" w:rsidRDefault="004B31C4" w:rsidP="001E510A">
      <w:pPr>
        <w:pStyle w:val="Question"/>
      </w:pPr>
      <w:r>
        <w:t>Sending a pulse is non-blo</w:t>
      </w:r>
      <w:r w:rsidR="00CC7207">
        <w:t>cking for the sender. Explain</w:t>
      </w:r>
      <w:r w:rsidR="00CC7207">
        <w:br/>
      </w:r>
    </w:p>
    <w:p w:rsidR="00DC4F00" w:rsidRDefault="00DC4F00" w:rsidP="00DC4F00">
      <w:pPr>
        <w:pStyle w:val="Question"/>
        <w:numPr>
          <w:ilvl w:val="0"/>
          <w:numId w:val="0"/>
        </w:numPr>
        <w:ind w:left="720"/>
      </w:pPr>
      <w:r>
        <w:t>When sender sends the pulse, it does not wait for a response from the server, and so execution is not blocked.</w:t>
      </w:r>
    </w:p>
    <w:p w:rsidR="00DC4F00" w:rsidRDefault="00DC4F00" w:rsidP="00DC4F00">
      <w:pPr>
        <w:pStyle w:val="Question"/>
        <w:numPr>
          <w:ilvl w:val="0"/>
          <w:numId w:val="0"/>
        </w:numPr>
        <w:ind w:left="720"/>
      </w:pPr>
    </w:p>
    <w:p w:rsidR="001E510A" w:rsidRDefault="001E510A" w:rsidP="001E510A">
      <w:pPr>
        <w:pStyle w:val="Question"/>
      </w:pPr>
      <w:r>
        <w:lastRenderedPageBreak/>
        <w:t>A pulse can have</w:t>
      </w:r>
    </w:p>
    <w:p w:rsidR="001E510A" w:rsidRDefault="001E510A" w:rsidP="0022763B">
      <w:pPr>
        <w:pStyle w:val="Question"/>
        <w:numPr>
          <w:ilvl w:val="0"/>
          <w:numId w:val="0"/>
        </w:numPr>
        <w:ind w:left="1440"/>
      </w:pPr>
    </w:p>
    <w:p w:rsidR="001E510A" w:rsidRDefault="001E510A" w:rsidP="001E510A">
      <w:pPr>
        <w:pStyle w:val="Question"/>
      </w:pPr>
      <w:r>
        <w:t xml:space="preserve">True/False. There is no </w:t>
      </w:r>
      <w:proofErr w:type="spellStart"/>
      <w:proofErr w:type="gramStart"/>
      <w:r w:rsidRPr="00A1195C">
        <w:rPr>
          <w:rStyle w:val="CodeBoldChar"/>
        </w:rPr>
        <w:t>MsgReply</w:t>
      </w:r>
      <w:proofErr w:type="spellEnd"/>
      <w:r w:rsidRPr="00A1195C">
        <w:rPr>
          <w:rStyle w:val="CodeBoldChar"/>
        </w:rPr>
        <w:t>(</w:t>
      </w:r>
      <w:proofErr w:type="gramEnd"/>
      <w:r w:rsidRPr="00A1195C">
        <w:rPr>
          <w:rStyle w:val="CodeBoldChar"/>
        </w:rPr>
        <w:t>)</w:t>
      </w:r>
      <w:r>
        <w:t xml:space="preserve"> for a pulse.</w:t>
      </w:r>
      <w:r>
        <w:br/>
      </w:r>
      <w:r w:rsidR="00351FFA">
        <w:t>true</w:t>
      </w:r>
      <w:r>
        <w:br/>
      </w:r>
    </w:p>
    <w:p w:rsidR="001E510A" w:rsidRDefault="001E510A" w:rsidP="001E510A">
      <w:pPr>
        <w:pStyle w:val="Question"/>
      </w:pPr>
      <w:r>
        <w:t xml:space="preserve">What is the return value from </w:t>
      </w:r>
      <w:proofErr w:type="spellStart"/>
      <w:r w:rsidRPr="002A79FD">
        <w:rPr>
          <w:rStyle w:val="CodeBoldChar"/>
        </w:rPr>
        <w:t>MsgReceive</w:t>
      </w:r>
      <w:proofErr w:type="spellEnd"/>
      <w:r w:rsidRPr="002A79FD">
        <w:rPr>
          <w:rStyle w:val="CodeBoldChar"/>
        </w:rPr>
        <w:t>()</w:t>
      </w:r>
      <w:r>
        <w:t xml:space="preserve"> when (refer slide 37)</w:t>
      </w:r>
    </w:p>
    <w:p w:rsidR="00351FFA" w:rsidRDefault="00351FFA" w:rsidP="00351FFA">
      <w:pPr>
        <w:pStyle w:val="Question"/>
        <w:numPr>
          <w:ilvl w:val="0"/>
          <w:numId w:val="0"/>
        </w:numPr>
        <w:ind w:left="720" w:hanging="360"/>
      </w:pPr>
    </w:p>
    <w:p w:rsidR="00351FFA" w:rsidRDefault="00351FFA" w:rsidP="00351FFA">
      <w:pPr>
        <w:pStyle w:val="Question"/>
        <w:numPr>
          <w:ilvl w:val="0"/>
          <w:numId w:val="0"/>
        </w:numPr>
        <w:ind w:left="1080" w:hanging="360"/>
      </w:pPr>
      <w:r>
        <w:t>0 for pulses</w:t>
      </w:r>
    </w:p>
    <w:p w:rsidR="00351FFA" w:rsidRDefault="00351FFA" w:rsidP="00351FFA">
      <w:pPr>
        <w:pStyle w:val="Question"/>
        <w:numPr>
          <w:ilvl w:val="0"/>
          <w:numId w:val="0"/>
        </w:numPr>
        <w:ind w:left="720" w:hanging="360"/>
      </w:pPr>
      <w:r>
        <w:tab/>
        <w:t xml:space="preserve">Greater </w:t>
      </w:r>
      <w:proofErr w:type="spellStart"/>
      <w:r>
        <w:t>then</w:t>
      </w:r>
      <w:proofErr w:type="spellEnd"/>
      <w:r>
        <w:t xml:space="preserve"> 0 for messages</w:t>
      </w:r>
    </w:p>
    <w:p w:rsidR="001E510A" w:rsidRDefault="001E510A" w:rsidP="001E510A">
      <w:pPr>
        <w:pStyle w:val="Question"/>
        <w:numPr>
          <w:ilvl w:val="0"/>
          <w:numId w:val="0"/>
        </w:numPr>
        <w:ind w:left="1440"/>
      </w:pPr>
    </w:p>
    <w:p w:rsidR="00351FFA" w:rsidRDefault="001E510A" w:rsidP="001E510A">
      <w:pPr>
        <w:pStyle w:val="Question"/>
      </w:pPr>
      <w:r>
        <w:t>True/False. Pulses are asynchronous.</w:t>
      </w:r>
      <w:r>
        <w:br/>
      </w:r>
    </w:p>
    <w:p w:rsidR="001E510A" w:rsidRDefault="00351FFA" w:rsidP="00351FFA">
      <w:pPr>
        <w:pStyle w:val="Question"/>
        <w:numPr>
          <w:ilvl w:val="0"/>
          <w:numId w:val="0"/>
        </w:numPr>
        <w:ind w:left="720"/>
      </w:pPr>
      <w:proofErr w:type="gramStart"/>
      <w:r>
        <w:t>true</w:t>
      </w:r>
      <w:proofErr w:type="gramEnd"/>
      <w:r w:rsidR="001E510A">
        <w:br/>
      </w:r>
    </w:p>
    <w:p w:rsidR="00351FFA" w:rsidRDefault="001E510A" w:rsidP="0022763B">
      <w:pPr>
        <w:pStyle w:val="Question"/>
      </w:pPr>
      <w:r>
        <w:t xml:space="preserve">How is </w:t>
      </w:r>
      <w:proofErr w:type="spellStart"/>
      <w:proofErr w:type="gramStart"/>
      <w:r w:rsidRPr="00BD5186">
        <w:rPr>
          <w:rStyle w:val="CodeBoldChar"/>
        </w:rPr>
        <w:t>MsgReceivePulse</w:t>
      </w:r>
      <w:proofErr w:type="spellEnd"/>
      <w:r w:rsidRPr="00BD5186">
        <w:rPr>
          <w:rStyle w:val="CodeBoldChar"/>
        </w:rPr>
        <w:t>(</w:t>
      </w:r>
      <w:proofErr w:type="gramEnd"/>
      <w:r w:rsidRPr="00BD5186">
        <w:rPr>
          <w:rStyle w:val="CodeBoldChar"/>
        </w:rPr>
        <w:t>)</w:t>
      </w:r>
      <w:r>
        <w:t xml:space="preserve"> different from </w:t>
      </w:r>
      <w:proofErr w:type="spellStart"/>
      <w:r w:rsidRPr="00BD5186">
        <w:rPr>
          <w:rStyle w:val="CodeBoldChar"/>
        </w:rPr>
        <w:t>MsgReceive</w:t>
      </w:r>
      <w:proofErr w:type="spellEnd"/>
      <w:r w:rsidRPr="00BD5186">
        <w:rPr>
          <w:rStyle w:val="CodeBoldChar"/>
        </w:rPr>
        <w:t>()</w:t>
      </w:r>
      <w:r w:rsidRPr="00BD5186">
        <w:t>?</w:t>
      </w:r>
      <w:r>
        <w:t xml:space="preserve"> Would you use both? Describe a situation when you would use both. </w:t>
      </w:r>
    </w:p>
    <w:p w:rsidR="00351FFA" w:rsidRDefault="00351FFA" w:rsidP="00351FFA">
      <w:pPr>
        <w:pStyle w:val="Question"/>
        <w:numPr>
          <w:ilvl w:val="0"/>
          <w:numId w:val="0"/>
        </w:numPr>
        <w:ind w:left="360"/>
      </w:pPr>
    </w:p>
    <w:p w:rsidR="0022763B" w:rsidRDefault="00351FFA" w:rsidP="00351FFA">
      <w:pPr>
        <w:pStyle w:val="Question"/>
        <w:numPr>
          <w:ilvl w:val="0"/>
          <w:numId w:val="0"/>
        </w:numPr>
        <w:ind w:left="360"/>
      </w:pPr>
      <w:proofErr w:type="spellStart"/>
      <w:proofErr w:type="gramStart"/>
      <w:r>
        <w:t>MsgReceivePulse</w:t>
      </w:r>
      <w:proofErr w:type="spellEnd"/>
      <w:r>
        <w:t>(</w:t>
      </w:r>
      <w:proofErr w:type="gramEnd"/>
      <w:r>
        <w:t>) will only receive pulses. You might use both if you wanted both regular messages, and critical changes in state from the client. You might have a separate thread monitoring for critical state changes via a pulse;</w:t>
      </w:r>
      <w:r w:rsidR="001E510A">
        <w:br/>
      </w:r>
    </w:p>
    <w:p w:rsidR="001E510A" w:rsidRDefault="001E510A" w:rsidP="001E510A">
      <w:pPr>
        <w:pStyle w:val="Question"/>
        <w:numPr>
          <w:ilvl w:val="0"/>
          <w:numId w:val="0"/>
        </w:numPr>
        <w:ind w:left="720"/>
      </w:pPr>
    </w:p>
    <w:p w:rsidR="00387CBA" w:rsidRDefault="00387CBA" w:rsidP="00387CBA">
      <w:pPr>
        <w:pStyle w:val="Question"/>
        <w:numPr>
          <w:ilvl w:val="0"/>
          <w:numId w:val="0"/>
        </w:numPr>
        <w:rPr>
          <w:rStyle w:val="Heading3Char"/>
        </w:rPr>
      </w:pPr>
      <w:r>
        <w:rPr>
          <w:rStyle w:val="Heading3Char"/>
        </w:rPr>
        <w:t xml:space="preserve">Shared Memory </w:t>
      </w:r>
    </w:p>
    <w:p w:rsidR="00387CBA" w:rsidRPr="009E0F2B" w:rsidRDefault="00387CBA" w:rsidP="00387CBA">
      <w:pPr>
        <w:pStyle w:val="Question"/>
        <w:numPr>
          <w:ilvl w:val="0"/>
          <w:numId w:val="0"/>
        </w:numPr>
        <w:ind w:left="360"/>
      </w:pPr>
      <w:proofErr w:type="gramStart"/>
      <w:r w:rsidRPr="009E0F2B">
        <w:rPr>
          <w:rStyle w:val="Heading3Char"/>
          <w:rFonts w:ascii="Palatino Linotype" w:eastAsiaTheme="minorHAnsi" w:hAnsi="Palatino Linotype" w:cstheme="minorBidi"/>
          <w:b w:val="0"/>
          <w:bCs w:val="0"/>
          <w:color w:val="auto"/>
        </w:rPr>
        <w:t>Ref</w:t>
      </w:r>
      <w:r>
        <w:rPr>
          <w:rStyle w:val="Heading3Char"/>
          <w:rFonts w:ascii="Palatino Linotype" w:eastAsiaTheme="minorHAnsi" w:hAnsi="Palatino Linotype" w:cstheme="minorBidi"/>
          <w:b w:val="0"/>
          <w:bCs w:val="0"/>
          <w:color w:val="auto"/>
        </w:rPr>
        <w:t xml:space="preserve">er </w:t>
      </w:r>
      <w:r w:rsidRPr="009E0F2B">
        <w:rPr>
          <w:rStyle w:val="Heading3Char"/>
          <w:rFonts w:ascii="Palatino Linotype" w:eastAsiaTheme="minorHAnsi" w:hAnsi="Palatino Linotype" w:cstheme="minorBidi"/>
          <w:b w:val="0"/>
          <w:bCs w:val="0"/>
          <w:color w:val="auto"/>
        </w:rPr>
        <w:t>:</w:t>
      </w:r>
      <w:proofErr w:type="gramEnd"/>
      <w:r w:rsidRPr="009E0F2B">
        <w:rPr>
          <w:rStyle w:val="Heading3Char"/>
          <w:rFonts w:ascii="Palatino Linotype" w:eastAsiaTheme="minorHAnsi" w:hAnsi="Palatino Linotype" w:cstheme="minorBidi"/>
          <w:b w:val="0"/>
          <w:bCs w:val="0"/>
          <w:color w:val="auto"/>
        </w:rPr>
        <w:t xml:space="preserve"> Slides 132 to 140</w:t>
      </w:r>
      <w:r w:rsidR="0022763B">
        <w:rPr>
          <w:rStyle w:val="Heading3Char"/>
          <w:rFonts w:ascii="Palatino Linotype" w:eastAsiaTheme="minorHAnsi" w:hAnsi="Palatino Linotype" w:cstheme="minorBidi"/>
          <w:b w:val="0"/>
          <w:bCs w:val="0"/>
          <w:color w:val="auto"/>
        </w:rPr>
        <w:br/>
      </w:r>
    </w:p>
    <w:p w:rsidR="00387CBA" w:rsidRDefault="00387CBA" w:rsidP="00387CBA">
      <w:pPr>
        <w:pStyle w:val="Question"/>
      </w:pPr>
      <w:r>
        <w:t>Explain how shared memory works.</w:t>
      </w:r>
      <w:r>
        <w:br/>
      </w:r>
      <w:r>
        <w:br/>
      </w:r>
      <w:r w:rsidR="006D570E">
        <w:t xml:space="preserve">Shared memory is a virtual address space that maps to physical memory, and can be accessed by multiple processes. There is no guarantee that the memory would be </w:t>
      </w:r>
      <w:proofErr w:type="gramStart"/>
      <w:r w:rsidR="006D570E">
        <w:t>contiguous .</w:t>
      </w:r>
      <w:proofErr w:type="gramEnd"/>
      <w:r>
        <w:br/>
      </w:r>
      <w:r>
        <w:br/>
      </w:r>
    </w:p>
    <w:p w:rsidR="00387CBA" w:rsidRDefault="00387CBA" w:rsidP="00387CBA">
      <w:pPr>
        <w:pStyle w:val="Question"/>
      </w:pPr>
      <w:r>
        <w:t>What is an advantage of shared memory? What are two disadvantages of shared memory?</w:t>
      </w:r>
      <w:r>
        <w:br/>
      </w:r>
      <w:r>
        <w:br/>
      </w:r>
      <w:r w:rsidR="005C2824">
        <w:t>An advantage of shared memory is that both processes have direct access to the data, and so no data is being needlessly copied. Unfortunately, this also means that the process writing to the memory doesn’t know when it is safe to write, and the one reading doesn’t know when it is safe to read.</w:t>
      </w:r>
      <w:r>
        <w:br/>
      </w:r>
      <w:r>
        <w:br/>
      </w:r>
      <w:r>
        <w:br/>
      </w:r>
    </w:p>
    <w:p w:rsidR="00387CBA" w:rsidRDefault="00387CBA" w:rsidP="00387CBA">
      <w:pPr>
        <w:pStyle w:val="Question"/>
      </w:pPr>
      <w:r>
        <w:lastRenderedPageBreak/>
        <w:t xml:space="preserve">Explain the synchronization problem in shared memory. Suggest a possible solution to the problem. </w:t>
      </w:r>
      <w:r>
        <w:br/>
      </w:r>
      <w:r>
        <w:br/>
      </w:r>
      <w:r w:rsidR="00EF1E4A">
        <w:t>Mentioned above. A solution would be to use semaphores or pulses to control access to the block of memory.</w:t>
      </w:r>
      <w:r w:rsidR="007B6DEB">
        <w:t xml:space="preserve"> Atomic function would work as well, or </w:t>
      </w:r>
      <w:proofErr w:type="spellStart"/>
      <w:r w:rsidR="007B6DEB">
        <w:t>mutexes</w:t>
      </w:r>
      <w:proofErr w:type="spellEnd"/>
      <w:r w:rsidR="007B6DEB">
        <w:t>.</w:t>
      </w:r>
      <w:r>
        <w:br/>
      </w:r>
      <w:r>
        <w:br/>
      </w:r>
      <w:r>
        <w:br/>
      </w:r>
    </w:p>
    <w:p w:rsidR="00387CBA" w:rsidRDefault="00387CBA" w:rsidP="00387CBA">
      <w:pPr>
        <w:pStyle w:val="Question"/>
      </w:pPr>
      <w:r>
        <w:t>Give an example of an application where shared memory is used effectively.</w:t>
      </w:r>
    </w:p>
    <w:p w:rsidR="00387CBA" w:rsidRDefault="00387CBA" w:rsidP="00387CBA">
      <w:pPr>
        <w:pStyle w:val="Question"/>
        <w:numPr>
          <w:ilvl w:val="0"/>
          <w:numId w:val="0"/>
        </w:numPr>
        <w:ind w:left="360"/>
      </w:pPr>
    </w:p>
    <w:p w:rsidR="00387CBA" w:rsidRDefault="00387CBA" w:rsidP="00200F93">
      <w:pPr>
        <w:pStyle w:val="Question"/>
        <w:numPr>
          <w:ilvl w:val="0"/>
          <w:numId w:val="0"/>
        </w:numPr>
      </w:pPr>
    </w:p>
    <w:p w:rsidR="00D05084" w:rsidRDefault="00D05084" w:rsidP="00D05084">
      <w:pPr>
        <w:pStyle w:val="Heading3"/>
      </w:pPr>
      <w:r w:rsidRPr="00AB4105">
        <w:t xml:space="preserve">Event Delivery </w:t>
      </w:r>
    </w:p>
    <w:p w:rsidR="00D05084" w:rsidRDefault="00D05084" w:rsidP="00D05084">
      <w:pPr>
        <w:pStyle w:val="Question"/>
        <w:numPr>
          <w:ilvl w:val="0"/>
          <w:numId w:val="0"/>
        </w:numPr>
      </w:pPr>
      <w:r>
        <w:t xml:space="preserve">Refer </w:t>
      </w:r>
    </w:p>
    <w:p w:rsidR="00D05084" w:rsidRDefault="00D05084" w:rsidP="00D05084">
      <w:pPr>
        <w:pStyle w:val="Question"/>
        <w:numPr>
          <w:ilvl w:val="0"/>
          <w:numId w:val="6"/>
        </w:numPr>
        <w:rPr>
          <w:rStyle w:val="Heading3Char"/>
          <w:rFonts w:ascii="Palatino Linotype" w:eastAsiaTheme="minorHAnsi" w:hAnsi="Palatino Linotype" w:cstheme="minorBidi"/>
          <w:b w:val="0"/>
          <w:bCs w:val="0"/>
          <w:color w:val="auto"/>
        </w:rPr>
      </w:pPr>
      <w:r>
        <w:t xml:space="preserve">slide deck </w:t>
      </w:r>
      <w:r w:rsidRPr="00851D76">
        <w:rPr>
          <w:rFonts w:ascii="Courier New" w:hAnsi="Courier New" w:cs="Courier New"/>
        </w:rPr>
        <w:t>0</w:t>
      </w:r>
      <w:r>
        <w:rPr>
          <w:rFonts w:ascii="Courier New" w:hAnsi="Courier New" w:cs="Courier New"/>
        </w:rPr>
        <w:t>5</w:t>
      </w:r>
      <w:r w:rsidRPr="00851D76">
        <w:rPr>
          <w:rFonts w:ascii="Courier New" w:hAnsi="Courier New" w:cs="Courier New"/>
        </w:rPr>
        <w:t>_nto</w:t>
      </w:r>
      <w:r>
        <w:rPr>
          <w:rFonts w:ascii="Courier New" w:hAnsi="Courier New" w:cs="Courier New"/>
          <w:lang w:val="en-CA"/>
        </w:rPr>
        <w:t>_</w:t>
      </w:r>
      <w:proofErr w:type="spellStart"/>
      <w:r>
        <w:rPr>
          <w:rFonts w:ascii="Courier New" w:hAnsi="Courier New" w:cs="Courier New"/>
          <w:lang w:val="en-CA"/>
        </w:rPr>
        <w:t>ipc</w:t>
      </w:r>
      <w:proofErr w:type="spellEnd"/>
      <w:r w:rsidRPr="00851D76">
        <w:rPr>
          <w:rFonts w:ascii="Courier New" w:hAnsi="Courier New" w:cs="Courier New"/>
        </w:rPr>
        <w:t>_r11.pdf</w:t>
      </w:r>
      <w:r>
        <w:t xml:space="preserve">, </w:t>
      </w:r>
      <w:r w:rsidRPr="009E0F2B">
        <w:rPr>
          <w:rStyle w:val="Heading3Char"/>
          <w:rFonts w:ascii="Palatino Linotype" w:eastAsiaTheme="minorHAnsi" w:hAnsi="Palatino Linotype" w:cstheme="minorBidi"/>
          <w:b w:val="0"/>
          <w:bCs w:val="0"/>
          <w:color w:val="auto"/>
        </w:rPr>
        <w:t>Slides 1</w:t>
      </w:r>
      <w:r>
        <w:rPr>
          <w:rStyle w:val="Heading3Char"/>
          <w:rFonts w:ascii="Palatino Linotype" w:eastAsiaTheme="minorHAnsi" w:hAnsi="Palatino Linotype" w:cstheme="minorBidi"/>
          <w:b w:val="0"/>
          <w:bCs w:val="0"/>
          <w:color w:val="auto"/>
        </w:rPr>
        <w:t>17</w:t>
      </w:r>
      <w:r w:rsidRPr="009E0F2B">
        <w:rPr>
          <w:rStyle w:val="Heading3Char"/>
          <w:rFonts w:ascii="Palatino Linotype" w:eastAsiaTheme="minorHAnsi" w:hAnsi="Palatino Linotype" w:cstheme="minorBidi"/>
          <w:b w:val="0"/>
          <w:bCs w:val="0"/>
          <w:color w:val="auto"/>
        </w:rPr>
        <w:t xml:space="preserve"> to 1</w:t>
      </w:r>
      <w:r>
        <w:rPr>
          <w:rStyle w:val="Heading3Char"/>
          <w:rFonts w:ascii="Palatino Linotype" w:eastAsiaTheme="minorHAnsi" w:hAnsi="Palatino Linotype" w:cstheme="minorBidi"/>
          <w:b w:val="0"/>
          <w:bCs w:val="0"/>
          <w:color w:val="auto"/>
        </w:rPr>
        <w:t>18</w:t>
      </w:r>
    </w:p>
    <w:p w:rsidR="00D05084" w:rsidRPr="005F0A19" w:rsidRDefault="00D05084" w:rsidP="00D05084">
      <w:pPr>
        <w:pStyle w:val="Question"/>
        <w:numPr>
          <w:ilvl w:val="0"/>
          <w:numId w:val="6"/>
        </w:numPr>
        <w:rPr>
          <w:rFonts w:asciiTheme="minorHAnsi" w:hAnsiTheme="minorHAnsi"/>
        </w:rPr>
      </w:pPr>
      <w:r w:rsidRPr="00C44C6E">
        <w:rPr>
          <w:rStyle w:val="QuestionChar1"/>
        </w:rPr>
        <w:t>QNX help on</w:t>
      </w:r>
      <w:r>
        <w:t xml:space="preserve"> </w:t>
      </w:r>
      <w:r w:rsidRPr="00AB4105">
        <w:rPr>
          <w:rStyle w:val="QuestionChar1"/>
        </w:rPr>
        <w:t xml:space="preserve">structure </w:t>
      </w:r>
      <w:proofErr w:type="spellStart"/>
      <w:r w:rsidRPr="00D05084">
        <w:rPr>
          <w:rStyle w:val="CodeChar"/>
          <w:b w:val="0"/>
        </w:rPr>
        <w:t>sigevent</w:t>
      </w:r>
      <w:proofErr w:type="spellEnd"/>
      <w:r w:rsidRPr="00D05084">
        <w:rPr>
          <w:rStyle w:val="CodeChar"/>
          <w:b w:val="0"/>
        </w:rPr>
        <w:t xml:space="preserve">, </w:t>
      </w:r>
      <w:proofErr w:type="spellStart"/>
      <w:r w:rsidRPr="00D05084">
        <w:rPr>
          <w:rStyle w:val="CodeChar"/>
          <w:b w:val="0"/>
        </w:rPr>
        <w:t>MsgDeliverEvent</w:t>
      </w:r>
      <w:proofErr w:type="spellEnd"/>
      <w:r w:rsidRPr="00D05084">
        <w:rPr>
          <w:rStyle w:val="CodeChar"/>
          <w:b w:val="0"/>
        </w:rPr>
        <w:t>()</w:t>
      </w:r>
    </w:p>
    <w:p w:rsidR="00D05084" w:rsidRPr="00BA12EE" w:rsidRDefault="00D05084" w:rsidP="00D05084"/>
    <w:p w:rsidR="00D05084" w:rsidRDefault="00D05084" w:rsidP="00D05084">
      <w:pPr>
        <w:pStyle w:val="Question"/>
      </w:pPr>
      <w:r>
        <w:t xml:space="preserve">What is meant by an </w:t>
      </w:r>
      <w:r w:rsidRPr="00C530C6">
        <w:rPr>
          <w:i/>
        </w:rPr>
        <w:t>event</w:t>
      </w:r>
      <w:r>
        <w:t xml:space="preserve"> in QNX? Give examples of events. Give examples of entities that deliver events?</w:t>
      </w:r>
      <w:r>
        <w:br/>
      </w:r>
      <w:r>
        <w:br/>
      </w:r>
      <w:r w:rsidR="00ED7DB3">
        <w:t>An event in QNX is a form of notification. Pulses, signals, message passing.  Interrupt, timer, application</w:t>
      </w:r>
      <w:r w:rsidR="00FA4AEE">
        <w:t>.</w:t>
      </w:r>
      <w:r>
        <w:br/>
      </w:r>
      <w:r>
        <w:br/>
      </w:r>
    </w:p>
    <w:p w:rsidR="00D05084" w:rsidRDefault="00D05084" w:rsidP="00D05084">
      <w:pPr>
        <w:pStyle w:val="Question"/>
      </w:pPr>
      <w:r>
        <w:t xml:space="preserve">Give examples of how events are delivered. </w:t>
      </w:r>
      <w:r>
        <w:br/>
      </w:r>
      <w:r>
        <w:br/>
      </w:r>
      <w:r w:rsidR="00171344">
        <w:t>messages, pulses</w:t>
      </w:r>
      <w:r>
        <w:br/>
      </w:r>
      <w:r>
        <w:br/>
      </w:r>
    </w:p>
    <w:p w:rsidR="00D05084" w:rsidRDefault="00D05084" w:rsidP="00D05084">
      <w:pPr>
        <w:pStyle w:val="Question"/>
      </w:pPr>
      <w:r>
        <w:t xml:space="preserve">What does the function </w:t>
      </w:r>
      <w:proofErr w:type="spellStart"/>
      <w:proofErr w:type="gramStart"/>
      <w:r w:rsidRPr="00FE7301">
        <w:rPr>
          <w:rStyle w:val="CodeChar"/>
        </w:rPr>
        <w:t>InterruptWait</w:t>
      </w:r>
      <w:proofErr w:type="spellEnd"/>
      <w:r w:rsidRPr="00FE7301">
        <w:rPr>
          <w:rStyle w:val="CodeChar"/>
        </w:rPr>
        <w:t>(</w:t>
      </w:r>
      <w:proofErr w:type="gramEnd"/>
      <w:r w:rsidRPr="00FE7301">
        <w:rPr>
          <w:rStyle w:val="CodeChar"/>
        </w:rPr>
        <w:t>)</w:t>
      </w:r>
      <w:r>
        <w:t xml:space="preserve"> do? </w:t>
      </w:r>
      <w:r>
        <w:br/>
      </w:r>
      <w:r>
        <w:br/>
      </w:r>
      <w:r w:rsidR="00171344">
        <w:t>Waits for a hardware interrupt</w:t>
      </w:r>
      <w:r>
        <w:br/>
      </w:r>
      <w:r>
        <w:br/>
      </w:r>
      <w:r>
        <w:br/>
      </w:r>
    </w:p>
    <w:p w:rsidR="00D05084" w:rsidRDefault="00D05084" w:rsidP="00D05084">
      <w:pPr>
        <w:pStyle w:val="Question"/>
      </w:pPr>
      <w:r>
        <w:t>Name the structure that stores properties of an event?</w:t>
      </w:r>
    </w:p>
    <w:p w:rsidR="00D05084" w:rsidRDefault="00D05084" w:rsidP="00D05084">
      <w:pPr>
        <w:pStyle w:val="Question"/>
        <w:numPr>
          <w:ilvl w:val="0"/>
          <w:numId w:val="0"/>
        </w:numPr>
        <w:ind w:left="720"/>
      </w:pPr>
    </w:p>
    <w:p w:rsidR="00D05084" w:rsidRDefault="00171344" w:rsidP="00D05084">
      <w:pPr>
        <w:pStyle w:val="Question"/>
        <w:numPr>
          <w:ilvl w:val="0"/>
          <w:numId w:val="0"/>
        </w:numPr>
        <w:ind w:left="720"/>
      </w:pPr>
      <w:proofErr w:type="spellStart"/>
      <w:proofErr w:type="gramStart"/>
      <w:r>
        <w:t>sigevent</w:t>
      </w:r>
      <w:proofErr w:type="spellEnd"/>
      <w:proofErr w:type="gramEnd"/>
    </w:p>
    <w:p w:rsidR="00D05084" w:rsidRDefault="00D05084" w:rsidP="00D05084">
      <w:pPr>
        <w:pStyle w:val="Question"/>
        <w:numPr>
          <w:ilvl w:val="0"/>
          <w:numId w:val="0"/>
        </w:numPr>
        <w:ind w:left="720"/>
      </w:pPr>
    </w:p>
    <w:p w:rsidR="00D05084" w:rsidRDefault="00D05084" w:rsidP="00D05084">
      <w:pPr>
        <w:pStyle w:val="Question"/>
      </w:pPr>
      <w:r>
        <w:t>Identify the entity that would usually initialize the event structure</w:t>
      </w:r>
    </w:p>
    <w:p w:rsidR="00D05084" w:rsidRPr="007961CA" w:rsidRDefault="00D05084" w:rsidP="00D05084">
      <w:pPr>
        <w:pStyle w:val="Question"/>
        <w:numPr>
          <w:ilvl w:val="1"/>
          <w:numId w:val="1"/>
        </w:numPr>
        <w:rPr>
          <w:b/>
        </w:rPr>
      </w:pPr>
      <w:r w:rsidRPr="007961CA">
        <w:rPr>
          <w:b/>
        </w:rPr>
        <w:t>Client</w:t>
      </w:r>
    </w:p>
    <w:p w:rsidR="00D05084" w:rsidRDefault="00D05084" w:rsidP="00D05084">
      <w:pPr>
        <w:pStyle w:val="Question"/>
        <w:numPr>
          <w:ilvl w:val="1"/>
          <w:numId w:val="1"/>
        </w:numPr>
      </w:pPr>
      <w:r>
        <w:t>Server</w:t>
      </w:r>
    </w:p>
    <w:p w:rsidR="00D05084" w:rsidRDefault="00D05084" w:rsidP="00D05084">
      <w:pPr>
        <w:pStyle w:val="Question"/>
        <w:numPr>
          <w:ilvl w:val="1"/>
          <w:numId w:val="1"/>
        </w:numPr>
      </w:pPr>
      <w:r>
        <w:lastRenderedPageBreak/>
        <w:t>Kernel</w:t>
      </w:r>
    </w:p>
    <w:p w:rsidR="00D05084" w:rsidRDefault="00D05084" w:rsidP="00D05084">
      <w:pPr>
        <w:pStyle w:val="Question"/>
        <w:numPr>
          <w:ilvl w:val="1"/>
          <w:numId w:val="1"/>
        </w:numPr>
      </w:pPr>
      <w:r>
        <w:t>File System</w:t>
      </w:r>
    </w:p>
    <w:p w:rsidR="00D05084" w:rsidRPr="00EB1B19" w:rsidRDefault="00D05084" w:rsidP="00D05084">
      <w:pPr>
        <w:pStyle w:val="Code"/>
        <w:numPr>
          <w:ilvl w:val="1"/>
          <w:numId w:val="1"/>
        </w:numPr>
      </w:pPr>
      <w:proofErr w:type="spellStart"/>
      <w:r w:rsidRPr="00EB1B19">
        <w:t>procnto</w:t>
      </w:r>
      <w:proofErr w:type="spellEnd"/>
    </w:p>
    <w:p w:rsidR="00D05084" w:rsidRDefault="00D05084" w:rsidP="00D05084">
      <w:pPr>
        <w:pStyle w:val="Question"/>
        <w:numPr>
          <w:ilvl w:val="0"/>
          <w:numId w:val="0"/>
        </w:numPr>
        <w:ind w:left="720"/>
      </w:pPr>
    </w:p>
    <w:p w:rsidR="00D05084" w:rsidRDefault="00D05084" w:rsidP="00D05084">
      <w:pPr>
        <w:pStyle w:val="Question"/>
      </w:pPr>
      <w:r>
        <w:t>Identify two ways the event structure can be initialized.</w:t>
      </w:r>
    </w:p>
    <w:p w:rsidR="00D05084" w:rsidRDefault="00D05084" w:rsidP="00D05084">
      <w:pPr>
        <w:pStyle w:val="Question"/>
        <w:numPr>
          <w:ilvl w:val="0"/>
          <w:numId w:val="0"/>
        </w:numPr>
        <w:ind w:left="720"/>
      </w:pPr>
    </w:p>
    <w:p w:rsidR="00D05084" w:rsidRDefault="007961CA" w:rsidP="00D05084">
      <w:pPr>
        <w:pStyle w:val="Question"/>
        <w:numPr>
          <w:ilvl w:val="0"/>
          <w:numId w:val="0"/>
        </w:numPr>
        <w:ind w:left="720"/>
      </w:pPr>
      <w:r>
        <w:t>Manually or using macros</w:t>
      </w:r>
    </w:p>
    <w:p w:rsidR="00D05084" w:rsidRDefault="00D05084" w:rsidP="00D05084">
      <w:pPr>
        <w:pStyle w:val="Question"/>
        <w:numPr>
          <w:ilvl w:val="0"/>
          <w:numId w:val="0"/>
        </w:numPr>
        <w:ind w:left="720"/>
      </w:pPr>
    </w:p>
    <w:p w:rsidR="00D05084" w:rsidRDefault="00D05084" w:rsidP="00D05084">
      <w:pPr>
        <w:pStyle w:val="Question"/>
      </w:pPr>
      <w:r>
        <w:t>Draw a simple fence diagram with two entities that would send and receive events.</w:t>
      </w:r>
    </w:p>
    <w:p w:rsidR="00D05084" w:rsidRDefault="00D05084" w:rsidP="00D05084">
      <w:pPr>
        <w:pStyle w:val="Question"/>
        <w:numPr>
          <w:ilvl w:val="0"/>
          <w:numId w:val="0"/>
        </w:numPr>
        <w:ind w:left="720"/>
      </w:pPr>
    </w:p>
    <w:p w:rsidR="00D05084" w:rsidRDefault="00D05084" w:rsidP="00D05084">
      <w:pPr>
        <w:pStyle w:val="Question"/>
        <w:numPr>
          <w:ilvl w:val="0"/>
          <w:numId w:val="0"/>
        </w:numPr>
        <w:ind w:left="720"/>
      </w:pPr>
    </w:p>
    <w:p w:rsidR="00D05084" w:rsidRDefault="00D05084" w:rsidP="00D05084">
      <w:pPr>
        <w:pStyle w:val="Question"/>
        <w:numPr>
          <w:ilvl w:val="0"/>
          <w:numId w:val="0"/>
        </w:numPr>
        <w:ind w:left="720"/>
      </w:pPr>
    </w:p>
    <w:p w:rsidR="00D05084" w:rsidRDefault="00D05084" w:rsidP="00D05084">
      <w:pPr>
        <w:pStyle w:val="Question"/>
        <w:numPr>
          <w:ilvl w:val="0"/>
          <w:numId w:val="0"/>
        </w:numPr>
        <w:ind w:left="720"/>
      </w:pPr>
    </w:p>
    <w:p w:rsidR="00D05084" w:rsidRDefault="00D05084" w:rsidP="00D05084">
      <w:pPr>
        <w:pStyle w:val="Question"/>
        <w:numPr>
          <w:ilvl w:val="0"/>
          <w:numId w:val="0"/>
        </w:numPr>
        <w:ind w:left="720"/>
      </w:pPr>
    </w:p>
    <w:p w:rsidR="00D05084" w:rsidRDefault="00D05084" w:rsidP="00D05084">
      <w:pPr>
        <w:pStyle w:val="Question"/>
      </w:pPr>
      <w:r>
        <w:t xml:space="preserve">Draw a fence diagram between a client and server to illustrate </w:t>
      </w:r>
      <w:r w:rsidRPr="004F39E9">
        <w:rPr>
          <w:i/>
        </w:rPr>
        <w:t>and</w:t>
      </w:r>
      <w:r>
        <w:t xml:space="preserve"> explain how an event is delivered. Indicate the </w:t>
      </w:r>
      <w:proofErr w:type="spellStart"/>
      <w:r w:rsidRPr="00323EF7">
        <w:rPr>
          <w:rStyle w:val="CodeChar"/>
          <w:b w:val="0"/>
        </w:rPr>
        <w:t>sigevent</w:t>
      </w:r>
      <w:proofErr w:type="spellEnd"/>
      <w:r>
        <w:t xml:space="preserve"> structure’s origination and delivery, </w:t>
      </w:r>
      <w:proofErr w:type="spellStart"/>
      <w:proofErr w:type="gramStart"/>
      <w:r w:rsidRPr="004F39E9">
        <w:rPr>
          <w:rStyle w:val="CodeChar"/>
          <w:b w:val="0"/>
        </w:rPr>
        <w:t>MsgSend</w:t>
      </w:r>
      <w:proofErr w:type="spellEnd"/>
      <w:r w:rsidRPr="004F39E9">
        <w:rPr>
          <w:rStyle w:val="CodeChar"/>
          <w:b w:val="0"/>
        </w:rPr>
        <w:t>(</w:t>
      </w:r>
      <w:proofErr w:type="gramEnd"/>
      <w:r w:rsidRPr="004F39E9">
        <w:rPr>
          <w:rStyle w:val="CodeChar"/>
          <w:b w:val="0"/>
        </w:rPr>
        <w:t>)</w:t>
      </w:r>
      <w:r>
        <w:t xml:space="preserve">, its subsequent replies and </w:t>
      </w:r>
      <w:proofErr w:type="spellStart"/>
      <w:r w:rsidRPr="004F39E9">
        <w:rPr>
          <w:rStyle w:val="CodeChar"/>
          <w:b w:val="0"/>
        </w:rPr>
        <w:t>MsgDeliverEvent</w:t>
      </w:r>
      <w:proofErr w:type="spellEnd"/>
      <w:r w:rsidRPr="004F39E9">
        <w:rPr>
          <w:rStyle w:val="CodeChar"/>
          <w:b w:val="0"/>
        </w:rPr>
        <w:t>()</w:t>
      </w:r>
      <w:r>
        <w:t xml:space="preserve">. How does the server associate </w:t>
      </w:r>
      <w:proofErr w:type="spellStart"/>
      <w:proofErr w:type="gramStart"/>
      <w:r w:rsidRPr="00CC745E">
        <w:rPr>
          <w:rStyle w:val="CodeChar"/>
          <w:b w:val="0"/>
        </w:rPr>
        <w:t>MsgDeliverEvent</w:t>
      </w:r>
      <w:proofErr w:type="spellEnd"/>
      <w:r>
        <w:rPr>
          <w:rStyle w:val="CodeChar"/>
          <w:b w:val="0"/>
        </w:rPr>
        <w:t>(</w:t>
      </w:r>
      <w:proofErr w:type="gramEnd"/>
      <w:r>
        <w:rPr>
          <w:rStyle w:val="CodeChar"/>
          <w:b w:val="0"/>
        </w:rPr>
        <w:t>)</w:t>
      </w:r>
      <w:r>
        <w:t xml:space="preserve"> to the initial request?</w:t>
      </w:r>
    </w:p>
    <w:p w:rsidR="00D05084" w:rsidRDefault="00D05084" w:rsidP="00D05084">
      <w:pPr>
        <w:pStyle w:val="Question"/>
        <w:numPr>
          <w:ilvl w:val="0"/>
          <w:numId w:val="0"/>
        </w:numPr>
        <w:ind w:left="720"/>
      </w:pPr>
    </w:p>
    <w:p w:rsidR="00D05084" w:rsidRDefault="00D05084" w:rsidP="00D05084">
      <w:pPr>
        <w:pStyle w:val="Question"/>
        <w:numPr>
          <w:ilvl w:val="0"/>
          <w:numId w:val="0"/>
        </w:numPr>
        <w:ind w:left="720"/>
      </w:pPr>
      <w:bookmarkStart w:id="0" w:name="_GoBack"/>
      <w:bookmarkEnd w:id="0"/>
    </w:p>
    <w:p w:rsidR="00D05084" w:rsidRDefault="00D05084" w:rsidP="00D05084">
      <w:pPr>
        <w:pStyle w:val="Question"/>
      </w:pPr>
      <w:r>
        <w:t>Event notifications are delivered through</w:t>
      </w:r>
    </w:p>
    <w:p w:rsidR="00D05084" w:rsidRDefault="00D05084" w:rsidP="00D05084">
      <w:pPr>
        <w:pStyle w:val="Question"/>
        <w:numPr>
          <w:ilvl w:val="1"/>
          <w:numId w:val="1"/>
        </w:numPr>
      </w:pPr>
      <w:r>
        <w:t xml:space="preserve">A </w:t>
      </w:r>
      <w:r w:rsidRPr="007961CA">
        <w:rPr>
          <w:b/>
        </w:rPr>
        <w:t>channel</w:t>
      </w:r>
    </w:p>
    <w:p w:rsidR="00D05084" w:rsidRDefault="00D05084" w:rsidP="00D05084">
      <w:pPr>
        <w:pStyle w:val="Question"/>
        <w:numPr>
          <w:ilvl w:val="1"/>
          <w:numId w:val="1"/>
        </w:numPr>
      </w:pPr>
      <w:r>
        <w:t>A pipe</w:t>
      </w:r>
    </w:p>
    <w:p w:rsidR="00D05084" w:rsidRDefault="00D05084" w:rsidP="00D05084">
      <w:pPr>
        <w:pStyle w:val="Question"/>
        <w:numPr>
          <w:ilvl w:val="1"/>
          <w:numId w:val="1"/>
        </w:numPr>
      </w:pPr>
      <w:r>
        <w:t>A message queue</w:t>
      </w:r>
    </w:p>
    <w:p w:rsidR="00D05084" w:rsidRDefault="00D05084" w:rsidP="00D05084">
      <w:pPr>
        <w:pStyle w:val="Question"/>
        <w:numPr>
          <w:ilvl w:val="1"/>
          <w:numId w:val="1"/>
        </w:numPr>
      </w:pPr>
      <w:r>
        <w:t>A socket</w:t>
      </w:r>
    </w:p>
    <w:p w:rsidR="00D05084" w:rsidRDefault="00D05084" w:rsidP="00D05084">
      <w:pPr>
        <w:pStyle w:val="Question"/>
        <w:numPr>
          <w:ilvl w:val="1"/>
          <w:numId w:val="1"/>
        </w:numPr>
      </w:pPr>
      <w:r>
        <w:t>A connection ID</w:t>
      </w:r>
    </w:p>
    <w:p w:rsidR="00D05084" w:rsidRDefault="00D05084" w:rsidP="00D05084">
      <w:pPr>
        <w:pStyle w:val="Question"/>
        <w:numPr>
          <w:ilvl w:val="0"/>
          <w:numId w:val="0"/>
        </w:numPr>
        <w:ind w:left="720"/>
      </w:pPr>
    </w:p>
    <w:p w:rsidR="001E510A" w:rsidRDefault="001E510A" w:rsidP="00956A0A">
      <w:pPr>
        <w:pStyle w:val="Question"/>
        <w:numPr>
          <w:ilvl w:val="0"/>
          <w:numId w:val="0"/>
        </w:numPr>
      </w:pPr>
    </w:p>
    <w:p w:rsidR="001E510A" w:rsidRDefault="001E510A" w:rsidP="0022763B">
      <w:pPr>
        <w:pStyle w:val="Question"/>
        <w:numPr>
          <w:ilvl w:val="0"/>
          <w:numId w:val="0"/>
        </w:numPr>
      </w:pPr>
    </w:p>
    <w:sectPr w:rsidR="001E510A" w:rsidSect="000315E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B26" w:rsidRDefault="00D30B26" w:rsidP="0046217F">
      <w:pPr>
        <w:spacing w:after="0" w:line="240" w:lineRule="auto"/>
      </w:pPr>
      <w:r>
        <w:separator/>
      </w:r>
    </w:p>
  </w:endnote>
  <w:endnote w:type="continuationSeparator" w:id="0">
    <w:p w:rsidR="00D30B26" w:rsidRDefault="00D30B26" w:rsidP="00462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3516"/>
      <w:docPartObj>
        <w:docPartGallery w:val="Page Numbers (Bottom of Page)"/>
        <w:docPartUnique/>
      </w:docPartObj>
    </w:sdtPr>
    <w:sdtContent>
      <w:sdt>
        <w:sdtPr>
          <w:id w:val="565050477"/>
          <w:docPartObj>
            <w:docPartGallery w:val="Page Numbers (Top of Page)"/>
            <w:docPartUnique/>
          </w:docPartObj>
        </w:sdtPr>
        <w:sdtEndPr>
          <w:rPr>
            <w:rFonts w:ascii="Palatino Linotype" w:hAnsi="Palatino Linotype"/>
          </w:rPr>
        </w:sdtEndPr>
        <w:sdtContent>
          <w:p w:rsidR="00171344" w:rsidRDefault="00171344" w:rsidP="00956A0A">
            <w:pPr>
              <w:pStyle w:val="Footer"/>
            </w:pPr>
            <w:r w:rsidRPr="00956A0A">
              <w:rPr>
                <w:rFonts w:ascii="Palatino Linotype" w:hAnsi="Palatino Linotype"/>
              </w:rPr>
              <w:t xml:space="preserve">Last </w:t>
            </w:r>
            <w:proofErr w:type="gramStart"/>
            <w:r w:rsidRPr="00956A0A">
              <w:rPr>
                <w:rFonts w:ascii="Palatino Linotype" w:hAnsi="Palatino Linotype"/>
              </w:rPr>
              <w:t>Updated :</w:t>
            </w:r>
            <w:proofErr w:type="gramEnd"/>
            <w:r w:rsidRPr="00956A0A">
              <w:rPr>
                <w:rFonts w:ascii="Palatino Linotype" w:hAnsi="Palatino Linotype"/>
              </w:rPr>
              <w:t xml:space="preserve"> 29 January 2012</w:t>
            </w:r>
          </w:p>
          <w:p w:rsidR="00171344" w:rsidRDefault="00171344">
            <w:pPr>
              <w:pStyle w:val="Footer"/>
              <w:jc w:val="center"/>
            </w:pPr>
            <w:r w:rsidRPr="00D5680C">
              <w:rPr>
                <w:rFonts w:ascii="Palatino Linotype" w:hAnsi="Palatino Linotype"/>
              </w:rPr>
              <w:t xml:space="preserve">Page </w:t>
            </w:r>
            <w:r w:rsidRPr="00D5680C">
              <w:rPr>
                <w:rFonts w:ascii="Palatino Linotype" w:hAnsi="Palatino Linotype"/>
                <w:b/>
                <w:sz w:val="24"/>
                <w:szCs w:val="24"/>
              </w:rPr>
              <w:fldChar w:fldCharType="begin"/>
            </w:r>
            <w:r w:rsidRPr="00D5680C">
              <w:rPr>
                <w:rFonts w:ascii="Palatino Linotype" w:hAnsi="Palatino Linotype"/>
                <w:b/>
              </w:rPr>
              <w:instrText xml:space="preserve"> PAGE </w:instrText>
            </w:r>
            <w:r w:rsidRPr="00D5680C">
              <w:rPr>
                <w:rFonts w:ascii="Palatino Linotype" w:hAnsi="Palatino Linotype"/>
                <w:b/>
                <w:sz w:val="24"/>
                <w:szCs w:val="24"/>
              </w:rPr>
              <w:fldChar w:fldCharType="separate"/>
            </w:r>
            <w:r w:rsidR="007961CA">
              <w:rPr>
                <w:rFonts w:ascii="Palatino Linotype" w:hAnsi="Palatino Linotype"/>
                <w:b/>
                <w:noProof/>
              </w:rPr>
              <w:t>5</w:t>
            </w:r>
            <w:r w:rsidRPr="00D5680C">
              <w:rPr>
                <w:rFonts w:ascii="Palatino Linotype" w:hAnsi="Palatino Linotype"/>
                <w:b/>
                <w:sz w:val="24"/>
                <w:szCs w:val="24"/>
              </w:rPr>
              <w:fldChar w:fldCharType="end"/>
            </w:r>
            <w:r w:rsidRPr="00D5680C">
              <w:rPr>
                <w:rFonts w:ascii="Palatino Linotype" w:hAnsi="Palatino Linotype"/>
              </w:rPr>
              <w:t xml:space="preserve"> of </w:t>
            </w:r>
            <w:r w:rsidRPr="00D5680C">
              <w:rPr>
                <w:rFonts w:ascii="Palatino Linotype" w:hAnsi="Palatino Linotype"/>
                <w:b/>
                <w:sz w:val="24"/>
                <w:szCs w:val="24"/>
              </w:rPr>
              <w:fldChar w:fldCharType="begin"/>
            </w:r>
            <w:r w:rsidRPr="00D5680C">
              <w:rPr>
                <w:rFonts w:ascii="Palatino Linotype" w:hAnsi="Palatino Linotype"/>
                <w:b/>
              </w:rPr>
              <w:instrText xml:space="preserve"> NUMPAGES  </w:instrText>
            </w:r>
            <w:r w:rsidRPr="00D5680C">
              <w:rPr>
                <w:rFonts w:ascii="Palatino Linotype" w:hAnsi="Palatino Linotype"/>
                <w:b/>
                <w:sz w:val="24"/>
                <w:szCs w:val="24"/>
              </w:rPr>
              <w:fldChar w:fldCharType="separate"/>
            </w:r>
            <w:r w:rsidR="007961CA">
              <w:rPr>
                <w:rFonts w:ascii="Palatino Linotype" w:hAnsi="Palatino Linotype"/>
                <w:b/>
                <w:noProof/>
              </w:rPr>
              <w:t>5</w:t>
            </w:r>
            <w:r w:rsidRPr="00D5680C">
              <w:rPr>
                <w:rFonts w:ascii="Palatino Linotype" w:hAnsi="Palatino Linotype"/>
                <w:b/>
                <w:sz w:val="24"/>
                <w:szCs w:val="24"/>
              </w:rPr>
              <w:fldChar w:fldCharType="end"/>
            </w:r>
          </w:p>
        </w:sdtContent>
      </w:sdt>
    </w:sdtContent>
  </w:sdt>
  <w:p w:rsidR="00171344" w:rsidRDefault="001713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B26" w:rsidRDefault="00D30B26" w:rsidP="0046217F">
      <w:pPr>
        <w:spacing w:after="0" w:line="240" w:lineRule="auto"/>
      </w:pPr>
      <w:r>
        <w:separator/>
      </w:r>
    </w:p>
  </w:footnote>
  <w:footnote w:type="continuationSeparator" w:id="0">
    <w:p w:rsidR="00D30B26" w:rsidRDefault="00D30B26" w:rsidP="004621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14597"/>
    <w:multiLevelType w:val="hybridMultilevel"/>
    <w:tmpl w:val="05D4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B04CD"/>
    <w:multiLevelType w:val="hybridMultilevel"/>
    <w:tmpl w:val="C080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32734"/>
    <w:multiLevelType w:val="hybridMultilevel"/>
    <w:tmpl w:val="4ADC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507526"/>
    <w:multiLevelType w:val="hybridMultilevel"/>
    <w:tmpl w:val="5FA4A052"/>
    <w:lvl w:ilvl="0" w:tplc="038A0416">
      <w:start w:val="1"/>
      <w:numFmt w:val="decimal"/>
      <w:pStyle w:val="Ques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31B5E"/>
    <w:multiLevelType w:val="hybridMultilevel"/>
    <w:tmpl w:val="45D2D772"/>
    <w:lvl w:ilvl="0" w:tplc="1EC48A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ACE06A3"/>
    <w:multiLevelType w:val="hybridMultilevel"/>
    <w:tmpl w:val="852C4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3"/>
    <w:lvlOverride w:ilvl="0">
      <w:startOverride w:val="1"/>
    </w:lvlOverride>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7AB3"/>
    <w:rsid w:val="00007932"/>
    <w:rsid w:val="00013316"/>
    <w:rsid w:val="00014593"/>
    <w:rsid w:val="00015B40"/>
    <w:rsid w:val="0003004A"/>
    <w:rsid w:val="000315E2"/>
    <w:rsid w:val="00040412"/>
    <w:rsid w:val="00050C53"/>
    <w:rsid w:val="00060366"/>
    <w:rsid w:val="0009620A"/>
    <w:rsid w:val="000A6E3E"/>
    <w:rsid w:val="000A7DE6"/>
    <w:rsid w:val="00102D1D"/>
    <w:rsid w:val="00120C2E"/>
    <w:rsid w:val="0015494B"/>
    <w:rsid w:val="0015764D"/>
    <w:rsid w:val="00157B9F"/>
    <w:rsid w:val="00171344"/>
    <w:rsid w:val="00174A2B"/>
    <w:rsid w:val="00174B61"/>
    <w:rsid w:val="00184DB6"/>
    <w:rsid w:val="00190A87"/>
    <w:rsid w:val="00197DFD"/>
    <w:rsid w:val="001A559E"/>
    <w:rsid w:val="001D357F"/>
    <w:rsid w:val="001E510A"/>
    <w:rsid w:val="00200F93"/>
    <w:rsid w:val="00203056"/>
    <w:rsid w:val="00207AB3"/>
    <w:rsid w:val="00212B31"/>
    <w:rsid w:val="00222AAB"/>
    <w:rsid w:val="0022763B"/>
    <w:rsid w:val="00227785"/>
    <w:rsid w:val="002326B1"/>
    <w:rsid w:val="00245E0E"/>
    <w:rsid w:val="00262933"/>
    <w:rsid w:val="00264028"/>
    <w:rsid w:val="002814F6"/>
    <w:rsid w:val="002824DC"/>
    <w:rsid w:val="00285BBB"/>
    <w:rsid w:val="00294561"/>
    <w:rsid w:val="002F3A92"/>
    <w:rsid w:val="00311FD6"/>
    <w:rsid w:val="00316773"/>
    <w:rsid w:val="00333B8E"/>
    <w:rsid w:val="003501C5"/>
    <w:rsid w:val="00351FFA"/>
    <w:rsid w:val="00367237"/>
    <w:rsid w:val="00376FC3"/>
    <w:rsid w:val="00385B57"/>
    <w:rsid w:val="00387CBA"/>
    <w:rsid w:val="00392280"/>
    <w:rsid w:val="00392830"/>
    <w:rsid w:val="00397C21"/>
    <w:rsid w:val="003B2EEC"/>
    <w:rsid w:val="003B6CB3"/>
    <w:rsid w:val="003C40BF"/>
    <w:rsid w:val="003E5176"/>
    <w:rsid w:val="003E6C44"/>
    <w:rsid w:val="003E6C92"/>
    <w:rsid w:val="004010DB"/>
    <w:rsid w:val="004318CB"/>
    <w:rsid w:val="00452323"/>
    <w:rsid w:val="0046217F"/>
    <w:rsid w:val="004763AC"/>
    <w:rsid w:val="004B2766"/>
    <w:rsid w:val="004B31C4"/>
    <w:rsid w:val="004B49FF"/>
    <w:rsid w:val="004B4D79"/>
    <w:rsid w:val="004F0AEF"/>
    <w:rsid w:val="004F479F"/>
    <w:rsid w:val="005314D5"/>
    <w:rsid w:val="00574AD2"/>
    <w:rsid w:val="00576557"/>
    <w:rsid w:val="00592DE8"/>
    <w:rsid w:val="005B1C32"/>
    <w:rsid w:val="005B4330"/>
    <w:rsid w:val="005C2824"/>
    <w:rsid w:val="005D45C9"/>
    <w:rsid w:val="00612DAB"/>
    <w:rsid w:val="00614ECE"/>
    <w:rsid w:val="00633348"/>
    <w:rsid w:val="0063398D"/>
    <w:rsid w:val="00661C18"/>
    <w:rsid w:val="006674B4"/>
    <w:rsid w:val="006904FE"/>
    <w:rsid w:val="006A47A8"/>
    <w:rsid w:val="006A49C3"/>
    <w:rsid w:val="006C00DF"/>
    <w:rsid w:val="006C42F2"/>
    <w:rsid w:val="006C5A60"/>
    <w:rsid w:val="006D1720"/>
    <w:rsid w:val="006D570E"/>
    <w:rsid w:val="006E73E2"/>
    <w:rsid w:val="006F07B6"/>
    <w:rsid w:val="006F2467"/>
    <w:rsid w:val="006F4012"/>
    <w:rsid w:val="006F6F4E"/>
    <w:rsid w:val="007105A4"/>
    <w:rsid w:val="00721DCD"/>
    <w:rsid w:val="007269A6"/>
    <w:rsid w:val="00745995"/>
    <w:rsid w:val="00787A4B"/>
    <w:rsid w:val="007961CA"/>
    <w:rsid w:val="007B6DEB"/>
    <w:rsid w:val="007B7F08"/>
    <w:rsid w:val="007E0EEB"/>
    <w:rsid w:val="007F4BEC"/>
    <w:rsid w:val="007F62ED"/>
    <w:rsid w:val="00805CE5"/>
    <w:rsid w:val="00806D4F"/>
    <w:rsid w:val="008229FC"/>
    <w:rsid w:val="00843FBD"/>
    <w:rsid w:val="00846422"/>
    <w:rsid w:val="00851D76"/>
    <w:rsid w:val="00855A4A"/>
    <w:rsid w:val="00894C23"/>
    <w:rsid w:val="008A460C"/>
    <w:rsid w:val="008B0DFF"/>
    <w:rsid w:val="008C60DB"/>
    <w:rsid w:val="008D0EDC"/>
    <w:rsid w:val="008D257F"/>
    <w:rsid w:val="008D6ED5"/>
    <w:rsid w:val="008D7911"/>
    <w:rsid w:val="008E754D"/>
    <w:rsid w:val="008E782F"/>
    <w:rsid w:val="009067FA"/>
    <w:rsid w:val="009134E7"/>
    <w:rsid w:val="009158F6"/>
    <w:rsid w:val="00916D41"/>
    <w:rsid w:val="00922EF1"/>
    <w:rsid w:val="00923D0E"/>
    <w:rsid w:val="0093453B"/>
    <w:rsid w:val="00940162"/>
    <w:rsid w:val="009458F1"/>
    <w:rsid w:val="00956A0A"/>
    <w:rsid w:val="0095729C"/>
    <w:rsid w:val="00983573"/>
    <w:rsid w:val="00983741"/>
    <w:rsid w:val="0099263C"/>
    <w:rsid w:val="0099788A"/>
    <w:rsid w:val="009A1641"/>
    <w:rsid w:val="009A2580"/>
    <w:rsid w:val="009B5270"/>
    <w:rsid w:val="009C129B"/>
    <w:rsid w:val="009C280F"/>
    <w:rsid w:val="009C4058"/>
    <w:rsid w:val="009C42F5"/>
    <w:rsid w:val="009D5E53"/>
    <w:rsid w:val="00A12088"/>
    <w:rsid w:val="00A120FF"/>
    <w:rsid w:val="00A17AA4"/>
    <w:rsid w:val="00A20A59"/>
    <w:rsid w:val="00A23226"/>
    <w:rsid w:val="00A34781"/>
    <w:rsid w:val="00A54DF1"/>
    <w:rsid w:val="00A86227"/>
    <w:rsid w:val="00A91BBA"/>
    <w:rsid w:val="00AB2282"/>
    <w:rsid w:val="00AD0EF4"/>
    <w:rsid w:val="00AF028B"/>
    <w:rsid w:val="00AF1682"/>
    <w:rsid w:val="00AF62FB"/>
    <w:rsid w:val="00AF7E56"/>
    <w:rsid w:val="00B03BAA"/>
    <w:rsid w:val="00B1188D"/>
    <w:rsid w:val="00B12411"/>
    <w:rsid w:val="00B1297D"/>
    <w:rsid w:val="00B17459"/>
    <w:rsid w:val="00B46388"/>
    <w:rsid w:val="00B61996"/>
    <w:rsid w:val="00B7426E"/>
    <w:rsid w:val="00B818E0"/>
    <w:rsid w:val="00B8265B"/>
    <w:rsid w:val="00B87C8D"/>
    <w:rsid w:val="00B959CE"/>
    <w:rsid w:val="00BB56E6"/>
    <w:rsid w:val="00BD27C7"/>
    <w:rsid w:val="00BD2C55"/>
    <w:rsid w:val="00BE6544"/>
    <w:rsid w:val="00C16A1E"/>
    <w:rsid w:val="00C30123"/>
    <w:rsid w:val="00C46AD7"/>
    <w:rsid w:val="00C5742C"/>
    <w:rsid w:val="00C86F96"/>
    <w:rsid w:val="00CB1FA0"/>
    <w:rsid w:val="00CB2651"/>
    <w:rsid w:val="00CB5E14"/>
    <w:rsid w:val="00CC7207"/>
    <w:rsid w:val="00CD19D5"/>
    <w:rsid w:val="00CF74C6"/>
    <w:rsid w:val="00CF7514"/>
    <w:rsid w:val="00D05084"/>
    <w:rsid w:val="00D10BBF"/>
    <w:rsid w:val="00D21863"/>
    <w:rsid w:val="00D223DA"/>
    <w:rsid w:val="00D24E76"/>
    <w:rsid w:val="00D30B26"/>
    <w:rsid w:val="00D30F25"/>
    <w:rsid w:val="00D35F3E"/>
    <w:rsid w:val="00D43E70"/>
    <w:rsid w:val="00D550D0"/>
    <w:rsid w:val="00D5680C"/>
    <w:rsid w:val="00D7409D"/>
    <w:rsid w:val="00D81BE6"/>
    <w:rsid w:val="00D90C0A"/>
    <w:rsid w:val="00DA19C5"/>
    <w:rsid w:val="00DC2AF2"/>
    <w:rsid w:val="00DC4F00"/>
    <w:rsid w:val="00DC5A4C"/>
    <w:rsid w:val="00DD2226"/>
    <w:rsid w:val="00DD3984"/>
    <w:rsid w:val="00DF7FDA"/>
    <w:rsid w:val="00E0541D"/>
    <w:rsid w:val="00E0625B"/>
    <w:rsid w:val="00E13223"/>
    <w:rsid w:val="00E27372"/>
    <w:rsid w:val="00E36AAE"/>
    <w:rsid w:val="00E45DE2"/>
    <w:rsid w:val="00E63903"/>
    <w:rsid w:val="00E7061A"/>
    <w:rsid w:val="00E77D7B"/>
    <w:rsid w:val="00E9425D"/>
    <w:rsid w:val="00EA1CF4"/>
    <w:rsid w:val="00EB22E1"/>
    <w:rsid w:val="00EB2947"/>
    <w:rsid w:val="00ED2A9B"/>
    <w:rsid w:val="00ED47CD"/>
    <w:rsid w:val="00ED6060"/>
    <w:rsid w:val="00ED7C9D"/>
    <w:rsid w:val="00ED7DB3"/>
    <w:rsid w:val="00EF1E4A"/>
    <w:rsid w:val="00F014EC"/>
    <w:rsid w:val="00F27165"/>
    <w:rsid w:val="00F33A9C"/>
    <w:rsid w:val="00F4476A"/>
    <w:rsid w:val="00F55170"/>
    <w:rsid w:val="00F629D5"/>
    <w:rsid w:val="00F757EE"/>
    <w:rsid w:val="00F818B2"/>
    <w:rsid w:val="00F93D95"/>
    <w:rsid w:val="00FA4AEE"/>
    <w:rsid w:val="00FC03A1"/>
    <w:rsid w:val="00FC43CF"/>
    <w:rsid w:val="00FC70CB"/>
    <w:rsid w:val="00FD2EEB"/>
    <w:rsid w:val="00FD5840"/>
    <w:rsid w:val="00FD7ADB"/>
    <w:rsid w:val="00FD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E2"/>
  </w:style>
  <w:style w:type="paragraph" w:styleId="Heading1">
    <w:name w:val="heading 1"/>
    <w:basedOn w:val="Normal"/>
    <w:next w:val="Normal"/>
    <w:link w:val="Heading1Char"/>
    <w:uiPriority w:val="9"/>
    <w:qFormat/>
    <w:rsid w:val="00207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6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B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07AB3"/>
    <w:pPr>
      <w:spacing w:after="0" w:line="240" w:lineRule="auto"/>
    </w:pPr>
  </w:style>
  <w:style w:type="paragraph" w:styleId="ListParagraph">
    <w:name w:val="List Paragraph"/>
    <w:basedOn w:val="Normal"/>
    <w:link w:val="ListParagraphChar"/>
    <w:uiPriority w:val="34"/>
    <w:qFormat/>
    <w:rsid w:val="00207AB3"/>
    <w:pPr>
      <w:ind w:left="720"/>
      <w:contextualSpacing/>
    </w:pPr>
  </w:style>
  <w:style w:type="character" w:customStyle="1" w:styleId="Heading2Char">
    <w:name w:val="Heading 2 Char"/>
    <w:basedOn w:val="DefaultParagraphFont"/>
    <w:link w:val="Heading2"/>
    <w:uiPriority w:val="9"/>
    <w:rsid w:val="00BB5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65B"/>
    <w:rPr>
      <w:rFonts w:asciiTheme="majorHAnsi" w:eastAsiaTheme="majorEastAsia" w:hAnsiTheme="majorHAnsi" w:cstheme="majorBidi"/>
      <w:b/>
      <w:bCs/>
      <w:color w:val="4F81BD" w:themeColor="accent1"/>
    </w:rPr>
  </w:style>
  <w:style w:type="paragraph" w:customStyle="1" w:styleId="Question">
    <w:name w:val="Question"/>
    <w:basedOn w:val="ListParagraph"/>
    <w:link w:val="QuestionChar1"/>
    <w:qFormat/>
    <w:rsid w:val="00D43E70"/>
    <w:pPr>
      <w:numPr>
        <w:numId w:val="1"/>
      </w:numPr>
      <w:spacing w:after="0" w:line="240" w:lineRule="auto"/>
    </w:pPr>
    <w:rPr>
      <w:rFonts w:ascii="Palatino Linotype" w:hAnsi="Palatino Linotype"/>
    </w:rPr>
  </w:style>
  <w:style w:type="paragraph" w:customStyle="1" w:styleId="Code">
    <w:name w:val="Code"/>
    <w:basedOn w:val="Question"/>
    <w:link w:val="CodeChar"/>
    <w:qFormat/>
    <w:rsid w:val="00F4476A"/>
    <w:rPr>
      <w:rFonts w:ascii="Courier New" w:hAnsi="Courier New" w:cs="Courier New"/>
      <w:b/>
    </w:rPr>
  </w:style>
  <w:style w:type="character" w:customStyle="1" w:styleId="ListParagraphChar">
    <w:name w:val="List Paragraph Char"/>
    <w:basedOn w:val="DefaultParagraphFont"/>
    <w:link w:val="ListParagraph"/>
    <w:uiPriority w:val="34"/>
    <w:rsid w:val="00D43E70"/>
  </w:style>
  <w:style w:type="character" w:customStyle="1" w:styleId="QuestionChar">
    <w:name w:val="Question Char"/>
    <w:basedOn w:val="ListParagraphChar"/>
    <w:link w:val="Question"/>
    <w:rsid w:val="00D43E70"/>
  </w:style>
  <w:style w:type="character" w:customStyle="1" w:styleId="QuestionChar1">
    <w:name w:val="Question Char1"/>
    <w:basedOn w:val="ListParagraphChar"/>
    <w:link w:val="Question"/>
    <w:rsid w:val="00FC43CF"/>
    <w:rPr>
      <w:rFonts w:ascii="Palatino Linotype" w:hAnsi="Palatino Linotype"/>
    </w:rPr>
  </w:style>
  <w:style w:type="character" w:customStyle="1" w:styleId="CodeChar">
    <w:name w:val="Code Char"/>
    <w:basedOn w:val="QuestionChar1"/>
    <w:link w:val="Code"/>
    <w:rsid w:val="00F4476A"/>
    <w:rPr>
      <w:rFonts w:ascii="Courier New" w:hAnsi="Courier New" w:cs="Courier New"/>
      <w:b/>
    </w:rPr>
  </w:style>
  <w:style w:type="paragraph" w:styleId="Header">
    <w:name w:val="header"/>
    <w:basedOn w:val="Normal"/>
    <w:link w:val="HeaderChar"/>
    <w:uiPriority w:val="99"/>
    <w:semiHidden/>
    <w:unhideWhenUsed/>
    <w:rsid w:val="00462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217F"/>
  </w:style>
  <w:style w:type="paragraph" w:styleId="Footer">
    <w:name w:val="footer"/>
    <w:basedOn w:val="Normal"/>
    <w:link w:val="FooterChar"/>
    <w:uiPriority w:val="99"/>
    <w:unhideWhenUsed/>
    <w:rsid w:val="0046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7F"/>
  </w:style>
  <w:style w:type="paragraph" w:customStyle="1" w:styleId="CodeBold">
    <w:name w:val="Code Bold"/>
    <w:basedOn w:val="Question"/>
    <w:link w:val="CodeBoldChar"/>
    <w:qFormat/>
    <w:rsid w:val="001E510A"/>
    <w:rPr>
      <w:rFonts w:ascii="Courier New" w:hAnsi="Courier New" w:cs="Courier New"/>
      <w:b/>
    </w:rPr>
  </w:style>
  <w:style w:type="character" w:customStyle="1" w:styleId="CodeBoldChar">
    <w:name w:val="Code Bold Char"/>
    <w:basedOn w:val="QuestionChar1"/>
    <w:link w:val="CodeBold"/>
    <w:rsid w:val="001E510A"/>
    <w:rPr>
      <w:rFonts w:ascii="Courier New" w:hAnsi="Courier New" w:cs="Courier New"/>
      <w:b/>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dc:description/>
  <cp:lastModifiedBy>willy</cp:lastModifiedBy>
  <cp:revision>24</cp:revision>
  <cp:lastPrinted>2011-10-07T14:33:00Z</cp:lastPrinted>
  <dcterms:created xsi:type="dcterms:W3CDTF">2012-01-29T17:42:00Z</dcterms:created>
  <dcterms:modified xsi:type="dcterms:W3CDTF">2012-02-05T20:35:00Z</dcterms:modified>
</cp:coreProperties>
</file>