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0D750" w14:textId="77777777" w:rsidR="005210D4" w:rsidRDefault="005210D4" w:rsidP="005210D4">
      <w:pPr>
        <w:ind w:left="-993" w:right="-75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0D4">
        <w:rPr>
          <w:rFonts w:ascii="Times New Roman" w:hAnsi="Times New Roman" w:cs="Times New Roman"/>
          <w:b/>
          <w:bCs/>
          <w:sz w:val="40"/>
          <w:szCs w:val="40"/>
        </w:rPr>
        <w:t>Python Calculator Program – Full Explanation</w:t>
      </w:r>
    </w:p>
    <w:p w14:paraId="552F059E" w14:textId="77777777" w:rsidR="005210D4" w:rsidRDefault="005210D4" w:rsidP="005210D4">
      <w:pPr>
        <w:ind w:left="-993" w:right="-755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58C046A" w14:textId="3823EA65" w:rsidR="005210D4" w:rsidRPr="005210D4" w:rsidRDefault="005210D4" w:rsidP="005210D4">
      <w:pPr>
        <w:pStyle w:val="ListParagraph"/>
        <w:numPr>
          <w:ilvl w:val="0"/>
          <w:numId w:val="2"/>
        </w:numPr>
        <w:ind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Functions for Operations</w:t>
      </w:r>
    </w:p>
    <w:p w14:paraId="07921F91" w14:textId="77777777" w:rsidR="005210D4" w:rsidRPr="005210D4" w:rsidRDefault="005210D4" w:rsidP="005210D4">
      <w:pPr>
        <w:ind w:left="-709" w:right="95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We start by defining four functions: add, subtract, multiply, and divide.</w:t>
      </w:r>
      <w:r w:rsidRPr="005210D4">
        <w:rPr>
          <w:rFonts w:ascii="Times New Roman" w:hAnsi="Times New Roman" w:cs="Times New Roman"/>
          <w:sz w:val="32"/>
          <w:szCs w:val="32"/>
        </w:rPr>
        <w:br/>
        <w:t>Each function takes two numbers (x and y) as input and returns the result.</w:t>
      </w:r>
    </w:p>
    <w:p w14:paraId="0BD1B4FA" w14:textId="77777777" w:rsidR="005210D4" w:rsidRPr="005210D4" w:rsidRDefault="005210D4" w:rsidP="005210D4">
      <w:pPr>
        <w:numPr>
          <w:ilvl w:val="0"/>
          <w:numId w:val="1"/>
        </w:numPr>
        <w:ind w:right="95"/>
        <w:rPr>
          <w:rFonts w:ascii="Times New Roman" w:hAnsi="Times New Roman" w:cs="Times New Roman"/>
          <w:sz w:val="32"/>
          <w:szCs w:val="32"/>
        </w:rPr>
      </w:pPr>
      <w:proofErr w:type="gramStart"/>
      <w:r w:rsidRPr="005210D4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x, y) → adds the two numbers.</w:t>
      </w:r>
    </w:p>
    <w:p w14:paraId="0718903F" w14:textId="77777777" w:rsidR="005210D4" w:rsidRPr="005210D4" w:rsidRDefault="005210D4" w:rsidP="005210D4">
      <w:pPr>
        <w:numPr>
          <w:ilvl w:val="0"/>
          <w:numId w:val="1"/>
        </w:numPr>
        <w:ind w:right="95"/>
        <w:rPr>
          <w:rFonts w:ascii="Times New Roman" w:hAnsi="Times New Roman" w:cs="Times New Roman"/>
          <w:sz w:val="32"/>
          <w:szCs w:val="32"/>
        </w:rPr>
      </w:pPr>
      <w:proofErr w:type="gramStart"/>
      <w:r w:rsidRPr="005210D4">
        <w:rPr>
          <w:rFonts w:ascii="Times New Roman" w:hAnsi="Times New Roman" w:cs="Times New Roman"/>
          <w:sz w:val="32"/>
          <w:szCs w:val="32"/>
        </w:rPr>
        <w:t>subtract(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x, y) → subtracts the second number from the first.</w:t>
      </w:r>
    </w:p>
    <w:p w14:paraId="546287EB" w14:textId="77777777" w:rsidR="005210D4" w:rsidRPr="005210D4" w:rsidRDefault="005210D4" w:rsidP="005210D4">
      <w:pPr>
        <w:numPr>
          <w:ilvl w:val="0"/>
          <w:numId w:val="1"/>
        </w:numPr>
        <w:ind w:right="95"/>
        <w:rPr>
          <w:rFonts w:ascii="Times New Roman" w:hAnsi="Times New Roman" w:cs="Times New Roman"/>
          <w:sz w:val="32"/>
          <w:szCs w:val="32"/>
        </w:rPr>
      </w:pPr>
      <w:proofErr w:type="gramStart"/>
      <w:r w:rsidRPr="005210D4">
        <w:rPr>
          <w:rFonts w:ascii="Times New Roman" w:hAnsi="Times New Roman" w:cs="Times New Roman"/>
          <w:sz w:val="32"/>
          <w:szCs w:val="32"/>
        </w:rPr>
        <w:t>multiply(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x, y) → multiplies the two numbers.</w:t>
      </w:r>
    </w:p>
    <w:p w14:paraId="630523B3" w14:textId="77777777" w:rsidR="005210D4" w:rsidRPr="005210D4" w:rsidRDefault="005210D4" w:rsidP="005210D4">
      <w:pPr>
        <w:numPr>
          <w:ilvl w:val="0"/>
          <w:numId w:val="1"/>
        </w:numPr>
        <w:ind w:right="95"/>
        <w:rPr>
          <w:rFonts w:ascii="Times New Roman" w:hAnsi="Times New Roman" w:cs="Times New Roman"/>
          <w:sz w:val="32"/>
          <w:szCs w:val="32"/>
        </w:rPr>
      </w:pPr>
      <w:proofErr w:type="gramStart"/>
      <w:r w:rsidRPr="005210D4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x, y) → first checks if the second number is zero (since dividing by zero is impossible), then performs division if it’s safe.</w:t>
      </w:r>
    </w:p>
    <w:p w14:paraId="5737885B" w14:textId="77777777" w:rsidR="005210D4" w:rsidRDefault="005210D4" w:rsidP="005210D4">
      <w:pPr>
        <w:ind w:left="-709" w:right="95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This separation into functions makes the program clean, reusable, and easy to maintain.</w:t>
      </w:r>
    </w:p>
    <w:p w14:paraId="225CBBC1" w14:textId="77777777" w:rsidR="005210D4" w:rsidRDefault="005210D4" w:rsidP="005210D4">
      <w:pPr>
        <w:ind w:left="-709" w:right="95"/>
        <w:jc w:val="both"/>
        <w:rPr>
          <w:rFonts w:ascii="Times New Roman" w:hAnsi="Times New Roman" w:cs="Times New Roman"/>
          <w:sz w:val="32"/>
          <w:szCs w:val="32"/>
        </w:rPr>
      </w:pPr>
    </w:p>
    <w:p w14:paraId="0F927B1F" w14:textId="77777777" w:rsidR="005210D4" w:rsidRPr="005210D4" w:rsidRDefault="005210D4" w:rsidP="005210D4">
      <w:pPr>
        <w:ind w:left="-709" w:right="-75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2. Displaying the Menu</w:t>
      </w:r>
    </w:p>
    <w:p w14:paraId="018A0259" w14:textId="77777777" w:rsidR="005210D4" w:rsidRPr="005210D4" w:rsidRDefault="005210D4" w:rsidP="005210D4">
      <w:pPr>
        <w:ind w:left="-709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Before asking for numbers, the program </w:t>
      </w:r>
      <w:r w:rsidRPr="005210D4">
        <w:rPr>
          <w:rFonts w:ascii="Times New Roman" w:hAnsi="Times New Roman" w:cs="Times New Roman"/>
          <w:b/>
          <w:bCs/>
          <w:sz w:val="32"/>
          <w:szCs w:val="32"/>
        </w:rPr>
        <w:t>shows a menu</w:t>
      </w:r>
      <w:r w:rsidRPr="005210D4">
        <w:rPr>
          <w:rFonts w:ascii="Times New Roman" w:hAnsi="Times New Roman" w:cs="Times New Roman"/>
          <w:sz w:val="32"/>
          <w:szCs w:val="32"/>
        </w:rPr>
        <w:t xml:space="preserve"> so the user knows what to choose:</w:t>
      </w:r>
    </w:p>
    <w:p w14:paraId="58D21131" w14:textId="77777777" w:rsidR="005210D4" w:rsidRPr="005210D4" w:rsidRDefault="005210D4" w:rsidP="005210D4">
      <w:pPr>
        <w:ind w:left="-709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1. Add  </w:t>
      </w:r>
    </w:p>
    <w:p w14:paraId="0DEA7BA4" w14:textId="77777777" w:rsidR="005210D4" w:rsidRPr="005210D4" w:rsidRDefault="005210D4" w:rsidP="005210D4">
      <w:pPr>
        <w:ind w:left="-709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2. Subtract  </w:t>
      </w:r>
    </w:p>
    <w:p w14:paraId="7795F933" w14:textId="77777777" w:rsidR="005210D4" w:rsidRPr="005210D4" w:rsidRDefault="005210D4" w:rsidP="005210D4">
      <w:pPr>
        <w:ind w:left="-709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3. Multiply  </w:t>
      </w:r>
    </w:p>
    <w:p w14:paraId="66206124" w14:textId="4F860353" w:rsidR="005210D4" w:rsidRDefault="005210D4" w:rsidP="005210D4">
      <w:pPr>
        <w:ind w:left="-709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4. Divide</w:t>
      </w:r>
    </w:p>
    <w:p w14:paraId="54652264" w14:textId="77777777" w:rsidR="005210D4" w:rsidRDefault="005210D4" w:rsidP="005210D4">
      <w:pPr>
        <w:ind w:left="-709" w:right="-755"/>
        <w:jc w:val="both"/>
        <w:rPr>
          <w:rFonts w:ascii="Times New Roman" w:hAnsi="Times New Roman" w:cs="Times New Roman"/>
          <w:sz w:val="32"/>
          <w:szCs w:val="32"/>
        </w:rPr>
      </w:pPr>
    </w:p>
    <w:p w14:paraId="4BCFF9B1" w14:textId="40E52B03" w:rsidR="005210D4" w:rsidRPr="005210D4" w:rsidRDefault="005210D4" w:rsidP="005210D4">
      <w:pPr>
        <w:pStyle w:val="ListParagraph"/>
        <w:numPr>
          <w:ilvl w:val="0"/>
          <w:numId w:val="4"/>
        </w:numPr>
        <w:ind w:right="9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Taking User Input</w:t>
      </w:r>
    </w:p>
    <w:p w14:paraId="04AAD13F" w14:textId="662BAA3E" w:rsidR="005210D4" w:rsidRPr="005210D4" w:rsidRDefault="005210D4" w:rsidP="005210D4">
      <w:pPr>
        <w:pStyle w:val="ListParagraph"/>
        <w:numPr>
          <w:ilvl w:val="0"/>
          <w:numId w:val="5"/>
        </w:numPr>
        <w:ind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The program then asks the user to:</w:t>
      </w:r>
    </w:p>
    <w:p w14:paraId="282A1E7A" w14:textId="77777777" w:rsidR="005210D4" w:rsidRPr="005210D4" w:rsidRDefault="005210D4" w:rsidP="005210D4">
      <w:pPr>
        <w:pStyle w:val="ListParagraph"/>
        <w:numPr>
          <w:ilvl w:val="0"/>
          <w:numId w:val="5"/>
        </w:numPr>
        <w:ind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Enter their </w:t>
      </w:r>
      <w:r w:rsidRPr="005210D4">
        <w:rPr>
          <w:rFonts w:ascii="Times New Roman" w:hAnsi="Times New Roman" w:cs="Times New Roman"/>
          <w:b/>
          <w:bCs/>
          <w:sz w:val="32"/>
          <w:szCs w:val="32"/>
        </w:rPr>
        <w:t>choice</w:t>
      </w:r>
      <w:r w:rsidRPr="005210D4">
        <w:rPr>
          <w:rFonts w:ascii="Times New Roman" w:hAnsi="Times New Roman" w:cs="Times New Roman"/>
          <w:sz w:val="32"/>
          <w:szCs w:val="32"/>
        </w:rPr>
        <w:t xml:space="preserve"> (1, 2, 3, or 4) which decides the operation.</w:t>
      </w:r>
    </w:p>
    <w:p w14:paraId="72DFF7D2" w14:textId="77777777" w:rsidR="005210D4" w:rsidRPr="005210D4" w:rsidRDefault="005210D4" w:rsidP="005210D4">
      <w:pPr>
        <w:pStyle w:val="ListParagraph"/>
        <w:numPr>
          <w:ilvl w:val="0"/>
          <w:numId w:val="5"/>
        </w:numPr>
        <w:ind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Enter the </w:t>
      </w:r>
      <w:r w:rsidRPr="005210D4">
        <w:rPr>
          <w:rFonts w:ascii="Times New Roman" w:hAnsi="Times New Roman" w:cs="Times New Roman"/>
          <w:b/>
          <w:bCs/>
          <w:sz w:val="32"/>
          <w:szCs w:val="32"/>
        </w:rPr>
        <w:t>first number</w:t>
      </w:r>
      <w:r w:rsidRPr="005210D4">
        <w:rPr>
          <w:rFonts w:ascii="Times New Roman" w:hAnsi="Times New Roman" w:cs="Times New Roman"/>
          <w:sz w:val="32"/>
          <w:szCs w:val="32"/>
        </w:rPr>
        <w:t>.</w:t>
      </w:r>
    </w:p>
    <w:p w14:paraId="15333AC3" w14:textId="77777777" w:rsidR="005210D4" w:rsidRPr="005210D4" w:rsidRDefault="005210D4" w:rsidP="005210D4">
      <w:pPr>
        <w:pStyle w:val="ListParagraph"/>
        <w:numPr>
          <w:ilvl w:val="0"/>
          <w:numId w:val="5"/>
        </w:numPr>
        <w:ind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Enter the </w:t>
      </w:r>
      <w:r w:rsidRPr="005210D4">
        <w:rPr>
          <w:rFonts w:ascii="Times New Roman" w:hAnsi="Times New Roman" w:cs="Times New Roman"/>
          <w:b/>
          <w:bCs/>
          <w:sz w:val="32"/>
          <w:szCs w:val="32"/>
        </w:rPr>
        <w:t>second number</w:t>
      </w:r>
      <w:r w:rsidRPr="005210D4">
        <w:rPr>
          <w:rFonts w:ascii="Times New Roman" w:hAnsi="Times New Roman" w:cs="Times New Roman"/>
          <w:sz w:val="32"/>
          <w:szCs w:val="32"/>
        </w:rPr>
        <w:t>.</w:t>
      </w:r>
    </w:p>
    <w:p w14:paraId="69620DE6" w14:textId="77777777" w:rsidR="005210D4" w:rsidRPr="005210D4" w:rsidRDefault="005210D4" w:rsidP="005210D4">
      <w:pPr>
        <w:pStyle w:val="ListParagraph"/>
        <w:ind w:left="-349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Numbers are converted to float so they can handle both whole numbers and decimals.</w:t>
      </w:r>
    </w:p>
    <w:p w14:paraId="71017A66" w14:textId="77777777" w:rsidR="005210D4" w:rsidRDefault="005210D4" w:rsidP="005210D4">
      <w:pPr>
        <w:pStyle w:val="ListParagraph"/>
        <w:ind w:left="-349" w:right="-755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D777B" w14:textId="4D475952" w:rsidR="005210D4" w:rsidRPr="005210D4" w:rsidRDefault="005210D4" w:rsidP="005210D4">
      <w:pPr>
        <w:pStyle w:val="ListParagraph"/>
        <w:numPr>
          <w:ilvl w:val="0"/>
          <w:numId w:val="4"/>
        </w:numPr>
        <w:ind w:right="-75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Performing the Operation</w:t>
      </w:r>
    </w:p>
    <w:p w14:paraId="595D6ADF" w14:textId="77777777" w:rsidR="005210D4" w:rsidRPr="005210D4" w:rsidRDefault="005210D4" w:rsidP="005210D4">
      <w:pPr>
        <w:ind w:left="-709" w:right="-75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The program uses an </w:t>
      </w:r>
      <w:r w:rsidRPr="005210D4">
        <w:rPr>
          <w:rFonts w:ascii="Times New Roman" w:hAnsi="Times New Roman" w:cs="Times New Roman"/>
          <w:b/>
          <w:bCs/>
          <w:sz w:val="32"/>
          <w:szCs w:val="32"/>
        </w:rPr>
        <w:t>if-</w:t>
      </w:r>
      <w:proofErr w:type="spellStart"/>
      <w:r w:rsidRPr="005210D4">
        <w:rPr>
          <w:rFonts w:ascii="Times New Roman" w:hAnsi="Times New Roman" w:cs="Times New Roman"/>
          <w:b/>
          <w:bCs/>
          <w:sz w:val="32"/>
          <w:szCs w:val="32"/>
        </w:rPr>
        <w:t>elif</w:t>
      </w:r>
      <w:proofErr w:type="spellEnd"/>
      <w:r w:rsidRPr="005210D4">
        <w:rPr>
          <w:rFonts w:ascii="Times New Roman" w:hAnsi="Times New Roman" w:cs="Times New Roman"/>
          <w:b/>
          <w:bCs/>
          <w:sz w:val="32"/>
          <w:szCs w:val="32"/>
        </w:rPr>
        <w:t>-else</w:t>
      </w:r>
      <w:r w:rsidRPr="005210D4">
        <w:rPr>
          <w:rFonts w:ascii="Times New Roman" w:hAnsi="Times New Roman" w:cs="Times New Roman"/>
          <w:sz w:val="32"/>
          <w:szCs w:val="32"/>
        </w:rPr>
        <w:t xml:space="preserve"> block:</w:t>
      </w:r>
    </w:p>
    <w:p w14:paraId="6FD9C7E6" w14:textId="77777777" w:rsidR="005210D4" w:rsidRPr="005210D4" w:rsidRDefault="005210D4" w:rsidP="005210D4">
      <w:pPr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If the choice is '1', it calls the </w:t>
      </w:r>
      <w:proofErr w:type="gramStart"/>
      <w:r w:rsidRPr="005210D4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) function.</w:t>
      </w:r>
    </w:p>
    <w:p w14:paraId="10D6A90F" w14:textId="77777777" w:rsidR="005210D4" w:rsidRPr="005210D4" w:rsidRDefault="005210D4" w:rsidP="005210D4">
      <w:pPr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If the choice is '2', it calls </w:t>
      </w:r>
      <w:proofErr w:type="gramStart"/>
      <w:r w:rsidRPr="005210D4">
        <w:rPr>
          <w:rFonts w:ascii="Times New Roman" w:hAnsi="Times New Roman" w:cs="Times New Roman"/>
          <w:sz w:val="32"/>
          <w:szCs w:val="32"/>
        </w:rPr>
        <w:t>subtract(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).</w:t>
      </w:r>
    </w:p>
    <w:p w14:paraId="16206A83" w14:textId="77777777" w:rsidR="005210D4" w:rsidRPr="005210D4" w:rsidRDefault="005210D4" w:rsidP="005210D4">
      <w:pPr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If the choice is '3', it calls </w:t>
      </w:r>
      <w:proofErr w:type="gramStart"/>
      <w:r w:rsidRPr="005210D4">
        <w:rPr>
          <w:rFonts w:ascii="Times New Roman" w:hAnsi="Times New Roman" w:cs="Times New Roman"/>
          <w:sz w:val="32"/>
          <w:szCs w:val="32"/>
        </w:rPr>
        <w:t>multiply(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).</w:t>
      </w:r>
    </w:p>
    <w:p w14:paraId="74A2D0B2" w14:textId="77777777" w:rsidR="005210D4" w:rsidRPr="005210D4" w:rsidRDefault="005210D4" w:rsidP="005210D4">
      <w:pPr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If the choice is '4', it calls </w:t>
      </w:r>
      <w:proofErr w:type="gramStart"/>
      <w:r w:rsidRPr="005210D4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).</w:t>
      </w:r>
    </w:p>
    <w:p w14:paraId="2FEBB000" w14:textId="6B14524B" w:rsidR="005210D4" w:rsidRDefault="005210D4" w:rsidP="005210D4">
      <w:pPr>
        <w:numPr>
          <w:ilvl w:val="0"/>
          <w:numId w:val="6"/>
        </w:numPr>
        <w:ind w:right="-75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 xml:space="preserve">If none of </w:t>
      </w:r>
      <w:proofErr w:type="gramStart"/>
      <w:r w:rsidRPr="005210D4">
        <w:rPr>
          <w:rFonts w:ascii="Times New Roman" w:hAnsi="Times New Roman" w:cs="Times New Roman"/>
          <w:sz w:val="32"/>
          <w:szCs w:val="32"/>
        </w:rPr>
        <w:t>these match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 xml:space="preserve">, it prints </w:t>
      </w:r>
      <w:r w:rsidRPr="005210D4">
        <w:rPr>
          <w:rFonts w:ascii="Times New Roman" w:hAnsi="Times New Roman" w:cs="Times New Roman"/>
          <w:b/>
          <w:bCs/>
          <w:sz w:val="32"/>
          <w:szCs w:val="32"/>
        </w:rPr>
        <w:t>"Invalid input"</w:t>
      </w:r>
      <w:r w:rsidRPr="005210D4">
        <w:rPr>
          <w:rFonts w:ascii="Times New Roman" w:hAnsi="Times New Roman" w:cs="Times New Roman"/>
          <w:sz w:val="32"/>
          <w:szCs w:val="32"/>
        </w:rPr>
        <w:t>.</w:t>
      </w:r>
    </w:p>
    <w:p w14:paraId="4AB29864" w14:textId="77777777" w:rsidR="005210D4" w:rsidRDefault="005210D4" w:rsidP="005210D4">
      <w:pPr>
        <w:ind w:right="-755"/>
        <w:jc w:val="both"/>
        <w:rPr>
          <w:rFonts w:ascii="Times New Roman" w:hAnsi="Times New Roman" w:cs="Times New Roman"/>
          <w:sz w:val="32"/>
          <w:szCs w:val="32"/>
        </w:rPr>
      </w:pPr>
    </w:p>
    <w:p w14:paraId="69B3FBA6" w14:textId="3E4AD5BB" w:rsidR="005210D4" w:rsidRPr="005210D4" w:rsidRDefault="005210D4" w:rsidP="005210D4">
      <w:pPr>
        <w:pStyle w:val="ListParagraph"/>
        <w:numPr>
          <w:ilvl w:val="0"/>
          <w:numId w:val="4"/>
        </w:numPr>
        <w:ind w:right="-75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Error Handling</w:t>
      </w:r>
    </w:p>
    <w:p w14:paraId="38CA01DF" w14:textId="77777777" w:rsidR="005210D4" w:rsidRP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There are two types of errors handled here:</w:t>
      </w:r>
    </w:p>
    <w:p w14:paraId="38B69770" w14:textId="77777777" w:rsidR="005210D4" w:rsidRPr="005210D4" w:rsidRDefault="005210D4" w:rsidP="005210D4">
      <w:pPr>
        <w:numPr>
          <w:ilvl w:val="0"/>
          <w:numId w:val="7"/>
        </w:num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Division by zero</w:t>
      </w:r>
      <w:r w:rsidRPr="005210D4">
        <w:rPr>
          <w:rFonts w:ascii="Times New Roman" w:hAnsi="Times New Roman" w:cs="Times New Roman"/>
          <w:sz w:val="32"/>
          <w:szCs w:val="32"/>
        </w:rPr>
        <w:t xml:space="preserve"> → If the user tries to divide by zero, the </w:t>
      </w:r>
      <w:proofErr w:type="gramStart"/>
      <w:r w:rsidRPr="005210D4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5210D4">
        <w:rPr>
          <w:rFonts w:ascii="Times New Roman" w:hAnsi="Times New Roman" w:cs="Times New Roman"/>
          <w:sz w:val="32"/>
          <w:szCs w:val="32"/>
        </w:rPr>
        <w:t>) function returns the message "Cannot divide by zero".</w:t>
      </w:r>
    </w:p>
    <w:p w14:paraId="4FDC6BD8" w14:textId="77777777" w:rsidR="005210D4" w:rsidRDefault="005210D4" w:rsidP="005210D4">
      <w:pPr>
        <w:numPr>
          <w:ilvl w:val="0"/>
          <w:numId w:val="7"/>
        </w:num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Invalid menu choice</w:t>
      </w:r>
      <w:r w:rsidRPr="005210D4">
        <w:rPr>
          <w:rFonts w:ascii="Times New Roman" w:hAnsi="Times New Roman" w:cs="Times New Roman"/>
          <w:sz w:val="32"/>
          <w:szCs w:val="32"/>
        </w:rPr>
        <w:t xml:space="preserve"> → If the user enters something other than 1, 2, 3, or 4, they get an "Invalid input" message.</w:t>
      </w:r>
    </w:p>
    <w:p w14:paraId="30B159DC" w14:textId="77777777" w:rsid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</w:p>
    <w:p w14:paraId="6409894A" w14:textId="0DAE72C4" w:rsidR="005210D4" w:rsidRPr="005210D4" w:rsidRDefault="005210D4" w:rsidP="005210D4">
      <w:pPr>
        <w:pStyle w:val="ListParagraph"/>
        <w:numPr>
          <w:ilvl w:val="0"/>
          <w:numId w:val="4"/>
        </w:numPr>
        <w:ind w:right="9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Example Execution</w:t>
      </w:r>
    </w:p>
    <w:p w14:paraId="5CE4B9FE" w14:textId="24666CE3" w:rsidR="005210D4" w:rsidRDefault="005210D4" w:rsidP="005210D4">
      <w:pPr>
        <w:ind w:left="-284" w:right="9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79C6383C" w14:textId="77777777" w:rsidR="005210D4" w:rsidRP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Enter choice (1/2/3/4): 3</w:t>
      </w:r>
    </w:p>
    <w:p w14:paraId="44684823" w14:textId="77777777" w:rsidR="005210D4" w:rsidRP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Enter first number: 6</w:t>
      </w:r>
    </w:p>
    <w:p w14:paraId="306EC23E" w14:textId="6FA447BF" w:rsid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Enter second number: 4</w:t>
      </w:r>
    </w:p>
    <w:p w14:paraId="67C13D71" w14:textId="77777777" w:rsid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</w:p>
    <w:p w14:paraId="0BCDC806" w14:textId="3390A7F2" w:rsidR="005210D4" w:rsidRDefault="005210D4" w:rsidP="005210D4">
      <w:pPr>
        <w:ind w:left="-284" w:right="9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10D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62495FA" w14:textId="527B1C3B" w:rsidR="005210D4" w:rsidRP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Result: 24.0</w:t>
      </w:r>
    </w:p>
    <w:p w14:paraId="52B6D74C" w14:textId="106C9E2F" w:rsidR="005210D4" w:rsidRPr="005210D4" w:rsidRDefault="005210D4" w:rsidP="005210D4">
      <w:pPr>
        <w:ind w:left="-284" w:right="95"/>
        <w:jc w:val="both"/>
        <w:rPr>
          <w:rFonts w:ascii="Times New Roman" w:hAnsi="Times New Roman" w:cs="Times New Roman"/>
          <w:sz w:val="32"/>
          <w:szCs w:val="32"/>
        </w:rPr>
      </w:pPr>
      <w:r w:rsidRPr="005210D4">
        <w:rPr>
          <w:rFonts w:ascii="Times New Roman" w:hAnsi="Times New Roman" w:cs="Times New Roman"/>
          <w:sz w:val="32"/>
          <w:szCs w:val="32"/>
        </w:rPr>
        <w:t>Explanation: Choice 3 means multiplication → 6 × 4 = 24.</w:t>
      </w:r>
    </w:p>
    <w:p w14:paraId="389EDB36" w14:textId="77777777" w:rsidR="005210D4" w:rsidRPr="005210D4" w:rsidRDefault="005210D4" w:rsidP="005210D4">
      <w:pPr>
        <w:ind w:right="-755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AB31E38" w14:textId="77777777" w:rsidR="005210D4" w:rsidRDefault="005210D4" w:rsidP="005210D4">
      <w:pPr>
        <w:ind w:left="-993" w:right="-755"/>
      </w:pPr>
    </w:p>
    <w:sectPr w:rsidR="005210D4" w:rsidSect="005210D4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5366B"/>
    <w:multiLevelType w:val="multilevel"/>
    <w:tmpl w:val="D30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F69E0"/>
    <w:multiLevelType w:val="hybridMultilevel"/>
    <w:tmpl w:val="21D66B6E"/>
    <w:lvl w:ilvl="0" w:tplc="C6BEFACC">
      <w:start w:val="3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668E1E11"/>
    <w:multiLevelType w:val="multilevel"/>
    <w:tmpl w:val="66C0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4617D"/>
    <w:multiLevelType w:val="multilevel"/>
    <w:tmpl w:val="A338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75FD2"/>
    <w:multiLevelType w:val="multilevel"/>
    <w:tmpl w:val="8B42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2917"/>
    <w:multiLevelType w:val="hybridMultilevel"/>
    <w:tmpl w:val="9DFA085E"/>
    <w:lvl w:ilvl="0" w:tplc="84FADA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7B2F0FAD"/>
    <w:multiLevelType w:val="hybridMultilevel"/>
    <w:tmpl w:val="3A86B6D4"/>
    <w:lvl w:ilvl="0" w:tplc="2F0EB1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638418185">
    <w:abstractNumId w:val="0"/>
  </w:num>
  <w:num w:numId="2" w16cid:durableId="1303928208">
    <w:abstractNumId w:val="6"/>
  </w:num>
  <w:num w:numId="3" w16cid:durableId="522939971">
    <w:abstractNumId w:val="4"/>
  </w:num>
  <w:num w:numId="4" w16cid:durableId="497891897">
    <w:abstractNumId w:val="1"/>
  </w:num>
  <w:num w:numId="5" w16cid:durableId="519052461">
    <w:abstractNumId w:val="5"/>
  </w:num>
  <w:num w:numId="6" w16cid:durableId="1771706345">
    <w:abstractNumId w:val="2"/>
  </w:num>
  <w:num w:numId="7" w16cid:durableId="1284193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D4"/>
    <w:rsid w:val="005210D4"/>
    <w:rsid w:val="00A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495E"/>
  <w15:chartTrackingRefBased/>
  <w15:docId w15:val="{2030DFEE-04C4-4049-BC7E-E61A7C3D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AMBER</dc:creator>
  <cp:keywords/>
  <dc:description/>
  <cp:lastModifiedBy>AQSA AMBER</cp:lastModifiedBy>
  <cp:revision>1</cp:revision>
  <dcterms:created xsi:type="dcterms:W3CDTF">2025-08-08T09:14:00Z</dcterms:created>
  <dcterms:modified xsi:type="dcterms:W3CDTF">2025-08-08T09:21:00Z</dcterms:modified>
</cp:coreProperties>
</file>