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DCF28" w14:textId="1FC65589" w:rsidR="00BC2739" w:rsidRPr="00BC2739" w:rsidRDefault="00BC2739" w:rsidP="00BC2739">
      <w:pPr>
        <w:rPr>
          <w:b/>
          <w:bCs/>
        </w:rPr>
      </w:pPr>
      <w:r w:rsidRPr="00BC2739">
        <w:rPr>
          <w:b/>
          <w:bCs/>
        </w:rPr>
        <w:t>Abstract: The Transparency Algorithm</w:t>
      </w:r>
      <w:r>
        <w:rPr>
          <w:b/>
          <w:bCs/>
        </w:rPr>
        <w:t>;</w:t>
      </w:r>
      <w:r w:rsidRPr="00BC2739">
        <w:rPr>
          <w:b/>
          <w:bCs/>
        </w:rPr>
        <w:t xml:space="preserve"> AI's Answer to Legal </w:t>
      </w:r>
      <w:r>
        <w:rPr>
          <w:b/>
          <w:bCs/>
        </w:rPr>
        <w:t>Racial and Social In</w:t>
      </w:r>
      <w:r w:rsidRPr="00BC2739">
        <w:rPr>
          <w:b/>
          <w:bCs/>
        </w:rPr>
        <w:t>equality</w:t>
      </w:r>
    </w:p>
    <w:p w14:paraId="54B0D592" w14:textId="77777777" w:rsidR="00BC2739" w:rsidRPr="00BC2739" w:rsidRDefault="00BC2739" w:rsidP="00BC2739">
      <w:r w:rsidRPr="00BC2739">
        <w:rPr>
          <w:b/>
          <w:bCs/>
        </w:rPr>
        <w:t>Aquarious Workman</w:t>
      </w:r>
      <w:r w:rsidRPr="00BC2739">
        <w:t xml:space="preserve"> </w:t>
      </w:r>
      <w:r w:rsidRPr="00BC2739">
        <w:rPr>
          <w:b/>
          <w:bCs/>
        </w:rPr>
        <w:t>National Space Cyber Security</w:t>
      </w:r>
    </w:p>
    <w:p w14:paraId="1EFE2A0B" w14:textId="77777777" w:rsidR="00BC2739" w:rsidRPr="00BC2739" w:rsidRDefault="00BC2739" w:rsidP="00BC2739">
      <w:r w:rsidRPr="00BC2739">
        <w:rPr>
          <w:b/>
          <w:bCs/>
        </w:rPr>
        <w:t>Abstract</w:t>
      </w:r>
    </w:p>
    <w:p w14:paraId="179F9FF8" w14:textId="2F0E3271" w:rsidR="00BC2739" w:rsidRPr="001459FD" w:rsidRDefault="00BC2739" w:rsidP="00BC2739">
      <w:pPr>
        <w:rPr>
          <w:sz w:val="16"/>
          <w:szCs w:val="16"/>
        </w:rPr>
      </w:pPr>
      <w:r w:rsidRPr="001459FD">
        <w:rPr>
          <w:sz w:val="16"/>
          <w:szCs w:val="16"/>
        </w:rPr>
        <w:t>The Transparency Algorithm (TTA): AI's Answer to Legal Equality is a groundbreaking initiative to dismantle the deep-rooted biases and systemic disparities that have plagued the American legal system for far too long. This revolutionary effort leverages the unparalleled power of artificial intelligence (AI) and machine learning (ML) to shine a glaring light on the injustices that have condemned generations of marginalized communities to a cycle of inequity and despair.</w:t>
      </w:r>
    </w:p>
    <w:p w14:paraId="61C8BADE" w14:textId="7FD84EF7" w:rsidR="00BC2739" w:rsidRPr="001459FD" w:rsidRDefault="00BC2739" w:rsidP="00BC2739">
      <w:pPr>
        <w:rPr>
          <w:sz w:val="16"/>
          <w:szCs w:val="16"/>
        </w:rPr>
      </w:pPr>
      <w:r w:rsidRPr="001459FD">
        <w:rPr>
          <w:sz w:val="16"/>
          <w:szCs w:val="16"/>
        </w:rPr>
        <w:t>Imagine a justice system where your fate is determined not by the content of your character but by the color of your skin, your gender, or your socioeconomic status. This is the grim reality that TTA seeks to eradicate. TTA meticulously analyzes public court case data to expose the hidden biases and discriminatory practices perpetuating injustice. This initiative doesn't just aim to reform; it seeks to revolutionize the very foundation of our legal system, bringing about the transparency and accountability that have long been overdue.</w:t>
      </w:r>
    </w:p>
    <w:p w14:paraId="6CB5C551" w14:textId="2B8E3F7E" w:rsidR="00BC2739" w:rsidRPr="001459FD" w:rsidRDefault="00BC2739" w:rsidP="00BC2739">
      <w:pPr>
        <w:rPr>
          <w:sz w:val="16"/>
          <w:szCs w:val="16"/>
        </w:rPr>
      </w:pPr>
      <w:r w:rsidRPr="001459FD">
        <w:rPr>
          <w:sz w:val="16"/>
          <w:szCs w:val="16"/>
        </w:rPr>
        <w:t>At its core, TTA is a powerful tool for democratizing access to justice. Empowering citizens with data-driven insights provides a platform for informed public discourse and advocacy for systemic reform. The time for change is now, and TTA is the catalyst we need to forge a path towards a truly equitable legal landscape.</w:t>
      </w:r>
    </w:p>
    <w:p w14:paraId="145F9922" w14:textId="77777777" w:rsidR="00BC2739" w:rsidRPr="001459FD" w:rsidRDefault="00BC2739" w:rsidP="00BC2739">
      <w:pPr>
        <w:rPr>
          <w:u w:val="single"/>
        </w:rPr>
      </w:pPr>
      <w:r w:rsidRPr="001459FD">
        <w:rPr>
          <w:b/>
          <w:bCs/>
          <w:u w:val="single"/>
        </w:rPr>
        <w:t>Key Needs Addressed by TTA:</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4"/>
        <w:gridCol w:w="8426"/>
      </w:tblGrid>
      <w:tr w:rsidR="00BC2739" w:rsidRPr="00BC2739" w14:paraId="33759055" w14:textId="77777777" w:rsidTr="00BC273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28265A0" w14:textId="77777777" w:rsidR="00BC2739" w:rsidRPr="00BC2739" w:rsidRDefault="00BC2739" w:rsidP="00BC2739">
            <w:pPr>
              <w:rPr>
                <w:b/>
                <w:bCs/>
              </w:rPr>
            </w:pPr>
            <w:r w:rsidRPr="00BC2739">
              <w:rPr>
                <w:b/>
                <w:bCs/>
              </w:rPr>
              <w:t>Need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F816E69" w14:textId="77777777" w:rsidR="00BC2739" w:rsidRPr="00BC2739" w:rsidRDefault="00BC2739" w:rsidP="00BC2739">
            <w:pPr>
              <w:rPr>
                <w:b/>
                <w:bCs/>
              </w:rPr>
            </w:pPr>
            <w:r w:rsidRPr="00BC2739">
              <w:rPr>
                <w:b/>
                <w:bCs/>
              </w:rPr>
              <w:t>Description</w:t>
            </w:r>
          </w:p>
        </w:tc>
      </w:tr>
      <w:tr w:rsidR="00BC2739" w:rsidRPr="00BC2739" w14:paraId="1CD40349" w14:textId="77777777" w:rsidTr="00BC273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2ECCB8" w14:textId="77777777" w:rsidR="00BC2739" w:rsidRPr="00BC2739" w:rsidRDefault="00BC2739" w:rsidP="00BC2739">
            <w:r w:rsidRPr="00BC2739">
              <w:rPr>
                <w:b/>
                <w:bCs/>
              </w:rPr>
              <w:t>Systemic Bias Detection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E707F64" w14:textId="77777777" w:rsidR="00BC2739" w:rsidRPr="00BC2739" w:rsidRDefault="00BC2739" w:rsidP="00BC2739">
            <w:r w:rsidRPr="00BC2739">
              <w:t>TTA’s AI algorithms are designed to detect and analyze patterns of bias across various demographic groups, providing a clear, data-driven understanding of judicial biases.</w:t>
            </w:r>
          </w:p>
        </w:tc>
      </w:tr>
      <w:tr w:rsidR="00BC2739" w:rsidRPr="00BC2739" w14:paraId="20A9FCD1" w14:textId="77777777" w:rsidTr="00BC273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C8EC6D6" w14:textId="77777777" w:rsidR="00BC2739" w:rsidRPr="00BC2739" w:rsidRDefault="00BC2739" w:rsidP="00BC2739">
            <w:r w:rsidRPr="00BC2739">
              <w:rPr>
                <w:b/>
                <w:bCs/>
              </w:rPr>
              <w:t>Transparency and Accountability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C6EC5E0" w14:textId="534E5430" w:rsidR="00BC2739" w:rsidRPr="00BC2739" w:rsidRDefault="00BC2739" w:rsidP="00BC2739">
            <w:r w:rsidRPr="00BC2739">
              <w:t xml:space="preserve">By making AI analysis results publicly accessible, TTA fosters greater transparency in judicial processes, </w:t>
            </w:r>
            <w:r>
              <w:t>holds the system accountable, and encourages</w:t>
            </w:r>
            <w:r w:rsidRPr="00BC2739">
              <w:t xml:space="preserve"> reform.</w:t>
            </w:r>
          </w:p>
        </w:tc>
      </w:tr>
      <w:tr w:rsidR="00BC2739" w:rsidRPr="00BC2739" w14:paraId="5641A24C" w14:textId="77777777" w:rsidTr="00BC273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4549A9E" w14:textId="77777777" w:rsidR="00BC2739" w:rsidRPr="00BC2739" w:rsidRDefault="00BC2739" w:rsidP="00BC2739">
            <w:r w:rsidRPr="00BC2739">
              <w:rPr>
                <w:b/>
                <w:bCs/>
              </w:rPr>
              <w:t>Data-Driven Decision Making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CBC7E2F" w14:textId="77777777" w:rsidR="00BC2739" w:rsidRPr="00BC2739" w:rsidRDefault="00BC2739" w:rsidP="00BC2739">
            <w:r w:rsidRPr="00BC2739">
              <w:t>Judges, legal practitioners, and policymakers can leverage insights from TTA to make more informed, equitable decisions, ensuring that justice is administered fairly.</w:t>
            </w:r>
          </w:p>
        </w:tc>
      </w:tr>
    </w:tbl>
    <w:p w14:paraId="2EFC138E" w14:textId="43866D8F" w:rsidR="00BC2739" w:rsidRPr="001459FD" w:rsidRDefault="00BC2739" w:rsidP="00BC2739">
      <w:pPr>
        <w:rPr>
          <w:u w:val="single"/>
        </w:rPr>
      </w:pPr>
      <w:r w:rsidRPr="001459FD">
        <w:rPr>
          <w:b/>
          <w:bCs/>
          <w:u w:val="single"/>
        </w:rPr>
        <w:t>Implementation and Methodology</w:t>
      </w:r>
      <w:r w:rsidR="001459FD">
        <w:rPr>
          <w:b/>
          <w:bCs/>
          <w:u w:val="single"/>
        </w:rPr>
        <w:t>:</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2"/>
        <w:gridCol w:w="8508"/>
      </w:tblGrid>
      <w:tr w:rsidR="00BC2739" w:rsidRPr="00BC2739" w14:paraId="3FB43E4D" w14:textId="77777777" w:rsidTr="00BC273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786EF2D" w14:textId="77777777" w:rsidR="00BC2739" w:rsidRPr="00BC2739" w:rsidRDefault="00BC2739" w:rsidP="00BC2739">
            <w:pPr>
              <w:rPr>
                <w:b/>
                <w:bCs/>
              </w:rPr>
            </w:pPr>
            <w:r w:rsidRPr="00BC2739">
              <w:rPr>
                <w:b/>
                <w:bCs/>
              </w:rPr>
              <w:t>Phase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E925ADB" w14:textId="77777777" w:rsidR="00BC2739" w:rsidRPr="00BC2739" w:rsidRDefault="00BC2739" w:rsidP="00BC2739">
            <w:pPr>
              <w:rPr>
                <w:b/>
                <w:bCs/>
              </w:rPr>
            </w:pPr>
            <w:r w:rsidRPr="00BC2739">
              <w:rPr>
                <w:b/>
                <w:bCs/>
              </w:rPr>
              <w:t>Description</w:t>
            </w:r>
          </w:p>
        </w:tc>
      </w:tr>
      <w:tr w:rsidR="00BC2739" w:rsidRPr="00BC2739" w14:paraId="6806BA71" w14:textId="77777777" w:rsidTr="00BC273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0C6F967" w14:textId="77777777" w:rsidR="00BC2739" w:rsidRPr="00BC2739" w:rsidRDefault="00BC2739" w:rsidP="00BC2739">
            <w:r w:rsidRPr="00BC2739">
              <w:rPr>
                <w:b/>
                <w:bCs/>
              </w:rPr>
              <w:t>Planning and Assessment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C5A8755" w14:textId="5379E8FB" w:rsidR="00BC2739" w:rsidRPr="00BC2739" w:rsidRDefault="00BC2739" w:rsidP="00BC2739">
            <w:r>
              <w:t>A comprehensive</w:t>
            </w:r>
            <w:r w:rsidRPr="00BC2739">
              <w:t xml:space="preserve"> evaluation of the existing judicial IT infrastructure and data landscape to set a solid foundation for the AI system.</w:t>
            </w:r>
          </w:p>
        </w:tc>
      </w:tr>
      <w:tr w:rsidR="00BC2739" w:rsidRPr="00BC2739" w14:paraId="7C4FA428" w14:textId="77777777" w:rsidTr="00BC273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2B8273" w14:textId="77777777" w:rsidR="00BC2739" w:rsidRPr="00BC2739" w:rsidRDefault="00BC2739" w:rsidP="00BC2739">
            <w:r w:rsidRPr="00BC2739">
              <w:rPr>
                <w:b/>
                <w:bCs/>
              </w:rPr>
              <w:t>Design and Development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1386A37" w14:textId="285A5284" w:rsidR="00BC2739" w:rsidRPr="00BC2739" w:rsidRDefault="00BC2739" w:rsidP="00BC2739">
            <w:r w:rsidRPr="00BC2739">
              <w:t>Creation of sophisticated AI algorithms and an intuitive user interface for seamless integration with judicial systems.</w:t>
            </w:r>
          </w:p>
        </w:tc>
      </w:tr>
      <w:tr w:rsidR="00BC2739" w:rsidRPr="00BC2739" w14:paraId="5B2088AF" w14:textId="77777777" w:rsidTr="00BC273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6598D1E" w14:textId="77777777" w:rsidR="00BC2739" w:rsidRPr="00BC2739" w:rsidRDefault="00BC2739" w:rsidP="00BC2739">
            <w:r w:rsidRPr="00BC2739">
              <w:rPr>
                <w:b/>
                <w:bCs/>
              </w:rPr>
              <w:t>Integration and Testing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48771AC" w14:textId="77777777" w:rsidR="00BC2739" w:rsidRPr="00BC2739" w:rsidRDefault="00BC2739" w:rsidP="00BC2739">
            <w:r w:rsidRPr="00BC2739">
              <w:t>Rigorous testing and optimization to ensure the system's compatibility and performance under various operational conditions.</w:t>
            </w:r>
          </w:p>
        </w:tc>
      </w:tr>
      <w:tr w:rsidR="00BC2739" w:rsidRPr="00BC2739" w14:paraId="17DD4312" w14:textId="77777777" w:rsidTr="00BC273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A287A11" w14:textId="77777777" w:rsidR="00BC2739" w:rsidRPr="00BC2739" w:rsidRDefault="00BC2739" w:rsidP="00BC2739">
            <w:r w:rsidRPr="00BC2739">
              <w:rPr>
                <w:b/>
                <w:bCs/>
              </w:rPr>
              <w:t>Training and Deployment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DDFA582" w14:textId="77777777" w:rsidR="00BC2739" w:rsidRPr="00BC2739" w:rsidRDefault="00BC2739" w:rsidP="00BC2739">
            <w:r w:rsidRPr="00BC2739">
              <w:t>Comprehensive training sessions for judicial staff to facilitate smooth system adoption and operation.</w:t>
            </w:r>
          </w:p>
        </w:tc>
      </w:tr>
      <w:tr w:rsidR="00BC2739" w:rsidRPr="00BC2739" w14:paraId="345359D3" w14:textId="77777777" w:rsidTr="00BC273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E62D106" w14:textId="77777777" w:rsidR="00BC2739" w:rsidRPr="00BC2739" w:rsidRDefault="00BC2739" w:rsidP="00BC2739">
            <w:r w:rsidRPr="00BC2739">
              <w:rPr>
                <w:b/>
                <w:bCs/>
              </w:rPr>
              <w:t>Evaluation and Refinement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FF99198" w14:textId="77777777" w:rsidR="00BC2739" w:rsidRPr="00BC2739" w:rsidRDefault="00BC2739" w:rsidP="00BC2739">
            <w:r w:rsidRPr="00BC2739">
              <w:t>Continuous improvement through regular feedback and system updates to enhance functionality and user experience.</w:t>
            </w:r>
          </w:p>
        </w:tc>
      </w:tr>
    </w:tbl>
    <w:p w14:paraId="7CA9B2D0" w14:textId="3263AB45" w:rsidR="00BC2739" w:rsidRPr="00BC2739" w:rsidRDefault="00BC2739" w:rsidP="00BC2739">
      <w:r w:rsidRPr="00BC2739">
        <w:rPr>
          <w:b/>
          <w:bCs/>
        </w:rPr>
        <w:lastRenderedPageBreak/>
        <w:t>Outcomes and Impact</w:t>
      </w:r>
    </w:p>
    <w:p w14:paraId="153DDA7D" w14:textId="77777777" w:rsidR="00BC2739" w:rsidRPr="00BC2739" w:rsidRDefault="00BC2739" w:rsidP="00BC2739">
      <w:r w:rsidRPr="00BC2739">
        <w:t>The success of TTA hinges on several key metrics: system accuracy, user satisfaction, and the efficacy of bias mitigation strategies. By systematically tracking these metrics, TTA ensures continuous improvement and alignment with its mission to promote legal equity. This initiative’s impact extends beyond technical achievements, fostering a more inclusive legal landscape and empowering marginalized communities to pursue justice.</w:t>
      </w:r>
    </w:p>
    <w:p w14:paraId="00F3A9E2" w14:textId="77777777" w:rsidR="00BC2739" w:rsidRPr="00BC2739" w:rsidRDefault="00BC2739" w:rsidP="00BC2739">
      <w:r w:rsidRPr="00BC2739">
        <w:rPr>
          <w:b/>
          <w:bCs/>
        </w:rPr>
        <w:t>Conclusion</w:t>
      </w:r>
    </w:p>
    <w:p w14:paraId="1EC8E69F" w14:textId="06EBCF36" w:rsidR="00BC2739" w:rsidRPr="00BC2739" w:rsidRDefault="00BC2739" w:rsidP="00BC2739">
      <w:r w:rsidRPr="00BC2739">
        <w:t xml:space="preserve">The Transparency Algorithm (TTA) stands at the forefront of a new era in legal technology, combining AI innovation with a </w:t>
      </w:r>
      <w:r>
        <w:t>sincere</w:t>
      </w:r>
      <w:r w:rsidRPr="00BC2739">
        <w:t xml:space="preserve"> dedication to social equality. As a comprehensive framework for addressing judicial biases, TTA </w:t>
      </w:r>
      <w:r>
        <w:t>enhances the fairness and transparency of legal processes and</w:t>
      </w:r>
      <w:r w:rsidRPr="00BC2739">
        <w:t xml:space="preserve"> catalyzes meaningful social change. The system's revelations will undoubtedly provoke outrage and demand immediate action as the injustices it uncovers are laid bare for all to see. By bridging the gap between data and social justice, TTA embodies the principles of equity and accountability, paving the way for a more just and equitable legal system.</w:t>
      </w:r>
    </w:p>
    <w:p w14:paraId="1C4418FD" w14:textId="77777777" w:rsidR="00BC2739" w:rsidRPr="00BC2739" w:rsidRDefault="001459FD" w:rsidP="00BC2739">
      <w:r>
        <w:pict w14:anchorId="0EFC8B04">
          <v:rect id="_x0000_i1025" style="width:0;height:0" o:hralign="center" o:hrstd="t" o:hrnoshade="t" o:hr="t" fillcolor="#0d0d0d" stroked="f"/>
        </w:pict>
      </w:r>
    </w:p>
    <w:p w14:paraId="7B7F5BDD" w14:textId="77777777" w:rsidR="00BC2739" w:rsidRPr="00BC2739" w:rsidRDefault="00BC2739" w:rsidP="00BC2739">
      <w:r w:rsidRPr="00BC2739">
        <w:rPr>
          <w:b/>
          <w:bCs/>
        </w:rPr>
        <w:t>Keywords:</w:t>
      </w:r>
      <w:r w:rsidRPr="00BC2739">
        <w:t xml:space="preserve"> Judicial Fairness, Artificial Intelligence, Machine Learning, Legal Equity, Data Analysis, Racial Disparities, Transparency, Accountability, Social Justice, Bias Detection, Legal Reform, Data-Driven Decision Making, Systemic Inequities</w:t>
      </w:r>
    </w:p>
    <w:p w14:paraId="79F7139A" w14:textId="77777777" w:rsidR="00BF4CBB" w:rsidRDefault="00BF4CBB"/>
    <w:sectPr w:rsidR="00BF4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739"/>
    <w:rsid w:val="0004137A"/>
    <w:rsid w:val="001459FD"/>
    <w:rsid w:val="00A9656C"/>
    <w:rsid w:val="00BC2739"/>
    <w:rsid w:val="00BF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2B262C0"/>
  <w15:chartTrackingRefBased/>
  <w15:docId w15:val="{E987EF96-37F5-44AD-8436-7F6C3023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7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27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27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27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27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2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7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27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27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27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27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2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739"/>
    <w:rPr>
      <w:rFonts w:eastAsiaTheme="majorEastAsia" w:cstheme="majorBidi"/>
      <w:color w:val="272727" w:themeColor="text1" w:themeTint="D8"/>
    </w:rPr>
  </w:style>
  <w:style w:type="paragraph" w:styleId="Title">
    <w:name w:val="Title"/>
    <w:basedOn w:val="Normal"/>
    <w:next w:val="Normal"/>
    <w:link w:val="TitleChar"/>
    <w:uiPriority w:val="10"/>
    <w:qFormat/>
    <w:rsid w:val="00BC2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739"/>
    <w:pPr>
      <w:spacing w:before="160"/>
      <w:jc w:val="center"/>
    </w:pPr>
    <w:rPr>
      <w:i/>
      <w:iCs/>
      <w:color w:val="404040" w:themeColor="text1" w:themeTint="BF"/>
    </w:rPr>
  </w:style>
  <w:style w:type="character" w:customStyle="1" w:styleId="QuoteChar">
    <w:name w:val="Quote Char"/>
    <w:basedOn w:val="DefaultParagraphFont"/>
    <w:link w:val="Quote"/>
    <w:uiPriority w:val="29"/>
    <w:rsid w:val="00BC2739"/>
    <w:rPr>
      <w:i/>
      <w:iCs/>
      <w:color w:val="404040" w:themeColor="text1" w:themeTint="BF"/>
    </w:rPr>
  </w:style>
  <w:style w:type="paragraph" w:styleId="ListParagraph">
    <w:name w:val="List Paragraph"/>
    <w:basedOn w:val="Normal"/>
    <w:uiPriority w:val="34"/>
    <w:qFormat/>
    <w:rsid w:val="00BC2739"/>
    <w:pPr>
      <w:ind w:left="720"/>
      <w:contextualSpacing/>
    </w:pPr>
  </w:style>
  <w:style w:type="character" w:styleId="IntenseEmphasis">
    <w:name w:val="Intense Emphasis"/>
    <w:basedOn w:val="DefaultParagraphFont"/>
    <w:uiPriority w:val="21"/>
    <w:qFormat/>
    <w:rsid w:val="00BC2739"/>
    <w:rPr>
      <w:i/>
      <w:iCs/>
      <w:color w:val="2F5496" w:themeColor="accent1" w:themeShade="BF"/>
    </w:rPr>
  </w:style>
  <w:style w:type="paragraph" w:styleId="IntenseQuote">
    <w:name w:val="Intense Quote"/>
    <w:basedOn w:val="Normal"/>
    <w:next w:val="Normal"/>
    <w:link w:val="IntenseQuoteChar"/>
    <w:uiPriority w:val="30"/>
    <w:qFormat/>
    <w:rsid w:val="00BC27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2739"/>
    <w:rPr>
      <w:i/>
      <w:iCs/>
      <w:color w:val="2F5496" w:themeColor="accent1" w:themeShade="BF"/>
    </w:rPr>
  </w:style>
  <w:style w:type="character" w:styleId="IntenseReference">
    <w:name w:val="Intense Reference"/>
    <w:basedOn w:val="DefaultParagraphFont"/>
    <w:uiPriority w:val="32"/>
    <w:qFormat/>
    <w:rsid w:val="00BC27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6362">
      <w:bodyDiv w:val="1"/>
      <w:marLeft w:val="0"/>
      <w:marRight w:val="0"/>
      <w:marTop w:val="0"/>
      <w:marBottom w:val="0"/>
      <w:divBdr>
        <w:top w:val="none" w:sz="0" w:space="0" w:color="auto"/>
        <w:left w:val="none" w:sz="0" w:space="0" w:color="auto"/>
        <w:bottom w:val="none" w:sz="0" w:space="0" w:color="auto"/>
        <w:right w:val="none" w:sz="0" w:space="0" w:color="auto"/>
      </w:divBdr>
    </w:div>
    <w:div w:id="54213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594</Words>
  <Characters>3632</Characters>
  <Application>Microsoft Office Word</Application>
  <DocSecurity>0</DocSecurity>
  <Lines>70</Lines>
  <Paragraphs>33</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Aquariouse Workman</dc:creator>
  <cp:keywords/>
  <dc:description/>
  <cp:lastModifiedBy>Aquariouse Workman</cp:lastModifiedBy>
  <cp:revision>2</cp:revision>
  <dcterms:created xsi:type="dcterms:W3CDTF">2024-05-31T17:36:00Z</dcterms:created>
  <dcterms:modified xsi:type="dcterms:W3CDTF">2024-06-01T01:21:00Z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7e1e5d7f-7538-47ff-824d-03d89f7fc5c3</vt:lpwstr>
  </property>
</Properties>
</file>