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9C6" w:rsidRPr="00204BDB" w:rsidRDefault="000B1D0F" w:rsidP="00C11E59">
      <w:pPr>
        <w:jc w:val="center"/>
        <w:rPr>
          <w:rFonts w:ascii="Century Gothic" w:hAnsi="Century Gothic"/>
          <w:b/>
          <w:sz w:val="24"/>
          <w:szCs w:val="24"/>
          <w:u w:val="single"/>
        </w:rPr>
      </w:pPr>
      <w:r w:rsidRPr="00204BDB">
        <w:rPr>
          <w:rFonts w:ascii="Century Gothic" w:hAnsi="Century Gothic"/>
          <w:b/>
          <w:sz w:val="24"/>
          <w:szCs w:val="24"/>
          <w:u w:val="single"/>
        </w:rPr>
        <w:t xml:space="preserve">Topic test: Transformations </w:t>
      </w:r>
    </w:p>
    <w:p w:rsidR="000B1D0F" w:rsidRPr="002E7B81" w:rsidRDefault="000B1D0F">
      <w:pPr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0B1D0F" w:rsidRPr="002E7B81" w:rsidTr="00950E13">
        <w:tc>
          <w:tcPr>
            <w:tcW w:w="426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Q</w:t>
            </w:r>
          </w:p>
        </w:tc>
        <w:tc>
          <w:tcPr>
            <w:tcW w:w="70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Assessment Skill</w:t>
            </w:r>
          </w:p>
        </w:tc>
        <w:tc>
          <w:tcPr>
            <w:tcW w:w="89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marks</w:t>
            </w:r>
          </w:p>
        </w:tc>
        <w:tc>
          <w:tcPr>
            <w:tcW w:w="864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LEVEL</w:t>
            </w:r>
          </w:p>
        </w:tc>
      </w:tr>
      <w:tr w:rsidR="000B1D0F" w:rsidRPr="002E7B81" w:rsidTr="00A07677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70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line of symmetry</w:t>
            </w: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187180" cy="125418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56762" t="30978" r="26888" b="41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609" cy="125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864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</w:tr>
      <w:tr w:rsidR="000B1D0F" w:rsidRPr="002E7B81" w:rsidTr="00950E13">
        <w:tc>
          <w:tcPr>
            <w:tcW w:w="426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br w:type="page"/>
            </w:r>
            <w:r w:rsidR="00DF7273">
              <w:t>2</w:t>
            </w:r>
          </w:p>
        </w:tc>
        <w:tc>
          <w:tcPr>
            <w:tcW w:w="7061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reflections</w:t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646778" cy="1624519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56111" t="13859" r="18167" b="45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79" cy="162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4A7" w:rsidRPr="002E7B81" w:rsidRDefault="00C204A7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br w:type="page"/>
            </w:r>
            <w:r w:rsidR="00DF7273">
              <w:t>3</w:t>
            </w:r>
          </w:p>
        </w:tc>
        <w:tc>
          <w:tcPr>
            <w:tcW w:w="7061" w:type="dxa"/>
          </w:tcPr>
          <w:p w:rsidR="000B1D0F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in the reflection in the line of symmetry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858389" cy="1887166"/>
                  <wp:effectExtent l="19050" t="0" r="8511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3840" t="23098" r="33651" b="24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89" cy="188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</w:tbl>
    <w:p w:rsidR="00A07677" w:rsidRDefault="00A07677">
      <w:r>
        <w:br w:type="page"/>
      </w: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134"/>
        <w:gridCol w:w="757"/>
        <w:gridCol w:w="864"/>
      </w:tblGrid>
      <w:tr w:rsidR="00950E13" w:rsidRPr="002E7B81" w:rsidTr="00950E13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4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rotation of the triangle by 180</w:t>
            </w:r>
            <w:r w:rsidRPr="00950E13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about point A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948252" cy="1945531"/>
                  <wp:effectExtent l="19050" t="0" r="0" b="0"/>
                  <wp:docPr id="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6520" t="25510" r="34978" b="29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07" cy="1949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  <w:gridSpan w:val="2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br w:type="page"/>
            </w:r>
            <w:r w:rsidR="00DF7273">
              <w:t>5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translation of the shape by 3 squares to the right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612110" cy="2033081"/>
                  <wp:effectExtent l="19050" t="0" r="0" b="0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0464" t="32065" r="28399" b="16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110" cy="203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  <w:gridSpan w:val="2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  <w:tc>
          <w:tcPr>
            <w:tcW w:w="7061" w:type="dxa"/>
          </w:tcPr>
          <w:p w:rsidR="000B1D0F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 regular hexagon is drawn below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702746" cy="1459149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419" t="25543" r="40814" b="33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746" cy="1459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Draw a line of symmetry which passes through the point P.</w:t>
            </w:r>
          </w:p>
          <w:p w:rsidR="00EE00B7" w:rsidRDefault="00EE00B7" w:rsidP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How many lines of symmetry does a regular hexagon have?</w:t>
            </w:r>
          </w:p>
          <w:p w:rsid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What is the order of rotational symmetry of a regular hexagon?</w:t>
            </w:r>
          </w:p>
          <w:p w:rsidR="00EE00B7" w:rsidRP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  <w:gridSpan w:val="2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Pr="002E7B81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7</w:t>
            </w:r>
          </w:p>
        </w:tc>
        <w:tc>
          <w:tcPr>
            <w:tcW w:w="7195" w:type="dxa"/>
            <w:gridSpan w:val="2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reflections of the triangle in the line of symmetry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829206" cy="1857983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690" t="39402" r="33332" b="8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06" cy="1857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Pr="002E7B81" w:rsidRDefault="005907F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8</w:t>
            </w:r>
          </w:p>
        </w:tc>
        <w:tc>
          <w:tcPr>
            <w:tcW w:w="7195" w:type="dxa"/>
            <w:gridSpan w:val="2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rotation of the kite by 90</w:t>
            </w:r>
            <w:r w:rsidRPr="00B777B9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clockwise about point A</w:t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004304" cy="1926076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050" t="34511" r="28910" b="11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304" cy="192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9</w:t>
            </w:r>
          </w:p>
        </w:tc>
        <w:tc>
          <w:tcPr>
            <w:tcW w:w="7195" w:type="dxa"/>
            <w:gridSpan w:val="2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On the grid below, show the kite reflected in two lines of symmetry.</w:t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394636" cy="2286324"/>
                  <wp:effectExtent l="19050" t="0" r="5664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4659" t="17663" r="24828" b="5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222" cy="2288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</w:tbl>
    <w:p w:rsidR="0084597D" w:rsidRDefault="0084597D">
      <w:r>
        <w:br w:type="page"/>
      </w:r>
    </w:p>
    <w:tbl>
      <w:tblPr>
        <w:tblStyle w:val="TableGrid"/>
        <w:tblW w:w="9242" w:type="dxa"/>
        <w:tblLook w:val="04A0"/>
      </w:tblPr>
      <w:tblGrid>
        <w:gridCol w:w="483"/>
        <w:gridCol w:w="7152"/>
        <w:gridCol w:w="751"/>
        <w:gridCol w:w="856"/>
      </w:tblGrid>
      <w:tr w:rsidR="00950E13" w:rsidRPr="002E7B81" w:rsidTr="00B777B9">
        <w:tc>
          <w:tcPr>
            <w:tcW w:w="426" w:type="dxa"/>
          </w:tcPr>
          <w:p w:rsidR="000B1D0F" w:rsidRPr="002E7B81" w:rsidRDefault="00DF727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10</w:t>
            </w:r>
          </w:p>
        </w:tc>
        <w:tc>
          <w:tcPr>
            <w:tcW w:w="7195" w:type="dxa"/>
          </w:tcPr>
          <w:p w:rsidR="00C11E59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Draw the translation of the triangle </w:t>
            </w:r>
          </w:p>
          <w:p w:rsidR="00434FBA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 squares to the right and 2 squares up</w:t>
            </w: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707109" cy="2140086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7726" t="33424" r="29240" b="12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656" cy="2140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4FBA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907F3" w:rsidRDefault="005907F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</w:tbl>
    <w:p w:rsidR="000B1D0F" w:rsidRDefault="000B1D0F">
      <w:pPr>
        <w:rPr>
          <w:rFonts w:ascii="Century Gothic" w:hAnsi="Century Gothic"/>
          <w:sz w:val="24"/>
          <w:szCs w:val="24"/>
        </w:rPr>
      </w:pPr>
    </w:p>
    <w:p w:rsidR="006A0346" w:rsidRPr="002D6D33" w:rsidRDefault="006A0346" w:rsidP="006A0346">
      <w:pPr>
        <w:jc w:val="center"/>
        <w:rPr>
          <w:rFonts w:ascii="Century Gothic" w:hAnsi="Century Gothic"/>
          <w:b/>
          <w:sz w:val="36"/>
          <w:szCs w:val="24"/>
        </w:rPr>
      </w:pPr>
      <w:r w:rsidRPr="002D6D33">
        <w:rPr>
          <w:rFonts w:ascii="Century Gothic" w:hAnsi="Century Gothic"/>
          <w:b/>
          <w:sz w:val="36"/>
          <w:szCs w:val="24"/>
        </w:rPr>
        <w:t>Assessment criteria</w:t>
      </w:r>
    </w:p>
    <w:p w:rsidR="006A0346" w:rsidRDefault="006A034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73.4pt;margin-top:17pt;width:199.9pt;height:32.25pt;z-index:251659264;mso-width-relative:margin;mso-height-relative:margin">
            <v:textbox>
              <w:txbxContent>
                <w:p w:rsidR="006A0346" w:rsidRDefault="006A0346" w:rsidP="006A034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Marks:                  Topic level:</w:t>
                  </w:r>
                </w:p>
                <w:p w:rsidR="006A0346" w:rsidRDefault="006A0346" w:rsidP="006A034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:rsidR="006A0346" w:rsidRDefault="006A0346" w:rsidP="006A0346"/>
              </w:txbxContent>
            </v:textbox>
          </v:shape>
        </w:pict>
      </w:r>
      <w:r>
        <w:rPr>
          <w:rFonts w:ascii="Century Gothic" w:hAnsi="Century Gothic"/>
          <w:noProof/>
          <w:sz w:val="24"/>
          <w:szCs w:val="24"/>
          <w:lang w:eastAsia="en-GB"/>
        </w:rPr>
        <w:pict>
          <v:shape id="_x0000_s1026" type="#_x0000_t202" style="position:absolute;margin-left:-1.8pt;margin-top:17pt;width:169.8pt;height:26.7pt;z-index:251658240;mso-width-relative:margin;mso-height-relative:margin">
            <v:textbox>
              <w:txbxContent>
                <w:p w:rsidR="006A0346" w:rsidRDefault="006A0346" w:rsidP="006A034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My EOY target level:</w:t>
                  </w:r>
                </w:p>
                <w:p w:rsidR="006A0346" w:rsidRDefault="006A0346" w:rsidP="006A0346"/>
              </w:txbxContent>
            </v:textbox>
          </v:shape>
        </w:pict>
      </w:r>
    </w:p>
    <w:p w:rsidR="006A0346" w:rsidRDefault="006A0346">
      <w:pPr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10031" w:type="dxa"/>
        <w:tblLayout w:type="fixed"/>
        <w:tblLook w:val="04A0"/>
      </w:tblPr>
      <w:tblGrid>
        <w:gridCol w:w="534"/>
        <w:gridCol w:w="6237"/>
        <w:gridCol w:w="567"/>
        <w:gridCol w:w="425"/>
        <w:gridCol w:w="709"/>
        <w:gridCol w:w="708"/>
        <w:gridCol w:w="851"/>
      </w:tblGrid>
      <w:tr w:rsidR="006A0346" w:rsidRPr="006A0346" w:rsidTr="000D1BE0">
        <w:trPr>
          <w:cantSplit/>
          <w:trHeight w:val="1134"/>
        </w:trPr>
        <w:tc>
          <w:tcPr>
            <w:tcW w:w="534" w:type="dxa"/>
          </w:tcPr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Q</w:t>
            </w:r>
          </w:p>
        </w:tc>
        <w:tc>
          <w:tcPr>
            <w:tcW w:w="6237" w:type="dxa"/>
          </w:tcPr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I can…</w:t>
            </w:r>
          </w:p>
        </w:tc>
        <w:tc>
          <w:tcPr>
            <w:tcW w:w="567" w:type="dxa"/>
            <w:textDirection w:val="btLr"/>
          </w:tcPr>
          <w:p w:rsidR="006A0346" w:rsidRPr="006A0346" w:rsidRDefault="006A0346" w:rsidP="000D1BE0">
            <w:pPr>
              <w:ind w:left="113" w:right="113"/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marks</w:t>
            </w:r>
          </w:p>
        </w:tc>
        <w:tc>
          <w:tcPr>
            <w:tcW w:w="425" w:type="dxa"/>
            <w:textDirection w:val="btLr"/>
          </w:tcPr>
          <w:p w:rsidR="006A0346" w:rsidRPr="006A0346" w:rsidRDefault="006A0346" w:rsidP="000D1BE0">
            <w:pPr>
              <w:ind w:left="113" w:right="113"/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level</w:t>
            </w:r>
          </w:p>
        </w:tc>
        <w:tc>
          <w:tcPr>
            <w:tcW w:w="709" w:type="dxa"/>
          </w:tcPr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C"/>
            </w:r>
          </w:p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R</w:t>
            </w:r>
          </w:p>
        </w:tc>
        <w:tc>
          <w:tcPr>
            <w:tcW w:w="708" w:type="dxa"/>
          </w:tcPr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B"/>
            </w:r>
          </w:p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A</w:t>
            </w:r>
          </w:p>
        </w:tc>
        <w:tc>
          <w:tcPr>
            <w:tcW w:w="851" w:type="dxa"/>
          </w:tcPr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A"/>
            </w:r>
          </w:p>
          <w:p w:rsidR="006A0346" w:rsidRPr="006A0346" w:rsidRDefault="006A0346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G</w:t>
            </w: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Identify lines of symmetry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3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3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 in a diagonal line of symmetry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Rotate a shape 180</w:t>
            </w:r>
            <w:r w:rsidRPr="006A0346">
              <w:rPr>
                <w:rFonts w:ascii="Century Gothic" w:hAnsi="Century Gothic"/>
                <w:szCs w:val="24"/>
                <w:vertAlign w:val="superscript"/>
              </w:rPr>
              <w:t>0</w:t>
            </w:r>
            <w:r w:rsidRPr="006A0346">
              <w:rPr>
                <w:rFonts w:ascii="Century Gothic" w:hAnsi="Century Gothic"/>
                <w:szCs w:val="24"/>
              </w:rPr>
              <w:t xml:space="preserve"> about a point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Translate a shape with simple directions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6</w:t>
            </w:r>
          </w:p>
        </w:tc>
        <w:tc>
          <w:tcPr>
            <w:tcW w:w="6237" w:type="dxa"/>
          </w:tcPr>
          <w:p w:rsidR="00B24445" w:rsidRDefault="00B24445" w:rsidP="00B24445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Draw in a line of symmetry</w:t>
            </w:r>
          </w:p>
          <w:p w:rsidR="00B24445" w:rsidRDefault="00B24445" w:rsidP="00B24445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Indentify lines of symmetry</w:t>
            </w:r>
          </w:p>
          <w:p w:rsidR="00B24445" w:rsidRPr="00B24445" w:rsidRDefault="00B24445" w:rsidP="00B24445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Identify rotational symmetry</w:t>
            </w:r>
          </w:p>
        </w:tc>
        <w:tc>
          <w:tcPr>
            <w:tcW w:w="567" w:type="dxa"/>
          </w:tcPr>
          <w:p w:rsidR="00B24445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  <w:p w:rsidR="00B24445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7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 in a diagonal line of symmetry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8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 xml:space="preserve">Rotate a shape </w:t>
            </w:r>
            <w:r>
              <w:rPr>
                <w:rFonts w:ascii="Century Gothic" w:hAnsi="Century Gothic"/>
                <w:szCs w:val="24"/>
              </w:rPr>
              <w:t>90</w:t>
            </w:r>
            <w:r w:rsidRPr="006A0346">
              <w:rPr>
                <w:rFonts w:ascii="Century Gothic" w:hAnsi="Century Gothic"/>
                <w:szCs w:val="24"/>
                <w:vertAlign w:val="superscript"/>
              </w:rPr>
              <w:t>0</w:t>
            </w:r>
            <w:r w:rsidRPr="006A0346">
              <w:rPr>
                <w:rFonts w:ascii="Century Gothic" w:hAnsi="Century Gothic"/>
                <w:szCs w:val="24"/>
              </w:rPr>
              <w:t xml:space="preserve"> about a point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9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Reflect a shape in two lines of symmetry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534" w:type="dxa"/>
          </w:tcPr>
          <w:p w:rsidR="00B24445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10</w:t>
            </w:r>
          </w:p>
        </w:tc>
        <w:tc>
          <w:tcPr>
            <w:tcW w:w="623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Translate a shape with given directions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6771" w:type="dxa"/>
            <w:gridSpan w:val="2"/>
          </w:tcPr>
          <w:p w:rsidR="00B24445" w:rsidRPr="006A0346" w:rsidRDefault="00B24445" w:rsidP="000D1BE0">
            <w:pPr>
              <w:jc w:val="right"/>
              <w:rPr>
                <w:rFonts w:ascii="Century Gothic" w:hAnsi="Century Gothic"/>
                <w:b/>
                <w:szCs w:val="24"/>
              </w:rPr>
            </w:pPr>
            <w:r w:rsidRPr="006A0346">
              <w:rPr>
                <w:rFonts w:ascii="Century Gothic" w:hAnsi="Century Gothic"/>
                <w:b/>
                <w:szCs w:val="24"/>
              </w:rPr>
              <w:t>TOTAL</w:t>
            </w: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9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24445" w:rsidRPr="006A0346" w:rsidTr="000D1BE0">
        <w:tc>
          <w:tcPr>
            <w:tcW w:w="6771" w:type="dxa"/>
            <w:gridSpan w:val="2"/>
          </w:tcPr>
          <w:p w:rsidR="00B24445" w:rsidRPr="006A0346" w:rsidRDefault="00B24445" w:rsidP="000D1BE0">
            <w:pPr>
              <w:rPr>
                <w:rFonts w:ascii="Century Gothic" w:hAnsi="Century Gothic"/>
                <w:b/>
                <w:szCs w:val="24"/>
              </w:rPr>
            </w:pPr>
            <w:r w:rsidRPr="006A0346">
              <w:rPr>
                <w:rFonts w:ascii="Century Gothic" w:hAnsi="Century Gothic"/>
                <w:b/>
                <w:szCs w:val="24"/>
              </w:rPr>
              <w:t>AAF:</w:t>
            </w:r>
          </w:p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567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425" w:type="dxa"/>
          </w:tcPr>
          <w:p w:rsidR="00B24445" w:rsidRPr="006A0346" w:rsidRDefault="00B24445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9" w:type="dxa"/>
          </w:tcPr>
          <w:p w:rsidR="00B24445" w:rsidRPr="00B24445" w:rsidRDefault="00B24445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24445" w:rsidRPr="006A0346" w:rsidRDefault="00B24445" w:rsidP="000D1BE0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proofErr w:type="spellStart"/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ebi</w:t>
            </w:r>
            <w:proofErr w:type="spellEnd"/>
          </w:p>
        </w:tc>
        <w:tc>
          <w:tcPr>
            <w:tcW w:w="708" w:type="dxa"/>
          </w:tcPr>
          <w:p w:rsidR="00B24445" w:rsidRPr="00B24445" w:rsidRDefault="00B24445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24445" w:rsidRPr="006A0346" w:rsidRDefault="00B24445" w:rsidP="000D1BE0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proofErr w:type="spellStart"/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ebi</w:t>
            </w:r>
            <w:proofErr w:type="spellEnd"/>
          </w:p>
        </w:tc>
        <w:tc>
          <w:tcPr>
            <w:tcW w:w="851" w:type="dxa"/>
          </w:tcPr>
          <w:p w:rsidR="00B24445" w:rsidRPr="00B24445" w:rsidRDefault="00B24445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24445" w:rsidRPr="006A0346" w:rsidRDefault="00B24445" w:rsidP="00B24445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www</w:t>
            </w:r>
          </w:p>
        </w:tc>
      </w:tr>
    </w:tbl>
    <w:p w:rsidR="006A0346" w:rsidRPr="002E7B81" w:rsidRDefault="006A0346">
      <w:pPr>
        <w:rPr>
          <w:rFonts w:ascii="Century Gothic" w:hAnsi="Century Gothic"/>
          <w:sz w:val="24"/>
          <w:szCs w:val="24"/>
        </w:rPr>
      </w:pPr>
    </w:p>
    <w:sectPr w:rsidR="006A0346" w:rsidRPr="002E7B81" w:rsidSect="00287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9045F"/>
    <w:multiLevelType w:val="hybridMultilevel"/>
    <w:tmpl w:val="7F5441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C35155"/>
    <w:multiLevelType w:val="hybridMultilevel"/>
    <w:tmpl w:val="315057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C93278"/>
    <w:multiLevelType w:val="hybridMultilevel"/>
    <w:tmpl w:val="78BC50D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oNotDisplayPageBoundaries/>
  <w:proofState w:spelling="clean" w:grammar="clean"/>
  <w:defaultTabStop w:val="720"/>
  <w:characterSpacingControl w:val="doNotCompress"/>
  <w:compat/>
  <w:rsids>
    <w:rsidRoot w:val="000B1D0F"/>
    <w:rsid w:val="000B1D0F"/>
    <w:rsid w:val="00204BDB"/>
    <w:rsid w:val="002879C6"/>
    <w:rsid w:val="002E7B81"/>
    <w:rsid w:val="00434FBA"/>
    <w:rsid w:val="004D0B82"/>
    <w:rsid w:val="005907F3"/>
    <w:rsid w:val="006A0346"/>
    <w:rsid w:val="007A5AD7"/>
    <w:rsid w:val="007B443E"/>
    <w:rsid w:val="00821F56"/>
    <w:rsid w:val="0084597D"/>
    <w:rsid w:val="00950E13"/>
    <w:rsid w:val="00A042D4"/>
    <w:rsid w:val="00A07677"/>
    <w:rsid w:val="00A22D1D"/>
    <w:rsid w:val="00B24445"/>
    <w:rsid w:val="00B777B9"/>
    <w:rsid w:val="00C11E59"/>
    <w:rsid w:val="00C204A7"/>
    <w:rsid w:val="00DA0D87"/>
    <w:rsid w:val="00DF7273"/>
    <w:rsid w:val="00ED6FFA"/>
    <w:rsid w:val="00EE0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1D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1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0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4FB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Japleen</dc:creator>
  <cp:lastModifiedBy>Japleen</cp:lastModifiedBy>
  <cp:revision>7</cp:revision>
  <dcterms:created xsi:type="dcterms:W3CDTF">2013-12-15T13:52:00Z</dcterms:created>
  <dcterms:modified xsi:type="dcterms:W3CDTF">2013-12-15T14:59:00Z</dcterms:modified>
</cp:coreProperties>
</file>