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capa" descr="Capa do livro" title="C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7562850" cy="10696575"/>
                    </a:xfrm>
                    <a:prstGeom prst="rect">
                      <a:avLst/>
                    </a:prstGeom>
                  </pic:spPr>
                </pic:pic>
              </a:graphicData>
            </a:graphic>
          </wp:anchor>
        </w:drawing>
      </w:r>
    </w:p>
    <w:p>
      <w:pPr>
        <w:sectPr>
          <w:pgSz w:w="11906" w:h="16838" w:orient="portrait"/>
          <w:pgMar w:top="0" w:right="0" w:bottom="0" w:left="0" w:header="0" w:footer="0" w:gutter="0"/>
          <w:pgNumType/>
          <w:docGrid w:linePitch="360"/>
        </w:sectPr>
      </w:pPr>
    </w:p>
    <w:p>
      <w:pPr>
        <w:spacing w:after="120" w:before="3600"/>
        <w:jc w:val="center"/>
      </w:pPr>
      <w:r>
        <w:rPr>
          <w:rFonts w:ascii="Calibri" w:cs="Calibri" w:eastAsia="Calibri" w:hAnsi="Calibri"/>
          <w:b/>
          <w:bCs/>
          <w:color w:val="312E81"/>
          <w:sz w:val="56"/>
          <w:szCs w:val="56"/>
        </w:rPr>
        <w:t xml:space="preserve">APRENDIZADO POR REFORÇO</w:t>
      </w:r>
    </w:p>
    <w:p>
      <w:pPr>
        <w:pBdr>
          <w:bottom w:val="single" w:color="F59E0B" w:sz="18" w:space="12"/>
        </w:pBdr>
        <w:spacing w:after="600"/>
        <w:jc w:val="center"/>
      </w:pPr>
      <w:r>
        <w:rPr>
          <w:i/>
          <w:iCs/>
          <w:color w:val="6B7280"/>
          <w:sz w:val="30"/>
          <w:szCs w:val="30"/>
        </w:rPr>
        <w:t xml:space="preserve">Como agentes aprendem a decidir: da intuição ao aprendizado profundo, com Python</w:t>
      </w:r>
    </w:p>
    <w:p>
      <w:pPr>
        <w:spacing w:after="120" w:before="600"/>
        <w:jc w:val="center"/>
      </w:pPr>
      <w:r>
        <w:rPr>
          <w:b/>
          <w:bCs/>
          <w:color w:val="1F2937"/>
          <w:sz w:val="34"/>
          <w:szCs w:val="34"/>
        </w:rPr>
        <w:t xml:space="preserve">Araken de Medeiros Santos</w:t>
      </w:r>
    </w:p>
    <w:p>
      <w:pPr>
        <w:spacing w:before="1800"/>
        <w:jc w:val="center"/>
      </w:pPr>
      <w:r>
        <w:rPr>
          <w:color w:val="6B7280"/>
          <w:sz w:val="24"/>
          <w:szCs w:val="24"/>
        </w:rPr>
        <w:t xml:space="preserve">2026</w:t>
      </w:r>
    </w:p>
    <w:p>
      <w:pPr>
        <w:sectPr>
          <w:type w:val="nextPage"/>
          <w:pgSz w:w="11906" w:h="16838" w:orient="portrait"/>
          <w:pgMar w:top="1300" w:right="1134" w:bottom="1200" w:left="1134" w:header="560" w:footer="500" w:gutter="0"/>
          <w:pgNumType/>
          <w:docGrid w:linePitch="360"/>
        </w:sectPr>
      </w:pPr>
    </w:p>
    <w:p>
      <w:pPr>
        <w:pBdr>
          <w:bottom w:val="single" w:color="F59E0B" w:sz="18" w:space="6"/>
        </w:pBdr>
        <w:spacing w:after="240"/>
      </w:pPr>
      <w:r>
        <w:rPr>
          <w:b/>
          <w:bCs/>
          <w:color w:val="312E81"/>
          <w:sz w:val="44"/>
          <w:szCs w:val="44"/>
        </w:rPr>
        <w:t xml:space="preserve">Sumário</w:t>
      </w:r>
    </w:p>
    <w:p>
      <w:pPr>
        <w:keepLines/>
        <w:tabs>
          <w:tab w:val="right" w:pos="9638" w:leader="dot"/>
        </w:tabs>
        <w:spacing w:after="20" w:before="160" w:line="250"/>
        <w:ind w:left="0" w:right="650"/>
      </w:pPr>
      <w:r>
        <w:rPr>
          <w:b/>
          <w:bCs/>
          <w:color w:val="312E81"/>
          <w:sz w:val="22"/>
          <w:szCs w:val="22"/>
        </w:rPr>
        <w:t xml:space="preserve">Apresentação</w:t>
      </w:r>
      <w:r>
        <w:rPr>
          <w:b/>
          <w:bCs/>
          <w:color w:val="312E81"/>
          <w:sz w:val="22"/>
          <w:szCs w:val="22"/>
        </w:rPr>
        <w:t xml:space="preserve">	</w:t>
        <w:t xml:space="preserve">12</w:t>
      </w:r>
    </w:p>
    <w:p>
      <w:pPr>
        <w:keepLines/>
        <w:tabs>
          <w:tab w:val="right" w:pos="9638" w:leader="dot"/>
        </w:tabs>
        <w:spacing w:after="20" w:before="0" w:line="250"/>
        <w:ind w:left="700" w:right="650"/>
      </w:pPr>
      <w:r>
        <w:rPr>
          <w:b w:val="false"/>
          <w:bCs w:val="false"/>
          <w:color w:val="1F2937"/>
          <w:sz w:val="19"/>
          <w:szCs w:val="19"/>
        </w:rPr>
        <w:t xml:space="preserve">Para quem é este livro</w:t>
      </w:r>
      <w:r>
        <w:rPr>
          <w:b w:val="false"/>
          <w:bCs w:val="false"/>
          <w:color w:val="1F2937"/>
          <w:sz w:val="19"/>
          <w:szCs w:val="19"/>
        </w:rPr>
        <w:t xml:space="preserve">	</w:t>
        <w:t xml:space="preserve">12</w:t>
      </w:r>
    </w:p>
    <w:p>
      <w:pPr>
        <w:keepLines/>
        <w:tabs>
          <w:tab w:val="right" w:pos="9638" w:leader="dot"/>
        </w:tabs>
        <w:spacing w:after="20" w:before="0" w:line="250"/>
        <w:ind w:left="700" w:right="650"/>
      </w:pPr>
      <w:r>
        <w:rPr>
          <w:b w:val="false"/>
          <w:bCs w:val="false"/>
          <w:color w:val="1F2937"/>
          <w:sz w:val="19"/>
          <w:szCs w:val="19"/>
        </w:rPr>
        <w:t xml:space="preserve">Como o livro está organizado</w:t>
      </w:r>
      <w:r>
        <w:rPr>
          <w:b w:val="false"/>
          <w:bCs w:val="false"/>
          <w:color w:val="1F2937"/>
          <w:sz w:val="19"/>
          <w:szCs w:val="19"/>
        </w:rPr>
        <w:t xml:space="preserve">	</w:t>
        <w:t xml:space="preserve">12</w:t>
      </w:r>
    </w:p>
    <w:p>
      <w:pPr>
        <w:keepLines/>
        <w:tabs>
          <w:tab w:val="right" w:pos="9638" w:leader="dot"/>
        </w:tabs>
        <w:spacing w:after="20" w:before="0" w:line="250"/>
        <w:ind w:left="700" w:right="650"/>
      </w:pPr>
      <w:r>
        <w:rPr>
          <w:b w:val="false"/>
          <w:bCs w:val="false"/>
          <w:color w:val="1F2937"/>
          <w:sz w:val="19"/>
          <w:szCs w:val="19"/>
        </w:rPr>
        <w:t xml:space="preserve">Como cada capítulo funciona</w:t>
      </w:r>
      <w:r>
        <w:rPr>
          <w:b w:val="false"/>
          <w:bCs w:val="false"/>
          <w:color w:val="1F2937"/>
          <w:sz w:val="19"/>
          <w:szCs w:val="19"/>
        </w:rPr>
        <w:t xml:space="preserve">	</w:t>
        <w:t xml:space="preserve">12</w:t>
      </w:r>
    </w:p>
    <w:p>
      <w:pPr>
        <w:keepLines/>
        <w:tabs>
          <w:tab w:val="right" w:pos="9638" w:leader="dot"/>
        </w:tabs>
        <w:spacing w:after="20" w:before="0" w:line="250"/>
        <w:ind w:left="700" w:right="650"/>
      </w:pPr>
      <w:r>
        <w:rPr>
          <w:b w:val="false"/>
          <w:bCs w:val="false"/>
          <w:color w:val="1F2937"/>
          <w:sz w:val="19"/>
          <w:szCs w:val="19"/>
        </w:rPr>
        <w:t xml:space="preserve">Como ler as caixas coloridas</w:t>
      </w:r>
      <w:r>
        <w:rPr>
          <w:b w:val="false"/>
          <w:bCs w:val="false"/>
          <w:color w:val="1F2937"/>
          <w:sz w:val="19"/>
          <w:szCs w:val="19"/>
        </w:rPr>
        <w:t xml:space="preserve">	</w:t>
        <w:t xml:space="preserve">12</w:t>
      </w:r>
    </w:p>
    <w:p>
      <w:pPr>
        <w:keepLines/>
        <w:tabs>
          <w:tab w:val="right" w:pos="9638" w:leader="dot"/>
        </w:tabs>
        <w:spacing w:after="20" w:before="0" w:line="250"/>
        <w:ind w:left="700" w:right="650"/>
      </w:pPr>
      <w:r>
        <w:rPr>
          <w:b w:val="false"/>
          <w:bCs w:val="false"/>
          <w:color w:val="1F2937"/>
          <w:sz w:val="19"/>
          <w:szCs w:val="19"/>
        </w:rPr>
        <w:t xml:space="preserve">Sobre os códigos</w:t>
      </w:r>
      <w:r>
        <w:rPr>
          <w:b w:val="false"/>
          <w:bCs w:val="false"/>
          <w:color w:val="1F2937"/>
          <w:sz w:val="19"/>
          <w:szCs w:val="19"/>
        </w:rPr>
        <w:t xml:space="preserve">	</w:t>
        <w:t xml:space="preserve">13</w:t>
      </w:r>
    </w:p>
    <w:p>
      <w:pPr>
        <w:keepLines/>
        <w:tabs>
          <w:tab w:val="right" w:pos="9638" w:leader="dot"/>
        </w:tabs>
        <w:spacing w:after="20" w:before="0" w:line="250"/>
        <w:ind w:left="700" w:right="650"/>
      </w:pPr>
      <w:r>
        <w:rPr>
          <w:b w:val="false"/>
          <w:bCs w:val="false"/>
          <w:color w:val="1F2937"/>
          <w:sz w:val="19"/>
          <w:szCs w:val="19"/>
        </w:rPr>
        <w:t xml:space="preserve">Apêndices</w:t>
      </w:r>
      <w:r>
        <w:rPr>
          <w:b w:val="false"/>
          <w:bCs w:val="false"/>
          <w:color w:val="1F2937"/>
          <w:sz w:val="19"/>
          <w:szCs w:val="19"/>
        </w:rPr>
        <w:t xml:space="preserve">	</w:t>
        <w:t xml:space="preserve">13</w:t>
      </w:r>
    </w:p>
    <w:p>
      <w:pPr>
        <w:keepLines/>
        <w:tabs>
          <w:tab w:val="right" w:pos="9638" w:leader="dot"/>
        </w:tabs>
        <w:spacing w:after="20" w:before="0" w:line="250"/>
        <w:ind w:left="700" w:right="650"/>
      </w:pPr>
      <w:r>
        <w:rPr>
          <w:b w:val="false"/>
          <w:bCs w:val="false"/>
          <w:color w:val="1F2937"/>
          <w:sz w:val="19"/>
          <w:szCs w:val="19"/>
        </w:rPr>
        <w:t xml:space="preserve">Sugestão de percursos</w:t>
      </w:r>
      <w:r>
        <w:rPr>
          <w:b w:val="false"/>
          <w:bCs w:val="false"/>
          <w:color w:val="1F2937"/>
          <w:sz w:val="19"/>
          <w:szCs w:val="19"/>
        </w:rPr>
        <w:t xml:space="preserve">	</w:t>
        <w:t xml:space="preserve">14</w:t>
      </w:r>
    </w:p>
    <w:p>
      <w:pPr>
        <w:keepLines/>
        <w:tabs>
          <w:tab w:val="right" w:pos="9638" w:leader="dot"/>
        </w:tabs>
        <w:spacing w:after="20" w:before="160" w:line="250"/>
        <w:ind w:left="0" w:right="650"/>
      </w:pPr>
      <w:r>
        <w:rPr>
          <w:b/>
          <w:bCs/>
          <w:color w:val="312E81"/>
          <w:sz w:val="22"/>
          <w:szCs w:val="22"/>
        </w:rPr>
        <w:t xml:space="preserve">Parte I — Fundamentos</w:t>
      </w:r>
      <w:r>
        <w:rPr>
          <w:b/>
          <w:bCs/>
          <w:color w:val="312E81"/>
          <w:sz w:val="22"/>
          <w:szCs w:val="22"/>
        </w:rPr>
        <w:t xml:space="preserve">	</w:t>
        <w:t xml:space="preserve">15</w:t>
      </w:r>
    </w:p>
    <w:p>
      <w:pPr>
        <w:keepLines/>
        <w:tabs>
          <w:tab w:val="right" w:pos="9638" w:leader="dot"/>
        </w:tabs>
        <w:spacing w:after="20" w:before="100" w:line="250"/>
        <w:ind w:left="300" w:right="650"/>
      </w:pPr>
      <w:r>
        <w:rPr>
          <w:b/>
          <w:bCs/>
          <w:color w:val="1F2937"/>
          <w:sz w:val="21"/>
          <w:szCs w:val="21"/>
        </w:rPr>
        <w:t xml:space="preserve">Capítulo 1 — Introdução ao Aprendizado por Reforço</w:t>
      </w:r>
      <w:r>
        <w:rPr>
          <w:b/>
          <w:bCs/>
          <w:color w:val="1F2937"/>
          <w:sz w:val="21"/>
          <w:szCs w:val="21"/>
        </w:rPr>
        <w:t xml:space="preserve">	</w:t>
        <w:t xml:space="preserve">16</w:t>
      </w:r>
    </w:p>
    <w:p>
      <w:pPr>
        <w:keepLines/>
        <w:tabs>
          <w:tab w:val="right" w:pos="9638" w:leader="dot"/>
        </w:tabs>
        <w:spacing w:after="20" w:before="0" w:line="250"/>
        <w:ind w:left="700" w:right="650"/>
      </w:pPr>
      <w:r>
        <w:rPr>
          <w:b w:val="false"/>
          <w:bCs w:val="false"/>
          <w:color w:val="1F2937"/>
          <w:sz w:val="19"/>
          <w:szCs w:val="19"/>
        </w:rPr>
        <w:t xml:space="preserve">1.1 Aprendendo tentando</w:t>
      </w:r>
      <w:r>
        <w:rPr>
          <w:b w:val="false"/>
          <w:bCs w:val="false"/>
          <w:color w:val="1F2937"/>
          <w:sz w:val="19"/>
          <w:szCs w:val="19"/>
        </w:rPr>
        <w:t xml:space="preserve">	</w:t>
        <w:t xml:space="preserve">16</w:t>
      </w:r>
    </w:p>
    <w:p>
      <w:pPr>
        <w:keepLines/>
        <w:tabs>
          <w:tab w:val="right" w:pos="9638" w:leader="dot"/>
        </w:tabs>
        <w:spacing w:after="20" w:before="0" w:line="250"/>
        <w:ind w:left="700" w:right="650"/>
      </w:pPr>
      <w:r>
        <w:rPr>
          <w:b w:val="false"/>
          <w:bCs w:val="false"/>
          <w:color w:val="1F2937"/>
          <w:sz w:val="19"/>
          <w:szCs w:val="19"/>
        </w:rPr>
        <w:t xml:space="preserve">1.2 O que é aprendizado por reforço?</w:t>
      </w:r>
      <w:r>
        <w:rPr>
          <w:b w:val="false"/>
          <w:bCs w:val="false"/>
          <w:color w:val="1F2937"/>
          <w:sz w:val="19"/>
          <w:szCs w:val="19"/>
        </w:rPr>
        <w:t xml:space="preserve">	</w:t>
        <w:t xml:space="preserve">16</w:t>
      </w:r>
    </w:p>
    <w:p>
      <w:pPr>
        <w:keepLines/>
        <w:tabs>
          <w:tab w:val="right" w:pos="9638" w:leader="dot"/>
        </w:tabs>
        <w:spacing w:after="20" w:before="0" w:line="250"/>
        <w:ind w:left="700" w:right="650"/>
      </w:pPr>
      <w:r>
        <w:rPr>
          <w:b w:val="false"/>
          <w:bCs w:val="false"/>
          <w:color w:val="1F2937"/>
          <w:sz w:val="19"/>
          <w:szCs w:val="19"/>
        </w:rPr>
        <w:t xml:space="preserve">1.3 Os três paradigmas do aprendizado de máquina</w:t>
      </w:r>
      <w:r>
        <w:rPr>
          <w:b w:val="false"/>
          <w:bCs w:val="false"/>
          <w:color w:val="1F2937"/>
          <w:sz w:val="19"/>
          <w:szCs w:val="19"/>
        </w:rPr>
        <w:t xml:space="preserve">	</w:t>
        <w:t xml:space="preserve">17</w:t>
      </w:r>
    </w:p>
    <w:p>
      <w:pPr>
        <w:keepLines/>
        <w:tabs>
          <w:tab w:val="right" w:pos="9638" w:leader="dot"/>
        </w:tabs>
        <w:spacing w:after="20" w:before="0" w:line="250"/>
        <w:ind w:left="700" w:right="650"/>
      </w:pPr>
      <w:r>
        <w:rPr>
          <w:b w:val="false"/>
          <w:bCs w:val="false"/>
          <w:color w:val="1F2937"/>
          <w:sz w:val="19"/>
          <w:szCs w:val="19"/>
        </w:rPr>
        <w:t xml:space="preserve">1.4 Os personagens da história</w:t>
      </w:r>
      <w:r>
        <w:rPr>
          <w:b w:val="false"/>
          <w:bCs w:val="false"/>
          <w:color w:val="1F2937"/>
          <w:sz w:val="19"/>
          <w:szCs w:val="19"/>
        </w:rPr>
        <w:t xml:space="preserve">	</w:t>
        <w:t xml:space="preserve">17</w:t>
      </w:r>
    </w:p>
    <w:p>
      <w:pPr>
        <w:keepLines/>
        <w:tabs>
          <w:tab w:val="right" w:pos="9638" w:leader="dot"/>
        </w:tabs>
        <w:spacing w:after="20" w:before="0" w:line="250"/>
        <w:ind w:left="1100" w:right="650"/>
      </w:pPr>
      <w:r>
        <w:rPr>
          <w:b w:val="false"/>
          <w:bCs w:val="false"/>
          <w:color w:val="6B7280"/>
          <w:sz w:val="18"/>
          <w:szCs w:val="18"/>
        </w:rPr>
        <w:t xml:space="preserve">1.4.1 Um exemplo completo: o robô aspirador</w:t>
      </w:r>
      <w:r>
        <w:rPr>
          <w:b w:val="false"/>
          <w:bCs w:val="false"/>
          <w:color w:val="6B7280"/>
          <w:sz w:val="18"/>
          <w:szCs w:val="18"/>
        </w:rPr>
        <w:t xml:space="preserve">	</w:t>
        <w:t xml:space="preserve">18</w:t>
      </w:r>
    </w:p>
    <w:p>
      <w:pPr>
        <w:keepLines/>
        <w:tabs>
          <w:tab w:val="right" w:pos="9638" w:leader="dot"/>
        </w:tabs>
        <w:spacing w:after="20" w:before="0" w:line="250"/>
        <w:ind w:left="1100" w:right="650"/>
      </w:pPr>
      <w:r>
        <w:rPr>
          <w:b w:val="false"/>
          <w:bCs w:val="false"/>
          <w:color w:val="6B7280"/>
          <w:sz w:val="18"/>
          <w:szCs w:val="18"/>
        </w:rPr>
        <w:t xml:space="preserve">1.4.2 Episódios e tarefas contínuas</w:t>
      </w:r>
      <w:r>
        <w:rPr>
          <w:b w:val="false"/>
          <w:bCs w:val="false"/>
          <w:color w:val="6B7280"/>
          <w:sz w:val="18"/>
          <w:szCs w:val="18"/>
        </w:rPr>
        <w:t xml:space="preserve">	</w:t>
        <w:t xml:space="preserve">18</w:t>
      </w:r>
    </w:p>
    <w:p>
      <w:pPr>
        <w:keepLines/>
        <w:tabs>
          <w:tab w:val="right" w:pos="9638" w:leader="dot"/>
        </w:tabs>
        <w:spacing w:after="20" w:before="0" w:line="250"/>
        <w:ind w:left="700" w:right="650"/>
      </w:pPr>
      <w:r>
        <w:rPr>
          <w:b w:val="false"/>
          <w:bCs w:val="false"/>
          <w:color w:val="1F2937"/>
          <w:sz w:val="19"/>
          <w:szCs w:val="19"/>
        </w:rPr>
        <w:t xml:space="preserve">1.5 O objetivo: maximizar o retorno</w:t>
      </w:r>
      <w:r>
        <w:rPr>
          <w:b w:val="false"/>
          <w:bCs w:val="false"/>
          <w:color w:val="1F2937"/>
          <w:sz w:val="19"/>
          <w:szCs w:val="19"/>
        </w:rPr>
        <w:t xml:space="preserve">	</w:t>
        <w:t xml:space="preserve">19</w:t>
      </w:r>
    </w:p>
    <w:p>
      <w:pPr>
        <w:keepLines/>
        <w:tabs>
          <w:tab w:val="right" w:pos="9638" w:leader="dot"/>
        </w:tabs>
        <w:spacing w:after="20" w:before="0" w:line="250"/>
        <w:ind w:left="1100" w:right="650"/>
      </w:pPr>
      <w:r>
        <w:rPr>
          <w:b w:val="false"/>
          <w:bCs w:val="false"/>
          <w:color w:val="6B7280"/>
          <w:sz w:val="18"/>
          <w:szCs w:val="18"/>
        </w:rPr>
        <w:t xml:space="preserve">1.5.1 Por que dar menos peso ao futuro?</w:t>
      </w:r>
      <w:r>
        <w:rPr>
          <w:b w:val="false"/>
          <w:bCs w:val="false"/>
          <w:color w:val="6B7280"/>
          <w:sz w:val="18"/>
          <w:szCs w:val="18"/>
        </w:rPr>
        <w:t xml:space="preserve">	</w:t>
        <w:t xml:space="preserve">19</w:t>
      </w:r>
    </w:p>
    <w:p>
      <w:pPr>
        <w:keepLines/>
        <w:tabs>
          <w:tab w:val="right" w:pos="9638" w:leader="dot"/>
        </w:tabs>
        <w:spacing w:after="20" w:before="0" w:line="250"/>
        <w:ind w:left="1100" w:right="650"/>
      </w:pPr>
      <w:r>
        <w:rPr>
          <w:b w:val="false"/>
          <w:bCs w:val="false"/>
          <w:color w:val="6B7280"/>
          <w:sz w:val="18"/>
          <w:szCs w:val="18"/>
        </w:rPr>
        <w:t xml:space="preserve">1.5.2 A hipótese da recompensa</w:t>
      </w:r>
      <w:r>
        <w:rPr>
          <w:b w:val="false"/>
          <w:bCs w:val="false"/>
          <w:color w:val="6B7280"/>
          <w:sz w:val="18"/>
          <w:szCs w:val="18"/>
        </w:rPr>
        <w:t xml:space="preserve">	</w:t>
        <w:t xml:space="preserve">19</w:t>
      </w:r>
    </w:p>
    <w:p>
      <w:pPr>
        <w:keepLines/>
        <w:tabs>
          <w:tab w:val="right" w:pos="9638" w:leader="dot"/>
        </w:tabs>
        <w:spacing w:after="20" w:before="0" w:line="250"/>
        <w:ind w:left="700" w:right="650"/>
      </w:pPr>
      <w:r>
        <w:rPr>
          <w:b w:val="false"/>
          <w:bCs w:val="false"/>
          <w:color w:val="1F2937"/>
          <w:sz w:val="19"/>
          <w:szCs w:val="19"/>
        </w:rPr>
        <w:t xml:space="preserve">1.6 Os três componentes de um agente</w:t>
      </w:r>
      <w:r>
        <w:rPr>
          <w:b w:val="false"/>
          <w:bCs w:val="false"/>
          <w:color w:val="1F2937"/>
          <w:sz w:val="19"/>
          <w:szCs w:val="19"/>
        </w:rPr>
        <w:t xml:space="preserve">	</w:t>
        <w:t xml:space="preserve">20</w:t>
      </w:r>
    </w:p>
    <w:p>
      <w:pPr>
        <w:keepLines/>
        <w:tabs>
          <w:tab w:val="right" w:pos="9638" w:leader="dot"/>
        </w:tabs>
        <w:spacing w:after="20" w:before="0" w:line="250"/>
        <w:ind w:left="700" w:right="650"/>
      </w:pPr>
      <w:r>
        <w:rPr>
          <w:b w:val="false"/>
          <w:bCs w:val="false"/>
          <w:color w:val="1F2937"/>
          <w:sz w:val="19"/>
          <w:szCs w:val="19"/>
        </w:rPr>
        <w:t xml:space="preserve">1.7 Os grandes desafios do AR</w:t>
      </w:r>
      <w:r>
        <w:rPr>
          <w:b w:val="false"/>
          <w:bCs w:val="false"/>
          <w:color w:val="1F2937"/>
          <w:sz w:val="19"/>
          <w:szCs w:val="19"/>
        </w:rPr>
        <w:t xml:space="preserve">	</w:t>
        <w:t xml:space="preserve">20</w:t>
      </w:r>
    </w:p>
    <w:p>
      <w:pPr>
        <w:keepLines/>
        <w:tabs>
          <w:tab w:val="right" w:pos="9638" w:leader="dot"/>
        </w:tabs>
        <w:spacing w:after="20" w:before="0" w:line="250"/>
        <w:ind w:left="1100" w:right="650"/>
      </w:pPr>
      <w:r>
        <w:rPr>
          <w:b w:val="false"/>
          <w:bCs w:val="false"/>
          <w:color w:val="6B7280"/>
          <w:sz w:val="18"/>
          <w:szCs w:val="18"/>
        </w:rPr>
        <w:t xml:space="preserve">1.7.1 Explorar ou aproveitar?</w:t>
      </w:r>
      <w:r>
        <w:rPr>
          <w:b w:val="false"/>
          <w:bCs w:val="false"/>
          <w:color w:val="6B7280"/>
          <w:sz w:val="18"/>
          <w:szCs w:val="18"/>
        </w:rPr>
        <w:t xml:space="preserve">	</w:t>
        <w:t xml:space="preserve">20</w:t>
      </w:r>
    </w:p>
    <w:p>
      <w:pPr>
        <w:keepLines/>
        <w:tabs>
          <w:tab w:val="right" w:pos="9638" w:leader="dot"/>
        </w:tabs>
        <w:spacing w:after="20" w:before="0" w:line="250"/>
        <w:ind w:left="1100" w:right="650"/>
      </w:pPr>
      <w:r>
        <w:rPr>
          <w:b w:val="false"/>
          <w:bCs w:val="false"/>
          <w:color w:val="6B7280"/>
          <w:sz w:val="18"/>
          <w:szCs w:val="18"/>
        </w:rPr>
        <w:t xml:space="preserve">1.7.2 Atribuição de crédito</w:t>
      </w:r>
      <w:r>
        <w:rPr>
          <w:b w:val="false"/>
          <w:bCs w:val="false"/>
          <w:color w:val="6B7280"/>
          <w:sz w:val="18"/>
          <w:szCs w:val="18"/>
        </w:rPr>
        <w:t xml:space="preserve">	</w:t>
        <w:t xml:space="preserve">21</w:t>
      </w:r>
    </w:p>
    <w:p>
      <w:pPr>
        <w:keepLines/>
        <w:tabs>
          <w:tab w:val="right" w:pos="9638" w:leader="dot"/>
        </w:tabs>
        <w:spacing w:after="20" w:before="0" w:line="250"/>
        <w:ind w:left="1100" w:right="650"/>
      </w:pPr>
      <w:r>
        <w:rPr>
          <w:b w:val="false"/>
          <w:bCs w:val="false"/>
          <w:color w:val="6B7280"/>
          <w:sz w:val="18"/>
          <w:szCs w:val="18"/>
        </w:rPr>
        <w:t xml:space="preserve">1.7.3 Outros desafios</w:t>
      </w:r>
      <w:r>
        <w:rPr>
          <w:b w:val="false"/>
          <w:bCs w:val="false"/>
          <w:color w:val="6B7280"/>
          <w:sz w:val="18"/>
          <w:szCs w:val="18"/>
        </w:rPr>
        <w:t xml:space="preserve">	</w:t>
        <w:t xml:space="preserve">21</w:t>
      </w:r>
    </w:p>
    <w:p>
      <w:pPr>
        <w:keepLines/>
        <w:tabs>
          <w:tab w:val="right" w:pos="9638" w:leader="dot"/>
        </w:tabs>
        <w:spacing w:after="20" w:before="0" w:line="250"/>
        <w:ind w:left="700" w:right="650"/>
      </w:pPr>
      <w:r>
        <w:rPr>
          <w:b w:val="false"/>
          <w:bCs w:val="false"/>
          <w:color w:val="1F2937"/>
          <w:sz w:val="19"/>
          <w:szCs w:val="19"/>
        </w:rPr>
        <w:t xml:space="preserve">1.8 Uma breve história</w:t>
      </w:r>
      <w:r>
        <w:rPr>
          <w:b w:val="false"/>
          <w:bCs w:val="false"/>
          <w:color w:val="1F2937"/>
          <w:sz w:val="19"/>
          <w:szCs w:val="19"/>
        </w:rPr>
        <w:t xml:space="preserve">	</w:t>
        <w:t xml:space="preserve">21</w:t>
      </w:r>
    </w:p>
    <w:p>
      <w:pPr>
        <w:keepLines/>
        <w:tabs>
          <w:tab w:val="right" w:pos="9638" w:leader="dot"/>
        </w:tabs>
        <w:spacing w:after="20" w:before="0" w:line="250"/>
        <w:ind w:left="700" w:right="650"/>
      </w:pPr>
      <w:r>
        <w:rPr>
          <w:b w:val="false"/>
          <w:bCs w:val="false"/>
          <w:color w:val="1F2937"/>
          <w:sz w:val="19"/>
          <w:szCs w:val="19"/>
        </w:rPr>
        <w:t xml:space="preserve">1.9 Onde o AR é usado</w:t>
      </w:r>
      <w:r>
        <w:rPr>
          <w:b w:val="false"/>
          <w:bCs w:val="false"/>
          <w:color w:val="1F2937"/>
          <w:sz w:val="19"/>
          <w:szCs w:val="19"/>
        </w:rPr>
        <w:t xml:space="preserve">	</w:t>
        <w:t xml:space="preserve">22</w:t>
      </w:r>
    </w:p>
    <w:p>
      <w:pPr>
        <w:keepLines/>
        <w:tabs>
          <w:tab w:val="right" w:pos="9638" w:leader="dot"/>
        </w:tabs>
        <w:spacing w:after="20" w:before="0" w:line="250"/>
        <w:ind w:left="700" w:right="650"/>
      </w:pPr>
      <w:r>
        <w:rPr>
          <w:b w:val="false"/>
          <w:bCs w:val="false"/>
          <w:color w:val="1F2937"/>
          <w:sz w:val="19"/>
          <w:szCs w:val="19"/>
        </w:rPr>
        <w:t xml:space="preserve">1.10 As ferramentas deste livro</w:t>
      </w:r>
      <w:r>
        <w:rPr>
          <w:b w:val="false"/>
          <w:bCs w:val="false"/>
          <w:color w:val="1F2937"/>
          <w:sz w:val="19"/>
          <w:szCs w:val="19"/>
        </w:rPr>
        <w:t xml:space="preserve">	</w:t>
        <w:t xml:space="preserve">22</w:t>
      </w:r>
    </w:p>
    <w:p>
      <w:pPr>
        <w:keepLines/>
        <w:tabs>
          <w:tab w:val="right" w:pos="9638" w:leader="dot"/>
        </w:tabs>
        <w:spacing w:after="20" w:before="0" w:line="250"/>
        <w:ind w:left="700" w:right="650"/>
      </w:pPr>
      <w:r>
        <w:rPr>
          <w:b w:val="false"/>
          <w:bCs w:val="false"/>
          <w:color w:val="1F2937"/>
          <w:sz w:val="19"/>
          <w:szCs w:val="19"/>
        </w:rPr>
        <w:t xml:space="preserve">1.11 Mão na massa</w:t>
      </w:r>
      <w:r>
        <w:rPr>
          <w:b w:val="false"/>
          <w:bCs w:val="false"/>
          <w:color w:val="1F2937"/>
          <w:sz w:val="19"/>
          <w:szCs w:val="19"/>
        </w:rPr>
        <w:t xml:space="preserve">	</w:t>
        <w:t xml:space="preserve">23</w:t>
      </w:r>
    </w:p>
    <w:p>
      <w:pPr>
        <w:keepLines/>
        <w:tabs>
          <w:tab w:val="right" w:pos="9638" w:leader="dot"/>
        </w:tabs>
        <w:spacing w:after="20" w:before="0" w:line="250"/>
        <w:ind w:left="1100" w:right="650"/>
      </w:pPr>
      <w:r>
        <w:rPr>
          <w:b w:val="false"/>
          <w:bCs w:val="false"/>
          <w:color w:val="6B7280"/>
          <w:sz w:val="18"/>
          <w:szCs w:val="18"/>
        </w:rPr>
        <w:t xml:space="preserve">1.11.1 Seu primeiro ambiente</w:t>
      </w:r>
      <w:r>
        <w:rPr>
          <w:b w:val="false"/>
          <w:bCs w:val="false"/>
          <w:color w:val="6B7280"/>
          <w:sz w:val="18"/>
          <w:szCs w:val="18"/>
        </w:rPr>
        <w:t xml:space="preserve">	</w:t>
        <w:t xml:space="preserve">23</w:t>
      </w:r>
    </w:p>
    <w:p>
      <w:pPr>
        <w:keepLines/>
        <w:tabs>
          <w:tab w:val="right" w:pos="9638" w:leader="dot"/>
        </w:tabs>
        <w:spacing w:after="20" w:before="0" w:line="250"/>
        <w:ind w:left="1100" w:right="650"/>
      </w:pPr>
      <w:r>
        <w:rPr>
          <w:b w:val="false"/>
          <w:bCs w:val="false"/>
          <w:color w:val="6B7280"/>
          <w:sz w:val="18"/>
          <w:szCs w:val="18"/>
        </w:rPr>
        <w:t xml:space="preserve">1.11.2 Um agente aleatório</w:t>
      </w:r>
      <w:r>
        <w:rPr>
          <w:b w:val="false"/>
          <w:bCs w:val="false"/>
          <w:color w:val="6B7280"/>
          <w:sz w:val="18"/>
          <w:szCs w:val="18"/>
        </w:rPr>
        <w:t xml:space="preserve">	</w:t>
        <w:t xml:space="preserve">23</w:t>
      </w:r>
    </w:p>
    <w:p>
      <w:pPr>
        <w:keepLines/>
        <w:tabs>
          <w:tab w:val="right" w:pos="9638" w:leader="dot"/>
        </w:tabs>
        <w:spacing w:after="20" w:before="0" w:line="250"/>
        <w:ind w:left="1100" w:right="650"/>
      </w:pPr>
      <w:r>
        <w:rPr>
          <w:b w:val="false"/>
          <w:bCs w:val="false"/>
          <w:color w:val="6B7280"/>
          <w:sz w:val="18"/>
          <w:szCs w:val="18"/>
        </w:rPr>
        <w:t xml:space="preserve">1.11.3 Aprendendo com o método da entropia cruzada</w:t>
      </w:r>
      <w:r>
        <w:rPr>
          <w:b w:val="false"/>
          <w:bCs w:val="false"/>
          <w:color w:val="6B7280"/>
          <w:sz w:val="18"/>
          <w:szCs w:val="18"/>
        </w:rPr>
        <w:t xml:space="preserve">	</w:t>
        <w:t xml:space="preserve">24</w:t>
      </w:r>
    </w:p>
    <w:p>
      <w:pPr>
        <w:keepLines/>
        <w:tabs>
          <w:tab w:val="right" w:pos="9638" w:leader="dot"/>
        </w:tabs>
        <w:spacing w:after="20" w:before="0" w:line="250"/>
        <w:ind w:left="1100" w:right="650"/>
      </w:pPr>
      <w:r>
        <w:rPr>
          <w:b w:val="false"/>
          <w:bCs w:val="false"/>
          <w:color w:val="6B7280"/>
          <w:sz w:val="18"/>
          <w:szCs w:val="18"/>
        </w:rPr>
        <w:t xml:space="preserve">1.11.4 Avaliando com honestidade</w:t>
      </w:r>
      <w:r>
        <w:rPr>
          <w:b w:val="false"/>
          <w:bCs w:val="false"/>
          <w:color w:val="6B7280"/>
          <w:sz w:val="18"/>
          <w:szCs w:val="18"/>
        </w:rPr>
        <w:t xml:space="preserve">	</w:t>
        <w:t xml:space="preserve">25</w:t>
      </w:r>
    </w:p>
    <w:p>
      <w:pPr>
        <w:keepLines/>
        <w:tabs>
          <w:tab w:val="right" w:pos="9638" w:leader="dot"/>
        </w:tabs>
        <w:spacing w:after="20" w:before="0" w:line="250"/>
        <w:ind w:left="1100" w:right="650"/>
      </w:pPr>
      <w:r>
        <w:rPr>
          <w:b w:val="false"/>
          <w:bCs w:val="false"/>
          <w:color w:val="6B7280"/>
          <w:sz w:val="18"/>
          <w:szCs w:val="18"/>
        </w:rPr>
        <w:t xml:space="preserve">1.11.5 Do classificador à decisão: o caso dos cogumelos</w:t>
      </w:r>
      <w:r>
        <w:rPr>
          <w:b w:val="false"/>
          <w:bCs w:val="false"/>
          <w:color w:val="6B7280"/>
          <w:sz w:val="18"/>
          <w:szCs w:val="18"/>
        </w:rPr>
        <w:t xml:space="preserve">	</w:t>
        <w:t xml:space="preserve">25</w:t>
      </w:r>
    </w:p>
    <w:p>
      <w:pPr>
        <w:keepLines/>
        <w:tabs>
          <w:tab w:val="right" w:pos="9638" w:leader="dot"/>
        </w:tabs>
        <w:spacing w:after="20" w:before="0" w:line="250"/>
        <w:ind w:left="700" w:right="650"/>
      </w:pPr>
      <w:r>
        <w:rPr>
          <w:b w:val="false"/>
          <w:bCs w:val="false"/>
          <w:color w:val="1F2937"/>
          <w:sz w:val="19"/>
          <w:szCs w:val="19"/>
        </w:rPr>
        <w:t xml:space="preserve">1.12 Projeto do capítulo: ajustando o seu primeiro agente</w:t>
      </w:r>
      <w:r>
        <w:rPr>
          <w:b w:val="false"/>
          <w:bCs w:val="false"/>
          <w:color w:val="1F2937"/>
          <w:sz w:val="19"/>
          <w:szCs w:val="19"/>
        </w:rPr>
        <w:t xml:space="preserve">	</w:t>
        <w:t xml:space="preserve">26</w:t>
      </w:r>
    </w:p>
    <w:p>
      <w:pPr>
        <w:keepLines/>
        <w:tabs>
          <w:tab w:val="right" w:pos="9638" w:leader="dot"/>
        </w:tabs>
        <w:spacing w:after="20" w:before="0" w:line="250"/>
        <w:ind w:left="700" w:right="650"/>
      </w:pPr>
      <w:r>
        <w:rPr>
          <w:b w:val="false"/>
          <w:bCs w:val="false"/>
          <w:color w:val="1F2937"/>
          <w:sz w:val="19"/>
          <w:szCs w:val="19"/>
        </w:rPr>
        <w:t xml:space="preserve">1.13 Resumo do capítulo</w:t>
      </w:r>
      <w:r>
        <w:rPr>
          <w:b w:val="false"/>
          <w:bCs w:val="false"/>
          <w:color w:val="1F2937"/>
          <w:sz w:val="19"/>
          <w:szCs w:val="19"/>
        </w:rPr>
        <w:t xml:space="preserve">	</w:t>
        <w:t xml:space="preserve">27</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28</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32</w:t>
      </w:r>
    </w:p>
    <w:p>
      <w:pPr>
        <w:keepLines/>
        <w:tabs>
          <w:tab w:val="right" w:pos="9638" w:leader="dot"/>
        </w:tabs>
        <w:spacing w:after="20" w:before="100" w:line="250"/>
        <w:ind w:left="300" w:right="650"/>
      </w:pPr>
      <w:r>
        <w:rPr>
          <w:b/>
          <w:bCs/>
          <w:color w:val="1F2937"/>
          <w:sz w:val="21"/>
          <w:szCs w:val="21"/>
        </w:rPr>
        <w:t xml:space="preserve">Capítulo 2 — Bandits Multi-Armados: Explorar ou Aproveitar?</w:t>
      </w:r>
      <w:r>
        <w:rPr>
          <w:b/>
          <w:bCs/>
          <w:color w:val="1F2937"/>
          <w:sz w:val="21"/>
          <w:szCs w:val="21"/>
        </w:rPr>
        <w:t xml:space="preserve">	</w:t>
        <w:t xml:space="preserve">33</w:t>
      </w:r>
    </w:p>
    <w:p>
      <w:pPr>
        <w:keepLines/>
        <w:tabs>
          <w:tab w:val="right" w:pos="9638" w:leader="dot"/>
        </w:tabs>
        <w:spacing w:after="20" w:before="0" w:line="250"/>
        <w:ind w:left="700" w:right="650"/>
      </w:pPr>
      <w:r>
        <w:rPr>
          <w:b w:val="false"/>
          <w:bCs w:val="false"/>
          <w:color w:val="1F2937"/>
          <w:sz w:val="19"/>
          <w:szCs w:val="19"/>
        </w:rPr>
        <w:t xml:space="preserve">2.1 O cassino com muitos braços</w:t>
      </w:r>
      <w:r>
        <w:rPr>
          <w:b w:val="false"/>
          <w:bCs w:val="false"/>
          <w:color w:val="1F2937"/>
          <w:sz w:val="19"/>
          <w:szCs w:val="19"/>
        </w:rPr>
        <w:t xml:space="preserve">	</w:t>
        <w:t xml:space="preserve">33</w:t>
      </w:r>
    </w:p>
    <w:p>
      <w:pPr>
        <w:keepLines/>
        <w:tabs>
          <w:tab w:val="right" w:pos="9638" w:leader="dot"/>
        </w:tabs>
        <w:spacing w:after="20" w:before="0" w:line="250"/>
        <w:ind w:left="1100" w:right="650"/>
      </w:pPr>
      <w:r>
        <w:rPr>
          <w:b w:val="false"/>
          <w:bCs w:val="false"/>
          <w:color w:val="6B7280"/>
          <w:sz w:val="18"/>
          <w:szCs w:val="18"/>
        </w:rPr>
        <w:t xml:space="preserve">2.1.1 Por que começar por aqui?</w:t>
      </w:r>
      <w:r>
        <w:rPr>
          <w:b w:val="false"/>
          <w:bCs w:val="false"/>
          <w:color w:val="6B7280"/>
          <w:sz w:val="18"/>
          <w:szCs w:val="18"/>
        </w:rPr>
        <w:t xml:space="preserve">	</w:t>
        <w:t xml:space="preserve">34</w:t>
      </w:r>
    </w:p>
    <w:p>
      <w:pPr>
        <w:keepLines/>
        <w:tabs>
          <w:tab w:val="right" w:pos="9638" w:leader="dot"/>
        </w:tabs>
        <w:spacing w:after="20" w:before="0" w:line="250"/>
        <w:ind w:left="700" w:right="650"/>
      </w:pPr>
      <w:r>
        <w:rPr>
          <w:b w:val="false"/>
          <w:bCs w:val="false"/>
          <w:color w:val="1F2937"/>
          <w:sz w:val="19"/>
          <w:szCs w:val="19"/>
        </w:rPr>
        <w:t xml:space="preserve">2.2 Formulação</w:t>
      </w:r>
      <w:r>
        <w:rPr>
          <w:b w:val="false"/>
          <w:bCs w:val="false"/>
          <w:color w:val="1F2937"/>
          <w:sz w:val="19"/>
          <w:szCs w:val="19"/>
        </w:rPr>
        <w:t xml:space="preserve">	</w:t>
        <w:t xml:space="preserve">34</w:t>
      </w:r>
    </w:p>
    <w:p>
      <w:pPr>
        <w:keepLines/>
        <w:tabs>
          <w:tab w:val="right" w:pos="9638" w:leader="dot"/>
        </w:tabs>
        <w:spacing w:after="20" w:before="0" w:line="250"/>
        <w:ind w:left="700" w:right="650"/>
      </w:pPr>
      <w:r>
        <w:rPr>
          <w:b w:val="false"/>
          <w:bCs w:val="false"/>
          <w:color w:val="1F2937"/>
          <w:sz w:val="19"/>
          <w:szCs w:val="19"/>
        </w:rPr>
        <w:t xml:space="preserve">2.3 Estimando valores: a média e sua versão incremental</w:t>
      </w:r>
      <w:r>
        <w:rPr>
          <w:b w:val="false"/>
          <w:bCs w:val="false"/>
          <w:color w:val="1F2937"/>
          <w:sz w:val="19"/>
          <w:szCs w:val="19"/>
        </w:rPr>
        <w:t xml:space="preserve">	</w:t>
        <w:t xml:space="preserve">35</w:t>
      </w:r>
    </w:p>
    <w:p>
      <w:pPr>
        <w:keepLines/>
        <w:tabs>
          <w:tab w:val="right" w:pos="9638" w:leader="dot"/>
        </w:tabs>
        <w:spacing w:after="20" w:before="0" w:line="250"/>
        <w:ind w:left="1100" w:right="650"/>
      </w:pPr>
      <w:r>
        <w:rPr>
          <w:b w:val="false"/>
          <w:bCs w:val="false"/>
          <w:color w:val="6B7280"/>
          <w:sz w:val="18"/>
          <w:szCs w:val="18"/>
        </w:rPr>
        <w:t xml:space="preserve">2.3.1 Ambientes que mudam: passo constante</w:t>
      </w:r>
      <w:r>
        <w:rPr>
          <w:b w:val="false"/>
          <w:bCs w:val="false"/>
          <w:color w:val="6B7280"/>
          <w:sz w:val="18"/>
          <w:szCs w:val="18"/>
        </w:rPr>
        <w:t xml:space="preserve">	</w:t>
        <w:t xml:space="preserve">35</w:t>
      </w:r>
    </w:p>
    <w:p>
      <w:pPr>
        <w:keepLines/>
        <w:tabs>
          <w:tab w:val="right" w:pos="9638" w:leader="dot"/>
        </w:tabs>
        <w:spacing w:after="20" w:before="0" w:line="250"/>
        <w:ind w:left="700" w:right="650"/>
      </w:pPr>
      <w:r>
        <w:rPr>
          <w:b w:val="false"/>
          <w:bCs w:val="false"/>
          <w:color w:val="1F2937"/>
          <w:sz w:val="19"/>
          <w:szCs w:val="19"/>
        </w:rPr>
        <w:t xml:space="preserve">2.4 Estratégias de decisão</w:t>
      </w:r>
      <w:r>
        <w:rPr>
          <w:b w:val="false"/>
          <w:bCs w:val="false"/>
          <w:color w:val="1F2937"/>
          <w:sz w:val="19"/>
          <w:szCs w:val="19"/>
        </w:rPr>
        <w:t xml:space="preserve">	</w:t>
        <w:t xml:space="preserve">36</w:t>
      </w:r>
    </w:p>
    <w:p>
      <w:pPr>
        <w:keepLines/>
        <w:tabs>
          <w:tab w:val="right" w:pos="9638" w:leader="dot"/>
        </w:tabs>
        <w:spacing w:after="20" w:before="0" w:line="250"/>
        <w:ind w:left="1100" w:right="650"/>
      </w:pPr>
      <w:r>
        <w:rPr>
          <w:b w:val="false"/>
          <w:bCs w:val="false"/>
          <w:color w:val="6B7280"/>
          <w:sz w:val="18"/>
          <w:szCs w:val="18"/>
        </w:rPr>
        <w:t xml:space="preserve">2.4.1 Gulosa: só aproveitar</w:t>
      </w:r>
      <w:r>
        <w:rPr>
          <w:b w:val="false"/>
          <w:bCs w:val="false"/>
          <w:color w:val="6B7280"/>
          <w:sz w:val="18"/>
          <w:szCs w:val="18"/>
        </w:rPr>
        <w:t xml:space="preserve">	</w:t>
        <w:t xml:space="preserve">36</w:t>
      </w:r>
    </w:p>
    <w:p>
      <w:pPr>
        <w:keepLines/>
        <w:tabs>
          <w:tab w:val="right" w:pos="9638" w:leader="dot"/>
        </w:tabs>
        <w:spacing w:after="20" w:before="0" w:line="250"/>
        <w:ind w:left="1100" w:right="650"/>
      </w:pPr>
      <w:r>
        <w:rPr>
          <w:b w:val="false"/>
          <w:bCs w:val="false"/>
          <w:color w:val="6B7280"/>
          <w:sz w:val="18"/>
          <w:szCs w:val="18"/>
        </w:rPr>
        <w:t xml:space="preserve">2.4.2 ε-gulosa: aproveitar quase sempre, explorar às vezes</w:t>
      </w:r>
      <w:r>
        <w:rPr>
          <w:b w:val="false"/>
          <w:bCs w:val="false"/>
          <w:color w:val="6B7280"/>
          <w:sz w:val="18"/>
          <w:szCs w:val="18"/>
        </w:rPr>
        <w:t xml:space="preserve">	</w:t>
        <w:t xml:space="preserve">36</w:t>
      </w:r>
    </w:p>
    <w:p>
      <w:pPr>
        <w:keepLines/>
        <w:tabs>
          <w:tab w:val="right" w:pos="9638" w:leader="dot"/>
        </w:tabs>
        <w:spacing w:after="20" w:before="0" w:line="250"/>
        <w:ind w:left="1100" w:right="650"/>
      </w:pPr>
      <w:r>
        <w:rPr>
          <w:b w:val="false"/>
          <w:bCs w:val="false"/>
          <w:color w:val="6B7280"/>
          <w:sz w:val="18"/>
          <w:szCs w:val="18"/>
        </w:rPr>
        <w:t xml:space="preserve">2.4.3 Valores iniciais otimistas</w:t>
      </w:r>
      <w:r>
        <w:rPr>
          <w:b w:val="false"/>
          <w:bCs w:val="false"/>
          <w:color w:val="6B7280"/>
          <w:sz w:val="18"/>
          <w:szCs w:val="18"/>
        </w:rPr>
        <w:t xml:space="preserve">	</w:t>
        <w:t xml:space="preserve">36</w:t>
      </w:r>
    </w:p>
    <w:p>
      <w:pPr>
        <w:keepLines/>
        <w:tabs>
          <w:tab w:val="right" w:pos="9638" w:leader="dot"/>
        </w:tabs>
        <w:spacing w:after="20" w:before="0" w:line="250"/>
        <w:ind w:left="1100" w:right="650"/>
      </w:pPr>
      <w:r>
        <w:rPr>
          <w:b w:val="false"/>
          <w:bCs w:val="false"/>
          <w:color w:val="6B7280"/>
          <w:sz w:val="18"/>
          <w:szCs w:val="18"/>
        </w:rPr>
        <w:t xml:space="preserve">2.4.4 UCB: otimismo diante da incerteza</w:t>
      </w:r>
      <w:r>
        <w:rPr>
          <w:b w:val="false"/>
          <w:bCs w:val="false"/>
          <w:color w:val="6B7280"/>
          <w:sz w:val="18"/>
          <w:szCs w:val="18"/>
        </w:rPr>
        <w:t xml:space="preserve">	</w:t>
        <w:t xml:space="preserve">36</w:t>
      </w:r>
    </w:p>
    <w:p>
      <w:pPr>
        <w:keepLines/>
        <w:tabs>
          <w:tab w:val="right" w:pos="9638" w:leader="dot"/>
        </w:tabs>
        <w:spacing w:after="20" w:before="0" w:line="250"/>
        <w:ind w:left="1100" w:right="650"/>
      </w:pPr>
      <w:r>
        <w:rPr>
          <w:b w:val="false"/>
          <w:bCs w:val="false"/>
          <w:color w:val="6B7280"/>
          <w:sz w:val="18"/>
          <w:szCs w:val="18"/>
        </w:rPr>
        <w:t xml:space="preserve">2.4.5 Thompson Sampling: sorteie uma crença e aja nela</w:t>
      </w:r>
      <w:r>
        <w:rPr>
          <w:b w:val="false"/>
          <w:bCs w:val="false"/>
          <w:color w:val="6B7280"/>
          <w:sz w:val="18"/>
          <w:szCs w:val="18"/>
        </w:rPr>
        <w:t xml:space="preserve">	</w:t>
        <w:t xml:space="preserve">37</w:t>
      </w:r>
    </w:p>
    <w:p>
      <w:pPr>
        <w:keepLines/>
        <w:tabs>
          <w:tab w:val="right" w:pos="9638" w:leader="dot"/>
        </w:tabs>
        <w:spacing w:after="20" w:before="0" w:line="250"/>
        <w:ind w:left="1100" w:right="650"/>
      </w:pPr>
      <w:r>
        <w:rPr>
          <w:b w:val="false"/>
          <w:bCs w:val="false"/>
          <w:color w:val="6B7280"/>
          <w:sz w:val="18"/>
          <w:szCs w:val="18"/>
        </w:rPr>
        <w:t xml:space="preserve">2.4.6 Gradiente de preferências (opcional)</w:t>
      </w:r>
      <w:r>
        <w:rPr>
          <w:b w:val="false"/>
          <w:bCs w:val="false"/>
          <w:color w:val="6B7280"/>
          <w:sz w:val="18"/>
          <w:szCs w:val="18"/>
        </w:rPr>
        <w:t xml:space="preserve">	</w:t>
        <w:t xml:space="preserve">37</w:t>
      </w:r>
    </w:p>
    <w:p>
      <w:pPr>
        <w:keepLines/>
        <w:tabs>
          <w:tab w:val="right" w:pos="9638" w:leader="dot"/>
        </w:tabs>
        <w:spacing w:after="20" w:before="0" w:line="250"/>
        <w:ind w:left="700" w:right="650"/>
      </w:pPr>
      <w:r>
        <w:rPr>
          <w:b w:val="false"/>
          <w:bCs w:val="false"/>
          <w:color w:val="1F2937"/>
          <w:sz w:val="19"/>
          <w:szCs w:val="19"/>
        </w:rPr>
        <w:t xml:space="preserve">2.5 Como medir o sucesso</w:t>
      </w:r>
      <w:r>
        <w:rPr>
          <w:b w:val="false"/>
          <w:bCs w:val="false"/>
          <w:color w:val="1F2937"/>
          <w:sz w:val="19"/>
          <w:szCs w:val="19"/>
        </w:rPr>
        <w:t xml:space="preserve">	</w:t>
        <w:t xml:space="preserve">38</w:t>
      </w:r>
    </w:p>
    <w:p>
      <w:pPr>
        <w:keepLines/>
        <w:tabs>
          <w:tab w:val="right" w:pos="9638" w:leader="dot"/>
        </w:tabs>
        <w:spacing w:after="20" w:before="0" w:line="250"/>
        <w:ind w:left="700" w:right="650"/>
      </w:pPr>
      <w:r>
        <w:rPr>
          <w:b w:val="false"/>
          <w:bCs w:val="false"/>
          <w:color w:val="1F2937"/>
          <w:sz w:val="19"/>
          <w:szCs w:val="19"/>
        </w:rPr>
        <w:t xml:space="preserve">2.6 Bandits contextuais</w:t>
      </w:r>
      <w:r>
        <w:rPr>
          <w:b w:val="false"/>
          <w:bCs w:val="false"/>
          <w:color w:val="1F2937"/>
          <w:sz w:val="19"/>
          <w:szCs w:val="19"/>
        </w:rPr>
        <w:t xml:space="preserve">	</w:t>
        <w:t xml:space="preserve">38</w:t>
      </w:r>
    </w:p>
    <w:p>
      <w:pPr>
        <w:keepLines/>
        <w:tabs>
          <w:tab w:val="right" w:pos="9638" w:leader="dot"/>
        </w:tabs>
        <w:spacing w:after="20" w:before="0" w:line="250"/>
        <w:ind w:left="700" w:right="650"/>
      </w:pPr>
      <w:r>
        <w:rPr>
          <w:b w:val="false"/>
          <w:bCs w:val="false"/>
          <w:color w:val="1F2937"/>
          <w:sz w:val="19"/>
          <w:szCs w:val="19"/>
        </w:rPr>
        <w:t xml:space="preserve">2.7 Bandits na prática: testes A/B × bandits</w:t>
      </w:r>
      <w:r>
        <w:rPr>
          <w:b w:val="false"/>
          <w:bCs w:val="false"/>
          <w:color w:val="1F2937"/>
          <w:sz w:val="19"/>
          <w:szCs w:val="19"/>
        </w:rPr>
        <w:t xml:space="preserve">	</w:t>
        <w:t xml:space="preserve">38</w:t>
      </w:r>
    </w:p>
    <w:p>
      <w:pPr>
        <w:keepLines/>
        <w:tabs>
          <w:tab w:val="right" w:pos="9638" w:leader="dot"/>
        </w:tabs>
        <w:spacing w:after="20" w:before="0" w:line="250"/>
        <w:ind w:left="700" w:right="650"/>
      </w:pPr>
      <w:r>
        <w:rPr>
          <w:b w:val="false"/>
          <w:bCs w:val="false"/>
          <w:color w:val="1F2937"/>
          <w:sz w:val="19"/>
          <w:szCs w:val="19"/>
        </w:rPr>
        <w:t xml:space="preserve">2.8 Resumo teórico</w:t>
      </w:r>
      <w:r>
        <w:rPr>
          <w:b w:val="false"/>
          <w:bCs w:val="false"/>
          <w:color w:val="1F2937"/>
          <w:sz w:val="19"/>
          <w:szCs w:val="19"/>
        </w:rPr>
        <w:t xml:space="preserve">	</w:t>
        <w:t xml:space="preserve">39</w:t>
      </w:r>
    </w:p>
    <w:p>
      <w:pPr>
        <w:keepLines/>
        <w:tabs>
          <w:tab w:val="right" w:pos="9638" w:leader="dot"/>
        </w:tabs>
        <w:spacing w:after="20" w:before="0" w:line="250"/>
        <w:ind w:left="700" w:right="650"/>
      </w:pPr>
      <w:r>
        <w:rPr>
          <w:b w:val="false"/>
          <w:bCs w:val="false"/>
          <w:color w:val="1F2937"/>
          <w:sz w:val="19"/>
          <w:szCs w:val="19"/>
        </w:rPr>
        <w:t xml:space="preserve">2.9 Mão na massa</w:t>
      </w:r>
      <w:r>
        <w:rPr>
          <w:b w:val="false"/>
          <w:bCs w:val="false"/>
          <w:color w:val="1F2937"/>
          <w:sz w:val="19"/>
          <w:szCs w:val="19"/>
        </w:rPr>
        <w:t xml:space="preserve">	</w:t>
        <w:t xml:space="preserve">39</w:t>
      </w:r>
    </w:p>
    <w:p>
      <w:pPr>
        <w:keepLines/>
        <w:tabs>
          <w:tab w:val="right" w:pos="9638" w:leader="dot"/>
        </w:tabs>
        <w:spacing w:after="20" w:before="0" w:line="250"/>
        <w:ind w:left="1100" w:right="650"/>
      </w:pPr>
      <w:r>
        <w:rPr>
          <w:b w:val="false"/>
          <w:bCs w:val="false"/>
          <w:color w:val="6B7280"/>
          <w:sz w:val="18"/>
          <w:szCs w:val="18"/>
        </w:rPr>
        <w:t xml:space="preserve">2.9.1 O banco de testes de 10 braços</w:t>
      </w:r>
      <w:r>
        <w:rPr>
          <w:b w:val="false"/>
          <w:bCs w:val="false"/>
          <w:color w:val="6B7280"/>
          <w:sz w:val="18"/>
          <w:szCs w:val="18"/>
        </w:rPr>
        <w:t xml:space="preserve">	</w:t>
        <w:t xml:space="preserve">39</w:t>
      </w:r>
    </w:p>
    <w:p>
      <w:pPr>
        <w:keepLines/>
        <w:tabs>
          <w:tab w:val="right" w:pos="9638" w:leader="dot"/>
        </w:tabs>
        <w:spacing w:after="20" w:before="0" w:line="250"/>
        <w:ind w:left="1100" w:right="650"/>
      </w:pPr>
      <w:r>
        <w:rPr>
          <w:b w:val="false"/>
          <w:bCs w:val="false"/>
          <w:color w:val="6B7280"/>
          <w:sz w:val="18"/>
          <w:szCs w:val="18"/>
        </w:rPr>
        <w:t xml:space="preserve">2.9.2 Arrependimento com recompensas de sucesso/fracasso</w:t>
      </w:r>
      <w:r>
        <w:rPr>
          <w:b w:val="false"/>
          <w:bCs w:val="false"/>
          <w:color w:val="6B7280"/>
          <w:sz w:val="18"/>
          <w:szCs w:val="18"/>
        </w:rPr>
        <w:t xml:space="preserve">	</w:t>
        <w:t xml:space="preserve">40</w:t>
      </w:r>
    </w:p>
    <w:p>
      <w:pPr>
        <w:keepLines/>
        <w:tabs>
          <w:tab w:val="right" w:pos="9638" w:leader="dot"/>
        </w:tabs>
        <w:spacing w:after="20" w:before="0" w:line="250"/>
        <w:ind w:left="1100" w:right="650"/>
      </w:pPr>
      <w:r>
        <w:rPr>
          <w:b w:val="false"/>
          <w:bCs w:val="false"/>
          <w:color w:val="6B7280"/>
          <w:sz w:val="18"/>
          <w:szCs w:val="18"/>
        </w:rPr>
        <w:t xml:space="preserve">2.9.3 Bandit contextual com scikit-learn: o caso dos cogumelos</w:t>
      </w:r>
      <w:r>
        <w:rPr>
          <w:b w:val="false"/>
          <w:bCs w:val="false"/>
          <w:color w:val="6B7280"/>
          <w:sz w:val="18"/>
          <w:szCs w:val="18"/>
        </w:rPr>
        <w:t xml:space="preserve">	</w:t>
        <w:t xml:space="preserve">41</w:t>
      </w:r>
    </w:p>
    <w:p>
      <w:pPr>
        <w:keepLines/>
        <w:tabs>
          <w:tab w:val="right" w:pos="9638" w:leader="dot"/>
        </w:tabs>
        <w:spacing w:after="20" w:before="0" w:line="250"/>
        <w:ind w:left="700" w:right="650"/>
      </w:pPr>
      <w:r>
        <w:rPr>
          <w:b w:val="false"/>
          <w:bCs w:val="false"/>
          <w:color w:val="1F2937"/>
          <w:sz w:val="19"/>
          <w:szCs w:val="19"/>
        </w:rPr>
        <w:t xml:space="preserve">2.10 Projeto do capítulo: qual mês é melhor para a campanha?</w:t>
      </w:r>
      <w:r>
        <w:rPr>
          <w:b w:val="false"/>
          <w:bCs w:val="false"/>
          <w:color w:val="1F2937"/>
          <w:sz w:val="19"/>
          <w:szCs w:val="19"/>
        </w:rPr>
        <w:t xml:space="preserve">	</w:t>
        <w:t xml:space="preserve">42</w:t>
      </w:r>
    </w:p>
    <w:p>
      <w:pPr>
        <w:keepLines/>
        <w:tabs>
          <w:tab w:val="right" w:pos="9638" w:leader="dot"/>
        </w:tabs>
        <w:spacing w:after="20" w:before="0" w:line="250"/>
        <w:ind w:left="700" w:right="650"/>
      </w:pPr>
      <w:r>
        <w:rPr>
          <w:b w:val="false"/>
          <w:bCs w:val="false"/>
          <w:color w:val="1F2937"/>
          <w:sz w:val="19"/>
          <w:szCs w:val="19"/>
        </w:rPr>
        <w:t xml:space="preserve">2.11 Resumo do capítulo</w:t>
      </w:r>
      <w:r>
        <w:rPr>
          <w:b w:val="false"/>
          <w:bCs w:val="false"/>
          <w:color w:val="1F2937"/>
          <w:sz w:val="19"/>
          <w:szCs w:val="19"/>
        </w:rPr>
        <w:t xml:space="preserve">	</w:t>
        <w:t xml:space="preserve">43</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44</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48</w:t>
      </w:r>
    </w:p>
    <w:p>
      <w:pPr>
        <w:keepLines/>
        <w:tabs>
          <w:tab w:val="right" w:pos="9638" w:leader="dot"/>
        </w:tabs>
        <w:spacing w:after="20" w:before="100" w:line="250"/>
        <w:ind w:left="300" w:right="650"/>
      </w:pPr>
      <w:r>
        <w:rPr>
          <w:b/>
          <w:bCs/>
          <w:color w:val="1F2937"/>
          <w:sz w:val="21"/>
          <w:szCs w:val="21"/>
        </w:rPr>
        <w:t xml:space="preserve">Capítulo 3 — Processos de Decisão de Markov</w:t>
      </w:r>
      <w:r>
        <w:rPr>
          <w:b/>
          <w:bCs/>
          <w:color w:val="1F2937"/>
          <w:sz w:val="21"/>
          <w:szCs w:val="21"/>
        </w:rPr>
        <w:t xml:space="preserve">	</w:t>
        <w:t xml:space="preserve">49</w:t>
      </w:r>
    </w:p>
    <w:p>
      <w:pPr>
        <w:keepLines/>
        <w:tabs>
          <w:tab w:val="right" w:pos="9638" w:leader="dot"/>
        </w:tabs>
        <w:spacing w:after="20" w:before="0" w:line="250"/>
        <w:ind w:left="700" w:right="650"/>
      </w:pPr>
      <w:r>
        <w:rPr>
          <w:b w:val="false"/>
          <w:bCs w:val="false"/>
          <w:color w:val="1F2937"/>
          <w:sz w:val="19"/>
          <w:szCs w:val="19"/>
        </w:rPr>
        <w:t xml:space="preserve">3.1 Das máquinas ao mundo que muda</w:t>
      </w:r>
      <w:r>
        <w:rPr>
          <w:b w:val="false"/>
          <w:bCs w:val="false"/>
          <w:color w:val="1F2937"/>
          <w:sz w:val="19"/>
          <w:szCs w:val="19"/>
        </w:rPr>
        <w:t xml:space="preserve">	</w:t>
        <w:t xml:space="preserve">49</w:t>
      </w:r>
    </w:p>
    <w:p>
      <w:pPr>
        <w:keepLines/>
        <w:tabs>
          <w:tab w:val="right" w:pos="9638" w:leader="dot"/>
        </w:tabs>
        <w:spacing w:after="20" w:before="0" w:line="250"/>
        <w:ind w:left="700" w:right="650"/>
      </w:pPr>
      <w:r>
        <w:rPr>
          <w:b w:val="false"/>
          <w:bCs w:val="false"/>
          <w:color w:val="1F2937"/>
          <w:sz w:val="19"/>
          <w:szCs w:val="19"/>
        </w:rPr>
        <w:t xml:space="preserve">3.2 A propriedade de Markov: o presente basta</w:t>
      </w:r>
      <w:r>
        <w:rPr>
          <w:b w:val="false"/>
          <w:bCs w:val="false"/>
          <w:color w:val="1F2937"/>
          <w:sz w:val="19"/>
          <w:szCs w:val="19"/>
        </w:rPr>
        <w:t xml:space="preserve">	</w:t>
        <w:t xml:space="preserve">49</w:t>
      </w:r>
    </w:p>
    <w:p>
      <w:pPr>
        <w:keepLines/>
        <w:tabs>
          <w:tab w:val="right" w:pos="9638" w:leader="dot"/>
        </w:tabs>
        <w:spacing w:after="20" w:before="0" w:line="250"/>
        <w:ind w:left="700" w:right="650"/>
      </w:pPr>
      <w:r>
        <w:rPr>
          <w:b w:val="false"/>
          <w:bCs w:val="false"/>
          <w:color w:val="1F2937"/>
          <w:sz w:val="19"/>
          <w:szCs w:val="19"/>
        </w:rPr>
        <w:t xml:space="preserve">3.3 Cadeias de Markov e processos de recompensa</w:t>
      </w:r>
      <w:r>
        <w:rPr>
          <w:b w:val="false"/>
          <w:bCs w:val="false"/>
          <w:color w:val="1F2937"/>
          <w:sz w:val="19"/>
          <w:szCs w:val="19"/>
        </w:rPr>
        <w:t xml:space="preserve">	</w:t>
        <w:t xml:space="preserve">50</w:t>
      </w:r>
    </w:p>
    <w:p>
      <w:pPr>
        <w:keepLines/>
        <w:tabs>
          <w:tab w:val="right" w:pos="9638" w:leader="dot"/>
        </w:tabs>
        <w:spacing w:after="20" w:before="0" w:line="250"/>
        <w:ind w:left="700" w:right="650"/>
      </w:pPr>
      <w:r>
        <w:rPr>
          <w:b w:val="false"/>
          <w:bCs w:val="false"/>
          <w:color w:val="1F2937"/>
          <w:sz w:val="19"/>
          <w:szCs w:val="19"/>
        </w:rPr>
        <w:t xml:space="preserve">3.4 O MDP: a definição formal</w:t>
      </w:r>
      <w:r>
        <w:rPr>
          <w:b w:val="false"/>
          <w:bCs w:val="false"/>
          <w:color w:val="1F2937"/>
          <w:sz w:val="19"/>
          <w:szCs w:val="19"/>
        </w:rPr>
        <w:t xml:space="preserve">	</w:t>
        <w:t xml:space="preserve">51</w:t>
      </w:r>
    </w:p>
    <w:p>
      <w:pPr>
        <w:keepLines/>
        <w:tabs>
          <w:tab w:val="right" w:pos="9638" w:leader="dot"/>
        </w:tabs>
        <w:spacing w:after="20" w:before="0" w:line="250"/>
        <w:ind w:left="1100" w:right="650"/>
      </w:pPr>
      <w:r>
        <w:rPr>
          <w:b w:val="false"/>
          <w:bCs w:val="false"/>
          <w:color w:val="6B7280"/>
          <w:sz w:val="18"/>
          <w:szCs w:val="18"/>
        </w:rPr>
        <w:t xml:space="preserve">3.4.1 Quando o MDP é "conhecido" ou "desconhecido"</w:t>
      </w:r>
      <w:r>
        <w:rPr>
          <w:b w:val="false"/>
          <w:bCs w:val="false"/>
          <w:color w:val="6B7280"/>
          <w:sz w:val="18"/>
          <w:szCs w:val="18"/>
        </w:rPr>
        <w:t xml:space="preserve">	</w:t>
        <w:t xml:space="preserve">51</w:t>
      </w:r>
    </w:p>
    <w:p>
      <w:pPr>
        <w:keepLines/>
        <w:tabs>
          <w:tab w:val="right" w:pos="9638" w:leader="dot"/>
        </w:tabs>
        <w:spacing w:after="20" w:before="0" w:line="250"/>
        <w:ind w:left="700" w:right="650"/>
      </w:pPr>
      <w:r>
        <w:rPr>
          <w:b w:val="false"/>
          <w:bCs w:val="false"/>
          <w:color w:val="1F2937"/>
          <w:sz w:val="19"/>
          <w:szCs w:val="19"/>
        </w:rPr>
        <w:t xml:space="preserve">3.5 Um exemplo completo: o robô de entrega</w:t>
      </w:r>
      <w:r>
        <w:rPr>
          <w:b w:val="false"/>
          <w:bCs w:val="false"/>
          <w:color w:val="1F2937"/>
          <w:sz w:val="19"/>
          <w:szCs w:val="19"/>
        </w:rPr>
        <w:t xml:space="preserve">	</w:t>
        <w:t xml:space="preserve">51</w:t>
      </w:r>
    </w:p>
    <w:p>
      <w:pPr>
        <w:keepLines/>
        <w:tabs>
          <w:tab w:val="right" w:pos="9638" w:leader="dot"/>
        </w:tabs>
        <w:spacing w:after="20" w:before="0" w:line="250"/>
        <w:ind w:left="700" w:right="650"/>
      </w:pPr>
      <w:r>
        <w:rPr>
          <w:b w:val="false"/>
          <w:bCs w:val="false"/>
          <w:color w:val="1F2937"/>
          <w:sz w:val="19"/>
          <w:szCs w:val="19"/>
        </w:rPr>
        <w:t xml:space="preserve">3.6 Políticas</w:t>
      </w:r>
      <w:r>
        <w:rPr>
          <w:b w:val="false"/>
          <w:bCs w:val="false"/>
          <w:color w:val="1F2937"/>
          <w:sz w:val="19"/>
          <w:szCs w:val="19"/>
        </w:rPr>
        <w:t xml:space="preserve">	</w:t>
        <w:t xml:space="preserve">52</w:t>
      </w:r>
    </w:p>
    <w:p>
      <w:pPr>
        <w:keepLines/>
        <w:tabs>
          <w:tab w:val="right" w:pos="9638" w:leader="dot"/>
        </w:tabs>
        <w:spacing w:after="20" w:before="0" w:line="250"/>
        <w:ind w:left="700" w:right="650"/>
      </w:pPr>
      <w:r>
        <w:rPr>
          <w:b w:val="false"/>
          <w:bCs w:val="false"/>
          <w:color w:val="1F2937"/>
          <w:sz w:val="19"/>
          <w:szCs w:val="19"/>
        </w:rPr>
        <w:t xml:space="preserve">3.7 Funções valor: quão bom é estar aqui?</w:t>
      </w:r>
      <w:r>
        <w:rPr>
          <w:b w:val="false"/>
          <w:bCs w:val="false"/>
          <w:color w:val="1F2937"/>
          <w:sz w:val="19"/>
          <w:szCs w:val="19"/>
        </w:rPr>
        <w:t xml:space="preserve">	</w:t>
        <w:t xml:space="preserve">52</w:t>
      </w:r>
    </w:p>
    <w:p>
      <w:pPr>
        <w:keepLines/>
        <w:tabs>
          <w:tab w:val="right" w:pos="9638" w:leader="dot"/>
        </w:tabs>
        <w:spacing w:after="20" w:before="0" w:line="250"/>
        <w:ind w:left="700" w:right="650"/>
      </w:pPr>
      <w:r>
        <w:rPr>
          <w:b w:val="false"/>
          <w:bCs w:val="false"/>
          <w:color w:val="1F2937"/>
          <w:sz w:val="19"/>
          <w:szCs w:val="19"/>
        </w:rPr>
        <w:t xml:space="preserve">3.8 A equação de Bellman</w:t>
      </w:r>
      <w:r>
        <w:rPr>
          <w:b w:val="false"/>
          <w:bCs w:val="false"/>
          <w:color w:val="1F2937"/>
          <w:sz w:val="19"/>
          <w:szCs w:val="19"/>
        </w:rPr>
        <w:t xml:space="preserve">	</w:t>
        <w:t xml:space="preserve">53</w:t>
      </w:r>
    </w:p>
    <w:p>
      <w:pPr>
        <w:keepLines/>
        <w:tabs>
          <w:tab w:val="right" w:pos="9638" w:leader="dot"/>
        </w:tabs>
        <w:spacing w:after="20" w:before="0" w:line="250"/>
        <w:ind w:left="1100" w:right="650"/>
      </w:pPr>
      <w:r>
        <w:rPr>
          <w:b w:val="false"/>
          <w:bCs w:val="false"/>
          <w:color w:val="6B7280"/>
          <w:sz w:val="18"/>
          <w:szCs w:val="18"/>
        </w:rPr>
        <w:t xml:space="preserve">3.8.1 A forma matricial</w:t>
      </w:r>
      <w:r>
        <w:rPr>
          <w:b w:val="false"/>
          <w:bCs w:val="false"/>
          <w:color w:val="6B7280"/>
          <w:sz w:val="18"/>
          <w:szCs w:val="18"/>
        </w:rPr>
        <w:t xml:space="preserve">	</w:t>
        <w:t xml:space="preserve">54</w:t>
      </w:r>
    </w:p>
    <w:p>
      <w:pPr>
        <w:keepLines/>
        <w:tabs>
          <w:tab w:val="right" w:pos="9638" w:leader="dot"/>
        </w:tabs>
        <w:spacing w:after="20" w:before="0" w:line="250"/>
        <w:ind w:left="700" w:right="650"/>
      </w:pPr>
      <w:r>
        <w:rPr>
          <w:b w:val="false"/>
          <w:bCs w:val="false"/>
          <w:color w:val="1F2937"/>
          <w:sz w:val="19"/>
          <w:szCs w:val="19"/>
        </w:rPr>
        <w:t xml:space="preserve">3.9 Otimalidade</w:t>
      </w:r>
      <w:r>
        <w:rPr>
          <w:b w:val="false"/>
          <w:bCs w:val="false"/>
          <w:color w:val="1F2937"/>
          <w:sz w:val="19"/>
          <w:szCs w:val="19"/>
        </w:rPr>
        <w:t xml:space="preserve">	</w:t>
        <w:t xml:space="preserve">54</w:t>
      </w:r>
    </w:p>
    <w:p>
      <w:pPr>
        <w:keepLines/>
        <w:tabs>
          <w:tab w:val="right" w:pos="9638" w:leader="dot"/>
        </w:tabs>
        <w:spacing w:after="20" w:before="0" w:line="250"/>
        <w:ind w:left="700" w:right="650"/>
      </w:pPr>
      <w:r>
        <w:rPr>
          <w:b w:val="false"/>
          <w:bCs w:val="false"/>
          <w:color w:val="1F2937"/>
          <w:sz w:val="19"/>
          <w:szCs w:val="19"/>
        </w:rPr>
        <w:t xml:space="preserve">3.10 Quando as equações não bastam</w:t>
      </w:r>
      <w:r>
        <w:rPr>
          <w:b w:val="false"/>
          <w:bCs w:val="false"/>
          <w:color w:val="1F2937"/>
          <w:sz w:val="19"/>
          <w:szCs w:val="19"/>
        </w:rPr>
        <w:t xml:space="preserve">	</w:t>
        <w:t xml:space="preserve">54</w:t>
      </w:r>
    </w:p>
    <w:p>
      <w:pPr>
        <w:keepLines/>
        <w:tabs>
          <w:tab w:val="right" w:pos="9638" w:leader="dot"/>
        </w:tabs>
        <w:spacing w:after="20" w:before="0" w:line="250"/>
        <w:ind w:left="1100" w:right="650"/>
      </w:pPr>
      <w:r>
        <w:rPr>
          <w:b w:val="false"/>
          <w:bCs w:val="false"/>
          <w:color w:val="6B7280"/>
          <w:sz w:val="18"/>
          <w:szCs w:val="18"/>
        </w:rPr>
        <w:t xml:space="preserve">3.10.1 Observação parcial</w:t>
      </w:r>
      <w:r>
        <w:rPr>
          <w:b w:val="false"/>
          <w:bCs w:val="false"/>
          <w:color w:val="6B7280"/>
          <w:sz w:val="18"/>
          <w:szCs w:val="18"/>
        </w:rPr>
        <w:t xml:space="preserve">	</w:t>
        <w:t xml:space="preserve">55</w:t>
      </w:r>
    </w:p>
    <w:p>
      <w:pPr>
        <w:keepLines/>
        <w:tabs>
          <w:tab w:val="right" w:pos="9638" w:leader="dot"/>
        </w:tabs>
        <w:spacing w:after="20" w:before="0" w:line="250"/>
        <w:ind w:left="700" w:right="650"/>
      </w:pPr>
      <w:r>
        <w:rPr>
          <w:b w:val="false"/>
          <w:bCs w:val="false"/>
          <w:color w:val="1F2937"/>
          <w:sz w:val="19"/>
          <w:szCs w:val="19"/>
        </w:rPr>
        <w:t xml:space="preserve">3.11 Projetando estados e recompensas</w:t>
      </w:r>
      <w:r>
        <w:rPr>
          <w:b w:val="false"/>
          <w:bCs w:val="false"/>
          <w:color w:val="1F2937"/>
          <w:sz w:val="19"/>
          <w:szCs w:val="19"/>
        </w:rPr>
        <w:t xml:space="preserve">	</w:t>
        <w:t xml:space="preserve">55</w:t>
      </w:r>
    </w:p>
    <w:p>
      <w:pPr>
        <w:keepLines/>
        <w:tabs>
          <w:tab w:val="right" w:pos="9638" w:leader="dot"/>
        </w:tabs>
        <w:spacing w:after="20" w:before="0" w:line="250"/>
        <w:ind w:left="700" w:right="650"/>
      </w:pPr>
      <w:r>
        <w:rPr>
          <w:b w:val="false"/>
          <w:bCs w:val="false"/>
          <w:color w:val="1F2937"/>
          <w:sz w:val="19"/>
          <w:szCs w:val="19"/>
        </w:rPr>
        <w:t xml:space="preserve">3.12 Mão na massa</w:t>
      </w:r>
      <w:r>
        <w:rPr>
          <w:b w:val="false"/>
          <w:bCs w:val="false"/>
          <w:color w:val="1F2937"/>
          <w:sz w:val="19"/>
          <w:szCs w:val="19"/>
        </w:rPr>
        <w:t xml:space="preserve">	</w:t>
        <w:t xml:space="preserve">55</w:t>
      </w:r>
    </w:p>
    <w:p>
      <w:pPr>
        <w:keepLines/>
        <w:tabs>
          <w:tab w:val="right" w:pos="9638" w:leader="dot"/>
        </w:tabs>
        <w:spacing w:after="20" w:before="0" w:line="250"/>
        <w:ind w:left="1100" w:right="650"/>
      </w:pPr>
      <w:r>
        <w:rPr>
          <w:b w:val="false"/>
          <w:bCs w:val="false"/>
          <w:color w:val="6B7280"/>
          <w:sz w:val="18"/>
          <w:szCs w:val="18"/>
        </w:rPr>
        <w:t xml:space="preserve">3.12.1 O robô de entrega em NumPy</w:t>
      </w:r>
      <w:r>
        <w:rPr>
          <w:b w:val="false"/>
          <w:bCs w:val="false"/>
          <w:color w:val="6B7280"/>
          <w:sz w:val="18"/>
          <w:szCs w:val="18"/>
        </w:rPr>
        <w:t xml:space="preserve">	</w:t>
        <w:t xml:space="preserve">55</w:t>
      </w:r>
    </w:p>
    <w:p>
      <w:pPr>
        <w:keepLines/>
        <w:tabs>
          <w:tab w:val="right" w:pos="9638" w:leader="dot"/>
        </w:tabs>
        <w:spacing w:after="20" w:before="0" w:line="250"/>
        <w:ind w:left="1100" w:right="650"/>
      </w:pPr>
      <w:r>
        <w:rPr>
          <w:b w:val="false"/>
          <w:bCs w:val="false"/>
          <w:color w:val="6B7280"/>
          <w:sz w:val="18"/>
          <w:szCs w:val="18"/>
        </w:rPr>
        <w:t xml:space="preserve">3.12.2 Um MDP do Gymnasium: o lago congelado</w:t>
      </w:r>
      <w:r>
        <w:rPr>
          <w:b w:val="false"/>
          <w:bCs w:val="false"/>
          <w:color w:val="6B7280"/>
          <w:sz w:val="18"/>
          <w:szCs w:val="18"/>
        </w:rPr>
        <w:t xml:space="preserve">	</w:t>
        <w:t xml:space="preserve">56</w:t>
      </w:r>
    </w:p>
    <w:p>
      <w:pPr>
        <w:keepLines/>
        <w:tabs>
          <w:tab w:val="right" w:pos="9638" w:leader="dot"/>
        </w:tabs>
        <w:spacing w:after="20" w:before="0" w:line="250"/>
        <w:ind w:left="1100" w:right="650"/>
      </w:pPr>
      <w:r>
        <w:rPr>
          <w:b w:val="false"/>
          <w:bCs w:val="false"/>
          <w:color w:val="6B7280"/>
          <w:sz w:val="18"/>
          <w:szCs w:val="18"/>
        </w:rPr>
        <w:t xml:space="preserve">3.12.3 Estimando uma cadeia de Markov com dados reais</w:t>
      </w:r>
      <w:r>
        <w:rPr>
          <w:b w:val="false"/>
          <w:bCs w:val="false"/>
          <w:color w:val="6B7280"/>
          <w:sz w:val="18"/>
          <w:szCs w:val="18"/>
        </w:rPr>
        <w:t xml:space="preserve">	</w:t>
        <w:t xml:space="preserve">57</w:t>
      </w:r>
    </w:p>
    <w:p>
      <w:pPr>
        <w:keepLines/>
        <w:tabs>
          <w:tab w:val="right" w:pos="9638" w:leader="dot"/>
        </w:tabs>
        <w:spacing w:after="20" w:before="0" w:line="250"/>
        <w:ind w:left="700" w:right="650"/>
      </w:pPr>
      <w:r>
        <w:rPr>
          <w:b w:val="false"/>
          <w:bCs w:val="false"/>
          <w:color w:val="1F2937"/>
          <w:sz w:val="19"/>
          <w:szCs w:val="19"/>
        </w:rPr>
        <w:t xml:space="preserve">3.13 Projeto do capítulo: o valor de um cliente</w:t>
      </w:r>
      <w:r>
        <w:rPr>
          <w:b w:val="false"/>
          <w:bCs w:val="false"/>
          <w:color w:val="1F2937"/>
          <w:sz w:val="19"/>
          <w:szCs w:val="19"/>
        </w:rPr>
        <w:t xml:space="preserve">	</w:t>
        <w:t xml:space="preserve">58</w:t>
      </w:r>
    </w:p>
    <w:p>
      <w:pPr>
        <w:keepLines/>
        <w:tabs>
          <w:tab w:val="right" w:pos="9638" w:leader="dot"/>
        </w:tabs>
        <w:spacing w:after="20" w:before="0" w:line="250"/>
        <w:ind w:left="700" w:right="650"/>
      </w:pPr>
      <w:r>
        <w:rPr>
          <w:b w:val="false"/>
          <w:bCs w:val="false"/>
          <w:color w:val="1F2937"/>
          <w:sz w:val="19"/>
          <w:szCs w:val="19"/>
        </w:rPr>
        <w:t xml:space="preserve">3.14 Resumo do capítulo</w:t>
      </w:r>
      <w:r>
        <w:rPr>
          <w:b w:val="false"/>
          <w:bCs w:val="false"/>
          <w:color w:val="1F2937"/>
          <w:sz w:val="19"/>
          <w:szCs w:val="19"/>
        </w:rPr>
        <w:t xml:space="preserve">	</w:t>
        <w:t xml:space="preserve">59</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60</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64</w:t>
      </w:r>
    </w:p>
    <w:p>
      <w:pPr>
        <w:keepLines/>
        <w:tabs>
          <w:tab w:val="right" w:pos="9638" w:leader="dot"/>
        </w:tabs>
        <w:spacing w:after="20" w:before="100" w:line="250"/>
        <w:ind w:left="300" w:right="650"/>
      </w:pPr>
      <w:r>
        <w:rPr>
          <w:b/>
          <w:bCs/>
          <w:color w:val="1F2937"/>
          <w:sz w:val="21"/>
          <w:szCs w:val="21"/>
        </w:rPr>
        <w:t xml:space="preserve">Capítulo 4 — Programação Dinâmica</w:t>
      </w:r>
      <w:r>
        <w:rPr>
          <w:b/>
          <w:bCs/>
          <w:color w:val="1F2937"/>
          <w:sz w:val="21"/>
          <w:szCs w:val="21"/>
        </w:rPr>
        <w:t xml:space="preserve">	</w:t>
        <w:t xml:space="preserve">65</w:t>
      </w:r>
    </w:p>
    <w:p>
      <w:pPr>
        <w:keepLines/>
        <w:tabs>
          <w:tab w:val="right" w:pos="9638" w:leader="dot"/>
        </w:tabs>
        <w:spacing w:after="20" w:before="0" w:line="250"/>
        <w:ind w:left="700" w:right="650"/>
      </w:pPr>
      <w:r>
        <w:rPr>
          <w:b w:val="false"/>
          <w:bCs w:val="false"/>
          <w:color w:val="1F2937"/>
          <w:sz w:val="19"/>
          <w:szCs w:val="19"/>
        </w:rPr>
        <w:t xml:space="preserve">4.1 Planejando com o mapa na mão</w:t>
      </w:r>
      <w:r>
        <w:rPr>
          <w:b w:val="false"/>
          <w:bCs w:val="false"/>
          <w:color w:val="1F2937"/>
          <w:sz w:val="19"/>
          <w:szCs w:val="19"/>
        </w:rPr>
        <w:t xml:space="preserve">	</w:t>
        <w:t xml:space="preserve">65</w:t>
      </w:r>
    </w:p>
    <w:p>
      <w:pPr>
        <w:keepLines/>
        <w:tabs>
          <w:tab w:val="right" w:pos="9638" w:leader="dot"/>
        </w:tabs>
        <w:spacing w:after="20" w:before="0" w:line="250"/>
        <w:ind w:left="1100" w:right="650"/>
      </w:pPr>
      <w:r>
        <w:rPr>
          <w:b w:val="false"/>
          <w:bCs w:val="false"/>
          <w:color w:val="6B7280"/>
          <w:sz w:val="18"/>
          <w:szCs w:val="18"/>
        </w:rPr>
        <w:t xml:space="preserve">4.1.1 Para que serve se quase nunca temos o MDP?</w:t>
      </w:r>
      <w:r>
        <w:rPr>
          <w:b w:val="false"/>
          <w:bCs w:val="false"/>
          <w:color w:val="6B7280"/>
          <w:sz w:val="18"/>
          <w:szCs w:val="18"/>
        </w:rPr>
        <w:t xml:space="preserve">	</w:t>
        <w:t xml:space="preserve">65</w:t>
      </w:r>
    </w:p>
    <w:p>
      <w:pPr>
        <w:keepLines/>
        <w:tabs>
          <w:tab w:val="right" w:pos="9638" w:leader="dot"/>
        </w:tabs>
        <w:spacing w:after="20" w:before="0" w:line="250"/>
        <w:ind w:left="700" w:right="650"/>
      </w:pPr>
      <w:r>
        <w:rPr>
          <w:b w:val="false"/>
          <w:bCs w:val="false"/>
          <w:color w:val="1F2937"/>
          <w:sz w:val="19"/>
          <w:szCs w:val="19"/>
        </w:rPr>
        <w:t xml:space="preserve">4.2 Avaliação de política (predição)</w:t>
      </w:r>
      <w:r>
        <w:rPr>
          <w:b w:val="false"/>
          <w:bCs w:val="false"/>
          <w:color w:val="1F2937"/>
          <w:sz w:val="19"/>
          <w:szCs w:val="19"/>
        </w:rPr>
        <w:t xml:space="preserve">	</w:t>
        <w:t xml:space="preserve">66</w:t>
      </w:r>
    </w:p>
    <w:p>
      <w:pPr>
        <w:keepLines/>
        <w:tabs>
          <w:tab w:val="right" w:pos="9638" w:leader="dot"/>
        </w:tabs>
        <w:spacing w:after="20" w:before="0" w:line="250"/>
        <w:ind w:left="1100" w:right="650"/>
      </w:pPr>
      <w:r>
        <w:rPr>
          <w:b w:val="false"/>
          <w:bCs w:val="false"/>
          <w:color w:val="6B7280"/>
          <w:sz w:val="18"/>
          <w:szCs w:val="18"/>
        </w:rPr>
        <w:t xml:space="preserve">4.2.1 O exemplo do gridworld</w:t>
      </w:r>
      <w:r>
        <w:rPr>
          <w:b w:val="false"/>
          <w:bCs w:val="false"/>
          <w:color w:val="6B7280"/>
          <w:sz w:val="18"/>
          <w:szCs w:val="18"/>
        </w:rPr>
        <w:t xml:space="preserve">	</w:t>
        <w:t xml:space="preserve">66</w:t>
      </w:r>
    </w:p>
    <w:p>
      <w:pPr>
        <w:keepLines/>
        <w:tabs>
          <w:tab w:val="right" w:pos="9638" w:leader="dot"/>
        </w:tabs>
        <w:spacing w:after="20" w:before="0" w:line="250"/>
        <w:ind w:left="700" w:right="650"/>
      </w:pPr>
      <w:r>
        <w:rPr>
          <w:b w:val="false"/>
          <w:bCs w:val="false"/>
          <w:color w:val="1F2937"/>
          <w:sz w:val="19"/>
          <w:szCs w:val="19"/>
        </w:rPr>
        <w:t xml:space="preserve">4.3 Melhoria de política</w:t>
      </w:r>
      <w:r>
        <w:rPr>
          <w:b w:val="false"/>
          <w:bCs w:val="false"/>
          <w:color w:val="1F2937"/>
          <w:sz w:val="19"/>
          <w:szCs w:val="19"/>
        </w:rPr>
        <w:t xml:space="preserve">	</w:t>
        <w:t xml:space="preserve">67</w:t>
      </w:r>
    </w:p>
    <w:p>
      <w:pPr>
        <w:keepLines/>
        <w:tabs>
          <w:tab w:val="right" w:pos="9638" w:leader="dot"/>
        </w:tabs>
        <w:spacing w:after="20" w:before="0" w:line="250"/>
        <w:ind w:left="700" w:right="650"/>
      </w:pPr>
      <w:r>
        <w:rPr>
          <w:b w:val="false"/>
          <w:bCs w:val="false"/>
          <w:color w:val="1F2937"/>
          <w:sz w:val="19"/>
          <w:szCs w:val="19"/>
        </w:rPr>
        <w:t xml:space="preserve">4.4 Iteração de política</w:t>
      </w:r>
      <w:r>
        <w:rPr>
          <w:b w:val="false"/>
          <w:bCs w:val="false"/>
          <w:color w:val="1F2937"/>
          <w:sz w:val="19"/>
          <w:szCs w:val="19"/>
        </w:rPr>
        <w:t xml:space="preserve">	</w:t>
        <w:t xml:space="preserve">67</w:t>
      </w:r>
    </w:p>
    <w:p>
      <w:pPr>
        <w:keepLines/>
        <w:tabs>
          <w:tab w:val="right" w:pos="9638" w:leader="dot"/>
        </w:tabs>
        <w:spacing w:after="20" w:before="0" w:line="250"/>
        <w:ind w:left="700" w:right="650"/>
      </w:pPr>
      <w:r>
        <w:rPr>
          <w:b w:val="false"/>
          <w:bCs w:val="false"/>
          <w:color w:val="1F2937"/>
          <w:sz w:val="19"/>
          <w:szCs w:val="19"/>
        </w:rPr>
        <w:t xml:space="preserve">4.5 Iteração de valor</w:t>
      </w:r>
      <w:r>
        <w:rPr>
          <w:b w:val="false"/>
          <w:bCs w:val="false"/>
          <w:color w:val="1F2937"/>
          <w:sz w:val="19"/>
          <w:szCs w:val="19"/>
        </w:rPr>
        <w:t xml:space="preserve">	</w:t>
        <w:t xml:space="preserve">67</w:t>
      </w:r>
    </w:p>
    <w:p>
      <w:pPr>
        <w:keepLines/>
        <w:tabs>
          <w:tab w:val="right" w:pos="9638" w:leader="dot"/>
        </w:tabs>
        <w:spacing w:after="20" w:before="0" w:line="250"/>
        <w:ind w:left="700" w:right="650"/>
      </w:pPr>
      <w:r>
        <w:rPr>
          <w:b w:val="false"/>
          <w:bCs w:val="false"/>
          <w:color w:val="1F2937"/>
          <w:sz w:val="19"/>
          <w:szCs w:val="19"/>
        </w:rPr>
        <w:t xml:space="preserve">4.6 Iteração de política generalizada</w:t>
      </w:r>
      <w:r>
        <w:rPr>
          <w:b w:val="false"/>
          <w:bCs w:val="false"/>
          <w:color w:val="1F2937"/>
          <w:sz w:val="19"/>
          <w:szCs w:val="19"/>
        </w:rPr>
        <w:t xml:space="preserve">	</w:t>
        <w:t xml:space="preserve">67</w:t>
      </w:r>
    </w:p>
    <w:p>
      <w:pPr>
        <w:keepLines/>
        <w:tabs>
          <w:tab w:val="right" w:pos="9638" w:leader="dot"/>
        </w:tabs>
        <w:spacing w:after="20" w:before="0" w:line="250"/>
        <w:ind w:left="700" w:right="650"/>
      </w:pPr>
      <w:r>
        <w:rPr>
          <w:b w:val="false"/>
          <w:bCs w:val="false"/>
          <w:color w:val="1F2937"/>
          <w:sz w:val="19"/>
          <w:szCs w:val="19"/>
        </w:rPr>
        <w:t xml:space="preserve">4.7 Bootstrapping e convergência</w:t>
      </w:r>
      <w:r>
        <w:rPr>
          <w:b w:val="false"/>
          <w:bCs w:val="false"/>
          <w:color w:val="1F2937"/>
          <w:sz w:val="19"/>
          <w:szCs w:val="19"/>
        </w:rPr>
        <w:t xml:space="preserve">	</w:t>
        <w:t xml:space="preserve">68</w:t>
      </w:r>
    </w:p>
    <w:p>
      <w:pPr>
        <w:keepLines/>
        <w:tabs>
          <w:tab w:val="right" w:pos="9638" w:leader="dot"/>
        </w:tabs>
        <w:spacing w:after="20" w:before="0" w:line="250"/>
        <w:ind w:left="1100" w:right="650"/>
      </w:pPr>
      <w:r>
        <w:rPr>
          <w:b w:val="false"/>
          <w:bCs w:val="false"/>
          <w:color w:val="6B7280"/>
          <w:sz w:val="18"/>
          <w:szCs w:val="18"/>
        </w:rPr>
        <w:t xml:space="preserve">4.7.1 Variantes</w:t>
      </w:r>
      <w:r>
        <w:rPr>
          <w:b w:val="false"/>
          <w:bCs w:val="false"/>
          <w:color w:val="6B7280"/>
          <w:sz w:val="18"/>
          <w:szCs w:val="18"/>
        </w:rPr>
        <w:t xml:space="preserve">	</w:t>
        <w:t xml:space="preserve">68</w:t>
      </w:r>
    </w:p>
    <w:p>
      <w:pPr>
        <w:keepLines/>
        <w:tabs>
          <w:tab w:val="right" w:pos="9638" w:leader="dot"/>
        </w:tabs>
        <w:spacing w:after="20" w:before="0" w:line="250"/>
        <w:ind w:left="700" w:right="650"/>
      </w:pPr>
      <w:r>
        <w:rPr>
          <w:b w:val="false"/>
          <w:bCs w:val="false"/>
          <w:color w:val="1F2937"/>
          <w:sz w:val="19"/>
          <w:szCs w:val="19"/>
        </w:rPr>
        <w:t xml:space="preserve">4.8 Limites da programação dinâmica</w:t>
      </w:r>
      <w:r>
        <w:rPr>
          <w:b w:val="false"/>
          <w:bCs w:val="false"/>
          <w:color w:val="1F2937"/>
          <w:sz w:val="19"/>
          <w:szCs w:val="19"/>
        </w:rPr>
        <w:t xml:space="preserve">	</w:t>
        <w:t xml:space="preserve">69</w:t>
      </w:r>
    </w:p>
    <w:p>
      <w:pPr>
        <w:keepLines/>
        <w:tabs>
          <w:tab w:val="right" w:pos="9638" w:leader="dot"/>
        </w:tabs>
        <w:spacing w:after="20" w:before="0" w:line="250"/>
        <w:ind w:left="700" w:right="650"/>
      </w:pPr>
      <w:r>
        <w:rPr>
          <w:b w:val="false"/>
          <w:bCs w:val="false"/>
          <w:color w:val="1F2937"/>
          <w:sz w:val="19"/>
          <w:szCs w:val="19"/>
        </w:rPr>
        <w:t xml:space="preserve">4.9 Mão na massa</w:t>
      </w:r>
      <w:r>
        <w:rPr>
          <w:b w:val="false"/>
          <w:bCs w:val="false"/>
          <w:color w:val="1F2937"/>
          <w:sz w:val="19"/>
          <w:szCs w:val="19"/>
        </w:rPr>
        <w:t xml:space="preserve">	</w:t>
        <w:t xml:space="preserve">69</w:t>
      </w:r>
    </w:p>
    <w:p>
      <w:pPr>
        <w:keepLines/>
        <w:tabs>
          <w:tab w:val="right" w:pos="9638" w:leader="dot"/>
        </w:tabs>
        <w:spacing w:after="20" w:before="0" w:line="250"/>
        <w:ind w:left="1100" w:right="650"/>
      </w:pPr>
      <w:r>
        <w:rPr>
          <w:b w:val="false"/>
          <w:bCs w:val="false"/>
          <w:color w:val="6B7280"/>
          <w:sz w:val="18"/>
          <w:szCs w:val="18"/>
        </w:rPr>
        <w:t xml:space="preserve">4.9.1 Gridworld: avaliação, iteração de política e de valor</w:t>
      </w:r>
      <w:r>
        <w:rPr>
          <w:b w:val="false"/>
          <w:bCs w:val="false"/>
          <w:color w:val="6B7280"/>
          <w:sz w:val="18"/>
          <w:szCs w:val="18"/>
        </w:rPr>
        <w:t xml:space="preserve">	</w:t>
        <w:t xml:space="preserve">69</w:t>
      </w:r>
    </w:p>
    <w:p>
      <w:pPr>
        <w:keepLines/>
        <w:tabs>
          <w:tab w:val="right" w:pos="9638" w:leader="dot"/>
        </w:tabs>
        <w:spacing w:after="20" w:before="0" w:line="250"/>
        <w:ind w:left="1100" w:right="650"/>
      </w:pPr>
      <w:r>
        <w:rPr>
          <w:b w:val="false"/>
          <w:bCs w:val="false"/>
          <w:color w:val="6B7280"/>
          <w:sz w:val="18"/>
          <w:szCs w:val="18"/>
        </w:rPr>
        <w:t xml:space="preserve">4.9.2 FrozenLake: o plano ótimo no gelo escorregadio</w:t>
      </w:r>
      <w:r>
        <w:rPr>
          <w:b w:val="false"/>
          <w:bCs w:val="false"/>
          <w:color w:val="6B7280"/>
          <w:sz w:val="18"/>
          <w:szCs w:val="18"/>
        </w:rPr>
        <w:t xml:space="preserve">	</w:t>
        <w:t xml:space="preserve">71</w:t>
      </w:r>
    </w:p>
    <w:p>
      <w:pPr>
        <w:keepLines/>
        <w:tabs>
          <w:tab w:val="right" w:pos="9638" w:leader="dot"/>
        </w:tabs>
        <w:spacing w:after="20" w:before="0" w:line="250"/>
        <w:ind w:left="1100" w:right="650"/>
      </w:pPr>
      <w:r>
        <w:rPr>
          <w:b w:val="false"/>
          <w:bCs w:val="false"/>
          <w:color w:val="6B7280"/>
          <w:sz w:val="18"/>
          <w:szCs w:val="18"/>
        </w:rPr>
        <w:t xml:space="preserve">4.9.3 CartPole: discretizar, estimar um modelo e planejar</w:t>
      </w:r>
      <w:r>
        <w:rPr>
          <w:b w:val="false"/>
          <w:bCs w:val="false"/>
          <w:color w:val="6B7280"/>
          <w:sz w:val="18"/>
          <w:szCs w:val="18"/>
        </w:rPr>
        <w:t xml:space="preserve">	</w:t>
        <w:t xml:space="preserve">72</w:t>
      </w:r>
    </w:p>
    <w:p>
      <w:pPr>
        <w:keepLines/>
        <w:tabs>
          <w:tab w:val="right" w:pos="9638" w:leader="dot"/>
        </w:tabs>
        <w:spacing w:after="20" w:before="0" w:line="250"/>
        <w:ind w:left="700" w:right="650"/>
      </w:pPr>
      <w:r>
        <w:rPr>
          <w:b w:val="false"/>
          <w:bCs w:val="false"/>
          <w:color w:val="1F2937"/>
          <w:sz w:val="19"/>
          <w:szCs w:val="19"/>
        </w:rPr>
        <w:t xml:space="preserve">4.10 Projeto do capítulo: a melhor ação para reter clientes</w:t>
      </w:r>
      <w:r>
        <w:rPr>
          <w:b w:val="false"/>
          <w:bCs w:val="false"/>
          <w:color w:val="1F2937"/>
          <w:sz w:val="19"/>
          <w:szCs w:val="19"/>
        </w:rPr>
        <w:t xml:space="preserve">	</w:t>
        <w:t xml:space="preserve">74</w:t>
      </w:r>
    </w:p>
    <w:p>
      <w:pPr>
        <w:keepLines/>
        <w:tabs>
          <w:tab w:val="right" w:pos="9638" w:leader="dot"/>
        </w:tabs>
        <w:spacing w:after="20" w:before="0" w:line="250"/>
        <w:ind w:left="700" w:right="650"/>
      </w:pPr>
      <w:r>
        <w:rPr>
          <w:b w:val="false"/>
          <w:bCs w:val="false"/>
          <w:color w:val="1F2937"/>
          <w:sz w:val="19"/>
          <w:szCs w:val="19"/>
        </w:rPr>
        <w:t xml:space="preserve">4.11 Resumo do capítulo</w:t>
      </w:r>
      <w:r>
        <w:rPr>
          <w:b w:val="false"/>
          <w:bCs w:val="false"/>
          <w:color w:val="1F2937"/>
          <w:sz w:val="19"/>
          <w:szCs w:val="19"/>
        </w:rPr>
        <w:t xml:space="preserve">	</w:t>
        <w:t xml:space="preserve">75</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76</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80</w:t>
      </w:r>
    </w:p>
    <w:p>
      <w:pPr>
        <w:keepLines/>
        <w:tabs>
          <w:tab w:val="right" w:pos="9638" w:leader="dot"/>
        </w:tabs>
        <w:spacing w:after="20" w:before="160" w:line="250"/>
        <w:ind w:left="0" w:right="650"/>
      </w:pPr>
      <w:r>
        <w:rPr>
          <w:b/>
          <w:bCs/>
          <w:color w:val="312E81"/>
          <w:sz w:val="22"/>
          <w:szCs w:val="22"/>
        </w:rPr>
        <w:t xml:space="preserve">Parte II — Métodos Tabulares</w:t>
      </w:r>
      <w:r>
        <w:rPr>
          <w:b/>
          <w:bCs/>
          <w:color w:val="312E81"/>
          <w:sz w:val="22"/>
          <w:szCs w:val="22"/>
        </w:rPr>
        <w:t xml:space="preserve">	</w:t>
        <w:t xml:space="preserve">81</w:t>
      </w:r>
    </w:p>
    <w:p>
      <w:pPr>
        <w:keepLines/>
        <w:tabs>
          <w:tab w:val="right" w:pos="9638" w:leader="dot"/>
        </w:tabs>
        <w:spacing w:after="20" w:before="100" w:line="250"/>
        <w:ind w:left="300" w:right="650"/>
      </w:pPr>
      <w:r>
        <w:rPr>
          <w:b/>
          <w:bCs/>
          <w:color w:val="1F2937"/>
          <w:sz w:val="21"/>
          <w:szCs w:val="21"/>
        </w:rPr>
        <w:t xml:space="preserve">Capítulo 5 — Métodos de Monte Carlo</w:t>
      </w:r>
      <w:r>
        <w:rPr>
          <w:b/>
          <w:bCs/>
          <w:color w:val="1F2937"/>
          <w:sz w:val="21"/>
          <w:szCs w:val="21"/>
        </w:rPr>
        <w:t xml:space="preserve">	</w:t>
        <w:t xml:space="preserve">82</w:t>
      </w:r>
    </w:p>
    <w:p>
      <w:pPr>
        <w:keepLines/>
        <w:tabs>
          <w:tab w:val="right" w:pos="9638" w:leader="dot"/>
        </w:tabs>
        <w:spacing w:after="20" w:before="0" w:line="250"/>
        <w:ind w:left="700" w:right="650"/>
      </w:pPr>
      <w:r>
        <w:rPr>
          <w:b w:val="false"/>
          <w:bCs w:val="false"/>
          <w:color w:val="1F2937"/>
          <w:sz w:val="19"/>
          <w:szCs w:val="19"/>
        </w:rPr>
        <w:t xml:space="preserve">5.1 Aprendendo jogando</w:t>
      </w:r>
      <w:r>
        <w:rPr>
          <w:b w:val="false"/>
          <w:bCs w:val="false"/>
          <w:color w:val="1F2937"/>
          <w:sz w:val="19"/>
          <w:szCs w:val="19"/>
        </w:rPr>
        <w:t xml:space="preserve">	</w:t>
        <w:t xml:space="preserve">82</w:t>
      </w:r>
    </w:p>
    <w:p>
      <w:pPr>
        <w:keepLines/>
        <w:tabs>
          <w:tab w:val="right" w:pos="9638" w:leader="dot"/>
        </w:tabs>
        <w:spacing w:after="20" w:before="0" w:line="250"/>
        <w:ind w:left="700" w:right="650"/>
      </w:pPr>
      <w:r>
        <w:rPr>
          <w:b w:val="false"/>
          <w:bCs w:val="false"/>
          <w:color w:val="1F2937"/>
          <w:sz w:val="19"/>
          <w:szCs w:val="19"/>
        </w:rPr>
        <w:t xml:space="preserve">5.2 A ideia básica</w:t>
      </w:r>
      <w:r>
        <w:rPr>
          <w:b w:val="false"/>
          <w:bCs w:val="false"/>
          <w:color w:val="1F2937"/>
          <w:sz w:val="19"/>
          <w:szCs w:val="19"/>
        </w:rPr>
        <w:t xml:space="preserve">	</w:t>
        <w:t xml:space="preserve">82</w:t>
      </w:r>
    </w:p>
    <w:p>
      <w:pPr>
        <w:keepLines/>
        <w:tabs>
          <w:tab w:val="right" w:pos="9638" w:leader="dot"/>
        </w:tabs>
        <w:spacing w:after="20" w:before="0" w:line="250"/>
        <w:ind w:left="1100" w:right="650"/>
      </w:pPr>
      <w:r>
        <w:rPr>
          <w:b w:val="false"/>
          <w:bCs w:val="false"/>
          <w:color w:val="6B7280"/>
          <w:sz w:val="18"/>
          <w:szCs w:val="18"/>
        </w:rPr>
        <w:t xml:space="preserve">5.2.1 MC versus programação dinâmica</w:t>
      </w:r>
      <w:r>
        <w:rPr>
          <w:b w:val="false"/>
          <w:bCs w:val="false"/>
          <w:color w:val="6B7280"/>
          <w:sz w:val="18"/>
          <w:szCs w:val="18"/>
        </w:rPr>
        <w:t xml:space="preserve">	</w:t>
        <w:t xml:space="preserve">83</w:t>
      </w:r>
    </w:p>
    <w:p>
      <w:pPr>
        <w:keepLines/>
        <w:tabs>
          <w:tab w:val="right" w:pos="9638" w:leader="dot"/>
        </w:tabs>
        <w:spacing w:after="20" w:before="0" w:line="250"/>
        <w:ind w:left="700" w:right="650"/>
      </w:pPr>
      <w:r>
        <w:rPr>
          <w:b w:val="false"/>
          <w:bCs w:val="false"/>
          <w:color w:val="1F2937"/>
          <w:sz w:val="19"/>
          <w:szCs w:val="19"/>
        </w:rPr>
        <w:t xml:space="preserve">5.3 Predição: estimando v_π</w:t>
      </w:r>
      <w:r>
        <w:rPr>
          <w:b w:val="false"/>
          <w:bCs w:val="false"/>
          <w:color w:val="1F2937"/>
          <w:sz w:val="19"/>
          <w:szCs w:val="19"/>
        </w:rPr>
        <w:t xml:space="preserve">	</w:t>
        <w:t xml:space="preserve">84</w:t>
      </w:r>
    </w:p>
    <w:p>
      <w:pPr>
        <w:keepLines/>
        <w:tabs>
          <w:tab w:val="right" w:pos="9638" w:leader="dot"/>
        </w:tabs>
        <w:spacing w:after="20" w:before="0" w:line="250"/>
        <w:ind w:left="1100" w:right="650"/>
      </w:pPr>
      <w:r>
        <w:rPr>
          <w:b w:val="false"/>
          <w:bCs w:val="false"/>
          <w:color w:val="6B7280"/>
          <w:sz w:val="18"/>
          <w:szCs w:val="18"/>
        </w:rPr>
        <w:t xml:space="preserve">5.3.1 O caso do Blackjack</w:t>
      </w:r>
      <w:r>
        <w:rPr>
          <w:b w:val="false"/>
          <w:bCs w:val="false"/>
          <w:color w:val="6B7280"/>
          <w:sz w:val="18"/>
          <w:szCs w:val="18"/>
        </w:rPr>
        <w:t xml:space="preserve">	</w:t>
        <w:t xml:space="preserve">84</w:t>
      </w:r>
    </w:p>
    <w:p>
      <w:pPr>
        <w:keepLines/>
        <w:tabs>
          <w:tab w:val="right" w:pos="9638" w:leader="dot"/>
        </w:tabs>
        <w:spacing w:after="20" w:before="0" w:line="250"/>
        <w:ind w:left="700" w:right="650"/>
      </w:pPr>
      <w:r>
        <w:rPr>
          <w:b w:val="false"/>
          <w:bCs w:val="false"/>
          <w:color w:val="1F2937"/>
          <w:sz w:val="19"/>
          <w:szCs w:val="19"/>
        </w:rPr>
        <w:t xml:space="preserve">5.4 Controle: aprendendo a jogar bem</w:t>
      </w:r>
      <w:r>
        <w:rPr>
          <w:b w:val="false"/>
          <w:bCs w:val="false"/>
          <w:color w:val="1F2937"/>
          <w:sz w:val="19"/>
          <w:szCs w:val="19"/>
        </w:rPr>
        <w:t xml:space="preserve">	</w:t>
        <w:t xml:space="preserve">85</w:t>
      </w:r>
    </w:p>
    <w:p>
      <w:pPr>
        <w:keepLines/>
        <w:tabs>
          <w:tab w:val="right" w:pos="9638" w:leader="dot"/>
        </w:tabs>
        <w:spacing w:after="20" w:before="0" w:line="250"/>
        <w:ind w:left="1100" w:right="650"/>
      </w:pPr>
      <w:r>
        <w:rPr>
          <w:b w:val="false"/>
          <w:bCs w:val="false"/>
          <w:color w:val="6B7280"/>
          <w:sz w:val="18"/>
          <w:szCs w:val="18"/>
        </w:rPr>
        <w:t xml:space="preserve">5.4.1 O problema do início exploratório</w:t>
      </w:r>
      <w:r>
        <w:rPr>
          <w:b w:val="false"/>
          <w:bCs w:val="false"/>
          <w:color w:val="6B7280"/>
          <w:sz w:val="18"/>
          <w:szCs w:val="18"/>
        </w:rPr>
        <w:t xml:space="preserve">	</w:t>
        <w:t xml:space="preserve">85</w:t>
      </w:r>
    </w:p>
    <w:p>
      <w:pPr>
        <w:keepLines/>
        <w:tabs>
          <w:tab w:val="right" w:pos="9638" w:leader="dot"/>
        </w:tabs>
        <w:spacing w:after="20" w:before="0" w:line="250"/>
        <w:ind w:left="1100" w:right="650"/>
      </w:pPr>
      <w:r>
        <w:rPr>
          <w:b w:val="false"/>
          <w:bCs w:val="false"/>
          <w:color w:val="6B7280"/>
          <w:sz w:val="18"/>
          <w:szCs w:val="18"/>
        </w:rPr>
        <w:t xml:space="preserve">5.4.2 Política ε-gulosa (on-policy)</w:t>
      </w:r>
      <w:r>
        <w:rPr>
          <w:b w:val="false"/>
          <w:bCs w:val="false"/>
          <w:color w:val="6B7280"/>
          <w:sz w:val="18"/>
          <w:szCs w:val="18"/>
        </w:rPr>
        <w:t xml:space="preserve">	</w:t>
        <w:t xml:space="preserve">85</w:t>
      </w:r>
    </w:p>
    <w:p>
      <w:pPr>
        <w:keepLines/>
        <w:tabs>
          <w:tab w:val="right" w:pos="9638" w:leader="dot"/>
        </w:tabs>
        <w:spacing w:after="20" w:before="0" w:line="250"/>
        <w:ind w:left="700" w:right="650"/>
      </w:pPr>
      <w:r>
        <w:rPr>
          <w:b w:val="false"/>
          <w:bCs w:val="false"/>
          <w:color w:val="1F2937"/>
          <w:sz w:val="19"/>
          <w:szCs w:val="19"/>
        </w:rPr>
        <w:t xml:space="preserve">5.5 Implementação incremental</w:t>
      </w:r>
      <w:r>
        <w:rPr>
          <w:b w:val="false"/>
          <w:bCs w:val="false"/>
          <w:color w:val="1F2937"/>
          <w:sz w:val="19"/>
          <w:szCs w:val="19"/>
        </w:rPr>
        <w:t xml:space="preserve">	</w:t>
        <w:t xml:space="preserve">86</w:t>
      </w:r>
    </w:p>
    <w:p>
      <w:pPr>
        <w:keepLines/>
        <w:tabs>
          <w:tab w:val="right" w:pos="9638" w:leader="dot"/>
        </w:tabs>
        <w:spacing w:after="20" w:before="0" w:line="250"/>
        <w:ind w:left="700" w:right="650"/>
      </w:pPr>
      <w:r>
        <w:rPr>
          <w:b w:val="false"/>
          <w:bCs w:val="false"/>
          <w:color w:val="1F2937"/>
          <w:sz w:val="19"/>
          <w:szCs w:val="19"/>
        </w:rPr>
        <w:t xml:space="preserve">5.6 Aprendizado off-policy e amostragem por importância</w:t>
      </w:r>
      <w:r>
        <w:rPr>
          <w:b w:val="false"/>
          <w:bCs w:val="false"/>
          <w:color w:val="1F2937"/>
          <w:sz w:val="19"/>
          <w:szCs w:val="19"/>
        </w:rPr>
        <w:t xml:space="preserve">	</w:t>
        <w:t xml:space="preserve">86</w:t>
      </w:r>
    </w:p>
    <w:p>
      <w:pPr>
        <w:keepLines/>
        <w:tabs>
          <w:tab w:val="right" w:pos="9638" w:leader="dot"/>
        </w:tabs>
        <w:spacing w:after="20" w:before="0" w:line="250"/>
        <w:ind w:left="700" w:right="650"/>
      </w:pPr>
      <w:r>
        <w:rPr>
          <w:b w:val="false"/>
          <w:bCs w:val="false"/>
          <w:color w:val="1F2937"/>
          <w:sz w:val="19"/>
          <w:szCs w:val="19"/>
        </w:rPr>
        <w:t xml:space="preserve">5.7 Vantagens e limitações</w:t>
      </w:r>
      <w:r>
        <w:rPr>
          <w:b w:val="false"/>
          <w:bCs w:val="false"/>
          <w:color w:val="1F2937"/>
          <w:sz w:val="19"/>
          <w:szCs w:val="19"/>
        </w:rPr>
        <w:t xml:space="preserve">	</w:t>
        <w:t xml:space="preserve">87</w:t>
      </w:r>
    </w:p>
    <w:p>
      <w:pPr>
        <w:keepLines/>
        <w:tabs>
          <w:tab w:val="right" w:pos="9638" w:leader="dot"/>
        </w:tabs>
        <w:spacing w:after="20" w:before="0" w:line="250"/>
        <w:ind w:left="700" w:right="650"/>
      </w:pPr>
      <w:r>
        <w:rPr>
          <w:b w:val="false"/>
          <w:bCs w:val="false"/>
          <w:color w:val="1F2937"/>
          <w:sz w:val="19"/>
          <w:szCs w:val="19"/>
        </w:rPr>
        <w:t xml:space="preserve">5.8 Mão na massa</w:t>
      </w:r>
      <w:r>
        <w:rPr>
          <w:b w:val="false"/>
          <w:bCs w:val="false"/>
          <w:color w:val="1F2937"/>
          <w:sz w:val="19"/>
          <w:szCs w:val="19"/>
        </w:rPr>
        <w:t xml:space="preserve">	</w:t>
        <w:t xml:space="preserve">88</w:t>
      </w:r>
    </w:p>
    <w:p>
      <w:pPr>
        <w:keepLines/>
        <w:tabs>
          <w:tab w:val="right" w:pos="9638" w:leader="dot"/>
        </w:tabs>
        <w:spacing w:after="20" w:before="0" w:line="250"/>
        <w:ind w:left="1100" w:right="650"/>
      </w:pPr>
      <w:r>
        <w:rPr>
          <w:b w:val="false"/>
          <w:bCs w:val="false"/>
          <w:color w:val="6B7280"/>
          <w:sz w:val="18"/>
          <w:szCs w:val="18"/>
        </w:rPr>
        <w:t xml:space="preserve">5.8.1 Predição no Blackjack</w:t>
      </w:r>
      <w:r>
        <w:rPr>
          <w:b w:val="false"/>
          <w:bCs w:val="false"/>
          <w:color w:val="6B7280"/>
          <w:sz w:val="18"/>
          <w:szCs w:val="18"/>
        </w:rPr>
        <w:t xml:space="preserve">	</w:t>
        <w:t xml:space="preserve">88</w:t>
      </w:r>
    </w:p>
    <w:p>
      <w:pPr>
        <w:keepLines/>
        <w:tabs>
          <w:tab w:val="right" w:pos="9638" w:leader="dot"/>
        </w:tabs>
        <w:spacing w:after="20" w:before="0" w:line="250"/>
        <w:ind w:left="1100" w:right="650"/>
      </w:pPr>
      <w:r>
        <w:rPr>
          <w:b w:val="false"/>
          <w:bCs w:val="false"/>
          <w:color w:val="6B7280"/>
          <w:sz w:val="18"/>
          <w:szCs w:val="18"/>
        </w:rPr>
        <w:t xml:space="preserve">5.8.2 Controle por Monte Carlo com ε-gulosa</w:t>
      </w:r>
      <w:r>
        <w:rPr>
          <w:b w:val="false"/>
          <w:bCs w:val="false"/>
          <w:color w:val="6B7280"/>
          <w:sz w:val="18"/>
          <w:szCs w:val="18"/>
        </w:rPr>
        <w:t xml:space="preserve">	</w:t>
        <w:t xml:space="preserve">89</w:t>
      </w:r>
    </w:p>
    <w:p>
      <w:pPr>
        <w:keepLines/>
        <w:tabs>
          <w:tab w:val="right" w:pos="9638" w:leader="dot"/>
        </w:tabs>
        <w:spacing w:after="20" w:before="0" w:line="250"/>
        <w:ind w:left="1100" w:right="650"/>
      </w:pPr>
      <w:r>
        <w:rPr>
          <w:b w:val="false"/>
          <w:bCs w:val="false"/>
          <w:color w:val="6B7280"/>
          <w:sz w:val="18"/>
          <w:szCs w:val="18"/>
        </w:rPr>
        <w:t xml:space="preserve">5.8.3 Entendendo a política aprendida com uma árvore (scikit-learn)</w:t>
      </w:r>
      <w:r>
        <w:rPr>
          <w:b w:val="false"/>
          <w:bCs w:val="false"/>
          <w:color w:val="6B7280"/>
          <w:sz w:val="18"/>
          <w:szCs w:val="18"/>
        </w:rPr>
        <w:t xml:space="preserve">	</w:t>
        <w:t xml:space="preserve">89</w:t>
      </w:r>
    </w:p>
    <w:p>
      <w:pPr>
        <w:keepLines/>
        <w:tabs>
          <w:tab w:val="right" w:pos="9638" w:leader="dot"/>
        </w:tabs>
        <w:spacing w:after="20" w:before="0" w:line="250"/>
        <w:ind w:left="1100" w:right="650"/>
      </w:pPr>
      <w:r>
        <w:rPr>
          <w:b w:val="false"/>
          <w:bCs w:val="false"/>
          <w:color w:val="6B7280"/>
          <w:sz w:val="18"/>
          <w:szCs w:val="18"/>
        </w:rPr>
        <w:t xml:space="preserve">5.8.4 Amostragem por importância</w:t>
      </w:r>
      <w:r>
        <w:rPr>
          <w:b w:val="false"/>
          <w:bCs w:val="false"/>
          <w:color w:val="6B7280"/>
          <w:sz w:val="18"/>
          <w:szCs w:val="18"/>
        </w:rPr>
        <w:t xml:space="preserve">	</w:t>
        <w:t xml:space="preserve">90</w:t>
      </w:r>
    </w:p>
    <w:p>
      <w:pPr>
        <w:keepLines/>
        <w:tabs>
          <w:tab w:val="right" w:pos="9638" w:leader="dot"/>
        </w:tabs>
        <w:spacing w:after="20" w:before="0" w:line="250"/>
        <w:ind w:left="700" w:right="650"/>
      </w:pPr>
      <w:r>
        <w:rPr>
          <w:b w:val="false"/>
          <w:bCs w:val="false"/>
          <w:color w:val="1F2937"/>
          <w:sz w:val="19"/>
          <w:szCs w:val="19"/>
        </w:rPr>
        <w:t xml:space="preserve">5.9 Projeto do capítulo: simulando o valor de vida do cliente</w:t>
      </w:r>
      <w:r>
        <w:rPr>
          <w:b w:val="false"/>
          <w:bCs w:val="false"/>
          <w:color w:val="1F2937"/>
          <w:sz w:val="19"/>
          <w:szCs w:val="19"/>
        </w:rPr>
        <w:t xml:space="preserve">	</w:t>
        <w:t xml:space="preserve">90</w:t>
      </w:r>
    </w:p>
    <w:p>
      <w:pPr>
        <w:keepLines/>
        <w:tabs>
          <w:tab w:val="right" w:pos="9638" w:leader="dot"/>
        </w:tabs>
        <w:spacing w:after="20" w:before="0" w:line="250"/>
        <w:ind w:left="700" w:right="650"/>
      </w:pPr>
      <w:r>
        <w:rPr>
          <w:b w:val="false"/>
          <w:bCs w:val="false"/>
          <w:color w:val="1F2937"/>
          <w:sz w:val="19"/>
          <w:szCs w:val="19"/>
        </w:rPr>
        <w:t xml:space="preserve">5.10 Resumo do capítulo</w:t>
      </w:r>
      <w:r>
        <w:rPr>
          <w:b w:val="false"/>
          <w:bCs w:val="false"/>
          <w:color w:val="1F2937"/>
          <w:sz w:val="19"/>
          <w:szCs w:val="19"/>
        </w:rPr>
        <w:t xml:space="preserve">	</w:t>
        <w:t xml:space="preserve">91</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92</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96</w:t>
      </w:r>
    </w:p>
    <w:p>
      <w:pPr>
        <w:keepLines/>
        <w:tabs>
          <w:tab w:val="right" w:pos="9638" w:leader="dot"/>
        </w:tabs>
        <w:spacing w:after="20" w:before="100" w:line="250"/>
        <w:ind w:left="300" w:right="650"/>
      </w:pPr>
      <w:r>
        <w:rPr>
          <w:b/>
          <w:bCs/>
          <w:color w:val="1F2937"/>
          <w:sz w:val="21"/>
          <w:szCs w:val="21"/>
        </w:rPr>
        <w:t xml:space="preserve">Capítulo 6 — Diferença Temporal: SARSA e Q-learning</w:t>
      </w:r>
      <w:r>
        <w:rPr>
          <w:b/>
          <w:bCs/>
          <w:color w:val="1F2937"/>
          <w:sz w:val="21"/>
          <w:szCs w:val="21"/>
        </w:rPr>
        <w:t xml:space="preserve">	</w:t>
        <w:t xml:space="preserve">97</w:t>
      </w:r>
    </w:p>
    <w:p>
      <w:pPr>
        <w:keepLines/>
        <w:tabs>
          <w:tab w:val="right" w:pos="9638" w:leader="dot"/>
        </w:tabs>
        <w:spacing w:after="20" w:before="0" w:line="250"/>
        <w:ind w:left="700" w:right="650"/>
      </w:pPr>
      <w:r>
        <w:rPr>
          <w:b w:val="false"/>
          <w:bCs w:val="false"/>
          <w:color w:val="1F2937"/>
          <w:sz w:val="19"/>
          <w:szCs w:val="19"/>
        </w:rPr>
        <w:t xml:space="preserve">6.1 Aprender a cada passo</w:t>
      </w:r>
      <w:r>
        <w:rPr>
          <w:b w:val="false"/>
          <w:bCs w:val="false"/>
          <w:color w:val="1F2937"/>
          <w:sz w:val="19"/>
          <w:szCs w:val="19"/>
        </w:rPr>
        <w:t xml:space="preserve">	</w:t>
        <w:t xml:space="preserve">97</w:t>
      </w:r>
    </w:p>
    <w:p>
      <w:pPr>
        <w:keepLines/>
        <w:tabs>
          <w:tab w:val="right" w:pos="9638" w:leader="dot"/>
        </w:tabs>
        <w:spacing w:after="20" w:before="0" w:line="250"/>
        <w:ind w:left="700" w:right="650"/>
      </w:pPr>
      <w:r>
        <w:rPr>
          <w:b w:val="false"/>
          <w:bCs w:val="false"/>
          <w:color w:val="1F2937"/>
          <w:sz w:val="19"/>
          <w:szCs w:val="19"/>
        </w:rPr>
        <w:t xml:space="preserve">6.2 A predição TD(0)</w:t>
      </w:r>
      <w:r>
        <w:rPr>
          <w:b w:val="false"/>
          <w:bCs w:val="false"/>
          <w:color w:val="1F2937"/>
          <w:sz w:val="19"/>
          <w:szCs w:val="19"/>
        </w:rPr>
        <w:t xml:space="preserve">	</w:t>
        <w:t xml:space="preserve">98</w:t>
      </w:r>
    </w:p>
    <w:p>
      <w:pPr>
        <w:keepLines/>
        <w:tabs>
          <w:tab w:val="right" w:pos="9638" w:leader="dot"/>
        </w:tabs>
        <w:spacing w:after="20" w:before="0" w:line="250"/>
        <w:ind w:left="1100" w:right="650"/>
      </w:pPr>
      <w:r>
        <w:rPr>
          <w:b w:val="false"/>
          <w:bCs w:val="false"/>
          <w:color w:val="6B7280"/>
          <w:sz w:val="18"/>
          <w:szCs w:val="18"/>
        </w:rPr>
        <w:t xml:space="preserve">6.2.1 Interpretação neurocientífica</w:t>
      </w:r>
      <w:r>
        <w:rPr>
          <w:b w:val="false"/>
          <w:bCs w:val="false"/>
          <w:color w:val="6B7280"/>
          <w:sz w:val="18"/>
          <w:szCs w:val="18"/>
        </w:rPr>
        <w:t xml:space="preserve">	</w:t>
        <w:t xml:space="preserve">99</w:t>
      </w:r>
    </w:p>
    <w:p>
      <w:pPr>
        <w:keepLines/>
        <w:tabs>
          <w:tab w:val="right" w:pos="9638" w:leader="dot"/>
        </w:tabs>
        <w:spacing w:after="20" w:before="0" w:line="250"/>
        <w:ind w:left="1100" w:right="650"/>
      </w:pPr>
      <w:r>
        <w:rPr>
          <w:b w:val="false"/>
          <w:bCs w:val="false"/>
          <w:color w:val="6B7280"/>
          <w:sz w:val="18"/>
          <w:szCs w:val="18"/>
        </w:rPr>
        <w:t xml:space="preserve">6.2.2 TD, MC e DP lado a lado</w:t>
      </w:r>
      <w:r>
        <w:rPr>
          <w:b w:val="false"/>
          <w:bCs w:val="false"/>
          <w:color w:val="6B7280"/>
          <w:sz w:val="18"/>
          <w:szCs w:val="18"/>
        </w:rPr>
        <w:t xml:space="preserve">	</w:t>
        <w:t xml:space="preserve">99</w:t>
      </w:r>
    </w:p>
    <w:p>
      <w:pPr>
        <w:keepLines/>
        <w:tabs>
          <w:tab w:val="right" w:pos="9638" w:leader="dot"/>
        </w:tabs>
        <w:spacing w:after="20" w:before="0" w:line="250"/>
        <w:ind w:left="700" w:right="650"/>
      </w:pPr>
      <w:r>
        <w:rPr>
          <w:b w:val="false"/>
          <w:bCs w:val="false"/>
          <w:color w:val="1F2937"/>
          <w:sz w:val="19"/>
          <w:szCs w:val="19"/>
        </w:rPr>
        <w:t xml:space="preserve">6.3 SARSA: controle TD on-policy</w:t>
      </w:r>
      <w:r>
        <w:rPr>
          <w:b w:val="false"/>
          <w:bCs w:val="false"/>
          <w:color w:val="1F2937"/>
          <w:sz w:val="19"/>
          <w:szCs w:val="19"/>
        </w:rPr>
        <w:t xml:space="preserve">	</w:t>
        <w:t xml:space="preserve">99</w:t>
      </w:r>
    </w:p>
    <w:p>
      <w:pPr>
        <w:keepLines/>
        <w:tabs>
          <w:tab w:val="right" w:pos="9638" w:leader="dot"/>
        </w:tabs>
        <w:spacing w:after="20" w:before="0" w:line="250"/>
        <w:ind w:left="700" w:right="650"/>
      </w:pPr>
      <w:r>
        <w:rPr>
          <w:b w:val="false"/>
          <w:bCs w:val="false"/>
          <w:color w:val="1F2937"/>
          <w:sz w:val="19"/>
          <w:szCs w:val="19"/>
        </w:rPr>
        <w:t xml:space="preserve">6.4 Q-learning: controle TD off-policy</w:t>
      </w:r>
      <w:r>
        <w:rPr>
          <w:b w:val="false"/>
          <w:bCs w:val="false"/>
          <w:color w:val="1F2937"/>
          <w:sz w:val="19"/>
          <w:szCs w:val="19"/>
        </w:rPr>
        <w:t xml:space="preserve">	</w:t>
        <w:t xml:space="preserve">100</w:t>
      </w:r>
    </w:p>
    <w:p>
      <w:pPr>
        <w:keepLines/>
        <w:tabs>
          <w:tab w:val="right" w:pos="9638" w:leader="dot"/>
        </w:tabs>
        <w:spacing w:after="20" w:before="0" w:line="250"/>
        <w:ind w:left="1100" w:right="650"/>
      </w:pPr>
      <w:r>
        <w:rPr>
          <w:b w:val="false"/>
          <w:bCs w:val="false"/>
          <w:color w:val="6B7280"/>
          <w:sz w:val="18"/>
          <w:szCs w:val="18"/>
        </w:rPr>
        <w:t xml:space="preserve">6.4.1 Expected SARSA</w:t>
      </w:r>
      <w:r>
        <w:rPr>
          <w:b w:val="false"/>
          <w:bCs w:val="false"/>
          <w:color w:val="6B7280"/>
          <w:sz w:val="18"/>
          <w:szCs w:val="18"/>
        </w:rPr>
        <w:t xml:space="preserve">	</w:t>
        <w:t xml:space="preserve">100</w:t>
      </w:r>
    </w:p>
    <w:p>
      <w:pPr>
        <w:keepLines/>
        <w:tabs>
          <w:tab w:val="right" w:pos="9638" w:leader="dot"/>
        </w:tabs>
        <w:spacing w:after="20" w:before="0" w:line="250"/>
        <w:ind w:left="700" w:right="650"/>
      </w:pPr>
      <w:r>
        <w:rPr>
          <w:b w:val="false"/>
          <w:bCs w:val="false"/>
          <w:color w:val="1F2937"/>
          <w:sz w:val="19"/>
          <w:szCs w:val="19"/>
        </w:rPr>
        <w:t xml:space="preserve">6.5 O caminho do penhasco</w:t>
      </w:r>
      <w:r>
        <w:rPr>
          <w:b w:val="false"/>
          <w:bCs w:val="false"/>
          <w:color w:val="1F2937"/>
          <w:sz w:val="19"/>
          <w:szCs w:val="19"/>
        </w:rPr>
        <w:t xml:space="preserve">	</w:t>
        <w:t xml:space="preserve">101</w:t>
      </w:r>
    </w:p>
    <w:p>
      <w:pPr>
        <w:keepLines/>
        <w:tabs>
          <w:tab w:val="right" w:pos="9638" w:leader="dot"/>
        </w:tabs>
        <w:spacing w:after="20" w:before="0" w:line="250"/>
        <w:ind w:left="700" w:right="650"/>
      </w:pPr>
      <w:r>
        <w:rPr>
          <w:b w:val="false"/>
          <w:bCs w:val="false"/>
          <w:color w:val="1F2937"/>
          <w:sz w:val="19"/>
          <w:szCs w:val="19"/>
        </w:rPr>
        <w:t xml:space="preserve">6.6 O viés de maximização e o Double Q-learning</w:t>
      </w:r>
      <w:r>
        <w:rPr>
          <w:b w:val="false"/>
          <w:bCs w:val="false"/>
          <w:color w:val="1F2937"/>
          <w:sz w:val="19"/>
          <w:szCs w:val="19"/>
        </w:rPr>
        <w:t xml:space="preserve">	</w:t>
        <w:t xml:space="preserve">101</w:t>
      </w:r>
    </w:p>
    <w:p>
      <w:pPr>
        <w:keepLines/>
        <w:tabs>
          <w:tab w:val="right" w:pos="9638" w:leader="dot"/>
        </w:tabs>
        <w:spacing w:after="20" w:before="0" w:line="250"/>
        <w:ind w:left="700" w:right="650"/>
      </w:pPr>
      <w:r>
        <w:rPr>
          <w:b w:val="false"/>
          <w:bCs w:val="false"/>
          <w:color w:val="1F2937"/>
          <w:sz w:val="19"/>
          <w:szCs w:val="19"/>
        </w:rPr>
        <w:t xml:space="preserve">6.7 Entre TD e Monte Carlo: n-step e traços de elegibilidade</w:t>
      </w:r>
      <w:r>
        <w:rPr>
          <w:b w:val="false"/>
          <w:bCs w:val="false"/>
          <w:color w:val="1F2937"/>
          <w:sz w:val="19"/>
          <w:szCs w:val="19"/>
        </w:rPr>
        <w:t xml:space="preserve">	</w:t>
        <w:t xml:space="preserve">102</w:t>
      </w:r>
    </w:p>
    <w:p>
      <w:pPr>
        <w:keepLines/>
        <w:tabs>
          <w:tab w:val="right" w:pos="9638" w:leader="dot"/>
        </w:tabs>
        <w:spacing w:after="20" w:before="0" w:line="250"/>
        <w:ind w:left="700" w:right="650"/>
      </w:pPr>
      <w:r>
        <w:rPr>
          <w:b w:val="false"/>
          <w:bCs w:val="false"/>
          <w:color w:val="1F2937"/>
          <w:sz w:val="19"/>
          <w:szCs w:val="19"/>
        </w:rPr>
        <w:t xml:space="preserve">6.8 Explorando: ε e passos</w:t>
      </w:r>
      <w:r>
        <w:rPr>
          <w:b w:val="false"/>
          <w:bCs w:val="false"/>
          <w:color w:val="1F2937"/>
          <w:sz w:val="19"/>
          <w:szCs w:val="19"/>
        </w:rPr>
        <w:t xml:space="preserve">	</w:t>
        <w:t xml:space="preserve">102</w:t>
      </w:r>
    </w:p>
    <w:p>
      <w:pPr>
        <w:keepLines/>
        <w:tabs>
          <w:tab w:val="right" w:pos="9638" w:leader="dot"/>
        </w:tabs>
        <w:spacing w:after="20" w:before="0" w:line="250"/>
        <w:ind w:left="700" w:right="650"/>
      </w:pPr>
      <w:r>
        <w:rPr>
          <w:b w:val="false"/>
          <w:bCs w:val="false"/>
          <w:color w:val="1F2937"/>
          <w:sz w:val="19"/>
          <w:szCs w:val="19"/>
        </w:rPr>
        <w:t xml:space="preserve">6.9 Mão na massa</w:t>
      </w:r>
      <w:r>
        <w:rPr>
          <w:b w:val="false"/>
          <w:bCs w:val="false"/>
          <w:color w:val="1F2937"/>
          <w:sz w:val="19"/>
          <w:szCs w:val="19"/>
        </w:rPr>
        <w:t xml:space="preserve">	</w:t>
        <w:t xml:space="preserve">103</w:t>
      </w:r>
    </w:p>
    <w:p>
      <w:pPr>
        <w:keepLines/>
        <w:tabs>
          <w:tab w:val="right" w:pos="9638" w:leader="dot"/>
        </w:tabs>
        <w:spacing w:after="20" w:before="0" w:line="250"/>
        <w:ind w:left="1100" w:right="650"/>
      </w:pPr>
      <w:r>
        <w:rPr>
          <w:b w:val="false"/>
          <w:bCs w:val="false"/>
          <w:color w:val="6B7280"/>
          <w:sz w:val="18"/>
          <w:szCs w:val="18"/>
        </w:rPr>
        <w:t xml:space="preserve">6.9.1 TD(0) × MC no passeio aleatório</w:t>
      </w:r>
      <w:r>
        <w:rPr>
          <w:b w:val="false"/>
          <w:bCs w:val="false"/>
          <w:color w:val="6B7280"/>
          <w:sz w:val="18"/>
          <w:szCs w:val="18"/>
        </w:rPr>
        <w:t xml:space="preserve">	</w:t>
        <w:t xml:space="preserve">103</w:t>
      </w:r>
    </w:p>
    <w:p>
      <w:pPr>
        <w:keepLines/>
        <w:tabs>
          <w:tab w:val="right" w:pos="9638" w:leader="dot"/>
        </w:tabs>
        <w:spacing w:after="20" w:before="0" w:line="250"/>
        <w:ind w:left="1100" w:right="650"/>
      </w:pPr>
      <w:r>
        <w:rPr>
          <w:b w:val="false"/>
          <w:bCs w:val="false"/>
          <w:color w:val="6B7280"/>
          <w:sz w:val="18"/>
          <w:szCs w:val="18"/>
        </w:rPr>
        <w:t xml:space="preserve">6.9.2 SARSA, Q-learning e Expected SARSA no penhasco</w:t>
      </w:r>
      <w:r>
        <w:rPr>
          <w:b w:val="false"/>
          <w:bCs w:val="false"/>
          <w:color w:val="6B7280"/>
          <w:sz w:val="18"/>
          <w:szCs w:val="18"/>
        </w:rPr>
        <w:t xml:space="preserve">	</w:t>
        <w:t xml:space="preserve">103</w:t>
      </w:r>
    </w:p>
    <w:p>
      <w:pPr>
        <w:keepLines/>
        <w:tabs>
          <w:tab w:val="right" w:pos="9638" w:leader="dot"/>
        </w:tabs>
        <w:spacing w:after="20" w:before="0" w:line="250"/>
        <w:ind w:left="1100" w:right="650"/>
      </w:pPr>
      <w:r>
        <w:rPr>
          <w:b w:val="false"/>
          <w:bCs w:val="false"/>
          <w:color w:val="6B7280"/>
          <w:sz w:val="18"/>
          <w:szCs w:val="18"/>
        </w:rPr>
        <w:t xml:space="preserve">6.9.3 Viés de maximização e Double Q-learning</w:t>
      </w:r>
      <w:r>
        <w:rPr>
          <w:b w:val="false"/>
          <w:bCs w:val="false"/>
          <w:color w:val="6B7280"/>
          <w:sz w:val="18"/>
          <w:szCs w:val="18"/>
        </w:rPr>
        <w:t xml:space="preserve">	</w:t>
        <w:t xml:space="preserve">104</w:t>
      </w:r>
    </w:p>
    <w:p>
      <w:pPr>
        <w:keepLines/>
        <w:tabs>
          <w:tab w:val="right" w:pos="9638" w:leader="dot"/>
        </w:tabs>
        <w:spacing w:after="20" w:before="0" w:line="250"/>
        <w:ind w:left="1100" w:right="650"/>
      </w:pPr>
      <w:r>
        <w:rPr>
          <w:b w:val="false"/>
          <w:bCs w:val="false"/>
          <w:color w:val="6B7280"/>
          <w:sz w:val="18"/>
          <w:szCs w:val="18"/>
        </w:rPr>
        <w:t xml:space="preserve">6.9.4 Taxi: Q-learning com busca de hiperparâmetros</w:t>
      </w:r>
      <w:r>
        <w:rPr>
          <w:b w:val="false"/>
          <w:bCs w:val="false"/>
          <w:color w:val="6B7280"/>
          <w:sz w:val="18"/>
          <w:szCs w:val="18"/>
        </w:rPr>
        <w:t xml:space="preserve">	</w:t>
        <w:t xml:space="preserve">105</w:t>
      </w:r>
    </w:p>
    <w:p>
      <w:pPr>
        <w:keepLines/>
        <w:tabs>
          <w:tab w:val="right" w:pos="9638" w:leader="dot"/>
        </w:tabs>
        <w:spacing w:after="20" w:before="0" w:line="250"/>
        <w:ind w:left="1100" w:right="650"/>
      </w:pPr>
      <w:r>
        <w:rPr>
          <w:b w:val="false"/>
          <w:bCs w:val="false"/>
          <w:color w:val="6B7280"/>
          <w:sz w:val="18"/>
          <w:szCs w:val="18"/>
        </w:rPr>
        <w:t xml:space="preserve">6.9.5 CartPole tabular com faixas aprendidas pelo scikit-learn</w:t>
      </w:r>
      <w:r>
        <w:rPr>
          <w:b w:val="false"/>
          <w:bCs w:val="false"/>
          <w:color w:val="6B7280"/>
          <w:sz w:val="18"/>
          <w:szCs w:val="18"/>
        </w:rPr>
        <w:t xml:space="preserve">	</w:t>
        <w:t xml:space="preserve">106</w:t>
      </w:r>
    </w:p>
    <w:p>
      <w:pPr>
        <w:keepLines/>
        <w:tabs>
          <w:tab w:val="right" w:pos="9638" w:leader="dot"/>
        </w:tabs>
        <w:spacing w:after="20" w:before="0" w:line="250"/>
        <w:ind w:left="700" w:right="650"/>
      </w:pPr>
      <w:r>
        <w:rPr>
          <w:b w:val="false"/>
          <w:bCs w:val="false"/>
          <w:color w:val="1F2937"/>
          <w:sz w:val="19"/>
          <w:szCs w:val="19"/>
        </w:rPr>
        <w:t xml:space="preserve">6.10 Projeto do capítulo: preços dinâmicos de uma loja</w:t>
      </w:r>
      <w:r>
        <w:rPr>
          <w:b w:val="false"/>
          <w:bCs w:val="false"/>
          <w:color w:val="1F2937"/>
          <w:sz w:val="19"/>
          <w:szCs w:val="19"/>
        </w:rPr>
        <w:t xml:space="preserve">	</w:t>
        <w:t xml:space="preserve">107</w:t>
      </w:r>
    </w:p>
    <w:p>
      <w:pPr>
        <w:keepLines/>
        <w:tabs>
          <w:tab w:val="right" w:pos="9638" w:leader="dot"/>
        </w:tabs>
        <w:spacing w:after="20" w:before="0" w:line="250"/>
        <w:ind w:left="700" w:right="650"/>
      </w:pPr>
      <w:r>
        <w:rPr>
          <w:b w:val="false"/>
          <w:bCs w:val="false"/>
          <w:color w:val="1F2937"/>
          <w:sz w:val="19"/>
          <w:szCs w:val="19"/>
        </w:rPr>
        <w:t xml:space="preserve">6.11 Resumo do capítulo</w:t>
      </w:r>
      <w:r>
        <w:rPr>
          <w:b w:val="false"/>
          <w:bCs w:val="false"/>
          <w:color w:val="1F2937"/>
          <w:sz w:val="19"/>
          <w:szCs w:val="19"/>
        </w:rPr>
        <w:t xml:space="preserve">	</w:t>
        <w:t xml:space="preserve">109</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110</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114</w:t>
      </w:r>
    </w:p>
    <w:p>
      <w:pPr>
        <w:keepLines/>
        <w:tabs>
          <w:tab w:val="right" w:pos="9638" w:leader="dot"/>
        </w:tabs>
        <w:spacing w:after="20" w:before="160" w:line="250"/>
        <w:ind w:left="0" w:right="650"/>
      </w:pPr>
      <w:r>
        <w:rPr>
          <w:b/>
          <w:bCs/>
          <w:color w:val="312E81"/>
          <w:sz w:val="22"/>
          <w:szCs w:val="22"/>
        </w:rPr>
        <w:t xml:space="preserve">Parte III — Aproximação de Funções e Aprendizado por Reforço Profundo</w:t>
      </w:r>
      <w:r>
        <w:rPr>
          <w:b/>
          <w:bCs/>
          <w:color w:val="312E81"/>
          <w:sz w:val="22"/>
          <w:szCs w:val="22"/>
        </w:rPr>
        <w:t xml:space="preserve">	</w:t>
        <w:t xml:space="preserve">115</w:t>
      </w:r>
    </w:p>
    <w:p>
      <w:pPr>
        <w:keepLines/>
        <w:tabs>
          <w:tab w:val="right" w:pos="9638" w:leader="dot"/>
        </w:tabs>
        <w:spacing w:after="20" w:before="100" w:line="250"/>
        <w:ind w:left="300" w:right="650"/>
      </w:pPr>
      <w:r>
        <w:rPr>
          <w:b/>
          <w:bCs/>
          <w:color w:val="1F2937"/>
          <w:sz w:val="21"/>
          <w:szCs w:val="21"/>
        </w:rPr>
        <w:t xml:space="preserve">Capítulo 7 — Aproximação de Funções</w:t>
      </w:r>
      <w:r>
        <w:rPr>
          <w:b/>
          <w:bCs/>
          <w:color w:val="1F2937"/>
          <w:sz w:val="21"/>
          <w:szCs w:val="21"/>
        </w:rPr>
        <w:t xml:space="preserve">	</w:t>
        <w:t xml:space="preserve">116</w:t>
      </w:r>
    </w:p>
    <w:p>
      <w:pPr>
        <w:keepLines/>
        <w:tabs>
          <w:tab w:val="right" w:pos="9638" w:leader="dot"/>
        </w:tabs>
        <w:spacing w:after="20" w:before="0" w:line="250"/>
        <w:ind w:left="700" w:right="650"/>
      </w:pPr>
      <w:r>
        <w:rPr>
          <w:b w:val="false"/>
          <w:bCs w:val="false"/>
          <w:color w:val="1F2937"/>
          <w:sz w:val="19"/>
          <w:szCs w:val="19"/>
        </w:rPr>
        <w:t xml:space="preserve">7.1 Quando a tabela não cabe</w:t>
      </w:r>
      <w:r>
        <w:rPr>
          <w:b w:val="false"/>
          <w:bCs w:val="false"/>
          <w:color w:val="1F2937"/>
          <w:sz w:val="19"/>
          <w:szCs w:val="19"/>
        </w:rPr>
        <w:t xml:space="preserve">	</w:t>
        <w:t xml:space="preserve">116</w:t>
      </w:r>
    </w:p>
    <w:p>
      <w:pPr>
        <w:keepLines/>
        <w:tabs>
          <w:tab w:val="right" w:pos="9638" w:leader="dot"/>
        </w:tabs>
        <w:spacing w:after="20" w:before="0" w:line="250"/>
        <w:ind w:left="700" w:right="650"/>
      </w:pPr>
      <w:r>
        <w:rPr>
          <w:b w:val="false"/>
          <w:bCs w:val="false"/>
          <w:color w:val="1F2937"/>
          <w:sz w:val="19"/>
          <w:szCs w:val="19"/>
        </w:rPr>
        <w:t xml:space="preserve">7.2 A ideia: substituir a tabela por uma função</w:t>
      </w:r>
      <w:r>
        <w:rPr>
          <w:b w:val="false"/>
          <w:bCs w:val="false"/>
          <w:color w:val="1F2937"/>
          <w:sz w:val="19"/>
          <w:szCs w:val="19"/>
        </w:rPr>
        <w:t xml:space="preserve">	</w:t>
        <w:t xml:space="preserve">116</w:t>
      </w:r>
    </w:p>
    <w:p>
      <w:pPr>
        <w:keepLines/>
        <w:tabs>
          <w:tab w:val="right" w:pos="9638" w:leader="dot"/>
        </w:tabs>
        <w:spacing w:after="20" w:before="0" w:line="250"/>
        <w:ind w:left="1100" w:right="650"/>
      </w:pPr>
      <w:r>
        <w:rPr>
          <w:b w:val="false"/>
          <w:bCs w:val="false"/>
          <w:color w:val="6B7280"/>
          <w:sz w:val="18"/>
          <w:szCs w:val="18"/>
        </w:rPr>
        <w:t xml:space="preserve">7.2.1 O que significa "boa" aproximação?</w:t>
      </w:r>
      <w:r>
        <w:rPr>
          <w:b w:val="false"/>
          <w:bCs w:val="false"/>
          <w:color w:val="6B7280"/>
          <w:sz w:val="18"/>
          <w:szCs w:val="18"/>
        </w:rPr>
        <w:t xml:space="preserve">	</w:t>
        <w:t xml:space="preserve">117</w:t>
      </w:r>
    </w:p>
    <w:p>
      <w:pPr>
        <w:keepLines/>
        <w:tabs>
          <w:tab w:val="right" w:pos="9638" w:leader="dot"/>
        </w:tabs>
        <w:spacing w:after="20" w:before="0" w:line="250"/>
        <w:ind w:left="700" w:right="650"/>
      </w:pPr>
      <w:r>
        <w:rPr>
          <w:b w:val="false"/>
          <w:bCs w:val="false"/>
          <w:color w:val="1F2937"/>
          <w:sz w:val="19"/>
          <w:szCs w:val="19"/>
        </w:rPr>
        <w:t xml:space="preserve">7.3 Descida do gradiente</w:t>
      </w:r>
      <w:r>
        <w:rPr>
          <w:b w:val="false"/>
          <w:bCs w:val="false"/>
          <w:color w:val="1F2937"/>
          <w:sz w:val="19"/>
          <w:szCs w:val="19"/>
        </w:rPr>
        <w:t xml:space="preserve">	</w:t>
        <w:t xml:space="preserve">117</w:t>
      </w:r>
    </w:p>
    <w:p>
      <w:pPr>
        <w:keepLines/>
        <w:tabs>
          <w:tab w:val="right" w:pos="9638" w:leader="dot"/>
        </w:tabs>
        <w:spacing w:after="20" w:before="0" w:line="250"/>
        <w:ind w:left="1100" w:right="650"/>
      </w:pPr>
      <w:r>
        <w:rPr>
          <w:b w:val="false"/>
          <w:bCs w:val="false"/>
          <w:color w:val="6B7280"/>
          <w:sz w:val="18"/>
          <w:szCs w:val="18"/>
        </w:rPr>
        <w:t xml:space="preserve">7.3.1 Qual é o alvo U?</w:t>
      </w:r>
      <w:r>
        <w:rPr>
          <w:b w:val="false"/>
          <w:bCs w:val="false"/>
          <w:color w:val="6B7280"/>
          <w:sz w:val="18"/>
          <w:szCs w:val="18"/>
        </w:rPr>
        <w:t xml:space="preserve">	</w:t>
        <w:t xml:space="preserve">118</w:t>
      </w:r>
    </w:p>
    <w:p>
      <w:pPr>
        <w:keepLines/>
        <w:tabs>
          <w:tab w:val="right" w:pos="9638" w:leader="dot"/>
        </w:tabs>
        <w:spacing w:after="20" w:before="0" w:line="250"/>
        <w:ind w:left="700" w:right="650"/>
      </w:pPr>
      <w:r>
        <w:rPr>
          <w:b w:val="false"/>
          <w:bCs w:val="false"/>
          <w:color w:val="1F2937"/>
          <w:sz w:val="19"/>
          <w:szCs w:val="19"/>
        </w:rPr>
        <w:t xml:space="preserve">7.4 Aproximação linear</w:t>
      </w:r>
      <w:r>
        <w:rPr>
          <w:b w:val="false"/>
          <w:bCs w:val="false"/>
          <w:color w:val="1F2937"/>
          <w:sz w:val="19"/>
          <w:szCs w:val="19"/>
        </w:rPr>
        <w:t xml:space="preserve">	</w:t>
        <w:t xml:space="preserve">118</w:t>
      </w:r>
    </w:p>
    <w:p>
      <w:pPr>
        <w:keepLines/>
        <w:tabs>
          <w:tab w:val="right" w:pos="9638" w:leader="dot"/>
        </w:tabs>
        <w:spacing w:after="20" w:before="0" w:line="250"/>
        <w:ind w:left="700" w:right="650"/>
      </w:pPr>
      <w:r>
        <w:rPr>
          <w:b w:val="false"/>
          <w:bCs w:val="false"/>
          <w:color w:val="1F2937"/>
          <w:sz w:val="19"/>
          <w:szCs w:val="19"/>
        </w:rPr>
        <w:t xml:space="preserve">7.5 Construindo características</w:t>
      </w:r>
      <w:r>
        <w:rPr>
          <w:b w:val="false"/>
          <w:bCs w:val="false"/>
          <w:color w:val="1F2937"/>
          <w:sz w:val="19"/>
          <w:szCs w:val="19"/>
        </w:rPr>
        <w:t xml:space="preserve">	</w:t>
        <w:t xml:space="preserve">119</w:t>
      </w:r>
    </w:p>
    <w:p>
      <w:pPr>
        <w:keepLines/>
        <w:tabs>
          <w:tab w:val="right" w:pos="9638" w:leader="dot"/>
        </w:tabs>
        <w:spacing w:after="20" w:before="0" w:line="250"/>
        <w:ind w:left="1100" w:right="650"/>
      </w:pPr>
      <w:r>
        <w:rPr>
          <w:b w:val="false"/>
          <w:bCs w:val="false"/>
          <w:color w:val="6B7280"/>
          <w:sz w:val="18"/>
          <w:szCs w:val="18"/>
        </w:rPr>
        <w:t xml:space="preserve">7.5.1 Tile coding</w:t>
      </w:r>
      <w:r>
        <w:rPr>
          <w:b w:val="false"/>
          <w:bCs w:val="false"/>
          <w:color w:val="6B7280"/>
          <w:sz w:val="18"/>
          <w:szCs w:val="18"/>
        </w:rPr>
        <w:t xml:space="preserve">	</w:t>
        <w:t xml:space="preserve">119</w:t>
      </w:r>
    </w:p>
    <w:p>
      <w:pPr>
        <w:keepLines/>
        <w:tabs>
          <w:tab w:val="right" w:pos="9638" w:leader="dot"/>
        </w:tabs>
        <w:spacing w:after="20" w:before="0" w:line="250"/>
        <w:ind w:left="700" w:right="650"/>
      </w:pPr>
      <w:r>
        <w:rPr>
          <w:b w:val="false"/>
          <w:bCs w:val="false"/>
          <w:color w:val="1F2937"/>
          <w:sz w:val="19"/>
          <w:szCs w:val="19"/>
        </w:rPr>
        <w:t xml:space="preserve">7.6 Controle com aproximação</w:t>
      </w:r>
      <w:r>
        <w:rPr>
          <w:b w:val="false"/>
          <w:bCs w:val="false"/>
          <w:color w:val="1F2937"/>
          <w:sz w:val="19"/>
          <w:szCs w:val="19"/>
        </w:rPr>
        <w:t xml:space="preserve">	</w:t>
        <w:t xml:space="preserve">119</w:t>
      </w:r>
    </w:p>
    <w:p>
      <w:pPr>
        <w:keepLines/>
        <w:tabs>
          <w:tab w:val="right" w:pos="9638" w:leader="dot"/>
        </w:tabs>
        <w:spacing w:after="20" w:before="0" w:line="250"/>
        <w:ind w:left="1100" w:right="650"/>
      </w:pPr>
      <w:r>
        <w:rPr>
          <w:b w:val="false"/>
          <w:bCs w:val="false"/>
          <w:color w:val="6B7280"/>
          <w:sz w:val="18"/>
          <w:szCs w:val="18"/>
        </w:rPr>
        <w:t xml:space="preserve">7.6.1 O Mountain Car</w:t>
      </w:r>
      <w:r>
        <w:rPr>
          <w:b w:val="false"/>
          <w:bCs w:val="false"/>
          <w:color w:val="6B7280"/>
          <w:sz w:val="18"/>
          <w:szCs w:val="18"/>
        </w:rPr>
        <w:t xml:space="preserve">	</w:t>
        <w:t xml:space="preserve">120</w:t>
      </w:r>
    </w:p>
    <w:p>
      <w:pPr>
        <w:keepLines/>
        <w:tabs>
          <w:tab w:val="right" w:pos="9638" w:leader="dot"/>
        </w:tabs>
        <w:spacing w:after="20" w:before="0" w:line="250"/>
        <w:ind w:left="700" w:right="650"/>
      </w:pPr>
      <w:r>
        <w:rPr>
          <w:b w:val="false"/>
          <w:bCs w:val="false"/>
          <w:color w:val="1F2937"/>
          <w:sz w:val="19"/>
          <w:szCs w:val="19"/>
        </w:rPr>
        <w:t xml:space="preserve">7.7 O triângulo mortal</w:t>
      </w:r>
      <w:r>
        <w:rPr>
          <w:b w:val="false"/>
          <w:bCs w:val="false"/>
          <w:color w:val="1F2937"/>
          <w:sz w:val="19"/>
          <w:szCs w:val="19"/>
        </w:rPr>
        <w:t xml:space="preserve">	</w:t>
        <w:t xml:space="preserve">120</w:t>
      </w:r>
    </w:p>
    <w:p>
      <w:pPr>
        <w:keepLines/>
        <w:tabs>
          <w:tab w:val="right" w:pos="9638" w:leader="dot"/>
        </w:tabs>
        <w:spacing w:after="20" w:before="0" w:line="250"/>
        <w:ind w:left="1100" w:right="650"/>
      </w:pPr>
      <w:r>
        <w:rPr>
          <w:b w:val="false"/>
          <w:bCs w:val="false"/>
          <w:color w:val="6B7280"/>
          <w:sz w:val="18"/>
          <w:szCs w:val="18"/>
        </w:rPr>
        <w:t xml:space="preserve">7.7.1 O contraexemplo de Baird</w:t>
      </w:r>
      <w:r>
        <w:rPr>
          <w:b w:val="false"/>
          <w:bCs w:val="false"/>
          <w:color w:val="6B7280"/>
          <w:sz w:val="18"/>
          <w:szCs w:val="18"/>
        </w:rPr>
        <w:t xml:space="preserve">	</w:t>
        <w:t xml:space="preserve">121</w:t>
      </w:r>
    </w:p>
    <w:p>
      <w:pPr>
        <w:keepLines/>
        <w:tabs>
          <w:tab w:val="right" w:pos="9638" w:leader="dot"/>
        </w:tabs>
        <w:spacing w:after="20" w:before="0" w:line="250"/>
        <w:ind w:left="700" w:right="650"/>
      </w:pPr>
      <w:r>
        <w:rPr>
          <w:b w:val="false"/>
          <w:bCs w:val="false"/>
          <w:color w:val="1F2937"/>
          <w:sz w:val="19"/>
          <w:szCs w:val="19"/>
        </w:rPr>
        <w:t xml:space="preserve">7.8 Métodos em lote: Fitted Q-Iteration</w:t>
      </w:r>
      <w:r>
        <w:rPr>
          <w:b w:val="false"/>
          <w:bCs w:val="false"/>
          <w:color w:val="1F2937"/>
          <w:sz w:val="19"/>
          <w:szCs w:val="19"/>
        </w:rPr>
        <w:t xml:space="preserve">	</w:t>
        <w:t xml:space="preserve">121</w:t>
      </w:r>
    </w:p>
    <w:p>
      <w:pPr>
        <w:keepLines/>
        <w:tabs>
          <w:tab w:val="right" w:pos="9638" w:leader="dot"/>
        </w:tabs>
        <w:spacing w:after="20" w:before="0" w:line="250"/>
        <w:ind w:left="700" w:right="650"/>
      </w:pPr>
      <w:r>
        <w:rPr>
          <w:b w:val="false"/>
          <w:bCs w:val="false"/>
          <w:color w:val="1F2937"/>
          <w:sz w:val="19"/>
          <w:szCs w:val="19"/>
        </w:rPr>
        <w:t xml:space="preserve">7.9 Mão na massa</w:t>
      </w:r>
      <w:r>
        <w:rPr>
          <w:b w:val="false"/>
          <w:bCs w:val="false"/>
          <w:color w:val="1F2937"/>
          <w:sz w:val="19"/>
          <w:szCs w:val="19"/>
        </w:rPr>
        <w:t xml:space="preserve">	</w:t>
        <w:t xml:space="preserve">122</w:t>
      </w:r>
    </w:p>
    <w:p>
      <w:pPr>
        <w:keepLines/>
        <w:tabs>
          <w:tab w:val="right" w:pos="9638" w:leader="dot"/>
        </w:tabs>
        <w:spacing w:after="20" w:before="0" w:line="250"/>
        <w:ind w:left="1100" w:right="650"/>
      </w:pPr>
      <w:r>
        <w:rPr>
          <w:b w:val="false"/>
          <w:bCs w:val="false"/>
          <w:color w:val="6B7280"/>
          <w:sz w:val="18"/>
          <w:szCs w:val="18"/>
        </w:rPr>
        <w:t xml:space="preserve">7.9.1 A divergência de Baird</w:t>
      </w:r>
      <w:r>
        <w:rPr>
          <w:b w:val="false"/>
          <w:bCs w:val="false"/>
          <w:color w:val="6B7280"/>
          <w:sz w:val="18"/>
          <w:szCs w:val="18"/>
        </w:rPr>
        <w:t xml:space="preserve">	</w:t>
        <w:t xml:space="preserve">122</w:t>
      </w:r>
    </w:p>
    <w:p>
      <w:pPr>
        <w:keepLines/>
        <w:tabs>
          <w:tab w:val="right" w:pos="9638" w:leader="dot"/>
        </w:tabs>
        <w:spacing w:after="20" w:before="0" w:line="250"/>
        <w:ind w:left="1100" w:right="650"/>
      </w:pPr>
      <w:r>
        <w:rPr>
          <w:b w:val="false"/>
          <w:bCs w:val="false"/>
          <w:color w:val="6B7280"/>
          <w:sz w:val="18"/>
          <w:szCs w:val="18"/>
        </w:rPr>
        <w:t xml:space="preserve">7.9.2 Tile coding e SARSA semi-gradiente no Mountain Car</w:t>
      </w:r>
      <w:r>
        <w:rPr>
          <w:b w:val="false"/>
          <w:bCs w:val="false"/>
          <w:color w:val="6B7280"/>
          <w:sz w:val="18"/>
          <w:szCs w:val="18"/>
        </w:rPr>
        <w:t xml:space="preserve">	</w:t>
        <w:t xml:space="preserve">123</w:t>
      </w:r>
    </w:p>
    <w:p>
      <w:pPr>
        <w:keepLines/>
        <w:tabs>
          <w:tab w:val="right" w:pos="9638" w:leader="dot"/>
        </w:tabs>
        <w:spacing w:after="20" w:before="0" w:line="250"/>
        <w:ind w:left="1100" w:right="650"/>
      </w:pPr>
      <w:r>
        <w:rPr>
          <w:b w:val="false"/>
          <w:bCs w:val="false"/>
          <w:color w:val="6B7280"/>
          <w:sz w:val="18"/>
          <w:szCs w:val="18"/>
        </w:rPr>
        <w:t xml:space="preserve">7.9.3 Quatro aproximadores para uma mesma função</w:t>
      </w:r>
      <w:r>
        <w:rPr>
          <w:b w:val="false"/>
          <w:bCs w:val="false"/>
          <w:color w:val="6B7280"/>
          <w:sz w:val="18"/>
          <w:szCs w:val="18"/>
        </w:rPr>
        <w:t xml:space="preserve">	</w:t>
        <w:t xml:space="preserve">123</w:t>
      </w:r>
    </w:p>
    <w:p>
      <w:pPr>
        <w:keepLines/>
        <w:tabs>
          <w:tab w:val="right" w:pos="9638" w:leader="dot"/>
        </w:tabs>
        <w:spacing w:after="20" w:before="0" w:line="250"/>
        <w:ind w:left="1100" w:right="650"/>
      </w:pPr>
      <w:r>
        <w:rPr>
          <w:b w:val="false"/>
          <w:bCs w:val="false"/>
          <w:color w:val="6B7280"/>
          <w:sz w:val="18"/>
          <w:szCs w:val="18"/>
        </w:rPr>
        <w:t xml:space="preserve">7.9.4 Q-learning online com RBF: quando a aproximação falha</w:t>
      </w:r>
      <w:r>
        <w:rPr>
          <w:b w:val="false"/>
          <w:bCs w:val="false"/>
          <w:color w:val="6B7280"/>
          <w:sz w:val="18"/>
          <w:szCs w:val="18"/>
        </w:rPr>
        <w:t xml:space="preserve">	</w:t>
        <w:t xml:space="preserve">124</w:t>
      </w:r>
    </w:p>
    <w:p>
      <w:pPr>
        <w:keepLines/>
        <w:tabs>
          <w:tab w:val="right" w:pos="9638" w:leader="dot"/>
        </w:tabs>
        <w:spacing w:after="20" w:before="0" w:line="250"/>
        <w:ind w:left="1100" w:right="650"/>
      </w:pPr>
      <w:r>
        <w:rPr>
          <w:b w:val="false"/>
          <w:bCs w:val="false"/>
          <w:color w:val="6B7280"/>
          <w:sz w:val="18"/>
          <w:szCs w:val="18"/>
        </w:rPr>
        <w:t xml:space="preserve">7.9.5 Fitted Q-Iteration com regressores do scikit-learn</w:t>
      </w:r>
      <w:r>
        <w:rPr>
          <w:b w:val="false"/>
          <w:bCs w:val="false"/>
          <w:color w:val="6B7280"/>
          <w:sz w:val="18"/>
          <w:szCs w:val="18"/>
        </w:rPr>
        <w:t xml:space="preserve">	</w:t>
        <w:t xml:space="preserve">125</w:t>
      </w:r>
    </w:p>
    <w:p>
      <w:pPr>
        <w:keepLines/>
        <w:tabs>
          <w:tab w:val="right" w:pos="9638" w:leader="dot"/>
        </w:tabs>
        <w:spacing w:after="20" w:before="0" w:line="250"/>
        <w:ind w:left="700" w:right="650"/>
      </w:pPr>
      <w:r>
        <w:rPr>
          <w:b w:val="false"/>
          <w:bCs w:val="false"/>
          <w:color w:val="1F2937"/>
          <w:sz w:val="19"/>
          <w:szCs w:val="19"/>
        </w:rPr>
        <w:t xml:space="preserve">7.10 Projeto do capítulo: valor de clientes sem discretizar</w:t>
      </w:r>
      <w:r>
        <w:rPr>
          <w:b w:val="false"/>
          <w:bCs w:val="false"/>
          <w:color w:val="1F2937"/>
          <w:sz w:val="19"/>
          <w:szCs w:val="19"/>
        </w:rPr>
        <w:t xml:space="preserve">	</w:t>
        <w:t xml:space="preserve">126</w:t>
      </w:r>
    </w:p>
    <w:p>
      <w:pPr>
        <w:keepLines/>
        <w:tabs>
          <w:tab w:val="right" w:pos="9638" w:leader="dot"/>
        </w:tabs>
        <w:spacing w:after="20" w:before="0" w:line="250"/>
        <w:ind w:left="700" w:right="650"/>
      </w:pPr>
      <w:r>
        <w:rPr>
          <w:b w:val="false"/>
          <w:bCs w:val="false"/>
          <w:color w:val="1F2937"/>
          <w:sz w:val="19"/>
          <w:szCs w:val="19"/>
        </w:rPr>
        <w:t xml:space="preserve">7.11 Resumo do capítulo</w:t>
      </w:r>
      <w:r>
        <w:rPr>
          <w:b w:val="false"/>
          <w:bCs w:val="false"/>
          <w:color w:val="1F2937"/>
          <w:sz w:val="19"/>
          <w:szCs w:val="19"/>
        </w:rPr>
        <w:t xml:space="preserve">	</w:t>
        <w:t xml:space="preserve">127</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128</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132</w:t>
      </w:r>
    </w:p>
    <w:p>
      <w:pPr>
        <w:keepLines/>
        <w:tabs>
          <w:tab w:val="right" w:pos="9638" w:leader="dot"/>
        </w:tabs>
        <w:spacing w:after="20" w:before="100" w:line="250"/>
        <w:ind w:left="300" w:right="650"/>
      </w:pPr>
      <w:r>
        <w:rPr>
          <w:b/>
          <w:bCs/>
          <w:color w:val="1F2937"/>
          <w:sz w:val="21"/>
          <w:szCs w:val="21"/>
        </w:rPr>
        <w:t xml:space="preserve">Capítulo 8 — Deep Q-Networks e suas Extensões</w:t>
      </w:r>
      <w:r>
        <w:rPr>
          <w:b/>
          <w:bCs/>
          <w:color w:val="1F2937"/>
          <w:sz w:val="21"/>
          <w:szCs w:val="21"/>
        </w:rPr>
        <w:t xml:space="preserve">	</w:t>
        <w:t xml:space="preserve">133</w:t>
      </w:r>
    </w:p>
    <w:p>
      <w:pPr>
        <w:keepLines/>
        <w:tabs>
          <w:tab w:val="right" w:pos="9638" w:leader="dot"/>
        </w:tabs>
        <w:spacing w:after="20" w:before="0" w:line="250"/>
        <w:ind w:left="700" w:right="650"/>
      </w:pPr>
      <w:r>
        <w:rPr>
          <w:b w:val="false"/>
          <w:bCs w:val="false"/>
          <w:color w:val="1F2937"/>
          <w:sz w:val="19"/>
          <w:szCs w:val="19"/>
        </w:rPr>
        <w:t xml:space="preserve">8.1 Do Q-learning à rede Q</w:t>
      </w:r>
      <w:r>
        <w:rPr>
          <w:b w:val="false"/>
          <w:bCs w:val="false"/>
          <w:color w:val="1F2937"/>
          <w:sz w:val="19"/>
          <w:szCs w:val="19"/>
        </w:rPr>
        <w:t xml:space="preserve">	</w:t>
        <w:t xml:space="preserve">133</w:t>
      </w:r>
    </w:p>
    <w:p>
      <w:pPr>
        <w:keepLines/>
        <w:tabs>
          <w:tab w:val="right" w:pos="9638" w:leader="dot"/>
        </w:tabs>
        <w:spacing w:after="20" w:before="0" w:line="250"/>
        <w:ind w:left="700" w:right="650"/>
      </w:pPr>
      <w:r>
        <w:rPr>
          <w:b w:val="false"/>
          <w:bCs w:val="false"/>
          <w:color w:val="1F2937"/>
          <w:sz w:val="19"/>
          <w:szCs w:val="19"/>
        </w:rPr>
        <w:t xml:space="preserve">8.2 Redes neurais em dez minutos</w:t>
      </w:r>
      <w:r>
        <w:rPr>
          <w:b w:val="false"/>
          <w:bCs w:val="false"/>
          <w:color w:val="1F2937"/>
          <w:sz w:val="19"/>
          <w:szCs w:val="19"/>
        </w:rPr>
        <w:t xml:space="preserve">	</w:t>
        <w:t xml:space="preserve">134</w:t>
      </w:r>
    </w:p>
    <w:p>
      <w:pPr>
        <w:keepLines/>
        <w:tabs>
          <w:tab w:val="right" w:pos="9638" w:leader="dot"/>
        </w:tabs>
        <w:spacing w:after="20" w:before="0" w:line="250"/>
        <w:ind w:left="1100" w:right="650"/>
      </w:pPr>
      <w:r>
        <w:rPr>
          <w:b w:val="false"/>
          <w:bCs w:val="false"/>
          <w:color w:val="6B7280"/>
          <w:sz w:val="18"/>
          <w:szCs w:val="18"/>
        </w:rPr>
        <w:t xml:space="preserve">8.2.1 O neurônio artificial</w:t>
      </w:r>
      <w:r>
        <w:rPr>
          <w:b w:val="false"/>
          <w:bCs w:val="false"/>
          <w:color w:val="6B7280"/>
          <w:sz w:val="18"/>
          <w:szCs w:val="18"/>
        </w:rPr>
        <w:t xml:space="preserve">	</w:t>
        <w:t xml:space="preserve">134</w:t>
      </w:r>
    </w:p>
    <w:p>
      <w:pPr>
        <w:keepLines/>
        <w:tabs>
          <w:tab w:val="right" w:pos="9638" w:leader="dot"/>
        </w:tabs>
        <w:spacing w:after="20" w:before="0" w:line="250"/>
        <w:ind w:left="1100" w:right="650"/>
      </w:pPr>
      <w:r>
        <w:rPr>
          <w:b w:val="false"/>
          <w:bCs w:val="false"/>
          <w:color w:val="6B7280"/>
          <w:sz w:val="18"/>
          <w:szCs w:val="18"/>
        </w:rPr>
        <w:t xml:space="preserve">8.2.2 Camadas e profundidade</w:t>
      </w:r>
      <w:r>
        <w:rPr>
          <w:b w:val="false"/>
          <w:bCs w:val="false"/>
          <w:color w:val="6B7280"/>
          <w:sz w:val="18"/>
          <w:szCs w:val="18"/>
        </w:rPr>
        <w:t xml:space="preserve">	</w:t>
        <w:t xml:space="preserve">134</w:t>
      </w:r>
    </w:p>
    <w:p>
      <w:pPr>
        <w:keepLines/>
        <w:tabs>
          <w:tab w:val="right" w:pos="9638" w:leader="dot"/>
        </w:tabs>
        <w:spacing w:after="20" w:before="0" w:line="250"/>
        <w:ind w:left="1100" w:right="650"/>
      </w:pPr>
      <w:r>
        <w:rPr>
          <w:b w:val="false"/>
          <w:bCs w:val="false"/>
          <w:color w:val="6B7280"/>
          <w:sz w:val="18"/>
          <w:szCs w:val="18"/>
        </w:rPr>
        <w:t xml:space="preserve">8.2.3 Como a rede aprende</w:t>
      </w:r>
      <w:r>
        <w:rPr>
          <w:b w:val="false"/>
          <w:bCs w:val="false"/>
          <w:color w:val="6B7280"/>
          <w:sz w:val="18"/>
          <w:szCs w:val="18"/>
        </w:rPr>
        <w:t xml:space="preserve">	</w:t>
        <w:t xml:space="preserve">135</w:t>
      </w:r>
    </w:p>
    <w:p>
      <w:pPr>
        <w:keepLines/>
        <w:tabs>
          <w:tab w:val="right" w:pos="9638" w:leader="dot"/>
        </w:tabs>
        <w:spacing w:after="20" w:before="0" w:line="250"/>
        <w:ind w:left="700" w:right="650"/>
      </w:pPr>
      <w:r>
        <w:rPr>
          <w:b w:val="false"/>
          <w:bCs w:val="false"/>
          <w:color w:val="1F2937"/>
          <w:sz w:val="19"/>
          <w:szCs w:val="19"/>
        </w:rPr>
        <w:t xml:space="preserve">8.3 Por que redes + Q-learning dão problema</w:t>
      </w:r>
      <w:r>
        <w:rPr>
          <w:b w:val="false"/>
          <w:bCs w:val="false"/>
          <w:color w:val="1F2937"/>
          <w:sz w:val="19"/>
          <w:szCs w:val="19"/>
        </w:rPr>
        <w:t xml:space="preserve">	</w:t>
        <w:t xml:space="preserve">135</w:t>
      </w:r>
    </w:p>
    <w:p>
      <w:pPr>
        <w:keepLines/>
        <w:tabs>
          <w:tab w:val="right" w:pos="9638" w:leader="dot"/>
        </w:tabs>
        <w:spacing w:after="20" w:before="0" w:line="250"/>
        <w:ind w:left="700" w:right="650"/>
      </w:pPr>
      <w:r>
        <w:rPr>
          <w:b w:val="false"/>
          <w:bCs w:val="false"/>
          <w:color w:val="1F2937"/>
          <w:sz w:val="19"/>
          <w:szCs w:val="19"/>
        </w:rPr>
        <w:t xml:space="preserve">8.4 Truque 1: repetição de experiência</w:t>
      </w:r>
      <w:r>
        <w:rPr>
          <w:b w:val="false"/>
          <w:bCs w:val="false"/>
          <w:color w:val="1F2937"/>
          <w:sz w:val="19"/>
          <w:szCs w:val="19"/>
        </w:rPr>
        <w:t xml:space="preserve">	</w:t>
        <w:t xml:space="preserve">135</w:t>
      </w:r>
    </w:p>
    <w:p>
      <w:pPr>
        <w:keepLines/>
        <w:tabs>
          <w:tab w:val="right" w:pos="9638" w:leader="dot"/>
        </w:tabs>
        <w:spacing w:after="20" w:before="0" w:line="250"/>
        <w:ind w:left="700" w:right="650"/>
      </w:pPr>
      <w:r>
        <w:rPr>
          <w:b w:val="false"/>
          <w:bCs w:val="false"/>
          <w:color w:val="1F2937"/>
          <w:sz w:val="19"/>
          <w:szCs w:val="19"/>
        </w:rPr>
        <w:t xml:space="preserve">8.5 Truque 2: a rede-alvo</w:t>
      </w:r>
      <w:r>
        <w:rPr>
          <w:b w:val="false"/>
          <w:bCs w:val="false"/>
          <w:color w:val="1F2937"/>
          <w:sz w:val="19"/>
          <w:szCs w:val="19"/>
        </w:rPr>
        <w:t xml:space="preserve">	</w:t>
        <w:t xml:space="preserve">136</w:t>
      </w:r>
    </w:p>
    <w:p>
      <w:pPr>
        <w:keepLines/>
        <w:tabs>
          <w:tab w:val="right" w:pos="9638" w:leader="dot"/>
        </w:tabs>
        <w:spacing w:after="20" w:before="0" w:line="250"/>
        <w:ind w:left="700" w:right="650"/>
      </w:pPr>
      <w:r>
        <w:rPr>
          <w:b w:val="false"/>
          <w:bCs w:val="false"/>
          <w:color w:val="1F2937"/>
          <w:sz w:val="19"/>
          <w:szCs w:val="19"/>
        </w:rPr>
        <w:t xml:space="preserve">8.6 O algoritmo DQN, passo a passo</w:t>
      </w:r>
      <w:r>
        <w:rPr>
          <w:b w:val="false"/>
          <w:bCs w:val="false"/>
          <w:color w:val="1F2937"/>
          <w:sz w:val="19"/>
          <w:szCs w:val="19"/>
        </w:rPr>
        <w:t xml:space="preserve">	</w:t>
        <w:t xml:space="preserve">136</w:t>
      </w:r>
    </w:p>
    <w:p>
      <w:pPr>
        <w:keepLines/>
        <w:tabs>
          <w:tab w:val="right" w:pos="9638" w:leader="dot"/>
        </w:tabs>
        <w:spacing w:after="20" w:before="0" w:line="250"/>
        <w:ind w:left="700" w:right="650"/>
      </w:pPr>
      <w:r>
        <w:rPr>
          <w:b w:val="false"/>
          <w:bCs w:val="false"/>
          <w:color w:val="1F2937"/>
          <w:sz w:val="19"/>
          <w:szCs w:val="19"/>
        </w:rPr>
        <w:t xml:space="preserve">8.7 O DQN que jogou Atari</w:t>
      </w:r>
      <w:r>
        <w:rPr>
          <w:b w:val="false"/>
          <w:bCs w:val="false"/>
          <w:color w:val="1F2937"/>
          <w:sz w:val="19"/>
          <w:szCs w:val="19"/>
        </w:rPr>
        <w:t xml:space="preserve">	</w:t>
        <w:t xml:space="preserve">137</w:t>
      </w:r>
    </w:p>
    <w:p>
      <w:pPr>
        <w:keepLines/>
        <w:tabs>
          <w:tab w:val="right" w:pos="9638" w:leader="dot"/>
        </w:tabs>
        <w:spacing w:after="20" w:before="0" w:line="250"/>
        <w:ind w:left="700" w:right="650"/>
      </w:pPr>
      <w:r>
        <w:rPr>
          <w:b w:val="false"/>
          <w:bCs w:val="false"/>
          <w:color w:val="1F2937"/>
          <w:sz w:val="19"/>
          <w:szCs w:val="19"/>
        </w:rPr>
        <w:t xml:space="preserve">8.8 Extensões do DQN</w:t>
      </w:r>
      <w:r>
        <w:rPr>
          <w:b w:val="false"/>
          <w:bCs w:val="false"/>
          <w:color w:val="1F2937"/>
          <w:sz w:val="19"/>
          <w:szCs w:val="19"/>
        </w:rPr>
        <w:t xml:space="preserve">	</w:t>
        <w:t xml:space="preserve">137</w:t>
      </w:r>
    </w:p>
    <w:p>
      <w:pPr>
        <w:keepLines/>
        <w:tabs>
          <w:tab w:val="right" w:pos="9638" w:leader="dot"/>
        </w:tabs>
        <w:spacing w:after="20" w:before="0" w:line="250"/>
        <w:ind w:left="1100" w:right="650"/>
      </w:pPr>
      <w:r>
        <w:rPr>
          <w:b w:val="false"/>
          <w:bCs w:val="false"/>
          <w:color w:val="6B7280"/>
          <w:sz w:val="18"/>
          <w:szCs w:val="18"/>
        </w:rPr>
        <w:t xml:space="preserve">8.8.1 Double DQN</w:t>
      </w:r>
      <w:r>
        <w:rPr>
          <w:b w:val="false"/>
          <w:bCs w:val="false"/>
          <w:color w:val="6B7280"/>
          <w:sz w:val="18"/>
          <w:szCs w:val="18"/>
        </w:rPr>
        <w:t xml:space="preserve">	</w:t>
        <w:t xml:space="preserve">137</w:t>
      </w:r>
    </w:p>
    <w:p>
      <w:pPr>
        <w:keepLines/>
        <w:tabs>
          <w:tab w:val="right" w:pos="9638" w:leader="dot"/>
        </w:tabs>
        <w:spacing w:after="20" w:before="0" w:line="250"/>
        <w:ind w:left="1100" w:right="650"/>
      </w:pPr>
      <w:r>
        <w:rPr>
          <w:b w:val="false"/>
          <w:bCs w:val="false"/>
          <w:color w:val="6B7280"/>
          <w:sz w:val="18"/>
          <w:szCs w:val="18"/>
        </w:rPr>
        <w:t xml:space="preserve">8.8.2 Repetição de experiência priorizada</w:t>
      </w:r>
      <w:r>
        <w:rPr>
          <w:b w:val="false"/>
          <w:bCs w:val="false"/>
          <w:color w:val="6B7280"/>
          <w:sz w:val="18"/>
          <w:szCs w:val="18"/>
        </w:rPr>
        <w:t xml:space="preserve">	</w:t>
        <w:t xml:space="preserve">138</w:t>
      </w:r>
    </w:p>
    <w:p>
      <w:pPr>
        <w:keepLines/>
        <w:tabs>
          <w:tab w:val="right" w:pos="9638" w:leader="dot"/>
        </w:tabs>
        <w:spacing w:after="20" w:before="0" w:line="250"/>
        <w:ind w:left="1100" w:right="650"/>
      </w:pPr>
      <w:r>
        <w:rPr>
          <w:b w:val="false"/>
          <w:bCs w:val="false"/>
          <w:color w:val="6B7280"/>
          <w:sz w:val="18"/>
          <w:szCs w:val="18"/>
        </w:rPr>
        <w:t xml:space="preserve">8.8.3 Dueling</w:t>
      </w:r>
      <w:r>
        <w:rPr>
          <w:b w:val="false"/>
          <w:bCs w:val="false"/>
          <w:color w:val="6B7280"/>
          <w:sz w:val="18"/>
          <w:szCs w:val="18"/>
        </w:rPr>
        <w:t xml:space="preserve">	</w:t>
        <w:t xml:space="preserve">138</w:t>
      </w:r>
    </w:p>
    <w:p>
      <w:pPr>
        <w:keepLines/>
        <w:tabs>
          <w:tab w:val="right" w:pos="9638" w:leader="dot"/>
        </w:tabs>
        <w:spacing w:after="20" w:before="0" w:line="250"/>
        <w:ind w:left="1100" w:right="650"/>
      </w:pPr>
      <w:r>
        <w:rPr>
          <w:b w:val="false"/>
          <w:bCs w:val="false"/>
          <w:color w:val="6B7280"/>
          <w:sz w:val="18"/>
          <w:szCs w:val="18"/>
        </w:rPr>
        <w:t xml:space="preserve">8.8.4 Alvos de múltiplos passos</w:t>
      </w:r>
      <w:r>
        <w:rPr>
          <w:b w:val="false"/>
          <w:bCs w:val="false"/>
          <w:color w:val="6B7280"/>
          <w:sz w:val="18"/>
          <w:szCs w:val="18"/>
        </w:rPr>
        <w:t xml:space="preserve">	</w:t>
        <w:t xml:space="preserve">138</w:t>
      </w:r>
    </w:p>
    <w:p>
      <w:pPr>
        <w:keepLines/>
        <w:tabs>
          <w:tab w:val="right" w:pos="9638" w:leader="dot"/>
        </w:tabs>
        <w:spacing w:after="20" w:before="0" w:line="250"/>
        <w:ind w:left="1100" w:right="650"/>
      </w:pPr>
      <w:r>
        <w:rPr>
          <w:b w:val="false"/>
          <w:bCs w:val="false"/>
          <w:color w:val="6B7280"/>
          <w:sz w:val="18"/>
          <w:szCs w:val="18"/>
        </w:rPr>
        <w:t xml:space="preserve">8.8.5 DQN distribucional</w:t>
      </w:r>
      <w:r>
        <w:rPr>
          <w:b w:val="false"/>
          <w:bCs w:val="false"/>
          <w:color w:val="6B7280"/>
          <w:sz w:val="18"/>
          <w:szCs w:val="18"/>
        </w:rPr>
        <w:t xml:space="preserve">	</w:t>
        <w:t xml:space="preserve">138</w:t>
      </w:r>
    </w:p>
    <w:p>
      <w:pPr>
        <w:keepLines/>
        <w:tabs>
          <w:tab w:val="right" w:pos="9638" w:leader="dot"/>
        </w:tabs>
        <w:spacing w:after="20" w:before="0" w:line="250"/>
        <w:ind w:left="1100" w:right="650"/>
      </w:pPr>
      <w:r>
        <w:rPr>
          <w:b w:val="false"/>
          <w:bCs w:val="false"/>
          <w:color w:val="6B7280"/>
          <w:sz w:val="18"/>
          <w:szCs w:val="18"/>
        </w:rPr>
        <w:t xml:space="preserve">8.8.6 Redes com ruído (Noisy Nets)</w:t>
      </w:r>
      <w:r>
        <w:rPr>
          <w:b w:val="false"/>
          <w:bCs w:val="false"/>
          <w:color w:val="6B7280"/>
          <w:sz w:val="18"/>
          <w:szCs w:val="18"/>
        </w:rPr>
        <w:t xml:space="preserve">	</w:t>
        <w:t xml:space="preserve">138</w:t>
      </w:r>
    </w:p>
    <w:p>
      <w:pPr>
        <w:keepLines/>
        <w:tabs>
          <w:tab w:val="right" w:pos="9638" w:leader="dot"/>
        </w:tabs>
        <w:spacing w:after="20" w:before="0" w:line="250"/>
        <w:ind w:left="1100" w:right="650"/>
      </w:pPr>
      <w:r>
        <w:rPr>
          <w:b w:val="false"/>
          <w:bCs w:val="false"/>
          <w:color w:val="6B7280"/>
          <w:sz w:val="18"/>
          <w:szCs w:val="18"/>
        </w:rPr>
        <w:t xml:space="preserve">8.8.7 Rainbow</w:t>
      </w:r>
      <w:r>
        <w:rPr>
          <w:b w:val="false"/>
          <w:bCs w:val="false"/>
          <w:color w:val="6B7280"/>
          <w:sz w:val="18"/>
          <w:szCs w:val="18"/>
        </w:rPr>
        <w:t xml:space="preserve">	</w:t>
        <w:t xml:space="preserve">138</w:t>
      </w:r>
    </w:p>
    <w:p>
      <w:pPr>
        <w:keepLines/>
        <w:tabs>
          <w:tab w:val="right" w:pos="9638" w:leader="dot"/>
        </w:tabs>
        <w:spacing w:after="20" w:before="0" w:line="250"/>
        <w:ind w:left="700" w:right="650"/>
      </w:pPr>
      <w:r>
        <w:rPr>
          <w:b w:val="false"/>
          <w:bCs w:val="false"/>
          <w:color w:val="1F2937"/>
          <w:sz w:val="19"/>
          <w:szCs w:val="19"/>
        </w:rPr>
        <w:t xml:space="preserve">8.9 Hiperparâmetros e depuração</w:t>
      </w:r>
      <w:r>
        <w:rPr>
          <w:b w:val="false"/>
          <w:bCs w:val="false"/>
          <w:color w:val="1F2937"/>
          <w:sz w:val="19"/>
          <w:szCs w:val="19"/>
        </w:rPr>
        <w:t xml:space="preserve">	</w:t>
        <w:t xml:space="preserve">139</w:t>
      </w:r>
    </w:p>
    <w:p>
      <w:pPr>
        <w:keepLines/>
        <w:tabs>
          <w:tab w:val="right" w:pos="9638" w:leader="dot"/>
        </w:tabs>
        <w:spacing w:after="20" w:before="0" w:line="250"/>
        <w:ind w:left="700" w:right="650"/>
      </w:pPr>
      <w:r>
        <w:rPr>
          <w:b w:val="false"/>
          <w:bCs w:val="false"/>
          <w:color w:val="1F2937"/>
          <w:sz w:val="19"/>
          <w:szCs w:val="19"/>
        </w:rPr>
        <w:t xml:space="preserve">8.10 Mão na massa</w:t>
      </w:r>
      <w:r>
        <w:rPr>
          <w:b w:val="false"/>
          <w:bCs w:val="false"/>
          <w:color w:val="1F2937"/>
          <w:sz w:val="19"/>
          <w:szCs w:val="19"/>
        </w:rPr>
        <w:t xml:space="preserve">	</w:t>
        <w:t xml:space="preserve">139</w:t>
      </w:r>
    </w:p>
    <w:p>
      <w:pPr>
        <w:keepLines/>
        <w:tabs>
          <w:tab w:val="right" w:pos="9638" w:leader="dot"/>
        </w:tabs>
        <w:spacing w:after="20" w:before="0" w:line="250"/>
        <w:ind w:left="1100" w:right="650"/>
      </w:pPr>
      <w:r>
        <w:rPr>
          <w:b w:val="false"/>
          <w:bCs w:val="false"/>
          <w:color w:val="6B7280"/>
          <w:sz w:val="18"/>
          <w:szCs w:val="18"/>
        </w:rPr>
        <w:t xml:space="preserve">8.10.1 DQN em PyTorch</w:t>
      </w:r>
      <w:r>
        <w:rPr>
          <w:b w:val="false"/>
          <w:bCs w:val="false"/>
          <w:color w:val="6B7280"/>
          <w:sz w:val="18"/>
          <w:szCs w:val="18"/>
        </w:rPr>
        <w:t xml:space="preserve">	</w:t>
        <w:t xml:space="preserve">139</w:t>
      </w:r>
    </w:p>
    <w:p>
      <w:pPr>
        <w:keepLines/>
        <w:tabs>
          <w:tab w:val="right" w:pos="9638" w:leader="dot"/>
        </w:tabs>
        <w:spacing w:after="20" w:before="0" w:line="250"/>
        <w:ind w:left="1100" w:right="650"/>
      </w:pPr>
      <w:r>
        <w:rPr>
          <w:b w:val="false"/>
          <w:bCs w:val="false"/>
          <w:color w:val="6B7280"/>
          <w:sz w:val="18"/>
          <w:szCs w:val="18"/>
        </w:rPr>
        <w:t xml:space="preserve">8.10.2 Avaliando a política treinada</w:t>
      </w:r>
      <w:r>
        <w:rPr>
          <w:b w:val="false"/>
          <w:bCs w:val="false"/>
          <w:color w:val="6B7280"/>
          <w:sz w:val="18"/>
          <w:szCs w:val="18"/>
        </w:rPr>
        <w:t xml:space="preserve">	</w:t>
        <w:t xml:space="preserve">141</w:t>
      </w:r>
    </w:p>
    <w:p>
      <w:pPr>
        <w:keepLines/>
        <w:tabs>
          <w:tab w:val="right" w:pos="9638" w:leader="dot"/>
        </w:tabs>
        <w:spacing w:after="20" w:before="0" w:line="250"/>
        <w:ind w:left="1100" w:right="650"/>
      </w:pPr>
      <w:r>
        <w:rPr>
          <w:b w:val="false"/>
          <w:bCs w:val="false"/>
          <w:color w:val="6B7280"/>
          <w:sz w:val="18"/>
          <w:szCs w:val="18"/>
        </w:rPr>
        <w:t xml:space="preserve">8.10.3 Ablação: o que acontece sem memória e sem rede-alvo?</w:t>
      </w:r>
      <w:r>
        <w:rPr>
          <w:b w:val="false"/>
          <w:bCs w:val="false"/>
          <w:color w:val="6B7280"/>
          <w:sz w:val="18"/>
          <w:szCs w:val="18"/>
        </w:rPr>
        <w:t xml:space="preserve">	</w:t>
        <w:t xml:space="preserve">141</w:t>
      </w:r>
    </w:p>
    <w:p>
      <w:pPr>
        <w:keepLines/>
        <w:tabs>
          <w:tab w:val="right" w:pos="9638" w:leader="dot"/>
        </w:tabs>
        <w:spacing w:after="20" w:before="0" w:line="250"/>
        <w:ind w:left="1100" w:right="650"/>
      </w:pPr>
      <w:r>
        <w:rPr>
          <w:b w:val="false"/>
          <w:bCs w:val="false"/>
          <w:color w:val="6B7280"/>
          <w:sz w:val="18"/>
          <w:szCs w:val="18"/>
        </w:rPr>
        <w:t xml:space="preserve">8.10.4 Double DQN</w:t>
      </w:r>
      <w:r>
        <w:rPr>
          <w:b w:val="false"/>
          <w:bCs w:val="false"/>
          <w:color w:val="6B7280"/>
          <w:sz w:val="18"/>
          <w:szCs w:val="18"/>
        </w:rPr>
        <w:t xml:space="preserve">	</w:t>
        <w:t xml:space="preserve">142</w:t>
      </w:r>
    </w:p>
    <w:p>
      <w:pPr>
        <w:keepLines/>
        <w:tabs>
          <w:tab w:val="right" w:pos="9638" w:leader="dot"/>
        </w:tabs>
        <w:spacing w:after="20" w:before="0" w:line="250"/>
        <w:ind w:left="1100" w:right="650"/>
      </w:pPr>
      <w:r>
        <w:rPr>
          <w:b w:val="false"/>
          <w:bCs w:val="false"/>
          <w:color w:val="6B7280"/>
          <w:sz w:val="18"/>
          <w:szCs w:val="18"/>
        </w:rPr>
        <w:t xml:space="preserve">8.10.5 DQN com o Stable-Baselines3</w:t>
      </w:r>
      <w:r>
        <w:rPr>
          <w:b w:val="false"/>
          <w:bCs w:val="false"/>
          <w:color w:val="6B7280"/>
          <w:sz w:val="18"/>
          <w:szCs w:val="18"/>
        </w:rPr>
        <w:t xml:space="preserve">	</w:t>
        <w:t xml:space="preserve">142</w:t>
      </w:r>
    </w:p>
    <w:p>
      <w:pPr>
        <w:keepLines/>
        <w:tabs>
          <w:tab w:val="right" w:pos="9638" w:leader="dot"/>
        </w:tabs>
        <w:spacing w:after="20" w:before="0" w:line="250"/>
        <w:ind w:left="700" w:right="650"/>
      </w:pPr>
      <w:r>
        <w:rPr>
          <w:b w:val="false"/>
          <w:bCs w:val="false"/>
          <w:color w:val="1F2937"/>
          <w:sz w:val="19"/>
          <w:szCs w:val="19"/>
        </w:rPr>
        <w:t xml:space="preserve">8.11 Projeto do capítulo: um DQN para o estoque de uma loja</w:t>
      </w:r>
      <w:r>
        <w:rPr>
          <w:b w:val="false"/>
          <w:bCs w:val="false"/>
          <w:color w:val="1F2937"/>
          <w:sz w:val="19"/>
          <w:szCs w:val="19"/>
        </w:rPr>
        <w:t xml:space="preserve">	</w:t>
        <w:t xml:space="preserve">143</w:t>
      </w:r>
    </w:p>
    <w:p>
      <w:pPr>
        <w:keepLines/>
        <w:tabs>
          <w:tab w:val="right" w:pos="9638" w:leader="dot"/>
        </w:tabs>
        <w:spacing w:after="20" w:before="0" w:line="250"/>
        <w:ind w:left="700" w:right="650"/>
      </w:pPr>
      <w:r>
        <w:rPr>
          <w:b w:val="false"/>
          <w:bCs w:val="false"/>
          <w:color w:val="1F2937"/>
          <w:sz w:val="19"/>
          <w:szCs w:val="19"/>
        </w:rPr>
        <w:t xml:space="preserve">8.12 Resumo do capítulo</w:t>
      </w:r>
      <w:r>
        <w:rPr>
          <w:b w:val="false"/>
          <w:bCs w:val="false"/>
          <w:color w:val="1F2937"/>
          <w:sz w:val="19"/>
          <w:szCs w:val="19"/>
        </w:rPr>
        <w:t xml:space="preserve">	</w:t>
        <w:t xml:space="preserve">145</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146</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150</w:t>
      </w:r>
    </w:p>
    <w:p>
      <w:pPr>
        <w:keepLines/>
        <w:tabs>
          <w:tab w:val="right" w:pos="9638" w:leader="dot"/>
        </w:tabs>
        <w:spacing w:after="20" w:before="100" w:line="250"/>
        <w:ind w:left="300" w:right="650"/>
      </w:pPr>
      <w:r>
        <w:rPr>
          <w:b/>
          <w:bCs/>
          <w:color w:val="1F2937"/>
          <w:sz w:val="21"/>
          <w:szCs w:val="21"/>
        </w:rPr>
        <w:t xml:space="preserve">Capítulo 9 — Gradientes de Política e Atores-Críticos</w:t>
      </w:r>
      <w:r>
        <w:rPr>
          <w:b/>
          <w:bCs/>
          <w:color w:val="1F2937"/>
          <w:sz w:val="21"/>
          <w:szCs w:val="21"/>
        </w:rPr>
        <w:t xml:space="preserve">	</w:t>
        <w:t xml:space="preserve">151</w:t>
      </w:r>
    </w:p>
    <w:p>
      <w:pPr>
        <w:keepLines/>
        <w:tabs>
          <w:tab w:val="right" w:pos="9638" w:leader="dot"/>
        </w:tabs>
        <w:spacing w:after="20" w:before="0" w:line="250"/>
        <w:ind w:left="700" w:right="650"/>
      </w:pPr>
      <w:r>
        <w:rPr>
          <w:b w:val="false"/>
          <w:bCs w:val="false"/>
          <w:color w:val="1F2937"/>
          <w:sz w:val="19"/>
          <w:szCs w:val="19"/>
        </w:rPr>
        <w:t xml:space="preserve">9.1 Aprender a política diretamente</w:t>
      </w:r>
      <w:r>
        <w:rPr>
          <w:b w:val="false"/>
          <w:bCs w:val="false"/>
          <w:color w:val="1F2937"/>
          <w:sz w:val="19"/>
          <w:szCs w:val="19"/>
        </w:rPr>
        <w:t xml:space="preserve">	</w:t>
        <w:t xml:space="preserve">151</w:t>
      </w:r>
    </w:p>
    <w:p>
      <w:pPr>
        <w:keepLines/>
        <w:tabs>
          <w:tab w:val="right" w:pos="9638" w:leader="dot"/>
        </w:tabs>
        <w:spacing w:after="20" w:before="0" w:line="250"/>
        <w:ind w:left="700" w:right="650"/>
      </w:pPr>
      <w:r>
        <w:rPr>
          <w:b w:val="false"/>
          <w:bCs w:val="false"/>
          <w:color w:val="1F2937"/>
          <w:sz w:val="19"/>
          <w:szCs w:val="19"/>
        </w:rPr>
        <w:t xml:space="preserve">9.2 Políticas parametrizadas</w:t>
      </w:r>
      <w:r>
        <w:rPr>
          <w:b w:val="false"/>
          <w:bCs w:val="false"/>
          <w:color w:val="1F2937"/>
          <w:sz w:val="19"/>
          <w:szCs w:val="19"/>
        </w:rPr>
        <w:t xml:space="preserve">	</w:t>
        <w:t xml:space="preserve">151</w:t>
      </w:r>
    </w:p>
    <w:p>
      <w:pPr>
        <w:keepLines/>
        <w:tabs>
          <w:tab w:val="right" w:pos="9638" w:leader="dot"/>
        </w:tabs>
        <w:spacing w:after="20" w:before="0" w:line="250"/>
        <w:ind w:left="700" w:right="650"/>
      </w:pPr>
      <w:r>
        <w:rPr>
          <w:b w:val="false"/>
          <w:bCs w:val="false"/>
          <w:color w:val="1F2937"/>
          <w:sz w:val="19"/>
          <w:szCs w:val="19"/>
        </w:rPr>
        <w:t xml:space="preserve">9.3 O objetivo e a ascensão do gradiente</w:t>
      </w:r>
      <w:r>
        <w:rPr>
          <w:b w:val="false"/>
          <w:bCs w:val="false"/>
          <w:color w:val="1F2937"/>
          <w:sz w:val="19"/>
          <w:szCs w:val="19"/>
        </w:rPr>
        <w:t xml:space="preserve">	</w:t>
        <w:t xml:space="preserve">152</w:t>
      </w:r>
    </w:p>
    <w:p>
      <w:pPr>
        <w:keepLines/>
        <w:tabs>
          <w:tab w:val="right" w:pos="9638" w:leader="dot"/>
        </w:tabs>
        <w:spacing w:after="20" w:before="0" w:line="250"/>
        <w:ind w:left="700" w:right="650"/>
      </w:pPr>
      <w:r>
        <w:rPr>
          <w:b w:val="false"/>
          <w:bCs w:val="false"/>
          <w:color w:val="1F2937"/>
          <w:sz w:val="19"/>
          <w:szCs w:val="19"/>
        </w:rPr>
        <w:t xml:space="preserve">9.4 O teorema do gradiente de política</w:t>
      </w:r>
      <w:r>
        <w:rPr>
          <w:b w:val="false"/>
          <w:bCs w:val="false"/>
          <w:color w:val="1F2937"/>
          <w:sz w:val="19"/>
          <w:szCs w:val="19"/>
        </w:rPr>
        <w:t xml:space="preserve">	</w:t>
        <w:t xml:space="preserve">152</w:t>
      </w:r>
    </w:p>
    <w:p>
      <w:pPr>
        <w:keepLines/>
        <w:tabs>
          <w:tab w:val="right" w:pos="9638" w:leader="dot"/>
        </w:tabs>
        <w:spacing w:after="20" w:before="0" w:line="250"/>
        <w:ind w:left="700" w:right="650"/>
      </w:pPr>
      <w:r>
        <w:rPr>
          <w:b w:val="false"/>
          <w:bCs w:val="false"/>
          <w:color w:val="1F2937"/>
          <w:sz w:val="19"/>
          <w:szCs w:val="19"/>
        </w:rPr>
        <w:t xml:space="preserve">9.5 REINFORCE</w:t>
      </w:r>
      <w:r>
        <w:rPr>
          <w:b w:val="false"/>
          <w:bCs w:val="false"/>
          <w:color w:val="1F2937"/>
          <w:sz w:val="19"/>
          <w:szCs w:val="19"/>
        </w:rPr>
        <w:t xml:space="preserve">	</w:t>
        <w:t xml:space="preserve">153</w:t>
      </w:r>
    </w:p>
    <w:p>
      <w:pPr>
        <w:keepLines/>
        <w:tabs>
          <w:tab w:val="right" w:pos="9638" w:leader="dot"/>
        </w:tabs>
        <w:spacing w:after="20" w:before="0" w:line="250"/>
        <w:ind w:left="700" w:right="650"/>
      </w:pPr>
      <w:r>
        <w:rPr>
          <w:b w:val="false"/>
          <w:bCs w:val="false"/>
          <w:color w:val="1F2937"/>
          <w:sz w:val="19"/>
          <w:szCs w:val="19"/>
        </w:rPr>
        <w:t xml:space="preserve">9.6 A linha de base (baseline)</w:t>
      </w:r>
      <w:r>
        <w:rPr>
          <w:b w:val="false"/>
          <w:bCs w:val="false"/>
          <w:color w:val="1F2937"/>
          <w:sz w:val="19"/>
          <w:szCs w:val="19"/>
        </w:rPr>
        <w:t xml:space="preserve">	</w:t>
        <w:t xml:space="preserve">153</w:t>
      </w:r>
    </w:p>
    <w:p>
      <w:pPr>
        <w:keepLines/>
        <w:tabs>
          <w:tab w:val="right" w:pos="9638" w:leader="dot"/>
        </w:tabs>
        <w:spacing w:after="20" w:before="0" w:line="250"/>
        <w:ind w:left="700" w:right="650"/>
      </w:pPr>
      <w:r>
        <w:rPr>
          <w:b w:val="false"/>
          <w:bCs w:val="false"/>
          <w:color w:val="1F2937"/>
          <w:sz w:val="19"/>
          <w:szCs w:val="19"/>
        </w:rPr>
        <w:t xml:space="preserve">9.7 Atores-críticos</w:t>
      </w:r>
      <w:r>
        <w:rPr>
          <w:b w:val="false"/>
          <w:bCs w:val="false"/>
          <w:color w:val="1F2937"/>
          <w:sz w:val="19"/>
          <w:szCs w:val="19"/>
        </w:rPr>
        <w:t xml:space="preserve">	</w:t>
        <w:t xml:space="preserve">154</w:t>
      </w:r>
    </w:p>
    <w:p>
      <w:pPr>
        <w:keepLines/>
        <w:tabs>
          <w:tab w:val="right" w:pos="9638" w:leader="dot"/>
        </w:tabs>
        <w:spacing w:after="20" w:before="0" w:line="250"/>
        <w:ind w:left="1100" w:right="650"/>
      </w:pPr>
      <w:r>
        <w:rPr>
          <w:b w:val="false"/>
          <w:bCs w:val="false"/>
          <w:color w:val="6B7280"/>
          <w:sz w:val="18"/>
          <w:szCs w:val="18"/>
        </w:rPr>
        <w:t xml:space="preserve">9.7.1 A2C e A3C</w:t>
      </w:r>
      <w:r>
        <w:rPr>
          <w:b w:val="false"/>
          <w:bCs w:val="false"/>
          <w:color w:val="6B7280"/>
          <w:sz w:val="18"/>
          <w:szCs w:val="18"/>
        </w:rPr>
        <w:t xml:space="preserve">	</w:t>
        <w:t xml:space="preserve">155</w:t>
      </w:r>
    </w:p>
    <w:p>
      <w:pPr>
        <w:keepLines/>
        <w:tabs>
          <w:tab w:val="right" w:pos="9638" w:leader="dot"/>
        </w:tabs>
        <w:spacing w:after="20" w:before="0" w:line="250"/>
        <w:ind w:left="1100" w:right="650"/>
      </w:pPr>
      <w:r>
        <w:rPr>
          <w:b w:val="false"/>
          <w:bCs w:val="false"/>
          <w:color w:val="6B7280"/>
          <w:sz w:val="18"/>
          <w:szCs w:val="18"/>
        </w:rPr>
        <w:t xml:space="preserve">9.7.2 Vantagem generalizada (GAE)</w:t>
      </w:r>
      <w:r>
        <w:rPr>
          <w:b w:val="false"/>
          <w:bCs w:val="false"/>
          <w:color w:val="6B7280"/>
          <w:sz w:val="18"/>
          <w:szCs w:val="18"/>
        </w:rPr>
        <w:t xml:space="preserve">	</w:t>
        <w:t xml:space="preserve">155</w:t>
      </w:r>
    </w:p>
    <w:p>
      <w:pPr>
        <w:keepLines/>
        <w:tabs>
          <w:tab w:val="right" w:pos="9638" w:leader="dot"/>
        </w:tabs>
        <w:spacing w:after="20" w:before="0" w:line="250"/>
        <w:ind w:left="700" w:right="650"/>
      </w:pPr>
      <w:r>
        <w:rPr>
          <w:b w:val="false"/>
          <w:bCs w:val="false"/>
          <w:color w:val="1F2937"/>
          <w:sz w:val="19"/>
          <w:szCs w:val="19"/>
        </w:rPr>
        <w:t xml:space="preserve">9.8 Entropia: incentivando a exploração</w:t>
      </w:r>
      <w:r>
        <w:rPr>
          <w:b w:val="false"/>
          <w:bCs w:val="false"/>
          <w:color w:val="1F2937"/>
          <w:sz w:val="19"/>
          <w:szCs w:val="19"/>
        </w:rPr>
        <w:t xml:space="preserve">	</w:t>
        <w:t xml:space="preserve">155</w:t>
      </w:r>
    </w:p>
    <w:p>
      <w:pPr>
        <w:keepLines/>
        <w:tabs>
          <w:tab w:val="right" w:pos="9638" w:leader="dot"/>
        </w:tabs>
        <w:spacing w:after="20" w:before="0" w:line="250"/>
        <w:ind w:left="700" w:right="650"/>
      </w:pPr>
      <w:r>
        <w:rPr>
          <w:b w:val="false"/>
          <w:bCs w:val="false"/>
          <w:color w:val="1F2937"/>
          <w:sz w:val="19"/>
          <w:szCs w:val="19"/>
        </w:rPr>
        <w:t xml:space="preserve">9.9 Passos de confiança: política natural e TRPO</w:t>
      </w:r>
      <w:r>
        <w:rPr>
          <w:b w:val="false"/>
          <w:bCs w:val="false"/>
          <w:color w:val="1F2937"/>
          <w:sz w:val="19"/>
          <w:szCs w:val="19"/>
        </w:rPr>
        <w:t xml:space="preserve">	</w:t>
        <w:t xml:space="preserve">155</w:t>
      </w:r>
    </w:p>
    <w:p>
      <w:pPr>
        <w:keepLines/>
        <w:tabs>
          <w:tab w:val="right" w:pos="9638" w:leader="dot"/>
        </w:tabs>
        <w:spacing w:after="20" w:before="0" w:line="250"/>
        <w:ind w:left="700" w:right="650"/>
      </w:pPr>
      <w:r>
        <w:rPr>
          <w:b w:val="false"/>
          <w:bCs w:val="false"/>
          <w:color w:val="1F2937"/>
          <w:sz w:val="19"/>
          <w:szCs w:val="19"/>
        </w:rPr>
        <w:t xml:space="preserve">9.10 Valor × política × ator-crítico</w:t>
      </w:r>
      <w:r>
        <w:rPr>
          <w:b w:val="false"/>
          <w:bCs w:val="false"/>
          <w:color w:val="1F2937"/>
          <w:sz w:val="19"/>
          <w:szCs w:val="19"/>
        </w:rPr>
        <w:t xml:space="preserve">	</w:t>
        <w:t xml:space="preserve">156</w:t>
      </w:r>
    </w:p>
    <w:p>
      <w:pPr>
        <w:keepLines/>
        <w:tabs>
          <w:tab w:val="right" w:pos="9638" w:leader="dot"/>
        </w:tabs>
        <w:spacing w:after="20" w:before="0" w:line="250"/>
        <w:ind w:left="700" w:right="650"/>
      </w:pPr>
      <w:r>
        <w:rPr>
          <w:b w:val="false"/>
          <w:bCs w:val="false"/>
          <w:color w:val="1F2937"/>
          <w:sz w:val="19"/>
          <w:szCs w:val="19"/>
        </w:rPr>
        <w:t xml:space="preserve">9.11 Mão na massa</w:t>
      </w:r>
      <w:r>
        <w:rPr>
          <w:b w:val="false"/>
          <w:bCs w:val="false"/>
          <w:color w:val="1F2937"/>
          <w:sz w:val="19"/>
          <w:szCs w:val="19"/>
        </w:rPr>
        <w:t xml:space="preserve">	</w:t>
        <w:t xml:space="preserve">156</w:t>
      </w:r>
    </w:p>
    <w:p>
      <w:pPr>
        <w:keepLines/>
        <w:tabs>
          <w:tab w:val="right" w:pos="9638" w:leader="dot"/>
        </w:tabs>
        <w:spacing w:after="20" w:before="0" w:line="250"/>
        <w:ind w:left="1100" w:right="650"/>
      </w:pPr>
      <w:r>
        <w:rPr>
          <w:b w:val="false"/>
          <w:bCs w:val="false"/>
          <w:color w:val="6B7280"/>
          <w:sz w:val="18"/>
          <w:szCs w:val="18"/>
        </w:rPr>
        <w:t xml:space="preserve">9.11.1 O efeito da linha de base na variância</w:t>
      </w:r>
      <w:r>
        <w:rPr>
          <w:b w:val="false"/>
          <w:bCs w:val="false"/>
          <w:color w:val="6B7280"/>
          <w:sz w:val="18"/>
          <w:szCs w:val="18"/>
        </w:rPr>
        <w:t xml:space="preserve">	</w:t>
        <w:t xml:space="preserve">156</w:t>
      </w:r>
    </w:p>
    <w:p>
      <w:pPr>
        <w:keepLines/>
        <w:tabs>
          <w:tab w:val="right" w:pos="9638" w:leader="dot"/>
        </w:tabs>
        <w:spacing w:after="20" w:before="0" w:line="250"/>
        <w:ind w:left="1100" w:right="650"/>
      </w:pPr>
      <w:r>
        <w:rPr>
          <w:b w:val="false"/>
          <w:bCs w:val="false"/>
          <w:color w:val="6B7280"/>
          <w:sz w:val="18"/>
          <w:szCs w:val="18"/>
        </w:rPr>
        <w:t xml:space="preserve">9.11.2 REINFORCE e ator-crítico em PyTorch</w:t>
      </w:r>
      <w:r>
        <w:rPr>
          <w:b w:val="false"/>
          <w:bCs w:val="false"/>
          <w:color w:val="6B7280"/>
          <w:sz w:val="18"/>
          <w:szCs w:val="18"/>
        </w:rPr>
        <w:t xml:space="preserve">	</w:t>
        <w:t xml:space="preserve">157</w:t>
      </w:r>
    </w:p>
    <w:p>
      <w:pPr>
        <w:keepLines/>
        <w:tabs>
          <w:tab w:val="right" w:pos="9638" w:leader="dot"/>
        </w:tabs>
        <w:spacing w:after="20" w:before="0" w:line="250"/>
        <w:ind w:left="1100" w:right="650"/>
      </w:pPr>
      <w:r>
        <w:rPr>
          <w:b w:val="false"/>
          <w:bCs w:val="false"/>
          <w:color w:val="6B7280"/>
          <w:sz w:val="18"/>
          <w:szCs w:val="18"/>
        </w:rPr>
        <w:t xml:space="preserve">9.11.3 Avaliando a política com intervalo de confiança</w:t>
      </w:r>
      <w:r>
        <w:rPr>
          <w:b w:val="false"/>
          <w:bCs w:val="false"/>
          <w:color w:val="6B7280"/>
          <w:sz w:val="18"/>
          <w:szCs w:val="18"/>
        </w:rPr>
        <w:t xml:space="preserve">	</w:t>
        <w:t xml:space="preserve">159</w:t>
      </w:r>
    </w:p>
    <w:p>
      <w:pPr>
        <w:keepLines/>
        <w:tabs>
          <w:tab w:val="right" w:pos="9638" w:leader="dot"/>
        </w:tabs>
        <w:spacing w:after="20" w:before="0" w:line="250"/>
        <w:ind w:left="700" w:right="650"/>
      </w:pPr>
      <w:r>
        <w:rPr>
          <w:b w:val="false"/>
          <w:bCs w:val="false"/>
          <w:color w:val="1F2937"/>
          <w:sz w:val="19"/>
          <w:szCs w:val="19"/>
        </w:rPr>
        <w:t xml:space="preserve">9.12 Projeto do capítulo: quem vale a pena ligar?</w:t>
      </w:r>
      <w:r>
        <w:rPr>
          <w:b w:val="false"/>
          <w:bCs w:val="false"/>
          <w:color w:val="1F2937"/>
          <w:sz w:val="19"/>
          <w:szCs w:val="19"/>
        </w:rPr>
        <w:t xml:space="preserve">	</w:t>
        <w:t xml:space="preserve">159</w:t>
      </w:r>
    </w:p>
    <w:p>
      <w:pPr>
        <w:keepLines/>
        <w:tabs>
          <w:tab w:val="right" w:pos="9638" w:leader="dot"/>
        </w:tabs>
        <w:spacing w:after="20" w:before="0" w:line="250"/>
        <w:ind w:left="700" w:right="650"/>
      </w:pPr>
      <w:r>
        <w:rPr>
          <w:b w:val="false"/>
          <w:bCs w:val="false"/>
          <w:color w:val="1F2937"/>
          <w:sz w:val="19"/>
          <w:szCs w:val="19"/>
        </w:rPr>
        <w:t xml:space="preserve">9.13 Resumo do capítulo</w:t>
      </w:r>
      <w:r>
        <w:rPr>
          <w:b w:val="false"/>
          <w:bCs w:val="false"/>
          <w:color w:val="1F2937"/>
          <w:sz w:val="19"/>
          <w:szCs w:val="19"/>
        </w:rPr>
        <w:t xml:space="preserve">	</w:t>
        <w:t xml:space="preserve">161</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162</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166</w:t>
      </w:r>
    </w:p>
    <w:p>
      <w:pPr>
        <w:keepLines/>
        <w:tabs>
          <w:tab w:val="right" w:pos="9638" w:leader="dot"/>
        </w:tabs>
        <w:spacing w:after="20" w:before="100" w:line="250"/>
        <w:ind w:left="300" w:right="650"/>
      </w:pPr>
      <w:r>
        <w:rPr>
          <w:b/>
          <w:bCs/>
          <w:color w:val="1F2937"/>
          <w:sz w:val="21"/>
          <w:szCs w:val="21"/>
        </w:rPr>
        <w:t xml:space="preserve">Capítulo 10 — Algoritmos Modernos: PPO, DDPG, TD3 e SAC</w:t>
      </w:r>
      <w:r>
        <w:rPr>
          <w:b/>
          <w:bCs/>
          <w:color w:val="1F2937"/>
          <w:sz w:val="21"/>
          <w:szCs w:val="21"/>
        </w:rPr>
        <w:t xml:space="preserve">	</w:t>
        <w:t xml:space="preserve">167</w:t>
      </w:r>
    </w:p>
    <w:p>
      <w:pPr>
        <w:keepLines/>
        <w:tabs>
          <w:tab w:val="right" w:pos="9638" w:leader="dot"/>
        </w:tabs>
        <w:spacing w:after="20" w:before="0" w:line="250"/>
        <w:ind w:left="700" w:right="650"/>
      </w:pPr>
      <w:r>
        <w:rPr>
          <w:b w:val="false"/>
          <w:bCs w:val="false"/>
          <w:color w:val="1F2937"/>
          <w:sz w:val="19"/>
          <w:szCs w:val="19"/>
        </w:rPr>
        <w:t xml:space="preserve">10.1 O que usar na prática?</w:t>
      </w:r>
      <w:r>
        <w:rPr>
          <w:b w:val="false"/>
          <w:bCs w:val="false"/>
          <w:color w:val="1F2937"/>
          <w:sz w:val="19"/>
          <w:szCs w:val="19"/>
        </w:rPr>
        <w:t xml:space="preserve">	</w:t>
        <w:t xml:space="preserve">167</w:t>
      </w:r>
    </w:p>
    <w:p>
      <w:pPr>
        <w:keepLines/>
        <w:tabs>
          <w:tab w:val="right" w:pos="9638" w:leader="dot"/>
        </w:tabs>
        <w:spacing w:after="20" w:before="0" w:line="250"/>
        <w:ind w:left="700" w:right="650"/>
      </w:pPr>
      <w:r>
        <w:rPr>
          <w:b w:val="false"/>
          <w:bCs w:val="false"/>
          <w:color w:val="1F2937"/>
          <w:sz w:val="19"/>
          <w:szCs w:val="19"/>
        </w:rPr>
        <w:t xml:space="preserve">10.2 PPO: otimização de política proximal</w:t>
      </w:r>
      <w:r>
        <w:rPr>
          <w:b w:val="false"/>
          <w:bCs w:val="false"/>
          <w:color w:val="1F2937"/>
          <w:sz w:val="19"/>
          <w:szCs w:val="19"/>
        </w:rPr>
        <w:t xml:space="preserve">	</w:t>
        <w:t xml:space="preserve">168</w:t>
      </w:r>
    </w:p>
    <w:p>
      <w:pPr>
        <w:keepLines/>
        <w:tabs>
          <w:tab w:val="right" w:pos="9638" w:leader="dot"/>
        </w:tabs>
        <w:spacing w:after="20" w:before="0" w:line="250"/>
        <w:ind w:left="1100" w:right="650"/>
      </w:pPr>
      <w:r>
        <w:rPr>
          <w:b w:val="false"/>
          <w:bCs w:val="false"/>
          <w:color w:val="6B7280"/>
          <w:sz w:val="18"/>
          <w:szCs w:val="18"/>
        </w:rPr>
        <w:t xml:space="preserve">10.2.1 A razão de probabilidades</w:t>
      </w:r>
      <w:r>
        <w:rPr>
          <w:b w:val="false"/>
          <w:bCs w:val="false"/>
          <w:color w:val="6B7280"/>
          <w:sz w:val="18"/>
          <w:szCs w:val="18"/>
        </w:rPr>
        <w:t xml:space="preserve">	</w:t>
        <w:t xml:space="preserve">168</w:t>
      </w:r>
    </w:p>
    <w:p>
      <w:pPr>
        <w:keepLines/>
        <w:tabs>
          <w:tab w:val="right" w:pos="9638" w:leader="dot"/>
        </w:tabs>
        <w:spacing w:after="20" w:before="0" w:line="250"/>
        <w:ind w:left="1100" w:right="650"/>
      </w:pPr>
      <w:r>
        <w:rPr>
          <w:b w:val="false"/>
          <w:bCs w:val="false"/>
          <w:color w:val="6B7280"/>
          <w:sz w:val="18"/>
          <w:szCs w:val="18"/>
        </w:rPr>
        <w:t xml:space="preserve">10.2.2 O objetivo recortado</w:t>
      </w:r>
      <w:r>
        <w:rPr>
          <w:b w:val="false"/>
          <w:bCs w:val="false"/>
          <w:color w:val="6B7280"/>
          <w:sz w:val="18"/>
          <w:szCs w:val="18"/>
        </w:rPr>
        <w:t xml:space="preserve">	</w:t>
        <w:t xml:space="preserve">168</w:t>
      </w:r>
    </w:p>
    <w:p>
      <w:pPr>
        <w:keepLines/>
        <w:tabs>
          <w:tab w:val="right" w:pos="9638" w:leader="dot"/>
        </w:tabs>
        <w:spacing w:after="20" w:before="0" w:line="250"/>
        <w:ind w:left="1100" w:right="650"/>
      </w:pPr>
      <w:r>
        <w:rPr>
          <w:b w:val="false"/>
          <w:bCs w:val="false"/>
          <w:color w:val="6B7280"/>
          <w:sz w:val="18"/>
          <w:szCs w:val="18"/>
        </w:rPr>
        <w:t xml:space="preserve">10.2.3 O algoritmo</w:t>
      </w:r>
      <w:r>
        <w:rPr>
          <w:b w:val="false"/>
          <w:bCs w:val="false"/>
          <w:color w:val="6B7280"/>
          <w:sz w:val="18"/>
          <w:szCs w:val="18"/>
        </w:rPr>
        <w:t xml:space="preserve">	</w:t>
        <w:t xml:space="preserve">168</w:t>
      </w:r>
    </w:p>
    <w:p>
      <w:pPr>
        <w:keepLines/>
        <w:tabs>
          <w:tab w:val="right" w:pos="9638" w:leader="dot"/>
        </w:tabs>
        <w:spacing w:after="20" w:before="0" w:line="250"/>
        <w:ind w:left="1100" w:right="650"/>
      </w:pPr>
      <w:r>
        <w:rPr>
          <w:b w:val="false"/>
          <w:bCs w:val="false"/>
          <w:color w:val="6B7280"/>
          <w:sz w:val="18"/>
          <w:szCs w:val="18"/>
        </w:rPr>
        <w:t xml:space="preserve">10.2.4 Detalhes que fazem diferença</w:t>
      </w:r>
      <w:r>
        <w:rPr>
          <w:b w:val="false"/>
          <w:bCs w:val="false"/>
          <w:color w:val="6B7280"/>
          <w:sz w:val="18"/>
          <w:szCs w:val="18"/>
        </w:rPr>
        <w:t xml:space="preserve">	</w:t>
        <w:t xml:space="preserve">169</w:t>
      </w:r>
    </w:p>
    <w:p>
      <w:pPr>
        <w:keepLines/>
        <w:tabs>
          <w:tab w:val="right" w:pos="9638" w:leader="dot"/>
        </w:tabs>
        <w:spacing w:after="20" w:before="0" w:line="250"/>
        <w:ind w:left="700" w:right="650"/>
      </w:pPr>
      <w:r>
        <w:rPr>
          <w:b w:val="false"/>
          <w:bCs w:val="false"/>
          <w:color w:val="1F2937"/>
          <w:sz w:val="19"/>
          <w:szCs w:val="19"/>
        </w:rPr>
        <w:t xml:space="preserve">10.3 Ações contínuas e política determinística</w:t>
      </w:r>
      <w:r>
        <w:rPr>
          <w:b w:val="false"/>
          <w:bCs w:val="false"/>
          <w:color w:val="1F2937"/>
          <w:sz w:val="19"/>
          <w:szCs w:val="19"/>
        </w:rPr>
        <w:t xml:space="preserve">	</w:t>
        <w:t xml:space="preserve">169</w:t>
      </w:r>
    </w:p>
    <w:p>
      <w:pPr>
        <w:keepLines/>
        <w:tabs>
          <w:tab w:val="right" w:pos="9638" w:leader="dot"/>
        </w:tabs>
        <w:spacing w:after="20" w:before="0" w:line="250"/>
        <w:ind w:left="700" w:right="650"/>
      </w:pPr>
      <w:r>
        <w:rPr>
          <w:b w:val="false"/>
          <w:bCs w:val="false"/>
          <w:color w:val="1F2937"/>
          <w:sz w:val="19"/>
          <w:szCs w:val="19"/>
        </w:rPr>
        <w:t xml:space="preserve">10.4 DDPG</w:t>
      </w:r>
      <w:r>
        <w:rPr>
          <w:b w:val="false"/>
          <w:bCs w:val="false"/>
          <w:color w:val="1F2937"/>
          <w:sz w:val="19"/>
          <w:szCs w:val="19"/>
        </w:rPr>
        <w:t xml:space="preserve">	</w:t>
        <w:t xml:space="preserve">169</w:t>
      </w:r>
    </w:p>
    <w:p>
      <w:pPr>
        <w:keepLines/>
        <w:tabs>
          <w:tab w:val="right" w:pos="9638" w:leader="dot"/>
        </w:tabs>
        <w:spacing w:after="20" w:before="0" w:line="250"/>
        <w:ind w:left="700" w:right="650"/>
      </w:pPr>
      <w:r>
        <w:rPr>
          <w:b w:val="false"/>
          <w:bCs w:val="false"/>
          <w:color w:val="1F2937"/>
          <w:sz w:val="19"/>
          <w:szCs w:val="19"/>
        </w:rPr>
        <w:t xml:space="preserve">10.5 TD3</w:t>
      </w:r>
      <w:r>
        <w:rPr>
          <w:b w:val="false"/>
          <w:bCs w:val="false"/>
          <w:color w:val="1F2937"/>
          <w:sz w:val="19"/>
          <w:szCs w:val="19"/>
        </w:rPr>
        <w:t xml:space="preserve">	</w:t>
        <w:t xml:space="preserve">169</w:t>
      </w:r>
    </w:p>
    <w:p>
      <w:pPr>
        <w:keepLines/>
        <w:tabs>
          <w:tab w:val="right" w:pos="9638" w:leader="dot"/>
        </w:tabs>
        <w:spacing w:after="20" w:before="0" w:line="250"/>
        <w:ind w:left="700" w:right="650"/>
      </w:pPr>
      <w:r>
        <w:rPr>
          <w:b w:val="false"/>
          <w:bCs w:val="false"/>
          <w:color w:val="1F2937"/>
          <w:sz w:val="19"/>
          <w:szCs w:val="19"/>
        </w:rPr>
        <w:t xml:space="preserve">10.6 SAC</w:t>
      </w:r>
      <w:r>
        <w:rPr>
          <w:b w:val="false"/>
          <w:bCs w:val="false"/>
          <w:color w:val="1F2937"/>
          <w:sz w:val="19"/>
          <w:szCs w:val="19"/>
        </w:rPr>
        <w:t xml:space="preserve">	</w:t>
        <w:t xml:space="preserve">170</w:t>
      </w:r>
    </w:p>
    <w:p>
      <w:pPr>
        <w:keepLines/>
        <w:tabs>
          <w:tab w:val="right" w:pos="9638" w:leader="dot"/>
        </w:tabs>
        <w:spacing w:after="20" w:before="0" w:line="250"/>
        <w:ind w:left="700" w:right="650"/>
      </w:pPr>
      <w:r>
        <w:rPr>
          <w:b w:val="false"/>
          <w:bCs w:val="false"/>
          <w:color w:val="1F2937"/>
          <w:sz w:val="19"/>
          <w:szCs w:val="19"/>
        </w:rPr>
        <w:t xml:space="preserve">10.7 Comparação</w:t>
      </w:r>
      <w:r>
        <w:rPr>
          <w:b w:val="false"/>
          <w:bCs w:val="false"/>
          <w:color w:val="1F2937"/>
          <w:sz w:val="19"/>
          <w:szCs w:val="19"/>
        </w:rPr>
        <w:t xml:space="preserve">	</w:t>
        <w:t xml:space="preserve">170</w:t>
      </w:r>
    </w:p>
    <w:p>
      <w:pPr>
        <w:keepLines/>
        <w:tabs>
          <w:tab w:val="right" w:pos="9638" w:leader="dot"/>
        </w:tabs>
        <w:spacing w:after="20" w:before="0" w:line="250"/>
        <w:ind w:left="700" w:right="650"/>
      </w:pPr>
      <w:r>
        <w:rPr>
          <w:b w:val="false"/>
          <w:bCs w:val="false"/>
          <w:color w:val="1F2937"/>
          <w:sz w:val="19"/>
          <w:szCs w:val="19"/>
        </w:rPr>
        <w:t xml:space="preserve">10.8 Reprodutibilidade e armadilhas</w:t>
      </w:r>
      <w:r>
        <w:rPr>
          <w:b w:val="false"/>
          <w:bCs w:val="false"/>
          <w:color w:val="1F2937"/>
          <w:sz w:val="19"/>
          <w:szCs w:val="19"/>
        </w:rPr>
        <w:t xml:space="preserve">	</w:t>
        <w:t xml:space="preserve">171</w:t>
      </w:r>
    </w:p>
    <w:p>
      <w:pPr>
        <w:keepLines/>
        <w:tabs>
          <w:tab w:val="right" w:pos="9638" w:leader="dot"/>
        </w:tabs>
        <w:spacing w:after="20" w:before="0" w:line="250"/>
        <w:ind w:left="700" w:right="650"/>
      </w:pPr>
      <w:r>
        <w:rPr>
          <w:b w:val="false"/>
          <w:bCs w:val="false"/>
          <w:color w:val="1F2937"/>
          <w:sz w:val="19"/>
          <w:szCs w:val="19"/>
        </w:rPr>
        <w:t xml:space="preserve">10.9 Mão na massa</w:t>
      </w:r>
      <w:r>
        <w:rPr>
          <w:b w:val="false"/>
          <w:bCs w:val="false"/>
          <w:color w:val="1F2937"/>
          <w:sz w:val="19"/>
          <w:szCs w:val="19"/>
        </w:rPr>
        <w:t xml:space="preserve">	</w:t>
        <w:t xml:space="preserve">171</w:t>
      </w:r>
    </w:p>
    <w:p>
      <w:pPr>
        <w:keepLines/>
        <w:tabs>
          <w:tab w:val="right" w:pos="9638" w:leader="dot"/>
        </w:tabs>
        <w:spacing w:after="20" w:before="0" w:line="250"/>
        <w:ind w:left="1100" w:right="650"/>
      </w:pPr>
      <w:r>
        <w:rPr>
          <w:b w:val="false"/>
          <w:bCs w:val="false"/>
          <w:color w:val="6B7280"/>
          <w:sz w:val="18"/>
          <w:szCs w:val="18"/>
        </w:rPr>
        <w:t xml:space="preserve">10.9.1 PPO no CartPole</w:t>
      </w:r>
      <w:r>
        <w:rPr>
          <w:b w:val="false"/>
          <w:bCs w:val="false"/>
          <w:color w:val="6B7280"/>
          <w:sz w:val="18"/>
          <w:szCs w:val="18"/>
        </w:rPr>
        <w:t xml:space="preserve">	</w:t>
        <w:t xml:space="preserve">171</w:t>
      </w:r>
    </w:p>
    <w:p>
      <w:pPr>
        <w:keepLines/>
        <w:tabs>
          <w:tab w:val="right" w:pos="9638" w:leader="dot"/>
        </w:tabs>
        <w:spacing w:after="20" w:before="0" w:line="250"/>
        <w:ind w:left="1100" w:right="650"/>
      </w:pPr>
      <w:r>
        <w:rPr>
          <w:b w:val="false"/>
          <w:bCs w:val="false"/>
          <w:color w:val="6B7280"/>
          <w:sz w:val="18"/>
          <w:szCs w:val="18"/>
        </w:rPr>
        <w:t xml:space="preserve">10.9.2 O objetivo recortado, na mão</w:t>
      </w:r>
      <w:r>
        <w:rPr>
          <w:b w:val="false"/>
          <w:bCs w:val="false"/>
          <w:color w:val="6B7280"/>
          <w:sz w:val="18"/>
          <w:szCs w:val="18"/>
        </w:rPr>
        <w:t xml:space="preserve">	</w:t>
        <w:t xml:space="preserve">171</w:t>
      </w:r>
    </w:p>
    <w:p>
      <w:pPr>
        <w:keepLines/>
        <w:tabs>
          <w:tab w:val="right" w:pos="9638" w:leader="dot"/>
        </w:tabs>
        <w:spacing w:after="20" w:before="0" w:line="250"/>
        <w:ind w:left="1100" w:right="650"/>
      </w:pPr>
      <w:r>
        <w:rPr>
          <w:b w:val="false"/>
          <w:bCs w:val="false"/>
          <w:color w:val="6B7280"/>
          <w:sz w:val="18"/>
          <w:szCs w:val="18"/>
        </w:rPr>
        <w:t xml:space="preserve">10.9.3 Pendulum: PPO × TD3 × SAC</w:t>
      </w:r>
      <w:r>
        <w:rPr>
          <w:b w:val="false"/>
          <w:bCs w:val="false"/>
          <w:color w:val="6B7280"/>
          <w:sz w:val="18"/>
          <w:szCs w:val="18"/>
        </w:rPr>
        <w:t xml:space="preserve">	</w:t>
        <w:t xml:space="preserve">172</w:t>
      </w:r>
    </w:p>
    <w:p>
      <w:pPr>
        <w:keepLines/>
        <w:tabs>
          <w:tab w:val="right" w:pos="9638" w:leader="dot"/>
        </w:tabs>
        <w:spacing w:after="20" w:before="0" w:line="250"/>
        <w:ind w:left="1100" w:right="650"/>
      </w:pPr>
      <w:r>
        <w:rPr>
          <w:b w:val="false"/>
          <w:bCs w:val="false"/>
          <w:color w:val="6B7280"/>
          <w:sz w:val="18"/>
          <w:szCs w:val="18"/>
        </w:rPr>
        <w:t xml:space="preserve">10.9.4 Sensibilidade a hiperparâmetros</w:t>
      </w:r>
      <w:r>
        <w:rPr>
          <w:b w:val="false"/>
          <w:bCs w:val="false"/>
          <w:color w:val="6B7280"/>
          <w:sz w:val="18"/>
          <w:szCs w:val="18"/>
        </w:rPr>
        <w:t xml:space="preserve">	</w:t>
        <w:t xml:space="preserve">172</w:t>
      </w:r>
    </w:p>
    <w:p>
      <w:pPr>
        <w:keepLines/>
        <w:tabs>
          <w:tab w:val="right" w:pos="9638" w:leader="dot"/>
        </w:tabs>
        <w:spacing w:after="20" w:before="0" w:line="250"/>
        <w:ind w:left="700" w:right="650"/>
      </w:pPr>
      <w:r>
        <w:rPr>
          <w:b w:val="false"/>
          <w:bCs w:val="false"/>
          <w:color w:val="1F2937"/>
          <w:sz w:val="19"/>
          <w:szCs w:val="19"/>
        </w:rPr>
        <w:t xml:space="preserve">10.10 Projeto do capítulo: otimizando um processo com um simulador estatístico</w:t>
      </w:r>
      <w:r>
        <w:rPr>
          <w:b w:val="false"/>
          <w:bCs w:val="false"/>
          <w:color w:val="1F2937"/>
          <w:sz w:val="19"/>
          <w:szCs w:val="19"/>
        </w:rPr>
        <w:t xml:space="preserve">	</w:t>
        <w:t xml:space="preserve">173</w:t>
      </w:r>
    </w:p>
    <w:p>
      <w:pPr>
        <w:keepLines/>
        <w:tabs>
          <w:tab w:val="right" w:pos="9638" w:leader="dot"/>
        </w:tabs>
        <w:spacing w:after="20" w:before="0" w:line="250"/>
        <w:ind w:left="700" w:right="650"/>
      </w:pPr>
      <w:r>
        <w:rPr>
          <w:b w:val="false"/>
          <w:bCs w:val="false"/>
          <w:color w:val="1F2937"/>
          <w:sz w:val="19"/>
          <w:szCs w:val="19"/>
        </w:rPr>
        <w:t xml:space="preserve">10.11 Resumo do capítulo</w:t>
      </w:r>
      <w:r>
        <w:rPr>
          <w:b w:val="false"/>
          <w:bCs w:val="false"/>
          <w:color w:val="1F2937"/>
          <w:sz w:val="19"/>
          <w:szCs w:val="19"/>
        </w:rPr>
        <w:t xml:space="preserve">	</w:t>
        <w:t xml:space="preserve">175</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176</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180</w:t>
      </w:r>
    </w:p>
    <w:p>
      <w:pPr>
        <w:keepLines/>
        <w:tabs>
          <w:tab w:val="right" w:pos="9638" w:leader="dot"/>
        </w:tabs>
        <w:spacing w:after="20" w:before="160" w:line="250"/>
        <w:ind w:left="0" w:right="650"/>
      </w:pPr>
      <w:r>
        <w:rPr>
          <w:b/>
          <w:bCs/>
          <w:color w:val="312E81"/>
          <w:sz w:val="22"/>
          <w:szCs w:val="22"/>
        </w:rPr>
        <w:t xml:space="preserve">Parte IV — Tópicos Avançados</w:t>
      </w:r>
      <w:r>
        <w:rPr>
          <w:b/>
          <w:bCs/>
          <w:color w:val="312E81"/>
          <w:sz w:val="22"/>
          <w:szCs w:val="22"/>
        </w:rPr>
        <w:t xml:space="preserve">	</w:t>
        <w:t xml:space="preserve">181</w:t>
      </w:r>
    </w:p>
    <w:p>
      <w:pPr>
        <w:keepLines/>
        <w:tabs>
          <w:tab w:val="right" w:pos="9638" w:leader="dot"/>
        </w:tabs>
        <w:spacing w:after="20" w:before="100" w:line="250"/>
        <w:ind w:left="300" w:right="650"/>
      </w:pPr>
      <w:r>
        <w:rPr>
          <w:b/>
          <w:bCs/>
          <w:color w:val="1F2937"/>
          <w:sz w:val="21"/>
          <w:szCs w:val="21"/>
        </w:rPr>
        <w:t xml:space="preserve">Capítulo 11 — Aprendizado Baseado em Modelo e Planejamento</w:t>
      </w:r>
      <w:r>
        <w:rPr>
          <w:b/>
          <w:bCs/>
          <w:color w:val="1F2937"/>
          <w:sz w:val="21"/>
          <w:szCs w:val="21"/>
        </w:rPr>
        <w:t xml:space="preserve">	</w:t>
        <w:t xml:space="preserve">182</w:t>
      </w:r>
    </w:p>
    <w:p>
      <w:pPr>
        <w:keepLines/>
        <w:tabs>
          <w:tab w:val="right" w:pos="9638" w:leader="dot"/>
        </w:tabs>
        <w:spacing w:after="20" w:before="0" w:line="250"/>
        <w:ind w:left="700" w:right="650"/>
      </w:pPr>
      <w:r>
        <w:rPr>
          <w:b w:val="false"/>
          <w:bCs w:val="false"/>
          <w:color w:val="1F2937"/>
          <w:sz w:val="19"/>
          <w:szCs w:val="19"/>
        </w:rPr>
        <w:t xml:space="preserve">11.1 Pensar antes de agir</w:t>
      </w:r>
      <w:r>
        <w:rPr>
          <w:b w:val="false"/>
          <w:bCs w:val="false"/>
          <w:color w:val="1F2937"/>
          <w:sz w:val="19"/>
          <w:szCs w:val="19"/>
        </w:rPr>
        <w:t xml:space="preserve">	</w:t>
        <w:t xml:space="preserve">182</w:t>
      </w:r>
    </w:p>
    <w:p>
      <w:pPr>
        <w:keepLines/>
        <w:tabs>
          <w:tab w:val="right" w:pos="9638" w:leader="dot"/>
        </w:tabs>
        <w:spacing w:after="20" w:before="0" w:line="250"/>
        <w:ind w:left="700" w:right="650"/>
      </w:pPr>
      <w:r>
        <w:rPr>
          <w:b w:val="false"/>
          <w:bCs w:val="false"/>
          <w:color w:val="1F2937"/>
          <w:sz w:val="19"/>
          <w:szCs w:val="19"/>
        </w:rPr>
        <w:t xml:space="preserve">11.2 O que é um modelo?</w:t>
      </w:r>
      <w:r>
        <w:rPr>
          <w:b w:val="false"/>
          <w:bCs w:val="false"/>
          <w:color w:val="1F2937"/>
          <w:sz w:val="19"/>
          <w:szCs w:val="19"/>
        </w:rPr>
        <w:t xml:space="preserve">	</w:t>
        <w:t xml:space="preserve">183</w:t>
      </w:r>
    </w:p>
    <w:p>
      <w:pPr>
        <w:keepLines/>
        <w:tabs>
          <w:tab w:val="right" w:pos="9638" w:leader="dot"/>
        </w:tabs>
        <w:spacing w:after="20" w:before="0" w:line="250"/>
        <w:ind w:left="1100" w:right="650"/>
      </w:pPr>
      <w:r>
        <w:rPr>
          <w:b w:val="false"/>
          <w:bCs w:val="false"/>
          <w:color w:val="6B7280"/>
          <w:sz w:val="18"/>
          <w:szCs w:val="18"/>
        </w:rPr>
        <w:t xml:space="preserve">11.2.1 O perigo: erros que se acumulam</w:t>
      </w:r>
      <w:r>
        <w:rPr>
          <w:b w:val="false"/>
          <w:bCs w:val="false"/>
          <w:color w:val="6B7280"/>
          <w:sz w:val="18"/>
          <w:szCs w:val="18"/>
        </w:rPr>
        <w:t xml:space="preserve">	</w:t>
        <w:t xml:space="preserve">183</w:t>
      </w:r>
    </w:p>
    <w:p>
      <w:pPr>
        <w:keepLines/>
        <w:tabs>
          <w:tab w:val="right" w:pos="9638" w:leader="dot"/>
        </w:tabs>
        <w:spacing w:after="20" w:before="0" w:line="250"/>
        <w:ind w:left="700" w:right="650"/>
      </w:pPr>
      <w:r>
        <w:rPr>
          <w:b w:val="false"/>
          <w:bCs w:val="false"/>
          <w:color w:val="1F2937"/>
          <w:sz w:val="19"/>
          <w:szCs w:val="19"/>
        </w:rPr>
        <w:t xml:space="preserve">11.3 Dyna: aprender, planejar e agir juntos</w:t>
      </w:r>
      <w:r>
        <w:rPr>
          <w:b w:val="false"/>
          <w:bCs w:val="false"/>
          <w:color w:val="1F2937"/>
          <w:sz w:val="19"/>
          <w:szCs w:val="19"/>
        </w:rPr>
        <w:t xml:space="preserve">	</w:t>
        <w:t xml:space="preserve">183</w:t>
      </w:r>
    </w:p>
    <w:p>
      <w:pPr>
        <w:keepLines/>
        <w:tabs>
          <w:tab w:val="right" w:pos="9638" w:leader="dot"/>
        </w:tabs>
        <w:spacing w:after="20" w:before="0" w:line="250"/>
        <w:ind w:left="700" w:right="650"/>
      </w:pPr>
      <w:r>
        <w:rPr>
          <w:b w:val="false"/>
          <w:bCs w:val="false"/>
          <w:color w:val="1F2937"/>
          <w:sz w:val="19"/>
          <w:szCs w:val="19"/>
        </w:rPr>
        <w:t xml:space="preserve">11.4 Planejamento em tempo de decisão</w:t>
      </w:r>
      <w:r>
        <w:rPr>
          <w:b w:val="false"/>
          <w:bCs w:val="false"/>
          <w:color w:val="1F2937"/>
          <w:sz w:val="19"/>
          <w:szCs w:val="19"/>
        </w:rPr>
        <w:t xml:space="preserve">	</w:t>
        <w:t xml:space="preserve">184</w:t>
      </w:r>
    </w:p>
    <w:p>
      <w:pPr>
        <w:keepLines/>
        <w:tabs>
          <w:tab w:val="right" w:pos="9638" w:leader="dot"/>
        </w:tabs>
        <w:spacing w:after="20" w:before="0" w:line="250"/>
        <w:ind w:left="1100" w:right="650"/>
      </w:pPr>
      <w:r>
        <w:rPr>
          <w:b w:val="false"/>
          <w:bCs w:val="false"/>
          <w:color w:val="6B7280"/>
          <w:sz w:val="18"/>
          <w:szCs w:val="18"/>
        </w:rPr>
        <w:t xml:space="preserve">11.4.1 Controle preditivo por modelo (MPC)</w:t>
      </w:r>
      <w:r>
        <w:rPr>
          <w:b w:val="false"/>
          <w:bCs w:val="false"/>
          <w:color w:val="6B7280"/>
          <w:sz w:val="18"/>
          <w:szCs w:val="18"/>
        </w:rPr>
        <w:t xml:space="preserve">	</w:t>
        <w:t xml:space="preserve">184</w:t>
      </w:r>
    </w:p>
    <w:p>
      <w:pPr>
        <w:keepLines/>
        <w:tabs>
          <w:tab w:val="right" w:pos="9638" w:leader="dot"/>
        </w:tabs>
        <w:spacing w:after="20" w:before="0" w:line="250"/>
        <w:ind w:left="700" w:right="650"/>
      </w:pPr>
      <w:r>
        <w:rPr>
          <w:b w:val="false"/>
          <w:bCs w:val="false"/>
          <w:color w:val="1F2937"/>
          <w:sz w:val="19"/>
          <w:szCs w:val="19"/>
        </w:rPr>
        <w:t xml:space="preserve">11.5 Busca em árvore de Monte Carlo (MCTS)</w:t>
      </w:r>
      <w:r>
        <w:rPr>
          <w:b w:val="false"/>
          <w:bCs w:val="false"/>
          <w:color w:val="1F2937"/>
          <w:sz w:val="19"/>
          <w:szCs w:val="19"/>
        </w:rPr>
        <w:t xml:space="preserve">	</w:t>
        <w:t xml:space="preserve">185</w:t>
      </w:r>
    </w:p>
    <w:p>
      <w:pPr>
        <w:keepLines/>
        <w:tabs>
          <w:tab w:val="right" w:pos="9638" w:leader="dot"/>
        </w:tabs>
        <w:spacing w:after="20" w:before="0" w:line="250"/>
        <w:ind w:left="700" w:right="650"/>
      </w:pPr>
      <w:r>
        <w:rPr>
          <w:b w:val="false"/>
          <w:bCs w:val="false"/>
          <w:color w:val="1F2937"/>
          <w:sz w:val="19"/>
          <w:szCs w:val="19"/>
        </w:rPr>
        <w:t xml:space="preserve">11.6 De AlphaGo a MuZero</w:t>
      </w:r>
      <w:r>
        <w:rPr>
          <w:b w:val="false"/>
          <w:bCs w:val="false"/>
          <w:color w:val="1F2937"/>
          <w:sz w:val="19"/>
          <w:szCs w:val="19"/>
        </w:rPr>
        <w:t xml:space="preserve">	</w:t>
        <w:t xml:space="preserve">186</w:t>
      </w:r>
    </w:p>
    <w:p>
      <w:pPr>
        <w:keepLines/>
        <w:tabs>
          <w:tab w:val="right" w:pos="9638" w:leader="dot"/>
        </w:tabs>
        <w:spacing w:after="20" w:before="0" w:line="250"/>
        <w:ind w:left="700" w:right="650"/>
      </w:pPr>
      <w:r>
        <w:rPr>
          <w:b w:val="false"/>
          <w:bCs w:val="false"/>
          <w:color w:val="1F2937"/>
          <w:sz w:val="19"/>
          <w:szCs w:val="19"/>
        </w:rPr>
        <w:t xml:space="preserve">11.7 Modelos de mundo profundos</w:t>
      </w:r>
      <w:r>
        <w:rPr>
          <w:b w:val="false"/>
          <w:bCs w:val="false"/>
          <w:color w:val="1F2937"/>
          <w:sz w:val="19"/>
          <w:szCs w:val="19"/>
        </w:rPr>
        <w:t xml:space="preserve">	</w:t>
        <w:t xml:space="preserve">187</w:t>
      </w:r>
    </w:p>
    <w:p>
      <w:pPr>
        <w:keepLines/>
        <w:tabs>
          <w:tab w:val="right" w:pos="9638" w:leader="dot"/>
        </w:tabs>
        <w:spacing w:after="20" w:before="0" w:line="250"/>
        <w:ind w:left="1100" w:right="650"/>
      </w:pPr>
      <w:r>
        <w:rPr>
          <w:b w:val="false"/>
          <w:bCs w:val="false"/>
          <w:color w:val="6B7280"/>
          <w:sz w:val="18"/>
          <w:szCs w:val="18"/>
        </w:rPr>
        <w:t xml:space="preserve">11.7.1 Incerteza e exploração do modelo</w:t>
      </w:r>
      <w:r>
        <w:rPr>
          <w:b w:val="false"/>
          <w:bCs w:val="false"/>
          <w:color w:val="6B7280"/>
          <w:sz w:val="18"/>
          <w:szCs w:val="18"/>
        </w:rPr>
        <w:t xml:space="preserve">	</w:t>
        <w:t xml:space="preserve">187</w:t>
      </w:r>
    </w:p>
    <w:p>
      <w:pPr>
        <w:keepLines/>
        <w:tabs>
          <w:tab w:val="right" w:pos="9638" w:leader="dot"/>
        </w:tabs>
        <w:spacing w:after="20" w:before="0" w:line="250"/>
        <w:ind w:left="700" w:right="650"/>
      </w:pPr>
      <w:r>
        <w:rPr>
          <w:b w:val="false"/>
          <w:bCs w:val="false"/>
          <w:color w:val="1F2937"/>
          <w:sz w:val="19"/>
          <w:szCs w:val="19"/>
        </w:rPr>
        <w:t xml:space="preserve">11.8 Quando usar métodos baseados em modelo?</w:t>
      </w:r>
      <w:r>
        <w:rPr>
          <w:b w:val="false"/>
          <w:bCs w:val="false"/>
          <w:color w:val="1F2937"/>
          <w:sz w:val="19"/>
          <w:szCs w:val="19"/>
        </w:rPr>
        <w:t xml:space="preserve">	</w:t>
        <w:t xml:space="preserve">187</w:t>
      </w:r>
    </w:p>
    <w:p>
      <w:pPr>
        <w:keepLines/>
        <w:tabs>
          <w:tab w:val="right" w:pos="9638" w:leader="dot"/>
        </w:tabs>
        <w:spacing w:after="20" w:before="0" w:line="250"/>
        <w:ind w:left="700" w:right="650"/>
      </w:pPr>
      <w:r>
        <w:rPr>
          <w:b w:val="false"/>
          <w:bCs w:val="false"/>
          <w:color w:val="1F2937"/>
          <w:sz w:val="19"/>
          <w:szCs w:val="19"/>
        </w:rPr>
        <w:t xml:space="preserve">11.9 Mão na massa</w:t>
      </w:r>
      <w:r>
        <w:rPr>
          <w:b w:val="false"/>
          <w:bCs w:val="false"/>
          <w:color w:val="1F2937"/>
          <w:sz w:val="19"/>
          <w:szCs w:val="19"/>
        </w:rPr>
        <w:t xml:space="preserve">	</w:t>
        <w:t xml:space="preserve">187</w:t>
      </w:r>
    </w:p>
    <w:p>
      <w:pPr>
        <w:keepLines/>
        <w:tabs>
          <w:tab w:val="right" w:pos="9638" w:leader="dot"/>
        </w:tabs>
        <w:spacing w:after="20" w:before="0" w:line="250"/>
        <w:ind w:left="1100" w:right="650"/>
      </w:pPr>
      <w:r>
        <w:rPr>
          <w:b w:val="false"/>
          <w:bCs w:val="false"/>
          <w:color w:val="6B7280"/>
          <w:sz w:val="18"/>
          <w:szCs w:val="18"/>
        </w:rPr>
        <w:t xml:space="preserve">11.9.1 Dyna-Q no labirinto</w:t>
      </w:r>
      <w:r>
        <w:rPr>
          <w:b w:val="false"/>
          <w:bCs w:val="false"/>
          <w:color w:val="6B7280"/>
          <w:sz w:val="18"/>
          <w:szCs w:val="18"/>
        </w:rPr>
        <w:t xml:space="preserve">	</w:t>
        <w:t xml:space="preserve">187</w:t>
      </w:r>
    </w:p>
    <w:p>
      <w:pPr>
        <w:keepLines/>
        <w:tabs>
          <w:tab w:val="right" w:pos="9638" w:leader="dot"/>
        </w:tabs>
        <w:spacing w:after="20" w:before="0" w:line="250"/>
        <w:ind w:left="1100" w:right="650"/>
      </w:pPr>
      <w:r>
        <w:rPr>
          <w:b w:val="false"/>
          <w:bCs w:val="false"/>
          <w:color w:val="6B7280"/>
          <w:sz w:val="18"/>
          <w:szCs w:val="18"/>
        </w:rPr>
        <w:t xml:space="preserve">11.9.2 Aprendendo o modelo do CartPole e medindo o acúmulo de erros</w:t>
      </w:r>
      <w:r>
        <w:rPr>
          <w:b w:val="false"/>
          <w:bCs w:val="false"/>
          <w:color w:val="6B7280"/>
          <w:sz w:val="18"/>
          <w:szCs w:val="18"/>
        </w:rPr>
        <w:t xml:space="preserve">	</w:t>
        <w:t xml:space="preserve">188</w:t>
      </w:r>
    </w:p>
    <w:p>
      <w:pPr>
        <w:keepLines/>
        <w:tabs>
          <w:tab w:val="right" w:pos="9638" w:leader="dot"/>
        </w:tabs>
        <w:spacing w:after="20" w:before="0" w:line="250"/>
        <w:ind w:left="1100" w:right="650"/>
      </w:pPr>
      <w:r>
        <w:rPr>
          <w:b w:val="false"/>
          <w:bCs w:val="false"/>
          <w:color w:val="6B7280"/>
          <w:sz w:val="18"/>
          <w:szCs w:val="18"/>
        </w:rPr>
        <w:t xml:space="preserve">11.9.3 MPC com o modelo aprendido</w:t>
      </w:r>
      <w:r>
        <w:rPr>
          <w:b w:val="false"/>
          <w:bCs w:val="false"/>
          <w:color w:val="6B7280"/>
          <w:sz w:val="18"/>
          <w:szCs w:val="18"/>
        </w:rPr>
        <w:t xml:space="preserve">	</w:t>
        <w:t xml:space="preserve">189</w:t>
      </w:r>
    </w:p>
    <w:p>
      <w:pPr>
        <w:keepLines/>
        <w:tabs>
          <w:tab w:val="right" w:pos="9638" w:leader="dot"/>
        </w:tabs>
        <w:spacing w:after="20" w:before="0" w:line="250"/>
        <w:ind w:left="1100" w:right="650"/>
      </w:pPr>
      <w:r>
        <w:rPr>
          <w:b w:val="false"/>
          <w:bCs w:val="false"/>
          <w:color w:val="6B7280"/>
          <w:sz w:val="18"/>
          <w:szCs w:val="18"/>
        </w:rPr>
        <w:t xml:space="preserve">11.9.4 MCTS na velha</w:t>
      </w:r>
      <w:r>
        <w:rPr>
          <w:b w:val="false"/>
          <w:bCs w:val="false"/>
          <w:color w:val="6B7280"/>
          <w:sz w:val="18"/>
          <w:szCs w:val="18"/>
        </w:rPr>
        <w:t xml:space="preserve">	</w:t>
        <w:t xml:space="preserve">190</w:t>
      </w:r>
    </w:p>
    <w:p>
      <w:pPr>
        <w:keepLines/>
        <w:tabs>
          <w:tab w:val="right" w:pos="9638" w:leader="dot"/>
        </w:tabs>
        <w:spacing w:after="20" w:before="0" w:line="250"/>
        <w:ind w:left="700" w:right="650"/>
      </w:pPr>
      <w:r>
        <w:rPr>
          <w:b w:val="false"/>
          <w:bCs w:val="false"/>
          <w:color w:val="1F2937"/>
          <w:sz w:val="19"/>
          <w:szCs w:val="19"/>
        </w:rPr>
        <w:t xml:space="preserve">11.10 Projeto do capítulo: um "mundo imaginado" de clientes</w:t>
      </w:r>
      <w:r>
        <w:rPr>
          <w:b w:val="false"/>
          <w:bCs w:val="false"/>
          <w:color w:val="1F2937"/>
          <w:sz w:val="19"/>
          <w:szCs w:val="19"/>
        </w:rPr>
        <w:t xml:space="preserve">	</w:t>
        <w:t xml:space="preserve">192</w:t>
      </w:r>
    </w:p>
    <w:p>
      <w:pPr>
        <w:keepLines/>
        <w:tabs>
          <w:tab w:val="right" w:pos="9638" w:leader="dot"/>
        </w:tabs>
        <w:spacing w:after="20" w:before="0" w:line="250"/>
        <w:ind w:left="700" w:right="650"/>
      </w:pPr>
      <w:r>
        <w:rPr>
          <w:b w:val="false"/>
          <w:bCs w:val="false"/>
          <w:color w:val="1F2937"/>
          <w:sz w:val="19"/>
          <w:szCs w:val="19"/>
        </w:rPr>
        <w:t xml:space="preserve">11.11 Resumo do capítulo</w:t>
      </w:r>
      <w:r>
        <w:rPr>
          <w:b w:val="false"/>
          <w:bCs w:val="false"/>
          <w:color w:val="1F2937"/>
          <w:sz w:val="19"/>
          <w:szCs w:val="19"/>
        </w:rPr>
        <w:t xml:space="preserve">	</w:t>
        <w:t xml:space="preserve">193</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194</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198</w:t>
      </w:r>
    </w:p>
    <w:p>
      <w:pPr>
        <w:keepLines/>
        <w:tabs>
          <w:tab w:val="right" w:pos="9638" w:leader="dot"/>
        </w:tabs>
        <w:spacing w:after="20" w:before="100" w:line="250"/>
        <w:ind w:left="300" w:right="650"/>
      </w:pPr>
      <w:r>
        <w:rPr>
          <w:b/>
          <w:bCs/>
          <w:color w:val="1F2937"/>
          <w:sz w:val="21"/>
          <w:szCs w:val="21"/>
        </w:rPr>
        <w:t xml:space="preserve">Capítulo 12 — Aprendizado Offline, por Imitação e Avaliação de Políticas</w:t>
      </w:r>
      <w:r>
        <w:rPr>
          <w:b/>
          <w:bCs/>
          <w:color w:val="1F2937"/>
          <w:sz w:val="21"/>
          <w:szCs w:val="21"/>
        </w:rPr>
        <w:t xml:space="preserve">	</w:t>
        <w:t xml:space="preserve">199</w:t>
      </w:r>
    </w:p>
    <w:p>
      <w:pPr>
        <w:keepLines/>
        <w:tabs>
          <w:tab w:val="right" w:pos="9638" w:leader="dot"/>
        </w:tabs>
        <w:spacing w:after="20" w:before="0" w:line="250"/>
        <w:ind w:left="700" w:right="650"/>
      </w:pPr>
      <w:r>
        <w:rPr>
          <w:b w:val="false"/>
          <w:bCs w:val="false"/>
          <w:color w:val="1F2937"/>
          <w:sz w:val="19"/>
          <w:szCs w:val="19"/>
        </w:rPr>
        <w:t xml:space="preserve">12.1 Aprender sem interagir</w:t>
      </w:r>
      <w:r>
        <w:rPr>
          <w:b w:val="false"/>
          <w:bCs w:val="false"/>
          <w:color w:val="1F2937"/>
          <w:sz w:val="19"/>
          <w:szCs w:val="19"/>
        </w:rPr>
        <w:t xml:space="preserve">	</w:t>
        <w:t xml:space="preserve">199</w:t>
      </w:r>
    </w:p>
    <w:p>
      <w:pPr>
        <w:keepLines/>
        <w:tabs>
          <w:tab w:val="right" w:pos="9638" w:leader="dot"/>
        </w:tabs>
        <w:spacing w:after="20" w:before="0" w:line="250"/>
        <w:ind w:left="700" w:right="650"/>
      </w:pPr>
      <w:r>
        <w:rPr>
          <w:b w:val="false"/>
          <w:bCs w:val="false"/>
          <w:color w:val="1F2937"/>
          <w:sz w:val="19"/>
          <w:szCs w:val="19"/>
        </w:rPr>
        <w:t xml:space="preserve">12.2 Aprendizado por imitação</w:t>
      </w:r>
      <w:r>
        <w:rPr>
          <w:b w:val="false"/>
          <w:bCs w:val="false"/>
          <w:color w:val="1F2937"/>
          <w:sz w:val="19"/>
          <w:szCs w:val="19"/>
        </w:rPr>
        <w:t xml:space="preserve">	</w:t>
        <w:t xml:space="preserve">200</w:t>
      </w:r>
    </w:p>
    <w:p>
      <w:pPr>
        <w:keepLines/>
        <w:tabs>
          <w:tab w:val="right" w:pos="9638" w:leader="dot"/>
        </w:tabs>
        <w:spacing w:after="20" w:before="0" w:line="250"/>
        <w:ind w:left="1100" w:right="650"/>
      </w:pPr>
      <w:r>
        <w:rPr>
          <w:b w:val="false"/>
          <w:bCs w:val="false"/>
          <w:color w:val="6B7280"/>
          <w:sz w:val="18"/>
          <w:szCs w:val="18"/>
        </w:rPr>
        <w:t xml:space="preserve">12.2.1 Clonagem de comportamento</w:t>
      </w:r>
      <w:r>
        <w:rPr>
          <w:b w:val="false"/>
          <w:bCs w:val="false"/>
          <w:color w:val="6B7280"/>
          <w:sz w:val="18"/>
          <w:szCs w:val="18"/>
        </w:rPr>
        <w:t xml:space="preserve">	</w:t>
        <w:t xml:space="preserve">200</w:t>
      </w:r>
    </w:p>
    <w:p>
      <w:pPr>
        <w:keepLines/>
        <w:tabs>
          <w:tab w:val="right" w:pos="9638" w:leader="dot"/>
        </w:tabs>
        <w:spacing w:after="20" w:before="0" w:line="250"/>
        <w:ind w:left="1100" w:right="650"/>
      </w:pPr>
      <w:r>
        <w:rPr>
          <w:b w:val="false"/>
          <w:bCs w:val="false"/>
          <w:color w:val="6B7280"/>
          <w:sz w:val="18"/>
          <w:szCs w:val="18"/>
        </w:rPr>
        <w:t xml:space="preserve">12.2.2 O acúmulo de erros</w:t>
      </w:r>
      <w:r>
        <w:rPr>
          <w:b w:val="false"/>
          <w:bCs w:val="false"/>
          <w:color w:val="6B7280"/>
          <w:sz w:val="18"/>
          <w:szCs w:val="18"/>
        </w:rPr>
        <w:t xml:space="preserve">	</w:t>
        <w:t xml:space="preserve">200</w:t>
      </w:r>
    </w:p>
    <w:p>
      <w:pPr>
        <w:keepLines/>
        <w:tabs>
          <w:tab w:val="right" w:pos="9638" w:leader="dot"/>
        </w:tabs>
        <w:spacing w:after="20" w:before="0" w:line="250"/>
        <w:ind w:left="1100" w:right="650"/>
      </w:pPr>
      <w:r>
        <w:rPr>
          <w:b w:val="false"/>
          <w:bCs w:val="false"/>
          <w:color w:val="6B7280"/>
          <w:sz w:val="18"/>
          <w:szCs w:val="18"/>
        </w:rPr>
        <w:t xml:space="preserve">12.2.3 DAgger</w:t>
      </w:r>
      <w:r>
        <w:rPr>
          <w:b w:val="false"/>
          <w:bCs w:val="false"/>
          <w:color w:val="6B7280"/>
          <w:sz w:val="18"/>
          <w:szCs w:val="18"/>
        </w:rPr>
        <w:t xml:space="preserve">	</w:t>
        <w:t xml:space="preserve">200</w:t>
      </w:r>
    </w:p>
    <w:p>
      <w:pPr>
        <w:keepLines/>
        <w:tabs>
          <w:tab w:val="right" w:pos="9638" w:leader="dot"/>
        </w:tabs>
        <w:spacing w:after="20" w:before="0" w:line="250"/>
        <w:ind w:left="700" w:right="650"/>
      </w:pPr>
      <w:r>
        <w:rPr>
          <w:b w:val="false"/>
          <w:bCs w:val="false"/>
          <w:color w:val="1F2937"/>
          <w:sz w:val="19"/>
          <w:szCs w:val="19"/>
        </w:rPr>
        <w:t xml:space="preserve">12.3 Aprendizado por reforço inverso</w:t>
      </w:r>
      <w:r>
        <w:rPr>
          <w:b w:val="false"/>
          <w:bCs w:val="false"/>
          <w:color w:val="1F2937"/>
          <w:sz w:val="19"/>
          <w:szCs w:val="19"/>
        </w:rPr>
        <w:t xml:space="preserve">	</w:t>
        <w:t xml:space="preserve">201</w:t>
      </w:r>
    </w:p>
    <w:p>
      <w:pPr>
        <w:keepLines/>
        <w:tabs>
          <w:tab w:val="right" w:pos="9638" w:leader="dot"/>
        </w:tabs>
        <w:spacing w:after="20" w:before="0" w:line="250"/>
        <w:ind w:left="700" w:right="650"/>
      </w:pPr>
      <w:r>
        <w:rPr>
          <w:b w:val="false"/>
          <w:bCs w:val="false"/>
          <w:color w:val="1F2937"/>
          <w:sz w:val="19"/>
          <w:szCs w:val="19"/>
        </w:rPr>
        <w:t xml:space="preserve">12.4 Aprendizado por reforço offline</w:t>
      </w:r>
      <w:r>
        <w:rPr>
          <w:b w:val="false"/>
          <w:bCs w:val="false"/>
          <w:color w:val="1F2937"/>
          <w:sz w:val="19"/>
          <w:szCs w:val="19"/>
        </w:rPr>
        <w:t xml:space="preserve">	</w:t>
        <w:t xml:space="preserve">201</w:t>
      </w:r>
    </w:p>
    <w:p>
      <w:pPr>
        <w:keepLines/>
        <w:tabs>
          <w:tab w:val="right" w:pos="9638" w:leader="dot"/>
        </w:tabs>
        <w:spacing w:after="20" w:before="0" w:line="250"/>
        <w:ind w:left="1100" w:right="650"/>
      </w:pPr>
      <w:r>
        <w:rPr>
          <w:b w:val="false"/>
          <w:bCs w:val="false"/>
          <w:color w:val="6B7280"/>
          <w:sz w:val="18"/>
          <w:szCs w:val="18"/>
        </w:rPr>
        <w:t xml:space="preserve">12.4.1 O problema do deslocamento de distribuição</w:t>
      </w:r>
      <w:r>
        <w:rPr>
          <w:b w:val="false"/>
          <w:bCs w:val="false"/>
          <w:color w:val="6B7280"/>
          <w:sz w:val="18"/>
          <w:szCs w:val="18"/>
        </w:rPr>
        <w:t xml:space="preserve">	</w:t>
        <w:t xml:space="preserve">201</w:t>
      </w:r>
    </w:p>
    <w:p>
      <w:pPr>
        <w:keepLines/>
        <w:tabs>
          <w:tab w:val="right" w:pos="9638" w:leader="dot"/>
        </w:tabs>
        <w:spacing w:after="20" w:before="0" w:line="250"/>
        <w:ind w:left="1100" w:right="650"/>
      </w:pPr>
      <w:r>
        <w:rPr>
          <w:b w:val="false"/>
          <w:bCs w:val="false"/>
          <w:color w:val="6B7280"/>
          <w:sz w:val="18"/>
          <w:szCs w:val="18"/>
        </w:rPr>
        <w:t xml:space="preserve">12.4.2 A ideia comum: confiar apenas no que os dados mostram</w:t>
      </w:r>
      <w:r>
        <w:rPr>
          <w:b w:val="false"/>
          <w:bCs w:val="false"/>
          <w:color w:val="6B7280"/>
          <w:sz w:val="18"/>
          <w:szCs w:val="18"/>
        </w:rPr>
        <w:t xml:space="preserve">	</w:t>
        <w:t xml:space="preserve">201</w:t>
      </w:r>
    </w:p>
    <w:p>
      <w:pPr>
        <w:keepLines/>
        <w:tabs>
          <w:tab w:val="right" w:pos="9638" w:leader="dot"/>
        </w:tabs>
        <w:spacing w:after="20" w:before="0" w:line="250"/>
        <w:ind w:left="700" w:right="650"/>
      </w:pPr>
      <w:r>
        <w:rPr>
          <w:b w:val="false"/>
          <w:bCs w:val="false"/>
          <w:color w:val="1F2937"/>
          <w:sz w:val="19"/>
          <w:szCs w:val="19"/>
        </w:rPr>
        <w:t xml:space="preserve">12.5 Avaliação de políticas a partir de dados registrados</w:t>
      </w:r>
      <w:r>
        <w:rPr>
          <w:b w:val="false"/>
          <w:bCs w:val="false"/>
          <w:color w:val="1F2937"/>
          <w:sz w:val="19"/>
          <w:szCs w:val="19"/>
        </w:rPr>
        <w:t xml:space="preserve">	</w:t>
        <w:t xml:space="preserve">202</w:t>
      </w:r>
    </w:p>
    <w:p>
      <w:pPr>
        <w:keepLines/>
        <w:tabs>
          <w:tab w:val="right" w:pos="9638" w:leader="dot"/>
        </w:tabs>
        <w:spacing w:after="20" w:before="0" w:line="250"/>
        <w:ind w:left="1100" w:right="650"/>
      </w:pPr>
      <w:r>
        <w:rPr>
          <w:b w:val="false"/>
          <w:bCs w:val="false"/>
          <w:color w:val="6B7280"/>
          <w:sz w:val="18"/>
          <w:szCs w:val="18"/>
        </w:rPr>
        <w:t xml:space="preserve">12.5.1 Os estimadores</w:t>
      </w:r>
      <w:r>
        <w:rPr>
          <w:b w:val="false"/>
          <w:bCs w:val="false"/>
          <w:color w:val="6B7280"/>
          <w:sz w:val="18"/>
          <w:szCs w:val="18"/>
        </w:rPr>
        <w:t xml:space="preserve">	</w:t>
        <w:t xml:space="preserve">202</w:t>
      </w:r>
    </w:p>
    <w:p>
      <w:pPr>
        <w:keepLines/>
        <w:tabs>
          <w:tab w:val="right" w:pos="9638" w:leader="dot"/>
        </w:tabs>
        <w:spacing w:after="20" w:before="0" w:line="250"/>
        <w:ind w:left="1100" w:right="650"/>
      </w:pPr>
      <w:r>
        <w:rPr>
          <w:b w:val="false"/>
          <w:bCs w:val="false"/>
          <w:color w:val="6B7280"/>
          <w:sz w:val="18"/>
          <w:szCs w:val="18"/>
        </w:rPr>
        <w:t xml:space="preserve">12.5.2 Condições necessárias</w:t>
      </w:r>
      <w:r>
        <w:rPr>
          <w:b w:val="false"/>
          <w:bCs w:val="false"/>
          <w:color w:val="6B7280"/>
          <w:sz w:val="18"/>
          <w:szCs w:val="18"/>
        </w:rPr>
        <w:t xml:space="preserve">	</w:t>
        <w:t xml:space="preserve">203</w:t>
      </w:r>
    </w:p>
    <w:p>
      <w:pPr>
        <w:keepLines/>
        <w:tabs>
          <w:tab w:val="right" w:pos="9638" w:leader="dot"/>
        </w:tabs>
        <w:spacing w:after="20" w:before="0" w:line="250"/>
        <w:ind w:left="700" w:right="650"/>
      </w:pPr>
      <w:r>
        <w:rPr>
          <w:b w:val="false"/>
          <w:bCs w:val="false"/>
          <w:color w:val="1F2937"/>
          <w:sz w:val="19"/>
          <w:szCs w:val="19"/>
        </w:rPr>
        <w:t xml:space="preserve">12.6 Associação e causalidade</w:t>
      </w:r>
      <w:r>
        <w:rPr>
          <w:b w:val="false"/>
          <w:bCs w:val="false"/>
          <w:color w:val="1F2937"/>
          <w:sz w:val="19"/>
          <w:szCs w:val="19"/>
        </w:rPr>
        <w:t xml:space="preserve">	</w:t>
        <w:t xml:space="preserve">203</w:t>
      </w:r>
    </w:p>
    <w:p>
      <w:pPr>
        <w:keepLines/>
        <w:tabs>
          <w:tab w:val="right" w:pos="9638" w:leader="dot"/>
        </w:tabs>
        <w:spacing w:after="20" w:before="0" w:line="250"/>
        <w:ind w:left="700" w:right="650"/>
      </w:pPr>
      <w:r>
        <w:rPr>
          <w:b w:val="false"/>
          <w:bCs w:val="false"/>
          <w:color w:val="1F2937"/>
          <w:sz w:val="19"/>
          <w:szCs w:val="19"/>
        </w:rPr>
        <w:t xml:space="preserve">12.7 Mão na massa</w:t>
      </w:r>
      <w:r>
        <w:rPr>
          <w:b w:val="false"/>
          <w:bCs w:val="false"/>
          <w:color w:val="1F2937"/>
          <w:sz w:val="19"/>
          <w:szCs w:val="19"/>
        </w:rPr>
        <w:t xml:space="preserve">	</w:t>
        <w:t xml:space="preserve">203</w:t>
      </w:r>
    </w:p>
    <w:p>
      <w:pPr>
        <w:keepLines/>
        <w:tabs>
          <w:tab w:val="right" w:pos="9638" w:leader="dot"/>
        </w:tabs>
        <w:spacing w:after="20" w:before="0" w:line="250"/>
        <w:ind w:left="1100" w:right="650"/>
      </w:pPr>
      <w:r>
        <w:rPr>
          <w:b w:val="false"/>
          <w:bCs w:val="false"/>
          <w:color w:val="6B7280"/>
          <w:sz w:val="18"/>
          <w:szCs w:val="18"/>
        </w:rPr>
        <w:t xml:space="preserve">12.7.1 Um especialista para o CartPole</w:t>
      </w:r>
      <w:r>
        <w:rPr>
          <w:b w:val="false"/>
          <w:bCs w:val="false"/>
          <w:color w:val="6B7280"/>
          <w:sz w:val="18"/>
          <w:szCs w:val="18"/>
        </w:rPr>
        <w:t xml:space="preserve">	</w:t>
        <w:t xml:space="preserve">203</w:t>
      </w:r>
    </w:p>
    <w:p>
      <w:pPr>
        <w:keepLines/>
        <w:tabs>
          <w:tab w:val="right" w:pos="9638" w:leader="dot"/>
        </w:tabs>
        <w:spacing w:after="20" w:before="0" w:line="250"/>
        <w:ind w:left="1100" w:right="650"/>
      </w:pPr>
      <w:r>
        <w:rPr>
          <w:b w:val="false"/>
          <w:bCs w:val="false"/>
          <w:color w:val="6B7280"/>
          <w:sz w:val="18"/>
          <w:szCs w:val="18"/>
        </w:rPr>
        <w:t xml:space="preserve">12.7.2 Clonagem de comportamento e acúmulo de erros</w:t>
      </w:r>
      <w:r>
        <w:rPr>
          <w:b w:val="false"/>
          <w:bCs w:val="false"/>
          <w:color w:val="6B7280"/>
          <w:sz w:val="18"/>
          <w:szCs w:val="18"/>
        </w:rPr>
        <w:t xml:space="preserve">	</w:t>
        <w:t xml:space="preserve">204</w:t>
      </w:r>
    </w:p>
    <w:p>
      <w:pPr>
        <w:keepLines/>
        <w:tabs>
          <w:tab w:val="right" w:pos="9638" w:leader="dot"/>
        </w:tabs>
        <w:spacing w:after="20" w:before="0" w:line="250"/>
        <w:ind w:left="1100" w:right="650"/>
      </w:pPr>
      <w:r>
        <w:rPr>
          <w:b w:val="false"/>
          <w:bCs w:val="false"/>
          <w:color w:val="6B7280"/>
          <w:sz w:val="18"/>
          <w:szCs w:val="18"/>
        </w:rPr>
        <w:t xml:space="preserve">12.7.3 DAgger</w:t>
      </w:r>
      <w:r>
        <w:rPr>
          <w:b w:val="false"/>
          <w:bCs w:val="false"/>
          <w:color w:val="6B7280"/>
          <w:sz w:val="18"/>
          <w:szCs w:val="18"/>
        </w:rPr>
        <w:t xml:space="preserve">	</w:t>
        <w:t xml:space="preserve">204</w:t>
      </w:r>
    </w:p>
    <w:p>
      <w:pPr>
        <w:keepLines/>
        <w:tabs>
          <w:tab w:val="right" w:pos="9638" w:leader="dot"/>
        </w:tabs>
        <w:spacing w:after="20" w:before="0" w:line="250"/>
        <w:ind w:left="1100" w:right="650"/>
      </w:pPr>
      <w:r>
        <w:rPr>
          <w:b w:val="false"/>
          <w:bCs w:val="false"/>
          <w:color w:val="6B7280"/>
          <w:sz w:val="18"/>
          <w:szCs w:val="18"/>
        </w:rPr>
        <w:t xml:space="preserve">12.7.4 AR offline com o Fitted Q-Iteration</w:t>
      </w:r>
      <w:r>
        <w:rPr>
          <w:b w:val="false"/>
          <w:bCs w:val="false"/>
          <w:color w:val="6B7280"/>
          <w:sz w:val="18"/>
          <w:szCs w:val="18"/>
        </w:rPr>
        <w:t xml:space="preserve">	</w:t>
        <w:t xml:space="preserve">205</w:t>
      </w:r>
    </w:p>
    <w:p>
      <w:pPr>
        <w:keepLines/>
        <w:tabs>
          <w:tab w:val="right" w:pos="9638" w:leader="dot"/>
        </w:tabs>
        <w:spacing w:after="20" w:before="0" w:line="250"/>
        <w:ind w:left="1100" w:right="650"/>
      </w:pPr>
      <w:r>
        <w:rPr>
          <w:b w:val="false"/>
          <w:bCs w:val="false"/>
          <w:color w:val="6B7280"/>
          <w:sz w:val="18"/>
          <w:szCs w:val="18"/>
        </w:rPr>
        <w:t xml:space="preserve">12.7.5 Avaliação off-policy com dados do Bank Marketing</w:t>
      </w:r>
      <w:r>
        <w:rPr>
          <w:b w:val="false"/>
          <w:bCs w:val="false"/>
          <w:color w:val="6B7280"/>
          <w:sz w:val="18"/>
          <w:szCs w:val="18"/>
        </w:rPr>
        <w:t xml:space="preserve">	</w:t>
        <w:t xml:space="preserve">205</w:t>
      </w:r>
    </w:p>
    <w:p>
      <w:pPr>
        <w:keepLines/>
        <w:tabs>
          <w:tab w:val="right" w:pos="9638" w:leader="dot"/>
        </w:tabs>
        <w:spacing w:after="20" w:before="0" w:line="250"/>
        <w:ind w:left="1100" w:right="650"/>
      </w:pPr>
      <w:r>
        <w:rPr>
          <w:b w:val="false"/>
          <w:bCs w:val="false"/>
          <w:color w:val="6B7280"/>
          <w:sz w:val="18"/>
          <w:szCs w:val="18"/>
        </w:rPr>
        <w:t xml:space="preserve">12.7.6 Qual estimador é melhor? Um experimento controlado</w:t>
      </w:r>
      <w:r>
        <w:rPr>
          <w:b w:val="false"/>
          <w:bCs w:val="false"/>
          <w:color w:val="6B7280"/>
          <w:sz w:val="18"/>
          <w:szCs w:val="18"/>
        </w:rPr>
        <w:t xml:space="preserve">	</w:t>
        <w:t xml:space="preserve">206</w:t>
      </w:r>
    </w:p>
    <w:p>
      <w:pPr>
        <w:keepLines/>
        <w:tabs>
          <w:tab w:val="right" w:pos="9638" w:leader="dot"/>
        </w:tabs>
        <w:spacing w:after="20" w:before="0" w:line="250"/>
        <w:ind w:left="700" w:right="650"/>
      </w:pPr>
      <w:r>
        <w:rPr>
          <w:b w:val="false"/>
          <w:bCs w:val="false"/>
          <w:color w:val="1F2937"/>
          <w:sz w:val="19"/>
          <w:szCs w:val="19"/>
        </w:rPr>
        <w:t xml:space="preserve">12.8 Projeto do capítulo: auditando a escolha do canal de contato</w:t>
      </w:r>
      <w:r>
        <w:rPr>
          <w:b w:val="false"/>
          <w:bCs w:val="false"/>
          <w:color w:val="1F2937"/>
          <w:sz w:val="19"/>
          <w:szCs w:val="19"/>
        </w:rPr>
        <w:t xml:space="preserve">	</w:t>
        <w:t xml:space="preserve">207</w:t>
      </w:r>
    </w:p>
    <w:p>
      <w:pPr>
        <w:keepLines/>
        <w:tabs>
          <w:tab w:val="right" w:pos="9638" w:leader="dot"/>
        </w:tabs>
        <w:spacing w:after="20" w:before="0" w:line="250"/>
        <w:ind w:left="700" w:right="650"/>
      </w:pPr>
      <w:r>
        <w:rPr>
          <w:b w:val="false"/>
          <w:bCs w:val="false"/>
          <w:color w:val="1F2937"/>
          <w:sz w:val="19"/>
          <w:szCs w:val="19"/>
        </w:rPr>
        <w:t xml:space="preserve">12.9 Resumo do capítulo</w:t>
      </w:r>
      <w:r>
        <w:rPr>
          <w:b w:val="false"/>
          <w:bCs w:val="false"/>
          <w:color w:val="1F2937"/>
          <w:sz w:val="19"/>
          <w:szCs w:val="19"/>
        </w:rPr>
        <w:t xml:space="preserve">	</w:t>
        <w:t xml:space="preserve">208</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209</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213</w:t>
      </w:r>
    </w:p>
    <w:p>
      <w:pPr>
        <w:keepLines/>
        <w:tabs>
          <w:tab w:val="right" w:pos="9638" w:leader="dot"/>
        </w:tabs>
        <w:spacing w:after="20" w:before="100" w:line="250"/>
        <w:ind w:left="300" w:right="650"/>
      </w:pPr>
      <w:r>
        <w:rPr>
          <w:b/>
          <w:bCs/>
          <w:color w:val="1F2937"/>
          <w:sz w:val="21"/>
          <w:szCs w:val="21"/>
        </w:rPr>
        <w:t xml:space="preserve">Capítulo 13 — Sistemas Multiagente, RLHF e Fronteiras</w:t>
      </w:r>
      <w:r>
        <w:rPr>
          <w:b/>
          <w:bCs/>
          <w:color w:val="1F2937"/>
          <w:sz w:val="21"/>
          <w:szCs w:val="21"/>
        </w:rPr>
        <w:t xml:space="preserve">	</w:t>
        <w:t xml:space="preserve">214</w:t>
      </w:r>
    </w:p>
    <w:p>
      <w:pPr>
        <w:keepLines/>
        <w:tabs>
          <w:tab w:val="right" w:pos="9638" w:leader="dot"/>
        </w:tabs>
        <w:spacing w:after="20" w:before="0" w:line="250"/>
        <w:ind w:left="700" w:right="650"/>
      </w:pPr>
      <w:r>
        <w:rPr>
          <w:b w:val="false"/>
          <w:bCs w:val="false"/>
          <w:color w:val="1F2937"/>
          <w:sz w:val="19"/>
          <w:szCs w:val="19"/>
        </w:rPr>
        <w:t xml:space="preserve">13.1 Quando há mais de um agente</w:t>
      </w:r>
      <w:r>
        <w:rPr>
          <w:b w:val="false"/>
          <w:bCs w:val="false"/>
          <w:color w:val="1F2937"/>
          <w:sz w:val="19"/>
          <w:szCs w:val="19"/>
        </w:rPr>
        <w:t xml:space="preserve">	</w:t>
        <w:t xml:space="preserve">214</w:t>
      </w:r>
    </w:p>
    <w:p>
      <w:pPr>
        <w:keepLines/>
        <w:tabs>
          <w:tab w:val="right" w:pos="9638" w:leader="dot"/>
        </w:tabs>
        <w:spacing w:after="20" w:before="0" w:line="250"/>
        <w:ind w:left="700" w:right="650"/>
      </w:pPr>
      <w:r>
        <w:rPr>
          <w:b w:val="false"/>
          <w:bCs w:val="false"/>
          <w:color w:val="1F2937"/>
          <w:sz w:val="19"/>
          <w:szCs w:val="19"/>
        </w:rPr>
        <w:t xml:space="preserve">13.2 Teoria dos jogos em poucas linhas</w:t>
      </w:r>
      <w:r>
        <w:rPr>
          <w:b w:val="false"/>
          <w:bCs w:val="false"/>
          <w:color w:val="1F2937"/>
          <w:sz w:val="19"/>
          <w:szCs w:val="19"/>
        </w:rPr>
        <w:t xml:space="preserve">	</w:t>
        <w:t xml:space="preserve">215</w:t>
      </w:r>
    </w:p>
    <w:p>
      <w:pPr>
        <w:keepLines/>
        <w:tabs>
          <w:tab w:val="right" w:pos="9638" w:leader="dot"/>
        </w:tabs>
        <w:spacing w:after="20" w:before="0" w:line="250"/>
        <w:ind w:left="700" w:right="650"/>
      </w:pPr>
      <w:r>
        <w:rPr>
          <w:b w:val="false"/>
          <w:bCs w:val="false"/>
          <w:color w:val="1F2937"/>
          <w:sz w:val="19"/>
          <w:szCs w:val="19"/>
        </w:rPr>
        <w:t xml:space="preserve">13.3 Por que o AR multiagente é difícil</w:t>
      </w:r>
      <w:r>
        <w:rPr>
          <w:b w:val="false"/>
          <w:bCs w:val="false"/>
          <w:color w:val="1F2937"/>
          <w:sz w:val="19"/>
          <w:szCs w:val="19"/>
        </w:rPr>
        <w:t xml:space="preserve">	</w:t>
        <w:t xml:space="preserve">215</w:t>
      </w:r>
    </w:p>
    <w:p>
      <w:pPr>
        <w:keepLines/>
        <w:tabs>
          <w:tab w:val="right" w:pos="9638" w:leader="dot"/>
        </w:tabs>
        <w:spacing w:after="20" w:before="0" w:line="250"/>
        <w:ind w:left="700" w:right="650"/>
      </w:pPr>
      <w:r>
        <w:rPr>
          <w:b w:val="false"/>
          <w:bCs w:val="false"/>
          <w:color w:val="1F2937"/>
          <w:sz w:val="19"/>
          <w:szCs w:val="19"/>
        </w:rPr>
        <w:t xml:space="preserve">13.4 Abordagens</w:t>
      </w:r>
      <w:r>
        <w:rPr>
          <w:b w:val="false"/>
          <w:bCs w:val="false"/>
          <w:color w:val="1F2937"/>
          <w:sz w:val="19"/>
          <w:szCs w:val="19"/>
        </w:rPr>
        <w:t xml:space="preserve">	</w:t>
        <w:t xml:space="preserve">216</w:t>
      </w:r>
    </w:p>
    <w:p>
      <w:pPr>
        <w:keepLines/>
        <w:tabs>
          <w:tab w:val="right" w:pos="9638" w:leader="dot"/>
        </w:tabs>
        <w:spacing w:after="20" w:before="0" w:line="250"/>
        <w:ind w:left="1100" w:right="650"/>
      </w:pPr>
      <w:r>
        <w:rPr>
          <w:b w:val="false"/>
          <w:bCs w:val="false"/>
          <w:color w:val="6B7280"/>
          <w:sz w:val="18"/>
          <w:szCs w:val="18"/>
        </w:rPr>
        <w:t xml:space="preserve">13.4.1 Aprendizes independentes</w:t>
      </w:r>
      <w:r>
        <w:rPr>
          <w:b w:val="false"/>
          <w:bCs w:val="false"/>
          <w:color w:val="6B7280"/>
          <w:sz w:val="18"/>
          <w:szCs w:val="18"/>
        </w:rPr>
        <w:t xml:space="preserve">	</w:t>
        <w:t xml:space="preserve">216</w:t>
      </w:r>
    </w:p>
    <w:p>
      <w:pPr>
        <w:keepLines/>
        <w:tabs>
          <w:tab w:val="right" w:pos="9638" w:leader="dot"/>
        </w:tabs>
        <w:spacing w:after="20" w:before="0" w:line="250"/>
        <w:ind w:left="1100" w:right="650"/>
      </w:pPr>
      <w:r>
        <w:rPr>
          <w:b w:val="false"/>
          <w:bCs w:val="false"/>
          <w:color w:val="6B7280"/>
          <w:sz w:val="18"/>
          <w:szCs w:val="18"/>
        </w:rPr>
        <w:t xml:space="preserve">13.4.2 Treinamento centralizado, execução descentralizada (CTDE)</w:t>
      </w:r>
      <w:r>
        <w:rPr>
          <w:b w:val="false"/>
          <w:bCs w:val="false"/>
          <w:color w:val="6B7280"/>
          <w:sz w:val="18"/>
          <w:szCs w:val="18"/>
        </w:rPr>
        <w:t xml:space="preserve">	</w:t>
        <w:t xml:space="preserve">216</w:t>
      </w:r>
    </w:p>
    <w:p>
      <w:pPr>
        <w:keepLines/>
        <w:tabs>
          <w:tab w:val="right" w:pos="9638" w:leader="dot"/>
        </w:tabs>
        <w:spacing w:after="20" w:before="0" w:line="250"/>
        <w:ind w:left="1100" w:right="650"/>
      </w:pPr>
      <w:r>
        <w:rPr>
          <w:b w:val="false"/>
          <w:bCs w:val="false"/>
          <w:color w:val="6B7280"/>
          <w:sz w:val="18"/>
          <w:szCs w:val="18"/>
        </w:rPr>
        <w:t xml:space="preserve">13.4.3 Autojogo e populações</w:t>
      </w:r>
      <w:r>
        <w:rPr>
          <w:b w:val="false"/>
          <w:bCs w:val="false"/>
          <w:color w:val="6B7280"/>
          <w:sz w:val="18"/>
          <w:szCs w:val="18"/>
        </w:rPr>
        <w:t xml:space="preserve">	</w:t>
        <w:t xml:space="preserve">216</w:t>
      </w:r>
    </w:p>
    <w:p>
      <w:pPr>
        <w:keepLines/>
        <w:tabs>
          <w:tab w:val="right" w:pos="9638" w:leader="dot"/>
        </w:tabs>
        <w:spacing w:after="20" w:before="0" w:line="250"/>
        <w:ind w:left="700" w:right="650"/>
      </w:pPr>
      <w:r>
        <w:rPr>
          <w:b w:val="false"/>
          <w:bCs w:val="false"/>
          <w:color w:val="1F2937"/>
          <w:sz w:val="19"/>
          <w:szCs w:val="19"/>
        </w:rPr>
        <w:t xml:space="preserve">13.5 RLHF: aprender a partir de preferências humanas</w:t>
      </w:r>
      <w:r>
        <w:rPr>
          <w:b w:val="false"/>
          <w:bCs w:val="false"/>
          <w:color w:val="1F2937"/>
          <w:sz w:val="19"/>
          <w:szCs w:val="19"/>
        </w:rPr>
        <w:t xml:space="preserve">	</w:t>
        <w:t xml:space="preserve">216</w:t>
      </w:r>
    </w:p>
    <w:p>
      <w:pPr>
        <w:keepLines/>
        <w:tabs>
          <w:tab w:val="right" w:pos="9638" w:leader="dot"/>
        </w:tabs>
        <w:spacing w:after="20" w:before="0" w:line="250"/>
        <w:ind w:left="1100" w:right="650"/>
      </w:pPr>
      <w:r>
        <w:rPr>
          <w:b w:val="false"/>
          <w:bCs w:val="false"/>
          <w:color w:val="6B7280"/>
          <w:sz w:val="18"/>
          <w:szCs w:val="18"/>
        </w:rPr>
        <w:t xml:space="preserve">13.5.1 Por que RLHF?</w:t>
      </w:r>
      <w:r>
        <w:rPr>
          <w:b w:val="false"/>
          <w:bCs w:val="false"/>
          <w:color w:val="6B7280"/>
          <w:sz w:val="18"/>
          <w:szCs w:val="18"/>
        </w:rPr>
        <w:t xml:space="preserve">	</w:t>
        <w:t xml:space="preserve">216</w:t>
      </w:r>
    </w:p>
    <w:p>
      <w:pPr>
        <w:keepLines/>
        <w:tabs>
          <w:tab w:val="right" w:pos="9638" w:leader="dot"/>
        </w:tabs>
        <w:spacing w:after="20" w:before="0" w:line="250"/>
        <w:ind w:left="1100" w:right="650"/>
      </w:pPr>
      <w:r>
        <w:rPr>
          <w:b w:val="false"/>
          <w:bCs w:val="false"/>
          <w:color w:val="6B7280"/>
          <w:sz w:val="18"/>
          <w:szCs w:val="18"/>
        </w:rPr>
        <w:t xml:space="preserve">13.5.2 O pipeline em três etapas</w:t>
      </w:r>
      <w:r>
        <w:rPr>
          <w:b w:val="false"/>
          <w:bCs w:val="false"/>
          <w:color w:val="6B7280"/>
          <w:sz w:val="18"/>
          <w:szCs w:val="18"/>
        </w:rPr>
        <w:t xml:space="preserve">	</w:t>
        <w:t xml:space="preserve">217</w:t>
      </w:r>
    </w:p>
    <w:p>
      <w:pPr>
        <w:keepLines/>
        <w:tabs>
          <w:tab w:val="right" w:pos="9638" w:leader="dot"/>
        </w:tabs>
        <w:spacing w:after="20" w:before="0" w:line="250"/>
        <w:ind w:left="1100" w:right="650"/>
      </w:pPr>
      <w:r>
        <w:rPr>
          <w:b w:val="false"/>
          <w:bCs w:val="false"/>
          <w:color w:val="6B7280"/>
          <w:sz w:val="18"/>
          <w:szCs w:val="18"/>
        </w:rPr>
        <w:t xml:space="preserve">13.5.3 O modelo de Bradley–Terry</w:t>
      </w:r>
      <w:r>
        <w:rPr>
          <w:b w:val="false"/>
          <w:bCs w:val="false"/>
          <w:color w:val="6B7280"/>
          <w:sz w:val="18"/>
          <w:szCs w:val="18"/>
        </w:rPr>
        <w:t xml:space="preserve">	</w:t>
        <w:t xml:space="preserve">217</w:t>
      </w:r>
    </w:p>
    <w:p>
      <w:pPr>
        <w:keepLines/>
        <w:tabs>
          <w:tab w:val="right" w:pos="9638" w:leader="dot"/>
        </w:tabs>
        <w:spacing w:after="20" w:before="0" w:line="250"/>
        <w:ind w:left="1100" w:right="650"/>
      </w:pPr>
      <w:r>
        <w:rPr>
          <w:b w:val="false"/>
          <w:bCs w:val="false"/>
          <w:color w:val="6B7280"/>
          <w:sz w:val="18"/>
          <w:szCs w:val="18"/>
        </w:rPr>
        <w:t xml:space="preserve">13.5.4 DPO: preferências sem aprendizado por reforço explícito</w:t>
      </w:r>
      <w:r>
        <w:rPr>
          <w:b w:val="false"/>
          <w:bCs w:val="false"/>
          <w:color w:val="6B7280"/>
          <w:sz w:val="18"/>
          <w:szCs w:val="18"/>
        </w:rPr>
        <w:t xml:space="preserve">	</w:t>
        <w:t xml:space="preserve">218</w:t>
      </w:r>
    </w:p>
    <w:p>
      <w:pPr>
        <w:keepLines/>
        <w:tabs>
          <w:tab w:val="right" w:pos="9638" w:leader="dot"/>
        </w:tabs>
        <w:spacing w:after="20" w:before="0" w:line="250"/>
        <w:ind w:left="1100" w:right="650"/>
      </w:pPr>
      <w:r>
        <w:rPr>
          <w:b w:val="false"/>
          <w:bCs w:val="false"/>
          <w:color w:val="6B7280"/>
          <w:sz w:val="18"/>
          <w:szCs w:val="18"/>
        </w:rPr>
        <w:t xml:space="preserve">13.5.5 Sobre-otimização e a lei de Goodhart</w:t>
      </w:r>
      <w:r>
        <w:rPr>
          <w:b w:val="false"/>
          <w:bCs w:val="false"/>
          <w:color w:val="6B7280"/>
          <w:sz w:val="18"/>
          <w:szCs w:val="18"/>
        </w:rPr>
        <w:t xml:space="preserve">	</w:t>
        <w:t xml:space="preserve">218</w:t>
      </w:r>
    </w:p>
    <w:p>
      <w:pPr>
        <w:keepLines/>
        <w:tabs>
          <w:tab w:val="right" w:pos="9638" w:leader="dot"/>
        </w:tabs>
        <w:spacing w:after="20" w:before="0" w:line="250"/>
        <w:ind w:left="700" w:right="650"/>
      </w:pPr>
      <w:r>
        <w:rPr>
          <w:b w:val="false"/>
          <w:bCs w:val="false"/>
          <w:color w:val="1F2937"/>
          <w:sz w:val="19"/>
          <w:szCs w:val="19"/>
        </w:rPr>
        <w:t xml:space="preserve">13.6 Segurança, alinhamento e ética</w:t>
      </w:r>
      <w:r>
        <w:rPr>
          <w:b w:val="false"/>
          <w:bCs w:val="false"/>
          <w:color w:val="1F2937"/>
          <w:sz w:val="19"/>
          <w:szCs w:val="19"/>
        </w:rPr>
        <w:t xml:space="preserve">	</w:t>
        <w:t xml:space="preserve">219</w:t>
      </w:r>
    </w:p>
    <w:p>
      <w:pPr>
        <w:keepLines/>
        <w:tabs>
          <w:tab w:val="right" w:pos="9638" w:leader="dot"/>
        </w:tabs>
        <w:spacing w:after="20" w:before="0" w:line="250"/>
        <w:ind w:left="700" w:right="650"/>
      </w:pPr>
      <w:r>
        <w:rPr>
          <w:b w:val="false"/>
          <w:bCs w:val="false"/>
          <w:color w:val="1F2937"/>
          <w:sz w:val="19"/>
          <w:szCs w:val="19"/>
        </w:rPr>
        <w:t xml:space="preserve">13.7 Fronteiras da pesquisa</w:t>
      </w:r>
      <w:r>
        <w:rPr>
          <w:b w:val="false"/>
          <w:bCs w:val="false"/>
          <w:color w:val="1F2937"/>
          <w:sz w:val="19"/>
          <w:szCs w:val="19"/>
        </w:rPr>
        <w:t xml:space="preserve">	</w:t>
        <w:t xml:space="preserve">220</w:t>
      </w:r>
    </w:p>
    <w:p>
      <w:pPr>
        <w:keepLines/>
        <w:tabs>
          <w:tab w:val="right" w:pos="9638" w:leader="dot"/>
        </w:tabs>
        <w:spacing w:after="20" w:before="0" w:line="250"/>
        <w:ind w:left="700" w:right="650"/>
      </w:pPr>
      <w:r>
        <w:rPr>
          <w:b w:val="false"/>
          <w:bCs w:val="false"/>
          <w:color w:val="1F2937"/>
          <w:sz w:val="19"/>
          <w:szCs w:val="19"/>
        </w:rPr>
        <w:t xml:space="preserve">13.8 Para continuar estudando</w:t>
      </w:r>
      <w:r>
        <w:rPr>
          <w:b w:val="false"/>
          <w:bCs w:val="false"/>
          <w:color w:val="1F2937"/>
          <w:sz w:val="19"/>
          <w:szCs w:val="19"/>
        </w:rPr>
        <w:t xml:space="preserve">	</w:t>
        <w:t xml:space="preserve">220</w:t>
      </w:r>
    </w:p>
    <w:p>
      <w:pPr>
        <w:keepLines/>
        <w:tabs>
          <w:tab w:val="right" w:pos="9638" w:leader="dot"/>
        </w:tabs>
        <w:spacing w:after="20" w:before="0" w:line="250"/>
        <w:ind w:left="700" w:right="650"/>
      </w:pPr>
      <w:r>
        <w:rPr>
          <w:b w:val="false"/>
          <w:bCs w:val="false"/>
          <w:color w:val="1F2937"/>
          <w:sz w:val="19"/>
          <w:szCs w:val="19"/>
        </w:rPr>
        <w:t xml:space="preserve">13.9 Mão na massa</w:t>
      </w:r>
      <w:r>
        <w:rPr>
          <w:b w:val="false"/>
          <w:bCs w:val="false"/>
          <w:color w:val="1F2937"/>
          <w:sz w:val="19"/>
          <w:szCs w:val="19"/>
        </w:rPr>
        <w:t xml:space="preserve">	</w:t>
        <w:t xml:space="preserve">221</w:t>
      </w:r>
    </w:p>
    <w:p>
      <w:pPr>
        <w:keepLines/>
        <w:tabs>
          <w:tab w:val="right" w:pos="9638" w:leader="dot"/>
        </w:tabs>
        <w:spacing w:after="20" w:before="0" w:line="250"/>
        <w:ind w:left="1100" w:right="650"/>
      </w:pPr>
      <w:r>
        <w:rPr>
          <w:b w:val="false"/>
          <w:bCs w:val="false"/>
          <w:color w:val="6B7280"/>
          <w:sz w:val="18"/>
          <w:szCs w:val="18"/>
        </w:rPr>
        <w:t xml:space="preserve">13.9.1 Dilema do prisioneiro com aprendizes independentes</w:t>
      </w:r>
      <w:r>
        <w:rPr>
          <w:b w:val="false"/>
          <w:bCs w:val="false"/>
          <w:color w:val="6B7280"/>
          <w:sz w:val="18"/>
          <w:szCs w:val="18"/>
        </w:rPr>
        <w:t xml:space="preserve">	</w:t>
        <w:t xml:space="preserve">221</w:t>
      </w:r>
    </w:p>
    <w:p>
      <w:pPr>
        <w:keepLines/>
        <w:tabs>
          <w:tab w:val="right" w:pos="9638" w:leader="dot"/>
        </w:tabs>
        <w:spacing w:after="20" w:before="0" w:line="250"/>
        <w:ind w:left="1100" w:right="650"/>
      </w:pPr>
      <w:r>
        <w:rPr>
          <w:b w:val="false"/>
          <w:bCs w:val="false"/>
          <w:color w:val="6B7280"/>
          <w:sz w:val="18"/>
          <w:szCs w:val="18"/>
        </w:rPr>
        <w:t xml:space="preserve">13.9.2 Cara ou coroa: aprendizes que giram</w:t>
      </w:r>
      <w:r>
        <w:rPr>
          <w:b w:val="false"/>
          <w:bCs w:val="false"/>
          <w:color w:val="6B7280"/>
          <w:sz w:val="18"/>
          <w:szCs w:val="18"/>
        </w:rPr>
        <w:t xml:space="preserve">	</w:t>
        <w:t xml:space="preserve">222</w:t>
      </w:r>
    </w:p>
    <w:p>
      <w:pPr>
        <w:keepLines/>
        <w:tabs>
          <w:tab w:val="right" w:pos="9638" w:leader="dot"/>
        </w:tabs>
        <w:spacing w:after="20" w:before="0" w:line="250"/>
        <w:ind w:left="1100" w:right="650"/>
      </w:pPr>
      <w:r>
        <w:rPr>
          <w:b w:val="false"/>
          <w:bCs w:val="false"/>
          <w:color w:val="6B7280"/>
          <w:sz w:val="18"/>
          <w:szCs w:val="18"/>
        </w:rPr>
        <w:t xml:space="preserve">13.9.3 Modelo de recompensa por preferências (Bradley–Terry)</w:t>
      </w:r>
      <w:r>
        <w:rPr>
          <w:b w:val="false"/>
          <w:bCs w:val="false"/>
          <w:color w:val="6B7280"/>
          <w:sz w:val="18"/>
          <w:szCs w:val="18"/>
        </w:rPr>
        <w:t xml:space="preserve">	</w:t>
        <w:t xml:space="preserve">223</w:t>
      </w:r>
    </w:p>
    <w:p>
      <w:pPr>
        <w:keepLines/>
        <w:tabs>
          <w:tab w:val="right" w:pos="9638" w:leader="dot"/>
        </w:tabs>
        <w:spacing w:after="20" w:before="0" w:line="250"/>
        <w:ind w:left="1100" w:right="650"/>
      </w:pPr>
      <w:r>
        <w:rPr>
          <w:b w:val="false"/>
          <w:bCs w:val="false"/>
          <w:color w:val="6B7280"/>
          <w:sz w:val="18"/>
          <w:szCs w:val="18"/>
        </w:rPr>
        <w:t xml:space="preserve">13.9.4 A perda do DPO, número a número</w:t>
      </w:r>
      <w:r>
        <w:rPr>
          <w:b w:val="false"/>
          <w:bCs w:val="false"/>
          <w:color w:val="6B7280"/>
          <w:sz w:val="18"/>
          <w:szCs w:val="18"/>
        </w:rPr>
        <w:t xml:space="preserve">	</w:t>
        <w:t xml:space="preserve">224</w:t>
      </w:r>
    </w:p>
    <w:p>
      <w:pPr>
        <w:keepLines/>
        <w:tabs>
          <w:tab w:val="right" w:pos="9638" w:leader="dot"/>
        </w:tabs>
        <w:spacing w:after="20" w:before="0" w:line="250"/>
        <w:ind w:left="700" w:right="650"/>
      </w:pPr>
      <w:r>
        <w:rPr>
          <w:b w:val="false"/>
          <w:bCs w:val="false"/>
          <w:color w:val="1F2937"/>
          <w:sz w:val="19"/>
          <w:szCs w:val="19"/>
        </w:rPr>
        <w:t xml:space="preserve">13.10 Projeto do capítulo: um modelo de recompensa mais robusto</w:t>
      </w:r>
      <w:r>
        <w:rPr>
          <w:b w:val="false"/>
          <w:bCs w:val="false"/>
          <w:color w:val="1F2937"/>
          <w:sz w:val="19"/>
          <w:szCs w:val="19"/>
        </w:rPr>
        <w:t xml:space="preserve">	</w:t>
        <w:t xml:space="preserve">224</w:t>
      </w:r>
    </w:p>
    <w:p>
      <w:pPr>
        <w:keepLines/>
        <w:tabs>
          <w:tab w:val="right" w:pos="9638" w:leader="dot"/>
        </w:tabs>
        <w:spacing w:after="20" w:before="0" w:line="250"/>
        <w:ind w:left="700" w:right="650"/>
      </w:pPr>
      <w:r>
        <w:rPr>
          <w:b w:val="false"/>
          <w:bCs w:val="false"/>
          <w:color w:val="1F2937"/>
          <w:sz w:val="19"/>
          <w:szCs w:val="19"/>
        </w:rPr>
        <w:t xml:space="preserve">13.11 Resumo do capítulo</w:t>
      </w:r>
      <w:r>
        <w:rPr>
          <w:b w:val="false"/>
          <w:bCs w:val="false"/>
          <w:color w:val="1F2937"/>
          <w:sz w:val="19"/>
          <w:szCs w:val="19"/>
        </w:rPr>
        <w:t xml:space="preserve">	</w:t>
        <w:t xml:space="preserve">225</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226</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230</w:t>
      </w:r>
    </w:p>
    <w:p>
      <w:pPr>
        <w:keepLines/>
        <w:tabs>
          <w:tab w:val="right" w:pos="9638" w:leader="dot"/>
        </w:tabs>
        <w:spacing w:after="20" w:before="160" w:line="250"/>
        <w:ind w:left="0" w:right="650"/>
      </w:pPr>
      <w:r>
        <w:rPr>
          <w:b/>
          <w:bCs/>
          <w:color w:val="312E81"/>
          <w:sz w:val="22"/>
          <w:szCs w:val="22"/>
        </w:rPr>
        <w:t xml:space="preserve">Parte V — Projeto Integrador</w:t>
      </w:r>
      <w:r>
        <w:rPr>
          <w:b/>
          <w:bCs/>
          <w:color w:val="312E81"/>
          <w:sz w:val="22"/>
          <w:szCs w:val="22"/>
        </w:rPr>
        <w:t xml:space="preserve">	</w:t>
        <w:t xml:space="preserve">231</w:t>
      </w:r>
    </w:p>
    <w:p>
      <w:pPr>
        <w:keepLines/>
        <w:tabs>
          <w:tab w:val="right" w:pos="9638" w:leader="dot"/>
        </w:tabs>
        <w:spacing w:after="20" w:before="100" w:line="250"/>
        <w:ind w:left="300" w:right="650"/>
      </w:pPr>
      <w:r>
        <w:rPr>
          <w:b/>
          <w:bCs/>
          <w:color w:val="1F2937"/>
          <w:sz w:val="21"/>
          <w:szCs w:val="21"/>
        </w:rPr>
        <w:t xml:space="preserve">Projeto Integrador — Uma plataforma de ofertas para reter clientes</w:t>
      </w:r>
      <w:r>
        <w:rPr>
          <w:b/>
          <w:bCs/>
          <w:color w:val="1F2937"/>
          <w:sz w:val="21"/>
          <w:szCs w:val="21"/>
        </w:rPr>
        <w:t xml:space="preserve">	</w:t>
        <w:t xml:space="preserve">231</w:t>
      </w:r>
    </w:p>
    <w:p>
      <w:pPr>
        <w:keepLines/>
        <w:tabs>
          <w:tab w:val="right" w:pos="9638" w:leader="dot"/>
        </w:tabs>
        <w:spacing w:after="20" w:before="0" w:line="250"/>
        <w:ind w:left="700" w:right="650"/>
      </w:pPr>
      <w:r>
        <w:rPr>
          <w:b w:val="false"/>
          <w:bCs w:val="false"/>
          <w:color w:val="1F2937"/>
          <w:sz w:val="19"/>
          <w:szCs w:val="19"/>
        </w:rPr>
        <w:t xml:space="preserve">1. O desafio</w:t>
      </w:r>
      <w:r>
        <w:rPr>
          <w:b w:val="false"/>
          <w:bCs w:val="false"/>
          <w:color w:val="1F2937"/>
          <w:sz w:val="19"/>
          <w:szCs w:val="19"/>
        </w:rPr>
        <w:t xml:space="preserve">	</w:t>
        <w:t xml:space="preserve">232</w:t>
      </w:r>
    </w:p>
    <w:p>
      <w:pPr>
        <w:keepLines/>
        <w:tabs>
          <w:tab w:val="right" w:pos="9638" w:leader="dot"/>
        </w:tabs>
        <w:spacing w:after="20" w:before="0" w:line="250"/>
        <w:ind w:left="700" w:right="650"/>
      </w:pPr>
      <w:r>
        <w:rPr>
          <w:b w:val="false"/>
          <w:bCs w:val="false"/>
          <w:color w:val="1F2937"/>
          <w:sz w:val="19"/>
          <w:szCs w:val="19"/>
        </w:rPr>
        <w:t xml:space="preserve">2. Preparação dos dados</w:t>
      </w:r>
      <w:r>
        <w:rPr>
          <w:b w:val="false"/>
          <w:bCs w:val="false"/>
          <w:color w:val="1F2937"/>
          <w:sz w:val="19"/>
          <w:szCs w:val="19"/>
        </w:rPr>
        <w:t xml:space="preserve">	</w:t>
        <w:t xml:space="preserve">232</w:t>
      </w:r>
    </w:p>
    <w:p>
      <w:pPr>
        <w:keepLines/>
        <w:tabs>
          <w:tab w:val="right" w:pos="9638" w:leader="dot"/>
        </w:tabs>
        <w:spacing w:after="20" w:before="0" w:line="250"/>
        <w:ind w:left="700" w:right="650"/>
      </w:pPr>
      <w:r>
        <w:rPr>
          <w:b w:val="false"/>
          <w:bCs w:val="false"/>
          <w:color w:val="1F2937"/>
          <w:sz w:val="19"/>
          <w:szCs w:val="19"/>
        </w:rPr>
        <w:t xml:space="preserve">3. O modelo de mundo</w:t>
      </w:r>
      <w:r>
        <w:rPr>
          <w:b w:val="false"/>
          <w:bCs w:val="false"/>
          <w:color w:val="1F2937"/>
          <w:sz w:val="19"/>
          <w:szCs w:val="19"/>
        </w:rPr>
        <w:t xml:space="preserve">	</w:t>
        <w:t xml:space="preserve">233</w:t>
      </w:r>
    </w:p>
    <w:p>
      <w:pPr>
        <w:keepLines/>
        <w:tabs>
          <w:tab w:val="right" w:pos="9638" w:leader="dot"/>
        </w:tabs>
        <w:spacing w:after="20" w:before="0" w:line="250"/>
        <w:ind w:left="700" w:right="650"/>
      </w:pPr>
      <w:r>
        <w:rPr>
          <w:b w:val="false"/>
          <w:bCs w:val="false"/>
          <w:color w:val="1F2937"/>
          <w:sz w:val="19"/>
          <w:szCs w:val="19"/>
        </w:rPr>
        <w:t xml:space="preserve">4. O ambiente de decisão</w:t>
      </w:r>
      <w:r>
        <w:rPr>
          <w:b w:val="false"/>
          <w:bCs w:val="false"/>
          <w:color w:val="1F2937"/>
          <w:sz w:val="19"/>
          <w:szCs w:val="19"/>
        </w:rPr>
        <w:t xml:space="preserve">	</w:t>
        <w:t xml:space="preserve">233</w:t>
      </w:r>
    </w:p>
    <w:p>
      <w:pPr>
        <w:keepLines/>
        <w:tabs>
          <w:tab w:val="right" w:pos="9638" w:leader="dot"/>
        </w:tabs>
        <w:spacing w:after="20" w:before="0" w:line="250"/>
        <w:ind w:left="700" w:right="650"/>
      </w:pPr>
      <w:r>
        <w:rPr>
          <w:b w:val="false"/>
          <w:bCs w:val="false"/>
          <w:color w:val="1F2937"/>
          <w:sz w:val="19"/>
          <w:szCs w:val="19"/>
        </w:rPr>
        <w:t xml:space="preserve">5. Código de partida</w:t>
      </w:r>
      <w:r>
        <w:rPr>
          <w:b w:val="false"/>
          <w:bCs w:val="false"/>
          <w:color w:val="1F2937"/>
          <w:sz w:val="19"/>
          <w:szCs w:val="19"/>
        </w:rPr>
        <w:t xml:space="preserve">	</w:t>
        <w:t xml:space="preserve">233</w:t>
      </w:r>
    </w:p>
    <w:p>
      <w:pPr>
        <w:keepLines/>
        <w:tabs>
          <w:tab w:val="right" w:pos="9638" w:leader="dot"/>
        </w:tabs>
        <w:spacing w:after="20" w:before="0" w:line="250"/>
        <w:ind w:left="700" w:right="650"/>
      </w:pPr>
      <w:r>
        <w:rPr>
          <w:b w:val="false"/>
          <w:bCs w:val="false"/>
          <w:color w:val="1F2937"/>
          <w:sz w:val="19"/>
          <w:szCs w:val="19"/>
        </w:rPr>
        <w:t xml:space="preserve">6. Baselines e agentes</w:t>
      </w:r>
      <w:r>
        <w:rPr>
          <w:b w:val="false"/>
          <w:bCs w:val="false"/>
          <w:color w:val="1F2937"/>
          <w:sz w:val="19"/>
          <w:szCs w:val="19"/>
        </w:rPr>
        <w:t xml:space="preserve">	</w:t>
        <w:t xml:space="preserve">234</w:t>
      </w:r>
    </w:p>
    <w:p>
      <w:pPr>
        <w:keepLines/>
        <w:tabs>
          <w:tab w:val="right" w:pos="9638" w:leader="dot"/>
        </w:tabs>
        <w:spacing w:after="20" w:before="0" w:line="250"/>
        <w:ind w:left="700" w:right="650"/>
      </w:pPr>
      <w:r>
        <w:rPr>
          <w:b w:val="false"/>
          <w:bCs w:val="false"/>
          <w:color w:val="1F2937"/>
          <w:sz w:val="19"/>
          <w:szCs w:val="19"/>
        </w:rPr>
        <w:t xml:space="preserve">7. Robustez e sensibilidade</w:t>
      </w:r>
      <w:r>
        <w:rPr>
          <w:b w:val="false"/>
          <w:bCs w:val="false"/>
          <w:color w:val="1F2937"/>
          <w:sz w:val="19"/>
          <w:szCs w:val="19"/>
        </w:rPr>
        <w:t xml:space="preserve">	</w:t>
        <w:t xml:space="preserve">235</w:t>
      </w:r>
    </w:p>
    <w:p>
      <w:pPr>
        <w:keepLines/>
        <w:tabs>
          <w:tab w:val="right" w:pos="9638" w:leader="dot"/>
        </w:tabs>
        <w:spacing w:after="20" w:before="0" w:line="250"/>
        <w:ind w:left="700" w:right="650"/>
      </w:pPr>
      <w:r>
        <w:rPr>
          <w:b w:val="false"/>
          <w:bCs w:val="false"/>
          <w:color w:val="1F2937"/>
          <w:sz w:val="19"/>
          <w:szCs w:val="19"/>
        </w:rPr>
        <w:t xml:space="preserve">8. Do simulador ao mundo real</w:t>
      </w:r>
      <w:r>
        <w:rPr>
          <w:b w:val="false"/>
          <w:bCs w:val="false"/>
          <w:color w:val="1F2937"/>
          <w:sz w:val="19"/>
          <w:szCs w:val="19"/>
        </w:rPr>
        <w:t xml:space="preserve">	</w:t>
        <w:t xml:space="preserve">235</w:t>
      </w:r>
    </w:p>
    <w:p>
      <w:pPr>
        <w:keepLines/>
        <w:tabs>
          <w:tab w:val="right" w:pos="9638" w:leader="dot"/>
        </w:tabs>
        <w:spacing w:after="20" w:before="0" w:line="250"/>
        <w:ind w:left="700" w:right="650"/>
      </w:pPr>
      <w:r>
        <w:rPr>
          <w:b w:val="false"/>
          <w:bCs w:val="false"/>
          <w:color w:val="1F2937"/>
          <w:sz w:val="19"/>
          <w:szCs w:val="19"/>
        </w:rPr>
        <w:t xml:space="preserve">9. Segurança, ética e comunicação</w:t>
      </w:r>
      <w:r>
        <w:rPr>
          <w:b w:val="false"/>
          <w:bCs w:val="false"/>
          <w:color w:val="1F2937"/>
          <w:sz w:val="19"/>
          <w:szCs w:val="19"/>
        </w:rPr>
        <w:t xml:space="preserve">	</w:t>
        <w:t xml:space="preserve">236</w:t>
      </w:r>
    </w:p>
    <w:p>
      <w:pPr>
        <w:keepLines/>
        <w:tabs>
          <w:tab w:val="right" w:pos="9638" w:leader="dot"/>
        </w:tabs>
        <w:spacing w:after="20" w:before="0" w:line="250"/>
        <w:ind w:left="700" w:right="650"/>
      </w:pPr>
      <w:r>
        <w:rPr>
          <w:b w:val="false"/>
          <w:bCs w:val="false"/>
          <w:color w:val="1F2937"/>
          <w:sz w:val="19"/>
          <w:szCs w:val="19"/>
        </w:rPr>
        <w:t xml:space="preserve">10. Entrega e avaliação</w:t>
      </w:r>
      <w:r>
        <w:rPr>
          <w:b w:val="false"/>
          <w:bCs w:val="false"/>
          <w:color w:val="1F2937"/>
          <w:sz w:val="19"/>
          <w:szCs w:val="19"/>
        </w:rPr>
        <w:t xml:space="preserve">	</w:t>
        <w:t xml:space="preserve">236</w:t>
      </w:r>
    </w:p>
    <w:p>
      <w:pPr>
        <w:keepLines/>
        <w:tabs>
          <w:tab w:val="right" w:pos="9638" w:leader="dot"/>
        </w:tabs>
        <w:spacing w:after="20" w:before="160" w:line="250"/>
        <w:ind w:left="0" w:right="650"/>
      </w:pPr>
      <w:r>
        <w:rPr>
          <w:b/>
          <w:bCs/>
          <w:color w:val="312E81"/>
          <w:sz w:val="22"/>
          <w:szCs w:val="22"/>
        </w:rPr>
        <w:t xml:space="preserve">Apêndice A — Gabarito dos exercícios</w:t>
      </w:r>
      <w:r>
        <w:rPr>
          <w:b/>
          <w:bCs/>
          <w:color w:val="312E81"/>
          <w:sz w:val="22"/>
          <w:szCs w:val="22"/>
        </w:rPr>
        <w:t xml:space="preserve">	</w:t>
        <w:t xml:space="preserve">237</w:t>
      </w:r>
    </w:p>
    <w:p>
      <w:pPr>
        <w:keepLines/>
        <w:tabs>
          <w:tab w:val="right" w:pos="9638" w:leader="dot"/>
        </w:tabs>
        <w:spacing w:after="20" w:before="100" w:line="250"/>
        <w:ind w:left="300" w:right="650"/>
      </w:pPr>
      <w:r>
        <w:rPr>
          <w:b/>
          <w:bCs/>
          <w:color w:val="1F2937"/>
          <w:sz w:val="21"/>
          <w:szCs w:val="21"/>
        </w:rPr>
        <w:t xml:space="preserve">Capítulo 1 — Introdução ao Aprendizado por Reforço</w:t>
      </w:r>
      <w:r>
        <w:rPr>
          <w:b/>
          <w:bCs/>
          <w:color w:val="1F2937"/>
          <w:sz w:val="21"/>
          <w:szCs w:val="21"/>
        </w:rPr>
        <w:t xml:space="preserve">	</w:t>
        <w:t xml:space="preserve">238</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238</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238</w:t>
      </w:r>
    </w:p>
    <w:p>
      <w:pPr>
        <w:keepLines/>
        <w:tabs>
          <w:tab w:val="right" w:pos="9638" w:leader="dot"/>
        </w:tabs>
        <w:spacing w:after="20" w:before="100" w:line="250"/>
        <w:ind w:left="300" w:right="650"/>
      </w:pPr>
      <w:r>
        <w:rPr>
          <w:b/>
          <w:bCs/>
          <w:color w:val="1F2937"/>
          <w:sz w:val="21"/>
          <w:szCs w:val="21"/>
        </w:rPr>
        <w:t xml:space="preserve">Capítulo 2 — Bandits Multi-Armados</w:t>
      </w:r>
      <w:r>
        <w:rPr>
          <w:b/>
          <w:bCs/>
          <w:color w:val="1F2937"/>
          <w:sz w:val="21"/>
          <w:szCs w:val="21"/>
        </w:rPr>
        <w:t xml:space="preserve">	</w:t>
        <w:t xml:space="preserve">240</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240</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240</w:t>
      </w:r>
    </w:p>
    <w:p>
      <w:pPr>
        <w:keepLines/>
        <w:tabs>
          <w:tab w:val="right" w:pos="9638" w:leader="dot"/>
        </w:tabs>
        <w:spacing w:after="20" w:before="100" w:line="250"/>
        <w:ind w:left="300" w:right="650"/>
      </w:pPr>
      <w:r>
        <w:rPr>
          <w:b/>
          <w:bCs/>
          <w:color w:val="1F2937"/>
          <w:sz w:val="21"/>
          <w:szCs w:val="21"/>
        </w:rPr>
        <w:t xml:space="preserve">Capítulo 3 — Processos de Decisão de Markov</w:t>
      </w:r>
      <w:r>
        <w:rPr>
          <w:b/>
          <w:bCs/>
          <w:color w:val="1F2937"/>
          <w:sz w:val="21"/>
          <w:szCs w:val="21"/>
        </w:rPr>
        <w:t xml:space="preserve">	</w:t>
        <w:t xml:space="preserve">242</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242</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242</w:t>
      </w:r>
    </w:p>
    <w:p>
      <w:pPr>
        <w:keepLines/>
        <w:tabs>
          <w:tab w:val="right" w:pos="9638" w:leader="dot"/>
        </w:tabs>
        <w:spacing w:after="20" w:before="100" w:line="250"/>
        <w:ind w:left="300" w:right="650"/>
      </w:pPr>
      <w:r>
        <w:rPr>
          <w:b/>
          <w:bCs/>
          <w:color w:val="1F2937"/>
          <w:sz w:val="21"/>
          <w:szCs w:val="21"/>
        </w:rPr>
        <w:t xml:space="preserve">Capítulo 4 — Programação Dinâmica</w:t>
      </w:r>
      <w:r>
        <w:rPr>
          <w:b/>
          <w:bCs/>
          <w:color w:val="1F2937"/>
          <w:sz w:val="21"/>
          <w:szCs w:val="21"/>
        </w:rPr>
        <w:t xml:space="preserve">	</w:t>
        <w:t xml:space="preserve">244</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244</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244</w:t>
      </w:r>
    </w:p>
    <w:p>
      <w:pPr>
        <w:keepLines/>
        <w:tabs>
          <w:tab w:val="right" w:pos="9638" w:leader="dot"/>
        </w:tabs>
        <w:spacing w:after="20" w:before="100" w:line="250"/>
        <w:ind w:left="300" w:right="650"/>
      </w:pPr>
      <w:r>
        <w:rPr>
          <w:b/>
          <w:bCs/>
          <w:color w:val="1F2937"/>
          <w:sz w:val="21"/>
          <w:szCs w:val="21"/>
        </w:rPr>
        <w:t xml:space="preserve">Capítulo 5 — Métodos de Monte Carlo</w:t>
      </w:r>
      <w:r>
        <w:rPr>
          <w:b/>
          <w:bCs/>
          <w:color w:val="1F2937"/>
          <w:sz w:val="21"/>
          <w:szCs w:val="21"/>
        </w:rPr>
        <w:t xml:space="preserve">	</w:t>
        <w:t xml:space="preserve">246</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246</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246</w:t>
      </w:r>
    </w:p>
    <w:p>
      <w:pPr>
        <w:keepLines/>
        <w:tabs>
          <w:tab w:val="right" w:pos="9638" w:leader="dot"/>
        </w:tabs>
        <w:spacing w:after="20" w:before="100" w:line="250"/>
        <w:ind w:left="300" w:right="650"/>
      </w:pPr>
      <w:r>
        <w:rPr>
          <w:b/>
          <w:bCs/>
          <w:color w:val="1F2937"/>
          <w:sz w:val="21"/>
          <w:szCs w:val="21"/>
        </w:rPr>
        <w:t xml:space="preserve">Capítulo 6 — Diferença Temporal</w:t>
      </w:r>
      <w:r>
        <w:rPr>
          <w:b/>
          <w:bCs/>
          <w:color w:val="1F2937"/>
          <w:sz w:val="21"/>
          <w:szCs w:val="21"/>
        </w:rPr>
        <w:t xml:space="preserve">	</w:t>
        <w:t xml:space="preserve">248</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248</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248</w:t>
      </w:r>
    </w:p>
    <w:p>
      <w:pPr>
        <w:keepLines/>
        <w:tabs>
          <w:tab w:val="right" w:pos="9638" w:leader="dot"/>
        </w:tabs>
        <w:spacing w:after="20" w:before="100" w:line="250"/>
        <w:ind w:left="300" w:right="650"/>
      </w:pPr>
      <w:r>
        <w:rPr>
          <w:b/>
          <w:bCs/>
          <w:color w:val="1F2937"/>
          <w:sz w:val="21"/>
          <w:szCs w:val="21"/>
        </w:rPr>
        <w:t xml:space="preserve">Capítulo 7 — Aproximação de Funções</w:t>
      </w:r>
      <w:r>
        <w:rPr>
          <w:b/>
          <w:bCs/>
          <w:color w:val="1F2937"/>
          <w:sz w:val="21"/>
          <w:szCs w:val="21"/>
        </w:rPr>
        <w:t xml:space="preserve">	</w:t>
        <w:t xml:space="preserve">250</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250</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250</w:t>
      </w:r>
    </w:p>
    <w:p>
      <w:pPr>
        <w:keepLines/>
        <w:tabs>
          <w:tab w:val="right" w:pos="9638" w:leader="dot"/>
        </w:tabs>
        <w:spacing w:after="20" w:before="100" w:line="250"/>
        <w:ind w:left="300" w:right="650"/>
      </w:pPr>
      <w:r>
        <w:rPr>
          <w:b/>
          <w:bCs/>
          <w:color w:val="1F2937"/>
          <w:sz w:val="21"/>
          <w:szCs w:val="21"/>
        </w:rPr>
        <w:t xml:space="preserve">Capítulo 8 — Deep Q-Networks e suas Extensões</w:t>
      </w:r>
      <w:r>
        <w:rPr>
          <w:b/>
          <w:bCs/>
          <w:color w:val="1F2937"/>
          <w:sz w:val="21"/>
          <w:szCs w:val="21"/>
        </w:rPr>
        <w:t xml:space="preserve">	</w:t>
        <w:t xml:space="preserve">252</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252</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252</w:t>
      </w:r>
    </w:p>
    <w:p>
      <w:pPr>
        <w:keepLines/>
        <w:tabs>
          <w:tab w:val="right" w:pos="9638" w:leader="dot"/>
        </w:tabs>
        <w:spacing w:after="20" w:before="100" w:line="250"/>
        <w:ind w:left="300" w:right="650"/>
      </w:pPr>
      <w:r>
        <w:rPr>
          <w:b/>
          <w:bCs/>
          <w:color w:val="1F2937"/>
          <w:sz w:val="21"/>
          <w:szCs w:val="21"/>
        </w:rPr>
        <w:t xml:space="preserve">Capítulo 9 — Gradientes de Política e Atores-Críticos</w:t>
      </w:r>
      <w:r>
        <w:rPr>
          <w:b/>
          <w:bCs/>
          <w:color w:val="1F2937"/>
          <w:sz w:val="21"/>
          <w:szCs w:val="21"/>
        </w:rPr>
        <w:t xml:space="preserve">	</w:t>
        <w:t xml:space="preserve">254</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254</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254</w:t>
      </w:r>
    </w:p>
    <w:p>
      <w:pPr>
        <w:keepLines/>
        <w:tabs>
          <w:tab w:val="right" w:pos="9638" w:leader="dot"/>
        </w:tabs>
        <w:spacing w:after="20" w:before="100" w:line="250"/>
        <w:ind w:left="300" w:right="650"/>
      </w:pPr>
      <w:r>
        <w:rPr>
          <w:b/>
          <w:bCs/>
          <w:color w:val="1F2937"/>
          <w:sz w:val="21"/>
          <w:szCs w:val="21"/>
        </w:rPr>
        <w:t xml:space="preserve">Capítulo 10 — Algoritmos Modernos</w:t>
      </w:r>
      <w:r>
        <w:rPr>
          <w:b/>
          <w:bCs/>
          <w:color w:val="1F2937"/>
          <w:sz w:val="21"/>
          <w:szCs w:val="21"/>
        </w:rPr>
        <w:t xml:space="preserve">	</w:t>
        <w:t xml:space="preserve">256</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256</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256</w:t>
      </w:r>
    </w:p>
    <w:p>
      <w:pPr>
        <w:keepLines/>
        <w:tabs>
          <w:tab w:val="right" w:pos="9638" w:leader="dot"/>
        </w:tabs>
        <w:spacing w:after="20" w:before="100" w:line="250"/>
        <w:ind w:left="300" w:right="650"/>
      </w:pPr>
      <w:r>
        <w:rPr>
          <w:b/>
          <w:bCs/>
          <w:color w:val="1F2937"/>
          <w:sz w:val="21"/>
          <w:szCs w:val="21"/>
        </w:rPr>
        <w:t xml:space="preserve">Capítulo 11 — Aprendizado Baseado em Modelo e Planejamento</w:t>
      </w:r>
      <w:r>
        <w:rPr>
          <w:b/>
          <w:bCs/>
          <w:color w:val="1F2937"/>
          <w:sz w:val="21"/>
          <w:szCs w:val="21"/>
        </w:rPr>
        <w:t xml:space="preserve">	</w:t>
        <w:t xml:space="preserve">258</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258</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258</w:t>
      </w:r>
    </w:p>
    <w:p>
      <w:pPr>
        <w:keepLines/>
        <w:tabs>
          <w:tab w:val="right" w:pos="9638" w:leader="dot"/>
        </w:tabs>
        <w:spacing w:after="20" w:before="100" w:line="250"/>
        <w:ind w:left="300" w:right="650"/>
      </w:pPr>
      <w:r>
        <w:rPr>
          <w:b/>
          <w:bCs/>
          <w:color w:val="1F2937"/>
          <w:sz w:val="21"/>
          <w:szCs w:val="21"/>
        </w:rPr>
        <w:t xml:space="preserve">Capítulo 12 — Aprendizado Offline, por Imitação e Avaliação de Políticas</w:t>
      </w:r>
      <w:r>
        <w:rPr>
          <w:b/>
          <w:bCs/>
          <w:color w:val="1F2937"/>
          <w:sz w:val="21"/>
          <w:szCs w:val="21"/>
        </w:rPr>
        <w:t xml:space="preserve">	</w:t>
        <w:t xml:space="preserve">260</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260</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260</w:t>
      </w:r>
    </w:p>
    <w:p>
      <w:pPr>
        <w:keepLines/>
        <w:tabs>
          <w:tab w:val="right" w:pos="9638" w:leader="dot"/>
        </w:tabs>
        <w:spacing w:after="20" w:before="100" w:line="250"/>
        <w:ind w:left="300" w:right="650"/>
      </w:pPr>
      <w:r>
        <w:rPr>
          <w:b/>
          <w:bCs/>
          <w:color w:val="1F2937"/>
          <w:sz w:val="21"/>
          <w:szCs w:val="21"/>
        </w:rPr>
        <w:t xml:space="preserve">Capítulo 13 — Sistemas Multiagente, RLHF e Fronteiras</w:t>
      </w:r>
      <w:r>
        <w:rPr>
          <w:b/>
          <w:bCs/>
          <w:color w:val="1F2937"/>
          <w:sz w:val="21"/>
          <w:szCs w:val="21"/>
        </w:rPr>
        <w:t xml:space="preserve">	</w:t>
        <w:t xml:space="preserve">262</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262</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262</w:t>
      </w:r>
    </w:p>
    <w:p>
      <w:pPr>
        <w:keepLines/>
        <w:tabs>
          <w:tab w:val="right" w:pos="9638" w:leader="dot"/>
        </w:tabs>
        <w:spacing w:after="20" w:before="160" w:line="250"/>
        <w:ind w:left="0" w:right="650"/>
      </w:pPr>
      <w:r>
        <w:rPr>
          <w:b/>
          <w:bCs/>
          <w:color w:val="312E81"/>
          <w:sz w:val="22"/>
          <w:szCs w:val="22"/>
        </w:rPr>
        <w:t xml:space="preserve">Apêndice B — Glossário</w:t>
      </w:r>
      <w:r>
        <w:rPr>
          <w:b/>
          <w:bCs/>
          <w:color w:val="312E81"/>
          <w:sz w:val="22"/>
          <w:szCs w:val="22"/>
        </w:rPr>
        <w:t xml:space="preserve">	</w:t>
        <w:t xml:space="preserve">264</w:t>
      </w:r>
    </w:p>
    <w:p>
      <w:pPr>
        <w:keepLines/>
        <w:tabs>
          <w:tab w:val="right" w:pos="9638" w:leader="dot"/>
        </w:tabs>
        <w:spacing w:after="20" w:before="160" w:line="250"/>
        <w:ind w:left="0" w:right="650"/>
      </w:pPr>
      <w:r>
        <w:rPr>
          <w:b/>
          <w:bCs/>
          <w:color w:val="312E81"/>
          <w:sz w:val="22"/>
          <w:szCs w:val="22"/>
        </w:rPr>
        <w:t xml:space="preserve">Apêndice C — Introdução ao Python e ao ambiente de trabalho</w:t>
      </w:r>
      <w:r>
        <w:rPr>
          <w:b/>
          <w:bCs/>
          <w:color w:val="312E81"/>
          <w:sz w:val="22"/>
          <w:szCs w:val="22"/>
        </w:rPr>
        <w:t xml:space="preserve">	</w:t>
        <w:t xml:space="preserve">270</w:t>
      </w:r>
    </w:p>
    <w:p>
      <w:pPr>
        <w:keepLines/>
        <w:tabs>
          <w:tab w:val="right" w:pos="9638" w:leader="dot"/>
        </w:tabs>
        <w:spacing w:after="20" w:before="0" w:line="250"/>
        <w:ind w:left="700" w:right="650"/>
      </w:pPr>
      <w:r>
        <w:rPr>
          <w:b w:val="false"/>
          <w:bCs w:val="false"/>
          <w:color w:val="1F2937"/>
          <w:sz w:val="19"/>
          <w:szCs w:val="19"/>
        </w:rPr>
        <w:t xml:space="preserve">C.1 Por que Python?</w:t>
      </w:r>
      <w:r>
        <w:rPr>
          <w:b w:val="false"/>
          <w:bCs w:val="false"/>
          <w:color w:val="1F2937"/>
          <w:sz w:val="19"/>
          <w:szCs w:val="19"/>
        </w:rPr>
        <w:t xml:space="preserve">	</w:t>
        <w:t xml:space="preserve">270</w:t>
      </w:r>
    </w:p>
    <w:p>
      <w:pPr>
        <w:keepLines/>
        <w:tabs>
          <w:tab w:val="right" w:pos="9638" w:leader="dot"/>
        </w:tabs>
        <w:spacing w:after="20" w:before="0" w:line="250"/>
        <w:ind w:left="700" w:right="650"/>
      </w:pPr>
      <w:r>
        <w:rPr>
          <w:b w:val="false"/>
          <w:bCs w:val="false"/>
          <w:color w:val="1F2937"/>
          <w:sz w:val="19"/>
          <w:szCs w:val="19"/>
        </w:rPr>
        <w:t xml:space="preserve">C.2 Como começar sem instalar nada: Google Colab</w:t>
      </w:r>
      <w:r>
        <w:rPr>
          <w:b w:val="false"/>
          <w:bCs w:val="false"/>
          <w:color w:val="1F2937"/>
          <w:sz w:val="19"/>
          <w:szCs w:val="19"/>
        </w:rPr>
        <w:t xml:space="preserve">	</w:t>
        <w:t xml:space="preserve">270</w:t>
      </w:r>
    </w:p>
    <w:p>
      <w:pPr>
        <w:keepLines/>
        <w:tabs>
          <w:tab w:val="right" w:pos="9638" w:leader="dot"/>
        </w:tabs>
        <w:spacing w:after="20" w:before="0" w:line="250"/>
        <w:ind w:left="700" w:right="650"/>
      </w:pPr>
      <w:r>
        <w:rPr>
          <w:b w:val="false"/>
          <w:bCs w:val="false"/>
          <w:color w:val="1F2937"/>
          <w:sz w:val="19"/>
          <w:szCs w:val="19"/>
        </w:rPr>
        <w:t xml:space="preserve">C.3 Instalação no seu computador</w:t>
      </w:r>
      <w:r>
        <w:rPr>
          <w:b w:val="false"/>
          <w:bCs w:val="false"/>
          <w:color w:val="1F2937"/>
          <w:sz w:val="19"/>
          <w:szCs w:val="19"/>
        </w:rPr>
        <w:t xml:space="preserve">	</w:t>
        <w:t xml:space="preserve">270</w:t>
      </w:r>
    </w:p>
    <w:p>
      <w:pPr>
        <w:keepLines/>
        <w:tabs>
          <w:tab w:val="right" w:pos="9638" w:leader="dot"/>
        </w:tabs>
        <w:spacing w:after="20" w:before="0" w:line="250"/>
        <w:ind w:left="700" w:right="650"/>
      </w:pPr>
      <w:r>
        <w:rPr>
          <w:b w:val="false"/>
          <w:bCs w:val="false"/>
          <w:color w:val="1F2937"/>
          <w:sz w:val="19"/>
          <w:szCs w:val="19"/>
        </w:rPr>
        <w:t xml:space="preserve">C.4 Variáveis e tipos de dados</w:t>
      </w:r>
      <w:r>
        <w:rPr>
          <w:b w:val="false"/>
          <w:bCs w:val="false"/>
          <w:color w:val="1F2937"/>
          <w:sz w:val="19"/>
          <w:szCs w:val="19"/>
        </w:rPr>
        <w:t xml:space="preserve">	</w:t>
        <w:t xml:space="preserve">271</w:t>
      </w:r>
    </w:p>
    <w:p>
      <w:pPr>
        <w:keepLines/>
        <w:tabs>
          <w:tab w:val="right" w:pos="9638" w:leader="dot"/>
        </w:tabs>
        <w:spacing w:after="20" w:before="0" w:line="250"/>
        <w:ind w:left="700" w:right="650"/>
      </w:pPr>
      <w:r>
        <w:rPr>
          <w:b w:val="false"/>
          <w:bCs w:val="false"/>
          <w:color w:val="1F2937"/>
          <w:sz w:val="19"/>
          <w:szCs w:val="19"/>
        </w:rPr>
        <w:t xml:space="preserve">C.5 Listas, tuplas e dicionários</w:t>
      </w:r>
      <w:r>
        <w:rPr>
          <w:b w:val="false"/>
          <w:bCs w:val="false"/>
          <w:color w:val="1F2937"/>
          <w:sz w:val="19"/>
          <w:szCs w:val="19"/>
        </w:rPr>
        <w:t xml:space="preserve">	</w:t>
        <w:t xml:space="preserve">271</w:t>
      </w:r>
    </w:p>
    <w:p>
      <w:pPr>
        <w:keepLines/>
        <w:tabs>
          <w:tab w:val="right" w:pos="9638" w:leader="dot"/>
        </w:tabs>
        <w:spacing w:after="20" w:before="0" w:line="250"/>
        <w:ind w:left="700" w:right="650"/>
      </w:pPr>
      <w:r>
        <w:rPr>
          <w:b w:val="false"/>
          <w:bCs w:val="false"/>
          <w:color w:val="1F2937"/>
          <w:sz w:val="19"/>
          <w:szCs w:val="19"/>
        </w:rPr>
        <w:t xml:space="preserve">C.6 Condições e laços</w:t>
      </w:r>
      <w:r>
        <w:rPr>
          <w:b w:val="false"/>
          <w:bCs w:val="false"/>
          <w:color w:val="1F2937"/>
          <w:sz w:val="19"/>
          <w:szCs w:val="19"/>
        </w:rPr>
        <w:t xml:space="preserve">	</w:t>
        <w:t xml:space="preserve">271</w:t>
      </w:r>
    </w:p>
    <w:p>
      <w:pPr>
        <w:keepLines/>
        <w:tabs>
          <w:tab w:val="right" w:pos="9638" w:leader="dot"/>
        </w:tabs>
        <w:spacing w:after="20" w:before="0" w:line="250"/>
        <w:ind w:left="700" w:right="650"/>
      </w:pPr>
      <w:r>
        <w:rPr>
          <w:b w:val="false"/>
          <w:bCs w:val="false"/>
          <w:color w:val="1F2937"/>
          <w:sz w:val="19"/>
          <w:szCs w:val="19"/>
        </w:rPr>
        <w:t xml:space="preserve">C.7 Funções</w:t>
      </w:r>
      <w:r>
        <w:rPr>
          <w:b w:val="false"/>
          <w:bCs w:val="false"/>
          <w:color w:val="1F2937"/>
          <w:sz w:val="19"/>
          <w:szCs w:val="19"/>
        </w:rPr>
        <w:t xml:space="preserve">	</w:t>
        <w:t xml:space="preserve">272</w:t>
      </w:r>
    </w:p>
    <w:p>
      <w:pPr>
        <w:keepLines/>
        <w:tabs>
          <w:tab w:val="right" w:pos="9638" w:leader="dot"/>
        </w:tabs>
        <w:spacing w:after="20" w:before="0" w:line="250"/>
        <w:ind w:left="1100" w:right="650"/>
      </w:pPr>
      <w:r>
        <w:rPr>
          <w:b w:val="false"/>
          <w:bCs w:val="false"/>
          <w:color w:val="6B7280"/>
          <w:sz w:val="18"/>
          <w:szCs w:val="18"/>
        </w:rPr>
        <w:t xml:space="preserve">C.7.1 Funções anônimas (lambda) e compreensão de listas</w:t>
      </w:r>
      <w:r>
        <w:rPr>
          <w:b w:val="false"/>
          <w:bCs w:val="false"/>
          <w:color w:val="6B7280"/>
          <w:sz w:val="18"/>
          <w:szCs w:val="18"/>
        </w:rPr>
        <w:t xml:space="preserve">	</w:t>
        <w:t xml:space="preserve">272</w:t>
      </w:r>
    </w:p>
    <w:p>
      <w:pPr>
        <w:keepLines/>
        <w:tabs>
          <w:tab w:val="right" w:pos="9638" w:leader="dot"/>
        </w:tabs>
        <w:spacing w:after="20" w:before="0" w:line="250"/>
        <w:ind w:left="700" w:right="650"/>
      </w:pPr>
      <w:r>
        <w:rPr>
          <w:b w:val="false"/>
          <w:bCs w:val="false"/>
          <w:color w:val="1F2937"/>
          <w:sz w:val="19"/>
          <w:szCs w:val="19"/>
        </w:rPr>
        <w:t xml:space="preserve">C.8 Importando bibliotecas</w:t>
      </w:r>
      <w:r>
        <w:rPr>
          <w:b w:val="false"/>
          <w:bCs w:val="false"/>
          <w:color w:val="1F2937"/>
          <w:sz w:val="19"/>
          <w:szCs w:val="19"/>
        </w:rPr>
        <w:t xml:space="preserve">	</w:t>
        <w:t xml:space="preserve">272</w:t>
      </w:r>
    </w:p>
    <w:p>
      <w:pPr>
        <w:keepLines/>
        <w:tabs>
          <w:tab w:val="right" w:pos="9638" w:leader="dot"/>
        </w:tabs>
        <w:spacing w:after="20" w:before="0" w:line="250"/>
        <w:ind w:left="700" w:right="650"/>
      </w:pPr>
      <w:r>
        <w:rPr>
          <w:b w:val="false"/>
          <w:bCs w:val="false"/>
          <w:color w:val="1F2937"/>
          <w:sz w:val="19"/>
          <w:szCs w:val="19"/>
        </w:rPr>
        <w:t xml:space="preserve">C.9 Classes (o essencial)</w:t>
      </w:r>
      <w:r>
        <w:rPr>
          <w:b w:val="false"/>
          <w:bCs w:val="false"/>
          <w:color w:val="1F2937"/>
          <w:sz w:val="19"/>
          <w:szCs w:val="19"/>
        </w:rPr>
        <w:t xml:space="preserve">	</w:t>
        <w:t xml:space="preserve">272</w:t>
      </w:r>
    </w:p>
    <w:p>
      <w:pPr>
        <w:keepLines/>
        <w:tabs>
          <w:tab w:val="right" w:pos="9638" w:leader="dot"/>
        </w:tabs>
        <w:spacing w:after="20" w:before="0" w:line="250"/>
        <w:ind w:left="700" w:right="650"/>
      </w:pPr>
      <w:r>
        <w:rPr>
          <w:b w:val="false"/>
          <w:bCs w:val="false"/>
          <w:color w:val="1F2937"/>
          <w:sz w:val="19"/>
          <w:szCs w:val="19"/>
        </w:rPr>
        <w:t xml:space="preserve">C.10 Lendo mensagens de erro</w:t>
      </w:r>
      <w:r>
        <w:rPr>
          <w:b w:val="false"/>
          <w:bCs w:val="false"/>
          <w:color w:val="1F2937"/>
          <w:sz w:val="19"/>
          <w:szCs w:val="19"/>
        </w:rPr>
        <w:t xml:space="preserve">	</w:t>
        <w:t xml:space="preserve">273</w:t>
      </w:r>
    </w:p>
    <w:p>
      <w:pPr>
        <w:keepLines/>
        <w:tabs>
          <w:tab w:val="right" w:pos="9638" w:leader="dot"/>
        </w:tabs>
        <w:spacing w:after="20" w:before="0" w:line="250"/>
        <w:ind w:left="700" w:right="650"/>
      </w:pPr>
      <w:r>
        <w:rPr>
          <w:b w:val="false"/>
          <w:bCs w:val="false"/>
          <w:color w:val="1F2937"/>
          <w:sz w:val="19"/>
          <w:szCs w:val="19"/>
        </w:rPr>
        <w:t xml:space="preserve">C.11 Boas práticas em experimentos de AR</w:t>
      </w:r>
      <w:r>
        <w:rPr>
          <w:b w:val="false"/>
          <w:bCs w:val="false"/>
          <w:color w:val="1F2937"/>
          <w:sz w:val="19"/>
          <w:szCs w:val="19"/>
        </w:rPr>
        <w:t xml:space="preserve">	</w:t>
        <w:t xml:space="preserve">273</w:t>
      </w:r>
    </w:p>
    <w:p>
      <w:pPr>
        <w:keepLines/>
        <w:tabs>
          <w:tab w:val="right" w:pos="9638" w:leader="dot"/>
        </w:tabs>
        <w:spacing w:after="20" w:before="160" w:line="250"/>
        <w:ind w:left="0" w:right="650"/>
      </w:pPr>
      <w:r>
        <w:rPr>
          <w:b/>
          <w:bCs/>
          <w:color w:val="312E81"/>
          <w:sz w:val="22"/>
          <w:szCs w:val="22"/>
        </w:rPr>
        <w:t xml:space="preserve">Apêndice D — NumPy, pandas e Matplotlib</w:t>
      </w:r>
      <w:r>
        <w:rPr>
          <w:b/>
          <w:bCs/>
          <w:color w:val="312E81"/>
          <w:sz w:val="22"/>
          <w:szCs w:val="22"/>
        </w:rPr>
        <w:t xml:space="preserve">	</w:t>
        <w:t xml:space="preserve">274</w:t>
      </w:r>
    </w:p>
    <w:p>
      <w:pPr>
        <w:keepLines/>
        <w:tabs>
          <w:tab w:val="right" w:pos="9638" w:leader="dot"/>
        </w:tabs>
        <w:spacing w:after="20" w:before="0" w:line="250"/>
        <w:ind w:left="700" w:right="650"/>
      </w:pPr>
      <w:r>
        <w:rPr>
          <w:b w:val="false"/>
          <w:bCs w:val="false"/>
          <w:color w:val="1F2937"/>
          <w:sz w:val="19"/>
          <w:szCs w:val="19"/>
        </w:rPr>
        <w:t xml:space="preserve">D.1 NumPy: arrays e contas rápidas</w:t>
      </w:r>
      <w:r>
        <w:rPr>
          <w:b w:val="false"/>
          <w:bCs w:val="false"/>
          <w:color w:val="1F2937"/>
          <w:sz w:val="19"/>
          <w:szCs w:val="19"/>
        </w:rPr>
        <w:t xml:space="preserve">	</w:t>
        <w:t xml:space="preserve">274</w:t>
      </w:r>
    </w:p>
    <w:p>
      <w:pPr>
        <w:keepLines/>
        <w:tabs>
          <w:tab w:val="right" w:pos="9638" w:leader="dot"/>
        </w:tabs>
        <w:spacing w:after="20" w:before="0" w:line="250"/>
        <w:ind w:left="1100" w:right="650"/>
      </w:pPr>
      <w:r>
        <w:rPr>
          <w:b w:val="false"/>
          <w:bCs w:val="false"/>
          <w:color w:val="6B7280"/>
          <w:sz w:val="18"/>
          <w:szCs w:val="18"/>
        </w:rPr>
        <w:t xml:space="preserve">D.1.1 Criando arrays</w:t>
      </w:r>
      <w:r>
        <w:rPr>
          <w:b w:val="false"/>
          <w:bCs w:val="false"/>
          <w:color w:val="6B7280"/>
          <w:sz w:val="18"/>
          <w:szCs w:val="18"/>
        </w:rPr>
        <w:t xml:space="preserve">	</w:t>
        <w:t xml:space="preserve">274</w:t>
      </w:r>
    </w:p>
    <w:p>
      <w:pPr>
        <w:keepLines/>
        <w:tabs>
          <w:tab w:val="right" w:pos="9638" w:leader="dot"/>
        </w:tabs>
        <w:spacing w:after="20" w:before="0" w:line="250"/>
        <w:ind w:left="1100" w:right="650"/>
      </w:pPr>
      <w:r>
        <w:rPr>
          <w:b w:val="false"/>
          <w:bCs w:val="false"/>
          <w:color w:val="6B7280"/>
          <w:sz w:val="18"/>
          <w:szCs w:val="18"/>
        </w:rPr>
        <w:t xml:space="preserve">D.1.2 Indexação e máscaras</w:t>
      </w:r>
      <w:r>
        <w:rPr>
          <w:b w:val="false"/>
          <w:bCs w:val="false"/>
          <w:color w:val="6B7280"/>
          <w:sz w:val="18"/>
          <w:szCs w:val="18"/>
        </w:rPr>
        <w:t xml:space="preserve">	</w:t>
        <w:t xml:space="preserve">274</w:t>
      </w:r>
    </w:p>
    <w:p>
      <w:pPr>
        <w:keepLines/>
        <w:tabs>
          <w:tab w:val="right" w:pos="9638" w:leader="dot"/>
        </w:tabs>
        <w:spacing w:after="20" w:before="0" w:line="250"/>
        <w:ind w:left="1100" w:right="650"/>
      </w:pPr>
      <w:r>
        <w:rPr>
          <w:b w:val="false"/>
          <w:bCs w:val="false"/>
          <w:color w:val="6B7280"/>
          <w:sz w:val="18"/>
          <w:szCs w:val="18"/>
        </w:rPr>
        <w:t xml:space="preserve">D.1.3 Números aleatórios</w:t>
      </w:r>
      <w:r>
        <w:rPr>
          <w:b w:val="false"/>
          <w:bCs w:val="false"/>
          <w:color w:val="6B7280"/>
          <w:sz w:val="18"/>
          <w:szCs w:val="18"/>
        </w:rPr>
        <w:t xml:space="preserve">	</w:t>
        <w:t xml:space="preserve">274</w:t>
      </w:r>
    </w:p>
    <w:p>
      <w:pPr>
        <w:keepLines/>
        <w:tabs>
          <w:tab w:val="right" w:pos="9638" w:leader="dot"/>
        </w:tabs>
        <w:spacing w:after="20" w:before="0" w:line="250"/>
        <w:ind w:left="1100" w:right="650"/>
      </w:pPr>
      <w:r>
        <w:rPr>
          <w:b w:val="false"/>
          <w:bCs w:val="false"/>
          <w:color w:val="6B7280"/>
          <w:sz w:val="18"/>
          <w:szCs w:val="18"/>
        </w:rPr>
        <w:t xml:space="preserve">D.1.4 Broadcasting e einsum</w:t>
      </w:r>
      <w:r>
        <w:rPr>
          <w:b w:val="false"/>
          <w:bCs w:val="false"/>
          <w:color w:val="6B7280"/>
          <w:sz w:val="18"/>
          <w:szCs w:val="18"/>
        </w:rPr>
        <w:t xml:space="preserve">	</w:t>
        <w:t xml:space="preserve">274</w:t>
      </w:r>
    </w:p>
    <w:p>
      <w:pPr>
        <w:keepLines/>
        <w:tabs>
          <w:tab w:val="right" w:pos="9638" w:leader="dot"/>
        </w:tabs>
        <w:spacing w:after="20" w:before="0" w:line="250"/>
        <w:ind w:left="700" w:right="650"/>
      </w:pPr>
      <w:r>
        <w:rPr>
          <w:b w:val="false"/>
          <w:bCs w:val="false"/>
          <w:color w:val="1F2937"/>
          <w:sz w:val="19"/>
          <w:szCs w:val="19"/>
        </w:rPr>
        <w:t xml:space="preserve">D.2 pandas: tabelas</w:t>
      </w:r>
      <w:r>
        <w:rPr>
          <w:b w:val="false"/>
          <w:bCs w:val="false"/>
          <w:color w:val="1F2937"/>
          <w:sz w:val="19"/>
          <w:szCs w:val="19"/>
        </w:rPr>
        <w:t xml:space="preserve">	</w:t>
        <w:t xml:space="preserve">275</w:t>
      </w:r>
    </w:p>
    <w:p>
      <w:pPr>
        <w:keepLines/>
        <w:tabs>
          <w:tab w:val="right" w:pos="9638" w:leader="dot"/>
        </w:tabs>
        <w:spacing w:after="20" w:before="0" w:line="250"/>
        <w:ind w:left="700" w:right="650"/>
      </w:pPr>
      <w:r>
        <w:rPr>
          <w:b w:val="false"/>
          <w:bCs w:val="false"/>
          <w:color w:val="1F2937"/>
          <w:sz w:val="19"/>
          <w:szCs w:val="19"/>
        </w:rPr>
        <w:t xml:space="preserve">D.3 Matplotlib: gráficos</w:t>
      </w:r>
      <w:r>
        <w:rPr>
          <w:b w:val="false"/>
          <w:bCs w:val="false"/>
          <w:color w:val="1F2937"/>
          <w:sz w:val="19"/>
          <w:szCs w:val="19"/>
        </w:rPr>
        <w:t xml:space="preserve">	</w:t>
        <w:t xml:space="preserve">275</w:t>
      </w:r>
    </w:p>
    <w:p>
      <w:pPr>
        <w:keepLines/>
        <w:tabs>
          <w:tab w:val="right" w:pos="9638" w:leader="dot"/>
        </w:tabs>
        <w:spacing w:after="20" w:before="160" w:line="250"/>
        <w:ind w:left="0" w:right="650"/>
      </w:pPr>
      <w:r>
        <w:rPr>
          <w:b/>
          <w:bCs/>
          <w:color w:val="312E81"/>
          <w:sz w:val="22"/>
          <w:szCs w:val="22"/>
        </w:rPr>
        <w:t xml:space="preserve">Apêndice E — Introdução ao scikit-learn</w:t>
      </w:r>
      <w:r>
        <w:rPr>
          <w:b/>
          <w:bCs/>
          <w:color w:val="312E81"/>
          <w:sz w:val="22"/>
          <w:szCs w:val="22"/>
        </w:rPr>
        <w:t xml:space="preserve">	</w:t>
        <w:t xml:space="preserve">276</w:t>
      </w:r>
    </w:p>
    <w:p>
      <w:pPr>
        <w:keepLines/>
        <w:tabs>
          <w:tab w:val="right" w:pos="9638" w:leader="dot"/>
        </w:tabs>
        <w:spacing w:after="20" w:before="0" w:line="250"/>
        <w:ind w:left="700" w:right="650"/>
      </w:pPr>
      <w:r>
        <w:rPr>
          <w:b w:val="false"/>
          <w:bCs w:val="false"/>
          <w:color w:val="1F2937"/>
          <w:sz w:val="19"/>
          <w:szCs w:val="19"/>
        </w:rPr>
        <w:t xml:space="preserve">E.1 A API: fit, predict, transform</w:t>
      </w:r>
      <w:r>
        <w:rPr>
          <w:b w:val="false"/>
          <w:bCs w:val="false"/>
          <w:color w:val="1F2937"/>
          <w:sz w:val="19"/>
          <w:szCs w:val="19"/>
        </w:rPr>
        <w:t xml:space="preserve">	</w:t>
        <w:t xml:space="preserve">276</w:t>
      </w:r>
    </w:p>
    <w:p>
      <w:pPr>
        <w:keepLines/>
        <w:tabs>
          <w:tab w:val="right" w:pos="9638" w:leader="dot"/>
        </w:tabs>
        <w:spacing w:after="20" w:before="0" w:line="250"/>
        <w:ind w:left="700" w:right="650"/>
      </w:pPr>
      <w:r>
        <w:rPr>
          <w:b w:val="false"/>
          <w:bCs w:val="false"/>
          <w:color w:val="1F2937"/>
          <w:sz w:val="19"/>
          <w:szCs w:val="19"/>
        </w:rPr>
        <w:t xml:space="preserve">E.2 Pré-processamento</w:t>
      </w:r>
      <w:r>
        <w:rPr>
          <w:b w:val="false"/>
          <w:bCs w:val="false"/>
          <w:color w:val="1F2937"/>
          <w:sz w:val="19"/>
          <w:szCs w:val="19"/>
        </w:rPr>
        <w:t xml:space="preserve">	</w:t>
        <w:t xml:space="preserve">276</w:t>
      </w:r>
    </w:p>
    <w:p>
      <w:pPr>
        <w:keepLines/>
        <w:tabs>
          <w:tab w:val="right" w:pos="9638" w:leader="dot"/>
        </w:tabs>
        <w:spacing w:after="20" w:before="0" w:line="250"/>
        <w:ind w:left="700" w:right="650"/>
      </w:pPr>
      <w:r>
        <w:rPr>
          <w:b w:val="false"/>
          <w:bCs w:val="false"/>
          <w:color w:val="1F2937"/>
          <w:sz w:val="19"/>
          <w:szCs w:val="19"/>
        </w:rPr>
        <w:t xml:space="preserve">E.3 Pipelines</w:t>
      </w:r>
      <w:r>
        <w:rPr>
          <w:b w:val="false"/>
          <w:bCs w:val="false"/>
          <w:color w:val="1F2937"/>
          <w:sz w:val="19"/>
          <w:szCs w:val="19"/>
        </w:rPr>
        <w:t xml:space="preserve">	</w:t>
        <w:t xml:space="preserve">277</w:t>
      </w:r>
    </w:p>
    <w:p>
      <w:pPr>
        <w:keepLines/>
        <w:tabs>
          <w:tab w:val="right" w:pos="9638" w:leader="dot"/>
        </w:tabs>
        <w:spacing w:after="20" w:before="0" w:line="250"/>
        <w:ind w:left="700" w:right="650"/>
      </w:pPr>
      <w:r>
        <w:rPr>
          <w:b w:val="false"/>
          <w:bCs w:val="false"/>
          <w:color w:val="1F2937"/>
          <w:sz w:val="19"/>
          <w:szCs w:val="19"/>
        </w:rPr>
        <w:t xml:space="preserve">E.4 Modelos que usamos no livro</w:t>
      </w:r>
      <w:r>
        <w:rPr>
          <w:b w:val="false"/>
          <w:bCs w:val="false"/>
          <w:color w:val="1F2937"/>
          <w:sz w:val="19"/>
          <w:szCs w:val="19"/>
        </w:rPr>
        <w:t xml:space="preserve">	</w:t>
        <w:t xml:space="preserve">277</w:t>
      </w:r>
    </w:p>
    <w:p>
      <w:pPr>
        <w:keepLines/>
        <w:tabs>
          <w:tab w:val="right" w:pos="9638" w:leader="dot"/>
        </w:tabs>
        <w:spacing w:after="20" w:before="0" w:line="250"/>
        <w:ind w:left="700" w:right="650"/>
      </w:pPr>
      <w:r>
        <w:rPr>
          <w:b w:val="false"/>
          <w:bCs w:val="false"/>
          <w:color w:val="1F2937"/>
          <w:sz w:val="19"/>
          <w:szCs w:val="19"/>
        </w:rPr>
        <w:t xml:space="preserve">E.5 Avaliação e incerteza</w:t>
      </w:r>
      <w:r>
        <w:rPr>
          <w:b w:val="false"/>
          <w:bCs w:val="false"/>
          <w:color w:val="1F2937"/>
          <w:sz w:val="19"/>
          <w:szCs w:val="19"/>
        </w:rPr>
        <w:t xml:space="preserve">	</w:t>
        <w:t xml:space="preserve">278</w:t>
      </w:r>
    </w:p>
    <w:p>
      <w:pPr>
        <w:keepLines/>
        <w:tabs>
          <w:tab w:val="right" w:pos="9638" w:leader="dot"/>
        </w:tabs>
        <w:spacing w:after="20" w:before="0" w:line="250"/>
        <w:ind w:left="700" w:right="650"/>
      </w:pPr>
      <w:r>
        <w:rPr>
          <w:b w:val="false"/>
          <w:bCs w:val="false"/>
          <w:color w:val="1F2937"/>
          <w:sz w:val="19"/>
          <w:szCs w:val="19"/>
        </w:rPr>
        <w:t xml:space="preserve">E.6 O que o scikit-learn não faz</w:t>
      </w:r>
      <w:r>
        <w:rPr>
          <w:b w:val="false"/>
          <w:bCs w:val="false"/>
          <w:color w:val="1F2937"/>
          <w:sz w:val="19"/>
          <w:szCs w:val="19"/>
        </w:rPr>
        <w:t xml:space="preserve">	</w:t>
        <w:t xml:space="preserve">278</w:t>
      </w:r>
    </w:p>
    <w:p>
      <w:pPr>
        <w:keepLines/>
        <w:tabs>
          <w:tab w:val="right" w:pos="9638" w:leader="dot"/>
        </w:tabs>
        <w:spacing w:after="20" w:before="160" w:line="250"/>
        <w:ind w:left="0" w:right="650"/>
      </w:pPr>
      <w:r>
        <w:rPr>
          <w:b/>
          <w:bCs/>
          <w:color w:val="312E81"/>
          <w:sz w:val="22"/>
          <w:szCs w:val="22"/>
        </w:rPr>
        <w:t xml:space="preserve">Apêndice F — Introdução ao Gymnasium</w:t>
      </w:r>
      <w:r>
        <w:rPr>
          <w:b/>
          <w:bCs/>
          <w:color w:val="312E81"/>
          <w:sz w:val="22"/>
          <w:szCs w:val="22"/>
        </w:rPr>
        <w:t xml:space="preserve">	</w:t>
        <w:t xml:space="preserve">279</w:t>
      </w:r>
    </w:p>
    <w:p>
      <w:pPr>
        <w:keepLines/>
        <w:tabs>
          <w:tab w:val="right" w:pos="9638" w:leader="dot"/>
        </w:tabs>
        <w:spacing w:after="20" w:before="0" w:line="250"/>
        <w:ind w:left="700" w:right="650"/>
      </w:pPr>
      <w:r>
        <w:rPr>
          <w:b w:val="false"/>
          <w:bCs w:val="false"/>
          <w:color w:val="1F2937"/>
          <w:sz w:val="19"/>
          <w:szCs w:val="19"/>
        </w:rPr>
        <w:t xml:space="preserve">F.1 O ciclo reset → step</w:t>
      </w:r>
      <w:r>
        <w:rPr>
          <w:b w:val="false"/>
          <w:bCs w:val="false"/>
          <w:color w:val="1F2937"/>
          <w:sz w:val="19"/>
          <w:szCs w:val="19"/>
        </w:rPr>
        <w:t xml:space="preserve">	</w:t>
        <w:t xml:space="preserve">279</w:t>
      </w:r>
    </w:p>
    <w:p>
      <w:pPr>
        <w:keepLines/>
        <w:tabs>
          <w:tab w:val="right" w:pos="9638" w:leader="dot"/>
        </w:tabs>
        <w:spacing w:after="20" w:before="0" w:line="250"/>
        <w:ind w:left="700" w:right="650"/>
      </w:pPr>
      <w:r>
        <w:rPr>
          <w:b w:val="false"/>
          <w:bCs w:val="false"/>
          <w:color w:val="1F2937"/>
          <w:sz w:val="19"/>
          <w:szCs w:val="19"/>
        </w:rPr>
        <w:t xml:space="preserve">F.2 Espaços de ações e observações</w:t>
      </w:r>
      <w:r>
        <w:rPr>
          <w:b w:val="false"/>
          <w:bCs w:val="false"/>
          <w:color w:val="1F2937"/>
          <w:sz w:val="19"/>
          <w:szCs w:val="19"/>
        </w:rPr>
        <w:t xml:space="preserve">	</w:t>
        <w:t xml:space="preserve">279</w:t>
      </w:r>
    </w:p>
    <w:p>
      <w:pPr>
        <w:keepLines/>
        <w:tabs>
          <w:tab w:val="right" w:pos="9638" w:leader="dot"/>
        </w:tabs>
        <w:spacing w:after="20" w:before="0" w:line="250"/>
        <w:ind w:left="700" w:right="650"/>
      </w:pPr>
      <w:r>
        <w:rPr>
          <w:b w:val="false"/>
          <w:bCs w:val="false"/>
          <w:color w:val="1F2937"/>
          <w:sz w:val="19"/>
          <w:szCs w:val="19"/>
        </w:rPr>
        <w:t xml:space="preserve">F.3 Ambientes usados neste livro</w:t>
      </w:r>
      <w:r>
        <w:rPr>
          <w:b w:val="false"/>
          <w:bCs w:val="false"/>
          <w:color w:val="1F2937"/>
          <w:sz w:val="19"/>
          <w:szCs w:val="19"/>
        </w:rPr>
        <w:t xml:space="preserve">	</w:t>
        <w:t xml:space="preserve">280</w:t>
      </w:r>
    </w:p>
    <w:p>
      <w:pPr>
        <w:keepLines/>
        <w:tabs>
          <w:tab w:val="right" w:pos="9638" w:leader="dot"/>
        </w:tabs>
        <w:spacing w:after="20" w:before="0" w:line="250"/>
        <w:ind w:left="700" w:right="650"/>
      </w:pPr>
      <w:r>
        <w:rPr>
          <w:b w:val="false"/>
          <w:bCs w:val="false"/>
          <w:color w:val="1F2937"/>
          <w:sz w:val="19"/>
          <w:szCs w:val="19"/>
        </w:rPr>
        <w:t xml:space="preserve">F.4 Criando seu próprio ambiente</w:t>
      </w:r>
      <w:r>
        <w:rPr>
          <w:b w:val="false"/>
          <w:bCs w:val="false"/>
          <w:color w:val="1F2937"/>
          <w:sz w:val="19"/>
          <w:szCs w:val="19"/>
        </w:rPr>
        <w:t xml:space="preserve">	</w:t>
        <w:t xml:space="preserve">280</w:t>
      </w:r>
    </w:p>
    <w:p>
      <w:pPr>
        <w:keepLines/>
        <w:tabs>
          <w:tab w:val="right" w:pos="9638" w:leader="dot"/>
        </w:tabs>
        <w:spacing w:after="20" w:before="0" w:line="250"/>
        <w:ind w:left="700" w:right="650"/>
      </w:pPr>
      <w:r>
        <w:rPr>
          <w:b w:val="false"/>
          <w:bCs w:val="false"/>
          <w:color w:val="1F2937"/>
          <w:sz w:val="19"/>
          <w:szCs w:val="19"/>
        </w:rPr>
        <w:t xml:space="preserve">F.5 Wrappers</w:t>
      </w:r>
      <w:r>
        <w:rPr>
          <w:b w:val="false"/>
          <w:bCs w:val="false"/>
          <w:color w:val="1F2937"/>
          <w:sz w:val="19"/>
          <w:szCs w:val="19"/>
        </w:rPr>
        <w:t xml:space="preserve">	</w:t>
        <w:t xml:space="preserve">281</w:t>
      </w:r>
    </w:p>
    <w:p>
      <w:pPr>
        <w:keepLines/>
        <w:tabs>
          <w:tab w:val="right" w:pos="9638" w:leader="dot"/>
        </w:tabs>
        <w:spacing w:after="20" w:before="0" w:line="250"/>
        <w:ind w:left="700" w:right="650"/>
      </w:pPr>
      <w:r>
        <w:rPr>
          <w:b w:val="false"/>
          <w:bCs w:val="false"/>
          <w:color w:val="1F2937"/>
          <w:sz w:val="19"/>
          <w:szCs w:val="19"/>
        </w:rPr>
        <w:t xml:space="preserve">F.6 Renderização</w:t>
      </w:r>
      <w:r>
        <w:rPr>
          <w:b w:val="false"/>
          <w:bCs w:val="false"/>
          <w:color w:val="1F2937"/>
          <w:sz w:val="19"/>
          <w:szCs w:val="19"/>
        </w:rPr>
        <w:t xml:space="preserve">	</w:t>
        <w:t xml:space="preserve">281</w:t>
      </w:r>
    </w:p>
    <w:p>
      <w:pPr>
        <w:keepLines/>
        <w:tabs>
          <w:tab w:val="right" w:pos="9638" w:leader="dot"/>
        </w:tabs>
        <w:spacing w:after="20" w:before="0" w:line="250"/>
        <w:ind w:left="700" w:right="650"/>
      </w:pPr>
      <w:r>
        <w:rPr>
          <w:b w:val="false"/>
          <w:bCs w:val="false"/>
          <w:color w:val="1F2937"/>
          <w:sz w:val="19"/>
          <w:szCs w:val="19"/>
        </w:rPr>
        <w:t xml:space="preserve">F.7 Ambientes vetorizados</w:t>
      </w:r>
      <w:r>
        <w:rPr>
          <w:b w:val="false"/>
          <w:bCs w:val="false"/>
          <w:color w:val="1F2937"/>
          <w:sz w:val="19"/>
          <w:szCs w:val="19"/>
        </w:rPr>
        <w:t xml:space="preserve">	</w:t>
        <w:t xml:space="preserve">281</w:t>
      </w:r>
    </w:p>
    <w:p>
      <w:pPr>
        <w:keepLines/>
        <w:tabs>
          <w:tab w:val="right" w:pos="9638" w:leader="dot"/>
        </w:tabs>
        <w:spacing w:after="20" w:before="160" w:line="250"/>
        <w:ind w:left="0" w:right="650"/>
      </w:pPr>
      <w:r>
        <w:rPr>
          <w:b/>
          <w:bCs/>
          <w:color w:val="312E81"/>
          <w:sz w:val="22"/>
          <w:szCs w:val="22"/>
        </w:rPr>
        <w:t xml:space="preserve">Apêndice G — Introdução ao PyTorch</w:t>
      </w:r>
      <w:r>
        <w:rPr>
          <w:b/>
          <w:bCs/>
          <w:color w:val="312E81"/>
          <w:sz w:val="22"/>
          <w:szCs w:val="22"/>
        </w:rPr>
        <w:t xml:space="preserve">	</w:t>
        <w:t xml:space="preserve">282</w:t>
      </w:r>
    </w:p>
    <w:p>
      <w:pPr>
        <w:keepLines/>
        <w:tabs>
          <w:tab w:val="right" w:pos="9638" w:leader="dot"/>
        </w:tabs>
        <w:spacing w:after="20" w:before="0" w:line="250"/>
        <w:ind w:left="700" w:right="650"/>
      </w:pPr>
      <w:r>
        <w:rPr>
          <w:b w:val="false"/>
          <w:bCs w:val="false"/>
          <w:color w:val="1F2937"/>
          <w:sz w:val="19"/>
          <w:szCs w:val="19"/>
        </w:rPr>
        <w:t xml:space="preserve">G.1 Tensores</w:t>
      </w:r>
      <w:r>
        <w:rPr>
          <w:b w:val="false"/>
          <w:bCs w:val="false"/>
          <w:color w:val="1F2937"/>
          <w:sz w:val="19"/>
          <w:szCs w:val="19"/>
        </w:rPr>
        <w:t xml:space="preserve">	</w:t>
        <w:t xml:space="preserve">282</w:t>
      </w:r>
    </w:p>
    <w:p>
      <w:pPr>
        <w:keepLines/>
        <w:tabs>
          <w:tab w:val="right" w:pos="9638" w:leader="dot"/>
        </w:tabs>
        <w:spacing w:after="20" w:before="0" w:line="250"/>
        <w:ind w:left="700" w:right="650"/>
      </w:pPr>
      <w:r>
        <w:rPr>
          <w:b w:val="false"/>
          <w:bCs w:val="false"/>
          <w:color w:val="1F2937"/>
          <w:sz w:val="19"/>
          <w:szCs w:val="19"/>
        </w:rPr>
        <w:t xml:space="preserve">G.2 Gradientes automáticos</w:t>
      </w:r>
      <w:r>
        <w:rPr>
          <w:b w:val="false"/>
          <w:bCs w:val="false"/>
          <w:color w:val="1F2937"/>
          <w:sz w:val="19"/>
          <w:szCs w:val="19"/>
        </w:rPr>
        <w:t xml:space="preserve">	</w:t>
        <w:t xml:space="preserve">282</w:t>
      </w:r>
    </w:p>
    <w:p>
      <w:pPr>
        <w:keepLines/>
        <w:tabs>
          <w:tab w:val="right" w:pos="9638" w:leader="dot"/>
        </w:tabs>
        <w:spacing w:after="20" w:before="0" w:line="250"/>
        <w:ind w:left="700" w:right="650"/>
      </w:pPr>
      <w:r>
        <w:rPr>
          <w:b w:val="false"/>
          <w:bCs w:val="false"/>
          <w:color w:val="1F2937"/>
          <w:sz w:val="19"/>
          <w:szCs w:val="19"/>
        </w:rPr>
        <w:t xml:space="preserve">G.3 Treinando um modelo</w:t>
      </w:r>
      <w:r>
        <w:rPr>
          <w:b w:val="false"/>
          <w:bCs w:val="false"/>
          <w:color w:val="1F2937"/>
          <w:sz w:val="19"/>
          <w:szCs w:val="19"/>
        </w:rPr>
        <w:t xml:space="preserve">	</w:t>
        <w:t xml:space="preserve">282</w:t>
      </w:r>
    </w:p>
    <w:p>
      <w:pPr>
        <w:keepLines/>
        <w:tabs>
          <w:tab w:val="right" w:pos="9638" w:leader="dot"/>
        </w:tabs>
        <w:spacing w:after="20" w:before="0" w:line="250"/>
        <w:ind w:left="700" w:right="650"/>
      </w:pPr>
      <w:r>
        <w:rPr>
          <w:b w:val="false"/>
          <w:bCs w:val="false"/>
          <w:color w:val="1F2937"/>
          <w:sz w:val="19"/>
          <w:szCs w:val="19"/>
        </w:rPr>
        <w:t xml:space="preserve">G.4 Redes como classes (nn.Module)</w:t>
      </w:r>
      <w:r>
        <w:rPr>
          <w:b w:val="false"/>
          <w:bCs w:val="false"/>
          <w:color w:val="1F2937"/>
          <w:sz w:val="19"/>
          <w:szCs w:val="19"/>
        </w:rPr>
        <w:t xml:space="preserve">	</w:t>
        <w:t xml:space="preserve">283</w:t>
      </w:r>
    </w:p>
    <w:p>
      <w:pPr>
        <w:keepLines/>
        <w:tabs>
          <w:tab w:val="right" w:pos="9638" w:leader="dot"/>
        </w:tabs>
        <w:spacing w:after="20" w:before="0" w:line="250"/>
        <w:ind w:left="700" w:right="650"/>
      </w:pPr>
      <w:r>
        <w:rPr>
          <w:b w:val="false"/>
          <w:bCs w:val="false"/>
          <w:color w:val="1F2937"/>
          <w:sz w:val="19"/>
          <w:szCs w:val="19"/>
        </w:rPr>
        <w:t xml:space="preserve">G.5 Ações importantes</w:t>
      </w:r>
      <w:r>
        <w:rPr>
          <w:b w:val="false"/>
          <w:bCs w:val="false"/>
          <w:color w:val="1F2937"/>
          <w:sz w:val="19"/>
          <w:szCs w:val="19"/>
        </w:rPr>
        <w:t xml:space="preserve">	</w:t>
        <w:t xml:space="preserve">283</w:t>
      </w:r>
    </w:p>
    <w:p>
      <w:pPr>
        <w:keepLines/>
        <w:tabs>
          <w:tab w:val="right" w:pos="9638" w:leader="dot"/>
        </w:tabs>
        <w:spacing w:after="20" w:before="0" w:line="250"/>
        <w:ind w:left="700" w:right="650"/>
      </w:pPr>
      <w:r>
        <w:rPr>
          <w:b w:val="false"/>
          <w:bCs w:val="false"/>
          <w:color w:val="1F2937"/>
          <w:sz w:val="19"/>
          <w:szCs w:val="19"/>
        </w:rPr>
        <w:t xml:space="preserve">G.6 Funções de perda e otimizadores frequentes</w:t>
      </w:r>
      <w:r>
        <w:rPr>
          <w:b w:val="false"/>
          <w:bCs w:val="false"/>
          <w:color w:val="1F2937"/>
          <w:sz w:val="19"/>
          <w:szCs w:val="19"/>
        </w:rPr>
        <w:t xml:space="preserve">	</w:t>
        <w:t xml:space="preserve">284</w:t>
      </w:r>
    </w:p>
    <w:p>
      <w:pPr>
        <w:keepLines/>
        <w:tabs>
          <w:tab w:val="right" w:pos="9638" w:leader="dot"/>
        </w:tabs>
        <w:spacing w:after="20" w:before="160" w:line="250"/>
        <w:ind w:left="0" w:right="650"/>
      </w:pPr>
      <w:r>
        <w:rPr>
          <w:b/>
          <w:bCs/>
          <w:color w:val="312E81"/>
          <w:sz w:val="22"/>
          <w:szCs w:val="22"/>
        </w:rPr>
        <w:t xml:space="preserve">Apêndice H — Introdução ao Stable-Baselines3</w:t>
      </w:r>
      <w:r>
        <w:rPr>
          <w:b/>
          <w:bCs/>
          <w:color w:val="312E81"/>
          <w:sz w:val="22"/>
          <w:szCs w:val="22"/>
        </w:rPr>
        <w:t xml:space="preserve">	</w:t>
        <w:t xml:space="preserve">285</w:t>
      </w:r>
    </w:p>
    <w:p>
      <w:pPr>
        <w:keepLines/>
        <w:tabs>
          <w:tab w:val="right" w:pos="9638" w:leader="dot"/>
        </w:tabs>
        <w:spacing w:after="20" w:before="0" w:line="250"/>
        <w:ind w:left="700" w:right="650"/>
      </w:pPr>
      <w:r>
        <w:rPr>
          <w:b w:val="false"/>
          <w:bCs w:val="false"/>
          <w:color w:val="1F2937"/>
          <w:sz w:val="19"/>
          <w:szCs w:val="19"/>
        </w:rPr>
        <w:t xml:space="preserve">H.1 O primeiro treino em quatro linhas</w:t>
      </w:r>
      <w:r>
        <w:rPr>
          <w:b w:val="false"/>
          <w:bCs w:val="false"/>
          <w:color w:val="1F2937"/>
          <w:sz w:val="19"/>
          <w:szCs w:val="19"/>
        </w:rPr>
        <w:t xml:space="preserve">	</w:t>
        <w:t xml:space="preserve">285</w:t>
      </w:r>
    </w:p>
    <w:p>
      <w:pPr>
        <w:keepLines/>
        <w:tabs>
          <w:tab w:val="right" w:pos="9638" w:leader="dot"/>
        </w:tabs>
        <w:spacing w:after="20" w:before="0" w:line="250"/>
        <w:ind w:left="700" w:right="650"/>
      </w:pPr>
      <w:r>
        <w:rPr>
          <w:b w:val="false"/>
          <w:bCs w:val="false"/>
          <w:color w:val="1F2937"/>
          <w:sz w:val="19"/>
          <w:szCs w:val="19"/>
        </w:rPr>
        <w:t xml:space="preserve">H.2 Escolhendo o algoritmo</w:t>
      </w:r>
      <w:r>
        <w:rPr>
          <w:b w:val="false"/>
          <w:bCs w:val="false"/>
          <w:color w:val="1F2937"/>
          <w:sz w:val="19"/>
          <w:szCs w:val="19"/>
        </w:rPr>
        <w:t xml:space="preserve">	</w:t>
        <w:t xml:space="preserve">285</w:t>
      </w:r>
    </w:p>
    <w:p>
      <w:pPr>
        <w:keepLines/>
        <w:tabs>
          <w:tab w:val="right" w:pos="9638" w:leader="dot"/>
        </w:tabs>
        <w:spacing w:after="20" w:before="0" w:line="250"/>
        <w:ind w:left="700" w:right="650"/>
      </w:pPr>
      <w:r>
        <w:rPr>
          <w:b w:val="false"/>
          <w:bCs w:val="false"/>
          <w:color w:val="1F2937"/>
          <w:sz w:val="19"/>
          <w:szCs w:val="19"/>
        </w:rPr>
        <w:t xml:space="preserve">H.3 Salvar, carregar e usar o modelo</w:t>
      </w:r>
      <w:r>
        <w:rPr>
          <w:b w:val="false"/>
          <w:bCs w:val="false"/>
          <w:color w:val="1F2937"/>
          <w:sz w:val="19"/>
          <w:szCs w:val="19"/>
        </w:rPr>
        <w:t xml:space="preserve">	</w:t>
        <w:t xml:space="preserve">285</w:t>
      </w:r>
    </w:p>
    <w:p>
      <w:pPr>
        <w:keepLines/>
        <w:tabs>
          <w:tab w:val="right" w:pos="9638" w:leader="dot"/>
        </w:tabs>
        <w:spacing w:after="20" w:before="0" w:line="250"/>
        <w:ind w:left="700" w:right="650"/>
      </w:pPr>
      <w:r>
        <w:rPr>
          <w:b w:val="false"/>
          <w:bCs w:val="false"/>
          <w:color w:val="1F2937"/>
          <w:sz w:val="19"/>
          <w:szCs w:val="19"/>
        </w:rPr>
        <w:t xml:space="preserve">H.4 Hiperparâmetros importantes</w:t>
      </w:r>
      <w:r>
        <w:rPr>
          <w:b w:val="false"/>
          <w:bCs w:val="false"/>
          <w:color w:val="1F2937"/>
          <w:sz w:val="19"/>
          <w:szCs w:val="19"/>
        </w:rPr>
        <w:t xml:space="preserve">	</w:t>
        <w:t xml:space="preserve">285</w:t>
      </w:r>
    </w:p>
    <w:p>
      <w:pPr>
        <w:keepLines/>
        <w:tabs>
          <w:tab w:val="right" w:pos="9638" w:leader="dot"/>
        </w:tabs>
        <w:spacing w:after="20" w:before="0" w:line="250"/>
        <w:ind w:left="700" w:right="650"/>
      </w:pPr>
      <w:r>
        <w:rPr>
          <w:b w:val="false"/>
          <w:bCs w:val="false"/>
          <w:color w:val="1F2937"/>
          <w:sz w:val="19"/>
          <w:szCs w:val="19"/>
        </w:rPr>
        <w:t xml:space="preserve">H.5 Ambientes personalizados e vetorizados</w:t>
      </w:r>
      <w:r>
        <w:rPr>
          <w:b w:val="false"/>
          <w:bCs w:val="false"/>
          <w:color w:val="1F2937"/>
          <w:sz w:val="19"/>
          <w:szCs w:val="19"/>
        </w:rPr>
        <w:t xml:space="preserve">	</w:t>
        <w:t xml:space="preserve">286</w:t>
      </w:r>
    </w:p>
    <w:p>
      <w:pPr>
        <w:keepLines/>
        <w:tabs>
          <w:tab w:val="right" w:pos="9638" w:leader="dot"/>
        </w:tabs>
        <w:spacing w:after="20" w:before="0" w:line="250"/>
        <w:ind w:left="700" w:right="650"/>
      </w:pPr>
      <w:r>
        <w:rPr>
          <w:b w:val="false"/>
          <w:bCs w:val="false"/>
          <w:color w:val="1F2937"/>
          <w:sz w:val="19"/>
          <w:szCs w:val="19"/>
        </w:rPr>
        <w:t xml:space="preserve">H.6 Curvas de aprendizado e callbacks</w:t>
      </w:r>
      <w:r>
        <w:rPr>
          <w:b w:val="false"/>
          <w:bCs w:val="false"/>
          <w:color w:val="1F2937"/>
          <w:sz w:val="19"/>
          <w:szCs w:val="19"/>
        </w:rPr>
        <w:t xml:space="preserve">	</w:t>
        <w:t xml:space="preserve">286</w:t>
      </w:r>
    </w:p>
    <w:p>
      <w:pPr>
        <w:keepLines/>
        <w:tabs>
          <w:tab w:val="right" w:pos="9638" w:leader="dot"/>
        </w:tabs>
        <w:spacing w:after="20" w:before="160" w:line="250"/>
        <w:ind w:left="0" w:right="650"/>
      </w:pPr>
      <w:r>
        <w:rPr>
          <w:b/>
          <w:bCs/>
          <w:color w:val="312E81"/>
          <w:sz w:val="22"/>
          <w:szCs w:val="22"/>
        </w:rPr>
        <w:t xml:space="preserve">Apêndice I — Matemática essencial, sem medo</w:t>
      </w:r>
      <w:r>
        <w:rPr>
          <w:b/>
          <w:bCs/>
          <w:color w:val="312E81"/>
          <w:sz w:val="22"/>
          <w:szCs w:val="22"/>
        </w:rPr>
        <w:t xml:space="preserve">	</w:t>
        <w:t xml:space="preserve">287</w:t>
      </w:r>
    </w:p>
    <w:p>
      <w:pPr>
        <w:keepLines/>
        <w:tabs>
          <w:tab w:val="right" w:pos="9638" w:leader="dot"/>
        </w:tabs>
        <w:spacing w:after="20" w:before="0" w:line="250"/>
        <w:ind w:left="700" w:right="650"/>
      </w:pPr>
      <w:r>
        <w:rPr>
          <w:b w:val="false"/>
          <w:bCs w:val="false"/>
          <w:color w:val="1F2937"/>
          <w:sz w:val="19"/>
          <w:szCs w:val="19"/>
        </w:rPr>
        <w:t xml:space="preserve">I.1 Somatório e média</w:t>
      </w:r>
      <w:r>
        <w:rPr>
          <w:b w:val="false"/>
          <w:bCs w:val="false"/>
          <w:color w:val="1F2937"/>
          <w:sz w:val="19"/>
          <w:szCs w:val="19"/>
        </w:rPr>
        <w:t xml:space="preserve">	</w:t>
        <w:t xml:space="preserve">287</w:t>
      </w:r>
    </w:p>
    <w:p>
      <w:pPr>
        <w:keepLines/>
        <w:tabs>
          <w:tab w:val="right" w:pos="9638" w:leader="dot"/>
        </w:tabs>
        <w:spacing w:after="20" w:before="0" w:line="250"/>
        <w:ind w:left="700" w:right="650"/>
      </w:pPr>
      <w:r>
        <w:rPr>
          <w:b w:val="false"/>
          <w:bCs w:val="false"/>
          <w:color w:val="1F2937"/>
          <w:sz w:val="19"/>
          <w:szCs w:val="19"/>
        </w:rPr>
        <w:t xml:space="preserve">I.2 Potências, raízes, exponencial e logaritmo</w:t>
      </w:r>
      <w:r>
        <w:rPr>
          <w:b w:val="false"/>
          <w:bCs w:val="false"/>
          <w:color w:val="1F2937"/>
          <w:sz w:val="19"/>
          <w:szCs w:val="19"/>
        </w:rPr>
        <w:t xml:space="preserve">	</w:t>
        <w:t xml:space="preserve">287</w:t>
      </w:r>
    </w:p>
    <w:p>
      <w:pPr>
        <w:keepLines/>
        <w:tabs>
          <w:tab w:val="right" w:pos="9638" w:leader="dot"/>
        </w:tabs>
        <w:spacing w:after="20" w:before="0" w:line="250"/>
        <w:ind w:left="700" w:right="650"/>
      </w:pPr>
      <w:r>
        <w:rPr>
          <w:b w:val="false"/>
          <w:bCs w:val="false"/>
          <w:color w:val="1F2937"/>
          <w:sz w:val="19"/>
          <w:szCs w:val="19"/>
        </w:rPr>
        <w:t xml:space="preserve">I.3 Probabilidade</w:t>
      </w:r>
      <w:r>
        <w:rPr>
          <w:b w:val="false"/>
          <w:bCs w:val="false"/>
          <w:color w:val="1F2937"/>
          <w:sz w:val="19"/>
          <w:szCs w:val="19"/>
        </w:rPr>
        <w:t xml:space="preserve">	</w:t>
        <w:t xml:space="preserve">287</w:t>
      </w:r>
    </w:p>
    <w:p>
      <w:pPr>
        <w:keepLines/>
        <w:tabs>
          <w:tab w:val="right" w:pos="9638" w:leader="dot"/>
        </w:tabs>
        <w:spacing w:after="20" w:before="0" w:line="250"/>
        <w:ind w:left="700" w:right="650"/>
      </w:pPr>
      <w:r>
        <w:rPr>
          <w:b w:val="false"/>
          <w:bCs w:val="false"/>
          <w:color w:val="1F2937"/>
          <w:sz w:val="19"/>
          <w:szCs w:val="19"/>
        </w:rPr>
        <w:t xml:space="preserve">I.4 Esperança e variância</w:t>
      </w:r>
      <w:r>
        <w:rPr>
          <w:b w:val="false"/>
          <w:bCs w:val="false"/>
          <w:color w:val="1F2937"/>
          <w:sz w:val="19"/>
          <w:szCs w:val="19"/>
        </w:rPr>
        <w:t xml:space="preserve">	</w:t>
        <w:t xml:space="preserve">287</w:t>
      </w:r>
    </w:p>
    <w:p>
      <w:pPr>
        <w:keepLines/>
        <w:tabs>
          <w:tab w:val="right" w:pos="9638" w:leader="dot"/>
        </w:tabs>
        <w:spacing w:after="20" w:before="0" w:line="250"/>
        <w:ind w:left="700" w:right="650"/>
      </w:pPr>
      <w:r>
        <w:rPr>
          <w:b w:val="false"/>
          <w:bCs w:val="false"/>
          <w:color w:val="1F2937"/>
          <w:sz w:val="19"/>
          <w:szCs w:val="19"/>
        </w:rPr>
        <w:t xml:space="preserve">I.5 Distribuições usadas no livro</w:t>
      </w:r>
      <w:r>
        <w:rPr>
          <w:b w:val="false"/>
          <w:bCs w:val="false"/>
          <w:color w:val="1F2937"/>
          <w:sz w:val="19"/>
          <w:szCs w:val="19"/>
        </w:rPr>
        <w:t xml:space="preserve">	</w:t>
        <w:t xml:space="preserve">288</w:t>
      </w:r>
    </w:p>
    <w:p>
      <w:pPr>
        <w:keepLines/>
        <w:tabs>
          <w:tab w:val="right" w:pos="9638" w:leader="dot"/>
        </w:tabs>
        <w:spacing w:after="20" w:before="0" w:line="250"/>
        <w:ind w:left="700" w:right="650"/>
      </w:pPr>
      <w:r>
        <w:rPr>
          <w:b w:val="false"/>
          <w:bCs w:val="false"/>
          <w:color w:val="1F2937"/>
          <w:sz w:val="19"/>
          <w:szCs w:val="19"/>
        </w:rPr>
        <w:t xml:space="preserve">I.6 Vetores e matrizes</w:t>
      </w:r>
      <w:r>
        <w:rPr>
          <w:b w:val="false"/>
          <w:bCs w:val="false"/>
          <w:color w:val="1F2937"/>
          <w:sz w:val="19"/>
          <w:szCs w:val="19"/>
        </w:rPr>
        <w:t xml:space="preserve">	</w:t>
        <w:t xml:space="preserve">288</w:t>
      </w:r>
    </w:p>
    <w:p>
      <w:pPr>
        <w:keepLines/>
        <w:tabs>
          <w:tab w:val="right" w:pos="9638" w:leader="dot"/>
        </w:tabs>
        <w:spacing w:after="20" w:before="0" w:line="250"/>
        <w:ind w:left="700" w:right="650"/>
      </w:pPr>
      <w:r>
        <w:rPr>
          <w:b w:val="false"/>
          <w:bCs w:val="false"/>
          <w:color w:val="1F2937"/>
          <w:sz w:val="19"/>
          <w:szCs w:val="19"/>
        </w:rPr>
        <w:t xml:space="preserve">I.7 Derivadas e gradiente</w:t>
      </w:r>
      <w:r>
        <w:rPr>
          <w:b w:val="false"/>
          <w:bCs w:val="false"/>
          <w:color w:val="1F2937"/>
          <w:sz w:val="19"/>
          <w:szCs w:val="19"/>
        </w:rPr>
        <w:t xml:space="preserve">	</w:t>
        <w:t xml:space="preserve">288</w:t>
      </w:r>
    </w:p>
    <w:p>
      <w:pPr>
        <w:keepLines/>
        <w:tabs>
          <w:tab w:val="right" w:pos="9638" w:leader="dot"/>
        </w:tabs>
        <w:spacing w:after="20" w:before="0" w:line="250"/>
        <w:ind w:left="700" w:right="650"/>
      </w:pPr>
      <w:r>
        <w:rPr>
          <w:b w:val="false"/>
          <w:bCs w:val="false"/>
          <w:color w:val="1F2937"/>
          <w:sz w:val="19"/>
          <w:szCs w:val="19"/>
        </w:rPr>
        <w:t xml:space="preserve">I.8 Softmax e entropia</w:t>
      </w:r>
      <w:r>
        <w:rPr>
          <w:b w:val="false"/>
          <w:bCs w:val="false"/>
          <w:color w:val="1F2937"/>
          <w:sz w:val="19"/>
          <w:szCs w:val="19"/>
        </w:rPr>
        <w:t xml:space="preserve">	</w:t>
        <w:t xml:space="preserve">289</w:t>
      </w:r>
    </w:p>
    <w:p>
      <w:pPr>
        <w:keepLines/>
        <w:tabs>
          <w:tab w:val="right" w:pos="9638" w:leader="dot"/>
        </w:tabs>
        <w:spacing w:after="20" w:before="0" w:line="250"/>
        <w:ind w:left="700" w:right="650"/>
      </w:pPr>
      <w:r>
        <w:rPr>
          <w:b w:val="false"/>
          <w:bCs w:val="false"/>
          <w:color w:val="1F2937"/>
          <w:sz w:val="19"/>
          <w:szCs w:val="19"/>
        </w:rPr>
        <w:t xml:space="preserve">I.9 Divergência KL</w:t>
      </w:r>
      <w:r>
        <w:rPr>
          <w:b w:val="false"/>
          <w:bCs w:val="false"/>
          <w:color w:val="1F2937"/>
          <w:sz w:val="19"/>
          <w:szCs w:val="19"/>
        </w:rPr>
        <w:t xml:space="preserve">	</w:t>
        <w:t xml:space="preserve">289</w:t>
      </w:r>
    </w:p>
    <w:p>
      <w:pPr>
        <w:keepLines/>
        <w:tabs>
          <w:tab w:val="right" w:pos="9638" w:leader="dot"/>
        </w:tabs>
        <w:spacing w:after="20" w:before="160" w:line="250"/>
        <w:ind w:left="0" w:right="650"/>
      </w:pPr>
      <w:r>
        <w:rPr>
          <w:b/>
          <w:bCs/>
          <w:color w:val="312E81"/>
          <w:sz w:val="22"/>
          <w:szCs w:val="22"/>
        </w:rPr>
        <w:t xml:space="preserve">Apêndice J — Bases de dados: UCI e Kaggle</w:t>
      </w:r>
      <w:r>
        <w:rPr>
          <w:b/>
          <w:bCs/>
          <w:color w:val="312E81"/>
          <w:sz w:val="22"/>
          <w:szCs w:val="22"/>
        </w:rPr>
        <w:t xml:space="preserve">	</w:t>
        <w:t xml:space="preserve">290</w:t>
      </w:r>
    </w:p>
    <w:p>
      <w:pPr>
        <w:keepLines/>
        <w:tabs>
          <w:tab w:val="right" w:pos="9638" w:leader="dot"/>
        </w:tabs>
        <w:spacing w:after="20" w:before="0" w:line="250"/>
        <w:ind w:left="700" w:right="650"/>
      </w:pPr>
      <w:r>
        <w:rPr>
          <w:b w:val="false"/>
          <w:bCs w:val="false"/>
          <w:color w:val="1F2937"/>
          <w:sz w:val="19"/>
          <w:szCs w:val="19"/>
        </w:rPr>
        <w:t xml:space="preserve">J.1 UCI Machine Learning Repository</w:t>
      </w:r>
      <w:r>
        <w:rPr>
          <w:b w:val="false"/>
          <w:bCs w:val="false"/>
          <w:color w:val="1F2937"/>
          <w:sz w:val="19"/>
          <w:szCs w:val="19"/>
        </w:rPr>
        <w:t xml:space="preserve">	</w:t>
        <w:t xml:space="preserve">290</w:t>
      </w:r>
    </w:p>
    <w:p>
      <w:pPr>
        <w:keepLines/>
        <w:tabs>
          <w:tab w:val="right" w:pos="9638" w:leader="dot"/>
        </w:tabs>
        <w:spacing w:after="20" w:before="0" w:line="250"/>
        <w:ind w:left="700" w:right="650"/>
      </w:pPr>
      <w:r>
        <w:rPr>
          <w:b w:val="false"/>
          <w:bCs w:val="false"/>
          <w:color w:val="1F2937"/>
          <w:sz w:val="19"/>
          <w:szCs w:val="19"/>
        </w:rPr>
        <w:t xml:space="preserve">J.2 Kaggle</w:t>
      </w:r>
      <w:r>
        <w:rPr>
          <w:b w:val="false"/>
          <w:bCs w:val="false"/>
          <w:color w:val="1F2937"/>
          <w:sz w:val="19"/>
          <w:szCs w:val="19"/>
        </w:rPr>
        <w:t xml:space="preserve">	</w:t>
        <w:t xml:space="preserve">290</w:t>
      </w:r>
    </w:p>
    <w:p>
      <w:pPr>
        <w:keepLines/>
        <w:tabs>
          <w:tab w:val="right" w:pos="9638" w:leader="dot"/>
        </w:tabs>
        <w:spacing w:after="20" w:before="0" w:line="250"/>
        <w:ind w:left="700" w:right="650"/>
      </w:pPr>
      <w:r>
        <w:rPr>
          <w:b w:val="false"/>
          <w:bCs w:val="false"/>
          <w:color w:val="1F2937"/>
          <w:sz w:val="19"/>
          <w:szCs w:val="19"/>
        </w:rPr>
        <w:t xml:space="preserve">J.3 Boas práticas com dados</w:t>
      </w:r>
      <w:r>
        <w:rPr>
          <w:b w:val="false"/>
          <w:bCs w:val="false"/>
          <w:color w:val="1F2937"/>
          <w:sz w:val="19"/>
          <w:szCs w:val="19"/>
        </w:rPr>
        <w:t xml:space="preserve">	</w:t>
        <w:t xml:space="preserve">291</w:t>
      </w:r>
    </w:p>
    <w:p>
      <w:pPr>
        <w:keepLines/>
        <w:tabs>
          <w:tab w:val="right" w:pos="9638" w:leader="dot"/>
        </w:tabs>
        <w:spacing w:after="20" w:before="0" w:line="250"/>
        <w:ind w:left="700" w:right="650"/>
      </w:pPr>
      <w:r>
        <w:rPr>
          <w:b w:val="false"/>
          <w:bCs w:val="false"/>
          <w:color w:val="1F2937"/>
          <w:sz w:val="19"/>
          <w:szCs w:val="19"/>
        </w:rPr>
        <w:t xml:space="preserve">J.4 Quando os dados não são suficientes</w:t>
      </w:r>
      <w:r>
        <w:rPr>
          <w:b w:val="false"/>
          <w:bCs w:val="false"/>
          <w:color w:val="1F2937"/>
          <w:sz w:val="19"/>
          <w:szCs w:val="19"/>
        </w:rPr>
        <w:t xml:space="preserve">	</w:t>
        <w:t xml:space="preserve">291</w:t>
      </w:r>
    </w:p>
    <w:p>
      <w:pPr>
        <w:keepLines/>
        <w:tabs>
          <w:tab w:val="right" w:pos="9638" w:leader="dot"/>
        </w:tabs>
        <w:spacing w:after="20" w:before="160" w:line="250"/>
        <w:ind w:left="0" w:right="650"/>
      </w:pPr>
      <w:r>
        <w:rPr>
          <w:b/>
          <w:bCs/>
          <w:color w:val="312E81"/>
          <w:sz w:val="22"/>
          <w:szCs w:val="22"/>
        </w:rPr>
        <w:t xml:space="preserve">Referências</w:t>
      </w:r>
      <w:r>
        <w:rPr>
          <w:b/>
          <w:bCs/>
          <w:color w:val="312E81"/>
          <w:sz w:val="22"/>
          <w:szCs w:val="22"/>
        </w:rPr>
        <w:t xml:space="preserve">	</w:t>
        <w:t xml:space="preserve">292</w:t>
      </w:r>
    </w:p>
    <w:p>
      <w:pPr>
        <w:sectPr>
          <w:headerReference w:type="default" r:id="rId7"/>
          <w:footerReference w:type="default" r:id="rId8"/>
          <w:type w:val="nextPage"/>
          <w:pgSz w:w="11906" w:h="16838" w:orient="portrait"/>
          <w:pgMar w:top="1300" w:right="1134" w:bottom="1200" w:left="1134" w:header="560" w:footer="500" w:gutter="0"/>
          <w:pgNumType/>
          <w:docGrid w:linePitch="360"/>
        </w:sectPr>
      </w:pPr>
    </w:p>
    <w:p>
      <w:pPr>
        <w:pStyle w:val="Heading1"/>
        <w:keepNext/>
      </w:pPr>
      <w:r>
        <w:t xml:space="preserve">Apresentação</w:t>
      </w:r>
    </w:p>
    <w:p>
      <w:pPr>
        <w:pStyle w:val="Heading3"/>
        <w:keepNext/>
      </w:pPr>
      <w:r>
        <w:t xml:space="preserve">Para quem é este livro</w:t>
      </w:r>
    </w:p>
    <w:p>
      <w:pPr>
        <w:spacing w:after="120" w:line="300"/>
        <w:jc w:val="left"/>
      </w:pPr>
      <w:r>
        <w:rPr>
          <w:sz w:val="21"/>
          <w:szCs w:val="21"/>
        </w:rPr>
        <w:t xml:space="preserve">Este livro foi escrito para um </w:t>
      </w:r>
      <w:r>
        <w:rPr>
          <w:b/>
          <w:bCs/>
          <w:sz w:val="21"/>
          <w:szCs w:val="21"/>
        </w:rPr>
        <w:t xml:space="preserve">público misto</w:t>
      </w:r>
      <w:r>
        <w:rPr>
          <w:sz w:val="21"/>
          <w:szCs w:val="21"/>
        </w:rPr>
        <w:t xml:space="preserve">: estudantes de graduação e pós-graduação, profissionais de tecnologia e dados, e curiosos que querem entender como uma máquina </w:t>
      </w:r>
      <w:r>
        <w:rPr>
          <w:b/>
          <w:bCs/>
          <w:sz w:val="21"/>
          <w:szCs w:val="21"/>
        </w:rPr>
        <w:t xml:space="preserve">aprende a decidir</w:t>
      </w:r>
      <w:r>
        <w:rPr>
          <w:sz w:val="21"/>
          <w:szCs w:val="21"/>
        </w:rPr>
        <w:t xml:space="preserve"> por tentativa e erro.</w:t>
      </w:r>
    </w:p>
    <w:p>
      <w:pPr>
        <w:spacing w:after="120" w:line="300"/>
        <w:jc w:val="left"/>
      </w:pPr>
      <w:r>
        <w:rPr>
          <w:sz w:val="21"/>
          <w:szCs w:val="21"/>
        </w:rPr>
        <w:t xml:space="preserve">Você </w:t>
      </w:r>
      <w:r>
        <w:rPr>
          <w:b/>
          <w:bCs/>
          <w:sz w:val="21"/>
          <w:szCs w:val="21"/>
        </w:rPr>
        <w:t xml:space="preserve">não precisa</w:t>
      </w:r>
      <w:r>
        <w:rPr>
          <w:sz w:val="21"/>
          <w:szCs w:val="21"/>
        </w:rPr>
        <w:t xml:space="preserve"> de conhecimento prévio em Python, probabilidade, álgebra linear ou aprendizado de máquina. Cada conceito essencial é explicado no momento em que aparece. Quando surge uma fórmula, ela vem acompanhada de uma explicação "em palavras" e, quase sempre, de um exemplo numérico pequeno. Os apêndices oferecem uma introdução a Python e à matemática necessária.</w:t>
      </w:r>
    </w:p>
    <w:p>
      <w:pPr>
        <w:spacing w:after="120" w:line="300"/>
        <w:jc w:val="left"/>
      </w:pPr>
      <w:r>
        <w:rPr>
          <w:sz w:val="21"/>
          <w:szCs w:val="21"/>
        </w:rPr>
        <w:t xml:space="preserve">Ao mesmo tempo, o livro avança. Os capítulos partem do nível básico, passam pelo intermediário e chegam a temas avançados, como gradientes de política, algoritmos modernos (PPO, SAC), aprendizado offline, sistemas multiagente e aprendizado a partir de feedback humano.</w:t>
      </w:r>
    </w:p>
    <w:p>
      <w:pPr>
        <w:pStyle w:val="Heading3"/>
        <w:keepNext/>
      </w:pPr>
      <w:r>
        <w:t xml:space="preserve">Como o livro está organizado</w:t>
      </w:r>
    </w:p>
    <w:p>
      <w:pPr>
        <w:spacing w:after="120" w:line="300"/>
        <w:jc w:val="left"/>
      </w:pPr>
      <w:r>
        <w:rPr>
          <w:sz w:val="21"/>
          <w:szCs w:val="21"/>
        </w:rPr>
        <w:t xml:space="preserve">O livro tem </w:t>
      </w:r>
      <w:r>
        <w:rPr>
          <w:b/>
          <w:bCs/>
          <w:sz w:val="21"/>
          <w:szCs w:val="21"/>
        </w:rPr>
        <w:t xml:space="preserve">cinco partes</w:t>
      </w:r>
      <w:r>
        <w:rPr>
          <w:sz w:val="21"/>
          <w:szCs w:val="21"/>
        </w:rPr>
        <w:t xml:space="preserve"> e </w:t>
      </w:r>
      <w:r>
        <w:rPr>
          <w:b/>
          <w:bCs/>
          <w:sz w:val="21"/>
          <w:szCs w:val="21"/>
        </w:rPr>
        <w:t xml:space="preserve">treze capítulos</w:t>
      </w:r>
      <w:r>
        <w:rPr>
          <w:sz w:val="21"/>
          <w:szCs w:val="21"/>
        </w:rPr>
        <w:t xml:space="preserve">, mais um projeto final.</w:t>
      </w:r>
    </w:p>
    <w:p>
      <w:pPr>
        <w:pStyle w:val="ListParagraph"/>
        <w:numPr>
          <w:ilvl w:val="0"/>
          <w:numId w:val="2"/>
        </w:numPr>
        <w:spacing w:after="70" w:line="288"/>
      </w:pPr>
      <w:r>
        <w:rPr>
          <w:b/>
          <w:bCs/>
          <w:sz w:val="21"/>
          <w:szCs w:val="21"/>
        </w:rPr>
        <w:t xml:space="preserve">Parte I — Fundamentos:</w:t>
      </w:r>
      <w:r>
        <w:rPr>
          <w:sz w:val="21"/>
          <w:szCs w:val="21"/>
        </w:rPr>
        <w:t xml:space="preserve"> o que é aprendizado por reforço, bandits multi-armados, Processos de Decisão de Markov e programação dinâmica.</w:t>
      </w:r>
    </w:p>
    <w:p>
      <w:pPr>
        <w:pStyle w:val="ListParagraph"/>
        <w:numPr>
          <w:ilvl w:val="0"/>
          <w:numId w:val="2"/>
        </w:numPr>
        <w:spacing w:after="70" w:line="288"/>
      </w:pPr>
      <w:r>
        <w:rPr>
          <w:b/>
          <w:bCs/>
          <w:sz w:val="21"/>
          <w:szCs w:val="21"/>
        </w:rPr>
        <w:t xml:space="preserve">Parte II — Métodos Tabulares:</w:t>
      </w:r>
      <w:r>
        <w:rPr>
          <w:sz w:val="21"/>
          <w:szCs w:val="21"/>
        </w:rPr>
        <w:t xml:space="preserve"> Monte Carlo e diferença temporal (SARSA e Q-learning).</w:t>
      </w:r>
    </w:p>
    <w:p>
      <w:pPr>
        <w:pStyle w:val="ListParagraph"/>
        <w:numPr>
          <w:ilvl w:val="0"/>
          <w:numId w:val="2"/>
        </w:numPr>
        <w:spacing w:after="70" w:line="288"/>
      </w:pPr>
      <w:r>
        <w:rPr>
          <w:b/>
          <w:bCs/>
          <w:sz w:val="21"/>
          <w:szCs w:val="21"/>
        </w:rPr>
        <w:t xml:space="preserve">Parte III — Aproximação de Funções e Aprendizado por Reforço Profundo:</w:t>
      </w:r>
      <w:r>
        <w:rPr>
          <w:sz w:val="21"/>
          <w:szCs w:val="21"/>
        </w:rPr>
        <w:t xml:space="preserve"> aproximação de funções, DQN, gradientes de política, atores-críticos, PPO, DDPG, TD3 e SAC.</w:t>
      </w:r>
    </w:p>
    <w:p>
      <w:pPr>
        <w:pStyle w:val="ListParagraph"/>
        <w:numPr>
          <w:ilvl w:val="0"/>
          <w:numId w:val="2"/>
        </w:numPr>
        <w:spacing w:after="70" w:line="288"/>
      </w:pPr>
      <w:r>
        <w:rPr>
          <w:b/>
          <w:bCs/>
          <w:sz w:val="21"/>
          <w:szCs w:val="21"/>
        </w:rPr>
        <w:t xml:space="preserve">Parte IV — Tópicos Avançados:</w:t>
      </w:r>
      <w:r>
        <w:rPr>
          <w:sz w:val="21"/>
          <w:szCs w:val="21"/>
        </w:rPr>
        <w:t xml:space="preserve"> aprendizado baseado em modelo, offline, por imitação, multiagente e por preferências humanas (RLHF).</w:t>
      </w:r>
    </w:p>
    <w:p>
      <w:pPr>
        <w:pStyle w:val="ListParagraph"/>
        <w:numPr>
          <w:ilvl w:val="0"/>
          <w:numId w:val="2"/>
        </w:numPr>
        <w:spacing w:after="70" w:line="288"/>
      </w:pPr>
      <w:r>
        <w:rPr>
          <w:b/>
          <w:bCs/>
          <w:sz w:val="21"/>
          <w:szCs w:val="21"/>
        </w:rPr>
        <w:t xml:space="preserve">Parte V — Projeto Integrador:</w:t>
      </w:r>
      <w:r>
        <w:rPr>
          <w:sz w:val="21"/>
          <w:szCs w:val="21"/>
        </w:rPr>
        <w:t xml:space="preserve"> um projeto completo que une todos os conceitos.</w:t>
      </w:r>
    </w:p>
    <w:p>
      <w:pPr>
        <w:spacing w:after="60" w:line="120"/>
      </w:pPr>
    </w:p>
    <w:p>
      <w:pPr>
        <w:pStyle w:val="Heading3"/>
        <w:keepNext/>
      </w:pPr>
      <w:r>
        <w:t xml:space="preserve">Como cada capítulo funciona</w:t>
      </w:r>
    </w:p>
    <w:p>
      <w:pPr>
        <w:spacing w:after="120" w:line="300"/>
        <w:jc w:val="left"/>
      </w:pPr>
      <w:r>
        <w:rPr>
          <w:sz w:val="21"/>
          <w:szCs w:val="21"/>
        </w:rPr>
        <w:t xml:space="preserve">Todos os capítulos seguem o mesmo roteiro:</w:t>
      </w:r>
    </w:p>
    <w:p>
      <w:pPr>
        <w:pStyle w:val="ListParagraph"/>
        <w:numPr>
          <w:ilvl w:val="0"/>
          <w:numId w:val="3"/>
        </w:numPr>
        <w:spacing w:after="70" w:line="288"/>
      </w:pPr>
      <w:r>
        <w:rPr>
          <w:b/>
          <w:bCs/>
          <w:sz w:val="21"/>
          <w:szCs w:val="21"/>
        </w:rPr>
        <w:t xml:space="preserve">Objetivos de aprendizagem</w:t>
      </w:r>
      <w:r>
        <w:rPr>
          <w:sz w:val="21"/>
          <w:szCs w:val="21"/>
        </w:rPr>
        <w:t xml:space="preserve">, para você saber aonde vai chegar.</w:t>
      </w:r>
    </w:p>
    <w:p>
      <w:pPr>
        <w:pStyle w:val="ListParagraph"/>
        <w:numPr>
          <w:ilvl w:val="0"/>
          <w:numId w:val="3"/>
        </w:numPr>
        <w:spacing w:after="70" w:line="288"/>
      </w:pPr>
      <w:r>
        <w:rPr>
          <w:b/>
          <w:bCs/>
          <w:sz w:val="21"/>
          <w:szCs w:val="21"/>
        </w:rPr>
        <w:t xml:space="preserve">Conceitos explicados passo a passo</w:t>
      </w:r>
      <w:r>
        <w:rPr>
          <w:sz w:val="21"/>
          <w:szCs w:val="21"/>
        </w:rPr>
        <w:t xml:space="preserve">, com figuras e exemplos do cotidiano.</w:t>
      </w:r>
    </w:p>
    <w:p>
      <w:pPr>
        <w:pStyle w:val="ListParagraph"/>
        <w:numPr>
          <w:ilvl w:val="0"/>
          <w:numId w:val="3"/>
        </w:numPr>
        <w:spacing w:after="70" w:line="288"/>
      </w:pPr>
      <w:r>
        <w:rPr>
          <w:b/>
          <w:bCs/>
          <w:sz w:val="21"/>
          <w:szCs w:val="21"/>
        </w:rPr>
        <w:t xml:space="preserve">Mão na massa:</w:t>
      </w:r>
      <w:r>
        <w:rPr>
          <w:sz w:val="21"/>
          <w:szCs w:val="21"/>
        </w:rPr>
        <w:t xml:space="preserve"> exercícios práticos em Python, usando scikit-learn, Gymnasium e bases públicas (UCI e Kaggle).</w:t>
      </w:r>
    </w:p>
    <w:p>
      <w:pPr>
        <w:pStyle w:val="ListParagraph"/>
        <w:numPr>
          <w:ilvl w:val="0"/>
          <w:numId w:val="3"/>
        </w:numPr>
        <w:spacing w:after="70" w:line="288"/>
      </w:pPr>
      <w:r>
        <w:rPr>
          <w:b/>
          <w:bCs/>
          <w:sz w:val="21"/>
          <w:szCs w:val="21"/>
        </w:rPr>
        <w:t xml:space="preserve">Projeto do capítulo:</w:t>
      </w:r>
      <w:r>
        <w:rPr>
          <w:sz w:val="21"/>
          <w:szCs w:val="21"/>
        </w:rPr>
        <w:t xml:space="preserve"> uma tarefa maior para consolidar.</w:t>
      </w:r>
    </w:p>
    <w:p>
      <w:pPr>
        <w:pStyle w:val="ListParagraph"/>
        <w:numPr>
          <w:ilvl w:val="0"/>
          <w:numId w:val="3"/>
        </w:numPr>
        <w:spacing w:after="70" w:line="288"/>
      </w:pPr>
      <w:r>
        <w:rPr>
          <w:b/>
          <w:bCs/>
          <w:sz w:val="21"/>
          <w:szCs w:val="21"/>
        </w:rPr>
        <w:t xml:space="preserve">Resumo</w:t>
      </w:r>
      <w:r>
        <w:rPr>
          <w:sz w:val="21"/>
          <w:szCs w:val="21"/>
        </w:rPr>
        <w:t xml:space="preserve">, em caixas de memorização.</w:t>
      </w:r>
    </w:p>
    <w:p>
      <w:pPr>
        <w:pStyle w:val="ListParagraph"/>
        <w:numPr>
          <w:ilvl w:val="0"/>
          <w:numId w:val="3"/>
        </w:numPr>
        <w:spacing w:after="70" w:line="288"/>
      </w:pPr>
      <w:r>
        <w:rPr>
          <w:b/>
          <w:bCs/>
          <w:sz w:val="21"/>
          <w:szCs w:val="21"/>
        </w:rPr>
        <w:t xml:space="preserve">30 questões de múltipla escolha e 20 discursivas.</w:t>
      </w:r>
      <w:r>
        <w:rPr>
          <w:sz w:val="21"/>
          <w:szCs w:val="21"/>
        </w:rPr>
        <w:t xml:space="preserve"> O gabarito está no Apêndice A.</w:t>
      </w:r>
    </w:p>
    <w:p>
      <w:pPr>
        <w:spacing w:after="60" w:line="120"/>
      </w:pPr>
    </w:p>
    <w:p>
      <w:pPr>
        <w:pStyle w:val="Heading3"/>
        <w:keepNext/>
      </w:pPr>
      <w:r>
        <w:t xml:space="preserve">Como ler as caixas coloridas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Sugestões práticas para estudar e programar.</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Armadilhas e erros comuns. Vale a pena ler com calma.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Analogias com situações que você conhece.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z w:val="22"/>
                <w:szCs w:val="22"/>
              </w:rPr>
              <w:t xml:space="preserve">Saiba mais</w:t>
            </w:r>
          </w:p>
          <w:p>
            <w:pPr>
              <w:spacing w:after="80" w:line="280"/>
            </w:pPr>
            <w:r>
              <w:rPr>
                <w:sz w:val="20"/>
                <w:szCs w:val="20"/>
              </w:rPr>
              <w:t xml:space="preserve">Aprofundamentos que podem ser lidos numa segunda passada.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z w:val="22"/>
                <w:szCs w:val="22"/>
              </w:rPr>
              <w:t xml:space="preserve">Exemplo</w:t>
            </w:r>
          </w:p>
          <w:p>
            <w:pPr>
              <w:spacing w:after="80" w:line="280"/>
            </w:pPr>
            <w:r>
              <w:rPr>
                <w:sz w:val="20"/>
                <w:szCs w:val="20"/>
              </w:rPr>
              <w:t xml:space="preserve">Contas feitas passo a passo.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spacing w:after="80" w:line="280"/>
            </w:pPr>
            <w:r>
              <w:rPr>
                <w:sz w:val="20"/>
                <w:szCs w:val="20"/>
              </w:rPr>
              <w:t xml:space="preserve">Os pontos que você deve levar do capítulo.</w:t>
            </w:r>
          </w:p>
        </w:tc>
      </w:tr>
    </w:tbl>
    <w:p>
      <w:pPr>
        <w:spacing w:after="140" w:line="120"/>
      </w:pPr>
    </w:p>
    <w:p>
      <w:pPr>
        <w:pStyle w:val="Heading3"/>
        <w:keepNext/>
      </w:pPr>
      <w:r>
        <w:t xml:space="preserve">Sobre os códigos</w:t>
      </w:r>
    </w:p>
    <w:p>
      <w:pPr>
        <w:spacing w:after="120" w:line="300"/>
        <w:jc w:val="left"/>
      </w:pPr>
      <w:r>
        <w:rPr>
          <w:sz w:val="21"/>
          <w:szCs w:val="21"/>
        </w:rPr>
        <w:t xml:space="preserve">Todos os códigos estão em </w:t>
      </w:r>
      <w:r>
        <w:rPr>
          <w:b/>
          <w:bCs/>
          <w:sz w:val="21"/>
          <w:szCs w:val="21"/>
        </w:rPr>
        <w:t xml:space="preserve">Python 3</w:t>
      </w:r>
      <w:r>
        <w:rPr>
          <w:sz w:val="21"/>
          <w:szCs w:val="21"/>
        </w:rPr>
        <w:t xml:space="preserve">. Eles foram escritos para serem executados em ordem, como células de um </w:t>
      </w:r>
      <w:r>
        <w:rPr>
          <w:i/>
          <w:iCs/>
          <w:sz w:val="21"/>
          <w:szCs w:val="21"/>
        </w:rPr>
        <w:t xml:space="preserve">notebook</w:t>
      </w:r>
      <w:r>
        <w:rPr>
          <w:sz w:val="21"/>
          <w:szCs w:val="21"/>
        </w:rPr>
        <w:t xml:space="preserve"> (Jupyter ou Google Colab; veja o Apêndice C). Em cada capítulo os blocos formam uma sequência: o que foi definido num bloco pode ser usado nos seguintes.</w:t>
      </w:r>
    </w:p>
    <w:p>
      <w:pPr>
        <w:spacing w:after="120" w:line="300"/>
        <w:jc w:val="left"/>
      </w:pPr>
      <w:r>
        <w:rPr>
          <w:sz w:val="21"/>
          <w:szCs w:val="21"/>
        </w:rPr>
        <w:t xml:space="preserve">Algumas observações importantes:</w:t>
      </w:r>
    </w:p>
    <w:p>
      <w:pPr>
        <w:pStyle w:val="ListParagraph"/>
        <w:numPr>
          <w:ilvl w:val="0"/>
          <w:numId w:val="2"/>
        </w:numPr>
        <w:spacing w:after="70" w:line="288"/>
      </w:pPr>
      <w:r>
        <w:rPr>
          <w:sz w:val="21"/>
          <w:szCs w:val="21"/>
        </w:rPr>
        <w:t xml:space="preserve">O </w:t>
      </w:r>
      <w:r>
        <w:rPr>
          <w:b/>
          <w:bCs/>
          <w:sz w:val="21"/>
          <w:szCs w:val="21"/>
        </w:rPr>
        <w:t xml:space="preserve">scikit-learn</w:t>
      </w:r>
      <w:r>
        <w:rPr>
          <w:sz w:val="21"/>
          <w:szCs w:val="21"/>
        </w:rPr>
        <w:t xml:space="preserve"> não possui algoritmos de aprendizado por reforço. Por isso, os ambientes vêm do </w:t>
      </w:r>
      <w:r>
        <w:rPr>
          <w:b/>
          <w:bCs/>
          <w:sz w:val="21"/>
          <w:szCs w:val="21"/>
        </w:rPr>
        <w:t xml:space="preserve">Gymnasium</w:t>
      </w:r>
      <w:r>
        <w:rPr>
          <w:sz w:val="21"/>
          <w:szCs w:val="21"/>
        </w:rPr>
        <w:t xml:space="preserve">, os algoritmos são escritos por nós (ou usamos o </w:t>
      </w:r>
      <w:r>
        <w:rPr>
          <w:b/>
          <w:bCs/>
          <w:sz w:val="21"/>
          <w:szCs w:val="21"/>
        </w:rPr>
        <w:t xml:space="preserve">Stable-Baselines3</w:t>
      </w:r>
      <w:r>
        <w:rPr>
          <w:sz w:val="21"/>
          <w:szCs w:val="21"/>
        </w:rPr>
        <w:t xml:space="preserve">) e o scikit-learn entra em tudo o que cerca o aprendizado: aproximação de funções, pré-processamento, avaliação e análise de dados.</w:t>
      </w:r>
    </w:p>
    <w:p>
      <w:pPr>
        <w:pStyle w:val="ListParagraph"/>
        <w:numPr>
          <w:ilvl w:val="0"/>
          <w:numId w:val="2"/>
        </w:numPr>
        <w:spacing w:after="70" w:line="288"/>
      </w:pPr>
      <w:r>
        <w:rPr>
          <w:sz w:val="21"/>
          <w:szCs w:val="21"/>
        </w:rPr>
        <w:t xml:space="preserve">As bases de dados vêm de repositórios públicos, como o </w:t>
      </w:r>
      <w:r>
        <w:rPr>
          <w:b/>
          <w:bCs/>
          <w:sz w:val="21"/>
          <w:szCs w:val="21"/>
        </w:rPr>
        <w:t xml:space="preserve">UCI Machine Learning Repository</w:t>
      </w:r>
      <w:r>
        <w:rPr>
          <w:sz w:val="21"/>
          <w:szCs w:val="21"/>
        </w:rPr>
        <w:t xml:space="preserve"> e o </w:t>
      </w:r>
      <w:r>
        <w:rPr>
          <w:b/>
          <w:bCs/>
          <w:sz w:val="21"/>
          <w:szCs w:val="21"/>
        </w:rPr>
        <w:t xml:space="preserve">Kaggle</w:t>
      </w:r>
      <w:r>
        <w:rPr>
          <w:sz w:val="21"/>
          <w:szCs w:val="21"/>
        </w:rPr>
        <w:t xml:space="preserve">. O Apêndice J explica como obtê-las.</w:t>
      </w:r>
    </w:p>
    <w:p>
      <w:pPr>
        <w:pStyle w:val="ListParagraph"/>
        <w:numPr>
          <w:ilvl w:val="0"/>
          <w:numId w:val="2"/>
        </w:numPr>
        <w:spacing w:after="70" w:line="288"/>
      </w:pPr>
      <w:r>
        <w:rPr>
          <w:b/>
          <w:bCs/>
          <w:sz w:val="21"/>
          <w:szCs w:val="21"/>
        </w:rPr>
        <w:t xml:space="preserve">Os resultados numéricos variam</w:t>
      </w:r>
      <w:r>
        <w:rPr>
          <w:sz w:val="21"/>
          <w:szCs w:val="21"/>
        </w:rPr>
        <w:t xml:space="preserve"> de uma execução para outra, pois o aprendizado por reforço envolve sorteios. Compare tendências, não casas decimais.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Nota sobre a verificação dos códigos</w:t>
            </w:r>
          </w:p>
          <w:p>
            <w:pPr>
              <w:spacing w:after="80" w:line="280"/>
            </w:pPr>
            <w:r>
              <w:rPr>
                <w:sz w:val="20"/>
                <w:szCs w:val="20"/>
              </w:rPr>
              <w:t xml:space="preserve">Os blocos de código foram executados de ponta a ponta com Python 3.13, NumPy 2, pandas 3, scikit-learn 1.9, Gymnasium 1.4, PyTorch 2.14 e Stable-Baselines3 2.9. Os resultados numéricos exibidos no texto e as figuras de curvas de aprendizado vêm dessas execuções com os ambientes do Gymnasium. Já os trechos que baixam bases do </w:t>
            </w:r>
            <w:r>
              <w:rPr>
                <w:b/>
                <w:bCs/>
                <w:sz w:val="20"/>
                <w:szCs w:val="20"/>
              </w:rPr>
              <w:t xml:space="preserve">UCI</w:t>
            </w:r>
            <w:r>
              <w:rPr>
                <w:sz w:val="20"/>
                <w:szCs w:val="20"/>
              </w:rPr>
              <w:t xml:space="preserve"> (</w:t>
            </w:r>
            <w:r>
              <w:rPr>
                <w:rFonts w:ascii="Consolas" w:cs="Consolas" w:eastAsia="Consolas" w:hAnsi="Consolas"/>
                <w:color w:val="B91C1C"/>
                <w:sz w:val="18"/>
                <w:szCs w:val="18"/>
                <w:shd w:fill="F3F4F6" w:color="auto" w:val="clear"/>
              </w:rPr>
              <w:t xml:space="preserve">ucimlrepo</w:t>
            </w:r>
            <w:r>
              <w:rPr>
                <w:sz w:val="20"/>
                <w:szCs w:val="20"/>
              </w:rPr>
              <w:t xml:space="preserve">) e do </w:t>
            </w:r>
            <w:r>
              <w:rPr>
                <w:b/>
                <w:bCs/>
                <w:sz w:val="20"/>
                <w:szCs w:val="20"/>
              </w:rPr>
              <w:t xml:space="preserve">Kaggle</w:t>
            </w:r>
            <w:r>
              <w:rPr>
                <w:sz w:val="20"/>
                <w:szCs w:val="20"/>
              </w:rPr>
              <w:t xml:space="preserve"> foram validados quanto à lógica com dados sintéticos de mesma estrutura, pois o ambiente de verificação não tinha acesso a esses repositórios. Por isso, </w:t>
            </w:r>
            <w:r>
              <w:rPr>
                <w:b/>
                <w:bCs/>
                <w:sz w:val="20"/>
                <w:szCs w:val="20"/>
              </w:rPr>
              <w:t xml:space="preserve">não citamos números obtidos com as bases reais</w:t>
            </w:r>
            <w:r>
              <w:rPr>
                <w:sz w:val="20"/>
                <w:szCs w:val="20"/>
              </w:rPr>
              <w:t xml:space="preserve">: ao executá-las, você verá os seus próprios resultados, que podem diferir dos de nossos testes. Nomes de colunas e identificadores podem mudar com o tempo (Apêndice J).</w:t>
            </w:r>
          </w:p>
        </w:tc>
      </w:tr>
    </w:tbl>
    <w:p>
      <w:pPr>
        <w:spacing w:after="140" w:line="120"/>
      </w:pPr>
    </w:p>
    <w:p>
      <w:pPr>
        <w:pStyle w:val="Heading3"/>
        <w:keepNext/>
      </w:pPr>
      <w:r>
        <w:t xml:space="preserve">Apêndices</w:t>
      </w:r>
    </w:p>
    <w:p>
      <w:pPr>
        <w:pStyle w:val="ListParagraph"/>
        <w:numPr>
          <w:ilvl w:val="0"/>
          <w:numId w:val="2"/>
        </w:numPr>
        <w:spacing w:after="70" w:line="288"/>
      </w:pPr>
      <w:r>
        <w:rPr>
          <w:b/>
          <w:bCs/>
          <w:sz w:val="21"/>
          <w:szCs w:val="21"/>
        </w:rPr>
        <w:t xml:space="preserve">Apêndice A:</w:t>
      </w:r>
      <w:r>
        <w:rPr>
          <w:sz w:val="21"/>
          <w:szCs w:val="21"/>
        </w:rPr>
        <w:t xml:space="preserve"> gabarito de todas as questões (múltipla escolha e discursivas).</w:t>
      </w:r>
    </w:p>
    <w:p>
      <w:pPr>
        <w:pStyle w:val="ListParagraph"/>
        <w:numPr>
          <w:ilvl w:val="0"/>
          <w:numId w:val="2"/>
        </w:numPr>
        <w:spacing w:after="70" w:line="288"/>
      </w:pPr>
      <w:r>
        <w:rPr>
          <w:b/>
          <w:bCs/>
          <w:sz w:val="21"/>
          <w:szCs w:val="21"/>
        </w:rPr>
        <w:t xml:space="preserve">Apêndice B:</w:t>
      </w:r>
      <w:r>
        <w:rPr>
          <w:sz w:val="21"/>
          <w:szCs w:val="21"/>
        </w:rPr>
        <w:t xml:space="preserve"> glossário de termos.</w:t>
      </w:r>
    </w:p>
    <w:p>
      <w:pPr>
        <w:pStyle w:val="ListParagraph"/>
        <w:numPr>
          <w:ilvl w:val="0"/>
          <w:numId w:val="2"/>
        </w:numPr>
        <w:spacing w:after="70" w:line="288"/>
      </w:pPr>
      <w:r>
        <w:rPr>
          <w:b/>
          <w:bCs/>
          <w:sz w:val="21"/>
          <w:szCs w:val="21"/>
        </w:rPr>
        <w:t xml:space="preserve">Apêndices C a H:</w:t>
      </w:r>
      <w:r>
        <w:rPr>
          <w:sz w:val="21"/>
          <w:szCs w:val="21"/>
        </w:rPr>
        <w:t xml:space="preserve"> introdução a Python, NumPy/pandas/Matplotlib, scikit-learn, Gymnasium, PyTorch e Stable-Baselines3.</w:t>
      </w:r>
    </w:p>
    <w:p>
      <w:pPr>
        <w:pStyle w:val="ListParagraph"/>
        <w:numPr>
          <w:ilvl w:val="0"/>
          <w:numId w:val="2"/>
        </w:numPr>
        <w:spacing w:after="70" w:line="288"/>
      </w:pPr>
      <w:r>
        <w:rPr>
          <w:b/>
          <w:bCs/>
          <w:sz w:val="21"/>
          <w:szCs w:val="21"/>
        </w:rPr>
        <w:t xml:space="preserve">Apêndice I:</w:t>
      </w:r>
      <w:r>
        <w:rPr>
          <w:sz w:val="21"/>
          <w:szCs w:val="21"/>
        </w:rPr>
        <w:t xml:space="preserve"> matemática essencial, sem medo.</w:t>
      </w:r>
    </w:p>
    <w:p>
      <w:pPr>
        <w:pStyle w:val="ListParagraph"/>
        <w:numPr>
          <w:ilvl w:val="0"/>
          <w:numId w:val="2"/>
        </w:numPr>
        <w:spacing w:after="70" w:line="288"/>
      </w:pPr>
      <w:r>
        <w:rPr>
          <w:b/>
          <w:bCs/>
          <w:sz w:val="21"/>
          <w:szCs w:val="21"/>
        </w:rPr>
        <w:t xml:space="preserve">Apêndice J:</w:t>
      </w:r>
      <w:r>
        <w:rPr>
          <w:sz w:val="21"/>
          <w:szCs w:val="21"/>
        </w:rPr>
        <w:t xml:space="preserve"> bases de dados do UCI e do Kaggle.</w:t>
      </w:r>
    </w:p>
    <w:p>
      <w:pPr>
        <w:spacing w:after="60" w:line="120"/>
      </w:pPr>
    </w:p>
    <w:p>
      <w:pPr>
        <w:pStyle w:val="Heading3"/>
        <w:keepNext/>
      </w:pPr>
      <w:r>
        <w:t xml:space="preserve">Sugestão de percursos</w:t>
      </w:r>
    </w:p>
    <w:p>
      <w:pPr>
        <w:pStyle w:val="ListParagraph"/>
        <w:numPr>
          <w:ilvl w:val="0"/>
          <w:numId w:val="2"/>
        </w:numPr>
        <w:spacing w:after="70" w:line="288"/>
      </w:pPr>
      <w:r>
        <w:rPr>
          <w:b/>
          <w:bCs/>
          <w:sz w:val="21"/>
          <w:szCs w:val="21"/>
        </w:rPr>
        <w:t xml:space="preserve">Leitura completa (um semestre):</w:t>
      </w:r>
      <w:r>
        <w:rPr>
          <w:sz w:val="21"/>
          <w:szCs w:val="21"/>
        </w:rPr>
        <w:t xml:space="preserve"> Capítulos 1 a 13 em ordem, com os projetos.</w:t>
      </w:r>
    </w:p>
    <w:p>
      <w:pPr>
        <w:pStyle w:val="ListParagraph"/>
        <w:numPr>
          <w:ilvl w:val="0"/>
          <w:numId w:val="2"/>
        </w:numPr>
        <w:spacing w:after="70" w:line="288"/>
      </w:pPr>
      <w:r>
        <w:rPr>
          <w:b/>
          <w:bCs/>
          <w:sz w:val="21"/>
          <w:szCs w:val="21"/>
        </w:rPr>
        <w:t xml:space="preserve">Trilha rápida para a prática:</w:t>
      </w:r>
      <w:r>
        <w:rPr>
          <w:sz w:val="21"/>
          <w:szCs w:val="21"/>
        </w:rPr>
        <w:t xml:space="preserve"> Capítulos 1, 2, 6, 8 e 10, com os apêndices C a H.</w:t>
      </w:r>
    </w:p>
    <w:p>
      <w:pPr>
        <w:pStyle w:val="ListParagraph"/>
        <w:numPr>
          <w:ilvl w:val="0"/>
          <w:numId w:val="2"/>
        </w:numPr>
        <w:spacing w:after="70" w:line="288"/>
      </w:pPr>
      <w:r>
        <w:rPr>
          <w:b/>
          <w:bCs/>
          <w:sz w:val="21"/>
          <w:szCs w:val="21"/>
        </w:rPr>
        <w:t xml:space="preserve">Trilha para quem vem de aprendizado de máquina:</w:t>
      </w:r>
      <w:r>
        <w:rPr>
          <w:sz w:val="21"/>
          <w:szCs w:val="21"/>
        </w:rPr>
        <w:t xml:space="preserve"> leia os Capítulos 1 a 3 rapidamente e aprofunde-se a partir do Capítulo 4.</w:t>
      </w:r>
    </w:p>
    <w:p>
      <w:pPr>
        <w:spacing w:after="60" w:line="120"/>
      </w:pPr>
    </w:p>
    <w:p>
      <w:pPr>
        <w:spacing w:after="120" w:line="300"/>
        <w:jc w:val="left"/>
      </w:pPr>
      <w:r>
        <w:rPr>
          <w:sz w:val="21"/>
          <w:szCs w:val="21"/>
        </w:rPr>
        <w:t xml:space="preserve">Bons estudos!</w:t>
      </w:r>
    </w:p>
    <w:p>
      <w:pPr>
        <w:spacing w:after="120" w:line="300"/>
        <w:jc w:val="left"/>
      </w:pPr>
      <w:r>
        <w:rPr>
          <w:i/>
          <w:iCs/>
          <w:sz w:val="21"/>
          <w:szCs w:val="21"/>
        </w:rPr>
        <w:t xml:space="preserve">Araken de Medeiros Santos</w:t>
      </w:r>
    </w:p>
    <w:p>
      <w:pPr>
        <w:sectPr>
          <w:headerReference w:type="default" r:id="rId9"/>
          <w:footerReference w:type="default" r:id="rId10"/>
          <w:type w:val="nextPage"/>
          <w:pgSz w:w="11906" w:h="16838" w:orient="portrait"/>
          <w:pgMar w:top="1300" w:right="1134" w:bottom="1200" w:left="1134" w:header="560" w:footer="500" w:gutter="0"/>
          <w:pgNumType/>
          <w:docGrid w:linePitch="360"/>
        </w:sectPr>
      </w:pPr>
    </w:p>
    <w:p>
      <w:pPr>
        <w:spacing w:after="100" w:before="3200"/>
        <w:jc w:val="left"/>
      </w:pPr>
      <w:r>
        <w:rPr>
          <w:b/>
          <w:bCs/>
          <w:color w:val="4F46E5"/>
          <w:spacing w:val="60"/>
          <w:sz w:val="40"/>
          <w:szCs w:val="40"/>
        </w:rPr>
        <w:t xml:space="preserve">PARTE I</w:t>
      </w:r>
    </w:p>
    <w:p>
      <w:pPr>
        <w:pStyle w:val="Heading1"/>
        <w:keepNext/>
      </w:pPr>
      <w:r>
        <w:t xml:space="preserve">Parte I — Fundamentos</w:t>
      </w:r>
    </w:p>
    <w:p>
      <w:pPr>
        <w:pBdr>
          <w:top w:val="single" w:color="4F46E5" w:sz="24" w:space="10"/>
        </w:pBdr>
        <w:spacing w:after="300" w:before="200"/>
      </w:pPr>
      <w:r>
        <w:rPr>
          <w:i/>
          <w:iCs/>
          <w:color w:val="1F2937"/>
          <w:sz w:val="26"/>
          <w:szCs w:val="26"/>
        </w:rPr>
        <w:t xml:space="preserve">As ideias que sustentam tudo o que vem depois: o que é aprender por tentativa e erro, como equilibrar explorar e aproveitar, como modelar decisões com Processos de Decisão de Markov e como resolvê-los quando o mundo é conhecido.</w:t>
      </w:r>
    </w:p>
    <w:p>
      <w:pPr>
        <w:spacing w:after="100"/>
      </w:pPr>
      <w:r>
        <w:rPr>
          <w:b/>
          <w:bCs/>
          <w:color w:val="4F46E5"/>
          <w:sz w:val="22"/>
          <w:szCs w:val="22"/>
        </w:rPr>
        <w:t xml:space="preserve">Nesta parte:</w:t>
      </w:r>
    </w:p>
    <w:p>
      <w:pPr>
        <w:pStyle w:val="ListParagraph"/>
        <w:numPr>
          <w:ilvl w:val="0"/>
          <w:numId w:val="2"/>
        </w:numPr>
        <w:spacing w:after="60"/>
      </w:pPr>
      <w:r>
        <w:rPr>
          <w:sz w:val="22"/>
          <w:szCs w:val="22"/>
        </w:rPr>
        <w:t xml:space="preserve">Cap. 1 — Introdução ao Aprendizado por Reforço</w:t>
      </w:r>
    </w:p>
    <w:p>
      <w:pPr>
        <w:pStyle w:val="ListParagraph"/>
        <w:numPr>
          <w:ilvl w:val="0"/>
          <w:numId w:val="2"/>
        </w:numPr>
        <w:spacing w:after="60"/>
      </w:pPr>
      <w:r>
        <w:rPr>
          <w:sz w:val="22"/>
          <w:szCs w:val="22"/>
        </w:rPr>
        <w:t xml:space="preserve">Cap. 2 — Bandits Multi-Armados: Explorar ou Aproveitar?</w:t>
      </w:r>
    </w:p>
    <w:p>
      <w:pPr>
        <w:pStyle w:val="ListParagraph"/>
        <w:numPr>
          <w:ilvl w:val="0"/>
          <w:numId w:val="2"/>
        </w:numPr>
        <w:spacing w:after="60"/>
      </w:pPr>
      <w:r>
        <w:rPr>
          <w:sz w:val="22"/>
          <w:szCs w:val="22"/>
        </w:rPr>
        <w:t xml:space="preserve">Cap. 3 — Processos de Decisão de Markov</w:t>
      </w:r>
    </w:p>
    <w:p>
      <w:pPr>
        <w:pStyle w:val="ListParagraph"/>
        <w:numPr>
          <w:ilvl w:val="0"/>
          <w:numId w:val="2"/>
        </w:numPr>
        <w:spacing w:after="60"/>
      </w:pPr>
      <w:r>
        <w:rPr>
          <w:sz w:val="22"/>
          <w:szCs w:val="22"/>
        </w:rPr>
        <w:t xml:space="preserve">Cap. 4 — Programação Dinâmica</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1" descr="Faixa decorativa do capítulo 1"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1 — Introdução ao Aprendizado por Reforço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com exemplos do cotidiano, o que é aprender por tentativa e erro.</w:t>
            </w:r>
          </w:p>
          <w:p>
            <w:pPr>
              <w:pStyle w:val="ListParagraph"/>
              <w:numPr>
                <w:ilvl w:val="0"/>
                <w:numId w:val="2"/>
              </w:numPr>
              <w:spacing w:after="50" w:line="276"/>
            </w:pPr>
            <w:r>
              <w:rPr>
                <w:sz w:val="20"/>
                <w:szCs w:val="20"/>
              </w:rPr>
              <w:t xml:space="preserve">Distinguir aprendizado supervisionado, não supervisionado e por reforço.</w:t>
            </w:r>
          </w:p>
          <w:p>
            <w:pPr>
              <w:pStyle w:val="ListParagraph"/>
              <w:numPr>
                <w:ilvl w:val="0"/>
                <w:numId w:val="2"/>
              </w:numPr>
              <w:spacing w:after="50" w:line="276"/>
            </w:pPr>
            <w:r>
              <w:rPr>
                <w:sz w:val="20"/>
                <w:szCs w:val="20"/>
              </w:rPr>
              <w:t xml:space="preserve">Identificar agente, ambiente, estado, ação e recompensa em situações reais.</w:t>
            </w:r>
          </w:p>
          <w:p>
            <w:pPr>
              <w:pStyle w:val="ListParagraph"/>
              <w:numPr>
                <w:ilvl w:val="0"/>
                <w:numId w:val="2"/>
              </w:numPr>
              <w:spacing w:after="50" w:line="276"/>
            </w:pPr>
            <w:r>
              <w:rPr>
                <w:sz w:val="20"/>
                <w:szCs w:val="20"/>
              </w:rPr>
              <w:t xml:space="preserve">Calcular o retorno de uma sequência de recompensas, com e sem desconto.</w:t>
            </w:r>
          </w:p>
          <w:p>
            <w:pPr>
              <w:pStyle w:val="ListParagraph"/>
              <w:numPr>
                <w:ilvl w:val="0"/>
                <w:numId w:val="2"/>
              </w:numPr>
              <w:spacing w:after="50" w:line="276"/>
            </w:pPr>
            <w:r>
              <w:rPr>
                <w:sz w:val="20"/>
                <w:szCs w:val="20"/>
              </w:rPr>
              <w:t xml:space="preserve">Descrever os três componentes de um agente: política, função valor e modelo.</w:t>
            </w:r>
          </w:p>
          <w:p>
            <w:pPr>
              <w:pStyle w:val="ListParagraph"/>
              <w:numPr>
                <w:ilvl w:val="0"/>
                <w:numId w:val="2"/>
              </w:numPr>
              <w:spacing w:after="50" w:line="276"/>
            </w:pPr>
            <w:r>
              <w:rPr>
                <w:sz w:val="20"/>
                <w:szCs w:val="20"/>
              </w:rPr>
              <w:t xml:space="preserve">Reconhecer os grandes desafios da área e os marcos históricos que a moldaram.</w:t>
            </w:r>
          </w:p>
          <w:p>
            <w:pPr>
              <w:pStyle w:val="ListParagraph"/>
              <w:numPr>
                <w:ilvl w:val="0"/>
                <w:numId w:val="2"/>
              </w:numPr>
              <w:spacing w:after="50" w:line="276"/>
            </w:pPr>
            <w:r>
              <w:rPr>
                <w:sz w:val="20"/>
                <w:szCs w:val="20"/>
              </w:rPr>
              <w:t xml:space="preserve">Executar seu primeiro agente em Python, com Gymnasium e scikit-learn.</w:t>
            </w:r>
          </w:p>
        </w:tc>
      </w:tr>
    </w:tbl>
    <w:p>
      <w:pPr>
        <w:spacing w:after="200" w:line="120"/>
      </w:pPr>
    </w:p>
    <w:p>
      <w:pPr>
        <w:pStyle w:val="Heading3"/>
        <w:keepNext/>
      </w:pPr>
      <w:r>
        <w:t xml:space="preserve">1.1 Aprendendo tentando</w:t>
      </w:r>
    </w:p>
    <w:p>
      <w:pPr>
        <w:spacing w:after="120" w:line="300"/>
        <w:jc w:val="left"/>
      </w:pPr>
      <w:r>
        <w:rPr>
          <w:sz w:val="21"/>
          <w:szCs w:val="21"/>
        </w:rPr>
        <w:t xml:space="preserve">Pense em como você aprendeu a andar de bicicleta. Ninguém lhe entregou uma tabela dizendo "incline 3 graus à esquerda quando a velocidade for 8 km/h". Você subiu, pedalou, caiu, ajustou e tentou de novo. Aos poucos, o corpo descobriu o que funciona.</w:t>
      </w:r>
    </w:p>
    <w:p>
      <w:pPr>
        <w:spacing w:after="120" w:line="300"/>
        <w:jc w:val="left"/>
      </w:pPr>
      <w:r>
        <w:rPr>
          <w:sz w:val="21"/>
          <w:szCs w:val="21"/>
        </w:rPr>
        <w:t xml:space="preserve">Agora pense num cachorro aprendendo a sentar. Cada vez que ele senta e ouve "muito bem!", ganha um petisco. Com o tempo, ele senta mais vezes. Ninguém explicou o que é "sentar". O cachorro </w:t>
      </w:r>
      <w:r>
        <w:rPr>
          <w:b/>
          <w:bCs/>
          <w:sz w:val="21"/>
          <w:szCs w:val="21"/>
        </w:rPr>
        <w:t xml:space="preserve">associou uma ação a uma consequência boa</w:t>
      </w:r>
      <w:r>
        <w:rPr>
          <w:sz w:val="21"/>
          <w:szCs w:val="21"/>
        </w:rPr>
        <w:t xml:space="preserve">.</w:t>
      </w:r>
    </w:p>
    <w:p>
      <w:pPr>
        <w:spacing w:after="120" w:line="300"/>
        <w:jc w:val="left"/>
      </w:pPr>
      <w:r>
        <w:rPr>
          <w:sz w:val="21"/>
          <w:szCs w:val="21"/>
        </w:rPr>
        <w:t xml:space="preserve">Em 1911, o psicólogo Edward Thorndike descreveu essa ideia como a </w:t>
      </w:r>
      <w:r>
        <w:rPr>
          <w:b/>
          <w:bCs/>
          <w:sz w:val="21"/>
          <w:szCs w:val="21"/>
        </w:rPr>
        <w:t xml:space="preserve">lei do efeito</w:t>
      </w:r>
      <w:r>
        <w:rPr>
          <w:sz w:val="21"/>
          <w:szCs w:val="21"/>
        </w:rPr>
        <w:t xml:space="preserve">: comportamentos seguidos de consequências agradáveis tendem a se repetir; os seguidos de consequências desagradáveis tendem a desaparecer (THORNDIKE, 1911). Essa é a semente do </w:t>
      </w:r>
      <w:r>
        <w:rPr>
          <w:b/>
          <w:bCs/>
          <w:sz w:val="21"/>
          <w:szCs w:val="21"/>
        </w:rPr>
        <w:t xml:space="preserve">aprendizado por reforço</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Você já fez isso hoje</w:t>
            </w:r>
          </w:p>
          <w:p>
            <w:pPr>
              <w:spacing w:after="80" w:line="280"/>
            </w:pPr>
            <w:r>
              <w:rPr>
                <w:sz w:val="20"/>
                <w:szCs w:val="20"/>
              </w:rPr>
              <w:t xml:space="preserve">Escolher o caminho para o trabalho é aprendizado por reforço. Você testou rotas, sentiu o trânsito, gostou ou não do resultado e, pouco a pouco, passou a preferir a melhor. Ninguém lhe deu o "gabarito". A experiência lhe deu.</w:t>
            </w:r>
          </w:p>
        </w:tc>
      </w:tr>
    </w:tbl>
    <w:p>
      <w:pPr>
        <w:spacing w:after="140" w:line="120"/>
      </w:pPr>
    </w:p>
    <w:p>
      <w:pPr>
        <w:pStyle w:val="Heading3"/>
        <w:keepNext/>
      </w:pPr>
      <w:r>
        <w:t xml:space="preserve">1.2 O que é aprendizado por reforço?</w:t>
      </w:r>
    </w:p>
    <w:p>
      <w:pPr>
        <w:spacing w:after="120" w:line="300"/>
        <w:jc w:val="left"/>
      </w:pPr>
      <w:r>
        <w:rPr>
          <w:sz w:val="21"/>
          <w:szCs w:val="21"/>
        </w:rPr>
        <w:t xml:space="preserve">Em termos simples:</w:t>
      </w:r>
    </w:p>
    <w:p>
      <w:pPr>
        <w:pBdr>
          <w:left w:val="single" w:color="06B6D4" w:sz="18" w:space="8"/>
        </w:pBdr>
        <w:spacing w:after="120"/>
        <w:ind w:left="400"/>
      </w:pPr>
      <w:r>
        <w:rPr>
          <w:b/>
          <w:bCs/>
          <w:i/>
          <w:iCs/>
          <w:sz w:val="21"/>
          <w:szCs w:val="21"/>
        </w:rPr>
        <w:t xml:space="preserve">Aprendizado por reforço (AR)</w:t>
      </w:r>
      <w:r>
        <w:rPr>
          <w:i/>
          <w:iCs/>
          <w:sz w:val="21"/>
          <w:szCs w:val="21"/>
        </w:rPr>
        <w:t xml:space="preserve"> é aprender a decidir, por tentativa e erro, para acumular o máximo de </w:t>
      </w:r>
      <w:r>
        <w:rPr>
          <w:b/>
          <w:bCs/>
          <w:i/>
          <w:iCs/>
          <w:sz w:val="21"/>
          <w:szCs w:val="21"/>
        </w:rPr>
        <w:t xml:space="preserve">recompensa</w:t>
      </w:r>
      <w:r>
        <w:rPr>
          <w:i/>
          <w:iCs/>
          <w:sz w:val="21"/>
          <w:szCs w:val="21"/>
        </w:rPr>
        <w:t xml:space="preserve"> ao longo do tempo.</w:t>
      </w:r>
    </w:p>
    <w:p>
      <w:pPr>
        <w:spacing w:after="120" w:line="300"/>
        <w:jc w:val="left"/>
      </w:pPr>
      <w:r>
        <w:rPr>
          <w:sz w:val="21"/>
          <w:szCs w:val="21"/>
        </w:rPr>
        <w:t xml:space="preserve">Sutton e Barto (2018), autores do livro mais influente da área, dizem que o aprendiz "não é informado de quais ações tomar, e sim deve descobrir quais ações rendem mais recompensa ao experimentá-las". Duas características tornam o AR único:</w:t>
      </w:r>
    </w:p>
    <w:p>
      <w:pPr>
        <w:pStyle w:val="ListParagraph"/>
        <w:numPr>
          <w:ilvl w:val="0"/>
          <w:numId w:val="2"/>
        </w:numPr>
        <w:spacing w:after="70" w:line="288"/>
      </w:pPr>
      <w:r>
        <w:rPr>
          <w:b/>
          <w:bCs/>
          <w:sz w:val="21"/>
          <w:szCs w:val="21"/>
        </w:rPr>
        <w:t xml:space="preserve">Busca por tentativa e erro:</w:t>
      </w:r>
      <w:r>
        <w:rPr>
          <w:sz w:val="21"/>
          <w:szCs w:val="21"/>
        </w:rPr>
        <w:t xml:space="preserve"> o agente precisa experimentar para descobrir o que é bom.</w:t>
      </w:r>
    </w:p>
    <w:p>
      <w:pPr>
        <w:pStyle w:val="ListParagraph"/>
        <w:numPr>
          <w:ilvl w:val="0"/>
          <w:numId w:val="2"/>
        </w:numPr>
        <w:spacing w:after="70" w:line="288"/>
      </w:pPr>
      <w:r>
        <w:rPr>
          <w:b/>
          <w:bCs/>
          <w:sz w:val="21"/>
          <w:szCs w:val="21"/>
        </w:rPr>
        <w:t xml:space="preserve">Recompensa atrasada:</w:t>
      </w:r>
      <w:r>
        <w:rPr>
          <w:sz w:val="21"/>
          <w:szCs w:val="21"/>
        </w:rPr>
        <w:t xml:space="preserve"> uma ação de agora pode afetar não só o resultado imediato, mas também todos os resultados futuros.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Em uma frase</w:t>
            </w:r>
          </w:p>
          <w:p>
            <w:pPr>
              <w:spacing w:after="80" w:line="280"/>
            </w:pPr>
            <w:r>
              <w:rPr>
                <w:sz w:val="20"/>
                <w:szCs w:val="20"/>
              </w:rPr>
              <w:t xml:space="preserve">Aprendizado por reforço é aprender </w:t>
            </w:r>
            <w:r>
              <w:rPr>
                <w:b/>
                <w:bCs/>
                <w:sz w:val="20"/>
                <w:szCs w:val="20"/>
              </w:rPr>
              <w:t xml:space="preserve">o que fazer</w:t>
            </w:r>
            <w:r>
              <w:rPr>
                <w:sz w:val="20"/>
                <w:szCs w:val="20"/>
              </w:rPr>
              <w:t xml:space="preserve"> (uma estratégia de decisão) a partir do </w:t>
            </w:r>
            <w:r>
              <w:rPr>
                <w:b/>
                <w:bCs/>
                <w:sz w:val="20"/>
                <w:szCs w:val="20"/>
              </w:rPr>
              <w:t xml:space="preserve">resultado das próprias ações</w:t>
            </w:r>
            <w:r>
              <w:rPr>
                <w:sz w:val="20"/>
                <w:szCs w:val="20"/>
              </w:rPr>
              <w:t xml:space="preserve">.</w:t>
            </w:r>
          </w:p>
        </w:tc>
      </w:tr>
    </w:tbl>
    <w:p>
      <w:pPr>
        <w:spacing w:after="140" w:line="120"/>
      </w:pPr>
    </w:p>
    <w:p>
      <w:pPr>
        <w:pStyle w:val="Heading3"/>
        <w:keepNext/>
      </w:pPr>
      <w:r>
        <w:t xml:space="preserve">1.3 Os três paradigmas do aprendizado de máquina</w:t>
      </w:r>
    </w:p>
    <w:p>
      <w:pPr>
        <w:spacing w:after="120" w:line="300"/>
        <w:jc w:val="left"/>
      </w:pPr>
      <w:r>
        <w:rPr>
          <w:sz w:val="21"/>
          <w:szCs w:val="21"/>
        </w:rPr>
        <w:t xml:space="preserve">O aprendizado de máquina (a área de IA em que computadores aprendem a partir de dados) tem três grandes famílias. A diferença está no </w:t>
      </w:r>
      <w:r>
        <w:rPr>
          <w:b/>
          <w:bCs/>
          <w:sz w:val="21"/>
          <w:szCs w:val="21"/>
        </w:rPr>
        <w:t xml:space="preserve">tipo de feedback</w:t>
      </w:r>
      <w:r>
        <w:rPr>
          <w:sz w:val="21"/>
          <w:szCs w:val="21"/>
        </w:rPr>
        <w:t xml:space="preserve"> que o aprendiz recebe.</w:t>
      </w:r>
    </w:p>
    <w:p>
      <w:pPr>
        <w:keepNext/>
        <w:spacing w:after="60" w:before="120"/>
        <w:jc w:val="center"/>
      </w:pPr>
      <w:r>
        <w:drawing>
          <wp:inline distT="0" distB="0" distL="0" distR="0">
            <wp:extent cx="5715000" cy="1857375"/>
            <wp:effectExtent t="0" r="0" b="0" l="0"/>
            <wp:docPr id="1" name="f1_paradigmas" descr="Figura 1.1 — Três formas de aprender. No supervisionado há um gabarito; no não supervisionado, nenhum feedback; no reforço, apenas uma nota (recompensa) após agir." title="f1_paradig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1857375"/>
                    </a:xfrm>
                    <a:prstGeom prst="rect">
                      <a:avLst/>
                    </a:prstGeom>
                  </pic:spPr>
                </pic:pic>
              </a:graphicData>
            </a:graphic>
          </wp:inline>
        </w:drawing>
      </w:r>
    </w:p>
    <w:p>
      <w:pPr>
        <w:spacing w:after="200"/>
        <w:jc w:val="center"/>
      </w:pPr>
      <w:r>
        <w:rPr>
          <w:i/>
          <w:iCs/>
          <w:color w:val="6B7280"/>
          <w:sz w:val="17"/>
          <w:szCs w:val="17"/>
        </w:rPr>
        <w:t xml:space="preserve">Figura 1.1 — Três formas de aprender. No supervisionado há um gabarito; no não supervisionado, nenhum feedback; no reforço, apenas uma nota (recompensa) após agir.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91"/>
        <w:gridCol w:w="2564"/>
        <w:gridCol w:w="2475"/>
        <w:gridCol w:w="3008"/>
      </w:tblGrid>
      <w:tr>
        <w:trPr>
          <w:cantSplit/>
          <w:tblHeader/>
        </w:trPr>
        <w:tc>
          <w:tcPr>
            <w:tcW w:type="dxa" w:w="159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Paradigma</w:t>
            </w:r>
          </w:p>
        </w:tc>
        <w:tc>
          <w:tcPr>
            <w:tcW w:type="dxa" w:w="256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 que o aprendiz recebe</w:t>
            </w:r>
          </w:p>
        </w:tc>
        <w:tc>
          <w:tcPr>
            <w:tcW w:type="dxa" w:w="247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Pergunta que responde</w:t>
            </w:r>
          </w:p>
        </w:tc>
        <w:tc>
          <w:tcPr>
            <w:tcW w:type="dxa" w:w="300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Exemplo</w:t>
            </w:r>
          </w:p>
        </w:tc>
      </w:tr>
      <w:tr>
        <w:trPr>
          <w:cantSplit/>
          <w:tblHeader w:val="false"/>
        </w:trPr>
        <w:tc>
          <w:tcPr>
            <w:tcW w:type="dxa" w:w="159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Supervisionado</w:t>
            </w:r>
          </w:p>
        </w:tc>
        <w:tc>
          <w:tcPr>
            <w:tcW w:type="dxa" w:w="256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Exemplos com a resposta certa</w:t>
            </w:r>
          </w:p>
        </w:tc>
        <w:tc>
          <w:tcPr>
            <w:tcW w:type="dxa" w:w="247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"Qual é o rótulo disso?"</w:t>
            </w:r>
          </w:p>
        </w:tc>
        <w:tc>
          <w:tcPr>
            <w:tcW w:type="dxa" w:w="30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Dizer se uma foto é de gato ou cão</w:t>
            </w:r>
          </w:p>
        </w:tc>
      </w:tr>
      <w:tr>
        <w:trPr>
          <w:cantSplit/>
          <w:tblHeader w:val="false"/>
        </w:trPr>
        <w:tc>
          <w:tcPr>
            <w:tcW w:type="dxa" w:w="159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Não supervisionado</w:t>
            </w:r>
          </w:p>
        </w:tc>
        <w:tc>
          <w:tcPr>
            <w:tcW w:type="dxa" w:w="256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Exemplos sem resposta</w:t>
            </w:r>
          </w:p>
        </w:tc>
        <w:tc>
          <w:tcPr>
            <w:tcW w:type="dxa" w:w="247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"Que estrutura existe aqui?"</w:t>
            </w:r>
          </w:p>
        </w:tc>
        <w:tc>
          <w:tcPr>
            <w:tcW w:type="dxa" w:w="30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Agrupar clientes parecidos</w:t>
            </w:r>
          </w:p>
        </w:tc>
      </w:tr>
      <w:tr>
        <w:trPr>
          <w:cantSplit/>
          <w:tblHeader w:val="false"/>
        </w:trPr>
        <w:tc>
          <w:tcPr>
            <w:tcW w:type="dxa" w:w="159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Por reforço</w:t>
            </w:r>
          </w:p>
        </w:tc>
        <w:tc>
          <w:tcPr>
            <w:tcW w:type="dxa" w:w="256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Uma recompensa após agir</w:t>
            </w:r>
          </w:p>
        </w:tc>
        <w:tc>
          <w:tcPr>
            <w:tcW w:type="dxa" w:w="247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 que devo fazer agora?"</w:t>
            </w:r>
          </w:p>
        </w:tc>
        <w:tc>
          <w:tcPr>
            <w:tcW w:type="dxa" w:w="30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Aprender a jogar xadrez</w:t>
            </w:r>
          </w:p>
        </w:tc>
      </w:tr>
    </w:tbl>
    <w:p>
      <w:pPr>
        <w:spacing w:after="160" w:line="120"/>
      </w:pPr>
    </w:p>
    <w:p>
      <w:pPr>
        <w:spacing w:after="120" w:line="300"/>
        <w:jc w:val="left"/>
      </w:pPr>
      <w:r>
        <w:rPr>
          <w:sz w:val="21"/>
          <w:szCs w:val="21"/>
        </w:rPr>
        <w:t xml:space="preserve">Veja a diferença-chave com um professor de música:</w:t>
      </w:r>
    </w:p>
    <w:p>
      <w:pPr>
        <w:pStyle w:val="ListParagraph"/>
        <w:numPr>
          <w:ilvl w:val="0"/>
          <w:numId w:val="2"/>
        </w:numPr>
        <w:spacing w:after="70" w:line="288"/>
      </w:pPr>
      <w:r>
        <w:rPr>
          <w:b/>
          <w:bCs/>
          <w:sz w:val="21"/>
          <w:szCs w:val="21"/>
        </w:rPr>
        <w:t xml:space="preserve">Supervisionado:</w:t>
      </w:r>
      <w:r>
        <w:rPr>
          <w:sz w:val="21"/>
          <w:szCs w:val="21"/>
        </w:rPr>
        <w:t xml:space="preserve"> o professor toca a nota certa e você copia.</w:t>
      </w:r>
    </w:p>
    <w:p>
      <w:pPr>
        <w:pStyle w:val="ListParagraph"/>
        <w:numPr>
          <w:ilvl w:val="0"/>
          <w:numId w:val="2"/>
        </w:numPr>
        <w:spacing w:after="70" w:line="288"/>
      </w:pPr>
      <w:r>
        <w:rPr>
          <w:b/>
          <w:bCs/>
          <w:sz w:val="21"/>
          <w:szCs w:val="21"/>
        </w:rPr>
        <w:t xml:space="preserve">Por reforço:</w:t>
      </w:r>
      <w:r>
        <w:rPr>
          <w:sz w:val="21"/>
          <w:szCs w:val="21"/>
        </w:rPr>
        <w:t xml:space="preserve"> você toca, e o professor só diz "gostei" ou "não gostei". Você descobre sozinho </w:t>
      </w:r>
      <w:r>
        <w:rPr>
          <w:b/>
          <w:bCs/>
          <w:sz w:val="21"/>
          <w:szCs w:val="21"/>
        </w:rPr>
        <w:t xml:space="preserve">qual nota</w:t>
      </w:r>
      <w:r>
        <w:rPr>
          <w:sz w:val="21"/>
          <w:szCs w:val="21"/>
        </w:rPr>
        <w:t xml:space="preserve"> causou a reação.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Diferença importante</w:t>
            </w:r>
          </w:p>
          <w:p>
            <w:pPr>
              <w:spacing w:after="80" w:line="280"/>
            </w:pPr>
            <w:r>
              <w:rPr>
                <w:sz w:val="20"/>
                <w:szCs w:val="20"/>
              </w:rPr>
              <w:t xml:space="preserve">No aprendizado supervisionado, </w:t>
            </w:r>
            <w:r>
              <w:rPr>
                <w:b/>
                <w:bCs/>
                <w:sz w:val="20"/>
                <w:szCs w:val="20"/>
              </w:rPr>
              <w:t xml:space="preserve">os dados não dependem do que o modelo decide</w:t>
            </w:r>
            <w:r>
              <w:rPr>
                <w:sz w:val="20"/>
                <w:szCs w:val="20"/>
              </w:rPr>
              <w:t xml:space="preserve">. No AR, o que o agente faz </w:t>
            </w:r>
            <w:r>
              <w:rPr>
                <w:b/>
                <w:bCs/>
                <w:sz w:val="20"/>
                <w:szCs w:val="20"/>
              </w:rPr>
              <w:t xml:space="preserve">muda os dados que ele verá em seguida</w:t>
            </w:r>
            <w:r>
              <w:rPr>
                <w:sz w:val="20"/>
                <w:szCs w:val="20"/>
              </w:rPr>
              <w:t xml:space="preserve">. Se ele nunca tentar uma ação, nunca saberá o que ela rende. Essa é a raiz de quase todas as dificuldades do AR.</w:t>
            </w:r>
          </w:p>
        </w:tc>
      </w:tr>
    </w:tbl>
    <w:p>
      <w:pPr>
        <w:spacing w:after="140" w:line="120"/>
      </w:pPr>
    </w:p>
    <w:p>
      <w:pPr>
        <w:pStyle w:val="Heading3"/>
        <w:keepNext/>
      </w:pPr>
      <w:r>
        <w:t xml:space="preserve">1.4 Os personagens da história</w:t>
      </w:r>
    </w:p>
    <w:p>
      <w:pPr>
        <w:spacing w:after="120" w:line="300"/>
        <w:jc w:val="left"/>
      </w:pPr>
      <w:r>
        <w:rPr>
          <w:sz w:val="21"/>
          <w:szCs w:val="21"/>
        </w:rPr>
        <w:t xml:space="preserve">Todo problema de AR tem os mesmos personagens.</w:t>
      </w:r>
    </w:p>
    <w:p>
      <w:pPr>
        <w:pStyle w:val="ListParagraph"/>
        <w:numPr>
          <w:ilvl w:val="0"/>
          <w:numId w:val="2"/>
        </w:numPr>
        <w:spacing w:after="70" w:line="288"/>
      </w:pPr>
      <w:r>
        <w:rPr>
          <w:b/>
          <w:bCs/>
          <w:sz w:val="21"/>
          <w:szCs w:val="21"/>
        </w:rPr>
        <w:t xml:space="preserve">Agente:</w:t>
      </w:r>
      <w:r>
        <w:rPr>
          <w:sz w:val="21"/>
          <w:szCs w:val="21"/>
        </w:rPr>
        <w:t xml:space="preserve"> quem aprende e decide.</w:t>
      </w:r>
    </w:p>
    <w:p>
      <w:pPr>
        <w:pStyle w:val="ListParagraph"/>
        <w:numPr>
          <w:ilvl w:val="0"/>
          <w:numId w:val="2"/>
        </w:numPr>
        <w:spacing w:after="70" w:line="288"/>
      </w:pPr>
      <w:r>
        <w:rPr>
          <w:b/>
          <w:bCs/>
          <w:sz w:val="21"/>
          <w:szCs w:val="21"/>
        </w:rPr>
        <w:t xml:space="preserve">Ambiente:</w:t>
      </w:r>
      <w:r>
        <w:rPr>
          <w:sz w:val="21"/>
          <w:szCs w:val="21"/>
        </w:rPr>
        <w:t xml:space="preserve"> tudo o que está fora do agente e reage às suas ações.</w:t>
      </w:r>
    </w:p>
    <w:p>
      <w:pPr>
        <w:pStyle w:val="ListParagraph"/>
        <w:numPr>
          <w:ilvl w:val="0"/>
          <w:numId w:val="2"/>
        </w:numPr>
        <w:spacing w:after="70" w:line="288"/>
      </w:pPr>
      <w:r>
        <w:rPr>
          <w:b/>
          <w:bCs/>
          <w:sz w:val="21"/>
          <w:szCs w:val="21"/>
        </w:rPr>
        <w:t xml:space="preserve">Estado (S):</w:t>
      </w:r>
      <w:r>
        <w:rPr>
          <w:sz w:val="21"/>
          <w:szCs w:val="21"/>
        </w:rPr>
        <w:t xml:space="preserve"> uma descrição da situação atual, ou seja, o que o agente percebe.</w:t>
      </w:r>
    </w:p>
    <w:p>
      <w:pPr>
        <w:pStyle w:val="ListParagraph"/>
        <w:numPr>
          <w:ilvl w:val="0"/>
          <w:numId w:val="2"/>
        </w:numPr>
        <w:spacing w:after="70" w:line="288"/>
      </w:pPr>
      <w:r>
        <w:rPr>
          <w:b/>
          <w:bCs/>
          <w:sz w:val="21"/>
          <w:szCs w:val="21"/>
        </w:rPr>
        <w:t xml:space="preserve">Ação (A):</w:t>
      </w:r>
      <w:r>
        <w:rPr>
          <w:sz w:val="21"/>
          <w:szCs w:val="21"/>
        </w:rPr>
        <w:t xml:space="preserve"> uma escolha que o agente pode fazer.</w:t>
      </w:r>
    </w:p>
    <w:p>
      <w:pPr>
        <w:pStyle w:val="ListParagraph"/>
        <w:numPr>
          <w:ilvl w:val="0"/>
          <w:numId w:val="2"/>
        </w:numPr>
        <w:spacing w:after="70" w:line="288"/>
      </w:pPr>
      <w:r>
        <w:rPr>
          <w:b/>
          <w:bCs/>
          <w:sz w:val="21"/>
          <w:szCs w:val="21"/>
        </w:rPr>
        <w:t xml:space="preserve">Recompensa (R):</w:t>
      </w:r>
      <w:r>
        <w:rPr>
          <w:sz w:val="21"/>
          <w:szCs w:val="21"/>
        </w:rPr>
        <w:t xml:space="preserve"> um número que informa, logo após a ação, se o resultado foi bom ou ruim.</w:t>
      </w:r>
    </w:p>
    <w:p>
      <w:pPr>
        <w:spacing w:after="60" w:line="120"/>
      </w:pPr>
    </w:p>
    <w:p>
      <w:pPr>
        <w:keepNext/>
        <w:spacing w:after="60" w:before="120"/>
        <w:jc w:val="center"/>
      </w:pPr>
      <w:r>
        <w:drawing>
          <wp:inline distT="0" distB="0" distL="0" distR="0">
            <wp:extent cx="5715000" cy="2847975"/>
            <wp:effectExtent t="0" r="0" b="0" l="0"/>
            <wp:docPr id="1" name="f1_ciclo" descr="Figura 1.2 — O ciclo do AR: o agente age; o ambiente devolve um novo estado e uma recompensa; o ciclo se repete." title="f1_cic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2847975"/>
                    </a:xfrm>
                    <a:prstGeom prst="rect">
                      <a:avLst/>
                    </a:prstGeom>
                  </pic:spPr>
                </pic:pic>
              </a:graphicData>
            </a:graphic>
          </wp:inline>
        </w:drawing>
      </w:r>
    </w:p>
    <w:p>
      <w:pPr>
        <w:spacing w:after="200"/>
        <w:jc w:val="center"/>
      </w:pPr>
      <w:r>
        <w:rPr>
          <w:i/>
          <w:iCs/>
          <w:color w:val="6B7280"/>
          <w:sz w:val="17"/>
          <w:szCs w:val="17"/>
        </w:rPr>
        <w:t xml:space="preserve">Figura 1.2 — O ciclo do AR: o agente age; o ambiente devolve um novo estado e uma recompensa; o ciclo se repete.</w:t>
      </w:r>
    </w:p>
    <w:p>
      <w:pPr>
        <w:spacing w:after="120" w:line="300"/>
        <w:jc w:val="left"/>
      </w:pPr>
      <w:r>
        <w:rPr>
          <w:sz w:val="21"/>
          <w:szCs w:val="21"/>
        </w:rPr>
        <w:t xml:space="preserve">O ciclo acontece em </w:t>
      </w:r>
      <w:r>
        <w:rPr>
          <w:b/>
          <w:bCs/>
          <w:sz w:val="21"/>
          <w:szCs w:val="21"/>
        </w:rPr>
        <w:t xml:space="preserve">passos de tempo</w:t>
      </w:r>
      <w:r>
        <w:rPr>
          <w:sz w:val="21"/>
          <w:szCs w:val="21"/>
        </w:rPr>
        <w:t xml:space="preserve">, numerados por </w:t>
      </w:r>
      <w:r>
        <w:rPr>
          <w:i/>
          <w:iCs/>
          <w:sz w:val="21"/>
          <w:szCs w:val="21"/>
        </w:rPr>
        <w:t xml:space="preserve">t</w:t>
      </w:r>
      <w:r>
        <w:rPr>
          <w:sz w:val="21"/>
          <w:szCs w:val="21"/>
        </w:rPr>
        <w:t xml:space="preserve"> = 0, 1, 2, … No passo </w:t>
      </w:r>
      <w:r>
        <w:rPr>
          <w:i/>
          <w:iCs/>
          <w:sz w:val="21"/>
          <w:szCs w:val="21"/>
        </w:rPr>
        <w:t xml:space="preserve">t</w:t>
      </w:r>
      <w:r>
        <w:rPr>
          <w:sz w:val="21"/>
          <w:szCs w:val="21"/>
        </w:rPr>
        <w:t xml:space="preserve">:</w:t>
      </w:r>
    </w:p>
    <w:p>
      <w:pPr>
        <w:pStyle w:val="ListParagraph"/>
        <w:numPr>
          <w:ilvl w:val="0"/>
          <w:numId w:val="4"/>
        </w:numPr>
        <w:spacing w:after="70" w:line="288"/>
      </w:pPr>
      <w:r>
        <w:rPr>
          <w:sz w:val="21"/>
          <w:szCs w:val="21"/>
        </w:rPr>
        <w:t xml:space="preserve">O agente observa o estado </w:t>
      </w:r>
      <w:r>
        <w:rPr>
          <w:b/>
          <w:bCs/>
          <w:sz w:val="21"/>
          <w:szCs w:val="21"/>
        </w:rPr>
        <w:t xml:space="preserve">S</w:t>
      </w:r>
      <w:r>
        <w:rPr>
          <w:b/>
          <w:bCs/>
          <w:sz w:val="21"/>
          <w:szCs w:val="21"/>
          <w:vertAlign w:val="subscript"/>
        </w:rPr>
        <w:t xml:space="preserve">t</w:t>
      </w:r>
      <w:r>
        <w:rPr>
          <w:sz w:val="21"/>
          <w:szCs w:val="21"/>
        </w:rPr>
        <w:t xml:space="preserve">.</w:t>
      </w:r>
    </w:p>
    <w:p>
      <w:pPr>
        <w:pStyle w:val="ListParagraph"/>
        <w:numPr>
          <w:ilvl w:val="0"/>
          <w:numId w:val="4"/>
        </w:numPr>
        <w:spacing w:after="70" w:line="288"/>
      </w:pPr>
      <w:r>
        <w:rPr>
          <w:sz w:val="21"/>
          <w:szCs w:val="21"/>
        </w:rPr>
        <w:t xml:space="preserve">Escolhe uma ação </w:t>
      </w:r>
      <w:r>
        <w:rPr>
          <w:b/>
          <w:bCs/>
          <w:sz w:val="21"/>
          <w:szCs w:val="21"/>
        </w:rPr>
        <w:t xml:space="preserve">A</w:t>
      </w:r>
      <w:r>
        <w:rPr>
          <w:b/>
          <w:bCs/>
          <w:sz w:val="21"/>
          <w:szCs w:val="21"/>
          <w:vertAlign w:val="subscript"/>
        </w:rPr>
        <w:t xml:space="preserve">t</w:t>
      </w:r>
      <w:r>
        <w:rPr>
          <w:sz w:val="21"/>
          <w:szCs w:val="21"/>
        </w:rPr>
        <w:t xml:space="preserve">.</w:t>
      </w:r>
    </w:p>
    <w:p>
      <w:pPr>
        <w:pStyle w:val="ListParagraph"/>
        <w:numPr>
          <w:ilvl w:val="0"/>
          <w:numId w:val="4"/>
        </w:numPr>
        <w:spacing w:after="70" w:line="288"/>
      </w:pPr>
      <w:r>
        <w:rPr>
          <w:sz w:val="21"/>
          <w:szCs w:val="21"/>
        </w:rPr>
        <w:t xml:space="preserve">O ambiente responde com uma recompensa </w:t>
      </w:r>
      <w:r>
        <w:rPr>
          <w:b/>
          <w:bCs/>
          <w:sz w:val="21"/>
          <w:szCs w:val="21"/>
        </w:rPr>
        <w:t xml:space="preserve">R</w:t>
      </w:r>
      <w:r>
        <w:rPr>
          <w:b/>
          <w:bCs/>
          <w:sz w:val="21"/>
          <w:szCs w:val="21"/>
          <w:vertAlign w:val="subscript"/>
        </w:rPr>
        <w:t xml:space="preserve">t+1</w:t>
      </w:r>
      <w:r>
        <w:rPr>
          <w:sz w:val="21"/>
          <w:szCs w:val="21"/>
        </w:rPr>
        <w:t xml:space="preserve"> e um novo estado </w:t>
      </w:r>
      <w:r>
        <w:rPr>
          <w:b/>
          <w:bCs/>
          <w:sz w:val="21"/>
          <w:szCs w:val="21"/>
        </w:rPr>
        <w:t xml:space="preserve">S</w:t>
      </w:r>
      <w:r>
        <w:rPr>
          <w:b/>
          <w:bCs/>
          <w:sz w:val="21"/>
          <w:szCs w:val="21"/>
          <w:vertAlign w:val="subscript"/>
        </w:rPr>
        <w:t xml:space="preserve">t+1</w:t>
      </w:r>
      <w:r>
        <w:rPr>
          <w:sz w:val="21"/>
          <w:szCs w:val="21"/>
        </w:rPr>
        <w:t xml:space="preserve">.</w:t>
      </w:r>
    </w:p>
    <w:p>
      <w:pPr>
        <w:spacing w:after="60" w:line="120"/>
      </w:pPr>
    </w:p>
    <w:p>
      <w:pPr>
        <w:spacing w:after="120" w:line="300"/>
        <w:jc w:val="left"/>
      </w:pPr>
      <w:r>
        <w:rPr>
          <w:sz w:val="21"/>
          <w:szCs w:val="21"/>
        </w:rPr>
        <w:t xml:space="preserve">O pequeno </w:t>
      </w:r>
      <w:r>
        <w:rPr>
          <w:b/>
          <w:bCs/>
          <w:sz w:val="21"/>
          <w:szCs w:val="21"/>
        </w:rPr>
        <w:t xml:space="preserve">t</w:t>
      </w:r>
      <w:r>
        <w:rPr>
          <w:sz w:val="21"/>
          <w:szCs w:val="21"/>
        </w:rPr>
        <w:t xml:space="preserve"> é só um carimbo de horário: </w:t>
      </w:r>
      <w:r>
        <w:rPr>
          <w:sz w:val="21"/>
          <w:szCs w:val="21"/>
        </w:rPr>
        <w:t xml:space="preserve">S</w:t>
      </w:r>
      <w:r>
        <w:rPr>
          <w:sz w:val="21"/>
          <w:szCs w:val="21"/>
          <w:vertAlign w:val="subscript"/>
        </w:rPr>
        <w:t xml:space="preserve">t</w:t>
      </w:r>
      <w:r>
        <w:rPr>
          <w:sz w:val="21"/>
          <w:szCs w:val="21"/>
        </w:rPr>
        <w:t xml:space="preserve"> é "o estado agora", </w:t>
      </w:r>
      <w:r>
        <w:rPr>
          <w:sz w:val="21"/>
          <w:szCs w:val="21"/>
        </w:rPr>
        <w:t xml:space="preserve">S</w:t>
      </w:r>
      <w:r>
        <w:rPr>
          <w:sz w:val="21"/>
          <w:szCs w:val="21"/>
          <w:vertAlign w:val="subscript"/>
        </w:rPr>
        <w:t xml:space="preserve">t+1</w:t>
      </w:r>
      <w:r>
        <w:rPr>
          <w:sz w:val="21"/>
          <w:szCs w:val="21"/>
        </w:rPr>
        <w:t xml:space="preserve"> é "o estado no passo seguinte".</w:t>
      </w:r>
    </w:p>
    <w:p>
      <w:pPr>
        <w:pStyle w:val="Heading4"/>
        <w:keepNext/>
      </w:pPr>
      <w:r>
        <w:t xml:space="preserve">1.4.1 Um exemplo completo: o robô aspirador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Elemento</w:t>
            </w:r>
          </w:p>
        </w:tc>
        <w:tc>
          <w:tcPr>
            <w:tcW w:type="dxa" w:w="771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No robô aspirador</w:t>
            </w:r>
          </w:p>
        </w:tc>
      </w:tr>
      <w:tr>
        <w:trPr>
          <w:cantSplit/>
          <w:tblHeader w:val="false"/>
        </w:trPr>
        <w:tc>
          <w:tcPr>
            <w:tcW w:type="dxa" w:w="192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Agente</w:t>
            </w:r>
          </w:p>
        </w:tc>
        <w:tc>
          <w:tcPr>
            <w:tcW w:type="dxa" w:w="771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 "cérebro" do robô</w:t>
            </w:r>
          </w:p>
        </w:tc>
      </w:tr>
      <w:tr>
        <w:trPr>
          <w:cantSplit/>
          <w:tblHeader w:val="false"/>
        </w:trPr>
        <w:tc>
          <w:tcPr>
            <w:tcW w:type="dxa" w:w="192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Ambiente</w:t>
            </w:r>
          </w:p>
        </w:tc>
        <w:tc>
          <w:tcPr>
            <w:tcW w:type="dxa" w:w="771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 casa, os móveis, a sujeira, a tomada</w:t>
            </w:r>
          </w:p>
        </w:tc>
      </w:tr>
      <w:tr>
        <w:trPr>
          <w:cantSplit/>
          <w:tblHeader w:val="false"/>
        </w:trPr>
        <w:tc>
          <w:tcPr>
            <w:tcW w:type="dxa" w:w="192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Estado</w:t>
            </w:r>
          </w:p>
        </w:tc>
        <w:tc>
          <w:tcPr>
            <w:tcW w:type="dxa" w:w="771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Posição, sujeira à frente, nível da bateria</w:t>
            </w:r>
          </w:p>
        </w:tc>
      </w:tr>
      <w:tr>
        <w:trPr>
          <w:cantSplit/>
          <w:tblHeader w:val="false"/>
        </w:trPr>
        <w:tc>
          <w:tcPr>
            <w:tcW w:type="dxa" w:w="192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Ações</w:t>
            </w:r>
          </w:p>
        </w:tc>
        <w:tc>
          <w:tcPr>
            <w:tcW w:type="dxa" w:w="771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Avançar, girar à esquerda, girar à direita, voltar à base</w:t>
            </w:r>
          </w:p>
        </w:tc>
      </w:tr>
      <w:tr>
        <w:trPr>
          <w:cantSplit/>
          <w:tblHeader w:val="false"/>
        </w:trPr>
        <w:tc>
          <w:tcPr>
            <w:tcW w:type="dxa" w:w="192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Recompensa</w:t>
            </w:r>
          </w:p>
        </w:tc>
        <w:tc>
          <w:tcPr>
            <w:tcW w:type="dxa" w:w="771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 por sujeira coletada; −10 ao bater; −100 se a bateria acabar longe da base</w:t>
            </w:r>
          </w:p>
        </w:tc>
      </w:tr>
    </w:tbl>
    <w:p>
      <w:pPr>
        <w:spacing w:after="160" w:line="120"/>
      </w:pPr>
    </w:p>
    <w:p>
      <w:pPr>
        <w:spacing w:after="120" w:line="300"/>
        <w:jc w:val="left"/>
      </w:pPr>
      <w:r>
        <w:rPr>
          <w:sz w:val="21"/>
          <w:szCs w:val="21"/>
        </w:rPr>
        <w:t xml:space="preserve">Note que </w:t>
      </w:r>
      <w:r>
        <w:rPr>
          <w:b/>
          <w:bCs/>
          <w:sz w:val="21"/>
          <w:szCs w:val="21"/>
        </w:rPr>
        <w:t xml:space="preserve">você</w:t>
      </w:r>
      <w:r>
        <w:rPr>
          <w:sz w:val="21"/>
          <w:szCs w:val="21"/>
        </w:rPr>
        <w:t xml:space="preserve">, projetista, escolhe as recompensas. O robô não sabe o que é "limpar". Ele só tenta acumular números.</w:t>
      </w:r>
    </w:p>
    <w:p>
      <w:pPr>
        <w:pStyle w:val="Heading4"/>
        <w:keepNext/>
      </w:pPr>
      <w:r>
        <w:t xml:space="preserve">1.4.2 Episódios e tarefas contínuas</w:t>
      </w:r>
    </w:p>
    <w:p>
      <w:pPr>
        <w:spacing w:after="120" w:line="300"/>
        <w:jc w:val="left"/>
      </w:pPr>
      <w:r>
        <w:rPr>
          <w:sz w:val="21"/>
          <w:szCs w:val="21"/>
        </w:rPr>
        <w:t xml:space="preserve">Algumas tarefas têm começo e fim claros, como uma partida de xadrez. Cada partida é um </w:t>
      </w:r>
      <w:r>
        <w:rPr>
          <w:b/>
          <w:bCs/>
          <w:sz w:val="21"/>
          <w:szCs w:val="21"/>
        </w:rPr>
        <w:t xml:space="preserve">episódio</w:t>
      </w:r>
      <w:r>
        <w:rPr>
          <w:sz w:val="21"/>
          <w:szCs w:val="21"/>
        </w:rPr>
        <w:t xml:space="preserve">, que termina num </w:t>
      </w:r>
      <w:r>
        <w:rPr>
          <w:b/>
          <w:bCs/>
          <w:sz w:val="21"/>
          <w:szCs w:val="21"/>
        </w:rPr>
        <w:t xml:space="preserve">estado terminal</w:t>
      </w:r>
      <w:r>
        <w:rPr>
          <w:sz w:val="21"/>
          <w:szCs w:val="21"/>
        </w:rPr>
        <w:t xml:space="preserve"> (vitória, derrota ou empate). Outras não acabam, como o controle de temperatura de um prédio; são tarefas </w:t>
      </w:r>
      <w:r>
        <w:rPr>
          <w:b/>
          <w:bCs/>
          <w:sz w:val="21"/>
          <w:szCs w:val="21"/>
        </w:rPr>
        <w:t xml:space="preserve">contínuas</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DICA  </w:t>
            </w:r>
            <w:r>
              <w:rPr>
                <w:b/>
                <w:bCs/>
                <w:color w:val="10B981"/>
                <w:sz w:val="22"/>
                <w:szCs w:val="22"/>
              </w:rPr>
              <w:t xml:space="preserve">Vocabulário</w:t>
            </w:r>
          </w:p>
          <w:p>
            <w:pPr>
              <w:spacing w:after="80" w:line="280"/>
            </w:pPr>
            <w:r>
              <w:rPr>
                <w:sz w:val="20"/>
                <w:szCs w:val="20"/>
              </w:rPr>
              <w:t xml:space="preserve">Quando o ambiente permite recomeçar do zero (um novo jogo), dizemos que ele pode ser </w:t>
            </w:r>
            <w:r>
              <w:rPr>
                <w:b/>
                <w:bCs/>
                <w:sz w:val="20"/>
                <w:szCs w:val="20"/>
              </w:rPr>
              <w:t xml:space="preserve">reiniciado</w:t>
            </w:r>
            <w:r>
              <w:rPr>
                <w:sz w:val="20"/>
                <w:szCs w:val="20"/>
              </w:rPr>
              <w:t xml:space="preserve"> (</w:t>
            </w:r>
            <w:r>
              <w:rPr>
                <w:i/>
                <w:iCs/>
                <w:sz w:val="20"/>
                <w:szCs w:val="20"/>
              </w:rPr>
              <w:t xml:space="preserve">reset</w:t>
            </w:r>
            <w:r>
              <w:rPr>
                <w:sz w:val="20"/>
                <w:szCs w:val="20"/>
              </w:rPr>
              <w:t xml:space="preserve">). Você usará esse comando em todos os exemplos de código.</w:t>
            </w:r>
          </w:p>
        </w:tc>
      </w:tr>
    </w:tbl>
    <w:p>
      <w:pPr>
        <w:spacing w:after="140" w:line="120"/>
      </w:pPr>
    </w:p>
    <w:p>
      <w:pPr>
        <w:pStyle w:val="Heading3"/>
        <w:keepNext/>
      </w:pPr>
      <w:r>
        <w:t xml:space="preserve">1.5 O objetivo: maximizar o retorno</w:t>
      </w:r>
    </w:p>
    <w:p>
      <w:pPr>
        <w:spacing w:after="120" w:line="300"/>
        <w:jc w:val="left"/>
      </w:pPr>
      <w:r>
        <w:rPr>
          <w:sz w:val="21"/>
          <w:szCs w:val="21"/>
        </w:rPr>
        <w:t xml:space="preserve">O agente não quer só a próxima recompensa. Quer a </w:t>
      </w:r>
      <w:r>
        <w:rPr>
          <w:b/>
          <w:bCs/>
          <w:sz w:val="21"/>
          <w:szCs w:val="21"/>
        </w:rPr>
        <w:t xml:space="preserve">soma de todas</w:t>
      </w:r>
      <w:r>
        <w:rPr>
          <w:sz w:val="21"/>
          <w:szCs w:val="21"/>
        </w:rPr>
        <w:t xml:space="preserve"> que virão. Essa soma se chama </w:t>
      </w:r>
      <w:r>
        <w:rPr>
          <w:b/>
          <w:bCs/>
          <w:sz w:val="21"/>
          <w:szCs w:val="21"/>
        </w:rPr>
        <w:t xml:space="preserve">retorno</w:t>
      </w:r>
      <w:r>
        <w:rPr>
          <w:sz w:val="21"/>
          <w:szCs w:val="21"/>
        </w:rPr>
        <w:t xml:space="preserve"> e é escrita </w:t>
      </w:r>
      <w:r>
        <w:rPr>
          <w:b/>
          <w:bCs/>
          <w:sz w:val="21"/>
          <w:szCs w:val="21"/>
        </w:rPr>
        <w:t xml:space="preserve">G</w:t>
      </w:r>
      <w:r>
        <w:rPr>
          <w:b/>
          <w:bCs/>
          <w:sz w:val="21"/>
          <w:szCs w:val="21"/>
          <w:vertAlign w:val="subscript"/>
        </w:rPr>
        <w:t xml:space="preserve">t</w:t>
      </w:r>
      <w:r>
        <w:rPr>
          <w:sz w:val="21"/>
          <w:szCs w:val="21"/>
        </w:rPr>
        <w:t xml:space="preserve">.</w:t>
      </w:r>
    </w:p>
    <w:p>
      <w:pPr>
        <w:spacing w:after="120" w:line="300"/>
        <w:jc w:val="left"/>
      </w:pPr>
      <w:r>
        <w:rPr>
          <w:sz w:val="21"/>
          <w:szCs w:val="21"/>
        </w:rPr>
        <w:t xml:space="preserve">Imagine três recompensas seguidas: 1, 0 e 5. O retorno simples é 1 + 0 + 5 = 6.</w:t>
      </w:r>
    </w:p>
    <w:p>
      <w:pPr>
        <w:pStyle w:val="Heading4"/>
        <w:keepNext/>
      </w:pPr>
      <w:r>
        <w:t xml:space="preserve">1.5.1 Por que dar menos peso ao futuro?</w:t>
      </w:r>
    </w:p>
    <w:p>
      <w:pPr>
        <w:spacing w:after="120" w:line="300"/>
        <w:jc w:val="left"/>
      </w:pPr>
      <w:r>
        <w:rPr>
          <w:sz w:val="21"/>
          <w:szCs w:val="21"/>
        </w:rPr>
        <w:t xml:space="preserve">Um real hoje vale mais que um real daqui a dez anos: você pode gastá-lo já, e o futuro é incerto. Em AR, aplicamos o mesmo raciocínio com o </w:t>
      </w:r>
      <w:r>
        <w:rPr>
          <w:b/>
          <w:bCs/>
          <w:sz w:val="21"/>
          <w:szCs w:val="21"/>
        </w:rPr>
        <w:t xml:space="preserve">fator de desconto</w:t>
      </w:r>
      <w:r>
        <w:rPr>
          <w:sz w:val="21"/>
          <w:szCs w:val="21"/>
        </w:rPr>
        <w:t xml:space="preserve">, representado pela letra grega </w:t>
      </w:r>
      <w:r>
        <w:rPr>
          <w:b/>
          <w:bCs/>
          <w:sz w:val="21"/>
          <w:szCs w:val="21"/>
        </w:rPr>
        <w:t xml:space="preserve">γ</w:t>
      </w:r>
      <w:r>
        <w:rPr>
          <w:sz w:val="21"/>
          <w:szCs w:val="21"/>
        </w:rPr>
        <w:t xml:space="preserve"> (gama), um número entre 0 e 1. Uma recompensa que chega </w:t>
      </w:r>
      <w:r>
        <w:rPr>
          <w:i/>
          <w:iCs/>
          <w:sz w:val="21"/>
          <w:szCs w:val="21"/>
        </w:rPr>
        <w:t xml:space="preserve">k</w:t>
      </w:r>
      <w:r>
        <w:rPr>
          <w:sz w:val="21"/>
          <w:szCs w:val="21"/>
        </w:rPr>
        <w:t xml:space="preserve"> passos depois é multiplicada por γ elevado a </w:t>
      </w:r>
      <w:r>
        <w:rPr>
          <w:i/>
          <w:iCs/>
          <w:sz w:val="21"/>
          <w:szCs w:val="21"/>
        </w:rPr>
        <w:t xml:space="preserve">k</w:t>
      </w:r>
      <w:r>
        <w:rPr>
          <w:sz w:val="21"/>
          <w:szCs w:val="21"/>
        </w:rPr>
        <w:t xml:space="preserv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G</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R</w:t>
      </w:r>
      <w:r>
        <w:rPr>
          <w:rFonts w:ascii="Cambria Math" w:cs="Cambria Math" w:eastAsia="Cambria Math" w:hAnsi="Cambria Math"/>
          <w:color w:val="312E81"/>
          <w:sz w:val="23"/>
          <w:szCs w:val="23"/>
          <w:vertAlign w:val="subscript"/>
        </w:rPr>
        <w:t xml:space="preserve">t+1</w:t>
      </w:r>
      <w:r>
        <w:rPr>
          <w:rFonts w:ascii="Cambria Math" w:cs="Cambria Math" w:eastAsia="Cambria Math" w:hAnsi="Cambria Math"/>
          <w:color w:val="312E81"/>
          <w:sz w:val="23"/>
          <w:szCs w:val="23"/>
        </w:rPr>
        <w:t xml:space="preserve"> + γ R</w:t>
      </w:r>
      <w:r>
        <w:rPr>
          <w:rFonts w:ascii="Cambria Math" w:cs="Cambria Math" w:eastAsia="Cambria Math" w:hAnsi="Cambria Math"/>
          <w:color w:val="312E81"/>
          <w:sz w:val="23"/>
          <w:szCs w:val="23"/>
          <w:vertAlign w:val="subscript"/>
        </w:rPr>
        <w:t xml:space="preserve">t+2</w:t>
      </w:r>
      <w:r>
        <w:rPr>
          <w:rFonts w:ascii="Cambria Math" w:cs="Cambria Math" w:eastAsia="Cambria Math" w:hAnsi="Cambria Math"/>
          <w:color w:val="312E81"/>
          <w:sz w:val="23"/>
          <w:szCs w:val="23"/>
        </w:rPr>
        <w:t xml:space="preserve"> + γ</w:t>
      </w:r>
      <w:r>
        <w:rPr>
          <w:rFonts w:ascii="Cambria Math" w:cs="Cambria Math" w:eastAsia="Cambria Math" w:hAnsi="Cambria Math"/>
          <w:color w:val="312E81"/>
          <w:sz w:val="23"/>
          <w:szCs w:val="23"/>
          <w:vertAlign w:val="superscript"/>
        </w:rPr>
        <w:t xml:space="preserve">2</w:t>
      </w:r>
      <w:r>
        <w:rPr>
          <w:rFonts w:ascii="Cambria Math" w:cs="Cambria Math" w:eastAsia="Cambria Math" w:hAnsi="Cambria Math"/>
          <w:color w:val="312E81"/>
          <w:sz w:val="23"/>
          <w:szCs w:val="23"/>
        </w:rPr>
        <w:t xml:space="preserve"> R</w:t>
      </w:r>
      <w:r>
        <w:rPr>
          <w:rFonts w:ascii="Cambria Math" w:cs="Cambria Math" w:eastAsia="Cambria Math" w:hAnsi="Cambria Math"/>
          <w:color w:val="312E81"/>
          <w:sz w:val="23"/>
          <w:szCs w:val="23"/>
          <w:vertAlign w:val="subscript"/>
        </w:rPr>
        <w:t xml:space="preserve">t+3</w:t>
      </w:r>
      <w:r>
        <w:rPr>
          <w:rFonts w:ascii="Cambria Math" w:cs="Cambria Math" w:eastAsia="Cambria Math" w:hAnsi="Cambria Math"/>
          <w:color w:val="312E81"/>
          <w:sz w:val="23"/>
          <w:szCs w:val="23"/>
        </w:rPr>
        <w:t xml:space="preserve"> + γ</w:t>
      </w:r>
      <w:r>
        <w:rPr>
          <w:rFonts w:ascii="Cambria Math" w:cs="Cambria Math" w:eastAsia="Cambria Math" w:hAnsi="Cambria Math"/>
          <w:color w:val="312E81"/>
          <w:sz w:val="23"/>
          <w:szCs w:val="23"/>
          <w:vertAlign w:val="superscript"/>
        </w:rPr>
        <w:t xml:space="preserve">3</w:t>
      </w:r>
      <w:r>
        <w:rPr>
          <w:rFonts w:ascii="Cambria Math" w:cs="Cambria Math" w:eastAsia="Cambria Math" w:hAnsi="Cambria Math"/>
          <w:color w:val="312E81"/>
          <w:sz w:val="23"/>
          <w:szCs w:val="23"/>
        </w:rPr>
        <w:t xml:space="preserve"> R</w:t>
      </w:r>
      <w:r>
        <w:rPr>
          <w:rFonts w:ascii="Cambria Math" w:cs="Cambria Math" w:eastAsia="Cambria Math" w:hAnsi="Cambria Math"/>
          <w:color w:val="312E81"/>
          <w:sz w:val="23"/>
          <w:szCs w:val="23"/>
          <w:vertAlign w:val="subscript"/>
        </w:rPr>
        <w:t xml:space="preserve">t+4</w:t>
      </w:r>
      <w:r>
        <w:rPr>
          <w:rFonts w:ascii="Cambria Math" w:cs="Cambria Math" w:eastAsia="Cambria Math" w:hAnsi="Cambria Math"/>
          <w:color w:val="312E81"/>
          <w:sz w:val="23"/>
          <w:szCs w:val="23"/>
        </w:rPr>
        <w:t xml:space="preserve"> + …</w:t>
      </w:r>
    </w:p>
    <w:p>
      <w:pPr>
        <w:spacing w:after="120" w:line="300"/>
        <w:jc w:val="left"/>
      </w:pPr>
      <w:r>
        <w:rPr>
          <w:i/>
          <w:iCs/>
          <w:sz w:val="21"/>
          <w:szCs w:val="21"/>
        </w:rPr>
        <w:t xml:space="preserve">Em palavras:</w:t>
      </w:r>
      <w:r>
        <w:rPr>
          <w:sz w:val="21"/>
          <w:szCs w:val="21"/>
        </w:rPr>
        <w:t xml:space="preserve"> some as recompensas futuras, mas diminua o peso de cada uma conforme ela fica mais distante.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Calculando um retorno com desconto</w:t>
            </w:r>
          </w:p>
          <w:p>
            <w:pPr>
              <w:spacing w:after="80" w:line="280"/>
            </w:pPr>
            <w:r>
              <w:rPr>
                <w:sz w:val="20"/>
                <w:szCs w:val="20"/>
              </w:rPr>
              <w:t xml:space="preserve">Recompensas: </w:t>
            </w:r>
            <w:r>
              <w:rPr>
                <w:b/>
                <w:bCs/>
                <w:sz w:val="20"/>
                <w:szCs w:val="20"/>
              </w:rPr>
              <w:t xml:space="preserve">1, 0, 0, 5</w:t>
            </w:r>
            <w:r>
              <w:rPr>
                <w:sz w:val="20"/>
                <w:szCs w:val="20"/>
              </w:rPr>
              <w:t xml:space="preserve">, com γ = 0,9.</w:t>
            </w:r>
          </w:p>
          <w:p>
            <w:pPr>
              <w:spacing w:after="80" w:line="280"/>
            </w:pPr>
            <w:r>
              <w:rPr>
                <w:sz w:val="20"/>
                <w:szCs w:val="20"/>
              </w:rPr>
              <w:t xml:space="preserve">G = 1 + 0,9 × 0 + 0,9² × 0 + 0,9³ × 5 = 1 + 0 + 0 + 0,729 × 5 = </w:t>
            </w:r>
            <w:r>
              <w:rPr>
                <w:b/>
                <w:bCs/>
                <w:sz w:val="20"/>
                <w:szCs w:val="20"/>
              </w:rPr>
              <w:t xml:space="preserve">4,645</w:t>
            </w:r>
            <w:r>
              <w:rPr>
                <w:sz w:val="20"/>
                <w:szCs w:val="20"/>
              </w:rPr>
              <w:t xml:space="preserve">.</w:t>
            </w:r>
          </w:p>
          <w:p>
            <w:pPr>
              <w:spacing w:after="80" w:line="280"/>
            </w:pPr>
            <w:r>
              <w:rPr>
                <w:sz w:val="20"/>
                <w:szCs w:val="20"/>
              </w:rPr>
              <w:t xml:space="preserve">Com γ = 0,5, a mesma sequência vale 1 + 0,125 × 5 = </w:t>
            </w:r>
            <w:r>
              <w:rPr>
                <w:b/>
                <w:bCs/>
                <w:sz w:val="20"/>
                <w:szCs w:val="20"/>
              </w:rPr>
              <w:t xml:space="preserve">1,625</w:t>
            </w:r>
            <w:r>
              <w:rPr>
                <w:sz w:val="20"/>
                <w:szCs w:val="20"/>
              </w:rPr>
              <w:t xml:space="preserve">. Um agente "míope" (γ pequeno) quase ignora o prêmio de 5 por ele estar longe.</w:t>
            </w:r>
          </w:p>
        </w:tc>
      </w:tr>
    </w:tbl>
    <w:p>
      <w:pPr>
        <w:spacing w:after="140" w:line="120"/>
      </w:pPr>
    </w:p>
    <w:p>
      <w:pPr>
        <w:keepNext/>
        <w:spacing w:after="60" w:before="120"/>
        <w:jc w:val="center"/>
      </w:pPr>
      <w:r>
        <w:drawing>
          <wp:inline distT="0" distB="0" distL="0" distR="0">
            <wp:extent cx="5715000" cy="2047875"/>
            <wp:effectExtent t="0" r="0" b="0" l="0"/>
            <wp:docPr id="1" name="f1_desconto" descr="Figura 1.3 — À esquerda, quanto o desconto reduz o peso de recompensas distantes. À direita, o retorno de dez recompensas iguais a 1 cresce com γ." title="f1_desc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2047875"/>
                    </a:xfrm>
                    <a:prstGeom prst="rect">
                      <a:avLst/>
                    </a:prstGeom>
                  </pic:spPr>
                </pic:pic>
              </a:graphicData>
            </a:graphic>
          </wp:inline>
        </w:drawing>
      </w:r>
    </w:p>
    <w:p>
      <w:pPr>
        <w:spacing w:after="200"/>
        <w:jc w:val="center"/>
      </w:pPr>
      <w:r>
        <w:rPr>
          <w:i/>
          <w:iCs/>
          <w:color w:val="6B7280"/>
          <w:sz w:val="17"/>
          <w:szCs w:val="17"/>
        </w:rPr>
        <w:t xml:space="preserve">Figura 1.3 — À esquerda, quanto o desconto reduz o peso de recompensas distantes. À direita, o retorno de dez recompensas iguais a 1 cresce com γ.</w:t>
      </w:r>
    </w:p>
    <w:p>
      <w:pPr>
        <w:spacing w:after="120" w:line="300"/>
        <w:jc w:val="left"/>
      </w:pPr>
      <w:r>
        <w:rPr>
          <w:sz w:val="21"/>
          <w:szCs w:val="21"/>
        </w:rPr>
        <w:t xml:space="preserve">O desconto serve a três propósitos: reflete a incerteza do futuro, expressa preferência por ganhos rápidos e, matematicamente, garante que a soma infinita seja um número finito.</w:t>
      </w:r>
    </w:p>
    <w:p>
      <w:pPr>
        <w:pStyle w:val="Heading4"/>
        <w:keepNext/>
      </w:pPr>
      <w:r>
        <w:t xml:space="preserve">1.5.2 A hipótese da recompensa</w:t>
      </w:r>
    </w:p>
    <w:p>
      <w:pPr>
        <w:spacing w:after="120" w:line="300"/>
        <w:jc w:val="left"/>
      </w:pPr>
      <w:r>
        <w:rPr>
          <w:sz w:val="21"/>
          <w:szCs w:val="21"/>
        </w:rPr>
        <w:t xml:space="preserve">Todo o AR repousa sobre uma ideia ousada, que Sutton e Barto (2018) chamam de </w:t>
      </w:r>
      <w:r>
        <w:rPr>
          <w:b/>
          <w:bCs/>
          <w:sz w:val="21"/>
          <w:szCs w:val="21"/>
        </w:rPr>
        <w:t xml:space="preserve">hipótese da recompensa</w:t>
      </w:r>
      <w:r>
        <w:rPr>
          <w:sz w:val="21"/>
          <w:szCs w:val="21"/>
        </w:rPr>
        <w:t xml:space="preserve">: </w:t>
      </w:r>
      <w:r>
        <w:rPr>
          <w:i/>
          <w:iCs/>
          <w:sz w:val="21"/>
          <w:szCs w:val="21"/>
        </w:rPr>
        <w:t xml:space="preserve">tudo o que entendemos por "objetivos" pode ser descrito como a maximização do valor esperado da soma de um sinal escalar (a recompensa).</w:t>
      </w:r>
      <w:r>
        <w:rPr>
          <w:sz w:val="21"/>
          <w:szCs w:val="21"/>
        </w:rPr>
        <w:t xml:space="preserve"> Isso é poderoso, mas exige cuidado. </w:t>
      </w:r>
      <w:r>
        <w:rPr>
          <w:b/>
          <w:bCs/>
          <w:sz w:val="21"/>
          <w:szCs w:val="21"/>
        </w:rPr>
        <w:t xml:space="preserve">Quem escolhe mal a recompensa obtém um agente que cumpre a letra e trai o espírito.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Exemplo hipotético: a recompensa mal escolhida</w:t>
            </w:r>
          </w:p>
          <w:p>
            <w:pPr>
              <w:spacing w:after="80" w:line="280"/>
            </w:pPr>
            <w:r>
              <w:rPr>
                <w:sz w:val="20"/>
                <w:szCs w:val="20"/>
              </w:rPr>
              <w:t xml:space="preserve">Suponha que você premie o robô aspirador com +1 </w:t>
            </w:r>
            <w:r>
              <w:rPr>
                <w:b/>
                <w:bCs/>
                <w:sz w:val="20"/>
                <w:szCs w:val="20"/>
              </w:rPr>
              <w:t xml:space="preserve">por cada porção de sujeira coletada</w:t>
            </w:r>
            <w:r>
              <w:rPr>
                <w:sz w:val="20"/>
                <w:szCs w:val="20"/>
              </w:rPr>
              <w:t xml:space="preserve">. Um agente esperto poderia aprender a derrubar a lixeira só para ter mais sujeira a coletar! Ele maximizou a recompensa, mas não fez o que você queria. Projetar recompensas é uma arte, e voltaremos a ela várias vezes (NG; HARADA; RUSSELL, 1999).</w:t>
            </w:r>
          </w:p>
        </w:tc>
      </w:tr>
    </w:tbl>
    <w:p>
      <w:pPr>
        <w:spacing w:after="140" w:line="120"/>
      </w:pPr>
    </w:p>
    <w:p>
      <w:pPr>
        <w:pStyle w:val="Heading3"/>
        <w:keepNext/>
      </w:pPr>
      <w:r>
        <w:t xml:space="preserve">1.6 Os três componentes de um agente</w:t>
      </w:r>
    </w:p>
    <w:p>
      <w:pPr>
        <w:spacing w:after="120" w:line="300"/>
        <w:jc w:val="left"/>
      </w:pPr>
      <w:r>
        <w:rPr>
          <w:sz w:val="21"/>
          <w:szCs w:val="21"/>
        </w:rPr>
        <w:t xml:space="preserve">Um agente de AR pode ter até três "ferramentas" internas.</w:t>
      </w:r>
    </w:p>
    <w:p>
      <w:pPr>
        <w:keepNext/>
        <w:spacing w:after="60" w:before="120"/>
        <w:jc w:val="center"/>
      </w:pPr>
      <w:r>
        <w:drawing>
          <wp:inline distT="0" distB="0" distL="0" distR="0">
            <wp:extent cx="5715000" cy="2171700"/>
            <wp:effectExtent t="0" r="0" b="0" l="0"/>
            <wp:docPr id="1" name="f1_componentes" descr="Figura 1.4 — Política, função valor e modelo: o que fazer, quão bom é estar aqui e o que vai acontecer." title="f1_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i/>
          <w:iCs/>
          <w:color w:val="6B7280"/>
          <w:sz w:val="17"/>
          <w:szCs w:val="17"/>
        </w:rPr>
        <w:t xml:space="preserve">Figura 1.4 — Política, função valor e modelo: o que fazer, quão bom é estar aqui e o que vai acontecer.</w:t>
      </w:r>
    </w:p>
    <w:p>
      <w:pPr>
        <w:pStyle w:val="ListParagraph"/>
        <w:numPr>
          <w:ilvl w:val="0"/>
          <w:numId w:val="2"/>
        </w:numPr>
        <w:spacing w:after="70" w:line="288"/>
      </w:pPr>
      <w:r>
        <w:rPr>
          <w:b/>
          <w:bCs/>
          <w:sz w:val="21"/>
          <w:szCs w:val="21"/>
        </w:rPr>
        <w:t xml:space="preserve">Política (π, "pi"):</w:t>
      </w:r>
      <w:r>
        <w:rPr>
          <w:sz w:val="21"/>
          <w:szCs w:val="21"/>
        </w:rPr>
        <w:t xml:space="preserve"> a regra de decisão. Dado o estado, diz qual ação tomar (ou com que probabilidade tomar cada ação). É o "cérebro" que queremos aprender.</w:t>
      </w:r>
    </w:p>
    <w:p>
      <w:pPr>
        <w:pStyle w:val="ListParagraph"/>
        <w:numPr>
          <w:ilvl w:val="0"/>
          <w:numId w:val="2"/>
        </w:numPr>
        <w:spacing w:after="70" w:line="288"/>
      </w:pPr>
      <w:r>
        <w:rPr>
          <w:b/>
          <w:bCs/>
          <w:sz w:val="21"/>
          <w:szCs w:val="21"/>
        </w:rPr>
        <w:t xml:space="preserve">Função valor (v):</w:t>
      </w:r>
      <w:r>
        <w:rPr>
          <w:sz w:val="21"/>
          <w:szCs w:val="21"/>
        </w:rPr>
        <w:t xml:space="preserve"> uma estimativa da recompensa total futura a partir de um estado (ou de um par estado-ação). Responde: "quão promissora é esta situação?". Ela ajuda a escolher boas ações.</w:t>
      </w:r>
    </w:p>
    <w:p>
      <w:pPr>
        <w:pStyle w:val="ListParagraph"/>
        <w:numPr>
          <w:ilvl w:val="0"/>
          <w:numId w:val="2"/>
        </w:numPr>
        <w:spacing w:after="70" w:line="288"/>
      </w:pPr>
      <w:r>
        <w:rPr>
          <w:b/>
          <w:bCs/>
          <w:sz w:val="21"/>
          <w:szCs w:val="21"/>
        </w:rPr>
        <w:t xml:space="preserve">Modelo:</w:t>
      </w:r>
      <w:r>
        <w:rPr>
          <w:sz w:val="21"/>
          <w:szCs w:val="21"/>
        </w:rPr>
        <w:t xml:space="preserve"> uma previsão de como o ambiente reage ("se eu fizer isto aqui, o que acontece?"). O agente pode usá-lo para </w:t>
      </w:r>
      <w:r>
        <w:rPr>
          <w:i/>
          <w:iCs/>
          <w:sz w:val="21"/>
          <w:szCs w:val="21"/>
        </w:rPr>
        <w:t xml:space="preserve">planejar</w:t>
      </w:r>
      <w:r>
        <w:rPr>
          <w:sz w:val="21"/>
          <w:szCs w:val="21"/>
        </w:rPr>
        <w:t xml:space="preserve"> mentalmente antes de agir.</w:t>
      </w:r>
    </w:p>
    <w:p>
      <w:pPr>
        <w:spacing w:after="60" w:line="120"/>
      </w:pPr>
    </w:p>
    <w:p>
      <w:pPr>
        <w:spacing w:after="120" w:line="300"/>
        <w:jc w:val="left"/>
      </w:pPr>
      <w:r>
        <w:rPr>
          <w:sz w:val="21"/>
          <w:szCs w:val="21"/>
        </w:rPr>
        <w:t xml:space="preserve">Métodos que </w:t>
      </w:r>
      <w:r>
        <w:rPr>
          <w:b/>
          <w:bCs/>
          <w:sz w:val="21"/>
          <w:szCs w:val="21"/>
        </w:rPr>
        <w:t xml:space="preserve">não</w:t>
      </w:r>
      <w:r>
        <w:rPr>
          <w:sz w:val="21"/>
          <w:szCs w:val="21"/>
        </w:rPr>
        <w:t xml:space="preserve"> usam modelo são chamados </w:t>
      </w:r>
      <w:r>
        <w:rPr>
          <w:b/>
          <w:bCs/>
          <w:sz w:val="21"/>
          <w:szCs w:val="21"/>
        </w:rPr>
        <w:t xml:space="preserve">livres de modelo</w:t>
      </w:r>
      <w:r>
        <w:rPr>
          <w:sz w:val="21"/>
          <w:szCs w:val="21"/>
        </w:rPr>
        <w:t xml:space="preserve"> (</w:t>
      </w:r>
      <w:r>
        <w:rPr>
          <w:i/>
          <w:iCs/>
          <w:sz w:val="21"/>
          <w:szCs w:val="21"/>
        </w:rPr>
        <w:t xml:space="preserve">model-free</w:t>
      </w:r>
      <w:r>
        <w:rPr>
          <w:sz w:val="21"/>
          <w:szCs w:val="21"/>
        </w:rPr>
        <w:t xml:space="preserve">); os que usam são </w:t>
      </w:r>
      <w:r>
        <w:rPr>
          <w:b/>
          <w:bCs/>
          <w:sz w:val="21"/>
          <w:szCs w:val="21"/>
        </w:rPr>
        <w:t xml:space="preserve">baseados em modelo</w:t>
      </w:r>
      <w:r>
        <w:rPr>
          <w:sz w:val="21"/>
          <w:szCs w:val="21"/>
        </w:rPr>
        <w:t xml:space="preserve"> (</w:t>
      </w:r>
      <w:r>
        <w:rPr>
          <w:i/>
          <w:iCs/>
          <w:sz w:val="21"/>
          <w:szCs w:val="21"/>
        </w:rPr>
        <w:t xml:space="preserve">model-based</w:t>
      </w:r>
      <w:r>
        <w:rPr>
          <w:sz w:val="21"/>
          <w:szCs w:val="21"/>
        </w:rPr>
        <w:t xml:space="preserve">). O restante do livro percorre esses caminhos em ordem crescente de sofisticação.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Os três componentes no trânsito</w:t>
            </w:r>
          </w:p>
          <w:p>
            <w:pPr>
              <w:pStyle w:val="ListParagraph"/>
              <w:numPr>
                <w:ilvl w:val="0"/>
                <w:numId w:val="2"/>
              </w:numPr>
              <w:spacing w:after="60" w:line="276"/>
            </w:pPr>
            <w:r>
              <w:rPr>
                <w:i/>
                <w:iCs/>
                <w:sz w:val="20"/>
                <w:szCs w:val="20"/>
              </w:rPr>
              <w:t xml:space="preserve">Política:</w:t>
            </w:r>
            <w:r>
              <w:rPr>
                <w:sz w:val="20"/>
                <w:szCs w:val="20"/>
              </w:rPr>
              <w:t xml:space="preserve"> "se o semáforo está vermelho, pare".</w:t>
            </w:r>
          </w:p>
          <w:p>
            <w:pPr>
              <w:pStyle w:val="ListParagraph"/>
              <w:numPr>
                <w:ilvl w:val="0"/>
                <w:numId w:val="2"/>
              </w:numPr>
              <w:spacing w:after="60" w:line="276"/>
            </w:pPr>
            <w:r>
              <w:rPr>
                <w:i/>
                <w:iCs/>
                <w:sz w:val="20"/>
                <w:szCs w:val="20"/>
              </w:rPr>
              <w:t xml:space="preserve">Valor:</w:t>
            </w:r>
            <w:r>
              <w:rPr>
                <w:sz w:val="20"/>
                <w:szCs w:val="20"/>
              </w:rPr>
              <w:t xml:space="preserve"> "essa avenida costuma ser rápida às 7h, tem valor alto".</w:t>
            </w:r>
          </w:p>
          <w:p>
            <w:pPr>
              <w:pStyle w:val="ListParagraph"/>
              <w:numPr>
                <w:ilvl w:val="0"/>
                <w:numId w:val="2"/>
              </w:numPr>
              <w:spacing w:after="60" w:line="276"/>
            </w:pPr>
            <w:r>
              <w:rPr>
                <w:i/>
                <w:iCs/>
                <w:sz w:val="20"/>
                <w:szCs w:val="20"/>
              </w:rPr>
              <w:t xml:space="preserve">Modelo:</w:t>
            </w:r>
            <w:r>
              <w:rPr>
                <w:sz w:val="20"/>
                <w:szCs w:val="20"/>
              </w:rPr>
              <w:t xml:space="preserve"> "se eu entrar naquela rua, vou pegar o congestionamento do mercado" (você imagina o futuro).</w:t>
            </w:r>
          </w:p>
        </w:tc>
      </w:tr>
    </w:tbl>
    <w:p>
      <w:pPr>
        <w:spacing w:after="140" w:line="120"/>
      </w:pPr>
    </w:p>
    <w:p>
      <w:pPr>
        <w:pStyle w:val="Heading3"/>
        <w:keepNext/>
      </w:pPr>
      <w:r>
        <w:t xml:space="preserve">1.7 Os grandes desafios do AR</w:t>
      </w:r>
    </w:p>
    <w:p>
      <w:pPr>
        <w:pStyle w:val="Heading4"/>
        <w:keepNext/>
      </w:pPr>
      <w:r>
        <w:t xml:space="preserve">1.7.1 Explorar ou aproveitar?</w:t>
      </w:r>
    </w:p>
    <w:p>
      <w:pPr>
        <w:spacing w:after="120" w:line="300"/>
        <w:jc w:val="left"/>
      </w:pPr>
      <w:r>
        <w:rPr>
          <w:sz w:val="21"/>
          <w:szCs w:val="21"/>
        </w:rPr>
        <w:t xml:space="preserve">Você tem um restaurante favorito. Pode </w:t>
      </w:r>
      <w:r>
        <w:rPr>
          <w:b/>
          <w:bCs/>
          <w:sz w:val="21"/>
          <w:szCs w:val="21"/>
        </w:rPr>
        <w:t xml:space="preserve">aproveitar</w:t>
      </w:r>
      <w:r>
        <w:rPr>
          <w:sz w:val="21"/>
          <w:szCs w:val="21"/>
        </w:rPr>
        <w:t xml:space="preserve"> (</w:t>
      </w:r>
      <w:r>
        <w:rPr>
          <w:i/>
          <w:iCs/>
          <w:sz w:val="21"/>
          <w:szCs w:val="21"/>
        </w:rPr>
        <w:t xml:space="preserve">exploit</w:t>
      </w:r>
      <w:r>
        <w:rPr>
          <w:sz w:val="21"/>
          <w:szCs w:val="21"/>
        </w:rPr>
        <w:t xml:space="preserve">): ir de novo ao favorito e garantir uma boa refeição. Ou pode </w:t>
      </w:r>
      <w:r>
        <w:rPr>
          <w:b/>
          <w:bCs/>
          <w:sz w:val="21"/>
          <w:szCs w:val="21"/>
        </w:rPr>
        <w:t xml:space="preserve">explorar</w:t>
      </w:r>
      <w:r>
        <w:rPr>
          <w:sz w:val="21"/>
          <w:szCs w:val="21"/>
        </w:rPr>
        <w:t xml:space="preserve"> (</w:t>
      </w:r>
      <w:r>
        <w:rPr>
          <w:i/>
          <w:iCs/>
          <w:sz w:val="21"/>
          <w:szCs w:val="21"/>
        </w:rPr>
        <w:t xml:space="preserve">explore</w:t>
      </w:r>
      <w:r>
        <w:rPr>
          <w:sz w:val="21"/>
          <w:szCs w:val="21"/>
        </w:rPr>
        <w:t xml:space="preserve">): testar um restaurante novo, que talvez seja ainda melhor, mas talvez seja ruim. Se só aproveitar, você nunca descobre algo melhor. Se só explorar, nunca desfruta do que já sabe. Este é o </w:t>
      </w:r>
      <w:r>
        <w:rPr>
          <w:b/>
          <w:bCs/>
          <w:sz w:val="21"/>
          <w:szCs w:val="21"/>
        </w:rPr>
        <w:t xml:space="preserve">dilema exploração-aproveitamento</w:t>
      </w:r>
      <w:r>
        <w:rPr>
          <w:sz w:val="21"/>
          <w:szCs w:val="21"/>
        </w:rPr>
        <w:t xml:space="preserve">, tema do Capítulo 2.</w:t>
      </w:r>
    </w:p>
    <w:p>
      <w:pPr>
        <w:pStyle w:val="Heading4"/>
        <w:keepNext/>
      </w:pPr>
      <w:r>
        <w:t xml:space="preserve">1.7.2 Atribuição de crédito</w:t>
      </w:r>
    </w:p>
    <w:p>
      <w:pPr>
        <w:spacing w:after="120" w:line="300"/>
        <w:jc w:val="left"/>
      </w:pPr>
      <w:r>
        <w:rPr>
          <w:sz w:val="21"/>
          <w:szCs w:val="21"/>
        </w:rPr>
        <w:t xml:space="preserve">Numa partida de xadrez, a recompensa (vitória) só vem no fim. Qual das 80 jogadas foi decisiva? Esse é o problema da </w:t>
      </w:r>
      <w:r>
        <w:rPr>
          <w:b/>
          <w:bCs/>
          <w:sz w:val="21"/>
          <w:szCs w:val="21"/>
        </w:rPr>
        <w:t xml:space="preserve">atribuição de crédito</w:t>
      </w:r>
      <w:r>
        <w:rPr>
          <w:sz w:val="21"/>
          <w:szCs w:val="21"/>
        </w:rPr>
        <w:t xml:space="preserve">: descobrir quais ações passadas merecem os louros (ou a culpa) por um resultado tardio (SUTTON, 1984).</w:t>
      </w:r>
    </w:p>
    <w:p>
      <w:pPr>
        <w:keepNext/>
        <w:spacing w:after="60" w:before="120"/>
        <w:jc w:val="center"/>
      </w:pPr>
      <w:r>
        <w:drawing>
          <wp:inline distT="0" distB="0" distL="0" distR="0">
            <wp:extent cx="5715000" cy="2066925"/>
            <wp:effectExtent t="0" r="0" b="0" l="0"/>
            <wp:docPr id="1" name="f1_credito" descr="Figura 1.5 — Recompensa só no final: o agente precisa descobrir quais ações anteriores foram responsáveis." title="f1_cred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2066925"/>
                    </a:xfrm>
                    <a:prstGeom prst="rect">
                      <a:avLst/>
                    </a:prstGeom>
                  </pic:spPr>
                </pic:pic>
              </a:graphicData>
            </a:graphic>
          </wp:inline>
        </w:drawing>
      </w:r>
    </w:p>
    <w:p>
      <w:pPr>
        <w:spacing w:after="200"/>
        <w:jc w:val="center"/>
      </w:pPr>
      <w:r>
        <w:rPr>
          <w:i/>
          <w:iCs/>
          <w:color w:val="6B7280"/>
          <w:sz w:val="17"/>
          <w:szCs w:val="17"/>
        </w:rPr>
        <w:t xml:space="preserve">Figura 1.5 — Recompensa só no final: o agente precisa descobrir quais ações anteriores foram responsáveis.</w:t>
      </w:r>
    </w:p>
    <w:p>
      <w:pPr>
        <w:pStyle w:val="Heading4"/>
        <w:keepNext/>
      </w:pPr>
      <w:r>
        <w:t xml:space="preserve">1.7.3 Outros desafios</w:t>
      </w:r>
    </w:p>
    <w:p>
      <w:pPr>
        <w:pStyle w:val="ListParagraph"/>
        <w:numPr>
          <w:ilvl w:val="0"/>
          <w:numId w:val="2"/>
        </w:numPr>
        <w:spacing w:after="70" w:line="288"/>
      </w:pPr>
      <w:r>
        <w:rPr>
          <w:b/>
          <w:bCs/>
          <w:sz w:val="21"/>
          <w:szCs w:val="21"/>
        </w:rPr>
        <w:t xml:space="preserve">Eficiência de dados:</w:t>
      </w:r>
      <w:r>
        <w:rPr>
          <w:sz w:val="21"/>
          <w:szCs w:val="21"/>
        </w:rPr>
        <w:t xml:space="preserve"> aprender por tentativa exige muitas tentativas. Um robô real não pode cair um milhão de vezes.</w:t>
      </w:r>
    </w:p>
    <w:p>
      <w:pPr>
        <w:pStyle w:val="ListParagraph"/>
        <w:numPr>
          <w:ilvl w:val="0"/>
          <w:numId w:val="2"/>
        </w:numPr>
        <w:spacing w:after="70" w:line="288"/>
      </w:pPr>
      <w:r>
        <w:rPr>
          <w:b/>
          <w:bCs/>
          <w:sz w:val="21"/>
          <w:szCs w:val="21"/>
        </w:rPr>
        <w:t xml:space="preserve">Segurança:</w:t>
      </w:r>
      <w:r>
        <w:rPr>
          <w:sz w:val="21"/>
          <w:szCs w:val="21"/>
        </w:rPr>
        <w:t xml:space="preserve"> explorar pode ser perigoso (um carro autônomo não pode "testar" bater).</w:t>
      </w:r>
    </w:p>
    <w:p>
      <w:pPr>
        <w:pStyle w:val="ListParagraph"/>
        <w:numPr>
          <w:ilvl w:val="0"/>
          <w:numId w:val="2"/>
        </w:numPr>
        <w:spacing w:after="70" w:line="288"/>
      </w:pPr>
      <w:r>
        <w:rPr>
          <w:b/>
          <w:bCs/>
          <w:sz w:val="21"/>
          <w:szCs w:val="21"/>
        </w:rPr>
        <w:t xml:space="preserve">Observação parcial:</w:t>
      </w:r>
      <w:r>
        <w:rPr>
          <w:sz w:val="21"/>
          <w:szCs w:val="21"/>
        </w:rPr>
        <w:t xml:space="preserve"> muitas vezes o agente não vê tudo, como no pôquer, em que as cartas do adversário ficam ocultas.</w:t>
      </w:r>
    </w:p>
    <w:p>
      <w:pPr>
        <w:pStyle w:val="ListParagraph"/>
        <w:numPr>
          <w:ilvl w:val="0"/>
          <w:numId w:val="2"/>
        </w:numPr>
        <w:spacing w:after="70" w:line="288"/>
      </w:pPr>
      <w:r>
        <w:rPr>
          <w:b/>
          <w:bCs/>
          <w:sz w:val="21"/>
          <w:szCs w:val="21"/>
        </w:rPr>
        <w:t xml:space="preserve">Ambientes que mudam:</w:t>
      </w:r>
      <w:r>
        <w:rPr>
          <w:sz w:val="21"/>
          <w:szCs w:val="21"/>
        </w:rPr>
        <w:t xml:space="preserve"> o que funcionava ontem pode deixar de funcionar.</w:t>
      </w:r>
    </w:p>
    <w:p>
      <w:pPr>
        <w:pStyle w:val="ListParagraph"/>
        <w:numPr>
          <w:ilvl w:val="0"/>
          <w:numId w:val="2"/>
        </w:numPr>
        <w:spacing w:after="70" w:line="288"/>
      </w:pPr>
      <w:r>
        <w:rPr>
          <w:b/>
          <w:bCs/>
          <w:sz w:val="21"/>
          <w:szCs w:val="21"/>
        </w:rPr>
        <w:t xml:space="preserve">Reprodutibilidade:</w:t>
      </w:r>
      <w:r>
        <w:rPr>
          <w:sz w:val="21"/>
          <w:szCs w:val="21"/>
        </w:rPr>
        <w:t xml:space="preserve"> resultados de AR variam bastante entre execuções; por isso repetimos experimentos com várias sementes aleatórias (HENDERSON et al., 2018).</w:t>
      </w:r>
    </w:p>
    <w:p>
      <w:pPr>
        <w:spacing w:after="60" w:line="120"/>
      </w:pPr>
    </w:p>
    <w:p>
      <w:pPr>
        <w:pStyle w:val="Heading3"/>
        <w:keepNext/>
      </w:pPr>
      <w:r>
        <w:t xml:space="preserve">1.8 Uma breve história</w:t>
      </w:r>
    </w:p>
    <w:p>
      <w:pPr>
        <w:keepNext/>
        <w:spacing w:after="60" w:before="120"/>
        <w:jc w:val="center"/>
      </w:pPr>
      <w:r>
        <w:drawing>
          <wp:inline distT="0" distB="0" distL="0" distR="0">
            <wp:extent cx="5715000" cy="2266950"/>
            <wp:effectExtent t="0" r="0" b="0" l="0"/>
            <wp:docPr id="1" name="f1_timeline" descr="Figura 1.6 — Marcos do aprendizado por reforço, da psicologia animal aos modelos de linguagem." title="f1_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2266950"/>
                    </a:xfrm>
                    <a:prstGeom prst="rect">
                      <a:avLst/>
                    </a:prstGeom>
                  </pic:spPr>
                </pic:pic>
              </a:graphicData>
            </a:graphic>
          </wp:inline>
        </w:drawing>
      </w:r>
    </w:p>
    <w:p>
      <w:pPr>
        <w:spacing w:after="200"/>
        <w:jc w:val="center"/>
      </w:pPr>
      <w:r>
        <w:rPr>
          <w:i/>
          <w:iCs/>
          <w:color w:val="6B7280"/>
          <w:sz w:val="17"/>
          <w:szCs w:val="17"/>
        </w:rPr>
        <w:t xml:space="preserve">Figura 1.6 — Marcos do aprendizado por reforço, da psicologia animal aos modelos de linguagem.</w:t>
      </w:r>
    </w:p>
    <w:p>
      <w:pPr>
        <w:spacing w:after="120" w:line="300"/>
        <w:jc w:val="left"/>
      </w:pPr>
      <w:r>
        <w:rPr>
          <w:sz w:val="21"/>
          <w:szCs w:val="21"/>
        </w:rPr>
        <w:t xml:space="preserve">A área nasceu da confluência de duas linhas de pesquisa (SUTTON; BARTO, 2018):</w:t>
      </w:r>
    </w:p>
    <w:p>
      <w:pPr>
        <w:pStyle w:val="ListParagraph"/>
        <w:numPr>
          <w:ilvl w:val="0"/>
          <w:numId w:val="2"/>
        </w:numPr>
        <w:spacing w:after="70" w:line="288"/>
      </w:pPr>
      <w:r>
        <w:rPr>
          <w:b/>
          <w:bCs/>
          <w:sz w:val="21"/>
          <w:szCs w:val="21"/>
        </w:rPr>
        <w:t xml:space="preserve">Aprendizado por tentativa e erro</w:t>
      </w:r>
      <w:r>
        <w:rPr>
          <w:sz w:val="21"/>
          <w:szCs w:val="21"/>
        </w:rPr>
        <w:t xml:space="preserve">, vindo da psicologia (Thorndike, 1911).</w:t>
      </w:r>
    </w:p>
    <w:p>
      <w:pPr>
        <w:pStyle w:val="ListParagraph"/>
        <w:numPr>
          <w:ilvl w:val="0"/>
          <w:numId w:val="2"/>
        </w:numPr>
        <w:spacing w:after="70" w:line="288"/>
      </w:pPr>
      <w:r>
        <w:rPr>
          <w:b/>
          <w:bCs/>
          <w:sz w:val="21"/>
          <w:szCs w:val="21"/>
        </w:rPr>
        <w:t xml:space="preserve">Controle ótimo</w:t>
      </w:r>
      <w:r>
        <w:rPr>
          <w:sz w:val="21"/>
          <w:szCs w:val="21"/>
        </w:rPr>
        <w:t xml:space="preserve">, vindo da matemática e da engenharia. Richard Bellman criou a </w:t>
      </w:r>
      <w:r>
        <w:rPr>
          <w:b/>
          <w:bCs/>
          <w:sz w:val="21"/>
          <w:szCs w:val="21"/>
        </w:rPr>
        <w:t xml:space="preserve">programação dinâmica</w:t>
      </w:r>
      <w:r>
        <w:rPr>
          <w:sz w:val="21"/>
          <w:szCs w:val="21"/>
        </w:rPr>
        <w:t xml:space="preserve"> (BELLMAN, 1957), a base teórica de quase tudo que veremos.</w:t>
      </w:r>
    </w:p>
    <w:p>
      <w:pPr>
        <w:spacing w:after="60" w:line="120"/>
      </w:pPr>
    </w:p>
    <w:p>
      <w:pPr>
        <w:spacing w:after="120" w:line="300"/>
        <w:jc w:val="left"/>
      </w:pPr>
      <w:r>
        <w:rPr>
          <w:sz w:val="21"/>
          <w:szCs w:val="21"/>
        </w:rPr>
        <w:t xml:space="preserve">Alguns marcos:</w:t>
      </w:r>
    </w:p>
    <w:p>
      <w:pPr>
        <w:pStyle w:val="ListParagraph"/>
        <w:numPr>
          <w:ilvl w:val="0"/>
          <w:numId w:val="2"/>
        </w:numPr>
        <w:spacing w:after="70" w:line="288"/>
      </w:pPr>
      <w:r>
        <w:rPr>
          <w:b/>
          <w:bCs/>
          <w:sz w:val="21"/>
          <w:szCs w:val="21"/>
        </w:rPr>
        <w:t xml:space="preserve">1959:</w:t>
      </w:r>
      <w:r>
        <w:rPr>
          <w:sz w:val="21"/>
          <w:szCs w:val="21"/>
        </w:rPr>
        <w:t xml:space="preserve"> Arthur Samuel criou um programa de damas que melhorava jogando contra si mesmo (SAMUEL, 1959).</w:t>
      </w:r>
    </w:p>
    <w:p>
      <w:pPr>
        <w:pStyle w:val="ListParagraph"/>
        <w:numPr>
          <w:ilvl w:val="0"/>
          <w:numId w:val="2"/>
        </w:numPr>
        <w:spacing w:after="70" w:line="288"/>
      </w:pPr>
      <w:r>
        <w:rPr>
          <w:b/>
          <w:bCs/>
          <w:sz w:val="21"/>
          <w:szCs w:val="21"/>
        </w:rPr>
        <w:t xml:space="preserve">1983:</w:t>
      </w:r>
      <w:r>
        <w:rPr>
          <w:sz w:val="21"/>
          <w:szCs w:val="21"/>
        </w:rPr>
        <w:t xml:space="preserve"> Barto, Sutton e Anderson usaram um par de redes para equilibrar um poste sobre um carrinho, o célebre problema do </w:t>
      </w:r>
      <w:r>
        <w:rPr>
          <w:i/>
          <w:iCs/>
          <w:sz w:val="21"/>
          <w:szCs w:val="21"/>
        </w:rPr>
        <w:t xml:space="preserve">cart-pole</w:t>
      </w:r>
      <w:r>
        <w:rPr>
          <w:sz w:val="21"/>
          <w:szCs w:val="21"/>
        </w:rPr>
        <w:t xml:space="preserve">, que você vai resolver neste capítulo (BARTO; SUTTON; ANDERSON, 1983).</w:t>
      </w:r>
    </w:p>
    <w:p>
      <w:pPr>
        <w:pStyle w:val="ListParagraph"/>
        <w:numPr>
          <w:ilvl w:val="0"/>
          <w:numId w:val="2"/>
        </w:numPr>
        <w:spacing w:after="70" w:line="288"/>
      </w:pPr>
      <w:r>
        <w:rPr>
          <w:b/>
          <w:bCs/>
          <w:sz w:val="21"/>
          <w:szCs w:val="21"/>
        </w:rPr>
        <w:t xml:space="preserve">1988:</w:t>
      </w:r>
      <w:r>
        <w:rPr>
          <w:sz w:val="21"/>
          <w:szCs w:val="21"/>
        </w:rPr>
        <w:t xml:space="preserve"> Sutton propôs o </w:t>
      </w:r>
      <w:r>
        <w:rPr>
          <w:b/>
          <w:bCs/>
          <w:sz w:val="21"/>
          <w:szCs w:val="21"/>
        </w:rPr>
        <w:t xml:space="preserve">aprendizado por diferença temporal</w:t>
      </w:r>
      <w:r>
        <w:rPr>
          <w:sz w:val="21"/>
          <w:szCs w:val="21"/>
        </w:rPr>
        <w:t xml:space="preserve"> (SUTTON, 1988), tema do Capítulo 6.</w:t>
      </w:r>
    </w:p>
    <w:p>
      <w:pPr>
        <w:pStyle w:val="ListParagraph"/>
        <w:numPr>
          <w:ilvl w:val="0"/>
          <w:numId w:val="2"/>
        </w:numPr>
        <w:spacing w:after="70" w:line="288"/>
      </w:pPr>
      <w:r>
        <w:rPr>
          <w:b/>
          <w:bCs/>
          <w:sz w:val="21"/>
          <w:szCs w:val="21"/>
        </w:rPr>
        <w:t xml:space="preserve">1989 e 1992:</w:t>
      </w:r>
      <w:r>
        <w:rPr>
          <w:sz w:val="21"/>
          <w:szCs w:val="21"/>
        </w:rPr>
        <w:t xml:space="preserve"> Watkins propôs o </w:t>
      </w:r>
      <w:r>
        <w:rPr>
          <w:b/>
          <w:bCs/>
          <w:sz w:val="21"/>
          <w:szCs w:val="21"/>
        </w:rPr>
        <w:t xml:space="preserve">Q-learning</w:t>
      </w:r>
      <w:r>
        <w:rPr>
          <w:sz w:val="21"/>
          <w:szCs w:val="21"/>
        </w:rPr>
        <w:t xml:space="preserve"> (WATKINS; DAYAN, 1992).</w:t>
      </w:r>
    </w:p>
    <w:p>
      <w:pPr>
        <w:pStyle w:val="ListParagraph"/>
        <w:numPr>
          <w:ilvl w:val="0"/>
          <w:numId w:val="2"/>
        </w:numPr>
        <w:spacing w:after="70" w:line="288"/>
      </w:pPr>
      <w:r>
        <w:rPr>
          <w:b/>
          <w:bCs/>
          <w:sz w:val="21"/>
          <w:szCs w:val="21"/>
        </w:rPr>
        <w:t xml:space="preserve">1995:</w:t>
      </w:r>
      <w:r>
        <w:rPr>
          <w:sz w:val="21"/>
          <w:szCs w:val="21"/>
        </w:rPr>
        <w:t xml:space="preserve"> o </w:t>
      </w:r>
      <w:r>
        <w:rPr>
          <w:b/>
          <w:bCs/>
          <w:sz w:val="21"/>
          <w:szCs w:val="21"/>
        </w:rPr>
        <w:t xml:space="preserve">TD-Gammon</w:t>
      </w:r>
      <w:r>
        <w:rPr>
          <w:sz w:val="21"/>
          <w:szCs w:val="21"/>
        </w:rPr>
        <w:t xml:space="preserve">, de Gerald Tesauro, aprendeu gamão em nível de campeões humanos (TESAURO, 1995).</w:t>
      </w:r>
    </w:p>
    <w:p>
      <w:pPr>
        <w:pStyle w:val="ListParagraph"/>
        <w:numPr>
          <w:ilvl w:val="0"/>
          <w:numId w:val="2"/>
        </w:numPr>
        <w:spacing w:after="70" w:line="288"/>
      </w:pPr>
      <w:r>
        <w:rPr>
          <w:b/>
          <w:bCs/>
          <w:sz w:val="21"/>
          <w:szCs w:val="21"/>
        </w:rPr>
        <w:t xml:space="preserve">2015:</w:t>
      </w:r>
      <w:r>
        <w:rPr>
          <w:sz w:val="21"/>
          <w:szCs w:val="21"/>
        </w:rPr>
        <w:t xml:space="preserve"> o </w:t>
      </w:r>
      <w:r>
        <w:rPr>
          <w:b/>
          <w:bCs/>
          <w:sz w:val="21"/>
          <w:szCs w:val="21"/>
        </w:rPr>
        <w:t xml:space="preserve">DQN</w:t>
      </w:r>
      <w:r>
        <w:rPr>
          <w:sz w:val="21"/>
          <w:szCs w:val="21"/>
        </w:rPr>
        <w:t xml:space="preserve"> aprendeu a jogar dezenas de jogos de Atari a partir dos pixels da tela (MNIH et al., 2015).</w:t>
      </w:r>
    </w:p>
    <w:p>
      <w:pPr>
        <w:pStyle w:val="ListParagraph"/>
        <w:numPr>
          <w:ilvl w:val="0"/>
          <w:numId w:val="2"/>
        </w:numPr>
        <w:spacing w:after="70" w:line="288"/>
      </w:pPr>
      <w:r>
        <w:rPr>
          <w:b/>
          <w:bCs/>
          <w:sz w:val="21"/>
          <w:szCs w:val="21"/>
        </w:rPr>
        <w:t xml:space="preserve">2016:</w:t>
      </w:r>
      <w:r>
        <w:rPr>
          <w:sz w:val="21"/>
          <w:szCs w:val="21"/>
        </w:rPr>
        <w:t xml:space="preserve"> o </w:t>
      </w:r>
      <w:r>
        <w:rPr>
          <w:b/>
          <w:bCs/>
          <w:sz w:val="21"/>
          <w:szCs w:val="21"/>
        </w:rPr>
        <w:t xml:space="preserve">AlphaGo</w:t>
      </w:r>
      <w:r>
        <w:rPr>
          <w:sz w:val="21"/>
          <w:szCs w:val="21"/>
        </w:rPr>
        <w:t xml:space="preserve"> venceu um campeão europeu de Go e depois um campeão mundial (SILVER et al., 2016).</w:t>
      </w:r>
    </w:p>
    <w:p>
      <w:pPr>
        <w:pStyle w:val="ListParagraph"/>
        <w:numPr>
          <w:ilvl w:val="0"/>
          <w:numId w:val="2"/>
        </w:numPr>
        <w:spacing w:after="70" w:line="288"/>
      </w:pPr>
      <w:r>
        <w:rPr>
          <w:b/>
          <w:bCs/>
          <w:sz w:val="21"/>
          <w:szCs w:val="21"/>
        </w:rPr>
        <w:t xml:space="preserve">2017:</w:t>
      </w:r>
      <w:r>
        <w:rPr>
          <w:sz w:val="21"/>
          <w:szCs w:val="21"/>
        </w:rPr>
        <w:t xml:space="preserve"> o algoritmo </w:t>
      </w:r>
      <w:r>
        <w:rPr>
          <w:b/>
          <w:bCs/>
          <w:sz w:val="21"/>
          <w:szCs w:val="21"/>
        </w:rPr>
        <w:t xml:space="preserve">PPO</w:t>
      </w:r>
      <w:r>
        <w:rPr>
          <w:sz w:val="21"/>
          <w:szCs w:val="21"/>
        </w:rPr>
        <w:t xml:space="preserve"> tornou-se o "cavalo de batalha" do AR moderno (SCHULMAN et al., 2017).</w:t>
      </w:r>
    </w:p>
    <w:p>
      <w:pPr>
        <w:pStyle w:val="ListParagraph"/>
        <w:numPr>
          <w:ilvl w:val="0"/>
          <w:numId w:val="2"/>
        </w:numPr>
        <w:spacing w:after="70" w:line="288"/>
      </w:pPr>
      <w:r>
        <w:rPr>
          <w:b/>
          <w:bCs/>
          <w:sz w:val="21"/>
          <w:szCs w:val="21"/>
        </w:rPr>
        <w:t xml:space="preserve">2022:</w:t>
      </w:r>
      <w:r>
        <w:rPr>
          <w:sz w:val="21"/>
          <w:szCs w:val="21"/>
        </w:rPr>
        <w:t xml:space="preserve"> o AR a partir de feedback humano (</w:t>
      </w:r>
      <w:r>
        <w:rPr>
          <w:b/>
          <w:bCs/>
          <w:sz w:val="21"/>
          <w:szCs w:val="21"/>
        </w:rPr>
        <w:t xml:space="preserve">RLHF</w:t>
      </w:r>
      <w:r>
        <w:rPr>
          <w:sz w:val="21"/>
          <w:szCs w:val="21"/>
        </w:rPr>
        <w:t xml:space="preserve">) ajudou a treinar assistentes conversacionais (OUYANG et al., 2022).</w:t>
      </w:r>
    </w:p>
    <w:p>
      <w:pPr>
        <w:spacing w:after="60" w:line="120"/>
      </w:pPr>
    </w:p>
    <w:p>
      <w:pPr>
        <w:pStyle w:val="Heading3"/>
        <w:keepNext/>
      </w:pPr>
      <w:r>
        <w:t xml:space="preserve">1.9 Onde o AR é usado</w:t>
      </w:r>
    </w:p>
    <w:p>
      <w:pPr>
        <w:pStyle w:val="ListParagraph"/>
        <w:numPr>
          <w:ilvl w:val="0"/>
          <w:numId w:val="2"/>
        </w:numPr>
        <w:spacing w:after="70" w:line="288"/>
      </w:pPr>
      <w:r>
        <w:rPr>
          <w:b/>
          <w:bCs/>
          <w:sz w:val="21"/>
          <w:szCs w:val="21"/>
        </w:rPr>
        <w:t xml:space="preserve">Jogos:</w:t>
      </w:r>
      <w:r>
        <w:rPr>
          <w:sz w:val="21"/>
          <w:szCs w:val="21"/>
        </w:rPr>
        <w:t xml:space="preserve"> do gamão ao Go e aos videogames (TESAURO, 1995; SILVER et al., 2016; MNIH et al., 2015).</w:t>
      </w:r>
    </w:p>
    <w:p>
      <w:pPr>
        <w:pStyle w:val="ListParagraph"/>
        <w:numPr>
          <w:ilvl w:val="0"/>
          <w:numId w:val="2"/>
        </w:numPr>
        <w:spacing w:after="70" w:line="288"/>
      </w:pPr>
      <w:r>
        <w:rPr>
          <w:b/>
          <w:bCs/>
          <w:sz w:val="21"/>
          <w:szCs w:val="21"/>
        </w:rPr>
        <w:t xml:space="preserve">Robótica:</w:t>
      </w:r>
      <w:r>
        <w:rPr>
          <w:sz w:val="21"/>
          <w:szCs w:val="21"/>
        </w:rPr>
        <w:t xml:space="preserve"> ensinar robôs a andar, agarrar e manipular objetos (KOBER; BAGNELL; PETERS, 2013).</w:t>
      </w:r>
    </w:p>
    <w:p>
      <w:pPr>
        <w:pStyle w:val="ListParagraph"/>
        <w:numPr>
          <w:ilvl w:val="0"/>
          <w:numId w:val="2"/>
        </w:numPr>
        <w:spacing w:after="70" w:line="288"/>
      </w:pPr>
      <w:r>
        <w:rPr>
          <w:b/>
          <w:bCs/>
          <w:sz w:val="21"/>
          <w:szCs w:val="21"/>
        </w:rPr>
        <w:t xml:space="preserve">Recomendação e publicidade online:</w:t>
      </w:r>
      <w:r>
        <w:rPr>
          <w:sz w:val="21"/>
          <w:szCs w:val="21"/>
        </w:rPr>
        <w:t xml:space="preserve"> decidir qual notícia ou anúncio mostrar a cada pessoa, aprendendo com os cliques (LI et al., 2010).</w:t>
      </w:r>
    </w:p>
    <w:p>
      <w:pPr>
        <w:pStyle w:val="ListParagraph"/>
        <w:numPr>
          <w:ilvl w:val="0"/>
          <w:numId w:val="2"/>
        </w:numPr>
        <w:spacing w:after="70" w:line="288"/>
      </w:pPr>
      <w:r>
        <w:rPr>
          <w:b/>
          <w:bCs/>
          <w:sz w:val="21"/>
          <w:szCs w:val="21"/>
        </w:rPr>
        <w:t xml:space="preserve">Linguagem:</w:t>
      </w:r>
      <w:r>
        <w:rPr>
          <w:sz w:val="21"/>
          <w:szCs w:val="21"/>
        </w:rPr>
        <w:t xml:space="preserve"> ajustar modelos de linguagem às preferências humanas (OUYANG et al., 2022).</w:t>
      </w:r>
    </w:p>
    <w:p>
      <w:pPr>
        <w:pStyle w:val="ListParagraph"/>
        <w:numPr>
          <w:ilvl w:val="0"/>
          <w:numId w:val="2"/>
        </w:numPr>
        <w:spacing w:after="70" w:line="288"/>
      </w:pPr>
      <w:r>
        <w:rPr>
          <w:b/>
          <w:bCs/>
          <w:sz w:val="21"/>
          <w:szCs w:val="21"/>
        </w:rPr>
        <w:t xml:space="preserve">Controle e operações:</w:t>
      </w:r>
      <w:r>
        <w:rPr>
          <w:sz w:val="21"/>
          <w:szCs w:val="21"/>
        </w:rPr>
        <w:t xml:space="preserve"> gestão de energia, logística, preços.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Cuidado com áreas de alto risco</w:t>
            </w:r>
          </w:p>
          <w:p>
            <w:pPr>
              <w:spacing w:after="80" w:line="280"/>
            </w:pPr>
            <w:r>
              <w:rPr>
                <w:sz w:val="20"/>
                <w:szCs w:val="20"/>
              </w:rPr>
              <w:t xml:space="preserve">Em saúde, finanças e direção autônoma, errar custa caro. Nesses casos, o AR costuma ser treinado em </w:t>
            </w:r>
            <w:r>
              <w:rPr>
                <w:b/>
                <w:bCs/>
                <w:sz w:val="20"/>
                <w:szCs w:val="20"/>
              </w:rPr>
              <w:t xml:space="preserve">simuladores</w:t>
            </w:r>
            <w:r>
              <w:rPr>
                <w:sz w:val="20"/>
                <w:szCs w:val="20"/>
              </w:rPr>
              <w:t xml:space="preserve"> ou com </w:t>
            </w:r>
            <w:r>
              <w:rPr>
                <w:b/>
                <w:bCs/>
                <w:sz w:val="20"/>
                <w:szCs w:val="20"/>
              </w:rPr>
              <w:t xml:space="preserve">dados históricos</w:t>
            </w:r>
            <w:r>
              <w:rPr>
                <w:sz w:val="20"/>
                <w:szCs w:val="20"/>
              </w:rPr>
              <w:t xml:space="preserve"> (aprendizado </w:t>
            </w:r>
            <w:r>
              <w:rPr>
                <w:i/>
                <w:iCs/>
                <w:sz w:val="20"/>
                <w:szCs w:val="20"/>
              </w:rPr>
              <w:t xml:space="preserve">offline</w:t>
            </w:r>
            <w:r>
              <w:rPr>
                <w:sz w:val="20"/>
                <w:szCs w:val="20"/>
              </w:rPr>
              <w:t xml:space="preserve">, Capítulo 12), e não por tentativa direta em pessoas.</w:t>
            </w:r>
          </w:p>
        </w:tc>
      </w:tr>
    </w:tbl>
    <w:p>
      <w:pPr>
        <w:spacing w:after="140" w:line="120"/>
      </w:pPr>
    </w:p>
    <w:p>
      <w:pPr>
        <w:pStyle w:val="Heading3"/>
        <w:keepNext/>
      </w:pPr>
      <w:r>
        <w:t xml:space="preserve">1.10 As ferramentas deste livro</w:t>
      </w:r>
    </w:p>
    <w:p>
      <w:pPr>
        <w:spacing w:after="120" w:line="300"/>
        <w:jc w:val="left"/>
      </w:pPr>
      <w:r>
        <w:rPr>
          <w:sz w:val="21"/>
          <w:szCs w:val="21"/>
        </w:rPr>
        <w:t xml:space="preserve">Você não precisa saber programar para começar. Os apêndices ensinam o necessário.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9"/>
        <w:gridCol w:w="4942"/>
        <w:gridCol w:w="1607"/>
      </w:tblGrid>
      <w:tr>
        <w:trPr>
          <w:cantSplit/>
          <w:tblHeader/>
        </w:trPr>
        <w:tc>
          <w:tcPr>
            <w:tcW w:type="dxa" w:w="308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Ferramenta</w:t>
            </w:r>
          </w:p>
        </w:tc>
        <w:tc>
          <w:tcPr>
            <w:tcW w:type="dxa" w:w="494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Para que serve</w:t>
            </w:r>
          </w:p>
        </w:tc>
        <w:tc>
          <w:tcPr>
            <w:tcW w:type="dxa" w:w="160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Onde aprender</w:t>
            </w:r>
          </w:p>
        </w:tc>
      </w:tr>
      <w:tr>
        <w:trPr>
          <w:cantSplit/>
          <w:tblHeader w:val="false"/>
        </w:trPr>
        <w:tc>
          <w:tcPr>
            <w:tcW w:type="dxa" w:w="308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Python</w:t>
            </w:r>
          </w:p>
        </w:tc>
        <w:tc>
          <w:tcPr>
            <w:tcW w:type="dxa" w:w="494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Linguagem de programação</w:t>
            </w:r>
          </w:p>
        </w:tc>
        <w:tc>
          <w:tcPr>
            <w:tcW w:type="dxa" w:w="160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Apêndice C</w:t>
            </w:r>
          </w:p>
        </w:tc>
      </w:tr>
      <w:tr>
        <w:trPr>
          <w:cantSplit/>
          <w:tblHeader w:val="false"/>
        </w:trPr>
        <w:tc>
          <w:tcPr>
            <w:tcW w:type="dxa" w:w="308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NumPy, pandas, Matplotlib</w:t>
            </w:r>
          </w:p>
        </w:tc>
        <w:tc>
          <w:tcPr>
            <w:tcW w:type="dxa" w:w="494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Contas, tabelas e gráficos</w:t>
            </w:r>
          </w:p>
        </w:tc>
        <w:tc>
          <w:tcPr>
            <w:tcW w:type="dxa" w:w="160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Apêndice D</w:t>
            </w:r>
          </w:p>
        </w:tc>
      </w:tr>
      <w:tr>
        <w:trPr>
          <w:cantSplit/>
          <w:tblHeader w:val="false"/>
        </w:trPr>
        <w:tc>
          <w:tcPr>
            <w:tcW w:type="dxa" w:w="308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scikit-learn</w:t>
            </w:r>
          </w:p>
        </w:tc>
        <w:tc>
          <w:tcPr>
            <w:tcW w:type="dxa" w:w="494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Modelos de aprendizado de máquina (PEDREGOSA et al., 2011)</w:t>
            </w:r>
          </w:p>
        </w:tc>
        <w:tc>
          <w:tcPr>
            <w:tcW w:type="dxa" w:w="160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Apêndice E</w:t>
            </w:r>
          </w:p>
        </w:tc>
      </w:tr>
      <w:tr>
        <w:trPr>
          <w:cantSplit/>
          <w:tblHeader w:val="false"/>
        </w:trPr>
        <w:tc>
          <w:tcPr>
            <w:tcW w:type="dxa" w:w="308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Gymnasium</w:t>
            </w:r>
          </w:p>
        </w:tc>
        <w:tc>
          <w:tcPr>
            <w:tcW w:type="dxa" w:w="494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Ambientes de AR (sucessor do OpenAI Gym; BROCKMAN et al., 2016)</w:t>
            </w:r>
          </w:p>
        </w:tc>
        <w:tc>
          <w:tcPr>
            <w:tcW w:type="dxa" w:w="160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Apêndice F</w:t>
            </w:r>
          </w:p>
        </w:tc>
      </w:tr>
      <w:tr>
        <w:trPr>
          <w:cantSplit/>
          <w:tblHeader w:val="false"/>
        </w:trPr>
        <w:tc>
          <w:tcPr>
            <w:tcW w:type="dxa" w:w="308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PyTorch</w:t>
            </w:r>
          </w:p>
        </w:tc>
        <w:tc>
          <w:tcPr>
            <w:tcW w:type="dxa" w:w="494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Redes neurais profundas (PASZKE et al., 2019)</w:t>
            </w:r>
          </w:p>
        </w:tc>
        <w:tc>
          <w:tcPr>
            <w:tcW w:type="dxa" w:w="160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Apêndice G</w:t>
            </w:r>
          </w:p>
        </w:tc>
      </w:tr>
      <w:tr>
        <w:trPr>
          <w:cantSplit/>
          <w:tblHeader w:val="false"/>
        </w:trPr>
        <w:tc>
          <w:tcPr>
            <w:tcW w:type="dxa" w:w="308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Stable-Baselines3</w:t>
            </w:r>
          </w:p>
        </w:tc>
        <w:tc>
          <w:tcPr>
            <w:tcW w:type="dxa" w:w="494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Algoritmos de AR prontos (RAFFIN et al., 2021)</w:t>
            </w:r>
          </w:p>
        </w:tc>
        <w:tc>
          <w:tcPr>
            <w:tcW w:type="dxa" w:w="160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Apêndice H</w:t>
            </w:r>
          </w:p>
        </w:tc>
      </w:tr>
    </w:tbl>
    <w:p>
      <w:pPr>
        <w:spacing w:after="160" w:line="120"/>
      </w:pPr>
    </w:p>
    <w:p>
      <w:pPr>
        <w:spacing w:after="120" w:line="300"/>
        <w:jc w:val="left"/>
      </w:pPr>
      <w:r>
        <w:rPr>
          <w:sz w:val="21"/>
          <w:szCs w:val="21"/>
        </w:rPr>
        <w:t xml:space="preserve">Os apêndices I e J trazem a matemática essencial e o roteiro para baixar as bases de dados (UCI e Kaggle) usadas nas práticas.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DICA  </w:t>
            </w:r>
            <w:r>
              <w:rPr>
                <w:b/>
                <w:bCs/>
                <w:color w:val="10B981"/>
                <w:sz w:val="22"/>
                <w:szCs w:val="22"/>
              </w:rPr>
              <w:t xml:space="preserve">Uma observação honesta sobre o scikit-learn</w:t>
            </w:r>
          </w:p>
          <w:p>
            <w:pPr>
              <w:spacing w:after="80" w:line="280"/>
            </w:pPr>
            <w:r>
              <w:rPr>
                <w:sz w:val="20"/>
                <w:szCs w:val="20"/>
              </w:rPr>
              <w:t xml:space="preserve">A biblioteca scikit-learn </w:t>
            </w:r>
            <w:r>
              <w:rPr>
                <w:b/>
                <w:bCs/>
                <w:sz w:val="20"/>
                <w:szCs w:val="20"/>
              </w:rPr>
              <w:t xml:space="preserve">não implementa</w:t>
            </w:r>
            <w:r>
              <w:rPr>
                <w:sz w:val="20"/>
                <w:szCs w:val="20"/>
              </w:rPr>
              <w:t xml:space="preserve"> algoritmos de AR. Mas ela é excelente para tudo o que cerca o AR: aproximar funções, preparar dados, avaliar e comparar resultados. Neste livro, o AR vem de Gymnasium (os ambientes) e de código que escrevemos juntos, enquanto o scikit-learn é o seu "canivete suíço".</w:t>
            </w:r>
          </w:p>
        </w:tc>
      </w:tr>
    </w:tbl>
    <w:p>
      <w:pPr>
        <w:spacing w:after="140" w:line="120"/>
      </w:pPr>
    </w:p>
    <w:p>
      <w:pPr>
        <w:pStyle w:val="Heading3"/>
        <w:keepNext/>
      </w:pPr>
      <w:r>
        <w:t xml:space="preserve">1.11 Mão na massa</w:t>
      </w:r>
    </w:p>
    <w:p>
      <w:pPr>
        <w:spacing w:after="120" w:line="300"/>
        <w:jc w:val="left"/>
      </w:pPr>
      <w:r>
        <w:rPr>
          <w:sz w:val="21"/>
          <w:szCs w:val="21"/>
        </w:rPr>
        <w:t xml:space="preserve">Execute os blocos a seguir em ordem, como células de um </w:t>
      </w:r>
      <w:r>
        <w:rPr>
          <w:i/>
          <w:iCs/>
          <w:sz w:val="21"/>
          <w:szCs w:val="21"/>
        </w:rPr>
        <w:t xml:space="preserve">notebook</w:t>
      </w:r>
      <w:r>
        <w:rPr>
          <w:sz w:val="21"/>
          <w:szCs w:val="21"/>
        </w:rPr>
        <w:t xml:space="preserve"> (Apêndice C). Eles formam uma sequência única.</w:t>
      </w:r>
    </w:p>
    <w:p>
      <w:pPr>
        <w:pStyle w:val="Heading4"/>
        <w:keepNext/>
      </w:pPr>
      <w:r>
        <w:t xml:space="preserve">1.11.1 Seu primeiro ambiente</w:t>
      </w:r>
    </w:p>
    <w:p>
      <w:pPr>
        <w:spacing w:after="120" w:line="300"/>
        <w:jc w:val="left"/>
      </w:pPr>
      <w:r>
        <w:rPr>
          <w:sz w:val="21"/>
          <w:szCs w:val="21"/>
        </w:rPr>
        <w:t xml:space="preserve">O </w:t>
      </w:r>
      <w:r>
        <w:rPr>
          <w:b/>
          <w:bCs/>
          <w:sz w:val="21"/>
          <w:szCs w:val="21"/>
        </w:rPr>
        <w:t xml:space="preserve">CartPole</w:t>
      </w:r>
      <w:r>
        <w:rPr>
          <w:sz w:val="21"/>
          <w:szCs w:val="21"/>
        </w:rPr>
        <w:t xml:space="preserve"> é um carrinho sobre um trilho com um poste articulado. O agente empurra o carrinho para a esquerda ou para a direita. A cada passo em que o poste continua em pé, ganha </w:t>
      </w:r>
      <w:r>
        <w:rPr>
          <w:b/>
          <w:bCs/>
          <w:sz w:val="21"/>
          <w:szCs w:val="21"/>
        </w:rPr>
        <w:t xml:space="preserve">+1</w:t>
      </w:r>
      <w:r>
        <w:rPr>
          <w:sz w:val="21"/>
          <w:szCs w:val="21"/>
        </w:rPr>
        <w:t xml:space="preserve">. O episódio acaba se o poste cai muito (mais de 12 graus), se o carrinho sai do trilho ou se atinge 500 passos.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gymnasium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"CartPole-v1"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info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"Observação inicial:"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"Espaço de ações:"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action_space</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"Espaço de observações:"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observation_space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shape</w:t>
            </w:r>
            <w:r>
              <w:rPr>
                <w:rFonts w:ascii="Consolas" w:cs="Consolas" w:eastAsia="Consolas" w:hAnsi="Consolas"/>
                <w:color w:val="1F2937"/>
                <w:sz w:val="16"/>
                <w:szCs w:val="16"/>
              </w:rPr>
              <w:t xml:space="preserve">)</w:t>
            </w:r>
          </w:p>
        </w:tc>
      </w:tr>
    </w:tbl>
    <w:p>
      <w:pPr>
        <w:spacing w:after="140" w:line="120"/>
      </w:pPr>
    </w:p>
    <w:p>
      <w:pPr>
        <w:spacing w:after="120" w:line="300"/>
        <w:jc w:val="left"/>
      </w:pPr>
      <w:r>
        <w:rPr>
          <w:sz w:val="21"/>
          <w:szCs w:val="21"/>
        </w:rPr>
        <w:t xml:space="preserve">A observação tem 4 números: posição do carrinho, sua velocidade, o ângulo do poste e a velocidade angular. Há 2 ações: 0 (empurrar à esquerda) e 1 (empurrar à direita).</w:t>
      </w:r>
    </w:p>
    <w:p>
      <w:pPr>
        <w:pStyle w:val="Heading4"/>
        <w:keepNext/>
      </w:pPr>
      <w:r>
        <w:t xml:space="preserve">1.11.2 Um agente aleatório</w:t>
      </w:r>
    </w:p>
    <w:p>
      <w:pPr>
        <w:spacing w:after="120" w:line="300"/>
        <w:jc w:val="left"/>
      </w:pPr>
      <w:r>
        <w:rPr>
          <w:sz w:val="21"/>
          <w:szCs w:val="21"/>
        </w:rPr>
        <w:t xml:space="preserve">Vamos escrever uma função que joga </w:t>
      </w:r>
      <w:r>
        <w:rPr>
          <w:b/>
          <w:bCs/>
          <w:sz w:val="21"/>
          <w:szCs w:val="21"/>
        </w:rPr>
        <w:t xml:space="preserve">um episódio</w:t>
      </w:r>
      <w:r>
        <w:rPr>
          <w:sz w:val="21"/>
          <w:szCs w:val="21"/>
        </w:rPr>
        <w:t xml:space="preserve"> com qualquer política e devolve o que aconteceu. Ela será reutilizada em vários capítulos.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jogar_episodio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politica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w:t>
            </w:r>
            <w:r>
              <w:rPr>
                <w:rFonts w:ascii="Consolas" w:cs="Consolas" w:eastAsia="Consolas" w:hAnsi="Consolas"/>
                <w:color w:val="B45309"/>
                <w:sz w:val="16"/>
                <w:szCs w:val="16"/>
              </w:rPr>
              <w:t xml:space="preserve">"Joga um episódio. Devolve estados, ações e o retorno total."</w:t>
            </w:r>
            <w:r>
              <w:rPr>
                <w:rFonts w:ascii="Consolas" w:cs="Consolas" w:eastAsia="Consolas" w:hAnsi="Consolas"/>
                <w:color w:val="B45309"/>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(1_000_000)))</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estados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acoes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retorno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 [],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False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politica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estados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acoes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terminou</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truncou</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retorno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terminou</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truncou</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estados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acoes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retorno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42</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aleatoria</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retornos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jogar_episodio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aleatoria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"Agente aleatório: média = {np.mean(retornos):.1f}, "</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"mín = {min(retornos):.0f}, máx = {max(retornos):.0f}"</w:t>
            </w:r>
            <w:r>
              <w:rPr>
                <w:rFonts w:ascii="Consolas" w:cs="Consolas" w:eastAsia="Consolas" w:hAnsi="Consolas"/>
                <w:color w:val="1F2937"/>
                <w:sz w:val="16"/>
                <w:szCs w:val="16"/>
              </w:rPr>
              <w:t xml:space="preserve">)</w:t>
            </w:r>
          </w:p>
        </w:tc>
      </w:tr>
    </w:tbl>
    <w:p>
      <w:pPr>
        <w:spacing w:after="140" w:line="120"/>
      </w:pPr>
    </w:p>
    <w:p>
      <w:pPr>
        <w:spacing w:after="120" w:line="300"/>
        <w:jc w:val="left"/>
      </w:pPr>
      <w:r>
        <w:rPr>
          <w:sz w:val="21"/>
          <w:szCs w:val="21"/>
        </w:rPr>
        <w:t xml:space="preserve">O agente aleatório raramente passa de algumas dezenas de passos. Ele não aprendeu nada.</w:t>
      </w:r>
    </w:p>
    <w:p>
      <w:pPr>
        <w:pStyle w:val="Heading4"/>
        <w:keepNext/>
      </w:pPr>
      <w:r>
        <w:t xml:space="preserve">1.11.3 Aprendendo com o método da entropia cruzada</w:t>
      </w:r>
    </w:p>
    <w:p>
      <w:pPr>
        <w:spacing w:after="120" w:line="300"/>
        <w:jc w:val="left"/>
      </w:pPr>
      <w:r>
        <w:rPr>
          <w:sz w:val="21"/>
          <w:szCs w:val="21"/>
        </w:rPr>
        <w:t xml:space="preserve">Vamos criar nosso primeiro agente que aprende. A ideia, chamada </w:t>
      </w:r>
      <w:r>
        <w:rPr>
          <w:b/>
          <w:bCs/>
          <w:sz w:val="21"/>
          <w:szCs w:val="21"/>
        </w:rPr>
        <w:t xml:space="preserve">método da entropia cruzada</w:t>
      </w:r>
      <w:r>
        <w:rPr>
          <w:sz w:val="21"/>
          <w:szCs w:val="21"/>
        </w:rPr>
        <w:t xml:space="preserve"> (</w:t>
      </w:r>
      <w:r>
        <w:rPr>
          <w:i/>
          <w:iCs/>
          <w:sz w:val="21"/>
          <w:szCs w:val="21"/>
        </w:rPr>
        <w:t xml:space="preserve">cross-entropy method</w:t>
      </w:r>
      <w:r>
        <w:rPr>
          <w:sz w:val="21"/>
          <w:szCs w:val="21"/>
        </w:rPr>
        <w:t xml:space="preserve">), é simples e usa o scikit-learn:</w:t>
      </w:r>
    </w:p>
    <w:p>
      <w:pPr>
        <w:pStyle w:val="ListParagraph"/>
        <w:numPr>
          <w:ilvl w:val="0"/>
          <w:numId w:val="5"/>
        </w:numPr>
        <w:spacing w:after="70" w:line="288"/>
      </w:pPr>
      <w:r>
        <w:rPr>
          <w:sz w:val="21"/>
          <w:szCs w:val="21"/>
        </w:rPr>
        <w:t xml:space="preserve">Jogue muitos episódios com a política atual.</w:t>
      </w:r>
    </w:p>
    <w:p>
      <w:pPr>
        <w:pStyle w:val="ListParagraph"/>
        <w:numPr>
          <w:ilvl w:val="0"/>
          <w:numId w:val="5"/>
        </w:numPr>
        <w:spacing w:after="70" w:line="288"/>
      </w:pPr>
      <w:r>
        <w:rPr>
          <w:sz w:val="21"/>
          <w:szCs w:val="21"/>
        </w:rPr>
        <w:t xml:space="preserve">Fique com os </w:t>
      </w:r>
      <w:r>
        <w:rPr>
          <w:b/>
          <w:bCs/>
          <w:sz w:val="21"/>
          <w:szCs w:val="21"/>
        </w:rPr>
        <w:t xml:space="preserve">melhores 30%</w:t>
      </w:r>
      <w:r>
        <w:rPr>
          <w:sz w:val="21"/>
          <w:szCs w:val="21"/>
        </w:rPr>
        <w:t xml:space="preserve"> (a "elite").</w:t>
      </w:r>
    </w:p>
    <w:p>
      <w:pPr>
        <w:pStyle w:val="ListParagraph"/>
        <w:numPr>
          <w:ilvl w:val="0"/>
          <w:numId w:val="5"/>
        </w:numPr>
        <w:spacing w:after="70" w:line="288"/>
      </w:pPr>
      <w:r>
        <w:rPr>
          <w:sz w:val="21"/>
          <w:szCs w:val="21"/>
        </w:rPr>
        <w:t xml:space="preserve">Treine um classificador para </w:t>
      </w:r>
      <w:r>
        <w:rPr>
          <w:b/>
          <w:bCs/>
          <w:sz w:val="21"/>
          <w:szCs w:val="21"/>
        </w:rPr>
        <w:t xml:space="preserve">imitar as ações da elite</w:t>
      </w:r>
      <w:r>
        <w:rPr>
          <w:sz w:val="21"/>
          <w:szCs w:val="21"/>
        </w:rPr>
        <w:t xml:space="preserve">: dado o estado, prever a ação.</w:t>
      </w:r>
    </w:p>
    <w:p>
      <w:pPr>
        <w:pStyle w:val="ListParagraph"/>
        <w:numPr>
          <w:ilvl w:val="0"/>
          <w:numId w:val="5"/>
        </w:numPr>
        <w:spacing w:after="70" w:line="288"/>
      </w:pPr>
      <w:r>
        <w:rPr>
          <w:sz w:val="21"/>
          <w:szCs w:val="21"/>
        </w:rPr>
        <w:t xml:space="preserve">O classificador vira a nova política. Repita.</w:t>
      </w:r>
    </w:p>
    <w:p>
      <w:pPr>
        <w:spacing w:after="60" w:line="120"/>
      </w:pPr>
    </w:p>
    <w:p>
      <w:pPr>
        <w:spacing w:after="120" w:line="300"/>
        <w:jc w:val="left"/>
      </w:pPr>
      <w:r>
        <w:rPr>
          <w:sz w:val="21"/>
          <w:szCs w:val="21"/>
        </w:rPr>
        <w:t xml:space="preserve">É como assistir às melhores jogadas e copiá-las. Para o classificador, usaremos uma </w:t>
      </w:r>
      <w:r>
        <w:rPr>
          <w:b/>
          <w:bCs/>
          <w:sz w:val="21"/>
          <w:szCs w:val="21"/>
        </w:rPr>
        <w:t xml:space="preserve">árvore de decisão</w:t>
      </w:r>
      <w:r>
        <w:rPr>
          <w:sz w:val="21"/>
          <w:szCs w:val="21"/>
        </w:rPr>
        <w:t xml:space="preserve"> (um modelo que decide por perguntas do tipo "o poste está inclinado para a direita?").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tree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DecisionTreeClassifier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politica_da_arvore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arvore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arvore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predict_proba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choice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arvore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classes_</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arvore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medias</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None</w:t>
            </w:r>
            <w:r>
              <w:rPr>
                <w:rFonts w:ascii="Consolas" w:cs="Consolas" w:eastAsia="Consolas" w:hAnsi="Consolas"/>
                <w:color w:val="1F2937"/>
                <w:sz w:val="16"/>
                <w:szCs w:val="16"/>
              </w:rPr>
              <w:t xml:space="preserve">,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it</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16</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aleatoria</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arvore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None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politica_da_arvore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arvore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episodios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jogar_episodio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episodios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limiar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percentile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70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fronteira da elite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elite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episodios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&gt;= </w:t>
            </w:r>
            <w:r>
              <w:rPr>
                <w:rFonts w:ascii="Consolas" w:cs="Consolas" w:eastAsia="Consolas" w:hAnsi="Consolas"/>
                <w:b w:val="false"/>
                <w:bCs w:val="false"/>
                <w:color w:val="1F2937"/>
                <w:sz w:val="16"/>
                <w:szCs w:val="16"/>
              </w:rPr>
              <w:t xml:space="preserve">limiar</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vstack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elite</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estados da elite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concatenate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elite</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ações da elite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arvore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DecisionTreeClassifier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max_depth</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medias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"iteração {it:2d} | retorno médio = {ret.mean():6.1f} | máx = {ret.max():.0f}"</w:t>
            </w:r>
            <w:r>
              <w:rPr>
                <w:rFonts w:ascii="Consolas" w:cs="Consolas" w:eastAsia="Consolas" w:hAnsi="Consolas"/>
                <w:color w:val="1F2937"/>
                <w:sz w:val="16"/>
                <w:szCs w:val="16"/>
              </w:rPr>
              <w:t xml:space="preserve">)</w:t>
            </w:r>
          </w:p>
        </w:tc>
      </w:tr>
    </w:tbl>
    <w:p>
      <w:pPr>
        <w:spacing w:after="140" w:line="120"/>
      </w:pPr>
    </w:p>
    <w:p>
      <w:pPr>
        <w:spacing w:after="120" w:line="300"/>
        <w:jc w:val="left"/>
      </w:pPr>
      <w:r>
        <w:rPr>
          <w:sz w:val="21"/>
          <w:szCs w:val="21"/>
        </w:rPr>
        <w:t xml:space="preserve">O retorno médio sobe ao longo das iterações (Figura 1.7).</w:t>
      </w:r>
    </w:p>
    <w:p>
      <w:pPr>
        <w:keepNext/>
        <w:spacing w:after="60" w:before="120"/>
        <w:jc w:val="center"/>
      </w:pPr>
      <w:r>
        <w:drawing>
          <wp:inline distT="0" distB="0" distL="0" distR="0">
            <wp:extent cx="5715000" cy="2047875"/>
            <wp:effectExtent t="0" r="0" b="0" l="0"/>
            <wp:docPr id="1" name="f1_cartpole" descr="Figura 1.7 — Resultado típico do experimento: o retorno médio sobe e a distribuição dos retornos se desloca para a direita. Os valores exatos variam com a semente aleatória." title="f1_cartp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2047875"/>
                    </a:xfrm>
                    <a:prstGeom prst="rect">
                      <a:avLst/>
                    </a:prstGeom>
                  </pic:spPr>
                </pic:pic>
              </a:graphicData>
            </a:graphic>
          </wp:inline>
        </w:drawing>
      </w:r>
    </w:p>
    <w:p>
      <w:pPr>
        <w:spacing w:after="200"/>
        <w:jc w:val="center"/>
      </w:pPr>
      <w:r>
        <w:rPr>
          <w:i/>
          <w:iCs/>
          <w:color w:val="6B7280"/>
          <w:sz w:val="17"/>
          <w:szCs w:val="17"/>
        </w:rPr>
        <w:t xml:space="preserve">Figura 1.7 — Resultado típico do experimento: o retorno médio sobe e a distribuição dos retornos se desloca para a direita. Os valores exatos variam com a semente aleatória.</w:t>
      </w:r>
    </w:p>
    <w:p>
      <w:pPr>
        <w:pStyle w:val="Heading4"/>
        <w:keepNext/>
      </w:pPr>
      <w:r>
        <w:t xml:space="preserve">1.11.4 Avaliando com honestidade</w:t>
      </w:r>
    </w:p>
    <w:p>
      <w:pPr>
        <w:spacing w:after="120" w:line="300"/>
        <w:jc w:val="left"/>
      </w:pPr>
      <w:r>
        <w:rPr>
          <w:sz w:val="21"/>
          <w:szCs w:val="21"/>
        </w:rPr>
        <w:t xml:space="preserve">Um único número não basta: o AR é cheio de acaso. Vamos medir a política final em 200 episódios novos e calcular um </w:t>
      </w:r>
      <w:r>
        <w:rPr>
          <w:b/>
          <w:bCs/>
          <w:sz w:val="21"/>
          <w:szCs w:val="21"/>
        </w:rPr>
        <w:t xml:space="preserve">intervalo de confiança</w:t>
      </w:r>
      <w:r>
        <w:rPr>
          <w:sz w:val="21"/>
          <w:szCs w:val="21"/>
        </w:rPr>
        <w:t xml:space="preserve"> por </w:t>
      </w:r>
      <w:r>
        <w:rPr>
          <w:i/>
          <w:iCs/>
          <w:sz w:val="21"/>
          <w:szCs w:val="21"/>
        </w:rPr>
        <w:t xml:space="preserve">bootstrap</w:t>
      </w:r>
      <w:r>
        <w:rPr>
          <w:sz w:val="21"/>
          <w:szCs w:val="21"/>
        </w:rPr>
        <w:t xml:space="preserve"> (reamostrar os resultados muitas vezes para ver o quanto a média oscila).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utils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resample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pol_final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politica_da_arvore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arvore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ret_final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jogar_episodio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pol_final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200</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boot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resample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ret_final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1000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lo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hi</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percentile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boot</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97.5</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"Retorno médio = {ret_final.mean():.1f}  (IC 95%: {lo:.1f} a {hi:.1f})"</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"Agente aleatório = {np.mean(retornos):.1f}"</w:t>
            </w:r>
            <w:r>
              <w:rPr>
                <w:rFonts w:ascii="Consolas" w:cs="Consolas" w:eastAsia="Consolas" w:hAnsi="Consolas"/>
                <w:color w:val="1F2937"/>
                <w:sz w:val="16"/>
                <w:szCs w:val="16"/>
              </w:rPr>
              <w:t xml:space="preserve">)</w:t>
            </w:r>
          </w:p>
        </w:tc>
      </w:tr>
    </w:tbl>
    <w:p>
      <w:pPr>
        <w:spacing w:after="140" w:line="120"/>
      </w:pPr>
    </w:p>
    <w:p>
      <w:pPr>
        <w:pStyle w:val="Heading4"/>
        <w:keepNext/>
      </w:pPr>
      <w:r>
        <w:t xml:space="preserve">1.11.5 Do classificador à decisão: o caso dos cogumelos</w:t>
      </w:r>
    </w:p>
    <w:p>
      <w:pPr>
        <w:spacing w:after="120" w:line="300"/>
        <w:jc w:val="left"/>
      </w:pPr>
      <w:r>
        <w:rPr>
          <w:sz w:val="21"/>
          <w:szCs w:val="21"/>
        </w:rPr>
        <w:t xml:space="preserve">Aqui está a diferença entre prever e decidir. A base </w:t>
      </w:r>
      <w:r>
        <w:rPr>
          <w:b/>
          <w:bCs/>
          <w:sz w:val="21"/>
          <w:szCs w:val="21"/>
        </w:rPr>
        <w:t xml:space="preserve">Mushroom</w:t>
      </w:r>
      <w:r>
        <w:rPr>
          <w:sz w:val="21"/>
          <w:szCs w:val="21"/>
        </w:rPr>
        <w:t xml:space="preserve"> (UCI) descreve cogumelos por 22 características e informa se são comestíveis ou venenosos (Apêndice J ensina a obter a base). Suponha estas recompensas: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069"/>
        <w:gridCol w:w="3642"/>
      </w:tblGrid>
      <w:tr>
        <w:trPr>
          <w:cantSplit/>
          <w:tblHeader/>
        </w:trPr>
        <w:tc>
          <w:tcPr>
            <w:tcW w:type="dxa" w:w="192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Decisão</w:t>
            </w:r>
          </w:p>
        </w:tc>
        <w:tc>
          <w:tcPr>
            <w:tcW w:type="dxa" w:w="406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Cogumelo comestível</w:t>
            </w:r>
          </w:p>
        </w:tc>
        <w:tc>
          <w:tcPr>
            <w:tcW w:type="dxa" w:w="364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Cogumelo venenoso</w:t>
            </w:r>
          </w:p>
        </w:tc>
      </w:tr>
      <w:tr>
        <w:trPr>
          <w:cantSplit/>
          <w:tblHeader w:val="false"/>
        </w:trPr>
        <w:tc>
          <w:tcPr>
            <w:tcW w:type="dxa" w:w="192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Comer</w:t>
            </w:r>
          </w:p>
        </w:tc>
        <w:tc>
          <w:tcPr>
            <w:tcW w:type="dxa" w:w="406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+5</w:t>
            </w:r>
          </w:p>
        </w:tc>
        <w:tc>
          <w:tcPr>
            <w:tcW w:type="dxa" w:w="364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−35</w:t>
            </w:r>
          </w:p>
        </w:tc>
      </w:tr>
      <w:tr>
        <w:trPr>
          <w:cantSplit/>
          <w:tblHeader w:val="false"/>
        </w:trPr>
        <w:tc>
          <w:tcPr>
            <w:tcW w:type="dxa" w:w="192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Não comer</w:t>
            </w:r>
          </w:p>
        </w:tc>
        <w:tc>
          <w:tcPr>
            <w:tcW w:type="dxa" w:w="406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w:t>
            </w:r>
          </w:p>
        </w:tc>
        <w:tc>
          <w:tcPr>
            <w:tcW w:type="dxa" w:w="364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w:t>
            </w:r>
          </w:p>
        </w:tc>
      </w:tr>
    </w:tbl>
    <w:p>
      <w:pPr>
        <w:spacing w:after="160" w:line="120"/>
      </w:pPr>
    </w:p>
    <w:p>
      <w:pPr>
        <w:spacing w:after="120" w:line="300"/>
        <w:jc w:val="left"/>
      </w:pPr>
      <w:r>
        <w:rPr>
          <w:sz w:val="21"/>
          <w:szCs w:val="21"/>
        </w:rPr>
        <w:t xml:space="preserve">Errar custa </w:t>
      </w:r>
      <w:r>
        <w:rPr>
          <w:b/>
          <w:bCs/>
          <w:sz w:val="21"/>
          <w:szCs w:val="21"/>
        </w:rPr>
        <w:t xml:space="preserve">sete vezes</w:t>
      </w:r>
      <w:r>
        <w:rPr>
          <w:sz w:val="21"/>
          <w:szCs w:val="21"/>
        </w:rPr>
        <w:t xml:space="preserve"> mais que acertar. Vale comer quando o valor esperado é positivo. Se </w:t>
      </w:r>
      <w:r>
        <w:rPr>
          <w:i/>
          <w:iCs/>
          <w:sz w:val="21"/>
          <w:szCs w:val="21"/>
        </w:rPr>
        <w:t xml:space="preserve">p</w:t>
      </w:r>
      <w:r>
        <w:rPr>
          <w:sz w:val="21"/>
          <w:szCs w:val="21"/>
        </w:rPr>
        <w:t xml:space="preserve"> é a probabilidade de ser venenoso, o ganho esperado de comer é:</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E[R] = (1 − p) × 5 + p × (−35) = 5 − 40 p</w:t>
      </w:r>
    </w:p>
    <w:p>
      <w:pPr>
        <w:spacing w:after="120" w:line="300"/>
        <w:jc w:val="left"/>
      </w:pPr>
      <w:r>
        <w:rPr>
          <w:sz w:val="21"/>
          <w:szCs w:val="21"/>
        </w:rPr>
        <w:t xml:space="preserve">Isso é positivo apenas se </w:t>
      </w:r>
      <w:r>
        <w:rPr>
          <w:b/>
          <w:bCs/>
          <w:sz w:val="21"/>
          <w:szCs w:val="21"/>
        </w:rPr>
        <w:t xml:space="preserve">p &lt; 5/40 = 0,125</w:t>
      </w:r>
      <w:r>
        <w:rPr>
          <w:sz w:val="21"/>
          <w:szCs w:val="21"/>
        </w:rPr>
        <w:t xml:space="preserve">. Ou seja, o limiar ótimo de decisão </w:t>
      </w:r>
      <w:r>
        <w:rPr>
          <w:b/>
          <w:bCs/>
          <w:sz w:val="21"/>
          <w:szCs w:val="21"/>
        </w:rPr>
        <w:t xml:space="preserve">não é 0,5</w:t>
      </w:r>
      <w:r>
        <w:rPr>
          <w:sz w:val="21"/>
          <w:szCs w:val="21"/>
        </w:rPr>
        <w:t xml:space="preserve">, como num classificador comum.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pandas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pd</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ucimlrepo</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fetch_ucirepo</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model_selection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train_test_split</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pipeline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make_pipeline</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preprocessing</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OneHotEncoder</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tree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DecisionTreeClassifier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cogumelos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fetch_ucirepo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73</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Mushroom, UCI</w:t>
            </w:r>
          </w:p>
          <w:p>
            <w:pPr>
              <w:spacing w:after="0" w:line="240"/>
            </w:pP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cogumelos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features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fillna</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"ausente"</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venenoso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cogumelos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targets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iloc</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color w:val="B45309"/>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X_tr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X_te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train_test_split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venenoso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test_size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stratify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venenoso</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i/>
                <w:iCs/>
                <w:color w:val="6B7280"/>
                <w:sz w:val="16"/>
                <w:szCs w:val="16"/>
              </w:rPr>
              <w:t xml:space="preserve"># Modelo propositalmente simples, para que haja incerteza</w:t>
            </w:r>
          </w:p>
          <w:p>
            <w:pPr>
              <w:spacing w:after="0" w:line="240"/>
            </w:pP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make_pipeline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OneHotEncoder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handle_unknown</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"ignore"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DecisionTreeClassifier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max_depth</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X_tr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y_tr</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p_venenoso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predict_proba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X_te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recompensa_media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limiar</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come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p_venenoso</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limiar</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política: comer se p &lt; limiar</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where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come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where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y_te</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limiar</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0.125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0.3</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0.9</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"limiar = {limiar:5.3f} | recompensa média por cogumelo = {recompensa_media(limiar):6.2f}"</w:t>
            </w:r>
            <w:r>
              <w:rPr>
                <w:rFonts w:ascii="Consolas" w:cs="Consolas" w:eastAsia="Consolas" w:hAnsi="Consolas"/>
                <w:color w:val="1F2937"/>
                <w:sz w:val="16"/>
                <w:szCs w:val="16"/>
              </w:rPr>
              <w:t xml:space="preserve">)</w:t>
            </w:r>
          </w:p>
        </w:tc>
      </w:tr>
    </w:tbl>
    <w:p>
      <w:pPr>
        <w:spacing w:after="140" w:line="120"/>
      </w:pPr>
    </w:p>
    <w:p>
      <w:pPr>
        <w:spacing w:after="120" w:line="300"/>
        <w:jc w:val="left"/>
      </w:pPr>
      <w:r>
        <w:rPr>
          <w:sz w:val="21"/>
          <w:szCs w:val="21"/>
        </w:rPr>
        <w:t xml:space="preserve">Compare a recompensa com o limiar 0,5 (o padrão de um classificador) e com 0,125 (o ótimo teórico). Você acabou de ver que </w:t>
      </w:r>
      <w:r>
        <w:rPr>
          <w:b/>
          <w:bCs/>
          <w:sz w:val="21"/>
          <w:szCs w:val="21"/>
        </w:rPr>
        <w:t xml:space="preserve">otimizar recompensa não é o mesmo que otimizar acurácia</w:t>
      </w:r>
      <w:r>
        <w:rPr>
          <w:sz w:val="21"/>
          <w:szCs w:val="21"/>
        </w:rPr>
        <w:t xml:space="preserve">, a lição central do AR.</w:t>
      </w:r>
    </w:p>
    <w:p>
      <w:pPr>
        <w:pStyle w:val="Heading3"/>
        <w:keepNext/>
      </w:pPr>
      <w:r>
        <w:t xml:space="preserve">1.12 Projeto do capítulo: ajustando o seu primeiro agente</w:t>
      </w:r>
    </w:p>
    <w:p>
      <w:pPr>
        <w:spacing w:after="120" w:line="300"/>
        <w:jc w:val="left"/>
      </w:pPr>
      <w:r>
        <w:rPr>
          <w:b/>
          <w:bCs/>
          <w:sz w:val="21"/>
          <w:szCs w:val="21"/>
        </w:rPr>
        <w:t xml:space="preserve">Objetivo:</w:t>
      </w:r>
      <w:r>
        <w:rPr>
          <w:sz w:val="21"/>
          <w:szCs w:val="21"/>
        </w:rPr>
        <w:t xml:space="preserve"> estudar como as escolhas do método da entropia cruzada afetam a aprendizagem no CartPole.</w:t>
      </w:r>
    </w:p>
    <w:p>
      <w:pPr>
        <w:spacing w:after="120" w:line="300"/>
        <w:jc w:val="left"/>
      </w:pPr>
      <w:r>
        <w:rPr>
          <w:b/>
          <w:bCs/>
          <w:sz w:val="21"/>
          <w:szCs w:val="21"/>
        </w:rPr>
        <w:t xml:space="preserve">Tarefas:</w:t>
      </w:r>
    </w:p>
    <w:p>
      <w:pPr>
        <w:pStyle w:val="ListParagraph"/>
        <w:numPr>
          <w:ilvl w:val="0"/>
          <w:numId w:val="6"/>
        </w:numPr>
        <w:spacing w:after="70" w:line="288"/>
      </w:pPr>
      <w:r>
        <w:rPr>
          <w:sz w:val="21"/>
          <w:szCs w:val="21"/>
        </w:rPr>
        <w:t xml:space="preserve">Reescreva o laço da Seção 1.11.3 como uma função </w:t>
      </w:r>
      <w:r>
        <w:rPr>
          <w:rFonts w:ascii="Consolas" w:cs="Consolas" w:eastAsia="Consolas" w:hAnsi="Consolas"/>
          <w:color w:val="B91C1C"/>
          <w:sz w:val="19"/>
          <w:szCs w:val="19"/>
          <w:shd w:fill="F3F4F6" w:color="auto" w:val="clear"/>
        </w:rPr>
        <w:t xml:space="preserve">treinar(profundidade, percentil_elite, iteracoes)</w:t>
      </w:r>
      <w:r>
        <w:rPr>
          <w:sz w:val="21"/>
          <w:szCs w:val="21"/>
        </w:rPr>
        <w:t xml:space="preserve"> que devolva a política final e o histórico de retornos médios.</w:t>
      </w:r>
    </w:p>
    <w:p>
      <w:pPr>
        <w:pStyle w:val="ListParagraph"/>
        <w:numPr>
          <w:ilvl w:val="0"/>
          <w:numId w:val="6"/>
        </w:numPr>
        <w:spacing w:after="70" w:line="288"/>
      </w:pPr>
      <w:r>
        <w:rPr>
          <w:sz w:val="21"/>
          <w:szCs w:val="21"/>
        </w:rPr>
        <w:t xml:space="preserve">Varie a </w:t>
      </w:r>
      <w:r>
        <w:rPr>
          <w:b/>
          <w:bCs/>
          <w:sz w:val="21"/>
          <w:szCs w:val="21"/>
        </w:rPr>
        <w:t xml:space="preserve">profundidade da árvore</w:t>
      </w:r>
      <w:r>
        <w:rPr>
          <w:sz w:val="21"/>
          <w:szCs w:val="21"/>
        </w:rPr>
        <w:t xml:space="preserve"> (2, 4 e 8) e o </w:t>
      </w:r>
      <w:r>
        <w:rPr>
          <w:b/>
          <w:bCs/>
          <w:sz w:val="21"/>
          <w:szCs w:val="21"/>
        </w:rPr>
        <w:t xml:space="preserve">percentil da elite</w:t>
      </w:r>
      <w:r>
        <w:rPr>
          <w:sz w:val="21"/>
          <w:szCs w:val="21"/>
        </w:rPr>
        <w:t xml:space="preserve"> (50, 70 e 90). Para cada combinação, treine e avalie a política final em 100 episódios novos.</w:t>
      </w:r>
    </w:p>
    <w:p>
      <w:pPr>
        <w:pStyle w:val="ListParagraph"/>
        <w:numPr>
          <w:ilvl w:val="0"/>
          <w:numId w:val="6"/>
        </w:numPr>
        <w:spacing w:after="70" w:line="288"/>
      </w:pPr>
      <w:r>
        <w:rPr>
          <w:sz w:val="21"/>
          <w:szCs w:val="21"/>
        </w:rPr>
        <w:t xml:space="preserve">Monte uma tabela com a média e o intervalo de confiança (bootstrap) de cada combinação. Use </w:t>
      </w:r>
      <w:r>
        <w:rPr>
          <w:i/>
          <w:iCs/>
          <w:sz w:val="21"/>
          <w:szCs w:val="21"/>
        </w:rPr>
        <w:t xml:space="preserve">pandas</w:t>
      </w:r>
      <w:r>
        <w:rPr>
          <w:sz w:val="21"/>
          <w:szCs w:val="21"/>
        </w:rPr>
        <w:t xml:space="preserve"> (Apêndice D).</w:t>
      </w:r>
    </w:p>
    <w:p>
      <w:pPr>
        <w:pStyle w:val="ListParagraph"/>
        <w:numPr>
          <w:ilvl w:val="0"/>
          <w:numId w:val="6"/>
        </w:numPr>
        <w:spacing w:after="70" w:line="288"/>
      </w:pPr>
      <w:r>
        <w:rPr>
          <w:sz w:val="21"/>
          <w:szCs w:val="21"/>
        </w:rPr>
        <w:t xml:space="preserve">Repita cada combinação com </w:t>
      </w:r>
      <w:r>
        <w:rPr>
          <w:b/>
          <w:bCs/>
          <w:sz w:val="21"/>
          <w:szCs w:val="21"/>
        </w:rPr>
        <w:t xml:space="preserve">3 sementes</w:t>
      </w:r>
      <w:r>
        <w:rPr>
          <w:sz w:val="21"/>
          <w:szCs w:val="21"/>
        </w:rPr>
        <w:t xml:space="preserve"> diferentes e comente a variação entre execuções.</w:t>
      </w:r>
    </w:p>
    <w:p>
      <w:pPr>
        <w:pStyle w:val="ListParagraph"/>
        <w:numPr>
          <w:ilvl w:val="0"/>
          <w:numId w:val="6"/>
        </w:numPr>
        <w:spacing w:after="70" w:line="288"/>
      </w:pPr>
      <w:r>
        <w:rPr>
          <w:sz w:val="21"/>
          <w:szCs w:val="21"/>
        </w:rPr>
        <w:t xml:space="preserve">Escreva um parágrafo (5 a 8 linhas) respondendo: qual combinação foi melhor? Por que uma elite muito pequena ou uma árvore muito profunda pode atrapalhar?</w:t>
      </w:r>
    </w:p>
    <w:p>
      <w:pPr>
        <w:spacing w:after="60" w:line="120"/>
      </w:pPr>
    </w:p>
    <w:p>
      <w:pPr>
        <w:spacing w:after="120" w:line="300"/>
        <w:jc w:val="left"/>
      </w:pPr>
      <w:r>
        <w:rPr>
          <w:b/>
          <w:bCs/>
          <w:sz w:val="21"/>
          <w:szCs w:val="21"/>
        </w:rPr>
        <w:t xml:space="preserve">Ponto de partida: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pandas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treinar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profundidade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percentil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iteracoes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rng_l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arv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hist</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None</w:t>
            </w: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alea</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rng_l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iteracoes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alea</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arv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None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politica_da_arvore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rng_l</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jogar_episodio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rng_l</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percentile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percentil</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elite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&gt;= </w:t>
            </w:r>
            <w:r>
              <w:rPr>
                <w:rFonts w:ascii="Consolas" w:cs="Consolas" w:eastAsia="Consolas" w:hAnsi="Consolas"/>
                <w:b w:val="false"/>
                <w:bCs w:val="false"/>
                <w:color w:val="1F2937"/>
                <w:sz w:val="16"/>
                <w:szCs w:val="16"/>
              </w:rPr>
              <w:t xml:space="preserve">lim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vstack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elite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concatenate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elite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arv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DecisionTreeClassifier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max_depth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profundidade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X_</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hist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arv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hist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linhas</w:t>
            </w:r>
            <w:r>
              <w:rPr>
                <w:rFonts w:ascii="Consolas" w:cs="Consolas" w:eastAsia="Consolas" w:hAnsi="Consolas"/>
                <w:color w:val="1F2937"/>
                <w:sz w:val="16"/>
                <w:szCs w:val="16"/>
              </w:rPr>
              <w:t xml:space="preserve"> =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prof</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perc</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80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arv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hist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treinar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prof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perc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iteracoes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8</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politica_da_arvore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jogar_episodio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linhas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"profundidade"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prof</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"percentil"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perc</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"retorno_medio"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DataFrame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linhas</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Entrega:</w:t>
      </w:r>
      <w:r>
        <w:rPr>
          <w:sz w:val="21"/>
          <w:szCs w:val="21"/>
        </w:rPr>
        <w:t xml:space="preserve"> um </w:t>
      </w:r>
      <w:r>
        <w:rPr>
          <w:i/>
          <w:iCs/>
          <w:sz w:val="21"/>
          <w:szCs w:val="21"/>
        </w:rPr>
        <w:t xml:space="preserve">notebook</w:t>
      </w:r>
      <w:r>
        <w:rPr>
          <w:sz w:val="21"/>
          <w:szCs w:val="21"/>
        </w:rPr>
        <w:t xml:space="preserve"> com código, tabela, gráfico do retorno médio por iteração e o parágrafo de conclusão.</w:t>
      </w:r>
    </w:p>
    <w:p>
      <w:pPr>
        <w:pStyle w:val="Heading3"/>
        <w:keepNext/>
      </w:pPr>
      <w:r>
        <w:t xml:space="preserve">1.13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que você precisa levar daqui</w:t>
            </w:r>
          </w:p>
          <w:p>
            <w:pPr>
              <w:pStyle w:val="ListParagraph"/>
              <w:numPr>
                <w:ilvl w:val="0"/>
                <w:numId w:val="2"/>
              </w:numPr>
              <w:spacing w:after="60" w:line="276"/>
            </w:pPr>
            <w:r>
              <w:rPr>
                <w:b/>
                <w:bCs/>
                <w:sz w:val="20"/>
                <w:szCs w:val="20"/>
              </w:rPr>
              <w:t xml:space="preserve">AR</w:t>
            </w:r>
            <w:r>
              <w:rPr>
                <w:sz w:val="20"/>
                <w:szCs w:val="20"/>
              </w:rPr>
              <w:t xml:space="preserve"> é aprender a decidir por tentativa e erro, maximizando a recompensa acumulada.</w:t>
            </w:r>
          </w:p>
          <w:p>
            <w:pPr>
              <w:pStyle w:val="ListParagraph"/>
              <w:numPr>
                <w:ilvl w:val="0"/>
                <w:numId w:val="2"/>
              </w:numPr>
              <w:spacing w:after="60" w:line="276"/>
            </w:pPr>
            <w:r>
              <w:rPr>
                <w:sz w:val="20"/>
                <w:szCs w:val="20"/>
              </w:rPr>
              <w:t xml:space="preserve">O ciclo é: </w:t>
            </w:r>
            <w:r>
              <w:rPr>
                <w:b/>
                <w:bCs/>
                <w:sz w:val="20"/>
                <w:szCs w:val="20"/>
              </w:rPr>
              <w:t xml:space="preserve">estado → ação → recompensa + novo estado</w:t>
            </w:r>
            <w:r>
              <w:rPr>
                <w:sz w:val="20"/>
                <w:szCs w:val="20"/>
              </w:rPr>
              <w:t xml:space="preserve">.</w:t>
            </w:r>
          </w:p>
          <w:p>
            <w:pPr>
              <w:pStyle w:val="ListParagraph"/>
              <w:numPr>
                <w:ilvl w:val="0"/>
                <w:numId w:val="2"/>
              </w:numPr>
              <w:spacing w:after="60" w:line="276"/>
            </w:pPr>
            <w:r>
              <w:rPr>
                <w:sz w:val="20"/>
                <w:szCs w:val="20"/>
              </w:rPr>
              <w:t xml:space="preserve">O </w:t>
            </w:r>
            <w:r>
              <w:rPr>
                <w:b/>
                <w:bCs/>
                <w:sz w:val="20"/>
                <w:szCs w:val="20"/>
              </w:rPr>
              <w:t xml:space="preserve">retorno</w:t>
            </w:r>
            <w:r>
              <w:rPr>
                <w:sz w:val="20"/>
                <w:szCs w:val="20"/>
              </w:rPr>
              <w:t xml:space="preserve"> soma as recompensas futuras, com </w:t>
            </w:r>
            <w:r>
              <w:rPr>
                <w:b/>
                <w:bCs/>
                <w:sz w:val="20"/>
                <w:szCs w:val="20"/>
              </w:rPr>
              <w:t xml:space="preserve">desconto γ</w:t>
            </w:r>
            <w:r>
              <w:rPr>
                <w:sz w:val="20"/>
                <w:szCs w:val="20"/>
              </w:rPr>
              <w:t xml:space="preserve">: G = R₁ + γR₂ + γ²R₃ + …</w:t>
            </w:r>
          </w:p>
          <w:p>
            <w:pPr>
              <w:pStyle w:val="ListParagraph"/>
              <w:numPr>
                <w:ilvl w:val="0"/>
                <w:numId w:val="2"/>
              </w:numPr>
              <w:spacing w:after="60" w:line="276"/>
            </w:pPr>
            <w:r>
              <w:rPr>
                <w:sz w:val="20"/>
                <w:szCs w:val="20"/>
              </w:rPr>
              <w:t xml:space="preserve">Um agente pode ter </w:t>
            </w:r>
            <w:r>
              <w:rPr>
                <w:b/>
                <w:bCs/>
                <w:sz w:val="20"/>
                <w:szCs w:val="20"/>
              </w:rPr>
              <w:t xml:space="preserve">política</w:t>
            </w:r>
            <w:r>
              <w:rPr>
                <w:sz w:val="20"/>
                <w:szCs w:val="20"/>
              </w:rPr>
              <w:t xml:space="preserve">, </w:t>
            </w:r>
            <w:r>
              <w:rPr>
                <w:b/>
                <w:bCs/>
                <w:sz w:val="20"/>
                <w:szCs w:val="20"/>
              </w:rPr>
              <w:t xml:space="preserve">função valor</w:t>
            </w:r>
            <w:r>
              <w:rPr>
                <w:sz w:val="20"/>
                <w:szCs w:val="20"/>
              </w:rPr>
              <w:t xml:space="preserve"> e </w:t>
            </w:r>
            <w:r>
              <w:rPr>
                <w:b/>
                <w:bCs/>
                <w:sz w:val="20"/>
                <w:szCs w:val="20"/>
              </w:rPr>
              <w:t xml:space="preserve">modelo</w:t>
            </w:r>
            <w:r>
              <w:rPr>
                <w:sz w:val="20"/>
                <w:szCs w:val="20"/>
              </w:rPr>
              <w:t xml:space="preserve">.</w:t>
            </w:r>
          </w:p>
          <w:p>
            <w:pPr>
              <w:pStyle w:val="ListParagraph"/>
              <w:numPr>
                <w:ilvl w:val="0"/>
                <w:numId w:val="2"/>
              </w:numPr>
              <w:spacing w:after="60" w:line="276"/>
            </w:pPr>
            <w:r>
              <w:rPr>
                <w:sz w:val="20"/>
                <w:szCs w:val="20"/>
              </w:rPr>
              <w:t xml:space="preserve">Desafios clássicos: </w:t>
            </w:r>
            <w:r>
              <w:rPr>
                <w:b/>
                <w:bCs/>
                <w:sz w:val="20"/>
                <w:szCs w:val="20"/>
              </w:rPr>
              <w:t xml:space="preserve">exploração × aproveitamento</w:t>
            </w:r>
            <w:r>
              <w:rPr>
                <w:sz w:val="20"/>
                <w:szCs w:val="20"/>
              </w:rPr>
              <w:t xml:space="preserve">, </w:t>
            </w:r>
            <w:r>
              <w:rPr>
                <w:b/>
                <w:bCs/>
                <w:sz w:val="20"/>
                <w:szCs w:val="20"/>
              </w:rPr>
              <w:t xml:space="preserve">atribuição de crédito</w:t>
            </w:r>
            <w:r>
              <w:rPr>
                <w:sz w:val="20"/>
                <w:szCs w:val="20"/>
              </w:rPr>
              <w:t xml:space="preserve"> e </w:t>
            </w:r>
            <w:r>
              <w:rPr>
                <w:b/>
                <w:bCs/>
                <w:sz w:val="20"/>
                <w:szCs w:val="20"/>
              </w:rPr>
              <w:t xml:space="preserve">recompensa mal especificada</w:t>
            </w:r>
            <w:r>
              <w:rPr>
                <w:sz w:val="20"/>
                <w:szCs w:val="20"/>
              </w:rPr>
              <w:t xml:space="preserve">.</w:t>
            </w:r>
          </w:p>
          <w:p>
            <w:pPr>
              <w:pStyle w:val="ListParagraph"/>
              <w:numPr>
                <w:ilvl w:val="0"/>
                <w:numId w:val="2"/>
              </w:numPr>
              <w:spacing w:after="60" w:line="276"/>
            </w:pPr>
            <w:r>
              <w:rPr>
                <w:b/>
                <w:bCs/>
                <w:sz w:val="20"/>
                <w:szCs w:val="20"/>
              </w:rPr>
              <w:t xml:space="preserve">Prever não é decidir</w:t>
            </w:r>
            <w:r>
              <w:rPr>
                <w:sz w:val="20"/>
                <w:szCs w:val="20"/>
              </w:rPr>
              <w:t xml:space="preserve">: o limiar de 0,5 de um classificador pode ser péssimo quando os erros têm custos diferentes.</w:t>
            </w:r>
          </w:p>
        </w:tc>
      </w:tr>
    </w:tbl>
    <w:p>
      <w:pPr>
        <w:spacing w:after="140" w:line="120"/>
      </w:pPr>
    </w:p>
    <w:p>
      <w:pPr>
        <w:spacing w:after="120" w:line="300"/>
        <w:jc w:val="left"/>
      </w:pPr>
      <w:r>
        <w:rPr>
          <w:b/>
          <w:bCs/>
          <w:sz w:val="21"/>
          <w:szCs w:val="21"/>
        </w:rPr>
        <w:t xml:space="preserve">Próximo capítulo:</w:t>
      </w:r>
      <w:r>
        <w:rPr>
          <w:sz w:val="21"/>
          <w:szCs w:val="21"/>
        </w:rPr>
        <w:t xml:space="preserve"> vamos estudar a versão mais simples do problema, em que há uma única situação e várias ações possíveis, os </w:t>
      </w:r>
      <w:r>
        <w:rPr>
          <w:b/>
          <w:bCs/>
          <w:sz w:val="21"/>
          <w:szCs w:val="21"/>
        </w:rPr>
        <w:t xml:space="preserve">bandits multi-armados</w:t>
      </w:r>
      <w:r>
        <w:rPr>
          <w:sz w:val="21"/>
          <w:szCs w:val="21"/>
        </w:rPr>
        <w:t xml:space="preserve">.</w:t>
      </w: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Em aprendizado por reforço, o agente aprende principalmente a partir de:</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recompensa recebida após agir.</w:t>
      </w:r>
    </w:p>
    <w:p>
      <w:pPr>
        <w:keepNext/>
        <w:keepLines/>
        <w:tabs>
          <w:tab w:val="left" w:pos="500"/>
        </w:tabs>
        <w:spacing w:after="30" w:line="264"/>
        <w:ind w:left="500" w:hanging="300"/>
      </w:pPr>
      <w:r>
        <w:rPr>
          <w:b/>
          <w:bCs/>
          <w:color w:val="6B7280"/>
          <w:sz w:val="20"/>
          <w:szCs w:val="20"/>
        </w:rPr>
        <w:t xml:space="preserve">b)	</w:t>
      </w:r>
      <w:r>
        <w:rPr>
          <w:sz w:val="20"/>
          <w:szCs w:val="20"/>
        </w:rPr>
        <w:t xml:space="preserve">agrupamentos formados sem nenhum feedback.</w:t>
      </w:r>
    </w:p>
    <w:p>
      <w:pPr>
        <w:keepNext/>
        <w:keepLines/>
        <w:tabs>
          <w:tab w:val="left" w:pos="500"/>
        </w:tabs>
        <w:spacing w:after="30" w:line="264"/>
        <w:ind w:left="500" w:hanging="300"/>
      </w:pPr>
      <w:r>
        <w:rPr>
          <w:b/>
          <w:bCs/>
          <w:color w:val="6B7280"/>
          <w:sz w:val="20"/>
          <w:szCs w:val="20"/>
        </w:rPr>
        <w:t xml:space="preserve">c)	</w:t>
      </w:r>
      <w:r>
        <w:rPr>
          <w:sz w:val="20"/>
          <w:szCs w:val="20"/>
        </w:rPr>
        <w:t xml:space="preserve">regras escritas manualmente por especialistas.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exemplos rotulados com a resposta correta.</w:t>
      </w:r>
    </w:p>
    <w:p>
      <w:pPr>
        <w:keepNext/>
        <w:spacing w:after="60" w:before="140" w:line="276"/>
      </w:pPr>
      <w:r>
        <w:rPr>
          <w:b/>
          <w:bCs/>
          <w:color w:val="4F46E5"/>
          <w:sz w:val="21"/>
          <w:szCs w:val="21"/>
        </w:rPr>
        <w:t xml:space="preserve">Questão 2. </w:t>
      </w:r>
      <w:r>
        <w:rPr>
          <w:sz w:val="21"/>
          <w:szCs w:val="21"/>
        </w:rPr>
        <w:t xml:space="preserve">A lei do efeito, de Thorndike, afirma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comportamentos seguidos de consequências agradáveis tendem a se repetir.</w:t>
      </w:r>
    </w:p>
    <w:p>
      <w:pPr>
        <w:keepNext/>
        <w:keepLines/>
        <w:tabs>
          <w:tab w:val="left" w:pos="500"/>
        </w:tabs>
        <w:spacing w:after="30" w:line="264"/>
        <w:ind w:left="500" w:hanging="300"/>
      </w:pPr>
      <w:r>
        <w:rPr>
          <w:b/>
          <w:bCs/>
          <w:color w:val="6B7280"/>
          <w:sz w:val="20"/>
          <w:szCs w:val="20"/>
        </w:rPr>
        <w:t xml:space="preserve">b)	</w:t>
      </w:r>
      <w:r>
        <w:rPr>
          <w:sz w:val="20"/>
          <w:szCs w:val="20"/>
        </w:rPr>
        <w:t xml:space="preserve">o aprendizado só ocorre com um professor presente.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recompensas atrasadas não influenciam o comportamento.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todo comportamento é inato e imutável.</w:t>
      </w:r>
    </w:p>
    <w:p>
      <w:pPr>
        <w:keepNext/>
        <w:spacing w:after="60" w:before="140" w:line="276"/>
      </w:pPr>
      <w:r>
        <w:rPr>
          <w:b/>
          <w:bCs/>
          <w:color w:val="4F46E5"/>
          <w:sz w:val="21"/>
          <w:szCs w:val="21"/>
        </w:rPr>
        <w:t xml:space="preserve">Questão 3. </w:t>
      </w:r>
      <w:r>
        <w:rPr>
          <w:sz w:val="21"/>
          <w:szCs w:val="21"/>
        </w:rPr>
        <w:t xml:space="preserve">No ciclo do AR, depois que o agente executa uma ação, o ambiente devolve:</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o gabarito da 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nova política.</w:t>
      </w:r>
    </w:p>
    <w:p>
      <w:pPr>
        <w:keepNext/>
        <w:keepLines/>
        <w:tabs>
          <w:tab w:val="left" w:pos="500"/>
        </w:tabs>
        <w:spacing w:after="30" w:line="264"/>
        <w:ind w:left="500" w:hanging="300"/>
      </w:pPr>
      <w:r>
        <w:rPr>
          <w:b/>
          <w:bCs/>
          <w:color w:val="6B7280"/>
          <w:sz w:val="20"/>
          <w:szCs w:val="20"/>
        </w:rPr>
        <w:t xml:space="preserve">c)	</w:t>
      </w:r>
      <w:r>
        <w:rPr>
          <w:sz w:val="20"/>
          <w:szCs w:val="20"/>
        </w:rPr>
        <w:t xml:space="preserve">um conjunto de rótulos.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recompensa e um novo estado.</w:t>
      </w:r>
    </w:p>
    <w:p>
      <w:pPr>
        <w:keepNext/>
        <w:spacing w:after="60" w:before="140" w:line="276"/>
      </w:pPr>
      <w:r>
        <w:rPr>
          <w:b/>
          <w:bCs/>
          <w:color w:val="4F46E5"/>
          <w:sz w:val="21"/>
          <w:szCs w:val="21"/>
        </w:rPr>
        <w:t xml:space="preserve">Questão 4. </w:t>
      </w:r>
      <w:r>
        <w:rPr>
          <w:sz w:val="21"/>
          <w:szCs w:val="21"/>
        </w:rPr>
        <w:t xml:space="preserve">Qual elemento do robô aspirador representa o ambiente?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A escolha de girar à esquerda.</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+1 recebido ao coletar sujeira.</w:t>
      </w:r>
    </w:p>
    <w:p>
      <w:pPr>
        <w:keepNext/>
        <w:keepLines/>
        <w:tabs>
          <w:tab w:val="left" w:pos="500"/>
        </w:tabs>
        <w:spacing w:after="30" w:line="264"/>
        <w:ind w:left="500" w:hanging="300"/>
      </w:pPr>
      <w:r>
        <w:rPr>
          <w:b/>
          <w:bCs/>
          <w:color w:val="6B7280"/>
          <w:sz w:val="20"/>
          <w:szCs w:val="20"/>
        </w:rPr>
        <w:t xml:space="preserve">c)	</w:t>
      </w:r>
      <w:r>
        <w:rPr>
          <w:sz w:val="20"/>
          <w:szCs w:val="20"/>
        </w:rPr>
        <w:t xml:space="preserve">A regra "se há sujeira, avance".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casa, os móveis e a sujeira.</w:t>
      </w:r>
    </w:p>
    <w:p>
      <w:pPr>
        <w:keepNext/>
        <w:spacing w:after="60" w:before="140" w:line="276"/>
      </w:pPr>
      <w:r>
        <w:rPr>
          <w:b/>
          <w:bCs/>
          <w:color w:val="4F46E5"/>
          <w:sz w:val="21"/>
          <w:szCs w:val="21"/>
        </w:rPr>
        <w:t xml:space="preserve">Questão 5. </w:t>
      </w:r>
      <w:r>
        <w:rPr>
          <w:sz w:val="21"/>
          <w:szCs w:val="21"/>
        </w:rPr>
        <w:t xml:space="preserve">A principal diferença entre aprendizado supervisionado e por reforço é que, no AR:</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existem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objetivo é agrupar exemplos.</w:t>
      </w:r>
    </w:p>
    <w:p>
      <w:pPr>
        <w:keepNext/>
        <w:keepLines/>
        <w:tabs>
          <w:tab w:val="left" w:pos="500"/>
        </w:tabs>
        <w:spacing w:after="30" w:line="264"/>
        <w:ind w:left="500" w:hanging="300"/>
      </w:pPr>
      <w:r>
        <w:rPr>
          <w:b/>
          <w:bCs/>
          <w:color w:val="6B7280"/>
          <w:sz w:val="20"/>
          <w:szCs w:val="20"/>
        </w:rPr>
        <w:t xml:space="preserve">c)	</w:t>
      </w:r>
      <w:r>
        <w:rPr>
          <w:sz w:val="20"/>
          <w:szCs w:val="20"/>
        </w:rPr>
        <w:t xml:space="preserve">as ações do agente influenciam os dados que ele verá depois.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modelo nunca erra.</w:t>
      </w:r>
    </w:p>
    <w:p>
      <w:pPr>
        <w:keepNext/>
        <w:spacing w:after="60" w:before="140" w:line="276"/>
      </w:pPr>
      <w:r>
        <w:rPr>
          <w:b/>
          <w:bCs/>
          <w:color w:val="4F46E5"/>
          <w:sz w:val="21"/>
          <w:szCs w:val="21"/>
        </w:rPr>
        <w:t xml:space="preserve">Questão 6. </w:t>
      </w:r>
      <w:r>
        <w:rPr>
          <w:sz w:val="21"/>
          <w:szCs w:val="21"/>
        </w:rPr>
        <w:t xml:space="preserve">Um episódio, em AR,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 conjunto de rótulos de treino.</w:t>
      </w:r>
    </w:p>
    <w:p>
      <w:pPr>
        <w:keepNext/>
        <w:keepLines/>
        <w:tabs>
          <w:tab w:val="left" w:pos="500"/>
        </w:tabs>
        <w:spacing w:after="30" w:line="264"/>
        <w:ind w:left="500" w:hanging="300"/>
      </w:pPr>
      <w:r>
        <w:rPr>
          <w:b/>
          <w:bCs/>
          <w:color w:val="6B7280"/>
          <w:sz w:val="20"/>
          <w:szCs w:val="20"/>
        </w:rPr>
        <w:t xml:space="preserve">b)	</w:t>
      </w:r>
      <w:r>
        <w:rPr>
          <w:sz w:val="20"/>
          <w:szCs w:val="20"/>
        </w:rPr>
        <w:t xml:space="preserve">um único número de recompensa.</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sequência de interações que vai do início até um estado terminal.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tipo de política.</w:t>
      </w:r>
    </w:p>
    <w:p>
      <w:pPr>
        <w:keepNext/>
        <w:spacing w:after="60" w:before="140" w:line="276"/>
      </w:pPr>
      <w:r>
        <w:rPr>
          <w:b/>
          <w:bCs/>
          <w:color w:val="4F46E5"/>
          <w:sz w:val="21"/>
          <w:szCs w:val="21"/>
        </w:rPr>
        <w:t xml:space="preserve">Questão 7. </w:t>
      </w:r>
      <w:r>
        <w:rPr>
          <w:sz w:val="21"/>
          <w:szCs w:val="21"/>
        </w:rPr>
        <w:t xml:space="preserve">O retorno </w:t>
      </w:r>
      <w:r>
        <w:rPr>
          <w:sz w:val="21"/>
          <w:szCs w:val="21"/>
        </w:rPr>
        <w:t xml:space="preserve">G</w:t>
      </w:r>
      <w:r>
        <w:rPr>
          <w:sz w:val="21"/>
          <w:szCs w:val="21"/>
          <w:vertAlign w:val="subscript"/>
        </w:rPr>
        <w:t xml:space="preserve">t</w:t>
      </w:r>
      <w:r>
        <w:rPr>
          <w:sz w:val="21"/>
          <w:szCs w:val="21"/>
        </w:rPr>
        <w:t xml:space="preserve"> representa:</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a recompensa imediata.</w:t>
      </w:r>
    </w:p>
    <w:p>
      <w:pPr>
        <w:keepNext/>
        <w:keepLines/>
        <w:tabs>
          <w:tab w:val="left" w:pos="500"/>
        </w:tabs>
        <w:spacing w:after="30" w:line="264"/>
        <w:ind w:left="500" w:hanging="300"/>
      </w:pPr>
      <w:r>
        <w:rPr>
          <w:b/>
          <w:bCs/>
          <w:color w:val="6B7280"/>
          <w:sz w:val="20"/>
          <w:szCs w:val="20"/>
        </w:rPr>
        <w:t xml:space="preserve">b)	</w:t>
      </w:r>
      <w:r>
        <w:rPr>
          <w:sz w:val="20"/>
          <w:szCs w:val="20"/>
        </w:rPr>
        <w:t xml:space="preserve">a soma (geralmente descontada) das recompensas futuras.</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ações disponíveis.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probabilidade de escolher uma ação.</w:t>
      </w:r>
    </w:p>
    <w:p>
      <w:pPr>
        <w:keepNext/>
        <w:spacing w:after="60" w:before="140" w:line="276"/>
      </w:pPr>
      <w:r>
        <w:rPr>
          <w:b/>
          <w:bCs/>
          <w:color w:val="4F46E5"/>
          <w:sz w:val="21"/>
          <w:szCs w:val="21"/>
        </w:rPr>
        <w:t xml:space="preserve">Questão 8. </w:t>
      </w:r>
      <w:r>
        <w:rPr>
          <w:sz w:val="21"/>
          <w:szCs w:val="21"/>
        </w:rPr>
        <w:t xml:space="preserve">Para as recompensas 1, 0, 0 e 5 e γ = 0,9, o retorno é aproximadamente: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1,625.</w:t>
      </w:r>
    </w:p>
    <w:p>
      <w:pPr>
        <w:keepNext/>
        <w:keepLines/>
        <w:tabs>
          <w:tab w:val="left" w:pos="500"/>
        </w:tabs>
        <w:spacing w:after="30" w:line="264"/>
        <w:ind w:left="500" w:hanging="300"/>
      </w:pPr>
      <w:r>
        <w:rPr>
          <w:b/>
          <w:bCs/>
          <w:color w:val="6B7280"/>
          <w:sz w:val="20"/>
          <w:szCs w:val="20"/>
        </w:rPr>
        <w:t xml:space="preserve">b)	</w:t>
      </w:r>
      <w:r>
        <w:rPr>
          <w:sz w:val="20"/>
          <w:szCs w:val="20"/>
        </w:rPr>
        <w:t xml:space="preserve">4,645.</w:t>
      </w:r>
    </w:p>
    <w:p>
      <w:pPr>
        <w:keepNext/>
        <w:keepLines/>
        <w:tabs>
          <w:tab w:val="left" w:pos="500"/>
        </w:tabs>
        <w:spacing w:after="30" w:line="264"/>
        <w:ind w:left="500" w:hanging="300"/>
      </w:pPr>
      <w:r>
        <w:rPr>
          <w:b/>
          <w:bCs/>
          <w:color w:val="6B7280"/>
          <w:sz w:val="20"/>
          <w:szCs w:val="20"/>
        </w:rPr>
        <w:t xml:space="preserve">c)	</w:t>
      </w:r>
      <w:r>
        <w:rPr>
          <w:sz w:val="20"/>
          <w:szCs w:val="20"/>
        </w:rPr>
        <w:t xml:space="preserve">6,000.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5,500.</w:t>
      </w:r>
    </w:p>
    <w:p>
      <w:pPr>
        <w:keepNext/>
        <w:spacing w:after="60" w:before="140" w:line="276"/>
      </w:pPr>
      <w:r>
        <w:rPr>
          <w:b/>
          <w:bCs/>
          <w:color w:val="4F46E5"/>
          <w:sz w:val="21"/>
          <w:szCs w:val="21"/>
        </w:rPr>
        <w:t xml:space="preserve">Questão 9. </w:t>
      </w:r>
      <w:r>
        <w:rPr>
          <w:sz w:val="21"/>
          <w:szCs w:val="21"/>
        </w:rPr>
        <w:t xml:space="preserve">Com as mesmas recompensas 1, 0, 0 e 5 e γ = 0,5, o retorno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4,645.</w:t>
      </w:r>
    </w:p>
    <w:p>
      <w:pPr>
        <w:keepNext/>
        <w:keepLines/>
        <w:tabs>
          <w:tab w:val="left" w:pos="500"/>
        </w:tabs>
        <w:spacing w:after="30" w:line="264"/>
        <w:ind w:left="500" w:hanging="300"/>
      </w:pPr>
      <w:r>
        <w:rPr>
          <w:b/>
          <w:bCs/>
          <w:color w:val="6B7280"/>
          <w:sz w:val="20"/>
          <w:szCs w:val="20"/>
        </w:rPr>
        <w:t xml:space="preserve">b)	</w:t>
      </w:r>
      <w:r>
        <w:rPr>
          <w:sz w:val="20"/>
          <w:szCs w:val="20"/>
        </w:rPr>
        <w:t xml:space="preserve">6,000.</w:t>
      </w:r>
    </w:p>
    <w:p>
      <w:pPr>
        <w:keepNext/>
        <w:keepLines/>
        <w:tabs>
          <w:tab w:val="left" w:pos="500"/>
        </w:tabs>
        <w:spacing w:after="30" w:line="264"/>
        <w:ind w:left="500" w:hanging="300"/>
      </w:pPr>
      <w:r>
        <w:rPr>
          <w:b/>
          <w:bCs/>
          <w:color w:val="6B7280"/>
          <w:sz w:val="20"/>
          <w:szCs w:val="20"/>
        </w:rPr>
        <w:t xml:space="preserve">c)	</w:t>
      </w:r>
      <w:r>
        <w:rPr>
          <w:sz w:val="20"/>
          <w:szCs w:val="20"/>
        </w:rPr>
        <w:t xml:space="preserve">1,625.</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3,000.</w:t>
      </w:r>
    </w:p>
    <w:p>
      <w:pPr>
        <w:keepNext/>
        <w:spacing w:after="60" w:before="140" w:line="276"/>
      </w:pPr>
      <w:r>
        <w:rPr>
          <w:b/>
          <w:bCs/>
          <w:color w:val="4F46E5"/>
          <w:sz w:val="21"/>
          <w:szCs w:val="21"/>
        </w:rPr>
        <w:t xml:space="preserve">Questão 10. </w:t>
      </w:r>
      <w:r>
        <w:rPr>
          <w:sz w:val="21"/>
          <w:szCs w:val="21"/>
        </w:rPr>
        <w:t xml:space="preserve">Um fator de desconto γ próximo de 0 produz um agente: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visionário, que valoriza muito o futuro distante.</w:t>
      </w:r>
    </w:p>
    <w:p>
      <w:pPr>
        <w:keepNext/>
        <w:keepLines/>
        <w:tabs>
          <w:tab w:val="left" w:pos="500"/>
        </w:tabs>
        <w:spacing w:after="30" w:line="264"/>
        <w:ind w:left="500" w:hanging="300"/>
      </w:pPr>
      <w:r>
        <w:rPr>
          <w:b/>
          <w:bCs/>
          <w:color w:val="6B7280"/>
          <w:sz w:val="20"/>
          <w:szCs w:val="20"/>
        </w:rPr>
        <w:t xml:space="preserve">b)	</w:t>
      </w:r>
      <w:r>
        <w:rPr>
          <w:sz w:val="20"/>
          <w:szCs w:val="20"/>
        </w:rPr>
        <w:t xml:space="preserve">que nunca aprende.</w:t>
      </w:r>
    </w:p>
    <w:p>
      <w:pPr>
        <w:keepNext/>
        <w:keepLines/>
        <w:tabs>
          <w:tab w:val="left" w:pos="500"/>
        </w:tabs>
        <w:spacing w:after="30" w:line="264"/>
        <w:ind w:left="500" w:hanging="300"/>
      </w:pPr>
      <w:r>
        <w:rPr>
          <w:b/>
          <w:bCs/>
          <w:color w:val="6B7280"/>
          <w:sz w:val="20"/>
          <w:szCs w:val="20"/>
        </w:rPr>
        <w:t xml:space="preserve">c)	</w:t>
      </w:r>
      <w:r>
        <w:rPr>
          <w:sz w:val="20"/>
          <w:szCs w:val="20"/>
        </w:rPr>
        <w:t xml:space="preserve">míope, que valoriza sobretudo recompensas imediatas.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que explora sempre.</w:t>
      </w:r>
    </w:p>
    <w:p>
      <w:pPr>
        <w:keepNext/>
        <w:spacing w:after="60" w:before="140" w:line="276"/>
      </w:pPr>
      <w:r>
        <w:rPr>
          <w:b/>
          <w:bCs/>
          <w:color w:val="4F46E5"/>
          <w:sz w:val="21"/>
          <w:szCs w:val="21"/>
        </w:rPr>
        <w:t xml:space="preserve">Questão 11. </w:t>
      </w:r>
      <w:r>
        <w:rPr>
          <w:sz w:val="21"/>
          <w:szCs w:val="21"/>
        </w:rPr>
        <w:t xml:space="preserve">A "hipótese da recompensa" diz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objetivos podem ser descritos como maximização da soma esperada de um sinal escalar.</w:t>
      </w:r>
    </w:p>
    <w:p>
      <w:pPr>
        <w:keepNext/>
        <w:keepLines/>
        <w:tabs>
          <w:tab w:val="left" w:pos="500"/>
        </w:tabs>
        <w:spacing w:after="30" w:line="264"/>
        <w:ind w:left="500" w:hanging="300"/>
      </w:pPr>
      <w:r>
        <w:rPr>
          <w:b/>
          <w:bCs/>
          <w:color w:val="6B7280"/>
          <w:sz w:val="20"/>
          <w:szCs w:val="20"/>
        </w:rPr>
        <w:t xml:space="preserve">b)	</w:t>
      </w:r>
      <w:r>
        <w:rPr>
          <w:sz w:val="20"/>
          <w:szCs w:val="20"/>
        </w:rPr>
        <w:t xml:space="preserve">toda recompensa é sempre positiva.</w:t>
      </w:r>
    </w:p>
    <w:p>
      <w:pPr>
        <w:keepNext/>
        <w:keepLines/>
        <w:tabs>
          <w:tab w:val="left" w:pos="500"/>
        </w:tabs>
        <w:spacing w:after="30" w:line="264"/>
        <w:ind w:left="500" w:hanging="300"/>
      </w:pPr>
      <w:r>
        <w:rPr>
          <w:b/>
          <w:bCs/>
          <w:color w:val="6B7280"/>
          <w:sz w:val="20"/>
          <w:szCs w:val="20"/>
        </w:rPr>
        <w:t xml:space="preserve">c)	</w:t>
      </w:r>
      <w:r>
        <w:rPr>
          <w:sz w:val="20"/>
          <w:szCs w:val="20"/>
        </w:rPr>
        <w:t xml:space="preserve">o desconto deve ser sempre igual a 1.</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agente deve conhecer o modelo do ambiente.</w:t>
      </w:r>
    </w:p>
    <w:p>
      <w:pPr>
        <w:keepNext/>
        <w:spacing w:after="60" w:before="140" w:line="276"/>
      </w:pPr>
      <w:r>
        <w:rPr>
          <w:b/>
          <w:bCs/>
          <w:color w:val="4F46E5"/>
          <w:sz w:val="21"/>
          <w:szCs w:val="21"/>
        </w:rPr>
        <w:t xml:space="preserve">Questão 12. </w:t>
      </w:r>
      <w:r>
        <w:rPr>
          <w:sz w:val="21"/>
          <w:szCs w:val="21"/>
        </w:rPr>
        <w:t xml:space="preserve">Uma política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conjunto de recompensas possíveis.</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estimativa de quão bom é um estado.</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regra que associa estados a ações.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previsão do próximo estado.</w:t>
      </w:r>
    </w:p>
    <w:p>
      <w:pPr>
        <w:keepNext/>
        <w:spacing w:after="60" w:before="140" w:line="276"/>
      </w:pPr>
      <w:r>
        <w:rPr>
          <w:b/>
          <w:bCs/>
          <w:color w:val="4F46E5"/>
          <w:sz w:val="21"/>
          <w:szCs w:val="21"/>
        </w:rPr>
        <w:t xml:space="preserve">Questão 13. </w:t>
      </w:r>
      <w:r>
        <w:rPr>
          <w:sz w:val="21"/>
          <w:szCs w:val="21"/>
        </w:rPr>
        <w:t xml:space="preserve">A função valor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substituir o ambiente.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escolher a semente aleatória.</w:t>
      </w:r>
    </w:p>
    <w:p>
      <w:pPr>
        <w:keepNext/>
        <w:keepLines/>
        <w:tabs>
          <w:tab w:val="left" w:pos="500"/>
        </w:tabs>
        <w:spacing w:after="30" w:line="264"/>
        <w:ind w:left="500" w:hanging="300"/>
      </w:pPr>
      <w:r>
        <w:rPr>
          <w:b/>
          <w:bCs/>
          <w:color w:val="6B7280"/>
          <w:sz w:val="20"/>
          <w:szCs w:val="20"/>
        </w:rPr>
        <w:t xml:space="preserve">c)	</w:t>
      </w:r>
      <w:r>
        <w:rPr>
          <w:sz w:val="20"/>
          <w:szCs w:val="20"/>
        </w:rPr>
        <w:t xml:space="preserve">estimar a recompensa total futura esperada a partir de um estado ou par estado-ação.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rotular exemplos.</w:t>
      </w:r>
    </w:p>
    <w:p>
      <w:pPr>
        <w:keepNext/>
        <w:spacing w:after="60" w:before="140" w:line="276"/>
      </w:pPr>
      <w:r>
        <w:rPr>
          <w:b/>
          <w:bCs/>
          <w:color w:val="4F46E5"/>
          <w:sz w:val="21"/>
          <w:szCs w:val="21"/>
        </w:rPr>
        <w:t xml:space="preserve">Questão 14. </w:t>
      </w:r>
      <w:r>
        <w:rPr>
          <w:sz w:val="21"/>
          <w:szCs w:val="21"/>
        </w:rPr>
        <w:t xml:space="preserve">Um modelo, no contexto do AR,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conjunto de dados de treino.</w:t>
      </w:r>
    </w:p>
    <w:p>
      <w:pPr>
        <w:keepNext/>
        <w:keepLines/>
        <w:tabs>
          <w:tab w:val="left" w:pos="500"/>
        </w:tabs>
        <w:spacing w:after="30" w:line="264"/>
        <w:ind w:left="500" w:hanging="300"/>
      </w:pPr>
      <w:r>
        <w:rPr>
          <w:b/>
          <w:bCs/>
          <w:color w:val="6B7280"/>
          <w:sz w:val="20"/>
          <w:szCs w:val="20"/>
        </w:rPr>
        <w:t xml:space="preserve">b)	</w:t>
      </w:r>
      <w:r>
        <w:rPr>
          <w:sz w:val="20"/>
          <w:szCs w:val="20"/>
        </w:rPr>
        <w:t xml:space="preserve">o fator de desconto.</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rede neural obrigatória em todo agente.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previsão de como o ambiente reage às ações.</w:t>
      </w:r>
    </w:p>
    <w:p>
      <w:pPr>
        <w:keepNext/>
        <w:spacing w:after="60" w:before="140" w:line="276"/>
      </w:pPr>
      <w:r>
        <w:rPr>
          <w:b/>
          <w:bCs/>
          <w:color w:val="4F46E5"/>
          <w:sz w:val="21"/>
          <w:szCs w:val="21"/>
        </w:rPr>
        <w:t xml:space="preserve">Questão 15. </w:t>
      </w:r>
      <w:r>
        <w:rPr>
          <w:sz w:val="21"/>
          <w:szCs w:val="21"/>
        </w:rPr>
        <w:t xml:space="preserve">Métodos "livres de modelo" (model-free) são aqueles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usam recompensas.</w:t>
      </w:r>
    </w:p>
    <w:p>
      <w:pPr>
        <w:keepNext/>
        <w:keepLines/>
        <w:tabs>
          <w:tab w:val="left" w:pos="500"/>
        </w:tabs>
        <w:spacing w:after="30" w:line="264"/>
        <w:ind w:left="500" w:hanging="300"/>
      </w:pPr>
      <w:r>
        <w:rPr>
          <w:b/>
          <w:bCs/>
          <w:color w:val="6B7280"/>
          <w:sz w:val="20"/>
          <w:szCs w:val="20"/>
        </w:rPr>
        <w:t xml:space="preserve">b)	</w:t>
      </w:r>
      <w:r>
        <w:rPr>
          <w:sz w:val="20"/>
          <w:szCs w:val="20"/>
        </w:rPr>
        <w:t xml:space="preserve">dispensam a política.</w:t>
      </w:r>
    </w:p>
    <w:p>
      <w:pPr>
        <w:keepNext/>
        <w:keepLines/>
        <w:tabs>
          <w:tab w:val="left" w:pos="500"/>
        </w:tabs>
        <w:spacing w:after="30" w:line="264"/>
        <w:ind w:left="500" w:hanging="300"/>
      </w:pPr>
      <w:r>
        <w:rPr>
          <w:b/>
          <w:bCs/>
          <w:color w:val="6B7280"/>
          <w:sz w:val="20"/>
          <w:szCs w:val="20"/>
        </w:rPr>
        <w:t xml:space="preserve">c)	</w:t>
      </w:r>
      <w:r>
        <w:rPr>
          <w:sz w:val="20"/>
          <w:szCs w:val="20"/>
        </w:rPr>
        <w:t xml:space="preserve">só funcionam em jogos.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aprendem sem construir ou usar um modelo do ambiente.</w:t>
      </w:r>
    </w:p>
    <w:p>
      <w:pPr>
        <w:keepNext/>
        <w:spacing w:after="60" w:before="140" w:line="276"/>
      </w:pPr>
      <w:r>
        <w:rPr>
          <w:b/>
          <w:bCs/>
          <w:color w:val="4F46E5"/>
          <w:sz w:val="21"/>
          <w:szCs w:val="21"/>
        </w:rPr>
        <w:t xml:space="preserve">Questão 16. </w:t>
      </w:r>
      <w:r>
        <w:rPr>
          <w:sz w:val="21"/>
          <w:szCs w:val="21"/>
        </w:rPr>
        <w:t xml:space="preserve">O dilema exploração × aproveitamento descreve a tensão entre:</w:t>
      </w:r>
    </w:p>
    <w:p>
      <w:pPr>
        <w:keepNext/>
        <w:keepLines/>
        <w:tabs>
          <w:tab w:val="left" w:pos="500"/>
        </w:tabs>
        <w:spacing w:after="30" w:line="264"/>
        <w:ind w:left="500" w:hanging="300"/>
      </w:pPr>
      <w:r>
        <w:rPr>
          <w:b/>
          <w:bCs/>
          <w:color w:val="6B7280"/>
          <w:sz w:val="20"/>
          <w:szCs w:val="20"/>
        </w:rPr>
        <w:t xml:space="preserve">a)	</w:t>
      </w:r>
      <w:r>
        <w:rPr>
          <w:sz w:val="20"/>
          <w:szCs w:val="20"/>
        </w:rPr>
        <w:t xml:space="preserve">treinar e testar.</w:t>
      </w:r>
    </w:p>
    <w:p>
      <w:pPr>
        <w:keepNext/>
        <w:keepLines/>
        <w:tabs>
          <w:tab w:val="left" w:pos="500"/>
        </w:tabs>
        <w:spacing w:after="30" w:line="264"/>
        <w:ind w:left="500" w:hanging="300"/>
      </w:pPr>
      <w:r>
        <w:rPr>
          <w:b/>
          <w:bCs/>
          <w:color w:val="6B7280"/>
          <w:sz w:val="20"/>
          <w:szCs w:val="20"/>
        </w:rPr>
        <w:t xml:space="preserve">b)	</w:t>
      </w:r>
      <w:r>
        <w:rPr>
          <w:sz w:val="20"/>
          <w:szCs w:val="20"/>
        </w:rPr>
        <w:t xml:space="preserve">tentar ações novas e repetir a que parece melhor.</w:t>
      </w:r>
    </w:p>
    <w:p>
      <w:pPr>
        <w:keepNext/>
        <w:keepLines/>
        <w:tabs>
          <w:tab w:val="left" w:pos="500"/>
        </w:tabs>
        <w:spacing w:after="30" w:line="264"/>
        <w:ind w:left="500" w:hanging="300"/>
      </w:pPr>
      <w:r>
        <w:rPr>
          <w:b/>
          <w:bCs/>
          <w:color w:val="6B7280"/>
          <w:sz w:val="20"/>
          <w:szCs w:val="20"/>
        </w:rPr>
        <w:t xml:space="preserve">c)	</w:t>
      </w:r>
      <w:r>
        <w:rPr>
          <w:sz w:val="20"/>
          <w:szCs w:val="20"/>
        </w:rPr>
        <w:t xml:space="preserve">episódios e passos.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política e valor.</w:t>
      </w:r>
    </w:p>
    <w:p>
      <w:pPr>
        <w:keepNext/>
        <w:spacing w:after="60" w:before="140" w:line="276"/>
      </w:pPr>
      <w:r>
        <w:rPr>
          <w:b/>
          <w:bCs/>
          <w:color w:val="4F46E5"/>
          <w:sz w:val="21"/>
          <w:szCs w:val="21"/>
        </w:rPr>
        <w:t xml:space="preserve">Questão 17. </w:t>
      </w:r>
      <w:r>
        <w:rPr>
          <w:sz w:val="21"/>
          <w:szCs w:val="21"/>
        </w:rPr>
        <w:t xml:space="preserve">O problema da atribuição de crédito consiste em:</w:t>
      </w:r>
    </w:p>
    <w:p>
      <w:pPr>
        <w:keepNext/>
        <w:keepLines/>
        <w:tabs>
          <w:tab w:val="left" w:pos="500"/>
        </w:tabs>
        <w:spacing w:after="30" w:line="264"/>
        <w:ind w:left="500" w:hanging="300"/>
      </w:pPr>
      <w:r>
        <w:rPr>
          <w:b/>
          <w:bCs/>
          <w:color w:val="6B7280"/>
          <w:sz w:val="20"/>
          <w:szCs w:val="20"/>
        </w:rPr>
        <w:t xml:space="preserve">a)	</w:t>
      </w:r>
      <w:r>
        <w:rPr>
          <w:sz w:val="20"/>
          <w:szCs w:val="20"/>
        </w:rPr>
        <w:t xml:space="preserve">dividir os dados em treino e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descobrir quais ações passadas foram responsáveis por uma recompensa tardia.</w:t>
      </w:r>
    </w:p>
    <w:p>
      <w:pPr>
        <w:keepNext/>
        <w:keepLines/>
        <w:tabs>
          <w:tab w:val="left" w:pos="500"/>
        </w:tabs>
        <w:spacing w:after="30" w:line="264"/>
        <w:ind w:left="500" w:hanging="300"/>
      </w:pPr>
      <w:r>
        <w:rPr>
          <w:b/>
          <w:bCs/>
          <w:color w:val="6B7280"/>
          <w:sz w:val="20"/>
          <w:szCs w:val="20"/>
        </w:rPr>
        <w:t xml:space="preserve">c)	</w:t>
      </w:r>
      <w:r>
        <w:rPr>
          <w:sz w:val="20"/>
          <w:szCs w:val="20"/>
        </w:rPr>
        <w:t xml:space="preserve">calcular o fator de desconto.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escolher a quantidade de episódios.</w:t>
      </w:r>
    </w:p>
    <w:p>
      <w:pPr>
        <w:keepNext/>
        <w:spacing w:after="60" w:before="140" w:line="276"/>
      </w:pPr>
      <w:r>
        <w:rPr>
          <w:b/>
          <w:bCs/>
          <w:color w:val="4F46E5"/>
          <w:sz w:val="21"/>
          <w:szCs w:val="21"/>
        </w:rPr>
        <w:t xml:space="preserve">Questão 18. </w:t>
      </w:r>
      <w:r>
        <w:rPr>
          <w:sz w:val="21"/>
          <w:szCs w:val="21"/>
        </w:rPr>
        <w:t xml:space="preserve">Premiar um robô aspirador por cada porção de sujeira coletada pode levá-lo a derrubar a lixeira. Isso ilustra:</w:t>
      </w:r>
    </w:p>
    <w:p>
      <w:pPr>
        <w:keepNext/>
        <w:keepLines/>
        <w:tabs>
          <w:tab w:val="left" w:pos="500"/>
        </w:tabs>
        <w:spacing w:after="30" w:line="264"/>
        <w:ind w:left="500" w:hanging="300"/>
      </w:pPr>
      <w:r>
        <w:rPr>
          <w:b/>
          <w:bCs/>
          <w:color w:val="6B7280"/>
          <w:sz w:val="20"/>
          <w:szCs w:val="20"/>
        </w:rPr>
        <w:t xml:space="preserve">a)	</w:t>
      </w:r>
      <w:r>
        <w:rPr>
          <w:sz w:val="20"/>
          <w:szCs w:val="20"/>
        </w:rPr>
        <w:t xml:space="preserve">o desconto excessivo.</w:t>
      </w:r>
    </w:p>
    <w:p>
      <w:pPr>
        <w:keepNext/>
        <w:keepLines/>
        <w:tabs>
          <w:tab w:val="left" w:pos="500"/>
        </w:tabs>
        <w:spacing w:after="30" w:line="264"/>
        <w:ind w:left="500" w:hanging="300"/>
      </w:pPr>
      <w:r>
        <w:rPr>
          <w:b/>
          <w:bCs/>
          <w:color w:val="6B7280"/>
          <w:sz w:val="20"/>
          <w:szCs w:val="20"/>
        </w:rPr>
        <w:t xml:space="preserve">b)	</w:t>
      </w:r>
      <w:r>
        <w:rPr>
          <w:sz w:val="20"/>
          <w:szCs w:val="20"/>
        </w:rPr>
        <w:t xml:space="preserve">o dilema exploração-aproveitamento.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estado terminal.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recompensa mal especificada.</w:t>
      </w:r>
    </w:p>
    <w:p>
      <w:pPr>
        <w:keepNext/>
        <w:spacing w:after="60" w:before="140" w:line="276"/>
      </w:pPr>
      <w:r>
        <w:rPr>
          <w:b/>
          <w:bCs/>
          <w:color w:val="4F46E5"/>
          <w:sz w:val="21"/>
          <w:szCs w:val="21"/>
        </w:rPr>
        <w:t xml:space="preserve">Questão 19. </w:t>
      </w:r>
      <w:r>
        <w:rPr>
          <w:sz w:val="21"/>
          <w:szCs w:val="21"/>
        </w:rPr>
        <w:t xml:space="preserve">Quem escreveu a base teórica da programação dinâmica, central para o AR?</w:t>
      </w:r>
    </w:p>
    <w:p>
      <w:pPr>
        <w:keepNext/>
        <w:keepLines/>
        <w:tabs>
          <w:tab w:val="left" w:pos="500"/>
        </w:tabs>
        <w:spacing w:after="30" w:line="264"/>
        <w:ind w:left="500" w:hanging="300"/>
      </w:pPr>
      <w:r>
        <w:rPr>
          <w:b/>
          <w:bCs/>
          <w:color w:val="6B7280"/>
          <w:sz w:val="20"/>
          <w:szCs w:val="20"/>
        </w:rPr>
        <w:t xml:space="preserve">a)	</w:t>
      </w:r>
      <w:r>
        <w:rPr>
          <w:sz w:val="20"/>
          <w:szCs w:val="20"/>
        </w:rPr>
        <w:t xml:space="preserve">Arthur Samuel.</w:t>
      </w:r>
    </w:p>
    <w:p>
      <w:pPr>
        <w:keepNext/>
        <w:keepLines/>
        <w:tabs>
          <w:tab w:val="left" w:pos="500"/>
        </w:tabs>
        <w:spacing w:after="30" w:line="264"/>
        <w:ind w:left="500" w:hanging="300"/>
      </w:pPr>
      <w:r>
        <w:rPr>
          <w:b/>
          <w:bCs/>
          <w:color w:val="6B7280"/>
          <w:sz w:val="20"/>
          <w:szCs w:val="20"/>
        </w:rPr>
        <w:t xml:space="preserve">b)	</w:t>
      </w:r>
      <w:r>
        <w:rPr>
          <w:sz w:val="20"/>
          <w:szCs w:val="20"/>
        </w:rPr>
        <w:t xml:space="preserve">Frank Rosenblatt.</w:t>
      </w:r>
    </w:p>
    <w:p>
      <w:pPr>
        <w:keepNext/>
        <w:keepLines/>
        <w:tabs>
          <w:tab w:val="left" w:pos="500"/>
        </w:tabs>
        <w:spacing w:after="30" w:line="264"/>
        <w:ind w:left="500" w:hanging="300"/>
      </w:pPr>
      <w:r>
        <w:rPr>
          <w:b/>
          <w:bCs/>
          <w:color w:val="6B7280"/>
          <w:sz w:val="20"/>
          <w:szCs w:val="20"/>
        </w:rPr>
        <w:t xml:space="preserve">c)	</w:t>
      </w:r>
      <w:r>
        <w:rPr>
          <w:sz w:val="20"/>
          <w:szCs w:val="20"/>
        </w:rPr>
        <w:t xml:space="preserve">Richard Bellman.</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Geoffrey Hinton.</w:t>
      </w:r>
    </w:p>
    <w:p>
      <w:pPr>
        <w:keepNext/>
        <w:spacing w:after="60" w:before="140" w:line="276"/>
      </w:pPr>
      <w:r>
        <w:rPr>
          <w:b/>
          <w:bCs/>
          <w:color w:val="4F46E5"/>
          <w:sz w:val="21"/>
          <w:szCs w:val="21"/>
        </w:rPr>
        <w:t xml:space="preserve">Questão 20. </w:t>
      </w:r>
      <w:r>
        <w:rPr>
          <w:sz w:val="21"/>
          <w:szCs w:val="21"/>
        </w:rPr>
        <w:t xml:space="preserve">O programa de damas que melhorava jogando contra si mesmo foi criado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Silver.</w:t>
      </w:r>
    </w:p>
    <w:p>
      <w:pPr>
        <w:keepNext/>
        <w:keepLines/>
        <w:tabs>
          <w:tab w:val="left" w:pos="500"/>
        </w:tabs>
        <w:spacing w:after="30" w:line="264"/>
        <w:ind w:left="500" w:hanging="300"/>
      </w:pPr>
      <w:r>
        <w:rPr>
          <w:b/>
          <w:bCs/>
          <w:color w:val="6B7280"/>
          <w:sz w:val="20"/>
          <w:szCs w:val="20"/>
        </w:rPr>
        <w:t xml:space="preserve">b)	</w:t>
      </w:r>
      <w:r>
        <w:rPr>
          <w:sz w:val="20"/>
          <w:szCs w:val="20"/>
        </w:rPr>
        <w:t xml:space="preserve">Watkins.</w:t>
      </w:r>
    </w:p>
    <w:p>
      <w:pPr>
        <w:keepNext/>
        <w:keepLines/>
        <w:tabs>
          <w:tab w:val="left" w:pos="500"/>
        </w:tabs>
        <w:spacing w:after="30" w:line="264"/>
        <w:ind w:left="500" w:hanging="300"/>
      </w:pPr>
      <w:r>
        <w:rPr>
          <w:b/>
          <w:bCs/>
          <w:color w:val="6B7280"/>
          <w:sz w:val="20"/>
          <w:szCs w:val="20"/>
        </w:rPr>
        <w:t xml:space="preserve">c)	</w:t>
      </w:r>
      <w:r>
        <w:rPr>
          <w:sz w:val="20"/>
          <w:szCs w:val="20"/>
        </w:rPr>
        <w:t xml:space="preserve">Tesauro.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Samuel.</w:t>
      </w:r>
    </w:p>
    <w:p>
      <w:pPr>
        <w:keepNext/>
        <w:spacing w:after="60" w:before="140" w:line="276"/>
      </w:pPr>
      <w:r>
        <w:rPr>
          <w:b/>
          <w:bCs/>
          <w:color w:val="4F46E5"/>
          <w:sz w:val="21"/>
          <w:szCs w:val="21"/>
        </w:rPr>
        <w:t xml:space="preserve">Questão 21. </w:t>
      </w:r>
      <w:r>
        <w:rPr>
          <w:sz w:val="21"/>
          <w:szCs w:val="21"/>
        </w:rPr>
        <w:t xml:space="preserve">O TD-Gammon, de Tesauro, aprendeu a jogar:</w:t>
      </w:r>
    </w:p>
    <w:p>
      <w:pPr>
        <w:keepNext/>
        <w:keepLines/>
        <w:tabs>
          <w:tab w:val="left" w:pos="500"/>
        </w:tabs>
        <w:spacing w:after="30" w:line="264"/>
        <w:ind w:left="500" w:hanging="300"/>
      </w:pPr>
      <w:r>
        <w:rPr>
          <w:b/>
          <w:bCs/>
          <w:color w:val="6B7280"/>
          <w:sz w:val="20"/>
          <w:szCs w:val="20"/>
        </w:rPr>
        <w:t xml:space="preserve">a)	</w:t>
      </w:r>
      <w:r>
        <w:rPr>
          <w:sz w:val="20"/>
          <w:szCs w:val="20"/>
        </w:rPr>
        <w:t xml:space="preserve">gamão.</w:t>
      </w:r>
    </w:p>
    <w:p>
      <w:pPr>
        <w:keepNext/>
        <w:keepLines/>
        <w:tabs>
          <w:tab w:val="left" w:pos="500"/>
        </w:tabs>
        <w:spacing w:after="30" w:line="264"/>
        <w:ind w:left="500" w:hanging="300"/>
      </w:pPr>
      <w:r>
        <w:rPr>
          <w:b/>
          <w:bCs/>
          <w:color w:val="6B7280"/>
          <w:sz w:val="20"/>
          <w:szCs w:val="20"/>
        </w:rPr>
        <w:t xml:space="preserve">b)	</w:t>
      </w:r>
      <w:r>
        <w:rPr>
          <w:sz w:val="20"/>
          <w:szCs w:val="20"/>
        </w:rPr>
        <w:t xml:space="preserve">xadrez.</w:t>
      </w:r>
    </w:p>
    <w:p>
      <w:pPr>
        <w:keepNext/>
        <w:keepLines/>
        <w:tabs>
          <w:tab w:val="left" w:pos="500"/>
        </w:tabs>
        <w:spacing w:after="30" w:line="264"/>
        <w:ind w:left="500" w:hanging="300"/>
      </w:pPr>
      <w:r>
        <w:rPr>
          <w:b/>
          <w:bCs/>
          <w:color w:val="6B7280"/>
          <w:sz w:val="20"/>
          <w:szCs w:val="20"/>
        </w:rPr>
        <w:t xml:space="preserve">c)	</w:t>
      </w:r>
      <w:r>
        <w:rPr>
          <w:sz w:val="20"/>
          <w:szCs w:val="20"/>
        </w:rPr>
        <w:t xml:space="preserve">damas.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Go.</w:t>
      </w:r>
    </w:p>
    <w:p>
      <w:pPr>
        <w:keepNext/>
        <w:spacing w:after="60" w:before="140" w:line="276"/>
      </w:pPr>
      <w:r>
        <w:rPr>
          <w:b/>
          <w:bCs/>
          <w:color w:val="4F46E5"/>
          <w:sz w:val="21"/>
          <w:szCs w:val="21"/>
        </w:rPr>
        <w:t xml:space="preserve">Questão 22. </w:t>
      </w:r>
      <w:r>
        <w:rPr>
          <w:sz w:val="21"/>
          <w:szCs w:val="21"/>
        </w:rPr>
        <w:t xml:space="preserve">O algoritmo DQN (Mnih et al., 2015) ficou famoso por jogar:</w:t>
      </w:r>
    </w:p>
    <w:p>
      <w:pPr>
        <w:keepNext/>
        <w:keepLines/>
        <w:tabs>
          <w:tab w:val="left" w:pos="500"/>
        </w:tabs>
        <w:spacing w:after="30" w:line="264"/>
        <w:ind w:left="500" w:hanging="300"/>
      </w:pPr>
      <w:r>
        <w:rPr>
          <w:b/>
          <w:bCs/>
          <w:color w:val="6B7280"/>
          <w:sz w:val="20"/>
          <w:szCs w:val="20"/>
        </w:rPr>
        <w:t xml:space="preserve">a)	</w:t>
      </w:r>
      <w:r>
        <w:rPr>
          <w:sz w:val="20"/>
          <w:szCs w:val="20"/>
        </w:rPr>
        <w:t xml:space="preserve">jogos sem recompensa.</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jogos de tabuleiro clássicos sem imagens.</w:t>
      </w:r>
    </w:p>
    <w:p>
      <w:pPr>
        <w:keepNext/>
        <w:keepLines/>
        <w:tabs>
          <w:tab w:val="left" w:pos="500"/>
        </w:tabs>
        <w:spacing w:after="30" w:line="264"/>
        <w:ind w:left="500" w:hanging="300"/>
      </w:pPr>
      <w:r>
        <w:rPr>
          <w:b/>
          <w:bCs/>
          <w:color w:val="6B7280"/>
          <w:sz w:val="20"/>
          <w:szCs w:val="20"/>
        </w:rPr>
        <w:t xml:space="preserve">c)	</w:t>
      </w:r>
      <w:r>
        <w:rPr>
          <w:sz w:val="20"/>
          <w:szCs w:val="20"/>
        </w:rPr>
        <w:t xml:space="preserve">jogos de Atari a partir dos pixels da tela.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somente xadrez.</w:t>
      </w:r>
    </w:p>
    <w:p>
      <w:pPr>
        <w:keepNext/>
        <w:spacing w:after="60" w:before="140" w:line="276"/>
      </w:pPr>
      <w:r>
        <w:rPr>
          <w:b/>
          <w:bCs/>
          <w:color w:val="4F46E5"/>
          <w:sz w:val="21"/>
          <w:szCs w:val="21"/>
        </w:rPr>
        <w:t xml:space="preserve">Questão 23. </w:t>
      </w:r>
      <w:r>
        <w:rPr>
          <w:sz w:val="21"/>
          <w:szCs w:val="21"/>
        </w:rPr>
        <w:t xml:space="preserve">No CartPole, a recompensa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−1 por passo.</w:t>
      </w:r>
    </w:p>
    <w:p>
      <w:pPr>
        <w:keepNext/>
        <w:keepLines/>
        <w:tabs>
          <w:tab w:val="left" w:pos="500"/>
        </w:tabs>
        <w:spacing w:after="30" w:line="264"/>
        <w:ind w:left="500" w:hanging="300"/>
      </w:pPr>
      <w:r>
        <w:rPr>
          <w:b/>
          <w:bCs/>
          <w:color w:val="6B7280"/>
          <w:sz w:val="20"/>
          <w:szCs w:val="20"/>
        </w:rPr>
        <w:t xml:space="preserve">b)	</w:t>
      </w:r>
      <w:r>
        <w:rPr>
          <w:sz w:val="20"/>
          <w:szCs w:val="20"/>
        </w:rPr>
        <w:t xml:space="preserve">0 durante o episódio e +1 ao final.</w:t>
      </w:r>
    </w:p>
    <w:p>
      <w:pPr>
        <w:keepNext/>
        <w:keepLines/>
        <w:tabs>
          <w:tab w:val="left" w:pos="500"/>
        </w:tabs>
        <w:spacing w:after="30" w:line="264"/>
        <w:ind w:left="500" w:hanging="300"/>
      </w:pPr>
      <w:r>
        <w:rPr>
          <w:b/>
          <w:bCs/>
          <w:color w:val="6B7280"/>
          <w:sz w:val="20"/>
          <w:szCs w:val="20"/>
        </w:rPr>
        <w:t xml:space="preserve">c)	</w:t>
      </w:r>
      <w:r>
        <w:rPr>
          <w:sz w:val="20"/>
          <w:szCs w:val="20"/>
        </w:rPr>
        <w:t xml:space="preserve">igual ao ângulo do poste.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 por passo em que o poste continua em pé.</w:t>
      </w:r>
    </w:p>
    <w:p>
      <w:pPr>
        <w:keepNext/>
        <w:spacing w:after="60" w:before="140" w:line="276"/>
      </w:pPr>
      <w:r>
        <w:rPr>
          <w:b/>
          <w:bCs/>
          <w:color w:val="4F46E5"/>
          <w:sz w:val="21"/>
          <w:szCs w:val="21"/>
        </w:rPr>
        <w:t xml:space="preserve">Questão 24. </w:t>
      </w:r>
      <w:r>
        <w:rPr>
          <w:sz w:val="21"/>
          <w:szCs w:val="21"/>
        </w:rPr>
        <w:t xml:space="preserve">No método da entropia cruzada descrito no capítulo, a "elite"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pior grupo de episódios.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conjunto de ações proibidas.</w:t>
      </w:r>
    </w:p>
    <w:p>
      <w:pPr>
        <w:keepNext/>
        <w:keepLines/>
        <w:tabs>
          <w:tab w:val="left" w:pos="500"/>
        </w:tabs>
        <w:spacing w:after="30" w:line="264"/>
        <w:ind w:left="500" w:hanging="300"/>
      </w:pPr>
      <w:r>
        <w:rPr>
          <w:b/>
          <w:bCs/>
          <w:color w:val="6B7280"/>
          <w:sz w:val="20"/>
          <w:szCs w:val="20"/>
        </w:rPr>
        <w:t xml:space="preserve">c)	</w:t>
      </w:r>
      <w:r>
        <w:rPr>
          <w:sz w:val="20"/>
          <w:szCs w:val="20"/>
        </w:rPr>
        <w:t xml:space="preserve">os episódios de maior retorno, cujas ações serão imitadas.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ambiente inicial.</w:t>
      </w:r>
    </w:p>
    <w:p>
      <w:pPr>
        <w:keepNext/>
        <w:spacing w:after="60" w:before="140" w:line="276"/>
      </w:pPr>
      <w:r>
        <w:rPr>
          <w:b/>
          <w:bCs/>
          <w:color w:val="4F46E5"/>
          <w:sz w:val="21"/>
          <w:szCs w:val="21"/>
        </w:rPr>
        <w:t xml:space="preserve">Questão 25. </w:t>
      </w:r>
      <w:r>
        <w:rPr>
          <w:sz w:val="21"/>
          <w:szCs w:val="21"/>
        </w:rPr>
        <w:t xml:space="preserve">Qual biblioteca fornece os ambientes de AR usados neste livro?</w:t>
      </w:r>
    </w:p>
    <w:p>
      <w:pPr>
        <w:keepNext/>
        <w:keepLines/>
        <w:tabs>
          <w:tab w:val="left" w:pos="500"/>
        </w:tabs>
        <w:spacing w:after="30" w:line="264"/>
        <w:ind w:left="500" w:hanging="300"/>
      </w:pPr>
      <w:r>
        <w:rPr>
          <w:b/>
          <w:bCs/>
          <w:color w:val="6B7280"/>
          <w:sz w:val="20"/>
          <w:szCs w:val="20"/>
        </w:rPr>
        <w:t xml:space="preserve">a)	</w:t>
      </w:r>
      <w:r>
        <w:rPr>
          <w:sz w:val="20"/>
          <w:szCs w:val="20"/>
        </w:rPr>
        <w:t xml:space="preserve">pandas.</w:t>
      </w:r>
    </w:p>
    <w:p>
      <w:pPr>
        <w:keepNext/>
        <w:keepLines/>
        <w:tabs>
          <w:tab w:val="left" w:pos="500"/>
        </w:tabs>
        <w:spacing w:after="30" w:line="264"/>
        <w:ind w:left="500" w:hanging="300"/>
      </w:pPr>
      <w:r>
        <w:rPr>
          <w:b/>
          <w:bCs/>
          <w:color w:val="6B7280"/>
          <w:sz w:val="20"/>
          <w:szCs w:val="20"/>
        </w:rPr>
        <w:t xml:space="preserve">b)	</w:t>
      </w:r>
      <w:r>
        <w:rPr>
          <w:sz w:val="20"/>
          <w:szCs w:val="20"/>
        </w:rPr>
        <w:t xml:space="preserve">Matplotlib.</w:t>
      </w:r>
    </w:p>
    <w:p>
      <w:pPr>
        <w:keepNext/>
        <w:keepLines/>
        <w:tabs>
          <w:tab w:val="left" w:pos="500"/>
        </w:tabs>
        <w:spacing w:after="30" w:line="264"/>
        <w:ind w:left="500" w:hanging="300"/>
      </w:pPr>
      <w:r>
        <w:rPr>
          <w:b/>
          <w:bCs/>
          <w:color w:val="6B7280"/>
          <w:sz w:val="20"/>
          <w:szCs w:val="20"/>
        </w:rPr>
        <w:t xml:space="preserve">c)	</w:t>
      </w:r>
      <w:r>
        <w:rPr>
          <w:sz w:val="20"/>
          <w:szCs w:val="20"/>
        </w:rPr>
        <w:t xml:space="preserve">Seaborn.</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Gymnasium.</w:t>
      </w:r>
    </w:p>
    <w:p>
      <w:pPr>
        <w:keepNext/>
        <w:spacing w:after="60" w:before="140" w:line="276"/>
      </w:pPr>
      <w:r>
        <w:rPr>
          <w:b/>
          <w:bCs/>
          <w:color w:val="4F46E5"/>
          <w:sz w:val="21"/>
          <w:szCs w:val="21"/>
        </w:rPr>
        <w:t xml:space="preserve">Questão 26. </w:t>
      </w:r>
      <w:r>
        <w:rPr>
          <w:sz w:val="21"/>
          <w:szCs w:val="21"/>
        </w:rPr>
        <w:t xml:space="preserve">Sobre o scikit-learn e o AR, é correto afirmar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ele substitui o Gymnasium.</w:t>
      </w:r>
    </w:p>
    <w:p>
      <w:pPr>
        <w:keepNext/>
        <w:keepLines/>
        <w:tabs>
          <w:tab w:val="left" w:pos="500"/>
        </w:tabs>
        <w:spacing w:after="30" w:line="264"/>
        <w:ind w:left="500" w:hanging="300"/>
      </w:pPr>
      <w:r>
        <w:rPr>
          <w:b/>
          <w:bCs/>
          <w:color w:val="6B7280"/>
          <w:sz w:val="20"/>
          <w:szCs w:val="20"/>
        </w:rPr>
        <w:t xml:space="preserve">b)	</w:t>
      </w:r>
      <w:r>
        <w:rPr>
          <w:sz w:val="20"/>
          <w:szCs w:val="20"/>
        </w:rPr>
        <w:t xml:space="preserve">ele não implementa AR, mas apoia o preparo de dados, a aproximação de funções e a avaliação.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ele só serve para imagens.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ele implementa nativamente todos os algoritmos de AR.</w:t>
      </w:r>
    </w:p>
    <w:p>
      <w:pPr>
        <w:keepNext/>
        <w:spacing w:after="60" w:before="140" w:line="276"/>
      </w:pPr>
      <w:r>
        <w:rPr>
          <w:b/>
          <w:bCs/>
          <w:color w:val="4F46E5"/>
          <w:sz w:val="21"/>
          <w:szCs w:val="21"/>
        </w:rPr>
        <w:t xml:space="preserve">Questão 27. </w:t>
      </w:r>
      <w:r>
        <w:rPr>
          <w:sz w:val="21"/>
          <w:szCs w:val="21"/>
        </w:rPr>
        <w:t xml:space="preserve">Comer um cogumelo dá +5 se comestível e −35 se venenoso; não comer dá 0. Comer compensa quando a probabilidade p de ser venenoso satisfaz:</w:t>
      </w:r>
    </w:p>
    <w:p>
      <w:pPr>
        <w:keepNext/>
        <w:keepLines/>
        <w:tabs>
          <w:tab w:val="left" w:pos="500"/>
        </w:tabs>
        <w:spacing w:after="30" w:line="264"/>
        <w:ind w:left="500" w:hanging="300"/>
      </w:pPr>
      <w:r>
        <w:rPr>
          <w:b/>
          <w:bCs/>
          <w:color w:val="6B7280"/>
          <w:sz w:val="20"/>
          <w:szCs w:val="20"/>
        </w:rPr>
        <w:t xml:space="preserve">a)	</w:t>
      </w:r>
      <w:r>
        <w:rPr>
          <w:sz w:val="20"/>
          <w:szCs w:val="20"/>
        </w:rPr>
        <w:t xml:space="preserve">p &gt; 0,125.</w:t>
      </w:r>
    </w:p>
    <w:p>
      <w:pPr>
        <w:keepNext/>
        <w:keepLines/>
        <w:tabs>
          <w:tab w:val="left" w:pos="500"/>
        </w:tabs>
        <w:spacing w:after="30" w:line="264"/>
        <w:ind w:left="500" w:hanging="300"/>
      </w:pPr>
      <w:r>
        <w:rPr>
          <w:b/>
          <w:bCs/>
          <w:color w:val="6B7280"/>
          <w:sz w:val="20"/>
          <w:szCs w:val="20"/>
        </w:rPr>
        <w:t xml:space="preserve">b)	</w:t>
      </w:r>
      <w:r>
        <w:rPr>
          <w:sz w:val="20"/>
          <w:szCs w:val="20"/>
        </w:rPr>
        <w:t xml:space="preserve">p &lt; 0,125.</w:t>
      </w:r>
    </w:p>
    <w:p>
      <w:pPr>
        <w:keepNext/>
        <w:keepLines/>
        <w:tabs>
          <w:tab w:val="left" w:pos="500"/>
        </w:tabs>
        <w:spacing w:after="30" w:line="264"/>
        <w:ind w:left="500" w:hanging="300"/>
      </w:pPr>
      <w:r>
        <w:rPr>
          <w:b/>
          <w:bCs/>
          <w:color w:val="6B7280"/>
          <w:sz w:val="20"/>
          <w:szCs w:val="20"/>
        </w:rPr>
        <w:t xml:space="preserve">c)	</w:t>
      </w:r>
      <w:r>
        <w:rPr>
          <w:sz w:val="20"/>
          <w:szCs w:val="20"/>
        </w:rPr>
        <w:t xml:space="preserve">p &lt; 0,5.</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 &gt; 0,5.</w:t>
      </w:r>
    </w:p>
    <w:p>
      <w:pPr>
        <w:keepNext/>
        <w:spacing w:after="60" w:before="140" w:line="276"/>
      </w:pPr>
      <w:r>
        <w:rPr>
          <w:b/>
          <w:bCs/>
          <w:color w:val="4F46E5"/>
          <w:sz w:val="21"/>
          <w:szCs w:val="21"/>
        </w:rPr>
        <w:t xml:space="preserve">Questão 28. </w:t>
      </w:r>
      <w:r>
        <w:rPr>
          <w:sz w:val="21"/>
          <w:szCs w:val="21"/>
        </w:rPr>
        <w:t xml:space="preserve">Por que o limiar ótimo no problema dos cogumelos não é 0,5?</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os custos dos erros são assimétricos.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 modelo é ruim.</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o desconto é alto.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a base é pequena.</w:t>
      </w:r>
    </w:p>
    <w:p>
      <w:pPr>
        <w:keepNext/>
        <w:spacing w:after="60" w:before="140" w:line="276"/>
      </w:pPr>
      <w:r>
        <w:rPr>
          <w:b/>
          <w:bCs/>
          <w:color w:val="4F46E5"/>
          <w:sz w:val="21"/>
          <w:szCs w:val="21"/>
        </w:rPr>
        <w:t xml:space="preserve">Questão 29. </w:t>
      </w:r>
      <w:r>
        <w:rPr>
          <w:sz w:val="21"/>
          <w:szCs w:val="21"/>
        </w:rPr>
        <w:t xml:space="preserve">Por que repetimos experimentos de AR com várias sementes aleatórias?</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os resultados costumam variar bastante entre execuções.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 Python exige.</w:t>
      </w:r>
    </w:p>
    <w:p>
      <w:pPr>
        <w:keepNext/>
        <w:keepLines/>
        <w:tabs>
          <w:tab w:val="left" w:pos="500"/>
        </w:tabs>
        <w:spacing w:after="30" w:line="264"/>
        <w:ind w:left="500" w:hanging="300"/>
      </w:pPr>
      <w:r>
        <w:rPr>
          <w:b/>
          <w:bCs/>
          <w:color w:val="6B7280"/>
          <w:sz w:val="20"/>
          <w:szCs w:val="20"/>
        </w:rPr>
        <w:t xml:space="preserve">c)	</w:t>
      </w:r>
      <w:r>
        <w:rPr>
          <w:sz w:val="20"/>
          <w:szCs w:val="20"/>
        </w:rPr>
        <w:t xml:space="preserve">Para aumentar o desconto.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Para eliminar o ambiente.</w:t>
      </w:r>
    </w:p>
    <w:p>
      <w:pPr>
        <w:keepNext/>
        <w:spacing w:after="60" w:before="140" w:line="276"/>
      </w:pPr>
      <w:r>
        <w:rPr>
          <w:b/>
          <w:bCs/>
          <w:color w:val="4F46E5"/>
          <w:sz w:val="21"/>
          <w:szCs w:val="21"/>
        </w:rPr>
        <w:t xml:space="preserve">Questão 30. </w:t>
      </w:r>
      <w:r>
        <w:rPr>
          <w:sz w:val="21"/>
          <w:szCs w:val="21"/>
        </w:rPr>
        <w:t xml:space="preserve">Em quais áreas de alto risco o AR costuma ser treinado em simuladores ou com dados históricos?</w:t>
      </w:r>
    </w:p>
    <w:p>
      <w:pPr>
        <w:keepNext/>
        <w:keepLines/>
        <w:tabs>
          <w:tab w:val="left" w:pos="500"/>
        </w:tabs>
        <w:spacing w:after="30" w:line="264"/>
        <w:ind w:left="500" w:hanging="300"/>
      </w:pPr>
      <w:r>
        <w:rPr>
          <w:b/>
          <w:bCs/>
          <w:color w:val="6B7280"/>
          <w:sz w:val="20"/>
          <w:szCs w:val="20"/>
        </w:rPr>
        <w:t xml:space="preserve">a)	</w:t>
      </w:r>
      <w:r>
        <w:rPr>
          <w:sz w:val="20"/>
          <w:szCs w:val="20"/>
        </w:rPr>
        <w:t xml:space="preserve">Saúde, finanças e direção autônoma.</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em jogos de tabuleiro.</w:t>
      </w:r>
    </w:p>
    <w:p>
      <w:pPr>
        <w:keepNext/>
        <w:keepLines/>
        <w:tabs>
          <w:tab w:val="left" w:pos="500"/>
        </w:tabs>
        <w:spacing w:after="30" w:line="264"/>
        <w:ind w:left="500" w:hanging="300"/>
      </w:pPr>
      <w:r>
        <w:rPr>
          <w:b/>
          <w:bCs/>
          <w:color w:val="6B7280"/>
          <w:sz w:val="20"/>
          <w:szCs w:val="20"/>
        </w:rPr>
        <w:t xml:space="preserve">c)	</w:t>
      </w:r>
      <w:r>
        <w:rPr>
          <w:sz w:val="20"/>
          <w:szCs w:val="20"/>
        </w:rPr>
        <w:t xml:space="preserve">Em nenhuma área.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Somente em planilhas.</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com suas palavras a diferença entre aprendizado supervisionado e aprendizado por reforço. Dê um exemplo de cada.</w:t>
      </w:r>
    </w:p>
    <w:p>
      <w:pPr>
        <w:keepLines/>
        <w:tabs>
          <w:tab w:val="left" w:pos="500"/>
        </w:tabs>
        <w:spacing w:after="80" w:before="120" w:line="288"/>
        <w:ind w:left="500" w:hanging="500"/>
      </w:pPr>
      <w:r>
        <w:rPr>
          <w:b/>
          <w:bCs/>
          <w:color w:val="4F46E5"/>
          <w:sz w:val="21"/>
          <w:szCs w:val="21"/>
        </w:rPr>
        <w:t xml:space="preserve">2.	</w:t>
      </w:r>
      <w:r>
        <w:rPr>
          <w:sz w:val="21"/>
          <w:szCs w:val="21"/>
        </w:rPr>
        <w:t xml:space="preserve">Identifique agente, ambiente, estados, ações e recompensas num sistema de recomendação de vídeos.</w:t>
      </w:r>
    </w:p>
    <w:p>
      <w:pPr>
        <w:keepLines/>
        <w:tabs>
          <w:tab w:val="left" w:pos="500"/>
        </w:tabs>
        <w:spacing w:after="80" w:before="120" w:line="288"/>
        <w:ind w:left="500" w:hanging="500"/>
      </w:pPr>
      <w:r>
        <w:rPr>
          <w:b/>
          <w:bCs/>
          <w:color w:val="4F46E5"/>
          <w:sz w:val="21"/>
          <w:szCs w:val="21"/>
        </w:rPr>
        <w:t xml:space="preserve">3.	</w:t>
      </w:r>
      <w:r>
        <w:rPr>
          <w:sz w:val="21"/>
          <w:szCs w:val="21"/>
        </w:rPr>
        <w:t xml:space="preserve">Por que o estado é importante? O que aconteceria se o agente não percebesse o estado?</w:t>
      </w:r>
    </w:p>
    <w:p>
      <w:pPr>
        <w:keepLines/>
        <w:tabs>
          <w:tab w:val="left" w:pos="500"/>
        </w:tabs>
        <w:spacing w:after="80" w:before="120" w:line="288"/>
        <w:ind w:left="500" w:hanging="500"/>
      </w:pPr>
      <w:r>
        <w:rPr>
          <w:b/>
          <w:bCs/>
          <w:color w:val="4F46E5"/>
          <w:sz w:val="21"/>
          <w:szCs w:val="21"/>
        </w:rPr>
        <w:t xml:space="preserve">4.	</w:t>
      </w:r>
      <w:r>
        <w:rPr>
          <w:sz w:val="21"/>
          <w:szCs w:val="21"/>
        </w:rPr>
        <w:t xml:space="preserve">Calcule o retorno das recompensas 2, 2, 2 com γ = 0,5.</w:t>
      </w:r>
    </w:p>
    <w:p>
      <w:pPr>
        <w:keepLines/>
        <w:tabs>
          <w:tab w:val="left" w:pos="500"/>
        </w:tabs>
        <w:spacing w:after="80" w:before="120" w:line="288"/>
        <w:ind w:left="500" w:hanging="500"/>
      </w:pPr>
      <w:r>
        <w:rPr>
          <w:b/>
          <w:bCs/>
          <w:color w:val="4F46E5"/>
          <w:sz w:val="21"/>
          <w:szCs w:val="21"/>
        </w:rPr>
        <w:t xml:space="preserve">5.	</w:t>
      </w:r>
      <w:r>
        <w:rPr>
          <w:sz w:val="21"/>
          <w:szCs w:val="21"/>
        </w:rPr>
        <w:t xml:space="preserve">Calcule o retorno das recompensas 0, 0, 10 com γ = 0,9 e compare com γ = 0,1. O que isso diz sobre o agente?</w:t>
      </w:r>
    </w:p>
    <w:p>
      <w:pPr>
        <w:keepLines/>
        <w:tabs>
          <w:tab w:val="left" w:pos="500"/>
        </w:tabs>
        <w:spacing w:after="80" w:before="120" w:line="288"/>
        <w:ind w:left="500" w:hanging="500"/>
      </w:pPr>
      <w:r>
        <w:rPr>
          <w:b/>
          <w:bCs/>
          <w:color w:val="4F46E5"/>
          <w:sz w:val="21"/>
          <w:szCs w:val="21"/>
        </w:rPr>
        <w:t xml:space="preserve">6.	</w:t>
      </w:r>
      <w:r>
        <w:rPr>
          <w:sz w:val="21"/>
          <w:szCs w:val="21"/>
        </w:rPr>
        <w:t xml:space="preserve">Por que o desconto γ é útil, tanto do ponto de vista prático quanto matemático?</w:t>
      </w:r>
    </w:p>
    <w:p>
      <w:pPr>
        <w:keepLines/>
        <w:tabs>
          <w:tab w:val="left" w:pos="500"/>
        </w:tabs>
        <w:spacing w:after="80" w:before="120" w:line="288"/>
        <w:ind w:left="500" w:hanging="500"/>
      </w:pPr>
      <w:r>
        <w:rPr>
          <w:b/>
          <w:bCs/>
          <w:color w:val="4F46E5"/>
          <w:sz w:val="21"/>
          <w:szCs w:val="21"/>
        </w:rPr>
        <w:t xml:space="preserve">7.	</w:t>
      </w:r>
      <w:r>
        <w:rPr>
          <w:sz w:val="21"/>
          <w:szCs w:val="21"/>
        </w:rPr>
        <w:t xml:space="preserve">Descreva, com um exemplo do cotidiano, o dilema entre explorar e aproveitar.</w:t>
      </w:r>
    </w:p>
    <w:p>
      <w:pPr>
        <w:keepLines/>
        <w:tabs>
          <w:tab w:val="left" w:pos="500"/>
        </w:tabs>
        <w:spacing w:after="80" w:before="120" w:line="288"/>
        <w:ind w:left="500" w:hanging="500"/>
      </w:pPr>
      <w:r>
        <w:rPr>
          <w:b/>
          <w:bCs/>
          <w:color w:val="4F46E5"/>
          <w:sz w:val="21"/>
          <w:szCs w:val="21"/>
        </w:rPr>
        <w:t xml:space="preserve">8.	</w:t>
      </w:r>
      <w:r>
        <w:rPr>
          <w:sz w:val="21"/>
          <w:szCs w:val="21"/>
        </w:rPr>
        <w:t xml:space="preserve">O que é atribuição de crédito? Por que ela é difícil em jogos como o xadrez?</w:t>
      </w:r>
    </w:p>
    <w:p>
      <w:pPr>
        <w:keepLines/>
        <w:tabs>
          <w:tab w:val="left" w:pos="500"/>
        </w:tabs>
        <w:spacing w:after="80" w:before="120" w:line="288"/>
        <w:ind w:left="500" w:hanging="500"/>
      </w:pPr>
      <w:r>
        <w:rPr>
          <w:b/>
          <w:bCs/>
          <w:color w:val="4F46E5"/>
          <w:sz w:val="21"/>
          <w:szCs w:val="21"/>
        </w:rPr>
        <w:t xml:space="preserve">9.	</w:t>
      </w:r>
      <w:r>
        <w:rPr>
          <w:sz w:val="21"/>
          <w:szCs w:val="21"/>
        </w:rPr>
        <w:t xml:space="preserve">Diferencie política, função valor e modelo, dando um exemplo de cada num jogo de labirinto.</w:t>
      </w:r>
    </w:p>
    <w:p>
      <w:pPr>
        <w:keepLines/>
        <w:tabs>
          <w:tab w:val="left" w:pos="500"/>
        </w:tabs>
        <w:spacing w:after="80" w:before="120" w:line="288"/>
        <w:ind w:left="500" w:hanging="500"/>
      </w:pPr>
      <w:r>
        <w:rPr>
          <w:b/>
          <w:bCs/>
          <w:color w:val="4F46E5"/>
          <w:sz w:val="21"/>
          <w:szCs w:val="21"/>
        </w:rPr>
        <w:t xml:space="preserve">10.	</w:t>
      </w:r>
      <w:r>
        <w:rPr>
          <w:sz w:val="21"/>
          <w:szCs w:val="21"/>
        </w:rPr>
        <w:t xml:space="preserve">Dê um exemplo de recompensa mal especificada diferente do apresentado no capítulo e explique o risco.</w:t>
      </w:r>
    </w:p>
    <w:p>
      <w:pPr>
        <w:keepLines/>
        <w:tabs>
          <w:tab w:val="left" w:pos="500"/>
        </w:tabs>
        <w:spacing w:after="80" w:before="120" w:line="288"/>
        <w:ind w:left="500" w:hanging="500"/>
      </w:pPr>
      <w:r>
        <w:rPr>
          <w:b/>
          <w:bCs/>
          <w:color w:val="4F46E5"/>
          <w:sz w:val="21"/>
          <w:szCs w:val="21"/>
        </w:rPr>
        <w:t xml:space="preserve">11.	</w:t>
      </w:r>
      <w:r>
        <w:rPr>
          <w:sz w:val="21"/>
          <w:szCs w:val="21"/>
        </w:rPr>
        <w:t xml:space="preserve">Por que o scikit-learn é útil no estudo do AR, apesar de não implementar algoritmos de AR?</w:t>
      </w:r>
    </w:p>
    <w:p>
      <w:pPr>
        <w:keepLines/>
        <w:tabs>
          <w:tab w:val="left" w:pos="500"/>
        </w:tabs>
        <w:spacing w:after="80" w:before="120" w:line="288"/>
        <w:ind w:left="500" w:hanging="500"/>
      </w:pPr>
      <w:r>
        <w:rPr>
          <w:b/>
          <w:bCs/>
          <w:color w:val="4F46E5"/>
          <w:sz w:val="21"/>
          <w:szCs w:val="21"/>
        </w:rPr>
        <w:t xml:space="preserve">12.	</w:t>
      </w:r>
      <w:r>
        <w:rPr>
          <w:sz w:val="21"/>
          <w:szCs w:val="21"/>
        </w:rPr>
        <w:t xml:space="preserve">Explique o método da entropia cruzada usado no CartPole, passo a passo.</w:t>
      </w:r>
    </w:p>
    <w:p>
      <w:pPr>
        <w:keepLines/>
        <w:tabs>
          <w:tab w:val="left" w:pos="500"/>
        </w:tabs>
        <w:spacing w:after="80" w:before="120" w:line="288"/>
        <w:ind w:left="500" w:hanging="500"/>
      </w:pPr>
      <w:r>
        <w:rPr>
          <w:b/>
          <w:bCs/>
          <w:color w:val="4F46E5"/>
          <w:sz w:val="21"/>
          <w:szCs w:val="21"/>
        </w:rPr>
        <w:t xml:space="preserve">13.	</w:t>
      </w:r>
      <w:r>
        <w:rPr>
          <w:sz w:val="21"/>
          <w:szCs w:val="21"/>
        </w:rPr>
        <w:t xml:space="preserve">No problema dos cogumelos, demonstre que o limiar de decisão ótimo para comer é p &lt; 0,125.</w:t>
      </w:r>
    </w:p>
    <w:p>
      <w:pPr>
        <w:keepLines/>
        <w:tabs>
          <w:tab w:val="left" w:pos="500"/>
        </w:tabs>
        <w:spacing w:after="80" w:before="120" w:line="288"/>
        <w:ind w:left="500" w:hanging="500"/>
      </w:pPr>
      <w:r>
        <w:rPr>
          <w:b/>
          <w:bCs/>
          <w:color w:val="4F46E5"/>
          <w:sz w:val="21"/>
          <w:szCs w:val="21"/>
        </w:rPr>
        <w:t xml:space="preserve">14.	</w:t>
      </w:r>
      <w:r>
        <w:rPr>
          <w:sz w:val="21"/>
          <w:szCs w:val="21"/>
        </w:rPr>
        <w:t xml:space="preserve">Por que um classificador com 99% de acurácia pode ainda ser ruim como política de decisão?</w:t>
      </w:r>
    </w:p>
    <w:p>
      <w:pPr>
        <w:keepLines/>
        <w:tabs>
          <w:tab w:val="left" w:pos="500"/>
        </w:tabs>
        <w:spacing w:after="80" w:before="120" w:line="288"/>
        <w:ind w:left="500" w:hanging="500"/>
      </w:pPr>
      <w:r>
        <w:rPr>
          <w:b/>
          <w:bCs/>
          <w:color w:val="4F46E5"/>
          <w:sz w:val="21"/>
          <w:szCs w:val="21"/>
        </w:rPr>
        <w:t xml:space="preserve">15.	</w:t>
      </w:r>
      <w:r>
        <w:rPr>
          <w:sz w:val="21"/>
          <w:szCs w:val="21"/>
        </w:rPr>
        <w:t xml:space="preserve">Cite dois marcos históricos do AR e explique a importância de cada um.</w:t>
      </w:r>
    </w:p>
    <w:p>
      <w:pPr>
        <w:keepLines/>
        <w:tabs>
          <w:tab w:val="left" w:pos="500"/>
        </w:tabs>
        <w:spacing w:after="80" w:before="120" w:line="288"/>
        <w:ind w:left="500" w:hanging="500"/>
      </w:pPr>
      <w:r>
        <w:rPr>
          <w:b/>
          <w:bCs/>
          <w:color w:val="4F46E5"/>
          <w:sz w:val="21"/>
          <w:szCs w:val="21"/>
        </w:rPr>
        <w:t xml:space="preserve">16.	</w:t>
      </w:r>
      <w:r>
        <w:rPr>
          <w:sz w:val="21"/>
          <w:szCs w:val="21"/>
        </w:rPr>
        <w:t xml:space="preserve">Por que o AR é mais difícil de avaliar do que um classificador supervisionado?</w:t>
      </w:r>
    </w:p>
    <w:p>
      <w:pPr>
        <w:keepLines/>
        <w:tabs>
          <w:tab w:val="left" w:pos="500"/>
        </w:tabs>
        <w:spacing w:after="80" w:before="120" w:line="288"/>
        <w:ind w:left="500" w:hanging="500"/>
      </w:pPr>
      <w:r>
        <w:rPr>
          <w:b/>
          <w:bCs/>
          <w:color w:val="4F46E5"/>
          <w:sz w:val="21"/>
          <w:szCs w:val="21"/>
        </w:rPr>
        <w:t xml:space="preserve">17.	</w:t>
      </w:r>
      <w:r>
        <w:rPr>
          <w:sz w:val="21"/>
          <w:szCs w:val="21"/>
        </w:rPr>
        <w:t xml:space="preserve">Qual a diferença entre tarefas episódicas e contínuas? Dê um exemplo de cada.</w:t>
      </w:r>
    </w:p>
    <w:p>
      <w:pPr>
        <w:keepLines/>
        <w:tabs>
          <w:tab w:val="left" w:pos="500"/>
        </w:tabs>
        <w:spacing w:after="80" w:before="120" w:line="288"/>
        <w:ind w:left="500" w:hanging="500"/>
      </w:pPr>
      <w:r>
        <w:rPr>
          <w:b/>
          <w:bCs/>
          <w:color w:val="4F46E5"/>
          <w:sz w:val="21"/>
          <w:szCs w:val="21"/>
        </w:rPr>
        <w:t xml:space="preserve">18.	</w:t>
      </w:r>
      <w:r>
        <w:rPr>
          <w:sz w:val="21"/>
          <w:szCs w:val="21"/>
        </w:rPr>
        <w:t xml:space="preserve">Por que o AR em saúde costuma usar simuladores ou dados históricos?</w:t>
      </w:r>
    </w:p>
    <w:p>
      <w:pPr>
        <w:keepLines/>
        <w:tabs>
          <w:tab w:val="left" w:pos="500"/>
        </w:tabs>
        <w:spacing w:after="80" w:before="120" w:line="288"/>
        <w:ind w:left="500" w:hanging="500"/>
      </w:pPr>
      <w:r>
        <w:rPr>
          <w:b/>
          <w:bCs/>
          <w:color w:val="4F46E5"/>
          <w:sz w:val="21"/>
          <w:szCs w:val="21"/>
        </w:rPr>
        <w:t xml:space="preserve">19.	</w:t>
      </w:r>
      <w:r>
        <w:rPr>
          <w:sz w:val="21"/>
          <w:szCs w:val="21"/>
        </w:rPr>
        <w:t xml:space="preserve">No projeto do capítulo, por que a profundidade da árvore e o percentil da elite afetam o desempenho?</w:t>
      </w:r>
    </w:p>
    <w:p>
      <w:pPr>
        <w:keepLines/>
        <w:tabs>
          <w:tab w:val="left" w:pos="500"/>
        </w:tabs>
        <w:spacing w:after="80" w:before="120" w:line="288"/>
        <w:ind w:left="500" w:hanging="500"/>
      </w:pPr>
      <w:r>
        <w:rPr>
          <w:b/>
          <w:bCs/>
          <w:color w:val="4F46E5"/>
          <w:sz w:val="21"/>
          <w:szCs w:val="21"/>
        </w:rPr>
        <w:t xml:space="preserve">20.	</w:t>
      </w:r>
      <w:r>
        <w:rPr>
          <w:sz w:val="21"/>
          <w:szCs w:val="21"/>
        </w:rPr>
        <w:t xml:space="preserve">Proponha uma situação do seu cotidiano ou profissão que possa ser modelada como AR e defina seus elementos.</w:t>
      </w:r>
    </w:p>
    <w:p>
      <w:pPr>
        <w:sectPr>
          <w:headerReference w:type="default" r:id="rId11"/>
          <w:footerReference w:type="default" r:id="rId12"/>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2" descr="Faixa decorativa do capítulo 2"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2 — Bandits Multi-Armados: Explorar ou Aproveitar?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Formular o problema dos bandits multi-armados e explicar o dilema exploração × aproveitamento.</w:t>
            </w:r>
          </w:p>
          <w:p>
            <w:pPr>
              <w:pStyle w:val="ListParagraph"/>
              <w:numPr>
                <w:ilvl w:val="0"/>
                <w:numId w:val="2"/>
              </w:numPr>
              <w:spacing w:after="50" w:line="276"/>
            </w:pPr>
            <w:r>
              <w:rPr>
                <w:sz w:val="20"/>
                <w:szCs w:val="20"/>
              </w:rPr>
              <w:t xml:space="preserve">Estimar o valor de uma ação com a média amostral e com a regra de atualização incremental.</w:t>
            </w:r>
          </w:p>
          <w:p>
            <w:pPr>
              <w:pStyle w:val="ListParagraph"/>
              <w:numPr>
                <w:ilvl w:val="0"/>
                <w:numId w:val="2"/>
              </w:numPr>
              <w:spacing w:after="50" w:line="276"/>
            </w:pPr>
            <w:r>
              <w:rPr>
                <w:sz w:val="20"/>
                <w:szCs w:val="20"/>
              </w:rPr>
              <w:t xml:space="preserve">Implementar e comparar as estratégias gulosa, ε-gulosa, UCB e Thompson Sampling.</w:t>
            </w:r>
          </w:p>
          <w:p>
            <w:pPr>
              <w:pStyle w:val="ListParagraph"/>
              <w:numPr>
                <w:ilvl w:val="0"/>
                <w:numId w:val="2"/>
              </w:numPr>
              <w:spacing w:after="50" w:line="276"/>
            </w:pPr>
            <w:r>
              <w:rPr>
                <w:sz w:val="20"/>
                <w:szCs w:val="20"/>
              </w:rPr>
              <w:t xml:space="preserve">Medir o desempenho com recompensa média, frequência da ação ótima e arrependimento acumulado.</w:t>
            </w:r>
          </w:p>
          <w:p>
            <w:pPr>
              <w:pStyle w:val="ListParagraph"/>
              <w:numPr>
                <w:ilvl w:val="0"/>
                <w:numId w:val="2"/>
              </w:numPr>
              <w:spacing w:after="50" w:line="276"/>
            </w:pPr>
            <w:r>
              <w:rPr>
                <w:sz w:val="20"/>
                <w:szCs w:val="20"/>
              </w:rPr>
              <w:t xml:space="preserve">Adaptar as estimativas a ambientes que mudam com o tempo.</w:t>
            </w:r>
          </w:p>
          <w:p>
            <w:pPr>
              <w:pStyle w:val="ListParagraph"/>
              <w:numPr>
                <w:ilvl w:val="0"/>
                <w:numId w:val="2"/>
              </w:numPr>
              <w:spacing w:after="50" w:line="276"/>
            </w:pPr>
            <w:r>
              <w:rPr>
                <w:sz w:val="20"/>
                <w:szCs w:val="20"/>
              </w:rPr>
              <w:t xml:space="preserve">Explicar o que é um bandit contextual e aplicá-lo com scikit-learn.</w:t>
            </w:r>
          </w:p>
        </w:tc>
      </w:tr>
    </w:tbl>
    <w:p>
      <w:pPr>
        <w:spacing w:after="200" w:line="120"/>
      </w:pPr>
    </w:p>
    <w:p>
      <w:pPr>
        <w:pStyle w:val="Heading3"/>
        <w:keepNext/>
      </w:pPr>
      <w:r>
        <w:t xml:space="preserve">2.1 O cassino com muitos braços</w:t>
      </w:r>
    </w:p>
    <w:p>
      <w:pPr>
        <w:spacing w:after="120" w:line="300"/>
        <w:jc w:val="left"/>
      </w:pPr>
      <w:r>
        <w:rPr>
          <w:sz w:val="21"/>
          <w:szCs w:val="21"/>
        </w:rPr>
        <w:t xml:space="preserve">Imagine um cassino com várias máquinas caça-níqueis. Cada uma paga, em média, um prêmio diferente, mas </w:t>
      </w:r>
      <w:r>
        <w:rPr>
          <w:b/>
          <w:bCs/>
          <w:sz w:val="21"/>
          <w:szCs w:val="21"/>
        </w:rPr>
        <w:t xml:space="preserve">você não sabe qual paga mais</w:t>
      </w:r>
      <w:r>
        <w:rPr>
          <w:sz w:val="21"/>
          <w:szCs w:val="21"/>
        </w:rPr>
        <w:t xml:space="preserve">. Você tem 1.000 fichas. Como jogá-las para ganhar o máximo?</w:t>
      </w:r>
    </w:p>
    <w:p>
      <w:pPr>
        <w:spacing w:after="120" w:line="300"/>
        <w:jc w:val="left"/>
      </w:pPr>
      <w:r>
        <w:rPr>
          <w:sz w:val="21"/>
          <w:szCs w:val="21"/>
        </w:rPr>
        <w:t xml:space="preserve">Se jogar todas numa máquina só, pode ter escolhido a pior. Se testar todas igualmente, desperdiça fichas nas ruins. O ideal é </w:t>
      </w:r>
      <w:r>
        <w:rPr>
          <w:b/>
          <w:bCs/>
          <w:sz w:val="21"/>
          <w:szCs w:val="21"/>
        </w:rPr>
        <w:t xml:space="preserve">descobrir</w:t>
      </w:r>
      <w:r>
        <w:rPr>
          <w:sz w:val="21"/>
          <w:szCs w:val="21"/>
        </w:rPr>
        <w:t xml:space="preserve"> quais são boas e, aos poucos, </w:t>
      </w:r>
      <w:r>
        <w:rPr>
          <w:b/>
          <w:bCs/>
          <w:sz w:val="21"/>
          <w:szCs w:val="21"/>
        </w:rPr>
        <w:t xml:space="preserve">concentrar</w:t>
      </w:r>
      <w:r>
        <w:rPr>
          <w:sz w:val="21"/>
          <w:szCs w:val="21"/>
        </w:rPr>
        <w:t xml:space="preserve"> as fichas nelas.</w:t>
      </w:r>
    </w:p>
    <w:p>
      <w:pPr>
        <w:keepNext/>
        <w:spacing w:after="60" w:before="120"/>
        <w:jc w:val="center"/>
      </w:pPr>
      <w:r>
        <w:drawing>
          <wp:inline distT="0" distB="0" distL="0" distR="0">
            <wp:extent cx="5715000" cy="2352675"/>
            <wp:effectExtent t="0" r="0" b="0" l="0"/>
            <wp:docPr id="1" name="f2_cassino" descr="Figura 2.1 — O problema dos bandits: várias &quot;máquinas&quot; (braços) com prêmios médios desconhecidos." title="f2_cass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2352675"/>
                    </a:xfrm>
                    <a:prstGeom prst="rect">
                      <a:avLst/>
                    </a:prstGeom>
                  </pic:spPr>
                </pic:pic>
              </a:graphicData>
            </a:graphic>
          </wp:inline>
        </w:drawing>
      </w:r>
    </w:p>
    <w:p>
      <w:pPr>
        <w:spacing w:after="200"/>
        <w:jc w:val="center"/>
      </w:pPr>
      <w:r>
        <w:rPr>
          <w:i/>
          <w:iCs/>
          <w:color w:val="6B7280"/>
          <w:sz w:val="17"/>
          <w:szCs w:val="17"/>
        </w:rPr>
        <w:t xml:space="preserve">Figura 2.1 — O problema dos bandits: várias "máquinas" (braços) com prêmios médios desconhecidos.</w:t>
      </w:r>
    </w:p>
    <w:p>
      <w:pPr>
        <w:spacing w:after="120" w:line="300"/>
        <w:jc w:val="left"/>
      </w:pPr>
      <w:r>
        <w:rPr>
          <w:sz w:val="21"/>
          <w:szCs w:val="21"/>
        </w:rPr>
        <w:t xml:space="preserve">Esse é o </w:t>
      </w:r>
      <w:r>
        <w:rPr>
          <w:b/>
          <w:bCs/>
          <w:sz w:val="21"/>
          <w:szCs w:val="21"/>
        </w:rPr>
        <w:t xml:space="preserve">problema dos bandits multi-armados</w:t>
      </w:r>
      <w:r>
        <w:rPr>
          <w:sz w:val="21"/>
          <w:szCs w:val="21"/>
        </w:rPr>
        <w:t xml:space="preserve"> (</w:t>
      </w:r>
      <w:r>
        <w:rPr>
          <w:i/>
          <w:iCs/>
          <w:sz w:val="21"/>
          <w:szCs w:val="21"/>
        </w:rPr>
        <w:t xml:space="preserve">multi-armed bandit</w:t>
      </w:r>
      <w:r>
        <w:rPr>
          <w:sz w:val="21"/>
          <w:szCs w:val="21"/>
        </w:rPr>
        <w:t xml:space="preserve">). O nome vem da gíria "bandido de um braço só" para caça-níqueis. O problema foi estudado desde o início da estatística moderna (THOMPSON, 1933; ROBBINS, 1952).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Bandits estão por toda parte</w:t>
            </w:r>
          </w:p>
          <w:p>
            <w:pPr>
              <w:pStyle w:val="ListParagraph"/>
              <w:numPr>
                <w:ilvl w:val="0"/>
                <w:numId w:val="2"/>
              </w:numPr>
              <w:spacing w:after="60" w:line="276"/>
            </w:pPr>
            <w:r>
              <w:rPr>
                <w:b/>
                <w:bCs/>
                <w:sz w:val="20"/>
                <w:szCs w:val="20"/>
              </w:rPr>
              <w:t xml:space="preserve">Restaurantes:</w:t>
            </w:r>
            <w:r>
              <w:rPr>
                <w:sz w:val="20"/>
                <w:szCs w:val="20"/>
              </w:rPr>
              <w:t xml:space="preserve"> ir ao favorito ou testar um novo?</w:t>
            </w:r>
          </w:p>
          <w:p>
            <w:pPr>
              <w:pStyle w:val="ListParagraph"/>
              <w:numPr>
                <w:ilvl w:val="0"/>
                <w:numId w:val="2"/>
              </w:numPr>
              <w:spacing w:after="60" w:line="276"/>
            </w:pPr>
            <w:r>
              <w:rPr>
                <w:b/>
                <w:bCs/>
                <w:sz w:val="20"/>
                <w:szCs w:val="20"/>
              </w:rPr>
              <w:t xml:space="preserve">Anúncios online:</w:t>
            </w:r>
            <w:r>
              <w:rPr>
                <w:sz w:val="20"/>
                <w:szCs w:val="20"/>
              </w:rPr>
              <w:t xml:space="preserve"> qual banner mostrar a cada visitante?</w:t>
            </w:r>
          </w:p>
          <w:p>
            <w:pPr>
              <w:pStyle w:val="ListParagraph"/>
              <w:numPr>
                <w:ilvl w:val="0"/>
                <w:numId w:val="2"/>
              </w:numPr>
              <w:spacing w:after="60" w:line="276"/>
            </w:pPr>
            <w:r>
              <w:rPr>
                <w:b/>
                <w:bCs/>
                <w:sz w:val="20"/>
                <w:szCs w:val="20"/>
              </w:rPr>
              <w:t xml:space="preserve">Remédios em testes clínicos:</w:t>
            </w:r>
            <w:r>
              <w:rPr>
                <w:sz w:val="20"/>
                <w:szCs w:val="20"/>
              </w:rPr>
              <w:t xml:space="preserve"> como dar mais pacientes ao tratamento que parece melhor sem abandonar a investigação dos outros?</w:t>
            </w:r>
          </w:p>
          <w:p>
            <w:pPr>
              <w:pStyle w:val="ListParagraph"/>
              <w:numPr>
                <w:ilvl w:val="0"/>
                <w:numId w:val="2"/>
              </w:numPr>
              <w:spacing w:after="60" w:line="276"/>
            </w:pPr>
            <w:r>
              <w:rPr>
                <w:b/>
                <w:bCs/>
                <w:sz w:val="20"/>
                <w:szCs w:val="20"/>
              </w:rPr>
              <w:t xml:space="preserve">Notícias:</w:t>
            </w:r>
            <w:r>
              <w:rPr>
                <w:sz w:val="20"/>
                <w:szCs w:val="20"/>
              </w:rPr>
              <w:t xml:space="preserve"> qual manchete atrai mais cliques? (LI et al., 2010)</w:t>
            </w:r>
          </w:p>
        </w:tc>
      </w:tr>
    </w:tbl>
    <w:p>
      <w:pPr>
        <w:spacing w:after="140" w:line="120"/>
      </w:pPr>
    </w:p>
    <w:p>
      <w:pPr>
        <w:pStyle w:val="Heading4"/>
        <w:keepNext/>
      </w:pPr>
      <w:r>
        <w:t xml:space="preserve">2.1.1 Por que começar por aqui?</w:t>
      </w:r>
    </w:p>
    <w:p>
      <w:pPr>
        <w:spacing w:after="120" w:line="300"/>
        <w:jc w:val="left"/>
      </w:pPr>
      <w:r>
        <w:rPr>
          <w:sz w:val="21"/>
          <w:szCs w:val="21"/>
        </w:rPr>
        <w:t xml:space="preserve">O bandit é a </w:t>
      </w:r>
      <w:r>
        <w:rPr>
          <w:b/>
          <w:bCs/>
          <w:sz w:val="21"/>
          <w:szCs w:val="21"/>
        </w:rPr>
        <w:t xml:space="preserve">versão mais simples do AR</w:t>
      </w:r>
      <w:r>
        <w:rPr>
          <w:sz w:val="21"/>
          <w:szCs w:val="21"/>
        </w:rPr>
        <w:t xml:space="preserve">: há uma única situação (sempre o mesmo "cassino") e as ações </w:t>
      </w:r>
      <w:r>
        <w:rPr>
          <w:b/>
          <w:bCs/>
          <w:sz w:val="21"/>
          <w:szCs w:val="21"/>
        </w:rPr>
        <w:t xml:space="preserve">não mudam o estado do mundo</w:t>
      </w:r>
      <w:r>
        <w:rPr>
          <w:sz w:val="21"/>
          <w:szCs w:val="21"/>
        </w:rPr>
        <w:t xml:space="preserve">. Isso nos permite estudar, de forma limpa, o dilema que atravessa todo o livro: </w:t>
      </w:r>
      <w:r>
        <w:rPr>
          <w:b/>
          <w:bCs/>
          <w:sz w:val="21"/>
          <w:szCs w:val="21"/>
        </w:rPr>
        <w:t xml:space="preserve">explorar ou aproveitar</w:t>
      </w:r>
      <w:r>
        <w:rPr>
          <w:sz w:val="21"/>
          <w:szCs w:val="21"/>
        </w:rPr>
        <w:t xml:space="preserve">.</w:t>
      </w:r>
    </w:p>
    <w:p>
      <w:pPr>
        <w:pStyle w:val="Heading3"/>
        <w:keepNext/>
      </w:pPr>
      <w:r>
        <w:t xml:space="preserve">2.2 Formulação</w:t>
      </w:r>
    </w:p>
    <w:p>
      <w:pPr>
        <w:spacing w:after="120" w:line="300"/>
        <w:jc w:val="left"/>
      </w:pPr>
      <w:r>
        <w:rPr>
          <w:sz w:val="21"/>
          <w:szCs w:val="21"/>
        </w:rPr>
        <w:t xml:space="preserve">Há </w:t>
      </w:r>
      <w:r>
        <w:rPr>
          <w:b/>
          <w:bCs/>
          <w:sz w:val="21"/>
          <w:szCs w:val="21"/>
        </w:rPr>
        <w:t xml:space="preserve">k</w:t>
      </w:r>
      <w:r>
        <w:rPr>
          <w:sz w:val="21"/>
          <w:szCs w:val="21"/>
        </w:rPr>
        <w:t xml:space="preserve"> ações (braços). A cada passo </w:t>
      </w:r>
      <w:r>
        <w:rPr>
          <w:i/>
          <w:iCs/>
          <w:sz w:val="21"/>
          <w:szCs w:val="21"/>
        </w:rPr>
        <w:t xml:space="preserve">t</w:t>
      </w:r>
      <w:r>
        <w:rPr>
          <w:sz w:val="21"/>
          <w:szCs w:val="21"/>
        </w:rPr>
        <w:t xml:space="preserve">, o agente escolhe uma ação </w:t>
      </w:r>
      <w:r>
        <w:rPr>
          <w:b/>
          <w:bCs/>
          <w:sz w:val="21"/>
          <w:szCs w:val="21"/>
        </w:rPr>
        <w:t xml:space="preserve">A</w:t>
      </w:r>
      <w:r>
        <w:rPr>
          <w:b/>
          <w:bCs/>
          <w:sz w:val="21"/>
          <w:szCs w:val="21"/>
          <w:vertAlign w:val="subscript"/>
        </w:rPr>
        <w:t xml:space="preserve">t</w:t>
      </w:r>
      <w:r>
        <w:rPr>
          <w:sz w:val="21"/>
          <w:szCs w:val="21"/>
        </w:rPr>
        <w:t xml:space="preserve"> e recebe uma recompensa </w:t>
      </w:r>
      <w:r>
        <w:rPr>
          <w:b/>
          <w:bCs/>
          <w:sz w:val="21"/>
          <w:szCs w:val="21"/>
        </w:rPr>
        <w:t xml:space="preserve">R</w:t>
      </w:r>
      <w:r>
        <w:rPr>
          <w:b/>
          <w:bCs/>
          <w:sz w:val="21"/>
          <w:szCs w:val="21"/>
          <w:vertAlign w:val="subscript"/>
        </w:rPr>
        <w:t xml:space="preserve">t</w:t>
      </w:r>
      <w:r>
        <w:rPr>
          <w:sz w:val="21"/>
          <w:szCs w:val="21"/>
        </w:rPr>
        <w:t xml:space="preserve"> sorteada de uma distribuição que depende só da ação. O </w:t>
      </w:r>
      <w:r>
        <w:rPr>
          <w:b/>
          <w:bCs/>
          <w:sz w:val="21"/>
          <w:szCs w:val="21"/>
        </w:rPr>
        <w:t xml:space="preserve">valor verdadeiro</w:t>
      </w:r>
      <w:r>
        <w:rPr>
          <w:sz w:val="21"/>
          <w:szCs w:val="21"/>
        </w:rPr>
        <w:t xml:space="preserve"> de uma ação </w:t>
      </w:r>
      <w:r>
        <w:rPr>
          <w:i/>
          <w:iCs/>
          <w:sz w:val="21"/>
          <w:szCs w:val="21"/>
        </w:rPr>
        <w:t xml:space="preserve">a</w:t>
      </w:r>
      <w:r>
        <w:rPr>
          <w:sz w:val="21"/>
          <w:szCs w:val="21"/>
        </w:rPr>
        <w:t xml:space="preserve"> é a recompensa média esperada:</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q*(a) = E[ R</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A</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a ]</w:t>
      </w:r>
    </w:p>
    <w:p>
      <w:pPr>
        <w:spacing w:after="120" w:line="300"/>
        <w:jc w:val="left"/>
      </w:pPr>
      <w:r>
        <w:rPr>
          <w:i/>
          <w:iCs/>
          <w:sz w:val="21"/>
          <w:szCs w:val="21"/>
        </w:rPr>
        <w:t xml:space="preserve">Em palavras:</w:t>
      </w:r>
      <w:r>
        <w:rPr>
          <w:sz w:val="21"/>
          <w:szCs w:val="21"/>
        </w:rPr>
        <w:t xml:space="preserve"> "o prêmio médio que a máquina </w:t>
      </w:r>
      <w:r>
        <w:rPr>
          <w:i/>
          <w:iCs/>
          <w:sz w:val="21"/>
          <w:szCs w:val="21"/>
        </w:rPr>
        <w:t xml:space="preserve">a</w:t>
      </w:r>
      <w:r>
        <w:rPr>
          <w:sz w:val="21"/>
          <w:szCs w:val="21"/>
        </w:rPr>
        <w:t xml:space="preserve"> pagaria se eu pudesse jogá-la infinitas vezes". Se soubéssemos q</w:t>
      </w:r>
      <w:r>
        <w:rPr>
          <w:i/>
          <w:iCs/>
          <w:sz w:val="21"/>
          <w:szCs w:val="21"/>
        </w:rPr>
        <w:t xml:space="preserve">, bastaria sempre escolher o maior. Como não sabemos, precisamos </w:t>
      </w:r>
      <w:r>
        <w:rPr>
          <w:i/>
          <w:iCs/>
          <w:sz w:val="21"/>
          <w:szCs w:val="21"/>
        </w:rPr>
        <w:t xml:space="preserve">estimar</w:t>
      </w:r>
      <w:r>
        <w:rPr>
          <w:sz w:val="21"/>
          <w:szCs w:val="21"/>
        </w:rPr>
        <w:t xml:space="preserve">* (usamos </w:t>
      </w:r>
      <w:r>
        <w:rPr>
          <w:sz w:val="21"/>
          <w:szCs w:val="21"/>
        </w:rPr>
        <w:t xml:space="preserve">Q</w:t>
      </w:r>
      <w:r>
        <w:rPr>
          <w:sz w:val="21"/>
          <w:szCs w:val="21"/>
          <w:vertAlign w:val="subscript"/>
        </w:rPr>
        <w:t xml:space="preserve">t</w:t>
      </w:r>
      <w:r>
        <w:rPr>
          <w:sz w:val="21"/>
          <w:szCs w:val="21"/>
        </w:rPr>
        <w:t xml:space="preserve">(a) para a estimativa no passo </w:t>
      </w:r>
      <w:r>
        <w:rPr>
          <w:i/>
          <w:iCs/>
          <w:sz w:val="21"/>
          <w:szCs w:val="21"/>
        </w:rPr>
        <w:t xml:space="preserve">t</w:t>
      </w:r>
      <w:r>
        <w:rPr>
          <w:sz w:val="21"/>
          <w:szCs w:val="21"/>
        </w:rPr>
        <w:t xml:space="preserve">).</w:t>
      </w:r>
    </w:p>
    <w:p>
      <w:pPr>
        <w:keepNext/>
        <w:spacing w:after="60" w:before="120"/>
        <w:jc w:val="center"/>
      </w:pPr>
      <w:r>
        <w:drawing>
          <wp:inline distT="0" distB="0" distL="0" distR="0">
            <wp:extent cx="5715000" cy="2771775"/>
            <wp:effectExtent t="0" r="0" b="0" l="0"/>
            <wp:docPr id="1" name="f2_distribuicoes" descr="Figura 2.2 — Banco de testes de 10 braços: cada braço tem uma média diferente e paga com ruído. O melhor braço (em laranja) é desconhecido do agente." title="f2_distribuic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2771775"/>
                    </a:xfrm>
                    <a:prstGeom prst="rect">
                      <a:avLst/>
                    </a:prstGeom>
                  </pic:spPr>
                </pic:pic>
              </a:graphicData>
            </a:graphic>
          </wp:inline>
        </w:drawing>
      </w:r>
    </w:p>
    <w:p>
      <w:pPr>
        <w:spacing w:after="200"/>
        <w:jc w:val="center"/>
      </w:pPr>
      <w:r>
        <w:rPr>
          <w:i/>
          <w:iCs/>
          <w:color w:val="6B7280"/>
          <w:sz w:val="17"/>
          <w:szCs w:val="17"/>
        </w:rPr>
        <w:t xml:space="preserve">Figura 2.2 — Banco de testes de 10 braços: cada braço tem uma média diferente e paga com ruído. O melhor braço (em laranja) é desconhecido do agente.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Em uma frase</w:t>
            </w:r>
          </w:p>
          <w:p>
            <w:pPr>
              <w:spacing w:after="80" w:line="280"/>
            </w:pPr>
            <w:r>
              <w:rPr>
                <w:sz w:val="20"/>
                <w:szCs w:val="20"/>
              </w:rPr>
              <w:t xml:space="preserve">Em um bandit, o agente tenta descobrir qual ação tem a maior recompensa média </w:t>
            </w:r>
            <w:r>
              <w:rPr>
                <w:b/>
                <w:bCs/>
                <w:sz w:val="20"/>
                <w:szCs w:val="20"/>
              </w:rPr>
              <w:t xml:space="preserve">enquanto</w:t>
            </w:r>
            <w:r>
              <w:rPr>
                <w:sz w:val="20"/>
                <w:szCs w:val="20"/>
              </w:rPr>
              <w:t xml:space="preserve"> joga, e cada jogada tem custo.</w:t>
            </w:r>
          </w:p>
        </w:tc>
      </w:tr>
    </w:tbl>
    <w:p>
      <w:pPr>
        <w:spacing w:after="140" w:line="120"/>
      </w:pPr>
    </w:p>
    <w:p>
      <w:pPr>
        <w:pStyle w:val="Heading3"/>
        <w:keepNext/>
      </w:pPr>
      <w:r>
        <w:t xml:space="preserve">2.3 Estimando valores: a média e sua versão incremental</w:t>
      </w:r>
    </w:p>
    <w:p>
      <w:pPr>
        <w:spacing w:after="120" w:line="300"/>
        <w:jc w:val="left"/>
      </w:pPr>
      <w:r>
        <w:rPr>
          <w:sz w:val="21"/>
          <w:szCs w:val="21"/>
        </w:rPr>
        <w:t xml:space="preserve">A estimativa mais natural é a </w:t>
      </w:r>
      <w:r>
        <w:rPr>
          <w:b/>
          <w:bCs/>
          <w:sz w:val="21"/>
          <w:szCs w:val="21"/>
        </w:rPr>
        <w:t xml:space="preserve">média amostral</w:t>
      </w:r>
      <w:r>
        <w:rPr>
          <w:sz w:val="21"/>
          <w:szCs w:val="21"/>
        </w:rPr>
        <w:t xml:space="preserve">: some as recompensas obtidas ao escolher </w:t>
      </w:r>
      <w:r>
        <w:rPr>
          <w:i/>
          <w:iCs/>
          <w:sz w:val="21"/>
          <w:szCs w:val="21"/>
        </w:rPr>
        <w:t xml:space="preserve">a</w:t>
      </w:r>
      <w:r>
        <w:rPr>
          <w:sz w:val="21"/>
          <w:szCs w:val="21"/>
        </w:rPr>
        <w:t xml:space="preserve"> e divida pelo número de vezes </w:t>
      </w:r>
      <w:r>
        <w:rPr>
          <w:i/>
          <w:iCs/>
          <w:sz w:val="21"/>
          <w:szCs w:val="21"/>
        </w:rPr>
        <w:t xml:space="preserve">N</w:t>
      </w:r>
      <w:r>
        <w:rPr>
          <w:sz w:val="21"/>
          <w:szCs w:val="21"/>
        </w:rPr>
        <w:t xml:space="preserve">(a) em que </w:t>
      </w:r>
      <w:r>
        <w:rPr>
          <w:i/>
          <w:iCs/>
          <w:sz w:val="21"/>
          <w:szCs w:val="21"/>
        </w:rPr>
        <w:t xml:space="preserve">a</w:t>
      </w:r>
      <w:r>
        <w:rPr>
          <w:sz w:val="21"/>
          <w:szCs w:val="21"/>
        </w:rPr>
        <w:t xml:space="preserve"> foi escolhida.</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Q</w:t>
      </w:r>
      <w:r>
        <w:rPr>
          <w:rFonts w:ascii="Cambria Math" w:cs="Cambria Math" w:eastAsia="Cambria Math" w:hAnsi="Cambria Math"/>
          <w:color w:val="312E81"/>
          <w:sz w:val="23"/>
          <w:szCs w:val="23"/>
          <w:vertAlign w:val="subscript"/>
        </w:rPr>
        <w:t xml:space="preserve">n</w:t>
      </w:r>
      <w:r>
        <w:rPr>
          <w:rFonts w:ascii="Cambria Math" w:cs="Cambria Math" w:eastAsia="Cambria Math" w:hAnsi="Cambria Math"/>
          <w:color w:val="312E81"/>
          <w:sz w:val="23"/>
          <w:szCs w:val="23"/>
        </w:rPr>
        <w:t xml:space="preserve"> = (R</w:t>
      </w:r>
      <w:r>
        <w:rPr>
          <w:rFonts w:ascii="Cambria Math" w:cs="Cambria Math" w:eastAsia="Cambria Math" w:hAnsi="Cambria Math"/>
          <w:color w:val="312E81"/>
          <w:sz w:val="23"/>
          <w:szCs w:val="23"/>
          <w:vertAlign w:val="subscript"/>
        </w:rPr>
        <w:t xml:space="preserve">1</w:t>
      </w:r>
      <w:r>
        <w:rPr>
          <w:rFonts w:ascii="Cambria Math" w:cs="Cambria Math" w:eastAsia="Cambria Math" w:hAnsi="Cambria Math"/>
          <w:color w:val="312E81"/>
          <w:sz w:val="23"/>
          <w:szCs w:val="23"/>
        </w:rPr>
        <w:t xml:space="preserve"> + R</w:t>
      </w:r>
      <w:r>
        <w:rPr>
          <w:rFonts w:ascii="Cambria Math" w:cs="Cambria Math" w:eastAsia="Cambria Math" w:hAnsi="Cambria Math"/>
          <w:color w:val="312E81"/>
          <w:sz w:val="23"/>
          <w:szCs w:val="23"/>
          <w:vertAlign w:val="subscript"/>
        </w:rPr>
        <w:t xml:space="preserve">2</w:t>
      </w:r>
      <w:r>
        <w:rPr>
          <w:rFonts w:ascii="Cambria Math" w:cs="Cambria Math" w:eastAsia="Cambria Math" w:hAnsi="Cambria Math"/>
          <w:color w:val="312E81"/>
          <w:sz w:val="23"/>
          <w:szCs w:val="23"/>
        </w:rPr>
        <w:t xml:space="preserve"> + … + R</w:t>
      </w:r>
      <w:r>
        <w:rPr>
          <w:rFonts w:ascii="Cambria Math" w:cs="Cambria Math" w:eastAsia="Cambria Math" w:hAnsi="Cambria Math"/>
          <w:color w:val="312E81"/>
          <w:sz w:val="23"/>
          <w:szCs w:val="23"/>
          <w:vertAlign w:val="subscript"/>
        </w:rPr>
        <w:t xml:space="preserve">n</w:t>
      </w:r>
      <w:r>
        <w:rPr>
          <w:rFonts w:ascii="Cambria Math" w:cs="Cambria Math" w:eastAsia="Cambria Math" w:hAnsi="Cambria Math"/>
          <w:color w:val="312E81"/>
          <w:sz w:val="23"/>
          <w:szCs w:val="23"/>
        </w:rPr>
        <w:t xml:space="preserve">) / n</w:t>
      </w:r>
    </w:p>
    <w:p>
      <w:pPr>
        <w:spacing w:after="120" w:line="300"/>
        <w:jc w:val="left"/>
      </w:pPr>
      <w:r>
        <w:rPr>
          <w:sz w:val="21"/>
          <w:szCs w:val="21"/>
        </w:rPr>
        <w:t xml:space="preserve">Guardar todas as recompensas seria um desperdício de memória. Há um truque elegante: calcular a nova média a partir da </w:t>
      </w:r>
      <w:r>
        <w:rPr>
          <w:b/>
          <w:bCs/>
          <w:sz w:val="21"/>
          <w:szCs w:val="21"/>
        </w:rPr>
        <w:t xml:space="preserve">antiga</w:t>
      </w:r>
      <w:r>
        <w:rPr>
          <w:sz w:val="21"/>
          <w:szCs w:val="21"/>
        </w:rPr>
        <w:t xml:space="preserv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Q</w:t>
      </w:r>
      <w:r>
        <w:rPr>
          <w:rFonts w:ascii="Cambria Math" w:cs="Cambria Math" w:eastAsia="Cambria Math" w:hAnsi="Cambria Math"/>
          <w:color w:val="312E81"/>
          <w:sz w:val="23"/>
          <w:szCs w:val="23"/>
          <w:vertAlign w:val="subscript"/>
        </w:rPr>
        <w:t xml:space="preserve">n+1</w:t>
      </w:r>
      <w:r>
        <w:rPr>
          <w:rFonts w:ascii="Cambria Math" w:cs="Cambria Math" w:eastAsia="Cambria Math" w:hAnsi="Cambria Math"/>
          <w:color w:val="312E81"/>
          <w:sz w:val="23"/>
          <w:szCs w:val="23"/>
        </w:rPr>
        <w:t xml:space="preserve"> = Q</w:t>
      </w:r>
      <w:r>
        <w:rPr>
          <w:rFonts w:ascii="Cambria Math" w:cs="Cambria Math" w:eastAsia="Cambria Math" w:hAnsi="Cambria Math"/>
          <w:color w:val="312E81"/>
          <w:sz w:val="23"/>
          <w:szCs w:val="23"/>
          <w:vertAlign w:val="subscript"/>
        </w:rPr>
        <w:t xml:space="preserve">n</w:t>
      </w:r>
      <w:r>
        <w:rPr>
          <w:rFonts w:ascii="Cambria Math" w:cs="Cambria Math" w:eastAsia="Cambria Math" w:hAnsi="Cambria Math"/>
          <w:color w:val="312E81"/>
          <w:sz w:val="23"/>
          <w:szCs w:val="23"/>
        </w:rPr>
        <w:t xml:space="preserve"> + (1/n) × ( R</w:t>
      </w:r>
      <w:r>
        <w:rPr>
          <w:rFonts w:ascii="Cambria Math" w:cs="Cambria Math" w:eastAsia="Cambria Math" w:hAnsi="Cambria Math"/>
          <w:color w:val="312E81"/>
          <w:sz w:val="23"/>
          <w:szCs w:val="23"/>
          <w:vertAlign w:val="subscript"/>
        </w:rPr>
        <w:t xml:space="preserve">n</w:t>
      </w:r>
      <w:r>
        <w:rPr>
          <w:rFonts w:ascii="Cambria Math" w:cs="Cambria Math" w:eastAsia="Cambria Math" w:hAnsi="Cambria Math"/>
          <w:color w:val="312E81"/>
          <w:sz w:val="23"/>
          <w:szCs w:val="23"/>
        </w:rPr>
        <w:t xml:space="preserve"> − Q</w:t>
      </w:r>
      <w:r>
        <w:rPr>
          <w:rFonts w:ascii="Cambria Math" w:cs="Cambria Math" w:eastAsia="Cambria Math" w:hAnsi="Cambria Math"/>
          <w:color w:val="312E81"/>
          <w:sz w:val="23"/>
          <w:szCs w:val="23"/>
          <w:vertAlign w:val="subscript"/>
        </w:rPr>
        <w:t xml:space="preserve">n</w:t>
      </w:r>
      <w:r>
        <w:rPr>
          <w:rFonts w:ascii="Cambria Math" w:cs="Cambria Math" w:eastAsia="Cambria Math" w:hAnsi="Cambria Math"/>
          <w:color w:val="312E81"/>
          <w:sz w:val="23"/>
          <w:szCs w:val="23"/>
        </w:rPr>
        <w:t xml:space="preserve"> )</w:t>
      </w:r>
    </w:p>
    <w:p>
      <w:pPr>
        <w:spacing w:after="120" w:line="300"/>
        <w:jc w:val="left"/>
      </w:pPr>
      <w:r>
        <w:rPr>
          <w:i/>
          <w:iCs/>
          <w:sz w:val="21"/>
          <w:szCs w:val="21"/>
        </w:rPr>
        <w:t xml:space="preserve">Em palavras:</w:t>
      </w:r>
      <w:r>
        <w:rPr>
          <w:sz w:val="21"/>
          <w:szCs w:val="21"/>
        </w:rPr>
        <w:t xml:space="preserve"> </w:t>
      </w:r>
      <w:r>
        <w:rPr>
          <w:b/>
          <w:bCs/>
          <w:sz w:val="21"/>
          <w:szCs w:val="21"/>
        </w:rPr>
        <w:t xml:space="preserve">novo = velho + passo × (alvo − velho)</w:t>
      </w:r>
      <w:r>
        <w:rPr>
          <w:sz w:val="21"/>
          <w:szCs w:val="21"/>
        </w:rPr>
        <w:t xml:space="preserve">. O termo (R − Q) é o </w:t>
      </w:r>
      <w:r>
        <w:rPr>
          <w:b/>
          <w:bCs/>
          <w:sz w:val="21"/>
          <w:szCs w:val="21"/>
        </w:rPr>
        <w:t xml:space="preserve">erro</w:t>
      </w:r>
      <w:r>
        <w:rPr>
          <w:sz w:val="21"/>
          <w:szCs w:val="21"/>
        </w:rPr>
        <w:t xml:space="preserve">: o quanto a recompensa surpreendeu em relação ao que eu esperava.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Conferindo com números</w:t>
            </w:r>
          </w:p>
          <w:p>
            <w:pPr>
              <w:spacing w:after="80" w:line="280"/>
            </w:pPr>
            <w:r>
              <w:rPr>
                <w:sz w:val="20"/>
                <w:szCs w:val="20"/>
              </w:rPr>
              <w:t xml:space="preserve">Recompensas 4, 6 e 5 chegam uma a uma.</w:t>
            </w:r>
          </w:p>
          <w:p>
            <w:pPr>
              <w:pStyle w:val="ListParagraph"/>
              <w:numPr>
                <w:ilvl w:val="0"/>
                <w:numId w:val="2"/>
              </w:numPr>
              <w:spacing w:after="60" w:line="276"/>
            </w:pPr>
            <w:r>
              <w:rPr>
                <w:sz w:val="20"/>
                <w:szCs w:val="20"/>
              </w:rPr>
              <w:t xml:space="preserve">Após a 1ª: Q = 4.</w:t>
            </w:r>
          </w:p>
          <w:p>
            <w:pPr>
              <w:pStyle w:val="ListParagraph"/>
              <w:numPr>
                <w:ilvl w:val="0"/>
                <w:numId w:val="2"/>
              </w:numPr>
              <w:spacing w:after="60" w:line="276"/>
            </w:pPr>
            <w:r>
              <w:rPr>
                <w:sz w:val="20"/>
                <w:szCs w:val="20"/>
              </w:rPr>
              <w:t xml:space="preserve">Após a 2ª: Q = 4 + (1/2)(6 − 4) = </w:t>
            </w:r>
            <w:r>
              <w:rPr>
                <w:b/>
                <w:bCs/>
                <w:sz w:val="20"/>
                <w:szCs w:val="20"/>
              </w:rPr>
              <w:t xml:space="preserve">5</w:t>
            </w:r>
            <w:r>
              <w:rPr>
                <w:sz w:val="20"/>
                <w:szCs w:val="20"/>
              </w:rPr>
              <w:t xml:space="preserve">.</w:t>
            </w:r>
          </w:p>
          <w:p>
            <w:pPr>
              <w:pStyle w:val="ListParagraph"/>
              <w:numPr>
                <w:ilvl w:val="0"/>
                <w:numId w:val="2"/>
              </w:numPr>
              <w:spacing w:after="60" w:line="276"/>
            </w:pPr>
            <w:r>
              <w:rPr>
                <w:sz w:val="20"/>
                <w:szCs w:val="20"/>
              </w:rPr>
              <w:t xml:space="preserve">Após a 3ª: Q = 5 + (1/3)(5 − 5) = </w:t>
            </w:r>
            <w:r>
              <w:rPr>
                <w:b/>
                <w:bCs/>
                <w:sz w:val="20"/>
                <w:szCs w:val="20"/>
              </w:rPr>
              <w:t xml:space="preserve">5</w:t>
            </w:r>
            <w:r>
              <w:rPr>
                <w:sz w:val="20"/>
                <w:szCs w:val="20"/>
              </w:rPr>
              <w:t xml:space="preserve">. A média de 4, 6 e 5 é, de fato, 5.</w:t>
            </w:r>
          </w:p>
        </w:tc>
      </w:tr>
    </w:tbl>
    <w:p>
      <w:pPr>
        <w:spacing w:after="140" w:line="120"/>
      </w:pPr>
    </w:p>
    <w:p>
      <w:pPr>
        <w:keepNext/>
        <w:spacing w:after="60" w:before="120"/>
        <w:jc w:val="center"/>
      </w:pPr>
      <w:r>
        <w:drawing>
          <wp:inline distT="0" distB="0" distL="0" distR="0">
            <wp:extent cx="5715000" cy="1866900"/>
            <wp:effectExtent t="0" r="0" b="0" l="0"/>
            <wp:docPr id="1" name="f2_incremental" descr="Figura 2.3 — A atualização incremental: a estimativa dá um passo em direção ao alvo." title="f2_incre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1866900"/>
                    </a:xfrm>
                    <a:prstGeom prst="rect">
                      <a:avLst/>
                    </a:prstGeom>
                  </pic:spPr>
                </pic:pic>
              </a:graphicData>
            </a:graphic>
          </wp:inline>
        </w:drawing>
      </w:r>
    </w:p>
    <w:p>
      <w:pPr>
        <w:spacing w:after="200"/>
        <w:jc w:val="center"/>
      </w:pPr>
      <w:r>
        <w:rPr>
          <w:i/>
          <w:iCs/>
          <w:color w:val="6B7280"/>
          <w:sz w:val="17"/>
          <w:szCs w:val="17"/>
        </w:rPr>
        <w:t xml:space="preserve">Figura 2.3 — A atualização incremental: a estimativa dá um passo em direção ao alvo.</w:t>
      </w:r>
    </w:p>
    <w:p>
      <w:pPr>
        <w:spacing w:after="120" w:line="300"/>
        <w:jc w:val="left"/>
      </w:pPr>
      <w:r>
        <w:rPr>
          <w:sz w:val="21"/>
          <w:szCs w:val="21"/>
        </w:rPr>
        <w:t xml:space="preserve">Esta regra, com a forma "estimativa nova = velha + passo × erro", reaparecerá em </w:t>
      </w:r>
      <w:r>
        <w:rPr>
          <w:b/>
          <w:bCs/>
          <w:sz w:val="21"/>
          <w:szCs w:val="21"/>
        </w:rPr>
        <w:t xml:space="preserve">quase todos</w:t>
      </w:r>
      <w:r>
        <w:rPr>
          <w:sz w:val="21"/>
          <w:szCs w:val="21"/>
        </w:rPr>
        <w:t xml:space="preserve"> os algoritmos do livro, incluindo o Q-learning.</w:t>
      </w:r>
    </w:p>
    <w:p>
      <w:pPr>
        <w:pStyle w:val="Heading4"/>
        <w:keepNext/>
      </w:pPr>
      <w:r>
        <w:t xml:space="preserve">2.3.1 Ambientes que mudam: passo constante</w:t>
      </w:r>
    </w:p>
    <w:p>
      <w:pPr>
        <w:spacing w:after="120" w:line="300"/>
        <w:jc w:val="left"/>
      </w:pPr>
      <w:r>
        <w:rPr>
          <w:sz w:val="21"/>
          <w:szCs w:val="21"/>
        </w:rPr>
        <w:t xml:space="preserve">Se o mundo muda (a máquina "esquenta" ou "esfria"), recompensas antigas deixam de ser confiáveis. Trocamos o passo 1/n por um </w:t>
      </w:r>
      <w:r>
        <w:rPr>
          <w:b/>
          <w:bCs/>
          <w:sz w:val="21"/>
          <w:szCs w:val="21"/>
        </w:rPr>
        <w:t xml:space="preserve">passo constante α</w:t>
      </w:r>
      <w:r>
        <w:rPr>
          <w:sz w:val="21"/>
          <w:szCs w:val="21"/>
        </w:rPr>
        <w:t xml:space="preserve"> (por exemplo, 0,1):</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Q</w:t>
      </w:r>
      <w:r>
        <w:rPr>
          <w:rFonts w:ascii="Cambria Math" w:cs="Cambria Math" w:eastAsia="Cambria Math" w:hAnsi="Cambria Math"/>
          <w:color w:val="312E81"/>
          <w:sz w:val="23"/>
          <w:szCs w:val="23"/>
          <w:vertAlign w:val="subscript"/>
        </w:rPr>
        <w:t xml:space="preserve">n+1</w:t>
      </w:r>
      <w:r>
        <w:rPr>
          <w:rFonts w:ascii="Cambria Math" w:cs="Cambria Math" w:eastAsia="Cambria Math" w:hAnsi="Cambria Math"/>
          <w:color w:val="312E81"/>
          <w:sz w:val="23"/>
          <w:szCs w:val="23"/>
        </w:rPr>
        <w:t xml:space="preserve"> = Q</w:t>
      </w:r>
      <w:r>
        <w:rPr>
          <w:rFonts w:ascii="Cambria Math" w:cs="Cambria Math" w:eastAsia="Cambria Math" w:hAnsi="Cambria Math"/>
          <w:color w:val="312E81"/>
          <w:sz w:val="23"/>
          <w:szCs w:val="23"/>
          <w:vertAlign w:val="subscript"/>
        </w:rPr>
        <w:t xml:space="preserve">n</w:t>
      </w:r>
      <w:r>
        <w:rPr>
          <w:rFonts w:ascii="Cambria Math" w:cs="Cambria Math" w:eastAsia="Cambria Math" w:hAnsi="Cambria Math"/>
          <w:color w:val="312E81"/>
          <w:sz w:val="23"/>
          <w:szCs w:val="23"/>
        </w:rPr>
        <w:t xml:space="preserve"> + α × ( R</w:t>
      </w:r>
      <w:r>
        <w:rPr>
          <w:rFonts w:ascii="Cambria Math" w:cs="Cambria Math" w:eastAsia="Cambria Math" w:hAnsi="Cambria Math"/>
          <w:color w:val="312E81"/>
          <w:sz w:val="23"/>
          <w:szCs w:val="23"/>
          <w:vertAlign w:val="subscript"/>
        </w:rPr>
        <w:t xml:space="preserve">n</w:t>
      </w:r>
      <w:r>
        <w:rPr>
          <w:rFonts w:ascii="Cambria Math" w:cs="Cambria Math" w:eastAsia="Cambria Math" w:hAnsi="Cambria Math"/>
          <w:color w:val="312E81"/>
          <w:sz w:val="23"/>
          <w:szCs w:val="23"/>
        </w:rPr>
        <w:t xml:space="preserve"> − Q</w:t>
      </w:r>
      <w:r>
        <w:rPr>
          <w:rFonts w:ascii="Cambria Math" w:cs="Cambria Math" w:eastAsia="Cambria Math" w:hAnsi="Cambria Math"/>
          <w:color w:val="312E81"/>
          <w:sz w:val="23"/>
          <w:szCs w:val="23"/>
          <w:vertAlign w:val="subscript"/>
        </w:rPr>
        <w:t xml:space="preserve">n</w:t>
      </w:r>
      <w:r>
        <w:rPr>
          <w:rFonts w:ascii="Cambria Math" w:cs="Cambria Math" w:eastAsia="Cambria Math" w:hAnsi="Cambria Math"/>
          <w:color w:val="312E81"/>
          <w:sz w:val="23"/>
          <w:szCs w:val="23"/>
        </w:rPr>
        <w:t xml:space="preserve"> )</w:t>
      </w:r>
    </w:p>
    <w:p>
      <w:pPr>
        <w:spacing w:after="120" w:line="300"/>
        <w:jc w:val="left"/>
      </w:pPr>
      <w:r>
        <w:rPr>
          <w:sz w:val="21"/>
          <w:szCs w:val="21"/>
        </w:rPr>
        <w:t xml:space="preserve">Agora as recompensas </w:t>
      </w:r>
      <w:r>
        <w:rPr>
          <w:b/>
          <w:bCs/>
          <w:sz w:val="21"/>
          <w:szCs w:val="21"/>
        </w:rPr>
        <w:t xml:space="preserve">recentes pesam mais</w:t>
      </w:r>
      <w:r>
        <w:rPr>
          <w:sz w:val="21"/>
          <w:szCs w:val="21"/>
        </w:rPr>
        <w:t xml:space="preserve"> que as antigas, e a estimativa "esquece" o passado gradualmente. Com 1/n, todas pesam igual; com α constante, o peso cai exponencialmente com a idade da recompensa.</w:t>
      </w:r>
    </w:p>
    <w:p>
      <w:pPr>
        <w:pStyle w:val="Heading3"/>
        <w:keepNext/>
      </w:pPr>
      <w:r>
        <w:t xml:space="preserve">2.4 Estratégias de decisão</w:t>
      </w:r>
    </w:p>
    <w:p>
      <w:pPr>
        <w:pStyle w:val="Heading4"/>
        <w:keepNext/>
      </w:pPr>
      <w:r>
        <w:t xml:space="preserve">2.4.1 Gulosa: só aproveitar</w:t>
      </w:r>
    </w:p>
    <w:p>
      <w:pPr>
        <w:spacing w:after="120" w:line="300"/>
        <w:jc w:val="left"/>
      </w:pPr>
      <w:r>
        <w:rPr>
          <w:sz w:val="21"/>
          <w:szCs w:val="21"/>
        </w:rPr>
        <w:t xml:space="preserve">A estratégia </w:t>
      </w:r>
      <w:r>
        <w:rPr>
          <w:b/>
          <w:bCs/>
          <w:sz w:val="21"/>
          <w:szCs w:val="21"/>
        </w:rPr>
        <w:t xml:space="preserve">gulosa</w:t>
      </w:r>
      <w:r>
        <w:rPr>
          <w:sz w:val="21"/>
          <w:szCs w:val="21"/>
        </w:rPr>
        <w:t xml:space="preserve"> (</w:t>
      </w:r>
      <w:r>
        <w:rPr>
          <w:i/>
          <w:iCs/>
          <w:sz w:val="21"/>
          <w:szCs w:val="21"/>
        </w:rPr>
        <w:t xml:space="preserve">greedy</w:t>
      </w:r>
      <w:r>
        <w:rPr>
          <w:sz w:val="21"/>
          <w:szCs w:val="21"/>
        </w:rPr>
        <w:t xml:space="preserve">) escolhe sempre a ação de maior Q. É simples, mas arriscada: se as primeiras tentativas enganarem, o agente </w:t>
      </w:r>
      <w:r>
        <w:rPr>
          <w:b/>
          <w:bCs/>
          <w:sz w:val="21"/>
          <w:szCs w:val="21"/>
        </w:rPr>
        <w:t xml:space="preserve">fica preso</w:t>
      </w:r>
      <w:r>
        <w:rPr>
          <w:sz w:val="21"/>
          <w:szCs w:val="21"/>
        </w:rPr>
        <w:t xml:space="preserve"> a uma ação medíocre e nunca descobre a melhor.</w:t>
      </w:r>
    </w:p>
    <w:p>
      <w:pPr>
        <w:pStyle w:val="Heading4"/>
        <w:keepNext/>
      </w:pPr>
      <w:r>
        <w:t xml:space="preserve">2.4.2 ε-gulosa: aproveitar quase sempre, explorar às vezes</w:t>
      </w:r>
    </w:p>
    <w:p>
      <w:pPr>
        <w:spacing w:after="120" w:line="300"/>
        <w:jc w:val="left"/>
      </w:pPr>
      <w:r>
        <w:rPr>
          <w:sz w:val="21"/>
          <w:szCs w:val="21"/>
        </w:rPr>
        <w:t xml:space="preserve">A estratégia </w:t>
      </w:r>
      <w:r>
        <w:rPr>
          <w:b/>
          <w:bCs/>
          <w:sz w:val="21"/>
          <w:szCs w:val="21"/>
        </w:rPr>
        <w:t xml:space="preserve">ε-gulosa</w:t>
      </w:r>
      <w:r>
        <w:rPr>
          <w:sz w:val="21"/>
          <w:szCs w:val="21"/>
        </w:rPr>
        <w:t xml:space="preserve"> (</w:t>
      </w:r>
      <w:r>
        <w:rPr>
          <w:i/>
          <w:iCs/>
          <w:sz w:val="21"/>
          <w:szCs w:val="21"/>
        </w:rPr>
        <w:t xml:space="preserve">ε-greedy</w:t>
      </w:r>
      <w:r>
        <w:rPr>
          <w:sz w:val="21"/>
          <w:szCs w:val="21"/>
        </w:rPr>
        <w:t xml:space="preserve">) faz o seguinte:</w:t>
      </w:r>
    </w:p>
    <w:p>
      <w:pPr>
        <w:pStyle w:val="ListParagraph"/>
        <w:numPr>
          <w:ilvl w:val="0"/>
          <w:numId w:val="2"/>
        </w:numPr>
        <w:spacing w:after="70" w:line="288"/>
      </w:pPr>
      <w:r>
        <w:rPr>
          <w:sz w:val="21"/>
          <w:szCs w:val="21"/>
        </w:rPr>
        <w:t xml:space="preserve">Com probabilidade </w:t>
      </w:r>
      <w:r>
        <w:rPr>
          <w:b/>
          <w:bCs/>
          <w:sz w:val="21"/>
          <w:szCs w:val="21"/>
        </w:rPr>
        <w:t xml:space="preserve">1 − ε</w:t>
      </w:r>
      <w:r>
        <w:rPr>
          <w:sz w:val="21"/>
          <w:szCs w:val="21"/>
        </w:rPr>
        <w:t xml:space="preserve">, escolhe a ação de maior Q (aproveita).</w:t>
      </w:r>
    </w:p>
    <w:p>
      <w:pPr>
        <w:pStyle w:val="ListParagraph"/>
        <w:numPr>
          <w:ilvl w:val="0"/>
          <w:numId w:val="2"/>
        </w:numPr>
        <w:spacing w:after="70" w:line="288"/>
      </w:pPr>
      <w:r>
        <w:rPr>
          <w:sz w:val="21"/>
          <w:szCs w:val="21"/>
        </w:rPr>
        <w:t xml:space="preserve">Com probabilidade </w:t>
      </w:r>
      <w:r>
        <w:rPr>
          <w:b/>
          <w:bCs/>
          <w:sz w:val="21"/>
          <w:szCs w:val="21"/>
        </w:rPr>
        <w:t xml:space="preserve">ε</w:t>
      </w:r>
      <w:r>
        <w:rPr>
          <w:sz w:val="21"/>
          <w:szCs w:val="21"/>
        </w:rPr>
        <w:t xml:space="preserve">, escolhe uma ação </w:t>
      </w:r>
      <w:r>
        <w:rPr>
          <w:b/>
          <w:bCs/>
          <w:sz w:val="21"/>
          <w:szCs w:val="21"/>
        </w:rPr>
        <w:t xml:space="preserve">ao acaso</w:t>
      </w:r>
      <w:r>
        <w:rPr>
          <w:sz w:val="21"/>
          <w:szCs w:val="21"/>
        </w:rPr>
        <w:t xml:space="preserve"> (explora).</w:t>
      </w:r>
    </w:p>
    <w:p>
      <w:pPr>
        <w:spacing w:after="60" w:line="120"/>
      </w:pPr>
    </w:p>
    <w:p>
      <w:pPr>
        <w:spacing w:after="120" w:line="300"/>
        <w:jc w:val="left"/>
      </w:pPr>
      <w:r>
        <w:rPr>
          <w:sz w:val="21"/>
          <w:szCs w:val="21"/>
        </w:rPr>
        <w:t xml:space="preserve">Valores típicos são ε = 0,1 ou 0,01. É a estratégia mais usada em AR por sua simplicidade.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ε-gulosa no jantar</w:t>
            </w:r>
          </w:p>
          <w:p>
            <w:pPr>
              <w:spacing w:after="80" w:line="280"/>
            </w:pPr>
            <w:r>
              <w:rPr>
                <w:sz w:val="20"/>
                <w:szCs w:val="20"/>
              </w:rPr>
              <w:t xml:space="preserve">Com ε = 0,1, em 9 de cada 10 noites você vai ao restaurante favorito; na décima, sorteia um lugar novo.</w:t>
            </w:r>
          </w:p>
        </w:tc>
      </w:tr>
    </w:tbl>
    <w:p>
      <w:pPr>
        <w:spacing w:after="140" w:line="120"/>
      </w:pPr>
    </w:p>
    <w:p>
      <w:pPr>
        <w:pStyle w:val="Heading4"/>
        <w:keepNext/>
      </w:pPr>
      <w:r>
        <w:t xml:space="preserve">2.4.3 Valores iniciais otimistas</w:t>
      </w:r>
    </w:p>
    <w:p>
      <w:pPr>
        <w:spacing w:after="120" w:line="300"/>
        <w:jc w:val="left"/>
      </w:pPr>
      <w:r>
        <w:rPr>
          <w:sz w:val="21"/>
          <w:szCs w:val="21"/>
        </w:rPr>
        <w:t xml:space="preserve">Se você começa com Q muito alto (por exemplo, 5, quando as recompensas reais são ~1), </w:t>
      </w:r>
      <w:r>
        <w:rPr>
          <w:b/>
          <w:bCs/>
          <w:sz w:val="21"/>
          <w:szCs w:val="21"/>
        </w:rPr>
        <w:t xml:space="preserve">toda</w:t>
      </w:r>
      <w:r>
        <w:rPr>
          <w:sz w:val="21"/>
          <w:szCs w:val="21"/>
        </w:rPr>
        <w:t xml:space="preserve"> ação "decepciona" ao ser testada e o agente tenta todas até as estimativas descerem. É uma forma barata de forçar exploração no início.</w:t>
      </w:r>
    </w:p>
    <w:p>
      <w:pPr>
        <w:pStyle w:val="Heading4"/>
        <w:keepNext/>
      </w:pPr>
      <w:r>
        <w:t xml:space="preserve">2.4.4 UCB: otimismo diante da incerteza</w:t>
      </w:r>
    </w:p>
    <w:p>
      <w:pPr>
        <w:spacing w:after="120" w:line="300"/>
        <w:jc w:val="left"/>
      </w:pPr>
      <w:r>
        <w:rPr>
          <w:sz w:val="21"/>
          <w:szCs w:val="21"/>
        </w:rPr>
        <w:t xml:space="preserve">A estratégia </w:t>
      </w:r>
      <w:r>
        <w:rPr>
          <w:b/>
          <w:bCs/>
          <w:sz w:val="21"/>
          <w:szCs w:val="21"/>
        </w:rPr>
        <w:t xml:space="preserve">UCB</w:t>
      </w:r>
      <w:r>
        <w:rPr>
          <w:sz w:val="21"/>
          <w:szCs w:val="21"/>
        </w:rPr>
        <w:t xml:space="preserve"> (</w:t>
      </w:r>
      <w:r>
        <w:rPr>
          <w:i/>
          <w:iCs/>
          <w:sz w:val="21"/>
          <w:szCs w:val="21"/>
        </w:rPr>
        <w:t xml:space="preserve">Upper Confidence Bound</w:t>
      </w:r>
      <w:r>
        <w:rPr>
          <w:sz w:val="21"/>
          <w:szCs w:val="21"/>
        </w:rPr>
        <w:t xml:space="preserve">, limite superior de confiança) explora de modo mais inteligente: </w:t>
      </w:r>
      <w:r>
        <w:rPr>
          <w:b/>
          <w:bCs/>
          <w:sz w:val="21"/>
          <w:szCs w:val="21"/>
        </w:rPr>
        <w:t xml:space="preserve">prefere as ações incertas com bom potencial</w:t>
      </w:r>
      <w:r>
        <w:rPr>
          <w:sz w:val="21"/>
          <w:szCs w:val="21"/>
        </w:rPr>
        <w:t xml:space="preserve">. Ela escolhe a ação que maximiza:</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A</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argmax</w:t>
      </w:r>
      <w:r>
        <w:rPr>
          <w:rFonts w:ascii="Cambria Math" w:cs="Cambria Math" w:eastAsia="Cambria Math" w:hAnsi="Cambria Math"/>
          <w:color w:val="312E81"/>
          <w:sz w:val="23"/>
          <w:szCs w:val="23"/>
          <w:vertAlign w:val="subscript"/>
        </w:rPr>
        <w:t xml:space="preserve">a</w:t>
      </w:r>
      <w:r>
        <w:rPr>
          <w:rFonts w:ascii="Cambria Math" w:cs="Cambria Math" w:eastAsia="Cambria Math" w:hAnsi="Cambria Math"/>
          <w:color w:val="312E81"/>
          <w:sz w:val="23"/>
          <w:szCs w:val="23"/>
        </w:rPr>
        <w:t xml:space="preserve"> [ Q</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(a) + c × √( ln t / N</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(a) ) ]</w:t>
      </w:r>
    </w:p>
    <w:p>
      <w:pPr>
        <w:spacing w:after="120" w:line="300"/>
        <w:jc w:val="left"/>
      </w:pPr>
      <w:r>
        <w:rPr>
          <w:sz w:val="21"/>
          <w:szCs w:val="21"/>
        </w:rPr>
        <w:t xml:space="preserve">O primeiro termo é </w:t>
      </w:r>
      <w:r>
        <w:rPr>
          <w:b/>
          <w:bCs/>
          <w:sz w:val="21"/>
          <w:szCs w:val="21"/>
        </w:rPr>
        <w:t xml:space="preserve">o que já sei</w:t>
      </w:r>
      <w:r>
        <w:rPr>
          <w:sz w:val="21"/>
          <w:szCs w:val="21"/>
        </w:rPr>
        <w:t xml:space="preserve"> (estimativa). O segundo é um </w:t>
      </w:r>
      <w:r>
        <w:rPr>
          <w:b/>
          <w:bCs/>
          <w:sz w:val="21"/>
          <w:szCs w:val="21"/>
        </w:rPr>
        <w:t xml:space="preserve">bônus de incerteza</w:t>
      </w:r>
      <w:r>
        <w:rPr>
          <w:sz w:val="21"/>
          <w:szCs w:val="21"/>
        </w:rPr>
        <w:t xml:space="preserve">: ele é grande para ações pouco testadas (N pequeno) e diminui conforme as testamos. O parâmetro </w:t>
      </w:r>
      <w:r>
        <w:rPr>
          <w:i/>
          <w:iCs/>
          <w:sz w:val="21"/>
          <w:szCs w:val="21"/>
        </w:rPr>
        <w:t xml:space="preserve">c</w:t>
      </w:r>
      <w:r>
        <w:rPr>
          <w:sz w:val="21"/>
          <w:szCs w:val="21"/>
        </w:rPr>
        <w:t xml:space="preserve"> controla o quanto exploramos. Auer, Cesa-Bianchi e Fischer (2002) provaram que essa estratégia garante um crescimento muito lento do arrependimento.</w:t>
      </w:r>
    </w:p>
    <w:p>
      <w:pPr>
        <w:keepNext/>
        <w:spacing w:after="60" w:before="120"/>
        <w:jc w:val="center"/>
      </w:pPr>
      <w:r>
        <w:drawing>
          <wp:inline distT="0" distB="0" distL="0" distR="0">
            <wp:extent cx="5715000" cy="2733675"/>
            <wp:effectExtent t="0" r="0" b="0" l="0"/>
            <wp:docPr id="1" name="f2_ucb" descr="Figura 2.4 — UCB soma à estimativa um bônus de incerteza. O braço 3 foi pouco testado (n = 5), então ganha um grande bônus e é escolhido." title="f2_u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715000" cy="2733675"/>
                    </a:xfrm>
                    <a:prstGeom prst="rect">
                      <a:avLst/>
                    </a:prstGeom>
                  </pic:spPr>
                </pic:pic>
              </a:graphicData>
            </a:graphic>
          </wp:inline>
        </w:drawing>
      </w:r>
    </w:p>
    <w:p>
      <w:pPr>
        <w:spacing w:after="200"/>
        <w:jc w:val="center"/>
      </w:pPr>
      <w:r>
        <w:rPr>
          <w:i/>
          <w:iCs/>
          <w:color w:val="6B7280"/>
          <w:sz w:val="17"/>
          <w:szCs w:val="17"/>
        </w:rPr>
        <w:t xml:space="preserve">Figura 2.4 — UCB soma à estimativa um bônus de incerteza. O braço 3 foi pouco testado (n = 5), então ganha um grande bônus e é escolhido.</w:t>
      </w:r>
    </w:p>
    <w:p>
      <w:pPr>
        <w:pStyle w:val="Heading4"/>
        <w:keepNext/>
      </w:pPr>
      <w:r>
        <w:t xml:space="preserve">2.4.5 Thompson Sampling: sorteie uma crença e aja nela</w:t>
      </w:r>
    </w:p>
    <w:p>
      <w:pPr>
        <w:spacing w:after="120" w:line="300"/>
        <w:jc w:val="left"/>
      </w:pPr>
      <w:r>
        <w:rPr>
          <w:sz w:val="21"/>
          <w:szCs w:val="21"/>
        </w:rPr>
        <w:t xml:space="preserve">Outra ideia, muito eficaz, é do início do século XX (THOMPSON, 1933). Para recompensas do tipo </w:t>
      </w:r>
      <w:r>
        <w:rPr>
          <w:b/>
          <w:bCs/>
          <w:sz w:val="21"/>
          <w:szCs w:val="21"/>
        </w:rPr>
        <w:t xml:space="preserve">sucesso/fracasso</w:t>
      </w:r>
      <w:r>
        <w:rPr>
          <w:sz w:val="21"/>
          <w:szCs w:val="21"/>
        </w:rPr>
        <w:t xml:space="preserve"> (clique ou não, compra ou não), mantemos para cada ação uma </w:t>
      </w:r>
      <w:r>
        <w:rPr>
          <w:b/>
          <w:bCs/>
          <w:sz w:val="21"/>
          <w:szCs w:val="21"/>
        </w:rPr>
        <w:t xml:space="preserve">crença</w:t>
      </w:r>
      <w:r>
        <w:rPr>
          <w:sz w:val="21"/>
          <w:szCs w:val="21"/>
        </w:rPr>
        <w:t xml:space="preserve"> sobre sua taxa de sucesso, descrita por uma </w:t>
      </w:r>
      <w:r>
        <w:rPr>
          <w:b/>
          <w:bCs/>
          <w:sz w:val="21"/>
          <w:szCs w:val="21"/>
        </w:rPr>
        <w:t xml:space="preserve">distribuição Beta</w:t>
      </w:r>
      <w:r>
        <w:rPr>
          <w:sz w:val="21"/>
          <w:szCs w:val="21"/>
        </w:rPr>
        <w:t xml:space="preserve">. Em cada passo:</w:t>
      </w:r>
    </w:p>
    <w:p>
      <w:pPr>
        <w:pStyle w:val="ListParagraph"/>
        <w:numPr>
          <w:ilvl w:val="0"/>
          <w:numId w:val="7"/>
        </w:numPr>
        <w:spacing w:after="70" w:line="288"/>
      </w:pPr>
      <w:r>
        <w:rPr>
          <w:b/>
          <w:bCs/>
          <w:sz w:val="21"/>
          <w:szCs w:val="21"/>
        </w:rPr>
        <w:t xml:space="preserve">Sorteie</w:t>
      </w:r>
      <w:r>
        <w:rPr>
          <w:sz w:val="21"/>
          <w:szCs w:val="21"/>
        </w:rPr>
        <w:t xml:space="preserve"> uma taxa plausível de cada ação, a partir da sua crença.</w:t>
      </w:r>
    </w:p>
    <w:p>
      <w:pPr>
        <w:pStyle w:val="ListParagraph"/>
        <w:numPr>
          <w:ilvl w:val="0"/>
          <w:numId w:val="7"/>
        </w:numPr>
        <w:spacing w:after="70" w:line="288"/>
      </w:pPr>
      <w:r>
        <w:rPr>
          <w:b/>
          <w:bCs/>
          <w:sz w:val="21"/>
          <w:szCs w:val="21"/>
        </w:rPr>
        <w:t xml:space="preserve">Escolha</w:t>
      </w:r>
      <w:r>
        <w:rPr>
          <w:sz w:val="21"/>
          <w:szCs w:val="21"/>
        </w:rPr>
        <w:t xml:space="preserve"> a ação com o maior sorteio.</w:t>
      </w:r>
    </w:p>
    <w:p>
      <w:pPr>
        <w:pStyle w:val="ListParagraph"/>
        <w:numPr>
          <w:ilvl w:val="0"/>
          <w:numId w:val="7"/>
        </w:numPr>
        <w:spacing w:after="70" w:line="288"/>
      </w:pPr>
      <w:r>
        <w:rPr>
          <w:sz w:val="21"/>
          <w:szCs w:val="21"/>
        </w:rPr>
        <w:t xml:space="preserve">Observe o resultado e </w:t>
      </w:r>
      <w:r>
        <w:rPr>
          <w:b/>
          <w:bCs/>
          <w:sz w:val="21"/>
          <w:szCs w:val="21"/>
        </w:rPr>
        <w:t xml:space="preserve">atualize</w:t>
      </w:r>
      <w:r>
        <w:rPr>
          <w:sz w:val="21"/>
          <w:szCs w:val="21"/>
        </w:rPr>
        <w:t xml:space="preserve"> a crença daquela ação (sucesso soma 1 em </w:t>
      </w:r>
      <w:r>
        <w:rPr>
          <w:i/>
          <w:iCs/>
          <w:sz w:val="21"/>
          <w:szCs w:val="21"/>
        </w:rPr>
        <w:t xml:space="preserve">S</w:t>
      </w:r>
      <w:r>
        <w:rPr>
          <w:sz w:val="21"/>
          <w:szCs w:val="21"/>
        </w:rPr>
        <w:t xml:space="preserve">, fracasso soma 1 em </w:t>
      </w:r>
      <w:r>
        <w:rPr>
          <w:i/>
          <w:iCs/>
          <w:sz w:val="21"/>
          <w:szCs w:val="21"/>
        </w:rPr>
        <w:t xml:space="preserve">F</w:t>
      </w:r>
      <w:r>
        <w:rPr>
          <w:sz w:val="21"/>
          <w:szCs w:val="21"/>
        </w:rPr>
        <w:t xml:space="preserve">).</w:t>
      </w:r>
    </w:p>
    <w:p>
      <w:pPr>
        <w:spacing w:after="60" w:line="120"/>
      </w:pPr>
    </w:p>
    <w:p>
      <w:pPr>
        <w:spacing w:after="120" w:line="300"/>
        <w:jc w:val="left"/>
      </w:pPr>
      <w:r>
        <w:rPr>
          <w:sz w:val="21"/>
          <w:szCs w:val="21"/>
        </w:rPr>
        <w:t xml:space="preserve">Na prática, o sorteio é </w:t>
      </w:r>
      <w:r>
        <w:rPr>
          <w:rFonts w:ascii="Consolas" w:cs="Consolas" w:eastAsia="Consolas" w:hAnsi="Consolas"/>
          <w:color w:val="B91C1C"/>
          <w:sz w:val="19"/>
          <w:szCs w:val="19"/>
          <w:shd w:fill="F3F4F6" w:color="auto" w:val="clear"/>
        </w:rPr>
        <w:t xml:space="preserve">rng.beta(S + 1, F + 1)</w:t>
      </w:r>
      <w:r>
        <w:rPr>
          <w:sz w:val="21"/>
          <w:szCs w:val="21"/>
        </w:rPr>
        <w:t xml:space="preserve">. A distribuição Beta(1, 1) é uniforme (nenhuma opinião). Conforme mais dados chegam, a curva se estreita em torno da taxa verdadeira.</w:t>
      </w:r>
    </w:p>
    <w:p>
      <w:pPr>
        <w:keepNext/>
        <w:spacing w:after="60" w:before="120"/>
        <w:jc w:val="center"/>
      </w:pPr>
      <w:r>
        <w:drawing>
          <wp:inline distT="0" distB="0" distL="0" distR="0">
            <wp:extent cx="5715000" cy="1685925"/>
            <wp:effectExtent t="0" r="0" b="0" l="0"/>
            <wp:docPr id="1" name="f2_thompson" descr="Figura 2.5 — Crenças de Thompson Sampling para três braços, no início, após 30 jogadas e após 300. As curvas se estreitam e o melhor braço (verde) se destaca." title="f2_thomp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1685925"/>
                    </a:xfrm>
                    <a:prstGeom prst="rect">
                      <a:avLst/>
                    </a:prstGeom>
                  </pic:spPr>
                </pic:pic>
              </a:graphicData>
            </a:graphic>
          </wp:inline>
        </w:drawing>
      </w:r>
    </w:p>
    <w:p>
      <w:pPr>
        <w:spacing w:after="200"/>
        <w:jc w:val="center"/>
      </w:pPr>
      <w:r>
        <w:rPr>
          <w:i/>
          <w:iCs/>
          <w:color w:val="6B7280"/>
          <w:sz w:val="17"/>
          <w:szCs w:val="17"/>
        </w:rPr>
        <w:t xml:space="preserve">Figura 2.5 — Crenças de Thompson Sampling para três braços, no início, após 30 jogadas e após 300. As curvas se estreitam e o melhor braço (verde) se destaca.</w:t>
      </w:r>
    </w:p>
    <w:p>
      <w:pPr>
        <w:spacing w:after="120" w:line="300"/>
        <w:jc w:val="left"/>
      </w:pPr>
      <w:r>
        <w:rPr>
          <w:sz w:val="21"/>
          <w:szCs w:val="21"/>
        </w:rPr>
        <w:t xml:space="preserve">Thompson Sampling costuma ter desempenho excelente na prática (CHAPELLE; LI, 2011) e tem garantias teóricas (AGRAWAL; GOYAL, 2012).</w:t>
      </w:r>
    </w:p>
    <w:p>
      <w:pPr>
        <w:pStyle w:val="Heading4"/>
        <w:keepNext/>
      </w:pPr>
      <w:r>
        <w:t xml:space="preserve">2.4.6 Gradiente de preferências (opcional)</w:t>
      </w:r>
    </w:p>
    <w:p>
      <w:pPr>
        <w:spacing w:after="120" w:line="300"/>
        <w:jc w:val="left"/>
      </w:pPr>
      <w:r>
        <w:rPr>
          <w:sz w:val="21"/>
          <w:szCs w:val="21"/>
        </w:rPr>
        <w:t xml:space="preserve">Em vez de estimar valores, podemos aprender </w:t>
      </w:r>
      <w:r>
        <w:rPr>
          <w:b/>
          <w:bCs/>
          <w:sz w:val="21"/>
          <w:szCs w:val="21"/>
        </w:rPr>
        <w:t xml:space="preserve">preferências</w:t>
      </w:r>
      <w:r>
        <w:rPr>
          <w:sz w:val="21"/>
          <w:szCs w:val="21"/>
        </w:rPr>
        <w:t xml:space="preserve"> H(a) e transformá-las em probabilidades pela função </w:t>
      </w:r>
      <w:r>
        <w:rPr>
          <w:i/>
          <w:iCs/>
          <w:sz w:val="21"/>
          <w:szCs w:val="21"/>
        </w:rPr>
        <w:t xml:space="preserve">softmax</w:t>
      </w:r>
      <w:r>
        <w:rPr>
          <w:sz w:val="21"/>
          <w:szCs w:val="21"/>
        </w:rPr>
        <w:t xml:space="preserve"> (que converte números quaisquer em probabilidades que somam 1). Aumentamos a preferência pelas ações que superam a recompensa média e diminuímos as demais. Essa ideia é o embrião dos </w:t>
      </w:r>
      <w:r>
        <w:rPr>
          <w:b/>
          <w:bCs/>
          <w:sz w:val="21"/>
          <w:szCs w:val="21"/>
        </w:rPr>
        <w:t xml:space="preserve">gradientes de política</w:t>
      </w:r>
      <w:r>
        <w:rPr>
          <w:sz w:val="21"/>
          <w:szCs w:val="21"/>
        </w:rPr>
        <w:t xml:space="preserve"> do Capítulo 9 (SUTTON; BARTO, 2018).</w:t>
      </w:r>
    </w:p>
    <w:p>
      <w:pPr>
        <w:pStyle w:val="Heading3"/>
        <w:keepNext/>
      </w:pPr>
      <w:r>
        <w:t xml:space="preserve">2.5 Como medir o sucesso</w:t>
      </w:r>
    </w:p>
    <w:p>
      <w:pPr>
        <w:spacing w:after="120" w:line="300"/>
        <w:jc w:val="left"/>
      </w:pPr>
      <w:r>
        <w:rPr>
          <w:sz w:val="21"/>
          <w:szCs w:val="21"/>
        </w:rPr>
        <w:t xml:space="preserve">Três medidas são usadas:</w:t>
      </w:r>
    </w:p>
    <w:p>
      <w:pPr>
        <w:pStyle w:val="ListParagraph"/>
        <w:numPr>
          <w:ilvl w:val="0"/>
          <w:numId w:val="2"/>
        </w:numPr>
        <w:spacing w:after="70" w:line="288"/>
      </w:pPr>
      <w:r>
        <w:rPr>
          <w:b/>
          <w:bCs/>
          <w:sz w:val="21"/>
          <w:szCs w:val="21"/>
        </w:rPr>
        <w:t xml:space="preserve">Recompensa média por passo:</w:t>
      </w:r>
      <w:r>
        <w:rPr>
          <w:sz w:val="21"/>
          <w:szCs w:val="21"/>
        </w:rPr>
        <w:t xml:space="preserve"> quanto, em média, o agente ganha.</w:t>
      </w:r>
    </w:p>
    <w:p>
      <w:pPr>
        <w:pStyle w:val="ListParagraph"/>
        <w:numPr>
          <w:ilvl w:val="0"/>
          <w:numId w:val="2"/>
        </w:numPr>
        <w:spacing w:after="70" w:line="288"/>
      </w:pPr>
      <w:r>
        <w:rPr>
          <w:b/>
          <w:bCs/>
          <w:sz w:val="21"/>
          <w:szCs w:val="21"/>
        </w:rPr>
        <w:t xml:space="preserve">% da ação ótima:</w:t>
      </w:r>
      <w:r>
        <w:rPr>
          <w:sz w:val="21"/>
          <w:szCs w:val="21"/>
        </w:rPr>
        <w:t xml:space="preserve"> com que frequência escolhe o melhor braço.</w:t>
      </w:r>
    </w:p>
    <w:p>
      <w:pPr>
        <w:pStyle w:val="ListParagraph"/>
        <w:numPr>
          <w:ilvl w:val="0"/>
          <w:numId w:val="2"/>
        </w:numPr>
        <w:spacing w:after="70" w:line="288"/>
      </w:pPr>
      <w:r>
        <w:rPr>
          <w:b/>
          <w:bCs/>
          <w:sz w:val="21"/>
          <w:szCs w:val="21"/>
        </w:rPr>
        <w:t xml:space="preserve">Arrependimento acumulado</w:t>
      </w:r>
      <w:r>
        <w:rPr>
          <w:sz w:val="21"/>
          <w:szCs w:val="21"/>
        </w:rPr>
        <w:t xml:space="preserve"> (</w:t>
      </w:r>
      <w:r>
        <w:rPr>
          <w:i/>
          <w:iCs/>
          <w:sz w:val="21"/>
          <w:szCs w:val="21"/>
        </w:rPr>
        <w:t xml:space="preserve">regret</w:t>
      </w:r>
      <w:r>
        <w:rPr>
          <w:sz w:val="21"/>
          <w:szCs w:val="21"/>
        </w:rPr>
        <w:t xml:space="preserve">): quanto o agente perdeu, no total, por </w:t>
      </w:r>
      <w:r>
        <w:rPr>
          <w:b/>
          <w:bCs/>
          <w:sz w:val="21"/>
          <w:szCs w:val="21"/>
        </w:rPr>
        <w:t xml:space="preserve">não</w:t>
      </w:r>
      <w:r>
        <w:rPr>
          <w:sz w:val="21"/>
          <w:szCs w:val="21"/>
        </w:rPr>
        <w:t xml:space="preserve"> ter jogado sempre o melhor braço.</w:t>
      </w:r>
    </w:p>
    <w:p>
      <w:pPr>
        <w:spacing w:after="60" w:line="120"/>
      </w:pP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Arrependimento(T) = Σ</w:t>
      </w:r>
      <w:r>
        <w:rPr>
          <w:rFonts w:ascii="Cambria Math" w:cs="Cambria Math" w:eastAsia="Cambria Math" w:hAnsi="Cambria Math"/>
          <w:color w:val="312E81"/>
          <w:sz w:val="23"/>
          <w:szCs w:val="23"/>
          <w:vertAlign w:val="subscript"/>
        </w:rPr>
        <w:t xml:space="preserve">t=1</w:t>
      </w:r>
      <w:r>
        <w:rPr>
          <w:rFonts w:ascii="Cambria Math" w:cs="Cambria Math" w:eastAsia="Cambria Math" w:hAnsi="Cambria Math"/>
          <w:color w:val="312E81"/>
          <w:sz w:val="23"/>
          <w:szCs w:val="23"/>
          <w:vertAlign w:val="superscript"/>
        </w:rPr>
        <w:t xml:space="preserve">T</w:t>
      </w:r>
      <w:r>
        <w:rPr>
          <w:rFonts w:ascii="Cambria Math" w:cs="Cambria Math" w:eastAsia="Cambria Math" w:hAnsi="Cambria Math"/>
          <w:color w:val="312E81"/>
          <w:sz w:val="23"/>
          <w:szCs w:val="23"/>
        </w:rPr>
        <w:t xml:space="preserve"> [ q*(melhor) − q*(A</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w:t>
      </w:r>
    </w:p>
    <w:p>
      <w:pPr>
        <w:spacing w:after="120" w:line="300"/>
        <w:jc w:val="left"/>
      </w:pPr>
      <w:r>
        <w:rPr>
          <w:sz w:val="21"/>
          <w:szCs w:val="21"/>
        </w:rPr>
        <w:t xml:space="preserve">Uma boa estratégia tem </w:t>
      </w:r>
      <w:r>
        <w:rPr>
          <w:b/>
          <w:bCs/>
          <w:sz w:val="21"/>
          <w:szCs w:val="21"/>
        </w:rPr>
        <w:t xml:space="preserve">arrependimento que cresce devagar</w:t>
      </w:r>
      <w:r>
        <w:rPr>
          <w:sz w:val="21"/>
          <w:szCs w:val="21"/>
        </w:rPr>
        <w:t xml:space="preserve"> (idealmente de forma logarítmica). O resultado clássico é que nenhuma estratégia pode ter arrependimento que cresça mais devagar que um certo limite logarítmico (LAI; ROBBINS, 1985). Um agente guloso que travou no braço errado tem arrependimento </w:t>
      </w:r>
      <w:r>
        <w:rPr>
          <w:b/>
          <w:bCs/>
          <w:sz w:val="21"/>
          <w:szCs w:val="21"/>
        </w:rPr>
        <w:t xml:space="preserve">linear</w:t>
      </w:r>
      <w:r>
        <w:rPr>
          <w:sz w:val="21"/>
          <w:szCs w:val="21"/>
        </w:rPr>
        <w:t xml:space="preserve">: perde a mesma quantidade a cada passo, para sempre.</w:t>
      </w:r>
    </w:p>
    <w:p>
      <w:pPr>
        <w:pStyle w:val="Heading3"/>
        <w:keepNext/>
      </w:pPr>
      <w:r>
        <w:t xml:space="preserve">2.6 Bandits contextuais</w:t>
      </w:r>
    </w:p>
    <w:p>
      <w:pPr>
        <w:spacing w:after="120" w:line="300"/>
        <w:jc w:val="left"/>
      </w:pPr>
      <w:r>
        <w:rPr>
          <w:sz w:val="21"/>
          <w:szCs w:val="21"/>
        </w:rPr>
        <w:t xml:space="preserve">No bandit simples, o melhor braço é sempre o mesmo. Na vida real, </w:t>
      </w:r>
      <w:r>
        <w:rPr>
          <w:b/>
          <w:bCs/>
          <w:sz w:val="21"/>
          <w:szCs w:val="21"/>
        </w:rPr>
        <w:t xml:space="preserve">depende de quem chega</w:t>
      </w:r>
      <w:r>
        <w:rPr>
          <w:sz w:val="21"/>
          <w:szCs w:val="21"/>
        </w:rPr>
        <w:t xml:space="preserve">. Para um jovem, o melhor anúncio pode ser um; para um idoso, outro. No </w:t>
      </w:r>
      <w:r>
        <w:rPr>
          <w:b/>
          <w:bCs/>
          <w:sz w:val="21"/>
          <w:szCs w:val="21"/>
        </w:rPr>
        <w:t xml:space="preserve">bandit contextual</w:t>
      </w:r>
      <w:r>
        <w:rPr>
          <w:sz w:val="21"/>
          <w:szCs w:val="21"/>
        </w:rPr>
        <w:t xml:space="preserve">, antes de cada decisão o agente observa um </w:t>
      </w:r>
      <w:r>
        <w:rPr>
          <w:b/>
          <w:bCs/>
          <w:sz w:val="21"/>
          <w:szCs w:val="21"/>
        </w:rPr>
        <w:t xml:space="preserve">contexto</w:t>
      </w:r>
      <w:r>
        <w:rPr>
          <w:sz w:val="21"/>
          <w:szCs w:val="21"/>
        </w:rPr>
        <w:t xml:space="preserve"> (idade, local, histórico) e escolhe a ação com base nele.</w:t>
      </w:r>
    </w:p>
    <w:p>
      <w:pPr>
        <w:keepNext/>
        <w:spacing w:after="60" w:before="120"/>
        <w:jc w:val="center"/>
      </w:pPr>
      <w:r>
        <w:drawing>
          <wp:inline distT="0" distB="0" distL="0" distR="0">
            <wp:extent cx="5715000" cy="2057400"/>
            <wp:effectExtent t="0" r="0" b="0" l="0"/>
            <wp:docPr id="1" name="f2_contextual" descr="Figura 2.6 — Bandit contextual: o agente observa o contexto, decide, recebe uma recompensa e aprende. O ciclo é o do AR, mas sem estados que evoluem." title="f2_contex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2057400"/>
                    </a:xfrm>
                    <a:prstGeom prst="rect">
                      <a:avLst/>
                    </a:prstGeom>
                  </pic:spPr>
                </pic:pic>
              </a:graphicData>
            </a:graphic>
          </wp:inline>
        </w:drawing>
      </w:r>
    </w:p>
    <w:p>
      <w:pPr>
        <w:spacing w:after="200"/>
        <w:jc w:val="center"/>
      </w:pPr>
      <w:r>
        <w:rPr>
          <w:i/>
          <w:iCs/>
          <w:color w:val="6B7280"/>
          <w:sz w:val="17"/>
          <w:szCs w:val="17"/>
        </w:rPr>
        <w:t xml:space="preserve">Figura 2.6 — Bandit contextual: o agente observa o contexto, decide, recebe uma recompensa e aprende. O ciclo é o do AR, mas sem estados que evoluem.</w:t>
      </w:r>
    </w:p>
    <w:p>
      <w:pPr>
        <w:spacing w:after="120" w:line="300"/>
        <w:jc w:val="left"/>
      </w:pPr>
      <w:r>
        <w:rPr>
          <w:sz w:val="21"/>
          <w:szCs w:val="21"/>
        </w:rPr>
        <w:t xml:space="preserve">Uma abordagem comum aprende, com </w:t>
      </w:r>
      <w:r>
        <w:rPr>
          <w:b/>
          <w:bCs/>
          <w:sz w:val="21"/>
          <w:szCs w:val="21"/>
        </w:rPr>
        <w:t xml:space="preserve">aprendizado supervisionado</w:t>
      </w:r>
      <w:r>
        <w:rPr>
          <w:sz w:val="21"/>
          <w:szCs w:val="21"/>
        </w:rPr>
        <w:t xml:space="preserve">, um modelo que prevê a recompensa de cada ação dado o contexto, e combina isso com exploração. O algoritmo </w:t>
      </w:r>
      <w:r>
        <w:rPr>
          <w:b/>
          <w:bCs/>
          <w:sz w:val="21"/>
          <w:szCs w:val="21"/>
        </w:rPr>
        <w:t xml:space="preserve">LinUCB</w:t>
      </w:r>
      <w:r>
        <w:rPr>
          <w:sz w:val="21"/>
          <w:szCs w:val="21"/>
        </w:rPr>
        <w:t xml:space="preserve"> faz isso com modelos lineares e um bônus de incerteza (LI et al., 2010) e foi usado para recomendar notícias. Na prática desta aula usaremos o </w:t>
      </w:r>
      <w:r>
        <w:rPr>
          <w:b/>
          <w:bCs/>
          <w:sz w:val="21"/>
          <w:szCs w:val="21"/>
        </w:rPr>
        <w:t xml:space="preserve">scikit-learn</w:t>
      </w:r>
      <w:r>
        <w:rPr>
          <w:sz w:val="21"/>
          <w:szCs w:val="21"/>
        </w:rPr>
        <w:t xml:space="preserve"> para prever a recompensa, em lotes.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O que um bandit não faz</w:t>
            </w:r>
          </w:p>
          <w:p>
            <w:pPr>
              <w:spacing w:after="80" w:line="280"/>
            </w:pPr>
            <w:r>
              <w:rPr>
                <w:sz w:val="20"/>
                <w:szCs w:val="20"/>
              </w:rPr>
              <w:t xml:space="preserve">Um bandit contextual </w:t>
            </w:r>
            <w:r>
              <w:rPr>
                <w:b/>
                <w:bCs/>
                <w:sz w:val="20"/>
                <w:szCs w:val="20"/>
              </w:rPr>
              <w:t xml:space="preserve">não</w:t>
            </w:r>
            <w:r>
              <w:rPr>
                <w:sz w:val="20"/>
                <w:szCs w:val="20"/>
              </w:rPr>
              <w:t xml:space="preserve"> planeja o futuro: a ação de agora não muda o contexto futuro. Quando a ação afeta o que vem depois (como no xadrez), precisamos dos </w:t>
            </w:r>
            <w:r>
              <w:rPr>
                <w:b/>
                <w:bCs/>
                <w:sz w:val="20"/>
                <w:szCs w:val="20"/>
              </w:rPr>
              <w:t xml:space="preserve">Processos de Decisão de Markov</w:t>
            </w:r>
            <w:r>
              <w:rPr>
                <w:sz w:val="20"/>
                <w:szCs w:val="20"/>
              </w:rPr>
              <w:t xml:space="preserve">, do próximo capítulo.</w:t>
            </w:r>
          </w:p>
        </w:tc>
      </w:tr>
    </w:tbl>
    <w:p>
      <w:pPr>
        <w:spacing w:after="140" w:line="120"/>
      </w:pPr>
    </w:p>
    <w:p>
      <w:pPr>
        <w:pStyle w:val="Heading3"/>
        <w:keepNext/>
      </w:pPr>
      <w:r>
        <w:t xml:space="preserve">2.7 Bandits na prática: testes A/B × bandits</w:t>
      </w:r>
    </w:p>
    <w:p>
      <w:pPr>
        <w:spacing w:after="120" w:line="300"/>
        <w:jc w:val="left"/>
      </w:pPr>
      <w:r>
        <w:rPr>
          <w:sz w:val="21"/>
          <w:szCs w:val="21"/>
        </w:rPr>
        <w:t xml:space="preserve">Num </w:t>
      </w:r>
      <w:r>
        <w:rPr>
          <w:b/>
          <w:bCs/>
          <w:sz w:val="21"/>
          <w:szCs w:val="21"/>
        </w:rPr>
        <w:t xml:space="preserve">teste A/B</w:t>
      </w:r>
      <w:r>
        <w:rPr>
          <w:sz w:val="21"/>
          <w:szCs w:val="21"/>
        </w:rPr>
        <w:t xml:space="preserve"> tradicional, divide-se o tráfego igualmente entre as opções por um período e só depois se escolhe a melhor. Com um </w:t>
      </w:r>
      <w:r>
        <w:rPr>
          <w:b/>
          <w:bCs/>
          <w:sz w:val="21"/>
          <w:szCs w:val="21"/>
        </w:rPr>
        <w:t xml:space="preserve">bandit</w:t>
      </w:r>
      <w:r>
        <w:rPr>
          <w:sz w:val="21"/>
          <w:szCs w:val="21"/>
        </w:rPr>
        <w:t xml:space="preserve">, o tráfego migra </w:t>
      </w:r>
      <w:r>
        <w:rPr>
          <w:i/>
          <w:iCs/>
          <w:sz w:val="21"/>
          <w:szCs w:val="21"/>
        </w:rPr>
        <w:t xml:space="preserve">durante</w:t>
      </w:r>
      <w:r>
        <w:rPr>
          <w:sz w:val="21"/>
          <w:szCs w:val="21"/>
        </w:rPr>
        <w:t xml:space="preserve"> o experimento para as opções que vão bem, reduzindo o "custo" de testar. A contrapartida é que a análise estatística fica mais delicada: como a alocação muda ao longo do tempo, os dados não são mais uma amostra balanceada.</w:t>
      </w:r>
    </w:p>
    <w:p>
      <w:pPr>
        <w:pStyle w:val="Heading3"/>
        <w:keepNext/>
      </w:pPr>
      <w:r>
        <w:t xml:space="preserve">2.8 Resumo teórico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4"/>
        <w:gridCol w:w="2958"/>
        <w:gridCol w:w="1908"/>
        <w:gridCol w:w="3818"/>
      </w:tblGrid>
      <w:tr>
        <w:trPr>
          <w:cantSplit/>
          <w:tblHeader/>
        </w:trPr>
        <w:tc>
          <w:tcPr>
            <w:tcW w:type="dxa" w:w="95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Estratégia</w:t>
            </w:r>
          </w:p>
        </w:tc>
        <w:tc>
          <w:tcPr>
            <w:tcW w:type="dxa" w:w="295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Ideia</w:t>
            </w:r>
          </w:p>
        </w:tc>
        <w:tc>
          <w:tcPr>
            <w:tcW w:type="dxa" w:w="190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Vantagem</w:t>
            </w:r>
          </w:p>
        </w:tc>
        <w:tc>
          <w:tcPr>
            <w:tcW w:type="dxa" w:w="381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Cuidado</w:t>
            </w:r>
          </w:p>
        </w:tc>
      </w:tr>
      <w:tr>
        <w:trPr>
          <w:cantSplit/>
          <w:tblHeader w:val="false"/>
        </w:trPr>
        <w:tc>
          <w:tcPr>
            <w:tcW w:type="dxa" w:w="95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Gulosa</w:t>
            </w:r>
          </w:p>
        </w:tc>
        <w:tc>
          <w:tcPr>
            <w:tcW w:type="dxa" w:w="29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Sempre o melhor Q</w:t>
            </w:r>
          </w:p>
        </w:tc>
        <w:tc>
          <w:tcPr>
            <w:tcW w:type="dxa" w:w="19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Simples</w:t>
            </w:r>
          </w:p>
        </w:tc>
        <w:tc>
          <w:tcPr>
            <w:tcW w:type="dxa" w:w="381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Pode travar numa ação ruim</w:t>
            </w:r>
          </w:p>
        </w:tc>
      </w:tr>
      <w:tr>
        <w:trPr>
          <w:cantSplit/>
          <w:tblHeader w:val="false"/>
        </w:trPr>
        <w:tc>
          <w:tcPr>
            <w:tcW w:type="dxa" w:w="95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ε-gulosa</w:t>
            </w:r>
          </w:p>
        </w:tc>
        <w:tc>
          <w:tcPr>
            <w:tcW w:type="dxa" w:w="29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Sorteia ação com prob. ε</w:t>
            </w:r>
          </w:p>
        </w:tc>
        <w:tc>
          <w:tcPr>
            <w:tcW w:type="dxa" w:w="19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Simples e robusta</w:t>
            </w:r>
          </w:p>
        </w:tc>
        <w:tc>
          <w:tcPr>
            <w:tcW w:type="dxa" w:w="381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Explora "às cegas", mesmo depois de saber</w:t>
            </w:r>
          </w:p>
        </w:tc>
      </w:tr>
      <w:tr>
        <w:trPr>
          <w:cantSplit/>
          <w:tblHeader w:val="false"/>
        </w:trPr>
        <w:tc>
          <w:tcPr>
            <w:tcW w:type="dxa" w:w="95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Otimista</w:t>
            </w:r>
          </w:p>
        </w:tc>
        <w:tc>
          <w:tcPr>
            <w:tcW w:type="dxa" w:w="29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Q inicial alto</w:t>
            </w:r>
          </w:p>
        </w:tc>
        <w:tc>
          <w:tcPr>
            <w:tcW w:type="dxa" w:w="19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Barata</w:t>
            </w:r>
          </w:p>
        </w:tc>
        <w:tc>
          <w:tcPr>
            <w:tcW w:type="dxa" w:w="381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Só ajuda no início</w:t>
            </w:r>
          </w:p>
        </w:tc>
      </w:tr>
      <w:tr>
        <w:trPr>
          <w:cantSplit/>
          <w:tblHeader w:val="false"/>
        </w:trPr>
        <w:tc>
          <w:tcPr>
            <w:tcW w:type="dxa" w:w="95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UCB</w:t>
            </w:r>
          </w:p>
        </w:tc>
        <w:tc>
          <w:tcPr>
            <w:tcW w:type="dxa" w:w="29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Estimativa + bônus de incerteza</w:t>
            </w:r>
          </w:p>
        </w:tc>
        <w:tc>
          <w:tcPr>
            <w:tcW w:type="dxa" w:w="190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Explora com critério</w:t>
            </w:r>
          </w:p>
        </w:tc>
        <w:tc>
          <w:tcPr>
            <w:tcW w:type="dxa" w:w="381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Ajustar </w:t>
            </w:r>
            <w:r>
              <w:rPr>
                <w:i/>
                <w:iCs/>
                <w:sz w:val="18"/>
                <w:szCs w:val="18"/>
              </w:rPr>
              <w:t xml:space="preserve">c</w:t>
            </w:r>
          </w:p>
        </w:tc>
      </w:tr>
      <w:tr>
        <w:trPr>
          <w:cantSplit/>
          <w:tblHeader w:val="false"/>
        </w:trPr>
        <w:tc>
          <w:tcPr>
            <w:tcW w:type="dxa" w:w="95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Thompson</w:t>
            </w:r>
          </w:p>
        </w:tc>
        <w:tc>
          <w:tcPr>
            <w:tcW w:type="dxa" w:w="29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Sorteia da crença</w:t>
            </w:r>
          </w:p>
        </w:tc>
        <w:tc>
          <w:tcPr>
            <w:tcW w:type="dxa" w:w="190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Excelente na prática</w:t>
            </w:r>
          </w:p>
        </w:tc>
        <w:tc>
          <w:tcPr>
            <w:tcW w:type="dxa" w:w="381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Precisa de um modelo de crença</w:t>
            </w:r>
          </w:p>
        </w:tc>
      </w:tr>
    </w:tbl>
    <w:p>
      <w:pPr>
        <w:spacing w:after="160" w:line="120"/>
      </w:pPr>
    </w:p>
    <w:p>
      <w:pPr>
        <w:pStyle w:val="Heading3"/>
        <w:keepNext/>
      </w:pPr>
      <w:r>
        <w:t xml:space="preserve">2.9 Mão na massa</w:t>
      </w:r>
    </w:p>
    <w:p>
      <w:pPr>
        <w:pStyle w:val="Heading4"/>
        <w:keepNext/>
      </w:pPr>
      <w:r>
        <w:t xml:space="preserve">2.9.1 O banco de testes de 10 braços</w:t>
      </w:r>
    </w:p>
    <w:p>
      <w:pPr>
        <w:spacing w:after="120" w:line="300"/>
        <w:jc w:val="left"/>
      </w:pPr>
      <w:r>
        <w:rPr>
          <w:sz w:val="21"/>
          <w:szCs w:val="21"/>
        </w:rPr>
        <w:t xml:space="preserve">Vamos reproduzir o clássico experimento de Sutton e Barto (2018). Criamos 1.000 "problemas" diferentes de 10 braços, cada um com valores q* sorteados de uma normal. Para cada problema, o agente joga 1.000 passos. Tudo é calculado de forma </w:t>
      </w:r>
      <w:r>
        <w:rPr>
          <w:b/>
          <w:bCs/>
          <w:sz w:val="21"/>
          <w:szCs w:val="21"/>
        </w:rPr>
        <w:t xml:space="preserve">vetorizada</w:t>
      </w:r>
      <w:r>
        <w:rPr>
          <w:sz w:val="21"/>
          <w:szCs w:val="21"/>
        </w:rPr>
        <w:t xml:space="preserve"> com NumPy (Apêndice D), para ser rápido.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matplotlib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pyplot</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plt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desempate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w:t>
            </w:r>
            <w:r>
              <w:rPr>
                <w:rFonts w:ascii="Consolas" w:cs="Consolas" w:eastAsia="Consolas" w:hAnsi="Consolas"/>
                <w:color w:val="B45309"/>
                <w:sz w:val="16"/>
                <w:szCs w:val="16"/>
              </w:rPr>
              <w:t xml:space="preserve">"argmax por linha, sorteando entre empates."</w:t>
            </w:r>
            <w:r>
              <w:rPr>
                <w:rFonts w:ascii="Consolas" w:cs="Consolas" w:eastAsia="Consolas" w:hAnsi="Consolas"/>
                <w:color w:val="B45309"/>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+ 1e-</w:t>
            </w:r>
            <w:r>
              <w:rPr>
                <w:rFonts w:ascii="Consolas" w:cs="Consolas" w:eastAsia="Consolas" w:hAnsi="Consolas"/>
                <w:color w:val="0369A1"/>
                <w:sz w:val="16"/>
                <w:szCs w:val="16"/>
              </w:rPr>
              <w:t xml:space="preserve">9</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shape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gulosa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desempate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eps_gulosa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desempate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sorteio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eps</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sorteio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size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sorteio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ucb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bonus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where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sqrt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maximum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desempate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bonus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executar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estrategia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q_verd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passos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q_verd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shape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passos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otima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passos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melhor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q_verd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passos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estrategia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normal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q_verd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recompensa com ruído</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atualização incremental</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otima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melhor</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otima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normal</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nome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"gulosa"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gulosa</w:t>
            </w:r>
            <w:r>
              <w:rPr>
                <w:rFonts w:ascii="Consolas" w:cs="Consolas" w:eastAsia="Consolas" w:hAnsi="Consolas"/>
                <w:color w:val="1F2937"/>
                <w:sz w:val="16"/>
                <w:szCs w:val="16"/>
              </w:rPr>
              <w:t xml:space="preserve">, {}), (</w:t>
            </w:r>
            <w:r>
              <w:rPr>
                <w:rFonts w:ascii="Consolas" w:cs="Consolas" w:eastAsia="Consolas" w:hAnsi="Consolas"/>
                <w:color w:val="B45309"/>
                <w:sz w:val="16"/>
                <w:szCs w:val="16"/>
              </w:rPr>
              <w:t xml:space="preserve">"ε = 0,01"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eps_gulosa</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"eps"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"ε = 0,1"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eps_gulosa</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"eps"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0.1</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"UCB c=2"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ucb</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"c"</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executar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"{nome:10s} | recompensa média = {r.mean():.2f} | ação ótima nos últimos 100 passos = {100*o[-100:].mean():.0f}%"</w:t>
            </w:r>
            <w:r>
              <w:rPr>
                <w:rFonts w:ascii="Consolas" w:cs="Consolas" w:eastAsia="Consolas" w:hAnsi="Consolas"/>
                <w:color w:val="1F2937"/>
                <w:sz w:val="16"/>
                <w:szCs w:val="16"/>
              </w:rPr>
              <w:t xml:space="preserve">)</w:t>
            </w:r>
          </w:p>
        </w:tc>
      </w:tr>
    </w:tbl>
    <w:p>
      <w:pPr>
        <w:spacing w:after="140" w:line="120"/>
      </w:pPr>
    </w:p>
    <w:p>
      <w:pPr>
        <w:keepNext/>
        <w:spacing w:after="60" w:before="120"/>
        <w:jc w:val="center"/>
      </w:pPr>
      <w:r>
        <w:drawing>
          <wp:inline distT="0" distB="0" distL="0" distR="0">
            <wp:extent cx="5715000" cy="2105025"/>
            <wp:effectExtent t="0" r="0" b="0" l="0"/>
            <wp:docPr id="1" name="f2_estrategias" descr="Figura 2.7 — Resultado típico no banco de testes. A gulosa estagna; ε = 0,1 aprende rápido; ε = 0,01 aprende devagar, mas chega longe; UCB costuma ser o melhor aqui." title="f2_estrateg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15000" cy="2105025"/>
                    </a:xfrm>
                    <a:prstGeom prst="rect">
                      <a:avLst/>
                    </a:prstGeom>
                  </pic:spPr>
                </pic:pic>
              </a:graphicData>
            </a:graphic>
          </wp:inline>
        </w:drawing>
      </w:r>
    </w:p>
    <w:p>
      <w:pPr>
        <w:spacing w:after="200"/>
        <w:jc w:val="center"/>
      </w:pPr>
      <w:r>
        <w:rPr>
          <w:i/>
          <w:iCs/>
          <w:color w:val="6B7280"/>
          <w:sz w:val="17"/>
          <w:szCs w:val="17"/>
        </w:rPr>
        <w:t xml:space="preserve">Figura 2.7 — Resultado típico no banco de testes. A gulosa estagna; ε = 0,1 aprende rápido; ε = 0,01 aprende devagar, mas chega longe; UCB costuma ser o melhor aqui.</w:t>
      </w:r>
    </w:p>
    <w:p>
      <w:pPr>
        <w:spacing w:after="120" w:line="300"/>
        <w:jc w:val="left"/>
      </w:pPr>
      <w:r>
        <w:rPr>
          <w:b/>
          <w:bCs/>
          <w:sz w:val="21"/>
          <w:szCs w:val="21"/>
        </w:rPr>
        <w:t xml:space="preserve">O que observar:</w:t>
      </w:r>
      <w:r>
        <w:rPr>
          <w:sz w:val="21"/>
          <w:szCs w:val="21"/>
        </w:rPr>
        <w:t xml:space="preserve"> a gulosa fica presa em torno de 1 de recompensa e escolhe o melhor braço em apenas ~⅓ das vezes. As estratégias com exploração a superam. Mude </w:t>
      </w:r>
      <w:r>
        <w:rPr>
          <w:i/>
          <w:iCs/>
          <w:sz w:val="21"/>
          <w:szCs w:val="21"/>
        </w:rPr>
        <w:t xml:space="preserve">eps</w:t>
      </w:r>
      <w:r>
        <w:rPr>
          <w:sz w:val="21"/>
          <w:szCs w:val="21"/>
        </w:rPr>
        <w:t xml:space="preserve"> e </w:t>
      </w:r>
      <w:r>
        <w:rPr>
          <w:i/>
          <w:iCs/>
          <w:sz w:val="21"/>
          <w:szCs w:val="21"/>
        </w:rPr>
        <w:t xml:space="preserve">c</w:t>
      </w:r>
      <w:r>
        <w:rPr>
          <w:sz w:val="21"/>
          <w:szCs w:val="21"/>
        </w:rPr>
        <w:t xml:space="preserve"> e veja o efeito.</w:t>
      </w:r>
    </w:p>
    <w:p>
      <w:pPr>
        <w:pStyle w:val="Heading4"/>
        <w:keepNext/>
      </w:pPr>
      <w:r>
        <w:t xml:space="preserve">2.9.2 Arrependimento com recompensas de sucesso/fracasso</w:t>
      </w:r>
    </w:p>
    <w:p>
      <w:pPr>
        <w:spacing w:after="120" w:line="300"/>
        <w:jc w:val="left"/>
      </w:pPr>
      <w:r>
        <w:rPr>
          <w:sz w:val="21"/>
          <w:szCs w:val="21"/>
        </w:rPr>
        <w:t xml:space="preserve">Agora um problema mais próximo da internet: três anúncios com taxas de clique de 45%, 55% e 60%. Compararemos ε-gulosa, UCB1 e Thompson Sampling pelo </w:t>
      </w:r>
      <w:r>
        <w:rPr>
          <w:b/>
          <w:bCs/>
          <w:sz w:val="21"/>
          <w:szCs w:val="21"/>
        </w:rPr>
        <w:t xml:space="preserve">arrependimento acumulado</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executar_bernoulli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estrategia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passos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n_exec</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n_exec</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n_exec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n_exec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arrep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n_exec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passos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passos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estrategia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n_exec</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arrep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perda esperada neste passo</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cumsum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b_eps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where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maximum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desempate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eps</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size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b_ucb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where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maximum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where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sqrt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maximum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desempate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b_thompson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beta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um sorteio da crença de cada braço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0.45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0.55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0.60</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nome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"ε-gulosa"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b_eps</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"UCB1"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b_ucb</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"Thompson"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b_thompson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curva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executar_bernoulli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"{nome:9s} | arrependimento após 2000 passos = {curva[-1]:.1f}"</w:t>
            </w:r>
            <w:r>
              <w:rPr>
                <w:rFonts w:ascii="Consolas" w:cs="Consolas" w:eastAsia="Consolas" w:hAnsi="Consolas"/>
                <w:color w:val="1F2937"/>
                <w:sz w:val="16"/>
                <w:szCs w:val="16"/>
              </w:rPr>
              <w:t xml:space="preserve">)</w:t>
            </w:r>
          </w:p>
        </w:tc>
      </w:tr>
    </w:tbl>
    <w:p>
      <w:pPr>
        <w:spacing w:after="140" w:line="120"/>
      </w:pPr>
    </w:p>
    <w:p>
      <w:pPr>
        <w:keepNext/>
        <w:spacing w:after="60" w:before="120"/>
        <w:jc w:val="center"/>
      </w:pPr>
      <w:r>
        <w:drawing>
          <wp:inline distT="0" distB="0" distL="0" distR="0">
            <wp:extent cx="5715000" cy="3028950"/>
            <wp:effectExtent t="0" r="0" b="0" l="0"/>
            <wp:docPr id="1" name="f2_arrependimento" descr="Figura 2.8 — Arrependimento acumulado. A gulosa pura (vermelho) cresce em linha reta; as demais crescem cada vez mais devagar." title="f2_arrependi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i/>
          <w:iCs/>
          <w:color w:val="6B7280"/>
          <w:sz w:val="17"/>
          <w:szCs w:val="17"/>
        </w:rPr>
        <w:t xml:space="preserve">Figura 2.8 — Arrependimento acumulado. A gulosa pura (vermelho) cresce em linha reta; as demais crescem cada vez mais devagar.</w:t>
      </w:r>
    </w:p>
    <w:p>
      <w:pPr>
        <w:spacing w:after="120" w:line="300"/>
        <w:jc w:val="left"/>
      </w:pPr>
      <w:r>
        <w:rPr>
          <w:b/>
          <w:bCs/>
          <w:sz w:val="21"/>
          <w:szCs w:val="21"/>
        </w:rPr>
        <w:t xml:space="preserve">O que observar:</w:t>
      </w:r>
      <w:r>
        <w:rPr>
          <w:sz w:val="21"/>
          <w:szCs w:val="21"/>
        </w:rPr>
        <w:t xml:space="preserve"> o UCB1 original é bastante conservador e, em horizontes curtos como este, pode explorar mais do que a ε-gulosa; já o Thompson costuma ser o mais eficiente. Com horizontes muito longos, o arrependimento do ε fixo volta a crescer em linha reta, enquanto o do UCB1 e o do Thompson crescem de forma logarítmica. Os números exatos variam com a semente.</w:t>
      </w:r>
    </w:p>
    <w:p>
      <w:pPr>
        <w:spacing w:after="120" w:line="300"/>
        <w:jc w:val="left"/>
      </w:pPr>
      <w:r>
        <w:rPr>
          <w:sz w:val="21"/>
          <w:szCs w:val="21"/>
        </w:rPr>
        <w:t xml:space="preserve">Uma estratégia que cuidasse apenas do presente perderia 0,15 por passo (diferença entre 0,60 e 0,45) se travasse no pior braço. Ao longo de 2.000 passos, seriam 300 de perda. Compare com os valores impressos.</w:t>
      </w:r>
    </w:p>
    <w:p>
      <w:pPr>
        <w:pStyle w:val="Heading4"/>
        <w:keepNext/>
      </w:pPr>
      <w:r>
        <w:t xml:space="preserve">2.9.3 Bandit contextual com scikit-learn: o caso dos cogumelos</w:t>
      </w:r>
    </w:p>
    <w:p>
      <w:pPr>
        <w:spacing w:after="120" w:line="300"/>
        <w:jc w:val="left"/>
      </w:pPr>
      <w:r>
        <w:rPr>
          <w:sz w:val="21"/>
          <w:szCs w:val="21"/>
        </w:rPr>
        <w:t xml:space="preserve">Voltamos aos cogumelos do Capítulo 1 (base </w:t>
      </w:r>
      <w:r>
        <w:rPr>
          <w:b/>
          <w:bCs/>
          <w:sz w:val="21"/>
          <w:szCs w:val="21"/>
        </w:rPr>
        <w:t xml:space="preserve">Mushroom</w:t>
      </w:r>
      <w:r>
        <w:rPr>
          <w:sz w:val="21"/>
          <w:szCs w:val="21"/>
        </w:rPr>
        <w:t xml:space="preserve">, UCI), agora como um bandit contextual. Em cada rodada, chega um cogumelo (o </w:t>
      </w:r>
      <w:r>
        <w:rPr>
          <w:b/>
          <w:bCs/>
          <w:sz w:val="21"/>
          <w:szCs w:val="21"/>
        </w:rPr>
        <w:t xml:space="preserve">contexto</w:t>
      </w:r>
      <w:r>
        <w:rPr>
          <w:sz w:val="21"/>
          <w:szCs w:val="21"/>
        </w:rPr>
        <w:t xml:space="preserve">: suas 22 características). O agente decide </w:t>
      </w:r>
      <w:r>
        <w:rPr>
          <w:b/>
          <w:bCs/>
          <w:sz w:val="21"/>
          <w:szCs w:val="21"/>
        </w:rPr>
        <w:t xml:space="preserve">comer</w:t>
      </w:r>
      <w:r>
        <w:rPr>
          <w:sz w:val="21"/>
          <w:szCs w:val="21"/>
        </w:rPr>
        <w:t xml:space="preserve"> (recompensa +5 se comestível, −35 se venenoso) ou </w:t>
      </w:r>
      <w:r>
        <w:rPr>
          <w:b/>
          <w:bCs/>
          <w:sz w:val="21"/>
          <w:szCs w:val="21"/>
        </w:rPr>
        <w:t xml:space="preserve">não comer</w:t>
      </w:r>
      <w:r>
        <w:rPr>
          <w:sz w:val="21"/>
          <w:szCs w:val="21"/>
        </w:rPr>
        <w:t xml:space="preserve"> (0).</w:t>
      </w:r>
    </w:p>
    <w:p>
      <w:pPr>
        <w:spacing w:after="120" w:line="300"/>
        <w:jc w:val="left"/>
      </w:pPr>
      <w:r>
        <w:rPr>
          <w:sz w:val="21"/>
          <w:szCs w:val="21"/>
        </w:rPr>
        <w:t xml:space="preserve">Há um detalhe sutil e essencial: </w:t>
      </w:r>
      <w:r>
        <w:rPr>
          <w:b/>
          <w:bCs/>
          <w:sz w:val="21"/>
          <w:szCs w:val="21"/>
        </w:rPr>
        <w:t xml:space="preserve">só descobrimos se o cogumelo era venenoso se o comermos</w:t>
      </w:r>
      <w:r>
        <w:rPr>
          <w:sz w:val="21"/>
          <w:szCs w:val="21"/>
        </w:rPr>
        <w:t xml:space="preserve">. Quem nunca come, nunca aprende. Por isso, o agente precisa </w:t>
      </w:r>
      <w:r>
        <w:rPr>
          <w:b/>
          <w:bCs/>
          <w:sz w:val="21"/>
          <w:szCs w:val="21"/>
        </w:rPr>
        <w:t xml:space="preserve">explorar</w:t>
      </w:r>
      <w:r>
        <w:rPr>
          <w:sz w:val="21"/>
          <w:szCs w:val="21"/>
        </w:rPr>
        <w:t xml:space="preserve">, e explorar aqui custa caro.</w:t>
      </w:r>
    </w:p>
    <w:p>
      <w:pPr>
        <w:spacing w:after="120" w:line="300"/>
        <w:jc w:val="left"/>
      </w:pPr>
      <w:r>
        <w:rPr>
          <w:sz w:val="21"/>
          <w:szCs w:val="21"/>
        </w:rPr>
        <w:t xml:space="preserve">Usaremos uma versão </w:t>
      </w:r>
      <w:r>
        <w:rPr>
          <w:b/>
          <w:bCs/>
          <w:sz w:val="21"/>
          <w:szCs w:val="21"/>
        </w:rPr>
        <w:t xml:space="preserve">em lotes</w:t>
      </w:r>
      <w:r>
        <w:rPr>
          <w:sz w:val="21"/>
          <w:szCs w:val="21"/>
        </w:rPr>
        <w:t xml:space="preserve">: a cada lote de 200 cogumelos, ajustamos uma regressão logística aos cogumelos já comidos para estimar a probabilidade </w:t>
      </w:r>
      <w:r>
        <w:rPr>
          <w:i/>
          <w:iCs/>
          <w:sz w:val="21"/>
          <w:szCs w:val="21"/>
        </w:rPr>
        <w:t xml:space="preserve">p</w:t>
      </w:r>
      <w:r>
        <w:rPr>
          <w:sz w:val="21"/>
          <w:szCs w:val="21"/>
        </w:rPr>
        <w:t xml:space="preserve"> de serem venenosos, e usamos a regra do Capítulo 1: </w:t>
      </w:r>
      <w:r>
        <w:rPr>
          <w:b/>
          <w:bCs/>
          <w:sz w:val="21"/>
          <w:szCs w:val="21"/>
        </w:rPr>
        <w:t xml:space="preserve">comer se p &lt; 0,125</w:t>
      </w:r>
      <w:r>
        <w:rPr>
          <w:sz w:val="21"/>
          <w:szCs w:val="21"/>
        </w:rPr>
        <w:t xml:space="preserve">. Com probabilidade ε, a decisão é sorteada.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pandas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pd</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ucimlrepo</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fetch_ucirepo</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preprocessing</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OneHotEncoder</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linear_model</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LogisticRegression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cogumelos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fetch_ucirepo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73</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cogumelos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features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fillna</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"ausente"</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venenoso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cogumelos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targets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iloc</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color w:val="B45309"/>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Xc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OneHotEncoder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handle_unknown</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"ignore"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fit_transform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tocsr</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r_comer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where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venenoso</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35.0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recompensa de COMER cada cogumelo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bandit_em_lotes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n_lotes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tam</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comidos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media_por_lote</w:t>
            </w:r>
            <w:r>
              <w:rPr>
                <w:rFonts w:ascii="Consolas" w:cs="Consolas" w:eastAsia="Consolas" w:hAnsi="Consolas"/>
                <w:color w:val="1F2937"/>
                <w:sz w:val="16"/>
                <w:szCs w:val="16"/>
              </w:rPr>
              <w:t xml:space="preserve"> = [], </w:t>
            </w:r>
            <w:r>
              <w:rPr>
                <w:rFonts w:ascii="Consolas" w:cs="Consolas" w:eastAsia="Consolas" w:hAnsi="Consolas"/>
                <w:b/>
                <w:bCs/>
                <w:color w:val="7C3AED"/>
                <w:sz w:val="16"/>
                <w:szCs w:val="16"/>
              </w:rPr>
              <w:t xml:space="preserve">None</w:t>
            </w: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n_lotes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ids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tam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tam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None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predict_proba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come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&lt; </w:t>
            </w:r>
            <w:r>
              <w:rPr>
                <w:rFonts w:ascii="Consolas" w:cs="Consolas" w:eastAsia="Consolas" w:hAnsi="Consolas"/>
                <w:color w:val="0369A1"/>
                <w:sz w:val="16"/>
                <w:szCs w:val="16"/>
              </w:rPr>
              <w:t xml:space="preserve">0.125</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aproveitar</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explora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tam</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eps</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come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where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explora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tam</w:t>
            </w:r>
            <w:r>
              <w:rPr>
                <w:rFonts w:ascii="Consolas" w:cs="Consolas" w:eastAsia="Consolas" w:hAnsi="Consolas"/>
                <w:color w:val="1F2937"/>
                <w:sz w:val="16"/>
                <w:szCs w:val="16"/>
              </w:rPr>
              <w:t xml:space="preserve">) &lt; </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come</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explorar</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media_por_lote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where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come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r_comer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comidos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extend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come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venenoso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comidos</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precisa ter visto as duas classes</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LogisticRegression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max_iter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comidos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venenoso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comidos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media_por_lote</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0.2</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bandit_em_lotes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"ε = {eps:4.2f} | recompensa média por cogumelo, lotes 1, 2, 10 e 20:"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9</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19</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 soma:"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"Oráculo (come só os comestíveis):"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maximum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r_comer</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no primeiro lote o agente come tudo (não sabe nada) e paga caro. Depois aprende e a recompensa por cogumelo sobe em direção ao oráculo. Explorar demais (ε alto) continua custando envenenamentos. É o dilema na prática.</w:t>
      </w:r>
    </w:p>
    <w:p>
      <w:pPr>
        <w:pStyle w:val="Heading3"/>
        <w:keepNext/>
      </w:pPr>
      <w:r>
        <w:t xml:space="preserve">2.10 Projeto do capítulo: qual mês é melhor para a campanha?</w:t>
      </w:r>
    </w:p>
    <w:p>
      <w:pPr>
        <w:spacing w:after="120" w:line="300"/>
        <w:jc w:val="left"/>
      </w:pPr>
      <w:r>
        <w:rPr>
          <w:b/>
          <w:bCs/>
          <w:sz w:val="21"/>
          <w:szCs w:val="21"/>
        </w:rPr>
        <w:t xml:space="preserve">Contexto.</w:t>
      </w:r>
      <w:r>
        <w:rPr>
          <w:sz w:val="21"/>
          <w:szCs w:val="21"/>
        </w:rPr>
        <w:t xml:space="preserve"> O banco de dados </w:t>
      </w:r>
      <w:r>
        <w:rPr>
          <w:b/>
          <w:bCs/>
          <w:sz w:val="21"/>
          <w:szCs w:val="21"/>
        </w:rPr>
        <w:t xml:space="preserve">Bank Marketing</w:t>
      </w:r>
      <w:r>
        <w:rPr>
          <w:sz w:val="21"/>
          <w:szCs w:val="21"/>
        </w:rPr>
        <w:t xml:space="preserve"> (UCI) registra campanhas de telemarketing de um banco português e se o cliente contratou um depósito a prazo (MORO; CORTEZ; RITA, 2014). Vamos tratar cada </w:t>
      </w:r>
      <w:r>
        <w:rPr>
          <w:b/>
          <w:bCs/>
          <w:sz w:val="21"/>
          <w:szCs w:val="21"/>
        </w:rPr>
        <w:t xml:space="preserve">mês</w:t>
      </w:r>
      <w:r>
        <w:rPr>
          <w:sz w:val="21"/>
          <w:szCs w:val="21"/>
        </w:rPr>
        <w:t xml:space="preserve"> como um "braço" e perguntar: se pudéssemos decidir em qual mês ligar, como aprenderíamos o melhor mês jogando o menos possível nos ruins?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Uma ressalva importante</w:t>
            </w:r>
          </w:p>
          <w:p>
            <w:pPr>
              <w:spacing w:after="80" w:line="280"/>
            </w:pPr>
            <w:r>
              <w:rPr>
                <w:sz w:val="20"/>
                <w:szCs w:val="20"/>
              </w:rPr>
              <w:t xml:space="preserve">Os dados são </w:t>
            </w:r>
            <w:r>
              <w:rPr>
                <w:b/>
                <w:bCs/>
                <w:sz w:val="20"/>
                <w:szCs w:val="20"/>
              </w:rPr>
              <w:t xml:space="preserve">observacionais</w:t>
            </w:r>
            <w:r>
              <w:rPr>
                <w:sz w:val="20"/>
                <w:szCs w:val="20"/>
              </w:rPr>
              <w:t xml:space="preserve">: o banco ligou mais em certos meses por razões próprias. A taxa de sucesso de cada mês </w:t>
            </w:r>
            <w:r>
              <w:rPr>
                <w:b/>
                <w:bCs/>
                <w:sz w:val="20"/>
                <w:szCs w:val="20"/>
              </w:rPr>
              <w:t xml:space="preserve">não prova</w:t>
            </w:r>
            <w:r>
              <w:rPr>
                <w:sz w:val="20"/>
                <w:szCs w:val="20"/>
              </w:rPr>
              <w:t xml:space="preserve"> que o mês causa o sucesso. Aqui usamos essas taxas apenas como o "mundo simulado" do nosso bandit. No Capítulo 12 estudaremos como lidar com esse problema.</w:t>
            </w:r>
          </w:p>
        </w:tc>
      </w:tr>
    </w:tbl>
    <w:p>
      <w:pPr>
        <w:spacing w:after="140" w:line="120"/>
      </w:pPr>
    </w:p>
    <w:p>
      <w:pPr>
        <w:spacing w:after="120" w:line="300"/>
        <w:jc w:val="left"/>
      </w:pPr>
      <w:r>
        <w:rPr>
          <w:b/>
          <w:bCs/>
          <w:sz w:val="21"/>
          <w:szCs w:val="21"/>
        </w:rPr>
        <w:t xml:space="preserve">Tarefas:</w:t>
      </w:r>
    </w:p>
    <w:p>
      <w:pPr>
        <w:pStyle w:val="ListParagraph"/>
        <w:numPr>
          <w:ilvl w:val="0"/>
          <w:numId w:val="8"/>
        </w:numPr>
        <w:spacing w:after="70" w:line="288"/>
      </w:pPr>
      <w:r>
        <w:rPr>
          <w:sz w:val="21"/>
          <w:szCs w:val="21"/>
        </w:rPr>
        <w:t xml:space="preserve">Carregue a base e calcule a taxa de contratação por mês (</w:t>
      </w:r>
      <w:r>
        <w:rPr>
          <w:rFonts w:ascii="Consolas" w:cs="Consolas" w:eastAsia="Consolas" w:hAnsi="Consolas"/>
          <w:color w:val="B91C1C"/>
          <w:sz w:val="19"/>
          <w:szCs w:val="19"/>
          <w:shd w:fill="F3F4F6" w:color="auto" w:val="clear"/>
        </w:rPr>
        <w:t xml:space="preserve">groupby</w:t>
      </w:r>
      <w:r>
        <w:rPr>
          <w:sz w:val="21"/>
          <w:szCs w:val="21"/>
        </w:rPr>
        <w:t xml:space="preserve">).</w:t>
      </w:r>
    </w:p>
    <w:p>
      <w:pPr>
        <w:pStyle w:val="ListParagraph"/>
        <w:numPr>
          <w:ilvl w:val="0"/>
          <w:numId w:val="8"/>
        </w:numPr>
        <w:spacing w:after="70" w:line="288"/>
      </w:pPr>
      <w:r>
        <w:rPr>
          <w:sz w:val="21"/>
          <w:szCs w:val="21"/>
        </w:rPr>
        <w:t xml:space="preserve">Use essas taxas como as probabilidades verdadeiras </w:t>
      </w:r>
      <w:r>
        <w:rPr>
          <w:i/>
          <w:iCs/>
          <w:sz w:val="21"/>
          <w:szCs w:val="21"/>
        </w:rPr>
        <w:t xml:space="preserve">p</w:t>
      </w:r>
      <w:r>
        <w:rPr>
          <w:sz w:val="21"/>
          <w:szCs w:val="21"/>
        </w:rPr>
        <w:t xml:space="preserve"> de um bandit de 12 braços.</w:t>
      </w:r>
    </w:p>
    <w:p>
      <w:pPr>
        <w:pStyle w:val="ListParagraph"/>
        <w:numPr>
          <w:ilvl w:val="0"/>
          <w:numId w:val="8"/>
        </w:numPr>
        <w:spacing w:after="70" w:line="288"/>
      </w:pPr>
      <w:r>
        <w:rPr>
          <w:sz w:val="21"/>
          <w:szCs w:val="21"/>
        </w:rPr>
        <w:t xml:space="preserve">Compare ε-gulosa (ε = 0,01; 0,1), UCB1 e Thompson Sampling em 5.000 passos e 200 execuções, medindo o arrependimento acumulado.</w:t>
      </w:r>
    </w:p>
    <w:p>
      <w:pPr>
        <w:pStyle w:val="ListParagraph"/>
        <w:numPr>
          <w:ilvl w:val="0"/>
          <w:numId w:val="8"/>
        </w:numPr>
        <w:spacing w:after="70" w:line="288"/>
      </w:pPr>
      <w:r>
        <w:rPr>
          <w:sz w:val="21"/>
          <w:szCs w:val="21"/>
        </w:rPr>
        <w:t xml:space="preserve">Responda: qual estratégia vence? O resultado muda se o melhor braço for muito parecido com o segundo melhor?</w:t>
      </w:r>
    </w:p>
    <w:p>
      <w:pPr>
        <w:pStyle w:val="ListParagraph"/>
        <w:numPr>
          <w:ilvl w:val="0"/>
          <w:numId w:val="8"/>
        </w:numPr>
        <w:spacing w:after="70" w:line="288"/>
      </w:pPr>
      <w:r>
        <w:rPr>
          <w:b/>
          <w:bCs/>
          <w:sz w:val="21"/>
          <w:szCs w:val="21"/>
        </w:rPr>
        <w:t xml:space="preserve">Extensão com scikit-learn:</w:t>
      </w:r>
      <w:r>
        <w:rPr>
          <w:sz w:val="21"/>
          <w:szCs w:val="21"/>
        </w:rPr>
        <w:t xml:space="preserve"> adicione o contexto "profissão" e use um modelo em lotes (como na Seção 2.9.3) para escolher o mês por profissão.</w:t>
      </w:r>
    </w:p>
    <w:p>
      <w:pPr>
        <w:spacing w:after="60" w:line="120"/>
      </w:pPr>
    </w:p>
    <w:p>
      <w:pPr>
        <w:spacing w:after="120" w:line="300"/>
        <w:jc w:val="left"/>
      </w:pPr>
      <w:r>
        <w:rPr>
          <w:b/>
          <w:bCs/>
          <w:sz w:val="21"/>
          <w:szCs w:val="21"/>
        </w:rPr>
        <w:t xml:space="preserve">Ponto de partida: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6"/>
                <w:szCs w:val="16"/>
              </w:rPr>
              <w:t xml:space="preserve">banco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fetch_ucirepo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222</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Bank Marketing, UCI</w:t>
            </w:r>
          </w:p>
          <w:p>
            <w:pPr>
              <w:spacing w:after="0" w:line="240"/>
            </w:pP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banco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features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copy</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"y"</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banco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targets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iloc</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color w:val="B45309"/>
                <w:sz w:val="16"/>
                <w:szCs w:val="16"/>
              </w:rPr>
              <w:t xml:space="preserve">"yes"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taxas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groupby</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"month"</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sort_values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ascending</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taxas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p_meses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taxas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12 braços</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nome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"ε-gulosa"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b_eps</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"UCB1"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b_ucb</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"Thompson"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b_thompson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curva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executar_bernoulli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p_meses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passos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3000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n_exec</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"{nome:9s} | arrependimento final = {curva[-1]:.1f}"</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Entrega:</w:t>
      </w:r>
      <w:r>
        <w:rPr>
          <w:sz w:val="21"/>
          <w:szCs w:val="21"/>
        </w:rPr>
        <w:t xml:space="preserve"> </w:t>
      </w:r>
      <w:r>
        <w:rPr>
          <w:i/>
          <w:iCs/>
          <w:sz w:val="21"/>
          <w:szCs w:val="21"/>
        </w:rPr>
        <w:t xml:space="preserve">notebook</w:t>
      </w:r>
      <w:r>
        <w:rPr>
          <w:sz w:val="21"/>
          <w:szCs w:val="21"/>
        </w:rPr>
        <w:t xml:space="preserve"> com a tabela de taxas, as curvas de arrependimento, a análise das ressalvas e a extensão contextual.</w:t>
      </w:r>
    </w:p>
    <w:p>
      <w:pPr>
        <w:pStyle w:val="Heading3"/>
        <w:keepNext/>
      </w:pPr>
      <w:r>
        <w:t xml:space="preserve">2.11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que você precisa levar daqui</w:t>
            </w:r>
          </w:p>
          <w:p>
            <w:pPr>
              <w:pStyle w:val="ListParagraph"/>
              <w:numPr>
                <w:ilvl w:val="0"/>
                <w:numId w:val="2"/>
              </w:numPr>
              <w:spacing w:after="60" w:line="276"/>
            </w:pPr>
            <w:r>
              <w:rPr>
                <w:b/>
                <w:bCs/>
                <w:sz w:val="20"/>
                <w:szCs w:val="20"/>
              </w:rPr>
              <w:t xml:space="preserve">Bandits</w:t>
            </w:r>
            <w:r>
              <w:rPr>
                <w:sz w:val="20"/>
                <w:szCs w:val="20"/>
              </w:rPr>
              <w:t xml:space="preserve"> são o AR com uma única situação: o desafio é descobrir a melhor ação enquanto se joga.</w:t>
            </w:r>
          </w:p>
          <w:p>
            <w:pPr>
              <w:pStyle w:val="ListParagraph"/>
              <w:numPr>
                <w:ilvl w:val="0"/>
                <w:numId w:val="2"/>
              </w:numPr>
              <w:spacing w:after="60" w:line="276"/>
            </w:pPr>
            <w:r>
              <w:rPr>
                <w:sz w:val="20"/>
                <w:szCs w:val="20"/>
              </w:rPr>
              <w:t xml:space="preserve">A estimativa de valor se atualiza por </w:t>
            </w:r>
            <w:r>
              <w:rPr>
                <w:b/>
                <w:bCs/>
                <w:sz w:val="20"/>
                <w:szCs w:val="20"/>
              </w:rPr>
              <w:t xml:space="preserve">novo = velho + passo × (alvo − velho)</w:t>
            </w:r>
            <w:r>
              <w:rPr>
                <w:sz w:val="20"/>
                <w:szCs w:val="20"/>
              </w:rPr>
              <w:t xml:space="preserve">.</w:t>
            </w:r>
          </w:p>
          <w:p>
            <w:pPr>
              <w:pStyle w:val="ListParagraph"/>
              <w:numPr>
                <w:ilvl w:val="0"/>
                <w:numId w:val="2"/>
              </w:numPr>
              <w:spacing w:after="60" w:line="276"/>
            </w:pPr>
            <w:r>
              <w:rPr>
                <w:b/>
                <w:bCs/>
                <w:sz w:val="20"/>
                <w:szCs w:val="20"/>
              </w:rPr>
              <w:t xml:space="preserve">Gulosa</w:t>
            </w:r>
            <w:r>
              <w:rPr>
                <w:sz w:val="20"/>
                <w:szCs w:val="20"/>
              </w:rPr>
              <w:t xml:space="preserve"> pode travar; </w:t>
            </w:r>
            <w:r>
              <w:rPr>
                <w:b/>
                <w:bCs/>
                <w:sz w:val="20"/>
                <w:szCs w:val="20"/>
              </w:rPr>
              <w:t xml:space="preserve">ε-gulosa</w:t>
            </w:r>
            <w:r>
              <w:rPr>
                <w:sz w:val="20"/>
                <w:szCs w:val="20"/>
              </w:rPr>
              <w:t xml:space="preserve"> explora ao acaso; </w:t>
            </w:r>
            <w:r>
              <w:rPr>
                <w:b/>
                <w:bCs/>
                <w:sz w:val="20"/>
                <w:szCs w:val="20"/>
              </w:rPr>
              <w:t xml:space="preserve">UCB</w:t>
            </w:r>
            <w:r>
              <w:rPr>
                <w:sz w:val="20"/>
                <w:szCs w:val="20"/>
              </w:rPr>
              <w:t xml:space="preserve"> explora por incerteza; </w:t>
            </w:r>
            <w:r>
              <w:rPr>
                <w:b/>
                <w:bCs/>
                <w:sz w:val="20"/>
                <w:szCs w:val="20"/>
              </w:rPr>
              <w:t xml:space="preserve">Thompson</w:t>
            </w:r>
            <w:r>
              <w:rPr>
                <w:sz w:val="20"/>
                <w:szCs w:val="20"/>
              </w:rPr>
              <w:t xml:space="preserve"> sorteia da crença.</w:t>
            </w:r>
          </w:p>
          <w:p>
            <w:pPr>
              <w:pStyle w:val="ListParagraph"/>
              <w:numPr>
                <w:ilvl w:val="0"/>
                <w:numId w:val="2"/>
              </w:numPr>
              <w:spacing w:after="60" w:line="276"/>
            </w:pPr>
            <w:r>
              <w:rPr>
                <w:sz w:val="20"/>
                <w:szCs w:val="20"/>
              </w:rPr>
              <w:t xml:space="preserve">O </w:t>
            </w:r>
            <w:r>
              <w:rPr>
                <w:b/>
                <w:bCs/>
                <w:sz w:val="20"/>
                <w:szCs w:val="20"/>
              </w:rPr>
              <w:t xml:space="preserve">arrependimento</w:t>
            </w:r>
            <w:r>
              <w:rPr>
                <w:sz w:val="20"/>
                <w:szCs w:val="20"/>
              </w:rPr>
              <w:t xml:space="preserve"> mede a perda por não saber o melhor braço; bons métodos o fazem crescer devagar.</w:t>
            </w:r>
          </w:p>
          <w:p>
            <w:pPr>
              <w:pStyle w:val="ListParagraph"/>
              <w:numPr>
                <w:ilvl w:val="0"/>
                <w:numId w:val="2"/>
              </w:numPr>
              <w:spacing w:after="60" w:line="276"/>
            </w:pPr>
            <w:r>
              <w:rPr>
                <w:b/>
                <w:bCs/>
                <w:sz w:val="20"/>
                <w:szCs w:val="20"/>
              </w:rPr>
              <w:t xml:space="preserve">Passo constante</w:t>
            </w:r>
            <w:r>
              <w:rPr>
                <w:sz w:val="20"/>
                <w:szCs w:val="20"/>
              </w:rPr>
              <w:t xml:space="preserve"> α permite acompanhar ambientes que mudam.</w:t>
            </w:r>
          </w:p>
          <w:p>
            <w:pPr>
              <w:pStyle w:val="ListParagraph"/>
              <w:numPr>
                <w:ilvl w:val="0"/>
                <w:numId w:val="2"/>
              </w:numPr>
              <w:spacing w:after="60" w:line="276"/>
            </w:pPr>
            <w:r>
              <w:rPr>
                <w:b/>
                <w:bCs/>
                <w:sz w:val="20"/>
                <w:szCs w:val="20"/>
              </w:rPr>
              <w:t xml:space="preserve">Bandit contextual:</w:t>
            </w:r>
            <w:r>
              <w:rPr>
                <w:sz w:val="20"/>
                <w:szCs w:val="20"/>
              </w:rPr>
              <w:t xml:space="preserve"> a melhor ação depende do contexto; usamos modelos supervisionados do scikit-learn, com exploração.</w:t>
            </w:r>
          </w:p>
        </w:tc>
      </w:tr>
    </w:tbl>
    <w:p>
      <w:pPr>
        <w:spacing w:after="140" w:line="120"/>
      </w:pPr>
    </w:p>
    <w:p>
      <w:pPr>
        <w:spacing w:after="120" w:line="300"/>
        <w:jc w:val="left"/>
      </w:pPr>
      <w:r>
        <w:rPr>
          <w:b/>
          <w:bCs/>
          <w:sz w:val="21"/>
          <w:szCs w:val="21"/>
        </w:rPr>
        <w:t xml:space="preserve">Próximo capítulo:</w:t>
      </w:r>
      <w:r>
        <w:rPr>
          <w:sz w:val="21"/>
          <w:szCs w:val="21"/>
        </w:rPr>
        <w:t xml:space="preserve"> vamos permitir que as ações </w:t>
      </w:r>
      <w:r>
        <w:rPr>
          <w:b/>
          <w:bCs/>
          <w:sz w:val="21"/>
          <w:szCs w:val="21"/>
        </w:rPr>
        <w:t xml:space="preserve">mudem a situação</w:t>
      </w:r>
      <w:r>
        <w:rPr>
          <w:sz w:val="21"/>
          <w:szCs w:val="21"/>
        </w:rPr>
        <w:t xml:space="preserve"> do agente. Entramos nos </w:t>
      </w:r>
      <w:r>
        <w:rPr>
          <w:b/>
          <w:bCs/>
          <w:sz w:val="21"/>
          <w:szCs w:val="21"/>
        </w:rPr>
        <w:t xml:space="preserve">Processos de Decisão de Markov</w:t>
      </w:r>
      <w:r>
        <w:rPr>
          <w:sz w:val="21"/>
          <w:szCs w:val="21"/>
        </w:rPr>
        <w:t xml:space="preserve">.</w:t>
      </w: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No problema dos bandits multi-armados, o objetivo do agente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agrupar ações semelhantes.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aprender um modelo completo do ambiente.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minimizar o número de ações disponíveis.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maximizar a recompensa acumulada descobrindo quais ações são melhores enquanto joga.</w:t>
      </w:r>
    </w:p>
    <w:p>
      <w:pPr>
        <w:keepNext/>
        <w:spacing w:after="60" w:before="140" w:line="276"/>
      </w:pPr>
      <w:r>
        <w:rPr>
          <w:b/>
          <w:bCs/>
          <w:color w:val="4F46E5"/>
          <w:sz w:val="21"/>
          <w:szCs w:val="21"/>
        </w:rPr>
        <w:t xml:space="preserve">Questão 2. </w:t>
      </w:r>
      <w:r>
        <w:rPr>
          <w:sz w:val="21"/>
          <w:szCs w:val="21"/>
        </w:rPr>
        <w:t xml:space="preserve">O valor verdadeiro q*(a) de uma ação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última recompensa recebida.</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vezes que a foi escolhida.</w:t>
      </w:r>
    </w:p>
    <w:p>
      <w:pPr>
        <w:keepNext/>
        <w:keepLines/>
        <w:tabs>
          <w:tab w:val="left" w:pos="500"/>
        </w:tabs>
        <w:spacing w:after="30" w:line="264"/>
        <w:ind w:left="500" w:hanging="300"/>
      </w:pPr>
      <w:r>
        <w:rPr>
          <w:b/>
          <w:bCs/>
          <w:color w:val="6B7280"/>
          <w:sz w:val="20"/>
          <w:szCs w:val="20"/>
        </w:rPr>
        <w:t xml:space="preserve">c)	</w:t>
      </w:r>
      <w:r>
        <w:rPr>
          <w:sz w:val="20"/>
          <w:szCs w:val="20"/>
        </w:rPr>
        <w:t xml:space="preserve">a maior recompensa possível.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recompensa média esperada ao escolher a ação a.</w:t>
      </w:r>
    </w:p>
    <w:p>
      <w:pPr>
        <w:keepNext/>
        <w:spacing w:after="60" w:before="140" w:line="276"/>
      </w:pPr>
      <w:r>
        <w:rPr>
          <w:b/>
          <w:bCs/>
          <w:color w:val="4F46E5"/>
          <w:sz w:val="21"/>
          <w:szCs w:val="21"/>
        </w:rPr>
        <w:t xml:space="preserve">Questão 3. </w:t>
      </w:r>
      <w:r>
        <w:rPr>
          <w:sz w:val="21"/>
          <w:szCs w:val="21"/>
        </w:rPr>
        <w:t xml:space="preserve">A atualização incremental da média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Q ← Q × alvo.</w:t>
      </w:r>
    </w:p>
    <w:p>
      <w:pPr>
        <w:keepNext/>
        <w:keepLines/>
        <w:tabs>
          <w:tab w:val="left" w:pos="500"/>
        </w:tabs>
        <w:spacing w:after="30" w:line="264"/>
        <w:ind w:left="500" w:hanging="300"/>
      </w:pPr>
      <w:r>
        <w:rPr>
          <w:b/>
          <w:bCs/>
          <w:color w:val="6B7280"/>
          <w:sz w:val="20"/>
          <w:szCs w:val="20"/>
        </w:rPr>
        <w:t xml:space="preserve">b)	</w:t>
      </w:r>
      <w:r>
        <w:rPr>
          <w:sz w:val="20"/>
          <w:szCs w:val="20"/>
        </w:rPr>
        <w:t xml:space="preserve">Q ← Q − alvo.</w:t>
      </w:r>
    </w:p>
    <w:p>
      <w:pPr>
        <w:keepNext/>
        <w:keepLines/>
        <w:tabs>
          <w:tab w:val="left" w:pos="500"/>
        </w:tabs>
        <w:spacing w:after="30" w:line="264"/>
        <w:ind w:left="500" w:hanging="300"/>
      </w:pPr>
      <w:r>
        <w:rPr>
          <w:b/>
          <w:bCs/>
          <w:color w:val="6B7280"/>
          <w:sz w:val="20"/>
          <w:szCs w:val="20"/>
        </w:rPr>
        <w:t xml:space="preserve">c)	</w:t>
      </w:r>
      <w:r>
        <w:rPr>
          <w:sz w:val="20"/>
          <w:szCs w:val="20"/>
        </w:rPr>
        <w:t xml:space="preserve">Q ← Q + passo × (alvo − Q).</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 ← alvo.</w:t>
      </w:r>
    </w:p>
    <w:p>
      <w:pPr>
        <w:keepNext/>
        <w:spacing w:after="60" w:before="140" w:line="276"/>
      </w:pPr>
      <w:r>
        <w:rPr>
          <w:b/>
          <w:bCs/>
          <w:color w:val="4F46E5"/>
          <w:sz w:val="21"/>
          <w:szCs w:val="21"/>
        </w:rPr>
        <w:t xml:space="preserve">Questão 4. </w:t>
      </w:r>
      <w:r>
        <w:rPr>
          <w:sz w:val="21"/>
          <w:szCs w:val="21"/>
        </w:rPr>
        <w:t xml:space="preserve">Recompensas 4, 6 e 5 chegam uma por vez, com passo 1/n. A estimativa final é:</w:t>
      </w:r>
    </w:p>
    <w:p>
      <w:pPr>
        <w:keepNext/>
        <w:keepLines/>
        <w:tabs>
          <w:tab w:val="left" w:pos="500"/>
        </w:tabs>
        <w:spacing w:after="30" w:line="264"/>
        <w:ind w:left="500" w:hanging="300"/>
      </w:pPr>
      <w:r>
        <w:rPr>
          <w:b/>
          <w:bCs/>
          <w:color w:val="6B7280"/>
          <w:sz w:val="20"/>
          <w:szCs w:val="20"/>
        </w:rPr>
        <w:t xml:space="preserve">a)	</w:t>
      </w:r>
      <w:r>
        <w:rPr>
          <w:sz w:val="20"/>
          <w:szCs w:val="20"/>
        </w:rPr>
        <w:t xml:space="preserve">5.</w:t>
      </w:r>
    </w:p>
    <w:p>
      <w:pPr>
        <w:keepNext/>
        <w:keepLines/>
        <w:tabs>
          <w:tab w:val="left" w:pos="500"/>
        </w:tabs>
        <w:spacing w:after="30" w:line="264"/>
        <w:ind w:left="500" w:hanging="300"/>
      </w:pPr>
      <w:r>
        <w:rPr>
          <w:b/>
          <w:bCs/>
          <w:color w:val="6B7280"/>
          <w:sz w:val="20"/>
          <w:szCs w:val="20"/>
        </w:rPr>
        <w:t xml:space="preserve">b)	</w:t>
      </w:r>
      <w:r>
        <w:rPr>
          <w:sz w:val="20"/>
          <w:szCs w:val="20"/>
        </w:rPr>
        <w:t xml:space="preserve">15.</w:t>
      </w:r>
    </w:p>
    <w:p>
      <w:pPr>
        <w:keepNext/>
        <w:keepLines/>
        <w:tabs>
          <w:tab w:val="left" w:pos="500"/>
        </w:tabs>
        <w:spacing w:after="30" w:line="264"/>
        <w:ind w:left="500" w:hanging="300"/>
      </w:pPr>
      <w:r>
        <w:rPr>
          <w:b/>
          <w:bCs/>
          <w:color w:val="6B7280"/>
          <w:sz w:val="20"/>
          <w:szCs w:val="20"/>
        </w:rPr>
        <w:t xml:space="preserve">c)	</w:t>
      </w:r>
      <w:r>
        <w:rPr>
          <w:sz w:val="20"/>
          <w:szCs w:val="20"/>
        </w:rPr>
        <w:t xml:space="preserve">6.</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4.</w:t>
      </w:r>
    </w:p>
    <w:p>
      <w:pPr>
        <w:keepNext/>
        <w:spacing w:after="60" w:before="140" w:line="276"/>
      </w:pPr>
      <w:r>
        <w:rPr>
          <w:b/>
          <w:bCs/>
          <w:color w:val="4F46E5"/>
          <w:sz w:val="21"/>
          <w:szCs w:val="21"/>
        </w:rPr>
        <w:t xml:space="preserve">Questão 5. </w:t>
      </w:r>
      <w:r>
        <w:rPr>
          <w:sz w:val="21"/>
          <w:szCs w:val="21"/>
        </w:rPr>
        <w:t xml:space="preserve">Com passo constante α, as recompensas recentes:</w:t>
      </w:r>
    </w:p>
    <w:p>
      <w:pPr>
        <w:keepNext/>
        <w:keepLines/>
        <w:tabs>
          <w:tab w:val="left" w:pos="500"/>
        </w:tabs>
        <w:spacing w:after="30" w:line="264"/>
        <w:ind w:left="500" w:hanging="300"/>
      </w:pPr>
      <w:r>
        <w:rPr>
          <w:b/>
          <w:bCs/>
          <w:color w:val="6B7280"/>
          <w:sz w:val="20"/>
          <w:szCs w:val="20"/>
        </w:rPr>
        <w:t xml:space="preserve">a)	</w:t>
      </w:r>
      <w:r>
        <w:rPr>
          <w:sz w:val="20"/>
          <w:szCs w:val="20"/>
        </w:rPr>
        <w:t xml:space="preserve">pesam mais que as antigas.</w:t>
      </w:r>
    </w:p>
    <w:p>
      <w:pPr>
        <w:keepNext/>
        <w:keepLines/>
        <w:tabs>
          <w:tab w:val="left" w:pos="500"/>
        </w:tabs>
        <w:spacing w:after="30" w:line="264"/>
        <w:ind w:left="500" w:hanging="300"/>
      </w:pPr>
      <w:r>
        <w:rPr>
          <w:b/>
          <w:bCs/>
          <w:color w:val="6B7280"/>
          <w:sz w:val="20"/>
          <w:szCs w:val="20"/>
        </w:rPr>
        <w:t xml:space="preserve">b)	</w:t>
      </w:r>
      <w:r>
        <w:rPr>
          <w:sz w:val="20"/>
          <w:szCs w:val="20"/>
        </w:rPr>
        <w:t xml:space="preserve">deixam de ser usadas.</w:t>
      </w:r>
    </w:p>
    <w:p>
      <w:pPr>
        <w:keepNext/>
        <w:keepLines/>
        <w:tabs>
          <w:tab w:val="left" w:pos="500"/>
        </w:tabs>
        <w:spacing w:after="30" w:line="264"/>
        <w:ind w:left="500" w:hanging="300"/>
      </w:pPr>
      <w:r>
        <w:rPr>
          <w:b/>
          <w:bCs/>
          <w:color w:val="6B7280"/>
          <w:sz w:val="20"/>
          <w:szCs w:val="20"/>
        </w:rPr>
        <w:t xml:space="preserve">c)	</w:t>
      </w:r>
      <w:r>
        <w:rPr>
          <w:sz w:val="20"/>
          <w:szCs w:val="20"/>
        </w:rPr>
        <w:t xml:space="preserve">pesam igual às antigas.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pesam menos que as antigas.</w:t>
      </w:r>
    </w:p>
    <w:p>
      <w:pPr>
        <w:keepNext/>
        <w:spacing w:after="60" w:before="140" w:line="276"/>
      </w:pPr>
      <w:r>
        <w:rPr>
          <w:b/>
          <w:bCs/>
          <w:color w:val="4F46E5"/>
          <w:sz w:val="21"/>
          <w:szCs w:val="21"/>
        </w:rPr>
        <w:t xml:space="preserve">Questão 6. </w:t>
      </w:r>
      <w:r>
        <w:rPr>
          <w:sz w:val="21"/>
          <w:szCs w:val="21"/>
        </w:rPr>
        <w:t xml:space="preserve">Para um ambiente que muda ao longo do tempo (não estacionário), o mais adequado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usar apenas a primeira recompensa.</w:t>
      </w:r>
    </w:p>
    <w:p>
      <w:pPr>
        <w:keepNext/>
        <w:keepLines/>
        <w:tabs>
          <w:tab w:val="left" w:pos="500"/>
        </w:tabs>
        <w:spacing w:after="30" w:line="264"/>
        <w:ind w:left="500" w:hanging="300"/>
      </w:pPr>
      <w:r>
        <w:rPr>
          <w:b/>
          <w:bCs/>
          <w:color w:val="6B7280"/>
          <w:sz w:val="20"/>
          <w:szCs w:val="20"/>
        </w:rPr>
        <w:t xml:space="preserve">b)	</w:t>
      </w:r>
      <w:r>
        <w:rPr>
          <w:sz w:val="20"/>
          <w:szCs w:val="20"/>
        </w:rPr>
        <w:t xml:space="preserve">nunca atualizar.</w:t>
      </w:r>
    </w:p>
    <w:p>
      <w:pPr>
        <w:keepNext/>
        <w:keepLines/>
        <w:tabs>
          <w:tab w:val="left" w:pos="500"/>
        </w:tabs>
        <w:spacing w:after="30" w:line="264"/>
        <w:ind w:left="500" w:hanging="300"/>
      </w:pPr>
      <w:r>
        <w:rPr>
          <w:b/>
          <w:bCs/>
          <w:color w:val="6B7280"/>
          <w:sz w:val="20"/>
          <w:szCs w:val="20"/>
        </w:rPr>
        <w:t xml:space="preserve">c)	</w:t>
      </w:r>
      <w:r>
        <w:rPr>
          <w:sz w:val="20"/>
          <w:szCs w:val="20"/>
        </w:rPr>
        <w:t xml:space="preserve">média amostral com passo 1/n.</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passo constante α.</w:t>
      </w:r>
    </w:p>
    <w:p>
      <w:pPr>
        <w:keepNext/>
        <w:spacing w:after="60" w:before="140" w:line="276"/>
      </w:pPr>
      <w:r>
        <w:rPr>
          <w:b/>
          <w:bCs/>
          <w:color w:val="4F46E5"/>
          <w:sz w:val="21"/>
          <w:szCs w:val="21"/>
        </w:rPr>
        <w:t xml:space="preserve">Questão 7. </w:t>
      </w:r>
      <w:r>
        <w:rPr>
          <w:sz w:val="21"/>
          <w:szCs w:val="21"/>
        </w:rPr>
        <w:t xml:space="preserve">A principal fraqueza da estratégia gulosa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usar estimativas.</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escolher sempre ao acaso.</w:t>
      </w:r>
    </w:p>
    <w:p>
      <w:pPr>
        <w:keepNext/>
        <w:keepLines/>
        <w:tabs>
          <w:tab w:val="left" w:pos="500"/>
        </w:tabs>
        <w:spacing w:after="30" w:line="264"/>
        <w:ind w:left="500" w:hanging="300"/>
      </w:pPr>
      <w:r>
        <w:rPr>
          <w:b/>
          <w:bCs/>
          <w:color w:val="6B7280"/>
          <w:sz w:val="20"/>
          <w:szCs w:val="20"/>
        </w:rPr>
        <w:t xml:space="preserve">c)	</w:t>
      </w:r>
      <w:r>
        <w:rPr>
          <w:sz w:val="20"/>
          <w:szCs w:val="20"/>
        </w:rPr>
        <w:t xml:space="preserve">consumir muita memória.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poder ficar presa a uma ação medíocre por não explorar.</w:t>
      </w:r>
    </w:p>
    <w:p>
      <w:pPr>
        <w:keepNext/>
        <w:spacing w:after="60" w:before="140" w:line="276"/>
      </w:pPr>
      <w:r>
        <w:rPr>
          <w:b/>
          <w:bCs/>
          <w:color w:val="4F46E5"/>
          <w:sz w:val="21"/>
          <w:szCs w:val="21"/>
        </w:rPr>
        <w:t xml:space="preserve">Questão 8. </w:t>
      </w:r>
      <w:r>
        <w:rPr>
          <w:sz w:val="21"/>
          <w:szCs w:val="21"/>
        </w:rPr>
        <w:t xml:space="preserve">Na estratégia ε-gulosa com ε = 0,1, o agente: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explora em 90% das vezes.</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 a ação de maior estimativa em cerca de 90% das vezes e sorteia ação nas demais.</w:t>
      </w:r>
    </w:p>
    <w:p>
      <w:pPr>
        <w:keepNext/>
        <w:keepLines/>
        <w:tabs>
          <w:tab w:val="left" w:pos="500"/>
        </w:tabs>
        <w:spacing w:after="30" w:line="264"/>
        <w:ind w:left="500" w:hanging="300"/>
      </w:pPr>
      <w:r>
        <w:rPr>
          <w:b/>
          <w:bCs/>
          <w:color w:val="6B7280"/>
          <w:sz w:val="20"/>
          <w:szCs w:val="20"/>
        </w:rPr>
        <w:t xml:space="preserve">c)	</w:t>
      </w:r>
      <w:r>
        <w:rPr>
          <w:sz w:val="20"/>
          <w:szCs w:val="20"/>
        </w:rPr>
        <w:t xml:space="preserve">nunca aproveita.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escolhe a pior ação em 10% das vezes.</w:t>
      </w:r>
    </w:p>
    <w:p>
      <w:pPr>
        <w:keepNext/>
        <w:spacing w:after="60" w:before="140" w:line="276"/>
      </w:pPr>
      <w:r>
        <w:rPr>
          <w:b/>
          <w:bCs/>
          <w:color w:val="4F46E5"/>
          <w:sz w:val="21"/>
          <w:szCs w:val="21"/>
        </w:rPr>
        <w:t xml:space="preserve">Questão 9. </w:t>
      </w:r>
      <w:r>
        <w:rPr>
          <w:sz w:val="21"/>
          <w:szCs w:val="21"/>
        </w:rPr>
        <w:t xml:space="preserve">Valores iniciais otimistas servem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eliminar o ruído.</w:t>
      </w:r>
    </w:p>
    <w:p>
      <w:pPr>
        <w:keepNext/>
        <w:keepLines/>
        <w:tabs>
          <w:tab w:val="left" w:pos="500"/>
        </w:tabs>
        <w:spacing w:after="30" w:line="264"/>
        <w:ind w:left="500" w:hanging="300"/>
      </w:pPr>
      <w:r>
        <w:rPr>
          <w:b/>
          <w:bCs/>
          <w:color w:val="6B7280"/>
          <w:sz w:val="20"/>
          <w:szCs w:val="20"/>
        </w:rPr>
        <w:t xml:space="preserve">b)	</w:t>
      </w:r>
      <w:r>
        <w:rPr>
          <w:sz w:val="20"/>
          <w:szCs w:val="20"/>
        </w:rPr>
        <w:t xml:space="preserve">acelerar o cálculo.</w:t>
      </w:r>
    </w:p>
    <w:p>
      <w:pPr>
        <w:keepNext/>
        <w:keepLines/>
        <w:tabs>
          <w:tab w:val="left" w:pos="500"/>
        </w:tabs>
        <w:spacing w:after="30" w:line="264"/>
        <w:ind w:left="500" w:hanging="300"/>
      </w:pPr>
      <w:r>
        <w:rPr>
          <w:b/>
          <w:bCs/>
          <w:color w:val="6B7280"/>
          <w:sz w:val="20"/>
          <w:szCs w:val="20"/>
        </w:rPr>
        <w:t xml:space="preserve">c)	</w:t>
      </w:r>
      <w:r>
        <w:rPr>
          <w:sz w:val="20"/>
          <w:szCs w:val="20"/>
        </w:rPr>
        <w:t xml:space="preserve">garantir a ação ótima.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estimular a exploração no início.</w:t>
      </w:r>
    </w:p>
    <w:p>
      <w:pPr>
        <w:keepNext/>
        <w:spacing w:after="60" w:before="140" w:line="276"/>
      </w:pPr>
      <w:r>
        <w:rPr>
          <w:b/>
          <w:bCs/>
          <w:color w:val="4F46E5"/>
          <w:sz w:val="21"/>
          <w:szCs w:val="21"/>
        </w:rPr>
        <w:t xml:space="preserve">Questão 10. </w:t>
      </w:r>
      <w:r>
        <w:rPr>
          <w:sz w:val="21"/>
          <w:szCs w:val="21"/>
        </w:rPr>
        <w:t xml:space="preserve">No UCB, o termo de bônus de incerteza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sempre zero.</w:t>
      </w:r>
    </w:p>
    <w:p>
      <w:pPr>
        <w:keepNext/>
        <w:keepLines/>
        <w:tabs>
          <w:tab w:val="left" w:pos="500"/>
        </w:tabs>
        <w:spacing w:after="30" w:line="264"/>
        <w:ind w:left="500" w:hanging="300"/>
      </w:pPr>
      <w:r>
        <w:rPr>
          <w:b/>
          <w:bCs/>
          <w:color w:val="6B7280"/>
          <w:sz w:val="20"/>
          <w:szCs w:val="20"/>
        </w:rPr>
        <w:t xml:space="preserve">b)	</w:t>
      </w:r>
      <w:r>
        <w:rPr>
          <w:sz w:val="20"/>
          <w:szCs w:val="20"/>
        </w:rPr>
        <w:t xml:space="preserve">igual para todas as ações.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maior para ações muito testadas.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maior para ações pouco testadas.</w:t>
      </w:r>
    </w:p>
    <w:p>
      <w:pPr>
        <w:keepNext/>
        <w:spacing w:after="60" w:before="140" w:line="276"/>
      </w:pPr>
      <w:r>
        <w:rPr>
          <w:b/>
          <w:bCs/>
          <w:color w:val="4F46E5"/>
          <w:sz w:val="21"/>
          <w:szCs w:val="21"/>
        </w:rPr>
        <w:t xml:space="preserve">Questão 11. </w:t>
      </w:r>
      <w:r>
        <w:rPr>
          <w:sz w:val="21"/>
          <w:szCs w:val="21"/>
        </w:rPr>
        <w:t xml:space="preserve">O parâmetro c do UCB controla:</w:t>
      </w:r>
    </w:p>
    <w:p>
      <w:pPr>
        <w:keepNext/>
        <w:keepLines/>
        <w:tabs>
          <w:tab w:val="left" w:pos="500"/>
        </w:tabs>
        <w:spacing w:after="30" w:line="264"/>
        <w:ind w:left="500" w:hanging="300"/>
      </w:pPr>
      <w:r>
        <w:rPr>
          <w:b/>
          <w:bCs/>
          <w:color w:val="6B7280"/>
          <w:sz w:val="20"/>
          <w:szCs w:val="20"/>
        </w:rPr>
        <w:t xml:space="preserve">a)	</w:t>
      </w:r>
      <w:r>
        <w:rPr>
          <w:sz w:val="20"/>
          <w:szCs w:val="20"/>
        </w:rPr>
        <w:t xml:space="preserve">a semente aleatória.</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braços.</w:t>
      </w:r>
    </w:p>
    <w:p>
      <w:pPr>
        <w:keepNext/>
        <w:keepLines/>
        <w:tabs>
          <w:tab w:val="left" w:pos="500"/>
        </w:tabs>
        <w:spacing w:after="30" w:line="264"/>
        <w:ind w:left="500" w:hanging="300"/>
      </w:pPr>
      <w:r>
        <w:rPr>
          <w:b/>
          <w:bCs/>
          <w:color w:val="6B7280"/>
          <w:sz w:val="20"/>
          <w:szCs w:val="20"/>
        </w:rPr>
        <w:t xml:space="preserve">c)	</w:t>
      </w:r>
      <w:r>
        <w:rPr>
          <w:sz w:val="20"/>
          <w:szCs w:val="20"/>
        </w:rPr>
        <w:t xml:space="preserve">o quanto o agente explora.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desconto.</w:t>
      </w:r>
    </w:p>
    <w:p>
      <w:pPr>
        <w:keepNext/>
        <w:spacing w:after="60" w:before="140" w:line="276"/>
      </w:pPr>
      <w:r>
        <w:rPr>
          <w:b/>
          <w:bCs/>
          <w:color w:val="4F46E5"/>
          <w:sz w:val="21"/>
          <w:szCs w:val="21"/>
        </w:rPr>
        <w:t xml:space="preserve">Questão 12. </w:t>
      </w:r>
      <w:r>
        <w:rPr>
          <w:sz w:val="21"/>
          <w:szCs w:val="21"/>
        </w:rPr>
        <w:t xml:space="preserve">O Thompson Sampling para recompensas 0/1 usa tipicamente: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distribuição Beta para a crença de cada braço.</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média móvel apenas.</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árvore de decisão.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clustering.</w:t>
      </w:r>
    </w:p>
    <w:p>
      <w:pPr>
        <w:keepNext/>
        <w:spacing w:after="60" w:before="140" w:line="276"/>
      </w:pPr>
      <w:r>
        <w:rPr>
          <w:b/>
          <w:bCs/>
          <w:color w:val="4F46E5"/>
          <w:sz w:val="21"/>
          <w:szCs w:val="21"/>
        </w:rPr>
        <w:t xml:space="preserve">Questão 13. </w:t>
      </w:r>
      <w:r>
        <w:rPr>
          <w:sz w:val="21"/>
          <w:szCs w:val="21"/>
        </w:rPr>
        <w:t xml:space="preserve">A distribuição Beta(1, 1) representa:</w:t>
      </w:r>
    </w:p>
    <w:p>
      <w:pPr>
        <w:keepNext/>
        <w:keepLines/>
        <w:tabs>
          <w:tab w:val="left" w:pos="500"/>
        </w:tabs>
        <w:spacing w:after="30" w:line="264"/>
        <w:ind w:left="500" w:hanging="300"/>
      </w:pPr>
      <w:r>
        <w:rPr>
          <w:b/>
          <w:bCs/>
          <w:color w:val="6B7280"/>
          <w:sz w:val="20"/>
          <w:szCs w:val="20"/>
        </w:rPr>
        <w:t xml:space="preserve">a)	</w:t>
      </w:r>
      <w:r>
        <w:rPr>
          <w:sz w:val="20"/>
          <w:szCs w:val="20"/>
        </w:rPr>
        <w:t xml:space="preserve">certeza de sucesso.</w:t>
      </w:r>
    </w:p>
    <w:p>
      <w:pPr>
        <w:keepNext/>
        <w:keepLines/>
        <w:tabs>
          <w:tab w:val="left" w:pos="500"/>
        </w:tabs>
        <w:spacing w:after="30" w:line="264"/>
        <w:ind w:left="500" w:hanging="300"/>
      </w:pPr>
      <w:r>
        <w:rPr>
          <w:b/>
          <w:bCs/>
          <w:color w:val="6B7280"/>
          <w:sz w:val="20"/>
          <w:szCs w:val="20"/>
        </w:rPr>
        <w:t xml:space="preserve">b)	</w:t>
      </w:r>
      <w:r>
        <w:rPr>
          <w:sz w:val="20"/>
          <w:szCs w:val="20"/>
        </w:rPr>
        <w:t xml:space="preserve">50% de sucesso exato.</w:t>
      </w:r>
    </w:p>
    <w:p>
      <w:pPr>
        <w:keepNext/>
        <w:keepLines/>
        <w:tabs>
          <w:tab w:val="left" w:pos="500"/>
        </w:tabs>
        <w:spacing w:after="30" w:line="264"/>
        <w:ind w:left="500" w:hanging="300"/>
      </w:pPr>
      <w:r>
        <w:rPr>
          <w:b/>
          <w:bCs/>
          <w:color w:val="6B7280"/>
          <w:sz w:val="20"/>
          <w:szCs w:val="20"/>
        </w:rPr>
        <w:t xml:space="preserve">c)	</w:t>
      </w:r>
      <w:r>
        <w:rPr>
          <w:sz w:val="20"/>
          <w:szCs w:val="20"/>
        </w:rPr>
        <w:t xml:space="preserve">certeza de fracasso.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crença uniforme (nenhuma opinião prévia).</w:t>
      </w:r>
    </w:p>
    <w:p>
      <w:pPr>
        <w:keepNext/>
        <w:spacing w:after="60" w:before="140" w:line="276"/>
      </w:pPr>
      <w:r>
        <w:rPr>
          <w:b/>
          <w:bCs/>
          <w:color w:val="4F46E5"/>
          <w:sz w:val="21"/>
          <w:szCs w:val="21"/>
        </w:rPr>
        <w:t xml:space="preserve">Questão 14. </w:t>
      </w:r>
      <w:r>
        <w:rPr>
          <w:sz w:val="21"/>
          <w:szCs w:val="21"/>
        </w:rPr>
        <w:t xml:space="preserve">No Thompson Sampling, a ação escolhida em cada passo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de maior média observada.</w:t>
      </w:r>
    </w:p>
    <w:p>
      <w:pPr>
        <w:keepNext/>
        <w:keepLines/>
        <w:tabs>
          <w:tab w:val="left" w:pos="500"/>
        </w:tabs>
        <w:spacing w:after="30" w:line="264"/>
        <w:ind w:left="500" w:hanging="300"/>
      </w:pPr>
      <w:r>
        <w:rPr>
          <w:b/>
          <w:bCs/>
          <w:color w:val="6B7280"/>
          <w:sz w:val="20"/>
          <w:szCs w:val="20"/>
        </w:rPr>
        <w:t xml:space="preserve">b)	</w:t>
      </w:r>
      <w:r>
        <w:rPr>
          <w:sz w:val="20"/>
          <w:szCs w:val="20"/>
        </w:rPr>
        <w:t xml:space="preserve">a menos testada.</w:t>
      </w:r>
    </w:p>
    <w:p>
      <w:pPr>
        <w:keepNext/>
        <w:keepLines/>
        <w:tabs>
          <w:tab w:val="left" w:pos="500"/>
        </w:tabs>
        <w:spacing w:after="30" w:line="264"/>
        <w:ind w:left="500" w:hanging="300"/>
      </w:pPr>
      <w:r>
        <w:rPr>
          <w:b/>
          <w:bCs/>
          <w:color w:val="6B7280"/>
          <w:sz w:val="20"/>
          <w:szCs w:val="20"/>
        </w:rPr>
        <w:t xml:space="preserve">c)	</w:t>
      </w:r>
      <w:r>
        <w:rPr>
          <w:sz w:val="20"/>
          <w:szCs w:val="20"/>
        </w:rPr>
        <w:t xml:space="preserve">a de maior valor sorteado de sua crença.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sempre aleatória.</w:t>
      </w:r>
    </w:p>
    <w:p>
      <w:pPr>
        <w:keepNext/>
        <w:spacing w:after="60" w:before="140" w:line="276"/>
      </w:pPr>
      <w:r>
        <w:rPr>
          <w:b/>
          <w:bCs/>
          <w:color w:val="4F46E5"/>
          <w:sz w:val="21"/>
          <w:szCs w:val="21"/>
        </w:rPr>
        <w:t xml:space="preserve">Questão 15. </w:t>
      </w:r>
      <w:r>
        <w:rPr>
          <w:sz w:val="21"/>
          <w:szCs w:val="21"/>
        </w:rPr>
        <w:t xml:space="preserve">Arrependimento (regret) acumulado mede:</w:t>
      </w:r>
    </w:p>
    <w:p>
      <w:pPr>
        <w:keepNext/>
        <w:keepLines/>
        <w:tabs>
          <w:tab w:val="left" w:pos="500"/>
        </w:tabs>
        <w:spacing w:after="30" w:line="264"/>
        <w:ind w:left="500" w:hanging="300"/>
      </w:pPr>
      <w:r>
        <w:rPr>
          <w:b/>
          <w:bCs/>
          <w:color w:val="6B7280"/>
          <w:sz w:val="20"/>
          <w:szCs w:val="20"/>
        </w:rPr>
        <w:t xml:space="preserve">a)	</w:t>
      </w:r>
      <w:r>
        <w:rPr>
          <w:sz w:val="20"/>
          <w:szCs w:val="20"/>
        </w:rPr>
        <w:t xml:space="preserve">o tempo de execução.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braços.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perda total por não ter jogado sempre o melhor braço.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recompensa total.</w:t>
      </w:r>
    </w:p>
    <w:p>
      <w:pPr>
        <w:keepNext/>
        <w:spacing w:after="60" w:before="140" w:line="276"/>
      </w:pPr>
      <w:r>
        <w:rPr>
          <w:b/>
          <w:bCs/>
          <w:color w:val="4F46E5"/>
          <w:sz w:val="21"/>
          <w:szCs w:val="21"/>
        </w:rPr>
        <w:t xml:space="preserve">Questão 16. </w:t>
      </w:r>
      <w:r>
        <w:rPr>
          <w:sz w:val="21"/>
          <w:szCs w:val="21"/>
        </w:rPr>
        <w:t xml:space="preserve">Uma estratégia gulosa que travou no braço errado tem arrependimento:</w:t>
      </w:r>
    </w:p>
    <w:p>
      <w:pPr>
        <w:keepNext/>
        <w:keepLines/>
        <w:tabs>
          <w:tab w:val="left" w:pos="500"/>
        </w:tabs>
        <w:spacing w:after="30" w:line="264"/>
        <w:ind w:left="500" w:hanging="300"/>
      </w:pPr>
      <w:r>
        <w:rPr>
          <w:b/>
          <w:bCs/>
          <w:color w:val="6B7280"/>
          <w:sz w:val="20"/>
          <w:szCs w:val="20"/>
        </w:rPr>
        <w:t xml:space="preserve">a)	</w:t>
      </w:r>
      <w:r>
        <w:rPr>
          <w:sz w:val="20"/>
          <w:szCs w:val="20"/>
        </w:rPr>
        <w:t xml:space="preserve">que decresce.</w:t>
      </w:r>
    </w:p>
    <w:p>
      <w:pPr>
        <w:keepNext/>
        <w:keepLines/>
        <w:tabs>
          <w:tab w:val="left" w:pos="500"/>
        </w:tabs>
        <w:spacing w:after="30" w:line="264"/>
        <w:ind w:left="500" w:hanging="300"/>
      </w:pPr>
      <w:r>
        <w:rPr>
          <w:b/>
          <w:bCs/>
          <w:color w:val="6B7280"/>
          <w:sz w:val="20"/>
          <w:szCs w:val="20"/>
        </w:rPr>
        <w:t xml:space="preserve">b)	</w:t>
      </w:r>
      <w:r>
        <w:rPr>
          <w:sz w:val="20"/>
          <w:szCs w:val="20"/>
        </w:rPr>
        <w:t xml:space="preserve">nulo.</w:t>
      </w:r>
    </w:p>
    <w:p>
      <w:pPr>
        <w:keepNext/>
        <w:keepLines/>
        <w:tabs>
          <w:tab w:val="left" w:pos="500"/>
        </w:tabs>
        <w:spacing w:after="30" w:line="264"/>
        <w:ind w:left="500" w:hanging="300"/>
      </w:pPr>
      <w:r>
        <w:rPr>
          <w:b/>
          <w:bCs/>
          <w:color w:val="6B7280"/>
          <w:sz w:val="20"/>
          <w:szCs w:val="20"/>
        </w:rPr>
        <w:t xml:space="preserve">c)	</w:t>
      </w:r>
      <w:r>
        <w:rPr>
          <w:sz w:val="20"/>
          <w:szCs w:val="20"/>
        </w:rPr>
        <w:t xml:space="preserve">que cresce linearmente com o tempo.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que oscila em torno de zero.</w:t>
      </w:r>
    </w:p>
    <w:p>
      <w:pPr>
        <w:keepNext/>
        <w:spacing w:after="60" w:before="140" w:line="276"/>
      </w:pPr>
      <w:r>
        <w:rPr>
          <w:b/>
          <w:bCs/>
          <w:color w:val="4F46E5"/>
          <w:sz w:val="21"/>
          <w:szCs w:val="21"/>
        </w:rPr>
        <w:t xml:space="preserve">Questão 17. </w:t>
      </w:r>
      <w:r>
        <w:rPr>
          <w:sz w:val="21"/>
          <w:szCs w:val="21"/>
        </w:rPr>
        <w:t xml:space="preserve">Entre os braços com taxas 0,45, 0,55 e 0,60, jogar sempre o pior por 2.000 passos produz arrependimento de:</w:t>
      </w:r>
    </w:p>
    <w:p>
      <w:pPr>
        <w:keepNext/>
        <w:keepLines/>
        <w:tabs>
          <w:tab w:val="left" w:pos="500"/>
        </w:tabs>
        <w:spacing w:after="30" w:line="264"/>
        <w:ind w:left="500" w:hanging="300"/>
      </w:pPr>
      <w:r>
        <w:rPr>
          <w:b/>
          <w:bCs/>
          <w:color w:val="6B7280"/>
          <w:sz w:val="20"/>
          <w:szCs w:val="20"/>
        </w:rPr>
        <w:t xml:space="preserve">a)	</w:t>
      </w:r>
      <w:r>
        <w:rPr>
          <w:sz w:val="20"/>
          <w:szCs w:val="20"/>
        </w:rPr>
        <w:t xml:space="preserve">100.</w:t>
      </w:r>
    </w:p>
    <w:p>
      <w:pPr>
        <w:keepNext/>
        <w:keepLines/>
        <w:tabs>
          <w:tab w:val="left" w:pos="500"/>
        </w:tabs>
        <w:spacing w:after="30" w:line="264"/>
        <w:ind w:left="500" w:hanging="300"/>
      </w:pPr>
      <w:r>
        <w:rPr>
          <w:b/>
          <w:bCs/>
          <w:color w:val="6B7280"/>
          <w:sz w:val="20"/>
          <w:szCs w:val="20"/>
        </w:rPr>
        <w:t xml:space="preserve">b)	</w:t>
      </w:r>
      <w:r>
        <w:rPr>
          <w:sz w:val="20"/>
          <w:szCs w:val="20"/>
        </w:rPr>
        <w:t xml:space="preserve">600.</w:t>
      </w:r>
    </w:p>
    <w:p>
      <w:pPr>
        <w:keepNext/>
        <w:keepLines/>
        <w:tabs>
          <w:tab w:val="left" w:pos="500"/>
        </w:tabs>
        <w:spacing w:after="30" w:line="264"/>
        <w:ind w:left="500" w:hanging="300"/>
      </w:pPr>
      <w:r>
        <w:rPr>
          <w:b/>
          <w:bCs/>
          <w:color w:val="6B7280"/>
          <w:sz w:val="20"/>
          <w:szCs w:val="20"/>
        </w:rPr>
        <w:t xml:space="preserve">c)	</w:t>
      </w:r>
      <w:r>
        <w:rPr>
          <w:sz w:val="20"/>
          <w:szCs w:val="20"/>
        </w:rPr>
        <w:t xml:space="preserve">200.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300.</w:t>
      </w:r>
    </w:p>
    <w:p>
      <w:pPr>
        <w:keepNext/>
        <w:spacing w:after="60" w:before="140" w:line="276"/>
      </w:pPr>
      <w:r>
        <w:rPr>
          <w:b/>
          <w:bCs/>
          <w:color w:val="4F46E5"/>
          <w:sz w:val="21"/>
          <w:szCs w:val="21"/>
        </w:rPr>
        <w:t xml:space="preserve">Questão 18. </w:t>
      </w:r>
      <w:r>
        <w:rPr>
          <w:sz w:val="21"/>
          <w:szCs w:val="21"/>
        </w:rPr>
        <w:t xml:space="preserve">Um bandit contextual difere do bandit simples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agente observa um contexto antes de decidir.</w:t>
      </w:r>
    </w:p>
    <w:p>
      <w:pPr>
        <w:keepNext/>
        <w:keepLines/>
        <w:tabs>
          <w:tab w:val="left" w:pos="500"/>
        </w:tabs>
        <w:spacing w:after="30" w:line="264"/>
        <w:ind w:left="500" w:hanging="300"/>
      </w:pPr>
      <w:r>
        <w:rPr>
          <w:b/>
          <w:bCs/>
          <w:color w:val="6B7280"/>
          <w:sz w:val="20"/>
          <w:szCs w:val="20"/>
        </w:rPr>
        <w:t xml:space="preserve">b)	</w:t>
      </w:r>
      <w:r>
        <w:rPr>
          <w:sz w:val="20"/>
          <w:szCs w:val="20"/>
        </w:rPr>
        <w:t xml:space="preserve">possui um só braço.</w:t>
      </w:r>
    </w:p>
    <w:p>
      <w:pPr>
        <w:keepNext/>
        <w:keepLines/>
        <w:tabs>
          <w:tab w:val="left" w:pos="500"/>
        </w:tabs>
        <w:spacing w:after="30" w:line="264"/>
        <w:ind w:left="500" w:hanging="300"/>
      </w:pPr>
      <w:r>
        <w:rPr>
          <w:b/>
          <w:bCs/>
          <w:color w:val="6B7280"/>
          <w:sz w:val="20"/>
          <w:szCs w:val="20"/>
        </w:rPr>
        <w:t xml:space="preserve">c)	</w:t>
      </w:r>
      <w:r>
        <w:rPr>
          <w:sz w:val="20"/>
          <w:szCs w:val="20"/>
        </w:rPr>
        <w:t xml:space="preserve">usa apenas passos constantes.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tem recompensa.</w:t>
      </w:r>
    </w:p>
    <w:p>
      <w:pPr>
        <w:keepNext/>
        <w:spacing w:after="60" w:before="140" w:line="276"/>
      </w:pPr>
      <w:r>
        <w:rPr>
          <w:b/>
          <w:bCs/>
          <w:color w:val="4F46E5"/>
          <w:sz w:val="21"/>
          <w:szCs w:val="21"/>
        </w:rPr>
        <w:t xml:space="preserve">Questão 19. </w:t>
      </w:r>
      <w:r>
        <w:rPr>
          <w:sz w:val="21"/>
          <w:szCs w:val="21"/>
        </w:rPr>
        <w:t xml:space="preserve">O algoritmo LinUCB (Li et al., 2010) foi usado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controlar robôs bípedes.</w:t>
      </w:r>
    </w:p>
    <w:p>
      <w:pPr>
        <w:keepNext/>
        <w:keepLines/>
        <w:tabs>
          <w:tab w:val="left" w:pos="500"/>
        </w:tabs>
        <w:spacing w:after="30" w:line="264"/>
        <w:ind w:left="500" w:hanging="300"/>
      </w:pPr>
      <w:r>
        <w:rPr>
          <w:b/>
          <w:bCs/>
          <w:color w:val="6B7280"/>
          <w:sz w:val="20"/>
          <w:szCs w:val="20"/>
        </w:rPr>
        <w:t xml:space="preserve">b)	</w:t>
      </w:r>
      <w:r>
        <w:rPr>
          <w:sz w:val="20"/>
          <w:szCs w:val="20"/>
        </w:rPr>
        <w:t xml:space="preserve">jogar xadrez.</w:t>
      </w:r>
    </w:p>
    <w:p>
      <w:pPr>
        <w:keepNext/>
        <w:keepLines/>
        <w:tabs>
          <w:tab w:val="left" w:pos="500"/>
        </w:tabs>
        <w:spacing w:after="30" w:line="264"/>
        <w:ind w:left="500" w:hanging="300"/>
      </w:pPr>
      <w:r>
        <w:rPr>
          <w:b/>
          <w:bCs/>
          <w:color w:val="6B7280"/>
          <w:sz w:val="20"/>
          <w:szCs w:val="20"/>
        </w:rPr>
        <w:t xml:space="preserve">c)	</w:t>
      </w:r>
      <w:r>
        <w:rPr>
          <w:sz w:val="20"/>
          <w:szCs w:val="20"/>
        </w:rPr>
        <w:t xml:space="preserve">recomendar notícias.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diagnosticar imagens.</w:t>
      </w:r>
    </w:p>
    <w:p>
      <w:pPr>
        <w:keepNext/>
        <w:spacing w:after="60" w:before="140" w:line="276"/>
      </w:pPr>
      <w:r>
        <w:rPr>
          <w:b/>
          <w:bCs/>
          <w:color w:val="4F46E5"/>
          <w:sz w:val="21"/>
          <w:szCs w:val="21"/>
        </w:rPr>
        <w:t xml:space="preserve">Questão 20. </w:t>
      </w:r>
      <w:r>
        <w:rPr>
          <w:sz w:val="21"/>
          <w:szCs w:val="21"/>
        </w:rPr>
        <w:t xml:space="preserve">No bandit dos cogumelos, o agente só descobre se um cogumelo é venenoso:</w:t>
      </w:r>
    </w:p>
    <w:p>
      <w:pPr>
        <w:keepNext/>
        <w:keepLines/>
        <w:tabs>
          <w:tab w:val="left" w:pos="500"/>
        </w:tabs>
        <w:spacing w:after="30" w:line="264"/>
        <w:ind w:left="500" w:hanging="300"/>
      </w:pPr>
      <w:r>
        <w:rPr>
          <w:b/>
          <w:bCs/>
          <w:color w:val="6B7280"/>
          <w:sz w:val="20"/>
          <w:szCs w:val="20"/>
        </w:rPr>
        <w:t xml:space="preserve">a)	</w:t>
      </w:r>
      <w:r>
        <w:rPr>
          <w:sz w:val="20"/>
          <w:szCs w:val="20"/>
        </w:rPr>
        <w:t xml:space="preserve">se o comer.</w:t>
      </w:r>
    </w:p>
    <w:p>
      <w:pPr>
        <w:keepNext/>
        <w:keepLines/>
        <w:tabs>
          <w:tab w:val="left" w:pos="500"/>
        </w:tabs>
        <w:spacing w:after="30" w:line="264"/>
        <w:ind w:left="500" w:hanging="300"/>
      </w:pPr>
      <w:r>
        <w:rPr>
          <w:b/>
          <w:bCs/>
          <w:color w:val="6B7280"/>
          <w:sz w:val="20"/>
          <w:szCs w:val="20"/>
        </w:rPr>
        <w:t xml:space="preserve">b)	</w:t>
      </w:r>
      <w:r>
        <w:rPr>
          <w:sz w:val="20"/>
          <w:szCs w:val="20"/>
        </w:rPr>
        <w:t xml:space="preserve">se não o comer.</w:t>
      </w:r>
    </w:p>
    <w:p>
      <w:pPr>
        <w:keepNext/>
        <w:keepLines/>
        <w:tabs>
          <w:tab w:val="left" w:pos="500"/>
        </w:tabs>
        <w:spacing w:after="30" w:line="264"/>
        <w:ind w:left="500" w:hanging="300"/>
      </w:pPr>
      <w:r>
        <w:rPr>
          <w:b/>
          <w:bCs/>
          <w:color w:val="6B7280"/>
          <w:sz w:val="20"/>
          <w:szCs w:val="20"/>
        </w:rPr>
        <w:t xml:space="preserve">c)	</w:t>
      </w:r>
      <w:r>
        <w:rPr>
          <w:sz w:val="20"/>
          <w:szCs w:val="20"/>
        </w:rPr>
        <w:t xml:space="preserve">nunca.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sempre, antes de decidir.</w:t>
      </w:r>
    </w:p>
    <w:p>
      <w:pPr>
        <w:keepNext/>
        <w:spacing w:after="60" w:before="140" w:line="276"/>
      </w:pPr>
      <w:r>
        <w:rPr>
          <w:b/>
          <w:bCs/>
          <w:color w:val="4F46E5"/>
          <w:sz w:val="21"/>
          <w:szCs w:val="21"/>
        </w:rPr>
        <w:t xml:space="preserve">Questão 21. </w:t>
      </w:r>
      <w:r>
        <w:rPr>
          <w:sz w:val="21"/>
          <w:szCs w:val="21"/>
        </w:rPr>
        <w:t xml:space="preserve">Por que o agente do problema dos cogumelos precisa explorar?</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ε deve ser sempre alto.</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 economizar memória.</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quem nunca come nunca aprende quais são venenosos.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a regressão logística exige.</w:t>
      </w:r>
    </w:p>
    <w:p>
      <w:pPr>
        <w:keepNext/>
        <w:spacing w:after="60" w:before="140" w:line="276"/>
      </w:pPr>
      <w:r>
        <w:rPr>
          <w:b/>
          <w:bCs/>
          <w:color w:val="4F46E5"/>
          <w:sz w:val="21"/>
          <w:szCs w:val="21"/>
        </w:rPr>
        <w:t xml:space="preserve">Questão 22. </w:t>
      </w:r>
      <w:r>
        <w:rPr>
          <w:sz w:val="21"/>
          <w:szCs w:val="21"/>
        </w:rPr>
        <w:t xml:space="preserve">A regra "comer se p &lt; 0,125" vem do fato de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ganho esperado de comer, 5 − 40p, é positivo apenas para p &lt; 0,125.</w:t>
      </w:r>
    </w:p>
    <w:p>
      <w:pPr>
        <w:keepNext/>
        <w:keepLines/>
        <w:tabs>
          <w:tab w:val="left" w:pos="500"/>
        </w:tabs>
        <w:spacing w:after="30" w:line="264"/>
        <w:ind w:left="500" w:hanging="300"/>
      </w:pPr>
      <w:r>
        <w:rPr>
          <w:b/>
          <w:bCs/>
          <w:color w:val="6B7280"/>
          <w:sz w:val="20"/>
          <w:szCs w:val="20"/>
        </w:rPr>
        <w:t xml:space="preserve">b)	</w:t>
      </w:r>
      <w:r>
        <w:rPr>
          <w:sz w:val="20"/>
          <w:szCs w:val="20"/>
        </w:rPr>
        <w:t xml:space="preserve">0,125 = 1/8 é o dobro de 0,0625.</w:t>
      </w:r>
    </w:p>
    <w:p>
      <w:pPr>
        <w:keepNext/>
        <w:keepLines/>
        <w:tabs>
          <w:tab w:val="left" w:pos="500"/>
        </w:tabs>
        <w:spacing w:after="30" w:line="264"/>
        <w:ind w:left="500" w:hanging="300"/>
      </w:pPr>
      <w:r>
        <w:rPr>
          <w:b/>
          <w:bCs/>
          <w:color w:val="6B7280"/>
          <w:sz w:val="20"/>
          <w:szCs w:val="20"/>
        </w:rPr>
        <w:t xml:space="preserve">c)	</w:t>
      </w:r>
      <w:r>
        <w:rPr>
          <w:sz w:val="20"/>
          <w:szCs w:val="20"/>
        </w:rPr>
        <w:t xml:space="preserve">todos os classificadores usam 0,125.</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base tem 125 exemplos.</w:t>
      </w:r>
    </w:p>
    <w:p>
      <w:pPr>
        <w:keepNext/>
        <w:spacing w:after="60" w:before="140" w:line="276"/>
      </w:pPr>
      <w:r>
        <w:rPr>
          <w:b/>
          <w:bCs/>
          <w:color w:val="4F46E5"/>
          <w:sz w:val="21"/>
          <w:szCs w:val="21"/>
        </w:rPr>
        <w:t xml:space="preserve">Questão 23. </w:t>
      </w:r>
      <w:r>
        <w:rPr>
          <w:sz w:val="21"/>
          <w:szCs w:val="21"/>
        </w:rPr>
        <w:t xml:space="preserve">Em comparação com o teste A/B tradicional, um bandit:</w:t>
      </w:r>
    </w:p>
    <w:p>
      <w:pPr>
        <w:keepNext/>
        <w:keepLines/>
        <w:tabs>
          <w:tab w:val="left" w:pos="500"/>
        </w:tabs>
        <w:spacing w:after="30" w:line="264"/>
        <w:ind w:left="500" w:hanging="300"/>
      </w:pPr>
      <w:r>
        <w:rPr>
          <w:b/>
          <w:bCs/>
          <w:color w:val="6B7280"/>
          <w:sz w:val="20"/>
          <w:szCs w:val="20"/>
        </w:rPr>
        <w:t xml:space="preserve">a)	</w:t>
      </w:r>
      <w:r>
        <w:rPr>
          <w:sz w:val="20"/>
          <w:szCs w:val="20"/>
        </w:rPr>
        <w:t xml:space="preserve">desloca o tráfego para as opções boas durante o experimento.</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coleta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dispensa análise estatística.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divide sempre o tráfego igualmente.</w:t>
      </w:r>
    </w:p>
    <w:p>
      <w:pPr>
        <w:keepNext/>
        <w:spacing w:after="60" w:before="140" w:line="276"/>
      </w:pPr>
      <w:r>
        <w:rPr>
          <w:b/>
          <w:bCs/>
          <w:color w:val="4F46E5"/>
          <w:sz w:val="21"/>
          <w:szCs w:val="21"/>
        </w:rPr>
        <w:t xml:space="preserve">Questão 24. </w:t>
      </w:r>
      <w:r>
        <w:rPr>
          <w:sz w:val="21"/>
          <w:szCs w:val="21"/>
        </w:rPr>
        <w:t xml:space="preserve">No banco de testes de 10 braços, a estratégia gulosa tende a:</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escolher sempre o melhor braço.</w:t>
      </w:r>
    </w:p>
    <w:p>
      <w:pPr>
        <w:keepNext/>
        <w:keepLines/>
        <w:tabs>
          <w:tab w:val="left" w:pos="500"/>
        </w:tabs>
        <w:spacing w:after="30" w:line="264"/>
        <w:ind w:left="500" w:hanging="300"/>
      </w:pPr>
      <w:r>
        <w:rPr>
          <w:b/>
          <w:bCs/>
          <w:color w:val="6B7280"/>
          <w:sz w:val="20"/>
          <w:szCs w:val="20"/>
        </w:rPr>
        <w:t xml:space="preserve">b)	</w:t>
      </w:r>
      <w:r>
        <w:rPr>
          <w:sz w:val="20"/>
          <w:szCs w:val="20"/>
        </w:rPr>
        <w:t xml:space="preserve">obter a maior recompensa média.</w:t>
      </w:r>
    </w:p>
    <w:p>
      <w:pPr>
        <w:keepNext/>
        <w:keepLines/>
        <w:tabs>
          <w:tab w:val="left" w:pos="500"/>
        </w:tabs>
        <w:spacing w:after="30" w:line="264"/>
        <w:ind w:left="500" w:hanging="300"/>
      </w:pPr>
      <w:r>
        <w:rPr>
          <w:b/>
          <w:bCs/>
          <w:color w:val="6B7280"/>
          <w:sz w:val="20"/>
          <w:szCs w:val="20"/>
        </w:rPr>
        <w:t xml:space="preserve">c)	</w:t>
      </w:r>
      <w:r>
        <w:rPr>
          <w:sz w:val="20"/>
          <w:szCs w:val="20"/>
        </w:rPr>
        <w:t xml:space="preserve">estagnar com recompensa média menor que as demais.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ter arrependimento zero.</w:t>
      </w:r>
    </w:p>
    <w:p>
      <w:pPr>
        <w:keepNext/>
        <w:spacing w:after="60" w:before="140" w:line="276"/>
      </w:pPr>
      <w:r>
        <w:rPr>
          <w:b/>
          <w:bCs/>
          <w:color w:val="4F46E5"/>
          <w:sz w:val="21"/>
          <w:szCs w:val="21"/>
        </w:rPr>
        <w:t xml:space="preserve">Questão 25. </w:t>
      </w:r>
      <w:r>
        <w:rPr>
          <w:sz w:val="21"/>
          <w:szCs w:val="21"/>
        </w:rPr>
        <w:t xml:space="preserve">Em horizontes longos, a ε-gulosa com ε fixo tem arrependimento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cresce linearmente, pois continua explorando ao acaso.</w:t>
      </w:r>
    </w:p>
    <w:p>
      <w:pPr>
        <w:keepNext/>
        <w:keepLines/>
        <w:tabs>
          <w:tab w:val="left" w:pos="500"/>
        </w:tabs>
        <w:spacing w:after="30" w:line="264"/>
        <w:ind w:left="500" w:hanging="300"/>
      </w:pPr>
      <w:r>
        <w:rPr>
          <w:b/>
          <w:bCs/>
          <w:color w:val="6B7280"/>
          <w:sz w:val="20"/>
          <w:szCs w:val="20"/>
        </w:rPr>
        <w:t xml:space="preserve">b)	</w:t>
      </w:r>
      <w:r>
        <w:rPr>
          <w:sz w:val="20"/>
          <w:szCs w:val="20"/>
        </w:rPr>
        <w:t xml:space="preserve">cai a zero.</w:t>
      </w:r>
    </w:p>
    <w:p>
      <w:pPr>
        <w:keepNext/>
        <w:keepLines/>
        <w:tabs>
          <w:tab w:val="left" w:pos="500"/>
        </w:tabs>
        <w:spacing w:after="30" w:line="264"/>
        <w:ind w:left="500" w:hanging="300"/>
      </w:pPr>
      <w:r>
        <w:rPr>
          <w:b/>
          <w:bCs/>
          <w:color w:val="6B7280"/>
          <w:sz w:val="20"/>
          <w:szCs w:val="20"/>
        </w:rPr>
        <w:t xml:space="preserve">c)	</w:t>
      </w:r>
      <w:r>
        <w:rPr>
          <w:sz w:val="20"/>
          <w:szCs w:val="20"/>
        </w:rPr>
        <w:t xml:space="preserve">é sempre menor que o do UCB.</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permanece constante.</w:t>
      </w:r>
    </w:p>
    <w:p>
      <w:pPr>
        <w:keepNext/>
        <w:spacing w:after="60" w:before="140" w:line="276"/>
      </w:pPr>
      <w:r>
        <w:rPr>
          <w:b/>
          <w:bCs/>
          <w:color w:val="4F46E5"/>
          <w:sz w:val="21"/>
          <w:szCs w:val="21"/>
        </w:rPr>
        <w:t xml:space="preserve">Questão 26. </w:t>
      </w:r>
      <w:r>
        <w:rPr>
          <w:sz w:val="21"/>
          <w:szCs w:val="21"/>
        </w:rPr>
        <w:t xml:space="preserve">Para recompensas de cliques (sucesso/fracasso), o Thompson Sampling atualiza:</w:t>
      </w:r>
    </w:p>
    <w:p>
      <w:pPr>
        <w:keepNext/>
        <w:keepLines/>
        <w:tabs>
          <w:tab w:val="left" w:pos="500"/>
        </w:tabs>
        <w:spacing w:after="30" w:line="264"/>
        <w:ind w:left="500" w:hanging="300"/>
      </w:pPr>
      <w:r>
        <w:rPr>
          <w:b/>
          <w:bCs/>
          <w:color w:val="6B7280"/>
          <w:sz w:val="20"/>
          <w:szCs w:val="20"/>
        </w:rPr>
        <w:t xml:space="preserve">a)	</w:t>
      </w:r>
      <w:r>
        <w:rPr>
          <w:sz w:val="20"/>
          <w:szCs w:val="20"/>
        </w:rPr>
        <w:t xml:space="preserve">todos os braços igualmente.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a taxa de aprendizado.</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a média.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 e F (sucessos e fracassos) do braço escolhido.</w:t>
      </w:r>
    </w:p>
    <w:p>
      <w:pPr>
        <w:keepNext/>
        <w:spacing w:after="60" w:before="140" w:line="276"/>
      </w:pPr>
      <w:r>
        <w:rPr>
          <w:b/>
          <w:bCs/>
          <w:color w:val="4F46E5"/>
          <w:sz w:val="21"/>
          <w:szCs w:val="21"/>
        </w:rPr>
        <w:t xml:space="preserve">Questão 27. </w:t>
      </w:r>
      <w:r>
        <w:rPr>
          <w:sz w:val="21"/>
          <w:szCs w:val="21"/>
        </w:rPr>
        <w:t xml:space="preserve">Em AR, a regra "novo = velho + passo × (alvo − velho)" aparece:</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em bandits.</w:t>
      </w:r>
    </w:p>
    <w:p>
      <w:pPr>
        <w:keepNext/>
        <w:keepLines/>
        <w:tabs>
          <w:tab w:val="left" w:pos="500"/>
        </w:tabs>
        <w:spacing w:after="30" w:line="264"/>
        <w:ind w:left="500" w:hanging="300"/>
      </w:pPr>
      <w:r>
        <w:rPr>
          <w:b/>
          <w:bCs/>
          <w:color w:val="6B7280"/>
          <w:sz w:val="20"/>
          <w:szCs w:val="20"/>
        </w:rPr>
        <w:t xml:space="preserve">b)	</w:t>
      </w:r>
      <w:r>
        <w:rPr>
          <w:sz w:val="20"/>
          <w:szCs w:val="20"/>
        </w:rPr>
        <w:t xml:space="preserve">nunca fora deste capítulo.</w:t>
      </w:r>
    </w:p>
    <w:p>
      <w:pPr>
        <w:keepNext/>
        <w:keepLines/>
        <w:tabs>
          <w:tab w:val="left" w:pos="500"/>
        </w:tabs>
        <w:spacing w:after="30" w:line="264"/>
        <w:ind w:left="500" w:hanging="300"/>
      </w:pPr>
      <w:r>
        <w:rPr>
          <w:b/>
          <w:bCs/>
          <w:color w:val="6B7280"/>
          <w:sz w:val="20"/>
          <w:szCs w:val="20"/>
        </w:rPr>
        <w:t xml:space="preserve">c)	</w:t>
      </w:r>
      <w:r>
        <w:rPr>
          <w:sz w:val="20"/>
          <w:szCs w:val="20"/>
        </w:rPr>
        <w:t xml:space="preserve">em quase todos os algoritmos, incluindo o Q-learning.</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em redes neurais.</w:t>
      </w:r>
    </w:p>
    <w:p>
      <w:pPr>
        <w:keepNext/>
        <w:spacing w:after="60" w:before="140" w:line="276"/>
      </w:pPr>
      <w:r>
        <w:rPr>
          <w:b/>
          <w:bCs/>
          <w:color w:val="4F46E5"/>
          <w:sz w:val="21"/>
          <w:szCs w:val="21"/>
        </w:rPr>
        <w:t xml:space="preserve">Questão 28. </w:t>
      </w:r>
      <w:r>
        <w:rPr>
          <w:sz w:val="21"/>
          <w:szCs w:val="21"/>
        </w:rPr>
        <w:t xml:space="preserve">Qual afirmação sobre o desempate (argmax com sorteio entre empates) é correta?</w:t>
      </w:r>
    </w:p>
    <w:p>
      <w:pPr>
        <w:keepNext/>
        <w:keepLines/>
        <w:tabs>
          <w:tab w:val="left" w:pos="500"/>
        </w:tabs>
        <w:spacing w:after="30" w:line="264"/>
        <w:ind w:left="500" w:hanging="300"/>
      </w:pPr>
      <w:r>
        <w:rPr>
          <w:b/>
          <w:bCs/>
          <w:color w:val="6B7280"/>
          <w:sz w:val="20"/>
          <w:szCs w:val="20"/>
        </w:rPr>
        <w:t xml:space="preserve">a)	</w:t>
      </w:r>
      <w:r>
        <w:rPr>
          <w:sz w:val="20"/>
          <w:szCs w:val="20"/>
        </w:rPr>
        <w:t xml:space="preserve">Evita viés sistemático em favor do primeiro índice.</w:t>
      </w:r>
    </w:p>
    <w:p>
      <w:pPr>
        <w:keepNext/>
        <w:keepLines/>
        <w:tabs>
          <w:tab w:val="left" w:pos="500"/>
        </w:tabs>
        <w:spacing w:after="30" w:line="264"/>
        <w:ind w:left="500" w:hanging="300"/>
      </w:pPr>
      <w:r>
        <w:rPr>
          <w:b/>
          <w:bCs/>
          <w:color w:val="6B7280"/>
          <w:sz w:val="20"/>
          <w:szCs w:val="20"/>
        </w:rPr>
        <w:t xml:space="preserve">b)	</w:t>
      </w:r>
      <w:r>
        <w:rPr>
          <w:sz w:val="20"/>
          <w:szCs w:val="20"/>
        </w:rPr>
        <w:t xml:space="preserve">É proibido em AR.</w:t>
      </w:r>
    </w:p>
    <w:p>
      <w:pPr>
        <w:keepNext/>
        <w:keepLines/>
        <w:tabs>
          <w:tab w:val="left" w:pos="500"/>
        </w:tabs>
        <w:spacing w:after="30" w:line="264"/>
        <w:ind w:left="500" w:hanging="300"/>
      </w:pPr>
      <w:r>
        <w:rPr>
          <w:b/>
          <w:bCs/>
          <w:color w:val="6B7280"/>
          <w:sz w:val="20"/>
          <w:szCs w:val="20"/>
        </w:rPr>
        <w:t xml:space="preserve">c)	</w:t>
      </w:r>
      <w:r>
        <w:rPr>
          <w:sz w:val="20"/>
          <w:szCs w:val="20"/>
        </w:rPr>
        <w:t xml:space="preserve">Aumenta o arrependimento sempre.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Só serve para o UCB.</w:t>
      </w:r>
    </w:p>
    <w:p>
      <w:pPr>
        <w:keepNext/>
        <w:spacing w:after="60" w:before="140" w:line="276"/>
      </w:pPr>
      <w:r>
        <w:rPr>
          <w:b/>
          <w:bCs/>
          <w:color w:val="4F46E5"/>
          <w:sz w:val="21"/>
          <w:szCs w:val="21"/>
        </w:rPr>
        <w:t xml:space="preserve">Questão 29. </w:t>
      </w:r>
      <w:r>
        <w:rPr>
          <w:sz w:val="21"/>
          <w:szCs w:val="21"/>
        </w:rPr>
        <w:t xml:space="preserve">Um dado observacional como o Bank Marketing, usado para estimar taxas por mês, exige cautela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as taxas observadas podem refletir decisões do banco e não efeito causal do mês.</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existe coluna de resultado.</w:t>
      </w:r>
    </w:p>
    <w:p>
      <w:pPr>
        <w:keepNext/>
        <w:keepLines/>
        <w:tabs>
          <w:tab w:val="left" w:pos="500"/>
        </w:tabs>
        <w:spacing w:after="30" w:line="264"/>
        <w:ind w:left="500" w:hanging="300"/>
      </w:pPr>
      <w:r>
        <w:rPr>
          <w:b/>
          <w:bCs/>
          <w:color w:val="6B7280"/>
          <w:sz w:val="20"/>
          <w:szCs w:val="20"/>
        </w:rPr>
        <w:t xml:space="preserve">c)	</w:t>
      </w:r>
      <w:r>
        <w:rPr>
          <w:sz w:val="20"/>
          <w:szCs w:val="20"/>
        </w:rPr>
        <w:t xml:space="preserve">o Python não lê arquivos CSV.</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base tem poucos atributos.</w:t>
      </w:r>
    </w:p>
    <w:p>
      <w:pPr>
        <w:keepNext/>
        <w:spacing w:after="60" w:before="140" w:line="276"/>
      </w:pPr>
      <w:r>
        <w:rPr>
          <w:b/>
          <w:bCs/>
          <w:color w:val="4F46E5"/>
          <w:sz w:val="21"/>
          <w:szCs w:val="21"/>
        </w:rPr>
        <w:t xml:space="preserve">Questão 30. </w:t>
      </w:r>
      <w:r>
        <w:rPr>
          <w:sz w:val="21"/>
          <w:szCs w:val="21"/>
        </w:rPr>
        <w:t xml:space="preserve">Um agente que escolhe sempre o melhor braço desde o primeiro passo tem arrependimento:</w:t>
      </w:r>
    </w:p>
    <w:p>
      <w:pPr>
        <w:keepNext/>
        <w:keepLines/>
        <w:tabs>
          <w:tab w:val="left" w:pos="500"/>
        </w:tabs>
        <w:spacing w:after="30" w:line="264"/>
        <w:ind w:left="500" w:hanging="300"/>
      </w:pPr>
      <w:r>
        <w:rPr>
          <w:b/>
          <w:bCs/>
          <w:color w:val="6B7280"/>
          <w:sz w:val="20"/>
          <w:szCs w:val="20"/>
        </w:rPr>
        <w:t xml:space="preserve">a)	</w:t>
      </w:r>
      <w:r>
        <w:rPr>
          <w:sz w:val="20"/>
          <w:szCs w:val="20"/>
        </w:rPr>
        <w:t xml:space="preserve">positivo e crescente.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igual à recompensa total.</w:t>
      </w:r>
    </w:p>
    <w:p>
      <w:pPr>
        <w:keepNext/>
        <w:keepLines/>
        <w:tabs>
          <w:tab w:val="left" w:pos="500"/>
        </w:tabs>
        <w:spacing w:after="30" w:line="264"/>
        <w:ind w:left="500" w:hanging="300"/>
      </w:pPr>
      <w:r>
        <w:rPr>
          <w:b/>
          <w:bCs/>
          <w:color w:val="6B7280"/>
          <w:sz w:val="20"/>
          <w:szCs w:val="20"/>
        </w:rPr>
        <w:t xml:space="preserve">c)	</w:t>
      </w:r>
      <w:r>
        <w:rPr>
          <w:sz w:val="20"/>
          <w:szCs w:val="20"/>
        </w:rPr>
        <w:t xml:space="preserve">igual a zero.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negativo.</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Descreva o dilema exploração × aproveitamento usando um exemplo próprio e explique por que não existe estratégia livre de custo.</w:t>
      </w:r>
    </w:p>
    <w:p>
      <w:pPr>
        <w:keepLines/>
        <w:tabs>
          <w:tab w:val="left" w:pos="500"/>
        </w:tabs>
        <w:spacing w:after="80" w:before="120" w:line="288"/>
        <w:ind w:left="500" w:hanging="500"/>
      </w:pPr>
      <w:r>
        <w:rPr>
          <w:b/>
          <w:bCs/>
          <w:color w:val="4F46E5"/>
          <w:sz w:val="21"/>
          <w:szCs w:val="21"/>
        </w:rPr>
        <w:t xml:space="preserve">2.	</w:t>
      </w:r>
      <w:r>
        <w:rPr>
          <w:sz w:val="21"/>
          <w:szCs w:val="21"/>
        </w:rPr>
        <w:t xml:space="preserve">Demonstre que a atualização Q ← Q + (1/n)(R − Q) calcula a média das n recompensas.</w:t>
      </w:r>
    </w:p>
    <w:p>
      <w:pPr>
        <w:keepLines/>
        <w:tabs>
          <w:tab w:val="left" w:pos="500"/>
        </w:tabs>
        <w:spacing w:after="80" w:before="120" w:line="288"/>
        <w:ind w:left="500" w:hanging="500"/>
      </w:pPr>
      <w:r>
        <w:rPr>
          <w:b/>
          <w:bCs/>
          <w:color w:val="4F46E5"/>
          <w:sz w:val="21"/>
          <w:szCs w:val="21"/>
        </w:rPr>
        <w:t xml:space="preserve">3.	</w:t>
      </w:r>
      <w:r>
        <w:rPr>
          <w:sz w:val="21"/>
          <w:szCs w:val="21"/>
        </w:rPr>
        <w:t xml:space="preserve">Qual a diferença de efeito entre o passo 1/n e o passo constante α? Em que situações usar cada um?</w:t>
      </w:r>
    </w:p>
    <w:p>
      <w:pPr>
        <w:keepLines/>
        <w:tabs>
          <w:tab w:val="left" w:pos="500"/>
        </w:tabs>
        <w:spacing w:after="80" w:before="120" w:line="288"/>
        <w:ind w:left="500" w:hanging="500"/>
      </w:pPr>
      <w:r>
        <w:rPr>
          <w:b/>
          <w:bCs/>
          <w:color w:val="4F46E5"/>
          <w:sz w:val="21"/>
          <w:szCs w:val="21"/>
        </w:rPr>
        <w:t xml:space="preserve">4.	</w:t>
      </w:r>
      <w:r>
        <w:rPr>
          <w:sz w:val="21"/>
          <w:szCs w:val="21"/>
        </w:rPr>
        <w:t xml:space="preserve">Explique por que a estratégia gulosa pode ficar presa a uma ação ruim. Dê um exemplo numérico simples.</w:t>
      </w:r>
    </w:p>
    <w:p>
      <w:pPr>
        <w:keepLines/>
        <w:tabs>
          <w:tab w:val="left" w:pos="500"/>
        </w:tabs>
        <w:spacing w:after="80" w:before="120" w:line="288"/>
        <w:ind w:left="500" w:hanging="500"/>
      </w:pPr>
      <w:r>
        <w:rPr>
          <w:b/>
          <w:bCs/>
          <w:color w:val="4F46E5"/>
          <w:sz w:val="21"/>
          <w:szCs w:val="21"/>
        </w:rPr>
        <w:t xml:space="preserve">5.	</w:t>
      </w:r>
      <w:r>
        <w:rPr>
          <w:sz w:val="21"/>
          <w:szCs w:val="21"/>
        </w:rPr>
        <w:t xml:space="preserve">Explique a ideia do UCB em palavras simples e o papel do parâmetro c.</w:t>
      </w:r>
    </w:p>
    <w:p>
      <w:pPr>
        <w:keepLines/>
        <w:tabs>
          <w:tab w:val="left" w:pos="500"/>
        </w:tabs>
        <w:spacing w:after="80" w:before="120" w:line="288"/>
        <w:ind w:left="500" w:hanging="500"/>
      </w:pPr>
      <w:r>
        <w:rPr>
          <w:b/>
          <w:bCs/>
          <w:color w:val="4F46E5"/>
          <w:sz w:val="21"/>
          <w:szCs w:val="21"/>
        </w:rPr>
        <w:t xml:space="preserve">6.	</w:t>
      </w:r>
      <w:r>
        <w:rPr>
          <w:sz w:val="21"/>
          <w:szCs w:val="21"/>
        </w:rPr>
        <w:t xml:space="preserve">Calcule o valor do UCB (com c = 2) para uma ação com Q = 0,5, N = 10, no passo t = 100. Use ln 100 ≈ 4,605.</w:t>
      </w:r>
    </w:p>
    <w:p>
      <w:pPr>
        <w:keepLines/>
        <w:tabs>
          <w:tab w:val="left" w:pos="500"/>
        </w:tabs>
        <w:spacing w:after="80" w:before="120" w:line="288"/>
        <w:ind w:left="500" w:hanging="500"/>
      </w:pPr>
      <w:r>
        <w:rPr>
          <w:b/>
          <w:bCs/>
          <w:color w:val="4F46E5"/>
          <w:sz w:val="21"/>
          <w:szCs w:val="21"/>
        </w:rPr>
        <w:t xml:space="preserve">7.	</w:t>
      </w:r>
      <w:r>
        <w:rPr>
          <w:sz w:val="21"/>
          <w:szCs w:val="21"/>
        </w:rPr>
        <w:t xml:space="preserve">Descreva os passos de uma rodada do Thompson Sampling para três anúncios.</w:t>
      </w:r>
    </w:p>
    <w:p>
      <w:pPr>
        <w:keepLines/>
        <w:tabs>
          <w:tab w:val="left" w:pos="500"/>
        </w:tabs>
        <w:spacing w:after="80" w:before="120" w:line="288"/>
        <w:ind w:left="500" w:hanging="500"/>
      </w:pPr>
      <w:r>
        <w:rPr>
          <w:b/>
          <w:bCs/>
          <w:color w:val="4F46E5"/>
          <w:sz w:val="21"/>
          <w:szCs w:val="21"/>
        </w:rPr>
        <w:t xml:space="preserve">8.	</w:t>
      </w:r>
      <w:r>
        <w:rPr>
          <w:sz w:val="21"/>
          <w:szCs w:val="21"/>
        </w:rPr>
        <w:t xml:space="preserve">Por que a distribuição Beta se estreita com o tempo e qual é a consequência para o Thompson Sampling?</w:t>
      </w:r>
    </w:p>
    <w:p>
      <w:pPr>
        <w:keepLines/>
        <w:tabs>
          <w:tab w:val="left" w:pos="500"/>
        </w:tabs>
        <w:spacing w:after="80" w:before="120" w:line="288"/>
        <w:ind w:left="500" w:hanging="500"/>
      </w:pPr>
      <w:r>
        <w:rPr>
          <w:b/>
          <w:bCs/>
          <w:color w:val="4F46E5"/>
          <w:sz w:val="21"/>
          <w:szCs w:val="21"/>
        </w:rPr>
        <w:t xml:space="preserve">9.	</w:t>
      </w:r>
      <w:r>
        <w:rPr>
          <w:sz w:val="21"/>
          <w:szCs w:val="21"/>
        </w:rPr>
        <w:t xml:space="preserve">Defina arrependimento acumulado e explique por que ele é uma medida melhor que a recompensa média para comparar estratégias de bandit.</w:t>
      </w:r>
    </w:p>
    <w:p>
      <w:pPr>
        <w:keepLines/>
        <w:tabs>
          <w:tab w:val="left" w:pos="500"/>
        </w:tabs>
        <w:spacing w:after="80" w:before="120" w:line="288"/>
        <w:ind w:left="500" w:hanging="500"/>
      </w:pPr>
      <w:r>
        <w:rPr>
          <w:b/>
          <w:bCs/>
          <w:color w:val="4F46E5"/>
          <w:sz w:val="21"/>
          <w:szCs w:val="21"/>
        </w:rPr>
        <w:t xml:space="preserve">10.	</w:t>
      </w:r>
      <w:r>
        <w:rPr>
          <w:sz w:val="21"/>
          <w:szCs w:val="21"/>
        </w:rPr>
        <w:t xml:space="preserve">O que significa dizer que uma estratégia tem arrependimento logarítmico? E linear?</w:t>
      </w:r>
    </w:p>
    <w:p>
      <w:pPr>
        <w:keepLines/>
        <w:tabs>
          <w:tab w:val="left" w:pos="500"/>
        </w:tabs>
        <w:spacing w:after="80" w:before="120" w:line="288"/>
        <w:ind w:left="500" w:hanging="500"/>
      </w:pPr>
      <w:r>
        <w:rPr>
          <w:b/>
          <w:bCs/>
          <w:color w:val="4F46E5"/>
          <w:sz w:val="21"/>
          <w:szCs w:val="21"/>
        </w:rPr>
        <w:t xml:space="preserve">11.	</w:t>
      </w:r>
      <w:r>
        <w:rPr>
          <w:sz w:val="21"/>
          <w:szCs w:val="21"/>
        </w:rPr>
        <w:t xml:space="preserve">Cite duas aplicações reais dos bandits e explique como definir braços e recompensa em cada uma.</w:t>
      </w:r>
    </w:p>
    <w:p>
      <w:pPr>
        <w:keepLines/>
        <w:tabs>
          <w:tab w:val="left" w:pos="500"/>
        </w:tabs>
        <w:spacing w:after="80" w:before="120" w:line="288"/>
        <w:ind w:left="500" w:hanging="500"/>
      </w:pPr>
      <w:r>
        <w:rPr>
          <w:b/>
          <w:bCs/>
          <w:color w:val="4F46E5"/>
          <w:sz w:val="21"/>
          <w:szCs w:val="21"/>
        </w:rPr>
        <w:t xml:space="preserve">12.	</w:t>
      </w:r>
      <w:r>
        <w:rPr>
          <w:sz w:val="21"/>
          <w:szCs w:val="21"/>
        </w:rPr>
        <w:t xml:space="preserve">Explique a diferença entre um bandit simples e um bandit contextual com um exemplo.</w:t>
      </w:r>
    </w:p>
    <w:p>
      <w:pPr>
        <w:keepLines/>
        <w:tabs>
          <w:tab w:val="left" w:pos="500"/>
        </w:tabs>
        <w:spacing w:after="80" w:before="120" w:line="288"/>
        <w:ind w:left="500" w:hanging="500"/>
      </w:pPr>
      <w:r>
        <w:rPr>
          <w:b/>
          <w:bCs/>
          <w:color w:val="4F46E5"/>
          <w:sz w:val="21"/>
          <w:szCs w:val="21"/>
        </w:rPr>
        <w:t xml:space="preserve">13.	</w:t>
      </w:r>
      <w:r>
        <w:rPr>
          <w:sz w:val="21"/>
          <w:szCs w:val="21"/>
        </w:rPr>
        <w:t xml:space="preserve">Por que um bandit contextual ainda não é um problema completo de AR?</w:t>
      </w:r>
    </w:p>
    <w:p>
      <w:pPr>
        <w:keepLines/>
        <w:tabs>
          <w:tab w:val="left" w:pos="500"/>
        </w:tabs>
        <w:spacing w:after="80" w:before="120" w:line="288"/>
        <w:ind w:left="500" w:hanging="500"/>
      </w:pPr>
      <w:r>
        <w:rPr>
          <w:b/>
          <w:bCs/>
          <w:color w:val="4F46E5"/>
          <w:sz w:val="21"/>
          <w:szCs w:val="21"/>
        </w:rPr>
        <w:t xml:space="preserve">14.	</w:t>
      </w:r>
      <w:r>
        <w:rPr>
          <w:sz w:val="21"/>
          <w:szCs w:val="21"/>
        </w:rPr>
        <w:t xml:space="preserve">Por que o agente do problema dos cogumelos paga caro no primeiro lote e como o custo diminui depois?</w:t>
      </w:r>
    </w:p>
    <w:p>
      <w:pPr>
        <w:keepLines/>
        <w:tabs>
          <w:tab w:val="left" w:pos="500"/>
        </w:tabs>
        <w:spacing w:after="80" w:before="120" w:line="288"/>
        <w:ind w:left="500" w:hanging="500"/>
      </w:pPr>
      <w:r>
        <w:rPr>
          <w:b/>
          <w:bCs/>
          <w:color w:val="4F46E5"/>
          <w:sz w:val="21"/>
          <w:szCs w:val="21"/>
        </w:rPr>
        <w:t xml:space="preserve">15.	</w:t>
      </w:r>
      <w:r>
        <w:rPr>
          <w:sz w:val="21"/>
          <w:szCs w:val="21"/>
        </w:rPr>
        <w:t xml:space="preserve">Mostre que, com recompensas +5 (comestível) e −35 (venenoso), comer só vale a pena se p &lt; 1/8.</w:t>
      </w:r>
    </w:p>
    <w:p>
      <w:pPr>
        <w:keepLines/>
        <w:tabs>
          <w:tab w:val="left" w:pos="500"/>
        </w:tabs>
        <w:spacing w:after="80" w:before="120" w:line="288"/>
        <w:ind w:left="500" w:hanging="500"/>
      </w:pPr>
      <w:r>
        <w:rPr>
          <w:b/>
          <w:bCs/>
          <w:color w:val="4F46E5"/>
          <w:sz w:val="21"/>
          <w:szCs w:val="21"/>
        </w:rPr>
        <w:t xml:space="preserve">16.	</w:t>
      </w:r>
      <w:r>
        <w:rPr>
          <w:sz w:val="21"/>
          <w:szCs w:val="21"/>
        </w:rPr>
        <w:t xml:space="preserve">Compare teste A/B tradicional e bandit quanto a custo de oportunidade e dificuldade de análise.</w:t>
      </w:r>
    </w:p>
    <w:p>
      <w:pPr>
        <w:keepLines/>
        <w:tabs>
          <w:tab w:val="left" w:pos="500"/>
        </w:tabs>
        <w:spacing w:after="80" w:before="120" w:line="288"/>
        <w:ind w:left="500" w:hanging="500"/>
      </w:pPr>
      <w:r>
        <w:rPr>
          <w:b/>
          <w:bCs/>
          <w:color w:val="4F46E5"/>
          <w:sz w:val="21"/>
          <w:szCs w:val="21"/>
        </w:rPr>
        <w:t xml:space="preserve">17.	</w:t>
      </w:r>
      <w:r>
        <w:rPr>
          <w:sz w:val="21"/>
          <w:szCs w:val="21"/>
        </w:rPr>
        <w:t xml:space="preserve">Por que é necessário desempate aleatório ao escolher o argmax das estimativas?</w:t>
      </w:r>
    </w:p>
    <w:p>
      <w:pPr>
        <w:keepLines/>
        <w:tabs>
          <w:tab w:val="left" w:pos="500"/>
        </w:tabs>
        <w:spacing w:after="80" w:before="120" w:line="288"/>
        <w:ind w:left="500" w:hanging="500"/>
      </w:pPr>
      <w:r>
        <w:rPr>
          <w:b/>
          <w:bCs/>
          <w:color w:val="4F46E5"/>
          <w:sz w:val="21"/>
          <w:szCs w:val="21"/>
        </w:rPr>
        <w:t xml:space="preserve">18.	</w:t>
      </w:r>
      <w:r>
        <w:rPr>
          <w:sz w:val="21"/>
          <w:szCs w:val="21"/>
        </w:rPr>
        <w:t xml:space="preserve">Discuta como valores iniciais otimistas geram exploração, e por que isso não resolve exploração permanente.</w:t>
      </w:r>
    </w:p>
    <w:p>
      <w:pPr>
        <w:keepLines/>
        <w:tabs>
          <w:tab w:val="left" w:pos="500"/>
        </w:tabs>
        <w:spacing w:after="80" w:before="120" w:line="288"/>
        <w:ind w:left="500" w:hanging="500"/>
      </w:pPr>
      <w:r>
        <w:rPr>
          <w:b/>
          <w:bCs/>
          <w:color w:val="4F46E5"/>
          <w:sz w:val="21"/>
          <w:szCs w:val="21"/>
        </w:rPr>
        <w:t xml:space="preserve">19.	</w:t>
      </w:r>
      <w:r>
        <w:rPr>
          <w:sz w:val="21"/>
          <w:szCs w:val="21"/>
        </w:rPr>
        <w:t xml:space="preserve">Por que não se deve concluir, no projeto, que "ligar em junho causa mais contratações" a partir da taxa de sucesso de junho nos dados?</w:t>
      </w:r>
    </w:p>
    <w:p>
      <w:pPr>
        <w:keepLines/>
        <w:tabs>
          <w:tab w:val="left" w:pos="500"/>
        </w:tabs>
        <w:spacing w:after="80" w:before="120" w:line="288"/>
        <w:ind w:left="500" w:hanging="500"/>
      </w:pPr>
      <w:r>
        <w:rPr>
          <w:b/>
          <w:bCs/>
          <w:color w:val="4F46E5"/>
          <w:sz w:val="21"/>
          <w:szCs w:val="21"/>
        </w:rPr>
        <w:t xml:space="preserve">20.	</w:t>
      </w:r>
      <w:r>
        <w:rPr>
          <w:sz w:val="21"/>
          <w:szCs w:val="21"/>
        </w:rPr>
        <w:t xml:space="preserve">Se a taxa de clique do melhor anúncio for muito próxima da do segundo melhor, o que acontece com o arrependimento e com a dificuldade do problema?</w:t>
      </w:r>
    </w:p>
    <w:p>
      <w:pPr>
        <w:sectPr>
          <w:headerReference w:type="default" r:id="rId13"/>
          <w:footerReference w:type="default" r:id="rId14"/>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3" descr="Faixa decorativa do capítulo 3"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3 — Processos de Decisão de Markov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a propriedade de Markov e por que ela simplifica o problema de decisão.</w:t>
            </w:r>
          </w:p>
          <w:p>
            <w:pPr>
              <w:pStyle w:val="ListParagraph"/>
              <w:numPr>
                <w:ilvl w:val="0"/>
                <w:numId w:val="2"/>
              </w:numPr>
              <w:spacing w:after="50" w:line="276"/>
            </w:pPr>
            <w:r>
              <w:rPr>
                <w:sz w:val="20"/>
                <w:szCs w:val="20"/>
              </w:rPr>
              <w:t xml:space="preserve">Descrever um problema como um MDP: estados, ações, transições, recompensas e desconto.</w:t>
            </w:r>
          </w:p>
          <w:p>
            <w:pPr>
              <w:pStyle w:val="ListParagraph"/>
              <w:numPr>
                <w:ilvl w:val="0"/>
                <w:numId w:val="2"/>
              </w:numPr>
              <w:spacing w:after="50" w:line="276"/>
            </w:pPr>
            <w:r>
              <w:rPr>
                <w:sz w:val="20"/>
                <w:szCs w:val="20"/>
              </w:rPr>
              <w:t xml:space="preserve">Distinguir política determinística e estocástica.</w:t>
            </w:r>
          </w:p>
          <w:p>
            <w:pPr>
              <w:pStyle w:val="ListParagraph"/>
              <w:numPr>
                <w:ilvl w:val="0"/>
                <w:numId w:val="2"/>
              </w:numPr>
              <w:spacing w:after="50" w:line="276"/>
            </w:pPr>
            <w:r>
              <w:rPr>
                <w:sz w:val="20"/>
                <w:szCs w:val="20"/>
              </w:rPr>
              <w:t xml:space="preserve">Definir funções valor v e q e calcular um valor pela equação de Bellman.</w:t>
            </w:r>
          </w:p>
          <w:p>
            <w:pPr>
              <w:pStyle w:val="ListParagraph"/>
              <w:numPr>
                <w:ilvl w:val="0"/>
                <w:numId w:val="2"/>
              </w:numPr>
              <w:spacing w:after="50" w:line="276"/>
            </w:pPr>
            <w:r>
              <w:rPr>
                <w:sz w:val="20"/>
                <w:szCs w:val="20"/>
              </w:rPr>
              <w:t xml:space="preserve">Resolver pequenos MDPs por álgebra linear e por enumeração de políticas.</w:t>
            </w:r>
          </w:p>
          <w:p>
            <w:pPr>
              <w:pStyle w:val="ListParagraph"/>
              <w:numPr>
                <w:ilvl w:val="0"/>
                <w:numId w:val="2"/>
              </w:numPr>
              <w:spacing w:after="50" w:line="276"/>
            </w:pPr>
            <w:r>
              <w:rPr>
                <w:sz w:val="20"/>
                <w:szCs w:val="20"/>
              </w:rPr>
              <w:t xml:space="preserve">Estimar uma cadeia de Markov a partir de dados reais com scikit-learn.</w:t>
            </w:r>
          </w:p>
        </w:tc>
      </w:tr>
    </w:tbl>
    <w:p>
      <w:pPr>
        <w:spacing w:after="200" w:line="120"/>
      </w:pPr>
    </w:p>
    <w:p>
      <w:pPr>
        <w:pStyle w:val="Heading3"/>
        <w:keepNext/>
      </w:pPr>
      <w:r>
        <w:t xml:space="preserve">3.1 Das máquinas ao mundo que muda</w:t>
      </w:r>
    </w:p>
    <w:p>
      <w:pPr>
        <w:spacing w:after="120" w:line="300"/>
        <w:jc w:val="left"/>
      </w:pPr>
      <w:r>
        <w:rPr>
          <w:sz w:val="21"/>
          <w:szCs w:val="21"/>
        </w:rPr>
        <w:t xml:space="preserve">No capítulo anterior, a escolha de uma máquina não alterava o cassino. Na vida real, </w:t>
      </w:r>
      <w:r>
        <w:rPr>
          <w:b/>
          <w:bCs/>
          <w:sz w:val="21"/>
          <w:szCs w:val="21"/>
        </w:rPr>
        <w:t xml:space="preserve">as ações mudam a situação</w:t>
      </w:r>
      <w:r>
        <w:rPr>
          <w:sz w:val="21"/>
          <w:szCs w:val="21"/>
        </w:rPr>
        <w:t xml:space="preserve">. Se você sai de casa às 6h, encontra uma cidade diferente da de quem sai às 9h. Se um robô gasta bateria, ele passa a estar numa situação pior. Se você move uma peça no xadrez, o tabuleiro muda.</w:t>
      </w:r>
    </w:p>
    <w:p>
      <w:pPr>
        <w:spacing w:after="120" w:line="300"/>
        <w:jc w:val="left"/>
      </w:pPr>
      <w:r>
        <w:rPr>
          <w:sz w:val="21"/>
          <w:szCs w:val="21"/>
        </w:rPr>
        <w:t xml:space="preserve">Quando a </w:t>
      </w:r>
      <w:r>
        <w:rPr>
          <w:b/>
          <w:bCs/>
          <w:sz w:val="21"/>
          <w:szCs w:val="21"/>
        </w:rPr>
        <w:t xml:space="preserve">ação de agora</w:t>
      </w:r>
      <w:r>
        <w:rPr>
          <w:sz w:val="21"/>
          <w:szCs w:val="21"/>
        </w:rPr>
        <w:t xml:space="preserve"> altera </w:t>
      </w:r>
      <w:r>
        <w:rPr>
          <w:b/>
          <w:bCs/>
          <w:sz w:val="21"/>
          <w:szCs w:val="21"/>
        </w:rPr>
        <w:t xml:space="preserve">o estado futuro</w:t>
      </w:r>
      <w:r>
        <w:rPr>
          <w:sz w:val="21"/>
          <w:szCs w:val="21"/>
        </w:rPr>
        <w:t xml:space="preserve"> e, portanto, as recompensas futuras, entramos no coração do AR. A linguagem matemática para isso é o </w:t>
      </w:r>
      <w:r>
        <w:rPr>
          <w:b/>
          <w:bCs/>
          <w:sz w:val="21"/>
          <w:szCs w:val="21"/>
        </w:rPr>
        <w:t xml:space="preserve">Processo de Decisão de Markov</w:t>
      </w:r>
      <w:r>
        <w:rPr>
          <w:sz w:val="21"/>
          <w:szCs w:val="21"/>
        </w:rPr>
        <w:t xml:space="preserve"> (MDP, do inglês </w:t>
      </w:r>
      <w:r>
        <w:rPr>
          <w:i/>
          <w:iCs/>
          <w:sz w:val="21"/>
          <w:szCs w:val="21"/>
        </w:rPr>
        <w:t xml:space="preserve">Markov Decision Process</w:t>
      </w:r>
      <w:r>
        <w:rPr>
          <w:sz w:val="21"/>
          <w:szCs w:val="21"/>
        </w:rPr>
        <w:t xml:space="preserve">) (BELLMAN, 1957; PUTERMAN, 1994).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Em uma frase</w:t>
            </w:r>
          </w:p>
          <w:p>
            <w:pPr>
              <w:spacing w:after="80" w:line="280"/>
            </w:pPr>
            <w:r>
              <w:rPr>
                <w:sz w:val="20"/>
                <w:szCs w:val="20"/>
              </w:rPr>
              <w:t xml:space="preserve">Um MDP é um modelo matemático de </w:t>
            </w:r>
            <w:r>
              <w:rPr>
                <w:b/>
                <w:bCs/>
                <w:sz w:val="20"/>
                <w:szCs w:val="20"/>
              </w:rPr>
              <w:t xml:space="preserve">decisões em sequência</w:t>
            </w:r>
            <w:r>
              <w:rPr>
                <w:sz w:val="20"/>
                <w:szCs w:val="20"/>
              </w:rPr>
              <w:t xml:space="preserve">, em que cada ação gera uma recompensa e leva a um novo estado.</w:t>
            </w:r>
          </w:p>
        </w:tc>
      </w:tr>
    </w:tbl>
    <w:p>
      <w:pPr>
        <w:spacing w:after="140" w:line="120"/>
      </w:pPr>
    </w:p>
    <w:p>
      <w:pPr>
        <w:pStyle w:val="Heading3"/>
        <w:keepNext/>
      </w:pPr>
      <w:r>
        <w:t xml:space="preserve">3.2 A propriedade de Markov: o presente basta</w:t>
      </w:r>
    </w:p>
    <w:p>
      <w:pPr>
        <w:spacing w:after="120" w:line="300"/>
        <w:jc w:val="left"/>
      </w:pPr>
      <w:r>
        <w:rPr>
          <w:sz w:val="21"/>
          <w:szCs w:val="21"/>
        </w:rPr>
        <w:t xml:space="preserve">Pense num jogo de damas. Para escolher a melhor jogada, você precisa saber a </w:t>
      </w:r>
      <w:r>
        <w:rPr>
          <w:b/>
          <w:bCs/>
          <w:sz w:val="21"/>
          <w:szCs w:val="21"/>
        </w:rPr>
        <w:t xml:space="preserve">posição atual</w:t>
      </w:r>
      <w:r>
        <w:rPr>
          <w:sz w:val="21"/>
          <w:szCs w:val="21"/>
        </w:rPr>
        <w:t xml:space="preserve"> das peças. Não precisa saber em que ordem elas chegaram até ali. O presente resume o que importa do passado.</w:t>
      </w:r>
    </w:p>
    <w:p>
      <w:pPr>
        <w:spacing w:after="120" w:line="300"/>
        <w:jc w:val="left"/>
      </w:pPr>
      <w:r>
        <w:rPr>
          <w:sz w:val="21"/>
          <w:szCs w:val="21"/>
        </w:rPr>
        <w:t xml:space="preserve">A isso chamamos </w:t>
      </w:r>
      <w:r>
        <w:rPr>
          <w:b/>
          <w:bCs/>
          <w:sz w:val="21"/>
          <w:szCs w:val="21"/>
        </w:rPr>
        <w:t xml:space="preserve">propriedade de Markov</w:t>
      </w:r>
      <w:r>
        <w:rPr>
          <w:sz w:val="21"/>
          <w:szCs w:val="21"/>
        </w:rPr>
        <w:t xml:space="preserve">: </w:t>
      </w:r>
      <w:r>
        <w:rPr>
          <w:i/>
          <w:iCs/>
          <w:sz w:val="21"/>
          <w:szCs w:val="21"/>
        </w:rPr>
        <w:t xml:space="preserve">o futuro depende do passado apenas através do estado presente.</w:t>
      </w:r>
    </w:p>
    <w:p>
      <w:pPr>
        <w:keepNext/>
        <w:spacing w:after="60" w:before="120"/>
        <w:jc w:val="center"/>
      </w:pPr>
      <w:r>
        <w:drawing>
          <wp:inline distT="0" distB="0" distL="0" distR="0">
            <wp:extent cx="5715000" cy="1533525"/>
            <wp:effectExtent t="0" r="0" b="0" l="0"/>
            <wp:docPr id="1" name="f3_markov" descr="Figura 3.1 — Propriedade de Markov: o estado presente contém toda a informação relevante para prever o que vem a seguir." title="f3_mark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715000" cy="1533525"/>
                    </a:xfrm>
                    <a:prstGeom prst="rect">
                      <a:avLst/>
                    </a:prstGeom>
                  </pic:spPr>
                </pic:pic>
              </a:graphicData>
            </a:graphic>
          </wp:inline>
        </w:drawing>
      </w:r>
    </w:p>
    <w:p>
      <w:pPr>
        <w:spacing w:after="200"/>
        <w:jc w:val="center"/>
      </w:pPr>
      <w:r>
        <w:rPr>
          <w:i/>
          <w:iCs/>
          <w:color w:val="6B7280"/>
          <w:sz w:val="17"/>
          <w:szCs w:val="17"/>
        </w:rPr>
        <w:t xml:space="preserve">Figura 3.1 — Propriedade de Markov: o estado presente contém toda a informação relevante para prever o que vem a seguir.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Um contraexemplo</w:t>
            </w:r>
          </w:p>
          <w:p>
            <w:pPr>
              <w:spacing w:after="80" w:line="280"/>
            </w:pPr>
            <w:r>
              <w:rPr>
                <w:sz w:val="20"/>
                <w:szCs w:val="20"/>
              </w:rPr>
              <w:t xml:space="preserve">Se você vê apenas uma foto de um carro, não sabe se ele está acelerando ou freando. Essa informação está no </w:t>
            </w:r>
            <w:r>
              <w:rPr>
                <w:b/>
                <w:bCs/>
                <w:sz w:val="20"/>
                <w:szCs w:val="20"/>
              </w:rPr>
              <w:t xml:space="preserve">passado recente</w:t>
            </w:r>
            <w:r>
              <w:rPr>
                <w:sz w:val="20"/>
                <w:szCs w:val="20"/>
              </w:rPr>
              <w:t xml:space="preserve"> (quadros anteriores). Por isso, nos jogos de Atari, o DQN empilha 4 imagens consecutivas para formar o estado (MNIH et al., 2015).</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A responsabilidade é do projetista</w:t>
            </w:r>
          </w:p>
          <w:p>
            <w:pPr>
              <w:spacing w:after="80" w:line="280"/>
            </w:pPr>
            <w:r>
              <w:rPr>
                <w:sz w:val="20"/>
                <w:szCs w:val="20"/>
              </w:rPr>
              <w:t xml:space="preserve">A propriedade de Markov é uma característica da </w:t>
            </w:r>
            <w:r>
              <w:rPr>
                <w:b/>
                <w:bCs/>
                <w:sz w:val="20"/>
                <w:szCs w:val="20"/>
              </w:rPr>
              <w:t xml:space="preserve">forma como definimos o estado</w:t>
            </w:r>
            <w:r>
              <w:rPr>
                <w:sz w:val="20"/>
                <w:szCs w:val="20"/>
              </w:rPr>
              <w:t xml:space="preserve">. Se o estado esquecer algo importante, o problema deixa de ser Markov. A solução costuma ser </w:t>
            </w:r>
            <w:r>
              <w:rPr>
                <w:b/>
                <w:bCs/>
                <w:sz w:val="20"/>
                <w:szCs w:val="20"/>
              </w:rPr>
              <w:t xml:space="preserve">enriquecer o estado</w:t>
            </w:r>
            <w:r>
              <w:rPr>
                <w:sz w:val="20"/>
                <w:szCs w:val="20"/>
              </w:rPr>
              <w:t xml:space="preserve"> com informações do passado.</w:t>
            </w:r>
          </w:p>
        </w:tc>
      </w:tr>
    </w:tbl>
    <w:p>
      <w:pPr>
        <w:spacing w:after="140" w:line="120"/>
      </w:pPr>
    </w:p>
    <w:p>
      <w:pPr>
        <w:pStyle w:val="Heading3"/>
        <w:keepNext/>
      </w:pPr>
      <w:r>
        <w:t xml:space="preserve">3.3 Cadeias de Markov e processos de recompensa</w:t>
      </w:r>
    </w:p>
    <w:p>
      <w:pPr>
        <w:spacing w:after="120" w:line="300"/>
        <w:jc w:val="left"/>
      </w:pPr>
      <w:r>
        <w:rPr>
          <w:sz w:val="21"/>
          <w:szCs w:val="21"/>
        </w:rPr>
        <w:t xml:space="preserve">Antes das ações, vejamos o caso mais simples: um sistema que evolui sozinho. Uma </w:t>
      </w:r>
      <w:r>
        <w:rPr>
          <w:b/>
          <w:bCs/>
          <w:sz w:val="21"/>
          <w:szCs w:val="21"/>
        </w:rPr>
        <w:t xml:space="preserve">cadeia de Markov</w:t>
      </w:r>
      <w:r>
        <w:rPr>
          <w:sz w:val="21"/>
          <w:szCs w:val="21"/>
        </w:rPr>
        <w:t xml:space="preserve"> tem estados e </w:t>
      </w:r>
      <w:r>
        <w:rPr>
          <w:b/>
          <w:bCs/>
          <w:sz w:val="21"/>
          <w:szCs w:val="21"/>
        </w:rPr>
        <w:t xml:space="preserve">probabilidades de transição</w:t>
      </w:r>
      <w:r>
        <w:rPr>
          <w:sz w:val="21"/>
          <w:szCs w:val="21"/>
        </w:rPr>
        <w:t xml:space="preserve">: dado que estou no estado </w:t>
      </w:r>
      <w:r>
        <w:rPr>
          <w:i/>
          <w:iCs/>
          <w:sz w:val="21"/>
          <w:szCs w:val="21"/>
        </w:rPr>
        <w:t xml:space="preserve">s</w:t>
      </w:r>
      <w:r>
        <w:rPr>
          <w:sz w:val="21"/>
          <w:szCs w:val="21"/>
        </w:rPr>
        <w:t xml:space="preserve">, qual a chance de ir ao estado </w:t>
      </w:r>
      <w:r>
        <w:rPr>
          <w:i/>
          <w:iCs/>
          <w:sz w:val="21"/>
          <w:szCs w:val="21"/>
        </w:rPr>
        <w:t xml:space="preserve">s′</w:t>
      </w:r>
      <w:r>
        <w:rPr>
          <w:sz w:val="21"/>
          <w:szCs w:val="21"/>
        </w:rPr>
        <w:t xml:space="preserve"> no próximo passo?</w:t>
      </w:r>
    </w:p>
    <w:p>
      <w:pPr>
        <w:spacing w:after="120" w:line="300"/>
        <w:jc w:val="left"/>
      </w:pPr>
      <w:r>
        <w:rPr>
          <w:sz w:val="21"/>
          <w:szCs w:val="21"/>
        </w:rPr>
        <w:t xml:space="preserve">Considere os clientes de uma loja, classificados em cinco segmentos: </w:t>
      </w:r>
      <w:r>
        <w:rPr>
          <w:i/>
          <w:iCs/>
          <w:sz w:val="21"/>
          <w:szCs w:val="21"/>
        </w:rPr>
        <w:t xml:space="preserve">novo</w:t>
      </w:r>
      <w:r>
        <w:rPr>
          <w:sz w:val="21"/>
          <w:szCs w:val="21"/>
        </w:rPr>
        <w:t xml:space="preserve">, </w:t>
      </w:r>
      <w:r>
        <w:rPr>
          <w:i/>
          <w:iCs/>
          <w:sz w:val="21"/>
          <w:szCs w:val="21"/>
        </w:rPr>
        <w:t xml:space="preserve">regular</w:t>
      </w:r>
      <w:r>
        <w:rPr>
          <w:sz w:val="21"/>
          <w:szCs w:val="21"/>
        </w:rPr>
        <w:t xml:space="preserve">, </w:t>
      </w:r>
      <w:r>
        <w:rPr>
          <w:i/>
          <w:iCs/>
          <w:sz w:val="21"/>
          <w:szCs w:val="21"/>
        </w:rPr>
        <w:t xml:space="preserve">fiel</w:t>
      </w:r>
      <w:r>
        <w:rPr>
          <w:sz w:val="21"/>
          <w:szCs w:val="21"/>
        </w:rPr>
        <w:t xml:space="preserve">, </w:t>
      </w:r>
      <w:r>
        <w:rPr>
          <w:i/>
          <w:iCs/>
          <w:sz w:val="21"/>
          <w:szCs w:val="21"/>
        </w:rPr>
        <w:t xml:space="preserve">em risco</w:t>
      </w:r>
      <w:r>
        <w:rPr>
          <w:sz w:val="21"/>
          <w:szCs w:val="21"/>
        </w:rPr>
        <w:t xml:space="preserve"> e </w:t>
      </w:r>
      <w:r>
        <w:rPr>
          <w:i/>
          <w:iCs/>
          <w:sz w:val="21"/>
          <w:szCs w:val="21"/>
        </w:rPr>
        <w:t xml:space="preserve">inativo</w:t>
      </w:r>
      <w:r>
        <w:rPr>
          <w:sz w:val="21"/>
          <w:szCs w:val="21"/>
        </w:rPr>
        <w:t xml:space="preserve">. A cada mês, um cliente pode mudar de segmento.</w:t>
      </w:r>
    </w:p>
    <w:p>
      <w:pPr>
        <w:keepNext/>
        <w:spacing w:after="60" w:before="120"/>
        <w:jc w:val="center"/>
      </w:pPr>
      <w:r>
        <w:drawing>
          <wp:inline distT="0" distB="0" distL="0" distR="0">
            <wp:extent cx="5715000" cy="2647950"/>
            <wp:effectExtent t="0" r="0" b="0" l="0"/>
            <wp:docPr id="1" name="f3_clientes" descr="Figura 3.2 — Cadeia de Markov de clientes. As probabilidades são ilustrativas; na prática (Seção 3.9.3) vamos estimá-las a partir de dados." title="f3_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15000" cy="2647950"/>
                    </a:xfrm>
                    <a:prstGeom prst="rect">
                      <a:avLst/>
                    </a:prstGeom>
                  </pic:spPr>
                </pic:pic>
              </a:graphicData>
            </a:graphic>
          </wp:inline>
        </w:drawing>
      </w:r>
    </w:p>
    <w:p>
      <w:pPr>
        <w:spacing w:after="200"/>
        <w:jc w:val="center"/>
      </w:pPr>
      <w:r>
        <w:rPr>
          <w:i/>
          <w:iCs/>
          <w:color w:val="6B7280"/>
          <w:sz w:val="17"/>
          <w:szCs w:val="17"/>
        </w:rPr>
        <w:t xml:space="preserve">Figura 3.2 — Cadeia de Markov de clientes. As probabilidades são ilustrativas; na prática (Seção 3.9.3) vamos estimá-las a partir de dados.</w:t>
      </w:r>
    </w:p>
    <w:p>
      <w:pPr>
        <w:spacing w:after="120" w:line="300"/>
        <w:jc w:val="left"/>
      </w:pPr>
      <w:r>
        <w:rPr>
          <w:sz w:val="21"/>
          <w:szCs w:val="21"/>
        </w:rPr>
        <w:t xml:space="preserve">Podemos reunir as probabilidades numa </w:t>
      </w:r>
      <w:r>
        <w:rPr>
          <w:b/>
          <w:bCs/>
          <w:sz w:val="21"/>
          <w:szCs w:val="21"/>
        </w:rPr>
        <w:t xml:space="preserve">matriz de transição P</w:t>
      </w:r>
      <w:r>
        <w:rPr>
          <w:sz w:val="21"/>
          <w:szCs w:val="21"/>
        </w:rPr>
        <w:t xml:space="preserve">: a linha </w:t>
      </w:r>
      <w:r>
        <w:rPr>
          <w:i/>
          <w:iCs/>
          <w:sz w:val="21"/>
          <w:szCs w:val="21"/>
        </w:rPr>
        <w:t xml:space="preserve">i</w:t>
      </w:r>
      <w:r>
        <w:rPr>
          <w:sz w:val="21"/>
          <w:szCs w:val="21"/>
        </w:rPr>
        <w:t xml:space="preserve"> e a coluna </w:t>
      </w:r>
      <w:r>
        <w:rPr>
          <w:i/>
          <w:iCs/>
          <w:sz w:val="21"/>
          <w:szCs w:val="21"/>
        </w:rPr>
        <w:t xml:space="preserve">j</w:t>
      </w:r>
      <w:r>
        <w:rPr>
          <w:sz w:val="21"/>
          <w:szCs w:val="21"/>
        </w:rPr>
        <w:t xml:space="preserve"> guardam a probabilidade de ir de </w:t>
      </w:r>
      <w:r>
        <w:rPr>
          <w:i/>
          <w:iCs/>
          <w:sz w:val="21"/>
          <w:szCs w:val="21"/>
        </w:rPr>
        <w:t xml:space="preserve">i</w:t>
      </w:r>
      <w:r>
        <w:rPr>
          <w:sz w:val="21"/>
          <w:szCs w:val="21"/>
        </w:rPr>
        <w:t xml:space="preserve"> para </w:t>
      </w:r>
      <w:r>
        <w:rPr>
          <w:i/>
          <w:iCs/>
          <w:sz w:val="21"/>
          <w:szCs w:val="21"/>
        </w:rPr>
        <w:t xml:space="preserve">j</w:t>
      </w:r>
      <w:r>
        <w:rPr>
          <w:sz w:val="21"/>
          <w:szCs w:val="21"/>
        </w:rPr>
        <w:t xml:space="preserve">. </w:t>
      </w:r>
      <w:r>
        <w:rPr>
          <w:b/>
          <w:bCs/>
          <w:sz w:val="21"/>
          <w:szCs w:val="21"/>
        </w:rPr>
        <w:t xml:space="preserve">Cada linha soma 1</w:t>
      </w:r>
      <w:r>
        <w:rPr>
          <w:sz w:val="21"/>
          <w:szCs w:val="21"/>
        </w:rPr>
        <w:t xml:space="preserve">.</w:t>
      </w:r>
    </w:p>
    <w:p>
      <w:pPr>
        <w:spacing w:after="120" w:line="300"/>
        <w:jc w:val="left"/>
      </w:pPr>
      <w:r>
        <w:rPr>
          <w:sz w:val="21"/>
          <w:szCs w:val="21"/>
        </w:rPr>
        <w:t xml:space="preserve">Se, além disso, cada estado paga uma recompensa média (por exemplo, o gasto esperado do cliente no mês), temos um </w:t>
      </w:r>
      <w:r>
        <w:rPr>
          <w:b/>
          <w:bCs/>
          <w:sz w:val="21"/>
          <w:szCs w:val="21"/>
        </w:rPr>
        <w:t xml:space="preserve">processo de recompensa de Markov</w:t>
      </w:r>
      <w:r>
        <w:rPr>
          <w:sz w:val="21"/>
          <w:szCs w:val="21"/>
        </w:rPr>
        <w:t xml:space="preserve"> (MRP). O valor de um estado passa a ser o </w:t>
      </w:r>
      <w:r>
        <w:rPr>
          <w:b/>
          <w:bCs/>
          <w:sz w:val="21"/>
          <w:szCs w:val="21"/>
        </w:rPr>
        <w:t xml:space="preserve">retorno esperado</w:t>
      </w:r>
      <w:r>
        <w:rPr>
          <w:sz w:val="21"/>
          <w:szCs w:val="21"/>
        </w:rPr>
        <w:t xml:space="preserve"> a partir dele. Em marketing, isso é o conhecido </w:t>
      </w:r>
      <w:r>
        <w:rPr>
          <w:b/>
          <w:bCs/>
          <w:sz w:val="21"/>
          <w:szCs w:val="21"/>
        </w:rPr>
        <w:t xml:space="preserve">valor de vida do cliente</w:t>
      </w:r>
      <w:r>
        <w:rPr>
          <w:sz w:val="21"/>
          <w:szCs w:val="21"/>
        </w:rPr>
        <w:t xml:space="preserve"> (</w:t>
      </w:r>
      <w:r>
        <w:rPr>
          <w:i/>
          <w:iCs/>
          <w:sz w:val="21"/>
          <w:szCs w:val="21"/>
        </w:rPr>
        <w:t xml:space="preserve">customer lifetime value</w:t>
      </w:r>
      <w:r>
        <w:rPr>
          <w:sz w:val="21"/>
          <w:szCs w:val="21"/>
        </w:rPr>
        <w:t xml:space="preserve">).</w:t>
      </w:r>
    </w:p>
    <w:p>
      <w:pPr>
        <w:pStyle w:val="Heading3"/>
        <w:keepNext/>
      </w:pPr>
      <w:r>
        <w:t xml:space="preserve">3.4 O MDP: a definição formal</w:t>
      </w:r>
    </w:p>
    <w:p>
      <w:pPr>
        <w:spacing w:after="120" w:line="300"/>
        <w:jc w:val="left"/>
      </w:pPr>
      <w:r>
        <w:rPr>
          <w:sz w:val="21"/>
          <w:szCs w:val="21"/>
        </w:rPr>
        <w:t xml:space="preserve">Um </w:t>
      </w:r>
      <w:r>
        <w:rPr>
          <w:b/>
          <w:bCs/>
          <w:sz w:val="21"/>
          <w:szCs w:val="21"/>
        </w:rPr>
        <w:t xml:space="preserve">MDP</w:t>
      </w:r>
      <w:r>
        <w:rPr>
          <w:sz w:val="21"/>
          <w:szCs w:val="21"/>
        </w:rPr>
        <w:t xml:space="preserve"> reúne cinco ingredientes: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2"/>
        <w:gridCol w:w="2976"/>
        <w:gridCol w:w="5670"/>
      </w:tblGrid>
      <w:tr>
        <w:trPr>
          <w:cantSplit/>
          <w:tblHeader/>
        </w:trPr>
        <w:tc>
          <w:tcPr>
            <w:tcW w:type="dxa" w:w="99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Símbolo</w:t>
            </w:r>
          </w:p>
        </w:tc>
        <w:tc>
          <w:tcPr>
            <w:tcW w:type="dxa" w:w="297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Nome</w:t>
            </w:r>
          </w:p>
        </w:tc>
        <w:tc>
          <w:tcPr>
            <w:tcW w:type="dxa" w:w="567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Significado</w:t>
            </w:r>
          </w:p>
        </w:tc>
      </w:tr>
      <w:tr>
        <w:trPr>
          <w:cantSplit/>
          <w:tblHeader w:val="false"/>
        </w:trPr>
        <w:tc>
          <w:tcPr>
            <w:tcW w:type="dxa" w:w="99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S</w:t>
            </w:r>
          </w:p>
        </w:tc>
        <w:tc>
          <w:tcPr>
            <w:tcW w:type="dxa" w:w="297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Estados</w:t>
            </w:r>
          </w:p>
        </w:tc>
        <w:tc>
          <w:tcPr>
            <w:tcW w:type="dxa" w:w="567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Todas as situações possíveis</w:t>
            </w:r>
          </w:p>
        </w:tc>
      </w:tr>
      <w:tr>
        <w:trPr>
          <w:cantSplit/>
          <w:tblHeader w:val="false"/>
        </w:trPr>
        <w:tc>
          <w:tcPr>
            <w:tcW w:type="dxa" w:w="99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A</w:t>
            </w:r>
          </w:p>
        </w:tc>
        <w:tc>
          <w:tcPr>
            <w:tcW w:type="dxa" w:w="297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Ações</w:t>
            </w:r>
          </w:p>
        </w:tc>
        <w:tc>
          <w:tcPr>
            <w:tcW w:type="dxa" w:w="567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 que o agente pode fazer</w:t>
            </w:r>
          </w:p>
        </w:tc>
      </w:tr>
      <w:tr>
        <w:trPr>
          <w:cantSplit/>
          <w:tblHeader w:val="false"/>
        </w:trPr>
        <w:tc>
          <w:tcPr>
            <w:tcW w:type="dxa" w:w="99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p</w:t>
            </w:r>
          </w:p>
        </w:tc>
        <w:tc>
          <w:tcPr>
            <w:tcW w:type="dxa" w:w="297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Dinâmica (transições)</w:t>
            </w:r>
          </w:p>
        </w:tc>
        <w:tc>
          <w:tcPr>
            <w:tcW w:type="dxa" w:w="567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Probabilidade de ir a s′ e receber r, dado s e a</w:t>
            </w:r>
          </w:p>
        </w:tc>
      </w:tr>
      <w:tr>
        <w:trPr>
          <w:cantSplit/>
          <w:tblHeader w:val="false"/>
        </w:trPr>
        <w:tc>
          <w:tcPr>
            <w:tcW w:type="dxa" w:w="99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R</w:t>
            </w:r>
          </w:p>
        </w:tc>
        <w:tc>
          <w:tcPr>
            <w:tcW w:type="dxa" w:w="297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Recompensas</w:t>
            </w:r>
          </w:p>
        </w:tc>
        <w:tc>
          <w:tcPr>
            <w:tcW w:type="dxa" w:w="567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Número recebido após a ação</w:t>
            </w:r>
          </w:p>
        </w:tc>
      </w:tr>
      <w:tr>
        <w:trPr>
          <w:cantSplit/>
          <w:tblHeader w:val="false"/>
        </w:trPr>
        <w:tc>
          <w:tcPr>
            <w:tcW w:type="dxa" w:w="99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γ</w:t>
            </w:r>
          </w:p>
        </w:tc>
        <w:tc>
          <w:tcPr>
            <w:tcW w:type="dxa" w:w="297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Desconto</w:t>
            </w:r>
          </w:p>
        </w:tc>
        <w:tc>
          <w:tcPr>
            <w:tcW w:type="dxa" w:w="567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Peso do futuro (0 ≤ γ ≤ 1)</w:t>
            </w:r>
          </w:p>
        </w:tc>
      </w:tr>
    </w:tbl>
    <w:p>
      <w:pPr>
        <w:spacing w:after="160" w:line="120"/>
      </w:pPr>
    </w:p>
    <w:p>
      <w:pPr>
        <w:spacing w:after="120" w:line="300"/>
        <w:jc w:val="left"/>
      </w:pPr>
      <w:r>
        <w:rPr>
          <w:sz w:val="21"/>
          <w:szCs w:val="21"/>
        </w:rPr>
        <w:t xml:space="preserve">A </w:t>
      </w:r>
      <w:r>
        <w:rPr>
          <w:b/>
          <w:bCs/>
          <w:sz w:val="21"/>
          <w:szCs w:val="21"/>
        </w:rPr>
        <w:t xml:space="preserve">dinâmica</w:t>
      </w:r>
      <w:r>
        <w:rPr>
          <w:sz w:val="21"/>
          <w:szCs w:val="21"/>
        </w:rPr>
        <w:t xml:space="preserve"> é a parte essencial:</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p(s′, r | s, a) = Probabilidade[ S</w:t>
      </w:r>
      <w:r>
        <w:rPr>
          <w:rFonts w:ascii="Cambria Math" w:cs="Cambria Math" w:eastAsia="Cambria Math" w:hAnsi="Cambria Math"/>
          <w:color w:val="312E81"/>
          <w:sz w:val="23"/>
          <w:szCs w:val="23"/>
          <w:vertAlign w:val="subscript"/>
        </w:rPr>
        <w:t xml:space="preserve">t+1</w:t>
      </w:r>
      <w:r>
        <w:rPr>
          <w:rFonts w:ascii="Cambria Math" w:cs="Cambria Math" w:eastAsia="Cambria Math" w:hAnsi="Cambria Math"/>
          <w:color w:val="312E81"/>
          <w:sz w:val="23"/>
          <w:szCs w:val="23"/>
        </w:rPr>
        <w:t xml:space="preserve"> = s′, R</w:t>
      </w:r>
      <w:r>
        <w:rPr>
          <w:rFonts w:ascii="Cambria Math" w:cs="Cambria Math" w:eastAsia="Cambria Math" w:hAnsi="Cambria Math"/>
          <w:color w:val="312E81"/>
          <w:sz w:val="23"/>
          <w:szCs w:val="23"/>
          <w:vertAlign w:val="subscript"/>
        </w:rPr>
        <w:t xml:space="preserve">t+1</w:t>
      </w:r>
      <w:r>
        <w:rPr>
          <w:rFonts w:ascii="Cambria Math" w:cs="Cambria Math" w:eastAsia="Cambria Math" w:hAnsi="Cambria Math"/>
          <w:color w:val="312E81"/>
          <w:sz w:val="23"/>
          <w:szCs w:val="23"/>
        </w:rPr>
        <w:t xml:space="preserve"> = r | S</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s, A</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a ]</w:t>
      </w:r>
    </w:p>
    <w:p>
      <w:pPr>
        <w:spacing w:after="120" w:line="300"/>
        <w:jc w:val="left"/>
      </w:pPr>
      <w:r>
        <w:rPr>
          <w:i/>
          <w:iCs/>
          <w:sz w:val="21"/>
          <w:szCs w:val="21"/>
        </w:rPr>
        <w:t xml:space="preserve">Em palavras:</w:t>
      </w:r>
      <w:r>
        <w:rPr>
          <w:sz w:val="21"/>
          <w:szCs w:val="21"/>
        </w:rPr>
        <w:t xml:space="preserve"> "se estou em </w:t>
      </w:r>
      <w:r>
        <w:rPr>
          <w:i/>
          <w:iCs/>
          <w:sz w:val="21"/>
          <w:szCs w:val="21"/>
        </w:rPr>
        <w:t xml:space="preserve">s</w:t>
      </w:r>
      <w:r>
        <w:rPr>
          <w:sz w:val="21"/>
          <w:szCs w:val="21"/>
        </w:rPr>
        <w:t xml:space="preserve"> e faço </w:t>
      </w:r>
      <w:r>
        <w:rPr>
          <w:i/>
          <w:iCs/>
          <w:sz w:val="21"/>
          <w:szCs w:val="21"/>
        </w:rPr>
        <w:t xml:space="preserve">a</w:t>
      </w:r>
      <w:r>
        <w:rPr>
          <w:sz w:val="21"/>
          <w:szCs w:val="21"/>
        </w:rPr>
        <w:t xml:space="preserve">, qual a chance de acabar em </w:t>
      </w:r>
      <w:r>
        <w:rPr>
          <w:i/>
          <w:iCs/>
          <w:sz w:val="21"/>
          <w:szCs w:val="21"/>
        </w:rPr>
        <w:t xml:space="preserve">s′</w:t>
      </w:r>
      <w:r>
        <w:rPr>
          <w:sz w:val="21"/>
          <w:szCs w:val="21"/>
        </w:rPr>
        <w:t xml:space="preserve"> ganhando </w:t>
      </w:r>
      <w:r>
        <w:rPr>
          <w:i/>
          <w:iCs/>
          <w:sz w:val="21"/>
          <w:szCs w:val="21"/>
        </w:rPr>
        <w:t xml:space="preserve">r</w:t>
      </w:r>
      <w:r>
        <w:rPr>
          <w:sz w:val="21"/>
          <w:szCs w:val="21"/>
        </w:rPr>
        <w:t xml:space="preserve">?".</w:t>
      </w:r>
    </w:p>
    <w:p>
      <w:pPr>
        <w:spacing w:after="120" w:line="300"/>
        <w:jc w:val="left"/>
      </w:pPr>
      <w:r>
        <w:rPr>
          <w:sz w:val="21"/>
          <w:szCs w:val="21"/>
        </w:rPr>
        <w:t xml:space="preserve">A partir dela calculamos a </w:t>
      </w:r>
      <w:r>
        <w:rPr>
          <w:b/>
          <w:bCs/>
          <w:sz w:val="21"/>
          <w:szCs w:val="21"/>
        </w:rPr>
        <w:t xml:space="preserve">recompensa esperada</w:t>
      </w:r>
      <w:r>
        <w:rPr>
          <w:sz w:val="21"/>
          <w:szCs w:val="21"/>
        </w:rPr>
        <w:t xml:space="preserve"> de um par estado-ação, r(s, a), e as probabilidades de transição p(s′ | s, a).</w:t>
      </w:r>
    </w:p>
    <w:p>
      <w:pPr>
        <w:pStyle w:val="Heading4"/>
        <w:keepNext/>
      </w:pPr>
      <w:r>
        <w:t xml:space="preserve">3.4.1 Quando o MDP é "conhecido" ou "desconhecido"</w:t>
      </w:r>
    </w:p>
    <w:p>
      <w:pPr>
        <w:pStyle w:val="ListParagraph"/>
        <w:numPr>
          <w:ilvl w:val="0"/>
          <w:numId w:val="2"/>
        </w:numPr>
        <w:spacing w:after="70" w:line="288"/>
      </w:pPr>
      <w:r>
        <w:rPr>
          <w:sz w:val="21"/>
          <w:szCs w:val="21"/>
        </w:rPr>
        <w:t xml:space="preserve">No </w:t>
      </w:r>
      <w:r>
        <w:rPr>
          <w:b/>
          <w:bCs/>
          <w:sz w:val="21"/>
          <w:szCs w:val="21"/>
        </w:rPr>
        <w:t xml:space="preserve">MDP conhecido</w:t>
      </w:r>
      <w:r>
        <w:rPr>
          <w:sz w:val="21"/>
          <w:szCs w:val="21"/>
        </w:rPr>
        <w:t xml:space="preserve">, temos a tabela </w:t>
      </w:r>
      <w:r>
        <w:rPr>
          <w:i/>
          <w:iCs/>
          <w:sz w:val="21"/>
          <w:szCs w:val="21"/>
        </w:rPr>
        <w:t xml:space="preserve">p</w:t>
      </w:r>
      <w:r>
        <w:rPr>
          <w:sz w:val="21"/>
          <w:szCs w:val="21"/>
        </w:rPr>
        <w:t xml:space="preserve"> completa. Podemos </w:t>
      </w:r>
      <w:r>
        <w:rPr>
          <w:b/>
          <w:bCs/>
          <w:sz w:val="21"/>
          <w:szCs w:val="21"/>
        </w:rPr>
        <w:t xml:space="preserve">planejar</w:t>
      </w:r>
      <w:r>
        <w:rPr>
          <w:sz w:val="21"/>
          <w:szCs w:val="21"/>
        </w:rPr>
        <w:t xml:space="preserve"> sem jogar (Capítulo 4).</w:t>
      </w:r>
    </w:p>
    <w:p>
      <w:pPr>
        <w:pStyle w:val="ListParagraph"/>
        <w:numPr>
          <w:ilvl w:val="0"/>
          <w:numId w:val="2"/>
        </w:numPr>
        <w:spacing w:after="70" w:line="288"/>
      </w:pPr>
      <w:r>
        <w:rPr>
          <w:sz w:val="21"/>
          <w:szCs w:val="21"/>
        </w:rPr>
        <w:t xml:space="preserve">No </w:t>
      </w:r>
      <w:r>
        <w:rPr>
          <w:b/>
          <w:bCs/>
          <w:sz w:val="21"/>
          <w:szCs w:val="21"/>
        </w:rPr>
        <w:t xml:space="preserve">MDP desconhecido</w:t>
      </w:r>
      <w:r>
        <w:rPr>
          <w:sz w:val="21"/>
          <w:szCs w:val="21"/>
        </w:rPr>
        <w:t xml:space="preserve">, não temos </w:t>
      </w:r>
      <w:r>
        <w:rPr>
          <w:i/>
          <w:iCs/>
          <w:sz w:val="21"/>
          <w:szCs w:val="21"/>
        </w:rPr>
        <w:t xml:space="preserve">p</w:t>
      </w:r>
      <w:r>
        <w:rPr>
          <w:sz w:val="21"/>
          <w:szCs w:val="21"/>
        </w:rPr>
        <w:t xml:space="preserve">. Só podemos </w:t>
      </w:r>
      <w:r>
        <w:rPr>
          <w:b/>
          <w:bCs/>
          <w:sz w:val="21"/>
          <w:szCs w:val="21"/>
        </w:rPr>
        <w:t xml:space="preserve">experimentar</w:t>
      </w:r>
      <w:r>
        <w:rPr>
          <w:sz w:val="21"/>
          <w:szCs w:val="21"/>
        </w:rPr>
        <w:t xml:space="preserve"> (Capítulos 5 a 10).</w:t>
      </w:r>
    </w:p>
    <w:p>
      <w:pPr>
        <w:spacing w:after="60" w:line="120"/>
      </w:pPr>
    </w:p>
    <w:p>
      <w:pPr>
        <w:spacing w:after="120" w:line="300"/>
        <w:jc w:val="left"/>
      </w:pPr>
      <w:r>
        <w:rPr>
          <w:sz w:val="21"/>
          <w:szCs w:val="21"/>
        </w:rPr>
        <w:t xml:space="preserve">A maior parte do AR trata o segundo caso.</w:t>
      </w:r>
    </w:p>
    <w:p>
      <w:pPr>
        <w:pStyle w:val="Heading3"/>
        <w:keepNext/>
      </w:pPr>
      <w:r>
        <w:t xml:space="preserve">3.5 Um exemplo completo: o robô de entrega</w:t>
      </w:r>
    </w:p>
    <w:p>
      <w:pPr>
        <w:spacing w:after="120" w:line="300"/>
        <w:jc w:val="left"/>
      </w:pPr>
      <w:r>
        <w:rPr>
          <w:sz w:val="21"/>
          <w:szCs w:val="21"/>
        </w:rPr>
        <w:t xml:space="preserve">Um robô de entrega pode estar com </w:t>
      </w:r>
      <w:r>
        <w:rPr>
          <w:b/>
          <w:bCs/>
          <w:sz w:val="21"/>
          <w:szCs w:val="21"/>
        </w:rPr>
        <w:t xml:space="preserve">bateria alta</w:t>
      </w:r>
      <w:r>
        <w:rPr>
          <w:sz w:val="21"/>
          <w:szCs w:val="21"/>
        </w:rPr>
        <w:t xml:space="preserve"> ou </w:t>
      </w:r>
      <w:r>
        <w:rPr>
          <w:b/>
          <w:bCs/>
          <w:sz w:val="21"/>
          <w:szCs w:val="21"/>
        </w:rPr>
        <w:t xml:space="preserve">baixa</w:t>
      </w:r>
      <w:r>
        <w:rPr>
          <w:sz w:val="21"/>
          <w:szCs w:val="21"/>
        </w:rPr>
        <w:t xml:space="preserve">. A cada passo, escolhe entre </w:t>
      </w:r>
      <w:r>
        <w:rPr>
          <w:b/>
          <w:bCs/>
          <w:sz w:val="21"/>
          <w:szCs w:val="21"/>
        </w:rPr>
        <w:t xml:space="preserve">buscar</w:t>
      </w:r>
      <w:r>
        <w:rPr>
          <w:sz w:val="21"/>
          <w:szCs w:val="21"/>
        </w:rPr>
        <w:t xml:space="preserve"> pedidos (rende mais, gasta bateria), </w:t>
      </w:r>
      <w:r>
        <w:rPr>
          <w:b/>
          <w:bCs/>
          <w:sz w:val="21"/>
          <w:szCs w:val="21"/>
        </w:rPr>
        <w:t xml:space="preserve">esperar</w:t>
      </w:r>
      <w:r>
        <w:rPr>
          <w:sz w:val="21"/>
          <w:szCs w:val="21"/>
        </w:rPr>
        <w:t xml:space="preserve"> (rende pouco, não gasta) ou </w:t>
      </w:r>
      <w:r>
        <w:rPr>
          <w:b/>
          <w:bCs/>
          <w:sz w:val="21"/>
          <w:szCs w:val="21"/>
        </w:rPr>
        <w:t xml:space="preserve">recarregar</w:t>
      </w:r>
      <w:r>
        <w:rPr>
          <w:sz w:val="21"/>
          <w:szCs w:val="21"/>
        </w:rPr>
        <w:t xml:space="preserve">. Este exemplo é inspirado no "robô de reciclagem" de Sutton e Barto (2018), com valores próprios.</w:t>
      </w:r>
    </w:p>
    <w:p>
      <w:pPr>
        <w:keepNext/>
        <w:spacing w:after="60" w:before="120"/>
        <w:jc w:val="center"/>
      </w:pPr>
      <w:r>
        <w:drawing>
          <wp:inline distT="0" distB="0" distL="0" distR="0">
            <wp:extent cx="5715000" cy="3067050"/>
            <wp:effectExtent t="0" r="0" b="0" l="0"/>
            <wp:docPr id="1" name="f3_robo" descr="Figura 3.3 — O MDP do robô de entrega. Os círculos pretos são as ações; as setas coloridas mostram o resultado, com probabilidade e recompensa. A ação &quot;recarregar&quot; com bateria alta (que nada muda) foi omitida do desenho." title="f3_ro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715000" cy="3067050"/>
                    </a:xfrm>
                    <a:prstGeom prst="rect">
                      <a:avLst/>
                    </a:prstGeom>
                  </pic:spPr>
                </pic:pic>
              </a:graphicData>
            </a:graphic>
          </wp:inline>
        </w:drawing>
      </w:r>
    </w:p>
    <w:p>
      <w:pPr>
        <w:spacing w:after="200"/>
        <w:jc w:val="center"/>
      </w:pPr>
      <w:r>
        <w:rPr>
          <w:i/>
          <w:iCs/>
          <w:color w:val="6B7280"/>
          <w:sz w:val="17"/>
          <w:szCs w:val="17"/>
        </w:rPr>
        <w:t xml:space="preserve">Figura 3.3 — O MDP do robô de entrega. Os círculos pretos são as ações; as setas coloridas mostram o resultado, com probabilidade e recompensa. A ação "recarregar" com bateria alta (que nada muda) foi omitida do desenho.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2"/>
        <w:gridCol w:w="1721"/>
        <w:gridCol w:w="5163"/>
        <w:gridCol w:w="1722"/>
      </w:tblGrid>
      <w:tr>
        <w:trPr>
          <w:cantSplit/>
          <w:tblHeader/>
        </w:trPr>
        <w:tc>
          <w:tcPr>
            <w:tcW w:type="dxa" w:w="103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Estado</w:t>
            </w:r>
          </w:p>
        </w:tc>
        <w:tc>
          <w:tcPr>
            <w:tcW w:type="dxa" w:w="172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Ação</w:t>
            </w:r>
          </w:p>
        </w:tc>
        <w:tc>
          <w:tcPr>
            <w:tcW w:type="dxa" w:w="516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Resultado (probabilidade)</w:t>
            </w:r>
          </w:p>
        </w:tc>
        <w:tc>
          <w:tcPr>
            <w:tcW w:type="dxa" w:w="172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Recompensa</w:t>
            </w:r>
          </w:p>
        </w:tc>
      </w:tr>
      <w:tr>
        <w:trPr>
          <w:cantSplit/>
          <w:tblHeader w:val="false"/>
        </w:trPr>
        <w:tc>
          <w:tcPr>
            <w:tcW w:type="dxa" w:w="103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Alta</w:t>
            </w:r>
          </w:p>
        </w:tc>
        <w:tc>
          <w:tcPr>
            <w:tcW w:type="dxa" w:w="172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buscar</w:t>
            </w:r>
          </w:p>
        </w:tc>
        <w:tc>
          <w:tcPr>
            <w:tcW w:type="dxa" w:w="516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Alta (0,7); Baixa (0,3)</w:t>
            </w:r>
          </w:p>
        </w:tc>
        <w:tc>
          <w:tcPr>
            <w:tcW w:type="dxa" w:w="172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+4</w:t>
            </w:r>
          </w:p>
        </w:tc>
      </w:tr>
      <w:tr>
        <w:trPr>
          <w:cantSplit/>
          <w:tblHeader w:val="false"/>
        </w:trPr>
        <w:tc>
          <w:tcPr>
            <w:tcW w:type="dxa" w:w="103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Alta</w:t>
            </w:r>
          </w:p>
        </w:tc>
        <w:tc>
          <w:tcPr>
            <w:tcW w:type="dxa" w:w="172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esperar</w:t>
            </w:r>
          </w:p>
        </w:tc>
        <w:tc>
          <w:tcPr>
            <w:tcW w:type="dxa" w:w="516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Alta (1,0)</w:t>
            </w:r>
          </w:p>
        </w:tc>
        <w:tc>
          <w:tcPr>
            <w:tcW w:type="dxa" w:w="172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w:t>
            </w:r>
          </w:p>
        </w:tc>
      </w:tr>
      <w:tr>
        <w:trPr>
          <w:cantSplit/>
          <w:tblHeader w:val="false"/>
        </w:trPr>
        <w:tc>
          <w:tcPr>
            <w:tcW w:type="dxa" w:w="103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Baixa</w:t>
            </w:r>
          </w:p>
        </w:tc>
        <w:tc>
          <w:tcPr>
            <w:tcW w:type="dxa" w:w="172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buscar</w:t>
            </w:r>
          </w:p>
        </w:tc>
        <w:tc>
          <w:tcPr>
            <w:tcW w:type="dxa" w:w="516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Baixa (0,6)</w:t>
            </w:r>
          </w:p>
        </w:tc>
        <w:tc>
          <w:tcPr>
            <w:tcW w:type="dxa" w:w="172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+4</w:t>
            </w:r>
          </w:p>
        </w:tc>
      </w:tr>
      <w:tr>
        <w:trPr>
          <w:cantSplit/>
          <w:tblHeader w:val="false"/>
        </w:trPr>
        <w:tc>
          <w:tcPr>
            <w:tcW w:type="dxa" w:w="103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Baixa</w:t>
            </w:r>
          </w:p>
        </w:tc>
        <w:tc>
          <w:tcPr>
            <w:tcW w:type="dxa" w:w="172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buscar</w:t>
            </w:r>
          </w:p>
        </w:tc>
        <w:tc>
          <w:tcPr>
            <w:tcW w:type="dxa" w:w="516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Alta (0,4), após ser resgatado</w:t>
            </w:r>
          </w:p>
        </w:tc>
        <w:tc>
          <w:tcPr>
            <w:tcW w:type="dxa" w:w="172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−3</w:t>
            </w:r>
          </w:p>
        </w:tc>
      </w:tr>
      <w:tr>
        <w:trPr>
          <w:cantSplit/>
          <w:tblHeader w:val="false"/>
        </w:trPr>
        <w:tc>
          <w:tcPr>
            <w:tcW w:type="dxa" w:w="103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Baixa</w:t>
            </w:r>
          </w:p>
        </w:tc>
        <w:tc>
          <w:tcPr>
            <w:tcW w:type="dxa" w:w="172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esperar</w:t>
            </w:r>
          </w:p>
        </w:tc>
        <w:tc>
          <w:tcPr>
            <w:tcW w:type="dxa" w:w="516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Baixa (1,0)</w:t>
            </w:r>
          </w:p>
        </w:tc>
        <w:tc>
          <w:tcPr>
            <w:tcW w:type="dxa" w:w="172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w:t>
            </w:r>
          </w:p>
        </w:tc>
      </w:tr>
      <w:tr>
        <w:trPr>
          <w:cantSplit/>
          <w:tblHeader w:val="false"/>
        </w:trPr>
        <w:tc>
          <w:tcPr>
            <w:tcW w:type="dxa" w:w="103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Baixa</w:t>
            </w:r>
          </w:p>
        </w:tc>
        <w:tc>
          <w:tcPr>
            <w:tcW w:type="dxa" w:w="172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recarregar</w:t>
            </w:r>
          </w:p>
        </w:tc>
        <w:tc>
          <w:tcPr>
            <w:tcW w:type="dxa" w:w="516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Alta (1,0)</w:t>
            </w:r>
          </w:p>
        </w:tc>
        <w:tc>
          <w:tcPr>
            <w:tcW w:type="dxa" w:w="172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w:t>
            </w:r>
          </w:p>
        </w:tc>
      </w:tr>
    </w:tbl>
    <w:p>
      <w:pPr>
        <w:spacing w:after="160" w:line="120"/>
      </w:pPr>
    </w:p>
    <w:p>
      <w:pPr>
        <w:spacing w:after="120" w:line="300"/>
        <w:jc w:val="left"/>
      </w:pPr>
      <w:r>
        <w:rPr>
          <w:sz w:val="21"/>
          <w:szCs w:val="21"/>
        </w:rPr>
        <w:t xml:space="preserve">Há um </w:t>
      </w:r>
      <w:r>
        <w:rPr>
          <w:b/>
          <w:bCs/>
          <w:sz w:val="21"/>
          <w:szCs w:val="21"/>
        </w:rPr>
        <w:t xml:space="preserve">dilema</w:t>
      </w:r>
      <w:r>
        <w:rPr>
          <w:sz w:val="21"/>
          <w:szCs w:val="21"/>
        </w:rPr>
        <w:t xml:space="preserve"> claro: buscar com bateria baixa rende bem, mas arrisca ficar parado e ter de ser resgatado. Recarregar custa um passo sem ganho, mas prepara ganhos maiores. Planejar o </w:t>
      </w:r>
      <w:r>
        <w:rPr>
          <w:b/>
          <w:bCs/>
          <w:sz w:val="21"/>
          <w:szCs w:val="21"/>
        </w:rPr>
        <w:t xml:space="preserve">longo prazo</w:t>
      </w:r>
      <w:r>
        <w:rPr>
          <w:sz w:val="21"/>
          <w:szCs w:val="21"/>
        </w:rPr>
        <w:t xml:space="preserve"> é a essência de um MDP.</w:t>
      </w:r>
    </w:p>
    <w:p>
      <w:pPr>
        <w:pStyle w:val="Heading3"/>
        <w:keepNext/>
      </w:pPr>
      <w:r>
        <w:t xml:space="preserve">3.6 Políticas</w:t>
      </w:r>
    </w:p>
    <w:p>
      <w:pPr>
        <w:spacing w:after="120" w:line="300"/>
        <w:jc w:val="left"/>
      </w:pPr>
      <w:r>
        <w:rPr>
          <w:sz w:val="21"/>
          <w:szCs w:val="21"/>
        </w:rPr>
        <w:t xml:space="preserve">A </w:t>
      </w:r>
      <w:r>
        <w:rPr>
          <w:b/>
          <w:bCs/>
          <w:sz w:val="21"/>
          <w:szCs w:val="21"/>
        </w:rPr>
        <w:t xml:space="preserve">política</w:t>
      </w:r>
      <w:r>
        <w:rPr>
          <w:sz w:val="21"/>
          <w:szCs w:val="21"/>
        </w:rPr>
        <w:t xml:space="preserve"> é a regra de decisão do agente. Há dois tipos:</w:t>
      </w:r>
    </w:p>
    <w:p>
      <w:pPr>
        <w:pStyle w:val="ListParagraph"/>
        <w:numPr>
          <w:ilvl w:val="0"/>
          <w:numId w:val="2"/>
        </w:numPr>
        <w:spacing w:after="70" w:line="288"/>
      </w:pPr>
      <w:r>
        <w:rPr>
          <w:b/>
          <w:bCs/>
          <w:sz w:val="21"/>
          <w:szCs w:val="21"/>
        </w:rPr>
        <w:t xml:space="preserve">Determinística:</w:t>
      </w:r>
      <w:r>
        <w:rPr>
          <w:sz w:val="21"/>
          <w:szCs w:val="21"/>
        </w:rPr>
        <w:t xml:space="preserve"> a cada estado corresponde uma ação. Notação: a = π(s). Ex.: "bateria alta → buscar; baixa → recarregar".</w:t>
      </w:r>
    </w:p>
    <w:p>
      <w:pPr>
        <w:pStyle w:val="ListParagraph"/>
        <w:numPr>
          <w:ilvl w:val="0"/>
          <w:numId w:val="2"/>
        </w:numPr>
        <w:spacing w:after="70" w:line="288"/>
      </w:pPr>
      <w:r>
        <w:rPr>
          <w:b/>
          <w:bCs/>
          <w:sz w:val="21"/>
          <w:szCs w:val="21"/>
        </w:rPr>
        <w:t xml:space="preserve">Estocástica:</w:t>
      </w:r>
      <w:r>
        <w:rPr>
          <w:sz w:val="21"/>
          <w:szCs w:val="21"/>
        </w:rPr>
        <w:t xml:space="preserve"> a cada estado corresponde uma </w:t>
      </w:r>
      <w:r>
        <w:rPr>
          <w:b/>
          <w:bCs/>
          <w:sz w:val="21"/>
          <w:szCs w:val="21"/>
        </w:rPr>
        <w:t xml:space="preserve">distribuição</w:t>
      </w:r>
      <w:r>
        <w:rPr>
          <w:sz w:val="21"/>
          <w:szCs w:val="21"/>
        </w:rPr>
        <w:t xml:space="preserve"> sobre ações. Notação: π(a | s). Ex.: "com bateria baixa, recarregue com 80% e espere com 20%".</w:t>
      </w:r>
    </w:p>
    <w:p>
      <w:pPr>
        <w:spacing w:after="60" w:line="120"/>
      </w:pPr>
    </w:p>
    <w:p>
      <w:pPr>
        <w:spacing w:after="120" w:line="300"/>
        <w:jc w:val="left"/>
      </w:pPr>
      <w:r>
        <w:rPr>
          <w:sz w:val="21"/>
          <w:szCs w:val="21"/>
        </w:rPr>
        <w:t xml:space="preserve">Num MDP finito existe sempre uma política </w:t>
      </w:r>
      <w:r>
        <w:rPr>
          <w:b/>
          <w:bCs/>
          <w:sz w:val="21"/>
          <w:szCs w:val="21"/>
        </w:rPr>
        <w:t xml:space="preserve">determinística</w:t>
      </w:r>
      <w:r>
        <w:rPr>
          <w:sz w:val="21"/>
          <w:szCs w:val="21"/>
        </w:rPr>
        <w:t xml:space="preserve"> ótima (PUTERMAN, 1994). Políticas estocásticas, porém, são úteis para explorar e, em ambientes com informação oculta ou adversários, para não se tornar previsível.</w:t>
      </w:r>
    </w:p>
    <w:p>
      <w:pPr>
        <w:pStyle w:val="Heading3"/>
        <w:keepNext/>
      </w:pPr>
      <w:r>
        <w:t xml:space="preserve">3.7 Funções valor: quão bom é estar aqui?</w:t>
      </w:r>
    </w:p>
    <w:p>
      <w:pPr>
        <w:spacing w:after="120" w:line="300"/>
        <w:jc w:val="left"/>
      </w:pPr>
      <w:r>
        <w:rPr>
          <w:sz w:val="21"/>
          <w:szCs w:val="21"/>
        </w:rPr>
        <w:t xml:space="preserve">Fixada uma política π, definimos duas medidas centrais.</w:t>
      </w:r>
    </w:p>
    <w:p>
      <w:pPr>
        <w:pStyle w:val="ListParagraph"/>
        <w:numPr>
          <w:ilvl w:val="0"/>
          <w:numId w:val="2"/>
        </w:numPr>
        <w:spacing w:after="70" w:line="288"/>
      </w:pPr>
      <w:r>
        <w:rPr>
          <w:b/>
          <w:bCs/>
          <w:sz w:val="21"/>
          <w:szCs w:val="21"/>
        </w:rPr>
        <w:t xml:space="preserve">Valor do estado, v</w:t>
      </w:r>
      <w:r>
        <w:rPr>
          <w:sz w:val="21"/>
          <w:szCs w:val="21"/>
        </w:rPr>
        <w:t xml:space="preserve">_π(s): o retorno esperado ao *</w:t>
      </w:r>
      <w:r>
        <w:rPr>
          <w:i/>
          <w:iCs/>
          <w:sz w:val="21"/>
          <w:szCs w:val="21"/>
        </w:rPr>
        <w:t xml:space="preserve">começar em </w:t>
      </w:r>
      <w:r>
        <w:rPr>
          <w:sz w:val="21"/>
          <w:szCs w:val="21"/>
        </w:rPr>
        <w:t xml:space="preserve">s*** e seguir π depois.</w:t>
      </w:r>
    </w:p>
    <w:p>
      <w:pPr>
        <w:pStyle w:val="ListParagraph"/>
        <w:numPr>
          <w:ilvl w:val="0"/>
          <w:numId w:val="2"/>
        </w:numPr>
        <w:spacing w:after="70" w:line="288"/>
      </w:pPr>
      <w:r>
        <w:rPr>
          <w:b/>
          <w:bCs/>
          <w:sz w:val="21"/>
          <w:szCs w:val="21"/>
        </w:rPr>
        <w:t xml:space="preserve">Valor da ação, q</w:t>
      </w:r>
      <w:r>
        <w:rPr>
          <w:sz w:val="21"/>
          <w:szCs w:val="21"/>
        </w:rPr>
        <w:t xml:space="preserve">_π(s, a): o retorno esperado ao *</w:t>
      </w:r>
      <w:r>
        <w:rPr>
          <w:i/>
          <w:iCs/>
          <w:sz w:val="21"/>
          <w:szCs w:val="21"/>
        </w:rPr>
        <w:t xml:space="preserve">começar em </w:t>
      </w:r>
      <w:r>
        <w:rPr>
          <w:sz w:val="21"/>
          <w:szCs w:val="21"/>
        </w:rPr>
        <w:t xml:space="preserve">s</w:t>
      </w:r>
      <w:r>
        <w:rPr>
          <w:i/>
          <w:iCs/>
          <w:sz w:val="21"/>
          <w:szCs w:val="21"/>
        </w:rPr>
        <w:t xml:space="preserve">, fazer </w:t>
      </w:r>
      <w:r>
        <w:rPr>
          <w:sz w:val="21"/>
          <w:szCs w:val="21"/>
        </w:rPr>
        <w:t xml:space="preserve">a*</w:t>
      </w:r>
      <w:r>
        <w:rPr>
          <w:b/>
          <w:bCs/>
          <w:sz w:val="21"/>
          <w:szCs w:val="21"/>
        </w:rPr>
        <w:t xml:space="preserve"> e </w:t>
      </w:r>
      <w:r>
        <w:rPr>
          <w:sz w:val="21"/>
          <w:szCs w:val="21"/>
        </w:rPr>
        <w:t xml:space="preserve">depois** seguir π.</w:t>
      </w:r>
    </w:p>
    <w:p>
      <w:pPr>
        <w:spacing w:after="60" w:line="120"/>
      </w:pP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v</w:t>
      </w:r>
      <w:r>
        <w:rPr>
          <w:rFonts w:ascii="Cambria Math" w:cs="Cambria Math" w:eastAsia="Cambria Math" w:hAnsi="Cambria Math"/>
          <w:color w:val="312E81"/>
          <w:sz w:val="23"/>
          <w:szCs w:val="23"/>
          <w:vertAlign w:val="subscript"/>
        </w:rPr>
        <w:t xml:space="preserve">π</w:t>
      </w:r>
      <w:r>
        <w:rPr>
          <w:rFonts w:ascii="Cambria Math" w:cs="Cambria Math" w:eastAsia="Cambria Math" w:hAnsi="Cambria Math"/>
          <w:color w:val="312E81"/>
          <w:sz w:val="23"/>
          <w:szCs w:val="23"/>
        </w:rPr>
        <w:t xml:space="preserve">(s) = E</w:t>
      </w:r>
      <w:r>
        <w:rPr>
          <w:rFonts w:ascii="Cambria Math" w:cs="Cambria Math" w:eastAsia="Cambria Math" w:hAnsi="Cambria Math"/>
          <w:color w:val="312E81"/>
          <w:sz w:val="23"/>
          <w:szCs w:val="23"/>
          <w:vertAlign w:val="subscript"/>
        </w:rPr>
        <w:t xml:space="preserve">π</w:t>
      </w:r>
      <w:r>
        <w:rPr>
          <w:rFonts w:ascii="Cambria Math" w:cs="Cambria Math" w:eastAsia="Cambria Math" w:hAnsi="Cambria Math"/>
          <w:color w:val="312E81"/>
          <w:sz w:val="23"/>
          <w:szCs w:val="23"/>
        </w:rPr>
        <w:t xml:space="preserve">[ G</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S</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s ]        q</w:t>
      </w:r>
      <w:r>
        <w:rPr>
          <w:rFonts w:ascii="Cambria Math" w:cs="Cambria Math" w:eastAsia="Cambria Math" w:hAnsi="Cambria Math"/>
          <w:color w:val="312E81"/>
          <w:sz w:val="23"/>
          <w:szCs w:val="23"/>
          <w:vertAlign w:val="subscript"/>
        </w:rPr>
        <w:t xml:space="preserve">π</w:t>
      </w:r>
      <w:r>
        <w:rPr>
          <w:rFonts w:ascii="Cambria Math" w:cs="Cambria Math" w:eastAsia="Cambria Math" w:hAnsi="Cambria Math"/>
          <w:color w:val="312E81"/>
          <w:sz w:val="23"/>
          <w:szCs w:val="23"/>
        </w:rPr>
        <w:t xml:space="preserve">(s, a) = E</w:t>
      </w:r>
      <w:r>
        <w:rPr>
          <w:rFonts w:ascii="Cambria Math" w:cs="Cambria Math" w:eastAsia="Cambria Math" w:hAnsi="Cambria Math"/>
          <w:color w:val="312E81"/>
          <w:sz w:val="23"/>
          <w:szCs w:val="23"/>
          <w:vertAlign w:val="subscript"/>
        </w:rPr>
        <w:t xml:space="preserve">π</w:t>
      </w:r>
      <w:r>
        <w:rPr>
          <w:rFonts w:ascii="Cambria Math" w:cs="Cambria Math" w:eastAsia="Cambria Math" w:hAnsi="Cambria Math"/>
          <w:color w:val="312E81"/>
          <w:sz w:val="23"/>
          <w:szCs w:val="23"/>
        </w:rPr>
        <w:t xml:space="preserve">[ G</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S</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s, A</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a ]</w:t>
      </w:r>
    </w:p>
    <w:p>
      <w:pPr>
        <w:spacing w:after="120" w:line="300"/>
        <w:jc w:val="left"/>
      </w:pPr>
      <w:r>
        <w:rPr>
          <w:i/>
          <w:iCs/>
          <w:sz w:val="21"/>
          <w:szCs w:val="21"/>
        </w:rPr>
        <w:t xml:space="preserve">Em palavras:</w:t>
      </w:r>
      <w:r>
        <w:rPr>
          <w:sz w:val="21"/>
          <w:szCs w:val="21"/>
        </w:rPr>
        <w:t xml:space="preserve"> v responde "quão boa é esta situação, se eu jogar do meu jeito?"; q responde "quão boa é esta jogada nesta situação, se depois eu jogar do meu jeito?".</w:t>
      </w:r>
    </w:p>
    <w:p>
      <w:pPr>
        <w:spacing w:after="120" w:line="300"/>
        <w:jc w:val="left"/>
      </w:pPr>
      <w:r>
        <w:rPr>
          <w:sz w:val="21"/>
          <w:szCs w:val="21"/>
        </w:rPr>
        <w:t xml:space="preserve">A relação entre as duas é simples: o valor do estado é a </w:t>
      </w:r>
      <w:r>
        <w:rPr>
          <w:b/>
          <w:bCs/>
          <w:sz w:val="21"/>
          <w:szCs w:val="21"/>
        </w:rPr>
        <w:t xml:space="preserve">média</w:t>
      </w:r>
      <w:r>
        <w:rPr>
          <w:sz w:val="21"/>
          <w:szCs w:val="21"/>
        </w:rPr>
        <w:t xml:space="preserve"> dos valores das ações, ponderada pela política:</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v</w:t>
      </w:r>
      <w:r>
        <w:rPr>
          <w:rFonts w:ascii="Cambria Math" w:cs="Cambria Math" w:eastAsia="Cambria Math" w:hAnsi="Cambria Math"/>
          <w:color w:val="312E81"/>
          <w:sz w:val="23"/>
          <w:szCs w:val="23"/>
          <w:vertAlign w:val="subscript"/>
        </w:rPr>
        <w:t xml:space="preserve">π</w:t>
      </w:r>
      <w:r>
        <w:rPr>
          <w:rFonts w:ascii="Cambria Math" w:cs="Cambria Math" w:eastAsia="Cambria Math" w:hAnsi="Cambria Math"/>
          <w:color w:val="312E81"/>
          <w:sz w:val="23"/>
          <w:szCs w:val="23"/>
        </w:rPr>
        <w:t xml:space="preserve">(s) = Σ</w:t>
      </w:r>
      <w:r>
        <w:rPr>
          <w:rFonts w:ascii="Cambria Math" w:cs="Cambria Math" w:eastAsia="Cambria Math" w:hAnsi="Cambria Math"/>
          <w:color w:val="312E81"/>
          <w:sz w:val="23"/>
          <w:szCs w:val="23"/>
          <w:vertAlign w:val="subscript"/>
        </w:rPr>
        <w:t xml:space="preserve">a</w:t>
      </w:r>
      <w:r>
        <w:rPr>
          <w:rFonts w:ascii="Cambria Math" w:cs="Cambria Math" w:eastAsia="Cambria Math" w:hAnsi="Cambria Math"/>
          <w:color w:val="312E81"/>
          <w:sz w:val="23"/>
          <w:szCs w:val="23"/>
        </w:rPr>
        <w:t xml:space="preserve"> π(a | s) × q</w:t>
      </w:r>
      <w:r>
        <w:rPr>
          <w:rFonts w:ascii="Cambria Math" w:cs="Cambria Math" w:eastAsia="Cambria Math" w:hAnsi="Cambria Math"/>
          <w:color w:val="312E81"/>
          <w:sz w:val="23"/>
          <w:szCs w:val="23"/>
          <w:vertAlign w:val="subscript"/>
        </w:rPr>
        <w:t xml:space="preserve">π</w:t>
      </w:r>
      <w:r>
        <w:rPr>
          <w:rFonts w:ascii="Cambria Math" w:cs="Cambria Math" w:eastAsia="Cambria Math" w:hAnsi="Cambria Math"/>
          <w:color w:val="312E81"/>
          <w:sz w:val="23"/>
          <w:szCs w:val="23"/>
        </w:rPr>
        <w:t xml:space="preserve">(s,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v e q no GPS</w:t>
            </w:r>
          </w:p>
          <w:p>
            <w:pPr>
              <w:spacing w:after="80" w:line="280"/>
            </w:pPr>
            <w:r>
              <w:rPr>
                <w:sz w:val="20"/>
                <w:szCs w:val="20"/>
              </w:rPr>
              <w:t xml:space="preserve">O </w:t>
            </w:r>
            <w:r>
              <w:rPr>
                <w:b/>
                <w:bCs/>
                <w:sz w:val="20"/>
                <w:szCs w:val="20"/>
              </w:rPr>
              <w:t xml:space="preserve">valor do estado</w:t>
            </w:r>
            <w:r>
              <w:rPr>
                <w:sz w:val="20"/>
                <w:szCs w:val="20"/>
              </w:rPr>
              <w:t xml:space="preserve"> é o tempo esperado de chegada, estando onde você está agora e seguindo sua rotina. O </w:t>
            </w:r>
            <w:r>
              <w:rPr>
                <w:b/>
                <w:bCs/>
                <w:sz w:val="20"/>
                <w:szCs w:val="20"/>
              </w:rPr>
              <w:t xml:space="preserve">valor da ação</w:t>
            </w:r>
            <w:r>
              <w:rPr>
                <w:sz w:val="20"/>
                <w:szCs w:val="20"/>
              </w:rPr>
              <w:t xml:space="preserve"> é o tempo esperado se você virar à esquerda </w:t>
            </w:r>
            <w:r>
              <w:rPr>
                <w:b/>
                <w:bCs/>
                <w:sz w:val="20"/>
                <w:szCs w:val="20"/>
              </w:rPr>
              <w:t xml:space="preserve">neste cruzamento</w:t>
            </w:r>
            <w:r>
              <w:rPr>
                <w:sz w:val="20"/>
                <w:szCs w:val="20"/>
              </w:rPr>
              <w:t xml:space="preserve"> e depois seguir sua rotina. Comparar valores de ações diferentes mostra qual virada é melhor.</w:t>
            </w:r>
          </w:p>
        </w:tc>
      </w:tr>
    </w:tbl>
    <w:p>
      <w:pPr>
        <w:spacing w:after="140" w:line="120"/>
      </w:pPr>
    </w:p>
    <w:p>
      <w:pPr>
        <w:pStyle w:val="Heading3"/>
        <w:keepNext/>
      </w:pPr>
      <w:r>
        <w:t xml:space="preserve">3.8 A equação de Bellman</w:t>
      </w:r>
    </w:p>
    <w:p>
      <w:pPr>
        <w:spacing w:after="120" w:line="300"/>
        <w:jc w:val="left"/>
      </w:pPr>
      <w:r>
        <w:rPr>
          <w:sz w:val="21"/>
          <w:szCs w:val="21"/>
        </w:rPr>
        <w:t xml:space="preserve">Aqui está a ideia mais importante do livro. O retorno de agora tem uma estrutura recursiva:</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G</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R</w:t>
      </w:r>
      <w:r>
        <w:rPr>
          <w:rFonts w:ascii="Cambria Math" w:cs="Cambria Math" w:eastAsia="Cambria Math" w:hAnsi="Cambria Math"/>
          <w:color w:val="312E81"/>
          <w:sz w:val="23"/>
          <w:szCs w:val="23"/>
          <w:vertAlign w:val="subscript"/>
        </w:rPr>
        <w:t xml:space="preserve">t+1</w:t>
      </w:r>
      <w:r>
        <w:rPr>
          <w:rFonts w:ascii="Cambria Math" w:cs="Cambria Math" w:eastAsia="Cambria Math" w:hAnsi="Cambria Math"/>
          <w:color w:val="312E81"/>
          <w:sz w:val="23"/>
          <w:szCs w:val="23"/>
        </w:rPr>
        <w:t xml:space="preserve"> + γ G</w:t>
      </w:r>
      <w:r>
        <w:rPr>
          <w:rFonts w:ascii="Cambria Math" w:cs="Cambria Math" w:eastAsia="Cambria Math" w:hAnsi="Cambria Math"/>
          <w:color w:val="312E81"/>
          <w:sz w:val="23"/>
          <w:szCs w:val="23"/>
          <w:vertAlign w:val="subscript"/>
        </w:rPr>
        <w:t xml:space="preserve">t+1</w:t>
      </w:r>
    </w:p>
    <w:p>
      <w:pPr>
        <w:spacing w:after="120" w:line="300"/>
        <w:jc w:val="left"/>
      </w:pPr>
      <w:r>
        <w:rPr>
          <w:i/>
          <w:iCs/>
          <w:sz w:val="21"/>
          <w:szCs w:val="21"/>
        </w:rPr>
        <w:t xml:space="preserve">Em palavras:</w:t>
      </w:r>
      <w:r>
        <w:rPr>
          <w:sz w:val="21"/>
          <w:szCs w:val="21"/>
        </w:rPr>
        <w:t xml:space="preserve"> "o que vou ganhar a partir de agora é a recompensa imediata mais o que vou ganhar a partir do próximo passo, com desconto". Tomando a esperança, chegamos à </w:t>
      </w:r>
      <w:r>
        <w:rPr>
          <w:b/>
          <w:bCs/>
          <w:sz w:val="21"/>
          <w:szCs w:val="21"/>
        </w:rPr>
        <w:t xml:space="preserve">equação de Bellman para v</w:t>
      </w:r>
      <w:r>
        <w:rPr>
          <w:sz w:val="21"/>
          <w:szCs w:val="21"/>
        </w:rPr>
        <w:t xml:space="preserve">_π:</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v</w:t>
      </w:r>
      <w:r>
        <w:rPr>
          <w:rFonts w:ascii="Cambria Math" w:cs="Cambria Math" w:eastAsia="Cambria Math" w:hAnsi="Cambria Math"/>
          <w:color w:val="312E81"/>
          <w:sz w:val="23"/>
          <w:szCs w:val="23"/>
          <w:vertAlign w:val="subscript"/>
        </w:rPr>
        <w:t xml:space="preserve">π</w:t>
      </w:r>
      <w:r>
        <w:rPr>
          <w:rFonts w:ascii="Cambria Math" w:cs="Cambria Math" w:eastAsia="Cambria Math" w:hAnsi="Cambria Math"/>
          <w:color w:val="312E81"/>
          <w:sz w:val="23"/>
          <w:szCs w:val="23"/>
        </w:rPr>
        <w:t xml:space="preserve">(s) = Σ</w:t>
      </w:r>
      <w:r>
        <w:rPr>
          <w:rFonts w:ascii="Cambria Math" w:cs="Cambria Math" w:eastAsia="Cambria Math" w:hAnsi="Cambria Math"/>
          <w:color w:val="312E81"/>
          <w:sz w:val="23"/>
          <w:szCs w:val="23"/>
          <w:vertAlign w:val="subscript"/>
        </w:rPr>
        <w:t xml:space="preserve">a</w:t>
      </w:r>
      <w:r>
        <w:rPr>
          <w:rFonts w:ascii="Cambria Math" w:cs="Cambria Math" w:eastAsia="Cambria Math" w:hAnsi="Cambria Math"/>
          <w:color w:val="312E81"/>
          <w:sz w:val="23"/>
          <w:szCs w:val="23"/>
        </w:rPr>
        <w:t xml:space="preserve"> π(a | s) Σ</w:t>
      </w:r>
      <w:r>
        <w:rPr>
          <w:rFonts w:ascii="Cambria Math" w:cs="Cambria Math" w:eastAsia="Cambria Math" w:hAnsi="Cambria Math"/>
          <w:color w:val="312E81"/>
          <w:sz w:val="23"/>
          <w:szCs w:val="23"/>
          <w:vertAlign w:val="subscript"/>
        </w:rPr>
        <w:t xml:space="preserve">s′, r</w:t>
      </w:r>
      <w:r>
        <w:rPr>
          <w:rFonts w:ascii="Cambria Math" w:cs="Cambria Math" w:eastAsia="Cambria Math" w:hAnsi="Cambria Math"/>
          <w:color w:val="312E81"/>
          <w:sz w:val="23"/>
          <w:szCs w:val="23"/>
        </w:rPr>
        <w:t xml:space="preserve"> p(s′, r | s, a) [ r + γ v</w:t>
      </w:r>
      <w:r>
        <w:rPr>
          <w:rFonts w:ascii="Cambria Math" w:cs="Cambria Math" w:eastAsia="Cambria Math" w:hAnsi="Cambria Math"/>
          <w:color w:val="312E81"/>
          <w:sz w:val="23"/>
          <w:szCs w:val="23"/>
          <w:vertAlign w:val="subscript"/>
        </w:rPr>
        <w:t xml:space="preserve">π</w:t>
      </w:r>
      <w:r>
        <w:rPr>
          <w:rFonts w:ascii="Cambria Math" w:cs="Cambria Math" w:eastAsia="Cambria Math" w:hAnsi="Cambria Math"/>
          <w:color w:val="312E81"/>
          <w:sz w:val="23"/>
          <w:szCs w:val="23"/>
        </w:rPr>
        <w:t xml:space="preserve">(s′) ]</w:t>
      </w:r>
    </w:p>
    <w:p>
      <w:pPr>
        <w:spacing w:after="120" w:line="300"/>
        <w:jc w:val="left"/>
      </w:pPr>
      <w:r>
        <w:rPr>
          <w:i/>
          <w:iCs/>
          <w:sz w:val="21"/>
          <w:szCs w:val="21"/>
        </w:rPr>
        <w:t xml:space="preserve">Em palavras:</w:t>
      </w:r>
      <w:r>
        <w:rPr>
          <w:sz w:val="21"/>
          <w:szCs w:val="21"/>
        </w:rPr>
        <w:t xml:space="preserve"> o valor de um estado é a </w:t>
      </w:r>
      <w:r>
        <w:rPr>
          <w:b/>
          <w:bCs/>
          <w:sz w:val="21"/>
          <w:szCs w:val="21"/>
        </w:rPr>
        <w:t xml:space="preserve">média</w:t>
      </w:r>
      <w:r>
        <w:rPr>
          <w:sz w:val="21"/>
          <w:szCs w:val="21"/>
        </w:rPr>
        <w:t xml:space="preserve">, sobre as ações possíveis e seus resultados possíveis, de </w:t>
      </w:r>
      <w:r>
        <w:rPr>
          <w:b/>
          <w:bCs/>
          <w:sz w:val="21"/>
          <w:szCs w:val="21"/>
        </w:rPr>
        <w:t xml:space="preserve">(recompensa imediata + γ × valor do estado seguinte)</w:t>
      </w:r>
      <w:r>
        <w:rPr>
          <w:sz w:val="21"/>
          <w:szCs w:val="21"/>
        </w:rPr>
        <w:t xml:space="preserve">.</w:t>
      </w:r>
    </w:p>
    <w:p>
      <w:pPr>
        <w:keepNext/>
        <w:spacing w:after="60" w:before="120"/>
        <w:jc w:val="center"/>
      </w:pPr>
      <w:r>
        <w:drawing>
          <wp:inline distT="0" distB="0" distL="0" distR="0">
            <wp:extent cx="5715000" cy="2476500"/>
            <wp:effectExtent t="0" r="0" b="0" l="0"/>
            <wp:docPr id="1" name="f3_backup" descr="Figura 3.4 — Diagramas de retroação (backup): o valor de um estado (esquerda) é calculado a partir dos valores dos estados seguintes, ponderando ações e transições." title="f3_ba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715000" cy="2476500"/>
                    </a:xfrm>
                    <a:prstGeom prst="rect">
                      <a:avLst/>
                    </a:prstGeom>
                  </pic:spPr>
                </pic:pic>
              </a:graphicData>
            </a:graphic>
          </wp:inline>
        </w:drawing>
      </w:r>
    </w:p>
    <w:p>
      <w:pPr>
        <w:spacing w:after="200"/>
        <w:jc w:val="center"/>
      </w:pPr>
      <w:r>
        <w:rPr>
          <w:i/>
          <w:iCs/>
          <w:color w:val="6B7280"/>
          <w:sz w:val="17"/>
          <w:szCs w:val="17"/>
        </w:rPr>
        <w:t xml:space="preserve">Figura 3.4 — Diagramas de retroação (backup): o valor de um estado (esquerda) é calculado a partir dos valores dos estados seguintes, ponderando ações e transições.</w:t>
      </w:r>
    </w:p>
    <w:p>
      <w:pPr>
        <w:spacing w:after="120" w:line="300"/>
        <w:jc w:val="left"/>
      </w:pPr>
      <w:r>
        <w:rPr>
          <w:sz w:val="21"/>
          <w:szCs w:val="21"/>
        </w:rPr>
        <w:t xml:space="preserve">A equação relaciona o valor de um estado ao valor de seus vizinhos. Isso permite </w:t>
      </w:r>
      <w:r>
        <w:rPr>
          <w:b/>
          <w:bCs/>
          <w:sz w:val="21"/>
          <w:szCs w:val="21"/>
        </w:rPr>
        <w:t xml:space="preserve">calcular valores sem simular infinitos passos</w:t>
      </w:r>
      <w:r>
        <w:rPr>
          <w:sz w:val="21"/>
          <w:szCs w:val="21"/>
        </w:rPr>
        <w:t xml:space="preserve">, e inspira os algoritmos dos próximos capítulos.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Verificando a equação no robô de entrega</w:t>
            </w:r>
          </w:p>
          <w:p>
            <w:pPr>
              <w:spacing w:after="80" w:line="280"/>
            </w:pPr>
            <w:r>
              <w:rPr>
                <w:sz w:val="20"/>
                <w:szCs w:val="20"/>
              </w:rPr>
              <w:t xml:space="preserve">Política: </w:t>
            </w:r>
            <w:r>
              <w:rPr>
                <w:b/>
                <w:bCs/>
                <w:sz w:val="20"/>
                <w:szCs w:val="20"/>
              </w:rPr>
              <w:t xml:space="preserve">alta → buscar; baixa → recarregar</w:t>
            </w:r>
            <w:r>
              <w:rPr>
                <w:sz w:val="20"/>
                <w:szCs w:val="20"/>
              </w:rPr>
              <w:t xml:space="preserve">, com γ = 0,9. Os valores são v(alta) = 31,5 e v(baixa) = 28,35 (calculados na Seção 3.9.1). Vamos conferir:</w:t>
            </w:r>
          </w:p>
          <w:p>
            <w:pPr>
              <w:pStyle w:val="ListParagraph"/>
              <w:numPr>
                <w:ilvl w:val="0"/>
                <w:numId w:val="2"/>
              </w:numPr>
              <w:spacing w:after="60" w:line="276"/>
            </w:pPr>
            <w:r>
              <w:rPr>
                <w:b/>
                <w:bCs/>
                <w:sz w:val="20"/>
                <w:szCs w:val="20"/>
              </w:rPr>
              <w:t xml:space="preserve">Baixa:</w:t>
            </w:r>
            <w:r>
              <w:rPr>
                <w:sz w:val="20"/>
                <w:szCs w:val="20"/>
              </w:rPr>
              <w:t xml:space="preserve"> recarregar dá recompensa 0 e leva à alta. v(baixa) = 0 + 0,9 × v(alta) = 0,9 × 31,5 = </w:t>
            </w:r>
            <w:r>
              <w:rPr>
                <w:b/>
                <w:bCs/>
                <w:sz w:val="20"/>
                <w:szCs w:val="20"/>
              </w:rPr>
              <w:t xml:space="preserve">28,35</w:t>
            </w:r>
            <w:r>
              <w:rPr>
                <w:sz w:val="20"/>
                <w:szCs w:val="20"/>
              </w:rPr>
              <w:t xml:space="preserve"> ✓.</w:t>
            </w:r>
          </w:p>
          <w:p>
            <w:pPr>
              <w:pStyle w:val="ListParagraph"/>
              <w:numPr>
                <w:ilvl w:val="0"/>
                <w:numId w:val="2"/>
              </w:numPr>
              <w:spacing w:after="60" w:line="276"/>
            </w:pPr>
            <w:r>
              <w:rPr>
                <w:b/>
                <w:bCs/>
                <w:sz w:val="20"/>
                <w:szCs w:val="20"/>
              </w:rPr>
              <w:t xml:space="preserve">Alta:</w:t>
            </w:r>
            <w:r>
              <w:rPr>
                <w:sz w:val="20"/>
                <w:szCs w:val="20"/>
              </w:rPr>
              <w:t xml:space="preserve"> buscar dá +4 e leva à alta (0,7) ou à baixa (0,3). v(alta) = 4 + 0,9 × (0,7 × 31,5 + 0,3 × 28,35) = 4 + 0,9 × 30,555 = </w:t>
            </w:r>
            <w:r>
              <w:rPr>
                <w:b/>
                <w:bCs/>
                <w:sz w:val="20"/>
                <w:szCs w:val="20"/>
              </w:rPr>
              <w:t xml:space="preserve">31,5</w:t>
            </w:r>
            <w:r>
              <w:rPr>
                <w:sz w:val="20"/>
                <w:szCs w:val="20"/>
              </w:rPr>
              <w:t xml:space="preserve"> ✓.</w:t>
            </w:r>
          </w:p>
        </w:tc>
      </w:tr>
    </w:tbl>
    <w:p>
      <w:pPr>
        <w:spacing w:after="140" w:line="120"/>
      </w:pPr>
    </w:p>
    <w:p>
      <w:pPr>
        <w:pStyle w:val="Heading4"/>
        <w:keepNext/>
      </w:pPr>
      <w:r>
        <w:t xml:space="preserve">3.8.1 A forma matricial</w:t>
      </w:r>
    </w:p>
    <w:p>
      <w:pPr>
        <w:spacing w:after="120" w:line="300"/>
        <w:jc w:val="left"/>
      </w:pPr>
      <w:r>
        <w:rPr>
          <w:sz w:val="21"/>
          <w:szCs w:val="21"/>
        </w:rPr>
        <w:t xml:space="preserve">Num MDP pequeno, a equação de Bellman é um </w:t>
      </w:r>
      <w:r>
        <w:rPr>
          <w:b/>
          <w:bCs/>
          <w:sz w:val="21"/>
          <w:szCs w:val="21"/>
        </w:rPr>
        <w:t xml:space="preserve">sistema de equações lineares</w:t>
      </w:r>
      <w:r>
        <w:rPr>
          <w:sz w:val="21"/>
          <w:szCs w:val="21"/>
        </w:rPr>
        <w:t xml:space="preserve">. Com </w:t>
      </w:r>
      <w:r>
        <w:rPr>
          <w:b/>
          <w:bCs/>
          <w:sz w:val="21"/>
          <w:szCs w:val="21"/>
        </w:rPr>
        <w:t xml:space="preserve">P</w:t>
      </w:r>
      <w:r>
        <w:rPr>
          <w:sz w:val="21"/>
          <w:szCs w:val="21"/>
        </w:rPr>
        <w:t xml:space="preserve">_π (a matriz de transição sob a política) e </w:t>
      </w:r>
      <w:r>
        <w:rPr>
          <w:b/>
          <w:bCs/>
          <w:sz w:val="21"/>
          <w:szCs w:val="21"/>
        </w:rPr>
        <w:t xml:space="preserve">r</w:t>
      </w:r>
      <w:r>
        <w:rPr>
          <w:sz w:val="21"/>
          <w:szCs w:val="21"/>
        </w:rPr>
        <w:t xml:space="preserve">_π (o vetor de recompensas esperadas):</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v</w:t>
      </w:r>
      <w:r>
        <w:rPr>
          <w:rFonts w:ascii="Cambria Math" w:cs="Cambria Math" w:eastAsia="Cambria Math" w:hAnsi="Cambria Math"/>
          <w:color w:val="312E81"/>
          <w:sz w:val="23"/>
          <w:szCs w:val="23"/>
          <w:vertAlign w:val="subscript"/>
        </w:rPr>
        <w:t xml:space="preserve">π</w:t>
      </w:r>
      <w:r>
        <w:rPr>
          <w:rFonts w:ascii="Cambria Math" w:cs="Cambria Math" w:eastAsia="Cambria Math" w:hAnsi="Cambria Math"/>
          <w:color w:val="312E81"/>
          <w:sz w:val="23"/>
          <w:szCs w:val="23"/>
        </w:rPr>
        <w:t xml:space="preserve"> = r</w:t>
      </w:r>
      <w:r>
        <w:rPr>
          <w:rFonts w:ascii="Cambria Math" w:cs="Cambria Math" w:eastAsia="Cambria Math" w:hAnsi="Cambria Math"/>
          <w:color w:val="312E81"/>
          <w:sz w:val="23"/>
          <w:szCs w:val="23"/>
          <w:vertAlign w:val="subscript"/>
        </w:rPr>
        <w:t xml:space="preserve">π</w:t>
      </w:r>
      <w:r>
        <w:rPr>
          <w:rFonts w:ascii="Cambria Math" w:cs="Cambria Math" w:eastAsia="Cambria Math" w:hAnsi="Cambria Math"/>
          <w:color w:val="312E81"/>
          <w:sz w:val="23"/>
          <w:szCs w:val="23"/>
        </w:rPr>
        <w:t xml:space="preserve"> + γ P</w:t>
      </w:r>
      <w:r>
        <w:rPr>
          <w:rFonts w:ascii="Cambria Math" w:cs="Cambria Math" w:eastAsia="Cambria Math" w:hAnsi="Cambria Math"/>
          <w:color w:val="312E81"/>
          <w:sz w:val="23"/>
          <w:szCs w:val="23"/>
          <w:vertAlign w:val="subscript"/>
        </w:rPr>
        <w:t xml:space="preserve">π</w:t>
      </w:r>
      <w:r>
        <w:rPr>
          <w:rFonts w:ascii="Cambria Math" w:cs="Cambria Math" w:eastAsia="Cambria Math" w:hAnsi="Cambria Math"/>
          <w:color w:val="312E81"/>
          <w:sz w:val="23"/>
          <w:szCs w:val="23"/>
        </w:rPr>
        <w:t xml:space="preserve"> v</w:t>
      </w:r>
      <w:r>
        <w:rPr>
          <w:rFonts w:ascii="Cambria Math" w:cs="Cambria Math" w:eastAsia="Cambria Math" w:hAnsi="Cambria Math"/>
          <w:color w:val="312E81"/>
          <w:sz w:val="23"/>
          <w:szCs w:val="23"/>
          <w:vertAlign w:val="subscript"/>
        </w:rPr>
        <w:t xml:space="preserve">π</w:t>
      </w:r>
      <w:r>
        <w:rPr>
          <w:rFonts w:ascii="Cambria Math" w:cs="Cambria Math" w:eastAsia="Cambria Math" w:hAnsi="Cambria Math"/>
          <w:color w:val="312E81"/>
          <w:sz w:val="23"/>
          <w:szCs w:val="23"/>
        </w:rPr>
        <w:t xml:space="preserve">        ⟹        v</w:t>
      </w:r>
      <w:r>
        <w:rPr>
          <w:rFonts w:ascii="Cambria Math" w:cs="Cambria Math" w:eastAsia="Cambria Math" w:hAnsi="Cambria Math"/>
          <w:color w:val="312E81"/>
          <w:sz w:val="23"/>
          <w:szCs w:val="23"/>
          <w:vertAlign w:val="subscript"/>
        </w:rPr>
        <w:t xml:space="preserve">π</w:t>
      </w:r>
      <w:r>
        <w:rPr>
          <w:rFonts w:ascii="Cambria Math" w:cs="Cambria Math" w:eastAsia="Cambria Math" w:hAnsi="Cambria Math"/>
          <w:color w:val="312E81"/>
          <w:sz w:val="23"/>
          <w:szCs w:val="23"/>
        </w:rPr>
        <w:t xml:space="preserve"> = (I − γ P</w:t>
      </w:r>
      <w:r>
        <w:rPr>
          <w:rFonts w:ascii="Cambria Math" w:cs="Cambria Math" w:eastAsia="Cambria Math" w:hAnsi="Cambria Math"/>
          <w:color w:val="312E81"/>
          <w:sz w:val="23"/>
          <w:szCs w:val="23"/>
          <w:vertAlign w:val="subscript"/>
        </w:rPr>
        <w:t xml:space="preserve">π</w:t>
      </w:r>
      <w:r>
        <w:rPr>
          <w:rFonts w:ascii="Cambria Math" w:cs="Cambria Math" w:eastAsia="Cambria Math" w:hAnsi="Cambria Math"/>
          <w:color w:val="312E81"/>
          <w:sz w:val="23"/>
          <w:szCs w:val="23"/>
        </w:rPr>
        <w:t xml:space="preserve">)</w:t>
      </w:r>
      <w:r>
        <w:rPr>
          <w:rFonts w:ascii="Cambria Math" w:cs="Cambria Math" w:eastAsia="Cambria Math" w:hAnsi="Cambria Math"/>
          <w:color w:val="312E81"/>
          <w:sz w:val="23"/>
          <w:szCs w:val="23"/>
          <w:vertAlign w:val="superscript"/>
        </w:rPr>
        <w:t xml:space="preserve">−1</w:t>
      </w:r>
      <w:r>
        <w:rPr>
          <w:rFonts w:ascii="Cambria Math" w:cs="Cambria Math" w:eastAsia="Cambria Math" w:hAnsi="Cambria Math"/>
          <w:color w:val="312E81"/>
          <w:sz w:val="23"/>
          <w:szCs w:val="23"/>
        </w:rPr>
        <w:t xml:space="preserve"> r</w:t>
      </w:r>
      <w:r>
        <w:rPr>
          <w:rFonts w:ascii="Cambria Math" w:cs="Cambria Math" w:eastAsia="Cambria Math" w:hAnsi="Cambria Math"/>
          <w:color w:val="312E81"/>
          <w:sz w:val="23"/>
          <w:szCs w:val="23"/>
          <w:vertAlign w:val="subscript"/>
        </w:rPr>
        <w:t xml:space="preserve">π</w:t>
      </w:r>
    </w:p>
    <w:p>
      <w:pPr>
        <w:spacing w:after="120" w:line="300"/>
        <w:jc w:val="left"/>
      </w:pPr>
      <w:r>
        <w:rPr>
          <w:sz w:val="21"/>
          <w:szCs w:val="21"/>
        </w:rPr>
        <w:t xml:space="preserve">Dá para resolver diretamente com </w:t>
      </w:r>
      <w:r>
        <w:rPr>
          <w:rFonts w:ascii="Consolas" w:cs="Consolas" w:eastAsia="Consolas" w:hAnsi="Consolas"/>
          <w:color w:val="B91C1C"/>
          <w:sz w:val="19"/>
          <w:szCs w:val="19"/>
          <w:shd w:fill="F3F4F6" w:color="auto" w:val="clear"/>
        </w:rPr>
        <w:t xml:space="preserve">np.linalg.solve</w:t>
      </w:r>
      <w:r>
        <w:rPr>
          <w:sz w:val="21"/>
          <w:szCs w:val="21"/>
        </w:rPr>
        <w:t xml:space="preserve">. O custo cresce com o cubo do número de estados, por isso só serve para problemas pequenos.</w:t>
      </w:r>
    </w:p>
    <w:p>
      <w:pPr>
        <w:pStyle w:val="Heading3"/>
        <w:keepNext/>
      </w:pPr>
      <w:r>
        <w:t xml:space="preserve">3.9 Otimalidade</w:t>
      </w:r>
    </w:p>
    <w:p>
      <w:pPr>
        <w:spacing w:after="120" w:line="300"/>
        <w:jc w:val="left"/>
      </w:pPr>
      <w:r>
        <w:rPr>
          <w:sz w:val="21"/>
          <w:szCs w:val="21"/>
        </w:rPr>
        <w:t xml:space="preserve">Queremos a </w:t>
      </w:r>
      <w:r>
        <w:rPr>
          <w:b/>
          <w:bCs/>
          <w:sz w:val="21"/>
          <w:szCs w:val="21"/>
        </w:rPr>
        <w:t xml:space="preserve">melhor</w:t>
      </w:r>
      <w:r>
        <w:rPr>
          <w:sz w:val="21"/>
          <w:szCs w:val="21"/>
        </w:rPr>
        <w:t xml:space="preserve"> política. Dizemos que π é melhor ou igual a π′ se v_π(s) ≥ v_π′(s) para </w:t>
      </w:r>
      <w:r>
        <w:rPr>
          <w:b/>
          <w:bCs/>
          <w:sz w:val="21"/>
          <w:szCs w:val="21"/>
        </w:rPr>
        <w:t xml:space="preserve">todo</w:t>
      </w:r>
      <w:r>
        <w:rPr>
          <w:sz w:val="21"/>
          <w:szCs w:val="21"/>
        </w:rPr>
        <w:t xml:space="preserve"> estado </w:t>
      </w:r>
      <w:r>
        <w:rPr>
          <w:i/>
          <w:iCs/>
          <w:sz w:val="21"/>
          <w:szCs w:val="21"/>
        </w:rPr>
        <w:t xml:space="preserve">s</w:t>
      </w:r>
      <w:r>
        <w:rPr>
          <w:sz w:val="21"/>
          <w:szCs w:val="21"/>
        </w:rPr>
        <w:t xml:space="preserve">. Existe sempre ao menos uma política ótima, </w:t>
      </w:r>
      <w:r>
        <w:rPr>
          <w:b/>
          <w:bCs/>
          <w:sz w:val="21"/>
          <w:szCs w:val="21"/>
        </w:rPr>
        <w:t xml:space="preserve">π</w:t>
      </w:r>
      <w:r>
        <w:rPr>
          <w:i/>
          <w:iCs/>
          <w:sz w:val="21"/>
          <w:szCs w:val="21"/>
        </w:rPr>
        <w:t xml:space="preserve">, com valores </w:t>
      </w:r>
      <w:r>
        <w:rPr>
          <w:i/>
          <w:iCs/>
          <w:sz w:val="21"/>
          <w:szCs w:val="21"/>
        </w:rPr>
        <w:t xml:space="preserve">v</w:t>
      </w:r>
      <w:r>
        <w:rPr>
          <w:b/>
          <w:bCs/>
          <w:sz w:val="21"/>
          <w:szCs w:val="21"/>
        </w:rPr>
        <w:t xml:space="preserve"> e </w:t>
      </w:r>
      <w:r>
        <w:rPr>
          <w:sz w:val="21"/>
          <w:szCs w:val="21"/>
        </w:rPr>
        <w:t xml:space="preserve">q***.</w:t>
      </w:r>
    </w:p>
    <w:p>
      <w:pPr>
        <w:spacing w:after="120" w:line="300"/>
        <w:jc w:val="left"/>
      </w:pPr>
      <w:r>
        <w:rPr>
          <w:sz w:val="21"/>
          <w:szCs w:val="21"/>
        </w:rPr>
        <w:t xml:space="preserve">A </w:t>
      </w:r>
      <w:r>
        <w:rPr>
          <w:b/>
          <w:bCs/>
          <w:sz w:val="21"/>
          <w:szCs w:val="21"/>
        </w:rPr>
        <w:t xml:space="preserve">equação de otimalidade de Bellman</w:t>
      </w:r>
      <w:r>
        <w:rPr>
          <w:sz w:val="21"/>
          <w:szCs w:val="21"/>
        </w:rPr>
        <w:t xml:space="preserve"> troca a média sobre ações por um </w:t>
      </w:r>
      <w:r>
        <w:rPr>
          <w:b/>
          <w:bCs/>
          <w:sz w:val="21"/>
          <w:szCs w:val="21"/>
        </w:rPr>
        <w:t xml:space="preserve">máximo</w:t>
      </w:r>
      <w:r>
        <w:rPr>
          <w:sz w:val="21"/>
          <w:szCs w:val="21"/>
        </w:rPr>
        <w:t xml:space="preserv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v*(s) = max</w:t>
      </w:r>
      <w:r>
        <w:rPr>
          <w:rFonts w:ascii="Cambria Math" w:cs="Cambria Math" w:eastAsia="Cambria Math" w:hAnsi="Cambria Math"/>
          <w:color w:val="312E81"/>
          <w:sz w:val="23"/>
          <w:szCs w:val="23"/>
          <w:vertAlign w:val="subscript"/>
        </w:rPr>
        <w:t xml:space="preserve">a</w:t>
      </w:r>
      <w:r>
        <w:rPr>
          <w:rFonts w:ascii="Cambria Math" w:cs="Cambria Math" w:eastAsia="Cambria Math" w:hAnsi="Cambria Math"/>
          <w:color w:val="312E81"/>
          <w:sz w:val="23"/>
          <w:szCs w:val="23"/>
        </w:rPr>
        <w:t xml:space="preserve"> Σ</w:t>
      </w:r>
      <w:r>
        <w:rPr>
          <w:rFonts w:ascii="Cambria Math" w:cs="Cambria Math" w:eastAsia="Cambria Math" w:hAnsi="Cambria Math"/>
          <w:color w:val="312E81"/>
          <w:sz w:val="23"/>
          <w:szCs w:val="23"/>
          <w:vertAlign w:val="subscript"/>
        </w:rPr>
        <w:t xml:space="preserve">s′, r</w:t>
      </w:r>
      <w:r>
        <w:rPr>
          <w:rFonts w:ascii="Cambria Math" w:cs="Cambria Math" w:eastAsia="Cambria Math" w:hAnsi="Cambria Math"/>
          <w:color w:val="312E81"/>
          <w:sz w:val="23"/>
          <w:szCs w:val="23"/>
        </w:rPr>
        <w:t xml:space="preserve"> p(s′, r | s, a) [ r + γ v*(s′) ]</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q*(s, a) = Σ</w:t>
      </w:r>
      <w:r>
        <w:rPr>
          <w:rFonts w:ascii="Cambria Math" w:cs="Cambria Math" w:eastAsia="Cambria Math" w:hAnsi="Cambria Math"/>
          <w:color w:val="312E81"/>
          <w:sz w:val="23"/>
          <w:szCs w:val="23"/>
          <w:vertAlign w:val="subscript"/>
        </w:rPr>
        <w:t xml:space="preserve">s′, r</w:t>
      </w:r>
      <w:r>
        <w:rPr>
          <w:rFonts w:ascii="Cambria Math" w:cs="Cambria Math" w:eastAsia="Cambria Math" w:hAnsi="Cambria Math"/>
          <w:color w:val="312E81"/>
          <w:sz w:val="23"/>
          <w:szCs w:val="23"/>
        </w:rPr>
        <w:t xml:space="preserve"> p(s′, r | s, a) [ r + γ max</w:t>
      </w:r>
      <w:r>
        <w:rPr>
          <w:rFonts w:ascii="Cambria Math" w:cs="Cambria Math" w:eastAsia="Cambria Math" w:hAnsi="Cambria Math"/>
          <w:color w:val="312E81"/>
          <w:sz w:val="23"/>
          <w:szCs w:val="23"/>
          <w:vertAlign w:val="subscript"/>
        </w:rPr>
        <w:t xml:space="preserve">a′</w:t>
      </w:r>
      <w:r>
        <w:rPr>
          <w:rFonts w:ascii="Cambria Math" w:cs="Cambria Math" w:eastAsia="Cambria Math" w:hAnsi="Cambria Math"/>
          <w:color w:val="312E81"/>
          <w:sz w:val="23"/>
          <w:szCs w:val="23"/>
        </w:rPr>
        <w:t xml:space="preserve"> q*(s′, a′) ]</w:t>
      </w:r>
    </w:p>
    <w:p>
      <w:pPr>
        <w:spacing w:after="120" w:line="300"/>
        <w:jc w:val="left"/>
      </w:pPr>
      <w:r>
        <w:rPr>
          <w:i/>
          <w:iCs/>
          <w:sz w:val="21"/>
          <w:szCs w:val="21"/>
        </w:rPr>
        <w:t xml:space="preserve">Em palavras:</w:t>
      </w:r>
      <w:r>
        <w:rPr>
          <w:sz w:val="21"/>
          <w:szCs w:val="21"/>
        </w:rPr>
        <w:t xml:space="preserve"> o valor ótimo de um estado é o do </w:t>
      </w:r>
      <w:r>
        <w:rPr>
          <w:b/>
          <w:bCs/>
          <w:sz w:val="21"/>
          <w:szCs w:val="21"/>
        </w:rPr>
        <w:t xml:space="preserve">melhor</w:t>
      </w:r>
      <w:r>
        <w:rPr>
          <w:sz w:val="21"/>
          <w:szCs w:val="21"/>
        </w:rPr>
        <w:t xml:space="preserve"> movimento disponível, supondo que eu jogue otimamente depois.</w:t>
      </w:r>
    </w:p>
    <w:p>
      <w:pPr>
        <w:spacing w:after="120" w:line="300"/>
        <w:jc w:val="left"/>
      </w:pPr>
      <w:r>
        <w:rPr>
          <w:sz w:val="21"/>
          <w:szCs w:val="21"/>
        </w:rPr>
        <w:t xml:space="preserve">Conhecendo q</w:t>
      </w:r>
      <w:r>
        <w:rPr>
          <w:i/>
          <w:iCs/>
          <w:sz w:val="21"/>
          <w:szCs w:val="21"/>
        </w:rPr>
        <w:t xml:space="preserve">, a política ótima é trivial: </w:t>
      </w:r>
      <w:r>
        <w:rPr>
          <w:i/>
          <w:iCs/>
          <w:sz w:val="21"/>
          <w:szCs w:val="21"/>
        </w:rPr>
        <w:t xml:space="preserve">escolha, em cada estado, a ação de maior q</w:t>
      </w:r>
      <w:r>
        <w:rPr>
          <w:sz w:val="21"/>
          <w:szCs w:val="21"/>
        </w:rPr>
        <w:t xml:space="preserv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π*(s) = argmax</w:t>
      </w:r>
      <w:r>
        <w:rPr>
          <w:rFonts w:ascii="Cambria Math" w:cs="Cambria Math" w:eastAsia="Cambria Math" w:hAnsi="Cambria Math"/>
          <w:color w:val="312E81"/>
          <w:sz w:val="23"/>
          <w:szCs w:val="23"/>
          <w:vertAlign w:val="subscript"/>
        </w:rPr>
        <w:t xml:space="preserve">a</w:t>
      </w:r>
      <w:r>
        <w:rPr>
          <w:rFonts w:ascii="Cambria Math" w:cs="Cambria Math" w:eastAsia="Cambria Math" w:hAnsi="Cambria Math"/>
          <w:color w:val="312E81"/>
          <w:sz w:val="23"/>
          <w:szCs w:val="23"/>
        </w:rPr>
        <w:t xml:space="preserve"> q*(s, a)</w:t>
      </w:r>
    </w:p>
    <w:p>
      <w:pPr>
        <w:spacing w:after="120" w:line="300"/>
        <w:jc w:val="left"/>
      </w:pPr>
      <w:r>
        <w:rPr>
          <w:sz w:val="21"/>
          <w:szCs w:val="21"/>
        </w:rPr>
        <w:t xml:space="preserve">É por isso que boa parte do AR se resume a </w:t>
      </w:r>
      <w:r>
        <w:rPr>
          <w:b/>
          <w:bCs/>
          <w:sz w:val="21"/>
          <w:szCs w:val="21"/>
        </w:rPr>
        <w:t xml:space="preserve">estimar bem a função q</w:t>
      </w:r>
      <w:r>
        <w:rPr>
          <w:sz w:val="21"/>
          <w:szCs w:val="21"/>
        </w:rPr>
        <w:t xml:space="preserve">. Isso vale para o Q-learning (Capítulo 6) e para o DQN (Capítulo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Um aviso sobre as equações de otimalidade</w:t>
            </w:r>
          </w:p>
          <w:p>
            <w:pPr>
              <w:spacing w:after="80" w:line="280"/>
            </w:pPr>
            <w:r>
              <w:rPr>
                <w:sz w:val="20"/>
                <w:szCs w:val="20"/>
              </w:rPr>
              <w:t xml:space="preserve">Elas são </w:t>
            </w:r>
            <w:r>
              <w:rPr>
                <w:b/>
                <w:bCs/>
                <w:sz w:val="20"/>
                <w:szCs w:val="20"/>
              </w:rPr>
              <w:t xml:space="preserve">não lineares</w:t>
            </w:r>
            <w:r>
              <w:rPr>
                <w:sz w:val="20"/>
                <w:szCs w:val="20"/>
              </w:rPr>
              <w:t xml:space="preserve"> (por causa do máximo) e não têm solução em forma fechada. Mas têm solução única, que podemos encontrar por iteração, como veremos no Capítulo 4.</w:t>
            </w:r>
          </w:p>
        </w:tc>
      </w:tr>
    </w:tbl>
    <w:p>
      <w:pPr>
        <w:spacing w:after="140" w:line="120"/>
      </w:pPr>
    </w:p>
    <w:p>
      <w:pPr>
        <w:pStyle w:val="Heading3"/>
        <w:keepNext/>
      </w:pPr>
      <w:r>
        <w:t xml:space="preserve">3.10 Quando as equações não bastam</w:t>
      </w:r>
    </w:p>
    <w:p>
      <w:pPr>
        <w:spacing w:after="120" w:line="300"/>
        <w:jc w:val="left"/>
      </w:pPr>
      <w:r>
        <w:rPr>
          <w:sz w:val="21"/>
          <w:szCs w:val="21"/>
        </w:rPr>
        <w:t xml:space="preserve">Resolver o sistema exato é raramente possível:</w:t>
      </w:r>
    </w:p>
    <w:p>
      <w:pPr>
        <w:pStyle w:val="ListParagraph"/>
        <w:numPr>
          <w:ilvl w:val="0"/>
          <w:numId w:val="2"/>
        </w:numPr>
        <w:spacing w:after="70" w:line="288"/>
      </w:pPr>
      <w:r>
        <w:rPr>
          <w:sz w:val="21"/>
          <w:szCs w:val="21"/>
        </w:rPr>
        <w:t xml:space="preserve">*</w:t>
      </w:r>
      <w:r>
        <w:rPr>
          <w:i/>
          <w:iCs/>
          <w:sz w:val="21"/>
          <w:szCs w:val="21"/>
        </w:rPr>
        <w:t xml:space="preserve">Não conhecemos </w:t>
      </w:r>
      <w:r>
        <w:rPr>
          <w:sz w:val="21"/>
          <w:szCs w:val="21"/>
        </w:rPr>
        <w:t xml:space="preserve">p*** (MDP desconhecido).</w:t>
      </w:r>
    </w:p>
    <w:p>
      <w:pPr>
        <w:pStyle w:val="ListParagraph"/>
        <w:numPr>
          <w:ilvl w:val="0"/>
          <w:numId w:val="2"/>
        </w:numPr>
        <w:spacing w:after="70" w:line="288"/>
      </w:pPr>
      <w:r>
        <w:rPr>
          <w:b/>
          <w:bCs/>
          <w:sz w:val="21"/>
          <w:szCs w:val="21"/>
        </w:rPr>
        <w:t xml:space="preserve">Há estados demais</w:t>
      </w:r>
      <w:r>
        <w:rPr>
          <w:sz w:val="21"/>
          <w:szCs w:val="21"/>
        </w:rPr>
        <w:t xml:space="preserve">: o Go tem mais configurações do que átomos no universo observável. O sistema seria gigantesco.</w:t>
      </w:r>
    </w:p>
    <w:p>
      <w:pPr>
        <w:pStyle w:val="ListParagraph"/>
        <w:numPr>
          <w:ilvl w:val="0"/>
          <w:numId w:val="2"/>
        </w:numPr>
        <w:spacing w:after="70" w:line="288"/>
      </w:pPr>
      <w:r>
        <w:rPr>
          <w:b/>
          <w:bCs/>
          <w:sz w:val="21"/>
          <w:szCs w:val="21"/>
        </w:rPr>
        <w:t xml:space="preserve">O agente não vê tudo.</w:t>
      </w:r>
    </w:p>
    <w:p>
      <w:pPr>
        <w:spacing w:after="60" w:line="120"/>
      </w:pPr>
    </w:p>
    <w:p>
      <w:pPr>
        <w:spacing w:after="120" w:line="300"/>
        <w:jc w:val="left"/>
      </w:pPr>
      <w:r>
        <w:rPr>
          <w:sz w:val="21"/>
          <w:szCs w:val="21"/>
        </w:rPr>
        <w:t xml:space="preserve">Os próximos capítulos atacam, um a um, esses obstáculos.</w:t>
      </w:r>
    </w:p>
    <w:p>
      <w:pPr>
        <w:pStyle w:val="Heading4"/>
        <w:keepNext/>
      </w:pPr>
      <w:r>
        <w:t xml:space="preserve">3.10.1 Observação parcial</w:t>
      </w:r>
    </w:p>
    <w:p>
      <w:pPr>
        <w:spacing w:after="120" w:line="300"/>
        <w:jc w:val="left"/>
      </w:pPr>
      <w:r>
        <w:rPr>
          <w:sz w:val="21"/>
          <w:szCs w:val="21"/>
        </w:rPr>
        <w:t xml:space="preserve">Quando o agente não observa o estado completo, temos um </w:t>
      </w:r>
      <w:r>
        <w:rPr>
          <w:b/>
          <w:bCs/>
          <w:sz w:val="21"/>
          <w:szCs w:val="21"/>
        </w:rPr>
        <w:t xml:space="preserve">MDP parcialmente observável</w:t>
      </w:r>
      <w:r>
        <w:rPr>
          <w:sz w:val="21"/>
          <w:szCs w:val="21"/>
        </w:rPr>
        <w:t xml:space="preserve"> (POMDP). O agente recebe apenas uma </w:t>
      </w:r>
      <w:r>
        <w:rPr>
          <w:b/>
          <w:bCs/>
          <w:sz w:val="21"/>
          <w:szCs w:val="21"/>
        </w:rPr>
        <w:t xml:space="preserve">observação</w:t>
      </w:r>
      <w:r>
        <w:rPr>
          <w:sz w:val="21"/>
          <w:szCs w:val="21"/>
        </w:rPr>
        <w:t xml:space="preserve">, que traz pistas sobre o estado real (KAELBLING; LITTMAN; CASSANDRA, 1998). No pôquer, você não vê as cartas do adversário. A solução geral mantém uma </w:t>
      </w:r>
      <w:r>
        <w:rPr>
          <w:b/>
          <w:bCs/>
          <w:sz w:val="21"/>
          <w:szCs w:val="21"/>
        </w:rPr>
        <w:t xml:space="preserve">crença</w:t>
      </w:r>
      <w:r>
        <w:rPr>
          <w:sz w:val="21"/>
          <w:szCs w:val="21"/>
        </w:rPr>
        <w:t xml:space="preserve"> (distribuição de probabilidade sobre os estados possíveis) ou </w:t>
      </w:r>
      <w:r>
        <w:rPr>
          <w:b/>
          <w:bCs/>
          <w:sz w:val="21"/>
          <w:szCs w:val="21"/>
        </w:rPr>
        <w:t xml:space="preserve">memória</w:t>
      </w:r>
      <w:r>
        <w:rPr>
          <w:sz w:val="21"/>
          <w:szCs w:val="21"/>
        </w:rPr>
        <w:t xml:space="preserve"> do passado.</w:t>
      </w:r>
    </w:p>
    <w:p>
      <w:pPr>
        <w:pStyle w:val="Heading3"/>
        <w:keepNext/>
      </w:pPr>
      <w:r>
        <w:t xml:space="preserve">3.11 Projetando estados e recompensas</w:t>
      </w:r>
    </w:p>
    <w:p>
      <w:pPr>
        <w:spacing w:after="120" w:line="300"/>
        <w:jc w:val="left"/>
      </w:pPr>
      <w:r>
        <w:rPr>
          <w:sz w:val="21"/>
          <w:szCs w:val="21"/>
        </w:rPr>
        <w:t xml:space="preserve">Dois cuidados práticos, que valem para todo o livro:</w:t>
      </w:r>
    </w:p>
    <w:p>
      <w:pPr>
        <w:pStyle w:val="ListParagraph"/>
        <w:numPr>
          <w:ilvl w:val="0"/>
          <w:numId w:val="2"/>
        </w:numPr>
        <w:spacing w:after="70" w:line="288"/>
      </w:pPr>
      <w:r>
        <w:rPr>
          <w:b/>
          <w:bCs/>
          <w:sz w:val="21"/>
          <w:szCs w:val="21"/>
        </w:rPr>
        <w:t xml:space="preserve">Estado:</w:t>
      </w:r>
      <w:r>
        <w:rPr>
          <w:sz w:val="21"/>
          <w:szCs w:val="21"/>
        </w:rPr>
        <w:t xml:space="preserve"> inclua o que é necessário para decidir (propriedade de Markov), mas não mais que isso: estados enormes tornam o aprendizado lento.</w:t>
      </w:r>
    </w:p>
    <w:p>
      <w:pPr>
        <w:pStyle w:val="ListParagraph"/>
        <w:numPr>
          <w:ilvl w:val="0"/>
          <w:numId w:val="2"/>
        </w:numPr>
        <w:spacing w:after="70" w:line="288"/>
      </w:pPr>
      <w:r>
        <w:rPr>
          <w:b/>
          <w:bCs/>
          <w:sz w:val="21"/>
          <w:szCs w:val="21"/>
        </w:rPr>
        <w:t xml:space="preserve">Recompensa:</w:t>
      </w:r>
      <w:r>
        <w:rPr>
          <w:sz w:val="21"/>
          <w:szCs w:val="21"/>
        </w:rPr>
        <w:t xml:space="preserve"> deve refletir o </w:t>
      </w:r>
      <w:r>
        <w:rPr>
          <w:b/>
          <w:bCs/>
          <w:sz w:val="21"/>
          <w:szCs w:val="21"/>
        </w:rPr>
        <w:t xml:space="preserve">objetivo final</w:t>
      </w:r>
      <w:r>
        <w:rPr>
          <w:sz w:val="21"/>
          <w:szCs w:val="21"/>
        </w:rPr>
        <w:t xml:space="preserve">, não passos intermediários que você </w:t>
      </w:r>
      <w:r>
        <w:rPr>
          <w:i/>
          <w:iCs/>
          <w:sz w:val="21"/>
          <w:szCs w:val="21"/>
        </w:rPr>
        <w:t xml:space="preserve">acha</w:t>
      </w:r>
      <w:r>
        <w:rPr>
          <w:sz w:val="21"/>
          <w:szCs w:val="21"/>
        </w:rPr>
        <w:t xml:space="preserve"> que levam a ele. Se for muito esparsa (só no final), o aprendizado fica difícil; é comum acrescentar recompensas intermediárias. Ng, Harada e Russell (1999) mostraram que um tipo especial de recompensa extra, o </w:t>
      </w:r>
      <w:r>
        <w:rPr>
          <w:b/>
          <w:bCs/>
          <w:sz w:val="21"/>
          <w:szCs w:val="21"/>
        </w:rPr>
        <w:t xml:space="preserve">potencial</w:t>
      </w:r>
      <w:r>
        <w:rPr>
          <w:sz w:val="21"/>
          <w:szCs w:val="21"/>
        </w:rPr>
        <w:t xml:space="preserve"> (shaping), </w:t>
      </w:r>
      <w:r>
        <w:rPr>
          <w:b/>
          <w:bCs/>
          <w:sz w:val="21"/>
          <w:szCs w:val="21"/>
        </w:rPr>
        <w:t xml:space="preserve">não muda a política ótima</w:t>
      </w:r>
      <w:r>
        <w:rPr>
          <w:sz w:val="21"/>
          <w:szCs w:val="21"/>
        </w:rPr>
        <w:t xml:space="preserve">:</w:t>
      </w:r>
    </w:p>
    <w:p>
      <w:pPr>
        <w:spacing w:after="60" w:line="120"/>
      </w:pP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R′(s, a, s′) = R(s, a, s′) + γ Φ(s′) − Φ(s)</w:t>
      </w:r>
    </w:p>
    <w:p>
      <w:pPr>
        <w:spacing w:after="120" w:line="300"/>
        <w:jc w:val="left"/>
      </w:pPr>
      <w:r>
        <w:rPr>
          <w:i/>
          <w:iCs/>
          <w:sz w:val="21"/>
          <w:szCs w:val="21"/>
        </w:rPr>
        <w:t xml:space="preserve">Em palavras:</w:t>
      </w:r>
      <w:r>
        <w:rPr>
          <w:sz w:val="21"/>
          <w:szCs w:val="21"/>
        </w:rPr>
        <w:t xml:space="preserve"> você pode premiar o agente por "chegar mais perto" (Φ maior), desde que desconte o mesmo potencial na saída. Assim, ele não aprende atalhos que enganam o objetivo.</w:t>
      </w:r>
    </w:p>
    <w:p>
      <w:pPr>
        <w:pStyle w:val="Heading3"/>
        <w:keepNext/>
      </w:pPr>
      <w:r>
        <w:t xml:space="preserve">3.12 Mão na massa</w:t>
      </w:r>
    </w:p>
    <w:p>
      <w:pPr>
        <w:pStyle w:val="Heading4"/>
        <w:keepNext/>
      </w:pPr>
      <w:r>
        <w:t xml:space="preserve">3.12.1 O robô de entrega em NumPy</w:t>
      </w:r>
    </w:p>
    <w:p>
      <w:pPr>
        <w:spacing w:after="120" w:line="300"/>
        <w:jc w:val="left"/>
      </w:pPr>
      <w:r>
        <w:rPr>
          <w:sz w:val="21"/>
          <w:szCs w:val="21"/>
        </w:rPr>
        <w:t xml:space="preserve">Vamos codificar o MDP com </w:t>
      </w:r>
      <w:r>
        <w:rPr>
          <w:b/>
          <w:bCs/>
          <w:sz w:val="21"/>
          <w:szCs w:val="21"/>
        </w:rPr>
        <w:t xml:space="preserve">arrays</w:t>
      </w:r>
      <w:r>
        <w:rPr>
          <w:sz w:val="21"/>
          <w:szCs w:val="21"/>
        </w:rPr>
        <w:t xml:space="preserve">: </w:t>
      </w:r>
      <w:r>
        <w:rPr>
          <w:rFonts w:ascii="Consolas" w:cs="Consolas" w:eastAsia="Consolas" w:hAnsi="Consolas"/>
          <w:color w:val="B91C1C"/>
          <w:sz w:val="19"/>
          <w:szCs w:val="19"/>
          <w:shd w:fill="F3F4F6" w:color="auto" w:val="clear"/>
        </w:rPr>
        <w:t xml:space="preserve">P[s, a, s']</w:t>
      </w:r>
      <w:r>
        <w:rPr>
          <w:sz w:val="21"/>
          <w:szCs w:val="21"/>
        </w:rPr>
        <w:t xml:space="preserve"> guarda as probabilidades de transição e </w:t>
      </w:r>
      <w:r>
        <w:rPr>
          <w:rFonts w:ascii="Consolas" w:cs="Consolas" w:eastAsia="Consolas" w:hAnsi="Consolas"/>
          <w:color w:val="B91C1C"/>
          <w:sz w:val="19"/>
          <w:szCs w:val="19"/>
          <w:shd w:fill="F3F4F6" w:color="auto" w:val="clear"/>
        </w:rPr>
        <w:t xml:space="preserve">R[s, a]</w:t>
      </w:r>
      <w:r>
        <w:rPr>
          <w:sz w:val="21"/>
          <w:szCs w:val="21"/>
        </w:rPr>
        <w:t xml:space="preserve"> a recompensa esperada. Depois, avaliaremos as 9 políticas determinísticas possíveis (3 ações em 2 estados: 3² =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itertools</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estados</w:t>
            </w:r>
            <w:r>
              <w:rPr>
                <w:rFonts w:ascii="Consolas" w:cs="Consolas" w:eastAsia="Consolas" w:hAnsi="Consolas"/>
                <w:color w:val="1F2937"/>
                <w:sz w:val="16"/>
                <w:szCs w:val="16"/>
              </w:rPr>
              <w:t xml:space="preserve"> = [</w:t>
            </w:r>
            <w:r>
              <w:rPr>
                <w:rFonts w:ascii="Consolas" w:cs="Consolas" w:eastAsia="Consolas" w:hAnsi="Consolas"/>
                <w:color w:val="B45309"/>
                <w:sz w:val="16"/>
                <w:szCs w:val="16"/>
              </w:rPr>
              <w:t xml:space="preserve">"alta"</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"baixa"</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acoes</w:t>
            </w:r>
            <w:r>
              <w:rPr>
                <w:rFonts w:ascii="Consolas" w:cs="Consolas" w:eastAsia="Consolas" w:hAnsi="Consolas"/>
                <w:color w:val="1F2937"/>
                <w:sz w:val="16"/>
                <w:szCs w:val="16"/>
              </w:rPr>
              <w:t xml:space="preserve"> = [</w:t>
            </w:r>
            <w:r>
              <w:rPr>
                <w:rFonts w:ascii="Consolas" w:cs="Consolas" w:eastAsia="Consolas" w:hAnsi="Consolas"/>
                <w:color w:val="B45309"/>
                <w:sz w:val="16"/>
                <w:szCs w:val="16"/>
              </w:rPr>
              <w:t xml:space="preserve">"buscar"</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"esperar"</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"recarregar"</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P[s, a, s'] = probabilidade</w:t>
            </w:r>
          </w:p>
          <w:p>
            <w:pPr>
              <w:spacing w:after="0" w:line="240"/>
            </w:pP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R[s, a]     = recompensa esperada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0.7</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alta, buscar</w:t>
            </w:r>
          </w:p>
          <w:p>
            <w:pPr>
              <w:spacing w:after="0" w:line="240"/>
            </w:pP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alta, esperar</w:t>
            </w:r>
          </w:p>
          <w:p>
            <w:pPr>
              <w:spacing w:after="0" w:line="240"/>
            </w:pP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alta, recarregar (inútil)</w:t>
            </w:r>
          </w:p>
          <w:p>
            <w:pPr>
              <w:spacing w:after="0" w:line="240"/>
            </w:pP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0.6</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0.4</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0.6</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baixa, buscar</w:t>
            </w:r>
          </w:p>
          <w:p>
            <w:pPr>
              <w:spacing w:after="0" w:line="240"/>
            </w:pP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baixa, esperar</w:t>
            </w:r>
          </w:p>
          <w:p>
            <w:pPr>
              <w:spacing w:after="0" w:line="240"/>
            </w:pP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baixa, recarregar</w:t>
            </w:r>
          </w:p>
          <w:p>
            <w:pPr>
              <w:spacing w:after="0" w:line="240"/>
            </w:pP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0.9</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avaliar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politica</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w:t>
            </w:r>
            <w:r>
              <w:rPr>
                <w:rFonts w:ascii="Consolas" w:cs="Consolas" w:eastAsia="Consolas" w:hAnsi="Consolas"/>
                <w:color w:val="B45309"/>
                <w:sz w:val="16"/>
                <w:szCs w:val="16"/>
              </w:rPr>
              <w:t xml:space="preserve">"Resolve v = (I - γ P_π)^(-1) r_π para uma política determinística."</w:t>
            </w:r>
            <w:r>
              <w:rPr>
                <w:rFonts w:ascii="Consolas" w:cs="Consolas" w:eastAsia="Consolas" w:hAnsi="Consolas"/>
                <w:color w:val="B45309"/>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P_pi</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politica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r_pi</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politica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linalg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solve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eye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P_pi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r_pi</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"política (alta, baixa)      | v(alta)  v(baixa)"</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itertools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product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repeat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avaliar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"{acoes[pol[0]]:10s} {acoes[pol[1]]:10s} | {v[0]:7.2f} {v[1]:8.2f}"</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a melhor política é </w:t>
      </w:r>
      <w:r>
        <w:rPr>
          <w:b/>
          <w:bCs/>
          <w:sz w:val="21"/>
          <w:szCs w:val="21"/>
        </w:rPr>
        <w:t xml:space="preserve">buscar</w:t>
      </w:r>
      <w:r>
        <w:rPr>
          <w:sz w:val="21"/>
          <w:szCs w:val="21"/>
        </w:rPr>
        <w:t xml:space="preserve"> com bateria alta e </w:t>
      </w:r>
      <w:r>
        <w:rPr>
          <w:b/>
          <w:bCs/>
          <w:sz w:val="21"/>
          <w:szCs w:val="21"/>
        </w:rPr>
        <w:t xml:space="preserve">recarregar</w:t>
      </w:r>
      <w:r>
        <w:rPr>
          <w:sz w:val="21"/>
          <w:szCs w:val="21"/>
        </w:rPr>
        <w:t xml:space="preserve"> com bateria baixa, com v = (31,50; 28,35). A política "buscar sempre" é pior, pois arrisca ficar sem bateria. Enumerar todas as políticas funciona aqui, mas num problema com 100 estados e 4 ações haveria 4¹⁰⁰ políticas. Precisaremos de algo mais inteligente (Capítulo 4).</w:t>
      </w:r>
    </w:p>
    <w:p>
      <w:pPr>
        <w:pStyle w:val="Heading4"/>
        <w:keepNext/>
      </w:pPr>
      <w:r>
        <w:t xml:space="preserve">3.12.2 Um MDP do Gymnasium: o lago congelado</w:t>
      </w:r>
    </w:p>
    <w:p>
      <w:pPr>
        <w:spacing w:after="120" w:line="300"/>
        <w:jc w:val="left"/>
      </w:pPr>
      <w:r>
        <w:rPr>
          <w:sz w:val="21"/>
          <w:szCs w:val="21"/>
        </w:rPr>
        <w:t xml:space="preserve">O ambiente </w:t>
      </w:r>
      <w:r>
        <w:rPr>
          <w:b/>
          <w:bCs/>
          <w:sz w:val="21"/>
          <w:szCs w:val="21"/>
        </w:rPr>
        <w:t xml:space="preserve">FrozenLake</w:t>
      </w:r>
      <w:r>
        <w:rPr>
          <w:sz w:val="21"/>
          <w:szCs w:val="21"/>
        </w:rPr>
        <w:t xml:space="preserve"> do Gymnasium é um MDP </w:t>
      </w:r>
      <w:r>
        <w:rPr>
          <w:b/>
          <w:bCs/>
          <w:sz w:val="21"/>
          <w:szCs w:val="21"/>
        </w:rPr>
        <w:t xml:space="preserve">conhecido</w:t>
      </w:r>
      <w:r>
        <w:rPr>
          <w:sz w:val="21"/>
          <w:szCs w:val="21"/>
        </w:rPr>
        <w:t xml:space="preserve">: o atributo </w:t>
      </w:r>
      <w:r>
        <w:rPr>
          <w:rFonts w:ascii="Consolas" w:cs="Consolas" w:eastAsia="Consolas" w:hAnsi="Consolas"/>
          <w:color w:val="B91C1C"/>
          <w:sz w:val="19"/>
          <w:szCs w:val="19"/>
          <w:shd w:fill="F3F4F6" w:color="auto" w:val="clear"/>
        </w:rPr>
        <w:t xml:space="preserve">P</w:t>
      </w:r>
      <w:r>
        <w:rPr>
          <w:sz w:val="21"/>
          <w:szCs w:val="21"/>
        </w:rPr>
        <w:t xml:space="preserve"> revela a dinâmica. O agente caminha em uma grade 4×4 de gelo escorregadio, do início (canto superior esquerdo) à meta (canto inferior direito), evitando buracos. Como o gelo é escorregadio, a ação escolhida só é executada com probabilidade 1/3, e as outras duas direções vizinhas ocorrem com 1/3 cada.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gymnasium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"FrozenLake-v1"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is_slippery</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Pf</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unwrapped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Pf[s][a] = lista de (prob, próximo_estado, recompensa, terminou)</w:t>
            </w:r>
          </w:p>
          <w:p>
            <w:pPr>
              <w:spacing w:after="0" w:line="240"/>
            </w:pPr>
            <w:r>
              <w:rPr>
                <w:rFonts w:ascii="Consolas" w:cs="Consolas" w:eastAsia="Consolas" w:hAnsi="Consolas"/>
                <w:b w:val="false"/>
                <w:bCs w:val="false"/>
                <w:color w:val="1F2937"/>
                <w:sz w:val="16"/>
                <w:szCs w:val="16"/>
              </w:rPr>
              <w:t xml:space="preserve">nS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observation_space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action_space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"Estados:"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nS</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 Ações:"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nA</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"Do estado 14, ação 2 (direita):"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Pf</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14</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i/>
                <w:iCs/>
                <w:color w:val="6B7280"/>
                <w:sz w:val="16"/>
                <w:szCs w:val="16"/>
              </w:rPr>
              <w:t xml:space="preserve"># converte para arrays P[s,a,s'] e R[s,a]</w:t>
            </w:r>
          </w:p>
          <w:p>
            <w:pPr>
              <w:spacing w:after="0" w:line="240"/>
            </w:pPr>
            <w:r>
              <w:rPr>
                <w:rFonts w:ascii="Consolas" w:cs="Consolas" w:eastAsia="Consolas" w:hAnsi="Consolas"/>
                <w:b w:val="false"/>
                <w:bCs w:val="false"/>
                <w:color w:val="1F2937"/>
                <w:sz w:val="16"/>
                <w:szCs w:val="16"/>
              </w:rPr>
              <w:t xml:space="preserve">Pm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nA</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nA</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prob</w:t>
            </w:r>
            <w:r>
              <w:rPr>
                <w:rFonts w:ascii="Consolas" w:cs="Consolas" w:eastAsia="Consolas" w:hAnsi="Consolas"/>
                <w:color w:val="1F2937"/>
                <w:sz w:val="16"/>
                <w:szCs w:val="16"/>
              </w:rPr>
              <w:t xml:space="preserve">, s2,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s2] += </w:t>
            </w:r>
            <w:r>
              <w:rPr>
                <w:rFonts w:ascii="Consolas" w:cs="Consolas" w:eastAsia="Consolas" w:hAnsi="Consolas"/>
                <w:b w:val="false"/>
                <w:bCs w:val="false"/>
                <w:color w:val="1F2937"/>
                <w:sz w:val="16"/>
                <w:szCs w:val="16"/>
              </w:rPr>
              <w:t xml:space="preserve">prob</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prob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i/>
                <w:iCs/>
                <w:color w:val="6B7280"/>
                <w:sz w:val="16"/>
                <w:szCs w:val="16"/>
              </w:rPr>
              <w:t xml:space="preserve"># política aleatória: cada ação com probabilidade 1/4</w:t>
            </w:r>
          </w:p>
          <w:p>
            <w:pPr>
              <w:spacing w:after="0" w:line="240"/>
            </w:pP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full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nA</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nA</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P_pi</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einsum</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"sa,sat-&gt;st"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Pm</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média das transições sob a política</w:t>
            </w:r>
          </w:p>
          <w:p>
            <w:pPr>
              <w:spacing w:after="0" w:line="240"/>
            </w:pPr>
            <w:r>
              <w:rPr>
                <w:rFonts w:ascii="Consolas" w:cs="Consolas" w:eastAsia="Consolas" w:hAnsi="Consolas"/>
                <w:b w:val="false"/>
                <w:bCs w:val="false"/>
                <w:color w:val="1F2937"/>
                <w:sz w:val="16"/>
                <w:szCs w:val="16"/>
              </w:rPr>
              <w:t xml:space="preserve">r_pi</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axis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linalg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solve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eye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nS</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0.99</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P_pi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r_pi</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"Valor de cada estado sob a política aleatória:"</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tc>
      </w:tr>
    </w:tbl>
    <w:p>
      <w:pPr>
        <w:spacing w:after="140" w:line="120"/>
      </w:pPr>
    </w:p>
    <w:p>
      <w:pPr>
        <w:spacing w:after="120" w:line="300"/>
        <w:jc w:val="left"/>
      </w:pPr>
      <w:r>
        <w:rPr>
          <w:sz w:val="21"/>
          <w:szCs w:val="21"/>
        </w:rPr>
        <w:t xml:space="preserve">O valor do estado inicial é pequeno (cerca de 0,01): um agente aleatório quase nunca chega à meta. Veja a Figura 3.5.</w:t>
      </w:r>
    </w:p>
    <w:p>
      <w:pPr>
        <w:keepNext/>
        <w:spacing w:after="60" w:before="120"/>
        <w:jc w:val="center"/>
      </w:pPr>
      <w:r>
        <w:drawing>
          <wp:inline distT="0" distB="0" distL="0" distR="0">
            <wp:extent cx="5715000" cy="2590800"/>
            <wp:effectExtent t="0" r="0" b="0" l="0"/>
            <wp:docPr id="1" name="f3_frozenlake" descr="Figura 3.5 — O FrozenLake e o valor de cada casa sob a política aleatória: as casas perto da meta valem mais." title="f3_frozenl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715000" cy="2590800"/>
                    </a:xfrm>
                    <a:prstGeom prst="rect">
                      <a:avLst/>
                    </a:prstGeom>
                  </pic:spPr>
                </pic:pic>
              </a:graphicData>
            </a:graphic>
          </wp:inline>
        </w:drawing>
      </w:r>
    </w:p>
    <w:p>
      <w:pPr>
        <w:spacing w:after="200"/>
        <w:jc w:val="center"/>
      </w:pPr>
      <w:r>
        <w:rPr>
          <w:i/>
          <w:iCs/>
          <w:color w:val="6B7280"/>
          <w:sz w:val="17"/>
          <w:szCs w:val="17"/>
        </w:rPr>
        <w:t xml:space="preserve">Figura 3.5 — O FrozenLake e o valor de cada casa sob a política aleatória: as casas perto da meta valem mais.</w:t>
      </w:r>
    </w:p>
    <w:p>
      <w:pPr>
        <w:pStyle w:val="Heading4"/>
        <w:keepNext/>
      </w:pPr>
      <w:r>
        <w:t xml:space="preserve">3.12.3 Estimando uma cadeia de Markov com dados reais</w:t>
      </w:r>
    </w:p>
    <w:p>
      <w:pPr>
        <w:spacing w:after="120" w:line="300"/>
        <w:jc w:val="left"/>
      </w:pPr>
      <w:r>
        <w:rPr>
          <w:sz w:val="21"/>
          <w:szCs w:val="21"/>
        </w:rPr>
        <w:t xml:space="preserve">Agora aplicamos tudo a </w:t>
      </w:r>
      <w:r>
        <w:rPr>
          <w:b/>
          <w:bCs/>
          <w:sz w:val="21"/>
          <w:szCs w:val="21"/>
        </w:rPr>
        <w:t xml:space="preserve">dados reais</w:t>
      </w:r>
      <w:r>
        <w:rPr>
          <w:sz w:val="21"/>
          <w:szCs w:val="21"/>
        </w:rPr>
        <w:t xml:space="preserve">. A base </w:t>
      </w:r>
      <w:r>
        <w:rPr>
          <w:b/>
          <w:bCs/>
          <w:sz w:val="21"/>
          <w:szCs w:val="21"/>
        </w:rPr>
        <w:t xml:space="preserve">Online Retail</w:t>
      </w:r>
      <w:r>
        <w:rPr>
          <w:sz w:val="21"/>
          <w:szCs w:val="21"/>
        </w:rPr>
        <w:t xml:space="preserve"> (UCI) traz as compras de uma loja virtual do Reino Unido ao longo de 13 meses (CHEN; SAIN; GUO, 2012). Vamos:</w:t>
      </w:r>
    </w:p>
    <w:p>
      <w:pPr>
        <w:pStyle w:val="ListParagraph"/>
        <w:numPr>
          <w:ilvl w:val="0"/>
          <w:numId w:val="9"/>
        </w:numPr>
        <w:spacing w:after="70" w:line="288"/>
      </w:pPr>
      <w:r>
        <w:rPr>
          <w:sz w:val="21"/>
          <w:szCs w:val="21"/>
        </w:rPr>
        <w:t xml:space="preserve">Resumir cada cliente, mês a mês, por </w:t>
      </w:r>
      <w:r>
        <w:rPr>
          <w:b/>
          <w:bCs/>
          <w:sz w:val="21"/>
          <w:szCs w:val="21"/>
        </w:rPr>
        <w:t xml:space="preserve">recência</w:t>
      </w:r>
      <w:r>
        <w:rPr>
          <w:sz w:val="21"/>
          <w:szCs w:val="21"/>
        </w:rPr>
        <w:t xml:space="preserve"> (meses desde a última compra), </w:t>
      </w:r>
      <w:r>
        <w:rPr>
          <w:b/>
          <w:bCs/>
          <w:sz w:val="21"/>
          <w:szCs w:val="21"/>
        </w:rPr>
        <w:t xml:space="preserve">frequência</w:t>
      </w:r>
      <w:r>
        <w:rPr>
          <w:sz w:val="21"/>
          <w:szCs w:val="21"/>
        </w:rPr>
        <w:t xml:space="preserve"> e </w:t>
      </w:r>
      <w:r>
        <w:rPr>
          <w:b/>
          <w:bCs/>
          <w:sz w:val="21"/>
          <w:szCs w:val="21"/>
        </w:rPr>
        <w:t xml:space="preserve">gasto</w:t>
      </w:r>
      <w:r>
        <w:rPr>
          <w:sz w:val="21"/>
          <w:szCs w:val="21"/>
        </w:rPr>
        <w:t xml:space="preserve"> (as três medidas do clássico "RFM" do marketing).</w:t>
      </w:r>
    </w:p>
    <w:p>
      <w:pPr>
        <w:pStyle w:val="ListParagraph"/>
        <w:numPr>
          <w:ilvl w:val="0"/>
          <w:numId w:val="9"/>
        </w:numPr>
        <w:spacing w:after="70" w:line="288"/>
      </w:pPr>
      <w:r>
        <w:rPr>
          <w:sz w:val="21"/>
          <w:szCs w:val="21"/>
        </w:rPr>
        <w:t xml:space="preserve">Usar o </w:t>
      </w:r>
      <w:r>
        <w:rPr>
          <w:b/>
          <w:bCs/>
          <w:sz w:val="21"/>
          <w:szCs w:val="21"/>
        </w:rPr>
        <w:t xml:space="preserve">K-Means</w:t>
      </w:r>
      <w:r>
        <w:rPr>
          <w:sz w:val="21"/>
          <w:szCs w:val="21"/>
        </w:rPr>
        <w:t xml:space="preserve"> (scikit-learn) para agrupar essas fotografias em </w:t>
      </w:r>
      <w:r>
        <w:rPr>
          <w:b/>
          <w:bCs/>
          <w:sz w:val="21"/>
          <w:szCs w:val="21"/>
        </w:rPr>
        <w:t xml:space="preserve">5 estados</w:t>
      </w:r>
      <w:r>
        <w:rPr>
          <w:sz w:val="21"/>
          <w:szCs w:val="21"/>
        </w:rPr>
        <w:t xml:space="preserve">.</w:t>
      </w:r>
    </w:p>
    <w:p>
      <w:pPr>
        <w:pStyle w:val="ListParagraph"/>
        <w:numPr>
          <w:ilvl w:val="0"/>
          <w:numId w:val="9"/>
        </w:numPr>
        <w:spacing w:after="70" w:line="288"/>
      </w:pPr>
      <w:r>
        <w:rPr>
          <w:sz w:val="21"/>
          <w:szCs w:val="21"/>
        </w:rPr>
        <w:t xml:space="preserve">Contar as transições mês a mês para estimar </w:t>
      </w:r>
      <w:r>
        <w:rPr>
          <w:b/>
          <w:bCs/>
          <w:sz w:val="21"/>
          <w:szCs w:val="21"/>
        </w:rPr>
        <w:t xml:space="preserve">P</w:t>
      </w:r>
      <w:r>
        <w:rPr>
          <w:sz w:val="21"/>
          <w:szCs w:val="21"/>
        </w:rPr>
        <w:t xml:space="preserve">, e calcular o </w:t>
      </w:r>
      <w:r>
        <w:rPr>
          <w:b/>
          <w:bCs/>
          <w:sz w:val="21"/>
          <w:szCs w:val="21"/>
        </w:rPr>
        <w:t xml:space="preserve">valor de vida</w:t>
      </w:r>
      <w:r>
        <w:rPr>
          <w:sz w:val="21"/>
          <w:szCs w:val="21"/>
        </w:rPr>
        <w:t xml:space="preserve"> de cada estado com a equação de Bellman matricial.</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pandas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pd</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ucimlrepo</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fetch_ucirepo</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cluster</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KMeans</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preprocessing</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StandardScaler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fetch_ucirepo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352</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original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copy</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Online Retail, UCI</w:t>
            </w:r>
          </w:p>
          <w:p>
            <w:pPr>
              <w:spacing w:after="0" w:line="240"/>
            </w:pP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dropna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subset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"CustomerID"</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"Quantity"</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&amp; (</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"UnitPrice"</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&amp; (~</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"InvoiceNo"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startswith</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tira cancelamentos</w:t>
            </w:r>
          </w:p>
          <w:p>
            <w:pPr>
              <w:spacing w:after="0" w:line="240"/>
            </w:pP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to_datetime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"InvoiceDate"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to_period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"gasto"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"Quantity"</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"UnitPrice"</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gasto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pivot_table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index</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"CustomerID"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columns</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values</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"gasto"</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aggfunc</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"sum"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fill_value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cliente × mês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gasto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shape</w:t>
            </w:r>
          </w:p>
          <w:p>
            <w:pPr>
              <w:spacing w:after="0" w:line="240"/>
            </w:pPr>
            <w:r>
              <w:rPr>
                <w:rFonts w:ascii="Consolas" w:cs="Consolas" w:eastAsia="Consolas" w:hAnsi="Consolas"/>
                <w:b w:val="false"/>
                <w:bCs w:val="false"/>
                <w:color w:val="1F2937"/>
                <w:sz w:val="16"/>
                <w:szCs w:val="16"/>
              </w:rPr>
              <w:t xml:space="preserve">comprou</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0</w:t>
            </w:r>
          </w:p>
          <w:p>
            <w:pPr>
              <w:spacing w:after="0" w:line="240"/>
            </w:pPr>
            <w:r>
              <w:rPr>
                <w:rFonts w:ascii="Consolas" w:cs="Consolas" w:eastAsia="Consolas" w:hAnsi="Consolas"/>
                <w:b w:val="false"/>
                <w:bCs w:val="false"/>
                <w:color w:val="1F2937"/>
                <w:sz w:val="16"/>
                <w:szCs w:val="16"/>
              </w:rPr>
              <w:t xml:space="preserve">primeira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comprou</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axis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mês da primeira compra</w:t>
            </w:r>
          </w:p>
          <w:p>
            <w:pPr>
              <w:spacing w:after="0" w:line="240"/>
            </w:pPr>
            <w:r>
              <w:rPr>
                <w:rFonts w:ascii="Consolas" w:cs="Consolas" w:eastAsia="Consolas" w:hAnsi="Consolas"/>
                <w:b w:val="false"/>
                <w:bCs w:val="false"/>
                <w:color w:val="1F2937"/>
                <w:sz w:val="16"/>
                <w:szCs w:val="16"/>
              </w:rPr>
              <w:t xml:space="preserve">ultima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maximum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accumulate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where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comprou</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axis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linhas</w:t>
            </w:r>
            <w:r>
              <w:rPr>
                <w:rFonts w:ascii="Consolas" w:cs="Consolas" w:eastAsia="Consolas" w:hAnsi="Consolas"/>
                <w:color w:val="1F2937"/>
                <w:sz w:val="16"/>
                <w:szCs w:val="16"/>
              </w:rPr>
              <w:t xml:space="preserve"> =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ativo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primeira</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só quem já era cliente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linhas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DataFrame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"cliente"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gasto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index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ativo</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"rec"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minimum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ultima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ativo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recência (máx. 6 meses)</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"freq"</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comprou</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ativo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axis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compras nos últimos 3 meses</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"mon"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.log1p(</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ativo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axis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gasto (escala log)</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"gasto_prox"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ativo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nan</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feat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concat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linhas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ignore_index</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Z</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StandardScaler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fit_transform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feat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"rec"</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"freq"</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"mon"</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feat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"estado"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KMeans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n_clusters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n_init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fit_predict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ordem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feat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groupby</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"estado"</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"mon"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sort_values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index</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numera do menor ao maior gasto</w:t>
            </w:r>
          </w:p>
          <w:p>
            <w:pPr>
              <w:spacing w:after="0" w:line="240"/>
            </w:pPr>
            <w:r>
              <w:rPr>
                <w:rFonts w:ascii="Consolas" w:cs="Consolas" w:eastAsia="Consolas" w:hAnsi="Consolas"/>
                <w:b w:val="false"/>
                <w:bCs w:val="false"/>
                <w:color w:val="1F2937"/>
                <w:sz w:val="16"/>
                <w:szCs w:val="16"/>
              </w:rPr>
              <w:t xml:space="preserve">feat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"estado"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feat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"estado"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enumerate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ordem</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feat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groupby</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"estado"</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"rec"</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"freq"</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"mon"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feat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feat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sort_values</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"cliente"</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"t"</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feat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"prox"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feat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groupby</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"cliente"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"estado"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shift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estado no mês seguinte</w:t>
            </w:r>
          </w:p>
          <w:p>
            <w:pPr>
              <w:spacing w:after="0" w:line="240"/>
            </w:pPr>
            <w:r>
              <w:rPr>
                <w:rFonts w:ascii="Consolas" w:cs="Consolas" w:eastAsia="Consolas" w:hAnsi="Consolas"/>
                <w:b w:val="false"/>
                <w:bCs w:val="false"/>
                <w:color w:val="1F2937"/>
                <w:sz w:val="16"/>
                <w:szCs w:val="16"/>
              </w:rPr>
              <w:t xml:space="preserve">tr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feat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dropna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subset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"prox"</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crosstab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tr</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"estado"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"prox"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reindex</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index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columns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fill_value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P_est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axis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keepdims</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cada linha soma 1</w:t>
            </w:r>
          </w:p>
          <w:p>
            <w:pPr>
              <w:spacing w:after="0" w:line="240"/>
            </w:pPr>
            <w:r>
              <w:rPr>
                <w:rFonts w:ascii="Consolas" w:cs="Consolas" w:eastAsia="Consolas" w:hAnsi="Consolas"/>
                <w:b w:val="false"/>
                <w:bCs w:val="false"/>
                <w:color w:val="1F2937"/>
                <w:sz w:val="16"/>
                <w:szCs w:val="16"/>
              </w:rPr>
              <w:t xml:space="preserve">r_est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groupby</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"estado"</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"gasto_prox"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reindex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v_clv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linalg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solve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eye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0.95</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P_est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r_est</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Bellman matricial</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"Matriz de transição estimada:"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P_est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"Gasto médio no mês seguinte:"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r_est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"Valor de vida de cada estado (γ = 0,95):"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v_clv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save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"P_clientes.npy"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P_est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save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"r_clientes.npy"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r_est</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serão usados nos Capítulos 4 e 5</w:t>
            </w:r>
          </w:p>
          <w:p>
            <w:pPr>
              <w:spacing w:after="0" w:line="240"/>
            </w:pPr>
            <w:r>
              <w:rPr>
                <w:rFonts w:ascii="Consolas" w:cs="Consolas" w:eastAsia="Consolas" w:hAnsi="Consolas"/>
                <w:b w:val="false"/>
                <w:bCs w:val="false"/>
                <w:color w:val="1F2937"/>
                <w:sz w:val="16"/>
                <w:szCs w:val="16"/>
              </w:rPr>
              <w:t xml:space="preserve">feat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to_csv</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"painel_clientes.csv"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index</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painel cliente-mês: será usado no Capítulo 7</w:t>
            </w:r>
          </w:p>
        </w:tc>
      </w:tr>
    </w:tbl>
    <w:p>
      <w:pPr>
        <w:spacing w:after="140" w:line="120"/>
      </w:pPr>
    </w:p>
    <w:p>
      <w:pPr>
        <w:spacing w:after="120" w:line="300"/>
        <w:jc w:val="left"/>
      </w:pPr>
      <w:r>
        <w:rPr>
          <w:b/>
          <w:bCs/>
          <w:sz w:val="21"/>
          <w:szCs w:val="21"/>
        </w:rPr>
        <w:t xml:space="preserve">O que observar:</w:t>
      </w:r>
      <w:r>
        <w:rPr>
          <w:sz w:val="21"/>
          <w:szCs w:val="21"/>
        </w:rPr>
        <w:t xml:space="preserve"> os estados com maior frequência e gasto devem ter maior valor de vida. Compare a matriz com a Figura 3.2: clientes fiéis tendem a permanecer fiéis? E os "em risco"? Cuidado ao interpretar: os números dependem dos grupos que o K-Means formou, e mudar </w:t>
      </w:r>
      <w:r>
        <w:rPr>
          <w:i/>
          <w:iCs/>
          <w:sz w:val="21"/>
          <w:szCs w:val="21"/>
        </w:rPr>
        <w:t xml:space="preserve">k</w:t>
      </w:r>
      <w:r>
        <w:rPr>
          <w:sz w:val="21"/>
          <w:szCs w:val="21"/>
        </w:rPr>
        <w:t xml:space="preserve"> muda os estados.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DICA  </w:t>
            </w:r>
            <w:r>
              <w:rPr>
                <w:b/>
                <w:bCs/>
                <w:color w:val="10B981"/>
                <w:sz w:val="22"/>
                <w:szCs w:val="22"/>
              </w:rPr>
              <w:t xml:space="preserve">Uma observação sobre este exemplo</w:t>
            </w:r>
          </w:p>
          <w:p>
            <w:pPr>
              <w:spacing w:after="80" w:line="280"/>
            </w:pPr>
            <w:r>
              <w:rPr>
                <w:sz w:val="20"/>
                <w:szCs w:val="20"/>
              </w:rPr>
              <w:t xml:space="preserve">Aqui temos uma cadeia de Markov com recompensas (um MRP), não um MDP, pois </w:t>
            </w:r>
            <w:r>
              <w:rPr>
                <w:b/>
                <w:bCs/>
                <w:sz w:val="20"/>
                <w:szCs w:val="20"/>
              </w:rPr>
              <w:t xml:space="preserve">não registramos as ações</w:t>
            </w:r>
            <w:r>
              <w:rPr>
                <w:sz w:val="20"/>
                <w:szCs w:val="20"/>
              </w:rPr>
              <w:t xml:space="preserve"> da loja (cupons, e-mails). Se tivéssemos, poderíamos estimar um MDP completo e escolher a melhor ação por estado. É o tema da aprendizagem </w:t>
            </w:r>
            <w:r>
              <w:rPr>
                <w:i/>
                <w:iCs/>
                <w:sz w:val="20"/>
                <w:szCs w:val="20"/>
              </w:rPr>
              <w:t xml:space="preserve">offline</w:t>
            </w:r>
            <w:r>
              <w:rPr>
                <w:sz w:val="20"/>
                <w:szCs w:val="20"/>
              </w:rPr>
              <w:t xml:space="preserve"> (Capítulo 12).</w:t>
            </w:r>
          </w:p>
        </w:tc>
      </w:tr>
    </w:tbl>
    <w:p>
      <w:pPr>
        <w:spacing w:after="140" w:line="120"/>
      </w:pPr>
    </w:p>
    <w:p>
      <w:pPr>
        <w:pStyle w:val="Heading3"/>
        <w:keepNext/>
      </w:pPr>
      <w:r>
        <w:t xml:space="preserve">3.13 Projeto do capítulo: o valor de um cliente</w:t>
      </w:r>
    </w:p>
    <w:p>
      <w:pPr>
        <w:spacing w:after="120" w:line="300"/>
        <w:jc w:val="left"/>
      </w:pPr>
      <w:r>
        <w:rPr>
          <w:b/>
          <w:bCs/>
          <w:sz w:val="21"/>
          <w:szCs w:val="21"/>
        </w:rPr>
        <w:t xml:space="preserve">Objetivo:</w:t>
      </w:r>
      <w:r>
        <w:rPr>
          <w:sz w:val="21"/>
          <w:szCs w:val="21"/>
        </w:rPr>
        <w:t xml:space="preserve"> estudar como as escolhas de modelagem (número de estados, desconto) mudam o valor estimado dos clientes.</w:t>
      </w:r>
    </w:p>
    <w:p>
      <w:pPr>
        <w:spacing w:after="120" w:line="300"/>
        <w:jc w:val="left"/>
      </w:pPr>
      <w:r>
        <w:rPr>
          <w:b/>
          <w:bCs/>
          <w:sz w:val="21"/>
          <w:szCs w:val="21"/>
        </w:rPr>
        <w:t xml:space="preserve">Tarefas:</w:t>
      </w:r>
    </w:p>
    <w:p>
      <w:pPr>
        <w:pStyle w:val="ListParagraph"/>
        <w:numPr>
          <w:ilvl w:val="0"/>
          <w:numId w:val="10"/>
        </w:numPr>
        <w:spacing w:after="70" w:line="288"/>
      </w:pPr>
      <w:r>
        <w:rPr>
          <w:sz w:val="21"/>
          <w:szCs w:val="21"/>
        </w:rPr>
        <w:t xml:space="preserve">Repita a Seção 3.12.3 variando o número de estados </w:t>
      </w:r>
      <w:r>
        <w:rPr>
          <w:i/>
          <w:iCs/>
          <w:sz w:val="21"/>
          <w:szCs w:val="21"/>
        </w:rPr>
        <w:t xml:space="preserve">k</w:t>
      </w:r>
      <w:r>
        <w:rPr>
          <w:sz w:val="21"/>
          <w:szCs w:val="21"/>
        </w:rPr>
        <w:t xml:space="preserve"> de 3 a 8. Para cada </w:t>
      </w:r>
      <w:r>
        <w:rPr>
          <w:i/>
          <w:iCs/>
          <w:sz w:val="21"/>
          <w:szCs w:val="21"/>
        </w:rPr>
        <w:t xml:space="preserve">k</w:t>
      </w:r>
      <w:r>
        <w:rPr>
          <w:sz w:val="21"/>
          <w:szCs w:val="21"/>
        </w:rPr>
        <w:t xml:space="preserve">, calcule o </w:t>
      </w:r>
      <w:r>
        <w:rPr>
          <w:b/>
          <w:bCs/>
          <w:sz w:val="21"/>
          <w:szCs w:val="21"/>
        </w:rPr>
        <w:t xml:space="preserve">coeficiente de silhueta</w:t>
      </w:r>
      <w:r>
        <w:rPr>
          <w:sz w:val="21"/>
          <w:szCs w:val="21"/>
        </w:rPr>
        <w:t xml:space="preserve"> (</w:t>
      </w:r>
      <w:r>
        <w:rPr>
          <w:rFonts w:ascii="Consolas" w:cs="Consolas" w:eastAsia="Consolas" w:hAnsi="Consolas"/>
          <w:color w:val="B91C1C"/>
          <w:sz w:val="19"/>
          <w:szCs w:val="19"/>
          <w:shd w:fill="F3F4F6" w:color="auto" w:val="clear"/>
        </w:rPr>
        <w:t xml:space="preserve">sklearn.metrics.silhouette_score</w:t>
      </w:r>
      <w:r>
        <w:rPr>
          <w:sz w:val="21"/>
          <w:szCs w:val="21"/>
        </w:rPr>
        <w:t xml:space="preserve">) numa amostra de 5.000 linhas e escolha um </w:t>
      </w:r>
      <w:r>
        <w:rPr>
          <w:i/>
          <w:iCs/>
          <w:sz w:val="21"/>
          <w:szCs w:val="21"/>
        </w:rPr>
        <w:t xml:space="preserve">k</w:t>
      </w:r>
      <w:r>
        <w:rPr>
          <w:sz w:val="21"/>
          <w:szCs w:val="21"/>
        </w:rPr>
        <w:t xml:space="preserve"> justificado.</w:t>
      </w:r>
    </w:p>
    <w:p>
      <w:pPr>
        <w:pStyle w:val="ListParagraph"/>
        <w:numPr>
          <w:ilvl w:val="0"/>
          <w:numId w:val="10"/>
        </w:numPr>
        <w:spacing w:after="70" w:line="288"/>
      </w:pPr>
      <w:r>
        <w:rPr>
          <w:sz w:val="21"/>
          <w:szCs w:val="21"/>
        </w:rPr>
        <w:t xml:space="preserve">Para o </w:t>
      </w:r>
      <w:r>
        <w:rPr>
          <w:i/>
          <w:iCs/>
          <w:sz w:val="21"/>
          <w:szCs w:val="21"/>
        </w:rPr>
        <w:t xml:space="preserve">k</w:t>
      </w:r>
      <w:r>
        <w:rPr>
          <w:sz w:val="21"/>
          <w:szCs w:val="21"/>
        </w:rPr>
        <w:t xml:space="preserve"> escolhido, calcule o valor de vida com γ = 0,8; 0,9 e 0,95. Como o valor do melhor estado varia com γ?</w:t>
      </w:r>
    </w:p>
    <w:p>
      <w:pPr>
        <w:pStyle w:val="ListParagraph"/>
        <w:numPr>
          <w:ilvl w:val="0"/>
          <w:numId w:val="10"/>
        </w:numPr>
        <w:spacing w:after="70" w:line="288"/>
      </w:pPr>
      <w:r>
        <w:rPr>
          <w:sz w:val="21"/>
          <w:szCs w:val="21"/>
        </w:rPr>
        <w:t xml:space="preserve">Verifique, numericamente, que </w:t>
      </w:r>
      <w:r>
        <w:rPr>
          <w:b/>
          <w:bCs/>
          <w:sz w:val="21"/>
          <w:szCs w:val="21"/>
        </w:rPr>
        <w:t xml:space="preserve">cada linha de P soma 1</w:t>
      </w:r>
      <w:r>
        <w:rPr>
          <w:sz w:val="21"/>
          <w:szCs w:val="21"/>
        </w:rPr>
        <w:t xml:space="preserve"> e que a equação de Bellman é satisfeita: </w:t>
      </w:r>
      <w:r>
        <w:rPr>
          <w:rFonts w:ascii="Consolas" w:cs="Consolas" w:eastAsia="Consolas" w:hAnsi="Consolas"/>
          <w:color w:val="B91C1C"/>
          <w:sz w:val="19"/>
          <w:szCs w:val="19"/>
          <w:shd w:fill="F3F4F6" w:color="auto" w:val="clear"/>
        </w:rPr>
        <w:t xml:space="preserve">v - (r + γ P v)</w:t>
      </w:r>
      <w:r>
        <w:rPr>
          <w:sz w:val="21"/>
          <w:szCs w:val="21"/>
        </w:rPr>
        <w:t xml:space="preserve"> deve ser ~0.</w:t>
      </w:r>
    </w:p>
    <w:p>
      <w:pPr>
        <w:pStyle w:val="ListParagraph"/>
        <w:numPr>
          <w:ilvl w:val="0"/>
          <w:numId w:val="10"/>
        </w:numPr>
        <w:spacing w:after="70" w:line="288"/>
      </w:pPr>
      <w:r>
        <w:rPr>
          <w:b/>
          <w:bCs/>
          <w:sz w:val="21"/>
          <w:szCs w:val="21"/>
        </w:rPr>
        <w:t xml:space="preserve">Hipótese:</w:t>
      </w:r>
      <w:r>
        <w:rPr>
          <w:sz w:val="21"/>
          <w:szCs w:val="21"/>
        </w:rPr>
        <w:t xml:space="preserve"> suponha que enviar um cupom aumente em 0,10 a probabilidade de um cliente "em risco" voltar a ser "regular", ao custo de 3 unidades monetárias. Monte o MDP com duas ações (cupom/sem cupom) para esse estado e calcule se o cupom compensa. Deixe claro, no seu texto, que o efeito do cupom é uma </w:t>
      </w:r>
      <w:r>
        <w:rPr>
          <w:b/>
          <w:bCs/>
          <w:sz w:val="21"/>
          <w:szCs w:val="21"/>
        </w:rPr>
        <w:t xml:space="preserve">suposição</w:t>
      </w:r>
      <w:r>
        <w:rPr>
          <w:sz w:val="21"/>
          <w:szCs w:val="21"/>
        </w:rPr>
        <w:t xml:space="preserve">, não algo medido nos dados.</w:t>
      </w:r>
    </w:p>
    <w:p>
      <w:pPr>
        <w:pStyle w:val="ListParagraph"/>
        <w:numPr>
          <w:ilvl w:val="0"/>
          <w:numId w:val="10"/>
        </w:numPr>
        <w:spacing w:after="70" w:line="288"/>
      </w:pPr>
      <w:r>
        <w:rPr>
          <w:sz w:val="21"/>
          <w:szCs w:val="21"/>
        </w:rPr>
        <w:t xml:space="preserve">Escreva uma conclusão de 8 a 10 linhas, discutindo a validade da propriedade de Markov nesses estados.</w:t>
      </w:r>
    </w:p>
    <w:p>
      <w:pPr>
        <w:spacing w:after="60" w:line="120"/>
      </w:pPr>
    </w:p>
    <w:p>
      <w:pPr>
        <w:spacing w:after="120" w:line="300"/>
        <w:jc w:val="left"/>
      </w:pPr>
      <w:r>
        <w:rPr>
          <w:b/>
          <w:bCs/>
          <w:sz w:val="21"/>
          <w:szCs w:val="21"/>
        </w:rPr>
        <w:t xml:space="preserve">Ponto de partida: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metrics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silhouette_score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amostra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choice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size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min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replace</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9</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rotulos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KMeans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n_clusters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n_init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fit_predict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"k = {k} | silhueta = {silhouette_score(Z[amostra], rotulos[amostra]):.3f}"</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0.8</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0.9</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0.95</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linalg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solve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eye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P_est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r_est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"γ = {g} | valor do melhor estado = {v.max():.0f} | resíduo de Bellman = "</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"{np.abs(v - (r_est + g * P_est @ v)).max():.2e}"</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Entrega:</w:t>
      </w:r>
      <w:r>
        <w:rPr>
          <w:sz w:val="21"/>
          <w:szCs w:val="21"/>
        </w:rPr>
        <w:t xml:space="preserve"> </w:t>
      </w:r>
      <w:r>
        <w:rPr>
          <w:i/>
          <w:iCs/>
          <w:sz w:val="21"/>
          <w:szCs w:val="21"/>
        </w:rPr>
        <w:t xml:space="preserve">notebook</w:t>
      </w:r>
      <w:r>
        <w:rPr>
          <w:sz w:val="21"/>
          <w:szCs w:val="21"/>
        </w:rPr>
        <w:t xml:space="preserve"> com código, tabela de resultados por </w:t>
      </w:r>
      <w:r>
        <w:rPr>
          <w:i/>
          <w:iCs/>
          <w:sz w:val="21"/>
          <w:szCs w:val="21"/>
        </w:rPr>
        <w:t xml:space="preserve">k</w:t>
      </w:r>
      <w:r>
        <w:rPr>
          <w:sz w:val="21"/>
          <w:szCs w:val="21"/>
        </w:rPr>
        <w:t xml:space="preserve"> e γ e a conclusão.</w:t>
      </w:r>
    </w:p>
    <w:p>
      <w:pPr>
        <w:pStyle w:val="Heading3"/>
        <w:keepNext/>
      </w:pPr>
      <w:r>
        <w:t xml:space="preserve">3.14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que você precisa levar daqui</w:t>
            </w:r>
          </w:p>
          <w:p>
            <w:pPr>
              <w:pStyle w:val="ListParagraph"/>
              <w:numPr>
                <w:ilvl w:val="0"/>
                <w:numId w:val="2"/>
              </w:numPr>
              <w:spacing w:after="60" w:line="276"/>
            </w:pPr>
            <w:r>
              <w:rPr>
                <w:b/>
                <w:bCs/>
                <w:sz w:val="20"/>
                <w:szCs w:val="20"/>
              </w:rPr>
              <w:t xml:space="preserve">MDP = (S, A, p, R, γ):</w:t>
            </w:r>
            <w:r>
              <w:rPr>
                <w:sz w:val="20"/>
                <w:szCs w:val="20"/>
              </w:rPr>
              <w:t xml:space="preserve"> estados, ações, dinâmica, recompensas e desconto.</w:t>
            </w:r>
          </w:p>
          <w:p>
            <w:pPr>
              <w:pStyle w:val="ListParagraph"/>
              <w:numPr>
                <w:ilvl w:val="0"/>
                <w:numId w:val="2"/>
              </w:numPr>
              <w:spacing w:after="60" w:line="276"/>
            </w:pPr>
            <w:r>
              <w:rPr>
                <w:b/>
                <w:bCs/>
                <w:sz w:val="20"/>
                <w:szCs w:val="20"/>
              </w:rPr>
              <w:t xml:space="preserve">Propriedade de Markov:</w:t>
            </w:r>
            <w:r>
              <w:rPr>
                <w:sz w:val="20"/>
                <w:szCs w:val="20"/>
              </w:rPr>
              <w:t xml:space="preserve"> o estado atual resume o passado relevante.</w:t>
            </w:r>
          </w:p>
          <w:p>
            <w:pPr>
              <w:pStyle w:val="ListParagraph"/>
              <w:numPr>
                <w:ilvl w:val="0"/>
                <w:numId w:val="2"/>
              </w:numPr>
              <w:spacing w:after="60" w:line="276"/>
            </w:pPr>
            <w:r>
              <w:rPr>
                <w:b/>
                <w:bCs/>
                <w:sz w:val="20"/>
                <w:szCs w:val="20"/>
              </w:rPr>
              <w:t xml:space="preserve">Política π:</w:t>
            </w:r>
            <w:r>
              <w:rPr>
                <w:sz w:val="20"/>
                <w:szCs w:val="20"/>
              </w:rPr>
              <w:t xml:space="preserve"> regra de decisão; </w:t>
            </w:r>
            <w:r>
              <w:rPr>
                <w:b/>
                <w:bCs/>
                <w:sz w:val="20"/>
                <w:szCs w:val="20"/>
              </w:rPr>
              <w:t xml:space="preserve">v</w:t>
            </w:r>
            <w:r>
              <w:rPr>
                <w:sz w:val="20"/>
                <w:szCs w:val="20"/>
              </w:rPr>
              <w:t xml:space="preserve">_π(s) e </w:t>
            </w:r>
            <w:r>
              <w:rPr>
                <w:b/>
                <w:bCs/>
                <w:sz w:val="20"/>
                <w:szCs w:val="20"/>
              </w:rPr>
              <w:t xml:space="preserve">q</w:t>
            </w:r>
            <w:r>
              <w:rPr>
                <w:sz w:val="20"/>
                <w:szCs w:val="20"/>
              </w:rPr>
              <w:t xml:space="preserve">_π(s, a) medem o retorno esperado.</w:t>
            </w:r>
          </w:p>
          <w:p>
            <w:pPr>
              <w:pStyle w:val="ListParagraph"/>
              <w:numPr>
                <w:ilvl w:val="0"/>
                <w:numId w:val="2"/>
              </w:numPr>
              <w:spacing w:after="60" w:line="276"/>
            </w:pPr>
            <w:r>
              <w:rPr>
                <w:b/>
                <w:bCs/>
                <w:sz w:val="20"/>
                <w:szCs w:val="20"/>
              </w:rPr>
              <w:t xml:space="preserve">Equação de Bellman:</w:t>
            </w:r>
            <w:r>
              <w:rPr>
                <w:sz w:val="20"/>
                <w:szCs w:val="20"/>
              </w:rPr>
              <w:t xml:space="preserve"> valor = recompensa imediata + γ × valor do próximo estado (em média).</w:t>
            </w:r>
          </w:p>
          <w:p>
            <w:pPr>
              <w:pStyle w:val="ListParagraph"/>
              <w:numPr>
                <w:ilvl w:val="0"/>
                <w:numId w:val="2"/>
              </w:numPr>
              <w:spacing w:after="60" w:line="276"/>
            </w:pPr>
            <w:r>
              <w:rPr>
                <w:b/>
                <w:bCs/>
                <w:sz w:val="20"/>
                <w:szCs w:val="20"/>
              </w:rPr>
              <w:t xml:space="preserve">Otimalidade:</w:t>
            </w:r>
            <w:r>
              <w:rPr>
                <w:sz w:val="20"/>
                <w:szCs w:val="20"/>
              </w:rPr>
              <w:t xml:space="preserve"> v* e q* usam o </w:t>
            </w:r>
            <w:r>
              <w:rPr>
                <w:b/>
                <w:bCs/>
                <w:sz w:val="20"/>
                <w:szCs w:val="20"/>
              </w:rPr>
              <w:t xml:space="preserve">máximo</w:t>
            </w:r>
            <w:r>
              <w:rPr>
                <w:sz w:val="20"/>
                <w:szCs w:val="20"/>
              </w:rPr>
              <w:t xml:space="preserve">; π* escolhe a ação de maior q*.</w:t>
            </w:r>
          </w:p>
          <w:p>
            <w:pPr>
              <w:pStyle w:val="ListParagraph"/>
              <w:numPr>
                <w:ilvl w:val="0"/>
                <w:numId w:val="2"/>
              </w:numPr>
              <w:spacing w:after="60" w:line="276"/>
            </w:pPr>
            <w:r>
              <w:rPr>
                <w:sz w:val="20"/>
                <w:szCs w:val="20"/>
              </w:rPr>
              <w:t xml:space="preserve">Resolver o MDP exatamente exige conhecer </w:t>
            </w:r>
            <w:r>
              <w:rPr>
                <w:i/>
                <w:iCs/>
                <w:sz w:val="20"/>
                <w:szCs w:val="20"/>
              </w:rPr>
              <w:t xml:space="preserve">p</w:t>
            </w:r>
            <w:r>
              <w:rPr>
                <w:sz w:val="20"/>
                <w:szCs w:val="20"/>
              </w:rPr>
              <w:t xml:space="preserve"> e poucos estados. Fora disso, usamos os métodos dos próximos capítulos.</w:t>
            </w:r>
          </w:p>
        </w:tc>
      </w:tr>
    </w:tbl>
    <w:p>
      <w:pPr>
        <w:spacing w:after="140" w:line="120"/>
      </w:pPr>
    </w:p>
    <w:p>
      <w:pPr>
        <w:spacing w:after="120" w:line="300"/>
        <w:jc w:val="left"/>
      </w:pPr>
      <w:r>
        <w:rPr>
          <w:b/>
          <w:bCs/>
          <w:sz w:val="21"/>
          <w:szCs w:val="21"/>
        </w:rPr>
        <w:t xml:space="preserve">Próximo capítulo:</w:t>
      </w:r>
      <w:r>
        <w:rPr>
          <w:sz w:val="21"/>
          <w:szCs w:val="21"/>
        </w:rPr>
        <w:t xml:space="preserve"> vamos transformar a equação de Bellman em </w:t>
      </w:r>
      <w:r>
        <w:rPr>
          <w:b/>
          <w:bCs/>
          <w:sz w:val="21"/>
          <w:szCs w:val="21"/>
        </w:rPr>
        <w:t xml:space="preserve">algoritmos</w:t>
      </w:r>
      <w:r>
        <w:rPr>
          <w:sz w:val="21"/>
          <w:szCs w:val="21"/>
        </w:rPr>
        <w:t xml:space="preserve"> que calculam a política ótima quando o MDP é conhecido: a </w:t>
      </w:r>
      <w:r>
        <w:rPr>
          <w:b/>
          <w:bCs/>
          <w:sz w:val="21"/>
          <w:szCs w:val="21"/>
        </w:rPr>
        <w:t xml:space="preserve">programação dinâmica</w:t>
      </w:r>
      <w:r>
        <w:rPr>
          <w:sz w:val="21"/>
          <w:szCs w:val="21"/>
        </w:rPr>
        <w:t xml:space="preserve">.</w:t>
      </w: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A diferença essencial entre um bandit e um MDP é que, no MDP:</w:t>
      </w:r>
    </w:p>
    <w:p>
      <w:pPr>
        <w:keepNext/>
        <w:keepLines/>
        <w:tabs>
          <w:tab w:val="left" w:pos="500"/>
        </w:tabs>
        <w:spacing w:after="30" w:line="264"/>
        <w:ind w:left="500" w:hanging="300"/>
      </w:pPr>
      <w:r>
        <w:rPr>
          <w:b/>
          <w:bCs/>
          <w:color w:val="6B7280"/>
          <w:sz w:val="20"/>
          <w:szCs w:val="20"/>
        </w:rPr>
        <w:t xml:space="preserve">a)	</w:t>
      </w:r>
      <w:r>
        <w:rPr>
          <w:sz w:val="20"/>
          <w:szCs w:val="20"/>
        </w:rPr>
        <w:t xml:space="preserve">só existe uma 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o agente não aprende.</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há recompensas.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as ações alteram o estado futuro do ambiente.</w:t>
      </w:r>
    </w:p>
    <w:p>
      <w:pPr>
        <w:keepNext/>
        <w:spacing w:after="60" w:before="140" w:line="276"/>
      </w:pPr>
      <w:r>
        <w:rPr>
          <w:b/>
          <w:bCs/>
          <w:color w:val="4F46E5"/>
          <w:sz w:val="21"/>
          <w:szCs w:val="21"/>
        </w:rPr>
        <w:t xml:space="preserve">Questão 2. </w:t>
      </w:r>
      <w:r>
        <w:rPr>
          <w:sz w:val="21"/>
          <w:szCs w:val="21"/>
        </w:rPr>
        <w:t xml:space="preserve">A propriedade de Markov afirma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futuro depende de todo o passado.</w:t>
      </w:r>
    </w:p>
    <w:p>
      <w:pPr>
        <w:keepNext/>
        <w:keepLines/>
        <w:tabs>
          <w:tab w:val="left" w:pos="500"/>
        </w:tabs>
        <w:spacing w:after="30" w:line="264"/>
        <w:ind w:left="500" w:hanging="300"/>
      </w:pPr>
      <w:r>
        <w:rPr>
          <w:b/>
          <w:bCs/>
          <w:color w:val="6B7280"/>
          <w:sz w:val="20"/>
          <w:szCs w:val="20"/>
        </w:rPr>
        <w:t xml:space="preserve">b)	</w:t>
      </w:r>
      <w:r>
        <w:rPr>
          <w:sz w:val="20"/>
          <w:szCs w:val="20"/>
        </w:rPr>
        <w:t xml:space="preserve">as ações são independentes.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o futuro depende do passado apenas por meio do estado presente.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as recompensas são sempre positivas.</w:t>
      </w:r>
    </w:p>
    <w:p>
      <w:pPr>
        <w:keepNext/>
        <w:spacing w:after="60" w:before="140" w:line="276"/>
      </w:pPr>
      <w:r>
        <w:rPr>
          <w:b/>
          <w:bCs/>
          <w:color w:val="4F46E5"/>
          <w:sz w:val="21"/>
          <w:szCs w:val="21"/>
        </w:rPr>
        <w:t xml:space="preserve">Questão 3. </w:t>
      </w:r>
      <w:r>
        <w:rPr>
          <w:sz w:val="21"/>
          <w:szCs w:val="21"/>
        </w:rPr>
        <w:t xml:space="preserve">Se o estado não contém uma informação importante do passado, o problema:</w:t>
      </w:r>
    </w:p>
    <w:p>
      <w:pPr>
        <w:keepNext/>
        <w:keepLines/>
        <w:tabs>
          <w:tab w:val="left" w:pos="500"/>
        </w:tabs>
        <w:spacing w:after="30" w:line="264"/>
        <w:ind w:left="500" w:hanging="300"/>
      </w:pPr>
      <w:r>
        <w:rPr>
          <w:b/>
          <w:bCs/>
          <w:color w:val="6B7280"/>
          <w:sz w:val="20"/>
          <w:szCs w:val="20"/>
        </w:rPr>
        <w:t xml:space="preserve">a)	</w:t>
      </w:r>
      <w:r>
        <w:rPr>
          <w:sz w:val="20"/>
          <w:szCs w:val="20"/>
        </w:rPr>
        <w:t xml:space="preserve">continua sendo Markov.</w:t>
      </w:r>
    </w:p>
    <w:p>
      <w:pPr>
        <w:keepNext/>
        <w:keepLines/>
        <w:tabs>
          <w:tab w:val="left" w:pos="500"/>
        </w:tabs>
        <w:spacing w:after="30" w:line="264"/>
        <w:ind w:left="500" w:hanging="300"/>
      </w:pPr>
      <w:r>
        <w:rPr>
          <w:b/>
          <w:bCs/>
          <w:color w:val="6B7280"/>
          <w:sz w:val="20"/>
          <w:szCs w:val="20"/>
        </w:rPr>
        <w:t xml:space="preserve">b)	</w:t>
      </w:r>
      <w:r>
        <w:rPr>
          <w:sz w:val="20"/>
          <w:szCs w:val="20"/>
        </w:rPr>
        <w:t xml:space="preserve">vira um bandit.</w:t>
      </w:r>
    </w:p>
    <w:p>
      <w:pPr>
        <w:keepNext/>
        <w:keepLines/>
        <w:tabs>
          <w:tab w:val="left" w:pos="500"/>
        </w:tabs>
        <w:spacing w:after="30" w:line="264"/>
        <w:ind w:left="500" w:hanging="300"/>
      </w:pPr>
      <w:r>
        <w:rPr>
          <w:b/>
          <w:bCs/>
          <w:color w:val="6B7280"/>
          <w:sz w:val="20"/>
          <w:szCs w:val="20"/>
        </w:rPr>
        <w:t xml:space="preserve">c)	</w:t>
      </w:r>
      <w:r>
        <w:rPr>
          <w:sz w:val="20"/>
          <w:szCs w:val="20"/>
        </w:rPr>
        <w:t xml:space="preserve">fica sem recompensa.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deixa de ser Markov e o estado deve ser enriquecido.</w:t>
      </w:r>
    </w:p>
    <w:p>
      <w:pPr>
        <w:keepNext/>
        <w:spacing w:after="60" w:before="140" w:line="276"/>
      </w:pPr>
      <w:r>
        <w:rPr>
          <w:b/>
          <w:bCs/>
          <w:color w:val="4F46E5"/>
          <w:sz w:val="21"/>
          <w:szCs w:val="21"/>
        </w:rPr>
        <w:t xml:space="preserve">Questão 4. </w:t>
      </w:r>
      <w:r>
        <w:rPr>
          <w:sz w:val="21"/>
          <w:szCs w:val="21"/>
        </w:rPr>
        <w:t xml:space="preserve">Por que o DQN empilha 4 imagens consecutivas dos jogos de Atari?</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 aumentar a resolução.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 que o estado inclua informações de movimento, como velocidade e direção.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Para eliminar a recompensa.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Para economizar memória.</w:t>
      </w:r>
    </w:p>
    <w:p>
      <w:pPr>
        <w:keepNext/>
        <w:spacing w:after="60" w:before="140" w:line="276"/>
      </w:pPr>
      <w:r>
        <w:rPr>
          <w:b/>
          <w:bCs/>
          <w:color w:val="4F46E5"/>
          <w:sz w:val="21"/>
          <w:szCs w:val="21"/>
        </w:rPr>
        <w:t xml:space="preserve">Questão 5. </w:t>
      </w:r>
      <w:r>
        <w:rPr>
          <w:sz w:val="21"/>
          <w:szCs w:val="21"/>
        </w:rPr>
        <w:t xml:space="preserve">Numa cadeia de Markov, a soma de cada linha da matriz de transição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igual ao número de estados.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variável.</w:t>
      </w:r>
    </w:p>
    <w:p>
      <w:pPr>
        <w:keepNext/>
        <w:keepLines/>
        <w:tabs>
          <w:tab w:val="left" w:pos="500"/>
        </w:tabs>
        <w:spacing w:after="30" w:line="264"/>
        <w:ind w:left="500" w:hanging="300"/>
      </w:pPr>
      <w:r>
        <w:rPr>
          <w:b/>
          <w:bCs/>
          <w:color w:val="6B7280"/>
          <w:sz w:val="20"/>
          <w:szCs w:val="20"/>
        </w:rPr>
        <w:t xml:space="preserve">c)	</w:t>
      </w:r>
      <w:r>
        <w:rPr>
          <w:sz w:val="20"/>
          <w:szCs w:val="20"/>
        </w:rPr>
        <w:t xml:space="preserve">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w:t>
      </w:r>
    </w:p>
    <w:p>
      <w:pPr>
        <w:keepNext/>
        <w:spacing w:after="60" w:before="140" w:line="276"/>
      </w:pPr>
      <w:r>
        <w:rPr>
          <w:b/>
          <w:bCs/>
          <w:color w:val="4F46E5"/>
          <w:sz w:val="21"/>
          <w:szCs w:val="21"/>
        </w:rPr>
        <w:t xml:space="preserve">Questão 6. </w:t>
      </w:r>
      <w:r>
        <w:rPr>
          <w:sz w:val="21"/>
          <w:szCs w:val="21"/>
        </w:rPr>
        <w:t xml:space="preserve">Um processo de recompensa de Markov (MRP)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cadeia de Markov em que cada estado paga uma recompensa.</w:t>
      </w:r>
    </w:p>
    <w:p>
      <w:pPr>
        <w:keepNext/>
        <w:keepLines/>
        <w:tabs>
          <w:tab w:val="left" w:pos="500"/>
        </w:tabs>
        <w:spacing w:after="30" w:line="264"/>
        <w:ind w:left="500" w:hanging="300"/>
      </w:pPr>
      <w:r>
        <w:rPr>
          <w:b/>
          <w:bCs/>
          <w:color w:val="6B7280"/>
          <w:sz w:val="20"/>
          <w:szCs w:val="20"/>
        </w:rPr>
        <w:t xml:space="preserve">b)	</w:t>
      </w:r>
      <w:r>
        <w:rPr>
          <w:sz w:val="20"/>
          <w:szCs w:val="20"/>
        </w:rPr>
        <w:t xml:space="preserve">um bandit contextual.</w:t>
      </w:r>
    </w:p>
    <w:p>
      <w:pPr>
        <w:keepNext/>
        <w:keepLines/>
        <w:tabs>
          <w:tab w:val="left" w:pos="500"/>
        </w:tabs>
        <w:spacing w:after="30" w:line="264"/>
        <w:ind w:left="500" w:hanging="300"/>
      </w:pPr>
      <w:r>
        <w:rPr>
          <w:b/>
          <w:bCs/>
          <w:color w:val="6B7280"/>
          <w:sz w:val="20"/>
          <w:szCs w:val="20"/>
        </w:rPr>
        <w:t xml:space="preserve">c)	</w:t>
      </w:r>
      <w:r>
        <w:rPr>
          <w:sz w:val="20"/>
          <w:szCs w:val="20"/>
        </w:rPr>
        <w:t xml:space="preserve">um MDP com muitas ações.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modelo sem estados.</w:t>
      </w:r>
    </w:p>
    <w:p>
      <w:pPr>
        <w:keepNext/>
        <w:spacing w:after="60" w:before="140" w:line="276"/>
      </w:pPr>
      <w:r>
        <w:rPr>
          <w:b/>
          <w:bCs/>
          <w:color w:val="4F46E5"/>
          <w:sz w:val="21"/>
          <w:szCs w:val="21"/>
        </w:rPr>
        <w:t xml:space="preserve">Questão 7. </w:t>
      </w:r>
      <w:r>
        <w:rPr>
          <w:sz w:val="21"/>
          <w:szCs w:val="21"/>
        </w:rPr>
        <w:t xml:space="preserve">Os cinco ingredientes de um MDP 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Q, N, t, c e ε.</w:t>
      </w:r>
    </w:p>
    <w:p>
      <w:pPr>
        <w:keepNext/>
        <w:keepLines/>
        <w:tabs>
          <w:tab w:val="left" w:pos="500"/>
        </w:tabs>
        <w:spacing w:after="30" w:line="264"/>
        <w:ind w:left="500" w:hanging="300"/>
      </w:pPr>
      <w:r>
        <w:rPr>
          <w:b/>
          <w:bCs/>
          <w:color w:val="6B7280"/>
          <w:sz w:val="20"/>
          <w:szCs w:val="20"/>
        </w:rPr>
        <w:t xml:space="preserve">b)	</w:t>
      </w:r>
      <w:r>
        <w:rPr>
          <w:sz w:val="20"/>
          <w:szCs w:val="20"/>
        </w:rPr>
        <w:t xml:space="preserve">π, v, q, G e H.</w:t>
      </w:r>
    </w:p>
    <w:p>
      <w:pPr>
        <w:keepNext/>
        <w:keepLines/>
        <w:tabs>
          <w:tab w:val="left" w:pos="500"/>
        </w:tabs>
        <w:spacing w:after="30" w:line="264"/>
        <w:ind w:left="500" w:hanging="300"/>
      </w:pPr>
      <w:r>
        <w:rPr>
          <w:b/>
          <w:bCs/>
          <w:color w:val="6B7280"/>
          <w:sz w:val="20"/>
          <w:szCs w:val="20"/>
        </w:rPr>
        <w:t xml:space="preserve">c)	</w:t>
      </w:r>
      <w:r>
        <w:rPr>
          <w:sz w:val="20"/>
          <w:szCs w:val="20"/>
        </w:rPr>
        <w:t xml:space="preserve">X, y, w, b e α.</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 A, p, R e γ.</w:t>
      </w:r>
    </w:p>
    <w:p>
      <w:pPr>
        <w:keepNext/>
        <w:spacing w:after="60" w:before="140" w:line="276"/>
      </w:pPr>
      <w:r>
        <w:rPr>
          <w:b/>
          <w:bCs/>
          <w:color w:val="4F46E5"/>
          <w:sz w:val="21"/>
          <w:szCs w:val="21"/>
        </w:rPr>
        <w:t xml:space="preserve">Questão 8. </w:t>
      </w:r>
      <w:r>
        <w:rPr>
          <w:sz w:val="21"/>
          <w:szCs w:val="21"/>
        </w:rPr>
        <w:t xml:space="preserve">A dinâmica p(s′, r | s, a) representa:</w:t>
      </w:r>
    </w:p>
    <w:p>
      <w:pPr>
        <w:keepNext/>
        <w:keepLines/>
        <w:tabs>
          <w:tab w:val="left" w:pos="500"/>
        </w:tabs>
        <w:spacing w:after="30" w:line="264"/>
        <w:ind w:left="500" w:hanging="300"/>
      </w:pPr>
      <w:r>
        <w:rPr>
          <w:b/>
          <w:bCs/>
          <w:color w:val="6B7280"/>
          <w:sz w:val="20"/>
          <w:szCs w:val="20"/>
        </w:rPr>
        <w:t xml:space="preserve">a)	</w:t>
      </w:r>
      <w:r>
        <w:rPr>
          <w:sz w:val="20"/>
          <w:szCs w:val="20"/>
        </w:rPr>
        <w:t xml:space="preserve">a probabilidade de a política escolher a.</w:t>
      </w:r>
    </w:p>
    <w:p>
      <w:pPr>
        <w:keepNext/>
        <w:keepLines/>
        <w:tabs>
          <w:tab w:val="left" w:pos="500"/>
        </w:tabs>
        <w:spacing w:after="30" w:line="264"/>
        <w:ind w:left="500" w:hanging="300"/>
      </w:pPr>
      <w:r>
        <w:rPr>
          <w:b/>
          <w:bCs/>
          <w:color w:val="6B7280"/>
          <w:sz w:val="20"/>
          <w:szCs w:val="20"/>
        </w:rPr>
        <w:t xml:space="preserve">b)	</w:t>
      </w:r>
      <w:r>
        <w:rPr>
          <w:sz w:val="20"/>
          <w:szCs w:val="20"/>
        </w:rPr>
        <w:t xml:space="preserve">o valor do estado s.</w:t>
      </w:r>
    </w:p>
    <w:p>
      <w:pPr>
        <w:keepNext/>
        <w:keepLines/>
        <w:tabs>
          <w:tab w:val="left" w:pos="500"/>
        </w:tabs>
        <w:spacing w:after="30" w:line="264"/>
        <w:ind w:left="500" w:hanging="300"/>
      </w:pPr>
      <w:r>
        <w:rPr>
          <w:b/>
          <w:bCs/>
          <w:color w:val="6B7280"/>
          <w:sz w:val="20"/>
          <w:szCs w:val="20"/>
        </w:rPr>
        <w:t xml:space="preserve">c)	</w:t>
      </w:r>
      <w:r>
        <w:rPr>
          <w:sz w:val="20"/>
          <w:szCs w:val="20"/>
        </w:rPr>
        <w:t xml:space="preserve">a probabilidade de ir a s′ e receber r, dados s e 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fator de desconto.</w:t>
      </w:r>
    </w:p>
    <w:p>
      <w:pPr>
        <w:keepNext/>
        <w:spacing w:after="60" w:before="140" w:line="276"/>
      </w:pPr>
      <w:r>
        <w:rPr>
          <w:b/>
          <w:bCs/>
          <w:color w:val="4F46E5"/>
          <w:sz w:val="21"/>
          <w:szCs w:val="21"/>
        </w:rPr>
        <w:t xml:space="preserve">Questão 9. </w:t>
      </w:r>
      <w:r>
        <w:rPr>
          <w:sz w:val="21"/>
          <w:szCs w:val="21"/>
        </w:rPr>
        <w:t xml:space="preserve">Um MDP "conhecido" é aquele em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todas as recompensas são iguais.</w:t>
      </w:r>
    </w:p>
    <w:p>
      <w:pPr>
        <w:keepNext/>
        <w:keepLines/>
        <w:tabs>
          <w:tab w:val="left" w:pos="500"/>
        </w:tabs>
        <w:spacing w:after="30" w:line="264"/>
        <w:ind w:left="500" w:hanging="300"/>
      </w:pPr>
      <w:r>
        <w:rPr>
          <w:b/>
          <w:bCs/>
          <w:color w:val="6B7280"/>
          <w:sz w:val="20"/>
          <w:szCs w:val="20"/>
        </w:rPr>
        <w:t xml:space="preserve">b)	</w:t>
      </w:r>
      <w:r>
        <w:rPr>
          <w:sz w:val="20"/>
          <w:szCs w:val="20"/>
        </w:rPr>
        <w:t xml:space="preserve">conhecemos a política ótima.</w:t>
      </w:r>
    </w:p>
    <w:p>
      <w:pPr>
        <w:keepNext/>
        <w:keepLines/>
        <w:tabs>
          <w:tab w:val="left" w:pos="500"/>
        </w:tabs>
        <w:spacing w:after="30" w:line="264"/>
        <w:ind w:left="500" w:hanging="300"/>
      </w:pPr>
      <w:r>
        <w:rPr>
          <w:b/>
          <w:bCs/>
          <w:color w:val="6B7280"/>
          <w:sz w:val="20"/>
          <w:szCs w:val="20"/>
        </w:rPr>
        <w:t xml:space="preserve">c)	</w:t>
      </w:r>
      <w:r>
        <w:rPr>
          <w:sz w:val="20"/>
          <w:szCs w:val="20"/>
        </w:rPr>
        <w:t xml:space="preserve">conhecemos a dinâmica p.</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há apenas um estado.</w:t>
      </w:r>
    </w:p>
    <w:p>
      <w:pPr>
        <w:keepNext/>
        <w:spacing w:after="60" w:before="140" w:line="276"/>
      </w:pPr>
      <w:r>
        <w:rPr>
          <w:b/>
          <w:bCs/>
          <w:color w:val="4F46E5"/>
          <w:sz w:val="21"/>
          <w:szCs w:val="21"/>
        </w:rPr>
        <w:t xml:space="preserve">Questão 10. </w:t>
      </w:r>
      <w:r>
        <w:rPr>
          <w:sz w:val="21"/>
          <w:szCs w:val="21"/>
        </w:rPr>
        <w:t xml:space="preserve">Uma política determinística:</w:t>
      </w:r>
    </w:p>
    <w:p>
      <w:pPr>
        <w:keepNext/>
        <w:keepLines/>
        <w:tabs>
          <w:tab w:val="left" w:pos="500"/>
        </w:tabs>
        <w:spacing w:after="30" w:line="264"/>
        <w:ind w:left="500" w:hanging="300"/>
      </w:pPr>
      <w:r>
        <w:rPr>
          <w:b/>
          <w:bCs/>
          <w:color w:val="6B7280"/>
          <w:sz w:val="20"/>
          <w:szCs w:val="20"/>
        </w:rPr>
        <w:t xml:space="preserve">a)	</w:t>
      </w:r>
      <w:r>
        <w:rPr>
          <w:sz w:val="20"/>
          <w:szCs w:val="20"/>
        </w:rPr>
        <w:t xml:space="preserve">associa a cada estado uma distribuição de ações.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associa a cada estado uma única 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depende do estado.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escolhe sempre ao acaso.</w:t>
      </w:r>
    </w:p>
    <w:p>
      <w:pPr>
        <w:keepNext/>
        <w:spacing w:after="60" w:before="140" w:line="276"/>
      </w:pPr>
      <w:r>
        <w:rPr>
          <w:b/>
          <w:bCs/>
          <w:color w:val="4F46E5"/>
          <w:sz w:val="21"/>
          <w:szCs w:val="21"/>
        </w:rPr>
        <w:t xml:space="preserve">Questão 11. </w:t>
      </w:r>
      <w:r>
        <w:rPr>
          <w:sz w:val="21"/>
          <w:szCs w:val="21"/>
        </w:rPr>
        <w:t xml:space="preserve">Uma política estocástica π(a | s):</w:t>
      </w:r>
    </w:p>
    <w:p>
      <w:pPr>
        <w:keepNext/>
        <w:keepLines/>
        <w:tabs>
          <w:tab w:val="left" w:pos="500"/>
        </w:tabs>
        <w:spacing w:after="30" w:line="264"/>
        <w:ind w:left="500" w:hanging="300"/>
      </w:pPr>
      <w:r>
        <w:rPr>
          <w:b/>
          <w:bCs/>
          <w:color w:val="6B7280"/>
          <w:sz w:val="20"/>
          <w:szCs w:val="20"/>
        </w:rPr>
        <w:t xml:space="preserve">a)	</w:t>
      </w:r>
      <w:r>
        <w:rPr>
          <w:sz w:val="20"/>
          <w:szCs w:val="20"/>
        </w:rPr>
        <w:t xml:space="preserve">é proibida em MDPs.</w:t>
      </w:r>
    </w:p>
    <w:p>
      <w:pPr>
        <w:keepNext/>
        <w:keepLines/>
        <w:tabs>
          <w:tab w:val="left" w:pos="500"/>
        </w:tabs>
        <w:spacing w:after="30" w:line="264"/>
        <w:ind w:left="500" w:hanging="300"/>
      </w:pPr>
      <w:r>
        <w:rPr>
          <w:b/>
          <w:bCs/>
          <w:color w:val="6B7280"/>
          <w:sz w:val="20"/>
          <w:szCs w:val="20"/>
        </w:rPr>
        <w:t xml:space="preserve">b)	</w:t>
      </w:r>
      <w:r>
        <w:rPr>
          <w:sz w:val="20"/>
          <w:szCs w:val="20"/>
        </w:rPr>
        <w:t xml:space="preserve">é sempre ótima.</w:t>
      </w:r>
    </w:p>
    <w:p>
      <w:pPr>
        <w:keepNext/>
        <w:keepLines/>
        <w:tabs>
          <w:tab w:val="left" w:pos="500"/>
        </w:tabs>
        <w:spacing w:after="30" w:line="264"/>
        <w:ind w:left="500" w:hanging="300"/>
      </w:pPr>
      <w:r>
        <w:rPr>
          <w:b/>
          <w:bCs/>
          <w:color w:val="6B7280"/>
          <w:sz w:val="20"/>
          <w:szCs w:val="20"/>
        </w:rPr>
        <w:t xml:space="preserve">c)	</w:t>
      </w:r>
      <w:r>
        <w:rPr>
          <w:sz w:val="20"/>
          <w:szCs w:val="20"/>
        </w:rPr>
        <w:t xml:space="preserve">elimina a exploração.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dá a probabilidade de escolher a ação a no estado s.</w:t>
      </w:r>
    </w:p>
    <w:p>
      <w:pPr>
        <w:keepNext/>
        <w:spacing w:after="60" w:before="140" w:line="276"/>
      </w:pPr>
      <w:r>
        <w:rPr>
          <w:b/>
          <w:bCs/>
          <w:color w:val="4F46E5"/>
          <w:sz w:val="21"/>
          <w:szCs w:val="21"/>
        </w:rPr>
        <w:t xml:space="preserve">Questão 12. </w:t>
      </w:r>
      <w:r>
        <w:rPr>
          <w:sz w:val="21"/>
          <w:szCs w:val="21"/>
        </w:rPr>
        <w:t xml:space="preserve">O valor v_π(s)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retorno máximo possível.</w:t>
      </w:r>
    </w:p>
    <w:p>
      <w:pPr>
        <w:keepNext/>
        <w:keepLines/>
        <w:tabs>
          <w:tab w:val="left" w:pos="500"/>
        </w:tabs>
        <w:spacing w:after="30" w:line="264"/>
        <w:ind w:left="500" w:hanging="300"/>
      </w:pPr>
      <w:r>
        <w:rPr>
          <w:b/>
          <w:bCs/>
          <w:color w:val="6B7280"/>
          <w:sz w:val="20"/>
          <w:szCs w:val="20"/>
        </w:rPr>
        <w:t xml:space="preserve">b)	</w:t>
      </w:r>
      <w:r>
        <w:rPr>
          <w:sz w:val="20"/>
          <w:szCs w:val="20"/>
        </w:rPr>
        <w:t xml:space="preserve">o retorno esperado ao começar em s e seguir π.</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visitas a 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recompensa imediata em s.</w:t>
      </w:r>
    </w:p>
    <w:p>
      <w:pPr>
        <w:keepNext/>
        <w:spacing w:after="60" w:before="140" w:line="276"/>
      </w:pPr>
      <w:r>
        <w:rPr>
          <w:b/>
          <w:bCs/>
          <w:color w:val="4F46E5"/>
          <w:sz w:val="21"/>
          <w:szCs w:val="21"/>
        </w:rPr>
        <w:t xml:space="preserve">Questão 13. </w:t>
      </w:r>
      <w:r>
        <w:rPr>
          <w:sz w:val="21"/>
          <w:szCs w:val="21"/>
        </w:rPr>
        <w:t xml:space="preserve">O valor q_π(s, a) é o retorno esperado ao:</w:t>
      </w:r>
    </w:p>
    <w:p>
      <w:pPr>
        <w:keepNext/>
        <w:keepLines/>
        <w:tabs>
          <w:tab w:val="left" w:pos="500"/>
        </w:tabs>
        <w:spacing w:after="30" w:line="264"/>
        <w:ind w:left="500" w:hanging="300"/>
      </w:pPr>
      <w:r>
        <w:rPr>
          <w:b/>
          <w:bCs/>
          <w:color w:val="6B7280"/>
          <w:sz w:val="20"/>
          <w:szCs w:val="20"/>
        </w:rPr>
        <w:t xml:space="preserve">a)	</w:t>
      </w:r>
      <w:r>
        <w:rPr>
          <w:sz w:val="20"/>
          <w:szCs w:val="20"/>
        </w:rPr>
        <w:t xml:space="preserve">ficar parado em s.</w:t>
      </w:r>
    </w:p>
    <w:p>
      <w:pPr>
        <w:keepNext/>
        <w:keepLines/>
        <w:tabs>
          <w:tab w:val="left" w:pos="500"/>
        </w:tabs>
        <w:spacing w:after="30" w:line="264"/>
        <w:ind w:left="500" w:hanging="300"/>
      </w:pPr>
      <w:r>
        <w:rPr>
          <w:b/>
          <w:bCs/>
          <w:color w:val="6B7280"/>
          <w:sz w:val="20"/>
          <w:szCs w:val="20"/>
        </w:rPr>
        <w:t xml:space="preserve">b)	</w:t>
      </w:r>
      <w:r>
        <w:rPr>
          <w:sz w:val="20"/>
          <w:szCs w:val="20"/>
        </w:rPr>
        <w:t xml:space="preserve">seguir π desde s sem escolher nada.</w:t>
      </w:r>
    </w:p>
    <w:p>
      <w:pPr>
        <w:keepNext/>
        <w:keepLines/>
        <w:tabs>
          <w:tab w:val="left" w:pos="500"/>
        </w:tabs>
        <w:spacing w:after="30" w:line="264"/>
        <w:ind w:left="500" w:hanging="300"/>
      </w:pPr>
      <w:r>
        <w:rPr>
          <w:b/>
          <w:bCs/>
          <w:color w:val="6B7280"/>
          <w:sz w:val="20"/>
          <w:szCs w:val="20"/>
        </w:rPr>
        <w:t xml:space="preserve">c)	</w:t>
      </w:r>
      <w:r>
        <w:rPr>
          <w:sz w:val="20"/>
          <w:szCs w:val="20"/>
        </w:rPr>
        <w:t xml:space="preserve">começar em s, executar a e depois seguir π.</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escolher sempre a melhor ação possível.</w:t>
      </w:r>
    </w:p>
    <w:p>
      <w:pPr>
        <w:keepNext/>
        <w:spacing w:after="60" w:before="140" w:line="276"/>
      </w:pPr>
      <w:r>
        <w:rPr>
          <w:b/>
          <w:bCs/>
          <w:color w:val="4F46E5"/>
          <w:sz w:val="21"/>
          <w:szCs w:val="21"/>
        </w:rPr>
        <w:t xml:space="preserve">Questão 14. </w:t>
      </w:r>
      <w:r>
        <w:rPr>
          <w:sz w:val="21"/>
          <w:szCs w:val="21"/>
        </w:rPr>
        <w:t xml:space="preserve">A relação entre v e q é:</w:t>
      </w:r>
    </w:p>
    <w:p>
      <w:pPr>
        <w:keepNext/>
        <w:keepLines/>
        <w:tabs>
          <w:tab w:val="left" w:pos="500"/>
        </w:tabs>
        <w:spacing w:after="30" w:line="264"/>
        <w:ind w:left="500" w:hanging="300"/>
      </w:pPr>
      <w:r>
        <w:rPr>
          <w:b/>
          <w:bCs/>
          <w:color w:val="6B7280"/>
          <w:sz w:val="20"/>
          <w:szCs w:val="20"/>
        </w:rPr>
        <w:t xml:space="preserve">a)	</w:t>
      </w:r>
      <w:r>
        <w:rPr>
          <w:sz w:val="20"/>
          <w:szCs w:val="20"/>
        </w:rPr>
        <w:t xml:space="preserve">q_π(s, a) = π(a|s).</w:t>
      </w:r>
    </w:p>
    <w:p>
      <w:pPr>
        <w:keepNext/>
        <w:keepLines/>
        <w:tabs>
          <w:tab w:val="left" w:pos="500"/>
        </w:tabs>
        <w:spacing w:after="30" w:line="264"/>
        <w:ind w:left="500" w:hanging="300"/>
      </w:pPr>
      <w:r>
        <w:rPr>
          <w:b/>
          <w:bCs/>
          <w:color w:val="6B7280"/>
          <w:sz w:val="20"/>
          <w:szCs w:val="20"/>
        </w:rPr>
        <w:t xml:space="preserve">b)	</w:t>
      </w:r>
      <w:r>
        <w:rPr>
          <w:sz w:val="20"/>
          <w:szCs w:val="20"/>
        </w:rPr>
        <w:t xml:space="preserve">v e q não se relacionam.</w:t>
      </w:r>
    </w:p>
    <w:p>
      <w:pPr>
        <w:keepNext/>
        <w:keepLines/>
        <w:tabs>
          <w:tab w:val="left" w:pos="500"/>
        </w:tabs>
        <w:spacing w:after="30" w:line="264"/>
        <w:ind w:left="500" w:hanging="300"/>
      </w:pPr>
      <w:r>
        <w:rPr>
          <w:b/>
          <w:bCs/>
          <w:color w:val="6B7280"/>
          <w:sz w:val="20"/>
          <w:szCs w:val="20"/>
        </w:rPr>
        <w:t xml:space="preserve">c)	</w:t>
      </w:r>
      <w:r>
        <w:rPr>
          <w:sz w:val="20"/>
          <w:szCs w:val="20"/>
        </w:rPr>
        <w:t xml:space="preserve">v_π(s) = </w:t>
      </w:r>
      <w:r>
        <w:rPr>
          <w:sz w:val="20"/>
          <w:szCs w:val="20"/>
        </w:rPr>
        <w:t xml:space="preserve">Σ</w:t>
      </w:r>
      <w:r>
        <w:rPr>
          <w:sz w:val="20"/>
          <w:szCs w:val="20"/>
          <w:vertAlign w:val="subscript"/>
        </w:rPr>
        <w:t xml:space="preserve">a</w:t>
      </w:r>
      <w:r>
        <w:rPr>
          <w:sz w:val="20"/>
          <w:szCs w:val="20"/>
        </w:rPr>
        <w:t xml:space="preserve"> π(a|s) q_π(s, 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v_π(s) = max_a q_π(s, a) para qualquer π.</w:t>
      </w:r>
    </w:p>
    <w:p>
      <w:pPr>
        <w:keepNext/>
        <w:spacing w:after="60" w:before="140" w:line="276"/>
      </w:pPr>
      <w:r>
        <w:rPr>
          <w:b/>
          <w:bCs/>
          <w:color w:val="4F46E5"/>
          <w:sz w:val="21"/>
          <w:szCs w:val="21"/>
        </w:rPr>
        <w:t xml:space="preserve">Questão 15. </w:t>
      </w:r>
      <w:r>
        <w:rPr>
          <w:sz w:val="21"/>
          <w:szCs w:val="21"/>
        </w:rPr>
        <w:t xml:space="preserve">A equação de Bellman expressa o valor de um estado em função: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do tamanho da tabela.</w:t>
      </w:r>
    </w:p>
    <w:p>
      <w:pPr>
        <w:keepNext/>
        <w:keepLines/>
        <w:tabs>
          <w:tab w:val="left" w:pos="500"/>
        </w:tabs>
        <w:spacing w:after="30" w:line="264"/>
        <w:ind w:left="500" w:hanging="300"/>
      </w:pPr>
      <w:r>
        <w:rPr>
          <w:b/>
          <w:bCs/>
          <w:color w:val="6B7280"/>
          <w:sz w:val="20"/>
          <w:szCs w:val="20"/>
        </w:rPr>
        <w:t xml:space="preserve">b)	</w:t>
      </w:r>
      <w:r>
        <w:rPr>
          <w:sz w:val="20"/>
          <w:szCs w:val="20"/>
        </w:rPr>
        <w:t xml:space="preserve">da recompensa imediata e do valor dos estados seguintes, com desconto.</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da recompensa imediata.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do número de episódios.</w:t>
      </w:r>
    </w:p>
    <w:p>
      <w:pPr>
        <w:keepNext/>
        <w:spacing w:after="60" w:before="140" w:line="276"/>
      </w:pPr>
      <w:r>
        <w:rPr>
          <w:b/>
          <w:bCs/>
          <w:color w:val="4F46E5"/>
          <w:sz w:val="21"/>
          <w:szCs w:val="21"/>
        </w:rPr>
        <w:t xml:space="preserve">Questão 16. </w:t>
      </w:r>
      <w:r>
        <w:rPr>
          <w:sz w:val="21"/>
          <w:szCs w:val="21"/>
        </w:rPr>
        <w:t xml:space="preserve">A relação recursiva do retorno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G</w:t>
      </w:r>
      <w:r>
        <w:rPr>
          <w:sz w:val="20"/>
          <w:szCs w:val="20"/>
          <w:vertAlign w:val="subscript"/>
        </w:rPr>
        <w:t xml:space="preserve">t</w:t>
      </w:r>
      <w:r>
        <w:rPr>
          <w:sz w:val="20"/>
          <w:szCs w:val="20"/>
        </w:rPr>
        <w:t xml:space="preserve"> = </w:t>
      </w:r>
      <w:r>
        <w:rPr>
          <w:sz w:val="20"/>
          <w:szCs w:val="20"/>
        </w:rPr>
        <w:t xml:space="preserve">G</w:t>
      </w:r>
      <w:r>
        <w:rPr>
          <w:sz w:val="20"/>
          <w:szCs w:val="20"/>
          <w:vertAlign w:val="subscript"/>
        </w:rPr>
        <w:t xml:space="preserve">t+1</w:t>
      </w:r>
      <w:r>
        <w:rPr>
          <w:sz w:val="20"/>
          <w:szCs w:val="20"/>
        </w:rPr>
        <w:t xml:space="preserve"> − </w:t>
      </w:r>
      <w:r>
        <w:rPr>
          <w:sz w:val="20"/>
          <w:szCs w:val="20"/>
        </w:rPr>
        <w:t xml:space="preserve">R</w:t>
      </w:r>
      <w:r>
        <w:rPr>
          <w:sz w:val="20"/>
          <w:szCs w:val="20"/>
          <w:vertAlign w:val="subscript"/>
        </w:rPr>
        <w:t xml:space="preserve">t</w:t>
      </w:r>
      <w:r>
        <w:rPr>
          <w:sz w:val="20"/>
          <w:szCs w:val="20"/>
        </w:rPr>
        <w:t xml:space="preserve">.</w:t>
      </w:r>
    </w:p>
    <w:p>
      <w:pPr>
        <w:keepNext/>
        <w:keepLines/>
        <w:tabs>
          <w:tab w:val="left" w:pos="500"/>
        </w:tabs>
        <w:spacing w:after="30" w:line="264"/>
        <w:ind w:left="500" w:hanging="300"/>
      </w:pPr>
      <w:r>
        <w:rPr>
          <w:b/>
          <w:bCs/>
          <w:color w:val="6B7280"/>
          <w:sz w:val="20"/>
          <w:szCs w:val="20"/>
        </w:rPr>
        <w:t xml:space="preserve">b)	</w:t>
      </w:r>
      <w:r>
        <w:rPr>
          <w:sz w:val="20"/>
          <w:szCs w:val="20"/>
        </w:rPr>
        <w:t xml:space="preserve">G</w:t>
      </w:r>
      <w:r>
        <w:rPr>
          <w:sz w:val="20"/>
          <w:szCs w:val="20"/>
          <w:vertAlign w:val="subscript"/>
        </w:rPr>
        <w:t xml:space="preserve">t</w:t>
      </w:r>
      <w:r>
        <w:rPr>
          <w:sz w:val="20"/>
          <w:szCs w:val="20"/>
        </w:rPr>
        <w:t xml:space="preserve"> = γ </w:t>
      </w:r>
      <w:r>
        <w:rPr>
          <w:sz w:val="20"/>
          <w:szCs w:val="20"/>
        </w:rPr>
        <w:t xml:space="preserve">R</w:t>
      </w:r>
      <w:r>
        <w:rPr>
          <w:sz w:val="20"/>
          <w:szCs w:val="20"/>
          <w:vertAlign w:val="subscript"/>
        </w:rPr>
        <w:t xml:space="preserve">t</w:t>
      </w:r>
      <w:r>
        <w:rPr>
          <w:sz w:val="20"/>
          <w:szCs w:val="20"/>
        </w:rPr>
        <w:t xml:space="preserve">.</w:t>
      </w:r>
    </w:p>
    <w:p>
      <w:pPr>
        <w:keepNext/>
        <w:keepLines/>
        <w:tabs>
          <w:tab w:val="left" w:pos="500"/>
        </w:tabs>
        <w:spacing w:after="30" w:line="264"/>
        <w:ind w:left="500" w:hanging="300"/>
      </w:pPr>
      <w:r>
        <w:rPr>
          <w:b/>
          <w:bCs/>
          <w:color w:val="6B7280"/>
          <w:sz w:val="20"/>
          <w:szCs w:val="20"/>
        </w:rPr>
        <w:t xml:space="preserve">c)	</w:t>
      </w:r>
      <w:r>
        <w:rPr>
          <w:sz w:val="20"/>
          <w:szCs w:val="20"/>
        </w:rPr>
        <w:t xml:space="preserve">G</w:t>
      </w:r>
      <w:r>
        <w:rPr>
          <w:sz w:val="20"/>
          <w:szCs w:val="20"/>
          <w:vertAlign w:val="subscript"/>
        </w:rPr>
        <w:t xml:space="preserve">t</w:t>
      </w:r>
      <w:r>
        <w:rPr>
          <w:sz w:val="20"/>
          <w:szCs w:val="20"/>
        </w:rPr>
        <w:t xml:space="preserve"> = </w:t>
      </w:r>
      <w:r>
        <w:rPr>
          <w:sz w:val="20"/>
          <w:szCs w:val="20"/>
        </w:rPr>
        <w:t xml:space="preserve">R</w:t>
      </w:r>
      <w:r>
        <w:rPr>
          <w:sz w:val="20"/>
          <w:szCs w:val="20"/>
          <w:vertAlign w:val="subscript"/>
        </w:rPr>
        <w:t xml:space="preserve">t+1</w:t>
      </w:r>
      <w:r>
        <w:rPr>
          <w:sz w:val="20"/>
          <w:szCs w:val="20"/>
        </w:rPr>
        <w:t xml:space="preserve"> + γ </w:t>
      </w:r>
      <w:r>
        <w:rPr>
          <w:sz w:val="20"/>
          <w:szCs w:val="20"/>
        </w:rPr>
        <w:t xml:space="preserve">G</w:t>
      </w:r>
      <w:r>
        <w:rPr>
          <w:sz w:val="20"/>
          <w:szCs w:val="20"/>
          <w:vertAlign w:val="subscript"/>
        </w:rPr>
        <w:t xml:space="preserve">t+1</w:t>
      </w:r>
      <w:r>
        <w:rPr>
          <w:sz w:val="20"/>
          <w:szCs w:val="20"/>
        </w:rPr>
        <w:t xml:space="preserv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G</w:t>
      </w:r>
      <w:r>
        <w:rPr>
          <w:sz w:val="20"/>
          <w:szCs w:val="20"/>
          <w:vertAlign w:val="subscript"/>
        </w:rPr>
        <w:t xml:space="preserve">t</w:t>
      </w:r>
      <w:r>
        <w:rPr>
          <w:sz w:val="20"/>
          <w:szCs w:val="20"/>
        </w:rPr>
        <w:t xml:space="preserve"> = </w:t>
      </w:r>
      <w:r>
        <w:rPr>
          <w:sz w:val="20"/>
          <w:szCs w:val="20"/>
        </w:rPr>
        <w:t xml:space="preserve">R</w:t>
      </w:r>
      <w:r>
        <w:rPr>
          <w:sz w:val="20"/>
          <w:szCs w:val="20"/>
          <w:vertAlign w:val="subscript"/>
        </w:rPr>
        <w:t xml:space="preserve">t</w:t>
      </w:r>
      <w:r>
        <w:rPr>
          <w:sz w:val="20"/>
          <w:szCs w:val="20"/>
        </w:rPr>
        <w:t xml:space="preserve"> × </w:t>
      </w:r>
      <w:r>
        <w:rPr>
          <w:sz w:val="20"/>
          <w:szCs w:val="20"/>
        </w:rPr>
        <w:t xml:space="preserve">R</w:t>
      </w:r>
      <w:r>
        <w:rPr>
          <w:sz w:val="20"/>
          <w:szCs w:val="20"/>
          <w:vertAlign w:val="subscript"/>
        </w:rPr>
        <w:t xml:space="preserve">t+1</w:t>
      </w:r>
      <w:r>
        <w:rPr>
          <w:sz w:val="20"/>
          <w:szCs w:val="20"/>
        </w:rPr>
        <w:t xml:space="preserve">.</w:t>
      </w:r>
    </w:p>
    <w:p>
      <w:pPr>
        <w:keepNext/>
        <w:spacing w:after="60" w:before="140" w:line="276"/>
      </w:pPr>
      <w:r>
        <w:rPr>
          <w:b/>
          <w:bCs/>
          <w:color w:val="4F46E5"/>
          <w:sz w:val="21"/>
          <w:szCs w:val="21"/>
        </w:rPr>
        <w:t xml:space="preserve">Questão 17. </w:t>
      </w:r>
      <w:r>
        <w:rPr>
          <w:sz w:val="21"/>
          <w:szCs w:val="21"/>
        </w:rPr>
        <w:t xml:space="preserve">No robô de entrega, com v(alta) = 31,5 e γ = 0,9, o valor de "baixa" sob a política "baixa → recarregar" é:</w:t>
      </w:r>
    </w:p>
    <w:p>
      <w:pPr>
        <w:keepNext/>
        <w:keepLines/>
        <w:tabs>
          <w:tab w:val="left" w:pos="500"/>
        </w:tabs>
        <w:spacing w:after="30" w:line="264"/>
        <w:ind w:left="500" w:hanging="300"/>
      </w:pPr>
      <w:r>
        <w:rPr>
          <w:b/>
          <w:bCs/>
          <w:color w:val="6B7280"/>
          <w:sz w:val="20"/>
          <w:szCs w:val="20"/>
        </w:rPr>
        <w:t xml:space="preserve">a)	</w:t>
      </w:r>
      <w:r>
        <w:rPr>
          <w:sz w:val="20"/>
          <w:szCs w:val="20"/>
        </w:rPr>
        <w:t xml:space="preserve">31,5.</w:t>
      </w:r>
    </w:p>
    <w:p>
      <w:pPr>
        <w:keepNext/>
        <w:keepLines/>
        <w:tabs>
          <w:tab w:val="left" w:pos="500"/>
        </w:tabs>
        <w:spacing w:after="30" w:line="264"/>
        <w:ind w:left="500" w:hanging="300"/>
      </w:pPr>
      <w:r>
        <w:rPr>
          <w:b/>
          <w:bCs/>
          <w:color w:val="6B7280"/>
          <w:sz w:val="20"/>
          <w:szCs w:val="20"/>
        </w:rPr>
        <w:t xml:space="preserve">b)	</w:t>
      </w:r>
      <w:r>
        <w:rPr>
          <w:sz w:val="20"/>
          <w:szCs w:val="20"/>
        </w:rPr>
        <w:t xml:space="preserve">35.</w:t>
      </w:r>
    </w:p>
    <w:p>
      <w:pPr>
        <w:keepNext/>
        <w:keepLines/>
        <w:tabs>
          <w:tab w:val="left" w:pos="500"/>
        </w:tabs>
        <w:spacing w:after="30" w:line="264"/>
        <w:ind w:left="500" w:hanging="300"/>
      </w:pPr>
      <w:r>
        <w:rPr>
          <w:b/>
          <w:bCs/>
          <w:color w:val="6B7280"/>
          <w:sz w:val="20"/>
          <w:szCs w:val="20"/>
        </w:rPr>
        <w:t xml:space="preserve">c)	</w:t>
      </w:r>
      <w:r>
        <w:rPr>
          <w:sz w:val="20"/>
          <w:szCs w:val="20"/>
        </w:rPr>
        <w:t xml:space="preserve">28,35.</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w:t>
      </w:r>
    </w:p>
    <w:p>
      <w:pPr>
        <w:keepNext/>
        <w:spacing w:after="60" w:before="140" w:line="276"/>
      </w:pPr>
      <w:r>
        <w:rPr>
          <w:b/>
          <w:bCs/>
          <w:color w:val="4F46E5"/>
          <w:sz w:val="21"/>
          <w:szCs w:val="21"/>
        </w:rPr>
        <w:t xml:space="preserve">Questão 18. </w:t>
      </w:r>
      <w:r>
        <w:rPr>
          <w:sz w:val="21"/>
          <w:szCs w:val="21"/>
        </w:rPr>
        <w:t xml:space="preserve">Para o robô de entrega, a melhor política determinística (γ = 0,9) é:</w:t>
      </w:r>
    </w:p>
    <w:p>
      <w:pPr>
        <w:keepNext/>
        <w:keepLines/>
        <w:tabs>
          <w:tab w:val="left" w:pos="500"/>
        </w:tabs>
        <w:spacing w:after="30" w:line="264"/>
        <w:ind w:left="500" w:hanging="300"/>
      </w:pPr>
      <w:r>
        <w:rPr>
          <w:b/>
          <w:bCs/>
          <w:color w:val="6B7280"/>
          <w:sz w:val="20"/>
          <w:szCs w:val="20"/>
        </w:rPr>
        <w:t xml:space="preserve">a)	</w:t>
      </w:r>
      <w:r>
        <w:rPr>
          <w:sz w:val="20"/>
          <w:szCs w:val="20"/>
        </w:rPr>
        <w:t xml:space="preserve">buscar com bateria alta e recarregar com bateria baixa.</w:t>
      </w:r>
    </w:p>
    <w:p>
      <w:pPr>
        <w:keepNext/>
        <w:keepLines/>
        <w:tabs>
          <w:tab w:val="left" w:pos="500"/>
        </w:tabs>
        <w:spacing w:after="30" w:line="264"/>
        <w:ind w:left="500" w:hanging="300"/>
      </w:pPr>
      <w:r>
        <w:rPr>
          <w:b/>
          <w:bCs/>
          <w:color w:val="6B7280"/>
          <w:sz w:val="20"/>
          <w:szCs w:val="20"/>
        </w:rPr>
        <w:t xml:space="preserve">b)	</w:t>
      </w:r>
      <w:r>
        <w:rPr>
          <w:sz w:val="20"/>
          <w:szCs w:val="20"/>
        </w:rPr>
        <w:t xml:space="preserve">recarregar sempre.</w:t>
      </w:r>
    </w:p>
    <w:p>
      <w:pPr>
        <w:keepNext/>
        <w:keepLines/>
        <w:tabs>
          <w:tab w:val="left" w:pos="500"/>
        </w:tabs>
        <w:spacing w:after="30" w:line="264"/>
        <w:ind w:left="500" w:hanging="300"/>
      </w:pPr>
      <w:r>
        <w:rPr>
          <w:b/>
          <w:bCs/>
          <w:color w:val="6B7280"/>
          <w:sz w:val="20"/>
          <w:szCs w:val="20"/>
        </w:rPr>
        <w:t xml:space="preserve">c)	</w:t>
      </w:r>
      <w:r>
        <w:rPr>
          <w:sz w:val="20"/>
          <w:szCs w:val="20"/>
        </w:rPr>
        <w:t xml:space="preserve">esperar sempre.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buscar sempre.</w:t>
      </w:r>
    </w:p>
    <w:p>
      <w:pPr>
        <w:keepNext/>
        <w:spacing w:after="60" w:before="140" w:line="276"/>
      </w:pPr>
      <w:r>
        <w:rPr>
          <w:b/>
          <w:bCs/>
          <w:color w:val="4F46E5"/>
          <w:sz w:val="21"/>
          <w:szCs w:val="21"/>
        </w:rPr>
        <w:t xml:space="preserve">Questão 19. </w:t>
      </w:r>
      <w:r>
        <w:rPr>
          <w:sz w:val="21"/>
          <w:szCs w:val="21"/>
        </w:rPr>
        <w:t xml:space="preserve">Na forma matricial, o valor de uma política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v = (I − γP)^(−1) r.</w:t>
      </w:r>
    </w:p>
    <w:p>
      <w:pPr>
        <w:keepNext/>
        <w:keepLines/>
        <w:tabs>
          <w:tab w:val="left" w:pos="500"/>
        </w:tabs>
        <w:spacing w:after="30" w:line="264"/>
        <w:ind w:left="500" w:hanging="300"/>
      </w:pPr>
      <w:r>
        <w:rPr>
          <w:b/>
          <w:bCs/>
          <w:color w:val="6B7280"/>
          <w:sz w:val="20"/>
          <w:szCs w:val="20"/>
        </w:rPr>
        <w:t xml:space="preserve">b)	</w:t>
      </w:r>
      <w:r>
        <w:rPr>
          <w:sz w:val="20"/>
          <w:szCs w:val="20"/>
        </w:rPr>
        <w:t xml:space="preserve">v = P + r.</w:t>
      </w:r>
    </w:p>
    <w:p>
      <w:pPr>
        <w:keepNext/>
        <w:keepLines/>
        <w:tabs>
          <w:tab w:val="left" w:pos="500"/>
        </w:tabs>
        <w:spacing w:after="30" w:line="264"/>
        <w:ind w:left="500" w:hanging="300"/>
      </w:pPr>
      <w:r>
        <w:rPr>
          <w:b/>
          <w:bCs/>
          <w:color w:val="6B7280"/>
          <w:sz w:val="20"/>
          <w:szCs w:val="20"/>
        </w:rPr>
        <w:t xml:space="preserve">c)	</w:t>
      </w:r>
      <w:r>
        <w:rPr>
          <w:sz w:val="20"/>
          <w:szCs w:val="20"/>
        </w:rPr>
        <w:t xml:space="preserve">v = γ 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v = P r.</w:t>
      </w:r>
    </w:p>
    <w:p>
      <w:pPr>
        <w:keepNext/>
        <w:spacing w:after="60" w:before="140" w:line="276"/>
      </w:pPr>
      <w:r>
        <w:rPr>
          <w:b/>
          <w:bCs/>
          <w:color w:val="4F46E5"/>
          <w:sz w:val="21"/>
          <w:szCs w:val="21"/>
        </w:rPr>
        <w:t xml:space="preserve">Questão 20. </w:t>
      </w:r>
      <w:r>
        <w:rPr>
          <w:sz w:val="21"/>
          <w:szCs w:val="21"/>
        </w:rPr>
        <w:t xml:space="preserve">Resolver o sistema linear da forma matricial não é viável para problemas enormes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as recompensas são negativas.</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há solução.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o custo cresce rapidamente com o número de estados.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exige gamma maior que 1.</w:t>
      </w:r>
    </w:p>
    <w:p>
      <w:pPr>
        <w:keepNext/>
        <w:spacing w:after="60" w:before="140" w:line="276"/>
      </w:pPr>
      <w:r>
        <w:rPr>
          <w:b/>
          <w:bCs/>
          <w:color w:val="4F46E5"/>
          <w:sz w:val="21"/>
          <w:szCs w:val="21"/>
        </w:rPr>
        <w:t xml:space="preserve">Questão 21. </w:t>
      </w:r>
      <w:r>
        <w:rPr>
          <w:sz w:val="21"/>
          <w:szCs w:val="21"/>
        </w:rPr>
        <w:t xml:space="preserve">Uma política π é melhor ou igual a π′ quando: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π tem mais ações.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π é estocástica.</w:t>
      </w:r>
    </w:p>
    <w:p>
      <w:pPr>
        <w:keepNext/>
        <w:keepLines/>
        <w:tabs>
          <w:tab w:val="left" w:pos="500"/>
        </w:tabs>
        <w:spacing w:after="30" w:line="264"/>
        <w:ind w:left="500" w:hanging="300"/>
      </w:pPr>
      <w:r>
        <w:rPr>
          <w:b/>
          <w:bCs/>
          <w:color w:val="6B7280"/>
          <w:sz w:val="20"/>
          <w:szCs w:val="20"/>
        </w:rPr>
        <w:t xml:space="preserve">c)	</w:t>
      </w:r>
      <w:r>
        <w:rPr>
          <w:sz w:val="20"/>
          <w:szCs w:val="20"/>
        </w:rPr>
        <w:t xml:space="preserve">v_π(s) ≥ v_π′(s) para todo estado 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v_π(s) ≥ v_π′(s) para algum estado s.</w:t>
      </w:r>
    </w:p>
    <w:p>
      <w:pPr>
        <w:keepNext/>
        <w:spacing w:after="60" w:before="140" w:line="276"/>
      </w:pPr>
      <w:r>
        <w:rPr>
          <w:b/>
          <w:bCs/>
          <w:color w:val="4F46E5"/>
          <w:sz w:val="21"/>
          <w:szCs w:val="21"/>
        </w:rPr>
        <w:t xml:space="preserve">Questão 22. </w:t>
      </w:r>
      <w:r>
        <w:rPr>
          <w:sz w:val="21"/>
          <w:szCs w:val="21"/>
        </w:rPr>
        <w:t xml:space="preserve">A equação de otimalidade de Bellman difere da de expectativa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usar γ = 1.</w:t>
      </w:r>
    </w:p>
    <w:p>
      <w:pPr>
        <w:keepNext/>
        <w:keepLines/>
        <w:tabs>
          <w:tab w:val="left" w:pos="500"/>
        </w:tabs>
        <w:spacing w:after="30" w:line="264"/>
        <w:ind w:left="500" w:hanging="300"/>
      </w:pPr>
      <w:r>
        <w:rPr>
          <w:b/>
          <w:bCs/>
          <w:color w:val="6B7280"/>
          <w:sz w:val="20"/>
          <w:szCs w:val="20"/>
        </w:rPr>
        <w:t xml:space="preserve">b)	</w:t>
      </w:r>
      <w:r>
        <w:rPr>
          <w:sz w:val="20"/>
          <w:szCs w:val="20"/>
        </w:rPr>
        <w:t xml:space="preserve">trocar a média sobre ações por um máximo.</w:t>
      </w:r>
    </w:p>
    <w:p>
      <w:pPr>
        <w:keepNext/>
        <w:keepLines/>
        <w:tabs>
          <w:tab w:val="left" w:pos="500"/>
        </w:tabs>
        <w:spacing w:after="30" w:line="264"/>
        <w:ind w:left="500" w:hanging="300"/>
      </w:pPr>
      <w:r>
        <w:rPr>
          <w:b/>
          <w:bCs/>
          <w:color w:val="6B7280"/>
          <w:sz w:val="20"/>
          <w:szCs w:val="20"/>
        </w:rPr>
        <w:t xml:space="preserve">c)	</w:t>
      </w:r>
      <w:r>
        <w:rPr>
          <w:sz w:val="20"/>
          <w:szCs w:val="20"/>
        </w:rPr>
        <w:t xml:space="preserve">eliminar a recompensa.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ignorar a dinâmica.</w:t>
      </w:r>
    </w:p>
    <w:p>
      <w:pPr>
        <w:keepNext/>
        <w:spacing w:after="60" w:before="140" w:line="276"/>
      </w:pPr>
      <w:r>
        <w:rPr>
          <w:b/>
          <w:bCs/>
          <w:color w:val="4F46E5"/>
          <w:sz w:val="21"/>
          <w:szCs w:val="21"/>
        </w:rPr>
        <w:t xml:space="preserve">Questão 23. </w:t>
      </w:r>
      <w:r>
        <w:rPr>
          <w:sz w:val="21"/>
          <w:szCs w:val="21"/>
        </w:rPr>
        <w:t xml:space="preserve">Conhecendo q*, a política ótima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escolher uma ação aleatória.</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escolher a ação de menor q*.</w:t>
      </w:r>
    </w:p>
    <w:p>
      <w:pPr>
        <w:keepNext/>
        <w:keepLines/>
        <w:tabs>
          <w:tab w:val="left" w:pos="500"/>
        </w:tabs>
        <w:spacing w:after="30" w:line="264"/>
        <w:ind w:left="500" w:hanging="300"/>
      </w:pPr>
      <w:r>
        <w:rPr>
          <w:b/>
          <w:bCs/>
          <w:color w:val="6B7280"/>
          <w:sz w:val="20"/>
          <w:szCs w:val="20"/>
        </w:rPr>
        <w:t xml:space="preserve">c)	</w:t>
      </w:r>
      <w:r>
        <w:rPr>
          <w:sz w:val="20"/>
          <w:szCs w:val="20"/>
        </w:rPr>
        <w:t xml:space="preserve">impossível de obter.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escolher, em cada estado, a ação de maior q*.</w:t>
      </w:r>
    </w:p>
    <w:p>
      <w:pPr>
        <w:keepNext/>
        <w:spacing w:after="60" w:before="140" w:line="276"/>
      </w:pPr>
      <w:r>
        <w:rPr>
          <w:b/>
          <w:bCs/>
          <w:color w:val="4F46E5"/>
          <w:sz w:val="21"/>
          <w:szCs w:val="21"/>
        </w:rPr>
        <w:t xml:space="preserve">Questão 24. </w:t>
      </w:r>
      <w:r>
        <w:rPr>
          <w:sz w:val="21"/>
          <w:szCs w:val="21"/>
        </w:rPr>
        <w:t xml:space="preserve">Em um MDP finito, sempre existe uma política ótima:</w:t>
      </w:r>
    </w:p>
    <w:p>
      <w:pPr>
        <w:keepNext/>
        <w:keepLines/>
        <w:tabs>
          <w:tab w:val="left" w:pos="500"/>
        </w:tabs>
        <w:spacing w:after="30" w:line="264"/>
        <w:ind w:left="500" w:hanging="300"/>
      </w:pPr>
      <w:r>
        <w:rPr>
          <w:b/>
          <w:bCs/>
          <w:color w:val="6B7280"/>
          <w:sz w:val="20"/>
          <w:szCs w:val="20"/>
        </w:rPr>
        <w:t xml:space="preserve">a)	</w:t>
      </w:r>
      <w:r>
        <w:rPr>
          <w:sz w:val="20"/>
          <w:szCs w:val="20"/>
        </w:rPr>
        <w:t xml:space="preserve">que depende do tempo.</w:t>
      </w:r>
    </w:p>
    <w:p>
      <w:pPr>
        <w:keepNext/>
        <w:keepLines/>
        <w:tabs>
          <w:tab w:val="left" w:pos="500"/>
        </w:tabs>
        <w:spacing w:after="30" w:line="264"/>
        <w:ind w:left="500" w:hanging="300"/>
      </w:pPr>
      <w:r>
        <w:rPr>
          <w:b/>
          <w:bCs/>
          <w:color w:val="6B7280"/>
          <w:sz w:val="20"/>
          <w:szCs w:val="20"/>
        </w:rPr>
        <w:t xml:space="preserve">b)	</w:t>
      </w:r>
      <w:r>
        <w:rPr>
          <w:sz w:val="20"/>
          <w:szCs w:val="20"/>
        </w:rPr>
        <w:t xml:space="preserve">com valor negativo.</w:t>
      </w:r>
    </w:p>
    <w:p>
      <w:pPr>
        <w:keepNext/>
        <w:keepLines/>
        <w:tabs>
          <w:tab w:val="left" w:pos="500"/>
        </w:tabs>
        <w:spacing w:after="30" w:line="264"/>
        <w:ind w:left="500" w:hanging="300"/>
      </w:pPr>
      <w:r>
        <w:rPr>
          <w:b/>
          <w:bCs/>
          <w:color w:val="6B7280"/>
          <w:sz w:val="20"/>
          <w:szCs w:val="20"/>
        </w:rPr>
        <w:t xml:space="preserve">c)	</w:t>
      </w:r>
      <w:r>
        <w:rPr>
          <w:sz w:val="20"/>
          <w:szCs w:val="20"/>
        </w:rPr>
        <w:t xml:space="preserve">estocástica e nunca determinística.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determinística.</w:t>
      </w:r>
    </w:p>
    <w:p>
      <w:pPr>
        <w:keepNext/>
        <w:spacing w:after="60" w:before="140" w:line="276"/>
      </w:pPr>
      <w:r>
        <w:rPr>
          <w:b/>
          <w:bCs/>
          <w:color w:val="4F46E5"/>
          <w:sz w:val="21"/>
          <w:szCs w:val="21"/>
        </w:rPr>
        <w:t xml:space="preserve">Questão 25. </w:t>
      </w:r>
      <w:r>
        <w:rPr>
          <w:sz w:val="21"/>
          <w:szCs w:val="21"/>
        </w:rPr>
        <w:t xml:space="preserve">Um POMDP é um MDP em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agente não observa completamente o estado.</w:t>
      </w:r>
    </w:p>
    <w:p>
      <w:pPr>
        <w:keepNext/>
        <w:keepLines/>
        <w:tabs>
          <w:tab w:val="left" w:pos="500"/>
        </w:tabs>
        <w:spacing w:after="30" w:line="264"/>
        <w:ind w:left="500" w:hanging="300"/>
      </w:pPr>
      <w:r>
        <w:rPr>
          <w:b/>
          <w:bCs/>
          <w:color w:val="6B7280"/>
          <w:sz w:val="20"/>
          <w:szCs w:val="20"/>
        </w:rPr>
        <w:t xml:space="preserve">b)	</w:t>
      </w:r>
      <w:r>
        <w:rPr>
          <w:sz w:val="20"/>
          <w:szCs w:val="20"/>
        </w:rPr>
        <w:t xml:space="preserve">só há duas ações.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γ = 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as recompensas são desconhecidas.</w:t>
      </w:r>
    </w:p>
    <w:p>
      <w:pPr>
        <w:keepNext/>
        <w:spacing w:after="60" w:before="140" w:line="276"/>
      </w:pPr>
      <w:r>
        <w:rPr>
          <w:b/>
          <w:bCs/>
          <w:color w:val="4F46E5"/>
          <w:sz w:val="21"/>
          <w:szCs w:val="21"/>
        </w:rPr>
        <w:t xml:space="preserve">Questão 26. </w:t>
      </w:r>
      <w:r>
        <w:rPr>
          <w:sz w:val="21"/>
          <w:szCs w:val="21"/>
        </w:rPr>
        <w:t xml:space="preserve">Um conceito usado para lidar com observações parciais é manter:</w:t>
      </w:r>
    </w:p>
    <w:p>
      <w:pPr>
        <w:keepNext/>
        <w:keepLines/>
        <w:tabs>
          <w:tab w:val="left" w:pos="500"/>
        </w:tabs>
        <w:spacing w:after="30" w:line="264"/>
        <w:ind w:left="500" w:hanging="300"/>
      </w:pPr>
      <w:r>
        <w:rPr>
          <w:b/>
          <w:bCs/>
          <w:color w:val="6B7280"/>
          <w:sz w:val="20"/>
          <w:szCs w:val="20"/>
        </w:rPr>
        <w:t xml:space="preserve">a)	</w:t>
      </w:r>
      <w:r>
        <w:rPr>
          <w:sz w:val="20"/>
          <w:szCs w:val="20"/>
        </w:rPr>
        <w:t xml:space="preserve">γ igual a zero.</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a última recompensa.</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crença (distribuição sobre os estados) ou memória do passado.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tabela vazia.</w:t>
      </w:r>
    </w:p>
    <w:p>
      <w:pPr>
        <w:keepNext/>
        <w:spacing w:after="60" w:before="140" w:line="276"/>
      </w:pPr>
      <w:r>
        <w:rPr>
          <w:b/>
          <w:bCs/>
          <w:color w:val="4F46E5"/>
          <w:sz w:val="21"/>
          <w:szCs w:val="21"/>
        </w:rPr>
        <w:t xml:space="preserve">Questão 27. </w:t>
      </w:r>
      <w:r>
        <w:rPr>
          <w:sz w:val="21"/>
          <w:szCs w:val="21"/>
        </w:rPr>
        <w:t xml:space="preserve">A recompensa potencial (shaping) de Ng, Harada e Russell (1999) tem a propriedade de:</w:t>
      </w:r>
    </w:p>
    <w:p>
      <w:pPr>
        <w:keepNext/>
        <w:keepLines/>
        <w:tabs>
          <w:tab w:val="left" w:pos="500"/>
        </w:tabs>
        <w:spacing w:after="30" w:line="264"/>
        <w:ind w:left="500" w:hanging="300"/>
      </w:pPr>
      <w:r>
        <w:rPr>
          <w:b/>
          <w:bCs/>
          <w:color w:val="6B7280"/>
          <w:sz w:val="20"/>
          <w:szCs w:val="20"/>
        </w:rPr>
        <w:t xml:space="preserve">a)	</w:t>
      </w:r>
      <w:r>
        <w:rPr>
          <w:sz w:val="20"/>
          <w:szCs w:val="20"/>
        </w:rPr>
        <w:t xml:space="preserve">eliminar o desconto.</w:t>
      </w:r>
    </w:p>
    <w:p>
      <w:pPr>
        <w:keepNext/>
        <w:keepLines/>
        <w:tabs>
          <w:tab w:val="left" w:pos="500"/>
        </w:tabs>
        <w:spacing w:after="30" w:line="264"/>
        <w:ind w:left="500" w:hanging="300"/>
      </w:pPr>
      <w:r>
        <w:rPr>
          <w:b/>
          <w:bCs/>
          <w:color w:val="6B7280"/>
          <w:sz w:val="20"/>
          <w:szCs w:val="20"/>
        </w:rPr>
        <w:t xml:space="preserve">b)	</w:t>
      </w:r>
      <w:r>
        <w:rPr>
          <w:sz w:val="20"/>
          <w:szCs w:val="20"/>
        </w:rPr>
        <w:t xml:space="preserve">mudar a política ótima.</w:t>
      </w:r>
    </w:p>
    <w:p>
      <w:pPr>
        <w:keepNext/>
        <w:keepLines/>
        <w:tabs>
          <w:tab w:val="left" w:pos="500"/>
        </w:tabs>
        <w:spacing w:after="30" w:line="264"/>
        <w:ind w:left="500" w:hanging="300"/>
      </w:pPr>
      <w:r>
        <w:rPr>
          <w:b/>
          <w:bCs/>
          <w:color w:val="6B7280"/>
          <w:sz w:val="20"/>
          <w:szCs w:val="20"/>
        </w:rPr>
        <w:t xml:space="preserve">c)	</w:t>
      </w:r>
      <w:r>
        <w:rPr>
          <w:sz w:val="20"/>
          <w:szCs w:val="20"/>
        </w:rPr>
        <w:t xml:space="preserve">preservar a política ótima.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tornar o ambiente determinístico.</w:t>
      </w:r>
    </w:p>
    <w:p>
      <w:pPr>
        <w:keepNext/>
        <w:spacing w:after="60" w:before="140" w:line="276"/>
      </w:pPr>
      <w:r>
        <w:rPr>
          <w:b/>
          <w:bCs/>
          <w:color w:val="4F46E5"/>
          <w:sz w:val="21"/>
          <w:szCs w:val="21"/>
        </w:rPr>
        <w:t xml:space="preserve">Questão 28. </w:t>
      </w:r>
      <w:r>
        <w:rPr>
          <w:sz w:val="21"/>
          <w:szCs w:val="21"/>
        </w:rPr>
        <w:t xml:space="preserve">No FrozenLake escorregadio, ao escolher uma direção, o agente a executa com probabilidade:</w:t>
      </w:r>
    </w:p>
    <w:p>
      <w:pPr>
        <w:keepNext/>
        <w:keepLines/>
        <w:tabs>
          <w:tab w:val="left" w:pos="500"/>
        </w:tabs>
        <w:spacing w:after="30" w:line="264"/>
        <w:ind w:left="500" w:hanging="300"/>
      </w:pPr>
      <w:r>
        <w:rPr>
          <w:b/>
          <w:bCs/>
          <w:color w:val="6B7280"/>
          <w:sz w:val="20"/>
          <w:szCs w:val="20"/>
        </w:rPr>
        <w:t xml:space="preserve">a)	</w:t>
      </w:r>
      <w:r>
        <w:rPr>
          <w:sz w:val="20"/>
          <w:szCs w:val="20"/>
        </w:rPr>
        <w:t xml:space="preserve">1.</w:t>
      </w:r>
    </w:p>
    <w:p>
      <w:pPr>
        <w:keepNext/>
        <w:keepLines/>
        <w:tabs>
          <w:tab w:val="left" w:pos="500"/>
        </w:tabs>
        <w:spacing w:after="30" w:line="264"/>
        <w:ind w:left="500" w:hanging="300"/>
      </w:pPr>
      <w:r>
        <w:rPr>
          <w:b/>
          <w:bCs/>
          <w:color w:val="6B7280"/>
          <w:sz w:val="20"/>
          <w:szCs w:val="20"/>
        </w:rPr>
        <w:t xml:space="preserve">b)	</w:t>
      </w:r>
      <w:r>
        <w:rPr>
          <w:sz w:val="20"/>
          <w:szCs w:val="20"/>
        </w:rPr>
        <w:t xml:space="preserve">0.</w:t>
      </w:r>
    </w:p>
    <w:p>
      <w:pPr>
        <w:keepNext/>
        <w:keepLines/>
        <w:tabs>
          <w:tab w:val="left" w:pos="500"/>
        </w:tabs>
        <w:spacing w:after="30" w:line="264"/>
        <w:ind w:left="500" w:hanging="300"/>
      </w:pPr>
      <w:r>
        <w:rPr>
          <w:b/>
          <w:bCs/>
          <w:color w:val="6B7280"/>
          <w:sz w:val="20"/>
          <w:szCs w:val="20"/>
        </w:rPr>
        <w:t xml:space="preserve">c)	</w:t>
      </w:r>
      <w:r>
        <w:rPr>
          <w:sz w:val="20"/>
          <w:szCs w:val="20"/>
        </w:rPr>
        <w:t xml:space="preserve">1/2.</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1/3, e cada direção perpendicular com 1/3.</w:t>
      </w:r>
    </w:p>
    <w:p>
      <w:pPr>
        <w:keepNext/>
        <w:spacing w:after="60" w:before="140" w:line="276"/>
      </w:pPr>
      <w:r>
        <w:rPr>
          <w:b/>
          <w:bCs/>
          <w:color w:val="4F46E5"/>
          <w:sz w:val="21"/>
          <w:szCs w:val="21"/>
        </w:rPr>
        <w:t xml:space="preserve">Questão 29. </w:t>
      </w:r>
      <w:r>
        <w:rPr>
          <w:sz w:val="21"/>
          <w:szCs w:val="21"/>
        </w:rPr>
        <w:t xml:space="preserve">Na prática do capítulo, o K-Means foi usado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definir estados de clientes a partir de recência, frequência e gasto.</w:t>
      </w:r>
    </w:p>
    <w:p>
      <w:pPr>
        <w:keepNext/>
        <w:keepLines/>
        <w:tabs>
          <w:tab w:val="left" w:pos="500"/>
        </w:tabs>
        <w:spacing w:after="30" w:line="264"/>
        <w:ind w:left="500" w:hanging="300"/>
      </w:pPr>
      <w:r>
        <w:rPr>
          <w:b/>
          <w:bCs/>
          <w:color w:val="6B7280"/>
          <w:sz w:val="20"/>
          <w:szCs w:val="20"/>
        </w:rPr>
        <w:t xml:space="preserve">b)	</w:t>
      </w:r>
      <w:r>
        <w:rPr>
          <w:sz w:val="20"/>
          <w:szCs w:val="20"/>
        </w:rPr>
        <w:t xml:space="preserve">calcular o desconto.</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escolher ações.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gerar recompensas.</w:t>
      </w:r>
    </w:p>
    <w:p>
      <w:pPr>
        <w:keepNext/>
        <w:spacing w:after="60" w:before="140" w:line="276"/>
      </w:pPr>
      <w:r>
        <w:rPr>
          <w:b/>
          <w:bCs/>
          <w:color w:val="4F46E5"/>
          <w:sz w:val="21"/>
          <w:szCs w:val="21"/>
        </w:rPr>
        <w:t xml:space="preserve">Questão 30. </w:t>
      </w:r>
      <w:r>
        <w:rPr>
          <w:sz w:val="21"/>
          <w:szCs w:val="21"/>
        </w:rPr>
        <w:t xml:space="preserve">Num MDP com γ = 0, o agente maximiza:</w:t>
      </w:r>
    </w:p>
    <w:p>
      <w:pPr>
        <w:keepNext/>
        <w:keepLines/>
        <w:tabs>
          <w:tab w:val="left" w:pos="500"/>
        </w:tabs>
        <w:spacing w:after="30" w:line="264"/>
        <w:ind w:left="500" w:hanging="300"/>
      </w:pPr>
      <w:r>
        <w:rPr>
          <w:b/>
          <w:bCs/>
          <w:color w:val="6B7280"/>
          <w:sz w:val="20"/>
          <w:szCs w:val="20"/>
        </w:rPr>
        <w:t xml:space="preserve">a)	</w:t>
      </w:r>
      <w:r>
        <w:rPr>
          <w:sz w:val="20"/>
          <w:szCs w:val="20"/>
        </w:rPr>
        <w:t xml:space="preserve">a probabilidade de transição.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a soma de todas as recompensas futuras igualmente.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o retorno infinito sem desconto.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a recompensa imediata.</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com um exemplo do cotidiano, a propriedade de Markov. Dê também um exemplo em que ela falha e como corrigir.</w:t>
      </w:r>
    </w:p>
    <w:p>
      <w:pPr>
        <w:keepLines/>
        <w:tabs>
          <w:tab w:val="left" w:pos="500"/>
        </w:tabs>
        <w:spacing w:after="80" w:before="120" w:line="288"/>
        <w:ind w:left="500" w:hanging="500"/>
      </w:pPr>
      <w:r>
        <w:rPr>
          <w:b/>
          <w:bCs/>
          <w:color w:val="4F46E5"/>
          <w:sz w:val="21"/>
          <w:szCs w:val="21"/>
        </w:rPr>
        <w:t xml:space="preserve">2.	</w:t>
      </w:r>
      <w:r>
        <w:rPr>
          <w:sz w:val="21"/>
          <w:szCs w:val="21"/>
        </w:rPr>
        <w:t xml:space="preserve">Descreva os cinco componentes de um MDP e dê um exemplo de cada para um robô aspirador.</w:t>
      </w:r>
    </w:p>
    <w:p>
      <w:pPr>
        <w:keepLines/>
        <w:tabs>
          <w:tab w:val="left" w:pos="500"/>
        </w:tabs>
        <w:spacing w:after="80" w:before="120" w:line="288"/>
        <w:ind w:left="500" w:hanging="500"/>
      </w:pPr>
      <w:r>
        <w:rPr>
          <w:b/>
          <w:bCs/>
          <w:color w:val="4F46E5"/>
          <w:sz w:val="21"/>
          <w:szCs w:val="21"/>
        </w:rPr>
        <w:t xml:space="preserve">3.	</w:t>
      </w:r>
      <w:r>
        <w:rPr>
          <w:sz w:val="21"/>
          <w:szCs w:val="21"/>
        </w:rPr>
        <w:t xml:space="preserve">Qual a diferença entre uma cadeia de Markov, um MRP e um MDP?</w:t>
      </w:r>
    </w:p>
    <w:p>
      <w:pPr>
        <w:keepLines/>
        <w:tabs>
          <w:tab w:val="left" w:pos="500"/>
        </w:tabs>
        <w:spacing w:after="80" w:before="120" w:line="288"/>
        <w:ind w:left="500" w:hanging="500"/>
      </w:pPr>
      <w:r>
        <w:rPr>
          <w:b/>
          <w:bCs/>
          <w:color w:val="4F46E5"/>
          <w:sz w:val="21"/>
          <w:szCs w:val="21"/>
        </w:rPr>
        <w:t xml:space="preserve">4.	</w:t>
      </w:r>
      <w:r>
        <w:rPr>
          <w:sz w:val="21"/>
          <w:szCs w:val="21"/>
        </w:rPr>
        <w:t xml:space="preserve">Diferencie política determinística e estocástica. Por que políticas estocásticas podem ser úteis?</w:t>
      </w:r>
    </w:p>
    <w:p>
      <w:pPr>
        <w:keepLines/>
        <w:tabs>
          <w:tab w:val="left" w:pos="500"/>
        </w:tabs>
        <w:spacing w:after="80" w:before="120" w:line="288"/>
        <w:ind w:left="500" w:hanging="500"/>
      </w:pPr>
      <w:r>
        <w:rPr>
          <w:b/>
          <w:bCs/>
          <w:color w:val="4F46E5"/>
          <w:sz w:val="21"/>
          <w:szCs w:val="21"/>
        </w:rPr>
        <w:t xml:space="preserve">5.	</w:t>
      </w:r>
      <w:r>
        <w:rPr>
          <w:sz w:val="21"/>
          <w:szCs w:val="21"/>
        </w:rPr>
        <w:t xml:space="preserve">Defina v_π e q_π e mostre como obter v_π a partir de q_π.</w:t>
      </w:r>
    </w:p>
    <w:p>
      <w:pPr>
        <w:keepLines/>
        <w:tabs>
          <w:tab w:val="left" w:pos="500"/>
        </w:tabs>
        <w:spacing w:after="80" w:before="120" w:line="288"/>
        <w:ind w:left="500" w:hanging="500"/>
      </w:pPr>
      <w:r>
        <w:rPr>
          <w:b/>
          <w:bCs/>
          <w:color w:val="4F46E5"/>
          <w:sz w:val="21"/>
          <w:szCs w:val="21"/>
        </w:rPr>
        <w:t xml:space="preserve">6.	</w:t>
      </w:r>
      <w:r>
        <w:rPr>
          <w:sz w:val="21"/>
          <w:szCs w:val="21"/>
        </w:rPr>
        <w:t xml:space="preserve">Escreva a equação de Bellman para v_π e explique cada termo em palavras.</w:t>
      </w:r>
    </w:p>
    <w:p>
      <w:pPr>
        <w:keepLines/>
        <w:tabs>
          <w:tab w:val="left" w:pos="500"/>
        </w:tabs>
        <w:spacing w:after="80" w:before="120" w:line="288"/>
        <w:ind w:left="500" w:hanging="500"/>
      </w:pPr>
      <w:r>
        <w:rPr>
          <w:b/>
          <w:bCs/>
          <w:color w:val="4F46E5"/>
          <w:sz w:val="21"/>
          <w:szCs w:val="21"/>
        </w:rPr>
        <w:t xml:space="preserve">7.	</w:t>
      </w:r>
      <w:r>
        <w:rPr>
          <w:sz w:val="21"/>
          <w:szCs w:val="21"/>
        </w:rPr>
        <w:t xml:space="preserve">Deduza a relação </w:t>
      </w:r>
      <w:r>
        <w:rPr>
          <w:sz w:val="21"/>
          <w:szCs w:val="21"/>
        </w:rPr>
        <w:t xml:space="preserve">G</w:t>
      </w:r>
      <w:r>
        <w:rPr>
          <w:sz w:val="21"/>
          <w:szCs w:val="21"/>
          <w:vertAlign w:val="subscript"/>
        </w:rPr>
        <w:t xml:space="preserve">t</w:t>
      </w:r>
      <w:r>
        <w:rPr>
          <w:sz w:val="21"/>
          <w:szCs w:val="21"/>
        </w:rPr>
        <w:t xml:space="preserve"> = </w:t>
      </w:r>
      <w:r>
        <w:rPr>
          <w:sz w:val="21"/>
          <w:szCs w:val="21"/>
        </w:rPr>
        <w:t xml:space="preserve">R</w:t>
      </w:r>
      <w:r>
        <w:rPr>
          <w:sz w:val="21"/>
          <w:szCs w:val="21"/>
          <w:vertAlign w:val="subscript"/>
        </w:rPr>
        <w:t xml:space="preserve">t+1</w:t>
      </w:r>
      <w:r>
        <w:rPr>
          <w:sz w:val="21"/>
          <w:szCs w:val="21"/>
        </w:rPr>
        <w:t xml:space="preserve"> + γ </w:t>
      </w:r>
      <w:r>
        <w:rPr>
          <w:sz w:val="21"/>
          <w:szCs w:val="21"/>
        </w:rPr>
        <w:t xml:space="preserve">G</w:t>
      </w:r>
      <w:r>
        <w:rPr>
          <w:sz w:val="21"/>
          <w:szCs w:val="21"/>
          <w:vertAlign w:val="subscript"/>
        </w:rPr>
        <w:t xml:space="preserve">t+1</w:t>
      </w:r>
      <w:r>
        <w:rPr>
          <w:sz w:val="21"/>
          <w:szCs w:val="21"/>
        </w:rPr>
        <w:t xml:space="preserve"> a partir da definição do retorno.</w:t>
      </w:r>
    </w:p>
    <w:p>
      <w:pPr>
        <w:keepLines/>
        <w:tabs>
          <w:tab w:val="left" w:pos="500"/>
        </w:tabs>
        <w:spacing w:after="80" w:before="120" w:line="288"/>
        <w:ind w:left="500" w:hanging="500"/>
      </w:pPr>
      <w:r>
        <w:rPr>
          <w:b/>
          <w:bCs/>
          <w:color w:val="4F46E5"/>
          <w:sz w:val="21"/>
          <w:szCs w:val="21"/>
        </w:rPr>
        <w:t xml:space="preserve">8.	</w:t>
      </w:r>
      <w:r>
        <w:rPr>
          <w:sz w:val="21"/>
          <w:szCs w:val="21"/>
        </w:rPr>
        <w:t xml:space="preserve">Calcule v para um MRP de dois estados: do estado A vai-se sempre para B com recompensa 1; de B volta-se sempre para A com recompensa 0; γ = 0,5.</w:t>
      </w:r>
    </w:p>
    <w:p>
      <w:pPr>
        <w:keepLines/>
        <w:tabs>
          <w:tab w:val="left" w:pos="500"/>
        </w:tabs>
        <w:spacing w:after="80" w:before="120" w:line="288"/>
        <w:ind w:left="500" w:hanging="500"/>
      </w:pPr>
      <w:r>
        <w:rPr>
          <w:b/>
          <w:bCs/>
          <w:color w:val="4F46E5"/>
          <w:sz w:val="21"/>
          <w:szCs w:val="21"/>
        </w:rPr>
        <w:t xml:space="preserve">9.	</w:t>
      </w:r>
      <w:r>
        <w:rPr>
          <w:sz w:val="21"/>
          <w:szCs w:val="21"/>
        </w:rPr>
        <w:t xml:space="preserve">Mostre, para o robô de entrega com política "esperar sempre" e γ = 0,9, que v = 10 em ambos os estados.</w:t>
      </w:r>
    </w:p>
    <w:p>
      <w:pPr>
        <w:keepLines/>
        <w:tabs>
          <w:tab w:val="left" w:pos="500"/>
        </w:tabs>
        <w:spacing w:after="80" w:before="120" w:line="288"/>
        <w:ind w:left="500" w:hanging="500"/>
      </w:pPr>
      <w:r>
        <w:rPr>
          <w:b/>
          <w:bCs/>
          <w:color w:val="4F46E5"/>
          <w:sz w:val="21"/>
          <w:szCs w:val="21"/>
        </w:rPr>
        <w:t xml:space="preserve">10.	</w:t>
      </w:r>
      <w:r>
        <w:rPr>
          <w:sz w:val="21"/>
          <w:szCs w:val="21"/>
        </w:rPr>
        <w:t xml:space="preserve">Por que buscar sempre é pior que "buscar com alta e recarregar com baixa" no robô de entrega?</w:t>
      </w:r>
    </w:p>
    <w:p>
      <w:pPr>
        <w:keepLines/>
        <w:tabs>
          <w:tab w:val="left" w:pos="500"/>
        </w:tabs>
        <w:spacing w:after="80" w:before="120" w:line="288"/>
        <w:ind w:left="500" w:hanging="500"/>
      </w:pPr>
      <w:r>
        <w:rPr>
          <w:b/>
          <w:bCs/>
          <w:color w:val="4F46E5"/>
          <w:sz w:val="21"/>
          <w:szCs w:val="21"/>
        </w:rPr>
        <w:t xml:space="preserve">11.	</w:t>
      </w:r>
      <w:r>
        <w:rPr>
          <w:sz w:val="21"/>
          <w:szCs w:val="21"/>
        </w:rPr>
        <w:t xml:space="preserve">Explique a diferença entre as equações de Bellman de expectativa e de otimalidade.</w:t>
      </w:r>
    </w:p>
    <w:p>
      <w:pPr>
        <w:keepLines/>
        <w:tabs>
          <w:tab w:val="left" w:pos="500"/>
        </w:tabs>
        <w:spacing w:after="80" w:before="120" w:line="288"/>
        <w:ind w:left="500" w:hanging="500"/>
      </w:pPr>
      <w:r>
        <w:rPr>
          <w:b/>
          <w:bCs/>
          <w:color w:val="4F46E5"/>
          <w:sz w:val="21"/>
          <w:szCs w:val="21"/>
        </w:rPr>
        <w:t xml:space="preserve">12.	</w:t>
      </w:r>
      <w:r>
        <w:rPr>
          <w:sz w:val="21"/>
          <w:szCs w:val="21"/>
        </w:rPr>
        <w:t xml:space="preserve">Dado q*, como obter a política ótima? Dê um exemplo numérico com três ações.</w:t>
      </w:r>
    </w:p>
    <w:p>
      <w:pPr>
        <w:keepLines/>
        <w:tabs>
          <w:tab w:val="left" w:pos="500"/>
        </w:tabs>
        <w:spacing w:after="80" w:before="120" w:line="288"/>
        <w:ind w:left="500" w:hanging="500"/>
      </w:pPr>
      <w:r>
        <w:rPr>
          <w:b/>
          <w:bCs/>
          <w:color w:val="4F46E5"/>
          <w:sz w:val="21"/>
          <w:szCs w:val="21"/>
        </w:rPr>
        <w:t xml:space="preserve">13.	</w:t>
      </w:r>
      <w:r>
        <w:rPr>
          <w:sz w:val="21"/>
          <w:szCs w:val="21"/>
        </w:rPr>
        <w:t xml:space="preserve">Por que não podemos resolver todo MDP pela equação matricial? Cite três obstáculos.</w:t>
      </w:r>
    </w:p>
    <w:p>
      <w:pPr>
        <w:keepLines/>
        <w:tabs>
          <w:tab w:val="left" w:pos="500"/>
        </w:tabs>
        <w:spacing w:after="80" w:before="120" w:line="288"/>
        <w:ind w:left="500" w:hanging="500"/>
      </w:pPr>
      <w:r>
        <w:rPr>
          <w:b/>
          <w:bCs/>
          <w:color w:val="4F46E5"/>
          <w:sz w:val="21"/>
          <w:szCs w:val="21"/>
        </w:rPr>
        <w:t xml:space="preserve">14.	</w:t>
      </w:r>
      <w:r>
        <w:rPr>
          <w:sz w:val="21"/>
          <w:szCs w:val="21"/>
        </w:rPr>
        <w:t xml:space="preserve">O que é um POMDP e como um agente pode lidar com observação parcial?</w:t>
      </w:r>
    </w:p>
    <w:p>
      <w:pPr>
        <w:keepLines/>
        <w:tabs>
          <w:tab w:val="left" w:pos="500"/>
        </w:tabs>
        <w:spacing w:after="80" w:before="120" w:line="288"/>
        <w:ind w:left="500" w:hanging="500"/>
      </w:pPr>
      <w:r>
        <w:rPr>
          <w:b/>
          <w:bCs/>
          <w:color w:val="4F46E5"/>
          <w:sz w:val="21"/>
          <w:szCs w:val="21"/>
        </w:rPr>
        <w:t xml:space="preserve">15.	</w:t>
      </w:r>
      <w:r>
        <w:rPr>
          <w:sz w:val="21"/>
          <w:szCs w:val="21"/>
        </w:rPr>
        <w:t xml:space="preserve">Explique por que dar uma recompensa extra por "chegar mais perto da meta" pode atrapalhar, e como a recompensa potencial evita isso.</w:t>
      </w:r>
    </w:p>
    <w:p>
      <w:pPr>
        <w:keepLines/>
        <w:tabs>
          <w:tab w:val="left" w:pos="500"/>
        </w:tabs>
        <w:spacing w:after="80" w:before="120" w:line="288"/>
        <w:ind w:left="500" w:hanging="500"/>
      </w:pPr>
      <w:r>
        <w:rPr>
          <w:b/>
          <w:bCs/>
          <w:color w:val="4F46E5"/>
          <w:sz w:val="21"/>
          <w:szCs w:val="21"/>
        </w:rPr>
        <w:t xml:space="preserve">16.	</w:t>
      </w:r>
      <w:r>
        <w:rPr>
          <w:sz w:val="21"/>
          <w:szCs w:val="21"/>
        </w:rPr>
        <w:t xml:space="preserve">Interprete a matriz de transição P da cadeia de clientes: o que significa a diagonal e o que significa uma linha que concentra probabilidade em "inativo"?</w:t>
      </w:r>
    </w:p>
    <w:p>
      <w:pPr>
        <w:keepLines/>
        <w:tabs>
          <w:tab w:val="left" w:pos="500"/>
        </w:tabs>
        <w:spacing w:after="80" w:before="120" w:line="288"/>
        <w:ind w:left="500" w:hanging="500"/>
      </w:pPr>
      <w:r>
        <w:rPr>
          <w:b/>
          <w:bCs/>
          <w:color w:val="4F46E5"/>
          <w:sz w:val="21"/>
          <w:szCs w:val="21"/>
        </w:rPr>
        <w:t xml:space="preserve">17.	</w:t>
      </w:r>
      <w:r>
        <w:rPr>
          <w:sz w:val="21"/>
          <w:szCs w:val="21"/>
        </w:rPr>
        <w:t xml:space="preserve">Por que a cadeia de clientes estimada com a base Online Retail é um MRP e não um MDP?</w:t>
      </w:r>
    </w:p>
    <w:p>
      <w:pPr>
        <w:keepLines/>
        <w:tabs>
          <w:tab w:val="left" w:pos="500"/>
        </w:tabs>
        <w:spacing w:after="80" w:before="120" w:line="288"/>
        <w:ind w:left="500" w:hanging="500"/>
      </w:pPr>
      <w:r>
        <w:rPr>
          <w:b/>
          <w:bCs/>
          <w:color w:val="4F46E5"/>
          <w:sz w:val="21"/>
          <w:szCs w:val="21"/>
        </w:rPr>
        <w:t xml:space="preserve">18.	</w:t>
      </w:r>
      <w:r>
        <w:rPr>
          <w:sz w:val="21"/>
          <w:szCs w:val="21"/>
        </w:rPr>
        <w:t xml:space="preserve">Discuta como a escolha do número de estados k no K-Means afeta a modelagem do MDP e como o coeficiente de silhueta pode ajudar.</w:t>
      </w:r>
    </w:p>
    <w:p>
      <w:pPr>
        <w:keepLines/>
        <w:tabs>
          <w:tab w:val="left" w:pos="500"/>
        </w:tabs>
        <w:spacing w:after="80" w:before="120" w:line="288"/>
        <w:ind w:left="500" w:hanging="500"/>
      </w:pPr>
      <w:r>
        <w:rPr>
          <w:b/>
          <w:bCs/>
          <w:color w:val="4F46E5"/>
          <w:sz w:val="21"/>
          <w:szCs w:val="21"/>
        </w:rPr>
        <w:t xml:space="preserve">19.	</w:t>
      </w:r>
      <w:r>
        <w:rPr>
          <w:sz w:val="21"/>
          <w:szCs w:val="21"/>
        </w:rPr>
        <w:t xml:space="preserve">Como o fator de desconto γ altera o valor de vida estimado de um cliente?</w:t>
      </w:r>
    </w:p>
    <w:p>
      <w:pPr>
        <w:keepLines/>
        <w:tabs>
          <w:tab w:val="left" w:pos="500"/>
        </w:tabs>
        <w:spacing w:after="80" w:before="120" w:line="288"/>
        <w:ind w:left="500" w:hanging="500"/>
      </w:pPr>
      <w:r>
        <w:rPr>
          <w:b/>
          <w:bCs/>
          <w:color w:val="4F46E5"/>
          <w:sz w:val="21"/>
          <w:szCs w:val="21"/>
        </w:rPr>
        <w:t xml:space="preserve">20.	</w:t>
      </w:r>
      <w:r>
        <w:rPr>
          <w:sz w:val="21"/>
          <w:szCs w:val="21"/>
        </w:rPr>
        <w:t xml:space="preserve">Dê um exemplo do seu cotidiano ou profissão modelado como MDP e liste S, A, p, R e γ, discutindo se vale a propriedade de Markov.</w:t>
      </w:r>
    </w:p>
    <w:p>
      <w:pPr>
        <w:sectPr>
          <w:headerReference w:type="default" r:id="rId15"/>
          <w:footerReference w:type="default" r:id="rId16"/>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4" descr="Faixa decorativa do capítulo 4"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4 — Programação Dinâmica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o que é programação dinâmica e quando ela pode ser usada.</w:t>
            </w:r>
          </w:p>
          <w:p>
            <w:pPr>
              <w:pStyle w:val="ListParagraph"/>
              <w:numPr>
                <w:ilvl w:val="0"/>
                <w:numId w:val="2"/>
              </w:numPr>
              <w:spacing w:after="50" w:line="276"/>
            </w:pPr>
            <w:r>
              <w:rPr>
                <w:sz w:val="20"/>
                <w:szCs w:val="20"/>
              </w:rPr>
              <w:t xml:space="preserve">Implementar a avaliação iterativa de uma política (predição).</w:t>
            </w:r>
          </w:p>
          <w:p>
            <w:pPr>
              <w:pStyle w:val="ListParagraph"/>
              <w:numPr>
                <w:ilvl w:val="0"/>
                <w:numId w:val="2"/>
              </w:numPr>
              <w:spacing w:after="50" w:line="276"/>
            </w:pPr>
            <w:r>
              <w:rPr>
                <w:sz w:val="20"/>
                <w:szCs w:val="20"/>
              </w:rPr>
              <w:t xml:space="preserve">Aplicar o teorema da melhoria de política e a política gulosa.</w:t>
            </w:r>
          </w:p>
          <w:p>
            <w:pPr>
              <w:pStyle w:val="ListParagraph"/>
              <w:numPr>
                <w:ilvl w:val="0"/>
                <w:numId w:val="2"/>
              </w:numPr>
              <w:spacing w:after="50" w:line="276"/>
            </w:pPr>
            <w:r>
              <w:rPr>
                <w:sz w:val="20"/>
                <w:szCs w:val="20"/>
              </w:rPr>
              <w:t xml:space="preserve">Implementar iteração de política e iteração de valor.</w:t>
            </w:r>
          </w:p>
          <w:p>
            <w:pPr>
              <w:pStyle w:val="ListParagraph"/>
              <w:numPr>
                <w:ilvl w:val="0"/>
                <w:numId w:val="2"/>
              </w:numPr>
              <w:spacing w:after="50" w:line="276"/>
            </w:pPr>
            <w:r>
              <w:rPr>
                <w:sz w:val="20"/>
                <w:szCs w:val="20"/>
              </w:rPr>
              <w:t xml:space="preserve">Explicar a ideia de iteração de política generalizada e de bootstrapping.</w:t>
            </w:r>
          </w:p>
          <w:p>
            <w:pPr>
              <w:pStyle w:val="ListParagraph"/>
              <w:numPr>
                <w:ilvl w:val="0"/>
                <w:numId w:val="2"/>
              </w:numPr>
              <w:spacing w:after="50" w:line="276"/>
            </w:pPr>
            <w:r>
              <w:rPr>
                <w:sz w:val="20"/>
                <w:szCs w:val="20"/>
              </w:rPr>
              <w:t xml:space="preserve">Reconhecer os limites da programação dinâmica e a maldição da dimensionalidade.</w:t>
            </w:r>
          </w:p>
          <w:p>
            <w:pPr>
              <w:pStyle w:val="ListParagraph"/>
              <w:numPr>
                <w:ilvl w:val="0"/>
                <w:numId w:val="2"/>
              </w:numPr>
              <w:spacing w:after="50" w:line="276"/>
            </w:pPr>
            <w:r>
              <w:rPr>
                <w:sz w:val="20"/>
                <w:szCs w:val="20"/>
              </w:rPr>
              <w:t xml:space="preserve">Resolver o CartPole com um modelo estimado a partir de dados e discretizado com scikit-learn.</w:t>
            </w:r>
          </w:p>
        </w:tc>
      </w:tr>
    </w:tbl>
    <w:p>
      <w:pPr>
        <w:spacing w:after="200" w:line="120"/>
      </w:pPr>
    </w:p>
    <w:p>
      <w:pPr>
        <w:pStyle w:val="Heading3"/>
        <w:keepNext/>
      </w:pPr>
      <w:r>
        <w:t xml:space="preserve">4.1 Planejando com o mapa na mão</w:t>
      </w:r>
    </w:p>
    <w:p>
      <w:pPr>
        <w:spacing w:after="120" w:line="300"/>
        <w:jc w:val="left"/>
      </w:pPr>
      <w:r>
        <w:rPr>
          <w:sz w:val="21"/>
          <w:szCs w:val="21"/>
        </w:rPr>
        <w:t xml:space="preserve">Imagine que você tem um </w:t>
      </w:r>
      <w:r>
        <w:rPr>
          <w:b/>
          <w:bCs/>
          <w:sz w:val="21"/>
          <w:szCs w:val="21"/>
        </w:rPr>
        <w:t xml:space="preserve">mapa perfeito</w:t>
      </w:r>
      <w:r>
        <w:rPr>
          <w:sz w:val="21"/>
          <w:szCs w:val="21"/>
        </w:rPr>
        <w:t xml:space="preserve"> de uma cidade, com todas as ruas, distâncias e semáforos. Sem sair de casa, você pode calcular a melhor rota até qualquer lugar. Isso é </w:t>
      </w:r>
      <w:r>
        <w:rPr>
          <w:b/>
          <w:bCs/>
          <w:sz w:val="21"/>
          <w:szCs w:val="21"/>
        </w:rPr>
        <w:t xml:space="preserve">planejar</w:t>
      </w:r>
      <w:r>
        <w:rPr>
          <w:sz w:val="21"/>
          <w:szCs w:val="21"/>
        </w:rPr>
        <w:t xml:space="preserve">.</w:t>
      </w:r>
    </w:p>
    <w:p>
      <w:pPr>
        <w:spacing w:after="120" w:line="300"/>
        <w:jc w:val="left"/>
      </w:pPr>
      <w:r>
        <w:rPr>
          <w:sz w:val="21"/>
          <w:szCs w:val="21"/>
        </w:rPr>
        <w:t xml:space="preserve">Em AR, quando conhecemos completamente o MDP (a tabela </w:t>
      </w:r>
      <w:r>
        <w:rPr>
          <w:i/>
          <w:iCs/>
          <w:sz w:val="21"/>
          <w:szCs w:val="21"/>
        </w:rPr>
        <w:t xml:space="preserve">p</w:t>
      </w:r>
      <w:r>
        <w:rPr>
          <w:sz w:val="21"/>
          <w:szCs w:val="21"/>
        </w:rPr>
        <w:t xml:space="preserve"> do Capítulo 3), podemos </w:t>
      </w:r>
      <w:r>
        <w:rPr>
          <w:b/>
          <w:bCs/>
          <w:sz w:val="21"/>
          <w:szCs w:val="21"/>
        </w:rPr>
        <w:t xml:space="preserve">calcular</w:t>
      </w:r>
      <w:r>
        <w:rPr>
          <w:sz w:val="21"/>
          <w:szCs w:val="21"/>
        </w:rPr>
        <w:t xml:space="preserve"> a política ótima apenas com contas, sem nenhuma interação com o mundo. O conjunto de métodos que faz isso se chama </w:t>
      </w:r>
      <w:r>
        <w:rPr>
          <w:b/>
          <w:bCs/>
          <w:sz w:val="21"/>
          <w:szCs w:val="21"/>
        </w:rPr>
        <w:t xml:space="preserve">programação dinâmica</w:t>
      </w:r>
      <w:r>
        <w:rPr>
          <w:sz w:val="21"/>
          <w:szCs w:val="21"/>
        </w:rPr>
        <w:t xml:space="preserve"> (PD).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O nome engana</w:t>
            </w:r>
          </w:p>
          <w:p>
            <w:pPr>
              <w:spacing w:after="80" w:line="280"/>
            </w:pPr>
            <w:r>
              <w:rPr>
                <w:sz w:val="20"/>
                <w:szCs w:val="20"/>
              </w:rPr>
              <w:t xml:space="preserve">O matemático Richard Bellman batizou "programação dinâmica" nos anos 1950. A palavra </w:t>
            </w:r>
            <w:r>
              <w:rPr>
                <w:i/>
                <w:iCs/>
                <w:sz w:val="20"/>
                <w:szCs w:val="20"/>
              </w:rPr>
              <w:t xml:space="preserve">programação</w:t>
            </w:r>
            <w:r>
              <w:rPr>
                <w:sz w:val="20"/>
                <w:szCs w:val="20"/>
              </w:rPr>
              <w:t xml:space="preserve"> quer dizer "planejamento" (como em "programa de governo"), e não "escrever código". A palavra </w:t>
            </w:r>
            <w:r>
              <w:rPr>
                <w:i/>
                <w:iCs/>
                <w:sz w:val="20"/>
                <w:szCs w:val="20"/>
              </w:rPr>
              <w:t xml:space="preserve">dinâmica</w:t>
            </w:r>
            <w:r>
              <w:rPr>
                <w:sz w:val="20"/>
                <w:szCs w:val="20"/>
              </w:rPr>
              <w:t xml:space="preserve"> lembra que o problema evolui no tempo (BELLMAN, 1957).</w:t>
            </w:r>
          </w:p>
        </w:tc>
      </w:tr>
    </w:tbl>
    <w:p>
      <w:pPr>
        <w:spacing w:after="140" w:line="120"/>
      </w:pPr>
    </w:p>
    <w:p>
      <w:pPr>
        <w:pStyle w:val="Heading4"/>
        <w:keepNext/>
      </w:pPr>
      <w:r>
        <w:t xml:space="preserve">4.1.1 Para que serve se quase nunca temos o MDP?</w:t>
      </w:r>
    </w:p>
    <w:p>
      <w:pPr>
        <w:spacing w:after="120" w:line="300"/>
        <w:jc w:val="left"/>
      </w:pPr>
      <w:r>
        <w:rPr>
          <w:sz w:val="21"/>
          <w:szCs w:val="21"/>
        </w:rPr>
        <w:t xml:space="preserve">É uma pergunta justa. Há três razões para estudar a PD:</w:t>
      </w:r>
    </w:p>
    <w:p>
      <w:pPr>
        <w:pStyle w:val="ListParagraph"/>
        <w:numPr>
          <w:ilvl w:val="0"/>
          <w:numId w:val="11"/>
        </w:numPr>
        <w:spacing w:after="70" w:line="288"/>
      </w:pPr>
      <w:r>
        <w:rPr>
          <w:b/>
          <w:bCs/>
          <w:sz w:val="21"/>
          <w:szCs w:val="21"/>
        </w:rPr>
        <w:t xml:space="preserve">Fundamento:</w:t>
      </w:r>
      <w:r>
        <w:rPr>
          <w:sz w:val="21"/>
          <w:szCs w:val="21"/>
        </w:rPr>
        <w:t xml:space="preserve"> todos os algoritmos de AR podem ser vistos como </w:t>
      </w:r>
      <w:r>
        <w:rPr>
          <w:b/>
          <w:bCs/>
          <w:sz w:val="21"/>
          <w:szCs w:val="21"/>
        </w:rPr>
        <w:t xml:space="preserve">aproximações</w:t>
      </w:r>
      <w:r>
        <w:rPr>
          <w:sz w:val="21"/>
          <w:szCs w:val="21"/>
        </w:rPr>
        <w:t xml:space="preserve"> da PD, que funcionam sem o modelo (SUTTON; BARTO, 2018).</w:t>
      </w:r>
    </w:p>
    <w:p>
      <w:pPr>
        <w:pStyle w:val="ListParagraph"/>
        <w:numPr>
          <w:ilvl w:val="0"/>
          <w:numId w:val="11"/>
        </w:numPr>
        <w:spacing w:after="70" w:line="288"/>
      </w:pPr>
      <w:r>
        <w:rPr>
          <w:b/>
          <w:bCs/>
          <w:sz w:val="21"/>
          <w:szCs w:val="21"/>
        </w:rPr>
        <w:t xml:space="preserve">Uso direto:</w:t>
      </w:r>
      <w:r>
        <w:rPr>
          <w:sz w:val="21"/>
          <w:szCs w:val="21"/>
        </w:rPr>
        <w:t xml:space="preserve"> em problemas com modelo conhecido (logística, estoques, jogos pequenos), a PD é a ferramenta certa (BERTSEKAS, 2017).</w:t>
      </w:r>
    </w:p>
    <w:p>
      <w:pPr>
        <w:pStyle w:val="ListParagraph"/>
        <w:numPr>
          <w:ilvl w:val="0"/>
          <w:numId w:val="11"/>
        </w:numPr>
        <w:spacing w:after="70" w:line="288"/>
      </w:pPr>
      <w:r>
        <w:rPr>
          <w:b/>
          <w:bCs/>
          <w:sz w:val="21"/>
          <w:szCs w:val="21"/>
        </w:rPr>
        <w:t xml:space="preserve">Modelos aprendidos:</w:t>
      </w:r>
      <w:r>
        <w:rPr>
          <w:sz w:val="21"/>
          <w:szCs w:val="21"/>
        </w:rPr>
        <w:t xml:space="preserve"> podemos </w:t>
      </w:r>
      <w:r>
        <w:rPr>
          <w:b/>
          <w:bCs/>
          <w:sz w:val="21"/>
          <w:szCs w:val="21"/>
        </w:rPr>
        <w:t xml:space="preserve">estimar</w:t>
      </w:r>
      <w:r>
        <w:rPr>
          <w:sz w:val="21"/>
          <w:szCs w:val="21"/>
        </w:rPr>
        <w:t xml:space="preserve"> o modelo a partir de dados e depois aplicar a PD, como faremos com o CartPole.</w:t>
      </w:r>
    </w:p>
    <w:p>
      <w:pPr>
        <w:spacing w:after="60" w:line="120"/>
      </w:pPr>
    </w:p>
    <w:p>
      <w:pPr>
        <w:pStyle w:val="Heading3"/>
        <w:keepNext/>
      </w:pPr>
      <w:r>
        <w:t xml:space="preserve">4.2 Avaliação de política (predição)</w:t>
      </w:r>
    </w:p>
    <w:p>
      <w:pPr>
        <w:spacing w:after="120" w:line="300"/>
        <w:jc w:val="left"/>
      </w:pPr>
      <w:r>
        <w:rPr>
          <w:b/>
          <w:bCs/>
          <w:sz w:val="21"/>
          <w:szCs w:val="21"/>
        </w:rPr>
        <w:t xml:space="preserve">Pergunta:</w:t>
      </w:r>
      <w:r>
        <w:rPr>
          <w:sz w:val="21"/>
          <w:szCs w:val="21"/>
        </w:rPr>
        <w:t xml:space="preserve"> dada uma política π, qual o valor v_π(s) de cada estado?</w:t>
      </w:r>
    </w:p>
    <w:p>
      <w:pPr>
        <w:spacing w:after="120" w:line="300"/>
        <w:jc w:val="left"/>
      </w:pPr>
      <w:r>
        <w:rPr>
          <w:sz w:val="21"/>
          <w:szCs w:val="21"/>
        </w:rPr>
        <w:t xml:space="preserve">Do Capítulo 3, sabemos que v_π satisfaz a equação de Bellman. A PD a transforma numa </w:t>
      </w:r>
      <w:r>
        <w:rPr>
          <w:b/>
          <w:bCs/>
          <w:sz w:val="21"/>
          <w:szCs w:val="21"/>
        </w:rPr>
        <w:t xml:space="preserve">regra de atualização</w:t>
      </w:r>
      <w:r>
        <w:rPr>
          <w:sz w:val="21"/>
          <w:szCs w:val="21"/>
        </w:rPr>
        <w:t xml:space="preserve">: começamos com um palpite qualquer (por exemplo, zeros) e </w:t>
      </w:r>
      <w:r>
        <w:rPr>
          <w:b/>
          <w:bCs/>
          <w:sz w:val="21"/>
          <w:szCs w:val="21"/>
        </w:rPr>
        <w:t xml:space="preserve">repetimos</w:t>
      </w:r>
      <w:r>
        <w:rPr>
          <w:sz w:val="21"/>
          <w:szCs w:val="21"/>
        </w:rPr>
        <w:t xml:space="preserv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V</w:t>
      </w:r>
      <w:r>
        <w:rPr>
          <w:rFonts w:ascii="Cambria Math" w:cs="Cambria Math" w:eastAsia="Cambria Math" w:hAnsi="Cambria Math"/>
          <w:color w:val="312E81"/>
          <w:sz w:val="23"/>
          <w:szCs w:val="23"/>
          <w:vertAlign w:val="subscript"/>
        </w:rPr>
        <w:t xml:space="preserve">k+1</w:t>
      </w:r>
      <w:r>
        <w:rPr>
          <w:rFonts w:ascii="Cambria Math" w:cs="Cambria Math" w:eastAsia="Cambria Math" w:hAnsi="Cambria Math"/>
          <w:color w:val="312E81"/>
          <w:sz w:val="23"/>
          <w:szCs w:val="23"/>
        </w:rPr>
        <w:t xml:space="preserve">(s) = Σ</w:t>
      </w:r>
      <w:r>
        <w:rPr>
          <w:rFonts w:ascii="Cambria Math" w:cs="Cambria Math" w:eastAsia="Cambria Math" w:hAnsi="Cambria Math"/>
          <w:color w:val="312E81"/>
          <w:sz w:val="23"/>
          <w:szCs w:val="23"/>
          <w:vertAlign w:val="subscript"/>
        </w:rPr>
        <w:t xml:space="preserve">a</w:t>
      </w:r>
      <w:r>
        <w:rPr>
          <w:rFonts w:ascii="Cambria Math" w:cs="Cambria Math" w:eastAsia="Cambria Math" w:hAnsi="Cambria Math"/>
          <w:color w:val="312E81"/>
          <w:sz w:val="23"/>
          <w:szCs w:val="23"/>
        </w:rPr>
        <w:t xml:space="preserve"> π(a | s) Σ</w:t>
      </w:r>
      <w:r>
        <w:rPr>
          <w:rFonts w:ascii="Cambria Math" w:cs="Cambria Math" w:eastAsia="Cambria Math" w:hAnsi="Cambria Math"/>
          <w:color w:val="312E81"/>
          <w:sz w:val="23"/>
          <w:szCs w:val="23"/>
          <w:vertAlign w:val="subscript"/>
        </w:rPr>
        <w:t xml:space="preserve">s′, r</w:t>
      </w:r>
      <w:r>
        <w:rPr>
          <w:rFonts w:ascii="Cambria Math" w:cs="Cambria Math" w:eastAsia="Cambria Math" w:hAnsi="Cambria Math"/>
          <w:color w:val="312E81"/>
          <w:sz w:val="23"/>
          <w:szCs w:val="23"/>
        </w:rPr>
        <w:t xml:space="preserve"> p(s′, r | s, a) [ r + γ V</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(s′) ]</w:t>
      </w:r>
    </w:p>
    <w:p>
      <w:pPr>
        <w:spacing w:after="120" w:line="300"/>
        <w:jc w:val="left"/>
      </w:pPr>
      <w:r>
        <w:rPr>
          <w:i/>
          <w:iCs/>
          <w:sz w:val="21"/>
          <w:szCs w:val="21"/>
        </w:rPr>
        <w:t xml:space="preserve">Em palavras:</w:t>
      </w:r>
      <w:r>
        <w:rPr>
          <w:sz w:val="21"/>
          <w:szCs w:val="21"/>
        </w:rPr>
        <w:t xml:space="preserve"> "o novo valor de </w:t>
      </w:r>
      <w:r>
        <w:rPr>
          <w:i/>
          <w:iCs/>
          <w:sz w:val="21"/>
          <w:szCs w:val="21"/>
        </w:rPr>
        <w:t xml:space="preserve">s</w:t>
      </w:r>
      <w:r>
        <w:rPr>
          <w:sz w:val="21"/>
          <w:szCs w:val="21"/>
        </w:rPr>
        <w:t xml:space="preserve"> é a média de [recompensa + γ × valor </w:t>
      </w:r>
      <w:r>
        <w:rPr>
          <w:i/>
          <w:iCs/>
          <w:sz w:val="21"/>
          <w:szCs w:val="21"/>
        </w:rPr>
        <w:t xml:space="preserve">antigo</w:t>
      </w:r>
      <w:r>
        <w:rPr>
          <w:sz w:val="21"/>
          <w:szCs w:val="21"/>
        </w:rPr>
        <w:t xml:space="preserve"> do próximo estado]". Cada passada por todos os estados é uma </w:t>
      </w:r>
      <w:r>
        <w:rPr>
          <w:b/>
          <w:bCs/>
          <w:sz w:val="21"/>
          <w:szCs w:val="21"/>
        </w:rPr>
        <w:t xml:space="preserve">varredura</w:t>
      </w:r>
      <w:r>
        <w:rPr>
          <w:sz w:val="21"/>
          <w:szCs w:val="21"/>
        </w:rPr>
        <w:t xml:space="preserve"> (</w:t>
      </w:r>
      <w:r>
        <w:rPr>
          <w:i/>
          <w:iCs/>
          <w:sz w:val="21"/>
          <w:szCs w:val="21"/>
        </w:rPr>
        <w:t xml:space="preserve">sweep</w:t>
      </w:r>
      <w:r>
        <w:rPr>
          <w:sz w:val="21"/>
          <w:szCs w:val="21"/>
        </w:rPr>
        <w:t xml:space="preserve">). Com varreduras suficientes, </w:t>
      </w:r>
      <w:r>
        <w:rPr>
          <w:sz w:val="21"/>
          <w:szCs w:val="21"/>
        </w:rPr>
        <w:t xml:space="preserve">V</w:t>
      </w:r>
      <w:r>
        <w:rPr>
          <w:sz w:val="21"/>
          <w:szCs w:val="21"/>
          <w:vertAlign w:val="subscript"/>
        </w:rPr>
        <w:t xml:space="preserve">k</w:t>
      </w:r>
      <w:r>
        <w:rPr>
          <w:sz w:val="21"/>
          <w:szCs w:val="21"/>
        </w:rPr>
        <w:t xml:space="preserve"> converge para v_π.</w:t>
      </w:r>
    </w:p>
    <w:p>
      <w:pPr>
        <w:pStyle w:val="Heading4"/>
        <w:keepNext/>
      </w:pPr>
      <w:r>
        <w:t xml:space="preserve">4.2.1 O exemplo do gridworld</w:t>
      </w:r>
    </w:p>
    <w:p>
      <w:pPr>
        <w:spacing w:after="120" w:line="300"/>
        <w:jc w:val="left"/>
      </w:pPr>
      <w:r>
        <w:rPr>
          <w:sz w:val="21"/>
          <w:szCs w:val="21"/>
        </w:rPr>
        <w:t xml:space="preserve">Num tabuleiro 4×4, um agente precisa chegar a uma das duas casas ★ (cantos opostos). Cada passo custa </w:t>
      </w:r>
      <w:r>
        <w:rPr>
          <w:b/>
          <w:bCs/>
          <w:sz w:val="21"/>
          <w:szCs w:val="21"/>
        </w:rPr>
        <w:t xml:space="preserve">−1</w:t>
      </w:r>
      <w:r>
        <w:rPr>
          <w:sz w:val="21"/>
          <w:szCs w:val="21"/>
        </w:rPr>
        <w:t xml:space="preserve">. Ele pode ir para cima, baixo, esquerda e direita; se bater na parede, fica onde está. A política é </w:t>
      </w:r>
      <w:r>
        <w:rPr>
          <w:b/>
          <w:bCs/>
          <w:sz w:val="21"/>
          <w:szCs w:val="21"/>
        </w:rPr>
        <w:t xml:space="preserve">aleatória</w:t>
      </w:r>
      <w:r>
        <w:rPr>
          <w:sz w:val="21"/>
          <w:szCs w:val="21"/>
        </w:rPr>
        <w:t xml:space="preserve">: cada direção com 25%.</w:t>
      </w:r>
    </w:p>
    <w:p>
      <w:pPr>
        <w:spacing w:after="120" w:line="300"/>
        <w:jc w:val="left"/>
      </w:pPr>
      <w:r>
        <w:rPr>
          <w:sz w:val="21"/>
          <w:szCs w:val="21"/>
        </w:rPr>
        <w:t xml:space="preserve">Vamos calcular a mão a casa ao lado da ★ no canto superior esquerdo (chame-a de </w:t>
      </w:r>
      <w:r>
        <w:rPr>
          <w:i/>
          <w:iCs/>
          <w:sz w:val="21"/>
          <w:szCs w:val="21"/>
        </w:rPr>
        <w:t xml:space="preserve">s</w:t>
      </w:r>
      <w:r>
        <w:rPr>
          <w:sz w:val="21"/>
          <w:szCs w:val="21"/>
        </w:rPr>
        <w:t xml:space="preserve">):</w:t>
      </w:r>
    </w:p>
    <w:p>
      <w:pPr>
        <w:pStyle w:val="ListParagraph"/>
        <w:numPr>
          <w:ilvl w:val="0"/>
          <w:numId w:val="2"/>
        </w:numPr>
        <w:spacing w:after="70" w:line="288"/>
      </w:pPr>
      <w:r>
        <w:rPr>
          <w:b/>
          <w:bCs/>
          <w:sz w:val="21"/>
          <w:szCs w:val="21"/>
        </w:rPr>
        <w:t xml:space="preserve">Varredura 1:</w:t>
      </w:r>
      <w:r>
        <w:rPr>
          <w:sz w:val="21"/>
          <w:szCs w:val="21"/>
        </w:rPr>
        <w:t xml:space="preserve"> todos os estados valem 0, então V₁(s) = −1 + (0 + 0 + 0 + 0)/4 = </w:t>
      </w:r>
      <w:r>
        <w:rPr>
          <w:b/>
          <w:bCs/>
          <w:sz w:val="21"/>
          <w:szCs w:val="21"/>
        </w:rPr>
        <w:t xml:space="preserve">−1</w:t>
      </w:r>
      <w:r>
        <w:rPr>
          <w:sz w:val="21"/>
          <w:szCs w:val="21"/>
        </w:rPr>
        <w:t xml:space="preserve">.</w:t>
      </w:r>
    </w:p>
    <w:p>
      <w:pPr>
        <w:pStyle w:val="ListParagraph"/>
        <w:numPr>
          <w:ilvl w:val="0"/>
          <w:numId w:val="2"/>
        </w:numPr>
        <w:spacing w:after="70" w:line="288"/>
      </w:pPr>
      <w:r>
        <w:rPr>
          <w:b/>
          <w:bCs/>
          <w:sz w:val="21"/>
          <w:szCs w:val="21"/>
        </w:rPr>
        <w:t xml:space="preserve">Varredura 2:</w:t>
      </w:r>
      <w:r>
        <w:rPr>
          <w:sz w:val="21"/>
          <w:szCs w:val="21"/>
        </w:rPr>
        <w:t xml:space="preserve"> os vizinhos de </w:t>
      </w:r>
      <w:r>
        <w:rPr>
          <w:i/>
          <w:iCs/>
          <w:sz w:val="21"/>
          <w:szCs w:val="21"/>
        </w:rPr>
        <w:t xml:space="preserve">s</w:t>
      </w:r>
      <w:r>
        <w:rPr>
          <w:sz w:val="21"/>
          <w:szCs w:val="21"/>
        </w:rPr>
        <w:t xml:space="preserve"> são: ela mesma (batendo na parede), a casa abaixo (−1), a ★ (0) e a casa à direita (−1). Então V₂(s) = −1 + (−1 − 1 + 0 − 1)/4 = −1 − 0,75 = </w:t>
      </w:r>
      <w:r>
        <w:rPr>
          <w:b/>
          <w:bCs/>
          <w:sz w:val="21"/>
          <w:szCs w:val="21"/>
        </w:rPr>
        <w:t xml:space="preserve">−1,75</w:t>
      </w:r>
      <w:r>
        <w:rPr>
          <w:sz w:val="21"/>
          <w:szCs w:val="21"/>
        </w:rPr>
        <w:t xml:space="preserve">.</w:t>
      </w:r>
    </w:p>
    <w:p>
      <w:pPr>
        <w:spacing w:after="60" w:line="120"/>
      </w:pPr>
    </w:p>
    <w:p>
      <w:pPr>
        <w:keepNext/>
        <w:spacing w:after="60" w:before="120"/>
        <w:jc w:val="center"/>
      </w:pPr>
      <w:r>
        <w:drawing>
          <wp:inline distT="0" distB="0" distL="0" distR="0">
            <wp:extent cx="5715000" cy="3733800"/>
            <wp:effectExtent t="0" r="0" b="0" l="0"/>
            <wp:docPr id="1" name="f4_avaliacao" descr="Figura 4.1 — Avaliação iterativa da política aleatória. Em k = ∞ os valores indicam quantos passos, em média, o agente leva para chegar a uma ★; as setas mostram a política gulosa em relação a esses valores." title="f4_avalia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715000" cy="3733800"/>
                    </a:xfrm>
                    <a:prstGeom prst="rect">
                      <a:avLst/>
                    </a:prstGeom>
                  </pic:spPr>
                </pic:pic>
              </a:graphicData>
            </a:graphic>
          </wp:inline>
        </w:drawing>
      </w:r>
    </w:p>
    <w:p>
      <w:pPr>
        <w:spacing w:after="200"/>
        <w:jc w:val="center"/>
      </w:pPr>
      <w:r>
        <w:rPr>
          <w:i/>
          <w:iCs/>
          <w:color w:val="6B7280"/>
          <w:sz w:val="17"/>
          <w:szCs w:val="17"/>
        </w:rPr>
        <w:t xml:space="preserve">Figura 4.1 — Avaliação iterativa da política aleatória. Em k = ∞ os valores indicam quantos passos, em média, o agente leva para chegar a uma ★; as setas mostram a política gulosa em relação a esses valores.</w:t>
      </w:r>
    </w:p>
    <w:p>
      <w:pPr>
        <w:spacing w:after="120" w:line="300"/>
        <w:jc w:val="left"/>
      </w:pPr>
      <w:r>
        <w:rPr>
          <w:sz w:val="21"/>
          <w:szCs w:val="21"/>
        </w:rPr>
        <w:t xml:space="preserve">Note que a </w:t>
      </w:r>
      <w:r>
        <w:rPr>
          <w:b/>
          <w:bCs/>
          <w:sz w:val="21"/>
          <w:szCs w:val="21"/>
        </w:rPr>
        <w:t xml:space="preserve">informação sobre onde está o destino se propaga</w:t>
      </w:r>
      <w:r>
        <w:rPr>
          <w:sz w:val="21"/>
          <w:szCs w:val="21"/>
        </w:rPr>
        <w:t xml:space="preserve"> a cada varredura, como uma onda saindo dos cantos.</w:t>
      </w:r>
    </w:p>
    <w:p>
      <w:pPr>
        <w:pStyle w:val="Heading3"/>
        <w:keepNext/>
      </w:pPr>
      <w:r>
        <w:t xml:space="preserve">4.3 Melhoria de política</w:t>
      </w:r>
    </w:p>
    <w:p>
      <w:pPr>
        <w:spacing w:after="120" w:line="300"/>
        <w:jc w:val="left"/>
      </w:pPr>
      <w:r>
        <w:rPr>
          <w:sz w:val="21"/>
          <w:szCs w:val="21"/>
        </w:rPr>
        <w:t xml:space="preserve">Sabendo v_π, podemos </w:t>
      </w:r>
      <w:r>
        <w:rPr>
          <w:b/>
          <w:bCs/>
          <w:sz w:val="21"/>
          <w:szCs w:val="21"/>
        </w:rPr>
        <w:t xml:space="preserve">melhorar</w:t>
      </w:r>
      <w:r>
        <w:rPr>
          <w:sz w:val="21"/>
          <w:szCs w:val="21"/>
        </w:rPr>
        <w:t xml:space="preserve"> a política? Sim! Em cada estado, olhamos o valor q de cada ação e escolhemos a </w:t>
      </w:r>
      <w:r>
        <w:rPr>
          <w:b/>
          <w:bCs/>
          <w:sz w:val="21"/>
          <w:szCs w:val="21"/>
        </w:rPr>
        <w:t xml:space="preserve">melhor</w:t>
      </w:r>
      <w:r>
        <w:rPr>
          <w:sz w:val="21"/>
          <w:szCs w:val="21"/>
        </w:rPr>
        <w:t xml:space="preserve">. Essa nova política se chama </w:t>
      </w:r>
      <w:r>
        <w:rPr>
          <w:b/>
          <w:bCs/>
          <w:sz w:val="21"/>
          <w:szCs w:val="21"/>
        </w:rPr>
        <w:t xml:space="preserve">gulosa em relação a v_π</w:t>
      </w:r>
      <w:r>
        <w:rPr>
          <w:sz w:val="21"/>
          <w:szCs w:val="21"/>
        </w:rPr>
        <w:t xml:space="preserv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π′(s) = argmax</w:t>
      </w:r>
      <w:r>
        <w:rPr>
          <w:rFonts w:ascii="Cambria Math" w:cs="Cambria Math" w:eastAsia="Cambria Math" w:hAnsi="Cambria Math"/>
          <w:color w:val="312E81"/>
          <w:sz w:val="23"/>
          <w:szCs w:val="23"/>
          <w:vertAlign w:val="subscript"/>
        </w:rPr>
        <w:t xml:space="preserve">a</w:t>
      </w:r>
      <w:r>
        <w:rPr>
          <w:rFonts w:ascii="Cambria Math" w:cs="Cambria Math" w:eastAsia="Cambria Math" w:hAnsi="Cambria Math"/>
          <w:color w:val="312E81"/>
          <w:sz w:val="23"/>
          <w:szCs w:val="23"/>
        </w:rPr>
        <w:t xml:space="preserve"> Σ</w:t>
      </w:r>
      <w:r>
        <w:rPr>
          <w:rFonts w:ascii="Cambria Math" w:cs="Cambria Math" w:eastAsia="Cambria Math" w:hAnsi="Cambria Math"/>
          <w:color w:val="312E81"/>
          <w:sz w:val="23"/>
          <w:szCs w:val="23"/>
          <w:vertAlign w:val="subscript"/>
        </w:rPr>
        <w:t xml:space="preserve">s′, r</w:t>
      </w:r>
      <w:r>
        <w:rPr>
          <w:rFonts w:ascii="Cambria Math" w:cs="Cambria Math" w:eastAsia="Cambria Math" w:hAnsi="Cambria Math"/>
          <w:color w:val="312E81"/>
          <w:sz w:val="23"/>
          <w:szCs w:val="23"/>
        </w:rPr>
        <w:t xml:space="preserve"> p(s′, r | s, a) [ r + γ v</w:t>
      </w:r>
      <w:r>
        <w:rPr>
          <w:rFonts w:ascii="Cambria Math" w:cs="Cambria Math" w:eastAsia="Cambria Math" w:hAnsi="Cambria Math"/>
          <w:color w:val="312E81"/>
          <w:sz w:val="23"/>
          <w:szCs w:val="23"/>
          <w:vertAlign w:val="subscript"/>
        </w:rPr>
        <w:t xml:space="preserve">π</w:t>
      </w:r>
      <w:r>
        <w:rPr>
          <w:rFonts w:ascii="Cambria Math" w:cs="Cambria Math" w:eastAsia="Cambria Math" w:hAnsi="Cambria Math"/>
          <w:color w:val="312E81"/>
          <w:sz w:val="23"/>
          <w:szCs w:val="23"/>
        </w:rPr>
        <w:t xml:space="preserve">(s′) ]</w:t>
      </w:r>
    </w:p>
    <w:p>
      <w:pPr>
        <w:spacing w:after="120" w:line="300"/>
        <w:jc w:val="left"/>
      </w:pPr>
      <w:r>
        <w:rPr>
          <w:sz w:val="21"/>
          <w:szCs w:val="21"/>
        </w:rPr>
        <w:t xml:space="preserve">O </w:t>
      </w:r>
      <w:r>
        <w:rPr>
          <w:b/>
          <w:bCs/>
          <w:sz w:val="21"/>
          <w:szCs w:val="21"/>
        </w:rPr>
        <w:t xml:space="preserve">teorema da melhoria de política</w:t>
      </w:r>
      <w:r>
        <w:rPr>
          <w:sz w:val="21"/>
          <w:szCs w:val="21"/>
        </w:rPr>
        <w:t xml:space="preserve"> garante que π′ é </w:t>
      </w:r>
      <w:r>
        <w:rPr>
          <w:b/>
          <w:bCs/>
          <w:sz w:val="21"/>
          <w:szCs w:val="21"/>
        </w:rPr>
        <w:t xml:space="preserve">melhor ou igual</w:t>
      </w:r>
      <w:r>
        <w:rPr>
          <w:sz w:val="21"/>
          <w:szCs w:val="21"/>
        </w:rPr>
        <w:t xml:space="preserve"> a π em todos os estados (SUTTON; BARTO, 2018). Em palavras: se em cada estado eu escolhesse a melhor ação </w:t>
      </w:r>
      <w:r>
        <w:rPr>
          <w:i/>
          <w:iCs/>
          <w:sz w:val="21"/>
          <w:szCs w:val="21"/>
        </w:rPr>
        <w:t xml:space="preserve">uma vez</w:t>
      </w:r>
      <w:r>
        <w:rPr>
          <w:sz w:val="21"/>
          <w:szCs w:val="21"/>
        </w:rPr>
        <w:t xml:space="preserve"> e depois seguisse a política antiga, já ficaria melhor; então passar a escolher essa ação sempre só pode ajudar.</w:t>
      </w:r>
    </w:p>
    <w:p>
      <w:pPr>
        <w:spacing w:after="120" w:line="300"/>
        <w:jc w:val="left"/>
      </w:pPr>
      <w:r>
        <w:rPr>
          <w:sz w:val="21"/>
          <w:szCs w:val="21"/>
        </w:rPr>
        <w:t xml:space="preserve">No gridworld, uma única melhoria a partir da política aleatória já gera a política ótima (as setas da Figura 4.1).</w:t>
      </w:r>
    </w:p>
    <w:p>
      <w:pPr>
        <w:pStyle w:val="Heading3"/>
        <w:keepNext/>
      </w:pPr>
      <w:r>
        <w:t xml:space="preserve">4.4 Iteração de política</w:t>
      </w:r>
    </w:p>
    <w:p>
      <w:pPr>
        <w:spacing w:after="120" w:line="300"/>
        <w:jc w:val="left"/>
      </w:pPr>
      <w:r>
        <w:rPr>
          <w:sz w:val="21"/>
          <w:szCs w:val="21"/>
        </w:rPr>
        <w:t xml:space="preserve">Combinando as duas ideias, obtemos o algoritmo de </w:t>
      </w:r>
      <w:r>
        <w:rPr>
          <w:b/>
          <w:bCs/>
          <w:sz w:val="21"/>
          <w:szCs w:val="21"/>
        </w:rPr>
        <w:t xml:space="preserve">iteração de política</w:t>
      </w:r>
      <w:r>
        <w:rPr>
          <w:sz w:val="21"/>
          <w:szCs w:val="21"/>
        </w:rPr>
        <w:t xml:space="preserve"> (</w:t>
      </w:r>
      <w:r>
        <w:rPr>
          <w:i/>
          <w:iCs/>
          <w:sz w:val="21"/>
          <w:szCs w:val="21"/>
        </w:rPr>
        <w:t xml:space="preserve">policy iteration</w:t>
      </w:r>
      <w:r>
        <w:rPr>
          <w:sz w:val="21"/>
          <w:szCs w:val="21"/>
        </w:rPr>
        <w:t xml:space="preserve">), cuja origem remonta a Howard (1960):</w:t>
      </w:r>
    </w:p>
    <w:p>
      <w:pPr>
        <w:pStyle w:val="ListParagraph"/>
        <w:numPr>
          <w:ilvl w:val="0"/>
          <w:numId w:val="12"/>
        </w:numPr>
        <w:spacing w:after="70" w:line="288"/>
      </w:pPr>
      <w:r>
        <w:rPr>
          <w:b/>
          <w:bCs/>
          <w:sz w:val="21"/>
          <w:szCs w:val="21"/>
        </w:rPr>
        <w:t xml:space="preserve">Inicialize</w:t>
      </w:r>
      <w:r>
        <w:rPr>
          <w:sz w:val="21"/>
          <w:szCs w:val="21"/>
        </w:rPr>
        <w:t xml:space="preserve"> uma política qualquer.</w:t>
      </w:r>
    </w:p>
    <w:p>
      <w:pPr>
        <w:pStyle w:val="ListParagraph"/>
        <w:numPr>
          <w:ilvl w:val="0"/>
          <w:numId w:val="12"/>
        </w:numPr>
        <w:spacing w:after="70" w:line="288"/>
      </w:pPr>
      <w:r>
        <w:rPr>
          <w:b/>
          <w:bCs/>
          <w:sz w:val="21"/>
          <w:szCs w:val="21"/>
        </w:rPr>
        <w:t xml:space="preserve">Avalie</w:t>
      </w:r>
      <w:r>
        <w:rPr>
          <w:sz w:val="21"/>
          <w:szCs w:val="21"/>
        </w:rPr>
        <w:t xml:space="preserve"> a política: calcule v_π.</w:t>
      </w:r>
    </w:p>
    <w:p>
      <w:pPr>
        <w:pStyle w:val="ListParagraph"/>
        <w:numPr>
          <w:ilvl w:val="0"/>
          <w:numId w:val="12"/>
        </w:numPr>
        <w:spacing w:after="70" w:line="288"/>
      </w:pPr>
      <w:r>
        <w:rPr>
          <w:b/>
          <w:bCs/>
          <w:sz w:val="21"/>
          <w:szCs w:val="21"/>
        </w:rPr>
        <w:t xml:space="preserve">Melhore</w:t>
      </w:r>
      <w:r>
        <w:rPr>
          <w:sz w:val="21"/>
          <w:szCs w:val="21"/>
        </w:rPr>
        <w:t xml:space="preserve"> a política: torne-a gulosa em relação a v_π.</w:t>
      </w:r>
    </w:p>
    <w:p>
      <w:pPr>
        <w:pStyle w:val="ListParagraph"/>
        <w:numPr>
          <w:ilvl w:val="0"/>
          <w:numId w:val="12"/>
        </w:numPr>
        <w:spacing w:after="70" w:line="288"/>
      </w:pPr>
      <w:r>
        <w:rPr>
          <w:b/>
          <w:bCs/>
          <w:sz w:val="21"/>
          <w:szCs w:val="21"/>
        </w:rPr>
        <w:t xml:space="preserve">Repita</w:t>
      </w:r>
      <w:r>
        <w:rPr>
          <w:sz w:val="21"/>
          <w:szCs w:val="21"/>
        </w:rPr>
        <w:t xml:space="preserve"> 2 e 3 até a política parar de mudar.</w:t>
      </w:r>
    </w:p>
    <w:p>
      <w:pPr>
        <w:spacing w:after="60" w:line="120"/>
      </w:pPr>
    </w:p>
    <w:p>
      <w:pPr>
        <w:spacing w:after="120" w:line="300"/>
        <w:jc w:val="left"/>
      </w:pPr>
      <w:r>
        <w:rPr>
          <w:sz w:val="21"/>
          <w:szCs w:val="21"/>
        </w:rPr>
        <w:t xml:space="preserve">Como o número de políticas é finito e cada passo melhora (ou mantém) a política, o algoritmo </w:t>
      </w:r>
      <w:r>
        <w:rPr>
          <w:b/>
          <w:bCs/>
          <w:sz w:val="21"/>
          <w:szCs w:val="21"/>
        </w:rPr>
        <w:t xml:space="preserve">termina</w:t>
      </w:r>
      <w:r>
        <w:rPr>
          <w:sz w:val="21"/>
          <w:szCs w:val="21"/>
        </w:rPr>
        <w:t xml:space="preserve"> na política ótima. Costuma convergir em </w:t>
      </w:r>
      <w:r>
        <w:rPr>
          <w:b/>
          <w:bCs/>
          <w:sz w:val="21"/>
          <w:szCs w:val="21"/>
        </w:rPr>
        <w:t xml:space="preserve">poucas iterações externas</w:t>
      </w:r>
      <w:r>
        <w:rPr>
          <w:sz w:val="21"/>
          <w:szCs w:val="21"/>
        </w:rPr>
        <w:t xml:space="preserve">, mesmo que cada avaliação exija várias varreduras.</w:t>
      </w:r>
    </w:p>
    <w:p>
      <w:pPr>
        <w:pStyle w:val="Heading3"/>
        <w:keepNext/>
      </w:pPr>
      <w:r>
        <w:t xml:space="preserve">4.5 Iteração de valor</w:t>
      </w:r>
    </w:p>
    <w:p>
      <w:pPr>
        <w:spacing w:after="120" w:line="300"/>
        <w:jc w:val="left"/>
      </w:pPr>
      <w:r>
        <w:rPr>
          <w:sz w:val="21"/>
          <w:szCs w:val="21"/>
        </w:rPr>
        <w:t xml:space="preserve">Avaliar a política até convergir pode ser desperdício: logo depois vamos mudá-la! A </w:t>
      </w:r>
      <w:r>
        <w:rPr>
          <w:b/>
          <w:bCs/>
          <w:sz w:val="21"/>
          <w:szCs w:val="21"/>
        </w:rPr>
        <w:t xml:space="preserve">iteração de valor</w:t>
      </w:r>
      <w:r>
        <w:rPr>
          <w:sz w:val="21"/>
          <w:szCs w:val="21"/>
        </w:rPr>
        <w:t xml:space="preserve"> (</w:t>
      </w:r>
      <w:r>
        <w:rPr>
          <w:i/>
          <w:iCs/>
          <w:sz w:val="21"/>
          <w:szCs w:val="21"/>
        </w:rPr>
        <w:t xml:space="preserve">value iteration</w:t>
      </w:r>
      <w:r>
        <w:rPr>
          <w:sz w:val="21"/>
          <w:szCs w:val="21"/>
        </w:rPr>
        <w:t xml:space="preserve">) faz </w:t>
      </w:r>
      <w:r>
        <w:rPr>
          <w:b/>
          <w:bCs/>
          <w:sz w:val="21"/>
          <w:szCs w:val="21"/>
        </w:rPr>
        <w:t xml:space="preserve">uma única varredura de avaliação</w:t>
      </w:r>
      <w:r>
        <w:rPr>
          <w:sz w:val="21"/>
          <w:szCs w:val="21"/>
        </w:rPr>
        <w:t xml:space="preserve"> e já incorpora a melhoria, usando a equação de otimalidade como regra de atualização:</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V</w:t>
      </w:r>
      <w:r>
        <w:rPr>
          <w:rFonts w:ascii="Cambria Math" w:cs="Cambria Math" w:eastAsia="Cambria Math" w:hAnsi="Cambria Math"/>
          <w:color w:val="312E81"/>
          <w:sz w:val="23"/>
          <w:szCs w:val="23"/>
          <w:vertAlign w:val="subscript"/>
        </w:rPr>
        <w:t xml:space="preserve">k+1</w:t>
      </w:r>
      <w:r>
        <w:rPr>
          <w:rFonts w:ascii="Cambria Math" w:cs="Cambria Math" w:eastAsia="Cambria Math" w:hAnsi="Cambria Math"/>
          <w:color w:val="312E81"/>
          <w:sz w:val="23"/>
          <w:szCs w:val="23"/>
        </w:rPr>
        <w:t xml:space="preserve">(s) = max</w:t>
      </w:r>
      <w:r>
        <w:rPr>
          <w:rFonts w:ascii="Cambria Math" w:cs="Cambria Math" w:eastAsia="Cambria Math" w:hAnsi="Cambria Math"/>
          <w:color w:val="312E81"/>
          <w:sz w:val="23"/>
          <w:szCs w:val="23"/>
          <w:vertAlign w:val="subscript"/>
        </w:rPr>
        <w:t xml:space="preserve">a</w:t>
      </w:r>
      <w:r>
        <w:rPr>
          <w:rFonts w:ascii="Cambria Math" w:cs="Cambria Math" w:eastAsia="Cambria Math" w:hAnsi="Cambria Math"/>
          <w:color w:val="312E81"/>
          <w:sz w:val="23"/>
          <w:szCs w:val="23"/>
        </w:rPr>
        <w:t xml:space="preserve"> Σ</w:t>
      </w:r>
      <w:r>
        <w:rPr>
          <w:rFonts w:ascii="Cambria Math" w:cs="Cambria Math" w:eastAsia="Cambria Math" w:hAnsi="Cambria Math"/>
          <w:color w:val="312E81"/>
          <w:sz w:val="23"/>
          <w:szCs w:val="23"/>
          <w:vertAlign w:val="subscript"/>
        </w:rPr>
        <w:t xml:space="preserve">s′, r</w:t>
      </w:r>
      <w:r>
        <w:rPr>
          <w:rFonts w:ascii="Cambria Math" w:cs="Cambria Math" w:eastAsia="Cambria Math" w:hAnsi="Cambria Math"/>
          <w:color w:val="312E81"/>
          <w:sz w:val="23"/>
          <w:szCs w:val="23"/>
        </w:rPr>
        <w:t xml:space="preserve"> p(s′, r | s, a) [ r + γ V</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(s′) ]</w:t>
      </w:r>
    </w:p>
    <w:p>
      <w:pPr>
        <w:spacing w:after="120" w:line="300"/>
        <w:jc w:val="left"/>
      </w:pPr>
      <w:r>
        <w:rPr>
          <w:i/>
          <w:iCs/>
          <w:sz w:val="21"/>
          <w:szCs w:val="21"/>
        </w:rPr>
        <w:t xml:space="preserve">Em palavras:</w:t>
      </w:r>
      <w:r>
        <w:rPr>
          <w:sz w:val="21"/>
          <w:szCs w:val="21"/>
        </w:rPr>
        <w:t xml:space="preserve"> "o novo valor de </w:t>
      </w:r>
      <w:r>
        <w:rPr>
          <w:i/>
          <w:iCs/>
          <w:sz w:val="21"/>
          <w:szCs w:val="21"/>
        </w:rPr>
        <w:t xml:space="preserve">s</w:t>
      </w:r>
      <w:r>
        <w:rPr>
          <w:sz w:val="21"/>
          <w:szCs w:val="21"/>
        </w:rPr>
        <w:t xml:space="preserve"> é o valor da melhor ação, calculado com os valores antigos". Quando as mudanças ficam abaixo de um limite pequeno θ, paramos e extraímos a política gulosa.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DICA  </w:t>
            </w:r>
            <w:r>
              <w:rPr>
                <w:b/>
                <w:bCs/>
                <w:color w:val="10B981"/>
                <w:sz w:val="22"/>
                <w:szCs w:val="22"/>
              </w:rPr>
              <w:t xml:space="preserve">Qual usar?</w:t>
            </w:r>
          </w:p>
          <w:p>
            <w:pPr>
              <w:pStyle w:val="ListParagraph"/>
              <w:numPr>
                <w:ilvl w:val="0"/>
                <w:numId w:val="2"/>
              </w:numPr>
              <w:spacing w:after="60" w:line="276"/>
            </w:pPr>
            <w:r>
              <w:rPr>
                <w:b/>
                <w:bCs/>
                <w:sz w:val="20"/>
                <w:szCs w:val="20"/>
              </w:rPr>
              <w:t xml:space="preserve">Iteração de política:</w:t>
            </w:r>
            <w:r>
              <w:rPr>
                <w:sz w:val="20"/>
                <w:szCs w:val="20"/>
              </w:rPr>
              <w:t xml:space="preserve"> poucas iterações externas, cada uma custosa.</w:t>
            </w:r>
          </w:p>
          <w:p>
            <w:pPr>
              <w:pStyle w:val="ListParagraph"/>
              <w:numPr>
                <w:ilvl w:val="0"/>
                <w:numId w:val="2"/>
              </w:numPr>
              <w:spacing w:after="60" w:line="276"/>
            </w:pPr>
            <w:r>
              <w:rPr>
                <w:b/>
                <w:bCs/>
                <w:sz w:val="20"/>
                <w:szCs w:val="20"/>
              </w:rPr>
              <w:t xml:space="preserve">Iteração de valor:</w:t>
            </w:r>
            <w:r>
              <w:rPr>
                <w:sz w:val="20"/>
                <w:szCs w:val="20"/>
              </w:rPr>
              <w:t xml:space="preserve"> muitas iterações, cada uma barata.</w:t>
            </w:r>
          </w:p>
          <w:p>
            <w:pPr>
              <w:spacing w:after="80" w:line="280"/>
            </w:pPr>
            <w:r>
              <w:rPr>
                <w:sz w:val="20"/>
                <w:szCs w:val="20"/>
              </w:rPr>
              <w:t xml:space="preserve">Na prática, ambas funcionam bem; a de valor é mais simples de programar.</w:t>
            </w:r>
          </w:p>
        </w:tc>
      </w:tr>
    </w:tbl>
    <w:p>
      <w:pPr>
        <w:spacing w:after="140" w:line="120"/>
      </w:pPr>
    </w:p>
    <w:p>
      <w:pPr>
        <w:pStyle w:val="Heading3"/>
        <w:keepNext/>
      </w:pPr>
      <w:r>
        <w:t xml:space="preserve">4.6 Iteração de política generalizada</w:t>
      </w:r>
    </w:p>
    <w:p>
      <w:pPr>
        <w:spacing w:after="120" w:line="300"/>
        <w:jc w:val="left"/>
      </w:pPr>
      <w:r>
        <w:rPr>
          <w:sz w:val="21"/>
          <w:szCs w:val="21"/>
        </w:rPr>
        <w:t xml:space="preserve">Há um padrão por trás de tudo: duas forças em ciclo.</w:t>
      </w:r>
    </w:p>
    <w:p>
      <w:pPr>
        <w:pStyle w:val="ListParagraph"/>
        <w:numPr>
          <w:ilvl w:val="0"/>
          <w:numId w:val="2"/>
        </w:numPr>
        <w:spacing w:after="70" w:line="288"/>
      </w:pPr>
      <w:r>
        <w:rPr>
          <w:b/>
          <w:bCs/>
          <w:sz w:val="21"/>
          <w:szCs w:val="21"/>
        </w:rPr>
        <w:t xml:space="preserve">Avaliação:</w:t>
      </w:r>
      <w:r>
        <w:rPr>
          <w:sz w:val="21"/>
          <w:szCs w:val="21"/>
        </w:rPr>
        <w:t xml:space="preserve"> deixa os valores </w:t>
      </w:r>
      <w:r>
        <w:rPr>
          <w:b/>
          <w:bCs/>
          <w:sz w:val="21"/>
          <w:szCs w:val="21"/>
        </w:rPr>
        <w:t xml:space="preserve">consistentes com a política</w:t>
      </w:r>
      <w:r>
        <w:rPr>
          <w:sz w:val="21"/>
          <w:szCs w:val="21"/>
        </w:rPr>
        <w:t xml:space="preserve">.</w:t>
      </w:r>
    </w:p>
    <w:p>
      <w:pPr>
        <w:pStyle w:val="ListParagraph"/>
        <w:numPr>
          <w:ilvl w:val="0"/>
          <w:numId w:val="2"/>
        </w:numPr>
        <w:spacing w:after="70" w:line="288"/>
      </w:pPr>
      <w:r>
        <w:rPr>
          <w:b/>
          <w:bCs/>
          <w:sz w:val="21"/>
          <w:szCs w:val="21"/>
        </w:rPr>
        <w:t xml:space="preserve">Melhoria:</w:t>
      </w:r>
      <w:r>
        <w:rPr>
          <w:sz w:val="21"/>
          <w:szCs w:val="21"/>
        </w:rPr>
        <w:t xml:space="preserve"> deixa a política </w:t>
      </w:r>
      <w:r>
        <w:rPr>
          <w:b/>
          <w:bCs/>
          <w:sz w:val="21"/>
          <w:szCs w:val="21"/>
        </w:rPr>
        <w:t xml:space="preserve">gulosa em relação aos valores</w:t>
      </w:r>
      <w:r>
        <w:rPr>
          <w:sz w:val="21"/>
          <w:szCs w:val="21"/>
        </w:rPr>
        <w:t xml:space="preserve">.</w:t>
      </w:r>
    </w:p>
    <w:p>
      <w:pPr>
        <w:spacing w:after="60" w:line="120"/>
      </w:pPr>
    </w:p>
    <w:p>
      <w:pPr>
        <w:spacing w:after="120" w:line="300"/>
        <w:jc w:val="left"/>
      </w:pPr>
      <w:r>
        <w:rPr>
          <w:sz w:val="21"/>
          <w:szCs w:val="21"/>
        </w:rPr>
        <w:t xml:space="preserve">Elas "puxam" em direções opostas, mas convergem a um ponto onde </w:t>
      </w:r>
      <w:r>
        <w:rPr>
          <w:b/>
          <w:bCs/>
          <w:sz w:val="21"/>
          <w:szCs w:val="21"/>
        </w:rPr>
        <w:t xml:space="preserve">ambas concordam</w:t>
      </w:r>
      <w:r>
        <w:rPr>
          <w:sz w:val="21"/>
          <w:szCs w:val="21"/>
        </w:rPr>
        <w:t xml:space="preserve">: v* e π</w:t>
      </w:r>
      <w:r>
        <w:rPr>
          <w:i/>
          <w:iCs/>
          <w:sz w:val="21"/>
          <w:szCs w:val="21"/>
        </w:rPr>
        <w:t xml:space="preserve">. Sutton e Barto (2018) chamam isso de </w:t>
      </w:r>
      <w:r>
        <w:rPr>
          <w:i/>
          <w:iCs/>
          <w:sz w:val="21"/>
          <w:szCs w:val="21"/>
        </w:rPr>
        <w:t xml:space="preserve">iteração de política generalizada</w:t>
      </w:r>
      <w:r>
        <w:rPr>
          <w:sz w:val="21"/>
          <w:szCs w:val="21"/>
        </w:rPr>
        <w:t xml:space="preserve">* (GPI). Quase todos os métodos de AR, de Monte Carlo ao PPO, seguem esse esquema.</w:t>
      </w:r>
    </w:p>
    <w:p>
      <w:pPr>
        <w:keepNext/>
        <w:spacing w:after="60" w:before="120"/>
        <w:jc w:val="center"/>
      </w:pPr>
      <w:r>
        <w:drawing>
          <wp:inline distT="0" distB="0" distL="0" distR="0">
            <wp:extent cx="5715000" cy="2505075"/>
            <wp:effectExtent t="0" r="0" b="0" l="0"/>
            <wp:docPr id="1" name="f4_gpi" descr="Figura 4.2 — GPI: a avaliação aproxima v de v_π; a melhoria torna π gulosa em relação a v. O processo termina quando ambas coincidem." title="f4_g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6B7280"/>
          <w:sz w:val="17"/>
          <w:szCs w:val="17"/>
        </w:rPr>
        <w:t xml:space="preserve">Figura 4.2 — GPI: a avaliação aproxima v de v_π; a melhoria torna π gulosa em relação a v. O processo termina quando ambas coincidem.</w:t>
      </w:r>
    </w:p>
    <w:p>
      <w:pPr>
        <w:pStyle w:val="Heading3"/>
        <w:keepNext/>
      </w:pPr>
      <w:r>
        <w:t xml:space="preserve">4.7 Bootstrapping e convergência</w:t>
      </w:r>
    </w:p>
    <w:p>
      <w:pPr>
        <w:spacing w:after="120" w:line="300"/>
        <w:jc w:val="left"/>
      </w:pPr>
      <w:r>
        <w:rPr>
          <w:sz w:val="21"/>
          <w:szCs w:val="21"/>
        </w:rPr>
        <w:t xml:space="preserve">Note que a atualização usa </w:t>
      </w:r>
      <w:r>
        <w:rPr>
          <w:b/>
          <w:bCs/>
          <w:sz w:val="21"/>
          <w:szCs w:val="21"/>
        </w:rPr>
        <w:t xml:space="preserve">estimativas</w:t>
      </w:r>
      <w:r>
        <w:rPr>
          <w:sz w:val="21"/>
          <w:szCs w:val="21"/>
        </w:rPr>
        <w:t xml:space="preserve"> (</w:t>
      </w:r>
      <w:r>
        <w:rPr>
          <w:sz w:val="21"/>
          <w:szCs w:val="21"/>
        </w:rPr>
        <w:t xml:space="preserve">V</w:t>
      </w:r>
      <w:r>
        <w:rPr>
          <w:sz w:val="21"/>
          <w:szCs w:val="21"/>
          <w:vertAlign w:val="subscript"/>
        </w:rPr>
        <w:t xml:space="preserve">k</w:t>
      </w:r>
      <w:r>
        <w:rPr>
          <w:sz w:val="21"/>
          <w:szCs w:val="21"/>
        </w:rPr>
        <w:t xml:space="preserve">(s′)) para melhorar </w:t>
      </w:r>
      <w:r>
        <w:rPr>
          <w:b/>
          <w:bCs/>
          <w:sz w:val="21"/>
          <w:szCs w:val="21"/>
        </w:rPr>
        <w:t xml:space="preserve">estimativas</w:t>
      </w:r>
      <w:r>
        <w:rPr>
          <w:sz w:val="21"/>
          <w:szCs w:val="21"/>
        </w:rPr>
        <w:t xml:space="preserve"> (</w:t>
      </w:r>
      <w:r>
        <w:rPr>
          <w:sz w:val="21"/>
          <w:szCs w:val="21"/>
        </w:rPr>
        <w:t xml:space="preserve">V</w:t>
      </w:r>
      <w:r>
        <w:rPr>
          <w:sz w:val="21"/>
          <w:szCs w:val="21"/>
          <w:vertAlign w:val="subscript"/>
        </w:rPr>
        <w:t xml:space="preserve">k+1</w:t>
      </w:r>
      <w:r>
        <w:rPr>
          <w:sz w:val="21"/>
          <w:szCs w:val="21"/>
        </w:rPr>
        <w:t xml:space="preserve">(s)). Isso é o </w:t>
      </w:r>
      <w:r>
        <w:rPr>
          <w:b/>
          <w:bCs/>
          <w:sz w:val="21"/>
          <w:szCs w:val="21"/>
        </w:rPr>
        <w:t xml:space="preserve">bootstrapping</w:t>
      </w:r>
      <w:r>
        <w:rPr>
          <w:sz w:val="21"/>
          <w:szCs w:val="21"/>
        </w:rPr>
        <w:t xml:space="preserve">: "levantar-se puxando os próprios cadarços". Parece circular, mas funciona porque cada atualização introduz </w:t>
      </w:r>
      <w:r>
        <w:rPr>
          <w:b/>
          <w:bCs/>
          <w:sz w:val="21"/>
          <w:szCs w:val="21"/>
        </w:rPr>
        <w:t xml:space="preserve">informação real</w:t>
      </w:r>
      <w:r>
        <w:rPr>
          <w:sz w:val="21"/>
          <w:szCs w:val="21"/>
        </w:rPr>
        <w:t xml:space="preserve"> (a recompensa r e a dinâmica p).</w:t>
      </w:r>
    </w:p>
    <w:p>
      <w:pPr>
        <w:spacing w:after="120" w:line="300"/>
        <w:jc w:val="left"/>
      </w:pPr>
      <w:r>
        <w:rPr>
          <w:sz w:val="21"/>
          <w:szCs w:val="21"/>
        </w:rPr>
        <w:t xml:space="preserve">A convergência é garantida: cada varredura reduz o erro máximo por um fator de pelo menos γ (a atualização é uma </w:t>
      </w:r>
      <w:r>
        <w:rPr>
          <w:b/>
          <w:bCs/>
          <w:sz w:val="21"/>
          <w:szCs w:val="21"/>
        </w:rPr>
        <w:t xml:space="preserve">contração</w:t>
      </w:r>
      <w:r>
        <w:rPr>
          <w:sz w:val="21"/>
          <w:szCs w:val="21"/>
        </w:rPr>
        <w:t xml:space="preserve">) (PUTERMAN, 1994; BERTSEKAS; TSITSIKLIS, 1996). Por isso, </w:t>
      </w:r>
      <w:r>
        <w:rPr>
          <w:b/>
          <w:bCs/>
          <w:sz w:val="21"/>
          <w:szCs w:val="21"/>
        </w:rPr>
        <w:t xml:space="preserve">quanto mais perto de 1 for o γ, mais lenta é a convergência</w:t>
      </w:r>
      <w:r>
        <w:rPr>
          <w:sz w:val="21"/>
          <w:szCs w:val="21"/>
        </w:rPr>
        <w:t xml:space="preserve">.</w:t>
      </w:r>
    </w:p>
    <w:p>
      <w:pPr>
        <w:keepNext/>
        <w:spacing w:after="60" w:before="120"/>
        <w:jc w:val="center"/>
      </w:pPr>
      <w:r>
        <w:drawing>
          <wp:inline distT="0" distB="0" distL="0" distR="0">
            <wp:extent cx="5715000" cy="2095500"/>
            <wp:effectExtent t="0" r="0" b="0" l="0"/>
            <wp:docPr id="1" name="f4_convergencia" descr="Figura 4.3 — O erro cai geometricamente a cada varredura (escala logarítmica). À direita, com γ maior, são necessárias mais varreduras." title="f4_converg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715000" cy="2095500"/>
                    </a:xfrm>
                    <a:prstGeom prst="rect">
                      <a:avLst/>
                    </a:prstGeom>
                  </pic:spPr>
                </pic:pic>
              </a:graphicData>
            </a:graphic>
          </wp:inline>
        </w:drawing>
      </w:r>
    </w:p>
    <w:p>
      <w:pPr>
        <w:spacing w:after="200"/>
        <w:jc w:val="center"/>
      </w:pPr>
      <w:r>
        <w:rPr>
          <w:i/>
          <w:iCs/>
          <w:color w:val="6B7280"/>
          <w:sz w:val="17"/>
          <w:szCs w:val="17"/>
        </w:rPr>
        <w:t xml:space="preserve">Figura 4.3 — O erro cai geometricamente a cada varredura (escala logarítmica). À direita, com γ maior, são necessárias mais varreduras.</w:t>
      </w:r>
    </w:p>
    <w:p>
      <w:pPr>
        <w:pStyle w:val="Heading4"/>
        <w:keepNext/>
      </w:pPr>
      <w:r>
        <w:t xml:space="preserve">4.7.1 Variantes</w:t>
      </w:r>
    </w:p>
    <w:p>
      <w:pPr>
        <w:pStyle w:val="ListParagraph"/>
        <w:numPr>
          <w:ilvl w:val="0"/>
          <w:numId w:val="2"/>
        </w:numPr>
        <w:spacing w:after="70" w:line="288"/>
      </w:pPr>
      <w:r>
        <w:rPr>
          <w:b/>
          <w:bCs/>
          <w:sz w:val="21"/>
          <w:szCs w:val="21"/>
        </w:rPr>
        <w:t xml:space="preserve">PD assíncrona:</w:t>
      </w:r>
      <w:r>
        <w:rPr>
          <w:sz w:val="21"/>
          <w:szCs w:val="21"/>
        </w:rPr>
        <w:t xml:space="preserve"> não precisa varrer todos os estados na mesma ordem. Pode atualizar um estado de cada vez, priorizando os mais relevantes. Ainda converge se todo estado for atualizado indefinidamente.</w:t>
      </w:r>
    </w:p>
    <w:p>
      <w:pPr>
        <w:pStyle w:val="ListParagraph"/>
        <w:numPr>
          <w:ilvl w:val="0"/>
          <w:numId w:val="2"/>
        </w:numPr>
        <w:spacing w:after="70" w:line="288"/>
      </w:pPr>
      <w:r>
        <w:rPr>
          <w:b/>
          <w:bCs/>
          <w:sz w:val="21"/>
          <w:szCs w:val="21"/>
        </w:rPr>
        <w:t xml:space="preserve">Atualização "no lugar" (in-place):</w:t>
      </w:r>
      <w:r>
        <w:rPr>
          <w:sz w:val="21"/>
          <w:szCs w:val="21"/>
        </w:rPr>
        <w:t xml:space="preserve"> usa os valores já atualizados na mesma varredura, acelerando a convergência.</w:t>
      </w:r>
    </w:p>
    <w:p>
      <w:pPr>
        <w:spacing w:after="60" w:line="120"/>
      </w:pPr>
    </w:p>
    <w:p>
      <w:pPr>
        <w:pStyle w:val="Heading3"/>
        <w:keepNext/>
      </w:pPr>
      <w:r>
        <w:t xml:space="preserve">4.8 Limites da programação dinâmica</w:t>
      </w:r>
    </w:p>
    <w:p>
      <w:pPr>
        <w:spacing w:after="120" w:line="300"/>
        <w:jc w:val="left"/>
      </w:pPr>
      <w:r>
        <w:rPr>
          <w:sz w:val="21"/>
          <w:szCs w:val="21"/>
        </w:rPr>
        <w:t xml:space="preserve">A PD é </w:t>
      </w:r>
      <w:r>
        <w:rPr>
          <w:b/>
          <w:bCs/>
          <w:sz w:val="21"/>
          <w:szCs w:val="21"/>
        </w:rPr>
        <w:t xml:space="preserve">eficiente em comparação com a busca direta</w:t>
      </w:r>
      <w:r>
        <w:rPr>
          <w:sz w:val="21"/>
          <w:szCs w:val="21"/>
        </w:rPr>
        <w:t xml:space="preserve"> entre políticas: cada varredura custa tempo proporcional ao número de pares estado-ação vezes o número de próximos estados possíveis, e o número de varreduras necessário é razoável. Mas ela esbarra em duas barreiras.</w:t>
      </w:r>
    </w:p>
    <w:p>
      <w:pPr>
        <w:pStyle w:val="ListParagraph"/>
        <w:numPr>
          <w:ilvl w:val="0"/>
          <w:numId w:val="13"/>
        </w:numPr>
        <w:spacing w:after="70" w:line="288"/>
      </w:pPr>
      <w:r>
        <w:rPr>
          <w:sz w:val="21"/>
          <w:szCs w:val="21"/>
        </w:rPr>
        <w:t xml:space="preserve">*</w:t>
      </w:r>
      <w:r>
        <w:rPr>
          <w:i/>
          <w:iCs/>
          <w:sz w:val="21"/>
          <w:szCs w:val="21"/>
        </w:rPr>
        <w:t xml:space="preserve">Exige o modelo </w:t>
      </w:r>
      <w:r>
        <w:rPr>
          <w:sz w:val="21"/>
          <w:szCs w:val="21"/>
        </w:rPr>
        <w:t xml:space="preserve">p</w:t>
      </w:r>
      <w:r>
        <w:rPr>
          <w:i/>
          <w:iCs/>
          <w:sz w:val="21"/>
          <w:szCs w:val="21"/>
        </w:rPr>
        <w:t xml:space="preserve">.</w:t>
      </w:r>
      <w:r>
        <w:rPr>
          <w:sz w:val="21"/>
          <w:szCs w:val="21"/>
        </w:rPr>
        <w:t xml:space="preserve">* Raramente o conhecemos.</w:t>
      </w:r>
    </w:p>
    <w:p>
      <w:pPr>
        <w:pStyle w:val="ListParagraph"/>
        <w:numPr>
          <w:ilvl w:val="0"/>
          <w:numId w:val="13"/>
        </w:numPr>
        <w:spacing w:after="70" w:line="288"/>
      </w:pPr>
      <w:r>
        <w:rPr>
          <w:b/>
          <w:bCs/>
          <w:sz w:val="21"/>
          <w:szCs w:val="21"/>
        </w:rPr>
        <w:t xml:space="preserve">Maldição da dimensionalidade</w:t>
      </w:r>
      <w:r>
        <w:rPr>
          <w:sz w:val="21"/>
          <w:szCs w:val="21"/>
        </w:rPr>
        <w:t xml:space="preserve"> (BELLMAN, 1957): o número de estados cresce </w:t>
      </w:r>
      <w:r>
        <w:rPr>
          <w:b/>
          <w:bCs/>
          <w:sz w:val="21"/>
          <w:szCs w:val="21"/>
        </w:rPr>
        <w:t xml:space="preserve">exponencialmente</w:t>
      </w:r>
      <w:r>
        <w:rPr>
          <w:sz w:val="21"/>
          <w:szCs w:val="21"/>
        </w:rPr>
        <w:t xml:space="preserve"> com o número de variáveis do estado. Com 10 variáveis, cada uma em 10 faixas, são 10¹⁰ estados.</w:t>
      </w:r>
    </w:p>
    <w:p>
      <w:pPr>
        <w:spacing w:after="60" w:line="120"/>
      </w:pPr>
    </w:p>
    <w:p>
      <w:pPr>
        <w:keepNext/>
        <w:spacing w:after="60" w:before="120"/>
        <w:jc w:val="center"/>
      </w:pPr>
      <w:r>
        <w:drawing>
          <wp:inline distT="0" distB="0" distL="0" distR="0">
            <wp:extent cx="5715000" cy="3124200"/>
            <wp:effectExtent t="0" r="0" b="0" l="0"/>
            <wp:docPr id="1" name="f4_maldicao" descr="Figura 4.4 — Número de estados cresce exponencialmente com as variáveis do estado. Acima de 1 bilhão, a tabela de valores não cabe na memória." title="f4_maldi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715000" cy="3124200"/>
                    </a:xfrm>
                    <a:prstGeom prst="rect">
                      <a:avLst/>
                    </a:prstGeom>
                  </pic:spPr>
                </pic:pic>
              </a:graphicData>
            </a:graphic>
          </wp:inline>
        </w:drawing>
      </w:r>
    </w:p>
    <w:p>
      <w:pPr>
        <w:spacing w:after="200"/>
        <w:jc w:val="center"/>
      </w:pPr>
      <w:r>
        <w:rPr>
          <w:i/>
          <w:iCs/>
          <w:color w:val="6B7280"/>
          <w:sz w:val="17"/>
          <w:szCs w:val="17"/>
        </w:rPr>
        <w:t xml:space="preserve">Figura 4.4 — Número de estados cresce exponencialmente com as variáveis do estado. Acima de 1 bilhão, a tabela de valores não cabe na memória.</w:t>
      </w:r>
    </w:p>
    <w:p>
      <w:pPr>
        <w:spacing w:after="120" w:line="300"/>
        <w:jc w:val="left"/>
      </w:pPr>
      <w:r>
        <w:rPr>
          <w:sz w:val="21"/>
          <w:szCs w:val="21"/>
        </w:rPr>
        <w:t xml:space="preserve">Os capítulos seguintes respondem a essas duas barreiras: </w:t>
      </w:r>
      <w:r>
        <w:rPr>
          <w:b/>
          <w:bCs/>
          <w:sz w:val="21"/>
          <w:szCs w:val="21"/>
        </w:rPr>
        <w:t xml:space="preserve">aprender sem o modelo</w:t>
      </w:r>
      <w:r>
        <w:rPr>
          <w:sz w:val="21"/>
          <w:szCs w:val="21"/>
        </w:rPr>
        <w:t xml:space="preserve"> (Capítulos 5 e 6) e </w:t>
      </w:r>
      <w:r>
        <w:rPr>
          <w:b/>
          <w:bCs/>
          <w:sz w:val="21"/>
          <w:szCs w:val="21"/>
        </w:rPr>
        <w:t xml:space="preserve">aproximar a função valor</w:t>
      </w:r>
      <w:r>
        <w:rPr>
          <w:sz w:val="21"/>
          <w:szCs w:val="21"/>
        </w:rPr>
        <w:t xml:space="preserve"> (Capítulos 7 a 10).</w:t>
      </w:r>
    </w:p>
    <w:p>
      <w:pPr>
        <w:pStyle w:val="Heading3"/>
        <w:keepNext/>
      </w:pPr>
      <w:r>
        <w:t xml:space="preserve">4.9 Mão na massa</w:t>
      </w:r>
    </w:p>
    <w:p>
      <w:pPr>
        <w:pStyle w:val="Heading4"/>
        <w:keepNext/>
      </w:pPr>
      <w:r>
        <w:t xml:space="preserve">4.9.1 Gridworld: avaliação, iteração de política e de valor</w:t>
      </w:r>
    </w:p>
    <w:p>
      <w:pPr>
        <w:spacing w:after="120" w:line="300"/>
        <w:jc w:val="left"/>
      </w:pPr>
      <w:r>
        <w:rPr>
          <w:sz w:val="21"/>
          <w:szCs w:val="21"/>
        </w:rPr>
        <w:t xml:space="preserve">Vamos implementar os três algoritmos em poucas linhas. As funções recebem as matrizes </w:t>
      </w:r>
      <w:r>
        <w:rPr>
          <w:rFonts w:ascii="Consolas" w:cs="Consolas" w:eastAsia="Consolas" w:hAnsi="Consolas"/>
          <w:color w:val="B91C1C"/>
          <w:sz w:val="19"/>
          <w:szCs w:val="19"/>
          <w:shd w:fill="F3F4F6" w:color="auto" w:val="clear"/>
        </w:rPr>
        <w:t xml:space="preserve">P[s, a, s']</w:t>
      </w:r>
      <w:r>
        <w:rPr>
          <w:sz w:val="21"/>
          <w:szCs w:val="21"/>
        </w:rPr>
        <w:t xml:space="preserve"> e </w:t>
      </w:r>
      <w:r>
        <w:rPr>
          <w:rFonts w:ascii="Consolas" w:cs="Consolas" w:eastAsia="Consolas" w:hAnsi="Consolas"/>
          <w:color w:val="B91C1C"/>
          <w:sz w:val="19"/>
          <w:szCs w:val="19"/>
          <w:shd w:fill="F3F4F6" w:color="auto" w:val="clear"/>
        </w:rPr>
        <w:t xml:space="preserve">R[s, a]</w:t>
      </w:r>
      <w:r>
        <w:rPr>
          <w:sz w:val="21"/>
          <w:szCs w:val="21"/>
        </w:rPr>
        <w:t xml:space="preserve"> do Capítulo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criar_grade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w:t>
            </w:r>
            <w:r>
              <w:rPr>
                <w:rFonts w:ascii="Consolas" w:cs="Consolas" w:eastAsia="Consolas" w:hAnsi="Consolas"/>
                <w:color w:val="B45309"/>
                <w:sz w:val="16"/>
                <w:szCs w:val="16"/>
              </w:rPr>
              <w:t xml:space="preserve">"Gridworld n×n: terminais nos cantos opostos; -1 por passo; ações 0=↑ 1=↓ 2=← 3=→."</w:t>
            </w:r>
            <w:r>
              <w:rPr>
                <w:rFonts w:ascii="Consolas" w:cs="Consolas" w:eastAsia="Consolas" w:hAnsi="Consolas"/>
                <w:color w:val="B45309"/>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ones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terminais</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nS</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terminais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continue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divmod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dj</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enumerate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i2, j2 = </w:t>
            </w:r>
            <w:r>
              <w:rPr>
                <w:rFonts w:ascii="Consolas" w:cs="Consolas" w:eastAsia="Consolas" w:hAnsi="Consolas"/>
                <w:b w:val="false"/>
                <w:bCs w:val="false"/>
                <w:color w:val="1F2937"/>
                <w:sz w:val="16"/>
                <w:szCs w:val="16"/>
              </w:rPr>
              <w:t xml:space="preserve">min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di</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min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dj</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i2 *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 j2] = </w:t>
            </w:r>
            <w:r>
              <w:rPr>
                <w:rFonts w:ascii="Consolas" w:cs="Consolas" w:eastAsia="Consolas" w:hAnsi="Consolas"/>
                <w:color w:val="0369A1"/>
                <w:sz w:val="16"/>
                <w:szCs w:val="16"/>
              </w:rPr>
              <w:t xml:space="preserve">1</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avaliar_politica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theta</w:t>
            </w:r>
            <w:r>
              <w:rPr>
                <w:rFonts w:ascii="Consolas" w:cs="Consolas" w:eastAsia="Consolas" w:hAnsi="Consolas"/>
                <w:color w:val="1F2937"/>
                <w:sz w:val="16"/>
                <w:szCs w:val="16"/>
              </w:rPr>
              <w:t xml:space="preserve">=1e-</w:t>
            </w:r>
            <w:r>
              <w:rPr>
                <w:rFonts w:ascii="Consolas" w:cs="Consolas" w:eastAsia="Consolas" w:hAnsi="Consolas"/>
                <w:color w:val="0369A1"/>
                <w:sz w:val="16"/>
                <w:szCs w:val="16"/>
              </w:rPr>
              <w:t xml:space="preserve">8</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100000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V_novo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einsum</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"sa,sa-&gt;s"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Bellman de expectativa</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delta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abs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V_novo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V_novo</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delta</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theta</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break</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iteracao_de_politica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shape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full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nA</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it</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avaliar_politica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k</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nova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zeros_like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nova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gulosa</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array_equal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nova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nova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iteracao_de_valor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theta</w:t>
            </w:r>
            <w:r>
              <w:rPr>
                <w:rFonts w:ascii="Consolas" w:cs="Consolas" w:eastAsia="Consolas" w:hAnsi="Consolas"/>
                <w:color w:val="1F2937"/>
                <w:sz w:val="16"/>
                <w:szCs w:val="16"/>
              </w:rPr>
              <w:t xml:space="preserve">=1e-</w:t>
            </w:r>
            <w:r>
              <w:rPr>
                <w:rFonts w:ascii="Consolas" w:cs="Consolas" w:eastAsia="Consolas" w:hAnsi="Consolas"/>
                <w:color w:val="0369A1"/>
                <w:sz w:val="16"/>
                <w:szCs w:val="16"/>
              </w:rPr>
              <w:t xml:space="preserve">8</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100000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V_novo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axis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Bellman de otimalidade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delta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abs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V_novo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V_novo</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delta</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theta</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break</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zeros_like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criar_grade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V_rand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avaliar_politica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full</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16</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0.25</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"Política aleatória: convergiu em {k} varreduras"</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V_rand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V_pi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pol_pi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n_ext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n_total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iteracao_de_politica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V_vi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pol_vi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n_var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iteracao_de_valor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"\nIteração de política: {n_ext} iterações externas ({n_total} varreduras no total)"</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"Iteração de valor: {n_var} varreduras"</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"Valores ótimos (negativo do nº mínimo de passos):"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V_vi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"Os dois métodos concordam?"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allclose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V_pi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V_vi</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a avaliação da política aleatória, com tolerância de 10⁻⁸, precisa de 342 varreduras para convergir, e os valores (−14, −20, −22...) dizem quantos passos, em média, o agente aleatório leva até um destino. Já a </w:t>
      </w:r>
      <w:r>
        <w:rPr>
          <w:b/>
          <w:bCs/>
          <w:sz w:val="21"/>
          <w:szCs w:val="21"/>
        </w:rPr>
        <w:t xml:space="preserve">iteração de valor</w:t>
      </w:r>
      <w:r>
        <w:rPr>
          <w:sz w:val="21"/>
          <w:szCs w:val="21"/>
        </w:rPr>
        <w:t xml:space="preserve"> encontra os valores ótimos em apenas 4 varreduras, e a </w:t>
      </w:r>
      <w:r>
        <w:rPr>
          <w:b/>
          <w:bCs/>
          <w:sz w:val="21"/>
          <w:szCs w:val="21"/>
        </w:rPr>
        <w:t xml:space="preserve">iteração de política</w:t>
      </w:r>
      <w:r>
        <w:rPr>
          <w:sz w:val="21"/>
          <w:szCs w:val="21"/>
        </w:rPr>
        <w:t xml:space="preserve"> em 3 iterações externas (350 varreduras de avaliação no total, quase todas gastas na primeira avaliação, que parte de uma política aleatória). Os dois métodos chegam aos mesmos valores. O valor ótimo de cada casa é (menos) a distância mínima até a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Cuidado com o `P @ V`</w:t>
            </w:r>
          </w:p>
          <w:p>
            <w:pPr>
              <w:spacing w:after="80" w:line="280"/>
            </w:pPr>
            <w:r>
              <w:rPr>
                <w:rFonts w:ascii="Consolas" w:cs="Consolas" w:eastAsia="Consolas" w:hAnsi="Consolas"/>
                <w:color w:val="B91C1C"/>
                <w:sz w:val="18"/>
                <w:szCs w:val="18"/>
                <w:shd w:fill="F3F4F6" w:color="auto" w:val="clear"/>
              </w:rPr>
              <w:t xml:space="preserve">P</w:t>
            </w:r>
            <w:r>
              <w:rPr>
                <w:sz w:val="20"/>
                <w:szCs w:val="20"/>
              </w:rPr>
              <w:t xml:space="preserve"> tem 3 eixos </w:t>
            </w:r>
            <w:r>
              <w:rPr>
                <w:rFonts w:ascii="Consolas" w:cs="Consolas" w:eastAsia="Consolas" w:hAnsi="Consolas"/>
                <w:color w:val="B91C1C"/>
                <w:sz w:val="18"/>
                <w:szCs w:val="18"/>
                <w:shd w:fill="F3F4F6" w:color="auto" w:val="clear"/>
              </w:rPr>
              <w:t xml:space="preserve">[s, a, s']</w:t>
            </w:r>
            <w:r>
              <w:rPr>
                <w:sz w:val="20"/>
                <w:szCs w:val="20"/>
              </w:rPr>
              <w:t xml:space="preserve">; </w:t>
            </w:r>
            <w:r>
              <w:rPr>
                <w:rFonts w:ascii="Consolas" w:cs="Consolas" w:eastAsia="Consolas" w:hAnsi="Consolas"/>
                <w:color w:val="B91C1C"/>
                <w:sz w:val="18"/>
                <w:szCs w:val="18"/>
                <w:shd w:fill="F3F4F6" w:color="auto" w:val="clear"/>
              </w:rPr>
              <w:t xml:space="preserve">P @ V</w:t>
            </w:r>
            <w:r>
              <w:rPr>
                <w:sz w:val="20"/>
                <w:szCs w:val="20"/>
              </w:rPr>
              <w:t xml:space="preserve"> multiplica o último eixo por </w:t>
            </w:r>
            <w:r>
              <w:rPr>
                <w:rFonts w:ascii="Consolas" w:cs="Consolas" w:eastAsia="Consolas" w:hAnsi="Consolas"/>
                <w:color w:val="B91C1C"/>
                <w:sz w:val="18"/>
                <w:szCs w:val="18"/>
                <w:shd w:fill="F3F4F6" w:color="auto" w:val="clear"/>
              </w:rPr>
              <w:t xml:space="preserve">V</w:t>
            </w:r>
            <w:r>
              <w:rPr>
                <w:sz w:val="20"/>
                <w:szCs w:val="20"/>
              </w:rPr>
              <w:t xml:space="preserve"> e devolve uma matriz </w:t>
            </w:r>
            <w:r>
              <w:rPr>
                <w:rFonts w:ascii="Consolas" w:cs="Consolas" w:eastAsia="Consolas" w:hAnsi="Consolas"/>
                <w:color w:val="B91C1C"/>
                <w:sz w:val="18"/>
                <w:szCs w:val="18"/>
                <w:shd w:fill="F3F4F6" w:color="auto" w:val="clear"/>
              </w:rPr>
              <w:t xml:space="preserve">[s, a]</w:t>
            </w:r>
            <w:r>
              <w:rPr>
                <w:sz w:val="20"/>
                <w:szCs w:val="20"/>
              </w:rPr>
              <w:t xml:space="preserve">. É exatamente a soma Σ p(s′|s,a) V(s′), e por isso o código fica tão curto.</w:t>
            </w:r>
          </w:p>
        </w:tc>
      </w:tr>
    </w:tbl>
    <w:p>
      <w:pPr>
        <w:spacing w:after="140" w:line="120"/>
      </w:pPr>
    </w:p>
    <w:p>
      <w:pPr>
        <w:pStyle w:val="Heading4"/>
        <w:keepNext/>
      </w:pPr>
      <w:r>
        <w:t xml:space="preserve">4.9.2 FrozenLake: o plano ótimo no gelo escorregadio</w:t>
      </w:r>
    </w:p>
    <w:p>
      <w:pPr>
        <w:spacing w:after="120" w:line="300"/>
        <w:jc w:val="left"/>
      </w:pPr>
      <w:r>
        <w:rPr>
          <w:sz w:val="21"/>
          <w:szCs w:val="21"/>
        </w:rPr>
        <w:t xml:space="preserve">Agora o MDP do Gymnasium. Calculamos a política ótima com iteração de valor e </w:t>
      </w:r>
      <w:r>
        <w:rPr>
          <w:b/>
          <w:bCs/>
          <w:sz w:val="21"/>
          <w:szCs w:val="21"/>
        </w:rPr>
        <w:t xml:space="preserve">testamos no ambiente real</w:t>
      </w:r>
      <w:r>
        <w:rPr>
          <w:sz w:val="21"/>
          <w:szCs w:val="21"/>
        </w:rPr>
        <w:t xml:space="preserve"> com 2.000 episódios. Usamos o </w:t>
      </w:r>
      <w:r>
        <w:rPr>
          <w:i/>
          <w:iCs/>
          <w:sz w:val="21"/>
          <w:szCs w:val="21"/>
        </w:rPr>
        <w:t xml:space="preserve">bootstrap</w:t>
      </w:r>
      <w:r>
        <w:rPr>
          <w:sz w:val="21"/>
          <w:szCs w:val="21"/>
        </w:rPr>
        <w:t xml:space="preserve"> do scikit-learn para um intervalo de confiança da taxa de sucesso.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gymnasium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utils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resample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"FrozenLake-v1"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is_slippery</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Pf</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unwrapped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observation_space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action_space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p>
          <w:p>
            <w:pPr>
              <w:spacing w:after="0" w:line="240"/>
            </w:pPr>
            <w:r>
              <w:rPr>
                <w:rFonts w:ascii="Consolas" w:cs="Consolas" w:eastAsia="Consolas" w:hAnsi="Consolas"/>
                <w:b w:val="false"/>
                <w:bCs w:val="false"/>
                <w:color w:val="1F2937"/>
                <w:sz w:val="16"/>
                <w:szCs w:val="16"/>
              </w:rPr>
              <w:t xml:space="preserve">Pm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nA</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nA</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prob</w:t>
            </w:r>
            <w:r>
              <w:rPr>
                <w:rFonts w:ascii="Consolas" w:cs="Consolas" w:eastAsia="Consolas" w:hAnsi="Consolas"/>
                <w:color w:val="1F2937"/>
                <w:sz w:val="16"/>
                <w:szCs w:val="16"/>
              </w:rPr>
              <w:t xml:space="preserve">, s2,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s2] += </w:t>
            </w:r>
            <w:r>
              <w:rPr>
                <w:rFonts w:ascii="Consolas" w:cs="Consolas" w:eastAsia="Consolas" w:hAnsi="Consolas"/>
                <w:b w:val="false"/>
                <w:bCs w:val="false"/>
                <w:color w:val="1F2937"/>
                <w:sz w:val="16"/>
                <w:szCs w:val="16"/>
              </w:rPr>
              <w:t xml:space="preserve">prob</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prob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V_otimo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pol_otima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n_var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iteracao_de_valor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0.99</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theta</w:t>
            </w:r>
            <w:r>
              <w:rPr>
                <w:rFonts w:ascii="Consolas" w:cs="Consolas" w:eastAsia="Consolas" w:hAnsi="Consolas"/>
                <w:color w:val="1F2937"/>
                <w:sz w:val="16"/>
                <w:szCs w:val="16"/>
              </w:rPr>
              <w:t xml:space="preserve">=1e-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"Iteração de valor convergiu em {n_var} varreduras"</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"Valor ótimo de cada casa:"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V_otimo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"Ações ótimas (0=← 1=↓ 2=→ 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pol_otima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jogar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politica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sucessos</w:t>
            </w:r>
            <w:r>
              <w:rPr>
                <w:rFonts w:ascii="Consolas" w:cs="Consolas" w:eastAsia="Consolas" w:hAnsi="Consolas"/>
                <w:color w:val="1F2937"/>
                <w:sz w:val="16"/>
                <w:szCs w:val="16"/>
              </w:rPr>
              <w:t xml:space="preserve"> =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(1_000_000)));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False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politica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sucessos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recompensa 1 só se chegou à meta</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sucessos</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suc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jogar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pol_otima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boot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resample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"Taxa de sucesso da política ótima: {suc.mean():.3f} (IC 95%: {np.percentile(boot, 2.5):.3f} a {np.percentile(boot, 97.5):.3f})"</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aleatoria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jogar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nS</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"Política sorteada (referência): {aleatoria.mean():.3f}"</w:t>
            </w:r>
            <w:r>
              <w:rPr>
                <w:rFonts w:ascii="Consolas" w:cs="Consolas" w:eastAsia="Consolas" w:hAnsi="Consolas"/>
                <w:color w:val="1F2937"/>
                <w:sz w:val="16"/>
                <w:szCs w:val="16"/>
              </w:rPr>
              <w:t xml:space="preserve">)</w:t>
            </w:r>
          </w:p>
        </w:tc>
      </w:tr>
    </w:tbl>
    <w:p>
      <w:pPr>
        <w:spacing w:after="140" w:line="120"/>
      </w:pPr>
    </w:p>
    <w:p>
      <w:pPr>
        <w:keepNext/>
        <w:spacing w:after="60" w:before="120"/>
        <w:jc w:val="center"/>
      </w:pPr>
      <w:r>
        <w:drawing>
          <wp:inline distT="0" distB="0" distL="0" distR="0">
            <wp:extent cx="4743450" cy="3629025"/>
            <wp:effectExtent t="0" r="0" b="0" l="0"/>
            <wp:docPr id="1" name="f4_frozenlake" descr="Figura 4.5 — Valores ótimos e política ótima do FrozenLake. Note que o agente às vezes &quot;se afasta&quot; da meta para evitar escorregar para um buraco." title="f4_frozenl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743450" cy="3629025"/>
                    </a:xfrm>
                    <a:prstGeom prst="rect">
                      <a:avLst/>
                    </a:prstGeom>
                  </pic:spPr>
                </pic:pic>
              </a:graphicData>
            </a:graphic>
          </wp:inline>
        </w:drawing>
      </w:r>
    </w:p>
    <w:p>
      <w:pPr>
        <w:spacing w:after="200"/>
        <w:jc w:val="center"/>
      </w:pPr>
      <w:r>
        <w:rPr>
          <w:i/>
          <w:iCs/>
          <w:color w:val="6B7280"/>
          <w:sz w:val="17"/>
          <w:szCs w:val="17"/>
        </w:rPr>
        <w:t xml:space="preserve">Figura 4.5 — Valores ótimos e política ótima do FrozenLake. Note que o agente às vezes "se afasta" da meta para evitar escorregar para um buraco.</w:t>
      </w:r>
    </w:p>
    <w:p>
      <w:pPr>
        <w:spacing w:after="120" w:line="300"/>
        <w:jc w:val="left"/>
      </w:pPr>
      <w:r>
        <w:rPr>
          <w:b/>
          <w:bCs/>
          <w:sz w:val="21"/>
          <w:szCs w:val="21"/>
        </w:rPr>
        <w:t xml:space="preserve">O que observar:</w:t>
      </w:r>
      <w:r>
        <w:rPr>
          <w:sz w:val="21"/>
          <w:szCs w:val="21"/>
        </w:rPr>
        <w:t xml:space="preserve"> mesmo a política ótima vence só por volta de 70% a 80% das vezes, porque o gelo é escorregadio: não existe plano capaz de eliminar o acaso.</w:t>
      </w:r>
    </w:p>
    <w:p>
      <w:pPr>
        <w:pStyle w:val="Heading4"/>
        <w:keepNext/>
      </w:pPr>
      <w:r>
        <w:t xml:space="preserve">4.9.3 CartPole: discretizar, estimar um modelo e planejar</w:t>
      </w:r>
    </w:p>
    <w:p>
      <w:pPr>
        <w:spacing w:after="120" w:line="300"/>
        <w:jc w:val="left"/>
      </w:pPr>
      <w:r>
        <w:rPr>
          <w:sz w:val="21"/>
          <w:szCs w:val="21"/>
        </w:rPr>
        <w:t xml:space="preserve">O CartPole tem estados </w:t>
      </w:r>
      <w:r>
        <w:rPr>
          <w:b/>
          <w:bCs/>
          <w:sz w:val="21"/>
          <w:szCs w:val="21"/>
        </w:rPr>
        <w:t xml:space="preserve">contínuos</w:t>
      </w:r>
      <w:r>
        <w:rPr>
          <w:sz w:val="21"/>
          <w:szCs w:val="21"/>
        </w:rPr>
        <w:t xml:space="preserve"> (4 números reais), e o modelo é desconhecido. Podemos aplicar a PD assim:</w:t>
      </w:r>
    </w:p>
    <w:p>
      <w:pPr>
        <w:pStyle w:val="ListParagraph"/>
        <w:numPr>
          <w:ilvl w:val="0"/>
          <w:numId w:val="14"/>
        </w:numPr>
        <w:spacing w:after="70" w:line="288"/>
      </w:pPr>
      <w:r>
        <w:rPr>
          <w:b/>
          <w:bCs/>
          <w:sz w:val="21"/>
          <w:szCs w:val="21"/>
        </w:rPr>
        <w:t xml:space="preserve">Discretizar</w:t>
      </w:r>
      <w:r>
        <w:rPr>
          <w:sz w:val="21"/>
          <w:szCs w:val="21"/>
        </w:rPr>
        <w:t xml:space="preserve"> o estado em faixas com </w:t>
      </w:r>
      <w:r>
        <w:rPr>
          <w:rFonts w:ascii="Consolas" w:cs="Consolas" w:eastAsia="Consolas" w:hAnsi="Consolas"/>
          <w:color w:val="B91C1C"/>
          <w:sz w:val="19"/>
          <w:szCs w:val="19"/>
          <w:shd w:fill="F3F4F6" w:color="auto" w:val="clear"/>
        </w:rPr>
        <w:t xml:space="preserve">KBinsDiscretizer</w:t>
      </w:r>
      <w:r>
        <w:rPr>
          <w:sz w:val="21"/>
          <w:szCs w:val="21"/>
        </w:rPr>
        <w:t xml:space="preserve"> (scikit-learn): cada combinação de faixas vira um estado.</w:t>
      </w:r>
    </w:p>
    <w:p>
      <w:pPr>
        <w:pStyle w:val="ListParagraph"/>
        <w:numPr>
          <w:ilvl w:val="0"/>
          <w:numId w:val="14"/>
        </w:numPr>
        <w:spacing w:after="70" w:line="288"/>
      </w:pPr>
      <w:r>
        <w:rPr>
          <w:b/>
          <w:bCs/>
          <w:sz w:val="21"/>
          <w:szCs w:val="21"/>
        </w:rPr>
        <w:t xml:space="preserve">Estimar o modelo</w:t>
      </w:r>
      <w:r>
        <w:rPr>
          <w:sz w:val="21"/>
          <w:szCs w:val="21"/>
        </w:rPr>
        <w:t xml:space="preserve"> contando transições de uma coleta aleatória de dados.</w:t>
      </w:r>
    </w:p>
    <w:p>
      <w:pPr>
        <w:pStyle w:val="ListParagraph"/>
        <w:numPr>
          <w:ilvl w:val="0"/>
          <w:numId w:val="14"/>
        </w:numPr>
        <w:spacing w:after="70" w:line="288"/>
      </w:pPr>
      <w:r>
        <w:rPr>
          <w:sz w:val="21"/>
          <w:szCs w:val="21"/>
        </w:rPr>
        <w:t xml:space="preserve">Rodar a </w:t>
      </w:r>
      <w:r>
        <w:rPr>
          <w:b/>
          <w:bCs/>
          <w:sz w:val="21"/>
          <w:szCs w:val="21"/>
        </w:rPr>
        <w:t xml:space="preserve">iteração de valor</w:t>
      </w:r>
      <w:r>
        <w:rPr>
          <w:sz w:val="21"/>
          <w:szCs w:val="21"/>
        </w:rPr>
        <w:t xml:space="preserve"> sobre o modelo estimado.</w:t>
      </w:r>
    </w:p>
    <w:p>
      <w:pPr>
        <w:pStyle w:val="ListParagraph"/>
        <w:numPr>
          <w:ilvl w:val="0"/>
          <w:numId w:val="14"/>
        </w:numPr>
        <w:spacing w:after="70" w:line="288"/>
      </w:pPr>
      <w:r>
        <w:rPr>
          <w:b/>
          <w:bCs/>
          <w:sz w:val="21"/>
          <w:szCs w:val="21"/>
        </w:rPr>
        <w:t xml:space="preserve">Testar</w:t>
      </w:r>
      <w:r>
        <w:rPr>
          <w:sz w:val="21"/>
          <w:szCs w:val="21"/>
        </w:rPr>
        <w:t xml:space="preserve"> a política no ambiente real.</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preprocessing</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KBinsDiscretizer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"CartPole-v1"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i/>
                <w:iCs/>
                <w:color w:val="6B7280"/>
                <w:sz w:val="16"/>
                <w:szCs w:val="16"/>
              </w:rPr>
              <w:t xml:space="preserve"># 1) Coleta aleatória de transições</w:t>
            </w:r>
          </w:p>
          <w:p>
            <w:pPr>
              <w:spacing w:after="0" w:line="240"/>
            </w:pP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O2, </w:t>
            </w:r>
            <w:r>
              <w:rPr>
                <w:rFonts w:ascii="Consolas" w:cs="Consolas" w:eastAsia="Consolas" w:hAnsi="Consolas"/>
                <w:b w:val="false"/>
                <w:bCs w:val="false"/>
                <w:color w:val="1F2937"/>
                <w:sz w:val="16"/>
                <w:szCs w:val="16"/>
              </w:rPr>
              <w:t xml:space="preserve">F</w:t>
            </w:r>
            <w:r>
              <w:rPr>
                <w:rFonts w:ascii="Consolas" w:cs="Consolas" w:eastAsia="Consolas" w:hAnsi="Consolas"/>
                <w:color w:val="1F2937"/>
                <w:sz w:val="16"/>
                <w:szCs w:val="16"/>
              </w:rPr>
              <w:t xml:space="preserve"> = [], [], [], []</w:t>
            </w:r>
          </w:p>
          <w:p>
            <w:pPr>
              <w:spacing w:after="0" w:line="240"/>
            </w:pP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(150_000):</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o2,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O2.</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(o2); </w:t>
            </w:r>
            <w:r>
              <w:rPr>
                <w:rFonts w:ascii="Consolas" w:cs="Consolas" w:eastAsia="Consolas" w:hAnsi="Consolas"/>
                <w:b w:val="false"/>
                <w:bCs w:val="false"/>
                <w:color w:val="1F2937"/>
                <w:sz w:val="16"/>
                <w:szCs w:val="16"/>
              </w:rPr>
              <w:t xml:space="preserve">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 o2</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O2, </w:t>
            </w:r>
            <w:r>
              <w:rPr>
                <w:rFonts w:ascii="Consolas" w:cs="Consolas" w:eastAsia="Consolas" w:hAnsi="Consolas"/>
                <w:b w:val="false"/>
                <w:bCs w:val="false"/>
                <w:color w:val="1F2937"/>
                <w:sz w:val="16"/>
                <w:szCs w:val="16"/>
              </w:rPr>
              <w:t xml:space="preserve">F</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map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O2, </w:t>
            </w:r>
            <w:r>
              <w:rPr>
                <w:rFonts w:ascii="Consolas" w:cs="Consolas" w:eastAsia="Consolas" w:hAnsi="Consolas"/>
                <w:b w:val="false"/>
                <w:bCs w:val="false"/>
                <w:color w:val="1F2937"/>
                <w:sz w:val="16"/>
                <w:szCs w:val="16"/>
              </w:rPr>
              <w:t xml:space="preserve">F</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i/>
                <w:iCs/>
                <w:color w:val="6B7280"/>
                <w:sz w:val="16"/>
                <w:szCs w:val="16"/>
              </w:rPr>
              <w:t xml:space="preserve"># 2) Discretização em faixas (6 × 6 × 12 × 12 = 5184 estados)</w:t>
            </w:r>
          </w:p>
          <w:p>
            <w:pPr>
              <w:spacing w:after="0" w:line="240"/>
            </w:pPr>
            <w:r>
              <w:rPr>
                <w:rFonts w:ascii="Consolas" w:cs="Consolas" w:eastAsia="Consolas" w:hAnsi="Consolas"/>
                <w:b w:val="false"/>
                <w:bCs w:val="false"/>
                <w:color w:val="1F2937"/>
                <w:sz w:val="16"/>
                <w:szCs w:val="16"/>
              </w:rPr>
              <w:t xml:space="preserve">lim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0.21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disc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KBinsDiscretizer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n_bins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encode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"ordinal"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strategy</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"uniform"</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disc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vstack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lim</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para_estado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disc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transform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clip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lim</w:t>
            </w:r>
            <w:r>
              <w:rPr>
                <w:rFonts w:ascii="Consolas" w:cs="Consolas" w:eastAsia="Consolas" w:hAnsi="Consolas"/>
                <w:color w:val="1F2937"/>
                <w:sz w:val="16"/>
                <w:szCs w:val="16"/>
              </w:rPr>
              <w:t xml:space="preserve"> + 1e-</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lim</w:t>
            </w:r>
            <w:r>
              <w:rPr>
                <w:rFonts w:ascii="Consolas" w:cs="Consolas" w:eastAsia="Consolas" w:hAnsi="Consolas"/>
                <w:color w:val="1F2937"/>
                <w:sz w:val="16"/>
                <w:szCs w:val="16"/>
              </w:rPr>
              <w:t xml:space="preserve"> - 1e-</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ravel_multi_index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disc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n_bins_</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S2 = </w:t>
            </w:r>
            <w:r>
              <w:rPr>
                <w:rFonts w:ascii="Consolas" w:cs="Consolas" w:eastAsia="Consolas" w:hAnsi="Consolas"/>
                <w:b w:val="false"/>
                <w:bCs w:val="false"/>
                <w:color w:val="1F2937"/>
                <w:sz w:val="16"/>
                <w:szCs w:val="16"/>
              </w:rPr>
              <w:t xml:space="preserve">para_estado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para_estado</w:t>
            </w:r>
            <w:r>
              <w:rPr>
                <w:rFonts w:ascii="Consolas" w:cs="Consolas" w:eastAsia="Consolas" w:hAnsi="Consolas"/>
                <w:color w:val="1F2937"/>
                <w:sz w:val="16"/>
                <w:szCs w:val="16"/>
              </w:rPr>
              <w:t xml:space="preserve">(O2)</w:t>
            </w:r>
          </w:p>
          <w:p>
            <w:pPr>
              <w:spacing w:after="0" w:line="240"/>
            </w:pPr>
            <w:r>
              <w:rPr>
                <w:rFonts w:ascii="Consolas" w:cs="Consolas" w:eastAsia="Consolas" w:hAnsi="Consolas"/>
                <w:b w:val="false"/>
                <w:bCs w:val="false"/>
                <w:color w:val="1F2937"/>
                <w:sz w:val="16"/>
                <w:szCs w:val="16"/>
              </w:rPr>
              <w:t xml:space="preserve">nS_c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prod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disc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n_bins_</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cont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nS_c</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nS_c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add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cont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S2),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contagem de transições</w:t>
            </w:r>
          </w:p>
          <w:p>
            <w:pPr>
              <w:spacing w:after="0" w:line="240"/>
            </w:pPr>
            <w:r>
              <w:rPr>
                <w:rFonts w:ascii="Consolas" w:cs="Consolas" w:eastAsia="Consolas" w:hAnsi="Consolas"/>
                <w:b w:val="false"/>
                <w:bCs w:val="false"/>
                <w:color w:val="1F2937"/>
                <w:sz w:val="16"/>
                <w:szCs w:val="16"/>
              </w:rPr>
              <w:t xml:space="preserve">quedas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nS_c</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add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quedas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N_sa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cont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axis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vis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where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N_sa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estados visitados</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"Estados visitados: {len(vis)} de {nS_c}"</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P_hat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cont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vis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maximum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N_sa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vis</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None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probabilidades estimadas</w:t>
            </w:r>
          </w:p>
          <w:p>
            <w:pPr>
              <w:spacing w:after="0" w:line="240"/>
            </w:pPr>
            <w:r>
              <w:rPr>
                <w:rFonts w:ascii="Consolas" w:cs="Consolas" w:eastAsia="Consolas" w:hAnsi="Consolas"/>
                <w:b w:val="false"/>
                <w:bCs w:val="false"/>
                <w:color w:val="1F2937"/>
                <w:sz w:val="16"/>
                <w:szCs w:val="16"/>
              </w:rPr>
              <w:t xml:space="preserve">p_queda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quedas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vis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maximum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N_sa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vis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prob. de o poste cair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i/>
                <w:iCs/>
                <w:color w:val="6B7280"/>
                <w:sz w:val="16"/>
                <w:szCs w:val="16"/>
              </w:rPr>
              <w:t xml:space="preserve"># 3) Iteração de valor no modelo estimado (recompensa +1 por passo em que não cai)</w:t>
            </w:r>
          </w:p>
          <w:p>
            <w:pPr>
              <w:spacing w:after="0" w:line="240"/>
            </w:pP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0.99</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nS_c</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Q_vis</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p_queda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P_hat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Q_vis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N_sa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vis</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par nunca visto: pessimista</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V_novo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copy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V_novo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vis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Q_vis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axis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abs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V_novo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 &lt; 1e-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V_novo</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break</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V_novo</w:t>
            </w:r>
          </w:p>
          <w:p>
            <w:pPr>
              <w:spacing w:after="0" w:line="240"/>
            </w:pPr>
            <w:r>
              <w:rPr>
                <w:rFonts w:ascii="Consolas" w:cs="Consolas" w:eastAsia="Consolas" w:hAnsi="Consolas"/>
                <w:b w:val="false"/>
                <w:bCs w:val="false"/>
                <w:color w:val="1F2937"/>
                <w:sz w:val="16"/>
                <w:szCs w:val="16"/>
              </w:rPr>
              <w:t xml:space="preserve">acao_de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Q_vis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enumerate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vis</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"Iteração de valor convergiu em {k} varreduras"</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i/>
                <w:iCs/>
                <w:color w:val="6B7280"/>
                <w:sz w:val="16"/>
                <w:szCs w:val="16"/>
              </w:rPr>
              <w:t xml:space="preserve"># 4) Teste no ambiente real</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politica_dp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acao_de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para_estado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None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 =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1000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False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politica_dp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"Retorno médio da política planejada: {np.mean(ret):.1f}  (mín {min(ret):.0f}, máx {max(ret):.0f})"</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o agente nunca "jogou bem" durante a coleta (foi totalmente aleatório), e mesmo assim a política planejada sobre o modelo estimado obtém retornos várias vezes maiores que os do agente aleatório (cerca de 20). Isso ilustra o poder do </w:t>
      </w:r>
      <w:r>
        <w:rPr>
          <w:b/>
          <w:bCs/>
          <w:sz w:val="21"/>
          <w:szCs w:val="21"/>
        </w:rPr>
        <w:t xml:space="preserve">AR baseado em modelo</w:t>
      </w:r>
      <w:r>
        <w:rPr>
          <w:sz w:val="21"/>
          <w:szCs w:val="21"/>
        </w:rPr>
        <w:t xml:space="preserve">, tema do Capítulo 11. Aumente a coleta, mude as faixas e veja o efeito.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Por que não funciona sempre?</w:t>
            </w:r>
          </w:p>
          <w:p>
            <w:pPr>
              <w:spacing w:after="80" w:line="280"/>
            </w:pPr>
            <w:r>
              <w:rPr>
                <w:sz w:val="20"/>
                <w:szCs w:val="20"/>
              </w:rPr>
              <w:t xml:space="preserve">O modelo só conhece os estados </w:t>
            </w:r>
            <w:r>
              <w:rPr>
                <w:b/>
                <w:bCs/>
                <w:sz w:val="20"/>
                <w:szCs w:val="20"/>
              </w:rPr>
              <w:t xml:space="preserve">visitados</w:t>
            </w:r>
            <w:r>
              <w:rPr>
                <w:sz w:val="20"/>
                <w:szCs w:val="20"/>
              </w:rPr>
              <w:t xml:space="preserve">. Em dimensões maiores, a maioria dos estados nunca aparece nos dados, e discretizar fica inviável (Figura 4.4). A saída é </w:t>
            </w:r>
            <w:r>
              <w:rPr>
                <w:b/>
                <w:bCs/>
                <w:sz w:val="20"/>
                <w:szCs w:val="20"/>
              </w:rPr>
              <w:t xml:space="preserve">aproximar</w:t>
            </w:r>
            <w:r>
              <w:rPr>
                <w:sz w:val="20"/>
                <w:szCs w:val="20"/>
              </w:rPr>
              <w:t xml:space="preserve"> o modelo ou o valor com funções que generalizam: assunto do Capítulo 7.</w:t>
            </w:r>
          </w:p>
        </w:tc>
      </w:tr>
    </w:tbl>
    <w:p>
      <w:pPr>
        <w:spacing w:after="140" w:line="120"/>
      </w:pPr>
    </w:p>
    <w:p>
      <w:pPr>
        <w:pStyle w:val="Heading3"/>
        <w:keepNext/>
      </w:pPr>
      <w:r>
        <w:t xml:space="preserve">4.10 Projeto do capítulo: a melhor ação para reter clientes</w:t>
      </w:r>
    </w:p>
    <w:p>
      <w:pPr>
        <w:spacing w:after="120" w:line="300"/>
        <w:jc w:val="left"/>
      </w:pPr>
      <w:r>
        <w:rPr>
          <w:b/>
          <w:bCs/>
          <w:sz w:val="21"/>
          <w:szCs w:val="21"/>
        </w:rPr>
        <w:t xml:space="preserve">Contexto.</w:t>
      </w:r>
      <w:r>
        <w:rPr>
          <w:sz w:val="21"/>
          <w:szCs w:val="21"/>
        </w:rPr>
        <w:t xml:space="preserve"> No Capítulo 3, estimamos, com a base </w:t>
      </w:r>
      <w:r>
        <w:rPr>
          <w:b/>
          <w:bCs/>
          <w:sz w:val="21"/>
          <w:szCs w:val="21"/>
        </w:rPr>
        <w:t xml:space="preserve">Online Retail</w:t>
      </w:r>
      <w:r>
        <w:rPr>
          <w:sz w:val="21"/>
          <w:szCs w:val="21"/>
        </w:rPr>
        <w:t xml:space="preserve"> (UCI), uma cadeia de Markov de cinco estados de clientes e o gasto médio de cada um. Agora vamos acrescentar </w:t>
      </w:r>
      <w:r>
        <w:rPr>
          <w:b/>
          <w:bCs/>
          <w:sz w:val="21"/>
          <w:szCs w:val="21"/>
        </w:rPr>
        <w:t xml:space="preserve">uma decisão</w:t>
      </w:r>
      <w:r>
        <w:rPr>
          <w:sz w:val="21"/>
          <w:szCs w:val="21"/>
        </w:rPr>
        <w:t xml:space="preserve"> e usar a iteração de valor para escolher a melhor política.</w:t>
      </w:r>
    </w:p>
    <w:p>
      <w:pPr>
        <w:spacing w:after="120" w:line="300"/>
        <w:jc w:val="left"/>
      </w:pPr>
      <w:r>
        <w:rPr>
          <w:b/>
          <w:bCs/>
          <w:sz w:val="21"/>
          <w:szCs w:val="21"/>
        </w:rPr>
        <w:t xml:space="preserve">Atenção:</w:t>
      </w:r>
      <w:r>
        <w:rPr>
          <w:sz w:val="21"/>
          <w:szCs w:val="21"/>
        </w:rPr>
        <w:t xml:space="preserve"> os dados </w:t>
      </w:r>
      <w:r>
        <w:rPr>
          <w:b/>
          <w:bCs/>
          <w:sz w:val="21"/>
          <w:szCs w:val="21"/>
        </w:rPr>
        <w:t xml:space="preserve">não registram ações da empresa</w:t>
      </w:r>
      <w:r>
        <w:rPr>
          <w:sz w:val="21"/>
          <w:szCs w:val="21"/>
        </w:rPr>
        <w:t xml:space="preserve">. O efeito do "cupom" será uma </w:t>
      </w:r>
      <w:r>
        <w:rPr>
          <w:b/>
          <w:bCs/>
          <w:sz w:val="21"/>
          <w:szCs w:val="21"/>
        </w:rPr>
        <w:t xml:space="preserve">hipótese</w:t>
      </w:r>
      <w:r>
        <w:rPr>
          <w:sz w:val="21"/>
          <w:szCs w:val="21"/>
        </w:rPr>
        <w:t xml:space="preserve"> sua, e as conclusões valem </w:t>
      </w:r>
      <w:r>
        <w:rPr>
          <w:b/>
          <w:bCs/>
          <w:sz w:val="21"/>
          <w:szCs w:val="21"/>
        </w:rPr>
        <w:t xml:space="preserve">condicionadas a ela</w:t>
      </w:r>
      <w:r>
        <w:rPr>
          <w:sz w:val="21"/>
          <w:szCs w:val="21"/>
        </w:rPr>
        <w:t xml:space="preserve">. O objetivo é aprender o método e a análise de sensibilidade.</w:t>
      </w:r>
    </w:p>
    <w:p>
      <w:pPr>
        <w:spacing w:after="120" w:line="300"/>
        <w:jc w:val="left"/>
      </w:pPr>
      <w:r>
        <w:rPr>
          <w:b/>
          <w:bCs/>
          <w:sz w:val="21"/>
          <w:szCs w:val="21"/>
        </w:rPr>
        <w:t xml:space="preserve">Tarefas:</w:t>
      </w:r>
    </w:p>
    <w:p>
      <w:pPr>
        <w:pStyle w:val="ListParagraph"/>
        <w:numPr>
          <w:ilvl w:val="0"/>
          <w:numId w:val="15"/>
        </w:numPr>
        <w:spacing w:after="70" w:line="288"/>
      </w:pPr>
      <w:r>
        <w:rPr>
          <w:sz w:val="21"/>
          <w:szCs w:val="21"/>
        </w:rPr>
        <w:t xml:space="preserve">Carregue as matrizes salvas no Capítulo 3 (</w:t>
      </w:r>
      <w:r>
        <w:rPr>
          <w:rFonts w:ascii="Consolas" w:cs="Consolas" w:eastAsia="Consolas" w:hAnsi="Consolas"/>
          <w:color w:val="B91C1C"/>
          <w:sz w:val="19"/>
          <w:szCs w:val="19"/>
          <w:shd w:fill="F3F4F6" w:color="auto" w:val="clear"/>
        </w:rPr>
        <w:t xml:space="preserve">P_clientes.npy</w:t>
      </w:r>
      <w:r>
        <w:rPr>
          <w:sz w:val="21"/>
          <w:szCs w:val="21"/>
        </w:rPr>
        <w:t xml:space="preserve"> e </w:t>
      </w:r>
      <w:r>
        <w:rPr>
          <w:rFonts w:ascii="Consolas" w:cs="Consolas" w:eastAsia="Consolas" w:hAnsi="Consolas"/>
          <w:color w:val="B91C1C"/>
          <w:sz w:val="19"/>
          <w:szCs w:val="19"/>
          <w:shd w:fill="F3F4F6" w:color="auto" w:val="clear"/>
        </w:rPr>
        <w:t xml:space="preserve">r_clientes.npy</w:t>
      </w:r>
      <w:r>
        <w:rPr>
          <w:sz w:val="21"/>
          <w:szCs w:val="21"/>
        </w:rPr>
        <w:t xml:space="preserve">).</w:t>
      </w:r>
    </w:p>
    <w:p>
      <w:pPr>
        <w:pStyle w:val="ListParagraph"/>
        <w:numPr>
          <w:ilvl w:val="0"/>
          <w:numId w:val="15"/>
        </w:numPr>
        <w:spacing w:after="70" w:line="288"/>
      </w:pPr>
      <w:r>
        <w:rPr>
          <w:sz w:val="21"/>
          <w:szCs w:val="21"/>
        </w:rPr>
        <w:t xml:space="preserve">Crie o MDP com 2 ações por estado: </w:t>
      </w:r>
      <w:r>
        <w:rPr>
          <w:i/>
          <w:iCs/>
          <w:sz w:val="21"/>
          <w:szCs w:val="21"/>
        </w:rPr>
        <w:t xml:space="preserve">sem cupom</w:t>
      </w:r>
      <w:r>
        <w:rPr>
          <w:sz w:val="21"/>
          <w:szCs w:val="21"/>
        </w:rPr>
        <w:t xml:space="preserve"> (a dinâmica estimada) e </w:t>
      </w:r>
      <w:r>
        <w:rPr>
          <w:i/>
          <w:iCs/>
          <w:sz w:val="21"/>
          <w:szCs w:val="21"/>
        </w:rPr>
        <w:t xml:space="preserve">cupom</w:t>
      </w:r>
      <w:r>
        <w:rPr>
          <w:sz w:val="21"/>
          <w:szCs w:val="21"/>
        </w:rPr>
        <w:t xml:space="preserve"> (custa </w:t>
      </w:r>
      <w:r>
        <w:rPr>
          <w:b/>
          <w:bCs/>
          <w:sz w:val="21"/>
          <w:szCs w:val="21"/>
        </w:rPr>
        <w:t xml:space="preserve">c</w:t>
      </w:r>
      <w:r>
        <w:rPr>
          <w:sz w:val="21"/>
          <w:szCs w:val="21"/>
        </w:rPr>
        <w:t xml:space="preserve"> unidades; aumenta em </w:t>
      </w:r>
      <w:r>
        <w:rPr>
          <w:b/>
          <w:bCs/>
          <w:sz w:val="21"/>
          <w:szCs w:val="21"/>
        </w:rPr>
        <w:t xml:space="preserve">δ</w:t>
      </w:r>
      <w:r>
        <w:rPr>
          <w:sz w:val="21"/>
          <w:szCs w:val="21"/>
        </w:rPr>
        <w:t xml:space="preserve"> a probabilidade de o cliente ir para o estado de maior gasto, retirando essa massa dos demais estados proporcionalmente).</w:t>
      </w:r>
    </w:p>
    <w:p>
      <w:pPr>
        <w:pStyle w:val="ListParagraph"/>
        <w:numPr>
          <w:ilvl w:val="0"/>
          <w:numId w:val="15"/>
        </w:numPr>
        <w:spacing w:after="70" w:line="288"/>
      </w:pPr>
      <w:r>
        <w:rPr>
          <w:sz w:val="21"/>
          <w:szCs w:val="21"/>
        </w:rPr>
        <w:t xml:space="preserve">Resolva por iteração de valor (γ = 0,95) e identifique </w:t>
      </w:r>
      <w:r>
        <w:rPr>
          <w:b/>
          <w:bCs/>
          <w:sz w:val="21"/>
          <w:szCs w:val="21"/>
        </w:rPr>
        <w:t xml:space="preserve">em quais estados</w:t>
      </w:r>
      <w:r>
        <w:rPr>
          <w:sz w:val="21"/>
          <w:szCs w:val="21"/>
        </w:rPr>
        <w:t xml:space="preserve"> o cupom compensa.</w:t>
      </w:r>
    </w:p>
    <w:p>
      <w:pPr>
        <w:pStyle w:val="ListParagraph"/>
        <w:numPr>
          <w:ilvl w:val="0"/>
          <w:numId w:val="15"/>
        </w:numPr>
        <w:spacing w:after="70" w:line="288"/>
      </w:pPr>
      <w:r>
        <w:rPr>
          <w:sz w:val="21"/>
          <w:szCs w:val="21"/>
        </w:rPr>
        <w:t xml:space="preserve">Faça uma </w:t>
      </w:r>
      <w:r>
        <w:rPr>
          <w:b/>
          <w:bCs/>
          <w:sz w:val="21"/>
          <w:szCs w:val="21"/>
        </w:rPr>
        <w:t xml:space="preserve">análise de sensibilidade</w:t>
      </w:r>
      <w:r>
        <w:rPr>
          <w:sz w:val="21"/>
          <w:szCs w:val="21"/>
        </w:rPr>
        <w:t xml:space="preserve"> com </w:t>
      </w:r>
      <w:r>
        <w:rPr>
          <w:rFonts w:ascii="Consolas" w:cs="Consolas" w:eastAsia="Consolas" w:hAnsi="Consolas"/>
          <w:color w:val="B91C1C"/>
          <w:sz w:val="19"/>
          <w:szCs w:val="19"/>
          <w:shd w:fill="F3F4F6" w:color="auto" w:val="clear"/>
        </w:rPr>
        <w:t xml:space="preserve">ParameterGrid</w:t>
      </w:r>
      <w:r>
        <w:rPr>
          <w:sz w:val="21"/>
          <w:szCs w:val="21"/>
        </w:rPr>
        <w:t xml:space="preserve"> (scikit-learn): varie c em {1, 3, 5, 10} e δ em {0,05; 0,10; 0,20}. Monte uma tabela "estado × (c, δ)" mostrando se o cupom é ótimo.</w:t>
      </w:r>
    </w:p>
    <w:p>
      <w:pPr>
        <w:pStyle w:val="ListParagraph"/>
        <w:numPr>
          <w:ilvl w:val="0"/>
          <w:numId w:val="15"/>
        </w:numPr>
        <w:spacing w:after="70" w:line="288"/>
      </w:pPr>
      <w:r>
        <w:rPr>
          <w:sz w:val="21"/>
          <w:szCs w:val="21"/>
        </w:rPr>
        <w:t xml:space="preserve">Escreva um texto (8 a 10 linhas) explicando que conclusões são robustas e quais dependem fortemente das hipóteses.</w:t>
      </w:r>
    </w:p>
    <w:p>
      <w:pPr>
        <w:spacing w:after="60" w:line="120"/>
      </w:pPr>
    </w:p>
    <w:p>
      <w:pPr>
        <w:spacing w:after="120" w:line="300"/>
        <w:jc w:val="left"/>
      </w:pPr>
      <w:r>
        <w:rPr>
          <w:b/>
          <w:bCs/>
          <w:sz w:val="21"/>
          <w:szCs w:val="21"/>
        </w:rPr>
        <w:t xml:space="preserve">Ponto de partida: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model_selection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ParameterGrid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P_cli</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load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"P_clientes.npy"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r_cli</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load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"r_clientes.npy"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r_cli</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mdp_cupom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delta</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P2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R2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P2[:,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 </w:t>
            </w:r>
            <w:r>
              <w:rPr>
                <w:rFonts w:ascii="Consolas" w:cs="Consolas" w:eastAsia="Consolas" w:hAnsi="Consolas"/>
                <w:b w:val="false"/>
                <w:bCs w:val="false"/>
                <w:color w:val="1F2937"/>
                <w:sz w:val="16"/>
                <w:szCs w:val="16"/>
              </w:rPr>
              <w:t xml:space="preserve">P_cli</w:t>
            </w:r>
            <w:r>
              <w:rPr>
                <w:rFonts w:ascii="Consolas" w:cs="Consolas" w:eastAsia="Consolas" w:hAnsi="Consolas"/>
                <w:color w:val="1F2937"/>
                <w:sz w:val="16"/>
                <w:szCs w:val="16"/>
              </w:rPr>
              <w:t xml:space="preserve">; R2[:,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r_cli</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ação 0: sem cupom</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P_cli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copy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topo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delta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topo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delta</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empurra delta de massa para o melhor estado</w:t>
            </w:r>
          </w:p>
          <w:p>
            <w:pPr>
              <w:spacing w:after="0" w:line="240"/>
            </w:pPr>
            <w:r>
              <w:rPr>
                <w:rFonts w:ascii="Consolas" w:cs="Consolas" w:eastAsia="Consolas" w:hAnsi="Consolas"/>
                <w:color w:val="1F2937"/>
                <w:sz w:val="16"/>
                <w:szCs w:val="16"/>
              </w:rPr>
              <w:t xml:space="preserve">        P2[</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R2[</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r_cli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ação 1: com cupom (custa c)</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P2, R2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linhas</w:t>
            </w:r>
            <w:r>
              <w:rPr>
                <w:rFonts w:ascii="Consolas" w:cs="Consolas" w:eastAsia="Consolas" w:hAnsi="Consolas"/>
                <w:color w:val="1F2937"/>
                <w:sz w:val="16"/>
                <w:szCs w:val="16"/>
              </w:rPr>
              <w:t xml:space="preserve"> =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params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ParameterGrid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"delta"</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0.20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P2, R2 = </w:t>
            </w:r>
            <w:r>
              <w:rPr>
                <w:rFonts w:ascii="Consolas" w:cs="Consolas" w:eastAsia="Consolas" w:hAnsi="Consolas"/>
                <w:b w:val="false"/>
                <w:bCs w:val="false"/>
                <w:color w:val="1F2937"/>
                <w:sz w:val="16"/>
                <w:szCs w:val="16"/>
              </w:rPr>
              <w:t xml:space="preserve">mdp_cupom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params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V_c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pol_c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iteracao_de_valor</w:t>
            </w:r>
            <w:r>
              <w:rPr>
                <w:rFonts w:ascii="Consolas" w:cs="Consolas" w:eastAsia="Consolas" w:hAnsi="Consolas"/>
                <w:color w:val="1F2937"/>
                <w:sz w:val="16"/>
                <w:szCs w:val="16"/>
              </w:rPr>
              <w:t xml:space="preserve">(P2, R2,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0.95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theta</w:t>
            </w:r>
            <w:r>
              <w:rPr>
                <w:rFonts w:ascii="Consolas" w:cs="Consolas" w:eastAsia="Consolas" w:hAnsi="Consolas"/>
                <w:color w:val="1F2937"/>
                <w:sz w:val="16"/>
                <w:szCs w:val="16"/>
              </w:rPr>
              <w:t xml:space="preserve">=1e-</w:t>
            </w:r>
            <w:r>
              <w:rPr>
                <w:rFonts w:ascii="Consolas" w:cs="Consolas" w:eastAsia="Consolas" w:hAnsi="Consolas"/>
                <w:color w:val="0369A1"/>
                <w:sz w:val="16"/>
                <w:szCs w:val="16"/>
              </w:rPr>
              <w:t xml:space="preserve">9</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linhas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params</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"cupom_nos_estados"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pol_c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pandas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pd</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DataFrame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linhas</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Entrega:</w:t>
      </w:r>
      <w:r>
        <w:rPr>
          <w:sz w:val="21"/>
          <w:szCs w:val="21"/>
        </w:rPr>
        <w:t xml:space="preserve"> </w:t>
      </w:r>
      <w:r>
        <w:rPr>
          <w:i/>
          <w:iCs/>
          <w:sz w:val="21"/>
          <w:szCs w:val="21"/>
        </w:rPr>
        <w:t xml:space="preserve">notebook</w:t>
      </w:r>
      <w:r>
        <w:rPr>
          <w:sz w:val="21"/>
          <w:szCs w:val="21"/>
        </w:rPr>
        <w:t xml:space="preserve"> com a tabela de sensibilidade e o texto de conclusão, destacando a diferença entre o que vem dos dados e o que vem das hipóteses.</w:t>
      </w:r>
    </w:p>
    <w:p>
      <w:pPr>
        <w:pStyle w:val="Heading3"/>
        <w:keepNext/>
      </w:pPr>
      <w:r>
        <w:t xml:space="preserve">4.11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que você precisa levar daqui</w:t>
            </w:r>
          </w:p>
          <w:p>
            <w:pPr>
              <w:pStyle w:val="ListParagraph"/>
              <w:numPr>
                <w:ilvl w:val="0"/>
                <w:numId w:val="2"/>
              </w:numPr>
              <w:spacing w:after="60" w:line="276"/>
            </w:pPr>
            <w:r>
              <w:rPr>
                <w:b/>
                <w:bCs/>
                <w:sz w:val="20"/>
                <w:szCs w:val="20"/>
              </w:rPr>
              <w:t xml:space="preserve">Programação dinâmica</w:t>
            </w:r>
            <w:r>
              <w:rPr>
                <w:sz w:val="20"/>
                <w:szCs w:val="20"/>
              </w:rPr>
              <w:t xml:space="preserve"> calcula políticas ótimas quando o MDP é </w:t>
            </w:r>
            <w:r>
              <w:rPr>
                <w:b/>
                <w:bCs/>
                <w:sz w:val="20"/>
                <w:szCs w:val="20"/>
              </w:rPr>
              <w:t xml:space="preserve">conhecido</w:t>
            </w:r>
            <w:r>
              <w:rPr>
                <w:sz w:val="20"/>
                <w:szCs w:val="20"/>
              </w:rPr>
              <w:t xml:space="preserve">.</w:t>
            </w:r>
          </w:p>
          <w:p>
            <w:pPr>
              <w:pStyle w:val="ListParagraph"/>
              <w:numPr>
                <w:ilvl w:val="0"/>
                <w:numId w:val="2"/>
              </w:numPr>
              <w:spacing w:after="60" w:line="276"/>
            </w:pPr>
            <w:r>
              <w:rPr>
                <w:b/>
                <w:bCs/>
                <w:sz w:val="20"/>
                <w:szCs w:val="20"/>
              </w:rPr>
              <w:t xml:space="preserve">Avaliação de política:</w:t>
            </w:r>
            <w:r>
              <w:rPr>
                <w:sz w:val="20"/>
                <w:szCs w:val="20"/>
              </w:rPr>
              <w:t xml:space="preserve"> repetir a equação de Bellman de expectativa até convergir.</w:t>
            </w:r>
          </w:p>
          <w:p>
            <w:pPr>
              <w:pStyle w:val="ListParagraph"/>
              <w:numPr>
                <w:ilvl w:val="0"/>
                <w:numId w:val="2"/>
              </w:numPr>
              <w:spacing w:after="60" w:line="276"/>
            </w:pPr>
            <w:r>
              <w:rPr>
                <w:b/>
                <w:bCs/>
                <w:sz w:val="20"/>
                <w:szCs w:val="20"/>
              </w:rPr>
              <w:t xml:space="preserve">Melhoria de política:</w:t>
            </w:r>
            <w:r>
              <w:rPr>
                <w:sz w:val="20"/>
                <w:szCs w:val="20"/>
              </w:rPr>
              <w:t xml:space="preserve"> tornar a política </w:t>
            </w:r>
            <w:r>
              <w:rPr>
                <w:b/>
                <w:bCs/>
                <w:sz w:val="20"/>
                <w:szCs w:val="20"/>
              </w:rPr>
              <w:t xml:space="preserve">gulosa</w:t>
            </w:r>
            <w:r>
              <w:rPr>
                <w:sz w:val="20"/>
                <w:szCs w:val="20"/>
              </w:rPr>
              <w:t xml:space="preserve"> em relação aos valores; nunca piora.</w:t>
            </w:r>
          </w:p>
          <w:p>
            <w:pPr>
              <w:pStyle w:val="ListParagraph"/>
              <w:numPr>
                <w:ilvl w:val="0"/>
                <w:numId w:val="2"/>
              </w:numPr>
              <w:spacing w:after="60" w:line="276"/>
            </w:pPr>
            <w:r>
              <w:rPr>
                <w:b/>
                <w:bCs/>
                <w:sz w:val="20"/>
                <w:szCs w:val="20"/>
              </w:rPr>
              <w:t xml:space="preserve">Iteração de política</w:t>
            </w:r>
            <w:r>
              <w:rPr>
                <w:sz w:val="20"/>
                <w:szCs w:val="20"/>
              </w:rPr>
              <w:t xml:space="preserve"> alterna avaliação e melhoria; </w:t>
            </w:r>
            <w:r>
              <w:rPr>
                <w:b/>
                <w:bCs/>
                <w:sz w:val="20"/>
                <w:szCs w:val="20"/>
              </w:rPr>
              <w:t xml:space="preserve">iteração de valor</w:t>
            </w:r>
            <w:r>
              <w:rPr>
                <w:sz w:val="20"/>
                <w:szCs w:val="20"/>
              </w:rPr>
              <w:t xml:space="preserve"> usa a equação de otimalidade como regra de atualização.</w:t>
            </w:r>
          </w:p>
          <w:p>
            <w:pPr>
              <w:pStyle w:val="ListParagraph"/>
              <w:numPr>
                <w:ilvl w:val="0"/>
                <w:numId w:val="2"/>
              </w:numPr>
              <w:spacing w:after="60" w:line="276"/>
            </w:pPr>
            <w:r>
              <w:rPr>
                <w:b/>
                <w:bCs/>
                <w:sz w:val="20"/>
                <w:szCs w:val="20"/>
              </w:rPr>
              <w:t xml:space="preserve">GPI:</w:t>
            </w:r>
            <w:r>
              <w:rPr>
                <w:sz w:val="20"/>
                <w:szCs w:val="20"/>
              </w:rPr>
              <w:t xml:space="preserve"> avaliação e melhoria "puxam" em sentidos opostos até concordarem em v* e π*.</w:t>
            </w:r>
          </w:p>
          <w:p>
            <w:pPr>
              <w:pStyle w:val="ListParagraph"/>
              <w:numPr>
                <w:ilvl w:val="0"/>
                <w:numId w:val="2"/>
              </w:numPr>
              <w:spacing w:after="60" w:line="276"/>
            </w:pPr>
            <w:r>
              <w:rPr>
                <w:b/>
                <w:bCs/>
                <w:sz w:val="20"/>
                <w:szCs w:val="20"/>
              </w:rPr>
              <w:t xml:space="preserve">Bootstrapping:</w:t>
            </w:r>
            <w:r>
              <w:rPr>
                <w:sz w:val="20"/>
                <w:szCs w:val="20"/>
              </w:rPr>
              <w:t xml:space="preserve"> atualizar estimativas a partir de estimativas; a convergência é garantida por contração.</w:t>
            </w:r>
          </w:p>
          <w:p>
            <w:pPr>
              <w:pStyle w:val="ListParagraph"/>
              <w:numPr>
                <w:ilvl w:val="0"/>
                <w:numId w:val="2"/>
              </w:numPr>
              <w:spacing w:after="60" w:line="276"/>
            </w:pPr>
            <w:r>
              <w:rPr>
                <w:sz w:val="20"/>
                <w:szCs w:val="20"/>
              </w:rPr>
              <w:t xml:space="preserve">Limites: exige o modelo e sofre da </w:t>
            </w:r>
            <w:r>
              <w:rPr>
                <w:b/>
                <w:bCs/>
                <w:sz w:val="20"/>
                <w:szCs w:val="20"/>
              </w:rPr>
              <w:t xml:space="preserve">maldição da dimensionalidade</w:t>
            </w:r>
            <w:r>
              <w:rPr>
                <w:sz w:val="20"/>
                <w:szCs w:val="20"/>
              </w:rPr>
              <w:t xml:space="preserve">.</w:t>
            </w:r>
          </w:p>
        </w:tc>
      </w:tr>
    </w:tbl>
    <w:p>
      <w:pPr>
        <w:spacing w:after="140" w:line="120"/>
      </w:pPr>
    </w:p>
    <w:p>
      <w:pPr>
        <w:spacing w:after="120" w:line="300"/>
        <w:jc w:val="left"/>
      </w:pPr>
      <w:r>
        <w:rPr>
          <w:b/>
          <w:bCs/>
          <w:sz w:val="21"/>
          <w:szCs w:val="21"/>
        </w:rPr>
        <w:t xml:space="preserve">Próximo capítulo:</w:t>
      </w:r>
      <w:r>
        <w:rPr>
          <w:sz w:val="21"/>
          <w:szCs w:val="21"/>
        </w:rPr>
        <w:t xml:space="preserve"> vamos aprender </w:t>
      </w:r>
      <w:r>
        <w:rPr>
          <w:b/>
          <w:bCs/>
          <w:sz w:val="21"/>
          <w:szCs w:val="21"/>
        </w:rPr>
        <w:t xml:space="preserve">sem</w:t>
      </w:r>
      <w:r>
        <w:rPr>
          <w:sz w:val="21"/>
          <w:szCs w:val="21"/>
        </w:rPr>
        <w:t xml:space="preserve"> conhecer o modelo, apenas </w:t>
      </w:r>
      <w:r>
        <w:rPr>
          <w:b/>
          <w:bCs/>
          <w:sz w:val="21"/>
          <w:szCs w:val="21"/>
        </w:rPr>
        <w:t xml:space="preserve">jogando</w:t>
      </w:r>
      <w:r>
        <w:rPr>
          <w:sz w:val="21"/>
          <w:szCs w:val="21"/>
        </w:rPr>
        <w:t xml:space="preserve"> e vendo o que acontece: os </w:t>
      </w:r>
      <w:r>
        <w:rPr>
          <w:b/>
          <w:bCs/>
          <w:sz w:val="21"/>
          <w:szCs w:val="21"/>
        </w:rPr>
        <w:t xml:space="preserve">métodos de Monte Carlo</w:t>
      </w:r>
      <w:r>
        <w:rPr>
          <w:sz w:val="21"/>
          <w:szCs w:val="21"/>
        </w:rPr>
        <w:t xml:space="preserve">.</w:t>
      </w: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A programação dinâmica em AR exige, em sua forma clássica:</w:t>
      </w:r>
    </w:p>
    <w:p>
      <w:pPr>
        <w:keepNext/>
        <w:keepLines/>
        <w:tabs>
          <w:tab w:val="left" w:pos="500"/>
        </w:tabs>
        <w:spacing w:after="30" w:line="264"/>
        <w:ind w:left="500" w:hanging="300"/>
      </w:pPr>
      <w:r>
        <w:rPr>
          <w:b/>
          <w:bCs/>
          <w:color w:val="6B7280"/>
          <w:sz w:val="20"/>
          <w:szCs w:val="20"/>
        </w:rPr>
        <w:t xml:space="preserve">a)	</w:t>
      </w:r>
      <w:r>
        <w:rPr>
          <w:sz w:val="20"/>
          <w:szCs w:val="20"/>
        </w:rPr>
        <w:t xml:space="preserve">o conhecimento completo do modelo do MDP.</w:t>
      </w:r>
    </w:p>
    <w:p>
      <w:pPr>
        <w:keepNext/>
        <w:keepLines/>
        <w:tabs>
          <w:tab w:val="left" w:pos="500"/>
        </w:tabs>
        <w:spacing w:after="30" w:line="264"/>
        <w:ind w:left="500" w:hanging="300"/>
      </w:pPr>
      <w:r>
        <w:rPr>
          <w:b/>
          <w:bCs/>
          <w:color w:val="6B7280"/>
          <w:sz w:val="20"/>
          <w:szCs w:val="20"/>
        </w:rPr>
        <w:t xml:space="preserve">b)	</w:t>
      </w:r>
      <w:r>
        <w:rPr>
          <w:sz w:val="20"/>
          <w:szCs w:val="20"/>
        </w:rPr>
        <w:t xml:space="preserve">um simulador com imagens.</w:t>
      </w:r>
    </w:p>
    <w:p>
      <w:pPr>
        <w:keepNext/>
        <w:keepLines/>
        <w:tabs>
          <w:tab w:val="left" w:pos="500"/>
        </w:tabs>
        <w:spacing w:after="30" w:line="264"/>
        <w:ind w:left="500" w:hanging="300"/>
      </w:pPr>
      <w:r>
        <w:rPr>
          <w:b/>
          <w:bCs/>
          <w:color w:val="6B7280"/>
          <w:sz w:val="20"/>
          <w:szCs w:val="20"/>
        </w:rPr>
        <w:t xml:space="preserve">c)	</w:t>
      </w:r>
      <w:r>
        <w:rPr>
          <w:sz w:val="20"/>
          <w:szCs w:val="20"/>
        </w:rPr>
        <w:t xml:space="preserve">dados rotulados.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uma política inicial.</w:t>
      </w:r>
    </w:p>
    <w:p>
      <w:pPr>
        <w:keepNext/>
        <w:spacing w:after="60" w:before="140" w:line="276"/>
      </w:pPr>
      <w:r>
        <w:rPr>
          <w:b/>
          <w:bCs/>
          <w:color w:val="4F46E5"/>
          <w:sz w:val="21"/>
          <w:szCs w:val="21"/>
        </w:rPr>
        <w:t xml:space="preserve">Questão 2. </w:t>
      </w:r>
      <w:r>
        <w:rPr>
          <w:sz w:val="21"/>
          <w:szCs w:val="21"/>
        </w:rPr>
        <w:t xml:space="preserve">A palavra "programação" em "programação dinâmica" significa:</w:t>
      </w:r>
    </w:p>
    <w:p>
      <w:pPr>
        <w:keepNext/>
        <w:keepLines/>
        <w:tabs>
          <w:tab w:val="left" w:pos="500"/>
        </w:tabs>
        <w:spacing w:after="30" w:line="264"/>
        <w:ind w:left="500" w:hanging="300"/>
      </w:pPr>
      <w:r>
        <w:rPr>
          <w:b/>
          <w:bCs/>
          <w:color w:val="6B7280"/>
          <w:sz w:val="20"/>
          <w:szCs w:val="20"/>
        </w:rPr>
        <w:t xml:space="preserve">a)	</w:t>
      </w:r>
      <w:r>
        <w:rPr>
          <w:sz w:val="20"/>
          <w:szCs w:val="20"/>
        </w:rPr>
        <w:t xml:space="preserve">aprendizado supervisionado.</w:t>
      </w:r>
    </w:p>
    <w:p>
      <w:pPr>
        <w:keepNext/>
        <w:keepLines/>
        <w:tabs>
          <w:tab w:val="left" w:pos="500"/>
        </w:tabs>
        <w:spacing w:after="30" w:line="264"/>
        <w:ind w:left="500" w:hanging="300"/>
      </w:pPr>
      <w:r>
        <w:rPr>
          <w:b/>
          <w:bCs/>
          <w:color w:val="6B7280"/>
          <w:sz w:val="20"/>
          <w:szCs w:val="20"/>
        </w:rPr>
        <w:t xml:space="preserve">b)	</w:t>
      </w:r>
      <w:r>
        <w:rPr>
          <w:sz w:val="20"/>
          <w:szCs w:val="20"/>
        </w:rPr>
        <w:t xml:space="preserve">escrever código em Python.</w:t>
      </w:r>
    </w:p>
    <w:p>
      <w:pPr>
        <w:keepNext/>
        <w:keepLines/>
        <w:tabs>
          <w:tab w:val="left" w:pos="500"/>
        </w:tabs>
        <w:spacing w:after="30" w:line="264"/>
        <w:ind w:left="500" w:hanging="300"/>
      </w:pPr>
      <w:r>
        <w:rPr>
          <w:b/>
          <w:bCs/>
          <w:color w:val="6B7280"/>
          <w:sz w:val="20"/>
          <w:szCs w:val="20"/>
        </w:rPr>
        <w:t xml:space="preserve">c)	</w:t>
      </w:r>
      <w:r>
        <w:rPr>
          <w:sz w:val="20"/>
          <w:szCs w:val="20"/>
        </w:rPr>
        <w:t xml:space="preserve">planejamento.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programação de TV.</w:t>
      </w:r>
    </w:p>
    <w:p>
      <w:pPr>
        <w:keepNext/>
        <w:spacing w:after="60" w:before="140" w:line="276"/>
      </w:pPr>
      <w:r>
        <w:rPr>
          <w:b/>
          <w:bCs/>
          <w:color w:val="4F46E5"/>
          <w:sz w:val="21"/>
          <w:szCs w:val="21"/>
        </w:rPr>
        <w:t xml:space="preserve">Questão 3. </w:t>
      </w:r>
      <w:r>
        <w:rPr>
          <w:sz w:val="21"/>
          <w:szCs w:val="21"/>
        </w:rPr>
        <w:t xml:space="preserve">Por que estudamos a PD mesmo quando raramente conhecemos o modelo?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funciona em qualquer escala.</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ela é a única técnica de AR.</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os algoritmos de AR podem ser vistos como aproximações da PD.</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ela dispensa recompensas.</w:t>
      </w:r>
    </w:p>
    <w:p>
      <w:pPr>
        <w:keepNext/>
        <w:spacing w:after="60" w:before="140" w:line="276"/>
      </w:pPr>
      <w:r>
        <w:rPr>
          <w:b/>
          <w:bCs/>
          <w:color w:val="4F46E5"/>
          <w:sz w:val="21"/>
          <w:szCs w:val="21"/>
        </w:rPr>
        <w:t xml:space="preserve">Questão 4. </w:t>
      </w:r>
      <w:r>
        <w:rPr>
          <w:sz w:val="21"/>
          <w:szCs w:val="21"/>
        </w:rPr>
        <w:t xml:space="preserve">A avaliação iterativa de política (predição) calcula:</w:t>
      </w:r>
    </w:p>
    <w:p>
      <w:pPr>
        <w:keepNext/>
        <w:keepLines/>
        <w:tabs>
          <w:tab w:val="left" w:pos="500"/>
        </w:tabs>
        <w:spacing w:after="30" w:line="264"/>
        <w:ind w:left="500" w:hanging="300"/>
      </w:pPr>
      <w:r>
        <w:rPr>
          <w:b/>
          <w:bCs/>
          <w:color w:val="6B7280"/>
          <w:sz w:val="20"/>
          <w:szCs w:val="20"/>
        </w:rPr>
        <w:t xml:space="preserve">a)	</w:t>
      </w:r>
      <w:r>
        <w:rPr>
          <w:sz w:val="20"/>
          <w:szCs w:val="20"/>
        </w:rPr>
        <w:t xml:space="preserve">a dinâmica do ambiente.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v_π para uma política π dada.</w:t>
      </w:r>
    </w:p>
    <w:p>
      <w:pPr>
        <w:keepNext/>
        <w:keepLines/>
        <w:tabs>
          <w:tab w:val="left" w:pos="500"/>
        </w:tabs>
        <w:spacing w:after="30" w:line="264"/>
        <w:ind w:left="500" w:hanging="300"/>
      </w:pPr>
      <w:r>
        <w:rPr>
          <w:b/>
          <w:bCs/>
          <w:color w:val="6B7280"/>
          <w:sz w:val="20"/>
          <w:szCs w:val="20"/>
        </w:rPr>
        <w:t xml:space="preserve">c)	</w:t>
      </w:r>
      <w:r>
        <w:rPr>
          <w:sz w:val="20"/>
          <w:szCs w:val="20"/>
        </w:rPr>
        <w:t xml:space="preserve">a política ótima.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fator de desconto.</w:t>
      </w:r>
    </w:p>
    <w:p>
      <w:pPr>
        <w:keepNext/>
        <w:spacing w:after="60" w:before="140" w:line="276"/>
      </w:pPr>
      <w:r>
        <w:rPr>
          <w:b/>
          <w:bCs/>
          <w:color w:val="4F46E5"/>
          <w:sz w:val="21"/>
          <w:szCs w:val="21"/>
        </w:rPr>
        <w:t xml:space="preserve">Questão 5. </w:t>
      </w:r>
      <w:r>
        <w:rPr>
          <w:sz w:val="21"/>
          <w:szCs w:val="21"/>
        </w:rPr>
        <w:t xml:space="preserve">A regra de atualização da avaliação de política é baseada na:</w:t>
      </w:r>
    </w:p>
    <w:p>
      <w:pPr>
        <w:keepNext/>
        <w:keepLines/>
        <w:tabs>
          <w:tab w:val="left" w:pos="500"/>
        </w:tabs>
        <w:spacing w:after="30" w:line="264"/>
        <w:ind w:left="500" w:hanging="300"/>
      </w:pPr>
      <w:r>
        <w:rPr>
          <w:b/>
          <w:bCs/>
          <w:color w:val="6B7280"/>
          <w:sz w:val="20"/>
          <w:szCs w:val="20"/>
        </w:rPr>
        <w:t xml:space="preserve">a)	</w:t>
      </w:r>
      <w:r>
        <w:rPr>
          <w:sz w:val="20"/>
          <w:szCs w:val="20"/>
        </w:rPr>
        <w:t xml:space="preserve">lei dos grandes números.</w:t>
      </w:r>
    </w:p>
    <w:p>
      <w:pPr>
        <w:keepNext/>
        <w:keepLines/>
        <w:tabs>
          <w:tab w:val="left" w:pos="500"/>
        </w:tabs>
        <w:spacing w:after="30" w:line="264"/>
        <w:ind w:left="500" w:hanging="300"/>
      </w:pPr>
      <w:r>
        <w:rPr>
          <w:b/>
          <w:bCs/>
          <w:color w:val="6B7280"/>
          <w:sz w:val="20"/>
          <w:szCs w:val="20"/>
        </w:rPr>
        <w:t xml:space="preserve">b)	</w:t>
      </w:r>
      <w:r>
        <w:rPr>
          <w:sz w:val="20"/>
          <w:szCs w:val="20"/>
        </w:rPr>
        <w:t xml:space="preserve">equação de otimalidade com máximo.</w:t>
      </w:r>
    </w:p>
    <w:p>
      <w:pPr>
        <w:keepNext/>
        <w:keepLines/>
        <w:tabs>
          <w:tab w:val="left" w:pos="500"/>
        </w:tabs>
        <w:spacing w:after="30" w:line="264"/>
        <w:ind w:left="500" w:hanging="300"/>
      </w:pPr>
      <w:r>
        <w:rPr>
          <w:b/>
          <w:bCs/>
          <w:color w:val="6B7280"/>
          <w:sz w:val="20"/>
          <w:szCs w:val="20"/>
        </w:rPr>
        <w:t xml:space="preserve">c)	</w:t>
      </w:r>
      <w:r>
        <w:rPr>
          <w:sz w:val="20"/>
          <w:szCs w:val="20"/>
        </w:rPr>
        <w:t xml:space="preserve">descida do gradiente.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equação de Bellman de expectativa.</w:t>
      </w:r>
    </w:p>
    <w:p>
      <w:pPr>
        <w:keepNext/>
        <w:spacing w:after="60" w:before="140" w:line="276"/>
      </w:pPr>
      <w:r>
        <w:rPr>
          <w:b/>
          <w:bCs/>
          <w:color w:val="4F46E5"/>
          <w:sz w:val="21"/>
          <w:szCs w:val="21"/>
        </w:rPr>
        <w:t xml:space="preserve">Questão 6. </w:t>
      </w:r>
      <w:r>
        <w:rPr>
          <w:sz w:val="21"/>
          <w:szCs w:val="21"/>
        </w:rPr>
        <w:t xml:space="preserve">Uma "varredura" (sweep)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escolha de uma ação aleatória.</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passada por todos os estados atualizando seus valores.</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troca de política.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episódio completo.</w:t>
      </w:r>
    </w:p>
    <w:p>
      <w:pPr>
        <w:keepNext/>
        <w:spacing w:after="60" w:before="140" w:line="276"/>
      </w:pPr>
      <w:r>
        <w:rPr>
          <w:b/>
          <w:bCs/>
          <w:color w:val="4F46E5"/>
          <w:sz w:val="21"/>
          <w:szCs w:val="21"/>
        </w:rPr>
        <w:t xml:space="preserve">Questão 7. </w:t>
      </w:r>
      <w:r>
        <w:rPr>
          <w:sz w:val="21"/>
          <w:szCs w:val="21"/>
        </w:rPr>
        <w:t xml:space="preserve">No gridworld 4×4 com política aleatória e −1 por passo, na varredura 1 o valor de todo estado não terminal é:</w:t>
      </w:r>
    </w:p>
    <w:p>
      <w:pPr>
        <w:keepNext/>
        <w:keepLines/>
        <w:tabs>
          <w:tab w:val="left" w:pos="500"/>
        </w:tabs>
        <w:spacing w:after="30" w:line="264"/>
        <w:ind w:left="500" w:hanging="300"/>
      </w:pPr>
      <w:r>
        <w:rPr>
          <w:b/>
          <w:bCs/>
          <w:color w:val="6B7280"/>
          <w:sz w:val="20"/>
          <w:szCs w:val="20"/>
        </w:rPr>
        <w:t xml:space="preserve">a)	</w:t>
      </w:r>
      <w:r>
        <w:rPr>
          <w:sz w:val="20"/>
          <w:szCs w:val="20"/>
        </w:rPr>
        <w:t xml:space="preserve">−22.</w:t>
      </w:r>
    </w:p>
    <w:p>
      <w:pPr>
        <w:keepNext/>
        <w:keepLines/>
        <w:tabs>
          <w:tab w:val="left" w:pos="500"/>
        </w:tabs>
        <w:spacing w:after="30" w:line="264"/>
        <w:ind w:left="500" w:hanging="300"/>
      </w:pPr>
      <w:r>
        <w:rPr>
          <w:b/>
          <w:bCs/>
          <w:color w:val="6B7280"/>
          <w:sz w:val="20"/>
          <w:szCs w:val="20"/>
        </w:rPr>
        <w:t xml:space="preserve">b)	</w:t>
      </w:r>
      <w:r>
        <w:rPr>
          <w:sz w:val="20"/>
          <w:szCs w:val="20"/>
        </w:rPr>
        <w:t xml:space="preserve">−14.</w:t>
      </w:r>
    </w:p>
    <w:p>
      <w:pPr>
        <w:keepNext/>
        <w:keepLines/>
        <w:tabs>
          <w:tab w:val="left" w:pos="500"/>
        </w:tabs>
        <w:spacing w:after="30" w:line="264"/>
        <w:ind w:left="500" w:hanging="300"/>
      </w:pPr>
      <w:r>
        <w:rPr>
          <w:b/>
          <w:bCs/>
          <w:color w:val="6B7280"/>
          <w:sz w:val="20"/>
          <w:szCs w:val="20"/>
        </w:rPr>
        <w:t xml:space="preserve">c)	</w:t>
      </w:r>
      <w:r>
        <w:rPr>
          <w:sz w:val="20"/>
          <w:szCs w:val="20"/>
        </w:rPr>
        <w:t xml:space="preserve">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w:t>
      </w:r>
    </w:p>
    <w:p>
      <w:pPr>
        <w:keepNext/>
        <w:spacing w:after="60" w:before="140" w:line="276"/>
      </w:pPr>
      <w:r>
        <w:rPr>
          <w:b/>
          <w:bCs/>
          <w:color w:val="4F46E5"/>
          <w:sz w:val="21"/>
          <w:szCs w:val="21"/>
        </w:rPr>
        <w:t xml:space="preserve">Questão 8. </w:t>
      </w:r>
      <w:r>
        <w:rPr>
          <w:sz w:val="21"/>
          <w:szCs w:val="21"/>
        </w:rPr>
        <w:t xml:space="preserve">Na varredura 2, o valor da casa vizinha à ★ no canto superior esquerdo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−2.</w:t>
      </w:r>
    </w:p>
    <w:p>
      <w:pPr>
        <w:keepNext/>
        <w:keepLines/>
        <w:tabs>
          <w:tab w:val="left" w:pos="500"/>
        </w:tabs>
        <w:spacing w:after="30" w:line="264"/>
        <w:ind w:left="500" w:hanging="300"/>
      </w:pPr>
      <w:r>
        <w:rPr>
          <w:b/>
          <w:bCs/>
          <w:color w:val="6B7280"/>
          <w:sz w:val="20"/>
          <w:szCs w:val="20"/>
        </w:rPr>
        <w:t xml:space="preserve">b)	</w:t>
      </w:r>
      <w:r>
        <w:rPr>
          <w:sz w:val="20"/>
          <w:szCs w:val="20"/>
        </w:rPr>
        <w:t xml:space="preserve">−1.</w:t>
      </w:r>
    </w:p>
    <w:p>
      <w:pPr>
        <w:keepNext/>
        <w:keepLines/>
        <w:tabs>
          <w:tab w:val="left" w:pos="500"/>
        </w:tabs>
        <w:spacing w:after="30" w:line="264"/>
        <w:ind w:left="500" w:hanging="300"/>
      </w:pPr>
      <w:r>
        <w:rPr>
          <w:b/>
          <w:bCs/>
          <w:color w:val="6B7280"/>
          <w:sz w:val="20"/>
          <w:szCs w:val="20"/>
        </w:rPr>
        <w:t xml:space="preserve">c)	</w:t>
      </w:r>
      <w:r>
        <w:rPr>
          <w:sz w:val="20"/>
          <w:szCs w:val="20"/>
        </w:rPr>
        <w:t xml:space="preserve">−14.</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−1,75.</w:t>
      </w:r>
    </w:p>
    <w:p>
      <w:pPr>
        <w:keepNext/>
        <w:spacing w:after="60" w:before="140" w:line="276"/>
      </w:pPr>
      <w:r>
        <w:rPr>
          <w:b/>
          <w:bCs/>
          <w:color w:val="4F46E5"/>
          <w:sz w:val="21"/>
          <w:szCs w:val="21"/>
        </w:rPr>
        <w:t xml:space="preserve">Questão 9. </w:t>
      </w:r>
      <w:r>
        <w:rPr>
          <w:sz w:val="21"/>
          <w:szCs w:val="21"/>
        </w:rPr>
        <w:t xml:space="preserve">Os valores da política aleatória no gridworld convergem para valores como −14, −20 e −22, que representam:</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esperado de passos até um destino.</w:t>
      </w:r>
    </w:p>
    <w:p>
      <w:pPr>
        <w:keepNext/>
        <w:keepLines/>
        <w:tabs>
          <w:tab w:val="left" w:pos="500"/>
        </w:tabs>
        <w:spacing w:after="30" w:line="264"/>
        <w:ind w:left="500" w:hanging="300"/>
      </w:pPr>
      <w:r>
        <w:rPr>
          <w:b/>
          <w:bCs/>
          <w:color w:val="6B7280"/>
          <w:sz w:val="20"/>
          <w:szCs w:val="20"/>
        </w:rPr>
        <w:t xml:space="preserve">b)	</w:t>
      </w:r>
      <w:r>
        <w:rPr>
          <w:sz w:val="20"/>
          <w:szCs w:val="20"/>
        </w:rPr>
        <w:t xml:space="preserve">as ações escolhidas.</w:t>
      </w:r>
    </w:p>
    <w:p>
      <w:pPr>
        <w:keepNext/>
        <w:keepLines/>
        <w:tabs>
          <w:tab w:val="left" w:pos="500"/>
        </w:tabs>
        <w:spacing w:after="30" w:line="264"/>
        <w:ind w:left="500" w:hanging="300"/>
      </w:pPr>
      <w:r>
        <w:rPr>
          <w:b/>
          <w:bCs/>
          <w:color w:val="6B7280"/>
          <w:sz w:val="20"/>
          <w:szCs w:val="20"/>
        </w:rPr>
        <w:t xml:space="preserve">c)	</w:t>
      </w:r>
      <w:r>
        <w:rPr>
          <w:sz w:val="20"/>
          <w:szCs w:val="20"/>
        </w:rPr>
        <w:t xml:space="preserve">probabilidades de vitória.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desconto.</w:t>
      </w:r>
    </w:p>
    <w:p>
      <w:pPr>
        <w:keepNext/>
        <w:spacing w:after="60" w:before="140" w:line="276"/>
      </w:pPr>
      <w:r>
        <w:rPr>
          <w:b/>
          <w:bCs/>
          <w:color w:val="4F46E5"/>
          <w:sz w:val="21"/>
          <w:szCs w:val="21"/>
        </w:rPr>
        <w:t xml:space="preserve">Questão 10. </w:t>
      </w:r>
      <w:r>
        <w:rPr>
          <w:sz w:val="21"/>
          <w:szCs w:val="21"/>
        </w:rPr>
        <w:t xml:space="preserve">A política gulosa em relação a v é aquela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 em cada estado a ação de maior valor esperado segundo v.</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 sempre uma ação aleatória.</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 a ação de menor valor.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nunca muda.</w:t>
      </w:r>
    </w:p>
    <w:p>
      <w:pPr>
        <w:keepNext/>
        <w:spacing w:after="60" w:before="140" w:line="276"/>
      </w:pPr>
      <w:r>
        <w:rPr>
          <w:b/>
          <w:bCs/>
          <w:color w:val="4F46E5"/>
          <w:sz w:val="21"/>
          <w:szCs w:val="21"/>
        </w:rPr>
        <w:t xml:space="preserve">Questão 11. </w:t>
      </w:r>
      <w:r>
        <w:rPr>
          <w:sz w:val="21"/>
          <w:szCs w:val="21"/>
        </w:rPr>
        <w:t xml:space="preserve">O teorema da melhoria de política garante que a política gulosa em relação a v_π é:</w:t>
      </w:r>
    </w:p>
    <w:p>
      <w:pPr>
        <w:keepNext/>
        <w:keepLines/>
        <w:tabs>
          <w:tab w:val="left" w:pos="500"/>
        </w:tabs>
        <w:spacing w:after="30" w:line="264"/>
        <w:ind w:left="500" w:hanging="300"/>
      </w:pPr>
      <w:r>
        <w:rPr>
          <w:b/>
          <w:bCs/>
          <w:color w:val="6B7280"/>
          <w:sz w:val="20"/>
          <w:szCs w:val="20"/>
        </w:rPr>
        <w:t xml:space="preserve">a)	</w:t>
      </w:r>
      <w:r>
        <w:rPr>
          <w:sz w:val="20"/>
          <w:szCs w:val="20"/>
        </w:rPr>
        <w:t xml:space="preserve">melhor ou igual a π em todos os estados.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igual a π.</w:t>
      </w:r>
    </w:p>
    <w:p>
      <w:pPr>
        <w:keepNext/>
        <w:keepLines/>
        <w:tabs>
          <w:tab w:val="left" w:pos="500"/>
        </w:tabs>
        <w:spacing w:after="30" w:line="264"/>
        <w:ind w:left="500" w:hanging="300"/>
      </w:pPr>
      <w:r>
        <w:rPr>
          <w:b/>
          <w:bCs/>
          <w:color w:val="6B7280"/>
          <w:sz w:val="20"/>
          <w:szCs w:val="20"/>
        </w:rPr>
        <w:t xml:space="preserve">c)	</w:t>
      </w:r>
      <w:r>
        <w:rPr>
          <w:sz w:val="20"/>
          <w:szCs w:val="20"/>
        </w:rPr>
        <w:t xml:space="preserve">pior que π.</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aleatória.</w:t>
      </w:r>
    </w:p>
    <w:p>
      <w:pPr>
        <w:keepNext/>
        <w:spacing w:after="60" w:before="140" w:line="276"/>
      </w:pPr>
      <w:r>
        <w:rPr>
          <w:b/>
          <w:bCs/>
          <w:color w:val="4F46E5"/>
          <w:sz w:val="21"/>
          <w:szCs w:val="21"/>
        </w:rPr>
        <w:t xml:space="preserve">Questão 12. </w:t>
      </w:r>
      <w:r>
        <w:rPr>
          <w:sz w:val="21"/>
          <w:szCs w:val="21"/>
        </w:rPr>
        <w:t xml:space="preserve">A iteração de política consiste em:</w:t>
      </w:r>
    </w:p>
    <w:p>
      <w:pPr>
        <w:keepNext/>
        <w:keepLines/>
        <w:tabs>
          <w:tab w:val="left" w:pos="500"/>
        </w:tabs>
        <w:spacing w:after="30" w:line="264"/>
        <w:ind w:left="500" w:hanging="300"/>
      </w:pPr>
      <w:r>
        <w:rPr>
          <w:b/>
          <w:bCs/>
          <w:color w:val="6B7280"/>
          <w:sz w:val="20"/>
          <w:szCs w:val="20"/>
        </w:rPr>
        <w:t xml:space="preserve">a)	</w:t>
      </w:r>
      <w:r>
        <w:rPr>
          <w:sz w:val="20"/>
          <w:szCs w:val="20"/>
        </w:rPr>
        <w:t xml:space="preserve">executar apenas a avaliação.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fazer uma varredura e parar.</w:t>
      </w:r>
    </w:p>
    <w:p>
      <w:pPr>
        <w:keepNext/>
        <w:keepLines/>
        <w:tabs>
          <w:tab w:val="left" w:pos="500"/>
        </w:tabs>
        <w:spacing w:after="30" w:line="264"/>
        <w:ind w:left="500" w:hanging="300"/>
      </w:pPr>
      <w:r>
        <w:rPr>
          <w:b/>
          <w:bCs/>
          <w:color w:val="6B7280"/>
          <w:sz w:val="20"/>
          <w:szCs w:val="20"/>
        </w:rPr>
        <w:t xml:space="preserve">c)	</w:t>
      </w:r>
      <w:r>
        <w:rPr>
          <w:sz w:val="20"/>
          <w:szCs w:val="20"/>
        </w:rPr>
        <w:t xml:space="preserve">alternar avaliação e melhoria até a política estabilizar.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sortear políticas.</w:t>
      </w:r>
    </w:p>
    <w:p>
      <w:pPr>
        <w:keepNext/>
        <w:spacing w:after="60" w:before="140" w:line="276"/>
      </w:pPr>
      <w:r>
        <w:rPr>
          <w:b/>
          <w:bCs/>
          <w:color w:val="4F46E5"/>
          <w:sz w:val="21"/>
          <w:szCs w:val="21"/>
        </w:rPr>
        <w:t xml:space="preserve">Questão 13. </w:t>
      </w:r>
      <w:r>
        <w:rPr>
          <w:sz w:val="21"/>
          <w:szCs w:val="21"/>
        </w:rPr>
        <w:t xml:space="preserve">Quando a iteração de política termina, a política obtida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política ótima.</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política aleatória.</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política inválida.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política inicial.</w:t>
      </w:r>
    </w:p>
    <w:p>
      <w:pPr>
        <w:keepNext/>
        <w:spacing w:after="60" w:before="140" w:line="276"/>
      </w:pPr>
      <w:r>
        <w:rPr>
          <w:b/>
          <w:bCs/>
          <w:color w:val="4F46E5"/>
          <w:sz w:val="21"/>
          <w:szCs w:val="21"/>
        </w:rPr>
        <w:t xml:space="preserve">Questão 14. </w:t>
      </w:r>
      <w:r>
        <w:rPr>
          <w:sz w:val="21"/>
          <w:szCs w:val="21"/>
        </w:rPr>
        <w:t xml:space="preserve">A iteração de valor usa como regra de atualização: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a equação de Bellman de expectativa.</w:t>
      </w:r>
    </w:p>
    <w:p>
      <w:pPr>
        <w:keepNext/>
        <w:keepLines/>
        <w:tabs>
          <w:tab w:val="left" w:pos="500"/>
        </w:tabs>
        <w:spacing w:after="30" w:line="264"/>
        <w:ind w:left="500" w:hanging="300"/>
      </w:pPr>
      <w:r>
        <w:rPr>
          <w:b/>
          <w:bCs/>
          <w:color w:val="6B7280"/>
          <w:sz w:val="20"/>
          <w:szCs w:val="20"/>
        </w:rPr>
        <w:t xml:space="preserve">b)	</w:t>
      </w:r>
      <w:r>
        <w:rPr>
          <w:sz w:val="20"/>
          <w:szCs w:val="20"/>
        </w:rPr>
        <w:t xml:space="preserve">a equação de otimalidade de Bellman, com máximo sobre ações.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a média das recompensas.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regra incremental dos bandits.</w:t>
      </w:r>
    </w:p>
    <w:p>
      <w:pPr>
        <w:keepNext/>
        <w:spacing w:after="60" w:before="140" w:line="276"/>
      </w:pPr>
      <w:r>
        <w:rPr>
          <w:b/>
          <w:bCs/>
          <w:color w:val="4F46E5"/>
          <w:sz w:val="21"/>
          <w:szCs w:val="21"/>
        </w:rPr>
        <w:t xml:space="preserve">Questão 15. </w:t>
      </w:r>
      <w:r>
        <w:rPr>
          <w:sz w:val="21"/>
          <w:szCs w:val="21"/>
        </w:rPr>
        <w:t xml:space="preserve">Em relação à iteração de política, a iteração de valor:</w:t>
      </w:r>
    </w:p>
    <w:p>
      <w:pPr>
        <w:keepNext/>
        <w:keepLines/>
        <w:tabs>
          <w:tab w:val="left" w:pos="500"/>
        </w:tabs>
        <w:spacing w:after="30" w:line="264"/>
        <w:ind w:left="500" w:hanging="300"/>
      </w:pPr>
      <w:r>
        <w:rPr>
          <w:b/>
          <w:bCs/>
          <w:color w:val="6B7280"/>
          <w:sz w:val="20"/>
          <w:szCs w:val="20"/>
        </w:rPr>
        <w:t xml:space="preserve">a)	</w:t>
      </w:r>
      <w:r>
        <w:rPr>
          <w:sz w:val="20"/>
          <w:szCs w:val="20"/>
        </w:rPr>
        <w:t xml:space="preserve">usa dados rotulados.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faz uma só varredura de avaliação antes de melhorar, de forma implícita.</w:t>
      </w:r>
    </w:p>
    <w:p>
      <w:pPr>
        <w:keepNext/>
        <w:keepLines/>
        <w:tabs>
          <w:tab w:val="left" w:pos="500"/>
        </w:tabs>
        <w:spacing w:after="30" w:line="264"/>
        <w:ind w:left="500" w:hanging="300"/>
      </w:pPr>
      <w:r>
        <w:rPr>
          <w:b/>
          <w:bCs/>
          <w:color w:val="6B7280"/>
          <w:sz w:val="20"/>
          <w:szCs w:val="20"/>
        </w:rPr>
        <w:t xml:space="preserve">c)	</w:t>
      </w:r>
      <w:r>
        <w:rPr>
          <w:sz w:val="20"/>
          <w:szCs w:val="20"/>
        </w:rPr>
        <w:t xml:space="preserve">nunca converge.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exige política inicial aleatória.</w:t>
      </w:r>
    </w:p>
    <w:p>
      <w:pPr>
        <w:keepNext/>
        <w:spacing w:after="60" w:before="140" w:line="276"/>
      </w:pPr>
      <w:r>
        <w:rPr>
          <w:b/>
          <w:bCs/>
          <w:color w:val="4F46E5"/>
          <w:sz w:val="21"/>
          <w:szCs w:val="21"/>
        </w:rPr>
        <w:t xml:space="preserve">Questão 16. </w:t>
      </w:r>
      <w:r>
        <w:rPr>
          <w:sz w:val="21"/>
          <w:szCs w:val="21"/>
        </w:rPr>
        <w:t xml:space="preserve">A iteração de política generalizada (GPI) descreve:</w:t>
      </w:r>
    </w:p>
    <w:p>
      <w:pPr>
        <w:keepNext/>
        <w:keepLines/>
        <w:tabs>
          <w:tab w:val="left" w:pos="500"/>
        </w:tabs>
        <w:spacing w:after="30" w:line="264"/>
        <w:ind w:left="500" w:hanging="300"/>
      </w:pPr>
      <w:r>
        <w:rPr>
          <w:b/>
          <w:bCs/>
          <w:color w:val="6B7280"/>
          <w:sz w:val="20"/>
          <w:szCs w:val="20"/>
        </w:rPr>
        <w:t xml:space="preserve">a)	</w:t>
      </w:r>
      <w:r>
        <w:rPr>
          <w:sz w:val="20"/>
          <w:szCs w:val="20"/>
        </w:rPr>
        <w:t xml:space="preserve">um algoritmo específico de bandits.</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técnica de discretização.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tipo de rede neural.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interação entre avaliação e melhoria, presente em quase todos os métodos de AR.</w:t>
      </w:r>
    </w:p>
    <w:p>
      <w:pPr>
        <w:keepNext/>
        <w:spacing w:after="60" w:before="140" w:line="276"/>
      </w:pPr>
      <w:r>
        <w:rPr>
          <w:b/>
          <w:bCs/>
          <w:color w:val="4F46E5"/>
          <w:sz w:val="21"/>
          <w:szCs w:val="21"/>
        </w:rPr>
        <w:t xml:space="preserve">Questão 17. </w:t>
      </w:r>
      <w:r>
        <w:rPr>
          <w:sz w:val="21"/>
          <w:szCs w:val="21"/>
        </w:rPr>
        <w:t xml:space="preserve">Bootstrapping, em AR, significa:</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escolher ações ao acaso.</w:t>
      </w:r>
    </w:p>
    <w:p>
      <w:pPr>
        <w:keepNext/>
        <w:keepLines/>
        <w:tabs>
          <w:tab w:val="left" w:pos="500"/>
        </w:tabs>
        <w:spacing w:after="30" w:line="264"/>
        <w:ind w:left="500" w:hanging="300"/>
      </w:pPr>
      <w:r>
        <w:rPr>
          <w:b/>
          <w:bCs/>
          <w:color w:val="6B7280"/>
          <w:sz w:val="20"/>
          <w:szCs w:val="20"/>
        </w:rPr>
        <w:t xml:space="preserve">b)	</w:t>
      </w:r>
      <w:r>
        <w:rPr>
          <w:sz w:val="20"/>
          <w:szCs w:val="20"/>
        </w:rPr>
        <w:t xml:space="preserve">atualizar uma estimativa usando outra estimativa.</w:t>
      </w:r>
    </w:p>
    <w:p>
      <w:pPr>
        <w:keepNext/>
        <w:keepLines/>
        <w:tabs>
          <w:tab w:val="left" w:pos="500"/>
        </w:tabs>
        <w:spacing w:after="30" w:line="264"/>
        <w:ind w:left="500" w:hanging="300"/>
      </w:pPr>
      <w:r>
        <w:rPr>
          <w:b/>
          <w:bCs/>
          <w:color w:val="6B7280"/>
          <w:sz w:val="20"/>
          <w:szCs w:val="20"/>
        </w:rPr>
        <w:t xml:space="preserve">c)	</w:t>
      </w:r>
      <w:r>
        <w:rPr>
          <w:sz w:val="20"/>
          <w:szCs w:val="20"/>
        </w:rPr>
        <w:t xml:space="preserve">reamostrar dados para calcular intervalos de confiança.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iniciar o programa.</w:t>
      </w:r>
    </w:p>
    <w:p>
      <w:pPr>
        <w:keepNext/>
        <w:spacing w:after="60" w:before="140" w:line="276"/>
      </w:pPr>
      <w:r>
        <w:rPr>
          <w:b/>
          <w:bCs/>
          <w:color w:val="4F46E5"/>
          <w:sz w:val="21"/>
          <w:szCs w:val="21"/>
        </w:rPr>
        <w:t xml:space="preserve">Questão 18. </w:t>
      </w:r>
      <w:r>
        <w:rPr>
          <w:sz w:val="21"/>
          <w:szCs w:val="21"/>
        </w:rPr>
        <w:t xml:space="preserve">Não confunda: o "bootstrap" do scikit-learn (resample)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estimar a incerteza de uma estatística reamostrando 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atualizar valores em programação dinâmica.</w:t>
      </w:r>
    </w:p>
    <w:p>
      <w:pPr>
        <w:keepNext/>
        <w:keepLines/>
        <w:tabs>
          <w:tab w:val="left" w:pos="500"/>
        </w:tabs>
        <w:spacing w:after="30" w:line="264"/>
        <w:ind w:left="500" w:hanging="300"/>
      </w:pPr>
      <w:r>
        <w:rPr>
          <w:b/>
          <w:bCs/>
          <w:color w:val="6B7280"/>
          <w:sz w:val="20"/>
          <w:szCs w:val="20"/>
        </w:rPr>
        <w:t xml:space="preserve">c)	</w:t>
      </w:r>
      <w:r>
        <w:rPr>
          <w:sz w:val="20"/>
          <w:szCs w:val="20"/>
        </w:rPr>
        <w:t xml:space="preserve">discretizar estados.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treinar redes neurais.</w:t>
      </w:r>
    </w:p>
    <w:p>
      <w:pPr>
        <w:keepNext/>
        <w:spacing w:after="60" w:before="140" w:line="276"/>
      </w:pPr>
      <w:r>
        <w:rPr>
          <w:b/>
          <w:bCs/>
          <w:color w:val="4F46E5"/>
          <w:sz w:val="21"/>
          <w:szCs w:val="21"/>
        </w:rPr>
        <w:t xml:space="preserve">Questão 19. </w:t>
      </w:r>
      <w:r>
        <w:rPr>
          <w:sz w:val="21"/>
          <w:szCs w:val="21"/>
        </w:rPr>
        <w:t xml:space="preserve">A convergência da avaliação e da iteração de valor é garantida porque a atualização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contração (reduz o erro máximo por um fator γ).</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linear em todos os pontos.</w:t>
      </w:r>
    </w:p>
    <w:p>
      <w:pPr>
        <w:keepNext/>
        <w:keepLines/>
        <w:tabs>
          <w:tab w:val="left" w:pos="500"/>
        </w:tabs>
        <w:spacing w:after="30" w:line="264"/>
        <w:ind w:left="500" w:hanging="300"/>
      </w:pPr>
      <w:r>
        <w:rPr>
          <w:b/>
          <w:bCs/>
          <w:color w:val="6B7280"/>
          <w:sz w:val="20"/>
          <w:szCs w:val="20"/>
        </w:rPr>
        <w:t xml:space="preserve">c)	</w:t>
      </w:r>
      <w:r>
        <w:rPr>
          <w:sz w:val="20"/>
          <w:szCs w:val="20"/>
        </w:rPr>
        <w:t xml:space="preserve">idêntica a uma regressão.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aleatória.</w:t>
      </w:r>
    </w:p>
    <w:p>
      <w:pPr>
        <w:keepNext/>
        <w:spacing w:after="60" w:before="140" w:line="276"/>
      </w:pPr>
      <w:r>
        <w:rPr>
          <w:b/>
          <w:bCs/>
          <w:color w:val="4F46E5"/>
          <w:sz w:val="21"/>
          <w:szCs w:val="21"/>
        </w:rPr>
        <w:t xml:space="preserve">Questão 20. </w:t>
      </w:r>
      <w:r>
        <w:rPr>
          <w:sz w:val="21"/>
          <w:szCs w:val="21"/>
        </w:rPr>
        <w:t xml:space="preserve">Quanto mais próximo de 1 o fator γ, a convergência da iteração de valor tende a ser:</w:t>
      </w:r>
    </w:p>
    <w:p>
      <w:pPr>
        <w:keepNext/>
        <w:keepLines/>
        <w:tabs>
          <w:tab w:val="left" w:pos="500"/>
        </w:tabs>
        <w:spacing w:after="30" w:line="264"/>
        <w:ind w:left="500" w:hanging="300"/>
      </w:pPr>
      <w:r>
        <w:rPr>
          <w:b/>
          <w:bCs/>
          <w:color w:val="6B7280"/>
          <w:sz w:val="20"/>
          <w:szCs w:val="20"/>
        </w:rPr>
        <w:t xml:space="preserve">a)	</w:t>
      </w:r>
      <w:r>
        <w:rPr>
          <w:sz w:val="20"/>
          <w:szCs w:val="20"/>
        </w:rPr>
        <w:t xml:space="preserve">impossível.</w:t>
      </w:r>
    </w:p>
    <w:p>
      <w:pPr>
        <w:keepNext/>
        <w:keepLines/>
        <w:tabs>
          <w:tab w:val="left" w:pos="500"/>
        </w:tabs>
        <w:spacing w:after="30" w:line="264"/>
        <w:ind w:left="500" w:hanging="300"/>
      </w:pPr>
      <w:r>
        <w:rPr>
          <w:b/>
          <w:bCs/>
          <w:color w:val="6B7280"/>
          <w:sz w:val="20"/>
          <w:szCs w:val="20"/>
        </w:rPr>
        <w:t xml:space="preserve">b)	</w:t>
      </w:r>
      <w:r>
        <w:rPr>
          <w:sz w:val="20"/>
          <w:szCs w:val="20"/>
        </w:rPr>
        <w:t xml:space="preserve">independente de γ.</w:t>
      </w:r>
    </w:p>
    <w:p>
      <w:pPr>
        <w:keepNext/>
        <w:keepLines/>
        <w:tabs>
          <w:tab w:val="left" w:pos="500"/>
        </w:tabs>
        <w:spacing w:after="30" w:line="264"/>
        <w:ind w:left="500" w:hanging="300"/>
      </w:pPr>
      <w:r>
        <w:rPr>
          <w:b/>
          <w:bCs/>
          <w:color w:val="6B7280"/>
          <w:sz w:val="20"/>
          <w:szCs w:val="20"/>
        </w:rPr>
        <w:t xml:space="preserve">c)	</w:t>
      </w:r>
      <w:r>
        <w:rPr>
          <w:sz w:val="20"/>
          <w:szCs w:val="20"/>
        </w:rPr>
        <w:t xml:space="preserve">mais lenta.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mais rápida.</w:t>
      </w:r>
    </w:p>
    <w:p>
      <w:pPr>
        <w:keepNext/>
        <w:spacing w:after="60" w:before="140" w:line="276"/>
      </w:pPr>
      <w:r>
        <w:rPr>
          <w:b/>
          <w:bCs/>
          <w:color w:val="4F46E5"/>
          <w:sz w:val="21"/>
          <w:szCs w:val="21"/>
        </w:rPr>
        <w:t xml:space="preserve">Questão 21. </w:t>
      </w:r>
      <w:r>
        <w:rPr>
          <w:sz w:val="21"/>
          <w:szCs w:val="21"/>
        </w:rPr>
        <w:t xml:space="preserve">A PD assíncrona difere da síncrona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só serve para bandits.</w:t>
      </w:r>
    </w:p>
    <w:p>
      <w:pPr>
        <w:keepNext/>
        <w:keepLines/>
        <w:tabs>
          <w:tab w:val="left" w:pos="500"/>
        </w:tabs>
        <w:spacing w:after="30" w:line="264"/>
        <w:ind w:left="500" w:hanging="300"/>
      </w:pPr>
      <w:r>
        <w:rPr>
          <w:b/>
          <w:bCs/>
          <w:color w:val="6B7280"/>
          <w:sz w:val="20"/>
          <w:szCs w:val="20"/>
        </w:rPr>
        <w:t xml:space="preserve">b)	</w:t>
      </w:r>
      <w:r>
        <w:rPr>
          <w:sz w:val="20"/>
          <w:szCs w:val="20"/>
        </w:rPr>
        <w:t xml:space="preserve">atualiza os estados em ordem e frequência flexíveis, sem varredura completa fixa.</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usa o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exige mais memória.</w:t>
      </w:r>
    </w:p>
    <w:p>
      <w:pPr>
        <w:keepNext/>
        <w:spacing w:after="60" w:before="140" w:line="276"/>
      </w:pPr>
      <w:r>
        <w:rPr>
          <w:b/>
          <w:bCs/>
          <w:color w:val="4F46E5"/>
          <w:sz w:val="21"/>
          <w:szCs w:val="21"/>
        </w:rPr>
        <w:t xml:space="preserve">Questão 22. </w:t>
      </w:r>
      <w:r>
        <w:rPr>
          <w:sz w:val="21"/>
          <w:szCs w:val="21"/>
        </w:rPr>
        <w:t xml:space="preserve">A maldição da dimensionalidade refere-se a:</w:t>
      </w:r>
    </w:p>
    <w:p>
      <w:pPr>
        <w:keepNext/>
        <w:keepLines/>
        <w:tabs>
          <w:tab w:val="left" w:pos="500"/>
        </w:tabs>
        <w:spacing w:after="30" w:line="264"/>
        <w:ind w:left="500" w:hanging="300"/>
      </w:pPr>
      <w:r>
        <w:rPr>
          <w:b/>
          <w:bCs/>
          <w:color w:val="6B7280"/>
          <w:sz w:val="20"/>
          <w:szCs w:val="20"/>
        </w:rPr>
        <w:t xml:space="preserve">a)	</w:t>
      </w:r>
      <w:r>
        <w:rPr>
          <w:sz w:val="20"/>
          <w:szCs w:val="20"/>
        </w:rPr>
        <w:t xml:space="preserve">ao número de ações.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estados crescer exponencialmente com o número de variáveis do estado.</w:t>
      </w:r>
    </w:p>
    <w:p>
      <w:pPr>
        <w:keepNext/>
        <w:keepLines/>
        <w:tabs>
          <w:tab w:val="left" w:pos="500"/>
        </w:tabs>
        <w:spacing w:after="30" w:line="264"/>
        <w:ind w:left="500" w:hanging="300"/>
      </w:pPr>
      <w:r>
        <w:rPr>
          <w:b/>
          <w:bCs/>
          <w:color w:val="6B7280"/>
          <w:sz w:val="20"/>
          <w:szCs w:val="20"/>
        </w:rPr>
        <w:t xml:space="preserve">c)	</w:t>
      </w:r>
      <w:r>
        <w:rPr>
          <w:sz w:val="20"/>
          <w:szCs w:val="20"/>
        </w:rPr>
        <w:t xml:space="preserve">ao excesso de recompensas.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valores de γ muito altos.</w:t>
      </w:r>
    </w:p>
    <w:p>
      <w:pPr>
        <w:keepNext/>
        <w:spacing w:after="60" w:before="140" w:line="276"/>
      </w:pPr>
      <w:r>
        <w:rPr>
          <w:b/>
          <w:bCs/>
          <w:color w:val="4F46E5"/>
          <w:sz w:val="21"/>
          <w:szCs w:val="21"/>
        </w:rPr>
        <w:t xml:space="preserve">Questão 23. </w:t>
      </w:r>
      <w:r>
        <w:rPr>
          <w:sz w:val="21"/>
          <w:szCs w:val="21"/>
        </w:rPr>
        <w:t xml:space="preserve">Com 10 variáveis, cada uma discretizada em 10 faixas, o número de estados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10.000.</w:t>
      </w:r>
    </w:p>
    <w:p>
      <w:pPr>
        <w:keepNext/>
        <w:keepLines/>
        <w:tabs>
          <w:tab w:val="left" w:pos="500"/>
        </w:tabs>
        <w:spacing w:after="30" w:line="264"/>
        <w:ind w:left="500" w:hanging="300"/>
      </w:pPr>
      <w:r>
        <w:rPr>
          <w:b/>
          <w:bCs/>
          <w:color w:val="6B7280"/>
          <w:sz w:val="20"/>
          <w:szCs w:val="20"/>
        </w:rPr>
        <w:t xml:space="preserve">b)	</w:t>
      </w:r>
      <w:r>
        <w:rPr>
          <w:sz w:val="20"/>
          <w:szCs w:val="20"/>
        </w:rPr>
        <w:t xml:space="preserve">1.000.</w:t>
      </w:r>
    </w:p>
    <w:p>
      <w:pPr>
        <w:keepNext/>
        <w:keepLines/>
        <w:tabs>
          <w:tab w:val="left" w:pos="500"/>
        </w:tabs>
        <w:spacing w:after="30" w:line="264"/>
        <w:ind w:left="500" w:hanging="300"/>
      </w:pPr>
      <w:r>
        <w:rPr>
          <w:b/>
          <w:bCs/>
          <w:color w:val="6B7280"/>
          <w:sz w:val="20"/>
          <w:szCs w:val="20"/>
        </w:rPr>
        <w:t xml:space="preserve">c)	</w:t>
      </w:r>
      <w:r>
        <w:rPr>
          <w:sz w:val="20"/>
          <w:szCs w:val="20"/>
        </w:rPr>
        <w:t xml:space="preserve">100.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10¹⁰.</w:t>
      </w:r>
    </w:p>
    <w:p>
      <w:pPr>
        <w:keepNext/>
        <w:spacing w:after="60" w:before="140" w:line="276"/>
      </w:pPr>
      <w:r>
        <w:rPr>
          <w:b/>
          <w:bCs/>
          <w:color w:val="4F46E5"/>
          <w:sz w:val="21"/>
          <w:szCs w:val="21"/>
        </w:rPr>
        <w:t xml:space="preserve">Questão 24. </w:t>
      </w:r>
      <w:r>
        <w:rPr>
          <w:sz w:val="21"/>
          <w:szCs w:val="21"/>
        </w:rPr>
        <w:t xml:space="preserve">No FrozenLake escorregadio, a política ótima não vence em 100% dos casos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algoritmo está errado.</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existe política ótima.</w:t>
      </w:r>
    </w:p>
    <w:p>
      <w:pPr>
        <w:keepNext/>
        <w:keepLines/>
        <w:tabs>
          <w:tab w:val="left" w:pos="500"/>
        </w:tabs>
        <w:spacing w:after="30" w:line="264"/>
        <w:ind w:left="500" w:hanging="300"/>
      </w:pPr>
      <w:r>
        <w:rPr>
          <w:b/>
          <w:bCs/>
          <w:color w:val="6B7280"/>
          <w:sz w:val="20"/>
          <w:szCs w:val="20"/>
        </w:rPr>
        <w:t xml:space="preserve">c)	</w:t>
      </w:r>
      <w:r>
        <w:rPr>
          <w:sz w:val="20"/>
          <w:szCs w:val="20"/>
        </w:rPr>
        <w:t xml:space="preserve">o ambiente é estocástico e o gelo faz o agente escorregar.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desconto é zero.</w:t>
      </w:r>
    </w:p>
    <w:p>
      <w:pPr>
        <w:keepNext/>
        <w:spacing w:after="60" w:before="140" w:line="276"/>
      </w:pPr>
      <w:r>
        <w:rPr>
          <w:b/>
          <w:bCs/>
          <w:color w:val="4F46E5"/>
          <w:sz w:val="21"/>
          <w:szCs w:val="21"/>
        </w:rPr>
        <w:t xml:space="preserve">Questão 25. </w:t>
      </w:r>
      <w:r>
        <w:rPr>
          <w:sz w:val="21"/>
          <w:szCs w:val="21"/>
        </w:rPr>
        <w:t xml:space="preserve">Na prática do CartPole, a função do KBinsDiscretizer é:</w:t>
      </w:r>
    </w:p>
    <w:p>
      <w:pPr>
        <w:keepNext/>
        <w:keepLines/>
        <w:tabs>
          <w:tab w:val="left" w:pos="500"/>
        </w:tabs>
        <w:spacing w:after="30" w:line="264"/>
        <w:ind w:left="500" w:hanging="300"/>
      </w:pPr>
      <w:r>
        <w:rPr>
          <w:b/>
          <w:bCs/>
          <w:color w:val="6B7280"/>
          <w:sz w:val="20"/>
          <w:szCs w:val="20"/>
        </w:rPr>
        <w:t xml:space="preserve">a)	</w:t>
      </w:r>
      <w:r>
        <w:rPr>
          <w:sz w:val="20"/>
          <w:szCs w:val="20"/>
        </w:rPr>
        <w:t xml:space="preserve">transformar o estado contínuo em faixas discretas, formando estados de uma tabela.</w:t>
      </w:r>
    </w:p>
    <w:p>
      <w:pPr>
        <w:keepNext/>
        <w:keepLines/>
        <w:tabs>
          <w:tab w:val="left" w:pos="500"/>
        </w:tabs>
        <w:spacing w:after="30" w:line="264"/>
        <w:ind w:left="500" w:hanging="300"/>
      </w:pPr>
      <w:r>
        <w:rPr>
          <w:b/>
          <w:bCs/>
          <w:color w:val="6B7280"/>
          <w:sz w:val="20"/>
          <w:szCs w:val="20"/>
        </w:rPr>
        <w:t xml:space="preserve">b)	</w:t>
      </w:r>
      <w:r>
        <w:rPr>
          <w:sz w:val="20"/>
          <w:szCs w:val="20"/>
        </w:rPr>
        <w:t xml:space="preserve">treinar uma rede neural.</w:t>
      </w:r>
    </w:p>
    <w:p>
      <w:pPr>
        <w:keepNext/>
        <w:keepLines/>
        <w:tabs>
          <w:tab w:val="left" w:pos="500"/>
        </w:tabs>
        <w:spacing w:after="30" w:line="264"/>
        <w:ind w:left="500" w:hanging="300"/>
      </w:pPr>
      <w:r>
        <w:rPr>
          <w:b/>
          <w:bCs/>
          <w:color w:val="6B7280"/>
          <w:sz w:val="20"/>
          <w:szCs w:val="20"/>
        </w:rPr>
        <w:t xml:space="preserve">c)	</w:t>
      </w:r>
      <w:r>
        <w:rPr>
          <w:sz w:val="20"/>
          <w:szCs w:val="20"/>
        </w:rPr>
        <w:t xml:space="preserve">calcular o desconto.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gerar recompensas.</w:t>
      </w:r>
    </w:p>
    <w:p>
      <w:pPr>
        <w:keepNext/>
        <w:spacing w:after="60" w:before="140" w:line="276"/>
      </w:pPr>
      <w:r>
        <w:rPr>
          <w:b/>
          <w:bCs/>
          <w:color w:val="4F46E5"/>
          <w:sz w:val="21"/>
          <w:szCs w:val="21"/>
        </w:rPr>
        <w:t xml:space="preserve">Questão 26. </w:t>
      </w:r>
      <w:r>
        <w:rPr>
          <w:sz w:val="21"/>
          <w:szCs w:val="21"/>
        </w:rPr>
        <w:t xml:space="preserve">Para estimar o modelo do CartPole discretizado, contamos:</w:t>
      </w:r>
    </w:p>
    <w:p>
      <w:pPr>
        <w:keepNext/>
        <w:keepLines/>
        <w:tabs>
          <w:tab w:val="left" w:pos="500"/>
        </w:tabs>
        <w:spacing w:after="30" w:line="264"/>
        <w:ind w:left="500" w:hanging="300"/>
      </w:pPr>
      <w:r>
        <w:rPr>
          <w:b/>
          <w:bCs/>
          <w:color w:val="6B7280"/>
          <w:sz w:val="20"/>
          <w:szCs w:val="20"/>
        </w:rPr>
        <w:t xml:space="preserve">a)	</w:t>
      </w:r>
      <w:r>
        <w:rPr>
          <w:sz w:val="20"/>
          <w:szCs w:val="20"/>
        </w:rPr>
        <w:t xml:space="preserve">as transições (estado, ação, próximo estado) observadas.</w:t>
      </w:r>
    </w:p>
    <w:p>
      <w:pPr>
        <w:keepNext/>
        <w:keepLines/>
        <w:tabs>
          <w:tab w:val="left" w:pos="500"/>
        </w:tabs>
        <w:spacing w:after="30" w:line="264"/>
        <w:ind w:left="500" w:hanging="300"/>
      </w:pPr>
      <w:r>
        <w:rPr>
          <w:b/>
          <w:bCs/>
          <w:color w:val="6B7280"/>
          <w:sz w:val="20"/>
          <w:szCs w:val="20"/>
        </w:rPr>
        <w:t xml:space="preserve">b)	</w:t>
      </w:r>
      <w:r>
        <w:rPr>
          <w:sz w:val="20"/>
          <w:szCs w:val="20"/>
        </w:rPr>
        <w:t xml:space="preserve">as recompensas máximas.</w:t>
      </w:r>
    </w:p>
    <w:p>
      <w:pPr>
        <w:keepNext/>
        <w:keepLines/>
        <w:tabs>
          <w:tab w:val="left" w:pos="500"/>
        </w:tabs>
        <w:spacing w:after="30" w:line="264"/>
        <w:ind w:left="500" w:hanging="300"/>
      </w:pPr>
      <w:r>
        <w:rPr>
          <w:b/>
          <w:bCs/>
          <w:color w:val="6B7280"/>
          <w:sz w:val="20"/>
          <w:szCs w:val="20"/>
        </w:rPr>
        <w:t xml:space="preserve">c)	</w:t>
      </w:r>
      <w:r>
        <w:rPr>
          <w:sz w:val="20"/>
          <w:szCs w:val="20"/>
        </w:rPr>
        <w:t xml:space="preserve">os pesos de uma rede.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episódios.</w:t>
      </w:r>
    </w:p>
    <w:p>
      <w:pPr>
        <w:keepNext/>
        <w:spacing w:after="60" w:before="140" w:line="276"/>
      </w:pPr>
      <w:r>
        <w:rPr>
          <w:b/>
          <w:bCs/>
          <w:color w:val="4F46E5"/>
          <w:sz w:val="21"/>
          <w:szCs w:val="21"/>
        </w:rPr>
        <w:t xml:space="preserve">Questão 27. </w:t>
      </w:r>
      <w:r>
        <w:rPr>
          <w:sz w:val="21"/>
          <w:szCs w:val="21"/>
        </w:rPr>
        <w:t xml:space="preserve">No CartPole planejado, pares estado-ação nunca visitados foram tratados com valor 0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era a melhor 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o código exige.</w:t>
      </w:r>
    </w:p>
    <w:p>
      <w:pPr>
        <w:keepNext/>
        <w:keepLines/>
        <w:tabs>
          <w:tab w:val="left" w:pos="500"/>
        </w:tabs>
        <w:spacing w:after="30" w:line="264"/>
        <w:ind w:left="500" w:hanging="300"/>
      </w:pPr>
      <w:r>
        <w:rPr>
          <w:b/>
          <w:bCs/>
          <w:color w:val="6B7280"/>
          <w:sz w:val="20"/>
          <w:szCs w:val="20"/>
        </w:rPr>
        <w:t xml:space="preserve">c)	</w:t>
      </w:r>
      <w:r>
        <w:rPr>
          <w:sz w:val="20"/>
          <w:szCs w:val="20"/>
        </w:rPr>
        <w:t xml:space="preserve">a recompensa é negativa.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assim a escolha é pessimista: sem dados, evita-se apostar neles.</w:t>
      </w:r>
    </w:p>
    <w:p>
      <w:pPr>
        <w:keepNext/>
        <w:spacing w:after="60" w:before="140" w:line="276"/>
      </w:pPr>
      <w:r>
        <w:rPr>
          <w:b/>
          <w:bCs/>
          <w:color w:val="4F46E5"/>
          <w:sz w:val="21"/>
          <w:szCs w:val="21"/>
        </w:rPr>
        <w:t xml:space="preserve">Questão 28. </w:t>
      </w:r>
      <w:r>
        <w:rPr>
          <w:sz w:val="21"/>
          <w:szCs w:val="21"/>
        </w:rPr>
        <w:t xml:space="preserve">A política planejada sobre o modelo estimado do CartPole supera o agente aleatório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usa mais passos por episódio.</w:t>
      </w:r>
    </w:p>
    <w:p>
      <w:pPr>
        <w:keepNext/>
        <w:keepLines/>
        <w:tabs>
          <w:tab w:val="left" w:pos="500"/>
        </w:tabs>
        <w:spacing w:after="30" w:line="264"/>
        <w:ind w:left="500" w:hanging="300"/>
      </w:pPr>
      <w:r>
        <w:rPr>
          <w:b/>
          <w:bCs/>
          <w:color w:val="6B7280"/>
          <w:sz w:val="20"/>
          <w:szCs w:val="20"/>
        </w:rPr>
        <w:t xml:space="preserve">b)	</w:t>
      </w:r>
      <w:r>
        <w:rPr>
          <w:sz w:val="20"/>
          <w:szCs w:val="20"/>
        </w:rPr>
        <w:t xml:space="preserve">aprendeu com um modelo, embora os dados tenham sido coletados de forma aleatória.</w:t>
      </w:r>
    </w:p>
    <w:p>
      <w:pPr>
        <w:keepNext/>
        <w:keepLines/>
        <w:tabs>
          <w:tab w:val="left" w:pos="500"/>
        </w:tabs>
        <w:spacing w:after="30" w:line="264"/>
        <w:ind w:left="500" w:hanging="300"/>
      </w:pPr>
      <w:r>
        <w:rPr>
          <w:b/>
          <w:bCs/>
          <w:color w:val="6B7280"/>
          <w:sz w:val="20"/>
          <w:szCs w:val="20"/>
        </w:rPr>
        <w:t xml:space="preserve">c)	</w:t>
      </w:r>
      <w:r>
        <w:rPr>
          <w:sz w:val="20"/>
          <w:szCs w:val="20"/>
        </w:rPr>
        <w:t xml:space="preserve">trapaceia.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 outra recompensa.</w:t>
      </w:r>
    </w:p>
    <w:p>
      <w:pPr>
        <w:keepNext/>
        <w:spacing w:after="60" w:before="140" w:line="276"/>
      </w:pPr>
      <w:r>
        <w:rPr>
          <w:b/>
          <w:bCs/>
          <w:color w:val="4F46E5"/>
          <w:sz w:val="21"/>
          <w:szCs w:val="21"/>
        </w:rPr>
        <w:t xml:space="preserve">Questão 29. </w:t>
      </w:r>
      <w:r>
        <w:rPr>
          <w:sz w:val="21"/>
          <w:szCs w:val="21"/>
        </w:rPr>
        <w:t xml:space="preserve">O algoritmo de iteração de política tem origem em:</w:t>
      </w:r>
    </w:p>
    <w:p>
      <w:pPr>
        <w:keepNext/>
        <w:keepLines/>
        <w:tabs>
          <w:tab w:val="left" w:pos="500"/>
        </w:tabs>
        <w:spacing w:after="30" w:line="264"/>
        <w:ind w:left="500" w:hanging="300"/>
      </w:pPr>
      <w:r>
        <w:rPr>
          <w:b/>
          <w:bCs/>
          <w:color w:val="6B7280"/>
          <w:sz w:val="20"/>
          <w:szCs w:val="20"/>
        </w:rPr>
        <w:t xml:space="preserve">a)	</w:t>
      </w:r>
      <w:r>
        <w:rPr>
          <w:sz w:val="20"/>
          <w:szCs w:val="20"/>
        </w:rPr>
        <w:t xml:space="preserve">Silver (2016).</w:t>
      </w:r>
    </w:p>
    <w:p>
      <w:pPr>
        <w:keepNext/>
        <w:keepLines/>
        <w:tabs>
          <w:tab w:val="left" w:pos="500"/>
        </w:tabs>
        <w:spacing w:after="30" w:line="264"/>
        <w:ind w:left="500" w:hanging="300"/>
      </w:pPr>
      <w:r>
        <w:rPr>
          <w:b/>
          <w:bCs/>
          <w:color w:val="6B7280"/>
          <w:sz w:val="20"/>
          <w:szCs w:val="20"/>
        </w:rPr>
        <w:t xml:space="preserve">b)	</w:t>
      </w:r>
      <w:r>
        <w:rPr>
          <w:sz w:val="20"/>
          <w:szCs w:val="20"/>
        </w:rPr>
        <w:t xml:space="preserve">Howard (1960).</w:t>
      </w:r>
    </w:p>
    <w:p>
      <w:pPr>
        <w:keepNext/>
        <w:keepLines/>
        <w:tabs>
          <w:tab w:val="left" w:pos="500"/>
        </w:tabs>
        <w:spacing w:after="30" w:line="264"/>
        <w:ind w:left="500" w:hanging="300"/>
      </w:pPr>
      <w:r>
        <w:rPr>
          <w:b/>
          <w:bCs/>
          <w:color w:val="6B7280"/>
          <w:sz w:val="20"/>
          <w:szCs w:val="20"/>
        </w:rPr>
        <w:t xml:space="preserve">c)	</w:t>
      </w:r>
      <w:r>
        <w:rPr>
          <w:sz w:val="20"/>
          <w:szCs w:val="20"/>
        </w:rPr>
        <w:t xml:space="preserve">Ouyang (2022).</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Mnih (2015).</w:t>
      </w:r>
    </w:p>
    <w:p>
      <w:pPr>
        <w:keepNext/>
        <w:spacing w:after="60" w:before="140" w:line="276"/>
      </w:pPr>
      <w:r>
        <w:rPr>
          <w:b/>
          <w:bCs/>
          <w:color w:val="4F46E5"/>
          <w:sz w:val="21"/>
          <w:szCs w:val="21"/>
        </w:rPr>
        <w:t xml:space="preserve">Questão 30. </w:t>
      </w:r>
      <w:r>
        <w:rPr>
          <w:sz w:val="21"/>
          <w:szCs w:val="21"/>
        </w:rPr>
        <w:t xml:space="preserve">Na análise de sensibilidade do projeto, o objetivo de variar c e δ é:</w:t>
      </w:r>
    </w:p>
    <w:p>
      <w:pPr>
        <w:keepNext/>
        <w:keepLines/>
        <w:tabs>
          <w:tab w:val="left" w:pos="500"/>
        </w:tabs>
        <w:spacing w:after="30" w:line="264"/>
        <w:ind w:left="500" w:hanging="300"/>
      </w:pPr>
      <w:r>
        <w:rPr>
          <w:b/>
          <w:bCs/>
          <w:color w:val="6B7280"/>
          <w:sz w:val="20"/>
          <w:szCs w:val="20"/>
        </w:rPr>
        <w:t xml:space="preserve">a)	</w:t>
      </w:r>
      <w:r>
        <w:rPr>
          <w:sz w:val="20"/>
          <w:szCs w:val="20"/>
        </w:rPr>
        <w:t xml:space="preserve">verificar quais conclusões sobre o cupom são robustas às hipóteses.</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escolher a melhor semente.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estimar a política aleatória.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treinar um classificador.</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o que é programação dinâmica e em que condição ela pode ser usada em AR.</w:t>
      </w:r>
    </w:p>
    <w:p>
      <w:pPr>
        <w:keepLines/>
        <w:tabs>
          <w:tab w:val="left" w:pos="500"/>
        </w:tabs>
        <w:spacing w:after="80" w:before="120" w:line="288"/>
        <w:ind w:left="500" w:hanging="500"/>
      </w:pPr>
      <w:r>
        <w:rPr>
          <w:b/>
          <w:bCs/>
          <w:color w:val="4F46E5"/>
          <w:sz w:val="21"/>
          <w:szCs w:val="21"/>
        </w:rPr>
        <w:t xml:space="preserve">2.	</w:t>
      </w:r>
      <w:r>
        <w:rPr>
          <w:sz w:val="21"/>
          <w:szCs w:val="21"/>
        </w:rPr>
        <w:t xml:space="preserve">Por que as varreduras da avaliação de política "propagam informação" a partir dos estados terminais? Use o gridworld como exemplo.</w:t>
      </w:r>
    </w:p>
    <w:p>
      <w:pPr>
        <w:keepLines/>
        <w:tabs>
          <w:tab w:val="left" w:pos="500"/>
        </w:tabs>
        <w:spacing w:after="80" w:before="120" w:line="288"/>
        <w:ind w:left="500" w:hanging="500"/>
      </w:pPr>
      <w:r>
        <w:rPr>
          <w:b/>
          <w:bCs/>
          <w:color w:val="4F46E5"/>
          <w:sz w:val="21"/>
          <w:szCs w:val="21"/>
        </w:rPr>
        <w:t xml:space="preserve">3.	</w:t>
      </w:r>
      <w:r>
        <w:rPr>
          <w:sz w:val="21"/>
          <w:szCs w:val="21"/>
        </w:rPr>
        <w:t xml:space="preserve">Calcule V₂ para a casa ao lado da ★ no canto superior esquerdo do gridworld, passo a passo.</w:t>
      </w:r>
    </w:p>
    <w:p>
      <w:pPr>
        <w:keepLines/>
        <w:tabs>
          <w:tab w:val="left" w:pos="500"/>
        </w:tabs>
        <w:spacing w:after="80" w:before="120" w:line="288"/>
        <w:ind w:left="500" w:hanging="500"/>
      </w:pPr>
      <w:r>
        <w:rPr>
          <w:b/>
          <w:bCs/>
          <w:color w:val="4F46E5"/>
          <w:sz w:val="21"/>
          <w:szCs w:val="21"/>
        </w:rPr>
        <w:t xml:space="preserve">4.	</w:t>
      </w:r>
      <w:r>
        <w:rPr>
          <w:sz w:val="21"/>
          <w:szCs w:val="21"/>
        </w:rPr>
        <w:t xml:space="preserve">Descreva o algoritmo de iteração de política e explique por que ele termina.</w:t>
      </w:r>
    </w:p>
    <w:p>
      <w:pPr>
        <w:keepLines/>
        <w:tabs>
          <w:tab w:val="left" w:pos="500"/>
        </w:tabs>
        <w:spacing w:after="80" w:before="120" w:line="288"/>
        <w:ind w:left="500" w:hanging="500"/>
      </w:pPr>
      <w:r>
        <w:rPr>
          <w:b/>
          <w:bCs/>
          <w:color w:val="4F46E5"/>
          <w:sz w:val="21"/>
          <w:szCs w:val="21"/>
        </w:rPr>
        <w:t xml:space="preserve">5.	</w:t>
      </w:r>
      <w:r>
        <w:rPr>
          <w:sz w:val="21"/>
          <w:szCs w:val="21"/>
        </w:rPr>
        <w:t xml:space="preserve">Descreva a iteração de valor e compare-a com a iteração de política.</w:t>
      </w:r>
    </w:p>
    <w:p>
      <w:pPr>
        <w:keepLines/>
        <w:tabs>
          <w:tab w:val="left" w:pos="500"/>
        </w:tabs>
        <w:spacing w:after="80" w:before="120" w:line="288"/>
        <w:ind w:left="500" w:hanging="500"/>
      </w:pPr>
      <w:r>
        <w:rPr>
          <w:b/>
          <w:bCs/>
          <w:color w:val="4F46E5"/>
          <w:sz w:val="21"/>
          <w:szCs w:val="21"/>
        </w:rPr>
        <w:t xml:space="preserve">6.	</w:t>
      </w:r>
      <w:r>
        <w:rPr>
          <w:sz w:val="21"/>
          <w:szCs w:val="21"/>
        </w:rPr>
        <w:t xml:space="preserve">Explique o conceito de iteração de política generalizada (GPI) e dê exemplos de outros algoritmos que o seguem.</w:t>
      </w:r>
    </w:p>
    <w:p>
      <w:pPr>
        <w:keepLines/>
        <w:tabs>
          <w:tab w:val="left" w:pos="500"/>
        </w:tabs>
        <w:spacing w:after="80" w:before="120" w:line="288"/>
        <w:ind w:left="500" w:hanging="500"/>
      </w:pPr>
      <w:r>
        <w:rPr>
          <w:b/>
          <w:bCs/>
          <w:color w:val="4F46E5"/>
          <w:sz w:val="21"/>
          <w:szCs w:val="21"/>
        </w:rPr>
        <w:t xml:space="preserve">7.	</w:t>
      </w:r>
      <w:r>
        <w:rPr>
          <w:sz w:val="21"/>
          <w:szCs w:val="21"/>
        </w:rPr>
        <w:t xml:space="preserve">O que é bootstrapping? Por que, apesar de parecer circular, ele funciona em PD?</w:t>
      </w:r>
    </w:p>
    <w:p>
      <w:pPr>
        <w:keepLines/>
        <w:tabs>
          <w:tab w:val="left" w:pos="500"/>
        </w:tabs>
        <w:spacing w:after="80" w:before="120" w:line="288"/>
        <w:ind w:left="500" w:hanging="500"/>
      </w:pPr>
      <w:r>
        <w:rPr>
          <w:b/>
          <w:bCs/>
          <w:color w:val="4F46E5"/>
          <w:sz w:val="21"/>
          <w:szCs w:val="21"/>
        </w:rPr>
        <w:t xml:space="preserve">8.	</w:t>
      </w:r>
      <w:r>
        <w:rPr>
          <w:sz w:val="21"/>
          <w:szCs w:val="21"/>
        </w:rPr>
        <w:t xml:space="preserve">Mostre que, se a atualização reduz o erro máximo por um fator γ a cada varredura, o número de varreduras para atingir erro ε é aproximadamente log(ε/e₀)/log γ.</w:t>
      </w:r>
    </w:p>
    <w:p>
      <w:pPr>
        <w:keepLines/>
        <w:tabs>
          <w:tab w:val="left" w:pos="500"/>
        </w:tabs>
        <w:spacing w:after="80" w:before="120" w:line="288"/>
        <w:ind w:left="500" w:hanging="500"/>
      </w:pPr>
      <w:r>
        <w:rPr>
          <w:b/>
          <w:bCs/>
          <w:color w:val="4F46E5"/>
          <w:sz w:val="21"/>
          <w:szCs w:val="21"/>
        </w:rPr>
        <w:t xml:space="preserve">9.	</w:t>
      </w:r>
      <w:r>
        <w:rPr>
          <w:sz w:val="21"/>
          <w:szCs w:val="21"/>
        </w:rPr>
        <w:t xml:space="preserve">Por que γ próximo de 1 deixa a iteração de valor mais lenta? Dê um exemplo numérico.</w:t>
      </w:r>
    </w:p>
    <w:p>
      <w:pPr>
        <w:keepLines/>
        <w:tabs>
          <w:tab w:val="left" w:pos="500"/>
        </w:tabs>
        <w:spacing w:after="80" w:before="120" w:line="288"/>
        <w:ind w:left="500" w:hanging="500"/>
      </w:pPr>
      <w:r>
        <w:rPr>
          <w:b/>
          <w:bCs/>
          <w:color w:val="4F46E5"/>
          <w:sz w:val="21"/>
          <w:szCs w:val="21"/>
        </w:rPr>
        <w:t xml:space="preserve">10.	</w:t>
      </w:r>
      <w:r>
        <w:rPr>
          <w:sz w:val="21"/>
          <w:szCs w:val="21"/>
        </w:rPr>
        <w:t xml:space="preserve">Explique a maldição da dimensionalidade com um exemplo e cite uma saída.</w:t>
      </w:r>
    </w:p>
    <w:p>
      <w:pPr>
        <w:keepLines/>
        <w:tabs>
          <w:tab w:val="left" w:pos="500"/>
        </w:tabs>
        <w:spacing w:after="80" w:before="120" w:line="288"/>
        <w:ind w:left="500" w:hanging="500"/>
      </w:pPr>
      <w:r>
        <w:rPr>
          <w:b/>
          <w:bCs/>
          <w:color w:val="4F46E5"/>
          <w:sz w:val="21"/>
          <w:szCs w:val="21"/>
        </w:rPr>
        <w:t xml:space="preserve">11.	</w:t>
      </w:r>
      <w:r>
        <w:rPr>
          <w:sz w:val="21"/>
          <w:szCs w:val="21"/>
        </w:rPr>
        <w:t xml:space="preserve">Qual a diferença entre PD síncrona e assíncrona? Quais as vantagens da assíncrona?</w:t>
      </w:r>
    </w:p>
    <w:p>
      <w:pPr>
        <w:keepLines/>
        <w:tabs>
          <w:tab w:val="left" w:pos="500"/>
        </w:tabs>
        <w:spacing w:after="80" w:before="120" w:line="288"/>
        <w:ind w:left="500" w:hanging="500"/>
      </w:pPr>
      <w:r>
        <w:rPr>
          <w:b/>
          <w:bCs/>
          <w:color w:val="4F46E5"/>
          <w:sz w:val="21"/>
          <w:szCs w:val="21"/>
        </w:rPr>
        <w:t xml:space="preserve">12.	</w:t>
      </w:r>
      <w:r>
        <w:rPr>
          <w:sz w:val="21"/>
          <w:szCs w:val="21"/>
        </w:rPr>
        <w:t xml:space="preserve">Como a política ótima é extraída de v* quando se conhece o modelo?</w:t>
      </w:r>
    </w:p>
    <w:p>
      <w:pPr>
        <w:keepLines/>
        <w:tabs>
          <w:tab w:val="left" w:pos="500"/>
        </w:tabs>
        <w:spacing w:after="80" w:before="120" w:line="288"/>
        <w:ind w:left="500" w:hanging="500"/>
      </w:pPr>
      <w:r>
        <w:rPr>
          <w:b/>
          <w:bCs/>
          <w:color w:val="4F46E5"/>
          <w:sz w:val="21"/>
          <w:szCs w:val="21"/>
        </w:rPr>
        <w:t xml:space="preserve">13.	</w:t>
      </w:r>
      <w:r>
        <w:rPr>
          <w:sz w:val="21"/>
          <w:szCs w:val="21"/>
        </w:rPr>
        <w:t xml:space="preserve">No FrozenLake, por que a política ótima às vezes "se afasta" da meta?</w:t>
      </w:r>
    </w:p>
    <w:p>
      <w:pPr>
        <w:keepLines/>
        <w:tabs>
          <w:tab w:val="left" w:pos="500"/>
        </w:tabs>
        <w:spacing w:after="80" w:before="120" w:line="288"/>
        <w:ind w:left="500" w:hanging="500"/>
      </w:pPr>
      <w:r>
        <w:rPr>
          <w:b/>
          <w:bCs/>
          <w:color w:val="4F46E5"/>
          <w:sz w:val="21"/>
          <w:szCs w:val="21"/>
        </w:rPr>
        <w:t xml:space="preserve">14.	</w:t>
      </w:r>
      <w:r>
        <w:rPr>
          <w:sz w:val="21"/>
          <w:szCs w:val="21"/>
        </w:rPr>
        <w:t xml:space="preserve">Descreva os quatro passos usados para resolver o CartPole com PD e explique o papel do scikit-learn.</w:t>
      </w:r>
    </w:p>
    <w:p>
      <w:pPr>
        <w:keepLines/>
        <w:tabs>
          <w:tab w:val="left" w:pos="500"/>
        </w:tabs>
        <w:spacing w:after="80" w:before="120" w:line="288"/>
        <w:ind w:left="500" w:hanging="500"/>
      </w:pPr>
      <w:r>
        <w:rPr>
          <w:b/>
          <w:bCs/>
          <w:color w:val="4F46E5"/>
          <w:sz w:val="21"/>
          <w:szCs w:val="21"/>
        </w:rPr>
        <w:t xml:space="preserve">15.	</w:t>
      </w:r>
      <w:r>
        <w:rPr>
          <w:sz w:val="21"/>
          <w:szCs w:val="21"/>
        </w:rPr>
        <w:t xml:space="preserve">Quais as limitações de estimar o modelo apenas com dados aleatórios? Como poderíamos melhorar?</w:t>
      </w:r>
    </w:p>
    <w:p>
      <w:pPr>
        <w:keepLines/>
        <w:tabs>
          <w:tab w:val="left" w:pos="500"/>
        </w:tabs>
        <w:spacing w:after="80" w:before="120" w:line="288"/>
        <w:ind w:left="500" w:hanging="500"/>
      </w:pPr>
      <w:r>
        <w:rPr>
          <w:b/>
          <w:bCs/>
          <w:color w:val="4F46E5"/>
          <w:sz w:val="21"/>
          <w:szCs w:val="21"/>
        </w:rPr>
        <w:t xml:space="preserve">16.	</w:t>
      </w:r>
      <w:r>
        <w:rPr>
          <w:sz w:val="21"/>
          <w:szCs w:val="21"/>
        </w:rPr>
        <w:t xml:space="preserve">Por que tratar pares estado-ação nunca visitados como valor 0 é uma escolha pessimista e qual alternativa otimista existe?</w:t>
      </w:r>
    </w:p>
    <w:p>
      <w:pPr>
        <w:keepLines/>
        <w:tabs>
          <w:tab w:val="left" w:pos="500"/>
        </w:tabs>
        <w:spacing w:after="80" w:before="120" w:line="288"/>
        <w:ind w:left="500" w:hanging="500"/>
      </w:pPr>
      <w:r>
        <w:rPr>
          <w:b/>
          <w:bCs/>
          <w:color w:val="4F46E5"/>
          <w:sz w:val="21"/>
          <w:szCs w:val="21"/>
        </w:rPr>
        <w:t xml:space="preserve">17.	</w:t>
      </w:r>
      <w:r>
        <w:rPr>
          <w:sz w:val="21"/>
          <w:szCs w:val="21"/>
        </w:rPr>
        <w:t xml:space="preserve">Explique por que, no projeto de retenção de clientes, a conclusão depende das hipóteses e como a análise de sensibilidade ajuda.</w:t>
      </w:r>
    </w:p>
    <w:p>
      <w:pPr>
        <w:keepLines/>
        <w:tabs>
          <w:tab w:val="left" w:pos="500"/>
        </w:tabs>
        <w:spacing w:after="80" w:before="120" w:line="288"/>
        <w:ind w:left="500" w:hanging="500"/>
      </w:pPr>
      <w:r>
        <w:rPr>
          <w:b/>
          <w:bCs/>
          <w:color w:val="4F46E5"/>
          <w:sz w:val="21"/>
          <w:szCs w:val="21"/>
        </w:rPr>
        <w:t xml:space="preserve">18.	</w:t>
      </w:r>
      <w:r>
        <w:rPr>
          <w:sz w:val="21"/>
          <w:szCs w:val="21"/>
        </w:rPr>
        <w:t xml:space="preserve">Compare PD e métodos sem modelo quanto a exigências, vantagens e limitações.</w:t>
      </w:r>
    </w:p>
    <w:p>
      <w:pPr>
        <w:keepLines/>
        <w:tabs>
          <w:tab w:val="left" w:pos="500"/>
        </w:tabs>
        <w:spacing w:after="80" w:before="120" w:line="288"/>
        <w:ind w:left="500" w:hanging="500"/>
      </w:pPr>
      <w:r>
        <w:rPr>
          <w:b/>
          <w:bCs/>
          <w:color w:val="4F46E5"/>
          <w:sz w:val="21"/>
          <w:szCs w:val="21"/>
        </w:rPr>
        <w:t xml:space="preserve">19.	</w:t>
      </w:r>
      <w:r>
        <w:rPr>
          <w:sz w:val="21"/>
          <w:szCs w:val="21"/>
        </w:rPr>
        <w:t xml:space="preserve">Por que a política gulosa em relação a V_π nunca é pior que π? Dê a intuição do teorema da melhoria de política.</w:t>
      </w:r>
    </w:p>
    <w:p>
      <w:pPr>
        <w:keepLines/>
        <w:tabs>
          <w:tab w:val="left" w:pos="500"/>
        </w:tabs>
        <w:spacing w:after="80" w:before="120" w:line="288"/>
        <w:ind w:left="500" w:hanging="500"/>
      </w:pPr>
      <w:r>
        <w:rPr>
          <w:b/>
          <w:bCs/>
          <w:color w:val="4F46E5"/>
          <w:sz w:val="21"/>
          <w:szCs w:val="21"/>
        </w:rPr>
        <w:t xml:space="preserve">20.	</w:t>
      </w:r>
      <w:r>
        <w:rPr>
          <w:sz w:val="21"/>
          <w:szCs w:val="21"/>
        </w:rPr>
        <w:t xml:space="preserve">Dê um exemplo, fora do livro, de um problema de decisão com modelo conhecido em que a PD seria adequada, definindo estados, ações e recompensas.</w:t>
      </w:r>
    </w:p>
    <w:p>
      <w:pPr>
        <w:sectPr>
          <w:headerReference w:type="default" r:id="rId17"/>
          <w:footerReference w:type="default" r:id="rId18"/>
          <w:type w:val="nextPage"/>
          <w:pgSz w:w="11906" w:h="16838" w:orient="portrait"/>
          <w:pgMar w:top="1300" w:right="1134" w:bottom="1200" w:left="1134" w:header="560" w:footer="500" w:gutter="0"/>
          <w:pgNumType/>
          <w:docGrid w:linePitch="360"/>
        </w:sectPr>
      </w:pPr>
    </w:p>
    <w:p>
      <w:pPr>
        <w:spacing w:after="100" w:before="3200"/>
        <w:jc w:val="left"/>
      </w:pPr>
      <w:r>
        <w:rPr>
          <w:b/>
          <w:bCs/>
          <w:color w:val="06B6D4"/>
          <w:spacing w:val="60"/>
          <w:sz w:val="40"/>
          <w:szCs w:val="40"/>
        </w:rPr>
        <w:t xml:space="preserve">PARTE II</w:t>
      </w:r>
    </w:p>
    <w:p>
      <w:pPr>
        <w:pStyle w:val="Heading1"/>
        <w:keepNext/>
      </w:pPr>
      <w:r>
        <w:t xml:space="preserve">Parte II — Métodos Tabulares</w:t>
      </w:r>
    </w:p>
    <w:p>
      <w:pPr>
        <w:pBdr>
          <w:top w:val="single" w:color="06B6D4" w:sz="24" w:space="10"/>
        </w:pBdr>
        <w:spacing w:after="300" w:before="200"/>
      </w:pPr>
      <w:r>
        <w:rPr>
          <w:i/>
          <w:iCs/>
          <w:color w:val="1F2937"/>
          <w:sz w:val="26"/>
          <w:szCs w:val="26"/>
        </w:rPr>
        <w:t xml:space="preserve">Como aprender a decidir apenas com a experiência, sem conhecer as regras do ambiente: Monte Carlo, diferença temporal, SARSA e Q-learning.</w:t>
      </w:r>
    </w:p>
    <w:p>
      <w:pPr>
        <w:spacing w:after="100"/>
      </w:pPr>
      <w:r>
        <w:rPr>
          <w:b/>
          <w:bCs/>
          <w:color w:val="06B6D4"/>
          <w:sz w:val="22"/>
          <w:szCs w:val="22"/>
        </w:rPr>
        <w:t xml:space="preserve">Nesta parte:</w:t>
      </w:r>
    </w:p>
    <w:p>
      <w:pPr>
        <w:pStyle w:val="ListParagraph"/>
        <w:numPr>
          <w:ilvl w:val="0"/>
          <w:numId w:val="2"/>
        </w:numPr>
        <w:spacing w:after="60"/>
      </w:pPr>
      <w:r>
        <w:rPr>
          <w:sz w:val="22"/>
          <w:szCs w:val="22"/>
        </w:rPr>
        <w:t xml:space="preserve">Cap. 5 — Métodos de Monte Carlo</w:t>
      </w:r>
    </w:p>
    <w:p>
      <w:pPr>
        <w:pStyle w:val="ListParagraph"/>
        <w:numPr>
          <w:ilvl w:val="0"/>
          <w:numId w:val="2"/>
        </w:numPr>
        <w:spacing w:after="60"/>
      </w:pPr>
      <w:r>
        <w:rPr>
          <w:sz w:val="22"/>
          <w:szCs w:val="22"/>
        </w:rPr>
        <w:t xml:space="preserve">Cap. 6 — Diferença Temporal: SARSA e Q-learning</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5" descr="Faixa decorativa do capítulo 5"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5 — Métodos de Monte Carlo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como estimar valores por amostragem de episódios, sem conhecer o modelo.</w:t>
            </w:r>
          </w:p>
          <w:p>
            <w:pPr>
              <w:pStyle w:val="ListParagraph"/>
              <w:numPr>
                <w:ilvl w:val="0"/>
                <w:numId w:val="2"/>
              </w:numPr>
              <w:spacing w:after="50" w:line="276"/>
            </w:pPr>
            <w:r>
              <w:rPr>
                <w:sz w:val="20"/>
                <w:szCs w:val="20"/>
              </w:rPr>
              <w:t xml:space="preserve">Diferenciar Monte Carlo de primeira visita e de toda visita.</w:t>
            </w:r>
          </w:p>
          <w:p>
            <w:pPr>
              <w:pStyle w:val="ListParagraph"/>
              <w:numPr>
                <w:ilvl w:val="0"/>
                <w:numId w:val="2"/>
              </w:numPr>
              <w:spacing w:after="50" w:line="276"/>
            </w:pPr>
            <w:r>
              <w:rPr>
                <w:sz w:val="20"/>
                <w:szCs w:val="20"/>
              </w:rPr>
              <w:t xml:space="preserve">Implementar a predição e o controle por Monte Carlo com políticas ε-gulosas.</w:t>
            </w:r>
          </w:p>
          <w:p>
            <w:pPr>
              <w:pStyle w:val="ListParagraph"/>
              <w:numPr>
                <w:ilvl w:val="0"/>
                <w:numId w:val="2"/>
              </w:numPr>
              <w:spacing w:after="50" w:line="276"/>
            </w:pPr>
            <w:r>
              <w:rPr>
                <w:sz w:val="20"/>
                <w:szCs w:val="20"/>
              </w:rPr>
              <w:t xml:space="preserve">Explicar o dilema do "início exploratório" e a ideia das políticas on-policy e off-policy.</w:t>
            </w:r>
          </w:p>
          <w:p>
            <w:pPr>
              <w:pStyle w:val="ListParagraph"/>
              <w:numPr>
                <w:ilvl w:val="0"/>
                <w:numId w:val="2"/>
              </w:numPr>
              <w:spacing w:after="50" w:line="276"/>
            </w:pPr>
            <w:r>
              <w:rPr>
                <w:sz w:val="20"/>
                <w:szCs w:val="20"/>
              </w:rPr>
              <w:t xml:space="preserve">Aplicar amostragem por importância para aprender sobre uma política observando outra.</w:t>
            </w:r>
          </w:p>
          <w:p>
            <w:pPr>
              <w:pStyle w:val="ListParagraph"/>
              <w:numPr>
                <w:ilvl w:val="0"/>
                <w:numId w:val="2"/>
              </w:numPr>
              <w:spacing w:after="50" w:line="276"/>
            </w:pPr>
            <w:r>
              <w:rPr>
                <w:sz w:val="20"/>
                <w:szCs w:val="20"/>
              </w:rPr>
              <w:t xml:space="preserve">Interpretar uma política aprendida com uma árvore de decisão do scikit-learn.</w:t>
            </w:r>
          </w:p>
        </w:tc>
      </w:tr>
    </w:tbl>
    <w:p>
      <w:pPr>
        <w:spacing w:after="200" w:line="120"/>
      </w:pPr>
    </w:p>
    <w:p>
      <w:pPr>
        <w:pStyle w:val="Heading3"/>
        <w:keepNext/>
      </w:pPr>
      <w:r>
        <w:t xml:space="preserve">5.1 Aprendendo jogando</w:t>
      </w:r>
    </w:p>
    <w:p>
      <w:pPr>
        <w:spacing w:after="120" w:line="300"/>
        <w:jc w:val="left"/>
      </w:pPr>
      <w:r>
        <w:rPr>
          <w:sz w:val="21"/>
          <w:szCs w:val="21"/>
        </w:rPr>
        <w:t xml:space="preserve">No Capítulo 4, a programação dinâmica exigia o </w:t>
      </w:r>
      <w:r>
        <w:rPr>
          <w:b/>
          <w:bCs/>
          <w:sz w:val="21"/>
          <w:szCs w:val="21"/>
        </w:rPr>
        <w:t xml:space="preserve">mapa completo</w:t>
      </w:r>
      <w:r>
        <w:rPr>
          <w:sz w:val="21"/>
          <w:szCs w:val="21"/>
        </w:rPr>
        <w:t xml:space="preserve"> do mundo. Mas e se não tivermos o mapa? E se só pudermos </w:t>
      </w:r>
      <w:r>
        <w:rPr>
          <w:b/>
          <w:bCs/>
          <w:sz w:val="21"/>
          <w:szCs w:val="21"/>
        </w:rPr>
        <w:t xml:space="preserve">jogar</w:t>
      </w:r>
      <w:r>
        <w:rPr>
          <w:sz w:val="21"/>
          <w:szCs w:val="21"/>
        </w:rPr>
        <w:t xml:space="preserve"> e ver o que acontece?</w:t>
      </w:r>
    </w:p>
    <w:p>
      <w:pPr>
        <w:spacing w:after="120" w:line="300"/>
        <w:jc w:val="left"/>
      </w:pPr>
      <w:r>
        <w:rPr>
          <w:sz w:val="21"/>
          <w:szCs w:val="21"/>
        </w:rPr>
        <w:t xml:space="preserve">Pense em um jogador de cartas que quer saber: "se eu pedir carta com 15 pontos contra um 10 do crupiê, quanto vou ganhar, em média?". Ele não precisa calcular probabilidades de cartas. Basta </w:t>
      </w:r>
      <w:r>
        <w:rPr>
          <w:b/>
          <w:bCs/>
          <w:sz w:val="21"/>
          <w:szCs w:val="21"/>
        </w:rPr>
        <w:t xml:space="preserve">jogar muitas mãos</w:t>
      </w:r>
      <w:r>
        <w:rPr>
          <w:sz w:val="21"/>
          <w:szCs w:val="21"/>
        </w:rPr>
        <w:t xml:space="preserve"> e </w:t>
      </w:r>
      <w:r>
        <w:rPr>
          <w:b/>
          <w:bCs/>
          <w:sz w:val="21"/>
          <w:szCs w:val="21"/>
        </w:rPr>
        <w:t xml:space="preserve">anotar o resultado</w:t>
      </w:r>
      <w:r>
        <w:rPr>
          <w:sz w:val="21"/>
          <w:szCs w:val="21"/>
        </w:rPr>
        <w:t xml:space="preserve">. Depois de milhares de partidas, a média é uma boa estimativa.</w:t>
      </w:r>
    </w:p>
    <w:p>
      <w:pPr>
        <w:spacing w:after="120" w:line="300"/>
        <w:jc w:val="left"/>
      </w:pPr>
      <w:r>
        <w:rPr>
          <w:sz w:val="21"/>
          <w:szCs w:val="21"/>
        </w:rPr>
        <w:t xml:space="preserve">Essa é a ideia dos </w:t>
      </w:r>
      <w:r>
        <w:rPr>
          <w:b/>
          <w:bCs/>
          <w:sz w:val="21"/>
          <w:szCs w:val="21"/>
        </w:rPr>
        <w:t xml:space="preserve">métodos de Monte Carlo</w:t>
      </w:r>
      <w:r>
        <w:rPr>
          <w:sz w:val="21"/>
          <w:szCs w:val="21"/>
        </w:rPr>
        <w:t xml:space="preserve"> (MC). O nome vem do cassino de Monte Carlo e foi popularizado por cientistas que usavam sorteios para resolver problemas matemáticos (METROPOLIS; ULAM, 1949).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Em uma frase</w:t>
            </w:r>
          </w:p>
          <w:p>
            <w:pPr>
              <w:spacing w:after="80" w:line="280"/>
            </w:pPr>
            <w:r>
              <w:rPr>
                <w:sz w:val="20"/>
                <w:szCs w:val="20"/>
              </w:rPr>
              <w:t xml:space="preserve">Monte Carlo estima o valor de um estado pela </w:t>
            </w:r>
            <w:r>
              <w:rPr>
                <w:b/>
                <w:bCs/>
                <w:sz w:val="20"/>
                <w:szCs w:val="20"/>
              </w:rPr>
              <w:t xml:space="preserve">média dos retornos reais</w:t>
            </w:r>
            <w:r>
              <w:rPr>
                <w:sz w:val="20"/>
                <w:szCs w:val="20"/>
              </w:rPr>
              <w:t xml:space="preserve"> obtidos nos episódios que passaram por ele.</w:t>
            </w:r>
          </w:p>
        </w:tc>
      </w:tr>
    </w:tbl>
    <w:p>
      <w:pPr>
        <w:spacing w:after="140" w:line="120"/>
      </w:pPr>
    </w:p>
    <w:p>
      <w:pPr>
        <w:pStyle w:val="Heading3"/>
        <w:keepNext/>
      </w:pPr>
      <w:r>
        <w:t xml:space="preserve">5.2 A ideia básica</w:t>
      </w:r>
    </w:p>
    <w:p>
      <w:pPr>
        <w:spacing w:after="120" w:line="300"/>
        <w:jc w:val="left"/>
      </w:pPr>
      <w:r>
        <w:rPr>
          <w:sz w:val="21"/>
          <w:szCs w:val="21"/>
        </w:rPr>
        <w:t xml:space="preserve">Lembre-se de que o valor de um estado é o </w:t>
      </w:r>
      <w:r>
        <w:rPr>
          <w:b/>
          <w:bCs/>
          <w:sz w:val="21"/>
          <w:szCs w:val="21"/>
        </w:rPr>
        <w:t xml:space="preserve">retorno esperado</w:t>
      </w:r>
      <w:r>
        <w:rPr>
          <w:sz w:val="21"/>
          <w:szCs w:val="21"/>
        </w:rPr>
        <w:t xml:space="preserve"> ao partir dele. Se o retorno esperado é uma média, podemos </w:t>
      </w:r>
      <w:r>
        <w:rPr>
          <w:b/>
          <w:bCs/>
          <w:sz w:val="21"/>
          <w:szCs w:val="21"/>
        </w:rPr>
        <w:t xml:space="preserve">estimá-lo com uma média amostral</w:t>
      </w:r>
      <w:r>
        <w:rPr>
          <w:sz w:val="21"/>
          <w:szCs w:val="21"/>
        </w:rPr>
        <w:t xml:space="preserve">: jogue muitos episódios, calcule o retorno de cada um e tire a média.</w:t>
      </w:r>
    </w:p>
    <w:p>
      <w:pPr>
        <w:keepNext/>
        <w:spacing w:after="60" w:before="120"/>
        <w:jc w:val="center"/>
      </w:pPr>
      <w:r>
        <w:drawing>
          <wp:inline distT="0" distB="0" distL="0" distR="0">
            <wp:extent cx="5715000" cy="2238375"/>
            <wp:effectExtent t="0" r="0" b="0" l="0"/>
            <wp:docPr id="1" name="f5_idea" descr="Figura 5.1 — Monte Carlo: jogam-se vários episódios a partir de um estado e tiram-se as médias dos retornos." title="f5_i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715000" cy="2238375"/>
                    </a:xfrm>
                    <a:prstGeom prst="rect">
                      <a:avLst/>
                    </a:prstGeom>
                  </pic:spPr>
                </pic:pic>
              </a:graphicData>
            </a:graphic>
          </wp:inline>
        </w:drawing>
      </w:r>
    </w:p>
    <w:p>
      <w:pPr>
        <w:spacing w:after="200"/>
        <w:jc w:val="center"/>
      </w:pPr>
      <w:r>
        <w:rPr>
          <w:i/>
          <w:iCs/>
          <w:color w:val="6B7280"/>
          <w:sz w:val="17"/>
          <w:szCs w:val="17"/>
        </w:rPr>
        <w:t xml:space="preserve">Figura 5.1 — Monte Carlo: jogam-se vários episódios a partir de um estado e tiram-se as médias dos retornos.</w:t>
      </w:r>
    </w:p>
    <w:p>
      <w:pPr>
        <w:spacing w:after="120" w:line="300"/>
        <w:jc w:val="left"/>
      </w:pPr>
      <w:r>
        <w:rPr>
          <w:sz w:val="21"/>
          <w:szCs w:val="21"/>
        </w:rPr>
        <w:t xml:space="preserve">Duas características definem os métodos MC:</w:t>
      </w:r>
    </w:p>
    <w:p>
      <w:pPr>
        <w:pStyle w:val="ListParagraph"/>
        <w:numPr>
          <w:ilvl w:val="0"/>
          <w:numId w:val="2"/>
        </w:numPr>
        <w:spacing w:after="70" w:line="288"/>
      </w:pPr>
      <w:r>
        <w:rPr>
          <w:b/>
          <w:bCs/>
          <w:sz w:val="21"/>
          <w:szCs w:val="21"/>
        </w:rPr>
        <w:t xml:space="preserve">Sem modelo:</w:t>
      </w:r>
      <w:r>
        <w:rPr>
          <w:sz w:val="21"/>
          <w:szCs w:val="21"/>
        </w:rPr>
        <w:t xml:space="preserve"> só usam experiência (amostras de episódios).</w:t>
      </w:r>
    </w:p>
    <w:p>
      <w:pPr>
        <w:pStyle w:val="ListParagraph"/>
        <w:numPr>
          <w:ilvl w:val="0"/>
          <w:numId w:val="2"/>
        </w:numPr>
        <w:spacing w:after="70" w:line="288"/>
      </w:pPr>
      <w:r>
        <w:rPr>
          <w:b/>
          <w:bCs/>
          <w:sz w:val="21"/>
          <w:szCs w:val="21"/>
        </w:rPr>
        <w:t xml:space="preserve">Só episódios completos:</w:t>
      </w:r>
      <w:r>
        <w:rPr>
          <w:sz w:val="21"/>
          <w:szCs w:val="21"/>
        </w:rPr>
        <w:t xml:space="preserve"> o retorno só é conhecido quando o episódio </w:t>
      </w:r>
      <w:r>
        <w:rPr>
          <w:b/>
          <w:bCs/>
          <w:sz w:val="21"/>
          <w:szCs w:val="21"/>
        </w:rPr>
        <w:t xml:space="preserve">termina</w:t>
      </w:r>
      <w:r>
        <w:rPr>
          <w:sz w:val="21"/>
          <w:szCs w:val="21"/>
        </w:rPr>
        <w:t xml:space="preserve">. Por isso, MC se aplica a tarefas episódicas.</w:t>
      </w:r>
    </w:p>
    <w:p>
      <w:pPr>
        <w:spacing w:after="60" w:line="120"/>
      </w:pPr>
    </w:p>
    <w:p>
      <w:pPr>
        <w:pStyle w:val="Heading4"/>
        <w:keepNext/>
      </w:pPr>
      <w:r>
        <w:t xml:space="preserve">5.2.1 MC versus programação dinâmica</w:t>
      </w:r>
    </w:p>
    <w:p>
      <w:pPr>
        <w:keepNext/>
        <w:spacing w:after="60" w:before="120"/>
        <w:jc w:val="center"/>
      </w:pPr>
      <w:r>
        <w:drawing>
          <wp:inline distT="0" distB="0" distL="0" distR="0">
            <wp:extent cx="5715000" cy="3162300"/>
            <wp:effectExtent t="0" r="0" b="0" l="0"/>
            <wp:docPr id="1" name="f5_backup" descr="Figura 5.2 — A PD olha um passo à frente, usando estimativas (bootstrapping). O MC percorre o episódio inteiro e usa o retorno real, sem bootstrapping." title="f5_ba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715000" cy="3162300"/>
                    </a:xfrm>
                    <a:prstGeom prst="rect">
                      <a:avLst/>
                    </a:prstGeom>
                  </pic:spPr>
                </pic:pic>
              </a:graphicData>
            </a:graphic>
          </wp:inline>
        </w:drawing>
      </w:r>
    </w:p>
    <w:p>
      <w:pPr>
        <w:spacing w:after="200"/>
        <w:jc w:val="center"/>
      </w:pPr>
      <w:r>
        <w:rPr>
          <w:i/>
          <w:iCs/>
          <w:color w:val="6B7280"/>
          <w:sz w:val="17"/>
          <w:szCs w:val="17"/>
        </w:rPr>
        <w:t xml:space="preserve">Figura 5.2 — A PD olha um passo à frente, usando estimativas (bootstrapping). O MC percorre o episódio inteiro e usa o retorno real, sem bootstrapping.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149"/>
        <w:gridCol w:w="3080"/>
      </w:tblGrid>
      <w:tr>
        <w:trPr>
          <w:cantSplit/>
          <w:tblHeader/>
        </w:trPr>
        <w:tc>
          <w:tcPr>
            <w:tcW w:type="dxa" w:w="240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Aspecto</w:t>
            </w:r>
          </w:p>
        </w:tc>
        <w:tc>
          <w:tcPr>
            <w:tcW w:type="dxa" w:w="414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Programação dinâmica</w:t>
            </w:r>
          </w:p>
        </w:tc>
        <w:tc>
          <w:tcPr>
            <w:tcW w:type="dxa" w:w="308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Monte Carlo</w:t>
            </w:r>
          </w:p>
        </w:tc>
      </w:tr>
      <w:tr>
        <w:trPr>
          <w:cantSplit/>
          <w:tblHeader w:val="false"/>
        </w:trPr>
        <w:tc>
          <w:tcPr>
            <w:tcW w:type="dxa" w:w="24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Precisa do modelo?</w:t>
            </w:r>
          </w:p>
        </w:tc>
        <w:tc>
          <w:tcPr>
            <w:tcW w:type="dxa" w:w="414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w:t>
            </w:r>
          </w:p>
        </w:tc>
        <w:tc>
          <w:tcPr>
            <w:tcW w:type="dxa" w:w="30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Não</w:t>
            </w:r>
          </w:p>
        </w:tc>
      </w:tr>
      <w:tr>
        <w:trPr>
          <w:cantSplit/>
          <w:tblHeader w:val="false"/>
        </w:trPr>
        <w:tc>
          <w:tcPr>
            <w:tcW w:type="dxa" w:w="240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Bootstrapping?</w:t>
            </w:r>
          </w:p>
        </w:tc>
        <w:tc>
          <w:tcPr>
            <w:tcW w:type="dxa" w:w="414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Sim</w:t>
            </w:r>
          </w:p>
        </w:tc>
        <w:tc>
          <w:tcPr>
            <w:tcW w:type="dxa" w:w="30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Não</w:t>
            </w:r>
          </w:p>
        </w:tc>
      </w:tr>
      <w:tr>
        <w:trPr>
          <w:cantSplit/>
          <w:tblHeader w:val="false"/>
        </w:trPr>
        <w:tc>
          <w:tcPr>
            <w:tcW w:type="dxa" w:w="24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Atualiza</w:t>
            </w:r>
          </w:p>
        </w:tc>
        <w:tc>
          <w:tcPr>
            <w:tcW w:type="dxa" w:w="414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Todos os estados, por varredura</w:t>
            </w:r>
          </w:p>
        </w:tc>
        <w:tc>
          <w:tcPr>
            <w:tcW w:type="dxa" w:w="30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Só os estados visitados</w:t>
            </w:r>
          </w:p>
        </w:tc>
      </w:tr>
      <w:tr>
        <w:trPr>
          <w:cantSplit/>
          <w:tblHeader w:val="false"/>
        </w:trPr>
        <w:tc>
          <w:tcPr>
            <w:tcW w:type="dxa" w:w="240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Tipo de tarefa</w:t>
            </w:r>
          </w:p>
        </w:tc>
        <w:tc>
          <w:tcPr>
            <w:tcW w:type="dxa" w:w="414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Qualquer</w:t>
            </w:r>
          </w:p>
        </w:tc>
        <w:tc>
          <w:tcPr>
            <w:tcW w:type="dxa" w:w="30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Episódica</w:t>
            </w:r>
          </w:p>
        </w:tc>
      </w:tr>
    </w:tbl>
    <w:p>
      <w:pPr>
        <w:spacing w:after="160" w:line="120"/>
      </w:pPr>
    </w:p>
    <w:p>
      <w:pPr>
        <w:spacing w:after="120" w:line="300"/>
        <w:jc w:val="left"/>
      </w:pPr>
      <w:r>
        <w:rPr>
          <w:sz w:val="21"/>
          <w:szCs w:val="21"/>
        </w:rPr>
        <w:t xml:space="preserve">Uma vantagem útil do MC: ele pode </w:t>
      </w:r>
      <w:r>
        <w:rPr>
          <w:b/>
          <w:bCs/>
          <w:sz w:val="21"/>
          <w:szCs w:val="21"/>
        </w:rPr>
        <w:t xml:space="preserve">focar</w:t>
      </w:r>
      <w:r>
        <w:rPr>
          <w:sz w:val="21"/>
          <w:szCs w:val="21"/>
        </w:rPr>
        <w:t xml:space="preserve"> nos estados que importam, pois só atualiza o que visita. E o custo de estimar um estado </w:t>
      </w:r>
      <w:r>
        <w:rPr>
          <w:b/>
          <w:bCs/>
          <w:sz w:val="21"/>
          <w:szCs w:val="21"/>
        </w:rPr>
        <w:t xml:space="preserve">não depende do tamanho</w:t>
      </w:r>
      <w:r>
        <w:rPr>
          <w:sz w:val="21"/>
          <w:szCs w:val="21"/>
        </w:rPr>
        <w:t xml:space="preserve"> do espaço de estados.</w:t>
      </w:r>
    </w:p>
    <w:p>
      <w:pPr>
        <w:pStyle w:val="Heading3"/>
        <w:keepNext/>
      </w:pPr>
      <w:r>
        <w:t xml:space="preserve">5.3 Predição: estimando v_π</w:t>
      </w:r>
    </w:p>
    <w:p>
      <w:pPr>
        <w:spacing w:after="120" w:line="300"/>
        <w:jc w:val="left"/>
      </w:pPr>
      <w:r>
        <w:rPr>
          <w:b/>
          <w:bCs/>
          <w:sz w:val="21"/>
          <w:szCs w:val="21"/>
        </w:rPr>
        <w:t xml:space="preserve">Tarefa:</w:t>
      </w:r>
      <w:r>
        <w:rPr>
          <w:sz w:val="21"/>
          <w:szCs w:val="21"/>
        </w:rPr>
        <w:t xml:space="preserve"> dada uma política π, estimar v_π.</w:t>
      </w:r>
    </w:p>
    <w:p>
      <w:pPr>
        <w:spacing w:after="120" w:line="300"/>
        <w:jc w:val="left"/>
      </w:pPr>
      <w:r>
        <w:rPr>
          <w:sz w:val="21"/>
          <w:szCs w:val="21"/>
        </w:rPr>
        <w:t xml:space="preserve">Para cada episódio gerado por π, percorremos os passos </w:t>
      </w:r>
      <w:r>
        <w:rPr>
          <w:b/>
          <w:bCs/>
          <w:sz w:val="21"/>
          <w:szCs w:val="21"/>
        </w:rPr>
        <w:t xml:space="preserve">de trás para frente</w:t>
      </w:r>
      <w:r>
        <w:rPr>
          <w:sz w:val="21"/>
          <w:szCs w:val="21"/>
        </w:rPr>
        <w:t xml:space="preserve">, acumulando o retorno G. Para cada estado visitado, guardamos o retorno. Existem duas variantes:</w:t>
      </w:r>
    </w:p>
    <w:p>
      <w:pPr>
        <w:pStyle w:val="ListParagraph"/>
        <w:numPr>
          <w:ilvl w:val="0"/>
          <w:numId w:val="2"/>
        </w:numPr>
        <w:spacing w:after="70" w:line="288"/>
      </w:pPr>
      <w:r>
        <w:rPr>
          <w:sz w:val="21"/>
          <w:szCs w:val="21"/>
        </w:rPr>
        <w:t xml:space="preserve">*</w:t>
      </w:r>
      <w:r>
        <w:rPr>
          <w:i/>
          <w:iCs/>
          <w:sz w:val="21"/>
          <w:szCs w:val="21"/>
        </w:rPr>
        <w:t xml:space="preserve">Primeira visita (</w:t>
      </w:r>
      <w:r>
        <w:rPr>
          <w:sz w:val="21"/>
          <w:szCs w:val="21"/>
        </w:rPr>
        <w:t xml:space="preserve">first-visit</w:t>
      </w:r>
      <w:r>
        <w:rPr>
          <w:i/>
          <w:iCs/>
          <w:sz w:val="21"/>
          <w:szCs w:val="21"/>
        </w:rPr>
        <w:t xml:space="preserve">):</w:t>
      </w:r>
      <w:r>
        <w:rPr>
          <w:sz w:val="21"/>
          <w:szCs w:val="21"/>
        </w:rPr>
        <w:t xml:space="preserve">* usa só o retorno a partir da </w:t>
      </w:r>
      <w:r>
        <w:rPr>
          <w:b/>
          <w:bCs/>
          <w:sz w:val="21"/>
          <w:szCs w:val="21"/>
        </w:rPr>
        <w:t xml:space="preserve">primeira</w:t>
      </w:r>
      <w:r>
        <w:rPr>
          <w:sz w:val="21"/>
          <w:szCs w:val="21"/>
        </w:rPr>
        <w:t xml:space="preserve"> vez que o estado aparece no episódio.</w:t>
      </w:r>
    </w:p>
    <w:p>
      <w:pPr>
        <w:pStyle w:val="ListParagraph"/>
        <w:numPr>
          <w:ilvl w:val="0"/>
          <w:numId w:val="2"/>
        </w:numPr>
        <w:spacing w:after="70" w:line="288"/>
      </w:pPr>
      <w:r>
        <w:rPr>
          <w:sz w:val="21"/>
          <w:szCs w:val="21"/>
        </w:rPr>
        <w:t xml:space="preserve">*</w:t>
      </w:r>
      <w:r>
        <w:rPr>
          <w:i/>
          <w:iCs/>
          <w:sz w:val="21"/>
          <w:szCs w:val="21"/>
        </w:rPr>
        <w:t xml:space="preserve">Toda visita (</w:t>
      </w:r>
      <w:r>
        <w:rPr>
          <w:sz w:val="21"/>
          <w:szCs w:val="21"/>
        </w:rPr>
        <w:t xml:space="preserve">every-visit</w:t>
      </w:r>
      <w:r>
        <w:rPr>
          <w:i/>
          <w:iCs/>
          <w:sz w:val="21"/>
          <w:szCs w:val="21"/>
        </w:rPr>
        <w:t xml:space="preserve">):</w:t>
      </w:r>
      <w:r>
        <w:rPr>
          <w:sz w:val="21"/>
          <w:szCs w:val="21"/>
        </w:rPr>
        <w:t xml:space="preserve">* usa o retorno de </w:t>
      </w:r>
      <w:r>
        <w:rPr>
          <w:b/>
          <w:bCs/>
          <w:sz w:val="21"/>
          <w:szCs w:val="21"/>
        </w:rPr>
        <w:t xml:space="preserve">todas</w:t>
      </w:r>
      <w:r>
        <w:rPr>
          <w:sz w:val="21"/>
          <w:szCs w:val="21"/>
        </w:rPr>
        <w:t xml:space="preserve"> as visitas.</w:t>
      </w:r>
    </w:p>
    <w:p>
      <w:pPr>
        <w:spacing w:after="60" w:line="120"/>
      </w:pPr>
    </w:p>
    <w:p>
      <w:pPr>
        <w:keepNext/>
        <w:spacing w:after="60" w:before="120"/>
        <w:jc w:val="center"/>
      </w:pPr>
      <w:r>
        <w:drawing>
          <wp:inline distT="0" distB="0" distL="0" distR="0">
            <wp:extent cx="5715000" cy="1952625"/>
            <wp:effectExtent t="0" r="0" b="0" l="0"/>
            <wp:docPr id="1" name="f5_visita" descr="Figura 5.3 — O estado B aparece duas vezes. Primeira visita conta só a primeira; toda visita conta as duas." title="f5_vis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715000" cy="1952625"/>
                    </a:xfrm>
                    <a:prstGeom prst="rect">
                      <a:avLst/>
                    </a:prstGeom>
                  </pic:spPr>
                </pic:pic>
              </a:graphicData>
            </a:graphic>
          </wp:inline>
        </w:drawing>
      </w:r>
    </w:p>
    <w:p>
      <w:pPr>
        <w:spacing w:after="200"/>
        <w:jc w:val="center"/>
      </w:pPr>
      <w:r>
        <w:rPr>
          <w:i/>
          <w:iCs/>
          <w:color w:val="6B7280"/>
          <w:sz w:val="17"/>
          <w:szCs w:val="17"/>
        </w:rPr>
        <w:t xml:space="preserve">Figura 5.3 — O estado B aparece duas vezes. Primeira visita conta só a primeira; toda visita conta as duas.</w:t>
      </w:r>
    </w:p>
    <w:p>
      <w:pPr>
        <w:spacing w:after="120" w:line="300"/>
        <w:jc w:val="left"/>
      </w:pPr>
      <w:r>
        <w:rPr>
          <w:sz w:val="21"/>
          <w:szCs w:val="21"/>
        </w:rPr>
        <w:t xml:space="preserve">Ambas convergem para v_π conforme o número de episódios cresce (SINGH; SUTTON, 1996). A de primeira visita é a mais estudada, e é a que usaremos.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Calculando um retorno de trás para frente</w:t>
            </w:r>
          </w:p>
          <w:p>
            <w:pPr>
              <w:spacing w:after="80" w:line="280"/>
            </w:pPr>
            <w:r>
              <w:rPr>
                <w:sz w:val="20"/>
                <w:szCs w:val="20"/>
              </w:rPr>
              <w:t xml:space="preserve">Um episódio de Blackjack: três jogadas com recompensas 0, 0 e +1 (vitória no final), γ = 1.</w:t>
            </w:r>
          </w:p>
          <w:p>
            <w:pPr>
              <w:pStyle w:val="ListParagraph"/>
              <w:numPr>
                <w:ilvl w:val="0"/>
                <w:numId w:val="2"/>
              </w:numPr>
              <w:spacing w:after="60" w:line="276"/>
            </w:pPr>
            <w:r>
              <w:rPr>
                <w:sz w:val="20"/>
                <w:szCs w:val="20"/>
              </w:rPr>
              <w:t xml:space="preserve">Retorno do passo 3: G₃ = +1.</w:t>
            </w:r>
          </w:p>
          <w:p>
            <w:pPr>
              <w:pStyle w:val="ListParagraph"/>
              <w:numPr>
                <w:ilvl w:val="0"/>
                <w:numId w:val="2"/>
              </w:numPr>
              <w:spacing w:after="60" w:line="276"/>
            </w:pPr>
            <w:r>
              <w:rPr>
                <w:sz w:val="20"/>
                <w:szCs w:val="20"/>
              </w:rPr>
              <w:t xml:space="preserve">Retorno do passo 2: G₂ = 0 + 1 = +1.</w:t>
            </w:r>
          </w:p>
          <w:p>
            <w:pPr>
              <w:pStyle w:val="ListParagraph"/>
              <w:numPr>
                <w:ilvl w:val="0"/>
                <w:numId w:val="2"/>
              </w:numPr>
              <w:spacing w:after="60" w:line="276"/>
            </w:pPr>
            <w:r>
              <w:rPr>
                <w:sz w:val="20"/>
                <w:szCs w:val="20"/>
              </w:rPr>
              <w:t xml:space="preserve">Retorno do passo 1: G₁ = 0 + 1 = +1.</w:t>
            </w:r>
          </w:p>
          <w:p>
            <w:pPr>
              <w:spacing w:after="80" w:line="280"/>
            </w:pPr>
            <w:r>
              <w:rPr>
                <w:sz w:val="20"/>
                <w:szCs w:val="20"/>
              </w:rPr>
              <w:t xml:space="preserve">Todos os estados desse episódio receberão +1. Num episódio perdido, receberiam −1.</w:t>
            </w:r>
          </w:p>
        </w:tc>
      </w:tr>
    </w:tbl>
    <w:p>
      <w:pPr>
        <w:spacing w:after="140" w:line="120"/>
      </w:pPr>
    </w:p>
    <w:p>
      <w:pPr>
        <w:pStyle w:val="Heading4"/>
        <w:keepNext/>
      </w:pPr>
      <w:r>
        <w:t xml:space="preserve">5.3.1 O caso do Blackjack</w:t>
      </w:r>
    </w:p>
    <w:p>
      <w:pPr>
        <w:spacing w:after="120" w:line="300"/>
        <w:jc w:val="left"/>
      </w:pPr>
      <w:r>
        <w:rPr>
          <w:sz w:val="21"/>
          <w:szCs w:val="21"/>
        </w:rPr>
        <w:t xml:space="preserve">O </w:t>
      </w:r>
      <w:r>
        <w:rPr>
          <w:b/>
          <w:bCs/>
          <w:sz w:val="21"/>
          <w:szCs w:val="21"/>
        </w:rPr>
        <w:t xml:space="preserve">Blackjack</w:t>
      </w:r>
      <w:r>
        <w:rPr>
          <w:sz w:val="21"/>
          <w:szCs w:val="21"/>
        </w:rPr>
        <w:t xml:space="preserve"> (vinte-e-um) é o exemplo clássico. O jogador recebe cartas tentando chegar o mais perto possível de 21, sem estourar. O estado é descrito por </w:t>
      </w:r>
      <w:r>
        <w:rPr>
          <w:b/>
          <w:bCs/>
          <w:sz w:val="21"/>
          <w:szCs w:val="21"/>
        </w:rPr>
        <w:t xml:space="preserve">três</w:t>
      </w:r>
      <w:r>
        <w:rPr>
          <w:sz w:val="21"/>
          <w:szCs w:val="21"/>
        </w:rPr>
        <w:t xml:space="preserve"> números:</w:t>
      </w:r>
    </w:p>
    <w:p>
      <w:pPr>
        <w:pStyle w:val="ListParagraph"/>
        <w:numPr>
          <w:ilvl w:val="0"/>
          <w:numId w:val="2"/>
        </w:numPr>
        <w:spacing w:after="70" w:line="288"/>
      </w:pPr>
      <w:r>
        <w:rPr>
          <w:sz w:val="21"/>
          <w:szCs w:val="21"/>
        </w:rPr>
        <w:t xml:space="preserve">a </w:t>
      </w:r>
      <w:r>
        <w:rPr>
          <w:b/>
          <w:bCs/>
          <w:sz w:val="21"/>
          <w:szCs w:val="21"/>
        </w:rPr>
        <w:t xml:space="preserve">soma</w:t>
      </w:r>
      <w:r>
        <w:rPr>
          <w:sz w:val="21"/>
          <w:szCs w:val="21"/>
        </w:rPr>
        <w:t xml:space="preserve"> das cartas do jogador;</w:t>
      </w:r>
    </w:p>
    <w:p>
      <w:pPr>
        <w:pStyle w:val="ListParagraph"/>
        <w:numPr>
          <w:ilvl w:val="0"/>
          <w:numId w:val="2"/>
        </w:numPr>
        <w:spacing w:after="70" w:line="288"/>
      </w:pPr>
      <w:r>
        <w:rPr>
          <w:sz w:val="21"/>
          <w:szCs w:val="21"/>
        </w:rPr>
        <w:t xml:space="preserve">a </w:t>
      </w:r>
      <w:r>
        <w:rPr>
          <w:b/>
          <w:bCs/>
          <w:sz w:val="21"/>
          <w:szCs w:val="21"/>
        </w:rPr>
        <w:t xml:space="preserve">carta visível</w:t>
      </w:r>
      <w:r>
        <w:rPr>
          <w:sz w:val="21"/>
          <w:szCs w:val="21"/>
        </w:rPr>
        <w:t xml:space="preserve"> do crupiê;</w:t>
      </w:r>
    </w:p>
    <w:p>
      <w:pPr>
        <w:pStyle w:val="ListParagraph"/>
        <w:numPr>
          <w:ilvl w:val="0"/>
          <w:numId w:val="2"/>
        </w:numPr>
        <w:spacing w:after="70" w:line="288"/>
      </w:pPr>
      <w:r>
        <w:rPr>
          <w:sz w:val="21"/>
          <w:szCs w:val="21"/>
        </w:rPr>
        <w:t xml:space="preserve">se o jogador tem um </w:t>
      </w:r>
      <w:r>
        <w:rPr>
          <w:b/>
          <w:bCs/>
          <w:sz w:val="21"/>
          <w:szCs w:val="21"/>
        </w:rPr>
        <w:t xml:space="preserve">ás "usável"</w:t>
      </w:r>
      <w:r>
        <w:rPr>
          <w:sz w:val="21"/>
          <w:szCs w:val="21"/>
        </w:rPr>
        <w:t xml:space="preserve"> (que pode valer 11 sem estourar).</w:t>
      </w:r>
    </w:p>
    <w:p>
      <w:pPr>
        <w:spacing w:after="60" w:line="120"/>
      </w:pPr>
    </w:p>
    <w:p>
      <w:pPr>
        <w:spacing w:after="120" w:line="300"/>
        <w:jc w:val="left"/>
      </w:pPr>
      <w:r>
        <w:rPr>
          <w:sz w:val="21"/>
          <w:szCs w:val="21"/>
        </w:rPr>
        <w:t xml:space="preserve">As ações são </w:t>
      </w:r>
      <w:r>
        <w:rPr>
          <w:b/>
          <w:bCs/>
          <w:sz w:val="21"/>
          <w:szCs w:val="21"/>
        </w:rPr>
        <w:t xml:space="preserve">parar</w:t>
      </w:r>
      <w:r>
        <w:rPr>
          <w:sz w:val="21"/>
          <w:szCs w:val="21"/>
        </w:rPr>
        <w:t xml:space="preserve"> (0) ou </w:t>
      </w:r>
      <w:r>
        <w:rPr>
          <w:b/>
          <w:bCs/>
          <w:sz w:val="21"/>
          <w:szCs w:val="21"/>
        </w:rPr>
        <w:t xml:space="preserve">pedir carta</w:t>
      </w:r>
      <w:r>
        <w:rPr>
          <w:sz w:val="21"/>
          <w:szCs w:val="21"/>
        </w:rPr>
        <w:t xml:space="preserve"> (1). A recompensa vem ao final: +1 (vitória), 0 (empate) ou −1 (derrota). Calcular as probabilidades exatas é trabalhoso, mas </w:t>
      </w:r>
      <w:r>
        <w:rPr>
          <w:b/>
          <w:bCs/>
          <w:sz w:val="21"/>
          <w:szCs w:val="21"/>
        </w:rPr>
        <w:t xml:space="preserve">simular</w:t>
      </w:r>
      <w:r>
        <w:rPr>
          <w:sz w:val="21"/>
          <w:szCs w:val="21"/>
        </w:rPr>
        <w:t xml:space="preserve"> é fácil.</w:t>
      </w:r>
    </w:p>
    <w:p>
      <w:pPr>
        <w:spacing w:after="120" w:line="300"/>
        <w:jc w:val="left"/>
      </w:pPr>
      <w:r>
        <w:rPr>
          <w:sz w:val="21"/>
          <w:szCs w:val="21"/>
        </w:rPr>
        <w:t xml:space="preserve">Vamos avaliar uma política ingênua: </w:t>
      </w:r>
      <w:r>
        <w:rPr>
          <w:b/>
          <w:bCs/>
          <w:sz w:val="21"/>
          <w:szCs w:val="21"/>
        </w:rPr>
        <w:t xml:space="preserve">parar só com 20 ou 21</w:t>
      </w:r>
      <w:r>
        <w:rPr>
          <w:sz w:val="21"/>
          <w:szCs w:val="21"/>
        </w:rPr>
        <w:t xml:space="preserve">.</w:t>
      </w:r>
    </w:p>
    <w:p>
      <w:pPr>
        <w:keepNext/>
        <w:spacing w:after="60" w:before="120"/>
        <w:jc w:val="center"/>
      </w:pPr>
      <w:r>
        <w:drawing>
          <wp:inline distT="0" distB="0" distL="0" distR="0">
            <wp:extent cx="5715000" cy="2028825"/>
            <wp:effectExtent t="0" r="0" b="0" l="0"/>
            <wp:docPr id="1" name="f5_blackjack_v" descr="Figura 5.4 — Valores estimados pela política &quot;parar com 20 ou 21&quot;. Com poucos episódios (esquerda) a estimativa é ruidosa; com muitos (centro e direita) ela se estabiliza. Somas 20 e 21 têm valor alto; as demais, baixo." title="f5_blackjack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715000" cy="2028825"/>
                    </a:xfrm>
                    <a:prstGeom prst="rect">
                      <a:avLst/>
                    </a:prstGeom>
                  </pic:spPr>
                </pic:pic>
              </a:graphicData>
            </a:graphic>
          </wp:inline>
        </w:drawing>
      </w:r>
    </w:p>
    <w:p>
      <w:pPr>
        <w:spacing w:after="200"/>
        <w:jc w:val="center"/>
      </w:pPr>
      <w:r>
        <w:rPr>
          <w:i/>
          <w:iCs/>
          <w:color w:val="6B7280"/>
          <w:sz w:val="17"/>
          <w:szCs w:val="17"/>
        </w:rPr>
        <w:t xml:space="preserve">Figura 5.4 — Valores estimados pela política "parar com 20 ou 21". Com poucos episódios (esquerda) a estimativa é ruidosa; com muitos (centro e direita) ela se estabiliza. Somas 20 e 21 têm valor alto; as demais, baixo.</w:t>
      </w:r>
    </w:p>
    <w:p>
      <w:pPr>
        <w:pStyle w:val="Heading3"/>
        <w:keepNext/>
      </w:pPr>
      <w:r>
        <w:t xml:space="preserve">5.4 Controle: aprendendo a jogar bem</w:t>
      </w:r>
    </w:p>
    <w:p>
      <w:pPr>
        <w:spacing w:after="120" w:line="300"/>
        <w:jc w:val="left"/>
      </w:pPr>
      <w:r>
        <w:rPr>
          <w:b/>
          <w:bCs/>
          <w:sz w:val="21"/>
          <w:szCs w:val="21"/>
        </w:rPr>
        <w:t xml:space="preserve">Tarefa:</w:t>
      </w:r>
      <w:r>
        <w:rPr>
          <w:sz w:val="21"/>
          <w:szCs w:val="21"/>
        </w:rPr>
        <w:t xml:space="preserve"> encontrar a política ótima. Com o modelo, bastava usar v e olhar um passo à frente. Sem modelo, </w:t>
      </w:r>
      <w:r>
        <w:rPr>
          <w:b/>
          <w:bCs/>
          <w:sz w:val="21"/>
          <w:szCs w:val="21"/>
        </w:rPr>
        <w:t xml:space="preserve">v não basta</w:t>
      </w:r>
      <w:r>
        <w:rPr>
          <w:sz w:val="21"/>
          <w:szCs w:val="21"/>
        </w:rPr>
        <w:t xml:space="preserve">: para escolher uma ação precisamos saber o valor de </w:t>
      </w:r>
      <w:r>
        <w:rPr>
          <w:b/>
          <w:bCs/>
          <w:sz w:val="21"/>
          <w:szCs w:val="21"/>
        </w:rPr>
        <w:t xml:space="preserve">cada ação</w:t>
      </w:r>
      <w:r>
        <w:rPr>
          <w:sz w:val="21"/>
          <w:szCs w:val="21"/>
        </w:rPr>
        <w:t xml:space="preserve"> em cada estado. Por isso o MC estima </w:t>
      </w:r>
      <w:r>
        <w:rPr>
          <w:b/>
          <w:bCs/>
          <w:sz w:val="21"/>
          <w:szCs w:val="21"/>
        </w:rPr>
        <w:t xml:space="preserve">q</w:t>
      </w:r>
      <w:r>
        <w:rPr>
          <w:sz w:val="21"/>
          <w:szCs w:val="21"/>
        </w:rPr>
        <w:t xml:space="preserve">_π(s, a) (função valor de ação).</w:t>
      </w:r>
    </w:p>
    <w:p>
      <w:pPr>
        <w:spacing w:after="120" w:line="300"/>
        <w:jc w:val="left"/>
      </w:pPr>
      <w:r>
        <w:rPr>
          <w:sz w:val="21"/>
          <w:szCs w:val="21"/>
        </w:rPr>
        <w:t xml:space="preserve">O esquema é o da GPI (Capítulo 4):</w:t>
      </w:r>
    </w:p>
    <w:p>
      <w:pPr>
        <w:pStyle w:val="ListParagraph"/>
        <w:numPr>
          <w:ilvl w:val="0"/>
          <w:numId w:val="16"/>
        </w:numPr>
        <w:spacing w:after="70" w:line="288"/>
      </w:pPr>
      <w:r>
        <w:rPr>
          <w:b/>
          <w:bCs/>
          <w:sz w:val="21"/>
          <w:szCs w:val="21"/>
        </w:rPr>
        <w:t xml:space="preserve">Avaliação:</w:t>
      </w:r>
      <w:r>
        <w:rPr>
          <w:sz w:val="21"/>
          <w:szCs w:val="21"/>
        </w:rPr>
        <w:t xml:space="preserve"> estimar q com a média dos retornos.</w:t>
      </w:r>
    </w:p>
    <w:p>
      <w:pPr>
        <w:pStyle w:val="ListParagraph"/>
        <w:numPr>
          <w:ilvl w:val="0"/>
          <w:numId w:val="16"/>
        </w:numPr>
        <w:spacing w:after="70" w:line="288"/>
      </w:pPr>
      <w:r>
        <w:rPr>
          <w:b/>
          <w:bCs/>
          <w:sz w:val="21"/>
          <w:szCs w:val="21"/>
        </w:rPr>
        <w:t xml:space="preserve">Melhoria:</w:t>
      </w:r>
      <w:r>
        <w:rPr>
          <w:sz w:val="21"/>
          <w:szCs w:val="21"/>
        </w:rPr>
        <w:t xml:space="preserve"> tornar a política gulosa em relação a q.</w:t>
      </w:r>
    </w:p>
    <w:p>
      <w:pPr>
        <w:spacing w:after="60" w:line="120"/>
      </w:pPr>
    </w:p>
    <w:p>
      <w:pPr>
        <w:pStyle w:val="Heading4"/>
        <w:keepNext/>
      </w:pPr>
      <w:r>
        <w:t xml:space="preserve">5.4.1 O problema do início exploratório</w:t>
      </w:r>
    </w:p>
    <w:p>
      <w:pPr>
        <w:spacing w:after="120" w:line="300"/>
        <w:jc w:val="left"/>
      </w:pPr>
      <w:r>
        <w:rPr>
          <w:sz w:val="21"/>
          <w:szCs w:val="21"/>
        </w:rPr>
        <w:t xml:space="preserve">Para estimar q(s, a), é preciso </w:t>
      </w:r>
      <w:r>
        <w:rPr>
          <w:b/>
          <w:bCs/>
          <w:sz w:val="21"/>
          <w:szCs w:val="21"/>
        </w:rPr>
        <w:t xml:space="preserve">visitar</w:t>
      </w:r>
      <w:r>
        <w:rPr>
          <w:sz w:val="21"/>
          <w:szCs w:val="21"/>
        </w:rPr>
        <w:t xml:space="preserve"> todos os pares estado-ação. Se a política é gulosa e determinística, ela só visita os pares "preferidos". A solução teórica clássica, o </w:t>
      </w:r>
      <w:r>
        <w:rPr>
          <w:b/>
          <w:bCs/>
          <w:sz w:val="21"/>
          <w:szCs w:val="21"/>
        </w:rPr>
        <w:t xml:space="preserve">início exploratório</w:t>
      </w:r>
      <w:r>
        <w:rPr>
          <w:sz w:val="21"/>
          <w:szCs w:val="21"/>
        </w:rPr>
        <w:t xml:space="preserve"> (</w:t>
      </w:r>
      <w:r>
        <w:rPr>
          <w:i/>
          <w:iCs/>
          <w:sz w:val="21"/>
          <w:szCs w:val="21"/>
        </w:rPr>
        <w:t xml:space="preserve">exploring starts</w:t>
      </w:r>
      <w:r>
        <w:rPr>
          <w:sz w:val="21"/>
          <w:szCs w:val="21"/>
        </w:rPr>
        <w:t xml:space="preserve">), sorteia o par inicial de cada episódio. Mas isso é raro no mundo real: você não escolhe a primeira carta do baralho.</w:t>
      </w:r>
    </w:p>
    <w:p>
      <w:pPr>
        <w:pStyle w:val="Heading4"/>
        <w:keepNext/>
      </w:pPr>
      <w:r>
        <w:t xml:space="preserve">5.4.2 Política ε-gulosa (on-policy)</w:t>
      </w:r>
    </w:p>
    <w:p>
      <w:pPr>
        <w:spacing w:after="120" w:line="300"/>
        <w:jc w:val="left"/>
      </w:pPr>
      <w:r>
        <w:rPr>
          <w:sz w:val="21"/>
          <w:szCs w:val="21"/>
        </w:rPr>
        <w:t xml:space="preserve">A alternativa prática é usar uma política </w:t>
      </w:r>
      <w:r>
        <w:rPr>
          <w:b/>
          <w:bCs/>
          <w:sz w:val="21"/>
          <w:szCs w:val="21"/>
        </w:rPr>
        <w:t xml:space="preserve">ε-gulosa</w:t>
      </w:r>
      <w:r>
        <w:rPr>
          <w:sz w:val="21"/>
          <w:szCs w:val="21"/>
        </w:rPr>
        <w:t xml:space="preserve"> (Capítulo 2): quase sempre escolhe a ação de maior q, mas com probabilidade ε sorteia ao acaso. Assim, </w:t>
      </w:r>
      <w:r>
        <w:rPr>
          <w:b/>
          <w:bCs/>
          <w:sz w:val="21"/>
          <w:szCs w:val="21"/>
        </w:rPr>
        <w:t xml:space="preserve">todos os pares continuam sendo visitados</w:t>
      </w:r>
      <w:r>
        <w:rPr>
          <w:sz w:val="21"/>
          <w:szCs w:val="21"/>
        </w:rPr>
        <w:t xml:space="preserve">. É um método </w:t>
      </w:r>
      <w:r>
        <w:rPr>
          <w:b/>
          <w:bCs/>
          <w:sz w:val="21"/>
          <w:szCs w:val="21"/>
        </w:rPr>
        <w:t xml:space="preserve">on-policy</w:t>
      </w:r>
      <w:r>
        <w:rPr>
          <w:sz w:val="21"/>
          <w:szCs w:val="21"/>
        </w:rPr>
        <w:t xml:space="preserve">: aprende o valor da mesma política que usa para jogar. Na versão mais simples, ε diminui ao longo do treino.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A política final</w:t>
            </w:r>
          </w:p>
          <w:p>
            <w:pPr>
              <w:spacing w:after="80" w:line="280"/>
            </w:pPr>
            <w:r>
              <w:rPr>
                <w:sz w:val="20"/>
                <w:szCs w:val="20"/>
              </w:rPr>
              <w:t xml:space="preserve">Treinando com ε-gulosa, o agente aprende a </w:t>
            </w:r>
            <w:r>
              <w:rPr>
                <w:b/>
                <w:bCs/>
                <w:sz w:val="20"/>
                <w:szCs w:val="20"/>
              </w:rPr>
              <w:t xml:space="preserve">melhor política ε-gulosa</w:t>
            </w:r>
            <w:r>
              <w:rPr>
                <w:sz w:val="20"/>
                <w:szCs w:val="20"/>
              </w:rPr>
              <w:t xml:space="preserve">, que é um pouco pior que a ótima (pois ainda sorteia ações). Na hora do teste, usamos ε = 0 (</w:t>
            </w:r>
            <w:r>
              <w:rPr>
                <w:b/>
                <w:bCs/>
                <w:sz w:val="20"/>
                <w:szCs w:val="20"/>
              </w:rPr>
              <w:t xml:space="preserve">política gulosa</w:t>
            </w:r>
            <w:r>
              <w:rPr>
                <w:sz w:val="20"/>
                <w:szCs w:val="20"/>
              </w:rPr>
              <w:t xml:space="preserve">) para ver o desempenho real.</w:t>
            </w:r>
          </w:p>
        </w:tc>
      </w:tr>
    </w:tbl>
    <w:p>
      <w:pPr>
        <w:spacing w:after="140" w:line="120"/>
      </w:pPr>
    </w:p>
    <w:p>
      <w:pPr>
        <w:keepNext/>
        <w:spacing w:after="60" w:before="120"/>
        <w:jc w:val="center"/>
      </w:pPr>
      <w:r>
        <w:drawing>
          <wp:inline distT="0" distB="0" distL="0" distR="0">
            <wp:extent cx="5715000" cy="2266950"/>
            <wp:effectExtent t="0" r="0" b="0" l="0"/>
            <wp:docPr id="1" name="f5_controle" descr="Figura 5.5 — À esquerda, o retorno médio da política gulosa durante o treino, bem acima da regra ingênua. À direita, a política aprendida: o agente aprende a pedir carta com somas baixas e a parar com somas altas." title="f5_cont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715000" cy="2266950"/>
                    </a:xfrm>
                    <a:prstGeom prst="rect">
                      <a:avLst/>
                    </a:prstGeom>
                  </pic:spPr>
                </pic:pic>
              </a:graphicData>
            </a:graphic>
          </wp:inline>
        </w:drawing>
      </w:r>
    </w:p>
    <w:p>
      <w:pPr>
        <w:spacing w:after="200"/>
        <w:jc w:val="center"/>
      </w:pPr>
      <w:r>
        <w:rPr>
          <w:i/>
          <w:iCs/>
          <w:color w:val="6B7280"/>
          <w:sz w:val="17"/>
          <w:szCs w:val="17"/>
        </w:rPr>
        <w:t xml:space="preserve">Figura 5.5 — À esquerda, o retorno médio da política gulosa durante o treino, bem acima da regra ingênua. À direita, a política aprendida: o agente aprende a pedir carta com somas baixas e a parar com somas altas.</w:t>
      </w:r>
    </w:p>
    <w:p>
      <w:pPr>
        <w:spacing w:after="120" w:line="300"/>
        <w:jc w:val="left"/>
      </w:pPr>
      <w:r>
        <w:rPr>
          <w:sz w:val="21"/>
          <w:szCs w:val="21"/>
        </w:rPr>
        <w:t xml:space="preserve">A política aprendida lembra a "estratégia básica" que jogadores profissionais memorizam: com somas baixas, pedir carta; entre 12 e 16, pedir só se o crupiê mostra uma carta forte (de 7 a ás), pois ele provavelmente chegará a uma boa soma, e parar se mostra uma carta fraca (2 a 6), pois o crupiê tende a estourar; com 17 ou mais, parar. Com um ás usável o agente arrisca mais, pois não estoura ao pedir. O agente </w:t>
      </w:r>
      <w:r>
        <w:rPr>
          <w:b/>
          <w:bCs/>
          <w:sz w:val="21"/>
          <w:szCs w:val="21"/>
        </w:rPr>
        <w:t xml:space="preserve">descobriu isso sozinho</w:t>
      </w:r>
      <w:r>
        <w:rPr>
          <w:sz w:val="21"/>
          <w:szCs w:val="21"/>
        </w:rPr>
        <w:t xml:space="preserve">, apenas jogando.</w:t>
      </w:r>
    </w:p>
    <w:p>
      <w:pPr>
        <w:pStyle w:val="Heading3"/>
        <w:keepNext/>
      </w:pPr>
      <w:r>
        <w:t xml:space="preserve">5.5 Implementação incremental</w:t>
      </w:r>
    </w:p>
    <w:p>
      <w:pPr>
        <w:spacing w:after="120" w:line="300"/>
        <w:jc w:val="left"/>
      </w:pPr>
      <w:r>
        <w:rPr>
          <w:sz w:val="21"/>
          <w:szCs w:val="21"/>
        </w:rPr>
        <w:t xml:space="preserve">Em vez de guardar todos os retornos, atualizamos a média incrementalmente, como no Capítulo 2:</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Q(s, a) ← Q(s, a) + (1 / N(s, a)) × ( G − Q(s, a) )</w:t>
      </w:r>
    </w:p>
    <w:p>
      <w:pPr>
        <w:spacing w:after="120" w:line="300"/>
        <w:jc w:val="left"/>
      </w:pPr>
      <w:r>
        <w:rPr>
          <w:sz w:val="21"/>
          <w:szCs w:val="21"/>
        </w:rPr>
        <w:t xml:space="preserve">Com passo constante α no lugar de 1/N, o método se adapta a ambientes que mudam.</w:t>
      </w:r>
    </w:p>
    <w:p>
      <w:pPr>
        <w:pStyle w:val="Heading3"/>
        <w:keepNext/>
      </w:pPr>
      <w:r>
        <w:t xml:space="preserve">5.6 Aprendizado off-policy e amostragem por importância</w:t>
      </w:r>
    </w:p>
    <w:p>
      <w:pPr>
        <w:spacing w:after="120" w:line="300"/>
        <w:jc w:val="left"/>
      </w:pPr>
      <w:r>
        <w:rPr>
          <w:sz w:val="21"/>
          <w:szCs w:val="21"/>
        </w:rPr>
        <w:t xml:space="preserve">Há uma ideia poderosa: </w:t>
      </w:r>
      <w:r>
        <w:rPr>
          <w:b/>
          <w:bCs/>
          <w:sz w:val="21"/>
          <w:szCs w:val="21"/>
        </w:rPr>
        <w:t xml:space="preserve">aprender sobre uma política observando outra</w:t>
      </w:r>
      <w:r>
        <w:rPr>
          <w:sz w:val="21"/>
          <w:szCs w:val="21"/>
        </w:rPr>
        <w:t xml:space="preserve">.</w:t>
      </w:r>
    </w:p>
    <w:p>
      <w:pPr>
        <w:pStyle w:val="ListParagraph"/>
        <w:numPr>
          <w:ilvl w:val="0"/>
          <w:numId w:val="2"/>
        </w:numPr>
        <w:spacing w:after="70" w:line="288"/>
      </w:pPr>
      <w:r>
        <w:rPr>
          <w:b/>
          <w:bCs/>
          <w:sz w:val="21"/>
          <w:szCs w:val="21"/>
        </w:rPr>
        <w:t xml:space="preserve">Política-alvo (π):</w:t>
      </w:r>
      <w:r>
        <w:rPr>
          <w:sz w:val="21"/>
          <w:szCs w:val="21"/>
        </w:rPr>
        <w:t xml:space="preserve"> aquela cujo valor queremos estimar (por exemplo, a ótima).</w:t>
      </w:r>
    </w:p>
    <w:p>
      <w:pPr>
        <w:pStyle w:val="ListParagraph"/>
        <w:numPr>
          <w:ilvl w:val="0"/>
          <w:numId w:val="2"/>
        </w:numPr>
        <w:spacing w:after="70" w:line="288"/>
      </w:pPr>
      <w:r>
        <w:rPr>
          <w:b/>
          <w:bCs/>
          <w:sz w:val="21"/>
          <w:szCs w:val="21"/>
        </w:rPr>
        <w:t xml:space="preserve">Política de comportamento (b):</w:t>
      </w:r>
      <w:r>
        <w:rPr>
          <w:sz w:val="21"/>
          <w:szCs w:val="21"/>
        </w:rPr>
        <w:t xml:space="preserve"> aquela que de fato gera os dados (por exemplo, aleatória ou exploratória).</w:t>
      </w:r>
    </w:p>
    <w:p>
      <w:pPr>
        <w:spacing w:after="60" w:line="120"/>
      </w:pPr>
    </w:p>
    <w:p>
      <w:pPr>
        <w:spacing w:after="120" w:line="300"/>
        <w:jc w:val="left"/>
      </w:pPr>
      <w:r>
        <w:rPr>
          <w:sz w:val="21"/>
          <w:szCs w:val="21"/>
        </w:rPr>
        <w:t xml:space="preserve">Isso é </w:t>
      </w:r>
      <w:r>
        <w:rPr>
          <w:b/>
          <w:bCs/>
          <w:sz w:val="21"/>
          <w:szCs w:val="21"/>
        </w:rPr>
        <w:t xml:space="preserve">aprendizado off-policy</w:t>
      </w:r>
      <w:r>
        <w:rPr>
          <w:sz w:val="21"/>
          <w:szCs w:val="21"/>
        </w:rPr>
        <w:t xml:space="preserve"> ("fora da política"). É útil para aprender a partir de dados já existentes, de outros agentes ou de humanos. Para corrigir a diferença entre as políticas, usa-se a </w:t>
      </w:r>
      <w:r>
        <w:rPr>
          <w:b/>
          <w:bCs/>
          <w:sz w:val="21"/>
          <w:szCs w:val="21"/>
        </w:rPr>
        <w:t xml:space="preserve">amostragem por importância</w:t>
      </w:r>
      <w:r>
        <w:rPr>
          <w:sz w:val="21"/>
          <w:szCs w:val="21"/>
        </w:rPr>
        <w:t xml:space="preserve">: cada episódio é ponderado pela razão entre a probabilidade de a trajetória ocorrer sob π e sob b:</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ρ = Π</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π(A</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S</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b(A</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S</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w:t>
      </w:r>
    </w:p>
    <w:p>
      <w:pPr>
        <w:spacing w:after="120" w:line="300"/>
        <w:jc w:val="left"/>
      </w:pPr>
      <w:r>
        <w:rPr>
          <w:i/>
          <w:iCs/>
          <w:sz w:val="21"/>
          <w:szCs w:val="21"/>
        </w:rPr>
        <w:t xml:space="preserve">Em palavras:</w:t>
      </w:r>
      <w:r>
        <w:rPr>
          <w:sz w:val="21"/>
          <w:szCs w:val="21"/>
        </w:rPr>
        <w:t xml:space="preserve"> "quanto mais provável a trajetória seria sob a política que me interessa, mais peso ela ganha". Se π nunca faria uma das ações do episódio, ρ = 0 e o episódio é descartado.</w:t>
      </w:r>
    </w:p>
    <w:p>
      <w:pPr>
        <w:spacing w:after="120" w:line="300"/>
        <w:jc w:val="left"/>
      </w:pPr>
      <w:r>
        <w:rPr>
          <w:sz w:val="21"/>
          <w:szCs w:val="21"/>
        </w:rPr>
        <w:t xml:space="preserve">Há duas versões:</w:t>
      </w:r>
    </w:p>
    <w:p>
      <w:pPr>
        <w:pStyle w:val="ListParagraph"/>
        <w:numPr>
          <w:ilvl w:val="0"/>
          <w:numId w:val="2"/>
        </w:numPr>
        <w:spacing w:after="70" w:line="288"/>
      </w:pPr>
      <w:r>
        <w:rPr>
          <w:b/>
          <w:bCs/>
          <w:sz w:val="21"/>
          <w:szCs w:val="21"/>
        </w:rPr>
        <w:t xml:space="preserve">Ordinária:</w:t>
      </w:r>
      <w:r>
        <w:rPr>
          <w:sz w:val="21"/>
          <w:szCs w:val="21"/>
        </w:rPr>
        <w:t xml:space="preserve"> média de ρ × G. Não tem viés, mas tem </w:t>
      </w:r>
      <w:r>
        <w:rPr>
          <w:b/>
          <w:bCs/>
          <w:sz w:val="21"/>
          <w:szCs w:val="21"/>
        </w:rPr>
        <w:t xml:space="preserve">variância muito alta</w:t>
      </w:r>
      <w:r>
        <w:rPr>
          <w:sz w:val="21"/>
          <w:szCs w:val="21"/>
        </w:rPr>
        <w:t xml:space="preserve">.</w:t>
      </w:r>
    </w:p>
    <w:p>
      <w:pPr>
        <w:pStyle w:val="ListParagraph"/>
        <w:numPr>
          <w:ilvl w:val="0"/>
          <w:numId w:val="2"/>
        </w:numPr>
        <w:spacing w:after="70" w:line="288"/>
      </w:pPr>
      <w:r>
        <w:rPr>
          <w:b/>
          <w:bCs/>
          <w:sz w:val="21"/>
          <w:szCs w:val="21"/>
        </w:rPr>
        <w:t xml:space="preserve">Ponderada:</w:t>
      </w:r>
      <w:r>
        <w:rPr>
          <w:sz w:val="21"/>
          <w:szCs w:val="21"/>
        </w:rPr>
        <w:t xml:space="preserve"> Σ ρ G / Σ ρ. Tem um pequeno viés que desaparece com mais dados, mas </w:t>
      </w:r>
      <w:r>
        <w:rPr>
          <w:b/>
          <w:bCs/>
          <w:sz w:val="21"/>
          <w:szCs w:val="21"/>
        </w:rPr>
        <w:t xml:space="preserve">variância muito menor</w:t>
      </w:r>
      <w:r>
        <w:rPr>
          <w:sz w:val="21"/>
          <w:szCs w:val="21"/>
        </w:rPr>
        <w:t xml:space="preserve">.</w:t>
      </w:r>
    </w:p>
    <w:p>
      <w:pPr>
        <w:spacing w:after="60" w:line="120"/>
      </w:pPr>
    </w:p>
    <w:p>
      <w:pPr>
        <w:spacing w:after="120" w:line="300"/>
        <w:jc w:val="left"/>
      </w:pPr>
      <w:r>
        <w:rPr>
          <w:sz w:val="21"/>
          <w:szCs w:val="21"/>
        </w:rPr>
        <w:t xml:space="preserve">Por isso a versão ponderada costuma ser preferida (PRECUP; SUTTON; SINGH, 2000).</w:t>
      </w:r>
    </w:p>
    <w:p>
      <w:pPr>
        <w:keepNext/>
        <w:spacing w:after="60" w:before="120"/>
        <w:jc w:val="center"/>
      </w:pPr>
      <w:r>
        <w:drawing>
          <wp:inline distT="0" distB="0" distL="0" distR="0">
            <wp:extent cx="5715000" cy="2952750"/>
            <wp:effectExtent t="0" r="0" b="0" l="0"/>
            <wp:docPr id="1" name="f5_is" descr="Figura 5.6 — Estimando o valor de &quot;parar com 20 ou 21&quot; a partir de episódios de uma política aleatória. A estimativa ponderada tende a ser mais estável que a ordinária." title="f5_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715000" cy="2952750"/>
                    </a:xfrm>
                    <a:prstGeom prst="rect">
                      <a:avLst/>
                    </a:prstGeom>
                  </pic:spPr>
                </pic:pic>
              </a:graphicData>
            </a:graphic>
          </wp:inline>
        </w:drawing>
      </w:r>
    </w:p>
    <w:p>
      <w:pPr>
        <w:spacing w:after="200"/>
        <w:jc w:val="center"/>
      </w:pPr>
      <w:r>
        <w:rPr>
          <w:i/>
          <w:iCs/>
          <w:color w:val="6B7280"/>
          <w:sz w:val="17"/>
          <w:szCs w:val="17"/>
        </w:rPr>
        <w:t xml:space="preserve">Figura 5.6 — Estimando o valor de "parar com 20 ou 21" a partir de episódios de uma política aleatória. A estimativa ponderada tende a ser mais estável que a ordinária.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Off-policy no dia a dia</w:t>
            </w:r>
          </w:p>
          <w:p>
            <w:pPr>
              <w:spacing w:after="80" w:line="280"/>
            </w:pPr>
            <w:r>
              <w:rPr>
                <w:sz w:val="20"/>
                <w:szCs w:val="20"/>
              </w:rPr>
              <w:t xml:space="preserve">Você pode aprender como seria dirigir bem </w:t>
            </w:r>
            <w:r>
              <w:rPr>
                <w:b/>
                <w:bCs/>
                <w:sz w:val="20"/>
                <w:szCs w:val="20"/>
              </w:rPr>
              <w:t xml:space="preserve">assistindo</w:t>
            </w:r>
            <w:r>
              <w:rPr>
                <w:sz w:val="20"/>
                <w:szCs w:val="20"/>
              </w:rPr>
              <w:t xml:space="preserve"> a vídeos de motoristas (a política de comportamento) e depois julgando o que </w:t>
            </w:r>
            <w:r>
              <w:rPr>
                <w:b/>
                <w:bCs/>
                <w:sz w:val="20"/>
                <w:szCs w:val="20"/>
              </w:rPr>
              <w:t xml:space="preserve">você</w:t>
            </w:r>
            <w:r>
              <w:rPr>
                <w:sz w:val="20"/>
                <w:szCs w:val="20"/>
              </w:rPr>
              <w:t xml:space="preserve"> faria (política-alvo). O desafio é que você só aprende com os trechos em que o motorista fez o que você faria.</w:t>
            </w:r>
          </w:p>
        </w:tc>
      </w:tr>
    </w:tbl>
    <w:p>
      <w:pPr>
        <w:spacing w:after="140" w:line="120"/>
      </w:pPr>
    </w:p>
    <w:p>
      <w:pPr>
        <w:pStyle w:val="Heading3"/>
        <w:keepNext/>
      </w:pPr>
      <w:r>
        <w:t xml:space="preserve">5.7 Vantagens e limitações</w:t>
      </w:r>
    </w:p>
    <w:p>
      <w:pPr>
        <w:spacing w:after="120" w:line="300"/>
        <w:jc w:val="left"/>
      </w:pPr>
      <w:r>
        <w:rPr>
          <w:b/>
          <w:bCs/>
          <w:sz w:val="21"/>
          <w:szCs w:val="21"/>
        </w:rPr>
        <w:t xml:space="preserve">Vantagens</w:t>
      </w:r>
    </w:p>
    <w:p>
      <w:pPr>
        <w:pStyle w:val="ListParagraph"/>
        <w:numPr>
          <w:ilvl w:val="0"/>
          <w:numId w:val="2"/>
        </w:numPr>
        <w:spacing w:after="70" w:line="288"/>
      </w:pPr>
      <w:r>
        <w:rPr>
          <w:sz w:val="21"/>
          <w:szCs w:val="21"/>
        </w:rPr>
        <w:t xml:space="preserve">Aprende </w:t>
      </w:r>
      <w:r>
        <w:rPr>
          <w:b/>
          <w:bCs/>
          <w:sz w:val="21"/>
          <w:szCs w:val="21"/>
        </w:rPr>
        <w:t xml:space="preserve">sem modelo</w:t>
      </w:r>
      <w:r>
        <w:rPr>
          <w:sz w:val="21"/>
          <w:szCs w:val="21"/>
        </w:rPr>
        <w:t xml:space="preserve">, direto da experiência.</w:t>
      </w:r>
    </w:p>
    <w:p>
      <w:pPr>
        <w:pStyle w:val="ListParagraph"/>
        <w:numPr>
          <w:ilvl w:val="0"/>
          <w:numId w:val="2"/>
        </w:numPr>
        <w:spacing w:after="70" w:line="288"/>
      </w:pPr>
      <w:r>
        <w:rPr>
          <w:sz w:val="21"/>
          <w:szCs w:val="21"/>
        </w:rPr>
        <w:t xml:space="preserve">Pode aprender em </w:t>
      </w:r>
      <w:r>
        <w:rPr>
          <w:b/>
          <w:bCs/>
          <w:sz w:val="21"/>
          <w:szCs w:val="21"/>
        </w:rPr>
        <w:t xml:space="preserve">simuladores</w:t>
      </w:r>
      <w:r>
        <w:rPr>
          <w:sz w:val="21"/>
          <w:szCs w:val="21"/>
        </w:rPr>
        <w:t xml:space="preserve">, mesmo que a dinâmica seja complexa.</w:t>
      </w:r>
    </w:p>
    <w:p>
      <w:pPr>
        <w:pStyle w:val="ListParagraph"/>
        <w:numPr>
          <w:ilvl w:val="0"/>
          <w:numId w:val="2"/>
        </w:numPr>
        <w:spacing w:after="70" w:line="288"/>
      </w:pPr>
      <w:r>
        <w:rPr>
          <w:sz w:val="21"/>
          <w:szCs w:val="21"/>
        </w:rPr>
        <w:t xml:space="preserve">Não sofre de erros de </w:t>
      </w:r>
      <w:r>
        <w:rPr>
          <w:b/>
          <w:bCs/>
          <w:sz w:val="21"/>
          <w:szCs w:val="21"/>
        </w:rPr>
        <w:t xml:space="preserve">bootstrapping</w:t>
      </w:r>
      <w:r>
        <w:rPr>
          <w:sz w:val="21"/>
          <w:szCs w:val="21"/>
        </w:rPr>
        <w:t xml:space="preserve">: usa retornos reais.</w:t>
      </w:r>
    </w:p>
    <w:p>
      <w:pPr>
        <w:pStyle w:val="ListParagraph"/>
        <w:numPr>
          <w:ilvl w:val="0"/>
          <w:numId w:val="2"/>
        </w:numPr>
        <w:spacing w:after="70" w:line="288"/>
      </w:pPr>
      <w:r>
        <w:rPr>
          <w:sz w:val="21"/>
          <w:szCs w:val="21"/>
        </w:rPr>
        <w:t xml:space="preserve">Atualiza apenas o que visita.</w:t>
      </w:r>
    </w:p>
    <w:p>
      <w:pPr>
        <w:spacing w:after="60" w:line="120"/>
      </w:pPr>
    </w:p>
    <w:p>
      <w:pPr>
        <w:spacing w:after="120" w:line="300"/>
        <w:jc w:val="left"/>
      </w:pPr>
      <w:r>
        <w:rPr>
          <w:b/>
          <w:bCs/>
          <w:sz w:val="21"/>
          <w:szCs w:val="21"/>
        </w:rPr>
        <w:t xml:space="preserve">Limitações</w:t>
      </w:r>
    </w:p>
    <w:p>
      <w:pPr>
        <w:pStyle w:val="ListParagraph"/>
        <w:numPr>
          <w:ilvl w:val="0"/>
          <w:numId w:val="2"/>
        </w:numPr>
        <w:spacing w:after="70" w:line="288"/>
      </w:pPr>
      <w:r>
        <w:rPr>
          <w:sz w:val="21"/>
          <w:szCs w:val="21"/>
        </w:rPr>
        <w:t xml:space="preserve">Só funciona em </w:t>
      </w:r>
      <w:r>
        <w:rPr>
          <w:b/>
          <w:bCs/>
          <w:sz w:val="21"/>
          <w:szCs w:val="21"/>
        </w:rPr>
        <w:t xml:space="preserve">tarefas episódicas</w:t>
      </w:r>
      <w:r>
        <w:rPr>
          <w:sz w:val="21"/>
          <w:szCs w:val="21"/>
        </w:rPr>
        <w:t xml:space="preserve"> (precisa do fim do episódio).</w:t>
      </w:r>
    </w:p>
    <w:p>
      <w:pPr>
        <w:pStyle w:val="ListParagraph"/>
        <w:numPr>
          <w:ilvl w:val="0"/>
          <w:numId w:val="2"/>
        </w:numPr>
        <w:spacing w:after="70" w:line="288"/>
      </w:pPr>
      <w:r>
        <w:rPr>
          <w:b/>
          <w:bCs/>
          <w:sz w:val="21"/>
          <w:szCs w:val="21"/>
        </w:rPr>
        <w:t xml:space="preserve">Variância alta:</w:t>
      </w:r>
      <w:r>
        <w:rPr>
          <w:sz w:val="21"/>
          <w:szCs w:val="21"/>
        </w:rPr>
        <w:t xml:space="preserve"> o retorno depende de muitas jogadas aleatórias; são necessários muitos episódios.</w:t>
      </w:r>
    </w:p>
    <w:p>
      <w:pPr>
        <w:pStyle w:val="ListParagraph"/>
        <w:numPr>
          <w:ilvl w:val="0"/>
          <w:numId w:val="2"/>
        </w:numPr>
        <w:spacing w:after="70" w:line="288"/>
      </w:pPr>
      <w:r>
        <w:rPr>
          <w:b/>
          <w:bCs/>
          <w:sz w:val="21"/>
          <w:szCs w:val="21"/>
        </w:rPr>
        <w:t xml:space="preserve">Aprende só no fim:</w:t>
      </w:r>
      <w:r>
        <w:rPr>
          <w:sz w:val="21"/>
          <w:szCs w:val="21"/>
        </w:rPr>
        <w:t xml:space="preserve"> não aproveita informação parcial durante o episódio.</w:t>
      </w:r>
    </w:p>
    <w:p>
      <w:pPr>
        <w:spacing w:after="60" w:line="120"/>
      </w:pPr>
    </w:p>
    <w:p>
      <w:pPr>
        <w:spacing w:after="120" w:line="300"/>
        <w:jc w:val="left"/>
      </w:pPr>
      <w:r>
        <w:rPr>
          <w:sz w:val="21"/>
          <w:szCs w:val="21"/>
        </w:rPr>
        <w:t xml:space="preserve">Os </w:t>
      </w:r>
      <w:r>
        <w:rPr>
          <w:b/>
          <w:bCs/>
          <w:sz w:val="21"/>
          <w:szCs w:val="21"/>
        </w:rPr>
        <w:t xml:space="preserve">métodos de diferença temporal</w:t>
      </w:r>
      <w:r>
        <w:rPr>
          <w:sz w:val="21"/>
          <w:szCs w:val="21"/>
        </w:rPr>
        <w:t xml:space="preserve"> (Capítulo 6) combinam o melhor de MC (sem modelo) e de PD (bootstrapping), atualizando a cada passo.</w:t>
      </w:r>
    </w:p>
    <w:p>
      <w:pPr>
        <w:pStyle w:val="Heading3"/>
        <w:keepNext/>
      </w:pPr>
      <w:r>
        <w:t xml:space="preserve">5.8 Mão na massa</w:t>
      </w:r>
    </w:p>
    <w:p>
      <w:pPr>
        <w:pStyle w:val="Heading4"/>
        <w:keepNext/>
      </w:pPr>
      <w:r>
        <w:t xml:space="preserve">5.8.1 Predição no Blackjack</w:t>
      </w:r>
    </w:p>
    <w:p>
      <w:pPr>
        <w:spacing w:after="120" w:line="300"/>
        <w:jc w:val="left"/>
      </w:pPr>
      <w:r>
        <w:rPr>
          <w:sz w:val="21"/>
          <w:szCs w:val="21"/>
        </w:rPr>
        <w:t xml:space="preserve">O Gymnasium traz o ambiente </w:t>
      </w:r>
      <w:r>
        <w:rPr>
          <w:rFonts w:ascii="Consolas" w:cs="Consolas" w:eastAsia="Consolas" w:hAnsi="Consolas"/>
          <w:color w:val="B91C1C"/>
          <w:sz w:val="19"/>
          <w:szCs w:val="19"/>
          <w:shd w:fill="F3F4F6" w:color="auto" w:val="clear"/>
        </w:rPr>
        <w:t xml:space="preserve">Blackjack-v1</w:t>
      </w:r>
      <w:r>
        <w:rPr>
          <w:sz w:val="21"/>
          <w:szCs w:val="21"/>
        </w:rPr>
        <w:t xml:space="preserve">. O parâmetro </w:t>
      </w:r>
      <w:r>
        <w:rPr>
          <w:rFonts w:ascii="Consolas" w:cs="Consolas" w:eastAsia="Consolas" w:hAnsi="Consolas"/>
          <w:color w:val="B91C1C"/>
          <w:sz w:val="19"/>
          <w:szCs w:val="19"/>
          <w:shd w:fill="F3F4F6" w:color="auto" w:val="clear"/>
        </w:rPr>
        <w:t xml:space="preserve">sab=True</w:t>
      </w:r>
      <w:r>
        <w:rPr>
          <w:sz w:val="21"/>
          <w:szCs w:val="21"/>
        </w:rPr>
        <w:t xml:space="preserve"> usa as regras do livro de Sutton e Barto (2018). O estado é uma tupla </w:t>
      </w:r>
      <w:r>
        <w:rPr>
          <w:rFonts w:ascii="Consolas" w:cs="Consolas" w:eastAsia="Consolas" w:hAnsi="Consolas"/>
          <w:color w:val="B91C1C"/>
          <w:sz w:val="19"/>
          <w:szCs w:val="19"/>
          <w:shd w:fill="F3F4F6" w:color="auto" w:val="clear"/>
        </w:rPr>
        <w:t xml:space="preserve">(soma, carta do crupiê, ás usável)</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gymnasium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collections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defaultdict</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utils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resample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"Blackjack-v1"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sab</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gerar_episodio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politica</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w:t>
            </w:r>
            <w:r>
              <w:rPr>
                <w:rFonts w:ascii="Consolas" w:cs="Consolas" w:eastAsia="Consolas" w:hAnsi="Consolas"/>
                <w:color w:val="B45309"/>
                <w:sz w:val="16"/>
                <w:szCs w:val="16"/>
              </w:rPr>
              <w:t xml:space="preserve">"Joga um episódio e devolve a lista de (estado, ação, recompensa)."</w:t>
            </w:r>
            <w:r>
              <w:rPr>
                <w:rFonts w:ascii="Consolas" w:cs="Consolas" w:eastAsia="Consolas" w:hAnsi="Consolas"/>
                <w:color w:val="B45309"/>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 </w:t>
            </w:r>
            <w:r>
              <w:rPr>
                <w:rFonts w:ascii="Consolas" w:cs="Consolas" w:eastAsia="Consolas" w:hAnsi="Consolas"/>
                <w:b/>
                <w:bCs/>
                <w:color w:val="7C3AED"/>
                <w:sz w:val="16"/>
                <w:szCs w:val="16"/>
              </w:rPr>
              <w:t xml:space="preserve">False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politica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obs2,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 obs2;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retornos_do_episodio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w:t>
            </w:r>
            <w:r>
              <w:rPr>
                <w:rFonts w:ascii="Consolas" w:cs="Consolas" w:eastAsia="Consolas" w:hAnsi="Consolas"/>
                <w:color w:val="B45309"/>
                <w:sz w:val="16"/>
                <w:szCs w:val="16"/>
              </w:rPr>
              <w:t xml:space="preserve">"Retorno G_t de cada passo, calculado de trás para frente."</w:t>
            </w:r>
            <w:r>
              <w:rPr>
                <w:rFonts w:ascii="Consolas" w:cs="Consolas" w:eastAsia="Consolas" w:hAnsi="Consolas"/>
                <w:color w:val="B45309"/>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parar_em_20(</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0 = parar, 1 = pedir carta</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mc_predicao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politica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n_episodios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soma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cont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defaultdict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defaultdict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n_episodios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gerar_episodio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politica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retornos_do_episodio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vistos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enumerate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vistos</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primeira visita</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vistos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add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soma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soma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cont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soma</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mc_predicao</w:t>
            </w:r>
            <w:r>
              <w:rPr>
                <w:rFonts w:ascii="Consolas" w:cs="Consolas" w:eastAsia="Consolas" w:hAnsi="Consolas"/>
                <w:color w:val="1F2937"/>
                <w:sz w:val="16"/>
                <w:szCs w:val="16"/>
              </w:rPr>
              <w:t xml:space="preserve">(parar_em_20, 200_000)</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"Estados estimados: {len(V)}"</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16</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"v{s} = {V[s]:+.2f}"</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i/>
                <w:iCs/>
                <w:color w:val="6B7280"/>
                <w:sz w:val="16"/>
                <w:szCs w:val="16"/>
              </w:rPr>
              <w:t xml:space="preserve"># retorno médio da política, com intervalo de confiança por bootstrap (scikit-learn)</w:t>
            </w:r>
          </w:p>
          <w:p>
            <w:pPr>
              <w:spacing w:after="0" w:line="240"/>
            </w:pPr>
            <w:r>
              <w:rPr>
                <w:rFonts w:ascii="Consolas" w:cs="Consolas" w:eastAsia="Consolas" w:hAnsi="Consolas"/>
                <w:b w:val="false"/>
                <w:bCs w:val="false"/>
                <w:color w:val="1F2937"/>
                <w:sz w:val="16"/>
                <w:szCs w:val="16"/>
              </w:rPr>
              <w:t xml:space="preserve">r_ep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gerar_episodio</w:t>
            </w:r>
            <w:r>
              <w:rPr>
                <w:rFonts w:ascii="Consolas" w:cs="Consolas" w:eastAsia="Consolas" w:hAnsi="Consolas"/>
                <w:color w:val="1F2937"/>
                <w:sz w:val="16"/>
                <w:szCs w:val="16"/>
              </w:rPr>
              <w:t xml:space="preserve">(parar_em_20)[-</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(20_000)])</w:t>
            </w:r>
          </w:p>
          <w:p>
            <w:pPr>
              <w:spacing w:after="0" w:line="240"/>
            </w:pPr>
            <w:r>
              <w:rPr>
                <w:rFonts w:ascii="Consolas" w:cs="Consolas" w:eastAsia="Consolas" w:hAnsi="Consolas"/>
                <w:b w:val="false"/>
                <w:bCs w:val="false"/>
                <w:color w:val="1F2937"/>
                <w:sz w:val="16"/>
                <w:szCs w:val="16"/>
              </w:rPr>
              <w:t xml:space="preserve">boot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resample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r_ep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300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"Retorno médio de 'parar em 20': {r_ep.mean():+.3f} (IC 95%: {np.percentile(boot, 2.5):+.3f} a {np.percentile(boot, 97.5):+.3f})"</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com 21, o valor é alto (cerca de +0,9); com 20, cerca de +0,4 a +0,6, conforme o crupiê. Com 16, o jogador </w:t>
      </w:r>
      <w:r>
        <w:rPr>
          <w:b/>
          <w:bCs/>
          <w:sz w:val="21"/>
          <w:szCs w:val="21"/>
        </w:rPr>
        <w:t xml:space="preserve">para</w:t>
      </w:r>
      <w:r>
        <w:rPr>
          <w:sz w:val="21"/>
          <w:szCs w:val="21"/>
        </w:rPr>
        <w:t xml:space="preserve"> só se tiver 20 ou mais, então ele pede carta e frequentemente estoura: valor muito negativo. A política ingênua perde, em média, bem mais de 0,3 por mão.</w:t>
      </w:r>
    </w:p>
    <w:p>
      <w:pPr>
        <w:pStyle w:val="Heading4"/>
        <w:keepNext/>
      </w:pPr>
      <w:r>
        <w:t xml:space="preserve">5.8.2 Controle por Monte Carlo com ε-gulosa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defaultdict</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Q[estado] = [valor de parar, valor de pedir]</w:t>
            </w:r>
          </w:p>
          <w:p>
            <w:pPr>
              <w:spacing w:after="0" w:line="240"/>
            </w:pP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defaultdict</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politica_eps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explora</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aproveita</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avaliar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politica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=20_000):</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gerar_episodio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politica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n_total</w:t>
            </w:r>
            <w:r>
              <w:rPr>
                <w:rFonts w:ascii="Consolas" w:cs="Consolas" w:eastAsia="Consolas" w:hAnsi="Consolas"/>
                <w:color w:val="1F2937"/>
                <w:sz w:val="16"/>
                <w:szCs w:val="16"/>
              </w:rPr>
              <w:t xml:space="preserve"> = 200_000</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n_total</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0.05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n_total</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ε diminui ao longo do treino</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gerar_episodio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politica_eps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retornos_do_episodio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vistos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enumerate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vistos</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primeira visita ao par</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vistos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add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média incremental</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(1_000, 10_000, 50_000, 200_000):</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"após {k+1:7d} episódios | retorno médio da política gulosa = {avaliar(politica_eps(0.0)):+.3f}"</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"Referência: parar só em 20 →"</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"{r_ep.mean():+.3f}"</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o retorno médio da política gulosa sobe de cerca de −0,12 (com mil episódios) para perto de −0,06 (com 200 mil), muito melhor que o −0,36 da regra ingênua. Os valores variam um pouco com a semente. O Blackjack tem vantagem estrutural para a casa, então o melhor que se consegue é perder pouco.</w:t>
      </w:r>
    </w:p>
    <w:p>
      <w:pPr>
        <w:pStyle w:val="Heading4"/>
        <w:keepNext/>
      </w:pPr>
      <w:r>
        <w:t xml:space="preserve">5.8.3 Entendendo a política aprendida com uma árvore (scikit-learn)</w:t>
      </w:r>
    </w:p>
    <w:p>
      <w:pPr>
        <w:spacing w:after="120" w:line="300"/>
        <w:jc w:val="left"/>
      </w:pPr>
      <w:r>
        <w:rPr>
          <w:sz w:val="21"/>
          <w:szCs w:val="21"/>
        </w:rPr>
        <w:t xml:space="preserve">Uma tabela de 200 estados é difícil de ler. Vamos </w:t>
      </w:r>
      <w:r>
        <w:rPr>
          <w:b/>
          <w:bCs/>
          <w:sz w:val="21"/>
          <w:szCs w:val="21"/>
        </w:rPr>
        <w:t xml:space="preserve">resumi-la com uma árvore de decisão</w:t>
      </w:r>
      <w:r>
        <w:rPr>
          <w:sz w:val="21"/>
          <w:szCs w:val="21"/>
        </w:rPr>
        <w:t xml:space="preserve"> e obter regras legíveis. Essa é uma técnica comum de </w:t>
      </w:r>
      <w:r>
        <w:rPr>
          <w:b/>
          <w:bCs/>
          <w:sz w:val="21"/>
          <w:szCs w:val="21"/>
        </w:rPr>
        <w:t xml:space="preserve">interpretabilidade</w:t>
      </w:r>
      <w:r>
        <w:rPr>
          <w:sz w:val="21"/>
          <w:szCs w:val="21"/>
        </w:rPr>
        <w:t xml:space="preserve">: treinar um modelo simples para imitar a política.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tree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DecisionTreeClassifier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export_text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estados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estados com experiência suficiente</w:t>
            </w:r>
          </w:p>
          <w:p>
            <w:pPr>
              <w:spacing w:after="0" w:line="240"/>
            </w:pPr>
            <w:r>
              <w:rPr>
                <w:rFonts w:ascii="Consolas" w:cs="Consolas" w:eastAsia="Consolas" w:hAnsi="Consolas"/>
                <w:b w:val="false"/>
                <w:bCs w:val="false"/>
                <w:color w:val="1F2937"/>
                <w:sz w:val="16"/>
                <w:szCs w:val="16"/>
              </w:rPr>
              <w:t xml:space="preserve">X_pol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estados</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y_pol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estados</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0 = parar, 1 = pedir</w:t>
            </w:r>
          </w:p>
          <w:p>
            <w:pPr>
              <w:spacing w:after="0" w:line="240"/>
            </w:pPr>
            <w:r>
              <w:rPr>
                <w:rFonts w:ascii="Consolas" w:cs="Consolas" w:eastAsia="Consolas" w:hAnsi="Consolas"/>
                <w:b w:val="false"/>
                <w:bCs w:val="false"/>
                <w:color w:val="1F2937"/>
                <w:sz w:val="16"/>
                <w:szCs w:val="16"/>
              </w:rPr>
              <w:t xml:space="preserve">arvore_pol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DecisionTreeClassifier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max_depth</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X_pol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y_pol</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"Fidelidade da árvore à política:"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arvore_pol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score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X_pol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y_pol</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export_text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arvore_pol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feature_names</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"soma"</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"crupie"</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"as_usavel"</w:t>
            </w:r>
            <w:r>
              <w:rPr>
                <w:rFonts w:ascii="Consolas" w:cs="Consolas" w:eastAsia="Consolas" w:hAnsi="Consolas"/>
                <w:color w:val="1F2937"/>
                <w:sz w:val="16"/>
                <w:szCs w:val="16"/>
              </w:rPr>
              <w:t xml:space="preserve">]))</w:t>
            </w:r>
          </w:p>
        </w:tc>
      </w:tr>
    </w:tbl>
    <w:p>
      <w:pPr>
        <w:spacing w:after="140" w:line="120"/>
      </w:pPr>
    </w:p>
    <w:p>
      <w:pPr>
        <w:spacing w:after="120" w:line="300"/>
        <w:jc w:val="left"/>
      </w:pPr>
      <w:r>
        <w:rPr>
          <w:sz w:val="21"/>
          <w:szCs w:val="21"/>
        </w:rPr>
        <w:t xml:space="preserve">A árvore rasa (profundidade 3) reproduz cerca de 87% das decisões e traz regras legíveis: com somas altas (a partir de 18), o agente para; com somas baixas (até 11), pede carta; e as decisões intermediárias dependem do ás usável e da carta do crupiê. Aumente </w:t>
      </w:r>
      <w:r>
        <w:rPr>
          <w:rFonts w:ascii="Consolas" w:cs="Consolas" w:eastAsia="Consolas" w:hAnsi="Consolas"/>
          <w:color w:val="B91C1C"/>
          <w:sz w:val="19"/>
          <w:szCs w:val="19"/>
          <w:shd w:fill="F3F4F6" w:color="auto" w:val="clear"/>
        </w:rPr>
        <w:t xml:space="preserve">max_depth</w:t>
      </w:r>
      <w:r>
        <w:rPr>
          <w:sz w:val="21"/>
          <w:szCs w:val="21"/>
        </w:rPr>
        <w:t xml:space="preserve"> para ganhar fidelidade e compare com a Figura 5.5.</w:t>
      </w:r>
    </w:p>
    <w:p>
      <w:pPr>
        <w:pStyle w:val="Heading4"/>
        <w:keepNext/>
      </w:pPr>
      <w:r>
        <w:t xml:space="preserve">5.8.4 Amostragem por importância</w:t>
      </w:r>
    </w:p>
    <w:p>
      <w:pPr>
        <w:spacing w:after="120" w:line="300"/>
        <w:jc w:val="left"/>
      </w:pPr>
      <w:r>
        <w:rPr>
          <w:sz w:val="21"/>
          <w:szCs w:val="21"/>
        </w:rPr>
        <w:t xml:space="preserve">Vamos estimar o valor da política-alvo "parar em 20" observando uma política de comportamento </w:t>
      </w:r>
      <w:r>
        <w:rPr>
          <w:b/>
          <w:bCs/>
          <w:sz w:val="21"/>
          <w:szCs w:val="21"/>
        </w:rPr>
        <w:t xml:space="preserve">aleatória</w:t>
      </w:r>
      <w:r>
        <w:rPr>
          <w:sz w:val="21"/>
          <w:szCs w:val="21"/>
        </w:rPr>
        <w:t xml:space="preserve"> (50% de cada 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estimar_is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n_episodios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rng_l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rho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 [],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n_episodios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r_</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rng_l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comportamento: aleatório</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r_</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parar_em_20(</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π(a|s)/b(a|s) = 1/0,5 ou 0/0,5</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rho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r_</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rho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rho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rho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rho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rho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 1e-</w:t>
            </w:r>
            <w:r>
              <w:rPr>
                <w:rFonts w:ascii="Consolas" w:cs="Consolas" w:eastAsia="Consolas" w:hAnsi="Consolas"/>
                <w:color w:val="0369A1"/>
                <w:sz w:val="16"/>
                <w:szCs w:val="16"/>
              </w:rPr>
              <w:t xml:space="preserve">12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rho</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[1_000, 10_000, 50_000]:</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ordinaria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ponderada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uteis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estimar_is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"n = {n:6d} | ordinária = {ordinaria:+.3f} | ponderada = {ponderada:+.3f} | episódios úteis = {uteis:.1%}"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"Valor verdadeiro (simulando a política-alvo): {r_ep.mean():+.3f}"</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só cerca de um terço dos episódios é "útil" (aquele em que a política aleatória, por acaso, fez o que a política-alvo faria). Mesmo assim, as duas estimativas se aproximam do valor verdadeiro com mais episódios.</w:t>
      </w:r>
    </w:p>
    <w:p>
      <w:pPr>
        <w:pStyle w:val="Heading3"/>
        <w:keepNext/>
      </w:pPr>
      <w:r>
        <w:t xml:space="preserve">5.9 Projeto do capítulo: simulando o valor de vida do cliente</w:t>
      </w:r>
    </w:p>
    <w:p>
      <w:pPr>
        <w:spacing w:after="120" w:line="300"/>
        <w:jc w:val="left"/>
      </w:pPr>
      <w:r>
        <w:rPr>
          <w:b/>
          <w:bCs/>
          <w:sz w:val="21"/>
          <w:szCs w:val="21"/>
        </w:rPr>
        <w:t xml:space="preserve">Contexto.</w:t>
      </w:r>
      <w:r>
        <w:rPr>
          <w:sz w:val="21"/>
          <w:szCs w:val="21"/>
        </w:rPr>
        <w:t xml:space="preserve"> No Capítulo 3, estimamos com a base Online Retail (UCI) uma cadeia de Markov de clientes e calculamos o valor de vida de cada segmento </w:t>
      </w:r>
      <w:r>
        <w:rPr>
          <w:b/>
          <w:bCs/>
          <w:sz w:val="21"/>
          <w:szCs w:val="21"/>
        </w:rPr>
        <w:t xml:space="preserve">analiticamente</w:t>
      </w:r>
      <w:r>
        <w:rPr>
          <w:sz w:val="21"/>
          <w:szCs w:val="21"/>
        </w:rPr>
        <w:t xml:space="preserve"> (álgebra linear). Agora vamos obter os mesmos valores </w:t>
      </w:r>
      <w:r>
        <w:rPr>
          <w:b/>
          <w:bCs/>
          <w:sz w:val="21"/>
          <w:szCs w:val="21"/>
        </w:rPr>
        <w:t xml:space="preserve">por simulação de Monte Carlo</w:t>
      </w:r>
      <w:r>
        <w:rPr>
          <w:sz w:val="21"/>
          <w:szCs w:val="21"/>
        </w:rPr>
        <w:t xml:space="preserve"> e comparar.</w:t>
      </w:r>
    </w:p>
    <w:p>
      <w:pPr>
        <w:spacing w:after="120" w:line="300"/>
        <w:jc w:val="left"/>
      </w:pPr>
      <w:r>
        <w:rPr>
          <w:b/>
          <w:bCs/>
          <w:sz w:val="21"/>
          <w:szCs w:val="21"/>
        </w:rPr>
        <w:t xml:space="preserve">Tarefas:</w:t>
      </w:r>
    </w:p>
    <w:p>
      <w:pPr>
        <w:pStyle w:val="ListParagraph"/>
        <w:numPr>
          <w:ilvl w:val="0"/>
          <w:numId w:val="17"/>
        </w:numPr>
        <w:spacing w:after="70" w:line="288"/>
      </w:pPr>
      <w:r>
        <w:rPr>
          <w:sz w:val="21"/>
          <w:szCs w:val="21"/>
        </w:rPr>
        <w:t xml:space="preserve">Carregue </w:t>
      </w:r>
      <w:r>
        <w:rPr>
          <w:rFonts w:ascii="Consolas" w:cs="Consolas" w:eastAsia="Consolas" w:hAnsi="Consolas"/>
          <w:color w:val="B91C1C"/>
          <w:sz w:val="19"/>
          <w:szCs w:val="19"/>
          <w:shd w:fill="F3F4F6" w:color="auto" w:val="clear"/>
        </w:rPr>
        <w:t xml:space="preserve">P_clientes.npy</w:t>
      </w:r>
      <w:r>
        <w:rPr>
          <w:sz w:val="21"/>
          <w:szCs w:val="21"/>
        </w:rPr>
        <w:t xml:space="preserve"> e </w:t>
      </w:r>
      <w:r>
        <w:rPr>
          <w:rFonts w:ascii="Consolas" w:cs="Consolas" w:eastAsia="Consolas" w:hAnsi="Consolas"/>
          <w:color w:val="B91C1C"/>
          <w:sz w:val="19"/>
          <w:szCs w:val="19"/>
          <w:shd w:fill="F3F4F6" w:color="auto" w:val="clear"/>
        </w:rPr>
        <w:t xml:space="preserve">r_clientes.npy</w:t>
      </w:r>
      <w:r>
        <w:rPr>
          <w:sz w:val="21"/>
          <w:szCs w:val="21"/>
        </w:rPr>
        <w:t xml:space="preserve"> (salvos no Capítulo 3).</w:t>
      </w:r>
    </w:p>
    <w:p>
      <w:pPr>
        <w:pStyle w:val="ListParagraph"/>
        <w:numPr>
          <w:ilvl w:val="0"/>
          <w:numId w:val="17"/>
        </w:numPr>
        <w:spacing w:after="70" w:line="288"/>
      </w:pPr>
      <w:r>
        <w:rPr>
          <w:sz w:val="21"/>
          <w:szCs w:val="21"/>
        </w:rPr>
        <w:t xml:space="preserve">Para cada estado inicial </w:t>
      </w:r>
      <w:r>
        <w:rPr>
          <w:i/>
          <w:iCs/>
          <w:sz w:val="21"/>
          <w:szCs w:val="21"/>
        </w:rPr>
        <w:t xml:space="preserve">s</w:t>
      </w:r>
      <w:r>
        <w:rPr>
          <w:sz w:val="21"/>
          <w:szCs w:val="21"/>
        </w:rPr>
        <w:t xml:space="preserve">, simule </w:t>
      </w:r>
      <w:r>
        <w:rPr>
          <w:b/>
          <w:bCs/>
          <w:sz w:val="21"/>
          <w:szCs w:val="21"/>
        </w:rPr>
        <w:t xml:space="preserve">N trajetórias</w:t>
      </w:r>
      <w:r>
        <w:rPr>
          <w:sz w:val="21"/>
          <w:szCs w:val="21"/>
        </w:rPr>
        <w:t xml:space="preserve"> de 200 passos (γ = 0,95): sorteie o próximo estado com as probabilidades da linha de P e some as recompensas descontadas.</w:t>
      </w:r>
    </w:p>
    <w:p>
      <w:pPr>
        <w:pStyle w:val="ListParagraph"/>
        <w:numPr>
          <w:ilvl w:val="0"/>
          <w:numId w:val="17"/>
        </w:numPr>
        <w:spacing w:after="70" w:line="288"/>
      </w:pPr>
      <w:r>
        <w:rPr>
          <w:sz w:val="21"/>
          <w:szCs w:val="21"/>
        </w:rPr>
        <w:t xml:space="preserve">Estime v(s) como a média dos retornos e calcule um </w:t>
      </w:r>
      <w:r>
        <w:rPr>
          <w:b/>
          <w:bCs/>
          <w:sz w:val="21"/>
          <w:szCs w:val="21"/>
        </w:rPr>
        <w:t xml:space="preserve">intervalo de confiança de 95% por bootstrap</w:t>
      </w:r>
      <w:r>
        <w:rPr>
          <w:sz w:val="21"/>
          <w:szCs w:val="21"/>
        </w:rPr>
        <w:t xml:space="preserve"> (</w:t>
      </w:r>
      <w:r>
        <w:rPr>
          <w:rFonts w:ascii="Consolas" w:cs="Consolas" w:eastAsia="Consolas" w:hAnsi="Consolas"/>
          <w:color w:val="B91C1C"/>
          <w:sz w:val="19"/>
          <w:szCs w:val="19"/>
          <w:shd w:fill="F3F4F6" w:color="auto" w:val="clear"/>
        </w:rPr>
        <w:t xml:space="preserve">sklearn.utils.resample</w:t>
      </w:r>
      <w:r>
        <w:rPr>
          <w:sz w:val="21"/>
          <w:szCs w:val="21"/>
        </w:rPr>
        <w:t xml:space="preserve">).</w:t>
      </w:r>
    </w:p>
    <w:p>
      <w:pPr>
        <w:pStyle w:val="ListParagraph"/>
        <w:numPr>
          <w:ilvl w:val="0"/>
          <w:numId w:val="17"/>
        </w:numPr>
        <w:spacing w:after="70" w:line="288"/>
      </w:pPr>
      <w:r>
        <w:rPr>
          <w:sz w:val="21"/>
          <w:szCs w:val="21"/>
        </w:rPr>
        <w:t xml:space="preserve">Compare com o valor analítico </w:t>
      </w:r>
      <w:r>
        <w:rPr>
          <w:rFonts w:ascii="Consolas" w:cs="Consolas" w:eastAsia="Consolas" w:hAnsi="Consolas"/>
          <w:color w:val="B91C1C"/>
          <w:sz w:val="19"/>
          <w:szCs w:val="19"/>
          <w:shd w:fill="F3F4F6" w:color="auto" w:val="clear"/>
        </w:rPr>
        <w:t xml:space="preserve">np.linalg.solve(...)</w:t>
      </w:r>
      <w:r>
        <w:rPr>
          <w:sz w:val="21"/>
          <w:szCs w:val="21"/>
        </w:rPr>
        <w:t xml:space="preserve">. Quantas trajetórias são necessárias para o erro ficar abaixo de 1%?</w:t>
      </w:r>
    </w:p>
    <w:p>
      <w:pPr>
        <w:pStyle w:val="ListParagraph"/>
        <w:numPr>
          <w:ilvl w:val="0"/>
          <w:numId w:val="17"/>
        </w:numPr>
        <w:spacing w:after="70" w:line="288"/>
      </w:pPr>
      <w:r>
        <w:rPr>
          <w:sz w:val="21"/>
          <w:szCs w:val="21"/>
        </w:rPr>
        <w:t xml:space="preserve">Repita com </w:t>
      </w:r>
      <w:r>
        <w:rPr>
          <w:b/>
          <w:bCs/>
          <w:sz w:val="21"/>
          <w:szCs w:val="21"/>
        </w:rPr>
        <w:t xml:space="preserve">primeira visita × toda visita</w:t>
      </w:r>
      <w:r>
        <w:rPr>
          <w:sz w:val="21"/>
          <w:szCs w:val="21"/>
        </w:rPr>
        <w:t xml:space="preserve"> numa única trajetória longa de 100.000 passos: estime v(s) para cada estado e compare as variantes.</w:t>
      </w:r>
    </w:p>
    <w:p>
      <w:pPr>
        <w:pStyle w:val="ListParagraph"/>
        <w:numPr>
          <w:ilvl w:val="0"/>
          <w:numId w:val="17"/>
        </w:numPr>
        <w:spacing w:after="70" w:line="288"/>
      </w:pPr>
      <w:r>
        <w:rPr>
          <w:sz w:val="21"/>
          <w:szCs w:val="21"/>
        </w:rPr>
        <w:t xml:space="preserve">Escreva uma conclusão (8 a 10 linhas) sobre vantagens e desvantagens de simular quando já temos a fórmula exata.</w:t>
      </w:r>
    </w:p>
    <w:p>
      <w:pPr>
        <w:spacing w:after="60" w:line="120"/>
      </w:pPr>
    </w:p>
    <w:p>
      <w:pPr>
        <w:spacing w:after="120" w:line="300"/>
        <w:jc w:val="left"/>
      </w:pPr>
      <w:r>
        <w:rPr>
          <w:b/>
          <w:bCs/>
          <w:sz w:val="21"/>
          <w:szCs w:val="21"/>
        </w:rPr>
        <w:t xml:space="preserve">Ponto de partida: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utils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resample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P_cli</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load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"P_clientes.npy"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r_cli</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load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"r_clientes.npy"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r_cli</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0.95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v_exato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linalg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solve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eye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P_cli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r_cli</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retorno_simulado</w:t>
            </w:r>
            <w:r>
              <w:rPr>
                <w:rFonts w:ascii="Consolas" w:cs="Consolas" w:eastAsia="Consolas" w:hAnsi="Consolas"/>
                <w:color w:val="1F2937"/>
                <w:sz w:val="16"/>
                <w:szCs w:val="16"/>
              </w:rPr>
              <w:t xml:space="preserve">(s0, </w:t>
            </w:r>
            <w:r>
              <w:rPr>
                <w:rFonts w:ascii="Consolas" w:cs="Consolas" w:eastAsia="Consolas" w:hAnsi="Consolas"/>
                <w:b w:val="false"/>
                <w:bCs w:val="false"/>
                <w:color w:val="1F2937"/>
                <w:sz w:val="16"/>
                <w:szCs w:val="16"/>
              </w:rPr>
              <w:t xml:space="preserve">rng_l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horizonte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desc</w:t>
            </w:r>
            <w:r>
              <w:rPr>
                <w:rFonts w:ascii="Consolas" w:cs="Consolas" w:eastAsia="Consolas" w:hAnsi="Consolas"/>
                <w:color w:val="1F2937"/>
                <w:sz w:val="16"/>
                <w:szCs w:val="16"/>
              </w:rPr>
              <w:t xml:space="preserve"> = s0,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horizonte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desc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r_cli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desc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gamma</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rng_l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choice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P_cli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rng_c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s0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retorno_simulado</w:t>
            </w:r>
            <w:r>
              <w:rPr>
                <w:rFonts w:ascii="Consolas" w:cs="Consolas" w:eastAsia="Consolas" w:hAnsi="Consolas"/>
                <w:color w:val="1F2937"/>
                <w:sz w:val="16"/>
                <w:szCs w:val="16"/>
              </w:rPr>
              <w:t xml:space="preserve">(s0, </w:t>
            </w:r>
            <w:r>
              <w:rPr>
                <w:rFonts w:ascii="Consolas" w:cs="Consolas" w:eastAsia="Consolas" w:hAnsi="Consolas"/>
                <w:b w:val="false"/>
                <w:bCs w:val="false"/>
                <w:color w:val="1F2937"/>
                <w:sz w:val="16"/>
                <w:szCs w:val="16"/>
              </w:rPr>
              <w:t xml:space="preserve">rng_c</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boot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resample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"estado {s0}: MC = {G.mean():8.1f} (IC 95%: {np.percentile(boot, 2.5):.1f} a {np.percentile(boot, 97.5):.1f}) | exato = {v_exato[s0]:.1f}"</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Entrega:</w:t>
      </w:r>
      <w:r>
        <w:rPr>
          <w:sz w:val="21"/>
          <w:szCs w:val="21"/>
        </w:rPr>
        <w:t xml:space="preserve"> </w:t>
      </w:r>
      <w:r>
        <w:rPr>
          <w:i/>
          <w:iCs/>
          <w:sz w:val="21"/>
          <w:szCs w:val="21"/>
        </w:rPr>
        <w:t xml:space="preserve">notebook</w:t>
      </w:r>
      <w:r>
        <w:rPr>
          <w:sz w:val="21"/>
          <w:szCs w:val="21"/>
        </w:rPr>
        <w:t xml:space="preserve"> com tabela de convergência (nº de trajetórias × erro), a comparação entre variantes e a conclusão.</w:t>
      </w:r>
    </w:p>
    <w:p>
      <w:pPr>
        <w:pStyle w:val="Heading3"/>
        <w:keepNext/>
      </w:pPr>
      <w:r>
        <w:t xml:space="preserve">5.10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que você precisa levar daqui</w:t>
            </w:r>
          </w:p>
          <w:p>
            <w:pPr>
              <w:pStyle w:val="ListParagraph"/>
              <w:numPr>
                <w:ilvl w:val="0"/>
                <w:numId w:val="2"/>
              </w:numPr>
              <w:spacing w:after="60" w:line="276"/>
            </w:pPr>
            <w:r>
              <w:rPr>
                <w:b/>
                <w:bCs/>
                <w:sz w:val="20"/>
                <w:szCs w:val="20"/>
              </w:rPr>
              <w:t xml:space="preserve">Monte Carlo</w:t>
            </w:r>
            <w:r>
              <w:rPr>
                <w:sz w:val="20"/>
                <w:szCs w:val="20"/>
              </w:rPr>
              <w:t xml:space="preserve"> estima valores pela </w:t>
            </w:r>
            <w:r>
              <w:rPr>
                <w:b/>
                <w:bCs/>
                <w:sz w:val="20"/>
                <w:szCs w:val="20"/>
              </w:rPr>
              <w:t xml:space="preserve">média dos retornos reais</w:t>
            </w:r>
            <w:r>
              <w:rPr>
                <w:sz w:val="20"/>
                <w:szCs w:val="20"/>
              </w:rPr>
              <w:t xml:space="preserve"> de episódios completos, </w:t>
            </w:r>
            <w:r>
              <w:rPr>
                <w:b/>
                <w:bCs/>
                <w:sz w:val="20"/>
                <w:szCs w:val="20"/>
              </w:rPr>
              <w:t xml:space="preserve">sem modelo</w:t>
            </w:r>
            <w:r>
              <w:rPr>
                <w:sz w:val="20"/>
                <w:szCs w:val="20"/>
              </w:rPr>
              <w:t xml:space="preserve">.</w:t>
            </w:r>
          </w:p>
          <w:p>
            <w:pPr>
              <w:pStyle w:val="ListParagraph"/>
              <w:numPr>
                <w:ilvl w:val="0"/>
                <w:numId w:val="2"/>
              </w:numPr>
              <w:spacing w:after="60" w:line="276"/>
            </w:pPr>
            <w:r>
              <w:rPr>
                <w:b/>
                <w:bCs/>
                <w:sz w:val="20"/>
                <w:szCs w:val="20"/>
              </w:rPr>
              <w:t xml:space="preserve">Primeira visita</w:t>
            </w:r>
            <w:r>
              <w:rPr>
                <w:sz w:val="20"/>
                <w:szCs w:val="20"/>
              </w:rPr>
              <w:t xml:space="preserve"> e </w:t>
            </w:r>
            <w:r>
              <w:rPr>
                <w:b/>
                <w:bCs/>
                <w:sz w:val="20"/>
                <w:szCs w:val="20"/>
              </w:rPr>
              <w:t xml:space="preserve">toda visita</w:t>
            </w:r>
            <w:r>
              <w:rPr>
                <w:sz w:val="20"/>
                <w:szCs w:val="20"/>
              </w:rPr>
              <w:t xml:space="preserve"> são as duas variantes de predição; ambas convergem.</w:t>
            </w:r>
          </w:p>
          <w:p>
            <w:pPr>
              <w:pStyle w:val="ListParagraph"/>
              <w:numPr>
                <w:ilvl w:val="0"/>
                <w:numId w:val="2"/>
              </w:numPr>
              <w:spacing w:after="60" w:line="276"/>
            </w:pPr>
            <w:r>
              <w:rPr>
                <w:sz w:val="20"/>
                <w:szCs w:val="20"/>
              </w:rPr>
              <w:t xml:space="preserve">Para </w:t>
            </w:r>
            <w:r>
              <w:rPr>
                <w:b/>
                <w:bCs/>
                <w:sz w:val="20"/>
                <w:szCs w:val="20"/>
              </w:rPr>
              <w:t xml:space="preserve">controle</w:t>
            </w:r>
            <w:r>
              <w:rPr>
                <w:sz w:val="20"/>
                <w:szCs w:val="20"/>
              </w:rPr>
              <w:t xml:space="preserve"> estimamos </w:t>
            </w:r>
            <w:r>
              <w:rPr>
                <w:b/>
                <w:bCs/>
                <w:sz w:val="20"/>
                <w:szCs w:val="20"/>
              </w:rPr>
              <w:t xml:space="preserve">q(s, a)</w:t>
            </w:r>
            <w:r>
              <w:rPr>
                <w:sz w:val="20"/>
                <w:szCs w:val="20"/>
              </w:rPr>
              <w:t xml:space="preserve"> e tornamos a política gulosa (GPI). Usamos </w:t>
            </w:r>
            <w:r>
              <w:rPr>
                <w:b/>
                <w:bCs/>
                <w:sz w:val="20"/>
                <w:szCs w:val="20"/>
              </w:rPr>
              <w:t xml:space="preserve">ε-gulosa</w:t>
            </w:r>
            <w:r>
              <w:rPr>
                <w:sz w:val="20"/>
                <w:szCs w:val="20"/>
              </w:rPr>
              <w:t xml:space="preserve"> para continuar explorando.</w:t>
            </w:r>
          </w:p>
          <w:p>
            <w:pPr>
              <w:pStyle w:val="ListParagraph"/>
              <w:numPr>
                <w:ilvl w:val="0"/>
                <w:numId w:val="2"/>
              </w:numPr>
              <w:spacing w:after="60" w:line="276"/>
            </w:pPr>
            <w:r>
              <w:rPr>
                <w:b/>
                <w:bCs/>
                <w:sz w:val="20"/>
                <w:szCs w:val="20"/>
              </w:rPr>
              <w:t xml:space="preserve">On-policy</w:t>
            </w:r>
            <w:r>
              <w:rPr>
                <w:sz w:val="20"/>
                <w:szCs w:val="20"/>
              </w:rPr>
              <w:t xml:space="preserve"> aprende sobre a política que joga; </w:t>
            </w:r>
            <w:r>
              <w:rPr>
                <w:b/>
                <w:bCs/>
                <w:sz w:val="20"/>
                <w:szCs w:val="20"/>
              </w:rPr>
              <w:t xml:space="preserve">off-policy</w:t>
            </w:r>
            <w:r>
              <w:rPr>
                <w:sz w:val="20"/>
                <w:szCs w:val="20"/>
              </w:rPr>
              <w:t xml:space="preserve"> aprende sobre uma política jogando outra, corrigindo com </w:t>
            </w:r>
            <w:r>
              <w:rPr>
                <w:b/>
                <w:bCs/>
                <w:sz w:val="20"/>
                <w:szCs w:val="20"/>
              </w:rPr>
              <w:t xml:space="preserve">amostragem por importância</w:t>
            </w:r>
            <w:r>
              <w:rPr>
                <w:sz w:val="20"/>
                <w:szCs w:val="20"/>
              </w:rPr>
              <w:t xml:space="preserve"> (a versão </w:t>
            </w:r>
            <w:r>
              <w:rPr>
                <w:b/>
                <w:bCs/>
                <w:sz w:val="20"/>
                <w:szCs w:val="20"/>
              </w:rPr>
              <w:t xml:space="preserve">ponderada</w:t>
            </w:r>
            <w:r>
              <w:rPr>
                <w:sz w:val="20"/>
                <w:szCs w:val="20"/>
              </w:rPr>
              <w:t xml:space="preserve"> tem menos variância).</w:t>
            </w:r>
          </w:p>
          <w:p>
            <w:pPr>
              <w:pStyle w:val="ListParagraph"/>
              <w:numPr>
                <w:ilvl w:val="0"/>
                <w:numId w:val="2"/>
              </w:numPr>
              <w:spacing w:after="60" w:line="276"/>
            </w:pPr>
            <w:r>
              <w:rPr>
                <w:sz w:val="20"/>
                <w:szCs w:val="20"/>
              </w:rPr>
              <w:t xml:space="preserve">Limitações: só </w:t>
            </w:r>
            <w:r>
              <w:rPr>
                <w:b/>
                <w:bCs/>
                <w:sz w:val="20"/>
                <w:szCs w:val="20"/>
              </w:rPr>
              <w:t xml:space="preserve">episódios completos</w:t>
            </w:r>
            <w:r>
              <w:rPr>
                <w:sz w:val="20"/>
                <w:szCs w:val="20"/>
              </w:rPr>
              <w:t xml:space="preserve"> e </w:t>
            </w:r>
            <w:r>
              <w:rPr>
                <w:b/>
                <w:bCs/>
                <w:sz w:val="20"/>
                <w:szCs w:val="20"/>
              </w:rPr>
              <w:t xml:space="preserve">alta variância</w:t>
            </w:r>
            <w:r>
              <w:rPr>
                <w:sz w:val="20"/>
                <w:szCs w:val="20"/>
              </w:rPr>
              <w:t xml:space="preserve">.</w:t>
            </w:r>
          </w:p>
        </w:tc>
      </w:tr>
    </w:tbl>
    <w:p>
      <w:pPr>
        <w:spacing w:after="140" w:line="120"/>
      </w:pPr>
    </w:p>
    <w:p>
      <w:pPr>
        <w:spacing w:after="120" w:line="300"/>
        <w:jc w:val="left"/>
      </w:pPr>
      <w:r>
        <w:rPr>
          <w:b/>
          <w:bCs/>
          <w:sz w:val="21"/>
          <w:szCs w:val="21"/>
        </w:rPr>
        <w:t xml:space="preserve">Próximo capítulo:</w:t>
      </w:r>
      <w:r>
        <w:rPr>
          <w:sz w:val="21"/>
          <w:szCs w:val="21"/>
        </w:rPr>
        <w:t xml:space="preserve"> vamos aprender </w:t>
      </w:r>
      <w:r>
        <w:rPr>
          <w:b/>
          <w:bCs/>
          <w:sz w:val="21"/>
          <w:szCs w:val="21"/>
        </w:rPr>
        <w:t xml:space="preserve">a cada passo</w:t>
      </w:r>
      <w:r>
        <w:rPr>
          <w:sz w:val="21"/>
          <w:szCs w:val="21"/>
        </w:rPr>
        <w:t xml:space="preserve">, sem esperar o fim do episódio, com o </w:t>
      </w:r>
      <w:r>
        <w:rPr>
          <w:b/>
          <w:bCs/>
          <w:sz w:val="21"/>
          <w:szCs w:val="21"/>
        </w:rPr>
        <w:t xml:space="preserve">aprendizado por diferença temporal</w:t>
      </w:r>
      <w:r>
        <w:rPr>
          <w:sz w:val="21"/>
          <w:szCs w:val="21"/>
        </w:rPr>
        <w:t xml:space="preserve">: SARSA e Q-learning.</w:t>
      </w: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Os métodos de Monte Carlo (MC) em AR estimam valores:</w:t>
      </w:r>
    </w:p>
    <w:p>
      <w:pPr>
        <w:keepNext/>
        <w:keepLines/>
        <w:tabs>
          <w:tab w:val="left" w:pos="500"/>
        </w:tabs>
        <w:spacing w:after="30" w:line="264"/>
        <w:ind w:left="500" w:hanging="300"/>
      </w:pPr>
      <w:r>
        <w:rPr>
          <w:b/>
          <w:bCs/>
          <w:color w:val="6B7280"/>
          <w:sz w:val="20"/>
          <w:szCs w:val="20"/>
        </w:rPr>
        <w:t xml:space="preserve">a)	</w:t>
      </w:r>
      <w:r>
        <w:rPr>
          <w:sz w:val="20"/>
          <w:szCs w:val="20"/>
        </w:rPr>
        <w:t xml:space="preserve">resolvendo equações lineares com o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por agrupamento de estados.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 descida do gradiente em redes neurais.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pela média dos retornos obtidos em episódios jogados.</w:t>
      </w:r>
    </w:p>
    <w:p>
      <w:pPr>
        <w:keepNext/>
        <w:spacing w:after="60" w:before="140" w:line="276"/>
      </w:pPr>
      <w:r>
        <w:rPr>
          <w:b/>
          <w:bCs/>
          <w:color w:val="4F46E5"/>
          <w:sz w:val="21"/>
          <w:szCs w:val="21"/>
        </w:rPr>
        <w:t xml:space="preserve">Questão 2. </w:t>
      </w:r>
      <w:r>
        <w:rPr>
          <w:sz w:val="21"/>
          <w:szCs w:val="21"/>
        </w:rPr>
        <w:t xml:space="preserve">Uma característica dos métodos MC é:</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fazerem bootstrapping.</w:t>
      </w:r>
    </w:p>
    <w:p>
      <w:pPr>
        <w:keepNext/>
        <w:keepLines/>
        <w:tabs>
          <w:tab w:val="left" w:pos="500"/>
        </w:tabs>
        <w:spacing w:after="30" w:line="264"/>
        <w:ind w:left="500" w:hanging="300"/>
      </w:pPr>
      <w:r>
        <w:rPr>
          <w:b/>
          <w:bCs/>
          <w:color w:val="6B7280"/>
          <w:sz w:val="20"/>
          <w:szCs w:val="20"/>
        </w:rPr>
        <w:t xml:space="preserve">b)	</w:t>
      </w:r>
      <w:r>
        <w:rPr>
          <w:sz w:val="20"/>
          <w:szCs w:val="20"/>
        </w:rPr>
        <w:t xml:space="preserve">exigirem o modelo do ambiente.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atualizarem todos os estados a cada passo.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funcionarem apenas em tarefas contínuas.</w:t>
      </w:r>
    </w:p>
    <w:p>
      <w:pPr>
        <w:keepNext/>
        <w:spacing w:after="60" w:before="140" w:line="276"/>
      </w:pPr>
      <w:r>
        <w:rPr>
          <w:b/>
          <w:bCs/>
          <w:color w:val="4F46E5"/>
          <w:sz w:val="21"/>
          <w:szCs w:val="21"/>
        </w:rPr>
        <w:t xml:space="preserve">Questão 3. </w:t>
      </w:r>
      <w:r>
        <w:rPr>
          <w:sz w:val="21"/>
          <w:szCs w:val="21"/>
        </w:rPr>
        <w:t xml:space="preserve">Os métodos MC básicos exigem que a tarefa seja:</w:t>
      </w:r>
    </w:p>
    <w:p>
      <w:pPr>
        <w:keepNext/>
        <w:keepLines/>
        <w:tabs>
          <w:tab w:val="left" w:pos="500"/>
        </w:tabs>
        <w:spacing w:after="30" w:line="264"/>
        <w:ind w:left="500" w:hanging="300"/>
      </w:pPr>
      <w:r>
        <w:rPr>
          <w:b/>
          <w:bCs/>
          <w:color w:val="6B7280"/>
          <w:sz w:val="20"/>
          <w:szCs w:val="20"/>
        </w:rPr>
        <w:t xml:space="preserve">a)	</w:t>
      </w:r>
      <w:r>
        <w:rPr>
          <w:sz w:val="20"/>
          <w:szCs w:val="20"/>
        </w:rPr>
        <w:t xml:space="preserve">determinística.</w:t>
      </w:r>
    </w:p>
    <w:p>
      <w:pPr>
        <w:keepNext/>
        <w:keepLines/>
        <w:tabs>
          <w:tab w:val="left" w:pos="500"/>
        </w:tabs>
        <w:spacing w:after="30" w:line="264"/>
        <w:ind w:left="500" w:hanging="300"/>
      </w:pPr>
      <w:r>
        <w:rPr>
          <w:b/>
          <w:bCs/>
          <w:color w:val="6B7280"/>
          <w:sz w:val="20"/>
          <w:szCs w:val="20"/>
        </w:rPr>
        <w:t xml:space="preserve">b)	</w:t>
      </w:r>
      <w:r>
        <w:rPr>
          <w:sz w:val="20"/>
          <w:szCs w:val="20"/>
        </w:rPr>
        <w:t xml:space="preserve">episódica.</w:t>
      </w:r>
    </w:p>
    <w:p>
      <w:pPr>
        <w:keepNext/>
        <w:keepLines/>
        <w:tabs>
          <w:tab w:val="left" w:pos="500"/>
        </w:tabs>
        <w:spacing w:after="30" w:line="264"/>
        <w:ind w:left="500" w:hanging="300"/>
      </w:pPr>
      <w:r>
        <w:rPr>
          <w:b/>
          <w:bCs/>
          <w:color w:val="6B7280"/>
          <w:sz w:val="20"/>
          <w:szCs w:val="20"/>
        </w:rPr>
        <w:t xml:space="preserve">c)	</w:t>
      </w:r>
      <w:r>
        <w:rPr>
          <w:sz w:val="20"/>
          <w:szCs w:val="20"/>
        </w:rPr>
        <w:t xml:space="preserve">de uma só 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contínua.</w:t>
      </w:r>
    </w:p>
    <w:p>
      <w:pPr>
        <w:keepNext/>
        <w:spacing w:after="60" w:before="140" w:line="276"/>
      </w:pPr>
      <w:r>
        <w:rPr>
          <w:b/>
          <w:bCs/>
          <w:color w:val="4F46E5"/>
          <w:sz w:val="21"/>
          <w:szCs w:val="21"/>
        </w:rPr>
        <w:t xml:space="preserve">Questão 4. </w:t>
      </w:r>
      <w:r>
        <w:rPr>
          <w:sz w:val="21"/>
          <w:szCs w:val="21"/>
        </w:rPr>
        <w:t xml:space="preserve">No MC de primeira visita, para cada episódio:</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se usam retornos.</w:t>
      </w:r>
    </w:p>
    <w:p>
      <w:pPr>
        <w:keepNext/>
        <w:keepLines/>
        <w:tabs>
          <w:tab w:val="left" w:pos="500"/>
        </w:tabs>
        <w:spacing w:after="30" w:line="264"/>
        <w:ind w:left="500" w:hanging="300"/>
      </w:pPr>
      <w:r>
        <w:rPr>
          <w:b/>
          <w:bCs/>
          <w:color w:val="6B7280"/>
          <w:sz w:val="20"/>
          <w:szCs w:val="20"/>
        </w:rPr>
        <w:t xml:space="preserve">b)	</w:t>
      </w:r>
      <w:r>
        <w:rPr>
          <w:sz w:val="20"/>
          <w:szCs w:val="20"/>
        </w:rPr>
        <w:t xml:space="preserve">usa-se o retorno de todas as visitas ao estado.</w:t>
      </w:r>
    </w:p>
    <w:p>
      <w:pPr>
        <w:keepNext/>
        <w:keepLines/>
        <w:tabs>
          <w:tab w:val="left" w:pos="500"/>
        </w:tabs>
        <w:spacing w:after="30" w:line="264"/>
        <w:ind w:left="500" w:hanging="300"/>
      </w:pPr>
      <w:r>
        <w:rPr>
          <w:b/>
          <w:bCs/>
          <w:color w:val="6B7280"/>
          <w:sz w:val="20"/>
          <w:szCs w:val="20"/>
        </w:rPr>
        <w:t xml:space="preserve">c)	</w:t>
      </w:r>
      <w:r>
        <w:rPr>
          <w:sz w:val="20"/>
          <w:szCs w:val="20"/>
        </w:rPr>
        <w:t xml:space="preserve">usa-se o retorno da última visita.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usa-se só o retorno a partir da primeira visita ao estado.</w:t>
      </w:r>
    </w:p>
    <w:p>
      <w:pPr>
        <w:keepNext/>
        <w:spacing w:after="60" w:before="140" w:line="276"/>
      </w:pPr>
      <w:r>
        <w:rPr>
          <w:b/>
          <w:bCs/>
          <w:color w:val="4F46E5"/>
          <w:sz w:val="21"/>
          <w:szCs w:val="21"/>
        </w:rPr>
        <w:t xml:space="preserve">Questão 5. </w:t>
      </w:r>
      <w:r>
        <w:rPr>
          <w:sz w:val="21"/>
          <w:szCs w:val="21"/>
        </w:rPr>
        <w:t xml:space="preserve">No MC de toda visita:</w:t>
      </w:r>
    </w:p>
    <w:p>
      <w:pPr>
        <w:keepNext/>
        <w:keepLines/>
        <w:tabs>
          <w:tab w:val="left" w:pos="500"/>
        </w:tabs>
        <w:spacing w:after="30" w:line="264"/>
        <w:ind w:left="500" w:hanging="300"/>
      </w:pPr>
      <w:r>
        <w:rPr>
          <w:b/>
          <w:bCs/>
          <w:color w:val="6B7280"/>
          <w:sz w:val="20"/>
          <w:szCs w:val="20"/>
        </w:rPr>
        <w:t xml:space="preserve">a)	</w:t>
      </w:r>
      <w:r>
        <w:rPr>
          <w:sz w:val="20"/>
          <w:szCs w:val="20"/>
        </w:rPr>
        <w:t xml:space="preserve">conta-se o retorno de cada visita ao estado no episódio.</w:t>
      </w:r>
    </w:p>
    <w:p>
      <w:pPr>
        <w:keepNext/>
        <w:keepLines/>
        <w:tabs>
          <w:tab w:val="left" w:pos="500"/>
        </w:tabs>
        <w:spacing w:after="30" w:line="264"/>
        <w:ind w:left="500" w:hanging="300"/>
      </w:pPr>
      <w:r>
        <w:rPr>
          <w:b/>
          <w:bCs/>
          <w:color w:val="6B7280"/>
          <w:sz w:val="20"/>
          <w:szCs w:val="20"/>
        </w:rPr>
        <w:t xml:space="preserve">b)	</w:t>
      </w:r>
      <w:r>
        <w:rPr>
          <w:sz w:val="20"/>
          <w:szCs w:val="20"/>
        </w:rPr>
        <w:t xml:space="preserve">ignoram-se estados repetidos.</w:t>
      </w:r>
    </w:p>
    <w:p>
      <w:pPr>
        <w:keepNext/>
        <w:keepLines/>
        <w:tabs>
          <w:tab w:val="left" w:pos="500"/>
        </w:tabs>
        <w:spacing w:after="30" w:line="264"/>
        <w:ind w:left="500" w:hanging="300"/>
      </w:pPr>
      <w:r>
        <w:rPr>
          <w:b/>
          <w:bCs/>
          <w:color w:val="6B7280"/>
          <w:sz w:val="20"/>
          <w:szCs w:val="20"/>
        </w:rPr>
        <w:t xml:space="preserve">c)	</w:t>
      </w:r>
      <w:r>
        <w:rPr>
          <w:sz w:val="20"/>
          <w:szCs w:val="20"/>
        </w:rPr>
        <w:t xml:space="preserve">conta-se só a primeira visita.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usa-se o modelo.</w:t>
      </w:r>
    </w:p>
    <w:p>
      <w:pPr>
        <w:keepNext/>
        <w:spacing w:after="60" w:before="140" w:line="276"/>
      </w:pPr>
      <w:r>
        <w:rPr>
          <w:b/>
          <w:bCs/>
          <w:color w:val="4F46E5"/>
          <w:sz w:val="21"/>
          <w:szCs w:val="21"/>
        </w:rPr>
        <w:t xml:space="preserve">Questão 6. </w:t>
      </w:r>
      <w:r>
        <w:rPr>
          <w:sz w:val="21"/>
          <w:szCs w:val="21"/>
        </w:rPr>
        <w:t xml:space="preserve">Para calcular os retornos </w:t>
      </w:r>
      <w:r>
        <w:rPr>
          <w:sz w:val="21"/>
          <w:szCs w:val="21"/>
        </w:rPr>
        <w:t xml:space="preserve">G</w:t>
      </w:r>
      <w:r>
        <w:rPr>
          <w:sz w:val="21"/>
          <w:szCs w:val="21"/>
          <w:vertAlign w:val="subscript"/>
        </w:rPr>
        <w:t xml:space="preserve">t</w:t>
      </w:r>
      <w:r>
        <w:rPr>
          <w:sz w:val="21"/>
          <w:szCs w:val="21"/>
        </w:rPr>
        <w:t xml:space="preserve"> de um episódio de forma eficiente, percorre-se:</w:t>
      </w:r>
    </w:p>
    <w:p>
      <w:pPr>
        <w:keepNext/>
        <w:keepLines/>
        <w:tabs>
          <w:tab w:val="left" w:pos="500"/>
        </w:tabs>
        <w:spacing w:after="30" w:line="264"/>
        <w:ind w:left="500" w:hanging="300"/>
      </w:pPr>
      <w:r>
        <w:rPr>
          <w:b/>
          <w:bCs/>
          <w:color w:val="6B7280"/>
          <w:sz w:val="20"/>
          <w:szCs w:val="20"/>
        </w:rPr>
        <w:t xml:space="preserve">a)	</w:t>
      </w:r>
      <w:r>
        <w:rPr>
          <w:sz w:val="20"/>
          <w:szCs w:val="20"/>
        </w:rPr>
        <w:t xml:space="preserve">em ordem aleatória.</w:t>
      </w:r>
    </w:p>
    <w:p>
      <w:pPr>
        <w:keepNext/>
        <w:keepLines/>
        <w:tabs>
          <w:tab w:val="left" w:pos="500"/>
        </w:tabs>
        <w:spacing w:after="30" w:line="264"/>
        <w:ind w:left="500" w:hanging="300"/>
      </w:pPr>
      <w:r>
        <w:rPr>
          <w:b/>
          <w:bCs/>
          <w:color w:val="6B7280"/>
          <w:sz w:val="20"/>
          <w:szCs w:val="20"/>
        </w:rPr>
        <w:t xml:space="preserve">b)	</w:t>
      </w:r>
      <w:r>
        <w:rPr>
          <w:sz w:val="20"/>
          <w:szCs w:val="20"/>
        </w:rPr>
        <w:t xml:space="preserve">do fim para o início, acumulando G = R + γG.</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os estados terminais.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do início ao fim, somando recompensas futuras.</w:t>
      </w:r>
    </w:p>
    <w:p>
      <w:pPr>
        <w:keepNext/>
        <w:spacing w:after="60" w:before="140" w:line="276"/>
      </w:pPr>
      <w:r>
        <w:rPr>
          <w:b/>
          <w:bCs/>
          <w:color w:val="4F46E5"/>
          <w:sz w:val="21"/>
          <w:szCs w:val="21"/>
        </w:rPr>
        <w:t xml:space="preserve">Questão 7. </w:t>
      </w:r>
      <w:r>
        <w:rPr>
          <w:sz w:val="21"/>
          <w:szCs w:val="21"/>
        </w:rPr>
        <w:t xml:space="preserve">Um episódio de Blackjack com recompensas 0, 0 e +1 e γ = 1 dá ao primeiro passo o retorno:</w:t>
      </w:r>
    </w:p>
    <w:p>
      <w:pPr>
        <w:keepNext/>
        <w:keepLines/>
        <w:tabs>
          <w:tab w:val="left" w:pos="500"/>
        </w:tabs>
        <w:spacing w:after="30" w:line="264"/>
        <w:ind w:left="500" w:hanging="300"/>
      </w:pPr>
      <w:r>
        <w:rPr>
          <w:b/>
          <w:bCs/>
          <w:color w:val="6B7280"/>
          <w:sz w:val="20"/>
          <w:szCs w:val="20"/>
        </w:rPr>
        <w:t xml:space="preserve">a)	</w:t>
      </w:r>
      <w:r>
        <w:rPr>
          <w:sz w:val="20"/>
          <w:szCs w:val="20"/>
        </w:rPr>
        <w:t xml:space="preserve">0.</w:t>
      </w:r>
    </w:p>
    <w:p>
      <w:pPr>
        <w:keepNext/>
        <w:keepLines/>
        <w:tabs>
          <w:tab w:val="left" w:pos="500"/>
        </w:tabs>
        <w:spacing w:after="30" w:line="264"/>
        <w:ind w:left="500" w:hanging="300"/>
      </w:pPr>
      <w:r>
        <w:rPr>
          <w:b/>
          <w:bCs/>
          <w:color w:val="6B7280"/>
          <w:sz w:val="20"/>
          <w:szCs w:val="20"/>
        </w:rPr>
        <w:t xml:space="preserve">b)	</w:t>
      </w:r>
      <w:r>
        <w:rPr>
          <w:sz w:val="20"/>
          <w:szCs w:val="20"/>
        </w:rPr>
        <w:t xml:space="preserve">+3.</w:t>
      </w:r>
    </w:p>
    <w:p>
      <w:pPr>
        <w:keepNext/>
        <w:keepLines/>
        <w:tabs>
          <w:tab w:val="left" w:pos="500"/>
        </w:tabs>
        <w:spacing w:after="30" w:line="264"/>
        <w:ind w:left="500" w:hanging="300"/>
      </w:pPr>
      <w:r>
        <w:rPr>
          <w:b/>
          <w:bCs/>
          <w:color w:val="6B7280"/>
          <w:sz w:val="20"/>
          <w:szCs w:val="20"/>
        </w:rPr>
        <w:t xml:space="preserve">c)	</w:t>
      </w:r>
      <w:r>
        <w:rPr>
          <w:sz w:val="20"/>
          <w:szCs w:val="20"/>
        </w:rPr>
        <w:t xml:space="preserve">−1.</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w:t>
      </w:r>
    </w:p>
    <w:p>
      <w:pPr>
        <w:keepNext/>
        <w:spacing w:after="60" w:before="140" w:line="276"/>
      </w:pPr>
      <w:r>
        <w:rPr>
          <w:b/>
          <w:bCs/>
          <w:color w:val="4F46E5"/>
          <w:sz w:val="21"/>
          <w:szCs w:val="21"/>
        </w:rPr>
        <w:t xml:space="preserve">Questão 8. </w:t>
      </w:r>
      <w:r>
        <w:rPr>
          <w:sz w:val="21"/>
          <w:szCs w:val="21"/>
        </w:rPr>
        <w:t xml:space="preserve">No Blackjack do Gymnasium, o estado é formado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o histórico completo das jogadas.</w:t>
      </w:r>
    </w:p>
    <w:p>
      <w:pPr>
        <w:keepNext/>
        <w:keepLines/>
        <w:tabs>
          <w:tab w:val="left" w:pos="500"/>
        </w:tabs>
        <w:spacing w:after="30" w:line="264"/>
        <w:ind w:left="500" w:hanging="300"/>
      </w:pPr>
      <w:r>
        <w:rPr>
          <w:b/>
          <w:bCs/>
          <w:color w:val="6B7280"/>
          <w:sz w:val="20"/>
          <w:szCs w:val="20"/>
        </w:rPr>
        <w:t xml:space="preserve">b)	</w:t>
      </w:r>
      <w:r>
        <w:rPr>
          <w:sz w:val="20"/>
          <w:szCs w:val="20"/>
        </w:rPr>
        <w:t xml:space="preserve">todas as cartas do baralho.</w:t>
      </w:r>
    </w:p>
    <w:p>
      <w:pPr>
        <w:keepNext/>
        <w:keepLines/>
        <w:tabs>
          <w:tab w:val="left" w:pos="500"/>
        </w:tabs>
        <w:spacing w:after="30" w:line="264"/>
        <w:ind w:left="500" w:hanging="300"/>
      </w:pPr>
      <w:r>
        <w:rPr>
          <w:b/>
          <w:bCs/>
          <w:color w:val="6B7280"/>
          <w:sz w:val="20"/>
          <w:szCs w:val="20"/>
        </w:rPr>
        <w:t xml:space="preserve">c)	</w:t>
      </w:r>
      <w:r>
        <w:rPr>
          <w:sz w:val="20"/>
          <w:szCs w:val="20"/>
        </w:rPr>
        <w:t xml:space="preserve">soma do jogador, carta visível do crupiê e se há ás usável.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a soma do jogador.</w:t>
      </w:r>
    </w:p>
    <w:p>
      <w:pPr>
        <w:keepNext/>
        <w:spacing w:after="60" w:before="140" w:line="276"/>
      </w:pPr>
      <w:r>
        <w:rPr>
          <w:b/>
          <w:bCs/>
          <w:color w:val="4F46E5"/>
          <w:sz w:val="21"/>
          <w:szCs w:val="21"/>
        </w:rPr>
        <w:t xml:space="preserve">Questão 9. </w:t>
      </w:r>
      <w:r>
        <w:rPr>
          <w:sz w:val="21"/>
          <w:szCs w:val="21"/>
        </w:rPr>
        <w:t xml:space="preserve">Em Blackjack, "ás usável" significa que o jogador:</w:t>
      </w:r>
    </w:p>
    <w:p>
      <w:pPr>
        <w:keepNext/>
        <w:keepLines/>
        <w:tabs>
          <w:tab w:val="left" w:pos="500"/>
        </w:tabs>
        <w:spacing w:after="30" w:line="264"/>
        <w:ind w:left="500" w:hanging="300"/>
      </w:pPr>
      <w:r>
        <w:rPr>
          <w:b/>
          <w:bCs/>
          <w:color w:val="6B7280"/>
          <w:sz w:val="20"/>
          <w:szCs w:val="20"/>
        </w:rPr>
        <w:t xml:space="preserve">a)	</w:t>
      </w:r>
      <w:r>
        <w:rPr>
          <w:sz w:val="20"/>
          <w:szCs w:val="20"/>
        </w:rPr>
        <w:t xml:space="preserve">tem 21.</w:t>
      </w:r>
    </w:p>
    <w:p>
      <w:pPr>
        <w:keepNext/>
        <w:keepLines/>
        <w:tabs>
          <w:tab w:val="left" w:pos="500"/>
        </w:tabs>
        <w:spacing w:after="30" w:line="264"/>
        <w:ind w:left="500" w:hanging="300"/>
      </w:pPr>
      <w:r>
        <w:rPr>
          <w:b/>
          <w:bCs/>
          <w:color w:val="6B7280"/>
          <w:sz w:val="20"/>
          <w:szCs w:val="20"/>
        </w:rPr>
        <w:t xml:space="preserve">b)	</w:t>
      </w:r>
      <w:r>
        <w:rPr>
          <w:sz w:val="20"/>
          <w:szCs w:val="20"/>
        </w:rPr>
        <w:t xml:space="preserve">já estourou.</w:t>
      </w:r>
    </w:p>
    <w:p>
      <w:pPr>
        <w:keepNext/>
        <w:keepLines/>
        <w:tabs>
          <w:tab w:val="left" w:pos="500"/>
        </w:tabs>
        <w:spacing w:after="30" w:line="264"/>
        <w:ind w:left="500" w:hanging="300"/>
      </w:pPr>
      <w:r>
        <w:rPr>
          <w:b/>
          <w:bCs/>
          <w:color w:val="6B7280"/>
          <w:sz w:val="20"/>
          <w:szCs w:val="20"/>
        </w:rPr>
        <w:t xml:space="preserve">c)	</w:t>
      </w:r>
      <w:r>
        <w:rPr>
          <w:sz w:val="20"/>
          <w:szCs w:val="20"/>
        </w:rPr>
        <w:t xml:space="preserve">tem um ás que pode valer 11 sem estourar.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tem ás.</w:t>
      </w:r>
    </w:p>
    <w:p>
      <w:pPr>
        <w:keepNext/>
        <w:spacing w:after="60" w:before="140" w:line="276"/>
      </w:pPr>
      <w:r>
        <w:rPr>
          <w:b/>
          <w:bCs/>
          <w:color w:val="4F46E5"/>
          <w:sz w:val="21"/>
          <w:szCs w:val="21"/>
        </w:rPr>
        <w:t xml:space="preserve">Questão 10. </w:t>
      </w:r>
      <w:r>
        <w:rPr>
          <w:sz w:val="21"/>
          <w:szCs w:val="21"/>
        </w:rPr>
        <w:t xml:space="preserve">A política "parar só com 20 ou 21" é ruim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ela é estocástica.</w:t>
      </w:r>
    </w:p>
    <w:p>
      <w:pPr>
        <w:keepNext/>
        <w:keepLines/>
        <w:tabs>
          <w:tab w:val="left" w:pos="500"/>
        </w:tabs>
        <w:spacing w:after="30" w:line="264"/>
        <w:ind w:left="500" w:hanging="300"/>
      </w:pPr>
      <w:r>
        <w:rPr>
          <w:b/>
          <w:bCs/>
          <w:color w:val="6B7280"/>
          <w:sz w:val="20"/>
          <w:szCs w:val="20"/>
        </w:rPr>
        <w:t xml:space="preserve">b)	</w:t>
      </w:r>
      <w:r>
        <w:rPr>
          <w:sz w:val="20"/>
          <w:szCs w:val="20"/>
        </w:rPr>
        <w:t xml:space="preserve">o jogador quase nunca pede carta.</w:t>
      </w:r>
    </w:p>
    <w:p>
      <w:pPr>
        <w:keepNext/>
        <w:keepLines/>
        <w:tabs>
          <w:tab w:val="left" w:pos="500"/>
        </w:tabs>
        <w:spacing w:after="30" w:line="264"/>
        <w:ind w:left="500" w:hanging="300"/>
      </w:pPr>
      <w:r>
        <w:rPr>
          <w:b/>
          <w:bCs/>
          <w:color w:val="6B7280"/>
          <w:sz w:val="20"/>
          <w:szCs w:val="20"/>
        </w:rPr>
        <w:t xml:space="preserve">c)	</w:t>
      </w:r>
      <w:r>
        <w:rPr>
          <w:sz w:val="20"/>
          <w:szCs w:val="20"/>
        </w:rPr>
        <w:t xml:space="preserve">o jogador pede carta com somas como 16 ou 19, estourando com frequência.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crupiê sempre vence.</w:t>
      </w:r>
    </w:p>
    <w:p>
      <w:pPr>
        <w:keepNext/>
        <w:spacing w:after="60" w:before="140" w:line="276"/>
      </w:pPr>
      <w:r>
        <w:rPr>
          <w:b/>
          <w:bCs/>
          <w:color w:val="4F46E5"/>
          <w:sz w:val="21"/>
          <w:szCs w:val="21"/>
        </w:rPr>
        <w:t xml:space="preserve">Questão 11. </w:t>
      </w:r>
      <w:r>
        <w:rPr>
          <w:sz w:val="21"/>
          <w:szCs w:val="21"/>
        </w:rPr>
        <w:t xml:space="preserve">Para controle (sem modelo), o MC estima q(s, a) em vez de v(s)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q é mais fácil de calcular.</w:t>
      </w:r>
    </w:p>
    <w:p>
      <w:pPr>
        <w:keepNext/>
        <w:keepLines/>
        <w:tabs>
          <w:tab w:val="left" w:pos="500"/>
        </w:tabs>
        <w:spacing w:after="30" w:line="264"/>
        <w:ind w:left="500" w:hanging="300"/>
      </w:pPr>
      <w:r>
        <w:rPr>
          <w:b/>
          <w:bCs/>
          <w:color w:val="6B7280"/>
          <w:sz w:val="20"/>
          <w:szCs w:val="20"/>
        </w:rPr>
        <w:t xml:space="preserve">b)	</w:t>
      </w:r>
      <w:r>
        <w:rPr>
          <w:sz w:val="20"/>
          <w:szCs w:val="20"/>
        </w:rPr>
        <w:t xml:space="preserve">sem o modelo, só v não permite escolher ações por um passo à frente.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v não existe.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 usa menos memória.</w:t>
      </w:r>
    </w:p>
    <w:p>
      <w:pPr>
        <w:keepNext/>
        <w:spacing w:after="60" w:before="140" w:line="276"/>
      </w:pPr>
      <w:r>
        <w:rPr>
          <w:b/>
          <w:bCs/>
          <w:color w:val="4F46E5"/>
          <w:sz w:val="21"/>
          <w:szCs w:val="21"/>
        </w:rPr>
        <w:t xml:space="preserve">Questão 12. </w:t>
      </w:r>
      <w:r>
        <w:rPr>
          <w:sz w:val="21"/>
          <w:szCs w:val="21"/>
        </w:rPr>
        <w:t xml:space="preserve">O problema do "início exploratório" (exploring starts) é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elimina a exploração.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dispensa recompensas.</w:t>
      </w:r>
    </w:p>
    <w:p>
      <w:pPr>
        <w:keepNext/>
        <w:keepLines/>
        <w:tabs>
          <w:tab w:val="left" w:pos="500"/>
        </w:tabs>
        <w:spacing w:after="30" w:line="264"/>
        <w:ind w:left="500" w:hanging="300"/>
      </w:pPr>
      <w:r>
        <w:rPr>
          <w:b/>
          <w:bCs/>
          <w:color w:val="6B7280"/>
          <w:sz w:val="20"/>
          <w:szCs w:val="20"/>
        </w:rPr>
        <w:t xml:space="preserve">c)	</w:t>
      </w:r>
      <w:r>
        <w:rPr>
          <w:sz w:val="20"/>
          <w:szCs w:val="20"/>
        </w:rPr>
        <w:t xml:space="preserve">exige iniciar cada episódio num par estado-ação sorteado, o que raramente é possível.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torna o algoritmo mais rápido.</w:t>
      </w:r>
    </w:p>
    <w:p>
      <w:pPr>
        <w:keepNext/>
        <w:spacing w:after="60" w:before="140" w:line="276"/>
      </w:pPr>
      <w:r>
        <w:rPr>
          <w:b/>
          <w:bCs/>
          <w:color w:val="4F46E5"/>
          <w:sz w:val="21"/>
          <w:szCs w:val="21"/>
        </w:rPr>
        <w:t xml:space="preserve">Questão 13. </w:t>
      </w:r>
      <w:r>
        <w:rPr>
          <w:sz w:val="21"/>
          <w:szCs w:val="21"/>
        </w:rPr>
        <w:t xml:space="preserve">Uma alternativa ao início exploratório é usar:</w:t>
      </w:r>
    </w:p>
    <w:p>
      <w:pPr>
        <w:keepNext/>
        <w:keepLines/>
        <w:tabs>
          <w:tab w:val="left" w:pos="500"/>
        </w:tabs>
        <w:spacing w:after="30" w:line="264"/>
        <w:ind w:left="500" w:hanging="300"/>
      </w:pPr>
      <w:r>
        <w:rPr>
          <w:b/>
          <w:bCs/>
          <w:color w:val="6B7280"/>
          <w:sz w:val="20"/>
          <w:szCs w:val="20"/>
        </w:rPr>
        <w:t xml:space="preserve">a)	</w:t>
      </w:r>
      <w:r>
        <w:rPr>
          <w:sz w:val="20"/>
          <w:szCs w:val="20"/>
        </w:rPr>
        <w:t xml:space="preserve">modelo do ambiente.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γ = 0.</w:t>
      </w:r>
    </w:p>
    <w:p>
      <w:pPr>
        <w:keepNext/>
        <w:keepLines/>
        <w:tabs>
          <w:tab w:val="left" w:pos="500"/>
        </w:tabs>
        <w:spacing w:after="30" w:line="264"/>
        <w:ind w:left="500" w:hanging="300"/>
      </w:pPr>
      <w:r>
        <w:rPr>
          <w:b/>
          <w:bCs/>
          <w:color w:val="6B7280"/>
          <w:sz w:val="20"/>
          <w:szCs w:val="20"/>
        </w:rPr>
        <w:t xml:space="preserve">c)	</w:t>
      </w:r>
      <w:r>
        <w:rPr>
          <w:sz w:val="20"/>
          <w:szCs w:val="20"/>
        </w:rPr>
        <w:t xml:space="preserve">política ε-gulosa.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política totalmente gulosa.</w:t>
      </w:r>
    </w:p>
    <w:p>
      <w:pPr>
        <w:keepNext/>
        <w:spacing w:after="60" w:before="140" w:line="276"/>
      </w:pPr>
      <w:r>
        <w:rPr>
          <w:b/>
          <w:bCs/>
          <w:color w:val="4F46E5"/>
          <w:sz w:val="21"/>
          <w:szCs w:val="21"/>
        </w:rPr>
        <w:t xml:space="preserve">Questão 14. </w:t>
      </w:r>
      <w:r>
        <w:rPr>
          <w:sz w:val="21"/>
          <w:szCs w:val="21"/>
        </w:rPr>
        <w:t xml:space="preserve">Num método on-policy, o agente: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aprende o valor da política que usa para jogar.</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usa política.</w:t>
      </w:r>
    </w:p>
    <w:p>
      <w:pPr>
        <w:keepNext/>
        <w:keepLines/>
        <w:tabs>
          <w:tab w:val="left" w:pos="500"/>
        </w:tabs>
        <w:spacing w:after="30" w:line="264"/>
        <w:ind w:left="500" w:hanging="300"/>
      </w:pPr>
      <w:r>
        <w:rPr>
          <w:b/>
          <w:bCs/>
          <w:color w:val="6B7280"/>
          <w:sz w:val="20"/>
          <w:szCs w:val="20"/>
        </w:rPr>
        <w:t xml:space="preserve">c)	</w:t>
      </w:r>
      <w:r>
        <w:rPr>
          <w:sz w:val="20"/>
          <w:szCs w:val="20"/>
        </w:rPr>
        <w:t xml:space="preserve">usa apenas dados históricos.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aprende sobre uma política diferente da que joga.</w:t>
      </w:r>
    </w:p>
    <w:p>
      <w:pPr>
        <w:keepNext/>
        <w:spacing w:after="60" w:before="140" w:line="276"/>
      </w:pPr>
      <w:r>
        <w:rPr>
          <w:b/>
          <w:bCs/>
          <w:color w:val="4F46E5"/>
          <w:sz w:val="21"/>
          <w:szCs w:val="21"/>
        </w:rPr>
        <w:t xml:space="preserve">Questão 15. </w:t>
      </w:r>
      <w:r>
        <w:rPr>
          <w:sz w:val="21"/>
          <w:szCs w:val="21"/>
        </w:rPr>
        <w:t xml:space="preserve">Num método off-policy:</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há política de comportamento.</w:t>
      </w:r>
    </w:p>
    <w:p>
      <w:pPr>
        <w:keepNext/>
        <w:keepLines/>
        <w:tabs>
          <w:tab w:val="left" w:pos="500"/>
        </w:tabs>
        <w:spacing w:after="30" w:line="264"/>
        <w:ind w:left="500" w:hanging="300"/>
      </w:pPr>
      <w:r>
        <w:rPr>
          <w:b/>
          <w:bCs/>
          <w:color w:val="6B7280"/>
          <w:sz w:val="20"/>
          <w:szCs w:val="20"/>
        </w:rPr>
        <w:t xml:space="preserve">b)	</w:t>
      </w:r>
      <w:r>
        <w:rPr>
          <w:sz w:val="20"/>
          <w:szCs w:val="20"/>
        </w:rPr>
        <w:t xml:space="preserve">o valor de γ é zero.</w:t>
      </w:r>
    </w:p>
    <w:p>
      <w:pPr>
        <w:keepNext/>
        <w:keepLines/>
        <w:tabs>
          <w:tab w:val="left" w:pos="500"/>
        </w:tabs>
        <w:spacing w:after="30" w:line="264"/>
        <w:ind w:left="500" w:hanging="300"/>
      </w:pPr>
      <w:r>
        <w:rPr>
          <w:b/>
          <w:bCs/>
          <w:color w:val="6B7280"/>
          <w:sz w:val="20"/>
          <w:szCs w:val="20"/>
        </w:rPr>
        <w:t xml:space="preserve">c)	</w:t>
      </w:r>
      <w:r>
        <w:rPr>
          <w:sz w:val="20"/>
          <w:szCs w:val="20"/>
        </w:rPr>
        <w:t xml:space="preserve">só se usa a política ótima.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política de comportamento difere da política-alvo.</w:t>
      </w:r>
    </w:p>
    <w:p>
      <w:pPr>
        <w:keepNext/>
        <w:spacing w:after="60" w:before="140" w:line="276"/>
      </w:pPr>
      <w:r>
        <w:rPr>
          <w:b/>
          <w:bCs/>
          <w:color w:val="4F46E5"/>
          <w:sz w:val="21"/>
          <w:szCs w:val="21"/>
        </w:rPr>
        <w:t xml:space="preserve">Questão 16. </w:t>
      </w:r>
      <w:r>
        <w:rPr>
          <w:sz w:val="21"/>
          <w:szCs w:val="21"/>
        </w:rPr>
        <w:t xml:space="preserve">A política-alvo é a política:</w:t>
      </w:r>
    </w:p>
    <w:p>
      <w:pPr>
        <w:keepNext/>
        <w:keepLines/>
        <w:tabs>
          <w:tab w:val="left" w:pos="500"/>
        </w:tabs>
        <w:spacing w:after="30" w:line="264"/>
        <w:ind w:left="500" w:hanging="300"/>
      </w:pPr>
      <w:r>
        <w:rPr>
          <w:b/>
          <w:bCs/>
          <w:color w:val="6B7280"/>
          <w:sz w:val="20"/>
          <w:szCs w:val="20"/>
        </w:rPr>
        <w:t xml:space="preserve">a)	</w:t>
      </w:r>
      <w:r>
        <w:rPr>
          <w:sz w:val="20"/>
          <w:szCs w:val="20"/>
        </w:rPr>
        <w:t xml:space="preserve">sempre aleatória.</w:t>
      </w:r>
    </w:p>
    <w:p>
      <w:pPr>
        <w:keepNext/>
        <w:keepLines/>
        <w:tabs>
          <w:tab w:val="left" w:pos="500"/>
        </w:tabs>
        <w:spacing w:after="30" w:line="264"/>
        <w:ind w:left="500" w:hanging="300"/>
      </w:pPr>
      <w:r>
        <w:rPr>
          <w:b/>
          <w:bCs/>
          <w:color w:val="6B7280"/>
          <w:sz w:val="20"/>
          <w:szCs w:val="20"/>
        </w:rPr>
        <w:t xml:space="preserve">b)	</w:t>
      </w:r>
      <w:r>
        <w:rPr>
          <w:sz w:val="20"/>
          <w:szCs w:val="20"/>
        </w:rPr>
        <w:t xml:space="preserve">sempre determinística.</w:t>
      </w:r>
    </w:p>
    <w:p>
      <w:pPr>
        <w:keepNext/>
        <w:keepLines/>
        <w:tabs>
          <w:tab w:val="left" w:pos="500"/>
        </w:tabs>
        <w:spacing w:after="30" w:line="264"/>
        <w:ind w:left="500" w:hanging="300"/>
      </w:pPr>
      <w:r>
        <w:rPr>
          <w:b/>
          <w:bCs/>
          <w:color w:val="6B7280"/>
          <w:sz w:val="20"/>
          <w:szCs w:val="20"/>
        </w:rPr>
        <w:t xml:space="preserve">c)	</w:t>
      </w:r>
      <w:r>
        <w:rPr>
          <w:sz w:val="20"/>
          <w:szCs w:val="20"/>
        </w:rPr>
        <w:t xml:space="preserve">cujo valor queremos estimar ou melhorar.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que gera os dados.</w:t>
      </w:r>
    </w:p>
    <w:p>
      <w:pPr>
        <w:keepNext/>
        <w:spacing w:after="60" w:before="140" w:line="276"/>
      </w:pPr>
      <w:r>
        <w:rPr>
          <w:b/>
          <w:bCs/>
          <w:color w:val="4F46E5"/>
          <w:sz w:val="21"/>
          <w:szCs w:val="21"/>
        </w:rPr>
        <w:t xml:space="preserve">Questão 17. </w:t>
      </w:r>
      <w:r>
        <w:rPr>
          <w:sz w:val="21"/>
          <w:szCs w:val="21"/>
        </w:rPr>
        <w:t xml:space="preserve">A razão de importância ρ = Π π(</w:t>
      </w:r>
      <w:r>
        <w:rPr>
          <w:sz w:val="21"/>
          <w:szCs w:val="21"/>
        </w:rPr>
        <w:t xml:space="preserve">A</w:t>
      </w:r>
      <w:r>
        <w:rPr>
          <w:sz w:val="21"/>
          <w:szCs w:val="21"/>
          <w:vertAlign w:val="subscript"/>
        </w:rPr>
        <w:t xml:space="preserve">t</w:t>
      </w:r>
      <w:r>
        <w:rPr>
          <w:sz w:val="21"/>
          <w:szCs w:val="21"/>
        </w:rPr>
        <w:t xml:space="preserve">|</w:t>
      </w:r>
      <w:r>
        <w:rPr>
          <w:sz w:val="21"/>
          <w:szCs w:val="21"/>
        </w:rPr>
        <w:t xml:space="preserve">S</w:t>
      </w:r>
      <w:r>
        <w:rPr>
          <w:sz w:val="21"/>
          <w:szCs w:val="21"/>
          <w:vertAlign w:val="subscript"/>
        </w:rPr>
        <w:t xml:space="preserve">t</w:t>
      </w:r>
      <w:r>
        <w:rPr>
          <w:sz w:val="21"/>
          <w:szCs w:val="21"/>
        </w:rPr>
        <w:t xml:space="preserve">)/b(</w:t>
      </w:r>
      <w:r>
        <w:rPr>
          <w:sz w:val="21"/>
          <w:szCs w:val="21"/>
        </w:rPr>
        <w:t xml:space="preserve">A</w:t>
      </w:r>
      <w:r>
        <w:rPr>
          <w:sz w:val="21"/>
          <w:szCs w:val="21"/>
          <w:vertAlign w:val="subscript"/>
        </w:rPr>
        <w:t xml:space="preserve">t</w:t>
      </w:r>
      <w:r>
        <w:rPr>
          <w:sz w:val="21"/>
          <w:szCs w:val="21"/>
        </w:rPr>
        <w:t xml:space="preserve">|</w:t>
      </w:r>
      <w:r>
        <w:rPr>
          <w:sz w:val="21"/>
          <w:szCs w:val="21"/>
        </w:rPr>
        <w:t xml:space="preserve">S</w:t>
      </w:r>
      <w:r>
        <w:rPr>
          <w:sz w:val="21"/>
          <w:szCs w:val="21"/>
          <w:vertAlign w:val="subscript"/>
        </w:rPr>
        <w:t xml:space="preserve">t</w:t>
      </w:r>
      <w:r>
        <w:rPr>
          <w:sz w:val="21"/>
          <w:szCs w:val="21"/>
        </w:rPr>
        <w:t xml:space="preserve">)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escolher ε.</w:t>
      </w:r>
    </w:p>
    <w:p>
      <w:pPr>
        <w:keepNext/>
        <w:keepLines/>
        <w:tabs>
          <w:tab w:val="left" w:pos="500"/>
        </w:tabs>
        <w:spacing w:after="30" w:line="264"/>
        <w:ind w:left="500" w:hanging="300"/>
      </w:pPr>
      <w:r>
        <w:rPr>
          <w:b/>
          <w:bCs/>
          <w:color w:val="6B7280"/>
          <w:sz w:val="20"/>
          <w:szCs w:val="20"/>
        </w:rPr>
        <w:t xml:space="preserve">b)	</w:t>
      </w:r>
      <w:r>
        <w:rPr>
          <w:sz w:val="20"/>
          <w:szCs w:val="20"/>
        </w:rPr>
        <w:t xml:space="preserve">comparar a duração de episódios.</w:t>
      </w:r>
    </w:p>
    <w:p>
      <w:pPr>
        <w:keepNext/>
        <w:keepLines/>
        <w:tabs>
          <w:tab w:val="left" w:pos="500"/>
        </w:tabs>
        <w:spacing w:after="30" w:line="264"/>
        <w:ind w:left="500" w:hanging="300"/>
      </w:pPr>
      <w:r>
        <w:rPr>
          <w:b/>
          <w:bCs/>
          <w:color w:val="6B7280"/>
          <w:sz w:val="20"/>
          <w:szCs w:val="20"/>
        </w:rPr>
        <w:t xml:space="preserve">c)	</w:t>
      </w:r>
      <w:r>
        <w:rPr>
          <w:sz w:val="20"/>
          <w:szCs w:val="20"/>
        </w:rPr>
        <w:t xml:space="preserve">corrigir a diferença entre as probabilidades das trajetórias sob π e sob b.</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calcular o desconto.</w:t>
      </w:r>
    </w:p>
    <w:p>
      <w:pPr>
        <w:keepNext/>
        <w:spacing w:after="60" w:before="140" w:line="276"/>
      </w:pPr>
      <w:r>
        <w:rPr>
          <w:b/>
          <w:bCs/>
          <w:color w:val="4F46E5"/>
          <w:sz w:val="21"/>
          <w:szCs w:val="21"/>
        </w:rPr>
        <w:t xml:space="preserve">Questão 18. </w:t>
      </w:r>
      <w:r>
        <w:rPr>
          <w:sz w:val="21"/>
          <w:szCs w:val="21"/>
        </w:rPr>
        <w:t xml:space="preserve">Se a política-alvo determinística nunca faria uma ação do episódio, então ρ vale:</w:t>
      </w:r>
    </w:p>
    <w:p>
      <w:pPr>
        <w:keepNext/>
        <w:keepLines/>
        <w:tabs>
          <w:tab w:val="left" w:pos="500"/>
        </w:tabs>
        <w:spacing w:after="30" w:line="264"/>
        <w:ind w:left="500" w:hanging="300"/>
      </w:pPr>
      <w:r>
        <w:rPr>
          <w:b/>
          <w:bCs/>
          <w:color w:val="6B7280"/>
          <w:sz w:val="20"/>
          <w:szCs w:val="20"/>
        </w:rPr>
        <w:t xml:space="preserve">a)	</w:t>
      </w:r>
      <w:r>
        <w:rPr>
          <w:sz w:val="20"/>
          <w:szCs w:val="20"/>
        </w:rPr>
        <w:t xml:space="preserve">0.</w:t>
      </w:r>
    </w:p>
    <w:p>
      <w:pPr>
        <w:keepNext/>
        <w:keepLines/>
        <w:tabs>
          <w:tab w:val="left" w:pos="500"/>
        </w:tabs>
        <w:spacing w:after="30" w:line="264"/>
        <w:ind w:left="500" w:hanging="300"/>
      </w:pPr>
      <w:r>
        <w:rPr>
          <w:b/>
          <w:bCs/>
          <w:color w:val="6B7280"/>
          <w:sz w:val="20"/>
          <w:szCs w:val="20"/>
        </w:rPr>
        <w:t xml:space="preserve">b)	</w:t>
      </w:r>
      <w:r>
        <w:rPr>
          <w:sz w:val="20"/>
          <w:szCs w:val="20"/>
        </w:rPr>
        <w:t xml:space="preserve">1.</w:t>
      </w:r>
    </w:p>
    <w:p>
      <w:pPr>
        <w:keepNext/>
        <w:keepLines/>
        <w:tabs>
          <w:tab w:val="left" w:pos="500"/>
        </w:tabs>
        <w:spacing w:after="30" w:line="264"/>
        <w:ind w:left="500" w:hanging="300"/>
      </w:pPr>
      <w:r>
        <w:rPr>
          <w:b/>
          <w:bCs/>
          <w:color w:val="6B7280"/>
          <w:sz w:val="20"/>
          <w:szCs w:val="20"/>
        </w:rPr>
        <w:t xml:space="preserve">c)	</w:t>
      </w:r>
      <w:r>
        <w:rPr>
          <w:sz w:val="20"/>
          <w:szCs w:val="20"/>
        </w:rPr>
        <w:t xml:space="preserve">infinito.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0,5.</w:t>
      </w:r>
    </w:p>
    <w:p>
      <w:pPr>
        <w:keepNext/>
        <w:spacing w:after="60" w:before="140" w:line="276"/>
      </w:pPr>
      <w:r>
        <w:rPr>
          <w:b/>
          <w:bCs/>
          <w:color w:val="4F46E5"/>
          <w:sz w:val="21"/>
          <w:szCs w:val="21"/>
        </w:rPr>
        <w:t xml:space="preserve">Questão 19. </w:t>
      </w:r>
      <w:r>
        <w:rPr>
          <w:sz w:val="21"/>
          <w:szCs w:val="21"/>
        </w:rPr>
        <w:t xml:space="preserve">A amostragem por importância ordinária:</w:t>
      </w:r>
    </w:p>
    <w:p>
      <w:pPr>
        <w:keepNext/>
        <w:keepLines/>
        <w:tabs>
          <w:tab w:val="left" w:pos="500"/>
        </w:tabs>
        <w:spacing w:after="30" w:line="264"/>
        <w:ind w:left="500" w:hanging="300"/>
      </w:pPr>
      <w:r>
        <w:rPr>
          <w:b/>
          <w:bCs/>
          <w:color w:val="6B7280"/>
          <w:sz w:val="20"/>
          <w:szCs w:val="20"/>
        </w:rPr>
        <w:t xml:space="preserve">a)	</w:t>
      </w:r>
      <w:r>
        <w:rPr>
          <w:sz w:val="20"/>
          <w:szCs w:val="20"/>
        </w:rPr>
        <w:t xml:space="preserve">tem sempre variância baixa.</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tem viés, mas pode ter variância muito alta.</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usa ρ.</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é biaseada e estável.</w:t>
      </w:r>
    </w:p>
    <w:p>
      <w:pPr>
        <w:keepNext/>
        <w:spacing w:after="60" w:before="140" w:line="276"/>
      </w:pPr>
      <w:r>
        <w:rPr>
          <w:b/>
          <w:bCs/>
          <w:color w:val="4F46E5"/>
          <w:sz w:val="21"/>
          <w:szCs w:val="21"/>
        </w:rPr>
        <w:t xml:space="preserve">Questão 20. </w:t>
      </w:r>
      <w:r>
        <w:rPr>
          <w:sz w:val="21"/>
          <w:szCs w:val="21"/>
        </w:rPr>
        <w:t xml:space="preserve">A amostragem por importância ponderada:</w:t>
      </w:r>
    </w:p>
    <w:p>
      <w:pPr>
        <w:keepNext/>
        <w:keepLines/>
        <w:tabs>
          <w:tab w:val="left" w:pos="500"/>
        </w:tabs>
        <w:spacing w:after="30" w:line="264"/>
        <w:ind w:left="500" w:hanging="300"/>
      </w:pPr>
      <w:r>
        <w:rPr>
          <w:b/>
          <w:bCs/>
          <w:color w:val="6B7280"/>
          <w:sz w:val="20"/>
          <w:szCs w:val="20"/>
        </w:rPr>
        <w:t xml:space="preserve">a)	</w:t>
      </w:r>
      <w:r>
        <w:rPr>
          <w:sz w:val="20"/>
          <w:szCs w:val="20"/>
        </w:rPr>
        <w:t xml:space="preserve">ignora as recompensas.</w:t>
      </w:r>
    </w:p>
    <w:p>
      <w:pPr>
        <w:keepNext/>
        <w:keepLines/>
        <w:tabs>
          <w:tab w:val="left" w:pos="500"/>
        </w:tabs>
        <w:spacing w:after="30" w:line="264"/>
        <w:ind w:left="500" w:hanging="300"/>
      </w:pPr>
      <w:r>
        <w:rPr>
          <w:b/>
          <w:bCs/>
          <w:color w:val="6B7280"/>
          <w:sz w:val="20"/>
          <w:szCs w:val="20"/>
        </w:rPr>
        <w:t xml:space="preserve">b)	</w:t>
      </w:r>
      <w:r>
        <w:rPr>
          <w:sz w:val="20"/>
          <w:szCs w:val="20"/>
        </w:rPr>
        <w:t xml:space="preserve">usa γ = 0.</w:t>
      </w:r>
    </w:p>
    <w:p>
      <w:pPr>
        <w:keepNext/>
        <w:keepLines/>
        <w:tabs>
          <w:tab w:val="left" w:pos="500"/>
        </w:tabs>
        <w:spacing w:after="30" w:line="264"/>
        <w:ind w:left="500" w:hanging="300"/>
      </w:pPr>
      <w:r>
        <w:rPr>
          <w:b/>
          <w:bCs/>
          <w:color w:val="6B7280"/>
          <w:sz w:val="20"/>
          <w:szCs w:val="20"/>
        </w:rPr>
        <w:t xml:space="preserve">c)	</w:t>
      </w:r>
      <w:r>
        <w:rPr>
          <w:sz w:val="20"/>
          <w:szCs w:val="20"/>
        </w:rPr>
        <w:t xml:space="preserve">tem viés que desaparece com mais dados e menor variância.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é sempre exata.</w:t>
      </w:r>
    </w:p>
    <w:p>
      <w:pPr>
        <w:keepNext/>
        <w:spacing w:after="60" w:before="140" w:line="276"/>
      </w:pPr>
      <w:r>
        <w:rPr>
          <w:b/>
          <w:bCs/>
          <w:color w:val="4F46E5"/>
          <w:sz w:val="21"/>
          <w:szCs w:val="21"/>
        </w:rPr>
        <w:t xml:space="preserve">Questão 21. </w:t>
      </w:r>
      <w:r>
        <w:rPr>
          <w:sz w:val="21"/>
          <w:szCs w:val="21"/>
        </w:rPr>
        <w:t xml:space="preserve">Uma desvantagem do MC é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só serve para bandits.</w:t>
      </w:r>
    </w:p>
    <w:p>
      <w:pPr>
        <w:keepNext/>
        <w:keepLines/>
        <w:tabs>
          <w:tab w:val="left" w:pos="500"/>
        </w:tabs>
        <w:spacing w:after="30" w:line="264"/>
        <w:ind w:left="500" w:hanging="300"/>
      </w:pPr>
      <w:r>
        <w:rPr>
          <w:b/>
          <w:bCs/>
          <w:color w:val="6B7280"/>
          <w:sz w:val="20"/>
          <w:szCs w:val="20"/>
        </w:rPr>
        <w:t xml:space="preserve">b)	</w:t>
      </w:r>
      <w:r>
        <w:rPr>
          <w:sz w:val="20"/>
          <w:szCs w:val="20"/>
        </w:rPr>
        <w:t xml:space="preserve">exige conhecer p.</w:t>
      </w:r>
    </w:p>
    <w:p>
      <w:pPr>
        <w:keepNext/>
        <w:keepLines/>
        <w:tabs>
          <w:tab w:val="left" w:pos="500"/>
        </w:tabs>
        <w:spacing w:after="30" w:line="264"/>
        <w:ind w:left="500" w:hanging="300"/>
      </w:pPr>
      <w:r>
        <w:rPr>
          <w:b/>
          <w:bCs/>
          <w:color w:val="6B7280"/>
          <w:sz w:val="20"/>
          <w:szCs w:val="20"/>
        </w:rPr>
        <w:t xml:space="preserve">c)	</w:t>
      </w:r>
      <w:r>
        <w:rPr>
          <w:sz w:val="20"/>
          <w:szCs w:val="20"/>
        </w:rPr>
        <w:t xml:space="preserve">usa o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tem alta variância e só aprende ao fim do episódio.</w:t>
      </w:r>
    </w:p>
    <w:p>
      <w:pPr>
        <w:keepNext/>
        <w:spacing w:after="60" w:before="140" w:line="276"/>
      </w:pPr>
      <w:r>
        <w:rPr>
          <w:b/>
          <w:bCs/>
          <w:color w:val="4F46E5"/>
          <w:sz w:val="21"/>
          <w:szCs w:val="21"/>
        </w:rPr>
        <w:t xml:space="preserve">Questão 22. </w:t>
      </w:r>
      <w:r>
        <w:rPr>
          <w:sz w:val="21"/>
          <w:szCs w:val="21"/>
        </w:rPr>
        <w:t xml:space="preserve">Uma vantagem do MC é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aprende direto da experiência, sem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tem variância nula.</w:t>
      </w:r>
    </w:p>
    <w:p>
      <w:pPr>
        <w:keepNext/>
        <w:keepLines/>
        <w:tabs>
          <w:tab w:val="left" w:pos="500"/>
        </w:tabs>
        <w:spacing w:after="30" w:line="264"/>
        <w:ind w:left="500" w:hanging="300"/>
      </w:pPr>
      <w:r>
        <w:rPr>
          <w:b/>
          <w:bCs/>
          <w:color w:val="6B7280"/>
          <w:sz w:val="20"/>
          <w:szCs w:val="20"/>
        </w:rPr>
        <w:t xml:space="preserve">c)	</w:t>
      </w:r>
      <w:r>
        <w:rPr>
          <w:sz w:val="20"/>
          <w:szCs w:val="20"/>
        </w:rPr>
        <w:t xml:space="preserve">funciona em tarefas sem fim.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precisa de nenhum dado.</w:t>
      </w:r>
    </w:p>
    <w:p>
      <w:pPr>
        <w:keepNext/>
        <w:spacing w:after="60" w:before="140" w:line="276"/>
      </w:pPr>
      <w:r>
        <w:rPr>
          <w:b/>
          <w:bCs/>
          <w:color w:val="4F46E5"/>
          <w:sz w:val="21"/>
          <w:szCs w:val="21"/>
        </w:rPr>
        <w:t xml:space="preserve">Questão 23. </w:t>
      </w:r>
      <w:r>
        <w:rPr>
          <w:sz w:val="21"/>
          <w:szCs w:val="21"/>
        </w:rPr>
        <w:t xml:space="preserve">Em comparação com a PD, o MC atualiza:</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os estados visitados nos episódios.</w:t>
      </w:r>
    </w:p>
    <w:p>
      <w:pPr>
        <w:keepNext/>
        <w:keepLines/>
        <w:tabs>
          <w:tab w:val="left" w:pos="500"/>
        </w:tabs>
        <w:spacing w:after="30" w:line="264"/>
        <w:ind w:left="500" w:hanging="300"/>
      </w:pPr>
      <w:r>
        <w:rPr>
          <w:b/>
          <w:bCs/>
          <w:color w:val="6B7280"/>
          <w:sz w:val="20"/>
          <w:szCs w:val="20"/>
        </w:rPr>
        <w:t xml:space="preserve">b)	</w:t>
      </w:r>
      <w:r>
        <w:rPr>
          <w:sz w:val="20"/>
          <w:szCs w:val="20"/>
        </w:rPr>
        <w:t xml:space="preserve">todos os estados a cada varredura.</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os estados terminais.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nenhum estado.</w:t>
      </w:r>
    </w:p>
    <w:p>
      <w:pPr>
        <w:keepNext/>
        <w:spacing w:after="60" w:before="140" w:line="276"/>
      </w:pPr>
      <w:r>
        <w:rPr>
          <w:b/>
          <w:bCs/>
          <w:color w:val="4F46E5"/>
          <w:sz w:val="21"/>
          <w:szCs w:val="21"/>
        </w:rPr>
        <w:t xml:space="preserve">Questão 24. </w:t>
      </w:r>
      <w:r>
        <w:rPr>
          <w:sz w:val="21"/>
          <w:szCs w:val="21"/>
        </w:rPr>
        <w:t xml:space="preserve">Na prática com ε-gulosa decrescente, a política final é testada com ε = 0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Gymnasium exige.</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 eliminar o desconto.</w:t>
      </w:r>
    </w:p>
    <w:p>
      <w:pPr>
        <w:keepNext/>
        <w:keepLines/>
        <w:tabs>
          <w:tab w:val="left" w:pos="500"/>
        </w:tabs>
        <w:spacing w:after="30" w:line="264"/>
        <w:ind w:left="500" w:hanging="300"/>
      </w:pPr>
      <w:r>
        <w:rPr>
          <w:b/>
          <w:bCs/>
          <w:color w:val="6B7280"/>
          <w:sz w:val="20"/>
          <w:szCs w:val="20"/>
        </w:rPr>
        <w:t xml:space="preserve">c)	</w:t>
      </w:r>
      <w:r>
        <w:rPr>
          <w:sz w:val="20"/>
          <w:szCs w:val="20"/>
        </w:rPr>
        <w:t xml:space="preserve">ε = 0 aumenta a exploração.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queremos medir o desempenho da política gulosa, sem sorteios.</w:t>
      </w:r>
    </w:p>
    <w:p>
      <w:pPr>
        <w:keepNext/>
        <w:spacing w:after="60" w:before="140" w:line="276"/>
      </w:pPr>
      <w:r>
        <w:rPr>
          <w:b/>
          <w:bCs/>
          <w:color w:val="4F46E5"/>
          <w:sz w:val="21"/>
          <w:szCs w:val="21"/>
        </w:rPr>
        <w:t xml:space="preserve">Questão 25. </w:t>
      </w:r>
      <w:r>
        <w:rPr>
          <w:sz w:val="21"/>
          <w:szCs w:val="21"/>
        </w:rPr>
        <w:t xml:space="preserve">Na implementação incremental do MC, a atualização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Q ← Q × G.</w:t>
      </w:r>
    </w:p>
    <w:p>
      <w:pPr>
        <w:keepNext/>
        <w:keepLines/>
        <w:tabs>
          <w:tab w:val="left" w:pos="500"/>
        </w:tabs>
        <w:spacing w:after="30" w:line="264"/>
        <w:ind w:left="500" w:hanging="300"/>
      </w:pPr>
      <w:r>
        <w:rPr>
          <w:b/>
          <w:bCs/>
          <w:color w:val="6B7280"/>
          <w:sz w:val="20"/>
          <w:szCs w:val="20"/>
        </w:rPr>
        <w:t xml:space="preserve">b)	</w:t>
      </w:r>
      <w:r>
        <w:rPr>
          <w:sz w:val="20"/>
          <w:szCs w:val="20"/>
        </w:rPr>
        <w:t xml:space="preserve">Q ← Q + (1/N)(G − Q).</w:t>
      </w:r>
    </w:p>
    <w:p>
      <w:pPr>
        <w:keepNext/>
        <w:keepLines/>
        <w:tabs>
          <w:tab w:val="left" w:pos="500"/>
        </w:tabs>
        <w:spacing w:after="30" w:line="264"/>
        <w:ind w:left="500" w:hanging="300"/>
      </w:pPr>
      <w:r>
        <w:rPr>
          <w:b/>
          <w:bCs/>
          <w:color w:val="6B7280"/>
          <w:sz w:val="20"/>
          <w:szCs w:val="20"/>
        </w:rPr>
        <w:t xml:space="preserve">c)	</w:t>
      </w:r>
      <w:r>
        <w:rPr>
          <w:sz w:val="20"/>
          <w:szCs w:val="20"/>
        </w:rPr>
        <w:t xml:space="preserve">Q ← G.</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 ← N.</w:t>
      </w:r>
    </w:p>
    <w:p>
      <w:pPr>
        <w:keepNext/>
        <w:spacing w:after="60" w:before="140" w:line="276"/>
      </w:pPr>
      <w:r>
        <w:rPr>
          <w:b/>
          <w:bCs/>
          <w:color w:val="4F46E5"/>
          <w:sz w:val="21"/>
          <w:szCs w:val="21"/>
        </w:rPr>
        <w:t xml:space="preserve">Questão 26. </w:t>
      </w:r>
      <w:r>
        <w:rPr>
          <w:sz w:val="21"/>
          <w:szCs w:val="21"/>
        </w:rPr>
        <w:t xml:space="preserve">Com passo constante α no lugar de 1/N, o MC:</w:t>
      </w:r>
    </w:p>
    <w:p>
      <w:pPr>
        <w:keepNext/>
        <w:keepLines/>
        <w:tabs>
          <w:tab w:val="left" w:pos="500"/>
        </w:tabs>
        <w:spacing w:after="30" w:line="264"/>
        <w:ind w:left="500" w:hanging="300"/>
      </w:pPr>
      <w:r>
        <w:rPr>
          <w:b/>
          <w:bCs/>
          <w:color w:val="6B7280"/>
          <w:sz w:val="20"/>
          <w:szCs w:val="20"/>
        </w:rPr>
        <w:t xml:space="preserve">a)	</w:t>
      </w:r>
      <w:r>
        <w:rPr>
          <w:sz w:val="20"/>
          <w:szCs w:val="20"/>
        </w:rPr>
        <w:t xml:space="preserve">esquece gradualmente o passado, adaptando-se a mudanças.</w:t>
      </w:r>
    </w:p>
    <w:p>
      <w:pPr>
        <w:keepNext/>
        <w:keepLines/>
        <w:tabs>
          <w:tab w:val="left" w:pos="500"/>
        </w:tabs>
        <w:spacing w:after="30" w:line="264"/>
        <w:ind w:left="500" w:hanging="300"/>
      </w:pPr>
      <w:r>
        <w:rPr>
          <w:b/>
          <w:bCs/>
          <w:color w:val="6B7280"/>
          <w:sz w:val="20"/>
          <w:szCs w:val="20"/>
        </w:rPr>
        <w:t xml:space="preserve">b)	</w:t>
      </w:r>
      <w:r>
        <w:rPr>
          <w:sz w:val="20"/>
          <w:szCs w:val="20"/>
        </w:rPr>
        <w:t xml:space="preserve">deixa de usar retornos.</w:t>
      </w:r>
    </w:p>
    <w:p>
      <w:pPr>
        <w:keepNext/>
        <w:keepLines/>
        <w:tabs>
          <w:tab w:val="left" w:pos="500"/>
        </w:tabs>
        <w:spacing w:after="30" w:line="264"/>
        <w:ind w:left="500" w:hanging="300"/>
      </w:pPr>
      <w:r>
        <w:rPr>
          <w:b/>
          <w:bCs/>
          <w:color w:val="6B7280"/>
          <w:sz w:val="20"/>
          <w:szCs w:val="20"/>
        </w:rPr>
        <w:t xml:space="preserve">c)	</w:t>
      </w:r>
      <w:r>
        <w:rPr>
          <w:sz w:val="20"/>
          <w:szCs w:val="20"/>
        </w:rPr>
        <w:t xml:space="preserve">torna-se exato.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exige o modelo.</w:t>
      </w:r>
    </w:p>
    <w:p>
      <w:pPr>
        <w:keepNext/>
        <w:spacing w:after="60" w:before="140" w:line="276"/>
      </w:pPr>
      <w:r>
        <w:rPr>
          <w:b/>
          <w:bCs/>
          <w:color w:val="4F46E5"/>
          <w:sz w:val="21"/>
          <w:szCs w:val="21"/>
        </w:rPr>
        <w:t xml:space="preserve">Questão 27. </w:t>
      </w:r>
      <w:r>
        <w:rPr>
          <w:sz w:val="21"/>
          <w:szCs w:val="21"/>
        </w:rPr>
        <w:t xml:space="preserve">Treinar uma árvore de decisão para imitar a política aprendida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obter regras legíveis que resumem a política (interpretabilidade).</w:t>
      </w:r>
    </w:p>
    <w:p>
      <w:pPr>
        <w:keepNext/>
        <w:keepLines/>
        <w:tabs>
          <w:tab w:val="left" w:pos="500"/>
        </w:tabs>
        <w:spacing w:after="30" w:line="264"/>
        <w:ind w:left="500" w:hanging="300"/>
      </w:pPr>
      <w:r>
        <w:rPr>
          <w:b/>
          <w:bCs/>
          <w:color w:val="6B7280"/>
          <w:sz w:val="20"/>
          <w:szCs w:val="20"/>
        </w:rPr>
        <w:t xml:space="preserve">b)	</w:t>
      </w:r>
      <w:r>
        <w:rPr>
          <w:sz w:val="20"/>
          <w:szCs w:val="20"/>
        </w:rPr>
        <w:t xml:space="preserve">mudar a recompensa.</w:t>
      </w:r>
    </w:p>
    <w:p>
      <w:pPr>
        <w:keepNext/>
        <w:keepLines/>
        <w:tabs>
          <w:tab w:val="left" w:pos="500"/>
        </w:tabs>
        <w:spacing w:after="30" w:line="264"/>
        <w:ind w:left="500" w:hanging="300"/>
      </w:pPr>
      <w:r>
        <w:rPr>
          <w:b/>
          <w:bCs/>
          <w:color w:val="6B7280"/>
          <w:sz w:val="20"/>
          <w:szCs w:val="20"/>
        </w:rPr>
        <w:t xml:space="preserve">c)	</w:t>
      </w:r>
      <w:r>
        <w:rPr>
          <w:sz w:val="20"/>
          <w:szCs w:val="20"/>
        </w:rPr>
        <w:t xml:space="preserve">eliminar a necessidade de treino.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torná-la mais lenta.</w:t>
      </w:r>
    </w:p>
    <w:p>
      <w:pPr>
        <w:keepNext/>
        <w:spacing w:after="60" w:before="140" w:line="276"/>
      </w:pPr>
      <w:r>
        <w:rPr>
          <w:b/>
          <w:bCs/>
          <w:color w:val="4F46E5"/>
          <w:sz w:val="21"/>
          <w:szCs w:val="21"/>
        </w:rPr>
        <w:t xml:space="preserve">Questão 28. </w:t>
      </w:r>
      <w:r>
        <w:rPr>
          <w:sz w:val="21"/>
          <w:szCs w:val="21"/>
        </w:rPr>
        <w:t xml:space="preserve">A "fidelidade" da árvore à política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proporção de estados em que a árvore prevê a mesma ação da política.</w:t>
      </w:r>
    </w:p>
    <w:p>
      <w:pPr>
        <w:keepNext/>
        <w:keepLines/>
        <w:tabs>
          <w:tab w:val="left" w:pos="500"/>
        </w:tabs>
        <w:spacing w:after="30" w:line="264"/>
        <w:ind w:left="500" w:hanging="300"/>
      </w:pPr>
      <w:r>
        <w:rPr>
          <w:b/>
          <w:bCs/>
          <w:color w:val="6B7280"/>
          <w:sz w:val="20"/>
          <w:szCs w:val="20"/>
        </w:rPr>
        <w:t xml:space="preserve">b)	</w:t>
      </w:r>
      <w:r>
        <w:rPr>
          <w:sz w:val="20"/>
          <w:szCs w:val="20"/>
        </w:rPr>
        <w:t xml:space="preserve">o valor de ε.</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folhas.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retorno médio.</w:t>
      </w:r>
    </w:p>
    <w:p>
      <w:pPr>
        <w:keepNext/>
        <w:spacing w:after="60" w:before="140" w:line="276"/>
      </w:pPr>
      <w:r>
        <w:rPr>
          <w:b/>
          <w:bCs/>
          <w:color w:val="4F46E5"/>
          <w:sz w:val="21"/>
          <w:szCs w:val="21"/>
        </w:rPr>
        <w:t xml:space="preserve">Questão 29. </w:t>
      </w:r>
      <w:r>
        <w:rPr>
          <w:sz w:val="21"/>
          <w:szCs w:val="21"/>
        </w:rPr>
        <w:t xml:space="preserve">No projeto, comparamos o valor de vida estimado por simulação MC com o valor analítico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estimar ε.</w:t>
      </w:r>
    </w:p>
    <w:p>
      <w:pPr>
        <w:keepNext/>
        <w:keepLines/>
        <w:tabs>
          <w:tab w:val="left" w:pos="500"/>
        </w:tabs>
        <w:spacing w:after="30" w:line="264"/>
        <w:ind w:left="500" w:hanging="300"/>
      </w:pPr>
      <w:r>
        <w:rPr>
          <w:b/>
          <w:bCs/>
          <w:color w:val="6B7280"/>
          <w:sz w:val="20"/>
          <w:szCs w:val="20"/>
        </w:rPr>
        <w:t xml:space="preserve">b)	</w:t>
      </w:r>
      <w:r>
        <w:rPr>
          <w:sz w:val="20"/>
          <w:szCs w:val="20"/>
        </w:rPr>
        <w:t xml:space="preserve">eliminar a cadeia de Markov.</w:t>
      </w:r>
    </w:p>
    <w:p>
      <w:pPr>
        <w:keepNext/>
        <w:keepLines/>
        <w:tabs>
          <w:tab w:val="left" w:pos="500"/>
        </w:tabs>
        <w:spacing w:after="30" w:line="264"/>
        <w:ind w:left="500" w:hanging="300"/>
      </w:pPr>
      <w:r>
        <w:rPr>
          <w:b/>
          <w:bCs/>
          <w:color w:val="6B7280"/>
          <w:sz w:val="20"/>
          <w:szCs w:val="20"/>
        </w:rPr>
        <w:t xml:space="preserve">c)	</w:t>
      </w:r>
      <w:r>
        <w:rPr>
          <w:sz w:val="20"/>
          <w:szCs w:val="20"/>
        </w:rPr>
        <w:t xml:space="preserve">provar que o MC é sempre pior.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mostrar que o MC converge para o valor exato com mais trajetórias.</w:t>
      </w:r>
    </w:p>
    <w:p>
      <w:pPr>
        <w:keepNext/>
        <w:spacing w:after="60" w:before="140" w:line="276"/>
      </w:pPr>
      <w:r>
        <w:rPr>
          <w:b/>
          <w:bCs/>
          <w:color w:val="4F46E5"/>
          <w:sz w:val="21"/>
          <w:szCs w:val="21"/>
        </w:rPr>
        <w:t xml:space="preserve">Questão 30. </w:t>
      </w:r>
      <w:r>
        <w:rPr>
          <w:sz w:val="21"/>
          <w:szCs w:val="21"/>
        </w:rPr>
        <w:t xml:space="preserve">O nome "Monte Carlo" remete a:</w:t>
      </w:r>
    </w:p>
    <w:p>
      <w:pPr>
        <w:keepNext/>
        <w:keepLines/>
        <w:tabs>
          <w:tab w:val="left" w:pos="500"/>
        </w:tabs>
        <w:spacing w:after="30" w:line="264"/>
        <w:ind w:left="500" w:hanging="300"/>
      </w:pPr>
      <w:r>
        <w:rPr>
          <w:b/>
          <w:bCs/>
          <w:color w:val="6B7280"/>
          <w:sz w:val="20"/>
          <w:szCs w:val="20"/>
        </w:rPr>
        <w:t xml:space="preserve">a)	</w:t>
      </w:r>
      <w:r>
        <w:rPr>
          <w:sz w:val="20"/>
          <w:szCs w:val="20"/>
        </w:rPr>
        <w:t xml:space="preserve">o uso de sorteios aleatórios para resolver problemas, como num cassino.</w:t>
      </w:r>
    </w:p>
    <w:p>
      <w:pPr>
        <w:keepNext/>
        <w:keepLines/>
        <w:tabs>
          <w:tab w:val="left" w:pos="500"/>
        </w:tabs>
        <w:spacing w:after="30" w:line="264"/>
        <w:ind w:left="500" w:hanging="300"/>
      </w:pPr>
      <w:r>
        <w:rPr>
          <w:b/>
          <w:bCs/>
          <w:color w:val="6B7280"/>
          <w:sz w:val="20"/>
          <w:szCs w:val="20"/>
        </w:rPr>
        <w:t xml:space="preserve">b)	</w:t>
      </w:r>
      <w:r>
        <w:rPr>
          <w:sz w:val="20"/>
          <w:szCs w:val="20"/>
        </w:rPr>
        <w:t xml:space="preserve">um jogador famoso.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algoritmo de redes neurais.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linguagem de programação.</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com suas palavras, por que a média dos retornos de muitos episódios estima o valor de um estado.</w:t>
      </w:r>
    </w:p>
    <w:p>
      <w:pPr>
        <w:keepLines/>
        <w:tabs>
          <w:tab w:val="left" w:pos="500"/>
        </w:tabs>
        <w:spacing w:after="80" w:before="120" w:line="288"/>
        <w:ind w:left="500" w:hanging="500"/>
      </w:pPr>
      <w:r>
        <w:rPr>
          <w:b/>
          <w:bCs/>
          <w:color w:val="4F46E5"/>
          <w:sz w:val="21"/>
          <w:szCs w:val="21"/>
        </w:rPr>
        <w:t xml:space="preserve">2.	</w:t>
      </w:r>
      <w:r>
        <w:rPr>
          <w:sz w:val="21"/>
          <w:szCs w:val="21"/>
        </w:rPr>
        <w:t xml:space="preserve">Compare MC e PD quanto ao uso do modelo, ao bootstrapping e aos estados atualizados.</w:t>
      </w:r>
    </w:p>
    <w:p>
      <w:pPr>
        <w:keepLines/>
        <w:tabs>
          <w:tab w:val="left" w:pos="500"/>
        </w:tabs>
        <w:spacing w:after="80" w:before="120" w:line="288"/>
        <w:ind w:left="500" w:hanging="500"/>
      </w:pPr>
      <w:r>
        <w:rPr>
          <w:b/>
          <w:bCs/>
          <w:color w:val="4F46E5"/>
          <w:sz w:val="21"/>
          <w:szCs w:val="21"/>
        </w:rPr>
        <w:t xml:space="preserve">3.	</w:t>
      </w:r>
      <w:r>
        <w:rPr>
          <w:sz w:val="21"/>
          <w:szCs w:val="21"/>
        </w:rPr>
        <w:t xml:space="preserve">Diferencie MC de primeira visita e de toda visita com um exemplo.</w:t>
      </w:r>
    </w:p>
    <w:p>
      <w:pPr>
        <w:keepLines/>
        <w:tabs>
          <w:tab w:val="left" w:pos="500"/>
        </w:tabs>
        <w:spacing w:after="80" w:before="120" w:line="288"/>
        <w:ind w:left="500" w:hanging="500"/>
      </w:pPr>
      <w:r>
        <w:rPr>
          <w:b/>
          <w:bCs/>
          <w:color w:val="4F46E5"/>
          <w:sz w:val="21"/>
          <w:szCs w:val="21"/>
        </w:rPr>
        <w:t xml:space="preserve">4.	</w:t>
      </w:r>
      <w:r>
        <w:rPr>
          <w:sz w:val="21"/>
          <w:szCs w:val="21"/>
        </w:rPr>
        <w:t xml:space="preserve">Calcule os retornos G₁, G₂, G₃ de um episódio com recompensas 0, 2, 4, com γ = 0,5.</w:t>
      </w:r>
    </w:p>
    <w:p>
      <w:pPr>
        <w:keepLines/>
        <w:tabs>
          <w:tab w:val="left" w:pos="500"/>
        </w:tabs>
        <w:spacing w:after="80" w:before="120" w:line="288"/>
        <w:ind w:left="500" w:hanging="500"/>
      </w:pPr>
      <w:r>
        <w:rPr>
          <w:b/>
          <w:bCs/>
          <w:color w:val="4F46E5"/>
          <w:sz w:val="21"/>
          <w:szCs w:val="21"/>
        </w:rPr>
        <w:t xml:space="preserve">5.	</w:t>
      </w:r>
      <w:r>
        <w:rPr>
          <w:sz w:val="21"/>
          <w:szCs w:val="21"/>
        </w:rPr>
        <w:t xml:space="preserve">Por que, sem modelo, o controle por MC precisa estimar q em vez de v?</w:t>
      </w:r>
    </w:p>
    <w:p>
      <w:pPr>
        <w:keepLines/>
        <w:tabs>
          <w:tab w:val="left" w:pos="500"/>
        </w:tabs>
        <w:spacing w:after="80" w:before="120" w:line="288"/>
        <w:ind w:left="500" w:hanging="500"/>
      </w:pPr>
      <w:r>
        <w:rPr>
          <w:b/>
          <w:bCs/>
          <w:color w:val="4F46E5"/>
          <w:sz w:val="21"/>
          <w:szCs w:val="21"/>
        </w:rPr>
        <w:t xml:space="preserve">6.	</w:t>
      </w:r>
      <w:r>
        <w:rPr>
          <w:sz w:val="21"/>
          <w:szCs w:val="21"/>
        </w:rPr>
        <w:t xml:space="preserve">Explique o problema do início exploratório e como a política ε-gulosa o contorna.</w:t>
      </w:r>
    </w:p>
    <w:p>
      <w:pPr>
        <w:keepLines/>
        <w:tabs>
          <w:tab w:val="left" w:pos="500"/>
        </w:tabs>
        <w:spacing w:after="80" w:before="120" w:line="288"/>
        <w:ind w:left="500" w:hanging="500"/>
      </w:pPr>
      <w:r>
        <w:rPr>
          <w:b/>
          <w:bCs/>
          <w:color w:val="4F46E5"/>
          <w:sz w:val="21"/>
          <w:szCs w:val="21"/>
        </w:rPr>
        <w:t xml:space="preserve">7.	</w:t>
      </w:r>
      <w:r>
        <w:rPr>
          <w:sz w:val="21"/>
          <w:szCs w:val="21"/>
        </w:rPr>
        <w:t xml:space="preserve">Qual a diferença entre aprendizado on-policy e off-policy? Dê um exemplo de situação em que o off-policy é útil.</w:t>
      </w:r>
    </w:p>
    <w:p>
      <w:pPr>
        <w:keepLines/>
        <w:tabs>
          <w:tab w:val="left" w:pos="500"/>
        </w:tabs>
        <w:spacing w:after="80" w:before="120" w:line="288"/>
        <w:ind w:left="500" w:hanging="500"/>
      </w:pPr>
      <w:r>
        <w:rPr>
          <w:b/>
          <w:bCs/>
          <w:color w:val="4F46E5"/>
          <w:sz w:val="21"/>
          <w:szCs w:val="21"/>
        </w:rPr>
        <w:t xml:space="preserve">8.	</w:t>
      </w:r>
      <w:r>
        <w:rPr>
          <w:sz w:val="21"/>
          <w:szCs w:val="21"/>
        </w:rPr>
        <w:t xml:space="preserve">Explique a amostragem por importância e por que a versão ponderada costuma ser preferida.</w:t>
      </w:r>
    </w:p>
    <w:p>
      <w:pPr>
        <w:keepLines/>
        <w:tabs>
          <w:tab w:val="left" w:pos="500"/>
        </w:tabs>
        <w:spacing w:after="80" w:before="120" w:line="288"/>
        <w:ind w:left="500" w:hanging="500"/>
      </w:pPr>
      <w:r>
        <w:rPr>
          <w:b/>
          <w:bCs/>
          <w:color w:val="4F46E5"/>
          <w:sz w:val="21"/>
          <w:szCs w:val="21"/>
        </w:rPr>
        <w:t xml:space="preserve">9.	</w:t>
      </w:r>
      <w:r>
        <w:rPr>
          <w:sz w:val="21"/>
          <w:szCs w:val="21"/>
        </w:rPr>
        <w:t xml:space="preserve">No exemplo de amostragem por importância do capítulo, por que só cerca de um terço dos episódios é útil?</w:t>
      </w:r>
    </w:p>
    <w:p>
      <w:pPr>
        <w:keepLines/>
        <w:tabs>
          <w:tab w:val="left" w:pos="500"/>
        </w:tabs>
        <w:spacing w:after="80" w:before="120" w:line="288"/>
        <w:ind w:left="500" w:hanging="500"/>
      </w:pPr>
      <w:r>
        <w:rPr>
          <w:b/>
          <w:bCs/>
          <w:color w:val="4F46E5"/>
          <w:sz w:val="21"/>
          <w:szCs w:val="21"/>
        </w:rPr>
        <w:t xml:space="preserve">10.	</w:t>
      </w:r>
      <w:r>
        <w:rPr>
          <w:sz w:val="21"/>
          <w:szCs w:val="21"/>
        </w:rPr>
        <w:t xml:space="preserve">Descreva três limitações dos métodos MC.</w:t>
      </w:r>
    </w:p>
    <w:p>
      <w:pPr>
        <w:keepLines/>
        <w:tabs>
          <w:tab w:val="left" w:pos="500"/>
        </w:tabs>
        <w:spacing w:after="80" w:before="120" w:line="288"/>
        <w:ind w:left="500" w:hanging="500"/>
      </w:pPr>
      <w:r>
        <w:rPr>
          <w:b/>
          <w:bCs/>
          <w:color w:val="4F46E5"/>
          <w:sz w:val="21"/>
          <w:szCs w:val="21"/>
        </w:rPr>
        <w:t xml:space="preserve">11.	</w:t>
      </w:r>
      <w:r>
        <w:rPr>
          <w:sz w:val="21"/>
          <w:szCs w:val="21"/>
        </w:rPr>
        <w:t xml:space="preserve">Por que a política ε-gulosa treinada é um pouco pior que a ótima, e como avaliamos a política final?</w:t>
      </w:r>
    </w:p>
    <w:p>
      <w:pPr>
        <w:keepLines/>
        <w:tabs>
          <w:tab w:val="left" w:pos="500"/>
        </w:tabs>
        <w:spacing w:after="80" w:before="120" w:line="288"/>
        <w:ind w:left="500" w:hanging="500"/>
      </w:pPr>
      <w:r>
        <w:rPr>
          <w:b/>
          <w:bCs/>
          <w:color w:val="4F46E5"/>
          <w:sz w:val="21"/>
          <w:szCs w:val="21"/>
        </w:rPr>
        <w:t xml:space="preserve">12.	</w:t>
      </w:r>
      <w:r>
        <w:rPr>
          <w:sz w:val="21"/>
          <w:szCs w:val="21"/>
        </w:rPr>
        <w:t xml:space="preserve">Descreva como o agente de Blackjack aprende a "estratégia básica" sem conhecê-la.</w:t>
      </w:r>
    </w:p>
    <w:p>
      <w:pPr>
        <w:keepLines/>
        <w:tabs>
          <w:tab w:val="left" w:pos="500"/>
        </w:tabs>
        <w:spacing w:after="80" w:before="120" w:line="288"/>
        <w:ind w:left="500" w:hanging="500"/>
      </w:pPr>
      <w:r>
        <w:rPr>
          <w:b/>
          <w:bCs/>
          <w:color w:val="4F46E5"/>
          <w:sz w:val="21"/>
          <w:szCs w:val="21"/>
        </w:rPr>
        <w:t xml:space="preserve">13.	</w:t>
      </w:r>
      <w:r>
        <w:rPr>
          <w:sz w:val="21"/>
          <w:szCs w:val="21"/>
        </w:rPr>
        <w:t xml:space="preserve">Mostre que a média incremental com passo 1/N equivale à média aritmética dos retornos.</w:t>
      </w:r>
    </w:p>
    <w:p>
      <w:pPr>
        <w:keepLines/>
        <w:tabs>
          <w:tab w:val="left" w:pos="500"/>
        </w:tabs>
        <w:spacing w:after="80" w:before="120" w:line="288"/>
        <w:ind w:left="500" w:hanging="500"/>
      </w:pPr>
      <w:r>
        <w:rPr>
          <w:b/>
          <w:bCs/>
          <w:color w:val="4F46E5"/>
          <w:sz w:val="21"/>
          <w:szCs w:val="21"/>
        </w:rPr>
        <w:t xml:space="preserve">14.	</w:t>
      </w:r>
      <w:r>
        <w:rPr>
          <w:sz w:val="21"/>
          <w:szCs w:val="21"/>
        </w:rPr>
        <w:t xml:space="preserve">Quando o passo constante α é preferível ao passo 1/N em MC? Dê um exemplo.</w:t>
      </w:r>
    </w:p>
    <w:p>
      <w:pPr>
        <w:keepLines/>
        <w:tabs>
          <w:tab w:val="left" w:pos="500"/>
        </w:tabs>
        <w:spacing w:after="80" w:before="120" w:line="288"/>
        <w:ind w:left="500" w:hanging="500"/>
      </w:pPr>
      <w:r>
        <w:rPr>
          <w:b/>
          <w:bCs/>
          <w:color w:val="4F46E5"/>
          <w:sz w:val="21"/>
          <w:szCs w:val="21"/>
        </w:rPr>
        <w:t xml:space="preserve">15.	</w:t>
      </w:r>
      <w:r>
        <w:rPr>
          <w:sz w:val="21"/>
          <w:szCs w:val="21"/>
        </w:rPr>
        <w:t xml:space="preserve">Interprete a Figura de valores do Blackjack: por que somas 20 e 21 têm valores altos na política "parar em 20"?</w:t>
      </w:r>
    </w:p>
    <w:p>
      <w:pPr>
        <w:keepLines/>
        <w:tabs>
          <w:tab w:val="left" w:pos="500"/>
        </w:tabs>
        <w:spacing w:after="80" w:before="120" w:line="288"/>
        <w:ind w:left="500" w:hanging="500"/>
      </w:pPr>
      <w:r>
        <w:rPr>
          <w:b/>
          <w:bCs/>
          <w:color w:val="4F46E5"/>
          <w:sz w:val="21"/>
          <w:szCs w:val="21"/>
        </w:rPr>
        <w:t xml:space="preserve">16.	</w:t>
      </w:r>
      <w:r>
        <w:rPr>
          <w:sz w:val="21"/>
          <w:szCs w:val="21"/>
        </w:rPr>
        <w:t xml:space="preserve">Descreva como interpretar a política aprendida por meio de uma árvore de decisão e quais as limitações dessa interpretação.</w:t>
      </w:r>
    </w:p>
    <w:p>
      <w:pPr>
        <w:keepLines/>
        <w:tabs>
          <w:tab w:val="left" w:pos="500"/>
        </w:tabs>
        <w:spacing w:after="80" w:before="120" w:line="288"/>
        <w:ind w:left="500" w:hanging="500"/>
      </w:pPr>
      <w:r>
        <w:rPr>
          <w:b/>
          <w:bCs/>
          <w:color w:val="4F46E5"/>
          <w:sz w:val="21"/>
          <w:szCs w:val="21"/>
        </w:rPr>
        <w:t xml:space="preserve">17.	</w:t>
      </w:r>
      <w:r>
        <w:rPr>
          <w:sz w:val="21"/>
          <w:szCs w:val="21"/>
        </w:rPr>
        <w:t xml:space="preserve">Por que o erro de uma estimativa MC cai aproximadamente com 1/√n, e o que isso implica para o número de episódios?</w:t>
      </w:r>
    </w:p>
    <w:p>
      <w:pPr>
        <w:keepLines/>
        <w:tabs>
          <w:tab w:val="left" w:pos="500"/>
        </w:tabs>
        <w:spacing w:after="80" w:before="120" w:line="288"/>
        <w:ind w:left="500" w:hanging="500"/>
      </w:pPr>
      <w:r>
        <w:rPr>
          <w:b/>
          <w:bCs/>
          <w:color w:val="4F46E5"/>
          <w:sz w:val="21"/>
          <w:szCs w:val="21"/>
        </w:rPr>
        <w:t xml:space="preserve">18.	</w:t>
      </w:r>
      <w:r>
        <w:rPr>
          <w:sz w:val="21"/>
          <w:szCs w:val="21"/>
        </w:rPr>
        <w:t xml:space="preserve">Dê um exemplo, fora de jogos, de tarefa episódica em que o MC seria adequado, definindo estados, ações e recompensa.</w:t>
      </w:r>
    </w:p>
    <w:p>
      <w:pPr>
        <w:keepLines/>
        <w:tabs>
          <w:tab w:val="left" w:pos="500"/>
        </w:tabs>
        <w:spacing w:after="80" w:before="120" w:line="288"/>
        <w:ind w:left="500" w:hanging="500"/>
      </w:pPr>
      <w:r>
        <w:rPr>
          <w:b/>
          <w:bCs/>
          <w:color w:val="4F46E5"/>
          <w:sz w:val="21"/>
          <w:szCs w:val="21"/>
        </w:rPr>
        <w:t xml:space="preserve">19.	</w:t>
      </w:r>
      <w:r>
        <w:rPr>
          <w:sz w:val="21"/>
          <w:szCs w:val="21"/>
        </w:rPr>
        <w:t xml:space="preserve">Discuta por que simular trajetórias de uma cadeia de Markov pode ser útil mesmo quando existe a solução analítica.</w:t>
      </w:r>
    </w:p>
    <w:p>
      <w:pPr>
        <w:keepLines/>
        <w:tabs>
          <w:tab w:val="left" w:pos="500"/>
        </w:tabs>
        <w:spacing w:after="80" w:before="120" w:line="288"/>
        <w:ind w:left="500" w:hanging="500"/>
      </w:pPr>
      <w:r>
        <w:rPr>
          <w:b/>
          <w:bCs/>
          <w:color w:val="4F46E5"/>
          <w:sz w:val="21"/>
          <w:szCs w:val="21"/>
        </w:rPr>
        <w:t xml:space="preserve">20.	</w:t>
      </w:r>
      <w:r>
        <w:rPr>
          <w:sz w:val="21"/>
          <w:szCs w:val="21"/>
        </w:rPr>
        <w:t xml:space="preserve">Por que o MC pode ser vantajoso sobre a PD quando o espaço de estados é enorme, mas poucas regiões são relevantes?</w:t>
      </w:r>
    </w:p>
    <w:p>
      <w:pPr>
        <w:sectPr>
          <w:headerReference w:type="default" r:id="rId19"/>
          <w:footerReference w:type="default" r:id="rId20"/>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6" descr="Faixa decorativa do capítulo 6"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6 — Diferença Temporal: SARSA e Q-learning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a ideia do aprendizado por diferença temporal e do erro TD.</w:t>
            </w:r>
          </w:p>
          <w:p>
            <w:pPr>
              <w:pStyle w:val="ListParagraph"/>
              <w:numPr>
                <w:ilvl w:val="0"/>
                <w:numId w:val="2"/>
              </w:numPr>
              <w:spacing w:after="50" w:line="276"/>
            </w:pPr>
            <w:r>
              <w:rPr>
                <w:sz w:val="20"/>
                <w:szCs w:val="20"/>
              </w:rPr>
              <w:t xml:space="preserve">Comparar TD, Monte Carlo e programação dinâmica.</w:t>
            </w:r>
          </w:p>
          <w:p>
            <w:pPr>
              <w:pStyle w:val="ListParagraph"/>
              <w:numPr>
                <w:ilvl w:val="0"/>
                <w:numId w:val="2"/>
              </w:numPr>
              <w:spacing w:after="50" w:line="276"/>
            </w:pPr>
            <w:r>
              <w:rPr>
                <w:sz w:val="20"/>
                <w:szCs w:val="20"/>
              </w:rPr>
              <w:t xml:space="preserve">Implementar TD(0), SARSA, Q-learning e Expected SARSA.</w:t>
            </w:r>
          </w:p>
          <w:p>
            <w:pPr>
              <w:pStyle w:val="ListParagraph"/>
              <w:numPr>
                <w:ilvl w:val="0"/>
                <w:numId w:val="2"/>
              </w:numPr>
              <w:spacing w:after="50" w:line="276"/>
            </w:pPr>
            <w:r>
              <w:rPr>
                <w:sz w:val="20"/>
                <w:szCs w:val="20"/>
              </w:rPr>
              <w:t xml:space="preserve">Diferenciar métodos on-policy e off-policy pelo exemplo do penhasco.</w:t>
            </w:r>
          </w:p>
          <w:p>
            <w:pPr>
              <w:pStyle w:val="ListParagraph"/>
              <w:numPr>
                <w:ilvl w:val="0"/>
                <w:numId w:val="2"/>
              </w:numPr>
              <w:spacing w:after="50" w:line="276"/>
            </w:pPr>
            <w:r>
              <w:rPr>
                <w:sz w:val="20"/>
                <w:szCs w:val="20"/>
              </w:rPr>
              <w:t xml:space="preserve">Explicar o viés de maximização e o Double Q-learning.</w:t>
            </w:r>
          </w:p>
          <w:p>
            <w:pPr>
              <w:pStyle w:val="ListParagraph"/>
              <w:numPr>
                <w:ilvl w:val="0"/>
                <w:numId w:val="2"/>
              </w:numPr>
              <w:spacing w:after="50" w:line="276"/>
            </w:pPr>
            <w:r>
              <w:rPr>
                <w:sz w:val="20"/>
                <w:szCs w:val="20"/>
              </w:rPr>
              <w:t xml:space="preserve">Descrever n-step TD e o papel dos traços de elegibilidade.</w:t>
            </w:r>
          </w:p>
          <w:p>
            <w:pPr>
              <w:pStyle w:val="ListParagraph"/>
              <w:numPr>
                <w:ilvl w:val="0"/>
                <w:numId w:val="2"/>
              </w:numPr>
              <w:spacing w:after="50" w:line="276"/>
            </w:pPr>
            <w:r>
              <w:rPr>
                <w:sz w:val="20"/>
                <w:szCs w:val="20"/>
              </w:rPr>
              <w:t xml:space="preserve">Resolver Taxi e CartPole com Q-learning tabular e hiperparâmetros testados.</w:t>
            </w:r>
          </w:p>
        </w:tc>
      </w:tr>
    </w:tbl>
    <w:p>
      <w:pPr>
        <w:spacing w:after="200" w:line="120"/>
      </w:pPr>
    </w:p>
    <w:p>
      <w:pPr>
        <w:pStyle w:val="Heading3"/>
        <w:keepNext/>
      </w:pPr>
      <w:r>
        <w:t xml:space="preserve">6.1 Aprender a cada passo</w:t>
      </w:r>
    </w:p>
    <w:p>
      <w:pPr>
        <w:spacing w:after="120" w:line="300"/>
        <w:jc w:val="left"/>
      </w:pPr>
      <w:r>
        <w:rPr>
          <w:sz w:val="21"/>
          <w:szCs w:val="21"/>
        </w:rPr>
        <w:t xml:space="preserve">Você está voltando para casa e prevê: "levo 30 minutos". Ao pegar a avenida, você vê o trânsito parado e corrige: "agora serão 40". Você </w:t>
      </w:r>
      <w:r>
        <w:rPr>
          <w:b/>
          <w:bCs/>
          <w:sz w:val="21"/>
          <w:szCs w:val="21"/>
        </w:rPr>
        <w:t xml:space="preserve">não esperou chegar em casa</w:t>
      </w:r>
      <w:r>
        <w:rPr>
          <w:sz w:val="21"/>
          <w:szCs w:val="21"/>
        </w:rPr>
        <w:t xml:space="preserve"> para ajustar a previsão. Cada novo fato melhorou a estimativa anterior.</w:t>
      </w:r>
    </w:p>
    <w:p>
      <w:pPr>
        <w:spacing w:after="120" w:line="300"/>
        <w:jc w:val="left"/>
      </w:pPr>
      <w:r>
        <w:rPr>
          <w:sz w:val="21"/>
          <w:szCs w:val="21"/>
        </w:rPr>
        <w:t xml:space="preserve">Essa é a essência da </w:t>
      </w:r>
      <w:r>
        <w:rPr>
          <w:b/>
          <w:bCs/>
          <w:sz w:val="21"/>
          <w:szCs w:val="21"/>
        </w:rPr>
        <w:t xml:space="preserve">aprendizagem por diferença temporal</w:t>
      </w:r>
      <w:r>
        <w:rPr>
          <w:sz w:val="21"/>
          <w:szCs w:val="21"/>
        </w:rPr>
        <w:t xml:space="preserve"> (</w:t>
      </w:r>
      <w:r>
        <w:rPr>
          <w:i/>
          <w:iCs/>
          <w:sz w:val="21"/>
          <w:szCs w:val="21"/>
        </w:rPr>
        <w:t xml:space="preserve">temporal-difference learning</w:t>
      </w:r>
      <w:r>
        <w:rPr>
          <w:sz w:val="21"/>
          <w:szCs w:val="21"/>
        </w:rPr>
        <w:t xml:space="preserve">, TD). Segundo Sutton e Barto (2018), ela é a ideia mais original e central do AR: combina</w:t>
      </w:r>
    </w:p>
    <w:p>
      <w:pPr>
        <w:pStyle w:val="ListParagraph"/>
        <w:numPr>
          <w:ilvl w:val="0"/>
          <w:numId w:val="2"/>
        </w:numPr>
        <w:spacing w:after="70" w:line="288"/>
      </w:pPr>
      <w:r>
        <w:rPr>
          <w:sz w:val="21"/>
          <w:szCs w:val="21"/>
        </w:rPr>
        <w:t xml:space="preserve">de </w:t>
      </w:r>
      <w:r>
        <w:rPr>
          <w:b/>
          <w:bCs/>
          <w:sz w:val="21"/>
          <w:szCs w:val="21"/>
        </w:rPr>
        <w:t xml:space="preserve">Monte Carlo</w:t>
      </w:r>
      <w:r>
        <w:rPr>
          <w:sz w:val="21"/>
          <w:szCs w:val="21"/>
        </w:rPr>
        <w:t xml:space="preserve">, a capacidade de aprender </w:t>
      </w:r>
      <w:r>
        <w:rPr>
          <w:b/>
          <w:bCs/>
          <w:sz w:val="21"/>
          <w:szCs w:val="21"/>
        </w:rPr>
        <w:t xml:space="preserve">da experiência, sem modelo</w:t>
      </w:r>
      <w:r>
        <w:rPr>
          <w:sz w:val="21"/>
          <w:szCs w:val="21"/>
        </w:rPr>
        <w:t xml:space="preserve">;</w:t>
      </w:r>
    </w:p>
    <w:p>
      <w:pPr>
        <w:pStyle w:val="ListParagraph"/>
        <w:numPr>
          <w:ilvl w:val="0"/>
          <w:numId w:val="2"/>
        </w:numPr>
        <w:spacing w:after="70" w:line="288"/>
      </w:pPr>
      <w:r>
        <w:rPr>
          <w:sz w:val="21"/>
          <w:szCs w:val="21"/>
        </w:rPr>
        <w:t xml:space="preserve">da </w:t>
      </w:r>
      <w:r>
        <w:rPr>
          <w:b/>
          <w:bCs/>
          <w:sz w:val="21"/>
          <w:szCs w:val="21"/>
        </w:rPr>
        <w:t xml:space="preserve">programação dinâmica</w:t>
      </w:r>
      <w:r>
        <w:rPr>
          <w:sz w:val="21"/>
          <w:szCs w:val="21"/>
        </w:rPr>
        <w:t xml:space="preserve">, o </w:t>
      </w:r>
      <w:r>
        <w:rPr>
          <w:b/>
          <w:bCs/>
          <w:sz w:val="21"/>
          <w:szCs w:val="21"/>
        </w:rPr>
        <w:t xml:space="preserve">bootstrapping</w:t>
      </w:r>
      <w:r>
        <w:rPr>
          <w:sz w:val="21"/>
          <w:szCs w:val="21"/>
        </w:rPr>
        <w:t xml:space="preserve">: atualizar uma estimativa usando outra estimativa, sem esperar o fim do episódio.</w:t>
      </w:r>
    </w:p>
    <w:p>
      <w:pPr>
        <w:spacing w:after="60" w:line="120"/>
      </w:pPr>
    </w:p>
    <w:p>
      <w:pPr>
        <w:keepNext/>
        <w:spacing w:after="60" w:before="120"/>
        <w:jc w:val="center"/>
      </w:pPr>
      <w:r>
        <w:drawing>
          <wp:inline distT="0" distB="0" distL="0" distR="0">
            <wp:extent cx="5715000" cy="2809875"/>
            <wp:effectExtent t="0" r="0" b="0" l="0"/>
            <wp:docPr id="1" name="f6_dirigindo" descr="Figura 6.1 — Num trajeto de volta para casa, o TD corrige a previsão a cada trecho, enquanto o MC só aprende na chegada." title="f6_dirigi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715000" cy="2809875"/>
                    </a:xfrm>
                    <a:prstGeom prst="rect">
                      <a:avLst/>
                    </a:prstGeom>
                  </pic:spPr>
                </pic:pic>
              </a:graphicData>
            </a:graphic>
          </wp:inline>
        </w:drawing>
      </w:r>
    </w:p>
    <w:p>
      <w:pPr>
        <w:spacing w:after="200"/>
        <w:jc w:val="center"/>
      </w:pPr>
      <w:r>
        <w:rPr>
          <w:i/>
          <w:iCs/>
          <w:color w:val="6B7280"/>
          <w:sz w:val="17"/>
          <w:szCs w:val="17"/>
        </w:rPr>
        <w:t xml:space="preserve">Figura 6.1 — Num trajeto de volta para casa, o TD corrige a previsão a cada trecho, enquanto o MC só aprende na chegada.</w:t>
      </w:r>
    </w:p>
    <w:p>
      <w:pPr>
        <w:pStyle w:val="Heading3"/>
        <w:keepNext/>
      </w:pPr>
      <w:r>
        <w:t xml:space="preserve">6.2 A predição TD(0)</w:t>
      </w:r>
    </w:p>
    <w:p>
      <w:pPr>
        <w:spacing w:after="120" w:line="300"/>
        <w:jc w:val="left"/>
      </w:pPr>
      <w:r>
        <w:rPr>
          <w:sz w:val="21"/>
          <w:szCs w:val="21"/>
        </w:rPr>
        <w:t xml:space="preserve">Queremos estimar v_π. No MC, o alvo da atualização era o retorno completo </w:t>
      </w:r>
      <w:r>
        <w:rPr>
          <w:sz w:val="21"/>
          <w:szCs w:val="21"/>
        </w:rPr>
        <w:t xml:space="preserve">G</w:t>
      </w:r>
      <w:r>
        <w:rPr>
          <w:sz w:val="21"/>
          <w:szCs w:val="21"/>
          <w:vertAlign w:val="subscript"/>
        </w:rPr>
        <w:t xml:space="preserve">t</w:t>
      </w:r>
      <w:r>
        <w:rPr>
          <w:sz w:val="21"/>
          <w:szCs w:val="21"/>
        </w:rPr>
        <w:t xml:space="preserve">. No TD, o alvo é </w:t>
      </w:r>
      <w:r>
        <w:rPr>
          <w:b/>
          <w:bCs/>
          <w:sz w:val="21"/>
          <w:szCs w:val="21"/>
        </w:rPr>
        <w:t xml:space="preserve">a recompensa imediata mais a estimativa do próximo estado</w:t>
      </w:r>
      <w:r>
        <w:rPr>
          <w:sz w:val="21"/>
          <w:szCs w:val="21"/>
        </w:rPr>
        <w:t xml:space="preserv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V(S</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V(S</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α [ R</w:t>
      </w:r>
      <w:r>
        <w:rPr>
          <w:rFonts w:ascii="Cambria Math" w:cs="Cambria Math" w:eastAsia="Cambria Math" w:hAnsi="Cambria Math"/>
          <w:color w:val="312E81"/>
          <w:sz w:val="23"/>
          <w:szCs w:val="23"/>
          <w:vertAlign w:val="subscript"/>
        </w:rPr>
        <w:t xml:space="preserve">t+1</w:t>
      </w:r>
      <w:r>
        <w:rPr>
          <w:rFonts w:ascii="Cambria Math" w:cs="Cambria Math" w:eastAsia="Cambria Math" w:hAnsi="Cambria Math"/>
          <w:color w:val="312E81"/>
          <w:sz w:val="23"/>
          <w:szCs w:val="23"/>
        </w:rPr>
        <w:t xml:space="preserve"> + γ V(S</w:t>
      </w:r>
      <w:r>
        <w:rPr>
          <w:rFonts w:ascii="Cambria Math" w:cs="Cambria Math" w:eastAsia="Cambria Math" w:hAnsi="Cambria Math"/>
          <w:color w:val="312E81"/>
          <w:sz w:val="23"/>
          <w:szCs w:val="23"/>
          <w:vertAlign w:val="subscript"/>
        </w:rPr>
        <w:t xml:space="preserve">t+1</w:t>
      </w:r>
      <w:r>
        <w:rPr>
          <w:rFonts w:ascii="Cambria Math" w:cs="Cambria Math" w:eastAsia="Cambria Math" w:hAnsi="Cambria Math"/>
          <w:color w:val="312E81"/>
          <w:sz w:val="23"/>
          <w:szCs w:val="23"/>
        </w:rPr>
        <w:t xml:space="preserve">) − V(S</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w:t>
      </w:r>
    </w:p>
    <w:p>
      <w:pPr>
        <w:spacing w:after="120" w:line="300"/>
        <w:jc w:val="left"/>
      </w:pPr>
      <w:r>
        <w:rPr>
          <w:i/>
          <w:iCs/>
          <w:sz w:val="21"/>
          <w:szCs w:val="21"/>
        </w:rPr>
        <w:t xml:space="preserve">Em palavras:</w:t>
      </w:r>
      <w:r>
        <w:rPr>
          <w:sz w:val="21"/>
          <w:szCs w:val="21"/>
        </w:rPr>
        <w:t xml:space="preserve"> "nova estimativa = velha + passo × (alvo − velha)", em que o alvo é </w:t>
      </w:r>
      <w:r>
        <w:rPr>
          <w:b/>
          <w:bCs/>
          <w:sz w:val="21"/>
          <w:szCs w:val="21"/>
        </w:rPr>
        <w:t xml:space="preserve">R + γV(S′)</w:t>
      </w:r>
      <w:r>
        <w:rPr>
          <w:sz w:val="21"/>
          <w:szCs w:val="21"/>
        </w:rPr>
        <w:t xml:space="preserve">. A diferença entre alvo e estimativa velha é o </w:t>
      </w:r>
      <w:r>
        <w:rPr>
          <w:b/>
          <w:bCs/>
          <w:sz w:val="21"/>
          <w:szCs w:val="21"/>
        </w:rPr>
        <w:t xml:space="preserve">erro TD</w:t>
      </w:r>
      <w:r>
        <w:rPr>
          <w:sz w:val="21"/>
          <w:szCs w:val="21"/>
        </w:rPr>
        <w:t xml:space="preserve">, representado por </w:t>
      </w:r>
      <w:r>
        <w:rPr>
          <w:b/>
          <w:bCs/>
          <w:sz w:val="21"/>
          <w:szCs w:val="21"/>
        </w:rPr>
        <w:t xml:space="preserve">δ</w:t>
      </w:r>
      <w:r>
        <w:rPr>
          <w:sz w:val="21"/>
          <w:szCs w:val="21"/>
        </w:rPr>
        <w:t xml:space="preserve"> (delta):</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δ</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R</w:t>
      </w:r>
      <w:r>
        <w:rPr>
          <w:rFonts w:ascii="Cambria Math" w:cs="Cambria Math" w:eastAsia="Cambria Math" w:hAnsi="Cambria Math"/>
          <w:color w:val="312E81"/>
          <w:sz w:val="23"/>
          <w:szCs w:val="23"/>
          <w:vertAlign w:val="subscript"/>
        </w:rPr>
        <w:t xml:space="preserve">t+1</w:t>
      </w:r>
      <w:r>
        <w:rPr>
          <w:rFonts w:ascii="Cambria Math" w:cs="Cambria Math" w:eastAsia="Cambria Math" w:hAnsi="Cambria Math"/>
          <w:color w:val="312E81"/>
          <w:sz w:val="23"/>
          <w:szCs w:val="23"/>
        </w:rPr>
        <w:t xml:space="preserve"> + γ V(S</w:t>
      </w:r>
      <w:r>
        <w:rPr>
          <w:rFonts w:ascii="Cambria Math" w:cs="Cambria Math" w:eastAsia="Cambria Math" w:hAnsi="Cambria Math"/>
          <w:color w:val="312E81"/>
          <w:sz w:val="23"/>
          <w:szCs w:val="23"/>
          <w:vertAlign w:val="subscript"/>
        </w:rPr>
        <w:t xml:space="preserve">t+1</w:t>
      </w:r>
      <w:r>
        <w:rPr>
          <w:rFonts w:ascii="Cambria Math" w:cs="Cambria Math" w:eastAsia="Cambria Math" w:hAnsi="Cambria Math"/>
          <w:color w:val="312E81"/>
          <w:sz w:val="23"/>
          <w:szCs w:val="23"/>
        </w:rPr>
        <w:t xml:space="preserve">) − V(S</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w:t>
      </w:r>
    </w:p>
    <w:p>
      <w:pPr>
        <w:spacing w:after="120" w:line="300"/>
        <w:jc w:val="left"/>
      </w:pPr>
      <w:r>
        <w:rPr>
          <w:sz w:val="21"/>
          <w:szCs w:val="21"/>
        </w:rPr>
        <w:t xml:space="preserve">O erro TD é a "surpresa": se a previsão foi mais otimista ou pessimista do que o que ocorreu no passo seguinte.</w:t>
      </w:r>
    </w:p>
    <w:p>
      <w:pPr>
        <w:keepNext/>
        <w:spacing w:after="60" w:before="120"/>
        <w:jc w:val="center"/>
      </w:pPr>
      <w:r>
        <w:drawing>
          <wp:inline distT="0" distB="0" distL="0" distR="0">
            <wp:extent cx="5715000" cy="2057400"/>
            <wp:effectExtent t="0" r="0" b="0" l="0"/>
            <wp:docPr id="1" name="f6_td_erro" descr="Figura 6.2 — A atualização TD: o alvo mistura uma recompensa real com uma estimativa do próximo estado; o erro corrige a estimativa atual." title="f6_td_er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715000" cy="2057400"/>
                    </a:xfrm>
                    <a:prstGeom prst="rect">
                      <a:avLst/>
                    </a:prstGeom>
                  </pic:spPr>
                </pic:pic>
              </a:graphicData>
            </a:graphic>
          </wp:inline>
        </w:drawing>
      </w:r>
    </w:p>
    <w:p>
      <w:pPr>
        <w:spacing w:after="200"/>
        <w:jc w:val="center"/>
      </w:pPr>
      <w:r>
        <w:rPr>
          <w:i/>
          <w:iCs/>
          <w:color w:val="6B7280"/>
          <w:sz w:val="17"/>
          <w:szCs w:val="17"/>
        </w:rPr>
        <w:t xml:space="preserve">Figura 6.2 — A atualização TD: o alvo mistura uma recompensa real com uma estimativa do próximo estado; o erro corrige a estimativa atual.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Um passo de TD</w:t>
            </w:r>
          </w:p>
          <w:p>
            <w:pPr>
              <w:spacing w:after="80" w:line="280"/>
            </w:pPr>
            <w:r>
              <w:rPr>
                <w:sz w:val="20"/>
                <w:szCs w:val="20"/>
              </w:rPr>
              <w:t xml:space="preserve">Estados A e B, γ = 1, α = 0,5. Tínhamos V(A) = 2 e V(B) = 6. O agente vai de A para B recebendo R = 1.</w:t>
            </w:r>
          </w:p>
          <w:p>
            <w:pPr>
              <w:pStyle w:val="ListParagraph"/>
              <w:numPr>
                <w:ilvl w:val="0"/>
                <w:numId w:val="2"/>
              </w:numPr>
              <w:spacing w:after="60" w:line="276"/>
            </w:pPr>
            <w:r>
              <w:rPr>
                <w:sz w:val="20"/>
                <w:szCs w:val="20"/>
              </w:rPr>
              <w:t xml:space="preserve">Alvo: R + γ V(B) = 1 + 6 = 7.</w:t>
            </w:r>
          </w:p>
          <w:p>
            <w:pPr>
              <w:pStyle w:val="ListParagraph"/>
              <w:numPr>
                <w:ilvl w:val="0"/>
                <w:numId w:val="2"/>
              </w:numPr>
              <w:spacing w:after="60" w:line="276"/>
            </w:pPr>
            <w:r>
              <w:rPr>
                <w:sz w:val="20"/>
                <w:szCs w:val="20"/>
              </w:rPr>
              <w:t xml:space="preserve">Erro TD: δ = 7 − V(A) = 7 − 2 = 5.</w:t>
            </w:r>
          </w:p>
          <w:p>
            <w:pPr>
              <w:pStyle w:val="ListParagraph"/>
              <w:numPr>
                <w:ilvl w:val="0"/>
                <w:numId w:val="2"/>
              </w:numPr>
              <w:spacing w:after="60" w:line="276"/>
            </w:pPr>
            <w:r>
              <w:rPr>
                <w:sz w:val="20"/>
                <w:szCs w:val="20"/>
              </w:rPr>
              <w:t xml:space="preserve">Nova estimativa: V(A) = 2 + 0,5 × 5 = </w:t>
            </w:r>
            <w:r>
              <w:rPr>
                <w:b/>
                <w:bCs/>
                <w:sz w:val="20"/>
                <w:szCs w:val="20"/>
              </w:rPr>
              <w:t xml:space="preserve">4,5</w:t>
            </w:r>
            <w:r>
              <w:rPr>
                <w:sz w:val="20"/>
                <w:szCs w:val="20"/>
              </w:rPr>
              <w:t xml:space="preserve">.</w:t>
            </w:r>
          </w:p>
          <w:p>
            <w:pPr>
              <w:spacing w:after="80" w:line="280"/>
            </w:pPr>
            <w:r>
              <w:rPr>
                <w:sz w:val="20"/>
                <w:szCs w:val="20"/>
              </w:rPr>
              <w:t xml:space="preserve">A estimativa de A subiu porque B é um bom estado e a transição deu recompensa. Tudo isso </w:t>
            </w:r>
            <w:r>
              <w:rPr>
                <w:b/>
                <w:bCs/>
                <w:sz w:val="20"/>
                <w:szCs w:val="20"/>
              </w:rPr>
              <w:t xml:space="preserve">sem esperar o fim do episódio</w:t>
            </w:r>
            <w:r>
              <w:rPr>
                <w:sz w:val="20"/>
                <w:szCs w:val="20"/>
              </w:rPr>
              <w:t xml:space="preserve">.</w:t>
            </w:r>
          </w:p>
        </w:tc>
      </w:tr>
    </w:tbl>
    <w:p>
      <w:pPr>
        <w:spacing w:after="140" w:line="120"/>
      </w:pPr>
    </w:p>
    <w:p>
      <w:pPr>
        <w:pStyle w:val="Heading4"/>
        <w:keepNext/>
      </w:pPr>
      <w:r>
        <w:t xml:space="preserve">6.2.1 Interpretação neurocientífica</w:t>
      </w:r>
    </w:p>
    <w:p>
      <w:pPr>
        <w:spacing w:after="120" w:line="300"/>
        <w:jc w:val="left"/>
      </w:pPr>
      <w:r>
        <w:rPr>
          <w:sz w:val="21"/>
          <w:szCs w:val="21"/>
        </w:rPr>
        <w:t xml:space="preserve">O erro TD tem um paralelo famoso: neurônios dopaminérgicos do cérebro de macacos disparam de modo parecido com o δ, sinalizando "melhor ou pior que o esperado" (SCHULTZ; DAYAN; MONTAGUE, 1997). Isso reforça a ideia de que a TD captura um princípio geral de aprendizagem.</w:t>
      </w:r>
    </w:p>
    <w:p>
      <w:pPr>
        <w:pStyle w:val="Heading4"/>
        <w:keepNext/>
      </w:pPr>
      <w:r>
        <w:t xml:space="preserve">6.2.2 TD, MC e DP lado a lado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96"/>
        <w:gridCol w:w="2445"/>
        <w:gridCol w:w="900"/>
        <w:gridCol w:w="2697"/>
      </w:tblGrid>
      <w:tr>
        <w:trPr>
          <w:cantSplit/>
          <w:tblHeader/>
        </w:trPr>
        <w:tc>
          <w:tcPr>
            <w:tcW w:type="dxa" w:w="359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Aspecto</w:t>
            </w:r>
          </w:p>
        </w:tc>
        <w:tc>
          <w:tcPr>
            <w:tcW w:type="dxa" w:w="244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PD</w:t>
            </w:r>
          </w:p>
        </w:tc>
        <w:tc>
          <w:tcPr>
            <w:tcW w:type="dxa" w:w="90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MC</w:t>
            </w:r>
          </w:p>
        </w:tc>
        <w:tc>
          <w:tcPr>
            <w:tcW w:type="dxa" w:w="269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TD</w:t>
            </w:r>
          </w:p>
        </w:tc>
      </w:tr>
      <w:tr>
        <w:trPr>
          <w:cantSplit/>
          <w:tblHeader w:val="false"/>
        </w:trPr>
        <w:tc>
          <w:tcPr>
            <w:tcW w:type="dxa" w:w="359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Usa o modelo?</w:t>
            </w:r>
          </w:p>
        </w:tc>
        <w:tc>
          <w:tcPr>
            <w:tcW w:type="dxa" w:w="24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w:t>
            </w:r>
          </w:p>
        </w:tc>
        <w:tc>
          <w:tcPr>
            <w:tcW w:type="dxa" w:w="90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Não</w:t>
            </w:r>
          </w:p>
        </w:tc>
        <w:tc>
          <w:tcPr>
            <w:tcW w:type="dxa" w:w="269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Não</w:t>
            </w:r>
          </w:p>
        </w:tc>
      </w:tr>
      <w:tr>
        <w:trPr>
          <w:cantSplit/>
          <w:tblHeader w:val="false"/>
        </w:trPr>
        <w:tc>
          <w:tcPr>
            <w:tcW w:type="dxa" w:w="359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Bootstrapping?</w:t>
            </w:r>
          </w:p>
        </w:tc>
        <w:tc>
          <w:tcPr>
            <w:tcW w:type="dxa" w:w="244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Sim</w:t>
            </w:r>
          </w:p>
        </w:tc>
        <w:tc>
          <w:tcPr>
            <w:tcW w:type="dxa" w:w="90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Não</w:t>
            </w:r>
          </w:p>
        </w:tc>
        <w:tc>
          <w:tcPr>
            <w:tcW w:type="dxa" w:w="269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Sim</w:t>
            </w:r>
          </w:p>
        </w:tc>
      </w:tr>
      <w:tr>
        <w:trPr>
          <w:cantSplit/>
          <w:tblHeader w:val="false"/>
        </w:trPr>
        <w:tc>
          <w:tcPr>
            <w:tcW w:type="dxa" w:w="359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Espera o fim do episódio?</w:t>
            </w:r>
          </w:p>
        </w:tc>
        <w:tc>
          <w:tcPr>
            <w:tcW w:type="dxa" w:w="24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Não</w:t>
            </w:r>
          </w:p>
        </w:tc>
        <w:tc>
          <w:tcPr>
            <w:tcW w:type="dxa" w:w="90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w:t>
            </w:r>
          </w:p>
        </w:tc>
        <w:tc>
          <w:tcPr>
            <w:tcW w:type="dxa" w:w="269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Não</w:t>
            </w:r>
          </w:p>
        </w:tc>
      </w:tr>
      <w:tr>
        <w:trPr>
          <w:cantSplit/>
          <w:tblHeader w:val="false"/>
        </w:trPr>
        <w:tc>
          <w:tcPr>
            <w:tcW w:type="dxa" w:w="359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Variância</w:t>
            </w:r>
          </w:p>
        </w:tc>
        <w:tc>
          <w:tcPr>
            <w:tcW w:type="dxa" w:w="244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Nenhuma (calcula)</w:t>
            </w:r>
          </w:p>
        </w:tc>
        <w:tc>
          <w:tcPr>
            <w:tcW w:type="dxa" w:w="90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Alta</w:t>
            </w:r>
          </w:p>
        </w:tc>
        <w:tc>
          <w:tcPr>
            <w:tcW w:type="dxa" w:w="269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Menor</w:t>
            </w:r>
          </w:p>
        </w:tc>
      </w:tr>
      <w:tr>
        <w:trPr>
          <w:cantSplit/>
          <w:tblHeader w:val="false"/>
        </w:trPr>
        <w:tc>
          <w:tcPr>
            <w:tcW w:type="dxa" w:w="359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Viés</w:t>
            </w:r>
          </w:p>
        </w:tc>
        <w:tc>
          <w:tcPr>
            <w:tcW w:type="dxa" w:w="24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Nenhum</w:t>
            </w:r>
          </w:p>
        </w:tc>
        <w:tc>
          <w:tcPr>
            <w:tcW w:type="dxa" w:w="90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Nenhum</w:t>
            </w:r>
          </w:p>
        </w:tc>
        <w:tc>
          <w:tcPr>
            <w:tcW w:type="dxa" w:w="269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Existe, mas diminui</w:t>
            </w:r>
          </w:p>
        </w:tc>
      </w:tr>
    </w:tbl>
    <w:p>
      <w:pPr>
        <w:spacing w:after="160" w:line="120"/>
      </w:pPr>
    </w:p>
    <w:p>
      <w:pPr>
        <w:spacing w:after="120" w:line="300"/>
        <w:jc w:val="left"/>
      </w:pPr>
      <w:r>
        <w:rPr>
          <w:sz w:val="21"/>
          <w:szCs w:val="21"/>
        </w:rPr>
        <w:t xml:space="preserve">Na prática, </w:t>
      </w:r>
      <w:r>
        <w:rPr>
          <w:b/>
          <w:bCs/>
          <w:sz w:val="21"/>
          <w:szCs w:val="21"/>
        </w:rPr>
        <w:t xml:space="preserve">o TD costuma aprender mais rápido que o MC</w:t>
      </w:r>
      <w:r>
        <w:rPr>
          <w:sz w:val="21"/>
          <w:szCs w:val="21"/>
        </w:rPr>
        <w:t xml:space="preserve">, especialmente em ambientes estocásticos. Veja o exemplo do passeio aleatório.</w:t>
      </w:r>
    </w:p>
    <w:p>
      <w:pPr>
        <w:keepNext/>
        <w:spacing w:after="60" w:before="120"/>
        <w:jc w:val="center"/>
      </w:pPr>
      <w:r>
        <w:drawing>
          <wp:inline distT="0" distB="0" distL="0" distR="0">
            <wp:extent cx="5715000" cy="2152650"/>
            <wp:effectExtent t="0" r="0" b="0" l="0"/>
            <wp:docPr id="1" name="f6_td_vs_mc" descr="Figura 6.3 — Passeio aleatório de 5 estados: o erro do TD(0) cai bem mais rápido que o do MC com passos comparáveis." title="f6_td_vs_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15000" cy="2152650"/>
                    </a:xfrm>
                    <a:prstGeom prst="rect">
                      <a:avLst/>
                    </a:prstGeom>
                  </pic:spPr>
                </pic:pic>
              </a:graphicData>
            </a:graphic>
          </wp:inline>
        </w:drawing>
      </w:r>
    </w:p>
    <w:p>
      <w:pPr>
        <w:spacing w:after="200"/>
        <w:jc w:val="center"/>
      </w:pPr>
      <w:r>
        <w:rPr>
          <w:i/>
          <w:iCs/>
          <w:color w:val="6B7280"/>
          <w:sz w:val="17"/>
          <w:szCs w:val="17"/>
        </w:rPr>
        <w:t xml:space="preserve">Figura 6.3 — Passeio aleatório de 5 estados: o erro do TD(0) cai bem mais rápido que o do MC com passos comparáveis.</w:t>
      </w:r>
    </w:p>
    <w:p>
      <w:pPr>
        <w:pStyle w:val="Heading3"/>
        <w:keepNext/>
      </w:pPr>
      <w:r>
        <w:t xml:space="preserve">6.3 SARSA: controle TD on-policy</w:t>
      </w:r>
    </w:p>
    <w:p>
      <w:pPr>
        <w:spacing w:after="120" w:line="300"/>
        <w:jc w:val="left"/>
      </w:pPr>
      <w:r>
        <w:rPr>
          <w:sz w:val="21"/>
          <w:szCs w:val="21"/>
        </w:rPr>
        <w:t xml:space="preserve">Para controlar, usamos q(s, a). A regra é a mesma, com pares estado-ação:</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Q(S, A) ← Q(S, A) + α [ R + γ Q(S′, A′) − Q(S, A) ]</w:t>
      </w:r>
    </w:p>
    <w:p>
      <w:pPr>
        <w:spacing w:after="120" w:line="300"/>
        <w:jc w:val="left"/>
      </w:pPr>
      <w:r>
        <w:rPr>
          <w:sz w:val="21"/>
          <w:szCs w:val="21"/>
        </w:rPr>
        <w:t xml:space="preserve">O nome </w:t>
      </w:r>
      <w:r>
        <w:rPr>
          <w:b/>
          <w:bCs/>
          <w:sz w:val="21"/>
          <w:szCs w:val="21"/>
        </w:rPr>
        <w:t xml:space="preserve">SARSA</w:t>
      </w:r>
      <w:r>
        <w:rPr>
          <w:sz w:val="21"/>
          <w:szCs w:val="21"/>
        </w:rPr>
        <w:t xml:space="preserve"> vem da sequência de cinco elementos usados: </w:t>
      </w:r>
      <w:r>
        <w:rPr>
          <w:b/>
          <w:bCs/>
          <w:sz w:val="21"/>
          <w:szCs w:val="21"/>
        </w:rPr>
        <w:t xml:space="preserve">S</w:t>
      </w:r>
      <w:r>
        <w:rPr>
          <w:sz w:val="21"/>
          <w:szCs w:val="21"/>
        </w:rPr>
        <w:t xml:space="preserve">, </w:t>
      </w:r>
      <w:r>
        <w:rPr>
          <w:b/>
          <w:bCs/>
          <w:sz w:val="21"/>
          <w:szCs w:val="21"/>
        </w:rPr>
        <w:t xml:space="preserve">A</w:t>
      </w:r>
      <w:r>
        <w:rPr>
          <w:sz w:val="21"/>
          <w:szCs w:val="21"/>
        </w:rPr>
        <w:t xml:space="preserve">, </w:t>
      </w:r>
      <w:r>
        <w:rPr>
          <w:b/>
          <w:bCs/>
          <w:sz w:val="21"/>
          <w:szCs w:val="21"/>
        </w:rPr>
        <w:t xml:space="preserve">R</w:t>
      </w:r>
      <w:r>
        <w:rPr>
          <w:sz w:val="21"/>
          <w:szCs w:val="21"/>
        </w:rPr>
        <w:t xml:space="preserve">, </w:t>
      </w:r>
      <w:r>
        <w:rPr>
          <w:b/>
          <w:bCs/>
          <w:sz w:val="21"/>
          <w:szCs w:val="21"/>
        </w:rPr>
        <w:t xml:space="preserve">S′</w:t>
      </w:r>
      <w:r>
        <w:rPr>
          <w:sz w:val="21"/>
          <w:szCs w:val="21"/>
        </w:rPr>
        <w:t xml:space="preserve">, </w:t>
      </w:r>
      <w:r>
        <w:rPr>
          <w:b/>
          <w:bCs/>
          <w:sz w:val="21"/>
          <w:szCs w:val="21"/>
        </w:rPr>
        <w:t xml:space="preserve">A′</w:t>
      </w:r>
      <w:r>
        <w:rPr>
          <w:sz w:val="21"/>
          <w:szCs w:val="21"/>
        </w:rPr>
        <w:t xml:space="preserve"> (RUMMERY; NIRANJAN, 1994). Note que A′ é </w:t>
      </w:r>
      <w:r>
        <w:rPr>
          <w:b/>
          <w:bCs/>
          <w:sz w:val="21"/>
          <w:szCs w:val="21"/>
        </w:rPr>
        <w:t xml:space="preserve">a ação que o agente de fato vai escolher</w:t>
      </w:r>
      <w:r>
        <w:rPr>
          <w:sz w:val="21"/>
          <w:szCs w:val="21"/>
        </w:rPr>
        <w:t xml:space="preserve"> no próximo estado (por exemplo, por ε-gulosa). Por isso o SARSA é </w:t>
      </w:r>
      <w:r>
        <w:rPr>
          <w:b/>
          <w:bCs/>
          <w:sz w:val="21"/>
          <w:szCs w:val="21"/>
        </w:rPr>
        <w:t xml:space="preserve">on-policy</w:t>
      </w:r>
      <w:r>
        <w:rPr>
          <w:sz w:val="21"/>
          <w:szCs w:val="21"/>
        </w:rPr>
        <w:t xml:space="preserve">: aprende o valor da política que está seguindo, </w:t>
      </w:r>
      <w:r>
        <w:rPr>
          <w:b/>
          <w:bCs/>
          <w:sz w:val="21"/>
          <w:szCs w:val="21"/>
        </w:rPr>
        <w:t xml:space="preserve">incluindo sua exploração</w:t>
      </w:r>
      <w:r>
        <w:rPr>
          <w:sz w:val="21"/>
          <w:szCs w:val="21"/>
        </w:rPr>
        <w:t xml:space="preserve">.</w:t>
      </w:r>
    </w:p>
    <w:p>
      <w:pPr>
        <w:spacing w:after="120" w:line="300"/>
        <w:jc w:val="left"/>
      </w:pPr>
      <w:r>
        <w:rPr>
          <w:sz w:val="21"/>
          <w:szCs w:val="21"/>
        </w:rPr>
        <w:t xml:space="preserve">SARSA converge para a política ótima se todos os pares forem visitados indefinidamente e a política tender à gulosa (SINGH et al., 2000).</w:t>
      </w:r>
    </w:p>
    <w:p>
      <w:pPr>
        <w:pStyle w:val="Heading3"/>
        <w:keepNext/>
      </w:pPr>
      <w:r>
        <w:t xml:space="preserve">6.4 Q-learning: controle TD off-policy</w:t>
      </w:r>
    </w:p>
    <w:p>
      <w:pPr>
        <w:spacing w:after="120" w:line="300"/>
        <w:jc w:val="left"/>
      </w:pPr>
      <w:r>
        <w:rPr>
          <w:sz w:val="21"/>
          <w:szCs w:val="21"/>
        </w:rPr>
        <w:t xml:space="preserve">O </w:t>
      </w:r>
      <w:r>
        <w:rPr>
          <w:b/>
          <w:bCs/>
          <w:sz w:val="21"/>
          <w:szCs w:val="21"/>
        </w:rPr>
        <w:t xml:space="preserve">Q-learning</w:t>
      </w:r>
      <w:r>
        <w:rPr>
          <w:sz w:val="21"/>
          <w:szCs w:val="21"/>
        </w:rPr>
        <w:t xml:space="preserve"> troca A′ pelo </w:t>
      </w:r>
      <w:r>
        <w:rPr>
          <w:b/>
          <w:bCs/>
          <w:sz w:val="21"/>
          <w:szCs w:val="21"/>
        </w:rPr>
        <w:t xml:space="preserve">máximo</w:t>
      </w:r>
      <w:r>
        <w:rPr>
          <w:sz w:val="21"/>
          <w:szCs w:val="21"/>
        </w:rPr>
        <w:t xml:space="preserv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Q(S, A) ← Q(S, A) + α [ R + γ max</w:t>
      </w:r>
      <w:r>
        <w:rPr>
          <w:rFonts w:ascii="Cambria Math" w:cs="Cambria Math" w:eastAsia="Cambria Math" w:hAnsi="Cambria Math"/>
          <w:color w:val="312E81"/>
          <w:sz w:val="23"/>
          <w:szCs w:val="23"/>
          <w:vertAlign w:val="subscript"/>
        </w:rPr>
        <w:t xml:space="preserve">a′</w:t>
      </w:r>
      <w:r>
        <w:rPr>
          <w:rFonts w:ascii="Cambria Math" w:cs="Cambria Math" w:eastAsia="Cambria Math" w:hAnsi="Cambria Math"/>
          <w:color w:val="312E81"/>
          <w:sz w:val="23"/>
          <w:szCs w:val="23"/>
        </w:rPr>
        <w:t xml:space="preserve"> Q(S′, a′) − Q(S, A) ]</w:t>
      </w:r>
    </w:p>
    <w:p>
      <w:pPr>
        <w:spacing w:after="120" w:line="300"/>
        <w:jc w:val="left"/>
      </w:pPr>
      <w:r>
        <w:rPr>
          <w:sz w:val="21"/>
          <w:szCs w:val="21"/>
        </w:rPr>
        <w:t xml:space="preserve">O alvo supõe que, no próximo estado, o agente fará </w:t>
      </w:r>
      <w:r>
        <w:rPr>
          <w:b/>
          <w:bCs/>
          <w:sz w:val="21"/>
          <w:szCs w:val="21"/>
        </w:rPr>
        <w:t xml:space="preserve">a melhor ação</w:t>
      </w:r>
      <w:r>
        <w:rPr>
          <w:sz w:val="21"/>
          <w:szCs w:val="21"/>
        </w:rPr>
        <w:t xml:space="preserve">, mesmo que </w:t>
      </w:r>
      <w:r>
        <w:rPr>
          <w:b/>
          <w:bCs/>
          <w:sz w:val="21"/>
          <w:szCs w:val="21"/>
        </w:rPr>
        <w:t xml:space="preserve">ele não a escolha</w:t>
      </w:r>
      <w:r>
        <w:rPr>
          <w:sz w:val="21"/>
          <w:szCs w:val="21"/>
        </w:rPr>
        <w:t xml:space="preserve"> (por exploração). Por isso o Q-learning é </w:t>
      </w:r>
      <w:r>
        <w:rPr>
          <w:b/>
          <w:bCs/>
          <w:sz w:val="21"/>
          <w:szCs w:val="21"/>
        </w:rPr>
        <w:t xml:space="preserve">off-policy</w:t>
      </w:r>
      <w:r>
        <w:rPr>
          <w:sz w:val="21"/>
          <w:szCs w:val="21"/>
        </w:rPr>
        <w:t xml:space="preserve">: a política que gera os dados (ε-gulosa) difere da política que está sendo aprendida (a gulosa). Ele foi proposto por Watkins (1989) e analisado por Watkins e Dayan (1992), com provas de convergência por Jaakkola, Jordan e Singh (1994) e Tsitsiklis (1994).</w:t>
      </w:r>
    </w:p>
    <w:p>
      <w:pPr>
        <w:keepNext/>
        <w:spacing w:after="60" w:before="120"/>
        <w:jc w:val="center"/>
      </w:pPr>
      <w:r>
        <w:drawing>
          <wp:inline distT="0" distB="0" distL="0" distR="0">
            <wp:extent cx="5715000" cy="1924050"/>
            <wp:effectExtent t="0" r="0" b="0" l="0"/>
            <wp:docPr id="1" name="f6_backups" descr="Figura 6.4 — Três atualizações: SARSA usa a ação escolhida A′; Q-learning usa o máximo; Expected SARSA usa a média ponderada pela política." title="f6_back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15000" cy="1924050"/>
                    </a:xfrm>
                    <a:prstGeom prst="rect">
                      <a:avLst/>
                    </a:prstGeom>
                  </pic:spPr>
                </pic:pic>
              </a:graphicData>
            </a:graphic>
          </wp:inline>
        </w:drawing>
      </w:r>
    </w:p>
    <w:p>
      <w:pPr>
        <w:spacing w:after="200"/>
        <w:jc w:val="center"/>
      </w:pPr>
      <w:r>
        <w:rPr>
          <w:i/>
          <w:iCs/>
          <w:color w:val="6B7280"/>
          <w:sz w:val="17"/>
          <w:szCs w:val="17"/>
        </w:rPr>
        <w:t xml:space="preserve">Figura 6.4 — Três atualizações: SARSA usa a ação escolhida A′; Q-learning usa o máximo; Expected SARSA usa a média ponderada pela política.</w:t>
      </w:r>
    </w:p>
    <w:p>
      <w:pPr>
        <w:pStyle w:val="Heading4"/>
        <w:keepNext/>
      </w:pPr>
      <w:r>
        <w:t xml:space="preserve">6.4.1 Expected SARSA</w:t>
      </w:r>
    </w:p>
    <w:p>
      <w:pPr>
        <w:spacing w:after="120" w:line="300"/>
        <w:jc w:val="left"/>
      </w:pPr>
      <w:r>
        <w:rPr>
          <w:sz w:val="21"/>
          <w:szCs w:val="21"/>
        </w:rPr>
        <w:t xml:space="preserve">O </w:t>
      </w:r>
      <w:r>
        <w:rPr>
          <w:b/>
          <w:bCs/>
          <w:sz w:val="21"/>
          <w:szCs w:val="21"/>
        </w:rPr>
        <w:t xml:space="preserve">Expected SARSA</w:t>
      </w:r>
      <w:r>
        <w:rPr>
          <w:sz w:val="21"/>
          <w:szCs w:val="21"/>
        </w:rPr>
        <w:t xml:space="preserve"> usa a </w:t>
      </w:r>
      <w:r>
        <w:rPr>
          <w:b/>
          <w:bCs/>
          <w:sz w:val="21"/>
          <w:szCs w:val="21"/>
        </w:rPr>
        <w:t xml:space="preserve">média</w:t>
      </w:r>
      <w:r>
        <w:rPr>
          <w:sz w:val="21"/>
          <w:szCs w:val="21"/>
        </w:rPr>
        <w:t xml:space="preserve"> sobre as ações do próximo estado, ponderada pela política, no lugar de A′ ou do máximo (VAN SEIJEN et al., 2009):</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Q(S, A) ← Q(S, A) + α [ R + γ Σ</w:t>
      </w:r>
      <w:r>
        <w:rPr>
          <w:rFonts w:ascii="Cambria Math" w:cs="Cambria Math" w:eastAsia="Cambria Math" w:hAnsi="Cambria Math"/>
          <w:color w:val="312E81"/>
          <w:sz w:val="23"/>
          <w:szCs w:val="23"/>
          <w:vertAlign w:val="subscript"/>
        </w:rPr>
        <w:t xml:space="preserve">a</w:t>
      </w:r>
      <w:r>
        <w:rPr>
          <w:rFonts w:ascii="Cambria Math" w:cs="Cambria Math" w:eastAsia="Cambria Math" w:hAnsi="Cambria Math"/>
          <w:color w:val="312E81"/>
          <w:sz w:val="23"/>
          <w:szCs w:val="23"/>
        </w:rPr>
        <w:t xml:space="preserve">′ π(a′ | S′) Q(S′, a′) − Q(S, A) ]</w:t>
      </w:r>
    </w:p>
    <w:p>
      <w:pPr>
        <w:spacing w:after="120" w:line="300"/>
        <w:jc w:val="left"/>
      </w:pPr>
      <w:r>
        <w:rPr>
          <w:sz w:val="21"/>
          <w:szCs w:val="21"/>
        </w:rPr>
        <w:t xml:space="preserve">Elimina a variância causada pela escolha aleatória de A′ e costuma ter desempenho melhor que o SARSA com o mesmo custo. Se π for gulosa, vira o Q-learning.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DICA  </w:t>
            </w:r>
            <w:r>
              <w:rPr>
                <w:b/>
                <w:bCs/>
                <w:color w:val="10B981"/>
                <w:sz w:val="22"/>
                <w:szCs w:val="22"/>
              </w:rPr>
              <w:t xml:space="preserve">Qual usar?</w:t>
            </w:r>
          </w:p>
          <w:p>
            <w:pPr>
              <w:pStyle w:val="ListParagraph"/>
              <w:numPr>
                <w:ilvl w:val="0"/>
                <w:numId w:val="2"/>
              </w:numPr>
              <w:spacing w:after="60" w:line="276"/>
            </w:pPr>
            <w:r>
              <w:rPr>
                <w:b/>
                <w:bCs/>
                <w:sz w:val="20"/>
                <w:szCs w:val="20"/>
              </w:rPr>
              <w:t xml:space="preserve">Q-learning:</w:t>
            </w:r>
            <w:r>
              <w:rPr>
                <w:sz w:val="20"/>
                <w:szCs w:val="20"/>
              </w:rPr>
              <w:t xml:space="preserve"> padrão em tarefas em que você quer a política ótima e pode errar durante o treino.</w:t>
            </w:r>
          </w:p>
          <w:p>
            <w:pPr>
              <w:pStyle w:val="ListParagraph"/>
              <w:numPr>
                <w:ilvl w:val="0"/>
                <w:numId w:val="2"/>
              </w:numPr>
              <w:spacing w:after="60" w:line="276"/>
            </w:pPr>
            <w:r>
              <w:rPr>
                <w:b/>
                <w:bCs/>
                <w:sz w:val="20"/>
                <w:szCs w:val="20"/>
              </w:rPr>
              <w:t xml:space="preserve">SARSA / Expected SARSA:</w:t>
            </w:r>
            <w:r>
              <w:rPr>
                <w:sz w:val="20"/>
                <w:szCs w:val="20"/>
              </w:rPr>
              <w:t xml:space="preserve"> preferíveis quando os erros </w:t>
            </w:r>
            <w:r>
              <w:rPr>
                <w:b/>
                <w:bCs/>
                <w:sz w:val="20"/>
                <w:szCs w:val="20"/>
              </w:rPr>
              <w:t xml:space="preserve">durante o treino</w:t>
            </w:r>
            <w:r>
              <w:rPr>
                <w:sz w:val="20"/>
                <w:szCs w:val="20"/>
              </w:rPr>
              <w:t xml:space="preserve"> custam caro (ele aprende a evitar situações arriscadas).</w:t>
            </w:r>
          </w:p>
        </w:tc>
      </w:tr>
    </w:tbl>
    <w:p>
      <w:pPr>
        <w:spacing w:after="140" w:line="120"/>
      </w:pPr>
    </w:p>
    <w:p>
      <w:pPr>
        <w:pStyle w:val="Heading3"/>
        <w:keepNext/>
      </w:pPr>
      <w:r>
        <w:t xml:space="preserve">6.5 O caminho do penhasco</w:t>
      </w:r>
    </w:p>
    <w:p>
      <w:pPr>
        <w:spacing w:after="120" w:line="300"/>
        <w:jc w:val="left"/>
      </w:pPr>
      <w:r>
        <w:rPr>
          <w:sz w:val="21"/>
          <w:szCs w:val="21"/>
        </w:rPr>
        <w:t xml:space="preserve">O exemplo clássico que mostra a diferença é o </w:t>
      </w:r>
      <w:r>
        <w:rPr>
          <w:b/>
          <w:bCs/>
          <w:sz w:val="21"/>
          <w:szCs w:val="21"/>
        </w:rPr>
        <w:t xml:space="preserve">CliffWalking</w:t>
      </w:r>
      <w:r>
        <w:rPr>
          <w:sz w:val="21"/>
          <w:szCs w:val="21"/>
        </w:rPr>
        <w:t xml:space="preserve"> (SUTTON; BARTO, 2018). Numa grade 4×12, o agente vai do início (canto inferior esquerdo) à meta (canto inferior direito). A fileira inferior entre eles é um </w:t>
      </w:r>
      <w:r>
        <w:rPr>
          <w:b/>
          <w:bCs/>
          <w:sz w:val="21"/>
          <w:szCs w:val="21"/>
        </w:rPr>
        <w:t xml:space="preserve">penhasco</w:t>
      </w:r>
      <w:r>
        <w:rPr>
          <w:sz w:val="21"/>
          <w:szCs w:val="21"/>
        </w:rPr>
        <w:t xml:space="preserve">: cair dá −100 e volta ao início. Cada passo normal dá −1.</w:t>
      </w:r>
    </w:p>
    <w:p>
      <w:pPr>
        <w:pStyle w:val="ListParagraph"/>
        <w:numPr>
          <w:ilvl w:val="0"/>
          <w:numId w:val="2"/>
        </w:numPr>
        <w:spacing w:after="70" w:line="288"/>
      </w:pPr>
      <w:r>
        <w:rPr>
          <w:sz w:val="21"/>
          <w:szCs w:val="21"/>
        </w:rPr>
        <w:t xml:space="preserve">O caminho </w:t>
      </w:r>
      <w:r>
        <w:rPr>
          <w:b/>
          <w:bCs/>
          <w:sz w:val="21"/>
          <w:szCs w:val="21"/>
        </w:rPr>
        <w:t xml:space="preserve">ótimo</w:t>
      </w:r>
      <w:r>
        <w:rPr>
          <w:sz w:val="21"/>
          <w:szCs w:val="21"/>
        </w:rPr>
        <w:t xml:space="preserve"> é rente ao penhasco: o mais curto.</w:t>
      </w:r>
    </w:p>
    <w:p>
      <w:pPr>
        <w:pStyle w:val="ListParagraph"/>
        <w:numPr>
          <w:ilvl w:val="0"/>
          <w:numId w:val="2"/>
        </w:numPr>
        <w:spacing w:after="70" w:line="288"/>
      </w:pPr>
      <w:r>
        <w:rPr>
          <w:sz w:val="21"/>
          <w:szCs w:val="21"/>
        </w:rPr>
        <w:t xml:space="preserve">Mas, com </w:t>
      </w:r>
      <w:r>
        <w:rPr>
          <w:b/>
          <w:bCs/>
          <w:sz w:val="21"/>
          <w:szCs w:val="21"/>
        </w:rPr>
        <w:t xml:space="preserve">ε-gulosa</w:t>
      </w:r>
      <w:r>
        <w:rPr>
          <w:sz w:val="21"/>
          <w:szCs w:val="21"/>
        </w:rPr>
        <w:t xml:space="preserve">, uma escorregada aleatória custa −100.</w:t>
      </w:r>
    </w:p>
    <w:p>
      <w:pPr>
        <w:spacing w:after="60" w:line="120"/>
      </w:pPr>
    </w:p>
    <w:p>
      <w:pPr>
        <w:keepNext/>
        <w:spacing w:after="60" w:before="120"/>
        <w:jc w:val="center"/>
      </w:pPr>
      <w:r>
        <w:drawing>
          <wp:inline distT="0" distB="0" distL="0" distR="0">
            <wp:extent cx="5715000" cy="2266950"/>
            <wp:effectExtent t="0" r="0" b="0" l="0"/>
            <wp:docPr id="1" name="f6_cliff" descr="Figura 6.5 — O Q-learning aprende o caminho rente ao penhasco (ótimo, mas arriscado durante o treino); o SARSA, que &quot;sabe&quot; que explora, aprende o caminho seguro e obtém melhor retorno durante o treino." title="f6_cl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15000" cy="2266950"/>
                    </a:xfrm>
                    <a:prstGeom prst="rect">
                      <a:avLst/>
                    </a:prstGeom>
                  </pic:spPr>
                </pic:pic>
              </a:graphicData>
            </a:graphic>
          </wp:inline>
        </w:drawing>
      </w:r>
    </w:p>
    <w:p>
      <w:pPr>
        <w:spacing w:after="200"/>
        <w:jc w:val="center"/>
      </w:pPr>
      <w:r>
        <w:rPr>
          <w:i/>
          <w:iCs/>
          <w:color w:val="6B7280"/>
          <w:sz w:val="17"/>
          <w:szCs w:val="17"/>
        </w:rPr>
        <w:t xml:space="preserve">Figura 6.5 — O Q-learning aprende o caminho rente ao penhasco (ótimo, mas arriscado durante o treino); o SARSA, que "sabe" que explora, aprende o caminho seguro e obtém melhor retorno durante o treino.</w:t>
      </w:r>
    </w:p>
    <w:p>
      <w:pPr>
        <w:spacing w:after="120" w:line="300"/>
        <w:jc w:val="left"/>
      </w:pPr>
      <w:r>
        <w:rPr>
          <w:sz w:val="21"/>
          <w:szCs w:val="21"/>
        </w:rPr>
        <w:t xml:space="preserve">O resultado ilustra a diferença: o </w:t>
      </w:r>
      <w:r>
        <w:rPr>
          <w:b/>
          <w:bCs/>
          <w:sz w:val="21"/>
          <w:szCs w:val="21"/>
        </w:rPr>
        <w:t xml:space="preserve">Q-learning</w:t>
      </w:r>
      <w:r>
        <w:rPr>
          <w:sz w:val="21"/>
          <w:szCs w:val="21"/>
        </w:rPr>
        <w:t xml:space="preserve"> encontra a política ótima, mas </w:t>
      </w:r>
      <w:r>
        <w:rPr>
          <w:b/>
          <w:bCs/>
          <w:sz w:val="21"/>
          <w:szCs w:val="21"/>
        </w:rPr>
        <w:t xml:space="preserve">durante o treino</w:t>
      </w:r>
      <w:r>
        <w:rPr>
          <w:sz w:val="21"/>
          <w:szCs w:val="21"/>
        </w:rPr>
        <w:t xml:space="preserve"> cai no penhasco com frequência. O </w:t>
      </w:r>
      <w:r>
        <w:rPr>
          <w:b/>
          <w:bCs/>
          <w:sz w:val="21"/>
          <w:szCs w:val="21"/>
        </w:rPr>
        <w:t xml:space="preserve">SARSA</w:t>
      </w:r>
      <w:r>
        <w:rPr>
          <w:sz w:val="21"/>
          <w:szCs w:val="21"/>
        </w:rPr>
        <w:t xml:space="preserve"> aprende a política ótima </w:t>
      </w:r>
      <w:r>
        <w:rPr>
          <w:b/>
          <w:bCs/>
          <w:sz w:val="21"/>
          <w:szCs w:val="21"/>
        </w:rPr>
        <w:t xml:space="preserve">para uma agente que explora</w:t>
      </w:r>
      <w:r>
        <w:rPr>
          <w:sz w:val="21"/>
          <w:szCs w:val="21"/>
        </w:rPr>
        <w:t xml:space="preserve">, mais segura. Se ε → 0, ambos chegam ao mesmo caminho.</w:t>
      </w:r>
    </w:p>
    <w:p>
      <w:pPr>
        <w:pStyle w:val="Heading3"/>
        <w:keepNext/>
      </w:pPr>
      <w:r>
        <w:t xml:space="preserve">6.6 O viés de maximização e o Double Q-learning</w:t>
      </w:r>
    </w:p>
    <w:p>
      <w:pPr>
        <w:spacing w:after="120" w:line="300"/>
        <w:jc w:val="left"/>
      </w:pPr>
      <w:r>
        <w:rPr>
          <w:sz w:val="21"/>
          <w:szCs w:val="21"/>
        </w:rPr>
        <w:t xml:space="preserve">O Q-learning usa o </w:t>
      </w:r>
      <w:r>
        <w:rPr>
          <w:b/>
          <w:bCs/>
          <w:sz w:val="21"/>
          <w:szCs w:val="21"/>
        </w:rPr>
        <w:t xml:space="preserve">máximo</w:t>
      </w:r>
      <w:r>
        <w:rPr>
          <w:sz w:val="21"/>
          <w:szCs w:val="21"/>
        </w:rPr>
        <w:t xml:space="preserve"> das estimativas. Mas estimativas são ruidosas: o máximo de números ruidosos tende a ser </w:t>
      </w:r>
      <w:r>
        <w:rPr>
          <w:b/>
          <w:bCs/>
          <w:sz w:val="21"/>
          <w:szCs w:val="21"/>
        </w:rPr>
        <w:t xml:space="preserve">otimista demais</w:t>
      </w:r>
      <w:r>
        <w:rPr>
          <w:sz w:val="21"/>
          <w:szCs w:val="21"/>
        </w:rPr>
        <w:t xml:space="preserve">. Exemplo: se todos os 8 dados de uma sala têm média 3,5, o </w:t>
      </w:r>
      <w:r>
        <w:rPr>
          <w:b/>
          <w:bCs/>
          <w:sz w:val="21"/>
          <w:szCs w:val="21"/>
        </w:rPr>
        <w:t xml:space="preserve">máximo</w:t>
      </w:r>
      <w:r>
        <w:rPr>
          <w:sz w:val="21"/>
          <w:szCs w:val="21"/>
        </w:rPr>
        <w:t xml:space="preserve"> de um lançamento de cada um é, em geral, bem maior que 3,5. Esse é o </w:t>
      </w:r>
      <w:r>
        <w:rPr>
          <w:b/>
          <w:bCs/>
          <w:sz w:val="21"/>
          <w:szCs w:val="21"/>
        </w:rPr>
        <w:t xml:space="preserve">viés de maximização</w:t>
      </w:r>
      <w:r>
        <w:rPr>
          <w:sz w:val="21"/>
          <w:szCs w:val="21"/>
        </w:rPr>
        <w:t xml:space="preserve">.</w:t>
      </w:r>
    </w:p>
    <w:p>
      <w:pPr>
        <w:spacing w:after="120" w:line="300"/>
        <w:jc w:val="left"/>
      </w:pPr>
      <w:r>
        <w:rPr>
          <w:sz w:val="21"/>
          <w:szCs w:val="21"/>
        </w:rPr>
        <w:t xml:space="preserve">O </w:t>
      </w:r>
      <w:r>
        <w:rPr>
          <w:b/>
          <w:bCs/>
          <w:sz w:val="21"/>
          <w:szCs w:val="21"/>
        </w:rPr>
        <w:t xml:space="preserve">Double Q-learning</w:t>
      </w:r>
      <w:r>
        <w:rPr>
          <w:sz w:val="21"/>
          <w:szCs w:val="21"/>
        </w:rPr>
        <w:t xml:space="preserve"> (VAN HASSELT, 2010) usa </w:t>
      </w:r>
      <w:r>
        <w:rPr>
          <w:b/>
          <w:bCs/>
          <w:sz w:val="21"/>
          <w:szCs w:val="21"/>
        </w:rPr>
        <w:t xml:space="preserve">duas tabelas</w:t>
      </w:r>
      <w:r>
        <w:rPr>
          <w:sz w:val="21"/>
          <w:szCs w:val="21"/>
        </w:rPr>
        <w:t xml:space="preserve">, </w:t>
      </w:r>
      <w:r>
        <w:rPr>
          <w:b/>
          <w:bCs/>
          <w:sz w:val="21"/>
          <w:szCs w:val="21"/>
        </w:rPr>
        <w:t xml:space="preserve">Q</w:t>
      </w:r>
      <w:r>
        <w:rPr>
          <w:sz w:val="21"/>
          <w:szCs w:val="21"/>
        </w:rPr>
        <w:t xml:space="preserve">_A e </w:t>
      </w:r>
      <w:r>
        <w:rPr>
          <w:b/>
          <w:bCs/>
          <w:sz w:val="21"/>
          <w:szCs w:val="21"/>
        </w:rPr>
        <w:t xml:space="preserve">Q</w:t>
      </w:r>
      <w:r>
        <w:rPr>
          <w:sz w:val="21"/>
          <w:szCs w:val="21"/>
        </w:rPr>
        <w:t xml:space="preserve">_B. Uma escolhe a melhor ação; a outra avalia o valor dessa ação:</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Q</w:t>
      </w:r>
      <w:r>
        <w:rPr>
          <w:rFonts w:ascii="Cambria Math" w:cs="Cambria Math" w:eastAsia="Cambria Math" w:hAnsi="Cambria Math"/>
          <w:color w:val="312E81"/>
          <w:sz w:val="23"/>
          <w:szCs w:val="23"/>
          <w:vertAlign w:val="subscript"/>
        </w:rPr>
        <w:t xml:space="preserve">A</w:t>
      </w:r>
      <w:r>
        <w:rPr>
          <w:rFonts w:ascii="Cambria Math" w:cs="Cambria Math" w:eastAsia="Cambria Math" w:hAnsi="Cambria Math"/>
          <w:color w:val="312E81"/>
          <w:sz w:val="23"/>
          <w:szCs w:val="23"/>
        </w:rPr>
        <w:t xml:space="preserve">(S, A) ← Q</w:t>
      </w:r>
      <w:r>
        <w:rPr>
          <w:rFonts w:ascii="Cambria Math" w:cs="Cambria Math" w:eastAsia="Cambria Math" w:hAnsi="Cambria Math"/>
          <w:color w:val="312E81"/>
          <w:sz w:val="23"/>
          <w:szCs w:val="23"/>
          <w:vertAlign w:val="subscript"/>
        </w:rPr>
        <w:t xml:space="preserve">A</w:t>
      </w:r>
      <w:r>
        <w:rPr>
          <w:rFonts w:ascii="Cambria Math" w:cs="Cambria Math" w:eastAsia="Cambria Math" w:hAnsi="Cambria Math"/>
          <w:color w:val="312E81"/>
          <w:sz w:val="23"/>
          <w:szCs w:val="23"/>
        </w:rPr>
        <w:t xml:space="preserve">(S, A) + α [ R + γ Q</w:t>
      </w:r>
      <w:r>
        <w:rPr>
          <w:rFonts w:ascii="Cambria Math" w:cs="Cambria Math" w:eastAsia="Cambria Math" w:hAnsi="Cambria Math"/>
          <w:color w:val="312E81"/>
          <w:sz w:val="23"/>
          <w:szCs w:val="23"/>
          <w:vertAlign w:val="subscript"/>
        </w:rPr>
        <w:t xml:space="preserve">B</w:t>
      </w:r>
      <w:r>
        <w:rPr>
          <w:rFonts w:ascii="Cambria Math" w:cs="Cambria Math" w:eastAsia="Cambria Math" w:hAnsi="Cambria Math"/>
          <w:color w:val="312E81"/>
          <w:sz w:val="23"/>
          <w:szCs w:val="23"/>
        </w:rPr>
        <w:t xml:space="preserve">( S′, argmax</w:t>
      </w:r>
      <w:r>
        <w:rPr>
          <w:rFonts w:ascii="Cambria Math" w:cs="Cambria Math" w:eastAsia="Cambria Math" w:hAnsi="Cambria Math"/>
          <w:color w:val="312E81"/>
          <w:sz w:val="23"/>
          <w:szCs w:val="23"/>
          <w:vertAlign w:val="subscript"/>
        </w:rPr>
        <w:t xml:space="preserve">a</w:t>
      </w:r>
      <w:r>
        <w:rPr>
          <w:rFonts w:ascii="Cambria Math" w:cs="Cambria Math" w:eastAsia="Cambria Math" w:hAnsi="Cambria Math"/>
          <w:color w:val="312E81"/>
          <w:sz w:val="23"/>
          <w:szCs w:val="23"/>
        </w:rPr>
        <w:t xml:space="preserve"> Q</w:t>
      </w:r>
      <w:r>
        <w:rPr>
          <w:rFonts w:ascii="Cambria Math" w:cs="Cambria Math" w:eastAsia="Cambria Math" w:hAnsi="Cambria Math"/>
          <w:color w:val="312E81"/>
          <w:sz w:val="23"/>
          <w:szCs w:val="23"/>
          <w:vertAlign w:val="subscript"/>
        </w:rPr>
        <w:t xml:space="preserve">A</w:t>
      </w:r>
      <w:r>
        <w:rPr>
          <w:rFonts w:ascii="Cambria Math" w:cs="Cambria Math" w:eastAsia="Cambria Math" w:hAnsi="Cambria Math"/>
          <w:color w:val="312E81"/>
          <w:sz w:val="23"/>
          <w:szCs w:val="23"/>
        </w:rPr>
        <w:t xml:space="preserve">(S′, a) ) − Q</w:t>
      </w:r>
      <w:r>
        <w:rPr>
          <w:rFonts w:ascii="Cambria Math" w:cs="Cambria Math" w:eastAsia="Cambria Math" w:hAnsi="Cambria Math"/>
          <w:color w:val="312E81"/>
          <w:sz w:val="23"/>
          <w:szCs w:val="23"/>
          <w:vertAlign w:val="subscript"/>
        </w:rPr>
        <w:t xml:space="preserve">A</w:t>
      </w:r>
      <w:r>
        <w:rPr>
          <w:rFonts w:ascii="Cambria Math" w:cs="Cambria Math" w:eastAsia="Cambria Math" w:hAnsi="Cambria Math"/>
          <w:color w:val="312E81"/>
          <w:sz w:val="23"/>
          <w:szCs w:val="23"/>
        </w:rPr>
        <w:t xml:space="preserve">(S, A) ]</w:t>
      </w:r>
    </w:p>
    <w:p>
      <w:pPr>
        <w:spacing w:after="120" w:line="300"/>
        <w:jc w:val="left"/>
      </w:pPr>
      <w:r>
        <w:rPr>
          <w:sz w:val="21"/>
          <w:szCs w:val="21"/>
        </w:rPr>
        <w:t xml:space="preserve">A cada passo, sorteia-se qual tabela atualizar. A separação entre "escolher" e "avaliar" remove o viés. Esta ideia reaparecerá no </w:t>
      </w:r>
      <w:r>
        <w:rPr>
          <w:b/>
          <w:bCs/>
          <w:sz w:val="21"/>
          <w:szCs w:val="21"/>
        </w:rPr>
        <w:t xml:space="preserve">Double DQN</w:t>
      </w:r>
      <w:r>
        <w:rPr>
          <w:sz w:val="21"/>
          <w:szCs w:val="21"/>
        </w:rPr>
        <w:t xml:space="preserve"> (Capítulo 8).</w:t>
      </w:r>
    </w:p>
    <w:p>
      <w:pPr>
        <w:keepNext/>
        <w:spacing w:after="60" w:before="120"/>
        <w:jc w:val="center"/>
      </w:pPr>
      <w:r>
        <w:drawing>
          <wp:inline distT="0" distB="0" distL="0" distR="0">
            <wp:extent cx="5715000" cy="2162175"/>
            <wp:effectExtent t="0" r="0" b="0" l="0"/>
            <wp:docPr id="1" name="f6_vies" descr="Figura 6.6 — Um MDP de teste: ir à esquerda é ruim em média, mas o Q-learning, enganado por máximos otimistas, escolhe &quot;esquerda&quot; muito mais vezes no início que o Double Q-learning." title="f6_v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15000" cy="2162175"/>
                    </a:xfrm>
                    <a:prstGeom prst="rect">
                      <a:avLst/>
                    </a:prstGeom>
                  </pic:spPr>
                </pic:pic>
              </a:graphicData>
            </a:graphic>
          </wp:inline>
        </w:drawing>
      </w:r>
    </w:p>
    <w:p>
      <w:pPr>
        <w:spacing w:after="200"/>
        <w:jc w:val="center"/>
      </w:pPr>
      <w:r>
        <w:rPr>
          <w:i/>
          <w:iCs/>
          <w:color w:val="6B7280"/>
          <w:sz w:val="17"/>
          <w:szCs w:val="17"/>
        </w:rPr>
        <w:t xml:space="preserve">Figura 6.6 — Um MDP de teste: ir à esquerda é ruim em média, mas o Q-learning, enganado por máximos otimistas, escolhe "esquerda" muito mais vezes no início que o Double Q-learning.</w:t>
      </w:r>
    </w:p>
    <w:p>
      <w:pPr>
        <w:pStyle w:val="Heading3"/>
        <w:keepNext/>
      </w:pPr>
      <w:r>
        <w:t xml:space="preserve">6.7 Entre TD e Monte Carlo: n-step e traços de elegibilidade</w:t>
      </w:r>
    </w:p>
    <w:p>
      <w:pPr>
        <w:spacing w:after="120" w:line="300"/>
        <w:jc w:val="left"/>
      </w:pPr>
      <w:r>
        <w:rPr>
          <w:sz w:val="21"/>
          <w:szCs w:val="21"/>
        </w:rPr>
        <w:t xml:space="preserve">TD(0) olha </w:t>
      </w:r>
      <w:r>
        <w:rPr>
          <w:b/>
          <w:bCs/>
          <w:sz w:val="21"/>
          <w:szCs w:val="21"/>
        </w:rPr>
        <w:t xml:space="preserve">1 passo</w:t>
      </w:r>
      <w:r>
        <w:rPr>
          <w:sz w:val="21"/>
          <w:szCs w:val="21"/>
        </w:rPr>
        <w:t xml:space="preserve"> à frente; MC olha </w:t>
      </w:r>
      <w:r>
        <w:rPr>
          <w:b/>
          <w:bCs/>
          <w:sz w:val="21"/>
          <w:szCs w:val="21"/>
        </w:rPr>
        <w:t xml:space="preserve">até o fim</w:t>
      </w:r>
      <w:r>
        <w:rPr>
          <w:sz w:val="21"/>
          <w:szCs w:val="21"/>
        </w:rPr>
        <w:t xml:space="preserve">. Entre eles há um espectro:</w:t>
      </w:r>
    </w:p>
    <w:p>
      <w:pPr>
        <w:pStyle w:val="ListParagraph"/>
        <w:numPr>
          <w:ilvl w:val="0"/>
          <w:numId w:val="2"/>
        </w:numPr>
        <w:spacing w:after="70" w:line="288"/>
      </w:pPr>
      <w:r>
        <w:rPr>
          <w:b/>
          <w:bCs/>
          <w:sz w:val="21"/>
          <w:szCs w:val="21"/>
        </w:rPr>
        <w:t xml:space="preserve">TD de n passos:</w:t>
      </w:r>
      <w:r>
        <w:rPr>
          <w:sz w:val="21"/>
          <w:szCs w:val="21"/>
        </w:rPr>
        <w:t xml:space="preserve"> o alvo usa </w:t>
      </w:r>
      <w:r>
        <w:rPr>
          <w:b/>
          <w:bCs/>
          <w:sz w:val="21"/>
          <w:szCs w:val="21"/>
        </w:rPr>
        <w:t xml:space="preserve">n recompensas reais</w:t>
      </w:r>
      <w:r>
        <w:rPr>
          <w:sz w:val="21"/>
          <w:szCs w:val="21"/>
        </w:rPr>
        <w:t xml:space="preserve"> e depois a estimativa: </w:t>
      </w:r>
      <w:r>
        <w:rPr>
          <w:sz w:val="21"/>
          <w:szCs w:val="21"/>
        </w:rPr>
        <w:t xml:space="preserve">G</w:t>
      </w:r>
      <w:r>
        <w:rPr>
          <w:sz w:val="21"/>
          <w:szCs w:val="21"/>
          <w:vertAlign w:val="subscript"/>
        </w:rPr>
        <w:t xml:space="preserve">t:t+n</w:t>
      </w:r>
      <w:r>
        <w:rPr>
          <w:sz w:val="21"/>
          <w:szCs w:val="21"/>
        </w:rPr>
        <w:t xml:space="preserve"> = </w:t>
      </w:r>
      <w:r>
        <w:rPr>
          <w:sz w:val="21"/>
          <w:szCs w:val="21"/>
        </w:rPr>
        <w:t xml:space="preserve">R</w:t>
      </w:r>
      <w:r>
        <w:rPr>
          <w:sz w:val="21"/>
          <w:szCs w:val="21"/>
          <w:vertAlign w:val="subscript"/>
        </w:rPr>
        <w:t xml:space="preserve">t+1</w:t>
      </w:r>
      <w:r>
        <w:rPr>
          <w:sz w:val="21"/>
          <w:szCs w:val="21"/>
        </w:rPr>
        <w:t xml:space="preserve"> + γ</w:t>
      </w:r>
      <w:r>
        <w:rPr>
          <w:sz w:val="21"/>
          <w:szCs w:val="21"/>
        </w:rPr>
        <w:t xml:space="preserve">R</w:t>
      </w:r>
      <w:r>
        <w:rPr>
          <w:sz w:val="21"/>
          <w:szCs w:val="21"/>
          <w:vertAlign w:val="subscript"/>
        </w:rPr>
        <w:t xml:space="preserve">t+2</w:t>
      </w:r>
      <w:r>
        <w:rPr>
          <w:sz w:val="21"/>
          <w:szCs w:val="21"/>
        </w:rPr>
        <w:t xml:space="preserve"> + … + γ^(n−1) </w:t>
      </w:r>
      <w:r>
        <w:rPr>
          <w:sz w:val="21"/>
          <w:szCs w:val="21"/>
        </w:rPr>
        <w:t xml:space="preserve">R</w:t>
      </w:r>
      <w:r>
        <w:rPr>
          <w:sz w:val="21"/>
          <w:szCs w:val="21"/>
          <w:vertAlign w:val="subscript"/>
        </w:rPr>
        <w:t xml:space="preserve">t+n</w:t>
      </w:r>
      <w:r>
        <w:rPr>
          <w:sz w:val="21"/>
          <w:szCs w:val="21"/>
        </w:rPr>
        <w:t xml:space="preserve"> + γ^n V(</w:t>
      </w:r>
      <w:r>
        <w:rPr>
          <w:sz w:val="21"/>
          <w:szCs w:val="21"/>
        </w:rPr>
        <w:t xml:space="preserve">S</w:t>
      </w:r>
      <w:r>
        <w:rPr>
          <w:sz w:val="21"/>
          <w:szCs w:val="21"/>
          <w:vertAlign w:val="subscript"/>
        </w:rPr>
        <w:t xml:space="preserve">t+n</w:t>
      </w:r>
      <w:r>
        <w:rPr>
          <w:sz w:val="21"/>
          <w:szCs w:val="21"/>
        </w:rPr>
        <w:t xml:space="preserve">).</w:t>
      </w:r>
    </w:p>
    <w:p>
      <w:pPr>
        <w:pStyle w:val="ListParagraph"/>
        <w:numPr>
          <w:ilvl w:val="0"/>
          <w:numId w:val="2"/>
        </w:numPr>
        <w:spacing w:after="70" w:line="288"/>
      </w:pPr>
      <w:r>
        <w:rPr>
          <w:b/>
          <w:bCs/>
          <w:sz w:val="21"/>
          <w:szCs w:val="21"/>
        </w:rPr>
        <w:t xml:space="preserve">TD(λ):</w:t>
      </w:r>
      <w:r>
        <w:rPr>
          <w:sz w:val="21"/>
          <w:szCs w:val="21"/>
        </w:rPr>
        <w:t xml:space="preserve"> média ponderada de todos os n, com peso decaindo por λ (entre 0 e 1). Com λ = 0, é TD(0); com λ = 1, é MC.</w:t>
      </w:r>
    </w:p>
    <w:p>
      <w:pPr>
        <w:spacing w:after="60" w:line="120"/>
      </w:pPr>
    </w:p>
    <w:p>
      <w:pPr>
        <w:keepNext/>
        <w:spacing w:after="60" w:before="120"/>
        <w:jc w:val="center"/>
      </w:pPr>
      <w:r>
        <w:drawing>
          <wp:inline distT="0" distB="0" distL="0" distR="0">
            <wp:extent cx="5715000" cy="2114550"/>
            <wp:effectExtent t="0" r="0" b="0" l="0"/>
            <wp:docPr id="1" name="f6_nstep" descr="Figura 6.7 — O espectro entre TD(0) e Monte Carlo. Mais passos reais reduzem o viés, mas aumentam a variância." title="f6_n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15000" cy="2114550"/>
                    </a:xfrm>
                    <a:prstGeom prst="rect">
                      <a:avLst/>
                    </a:prstGeom>
                  </pic:spPr>
                </pic:pic>
              </a:graphicData>
            </a:graphic>
          </wp:inline>
        </w:drawing>
      </w:r>
    </w:p>
    <w:p>
      <w:pPr>
        <w:spacing w:after="200"/>
        <w:jc w:val="center"/>
      </w:pPr>
      <w:r>
        <w:rPr>
          <w:i/>
          <w:iCs/>
          <w:color w:val="6B7280"/>
          <w:sz w:val="17"/>
          <w:szCs w:val="17"/>
        </w:rPr>
        <w:t xml:space="preserve">Figura 6.7 — O espectro entre TD(0) e Monte Carlo. Mais passos reais reduzem o viés, mas aumentam a variância.</w:t>
      </w:r>
    </w:p>
    <w:p>
      <w:pPr>
        <w:spacing w:after="120" w:line="300"/>
        <w:jc w:val="left"/>
      </w:pPr>
      <w:r>
        <w:rPr>
          <w:sz w:val="21"/>
          <w:szCs w:val="21"/>
        </w:rPr>
        <w:t xml:space="preserve">A forma eficiente de implementar TD(λ) usa </w:t>
      </w:r>
      <w:r>
        <w:rPr>
          <w:b/>
          <w:bCs/>
          <w:sz w:val="21"/>
          <w:szCs w:val="21"/>
        </w:rPr>
        <w:t xml:space="preserve">traços de elegibilidade</w:t>
      </w:r>
      <w:r>
        <w:rPr>
          <w:sz w:val="21"/>
          <w:szCs w:val="21"/>
        </w:rPr>
        <w:t xml:space="preserve">: cada estado visitado guarda um "traço" que decai com o tempo; quando ocorre um erro TD, </w:t>
      </w:r>
      <w:r>
        <w:rPr>
          <w:b/>
          <w:bCs/>
          <w:sz w:val="21"/>
          <w:szCs w:val="21"/>
        </w:rPr>
        <w:t xml:space="preserve">todos os estados com traço positivo</w:t>
      </w:r>
      <w:r>
        <w:rPr>
          <w:sz w:val="21"/>
          <w:szCs w:val="21"/>
        </w:rPr>
        <w:t xml:space="preserve"> são atualizados, proporcionalmente ao traço. É como "distribuir o crédito" entre os passos recentes, atacando o problema da </w:t>
      </w:r>
      <w:r>
        <w:rPr>
          <w:b/>
          <w:bCs/>
          <w:sz w:val="21"/>
          <w:szCs w:val="21"/>
        </w:rPr>
        <w:t xml:space="preserve">atribuição de crédito</w:t>
      </w:r>
      <w:r>
        <w:rPr>
          <w:sz w:val="21"/>
          <w:szCs w:val="21"/>
        </w:rPr>
        <w:t xml:space="preserve"> (SUTTON, 1988; SINGH; SUTTON, 1996). Valores intermediários de λ costumam ser melhores que os extremos.</w:t>
      </w:r>
    </w:p>
    <w:p>
      <w:pPr>
        <w:pStyle w:val="Heading3"/>
        <w:keepNext/>
      </w:pPr>
      <w:r>
        <w:t xml:space="preserve">6.8 Explorando: ε e passos</w:t>
      </w:r>
    </w:p>
    <w:p>
      <w:pPr>
        <w:spacing w:after="120" w:line="300"/>
        <w:jc w:val="left"/>
      </w:pPr>
      <w:r>
        <w:rPr>
          <w:sz w:val="21"/>
          <w:szCs w:val="21"/>
        </w:rPr>
        <w:t xml:space="preserve">Dois ajustes práticos:</w:t>
      </w:r>
    </w:p>
    <w:p>
      <w:pPr>
        <w:pStyle w:val="ListParagraph"/>
        <w:numPr>
          <w:ilvl w:val="0"/>
          <w:numId w:val="2"/>
        </w:numPr>
        <w:spacing w:after="70" w:line="288"/>
      </w:pPr>
      <w:r>
        <w:rPr>
          <w:b/>
          <w:bCs/>
          <w:sz w:val="21"/>
          <w:szCs w:val="21"/>
        </w:rPr>
        <w:t xml:space="preserve">ε decrescente:</w:t>
      </w:r>
      <w:r>
        <w:rPr>
          <w:sz w:val="21"/>
          <w:szCs w:val="21"/>
        </w:rPr>
        <w:t xml:space="preserve"> começar explorando bastante (ε alto) e reduzir. Ex.: de 1,0 a 0,05.</w:t>
      </w:r>
    </w:p>
    <w:p>
      <w:pPr>
        <w:pStyle w:val="ListParagraph"/>
        <w:numPr>
          <w:ilvl w:val="0"/>
          <w:numId w:val="2"/>
        </w:numPr>
        <w:spacing w:after="70" w:line="288"/>
      </w:pPr>
      <w:r>
        <w:rPr>
          <w:b/>
          <w:bCs/>
          <w:sz w:val="21"/>
          <w:szCs w:val="21"/>
        </w:rPr>
        <w:t xml:space="preserve">Passo α:</w:t>
      </w:r>
      <w:r>
        <w:rPr>
          <w:sz w:val="21"/>
          <w:szCs w:val="21"/>
        </w:rPr>
        <w:t xml:space="preserve"> valores entre 0,05 e 0,5 são comuns em problemas tabulares; α decrescente garante convergência teórica.</w:t>
      </w:r>
    </w:p>
    <w:p>
      <w:pPr>
        <w:spacing w:after="60" w:line="120"/>
      </w:pPr>
    </w:p>
    <w:p>
      <w:pPr>
        <w:spacing w:after="120" w:line="300"/>
        <w:jc w:val="left"/>
      </w:pPr>
      <w:r>
        <w:rPr>
          <w:sz w:val="21"/>
          <w:szCs w:val="21"/>
        </w:rPr>
        <w:t xml:space="preserve">A </w:t>
      </w:r>
      <w:r>
        <w:rPr>
          <w:b/>
          <w:bCs/>
          <w:sz w:val="21"/>
          <w:szCs w:val="21"/>
        </w:rPr>
        <w:t xml:space="preserve">escolha dos hiperparâmetros</w:t>
      </w:r>
      <w:r>
        <w:rPr>
          <w:sz w:val="21"/>
          <w:szCs w:val="21"/>
        </w:rPr>
        <w:t xml:space="preserve"> (α, ε, γ) afeta muito o resultado. Por isso vamos testar combinações de modo sistemático, com </w:t>
      </w:r>
      <w:r>
        <w:rPr>
          <w:rFonts w:ascii="Consolas" w:cs="Consolas" w:eastAsia="Consolas" w:hAnsi="Consolas"/>
          <w:color w:val="B91C1C"/>
          <w:sz w:val="19"/>
          <w:szCs w:val="19"/>
          <w:shd w:fill="F3F4F6" w:color="auto" w:val="clear"/>
        </w:rPr>
        <w:t xml:space="preserve">ParameterGrid</w:t>
      </w:r>
      <w:r>
        <w:rPr>
          <w:sz w:val="21"/>
          <w:szCs w:val="21"/>
        </w:rPr>
        <w:t xml:space="preserve"> do scikit-learn, e </w:t>
      </w:r>
      <w:r>
        <w:rPr>
          <w:b/>
          <w:bCs/>
          <w:sz w:val="21"/>
          <w:szCs w:val="21"/>
        </w:rPr>
        <w:t xml:space="preserve">repetir cada configuração com várias sementes</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Boa prática</w:t>
            </w:r>
          </w:p>
          <w:p>
            <w:pPr>
              <w:spacing w:after="80" w:line="280"/>
            </w:pPr>
            <w:r>
              <w:rPr>
                <w:sz w:val="20"/>
                <w:szCs w:val="20"/>
              </w:rPr>
              <w:t xml:space="preserve">Reporte médias e variações sobre </w:t>
            </w:r>
            <w:r>
              <w:rPr>
                <w:b/>
                <w:bCs/>
                <w:sz w:val="20"/>
                <w:szCs w:val="20"/>
              </w:rPr>
              <w:t xml:space="preserve">várias sementes</w:t>
            </w:r>
            <w:r>
              <w:rPr>
                <w:sz w:val="20"/>
                <w:szCs w:val="20"/>
              </w:rPr>
              <w:t xml:space="preserve"> (HENDERSON et al., 2018). Uma execução isolada pode enganar.</w:t>
            </w:r>
          </w:p>
        </w:tc>
      </w:tr>
    </w:tbl>
    <w:p>
      <w:pPr>
        <w:spacing w:after="140" w:line="120"/>
      </w:pPr>
    </w:p>
    <w:p>
      <w:pPr>
        <w:pStyle w:val="Heading3"/>
        <w:keepNext/>
      </w:pPr>
      <w:r>
        <w:t xml:space="preserve">6.9 Mão na massa</w:t>
      </w:r>
    </w:p>
    <w:p>
      <w:pPr>
        <w:pStyle w:val="Heading4"/>
        <w:keepNext/>
      </w:pPr>
      <w:r>
        <w:t xml:space="preserve">6.9.1 TD(0) × MC no passeio aleatório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gymnasium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passeio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alg</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w:t>
            </w:r>
            <w:r>
              <w:rPr>
                <w:rFonts w:ascii="Consolas" w:cs="Consolas" w:eastAsia="Consolas" w:hAnsi="Consolas"/>
                <w:color w:val="B45309"/>
                <w:sz w:val="16"/>
                <w:szCs w:val="16"/>
              </w:rPr>
              <w:t xml:space="preserve">"5 estados (1..5); sai pela esquerda (0) com recompensa 0 ou pela direita (6) com +1."</w:t>
            </w:r>
            <w:r>
              <w:rPr>
                <w:rFonts w:ascii="Consolas" w:cs="Consolas" w:eastAsia="Consolas" w:hAnsi="Consolas"/>
                <w:color w:val="B45309"/>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full</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7</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0.0</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verdade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valores verdadeiros: 1/6, ..., 5/6</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erros</w:t>
            </w:r>
            <w:r>
              <w:rPr>
                <w:rFonts w:ascii="Consolas" w:cs="Consolas" w:eastAsia="Consolas" w:hAnsi="Consolas"/>
                <w:color w:val="1F2937"/>
                <w:sz w:val="16"/>
                <w:szCs w:val="16"/>
              </w:rPr>
              <w:t xml:space="preserve"> =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traj</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ant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choice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traj</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alg</w:t>
            </w:r>
            <w:r>
              <w:rPr>
                <w:rFonts w:ascii="Consolas" w:cs="Consolas" w:eastAsia="Consolas" w:hAnsi="Consolas"/>
                <w:color w:val="1F2937"/>
                <w:sz w:val="16"/>
                <w:szCs w:val="16"/>
              </w:rPr>
              <w:t xml:space="preserve"> == </w:t>
            </w:r>
            <w:r>
              <w:rPr>
                <w:rFonts w:ascii="Consolas" w:cs="Consolas" w:eastAsia="Consolas" w:hAnsi="Consolas"/>
                <w:color w:val="B45309"/>
                <w:sz w:val="16"/>
                <w:szCs w:val="16"/>
              </w:rPr>
              <w:t xml:space="preserve">"td"</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ant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ant</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atualização TD(0) a cada passo</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alg</w:t>
            </w:r>
            <w:r>
              <w:rPr>
                <w:rFonts w:ascii="Consolas" w:cs="Consolas" w:eastAsia="Consolas" w:hAnsi="Consolas"/>
                <w:color w:val="1F2937"/>
                <w:sz w:val="16"/>
                <w:szCs w:val="16"/>
              </w:rPr>
              <w:t xml:space="preserve"> == </w:t>
            </w:r>
            <w:r>
              <w:rPr>
                <w:rFonts w:ascii="Consolas" w:cs="Consolas" w:eastAsia="Consolas" w:hAnsi="Consolas"/>
                <w:color w:val="B45309"/>
                <w:sz w:val="16"/>
                <w:szCs w:val="16"/>
              </w:rPr>
              <w:t xml:space="preserve">"mc"</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traj</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st</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traj</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MC no fim do episódio</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erros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sqrt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verdade</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erros</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alg</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"mc"</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0.02</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"mc"</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0.04</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"td"</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0.05</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"td"</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passeio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alg</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axis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"{alg.upper():2s} α = {alpha:4.2f} | erro RMS após 10 episódios = {E[9]:.3f} | após 100 = {E[-1]:.3f}"</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o TD(0) atinge erros menores que o MC em poucos episódios.</w:t>
      </w:r>
    </w:p>
    <w:p>
      <w:pPr>
        <w:pStyle w:val="Heading4"/>
        <w:keepNext/>
      </w:pPr>
      <w:r>
        <w:t xml:space="preserve">6.9.2 SARSA, Q-learning e Expected SARSA no penhasco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try</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"CliffWalking-v1"</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em versões antigas: "CliffWalking-v0"</w:t>
            </w:r>
          </w:p>
          <w:p>
            <w:pPr>
              <w:spacing w:after="0" w:line="240"/>
            </w:pPr>
            <w:r>
              <w:rPr>
                <w:rFonts w:ascii="Consolas" w:cs="Consolas" w:eastAsia="Consolas" w:hAnsi="Consolas"/>
                <w:b/>
                <w:bCs/>
                <w:color w:val="7C3AED"/>
                <w:sz w:val="16"/>
                <w:szCs w:val="16"/>
              </w:rPr>
              <w:t xml:space="preserve">except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Exception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"CliffWalking-v0"</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eps_gulosa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+ 1e-</w:t>
            </w:r>
            <w:r>
              <w:rPr>
                <w:rFonts w:ascii="Consolas" w:cs="Consolas" w:eastAsia="Consolas" w:hAnsi="Consolas"/>
                <w:color w:val="0369A1"/>
                <w:sz w:val="16"/>
                <w:szCs w:val="16"/>
              </w:rPr>
              <w:t xml:space="preserve">9</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treinar_cliff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alg</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48</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retornos</w:t>
            </w:r>
            <w:r>
              <w:rPr>
                <w:rFonts w:ascii="Consolas" w:cs="Consolas" w:eastAsia="Consolas" w:hAnsi="Consolas"/>
                <w:color w:val="1F2937"/>
                <w:sz w:val="16"/>
                <w:szCs w:val="16"/>
              </w:rPr>
              <w:t xml:space="preserve"> =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(1_000_000)))</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eps_gulosa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s2,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p>
          <w:p>
            <w:pPr>
              <w:spacing w:after="0" w:line="240"/>
            </w:pPr>
            <w:r>
              <w:rPr>
                <w:rFonts w:ascii="Consolas" w:cs="Consolas" w:eastAsia="Consolas" w:hAnsi="Consolas"/>
                <w:color w:val="1F2937"/>
                <w:sz w:val="16"/>
                <w:szCs w:val="16"/>
              </w:rPr>
              <w:t xml:space="preserve">            a2 = </w:t>
            </w:r>
            <w:r>
              <w:rPr>
                <w:rFonts w:ascii="Consolas" w:cs="Consolas" w:eastAsia="Consolas" w:hAnsi="Consolas"/>
                <w:b w:val="false"/>
                <w:bCs w:val="false"/>
                <w:color w:val="1F2937"/>
                <w:sz w:val="16"/>
                <w:szCs w:val="16"/>
              </w:rPr>
              <w:t xml:space="preserve">eps_gulosa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s2,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alg</w:t>
            </w:r>
            <w:r>
              <w:rPr>
                <w:rFonts w:ascii="Consolas" w:cs="Consolas" w:eastAsia="Consolas" w:hAnsi="Consolas"/>
                <w:color w:val="1F2937"/>
                <w:sz w:val="16"/>
                <w:szCs w:val="16"/>
              </w:rPr>
              <w:t xml:space="preserve"> == </w:t>
            </w:r>
            <w:r>
              <w:rPr>
                <w:rFonts w:ascii="Consolas" w:cs="Consolas" w:eastAsia="Consolas" w:hAnsi="Consolas"/>
                <w:color w:val="B45309"/>
                <w:sz w:val="16"/>
                <w:szCs w:val="16"/>
              </w:rPr>
              <w:t xml:space="preserve">"sarsa"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alvo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[s2, a2] *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alg</w:t>
            </w:r>
            <w:r>
              <w:rPr>
                <w:rFonts w:ascii="Consolas" w:cs="Consolas" w:eastAsia="Consolas" w:hAnsi="Consolas"/>
                <w:color w:val="1F2937"/>
                <w:sz w:val="16"/>
                <w:szCs w:val="16"/>
              </w:rPr>
              <w:t xml:space="preserve"> == </w:t>
            </w:r>
            <w:r>
              <w:rPr>
                <w:rFonts w:ascii="Consolas" w:cs="Consolas" w:eastAsia="Consolas" w:hAnsi="Consolas"/>
                <w:color w:val="B45309"/>
                <w:sz w:val="16"/>
                <w:szCs w:val="16"/>
              </w:rPr>
              <w:t xml:space="preserve">"q"</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alvo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[s2].</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Expected SARSA</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full</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[s2])]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eps</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alvo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[s2]) *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alvo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s2, a2</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retornos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retornos</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alg</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"sarsa"</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"q"</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"esarsa"</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treinar_cliff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alg</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"{alg:7s} | retorno médio nos últimos 100 episódios (durante o treino) = {R[:, -100:].mean():7.1f}"</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durante o treino, o </w:t>
      </w:r>
      <w:r>
        <w:rPr>
          <w:b/>
          <w:bCs/>
          <w:sz w:val="21"/>
          <w:szCs w:val="21"/>
        </w:rPr>
        <w:t xml:space="preserve">Q-learning</w:t>
      </w:r>
      <w:r>
        <w:rPr>
          <w:sz w:val="21"/>
          <w:szCs w:val="21"/>
        </w:rPr>
        <w:t xml:space="preserve"> tem retorno pior que o </w:t>
      </w:r>
      <w:r>
        <w:rPr>
          <w:b/>
          <w:bCs/>
          <w:sz w:val="21"/>
          <w:szCs w:val="21"/>
        </w:rPr>
        <w:t xml:space="preserve">SARSA</w:t>
      </w:r>
      <w:r>
        <w:rPr>
          <w:sz w:val="21"/>
          <w:szCs w:val="21"/>
        </w:rPr>
        <w:t xml:space="preserve">, pois caminha rente ao penhasco e cai de vez em quando. O Expected SARSA costuma ficar com o melhor retorno online.</w:t>
      </w:r>
    </w:p>
    <w:p>
      <w:pPr>
        <w:pStyle w:val="Heading4"/>
        <w:keepNext/>
      </w:pPr>
      <w:r>
        <w:t xml:space="preserve">6.9.3 Viés de maximização e Double Q-learning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mdp_vies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duplo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n_b</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8</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w:t>
            </w:r>
            <w:r>
              <w:rPr>
                <w:rFonts w:ascii="Consolas" w:cs="Consolas" w:eastAsia="Consolas" w:hAnsi="Consolas"/>
                <w:color w:val="B45309"/>
                <w:sz w:val="16"/>
                <w:szCs w:val="16"/>
              </w:rPr>
              <w:t xml:space="preserve">"Estado A: 'esquerda' leva a B (r=0); 'direita' encerra (r=0). Em B há n_b ações, r ~ N(-0,1; 1)."</w:t>
            </w:r>
            <w:r>
              <w:rPr>
                <w:rFonts w:ascii="Consolas" w:cs="Consolas" w:eastAsia="Consolas" w:hAnsi="Consolas"/>
                <w:color w:val="B45309"/>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n_b</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n_b</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esq</w:t>
            </w:r>
            <w:r>
              <w:rPr>
                <w:rFonts w:ascii="Consolas" w:cs="Consolas" w:eastAsia="Consolas" w:hAnsi="Consolas"/>
                <w:color w:val="1F2937"/>
                <w:sz w:val="16"/>
                <w:szCs w:val="16"/>
              </w:rPr>
              <w:t xml:space="preserve"> =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escolhe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duplo</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+ 1e-</w:t>
            </w:r>
            <w:r>
              <w:rPr>
                <w:rFonts w:ascii="Consolas" w:cs="Consolas" w:eastAsia="Consolas" w:hAnsi="Consolas"/>
                <w:color w:val="0369A1"/>
                <w:sz w:val="16"/>
                <w:szCs w:val="16"/>
              </w:rPr>
              <w:t xml:space="preserve">9</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escolhe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QA</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duplo</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 &lt; </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QB</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continue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escolhe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n_b</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normal</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duplo</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 &lt; </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QB</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QB</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QB</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QB</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QB</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QB</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esq</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duplo</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mdp_vies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duplo</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axis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nome</w:t>
            </w:r>
            <w:r>
              <w:rPr>
                <w:rFonts w:ascii="Consolas" w:cs="Consolas" w:eastAsia="Consolas" w:hAnsi="Consolas"/>
                <w:color w:val="1F2937"/>
                <w:sz w:val="16"/>
                <w:szCs w:val="16"/>
              </w:rPr>
              <w:t xml:space="preserve"> = </w:t>
            </w:r>
            <w:r>
              <w:rPr>
                <w:rFonts w:ascii="Consolas" w:cs="Consolas" w:eastAsia="Consolas" w:hAnsi="Consolas"/>
                <w:color w:val="B45309"/>
                <w:sz w:val="16"/>
                <w:szCs w:val="16"/>
              </w:rPr>
              <w:t xml:space="preserve">"Double Q-learning"</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duplo</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"Q-learning       "</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"{nome} | % 'esquerda' nos 50 primeiros episódios = {100*L[:50].mean():.0f}% | depois do episódio 100 = {100*L[100:].mean():.0f}%"</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o Q-learning escolhe "esquerda" (a ação ruim!) em mais de 80% dos primeiros episódios, enquanto o Double Q-learning escolhe bem menos. O mínimo teórico é de 5% (exploração).</w:t>
      </w:r>
    </w:p>
    <w:p>
      <w:pPr>
        <w:pStyle w:val="Heading4"/>
        <w:keepNext/>
      </w:pPr>
      <w:r>
        <w:t xml:space="preserve">6.9.4 Taxi: Q-learning com busca de hiperparâmetros</w:t>
      </w:r>
    </w:p>
    <w:p>
      <w:pPr>
        <w:spacing w:after="120" w:line="300"/>
        <w:jc w:val="left"/>
      </w:pPr>
      <w:r>
        <w:rPr>
          <w:sz w:val="21"/>
          <w:szCs w:val="21"/>
        </w:rPr>
        <w:t xml:space="preserve">No ambiente </w:t>
      </w:r>
      <w:r>
        <w:rPr>
          <w:b/>
          <w:bCs/>
          <w:sz w:val="21"/>
          <w:szCs w:val="21"/>
        </w:rPr>
        <w:t xml:space="preserve">Taxi</w:t>
      </w:r>
      <w:r>
        <w:rPr>
          <w:sz w:val="21"/>
          <w:szCs w:val="21"/>
        </w:rPr>
        <w:t xml:space="preserve"> do Gymnasium, um táxi precisa buscar um passageiro e levá-lo a um destino numa grade 5×5. As ações são mover (4 direções), embarcar e desembarcar. A recompensa é −1 por passo, +20 ao entregar corretamente e −10 por embarcar ou desembarcar no lugar errado. Existem 500 estados.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model_selection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ParameterGrid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try</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env_t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"Taxi-v4"</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em versões antigas: "Taxi-v3"</w:t>
            </w:r>
          </w:p>
          <w:p>
            <w:pPr>
              <w:spacing w:after="0" w:line="240"/>
            </w:pPr>
            <w:r>
              <w:rPr>
                <w:rFonts w:ascii="Consolas" w:cs="Consolas" w:eastAsia="Consolas" w:hAnsi="Consolas"/>
                <w:b/>
                <w:bCs/>
                <w:color w:val="7C3AED"/>
                <w:sz w:val="16"/>
                <w:szCs w:val="16"/>
              </w:rPr>
              <w:t xml:space="preserve">except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Exception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env_t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"Taxi-v3"</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nS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env_t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observation_space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env_t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action_space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q_learning_taxi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eps_final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1500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0.99</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retornos</w:t>
            </w:r>
            <w:r>
              <w:rPr>
                <w:rFonts w:ascii="Consolas" w:cs="Consolas" w:eastAsia="Consolas" w:hAnsi="Consolas"/>
                <w:color w:val="1F2937"/>
                <w:sz w:val="16"/>
                <w:szCs w:val="16"/>
              </w:rPr>
              <w:t xml:space="preserve"> =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eps_final</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ε decresce linearmente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env_t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(1_000_000)));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nA</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s2,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env_t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[s2].</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s2</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retornos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retornos</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avaliar_guloso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out</w:t>
            </w:r>
            <w:r>
              <w:rPr>
                <w:rFonts w:ascii="Consolas" w:cs="Consolas" w:eastAsia="Consolas" w:hAnsi="Consolas"/>
                <w:color w:val="1F2937"/>
                <w:sz w:val="16"/>
                <w:szCs w:val="16"/>
              </w:rPr>
              <w:t xml:space="preserve"> =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env_t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5000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env_t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out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out</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resultados</w:t>
            </w:r>
            <w:r>
              <w:rPr>
                <w:rFonts w:ascii="Consolas" w:cs="Consolas" w:eastAsia="Consolas" w:hAnsi="Consolas"/>
                <w:color w:val="1F2937"/>
                <w:sz w:val="16"/>
                <w:szCs w:val="16"/>
              </w:rPr>
              <w:t xml:space="preserve"> =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params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ParameterGrid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"alpha"</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"eps_final"</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scores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avaliar_guloso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q_learning_taxi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params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resultados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params</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"retorno_guloso_medio"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scores</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"desvio"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scores</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pandas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pd</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DataFrame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resultados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sort_values</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"retorno_guloso_medio"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ascending</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to_string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index</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uma boa política entrega o passageiro em cerca de 13 passos, com retorno por volta de +7 ou +8. Como o Taxi é determinístico, passos grandes (α = 0,5) aprendem mais rápido; com α = 0,05 e apenas 1.500 episódios, o agente ainda não convergiu. Num ambiente muito ruidoso, passos grandes seriam instáveis. Veja a curva na Figura 6.8.</w:t>
      </w:r>
    </w:p>
    <w:p>
      <w:pPr>
        <w:keepNext/>
        <w:spacing w:after="60" w:before="120"/>
        <w:jc w:val="center"/>
      </w:pPr>
      <w:r>
        <w:drawing>
          <wp:inline distT="0" distB="0" distL="0" distR="0">
            <wp:extent cx="5715000" cy="2857500"/>
            <wp:effectExtent t="0" r="0" b="0" l="0"/>
            <wp:docPr id="1" name="f6_taxi" descr="Figura 6.8 — Q-learning no Taxi, com 5 sementes: o retorno sobe de cerca de −700 para perto de +8." title="f6_tax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6B7280"/>
          <w:sz w:val="17"/>
          <w:szCs w:val="17"/>
        </w:rPr>
        <w:t xml:space="preserve">Figura 6.8 — Q-learning no Taxi, com 5 sementes: o retorno sobe de cerca de −700 para perto de +8.</w:t>
      </w:r>
    </w:p>
    <w:p>
      <w:pPr>
        <w:pStyle w:val="Heading4"/>
        <w:keepNext/>
      </w:pPr>
      <w:r>
        <w:t xml:space="preserve">6.9.5 CartPole tabular com faixas aprendidas pelo scikit-learn</w:t>
      </w:r>
    </w:p>
    <w:p>
      <w:pPr>
        <w:spacing w:after="120" w:line="300"/>
        <w:jc w:val="left"/>
      </w:pPr>
      <w:r>
        <w:rPr>
          <w:sz w:val="21"/>
          <w:szCs w:val="21"/>
        </w:rPr>
        <w:t xml:space="preserve">O Q-learning é tabular, mas o CartPole tem estados contínuos. Usamos o </w:t>
      </w:r>
      <w:r>
        <w:rPr>
          <w:rFonts w:ascii="Consolas" w:cs="Consolas" w:eastAsia="Consolas" w:hAnsi="Consolas"/>
          <w:color w:val="B91C1C"/>
          <w:sz w:val="19"/>
          <w:szCs w:val="19"/>
          <w:shd w:fill="F3F4F6" w:color="auto" w:val="clear"/>
        </w:rPr>
        <w:t xml:space="preserve">KBinsDiscretizer</w:t>
      </w:r>
      <w:r>
        <w:rPr>
          <w:sz w:val="21"/>
          <w:szCs w:val="21"/>
        </w:rPr>
        <w:t xml:space="preserve"> com a estratégia </w:t>
      </w:r>
      <w:r>
        <w:rPr>
          <w:b/>
          <w:bCs/>
          <w:sz w:val="21"/>
          <w:szCs w:val="21"/>
        </w:rPr>
        <w:t xml:space="preserve">por quantis</w:t>
      </w:r>
      <w:r>
        <w:rPr>
          <w:sz w:val="21"/>
          <w:szCs w:val="21"/>
        </w:rPr>
        <w:t xml:space="preserve"> (faixas com a mesma quantidade de observações) para obter as bordas, ajustando-as a dados de jogo aleatório. Depois usamos </w:t>
      </w:r>
      <w:r>
        <w:rPr>
          <w:rFonts w:ascii="Consolas" w:cs="Consolas" w:eastAsia="Consolas" w:hAnsi="Consolas"/>
          <w:color w:val="B91C1C"/>
          <w:sz w:val="19"/>
          <w:szCs w:val="19"/>
          <w:shd w:fill="F3F4F6" w:color="auto" w:val="clear"/>
        </w:rPr>
        <w:t xml:space="preserve">np.digitize</w:t>
      </w:r>
      <w:r>
        <w:rPr>
          <w:sz w:val="21"/>
          <w:szCs w:val="21"/>
        </w:rPr>
        <w:t xml:space="preserve"> para converter rapidamente o estado a cada passo.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preprocessing</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KBinsDiscretizer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env_c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"CartPole-v1"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 [], </w:t>
            </w:r>
            <w:r>
              <w:rPr>
                <w:rFonts w:ascii="Consolas" w:cs="Consolas" w:eastAsia="Consolas" w:hAnsi="Consolas"/>
                <w:b w:val="false"/>
                <w:bCs w:val="false"/>
                <w:color w:val="1F2937"/>
                <w:sz w:val="16"/>
                <w:szCs w:val="16"/>
              </w:rPr>
              <w:t xml:space="preserve">env_c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(20_000):                                  </w:t>
            </w:r>
            <w:r>
              <w:rPr>
                <w:rFonts w:ascii="Consolas" w:cs="Consolas" w:eastAsia="Consolas" w:hAnsi="Consolas"/>
                <w:i/>
                <w:iCs/>
                <w:color w:val="6B7280"/>
                <w:sz w:val="16"/>
                <w:szCs w:val="16"/>
              </w:rPr>
              <w:t xml:space="preserve"># dados de jogo aleatório</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env_c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env_c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disc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KBinsDiscretizer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n_bins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8</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encode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"ordinal"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strategy</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"quantile"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bordas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disc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bin_edges_</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dims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bordas</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estado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ravel_multi_index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tuple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digitize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bordas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dims</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Qc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prod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dims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retornos</w:t>
            </w:r>
            <w:r>
              <w:rPr>
                <w:rFonts w:ascii="Consolas" w:cs="Consolas" w:eastAsia="Consolas" w:hAnsi="Consolas"/>
                <w:color w:val="1F2937"/>
                <w:sz w:val="16"/>
                <w:szCs w:val="16"/>
              </w:rPr>
              <w:t xml:space="preserve"> =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4000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0.01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0.3</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3000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0.05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3000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env_c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(1_000_000)));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estado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o2,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env_c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s2 = </w:t>
            </w:r>
            <w:r>
              <w:rPr>
                <w:rFonts w:ascii="Consolas" w:cs="Consolas" w:eastAsia="Consolas" w:hAnsi="Consolas"/>
                <w:b w:val="false"/>
                <w:bCs w:val="false"/>
                <w:color w:val="1F2937"/>
                <w:sz w:val="16"/>
                <w:szCs w:val="16"/>
              </w:rPr>
              <w:t xml:space="preserve">estado</w:t>
            </w:r>
            <w:r>
              <w:rPr>
                <w:rFonts w:ascii="Consolas" w:cs="Consolas" w:eastAsia="Consolas" w:hAnsi="Consolas"/>
                <w:color w:val="1F2937"/>
                <w:sz w:val="16"/>
                <w:szCs w:val="16"/>
              </w:rPr>
              <w:t xml:space="preserve">(o2);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0.99</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Qc</w:t>
            </w:r>
            <w:r>
              <w:rPr>
                <w:rFonts w:ascii="Consolas" w:cs="Consolas" w:eastAsia="Consolas" w:hAnsi="Consolas"/>
                <w:color w:val="1F2937"/>
                <w:sz w:val="16"/>
                <w:szCs w:val="16"/>
              </w:rPr>
              <w:t xml:space="preserve">[s2].</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s2</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retornos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1000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"episódio {ep+1:4d} | retorno médio dos últimos 200 = {np.mean(retornos[-200:]):6.1f}"</w:t>
            </w:r>
            <w:r>
              <w:rPr>
                <w:rFonts w:ascii="Consolas" w:cs="Consolas" w:eastAsia="Consolas" w:hAnsi="Consolas"/>
                <w:color w:val="1F2937"/>
                <w:sz w:val="16"/>
                <w:szCs w:val="16"/>
              </w:rPr>
              <w:t xml:space="preserve">)</w:t>
            </w:r>
          </w:p>
        </w:tc>
      </w:tr>
    </w:tbl>
    <w:p>
      <w:pPr>
        <w:spacing w:after="140" w:line="120"/>
      </w:pPr>
    </w:p>
    <w:p>
      <w:pPr>
        <w:keepNext/>
        <w:spacing w:after="60" w:before="120"/>
        <w:jc w:val="center"/>
      </w:pPr>
      <w:r>
        <w:drawing>
          <wp:inline distT="0" distB="0" distL="0" distR="0">
            <wp:extent cx="5715000" cy="2828925"/>
            <wp:effectExtent t="0" r="0" b="0" l="0"/>
            <wp:docPr id="1" name="f6_cartpole" descr="Figura 6.9 — Q-learning tabular no CartPole, com 3 sementes. O desempenho oscila entre execuções: um lembrete de repetir os experimentos." title="f6_cartp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15000" cy="2828925"/>
                    </a:xfrm>
                    <a:prstGeom prst="rect">
                      <a:avLst/>
                    </a:prstGeom>
                  </pic:spPr>
                </pic:pic>
              </a:graphicData>
            </a:graphic>
          </wp:inline>
        </w:drawing>
      </w:r>
    </w:p>
    <w:p>
      <w:pPr>
        <w:spacing w:after="200"/>
        <w:jc w:val="center"/>
      </w:pPr>
      <w:r>
        <w:rPr>
          <w:i/>
          <w:iCs/>
          <w:color w:val="6B7280"/>
          <w:sz w:val="17"/>
          <w:szCs w:val="17"/>
        </w:rPr>
        <w:t xml:space="preserve">Figura 6.9 — Q-learning tabular no CartPole, com 3 sementes. O desempenho oscila entre execuções: um lembrete de repetir os experimentos.</w:t>
      </w:r>
    </w:p>
    <w:p>
      <w:pPr>
        <w:spacing w:after="120" w:line="300"/>
        <w:jc w:val="left"/>
      </w:pPr>
      <w:r>
        <w:rPr>
          <w:b/>
          <w:bCs/>
          <w:sz w:val="21"/>
          <w:szCs w:val="21"/>
        </w:rPr>
        <w:t xml:space="preserve">O que observar:</w:t>
      </w:r>
      <w:r>
        <w:rPr>
          <w:sz w:val="21"/>
          <w:szCs w:val="21"/>
        </w:rPr>
        <w:t xml:space="preserve"> o agente evolui de ~20 a mais de 100 passos, e em algumas sementes atinge o máximo de 500. Observe a oscilação: mudar a semente muda bastante a curva.</w:t>
      </w:r>
    </w:p>
    <w:p>
      <w:pPr>
        <w:pStyle w:val="Heading3"/>
        <w:keepNext/>
      </w:pPr>
      <w:r>
        <w:t xml:space="preserve">6.10 Projeto do capítulo: preços dinâmicos de uma loja</w:t>
      </w:r>
    </w:p>
    <w:p>
      <w:pPr>
        <w:spacing w:after="120" w:line="300"/>
        <w:jc w:val="left"/>
      </w:pPr>
      <w:r>
        <w:rPr>
          <w:b/>
          <w:bCs/>
          <w:sz w:val="21"/>
          <w:szCs w:val="21"/>
        </w:rPr>
        <w:t xml:space="preserve">Contexto.</w:t>
      </w:r>
      <w:r>
        <w:rPr>
          <w:sz w:val="21"/>
          <w:szCs w:val="21"/>
        </w:rPr>
        <w:t xml:space="preserve"> Uma loja vende um produto perecível: o estoque da semana (20 unidades, já pagas) é reposto toda segunda e </w:t>
      </w:r>
      <w:r>
        <w:rPr>
          <w:b/>
          <w:bCs/>
          <w:sz w:val="21"/>
          <w:szCs w:val="21"/>
        </w:rPr>
        <w:t xml:space="preserve">o que sobrar no domingo é descartado</w:t>
      </w:r>
      <w:r>
        <w:rPr>
          <w:sz w:val="21"/>
          <w:szCs w:val="21"/>
        </w:rPr>
        <w:t xml:space="preserve">. O preço pode ser escolhido a cada dia entre 5 níveis, e a recompensa é a </w:t>
      </w:r>
      <w:r>
        <w:rPr>
          <w:b/>
          <w:bCs/>
          <w:sz w:val="21"/>
          <w:szCs w:val="21"/>
        </w:rPr>
        <w:t xml:space="preserve">receita</w:t>
      </w:r>
      <w:r>
        <w:rPr>
          <w:sz w:val="21"/>
          <w:szCs w:val="21"/>
        </w:rPr>
        <w:t xml:space="preserve"> do dia. Queremos que o agente aprenda </w:t>
      </w:r>
      <w:r>
        <w:rPr>
          <w:b/>
          <w:bCs/>
          <w:sz w:val="21"/>
          <w:szCs w:val="21"/>
        </w:rPr>
        <w:t xml:space="preserve">quando baixar ou aumentar o preço</w:t>
      </w:r>
      <w:r>
        <w:rPr>
          <w:sz w:val="21"/>
          <w:szCs w:val="21"/>
        </w:rPr>
        <w:t xml:space="preserve">, conforme o estoque que resta e o dia da semana.</w:t>
      </w:r>
    </w:p>
    <w:p>
      <w:pPr>
        <w:spacing w:after="120" w:line="300"/>
        <w:jc w:val="left"/>
      </w:pPr>
      <w:r>
        <w:rPr>
          <w:sz w:val="21"/>
          <w:szCs w:val="21"/>
        </w:rPr>
        <w:t xml:space="preserve">Para tornar o problema realista, vamos </w:t>
      </w:r>
      <w:r>
        <w:rPr>
          <w:b/>
          <w:bCs/>
          <w:sz w:val="21"/>
          <w:szCs w:val="21"/>
        </w:rPr>
        <w:t xml:space="preserve">estimar a sensibilidade da demanda ao preço</w:t>
      </w:r>
      <w:r>
        <w:rPr>
          <w:sz w:val="21"/>
          <w:szCs w:val="21"/>
        </w:rPr>
        <w:t xml:space="preserve"> com a base </w:t>
      </w:r>
      <w:r>
        <w:rPr>
          <w:b/>
          <w:bCs/>
          <w:sz w:val="21"/>
          <w:szCs w:val="21"/>
        </w:rPr>
        <w:t xml:space="preserve">Online Retail</w:t>
      </w:r>
      <w:r>
        <w:rPr>
          <w:sz w:val="21"/>
          <w:szCs w:val="21"/>
        </w:rPr>
        <w:t xml:space="preserve"> (UCI), para o produto mais vendido, usando uma regressão de Poisson do scikit-learn.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Cuidado com a causalidade</w:t>
            </w:r>
          </w:p>
          <w:p>
            <w:pPr>
              <w:spacing w:after="80" w:line="280"/>
            </w:pPr>
            <w:r>
              <w:rPr>
                <w:sz w:val="20"/>
                <w:szCs w:val="20"/>
              </w:rPr>
              <w:t xml:space="preserve">Os dados são observacionais: preços mais baixos podem coincidir com promoções, datas ou clientes de atacado. A elasticidade estimada pode ter sinal absurdo. Por isso o código usa uma </w:t>
            </w:r>
            <w:r>
              <w:rPr>
                <w:b/>
                <w:bCs/>
                <w:sz w:val="20"/>
                <w:szCs w:val="20"/>
              </w:rPr>
              <w:t xml:space="preserve">hipótese de segurança</w:t>
            </w:r>
            <w:r>
              <w:rPr>
                <w:sz w:val="20"/>
                <w:szCs w:val="20"/>
              </w:rPr>
              <w:t xml:space="preserve">: se a estimativa for incoerente (positiva ou muito próxima de zero), adota-se −2, um valor </w:t>
            </w:r>
            <w:r>
              <w:rPr>
                <w:b/>
                <w:bCs/>
                <w:sz w:val="20"/>
                <w:szCs w:val="20"/>
              </w:rPr>
              <w:t xml:space="preserve">suposto</w:t>
            </w:r>
            <w:r>
              <w:rPr>
                <w:sz w:val="20"/>
                <w:szCs w:val="20"/>
              </w:rPr>
              <w:t xml:space="preserve">. Deixe isso explícito no seu relatório.</w:t>
            </w:r>
          </w:p>
        </w:tc>
      </w:tr>
    </w:tbl>
    <w:p>
      <w:pPr>
        <w:spacing w:after="140" w:line="120"/>
      </w:pPr>
    </w:p>
    <w:p>
      <w:pPr>
        <w:spacing w:after="120" w:line="300"/>
        <w:jc w:val="left"/>
      </w:pPr>
      <w:r>
        <w:rPr>
          <w:b/>
          <w:bCs/>
          <w:sz w:val="21"/>
          <w:szCs w:val="21"/>
        </w:rPr>
        <w:t xml:space="preserve">Tarefas:</w:t>
      </w:r>
    </w:p>
    <w:p>
      <w:pPr>
        <w:pStyle w:val="ListParagraph"/>
        <w:numPr>
          <w:ilvl w:val="0"/>
          <w:numId w:val="18"/>
        </w:numPr>
        <w:spacing w:after="70" w:line="288"/>
      </w:pPr>
      <w:r>
        <w:rPr>
          <w:sz w:val="21"/>
          <w:szCs w:val="21"/>
        </w:rPr>
        <w:t xml:space="preserve">Estime a elasticidade e discuta se é confiável.</w:t>
      </w:r>
    </w:p>
    <w:p>
      <w:pPr>
        <w:pStyle w:val="ListParagraph"/>
        <w:numPr>
          <w:ilvl w:val="0"/>
          <w:numId w:val="18"/>
        </w:numPr>
        <w:spacing w:after="70" w:line="288"/>
      </w:pPr>
      <w:r>
        <w:rPr>
          <w:sz w:val="21"/>
          <w:szCs w:val="21"/>
        </w:rPr>
        <w:t xml:space="preserve">Construa o ambiente (estado = estoque restante e dia da semana; ação = nível de preço; recompensa = receita do dia; o fim da semana descarta o que sobrou).</w:t>
      </w:r>
    </w:p>
    <w:p>
      <w:pPr>
        <w:pStyle w:val="ListParagraph"/>
        <w:numPr>
          <w:ilvl w:val="0"/>
          <w:numId w:val="18"/>
        </w:numPr>
        <w:spacing w:after="70" w:line="288"/>
      </w:pPr>
      <w:r>
        <w:rPr>
          <w:sz w:val="21"/>
          <w:szCs w:val="21"/>
        </w:rPr>
        <w:t xml:space="preserve">Treine o Q-learning e compare, por simulação (1.000 semanas), com a </w:t>
      </w:r>
      <w:r>
        <w:rPr>
          <w:b/>
          <w:bCs/>
          <w:sz w:val="21"/>
          <w:szCs w:val="21"/>
        </w:rPr>
        <w:t xml:space="preserve">melhor política de preço constante</w:t>
      </w:r>
      <w:r>
        <w:rPr>
          <w:sz w:val="21"/>
          <w:szCs w:val="21"/>
        </w:rPr>
        <w:t xml:space="preserve">. A vantagem esperada da política dinâmica é modesta (alguns por cento); discuta se ela é estatisticamente distinguível, repetindo com várias sementes.</w:t>
      </w:r>
    </w:p>
    <w:p>
      <w:pPr>
        <w:pStyle w:val="ListParagraph"/>
        <w:numPr>
          <w:ilvl w:val="0"/>
          <w:numId w:val="18"/>
        </w:numPr>
        <w:spacing w:after="70" w:line="288"/>
      </w:pPr>
      <w:r>
        <w:rPr>
          <w:sz w:val="21"/>
          <w:szCs w:val="21"/>
        </w:rPr>
        <w:t xml:space="preserve">Visualize a política aprendida: para cada dia, em função do estoque, que preço o agente escolhe?</w:t>
      </w:r>
    </w:p>
    <w:p>
      <w:pPr>
        <w:pStyle w:val="ListParagraph"/>
        <w:numPr>
          <w:ilvl w:val="0"/>
          <w:numId w:val="18"/>
        </w:numPr>
        <w:spacing w:after="70" w:line="288"/>
      </w:pPr>
      <w:r>
        <w:rPr>
          <w:b/>
          <w:bCs/>
          <w:sz w:val="21"/>
          <w:szCs w:val="21"/>
        </w:rPr>
        <w:t xml:space="preserve">Análise de sensibilidade:</w:t>
      </w:r>
      <w:r>
        <w:rPr>
          <w:sz w:val="21"/>
          <w:szCs w:val="21"/>
        </w:rPr>
        <w:t xml:space="preserve"> repita com elasticidades de −1, −2 e −4. O que muda?</w:t>
      </w:r>
    </w:p>
    <w:p>
      <w:pPr>
        <w:pStyle w:val="ListParagraph"/>
        <w:numPr>
          <w:ilvl w:val="0"/>
          <w:numId w:val="18"/>
        </w:numPr>
        <w:spacing w:after="70" w:line="288"/>
      </w:pPr>
      <w:r>
        <w:rPr>
          <w:sz w:val="21"/>
          <w:szCs w:val="21"/>
        </w:rPr>
        <w:t xml:space="preserve">Escreva uma conclusão (8 a 10 linhas) destacando limites do estudo.</w:t>
      </w:r>
    </w:p>
    <w:p>
      <w:pPr>
        <w:spacing w:after="60" w:line="120"/>
      </w:pPr>
    </w:p>
    <w:p>
      <w:pPr>
        <w:spacing w:after="120" w:line="300"/>
        <w:jc w:val="left"/>
      </w:pPr>
      <w:r>
        <w:rPr>
          <w:b/>
          <w:bCs/>
          <w:sz w:val="21"/>
          <w:szCs w:val="21"/>
        </w:rPr>
        <w:t xml:space="preserve">Ponto de partida: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pandas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pd</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ucimlrepo</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fetch_ucirepo</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linear_model</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PoissonRegressor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fetch_ucirepo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352</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original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copy</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"Quantity"</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&amp; (</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"UnitPrice"</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&amp; (~</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"InvoiceNo"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startswith</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top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"StockCode"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value_counts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index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produto mais frequente</w:t>
            </w:r>
          </w:p>
          <w:p>
            <w:pPr>
              <w:spacing w:after="0" w:line="240"/>
            </w:pP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"StockCode"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copy</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"dia"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to_datetime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"InvoiceDate"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date</w:t>
            </w:r>
          </w:p>
          <w:p>
            <w:pPr>
              <w:spacing w:after="0" w:line="240"/>
            </w:pPr>
            <w:r>
              <w:rPr>
                <w:rFonts w:ascii="Consolas" w:cs="Consolas" w:eastAsia="Consolas" w:hAnsi="Consolas"/>
                <w:b w:val="false"/>
                <w:bCs w:val="false"/>
                <w:color w:val="1F2937"/>
                <w:sz w:val="16"/>
                <w:szCs w:val="16"/>
              </w:rPr>
              <w:t xml:space="preserve">diario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groupby</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"dia"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agg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preco</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"UnitPrice"</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"median"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qtd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"Quantity"</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"sum"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reset_index</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reg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PoissonRegressor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=1e-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max_iter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diario</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"preco"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diario</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"qtd"</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elast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coef_</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"Elasticidade estimada = {elast:.2f}"</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elast</w:t>
            </w:r>
            <w:r>
              <w:rPr>
                <w:rFonts w:ascii="Consolas" w:cs="Consolas" w:eastAsia="Consolas" w:hAnsi="Consolas"/>
                <w:color w:val="1F2937"/>
                <w:sz w:val="16"/>
                <w:szCs w:val="16"/>
              </w:rPr>
              <w:t xml:space="preserve"> &lt; -</w:t>
            </w:r>
            <w:r>
              <w:rPr>
                <w:rFonts w:ascii="Consolas" w:cs="Consolas" w:eastAsia="Consolas" w:hAnsi="Consolas"/>
                <w:color w:val="0369A1"/>
                <w:sz w:val="16"/>
                <w:szCs w:val="16"/>
              </w:rPr>
              <w:t xml:space="preserve">0.3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elast</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"Estimativa incoerente: usando -2 (hipótese)."</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PRECOS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0.8</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0.9</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EST_MAX</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 LAMBDA0 = </w:t>
            </w:r>
            <w:r>
              <w:rPr>
                <w:rFonts w:ascii="Consolas" w:cs="Consolas" w:eastAsia="Consolas" w:hAnsi="Consolas"/>
                <w:color w:val="0369A1"/>
                <w:sz w:val="16"/>
                <w:szCs w:val="16"/>
              </w:rPr>
              <w:t xml:space="preserve">3.0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passo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estoque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rng_l</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demanda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rng_l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poisson</w:t>
            </w:r>
            <w:r>
              <w:rPr>
                <w:rFonts w:ascii="Consolas" w:cs="Consolas" w:eastAsia="Consolas" w:hAnsi="Consolas"/>
                <w:color w:val="1F2937"/>
                <w:sz w:val="16"/>
                <w:szCs w:val="16"/>
              </w:rPr>
              <w:t xml:space="preserve">(LAMBDA0 * </w:t>
            </w:r>
            <w:r>
              <w:rPr>
                <w:rFonts w:ascii="Consolas" w:cs="Consolas" w:eastAsia="Consolas" w:hAnsi="Consolas"/>
                <w:b w:val="false"/>
                <w:bCs w:val="false"/>
                <w:color w:val="1F2937"/>
                <w:sz w:val="16"/>
                <w:szCs w:val="16"/>
              </w:rPr>
              <w:t xml:space="preserve">PRECOS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elast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vendas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min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demanda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estoque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estoque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vendas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vendas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PRECOS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receita (estoque já pago)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treinar_precos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=30_000,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rng_l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EST_MAX</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7</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0.05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0.6</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EST_MAX</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dia</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7</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rng_l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rng_l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est2,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passo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rng_l</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alvo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[est2, </w:t>
            </w:r>
            <w:r>
              <w:rPr>
                <w:rFonts w:ascii="Consolas" w:cs="Consolas" w:eastAsia="Consolas" w:hAnsi="Consolas"/>
                <w:b w:val="false"/>
                <w:bCs w:val="false"/>
                <w:color w:val="1F2937"/>
                <w:sz w:val="16"/>
                <w:szCs w:val="16"/>
              </w:rPr>
              <w:t xml:space="preserve">dia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dia</w:t>
            </w:r>
            <w:r>
              <w:rPr>
                <w:rFonts w:ascii="Consolas" w:cs="Consolas" w:eastAsia="Consolas" w:hAnsi="Consolas"/>
                <w:color w:val="1F2937"/>
                <w:sz w:val="16"/>
                <w:szCs w:val="16"/>
              </w:rPr>
              <w:t xml:space="preserve"> &lt; </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domingo: o que sobra é descartado</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alvo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w:t>
            </w:r>
            <w:r>
              <w:rPr>
                <w:rFonts w:ascii="Consolas" w:cs="Consolas" w:eastAsia="Consolas" w:hAnsi="Consolas"/>
                <w:color w:val="1F2937"/>
                <w:sz w:val="16"/>
                <w:szCs w:val="16"/>
              </w:rPr>
              <w:t xml:space="preserve"> = est2</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receita_semanal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politica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rng_l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w:t>
            </w:r>
            <w:r>
              <w:rPr>
                <w:rFonts w:ascii="Consolas" w:cs="Consolas" w:eastAsia="Consolas" w:hAnsi="Consolas"/>
                <w:color w:val="1F2937"/>
                <w:sz w:val="16"/>
                <w:szCs w:val="16"/>
              </w:rPr>
              <w:t xml:space="preserve"> =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EST_MAX</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dia</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7</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passo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politica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rng_l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Q_p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treinar_precos</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"Q-learning:"</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receita_semanal</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Q_p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"preço fixo {PRECOS[a]:.1f}:"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receita_semanal</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Entrega:</w:t>
      </w:r>
      <w:r>
        <w:rPr>
          <w:sz w:val="21"/>
          <w:szCs w:val="21"/>
        </w:rPr>
        <w:t xml:space="preserve"> </w:t>
      </w:r>
      <w:r>
        <w:rPr>
          <w:i/>
          <w:iCs/>
          <w:sz w:val="21"/>
          <w:szCs w:val="21"/>
        </w:rPr>
        <w:t xml:space="preserve">notebook</w:t>
      </w:r>
      <w:r>
        <w:rPr>
          <w:sz w:val="21"/>
          <w:szCs w:val="21"/>
        </w:rPr>
        <w:t xml:space="preserve"> com a estimativa da elasticidade (e sua crítica), a comparação de receitas, o mapa da política e a análise de sensibilidade.</w:t>
      </w:r>
    </w:p>
    <w:p>
      <w:pPr>
        <w:pStyle w:val="Heading3"/>
        <w:keepNext/>
      </w:pPr>
      <w:r>
        <w:t xml:space="preserve">6.11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que você precisa levar daqui</w:t>
            </w:r>
          </w:p>
          <w:p>
            <w:pPr>
              <w:pStyle w:val="ListParagraph"/>
              <w:numPr>
                <w:ilvl w:val="0"/>
                <w:numId w:val="2"/>
              </w:numPr>
              <w:spacing w:after="60" w:line="276"/>
            </w:pPr>
            <w:r>
              <w:rPr>
                <w:b/>
                <w:bCs/>
                <w:sz w:val="20"/>
                <w:szCs w:val="20"/>
              </w:rPr>
              <w:t xml:space="preserve">TD</w:t>
            </w:r>
            <w:r>
              <w:rPr>
                <w:sz w:val="20"/>
                <w:szCs w:val="20"/>
              </w:rPr>
              <w:t xml:space="preserve"> aprende a cada passo, </w:t>
            </w:r>
            <w:r>
              <w:rPr>
                <w:b/>
                <w:bCs/>
                <w:sz w:val="20"/>
                <w:szCs w:val="20"/>
              </w:rPr>
              <w:t xml:space="preserve">sem modelo</w:t>
            </w:r>
            <w:r>
              <w:rPr>
                <w:sz w:val="20"/>
                <w:szCs w:val="20"/>
              </w:rPr>
              <w:t xml:space="preserve"> e com </w:t>
            </w:r>
            <w:r>
              <w:rPr>
                <w:b/>
                <w:bCs/>
                <w:sz w:val="20"/>
                <w:szCs w:val="20"/>
              </w:rPr>
              <w:t xml:space="preserve">bootstrapping</w:t>
            </w:r>
            <w:r>
              <w:rPr>
                <w:sz w:val="20"/>
                <w:szCs w:val="20"/>
              </w:rPr>
              <w:t xml:space="preserve">: V(S) ← V(S) + α[R + γV(S′) − V(S)].</w:t>
            </w:r>
          </w:p>
          <w:p>
            <w:pPr>
              <w:pStyle w:val="ListParagraph"/>
              <w:numPr>
                <w:ilvl w:val="0"/>
                <w:numId w:val="2"/>
              </w:numPr>
              <w:spacing w:after="60" w:line="276"/>
            </w:pPr>
            <w:r>
              <w:rPr>
                <w:b/>
                <w:bCs/>
                <w:sz w:val="20"/>
                <w:szCs w:val="20"/>
              </w:rPr>
              <w:t xml:space="preserve">Erro TD:</w:t>
            </w:r>
            <w:r>
              <w:rPr>
                <w:sz w:val="20"/>
                <w:szCs w:val="20"/>
              </w:rPr>
              <w:t xml:space="preserve"> δ = R + γV(S′) − V(S); é a "surpresa".</w:t>
            </w:r>
          </w:p>
          <w:p>
            <w:pPr>
              <w:pStyle w:val="ListParagraph"/>
              <w:numPr>
                <w:ilvl w:val="0"/>
                <w:numId w:val="2"/>
              </w:numPr>
              <w:spacing w:after="60" w:line="276"/>
            </w:pPr>
            <w:r>
              <w:rPr>
                <w:b/>
                <w:bCs/>
                <w:sz w:val="20"/>
                <w:szCs w:val="20"/>
              </w:rPr>
              <w:t xml:space="preserve">SARSA</w:t>
            </w:r>
            <w:r>
              <w:rPr>
                <w:sz w:val="20"/>
                <w:szCs w:val="20"/>
              </w:rPr>
              <w:t xml:space="preserve"> (on-policy) usa a ação escolhida A′; </w:t>
            </w:r>
            <w:r>
              <w:rPr>
                <w:b/>
                <w:bCs/>
                <w:sz w:val="20"/>
                <w:szCs w:val="20"/>
              </w:rPr>
              <w:t xml:space="preserve">Q-learning</w:t>
            </w:r>
            <w:r>
              <w:rPr>
                <w:sz w:val="20"/>
                <w:szCs w:val="20"/>
              </w:rPr>
              <w:t xml:space="preserve"> (off-policy) usa o </w:t>
            </w:r>
            <w:r>
              <w:rPr>
                <w:b/>
                <w:bCs/>
                <w:sz w:val="20"/>
                <w:szCs w:val="20"/>
              </w:rPr>
              <w:t xml:space="preserve">máximo</w:t>
            </w:r>
            <w:r>
              <w:rPr>
                <w:sz w:val="20"/>
                <w:szCs w:val="20"/>
              </w:rPr>
              <w:t xml:space="preserve">; </w:t>
            </w:r>
            <w:r>
              <w:rPr>
                <w:b/>
                <w:bCs/>
                <w:sz w:val="20"/>
                <w:szCs w:val="20"/>
              </w:rPr>
              <w:t xml:space="preserve">Expected SARSA</w:t>
            </w:r>
            <w:r>
              <w:rPr>
                <w:sz w:val="20"/>
                <w:szCs w:val="20"/>
              </w:rPr>
              <w:t xml:space="preserve"> usa a </w:t>
            </w:r>
            <w:r>
              <w:rPr>
                <w:b/>
                <w:bCs/>
                <w:sz w:val="20"/>
                <w:szCs w:val="20"/>
              </w:rPr>
              <w:t xml:space="preserve">média</w:t>
            </w:r>
            <w:r>
              <w:rPr>
                <w:sz w:val="20"/>
                <w:szCs w:val="20"/>
              </w:rPr>
              <w:t xml:space="preserve"> ponderada.</w:t>
            </w:r>
          </w:p>
          <w:p>
            <w:pPr>
              <w:pStyle w:val="ListParagraph"/>
              <w:numPr>
                <w:ilvl w:val="0"/>
                <w:numId w:val="2"/>
              </w:numPr>
              <w:spacing w:after="60" w:line="276"/>
            </w:pPr>
            <w:r>
              <w:rPr>
                <w:sz w:val="20"/>
                <w:szCs w:val="20"/>
              </w:rPr>
              <w:t xml:space="preserve">No </w:t>
            </w:r>
            <w:r>
              <w:rPr>
                <w:b/>
                <w:bCs/>
                <w:sz w:val="20"/>
                <w:szCs w:val="20"/>
              </w:rPr>
              <w:t xml:space="preserve">penhasco</w:t>
            </w:r>
            <w:r>
              <w:rPr>
                <w:sz w:val="20"/>
                <w:szCs w:val="20"/>
              </w:rPr>
              <w:t xml:space="preserve">, o Q-learning aprende o caminho ótimo e arriscado; o SARSA, o seguro.</w:t>
            </w:r>
          </w:p>
          <w:p>
            <w:pPr>
              <w:pStyle w:val="ListParagraph"/>
              <w:numPr>
                <w:ilvl w:val="0"/>
                <w:numId w:val="2"/>
              </w:numPr>
              <w:spacing w:after="60" w:line="276"/>
            </w:pPr>
            <w:r>
              <w:rPr>
                <w:b/>
                <w:bCs/>
                <w:sz w:val="20"/>
                <w:szCs w:val="20"/>
              </w:rPr>
              <w:t xml:space="preserve">Viés de maximização:</w:t>
            </w:r>
            <w:r>
              <w:rPr>
                <w:sz w:val="20"/>
                <w:szCs w:val="20"/>
              </w:rPr>
              <w:t xml:space="preserve"> máximos de estimativas ruidosas são otimistas; o </w:t>
            </w:r>
            <w:r>
              <w:rPr>
                <w:b/>
                <w:bCs/>
                <w:sz w:val="20"/>
                <w:szCs w:val="20"/>
              </w:rPr>
              <w:t xml:space="preserve">Double Q-learning</w:t>
            </w:r>
            <w:r>
              <w:rPr>
                <w:sz w:val="20"/>
                <w:szCs w:val="20"/>
              </w:rPr>
              <w:t xml:space="preserve"> separa escolha e avaliação.</w:t>
            </w:r>
          </w:p>
          <w:p>
            <w:pPr>
              <w:pStyle w:val="ListParagraph"/>
              <w:numPr>
                <w:ilvl w:val="0"/>
                <w:numId w:val="2"/>
              </w:numPr>
              <w:spacing w:after="60" w:line="276"/>
            </w:pPr>
            <w:r>
              <w:rPr>
                <w:b/>
                <w:bCs/>
                <w:sz w:val="20"/>
                <w:szCs w:val="20"/>
              </w:rPr>
              <w:t xml:space="preserve">n-step e TD(λ)</w:t>
            </w:r>
            <w:r>
              <w:rPr>
                <w:sz w:val="20"/>
                <w:szCs w:val="20"/>
              </w:rPr>
              <w:t xml:space="preserve"> interpolam entre TD(0) e MC; os </w:t>
            </w:r>
            <w:r>
              <w:rPr>
                <w:b/>
                <w:bCs/>
                <w:sz w:val="20"/>
                <w:szCs w:val="20"/>
              </w:rPr>
              <w:t xml:space="preserve">traços de elegibilidade</w:t>
            </w:r>
            <w:r>
              <w:rPr>
                <w:sz w:val="20"/>
                <w:szCs w:val="20"/>
              </w:rPr>
              <w:t xml:space="preserve"> distribuem o crédito.</w:t>
            </w:r>
          </w:p>
          <w:p>
            <w:pPr>
              <w:pStyle w:val="ListParagraph"/>
              <w:numPr>
                <w:ilvl w:val="0"/>
                <w:numId w:val="2"/>
              </w:numPr>
              <w:spacing w:after="60" w:line="276"/>
            </w:pPr>
            <w:r>
              <w:rPr>
                <w:sz w:val="20"/>
                <w:szCs w:val="20"/>
              </w:rPr>
              <w:t xml:space="preserve">Teste vários hiperparâmetros e várias </w:t>
            </w:r>
            <w:r>
              <w:rPr>
                <w:b/>
                <w:bCs/>
                <w:sz w:val="20"/>
                <w:szCs w:val="20"/>
              </w:rPr>
              <w:t xml:space="preserve">sementes</w:t>
            </w:r>
            <w:r>
              <w:rPr>
                <w:sz w:val="20"/>
                <w:szCs w:val="20"/>
              </w:rPr>
              <w:t xml:space="preserve">.</w:t>
            </w:r>
          </w:p>
        </w:tc>
      </w:tr>
    </w:tbl>
    <w:p>
      <w:pPr>
        <w:spacing w:after="140" w:line="120"/>
      </w:pPr>
    </w:p>
    <w:p>
      <w:pPr>
        <w:spacing w:after="120" w:line="300"/>
        <w:jc w:val="left"/>
      </w:pPr>
      <w:r>
        <w:rPr>
          <w:b/>
          <w:bCs/>
          <w:sz w:val="21"/>
          <w:szCs w:val="21"/>
        </w:rPr>
        <w:t xml:space="preserve">Próximo capítulo:</w:t>
      </w:r>
      <w:r>
        <w:rPr>
          <w:sz w:val="21"/>
          <w:szCs w:val="21"/>
        </w:rPr>
        <w:t xml:space="preserve"> tabelas não cabem em problemas grandes. Vamos </w:t>
      </w:r>
      <w:r>
        <w:rPr>
          <w:b/>
          <w:bCs/>
          <w:sz w:val="21"/>
          <w:szCs w:val="21"/>
        </w:rPr>
        <w:t xml:space="preserve">aproximar</w:t>
      </w:r>
      <w:r>
        <w:rPr>
          <w:sz w:val="21"/>
          <w:szCs w:val="21"/>
        </w:rPr>
        <w:t xml:space="preserve"> as funções valor com modelos que generalizam: a </w:t>
      </w:r>
      <w:r>
        <w:rPr>
          <w:b/>
          <w:bCs/>
          <w:sz w:val="21"/>
          <w:szCs w:val="21"/>
        </w:rPr>
        <w:t xml:space="preserve">aproximação de funções</w:t>
      </w:r>
      <w:r>
        <w:rPr>
          <w:sz w:val="21"/>
          <w:szCs w:val="21"/>
        </w:rPr>
        <w:t xml:space="preserve">.</w:t>
      </w: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A aprendizagem por diferença temporal (TD) combina ideias de:</w:t>
      </w:r>
    </w:p>
    <w:p>
      <w:pPr>
        <w:keepNext/>
        <w:keepLines/>
        <w:tabs>
          <w:tab w:val="left" w:pos="500"/>
        </w:tabs>
        <w:spacing w:after="30" w:line="264"/>
        <w:ind w:left="500" w:hanging="300"/>
      </w:pPr>
      <w:r>
        <w:rPr>
          <w:b/>
          <w:bCs/>
          <w:color w:val="6B7280"/>
          <w:sz w:val="20"/>
          <w:szCs w:val="20"/>
        </w:rPr>
        <w:t xml:space="preserve">a)	</w:t>
      </w:r>
      <w:r>
        <w:rPr>
          <w:sz w:val="20"/>
          <w:szCs w:val="20"/>
        </w:rPr>
        <w:t xml:space="preserve">redes neurais e árvores.</w:t>
      </w:r>
    </w:p>
    <w:p>
      <w:pPr>
        <w:keepNext/>
        <w:keepLines/>
        <w:tabs>
          <w:tab w:val="left" w:pos="500"/>
        </w:tabs>
        <w:spacing w:after="30" w:line="264"/>
        <w:ind w:left="500" w:hanging="300"/>
      </w:pPr>
      <w:r>
        <w:rPr>
          <w:b/>
          <w:bCs/>
          <w:color w:val="6B7280"/>
          <w:sz w:val="20"/>
          <w:szCs w:val="20"/>
        </w:rPr>
        <w:t xml:space="preserve">b)	</w:t>
      </w:r>
      <w:r>
        <w:rPr>
          <w:sz w:val="20"/>
          <w:szCs w:val="20"/>
        </w:rPr>
        <w:t xml:space="preserve">PCA e regressão.</w:t>
      </w:r>
    </w:p>
    <w:p>
      <w:pPr>
        <w:keepNext/>
        <w:keepLines/>
        <w:tabs>
          <w:tab w:val="left" w:pos="500"/>
        </w:tabs>
        <w:spacing w:after="30" w:line="264"/>
        <w:ind w:left="500" w:hanging="300"/>
      </w:pPr>
      <w:r>
        <w:rPr>
          <w:b/>
          <w:bCs/>
          <w:color w:val="6B7280"/>
          <w:sz w:val="20"/>
          <w:szCs w:val="20"/>
        </w:rPr>
        <w:t xml:space="preserve">c)	</w:t>
      </w:r>
      <w:r>
        <w:rPr>
          <w:sz w:val="20"/>
          <w:szCs w:val="20"/>
        </w:rPr>
        <w:t xml:space="preserve">bandits e clustering.</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Monte Carlo (sem modelo) e programação dinâmica (bootstrapping).</w:t>
      </w:r>
    </w:p>
    <w:p>
      <w:pPr>
        <w:keepNext/>
        <w:spacing w:after="60" w:before="140" w:line="276"/>
      </w:pPr>
      <w:r>
        <w:rPr>
          <w:b/>
          <w:bCs/>
          <w:color w:val="4F46E5"/>
          <w:sz w:val="21"/>
          <w:szCs w:val="21"/>
        </w:rPr>
        <w:t xml:space="preserve">Questão 2. </w:t>
      </w:r>
      <w:r>
        <w:rPr>
          <w:sz w:val="21"/>
          <w:szCs w:val="21"/>
        </w:rPr>
        <w:t xml:space="preserve">A principal vantagem do TD sobre o MC é que o TD:</w:t>
      </w:r>
    </w:p>
    <w:p>
      <w:pPr>
        <w:keepNext/>
        <w:keepLines/>
        <w:tabs>
          <w:tab w:val="left" w:pos="500"/>
        </w:tabs>
        <w:spacing w:after="30" w:line="264"/>
        <w:ind w:left="500" w:hanging="300"/>
      </w:pPr>
      <w:r>
        <w:rPr>
          <w:b/>
          <w:bCs/>
          <w:color w:val="6B7280"/>
          <w:sz w:val="20"/>
          <w:szCs w:val="20"/>
        </w:rPr>
        <w:t xml:space="preserve">a)	</w:t>
      </w:r>
      <w:r>
        <w:rPr>
          <w:sz w:val="20"/>
          <w:szCs w:val="20"/>
        </w:rPr>
        <w:t xml:space="preserve">exige o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atualiza a cada passo, sem esperar o fim do episódio.</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usa recompensas.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elimina o viés.</w:t>
      </w:r>
    </w:p>
    <w:p>
      <w:pPr>
        <w:keepNext/>
        <w:spacing w:after="60" w:before="140" w:line="276"/>
      </w:pPr>
      <w:r>
        <w:rPr>
          <w:b/>
          <w:bCs/>
          <w:color w:val="4F46E5"/>
          <w:sz w:val="21"/>
          <w:szCs w:val="21"/>
        </w:rPr>
        <w:t xml:space="preserve">Questão 3. </w:t>
      </w:r>
      <w:r>
        <w:rPr>
          <w:sz w:val="21"/>
          <w:szCs w:val="21"/>
        </w:rPr>
        <w:t xml:space="preserve">O alvo do TD(0) para V(</w:t>
      </w:r>
      <w:r>
        <w:rPr>
          <w:sz w:val="21"/>
          <w:szCs w:val="21"/>
        </w:rPr>
        <w:t xml:space="preserve">S</w:t>
      </w:r>
      <w:r>
        <w:rPr>
          <w:sz w:val="21"/>
          <w:szCs w:val="21"/>
          <w:vertAlign w:val="subscript"/>
        </w:rPr>
        <w:t xml:space="preserve">t</w:t>
      </w:r>
      <w:r>
        <w:rPr>
          <w:sz w:val="21"/>
          <w:szCs w:val="21"/>
        </w:rPr>
        <w:t xml:space="preserv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max_a Q(S, a).</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w:t>
      </w:r>
      <w:r>
        <w:rPr>
          <w:sz w:val="20"/>
          <w:szCs w:val="20"/>
        </w:rPr>
        <w:t xml:space="preserve">R</w:t>
      </w:r>
      <w:r>
        <w:rPr>
          <w:sz w:val="20"/>
          <w:szCs w:val="20"/>
          <w:vertAlign w:val="subscript"/>
        </w:rPr>
        <w:t xml:space="preserve">t+1</w:t>
      </w:r>
      <w:r>
        <w:rPr>
          <w:sz w:val="20"/>
          <w:szCs w:val="20"/>
        </w:rPr>
        <w:t xml:space="preserve">.</w:t>
      </w:r>
    </w:p>
    <w:p>
      <w:pPr>
        <w:keepNext/>
        <w:keepLines/>
        <w:tabs>
          <w:tab w:val="left" w:pos="500"/>
        </w:tabs>
        <w:spacing w:after="30" w:line="264"/>
        <w:ind w:left="500" w:hanging="300"/>
      </w:pPr>
      <w:r>
        <w:rPr>
          <w:b/>
          <w:bCs/>
          <w:color w:val="6B7280"/>
          <w:sz w:val="20"/>
          <w:szCs w:val="20"/>
        </w:rPr>
        <w:t xml:space="preserve">c)	</w:t>
      </w:r>
      <w:r>
        <w:rPr>
          <w:sz w:val="20"/>
          <w:szCs w:val="20"/>
        </w:rPr>
        <w:t xml:space="preserve">R</w:t>
      </w:r>
      <w:r>
        <w:rPr>
          <w:sz w:val="20"/>
          <w:szCs w:val="20"/>
          <w:vertAlign w:val="subscript"/>
        </w:rPr>
        <w:t xml:space="preserve">t+1</w:t>
      </w:r>
      <w:r>
        <w:rPr>
          <w:sz w:val="20"/>
          <w:szCs w:val="20"/>
        </w:rPr>
        <w:t xml:space="preserve"> + γ V(</w:t>
      </w:r>
      <w:r>
        <w:rPr>
          <w:sz w:val="20"/>
          <w:szCs w:val="20"/>
        </w:rPr>
        <w:t xml:space="preserve">S</w:t>
      </w:r>
      <w:r>
        <w:rPr>
          <w:sz w:val="20"/>
          <w:szCs w:val="20"/>
          <w:vertAlign w:val="subscript"/>
        </w:rPr>
        <w:t xml:space="preserve">t+1</w:t>
      </w:r>
      <w:r>
        <w:rPr>
          <w:sz w:val="20"/>
          <w:szCs w:val="20"/>
        </w:rPr>
        <w:t xml:space="preserv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G</w:t>
      </w:r>
      <w:r>
        <w:rPr>
          <w:sz w:val="20"/>
          <w:szCs w:val="20"/>
          <w:vertAlign w:val="subscript"/>
        </w:rPr>
        <w:t xml:space="preserve">t</w:t>
      </w:r>
      <w:r>
        <w:rPr>
          <w:sz w:val="20"/>
          <w:szCs w:val="20"/>
        </w:rPr>
        <w:t xml:space="preserve">.</w:t>
      </w:r>
    </w:p>
    <w:p>
      <w:pPr>
        <w:keepNext/>
        <w:spacing w:after="60" w:before="140" w:line="276"/>
      </w:pPr>
      <w:r>
        <w:rPr>
          <w:b/>
          <w:bCs/>
          <w:color w:val="4F46E5"/>
          <w:sz w:val="21"/>
          <w:szCs w:val="21"/>
        </w:rPr>
        <w:t xml:space="preserve">Questão 4. </w:t>
      </w:r>
      <w:r>
        <w:rPr>
          <w:sz w:val="21"/>
          <w:szCs w:val="21"/>
        </w:rPr>
        <w:t xml:space="preserve">O erro TD é:</w:t>
      </w:r>
    </w:p>
    <w:p>
      <w:pPr>
        <w:keepNext/>
        <w:keepLines/>
        <w:tabs>
          <w:tab w:val="left" w:pos="500"/>
        </w:tabs>
        <w:spacing w:after="30" w:line="264"/>
        <w:ind w:left="500" w:hanging="300"/>
      </w:pPr>
      <w:r>
        <w:rPr>
          <w:b/>
          <w:bCs/>
          <w:color w:val="6B7280"/>
          <w:sz w:val="20"/>
          <w:szCs w:val="20"/>
        </w:rPr>
        <w:t xml:space="preserve">a)	</w:t>
      </w:r>
      <w:r>
        <w:rPr>
          <w:sz w:val="20"/>
          <w:szCs w:val="20"/>
        </w:rPr>
        <w:t xml:space="preserve">δ = R + γV(S′) − V(S).</w:t>
      </w:r>
    </w:p>
    <w:p>
      <w:pPr>
        <w:keepNext/>
        <w:keepLines/>
        <w:tabs>
          <w:tab w:val="left" w:pos="500"/>
        </w:tabs>
        <w:spacing w:after="30" w:line="264"/>
        <w:ind w:left="500" w:hanging="300"/>
      </w:pPr>
      <w:r>
        <w:rPr>
          <w:b/>
          <w:bCs/>
          <w:color w:val="6B7280"/>
          <w:sz w:val="20"/>
          <w:szCs w:val="20"/>
        </w:rPr>
        <w:t xml:space="preserve">b)	</w:t>
      </w:r>
      <w:r>
        <w:rPr>
          <w:sz w:val="20"/>
          <w:szCs w:val="20"/>
        </w:rPr>
        <w:t xml:space="preserve">δ = γ − α.</w:t>
      </w:r>
    </w:p>
    <w:p>
      <w:pPr>
        <w:keepNext/>
        <w:keepLines/>
        <w:tabs>
          <w:tab w:val="left" w:pos="500"/>
        </w:tabs>
        <w:spacing w:after="30" w:line="264"/>
        <w:ind w:left="500" w:hanging="300"/>
      </w:pPr>
      <w:r>
        <w:rPr>
          <w:b/>
          <w:bCs/>
          <w:color w:val="6B7280"/>
          <w:sz w:val="20"/>
          <w:szCs w:val="20"/>
        </w:rPr>
        <w:t xml:space="preserve">c)	</w:t>
      </w:r>
      <w:r>
        <w:rPr>
          <w:sz w:val="20"/>
          <w:szCs w:val="20"/>
        </w:rPr>
        <w:t xml:space="preserve">δ = G − 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δ = V(S) − R.</w:t>
      </w:r>
    </w:p>
    <w:p>
      <w:pPr>
        <w:keepNext/>
        <w:spacing w:after="60" w:before="140" w:line="276"/>
      </w:pPr>
      <w:r>
        <w:rPr>
          <w:b/>
          <w:bCs/>
          <w:color w:val="4F46E5"/>
          <w:sz w:val="21"/>
          <w:szCs w:val="21"/>
        </w:rPr>
        <w:t xml:space="preserve">Questão 5. </w:t>
      </w:r>
      <w:r>
        <w:rPr>
          <w:sz w:val="21"/>
          <w:szCs w:val="21"/>
        </w:rPr>
        <w:t xml:space="preserve">Com V(A) = 2, V(B) = 6, R = 1, γ = 1 e α = 0,5, após a transição A → B o novo V(A)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5.</w:t>
      </w:r>
    </w:p>
    <w:p>
      <w:pPr>
        <w:keepNext/>
        <w:keepLines/>
        <w:tabs>
          <w:tab w:val="left" w:pos="500"/>
        </w:tabs>
        <w:spacing w:after="30" w:line="264"/>
        <w:ind w:left="500" w:hanging="300"/>
      </w:pPr>
      <w:r>
        <w:rPr>
          <w:b/>
          <w:bCs/>
          <w:color w:val="6B7280"/>
          <w:sz w:val="20"/>
          <w:szCs w:val="20"/>
        </w:rPr>
        <w:t xml:space="preserve">b)	</w:t>
      </w:r>
      <w:r>
        <w:rPr>
          <w:sz w:val="20"/>
          <w:szCs w:val="20"/>
        </w:rPr>
        <w:t xml:space="preserve">7.</w:t>
      </w:r>
    </w:p>
    <w:p>
      <w:pPr>
        <w:keepNext/>
        <w:keepLines/>
        <w:tabs>
          <w:tab w:val="left" w:pos="500"/>
        </w:tabs>
        <w:spacing w:after="30" w:line="264"/>
        <w:ind w:left="500" w:hanging="300"/>
      </w:pPr>
      <w:r>
        <w:rPr>
          <w:b/>
          <w:bCs/>
          <w:color w:val="6B7280"/>
          <w:sz w:val="20"/>
          <w:szCs w:val="20"/>
        </w:rPr>
        <w:t xml:space="preserve">c)	</w:t>
      </w:r>
      <w:r>
        <w:rPr>
          <w:sz w:val="20"/>
          <w:szCs w:val="20"/>
        </w:rPr>
        <w:t xml:space="preserve">2,5.</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4,5.</w:t>
      </w:r>
    </w:p>
    <w:p>
      <w:pPr>
        <w:keepNext/>
        <w:spacing w:after="60" w:before="140" w:line="276"/>
      </w:pPr>
      <w:r>
        <w:rPr>
          <w:b/>
          <w:bCs/>
          <w:color w:val="4F46E5"/>
          <w:sz w:val="21"/>
          <w:szCs w:val="21"/>
        </w:rPr>
        <w:t xml:space="preserve">Questão 6. </w:t>
      </w:r>
      <w:r>
        <w:rPr>
          <w:sz w:val="21"/>
          <w:szCs w:val="21"/>
        </w:rPr>
        <w:t xml:space="preserve">O erro TD pode ser interpretado como:</w:t>
      </w:r>
    </w:p>
    <w:p>
      <w:pPr>
        <w:keepNext/>
        <w:keepLines/>
        <w:tabs>
          <w:tab w:val="left" w:pos="500"/>
        </w:tabs>
        <w:spacing w:after="30" w:line="264"/>
        <w:ind w:left="500" w:hanging="300"/>
      </w:pPr>
      <w:r>
        <w:rPr>
          <w:b/>
          <w:bCs/>
          <w:color w:val="6B7280"/>
          <w:sz w:val="20"/>
          <w:szCs w:val="20"/>
        </w:rPr>
        <w:t xml:space="preserve">a)	</w:t>
      </w:r>
      <w:r>
        <w:rPr>
          <w:sz w:val="20"/>
          <w:szCs w:val="20"/>
        </w:rPr>
        <w:t xml:space="preserve">a política ótima.</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episódios.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surpresa em relação ao esperado.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valor de ε.</w:t>
      </w:r>
    </w:p>
    <w:p>
      <w:pPr>
        <w:keepNext/>
        <w:spacing w:after="60" w:before="140" w:line="276"/>
      </w:pPr>
      <w:r>
        <w:rPr>
          <w:b/>
          <w:bCs/>
          <w:color w:val="4F46E5"/>
          <w:sz w:val="21"/>
          <w:szCs w:val="21"/>
        </w:rPr>
        <w:t xml:space="preserve">Questão 7. </w:t>
      </w:r>
      <w:r>
        <w:rPr>
          <w:sz w:val="21"/>
          <w:szCs w:val="21"/>
        </w:rPr>
        <w:t xml:space="preserve">Neurônios dopaminérgicos foram associados, por Schultz, Dayan e Montague (1997), a:</w:t>
      </w:r>
    </w:p>
    <w:p>
      <w:pPr>
        <w:keepNext/>
        <w:keepLines/>
        <w:tabs>
          <w:tab w:val="left" w:pos="500"/>
        </w:tabs>
        <w:spacing w:after="30" w:line="264"/>
        <w:ind w:left="500" w:hanging="300"/>
      </w:pPr>
      <w:r>
        <w:rPr>
          <w:b/>
          <w:bCs/>
          <w:color w:val="6B7280"/>
          <w:sz w:val="20"/>
          <w:szCs w:val="20"/>
        </w:rPr>
        <w:t xml:space="preserve">a)	</w:t>
      </w:r>
      <w:r>
        <w:rPr>
          <w:sz w:val="20"/>
          <w:szCs w:val="20"/>
        </w:rPr>
        <w:t xml:space="preserve">a exploração ε-gulosa.</w:t>
      </w:r>
    </w:p>
    <w:p>
      <w:pPr>
        <w:keepNext/>
        <w:keepLines/>
        <w:tabs>
          <w:tab w:val="left" w:pos="500"/>
        </w:tabs>
        <w:spacing w:after="30" w:line="264"/>
        <w:ind w:left="500" w:hanging="300"/>
      </w:pPr>
      <w:r>
        <w:rPr>
          <w:b/>
          <w:bCs/>
          <w:color w:val="6B7280"/>
          <w:sz w:val="20"/>
          <w:szCs w:val="20"/>
        </w:rPr>
        <w:t xml:space="preserve">b)	</w:t>
      </w:r>
      <w:r>
        <w:rPr>
          <w:sz w:val="20"/>
          <w:szCs w:val="20"/>
        </w:rPr>
        <w:t xml:space="preserve">o desconto γ.</w:t>
      </w:r>
    </w:p>
    <w:p>
      <w:pPr>
        <w:keepNext/>
        <w:keepLines/>
        <w:tabs>
          <w:tab w:val="left" w:pos="500"/>
        </w:tabs>
        <w:spacing w:after="30" w:line="264"/>
        <w:ind w:left="500" w:hanging="300"/>
      </w:pPr>
      <w:r>
        <w:rPr>
          <w:b/>
          <w:bCs/>
          <w:color w:val="6B7280"/>
          <w:sz w:val="20"/>
          <w:szCs w:val="20"/>
        </w:rPr>
        <w:t xml:space="preserve">c)	</w:t>
      </w:r>
      <w:r>
        <w:rPr>
          <w:sz w:val="20"/>
          <w:szCs w:val="20"/>
        </w:rPr>
        <w:t xml:space="preserve">a função valor.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sinal parecido com o erro TD.</w:t>
      </w:r>
    </w:p>
    <w:p>
      <w:pPr>
        <w:keepNext/>
        <w:spacing w:after="60" w:before="140" w:line="276"/>
      </w:pPr>
      <w:r>
        <w:rPr>
          <w:b/>
          <w:bCs/>
          <w:color w:val="4F46E5"/>
          <w:sz w:val="21"/>
          <w:szCs w:val="21"/>
        </w:rPr>
        <w:t xml:space="preserve">Questão 8. </w:t>
      </w:r>
      <w:r>
        <w:rPr>
          <w:sz w:val="21"/>
          <w:szCs w:val="21"/>
        </w:rPr>
        <w:t xml:space="preserve">Em comparação com o MC, o TD costuma ter:</w:t>
      </w:r>
    </w:p>
    <w:p>
      <w:pPr>
        <w:keepNext/>
        <w:keepLines/>
        <w:tabs>
          <w:tab w:val="left" w:pos="500"/>
        </w:tabs>
        <w:spacing w:after="30" w:line="264"/>
        <w:ind w:left="500" w:hanging="300"/>
      </w:pPr>
      <w:r>
        <w:rPr>
          <w:b/>
          <w:bCs/>
          <w:color w:val="6B7280"/>
          <w:sz w:val="20"/>
          <w:szCs w:val="20"/>
        </w:rPr>
        <w:t xml:space="preserve">a)	</w:t>
      </w:r>
      <w:r>
        <w:rPr>
          <w:sz w:val="20"/>
          <w:szCs w:val="20"/>
        </w:rPr>
        <w:t xml:space="preserve">variância menor e algum viés inicial.</w:t>
      </w:r>
    </w:p>
    <w:p>
      <w:pPr>
        <w:keepNext/>
        <w:keepLines/>
        <w:tabs>
          <w:tab w:val="left" w:pos="500"/>
        </w:tabs>
        <w:spacing w:after="30" w:line="264"/>
        <w:ind w:left="500" w:hanging="300"/>
      </w:pPr>
      <w:r>
        <w:rPr>
          <w:b/>
          <w:bCs/>
          <w:color w:val="6B7280"/>
          <w:sz w:val="20"/>
          <w:szCs w:val="20"/>
        </w:rPr>
        <w:t xml:space="preserve">b)	</w:t>
      </w:r>
      <w:r>
        <w:rPr>
          <w:sz w:val="20"/>
          <w:szCs w:val="20"/>
        </w:rPr>
        <w:t xml:space="preserve">necessidade de episódios completos.</w:t>
      </w:r>
    </w:p>
    <w:p>
      <w:pPr>
        <w:keepNext/>
        <w:keepLines/>
        <w:tabs>
          <w:tab w:val="left" w:pos="500"/>
        </w:tabs>
        <w:spacing w:after="30" w:line="264"/>
        <w:ind w:left="500" w:hanging="300"/>
      </w:pPr>
      <w:r>
        <w:rPr>
          <w:b/>
          <w:bCs/>
          <w:color w:val="6B7280"/>
          <w:sz w:val="20"/>
          <w:szCs w:val="20"/>
        </w:rPr>
        <w:t xml:space="preserve">c)	</w:t>
      </w:r>
      <w:r>
        <w:rPr>
          <w:sz w:val="20"/>
          <w:szCs w:val="20"/>
        </w:rPr>
        <w:t xml:space="preserve">variância maior.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nenhum viés e nenhuma variância.</w:t>
      </w:r>
    </w:p>
    <w:p>
      <w:pPr>
        <w:keepNext/>
        <w:spacing w:after="60" w:before="140" w:line="276"/>
      </w:pPr>
      <w:r>
        <w:rPr>
          <w:b/>
          <w:bCs/>
          <w:color w:val="4F46E5"/>
          <w:sz w:val="21"/>
          <w:szCs w:val="21"/>
        </w:rPr>
        <w:t xml:space="preserve">Questão 9. </w:t>
      </w:r>
      <w:r>
        <w:rPr>
          <w:sz w:val="21"/>
          <w:szCs w:val="21"/>
        </w:rPr>
        <w:t xml:space="preserve">SARSA é on-policy porque seu alvo usa:</w:t>
      </w:r>
    </w:p>
    <w:p>
      <w:pPr>
        <w:keepNext/>
        <w:keepLines/>
        <w:tabs>
          <w:tab w:val="left" w:pos="500"/>
        </w:tabs>
        <w:spacing w:after="30" w:line="264"/>
        <w:ind w:left="500" w:hanging="300"/>
      </w:pPr>
      <w:r>
        <w:rPr>
          <w:b/>
          <w:bCs/>
          <w:color w:val="6B7280"/>
          <w:sz w:val="20"/>
          <w:szCs w:val="20"/>
        </w:rPr>
        <w:t xml:space="preserve">a)	</w:t>
      </w:r>
      <w:r>
        <w:rPr>
          <w:sz w:val="20"/>
          <w:szCs w:val="20"/>
        </w:rPr>
        <w:t xml:space="preserve">a ação A′ efetivamente escolhida pela política de comportamento.</w:t>
      </w:r>
    </w:p>
    <w:p>
      <w:pPr>
        <w:keepNext/>
        <w:keepLines/>
        <w:tabs>
          <w:tab w:val="left" w:pos="500"/>
        </w:tabs>
        <w:spacing w:after="30" w:line="264"/>
        <w:ind w:left="500" w:hanging="300"/>
      </w:pPr>
      <w:r>
        <w:rPr>
          <w:b/>
          <w:bCs/>
          <w:color w:val="6B7280"/>
          <w:sz w:val="20"/>
          <w:szCs w:val="20"/>
        </w:rPr>
        <w:t xml:space="preserve">b)	</w:t>
      </w:r>
      <w:r>
        <w:rPr>
          <w:sz w:val="20"/>
          <w:szCs w:val="20"/>
        </w:rPr>
        <w:t xml:space="preserve">o retorno completo.</w:t>
      </w:r>
    </w:p>
    <w:p>
      <w:pPr>
        <w:keepNext/>
        <w:keepLines/>
        <w:tabs>
          <w:tab w:val="left" w:pos="500"/>
        </w:tabs>
        <w:spacing w:after="30" w:line="264"/>
        <w:ind w:left="500" w:hanging="300"/>
      </w:pPr>
      <w:r>
        <w:rPr>
          <w:b/>
          <w:bCs/>
          <w:color w:val="6B7280"/>
          <w:sz w:val="20"/>
          <w:szCs w:val="20"/>
        </w:rPr>
        <w:t xml:space="preserve">c)	</w:t>
      </w:r>
      <w:r>
        <w:rPr>
          <w:sz w:val="20"/>
          <w:szCs w:val="20"/>
        </w:rPr>
        <w:t xml:space="preserve">a média de todas as ações.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máximo de Q em S′.</w:t>
      </w:r>
    </w:p>
    <w:p>
      <w:pPr>
        <w:keepNext/>
        <w:spacing w:after="60" w:before="140" w:line="276"/>
      </w:pPr>
      <w:r>
        <w:rPr>
          <w:b/>
          <w:bCs/>
          <w:color w:val="4F46E5"/>
          <w:sz w:val="21"/>
          <w:szCs w:val="21"/>
        </w:rPr>
        <w:t xml:space="preserve">Questão 10. </w:t>
      </w:r>
      <w:r>
        <w:rPr>
          <w:sz w:val="21"/>
          <w:szCs w:val="21"/>
        </w:rPr>
        <w:t xml:space="preserve">O nome SARSA vem de:</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biblioteca.</w:t>
      </w:r>
    </w:p>
    <w:p>
      <w:pPr>
        <w:keepNext/>
        <w:keepLines/>
        <w:tabs>
          <w:tab w:val="left" w:pos="500"/>
        </w:tabs>
        <w:spacing w:after="30" w:line="264"/>
        <w:ind w:left="500" w:hanging="300"/>
      </w:pPr>
      <w:r>
        <w:rPr>
          <w:b/>
          <w:bCs/>
          <w:color w:val="6B7280"/>
          <w:sz w:val="20"/>
          <w:szCs w:val="20"/>
        </w:rPr>
        <w:t xml:space="preserve">b)	</w:t>
      </w:r>
      <w:r>
        <w:rPr>
          <w:sz w:val="20"/>
          <w:szCs w:val="20"/>
        </w:rPr>
        <w:t xml:space="preserve">a sequência S, A, R, S′, A′.</w:t>
      </w:r>
    </w:p>
    <w:p>
      <w:pPr>
        <w:keepNext/>
        <w:keepLines/>
        <w:tabs>
          <w:tab w:val="left" w:pos="500"/>
        </w:tabs>
        <w:spacing w:after="30" w:line="264"/>
        <w:ind w:left="500" w:hanging="300"/>
      </w:pPr>
      <w:r>
        <w:rPr>
          <w:b/>
          <w:bCs/>
          <w:color w:val="6B7280"/>
          <w:sz w:val="20"/>
          <w:szCs w:val="20"/>
        </w:rPr>
        <w:t xml:space="preserve">c)	</w:t>
      </w:r>
      <w:r>
        <w:rPr>
          <w:sz w:val="20"/>
          <w:szCs w:val="20"/>
        </w:rPr>
        <w:t xml:space="preserve">um autor.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doença.</w:t>
      </w:r>
    </w:p>
    <w:p>
      <w:pPr>
        <w:keepNext/>
        <w:spacing w:after="60" w:before="140" w:line="276"/>
      </w:pPr>
      <w:r>
        <w:rPr>
          <w:b/>
          <w:bCs/>
          <w:color w:val="4F46E5"/>
          <w:sz w:val="21"/>
          <w:szCs w:val="21"/>
        </w:rPr>
        <w:t xml:space="preserve">Questão 11. </w:t>
      </w:r>
      <w:r>
        <w:rPr>
          <w:sz w:val="21"/>
          <w:szCs w:val="21"/>
        </w:rPr>
        <w:t xml:space="preserve">Q-learning é off-policy porque seu alvo usa:</w:t>
      </w:r>
    </w:p>
    <w:p>
      <w:pPr>
        <w:keepNext/>
        <w:keepLines/>
        <w:tabs>
          <w:tab w:val="left" w:pos="500"/>
        </w:tabs>
        <w:spacing w:after="30" w:line="264"/>
        <w:ind w:left="500" w:hanging="300"/>
      </w:pPr>
      <w:r>
        <w:rPr>
          <w:b/>
          <w:bCs/>
          <w:color w:val="6B7280"/>
          <w:sz w:val="20"/>
          <w:szCs w:val="20"/>
        </w:rPr>
        <w:t xml:space="preserve">a)	</w:t>
      </w:r>
      <w:r>
        <w:rPr>
          <w:sz w:val="20"/>
          <w:szCs w:val="20"/>
        </w:rPr>
        <w:t xml:space="preserve">a média das ações.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o máximo de Q em S′, independente da ação que o agente escolherá.</w:t>
      </w:r>
    </w:p>
    <w:p>
      <w:pPr>
        <w:keepNext/>
        <w:keepLines/>
        <w:tabs>
          <w:tab w:val="left" w:pos="500"/>
        </w:tabs>
        <w:spacing w:after="30" w:line="264"/>
        <w:ind w:left="500" w:hanging="300"/>
      </w:pPr>
      <w:r>
        <w:rPr>
          <w:b/>
          <w:bCs/>
          <w:color w:val="6B7280"/>
          <w:sz w:val="20"/>
          <w:szCs w:val="20"/>
        </w:rPr>
        <w:t xml:space="preserve">c)	</w:t>
      </w:r>
      <w:r>
        <w:rPr>
          <w:sz w:val="20"/>
          <w:szCs w:val="20"/>
        </w:rPr>
        <w:t xml:space="preserve">o retorno do episódio.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ação escolhida pela política exploratória.</w:t>
      </w:r>
    </w:p>
    <w:p>
      <w:pPr>
        <w:keepNext/>
        <w:spacing w:after="60" w:before="140" w:line="276"/>
      </w:pPr>
      <w:r>
        <w:rPr>
          <w:b/>
          <w:bCs/>
          <w:color w:val="4F46E5"/>
          <w:sz w:val="21"/>
          <w:szCs w:val="21"/>
        </w:rPr>
        <w:t xml:space="preserve">Questão 12. </w:t>
      </w:r>
      <w:r>
        <w:rPr>
          <w:sz w:val="21"/>
          <w:szCs w:val="21"/>
        </w:rPr>
        <w:t xml:space="preserve">Qual das fórmulas corresponde à atualização do Q-learning?</w:t>
      </w:r>
    </w:p>
    <w:p>
      <w:pPr>
        <w:keepNext/>
        <w:keepLines/>
        <w:tabs>
          <w:tab w:val="left" w:pos="500"/>
        </w:tabs>
        <w:spacing w:after="30" w:line="264"/>
        <w:ind w:left="500" w:hanging="300"/>
      </w:pPr>
      <w:r>
        <w:rPr>
          <w:b/>
          <w:bCs/>
          <w:color w:val="6B7280"/>
          <w:sz w:val="20"/>
          <w:szCs w:val="20"/>
        </w:rPr>
        <w:t xml:space="preserve">a)	</w:t>
      </w:r>
      <w:r>
        <w:rPr>
          <w:sz w:val="20"/>
          <w:szCs w:val="20"/>
        </w:rPr>
        <w:t xml:space="preserve">Q(S,A) ← Q + α[R + γ max Q(S′,·) − Q].</w:t>
      </w:r>
    </w:p>
    <w:p>
      <w:pPr>
        <w:keepNext/>
        <w:keepLines/>
        <w:tabs>
          <w:tab w:val="left" w:pos="500"/>
        </w:tabs>
        <w:spacing w:after="30" w:line="264"/>
        <w:ind w:left="500" w:hanging="300"/>
      </w:pPr>
      <w:r>
        <w:rPr>
          <w:b/>
          <w:bCs/>
          <w:color w:val="6B7280"/>
          <w:sz w:val="20"/>
          <w:szCs w:val="20"/>
        </w:rPr>
        <w:t xml:space="preserve">b)	</w:t>
      </w:r>
      <w:r>
        <w:rPr>
          <w:sz w:val="20"/>
          <w:szCs w:val="20"/>
        </w:rPr>
        <w:t xml:space="preserve">Q(S,A) ← Q + α[G − Q].</w:t>
      </w:r>
    </w:p>
    <w:p>
      <w:pPr>
        <w:keepNext/>
        <w:keepLines/>
        <w:tabs>
          <w:tab w:val="left" w:pos="500"/>
        </w:tabs>
        <w:spacing w:after="30" w:line="264"/>
        <w:ind w:left="500" w:hanging="300"/>
      </w:pPr>
      <w:r>
        <w:rPr>
          <w:b/>
          <w:bCs/>
          <w:color w:val="6B7280"/>
          <w:sz w:val="20"/>
          <w:szCs w:val="20"/>
        </w:rPr>
        <w:t xml:space="preserve">c)	</w:t>
      </w:r>
      <w:r>
        <w:rPr>
          <w:sz w:val="20"/>
          <w:szCs w:val="20"/>
        </w:rPr>
        <w:t xml:space="preserve">Q(S,A) ← 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Q(S,A) ← Q + α[R + γ Q(S′,A′) − Q].</w:t>
      </w:r>
    </w:p>
    <w:p>
      <w:pPr>
        <w:keepNext/>
        <w:spacing w:after="60" w:before="140" w:line="276"/>
      </w:pPr>
      <w:r>
        <w:rPr>
          <w:b/>
          <w:bCs/>
          <w:color w:val="4F46E5"/>
          <w:sz w:val="21"/>
          <w:szCs w:val="21"/>
        </w:rPr>
        <w:t xml:space="preserve">Questão 13. </w:t>
      </w:r>
      <w:r>
        <w:rPr>
          <w:sz w:val="21"/>
          <w:szCs w:val="21"/>
        </w:rPr>
        <w:t xml:space="preserve">O Expected SARSA usa no alvo:</w:t>
      </w:r>
    </w:p>
    <w:p>
      <w:pPr>
        <w:keepNext/>
        <w:keepLines/>
        <w:tabs>
          <w:tab w:val="left" w:pos="500"/>
        </w:tabs>
        <w:spacing w:after="30" w:line="264"/>
        <w:ind w:left="500" w:hanging="300"/>
      </w:pPr>
      <w:r>
        <w:rPr>
          <w:b/>
          <w:bCs/>
          <w:color w:val="6B7280"/>
          <w:sz w:val="20"/>
          <w:szCs w:val="20"/>
        </w:rPr>
        <w:t xml:space="preserve">a)	</w:t>
      </w:r>
      <w:r>
        <w:rPr>
          <w:sz w:val="20"/>
          <w:szCs w:val="20"/>
        </w:rPr>
        <w:t xml:space="preserve">o máximo das ações.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o retorno completo.</w:t>
      </w:r>
    </w:p>
    <w:p>
      <w:pPr>
        <w:keepNext/>
        <w:keepLines/>
        <w:tabs>
          <w:tab w:val="left" w:pos="500"/>
        </w:tabs>
        <w:spacing w:after="30" w:line="264"/>
        <w:ind w:left="500" w:hanging="300"/>
      </w:pPr>
      <w:r>
        <w:rPr>
          <w:b/>
          <w:bCs/>
          <w:color w:val="6B7280"/>
          <w:sz w:val="20"/>
          <w:szCs w:val="20"/>
        </w:rPr>
        <w:t xml:space="preserve">c)	</w:t>
      </w:r>
      <w:r>
        <w:rPr>
          <w:sz w:val="20"/>
          <w:szCs w:val="20"/>
        </w:rPr>
        <w:t xml:space="preserve">a última 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média das ações de S′, ponderada pela política.</w:t>
      </w:r>
    </w:p>
    <w:p>
      <w:pPr>
        <w:keepNext/>
        <w:spacing w:after="60" w:before="140" w:line="276"/>
      </w:pPr>
      <w:r>
        <w:rPr>
          <w:b/>
          <w:bCs/>
          <w:color w:val="4F46E5"/>
          <w:sz w:val="21"/>
          <w:szCs w:val="21"/>
        </w:rPr>
        <w:t xml:space="preserve">Questão 14. </w:t>
      </w:r>
      <w:r>
        <w:rPr>
          <w:sz w:val="21"/>
          <w:szCs w:val="21"/>
        </w:rPr>
        <w:t xml:space="preserve">Se a política do Expected SARSA for totalmente gulosa, ele equivale ao:</w:t>
      </w:r>
    </w:p>
    <w:p>
      <w:pPr>
        <w:keepNext/>
        <w:keepLines/>
        <w:tabs>
          <w:tab w:val="left" w:pos="500"/>
        </w:tabs>
        <w:spacing w:after="30" w:line="264"/>
        <w:ind w:left="500" w:hanging="300"/>
      </w:pPr>
      <w:r>
        <w:rPr>
          <w:b/>
          <w:bCs/>
          <w:color w:val="6B7280"/>
          <w:sz w:val="20"/>
          <w:szCs w:val="20"/>
        </w:rPr>
        <w:t xml:space="preserve">a)	</w:t>
      </w:r>
      <w:r>
        <w:rPr>
          <w:sz w:val="20"/>
          <w:szCs w:val="20"/>
        </w:rPr>
        <w:t xml:space="preserve">SARSA.</w:t>
      </w:r>
    </w:p>
    <w:p>
      <w:pPr>
        <w:keepNext/>
        <w:keepLines/>
        <w:tabs>
          <w:tab w:val="left" w:pos="500"/>
        </w:tabs>
        <w:spacing w:after="30" w:line="264"/>
        <w:ind w:left="500" w:hanging="300"/>
      </w:pPr>
      <w:r>
        <w:rPr>
          <w:b/>
          <w:bCs/>
          <w:color w:val="6B7280"/>
          <w:sz w:val="20"/>
          <w:szCs w:val="20"/>
        </w:rPr>
        <w:t xml:space="preserve">b)	</w:t>
      </w:r>
      <w:r>
        <w:rPr>
          <w:sz w:val="20"/>
          <w:szCs w:val="20"/>
        </w:rPr>
        <w:t xml:space="preserve">Q-learning.</w:t>
      </w:r>
    </w:p>
    <w:p>
      <w:pPr>
        <w:keepNext/>
        <w:keepLines/>
        <w:tabs>
          <w:tab w:val="left" w:pos="500"/>
        </w:tabs>
        <w:spacing w:after="30" w:line="264"/>
        <w:ind w:left="500" w:hanging="300"/>
      </w:pPr>
      <w:r>
        <w:rPr>
          <w:b/>
          <w:bCs/>
          <w:color w:val="6B7280"/>
          <w:sz w:val="20"/>
          <w:szCs w:val="20"/>
        </w:rPr>
        <w:t xml:space="preserve">c)	</w:t>
      </w:r>
      <w:r>
        <w:rPr>
          <w:sz w:val="20"/>
          <w:szCs w:val="20"/>
        </w:rPr>
        <w:t xml:space="preserve">Monte Carlo.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TD(0) de estados.</w:t>
      </w:r>
    </w:p>
    <w:p>
      <w:pPr>
        <w:keepNext/>
        <w:spacing w:after="60" w:before="140" w:line="276"/>
      </w:pPr>
      <w:r>
        <w:rPr>
          <w:b/>
          <w:bCs/>
          <w:color w:val="4F46E5"/>
          <w:sz w:val="21"/>
          <w:szCs w:val="21"/>
        </w:rPr>
        <w:t xml:space="preserve">Questão 15. </w:t>
      </w:r>
      <w:r>
        <w:rPr>
          <w:sz w:val="21"/>
          <w:szCs w:val="21"/>
        </w:rPr>
        <w:t xml:space="preserve">No CliffWalking, durante o treino com ε-gulosa, o SARSA tende a obter retorno:</w:t>
      </w:r>
    </w:p>
    <w:p>
      <w:pPr>
        <w:keepNext/>
        <w:keepLines/>
        <w:tabs>
          <w:tab w:val="left" w:pos="500"/>
        </w:tabs>
        <w:spacing w:after="30" w:line="264"/>
        <w:ind w:left="500" w:hanging="300"/>
      </w:pPr>
      <w:r>
        <w:rPr>
          <w:b/>
          <w:bCs/>
          <w:color w:val="6B7280"/>
          <w:sz w:val="20"/>
          <w:szCs w:val="20"/>
        </w:rPr>
        <w:t xml:space="preserve">a)	</w:t>
      </w:r>
      <w:r>
        <w:rPr>
          <w:sz w:val="20"/>
          <w:szCs w:val="20"/>
        </w:rPr>
        <w:t xml:space="preserve">pior que o do Q-learning.</w:t>
      </w:r>
    </w:p>
    <w:p>
      <w:pPr>
        <w:keepNext/>
        <w:keepLines/>
        <w:tabs>
          <w:tab w:val="left" w:pos="500"/>
        </w:tabs>
        <w:spacing w:after="30" w:line="264"/>
        <w:ind w:left="500" w:hanging="300"/>
      </w:pPr>
      <w:r>
        <w:rPr>
          <w:b/>
          <w:bCs/>
          <w:color w:val="6B7280"/>
          <w:sz w:val="20"/>
          <w:szCs w:val="20"/>
        </w:rPr>
        <w:t xml:space="preserve">b)	</w:t>
      </w:r>
      <w:r>
        <w:rPr>
          <w:sz w:val="20"/>
          <w:szCs w:val="20"/>
        </w:rPr>
        <w:t xml:space="preserve">infinito.</w:t>
      </w:r>
    </w:p>
    <w:p>
      <w:pPr>
        <w:keepNext/>
        <w:keepLines/>
        <w:tabs>
          <w:tab w:val="left" w:pos="500"/>
        </w:tabs>
        <w:spacing w:after="30" w:line="264"/>
        <w:ind w:left="500" w:hanging="300"/>
      </w:pPr>
      <w:r>
        <w:rPr>
          <w:b/>
          <w:bCs/>
          <w:color w:val="6B7280"/>
          <w:sz w:val="20"/>
          <w:szCs w:val="20"/>
        </w:rPr>
        <w:t xml:space="preserve">c)	</w:t>
      </w:r>
      <w:r>
        <w:rPr>
          <w:sz w:val="20"/>
          <w:szCs w:val="20"/>
        </w:rPr>
        <w:t xml:space="preserve">melhor que o do Q-learning, por seguir um caminho mais seguro.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igual em todos os casos.</w:t>
      </w:r>
    </w:p>
    <w:p>
      <w:pPr>
        <w:keepNext/>
        <w:spacing w:after="60" w:before="140" w:line="276"/>
      </w:pPr>
      <w:r>
        <w:rPr>
          <w:b/>
          <w:bCs/>
          <w:color w:val="4F46E5"/>
          <w:sz w:val="21"/>
          <w:szCs w:val="21"/>
        </w:rPr>
        <w:t xml:space="preserve">Questão 16. </w:t>
      </w:r>
      <w:r>
        <w:rPr>
          <w:sz w:val="21"/>
          <w:szCs w:val="21"/>
        </w:rPr>
        <w:t xml:space="preserve">O caminho aprendido pelo Q-learning no penhasco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aleatório.</w:t>
      </w:r>
    </w:p>
    <w:p>
      <w:pPr>
        <w:keepNext/>
        <w:keepLines/>
        <w:tabs>
          <w:tab w:val="left" w:pos="500"/>
        </w:tabs>
        <w:spacing w:after="30" w:line="264"/>
        <w:ind w:left="500" w:hanging="300"/>
      </w:pPr>
      <w:r>
        <w:rPr>
          <w:b/>
          <w:bCs/>
          <w:color w:val="6B7280"/>
          <w:sz w:val="20"/>
          <w:szCs w:val="20"/>
        </w:rPr>
        <w:t xml:space="preserve">b)	</w:t>
      </w:r>
      <w:r>
        <w:rPr>
          <w:sz w:val="20"/>
          <w:szCs w:val="20"/>
        </w:rPr>
        <w:t xml:space="preserve">o mais curto, rente ao penhasco.</w:t>
      </w:r>
    </w:p>
    <w:p>
      <w:pPr>
        <w:keepNext/>
        <w:keepLines/>
        <w:tabs>
          <w:tab w:val="left" w:pos="500"/>
        </w:tabs>
        <w:spacing w:after="30" w:line="264"/>
        <w:ind w:left="500" w:hanging="300"/>
      </w:pPr>
      <w:r>
        <w:rPr>
          <w:b/>
          <w:bCs/>
          <w:color w:val="6B7280"/>
          <w:sz w:val="20"/>
          <w:szCs w:val="20"/>
        </w:rPr>
        <w:t xml:space="preserve">c)	</w:t>
      </w:r>
      <w:r>
        <w:rPr>
          <w:sz w:val="20"/>
          <w:szCs w:val="20"/>
        </w:rPr>
        <w:t xml:space="preserve">o mais longo e seguro.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impossível.</w:t>
      </w:r>
    </w:p>
    <w:p>
      <w:pPr>
        <w:keepNext/>
        <w:spacing w:after="60" w:before="140" w:line="276"/>
      </w:pPr>
      <w:r>
        <w:rPr>
          <w:b/>
          <w:bCs/>
          <w:color w:val="4F46E5"/>
          <w:sz w:val="21"/>
          <w:szCs w:val="21"/>
        </w:rPr>
        <w:t xml:space="preserve">Questão 17. </w:t>
      </w:r>
      <w:r>
        <w:rPr>
          <w:sz w:val="21"/>
          <w:szCs w:val="21"/>
        </w:rPr>
        <w:t xml:space="preserve">No penhasco, a recompensa por cair é:</w:t>
      </w:r>
    </w:p>
    <w:p>
      <w:pPr>
        <w:keepNext/>
        <w:keepLines/>
        <w:tabs>
          <w:tab w:val="left" w:pos="500"/>
        </w:tabs>
        <w:spacing w:after="30" w:line="264"/>
        <w:ind w:left="500" w:hanging="300"/>
      </w:pPr>
      <w:r>
        <w:rPr>
          <w:b/>
          <w:bCs/>
          <w:color w:val="6B7280"/>
          <w:sz w:val="20"/>
          <w:szCs w:val="20"/>
        </w:rPr>
        <w:t xml:space="preserve">a)	</w:t>
      </w:r>
      <w:r>
        <w:rPr>
          <w:sz w:val="20"/>
          <w:szCs w:val="20"/>
        </w:rPr>
        <w:t xml:space="preserve">0.</w:t>
      </w:r>
    </w:p>
    <w:p>
      <w:pPr>
        <w:keepNext/>
        <w:keepLines/>
        <w:tabs>
          <w:tab w:val="left" w:pos="500"/>
        </w:tabs>
        <w:spacing w:after="30" w:line="264"/>
        <w:ind w:left="500" w:hanging="300"/>
      </w:pPr>
      <w:r>
        <w:rPr>
          <w:b/>
          <w:bCs/>
          <w:color w:val="6B7280"/>
          <w:sz w:val="20"/>
          <w:szCs w:val="20"/>
        </w:rPr>
        <w:t xml:space="preserve">b)	</w:t>
      </w:r>
      <w:r>
        <w:rPr>
          <w:sz w:val="20"/>
          <w:szCs w:val="20"/>
        </w:rPr>
        <w:t xml:space="preserve">+100.</w:t>
      </w:r>
    </w:p>
    <w:p>
      <w:pPr>
        <w:keepNext/>
        <w:keepLines/>
        <w:tabs>
          <w:tab w:val="left" w:pos="500"/>
        </w:tabs>
        <w:spacing w:after="30" w:line="264"/>
        <w:ind w:left="500" w:hanging="300"/>
      </w:pPr>
      <w:r>
        <w:rPr>
          <w:b/>
          <w:bCs/>
          <w:color w:val="6B7280"/>
          <w:sz w:val="20"/>
          <w:szCs w:val="20"/>
        </w:rPr>
        <w:t xml:space="preserve">c)	</w:t>
      </w:r>
      <w:r>
        <w:rPr>
          <w:sz w:val="20"/>
          <w:szCs w:val="20"/>
        </w:rPr>
        <w:t xml:space="preserve">−1.</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−100.</w:t>
      </w:r>
    </w:p>
    <w:p>
      <w:pPr>
        <w:keepNext/>
        <w:spacing w:after="60" w:before="140" w:line="276"/>
      </w:pPr>
      <w:r>
        <w:rPr>
          <w:b/>
          <w:bCs/>
          <w:color w:val="4F46E5"/>
          <w:sz w:val="21"/>
          <w:szCs w:val="21"/>
        </w:rPr>
        <w:t xml:space="preserve">Questão 18. </w:t>
      </w:r>
      <w:r>
        <w:rPr>
          <w:sz w:val="21"/>
          <w:szCs w:val="21"/>
        </w:rPr>
        <w:t xml:space="preserve">O viés de maximização ocorre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a tabela é pequena.</w:t>
      </w:r>
    </w:p>
    <w:p>
      <w:pPr>
        <w:keepNext/>
        <w:keepLines/>
        <w:tabs>
          <w:tab w:val="left" w:pos="500"/>
        </w:tabs>
        <w:spacing w:after="30" w:line="264"/>
        <w:ind w:left="500" w:hanging="300"/>
      </w:pPr>
      <w:r>
        <w:rPr>
          <w:b/>
          <w:bCs/>
          <w:color w:val="6B7280"/>
          <w:sz w:val="20"/>
          <w:szCs w:val="20"/>
        </w:rPr>
        <w:t xml:space="preserve">b)	</w:t>
      </w:r>
      <w:r>
        <w:rPr>
          <w:sz w:val="20"/>
          <w:szCs w:val="20"/>
        </w:rPr>
        <w:t xml:space="preserve">o desconto é grande.</w:t>
      </w:r>
    </w:p>
    <w:p>
      <w:pPr>
        <w:keepNext/>
        <w:keepLines/>
        <w:tabs>
          <w:tab w:val="left" w:pos="500"/>
        </w:tabs>
        <w:spacing w:after="30" w:line="264"/>
        <w:ind w:left="500" w:hanging="300"/>
      </w:pPr>
      <w:r>
        <w:rPr>
          <w:b/>
          <w:bCs/>
          <w:color w:val="6B7280"/>
          <w:sz w:val="20"/>
          <w:szCs w:val="20"/>
        </w:rPr>
        <w:t xml:space="preserve">c)	</w:t>
      </w:r>
      <w:r>
        <w:rPr>
          <w:sz w:val="20"/>
          <w:szCs w:val="20"/>
        </w:rPr>
        <w:t xml:space="preserve">o máximo de estimativas ruidosas tende a superestimar o verdadeiro máximo.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recompensa é negativa.</w:t>
      </w:r>
    </w:p>
    <w:p>
      <w:pPr>
        <w:keepNext/>
        <w:spacing w:after="60" w:before="140" w:line="276"/>
      </w:pPr>
      <w:r>
        <w:rPr>
          <w:b/>
          <w:bCs/>
          <w:color w:val="4F46E5"/>
          <w:sz w:val="21"/>
          <w:szCs w:val="21"/>
        </w:rPr>
        <w:t xml:space="preserve">Questão 19. </w:t>
      </w:r>
      <w:r>
        <w:rPr>
          <w:sz w:val="21"/>
          <w:szCs w:val="21"/>
        </w:rPr>
        <w:t xml:space="preserve">O Double Q-learning usa:</w:t>
      </w:r>
    </w:p>
    <w:p>
      <w:pPr>
        <w:keepNext/>
        <w:keepLines/>
        <w:tabs>
          <w:tab w:val="left" w:pos="500"/>
        </w:tabs>
        <w:spacing w:after="30" w:line="264"/>
        <w:ind w:left="500" w:hanging="300"/>
      </w:pPr>
      <w:r>
        <w:rPr>
          <w:b/>
          <w:bCs/>
          <w:color w:val="6B7280"/>
          <w:sz w:val="20"/>
          <w:szCs w:val="20"/>
        </w:rPr>
        <w:t xml:space="preserve">a)	</w:t>
      </w:r>
      <w:r>
        <w:rPr>
          <w:sz w:val="20"/>
          <w:szCs w:val="20"/>
        </w:rPr>
        <w:t xml:space="preserve">dois fatores de desconto.</w:t>
      </w:r>
    </w:p>
    <w:p>
      <w:pPr>
        <w:keepNext/>
        <w:keepLines/>
        <w:tabs>
          <w:tab w:val="left" w:pos="500"/>
        </w:tabs>
        <w:spacing w:after="30" w:line="264"/>
        <w:ind w:left="500" w:hanging="300"/>
      </w:pPr>
      <w:r>
        <w:rPr>
          <w:b/>
          <w:bCs/>
          <w:color w:val="6B7280"/>
          <w:sz w:val="20"/>
          <w:szCs w:val="20"/>
        </w:rPr>
        <w:t xml:space="preserve">b)	</w:t>
      </w:r>
      <w:r>
        <w:rPr>
          <w:sz w:val="20"/>
          <w:szCs w:val="20"/>
        </w:rPr>
        <w:t xml:space="preserve">dois episódios por passo.</w:t>
      </w:r>
    </w:p>
    <w:p>
      <w:pPr>
        <w:keepNext/>
        <w:keepLines/>
        <w:tabs>
          <w:tab w:val="left" w:pos="500"/>
        </w:tabs>
        <w:spacing w:after="30" w:line="264"/>
        <w:ind w:left="500" w:hanging="300"/>
      </w:pPr>
      <w:r>
        <w:rPr>
          <w:b/>
          <w:bCs/>
          <w:color w:val="6B7280"/>
          <w:sz w:val="20"/>
          <w:szCs w:val="20"/>
        </w:rPr>
        <w:t xml:space="preserve">c)	</w:t>
      </w:r>
      <w:r>
        <w:rPr>
          <w:sz w:val="20"/>
          <w:szCs w:val="20"/>
        </w:rPr>
        <w:t xml:space="preserve">duas políticas aleatórias.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duas tabelas, uma para escolher a ação e outra para avaliá-la.</w:t>
      </w:r>
    </w:p>
    <w:p>
      <w:pPr>
        <w:keepNext/>
        <w:spacing w:after="60" w:before="140" w:line="276"/>
      </w:pPr>
      <w:r>
        <w:rPr>
          <w:b/>
          <w:bCs/>
          <w:color w:val="4F46E5"/>
          <w:sz w:val="21"/>
          <w:szCs w:val="21"/>
        </w:rPr>
        <w:t xml:space="preserve">Questão 20. </w:t>
      </w:r>
      <w:r>
        <w:rPr>
          <w:sz w:val="21"/>
          <w:szCs w:val="21"/>
        </w:rPr>
        <w:t xml:space="preserve">O TD de n passos usa como alvo:</w:t>
      </w:r>
    </w:p>
    <w:p>
      <w:pPr>
        <w:keepNext/>
        <w:keepLines/>
        <w:tabs>
          <w:tab w:val="left" w:pos="500"/>
        </w:tabs>
        <w:spacing w:after="30" w:line="264"/>
        <w:ind w:left="500" w:hanging="300"/>
      </w:pPr>
      <w:r>
        <w:rPr>
          <w:b/>
          <w:bCs/>
          <w:color w:val="6B7280"/>
          <w:sz w:val="20"/>
          <w:szCs w:val="20"/>
        </w:rPr>
        <w:t xml:space="preserve">a)	</w:t>
      </w:r>
      <w:r>
        <w:rPr>
          <w:sz w:val="20"/>
          <w:szCs w:val="20"/>
        </w:rPr>
        <w:t xml:space="preserve">o máximo de n ações.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o retorno infinito.</w:t>
      </w:r>
    </w:p>
    <w:p>
      <w:pPr>
        <w:keepNext/>
        <w:keepLines/>
        <w:tabs>
          <w:tab w:val="left" w:pos="500"/>
        </w:tabs>
        <w:spacing w:after="30" w:line="264"/>
        <w:ind w:left="500" w:hanging="300"/>
      </w:pPr>
      <w:r>
        <w:rPr>
          <w:b/>
          <w:bCs/>
          <w:color w:val="6B7280"/>
          <w:sz w:val="20"/>
          <w:szCs w:val="20"/>
        </w:rPr>
        <w:t xml:space="preserve">c)	</w:t>
      </w:r>
      <w:r>
        <w:rPr>
          <w:sz w:val="20"/>
          <w:szCs w:val="20"/>
        </w:rPr>
        <w:t xml:space="preserve">só a primeira recompensa.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 recompensas reais seguidas da estimativa do estado n passos adiante.</w:t>
      </w:r>
    </w:p>
    <w:p>
      <w:pPr>
        <w:keepNext/>
        <w:spacing w:after="60" w:before="140" w:line="276"/>
      </w:pPr>
      <w:r>
        <w:rPr>
          <w:b/>
          <w:bCs/>
          <w:color w:val="4F46E5"/>
          <w:sz w:val="21"/>
          <w:szCs w:val="21"/>
        </w:rPr>
        <w:t xml:space="preserve">Questão 21. </w:t>
      </w:r>
      <w:r>
        <w:rPr>
          <w:sz w:val="21"/>
          <w:szCs w:val="21"/>
        </w:rPr>
        <w:t xml:space="preserve">TD(λ) com λ = 0 equivale a:</w:t>
      </w:r>
    </w:p>
    <w:p>
      <w:pPr>
        <w:keepNext/>
        <w:keepLines/>
        <w:tabs>
          <w:tab w:val="left" w:pos="500"/>
        </w:tabs>
        <w:spacing w:after="30" w:line="264"/>
        <w:ind w:left="500" w:hanging="300"/>
      </w:pPr>
      <w:r>
        <w:rPr>
          <w:b/>
          <w:bCs/>
          <w:color w:val="6B7280"/>
          <w:sz w:val="20"/>
          <w:szCs w:val="20"/>
        </w:rPr>
        <w:t xml:space="preserve">a)	</w:t>
      </w:r>
      <w:r>
        <w:rPr>
          <w:sz w:val="20"/>
          <w:szCs w:val="20"/>
        </w:rPr>
        <w:t xml:space="preserve">SARSA.</w:t>
      </w:r>
    </w:p>
    <w:p>
      <w:pPr>
        <w:keepNext/>
        <w:keepLines/>
        <w:tabs>
          <w:tab w:val="left" w:pos="500"/>
        </w:tabs>
        <w:spacing w:after="30" w:line="264"/>
        <w:ind w:left="500" w:hanging="300"/>
      </w:pPr>
      <w:r>
        <w:rPr>
          <w:b/>
          <w:bCs/>
          <w:color w:val="6B7280"/>
          <w:sz w:val="20"/>
          <w:szCs w:val="20"/>
        </w:rPr>
        <w:t xml:space="preserve">b)	</w:t>
      </w:r>
      <w:r>
        <w:rPr>
          <w:sz w:val="20"/>
          <w:szCs w:val="20"/>
        </w:rPr>
        <w:t xml:space="preserve">PD.</w:t>
      </w:r>
    </w:p>
    <w:p>
      <w:pPr>
        <w:keepNext/>
        <w:keepLines/>
        <w:tabs>
          <w:tab w:val="left" w:pos="500"/>
        </w:tabs>
        <w:spacing w:after="30" w:line="264"/>
        <w:ind w:left="500" w:hanging="300"/>
      </w:pPr>
      <w:r>
        <w:rPr>
          <w:b/>
          <w:bCs/>
          <w:color w:val="6B7280"/>
          <w:sz w:val="20"/>
          <w:szCs w:val="20"/>
        </w:rPr>
        <w:t xml:space="preserve">c)	</w:t>
      </w:r>
      <w:r>
        <w:rPr>
          <w:sz w:val="20"/>
          <w:szCs w:val="20"/>
        </w:rPr>
        <w:t xml:space="preserve">Monte Carlo.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TD(0).</w:t>
      </w:r>
    </w:p>
    <w:p>
      <w:pPr>
        <w:keepNext/>
        <w:spacing w:after="60" w:before="140" w:line="276"/>
      </w:pPr>
      <w:r>
        <w:rPr>
          <w:b/>
          <w:bCs/>
          <w:color w:val="4F46E5"/>
          <w:sz w:val="21"/>
          <w:szCs w:val="21"/>
        </w:rPr>
        <w:t xml:space="preserve">Questão 22. </w:t>
      </w:r>
      <w:r>
        <w:rPr>
          <w:sz w:val="21"/>
          <w:szCs w:val="21"/>
        </w:rPr>
        <w:t xml:space="preserve">TD(λ) com λ = 1 equivale (em episódios completos) a:</w:t>
      </w:r>
    </w:p>
    <w:p>
      <w:pPr>
        <w:keepNext/>
        <w:keepLines/>
        <w:tabs>
          <w:tab w:val="left" w:pos="500"/>
        </w:tabs>
        <w:spacing w:after="30" w:line="264"/>
        <w:ind w:left="500" w:hanging="300"/>
      </w:pPr>
      <w:r>
        <w:rPr>
          <w:b/>
          <w:bCs/>
          <w:color w:val="6B7280"/>
          <w:sz w:val="20"/>
          <w:szCs w:val="20"/>
        </w:rPr>
        <w:t xml:space="preserve">a)	</w:t>
      </w:r>
      <w:r>
        <w:rPr>
          <w:sz w:val="20"/>
          <w:szCs w:val="20"/>
        </w:rPr>
        <w:t xml:space="preserve">Monte Carlo.</w:t>
      </w:r>
    </w:p>
    <w:p>
      <w:pPr>
        <w:keepNext/>
        <w:keepLines/>
        <w:tabs>
          <w:tab w:val="left" w:pos="500"/>
        </w:tabs>
        <w:spacing w:after="30" w:line="264"/>
        <w:ind w:left="500" w:hanging="300"/>
      </w:pPr>
      <w:r>
        <w:rPr>
          <w:b/>
          <w:bCs/>
          <w:color w:val="6B7280"/>
          <w:sz w:val="20"/>
          <w:szCs w:val="20"/>
        </w:rPr>
        <w:t xml:space="preserve">b)	</w:t>
      </w:r>
      <w:r>
        <w:rPr>
          <w:sz w:val="20"/>
          <w:szCs w:val="20"/>
        </w:rPr>
        <w:t xml:space="preserve">iteração de valor.</w:t>
      </w:r>
    </w:p>
    <w:p>
      <w:pPr>
        <w:keepNext/>
        <w:keepLines/>
        <w:tabs>
          <w:tab w:val="left" w:pos="500"/>
        </w:tabs>
        <w:spacing w:after="30" w:line="264"/>
        <w:ind w:left="500" w:hanging="300"/>
      </w:pPr>
      <w:r>
        <w:rPr>
          <w:b/>
          <w:bCs/>
          <w:color w:val="6B7280"/>
          <w:sz w:val="20"/>
          <w:szCs w:val="20"/>
        </w:rPr>
        <w:t xml:space="preserve">c)	</w:t>
      </w:r>
      <w:r>
        <w:rPr>
          <w:sz w:val="20"/>
          <w:szCs w:val="20"/>
        </w:rPr>
        <w:t xml:space="preserve">TD(0).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Q-learning.</w:t>
      </w:r>
    </w:p>
    <w:p>
      <w:pPr>
        <w:keepNext/>
        <w:spacing w:after="60" w:before="140" w:line="276"/>
      </w:pPr>
      <w:r>
        <w:rPr>
          <w:b/>
          <w:bCs/>
          <w:color w:val="4F46E5"/>
          <w:sz w:val="21"/>
          <w:szCs w:val="21"/>
        </w:rPr>
        <w:t xml:space="preserve">Questão 23. </w:t>
      </w:r>
      <w:r>
        <w:rPr>
          <w:sz w:val="21"/>
          <w:szCs w:val="21"/>
        </w:rPr>
        <w:t xml:space="preserve">Os traços de elegibilidade servem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distribuir o crédito entre estados e ações recentes.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reduzir o número de estados.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aumentar o desconto.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escolher ε.</w:t>
      </w:r>
    </w:p>
    <w:p>
      <w:pPr>
        <w:keepNext/>
        <w:spacing w:after="60" w:before="140" w:line="276"/>
      </w:pPr>
      <w:r>
        <w:rPr>
          <w:b/>
          <w:bCs/>
          <w:color w:val="4F46E5"/>
          <w:sz w:val="21"/>
          <w:szCs w:val="21"/>
        </w:rPr>
        <w:t xml:space="preserve">Questão 24. </w:t>
      </w:r>
      <w:r>
        <w:rPr>
          <w:sz w:val="21"/>
          <w:szCs w:val="21"/>
        </w:rPr>
        <w:t xml:space="preserve">Uma boa prática ao reportar resultados de AR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usar sempre a mesma semente.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reportar variação.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mostrar média e variação sobre várias sementes.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mostrar só a melhor execução.</w:t>
      </w:r>
    </w:p>
    <w:p>
      <w:pPr>
        <w:keepNext/>
        <w:spacing w:after="60" w:before="140" w:line="276"/>
      </w:pPr>
      <w:r>
        <w:rPr>
          <w:b/>
          <w:bCs/>
          <w:color w:val="4F46E5"/>
          <w:sz w:val="21"/>
          <w:szCs w:val="21"/>
        </w:rPr>
        <w:t xml:space="preserve">Questão 25. </w:t>
      </w:r>
      <w:r>
        <w:rPr>
          <w:sz w:val="21"/>
          <w:szCs w:val="21"/>
        </w:rPr>
        <w:t xml:space="preserve">No Taxi, a recompensa por entregar o passageiro corretamente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0.</w:t>
      </w:r>
    </w:p>
    <w:p>
      <w:pPr>
        <w:keepNext/>
        <w:keepLines/>
        <w:tabs>
          <w:tab w:val="left" w:pos="500"/>
        </w:tabs>
        <w:spacing w:after="30" w:line="264"/>
        <w:ind w:left="500" w:hanging="300"/>
      </w:pPr>
      <w:r>
        <w:rPr>
          <w:b/>
          <w:bCs/>
          <w:color w:val="6B7280"/>
          <w:sz w:val="20"/>
          <w:szCs w:val="20"/>
        </w:rPr>
        <w:t xml:space="preserve">b)	</w:t>
      </w:r>
      <w:r>
        <w:rPr>
          <w:sz w:val="20"/>
          <w:szCs w:val="20"/>
        </w:rPr>
        <w:t xml:space="preserve">+1.</w:t>
      </w:r>
    </w:p>
    <w:p>
      <w:pPr>
        <w:keepNext/>
        <w:keepLines/>
        <w:tabs>
          <w:tab w:val="left" w:pos="500"/>
        </w:tabs>
        <w:spacing w:after="30" w:line="264"/>
        <w:ind w:left="500" w:hanging="300"/>
      </w:pPr>
      <w:r>
        <w:rPr>
          <w:b/>
          <w:bCs/>
          <w:color w:val="6B7280"/>
          <w:sz w:val="20"/>
          <w:szCs w:val="20"/>
        </w:rPr>
        <w:t xml:space="preserve">c)	</w:t>
      </w:r>
      <w:r>
        <w:rPr>
          <w:sz w:val="20"/>
          <w:szCs w:val="20"/>
        </w:rPr>
        <w:t xml:space="preserve">+20.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−10.</w:t>
      </w:r>
    </w:p>
    <w:p>
      <w:pPr>
        <w:keepNext/>
        <w:spacing w:after="60" w:before="140" w:line="276"/>
      </w:pPr>
      <w:r>
        <w:rPr>
          <w:b/>
          <w:bCs/>
          <w:color w:val="4F46E5"/>
          <w:sz w:val="21"/>
          <w:szCs w:val="21"/>
        </w:rPr>
        <w:t xml:space="preserve">Questão 26. </w:t>
      </w:r>
      <w:r>
        <w:rPr>
          <w:sz w:val="21"/>
          <w:szCs w:val="21"/>
        </w:rPr>
        <w:t xml:space="preserve">No Taxi, o número de estados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25.</w:t>
      </w:r>
    </w:p>
    <w:p>
      <w:pPr>
        <w:keepNext/>
        <w:keepLines/>
        <w:tabs>
          <w:tab w:val="left" w:pos="500"/>
        </w:tabs>
        <w:spacing w:after="30" w:line="264"/>
        <w:ind w:left="500" w:hanging="300"/>
      </w:pPr>
      <w:r>
        <w:rPr>
          <w:b/>
          <w:bCs/>
          <w:color w:val="6B7280"/>
          <w:sz w:val="20"/>
          <w:szCs w:val="20"/>
        </w:rPr>
        <w:t xml:space="preserve">b)	</w:t>
      </w:r>
      <w:r>
        <w:rPr>
          <w:sz w:val="20"/>
          <w:szCs w:val="20"/>
        </w:rPr>
        <w:t xml:space="preserve">5.</w:t>
      </w:r>
    </w:p>
    <w:p>
      <w:pPr>
        <w:keepNext/>
        <w:keepLines/>
        <w:tabs>
          <w:tab w:val="left" w:pos="500"/>
        </w:tabs>
        <w:spacing w:after="30" w:line="264"/>
        <w:ind w:left="500" w:hanging="300"/>
      </w:pPr>
      <w:r>
        <w:rPr>
          <w:b/>
          <w:bCs/>
          <w:color w:val="6B7280"/>
          <w:sz w:val="20"/>
          <w:szCs w:val="20"/>
        </w:rPr>
        <w:t xml:space="preserve">c)	</w:t>
      </w:r>
      <w:r>
        <w:rPr>
          <w:sz w:val="20"/>
          <w:szCs w:val="20"/>
        </w:rPr>
        <w:t xml:space="preserve">5.000.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500.</w:t>
      </w:r>
    </w:p>
    <w:p>
      <w:pPr>
        <w:keepNext/>
        <w:spacing w:after="60" w:before="140" w:line="276"/>
      </w:pPr>
      <w:r>
        <w:rPr>
          <w:b/>
          <w:bCs/>
          <w:color w:val="4F46E5"/>
          <w:sz w:val="21"/>
          <w:szCs w:val="21"/>
        </w:rPr>
        <w:t xml:space="preserve">Questão 27. </w:t>
      </w:r>
      <w:r>
        <w:rPr>
          <w:sz w:val="21"/>
          <w:szCs w:val="21"/>
        </w:rPr>
        <w:t xml:space="preserve">O ParameterGrid do scikit-learn é útil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calcula o desconto.</w:t>
      </w:r>
    </w:p>
    <w:p>
      <w:pPr>
        <w:keepNext/>
        <w:keepLines/>
        <w:tabs>
          <w:tab w:val="left" w:pos="500"/>
        </w:tabs>
        <w:spacing w:after="30" w:line="264"/>
        <w:ind w:left="500" w:hanging="300"/>
      </w:pPr>
      <w:r>
        <w:rPr>
          <w:b/>
          <w:bCs/>
          <w:color w:val="6B7280"/>
          <w:sz w:val="20"/>
          <w:szCs w:val="20"/>
        </w:rPr>
        <w:t xml:space="preserve">b)	</w:t>
      </w:r>
      <w:r>
        <w:rPr>
          <w:sz w:val="20"/>
          <w:szCs w:val="20"/>
        </w:rPr>
        <w:t xml:space="preserve">gera todas as combinações de hiperparâmetros a serem testadas.</w:t>
      </w:r>
    </w:p>
    <w:p>
      <w:pPr>
        <w:keepNext/>
        <w:keepLines/>
        <w:tabs>
          <w:tab w:val="left" w:pos="500"/>
        </w:tabs>
        <w:spacing w:after="30" w:line="264"/>
        <w:ind w:left="500" w:hanging="300"/>
      </w:pPr>
      <w:r>
        <w:rPr>
          <w:b/>
          <w:bCs/>
          <w:color w:val="6B7280"/>
          <w:sz w:val="20"/>
          <w:szCs w:val="20"/>
        </w:rPr>
        <w:t xml:space="preserve">c)	</w:t>
      </w:r>
      <w:r>
        <w:rPr>
          <w:sz w:val="20"/>
          <w:szCs w:val="20"/>
        </w:rPr>
        <w:t xml:space="preserve">treina redes neurais.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escolhe a política.</w:t>
      </w:r>
    </w:p>
    <w:p>
      <w:pPr>
        <w:keepNext/>
        <w:spacing w:after="60" w:before="140" w:line="276"/>
      </w:pPr>
      <w:r>
        <w:rPr>
          <w:b/>
          <w:bCs/>
          <w:color w:val="4F46E5"/>
          <w:sz w:val="21"/>
          <w:szCs w:val="21"/>
        </w:rPr>
        <w:t xml:space="preserve">Questão 28. </w:t>
      </w:r>
      <w:r>
        <w:rPr>
          <w:sz w:val="21"/>
          <w:szCs w:val="21"/>
        </w:rPr>
        <w:t xml:space="preserve">No CartPole tabular, o KBinsDiscretizer com strategy="quantile" cria faixas:</w:t>
      </w:r>
    </w:p>
    <w:p>
      <w:pPr>
        <w:keepNext/>
        <w:keepLines/>
        <w:tabs>
          <w:tab w:val="left" w:pos="500"/>
        </w:tabs>
        <w:spacing w:after="30" w:line="264"/>
        <w:ind w:left="500" w:hanging="300"/>
      </w:pPr>
      <w:r>
        <w:rPr>
          <w:b/>
          <w:bCs/>
          <w:color w:val="6B7280"/>
          <w:sz w:val="20"/>
          <w:szCs w:val="20"/>
        </w:rPr>
        <w:t xml:space="preserve">a)	</w:t>
      </w:r>
      <w:r>
        <w:rPr>
          <w:sz w:val="20"/>
          <w:szCs w:val="20"/>
        </w:rPr>
        <w:t xml:space="preserve">sempre binárias.</w:t>
      </w:r>
    </w:p>
    <w:p>
      <w:pPr>
        <w:keepNext/>
        <w:keepLines/>
        <w:tabs>
          <w:tab w:val="left" w:pos="500"/>
        </w:tabs>
        <w:spacing w:after="30" w:line="264"/>
        <w:ind w:left="500" w:hanging="300"/>
      </w:pPr>
      <w:r>
        <w:rPr>
          <w:b/>
          <w:bCs/>
          <w:color w:val="6B7280"/>
          <w:sz w:val="20"/>
          <w:szCs w:val="20"/>
        </w:rPr>
        <w:t xml:space="preserve">b)	</w:t>
      </w:r>
      <w:r>
        <w:rPr>
          <w:sz w:val="20"/>
          <w:szCs w:val="20"/>
        </w:rPr>
        <w:t xml:space="preserve">com aproximadamente o mesmo número de observações em cada uma.</w:t>
      </w:r>
    </w:p>
    <w:p>
      <w:pPr>
        <w:keepNext/>
        <w:keepLines/>
        <w:tabs>
          <w:tab w:val="left" w:pos="500"/>
        </w:tabs>
        <w:spacing w:after="30" w:line="264"/>
        <w:ind w:left="500" w:hanging="300"/>
      </w:pPr>
      <w:r>
        <w:rPr>
          <w:b/>
          <w:bCs/>
          <w:color w:val="6B7280"/>
          <w:sz w:val="20"/>
          <w:szCs w:val="20"/>
        </w:rPr>
        <w:t xml:space="preserve">c)	</w:t>
      </w:r>
      <w:r>
        <w:rPr>
          <w:sz w:val="20"/>
          <w:szCs w:val="20"/>
        </w:rPr>
        <w:t xml:space="preserve">aleatórias.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 largura igual.</w:t>
      </w:r>
    </w:p>
    <w:p>
      <w:pPr>
        <w:keepNext/>
        <w:spacing w:after="60" w:before="140" w:line="276"/>
      </w:pPr>
      <w:r>
        <w:rPr>
          <w:b/>
          <w:bCs/>
          <w:color w:val="4F46E5"/>
          <w:sz w:val="21"/>
          <w:szCs w:val="21"/>
        </w:rPr>
        <w:t xml:space="preserve">Questão 29. </w:t>
      </w:r>
      <w:r>
        <w:rPr>
          <w:sz w:val="21"/>
          <w:szCs w:val="21"/>
        </w:rPr>
        <w:t xml:space="preserve">No projeto de preços, o estoque não vendido no domingo:</w:t>
      </w:r>
    </w:p>
    <w:p>
      <w:pPr>
        <w:keepNext/>
        <w:keepLines/>
        <w:tabs>
          <w:tab w:val="left" w:pos="500"/>
        </w:tabs>
        <w:spacing w:after="30" w:line="264"/>
        <w:ind w:left="500" w:hanging="300"/>
      </w:pPr>
      <w:r>
        <w:rPr>
          <w:b/>
          <w:bCs/>
          <w:color w:val="6B7280"/>
          <w:sz w:val="20"/>
          <w:szCs w:val="20"/>
        </w:rPr>
        <w:t xml:space="preserve">a)	</w:t>
      </w:r>
      <w:r>
        <w:rPr>
          <w:sz w:val="20"/>
          <w:szCs w:val="20"/>
        </w:rPr>
        <w:t xml:space="preserve">é guardado para a semana seguinte.</w:t>
      </w:r>
    </w:p>
    <w:p>
      <w:pPr>
        <w:keepNext/>
        <w:keepLines/>
        <w:tabs>
          <w:tab w:val="left" w:pos="500"/>
        </w:tabs>
        <w:spacing w:after="30" w:line="264"/>
        <w:ind w:left="500" w:hanging="300"/>
      </w:pPr>
      <w:r>
        <w:rPr>
          <w:b/>
          <w:bCs/>
          <w:color w:val="6B7280"/>
          <w:sz w:val="20"/>
          <w:szCs w:val="20"/>
        </w:rPr>
        <w:t xml:space="preserve">b)	</w:t>
      </w:r>
      <w:r>
        <w:rPr>
          <w:sz w:val="20"/>
          <w:szCs w:val="20"/>
        </w:rPr>
        <w:t xml:space="preserve">vira recompensa.</w:t>
      </w:r>
    </w:p>
    <w:p>
      <w:pPr>
        <w:keepNext/>
        <w:keepLines/>
        <w:tabs>
          <w:tab w:val="left" w:pos="500"/>
        </w:tabs>
        <w:spacing w:after="30" w:line="264"/>
        <w:ind w:left="500" w:hanging="300"/>
      </w:pPr>
      <w:r>
        <w:rPr>
          <w:b/>
          <w:bCs/>
          <w:color w:val="6B7280"/>
          <w:sz w:val="20"/>
          <w:szCs w:val="20"/>
        </w:rPr>
        <w:t xml:space="preserve">c)	</w:t>
      </w:r>
      <w:r>
        <w:rPr>
          <w:sz w:val="20"/>
          <w:szCs w:val="20"/>
        </w:rPr>
        <w:t xml:space="preserve">é descartado.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aumenta o lucro.</w:t>
      </w:r>
    </w:p>
    <w:p>
      <w:pPr>
        <w:keepNext/>
        <w:spacing w:after="60" w:before="140" w:line="276"/>
      </w:pPr>
      <w:r>
        <w:rPr>
          <w:b/>
          <w:bCs/>
          <w:color w:val="4F46E5"/>
          <w:sz w:val="21"/>
          <w:szCs w:val="21"/>
        </w:rPr>
        <w:t xml:space="preserve">Questão 30. </w:t>
      </w:r>
      <w:r>
        <w:rPr>
          <w:sz w:val="21"/>
          <w:szCs w:val="21"/>
        </w:rPr>
        <w:t xml:space="preserve">A estimativa de elasticidade com a base Online Retail exige cautela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os dados são observacionais e podem estar confundidos por promoções e atacado.</w:t>
      </w:r>
    </w:p>
    <w:p>
      <w:pPr>
        <w:keepNext/>
        <w:keepLines/>
        <w:tabs>
          <w:tab w:val="left" w:pos="500"/>
        </w:tabs>
        <w:spacing w:after="30" w:line="264"/>
        <w:ind w:left="500" w:hanging="300"/>
      </w:pPr>
      <w:r>
        <w:rPr>
          <w:b/>
          <w:bCs/>
          <w:color w:val="6B7280"/>
          <w:sz w:val="20"/>
          <w:szCs w:val="20"/>
        </w:rPr>
        <w:t xml:space="preserve">b)	</w:t>
      </w:r>
      <w:r>
        <w:rPr>
          <w:sz w:val="20"/>
          <w:szCs w:val="20"/>
        </w:rPr>
        <w:t xml:space="preserve">a regressão de Poisson é proibida.</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há coluna de preço.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base é sintética.</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o TD(0) com uma analogia do cotidiano e destaque a diferença para o Monte Carlo.</w:t>
      </w:r>
    </w:p>
    <w:p>
      <w:pPr>
        <w:keepLines/>
        <w:tabs>
          <w:tab w:val="left" w:pos="500"/>
        </w:tabs>
        <w:spacing w:after="80" w:before="120" w:line="288"/>
        <w:ind w:left="500" w:hanging="500"/>
      </w:pPr>
      <w:r>
        <w:rPr>
          <w:b/>
          <w:bCs/>
          <w:color w:val="4F46E5"/>
          <w:sz w:val="21"/>
          <w:szCs w:val="21"/>
        </w:rPr>
        <w:t xml:space="preserve">2.	</w:t>
      </w:r>
      <w:r>
        <w:rPr>
          <w:sz w:val="21"/>
          <w:szCs w:val="21"/>
        </w:rPr>
        <w:t xml:space="preserve">Defina o erro TD e explique como ele corrige a estimativa. Dê um exemplo numérico.</w:t>
      </w:r>
    </w:p>
    <w:p>
      <w:pPr>
        <w:keepLines/>
        <w:tabs>
          <w:tab w:val="left" w:pos="500"/>
        </w:tabs>
        <w:spacing w:after="80" w:before="120" w:line="288"/>
        <w:ind w:left="500" w:hanging="500"/>
      </w:pPr>
      <w:r>
        <w:rPr>
          <w:b/>
          <w:bCs/>
          <w:color w:val="4F46E5"/>
          <w:sz w:val="21"/>
          <w:szCs w:val="21"/>
        </w:rPr>
        <w:t xml:space="preserve">3.	</w:t>
      </w:r>
      <w:r>
        <w:rPr>
          <w:sz w:val="21"/>
          <w:szCs w:val="21"/>
        </w:rPr>
        <w:t xml:space="preserve">Compare TD, MC e PD quanto ao modelo, bootstrapping e momento da atualização.</w:t>
      </w:r>
    </w:p>
    <w:p>
      <w:pPr>
        <w:keepLines/>
        <w:tabs>
          <w:tab w:val="left" w:pos="500"/>
        </w:tabs>
        <w:spacing w:after="80" w:before="120" w:line="288"/>
        <w:ind w:left="500" w:hanging="500"/>
      </w:pPr>
      <w:r>
        <w:rPr>
          <w:b/>
          <w:bCs/>
          <w:color w:val="4F46E5"/>
          <w:sz w:val="21"/>
          <w:szCs w:val="21"/>
        </w:rPr>
        <w:t xml:space="preserve">4.	</w:t>
      </w:r>
      <w:r>
        <w:rPr>
          <w:sz w:val="21"/>
          <w:szCs w:val="21"/>
        </w:rPr>
        <w:t xml:space="preserve">Por que o TD costuma aprender mais rápido que o MC no passeio aleatório?</w:t>
      </w:r>
    </w:p>
    <w:p>
      <w:pPr>
        <w:keepLines/>
        <w:tabs>
          <w:tab w:val="left" w:pos="500"/>
        </w:tabs>
        <w:spacing w:after="80" w:before="120" w:line="288"/>
        <w:ind w:left="500" w:hanging="500"/>
      </w:pPr>
      <w:r>
        <w:rPr>
          <w:b/>
          <w:bCs/>
          <w:color w:val="4F46E5"/>
          <w:sz w:val="21"/>
          <w:szCs w:val="21"/>
        </w:rPr>
        <w:t xml:space="preserve">5.	</w:t>
      </w:r>
      <w:r>
        <w:rPr>
          <w:sz w:val="21"/>
          <w:szCs w:val="21"/>
        </w:rPr>
        <w:t xml:space="preserve">Explique a diferença entre SARSA e Q-learning e dê o motivo de um ser on-policy e o outro off-policy.</w:t>
      </w:r>
    </w:p>
    <w:p>
      <w:pPr>
        <w:keepLines/>
        <w:tabs>
          <w:tab w:val="left" w:pos="500"/>
        </w:tabs>
        <w:spacing w:after="80" w:before="120" w:line="288"/>
        <w:ind w:left="500" w:hanging="500"/>
      </w:pPr>
      <w:r>
        <w:rPr>
          <w:b/>
          <w:bCs/>
          <w:color w:val="4F46E5"/>
          <w:sz w:val="21"/>
          <w:szCs w:val="21"/>
        </w:rPr>
        <w:t xml:space="preserve">6.	</w:t>
      </w:r>
      <w:r>
        <w:rPr>
          <w:sz w:val="21"/>
          <w:szCs w:val="21"/>
        </w:rPr>
        <w:t xml:space="preserve">No penhasco, por que o Q-learning aprende um caminho mais arriscado que o SARSA?</w:t>
      </w:r>
    </w:p>
    <w:p>
      <w:pPr>
        <w:keepLines/>
        <w:tabs>
          <w:tab w:val="left" w:pos="500"/>
        </w:tabs>
        <w:spacing w:after="80" w:before="120" w:line="288"/>
        <w:ind w:left="500" w:hanging="500"/>
      </w:pPr>
      <w:r>
        <w:rPr>
          <w:b/>
          <w:bCs/>
          <w:color w:val="4F46E5"/>
          <w:sz w:val="21"/>
          <w:szCs w:val="21"/>
        </w:rPr>
        <w:t xml:space="preserve">7.	</w:t>
      </w:r>
      <w:r>
        <w:rPr>
          <w:sz w:val="21"/>
          <w:szCs w:val="21"/>
        </w:rPr>
        <w:t xml:space="preserve">Qual seria o efeito de reduzir ε para zero ao longo do treino sobre o caminho do SARSA e do Q-learning?</w:t>
      </w:r>
    </w:p>
    <w:p>
      <w:pPr>
        <w:keepLines/>
        <w:tabs>
          <w:tab w:val="left" w:pos="500"/>
        </w:tabs>
        <w:spacing w:after="80" w:before="120" w:line="288"/>
        <w:ind w:left="500" w:hanging="500"/>
      </w:pPr>
      <w:r>
        <w:rPr>
          <w:b/>
          <w:bCs/>
          <w:color w:val="4F46E5"/>
          <w:sz w:val="21"/>
          <w:szCs w:val="21"/>
        </w:rPr>
        <w:t xml:space="preserve">8.	</w:t>
      </w:r>
      <w:r>
        <w:rPr>
          <w:sz w:val="21"/>
          <w:szCs w:val="21"/>
        </w:rPr>
        <w:t xml:space="preserve">Explique o Expected SARSA e por que ele pode ter melhor desempenho que o SARSA.</w:t>
      </w:r>
    </w:p>
    <w:p>
      <w:pPr>
        <w:keepLines/>
        <w:tabs>
          <w:tab w:val="left" w:pos="500"/>
        </w:tabs>
        <w:spacing w:after="80" w:before="120" w:line="288"/>
        <w:ind w:left="500" w:hanging="500"/>
      </w:pPr>
      <w:r>
        <w:rPr>
          <w:b/>
          <w:bCs/>
          <w:color w:val="4F46E5"/>
          <w:sz w:val="21"/>
          <w:szCs w:val="21"/>
        </w:rPr>
        <w:t xml:space="preserve">9.	</w:t>
      </w:r>
      <w:r>
        <w:rPr>
          <w:sz w:val="21"/>
          <w:szCs w:val="21"/>
        </w:rPr>
        <w:t xml:space="preserve">Explique o viés de maximização com um exemplo simples e como o Double Q-learning o corrige.</w:t>
      </w:r>
    </w:p>
    <w:p>
      <w:pPr>
        <w:keepLines/>
        <w:tabs>
          <w:tab w:val="left" w:pos="500"/>
        </w:tabs>
        <w:spacing w:after="80" w:before="120" w:line="288"/>
        <w:ind w:left="500" w:hanging="500"/>
      </w:pPr>
      <w:r>
        <w:rPr>
          <w:b/>
          <w:bCs/>
          <w:color w:val="4F46E5"/>
          <w:sz w:val="21"/>
          <w:szCs w:val="21"/>
        </w:rPr>
        <w:t xml:space="preserve">10.	</w:t>
      </w:r>
      <w:r>
        <w:rPr>
          <w:sz w:val="21"/>
          <w:szCs w:val="21"/>
        </w:rPr>
        <w:t xml:space="preserve">Descreva TD de n passos e o que muda ao aumentar n.</w:t>
      </w:r>
    </w:p>
    <w:p>
      <w:pPr>
        <w:keepLines/>
        <w:tabs>
          <w:tab w:val="left" w:pos="500"/>
        </w:tabs>
        <w:spacing w:after="80" w:before="120" w:line="288"/>
        <w:ind w:left="500" w:hanging="500"/>
      </w:pPr>
      <w:r>
        <w:rPr>
          <w:b/>
          <w:bCs/>
          <w:color w:val="4F46E5"/>
          <w:sz w:val="21"/>
          <w:szCs w:val="21"/>
        </w:rPr>
        <w:t xml:space="preserve">11.	</w:t>
      </w:r>
      <w:r>
        <w:rPr>
          <w:sz w:val="21"/>
          <w:szCs w:val="21"/>
        </w:rPr>
        <w:t xml:space="preserve">Explique o que são traços de elegibilidade e como ajudam na atribuição de crédito.</w:t>
      </w:r>
    </w:p>
    <w:p>
      <w:pPr>
        <w:keepLines/>
        <w:tabs>
          <w:tab w:val="left" w:pos="500"/>
        </w:tabs>
        <w:spacing w:after="80" w:before="120" w:line="288"/>
        <w:ind w:left="500" w:hanging="500"/>
      </w:pPr>
      <w:r>
        <w:rPr>
          <w:b/>
          <w:bCs/>
          <w:color w:val="4F46E5"/>
          <w:sz w:val="21"/>
          <w:szCs w:val="21"/>
        </w:rPr>
        <w:t xml:space="preserve">12.	</w:t>
      </w:r>
      <w:r>
        <w:rPr>
          <w:sz w:val="21"/>
          <w:szCs w:val="21"/>
        </w:rPr>
        <w:t xml:space="preserve">Por que ε decrescente é comum em Q-learning tabular e quais os riscos de reduzi-lo rápido demais?</w:t>
      </w:r>
    </w:p>
    <w:p>
      <w:pPr>
        <w:keepLines/>
        <w:tabs>
          <w:tab w:val="left" w:pos="500"/>
        </w:tabs>
        <w:spacing w:after="80" w:before="120" w:line="288"/>
        <w:ind w:left="500" w:hanging="500"/>
      </w:pPr>
      <w:r>
        <w:rPr>
          <w:b/>
          <w:bCs/>
          <w:color w:val="4F46E5"/>
          <w:sz w:val="21"/>
          <w:szCs w:val="21"/>
        </w:rPr>
        <w:t xml:space="preserve">13.	</w:t>
      </w:r>
      <w:r>
        <w:rPr>
          <w:sz w:val="21"/>
          <w:szCs w:val="21"/>
        </w:rPr>
        <w:t xml:space="preserve">Interprete o papel do passo α e justifique a necessidade de testar diferentes valores.</w:t>
      </w:r>
    </w:p>
    <w:p>
      <w:pPr>
        <w:keepLines/>
        <w:tabs>
          <w:tab w:val="left" w:pos="500"/>
        </w:tabs>
        <w:spacing w:after="80" w:before="120" w:line="288"/>
        <w:ind w:left="500" w:hanging="500"/>
      </w:pPr>
      <w:r>
        <w:rPr>
          <w:b/>
          <w:bCs/>
          <w:color w:val="4F46E5"/>
          <w:sz w:val="21"/>
          <w:szCs w:val="21"/>
        </w:rPr>
        <w:t xml:space="preserve">14.	</w:t>
      </w:r>
      <w:r>
        <w:rPr>
          <w:sz w:val="21"/>
          <w:szCs w:val="21"/>
        </w:rPr>
        <w:t xml:space="preserve">Por que usar várias sementes e reportar média e variação ao avaliar um agente?</w:t>
      </w:r>
    </w:p>
    <w:p>
      <w:pPr>
        <w:keepLines/>
        <w:tabs>
          <w:tab w:val="left" w:pos="500"/>
        </w:tabs>
        <w:spacing w:after="80" w:before="120" w:line="288"/>
        <w:ind w:left="500" w:hanging="500"/>
      </w:pPr>
      <w:r>
        <w:rPr>
          <w:b/>
          <w:bCs/>
          <w:color w:val="4F46E5"/>
          <w:sz w:val="21"/>
          <w:szCs w:val="21"/>
        </w:rPr>
        <w:t xml:space="preserve">15.	</w:t>
      </w:r>
      <w:r>
        <w:rPr>
          <w:sz w:val="21"/>
          <w:szCs w:val="21"/>
        </w:rPr>
        <w:t xml:space="preserve">Descreva como o Q-learning resolve o Taxi e por que a tabela Q é viável nesse ambiente.</w:t>
      </w:r>
    </w:p>
    <w:p>
      <w:pPr>
        <w:keepLines/>
        <w:tabs>
          <w:tab w:val="left" w:pos="500"/>
        </w:tabs>
        <w:spacing w:after="80" w:before="120" w:line="288"/>
        <w:ind w:left="500" w:hanging="500"/>
      </w:pPr>
      <w:r>
        <w:rPr>
          <w:b/>
          <w:bCs/>
          <w:color w:val="4F46E5"/>
          <w:sz w:val="21"/>
          <w:szCs w:val="21"/>
        </w:rPr>
        <w:t xml:space="preserve">16.	</w:t>
      </w:r>
      <w:r>
        <w:rPr>
          <w:sz w:val="21"/>
          <w:szCs w:val="21"/>
        </w:rPr>
        <w:t xml:space="preserve">Explique como o KBinsDiscretizer foi usado para o CartPole e quais as limitações dessa discretização.</w:t>
      </w:r>
    </w:p>
    <w:p>
      <w:pPr>
        <w:keepLines/>
        <w:tabs>
          <w:tab w:val="left" w:pos="500"/>
        </w:tabs>
        <w:spacing w:after="80" w:before="120" w:line="288"/>
        <w:ind w:left="500" w:hanging="500"/>
      </w:pPr>
      <w:r>
        <w:rPr>
          <w:b/>
          <w:bCs/>
          <w:color w:val="4F46E5"/>
          <w:sz w:val="21"/>
          <w:szCs w:val="21"/>
        </w:rPr>
        <w:t xml:space="preserve">17.	</w:t>
      </w:r>
      <w:r>
        <w:rPr>
          <w:sz w:val="21"/>
          <w:szCs w:val="21"/>
        </w:rPr>
        <w:t xml:space="preserve">Por que, no projeto de preços, o ganho da política dinâmica sobre o melhor preço fixo é pequeno e como verificar se é significativo?</w:t>
      </w:r>
    </w:p>
    <w:p>
      <w:pPr>
        <w:keepLines/>
        <w:tabs>
          <w:tab w:val="left" w:pos="500"/>
        </w:tabs>
        <w:spacing w:after="80" w:before="120" w:line="288"/>
        <w:ind w:left="500" w:hanging="500"/>
      </w:pPr>
      <w:r>
        <w:rPr>
          <w:b/>
          <w:bCs/>
          <w:color w:val="4F46E5"/>
          <w:sz w:val="21"/>
          <w:szCs w:val="21"/>
        </w:rPr>
        <w:t xml:space="preserve">18.	</w:t>
      </w:r>
      <w:r>
        <w:rPr>
          <w:sz w:val="21"/>
          <w:szCs w:val="21"/>
        </w:rPr>
        <w:t xml:space="preserve">Critique a estimativa de elasticidade com dados observacionais e proponha uma forma de obter uma estimativa mais confiável.</w:t>
      </w:r>
    </w:p>
    <w:p>
      <w:pPr>
        <w:keepLines/>
        <w:tabs>
          <w:tab w:val="left" w:pos="500"/>
        </w:tabs>
        <w:spacing w:after="80" w:before="120" w:line="288"/>
        <w:ind w:left="500" w:hanging="500"/>
      </w:pPr>
      <w:r>
        <w:rPr>
          <w:b/>
          <w:bCs/>
          <w:color w:val="4F46E5"/>
          <w:sz w:val="21"/>
          <w:szCs w:val="21"/>
        </w:rPr>
        <w:t xml:space="preserve">19.	</w:t>
      </w:r>
      <w:r>
        <w:rPr>
          <w:sz w:val="21"/>
          <w:szCs w:val="21"/>
        </w:rPr>
        <w:t xml:space="preserve">Dê um exemplo de problema real em que SARSA seria preferível ao Q-learning e justifique.</w:t>
      </w:r>
    </w:p>
    <w:p>
      <w:pPr>
        <w:keepLines/>
        <w:tabs>
          <w:tab w:val="left" w:pos="500"/>
        </w:tabs>
        <w:spacing w:after="80" w:before="120" w:line="288"/>
        <w:ind w:left="500" w:hanging="500"/>
      </w:pPr>
      <w:r>
        <w:rPr>
          <w:b/>
          <w:bCs/>
          <w:color w:val="4F46E5"/>
          <w:sz w:val="21"/>
          <w:szCs w:val="21"/>
        </w:rPr>
        <w:t xml:space="preserve">20.	</w:t>
      </w:r>
      <w:r>
        <w:rPr>
          <w:sz w:val="21"/>
          <w:szCs w:val="21"/>
        </w:rPr>
        <w:t xml:space="preserve">Por que, para controle sem modelo, usamos Q(S, A) em vez de V(S) nos métodos TD?</w:t>
      </w:r>
    </w:p>
    <w:p>
      <w:pPr>
        <w:sectPr>
          <w:headerReference w:type="default" r:id="rId21"/>
          <w:footerReference w:type="default" r:id="rId22"/>
          <w:type w:val="nextPage"/>
          <w:pgSz w:w="11906" w:h="16838" w:orient="portrait"/>
          <w:pgMar w:top="1300" w:right="1134" w:bottom="1200" w:left="1134" w:header="560" w:footer="500" w:gutter="0"/>
          <w:pgNumType/>
          <w:docGrid w:linePitch="360"/>
        </w:sectPr>
      </w:pPr>
    </w:p>
    <w:p>
      <w:pPr>
        <w:spacing w:after="100" w:before="3200"/>
        <w:jc w:val="left"/>
      </w:pPr>
      <w:r>
        <w:rPr>
          <w:b/>
          <w:bCs/>
          <w:color w:val="10B981"/>
          <w:spacing w:val="60"/>
          <w:sz w:val="40"/>
          <w:szCs w:val="40"/>
        </w:rPr>
        <w:t xml:space="preserve">PARTE III</w:t>
      </w:r>
    </w:p>
    <w:p>
      <w:pPr>
        <w:pStyle w:val="Heading1"/>
        <w:keepNext/>
      </w:pPr>
      <w:r>
        <w:t xml:space="preserve">Parte III — Aproximação de Funções e Aprendizado por Reforço Profundo</w:t>
      </w:r>
    </w:p>
    <w:p>
      <w:pPr>
        <w:pBdr>
          <w:top w:val="single" w:color="10B981" w:sz="24" w:space="10"/>
        </w:pBdr>
        <w:spacing w:after="300" w:before="200"/>
      </w:pPr>
      <w:r>
        <w:rPr>
          <w:i/>
          <w:iCs/>
          <w:color w:val="1F2937"/>
          <w:sz w:val="26"/>
          <w:szCs w:val="26"/>
        </w:rPr>
        <w:t xml:space="preserve">Como lidar com mundos enormes: aproximação de funções, redes neurais, DQN, gradientes de política, atores-críticos e algoritmos modernos como PPO e SAC.</w:t>
      </w:r>
    </w:p>
    <w:p>
      <w:pPr>
        <w:spacing w:after="100"/>
      </w:pPr>
      <w:r>
        <w:rPr>
          <w:b/>
          <w:bCs/>
          <w:color w:val="10B981"/>
          <w:sz w:val="22"/>
          <w:szCs w:val="22"/>
        </w:rPr>
        <w:t xml:space="preserve">Nesta parte:</w:t>
      </w:r>
    </w:p>
    <w:p>
      <w:pPr>
        <w:pStyle w:val="ListParagraph"/>
        <w:numPr>
          <w:ilvl w:val="0"/>
          <w:numId w:val="2"/>
        </w:numPr>
        <w:spacing w:after="60"/>
      </w:pPr>
      <w:r>
        <w:rPr>
          <w:sz w:val="22"/>
          <w:szCs w:val="22"/>
        </w:rPr>
        <w:t xml:space="preserve">Cap. 7 — Aproximação de Funções</w:t>
      </w:r>
    </w:p>
    <w:p>
      <w:pPr>
        <w:pStyle w:val="ListParagraph"/>
        <w:numPr>
          <w:ilvl w:val="0"/>
          <w:numId w:val="2"/>
        </w:numPr>
        <w:spacing w:after="60"/>
      </w:pPr>
      <w:r>
        <w:rPr>
          <w:sz w:val="22"/>
          <w:szCs w:val="22"/>
        </w:rPr>
        <w:t xml:space="preserve">Cap. 8 — Deep Q-Networks e suas Extensões</w:t>
      </w:r>
    </w:p>
    <w:p>
      <w:pPr>
        <w:pStyle w:val="ListParagraph"/>
        <w:numPr>
          <w:ilvl w:val="0"/>
          <w:numId w:val="2"/>
        </w:numPr>
        <w:spacing w:after="60"/>
      </w:pPr>
      <w:r>
        <w:rPr>
          <w:sz w:val="22"/>
          <w:szCs w:val="22"/>
        </w:rPr>
        <w:t xml:space="preserve">Cap. 9 — Gradientes de Política e Atores-Críticos</w:t>
      </w:r>
    </w:p>
    <w:p>
      <w:pPr>
        <w:pStyle w:val="ListParagraph"/>
        <w:numPr>
          <w:ilvl w:val="0"/>
          <w:numId w:val="2"/>
        </w:numPr>
        <w:spacing w:after="60"/>
      </w:pPr>
      <w:r>
        <w:rPr>
          <w:sz w:val="22"/>
          <w:szCs w:val="22"/>
        </w:rPr>
        <w:t xml:space="preserve">Cap. 10 — Algoritmos Modernos: PPO, DDPG, TD3 e SAC</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7" descr="Faixa decorativa do capítulo 7"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7 — Aproximação de Funções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por que tabelas não escalam e como a generalização resolve o problema.</w:t>
            </w:r>
          </w:p>
          <w:p>
            <w:pPr>
              <w:pStyle w:val="ListParagraph"/>
              <w:numPr>
                <w:ilvl w:val="0"/>
                <w:numId w:val="2"/>
              </w:numPr>
              <w:spacing w:after="50" w:line="276"/>
            </w:pPr>
            <w:r>
              <w:rPr>
                <w:sz w:val="20"/>
                <w:szCs w:val="20"/>
              </w:rPr>
              <w:t xml:space="preserve">Descrever a descida do gradiente e o semi-gradiente para estimar funções valor.</w:t>
            </w:r>
          </w:p>
          <w:p>
            <w:pPr>
              <w:pStyle w:val="ListParagraph"/>
              <w:numPr>
                <w:ilvl w:val="0"/>
                <w:numId w:val="2"/>
              </w:numPr>
              <w:spacing w:after="50" w:line="276"/>
            </w:pPr>
            <w:r>
              <w:rPr>
                <w:sz w:val="20"/>
                <w:szCs w:val="20"/>
              </w:rPr>
              <w:t xml:space="preserve">Construir características (agregação, polinômios, RBF, tile coding) para aproximadores lineares.</w:t>
            </w:r>
          </w:p>
          <w:p>
            <w:pPr>
              <w:pStyle w:val="ListParagraph"/>
              <w:numPr>
                <w:ilvl w:val="0"/>
                <w:numId w:val="2"/>
              </w:numPr>
              <w:spacing w:after="50" w:line="276"/>
            </w:pPr>
            <w:r>
              <w:rPr>
                <w:sz w:val="20"/>
                <w:szCs w:val="20"/>
              </w:rPr>
              <w:t xml:space="preserve">Implementar o SARSA semi-gradiente com tile coding no Mountain Car.</w:t>
            </w:r>
          </w:p>
          <w:p>
            <w:pPr>
              <w:pStyle w:val="ListParagraph"/>
              <w:numPr>
                <w:ilvl w:val="0"/>
                <w:numId w:val="2"/>
              </w:numPr>
              <w:spacing w:after="50" w:line="276"/>
            </w:pPr>
            <w:r>
              <w:rPr>
                <w:sz w:val="20"/>
                <w:szCs w:val="20"/>
              </w:rPr>
              <w:t xml:space="preserve">Explicar o triângulo mortal e reconhecer sinais de instabilidade.</w:t>
            </w:r>
          </w:p>
          <w:p>
            <w:pPr>
              <w:pStyle w:val="ListParagraph"/>
              <w:numPr>
                <w:ilvl w:val="0"/>
                <w:numId w:val="2"/>
              </w:numPr>
              <w:spacing w:after="50" w:line="276"/>
            </w:pPr>
            <w:r>
              <w:rPr>
                <w:sz w:val="20"/>
                <w:szCs w:val="20"/>
              </w:rPr>
              <w:t xml:space="preserve">Aplicar o Fitted Q-Iteration com regressores do scikit-learn.</w:t>
            </w:r>
          </w:p>
        </w:tc>
      </w:tr>
    </w:tbl>
    <w:p>
      <w:pPr>
        <w:spacing w:after="200" w:line="120"/>
      </w:pPr>
    </w:p>
    <w:p>
      <w:pPr>
        <w:pStyle w:val="Heading3"/>
        <w:keepNext/>
      </w:pPr>
      <w:r>
        <w:t xml:space="preserve">7.1 Quando a tabela não cabe</w:t>
      </w:r>
    </w:p>
    <w:p>
      <w:pPr>
        <w:spacing w:after="120" w:line="300"/>
        <w:jc w:val="left"/>
      </w:pPr>
      <w:r>
        <w:rPr>
          <w:sz w:val="21"/>
          <w:szCs w:val="21"/>
        </w:rPr>
        <w:t xml:space="preserve">Até aqui, guardamos o valor de cada estado numa </w:t>
      </w:r>
      <w:r>
        <w:rPr>
          <w:b/>
          <w:bCs/>
          <w:sz w:val="21"/>
          <w:szCs w:val="21"/>
        </w:rPr>
        <w:t xml:space="preserve">tabela</w:t>
      </w:r>
      <w:r>
        <w:rPr>
          <w:sz w:val="21"/>
          <w:szCs w:val="21"/>
        </w:rPr>
        <w:t xml:space="preserve">. Isso funciona com 16 casas do FrozenLake ou 500 estados do Taxi. Mas pense nestes problemas:</w:t>
      </w:r>
    </w:p>
    <w:p>
      <w:pPr>
        <w:pStyle w:val="ListParagraph"/>
        <w:numPr>
          <w:ilvl w:val="0"/>
          <w:numId w:val="2"/>
        </w:numPr>
        <w:spacing w:after="70" w:line="288"/>
      </w:pPr>
      <w:r>
        <w:rPr>
          <w:b/>
          <w:bCs/>
          <w:sz w:val="21"/>
          <w:szCs w:val="21"/>
        </w:rPr>
        <w:t xml:space="preserve">Jogo de Go:</w:t>
      </w:r>
      <w:r>
        <w:rPr>
          <w:sz w:val="21"/>
          <w:szCs w:val="21"/>
        </w:rPr>
        <w:t xml:space="preserve"> cerca de 10¹⁷⁰ posições possíveis (SILVER et al., 2016).</w:t>
      </w:r>
    </w:p>
    <w:p>
      <w:pPr>
        <w:pStyle w:val="ListParagraph"/>
        <w:numPr>
          <w:ilvl w:val="0"/>
          <w:numId w:val="2"/>
        </w:numPr>
        <w:spacing w:after="70" w:line="288"/>
      </w:pPr>
      <w:r>
        <w:rPr>
          <w:b/>
          <w:bCs/>
          <w:sz w:val="21"/>
          <w:szCs w:val="21"/>
        </w:rPr>
        <w:t xml:space="preserve">Atari:</w:t>
      </w:r>
      <w:r>
        <w:rPr>
          <w:sz w:val="21"/>
          <w:szCs w:val="21"/>
        </w:rPr>
        <w:t xml:space="preserve"> a tela tem 210 × 160 pixels coloridos. O número de telas possíveis é astronômico.</w:t>
      </w:r>
    </w:p>
    <w:p>
      <w:pPr>
        <w:pStyle w:val="ListParagraph"/>
        <w:numPr>
          <w:ilvl w:val="0"/>
          <w:numId w:val="2"/>
        </w:numPr>
        <w:spacing w:after="70" w:line="288"/>
      </w:pPr>
      <w:r>
        <w:rPr>
          <w:b/>
          <w:bCs/>
          <w:sz w:val="21"/>
          <w:szCs w:val="21"/>
        </w:rPr>
        <w:t xml:space="preserve">Robô com 7 articulações:</w:t>
      </w:r>
      <w:r>
        <w:rPr>
          <w:sz w:val="21"/>
          <w:szCs w:val="21"/>
        </w:rPr>
        <w:t xml:space="preserve"> cada ângulo é um número </w:t>
      </w:r>
      <w:r>
        <w:rPr>
          <w:b/>
          <w:bCs/>
          <w:sz w:val="21"/>
          <w:szCs w:val="21"/>
        </w:rPr>
        <w:t xml:space="preserve">contínuo</w:t>
      </w:r>
      <w:r>
        <w:rPr>
          <w:sz w:val="21"/>
          <w:szCs w:val="21"/>
        </w:rPr>
        <w:t xml:space="preserve">; há infinitos estados.</w:t>
      </w:r>
    </w:p>
    <w:p>
      <w:pPr>
        <w:spacing w:after="60" w:line="120"/>
      </w:pPr>
    </w:p>
    <w:p>
      <w:pPr>
        <w:spacing w:after="120" w:line="300"/>
        <w:jc w:val="left"/>
      </w:pPr>
      <w:r>
        <w:rPr>
          <w:sz w:val="21"/>
          <w:szCs w:val="21"/>
        </w:rPr>
        <w:t xml:space="preserve">Duas dificuldades surgem juntas:</w:t>
      </w:r>
    </w:p>
    <w:p>
      <w:pPr>
        <w:pStyle w:val="ListParagraph"/>
        <w:numPr>
          <w:ilvl w:val="0"/>
          <w:numId w:val="19"/>
        </w:numPr>
        <w:spacing w:after="70" w:line="288"/>
      </w:pPr>
      <w:r>
        <w:rPr>
          <w:b/>
          <w:bCs/>
          <w:sz w:val="21"/>
          <w:szCs w:val="21"/>
        </w:rPr>
        <w:t xml:space="preserve">Memória:</w:t>
      </w:r>
      <w:r>
        <w:rPr>
          <w:sz w:val="21"/>
          <w:szCs w:val="21"/>
        </w:rPr>
        <w:t xml:space="preserve"> a tabela não cabe.</w:t>
      </w:r>
    </w:p>
    <w:p>
      <w:pPr>
        <w:pStyle w:val="ListParagraph"/>
        <w:numPr>
          <w:ilvl w:val="0"/>
          <w:numId w:val="19"/>
        </w:numPr>
        <w:spacing w:after="70" w:line="288"/>
      </w:pPr>
      <w:r>
        <w:rPr>
          <w:b/>
          <w:bCs/>
          <w:sz w:val="21"/>
          <w:szCs w:val="21"/>
        </w:rPr>
        <w:t xml:space="preserve">Tempo de aprendizado:</w:t>
      </w:r>
      <w:r>
        <w:rPr>
          <w:sz w:val="21"/>
          <w:szCs w:val="21"/>
        </w:rPr>
        <w:t xml:space="preserve"> mesmo se coubesse, o agente </w:t>
      </w:r>
      <w:r>
        <w:rPr>
          <w:b/>
          <w:bCs/>
          <w:sz w:val="21"/>
          <w:szCs w:val="21"/>
        </w:rPr>
        <w:t xml:space="preserve">nunca visitaria</w:t>
      </w:r>
      <w:r>
        <w:rPr>
          <w:sz w:val="21"/>
          <w:szCs w:val="21"/>
        </w:rPr>
        <w:t xml:space="preserve"> todos os estados.</w:t>
      </w:r>
    </w:p>
    <w:p>
      <w:pPr>
        <w:spacing w:after="60" w:line="120"/>
      </w:pPr>
    </w:p>
    <w:p>
      <w:pPr>
        <w:spacing w:after="120" w:line="300"/>
        <w:jc w:val="left"/>
      </w:pPr>
      <w:r>
        <w:rPr>
          <w:sz w:val="21"/>
          <w:szCs w:val="21"/>
        </w:rPr>
        <w:t xml:space="preserve">A saída é </w:t>
      </w:r>
      <w:r>
        <w:rPr>
          <w:b/>
          <w:bCs/>
          <w:sz w:val="21"/>
          <w:szCs w:val="21"/>
        </w:rPr>
        <w:t xml:space="preserve">generalizar</w:t>
      </w:r>
      <w:r>
        <w:rPr>
          <w:sz w:val="21"/>
          <w:szCs w:val="21"/>
        </w:rPr>
        <w:t xml:space="preserve">: aprender sobre alguns estados e </w:t>
      </w:r>
      <w:r>
        <w:rPr>
          <w:b/>
          <w:bCs/>
          <w:sz w:val="21"/>
          <w:szCs w:val="21"/>
        </w:rPr>
        <w:t xml:space="preserve">usar isso</w:t>
      </w:r>
      <w:r>
        <w:rPr>
          <w:sz w:val="21"/>
          <w:szCs w:val="21"/>
        </w:rPr>
        <w:t xml:space="preserve"> para estados parecidos que ele nunca viu.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Generalizar é o que você faz</w:t>
            </w:r>
          </w:p>
          <w:p>
            <w:pPr>
              <w:spacing w:after="80" w:line="280"/>
            </w:pPr>
            <w:r>
              <w:rPr>
                <w:sz w:val="20"/>
                <w:szCs w:val="20"/>
              </w:rPr>
              <w:t xml:space="preserve">Você aprendeu a dirigir em algumas ruas. Ao pegar uma rua nova, não recomeça do zero: reconhece semáforos, faixas e curvas. Seu cérebro transfere o aprendizado entre situações </w:t>
            </w:r>
            <w:r>
              <w:rPr>
                <w:b/>
                <w:bCs/>
                <w:sz w:val="20"/>
                <w:szCs w:val="20"/>
              </w:rPr>
              <w:t xml:space="preserve">semelhantes</w:t>
            </w:r>
            <w:r>
              <w:rPr>
                <w:sz w:val="20"/>
                <w:szCs w:val="20"/>
              </w:rPr>
              <w:t xml:space="preserve">.</w:t>
            </w:r>
          </w:p>
        </w:tc>
      </w:tr>
    </w:tbl>
    <w:p>
      <w:pPr>
        <w:spacing w:after="140" w:line="120"/>
      </w:pPr>
    </w:p>
    <w:p>
      <w:pPr>
        <w:pStyle w:val="Heading3"/>
        <w:keepNext/>
      </w:pPr>
      <w:r>
        <w:t xml:space="preserve">7.2 A ideia: substituir a tabela por uma função</w:t>
      </w:r>
    </w:p>
    <w:p>
      <w:pPr>
        <w:spacing w:after="120" w:line="300"/>
        <w:jc w:val="left"/>
      </w:pPr>
      <w:r>
        <w:rPr>
          <w:sz w:val="21"/>
          <w:szCs w:val="21"/>
        </w:rPr>
        <w:t xml:space="preserve">Em vez de uma tabela V(s), usamos uma </w:t>
      </w:r>
      <w:r>
        <w:rPr>
          <w:b/>
          <w:bCs/>
          <w:sz w:val="21"/>
          <w:szCs w:val="21"/>
        </w:rPr>
        <w:t xml:space="preserve">função parametrizada</w:t>
      </w:r>
      <w:r>
        <w:rPr>
          <w:sz w:val="21"/>
          <w:szCs w:val="21"/>
        </w:rPr>
        <w:t xml:space="preserve"> v̂(s, </w:t>
      </w:r>
      <w:r>
        <w:rPr>
          <w:b/>
          <w:bCs/>
          <w:sz w:val="21"/>
          <w:szCs w:val="21"/>
        </w:rPr>
        <w:t xml:space="preserve">w</w:t>
      </w:r>
      <w:r>
        <w:rPr>
          <w:sz w:val="21"/>
          <w:szCs w:val="21"/>
        </w:rPr>
        <w:t xml:space="preserve">), que recebe o estado e devolve uma estimativa de valor. O vetor </w:t>
      </w:r>
      <w:r>
        <w:rPr>
          <w:b/>
          <w:bCs/>
          <w:sz w:val="21"/>
          <w:szCs w:val="21"/>
        </w:rPr>
        <w:t xml:space="preserve">w</w:t>
      </w:r>
      <w:r>
        <w:rPr>
          <w:sz w:val="21"/>
          <w:szCs w:val="21"/>
        </w:rPr>
        <w:t xml:space="preserve"> reúne os </w:t>
      </w:r>
      <w:r>
        <w:rPr>
          <w:b/>
          <w:bCs/>
          <w:sz w:val="21"/>
          <w:szCs w:val="21"/>
        </w:rPr>
        <w:t xml:space="preserve">parâmetros</w:t>
      </w:r>
      <w:r>
        <w:rPr>
          <w:sz w:val="21"/>
          <w:szCs w:val="21"/>
        </w:rPr>
        <w:t xml:space="preserve"> (pesos) ajustáveis. Há bem menos pesos do que estados, e </w:t>
      </w:r>
      <w:r>
        <w:rPr>
          <w:b/>
          <w:bCs/>
          <w:sz w:val="21"/>
          <w:szCs w:val="21"/>
        </w:rPr>
        <w:t xml:space="preserve">mudar um peso altera o valor de muitos estados</w:t>
      </w:r>
      <w:r>
        <w:rPr>
          <w:sz w:val="21"/>
          <w:szCs w:val="21"/>
        </w:rPr>
        <w:t xml:space="preserve"> de uma vez: é isso que gera a generalização.</w:t>
      </w:r>
    </w:p>
    <w:p>
      <w:pPr>
        <w:keepNext/>
        <w:spacing w:after="60" w:before="120"/>
        <w:jc w:val="center"/>
      </w:pPr>
      <w:r>
        <w:drawing>
          <wp:inline distT="0" distB="0" distL="0" distR="0">
            <wp:extent cx="5715000" cy="1657350"/>
            <wp:effectExtent t="0" r="0" b="0" l="0"/>
            <wp:docPr id="1" name="f7_generalizacao" descr="Figura 7.1 — Quatro aproximadores ajustados a 40 pontos ruidosos de uma função valor. A tabela com 6 faixas é &quot;grossa&quot;; a reta é simples demais; o polinômio e as funções RBF capturam a forma." title="f7_generaliza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15000" cy="1657350"/>
                    </a:xfrm>
                    <a:prstGeom prst="rect">
                      <a:avLst/>
                    </a:prstGeom>
                  </pic:spPr>
                </pic:pic>
              </a:graphicData>
            </a:graphic>
          </wp:inline>
        </w:drawing>
      </w:r>
    </w:p>
    <w:p>
      <w:pPr>
        <w:spacing w:after="200"/>
        <w:jc w:val="center"/>
      </w:pPr>
      <w:r>
        <w:rPr>
          <w:i/>
          <w:iCs/>
          <w:color w:val="6B7280"/>
          <w:sz w:val="17"/>
          <w:szCs w:val="17"/>
        </w:rPr>
        <w:t xml:space="preserve">Figura 7.1 — Quatro aproximadores ajustados a 40 pontos ruidosos de uma função valor. A tabela com 6 faixas é "grossa"; a reta é simples demais; o polinômio e as funções RBF capturam a forma.</w:t>
      </w:r>
    </w:p>
    <w:p>
      <w:pPr>
        <w:spacing w:after="120" w:line="300"/>
        <w:jc w:val="left"/>
      </w:pPr>
      <w:r>
        <w:rPr>
          <w:sz w:val="21"/>
          <w:szCs w:val="21"/>
        </w:rPr>
        <w:t xml:space="preserve">Note que </w:t>
      </w:r>
      <w:r>
        <w:rPr>
          <w:b/>
          <w:bCs/>
          <w:sz w:val="21"/>
          <w:szCs w:val="21"/>
        </w:rPr>
        <w:t xml:space="preserve">estamos fazendo aprendizado supervisionado dentro do AR</w:t>
      </w:r>
      <w:r>
        <w:rPr>
          <w:sz w:val="21"/>
          <w:szCs w:val="21"/>
        </w:rPr>
        <w:t xml:space="preserve">: os pares (estado, alvo) são os "exemplos". A diferença é que os alvos mudam enquanto o agente aprende, e os dados dependem da política (Capítulo 1).</w:t>
      </w:r>
    </w:p>
    <w:p>
      <w:pPr>
        <w:pStyle w:val="Heading4"/>
        <w:keepNext/>
      </w:pPr>
      <w:r>
        <w:t xml:space="preserve">7.2.1 O que significa "boa" aproximação?</w:t>
      </w:r>
    </w:p>
    <w:p>
      <w:pPr>
        <w:spacing w:after="120" w:line="300"/>
        <w:jc w:val="left"/>
      </w:pPr>
      <w:r>
        <w:rPr>
          <w:sz w:val="21"/>
          <w:szCs w:val="21"/>
        </w:rPr>
        <w:t xml:space="preserve">Não é possível acertar todos os estados (são muitos para poucos parâmetros). Precisamos dizer </w:t>
      </w:r>
      <w:r>
        <w:rPr>
          <w:b/>
          <w:bCs/>
          <w:sz w:val="21"/>
          <w:szCs w:val="21"/>
        </w:rPr>
        <w:t xml:space="preserve">quais estados importam mais</w:t>
      </w:r>
      <w:r>
        <w:rPr>
          <w:sz w:val="21"/>
          <w:szCs w:val="21"/>
        </w:rPr>
        <w:t xml:space="preserve">. Usamos a distribuição μ(s): a fração do tempo em que o agente está no estado </w:t>
      </w:r>
      <w:r>
        <w:rPr>
          <w:i/>
          <w:iCs/>
          <w:sz w:val="21"/>
          <w:szCs w:val="21"/>
        </w:rPr>
        <w:t xml:space="preserve">s</w:t>
      </w:r>
      <w:r>
        <w:rPr>
          <w:sz w:val="21"/>
          <w:szCs w:val="21"/>
        </w:rPr>
        <w:t xml:space="preserve">. O erro a minimizar é o </w:t>
      </w:r>
      <w:r>
        <w:rPr>
          <w:b/>
          <w:bCs/>
          <w:sz w:val="21"/>
          <w:szCs w:val="21"/>
        </w:rPr>
        <w:t xml:space="preserve">erro quadrático médio ponderado</w:t>
      </w:r>
      <w:r>
        <w:rPr>
          <w:sz w:val="21"/>
          <w:szCs w:val="21"/>
        </w:rPr>
        <w:t xml:space="preserv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VE(w) = Σ</w:t>
      </w:r>
      <w:r>
        <w:rPr>
          <w:rFonts w:ascii="Cambria Math" w:cs="Cambria Math" w:eastAsia="Cambria Math" w:hAnsi="Cambria Math"/>
          <w:color w:val="312E81"/>
          <w:sz w:val="23"/>
          <w:szCs w:val="23"/>
          <w:vertAlign w:val="subscript"/>
        </w:rPr>
        <w:t xml:space="preserve">s</w:t>
      </w:r>
      <w:r>
        <w:rPr>
          <w:rFonts w:ascii="Cambria Math" w:cs="Cambria Math" w:eastAsia="Cambria Math" w:hAnsi="Cambria Math"/>
          <w:color w:val="312E81"/>
          <w:sz w:val="23"/>
          <w:szCs w:val="23"/>
        </w:rPr>
        <w:t xml:space="preserve"> μ(s) [ v</w:t>
      </w:r>
      <w:r>
        <w:rPr>
          <w:rFonts w:ascii="Cambria Math" w:cs="Cambria Math" w:eastAsia="Cambria Math" w:hAnsi="Cambria Math"/>
          <w:color w:val="312E81"/>
          <w:sz w:val="23"/>
          <w:szCs w:val="23"/>
          <w:vertAlign w:val="subscript"/>
        </w:rPr>
        <w:t xml:space="preserve">π</w:t>
      </w:r>
      <w:r>
        <w:rPr>
          <w:rFonts w:ascii="Cambria Math" w:cs="Cambria Math" w:eastAsia="Cambria Math" w:hAnsi="Cambria Math"/>
          <w:color w:val="312E81"/>
          <w:sz w:val="23"/>
          <w:szCs w:val="23"/>
        </w:rPr>
        <w:t xml:space="preserve">(s) − v̂(s, w) ]²</w:t>
      </w:r>
    </w:p>
    <w:p>
      <w:pPr>
        <w:spacing w:after="120" w:line="300"/>
        <w:jc w:val="left"/>
      </w:pPr>
      <w:r>
        <w:rPr>
          <w:i/>
          <w:iCs/>
          <w:sz w:val="21"/>
          <w:szCs w:val="21"/>
        </w:rPr>
        <w:t xml:space="preserve">Em palavras:</w:t>
      </w:r>
      <w:r>
        <w:rPr>
          <w:sz w:val="21"/>
          <w:szCs w:val="21"/>
        </w:rPr>
        <w:t xml:space="preserve"> "erre menos nos estados que o agente visita mais".</w:t>
      </w:r>
    </w:p>
    <w:p>
      <w:pPr>
        <w:pStyle w:val="Heading3"/>
        <w:keepNext/>
      </w:pPr>
      <w:r>
        <w:t xml:space="preserve">7.3 Descida do gradiente</w:t>
      </w:r>
    </w:p>
    <w:p>
      <w:pPr>
        <w:spacing w:after="120" w:line="300"/>
        <w:jc w:val="left"/>
      </w:pPr>
      <w:r>
        <w:rPr>
          <w:sz w:val="21"/>
          <w:szCs w:val="21"/>
        </w:rPr>
        <w:t xml:space="preserve">Para ajustar </w:t>
      </w:r>
      <w:r>
        <w:rPr>
          <w:b/>
          <w:bCs/>
          <w:sz w:val="21"/>
          <w:szCs w:val="21"/>
        </w:rPr>
        <w:t xml:space="preserve">w</w:t>
      </w:r>
      <w:r>
        <w:rPr>
          <w:sz w:val="21"/>
          <w:szCs w:val="21"/>
        </w:rPr>
        <w:t xml:space="preserve">, usamos a </w:t>
      </w:r>
      <w:r>
        <w:rPr>
          <w:b/>
          <w:bCs/>
          <w:sz w:val="21"/>
          <w:szCs w:val="21"/>
        </w:rPr>
        <w:t xml:space="preserve">descida do gradiente</w:t>
      </w:r>
      <w:r>
        <w:rPr>
          <w:sz w:val="21"/>
          <w:szCs w:val="21"/>
        </w:rPr>
        <w:t xml:space="preserve">, o mesmo método que treina redes neurais. Imagine-se numa montanha com neblina, querendo chegar ao vale. Você sente a </w:t>
      </w:r>
      <w:r>
        <w:rPr>
          <w:b/>
          <w:bCs/>
          <w:sz w:val="21"/>
          <w:szCs w:val="21"/>
        </w:rPr>
        <w:t xml:space="preserve">inclinação</w:t>
      </w:r>
      <w:r>
        <w:rPr>
          <w:sz w:val="21"/>
          <w:szCs w:val="21"/>
        </w:rPr>
        <w:t xml:space="preserve"> do chão sob os pés e dá um passo </w:t>
      </w:r>
      <w:r>
        <w:rPr>
          <w:b/>
          <w:bCs/>
          <w:sz w:val="21"/>
          <w:szCs w:val="21"/>
        </w:rPr>
        <w:t xml:space="preserve">morro abaixo</w:t>
      </w:r>
      <w:r>
        <w:rPr>
          <w:sz w:val="21"/>
          <w:szCs w:val="21"/>
        </w:rPr>
        <w:t xml:space="preserve">. Repete. O </w:t>
      </w:r>
      <w:r>
        <w:rPr>
          <w:b/>
          <w:bCs/>
          <w:sz w:val="21"/>
          <w:szCs w:val="21"/>
        </w:rPr>
        <w:t xml:space="preserve">gradiente</w:t>
      </w:r>
      <w:r>
        <w:rPr>
          <w:sz w:val="21"/>
          <w:szCs w:val="21"/>
        </w:rPr>
        <w:t xml:space="preserve"> é o vetor que aponta para a </w:t>
      </w:r>
      <w:r>
        <w:rPr>
          <w:b/>
          <w:bCs/>
          <w:sz w:val="21"/>
          <w:szCs w:val="21"/>
        </w:rPr>
        <w:t xml:space="preserve">subida mais íngreme</w:t>
      </w:r>
      <w:r>
        <w:rPr>
          <w:sz w:val="21"/>
          <w:szCs w:val="21"/>
        </w:rPr>
        <w:t xml:space="preserve">; andamos no sentido contrário.</w:t>
      </w:r>
    </w:p>
    <w:p>
      <w:pPr>
        <w:keepNext/>
        <w:spacing w:after="60" w:before="120"/>
        <w:jc w:val="center"/>
      </w:pPr>
      <w:r>
        <w:drawing>
          <wp:inline distT="0" distB="0" distL="0" distR="0">
            <wp:extent cx="5067300" cy="3714750"/>
            <wp:effectExtent t="0" r="0" b="0" l="0"/>
            <wp:docPr id="1" name="f7_gradiente" descr="Figura 7.2 — Descida do gradiente num problema com dois pesos. As curvas de nível mostram o erro; cada ponto é um passo, no sentido oposto ao gradiente." title="f7_gra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067300" cy="3714750"/>
                    </a:xfrm>
                    <a:prstGeom prst="rect">
                      <a:avLst/>
                    </a:prstGeom>
                  </pic:spPr>
                </pic:pic>
              </a:graphicData>
            </a:graphic>
          </wp:inline>
        </w:drawing>
      </w:r>
    </w:p>
    <w:p>
      <w:pPr>
        <w:spacing w:after="200"/>
        <w:jc w:val="center"/>
      </w:pPr>
      <w:r>
        <w:rPr>
          <w:i/>
          <w:iCs/>
          <w:color w:val="6B7280"/>
          <w:sz w:val="17"/>
          <w:szCs w:val="17"/>
        </w:rPr>
        <w:t xml:space="preserve">Figura 7.2 — Descida do gradiente num problema com dois pesos. As curvas de nível mostram o erro; cada ponto é um passo, no sentido oposto ao gradiente.</w:t>
      </w:r>
    </w:p>
    <w:p>
      <w:pPr>
        <w:spacing w:after="120" w:line="300"/>
        <w:jc w:val="left"/>
      </w:pPr>
      <w:r>
        <w:rPr>
          <w:sz w:val="21"/>
          <w:szCs w:val="21"/>
        </w:rPr>
        <w:t xml:space="preserve">Com um exemplo (estado </w:t>
      </w:r>
      <w:r>
        <w:rPr>
          <w:sz w:val="21"/>
          <w:szCs w:val="21"/>
        </w:rPr>
        <w:t xml:space="preserve">S</w:t>
      </w:r>
      <w:r>
        <w:rPr>
          <w:sz w:val="21"/>
          <w:szCs w:val="21"/>
          <w:vertAlign w:val="subscript"/>
        </w:rPr>
        <w:t xml:space="preserve">t</w:t>
      </w:r>
      <w:r>
        <w:rPr>
          <w:sz w:val="21"/>
          <w:szCs w:val="21"/>
        </w:rPr>
        <w:t xml:space="preserve">, alvo </w:t>
      </w:r>
      <w:r>
        <w:rPr>
          <w:sz w:val="21"/>
          <w:szCs w:val="21"/>
        </w:rPr>
        <w:t xml:space="preserve">U</w:t>
      </w:r>
      <w:r>
        <w:rPr>
          <w:sz w:val="21"/>
          <w:szCs w:val="21"/>
          <w:vertAlign w:val="subscript"/>
        </w:rPr>
        <w:t xml:space="preserve">t</w:t>
      </w:r>
      <w:r>
        <w:rPr>
          <w:sz w:val="21"/>
          <w:szCs w:val="21"/>
        </w:rPr>
        <w:t xml:space="preserve">), um passo é:</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w ← w + α [ U</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v̂(S</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w) ] ∇ v̂(S</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w)</w:t>
      </w:r>
    </w:p>
    <w:p>
      <w:pPr>
        <w:spacing w:after="120" w:line="300"/>
        <w:jc w:val="left"/>
      </w:pPr>
      <w:r>
        <w:rPr>
          <w:i/>
          <w:iCs/>
          <w:sz w:val="21"/>
          <w:szCs w:val="21"/>
        </w:rPr>
        <w:t xml:space="preserve">Em palavras:</w:t>
      </w:r>
      <w:r>
        <w:rPr>
          <w:sz w:val="21"/>
          <w:szCs w:val="21"/>
        </w:rPr>
        <w:t xml:space="preserve"> "mude os pesos na direção que aproxima v̂ do alvo U, na proporção do erro (U − v̂) e do passo α". O símbolo </w:t>
      </w:r>
      <w:r>
        <w:rPr>
          <w:b/>
          <w:bCs/>
          <w:sz w:val="21"/>
          <w:szCs w:val="21"/>
        </w:rPr>
        <w:t xml:space="preserve">∇v̂</w:t>
      </w:r>
      <w:r>
        <w:rPr>
          <w:sz w:val="21"/>
          <w:szCs w:val="21"/>
        </w:rPr>
        <w:t xml:space="preserve"> (gradiente) indica </w:t>
      </w:r>
      <w:r>
        <w:rPr>
          <w:b/>
          <w:bCs/>
          <w:sz w:val="21"/>
          <w:szCs w:val="21"/>
        </w:rPr>
        <w:t xml:space="preserve">quanto cada peso influencia</w:t>
      </w:r>
      <w:r>
        <w:rPr>
          <w:sz w:val="21"/>
          <w:szCs w:val="21"/>
        </w:rPr>
        <w:t xml:space="preserve"> o valor previsto.</w:t>
      </w:r>
    </w:p>
    <w:p>
      <w:pPr>
        <w:pStyle w:val="Heading4"/>
        <w:keepNext/>
      </w:pPr>
      <w:r>
        <w:t xml:space="preserve">7.3.1 Qual é o alvo U?</w:t>
      </w:r>
    </w:p>
    <w:p>
      <w:pPr>
        <w:pStyle w:val="ListParagraph"/>
        <w:numPr>
          <w:ilvl w:val="0"/>
          <w:numId w:val="2"/>
        </w:numPr>
        <w:spacing w:after="70" w:line="288"/>
      </w:pPr>
      <w:r>
        <w:rPr>
          <w:b/>
          <w:bCs/>
          <w:sz w:val="21"/>
          <w:szCs w:val="21"/>
        </w:rPr>
        <w:t xml:space="preserve">Monte Carlo:</w:t>
      </w:r>
      <w:r>
        <w:rPr>
          <w:sz w:val="21"/>
          <w:szCs w:val="21"/>
        </w:rPr>
        <w:t xml:space="preserve"> U = </w:t>
      </w:r>
      <w:r>
        <w:rPr>
          <w:sz w:val="21"/>
          <w:szCs w:val="21"/>
        </w:rPr>
        <w:t xml:space="preserve">G</w:t>
      </w:r>
      <w:r>
        <w:rPr>
          <w:sz w:val="21"/>
          <w:szCs w:val="21"/>
          <w:vertAlign w:val="subscript"/>
        </w:rPr>
        <w:t xml:space="preserve">t</w:t>
      </w:r>
      <w:r>
        <w:rPr>
          <w:sz w:val="21"/>
          <w:szCs w:val="21"/>
        </w:rPr>
        <w:t xml:space="preserve"> (retorno real). É um alvo </w:t>
      </w:r>
      <w:r>
        <w:rPr>
          <w:b/>
          <w:bCs/>
          <w:sz w:val="21"/>
          <w:szCs w:val="21"/>
        </w:rPr>
        <w:t xml:space="preserve">sem viés</w:t>
      </w:r>
      <w:r>
        <w:rPr>
          <w:sz w:val="21"/>
          <w:szCs w:val="21"/>
        </w:rPr>
        <w:t xml:space="preserve">, mas ruidoso. O método é um verdadeiro gradiente.</w:t>
      </w:r>
    </w:p>
    <w:p>
      <w:pPr>
        <w:pStyle w:val="ListParagraph"/>
        <w:numPr>
          <w:ilvl w:val="0"/>
          <w:numId w:val="2"/>
        </w:numPr>
        <w:spacing w:after="70" w:line="288"/>
      </w:pPr>
      <w:r>
        <w:rPr>
          <w:b/>
          <w:bCs/>
          <w:sz w:val="21"/>
          <w:szCs w:val="21"/>
        </w:rPr>
        <w:t xml:space="preserve">TD(0):</w:t>
      </w:r>
      <w:r>
        <w:rPr>
          <w:sz w:val="21"/>
          <w:szCs w:val="21"/>
        </w:rPr>
        <w:t xml:space="preserve"> U = R + γ v̂(S′, </w:t>
      </w:r>
      <w:r>
        <w:rPr>
          <w:b/>
          <w:bCs/>
          <w:sz w:val="21"/>
          <w:szCs w:val="21"/>
        </w:rPr>
        <w:t xml:space="preserve">w</w:t>
      </w:r>
      <w:r>
        <w:rPr>
          <w:sz w:val="21"/>
          <w:szCs w:val="21"/>
        </w:rPr>
        <w:t xml:space="preserve">). O alvo </w:t>
      </w:r>
      <w:r>
        <w:rPr>
          <w:b/>
          <w:bCs/>
          <w:sz w:val="21"/>
          <w:szCs w:val="21"/>
        </w:rPr>
        <w:t xml:space="preserve">depende de w</w:t>
      </w:r>
      <w:r>
        <w:rPr>
          <w:sz w:val="21"/>
          <w:szCs w:val="21"/>
        </w:rPr>
        <w:t xml:space="preserve">. Se tratarmos o alvo como constante ao derivar, temos o </w:t>
      </w:r>
      <w:r>
        <w:rPr>
          <w:b/>
          <w:bCs/>
          <w:sz w:val="21"/>
          <w:szCs w:val="21"/>
        </w:rPr>
        <w:t xml:space="preserve">semi-gradiente</w:t>
      </w:r>
      <w:r>
        <w:rPr>
          <w:sz w:val="21"/>
          <w:szCs w:val="21"/>
        </w:rPr>
        <w:t xml:space="preserve">: não é um gradiente de verdade, mas </w:t>
      </w:r>
      <w:r>
        <w:rPr>
          <w:b/>
          <w:bCs/>
          <w:sz w:val="21"/>
          <w:szCs w:val="21"/>
        </w:rPr>
        <w:t xml:space="preserve">aprende mais rápido</w:t>
      </w:r>
      <w:r>
        <w:rPr>
          <w:sz w:val="21"/>
          <w:szCs w:val="21"/>
        </w:rPr>
        <w:t xml:space="preserve"> e funciona bem na prática.</w:t>
      </w:r>
    </w:p>
    <w:p>
      <w:pPr>
        <w:spacing w:after="60" w:line="120"/>
      </w:pPr>
    </w:p>
    <w:p>
      <w:pPr>
        <w:pStyle w:val="Heading3"/>
        <w:keepNext/>
      </w:pPr>
      <w:r>
        <w:t xml:space="preserve">7.4 Aproximação linear</w:t>
      </w:r>
    </w:p>
    <w:p>
      <w:pPr>
        <w:spacing w:after="120" w:line="300"/>
        <w:jc w:val="left"/>
      </w:pPr>
      <w:r>
        <w:rPr>
          <w:sz w:val="21"/>
          <w:szCs w:val="21"/>
        </w:rPr>
        <w:t xml:space="preserve">O caso mais simples e mais bem compreendido é o </w:t>
      </w:r>
      <w:r>
        <w:rPr>
          <w:b/>
          <w:bCs/>
          <w:sz w:val="21"/>
          <w:szCs w:val="21"/>
        </w:rPr>
        <w:t xml:space="preserve">linear</w:t>
      </w:r>
      <w:r>
        <w:rPr>
          <w:sz w:val="21"/>
          <w:szCs w:val="21"/>
        </w:rPr>
        <w:t xml:space="preserve">: o valor é uma combinação ponderada de </w:t>
      </w:r>
      <w:r>
        <w:rPr>
          <w:b/>
          <w:bCs/>
          <w:sz w:val="21"/>
          <w:szCs w:val="21"/>
        </w:rPr>
        <w:t xml:space="preserve">características</w:t>
      </w:r>
      <w:r>
        <w:rPr>
          <w:sz w:val="21"/>
          <w:szCs w:val="21"/>
        </w:rPr>
        <w:t xml:space="preserve"> (</w:t>
      </w:r>
      <w:r>
        <w:rPr>
          <w:i/>
          <w:iCs/>
          <w:sz w:val="21"/>
          <w:szCs w:val="21"/>
        </w:rPr>
        <w:t xml:space="preserve">features</w:t>
      </w:r>
      <w:r>
        <w:rPr>
          <w:sz w:val="21"/>
          <w:szCs w:val="21"/>
        </w:rPr>
        <w:t xml:space="preserve">) do estado:</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v̂(s, w) = w · x(s) = w</w:t>
      </w:r>
      <w:r>
        <w:rPr>
          <w:rFonts w:ascii="Cambria Math" w:cs="Cambria Math" w:eastAsia="Cambria Math" w:hAnsi="Cambria Math"/>
          <w:color w:val="312E81"/>
          <w:sz w:val="23"/>
          <w:szCs w:val="23"/>
          <w:vertAlign w:val="subscript"/>
        </w:rPr>
        <w:t xml:space="preserve">1</w:t>
      </w:r>
      <w:r>
        <w:rPr>
          <w:rFonts w:ascii="Cambria Math" w:cs="Cambria Math" w:eastAsia="Cambria Math" w:hAnsi="Cambria Math"/>
          <w:color w:val="312E81"/>
          <w:sz w:val="23"/>
          <w:szCs w:val="23"/>
        </w:rPr>
        <w:t xml:space="preserve"> x</w:t>
      </w:r>
      <w:r>
        <w:rPr>
          <w:rFonts w:ascii="Cambria Math" w:cs="Cambria Math" w:eastAsia="Cambria Math" w:hAnsi="Cambria Math"/>
          <w:color w:val="312E81"/>
          <w:sz w:val="23"/>
          <w:szCs w:val="23"/>
          <w:vertAlign w:val="subscript"/>
        </w:rPr>
        <w:t xml:space="preserve">1</w:t>
      </w:r>
      <w:r>
        <w:rPr>
          <w:rFonts w:ascii="Cambria Math" w:cs="Cambria Math" w:eastAsia="Cambria Math" w:hAnsi="Cambria Math"/>
          <w:color w:val="312E81"/>
          <w:sz w:val="23"/>
          <w:szCs w:val="23"/>
        </w:rPr>
        <w:t xml:space="preserve">(s) + w</w:t>
      </w:r>
      <w:r>
        <w:rPr>
          <w:rFonts w:ascii="Cambria Math" w:cs="Cambria Math" w:eastAsia="Cambria Math" w:hAnsi="Cambria Math"/>
          <w:color w:val="312E81"/>
          <w:sz w:val="23"/>
          <w:szCs w:val="23"/>
          <w:vertAlign w:val="subscript"/>
        </w:rPr>
        <w:t xml:space="preserve">2</w:t>
      </w:r>
      <w:r>
        <w:rPr>
          <w:rFonts w:ascii="Cambria Math" w:cs="Cambria Math" w:eastAsia="Cambria Math" w:hAnsi="Cambria Math"/>
          <w:color w:val="312E81"/>
          <w:sz w:val="23"/>
          <w:szCs w:val="23"/>
        </w:rPr>
        <w:t xml:space="preserve"> x</w:t>
      </w:r>
      <w:r>
        <w:rPr>
          <w:rFonts w:ascii="Cambria Math" w:cs="Cambria Math" w:eastAsia="Cambria Math" w:hAnsi="Cambria Math"/>
          <w:color w:val="312E81"/>
          <w:sz w:val="23"/>
          <w:szCs w:val="23"/>
          <w:vertAlign w:val="subscript"/>
        </w:rPr>
        <w:t xml:space="preserve">2</w:t>
      </w:r>
      <w:r>
        <w:rPr>
          <w:rFonts w:ascii="Cambria Math" w:cs="Cambria Math" w:eastAsia="Cambria Math" w:hAnsi="Cambria Math"/>
          <w:color w:val="312E81"/>
          <w:sz w:val="23"/>
          <w:szCs w:val="23"/>
        </w:rPr>
        <w:t xml:space="preserve">(s) + … + w</w:t>
      </w:r>
      <w:r>
        <w:rPr>
          <w:rFonts w:ascii="Cambria Math" w:cs="Cambria Math" w:eastAsia="Cambria Math" w:hAnsi="Cambria Math"/>
          <w:color w:val="312E81"/>
          <w:sz w:val="23"/>
          <w:szCs w:val="23"/>
          <w:vertAlign w:val="subscript"/>
        </w:rPr>
        <w:t xml:space="preserve">d</w:t>
      </w:r>
      <w:r>
        <w:rPr>
          <w:rFonts w:ascii="Cambria Math" w:cs="Cambria Math" w:eastAsia="Cambria Math" w:hAnsi="Cambria Math"/>
          <w:color w:val="312E81"/>
          <w:sz w:val="23"/>
          <w:szCs w:val="23"/>
        </w:rPr>
        <w:t xml:space="preserve"> x</w:t>
      </w:r>
      <w:r>
        <w:rPr>
          <w:rFonts w:ascii="Cambria Math" w:cs="Cambria Math" w:eastAsia="Cambria Math" w:hAnsi="Cambria Math"/>
          <w:color w:val="312E81"/>
          <w:sz w:val="23"/>
          <w:szCs w:val="23"/>
          <w:vertAlign w:val="subscript"/>
        </w:rPr>
        <w:t xml:space="preserve">d</w:t>
      </w:r>
      <w:r>
        <w:rPr>
          <w:rFonts w:ascii="Cambria Math" w:cs="Cambria Math" w:eastAsia="Cambria Math" w:hAnsi="Cambria Math"/>
          <w:color w:val="312E81"/>
          <w:sz w:val="23"/>
          <w:szCs w:val="23"/>
        </w:rPr>
        <w:t xml:space="preserve">(s)</w:t>
      </w:r>
    </w:p>
    <w:p>
      <w:pPr>
        <w:spacing w:after="120" w:line="300"/>
        <w:jc w:val="left"/>
      </w:pPr>
      <w:r>
        <w:rPr>
          <w:sz w:val="21"/>
          <w:szCs w:val="21"/>
        </w:rPr>
        <w:t xml:space="preserve">Aqui o gradiente é simplesmente o vetor de características </w:t>
      </w:r>
      <w:r>
        <w:rPr>
          <w:b/>
          <w:bCs/>
          <w:sz w:val="21"/>
          <w:szCs w:val="21"/>
        </w:rPr>
        <w:t xml:space="preserve">x</w:t>
      </w:r>
      <w:r>
        <w:rPr>
          <w:sz w:val="21"/>
          <w:szCs w:val="21"/>
        </w:rPr>
        <w:t xml:space="preserve">(s). A atualização semi-gradiente TD(0) vira:</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w ← w + α δ</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x(S</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δ</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R + γ w·x(S′) − w·x(S)</w:t>
      </w:r>
    </w:p>
    <w:p>
      <w:pPr>
        <w:spacing w:after="120" w:line="300"/>
        <w:jc w:val="left"/>
      </w:pPr>
      <w:r>
        <w:rPr>
          <w:sz w:val="21"/>
          <w:szCs w:val="21"/>
        </w:rPr>
        <w:t xml:space="preserve">O TD linear converge para um ponto perto do melhor possível (TSITSIKLIS; VAN ROY, 1997), quando os dados vêm da própria política que se avalia. Todo o poder está em </w:t>
      </w:r>
      <w:r>
        <w:rPr>
          <w:b/>
          <w:bCs/>
          <w:sz w:val="21"/>
          <w:szCs w:val="21"/>
        </w:rPr>
        <w:t xml:space="preserve">escolher boas características</w:t>
      </w:r>
      <w:r>
        <w:rPr>
          <w:sz w:val="21"/>
          <w:szCs w:val="21"/>
        </w:rPr>
        <w:t xml:space="preserve">.</w:t>
      </w:r>
    </w:p>
    <w:p>
      <w:pPr>
        <w:pStyle w:val="Heading3"/>
        <w:keepNext/>
      </w:pPr>
      <w:r>
        <w:t xml:space="preserve">7.5 Construindo características</w:t>
      </w:r>
    </w:p>
    <w:p>
      <w:pPr>
        <w:spacing w:after="120" w:line="300"/>
        <w:jc w:val="left"/>
      </w:pPr>
      <w:r>
        <w:rPr>
          <w:sz w:val="21"/>
          <w:szCs w:val="21"/>
        </w:rPr>
        <w:t xml:space="preserve">Dependendo da escolha de x(s), o mesmo modelo linear representa funções muito diferentes.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3084"/>
        <w:gridCol w:w="2158"/>
        <w:gridCol w:w="2546"/>
      </w:tblGrid>
      <w:tr>
        <w:trPr>
          <w:cantSplit/>
          <w:tblHeader/>
        </w:trPr>
        <w:tc>
          <w:tcPr>
            <w:tcW w:type="dxa" w:w="185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Método</w:t>
            </w:r>
          </w:p>
        </w:tc>
        <w:tc>
          <w:tcPr>
            <w:tcW w:type="dxa" w:w="308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Ideia</w:t>
            </w:r>
          </w:p>
        </w:tc>
        <w:tc>
          <w:tcPr>
            <w:tcW w:type="dxa" w:w="215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Prós</w:t>
            </w:r>
          </w:p>
        </w:tc>
        <w:tc>
          <w:tcPr>
            <w:tcW w:type="dxa" w:w="254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Contras</w:t>
            </w:r>
          </w:p>
        </w:tc>
      </w:tr>
      <w:tr>
        <w:trPr>
          <w:cantSplit/>
          <w:tblHeader w:val="false"/>
        </w:trPr>
        <w:tc>
          <w:tcPr>
            <w:tcW w:type="dxa" w:w="18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Agregação de estados</w:t>
            </w:r>
          </w:p>
        </w:tc>
        <w:tc>
          <w:tcPr>
            <w:tcW w:type="dxa" w:w="308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Agrupa estados vizinhos numa faixa</w:t>
            </w:r>
          </w:p>
        </w:tc>
        <w:tc>
          <w:tcPr>
            <w:tcW w:type="dxa" w:w="21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Simples</w:t>
            </w:r>
          </w:p>
        </w:tc>
        <w:tc>
          <w:tcPr>
            <w:tcW w:type="dxa" w:w="25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Resolução grossa</w:t>
            </w:r>
          </w:p>
        </w:tc>
      </w:tr>
      <w:tr>
        <w:trPr>
          <w:cantSplit/>
          <w:tblHeader w:val="false"/>
        </w:trPr>
        <w:tc>
          <w:tcPr>
            <w:tcW w:type="dxa" w:w="185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Polinômios</w:t>
            </w:r>
          </w:p>
        </w:tc>
        <w:tc>
          <w:tcPr>
            <w:tcW w:type="dxa" w:w="308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x, x², xy, …</w:t>
            </w:r>
          </w:p>
        </w:tc>
        <w:tc>
          <w:tcPr>
            <w:tcW w:type="dxa" w:w="21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Suaves</w:t>
            </w:r>
          </w:p>
        </w:tc>
        <w:tc>
          <w:tcPr>
            <w:tcW w:type="dxa" w:w="254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Explodem em dimensões altas</w:t>
            </w:r>
          </w:p>
        </w:tc>
      </w:tr>
      <w:tr>
        <w:trPr>
          <w:cantSplit/>
          <w:tblHeader w:val="false"/>
        </w:trPr>
        <w:tc>
          <w:tcPr>
            <w:tcW w:type="dxa" w:w="18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Base de Fourier</w:t>
            </w:r>
          </w:p>
        </w:tc>
        <w:tc>
          <w:tcPr>
            <w:tcW w:type="dxa" w:w="308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senos e cossenos (KONIDARIS; OSENTOSKI; THOMAS, 2011)</w:t>
            </w:r>
          </w:p>
        </w:tc>
        <w:tc>
          <w:tcPr>
            <w:tcW w:type="dxa" w:w="21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Boa para problemas suaves</w:t>
            </w:r>
          </w:p>
        </w:tc>
        <w:tc>
          <w:tcPr>
            <w:tcW w:type="dxa" w:w="25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Muitos termos em muitas dimensões</w:t>
            </w:r>
          </w:p>
        </w:tc>
      </w:tr>
      <w:tr>
        <w:trPr>
          <w:cantSplit/>
          <w:tblHeader w:val="false"/>
        </w:trPr>
        <w:tc>
          <w:tcPr>
            <w:tcW w:type="dxa" w:w="185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RBF</w:t>
            </w:r>
          </w:p>
        </w:tc>
        <w:tc>
          <w:tcPr>
            <w:tcW w:type="dxa" w:w="308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"Bolhas" gaussianas em torno de centros</w:t>
            </w:r>
          </w:p>
        </w:tc>
        <w:tc>
          <w:tcPr>
            <w:tcW w:type="dxa" w:w="21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Suaves e locais</w:t>
            </w:r>
          </w:p>
        </w:tc>
        <w:tc>
          <w:tcPr>
            <w:tcW w:type="dxa" w:w="254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Escolher centros e larguras</w:t>
            </w:r>
          </w:p>
        </w:tc>
      </w:tr>
      <w:tr>
        <w:trPr>
          <w:cantSplit/>
          <w:tblHeader w:val="false"/>
        </w:trPr>
        <w:tc>
          <w:tcPr>
            <w:tcW w:type="dxa" w:w="18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Tile coding</w:t>
            </w:r>
          </w:p>
        </w:tc>
        <w:tc>
          <w:tcPr>
            <w:tcW w:type="dxa" w:w="308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Várias grades deslocadas</w:t>
            </w:r>
          </w:p>
        </w:tc>
        <w:tc>
          <w:tcPr>
            <w:tcW w:type="dxa" w:w="21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Rápido, esparso, muito usado</w:t>
            </w:r>
          </w:p>
        </w:tc>
        <w:tc>
          <w:tcPr>
            <w:tcW w:type="dxa" w:w="25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Projeto das grades</w:t>
            </w:r>
          </w:p>
        </w:tc>
      </w:tr>
    </w:tbl>
    <w:p>
      <w:pPr>
        <w:spacing w:after="160" w:line="120"/>
      </w:pPr>
    </w:p>
    <w:p>
      <w:pPr>
        <w:pStyle w:val="Heading4"/>
        <w:keepNext/>
      </w:pPr>
      <w:r>
        <w:t xml:space="preserve">7.5.1 Tile coding</w:t>
      </w:r>
    </w:p>
    <w:p>
      <w:pPr>
        <w:spacing w:after="120" w:line="300"/>
        <w:jc w:val="left"/>
      </w:pPr>
      <w:r>
        <w:rPr>
          <w:sz w:val="21"/>
          <w:szCs w:val="21"/>
        </w:rPr>
        <w:t xml:space="preserve">No </w:t>
      </w:r>
      <w:r>
        <w:rPr>
          <w:b/>
          <w:bCs/>
          <w:sz w:val="21"/>
          <w:szCs w:val="21"/>
        </w:rPr>
        <w:t xml:space="preserve">tile coding</w:t>
      </w:r>
      <w:r>
        <w:rPr>
          <w:sz w:val="21"/>
          <w:szCs w:val="21"/>
        </w:rPr>
        <w:t xml:space="preserve"> (ALBUS, 1971), o espaço de estados é coberto por </w:t>
      </w:r>
      <w:r>
        <w:rPr>
          <w:b/>
          <w:bCs/>
          <w:sz w:val="21"/>
          <w:szCs w:val="21"/>
        </w:rPr>
        <w:t xml:space="preserve">várias grades (tilings) deslocadas</w:t>
      </w:r>
      <w:r>
        <w:rPr>
          <w:sz w:val="21"/>
          <w:szCs w:val="21"/>
        </w:rPr>
        <w:t xml:space="preserve">. Para cada grade, exatamente </w:t>
      </w:r>
      <w:r>
        <w:rPr>
          <w:b/>
          <w:bCs/>
          <w:sz w:val="21"/>
          <w:szCs w:val="21"/>
        </w:rPr>
        <w:t xml:space="preserve">um quadrado</w:t>
      </w:r>
      <w:r>
        <w:rPr>
          <w:sz w:val="21"/>
          <w:szCs w:val="21"/>
        </w:rPr>
        <w:t xml:space="preserve"> (tile) "acende" para o estado atual. O vetor de características é binário e </w:t>
      </w:r>
      <w:r>
        <w:rPr>
          <w:b/>
          <w:bCs/>
          <w:sz w:val="21"/>
          <w:szCs w:val="21"/>
        </w:rPr>
        <w:t xml:space="preserve">esparso</w:t>
      </w:r>
      <w:r>
        <w:rPr>
          <w:sz w:val="21"/>
          <w:szCs w:val="21"/>
        </w:rPr>
        <w:t xml:space="preserve">: contém 1 nos quadrados acesos e 0 no resto. O valor é a soma dos pesos dos quadrados acesos.</w:t>
      </w:r>
    </w:p>
    <w:p>
      <w:pPr>
        <w:keepNext/>
        <w:spacing w:after="60" w:before="120"/>
        <w:jc w:val="center"/>
      </w:pPr>
      <w:r>
        <w:drawing>
          <wp:inline distT="0" distB="0" distL="0" distR="0">
            <wp:extent cx="4762500" cy="3800475"/>
            <wp:effectExtent t="0" r="0" b="0" l="0"/>
            <wp:docPr id="1" name="f7_tiles" descr="Figura 7.3 — Três grades deslocadas. Cada uma acende um quadrado para o estado atual (marcado com X). Estados próximos compartilham quadrados, o que gera generalização local; as grades deslocadas dão resolução fina." title="f7_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762500" cy="3800475"/>
                    </a:xfrm>
                    <a:prstGeom prst="rect">
                      <a:avLst/>
                    </a:prstGeom>
                  </pic:spPr>
                </pic:pic>
              </a:graphicData>
            </a:graphic>
          </wp:inline>
        </w:drawing>
      </w:r>
    </w:p>
    <w:p>
      <w:pPr>
        <w:spacing w:after="200"/>
        <w:jc w:val="center"/>
      </w:pPr>
      <w:r>
        <w:rPr>
          <w:i/>
          <w:iCs/>
          <w:color w:val="6B7280"/>
          <w:sz w:val="17"/>
          <w:szCs w:val="17"/>
        </w:rPr>
        <w:t xml:space="preserve">Figura 7.3 — Três grades deslocadas. Cada uma acende um quadrado para o estado atual (marcado com X). Estados próximos compartilham quadrados, o que gera generalização local; as grades deslocadas dão resolução fina.</w:t>
      </w:r>
    </w:p>
    <w:p>
      <w:pPr>
        <w:spacing w:after="120" w:line="300"/>
        <w:jc w:val="left"/>
      </w:pPr>
      <w:r>
        <w:rPr>
          <w:sz w:val="21"/>
          <w:szCs w:val="21"/>
        </w:rPr>
        <w:t xml:space="preserve">A atualização é muito eficiente: só se mudam os pesos dos poucos quadrados acesos.</w:t>
      </w:r>
    </w:p>
    <w:p>
      <w:pPr>
        <w:pStyle w:val="Heading3"/>
        <w:keepNext/>
      </w:pPr>
      <w:r>
        <w:t xml:space="preserve">7.6 Controle com aproximação</w:t>
      </w:r>
    </w:p>
    <w:p>
      <w:pPr>
        <w:spacing w:after="120" w:line="300"/>
        <w:jc w:val="left"/>
      </w:pPr>
      <w:r>
        <w:rPr>
          <w:sz w:val="21"/>
          <w:szCs w:val="21"/>
        </w:rPr>
        <w:t xml:space="preserve">Para controlar, aproximamos </w:t>
      </w:r>
      <w:r>
        <w:rPr>
          <w:b/>
          <w:bCs/>
          <w:sz w:val="21"/>
          <w:szCs w:val="21"/>
        </w:rPr>
        <w:t xml:space="preserve">q̂(s, a, w)</w:t>
      </w:r>
      <w:r>
        <w:rPr>
          <w:sz w:val="21"/>
          <w:szCs w:val="21"/>
        </w:rPr>
        <w:t xml:space="preserve">. O </w:t>
      </w:r>
      <w:r>
        <w:rPr>
          <w:b/>
          <w:bCs/>
          <w:sz w:val="21"/>
          <w:szCs w:val="21"/>
        </w:rPr>
        <w:t xml:space="preserve">SARSA semi-gradiente</w:t>
      </w:r>
      <w:r>
        <w:rPr>
          <w:sz w:val="21"/>
          <w:szCs w:val="21"/>
        </w:rPr>
        <w:t xml:space="preserve"> atualiza:</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w ← w + α [ R + γ q̂(S′, A′, w) − q̂(S, A, w) ] ∇ q̂(S, A, w)</w:t>
      </w:r>
    </w:p>
    <w:p>
      <w:pPr>
        <w:pStyle w:val="Heading4"/>
        <w:keepNext/>
      </w:pPr>
      <w:r>
        <w:t xml:space="preserve">7.6.1 O Mountain Car</w:t>
      </w:r>
    </w:p>
    <w:p>
      <w:pPr>
        <w:spacing w:after="120" w:line="300"/>
        <w:jc w:val="left"/>
      </w:pPr>
      <w:r>
        <w:rPr>
          <w:sz w:val="21"/>
          <w:szCs w:val="21"/>
        </w:rPr>
        <w:t xml:space="preserve">No </w:t>
      </w:r>
      <w:r>
        <w:rPr>
          <w:b/>
          <w:bCs/>
          <w:sz w:val="21"/>
          <w:szCs w:val="21"/>
        </w:rPr>
        <w:t xml:space="preserve">Mountain Car</w:t>
      </w:r>
      <w:r>
        <w:rPr>
          <w:sz w:val="21"/>
          <w:szCs w:val="21"/>
        </w:rPr>
        <w:t xml:space="preserve">, um carro fraco está num vale e precisa subir a encosta à direita. O motor </w:t>
      </w:r>
      <w:r>
        <w:rPr>
          <w:b/>
          <w:bCs/>
          <w:sz w:val="21"/>
          <w:szCs w:val="21"/>
        </w:rPr>
        <w:t xml:space="preserve">não tem força</w:t>
      </w:r>
      <w:r>
        <w:rPr>
          <w:sz w:val="21"/>
          <w:szCs w:val="21"/>
        </w:rPr>
        <w:t xml:space="preserve"> para subir direto: o carro precisa </w:t>
      </w:r>
      <w:r>
        <w:rPr>
          <w:b/>
          <w:bCs/>
          <w:sz w:val="21"/>
          <w:szCs w:val="21"/>
        </w:rPr>
        <w:t xml:space="preserve">balançar</w:t>
      </w:r>
      <w:r>
        <w:rPr>
          <w:sz w:val="21"/>
          <w:szCs w:val="21"/>
        </w:rPr>
        <w:t xml:space="preserve"> para trás e ganhar embalo. O estado é (posição, velocidade), a ação é empurrar para esquerda, direita ou nada, e a recompensa é </w:t>
      </w:r>
      <w:r>
        <w:rPr>
          <w:b/>
          <w:bCs/>
          <w:sz w:val="21"/>
          <w:szCs w:val="21"/>
        </w:rPr>
        <w:t xml:space="preserve">−1 por passo</w:t>
      </w:r>
      <w:r>
        <w:rPr>
          <w:sz w:val="21"/>
          <w:szCs w:val="21"/>
        </w:rPr>
        <w:t xml:space="preserve"> até chegar ao topo (posição ≥ 0,5; limite de 200 passos).</w:t>
      </w:r>
    </w:p>
    <w:p>
      <w:pPr>
        <w:spacing w:after="120" w:line="300"/>
        <w:jc w:val="left"/>
      </w:pPr>
      <w:r>
        <w:rPr>
          <w:sz w:val="21"/>
          <w:szCs w:val="21"/>
        </w:rPr>
        <w:t xml:space="preserve">É um problema simples, mas </w:t>
      </w:r>
      <w:r>
        <w:rPr>
          <w:b/>
          <w:bCs/>
          <w:sz w:val="21"/>
          <w:szCs w:val="21"/>
        </w:rPr>
        <w:t xml:space="preserve">enganoso</w:t>
      </w:r>
      <w:r>
        <w:rPr>
          <w:sz w:val="21"/>
          <w:szCs w:val="21"/>
        </w:rPr>
        <w:t xml:space="preserve">: para ir para a direita, o agente precisa primeiro ir para a esquerda. Com uma tabela cheia de zeros e recompensas negativas, os valores iniciais funcionam como </w:t>
      </w:r>
      <w:r>
        <w:rPr>
          <w:b/>
          <w:bCs/>
          <w:sz w:val="21"/>
          <w:szCs w:val="21"/>
        </w:rPr>
        <w:t xml:space="preserve">otimismo</w:t>
      </w:r>
      <w:r>
        <w:rPr>
          <w:sz w:val="21"/>
          <w:szCs w:val="21"/>
        </w:rPr>
        <w:t xml:space="preserve"> (Capítulo 2), e o agente explora sem precisar de ε.</w:t>
      </w:r>
    </w:p>
    <w:p>
      <w:pPr>
        <w:keepNext/>
        <w:spacing w:after="60" w:before="120"/>
        <w:jc w:val="center"/>
      </w:pPr>
      <w:r>
        <w:drawing>
          <wp:inline distT="0" distB="0" distL="0" distR="0">
            <wp:extent cx="5715000" cy="2228850"/>
            <wp:effectExtent t="0" r="0" b="0" l="0"/>
            <wp:docPr id="1" name="f7_mountaincar" descr="Figura 7.4 — Esquerda: passos até a meta ao longo do aprendizado (média de 3 sementes, escala logarítmica). Direita: estimativa do &quot;custo até a meta&quot; aprendida: a espiral de balanço aparece no mapa." title="f7_mountain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15000" cy="2228850"/>
                    </a:xfrm>
                    <a:prstGeom prst="rect">
                      <a:avLst/>
                    </a:prstGeom>
                  </pic:spPr>
                </pic:pic>
              </a:graphicData>
            </a:graphic>
          </wp:inline>
        </w:drawing>
      </w:r>
    </w:p>
    <w:p>
      <w:pPr>
        <w:spacing w:after="200"/>
        <w:jc w:val="center"/>
      </w:pPr>
      <w:r>
        <w:rPr>
          <w:i/>
          <w:iCs/>
          <w:color w:val="6B7280"/>
          <w:sz w:val="17"/>
          <w:szCs w:val="17"/>
        </w:rPr>
        <w:t xml:space="preserve">Figura 7.4 — Esquerda: passos até a meta ao longo do aprendizado (média de 3 sementes, escala logarítmica). Direita: estimativa do "custo até a meta" aprendida: a espiral de balanço aparece no mapa.</w:t>
      </w:r>
    </w:p>
    <w:p>
      <w:pPr>
        <w:pStyle w:val="Heading3"/>
        <w:keepNext/>
      </w:pPr>
      <w:r>
        <w:t xml:space="preserve">7.7 O triângulo mortal</w:t>
      </w:r>
    </w:p>
    <w:p>
      <w:pPr>
        <w:spacing w:after="120" w:line="300"/>
        <w:jc w:val="left"/>
      </w:pPr>
      <w:r>
        <w:rPr>
          <w:sz w:val="21"/>
          <w:szCs w:val="21"/>
        </w:rPr>
        <w:t xml:space="preserve">Sutton e Barto (2018) chamam de </w:t>
      </w:r>
      <w:r>
        <w:rPr>
          <w:b/>
          <w:bCs/>
          <w:sz w:val="21"/>
          <w:szCs w:val="21"/>
        </w:rPr>
        <w:t xml:space="preserve">triângulo mortal</w:t>
      </w:r>
      <w:r>
        <w:rPr>
          <w:sz w:val="21"/>
          <w:szCs w:val="21"/>
        </w:rPr>
        <w:t xml:space="preserve"> (</w:t>
      </w:r>
      <w:r>
        <w:rPr>
          <w:i/>
          <w:iCs/>
          <w:sz w:val="21"/>
          <w:szCs w:val="21"/>
        </w:rPr>
        <w:t xml:space="preserve">deadly triad</w:t>
      </w:r>
      <w:r>
        <w:rPr>
          <w:sz w:val="21"/>
          <w:szCs w:val="21"/>
        </w:rPr>
        <w:t xml:space="preserve">) a combinação de três ingredientes que, juntos, pode causar </w:t>
      </w:r>
      <w:r>
        <w:rPr>
          <w:b/>
          <w:bCs/>
          <w:sz w:val="21"/>
          <w:szCs w:val="21"/>
        </w:rPr>
        <w:t xml:space="preserve">instabilidade e divergência</w:t>
      </w:r>
      <w:r>
        <w:rPr>
          <w:sz w:val="21"/>
          <w:szCs w:val="21"/>
        </w:rPr>
        <w:t xml:space="preserve">:</w:t>
      </w:r>
    </w:p>
    <w:p>
      <w:pPr>
        <w:pStyle w:val="ListParagraph"/>
        <w:numPr>
          <w:ilvl w:val="0"/>
          <w:numId w:val="20"/>
        </w:numPr>
        <w:spacing w:after="70" w:line="288"/>
      </w:pPr>
      <w:r>
        <w:rPr>
          <w:b/>
          <w:bCs/>
          <w:sz w:val="21"/>
          <w:szCs w:val="21"/>
        </w:rPr>
        <w:t xml:space="preserve">Aproximação de funções:</w:t>
      </w:r>
      <w:r>
        <w:rPr>
          <w:sz w:val="21"/>
          <w:szCs w:val="21"/>
        </w:rPr>
        <w:t xml:space="preserve"> para generalizar.</w:t>
      </w:r>
    </w:p>
    <w:p>
      <w:pPr>
        <w:pStyle w:val="ListParagraph"/>
        <w:numPr>
          <w:ilvl w:val="0"/>
          <w:numId w:val="20"/>
        </w:numPr>
        <w:spacing w:after="70" w:line="288"/>
      </w:pPr>
      <w:r>
        <w:rPr>
          <w:b/>
          <w:bCs/>
          <w:sz w:val="21"/>
          <w:szCs w:val="21"/>
        </w:rPr>
        <w:t xml:space="preserve">Bootstrapping:</w:t>
      </w:r>
      <w:r>
        <w:rPr>
          <w:sz w:val="21"/>
          <w:szCs w:val="21"/>
        </w:rPr>
        <w:t xml:space="preserve"> alvos que dependem das próprias estimativas (TD).</w:t>
      </w:r>
    </w:p>
    <w:p>
      <w:pPr>
        <w:pStyle w:val="ListParagraph"/>
        <w:numPr>
          <w:ilvl w:val="0"/>
          <w:numId w:val="20"/>
        </w:numPr>
        <w:spacing w:after="70" w:line="288"/>
      </w:pPr>
      <w:r>
        <w:rPr>
          <w:b/>
          <w:bCs/>
          <w:sz w:val="21"/>
          <w:szCs w:val="21"/>
        </w:rPr>
        <w:t xml:space="preserve">Aprendizado off-policy:</w:t>
      </w:r>
      <w:r>
        <w:rPr>
          <w:sz w:val="21"/>
          <w:szCs w:val="21"/>
        </w:rPr>
        <w:t xml:space="preserve"> aprender sobre uma política com dados de outra.</w:t>
      </w:r>
    </w:p>
    <w:p>
      <w:pPr>
        <w:spacing w:after="60" w:line="120"/>
      </w:pPr>
    </w:p>
    <w:p>
      <w:pPr>
        <w:keepNext/>
        <w:spacing w:after="60" w:before="120"/>
        <w:jc w:val="center"/>
      </w:pPr>
      <w:r>
        <w:drawing>
          <wp:inline distT="0" distB="0" distL="0" distR="0">
            <wp:extent cx="5715000" cy="3352800"/>
            <wp:effectExtent t="0" r="0" b="0" l="0"/>
            <wp:docPr id="1" name="f7_triangulo" descr="Figura 7.5 — Cada ingrediente é útil sozinho. O problema aparece quando os três atuam juntos." title="f7_triang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15000" cy="3352800"/>
                    </a:xfrm>
                    <a:prstGeom prst="rect">
                      <a:avLst/>
                    </a:prstGeom>
                  </pic:spPr>
                </pic:pic>
              </a:graphicData>
            </a:graphic>
          </wp:inline>
        </w:drawing>
      </w:r>
    </w:p>
    <w:p>
      <w:pPr>
        <w:spacing w:after="200"/>
        <w:jc w:val="center"/>
      </w:pPr>
      <w:r>
        <w:rPr>
          <w:i/>
          <w:iCs/>
          <w:color w:val="6B7280"/>
          <w:sz w:val="17"/>
          <w:szCs w:val="17"/>
        </w:rPr>
        <w:t xml:space="preserve">Figura 7.5 — Cada ingrediente é útil sozinho. O problema aparece quando os três atuam juntos.</w:t>
      </w:r>
    </w:p>
    <w:p>
      <w:pPr>
        <w:spacing w:after="120" w:line="300"/>
        <w:jc w:val="left"/>
      </w:pPr>
      <w:r>
        <w:rPr>
          <w:sz w:val="21"/>
          <w:szCs w:val="21"/>
        </w:rPr>
        <w:t xml:space="preserve">Com </w:t>
      </w:r>
      <w:r>
        <w:rPr>
          <w:b/>
          <w:bCs/>
          <w:sz w:val="21"/>
          <w:szCs w:val="21"/>
        </w:rPr>
        <w:t xml:space="preserve">dois</w:t>
      </w:r>
      <w:r>
        <w:rPr>
          <w:sz w:val="21"/>
          <w:szCs w:val="21"/>
        </w:rPr>
        <w:t xml:space="preserve"> dos três, o aprendizado costuma ser estável. Abandonar qualquer um tem custo: sem aproximação, não escalamos; sem bootstrapping, perdemos eficiência e usamos MC; sem off-policy, não reaproveitamos dados antigos.</w:t>
      </w:r>
    </w:p>
    <w:p>
      <w:pPr>
        <w:pStyle w:val="Heading4"/>
        <w:keepNext/>
      </w:pPr>
      <w:r>
        <w:t xml:space="preserve">7.7.1 O contraexemplo de Baird</w:t>
      </w:r>
    </w:p>
    <w:p>
      <w:pPr>
        <w:spacing w:after="120" w:line="300"/>
        <w:jc w:val="left"/>
      </w:pPr>
      <w:r>
        <w:rPr>
          <w:sz w:val="21"/>
          <w:szCs w:val="21"/>
        </w:rPr>
        <w:t xml:space="preserve">O contraexemplo de Baird (1995) é um MDP de 7 estados, com recompensa zero em todo lugar (portanto v = 0), em que o semi-gradiente off-policy </w:t>
      </w:r>
      <w:r>
        <w:rPr>
          <w:b/>
          <w:bCs/>
          <w:sz w:val="21"/>
          <w:szCs w:val="21"/>
        </w:rPr>
        <w:t xml:space="preserve">faz os pesos crescerem sem limite</w:t>
      </w:r>
      <w:r>
        <w:rPr>
          <w:sz w:val="21"/>
          <w:szCs w:val="21"/>
        </w:rPr>
        <w:t xml:space="preserve">.</w:t>
      </w:r>
    </w:p>
    <w:p>
      <w:pPr>
        <w:keepNext/>
        <w:spacing w:after="60" w:before="120"/>
        <w:jc w:val="center"/>
      </w:pPr>
      <w:r>
        <w:drawing>
          <wp:inline distT="0" distB="0" distL="0" distR="0">
            <wp:extent cx="5715000" cy="2152650"/>
            <wp:effectExtent t="0" r="0" b="0" l="0"/>
            <wp:docPr id="1" name="f7_baird" descr="Figura 7.6 — O contraexemplo de Baird. À direita, os pesos aprendidos divergem, embora o valor verdadeiro seja zero." title="f7_bai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15000" cy="2152650"/>
                    </a:xfrm>
                    <a:prstGeom prst="rect">
                      <a:avLst/>
                    </a:prstGeom>
                  </pic:spPr>
                </pic:pic>
              </a:graphicData>
            </a:graphic>
          </wp:inline>
        </w:drawing>
      </w:r>
    </w:p>
    <w:p>
      <w:pPr>
        <w:spacing w:after="200"/>
        <w:jc w:val="center"/>
      </w:pPr>
      <w:r>
        <w:rPr>
          <w:i/>
          <w:iCs/>
          <w:color w:val="6B7280"/>
          <w:sz w:val="17"/>
          <w:szCs w:val="17"/>
        </w:rPr>
        <w:t xml:space="preserve">Figura 7.6 — O contraexemplo de Baird. À direita, os pesos aprendidos divergem, embora o valor verdadeiro seja zero.</w:t>
      </w:r>
    </w:p>
    <w:p>
      <w:pPr>
        <w:spacing w:after="120" w:line="300"/>
        <w:jc w:val="left"/>
      </w:pPr>
      <w:r>
        <w:rPr>
          <w:sz w:val="21"/>
          <w:szCs w:val="21"/>
        </w:rPr>
        <w:t xml:space="preserve">Isso não significa que todo método falhe: significa que </w:t>
      </w:r>
      <w:r>
        <w:rPr>
          <w:b/>
          <w:bCs/>
          <w:sz w:val="21"/>
          <w:szCs w:val="21"/>
        </w:rPr>
        <w:t xml:space="preserve">não há garantia</w:t>
      </w:r>
      <w:r>
        <w:rPr>
          <w:sz w:val="21"/>
          <w:szCs w:val="21"/>
        </w:rPr>
        <w:t xml:space="preserve">. Algoritmos modernos como o DQN (Capítulo 8) adicionam truques (redes-alvo, repetição de experiência) para manter o aprendizado estável na prática (VAN HASSELT et al., 2018).</w:t>
      </w:r>
    </w:p>
    <w:p>
      <w:pPr>
        <w:pStyle w:val="Heading3"/>
        <w:keepNext/>
      </w:pPr>
      <w:r>
        <w:t xml:space="preserve">7.8 Métodos em lote: Fitted Q-Iteration</w:t>
      </w:r>
    </w:p>
    <w:p>
      <w:pPr>
        <w:spacing w:after="120" w:line="300"/>
        <w:jc w:val="left"/>
      </w:pPr>
      <w:r>
        <w:rPr>
          <w:sz w:val="21"/>
          <w:szCs w:val="21"/>
        </w:rPr>
        <w:t xml:space="preserve">Uma alternativa estável é aprender em </w:t>
      </w:r>
      <w:r>
        <w:rPr>
          <w:b/>
          <w:bCs/>
          <w:sz w:val="21"/>
          <w:szCs w:val="21"/>
        </w:rPr>
        <w:t xml:space="preserve">lotes</w:t>
      </w:r>
      <w:r>
        <w:rPr>
          <w:sz w:val="21"/>
          <w:szCs w:val="21"/>
        </w:rPr>
        <w:t xml:space="preserve">. Reunimos um conjunto fixo de transições (s, a, r, s′) e </w:t>
      </w:r>
      <w:r>
        <w:rPr>
          <w:b/>
          <w:bCs/>
          <w:sz w:val="21"/>
          <w:szCs w:val="21"/>
        </w:rPr>
        <w:t xml:space="preserve">repetimos</w:t>
      </w:r>
      <w:r>
        <w:rPr>
          <w:sz w:val="21"/>
          <w:szCs w:val="21"/>
        </w:rPr>
        <w:t xml:space="preserve">:</w:t>
      </w:r>
    </w:p>
    <w:p>
      <w:pPr>
        <w:pStyle w:val="ListParagraph"/>
        <w:numPr>
          <w:ilvl w:val="0"/>
          <w:numId w:val="21"/>
        </w:numPr>
        <w:spacing w:after="70" w:line="288"/>
      </w:pPr>
      <w:r>
        <w:rPr>
          <w:sz w:val="21"/>
          <w:szCs w:val="21"/>
        </w:rPr>
        <w:t xml:space="preserve">Calcule os alvos </w:t>
      </w:r>
      <w:r>
        <w:rPr>
          <w:b/>
          <w:bCs/>
          <w:sz w:val="21"/>
          <w:szCs w:val="21"/>
        </w:rPr>
        <w:t xml:space="preserve">y = r + γ max_a′ q̂_k(s′, a′)</w:t>
      </w:r>
      <w:r>
        <w:rPr>
          <w:sz w:val="21"/>
          <w:szCs w:val="21"/>
        </w:rPr>
        <w:t xml:space="preserve"> para todas as transições.</w:t>
      </w:r>
    </w:p>
    <w:p>
      <w:pPr>
        <w:pStyle w:val="ListParagraph"/>
        <w:numPr>
          <w:ilvl w:val="0"/>
          <w:numId w:val="21"/>
        </w:numPr>
        <w:spacing w:after="70" w:line="288"/>
      </w:pPr>
      <w:r>
        <w:rPr>
          <w:sz w:val="21"/>
          <w:szCs w:val="21"/>
        </w:rPr>
        <w:t xml:space="preserve">Ajuste um </w:t>
      </w:r>
      <w:r>
        <w:rPr>
          <w:b/>
          <w:bCs/>
          <w:sz w:val="21"/>
          <w:szCs w:val="21"/>
        </w:rPr>
        <w:t xml:space="preserve">regressor supervisionado</w:t>
      </w:r>
      <w:r>
        <w:rPr>
          <w:sz w:val="21"/>
          <w:szCs w:val="21"/>
        </w:rPr>
        <w:t xml:space="preserve"> que prevê y a partir de (s, a): obtém q̂_(k+1).</w:t>
      </w:r>
    </w:p>
    <w:p>
      <w:pPr>
        <w:spacing w:after="60" w:line="120"/>
      </w:pPr>
    </w:p>
    <w:p>
      <w:pPr>
        <w:spacing w:after="120" w:line="300"/>
        <w:jc w:val="left"/>
      </w:pPr>
      <w:r>
        <w:rPr>
          <w:sz w:val="21"/>
          <w:szCs w:val="21"/>
        </w:rPr>
        <w:t xml:space="preserve">Isso é o </w:t>
      </w:r>
      <w:r>
        <w:rPr>
          <w:b/>
          <w:bCs/>
          <w:sz w:val="21"/>
          <w:szCs w:val="21"/>
        </w:rPr>
        <w:t xml:space="preserve">Fitted Q-Iteration</w:t>
      </w:r>
      <w:r>
        <w:rPr>
          <w:sz w:val="21"/>
          <w:szCs w:val="21"/>
        </w:rPr>
        <w:t xml:space="preserve"> (FQI) (ERNST; GEURTS; WEHENKEL, 2005), uma versão "em lote" do Q-learning. Variantes com redes neurais foram propostas por Riedmiller (2005). A beleza do FQI é que </w:t>
      </w:r>
      <w:r>
        <w:rPr>
          <w:b/>
          <w:bCs/>
          <w:sz w:val="21"/>
          <w:szCs w:val="21"/>
        </w:rPr>
        <w:t xml:space="preserve">qualquer regressor</w:t>
      </w:r>
      <w:r>
        <w:rPr>
          <w:sz w:val="21"/>
          <w:szCs w:val="21"/>
        </w:rPr>
        <w:t xml:space="preserve"> serve: árvores, florestas, regressão linear, redes. E o </w:t>
      </w:r>
      <w:r>
        <w:rPr>
          <w:b/>
          <w:bCs/>
          <w:sz w:val="21"/>
          <w:szCs w:val="21"/>
        </w:rPr>
        <w:t xml:space="preserve">scikit-learn</w:t>
      </w:r>
      <w:r>
        <w:rPr>
          <w:sz w:val="21"/>
          <w:szCs w:val="21"/>
        </w:rPr>
        <w:t xml:space="preserve"> é uma fábrica deles.</w:t>
      </w:r>
    </w:p>
    <w:p>
      <w:pPr>
        <w:keepNext/>
        <w:spacing w:after="60" w:before="120"/>
        <w:jc w:val="center"/>
      </w:pPr>
      <w:r>
        <w:drawing>
          <wp:inline distT="0" distB="0" distL="0" distR="0">
            <wp:extent cx="5715000" cy="3067050"/>
            <wp:effectExtent t="0" r="0" b="0" l="0"/>
            <wp:docPr id="1" name="f7_fqi" descr="Figura 7.7 — FQI no CartPole com 20.000 transições aleatórias. As árvores (ExtraTrees) chegam a retornos altos, mas oscilam entre iterações; o modelo com RBF e Ridge é mais estável, porém menos expressivo." title="f7_f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15000" cy="3067050"/>
                    </a:xfrm>
                    <a:prstGeom prst="rect">
                      <a:avLst/>
                    </a:prstGeom>
                  </pic:spPr>
                </pic:pic>
              </a:graphicData>
            </a:graphic>
          </wp:inline>
        </w:drawing>
      </w:r>
    </w:p>
    <w:p>
      <w:pPr>
        <w:spacing w:after="200"/>
        <w:jc w:val="center"/>
      </w:pPr>
      <w:r>
        <w:rPr>
          <w:i/>
          <w:iCs/>
          <w:color w:val="6B7280"/>
          <w:sz w:val="17"/>
          <w:szCs w:val="17"/>
        </w:rPr>
        <w:t xml:space="preserve">Figura 7.7 — FQI no CartPole com 20.000 transições aleatórias. As árvores (ExtraTrees) chegam a retornos altos, mas oscilam entre iterações; o modelo com RBF e Ridge é mais estável, porém menos expressivo.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Instabilidade também existe aqui</w:t>
            </w:r>
          </w:p>
          <w:p>
            <w:pPr>
              <w:spacing w:after="80" w:line="280"/>
            </w:pPr>
            <w:r>
              <w:rPr>
                <w:sz w:val="20"/>
                <w:szCs w:val="20"/>
              </w:rPr>
              <w:t xml:space="preserve">Repare na oscilação das árvores: com dados fixos e bootstrapping, o desempenho pode melhorar e piorar entre iterações. Na prática, guardamos o </w:t>
            </w:r>
            <w:r>
              <w:rPr>
                <w:b/>
                <w:bCs/>
                <w:sz w:val="20"/>
                <w:szCs w:val="20"/>
              </w:rPr>
              <w:t xml:space="preserve">melhor modelo</w:t>
            </w:r>
            <w:r>
              <w:rPr>
                <w:sz w:val="20"/>
                <w:szCs w:val="20"/>
              </w:rPr>
              <w:t xml:space="preserve"> segundo uma avaliação separada.</w:t>
            </w:r>
          </w:p>
        </w:tc>
      </w:tr>
    </w:tbl>
    <w:p>
      <w:pPr>
        <w:spacing w:after="140" w:line="120"/>
      </w:pPr>
    </w:p>
    <w:p>
      <w:pPr>
        <w:pStyle w:val="Heading3"/>
        <w:keepNext/>
      </w:pPr>
      <w:r>
        <w:t xml:space="preserve">7.9 Mão na massa</w:t>
      </w:r>
    </w:p>
    <w:p>
      <w:pPr>
        <w:pStyle w:val="Heading4"/>
        <w:keepNext/>
      </w:pPr>
      <w:r>
        <w:t xml:space="preserve">7.9.1 A divergência de Baird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gymnasium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baird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passos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3000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0.01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0.99</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7</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8</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características de cada estado</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7</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7</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7</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hist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copy</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passos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 &lt; </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7</w:t>
            </w:r>
            <w:r>
              <w:rPr>
                <w:rFonts w:ascii="Consolas" w:cs="Consolas" w:eastAsia="Consolas" w:hAnsi="Consolas"/>
                <w:color w:val="1F2937"/>
                <w:sz w:val="16"/>
                <w:szCs w:val="16"/>
              </w:rPr>
              <w:t xml:space="preserve">: s2, </w:t>
            </w:r>
            <w:r>
              <w:rPr>
                <w:rFonts w:ascii="Consolas" w:cs="Consolas" w:eastAsia="Consolas" w:hAnsi="Consolas"/>
                <w:b w:val="false"/>
                <w:bCs w:val="false"/>
                <w:color w:val="1F2937"/>
                <w:sz w:val="16"/>
                <w:szCs w:val="16"/>
              </w:rPr>
              <w:t xml:space="preserve">rho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comportamento: "tracejada"</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s2, </w:t>
            </w:r>
            <w:r>
              <w:rPr>
                <w:rFonts w:ascii="Consolas" w:cs="Consolas" w:eastAsia="Consolas" w:hAnsi="Consolas"/>
                <w:b w:val="false"/>
                <w:bCs w:val="false"/>
                <w:color w:val="1F2937"/>
                <w:sz w:val="16"/>
                <w:szCs w:val="16"/>
              </w:rPr>
              <w:t xml:space="preserve">rho</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7.0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"sólida" (política-alvo): ρ = 1/(1/7)</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delta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[s2] @ </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recompensa zero</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rho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delta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s2; </w:t>
            </w:r>
            <w:r>
              <w:rPr>
                <w:rFonts w:ascii="Consolas" w:cs="Consolas" w:eastAsia="Consolas" w:hAnsi="Consolas"/>
                <w:b w:val="false"/>
                <w:bCs w:val="false"/>
                <w:color w:val="1F2937"/>
                <w:sz w:val="16"/>
                <w:szCs w:val="16"/>
              </w:rPr>
              <w:t xml:space="preserve">hist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copy</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hist</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h</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baird</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2000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3000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"passo {t:4d} | maior |w| = {np.abs(h[t]).max():10.1f}"</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o valor verdadeiro é zero em todos os estados, mas os pesos </w:t>
      </w:r>
      <w:r>
        <w:rPr>
          <w:b/>
          <w:bCs/>
          <w:sz w:val="21"/>
          <w:szCs w:val="21"/>
        </w:rPr>
        <w:t xml:space="preserve">crescem sem limite</w:t>
      </w:r>
      <w:r>
        <w:rPr>
          <w:sz w:val="21"/>
          <w:szCs w:val="21"/>
        </w:rPr>
        <w:t xml:space="preserve">: a evidência de divergência no triângulo mortal.</w:t>
      </w:r>
    </w:p>
    <w:p>
      <w:pPr>
        <w:pStyle w:val="Heading4"/>
        <w:keepNext/>
      </w:pPr>
      <w:r>
        <w:t xml:space="preserve">7.9.2 Tile coding e SARSA semi-gradiente no Mountain Car</w:t>
      </w:r>
    </w:p>
    <w:p>
      <w:pPr>
        <w:spacing w:after="120" w:line="300"/>
        <w:jc w:val="left"/>
      </w:pPr>
      <w:r>
        <w:rPr>
          <w:sz w:val="21"/>
          <w:szCs w:val="21"/>
        </w:rPr>
        <w:t xml:space="preserve">Implementamos o tile coding "à mão" (poucas linhas) e o SARSA semi-gradiente com 8 grades de 9×9 quadrados.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"MountainCar-v0"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N_T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N_B</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8</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8</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8 grades; 8 divisões por variável</w:t>
            </w:r>
          </w:p>
          <w:p>
            <w:pPr>
              <w:spacing w:after="0" w:line="240"/>
            </w:pPr>
            <w:r>
              <w:rPr>
                <w:rFonts w:ascii="Consolas" w:cs="Consolas" w:eastAsia="Consolas" w:hAnsi="Consolas"/>
                <w:b w:val="false"/>
                <w:bCs w:val="false"/>
                <w:color w:val="1F2937"/>
                <w:sz w:val="16"/>
                <w:szCs w:val="16"/>
              </w:rPr>
              <w:t xml:space="preserve">baixo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alto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0.07</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0.6</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0.07</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caracteristicas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w:t>
            </w:r>
            <w:r>
              <w:rPr>
                <w:rFonts w:ascii="Consolas" w:cs="Consolas" w:eastAsia="Consolas" w:hAnsi="Consolas"/>
                <w:color w:val="B45309"/>
                <w:sz w:val="16"/>
                <w:szCs w:val="16"/>
              </w:rPr>
              <w:t xml:space="preserve">"Índices dos quadrados acesos (um por grade)."</w:t>
            </w:r>
            <w:r>
              <w:rPr>
                <w:rFonts w:ascii="Consolas" w:cs="Consolas" w:eastAsia="Consolas" w:hAnsi="Consolas"/>
                <w:color w:val="B45309"/>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z</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baixo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alto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baixo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N_B</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desloc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N_T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deslocamento diferente em cada grade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floor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desloc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clip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N_B</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N_B</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N_B</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idx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N_B</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um vetor de pesos por ação</w:t>
            </w:r>
          </w:p>
          <w:p>
            <w:pPr>
              <w:spacing w:after="0" w:line="240"/>
            </w:pP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q̂ = soma dos pesos dos quadrados acesos</w:t>
            </w:r>
          </w:p>
          <w:p>
            <w:pPr>
              <w:spacing w:after="0" w:line="240"/>
            </w:pP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N_T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passos_ep</w:t>
            </w:r>
            <w:r>
              <w:rPr>
                <w:rFonts w:ascii="Consolas" w:cs="Consolas" w:eastAsia="Consolas" w:hAnsi="Consolas"/>
                <w:color w:val="1F2937"/>
                <w:sz w:val="16"/>
                <w:szCs w:val="16"/>
              </w:rPr>
              <w:t xml:space="preserve"> =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(1_000_000))); </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caracteristicas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False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o2,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p>
          <w:p>
            <w:pPr>
              <w:spacing w:after="0" w:line="240"/>
            </w:pPr>
            <w:r>
              <w:rPr>
                <w:rFonts w:ascii="Consolas" w:cs="Consolas" w:eastAsia="Consolas" w:hAnsi="Consolas"/>
                <w:color w:val="1F2937"/>
                <w:sz w:val="16"/>
                <w:szCs w:val="16"/>
              </w:rPr>
              <w:t xml:space="preserve">        idx2 = </w:t>
            </w:r>
            <w:r>
              <w:rPr>
                <w:rFonts w:ascii="Consolas" w:cs="Consolas" w:eastAsia="Consolas" w:hAnsi="Consolas"/>
                <w:b w:val="false"/>
                <w:bCs w:val="false"/>
                <w:color w:val="1F2937"/>
                <w:sz w:val="16"/>
                <w:szCs w:val="16"/>
              </w:rPr>
              <w:t xml:space="preserve">caracteristicas</w:t>
            </w:r>
            <w:r>
              <w:rPr>
                <w:rFonts w:ascii="Consolas" w:cs="Consolas" w:eastAsia="Consolas" w:hAnsi="Consolas"/>
                <w:color w:val="1F2937"/>
                <w:sz w:val="16"/>
                <w:szCs w:val="16"/>
              </w:rPr>
              <w:t xml:space="preserve">(o2)</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break</w:t>
            </w:r>
          </w:p>
          <w:p>
            <w:pPr>
              <w:spacing w:after="0" w:line="240"/>
            </w:pPr>
            <w:r>
              <w:rPr>
                <w:rFonts w:ascii="Consolas" w:cs="Consolas" w:eastAsia="Consolas" w:hAnsi="Consolas"/>
                <w:color w:val="1F2937"/>
                <w:sz w:val="16"/>
                <w:szCs w:val="16"/>
              </w:rPr>
              <w:t xml:space="preserve">        a2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(idx2,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valores iniciais (0) otimistas: sem ε</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(idx2, a2)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semi-gradiente SARSA</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idx2, a2</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passos_ep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"episódios {ep-98:3d} a {ep+1:3d} | passos médios até a meta = {np.mean(passos_ep[-100:]):6.1f}"</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no início o carro quase nunca chega à meta (200 passos, o limite). Depois de algumas centenas de episódios, chega em cerca de 100 a 130 passos.</w:t>
      </w:r>
    </w:p>
    <w:p>
      <w:pPr>
        <w:pStyle w:val="Heading4"/>
        <w:keepNext/>
      </w:pPr>
      <w:r>
        <w:t xml:space="preserve">7.9.3 Quatro aproximadores para uma mesma função</w:t>
      </w:r>
    </w:p>
    <w:p>
      <w:pPr>
        <w:spacing w:after="120" w:line="300"/>
        <w:jc w:val="left"/>
      </w:pPr>
      <w:r>
        <w:rPr>
          <w:sz w:val="21"/>
          <w:szCs w:val="21"/>
        </w:rPr>
        <w:t xml:space="preserve">Vamos medir, com o scikit-learn, </w:t>
      </w:r>
      <w:r>
        <w:rPr>
          <w:b/>
          <w:bCs/>
          <w:sz w:val="21"/>
          <w:szCs w:val="21"/>
        </w:rPr>
        <w:t xml:space="preserve">quão bem cada aproximador generaliza</w:t>
      </w:r>
      <w:r>
        <w:rPr>
          <w:sz w:val="21"/>
          <w:szCs w:val="21"/>
        </w:rPr>
        <w:t xml:space="preserve"> (erro em pontos não vistos).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preprocessing</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KBinsDiscretizer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PolynomialFeatures</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linear_model</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LinearRegression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Ridge</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kernel_approximation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RBFSampler</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pipeline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make_pipeline</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metrics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mean_squared_error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v_verd</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sin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2.5</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pi</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0.8</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exp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0.4</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x</w:t>
            </w:r>
          </w:p>
          <w:p>
            <w:pPr>
              <w:spacing w:after="0" w:line="240"/>
            </w:pPr>
            <w:r>
              <w:rPr>
                <w:rFonts w:ascii="Consolas" w:cs="Consolas" w:eastAsia="Consolas" w:hAnsi="Consolas"/>
                <w:b w:val="false"/>
                <w:bCs w:val="false"/>
                <w:color w:val="1F2937"/>
                <w:sz w:val="16"/>
                <w:szCs w:val="16"/>
              </w:rPr>
              <w:t xml:space="preserve">x_tr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sort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uniform</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y_tr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v_verd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x_tr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ravel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normal</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0.12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x_te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linspace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400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v_verd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x_te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ravel</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faixas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KBinsDiscretizer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n_bins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encode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"ordinal"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strategy</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"uniform"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x_tr</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idx_tr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faixas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transform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x_tr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ravel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media_faixa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y_tr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idx_tr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modelos</w:t>
            </w:r>
            <w:r>
              <w:rPr>
                <w:rFonts w:ascii="Consolas" w:cs="Consolas" w:eastAsia="Consolas" w:hAnsi="Consolas"/>
                <w:color w:val="1F2937"/>
                <w:sz w:val="16"/>
                <w:szCs w:val="16"/>
              </w:rPr>
              <w:t xml:space="preserve"> = {</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"tabela (6 faixas)"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media_faixa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faixas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transform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ravel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"reta"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LinearRegression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x_tr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y_tr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"polinômio grau 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make_pipeline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PolynomialFeatures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Ridge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=1e-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x_tr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y_tr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"RBF + Ridge"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make_pipeline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RBFSampler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n_components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Ridge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=1e-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x_tr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y_tr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nome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prever</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modelos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items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"{nome:18s} | erro quadrático médio no teste = {mean_squared_error(y_te, prever(x_te)):.4f}"</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a reta tem o maior erro (é simples demais), e a combinação RBF + Ridge tem o menor, bem abaixo da tabela de 6 faixas. A flexibilidade importa, mas o polinômio de grau 5 já mostra sinais de oscilação nas bordas (Figura 7.1).</w:t>
      </w:r>
    </w:p>
    <w:p>
      <w:pPr>
        <w:pStyle w:val="Heading4"/>
        <w:keepNext/>
      </w:pPr>
      <w:r>
        <w:t xml:space="preserve">7.9.4 Q-learning online com RBF: quando a aproximação falha</w:t>
      </w:r>
    </w:p>
    <w:p>
      <w:pPr>
        <w:spacing w:after="120" w:line="300"/>
        <w:jc w:val="left"/>
      </w:pPr>
      <w:r>
        <w:rPr>
          <w:sz w:val="21"/>
          <w:szCs w:val="21"/>
        </w:rPr>
        <w:t xml:space="preserve">Agora um experimento de aviso. Usamos </w:t>
      </w:r>
      <w:r>
        <w:rPr>
          <w:rFonts w:ascii="Consolas" w:cs="Consolas" w:eastAsia="Consolas" w:hAnsi="Consolas"/>
          <w:color w:val="B91C1C"/>
          <w:sz w:val="19"/>
          <w:szCs w:val="19"/>
          <w:shd w:fill="F3F4F6" w:color="auto" w:val="clear"/>
        </w:rPr>
        <w:t xml:space="preserve">RBFSampler</w:t>
      </w:r>
      <w:r>
        <w:rPr>
          <w:sz w:val="21"/>
          <w:szCs w:val="21"/>
        </w:rPr>
        <w:t xml:space="preserve"> para criar características e um </w:t>
      </w:r>
      <w:r>
        <w:rPr>
          <w:rFonts w:ascii="Consolas" w:cs="Consolas" w:eastAsia="Consolas" w:hAnsi="Consolas"/>
          <w:color w:val="B91C1C"/>
          <w:sz w:val="19"/>
          <w:szCs w:val="19"/>
          <w:shd w:fill="F3F4F6" w:color="auto" w:val="clear"/>
        </w:rPr>
        <w:t xml:space="preserve">SGDRegressor</w:t>
      </w:r>
      <w:r>
        <w:rPr>
          <w:sz w:val="21"/>
          <w:szCs w:val="21"/>
        </w:rPr>
        <w:t xml:space="preserve"> por ação para aproximar q̂, treinando </w:t>
      </w:r>
      <w:r>
        <w:rPr>
          <w:b/>
          <w:bCs/>
          <w:sz w:val="21"/>
          <w:szCs w:val="21"/>
        </w:rPr>
        <w:t xml:space="preserve">online</w:t>
      </w:r>
      <w:r>
        <w:rPr>
          <w:sz w:val="21"/>
          <w:szCs w:val="21"/>
        </w:rPr>
        <w:t xml:space="preserve">, passo a passo, como no Q-learning.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preprocessing</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StandardScaler</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linear_model</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SGDRegressor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"CartPole-v1"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amostra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amostra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amostra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amostra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StandardScaler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amostra</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rbf</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RBFSampler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n_components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transform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amostra</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feat</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rbf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transform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transform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.atleast_2d(</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modelos_q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SGDRegressor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learning_rate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"constant"</w:t>
            </w:r>
            <w:r>
              <w:rPr>
                <w:rFonts w:ascii="Consolas" w:cs="Consolas" w:eastAsia="Consolas" w:hAnsi="Consolas"/>
                <w:color w:val="1F2937"/>
                <w:sz w:val="16"/>
                <w:szCs w:val="16"/>
              </w:rPr>
              <w:t xml:space="preserve">, eta0=</w:t>
            </w:r>
            <w:r>
              <w:rPr>
                <w:rFonts w:ascii="Consolas" w:cs="Consolas" w:eastAsia="Consolas" w:hAnsi="Consolas"/>
                <w:color w:val="0369A1"/>
                <w:sz w:val="16"/>
                <w:szCs w:val="16"/>
              </w:rPr>
              <w:t xml:space="preserve">0.005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=1e-</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modelos_q</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partial_fit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feat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amostra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retornos</w:t>
            </w:r>
            <w:r>
              <w:rPr>
                <w:rFonts w:ascii="Consolas" w:cs="Consolas" w:eastAsia="Consolas" w:hAnsi="Consolas"/>
                <w:color w:val="1F2937"/>
                <w:sz w:val="16"/>
                <w:szCs w:val="16"/>
              </w:rPr>
              <w:t xml:space="preserve"> =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0.02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300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(1_000_000)));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feat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modelos_q</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o2,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x2 = </w:t>
            </w:r>
            <w:r>
              <w:rPr>
                <w:rFonts w:ascii="Consolas" w:cs="Consolas" w:eastAsia="Consolas" w:hAnsi="Consolas"/>
                <w:b w:val="false"/>
                <w:bCs w:val="false"/>
                <w:color w:val="1F2937"/>
                <w:sz w:val="16"/>
                <w:szCs w:val="16"/>
              </w:rPr>
              <w:t xml:space="preserve">feat</w:t>
            </w:r>
            <w:r>
              <w:rPr>
                <w:rFonts w:ascii="Consolas" w:cs="Consolas" w:eastAsia="Consolas" w:hAnsi="Consolas"/>
                <w:color w:val="1F2937"/>
                <w:sz w:val="16"/>
                <w:szCs w:val="16"/>
              </w:rPr>
              <w:t xml:space="preserve">(o2)</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alvo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0.99</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(x2)[</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modelos_q</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bootstrapping + off-policy</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modelos_q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partial_fit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alvo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 x2</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retornos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"Retorno médio nos últimos 100 episódios: {np.mean(retornos[-100:]):.1f}  (um agente aleatório faz ≈ 22)"</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com esta configuração, o agente </w:t>
      </w:r>
      <w:r>
        <w:rPr>
          <w:b/>
          <w:bCs/>
          <w:sz w:val="21"/>
          <w:szCs w:val="21"/>
        </w:rPr>
        <w:t xml:space="preserve">não aprende</w:t>
      </w:r>
      <w:r>
        <w:rPr>
          <w:sz w:val="21"/>
          <w:szCs w:val="21"/>
        </w:rPr>
        <w:t xml:space="preserve">: o retorno fica por volta de 10 (pior que o aleatório). Funções aproximadas + bootstrapping + off-policy, sem os "truques" do Capítulo 8, são frágeis. Experimente mudar </w:t>
      </w:r>
      <w:r>
        <w:rPr>
          <w:i/>
          <w:iCs/>
          <w:sz w:val="21"/>
          <w:szCs w:val="21"/>
        </w:rPr>
        <w:t xml:space="preserve">gamma</w:t>
      </w:r>
      <w:r>
        <w:rPr>
          <w:sz w:val="21"/>
          <w:szCs w:val="21"/>
        </w:rPr>
        <w:t xml:space="preserve">, </w:t>
      </w:r>
      <w:r>
        <w:rPr>
          <w:i/>
          <w:iCs/>
          <w:sz w:val="21"/>
          <w:szCs w:val="21"/>
        </w:rPr>
        <w:t xml:space="preserve">eta0</w:t>
      </w:r>
      <w:r>
        <w:rPr>
          <w:sz w:val="21"/>
          <w:szCs w:val="21"/>
        </w:rPr>
        <w:t xml:space="preserve"> e o número de componentes: o comportamento é sensível, outra marca da instabilidade.</w:t>
      </w:r>
    </w:p>
    <w:p>
      <w:pPr>
        <w:pStyle w:val="Heading4"/>
        <w:keepNext/>
      </w:pPr>
      <w:r>
        <w:t xml:space="preserve">7.9.5 Fitted Q-Iteration com regressores do scikit-learn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ensemble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ExtraTreesRegressor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O2,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 [], [], [], []</w:t>
            </w:r>
          </w:p>
          <w:p>
            <w:pPr>
              <w:spacing w:after="0" w:line="240"/>
            </w:pP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(20_000):                               </w:t>
            </w:r>
            <w:r>
              <w:rPr>
                <w:rFonts w:ascii="Consolas" w:cs="Consolas" w:eastAsia="Consolas" w:hAnsi="Consolas"/>
                <w:i/>
                <w:iCs/>
                <w:color w:val="6B7280"/>
                <w:sz w:val="16"/>
                <w:szCs w:val="16"/>
              </w:rPr>
              <w:t xml:space="preserve"># 20.000 transições de jogo aleatório</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o2,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O2.</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(o2);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 o2</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O2,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map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O2,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column_stack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q_max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 O2):                                 </w:t>
            </w:r>
            <w:r>
              <w:rPr>
                <w:rFonts w:ascii="Consolas" w:cs="Consolas" w:eastAsia="Consolas" w:hAnsi="Consolas"/>
                <w:i/>
                <w:iCs/>
                <w:color w:val="6B7280"/>
                <w:sz w:val="16"/>
                <w:szCs w:val="16"/>
              </w:rPr>
              <w:t xml:space="preserve"># max_a' q(s', a') em lote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(O2)</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vstack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column_stack</w:t>
            </w:r>
            <w:r>
              <w:rPr>
                <w:rFonts w:ascii="Consolas" w:cs="Consolas" w:eastAsia="Consolas" w:hAnsi="Consolas"/>
                <w:color w:val="1F2937"/>
                <w:sz w:val="16"/>
                <w:szCs w:val="16"/>
              </w:rPr>
              <w:t xml:space="preserve">([O2,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column_stack</w:t>
            </w:r>
            <w:r>
              <w:rPr>
                <w:rFonts w:ascii="Consolas" w:cs="Consolas" w:eastAsia="Consolas" w:hAnsi="Consolas"/>
                <w:color w:val="1F2937"/>
                <w:sz w:val="16"/>
                <w:szCs w:val="16"/>
              </w:rPr>
              <w:t xml:space="preserve">([O2,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ones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Xb</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maximum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fqi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fabrica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n_iter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0.99</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None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n_iter</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None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q_max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 O2) *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fabrica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modelo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avaliar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 =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3000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False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min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m_arv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fqi</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ExtraTreesRegressor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n_estimators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min_samples_leaf</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m_rbf</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fqi</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make_pipeline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StandardScaler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RBFSampler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n_components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Ridge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nome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"ExtraTrees"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m_arv</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"RBF + Ridge"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m_rbf</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media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avaliar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"{nome:12s} | retorno médio = {media:6.1f} (mín {mn:.0f}, máx {mx:.0f})"</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o FQI com árvores atinge retornos de centenas de passos usando </w:t>
      </w:r>
      <w:r>
        <w:rPr>
          <w:b/>
          <w:bCs/>
          <w:sz w:val="21"/>
          <w:szCs w:val="21"/>
        </w:rPr>
        <w:t xml:space="preserve">apenas dados aleatórios</w:t>
      </w:r>
      <w:r>
        <w:rPr>
          <w:sz w:val="21"/>
          <w:szCs w:val="21"/>
        </w:rPr>
        <w:t xml:space="preserve">, uma façanha comparada ao agente aleatório (≈ 22). Com RBF + Ridge, o desempenho é menor, mas estável. Mude o número de iterações e o regressor, e compare com a Figura 7.7.</w:t>
      </w:r>
    </w:p>
    <w:p>
      <w:pPr>
        <w:pStyle w:val="Heading3"/>
        <w:keepNext/>
      </w:pPr>
      <w:r>
        <w:t xml:space="preserve">7.10 Projeto do capítulo: valor de clientes sem discretizar</w:t>
      </w:r>
    </w:p>
    <w:p>
      <w:pPr>
        <w:spacing w:after="120" w:line="300"/>
        <w:jc w:val="left"/>
      </w:pPr>
      <w:r>
        <w:rPr>
          <w:b/>
          <w:bCs/>
          <w:sz w:val="21"/>
          <w:szCs w:val="21"/>
        </w:rPr>
        <w:t xml:space="preserve">Contexto.</w:t>
      </w:r>
      <w:r>
        <w:rPr>
          <w:sz w:val="21"/>
          <w:szCs w:val="21"/>
        </w:rPr>
        <w:t xml:space="preserve"> No Capítulo 3, transformamos os clientes da base Online Retail em 5 estados com K-Means. Isso </w:t>
      </w:r>
      <w:r>
        <w:rPr>
          <w:b/>
          <w:bCs/>
          <w:sz w:val="21"/>
          <w:szCs w:val="21"/>
        </w:rPr>
        <w:t xml:space="preserve">joga fora informação</w:t>
      </w:r>
      <w:r>
        <w:rPr>
          <w:sz w:val="21"/>
          <w:szCs w:val="21"/>
        </w:rPr>
        <w:t xml:space="preserve">. Agora vamos estimar o valor de vida </w:t>
      </w:r>
      <w:r>
        <w:rPr>
          <w:b/>
          <w:bCs/>
          <w:sz w:val="21"/>
          <w:szCs w:val="21"/>
        </w:rPr>
        <w:t xml:space="preserve">diretamente das características contínuas</w:t>
      </w:r>
      <w:r>
        <w:rPr>
          <w:sz w:val="21"/>
          <w:szCs w:val="21"/>
        </w:rPr>
        <w:t xml:space="preserve"> (recência, frequência e gasto), com aproximação de funções.</w:t>
      </w:r>
    </w:p>
    <w:p>
      <w:pPr>
        <w:spacing w:after="120" w:line="300"/>
        <w:jc w:val="left"/>
      </w:pPr>
      <w:r>
        <w:rPr>
          <w:b/>
          <w:bCs/>
          <w:sz w:val="21"/>
          <w:szCs w:val="21"/>
        </w:rPr>
        <w:t xml:space="preserve">Método (Fitted Value Iteration para um MRP):</w:t>
      </w:r>
      <w:r>
        <w:rPr>
          <w:sz w:val="21"/>
          <w:szCs w:val="21"/>
        </w:rPr>
        <w:t xml:space="preserve"> com os dados do painel (cliente-mês), repita:</w:t>
      </w:r>
    </w:p>
    <w:p>
      <w:pPr>
        <w:pStyle w:val="ListParagraph"/>
        <w:numPr>
          <w:ilvl w:val="0"/>
          <w:numId w:val="2"/>
        </w:numPr>
        <w:spacing w:after="70" w:line="288"/>
      </w:pPr>
      <w:r>
        <w:rPr>
          <w:sz w:val="21"/>
          <w:szCs w:val="21"/>
        </w:rPr>
        <w:t xml:space="preserve">alvo: y = gasto do mês seguinte + γ · </w:t>
      </w:r>
      <w:r>
        <w:rPr>
          <w:sz w:val="21"/>
          <w:szCs w:val="21"/>
        </w:rPr>
        <w:t xml:space="preserve">V</w:t>
      </w:r>
      <w:r>
        <w:rPr>
          <w:sz w:val="21"/>
          <w:szCs w:val="21"/>
          <w:vertAlign w:val="subscript"/>
        </w:rPr>
        <w:t xml:space="preserve">k</w:t>
      </w:r>
      <w:r>
        <w:rPr>
          <w:sz w:val="21"/>
          <w:szCs w:val="21"/>
        </w:rPr>
        <w:t xml:space="preserve">(características do mês seguinte);</w:t>
      </w:r>
    </w:p>
    <w:p>
      <w:pPr>
        <w:pStyle w:val="ListParagraph"/>
        <w:numPr>
          <w:ilvl w:val="0"/>
          <w:numId w:val="2"/>
        </w:numPr>
        <w:spacing w:after="70" w:line="288"/>
      </w:pPr>
      <w:r>
        <w:rPr>
          <w:sz w:val="21"/>
          <w:szCs w:val="21"/>
        </w:rPr>
        <w:t xml:space="preserve">ajuste um regressor </w:t>
      </w:r>
      <w:r>
        <w:rPr>
          <w:sz w:val="21"/>
          <w:szCs w:val="21"/>
        </w:rPr>
        <w:t xml:space="preserve">V</w:t>
      </w:r>
      <w:r>
        <w:rPr>
          <w:sz w:val="21"/>
          <w:szCs w:val="21"/>
          <w:vertAlign w:val="subscript"/>
        </w:rPr>
        <w:t xml:space="preserve">k+1</w:t>
      </w:r>
      <w:r>
        <w:rPr>
          <w:sz w:val="21"/>
          <w:szCs w:val="21"/>
        </w:rPr>
        <w:t xml:space="preserve"> que prevê y a partir das características atuais.</w:t>
      </w:r>
    </w:p>
    <w:p>
      <w:pPr>
        <w:spacing w:after="60" w:line="120"/>
      </w:pPr>
    </w:p>
    <w:p>
      <w:pPr>
        <w:spacing w:after="120" w:line="300"/>
        <w:jc w:val="left"/>
      </w:pPr>
      <w:r>
        <w:rPr>
          <w:b/>
          <w:bCs/>
          <w:sz w:val="21"/>
          <w:szCs w:val="21"/>
        </w:rPr>
        <w:t xml:space="preserve">Tarefas:</w:t>
      </w:r>
    </w:p>
    <w:p>
      <w:pPr>
        <w:pStyle w:val="ListParagraph"/>
        <w:numPr>
          <w:ilvl w:val="0"/>
          <w:numId w:val="22"/>
        </w:numPr>
        <w:spacing w:after="70" w:line="288"/>
      </w:pPr>
      <w:r>
        <w:rPr>
          <w:sz w:val="21"/>
          <w:szCs w:val="21"/>
        </w:rPr>
        <w:t xml:space="preserve">Carregue </w:t>
      </w:r>
      <w:r>
        <w:rPr>
          <w:rFonts w:ascii="Consolas" w:cs="Consolas" w:eastAsia="Consolas" w:hAnsi="Consolas"/>
          <w:color w:val="B91C1C"/>
          <w:sz w:val="19"/>
          <w:szCs w:val="19"/>
          <w:shd w:fill="F3F4F6" w:color="auto" w:val="clear"/>
        </w:rPr>
        <w:t xml:space="preserve">painel_clientes.csv</w:t>
      </w:r>
      <w:r>
        <w:rPr>
          <w:sz w:val="21"/>
          <w:szCs w:val="21"/>
        </w:rPr>
        <w:t xml:space="preserve"> (salvo no Capítulo 3) e monte os pares (x_t, r_(t+1), x_(t+1)).</w:t>
      </w:r>
    </w:p>
    <w:p>
      <w:pPr>
        <w:pStyle w:val="ListParagraph"/>
        <w:numPr>
          <w:ilvl w:val="0"/>
          <w:numId w:val="22"/>
        </w:numPr>
        <w:spacing w:after="70" w:line="288"/>
      </w:pPr>
      <w:r>
        <w:rPr>
          <w:sz w:val="21"/>
          <w:szCs w:val="21"/>
        </w:rPr>
        <w:t xml:space="preserve">Implemente a iteração com γ = 0,9 e 15 iterações, para dois regressores: </w:t>
      </w:r>
      <w:r>
        <w:rPr>
          <w:rFonts w:ascii="Consolas" w:cs="Consolas" w:eastAsia="Consolas" w:hAnsi="Consolas"/>
          <w:color w:val="B91C1C"/>
          <w:sz w:val="19"/>
          <w:szCs w:val="19"/>
          <w:shd w:fill="F3F4F6" w:color="auto" w:val="clear"/>
        </w:rPr>
        <w:t xml:space="preserve">Ridge</w:t>
      </w:r>
      <w:r>
        <w:rPr>
          <w:sz w:val="21"/>
          <w:szCs w:val="21"/>
        </w:rPr>
        <w:t xml:space="preserve"> com características polinomiais de grau 2 e </w:t>
      </w:r>
      <w:r>
        <w:rPr>
          <w:rFonts w:ascii="Consolas" w:cs="Consolas" w:eastAsia="Consolas" w:hAnsi="Consolas"/>
          <w:color w:val="B91C1C"/>
          <w:sz w:val="19"/>
          <w:szCs w:val="19"/>
          <w:shd w:fill="F3F4F6" w:color="auto" w:val="clear"/>
        </w:rPr>
        <w:t xml:space="preserve">HistGradientBoostingRegressor</w:t>
      </w:r>
      <w:r>
        <w:rPr>
          <w:sz w:val="21"/>
          <w:szCs w:val="21"/>
        </w:rPr>
        <w:t xml:space="preserve">.</w:t>
      </w:r>
    </w:p>
    <w:p>
      <w:pPr>
        <w:pStyle w:val="ListParagraph"/>
        <w:numPr>
          <w:ilvl w:val="0"/>
          <w:numId w:val="22"/>
        </w:numPr>
        <w:spacing w:after="70" w:line="288"/>
      </w:pPr>
      <w:r>
        <w:rPr>
          <w:sz w:val="21"/>
          <w:szCs w:val="21"/>
        </w:rPr>
        <w:t xml:space="preserve">Monitore o </w:t>
      </w:r>
      <w:r>
        <w:rPr>
          <w:b/>
          <w:bCs/>
          <w:sz w:val="21"/>
          <w:szCs w:val="21"/>
        </w:rPr>
        <w:t xml:space="preserve">tamanho dos valores</w:t>
      </w:r>
      <w:r>
        <w:rPr>
          <w:sz w:val="21"/>
          <w:szCs w:val="21"/>
        </w:rPr>
        <w:t xml:space="preserve"> a cada iteração (média de |V|). Há sinais de divergência?</w:t>
      </w:r>
    </w:p>
    <w:p>
      <w:pPr>
        <w:pStyle w:val="ListParagraph"/>
        <w:numPr>
          <w:ilvl w:val="0"/>
          <w:numId w:val="22"/>
        </w:numPr>
        <w:spacing w:after="70" w:line="288"/>
      </w:pPr>
      <w:r>
        <w:rPr>
          <w:sz w:val="21"/>
          <w:szCs w:val="21"/>
        </w:rPr>
        <w:t xml:space="preserve">Avalie o </w:t>
      </w:r>
      <w:r>
        <w:rPr>
          <w:b/>
          <w:bCs/>
          <w:sz w:val="21"/>
          <w:szCs w:val="21"/>
        </w:rPr>
        <w:t xml:space="preserve">erro TD</w:t>
      </w:r>
      <w:r>
        <w:rPr>
          <w:sz w:val="21"/>
          <w:szCs w:val="21"/>
        </w:rPr>
        <w:t xml:space="preserve"> em clientes </w:t>
      </w:r>
      <w:r>
        <w:rPr>
          <w:b/>
          <w:bCs/>
          <w:sz w:val="21"/>
          <w:szCs w:val="21"/>
        </w:rPr>
        <w:t xml:space="preserve">não vistos no treino</w:t>
      </w:r>
      <w:r>
        <w:rPr>
          <w:sz w:val="21"/>
          <w:szCs w:val="21"/>
        </w:rPr>
        <w:t xml:space="preserve">, com </w:t>
      </w:r>
      <w:r>
        <w:rPr>
          <w:rFonts w:ascii="Consolas" w:cs="Consolas" w:eastAsia="Consolas" w:hAnsi="Consolas"/>
          <w:color w:val="B91C1C"/>
          <w:sz w:val="19"/>
          <w:szCs w:val="19"/>
          <w:shd w:fill="F3F4F6" w:color="auto" w:val="clear"/>
        </w:rPr>
        <w:t xml:space="preserve">GroupKFold</w:t>
      </w:r>
      <w:r>
        <w:rPr>
          <w:sz w:val="21"/>
          <w:szCs w:val="21"/>
        </w:rPr>
        <w:t xml:space="preserve"> (grupos = cliente): o MSE de V(x) − (r + γV(x′)).</w:t>
      </w:r>
    </w:p>
    <w:p>
      <w:pPr>
        <w:pStyle w:val="ListParagraph"/>
        <w:numPr>
          <w:ilvl w:val="0"/>
          <w:numId w:val="22"/>
        </w:numPr>
        <w:spacing w:after="70" w:line="288"/>
      </w:pPr>
      <w:r>
        <w:rPr>
          <w:sz w:val="21"/>
          <w:szCs w:val="21"/>
        </w:rPr>
        <w:t xml:space="preserve">Compare com o valor da tabela de 5 estados do Capítulo 3: calcule a correlação entre os dois e discuta onde divergem.</w:t>
      </w:r>
    </w:p>
    <w:p>
      <w:pPr>
        <w:pStyle w:val="ListParagraph"/>
        <w:numPr>
          <w:ilvl w:val="0"/>
          <w:numId w:val="22"/>
        </w:numPr>
        <w:spacing w:after="70" w:line="288"/>
      </w:pPr>
      <w:r>
        <w:rPr>
          <w:sz w:val="21"/>
          <w:szCs w:val="21"/>
        </w:rPr>
        <w:t xml:space="preserve">Escreva uma conclusão (8 a 10 linhas): o que ganhamos e perdemos ao trocar a tabela por aproximação?</w:t>
      </w:r>
    </w:p>
    <w:p>
      <w:pPr>
        <w:spacing w:after="60" w:line="120"/>
      </w:pPr>
    </w:p>
    <w:p>
      <w:pPr>
        <w:spacing w:after="120" w:line="300"/>
        <w:jc w:val="left"/>
      </w:pPr>
      <w:r>
        <w:rPr>
          <w:b/>
          <w:bCs/>
          <w:sz w:val="21"/>
          <w:szCs w:val="21"/>
        </w:rPr>
        <w:t xml:space="preserve">Ponto de partida: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pandas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pd</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model_selection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GroupKFold</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ensemble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HistGradientBoostingRegressor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painel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read_csv</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"painel_clientes.csv"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sort_values</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"cliente"</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"t"</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"rec"</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"freq"</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"mon"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painel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 + </w:t>
            </w:r>
            <w:r>
              <w:rPr>
                <w:rFonts w:ascii="Consolas" w:cs="Consolas" w:eastAsia="Consolas" w:hAnsi="Consolas"/>
                <w:color w:val="B45309"/>
                <w:sz w:val="16"/>
                <w:szCs w:val="16"/>
              </w:rPr>
              <w:t xml:space="preserve">"_prox"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painel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groupby</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"cliente"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shift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painel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dropna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subset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"rec_prox"</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"gasto_prox"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copy</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X0 = </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"rec"</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"freq"</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"mon"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 X1 = </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"rec_prox"</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"freq_prox"</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"mon_prox"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r_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"gasto_prox"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grupos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"cliente"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fvi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fabrica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0.9</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n_iter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15</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None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escalas</w:t>
            </w:r>
            <w:r>
              <w:rPr>
                <w:rFonts w:ascii="Consolas" w:cs="Consolas" w:eastAsia="Consolas" w:hAnsi="Consolas"/>
                <w:color w:val="1F2937"/>
                <w:sz w:val="16"/>
                <w:szCs w:val="16"/>
              </w:rPr>
              <w:t xml:space="preserve"> =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n_iter</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None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(X1)</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fabrica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(X0,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escalas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abs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(X0)).</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escalas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fab_hgb</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HistGradientBoostingRegressor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max_iter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learning_rate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treino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teste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next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GroupKFold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n_splits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split</w:t>
            </w:r>
            <w:r>
              <w:rPr>
                <w:rFonts w:ascii="Consolas" w:cs="Consolas" w:eastAsia="Consolas" w:hAnsi="Consolas"/>
                <w:color w:val="1F2937"/>
                <w:sz w:val="16"/>
                <w:szCs w:val="16"/>
              </w:rPr>
              <w:t xml:space="preserve">(X0, </w:t>
            </w:r>
            <w:r>
              <w:rPr>
                <w:rFonts w:ascii="Consolas" w:cs="Consolas" w:eastAsia="Consolas" w:hAnsi="Consolas"/>
                <w:b w:val="false"/>
                <w:bCs w:val="false"/>
                <w:color w:val="1F2937"/>
                <w:sz w:val="16"/>
                <w:szCs w:val="16"/>
              </w:rPr>
              <w:t xml:space="preserve">groups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grupos</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V_hgb</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esc_hgb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fvi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fab_hgb</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"Escala média de |V| a cada iteração:"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esc_hgb</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erro_td</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V_hgb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(X0[</w:t>
            </w:r>
            <w:r>
              <w:rPr>
                <w:rFonts w:ascii="Consolas" w:cs="Consolas" w:eastAsia="Consolas" w:hAnsi="Consolas"/>
                <w:b w:val="false"/>
                <w:bCs w:val="false"/>
                <w:color w:val="1F2937"/>
                <w:sz w:val="16"/>
                <w:szCs w:val="16"/>
              </w:rPr>
              <w:t xml:space="preserve">teste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r_</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teste</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0.9</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V_hgb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(X1[</w:t>
            </w:r>
            <w:r>
              <w:rPr>
                <w:rFonts w:ascii="Consolas" w:cs="Consolas" w:eastAsia="Consolas" w:hAnsi="Consolas"/>
                <w:b w:val="false"/>
                <w:bCs w:val="false"/>
                <w:color w:val="1F2937"/>
                <w:sz w:val="16"/>
                <w:szCs w:val="16"/>
              </w:rPr>
              <w:t xml:space="preserve">teste</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"Erro TD (MSE) em clientes de teste (modelo treinado em todos os dados):"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erro_td</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Atenção:</w:t>
      </w:r>
      <w:r>
        <w:rPr>
          <w:sz w:val="21"/>
          <w:szCs w:val="21"/>
        </w:rPr>
        <w:t xml:space="preserve"> o código acima treina com todos os dados e avalia em um subconjunto, só para ilustrar a mecânica. Na sua entrega, </w:t>
      </w:r>
      <w:r>
        <w:rPr>
          <w:b/>
          <w:bCs/>
          <w:sz w:val="21"/>
          <w:szCs w:val="21"/>
        </w:rPr>
        <w:t xml:space="preserve">treine apenas em `treino`</w:t>
      </w:r>
      <w:r>
        <w:rPr>
          <w:sz w:val="21"/>
          <w:szCs w:val="21"/>
        </w:rPr>
        <w:t xml:space="preserve"> para uma avaliação honesta.</w:t>
      </w:r>
    </w:p>
    <w:p>
      <w:pPr>
        <w:spacing w:after="120" w:line="300"/>
        <w:jc w:val="left"/>
      </w:pPr>
      <w:r>
        <w:rPr>
          <w:b/>
          <w:bCs/>
          <w:sz w:val="21"/>
          <w:szCs w:val="21"/>
        </w:rPr>
        <w:t xml:space="preserve">Entrega:</w:t>
      </w:r>
      <w:r>
        <w:rPr>
          <w:sz w:val="21"/>
          <w:szCs w:val="21"/>
        </w:rPr>
        <w:t xml:space="preserve"> </w:t>
      </w:r>
      <w:r>
        <w:rPr>
          <w:i/>
          <w:iCs/>
          <w:sz w:val="21"/>
          <w:szCs w:val="21"/>
        </w:rPr>
        <w:t xml:space="preserve">notebook</w:t>
      </w:r>
      <w:r>
        <w:rPr>
          <w:sz w:val="21"/>
          <w:szCs w:val="21"/>
        </w:rPr>
        <w:t xml:space="preserve"> com as curvas de escala, a comparação de regressores, a validação por grupos e a conclusão.</w:t>
      </w:r>
    </w:p>
    <w:p>
      <w:pPr>
        <w:pStyle w:val="Heading3"/>
        <w:keepNext/>
      </w:pPr>
      <w:r>
        <w:t xml:space="preserve">7.11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que você precisa levar daqui</w:t>
            </w:r>
          </w:p>
          <w:p>
            <w:pPr>
              <w:pStyle w:val="ListParagraph"/>
              <w:numPr>
                <w:ilvl w:val="0"/>
                <w:numId w:val="2"/>
              </w:numPr>
              <w:spacing w:after="60" w:line="276"/>
            </w:pPr>
            <w:r>
              <w:rPr>
                <w:sz w:val="20"/>
                <w:szCs w:val="20"/>
              </w:rPr>
              <w:t xml:space="preserve">Tabelas não escalam; </w:t>
            </w:r>
            <w:r>
              <w:rPr>
                <w:b/>
                <w:bCs/>
                <w:sz w:val="20"/>
                <w:szCs w:val="20"/>
              </w:rPr>
              <w:t xml:space="preserve">generalizar</w:t>
            </w:r>
            <w:r>
              <w:rPr>
                <w:sz w:val="20"/>
                <w:szCs w:val="20"/>
              </w:rPr>
              <w:t xml:space="preserve"> com funções v̂(s, w) é a solução.</w:t>
            </w:r>
          </w:p>
          <w:p>
            <w:pPr>
              <w:pStyle w:val="ListParagraph"/>
              <w:numPr>
                <w:ilvl w:val="0"/>
                <w:numId w:val="2"/>
              </w:numPr>
              <w:spacing w:after="60" w:line="276"/>
            </w:pPr>
            <w:r>
              <w:rPr>
                <w:sz w:val="20"/>
                <w:szCs w:val="20"/>
              </w:rPr>
              <w:t xml:space="preserve">A </w:t>
            </w:r>
            <w:r>
              <w:rPr>
                <w:b/>
                <w:bCs/>
                <w:sz w:val="20"/>
                <w:szCs w:val="20"/>
              </w:rPr>
              <w:t xml:space="preserve">descida do gradiente</w:t>
            </w:r>
            <w:r>
              <w:rPr>
                <w:sz w:val="20"/>
                <w:szCs w:val="20"/>
              </w:rPr>
              <w:t xml:space="preserve"> ajusta os pesos; o </w:t>
            </w:r>
            <w:r>
              <w:rPr>
                <w:b/>
                <w:bCs/>
                <w:sz w:val="20"/>
                <w:szCs w:val="20"/>
              </w:rPr>
              <w:t xml:space="preserve">semi-gradiente TD</w:t>
            </w:r>
            <w:r>
              <w:rPr>
                <w:sz w:val="20"/>
                <w:szCs w:val="20"/>
              </w:rPr>
              <w:t xml:space="preserve"> usa o alvo R + γv̂(S′, w) como se fosse constante.</w:t>
            </w:r>
          </w:p>
          <w:p>
            <w:pPr>
              <w:pStyle w:val="ListParagraph"/>
              <w:numPr>
                <w:ilvl w:val="0"/>
                <w:numId w:val="2"/>
              </w:numPr>
              <w:spacing w:after="60" w:line="276"/>
            </w:pPr>
            <w:r>
              <w:rPr>
                <w:sz w:val="20"/>
                <w:szCs w:val="20"/>
              </w:rPr>
              <w:t xml:space="preserve">Em </w:t>
            </w:r>
            <w:r>
              <w:rPr>
                <w:b/>
                <w:bCs/>
                <w:sz w:val="20"/>
                <w:szCs w:val="20"/>
              </w:rPr>
              <w:t xml:space="preserve">modelos lineares</w:t>
            </w:r>
            <w:r>
              <w:rPr>
                <w:sz w:val="20"/>
                <w:szCs w:val="20"/>
              </w:rPr>
              <w:t xml:space="preserve">, v̂ = w·x(s); a qualidade depende das </w:t>
            </w:r>
            <w:r>
              <w:rPr>
                <w:b/>
                <w:bCs/>
                <w:sz w:val="20"/>
                <w:szCs w:val="20"/>
              </w:rPr>
              <w:t xml:space="preserve">características</w:t>
            </w:r>
            <w:r>
              <w:rPr>
                <w:sz w:val="20"/>
                <w:szCs w:val="20"/>
              </w:rPr>
              <w:t xml:space="preserve"> (agregação, polinômios, Fourier, RBF, </w:t>
            </w:r>
            <w:r>
              <w:rPr>
                <w:b/>
                <w:bCs/>
                <w:sz w:val="20"/>
                <w:szCs w:val="20"/>
              </w:rPr>
              <w:t xml:space="preserve">tile coding</w:t>
            </w:r>
            <w:r>
              <w:rPr>
                <w:sz w:val="20"/>
                <w:szCs w:val="20"/>
              </w:rPr>
              <w:t xml:space="preserve">).</w:t>
            </w:r>
          </w:p>
          <w:p>
            <w:pPr>
              <w:pStyle w:val="ListParagraph"/>
              <w:numPr>
                <w:ilvl w:val="0"/>
                <w:numId w:val="2"/>
              </w:numPr>
              <w:spacing w:after="60" w:line="276"/>
            </w:pPr>
            <w:r>
              <w:rPr>
                <w:b/>
                <w:bCs/>
                <w:sz w:val="20"/>
                <w:szCs w:val="20"/>
              </w:rPr>
              <w:t xml:space="preserve">SARSA semi-gradiente</w:t>
            </w:r>
            <w:r>
              <w:rPr>
                <w:sz w:val="20"/>
                <w:szCs w:val="20"/>
              </w:rPr>
              <w:t xml:space="preserve"> resolve o </w:t>
            </w:r>
            <w:r>
              <w:rPr>
                <w:b/>
                <w:bCs/>
                <w:sz w:val="20"/>
                <w:szCs w:val="20"/>
              </w:rPr>
              <w:t xml:space="preserve">Mountain Car</w:t>
            </w:r>
            <w:r>
              <w:rPr>
                <w:sz w:val="20"/>
                <w:szCs w:val="20"/>
              </w:rPr>
              <w:t xml:space="preserve">.</w:t>
            </w:r>
          </w:p>
          <w:p>
            <w:pPr>
              <w:pStyle w:val="ListParagraph"/>
              <w:numPr>
                <w:ilvl w:val="0"/>
                <w:numId w:val="2"/>
              </w:numPr>
              <w:spacing w:after="60" w:line="276"/>
            </w:pPr>
            <w:r>
              <w:rPr>
                <w:b/>
                <w:bCs/>
                <w:sz w:val="20"/>
                <w:szCs w:val="20"/>
              </w:rPr>
              <w:t xml:space="preserve">Triângulo mortal:</w:t>
            </w:r>
            <w:r>
              <w:rPr>
                <w:sz w:val="20"/>
                <w:szCs w:val="20"/>
              </w:rPr>
              <w:t xml:space="preserve"> aproximação + bootstrapping + off-policy pode divergir (contraexemplo de Baird).</w:t>
            </w:r>
          </w:p>
          <w:p>
            <w:pPr>
              <w:pStyle w:val="ListParagraph"/>
              <w:numPr>
                <w:ilvl w:val="0"/>
                <w:numId w:val="2"/>
              </w:numPr>
              <w:spacing w:after="60" w:line="276"/>
            </w:pPr>
            <w:r>
              <w:rPr>
                <w:b/>
                <w:bCs/>
                <w:sz w:val="20"/>
                <w:szCs w:val="20"/>
              </w:rPr>
              <w:t xml:space="preserve">Fitted Q-Iteration</w:t>
            </w:r>
            <w:r>
              <w:rPr>
                <w:sz w:val="20"/>
                <w:szCs w:val="20"/>
              </w:rPr>
              <w:t xml:space="preserve"> aprende em lote com qualquer regressor do scikit-learn, mas também pode oscilar.</w:t>
            </w:r>
          </w:p>
        </w:tc>
      </w:tr>
    </w:tbl>
    <w:p>
      <w:pPr>
        <w:spacing w:after="140" w:line="120"/>
      </w:pPr>
    </w:p>
    <w:p>
      <w:pPr>
        <w:spacing w:after="120" w:line="300"/>
        <w:jc w:val="left"/>
      </w:pPr>
      <w:r>
        <w:rPr>
          <w:b/>
          <w:bCs/>
          <w:sz w:val="21"/>
          <w:szCs w:val="21"/>
        </w:rPr>
        <w:t xml:space="preserve">Próximo capítulo:</w:t>
      </w:r>
      <w:r>
        <w:rPr>
          <w:sz w:val="21"/>
          <w:szCs w:val="21"/>
        </w:rPr>
        <w:t xml:space="preserve"> vamos usar </w:t>
      </w:r>
      <w:r>
        <w:rPr>
          <w:b/>
          <w:bCs/>
          <w:sz w:val="21"/>
          <w:szCs w:val="21"/>
        </w:rPr>
        <w:t xml:space="preserve">redes neurais</w:t>
      </w:r>
      <w:r>
        <w:rPr>
          <w:sz w:val="21"/>
          <w:szCs w:val="21"/>
        </w:rPr>
        <w:t xml:space="preserve"> como aproximadores, com os truques que estabilizam o aprendizado: o </w:t>
      </w:r>
      <w:r>
        <w:rPr>
          <w:b/>
          <w:bCs/>
          <w:sz w:val="21"/>
          <w:szCs w:val="21"/>
        </w:rPr>
        <w:t xml:space="preserve">DQN</w:t>
      </w:r>
      <w:r>
        <w:rPr>
          <w:sz w:val="21"/>
          <w:szCs w:val="21"/>
        </w:rPr>
        <w:t xml:space="preserve"> e suas extensões.</w:t>
      </w: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A principal razão para usar aproximação de funções em AR é:</w:t>
      </w:r>
    </w:p>
    <w:p>
      <w:pPr>
        <w:keepNext/>
        <w:keepLines/>
        <w:tabs>
          <w:tab w:val="left" w:pos="500"/>
        </w:tabs>
        <w:spacing w:after="30" w:line="264"/>
        <w:ind w:left="500" w:hanging="300"/>
      </w:pPr>
      <w:r>
        <w:rPr>
          <w:b/>
          <w:bCs/>
          <w:color w:val="6B7280"/>
          <w:sz w:val="20"/>
          <w:szCs w:val="20"/>
        </w:rPr>
        <w:t xml:space="preserve">a)	</w:t>
      </w:r>
      <w:r>
        <w:rPr>
          <w:sz w:val="20"/>
          <w:szCs w:val="20"/>
        </w:rPr>
        <w:t xml:space="preserve">permitir generalizar entre estados e lidar com espaços enormes ou contínuos.</w:t>
      </w:r>
    </w:p>
    <w:p>
      <w:pPr>
        <w:keepNext/>
        <w:keepLines/>
        <w:tabs>
          <w:tab w:val="left" w:pos="500"/>
        </w:tabs>
        <w:spacing w:after="30" w:line="264"/>
        <w:ind w:left="500" w:hanging="300"/>
      </w:pPr>
      <w:r>
        <w:rPr>
          <w:b/>
          <w:bCs/>
          <w:color w:val="6B7280"/>
          <w:sz w:val="20"/>
          <w:szCs w:val="20"/>
        </w:rPr>
        <w:t xml:space="preserve">b)	</w:t>
      </w:r>
      <w:r>
        <w:rPr>
          <w:sz w:val="20"/>
          <w:szCs w:val="20"/>
        </w:rPr>
        <w:t xml:space="preserve">eliminar a recompensa.</w:t>
      </w:r>
    </w:p>
    <w:p>
      <w:pPr>
        <w:keepNext/>
        <w:keepLines/>
        <w:tabs>
          <w:tab w:val="left" w:pos="500"/>
        </w:tabs>
        <w:spacing w:after="30" w:line="264"/>
        <w:ind w:left="500" w:hanging="300"/>
      </w:pPr>
      <w:r>
        <w:rPr>
          <w:b/>
          <w:bCs/>
          <w:color w:val="6B7280"/>
          <w:sz w:val="20"/>
          <w:szCs w:val="20"/>
        </w:rPr>
        <w:t xml:space="preserve">c)	</w:t>
      </w:r>
      <w:r>
        <w:rPr>
          <w:sz w:val="20"/>
          <w:szCs w:val="20"/>
        </w:rPr>
        <w:t xml:space="preserve">tornar o ambiente determinístico.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evitar o uso de políticas.</w:t>
      </w:r>
    </w:p>
    <w:p>
      <w:pPr>
        <w:keepNext/>
        <w:spacing w:after="60" w:before="140" w:line="276"/>
      </w:pPr>
      <w:r>
        <w:rPr>
          <w:b/>
          <w:bCs/>
          <w:color w:val="4F46E5"/>
          <w:sz w:val="21"/>
          <w:szCs w:val="21"/>
        </w:rPr>
        <w:t xml:space="preserve">Questão 2. </w:t>
      </w:r>
      <w:r>
        <w:rPr>
          <w:sz w:val="21"/>
          <w:szCs w:val="21"/>
        </w:rPr>
        <w:t xml:space="preserve">Em v̂(s, w), o vetor w representa:</w:t>
      </w:r>
    </w:p>
    <w:p>
      <w:pPr>
        <w:keepNext/>
        <w:keepLines/>
        <w:tabs>
          <w:tab w:val="left" w:pos="500"/>
        </w:tabs>
        <w:spacing w:after="30" w:line="264"/>
        <w:ind w:left="500" w:hanging="300"/>
      </w:pPr>
      <w:r>
        <w:rPr>
          <w:b/>
          <w:bCs/>
          <w:color w:val="6B7280"/>
          <w:sz w:val="20"/>
          <w:szCs w:val="20"/>
        </w:rPr>
        <w:t xml:space="preserve">a)	</w:t>
      </w:r>
      <w:r>
        <w:rPr>
          <w:sz w:val="20"/>
          <w:szCs w:val="20"/>
        </w:rPr>
        <w:t xml:space="preserve">as recompensas.</w:t>
      </w:r>
    </w:p>
    <w:p>
      <w:pPr>
        <w:keepNext/>
        <w:keepLines/>
        <w:tabs>
          <w:tab w:val="left" w:pos="500"/>
        </w:tabs>
        <w:spacing w:after="30" w:line="264"/>
        <w:ind w:left="500" w:hanging="300"/>
      </w:pPr>
      <w:r>
        <w:rPr>
          <w:b/>
          <w:bCs/>
          <w:color w:val="6B7280"/>
          <w:sz w:val="20"/>
          <w:szCs w:val="20"/>
        </w:rPr>
        <w:t xml:space="preserve">b)	</w:t>
      </w:r>
      <w:r>
        <w:rPr>
          <w:sz w:val="20"/>
          <w:szCs w:val="20"/>
        </w:rPr>
        <w:t xml:space="preserve">as ações.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os estados.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os parâmetros (pesos) ajustáveis da função.</w:t>
      </w:r>
    </w:p>
    <w:p>
      <w:pPr>
        <w:keepNext/>
        <w:spacing w:after="60" w:before="140" w:line="276"/>
      </w:pPr>
      <w:r>
        <w:rPr>
          <w:b/>
          <w:bCs/>
          <w:color w:val="4F46E5"/>
          <w:sz w:val="21"/>
          <w:szCs w:val="21"/>
        </w:rPr>
        <w:t xml:space="preserve">Questão 3. </w:t>
      </w:r>
      <w:r>
        <w:rPr>
          <w:sz w:val="21"/>
          <w:szCs w:val="21"/>
        </w:rPr>
        <w:t xml:space="preserve">Uma consequência de ter menos pesos do que estados é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aprendizado fica impossível.</w:t>
      </w:r>
    </w:p>
    <w:p>
      <w:pPr>
        <w:keepNext/>
        <w:keepLines/>
        <w:tabs>
          <w:tab w:val="left" w:pos="500"/>
        </w:tabs>
        <w:spacing w:after="30" w:line="264"/>
        <w:ind w:left="500" w:hanging="300"/>
      </w:pPr>
      <w:r>
        <w:rPr>
          <w:b/>
          <w:bCs/>
          <w:color w:val="6B7280"/>
          <w:sz w:val="20"/>
          <w:szCs w:val="20"/>
        </w:rPr>
        <w:t xml:space="preserve">b)	</w:t>
      </w:r>
      <w:r>
        <w:rPr>
          <w:sz w:val="20"/>
          <w:szCs w:val="20"/>
        </w:rPr>
        <w:t xml:space="preserve">o desconto deixa de existir.</w:t>
      </w:r>
    </w:p>
    <w:p>
      <w:pPr>
        <w:keepNext/>
        <w:keepLines/>
        <w:tabs>
          <w:tab w:val="left" w:pos="500"/>
        </w:tabs>
        <w:spacing w:after="30" w:line="264"/>
        <w:ind w:left="500" w:hanging="300"/>
      </w:pPr>
      <w:r>
        <w:rPr>
          <w:b/>
          <w:bCs/>
          <w:color w:val="6B7280"/>
          <w:sz w:val="20"/>
          <w:szCs w:val="20"/>
        </w:rPr>
        <w:t xml:space="preserve">c)	</w:t>
      </w:r>
      <w:r>
        <w:rPr>
          <w:sz w:val="20"/>
          <w:szCs w:val="20"/>
        </w:rPr>
        <w:t xml:space="preserve">mudar um peso pode alterar o valor de muitos estados.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cada estado tem seu próprio peso exclusivo.</w:t>
      </w:r>
    </w:p>
    <w:p>
      <w:pPr>
        <w:keepNext/>
        <w:spacing w:after="60" w:before="140" w:line="276"/>
      </w:pPr>
      <w:r>
        <w:rPr>
          <w:b/>
          <w:bCs/>
          <w:color w:val="4F46E5"/>
          <w:sz w:val="21"/>
          <w:szCs w:val="21"/>
        </w:rPr>
        <w:t xml:space="preserve">Questão 4. </w:t>
      </w:r>
      <w:r>
        <w:rPr>
          <w:sz w:val="21"/>
          <w:szCs w:val="21"/>
        </w:rPr>
        <w:t xml:space="preserve">O erro quadrático médio ponderado VE(w) usa a distribuição μ(s)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dar mais importância a estados visitados com mais frequência.</w:t>
      </w:r>
    </w:p>
    <w:p>
      <w:pPr>
        <w:keepNext/>
        <w:keepLines/>
        <w:tabs>
          <w:tab w:val="left" w:pos="500"/>
        </w:tabs>
        <w:spacing w:after="30" w:line="264"/>
        <w:ind w:left="500" w:hanging="300"/>
      </w:pPr>
      <w:r>
        <w:rPr>
          <w:b/>
          <w:bCs/>
          <w:color w:val="6B7280"/>
          <w:sz w:val="20"/>
          <w:szCs w:val="20"/>
        </w:rPr>
        <w:t xml:space="preserve">b)	</w:t>
      </w:r>
      <w:r>
        <w:rPr>
          <w:sz w:val="20"/>
          <w:szCs w:val="20"/>
        </w:rPr>
        <w:t xml:space="preserve">normalizar as recompensas.</w:t>
      </w:r>
    </w:p>
    <w:p>
      <w:pPr>
        <w:keepNext/>
        <w:keepLines/>
        <w:tabs>
          <w:tab w:val="left" w:pos="500"/>
        </w:tabs>
        <w:spacing w:after="30" w:line="264"/>
        <w:ind w:left="500" w:hanging="300"/>
      </w:pPr>
      <w:r>
        <w:rPr>
          <w:b/>
          <w:bCs/>
          <w:color w:val="6B7280"/>
          <w:sz w:val="20"/>
          <w:szCs w:val="20"/>
        </w:rPr>
        <w:t xml:space="preserve">c)	</w:t>
      </w:r>
      <w:r>
        <w:rPr>
          <w:sz w:val="20"/>
          <w:szCs w:val="20"/>
        </w:rPr>
        <w:t xml:space="preserve">ignorar estados raros.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escolher a política.</w:t>
      </w:r>
    </w:p>
    <w:p>
      <w:pPr>
        <w:keepNext/>
        <w:spacing w:after="60" w:before="140" w:line="276"/>
      </w:pPr>
      <w:r>
        <w:rPr>
          <w:b/>
          <w:bCs/>
          <w:color w:val="4F46E5"/>
          <w:sz w:val="21"/>
          <w:szCs w:val="21"/>
        </w:rPr>
        <w:t xml:space="preserve">Questão 5. </w:t>
      </w:r>
      <w:r>
        <w:rPr>
          <w:sz w:val="21"/>
          <w:szCs w:val="21"/>
        </w:rPr>
        <w:t xml:space="preserve">O gradiente de uma função aponta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a direção de descida mais íngreme.</w:t>
      </w:r>
    </w:p>
    <w:p>
      <w:pPr>
        <w:keepNext/>
        <w:keepLines/>
        <w:tabs>
          <w:tab w:val="left" w:pos="500"/>
        </w:tabs>
        <w:spacing w:after="30" w:line="264"/>
        <w:ind w:left="500" w:hanging="300"/>
      </w:pPr>
      <w:r>
        <w:rPr>
          <w:b/>
          <w:bCs/>
          <w:color w:val="6B7280"/>
          <w:sz w:val="20"/>
          <w:szCs w:val="20"/>
        </w:rPr>
        <w:t xml:space="preserve">b)	</w:t>
      </w:r>
      <w:r>
        <w:rPr>
          <w:sz w:val="20"/>
          <w:szCs w:val="20"/>
        </w:rPr>
        <w:t xml:space="preserve">a direção de subida mais íngreme.</w:t>
      </w:r>
    </w:p>
    <w:p>
      <w:pPr>
        <w:keepNext/>
        <w:keepLines/>
        <w:tabs>
          <w:tab w:val="left" w:pos="500"/>
        </w:tabs>
        <w:spacing w:after="30" w:line="264"/>
        <w:ind w:left="500" w:hanging="300"/>
      </w:pPr>
      <w:r>
        <w:rPr>
          <w:b/>
          <w:bCs/>
          <w:color w:val="6B7280"/>
          <w:sz w:val="20"/>
          <w:szCs w:val="20"/>
        </w:rPr>
        <w:t xml:space="preserve">c)	</w:t>
      </w:r>
      <w:r>
        <w:rPr>
          <w:sz w:val="20"/>
          <w:szCs w:val="20"/>
        </w:rPr>
        <w:t xml:space="preserve">o mínimo da função.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direção aleatória.</w:t>
      </w:r>
    </w:p>
    <w:p>
      <w:pPr>
        <w:keepNext/>
        <w:spacing w:after="60" w:before="140" w:line="276"/>
      </w:pPr>
      <w:r>
        <w:rPr>
          <w:b/>
          <w:bCs/>
          <w:color w:val="4F46E5"/>
          <w:sz w:val="21"/>
          <w:szCs w:val="21"/>
        </w:rPr>
        <w:t xml:space="preserve">Questão 6. </w:t>
      </w:r>
      <w:r>
        <w:rPr>
          <w:sz w:val="21"/>
          <w:szCs w:val="21"/>
        </w:rPr>
        <w:t xml:space="preserve">A regra de atualização da descida do gradiente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w ← w + α[U − v̂(S,w)]∇v̂(S,w).</w:t>
      </w:r>
    </w:p>
    <w:p>
      <w:pPr>
        <w:keepNext/>
        <w:keepLines/>
        <w:tabs>
          <w:tab w:val="left" w:pos="500"/>
        </w:tabs>
        <w:spacing w:after="30" w:line="264"/>
        <w:ind w:left="500" w:hanging="300"/>
      </w:pPr>
      <w:r>
        <w:rPr>
          <w:b/>
          <w:bCs/>
          <w:color w:val="6B7280"/>
          <w:sz w:val="20"/>
          <w:szCs w:val="20"/>
        </w:rPr>
        <w:t xml:space="preserve">b)	</w:t>
      </w:r>
      <w:r>
        <w:rPr>
          <w:sz w:val="20"/>
          <w:szCs w:val="20"/>
        </w:rPr>
        <w:t xml:space="preserve">w ← U.</w:t>
      </w:r>
    </w:p>
    <w:p>
      <w:pPr>
        <w:keepNext/>
        <w:keepLines/>
        <w:tabs>
          <w:tab w:val="left" w:pos="500"/>
        </w:tabs>
        <w:spacing w:after="30" w:line="264"/>
        <w:ind w:left="500" w:hanging="300"/>
      </w:pPr>
      <w:r>
        <w:rPr>
          <w:b/>
          <w:bCs/>
          <w:color w:val="6B7280"/>
          <w:sz w:val="20"/>
          <w:szCs w:val="20"/>
        </w:rPr>
        <w:t xml:space="preserve">c)	</w:t>
      </w:r>
      <w:r>
        <w:rPr>
          <w:sz w:val="20"/>
          <w:szCs w:val="20"/>
        </w:rPr>
        <w:t xml:space="preserve">w ← w × α.</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w ← −w.</w:t>
      </w:r>
    </w:p>
    <w:p>
      <w:pPr>
        <w:keepNext/>
        <w:spacing w:after="60" w:before="140" w:line="276"/>
      </w:pPr>
      <w:r>
        <w:rPr>
          <w:b/>
          <w:bCs/>
          <w:color w:val="4F46E5"/>
          <w:sz w:val="21"/>
          <w:szCs w:val="21"/>
        </w:rPr>
        <w:t xml:space="preserve">Questão 7. </w:t>
      </w:r>
      <w:r>
        <w:rPr>
          <w:sz w:val="21"/>
          <w:szCs w:val="21"/>
        </w:rPr>
        <w:t xml:space="preserve">Se o alvo é o retorno real </w:t>
      </w:r>
      <w:r>
        <w:rPr>
          <w:sz w:val="21"/>
          <w:szCs w:val="21"/>
        </w:rPr>
        <w:t xml:space="preserve">G</w:t>
      </w:r>
      <w:r>
        <w:rPr>
          <w:sz w:val="21"/>
          <w:szCs w:val="21"/>
          <w:vertAlign w:val="subscript"/>
        </w:rPr>
        <w:t xml:space="preserve">t</w:t>
      </w:r>
      <w:r>
        <w:rPr>
          <w:sz w:val="21"/>
          <w:szCs w:val="21"/>
        </w:rPr>
        <w:t xml:space="preserve">, o método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gradiente Monte Carlo, com alvo sem viés.</w:t>
      </w:r>
    </w:p>
    <w:p>
      <w:pPr>
        <w:keepNext/>
        <w:keepLines/>
        <w:tabs>
          <w:tab w:val="left" w:pos="500"/>
        </w:tabs>
        <w:spacing w:after="30" w:line="264"/>
        <w:ind w:left="500" w:hanging="300"/>
      </w:pPr>
      <w:r>
        <w:rPr>
          <w:b/>
          <w:bCs/>
          <w:color w:val="6B7280"/>
          <w:sz w:val="20"/>
          <w:szCs w:val="20"/>
        </w:rPr>
        <w:t xml:space="preserve">b)	</w:t>
      </w:r>
      <w:r>
        <w:rPr>
          <w:sz w:val="20"/>
          <w:szCs w:val="20"/>
        </w:rPr>
        <w:t xml:space="preserve">semi-gradiente TD.</w:t>
      </w:r>
    </w:p>
    <w:p>
      <w:pPr>
        <w:keepNext/>
        <w:keepLines/>
        <w:tabs>
          <w:tab w:val="left" w:pos="500"/>
        </w:tabs>
        <w:spacing w:after="30" w:line="264"/>
        <w:ind w:left="500" w:hanging="300"/>
      </w:pPr>
      <w:r>
        <w:rPr>
          <w:b/>
          <w:bCs/>
          <w:color w:val="6B7280"/>
          <w:sz w:val="20"/>
          <w:szCs w:val="20"/>
        </w:rPr>
        <w:t xml:space="preserve">c)	</w:t>
      </w:r>
      <w:r>
        <w:rPr>
          <w:sz w:val="20"/>
          <w:szCs w:val="20"/>
        </w:rPr>
        <w:t xml:space="preserve">off-policy.</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iteração de valor.</w:t>
      </w:r>
    </w:p>
    <w:p>
      <w:pPr>
        <w:keepNext/>
        <w:spacing w:after="60" w:before="140" w:line="276"/>
      </w:pPr>
      <w:r>
        <w:rPr>
          <w:b/>
          <w:bCs/>
          <w:color w:val="4F46E5"/>
          <w:sz w:val="21"/>
          <w:szCs w:val="21"/>
        </w:rPr>
        <w:t xml:space="preserve">Questão 8. </w:t>
      </w:r>
      <w:r>
        <w:rPr>
          <w:sz w:val="21"/>
          <w:szCs w:val="21"/>
        </w:rPr>
        <w:t xml:space="preserve">Por que o TD com aproximação é chamado de método de semi-gradiente?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usa metade dos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trata o alvo, que depende de w, como constante ao derivar.</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só funciona em metade dos estados.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tem metade dos pesos.</w:t>
      </w:r>
    </w:p>
    <w:p>
      <w:pPr>
        <w:keepNext/>
        <w:spacing w:after="60" w:before="140" w:line="276"/>
      </w:pPr>
      <w:r>
        <w:rPr>
          <w:b/>
          <w:bCs/>
          <w:color w:val="4F46E5"/>
          <w:sz w:val="21"/>
          <w:szCs w:val="21"/>
        </w:rPr>
        <w:t xml:space="preserve">Questão 9. </w:t>
      </w:r>
      <w:r>
        <w:rPr>
          <w:sz w:val="21"/>
          <w:szCs w:val="21"/>
        </w:rPr>
        <w:t xml:space="preserve">Num modelo linear v̂(s, w) = w·x(s), o gradiente em relação a w é:</w:t>
      </w:r>
    </w:p>
    <w:p>
      <w:pPr>
        <w:keepNext/>
        <w:keepLines/>
        <w:tabs>
          <w:tab w:val="left" w:pos="500"/>
        </w:tabs>
        <w:spacing w:after="30" w:line="264"/>
        <w:ind w:left="500" w:hanging="300"/>
      </w:pPr>
      <w:r>
        <w:rPr>
          <w:b/>
          <w:bCs/>
          <w:color w:val="6B7280"/>
          <w:sz w:val="20"/>
          <w:szCs w:val="20"/>
        </w:rPr>
        <w:t xml:space="preserve">a)	</w:t>
      </w:r>
      <w:r>
        <w:rPr>
          <w:sz w:val="20"/>
          <w:szCs w:val="20"/>
        </w:rPr>
        <w:t xml:space="preserve">zero.</w:t>
      </w:r>
    </w:p>
    <w:p>
      <w:pPr>
        <w:keepNext/>
        <w:keepLines/>
        <w:tabs>
          <w:tab w:val="left" w:pos="500"/>
        </w:tabs>
        <w:spacing w:after="30" w:line="264"/>
        <w:ind w:left="500" w:hanging="300"/>
      </w:pPr>
      <w:r>
        <w:rPr>
          <w:b/>
          <w:bCs/>
          <w:color w:val="6B7280"/>
          <w:sz w:val="20"/>
          <w:szCs w:val="20"/>
        </w:rPr>
        <w:t xml:space="preserve">b)	</w:t>
      </w:r>
      <w:r>
        <w:rPr>
          <w:sz w:val="20"/>
          <w:szCs w:val="20"/>
        </w:rPr>
        <w:t xml:space="preserve">o vetor de características x(s).</w:t>
      </w:r>
    </w:p>
    <w:p>
      <w:pPr>
        <w:keepNext/>
        <w:keepLines/>
        <w:tabs>
          <w:tab w:val="left" w:pos="500"/>
        </w:tabs>
        <w:spacing w:after="30" w:line="264"/>
        <w:ind w:left="500" w:hanging="300"/>
      </w:pPr>
      <w:r>
        <w:rPr>
          <w:b/>
          <w:bCs/>
          <w:color w:val="6B7280"/>
          <w:sz w:val="20"/>
          <w:szCs w:val="20"/>
        </w:rPr>
        <w:t xml:space="preserve">c)	</w:t>
      </w:r>
      <w:r>
        <w:rPr>
          <w:sz w:val="20"/>
          <w:szCs w:val="20"/>
        </w:rPr>
        <w:t xml:space="preserve">w.</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recompensa.</w:t>
      </w:r>
    </w:p>
    <w:p>
      <w:pPr>
        <w:keepNext/>
        <w:spacing w:after="60" w:before="140" w:line="276"/>
      </w:pPr>
      <w:r>
        <w:rPr>
          <w:b/>
          <w:bCs/>
          <w:color w:val="4F46E5"/>
          <w:sz w:val="21"/>
          <w:szCs w:val="21"/>
        </w:rPr>
        <w:t xml:space="preserve">Questão 10. </w:t>
      </w:r>
      <w:r>
        <w:rPr>
          <w:sz w:val="21"/>
          <w:szCs w:val="21"/>
        </w:rPr>
        <w:t xml:space="preserve">Em um aproximador linear, a qualidade depende sobretudo de:</w:t>
      </w:r>
    </w:p>
    <w:p>
      <w:pPr>
        <w:keepNext/>
        <w:keepLines/>
        <w:tabs>
          <w:tab w:val="left" w:pos="500"/>
        </w:tabs>
        <w:spacing w:after="30" w:line="264"/>
        <w:ind w:left="500" w:hanging="300"/>
      </w:pPr>
      <w:r>
        <w:rPr>
          <w:b/>
          <w:bCs/>
          <w:color w:val="6B7280"/>
          <w:sz w:val="20"/>
          <w:szCs w:val="20"/>
        </w:rPr>
        <w:t xml:space="preserve">a)	</w:t>
      </w:r>
      <w:r>
        <w:rPr>
          <w:sz w:val="20"/>
          <w:szCs w:val="20"/>
        </w:rPr>
        <w:t xml:space="preserve">ter poucos estados.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usar γ = 1.</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escolher boas características do estado.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nunca usar bootstrapping.</w:t>
      </w:r>
    </w:p>
    <w:p>
      <w:pPr>
        <w:keepNext/>
        <w:spacing w:after="60" w:before="140" w:line="276"/>
      </w:pPr>
      <w:r>
        <w:rPr>
          <w:b/>
          <w:bCs/>
          <w:color w:val="4F46E5"/>
          <w:sz w:val="21"/>
          <w:szCs w:val="21"/>
        </w:rPr>
        <w:t xml:space="preserve">Questão 11. </w:t>
      </w:r>
      <w:r>
        <w:rPr>
          <w:sz w:val="21"/>
          <w:szCs w:val="21"/>
        </w:rPr>
        <w:t xml:space="preserve">A agregação de estados:</w:t>
      </w:r>
    </w:p>
    <w:p>
      <w:pPr>
        <w:keepNext/>
        <w:keepLines/>
        <w:tabs>
          <w:tab w:val="left" w:pos="500"/>
        </w:tabs>
        <w:spacing w:after="30" w:line="264"/>
        <w:ind w:left="500" w:hanging="300"/>
      </w:pPr>
      <w:r>
        <w:rPr>
          <w:b/>
          <w:bCs/>
          <w:color w:val="6B7280"/>
          <w:sz w:val="20"/>
          <w:szCs w:val="20"/>
        </w:rPr>
        <w:t xml:space="preserve">a)	</w:t>
      </w:r>
      <w:r>
        <w:rPr>
          <w:sz w:val="20"/>
          <w:szCs w:val="20"/>
        </w:rPr>
        <w:t xml:space="preserve">usa redes neurais.</w:t>
      </w:r>
    </w:p>
    <w:p>
      <w:pPr>
        <w:keepNext/>
        <w:keepLines/>
        <w:tabs>
          <w:tab w:val="left" w:pos="500"/>
        </w:tabs>
        <w:spacing w:after="30" w:line="264"/>
        <w:ind w:left="500" w:hanging="300"/>
      </w:pPr>
      <w:r>
        <w:rPr>
          <w:b/>
          <w:bCs/>
          <w:color w:val="6B7280"/>
          <w:sz w:val="20"/>
          <w:szCs w:val="20"/>
        </w:rPr>
        <w:t xml:space="preserve">b)	</w:t>
      </w:r>
      <w:r>
        <w:rPr>
          <w:sz w:val="20"/>
          <w:szCs w:val="20"/>
        </w:rPr>
        <w:t xml:space="preserve">aumenta o número de estados.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agrupa estados vizinhos e dá um mesmo valor a todos de um grupo.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 o modelo do ambiente.</w:t>
      </w:r>
    </w:p>
    <w:p>
      <w:pPr>
        <w:keepNext/>
        <w:spacing w:after="60" w:before="140" w:line="276"/>
      </w:pPr>
      <w:r>
        <w:rPr>
          <w:b/>
          <w:bCs/>
          <w:color w:val="4F46E5"/>
          <w:sz w:val="21"/>
          <w:szCs w:val="21"/>
        </w:rPr>
        <w:t xml:space="preserve">Questão 12. </w:t>
      </w:r>
      <w:r>
        <w:rPr>
          <w:sz w:val="21"/>
          <w:szCs w:val="21"/>
        </w:rPr>
        <w:t xml:space="preserve">O tile coding usa:</w:t>
      </w:r>
    </w:p>
    <w:p>
      <w:pPr>
        <w:keepNext/>
        <w:keepLines/>
        <w:tabs>
          <w:tab w:val="left" w:pos="500"/>
        </w:tabs>
        <w:spacing w:after="30" w:line="264"/>
        <w:ind w:left="500" w:hanging="300"/>
      </w:pPr>
      <w:r>
        <w:rPr>
          <w:b/>
          <w:bCs/>
          <w:color w:val="6B7280"/>
          <w:sz w:val="20"/>
          <w:szCs w:val="20"/>
        </w:rPr>
        <w:t xml:space="preserve">a)	</w:t>
      </w:r>
      <w:r>
        <w:rPr>
          <w:sz w:val="20"/>
          <w:szCs w:val="20"/>
        </w:rPr>
        <w:t xml:space="preserve">árvores de decisão.</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só grade grossa.</w:t>
      </w:r>
    </w:p>
    <w:p>
      <w:pPr>
        <w:keepNext/>
        <w:keepLines/>
        <w:tabs>
          <w:tab w:val="left" w:pos="500"/>
        </w:tabs>
        <w:spacing w:after="30" w:line="264"/>
        <w:ind w:left="500" w:hanging="300"/>
      </w:pPr>
      <w:r>
        <w:rPr>
          <w:b/>
          <w:bCs/>
          <w:color w:val="6B7280"/>
          <w:sz w:val="20"/>
          <w:szCs w:val="20"/>
        </w:rPr>
        <w:t xml:space="preserve">c)	</w:t>
      </w:r>
      <w:r>
        <w:rPr>
          <w:sz w:val="20"/>
          <w:szCs w:val="20"/>
        </w:rPr>
        <w:t xml:space="preserve">várias grades deslocadas, com um quadrado aceso por grade.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rede convolucional.</w:t>
      </w:r>
    </w:p>
    <w:p>
      <w:pPr>
        <w:keepNext/>
        <w:spacing w:after="60" w:before="140" w:line="276"/>
      </w:pPr>
      <w:r>
        <w:rPr>
          <w:b/>
          <w:bCs/>
          <w:color w:val="4F46E5"/>
          <w:sz w:val="21"/>
          <w:szCs w:val="21"/>
        </w:rPr>
        <w:t xml:space="preserve">Questão 13. </w:t>
      </w:r>
      <w:r>
        <w:rPr>
          <w:sz w:val="21"/>
          <w:szCs w:val="21"/>
        </w:rPr>
        <w:t xml:space="preserve">Num tile coding com 8 grades, o número de características ativas (com valor 1) para um estado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1.</w:t>
      </w:r>
    </w:p>
    <w:p>
      <w:pPr>
        <w:keepNext/>
        <w:keepLines/>
        <w:tabs>
          <w:tab w:val="left" w:pos="500"/>
        </w:tabs>
        <w:spacing w:after="30" w:line="264"/>
        <w:ind w:left="500" w:hanging="300"/>
      </w:pPr>
      <w:r>
        <w:rPr>
          <w:b/>
          <w:bCs/>
          <w:color w:val="6B7280"/>
          <w:sz w:val="20"/>
          <w:szCs w:val="20"/>
        </w:rPr>
        <w:t xml:space="preserve">b)	</w:t>
      </w:r>
      <w:r>
        <w:rPr>
          <w:sz w:val="20"/>
          <w:szCs w:val="20"/>
        </w:rPr>
        <w:t xml:space="preserve">81.</w:t>
      </w:r>
    </w:p>
    <w:p>
      <w:pPr>
        <w:keepNext/>
        <w:keepLines/>
        <w:tabs>
          <w:tab w:val="left" w:pos="500"/>
        </w:tabs>
        <w:spacing w:after="30" w:line="264"/>
        <w:ind w:left="500" w:hanging="300"/>
      </w:pPr>
      <w:r>
        <w:rPr>
          <w:b/>
          <w:bCs/>
          <w:color w:val="6B7280"/>
          <w:sz w:val="20"/>
          <w:szCs w:val="20"/>
        </w:rPr>
        <w:t xml:space="preserve">c)	</w:t>
      </w:r>
      <w:r>
        <w:rPr>
          <w:sz w:val="20"/>
          <w:szCs w:val="20"/>
        </w:rPr>
        <w:t xml:space="preserve">64.</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8.</w:t>
      </w:r>
    </w:p>
    <w:p>
      <w:pPr>
        <w:keepNext/>
        <w:spacing w:after="60" w:before="140" w:line="276"/>
      </w:pPr>
      <w:r>
        <w:rPr>
          <w:b/>
          <w:bCs/>
          <w:color w:val="4F46E5"/>
          <w:sz w:val="21"/>
          <w:szCs w:val="21"/>
        </w:rPr>
        <w:t xml:space="preserve">Questão 14. </w:t>
      </w:r>
      <w:r>
        <w:rPr>
          <w:sz w:val="21"/>
          <w:szCs w:val="21"/>
        </w:rPr>
        <w:t xml:space="preserve">Uma vantagem do tile coding é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dispensa recompensas.</w:t>
      </w:r>
    </w:p>
    <w:p>
      <w:pPr>
        <w:keepNext/>
        <w:keepLines/>
        <w:tabs>
          <w:tab w:val="left" w:pos="500"/>
        </w:tabs>
        <w:spacing w:after="30" w:line="264"/>
        <w:ind w:left="500" w:hanging="300"/>
      </w:pPr>
      <w:r>
        <w:rPr>
          <w:b/>
          <w:bCs/>
          <w:color w:val="6B7280"/>
          <w:sz w:val="20"/>
          <w:szCs w:val="20"/>
        </w:rPr>
        <w:t xml:space="preserve">b)	</w:t>
      </w:r>
      <w:r>
        <w:rPr>
          <w:sz w:val="20"/>
          <w:szCs w:val="20"/>
        </w:rPr>
        <w:t xml:space="preserve">funciona sem escolher grades.</w:t>
      </w:r>
    </w:p>
    <w:p>
      <w:pPr>
        <w:keepNext/>
        <w:keepLines/>
        <w:tabs>
          <w:tab w:val="left" w:pos="500"/>
        </w:tabs>
        <w:spacing w:after="30" w:line="264"/>
        <w:ind w:left="500" w:hanging="300"/>
      </w:pPr>
      <w:r>
        <w:rPr>
          <w:b/>
          <w:bCs/>
          <w:color w:val="6B7280"/>
          <w:sz w:val="20"/>
          <w:szCs w:val="20"/>
        </w:rPr>
        <w:t xml:space="preserve">c)	</w:t>
      </w:r>
      <w:r>
        <w:rPr>
          <w:sz w:val="20"/>
          <w:szCs w:val="20"/>
        </w:rPr>
        <w:t xml:space="preserve">é totalmente não paramétrico.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atualização é esparsa e eficiente, mexendo só nos quadrados acesos.</w:t>
      </w:r>
    </w:p>
    <w:p>
      <w:pPr>
        <w:keepNext/>
        <w:spacing w:after="60" w:before="140" w:line="276"/>
      </w:pPr>
      <w:r>
        <w:rPr>
          <w:b/>
          <w:bCs/>
          <w:color w:val="4F46E5"/>
          <w:sz w:val="21"/>
          <w:szCs w:val="21"/>
        </w:rPr>
        <w:t xml:space="preserve">Questão 15. </w:t>
      </w:r>
      <w:r>
        <w:rPr>
          <w:sz w:val="21"/>
          <w:szCs w:val="21"/>
        </w:rPr>
        <w:t xml:space="preserve">As funções de base radial (RBF) 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políticas determinísticas.</w:t>
      </w:r>
    </w:p>
    <w:p>
      <w:pPr>
        <w:keepNext/>
        <w:keepLines/>
        <w:tabs>
          <w:tab w:val="left" w:pos="500"/>
        </w:tabs>
        <w:spacing w:after="30" w:line="264"/>
        <w:ind w:left="500" w:hanging="300"/>
      </w:pPr>
      <w:r>
        <w:rPr>
          <w:b/>
          <w:bCs/>
          <w:color w:val="6B7280"/>
          <w:sz w:val="20"/>
          <w:szCs w:val="20"/>
        </w:rPr>
        <w:t xml:space="preserve">b)	</w:t>
      </w:r>
      <w:r>
        <w:rPr>
          <w:sz w:val="20"/>
          <w:szCs w:val="20"/>
        </w:rPr>
        <w:t xml:space="preserve">funções em forma de sino centradas em pontos do espaço.</w:t>
      </w:r>
    </w:p>
    <w:p>
      <w:pPr>
        <w:keepNext/>
        <w:keepLines/>
        <w:tabs>
          <w:tab w:val="left" w:pos="500"/>
        </w:tabs>
        <w:spacing w:after="30" w:line="264"/>
        <w:ind w:left="500" w:hanging="300"/>
      </w:pPr>
      <w:r>
        <w:rPr>
          <w:b/>
          <w:bCs/>
          <w:color w:val="6B7280"/>
          <w:sz w:val="20"/>
          <w:szCs w:val="20"/>
        </w:rPr>
        <w:t xml:space="preserve">c)	</w:t>
      </w:r>
      <w:r>
        <w:rPr>
          <w:sz w:val="20"/>
          <w:szCs w:val="20"/>
        </w:rPr>
        <w:t xml:space="preserve">tabelas.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árvores.</w:t>
      </w:r>
    </w:p>
    <w:p>
      <w:pPr>
        <w:keepNext/>
        <w:spacing w:after="60" w:before="140" w:line="276"/>
      </w:pPr>
      <w:r>
        <w:rPr>
          <w:b/>
          <w:bCs/>
          <w:color w:val="4F46E5"/>
          <w:sz w:val="21"/>
          <w:szCs w:val="21"/>
        </w:rPr>
        <w:t xml:space="preserve">Questão 16. </w:t>
      </w:r>
      <w:r>
        <w:rPr>
          <w:sz w:val="21"/>
          <w:szCs w:val="21"/>
        </w:rPr>
        <w:t xml:space="preserve">O RBFSampler do scikit-learn:</w:t>
      </w:r>
    </w:p>
    <w:p>
      <w:pPr>
        <w:keepNext/>
        <w:keepLines/>
        <w:tabs>
          <w:tab w:val="left" w:pos="500"/>
        </w:tabs>
        <w:spacing w:after="30" w:line="264"/>
        <w:ind w:left="500" w:hanging="300"/>
      </w:pPr>
      <w:r>
        <w:rPr>
          <w:b/>
          <w:bCs/>
          <w:color w:val="6B7280"/>
          <w:sz w:val="20"/>
          <w:szCs w:val="20"/>
        </w:rPr>
        <w:t xml:space="preserve">a)	</w:t>
      </w:r>
      <w:r>
        <w:rPr>
          <w:sz w:val="20"/>
          <w:szCs w:val="20"/>
        </w:rPr>
        <w:t xml:space="preserve">calcula o retorno.</w:t>
      </w:r>
    </w:p>
    <w:p>
      <w:pPr>
        <w:keepNext/>
        <w:keepLines/>
        <w:tabs>
          <w:tab w:val="left" w:pos="500"/>
        </w:tabs>
        <w:spacing w:after="30" w:line="264"/>
        <w:ind w:left="500" w:hanging="300"/>
      </w:pPr>
      <w:r>
        <w:rPr>
          <w:b/>
          <w:bCs/>
          <w:color w:val="6B7280"/>
          <w:sz w:val="20"/>
          <w:szCs w:val="20"/>
        </w:rPr>
        <w:t xml:space="preserve">b)	</w:t>
      </w:r>
      <w:r>
        <w:rPr>
          <w:sz w:val="20"/>
          <w:szCs w:val="20"/>
        </w:rPr>
        <w:t xml:space="preserve">treina redes neurais profundas.</w:t>
      </w:r>
    </w:p>
    <w:p>
      <w:pPr>
        <w:keepNext/>
        <w:keepLines/>
        <w:tabs>
          <w:tab w:val="left" w:pos="500"/>
        </w:tabs>
        <w:spacing w:after="30" w:line="264"/>
        <w:ind w:left="500" w:hanging="300"/>
      </w:pPr>
      <w:r>
        <w:rPr>
          <w:b/>
          <w:bCs/>
          <w:color w:val="6B7280"/>
          <w:sz w:val="20"/>
          <w:szCs w:val="20"/>
        </w:rPr>
        <w:t xml:space="preserve">c)	</w:t>
      </w:r>
      <w:r>
        <w:rPr>
          <w:sz w:val="20"/>
          <w:szCs w:val="20"/>
        </w:rPr>
        <w:t xml:space="preserve">gera características que aproximam um kernel gaussiano (random Fourier features).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discretiza o estado em faixas.</w:t>
      </w:r>
    </w:p>
    <w:p>
      <w:pPr>
        <w:keepNext/>
        <w:spacing w:after="60" w:before="140" w:line="276"/>
      </w:pPr>
      <w:r>
        <w:rPr>
          <w:b/>
          <w:bCs/>
          <w:color w:val="4F46E5"/>
          <w:sz w:val="21"/>
          <w:szCs w:val="21"/>
        </w:rPr>
        <w:t xml:space="preserve">Questão 17. </w:t>
      </w:r>
      <w:r>
        <w:rPr>
          <w:sz w:val="21"/>
          <w:szCs w:val="21"/>
        </w:rPr>
        <w:t xml:space="preserve">No Mountain Car, a dificuldade é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há ações.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a recompensa é sempre positiva.</w:t>
      </w:r>
    </w:p>
    <w:p>
      <w:pPr>
        <w:keepNext/>
        <w:keepLines/>
        <w:tabs>
          <w:tab w:val="left" w:pos="500"/>
        </w:tabs>
        <w:spacing w:after="30" w:line="264"/>
        <w:ind w:left="500" w:hanging="300"/>
      </w:pPr>
      <w:r>
        <w:rPr>
          <w:b/>
          <w:bCs/>
          <w:color w:val="6B7280"/>
          <w:sz w:val="20"/>
          <w:szCs w:val="20"/>
        </w:rPr>
        <w:t xml:space="preserve">c)	</w:t>
      </w:r>
      <w:r>
        <w:rPr>
          <w:sz w:val="20"/>
          <w:szCs w:val="20"/>
        </w:rPr>
        <w:t xml:space="preserve">o carro precisa se afastar da meta para ganhar embalo.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ambiente é discreto.</w:t>
      </w:r>
    </w:p>
    <w:p>
      <w:pPr>
        <w:keepNext/>
        <w:spacing w:after="60" w:before="140" w:line="276"/>
      </w:pPr>
      <w:r>
        <w:rPr>
          <w:b/>
          <w:bCs/>
          <w:color w:val="4F46E5"/>
          <w:sz w:val="21"/>
          <w:szCs w:val="21"/>
        </w:rPr>
        <w:t xml:space="preserve">Questão 18. </w:t>
      </w:r>
      <w:r>
        <w:rPr>
          <w:sz w:val="21"/>
          <w:szCs w:val="21"/>
        </w:rPr>
        <w:t xml:space="preserve">A recompensa no Mountain Car é:</w:t>
      </w:r>
    </w:p>
    <w:p>
      <w:pPr>
        <w:keepNext/>
        <w:keepLines/>
        <w:tabs>
          <w:tab w:val="left" w:pos="500"/>
        </w:tabs>
        <w:spacing w:after="30" w:line="264"/>
        <w:ind w:left="500" w:hanging="300"/>
      </w:pPr>
      <w:r>
        <w:rPr>
          <w:b/>
          <w:bCs/>
          <w:color w:val="6B7280"/>
          <w:sz w:val="20"/>
          <w:szCs w:val="20"/>
        </w:rPr>
        <w:t xml:space="preserve">a)	</w:t>
      </w:r>
      <w:r>
        <w:rPr>
          <w:sz w:val="20"/>
          <w:szCs w:val="20"/>
        </w:rPr>
        <w:t xml:space="preserve">+100 ao chegar.</w:t>
      </w:r>
    </w:p>
    <w:p>
      <w:pPr>
        <w:keepNext/>
        <w:keepLines/>
        <w:tabs>
          <w:tab w:val="left" w:pos="500"/>
        </w:tabs>
        <w:spacing w:after="30" w:line="264"/>
        <w:ind w:left="500" w:hanging="300"/>
      </w:pPr>
      <w:r>
        <w:rPr>
          <w:b/>
          <w:bCs/>
          <w:color w:val="6B7280"/>
          <w:sz w:val="20"/>
          <w:szCs w:val="20"/>
        </w:rPr>
        <w:t xml:space="preserve">b)	</w:t>
      </w:r>
      <w:r>
        <w:rPr>
          <w:sz w:val="20"/>
          <w:szCs w:val="20"/>
        </w:rPr>
        <w:t xml:space="preserve">−1 por passo até chegar à meta.</w:t>
      </w:r>
    </w:p>
    <w:p>
      <w:pPr>
        <w:keepNext/>
        <w:keepLines/>
        <w:tabs>
          <w:tab w:val="left" w:pos="500"/>
        </w:tabs>
        <w:spacing w:after="30" w:line="264"/>
        <w:ind w:left="500" w:hanging="300"/>
      </w:pPr>
      <w:r>
        <w:rPr>
          <w:b/>
          <w:bCs/>
          <w:color w:val="6B7280"/>
          <w:sz w:val="20"/>
          <w:szCs w:val="20"/>
        </w:rPr>
        <w:t xml:space="preserve">c)	</w:t>
      </w:r>
      <w:r>
        <w:rPr>
          <w:sz w:val="20"/>
          <w:szCs w:val="20"/>
        </w:rPr>
        <w:t xml:space="preserve">+1 por passo.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 sempre.</w:t>
      </w:r>
    </w:p>
    <w:p>
      <w:pPr>
        <w:keepNext/>
        <w:spacing w:after="60" w:before="140" w:line="276"/>
      </w:pPr>
      <w:r>
        <w:rPr>
          <w:b/>
          <w:bCs/>
          <w:color w:val="4F46E5"/>
          <w:sz w:val="21"/>
          <w:szCs w:val="21"/>
        </w:rPr>
        <w:t xml:space="preserve">Questão 19. </w:t>
      </w:r>
      <w:r>
        <w:rPr>
          <w:sz w:val="21"/>
          <w:szCs w:val="21"/>
        </w:rPr>
        <w:t xml:space="preserve">No Mountain Car, inicializar os pesos em zero (com recompensas negativas) funciona como:</w:t>
      </w:r>
    </w:p>
    <w:p>
      <w:pPr>
        <w:keepNext/>
        <w:keepLines/>
        <w:tabs>
          <w:tab w:val="left" w:pos="500"/>
        </w:tabs>
        <w:spacing w:after="30" w:line="264"/>
        <w:ind w:left="500" w:hanging="300"/>
      </w:pPr>
      <w:r>
        <w:rPr>
          <w:b/>
          <w:bCs/>
          <w:color w:val="6B7280"/>
          <w:sz w:val="20"/>
          <w:szCs w:val="20"/>
        </w:rPr>
        <w:t xml:space="preserve">a)	</w:t>
      </w:r>
      <w:r>
        <w:rPr>
          <w:sz w:val="20"/>
          <w:szCs w:val="20"/>
        </w:rPr>
        <w:t xml:space="preserve">política aleatória.</w:t>
      </w:r>
    </w:p>
    <w:p>
      <w:pPr>
        <w:keepNext/>
        <w:keepLines/>
        <w:tabs>
          <w:tab w:val="left" w:pos="500"/>
        </w:tabs>
        <w:spacing w:after="30" w:line="264"/>
        <w:ind w:left="500" w:hanging="300"/>
      </w:pPr>
      <w:r>
        <w:rPr>
          <w:b/>
          <w:bCs/>
          <w:color w:val="6B7280"/>
          <w:sz w:val="20"/>
          <w:szCs w:val="20"/>
        </w:rPr>
        <w:t xml:space="preserve">b)	</w:t>
      </w:r>
      <w:r>
        <w:rPr>
          <w:sz w:val="20"/>
          <w:szCs w:val="20"/>
        </w:rPr>
        <w:t xml:space="preserve">valores iniciais pessimistas.</w:t>
      </w:r>
    </w:p>
    <w:p>
      <w:pPr>
        <w:keepNext/>
        <w:keepLines/>
        <w:tabs>
          <w:tab w:val="left" w:pos="500"/>
        </w:tabs>
        <w:spacing w:after="30" w:line="264"/>
        <w:ind w:left="500" w:hanging="300"/>
      </w:pPr>
      <w:r>
        <w:rPr>
          <w:b/>
          <w:bCs/>
          <w:color w:val="6B7280"/>
          <w:sz w:val="20"/>
          <w:szCs w:val="20"/>
        </w:rPr>
        <w:t xml:space="preserve">c)	</w:t>
      </w:r>
      <w:r>
        <w:rPr>
          <w:sz w:val="20"/>
          <w:szCs w:val="20"/>
        </w:rPr>
        <w:t xml:space="preserve">valores iniciais otimistas, que induzem exploração.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erro de programação.</w:t>
      </w:r>
    </w:p>
    <w:p>
      <w:pPr>
        <w:keepNext/>
        <w:spacing w:after="60" w:before="140" w:line="276"/>
      </w:pPr>
      <w:r>
        <w:rPr>
          <w:b/>
          <w:bCs/>
          <w:color w:val="4F46E5"/>
          <w:sz w:val="21"/>
          <w:szCs w:val="21"/>
        </w:rPr>
        <w:t xml:space="preserve">Questão 20. </w:t>
      </w:r>
      <w:r>
        <w:rPr>
          <w:sz w:val="21"/>
          <w:szCs w:val="21"/>
        </w:rPr>
        <w:t xml:space="preserve">O triângulo mortal reúne:</w:t>
      </w:r>
    </w:p>
    <w:p>
      <w:pPr>
        <w:keepNext/>
        <w:keepLines/>
        <w:tabs>
          <w:tab w:val="left" w:pos="500"/>
        </w:tabs>
        <w:spacing w:after="30" w:line="264"/>
        <w:ind w:left="500" w:hanging="300"/>
      </w:pPr>
      <w:r>
        <w:rPr>
          <w:b/>
          <w:bCs/>
          <w:color w:val="6B7280"/>
          <w:sz w:val="20"/>
          <w:szCs w:val="20"/>
        </w:rPr>
        <w:t xml:space="preserve">a)	</w:t>
      </w:r>
      <w:r>
        <w:rPr>
          <w:sz w:val="20"/>
          <w:szCs w:val="20"/>
        </w:rPr>
        <w:t xml:space="preserve">SARSA, Q-learning e Expected SARSA.</w:t>
      </w:r>
    </w:p>
    <w:p>
      <w:pPr>
        <w:keepNext/>
        <w:keepLines/>
        <w:tabs>
          <w:tab w:val="left" w:pos="500"/>
        </w:tabs>
        <w:spacing w:after="30" w:line="264"/>
        <w:ind w:left="500" w:hanging="300"/>
      </w:pPr>
      <w:r>
        <w:rPr>
          <w:b/>
          <w:bCs/>
          <w:color w:val="6B7280"/>
          <w:sz w:val="20"/>
          <w:szCs w:val="20"/>
        </w:rPr>
        <w:t xml:space="preserve">b)	</w:t>
      </w:r>
      <w:r>
        <w:rPr>
          <w:sz w:val="20"/>
          <w:szCs w:val="20"/>
        </w:rPr>
        <w:t xml:space="preserve">política, valor e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Monte Carlo, DP e TD.</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aproximação de funções, bootstrapping e aprendizado off-policy.</w:t>
      </w:r>
    </w:p>
    <w:p>
      <w:pPr>
        <w:keepNext/>
        <w:spacing w:after="60" w:before="140" w:line="276"/>
      </w:pPr>
      <w:r>
        <w:rPr>
          <w:b/>
          <w:bCs/>
          <w:color w:val="4F46E5"/>
          <w:sz w:val="21"/>
          <w:szCs w:val="21"/>
        </w:rPr>
        <w:t xml:space="preserve">Questão 21. </w:t>
      </w:r>
      <w:r>
        <w:rPr>
          <w:sz w:val="21"/>
          <w:szCs w:val="21"/>
        </w:rPr>
        <w:t xml:space="preserve">Qual combinação costuma ser estável (na prática ou na teoria)?</w:t>
      </w:r>
    </w:p>
    <w:p>
      <w:pPr>
        <w:keepNext/>
        <w:keepLines/>
        <w:tabs>
          <w:tab w:val="left" w:pos="500"/>
        </w:tabs>
        <w:spacing w:after="30" w:line="264"/>
        <w:ind w:left="500" w:hanging="300"/>
      </w:pPr>
      <w:r>
        <w:rPr>
          <w:b/>
          <w:bCs/>
          <w:color w:val="6B7280"/>
          <w:sz w:val="20"/>
          <w:szCs w:val="20"/>
        </w:rPr>
        <w:t xml:space="preserve">a)	</w:t>
      </w:r>
      <w:r>
        <w:rPr>
          <w:sz w:val="20"/>
          <w:szCs w:val="20"/>
        </w:rPr>
        <w:t xml:space="preserve">Aproximação linear + TD on-policy.</w:t>
      </w:r>
    </w:p>
    <w:p>
      <w:pPr>
        <w:keepNext/>
        <w:keepLines/>
        <w:tabs>
          <w:tab w:val="left" w:pos="500"/>
        </w:tabs>
        <w:spacing w:after="30" w:line="264"/>
        <w:ind w:left="500" w:hanging="300"/>
      </w:pPr>
      <w:r>
        <w:rPr>
          <w:b/>
          <w:bCs/>
          <w:color w:val="6B7280"/>
          <w:sz w:val="20"/>
          <w:szCs w:val="20"/>
        </w:rPr>
        <w:t xml:space="preserve">b)	</w:t>
      </w:r>
      <w:r>
        <w:rPr>
          <w:sz w:val="20"/>
          <w:szCs w:val="20"/>
        </w:rPr>
        <w:t xml:space="preserve">Aproximação + bootstrapping + off-policy, sem cuidados.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tabelas.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Nenhuma combinação.</w:t>
      </w:r>
    </w:p>
    <w:p>
      <w:pPr>
        <w:keepNext/>
        <w:spacing w:after="60" w:before="140" w:line="276"/>
      </w:pPr>
      <w:r>
        <w:rPr>
          <w:b/>
          <w:bCs/>
          <w:color w:val="4F46E5"/>
          <w:sz w:val="21"/>
          <w:szCs w:val="21"/>
        </w:rPr>
        <w:t xml:space="preserve">Questão 22. </w:t>
      </w:r>
      <w:r>
        <w:rPr>
          <w:sz w:val="21"/>
          <w:szCs w:val="21"/>
        </w:rPr>
        <w:t xml:space="preserve">O contraexemplo de Baird mostra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semi-gradiente off-policy pode ter pesos crescendo sem limite mesmo com v verdadeiro igual a zero.</w:t>
      </w:r>
    </w:p>
    <w:p>
      <w:pPr>
        <w:keepNext/>
        <w:keepLines/>
        <w:tabs>
          <w:tab w:val="left" w:pos="500"/>
        </w:tabs>
        <w:spacing w:after="30" w:line="264"/>
        <w:ind w:left="500" w:hanging="300"/>
      </w:pPr>
      <w:r>
        <w:rPr>
          <w:b/>
          <w:bCs/>
          <w:color w:val="6B7280"/>
          <w:sz w:val="20"/>
          <w:szCs w:val="20"/>
        </w:rPr>
        <w:t xml:space="preserve">b)	</w:t>
      </w:r>
      <w:r>
        <w:rPr>
          <w:sz w:val="20"/>
          <w:szCs w:val="20"/>
        </w:rPr>
        <w:t xml:space="preserve">o MC é instável.</w:t>
      </w:r>
    </w:p>
    <w:p>
      <w:pPr>
        <w:keepNext/>
        <w:keepLines/>
        <w:tabs>
          <w:tab w:val="left" w:pos="500"/>
        </w:tabs>
        <w:spacing w:after="30" w:line="264"/>
        <w:ind w:left="500" w:hanging="300"/>
      </w:pPr>
      <w:r>
        <w:rPr>
          <w:b/>
          <w:bCs/>
          <w:color w:val="6B7280"/>
          <w:sz w:val="20"/>
          <w:szCs w:val="20"/>
        </w:rPr>
        <w:t xml:space="preserve">c)	</w:t>
      </w:r>
      <w:r>
        <w:rPr>
          <w:sz w:val="20"/>
          <w:szCs w:val="20"/>
        </w:rPr>
        <w:t xml:space="preserve">todo método de AR diverge.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tabelas divergem.</w:t>
      </w:r>
    </w:p>
    <w:p>
      <w:pPr>
        <w:keepNext/>
        <w:spacing w:after="60" w:before="140" w:line="276"/>
      </w:pPr>
      <w:r>
        <w:rPr>
          <w:b/>
          <w:bCs/>
          <w:color w:val="4F46E5"/>
          <w:sz w:val="21"/>
          <w:szCs w:val="21"/>
        </w:rPr>
        <w:t xml:space="preserve">Questão 23. </w:t>
      </w:r>
      <w:r>
        <w:rPr>
          <w:sz w:val="21"/>
          <w:szCs w:val="21"/>
        </w:rPr>
        <w:t xml:space="preserve">No contraexemplo de Baird, o valor verdadeiro de todos os estados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1.</w:t>
      </w:r>
    </w:p>
    <w:p>
      <w:pPr>
        <w:keepNext/>
        <w:keepLines/>
        <w:tabs>
          <w:tab w:val="left" w:pos="500"/>
        </w:tabs>
        <w:spacing w:after="30" w:line="264"/>
        <w:ind w:left="500" w:hanging="300"/>
      </w:pPr>
      <w:r>
        <w:rPr>
          <w:b/>
          <w:bCs/>
          <w:color w:val="6B7280"/>
          <w:sz w:val="20"/>
          <w:szCs w:val="20"/>
        </w:rPr>
        <w:t xml:space="preserve">b)	</w:t>
      </w:r>
      <w:r>
        <w:rPr>
          <w:sz w:val="20"/>
          <w:szCs w:val="20"/>
        </w:rPr>
        <w:t xml:space="preserve">infinito.</w:t>
      </w:r>
    </w:p>
    <w:p>
      <w:pPr>
        <w:keepNext/>
        <w:keepLines/>
        <w:tabs>
          <w:tab w:val="left" w:pos="500"/>
        </w:tabs>
        <w:spacing w:after="30" w:line="264"/>
        <w:ind w:left="500" w:hanging="300"/>
      </w:pPr>
      <w:r>
        <w:rPr>
          <w:b/>
          <w:bCs/>
          <w:color w:val="6B7280"/>
          <w:sz w:val="20"/>
          <w:szCs w:val="20"/>
        </w:rPr>
        <w:t xml:space="preserve">c)	</w:t>
      </w:r>
      <w:r>
        <w:rPr>
          <w:sz w:val="20"/>
          <w:szCs w:val="20"/>
        </w:rPr>
        <w:t xml:space="preserve">10.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w:t>
      </w:r>
    </w:p>
    <w:p>
      <w:pPr>
        <w:keepNext/>
        <w:spacing w:after="60" w:before="140" w:line="276"/>
      </w:pPr>
      <w:r>
        <w:rPr>
          <w:b/>
          <w:bCs/>
          <w:color w:val="4F46E5"/>
          <w:sz w:val="21"/>
          <w:szCs w:val="21"/>
        </w:rPr>
        <w:t xml:space="preserve">Questão 24. </w:t>
      </w:r>
      <w:r>
        <w:rPr>
          <w:sz w:val="21"/>
          <w:szCs w:val="21"/>
        </w:rPr>
        <w:t xml:space="preserve">O Fitted Q-Iteration (FQI)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técnica de agrupamento.</w:t>
      </w:r>
    </w:p>
    <w:p>
      <w:pPr>
        <w:keepNext/>
        <w:keepLines/>
        <w:tabs>
          <w:tab w:val="left" w:pos="500"/>
        </w:tabs>
        <w:spacing w:after="30" w:line="264"/>
        <w:ind w:left="500" w:hanging="300"/>
      </w:pPr>
      <w:r>
        <w:rPr>
          <w:b/>
          <w:bCs/>
          <w:color w:val="6B7280"/>
          <w:sz w:val="20"/>
          <w:szCs w:val="20"/>
        </w:rPr>
        <w:t xml:space="preserve">b)	</w:t>
      </w:r>
      <w:r>
        <w:rPr>
          <w:sz w:val="20"/>
          <w:szCs w:val="20"/>
        </w:rPr>
        <w:t xml:space="preserve">um método sem aproximação.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método em lote que repete regressões supervisionadas sobre alvos r + γ max q.</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método on-policy de Monte Carlo.</w:t>
      </w:r>
    </w:p>
    <w:p>
      <w:pPr>
        <w:keepNext/>
        <w:spacing w:after="60" w:before="140" w:line="276"/>
      </w:pPr>
      <w:r>
        <w:rPr>
          <w:b/>
          <w:bCs/>
          <w:color w:val="4F46E5"/>
          <w:sz w:val="21"/>
          <w:szCs w:val="21"/>
        </w:rPr>
        <w:t xml:space="preserve">Questão 25. </w:t>
      </w:r>
      <w:r>
        <w:rPr>
          <w:sz w:val="21"/>
          <w:szCs w:val="21"/>
        </w:rPr>
        <w:t xml:space="preserve">Em FQI, qualquer regressor pode ser usado, por exemplo:</w:t>
      </w:r>
    </w:p>
    <w:p>
      <w:pPr>
        <w:keepNext/>
        <w:keepLines/>
        <w:tabs>
          <w:tab w:val="left" w:pos="500"/>
        </w:tabs>
        <w:spacing w:after="30" w:line="264"/>
        <w:ind w:left="500" w:hanging="300"/>
      </w:pPr>
      <w:r>
        <w:rPr>
          <w:b/>
          <w:bCs/>
          <w:color w:val="6B7280"/>
          <w:sz w:val="20"/>
          <w:szCs w:val="20"/>
        </w:rPr>
        <w:t xml:space="preserve">a)	</w:t>
      </w:r>
      <w:r>
        <w:rPr>
          <w:sz w:val="20"/>
          <w:szCs w:val="20"/>
        </w:rPr>
        <w:t xml:space="preserve">só tabelas.</w:t>
      </w:r>
    </w:p>
    <w:p>
      <w:pPr>
        <w:keepNext/>
        <w:keepLines/>
        <w:tabs>
          <w:tab w:val="left" w:pos="500"/>
        </w:tabs>
        <w:spacing w:after="30" w:line="264"/>
        <w:ind w:left="500" w:hanging="300"/>
      </w:pPr>
      <w:r>
        <w:rPr>
          <w:b/>
          <w:bCs/>
          <w:color w:val="6B7280"/>
          <w:sz w:val="20"/>
          <w:szCs w:val="20"/>
        </w:rPr>
        <w:t xml:space="preserve">b)	</w:t>
      </w:r>
      <w:r>
        <w:rPr>
          <w:sz w:val="20"/>
          <w:szCs w:val="20"/>
        </w:rPr>
        <w:t xml:space="preserve">árvores, florestas, regressão linear ou redes.</w:t>
      </w:r>
    </w:p>
    <w:p>
      <w:pPr>
        <w:keepNext/>
        <w:keepLines/>
        <w:tabs>
          <w:tab w:val="left" w:pos="500"/>
        </w:tabs>
        <w:spacing w:after="30" w:line="264"/>
        <w:ind w:left="500" w:hanging="300"/>
      </w:pPr>
      <w:r>
        <w:rPr>
          <w:b/>
          <w:bCs/>
          <w:color w:val="6B7280"/>
          <w:sz w:val="20"/>
          <w:szCs w:val="20"/>
        </w:rPr>
        <w:t xml:space="preserve">c)	</w:t>
      </w:r>
      <w:r>
        <w:rPr>
          <w:sz w:val="20"/>
          <w:szCs w:val="20"/>
        </w:rPr>
        <w:t xml:space="preserve">só K-Means.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só redes neurais.</w:t>
      </w:r>
    </w:p>
    <w:p>
      <w:pPr>
        <w:keepNext/>
        <w:spacing w:after="60" w:before="140" w:line="276"/>
      </w:pPr>
      <w:r>
        <w:rPr>
          <w:b/>
          <w:bCs/>
          <w:color w:val="4F46E5"/>
          <w:sz w:val="21"/>
          <w:szCs w:val="21"/>
        </w:rPr>
        <w:t xml:space="preserve">Questão 26. </w:t>
      </w:r>
      <w:r>
        <w:rPr>
          <w:sz w:val="21"/>
          <w:szCs w:val="21"/>
        </w:rPr>
        <w:t xml:space="preserve">No FQI, os alvos da iteração k são calculados com:</w:t>
      </w:r>
    </w:p>
    <w:p>
      <w:pPr>
        <w:keepNext/>
        <w:keepLines/>
        <w:tabs>
          <w:tab w:val="left" w:pos="500"/>
        </w:tabs>
        <w:spacing w:after="30" w:line="264"/>
        <w:ind w:left="500" w:hanging="300"/>
      </w:pPr>
      <w:r>
        <w:rPr>
          <w:b/>
          <w:bCs/>
          <w:color w:val="6B7280"/>
          <w:sz w:val="20"/>
          <w:szCs w:val="20"/>
        </w:rPr>
        <w:t xml:space="preserve">a)	</w:t>
      </w:r>
      <w:r>
        <w:rPr>
          <w:sz w:val="20"/>
          <w:szCs w:val="20"/>
        </w:rPr>
        <w:t xml:space="preserve">a política ótima conhecida.</w:t>
      </w:r>
    </w:p>
    <w:p>
      <w:pPr>
        <w:keepNext/>
        <w:keepLines/>
        <w:tabs>
          <w:tab w:val="left" w:pos="500"/>
        </w:tabs>
        <w:spacing w:after="30" w:line="264"/>
        <w:ind w:left="500" w:hanging="300"/>
      </w:pPr>
      <w:r>
        <w:rPr>
          <w:b/>
          <w:bCs/>
          <w:color w:val="6B7280"/>
          <w:sz w:val="20"/>
          <w:szCs w:val="20"/>
        </w:rPr>
        <w:t xml:space="preserve">b)	</w:t>
      </w:r>
      <w:r>
        <w:rPr>
          <w:sz w:val="20"/>
          <w:szCs w:val="20"/>
        </w:rPr>
        <w:t xml:space="preserve">o gabarito rotulado.</w:t>
      </w:r>
    </w:p>
    <w:p>
      <w:pPr>
        <w:keepNext/>
        <w:keepLines/>
        <w:tabs>
          <w:tab w:val="left" w:pos="500"/>
        </w:tabs>
        <w:spacing w:after="30" w:line="264"/>
        <w:ind w:left="500" w:hanging="300"/>
      </w:pPr>
      <w:r>
        <w:rPr>
          <w:b/>
          <w:bCs/>
          <w:color w:val="6B7280"/>
          <w:sz w:val="20"/>
          <w:szCs w:val="20"/>
        </w:rPr>
        <w:t xml:space="preserve">c)	</w:t>
      </w:r>
      <w:r>
        <w:rPr>
          <w:sz w:val="20"/>
          <w:szCs w:val="20"/>
        </w:rPr>
        <w:t xml:space="preserve">o modelo da iteração anterior, q̂_k, aplicado aos próximos estados.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retorno completo do episódio.</w:t>
      </w:r>
    </w:p>
    <w:p>
      <w:pPr>
        <w:keepNext/>
        <w:spacing w:after="60" w:before="140" w:line="276"/>
      </w:pPr>
      <w:r>
        <w:rPr>
          <w:b/>
          <w:bCs/>
          <w:color w:val="4F46E5"/>
          <w:sz w:val="21"/>
          <w:szCs w:val="21"/>
        </w:rPr>
        <w:t xml:space="preserve">Questão 27. </w:t>
      </w:r>
      <w:r>
        <w:rPr>
          <w:sz w:val="21"/>
          <w:szCs w:val="21"/>
        </w:rPr>
        <w:t xml:space="preserve">Por que o FQI pode oscilar entre iterações?</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 CartPole é contínuo.</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 bootstrapping e a aproximação com dados fixos podem amplificar erros.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não usa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usa γ = 0.</w:t>
      </w:r>
    </w:p>
    <w:p>
      <w:pPr>
        <w:keepNext/>
        <w:spacing w:after="60" w:before="140" w:line="276"/>
      </w:pPr>
      <w:r>
        <w:rPr>
          <w:b/>
          <w:bCs/>
          <w:color w:val="4F46E5"/>
          <w:sz w:val="21"/>
          <w:szCs w:val="21"/>
        </w:rPr>
        <w:t xml:space="preserve">Questão 28. </w:t>
      </w:r>
      <w:r>
        <w:rPr>
          <w:sz w:val="21"/>
          <w:szCs w:val="21"/>
        </w:rPr>
        <w:t xml:space="preserve">Na prática do Q-learning online com RBF + SGD no CartPole, o agente: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sempre alcança 500.</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aprendeu, ficando com retorno baixo (da ordem de 10).</w:t>
      </w:r>
    </w:p>
    <w:p>
      <w:pPr>
        <w:keepNext/>
        <w:keepLines/>
        <w:tabs>
          <w:tab w:val="left" w:pos="500"/>
        </w:tabs>
        <w:spacing w:after="30" w:line="264"/>
        <w:ind w:left="500" w:hanging="300"/>
      </w:pPr>
      <w:r>
        <w:rPr>
          <w:b/>
          <w:bCs/>
          <w:color w:val="6B7280"/>
          <w:sz w:val="20"/>
          <w:szCs w:val="20"/>
        </w:rPr>
        <w:t xml:space="preserve">c)	</w:t>
      </w:r>
      <w:r>
        <w:rPr>
          <w:sz w:val="20"/>
          <w:szCs w:val="20"/>
        </w:rPr>
        <w:t xml:space="preserve">nunca falha.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aprendeu a política ótima rapidamente.</w:t>
      </w:r>
    </w:p>
    <w:p>
      <w:pPr>
        <w:keepNext/>
        <w:spacing w:after="60" w:before="140" w:line="276"/>
      </w:pPr>
      <w:r>
        <w:rPr>
          <w:b/>
          <w:bCs/>
          <w:color w:val="4F46E5"/>
          <w:sz w:val="21"/>
          <w:szCs w:val="21"/>
        </w:rPr>
        <w:t xml:space="preserve">Questão 29. </w:t>
      </w:r>
      <w:r>
        <w:rPr>
          <w:sz w:val="21"/>
          <w:szCs w:val="21"/>
        </w:rPr>
        <w:t xml:space="preserve">Se o passo α da descida do gradiente for grande demais, é provável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erro seja zero.</w:t>
      </w:r>
    </w:p>
    <w:p>
      <w:pPr>
        <w:keepNext/>
        <w:keepLines/>
        <w:tabs>
          <w:tab w:val="left" w:pos="500"/>
        </w:tabs>
        <w:spacing w:after="30" w:line="264"/>
        <w:ind w:left="500" w:hanging="300"/>
      </w:pPr>
      <w:r>
        <w:rPr>
          <w:b/>
          <w:bCs/>
          <w:color w:val="6B7280"/>
          <w:sz w:val="20"/>
          <w:szCs w:val="20"/>
        </w:rPr>
        <w:t xml:space="preserve">b)	</w:t>
      </w:r>
      <w:r>
        <w:rPr>
          <w:sz w:val="20"/>
          <w:szCs w:val="20"/>
        </w:rPr>
        <w:t xml:space="preserve">o modelo vire tabular.</w:t>
      </w:r>
    </w:p>
    <w:p>
      <w:pPr>
        <w:keepNext/>
        <w:keepLines/>
        <w:tabs>
          <w:tab w:val="left" w:pos="500"/>
        </w:tabs>
        <w:spacing w:after="30" w:line="264"/>
        <w:ind w:left="500" w:hanging="300"/>
      </w:pPr>
      <w:r>
        <w:rPr>
          <w:b/>
          <w:bCs/>
          <w:color w:val="6B7280"/>
          <w:sz w:val="20"/>
          <w:szCs w:val="20"/>
        </w:rPr>
        <w:t xml:space="preserve">c)	</w:t>
      </w:r>
      <w:r>
        <w:rPr>
          <w:sz w:val="20"/>
          <w:szCs w:val="20"/>
        </w:rPr>
        <w:t xml:space="preserve">haja oscilação ou até divergência dos pesos.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aprendizado fique mais rápido sempre.</w:t>
      </w:r>
    </w:p>
    <w:p>
      <w:pPr>
        <w:keepNext/>
        <w:spacing w:after="60" w:before="140" w:line="276"/>
      </w:pPr>
      <w:r>
        <w:rPr>
          <w:b/>
          <w:bCs/>
          <w:color w:val="4F46E5"/>
          <w:sz w:val="21"/>
          <w:szCs w:val="21"/>
        </w:rPr>
        <w:t xml:space="preserve">Questão 30. </w:t>
      </w:r>
      <w:r>
        <w:rPr>
          <w:sz w:val="21"/>
          <w:szCs w:val="21"/>
        </w:rPr>
        <w:t xml:space="preserve">Num aproximador não linear, como uma rede neural, o gradiente em relação aos pesos:</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existe.</w:t>
      </w:r>
    </w:p>
    <w:p>
      <w:pPr>
        <w:keepNext/>
        <w:keepLines/>
        <w:tabs>
          <w:tab w:val="left" w:pos="500"/>
        </w:tabs>
        <w:spacing w:after="30" w:line="264"/>
        <w:ind w:left="500" w:hanging="300"/>
      </w:pPr>
      <w:r>
        <w:rPr>
          <w:b/>
          <w:bCs/>
          <w:color w:val="6B7280"/>
          <w:sz w:val="20"/>
          <w:szCs w:val="20"/>
        </w:rPr>
        <w:t xml:space="preserve">b)	</w:t>
      </w:r>
      <w:r>
        <w:rPr>
          <w:sz w:val="20"/>
          <w:szCs w:val="20"/>
        </w:rPr>
        <w:t xml:space="preserve">é sempre o vetor de características.</w:t>
      </w:r>
    </w:p>
    <w:p>
      <w:pPr>
        <w:keepNext/>
        <w:keepLines/>
        <w:tabs>
          <w:tab w:val="left" w:pos="500"/>
        </w:tabs>
        <w:spacing w:after="30" w:line="264"/>
        <w:ind w:left="500" w:hanging="300"/>
      </w:pPr>
      <w:r>
        <w:rPr>
          <w:b/>
          <w:bCs/>
          <w:color w:val="6B7280"/>
          <w:sz w:val="20"/>
          <w:szCs w:val="20"/>
        </w:rPr>
        <w:t xml:space="preserve">c)	</w:t>
      </w:r>
      <w:r>
        <w:rPr>
          <w:sz w:val="20"/>
          <w:szCs w:val="20"/>
        </w:rPr>
        <w:t xml:space="preserve">é calculado por retropropagação e depende dos pesos atuais.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é sempre zero.</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por que tabelas não funcionam em problemas como Go ou Atari e como a generalização ajuda.</w:t>
      </w:r>
    </w:p>
    <w:p>
      <w:pPr>
        <w:keepLines/>
        <w:tabs>
          <w:tab w:val="left" w:pos="500"/>
        </w:tabs>
        <w:spacing w:after="80" w:before="120" w:line="288"/>
        <w:ind w:left="500" w:hanging="500"/>
      </w:pPr>
      <w:r>
        <w:rPr>
          <w:b/>
          <w:bCs/>
          <w:color w:val="4F46E5"/>
          <w:sz w:val="21"/>
          <w:szCs w:val="21"/>
        </w:rPr>
        <w:t xml:space="preserve">2.	</w:t>
      </w:r>
      <w:r>
        <w:rPr>
          <w:sz w:val="21"/>
          <w:szCs w:val="21"/>
        </w:rPr>
        <w:t xml:space="preserve">Descreva a descida do gradiente com uma analogia e escreva a regra de atualização para estimar v̂.</w:t>
      </w:r>
    </w:p>
    <w:p>
      <w:pPr>
        <w:keepLines/>
        <w:tabs>
          <w:tab w:val="left" w:pos="500"/>
        </w:tabs>
        <w:spacing w:after="80" w:before="120" w:line="288"/>
        <w:ind w:left="500" w:hanging="500"/>
      </w:pPr>
      <w:r>
        <w:rPr>
          <w:b/>
          <w:bCs/>
          <w:color w:val="4F46E5"/>
          <w:sz w:val="21"/>
          <w:szCs w:val="21"/>
        </w:rPr>
        <w:t xml:space="preserve">3.	</w:t>
      </w:r>
      <w:r>
        <w:rPr>
          <w:sz w:val="21"/>
          <w:szCs w:val="21"/>
        </w:rPr>
        <w:t xml:space="preserve">Diferencie gradiente Monte Carlo e semi-gradiente TD quanto ao alvo, ao viés e à velocidade.</w:t>
      </w:r>
    </w:p>
    <w:p>
      <w:pPr>
        <w:keepLines/>
        <w:tabs>
          <w:tab w:val="left" w:pos="500"/>
        </w:tabs>
        <w:spacing w:after="80" w:before="120" w:line="288"/>
        <w:ind w:left="500" w:hanging="500"/>
      </w:pPr>
      <w:r>
        <w:rPr>
          <w:b/>
          <w:bCs/>
          <w:color w:val="4F46E5"/>
          <w:sz w:val="21"/>
          <w:szCs w:val="21"/>
        </w:rPr>
        <w:t xml:space="preserve">4.	</w:t>
      </w:r>
      <w:r>
        <w:rPr>
          <w:sz w:val="21"/>
          <w:szCs w:val="21"/>
        </w:rPr>
        <w:t xml:space="preserve">Mostre a atualização do TD(0) linear e explique o papel do vetor de características.</w:t>
      </w:r>
    </w:p>
    <w:p>
      <w:pPr>
        <w:keepLines/>
        <w:tabs>
          <w:tab w:val="left" w:pos="500"/>
        </w:tabs>
        <w:spacing w:after="80" w:before="120" w:line="288"/>
        <w:ind w:left="500" w:hanging="500"/>
      </w:pPr>
      <w:r>
        <w:rPr>
          <w:b/>
          <w:bCs/>
          <w:color w:val="4F46E5"/>
          <w:sz w:val="21"/>
          <w:szCs w:val="21"/>
        </w:rPr>
        <w:t xml:space="preserve">5.	</w:t>
      </w:r>
      <w:r>
        <w:rPr>
          <w:sz w:val="21"/>
          <w:szCs w:val="21"/>
        </w:rPr>
        <w:t xml:space="preserve">Compare agregação de estados, polinômios, RBF e tile coding quanto a vantagens e limitações.</w:t>
      </w:r>
    </w:p>
    <w:p>
      <w:pPr>
        <w:keepLines/>
        <w:tabs>
          <w:tab w:val="left" w:pos="500"/>
        </w:tabs>
        <w:spacing w:after="80" w:before="120" w:line="288"/>
        <w:ind w:left="500" w:hanging="500"/>
      </w:pPr>
      <w:r>
        <w:rPr>
          <w:b/>
          <w:bCs/>
          <w:color w:val="4F46E5"/>
          <w:sz w:val="21"/>
          <w:szCs w:val="21"/>
        </w:rPr>
        <w:t xml:space="preserve">6.	</w:t>
      </w:r>
      <w:r>
        <w:rPr>
          <w:sz w:val="21"/>
          <w:szCs w:val="21"/>
        </w:rPr>
        <w:t xml:space="preserve">Explique o tile coding e por que usar várias grades deslocadas.</w:t>
      </w:r>
    </w:p>
    <w:p>
      <w:pPr>
        <w:keepLines/>
        <w:tabs>
          <w:tab w:val="left" w:pos="500"/>
        </w:tabs>
        <w:spacing w:after="80" w:before="120" w:line="288"/>
        <w:ind w:left="500" w:hanging="500"/>
      </w:pPr>
      <w:r>
        <w:rPr>
          <w:b/>
          <w:bCs/>
          <w:color w:val="4F46E5"/>
          <w:sz w:val="21"/>
          <w:szCs w:val="21"/>
        </w:rPr>
        <w:t xml:space="preserve">7.	</w:t>
      </w:r>
      <w:r>
        <w:rPr>
          <w:sz w:val="21"/>
          <w:szCs w:val="21"/>
        </w:rPr>
        <w:t xml:space="preserve">Descreva o SARSA semi-gradiente e como ele foi aplicado ao Mountain Car.</w:t>
      </w:r>
    </w:p>
    <w:p>
      <w:pPr>
        <w:keepLines/>
        <w:tabs>
          <w:tab w:val="left" w:pos="500"/>
        </w:tabs>
        <w:spacing w:after="80" w:before="120" w:line="288"/>
        <w:ind w:left="500" w:hanging="500"/>
      </w:pPr>
      <w:r>
        <w:rPr>
          <w:b/>
          <w:bCs/>
          <w:color w:val="4F46E5"/>
          <w:sz w:val="21"/>
          <w:szCs w:val="21"/>
        </w:rPr>
        <w:t xml:space="preserve">8.	</w:t>
      </w:r>
      <w:r>
        <w:rPr>
          <w:sz w:val="21"/>
          <w:szCs w:val="21"/>
        </w:rPr>
        <w:t xml:space="preserve">Por que valores iniciais zero funcionam como otimismo no Mountain Car?</w:t>
      </w:r>
    </w:p>
    <w:p>
      <w:pPr>
        <w:keepLines/>
        <w:tabs>
          <w:tab w:val="left" w:pos="500"/>
        </w:tabs>
        <w:spacing w:after="80" w:before="120" w:line="288"/>
        <w:ind w:left="500" w:hanging="500"/>
      </w:pPr>
      <w:r>
        <w:rPr>
          <w:b/>
          <w:bCs/>
          <w:color w:val="4F46E5"/>
          <w:sz w:val="21"/>
          <w:szCs w:val="21"/>
        </w:rPr>
        <w:t xml:space="preserve">9.	</w:t>
      </w:r>
      <w:r>
        <w:rPr>
          <w:sz w:val="21"/>
          <w:szCs w:val="21"/>
        </w:rPr>
        <w:t xml:space="preserve">Explique o triângulo mortal e dê exemplo de como cada ingrediente contribui para a instabilidade.</w:t>
      </w:r>
    </w:p>
    <w:p>
      <w:pPr>
        <w:keepLines/>
        <w:tabs>
          <w:tab w:val="left" w:pos="500"/>
        </w:tabs>
        <w:spacing w:after="80" w:before="120" w:line="288"/>
        <w:ind w:left="500" w:hanging="500"/>
      </w:pPr>
      <w:r>
        <w:rPr>
          <w:b/>
          <w:bCs/>
          <w:color w:val="4F46E5"/>
          <w:sz w:val="21"/>
          <w:szCs w:val="21"/>
        </w:rPr>
        <w:t xml:space="preserve">10.	</w:t>
      </w:r>
      <w:r>
        <w:rPr>
          <w:sz w:val="21"/>
          <w:szCs w:val="21"/>
        </w:rPr>
        <w:t xml:space="preserve">Descreva o contraexemplo de Baird e a lição que ele traz.</w:t>
      </w:r>
    </w:p>
    <w:p>
      <w:pPr>
        <w:keepLines/>
        <w:tabs>
          <w:tab w:val="left" w:pos="500"/>
        </w:tabs>
        <w:spacing w:after="80" w:before="120" w:line="288"/>
        <w:ind w:left="500" w:hanging="500"/>
      </w:pPr>
      <w:r>
        <w:rPr>
          <w:b/>
          <w:bCs/>
          <w:color w:val="4F46E5"/>
          <w:sz w:val="21"/>
          <w:szCs w:val="21"/>
        </w:rPr>
        <w:t xml:space="preserve">11.	</w:t>
      </w:r>
      <w:r>
        <w:rPr>
          <w:sz w:val="21"/>
          <w:szCs w:val="21"/>
        </w:rPr>
        <w:t xml:space="preserve">Por que o aprendizado em lote (FQI) é considerado mais estável que o online, e que cuidados ainda são necessários?</w:t>
      </w:r>
    </w:p>
    <w:p>
      <w:pPr>
        <w:keepLines/>
        <w:tabs>
          <w:tab w:val="left" w:pos="500"/>
        </w:tabs>
        <w:spacing w:after="80" w:before="120" w:line="288"/>
        <w:ind w:left="500" w:hanging="500"/>
      </w:pPr>
      <w:r>
        <w:rPr>
          <w:b/>
          <w:bCs/>
          <w:color w:val="4F46E5"/>
          <w:sz w:val="21"/>
          <w:szCs w:val="21"/>
        </w:rPr>
        <w:t xml:space="preserve">12.	</w:t>
      </w:r>
      <w:r>
        <w:rPr>
          <w:sz w:val="21"/>
          <w:szCs w:val="21"/>
        </w:rPr>
        <w:t xml:space="preserve">Explique o algoritmo FQI passo a passo e o papel do scikit-learn.</w:t>
      </w:r>
    </w:p>
    <w:p>
      <w:pPr>
        <w:keepLines/>
        <w:tabs>
          <w:tab w:val="left" w:pos="500"/>
        </w:tabs>
        <w:spacing w:after="80" w:before="120" w:line="288"/>
        <w:ind w:left="500" w:hanging="500"/>
      </w:pPr>
      <w:r>
        <w:rPr>
          <w:b/>
          <w:bCs/>
          <w:color w:val="4F46E5"/>
          <w:sz w:val="21"/>
          <w:szCs w:val="21"/>
        </w:rPr>
        <w:t xml:space="preserve">13.	</w:t>
      </w:r>
      <w:r>
        <w:rPr>
          <w:sz w:val="21"/>
          <w:szCs w:val="21"/>
        </w:rPr>
        <w:t xml:space="preserve">Por que os dados aleatórios foram suficientes para o FQI no CartPole obter retornos altos?</w:t>
      </w:r>
    </w:p>
    <w:p>
      <w:pPr>
        <w:keepLines/>
        <w:tabs>
          <w:tab w:val="left" w:pos="500"/>
        </w:tabs>
        <w:spacing w:after="80" w:before="120" w:line="288"/>
        <w:ind w:left="500" w:hanging="500"/>
      </w:pPr>
      <w:r>
        <w:rPr>
          <w:b/>
          <w:bCs/>
          <w:color w:val="4F46E5"/>
          <w:sz w:val="21"/>
          <w:szCs w:val="21"/>
        </w:rPr>
        <w:t xml:space="preserve">14.	</w:t>
      </w:r>
      <w:r>
        <w:rPr>
          <w:sz w:val="21"/>
          <w:szCs w:val="21"/>
        </w:rPr>
        <w:t xml:space="preserve">Compare, no CartPole, o Q-learning online com RBF + SGD e o FQI com árvores. O que explica a diferença?</w:t>
      </w:r>
    </w:p>
    <w:p>
      <w:pPr>
        <w:keepLines/>
        <w:tabs>
          <w:tab w:val="left" w:pos="500"/>
        </w:tabs>
        <w:spacing w:after="80" w:before="120" w:line="288"/>
        <w:ind w:left="500" w:hanging="500"/>
      </w:pPr>
      <w:r>
        <w:rPr>
          <w:b/>
          <w:bCs/>
          <w:color w:val="4F46E5"/>
          <w:sz w:val="21"/>
          <w:szCs w:val="21"/>
        </w:rPr>
        <w:t xml:space="preserve">15.	</w:t>
      </w:r>
      <w:r>
        <w:rPr>
          <w:sz w:val="21"/>
          <w:szCs w:val="21"/>
        </w:rPr>
        <w:t xml:space="preserve">Discuta o dilema entre aproximadores simples (retas) e flexíveis (polinômios de alto grau, árvores profundas).</w:t>
      </w:r>
    </w:p>
    <w:p>
      <w:pPr>
        <w:keepLines/>
        <w:tabs>
          <w:tab w:val="left" w:pos="500"/>
        </w:tabs>
        <w:spacing w:after="80" w:before="120" w:line="288"/>
        <w:ind w:left="500" w:hanging="500"/>
      </w:pPr>
      <w:r>
        <w:rPr>
          <w:b/>
          <w:bCs/>
          <w:color w:val="4F46E5"/>
          <w:sz w:val="21"/>
          <w:szCs w:val="21"/>
        </w:rPr>
        <w:t xml:space="preserve">16.	</w:t>
      </w:r>
      <w:r>
        <w:rPr>
          <w:sz w:val="21"/>
          <w:szCs w:val="21"/>
        </w:rPr>
        <w:t xml:space="preserve">Qual a diferença entre generalização e interferência entre estados?</w:t>
      </w:r>
    </w:p>
    <w:p>
      <w:pPr>
        <w:keepLines/>
        <w:tabs>
          <w:tab w:val="left" w:pos="500"/>
        </w:tabs>
        <w:spacing w:after="80" w:before="120" w:line="288"/>
        <w:ind w:left="500" w:hanging="500"/>
      </w:pPr>
      <w:r>
        <w:rPr>
          <w:b/>
          <w:bCs/>
          <w:color w:val="4F46E5"/>
          <w:sz w:val="21"/>
          <w:szCs w:val="21"/>
        </w:rPr>
        <w:t xml:space="preserve">17.	</w:t>
      </w:r>
      <w:r>
        <w:rPr>
          <w:sz w:val="21"/>
          <w:szCs w:val="21"/>
        </w:rPr>
        <w:t xml:space="preserve">No projeto de valor de clientes, qual a vantagem de usar regressores contínuos em vez de discretizar com K-Means?</w:t>
      </w:r>
    </w:p>
    <w:p>
      <w:pPr>
        <w:keepLines/>
        <w:tabs>
          <w:tab w:val="left" w:pos="500"/>
        </w:tabs>
        <w:spacing w:after="80" w:before="120" w:line="288"/>
        <w:ind w:left="500" w:hanging="500"/>
      </w:pPr>
      <w:r>
        <w:rPr>
          <w:b/>
          <w:bCs/>
          <w:color w:val="4F46E5"/>
          <w:sz w:val="21"/>
          <w:szCs w:val="21"/>
        </w:rPr>
        <w:t xml:space="preserve">18.	</w:t>
      </w:r>
      <w:r>
        <w:rPr>
          <w:sz w:val="21"/>
          <w:szCs w:val="21"/>
        </w:rPr>
        <w:t xml:space="preserve">Por que validar com GroupKFold por cliente no projeto e não com divisão aleatória das linhas?</w:t>
      </w:r>
    </w:p>
    <w:p>
      <w:pPr>
        <w:keepLines/>
        <w:tabs>
          <w:tab w:val="left" w:pos="500"/>
        </w:tabs>
        <w:spacing w:after="80" w:before="120" w:line="288"/>
        <w:ind w:left="500" w:hanging="500"/>
      </w:pPr>
      <w:r>
        <w:rPr>
          <w:b/>
          <w:bCs/>
          <w:color w:val="4F46E5"/>
          <w:sz w:val="21"/>
          <w:szCs w:val="21"/>
        </w:rPr>
        <w:t xml:space="preserve">19.	</w:t>
      </w:r>
      <w:r>
        <w:rPr>
          <w:sz w:val="21"/>
          <w:szCs w:val="21"/>
        </w:rPr>
        <w:t xml:space="preserve">Cite dois sinais de que um aproximador de valores está divergindo e duas ações para mitigar.</w:t>
      </w:r>
    </w:p>
    <w:p>
      <w:pPr>
        <w:keepLines/>
        <w:tabs>
          <w:tab w:val="left" w:pos="500"/>
        </w:tabs>
        <w:spacing w:after="80" w:before="120" w:line="288"/>
        <w:ind w:left="500" w:hanging="500"/>
      </w:pPr>
      <w:r>
        <w:rPr>
          <w:b/>
          <w:bCs/>
          <w:color w:val="4F46E5"/>
          <w:sz w:val="21"/>
          <w:szCs w:val="21"/>
        </w:rPr>
        <w:t xml:space="preserve">20.	</w:t>
      </w:r>
      <w:r>
        <w:rPr>
          <w:sz w:val="21"/>
          <w:szCs w:val="21"/>
        </w:rPr>
        <w:t xml:space="preserve">No tile coding com 8 grades, por que se usa α = 0,5/8 em vez de 0,5?</w:t>
      </w:r>
    </w:p>
    <w:p>
      <w:pPr>
        <w:sectPr>
          <w:headerReference w:type="default" r:id="rId23"/>
          <w:footerReference w:type="default" r:id="rId24"/>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8" descr="Faixa decorativa do capítulo 8"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8 — Deep Q-Networks e suas Extensões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em linguagem simples, o que é uma rede neural e como ela é treinada.</w:t>
            </w:r>
          </w:p>
          <w:p>
            <w:pPr>
              <w:pStyle w:val="ListParagraph"/>
              <w:numPr>
                <w:ilvl w:val="0"/>
                <w:numId w:val="2"/>
              </w:numPr>
              <w:spacing w:after="50" w:line="276"/>
            </w:pPr>
            <w:r>
              <w:rPr>
                <w:sz w:val="20"/>
                <w:szCs w:val="20"/>
              </w:rPr>
              <w:t xml:space="preserve">Descrever por que combinar redes neurais com Q-learning é instável.</w:t>
            </w:r>
          </w:p>
          <w:p>
            <w:pPr>
              <w:pStyle w:val="ListParagraph"/>
              <w:numPr>
                <w:ilvl w:val="0"/>
                <w:numId w:val="2"/>
              </w:numPr>
              <w:spacing w:after="50" w:line="276"/>
            </w:pPr>
            <w:r>
              <w:rPr>
                <w:sz w:val="20"/>
                <w:szCs w:val="20"/>
              </w:rPr>
              <w:t xml:space="preserve">Explicar a repetição de experiência e a rede-alvo e o papel de cada uma.</w:t>
            </w:r>
          </w:p>
          <w:p>
            <w:pPr>
              <w:pStyle w:val="ListParagraph"/>
              <w:numPr>
                <w:ilvl w:val="0"/>
                <w:numId w:val="2"/>
              </w:numPr>
              <w:spacing w:after="50" w:line="276"/>
            </w:pPr>
            <w:r>
              <w:rPr>
                <w:sz w:val="20"/>
                <w:szCs w:val="20"/>
              </w:rPr>
              <w:t xml:space="preserve">Implementar um DQN em PyTorch e usá-lo no CartPole.</w:t>
            </w:r>
          </w:p>
          <w:p>
            <w:pPr>
              <w:pStyle w:val="ListParagraph"/>
              <w:numPr>
                <w:ilvl w:val="0"/>
                <w:numId w:val="2"/>
              </w:numPr>
              <w:spacing w:after="50" w:line="276"/>
            </w:pPr>
            <w:r>
              <w:rPr>
                <w:sz w:val="20"/>
                <w:szCs w:val="20"/>
              </w:rPr>
              <w:t xml:space="preserve">Descrever as extensões Double DQN, repetição priorizada, dueling, multi-step, distribucional, ruído e Rainbow.</w:t>
            </w:r>
          </w:p>
          <w:p>
            <w:pPr>
              <w:pStyle w:val="ListParagraph"/>
              <w:numPr>
                <w:ilvl w:val="0"/>
                <w:numId w:val="2"/>
              </w:numPr>
              <w:spacing w:after="50" w:line="276"/>
            </w:pPr>
            <w:r>
              <w:rPr>
                <w:sz w:val="20"/>
                <w:szCs w:val="20"/>
              </w:rPr>
              <w:t xml:space="preserve">Usar o Stable-Baselines3 para treinar e avaliar um DQN em um ambiente próprio.</w:t>
            </w:r>
          </w:p>
        </w:tc>
      </w:tr>
    </w:tbl>
    <w:p>
      <w:pPr>
        <w:spacing w:after="200" w:line="120"/>
      </w:pPr>
    </w:p>
    <w:p>
      <w:pPr>
        <w:pStyle w:val="Heading3"/>
        <w:keepNext/>
      </w:pPr>
      <w:r>
        <w:t xml:space="preserve">8.1 Do Q-learning à rede Q</w:t>
      </w:r>
    </w:p>
    <w:p>
      <w:pPr>
        <w:spacing w:after="120" w:line="300"/>
        <w:jc w:val="left"/>
      </w:pPr>
      <w:r>
        <w:rPr>
          <w:sz w:val="21"/>
          <w:szCs w:val="21"/>
        </w:rPr>
        <w:t xml:space="preserve">No Capítulo 7, vimos que tabelas não escalam e que a aproximação de funções permite generalizar. Agora damos o passo decisivo: usar </w:t>
      </w:r>
      <w:r>
        <w:rPr>
          <w:b/>
          <w:bCs/>
          <w:sz w:val="21"/>
          <w:szCs w:val="21"/>
        </w:rPr>
        <w:t xml:space="preserve">redes neurais</w:t>
      </w:r>
      <w:r>
        <w:rPr>
          <w:sz w:val="21"/>
          <w:szCs w:val="21"/>
        </w:rPr>
        <w:t xml:space="preserve"> como aproximador de </w:t>
      </w:r>
      <w:r>
        <w:rPr>
          <w:b/>
          <w:bCs/>
          <w:sz w:val="21"/>
          <w:szCs w:val="21"/>
        </w:rPr>
        <w:t xml:space="preserve">q</w:t>
      </w:r>
      <w:r>
        <w:rPr>
          <w:sz w:val="21"/>
          <w:szCs w:val="21"/>
        </w:rPr>
        <w:t xml:space="preserve">(s, a). O resultado é o </w:t>
      </w:r>
      <w:r>
        <w:rPr>
          <w:b/>
          <w:bCs/>
          <w:sz w:val="21"/>
          <w:szCs w:val="21"/>
        </w:rPr>
        <w:t xml:space="preserve">Deep Q-Network</w:t>
      </w:r>
      <w:r>
        <w:rPr>
          <w:sz w:val="21"/>
          <w:szCs w:val="21"/>
        </w:rPr>
        <w:t xml:space="preserve"> (</w:t>
      </w:r>
      <w:r>
        <w:rPr>
          <w:b/>
          <w:bCs/>
          <w:sz w:val="21"/>
          <w:szCs w:val="21"/>
        </w:rPr>
        <w:t xml:space="preserve">DQN</w:t>
      </w:r>
      <w:r>
        <w:rPr>
          <w:sz w:val="21"/>
          <w:szCs w:val="21"/>
        </w:rPr>
        <w:t xml:space="preserve">), de Mnih e colegas (2015), considerado o marco inicial do </w:t>
      </w:r>
      <w:r>
        <w:rPr>
          <w:b/>
          <w:bCs/>
          <w:sz w:val="21"/>
          <w:szCs w:val="21"/>
        </w:rPr>
        <w:t xml:space="preserve">aprendizado por reforço profundo</w:t>
      </w:r>
      <w:r>
        <w:rPr>
          <w:sz w:val="21"/>
          <w:szCs w:val="21"/>
        </w:rPr>
        <w:t xml:space="preserve"> (</w:t>
      </w:r>
      <w:r>
        <w:rPr>
          <w:i/>
          <w:iCs/>
          <w:sz w:val="21"/>
          <w:szCs w:val="21"/>
        </w:rPr>
        <w:t xml:space="preserve">deep reinforcement learning</w:t>
      </w:r>
      <w:r>
        <w:rPr>
          <w:sz w:val="21"/>
          <w:szCs w:val="21"/>
        </w:rPr>
        <w:t xml:space="preserve">).</w:t>
      </w:r>
    </w:p>
    <w:p>
      <w:pPr>
        <w:spacing w:after="120" w:line="300"/>
        <w:jc w:val="left"/>
      </w:pPr>
      <w:r>
        <w:rPr>
          <w:sz w:val="21"/>
          <w:szCs w:val="21"/>
        </w:rPr>
        <w:t xml:space="preserve">A ideia é simples:</w:t>
      </w:r>
    </w:p>
    <w:p>
      <w:pPr>
        <w:pStyle w:val="ListParagraph"/>
        <w:numPr>
          <w:ilvl w:val="0"/>
          <w:numId w:val="2"/>
        </w:numPr>
        <w:spacing w:after="70" w:line="288"/>
      </w:pPr>
      <w:r>
        <w:rPr>
          <w:sz w:val="21"/>
          <w:szCs w:val="21"/>
        </w:rPr>
        <w:t xml:space="preserve">A </w:t>
      </w:r>
      <w:r>
        <w:rPr>
          <w:b/>
          <w:bCs/>
          <w:sz w:val="21"/>
          <w:szCs w:val="21"/>
        </w:rPr>
        <w:t xml:space="preserve">entrada</w:t>
      </w:r>
      <w:r>
        <w:rPr>
          <w:sz w:val="21"/>
          <w:szCs w:val="21"/>
        </w:rPr>
        <w:t xml:space="preserve"> da rede é o </w:t>
      </w:r>
      <w:r>
        <w:rPr>
          <w:b/>
          <w:bCs/>
          <w:sz w:val="21"/>
          <w:szCs w:val="21"/>
        </w:rPr>
        <w:t xml:space="preserve">estado</w:t>
      </w:r>
      <w:r>
        <w:rPr>
          <w:sz w:val="21"/>
          <w:szCs w:val="21"/>
        </w:rPr>
        <w:t xml:space="preserve"> (por exemplo, os 4 números do CartPole ou os pixels de um jogo).</w:t>
      </w:r>
    </w:p>
    <w:p>
      <w:pPr>
        <w:pStyle w:val="ListParagraph"/>
        <w:numPr>
          <w:ilvl w:val="0"/>
          <w:numId w:val="2"/>
        </w:numPr>
        <w:spacing w:after="70" w:line="288"/>
      </w:pPr>
      <w:r>
        <w:rPr>
          <w:sz w:val="21"/>
          <w:szCs w:val="21"/>
        </w:rPr>
        <w:t xml:space="preserve">A </w:t>
      </w:r>
      <w:r>
        <w:rPr>
          <w:b/>
          <w:bCs/>
          <w:sz w:val="21"/>
          <w:szCs w:val="21"/>
        </w:rPr>
        <w:t xml:space="preserve">saída</w:t>
      </w:r>
      <w:r>
        <w:rPr>
          <w:sz w:val="21"/>
          <w:szCs w:val="21"/>
        </w:rPr>
        <w:t xml:space="preserve"> é um </w:t>
      </w:r>
      <w:r>
        <w:rPr>
          <w:b/>
          <w:bCs/>
          <w:sz w:val="21"/>
          <w:szCs w:val="21"/>
        </w:rPr>
        <w:t xml:space="preserve">valor Q para cada ação</w:t>
      </w:r>
      <w:r>
        <w:rPr>
          <w:sz w:val="21"/>
          <w:szCs w:val="21"/>
        </w:rPr>
        <w:t xml:space="preserve">.</w:t>
      </w:r>
    </w:p>
    <w:p>
      <w:pPr>
        <w:pStyle w:val="ListParagraph"/>
        <w:numPr>
          <w:ilvl w:val="0"/>
          <w:numId w:val="2"/>
        </w:numPr>
        <w:spacing w:after="70" w:line="288"/>
      </w:pPr>
      <w:r>
        <w:rPr>
          <w:sz w:val="21"/>
          <w:szCs w:val="21"/>
        </w:rPr>
        <w:t xml:space="preserve">A ação escolhida é a de maior Q (com um pouco de exploração).</w:t>
      </w:r>
    </w:p>
    <w:p>
      <w:pPr>
        <w:spacing w:after="60" w:line="120"/>
      </w:pPr>
    </w:p>
    <w:p>
      <w:pPr>
        <w:keepNext/>
        <w:spacing w:after="60" w:before="120"/>
        <w:jc w:val="center"/>
      </w:pPr>
      <w:r>
        <w:drawing>
          <wp:inline distT="0" distB="0" distL="0" distR="0">
            <wp:extent cx="5715000" cy="2619375"/>
            <wp:effectExtent t="0" r="0" b="0" l="0"/>
            <wp:docPr id="1" name="f8_rede" descr="Figura 8.1 — Rede Q para o CartPole: 4 números entram; dois valores Q (um por ação) saem." title="f8_r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15000" cy="2619375"/>
                    </a:xfrm>
                    <a:prstGeom prst="rect">
                      <a:avLst/>
                    </a:prstGeom>
                  </pic:spPr>
                </pic:pic>
              </a:graphicData>
            </a:graphic>
          </wp:inline>
        </w:drawing>
      </w:r>
    </w:p>
    <w:p>
      <w:pPr>
        <w:spacing w:after="200"/>
        <w:jc w:val="center"/>
      </w:pPr>
      <w:r>
        <w:rPr>
          <w:i/>
          <w:iCs/>
          <w:color w:val="6B7280"/>
          <w:sz w:val="17"/>
          <w:szCs w:val="17"/>
        </w:rPr>
        <w:t xml:space="preserve">Figura 8.1 — Rede Q para o CartPole: 4 números entram; dois valores Q (um por ação) saem.</w:t>
      </w:r>
    </w:p>
    <w:p>
      <w:pPr>
        <w:pStyle w:val="Heading3"/>
        <w:keepNext/>
      </w:pPr>
      <w:r>
        <w:t xml:space="preserve">8.2 Redes neurais em dez minutos</w:t>
      </w:r>
    </w:p>
    <w:p>
      <w:pPr>
        <w:pStyle w:val="Heading4"/>
        <w:keepNext/>
      </w:pPr>
      <w:r>
        <w:t xml:space="preserve">8.2.1 O neurônio artificial</w:t>
      </w:r>
    </w:p>
    <w:p>
      <w:pPr>
        <w:spacing w:after="120" w:line="300"/>
        <w:jc w:val="left"/>
      </w:pPr>
      <w:r>
        <w:rPr>
          <w:sz w:val="21"/>
          <w:szCs w:val="21"/>
        </w:rPr>
        <w:t xml:space="preserve">Um </w:t>
      </w:r>
      <w:r>
        <w:rPr>
          <w:b/>
          <w:bCs/>
          <w:sz w:val="21"/>
          <w:szCs w:val="21"/>
        </w:rPr>
        <w:t xml:space="preserve">neurônio artificial</w:t>
      </w:r>
      <w:r>
        <w:rPr>
          <w:sz w:val="21"/>
          <w:szCs w:val="21"/>
        </w:rPr>
        <w:t xml:space="preserve"> faz três coisas:</w:t>
      </w:r>
    </w:p>
    <w:p>
      <w:pPr>
        <w:pStyle w:val="ListParagraph"/>
        <w:numPr>
          <w:ilvl w:val="0"/>
          <w:numId w:val="23"/>
        </w:numPr>
        <w:spacing w:after="70" w:line="288"/>
      </w:pPr>
      <w:r>
        <w:rPr>
          <w:b/>
          <w:bCs/>
          <w:sz w:val="21"/>
          <w:szCs w:val="21"/>
        </w:rPr>
        <w:t xml:space="preserve">Multiplica</w:t>
      </w:r>
      <w:r>
        <w:rPr>
          <w:sz w:val="21"/>
          <w:szCs w:val="21"/>
        </w:rPr>
        <w:t xml:space="preserve"> cada entrada por um </w:t>
      </w:r>
      <w:r>
        <w:rPr>
          <w:b/>
          <w:bCs/>
          <w:sz w:val="21"/>
          <w:szCs w:val="21"/>
        </w:rPr>
        <w:t xml:space="preserve">peso</w:t>
      </w:r>
      <w:r>
        <w:rPr>
          <w:sz w:val="21"/>
          <w:szCs w:val="21"/>
        </w:rPr>
        <w:t xml:space="preserve"> (</w:t>
      </w:r>
      <w:r>
        <w:rPr>
          <w:i/>
          <w:iCs/>
          <w:sz w:val="21"/>
          <w:szCs w:val="21"/>
        </w:rPr>
        <w:t xml:space="preserve">w</w:t>
      </w:r>
      <w:r>
        <w:rPr>
          <w:sz w:val="21"/>
          <w:szCs w:val="21"/>
        </w:rPr>
        <w:t xml:space="preserve">).</w:t>
      </w:r>
    </w:p>
    <w:p>
      <w:pPr>
        <w:pStyle w:val="ListParagraph"/>
        <w:numPr>
          <w:ilvl w:val="0"/>
          <w:numId w:val="23"/>
        </w:numPr>
        <w:spacing w:after="70" w:line="288"/>
      </w:pPr>
      <w:r>
        <w:rPr>
          <w:b/>
          <w:bCs/>
          <w:sz w:val="21"/>
          <w:szCs w:val="21"/>
        </w:rPr>
        <w:t xml:space="preserve">Soma</w:t>
      </w:r>
      <w:r>
        <w:rPr>
          <w:sz w:val="21"/>
          <w:szCs w:val="21"/>
        </w:rPr>
        <w:t xml:space="preserve"> tudo e acrescenta um número chamado </w:t>
      </w:r>
      <w:r>
        <w:rPr>
          <w:b/>
          <w:bCs/>
          <w:sz w:val="21"/>
          <w:szCs w:val="21"/>
        </w:rPr>
        <w:t xml:space="preserve">viés</w:t>
      </w:r>
      <w:r>
        <w:rPr>
          <w:sz w:val="21"/>
          <w:szCs w:val="21"/>
        </w:rPr>
        <w:t xml:space="preserve"> (</w:t>
      </w:r>
      <w:r>
        <w:rPr>
          <w:i/>
          <w:iCs/>
          <w:sz w:val="21"/>
          <w:szCs w:val="21"/>
        </w:rPr>
        <w:t xml:space="preserve">b</w:t>
      </w:r>
      <w:r>
        <w:rPr>
          <w:sz w:val="21"/>
          <w:szCs w:val="21"/>
        </w:rPr>
        <w:t xml:space="preserve">).</w:t>
      </w:r>
    </w:p>
    <w:p>
      <w:pPr>
        <w:pStyle w:val="ListParagraph"/>
        <w:numPr>
          <w:ilvl w:val="0"/>
          <w:numId w:val="23"/>
        </w:numPr>
        <w:spacing w:after="70" w:line="288"/>
      </w:pPr>
      <w:r>
        <w:rPr>
          <w:sz w:val="21"/>
          <w:szCs w:val="21"/>
        </w:rPr>
        <w:t xml:space="preserve">Passa o resultado por uma </w:t>
      </w:r>
      <w:r>
        <w:rPr>
          <w:b/>
          <w:bCs/>
          <w:sz w:val="21"/>
          <w:szCs w:val="21"/>
        </w:rPr>
        <w:t xml:space="preserve">função de ativação</w:t>
      </w:r>
      <w:r>
        <w:rPr>
          <w:sz w:val="21"/>
          <w:szCs w:val="21"/>
        </w:rPr>
        <w:t xml:space="preserve"> </w:t>
      </w:r>
      <w:r>
        <w:rPr>
          <w:i/>
          <w:iCs/>
          <w:sz w:val="21"/>
          <w:szCs w:val="21"/>
        </w:rPr>
        <w:t xml:space="preserve">f</w:t>
      </w:r>
      <w:r>
        <w:rPr>
          <w:sz w:val="21"/>
          <w:szCs w:val="21"/>
        </w:rPr>
        <w:t xml:space="preserve">, que acrescenta curvas ao cálculo.</w:t>
      </w:r>
    </w:p>
    <w:p>
      <w:pPr>
        <w:spacing w:after="60" w:line="120"/>
      </w:pP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saída = f( w</w:t>
      </w:r>
      <w:r>
        <w:rPr>
          <w:rFonts w:ascii="Cambria Math" w:cs="Cambria Math" w:eastAsia="Cambria Math" w:hAnsi="Cambria Math"/>
          <w:color w:val="312E81"/>
          <w:sz w:val="23"/>
          <w:szCs w:val="23"/>
          <w:vertAlign w:val="subscript"/>
        </w:rPr>
        <w:t xml:space="preserve">1</w:t>
      </w:r>
      <w:r>
        <w:rPr>
          <w:rFonts w:ascii="Cambria Math" w:cs="Cambria Math" w:eastAsia="Cambria Math" w:hAnsi="Cambria Math"/>
          <w:color w:val="312E81"/>
          <w:sz w:val="23"/>
          <w:szCs w:val="23"/>
        </w:rPr>
        <w:t xml:space="preserve"> x</w:t>
      </w:r>
      <w:r>
        <w:rPr>
          <w:rFonts w:ascii="Cambria Math" w:cs="Cambria Math" w:eastAsia="Cambria Math" w:hAnsi="Cambria Math"/>
          <w:color w:val="312E81"/>
          <w:sz w:val="23"/>
          <w:szCs w:val="23"/>
          <w:vertAlign w:val="subscript"/>
        </w:rPr>
        <w:t xml:space="preserve">1</w:t>
      </w:r>
      <w:r>
        <w:rPr>
          <w:rFonts w:ascii="Cambria Math" w:cs="Cambria Math" w:eastAsia="Cambria Math" w:hAnsi="Cambria Math"/>
          <w:color w:val="312E81"/>
          <w:sz w:val="23"/>
          <w:szCs w:val="23"/>
        </w:rPr>
        <w:t xml:space="preserve"> + w</w:t>
      </w:r>
      <w:r>
        <w:rPr>
          <w:rFonts w:ascii="Cambria Math" w:cs="Cambria Math" w:eastAsia="Cambria Math" w:hAnsi="Cambria Math"/>
          <w:color w:val="312E81"/>
          <w:sz w:val="23"/>
          <w:szCs w:val="23"/>
          <w:vertAlign w:val="subscript"/>
        </w:rPr>
        <w:t xml:space="preserve">2</w:t>
      </w:r>
      <w:r>
        <w:rPr>
          <w:rFonts w:ascii="Cambria Math" w:cs="Cambria Math" w:eastAsia="Cambria Math" w:hAnsi="Cambria Math"/>
          <w:color w:val="312E81"/>
          <w:sz w:val="23"/>
          <w:szCs w:val="23"/>
        </w:rPr>
        <w:t xml:space="preserve"> x</w:t>
      </w:r>
      <w:r>
        <w:rPr>
          <w:rFonts w:ascii="Cambria Math" w:cs="Cambria Math" w:eastAsia="Cambria Math" w:hAnsi="Cambria Math"/>
          <w:color w:val="312E81"/>
          <w:sz w:val="23"/>
          <w:szCs w:val="23"/>
          <w:vertAlign w:val="subscript"/>
        </w:rPr>
        <w:t xml:space="preserve">2</w:t>
      </w:r>
      <w:r>
        <w:rPr>
          <w:rFonts w:ascii="Cambria Math" w:cs="Cambria Math" w:eastAsia="Cambria Math" w:hAnsi="Cambria Math"/>
          <w:color w:val="312E81"/>
          <w:sz w:val="23"/>
          <w:szCs w:val="23"/>
        </w:rPr>
        <w:t xml:space="preserve"> + … + w</w:t>
      </w:r>
      <w:r>
        <w:rPr>
          <w:rFonts w:ascii="Cambria Math" w:cs="Cambria Math" w:eastAsia="Cambria Math" w:hAnsi="Cambria Math"/>
          <w:color w:val="312E81"/>
          <w:sz w:val="23"/>
          <w:szCs w:val="23"/>
          <w:vertAlign w:val="subscript"/>
        </w:rPr>
        <w:t xml:space="preserve">n</w:t>
      </w:r>
      <w:r>
        <w:rPr>
          <w:rFonts w:ascii="Cambria Math" w:cs="Cambria Math" w:eastAsia="Cambria Math" w:hAnsi="Cambria Math"/>
          <w:color w:val="312E81"/>
          <w:sz w:val="23"/>
          <w:szCs w:val="23"/>
        </w:rPr>
        <w:t xml:space="preserve"> x</w:t>
      </w:r>
      <w:r>
        <w:rPr>
          <w:rFonts w:ascii="Cambria Math" w:cs="Cambria Math" w:eastAsia="Cambria Math" w:hAnsi="Cambria Math"/>
          <w:color w:val="312E81"/>
          <w:sz w:val="23"/>
          <w:szCs w:val="23"/>
          <w:vertAlign w:val="subscript"/>
        </w:rPr>
        <w:t xml:space="preserve">n</w:t>
      </w:r>
      <w:r>
        <w:rPr>
          <w:rFonts w:ascii="Cambria Math" w:cs="Cambria Math" w:eastAsia="Cambria Math" w:hAnsi="Cambria Math"/>
          <w:color w:val="312E81"/>
          <w:sz w:val="23"/>
          <w:szCs w:val="23"/>
        </w:rPr>
        <w:t xml:space="preserve"> + b )</w:t>
      </w:r>
    </w:p>
    <w:p>
      <w:pPr>
        <w:spacing w:after="120" w:line="300"/>
        <w:jc w:val="left"/>
      </w:pPr>
      <w:r>
        <w:rPr>
          <w:sz w:val="21"/>
          <w:szCs w:val="21"/>
        </w:rPr>
        <w:t xml:space="preserve">A ativação mais comum hoje é a </w:t>
      </w:r>
      <w:r>
        <w:rPr>
          <w:b/>
          <w:bCs/>
          <w:sz w:val="21"/>
          <w:szCs w:val="21"/>
        </w:rPr>
        <w:t xml:space="preserve">ReLU</w:t>
      </w:r>
      <w:r>
        <w:rPr>
          <w:sz w:val="21"/>
          <w:szCs w:val="21"/>
        </w:rPr>
        <w:t xml:space="preserve">: devolve o número se for positivo e zero caso contrário, ou seja, max(0, x).</w:t>
      </w:r>
    </w:p>
    <w:p>
      <w:pPr>
        <w:keepNext/>
        <w:spacing w:after="60" w:before="120"/>
        <w:jc w:val="center"/>
      </w:pPr>
      <w:r>
        <w:drawing>
          <wp:inline distT="0" distB="0" distL="0" distR="0">
            <wp:extent cx="5715000" cy="2047875"/>
            <wp:effectExtent t="0" r="0" b="0" l="0"/>
            <wp:docPr id="1" name="f8_neuronio" descr="Figura 8.2 — À esquerda, o neurônio artificial. À direita, três funções de ativação populares." title="f8_neuro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15000" cy="2047875"/>
                    </a:xfrm>
                    <a:prstGeom prst="rect">
                      <a:avLst/>
                    </a:prstGeom>
                  </pic:spPr>
                </pic:pic>
              </a:graphicData>
            </a:graphic>
          </wp:inline>
        </w:drawing>
      </w:r>
    </w:p>
    <w:p>
      <w:pPr>
        <w:spacing w:after="200"/>
        <w:jc w:val="center"/>
      </w:pPr>
      <w:r>
        <w:rPr>
          <w:i/>
          <w:iCs/>
          <w:color w:val="6B7280"/>
          <w:sz w:val="17"/>
          <w:szCs w:val="17"/>
        </w:rPr>
        <w:t xml:space="preserve">Figura 8.2 — À esquerda, o neurônio artificial. À direita, três funções de ativação populares.</w:t>
      </w:r>
    </w:p>
    <w:p>
      <w:pPr>
        <w:pStyle w:val="Heading4"/>
        <w:keepNext/>
      </w:pPr>
      <w:r>
        <w:t xml:space="preserve">8.2.2 Camadas e profundidade</w:t>
      </w:r>
    </w:p>
    <w:p>
      <w:pPr>
        <w:spacing w:after="120" w:line="300"/>
        <w:jc w:val="left"/>
      </w:pPr>
      <w:r>
        <w:rPr>
          <w:sz w:val="21"/>
          <w:szCs w:val="21"/>
        </w:rPr>
        <w:t xml:space="preserve">Juntando muitos neurônios em </w:t>
      </w:r>
      <w:r>
        <w:rPr>
          <w:b/>
          <w:bCs/>
          <w:sz w:val="21"/>
          <w:szCs w:val="21"/>
        </w:rPr>
        <w:t xml:space="preserve">camadas</w:t>
      </w:r>
      <w:r>
        <w:rPr>
          <w:sz w:val="21"/>
          <w:szCs w:val="21"/>
        </w:rPr>
        <w:t xml:space="preserve">, obtemos uma </w:t>
      </w:r>
      <w:r>
        <w:rPr>
          <w:b/>
          <w:bCs/>
          <w:sz w:val="21"/>
          <w:szCs w:val="21"/>
        </w:rPr>
        <w:t xml:space="preserve">rede neural</w:t>
      </w:r>
      <w:r>
        <w:rPr>
          <w:sz w:val="21"/>
          <w:szCs w:val="21"/>
        </w:rPr>
        <w:t xml:space="preserve">. A saída de uma camada é a entrada da seguinte. Redes com várias camadas ocultas são </w:t>
      </w:r>
      <w:r>
        <w:rPr>
          <w:b/>
          <w:bCs/>
          <w:sz w:val="21"/>
          <w:szCs w:val="21"/>
        </w:rPr>
        <w:t xml:space="preserve">profundas</w:t>
      </w:r>
      <w:r>
        <w:rPr>
          <w:sz w:val="21"/>
          <w:szCs w:val="21"/>
        </w:rPr>
        <w:t xml:space="preserve">. Cada camada aprende a combinar o que a anterior descobriu, de características simples a conceitos complexos (LECUN; BENGIO; HINTON, 2015).</w:t>
      </w:r>
    </w:p>
    <w:p>
      <w:pPr>
        <w:spacing w:after="120" w:line="300"/>
        <w:jc w:val="left"/>
      </w:pPr>
      <w:r>
        <w:rPr>
          <w:sz w:val="21"/>
          <w:szCs w:val="21"/>
        </w:rPr>
        <w:t xml:space="preserve">Uma rede com camadas suficientes pode aproximar praticamente qualquer função contínua. É por isso que redes neurais são aproximadores tão poderosos (GOODFELLOW; BENGIO; COURVILLE, 2016).</w:t>
      </w:r>
    </w:p>
    <w:p>
      <w:pPr>
        <w:pStyle w:val="Heading4"/>
        <w:keepNext/>
      </w:pPr>
      <w:r>
        <w:t xml:space="preserve">8.2.3 Como a rede aprende</w:t>
      </w:r>
    </w:p>
    <w:p>
      <w:pPr>
        <w:spacing w:after="120" w:line="300"/>
        <w:jc w:val="left"/>
      </w:pPr>
      <w:r>
        <w:rPr>
          <w:sz w:val="21"/>
          <w:szCs w:val="21"/>
        </w:rPr>
        <w:t xml:space="preserve">O treinamento repete quatro ideias que você já conhece:</w:t>
      </w:r>
    </w:p>
    <w:p>
      <w:pPr>
        <w:pStyle w:val="ListParagraph"/>
        <w:numPr>
          <w:ilvl w:val="0"/>
          <w:numId w:val="24"/>
        </w:numPr>
        <w:spacing w:after="70" w:line="288"/>
      </w:pPr>
      <w:r>
        <w:rPr>
          <w:b/>
          <w:bCs/>
          <w:sz w:val="21"/>
          <w:szCs w:val="21"/>
        </w:rPr>
        <w:t xml:space="preserve">Prever</w:t>
      </w:r>
      <w:r>
        <w:rPr>
          <w:sz w:val="21"/>
          <w:szCs w:val="21"/>
        </w:rPr>
        <w:t xml:space="preserve"> com os pesos atuais.</w:t>
      </w:r>
    </w:p>
    <w:p>
      <w:pPr>
        <w:pStyle w:val="ListParagraph"/>
        <w:numPr>
          <w:ilvl w:val="0"/>
          <w:numId w:val="24"/>
        </w:numPr>
        <w:spacing w:after="70" w:line="288"/>
      </w:pPr>
      <w:r>
        <w:rPr>
          <w:sz w:val="21"/>
          <w:szCs w:val="21"/>
        </w:rPr>
        <w:t xml:space="preserve">Medir o </w:t>
      </w:r>
      <w:r>
        <w:rPr>
          <w:b/>
          <w:bCs/>
          <w:sz w:val="21"/>
          <w:szCs w:val="21"/>
        </w:rPr>
        <w:t xml:space="preserve">erro</w:t>
      </w:r>
      <w:r>
        <w:rPr>
          <w:sz w:val="21"/>
          <w:szCs w:val="21"/>
        </w:rPr>
        <w:t xml:space="preserve"> (a </w:t>
      </w:r>
      <w:r>
        <w:rPr>
          <w:b/>
          <w:bCs/>
          <w:sz w:val="21"/>
          <w:szCs w:val="21"/>
        </w:rPr>
        <w:t xml:space="preserve">perda</w:t>
      </w:r>
      <w:r>
        <w:rPr>
          <w:sz w:val="21"/>
          <w:szCs w:val="21"/>
        </w:rPr>
        <w:t xml:space="preserve">): por exemplo, (alvo − previsão)².</w:t>
      </w:r>
    </w:p>
    <w:p>
      <w:pPr>
        <w:pStyle w:val="ListParagraph"/>
        <w:numPr>
          <w:ilvl w:val="0"/>
          <w:numId w:val="24"/>
        </w:numPr>
        <w:spacing w:after="70" w:line="288"/>
      </w:pPr>
      <w:r>
        <w:rPr>
          <w:sz w:val="21"/>
          <w:szCs w:val="21"/>
        </w:rPr>
        <w:t xml:space="preserve">Calcular o </w:t>
      </w:r>
      <w:r>
        <w:rPr>
          <w:b/>
          <w:bCs/>
          <w:sz w:val="21"/>
          <w:szCs w:val="21"/>
        </w:rPr>
        <w:t xml:space="preserve">gradiente</w:t>
      </w:r>
      <w:r>
        <w:rPr>
          <w:sz w:val="21"/>
          <w:szCs w:val="21"/>
        </w:rPr>
        <w:t xml:space="preserve"> do erro em relação a cada peso. Isso é feito eficientemente pela </w:t>
      </w:r>
      <w:r>
        <w:rPr>
          <w:b/>
          <w:bCs/>
          <w:sz w:val="21"/>
          <w:szCs w:val="21"/>
        </w:rPr>
        <w:t xml:space="preserve">retropropagação</w:t>
      </w:r>
      <w:r>
        <w:rPr>
          <w:sz w:val="21"/>
          <w:szCs w:val="21"/>
        </w:rPr>
        <w:t xml:space="preserve"> (</w:t>
      </w:r>
      <w:r>
        <w:rPr>
          <w:i/>
          <w:iCs/>
          <w:sz w:val="21"/>
          <w:szCs w:val="21"/>
        </w:rPr>
        <w:t xml:space="preserve">backpropagation</w:t>
      </w:r>
      <w:r>
        <w:rPr>
          <w:sz w:val="21"/>
          <w:szCs w:val="21"/>
        </w:rPr>
        <w:t xml:space="preserve">), que aplica a regra da cadeia da última camada para a primeira (RUMELHART; HINTON; WILLIAMS, 1986).</w:t>
      </w:r>
    </w:p>
    <w:p>
      <w:pPr>
        <w:pStyle w:val="ListParagraph"/>
        <w:numPr>
          <w:ilvl w:val="0"/>
          <w:numId w:val="24"/>
        </w:numPr>
        <w:spacing w:after="70" w:line="288"/>
      </w:pPr>
      <w:r>
        <w:rPr>
          <w:b/>
          <w:bCs/>
          <w:sz w:val="21"/>
          <w:szCs w:val="21"/>
        </w:rPr>
        <w:t xml:space="preserve">Ajustar</w:t>
      </w:r>
      <w:r>
        <w:rPr>
          <w:sz w:val="21"/>
          <w:szCs w:val="21"/>
        </w:rPr>
        <w:t xml:space="preserve"> os pesos um pouco, no sentido que reduz o erro (descida do gradiente). O otimizador </w:t>
      </w:r>
      <w:r>
        <w:rPr>
          <w:b/>
          <w:bCs/>
          <w:sz w:val="21"/>
          <w:szCs w:val="21"/>
        </w:rPr>
        <w:t xml:space="preserve">Adam</w:t>
      </w:r>
      <w:r>
        <w:rPr>
          <w:sz w:val="21"/>
          <w:szCs w:val="21"/>
        </w:rPr>
        <w:t xml:space="preserve"> é o mais usado (KINGMA; BA, 2015).</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Treinar uma rede é como afinar uma orquestra</w:t>
            </w:r>
          </w:p>
          <w:p>
            <w:pPr>
              <w:spacing w:after="80" w:line="280"/>
            </w:pPr>
            <w:r>
              <w:rPr>
                <w:sz w:val="20"/>
                <w:szCs w:val="20"/>
              </w:rPr>
              <w:t xml:space="preserve">Cada peso é um botão de afinação. A perda mede o quanto a música está desafinada. O gradiente diz, para cada botão, em que direção girar para melhorar. Giramos todos um pouquinho, ouvimos de novo e repetimos milhares de vezes.</w:t>
            </w:r>
          </w:p>
        </w:tc>
      </w:tr>
    </w:tbl>
    <w:p>
      <w:pPr>
        <w:spacing w:after="140" w:line="120"/>
      </w:pPr>
    </w:p>
    <w:p>
      <w:pPr>
        <w:pStyle w:val="Heading3"/>
        <w:keepNext/>
      </w:pPr>
      <w:r>
        <w:t xml:space="preserve">8.3 Por que redes + Q-learning dão problema</w:t>
      </w:r>
    </w:p>
    <w:p>
      <w:pPr>
        <w:spacing w:after="120" w:line="300"/>
        <w:jc w:val="left"/>
      </w:pPr>
      <w:r>
        <w:rPr>
          <w:sz w:val="21"/>
          <w:szCs w:val="21"/>
        </w:rPr>
        <w:t xml:space="preserve">Se treinássemos a rede Q com o Q-learning "ingênuo", encontraríamos dois problemas principais, que se somam ao triângulo mortal do Capítulo 7.</w:t>
      </w:r>
    </w:p>
    <w:p>
      <w:pPr>
        <w:pStyle w:val="ListParagraph"/>
        <w:numPr>
          <w:ilvl w:val="0"/>
          <w:numId w:val="25"/>
        </w:numPr>
        <w:spacing w:after="70" w:line="288"/>
      </w:pPr>
      <w:r>
        <w:rPr>
          <w:b/>
          <w:bCs/>
          <w:sz w:val="21"/>
          <w:szCs w:val="21"/>
        </w:rPr>
        <w:t xml:space="preserve">Dados correlacionados.</w:t>
      </w:r>
      <w:r>
        <w:rPr>
          <w:sz w:val="21"/>
          <w:szCs w:val="21"/>
        </w:rPr>
        <w:t xml:space="preserve"> Estados consecutivos de um episódio são muito parecidos. Treinar com eles em sequência é como estudar para uma prova lendo apenas o mesmo capítulo repetidas vezes: a rede "esquece" o resto.</w:t>
      </w:r>
    </w:p>
    <w:p>
      <w:pPr>
        <w:pStyle w:val="ListParagraph"/>
        <w:numPr>
          <w:ilvl w:val="0"/>
          <w:numId w:val="25"/>
        </w:numPr>
        <w:spacing w:after="70" w:line="288"/>
      </w:pPr>
      <w:r>
        <w:rPr>
          <w:b/>
          <w:bCs/>
          <w:sz w:val="21"/>
          <w:szCs w:val="21"/>
        </w:rPr>
        <w:t xml:space="preserve">Alvo móvel.</w:t>
      </w:r>
      <w:r>
        <w:rPr>
          <w:sz w:val="21"/>
          <w:szCs w:val="21"/>
        </w:rPr>
        <w:t xml:space="preserve"> O alvo y = r + γ max Q(s′, a′; θ) usa a </w:t>
      </w:r>
      <w:r>
        <w:rPr>
          <w:b/>
          <w:bCs/>
          <w:sz w:val="21"/>
          <w:szCs w:val="21"/>
        </w:rPr>
        <w:t xml:space="preserve">própria rede</w:t>
      </w:r>
      <w:r>
        <w:rPr>
          <w:sz w:val="21"/>
          <w:szCs w:val="21"/>
        </w:rPr>
        <w:t xml:space="preserve">. Cada vez que atualizamos θ, o alvo muda. É como perseguir o próprio rabo.</w:t>
      </w:r>
    </w:p>
    <w:p>
      <w:pPr>
        <w:spacing w:after="60" w:line="120"/>
      </w:pPr>
    </w:p>
    <w:p>
      <w:pPr>
        <w:spacing w:after="120" w:line="300"/>
        <w:jc w:val="left"/>
      </w:pPr>
      <w:r>
        <w:rPr>
          <w:sz w:val="21"/>
          <w:szCs w:val="21"/>
        </w:rPr>
        <w:t xml:space="preserve">O DQN propõe dois remédios engenhosos.</w:t>
      </w:r>
    </w:p>
    <w:p>
      <w:pPr>
        <w:pStyle w:val="Heading3"/>
        <w:keepNext/>
      </w:pPr>
      <w:r>
        <w:t xml:space="preserve">8.4 Truque 1: repetição de experiência</w:t>
      </w:r>
    </w:p>
    <w:p>
      <w:pPr>
        <w:spacing w:after="120" w:line="300"/>
        <w:jc w:val="left"/>
      </w:pPr>
      <w:r>
        <w:rPr>
          <w:sz w:val="21"/>
          <w:szCs w:val="21"/>
        </w:rPr>
        <w:t xml:space="preserve">Em vez de aprender com a transição que acabou de acontecer, o agente a </w:t>
      </w:r>
      <w:r>
        <w:rPr>
          <w:b/>
          <w:bCs/>
          <w:sz w:val="21"/>
          <w:szCs w:val="21"/>
        </w:rPr>
        <w:t xml:space="preserve">guarda</w:t>
      </w:r>
      <w:r>
        <w:rPr>
          <w:sz w:val="21"/>
          <w:szCs w:val="21"/>
        </w:rPr>
        <w:t xml:space="preserve"> numa </w:t>
      </w:r>
      <w:r>
        <w:rPr>
          <w:b/>
          <w:bCs/>
          <w:sz w:val="21"/>
          <w:szCs w:val="21"/>
        </w:rPr>
        <w:t xml:space="preserve">memória de experiências</w:t>
      </w:r>
      <w:r>
        <w:rPr>
          <w:sz w:val="21"/>
          <w:szCs w:val="21"/>
        </w:rPr>
        <w:t xml:space="preserve"> (</w:t>
      </w:r>
      <w:r>
        <w:rPr>
          <w:i/>
          <w:iCs/>
          <w:sz w:val="21"/>
          <w:szCs w:val="21"/>
        </w:rPr>
        <w:t xml:space="preserve">replay buffer</w:t>
      </w:r>
      <w:r>
        <w:rPr>
          <w:sz w:val="21"/>
          <w:szCs w:val="21"/>
        </w:rPr>
        <w:t xml:space="preserve">) e, a cada passo, </w:t>
      </w:r>
      <w:r>
        <w:rPr>
          <w:b/>
          <w:bCs/>
          <w:sz w:val="21"/>
          <w:szCs w:val="21"/>
        </w:rPr>
        <w:t xml:space="preserve">sorteia um lote aleatório</w:t>
      </w:r>
      <w:r>
        <w:rPr>
          <w:sz w:val="21"/>
          <w:szCs w:val="21"/>
        </w:rPr>
        <w:t xml:space="preserve"> de transições antigas para treinar (LIN, 1992).</w:t>
      </w:r>
    </w:p>
    <w:p>
      <w:pPr>
        <w:keepNext/>
        <w:spacing w:after="60" w:before="120"/>
        <w:jc w:val="center"/>
      </w:pPr>
      <w:r>
        <w:drawing>
          <wp:inline distT="0" distB="0" distL="0" distR="0">
            <wp:extent cx="5715000" cy="1952625"/>
            <wp:effectExtent t="0" r="0" b="0" l="0"/>
            <wp:docPr id="1" name="f8_replay" descr="Figura 8.3 — A memória de experiências embaralha o passado: o lote usado no treino é quase independente em vez de uma sequência correlacionada." title="f8_r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15000" cy="1952625"/>
                    </a:xfrm>
                    <a:prstGeom prst="rect">
                      <a:avLst/>
                    </a:prstGeom>
                  </pic:spPr>
                </pic:pic>
              </a:graphicData>
            </a:graphic>
          </wp:inline>
        </w:drawing>
      </w:r>
    </w:p>
    <w:p>
      <w:pPr>
        <w:spacing w:after="200"/>
        <w:jc w:val="center"/>
      </w:pPr>
      <w:r>
        <w:rPr>
          <w:i/>
          <w:iCs/>
          <w:color w:val="6B7280"/>
          <w:sz w:val="17"/>
          <w:szCs w:val="17"/>
        </w:rPr>
        <w:t xml:space="preserve">Figura 8.3 — A memória de experiências embaralha o passado: o lote usado no treino é quase independente em vez de uma sequência correlacionada.</w:t>
      </w:r>
    </w:p>
    <w:p>
      <w:pPr>
        <w:spacing w:after="120" w:line="300"/>
        <w:jc w:val="left"/>
      </w:pPr>
      <w:r>
        <w:rPr>
          <w:sz w:val="21"/>
          <w:szCs w:val="21"/>
        </w:rPr>
        <w:t xml:space="preserve">Vantagens:</w:t>
      </w:r>
    </w:p>
    <w:p>
      <w:pPr>
        <w:pStyle w:val="ListParagraph"/>
        <w:numPr>
          <w:ilvl w:val="0"/>
          <w:numId w:val="2"/>
        </w:numPr>
        <w:spacing w:after="70" w:line="288"/>
      </w:pPr>
      <w:r>
        <w:rPr>
          <w:b/>
          <w:bCs/>
          <w:sz w:val="21"/>
          <w:szCs w:val="21"/>
        </w:rPr>
        <w:t xml:space="preserve">Quebra a correlação</w:t>
      </w:r>
      <w:r>
        <w:rPr>
          <w:sz w:val="21"/>
          <w:szCs w:val="21"/>
        </w:rPr>
        <w:t xml:space="preserve"> entre amostras consecutivas.</w:t>
      </w:r>
    </w:p>
    <w:p>
      <w:pPr>
        <w:pStyle w:val="ListParagraph"/>
        <w:numPr>
          <w:ilvl w:val="0"/>
          <w:numId w:val="2"/>
        </w:numPr>
        <w:spacing w:after="70" w:line="288"/>
      </w:pPr>
      <w:r>
        <w:rPr>
          <w:b/>
          <w:bCs/>
          <w:sz w:val="21"/>
          <w:szCs w:val="21"/>
        </w:rPr>
        <w:t xml:space="preserve">Reaproveita</w:t>
      </w:r>
      <w:r>
        <w:rPr>
          <w:sz w:val="21"/>
          <w:szCs w:val="21"/>
        </w:rPr>
        <w:t xml:space="preserve"> cada experiência muitas vezes, aumentando a eficiência dos dados.</w:t>
      </w:r>
    </w:p>
    <w:p>
      <w:pPr>
        <w:pStyle w:val="ListParagraph"/>
        <w:numPr>
          <w:ilvl w:val="0"/>
          <w:numId w:val="2"/>
        </w:numPr>
        <w:spacing w:after="70" w:line="288"/>
      </w:pPr>
      <w:r>
        <w:rPr>
          <w:sz w:val="21"/>
          <w:szCs w:val="21"/>
        </w:rPr>
        <w:t xml:space="preserve">Torna o treino mais </w:t>
      </w:r>
      <w:r>
        <w:rPr>
          <w:b/>
          <w:bCs/>
          <w:sz w:val="21"/>
          <w:szCs w:val="21"/>
        </w:rPr>
        <w:t xml:space="preserve">estável</w:t>
      </w:r>
      <w:r>
        <w:rPr>
          <w:sz w:val="21"/>
          <w:szCs w:val="21"/>
        </w:rPr>
        <w:t xml:space="preserve"> e parecido com o aprendizado supervisionado.</w:t>
      </w:r>
    </w:p>
    <w:p>
      <w:pPr>
        <w:spacing w:after="60" w:line="120"/>
      </w:pPr>
    </w:p>
    <w:p>
      <w:pPr>
        <w:spacing w:after="120" w:line="300"/>
        <w:jc w:val="left"/>
      </w:pPr>
      <w:r>
        <w:rPr>
          <w:sz w:val="21"/>
          <w:szCs w:val="21"/>
        </w:rPr>
        <w:t xml:space="preserve">Em compensação, só funciona com métodos </w:t>
      </w:r>
      <w:r>
        <w:rPr>
          <w:b/>
          <w:bCs/>
          <w:sz w:val="21"/>
          <w:szCs w:val="21"/>
        </w:rPr>
        <w:t xml:space="preserve">off-policy</w:t>
      </w:r>
      <w:r>
        <w:rPr>
          <w:sz w:val="21"/>
          <w:szCs w:val="21"/>
        </w:rPr>
        <w:t xml:space="preserve"> (o Q-learning é), pois os dados antigos vêm de políticas passadas.</w:t>
      </w:r>
    </w:p>
    <w:p>
      <w:pPr>
        <w:pStyle w:val="Heading3"/>
        <w:keepNext/>
      </w:pPr>
      <w:r>
        <w:t xml:space="preserve">8.5 Truque 2: a rede-alvo</w:t>
      </w:r>
    </w:p>
    <w:p>
      <w:pPr>
        <w:spacing w:after="120" w:line="300"/>
        <w:jc w:val="left"/>
      </w:pPr>
      <w:r>
        <w:rPr>
          <w:sz w:val="21"/>
          <w:szCs w:val="21"/>
        </w:rPr>
        <w:t xml:space="preserve">O DQN mantém </w:t>
      </w:r>
      <w:r>
        <w:rPr>
          <w:b/>
          <w:bCs/>
          <w:sz w:val="21"/>
          <w:szCs w:val="21"/>
        </w:rPr>
        <w:t xml:space="preserve">duas redes</w:t>
      </w:r>
      <w:r>
        <w:rPr>
          <w:sz w:val="21"/>
          <w:szCs w:val="21"/>
        </w:rPr>
        <w:t xml:space="preserve"> com a mesma arquitetura:</w:t>
      </w:r>
    </w:p>
    <w:p>
      <w:pPr>
        <w:pStyle w:val="ListParagraph"/>
        <w:numPr>
          <w:ilvl w:val="0"/>
          <w:numId w:val="2"/>
        </w:numPr>
        <w:spacing w:after="70" w:line="288"/>
      </w:pPr>
      <w:r>
        <w:rPr>
          <w:sz w:val="21"/>
          <w:szCs w:val="21"/>
        </w:rPr>
        <w:t xml:space="preserve">a </w:t>
      </w:r>
      <w:r>
        <w:rPr>
          <w:b/>
          <w:bCs/>
          <w:sz w:val="21"/>
          <w:szCs w:val="21"/>
        </w:rPr>
        <w:t xml:space="preserve">rede online</w:t>
      </w:r>
      <w:r>
        <w:rPr>
          <w:sz w:val="21"/>
          <w:szCs w:val="21"/>
        </w:rPr>
        <w:t xml:space="preserve"> (parâmetros θ), que é treinada a cada passo e decide as ações;</w:t>
      </w:r>
    </w:p>
    <w:p>
      <w:pPr>
        <w:pStyle w:val="ListParagraph"/>
        <w:numPr>
          <w:ilvl w:val="0"/>
          <w:numId w:val="2"/>
        </w:numPr>
        <w:spacing w:after="70" w:line="288"/>
      </w:pPr>
      <w:r>
        <w:rPr>
          <w:sz w:val="21"/>
          <w:szCs w:val="21"/>
        </w:rPr>
        <w:t xml:space="preserve">a </w:t>
      </w:r>
      <w:r>
        <w:rPr>
          <w:b/>
          <w:bCs/>
          <w:sz w:val="21"/>
          <w:szCs w:val="21"/>
        </w:rPr>
        <w:t xml:space="preserve">rede-alvo</w:t>
      </w:r>
      <w:r>
        <w:rPr>
          <w:sz w:val="21"/>
          <w:szCs w:val="21"/>
        </w:rPr>
        <w:t xml:space="preserve"> (parâmetros θ⁻), uma </w:t>
      </w:r>
      <w:r>
        <w:rPr>
          <w:b/>
          <w:bCs/>
          <w:sz w:val="21"/>
          <w:szCs w:val="21"/>
        </w:rPr>
        <w:t xml:space="preserve">cópia congelada</w:t>
      </w:r>
      <w:r>
        <w:rPr>
          <w:sz w:val="21"/>
          <w:szCs w:val="21"/>
        </w:rPr>
        <w:t xml:space="preserve"> da online, usada </w:t>
      </w:r>
      <w:r>
        <w:rPr>
          <w:b/>
          <w:bCs/>
          <w:sz w:val="21"/>
          <w:szCs w:val="21"/>
        </w:rPr>
        <w:t xml:space="preserve">só para calcular o alvo</w:t>
      </w:r>
      <w:r>
        <w:rPr>
          <w:sz w:val="21"/>
          <w:szCs w:val="21"/>
        </w:rPr>
        <w:t xml:space="preserve"> y. A cada C passos (por exemplo, 250 ou 1.000), copiamos θ para θ⁻.</w:t>
      </w:r>
    </w:p>
    <w:p>
      <w:pPr>
        <w:spacing w:after="60" w:line="120"/>
      </w:pP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y = r + γ max</w:t>
      </w:r>
      <w:r>
        <w:rPr>
          <w:rFonts w:ascii="Cambria Math" w:cs="Cambria Math" w:eastAsia="Cambria Math" w:hAnsi="Cambria Math"/>
          <w:color w:val="312E81"/>
          <w:sz w:val="23"/>
          <w:szCs w:val="23"/>
          <w:vertAlign w:val="subscript"/>
        </w:rPr>
        <w:t xml:space="preserve">a′</w:t>
      </w:r>
      <w:r>
        <w:rPr>
          <w:rFonts w:ascii="Cambria Math" w:cs="Cambria Math" w:eastAsia="Cambria Math" w:hAnsi="Cambria Math"/>
          <w:color w:val="312E81"/>
          <w:sz w:val="23"/>
          <w:szCs w:val="23"/>
        </w:rPr>
        <w:t xml:space="preserve"> Q(s′, a′; θ⁻)        perda = ( y − Q(s, a; θ) )²</w:t>
      </w:r>
    </w:p>
    <w:p>
      <w:pPr>
        <w:spacing w:after="120" w:line="300"/>
        <w:jc w:val="left"/>
      </w:pPr>
      <w:r>
        <w:rPr>
          <w:sz w:val="21"/>
          <w:szCs w:val="21"/>
        </w:rPr>
        <w:t xml:space="preserve">Com o alvo parado por um tempo, o problema vira um aprendizado supervisionado temporariamente estável. Em vez de perseguir o próprio rabo, a rede persegue um alvo que </w:t>
      </w:r>
      <w:r>
        <w:rPr>
          <w:b/>
          <w:bCs/>
          <w:sz w:val="21"/>
          <w:szCs w:val="21"/>
        </w:rPr>
        <w:t xml:space="preserve">muda devagar</w:t>
      </w:r>
      <w:r>
        <w:rPr>
          <w:sz w:val="21"/>
          <w:szCs w:val="21"/>
        </w:rPr>
        <w:t xml:space="preserve">.</w:t>
      </w:r>
    </w:p>
    <w:p>
      <w:pPr>
        <w:keepNext/>
        <w:spacing w:after="60" w:before="120"/>
        <w:jc w:val="center"/>
      </w:pPr>
      <w:r>
        <w:drawing>
          <wp:inline distT="0" distB="0" distL="0" distR="0">
            <wp:extent cx="5715000" cy="2876550"/>
            <wp:effectExtent t="0" r="0" b="0" l="0"/>
            <wp:docPr id="1" name="f8_dqn" descr="Figura 8.4 — Visão geral do DQN: o agente age, guarda as transições, sorteia lotes da memória, calcula o alvo com a rede-alvo e atualiza a rede online." title="f8_dq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15000" cy="2876550"/>
                    </a:xfrm>
                    <a:prstGeom prst="rect">
                      <a:avLst/>
                    </a:prstGeom>
                  </pic:spPr>
                </pic:pic>
              </a:graphicData>
            </a:graphic>
          </wp:inline>
        </w:drawing>
      </w:r>
    </w:p>
    <w:p>
      <w:pPr>
        <w:spacing w:after="200"/>
        <w:jc w:val="center"/>
      </w:pPr>
      <w:r>
        <w:rPr>
          <w:i/>
          <w:iCs/>
          <w:color w:val="6B7280"/>
          <w:sz w:val="17"/>
          <w:szCs w:val="17"/>
        </w:rPr>
        <w:t xml:space="preserve">Figura 8.4 — Visão geral do DQN: o agente age, guarda as transições, sorteia lotes da memória, calcula o alvo com a rede-alvo e atualiza a rede online.</w:t>
      </w:r>
    </w:p>
    <w:p>
      <w:pPr>
        <w:pStyle w:val="Heading3"/>
        <w:keepNext/>
      </w:pPr>
      <w:r>
        <w:t xml:space="preserve">8.6 O algoritmo DQN, passo a passo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DQN em oito passos</w:t>
            </w:r>
          </w:p>
          <w:p>
            <w:pPr>
              <w:spacing w:after="80" w:line="280"/>
            </w:pPr>
            <w:r>
              <w:rPr>
                <w:sz w:val="20"/>
                <w:szCs w:val="20"/>
              </w:rPr>
              <w:t xml:space="preserve">1. Inicialize a rede online (θ) e a rede-alvo (θ⁻ = θ). Crie a memória vazia. 2. Observe o estado </w:t>
            </w:r>
            <w:r>
              <w:rPr>
                <w:i/>
                <w:iCs/>
                <w:sz w:val="20"/>
                <w:szCs w:val="20"/>
              </w:rPr>
              <w:t xml:space="preserve">s</w:t>
            </w:r>
            <w:r>
              <w:rPr>
                <w:sz w:val="20"/>
                <w:szCs w:val="20"/>
              </w:rPr>
              <w:t xml:space="preserve">. 3. Escolha a ação </w:t>
            </w:r>
            <w:r>
              <w:rPr>
                <w:i/>
                <w:iCs/>
                <w:sz w:val="20"/>
                <w:szCs w:val="20"/>
              </w:rPr>
              <w:t xml:space="preserve">a</w:t>
            </w:r>
            <w:r>
              <w:rPr>
                <w:sz w:val="20"/>
                <w:szCs w:val="20"/>
              </w:rPr>
              <w:t xml:space="preserve"> por ε-gulosa, com ε decrescendo ao longo do treino. 4. Execute </w:t>
            </w:r>
            <w:r>
              <w:rPr>
                <w:i/>
                <w:iCs/>
                <w:sz w:val="20"/>
                <w:szCs w:val="20"/>
              </w:rPr>
              <w:t xml:space="preserve">a</w:t>
            </w:r>
            <w:r>
              <w:rPr>
                <w:sz w:val="20"/>
                <w:szCs w:val="20"/>
              </w:rPr>
              <w:t xml:space="preserve">; observe </w:t>
            </w:r>
            <w:r>
              <w:rPr>
                <w:i/>
                <w:iCs/>
                <w:sz w:val="20"/>
                <w:szCs w:val="20"/>
              </w:rPr>
              <w:t xml:space="preserve">r</w:t>
            </w:r>
            <w:r>
              <w:rPr>
                <w:sz w:val="20"/>
                <w:szCs w:val="20"/>
              </w:rPr>
              <w:t xml:space="preserve">, </w:t>
            </w:r>
            <w:r>
              <w:rPr>
                <w:i/>
                <w:iCs/>
                <w:sz w:val="20"/>
                <w:szCs w:val="20"/>
              </w:rPr>
              <w:t xml:space="preserve">s′</w:t>
            </w:r>
            <w:r>
              <w:rPr>
                <w:sz w:val="20"/>
                <w:szCs w:val="20"/>
              </w:rPr>
              <w:t xml:space="preserve"> e se terminou. 5. Guarde (s, a, r, s′, terminou) na memória. 6. Sorteie um lote da memória. 7. Calcule o alvo y com a rede-alvo (y = r se terminou) e atualize θ para reduzir (y − Q(s, a; θ))². 8. A cada C passos, copie θ para θ⁻. Volte ao passo 2.</w:t>
            </w:r>
          </w:p>
        </w:tc>
      </w:tr>
    </w:tbl>
    <w:p>
      <w:pPr>
        <w:spacing w:after="140" w:line="120"/>
      </w:pPr>
    </w:p>
    <w:p>
      <w:pPr>
        <w:spacing w:after="120" w:line="300"/>
        <w:jc w:val="left"/>
      </w:pPr>
      <w:r>
        <w:rPr>
          <w:sz w:val="21"/>
          <w:szCs w:val="21"/>
        </w:rPr>
        <w:t xml:space="preserve">Dois detalhes práticos importantes:</w:t>
      </w:r>
    </w:p>
    <w:p>
      <w:pPr>
        <w:pStyle w:val="ListParagraph"/>
        <w:numPr>
          <w:ilvl w:val="0"/>
          <w:numId w:val="2"/>
        </w:numPr>
        <w:spacing w:after="70" w:line="288"/>
      </w:pPr>
      <w:r>
        <w:rPr>
          <w:b/>
          <w:bCs/>
          <w:sz w:val="21"/>
          <w:szCs w:val="21"/>
        </w:rPr>
        <w:t xml:space="preserve">Perda de Huber</w:t>
      </w:r>
      <w:r>
        <w:rPr>
          <w:sz w:val="21"/>
          <w:szCs w:val="21"/>
        </w:rPr>
        <w:t xml:space="preserve"> (</w:t>
      </w:r>
      <w:r>
        <w:rPr>
          <w:rFonts w:ascii="Consolas" w:cs="Consolas" w:eastAsia="Consolas" w:hAnsi="Consolas"/>
          <w:color w:val="B91C1C"/>
          <w:sz w:val="19"/>
          <w:szCs w:val="19"/>
          <w:shd w:fill="F3F4F6" w:color="auto" w:val="clear"/>
        </w:rPr>
        <w:t xml:space="preserve">smooth_l1_loss</w:t>
      </w:r>
      <w:r>
        <w:rPr>
          <w:sz w:val="21"/>
          <w:szCs w:val="21"/>
        </w:rPr>
        <w:t xml:space="preserve">): quadrática para erros pequenos e linear para grandes. Evita que alguns erros enormes dominem o gradiente.</w:t>
      </w:r>
    </w:p>
    <w:p>
      <w:pPr>
        <w:pStyle w:val="ListParagraph"/>
        <w:numPr>
          <w:ilvl w:val="0"/>
          <w:numId w:val="2"/>
        </w:numPr>
        <w:spacing w:after="70" w:line="288"/>
      </w:pPr>
      <w:r>
        <w:rPr>
          <w:b/>
          <w:bCs/>
          <w:sz w:val="21"/>
          <w:szCs w:val="21"/>
        </w:rPr>
        <w:t xml:space="preserve">Recorte do gradiente</w:t>
      </w:r>
      <w:r>
        <w:rPr>
          <w:sz w:val="21"/>
          <w:szCs w:val="21"/>
        </w:rPr>
        <w:t xml:space="preserve"> (</w:t>
      </w:r>
      <w:r>
        <w:rPr>
          <w:i/>
          <w:iCs/>
          <w:sz w:val="21"/>
          <w:szCs w:val="21"/>
        </w:rPr>
        <w:t xml:space="preserve">gradient clipping</w:t>
      </w:r>
      <w:r>
        <w:rPr>
          <w:sz w:val="21"/>
          <w:szCs w:val="21"/>
        </w:rPr>
        <w:t xml:space="preserve">): limita o tamanho do passo, outra proteção contra instabilidade.</w:t>
      </w:r>
    </w:p>
    <w:p>
      <w:pPr>
        <w:spacing w:after="60" w:line="120"/>
      </w:pPr>
    </w:p>
    <w:p>
      <w:pPr>
        <w:pStyle w:val="Heading3"/>
        <w:keepNext/>
      </w:pPr>
      <w:r>
        <w:t xml:space="preserve">8.7 O DQN que jogou Atari</w:t>
      </w:r>
    </w:p>
    <w:p>
      <w:pPr>
        <w:spacing w:after="120" w:line="300"/>
        <w:jc w:val="left"/>
      </w:pPr>
      <w:r>
        <w:rPr>
          <w:sz w:val="21"/>
          <w:szCs w:val="21"/>
        </w:rPr>
        <w:t xml:space="preserve">O DQN original aprendeu a jogar </w:t>
      </w:r>
      <w:r>
        <w:rPr>
          <w:b/>
          <w:bCs/>
          <w:sz w:val="21"/>
          <w:szCs w:val="21"/>
        </w:rPr>
        <w:t xml:space="preserve">dezenas de jogos de Atari</w:t>
      </w:r>
      <w:r>
        <w:rPr>
          <w:sz w:val="21"/>
          <w:szCs w:val="21"/>
        </w:rPr>
        <w:t xml:space="preserve"> a partir </w:t>
      </w:r>
      <w:r>
        <w:rPr>
          <w:b/>
          <w:bCs/>
          <w:sz w:val="21"/>
          <w:szCs w:val="21"/>
        </w:rPr>
        <w:t xml:space="preserve">apenas dos pixels</w:t>
      </w:r>
      <w:r>
        <w:rPr>
          <w:sz w:val="21"/>
          <w:szCs w:val="21"/>
        </w:rPr>
        <w:t xml:space="preserve"> e da pontuação, usando </w:t>
      </w:r>
      <w:r>
        <w:rPr>
          <w:b/>
          <w:bCs/>
          <w:sz w:val="21"/>
          <w:szCs w:val="21"/>
        </w:rPr>
        <w:t xml:space="preserve">o mesmo algoritmo e os mesmos hiperparâmetros em todos os jogos</w:t>
      </w:r>
      <w:r>
        <w:rPr>
          <w:sz w:val="21"/>
          <w:szCs w:val="21"/>
        </w:rPr>
        <w:t xml:space="preserve"> (MNIH et al., 2015). Os jogos vêm do </w:t>
      </w:r>
      <w:r>
        <w:rPr>
          <w:i/>
          <w:iCs/>
          <w:sz w:val="21"/>
          <w:szCs w:val="21"/>
        </w:rPr>
        <w:t xml:space="preserve">Arcade Learning Environment</w:t>
      </w:r>
      <w:r>
        <w:rPr>
          <w:sz w:val="21"/>
          <w:szCs w:val="21"/>
        </w:rPr>
        <w:t xml:space="preserve"> (BELLEMARE et al., 2013). Em 29 dos 49 jogos testados, o DQN atingiu ao menos 75% do escore de um testador humano profissional.</w:t>
      </w:r>
    </w:p>
    <w:p>
      <w:pPr>
        <w:keepNext/>
        <w:spacing w:after="60" w:before="120"/>
        <w:jc w:val="center"/>
      </w:pPr>
      <w:r>
        <w:drawing>
          <wp:inline distT="0" distB="0" distL="0" distR="0">
            <wp:extent cx="5715000" cy="2276475"/>
            <wp:effectExtent t="0" r="0" b="0" l="0"/>
            <wp:docPr id="1" name="f8_cnn" descr="Figura 8.5 — A rede do DQN para Atari: uma pilha de 4 imagens passa por 3 camadas convolucionais e uma camada totalmente conectada, produzindo um valor Q por ação." title="f8_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15000" cy="2276475"/>
                    </a:xfrm>
                    <a:prstGeom prst="rect">
                      <a:avLst/>
                    </a:prstGeom>
                  </pic:spPr>
                </pic:pic>
              </a:graphicData>
            </a:graphic>
          </wp:inline>
        </w:drawing>
      </w:r>
    </w:p>
    <w:p>
      <w:pPr>
        <w:spacing w:after="200"/>
        <w:jc w:val="center"/>
      </w:pPr>
      <w:r>
        <w:rPr>
          <w:i/>
          <w:iCs/>
          <w:color w:val="6B7280"/>
          <w:sz w:val="17"/>
          <w:szCs w:val="17"/>
        </w:rPr>
        <w:t xml:space="preserve">Figura 8.5 — A rede do DQN para Atari: uma pilha de 4 imagens passa por 3 camadas convolucionais e uma camada totalmente conectada, produzindo um valor Q por ação.</w:t>
      </w:r>
    </w:p>
    <w:p>
      <w:pPr>
        <w:spacing w:after="120" w:line="300"/>
        <w:jc w:val="left"/>
      </w:pPr>
      <w:r>
        <w:rPr>
          <w:sz w:val="21"/>
          <w:szCs w:val="21"/>
        </w:rPr>
        <w:t xml:space="preserve">Detalhes de pré-processamento (resumidos):</w:t>
      </w:r>
    </w:p>
    <w:p>
      <w:pPr>
        <w:pStyle w:val="ListParagraph"/>
        <w:numPr>
          <w:ilvl w:val="0"/>
          <w:numId w:val="2"/>
        </w:numPr>
        <w:spacing w:after="70" w:line="288"/>
      </w:pPr>
      <w:r>
        <w:rPr>
          <w:sz w:val="21"/>
          <w:szCs w:val="21"/>
        </w:rPr>
        <w:t xml:space="preserve">A imagem é convertida para </w:t>
      </w:r>
      <w:r>
        <w:rPr>
          <w:b/>
          <w:bCs/>
          <w:sz w:val="21"/>
          <w:szCs w:val="21"/>
        </w:rPr>
        <w:t xml:space="preserve">tons de cinza</w:t>
      </w:r>
      <w:r>
        <w:rPr>
          <w:sz w:val="21"/>
          <w:szCs w:val="21"/>
        </w:rPr>
        <w:t xml:space="preserve"> e reduzida para </w:t>
      </w:r>
      <w:r>
        <w:rPr>
          <w:b/>
          <w:bCs/>
          <w:sz w:val="21"/>
          <w:szCs w:val="21"/>
        </w:rPr>
        <w:t xml:space="preserve">84 × 84</w:t>
      </w:r>
      <w:r>
        <w:rPr>
          <w:sz w:val="21"/>
          <w:szCs w:val="21"/>
        </w:rPr>
        <w:t xml:space="preserve">.</w:t>
      </w:r>
    </w:p>
    <w:p>
      <w:pPr>
        <w:pStyle w:val="ListParagraph"/>
        <w:numPr>
          <w:ilvl w:val="0"/>
          <w:numId w:val="2"/>
        </w:numPr>
        <w:spacing w:after="70" w:line="288"/>
      </w:pPr>
      <w:r>
        <w:rPr>
          <w:sz w:val="21"/>
          <w:szCs w:val="21"/>
        </w:rPr>
        <w:t xml:space="preserve">Empilham-se </w:t>
      </w:r>
      <w:r>
        <w:rPr>
          <w:b/>
          <w:bCs/>
          <w:sz w:val="21"/>
          <w:szCs w:val="21"/>
        </w:rPr>
        <w:t xml:space="preserve">4 quadros consecutivos</w:t>
      </w:r>
      <w:r>
        <w:rPr>
          <w:sz w:val="21"/>
          <w:szCs w:val="21"/>
        </w:rPr>
        <w:t xml:space="preserve">, para o estado conter movimento (velocidade e direção).</w:t>
      </w:r>
    </w:p>
    <w:p>
      <w:pPr>
        <w:pStyle w:val="ListParagraph"/>
        <w:numPr>
          <w:ilvl w:val="0"/>
          <w:numId w:val="2"/>
        </w:numPr>
        <w:spacing w:after="70" w:line="288"/>
      </w:pPr>
      <w:r>
        <w:rPr>
          <w:sz w:val="21"/>
          <w:szCs w:val="21"/>
        </w:rPr>
        <w:t xml:space="preserve">A cada ação, repete-se o movimento por </w:t>
      </w:r>
      <w:r>
        <w:rPr>
          <w:b/>
          <w:bCs/>
          <w:sz w:val="21"/>
          <w:szCs w:val="21"/>
        </w:rPr>
        <w:t xml:space="preserve">4 quadros</w:t>
      </w:r>
      <w:r>
        <w:rPr>
          <w:sz w:val="21"/>
          <w:szCs w:val="21"/>
        </w:rPr>
        <w:t xml:space="preserve"> (</w:t>
      </w:r>
      <w:r>
        <w:rPr>
          <w:i/>
          <w:iCs/>
          <w:sz w:val="21"/>
          <w:szCs w:val="21"/>
        </w:rPr>
        <w:t xml:space="preserve">frame skip</w:t>
      </w:r>
      <w:r>
        <w:rPr>
          <w:sz w:val="21"/>
          <w:szCs w:val="21"/>
        </w:rPr>
        <w:t xml:space="preserve">).</w:t>
      </w:r>
    </w:p>
    <w:p>
      <w:pPr>
        <w:pStyle w:val="ListParagraph"/>
        <w:numPr>
          <w:ilvl w:val="0"/>
          <w:numId w:val="2"/>
        </w:numPr>
        <w:spacing w:after="70" w:line="288"/>
      </w:pPr>
      <w:r>
        <w:rPr>
          <w:sz w:val="21"/>
          <w:szCs w:val="21"/>
        </w:rPr>
        <w:t xml:space="preserve">As recompensas são </w:t>
      </w:r>
      <w:r>
        <w:rPr>
          <w:b/>
          <w:bCs/>
          <w:sz w:val="21"/>
          <w:szCs w:val="21"/>
        </w:rPr>
        <w:t xml:space="preserve">recortadas</w:t>
      </w:r>
      <w:r>
        <w:rPr>
          <w:sz w:val="21"/>
          <w:szCs w:val="21"/>
        </w:rPr>
        <w:t xml:space="preserve"> para −1, 0 e +1, para padronizar a escala entre jogos.</w:t>
      </w:r>
    </w:p>
    <w:p>
      <w:pPr>
        <w:spacing w:after="60" w:line="120"/>
      </w:pPr>
    </w:p>
    <w:p>
      <w:pPr>
        <w:spacing w:after="120" w:line="300"/>
        <w:jc w:val="left"/>
      </w:pPr>
      <w:r>
        <w:rPr>
          <w:sz w:val="21"/>
          <w:szCs w:val="21"/>
        </w:rPr>
        <w:t xml:space="preserve">As </w:t>
      </w:r>
      <w:r>
        <w:rPr>
          <w:b/>
          <w:bCs/>
          <w:sz w:val="21"/>
          <w:szCs w:val="21"/>
        </w:rPr>
        <w:t xml:space="preserve">camadas convolucionais</w:t>
      </w:r>
      <w:r>
        <w:rPr>
          <w:sz w:val="21"/>
          <w:szCs w:val="21"/>
        </w:rPr>
        <w:t xml:space="preserve"> são o tipo de camada usado em imagens: filtros pequenos "deslizam" sobre a imagem detectando padrões (bordas, formas) e compartilham pesos, o que reduz muito o número de parâmetros.</w:t>
      </w:r>
    </w:p>
    <w:p>
      <w:pPr>
        <w:pStyle w:val="Heading3"/>
        <w:keepNext/>
      </w:pPr>
      <w:r>
        <w:t xml:space="preserve">8.8 Extensões do DQN</w:t>
      </w:r>
    </w:p>
    <w:p>
      <w:pPr>
        <w:spacing w:after="120" w:line="300"/>
        <w:jc w:val="left"/>
      </w:pPr>
      <w:r>
        <w:rPr>
          <w:sz w:val="21"/>
          <w:szCs w:val="21"/>
        </w:rPr>
        <w:t xml:space="preserve">Depois de 2015, vieram várias melhorias, quase todas </w:t>
      </w:r>
      <w:r>
        <w:rPr>
          <w:b/>
          <w:bCs/>
          <w:sz w:val="21"/>
          <w:szCs w:val="21"/>
        </w:rPr>
        <w:t xml:space="preserve">combináveis</w:t>
      </w:r>
      <w:r>
        <w:rPr>
          <w:sz w:val="21"/>
          <w:szCs w:val="21"/>
        </w:rPr>
        <w:t xml:space="preserve">.</w:t>
      </w:r>
    </w:p>
    <w:p>
      <w:pPr>
        <w:pStyle w:val="Heading4"/>
        <w:keepNext/>
      </w:pPr>
      <w:r>
        <w:t xml:space="preserve">8.8.1 Double DQN</w:t>
      </w:r>
    </w:p>
    <w:p>
      <w:pPr>
        <w:spacing w:after="120" w:line="300"/>
        <w:jc w:val="left"/>
      </w:pPr>
      <w:r>
        <w:rPr>
          <w:sz w:val="21"/>
          <w:szCs w:val="21"/>
        </w:rPr>
        <w:t xml:space="preserve">O viés de maximização (Capítulo 6) também afeta o DQN, que superestima valores. O </w:t>
      </w:r>
      <w:r>
        <w:rPr>
          <w:b/>
          <w:bCs/>
          <w:sz w:val="21"/>
          <w:szCs w:val="21"/>
        </w:rPr>
        <w:t xml:space="preserve">Double DQN</w:t>
      </w:r>
      <w:r>
        <w:rPr>
          <w:sz w:val="21"/>
          <w:szCs w:val="21"/>
        </w:rPr>
        <w:t xml:space="preserve"> usa a rede </w:t>
      </w:r>
      <w:r>
        <w:rPr>
          <w:b/>
          <w:bCs/>
          <w:sz w:val="21"/>
          <w:szCs w:val="21"/>
        </w:rPr>
        <w:t xml:space="preserve">online</w:t>
      </w:r>
      <w:r>
        <w:rPr>
          <w:sz w:val="21"/>
          <w:szCs w:val="21"/>
        </w:rPr>
        <w:t xml:space="preserve"> para </w:t>
      </w:r>
      <w:r>
        <w:rPr>
          <w:b/>
          <w:bCs/>
          <w:sz w:val="21"/>
          <w:szCs w:val="21"/>
        </w:rPr>
        <w:t xml:space="preserve">escolher</w:t>
      </w:r>
      <w:r>
        <w:rPr>
          <w:sz w:val="21"/>
          <w:szCs w:val="21"/>
        </w:rPr>
        <w:t xml:space="preserve"> a melhor ação em s′ e a rede-alvo para </w:t>
      </w:r>
      <w:r>
        <w:rPr>
          <w:b/>
          <w:bCs/>
          <w:sz w:val="21"/>
          <w:szCs w:val="21"/>
        </w:rPr>
        <w:t xml:space="preserve">avaliá-la</w:t>
      </w:r>
      <w:r>
        <w:rPr>
          <w:sz w:val="21"/>
          <w:szCs w:val="21"/>
        </w:rPr>
        <w:t xml:space="preserve"> (VAN HASSELT; GUEZ; SILVER, 2016):</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y = r + γ Q( s′, argmax</w:t>
      </w:r>
      <w:r>
        <w:rPr>
          <w:rFonts w:ascii="Cambria Math" w:cs="Cambria Math" w:eastAsia="Cambria Math" w:hAnsi="Cambria Math"/>
          <w:color w:val="312E81"/>
          <w:sz w:val="23"/>
          <w:szCs w:val="23"/>
          <w:vertAlign w:val="subscript"/>
        </w:rPr>
        <w:t xml:space="preserve">a′</w:t>
      </w:r>
      <w:r>
        <w:rPr>
          <w:rFonts w:ascii="Cambria Math" w:cs="Cambria Math" w:eastAsia="Cambria Math" w:hAnsi="Cambria Math"/>
          <w:color w:val="312E81"/>
          <w:sz w:val="23"/>
          <w:szCs w:val="23"/>
        </w:rPr>
        <w:t xml:space="preserve"> Q(s′, a′; θ); θ⁻ )</w:t>
      </w:r>
    </w:p>
    <w:p>
      <w:pPr>
        <w:spacing w:after="120" w:line="300"/>
        <w:jc w:val="left"/>
      </w:pPr>
      <w:r>
        <w:rPr>
          <w:sz w:val="21"/>
          <w:szCs w:val="21"/>
        </w:rPr>
        <w:t xml:space="preserve">É uma mudança de uma linha de código, com ganho consistente.</w:t>
      </w:r>
    </w:p>
    <w:p>
      <w:pPr>
        <w:pStyle w:val="Heading4"/>
        <w:keepNext/>
      </w:pPr>
      <w:r>
        <w:t xml:space="preserve">8.8.2 Repetição de experiência priorizada</w:t>
      </w:r>
    </w:p>
    <w:p>
      <w:pPr>
        <w:spacing w:after="120" w:line="300"/>
        <w:jc w:val="left"/>
      </w:pPr>
      <w:r>
        <w:rPr>
          <w:sz w:val="21"/>
          <w:szCs w:val="21"/>
        </w:rPr>
        <w:t xml:space="preserve">Nem toda transição ensina o mesmo. A </w:t>
      </w:r>
      <w:r>
        <w:rPr>
          <w:b/>
          <w:bCs/>
          <w:sz w:val="21"/>
          <w:szCs w:val="21"/>
        </w:rPr>
        <w:t xml:space="preserve">repetição priorizada</w:t>
      </w:r>
      <w:r>
        <w:rPr>
          <w:sz w:val="21"/>
          <w:szCs w:val="21"/>
        </w:rPr>
        <w:t xml:space="preserve"> sorteia com maior probabilidade as transições com </w:t>
      </w:r>
      <w:r>
        <w:rPr>
          <w:b/>
          <w:bCs/>
          <w:sz w:val="21"/>
          <w:szCs w:val="21"/>
        </w:rPr>
        <w:t xml:space="preserve">maior erro TD</w:t>
      </w:r>
      <w:r>
        <w:rPr>
          <w:sz w:val="21"/>
          <w:szCs w:val="21"/>
        </w:rPr>
        <w:t xml:space="preserve"> (as mais "surpreendentes"), aprendendo mais rápido (SCHAUL et al., 2016). Um fator de correção (peso de importância) evita viés.</w:t>
      </w:r>
    </w:p>
    <w:p>
      <w:pPr>
        <w:pStyle w:val="Heading4"/>
        <w:keepNext/>
      </w:pPr>
      <w:r>
        <w:t xml:space="preserve">8.8.3 Dueling</w:t>
      </w:r>
    </w:p>
    <w:p>
      <w:pPr>
        <w:spacing w:after="120" w:line="300"/>
        <w:jc w:val="left"/>
      </w:pPr>
      <w:r>
        <w:rPr>
          <w:sz w:val="21"/>
          <w:szCs w:val="21"/>
        </w:rPr>
        <w:t xml:space="preserve">A arquitetura </w:t>
      </w:r>
      <w:r>
        <w:rPr>
          <w:b/>
          <w:bCs/>
          <w:sz w:val="21"/>
          <w:szCs w:val="21"/>
        </w:rPr>
        <w:t xml:space="preserve">dueling</w:t>
      </w:r>
      <w:r>
        <w:rPr>
          <w:sz w:val="21"/>
          <w:szCs w:val="21"/>
        </w:rPr>
        <w:t xml:space="preserve"> separa a rede em dois ramos: o </w:t>
      </w:r>
      <w:r>
        <w:rPr>
          <w:b/>
          <w:bCs/>
          <w:sz w:val="21"/>
          <w:szCs w:val="21"/>
        </w:rPr>
        <w:t xml:space="preserve">valor do estado</w:t>
      </w:r>
      <w:r>
        <w:rPr>
          <w:sz w:val="21"/>
          <w:szCs w:val="21"/>
        </w:rPr>
        <w:t xml:space="preserve"> V(s) e a </w:t>
      </w:r>
      <w:r>
        <w:rPr>
          <w:b/>
          <w:bCs/>
          <w:sz w:val="21"/>
          <w:szCs w:val="21"/>
        </w:rPr>
        <w:t xml:space="preserve">vantagem</w:t>
      </w:r>
      <w:r>
        <w:rPr>
          <w:sz w:val="21"/>
          <w:szCs w:val="21"/>
        </w:rPr>
        <w:t xml:space="preserve"> A(s, a), quanto cada ação supera a média. Os dois se combinam em Q (WANG et al., 2016). Isso ajuda quando em muitos estados a escolha da ação importa pouco.</w:t>
      </w:r>
    </w:p>
    <w:p>
      <w:pPr>
        <w:keepNext/>
        <w:spacing w:after="60" w:before="120"/>
        <w:jc w:val="center"/>
      </w:pPr>
      <w:r>
        <w:drawing>
          <wp:inline distT="0" distB="0" distL="0" distR="0">
            <wp:extent cx="5715000" cy="2390775"/>
            <wp:effectExtent t="0" r="0" b="0" l="0"/>
            <wp:docPr id="1" name="f8_dueling" descr="Figura 8.6 — Arquitetura dueling: um ramo estima o valor do estado, outro a vantagem de cada ação; a soma dá os valores Q." title="f8_due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15000" cy="2390775"/>
                    </a:xfrm>
                    <a:prstGeom prst="rect">
                      <a:avLst/>
                    </a:prstGeom>
                  </pic:spPr>
                </pic:pic>
              </a:graphicData>
            </a:graphic>
          </wp:inline>
        </w:drawing>
      </w:r>
    </w:p>
    <w:p>
      <w:pPr>
        <w:spacing w:after="200"/>
        <w:jc w:val="center"/>
      </w:pPr>
      <w:r>
        <w:rPr>
          <w:i/>
          <w:iCs/>
          <w:color w:val="6B7280"/>
          <w:sz w:val="17"/>
          <w:szCs w:val="17"/>
        </w:rPr>
        <w:t xml:space="preserve">Figura 8.6 — Arquitetura dueling: um ramo estima o valor do estado, outro a vantagem de cada ação; a soma dá os valores Q.</w:t>
      </w:r>
    </w:p>
    <w:p>
      <w:pPr>
        <w:pStyle w:val="Heading4"/>
        <w:keepNext/>
      </w:pPr>
      <w:r>
        <w:t xml:space="preserve">8.8.4 Alvos de múltiplos passos</w:t>
      </w:r>
    </w:p>
    <w:p>
      <w:pPr>
        <w:spacing w:after="120" w:line="300"/>
        <w:jc w:val="left"/>
      </w:pPr>
      <w:r>
        <w:rPr>
          <w:sz w:val="21"/>
          <w:szCs w:val="21"/>
        </w:rPr>
        <w:t xml:space="preserve">Em vez de olhar um passo à frente, usa-se o </w:t>
      </w:r>
      <w:r>
        <w:rPr>
          <w:b/>
          <w:bCs/>
          <w:sz w:val="21"/>
          <w:szCs w:val="21"/>
        </w:rPr>
        <w:t xml:space="preserve">n-step</w:t>
      </w:r>
      <w:r>
        <w:rPr>
          <w:sz w:val="21"/>
          <w:szCs w:val="21"/>
        </w:rPr>
        <w:t xml:space="preserve"> (Capítulo 6): somam-se n recompensas reais antes de estimar com a rede-alvo. Propaga recompensas mais rápido.</w:t>
      </w:r>
    </w:p>
    <w:p>
      <w:pPr>
        <w:pStyle w:val="Heading4"/>
        <w:keepNext/>
      </w:pPr>
      <w:r>
        <w:t xml:space="preserve">8.8.5 DQN distribucional</w:t>
      </w:r>
    </w:p>
    <w:p>
      <w:pPr>
        <w:spacing w:after="120" w:line="300"/>
        <w:jc w:val="left"/>
      </w:pPr>
      <w:r>
        <w:rPr>
          <w:sz w:val="21"/>
          <w:szCs w:val="21"/>
        </w:rPr>
        <w:t xml:space="preserve">Em vez de aprender só a </w:t>
      </w:r>
      <w:r>
        <w:rPr>
          <w:b/>
          <w:bCs/>
          <w:sz w:val="21"/>
          <w:szCs w:val="21"/>
        </w:rPr>
        <w:t xml:space="preserve">média</w:t>
      </w:r>
      <w:r>
        <w:rPr>
          <w:sz w:val="21"/>
          <w:szCs w:val="21"/>
        </w:rPr>
        <w:t xml:space="preserve"> do retorno, aprende-se a </w:t>
      </w:r>
      <w:r>
        <w:rPr>
          <w:b/>
          <w:bCs/>
          <w:sz w:val="21"/>
          <w:szCs w:val="21"/>
        </w:rPr>
        <w:t xml:space="preserve">distribuição inteira</w:t>
      </w:r>
      <w:r>
        <w:rPr>
          <w:sz w:val="21"/>
          <w:szCs w:val="21"/>
        </w:rPr>
        <w:t xml:space="preserve"> (BELLEMARE; DABNEY; MUNOS, 2017). Isso fornece mais informação ao aprendizado, mesmo que a decisão use a média.</w:t>
      </w:r>
    </w:p>
    <w:p>
      <w:pPr>
        <w:pStyle w:val="Heading4"/>
        <w:keepNext/>
      </w:pPr>
      <w:r>
        <w:t xml:space="preserve">8.8.6 Redes com ruído (Noisy Nets)</w:t>
      </w:r>
    </w:p>
    <w:p>
      <w:pPr>
        <w:spacing w:after="120" w:line="300"/>
        <w:jc w:val="left"/>
      </w:pPr>
      <w:r>
        <w:rPr>
          <w:sz w:val="21"/>
          <w:szCs w:val="21"/>
        </w:rPr>
        <w:t xml:space="preserve">Em vez da exploração ε-gulosa, acrescenta-se </w:t>
      </w:r>
      <w:r>
        <w:rPr>
          <w:b/>
          <w:bCs/>
          <w:sz w:val="21"/>
          <w:szCs w:val="21"/>
        </w:rPr>
        <w:t xml:space="preserve">ruído aprendido aos pesos</w:t>
      </w:r>
      <w:r>
        <w:rPr>
          <w:sz w:val="21"/>
          <w:szCs w:val="21"/>
        </w:rPr>
        <w:t xml:space="preserve"> da rede. A rede aprende a </w:t>
      </w:r>
      <w:r>
        <w:rPr>
          <w:b/>
          <w:bCs/>
          <w:sz w:val="21"/>
          <w:szCs w:val="21"/>
        </w:rPr>
        <w:t xml:space="preserve">quanto explorar</w:t>
      </w:r>
      <w:r>
        <w:rPr>
          <w:sz w:val="21"/>
          <w:szCs w:val="21"/>
        </w:rPr>
        <w:t xml:space="preserve"> em cada situação (FORTUNATO et al., 2018).</w:t>
      </w:r>
    </w:p>
    <w:p>
      <w:pPr>
        <w:pStyle w:val="Heading4"/>
        <w:keepNext/>
      </w:pPr>
      <w:r>
        <w:t xml:space="preserve">8.8.7 Rainbow</w:t>
      </w:r>
    </w:p>
    <w:p>
      <w:pPr>
        <w:spacing w:after="120" w:line="300"/>
        <w:jc w:val="left"/>
      </w:pPr>
      <w:r>
        <w:rPr>
          <w:sz w:val="21"/>
          <w:szCs w:val="21"/>
        </w:rPr>
        <w:t xml:space="preserve">O </w:t>
      </w:r>
      <w:r>
        <w:rPr>
          <w:b/>
          <w:bCs/>
          <w:sz w:val="21"/>
          <w:szCs w:val="21"/>
        </w:rPr>
        <w:t xml:space="preserve">Rainbow</w:t>
      </w:r>
      <w:r>
        <w:rPr>
          <w:sz w:val="21"/>
          <w:szCs w:val="21"/>
        </w:rPr>
        <w:t xml:space="preserve"> combina seis dessas ideias num só agente e supera cada uma isolada em Atari (HESSEL et al., 2018).</w:t>
      </w:r>
    </w:p>
    <w:p>
      <w:pPr>
        <w:keepNext/>
        <w:spacing w:after="60" w:before="120"/>
        <w:jc w:val="center"/>
      </w:pPr>
      <w:r>
        <w:drawing>
          <wp:inline distT="0" distB="0" distL="0" distR="0">
            <wp:extent cx="5715000" cy="2276475"/>
            <wp:effectExtent t="0" r="0" b="0" l="0"/>
            <wp:docPr id="1" name="f8_extensoes" descr="Figura 8.7 — O Rainbow reúne o DQN e seis extensões." title="f8_extens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15000" cy="2276475"/>
                    </a:xfrm>
                    <a:prstGeom prst="rect">
                      <a:avLst/>
                    </a:prstGeom>
                  </pic:spPr>
                </pic:pic>
              </a:graphicData>
            </a:graphic>
          </wp:inline>
        </w:drawing>
      </w:r>
    </w:p>
    <w:p>
      <w:pPr>
        <w:spacing w:after="200"/>
        <w:jc w:val="center"/>
      </w:pPr>
      <w:r>
        <w:rPr>
          <w:i/>
          <w:iCs/>
          <w:color w:val="6B7280"/>
          <w:sz w:val="17"/>
          <w:szCs w:val="17"/>
        </w:rPr>
        <w:t xml:space="preserve">Figura 8.7 — O Rainbow reúne o DQN e seis extensões.</w:t>
      </w:r>
    </w:p>
    <w:p>
      <w:pPr>
        <w:pStyle w:val="Heading3"/>
        <w:keepNext/>
      </w:pPr>
      <w:r>
        <w:t xml:space="preserve">8.9 Hiperparâmetros e depuração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7"/>
        <w:gridCol w:w="2260"/>
        <w:gridCol w:w="4761"/>
      </w:tblGrid>
      <w:tr>
        <w:trPr>
          <w:cantSplit/>
          <w:tblHeader/>
        </w:trPr>
        <w:tc>
          <w:tcPr>
            <w:tcW w:type="dxa" w:w="261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Hiperparâmetro</w:t>
            </w:r>
          </w:p>
        </w:tc>
        <w:tc>
          <w:tcPr>
            <w:tcW w:type="dxa" w:w="226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Valores típicos</w:t>
            </w:r>
          </w:p>
        </w:tc>
        <w:tc>
          <w:tcPr>
            <w:tcW w:type="dxa" w:w="476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Efeito</w:t>
            </w:r>
          </w:p>
        </w:tc>
      </w:tr>
      <w:tr>
        <w:trPr>
          <w:cantSplit/>
          <w:tblHeader w:val="false"/>
        </w:trPr>
        <w:tc>
          <w:tcPr>
            <w:tcW w:type="dxa" w:w="261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Taxa de aprendizado</w:t>
            </w:r>
          </w:p>
        </w:tc>
        <w:tc>
          <w:tcPr>
            <w:tcW w:type="dxa" w:w="226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10⁻⁴ a 10⁻³</w:t>
            </w:r>
          </w:p>
        </w:tc>
        <w:tc>
          <w:tcPr>
            <w:tcW w:type="dxa" w:w="476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Muito alta: instável; muito baixa: lento</w:t>
            </w:r>
          </w:p>
        </w:tc>
      </w:tr>
      <w:tr>
        <w:trPr>
          <w:cantSplit/>
          <w:tblHeader w:val="false"/>
        </w:trPr>
        <w:tc>
          <w:tcPr>
            <w:tcW w:type="dxa" w:w="261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γ</w:t>
            </w:r>
          </w:p>
        </w:tc>
        <w:tc>
          <w:tcPr>
            <w:tcW w:type="dxa" w:w="226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0,95 a 0,99</w:t>
            </w:r>
          </w:p>
        </w:tc>
        <w:tc>
          <w:tcPr>
            <w:tcW w:type="dxa" w:w="476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Horizonte de planejamento</w:t>
            </w:r>
          </w:p>
        </w:tc>
      </w:tr>
      <w:tr>
        <w:trPr>
          <w:cantSplit/>
          <w:tblHeader w:val="false"/>
        </w:trPr>
        <w:tc>
          <w:tcPr>
            <w:tcW w:type="dxa" w:w="261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Tamanho da memória</w:t>
            </w:r>
          </w:p>
        </w:tc>
        <w:tc>
          <w:tcPr>
            <w:tcW w:type="dxa" w:w="226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10⁴ a 10⁶</w:t>
            </w:r>
          </w:p>
        </w:tc>
        <w:tc>
          <w:tcPr>
            <w:tcW w:type="dxa" w:w="476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Mais memória, mais diversidade</w:t>
            </w:r>
          </w:p>
        </w:tc>
      </w:tr>
      <w:tr>
        <w:trPr>
          <w:cantSplit/>
          <w:tblHeader w:val="false"/>
        </w:trPr>
        <w:tc>
          <w:tcPr>
            <w:tcW w:type="dxa" w:w="261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Lote</w:t>
            </w:r>
          </w:p>
        </w:tc>
        <w:tc>
          <w:tcPr>
            <w:tcW w:type="dxa" w:w="226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32 a 256</w:t>
            </w:r>
          </w:p>
        </w:tc>
        <w:tc>
          <w:tcPr>
            <w:tcW w:type="dxa" w:w="476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Estabilidade do gradiente</w:t>
            </w:r>
          </w:p>
        </w:tc>
      </w:tr>
      <w:tr>
        <w:trPr>
          <w:cantSplit/>
          <w:tblHeader w:val="false"/>
        </w:trPr>
        <w:tc>
          <w:tcPr>
            <w:tcW w:type="dxa" w:w="261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Troca da rede-alvo (C)</w:t>
            </w:r>
          </w:p>
        </w:tc>
        <w:tc>
          <w:tcPr>
            <w:tcW w:type="dxa" w:w="226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250 a 10.000 passos</w:t>
            </w:r>
          </w:p>
        </w:tc>
        <w:tc>
          <w:tcPr>
            <w:tcW w:type="dxa" w:w="476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Maior: mais estável, mais lento</w:t>
            </w:r>
          </w:p>
        </w:tc>
      </w:tr>
      <w:tr>
        <w:trPr>
          <w:cantSplit/>
          <w:tblHeader w:val="false"/>
        </w:trPr>
        <w:tc>
          <w:tcPr>
            <w:tcW w:type="dxa" w:w="261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ε inicial → final</w:t>
            </w:r>
          </w:p>
        </w:tc>
        <w:tc>
          <w:tcPr>
            <w:tcW w:type="dxa" w:w="226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 → 0,01 a 0,1</w:t>
            </w:r>
          </w:p>
        </w:tc>
        <w:tc>
          <w:tcPr>
            <w:tcW w:type="dxa" w:w="476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Exploração</w:t>
            </w:r>
          </w:p>
        </w:tc>
      </w:tr>
    </w:tbl>
    <w:p>
      <w:pPr>
        <w:spacing w:after="160" w:line="120"/>
      </w:pPr>
    </w:p>
    <w:p>
      <w:pPr>
        <w:spacing w:after="120" w:line="300"/>
        <w:jc w:val="left"/>
      </w:pPr>
      <w:r>
        <w:rPr>
          <w:sz w:val="21"/>
          <w:szCs w:val="21"/>
        </w:rPr>
        <w:t xml:space="preserve">Dicas de depuração:</w:t>
      </w:r>
    </w:p>
    <w:p>
      <w:pPr>
        <w:pStyle w:val="ListParagraph"/>
        <w:numPr>
          <w:ilvl w:val="0"/>
          <w:numId w:val="2"/>
        </w:numPr>
        <w:spacing w:after="70" w:line="288"/>
      </w:pPr>
      <w:r>
        <w:rPr>
          <w:b/>
          <w:bCs/>
          <w:sz w:val="21"/>
          <w:szCs w:val="21"/>
        </w:rPr>
        <w:t xml:space="preserve">Verifique o ambiente</w:t>
      </w:r>
      <w:r>
        <w:rPr>
          <w:sz w:val="21"/>
          <w:szCs w:val="21"/>
        </w:rPr>
        <w:t xml:space="preserve"> com um agente aleatório e um agente manual.</w:t>
      </w:r>
    </w:p>
    <w:p>
      <w:pPr>
        <w:pStyle w:val="ListParagraph"/>
        <w:numPr>
          <w:ilvl w:val="0"/>
          <w:numId w:val="2"/>
        </w:numPr>
        <w:spacing w:after="70" w:line="288"/>
      </w:pPr>
      <w:r>
        <w:rPr>
          <w:b/>
          <w:bCs/>
          <w:sz w:val="21"/>
          <w:szCs w:val="21"/>
        </w:rPr>
        <w:t xml:space="preserve">Monitore</w:t>
      </w:r>
      <w:r>
        <w:rPr>
          <w:sz w:val="21"/>
          <w:szCs w:val="21"/>
        </w:rPr>
        <w:t xml:space="preserve"> o retorno por episódio, a perda e a média dos valores Q: valores Q </w:t>
      </w:r>
      <w:r>
        <w:rPr>
          <w:b/>
          <w:bCs/>
          <w:sz w:val="21"/>
          <w:szCs w:val="21"/>
        </w:rPr>
        <w:t xml:space="preserve">explodindo</w:t>
      </w:r>
      <w:r>
        <w:rPr>
          <w:sz w:val="21"/>
          <w:szCs w:val="21"/>
        </w:rPr>
        <w:t xml:space="preserve"> indicam instabilidade.</w:t>
      </w:r>
    </w:p>
    <w:p>
      <w:pPr>
        <w:pStyle w:val="ListParagraph"/>
        <w:numPr>
          <w:ilvl w:val="0"/>
          <w:numId w:val="2"/>
        </w:numPr>
        <w:spacing w:after="70" w:line="288"/>
      </w:pPr>
      <w:r>
        <w:rPr>
          <w:b/>
          <w:bCs/>
          <w:sz w:val="21"/>
          <w:szCs w:val="21"/>
        </w:rPr>
        <w:t xml:space="preserve">Reduza</w:t>
      </w:r>
      <w:r>
        <w:rPr>
          <w:sz w:val="21"/>
          <w:szCs w:val="21"/>
        </w:rPr>
        <w:t xml:space="preserve"> o problema: ache um ambiente mais simples em que o algoritmo funcione.</w:t>
      </w:r>
    </w:p>
    <w:p>
      <w:pPr>
        <w:pStyle w:val="ListParagraph"/>
        <w:numPr>
          <w:ilvl w:val="0"/>
          <w:numId w:val="2"/>
        </w:numPr>
        <w:spacing w:after="70" w:line="288"/>
      </w:pPr>
      <w:r>
        <w:rPr>
          <w:b/>
          <w:bCs/>
          <w:sz w:val="21"/>
          <w:szCs w:val="21"/>
        </w:rPr>
        <w:t xml:space="preserve">Várias sementes:</w:t>
      </w:r>
      <w:r>
        <w:rPr>
          <w:sz w:val="21"/>
          <w:szCs w:val="21"/>
        </w:rPr>
        <w:t xml:space="preserve"> o desempenho varia muito (HENDERSON et al., 2018).</w:t>
      </w:r>
    </w:p>
    <w:p>
      <w:pPr>
        <w:spacing w:after="60" w:line="120"/>
      </w:pPr>
    </w:p>
    <w:p>
      <w:pPr>
        <w:pStyle w:val="Heading3"/>
        <w:keepNext/>
      </w:pPr>
      <w:r>
        <w:t xml:space="preserve">8.10 Mão na massa</w:t>
      </w:r>
    </w:p>
    <w:p>
      <w:pPr>
        <w:pStyle w:val="Heading4"/>
        <w:keepNext/>
      </w:pPr>
      <w:r>
        <w:t xml:space="preserve">8.10.1 DQN em PyTorch</w:t>
      </w:r>
    </w:p>
    <w:p>
      <w:pPr>
        <w:spacing w:after="120" w:line="300"/>
        <w:jc w:val="left"/>
      </w:pPr>
      <w:r>
        <w:rPr>
          <w:sz w:val="21"/>
          <w:szCs w:val="21"/>
        </w:rPr>
        <w:t xml:space="preserve">Vamos implementar o DQN completo em uma função. O parâmetro </w:t>
      </w:r>
      <w:r>
        <w:rPr>
          <w:rFonts w:ascii="Consolas" w:cs="Consolas" w:eastAsia="Consolas" w:hAnsi="Consolas"/>
          <w:color w:val="B91C1C"/>
          <w:sz w:val="19"/>
          <w:szCs w:val="19"/>
          <w:shd w:fill="F3F4F6" w:color="auto" w:val="clear"/>
        </w:rPr>
        <w:t xml:space="preserve">usar_replay</w:t>
      </w:r>
      <w:r>
        <w:rPr>
          <w:sz w:val="21"/>
          <w:szCs w:val="21"/>
        </w:rPr>
        <w:t xml:space="preserve"> liga/desliga a memória, </w:t>
      </w:r>
      <w:r>
        <w:rPr>
          <w:rFonts w:ascii="Consolas" w:cs="Consolas" w:eastAsia="Consolas" w:hAnsi="Consolas"/>
          <w:color w:val="B91C1C"/>
          <w:sz w:val="19"/>
          <w:szCs w:val="19"/>
          <w:shd w:fill="F3F4F6" w:color="auto" w:val="clear"/>
        </w:rPr>
        <w:t xml:space="preserve">usar_alvo</w:t>
      </w:r>
      <w:r>
        <w:rPr>
          <w:sz w:val="21"/>
          <w:szCs w:val="21"/>
        </w:rPr>
        <w:t xml:space="preserve"> liga/desliga a rede-alvo e </w:t>
      </w:r>
      <w:r>
        <w:rPr>
          <w:rFonts w:ascii="Consolas" w:cs="Consolas" w:eastAsia="Consolas" w:hAnsi="Consolas"/>
          <w:color w:val="B91C1C"/>
          <w:sz w:val="19"/>
          <w:szCs w:val="19"/>
          <w:shd w:fill="F3F4F6" w:color="auto" w:val="clear"/>
        </w:rPr>
        <w:t xml:space="preserve">duplo</w:t>
      </w:r>
      <w:r>
        <w:rPr>
          <w:sz w:val="21"/>
          <w:szCs w:val="21"/>
        </w:rPr>
        <w:t xml:space="preserve"> ativa o Double DQN. (Veja o Apêndice G para PyTorch.)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time</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collections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deque</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gymnasium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w:t>
            </w:r>
          </w:p>
          <w:p>
            <w:pPr>
              <w:spacing w:after="0" w:line="240"/>
            </w:pP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set_num_threads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criar_rede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n_acoes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ocultas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128</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Sequential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Linear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ocultas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ReLU</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Linear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ocultas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ocultas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ReLU</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Linear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ocultas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n_acoes</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treinar_dqn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usar_replay</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usar_alvo</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duplo</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lr</w:t>
            </w:r>
            <w:r>
              <w:rPr>
                <w:rFonts w:ascii="Consolas" w:cs="Consolas" w:eastAsia="Consolas" w:hAnsi="Consolas"/>
                <w:color w:val="1F2937"/>
                <w:sz w:val="16"/>
                <w:szCs w:val="16"/>
              </w:rPr>
              <w:t xml:space="preserve">=5e-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0.99</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lote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tam_memoria</w:t>
            </w:r>
            <w:r>
              <w:rPr>
                <w:rFonts w:ascii="Consolas" w:cs="Consolas" w:eastAsia="Consolas" w:hAnsi="Consolas"/>
                <w:color w:val="1F2937"/>
                <w:sz w:val="16"/>
                <w:szCs w:val="16"/>
              </w:rPr>
              <w:t xml:space="preserve">=50_000, </w:t>
            </w:r>
            <w:r>
              <w:rPr>
                <w:rFonts w:ascii="Consolas" w:cs="Consolas" w:eastAsia="Consolas" w:hAnsi="Consolas"/>
                <w:b w:val="false"/>
                <w:bCs w:val="false"/>
                <w:color w:val="1F2937"/>
                <w:sz w:val="16"/>
                <w:szCs w:val="16"/>
              </w:rPr>
              <w:t xml:space="preserve">aquecimento</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troca_alvo</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250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decaimento_eps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env_id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"CartPole-v1"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verbose</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manual_seed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env_id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n_obs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observation_space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n_acoes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action_space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criar_rede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n_acoes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q_alvo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criar_rede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n_acoes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q_alvo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load_state_dict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state_dict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usar_alvo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q_alvo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sem rede-alvo: o alvo usa a própria rede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usar_replay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tam_memoria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lote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aquecimento</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sem memória: só a transição mais recente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opt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optim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Adam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parameters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lr</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memoria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deque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tam_memoria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passo</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retornos</w:t>
            </w:r>
            <w:r>
              <w:rPr>
                <w:rFonts w:ascii="Consolas" w:cs="Consolas" w:eastAsia="Consolas" w:hAnsi="Consolas"/>
                <w:color w:val="1F2937"/>
                <w:sz w:val="16"/>
                <w:szCs w:val="16"/>
              </w:rPr>
              <w:t xml:space="preserve"> =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 * 10_000 +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0.05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passo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decaimento_eps</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ε decresce linearmente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action_space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sample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with</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no_grad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as_tensor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.float32)).</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obs2,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memoria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obs2, </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 obs2; </w:t>
            </w:r>
            <w:r>
              <w:rPr>
                <w:rFonts w:ascii="Consolas" w:cs="Consolas" w:eastAsia="Consolas" w:hAnsi="Consolas"/>
                <w:b w:val="false"/>
                <w:bCs w:val="false"/>
                <w:color w:val="1F2937"/>
                <w:sz w:val="16"/>
                <w:szCs w:val="16"/>
              </w:rPr>
              <w:t xml:space="preserve">passo</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memoria</w:t>
            </w:r>
            <w:r>
              <w:rPr>
                <w:rFonts w:ascii="Consolas" w:cs="Consolas" w:eastAsia="Consolas" w:hAnsi="Consolas"/>
                <w:color w:val="1F2937"/>
                <w:sz w:val="16"/>
                <w:szCs w:val="16"/>
              </w:rPr>
              <w:t xml:space="preserve">) &gt;= </w:t>
            </w:r>
            <w:r>
              <w:rPr>
                <w:rFonts w:ascii="Consolas" w:cs="Consolas" w:eastAsia="Consolas" w:hAnsi="Consolas"/>
                <w:b w:val="false"/>
                <w:bCs w:val="false"/>
                <w:color w:val="1F2937"/>
                <w:sz w:val="16"/>
                <w:szCs w:val="16"/>
              </w:rPr>
              <w:t xml:space="preserve">aquecimento</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O2,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map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zip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sample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memoria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min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memoria</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O2,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as_tensor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.float32)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O2,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as_tensor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with</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no_grad</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duplo</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Double DQN</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a_star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(O2).</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keepdim</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proximo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q_alvo</w:t>
            </w:r>
            <w:r>
              <w:rPr>
                <w:rFonts w:ascii="Consolas" w:cs="Consolas" w:eastAsia="Consolas" w:hAnsi="Consolas"/>
                <w:color w:val="1F2937"/>
                <w:sz w:val="16"/>
                <w:szCs w:val="16"/>
              </w:rPr>
              <w:t xml:space="preserve">(O2).</w:t>
            </w:r>
            <w:r>
              <w:rPr>
                <w:rFonts w:ascii="Consolas" w:cs="Consolas" w:eastAsia="Consolas" w:hAnsi="Consolas"/>
                <w:b w:val="false"/>
                <w:bCs w:val="false"/>
                <w:color w:val="1F2937"/>
                <w:sz w:val="16"/>
                <w:szCs w:val="16"/>
              </w:rPr>
              <w:t xml:space="preserve">gather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a_star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squeeze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proximo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q_alvo</w:t>
            </w:r>
            <w:r>
              <w:rPr>
                <w:rFonts w:ascii="Consolas" w:cs="Consolas" w:eastAsia="Consolas" w:hAnsi="Consolas"/>
                <w:color w:val="1F2937"/>
                <w:sz w:val="16"/>
                <w:szCs w:val="16"/>
              </w:rPr>
              <w:t xml:space="preserve">(O2).</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values</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proximo</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alvo (sem valor futuro se terminou)</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pred</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gather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unsqueeze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squeeze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Q(s, a) das ações tomadas</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perda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functional</w:t>
            </w:r>
            <w:r>
              <w:rPr>
                <w:rFonts w:ascii="Consolas" w:cs="Consolas" w:eastAsia="Consolas" w:hAnsi="Consolas"/>
                <w:color w:val="1F2937"/>
                <w:sz w:val="16"/>
                <w:szCs w:val="16"/>
              </w:rPr>
              <w:t xml:space="preserve">.smooth_l1_loss(</w:t>
            </w:r>
            <w:r>
              <w:rPr>
                <w:rFonts w:ascii="Consolas" w:cs="Consolas" w:eastAsia="Consolas" w:hAnsi="Consolas"/>
                <w:b w:val="false"/>
                <w:bCs w:val="false"/>
                <w:color w:val="1F2937"/>
                <w:sz w:val="16"/>
                <w:szCs w:val="16"/>
              </w:rPr>
              <w:t xml:space="preserve">pred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perda de Huber</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opt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zero_grad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perda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backward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utils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clip_grad_norm_</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parameters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opt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usar_alvo</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and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passo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troca_alvo</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q_alvo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load_state_dict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state_dict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retornos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verbose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and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50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"episódio {ep+1:4d} | retorno médio (últimos 50) = {np.mean(retornos[-50:]):6.1f}"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flush</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retornos</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color w:val="1F2937"/>
                <w:sz w:val="16"/>
                <w:szCs w:val="16"/>
              </w:rPr>
              <w:t xml:space="preserve">t0 = </w:t>
            </w:r>
            <w:r>
              <w:rPr>
                <w:rFonts w:ascii="Consolas" w:cs="Consolas" w:eastAsia="Consolas" w:hAnsi="Consolas"/>
                <w:b w:val="false"/>
                <w:bCs w:val="false"/>
                <w:color w:val="1F2937"/>
                <w:sz w:val="16"/>
                <w:szCs w:val="16"/>
              </w:rPr>
              <w:t xml:space="preserve">time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time</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q_treinada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retornos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treinar_dqn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verbose</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"Tempo de treino: {time.time() - t0:.0f} s"</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o retorno médio sobe de cerca de 20 (comportamento aleatório) para valores na casa das centenas, com </w:t>
      </w:r>
      <w:r>
        <w:rPr>
          <w:b/>
          <w:bCs/>
          <w:sz w:val="21"/>
          <w:szCs w:val="21"/>
        </w:rPr>
        <w:t xml:space="preserve">oscilações</w:t>
      </w:r>
      <w:r>
        <w:rPr>
          <w:sz w:val="21"/>
          <w:szCs w:val="21"/>
        </w:rPr>
        <w:t xml:space="preserve">: o DQN é instável, e é comum o desempenho cair depois de subir. Rode outras sementes e veja a variação.</w:t>
      </w:r>
    </w:p>
    <w:p>
      <w:pPr>
        <w:pStyle w:val="Heading4"/>
        <w:keepNext/>
      </w:pPr>
      <w:r>
        <w:t xml:space="preserve">8.10.2 Avaliando a política treinada</w:t>
      </w:r>
    </w:p>
    <w:p>
      <w:pPr>
        <w:spacing w:after="120" w:line="300"/>
        <w:jc w:val="left"/>
      </w:pPr>
      <w:r>
        <w:rPr>
          <w:sz w:val="21"/>
          <w:szCs w:val="21"/>
        </w:rPr>
        <w:t xml:space="preserve">Para avaliar, usamos a política </w:t>
      </w:r>
      <w:r>
        <w:rPr>
          <w:b/>
          <w:bCs/>
          <w:sz w:val="21"/>
          <w:szCs w:val="21"/>
        </w:rPr>
        <w:t xml:space="preserve">gulosa</w:t>
      </w:r>
      <w:r>
        <w:rPr>
          <w:sz w:val="21"/>
          <w:szCs w:val="21"/>
        </w:rPr>
        <w:t xml:space="preserve"> (sem exploração) e um intervalo de confiança por </w:t>
      </w:r>
      <w:r>
        <w:rPr>
          <w:i/>
          <w:iCs/>
          <w:sz w:val="21"/>
          <w:szCs w:val="21"/>
        </w:rPr>
        <w:t xml:space="preserve">bootstrap</w:t>
      </w:r>
      <w:r>
        <w:rPr>
          <w:sz w:val="21"/>
          <w:szCs w:val="21"/>
        </w:rPr>
        <w:t xml:space="preserve"> do scikit-learn.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utils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resample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avaliar_rede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env_id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"CartPole-v1"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env_id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 =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=50_000 +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with</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no_grad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as_tensor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.float32)).</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ret_av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avaliar_rede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q_treinada</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boot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resample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ret_av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300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"Política gulosa: retorno médio = {ret_av.mean():.1f} (IC 95%: {np.percentile(boot, 2.5):.1f} a {np.percentile(boot, 97.5):.1f})"</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"Durante o treino, nos últimos 50 episódios (com exploração): {retornos[-50:].mean():.1f}"</w:t>
            </w:r>
            <w:r>
              <w:rPr>
                <w:rFonts w:ascii="Consolas" w:cs="Consolas" w:eastAsia="Consolas" w:hAnsi="Consolas"/>
                <w:color w:val="1F2937"/>
                <w:sz w:val="16"/>
                <w:szCs w:val="16"/>
              </w:rPr>
              <w:t xml:space="preserve">)</w:t>
            </w:r>
          </w:p>
        </w:tc>
      </w:tr>
    </w:tbl>
    <w:p>
      <w:pPr>
        <w:spacing w:after="140" w:line="120"/>
      </w:pPr>
    </w:p>
    <w:p>
      <w:pPr>
        <w:pStyle w:val="Heading4"/>
        <w:keepNext/>
      </w:pPr>
      <w:r>
        <w:t xml:space="preserve">8.10.3 Ablação: o que acontece sem memória e sem rede-alvo?</w:t>
      </w:r>
    </w:p>
    <w:p>
      <w:pPr>
        <w:spacing w:after="120" w:line="300"/>
        <w:jc w:val="left"/>
      </w:pPr>
      <w:r>
        <w:rPr>
          <w:sz w:val="21"/>
          <w:szCs w:val="21"/>
        </w:rPr>
        <w:t xml:space="preserve">Mnih e colegas (2015) testaram o efeito de cada truque. Vamos repetir o teste em pequena escala: três configurações × duas sementes (leva alguns minutos).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6"/>
                <w:szCs w:val="16"/>
              </w:rPr>
              <w:t xml:space="preserve">configs</w:t>
            </w:r>
            <w:r>
              <w:rPr>
                <w:rFonts w:ascii="Consolas" w:cs="Consolas" w:eastAsia="Consolas" w:hAnsi="Consolas"/>
                <w:color w:val="1F2937"/>
                <w:sz w:val="16"/>
                <w:szCs w:val="16"/>
              </w:rPr>
              <w:t xml:space="preserve"> = {</w:t>
            </w:r>
            <w:r>
              <w:rPr>
                <w:rFonts w:ascii="Consolas" w:cs="Consolas" w:eastAsia="Consolas" w:hAnsi="Consolas"/>
                <w:color w:val="B45309"/>
                <w:sz w:val="16"/>
                <w:szCs w:val="16"/>
              </w:rPr>
              <w:t xml:space="preserve">"completo"</w:t>
            </w:r>
            <w:r>
              <w:rPr>
                <w:rFonts w:ascii="Consolas" w:cs="Consolas" w:eastAsia="Consolas" w:hAnsi="Consolas"/>
                <w:color w:val="1F2937"/>
                <w:sz w:val="16"/>
                <w:szCs w:val="16"/>
              </w:rPr>
              <w:t xml:space="preserve">: {}, </w:t>
            </w:r>
            <w:r>
              <w:rPr>
                <w:rFonts w:ascii="Consolas" w:cs="Consolas" w:eastAsia="Consolas" w:hAnsi="Consolas"/>
                <w:color w:val="B45309"/>
                <w:sz w:val="16"/>
                <w:szCs w:val="16"/>
              </w:rPr>
              <w:t xml:space="preserve">"sem rede-alvo"</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"usar_alvo"</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"sem memória"</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"usar_replay"</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resumo</w:t>
            </w:r>
            <w:r>
              <w:rPr>
                <w:rFonts w:ascii="Consolas" w:cs="Consolas" w:eastAsia="Consolas" w:hAnsi="Consolas"/>
                <w:color w:val="1F2937"/>
                <w:sz w:val="16"/>
                <w:szCs w:val="16"/>
              </w:rPr>
              <w:t xml:space="preserve"> =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nome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configs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items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finais</w:t>
            </w:r>
            <w:r>
              <w:rPr>
                <w:rFonts w:ascii="Consolas" w:cs="Consolas" w:eastAsia="Consolas" w:hAnsi="Consolas"/>
                <w:color w:val="1F2937"/>
                <w:sz w:val="16"/>
                <w:szCs w:val="16"/>
              </w:rPr>
              <w:t xml:space="preserve"> =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treinar_dqn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finais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resumo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nome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finais</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"{nome:14s} | retorno médio nos últimos 50 episódios, por semente: {np.round(finais, 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flush</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w:t>
            </w:r>
          </w:p>
        </w:tc>
      </w:tr>
    </w:tbl>
    <w:p>
      <w:pPr>
        <w:spacing w:after="140" w:line="120"/>
      </w:pPr>
    </w:p>
    <w:p>
      <w:pPr>
        <w:keepNext/>
        <w:spacing w:after="60" w:before="120"/>
        <w:jc w:val="center"/>
      </w:pPr>
      <w:r>
        <w:drawing>
          <wp:inline distT="0" distB="0" distL="0" distR="0">
            <wp:extent cx="5715000" cy="2895600"/>
            <wp:effectExtent t="0" r="0" b="0" l="0"/>
            <wp:docPr id="1" name="f8_ablacao" descr="Figura 8.8 — Ablação no CartPole (3 sementes por configuração, 300 episódios): a configuração completa chega a retornos de centenas de passos, enquanto, sem memória ou sem rede-alvo, o agente fica estagnado em retornos em torno de 10 (pior que o agente aleatório, ≈ 22). O Double DQN tem desempenho semelhante ao do DQN completo neste problema. As faixas mostram o mínimo e o máximo entre sementes." title="f8_abla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15000" cy="2895600"/>
                    </a:xfrm>
                    <a:prstGeom prst="rect">
                      <a:avLst/>
                    </a:prstGeom>
                  </pic:spPr>
                </pic:pic>
              </a:graphicData>
            </a:graphic>
          </wp:inline>
        </w:drawing>
      </w:r>
    </w:p>
    <w:p>
      <w:pPr>
        <w:spacing w:after="200"/>
        <w:jc w:val="center"/>
      </w:pPr>
      <w:r>
        <w:rPr>
          <w:i/>
          <w:iCs/>
          <w:color w:val="6B7280"/>
          <w:sz w:val="17"/>
          <w:szCs w:val="17"/>
        </w:rPr>
        <w:t xml:space="preserve">Figura 8.8 — Ablação no CartPole (3 sementes por configuração, 300 episódios): a configuração completa chega a retornos de centenas de passos, enquanto, sem memória ou sem rede-alvo, o agente fica estagnado em retornos em torno de 10 (pior que o agente aleatório, ≈ 22). O Double DQN tem desempenho semelhante ao do DQN completo neste problema. As faixas mostram o mínimo e o máximo entre sementes.</w:t>
      </w:r>
    </w:p>
    <w:p>
      <w:pPr>
        <w:spacing w:after="120" w:line="300"/>
        <w:jc w:val="left"/>
      </w:pPr>
      <w:r>
        <w:rPr>
          <w:b/>
          <w:bCs/>
          <w:sz w:val="21"/>
          <w:szCs w:val="21"/>
        </w:rPr>
        <w:t xml:space="preserve">O que observar:</w:t>
      </w:r>
      <w:r>
        <w:rPr>
          <w:sz w:val="21"/>
          <w:szCs w:val="21"/>
        </w:rPr>
        <w:t xml:space="preserve"> o DQN completo supera as versões sem memória e sem rede-alvo, na média; mas, com poucas sementes, a variação é grande. Esse é o motivo de reportar sempre várias execuções.</w:t>
      </w:r>
    </w:p>
    <w:p>
      <w:pPr>
        <w:pStyle w:val="Heading4"/>
        <w:keepNext/>
      </w:pPr>
      <w:r>
        <w:t xml:space="preserve">8.10.4 Double DQN</w:t>
      </w:r>
    </w:p>
    <w:p>
      <w:pPr>
        <w:spacing w:after="120" w:line="300"/>
        <w:jc w:val="left"/>
      </w:pPr>
      <w:r>
        <w:rPr>
          <w:sz w:val="21"/>
          <w:szCs w:val="21"/>
        </w:rPr>
        <w:t xml:space="preserve">Ative </w:t>
      </w:r>
      <w:r>
        <w:rPr>
          <w:rFonts w:ascii="Consolas" w:cs="Consolas" w:eastAsia="Consolas" w:hAnsi="Consolas"/>
          <w:color w:val="B91C1C"/>
          <w:sz w:val="19"/>
          <w:szCs w:val="19"/>
          <w:shd w:fill="F3F4F6" w:color="auto" w:val="clear"/>
        </w:rPr>
        <w:t xml:space="preserve">duplo=True</w:t>
      </w:r>
      <w:r>
        <w:rPr>
          <w:sz w:val="21"/>
          <w:szCs w:val="21"/>
        </w:rPr>
        <w:t xml:space="preserve">. A diferença costuma ser sutil no CartPole, mas grande em ambientes com muito ruído nas recompensas. Compare: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duplo</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treinar_dqn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duplo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duplo</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"Double DQN = {duplo!s:5} | retorno médio dos últimos 50 episódios = {r[-50:].mean():.1f}"</w:t>
            </w:r>
            <w:r>
              <w:rPr>
                <w:rFonts w:ascii="Consolas" w:cs="Consolas" w:eastAsia="Consolas" w:hAnsi="Consolas"/>
                <w:color w:val="1F2937"/>
                <w:sz w:val="16"/>
                <w:szCs w:val="16"/>
              </w:rPr>
              <w:t xml:space="preserve">)</w:t>
            </w:r>
          </w:p>
        </w:tc>
      </w:tr>
    </w:tbl>
    <w:p>
      <w:pPr>
        <w:spacing w:after="140" w:line="120"/>
      </w:pPr>
    </w:p>
    <w:p>
      <w:pPr>
        <w:pStyle w:val="Heading4"/>
        <w:keepNext/>
      </w:pPr>
      <w:r>
        <w:t xml:space="preserve">8.10.5 DQN com o Stable-Baselines3</w:t>
      </w:r>
    </w:p>
    <w:p>
      <w:pPr>
        <w:spacing w:after="120" w:line="300"/>
        <w:jc w:val="left"/>
      </w:pPr>
      <w:r>
        <w:rPr>
          <w:sz w:val="21"/>
          <w:szCs w:val="21"/>
        </w:rPr>
        <w:t xml:space="preserve">Para aplicações, é melhor usar uma implementação pronta e testada (Apêndice 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stable_baselines3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DQN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stable_baselines3.</w:t>
            </w:r>
            <w:r>
              <w:rPr>
                <w:rFonts w:ascii="Consolas" w:cs="Consolas" w:eastAsia="Consolas" w:hAnsi="Consolas"/>
                <w:b w:val="false"/>
                <w:bCs w:val="false"/>
                <w:color w:val="1F2937"/>
                <w:sz w:val="16"/>
                <w:szCs w:val="16"/>
              </w:rPr>
              <w:t xml:space="preserve">common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evaluation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evaluate_policy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"CartPole-v1"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DQN</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"MlpPolicy"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learning_rate</w:t>
            </w:r>
            <w:r>
              <w:rPr>
                <w:rFonts w:ascii="Consolas" w:cs="Consolas" w:eastAsia="Consolas" w:hAnsi="Consolas"/>
                <w:color w:val="1F2937"/>
                <w:sz w:val="16"/>
                <w:szCs w:val="16"/>
              </w:rPr>
              <w:t xml:space="preserve">=5e-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buffer_size</w:t>
            </w:r>
            <w:r>
              <w:rPr>
                <w:rFonts w:ascii="Consolas" w:cs="Consolas" w:eastAsia="Consolas" w:hAnsi="Consolas"/>
                <w:color w:val="1F2937"/>
                <w:sz w:val="16"/>
                <w:szCs w:val="16"/>
              </w:rPr>
              <w:t xml:space="preserve">=50_000, </w:t>
            </w:r>
            <w:r>
              <w:rPr>
                <w:rFonts w:ascii="Consolas" w:cs="Consolas" w:eastAsia="Consolas" w:hAnsi="Consolas"/>
                <w:b w:val="false"/>
                <w:bCs w:val="false"/>
                <w:color w:val="1F2937"/>
                <w:sz w:val="16"/>
                <w:szCs w:val="16"/>
              </w:rPr>
              <w:t xml:space="preserve">learning_starts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batch_size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64</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0.99</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target_update_interval</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250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exploration_fraction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exploration_final_eps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0.05</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policy_kwargs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net_arch</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128</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128</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verbose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total_timesteps</w:t>
            </w:r>
            <w:r>
              <w:rPr>
                <w:rFonts w:ascii="Consolas" w:cs="Consolas" w:eastAsia="Consolas" w:hAnsi="Consolas"/>
                <w:color w:val="1F2937"/>
                <w:sz w:val="16"/>
                <w:szCs w:val="16"/>
              </w:rPr>
              <w:t xml:space="preserve">=20_000)</w:t>
            </w:r>
          </w:p>
          <w:p>
            <w:pPr>
              <w:spacing w:after="0" w:line="240"/>
            </w:pPr>
            <w:r>
              <w:rPr>
                <w:rFonts w:ascii="Consolas" w:cs="Consolas" w:eastAsia="Consolas" w:hAnsi="Consolas"/>
                <w:b w:val="false"/>
                <w:bCs w:val="false"/>
                <w:color w:val="1F2937"/>
                <w:sz w:val="16"/>
                <w:szCs w:val="16"/>
              </w:rPr>
              <w:t xml:space="preserve">media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desvio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evaluate_policy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n_eval_episodes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"DQN (Stable-Baselines3): retorno médio = {media:.1f} ± {desvio:.1f}"</w:t>
            </w:r>
            <w:r>
              <w:rPr>
                <w:rFonts w:ascii="Consolas" w:cs="Consolas" w:eastAsia="Consolas" w:hAnsi="Consolas"/>
                <w:color w:val="1F2937"/>
                <w:sz w:val="16"/>
                <w:szCs w:val="16"/>
              </w:rPr>
              <w:t xml:space="preserve">)</w:t>
            </w:r>
          </w:p>
        </w:tc>
      </w:tr>
    </w:tbl>
    <w:p>
      <w:pPr>
        <w:spacing w:after="140" w:line="120"/>
      </w:pPr>
    </w:p>
    <w:p>
      <w:pPr>
        <w:pStyle w:val="Heading3"/>
        <w:keepNext/>
      </w:pPr>
      <w:r>
        <w:t xml:space="preserve">8.11 Projeto do capítulo: um DQN para o estoque de uma loja</w:t>
      </w:r>
    </w:p>
    <w:p>
      <w:pPr>
        <w:spacing w:after="120" w:line="300"/>
        <w:jc w:val="left"/>
      </w:pPr>
      <w:r>
        <w:rPr>
          <w:b/>
          <w:bCs/>
          <w:sz w:val="21"/>
          <w:szCs w:val="21"/>
        </w:rPr>
        <w:t xml:space="preserve">Contexto.</w:t>
      </w:r>
      <w:r>
        <w:rPr>
          <w:sz w:val="21"/>
          <w:szCs w:val="21"/>
        </w:rPr>
        <w:t xml:space="preserve"> Uma loja precisa decidir, a cada dia, </w:t>
      </w:r>
      <w:r>
        <w:rPr>
          <w:b/>
          <w:bCs/>
          <w:sz w:val="21"/>
          <w:szCs w:val="21"/>
        </w:rPr>
        <w:t xml:space="preserve">quanto repor</w:t>
      </w:r>
      <w:r>
        <w:rPr>
          <w:sz w:val="21"/>
          <w:szCs w:val="21"/>
        </w:rPr>
        <w:t xml:space="preserve"> de um produto. Se pedir demais, paga estoque parado; se pedir de menos, perde vendas. Vamos construir um </w:t>
      </w:r>
      <w:r>
        <w:rPr>
          <w:b/>
          <w:bCs/>
          <w:sz w:val="21"/>
          <w:szCs w:val="21"/>
        </w:rPr>
        <w:t xml:space="preserve">ambiente próprio</w:t>
      </w:r>
      <w:r>
        <w:rPr>
          <w:sz w:val="21"/>
          <w:szCs w:val="21"/>
        </w:rPr>
        <w:t xml:space="preserve"> (no padrão do Gymnasium, Apêndice F) usando a </w:t>
      </w:r>
      <w:r>
        <w:rPr>
          <w:b/>
          <w:bCs/>
          <w:sz w:val="21"/>
          <w:szCs w:val="21"/>
        </w:rPr>
        <w:t xml:space="preserve">demanda diária real</w:t>
      </w:r>
      <w:r>
        <w:rPr>
          <w:sz w:val="21"/>
          <w:szCs w:val="21"/>
        </w:rPr>
        <w:t xml:space="preserve"> do produto mais vendido da base </w:t>
      </w:r>
      <w:r>
        <w:rPr>
          <w:b/>
          <w:bCs/>
          <w:sz w:val="21"/>
          <w:szCs w:val="21"/>
        </w:rPr>
        <w:t xml:space="preserve">Online Retail</w:t>
      </w:r>
      <w:r>
        <w:rPr>
          <w:sz w:val="21"/>
          <w:szCs w:val="21"/>
        </w:rPr>
        <w:t xml:space="preserve"> (UCI), e treinar um DQN com o Stable-Baselines3.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Limitações</w:t>
            </w:r>
          </w:p>
          <w:p>
            <w:pPr>
              <w:spacing w:after="80" w:line="280"/>
            </w:pPr>
            <w:r>
              <w:rPr>
                <w:sz w:val="20"/>
                <w:szCs w:val="20"/>
              </w:rPr>
              <w:t xml:space="preserve">A demanda histórica é uma </w:t>
            </w:r>
            <w:r>
              <w:rPr>
                <w:b/>
                <w:bCs/>
                <w:sz w:val="20"/>
                <w:szCs w:val="20"/>
              </w:rPr>
              <w:t xml:space="preserve">única trajetória</w:t>
            </w:r>
            <w:r>
              <w:rPr>
                <w:sz w:val="20"/>
                <w:szCs w:val="20"/>
              </w:rPr>
              <w:t xml:space="preserve"> do mundo: o ambiente assume que as decisões de reposição </w:t>
            </w:r>
            <w:r>
              <w:rPr>
                <w:b/>
                <w:bCs/>
                <w:sz w:val="20"/>
                <w:szCs w:val="20"/>
              </w:rPr>
              <w:t xml:space="preserve">não afetam a demanda</w:t>
            </w:r>
            <w:r>
              <w:rPr>
                <w:sz w:val="20"/>
                <w:szCs w:val="20"/>
              </w:rPr>
              <w:t xml:space="preserve"> (razoável para um produto de oferta abundante) e que o pedido chega imediatamente (sem prazo de entrega). Discuta essas simplificações no seu relatório.</w:t>
            </w:r>
          </w:p>
        </w:tc>
      </w:tr>
    </w:tbl>
    <w:p>
      <w:pPr>
        <w:spacing w:after="140" w:line="120"/>
      </w:pPr>
    </w:p>
    <w:p>
      <w:pPr>
        <w:spacing w:after="120" w:line="300"/>
        <w:jc w:val="left"/>
      </w:pPr>
      <w:r>
        <w:rPr>
          <w:b/>
          <w:bCs/>
          <w:sz w:val="21"/>
          <w:szCs w:val="21"/>
        </w:rPr>
        <w:t xml:space="preserve">Tarefas:</w:t>
      </w:r>
    </w:p>
    <w:p>
      <w:pPr>
        <w:pStyle w:val="ListParagraph"/>
        <w:numPr>
          <w:ilvl w:val="0"/>
          <w:numId w:val="26"/>
        </w:numPr>
        <w:spacing w:after="70" w:line="288"/>
      </w:pPr>
      <w:r>
        <w:rPr>
          <w:sz w:val="21"/>
          <w:szCs w:val="21"/>
        </w:rPr>
        <w:t xml:space="preserve">Construa a série de demanda diária do produto mais frequente (dias sem venda contam como 0).</w:t>
      </w:r>
    </w:p>
    <w:p>
      <w:pPr>
        <w:pStyle w:val="ListParagraph"/>
        <w:numPr>
          <w:ilvl w:val="0"/>
          <w:numId w:val="26"/>
        </w:numPr>
        <w:spacing w:after="70" w:line="288"/>
      </w:pPr>
      <w:r>
        <w:rPr>
          <w:sz w:val="21"/>
          <w:szCs w:val="21"/>
        </w:rPr>
        <w:t xml:space="preserve">Complete o ambiente </w:t>
      </w:r>
      <w:r>
        <w:rPr>
          <w:rFonts w:ascii="Consolas" w:cs="Consolas" w:eastAsia="Consolas" w:hAnsi="Consolas"/>
          <w:color w:val="B91C1C"/>
          <w:sz w:val="19"/>
          <w:szCs w:val="19"/>
          <w:shd w:fill="F3F4F6" w:color="auto" w:val="clear"/>
        </w:rPr>
        <w:t xml:space="preserve">EstoqueEnv</w:t>
      </w:r>
      <w:r>
        <w:rPr>
          <w:sz w:val="21"/>
          <w:szCs w:val="21"/>
        </w:rPr>
        <w:t xml:space="preserve"> (abaixo), com estado = estoque, demanda do dia anterior, média de 7 dias e dia da semana; ações = quantidade a pedir; recompensa = receita − custo de compra − custo de estocagem − multa por venda perdida.</w:t>
      </w:r>
    </w:p>
    <w:p>
      <w:pPr>
        <w:pStyle w:val="ListParagraph"/>
        <w:numPr>
          <w:ilvl w:val="0"/>
          <w:numId w:val="26"/>
        </w:numPr>
        <w:spacing w:after="70" w:line="288"/>
      </w:pPr>
      <w:r>
        <w:rPr>
          <w:sz w:val="21"/>
          <w:szCs w:val="21"/>
        </w:rPr>
        <w:t xml:space="preserve">Separe </w:t>
      </w:r>
      <w:r>
        <w:rPr>
          <w:b/>
          <w:bCs/>
          <w:sz w:val="21"/>
          <w:szCs w:val="21"/>
        </w:rPr>
        <w:t xml:space="preserve">70% dos dias para treino</w:t>
      </w:r>
      <w:r>
        <w:rPr>
          <w:sz w:val="21"/>
          <w:szCs w:val="21"/>
        </w:rPr>
        <w:t xml:space="preserve"> e </w:t>
      </w:r>
      <w:r>
        <w:rPr>
          <w:b/>
          <w:bCs/>
          <w:sz w:val="21"/>
          <w:szCs w:val="21"/>
        </w:rPr>
        <w:t xml:space="preserve">30% para teste</w:t>
      </w:r>
      <w:r>
        <w:rPr>
          <w:sz w:val="21"/>
          <w:szCs w:val="21"/>
        </w:rPr>
        <w:t xml:space="preserve"> (em ordem cronológica).</w:t>
      </w:r>
    </w:p>
    <w:p>
      <w:pPr>
        <w:pStyle w:val="ListParagraph"/>
        <w:numPr>
          <w:ilvl w:val="0"/>
          <w:numId w:val="26"/>
        </w:numPr>
        <w:spacing w:after="70" w:line="288"/>
      </w:pPr>
      <w:r>
        <w:rPr>
          <w:sz w:val="21"/>
          <w:szCs w:val="21"/>
        </w:rPr>
        <w:t xml:space="preserve">Treine um DQN (30.000 passos ou mais) com o Stable-Baselines3.</w:t>
      </w:r>
    </w:p>
    <w:p>
      <w:pPr>
        <w:pStyle w:val="ListParagraph"/>
        <w:numPr>
          <w:ilvl w:val="0"/>
          <w:numId w:val="26"/>
        </w:numPr>
        <w:spacing w:after="70" w:line="288"/>
      </w:pPr>
      <w:r>
        <w:rPr>
          <w:sz w:val="21"/>
          <w:szCs w:val="21"/>
        </w:rPr>
        <w:t xml:space="preserve">Compare, no período de teste, com uma política (s, S) (pedir até S se o estoque ficar abaixo de s) com s e S ajustados por busca em grade (</w:t>
      </w:r>
      <w:r>
        <w:rPr>
          <w:rFonts w:ascii="Consolas" w:cs="Consolas" w:eastAsia="Consolas" w:hAnsi="Consolas"/>
          <w:color w:val="B91C1C"/>
          <w:sz w:val="19"/>
          <w:szCs w:val="19"/>
          <w:shd w:fill="F3F4F6" w:color="auto" w:val="clear"/>
        </w:rPr>
        <w:t xml:space="preserve">ParameterGrid</w:t>
      </w:r>
      <w:r>
        <w:rPr>
          <w:sz w:val="21"/>
          <w:szCs w:val="21"/>
        </w:rPr>
        <w:t xml:space="preserve">) </w:t>
      </w:r>
      <w:r>
        <w:rPr>
          <w:b/>
          <w:bCs/>
          <w:sz w:val="21"/>
          <w:szCs w:val="21"/>
        </w:rPr>
        <w:t xml:space="preserve">no período de treino</w:t>
      </w:r>
      <w:r>
        <w:rPr>
          <w:sz w:val="21"/>
          <w:szCs w:val="21"/>
        </w:rPr>
        <w:t xml:space="preserve">.</w:t>
      </w:r>
    </w:p>
    <w:p>
      <w:pPr>
        <w:pStyle w:val="ListParagraph"/>
        <w:numPr>
          <w:ilvl w:val="0"/>
          <w:numId w:val="26"/>
        </w:numPr>
        <w:spacing w:after="70" w:line="288"/>
      </w:pPr>
      <w:r>
        <w:rPr>
          <w:sz w:val="21"/>
          <w:szCs w:val="21"/>
        </w:rPr>
        <w:t xml:space="preserve">Escreva uma conclusão (8 a 10 linhas): o DQN superou o baseline? Por que sim ou não?</w:t>
      </w:r>
    </w:p>
    <w:p>
      <w:pPr>
        <w:spacing w:after="60" w:line="120"/>
      </w:pPr>
    </w:p>
    <w:p>
      <w:pPr>
        <w:spacing w:after="120" w:line="300"/>
        <w:jc w:val="left"/>
      </w:pPr>
      <w:r>
        <w:rPr>
          <w:b/>
          <w:bCs/>
          <w:sz w:val="21"/>
          <w:szCs w:val="21"/>
        </w:rPr>
        <w:t xml:space="preserve">Ponto de partida: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pandas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pd</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gymnasium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spaces</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ucimlrepo</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fetch_ucirepo</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model_selection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ParameterGrid</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stable_baselines3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DQN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stable_baselines3.</w:t>
            </w:r>
            <w:r>
              <w:rPr>
                <w:rFonts w:ascii="Consolas" w:cs="Consolas" w:eastAsia="Consolas" w:hAnsi="Consolas"/>
                <w:b w:val="false"/>
                <w:bCs w:val="false"/>
                <w:color w:val="1F2937"/>
                <w:sz w:val="16"/>
                <w:szCs w:val="16"/>
              </w:rPr>
              <w:t xml:space="preserve">common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evaluation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evaluate_policy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fetch_ucirepo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352</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original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copy</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"Quantity"</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&amp; (</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"UnitPrice"</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&amp; (~</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"InvoiceNo"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startswith</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top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"StockCode"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value_counts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index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"StockCode"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copy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"dia"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to_datetime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"InvoiceDate"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normalize</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serie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groupby</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"dia"</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"Quantity"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serie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serie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reindex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date_range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serie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index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serie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index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freq</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fill_value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demanda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serie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dias_sem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serie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index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dayofweek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corte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0.7</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demanda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preco_medio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"UnitPrice"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median</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class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EstoqueEnv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PEDIDOS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80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EST_MAX</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200</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__init__</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demanda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dias_sem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horizonte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preco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preco_medio</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super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__init__</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dsem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H</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demanda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dias_sem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horizonte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preco</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custo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estoc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multa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0.6</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preco</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preco</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0.3</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preco</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escala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demanda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action_space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spaces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Discrete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PEDIDOS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observation_space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spaces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Box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.float32)</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_obs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ontem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p>
          <w:p>
            <w:pPr>
              <w:spacing w:after="0" w:line="240"/>
            </w:pPr>
            <w:r>
              <w:rPr>
                <w:rFonts w:ascii="Consolas" w:cs="Consolas" w:eastAsia="Consolas" w:hAnsi="Consolas"/>
                <w:color w:val="1F2937"/>
                <w:sz w:val="16"/>
                <w:szCs w:val="16"/>
              </w:rPr>
              <w:t xml:space="preserve">        media7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7</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estoque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EST_MAX</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ontem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escala</w:t>
            </w:r>
            <w:r>
              <w:rPr>
                <w:rFonts w:ascii="Consolas" w:cs="Consolas" w:eastAsia="Consolas" w:hAnsi="Consolas"/>
                <w:color w:val="1F2937"/>
                <w:sz w:val="16"/>
                <w:szCs w:val="16"/>
              </w:rPr>
              <w:t xml:space="preserve">, media7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escala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dsem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.float32)</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None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options</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None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super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.i0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np_random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7</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H</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.i0;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estoque</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20.0</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_obs</w:t>
            </w: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acao</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estoque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min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estoque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PEDIDOS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acao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EST_MAX</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vendas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min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estoque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vendas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PEDIDOS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acao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custo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estoque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vendas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estoc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vendas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multa</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estoque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vendas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_obs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&gt;=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H</w:t>
            </w:r>
            <w:r>
              <w:rPr>
                <w:rFonts w:ascii="Consolas" w:cs="Consolas" w:eastAsia="Consolas" w:hAnsi="Consolas"/>
                <w:color w:val="1F2937"/>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env_tr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EstoqueEnv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demanda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corte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dias_sem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corte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env_te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EstoqueEnv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demanda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corte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dias_sem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corte</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DQN</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"MlpPolicy"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env_tr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learning_rate</w:t>
            </w:r>
            <w:r>
              <w:rPr>
                <w:rFonts w:ascii="Consolas" w:cs="Consolas" w:eastAsia="Consolas" w:hAnsi="Consolas"/>
                <w:color w:val="1F2937"/>
                <w:sz w:val="16"/>
                <w:szCs w:val="16"/>
              </w:rPr>
              <w:t xml:space="preserve">=5e-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buffer_size</w:t>
            </w:r>
            <w:r>
              <w:rPr>
                <w:rFonts w:ascii="Consolas" w:cs="Consolas" w:eastAsia="Consolas" w:hAnsi="Consolas"/>
                <w:color w:val="1F2937"/>
                <w:sz w:val="16"/>
                <w:szCs w:val="16"/>
              </w:rPr>
              <w:t xml:space="preserve">=30_000, </w:t>
            </w:r>
            <w:r>
              <w:rPr>
                <w:rFonts w:ascii="Consolas" w:cs="Consolas" w:eastAsia="Consolas" w:hAnsi="Consolas"/>
                <w:b w:val="false"/>
                <w:bCs w:val="false"/>
                <w:color w:val="1F2937"/>
                <w:sz w:val="16"/>
                <w:szCs w:val="16"/>
              </w:rPr>
              <w:t xml:space="preserve">learning_starts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batch_size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64</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target_update_interval</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250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exploration_fraction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policy_kwargs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net_arch</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64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verbose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total_timesteps</w:t>
            </w:r>
            <w:r>
              <w:rPr>
                <w:rFonts w:ascii="Consolas" w:cs="Consolas" w:eastAsia="Consolas" w:hAnsi="Consolas"/>
                <w:color w:val="1F2937"/>
                <w:sz w:val="16"/>
                <w:szCs w:val="16"/>
              </w:rPr>
              <w:t xml:space="preserve">=15_000)</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"DQN no teste:"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evaluate_policy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env_te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n_eval_episodes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politica_sS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falta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estoque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estoque</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argmin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abs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PEDIDOS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falta</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pedido mais próximo da quantidade desejada</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melhor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ParameterGrid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40</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60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key</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politica_sS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env_tr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"melhor (s, S) no treino:"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melhor</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 desempenho no teste:"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politica_sS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env_te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melhor</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com poucos passos de treino (15.000), é comum o DQN ficar </w:t>
      </w:r>
      <w:r>
        <w:rPr>
          <w:b/>
          <w:bCs/>
          <w:sz w:val="21"/>
          <w:szCs w:val="21"/>
        </w:rPr>
        <w:t xml:space="preserve">atrás</w:t>
      </w:r>
      <w:r>
        <w:rPr>
          <w:sz w:val="21"/>
          <w:szCs w:val="21"/>
        </w:rPr>
        <w:t xml:space="preserve"> de uma política (s, S) bem ajustada, que é um baseline forte para estoques. Aumente o treino, ajuste os hiperparâmetros e compare com várias sementes antes de concluir. Saber que um baseline simples é difícil de bater é parte da lição.</w:t>
      </w:r>
    </w:p>
    <w:p>
      <w:pPr>
        <w:spacing w:after="120" w:line="300"/>
        <w:jc w:val="left"/>
      </w:pPr>
      <w:r>
        <w:rPr>
          <w:b/>
          <w:bCs/>
          <w:sz w:val="21"/>
          <w:szCs w:val="21"/>
        </w:rPr>
        <w:t xml:space="preserve">Entrega:</w:t>
      </w:r>
      <w:r>
        <w:rPr>
          <w:sz w:val="21"/>
          <w:szCs w:val="21"/>
        </w:rPr>
        <w:t xml:space="preserve"> </w:t>
      </w:r>
      <w:r>
        <w:rPr>
          <w:i/>
          <w:iCs/>
          <w:sz w:val="21"/>
          <w:szCs w:val="21"/>
        </w:rPr>
        <w:t xml:space="preserve">notebook</w:t>
      </w:r>
      <w:r>
        <w:rPr>
          <w:sz w:val="21"/>
          <w:szCs w:val="21"/>
        </w:rPr>
        <w:t xml:space="preserve"> com a análise da série, a curva de aprendizado, a comparação com (s, S) e a conclusão sobre as limitações do simulador.</w:t>
      </w:r>
    </w:p>
    <w:p>
      <w:pPr>
        <w:pStyle w:val="Heading3"/>
        <w:keepNext/>
      </w:pPr>
      <w:r>
        <w:t xml:space="preserve">8.12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que você precisa levar daqui</w:t>
            </w:r>
          </w:p>
          <w:p>
            <w:pPr>
              <w:pStyle w:val="ListParagraph"/>
              <w:numPr>
                <w:ilvl w:val="0"/>
                <w:numId w:val="2"/>
              </w:numPr>
              <w:spacing w:after="60" w:line="276"/>
            </w:pPr>
            <w:r>
              <w:rPr>
                <w:sz w:val="20"/>
                <w:szCs w:val="20"/>
              </w:rPr>
              <w:t xml:space="preserve">O </w:t>
            </w:r>
            <w:r>
              <w:rPr>
                <w:b/>
                <w:bCs/>
                <w:sz w:val="20"/>
                <w:szCs w:val="20"/>
              </w:rPr>
              <w:t xml:space="preserve">DQN</w:t>
            </w:r>
            <w:r>
              <w:rPr>
                <w:sz w:val="20"/>
                <w:szCs w:val="20"/>
              </w:rPr>
              <w:t xml:space="preserve"> usa uma </w:t>
            </w:r>
            <w:r>
              <w:rPr>
                <w:b/>
                <w:bCs/>
                <w:sz w:val="20"/>
                <w:szCs w:val="20"/>
              </w:rPr>
              <w:t xml:space="preserve">rede neural</w:t>
            </w:r>
            <w:r>
              <w:rPr>
                <w:sz w:val="20"/>
                <w:szCs w:val="20"/>
              </w:rPr>
              <w:t xml:space="preserve"> que recebe o estado e devolve um </w:t>
            </w:r>
            <w:r>
              <w:rPr>
                <w:b/>
                <w:bCs/>
                <w:sz w:val="20"/>
                <w:szCs w:val="20"/>
              </w:rPr>
              <w:t xml:space="preserve">valor Q para cada ação</w:t>
            </w:r>
            <w:r>
              <w:rPr>
                <w:sz w:val="20"/>
                <w:szCs w:val="20"/>
              </w:rPr>
              <w:t xml:space="preserve">.</w:t>
            </w:r>
          </w:p>
          <w:p>
            <w:pPr>
              <w:pStyle w:val="ListParagraph"/>
              <w:numPr>
                <w:ilvl w:val="0"/>
                <w:numId w:val="2"/>
              </w:numPr>
              <w:spacing w:after="60" w:line="276"/>
            </w:pPr>
            <w:r>
              <w:rPr>
                <w:sz w:val="20"/>
                <w:szCs w:val="20"/>
              </w:rPr>
              <w:t xml:space="preserve">Dois truques estabilizam o treino: a </w:t>
            </w:r>
            <w:r>
              <w:rPr>
                <w:b/>
                <w:bCs/>
                <w:sz w:val="20"/>
                <w:szCs w:val="20"/>
              </w:rPr>
              <w:t xml:space="preserve">repetição de experiência</w:t>
            </w:r>
            <w:r>
              <w:rPr>
                <w:sz w:val="20"/>
                <w:szCs w:val="20"/>
              </w:rPr>
              <w:t xml:space="preserve"> (quebra correlações) e a </w:t>
            </w:r>
            <w:r>
              <w:rPr>
                <w:b/>
                <w:bCs/>
                <w:sz w:val="20"/>
                <w:szCs w:val="20"/>
              </w:rPr>
              <w:t xml:space="preserve">rede-alvo</w:t>
            </w:r>
            <w:r>
              <w:rPr>
                <w:sz w:val="20"/>
                <w:szCs w:val="20"/>
              </w:rPr>
              <w:t xml:space="preserve"> (torna o alvo menos móvel).</w:t>
            </w:r>
          </w:p>
          <w:p>
            <w:pPr>
              <w:pStyle w:val="ListParagraph"/>
              <w:numPr>
                <w:ilvl w:val="0"/>
                <w:numId w:val="2"/>
              </w:numPr>
              <w:spacing w:after="60" w:line="276"/>
            </w:pPr>
            <w:r>
              <w:rPr>
                <w:sz w:val="20"/>
                <w:szCs w:val="20"/>
              </w:rPr>
              <w:t xml:space="preserve">O DQN aprendeu </w:t>
            </w:r>
            <w:r>
              <w:rPr>
                <w:b/>
                <w:bCs/>
                <w:sz w:val="20"/>
                <w:szCs w:val="20"/>
              </w:rPr>
              <w:t xml:space="preserve">Atari a partir de pixels</w:t>
            </w:r>
            <w:r>
              <w:rPr>
                <w:sz w:val="20"/>
                <w:szCs w:val="20"/>
              </w:rPr>
              <w:t xml:space="preserve"> (Mnih et al., 2015).</w:t>
            </w:r>
          </w:p>
          <w:p>
            <w:pPr>
              <w:pStyle w:val="ListParagraph"/>
              <w:numPr>
                <w:ilvl w:val="0"/>
                <w:numId w:val="2"/>
              </w:numPr>
              <w:spacing w:after="60" w:line="276"/>
            </w:pPr>
            <w:r>
              <w:rPr>
                <w:b/>
                <w:bCs/>
                <w:sz w:val="20"/>
                <w:szCs w:val="20"/>
              </w:rPr>
              <w:t xml:space="preserve">Extensões:</w:t>
            </w:r>
            <w:r>
              <w:rPr>
                <w:sz w:val="20"/>
                <w:szCs w:val="20"/>
              </w:rPr>
              <w:t xml:space="preserve"> Double DQN, repetição priorizada, dueling, n-step, distribucional, ruído e </w:t>
            </w:r>
            <w:r>
              <w:rPr>
                <w:b/>
                <w:bCs/>
                <w:sz w:val="20"/>
                <w:szCs w:val="20"/>
              </w:rPr>
              <w:t xml:space="preserve">Rainbow</w:t>
            </w:r>
            <w:r>
              <w:rPr>
                <w:sz w:val="20"/>
                <w:szCs w:val="20"/>
              </w:rPr>
              <w:t xml:space="preserve">.</w:t>
            </w:r>
          </w:p>
          <w:p>
            <w:pPr>
              <w:pStyle w:val="ListParagraph"/>
              <w:numPr>
                <w:ilvl w:val="0"/>
                <w:numId w:val="2"/>
              </w:numPr>
              <w:spacing w:after="60" w:line="276"/>
            </w:pPr>
            <w:r>
              <w:rPr>
                <w:sz w:val="20"/>
                <w:szCs w:val="20"/>
              </w:rPr>
              <w:t xml:space="preserve">O treino é </w:t>
            </w:r>
            <w:r>
              <w:rPr>
                <w:b/>
                <w:bCs/>
                <w:sz w:val="20"/>
                <w:szCs w:val="20"/>
              </w:rPr>
              <w:t xml:space="preserve">instável e variável</w:t>
            </w:r>
            <w:r>
              <w:rPr>
                <w:sz w:val="20"/>
                <w:szCs w:val="20"/>
              </w:rPr>
              <w:t xml:space="preserve">: monitore os valores Q e use várias sementes.</w:t>
            </w:r>
          </w:p>
          <w:p>
            <w:pPr>
              <w:pStyle w:val="ListParagraph"/>
              <w:numPr>
                <w:ilvl w:val="0"/>
                <w:numId w:val="2"/>
              </w:numPr>
              <w:spacing w:after="60" w:line="276"/>
            </w:pPr>
            <w:r>
              <w:rPr>
                <w:sz w:val="20"/>
                <w:szCs w:val="20"/>
              </w:rPr>
              <w:t xml:space="preserve">O </w:t>
            </w:r>
            <w:r>
              <w:rPr>
                <w:b/>
                <w:bCs/>
                <w:sz w:val="20"/>
                <w:szCs w:val="20"/>
              </w:rPr>
              <w:t xml:space="preserve">Stable-Baselines3</w:t>
            </w:r>
            <w:r>
              <w:rPr>
                <w:sz w:val="20"/>
                <w:szCs w:val="20"/>
              </w:rPr>
              <w:t xml:space="preserve"> oferece implementações prontas para aplicações práticas.</w:t>
            </w:r>
          </w:p>
        </w:tc>
      </w:tr>
    </w:tbl>
    <w:p>
      <w:pPr>
        <w:spacing w:after="140" w:line="120"/>
      </w:pPr>
    </w:p>
    <w:p>
      <w:pPr>
        <w:spacing w:after="120" w:line="300"/>
        <w:jc w:val="left"/>
      </w:pPr>
      <w:r>
        <w:rPr>
          <w:b/>
          <w:bCs/>
          <w:sz w:val="21"/>
          <w:szCs w:val="21"/>
        </w:rPr>
        <w:t xml:space="preserve">Próximo capítulo:</w:t>
      </w:r>
      <w:r>
        <w:rPr>
          <w:sz w:val="21"/>
          <w:szCs w:val="21"/>
        </w:rPr>
        <w:t xml:space="preserve"> em vez de aprender valores e deduzir a política, vamos aprender </w:t>
      </w:r>
      <w:r>
        <w:rPr>
          <w:b/>
          <w:bCs/>
          <w:sz w:val="21"/>
          <w:szCs w:val="21"/>
        </w:rPr>
        <w:t xml:space="preserve">a própria política</w:t>
      </w:r>
      <w:r>
        <w:rPr>
          <w:sz w:val="21"/>
          <w:szCs w:val="21"/>
        </w:rPr>
        <w:t xml:space="preserve"> diretamente: </w:t>
      </w:r>
      <w:r>
        <w:rPr>
          <w:b/>
          <w:bCs/>
          <w:sz w:val="21"/>
          <w:szCs w:val="21"/>
        </w:rPr>
        <w:t xml:space="preserve">gradientes de política</w:t>
      </w:r>
      <w:r>
        <w:rPr>
          <w:sz w:val="21"/>
          <w:szCs w:val="21"/>
        </w:rPr>
        <w:t xml:space="preserve"> e </w:t>
      </w:r>
      <w:r>
        <w:rPr>
          <w:b/>
          <w:bCs/>
          <w:sz w:val="21"/>
          <w:szCs w:val="21"/>
        </w:rPr>
        <w:t xml:space="preserve">atores-críticos</w:t>
      </w:r>
      <w:r>
        <w:rPr>
          <w:sz w:val="21"/>
          <w:szCs w:val="21"/>
        </w:rPr>
        <w:t xml:space="preserve">.</w:t>
      </w: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Em um DQN, a entrada e a saída da rede neural são, respectivamente: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a ação e o estado.</w:t>
      </w:r>
    </w:p>
    <w:p>
      <w:pPr>
        <w:keepNext/>
        <w:keepLines/>
        <w:tabs>
          <w:tab w:val="left" w:pos="500"/>
        </w:tabs>
        <w:spacing w:after="30" w:line="264"/>
        <w:ind w:left="500" w:hanging="300"/>
      </w:pPr>
      <w:r>
        <w:rPr>
          <w:b/>
          <w:bCs/>
          <w:color w:val="6B7280"/>
          <w:sz w:val="20"/>
          <w:szCs w:val="20"/>
        </w:rPr>
        <w:t xml:space="preserve">b)	</w:t>
      </w:r>
      <w:r>
        <w:rPr>
          <w:sz w:val="20"/>
          <w:szCs w:val="20"/>
        </w:rPr>
        <w:t xml:space="preserve">o estado e um valor Q para cada 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a recompensa e a política.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episódio e o retorno.</w:t>
      </w:r>
    </w:p>
    <w:p>
      <w:pPr>
        <w:keepNext/>
        <w:spacing w:after="60" w:before="140" w:line="276"/>
      </w:pPr>
      <w:r>
        <w:rPr>
          <w:b/>
          <w:bCs/>
          <w:color w:val="4F46E5"/>
          <w:sz w:val="21"/>
          <w:szCs w:val="21"/>
        </w:rPr>
        <w:t xml:space="preserve">Questão 2. </w:t>
      </w:r>
      <w:r>
        <w:rPr>
          <w:sz w:val="21"/>
          <w:szCs w:val="21"/>
        </w:rPr>
        <w:t xml:space="preserve">Em um neurônio artificial, a operação principal é:</w:t>
      </w:r>
    </w:p>
    <w:p>
      <w:pPr>
        <w:keepNext/>
        <w:keepLines/>
        <w:tabs>
          <w:tab w:val="left" w:pos="500"/>
        </w:tabs>
        <w:spacing w:after="30" w:line="264"/>
        <w:ind w:left="500" w:hanging="300"/>
      </w:pPr>
      <w:r>
        <w:rPr>
          <w:b/>
          <w:bCs/>
          <w:color w:val="6B7280"/>
          <w:sz w:val="20"/>
          <w:szCs w:val="20"/>
        </w:rPr>
        <w:t xml:space="preserve">a)	</w:t>
      </w:r>
      <w:r>
        <w:rPr>
          <w:sz w:val="20"/>
          <w:szCs w:val="20"/>
        </w:rPr>
        <w:t xml:space="preserve">somar as entradas ponderadas por pesos, acrescentar um viés e aplicar uma função de ativação.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sortear um número.</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copiar a entrada.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agrupar entradas.</w:t>
      </w:r>
    </w:p>
    <w:p>
      <w:pPr>
        <w:keepNext/>
        <w:spacing w:after="60" w:before="140" w:line="276"/>
      </w:pPr>
      <w:r>
        <w:rPr>
          <w:b/>
          <w:bCs/>
          <w:color w:val="4F46E5"/>
          <w:sz w:val="21"/>
          <w:szCs w:val="21"/>
        </w:rPr>
        <w:t xml:space="preserve">Questão 3. </w:t>
      </w:r>
      <w:r>
        <w:rPr>
          <w:sz w:val="21"/>
          <w:szCs w:val="21"/>
        </w:rPr>
        <w:t xml:space="preserve">A função de ativação ReLU é definida como:</w:t>
      </w:r>
    </w:p>
    <w:p>
      <w:pPr>
        <w:keepNext/>
        <w:keepLines/>
        <w:tabs>
          <w:tab w:val="left" w:pos="500"/>
        </w:tabs>
        <w:spacing w:after="30" w:line="264"/>
        <w:ind w:left="500" w:hanging="300"/>
      </w:pPr>
      <w:r>
        <w:rPr>
          <w:b/>
          <w:bCs/>
          <w:color w:val="6B7280"/>
          <w:sz w:val="20"/>
          <w:szCs w:val="20"/>
        </w:rPr>
        <w:t xml:space="preserve">a)	</w:t>
      </w:r>
      <w:r>
        <w:rPr>
          <w:sz w:val="20"/>
          <w:szCs w:val="20"/>
        </w:rPr>
        <w:t xml:space="preserve">tanh(x).</w:t>
      </w:r>
    </w:p>
    <w:p>
      <w:pPr>
        <w:keepNext/>
        <w:keepLines/>
        <w:tabs>
          <w:tab w:val="left" w:pos="500"/>
        </w:tabs>
        <w:spacing w:after="30" w:line="264"/>
        <w:ind w:left="500" w:hanging="300"/>
      </w:pPr>
      <w:r>
        <w:rPr>
          <w:b/>
          <w:bCs/>
          <w:color w:val="6B7280"/>
          <w:sz w:val="20"/>
          <w:szCs w:val="20"/>
        </w:rPr>
        <w:t xml:space="preserve">b)	</w:t>
      </w:r>
      <w:r>
        <w:rPr>
          <w:sz w:val="20"/>
          <w:szCs w:val="20"/>
        </w:rPr>
        <w:t xml:space="preserve">x².</w:t>
      </w:r>
    </w:p>
    <w:p>
      <w:pPr>
        <w:keepNext/>
        <w:keepLines/>
        <w:tabs>
          <w:tab w:val="left" w:pos="500"/>
        </w:tabs>
        <w:spacing w:after="30" w:line="264"/>
        <w:ind w:left="500" w:hanging="300"/>
      </w:pPr>
      <w:r>
        <w:rPr>
          <w:b/>
          <w:bCs/>
          <w:color w:val="6B7280"/>
          <w:sz w:val="20"/>
          <w:szCs w:val="20"/>
        </w:rPr>
        <w:t xml:space="preserve">c)	</w:t>
      </w:r>
      <w:r>
        <w:rPr>
          <w:sz w:val="20"/>
          <w:szCs w:val="20"/>
        </w:rPr>
        <w:t xml:space="preserve">1/(1 + e^(−x)).</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max(0, x).</w:t>
      </w:r>
    </w:p>
    <w:p>
      <w:pPr>
        <w:keepNext/>
        <w:spacing w:after="60" w:before="140" w:line="276"/>
      </w:pPr>
      <w:r>
        <w:rPr>
          <w:b/>
          <w:bCs/>
          <w:color w:val="4F46E5"/>
          <w:sz w:val="21"/>
          <w:szCs w:val="21"/>
        </w:rPr>
        <w:t xml:space="preserve">Questão 4. </w:t>
      </w:r>
      <w:r>
        <w:rPr>
          <w:sz w:val="21"/>
          <w:szCs w:val="21"/>
        </w:rPr>
        <w:t xml:space="preserve">A retropropagação (backpropagation)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escolher ações.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sortear lotes.</w:t>
      </w:r>
    </w:p>
    <w:p>
      <w:pPr>
        <w:keepNext/>
        <w:keepLines/>
        <w:tabs>
          <w:tab w:val="left" w:pos="500"/>
        </w:tabs>
        <w:spacing w:after="30" w:line="264"/>
        <w:ind w:left="500" w:hanging="300"/>
      </w:pPr>
      <w:r>
        <w:rPr>
          <w:b/>
          <w:bCs/>
          <w:color w:val="6B7280"/>
          <w:sz w:val="20"/>
          <w:szCs w:val="20"/>
        </w:rPr>
        <w:t xml:space="preserve">c)	</w:t>
      </w:r>
      <w:r>
        <w:rPr>
          <w:sz w:val="20"/>
          <w:szCs w:val="20"/>
        </w:rPr>
        <w:t xml:space="preserve">discretizar o estado.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calcular eficientemente os gradientes da perda em relação aos pesos.</w:t>
      </w:r>
    </w:p>
    <w:p>
      <w:pPr>
        <w:keepNext/>
        <w:spacing w:after="60" w:before="140" w:line="276"/>
      </w:pPr>
      <w:r>
        <w:rPr>
          <w:b/>
          <w:bCs/>
          <w:color w:val="4F46E5"/>
          <w:sz w:val="21"/>
          <w:szCs w:val="21"/>
        </w:rPr>
        <w:t xml:space="preserve">Questão 5. </w:t>
      </w:r>
      <w:r>
        <w:rPr>
          <w:sz w:val="21"/>
          <w:szCs w:val="21"/>
        </w:rPr>
        <w:t xml:space="preserve">A descida do gradiente ajusta os pesos:</w:t>
      </w:r>
    </w:p>
    <w:p>
      <w:pPr>
        <w:keepNext/>
        <w:keepLines/>
        <w:tabs>
          <w:tab w:val="left" w:pos="500"/>
        </w:tabs>
        <w:spacing w:after="30" w:line="264"/>
        <w:ind w:left="500" w:hanging="300"/>
      </w:pPr>
      <w:r>
        <w:rPr>
          <w:b/>
          <w:bCs/>
          <w:color w:val="6B7280"/>
          <w:sz w:val="20"/>
          <w:szCs w:val="20"/>
        </w:rPr>
        <w:t xml:space="preserve">a)	</w:t>
      </w:r>
      <w:r>
        <w:rPr>
          <w:sz w:val="20"/>
          <w:szCs w:val="20"/>
        </w:rPr>
        <w:t xml:space="preserve">aleatoriamente.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no sentido oposto ao gradiente da perda.</w:t>
      </w:r>
    </w:p>
    <w:p>
      <w:pPr>
        <w:keepNext/>
        <w:keepLines/>
        <w:tabs>
          <w:tab w:val="left" w:pos="500"/>
        </w:tabs>
        <w:spacing w:after="30" w:line="264"/>
        <w:ind w:left="500" w:hanging="300"/>
      </w:pPr>
      <w:r>
        <w:rPr>
          <w:b/>
          <w:bCs/>
          <w:color w:val="6B7280"/>
          <w:sz w:val="20"/>
          <w:szCs w:val="20"/>
        </w:rPr>
        <w:t xml:space="preserve">c)	</w:t>
      </w:r>
      <w:r>
        <w:rPr>
          <w:sz w:val="20"/>
          <w:szCs w:val="20"/>
        </w:rPr>
        <w:t xml:space="preserve">sempre para zero.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no sentido do gradiente da perda.</w:t>
      </w:r>
    </w:p>
    <w:p>
      <w:pPr>
        <w:keepNext/>
        <w:spacing w:after="60" w:before="140" w:line="276"/>
      </w:pPr>
      <w:r>
        <w:rPr>
          <w:b/>
          <w:bCs/>
          <w:color w:val="4F46E5"/>
          <w:sz w:val="21"/>
          <w:szCs w:val="21"/>
        </w:rPr>
        <w:t xml:space="preserve">Questão 6. </w:t>
      </w:r>
      <w:r>
        <w:rPr>
          <w:sz w:val="21"/>
          <w:szCs w:val="21"/>
        </w:rPr>
        <w:t xml:space="preserve">O otimizador Adam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função de ativação.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um método que adapta o passo de cada parâmetro e é muito usado em redes neurais.</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política de exploração.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tipo de ambiente.</w:t>
      </w:r>
    </w:p>
    <w:p>
      <w:pPr>
        <w:keepNext/>
        <w:spacing w:after="60" w:before="140" w:line="276"/>
      </w:pPr>
      <w:r>
        <w:rPr>
          <w:b/>
          <w:bCs/>
          <w:color w:val="4F46E5"/>
          <w:sz w:val="21"/>
          <w:szCs w:val="21"/>
        </w:rPr>
        <w:t xml:space="preserve">Questão 7. </w:t>
      </w:r>
      <w:r>
        <w:rPr>
          <w:sz w:val="21"/>
          <w:szCs w:val="21"/>
        </w:rPr>
        <w:t xml:space="preserve">O primeiro problema de combinar redes neurais com Q-learning ingênuo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desconto ser zero.</w:t>
      </w:r>
    </w:p>
    <w:p>
      <w:pPr>
        <w:keepNext/>
        <w:keepLines/>
        <w:tabs>
          <w:tab w:val="left" w:pos="500"/>
        </w:tabs>
        <w:spacing w:after="30" w:line="264"/>
        <w:ind w:left="500" w:hanging="300"/>
      </w:pPr>
      <w:r>
        <w:rPr>
          <w:b/>
          <w:bCs/>
          <w:color w:val="6B7280"/>
          <w:sz w:val="20"/>
          <w:szCs w:val="20"/>
        </w:rPr>
        <w:t xml:space="preserve">b)	</w:t>
      </w:r>
      <w:r>
        <w:rPr>
          <w:sz w:val="20"/>
          <w:szCs w:val="20"/>
        </w:rPr>
        <w:t xml:space="preserve">amostras consecutivas altamente correlacionadas.</w:t>
      </w:r>
    </w:p>
    <w:p>
      <w:pPr>
        <w:keepNext/>
        <w:keepLines/>
        <w:tabs>
          <w:tab w:val="left" w:pos="500"/>
        </w:tabs>
        <w:spacing w:after="30" w:line="264"/>
        <w:ind w:left="500" w:hanging="300"/>
      </w:pPr>
      <w:r>
        <w:rPr>
          <w:b/>
          <w:bCs/>
          <w:color w:val="6B7280"/>
          <w:sz w:val="20"/>
          <w:szCs w:val="20"/>
        </w:rPr>
        <w:t xml:space="preserve">c)	</w:t>
      </w:r>
      <w:r>
        <w:rPr>
          <w:sz w:val="20"/>
          <w:szCs w:val="20"/>
        </w:rPr>
        <w:t xml:space="preserve">falta de recompensas.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excesso de memória.</w:t>
      </w:r>
    </w:p>
    <w:p>
      <w:pPr>
        <w:keepNext/>
        <w:spacing w:after="60" w:before="140" w:line="276"/>
      </w:pPr>
      <w:r>
        <w:rPr>
          <w:b/>
          <w:bCs/>
          <w:color w:val="4F46E5"/>
          <w:sz w:val="21"/>
          <w:szCs w:val="21"/>
        </w:rPr>
        <w:t xml:space="preserve">Questão 8. </w:t>
      </w:r>
      <w:r>
        <w:rPr>
          <w:sz w:val="21"/>
          <w:szCs w:val="21"/>
        </w:rPr>
        <w:t xml:space="preserve">O segundo problema é o "alvo móvel", que significa:</w:t>
      </w:r>
    </w:p>
    <w:p>
      <w:pPr>
        <w:keepNext/>
        <w:keepLines/>
        <w:tabs>
          <w:tab w:val="left" w:pos="500"/>
        </w:tabs>
        <w:spacing w:after="30" w:line="264"/>
        <w:ind w:left="500" w:hanging="300"/>
      </w:pPr>
      <w:r>
        <w:rPr>
          <w:b/>
          <w:bCs/>
          <w:color w:val="6B7280"/>
          <w:sz w:val="20"/>
          <w:szCs w:val="20"/>
        </w:rPr>
        <w:t xml:space="preserve">a)	</w:t>
      </w:r>
      <w:r>
        <w:rPr>
          <w:sz w:val="20"/>
          <w:szCs w:val="20"/>
        </w:rPr>
        <w:t xml:space="preserve">a recompensa ser aleatória.</w:t>
      </w:r>
    </w:p>
    <w:p>
      <w:pPr>
        <w:keepNext/>
        <w:keepLines/>
        <w:tabs>
          <w:tab w:val="left" w:pos="500"/>
        </w:tabs>
        <w:spacing w:after="30" w:line="264"/>
        <w:ind w:left="500" w:hanging="300"/>
      </w:pPr>
      <w:r>
        <w:rPr>
          <w:b/>
          <w:bCs/>
          <w:color w:val="6B7280"/>
          <w:sz w:val="20"/>
          <w:szCs w:val="20"/>
        </w:rPr>
        <w:t xml:space="preserve">b)	</w:t>
      </w:r>
      <w:r>
        <w:rPr>
          <w:sz w:val="20"/>
          <w:szCs w:val="20"/>
        </w:rPr>
        <w:t xml:space="preserve">o alvo y depender dos próprios pesos da rede, que mudam a cada atualização.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o ambiente mudar de lugar.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agente se mover.</w:t>
      </w:r>
    </w:p>
    <w:p>
      <w:pPr>
        <w:keepNext/>
        <w:spacing w:after="60" w:before="140" w:line="276"/>
      </w:pPr>
      <w:r>
        <w:rPr>
          <w:b/>
          <w:bCs/>
          <w:color w:val="4F46E5"/>
          <w:sz w:val="21"/>
          <w:szCs w:val="21"/>
        </w:rPr>
        <w:t xml:space="preserve">Questão 9. </w:t>
      </w:r>
      <w:r>
        <w:rPr>
          <w:sz w:val="21"/>
          <w:szCs w:val="21"/>
        </w:rPr>
        <w:t xml:space="preserve">A memória de experiências (replay buffer) guarda:</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as recompensas.</w:t>
      </w:r>
    </w:p>
    <w:p>
      <w:pPr>
        <w:keepNext/>
        <w:keepLines/>
        <w:tabs>
          <w:tab w:val="left" w:pos="500"/>
        </w:tabs>
        <w:spacing w:after="30" w:line="264"/>
        <w:ind w:left="500" w:hanging="300"/>
      </w:pPr>
      <w:r>
        <w:rPr>
          <w:b/>
          <w:bCs/>
          <w:color w:val="6B7280"/>
          <w:sz w:val="20"/>
          <w:szCs w:val="20"/>
        </w:rPr>
        <w:t xml:space="preserve">b)	</w:t>
      </w:r>
      <w:r>
        <w:rPr>
          <w:sz w:val="20"/>
          <w:szCs w:val="20"/>
        </w:rPr>
        <w:t xml:space="preserve">as transições (s, a, r, s′, fim) para amostragem posterior.</w:t>
      </w:r>
    </w:p>
    <w:p>
      <w:pPr>
        <w:keepNext/>
        <w:keepLines/>
        <w:tabs>
          <w:tab w:val="left" w:pos="500"/>
        </w:tabs>
        <w:spacing w:after="30" w:line="264"/>
        <w:ind w:left="500" w:hanging="300"/>
      </w:pPr>
      <w:r>
        <w:rPr>
          <w:b/>
          <w:bCs/>
          <w:color w:val="6B7280"/>
          <w:sz w:val="20"/>
          <w:szCs w:val="20"/>
        </w:rPr>
        <w:t xml:space="preserve">c)	</w:t>
      </w:r>
      <w:r>
        <w:rPr>
          <w:sz w:val="20"/>
          <w:szCs w:val="20"/>
        </w:rPr>
        <w:t xml:space="preserve">as políticas.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os pesos da rede.</w:t>
      </w:r>
    </w:p>
    <w:p>
      <w:pPr>
        <w:keepNext/>
        <w:spacing w:after="60" w:before="140" w:line="276"/>
      </w:pPr>
      <w:r>
        <w:rPr>
          <w:b/>
          <w:bCs/>
          <w:color w:val="4F46E5"/>
          <w:sz w:val="21"/>
          <w:szCs w:val="21"/>
        </w:rPr>
        <w:t xml:space="preserve">Questão 10. </w:t>
      </w:r>
      <w:r>
        <w:rPr>
          <w:sz w:val="21"/>
          <w:szCs w:val="21"/>
        </w:rPr>
        <w:t xml:space="preserve">Um benefício da memória de experiências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tornar o método on-policy.</w:t>
      </w:r>
    </w:p>
    <w:p>
      <w:pPr>
        <w:keepNext/>
        <w:keepLines/>
        <w:tabs>
          <w:tab w:val="left" w:pos="500"/>
        </w:tabs>
        <w:spacing w:after="30" w:line="264"/>
        <w:ind w:left="500" w:hanging="300"/>
      </w:pPr>
      <w:r>
        <w:rPr>
          <w:b/>
          <w:bCs/>
          <w:color w:val="6B7280"/>
          <w:sz w:val="20"/>
          <w:szCs w:val="20"/>
        </w:rPr>
        <w:t xml:space="preserve">b)	</w:t>
      </w:r>
      <w:r>
        <w:rPr>
          <w:sz w:val="20"/>
          <w:szCs w:val="20"/>
        </w:rPr>
        <w:t xml:space="preserve">quebrar a correlação entre amostras e reaproveitar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reduzir o número de ações.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eliminar a necessidade de exploração.</w:t>
      </w:r>
    </w:p>
    <w:p>
      <w:pPr>
        <w:keepNext/>
        <w:spacing w:after="60" w:before="140" w:line="276"/>
      </w:pPr>
      <w:r>
        <w:rPr>
          <w:b/>
          <w:bCs/>
          <w:color w:val="4F46E5"/>
          <w:sz w:val="21"/>
          <w:szCs w:val="21"/>
        </w:rPr>
        <w:t xml:space="preserve">Questão 11. </w:t>
      </w:r>
      <w:r>
        <w:rPr>
          <w:sz w:val="21"/>
          <w:szCs w:val="21"/>
        </w:rPr>
        <w:t xml:space="preserve">A repetição de experiência exige que o método seja:</w:t>
      </w:r>
    </w:p>
    <w:p>
      <w:pPr>
        <w:keepNext/>
        <w:keepLines/>
        <w:tabs>
          <w:tab w:val="left" w:pos="500"/>
        </w:tabs>
        <w:spacing w:after="30" w:line="264"/>
        <w:ind w:left="500" w:hanging="300"/>
      </w:pPr>
      <w:r>
        <w:rPr>
          <w:b/>
          <w:bCs/>
          <w:color w:val="6B7280"/>
          <w:sz w:val="20"/>
          <w:szCs w:val="20"/>
        </w:rPr>
        <w:t xml:space="preserve">a)	</w:t>
      </w:r>
      <w:r>
        <w:rPr>
          <w:sz w:val="20"/>
          <w:szCs w:val="20"/>
        </w:rPr>
        <w:t xml:space="preserve">on-policy.</w:t>
      </w:r>
    </w:p>
    <w:p>
      <w:pPr>
        <w:keepNext/>
        <w:keepLines/>
        <w:tabs>
          <w:tab w:val="left" w:pos="500"/>
        </w:tabs>
        <w:spacing w:after="30" w:line="264"/>
        <w:ind w:left="500" w:hanging="300"/>
      </w:pPr>
      <w:r>
        <w:rPr>
          <w:b/>
          <w:bCs/>
          <w:color w:val="6B7280"/>
          <w:sz w:val="20"/>
          <w:szCs w:val="20"/>
        </w:rPr>
        <w:t xml:space="preserve">b)	</w:t>
      </w:r>
      <w:r>
        <w:rPr>
          <w:sz w:val="20"/>
          <w:szCs w:val="20"/>
        </w:rPr>
        <w:t xml:space="preserve">baseado em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off-policy.</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 Monte Carlo.</w:t>
      </w:r>
    </w:p>
    <w:p>
      <w:pPr>
        <w:keepNext/>
        <w:spacing w:after="60" w:before="140" w:line="276"/>
      </w:pPr>
      <w:r>
        <w:rPr>
          <w:b/>
          <w:bCs/>
          <w:color w:val="4F46E5"/>
          <w:sz w:val="21"/>
          <w:szCs w:val="21"/>
        </w:rPr>
        <w:t xml:space="preserve">Questão 12. </w:t>
      </w:r>
      <w:r>
        <w:rPr>
          <w:sz w:val="21"/>
          <w:szCs w:val="21"/>
        </w:rPr>
        <w:t xml:space="preserve">A rede-alvo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 tipo de memória.</w:t>
      </w:r>
    </w:p>
    <w:p>
      <w:pPr>
        <w:keepNext/>
        <w:keepLines/>
        <w:tabs>
          <w:tab w:val="left" w:pos="500"/>
        </w:tabs>
        <w:spacing w:after="30" w:line="264"/>
        <w:ind w:left="500" w:hanging="300"/>
      </w:pPr>
      <w:r>
        <w:rPr>
          <w:b/>
          <w:bCs/>
          <w:color w:val="6B7280"/>
          <w:sz w:val="20"/>
          <w:szCs w:val="20"/>
        </w:rPr>
        <w:t xml:space="preserve">b)	</w:t>
      </w:r>
      <w:r>
        <w:rPr>
          <w:sz w:val="20"/>
          <w:szCs w:val="20"/>
        </w:rPr>
        <w:t xml:space="preserve">a política ótima.</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cópia congelada da rede online, atualizada periodicamente.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rede com arquitetura diferente.</w:t>
      </w:r>
    </w:p>
    <w:p>
      <w:pPr>
        <w:keepNext/>
        <w:spacing w:after="60" w:before="140" w:line="276"/>
      </w:pPr>
      <w:r>
        <w:rPr>
          <w:b/>
          <w:bCs/>
          <w:color w:val="4F46E5"/>
          <w:sz w:val="21"/>
          <w:szCs w:val="21"/>
        </w:rPr>
        <w:t xml:space="preserve">Questão 13. </w:t>
      </w:r>
      <w:r>
        <w:rPr>
          <w:sz w:val="21"/>
          <w:szCs w:val="21"/>
        </w:rPr>
        <w:t xml:space="preserve">O alvo do DQN para uma transição não terminal é:</w:t>
      </w:r>
    </w:p>
    <w:p>
      <w:pPr>
        <w:keepNext/>
        <w:keepLines/>
        <w:tabs>
          <w:tab w:val="left" w:pos="500"/>
        </w:tabs>
        <w:spacing w:after="30" w:line="264"/>
        <w:ind w:left="500" w:hanging="300"/>
      </w:pPr>
      <w:r>
        <w:rPr>
          <w:b/>
          <w:bCs/>
          <w:color w:val="6B7280"/>
          <w:sz w:val="20"/>
          <w:szCs w:val="20"/>
        </w:rPr>
        <w:t xml:space="preserve">a)	</w:t>
      </w:r>
      <w:r>
        <w:rPr>
          <w:sz w:val="20"/>
          <w:szCs w:val="20"/>
        </w:rPr>
        <w:t xml:space="preserve">y = r.</w:t>
      </w:r>
    </w:p>
    <w:p>
      <w:pPr>
        <w:keepNext/>
        <w:keepLines/>
        <w:tabs>
          <w:tab w:val="left" w:pos="500"/>
        </w:tabs>
        <w:spacing w:after="30" w:line="264"/>
        <w:ind w:left="500" w:hanging="300"/>
      </w:pPr>
      <w:r>
        <w:rPr>
          <w:b/>
          <w:bCs/>
          <w:color w:val="6B7280"/>
          <w:sz w:val="20"/>
          <w:szCs w:val="20"/>
        </w:rPr>
        <w:t xml:space="preserve">b)	</w:t>
      </w:r>
      <w:r>
        <w:rPr>
          <w:sz w:val="20"/>
          <w:szCs w:val="20"/>
        </w:rPr>
        <w:t xml:space="preserve">y = γ r.</w:t>
      </w:r>
    </w:p>
    <w:p>
      <w:pPr>
        <w:keepNext/>
        <w:keepLines/>
        <w:tabs>
          <w:tab w:val="left" w:pos="500"/>
        </w:tabs>
        <w:spacing w:after="30" w:line="264"/>
        <w:ind w:left="500" w:hanging="300"/>
      </w:pPr>
      <w:r>
        <w:rPr>
          <w:b/>
          <w:bCs/>
          <w:color w:val="6B7280"/>
          <w:sz w:val="20"/>
          <w:szCs w:val="20"/>
        </w:rPr>
        <w:t xml:space="preserve">c)	</w:t>
      </w:r>
      <w:r>
        <w:rPr>
          <w:sz w:val="20"/>
          <w:szCs w:val="20"/>
        </w:rPr>
        <w:t xml:space="preserve">y = max Q(s, a; θ).</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y = r + γ max_a′ Q(s′, a′; θ⁻).</w:t>
      </w:r>
    </w:p>
    <w:p>
      <w:pPr>
        <w:keepNext/>
        <w:spacing w:after="60" w:before="140" w:line="276"/>
      </w:pPr>
      <w:r>
        <w:rPr>
          <w:b/>
          <w:bCs/>
          <w:color w:val="4F46E5"/>
          <w:sz w:val="21"/>
          <w:szCs w:val="21"/>
        </w:rPr>
        <w:t xml:space="preserve">Questão 14. </w:t>
      </w:r>
      <w:r>
        <w:rPr>
          <w:sz w:val="21"/>
          <w:szCs w:val="21"/>
        </w:rPr>
        <w:t xml:space="preserve">Quando a transição é terminal, o alvo do DQN é:</w:t>
      </w:r>
    </w:p>
    <w:p>
      <w:pPr>
        <w:keepNext/>
        <w:keepLines/>
        <w:tabs>
          <w:tab w:val="left" w:pos="500"/>
        </w:tabs>
        <w:spacing w:after="30" w:line="264"/>
        <w:ind w:left="500" w:hanging="300"/>
      </w:pPr>
      <w:r>
        <w:rPr>
          <w:b/>
          <w:bCs/>
          <w:color w:val="6B7280"/>
          <w:sz w:val="20"/>
          <w:szCs w:val="20"/>
        </w:rPr>
        <w:t xml:space="preserve">a)	</w:t>
      </w:r>
      <w:r>
        <w:rPr>
          <w:sz w:val="20"/>
          <w:szCs w:val="20"/>
        </w:rPr>
        <w:t xml:space="preserve">r + γ max Q(s′).</w:t>
      </w:r>
    </w:p>
    <w:p>
      <w:pPr>
        <w:keepNext/>
        <w:keepLines/>
        <w:tabs>
          <w:tab w:val="left" w:pos="500"/>
        </w:tabs>
        <w:spacing w:after="30" w:line="264"/>
        <w:ind w:left="500" w:hanging="300"/>
      </w:pPr>
      <w:r>
        <w:rPr>
          <w:b/>
          <w:bCs/>
          <w:color w:val="6B7280"/>
          <w:sz w:val="20"/>
          <w:szCs w:val="20"/>
        </w:rPr>
        <w:t xml:space="preserve">b)	</w:t>
      </w:r>
      <w:r>
        <w:rPr>
          <w:sz w:val="20"/>
          <w:szCs w:val="20"/>
        </w:rPr>
        <w:t xml:space="preserve">r.</w:t>
      </w:r>
    </w:p>
    <w:p>
      <w:pPr>
        <w:keepNext/>
        <w:keepLines/>
        <w:tabs>
          <w:tab w:val="left" w:pos="500"/>
        </w:tabs>
        <w:spacing w:after="30" w:line="264"/>
        <w:ind w:left="500" w:hanging="300"/>
      </w:pPr>
      <w:r>
        <w:rPr>
          <w:b/>
          <w:bCs/>
          <w:color w:val="6B7280"/>
          <w:sz w:val="20"/>
          <w:szCs w:val="20"/>
        </w:rPr>
        <w:t xml:space="preserve">c)	</w:t>
      </w:r>
      <w:r>
        <w:rPr>
          <w:sz w:val="20"/>
          <w:szCs w:val="20"/>
        </w:rPr>
        <w:t xml:space="preserve">−r.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w:t>
      </w:r>
    </w:p>
    <w:p>
      <w:pPr>
        <w:keepNext/>
        <w:spacing w:after="60" w:before="140" w:line="276"/>
      </w:pPr>
      <w:r>
        <w:rPr>
          <w:b/>
          <w:bCs/>
          <w:color w:val="4F46E5"/>
          <w:sz w:val="21"/>
          <w:szCs w:val="21"/>
        </w:rPr>
        <w:t xml:space="preserve">Questão 15. </w:t>
      </w:r>
      <w:r>
        <w:rPr>
          <w:sz w:val="21"/>
          <w:szCs w:val="21"/>
        </w:rPr>
        <w:t xml:space="preserve">Aumentar o intervalo de troca da rede-alvo (C) tende a:</w:t>
      </w:r>
    </w:p>
    <w:p>
      <w:pPr>
        <w:keepNext/>
        <w:keepLines/>
        <w:tabs>
          <w:tab w:val="left" w:pos="500"/>
        </w:tabs>
        <w:spacing w:after="30" w:line="264"/>
        <w:ind w:left="500" w:hanging="300"/>
      </w:pPr>
      <w:r>
        <w:rPr>
          <w:b/>
          <w:bCs/>
          <w:color w:val="6B7280"/>
          <w:sz w:val="20"/>
          <w:szCs w:val="20"/>
        </w:rPr>
        <w:t xml:space="preserve">a)	</w:t>
      </w:r>
      <w:r>
        <w:rPr>
          <w:sz w:val="20"/>
          <w:szCs w:val="20"/>
        </w:rPr>
        <w:t xml:space="preserve">deixar o treino mais instável e rápido.</w:t>
      </w:r>
    </w:p>
    <w:p>
      <w:pPr>
        <w:keepNext/>
        <w:keepLines/>
        <w:tabs>
          <w:tab w:val="left" w:pos="500"/>
        </w:tabs>
        <w:spacing w:after="30" w:line="264"/>
        <w:ind w:left="500" w:hanging="300"/>
      </w:pPr>
      <w:r>
        <w:rPr>
          <w:b/>
          <w:bCs/>
          <w:color w:val="6B7280"/>
          <w:sz w:val="20"/>
          <w:szCs w:val="20"/>
        </w:rPr>
        <w:t xml:space="preserve">b)	</w:t>
      </w:r>
      <w:r>
        <w:rPr>
          <w:sz w:val="20"/>
          <w:szCs w:val="20"/>
        </w:rPr>
        <w:t xml:space="preserve">deixar o treino mais estável, porém mais lento.</w:t>
      </w:r>
    </w:p>
    <w:p>
      <w:pPr>
        <w:keepNext/>
        <w:keepLines/>
        <w:tabs>
          <w:tab w:val="left" w:pos="500"/>
        </w:tabs>
        <w:spacing w:after="30" w:line="264"/>
        <w:ind w:left="500" w:hanging="300"/>
      </w:pPr>
      <w:r>
        <w:rPr>
          <w:b/>
          <w:bCs/>
          <w:color w:val="6B7280"/>
          <w:sz w:val="20"/>
          <w:szCs w:val="20"/>
        </w:rPr>
        <w:t xml:space="preserve">c)	</w:t>
      </w:r>
      <w:r>
        <w:rPr>
          <w:sz w:val="20"/>
          <w:szCs w:val="20"/>
        </w:rPr>
        <w:t xml:space="preserve">eliminar a perda.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ter efeito.</w:t>
      </w:r>
    </w:p>
    <w:p>
      <w:pPr>
        <w:keepNext/>
        <w:spacing w:after="60" w:before="140" w:line="276"/>
      </w:pPr>
      <w:r>
        <w:rPr>
          <w:b/>
          <w:bCs/>
          <w:color w:val="4F46E5"/>
          <w:sz w:val="21"/>
          <w:szCs w:val="21"/>
        </w:rPr>
        <w:t xml:space="preserve">Questão 16. </w:t>
      </w:r>
      <w:r>
        <w:rPr>
          <w:sz w:val="21"/>
          <w:szCs w:val="21"/>
        </w:rPr>
        <w:t xml:space="preserve">A perda de Huber (smooth L1) é:</w:t>
      </w:r>
    </w:p>
    <w:p>
      <w:pPr>
        <w:keepNext/>
        <w:keepLines/>
        <w:tabs>
          <w:tab w:val="left" w:pos="500"/>
        </w:tabs>
        <w:spacing w:after="30" w:line="264"/>
        <w:ind w:left="500" w:hanging="300"/>
      </w:pPr>
      <w:r>
        <w:rPr>
          <w:b/>
          <w:bCs/>
          <w:color w:val="6B7280"/>
          <w:sz w:val="20"/>
          <w:szCs w:val="20"/>
        </w:rPr>
        <w:t xml:space="preserve">a)	</w:t>
      </w:r>
      <w:r>
        <w:rPr>
          <w:sz w:val="20"/>
          <w:szCs w:val="20"/>
        </w:rPr>
        <w:t xml:space="preserve">sempre linear.</w:t>
      </w:r>
    </w:p>
    <w:p>
      <w:pPr>
        <w:keepNext/>
        <w:keepLines/>
        <w:tabs>
          <w:tab w:val="left" w:pos="500"/>
        </w:tabs>
        <w:spacing w:after="30" w:line="264"/>
        <w:ind w:left="500" w:hanging="300"/>
      </w:pPr>
      <w:r>
        <w:rPr>
          <w:b/>
          <w:bCs/>
          <w:color w:val="6B7280"/>
          <w:sz w:val="20"/>
          <w:szCs w:val="20"/>
        </w:rPr>
        <w:t xml:space="preserve">b)	</w:t>
      </w:r>
      <w:r>
        <w:rPr>
          <w:sz w:val="20"/>
          <w:szCs w:val="20"/>
        </w:rPr>
        <w:t xml:space="preserve">quadrática para erros pequenos e linear para grandes.</w:t>
      </w:r>
    </w:p>
    <w:p>
      <w:pPr>
        <w:keepNext/>
        <w:keepLines/>
        <w:tabs>
          <w:tab w:val="left" w:pos="500"/>
        </w:tabs>
        <w:spacing w:after="30" w:line="264"/>
        <w:ind w:left="500" w:hanging="300"/>
      </w:pPr>
      <w:r>
        <w:rPr>
          <w:b/>
          <w:bCs/>
          <w:color w:val="6B7280"/>
          <w:sz w:val="20"/>
          <w:szCs w:val="20"/>
        </w:rPr>
        <w:t xml:space="preserve">c)	</w:t>
      </w:r>
      <w:r>
        <w:rPr>
          <w:sz w:val="20"/>
          <w:szCs w:val="20"/>
        </w:rPr>
        <w:t xml:space="preserve">igual à entropia cruzada.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sempre quadrática.</w:t>
      </w:r>
    </w:p>
    <w:p>
      <w:pPr>
        <w:keepNext/>
        <w:spacing w:after="60" w:before="140" w:line="276"/>
      </w:pPr>
      <w:r>
        <w:rPr>
          <w:b/>
          <w:bCs/>
          <w:color w:val="4F46E5"/>
          <w:sz w:val="21"/>
          <w:szCs w:val="21"/>
        </w:rPr>
        <w:t xml:space="preserve">Questão 17. </w:t>
      </w:r>
      <w:r>
        <w:rPr>
          <w:sz w:val="21"/>
          <w:szCs w:val="21"/>
        </w:rPr>
        <w:t xml:space="preserve">O recorte do gradiente (gradient clipping)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aumentar o gradiente.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escolher ações.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eliminar a memória.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limitar o tamanho do passo de atualização e evitar instabilidade.</w:t>
      </w:r>
    </w:p>
    <w:p>
      <w:pPr>
        <w:keepNext/>
        <w:spacing w:after="60" w:before="140" w:line="276"/>
      </w:pPr>
      <w:r>
        <w:rPr>
          <w:b/>
          <w:bCs/>
          <w:color w:val="4F46E5"/>
          <w:sz w:val="21"/>
          <w:szCs w:val="21"/>
        </w:rPr>
        <w:t xml:space="preserve">Questão 18. </w:t>
      </w:r>
      <w:r>
        <w:rPr>
          <w:sz w:val="21"/>
          <w:szCs w:val="21"/>
        </w:rPr>
        <w:t xml:space="preserve">O DQN de Mnih et al. (2015) aprendeu a jogar Atari usando como entrada:</w:t>
      </w:r>
    </w:p>
    <w:p>
      <w:pPr>
        <w:keepNext/>
        <w:keepLines/>
        <w:tabs>
          <w:tab w:val="left" w:pos="500"/>
        </w:tabs>
        <w:spacing w:after="30" w:line="264"/>
        <w:ind w:left="500" w:hanging="300"/>
      </w:pPr>
      <w:r>
        <w:rPr>
          <w:b/>
          <w:bCs/>
          <w:color w:val="6B7280"/>
          <w:sz w:val="20"/>
          <w:szCs w:val="20"/>
        </w:rPr>
        <w:t xml:space="preserve">a)	</w:t>
      </w:r>
      <w:r>
        <w:rPr>
          <w:sz w:val="20"/>
          <w:szCs w:val="20"/>
        </w:rPr>
        <w:t xml:space="preserve">o estado interno da memória do console.</w:t>
      </w:r>
    </w:p>
    <w:p>
      <w:pPr>
        <w:keepNext/>
        <w:keepLines/>
        <w:tabs>
          <w:tab w:val="left" w:pos="500"/>
        </w:tabs>
        <w:spacing w:after="30" w:line="264"/>
        <w:ind w:left="500" w:hanging="300"/>
      </w:pPr>
      <w:r>
        <w:rPr>
          <w:b/>
          <w:bCs/>
          <w:color w:val="6B7280"/>
          <w:sz w:val="20"/>
          <w:szCs w:val="20"/>
        </w:rPr>
        <w:t xml:space="preserve">b)	</w:t>
      </w:r>
      <w:r>
        <w:rPr>
          <w:sz w:val="20"/>
          <w:szCs w:val="20"/>
        </w:rPr>
        <w:t xml:space="preserve">os pixels da tela (imagens).</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a pontuação.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código do jogo.</w:t>
      </w:r>
    </w:p>
    <w:p>
      <w:pPr>
        <w:keepNext/>
        <w:spacing w:after="60" w:before="140" w:line="276"/>
      </w:pPr>
      <w:r>
        <w:rPr>
          <w:b/>
          <w:bCs/>
          <w:color w:val="4F46E5"/>
          <w:sz w:val="21"/>
          <w:szCs w:val="21"/>
        </w:rPr>
        <w:t xml:space="preserve">Questão 19. </w:t>
      </w:r>
      <w:r>
        <w:rPr>
          <w:sz w:val="21"/>
          <w:szCs w:val="21"/>
        </w:rPr>
        <w:t xml:space="preserve">No pré-processamento do DQN para Atari, empilham-se 4 quadros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colorir a imagem.</w:t>
      </w:r>
    </w:p>
    <w:p>
      <w:pPr>
        <w:keepNext/>
        <w:keepLines/>
        <w:tabs>
          <w:tab w:val="left" w:pos="500"/>
        </w:tabs>
        <w:spacing w:after="30" w:line="264"/>
        <w:ind w:left="500" w:hanging="300"/>
      </w:pPr>
      <w:r>
        <w:rPr>
          <w:b/>
          <w:bCs/>
          <w:color w:val="6B7280"/>
          <w:sz w:val="20"/>
          <w:szCs w:val="20"/>
        </w:rPr>
        <w:t xml:space="preserve">b)	</w:t>
      </w:r>
      <w:r>
        <w:rPr>
          <w:sz w:val="20"/>
          <w:szCs w:val="20"/>
        </w:rPr>
        <w:t xml:space="preserve">aumentar a recompensa.</w:t>
      </w:r>
    </w:p>
    <w:p>
      <w:pPr>
        <w:keepNext/>
        <w:keepLines/>
        <w:tabs>
          <w:tab w:val="left" w:pos="500"/>
        </w:tabs>
        <w:spacing w:after="30" w:line="264"/>
        <w:ind w:left="500" w:hanging="300"/>
      </w:pPr>
      <w:r>
        <w:rPr>
          <w:b/>
          <w:bCs/>
          <w:color w:val="6B7280"/>
          <w:sz w:val="20"/>
          <w:szCs w:val="20"/>
        </w:rPr>
        <w:t xml:space="preserve">c)	</w:t>
      </w:r>
      <w:r>
        <w:rPr>
          <w:sz w:val="20"/>
          <w:szCs w:val="20"/>
        </w:rPr>
        <w:t xml:space="preserve">inserir informação de movimento (velocidade e direção) no estado.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reduzir o tamanho da imagem.</w:t>
      </w:r>
    </w:p>
    <w:p>
      <w:pPr>
        <w:keepNext/>
        <w:spacing w:after="60" w:before="140" w:line="276"/>
      </w:pPr>
      <w:r>
        <w:rPr>
          <w:b/>
          <w:bCs/>
          <w:color w:val="4F46E5"/>
          <w:sz w:val="21"/>
          <w:szCs w:val="21"/>
        </w:rPr>
        <w:t xml:space="preserve">Questão 20. </w:t>
      </w:r>
      <w:r>
        <w:rPr>
          <w:sz w:val="21"/>
          <w:szCs w:val="21"/>
        </w:rPr>
        <w:t xml:space="preserve">Recortar recompensas para −1, 0 e +1 no DQN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padronizar a escala entre diferentes jogos.</w:t>
      </w:r>
    </w:p>
    <w:p>
      <w:pPr>
        <w:keepNext/>
        <w:keepLines/>
        <w:tabs>
          <w:tab w:val="left" w:pos="500"/>
        </w:tabs>
        <w:spacing w:after="30" w:line="264"/>
        <w:ind w:left="500" w:hanging="300"/>
      </w:pPr>
      <w:r>
        <w:rPr>
          <w:b/>
          <w:bCs/>
          <w:color w:val="6B7280"/>
          <w:sz w:val="20"/>
          <w:szCs w:val="20"/>
        </w:rPr>
        <w:t xml:space="preserve">b)	</w:t>
      </w:r>
      <w:r>
        <w:rPr>
          <w:sz w:val="20"/>
          <w:szCs w:val="20"/>
        </w:rPr>
        <w:t xml:space="preserve">tornar o ambiente determinístico.</w:t>
      </w:r>
    </w:p>
    <w:p>
      <w:pPr>
        <w:keepNext/>
        <w:keepLines/>
        <w:tabs>
          <w:tab w:val="left" w:pos="500"/>
        </w:tabs>
        <w:spacing w:after="30" w:line="264"/>
        <w:ind w:left="500" w:hanging="300"/>
      </w:pPr>
      <w:r>
        <w:rPr>
          <w:b/>
          <w:bCs/>
          <w:color w:val="6B7280"/>
          <w:sz w:val="20"/>
          <w:szCs w:val="20"/>
        </w:rPr>
        <w:t xml:space="preserve">c)	</w:t>
      </w:r>
      <w:r>
        <w:rPr>
          <w:sz w:val="20"/>
          <w:szCs w:val="20"/>
        </w:rPr>
        <w:t xml:space="preserve">reduzir o número de ações.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eliminar o desconto.</w:t>
      </w:r>
    </w:p>
    <w:p>
      <w:pPr>
        <w:keepNext/>
        <w:spacing w:after="60" w:before="140" w:line="276"/>
      </w:pPr>
      <w:r>
        <w:rPr>
          <w:b/>
          <w:bCs/>
          <w:color w:val="4F46E5"/>
          <w:sz w:val="21"/>
          <w:szCs w:val="21"/>
        </w:rPr>
        <w:t xml:space="preserve">Questão 21. </w:t>
      </w:r>
      <w:r>
        <w:rPr>
          <w:sz w:val="21"/>
          <w:szCs w:val="21"/>
        </w:rPr>
        <w:t xml:space="preserve">As camadas convolucionais são especialmente adequadas a:</w:t>
      </w:r>
    </w:p>
    <w:p>
      <w:pPr>
        <w:keepNext/>
        <w:keepLines/>
        <w:tabs>
          <w:tab w:val="left" w:pos="500"/>
        </w:tabs>
        <w:spacing w:after="30" w:line="264"/>
        <w:ind w:left="500" w:hanging="300"/>
      </w:pPr>
      <w:r>
        <w:rPr>
          <w:b/>
          <w:bCs/>
          <w:color w:val="6B7280"/>
          <w:sz w:val="20"/>
          <w:szCs w:val="20"/>
        </w:rPr>
        <w:t xml:space="preserve">a)	</w:t>
      </w:r>
      <w:r>
        <w:rPr>
          <w:sz w:val="20"/>
          <w:szCs w:val="20"/>
        </w:rPr>
        <w:t xml:space="preserve">texto sem estrutura.</w:t>
      </w:r>
    </w:p>
    <w:p>
      <w:pPr>
        <w:keepNext/>
        <w:keepLines/>
        <w:tabs>
          <w:tab w:val="left" w:pos="500"/>
        </w:tabs>
        <w:spacing w:after="30" w:line="264"/>
        <w:ind w:left="500" w:hanging="300"/>
      </w:pPr>
      <w:r>
        <w:rPr>
          <w:b/>
          <w:bCs/>
          <w:color w:val="6B7280"/>
          <w:sz w:val="20"/>
          <w:szCs w:val="20"/>
        </w:rPr>
        <w:t xml:space="preserve">b)	</w:t>
      </w:r>
      <w:r>
        <w:rPr>
          <w:sz w:val="20"/>
          <w:szCs w:val="20"/>
        </w:rPr>
        <w:t xml:space="preserve">tabelas de poucas colunas.</w:t>
      </w:r>
    </w:p>
    <w:p>
      <w:pPr>
        <w:keepNext/>
        <w:keepLines/>
        <w:tabs>
          <w:tab w:val="left" w:pos="500"/>
        </w:tabs>
        <w:spacing w:after="30" w:line="264"/>
        <w:ind w:left="500" w:hanging="300"/>
      </w:pPr>
      <w:r>
        <w:rPr>
          <w:b/>
          <w:bCs/>
          <w:color w:val="6B7280"/>
          <w:sz w:val="20"/>
          <w:szCs w:val="20"/>
        </w:rPr>
        <w:t xml:space="preserve">c)	</w:t>
      </w:r>
      <w:r>
        <w:rPr>
          <w:sz w:val="20"/>
          <w:szCs w:val="20"/>
        </w:rPr>
        <w:t xml:space="preserve">políticas determinísticas.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imagens, pois filtros pequenos compartilham pesos ao longo da imagem.</w:t>
      </w:r>
    </w:p>
    <w:p>
      <w:pPr>
        <w:keepNext/>
        <w:spacing w:after="60" w:before="140" w:line="276"/>
      </w:pPr>
      <w:r>
        <w:rPr>
          <w:b/>
          <w:bCs/>
          <w:color w:val="4F46E5"/>
          <w:sz w:val="21"/>
          <w:szCs w:val="21"/>
        </w:rPr>
        <w:t xml:space="preserve">Questão 22. </w:t>
      </w:r>
      <w:r>
        <w:rPr>
          <w:sz w:val="21"/>
          <w:szCs w:val="21"/>
        </w:rPr>
        <w:t xml:space="preserve">O Double DQN modifica o alvo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usar a rede online para escolher a ação e a rede-alvo para avaliá-la.</w:t>
      </w:r>
    </w:p>
    <w:p>
      <w:pPr>
        <w:keepNext/>
        <w:keepLines/>
        <w:tabs>
          <w:tab w:val="left" w:pos="500"/>
        </w:tabs>
        <w:spacing w:after="30" w:line="264"/>
        <w:ind w:left="500" w:hanging="300"/>
      </w:pPr>
      <w:r>
        <w:rPr>
          <w:b/>
          <w:bCs/>
          <w:color w:val="6B7280"/>
          <w:sz w:val="20"/>
          <w:szCs w:val="20"/>
        </w:rPr>
        <w:t xml:space="preserve">b)	</w:t>
      </w:r>
      <w:r>
        <w:rPr>
          <w:sz w:val="20"/>
          <w:szCs w:val="20"/>
        </w:rPr>
        <w:t xml:space="preserve">eliminar a rede-alvo.</w:t>
      </w:r>
    </w:p>
    <w:p>
      <w:pPr>
        <w:keepNext/>
        <w:keepLines/>
        <w:tabs>
          <w:tab w:val="left" w:pos="500"/>
        </w:tabs>
        <w:spacing w:after="30" w:line="264"/>
        <w:ind w:left="500" w:hanging="300"/>
      </w:pPr>
      <w:r>
        <w:rPr>
          <w:b/>
          <w:bCs/>
          <w:color w:val="6B7280"/>
          <w:sz w:val="20"/>
          <w:szCs w:val="20"/>
        </w:rPr>
        <w:t xml:space="preserve">c)	</w:t>
      </w:r>
      <w:r>
        <w:rPr>
          <w:sz w:val="20"/>
          <w:szCs w:val="20"/>
        </w:rPr>
        <w:t xml:space="preserve">usar o retorno de Monte Carlo.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usar duas redes online idênticas.</w:t>
      </w:r>
    </w:p>
    <w:p>
      <w:pPr>
        <w:keepNext/>
        <w:spacing w:after="60" w:before="140" w:line="276"/>
      </w:pPr>
      <w:r>
        <w:rPr>
          <w:b/>
          <w:bCs/>
          <w:color w:val="4F46E5"/>
          <w:sz w:val="21"/>
          <w:szCs w:val="21"/>
        </w:rPr>
        <w:t xml:space="preserve">Questão 23. </w:t>
      </w:r>
      <w:r>
        <w:rPr>
          <w:sz w:val="21"/>
          <w:szCs w:val="21"/>
        </w:rPr>
        <w:t xml:space="preserve">A repetição de experiência priorizada sorteia com maior probabilidade as transições com:</w:t>
      </w:r>
    </w:p>
    <w:p>
      <w:pPr>
        <w:keepNext/>
        <w:keepLines/>
        <w:tabs>
          <w:tab w:val="left" w:pos="500"/>
        </w:tabs>
        <w:spacing w:after="30" w:line="264"/>
        <w:ind w:left="500" w:hanging="300"/>
      </w:pPr>
      <w:r>
        <w:rPr>
          <w:b/>
          <w:bCs/>
          <w:color w:val="6B7280"/>
          <w:sz w:val="20"/>
          <w:szCs w:val="20"/>
        </w:rPr>
        <w:t xml:space="preserve">a)	</w:t>
      </w:r>
      <w:r>
        <w:rPr>
          <w:sz w:val="20"/>
          <w:szCs w:val="20"/>
        </w:rPr>
        <w:t xml:space="preserve">maior idade.</w:t>
      </w:r>
    </w:p>
    <w:p>
      <w:pPr>
        <w:keepNext/>
        <w:keepLines/>
        <w:tabs>
          <w:tab w:val="left" w:pos="500"/>
        </w:tabs>
        <w:spacing w:after="30" w:line="264"/>
        <w:ind w:left="500" w:hanging="300"/>
      </w:pPr>
      <w:r>
        <w:rPr>
          <w:b/>
          <w:bCs/>
          <w:color w:val="6B7280"/>
          <w:sz w:val="20"/>
          <w:szCs w:val="20"/>
        </w:rPr>
        <w:t xml:space="preserve">b)	</w:t>
      </w:r>
      <w:r>
        <w:rPr>
          <w:sz w:val="20"/>
          <w:szCs w:val="20"/>
        </w:rPr>
        <w:t xml:space="preserve">maior erro TD.</w:t>
      </w:r>
    </w:p>
    <w:p>
      <w:pPr>
        <w:keepNext/>
        <w:keepLines/>
        <w:tabs>
          <w:tab w:val="left" w:pos="500"/>
        </w:tabs>
        <w:spacing w:after="30" w:line="264"/>
        <w:ind w:left="500" w:hanging="300"/>
      </w:pPr>
      <w:r>
        <w:rPr>
          <w:b/>
          <w:bCs/>
          <w:color w:val="6B7280"/>
          <w:sz w:val="20"/>
          <w:szCs w:val="20"/>
        </w:rPr>
        <w:t xml:space="preserve">c)	</w:t>
      </w:r>
      <w:r>
        <w:rPr>
          <w:sz w:val="20"/>
          <w:szCs w:val="20"/>
        </w:rPr>
        <w:t xml:space="preserve">menor erro TD.</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menor recompensa.</w:t>
      </w:r>
    </w:p>
    <w:p>
      <w:pPr>
        <w:keepNext/>
        <w:spacing w:after="60" w:before="140" w:line="276"/>
      </w:pPr>
      <w:r>
        <w:rPr>
          <w:b/>
          <w:bCs/>
          <w:color w:val="4F46E5"/>
          <w:sz w:val="21"/>
          <w:szCs w:val="21"/>
        </w:rPr>
        <w:t xml:space="preserve">Questão 24. </w:t>
      </w:r>
      <w:r>
        <w:rPr>
          <w:sz w:val="21"/>
          <w:szCs w:val="21"/>
        </w:rPr>
        <w:t xml:space="preserve">A arquitetura dueling separa a rede em:</w:t>
      </w:r>
    </w:p>
    <w:p>
      <w:pPr>
        <w:keepNext/>
        <w:keepLines/>
        <w:tabs>
          <w:tab w:val="left" w:pos="500"/>
        </w:tabs>
        <w:spacing w:after="30" w:line="264"/>
        <w:ind w:left="500" w:hanging="300"/>
      </w:pPr>
      <w:r>
        <w:rPr>
          <w:b/>
          <w:bCs/>
          <w:color w:val="6B7280"/>
          <w:sz w:val="20"/>
          <w:szCs w:val="20"/>
        </w:rPr>
        <w:t xml:space="preserve">a)	</w:t>
      </w:r>
      <w:r>
        <w:rPr>
          <w:sz w:val="20"/>
          <w:szCs w:val="20"/>
        </w:rPr>
        <w:t xml:space="preserve">entrada e saída.</w:t>
      </w:r>
    </w:p>
    <w:p>
      <w:pPr>
        <w:keepNext/>
        <w:keepLines/>
        <w:tabs>
          <w:tab w:val="left" w:pos="500"/>
        </w:tabs>
        <w:spacing w:after="30" w:line="264"/>
        <w:ind w:left="500" w:hanging="300"/>
      </w:pPr>
      <w:r>
        <w:rPr>
          <w:b/>
          <w:bCs/>
          <w:color w:val="6B7280"/>
          <w:sz w:val="20"/>
          <w:szCs w:val="20"/>
        </w:rPr>
        <w:t xml:space="preserve">b)	</w:t>
      </w:r>
      <w:r>
        <w:rPr>
          <w:sz w:val="20"/>
          <w:szCs w:val="20"/>
        </w:rPr>
        <w:t xml:space="preserve">memória e rede-alvo.</w:t>
      </w:r>
    </w:p>
    <w:p>
      <w:pPr>
        <w:keepNext/>
        <w:keepLines/>
        <w:tabs>
          <w:tab w:val="left" w:pos="500"/>
        </w:tabs>
        <w:spacing w:after="30" w:line="264"/>
        <w:ind w:left="500" w:hanging="300"/>
      </w:pPr>
      <w:r>
        <w:rPr>
          <w:b/>
          <w:bCs/>
          <w:color w:val="6B7280"/>
          <w:sz w:val="20"/>
          <w:szCs w:val="20"/>
        </w:rPr>
        <w:t xml:space="preserve">c)	</w:t>
      </w:r>
      <w:r>
        <w:rPr>
          <w:sz w:val="20"/>
          <w:szCs w:val="20"/>
        </w:rPr>
        <w:t xml:space="preserve">política e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valor do estado V(s) e vantagem A(s, a).</w:t>
      </w:r>
    </w:p>
    <w:p>
      <w:pPr>
        <w:keepNext/>
        <w:spacing w:after="60" w:before="140" w:line="276"/>
      </w:pPr>
      <w:r>
        <w:rPr>
          <w:b/>
          <w:bCs/>
          <w:color w:val="4F46E5"/>
          <w:sz w:val="21"/>
          <w:szCs w:val="21"/>
        </w:rPr>
        <w:t xml:space="preserve">Questão 25. </w:t>
      </w:r>
      <w:r>
        <w:rPr>
          <w:sz w:val="21"/>
          <w:szCs w:val="21"/>
        </w:rPr>
        <w:t xml:space="preserve">No DQN com alvo de n passos, o alvo usa:</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recompensa aleatória.</w:t>
      </w:r>
    </w:p>
    <w:p>
      <w:pPr>
        <w:keepNext/>
        <w:keepLines/>
        <w:tabs>
          <w:tab w:val="left" w:pos="500"/>
        </w:tabs>
        <w:spacing w:after="30" w:line="264"/>
        <w:ind w:left="500" w:hanging="300"/>
      </w:pPr>
      <w:r>
        <w:rPr>
          <w:b/>
          <w:bCs/>
          <w:color w:val="6B7280"/>
          <w:sz w:val="20"/>
          <w:szCs w:val="20"/>
        </w:rPr>
        <w:t xml:space="preserve">b)	</w:t>
      </w:r>
      <w:r>
        <w:rPr>
          <w:sz w:val="20"/>
          <w:szCs w:val="20"/>
        </w:rPr>
        <w:t xml:space="preserve">n recompensas reais antes de estimar com a rede-alvo.</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a primeira recompensa.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retorno infinito.</w:t>
      </w:r>
    </w:p>
    <w:p>
      <w:pPr>
        <w:keepNext/>
        <w:spacing w:after="60" w:before="140" w:line="276"/>
      </w:pPr>
      <w:r>
        <w:rPr>
          <w:b/>
          <w:bCs/>
          <w:color w:val="4F46E5"/>
          <w:sz w:val="21"/>
          <w:szCs w:val="21"/>
        </w:rPr>
        <w:t xml:space="preserve">Questão 26. </w:t>
      </w:r>
      <w:r>
        <w:rPr>
          <w:sz w:val="21"/>
          <w:szCs w:val="21"/>
        </w:rPr>
        <w:t xml:space="preserve">O DQN distribucional aprende:</w:t>
      </w:r>
    </w:p>
    <w:p>
      <w:pPr>
        <w:keepNext/>
        <w:keepLines/>
        <w:tabs>
          <w:tab w:val="left" w:pos="500"/>
        </w:tabs>
        <w:spacing w:after="30" w:line="264"/>
        <w:ind w:left="500" w:hanging="300"/>
      </w:pPr>
      <w:r>
        <w:rPr>
          <w:b/>
          <w:bCs/>
          <w:color w:val="6B7280"/>
          <w:sz w:val="20"/>
          <w:szCs w:val="20"/>
        </w:rPr>
        <w:t xml:space="preserve">a)	</w:t>
      </w:r>
      <w:r>
        <w:rPr>
          <w:sz w:val="20"/>
          <w:szCs w:val="20"/>
        </w:rPr>
        <w:t xml:space="preserve">a distribuição completa do retorno, e não só sua média.</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o máximo do retorno.</w:t>
      </w:r>
    </w:p>
    <w:p>
      <w:pPr>
        <w:keepNext/>
        <w:keepLines/>
        <w:tabs>
          <w:tab w:val="left" w:pos="500"/>
        </w:tabs>
        <w:spacing w:after="30" w:line="264"/>
        <w:ind w:left="500" w:hanging="300"/>
      </w:pPr>
      <w:r>
        <w:rPr>
          <w:b/>
          <w:bCs/>
          <w:color w:val="6B7280"/>
          <w:sz w:val="20"/>
          <w:szCs w:val="20"/>
        </w:rPr>
        <w:t xml:space="preserve">c)	</w:t>
      </w:r>
      <w:r>
        <w:rPr>
          <w:sz w:val="20"/>
          <w:szCs w:val="20"/>
        </w:rPr>
        <w:t xml:space="preserve">a política ótima.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a média do retorno.</w:t>
      </w:r>
    </w:p>
    <w:p>
      <w:pPr>
        <w:keepNext/>
        <w:spacing w:after="60" w:before="140" w:line="276"/>
      </w:pPr>
      <w:r>
        <w:rPr>
          <w:b/>
          <w:bCs/>
          <w:color w:val="4F46E5"/>
          <w:sz w:val="21"/>
          <w:szCs w:val="21"/>
        </w:rPr>
        <w:t xml:space="preserve">Questão 27. </w:t>
      </w:r>
      <w:r>
        <w:rPr>
          <w:sz w:val="21"/>
          <w:szCs w:val="21"/>
        </w:rPr>
        <w:t xml:space="preserve">Nas Noisy Nets, a exploração é feita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ruído aprendido nos pesos da rede.</w:t>
      </w:r>
    </w:p>
    <w:p>
      <w:pPr>
        <w:keepNext/>
        <w:keepLines/>
        <w:tabs>
          <w:tab w:val="left" w:pos="500"/>
        </w:tabs>
        <w:spacing w:after="30" w:line="264"/>
        <w:ind w:left="500" w:hanging="300"/>
      </w:pPr>
      <w:r>
        <w:rPr>
          <w:b/>
          <w:bCs/>
          <w:color w:val="6B7280"/>
          <w:sz w:val="20"/>
          <w:szCs w:val="20"/>
        </w:rPr>
        <w:t xml:space="preserve">b)	</w:t>
      </w:r>
      <w:r>
        <w:rPr>
          <w:sz w:val="20"/>
          <w:szCs w:val="20"/>
        </w:rPr>
        <w:t xml:space="preserve">um modelo do ambiente.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tabela.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ε-gulosa.</w:t>
      </w:r>
    </w:p>
    <w:p>
      <w:pPr>
        <w:keepNext/>
        <w:spacing w:after="60" w:before="140" w:line="276"/>
      </w:pPr>
      <w:r>
        <w:rPr>
          <w:b/>
          <w:bCs/>
          <w:color w:val="4F46E5"/>
          <w:sz w:val="21"/>
          <w:szCs w:val="21"/>
        </w:rPr>
        <w:t xml:space="preserve">Questão 28. </w:t>
      </w:r>
      <w:r>
        <w:rPr>
          <w:sz w:val="21"/>
          <w:szCs w:val="21"/>
        </w:rPr>
        <w:t xml:space="preserve">O Rainbow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 agente que combina o DQN com seis extensões.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técnica de visualização.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função de ativação.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novo ambiente.</w:t>
      </w:r>
    </w:p>
    <w:p>
      <w:pPr>
        <w:keepNext/>
        <w:spacing w:after="60" w:before="140" w:line="276"/>
      </w:pPr>
      <w:r>
        <w:rPr>
          <w:b/>
          <w:bCs/>
          <w:color w:val="4F46E5"/>
          <w:sz w:val="21"/>
          <w:szCs w:val="21"/>
        </w:rPr>
        <w:t xml:space="preserve">Questão 29. </w:t>
      </w:r>
      <w:r>
        <w:rPr>
          <w:sz w:val="21"/>
          <w:szCs w:val="21"/>
        </w:rPr>
        <w:t xml:space="preserve">Na ablação do CartPole, a configuração sem memória de experiências, nos testes do livro:</w:t>
      </w:r>
    </w:p>
    <w:p>
      <w:pPr>
        <w:keepNext/>
        <w:keepLines/>
        <w:tabs>
          <w:tab w:val="left" w:pos="500"/>
        </w:tabs>
        <w:spacing w:after="30" w:line="264"/>
        <w:ind w:left="500" w:hanging="300"/>
      </w:pPr>
      <w:r>
        <w:rPr>
          <w:b/>
          <w:bCs/>
          <w:color w:val="6B7280"/>
          <w:sz w:val="20"/>
          <w:szCs w:val="20"/>
        </w:rPr>
        <w:t xml:space="preserve">a)	</w:t>
      </w:r>
      <w:r>
        <w:rPr>
          <w:sz w:val="20"/>
          <w:szCs w:val="20"/>
        </w:rPr>
        <w:t xml:space="preserve">obteve o melhor desempenho.</w:t>
      </w:r>
    </w:p>
    <w:p>
      <w:pPr>
        <w:keepNext/>
        <w:keepLines/>
        <w:tabs>
          <w:tab w:val="left" w:pos="500"/>
        </w:tabs>
        <w:spacing w:after="30" w:line="264"/>
        <w:ind w:left="500" w:hanging="300"/>
      </w:pPr>
      <w:r>
        <w:rPr>
          <w:b/>
          <w:bCs/>
          <w:color w:val="6B7280"/>
          <w:sz w:val="20"/>
          <w:szCs w:val="20"/>
        </w:rPr>
        <w:t xml:space="preserve">b)	</w:t>
      </w:r>
      <w:r>
        <w:rPr>
          <w:sz w:val="20"/>
          <w:szCs w:val="20"/>
        </w:rPr>
        <w:t xml:space="preserve">teve retorno infinito.</w:t>
      </w:r>
    </w:p>
    <w:p>
      <w:pPr>
        <w:keepNext/>
        <w:keepLines/>
        <w:tabs>
          <w:tab w:val="left" w:pos="500"/>
        </w:tabs>
        <w:spacing w:after="30" w:line="264"/>
        <w:ind w:left="500" w:hanging="300"/>
      </w:pPr>
      <w:r>
        <w:rPr>
          <w:b/>
          <w:bCs/>
          <w:color w:val="6B7280"/>
          <w:sz w:val="20"/>
          <w:szCs w:val="20"/>
        </w:rPr>
        <w:t xml:space="preserve">c)	</w:t>
      </w:r>
      <w:r>
        <w:rPr>
          <w:sz w:val="20"/>
          <w:szCs w:val="20"/>
        </w:rPr>
        <w:t xml:space="preserve">quase não aprendeu.</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foi idêntica à completa.</w:t>
      </w:r>
    </w:p>
    <w:p>
      <w:pPr>
        <w:keepNext/>
        <w:spacing w:after="60" w:before="140" w:line="276"/>
      </w:pPr>
      <w:r>
        <w:rPr>
          <w:b/>
          <w:bCs/>
          <w:color w:val="4F46E5"/>
          <w:sz w:val="21"/>
          <w:szCs w:val="21"/>
        </w:rPr>
        <w:t xml:space="preserve">Questão 30. </w:t>
      </w:r>
      <w:r>
        <w:rPr>
          <w:sz w:val="21"/>
          <w:szCs w:val="21"/>
        </w:rPr>
        <w:t xml:space="preserve">Valores Q que crescem sem limite durante o treino indicam, provavelmente: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bom desempenho.</w:t>
      </w:r>
    </w:p>
    <w:p>
      <w:pPr>
        <w:keepNext/>
        <w:keepLines/>
        <w:tabs>
          <w:tab w:val="left" w:pos="500"/>
        </w:tabs>
        <w:spacing w:after="30" w:line="264"/>
        <w:ind w:left="500" w:hanging="300"/>
      </w:pPr>
      <w:r>
        <w:rPr>
          <w:b/>
          <w:bCs/>
          <w:color w:val="6B7280"/>
          <w:sz w:val="20"/>
          <w:szCs w:val="20"/>
        </w:rPr>
        <w:t xml:space="preserve">b)	</w:t>
      </w:r>
      <w:r>
        <w:rPr>
          <w:sz w:val="20"/>
          <w:szCs w:val="20"/>
        </w:rPr>
        <w:t xml:space="preserve">um bug no gerador aleatório.</w:t>
      </w:r>
    </w:p>
    <w:p>
      <w:pPr>
        <w:keepNext/>
        <w:keepLines/>
        <w:tabs>
          <w:tab w:val="left" w:pos="500"/>
        </w:tabs>
        <w:spacing w:after="30" w:line="264"/>
        <w:ind w:left="500" w:hanging="300"/>
      </w:pPr>
      <w:r>
        <w:rPr>
          <w:b/>
          <w:bCs/>
          <w:color w:val="6B7280"/>
          <w:sz w:val="20"/>
          <w:szCs w:val="20"/>
        </w:rPr>
        <w:t xml:space="preserve">c)	</w:t>
      </w:r>
      <w:r>
        <w:rPr>
          <w:sz w:val="20"/>
          <w:szCs w:val="20"/>
        </w:rPr>
        <w:t xml:space="preserve">falta de exploração.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instabilidade ou divergência.</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em linguagem simples, como uma rede neural aprende. Use o conceito de gradiente.</w:t>
      </w:r>
    </w:p>
    <w:p>
      <w:pPr>
        <w:keepLines/>
        <w:tabs>
          <w:tab w:val="left" w:pos="500"/>
        </w:tabs>
        <w:spacing w:after="80" w:before="120" w:line="288"/>
        <w:ind w:left="500" w:hanging="500"/>
      </w:pPr>
      <w:r>
        <w:rPr>
          <w:b/>
          <w:bCs/>
          <w:color w:val="4F46E5"/>
          <w:sz w:val="21"/>
          <w:szCs w:val="21"/>
        </w:rPr>
        <w:t xml:space="preserve">2.	</w:t>
      </w:r>
      <w:r>
        <w:rPr>
          <w:sz w:val="21"/>
          <w:szCs w:val="21"/>
        </w:rPr>
        <w:t xml:space="preserve">Descreva a estrutura de um neurônio artificial e dê um exemplo numérico com a ativação ReLU.</w:t>
      </w:r>
    </w:p>
    <w:p>
      <w:pPr>
        <w:keepLines/>
        <w:tabs>
          <w:tab w:val="left" w:pos="500"/>
        </w:tabs>
        <w:spacing w:after="80" w:before="120" w:line="288"/>
        <w:ind w:left="500" w:hanging="500"/>
      </w:pPr>
      <w:r>
        <w:rPr>
          <w:b/>
          <w:bCs/>
          <w:color w:val="4F46E5"/>
          <w:sz w:val="21"/>
          <w:szCs w:val="21"/>
        </w:rPr>
        <w:t xml:space="preserve">3.	</w:t>
      </w:r>
      <w:r>
        <w:rPr>
          <w:sz w:val="21"/>
          <w:szCs w:val="21"/>
        </w:rPr>
        <w:t xml:space="preserve">Por que as amostras consecutivas de um episódio atrapalham o treino de uma rede neural?</w:t>
      </w:r>
    </w:p>
    <w:p>
      <w:pPr>
        <w:keepLines/>
        <w:tabs>
          <w:tab w:val="left" w:pos="500"/>
        </w:tabs>
        <w:spacing w:after="80" w:before="120" w:line="288"/>
        <w:ind w:left="500" w:hanging="500"/>
      </w:pPr>
      <w:r>
        <w:rPr>
          <w:b/>
          <w:bCs/>
          <w:color w:val="4F46E5"/>
          <w:sz w:val="21"/>
          <w:szCs w:val="21"/>
        </w:rPr>
        <w:t xml:space="preserve">4.	</w:t>
      </w:r>
      <w:r>
        <w:rPr>
          <w:sz w:val="21"/>
          <w:szCs w:val="21"/>
        </w:rPr>
        <w:t xml:space="preserve">Como a memória de experiências ajuda a estabilizar o DQN, e que restrição ela impõe ao algoritmo?</w:t>
      </w:r>
    </w:p>
    <w:p>
      <w:pPr>
        <w:keepLines/>
        <w:tabs>
          <w:tab w:val="left" w:pos="500"/>
        </w:tabs>
        <w:spacing w:after="80" w:before="120" w:line="288"/>
        <w:ind w:left="500" w:hanging="500"/>
      </w:pPr>
      <w:r>
        <w:rPr>
          <w:b/>
          <w:bCs/>
          <w:color w:val="4F46E5"/>
          <w:sz w:val="21"/>
          <w:szCs w:val="21"/>
        </w:rPr>
        <w:t xml:space="preserve">5.	</w:t>
      </w:r>
      <w:r>
        <w:rPr>
          <w:sz w:val="21"/>
          <w:szCs w:val="21"/>
        </w:rPr>
        <w:t xml:space="preserve">Explique o problema do alvo móvel e como a rede-alvo o mitiga.</w:t>
      </w:r>
    </w:p>
    <w:p>
      <w:pPr>
        <w:keepLines/>
        <w:tabs>
          <w:tab w:val="left" w:pos="500"/>
        </w:tabs>
        <w:spacing w:after="80" w:before="120" w:line="288"/>
        <w:ind w:left="500" w:hanging="500"/>
      </w:pPr>
      <w:r>
        <w:rPr>
          <w:b/>
          <w:bCs/>
          <w:color w:val="4F46E5"/>
          <w:sz w:val="21"/>
          <w:szCs w:val="21"/>
        </w:rPr>
        <w:t xml:space="preserve">6.	</w:t>
      </w:r>
      <w:r>
        <w:rPr>
          <w:sz w:val="21"/>
          <w:szCs w:val="21"/>
        </w:rPr>
        <w:t xml:space="preserve">Escreva o alvo do DQN e explique cada termo.</w:t>
      </w:r>
    </w:p>
    <w:p>
      <w:pPr>
        <w:keepLines/>
        <w:tabs>
          <w:tab w:val="left" w:pos="500"/>
        </w:tabs>
        <w:spacing w:after="80" w:before="120" w:line="288"/>
        <w:ind w:left="500" w:hanging="500"/>
      </w:pPr>
      <w:r>
        <w:rPr>
          <w:b/>
          <w:bCs/>
          <w:color w:val="4F46E5"/>
          <w:sz w:val="21"/>
          <w:szCs w:val="21"/>
        </w:rPr>
        <w:t xml:space="preserve">7.	</w:t>
      </w:r>
      <w:r>
        <w:rPr>
          <w:sz w:val="21"/>
          <w:szCs w:val="21"/>
        </w:rPr>
        <w:t xml:space="preserve">Descreva os oito passos do algoritmo DQN.</w:t>
      </w:r>
    </w:p>
    <w:p>
      <w:pPr>
        <w:keepLines/>
        <w:tabs>
          <w:tab w:val="left" w:pos="500"/>
        </w:tabs>
        <w:spacing w:after="80" w:before="120" w:line="288"/>
        <w:ind w:left="500" w:hanging="500"/>
      </w:pPr>
      <w:r>
        <w:rPr>
          <w:b/>
          <w:bCs/>
          <w:color w:val="4F46E5"/>
          <w:sz w:val="21"/>
          <w:szCs w:val="21"/>
        </w:rPr>
        <w:t xml:space="preserve">8.	</w:t>
      </w:r>
      <w:r>
        <w:rPr>
          <w:sz w:val="21"/>
          <w:szCs w:val="21"/>
        </w:rPr>
        <w:t xml:space="preserve">Qual o papel da perda de Huber e do recorte de gradiente no DQN?</w:t>
      </w:r>
    </w:p>
    <w:p>
      <w:pPr>
        <w:keepLines/>
        <w:tabs>
          <w:tab w:val="left" w:pos="500"/>
        </w:tabs>
        <w:spacing w:after="80" w:before="120" w:line="288"/>
        <w:ind w:left="500" w:hanging="500"/>
      </w:pPr>
      <w:r>
        <w:rPr>
          <w:b/>
          <w:bCs/>
          <w:color w:val="4F46E5"/>
          <w:sz w:val="21"/>
          <w:szCs w:val="21"/>
        </w:rPr>
        <w:t xml:space="preserve">9.	</w:t>
      </w:r>
      <w:r>
        <w:rPr>
          <w:sz w:val="21"/>
          <w:szCs w:val="21"/>
        </w:rPr>
        <w:t xml:space="preserve">Explique o pré-processamento do DQN para Atari e a razão de cada etapa.</w:t>
      </w:r>
    </w:p>
    <w:p>
      <w:pPr>
        <w:keepLines/>
        <w:tabs>
          <w:tab w:val="left" w:pos="500"/>
        </w:tabs>
        <w:spacing w:after="80" w:before="120" w:line="288"/>
        <w:ind w:left="500" w:hanging="500"/>
      </w:pPr>
      <w:r>
        <w:rPr>
          <w:b/>
          <w:bCs/>
          <w:color w:val="4F46E5"/>
          <w:sz w:val="21"/>
          <w:szCs w:val="21"/>
        </w:rPr>
        <w:t xml:space="preserve">10.	</w:t>
      </w:r>
      <w:r>
        <w:rPr>
          <w:sz w:val="21"/>
          <w:szCs w:val="21"/>
        </w:rPr>
        <w:t xml:space="preserve">Explique o Double DQN e por que ele reduz o viés de maximização.</w:t>
      </w:r>
    </w:p>
    <w:p>
      <w:pPr>
        <w:keepLines/>
        <w:tabs>
          <w:tab w:val="left" w:pos="500"/>
        </w:tabs>
        <w:spacing w:after="80" w:before="120" w:line="288"/>
        <w:ind w:left="500" w:hanging="500"/>
      </w:pPr>
      <w:r>
        <w:rPr>
          <w:b/>
          <w:bCs/>
          <w:color w:val="4F46E5"/>
          <w:sz w:val="21"/>
          <w:szCs w:val="21"/>
        </w:rPr>
        <w:t xml:space="preserve">11.	</w:t>
      </w:r>
      <w:r>
        <w:rPr>
          <w:sz w:val="21"/>
          <w:szCs w:val="21"/>
        </w:rPr>
        <w:t xml:space="preserve">O que faz a repetição de experiência priorizada e por que precisa de pesos de importância?</w:t>
      </w:r>
    </w:p>
    <w:p>
      <w:pPr>
        <w:keepLines/>
        <w:tabs>
          <w:tab w:val="left" w:pos="500"/>
        </w:tabs>
        <w:spacing w:after="80" w:before="120" w:line="288"/>
        <w:ind w:left="500" w:hanging="500"/>
      </w:pPr>
      <w:r>
        <w:rPr>
          <w:b/>
          <w:bCs/>
          <w:color w:val="4F46E5"/>
          <w:sz w:val="21"/>
          <w:szCs w:val="21"/>
        </w:rPr>
        <w:t xml:space="preserve">12.	</w:t>
      </w:r>
      <w:r>
        <w:rPr>
          <w:sz w:val="21"/>
          <w:szCs w:val="21"/>
        </w:rPr>
        <w:t xml:space="preserve">Descreva a arquitetura dueling e em que situações ela ajuda.</w:t>
      </w:r>
    </w:p>
    <w:p>
      <w:pPr>
        <w:keepLines/>
        <w:tabs>
          <w:tab w:val="left" w:pos="500"/>
        </w:tabs>
        <w:spacing w:after="80" w:before="120" w:line="288"/>
        <w:ind w:left="500" w:hanging="500"/>
      </w:pPr>
      <w:r>
        <w:rPr>
          <w:b/>
          <w:bCs/>
          <w:color w:val="4F46E5"/>
          <w:sz w:val="21"/>
          <w:szCs w:val="21"/>
        </w:rPr>
        <w:t xml:space="preserve">13.	</w:t>
      </w:r>
      <w:r>
        <w:rPr>
          <w:sz w:val="21"/>
          <w:szCs w:val="21"/>
        </w:rPr>
        <w:t xml:space="preserve">O que é o Rainbow e qual sua lição para o desenvolvimento de algoritmos?</w:t>
      </w:r>
    </w:p>
    <w:p>
      <w:pPr>
        <w:keepLines/>
        <w:tabs>
          <w:tab w:val="left" w:pos="500"/>
        </w:tabs>
        <w:spacing w:after="80" w:before="120" w:line="288"/>
        <w:ind w:left="500" w:hanging="500"/>
      </w:pPr>
      <w:r>
        <w:rPr>
          <w:b/>
          <w:bCs/>
          <w:color w:val="4F46E5"/>
          <w:sz w:val="21"/>
          <w:szCs w:val="21"/>
        </w:rPr>
        <w:t xml:space="preserve">14.	</w:t>
      </w:r>
      <w:r>
        <w:rPr>
          <w:sz w:val="21"/>
          <w:szCs w:val="21"/>
        </w:rPr>
        <w:t xml:space="preserve">Cite quatro hiperparâmetros do DQN, o efeito de cada um e valores típicos.</w:t>
      </w:r>
    </w:p>
    <w:p>
      <w:pPr>
        <w:keepLines/>
        <w:tabs>
          <w:tab w:val="left" w:pos="500"/>
        </w:tabs>
        <w:spacing w:after="80" w:before="120" w:line="288"/>
        <w:ind w:left="500" w:hanging="500"/>
      </w:pPr>
      <w:r>
        <w:rPr>
          <w:b/>
          <w:bCs/>
          <w:color w:val="4F46E5"/>
          <w:sz w:val="21"/>
          <w:szCs w:val="21"/>
        </w:rPr>
        <w:t xml:space="preserve">15.	</w:t>
      </w:r>
      <w:r>
        <w:rPr>
          <w:sz w:val="21"/>
          <w:szCs w:val="21"/>
        </w:rPr>
        <w:t xml:space="preserve">Por que o desempenho do DQN costuma oscilar durante o treino, e que cuidados tomar ao avaliá-lo?</w:t>
      </w:r>
    </w:p>
    <w:p>
      <w:pPr>
        <w:keepLines/>
        <w:tabs>
          <w:tab w:val="left" w:pos="500"/>
        </w:tabs>
        <w:spacing w:after="80" w:before="120" w:line="288"/>
        <w:ind w:left="500" w:hanging="500"/>
      </w:pPr>
      <w:r>
        <w:rPr>
          <w:b/>
          <w:bCs/>
          <w:color w:val="4F46E5"/>
          <w:sz w:val="21"/>
          <w:szCs w:val="21"/>
        </w:rPr>
        <w:t xml:space="preserve">16.	</w:t>
      </w:r>
      <w:r>
        <w:rPr>
          <w:sz w:val="21"/>
          <w:szCs w:val="21"/>
        </w:rPr>
        <w:t xml:space="preserve">Interprete o resultado da ablação: o que mostra sobre a importância da memória e da rede-alvo?</w:t>
      </w:r>
    </w:p>
    <w:p>
      <w:pPr>
        <w:keepLines/>
        <w:tabs>
          <w:tab w:val="left" w:pos="500"/>
        </w:tabs>
        <w:spacing w:after="80" w:before="120" w:line="288"/>
        <w:ind w:left="500" w:hanging="500"/>
      </w:pPr>
      <w:r>
        <w:rPr>
          <w:b/>
          <w:bCs/>
          <w:color w:val="4F46E5"/>
          <w:sz w:val="21"/>
          <w:szCs w:val="21"/>
        </w:rPr>
        <w:t xml:space="preserve">17.	</w:t>
      </w:r>
      <w:r>
        <w:rPr>
          <w:sz w:val="21"/>
          <w:szCs w:val="21"/>
        </w:rPr>
        <w:t xml:space="preserve">Explique por que o Stable-Baselines3 é útil e quais cuidados ainda são necessários ao usá-lo.</w:t>
      </w:r>
    </w:p>
    <w:p>
      <w:pPr>
        <w:keepLines/>
        <w:tabs>
          <w:tab w:val="left" w:pos="500"/>
        </w:tabs>
        <w:spacing w:after="80" w:before="120" w:line="288"/>
        <w:ind w:left="500" w:hanging="500"/>
      </w:pPr>
      <w:r>
        <w:rPr>
          <w:b/>
          <w:bCs/>
          <w:color w:val="4F46E5"/>
          <w:sz w:val="21"/>
          <w:szCs w:val="21"/>
        </w:rPr>
        <w:t xml:space="preserve">18.	</w:t>
      </w:r>
      <w:r>
        <w:rPr>
          <w:sz w:val="21"/>
          <w:szCs w:val="21"/>
        </w:rPr>
        <w:t xml:space="preserve">No projeto do estoque, quais simplificações o simulador faz e como elas podem afetar as conclusões?</w:t>
      </w:r>
    </w:p>
    <w:p>
      <w:pPr>
        <w:keepLines/>
        <w:tabs>
          <w:tab w:val="left" w:pos="500"/>
        </w:tabs>
        <w:spacing w:after="80" w:before="120" w:line="288"/>
        <w:ind w:left="500" w:hanging="500"/>
      </w:pPr>
      <w:r>
        <w:rPr>
          <w:b/>
          <w:bCs/>
          <w:color w:val="4F46E5"/>
          <w:sz w:val="21"/>
          <w:szCs w:val="21"/>
        </w:rPr>
        <w:t xml:space="preserve">19.	</w:t>
      </w:r>
      <w:r>
        <w:rPr>
          <w:sz w:val="21"/>
          <w:szCs w:val="21"/>
        </w:rPr>
        <w:t xml:space="preserve">Compare o DQN e o Fitted Q-Iteration quanto a estabilidade, uso de dados e custo computacional.</w:t>
      </w:r>
    </w:p>
    <w:p>
      <w:pPr>
        <w:keepLines/>
        <w:tabs>
          <w:tab w:val="left" w:pos="500"/>
        </w:tabs>
        <w:spacing w:after="80" w:before="120" w:line="288"/>
        <w:ind w:left="500" w:hanging="500"/>
      </w:pPr>
      <w:r>
        <w:rPr>
          <w:b/>
          <w:bCs/>
          <w:color w:val="4F46E5"/>
          <w:sz w:val="21"/>
          <w:szCs w:val="21"/>
        </w:rPr>
        <w:t xml:space="preserve">20.	</w:t>
      </w:r>
      <w:r>
        <w:rPr>
          <w:sz w:val="21"/>
          <w:szCs w:val="21"/>
        </w:rPr>
        <w:t xml:space="preserve">Dê um exemplo de problema em que o DQN seria apropriado e outro em que não, justificando.</w:t>
      </w:r>
    </w:p>
    <w:p>
      <w:pPr>
        <w:sectPr>
          <w:headerReference w:type="default" r:id="rId25"/>
          <w:footerReference w:type="default" r:id="rId26"/>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9" descr="Faixa decorativa do capítulo 9"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9 — Gradientes de Política e Atores-Críticos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por que aprender a política diretamente pode ser melhor que aprender valores.</w:t>
            </w:r>
          </w:p>
          <w:p>
            <w:pPr>
              <w:pStyle w:val="ListParagraph"/>
              <w:numPr>
                <w:ilvl w:val="0"/>
                <w:numId w:val="2"/>
              </w:numPr>
              <w:spacing w:after="50" w:line="276"/>
            </w:pPr>
            <w:r>
              <w:rPr>
                <w:sz w:val="20"/>
                <w:szCs w:val="20"/>
              </w:rPr>
              <w:t xml:space="preserve">Descrever políticas parametrizadas (softmax e gaussiana).</w:t>
            </w:r>
          </w:p>
          <w:p>
            <w:pPr>
              <w:pStyle w:val="ListParagraph"/>
              <w:numPr>
                <w:ilvl w:val="0"/>
                <w:numId w:val="2"/>
              </w:numPr>
              <w:spacing w:after="50" w:line="276"/>
            </w:pPr>
            <w:r>
              <w:rPr>
                <w:sz w:val="20"/>
                <w:szCs w:val="20"/>
              </w:rPr>
              <w:t xml:space="preserve">Enunciar a ideia do teorema do gradiente de política e implementar o REINFORCE.</w:t>
            </w:r>
          </w:p>
          <w:p>
            <w:pPr>
              <w:pStyle w:val="ListParagraph"/>
              <w:numPr>
                <w:ilvl w:val="0"/>
                <w:numId w:val="2"/>
              </w:numPr>
              <w:spacing w:after="50" w:line="276"/>
            </w:pPr>
            <w:r>
              <w:rPr>
                <w:sz w:val="20"/>
                <w:szCs w:val="20"/>
              </w:rPr>
              <w:t xml:space="preserve">Explicar a linha de base e demonstrar a redução de variância.</w:t>
            </w:r>
          </w:p>
          <w:p>
            <w:pPr>
              <w:pStyle w:val="ListParagraph"/>
              <w:numPr>
                <w:ilvl w:val="0"/>
                <w:numId w:val="2"/>
              </w:numPr>
              <w:spacing w:after="50" w:line="276"/>
            </w:pPr>
            <w:r>
              <w:rPr>
                <w:sz w:val="20"/>
                <w:szCs w:val="20"/>
              </w:rPr>
              <w:t xml:space="preserve">Implementar um ator-crítico e descrever A2C, A3C e a vantagem generalizada (GAE).</w:t>
            </w:r>
          </w:p>
          <w:p>
            <w:pPr>
              <w:pStyle w:val="ListParagraph"/>
              <w:numPr>
                <w:ilvl w:val="0"/>
                <w:numId w:val="2"/>
              </w:numPr>
              <w:spacing w:after="50" w:line="276"/>
            </w:pPr>
            <w:r>
              <w:rPr>
                <w:sz w:val="20"/>
                <w:szCs w:val="20"/>
              </w:rPr>
              <w:t xml:space="preserve">Explicar a motivação de TRPO e PPO (passos de confiança).</w:t>
            </w:r>
          </w:p>
          <w:p>
            <w:pPr>
              <w:pStyle w:val="ListParagraph"/>
              <w:numPr>
                <w:ilvl w:val="0"/>
                <w:numId w:val="2"/>
              </w:numPr>
              <w:spacing w:after="50" w:line="276"/>
            </w:pPr>
            <w:r>
              <w:rPr>
                <w:sz w:val="20"/>
                <w:szCs w:val="20"/>
              </w:rPr>
              <w:t xml:space="preserve">Aplicar um gradiente de política a um problema de decisão com dados reais.</w:t>
            </w:r>
          </w:p>
        </w:tc>
      </w:tr>
    </w:tbl>
    <w:p>
      <w:pPr>
        <w:spacing w:after="200" w:line="120"/>
      </w:pPr>
    </w:p>
    <w:p>
      <w:pPr>
        <w:pStyle w:val="Heading3"/>
        <w:keepNext/>
      </w:pPr>
      <w:r>
        <w:t xml:space="preserve">9.1 Aprender a política diretamente</w:t>
      </w:r>
    </w:p>
    <w:p>
      <w:pPr>
        <w:spacing w:after="120" w:line="300"/>
        <w:jc w:val="left"/>
      </w:pPr>
      <w:r>
        <w:rPr>
          <w:sz w:val="21"/>
          <w:szCs w:val="21"/>
        </w:rPr>
        <w:t xml:space="preserve">Até aqui, aprendemos </w:t>
      </w:r>
      <w:r>
        <w:rPr>
          <w:b/>
          <w:bCs/>
          <w:sz w:val="21"/>
          <w:szCs w:val="21"/>
        </w:rPr>
        <w:t xml:space="preserve">valores</w:t>
      </w:r>
      <w:r>
        <w:rPr>
          <w:sz w:val="21"/>
          <w:szCs w:val="21"/>
        </w:rPr>
        <w:t xml:space="preserve"> (v e q) e </w:t>
      </w:r>
      <w:r>
        <w:rPr>
          <w:b/>
          <w:bCs/>
          <w:sz w:val="21"/>
          <w:szCs w:val="21"/>
        </w:rPr>
        <w:t xml:space="preserve">deduzimos</w:t>
      </w:r>
      <w:r>
        <w:rPr>
          <w:sz w:val="21"/>
          <w:szCs w:val="21"/>
        </w:rPr>
        <w:t xml:space="preserve"> a política (escolher a ação de maior valor). Esse caminho tem limitações:</w:t>
      </w:r>
    </w:p>
    <w:p>
      <w:pPr>
        <w:pStyle w:val="ListParagraph"/>
        <w:numPr>
          <w:ilvl w:val="0"/>
          <w:numId w:val="2"/>
        </w:numPr>
        <w:spacing w:after="70" w:line="288"/>
      </w:pPr>
      <w:r>
        <w:rPr>
          <w:b/>
          <w:bCs/>
          <w:sz w:val="21"/>
          <w:szCs w:val="21"/>
        </w:rPr>
        <w:t xml:space="preserve">Ações contínuas:</w:t>
      </w:r>
      <w:r>
        <w:rPr>
          <w:sz w:val="21"/>
          <w:szCs w:val="21"/>
        </w:rPr>
        <w:t xml:space="preserve"> como escolher "o máximo de Q" quando a ação é um número real (torque de um motor)? Seria preciso resolver um problema de otimização a cada passo. Por isso, a robótica adotou cedo os gradientes de política (PETERS; SCHAAL, 2008).</w:t>
      </w:r>
    </w:p>
    <w:p>
      <w:pPr>
        <w:pStyle w:val="ListParagraph"/>
        <w:numPr>
          <w:ilvl w:val="0"/>
          <w:numId w:val="2"/>
        </w:numPr>
        <w:spacing w:after="70" w:line="288"/>
      </w:pPr>
      <w:r>
        <w:rPr>
          <w:b/>
          <w:bCs/>
          <w:sz w:val="21"/>
          <w:szCs w:val="21"/>
        </w:rPr>
        <w:t xml:space="preserve">Políticas estocásticas:</w:t>
      </w:r>
      <w:r>
        <w:rPr>
          <w:sz w:val="21"/>
          <w:szCs w:val="21"/>
        </w:rPr>
        <w:t xml:space="preserve"> em jogos com informação oculta (pôquer, pedra-papel-tesoura), a política ótima é </w:t>
      </w:r>
      <w:r>
        <w:rPr>
          <w:b/>
          <w:bCs/>
          <w:sz w:val="21"/>
          <w:szCs w:val="21"/>
        </w:rPr>
        <w:t xml:space="preserve">aleatória</w:t>
      </w:r>
      <w:r>
        <w:rPr>
          <w:sz w:val="21"/>
          <w:szCs w:val="21"/>
        </w:rPr>
        <w:t xml:space="preserve">. Políticas "gulosas" são determinísticas.</w:t>
      </w:r>
    </w:p>
    <w:p>
      <w:pPr>
        <w:pStyle w:val="ListParagraph"/>
        <w:numPr>
          <w:ilvl w:val="0"/>
          <w:numId w:val="2"/>
        </w:numPr>
        <w:spacing w:after="70" w:line="288"/>
      </w:pPr>
      <w:r>
        <w:rPr>
          <w:b/>
          <w:bCs/>
          <w:sz w:val="21"/>
          <w:szCs w:val="21"/>
        </w:rPr>
        <w:t xml:space="preserve">Mudanças bruscas:</w:t>
      </w:r>
      <w:r>
        <w:rPr>
          <w:sz w:val="21"/>
          <w:szCs w:val="21"/>
        </w:rPr>
        <w:t xml:space="preserve"> uma pequena mudança em Q pode alterar completamente a ação escolhida (a ação "pula"), o que atrapalha a convergência.</w:t>
      </w:r>
    </w:p>
    <w:p>
      <w:pPr>
        <w:spacing w:after="60" w:line="120"/>
      </w:pPr>
    </w:p>
    <w:p>
      <w:pPr>
        <w:spacing w:after="120" w:line="300"/>
        <w:jc w:val="left"/>
      </w:pPr>
      <w:r>
        <w:rPr>
          <w:sz w:val="21"/>
          <w:szCs w:val="21"/>
        </w:rPr>
        <w:t xml:space="preserve">A alternativa é aprender a </w:t>
      </w:r>
      <w:r>
        <w:rPr>
          <w:b/>
          <w:bCs/>
          <w:sz w:val="21"/>
          <w:szCs w:val="21"/>
        </w:rPr>
        <w:t xml:space="preserve">política π(a | s; θ)</w:t>
      </w:r>
      <w:r>
        <w:rPr>
          <w:sz w:val="21"/>
          <w:szCs w:val="21"/>
        </w:rPr>
        <w:t xml:space="preserve"> diretamente, como uma </w:t>
      </w:r>
      <w:r>
        <w:rPr>
          <w:b/>
          <w:bCs/>
          <w:sz w:val="21"/>
          <w:szCs w:val="21"/>
        </w:rPr>
        <w:t xml:space="preserve">função suave</w:t>
      </w:r>
      <w:r>
        <w:rPr>
          <w:sz w:val="21"/>
          <w:szCs w:val="21"/>
        </w:rPr>
        <w:t xml:space="preserve"> de parâmetros θ, e </w:t>
      </w:r>
      <w:r>
        <w:rPr>
          <w:b/>
          <w:bCs/>
          <w:sz w:val="21"/>
          <w:szCs w:val="21"/>
        </w:rPr>
        <w:t xml:space="preserve">ajustar θ</w:t>
      </w:r>
      <w:r>
        <w:rPr>
          <w:sz w:val="21"/>
          <w:szCs w:val="21"/>
        </w:rPr>
        <w:t xml:space="preserve"> para aumentar o retorno esperado. Esses são os </w:t>
      </w:r>
      <w:r>
        <w:rPr>
          <w:b/>
          <w:bCs/>
          <w:sz w:val="21"/>
          <w:szCs w:val="21"/>
        </w:rPr>
        <w:t xml:space="preserve">métodos de gradiente de política</w:t>
      </w:r>
      <w:r>
        <w:rPr>
          <w:sz w:val="21"/>
          <w:szCs w:val="21"/>
        </w:rPr>
        <w:t xml:space="preserve"> (</w:t>
      </w:r>
      <w:r>
        <w:rPr>
          <w:i/>
          <w:iCs/>
          <w:sz w:val="21"/>
          <w:szCs w:val="21"/>
        </w:rPr>
        <w:t xml:space="preserve">policy gradient</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Treinador × analista</w:t>
            </w:r>
          </w:p>
          <w:p>
            <w:pPr>
              <w:spacing w:after="80" w:line="280"/>
            </w:pPr>
            <w:r>
              <w:rPr>
                <w:sz w:val="20"/>
                <w:szCs w:val="20"/>
              </w:rPr>
              <w:t xml:space="preserve">Um </w:t>
            </w:r>
            <w:r>
              <w:rPr>
                <w:b/>
                <w:bCs/>
                <w:sz w:val="20"/>
                <w:szCs w:val="20"/>
              </w:rPr>
              <w:t xml:space="preserve">analista</w:t>
            </w:r>
            <w:r>
              <w:rPr>
                <w:sz w:val="20"/>
                <w:szCs w:val="20"/>
              </w:rPr>
              <w:t xml:space="preserve"> (método de valor) calcula uma nota para cada jogada possível e escolhe a de maior nota. Um </w:t>
            </w:r>
            <w:r>
              <w:rPr>
                <w:b/>
                <w:bCs/>
                <w:sz w:val="20"/>
                <w:szCs w:val="20"/>
              </w:rPr>
              <w:t xml:space="preserve">treinador</w:t>
            </w:r>
            <w:r>
              <w:rPr>
                <w:sz w:val="20"/>
                <w:szCs w:val="20"/>
              </w:rPr>
              <w:t xml:space="preserve"> (método de política) aprimora </w:t>
            </w:r>
            <w:r>
              <w:rPr>
                <w:b/>
                <w:bCs/>
                <w:sz w:val="20"/>
                <w:szCs w:val="20"/>
              </w:rPr>
              <w:t xml:space="preserve">diretamente a tática</w:t>
            </w:r>
            <w:r>
              <w:rPr>
                <w:sz w:val="20"/>
                <w:szCs w:val="20"/>
              </w:rPr>
              <w:t xml:space="preserve"> do time: o que funcionou é repetido mais vezes, o que falhou, menos. Os dois podem trabalhar juntos: é o </w:t>
            </w:r>
            <w:r>
              <w:rPr>
                <w:b/>
                <w:bCs/>
                <w:sz w:val="20"/>
                <w:szCs w:val="20"/>
              </w:rPr>
              <w:t xml:space="preserve">ator-crítico</w:t>
            </w:r>
            <w:r>
              <w:rPr>
                <w:sz w:val="20"/>
                <w:szCs w:val="20"/>
              </w:rPr>
              <w:t xml:space="preserve">.</w:t>
            </w:r>
          </w:p>
        </w:tc>
      </w:tr>
    </w:tbl>
    <w:p>
      <w:pPr>
        <w:spacing w:after="140" w:line="120"/>
      </w:pPr>
    </w:p>
    <w:p>
      <w:pPr>
        <w:pStyle w:val="Heading3"/>
        <w:keepNext/>
      </w:pPr>
      <w:r>
        <w:t xml:space="preserve">9.2 Políticas parametrizadas</w:t>
      </w:r>
    </w:p>
    <w:p>
      <w:pPr>
        <w:pStyle w:val="ListParagraph"/>
        <w:numPr>
          <w:ilvl w:val="0"/>
          <w:numId w:val="2"/>
        </w:numPr>
        <w:spacing w:after="70" w:line="288"/>
      </w:pPr>
      <w:r>
        <w:rPr>
          <w:b/>
          <w:bCs/>
          <w:sz w:val="21"/>
          <w:szCs w:val="21"/>
        </w:rPr>
        <w:t xml:space="preserve">Ações discretas: softmax.</w:t>
      </w:r>
      <w:r>
        <w:rPr>
          <w:sz w:val="21"/>
          <w:szCs w:val="21"/>
        </w:rPr>
        <w:t xml:space="preserve"> Uma rede calcula uma </w:t>
      </w:r>
      <w:r>
        <w:rPr>
          <w:b/>
          <w:bCs/>
          <w:sz w:val="21"/>
          <w:szCs w:val="21"/>
        </w:rPr>
        <w:t xml:space="preserve">preferência</w:t>
      </w:r>
      <w:r>
        <w:rPr>
          <w:sz w:val="21"/>
          <w:szCs w:val="21"/>
        </w:rPr>
        <w:t xml:space="preserve"> h(s, a) para cada ação, e a </w:t>
      </w:r>
      <w:r>
        <w:rPr>
          <w:b/>
          <w:bCs/>
          <w:sz w:val="21"/>
          <w:szCs w:val="21"/>
        </w:rPr>
        <w:t xml:space="preserve">softmax</w:t>
      </w:r>
      <w:r>
        <w:rPr>
          <w:sz w:val="21"/>
          <w:szCs w:val="21"/>
        </w:rPr>
        <w:t xml:space="preserve"> (Apêndice I) transforma as preferências em probabilidades:</w:t>
      </w:r>
    </w:p>
    <w:p>
      <w:pPr>
        <w:spacing w:after="60" w:line="120"/>
      </w:pP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π(a | s; θ) = e</w:t>
      </w:r>
      <w:r>
        <w:rPr>
          <w:rFonts w:ascii="Cambria Math" w:cs="Cambria Math" w:eastAsia="Cambria Math" w:hAnsi="Cambria Math"/>
          <w:color w:val="312E81"/>
          <w:sz w:val="23"/>
          <w:szCs w:val="23"/>
          <w:vertAlign w:val="superscript"/>
        </w:rPr>
        <w:t xml:space="preserve">h(s, a; θ</w:t>
      </w:r>
      <w:r>
        <w:rPr>
          <w:rFonts w:ascii="Cambria Math" w:cs="Cambria Math" w:eastAsia="Cambria Math" w:hAnsi="Cambria Math"/>
          <w:color w:val="312E81"/>
          <w:sz w:val="23"/>
          <w:szCs w:val="23"/>
        </w:rPr>
        <w:t xml:space="preserve">) / Σ</w:t>
      </w:r>
      <w:r>
        <w:rPr>
          <w:rFonts w:ascii="Cambria Math" w:cs="Cambria Math" w:eastAsia="Cambria Math" w:hAnsi="Cambria Math"/>
          <w:color w:val="312E81"/>
          <w:sz w:val="23"/>
          <w:szCs w:val="23"/>
          <w:vertAlign w:val="subscript"/>
        </w:rPr>
        <w:t xml:space="preserve">a</w:t>
      </w:r>
      <w:r>
        <w:rPr>
          <w:rFonts w:ascii="Cambria Math" w:cs="Cambria Math" w:eastAsia="Cambria Math" w:hAnsi="Cambria Math"/>
          <w:color w:val="312E81"/>
          <w:sz w:val="23"/>
          <w:szCs w:val="23"/>
        </w:rPr>
        <w:t xml:space="preserve">′ e</w:t>
      </w:r>
      <w:r>
        <w:rPr>
          <w:rFonts w:ascii="Cambria Math" w:cs="Cambria Math" w:eastAsia="Cambria Math" w:hAnsi="Cambria Math"/>
          <w:color w:val="312E81"/>
          <w:sz w:val="23"/>
          <w:szCs w:val="23"/>
          <w:vertAlign w:val="superscript"/>
        </w:rPr>
        <w:t xml:space="preserve">h(s, a′; θ</w:t>
      </w:r>
      <w:r>
        <w:rPr>
          <w:rFonts w:ascii="Cambria Math" w:cs="Cambria Math" w:eastAsia="Cambria Math" w:hAnsi="Cambria Math"/>
          <w:color w:val="312E81"/>
          <w:sz w:val="23"/>
          <w:szCs w:val="23"/>
        </w:rPr>
        <w:t xml:space="preserve">)</w:t>
      </w:r>
    </w:p>
    <w:p>
      <w:pPr>
        <w:pStyle w:val="ListParagraph"/>
        <w:numPr>
          <w:ilvl w:val="0"/>
          <w:numId w:val="2"/>
        </w:numPr>
        <w:spacing w:after="70" w:line="288"/>
      </w:pPr>
      <w:r>
        <w:rPr>
          <w:b/>
          <w:bCs/>
          <w:sz w:val="21"/>
          <w:szCs w:val="21"/>
        </w:rPr>
        <w:t xml:space="preserve">Ações contínuas: gaussiana.</w:t>
      </w:r>
      <w:r>
        <w:rPr>
          <w:sz w:val="21"/>
          <w:szCs w:val="21"/>
        </w:rPr>
        <w:t xml:space="preserve"> A rede calcula a </w:t>
      </w:r>
      <w:r>
        <w:rPr>
          <w:b/>
          <w:bCs/>
          <w:sz w:val="21"/>
          <w:szCs w:val="21"/>
        </w:rPr>
        <w:t xml:space="preserve">média</w:t>
      </w:r>
      <w:r>
        <w:rPr>
          <w:sz w:val="21"/>
          <w:szCs w:val="21"/>
        </w:rPr>
        <w:t xml:space="preserve"> μ(s) e o </w:t>
      </w:r>
      <w:r>
        <w:rPr>
          <w:b/>
          <w:bCs/>
          <w:sz w:val="21"/>
          <w:szCs w:val="21"/>
        </w:rPr>
        <w:t xml:space="preserve">desvio-padrão</w:t>
      </w:r>
      <w:r>
        <w:rPr>
          <w:sz w:val="21"/>
          <w:szCs w:val="21"/>
        </w:rPr>
        <w:t xml:space="preserve"> σ(s), e a ação é sorteada de N(μ, σ²). Quanto maior σ, mais exploração.</w:t>
      </w:r>
    </w:p>
    <w:p>
      <w:pPr>
        <w:spacing w:after="60" w:line="120"/>
      </w:pPr>
    </w:p>
    <w:p>
      <w:pPr>
        <w:keepNext/>
        <w:spacing w:after="60" w:before="120"/>
        <w:jc w:val="center"/>
      </w:pPr>
      <w:r>
        <w:drawing>
          <wp:inline distT="0" distB="0" distL="0" distR="0">
            <wp:extent cx="5715000" cy="2066925"/>
            <wp:effectExtent t="0" r="0" b="0" l="0"/>
            <wp:docPr id="1" name="f9_politicas" descr="Figura 9.1 — À esquerda, uma política softmax para três ações. À direita, duas políticas gaussianas com a mesma média e desvios diferentes." title="f9_poli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15000" cy="2066925"/>
                    </a:xfrm>
                    <a:prstGeom prst="rect">
                      <a:avLst/>
                    </a:prstGeom>
                  </pic:spPr>
                </pic:pic>
              </a:graphicData>
            </a:graphic>
          </wp:inline>
        </w:drawing>
      </w:r>
    </w:p>
    <w:p>
      <w:pPr>
        <w:spacing w:after="200"/>
        <w:jc w:val="center"/>
      </w:pPr>
      <w:r>
        <w:rPr>
          <w:i/>
          <w:iCs/>
          <w:color w:val="6B7280"/>
          <w:sz w:val="17"/>
          <w:szCs w:val="17"/>
        </w:rPr>
        <w:t xml:space="preserve">Figura 9.1 — À esquerda, uma política softmax para três ações. À direita, duas políticas gaussianas com a mesma média e desvios diferentes.</w:t>
      </w:r>
    </w:p>
    <w:p>
      <w:pPr>
        <w:spacing w:after="120" w:line="300"/>
        <w:jc w:val="left"/>
      </w:pPr>
      <w:r>
        <w:rPr>
          <w:sz w:val="21"/>
          <w:szCs w:val="21"/>
        </w:rPr>
        <w:t xml:space="preserve">Uma vantagem é que a </w:t>
      </w:r>
      <w:r>
        <w:rPr>
          <w:b/>
          <w:bCs/>
          <w:sz w:val="21"/>
          <w:szCs w:val="21"/>
        </w:rPr>
        <w:t xml:space="preserve">exploração é embutida</w:t>
      </w:r>
      <w:r>
        <w:rPr>
          <w:sz w:val="21"/>
          <w:szCs w:val="21"/>
        </w:rPr>
        <w:t xml:space="preserve">: a política já sorteia ações, sem precisar de ε-gulosa. E, ao final do treino, o desvio tende a diminuir sozinho.</w:t>
      </w:r>
    </w:p>
    <w:p>
      <w:pPr>
        <w:pStyle w:val="Heading3"/>
        <w:keepNext/>
      </w:pPr>
      <w:r>
        <w:t xml:space="preserve">9.3 O objetivo e a ascensão do gradiente</w:t>
      </w:r>
    </w:p>
    <w:p>
      <w:pPr>
        <w:spacing w:after="120" w:line="300"/>
        <w:jc w:val="left"/>
      </w:pPr>
      <w:r>
        <w:rPr>
          <w:sz w:val="21"/>
          <w:szCs w:val="21"/>
        </w:rPr>
        <w:t xml:space="preserve">Medimos a qualidade de θ pelo </w:t>
      </w:r>
      <w:r>
        <w:rPr>
          <w:b/>
          <w:bCs/>
          <w:sz w:val="21"/>
          <w:szCs w:val="21"/>
        </w:rPr>
        <w:t xml:space="preserve">retorno esperado</w:t>
      </w:r>
      <w:r>
        <w:rPr>
          <w:sz w:val="21"/>
          <w:szCs w:val="21"/>
        </w:rPr>
        <w:t xml:space="preserve"> J(θ) (por exemplo, o valor do estado inicial sob π). Queremos </w:t>
      </w:r>
      <w:r>
        <w:rPr>
          <w:b/>
          <w:bCs/>
          <w:sz w:val="21"/>
          <w:szCs w:val="21"/>
        </w:rPr>
        <w:t xml:space="preserve">subir</w:t>
      </w:r>
      <w:r>
        <w:rPr>
          <w:sz w:val="21"/>
          <w:szCs w:val="21"/>
        </w:rPr>
        <w:t xml:space="preserve"> J. Usamos a </w:t>
      </w:r>
      <w:r>
        <w:rPr>
          <w:b/>
          <w:bCs/>
          <w:sz w:val="21"/>
          <w:szCs w:val="21"/>
        </w:rPr>
        <w:t xml:space="preserve">ascensão do gradiente</w:t>
      </w:r>
      <w:r>
        <w:rPr>
          <w:sz w:val="21"/>
          <w:szCs w:val="21"/>
        </w:rPr>
        <w:t xml:space="preserve">: o oposto da descida.</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θ ← θ + α ∇J(θ)</w:t>
      </w:r>
    </w:p>
    <w:p>
      <w:pPr>
        <w:spacing w:after="120" w:line="300"/>
        <w:jc w:val="left"/>
      </w:pPr>
      <w:r>
        <w:rPr>
          <w:sz w:val="21"/>
          <w:szCs w:val="21"/>
        </w:rPr>
        <w:t xml:space="preserve">O problema é: </w:t>
      </w:r>
      <w:r>
        <w:rPr>
          <w:b/>
          <w:bCs/>
          <w:sz w:val="21"/>
          <w:szCs w:val="21"/>
        </w:rPr>
        <w:t xml:space="preserve">como calcular ∇J(θ)</w:t>
      </w:r>
      <w:r>
        <w:rPr>
          <w:sz w:val="21"/>
          <w:szCs w:val="21"/>
        </w:rPr>
        <w:t xml:space="preserve"> se J depende do ambiente, que desconhecemos? A resposta é o resultado mais importante deste capítulo.</w:t>
      </w:r>
    </w:p>
    <w:p>
      <w:pPr>
        <w:pStyle w:val="Heading3"/>
        <w:keepNext/>
      </w:pPr>
      <w:r>
        <w:t xml:space="preserve">9.4 O teorema do gradiente de política</w:t>
      </w:r>
    </w:p>
    <w:p>
      <w:pPr>
        <w:spacing w:after="120" w:line="300"/>
        <w:jc w:val="left"/>
      </w:pPr>
      <w:r>
        <w:rPr>
          <w:sz w:val="21"/>
          <w:szCs w:val="21"/>
        </w:rPr>
        <w:t xml:space="preserve">O </w:t>
      </w:r>
      <w:r>
        <w:rPr>
          <w:b/>
          <w:bCs/>
          <w:sz w:val="21"/>
          <w:szCs w:val="21"/>
        </w:rPr>
        <w:t xml:space="preserve">teorema do gradiente de política</w:t>
      </w:r>
      <w:r>
        <w:rPr>
          <w:sz w:val="21"/>
          <w:szCs w:val="21"/>
        </w:rPr>
        <w:t xml:space="preserve"> (SUTTON et al., 2000) mostra que o gradiente do desempenho pode ser </w:t>
      </w:r>
      <w:r>
        <w:rPr>
          <w:b/>
          <w:bCs/>
          <w:sz w:val="21"/>
          <w:szCs w:val="21"/>
        </w:rPr>
        <w:t xml:space="preserve">estimado apenas com amostras de episódios</w:t>
      </w:r>
      <w:r>
        <w:rPr>
          <w:sz w:val="21"/>
          <w:szCs w:val="21"/>
        </w:rPr>
        <w:t xml:space="preserve">, sem derivar o ambiente: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∇J(θ) = E</w:t>
      </w:r>
      <w:r>
        <w:rPr>
          <w:rFonts w:ascii="Cambria Math" w:cs="Cambria Math" w:eastAsia="Cambria Math" w:hAnsi="Cambria Math"/>
          <w:color w:val="312E81"/>
          <w:sz w:val="23"/>
          <w:szCs w:val="23"/>
          <w:vertAlign w:val="subscript"/>
        </w:rPr>
        <w:t xml:space="preserve">π</w:t>
      </w:r>
      <w:r>
        <w:rPr>
          <w:rFonts w:ascii="Cambria Math" w:cs="Cambria Math" w:eastAsia="Cambria Math" w:hAnsi="Cambria Math"/>
          <w:color w:val="312E81"/>
          <w:sz w:val="23"/>
          <w:szCs w:val="23"/>
        </w:rPr>
        <w:t xml:space="preserve"> [ G</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ln π(A</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S</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θ) ]</w:t>
      </w:r>
    </w:p>
    <w:p>
      <w:pPr>
        <w:spacing w:after="120" w:line="300"/>
        <w:jc w:val="left"/>
      </w:pPr>
      <w:r>
        <w:rPr>
          <w:i/>
          <w:iCs/>
          <w:sz w:val="21"/>
          <w:szCs w:val="21"/>
        </w:rPr>
        <w:t xml:space="preserve">Em palavras:</w:t>
      </w:r>
      <w:r>
        <w:rPr>
          <w:sz w:val="21"/>
          <w:szCs w:val="21"/>
        </w:rPr>
        <w:t xml:space="preserve"> a direção de melhora é a média, sobre o que o agente viveu, de </w:t>
      </w:r>
      <w:r>
        <w:rPr>
          <w:b/>
          <w:bCs/>
          <w:sz w:val="21"/>
          <w:szCs w:val="21"/>
        </w:rPr>
        <w:t xml:space="preserve">(retorno) × (direção que aumenta a probabilidade da ação tomada)</w:t>
      </w:r>
      <w:r>
        <w:rPr>
          <w:sz w:val="21"/>
          <w:szCs w:val="21"/>
        </w:rPr>
        <w:t xml:space="preserve">.</w:t>
      </w:r>
    </w:p>
    <w:p>
      <w:pPr>
        <w:spacing w:after="120" w:line="300"/>
        <w:jc w:val="left"/>
      </w:pPr>
      <w:r>
        <w:rPr>
          <w:sz w:val="21"/>
          <w:szCs w:val="21"/>
        </w:rPr>
        <w:t xml:space="preserve">O termo </w:t>
      </w:r>
      <w:r>
        <w:rPr>
          <w:b/>
          <w:bCs/>
          <w:sz w:val="21"/>
          <w:szCs w:val="21"/>
        </w:rPr>
        <w:t xml:space="preserve">∇ ln π(A_t | S_t)</w:t>
      </w:r>
      <w:r>
        <w:rPr>
          <w:sz w:val="21"/>
          <w:szCs w:val="21"/>
        </w:rPr>
        <w:t xml:space="preserve"> indica como mudar θ para tornar a ação </w:t>
      </w:r>
      <w:r>
        <w:rPr>
          <w:sz w:val="21"/>
          <w:szCs w:val="21"/>
        </w:rPr>
        <w:t xml:space="preserve">A</w:t>
      </w:r>
      <w:r>
        <w:rPr>
          <w:sz w:val="21"/>
          <w:szCs w:val="21"/>
          <w:vertAlign w:val="subscript"/>
        </w:rPr>
        <w:t xml:space="preserve">t</w:t>
      </w:r>
      <w:r>
        <w:rPr>
          <w:sz w:val="21"/>
          <w:szCs w:val="21"/>
        </w:rPr>
        <w:t xml:space="preserve"> </w:t>
      </w:r>
      <w:r>
        <w:rPr>
          <w:b/>
          <w:bCs/>
          <w:sz w:val="21"/>
          <w:szCs w:val="21"/>
        </w:rPr>
        <w:t xml:space="preserve">mais provável</w:t>
      </w:r>
      <w:r>
        <w:rPr>
          <w:sz w:val="21"/>
          <w:szCs w:val="21"/>
        </w:rPr>
        <w:t xml:space="preserve">. O retorno </w:t>
      </w:r>
      <w:r>
        <w:rPr>
          <w:sz w:val="21"/>
          <w:szCs w:val="21"/>
        </w:rPr>
        <w:t xml:space="preserve">G</w:t>
      </w:r>
      <w:r>
        <w:rPr>
          <w:sz w:val="21"/>
          <w:szCs w:val="21"/>
          <w:vertAlign w:val="subscript"/>
        </w:rPr>
        <w:t xml:space="preserve">t</w:t>
      </w:r>
      <w:r>
        <w:rPr>
          <w:sz w:val="21"/>
          <w:szCs w:val="21"/>
        </w:rPr>
        <w:t xml:space="preserve"> atua como </w:t>
      </w:r>
      <w:r>
        <w:rPr>
          <w:b/>
          <w:bCs/>
          <w:sz w:val="21"/>
          <w:szCs w:val="21"/>
        </w:rPr>
        <w:t xml:space="preserve">nota</w:t>
      </w:r>
      <w:r>
        <w:rPr>
          <w:sz w:val="21"/>
          <w:szCs w:val="21"/>
        </w:rPr>
        <w:t xml:space="preserve">: se foi alto, aumentamos a probabilidade da ação; se foi baixo, diminuímos.</w:t>
      </w:r>
    </w:p>
    <w:p>
      <w:pPr>
        <w:keepNext/>
        <w:spacing w:after="60" w:before="120"/>
        <w:jc w:val="center"/>
      </w:pPr>
      <w:r>
        <w:drawing>
          <wp:inline distT="0" distB="0" distL="0" distR="0">
            <wp:extent cx="5715000" cy="1981200"/>
            <wp:effectExtent t="0" r="0" b="0" l="0"/>
            <wp:docPr id="1" name="f9_ideia" descr="Figura 9.2 — A ideia do gradiente de política: o retorno é a &quot;nota&quot; que reforça ou enfraquece as ações que o agente escolheu." title="f9_ide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15000" cy="1981200"/>
                    </a:xfrm>
                    <a:prstGeom prst="rect">
                      <a:avLst/>
                    </a:prstGeom>
                  </pic:spPr>
                </pic:pic>
              </a:graphicData>
            </a:graphic>
          </wp:inline>
        </w:drawing>
      </w:r>
    </w:p>
    <w:p>
      <w:pPr>
        <w:spacing w:after="200"/>
        <w:jc w:val="center"/>
      </w:pPr>
      <w:r>
        <w:rPr>
          <w:i/>
          <w:iCs/>
          <w:color w:val="6B7280"/>
          <w:sz w:val="17"/>
          <w:szCs w:val="17"/>
        </w:rPr>
        <w:t xml:space="preserve">Figura 9.2 — A ideia do gradiente de política: o retorno é a "nota" que reforça ou enfraquece as ações que o agente escolheu.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Um passo numérico</w:t>
            </w:r>
          </w:p>
          <w:p>
            <w:pPr>
              <w:spacing w:after="80" w:line="280"/>
            </w:pPr>
            <w:r>
              <w:rPr>
                <w:sz w:val="20"/>
                <w:szCs w:val="20"/>
              </w:rPr>
              <w:t xml:space="preserve">Uma política tem 3 ações com probabilidades (0,3; 0,4; 0,3). O agente escolhe a ação 3 e obtém G = +10 (muito bom). A direção de melhora é G × ∇ ln π, que </w:t>
            </w:r>
            <w:r>
              <w:rPr>
                <w:b/>
                <w:bCs/>
                <w:sz w:val="20"/>
                <w:szCs w:val="20"/>
              </w:rPr>
              <w:t xml:space="preserve">aumenta π(3)</w:t>
            </w:r>
            <w:r>
              <w:rPr>
                <w:sz w:val="20"/>
                <w:szCs w:val="20"/>
              </w:rPr>
              <w:t xml:space="preserve"> e reduz as demais. Se G fosse −10, o sinal se inverteria: π(3) cairia.</w:t>
            </w:r>
          </w:p>
          <w:p>
            <w:pPr>
              <w:spacing w:after="80" w:line="280"/>
            </w:pPr>
            <w:r>
              <w:rPr>
                <w:sz w:val="20"/>
                <w:szCs w:val="20"/>
              </w:rPr>
              <w:t xml:space="preserve">Para uma política softmax com preferências h, o gradiente de ln π(a) em relação a h(a′) vale </w:t>
            </w:r>
            <w:r>
              <w:rPr>
                <w:b/>
                <w:bCs/>
                <w:sz w:val="20"/>
                <w:szCs w:val="20"/>
              </w:rPr>
              <w:t xml:space="preserve">1[a′ = a] − π(a′)</w:t>
            </w:r>
            <w:r>
              <w:rPr>
                <w:sz w:val="20"/>
                <w:szCs w:val="20"/>
              </w:rPr>
              <w:t xml:space="preserve">. Para a ação 3: (−0,3; −0,4; +0,7). Multiplicado por G = 10: (−3; −4; +7) = empurra h(3) para cima e as outras para baixo.</w:t>
            </w:r>
          </w:p>
        </w:tc>
      </w:tr>
    </w:tbl>
    <w:p>
      <w:pPr>
        <w:spacing w:after="140" w:line="120"/>
      </w:pPr>
    </w:p>
    <w:p>
      <w:pPr>
        <w:pStyle w:val="Heading3"/>
        <w:keepNext/>
      </w:pPr>
      <w:r>
        <w:t xml:space="preserve">9.5 REINFORCE</w:t>
      </w:r>
    </w:p>
    <w:p>
      <w:pPr>
        <w:spacing w:after="120" w:line="300"/>
        <w:jc w:val="left"/>
      </w:pPr>
      <w:r>
        <w:rPr>
          <w:sz w:val="21"/>
          <w:szCs w:val="21"/>
        </w:rPr>
        <w:t xml:space="preserve">O </w:t>
      </w:r>
      <w:r>
        <w:rPr>
          <w:b/>
          <w:bCs/>
          <w:sz w:val="21"/>
          <w:szCs w:val="21"/>
        </w:rPr>
        <w:t xml:space="preserve">REINFORCE</w:t>
      </w:r>
      <w:r>
        <w:rPr>
          <w:sz w:val="21"/>
          <w:szCs w:val="21"/>
        </w:rPr>
        <w:t xml:space="preserve"> (WILLIAMS, 1992) é o algoritmo mais direto:</w:t>
      </w:r>
    </w:p>
    <w:p>
      <w:pPr>
        <w:pStyle w:val="ListParagraph"/>
        <w:numPr>
          <w:ilvl w:val="0"/>
          <w:numId w:val="27"/>
        </w:numPr>
        <w:spacing w:after="70" w:line="288"/>
      </w:pPr>
      <w:r>
        <w:rPr>
          <w:sz w:val="21"/>
          <w:szCs w:val="21"/>
        </w:rPr>
        <w:t xml:space="preserve">Jogue </w:t>
      </w:r>
      <w:r>
        <w:rPr>
          <w:b/>
          <w:bCs/>
          <w:sz w:val="21"/>
          <w:szCs w:val="21"/>
        </w:rPr>
        <w:t xml:space="preserve">um episódio</w:t>
      </w:r>
      <w:r>
        <w:rPr>
          <w:sz w:val="21"/>
          <w:szCs w:val="21"/>
        </w:rPr>
        <w:t xml:space="preserve"> com a política atual, registrando estados, ações e recompensas.</w:t>
      </w:r>
    </w:p>
    <w:p>
      <w:pPr>
        <w:pStyle w:val="ListParagraph"/>
        <w:numPr>
          <w:ilvl w:val="0"/>
          <w:numId w:val="27"/>
        </w:numPr>
        <w:spacing w:after="70" w:line="288"/>
      </w:pPr>
      <w:r>
        <w:rPr>
          <w:sz w:val="21"/>
          <w:szCs w:val="21"/>
        </w:rPr>
        <w:t xml:space="preserve">Para cada passo </w:t>
      </w:r>
      <w:r>
        <w:rPr>
          <w:i/>
          <w:iCs/>
          <w:sz w:val="21"/>
          <w:szCs w:val="21"/>
        </w:rPr>
        <w:t xml:space="preserve">t</w:t>
      </w:r>
      <w:r>
        <w:rPr>
          <w:sz w:val="21"/>
          <w:szCs w:val="21"/>
        </w:rPr>
        <w:t xml:space="preserve">, calcule o retorno </w:t>
      </w:r>
      <w:r>
        <w:rPr>
          <w:sz w:val="21"/>
          <w:szCs w:val="21"/>
        </w:rPr>
        <w:t xml:space="preserve">G</w:t>
      </w:r>
      <w:r>
        <w:rPr>
          <w:sz w:val="21"/>
          <w:szCs w:val="21"/>
          <w:vertAlign w:val="subscript"/>
        </w:rPr>
        <w:t xml:space="preserve">t</w:t>
      </w:r>
      <w:r>
        <w:rPr>
          <w:sz w:val="21"/>
          <w:szCs w:val="21"/>
        </w:rPr>
        <w:t xml:space="preserve">.</w:t>
      </w:r>
    </w:p>
    <w:p>
      <w:pPr>
        <w:pStyle w:val="ListParagraph"/>
        <w:numPr>
          <w:ilvl w:val="0"/>
          <w:numId w:val="27"/>
        </w:numPr>
        <w:spacing w:after="70" w:line="288"/>
      </w:pPr>
      <w:r>
        <w:rPr>
          <w:sz w:val="21"/>
          <w:szCs w:val="21"/>
        </w:rPr>
        <w:t xml:space="preserve">Atualize: </w:t>
      </w:r>
      <w:r>
        <w:rPr>
          <w:b/>
          <w:bCs/>
          <w:sz w:val="21"/>
          <w:szCs w:val="21"/>
        </w:rPr>
        <w:t xml:space="preserve">θ ← θ + α G_t ∇ ln π(A_t | S_t; θ)</w:t>
      </w:r>
      <w:r>
        <w:rPr>
          <w:sz w:val="21"/>
          <w:szCs w:val="21"/>
        </w:rPr>
        <w:t xml:space="preserve">.</w:t>
      </w:r>
    </w:p>
    <w:p>
      <w:pPr>
        <w:pStyle w:val="ListParagraph"/>
        <w:numPr>
          <w:ilvl w:val="0"/>
          <w:numId w:val="27"/>
        </w:numPr>
        <w:spacing w:after="70" w:line="288"/>
      </w:pPr>
      <w:r>
        <w:rPr>
          <w:sz w:val="21"/>
          <w:szCs w:val="21"/>
        </w:rPr>
        <w:t xml:space="preserve">Repita.</w:t>
      </w:r>
    </w:p>
    <w:p>
      <w:pPr>
        <w:spacing w:after="60" w:line="120"/>
      </w:pPr>
    </w:p>
    <w:p>
      <w:pPr>
        <w:spacing w:after="120" w:line="300"/>
        <w:jc w:val="left"/>
      </w:pPr>
      <w:r>
        <w:rPr>
          <w:sz w:val="21"/>
          <w:szCs w:val="21"/>
        </w:rPr>
        <w:t xml:space="preserve">É um método de </w:t>
      </w:r>
      <w:r>
        <w:rPr>
          <w:b/>
          <w:bCs/>
          <w:sz w:val="21"/>
          <w:szCs w:val="21"/>
        </w:rPr>
        <w:t xml:space="preserve">Monte Carlo</w:t>
      </w:r>
      <w:r>
        <w:rPr>
          <w:sz w:val="21"/>
          <w:szCs w:val="21"/>
        </w:rPr>
        <w:t xml:space="preserve"> (Capítulo 5) para políticas. Herda as qualidades (sem viés, sem modelo) e os defeitos: </w:t>
      </w:r>
      <w:r>
        <w:rPr>
          <w:b/>
          <w:bCs/>
          <w:sz w:val="21"/>
          <w:szCs w:val="21"/>
        </w:rPr>
        <w:t xml:space="preserve">variância alta</w:t>
      </w:r>
      <w:r>
        <w:rPr>
          <w:sz w:val="21"/>
          <w:szCs w:val="21"/>
        </w:rPr>
        <w:t xml:space="preserve">, aprendizado lento e necessidade de episódios completos.</w:t>
      </w:r>
    </w:p>
    <w:p>
      <w:pPr>
        <w:pStyle w:val="Heading3"/>
        <w:keepNext/>
      </w:pPr>
      <w:r>
        <w:t xml:space="preserve">9.6 A linha de base (baseline)</w:t>
      </w:r>
    </w:p>
    <w:p>
      <w:pPr>
        <w:spacing w:after="120" w:line="300"/>
        <w:jc w:val="left"/>
      </w:pPr>
      <w:r>
        <w:rPr>
          <w:sz w:val="21"/>
          <w:szCs w:val="21"/>
        </w:rPr>
        <w:t xml:space="preserve">Suponha que todos os retornos sejam positivos (por exemplo, no CartPole, cada episódio rende +1 por passo). Então </w:t>
      </w:r>
      <w:r>
        <w:rPr>
          <w:b/>
          <w:bCs/>
          <w:sz w:val="21"/>
          <w:szCs w:val="21"/>
        </w:rPr>
        <w:t xml:space="preserve">toda</w:t>
      </w:r>
      <w:r>
        <w:rPr>
          <w:sz w:val="21"/>
          <w:szCs w:val="21"/>
        </w:rPr>
        <w:t xml:space="preserve"> ação tomada é "reforçada", mesmo as ruins: só muda o </w:t>
      </w:r>
      <w:r>
        <w:rPr>
          <w:b/>
          <w:bCs/>
          <w:sz w:val="21"/>
          <w:szCs w:val="21"/>
        </w:rPr>
        <w:t xml:space="preserve">quanto</w:t>
      </w:r>
      <w:r>
        <w:rPr>
          <w:sz w:val="21"/>
          <w:szCs w:val="21"/>
        </w:rPr>
        <w:t xml:space="preserve">. Isso gera muito ruído.</w:t>
      </w:r>
    </w:p>
    <w:p>
      <w:pPr>
        <w:spacing w:after="120" w:line="300"/>
        <w:jc w:val="left"/>
      </w:pPr>
      <w:r>
        <w:rPr>
          <w:sz w:val="21"/>
          <w:szCs w:val="21"/>
        </w:rPr>
        <w:t xml:space="preserve">A solução é </w:t>
      </w:r>
      <w:r>
        <w:rPr>
          <w:b/>
          <w:bCs/>
          <w:sz w:val="21"/>
          <w:szCs w:val="21"/>
        </w:rPr>
        <w:t xml:space="preserve">subtrair uma linha de base b(s)</w:t>
      </w:r>
      <w:r>
        <w:rPr>
          <w:sz w:val="21"/>
          <w:szCs w:val="21"/>
        </w:rPr>
        <w:t xml:space="preserve"> do retorno:</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θ ← θ + α ( G</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b(S</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 ln π(A</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S</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θ)</w:t>
      </w:r>
    </w:p>
    <w:p>
      <w:pPr>
        <w:spacing w:after="120" w:line="300"/>
        <w:jc w:val="left"/>
      </w:pPr>
      <w:r>
        <w:rPr>
          <w:sz w:val="21"/>
          <w:szCs w:val="21"/>
        </w:rPr>
        <w:t xml:space="preserve">Como b(s) não depende da ação, a </w:t>
      </w:r>
      <w:r>
        <w:rPr>
          <w:b/>
          <w:bCs/>
          <w:sz w:val="21"/>
          <w:szCs w:val="21"/>
        </w:rPr>
        <w:t xml:space="preserve">média do gradiente não muda</w:t>
      </w:r>
      <w:r>
        <w:rPr>
          <w:sz w:val="21"/>
          <w:szCs w:val="21"/>
        </w:rPr>
        <w:t xml:space="preserve"> (não introduz viés), mas a </w:t>
      </w:r>
      <w:r>
        <w:rPr>
          <w:b/>
          <w:bCs/>
          <w:sz w:val="21"/>
          <w:szCs w:val="21"/>
        </w:rPr>
        <w:t xml:space="preserve">variância cai muito</w:t>
      </w:r>
      <w:r>
        <w:rPr>
          <w:sz w:val="21"/>
          <w:szCs w:val="21"/>
        </w:rPr>
        <w:t xml:space="preserve">. A melhor escolha prática é b(s) ≈ </w:t>
      </w:r>
      <w:r>
        <w:rPr>
          <w:b/>
          <w:bCs/>
          <w:sz w:val="21"/>
          <w:szCs w:val="21"/>
        </w:rPr>
        <w:t xml:space="preserve">v̂(s)</w:t>
      </w:r>
      <w:r>
        <w:rPr>
          <w:sz w:val="21"/>
          <w:szCs w:val="21"/>
        </w:rPr>
        <w:t xml:space="preserve">, o valor do estado. A diferença </w:t>
      </w:r>
      <w:r>
        <w:rPr>
          <w:b/>
          <w:bCs/>
          <w:sz w:val="21"/>
          <w:szCs w:val="21"/>
        </w:rPr>
        <w:t xml:space="preserve">G_t − v̂(S_t)</w:t>
      </w:r>
      <w:r>
        <w:rPr>
          <w:sz w:val="21"/>
          <w:szCs w:val="21"/>
        </w:rPr>
        <w:t xml:space="preserve"> mede </w:t>
      </w:r>
      <w:r>
        <w:rPr>
          <w:b/>
          <w:bCs/>
          <w:sz w:val="21"/>
          <w:szCs w:val="21"/>
        </w:rPr>
        <w:t xml:space="preserve">o quanto a ação foi melhor que o esperado</w:t>
      </w:r>
      <w:r>
        <w:rPr>
          <w:sz w:val="21"/>
          <w:szCs w:val="21"/>
        </w:rPr>
        <w:t xml:space="preserve">: é a </w:t>
      </w:r>
      <w:r>
        <w:rPr>
          <w:b/>
          <w:bCs/>
          <w:sz w:val="21"/>
          <w:szCs w:val="21"/>
        </w:rPr>
        <w:t xml:space="preserve">vantagem</w:t>
      </w:r>
      <w:r>
        <w:rPr>
          <w:sz w:val="21"/>
          <w:szCs w:val="21"/>
        </w:rPr>
        <w:t xml:space="preserve">.</w:t>
      </w:r>
    </w:p>
    <w:p>
      <w:pPr>
        <w:keepNext/>
        <w:spacing w:after="60" w:before="120"/>
        <w:jc w:val="center"/>
      </w:pPr>
      <w:r>
        <w:drawing>
          <wp:inline distT="0" distB="0" distL="0" distR="0">
            <wp:extent cx="5715000" cy="2209800"/>
            <wp:effectExtent t="0" r="0" b="0" l="0"/>
            <wp:docPr id="1" name="f9_baseline" descr="Figura 9.3 — Estimativas do gradiente numa política com três ações e retornos próximos de 10. À esquerda, sem linha de base: a variância é enorme. À direita, com linha de base: a média é a mesma, mas as estimativas ficam bem mais concentradas." title="f9_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6B7280"/>
          <w:sz w:val="17"/>
          <w:szCs w:val="17"/>
        </w:rPr>
        <w:t xml:space="preserve">Figura 9.3 — Estimativas do gradiente numa política com três ações e retornos próximos de 10. À esquerda, sem linha de base: a variância é enorme. À direita, com linha de base: a média é a mesma, mas as estimativas ficam bem mais concentradas.</w:t>
      </w:r>
    </w:p>
    <w:p>
      <w:pPr>
        <w:pStyle w:val="Heading3"/>
        <w:keepNext/>
      </w:pPr>
      <w:r>
        <w:t xml:space="preserve">9.7 Atores-críticos</w:t>
      </w:r>
    </w:p>
    <w:p>
      <w:pPr>
        <w:spacing w:after="120" w:line="300"/>
        <w:jc w:val="left"/>
      </w:pPr>
      <w:r>
        <w:rPr>
          <w:sz w:val="21"/>
          <w:szCs w:val="21"/>
        </w:rPr>
        <w:t xml:space="preserve">O REINFORCE espera o fim do episódio. E se usássemos </w:t>
      </w:r>
      <w:r>
        <w:rPr>
          <w:b/>
          <w:bCs/>
          <w:sz w:val="21"/>
          <w:szCs w:val="21"/>
        </w:rPr>
        <w:t xml:space="preserve">bootstrapping</w:t>
      </w:r>
      <w:r>
        <w:rPr>
          <w:sz w:val="21"/>
          <w:szCs w:val="21"/>
        </w:rPr>
        <w:t xml:space="preserve"> (Capítulo 6)? Em vez do retorno </w:t>
      </w:r>
      <w:r>
        <w:rPr>
          <w:sz w:val="21"/>
          <w:szCs w:val="21"/>
        </w:rPr>
        <w:t xml:space="preserve">G</w:t>
      </w:r>
      <w:r>
        <w:rPr>
          <w:sz w:val="21"/>
          <w:szCs w:val="21"/>
          <w:vertAlign w:val="subscript"/>
        </w:rPr>
        <w:t xml:space="preserve">t</w:t>
      </w:r>
      <w:r>
        <w:rPr>
          <w:sz w:val="21"/>
          <w:szCs w:val="21"/>
        </w:rPr>
        <w:t xml:space="preserve">, usamos o </w:t>
      </w:r>
      <w:r>
        <w:rPr>
          <w:b/>
          <w:bCs/>
          <w:sz w:val="21"/>
          <w:szCs w:val="21"/>
        </w:rPr>
        <w:t xml:space="preserve">erro TD</w:t>
      </w:r>
      <w:r>
        <w:rPr>
          <w:sz w:val="21"/>
          <w:szCs w:val="21"/>
        </w:rPr>
        <w:t xml:space="preserv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δ</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R</w:t>
      </w:r>
      <w:r>
        <w:rPr>
          <w:rFonts w:ascii="Cambria Math" w:cs="Cambria Math" w:eastAsia="Cambria Math" w:hAnsi="Cambria Math"/>
          <w:color w:val="312E81"/>
          <w:sz w:val="23"/>
          <w:szCs w:val="23"/>
          <w:vertAlign w:val="subscript"/>
        </w:rPr>
        <w:t xml:space="preserve">t+1</w:t>
      </w:r>
      <w:r>
        <w:rPr>
          <w:rFonts w:ascii="Cambria Math" w:cs="Cambria Math" w:eastAsia="Cambria Math" w:hAnsi="Cambria Math"/>
          <w:color w:val="312E81"/>
          <w:sz w:val="23"/>
          <w:szCs w:val="23"/>
        </w:rPr>
        <w:t xml:space="preserve"> + γ v̂(S</w:t>
      </w:r>
      <w:r>
        <w:rPr>
          <w:rFonts w:ascii="Cambria Math" w:cs="Cambria Math" w:eastAsia="Cambria Math" w:hAnsi="Cambria Math"/>
          <w:color w:val="312E81"/>
          <w:sz w:val="23"/>
          <w:szCs w:val="23"/>
          <w:vertAlign w:val="subscript"/>
        </w:rPr>
        <w:t xml:space="preserve">t+1</w:t>
      </w:r>
      <w:r>
        <w:rPr>
          <w:rFonts w:ascii="Cambria Math" w:cs="Cambria Math" w:eastAsia="Cambria Math" w:hAnsi="Cambria Math"/>
          <w:color w:val="312E81"/>
          <w:sz w:val="23"/>
          <w:szCs w:val="23"/>
        </w:rPr>
        <w:t xml:space="preserve">; w) − v̂(S</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w)</w:t>
      </w:r>
    </w:p>
    <w:p>
      <w:pPr>
        <w:spacing w:after="120" w:line="300"/>
        <w:jc w:val="left"/>
      </w:pPr>
      <w:r>
        <w:rPr>
          <w:sz w:val="21"/>
          <w:szCs w:val="21"/>
        </w:rPr>
        <w:t xml:space="preserve">O erro TD é uma estimativa da </w:t>
      </w:r>
      <w:r>
        <w:rPr>
          <w:b/>
          <w:bCs/>
          <w:sz w:val="21"/>
          <w:szCs w:val="21"/>
        </w:rPr>
        <w:t xml:space="preserve">vantagem</w:t>
      </w:r>
      <w:r>
        <w:rPr>
          <w:sz w:val="21"/>
          <w:szCs w:val="21"/>
        </w:rPr>
        <w:t xml:space="preserve"> (quanto a ação superou o esperado). O sistema tem dois componentes:</w:t>
      </w:r>
    </w:p>
    <w:p>
      <w:pPr>
        <w:pStyle w:val="ListParagraph"/>
        <w:numPr>
          <w:ilvl w:val="0"/>
          <w:numId w:val="2"/>
        </w:numPr>
        <w:spacing w:after="70" w:line="288"/>
      </w:pPr>
      <w:r>
        <w:rPr>
          <w:sz w:val="21"/>
          <w:szCs w:val="21"/>
        </w:rPr>
        <w:t xml:space="preserve">o </w:t>
      </w:r>
      <w:r>
        <w:rPr>
          <w:b/>
          <w:bCs/>
          <w:sz w:val="21"/>
          <w:szCs w:val="21"/>
        </w:rPr>
        <w:t xml:space="preserve">ator</w:t>
      </w:r>
      <w:r>
        <w:rPr>
          <w:sz w:val="21"/>
          <w:szCs w:val="21"/>
        </w:rPr>
        <w:t xml:space="preserve"> (π, parâmetros θ): decide as ações;</w:t>
      </w:r>
    </w:p>
    <w:p>
      <w:pPr>
        <w:pStyle w:val="ListParagraph"/>
        <w:numPr>
          <w:ilvl w:val="0"/>
          <w:numId w:val="2"/>
        </w:numPr>
        <w:spacing w:after="70" w:line="288"/>
      </w:pPr>
      <w:r>
        <w:rPr>
          <w:sz w:val="21"/>
          <w:szCs w:val="21"/>
        </w:rPr>
        <w:t xml:space="preserve">o </w:t>
      </w:r>
      <w:r>
        <w:rPr>
          <w:b/>
          <w:bCs/>
          <w:sz w:val="21"/>
          <w:szCs w:val="21"/>
        </w:rPr>
        <w:t xml:space="preserve">crítico</w:t>
      </w:r>
      <w:r>
        <w:rPr>
          <w:sz w:val="21"/>
          <w:szCs w:val="21"/>
        </w:rPr>
        <w:t xml:space="preserve"> (v̂, parâmetros w): avalia os estados e fornece δ.</w:t>
      </w:r>
    </w:p>
    <w:p>
      <w:pPr>
        <w:spacing w:after="60" w:line="120"/>
      </w:pPr>
    </w:p>
    <w:p>
      <w:pPr>
        <w:keepNext/>
        <w:spacing w:after="60" w:before="120"/>
        <w:jc w:val="center"/>
      </w:pPr>
      <w:r>
        <w:drawing>
          <wp:inline distT="0" distB="0" distL="0" distR="0">
            <wp:extent cx="5715000" cy="2324100"/>
            <wp:effectExtent t="0" r="0" b="0" l="0"/>
            <wp:docPr id="1" name="f9_ator_critico" descr="Figura 9.4 — O ator-crítico: o crítico calcula o erro TD, que serve para corrigir a si mesmo e para reforçar ou enfraquecer a ação do ator." title="f9_ator_cri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15000" cy="2324100"/>
                    </a:xfrm>
                    <a:prstGeom prst="rect">
                      <a:avLst/>
                    </a:prstGeom>
                  </pic:spPr>
                </pic:pic>
              </a:graphicData>
            </a:graphic>
          </wp:inline>
        </w:drawing>
      </w:r>
    </w:p>
    <w:p>
      <w:pPr>
        <w:spacing w:after="200"/>
        <w:jc w:val="center"/>
      </w:pPr>
      <w:r>
        <w:rPr>
          <w:i/>
          <w:iCs/>
          <w:color w:val="6B7280"/>
          <w:sz w:val="17"/>
          <w:szCs w:val="17"/>
        </w:rPr>
        <w:t xml:space="preserve">Figura 9.4 — O ator-crítico: o crítico calcula o erro TD, que serve para corrigir a si mesmo e para reforçar ou enfraquecer a ação do ator.</w:t>
      </w:r>
    </w:p>
    <w:p>
      <w:pPr>
        <w:spacing w:after="120" w:line="300"/>
        <w:jc w:val="left"/>
      </w:pPr>
      <w:r>
        <w:rPr>
          <w:sz w:val="21"/>
          <w:szCs w:val="21"/>
        </w:rPr>
        <w:t xml:space="preserve">As atualizações, a cada passo, são:</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w ← w + α</w:t>
      </w:r>
      <w:r>
        <w:rPr>
          <w:rFonts w:ascii="Cambria Math" w:cs="Cambria Math" w:eastAsia="Cambria Math" w:hAnsi="Cambria Math"/>
          <w:color w:val="312E81"/>
          <w:sz w:val="23"/>
          <w:szCs w:val="23"/>
          <w:vertAlign w:val="subscript"/>
        </w:rPr>
        <w:t xml:space="preserve">w</w:t>
      </w:r>
      <w:r>
        <w:rPr>
          <w:rFonts w:ascii="Cambria Math" w:cs="Cambria Math" w:eastAsia="Cambria Math" w:hAnsi="Cambria Math"/>
          <w:color w:val="312E81"/>
          <w:sz w:val="23"/>
          <w:szCs w:val="23"/>
        </w:rPr>
        <w:t xml:space="preserve"> δ ∇ v̂(S</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w)        θ ← θ + α</w:t>
      </w:r>
      <w:r>
        <w:rPr>
          <w:rFonts w:ascii="Cambria Math" w:cs="Cambria Math" w:eastAsia="Cambria Math" w:hAnsi="Cambria Math"/>
          <w:color w:val="312E81"/>
          <w:sz w:val="23"/>
          <w:szCs w:val="23"/>
          <w:vertAlign w:val="subscript"/>
        </w:rPr>
        <w:t xml:space="preserve">θ</w:t>
      </w:r>
      <w:r>
        <w:rPr>
          <w:rFonts w:ascii="Cambria Math" w:cs="Cambria Math" w:eastAsia="Cambria Math" w:hAnsi="Cambria Math"/>
          <w:color w:val="312E81"/>
          <w:sz w:val="23"/>
          <w:szCs w:val="23"/>
        </w:rPr>
        <w:t xml:space="preserve"> δ ∇ ln π(A</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S</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θ)</w:t>
      </w:r>
    </w:p>
    <w:p>
      <w:pPr>
        <w:spacing w:after="120" w:line="300"/>
        <w:jc w:val="left"/>
      </w:pPr>
      <w:r>
        <w:rPr>
          <w:sz w:val="21"/>
          <w:szCs w:val="21"/>
        </w:rPr>
        <w:t xml:space="preserve">Essa arquitetura vem de Barto, Sutton e Anderson (1983), que a aplicaram ao problema do poste no carrinho (o CartPole!), e foi formalizada por Konda e Tsitsiklis (2000). Em comparação com o REINFORCE, o ator-crítico </w:t>
      </w:r>
      <w:r>
        <w:rPr>
          <w:b/>
          <w:bCs/>
          <w:sz w:val="21"/>
          <w:szCs w:val="21"/>
        </w:rPr>
        <w:t xml:space="preserve">aprende a cada passo</w:t>
      </w:r>
      <w:r>
        <w:rPr>
          <w:sz w:val="21"/>
          <w:szCs w:val="21"/>
        </w:rPr>
        <w:t xml:space="preserve">, com </w:t>
      </w:r>
      <w:r>
        <w:rPr>
          <w:b/>
          <w:bCs/>
          <w:sz w:val="21"/>
          <w:szCs w:val="21"/>
        </w:rPr>
        <w:t xml:space="preserve">menos variância</w:t>
      </w:r>
      <w:r>
        <w:rPr>
          <w:sz w:val="21"/>
          <w:szCs w:val="21"/>
        </w:rPr>
        <w:t xml:space="preserve">, mas </w:t>
      </w:r>
      <w:r>
        <w:rPr>
          <w:b/>
          <w:bCs/>
          <w:sz w:val="21"/>
          <w:szCs w:val="21"/>
        </w:rPr>
        <w:t xml:space="preserve">com algum viés</w:t>
      </w:r>
      <w:r>
        <w:rPr>
          <w:sz w:val="21"/>
          <w:szCs w:val="21"/>
        </w:rPr>
        <w:t xml:space="preserve"> (o crítico é aproximado).</w:t>
      </w:r>
    </w:p>
    <w:p>
      <w:pPr>
        <w:pStyle w:val="Heading4"/>
        <w:keepNext/>
      </w:pPr>
      <w:r>
        <w:t xml:space="preserve">9.7.1 A2C e A3C</w:t>
      </w:r>
    </w:p>
    <w:p>
      <w:pPr>
        <w:spacing w:after="120" w:line="300"/>
        <w:jc w:val="left"/>
      </w:pPr>
      <w:r>
        <w:rPr>
          <w:sz w:val="21"/>
          <w:szCs w:val="21"/>
        </w:rPr>
        <w:t xml:space="preserve">O </w:t>
      </w:r>
      <w:r>
        <w:rPr>
          <w:b/>
          <w:bCs/>
          <w:sz w:val="21"/>
          <w:szCs w:val="21"/>
        </w:rPr>
        <w:t xml:space="preserve">A2C</w:t>
      </w:r>
      <w:r>
        <w:rPr>
          <w:sz w:val="21"/>
          <w:szCs w:val="21"/>
        </w:rPr>
        <w:t xml:space="preserve"> (</w:t>
      </w:r>
      <w:r>
        <w:rPr>
          <w:i/>
          <w:iCs/>
          <w:sz w:val="21"/>
          <w:szCs w:val="21"/>
        </w:rPr>
        <w:t xml:space="preserve">advantage actor-critic</w:t>
      </w:r>
      <w:r>
        <w:rPr>
          <w:sz w:val="21"/>
          <w:szCs w:val="21"/>
        </w:rPr>
        <w:t xml:space="preserve">) usa lotes de passos de vários ambientes em paralelo. O </w:t>
      </w:r>
      <w:r>
        <w:rPr>
          <w:b/>
          <w:bCs/>
          <w:sz w:val="21"/>
          <w:szCs w:val="21"/>
        </w:rPr>
        <w:t xml:space="preserve">A3C</w:t>
      </w:r>
      <w:r>
        <w:rPr>
          <w:sz w:val="21"/>
          <w:szCs w:val="21"/>
        </w:rPr>
        <w:t xml:space="preserve"> é a versão </w:t>
      </w:r>
      <w:r>
        <w:rPr>
          <w:b/>
          <w:bCs/>
          <w:sz w:val="21"/>
          <w:szCs w:val="21"/>
        </w:rPr>
        <w:t xml:space="preserve">assíncrona</w:t>
      </w:r>
      <w:r>
        <w:rPr>
          <w:sz w:val="21"/>
          <w:szCs w:val="21"/>
        </w:rPr>
        <w:t xml:space="preserve">: vários "trabalhadores" jogam em paralelo, cada um com sua cópia, e enviam gradientes a uma rede central (MNIH et al., 2016). Isso substitui a memória de experiências do DQN por </w:t>
      </w:r>
      <w:r>
        <w:rPr>
          <w:b/>
          <w:bCs/>
          <w:sz w:val="21"/>
          <w:szCs w:val="21"/>
        </w:rPr>
        <w:t xml:space="preserve">diversidade de experiências em paralelo</w:t>
      </w:r>
      <w:r>
        <w:rPr>
          <w:sz w:val="21"/>
          <w:szCs w:val="21"/>
        </w:rPr>
        <w:t xml:space="preserve">.</w:t>
      </w:r>
    </w:p>
    <w:p>
      <w:pPr>
        <w:pStyle w:val="Heading4"/>
        <w:keepNext/>
      </w:pPr>
      <w:r>
        <w:t xml:space="preserve">9.7.2 Vantagem generalizada (GAE)</w:t>
      </w:r>
    </w:p>
    <w:p>
      <w:pPr>
        <w:spacing w:after="120" w:line="300"/>
        <w:jc w:val="left"/>
      </w:pPr>
      <w:r>
        <w:rPr>
          <w:sz w:val="21"/>
          <w:szCs w:val="21"/>
        </w:rPr>
        <w:t xml:space="preserve">O erro TD de 1 passo tem </w:t>
      </w:r>
      <w:r>
        <w:rPr>
          <w:b/>
          <w:bCs/>
          <w:sz w:val="21"/>
          <w:szCs w:val="21"/>
        </w:rPr>
        <w:t xml:space="preserve">pouca variância</w:t>
      </w:r>
      <w:r>
        <w:rPr>
          <w:sz w:val="21"/>
          <w:szCs w:val="21"/>
        </w:rPr>
        <w:t xml:space="preserve">, mas </w:t>
      </w:r>
      <w:r>
        <w:rPr>
          <w:b/>
          <w:bCs/>
          <w:sz w:val="21"/>
          <w:szCs w:val="21"/>
        </w:rPr>
        <w:t xml:space="preserve">tem viés</w:t>
      </w:r>
      <w:r>
        <w:rPr>
          <w:sz w:val="21"/>
          <w:szCs w:val="21"/>
        </w:rPr>
        <w:t xml:space="preserve"> (depende de um crítico imperfeito). O retorno completo </w:t>
      </w:r>
      <w:r>
        <w:rPr>
          <w:b/>
          <w:bCs/>
          <w:sz w:val="21"/>
          <w:szCs w:val="21"/>
        </w:rPr>
        <w:t xml:space="preserve">não tem viés</w:t>
      </w:r>
      <w:r>
        <w:rPr>
          <w:sz w:val="21"/>
          <w:szCs w:val="21"/>
        </w:rPr>
        <w:t xml:space="preserve">, mas tem </w:t>
      </w:r>
      <w:r>
        <w:rPr>
          <w:b/>
          <w:bCs/>
          <w:sz w:val="21"/>
          <w:szCs w:val="21"/>
        </w:rPr>
        <w:t xml:space="preserve">variância alta</w:t>
      </w:r>
      <w:r>
        <w:rPr>
          <w:sz w:val="21"/>
          <w:szCs w:val="21"/>
        </w:rPr>
        <w:t xml:space="preserve">. A </w:t>
      </w:r>
      <w:r>
        <w:rPr>
          <w:b/>
          <w:bCs/>
          <w:sz w:val="21"/>
          <w:szCs w:val="21"/>
        </w:rPr>
        <w:t xml:space="preserve">estimativa de vantagem generalizada</w:t>
      </w:r>
      <w:r>
        <w:rPr>
          <w:sz w:val="21"/>
          <w:szCs w:val="21"/>
        </w:rPr>
        <w:t xml:space="preserve"> (GAE) mistura as duas ideias com um parâmetro </w:t>
      </w:r>
      <w:r>
        <w:rPr>
          <w:b/>
          <w:bCs/>
          <w:sz w:val="21"/>
          <w:szCs w:val="21"/>
        </w:rPr>
        <w:t xml:space="preserve">λ</w:t>
      </w:r>
      <w:r>
        <w:rPr>
          <w:sz w:val="21"/>
          <w:szCs w:val="21"/>
        </w:rPr>
        <w:t xml:space="preserve"> entre 0 e 1 (SCHULMAN et al., 2016):</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Â</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δ</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(γλ) δ</w:t>
      </w:r>
      <w:r>
        <w:rPr>
          <w:rFonts w:ascii="Cambria Math" w:cs="Cambria Math" w:eastAsia="Cambria Math" w:hAnsi="Cambria Math"/>
          <w:color w:val="312E81"/>
          <w:sz w:val="23"/>
          <w:szCs w:val="23"/>
          <w:vertAlign w:val="subscript"/>
        </w:rPr>
        <w:t xml:space="preserve">t+1</w:t>
      </w:r>
      <w:r>
        <w:rPr>
          <w:rFonts w:ascii="Cambria Math" w:cs="Cambria Math" w:eastAsia="Cambria Math" w:hAnsi="Cambria Math"/>
          <w:color w:val="312E81"/>
          <w:sz w:val="23"/>
          <w:szCs w:val="23"/>
        </w:rPr>
        <w:t xml:space="preserve"> + (γλ)² δ</w:t>
      </w:r>
      <w:r>
        <w:rPr>
          <w:rFonts w:ascii="Cambria Math" w:cs="Cambria Math" w:eastAsia="Cambria Math" w:hAnsi="Cambria Math"/>
          <w:color w:val="312E81"/>
          <w:sz w:val="23"/>
          <w:szCs w:val="23"/>
          <w:vertAlign w:val="subscript"/>
        </w:rPr>
        <w:t xml:space="preserve">t+2</w:t>
      </w:r>
      <w:r>
        <w:rPr>
          <w:rFonts w:ascii="Cambria Math" w:cs="Cambria Math" w:eastAsia="Cambria Math" w:hAnsi="Cambria Math"/>
          <w:color w:val="312E81"/>
          <w:sz w:val="23"/>
          <w:szCs w:val="23"/>
        </w:rPr>
        <w:t xml:space="preserve"> + …</w:t>
      </w:r>
    </w:p>
    <w:p>
      <w:pPr>
        <w:spacing w:after="120" w:line="300"/>
        <w:jc w:val="left"/>
      </w:pPr>
      <w:r>
        <w:rPr>
          <w:sz w:val="21"/>
          <w:szCs w:val="21"/>
        </w:rPr>
        <w:t xml:space="preserve">Com λ = 0 é o erro TD; com λ = 1 é </w:t>
      </w:r>
      <w:r>
        <w:rPr>
          <w:sz w:val="21"/>
          <w:szCs w:val="21"/>
        </w:rPr>
        <w:t xml:space="preserve">G</w:t>
      </w:r>
      <w:r>
        <w:rPr>
          <w:sz w:val="21"/>
          <w:szCs w:val="21"/>
          <w:vertAlign w:val="subscript"/>
        </w:rPr>
        <w:t xml:space="preserve">t</w:t>
      </w:r>
      <w:r>
        <w:rPr>
          <w:sz w:val="21"/>
          <w:szCs w:val="21"/>
        </w:rPr>
        <w:t xml:space="preserve"> − v̂(</w:t>
      </w:r>
      <w:r>
        <w:rPr>
          <w:sz w:val="21"/>
          <w:szCs w:val="21"/>
        </w:rPr>
        <w:t xml:space="preserve">S</w:t>
      </w:r>
      <w:r>
        <w:rPr>
          <w:sz w:val="21"/>
          <w:szCs w:val="21"/>
          <w:vertAlign w:val="subscript"/>
        </w:rPr>
        <w:t xml:space="preserve">t</w:t>
      </w:r>
      <w:r>
        <w:rPr>
          <w:sz w:val="21"/>
          <w:szCs w:val="21"/>
        </w:rPr>
        <w:t xml:space="preserve">). Valores como λ = 0,95 funcionam bem. É um </w:t>
      </w:r>
      <w:r>
        <w:rPr>
          <w:b/>
          <w:bCs/>
          <w:sz w:val="21"/>
          <w:szCs w:val="21"/>
        </w:rPr>
        <w:t xml:space="preserve">TD(λ) para vantagens</w:t>
      </w:r>
      <w:r>
        <w:rPr>
          <w:sz w:val="21"/>
          <w:szCs w:val="21"/>
        </w:rPr>
        <w:t xml:space="preserve"> e é usado no PPO (Capítulo 10).</w:t>
      </w:r>
    </w:p>
    <w:p>
      <w:pPr>
        <w:pStyle w:val="Heading3"/>
        <w:keepNext/>
      </w:pPr>
      <w:r>
        <w:t xml:space="preserve">9.8 Entropia: incentivando a exploração</w:t>
      </w:r>
    </w:p>
    <w:p>
      <w:pPr>
        <w:spacing w:after="120" w:line="300"/>
        <w:jc w:val="left"/>
      </w:pPr>
      <w:r>
        <w:rPr>
          <w:sz w:val="21"/>
          <w:szCs w:val="21"/>
        </w:rPr>
        <w:t xml:space="preserve">Para evitar que a política se torne determinística cedo demais, acrescenta-se à função objetivo um </w:t>
      </w:r>
      <w:r>
        <w:rPr>
          <w:b/>
          <w:bCs/>
          <w:sz w:val="21"/>
          <w:szCs w:val="21"/>
        </w:rPr>
        <w:t xml:space="preserve">bônus de entropia</w:t>
      </w:r>
      <w:r>
        <w:rPr>
          <w:sz w:val="21"/>
          <w:szCs w:val="21"/>
        </w:rPr>
        <w:t xml:space="preserve"> (WILLIAMS; PENG, 1991). A entropia mede a incerteza da política (Apêndice I): é máxima quando todas as ações são igualmente prováveis. Um pequeno coeficiente (por exemplo, 0,01) mantém algum nível de exploração.</w:t>
      </w:r>
    </w:p>
    <w:p>
      <w:pPr>
        <w:pStyle w:val="Heading3"/>
        <w:keepNext/>
      </w:pPr>
      <w:r>
        <w:t xml:space="preserve">9.9 Passos de confiança: política natural e TRPO</w:t>
      </w:r>
    </w:p>
    <w:p>
      <w:pPr>
        <w:spacing w:after="120" w:line="300"/>
        <w:jc w:val="left"/>
      </w:pPr>
      <w:r>
        <w:rPr>
          <w:sz w:val="21"/>
          <w:szCs w:val="21"/>
        </w:rPr>
        <w:t xml:space="preserve">Há um perigo: uma </w:t>
      </w:r>
      <w:r>
        <w:rPr>
          <w:b/>
          <w:bCs/>
          <w:sz w:val="21"/>
          <w:szCs w:val="21"/>
        </w:rPr>
        <w:t xml:space="preserve">atualização grande demais</w:t>
      </w:r>
      <w:r>
        <w:rPr>
          <w:sz w:val="21"/>
          <w:szCs w:val="21"/>
        </w:rPr>
        <w:t xml:space="preserve"> pode piorar muito a política, e como os dados vêm da própria política, o agente pode </w:t>
      </w:r>
      <w:r>
        <w:rPr>
          <w:b/>
          <w:bCs/>
          <w:sz w:val="21"/>
          <w:szCs w:val="21"/>
        </w:rPr>
        <w:t xml:space="preserve">nunca se recuperar</w:t>
      </w:r>
      <w:r>
        <w:rPr>
          <w:sz w:val="21"/>
          <w:szCs w:val="21"/>
        </w:rPr>
        <w:t xml:space="preserve"> (ele passa a coletar dados ruins). Duas ideias ajudam:</w:t>
      </w:r>
    </w:p>
    <w:p>
      <w:pPr>
        <w:pStyle w:val="ListParagraph"/>
        <w:numPr>
          <w:ilvl w:val="0"/>
          <w:numId w:val="2"/>
        </w:numPr>
        <w:spacing w:after="70" w:line="288"/>
      </w:pPr>
      <w:r>
        <w:rPr>
          <w:b/>
          <w:bCs/>
          <w:sz w:val="21"/>
          <w:szCs w:val="21"/>
        </w:rPr>
        <w:t xml:space="preserve">Gradiente natural</w:t>
      </w:r>
      <w:r>
        <w:rPr>
          <w:sz w:val="21"/>
          <w:szCs w:val="21"/>
        </w:rPr>
        <w:t xml:space="preserve"> (KAKADE, 2002): mede "distância" entre políticas pela </w:t>
      </w:r>
      <w:r>
        <w:rPr>
          <w:b/>
          <w:bCs/>
          <w:sz w:val="21"/>
          <w:szCs w:val="21"/>
        </w:rPr>
        <w:t xml:space="preserve">divergência KL</w:t>
      </w:r>
      <w:r>
        <w:rPr>
          <w:sz w:val="21"/>
          <w:szCs w:val="21"/>
        </w:rPr>
        <w:t xml:space="preserve"> (Apêndice I), e não pela distância entre parâmetros. Uma mesma mudança em θ pode alterar muito ou pouco o comportamento, dependendo da região.</w:t>
      </w:r>
    </w:p>
    <w:p>
      <w:pPr>
        <w:pStyle w:val="ListParagraph"/>
        <w:numPr>
          <w:ilvl w:val="0"/>
          <w:numId w:val="2"/>
        </w:numPr>
        <w:spacing w:after="70" w:line="288"/>
      </w:pPr>
      <w:r>
        <w:rPr>
          <w:b/>
          <w:bCs/>
          <w:sz w:val="21"/>
          <w:szCs w:val="21"/>
        </w:rPr>
        <w:t xml:space="preserve">TRPO</w:t>
      </w:r>
      <w:r>
        <w:rPr>
          <w:sz w:val="21"/>
          <w:szCs w:val="21"/>
        </w:rPr>
        <w:t xml:space="preserve"> (</w:t>
      </w:r>
      <w:r>
        <w:rPr>
          <w:i/>
          <w:iCs/>
          <w:sz w:val="21"/>
          <w:szCs w:val="21"/>
        </w:rPr>
        <w:t xml:space="preserve">Trust Region Policy Optimization</w:t>
      </w:r>
      <w:r>
        <w:rPr>
          <w:sz w:val="21"/>
          <w:szCs w:val="21"/>
        </w:rPr>
        <w:t xml:space="preserve">): maximiza a melhoria sob a restrição de que a </w:t>
      </w:r>
      <w:r>
        <w:rPr>
          <w:b/>
          <w:bCs/>
          <w:sz w:val="21"/>
          <w:szCs w:val="21"/>
        </w:rPr>
        <w:t xml:space="preserve">KL entre a política nova e a antiga seja pequena</w:t>
      </w:r>
      <w:r>
        <w:rPr>
          <w:sz w:val="21"/>
          <w:szCs w:val="21"/>
        </w:rPr>
        <w:t xml:space="preserve"> (SCHULMAN et al., 2015).</w:t>
      </w:r>
    </w:p>
    <w:p>
      <w:pPr>
        <w:spacing w:after="60" w:line="120"/>
      </w:pPr>
    </w:p>
    <w:p>
      <w:pPr>
        <w:keepNext/>
        <w:spacing w:after="60" w:before="120"/>
        <w:jc w:val="center"/>
      </w:pPr>
      <w:r>
        <w:drawing>
          <wp:inline distT="0" distB="0" distL="0" distR="0">
            <wp:extent cx="5286375" cy="3724275"/>
            <wp:effectExtent t="0" r="0" b="0" l="0"/>
            <wp:docPr id="1" name="f9_regiao" descr="Figura 9.5 — Região de confiança: a política só dá passos dentro de uma região em que confiamos nas estimativas. O PPO (Capítulo 10) obtém o mesmo efeito com um truque mais simples." title="f9_reg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286375" cy="3724275"/>
                    </a:xfrm>
                    <a:prstGeom prst="rect">
                      <a:avLst/>
                    </a:prstGeom>
                  </pic:spPr>
                </pic:pic>
              </a:graphicData>
            </a:graphic>
          </wp:inline>
        </w:drawing>
      </w:r>
    </w:p>
    <w:p>
      <w:pPr>
        <w:spacing w:after="200"/>
        <w:jc w:val="center"/>
      </w:pPr>
      <w:r>
        <w:rPr>
          <w:i/>
          <w:iCs/>
          <w:color w:val="6B7280"/>
          <w:sz w:val="17"/>
          <w:szCs w:val="17"/>
        </w:rPr>
        <w:t xml:space="preserve">Figura 9.5 — Região de confiança: a política só dá passos dentro de uma região em que confiamos nas estimativas. O PPO (Capítulo 10) obtém o mesmo efeito com um truque mais simples.</w:t>
      </w:r>
    </w:p>
    <w:p>
      <w:pPr>
        <w:pStyle w:val="Heading3"/>
        <w:keepNext/>
      </w:pPr>
      <w:r>
        <w:t xml:space="preserve">9.10 Valor × política × ator-crítico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71"/>
        <w:gridCol w:w="2058"/>
        <w:gridCol w:w="3087"/>
        <w:gridCol w:w="2622"/>
      </w:tblGrid>
      <w:tr>
        <w:trPr>
          <w:cantSplit/>
          <w:tblHeader/>
        </w:trPr>
        <w:tc>
          <w:tcPr>
            <w:tcW w:type="dxa" w:w="187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Aspecto</w:t>
            </w:r>
          </w:p>
        </w:tc>
        <w:tc>
          <w:tcPr>
            <w:tcW w:type="dxa" w:w="205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Métodos de valor (DQN)</w:t>
            </w:r>
          </w:p>
        </w:tc>
        <w:tc>
          <w:tcPr>
            <w:tcW w:type="dxa" w:w="308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Gradiente de política (REINFORCE)</w:t>
            </w:r>
          </w:p>
        </w:tc>
        <w:tc>
          <w:tcPr>
            <w:tcW w:type="dxa" w:w="262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Ator-crítico (A2C, PPO, SAC)</w:t>
            </w:r>
          </w:p>
        </w:tc>
      </w:tr>
      <w:tr>
        <w:trPr>
          <w:cantSplit/>
          <w:tblHeader w:val="false"/>
        </w:trPr>
        <w:tc>
          <w:tcPr>
            <w:tcW w:type="dxa" w:w="187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 que aprendem</w:t>
            </w:r>
          </w:p>
        </w:tc>
        <w:tc>
          <w:tcPr>
            <w:tcW w:type="dxa" w:w="20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q(s, a)</w:t>
            </w:r>
          </w:p>
        </w:tc>
        <w:tc>
          <w:tcPr>
            <w:tcW w:type="dxa" w:w="308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π(a | s)</w:t>
            </w:r>
          </w:p>
        </w:tc>
        <w:tc>
          <w:tcPr>
            <w:tcW w:type="dxa" w:w="262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π e v juntos</w:t>
            </w:r>
          </w:p>
        </w:tc>
      </w:tr>
      <w:tr>
        <w:trPr>
          <w:cantSplit/>
          <w:tblHeader w:val="false"/>
        </w:trPr>
        <w:tc>
          <w:tcPr>
            <w:tcW w:type="dxa" w:w="187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Ações contínuas</w:t>
            </w:r>
          </w:p>
        </w:tc>
        <w:tc>
          <w:tcPr>
            <w:tcW w:type="dxa" w:w="20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Difícil</w:t>
            </w:r>
          </w:p>
        </w:tc>
        <w:tc>
          <w:tcPr>
            <w:tcW w:type="dxa" w:w="308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Natural</w:t>
            </w:r>
          </w:p>
        </w:tc>
        <w:tc>
          <w:tcPr>
            <w:tcW w:type="dxa" w:w="262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Natural</w:t>
            </w:r>
          </w:p>
        </w:tc>
      </w:tr>
      <w:tr>
        <w:trPr>
          <w:cantSplit/>
          <w:tblHeader w:val="false"/>
        </w:trPr>
        <w:tc>
          <w:tcPr>
            <w:tcW w:type="dxa" w:w="187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Política estocástica</w:t>
            </w:r>
          </w:p>
        </w:tc>
        <w:tc>
          <w:tcPr>
            <w:tcW w:type="dxa" w:w="20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Não (precisa de ε)</w:t>
            </w:r>
          </w:p>
        </w:tc>
        <w:tc>
          <w:tcPr>
            <w:tcW w:type="dxa" w:w="308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Sim</w:t>
            </w:r>
          </w:p>
        </w:tc>
        <w:tc>
          <w:tcPr>
            <w:tcW w:type="dxa" w:w="262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Sim</w:t>
            </w:r>
          </w:p>
        </w:tc>
      </w:tr>
      <w:tr>
        <w:trPr>
          <w:cantSplit/>
          <w:tblHeader w:val="false"/>
        </w:trPr>
        <w:tc>
          <w:tcPr>
            <w:tcW w:type="dxa" w:w="187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Variância</w:t>
            </w:r>
          </w:p>
        </w:tc>
        <w:tc>
          <w:tcPr>
            <w:tcW w:type="dxa" w:w="20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Baixa</w:t>
            </w:r>
          </w:p>
        </w:tc>
        <w:tc>
          <w:tcPr>
            <w:tcW w:type="dxa" w:w="308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Alta</w:t>
            </w:r>
          </w:p>
        </w:tc>
        <w:tc>
          <w:tcPr>
            <w:tcW w:type="dxa" w:w="262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Média</w:t>
            </w:r>
          </w:p>
        </w:tc>
      </w:tr>
      <w:tr>
        <w:trPr>
          <w:cantSplit/>
          <w:tblHeader w:val="false"/>
        </w:trPr>
        <w:tc>
          <w:tcPr>
            <w:tcW w:type="dxa" w:w="187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Eficiência de dados</w:t>
            </w:r>
          </w:p>
        </w:tc>
        <w:tc>
          <w:tcPr>
            <w:tcW w:type="dxa" w:w="20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Alta (off-policy)</w:t>
            </w:r>
          </w:p>
        </w:tc>
        <w:tc>
          <w:tcPr>
            <w:tcW w:type="dxa" w:w="308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Baixa (on-policy)</w:t>
            </w:r>
          </w:p>
        </w:tc>
        <w:tc>
          <w:tcPr>
            <w:tcW w:type="dxa" w:w="262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Média</w:t>
            </w:r>
          </w:p>
        </w:tc>
      </w:tr>
      <w:tr>
        <w:trPr>
          <w:cantSplit/>
          <w:tblHeader w:val="false"/>
        </w:trPr>
        <w:tc>
          <w:tcPr>
            <w:tcW w:type="dxa" w:w="187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Estabilidade</w:t>
            </w:r>
          </w:p>
        </w:tc>
        <w:tc>
          <w:tcPr>
            <w:tcW w:type="dxa" w:w="20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Frágil</w:t>
            </w:r>
          </w:p>
        </w:tc>
        <w:tc>
          <w:tcPr>
            <w:tcW w:type="dxa" w:w="308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Boa (passos pequenos)</w:t>
            </w:r>
          </w:p>
        </w:tc>
        <w:tc>
          <w:tcPr>
            <w:tcW w:type="dxa" w:w="262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Boa</w:t>
            </w:r>
          </w:p>
        </w:tc>
      </w:tr>
    </w:tbl>
    <w:p>
      <w:pPr>
        <w:spacing w:after="160" w:line="120"/>
      </w:pPr>
    </w:p>
    <w:p>
      <w:pPr>
        <w:pStyle w:val="Heading3"/>
        <w:keepNext/>
      </w:pPr>
      <w:r>
        <w:t xml:space="preserve">9.11 Mão na massa</w:t>
      </w:r>
    </w:p>
    <w:p>
      <w:pPr>
        <w:pStyle w:val="Heading4"/>
        <w:keepNext/>
      </w:pPr>
      <w:r>
        <w:t xml:space="preserve">9.11.1 O efeito da linha de base na variância</w:t>
      </w:r>
    </w:p>
    <w:p>
      <w:pPr>
        <w:spacing w:after="120" w:line="300"/>
        <w:jc w:val="left"/>
      </w:pPr>
      <w:r>
        <w:rPr>
          <w:sz w:val="21"/>
          <w:szCs w:val="21"/>
        </w:rPr>
        <w:t xml:space="preserve">Num problema de três ações com retornos médios 9, 10 e 11 (ruído 1), estimamos o gradiente com e sem linha de base. As médias são iguais; o que muda é a variância.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0.3</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mu</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9.0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11.0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 20_000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estimativas_gradiente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base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choice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normal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mu</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copy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 ln π em relação às preferências (softmax)</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base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color w:val="1F2937"/>
                <w:sz w:val="16"/>
                <w:szCs w:val="16"/>
              </w:rPr>
              <w:t xml:space="preserve">g0, g1 = </w:t>
            </w:r>
            <w:r>
              <w:rPr>
                <w:rFonts w:ascii="Consolas" w:cs="Consolas" w:eastAsia="Consolas" w:hAnsi="Consolas"/>
                <w:b w:val="false"/>
                <w:bCs w:val="false"/>
                <w:color w:val="1F2937"/>
                <w:sz w:val="16"/>
                <w:szCs w:val="16"/>
              </w:rPr>
              <w:t xml:space="preserve">estimativas_gradiente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estimativas_gradiente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"gradiente médio sem linha de base :"</w:t>
            </w:r>
            <w:r>
              <w:rPr>
                <w:rFonts w:ascii="Consolas" w:cs="Consolas" w:eastAsia="Consolas" w:hAnsi="Consolas"/>
                <w:color w:val="1F2937"/>
                <w:sz w:val="16"/>
                <w:szCs w:val="16"/>
              </w:rPr>
              <w:t xml:space="preserve">, g0.</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"gradiente médio com linha de base :"</w:t>
            </w:r>
            <w:r>
              <w:rPr>
                <w:rFonts w:ascii="Consolas" w:cs="Consolas" w:eastAsia="Consolas" w:hAnsi="Consolas"/>
                <w:color w:val="1F2937"/>
                <w:sz w:val="16"/>
                <w:szCs w:val="16"/>
              </w:rPr>
              <w:t xml:space="preserve">, g1.</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"desvio-padrão sem linha de base   :"</w:t>
            </w:r>
            <w:r>
              <w:rPr>
                <w:rFonts w:ascii="Consolas" w:cs="Consolas" w:eastAsia="Consolas" w:hAnsi="Consolas"/>
                <w:color w:val="1F2937"/>
                <w:sz w:val="16"/>
                <w:szCs w:val="16"/>
              </w:rPr>
              <w:t xml:space="preserve">, g0.</w:t>
            </w:r>
            <w:r>
              <w:rPr>
                <w:rFonts w:ascii="Consolas" w:cs="Consolas" w:eastAsia="Consolas" w:hAnsi="Consolas"/>
                <w:b w:val="false"/>
                <w:bCs w:val="false"/>
                <w:color w:val="1F2937"/>
                <w:sz w:val="16"/>
                <w:szCs w:val="16"/>
              </w:rPr>
              <w:t xml:space="preserve">std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"desvio-padrão com linha de base   :"</w:t>
            </w:r>
            <w:r>
              <w:rPr>
                <w:rFonts w:ascii="Consolas" w:cs="Consolas" w:eastAsia="Consolas" w:hAnsi="Consolas"/>
                <w:color w:val="1F2937"/>
                <w:sz w:val="16"/>
                <w:szCs w:val="16"/>
              </w:rPr>
              <w:t xml:space="preserve">, g1.</w:t>
            </w:r>
            <w:r>
              <w:rPr>
                <w:rFonts w:ascii="Consolas" w:cs="Consolas" w:eastAsia="Consolas" w:hAnsi="Consolas"/>
                <w:b w:val="false"/>
                <w:bCs w:val="false"/>
                <w:color w:val="1F2937"/>
                <w:sz w:val="16"/>
                <w:szCs w:val="16"/>
              </w:rPr>
              <w:t xml:space="preserve">std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os dois gradientes médios são (quase) iguais, pois a linha de base </w:t>
      </w:r>
      <w:r>
        <w:rPr>
          <w:b/>
          <w:bCs/>
          <w:sz w:val="21"/>
          <w:szCs w:val="21"/>
        </w:rPr>
        <w:t xml:space="preserve">não introduz viés</w:t>
      </w:r>
      <w:r>
        <w:rPr>
          <w:sz w:val="21"/>
          <w:szCs w:val="21"/>
        </w:rPr>
        <w:t xml:space="preserve">; mas o desvio-padrão é muitas vezes menor com a linha de base.</w:t>
      </w:r>
    </w:p>
    <w:p>
      <w:pPr>
        <w:pStyle w:val="Heading4"/>
        <w:keepNext/>
      </w:pPr>
      <w:r>
        <w:t xml:space="preserve">9.11.2 REINFORCE e ator-crítico em PyTorch</w:t>
      </w:r>
    </w:p>
    <w:p>
      <w:pPr>
        <w:spacing w:after="120" w:line="300"/>
        <w:jc w:val="left"/>
      </w:pPr>
      <w:r>
        <w:rPr>
          <w:sz w:val="21"/>
          <w:szCs w:val="21"/>
        </w:rPr>
        <w:t xml:space="preserve">Implementamos três agentes para o CartPole: </w:t>
      </w:r>
      <w:r>
        <w:rPr>
          <w:b/>
          <w:bCs/>
          <w:sz w:val="21"/>
          <w:szCs w:val="21"/>
        </w:rPr>
        <w:t xml:space="preserve">REINFORCE</w:t>
      </w:r>
      <w:r>
        <w:rPr>
          <w:sz w:val="21"/>
          <w:szCs w:val="21"/>
        </w:rPr>
        <w:t xml:space="preserve"> puro, </w:t>
      </w:r>
      <w:r>
        <w:rPr>
          <w:b/>
          <w:bCs/>
          <w:sz w:val="21"/>
          <w:szCs w:val="21"/>
        </w:rPr>
        <w:t xml:space="preserve">REINFORCE com linha de base</w:t>
      </w:r>
      <w:r>
        <w:rPr>
          <w:sz w:val="21"/>
          <w:szCs w:val="21"/>
        </w:rPr>
        <w:t xml:space="preserve"> (uma rede estima v̂) e um </w:t>
      </w:r>
      <w:r>
        <w:rPr>
          <w:b/>
          <w:bCs/>
          <w:sz w:val="21"/>
          <w:szCs w:val="21"/>
        </w:rPr>
        <w:t xml:space="preserve">ator-crítico com retornos de n passos</w:t>
      </w:r>
      <w:r>
        <w:rPr>
          <w:sz w:val="21"/>
          <w:szCs w:val="21"/>
        </w:rPr>
        <w:t xml:space="preserve"> (n = 20, no estilo A2C). A rede da política tem saída softmax (por meio da distribuição </w:t>
      </w:r>
      <w:r>
        <w:rPr>
          <w:rFonts w:ascii="Consolas" w:cs="Consolas" w:eastAsia="Consolas" w:hAnsi="Consolas"/>
          <w:color w:val="B91C1C"/>
          <w:sz w:val="19"/>
          <w:szCs w:val="19"/>
          <w:shd w:fill="F3F4F6" w:color="auto" w:val="clear"/>
        </w:rPr>
        <w:t xml:space="preserve">Categorical</w:t>
      </w:r>
      <w:r>
        <w:rPr>
          <w:sz w:val="21"/>
          <w:szCs w:val="21"/>
        </w:rPr>
        <w:t xml:space="preserve">). Veja o Apêndice G para PyTorch.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time</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gymnasium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distributions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Categorical</w:t>
            </w:r>
          </w:p>
          <w:p>
            <w:pPr>
              <w:spacing w:after="0" w:line="240"/>
            </w:pP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set_num_threads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rede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n_out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ocultas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64</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Sequential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Linear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ocultas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Tanh</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Linear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ocultas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ocultas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Tanh</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Linear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ocultas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n_out</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retornos_descontados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recompensas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out</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reversed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recompensas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out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out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treinar_reinforce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baseline</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lr</w:t>
            </w:r>
            <w:r>
              <w:rPr>
                <w:rFonts w:ascii="Consolas" w:cs="Consolas" w:eastAsia="Consolas" w:hAnsi="Consolas"/>
                <w:color w:val="1F2937"/>
                <w:sz w:val="16"/>
                <w:szCs w:val="16"/>
              </w:rPr>
              <w:t xml:space="preserve">=3e-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0.99</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entropia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verbose</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manual_seed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"CartPole-v1"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n_acoes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observation_space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action_space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politica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rede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n_acoes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valor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rede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n_obs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opt_p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optim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Adam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politica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parameters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opt_v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optim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Adam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valor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parameters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lr</w:t>
            </w:r>
            <w:r>
              <w:rPr>
                <w:rFonts w:ascii="Consolas" w:cs="Consolas" w:eastAsia="Consolas" w:hAnsi="Consolas"/>
                <w:color w:val="1F2937"/>
                <w:sz w:val="16"/>
                <w:szCs w:val="16"/>
              </w:rPr>
              <w:t xml:space="preserve">=1e-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historico</w:t>
            </w:r>
            <w:r>
              <w:rPr>
                <w:rFonts w:ascii="Consolas" w:cs="Consolas" w:eastAsia="Consolas" w:hAnsi="Consolas"/>
                <w:color w:val="1F2937"/>
                <w:sz w:val="16"/>
                <w:szCs w:val="16"/>
              </w:rPr>
              <w:t xml:space="preserve"> =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 * 10_000 +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estados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logps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ents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recs</w:t>
            </w:r>
            <w:r>
              <w:rPr>
                <w:rFonts w:ascii="Consolas" w:cs="Consolas" w:eastAsia="Consolas" w:hAnsi="Consolas"/>
                <w:color w:val="1F2937"/>
                <w:sz w:val="16"/>
                <w:szCs w:val="16"/>
              </w:rPr>
              <w:t xml:space="preserve"> = [], [], [],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as_tensor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.float32); </w:t>
            </w:r>
            <w:r>
              <w:rPr>
                <w:rFonts w:ascii="Consolas" w:cs="Consolas" w:eastAsia="Consolas" w:hAnsi="Consolas"/>
                <w:b w:val="false"/>
                <w:bCs w:val="false"/>
                <w:color w:val="1F2937"/>
                <w:sz w:val="16"/>
                <w:szCs w:val="16"/>
              </w:rPr>
              <w:t xml:space="preserve">dist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Categorical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logits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politica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dist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sample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estados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logps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dist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log_prob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ents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dist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entropy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recs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as_tensor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retornos_descontados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recs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.float32)</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logps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ents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stack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logps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stack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ents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baseline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valor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stack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estados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squeeze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vantagem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detach</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G − b(s)</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perda_v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functional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mse_loss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opt_v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zero_grad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perda_v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backward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opt_v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vantagem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perda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logps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vantagem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entropia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ents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ascensão do gradiente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opt_p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zero_grad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perda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backward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opt_p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historico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recs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verbose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and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"episódio {ep+1:4d} | retorno médio (últimos 100) = {np.mean(historico[-100:]):6.1f}"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flush</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politica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historico</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treinar_ator_critico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n_passos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lr_p</w:t>
            </w:r>
            <w:r>
              <w:rPr>
                <w:rFonts w:ascii="Consolas" w:cs="Consolas" w:eastAsia="Consolas" w:hAnsi="Consolas"/>
                <w:color w:val="1F2937"/>
                <w:sz w:val="16"/>
                <w:szCs w:val="16"/>
              </w:rPr>
              <w:t xml:space="preserve">=1e-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lr_v</w:t>
            </w:r>
            <w:r>
              <w:rPr>
                <w:rFonts w:ascii="Consolas" w:cs="Consolas" w:eastAsia="Consolas" w:hAnsi="Consolas"/>
                <w:color w:val="1F2937"/>
                <w:sz w:val="16"/>
                <w:szCs w:val="16"/>
              </w:rPr>
              <w:t xml:space="preserve">=2e-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0.99</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entropia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0.01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verbose</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manual_seed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"CartPole-v1"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n_acoes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observation_space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action_space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ator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rede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n_acoes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critico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rede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n_obs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opt_a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optim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Adam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ator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parameters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lr_p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opt_c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optim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Adam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critico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parameters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lr_v</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historico</w:t>
            </w:r>
            <w:r>
              <w:rPr>
                <w:rFonts w:ascii="Consolas" w:cs="Consolas" w:eastAsia="Consolas" w:hAnsi="Consolas"/>
                <w:color w:val="1F2937"/>
                <w:sz w:val="16"/>
                <w:szCs w:val="16"/>
              </w:rPr>
              <w:t xml:space="preserve"> =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 * 10_000 +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buf_s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buf_logp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buf_ent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buf_r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buf_term</w:t>
            </w:r>
            <w:r>
              <w:rPr>
                <w:rFonts w:ascii="Consolas" w:cs="Consolas" w:eastAsia="Consolas" w:hAnsi="Consolas"/>
                <w:color w:val="1F2937"/>
                <w:sz w:val="16"/>
                <w:szCs w:val="16"/>
              </w:rPr>
              <w:t xml:space="preserve"> = [], [], [], [],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as_tensor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.float32); </w:t>
            </w:r>
            <w:r>
              <w:rPr>
                <w:rFonts w:ascii="Consolas" w:cs="Consolas" w:eastAsia="Consolas" w:hAnsi="Consolas"/>
                <w:b w:val="false"/>
                <w:bCs w:val="false"/>
                <w:color w:val="1F2937"/>
                <w:sz w:val="16"/>
                <w:szCs w:val="16"/>
              </w:rPr>
              <w:t xml:space="preserve">dist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Categorical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logits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ator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dist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sample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buf_s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buf_logp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dist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log_prob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buf_ent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dist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entropy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buf_r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buf_term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buf_r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n_passos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with</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no_grad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buf_term</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critico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as_tensor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.float32)).</w:t>
            </w:r>
            <w:r>
              <w:rPr>
                <w:rFonts w:ascii="Consolas" w:cs="Consolas" w:eastAsia="Consolas" w:hAnsi="Consolas"/>
                <w:b w:val="false"/>
                <w:bCs w:val="false"/>
                <w:color w:val="1F2937"/>
                <w:sz w:val="16"/>
                <w:szCs w:val="16"/>
              </w:rPr>
              <w:t xml:space="preserve">item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alvos</w:t>
            </w:r>
            <w:r>
              <w:rPr>
                <w:rFonts w:ascii="Consolas" w:cs="Consolas" w:eastAsia="Consolas" w:hAnsi="Consolas"/>
                <w:color w:val="1F2937"/>
                <w:sz w:val="16"/>
                <w:szCs w:val="16"/>
              </w:rPr>
              <w:t xml:space="preserve"> =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rr</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reversed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buf_r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alvos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alvos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as_tensor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alvos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.float32)</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critico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stack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buf_s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squeeze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vantagem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alvos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detach</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perda_c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functional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mse_loss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alvos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opt_c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zero_grad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perda_c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backward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opt_c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perda_a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stack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buf_logp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vantagem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entropia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stack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buf_ent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opt_a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zero_grad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perda_a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backward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opt_a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buf_s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buf_logp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buf_ent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buf_r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buf_term</w:t>
            </w:r>
            <w:r>
              <w:rPr>
                <w:rFonts w:ascii="Consolas" w:cs="Consolas" w:eastAsia="Consolas" w:hAnsi="Consolas"/>
                <w:color w:val="1F2937"/>
                <w:sz w:val="16"/>
                <w:szCs w:val="16"/>
              </w:rPr>
              <w:t xml:space="preserve"> = [], [], [], [], []</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historico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verbose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and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"episódio {ep+1:4d} | retorno médio (últimos 100) = {np.mean(historico[-100:]):6.1f}"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flush</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ator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historico</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nome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"REINFORCE"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treinar_reinforce</w:t>
            </w:r>
            <w:r>
              <w:rPr>
                <w:rFonts w:ascii="Consolas" w:cs="Consolas" w:eastAsia="Consolas" w:hAnsi="Consolas"/>
                <w:color w:val="1F2937"/>
                <w:sz w:val="16"/>
                <w:szCs w:val="16"/>
              </w:rPr>
              <w:t xml:space="preserve">, {}), (</w:t>
            </w:r>
            <w:r>
              <w:rPr>
                <w:rFonts w:ascii="Consolas" w:cs="Consolas" w:eastAsia="Consolas" w:hAnsi="Consolas"/>
                <w:color w:val="B45309"/>
                <w:sz w:val="16"/>
                <w:szCs w:val="16"/>
              </w:rPr>
              <w:t xml:space="preserve">"REINFORCE + linha de base"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treinar_reinforce</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"baseline"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"Ator-crítico"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treinar_ator_critico</w:t>
            </w: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t0 = </w:t>
            </w:r>
            <w:r>
              <w:rPr>
                <w:rFonts w:ascii="Consolas" w:cs="Consolas" w:eastAsia="Consolas" w:hAnsi="Consolas"/>
                <w:b w:val="false"/>
                <w:bCs w:val="false"/>
                <w:color w:val="1F2937"/>
                <w:sz w:val="16"/>
                <w:szCs w:val="16"/>
              </w:rPr>
              <w:t xml:space="preserve">time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time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"{nome:26s} | retorno médio: episódios 1–100 = {h[:100].mean():6.1f} | 501–600 = {h[-100:].mean():6.1f} | máx = {h.max():.0f} | {time.time()-t0:.0f} 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flush</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w:t>
            </w:r>
          </w:p>
        </w:tc>
      </w:tr>
    </w:tbl>
    <w:p>
      <w:pPr>
        <w:spacing w:after="140" w:line="120"/>
      </w:pPr>
    </w:p>
    <w:p>
      <w:pPr>
        <w:keepNext/>
        <w:spacing w:after="60" w:before="120"/>
        <w:jc w:val="center"/>
      </w:pPr>
      <w:r>
        <w:drawing>
          <wp:inline distT="0" distB="0" distL="0" distR="0">
            <wp:extent cx="5715000" cy="2895600"/>
            <wp:effectExtent t="0" r="0" b="0" l="0"/>
            <wp:docPr id="1" name="f9_curvas" descr="Figura 9.6 — Curvas de aprendizado no CartPole (média de 3 sementes, média móvel). O REINFORCE puro fica bem abaixo; com linha de base e com ator-crítico, os agentes chegam ao máximo (500), mas o desempenho oscila e pode cair depois. As faixas mostram o mínimo e o máximo entre as sementes." title="f9_cur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15000" cy="2895600"/>
                    </a:xfrm>
                    <a:prstGeom prst="rect">
                      <a:avLst/>
                    </a:prstGeom>
                  </pic:spPr>
                </pic:pic>
              </a:graphicData>
            </a:graphic>
          </wp:inline>
        </w:drawing>
      </w:r>
    </w:p>
    <w:p>
      <w:pPr>
        <w:spacing w:after="200"/>
        <w:jc w:val="center"/>
      </w:pPr>
      <w:r>
        <w:rPr>
          <w:i/>
          <w:iCs/>
          <w:color w:val="6B7280"/>
          <w:sz w:val="17"/>
          <w:szCs w:val="17"/>
        </w:rPr>
        <w:t xml:space="preserve">Figura 9.6 — Curvas de aprendizado no CartPole (média de 3 sementes, média móvel). O REINFORCE puro fica bem abaixo; com linha de base e com ator-crítico, os agentes chegam ao máximo (500), mas o desempenho oscila e pode cair depois. As faixas mostram o mínimo e o máximo entre as sementes.</w:t>
      </w:r>
    </w:p>
    <w:p>
      <w:pPr>
        <w:spacing w:after="120" w:line="300"/>
        <w:jc w:val="left"/>
      </w:pPr>
      <w:r>
        <w:rPr>
          <w:b/>
          <w:bCs/>
          <w:sz w:val="21"/>
          <w:szCs w:val="21"/>
        </w:rPr>
        <w:t xml:space="preserve">O que observar:</w:t>
      </w:r>
      <w:r>
        <w:rPr>
          <w:sz w:val="21"/>
          <w:szCs w:val="21"/>
        </w:rPr>
        <w:t xml:space="preserve"> todos partem de ~20 (política inicial quase aleatória). O REINFORCE puro é o mais lento e instável; a linha de base ajuda; o ator-crítico, que aprende a cada passo, costuma subir cedo, mas pode oscilar. Mude </w:t>
      </w:r>
      <w:r>
        <w:rPr>
          <w:rFonts w:ascii="Consolas" w:cs="Consolas" w:eastAsia="Consolas" w:hAnsi="Consolas"/>
          <w:color w:val="B91C1C"/>
          <w:sz w:val="19"/>
          <w:szCs w:val="19"/>
          <w:shd w:fill="F3F4F6" w:color="auto" w:val="clear"/>
        </w:rPr>
        <w:t xml:space="preserve">lr</w:t>
      </w:r>
      <w:r>
        <w:rPr>
          <w:sz w:val="21"/>
          <w:szCs w:val="21"/>
        </w:rPr>
        <w:t xml:space="preserve">, </w:t>
      </w:r>
      <w:r>
        <w:rPr>
          <w:rFonts w:ascii="Consolas" w:cs="Consolas" w:eastAsia="Consolas" w:hAnsi="Consolas"/>
          <w:color w:val="B91C1C"/>
          <w:sz w:val="19"/>
          <w:szCs w:val="19"/>
          <w:shd w:fill="F3F4F6" w:color="auto" w:val="clear"/>
        </w:rPr>
        <w:t xml:space="preserve">entropia</w:t>
      </w:r>
      <w:r>
        <w:rPr>
          <w:sz w:val="21"/>
          <w:szCs w:val="21"/>
        </w:rPr>
        <w:t xml:space="preserve"> e as sementes.</w:t>
      </w:r>
    </w:p>
    <w:p>
      <w:pPr>
        <w:pStyle w:val="Heading4"/>
        <w:keepNext/>
      </w:pPr>
      <w:r>
        <w:t xml:space="preserve">9.11.3 Avaliando a política com intervalo de confiança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utils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resample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politica_final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treinar_reinforce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baseline</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avaliar_politica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"CartPole-v1"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 =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=90_000 +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with</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no_grad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as_tensor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.float32)).</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avaliar_politica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politica_final</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boot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resample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300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"Política gulosa: retorno médio = {ret.mean():.1f} (IC 95%: {np.percentile(boot, 2.5):.1f} a {np.percentile(boot, 97.5):.1f})"</w:t>
            </w:r>
            <w:r>
              <w:rPr>
                <w:rFonts w:ascii="Consolas" w:cs="Consolas" w:eastAsia="Consolas" w:hAnsi="Consolas"/>
                <w:color w:val="1F2937"/>
                <w:sz w:val="16"/>
                <w:szCs w:val="16"/>
              </w:rPr>
              <w:t xml:space="preserve">)</w:t>
            </w:r>
          </w:p>
        </w:tc>
      </w:tr>
    </w:tbl>
    <w:p>
      <w:pPr>
        <w:spacing w:after="140" w:line="120"/>
      </w:pPr>
    </w:p>
    <w:p>
      <w:pPr>
        <w:pStyle w:val="Heading3"/>
        <w:keepNext/>
      </w:pPr>
      <w:r>
        <w:t xml:space="preserve">9.12 Projeto do capítulo: quem vale a pena ligar?</w:t>
      </w:r>
    </w:p>
    <w:p>
      <w:pPr>
        <w:spacing w:after="120" w:line="300"/>
        <w:jc w:val="left"/>
      </w:pPr>
      <w:r>
        <w:rPr>
          <w:b/>
          <w:bCs/>
          <w:sz w:val="21"/>
          <w:szCs w:val="21"/>
        </w:rPr>
        <w:t xml:space="preserve">Contexto.</w:t>
      </w:r>
      <w:r>
        <w:rPr>
          <w:sz w:val="21"/>
          <w:szCs w:val="21"/>
        </w:rPr>
        <w:t xml:space="preserve"> No banco de dados </w:t>
      </w:r>
      <w:r>
        <w:rPr>
          <w:b/>
          <w:bCs/>
          <w:sz w:val="21"/>
          <w:szCs w:val="21"/>
        </w:rPr>
        <w:t xml:space="preserve">Bank Marketing</w:t>
      </w:r>
      <w:r>
        <w:rPr>
          <w:sz w:val="21"/>
          <w:szCs w:val="21"/>
        </w:rPr>
        <w:t xml:space="preserve"> (UCI), cada linha é um cliente contatado por telefone, e sabemos se ele contratou o depósito (MORO; CORTEZ; RITA, 2014). Cada ligação </w:t>
      </w:r>
      <w:r>
        <w:rPr>
          <w:b/>
          <w:bCs/>
          <w:sz w:val="21"/>
          <w:szCs w:val="21"/>
        </w:rPr>
        <w:t xml:space="preserve">custa</w:t>
      </w:r>
      <w:r>
        <w:rPr>
          <w:sz w:val="21"/>
          <w:szCs w:val="21"/>
        </w:rPr>
        <w:t xml:space="preserve"> (tempo da equipe) e uma contratação </w:t>
      </w:r>
      <w:r>
        <w:rPr>
          <w:b/>
          <w:bCs/>
          <w:sz w:val="21"/>
          <w:szCs w:val="21"/>
        </w:rPr>
        <w:t xml:space="preserve">rende</w:t>
      </w:r>
      <w:r>
        <w:rPr>
          <w:sz w:val="21"/>
          <w:szCs w:val="21"/>
        </w:rPr>
        <w:t xml:space="preserve"> um valor. A decisão é: </w:t>
      </w:r>
      <w:r>
        <w:rPr>
          <w:b/>
          <w:bCs/>
          <w:sz w:val="21"/>
          <w:szCs w:val="21"/>
        </w:rPr>
        <w:t xml:space="preserve">ligar ou não</w:t>
      </w:r>
      <w:r>
        <w:rPr>
          <w:sz w:val="21"/>
          <w:szCs w:val="21"/>
        </w:rPr>
        <w:t xml:space="preserve"> para cada cliente?</w:t>
      </w:r>
    </w:p>
    <w:p>
      <w:pPr>
        <w:spacing w:after="120" w:line="300"/>
        <w:jc w:val="left"/>
      </w:pPr>
      <w:r>
        <w:rPr>
          <w:sz w:val="21"/>
          <w:szCs w:val="21"/>
        </w:rPr>
        <w:t xml:space="preserve">Definimos: ligar custa </w:t>
      </w:r>
      <w:r>
        <w:rPr>
          <w:b/>
          <w:bCs/>
          <w:sz w:val="21"/>
          <w:szCs w:val="21"/>
        </w:rPr>
        <w:t xml:space="preserve">8</w:t>
      </w:r>
      <w:r>
        <w:rPr>
          <w:sz w:val="21"/>
          <w:szCs w:val="21"/>
        </w:rPr>
        <w:t xml:space="preserve"> e uma contratação rende </w:t>
      </w:r>
      <w:r>
        <w:rPr>
          <w:b/>
          <w:bCs/>
          <w:sz w:val="21"/>
          <w:szCs w:val="21"/>
        </w:rPr>
        <w:t xml:space="preserve">100</w:t>
      </w:r>
      <w:r>
        <w:rPr>
          <w:sz w:val="21"/>
          <w:szCs w:val="21"/>
        </w:rPr>
        <w:t xml:space="preserve">. Então a recompensa de ligar é 100·y − 8 (y = 1 se contratou) e a de não ligar é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Este problema é, na essência, supervisionado</w:t>
            </w:r>
          </w:p>
          <w:p>
            <w:pPr>
              <w:spacing w:after="80" w:line="280"/>
            </w:pPr>
            <w:r>
              <w:rPr>
                <w:sz w:val="20"/>
                <w:szCs w:val="20"/>
              </w:rPr>
              <w:t xml:space="preserve">Como todos os clientes da base </w:t>
            </w:r>
            <w:r>
              <w:rPr>
                <w:b/>
                <w:bCs/>
                <w:sz w:val="20"/>
                <w:szCs w:val="20"/>
              </w:rPr>
              <w:t xml:space="preserve">foram</w:t>
            </w:r>
            <w:r>
              <w:rPr>
                <w:sz w:val="20"/>
                <w:szCs w:val="20"/>
              </w:rPr>
              <w:t xml:space="preserve"> contatados, conhecemos o resultado de "ligar" para todos, e "não ligar" vale 0. Ou seja, temos </w:t>
            </w:r>
            <w:r>
              <w:rPr>
                <w:b/>
                <w:bCs/>
                <w:sz w:val="20"/>
                <w:szCs w:val="20"/>
              </w:rPr>
              <w:t xml:space="preserve">feedback completo</w:t>
            </w:r>
            <w:r>
              <w:rPr>
                <w:sz w:val="20"/>
                <w:szCs w:val="20"/>
              </w:rPr>
              <w:t xml:space="preserve">: poderíamos treinar um classificador e ligar quando P(y = 1 | x) &gt; 8/100 = 0,08. Usamos o gradiente de política aqui para </w:t>
            </w:r>
            <w:r>
              <w:rPr>
                <w:b/>
                <w:bCs/>
                <w:sz w:val="20"/>
                <w:szCs w:val="20"/>
              </w:rPr>
              <w:t xml:space="preserve">praticar</w:t>
            </w:r>
            <w:r>
              <w:rPr>
                <w:sz w:val="20"/>
                <w:szCs w:val="20"/>
              </w:rPr>
              <w:t xml:space="preserve">, e para comparar com a solução supervisionada. Essa é uma lição importante: </w:t>
            </w:r>
            <w:r>
              <w:rPr>
                <w:b/>
                <w:bCs/>
                <w:sz w:val="20"/>
                <w:szCs w:val="20"/>
              </w:rPr>
              <w:t xml:space="preserve">quando há feedback completo, o aprendizado supervisionado costuma bastar</w:t>
            </w:r>
            <w:r>
              <w:rPr>
                <w:sz w:val="20"/>
                <w:szCs w:val="20"/>
              </w:rPr>
              <w:t xml:space="preserve">. O AR é indispensável quando as ações mudam o futuro ou o feedback é parcial.</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Vazamento de informação</w:t>
            </w:r>
          </w:p>
          <w:p>
            <w:pPr>
              <w:spacing w:after="80" w:line="280"/>
            </w:pPr>
            <w:r>
              <w:rPr>
                <w:sz w:val="20"/>
                <w:szCs w:val="20"/>
              </w:rPr>
              <w:t xml:space="preserve">A coluna </w:t>
            </w:r>
            <w:r>
              <w:rPr>
                <w:rFonts w:ascii="Consolas" w:cs="Consolas" w:eastAsia="Consolas" w:hAnsi="Consolas"/>
                <w:color w:val="B91C1C"/>
                <w:sz w:val="18"/>
                <w:szCs w:val="18"/>
                <w:shd w:fill="F3F4F6" w:color="auto" w:val="clear"/>
              </w:rPr>
              <w:t xml:space="preserve">duration</w:t>
            </w:r>
            <w:r>
              <w:rPr>
                <w:sz w:val="20"/>
                <w:szCs w:val="20"/>
              </w:rPr>
              <w:t xml:space="preserve"> (duração da ligação) só é conhecida </w:t>
            </w:r>
            <w:r>
              <w:rPr>
                <w:b/>
                <w:bCs/>
                <w:sz w:val="20"/>
                <w:szCs w:val="20"/>
              </w:rPr>
              <w:t xml:space="preserve">depois</w:t>
            </w:r>
            <w:r>
              <w:rPr>
                <w:sz w:val="20"/>
                <w:szCs w:val="20"/>
              </w:rPr>
              <w:t xml:space="preserve"> da ligação. Usá-la numa decisão tomada </w:t>
            </w:r>
            <w:r>
              <w:rPr>
                <w:b/>
                <w:bCs/>
                <w:sz w:val="20"/>
                <w:szCs w:val="20"/>
              </w:rPr>
              <w:t xml:space="preserve">antes</w:t>
            </w:r>
            <w:r>
              <w:rPr>
                <w:sz w:val="20"/>
                <w:szCs w:val="20"/>
              </w:rPr>
              <w:t xml:space="preserve"> de ligar é um vazamento. </w:t>
            </w:r>
            <w:r>
              <w:rPr>
                <w:b/>
                <w:bCs/>
                <w:sz w:val="20"/>
                <w:szCs w:val="20"/>
              </w:rPr>
              <w:t xml:space="preserve">Remova-a.</w:t>
            </w:r>
          </w:p>
        </w:tc>
      </w:tr>
    </w:tbl>
    <w:p>
      <w:pPr>
        <w:spacing w:after="140" w:line="120"/>
      </w:pPr>
    </w:p>
    <w:p>
      <w:pPr>
        <w:spacing w:after="120" w:line="300"/>
        <w:jc w:val="left"/>
      </w:pPr>
      <w:r>
        <w:rPr>
          <w:b/>
          <w:bCs/>
          <w:sz w:val="21"/>
          <w:szCs w:val="21"/>
        </w:rPr>
        <w:t xml:space="preserve">Tarefas:</w:t>
      </w:r>
    </w:p>
    <w:p>
      <w:pPr>
        <w:pStyle w:val="ListParagraph"/>
        <w:numPr>
          <w:ilvl w:val="0"/>
          <w:numId w:val="28"/>
        </w:numPr>
        <w:spacing w:after="70" w:line="288"/>
      </w:pPr>
      <w:r>
        <w:rPr>
          <w:sz w:val="21"/>
          <w:szCs w:val="21"/>
        </w:rPr>
        <w:t xml:space="preserve">Prepare os dados: remova </w:t>
      </w:r>
      <w:r>
        <w:rPr>
          <w:rFonts w:ascii="Consolas" w:cs="Consolas" w:eastAsia="Consolas" w:hAnsi="Consolas"/>
          <w:color w:val="B91C1C"/>
          <w:sz w:val="19"/>
          <w:szCs w:val="19"/>
          <w:shd w:fill="F3F4F6" w:color="auto" w:val="clear"/>
        </w:rPr>
        <w:t xml:space="preserve">duration</w:t>
      </w:r>
      <w:r>
        <w:rPr>
          <w:sz w:val="21"/>
          <w:szCs w:val="21"/>
        </w:rPr>
        <w:t xml:space="preserve">, trate valores ausentes, transforme categorias (</w:t>
      </w:r>
      <w:r>
        <w:rPr>
          <w:rFonts w:ascii="Consolas" w:cs="Consolas" w:eastAsia="Consolas" w:hAnsi="Consolas"/>
          <w:color w:val="B91C1C"/>
          <w:sz w:val="19"/>
          <w:szCs w:val="19"/>
          <w:shd w:fill="F3F4F6" w:color="auto" w:val="clear"/>
        </w:rPr>
        <w:t xml:space="preserve">OneHotEncoder</w:t>
      </w:r>
      <w:r>
        <w:rPr>
          <w:sz w:val="21"/>
          <w:szCs w:val="21"/>
        </w:rPr>
        <w:t xml:space="preserve">) e padronize os números (</w:t>
      </w:r>
      <w:r>
        <w:rPr>
          <w:rFonts w:ascii="Consolas" w:cs="Consolas" w:eastAsia="Consolas" w:hAnsi="Consolas"/>
          <w:color w:val="B91C1C"/>
          <w:sz w:val="19"/>
          <w:szCs w:val="19"/>
          <w:shd w:fill="F3F4F6" w:color="auto" w:val="clear"/>
        </w:rPr>
        <w:t xml:space="preserve">StandardScaler</w:t>
      </w:r>
      <w:r>
        <w:rPr>
          <w:sz w:val="21"/>
          <w:szCs w:val="21"/>
        </w:rPr>
        <w:t xml:space="preserve">), tudo num </w:t>
      </w:r>
      <w:r>
        <w:rPr>
          <w:rFonts w:ascii="Consolas" w:cs="Consolas" w:eastAsia="Consolas" w:hAnsi="Consolas"/>
          <w:color w:val="B91C1C"/>
          <w:sz w:val="19"/>
          <w:szCs w:val="19"/>
          <w:shd w:fill="F3F4F6" w:color="auto" w:val="clear"/>
        </w:rPr>
        <w:t xml:space="preserve">ColumnTransformer</w:t>
      </w:r>
      <w:r>
        <w:rPr>
          <w:sz w:val="21"/>
          <w:szCs w:val="21"/>
        </w:rPr>
        <w:t xml:space="preserve">. Separe 70% para treino e 30% para teste.</w:t>
      </w:r>
    </w:p>
    <w:p>
      <w:pPr>
        <w:pStyle w:val="ListParagraph"/>
        <w:numPr>
          <w:ilvl w:val="0"/>
          <w:numId w:val="28"/>
        </w:numPr>
        <w:spacing w:after="70" w:line="288"/>
      </w:pPr>
      <w:r>
        <w:rPr>
          <w:sz w:val="21"/>
          <w:szCs w:val="21"/>
        </w:rPr>
        <w:t xml:space="preserve">Calcule as recompensas de referência no teste: </w:t>
      </w:r>
      <w:r>
        <w:rPr>
          <w:b/>
          <w:bCs/>
          <w:sz w:val="21"/>
          <w:szCs w:val="21"/>
        </w:rPr>
        <w:t xml:space="preserve">ligar para todos</w:t>
      </w:r>
      <w:r>
        <w:rPr>
          <w:sz w:val="21"/>
          <w:szCs w:val="21"/>
        </w:rPr>
        <w:t xml:space="preserve">, </w:t>
      </w:r>
      <w:r>
        <w:rPr>
          <w:b/>
          <w:bCs/>
          <w:sz w:val="21"/>
          <w:szCs w:val="21"/>
        </w:rPr>
        <w:t xml:space="preserve">não ligar</w:t>
      </w:r>
      <w:r>
        <w:rPr>
          <w:sz w:val="21"/>
          <w:szCs w:val="21"/>
        </w:rPr>
        <w:t xml:space="preserve">, </w:t>
      </w:r>
      <w:r>
        <w:rPr>
          <w:b/>
          <w:bCs/>
          <w:sz w:val="21"/>
          <w:szCs w:val="21"/>
        </w:rPr>
        <w:t xml:space="preserve">oráculo</w:t>
      </w:r>
      <w:r>
        <w:rPr>
          <w:sz w:val="21"/>
          <w:szCs w:val="21"/>
        </w:rPr>
        <w:t xml:space="preserve"> (ligar só para quem contratou) e </w:t>
      </w:r>
      <w:r>
        <w:rPr>
          <w:b/>
          <w:bCs/>
          <w:sz w:val="21"/>
          <w:szCs w:val="21"/>
        </w:rPr>
        <w:t xml:space="preserve">classificador</w:t>
      </w:r>
      <w:r>
        <w:rPr>
          <w:sz w:val="21"/>
          <w:szCs w:val="21"/>
        </w:rPr>
        <w:t xml:space="preserve"> (regressão logística com limiar 0,08).</w:t>
      </w:r>
    </w:p>
    <w:p>
      <w:pPr>
        <w:pStyle w:val="ListParagraph"/>
        <w:numPr>
          <w:ilvl w:val="0"/>
          <w:numId w:val="28"/>
        </w:numPr>
        <w:spacing w:after="70" w:line="288"/>
      </w:pPr>
      <w:r>
        <w:rPr>
          <w:sz w:val="21"/>
          <w:szCs w:val="21"/>
        </w:rPr>
        <w:t xml:space="preserve">Treine uma política softmax (rede pequena em PyTorch) com </w:t>
      </w:r>
      <w:r>
        <w:rPr>
          <w:b/>
          <w:bCs/>
          <w:sz w:val="21"/>
          <w:szCs w:val="21"/>
        </w:rPr>
        <w:t xml:space="preserve">REINFORCE com linha de base</w:t>
      </w:r>
      <w:r>
        <w:rPr>
          <w:sz w:val="21"/>
          <w:szCs w:val="21"/>
        </w:rPr>
        <w:t xml:space="preserve">: a cada iteração, sorteie um lote de clientes, sorteie a ação da política, calcule a recompensa e atualize.</w:t>
      </w:r>
    </w:p>
    <w:p>
      <w:pPr>
        <w:pStyle w:val="ListParagraph"/>
        <w:numPr>
          <w:ilvl w:val="0"/>
          <w:numId w:val="28"/>
        </w:numPr>
        <w:spacing w:after="70" w:line="288"/>
      </w:pPr>
      <w:r>
        <w:rPr>
          <w:sz w:val="21"/>
          <w:szCs w:val="21"/>
        </w:rPr>
        <w:t xml:space="preserve">Avalie a política aprendida no teste pela </w:t>
      </w:r>
      <w:r>
        <w:rPr>
          <w:b/>
          <w:bCs/>
          <w:sz w:val="21"/>
          <w:szCs w:val="21"/>
        </w:rPr>
        <w:t xml:space="preserve">recompensa esperada</w:t>
      </w:r>
      <w:r>
        <w:rPr>
          <w:sz w:val="21"/>
          <w:szCs w:val="21"/>
        </w:rPr>
        <w:t xml:space="preserve"> Σ π(ligar | x)·(100 y − 8) / n.</w:t>
      </w:r>
    </w:p>
    <w:p>
      <w:pPr>
        <w:pStyle w:val="ListParagraph"/>
        <w:numPr>
          <w:ilvl w:val="0"/>
          <w:numId w:val="28"/>
        </w:numPr>
        <w:spacing w:after="70" w:line="288"/>
      </w:pPr>
      <w:r>
        <w:rPr>
          <w:sz w:val="21"/>
          <w:szCs w:val="21"/>
        </w:rPr>
        <w:t xml:space="preserve">Compare com os baselines e discuta: a política de gradiente se aproxima do classificador com limiar ótimo? Em quantas iterações?</w:t>
      </w:r>
    </w:p>
    <w:p>
      <w:pPr>
        <w:pStyle w:val="ListParagraph"/>
        <w:numPr>
          <w:ilvl w:val="0"/>
          <w:numId w:val="28"/>
        </w:numPr>
        <w:spacing w:after="70" w:line="288"/>
      </w:pPr>
      <w:r>
        <w:rPr>
          <w:b/>
          <w:bCs/>
          <w:sz w:val="21"/>
          <w:szCs w:val="21"/>
        </w:rPr>
        <w:t xml:space="preserve">Extensão (Kaggle):</w:t>
      </w:r>
      <w:r>
        <w:rPr>
          <w:sz w:val="21"/>
          <w:szCs w:val="21"/>
        </w:rPr>
        <w:t xml:space="preserve"> repita com a base </w:t>
      </w:r>
      <w:r>
        <w:rPr>
          <w:i/>
          <w:iCs/>
          <w:sz w:val="21"/>
          <w:szCs w:val="21"/>
        </w:rPr>
        <w:t xml:space="preserve">Telco Customer Churn</w:t>
      </w:r>
      <w:r>
        <w:rPr>
          <w:sz w:val="21"/>
          <w:szCs w:val="21"/>
        </w:rPr>
        <w:t xml:space="preserve"> (Apêndice J), decidindo a quais clientes oferecer um desconto de retenção, com hipóteses explícitas de custo e efeito.</w:t>
      </w:r>
    </w:p>
    <w:p>
      <w:pPr>
        <w:spacing w:after="60" w:line="120"/>
      </w:pPr>
    </w:p>
    <w:p>
      <w:pPr>
        <w:spacing w:after="120" w:line="300"/>
        <w:jc w:val="left"/>
      </w:pPr>
      <w:r>
        <w:rPr>
          <w:b/>
          <w:bCs/>
          <w:sz w:val="21"/>
          <w:szCs w:val="21"/>
        </w:rPr>
        <w:t xml:space="preserve">Ponto de partida: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pandas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pd</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ucimlrepo</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fetch_ucirepo</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compose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ColumnTransformer</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preprocessing</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OneHotEncoder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StandardScaler</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model_selection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train_test_split</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linear_model</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LogisticRegression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banco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fetch_ucirepo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222</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banco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features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drop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columns</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"duration"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errors</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"ignore"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copy</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banco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targets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iloc</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color w:val="B45309"/>
                <w:sz w:val="16"/>
                <w:szCs w:val="16"/>
              </w:rPr>
              <w:t xml:space="preserve">"yes"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cat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select_dtypes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exclude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"number"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columns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tolist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select_dtypes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include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"number"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columns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tolist</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cat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fillna</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"desconhecido"</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ColumnTransformer</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OneHotEncoder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handle_unknown</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"ignore"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sparse_output</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cat</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"num"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StandardScaler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X_tr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X_te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train_test_split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test_size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stratify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Z_tr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prep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fit_transform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X_tr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.float32); </w:t>
            </w:r>
            <w:r>
              <w:rPr>
                <w:rFonts w:ascii="Consolas" w:cs="Consolas" w:eastAsia="Consolas" w:hAnsi="Consolas"/>
                <w:b w:val="false"/>
                <w:bCs w:val="false"/>
                <w:color w:val="1F2937"/>
                <w:sz w:val="16"/>
                <w:szCs w:val="16"/>
              </w:rPr>
              <w:t xml:space="preserve">Z_te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prep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transform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X_te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.float32)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VALOR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CUSTO</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100.0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8.0</w:t>
            </w:r>
          </w:p>
          <w:p>
            <w:pPr>
              <w:spacing w:after="0" w:line="240"/>
            </w:pPr>
            <w:r>
              <w:rPr>
                <w:rFonts w:ascii="Consolas" w:cs="Consolas" w:eastAsia="Consolas" w:hAnsi="Consolas"/>
                <w:b w:val="false"/>
                <w:bCs w:val="false"/>
                <w:color w:val="1F2937"/>
                <w:sz w:val="16"/>
                <w:szCs w:val="16"/>
              </w:rPr>
              <w:t xml:space="preserve">rec_ligar</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VALOR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yy</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CUSTO</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"ligar para todos: {rec_ligar(y_te).mean():.2f} | não ligar: 0.00 | oráculo: {np.maximum(rec_ligar(y_te), 0).mean():.2f}"</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clf</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LogisticRegression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max_iter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1000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Z_tr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y_tr</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liga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predict_proba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Z_te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&gt; </w:t>
            </w:r>
            <w:r>
              <w:rPr>
                <w:rFonts w:ascii="Consolas" w:cs="Consolas" w:eastAsia="Consolas" w:hAnsi="Consolas"/>
                <w:b w:val="false"/>
                <w:bCs w:val="false"/>
                <w:color w:val="1F2937"/>
                <w:sz w:val="16"/>
                <w:szCs w:val="16"/>
              </w:rPr>
              <w:t xml:space="preserve">CUSTO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VALOR</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"classificador com limiar {CUSTO/VALOR:.2f}: {(liga * rec_ligar(y_te)).mean():.2f}"</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manual_seed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rng_l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Sequential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Linear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Z_tr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ReLU</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Linear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ações: 0 = não ligar, 1 = ligar</w:t>
            </w:r>
          </w:p>
          <w:p>
            <w:pPr>
              <w:spacing w:after="0" w:line="240"/>
            </w:pPr>
            <w:r>
              <w:rPr>
                <w:rFonts w:ascii="Consolas" w:cs="Consolas" w:eastAsia="Consolas" w:hAnsi="Consolas"/>
                <w:b w:val="false"/>
                <w:bCs w:val="false"/>
                <w:color w:val="1F2937"/>
                <w:sz w:val="16"/>
                <w:szCs w:val="16"/>
              </w:rPr>
              <w:t xml:space="preserve">opt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optim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Adam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parameters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lr</w:t>
            </w:r>
            <w:r>
              <w:rPr>
                <w:rFonts w:ascii="Consolas" w:cs="Consolas" w:eastAsia="Consolas" w:hAnsi="Consolas"/>
                <w:color w:val="1F2937"/>
                <w:sz w:val="16"/>
                <w:szCs w:val="16"/>
              </w:rPr>
              <w:t xml:space="preserve">=3e-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Zt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as_tensor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Z_tr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media_rec</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0.0</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it</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rng_l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Zt</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256</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dist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Categorical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logits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dist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sample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as_tensor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where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rec_ligar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y_tr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.float32)</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media_rec</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0.95</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media_rec</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0.05</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item</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linha de base: média móvel</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perda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dist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log_prob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media_rec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0.01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dist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entropy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opt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zero_grad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perda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backward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opt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it</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200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with</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no_grad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p_lig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softmax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as_tensor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Z_te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"iteração {it+1:3d} | recompensa esperada no teste = {(p_lig * rec_ligar(y_te)).mean():.2f}"</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Entrega:</w:t>
      </w:r>
      <w:r>
        <w:rPr>
          <w:sz w:val="21"/>
          <w:szCs w:val="21"/>
        </w:rPr>
        <w:t xml:space="preserve"> </w:t>
      </w:r>
      <w:r>
        <w:rPr>
          <w:i/>
          <w:iCs/>
          <w:sz w:val="21"/>
          <w:szCs w:val="21"/>
        </w:rPr>
        <w:t xml:space="preserve">notebook</w:t>
      </w:r>
      <w:r>
        <w:rPr>
          <w:sz w:val="21"/>
          <w:szCs w:val="21"/>
        </w:rPr>
        <w:t xml:space="preserve"> com o pré-processamento, a tabela de comparação, a curva de aprendizado da política e a discussão sobre feedback completo × parcial.</w:t>
      </w:r>
    </w:p>
    <w:p>
      <w:pPr>
        <w:pStyle w:val="Heading3"/>
        <w:keepNext/>
      </w:pPr>
      <w:r>
        <w:t xml:space="preserve">9.13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que você precisa levar daqui</w:t>
            </w:r>
          </w:p>
          <w:p>
            <w:pPr>
              <w:pStyle w:val="ListParagraph"/>
              <w:numPr>
                <w:ilvl w:val="0"/>
                <w:numId w:val="2"/>
              </w:numPr>
              <w:spacing w:after="60" w:line="276"/>
            </w:pPr>
            <w:r>
              <w:rPr>
                <w:b/>
                <w:bCs/>
                <w:sz w:val="20"/>
                <w:szCs w:val="20"/>
              </w:rPr>
              <w:t xml:space="preserve">Gradiente de política:</w:t>
            </w:r>
            <w:r>
              <w:rPr>
                <w:sz w:val="20"/>
                <w:szCs w:val="20"/>
              </w:rPr>
              <w:t xml:space="preserve"> aprender π(a | s; θ) diretamente, subindo o gradiente do retorno esperado.</w:t>
            </w:r>
          </w:p>
          <w:p>
            <w:pPr>
              <w:pStyle w:val="ListParagraph"/>
              <w:numPr>
                <w:ilvl w:val="0"/>
                <w:numId w:val="2"/>
              </w:numPr>
              <w:spacing w:after="60" w:line="276"/>
            </w:pPr>
            <w:r>
              <w:rPr>
                <w:b/>
                <w:bCs/>
                <w:sz w:val="20"/>
                <w:szCs w:val="20"/>
              </w:rPr>
              <w:t xml:space="preserve">Teorema:</w:t>
            </w:r>
            <w:r>
              <w:rPr>
                <w:sz w:val="20"/>
                <w:szCs w:val="20"/>
              </w:rPr>
              <w:t xml:space="preserve"> ∇J = E[</w:t>
            </w:r>
            <w:r>
              <w:rPr>
                <w:sz w:val="20"/>
                <w:szCs w:val="20"/>
              </w:rPr>
              <w:t xml:space="preserve">G</w:t>
            </w:r>
            <w:r>
              <w:rPr>
                <w:sz w:val="20"/>
                <w:szCs w:val="20"/>
                <w:vertAlign w:val="subscript"/>
              </w:rPr>
              <w:t xml:space="preserve">t</w:t>
            </w:r>
            <w:r>
              <w:rPr>
                <w:sz w:val="20"/>
                <w:szCs w:val="20"/>
              </w:rPr>
              <w:t xml:space="preserve"> ∇ln π(</w:t>
            </w:r>
            <w:r>
              <w:rPr>
                <w:sz w:val="20"/>
                <w:szCs w:val="20"/>
              </w:rPr>
              <w:t xml:space="preserve">A</w:t>
            </w:r>
            <w:r>
              <w:rPr>
                <w:sz w:val="20"/>
                <w:szCs w:val="20"/>
                <w:vertAlign w:val="subscript"/>
              </w:rPr>
              <w:t xml:space="preserve">t</w:t>
            </w:r>
            <w:r>
              <w:rPr>
                <w:sz w:val="20"/>
                <w:szCs w:val="20"/>
              </w:rPr>
              <w:t xml:space="preserve"> | </w:t>
            </w:r>
            <w:r>
              <w:rPr>
                <w:sz w:val="20"/>
                <w:szCs w:val="20"/>
              </w:rPr>
              <w:t xml:space="preserve">S</w:t>
            </w:r>
            <w:r>
              <w:rPr>
                <w:sz w:val="20"/>
                <w:szCs w:val="20"/>
                <w:vertAlign w:val="subscript"/>
              </w:rPr>
              <w:t xml:space="preserve">t</w:t>
            </w:r>
            <w:r>
              <w:rPr>
                <w:sz w:val="20"/>
                <w:szCs w:val="20"/>
              </w:rPr>
              <w:t xml:space="preserve">)]; reforça ações que deram bons retornos.</w:t>
            </w:r>
          </w:p>
          <w:p>
            <w:pPr>
              <w:pStyle w:val="ListParagraph"/>
              <w:numPr>
                <w:ilvl w:val="0"/>
                <w:numId w:val="2"/>
              </w:numPr>
              <w:spacing w:after="60" w:line="276"/>
            </w:pPr>
            <w:r>
              <w:rPr>
                <w:b/>
                <w:bCs/>
                <w:sz w:val="20"/>
                <w:szCs w:val="20"/>
              </w:rPr>
              <w:t xml:space="preserve">REINFORCE</w:t>
            </w:r>
            <w:r>
              <w:rPr>
                <w:sz w:val="20"/>
                <w:szCs w:val="20"/>
              </w:rPr>
              <w:t xml:space="preserve"> é Monte Carlo para políticas: sem viés, mas com </w:t>
            </w:r>
            <w:r>
              <w:rPr>
                <w:b/>
                <w:bCs/>
                <w:sz w:val="20"/>
                <w:szCs w:val="20"/>
              </w:rPr>
              <w:t xml:space="preserve">variância alta</w:t>
            </w:r>
            <w:r>
              <w:rPr>
                <w:sz w:val="20"/>
                <w:szCs w:val="20"/>
              </w:rPr>
              <w:t xml:space="preserve">.</w:t>
            </w:r>
          </w:p>
          <w:p>
            <w:pPr>
              <w:pStyle w:val="ListParagraph"/>
              <w:numPr>
                <w:ilvl w:val="0"/>
                <w:numId w:val="2"/>
              </w:numPr>
              <w:spacing w:after="60" w:line="276"/>
            </w:pPr>
            <w:r>
              <w:rPr>
                <w:sz w:val="20"/>
                <w:szCs w:val="20"/>
              </w:rPr>
              <w:t xml:space="preserve">A </w:t>
            </w:r>
            <w:r>
              <w:rPr>
                <w:b/>
                <w:bCs/>
                <w:sz w:val="20"/>
                <w:szCs w:val="20"/>
              </w:rPr>
              <w:t xml:space="preserve">linha de base</w:t>
            </w:r>
            <w:r>
              <w:rPr>
                <w:sz w:val="20"/>
                <w:szCs w:val="20"/>
              </w:rPr>
              <w:t xml:space="preserve"> (por exemplo, v̂(s)) reduz a variância </w:t>
            </w:r>
            <w:r>
              <w:rPr>
                <w:b/>
                <w:bCs/>
                <w:sz w:val="20"/>
                <w:szCs w:val="20"/>
              </w:rPr>
              <w:t xml:space="preserve">sem</w:t>
            </w:r>
            <w:r>
              <w:rPr>
                <w:sz w:val="20"/>
                <w:szCs w:val="20"/>
              </w:rPr>
              <w:t xml:space="preserve"> introduzir viés.</w:t>
            </w:r>
          </w:p>
          <w:p>
            <w:pPr>
              <w:pStyle w:val="ListParagraph"/>
              <w:numPr>
                <w:ilvl w:val="0"/>
                <w:numId w:val="2"/>
              </w:numPr>
              <w:spacing w:after="60" w:line="276"/>
            </w:pPr>
            <w:r>
              <w:rPr>
                <w:b/>
                <w:bCs/>
                <w:sz w:val="20"/>
                <w:szCs w:val="20"/>
              </w:rPr>
              <w:t xml:space="preserve">Atores-críticos:</w:t>
            </w:r>
            <w:r>
              <w:rPr>
                <w:sz w:val="20"/>
                <w:szCs w:val="20"/>
              </w:rPr>
              <w:t xml:space="preserve"> o crítico calcula o </w:t>
            </w:r>
            <w:r>
              <w:rPr>
                <w:b/>
                <w:bCs/>
                <w:sz w:val="20"/>
                <w:szCs w:val="20"/>
              </w:rPr>
              <w:t xml:space="preserve">erro TD</w:t>
            </w:r>
            <w:r>
              <w:rPr>
                <w:sz w:val="20"/>
                <w:szCs w:val="20"/>
              </w:rPr>
              <w:t xml:space="preserve">, que serve de vantagem para o ator. </w:t>
            </w:r>
            <w:r>
              <w:rPr>
                <w:b/>
                <w:bCs/>
                <w:sz w:val="20"/>
                <w:szCs w:val="20"/>
              </w:rPr>
              <w:t xml:space="preserve">A2C/A3C</w:t>
            </w:r>
            <w:r>
              <w:rPr>
                <w:sz w:val="20"/>
                <w:szCs w:val="20"/>
              </w:rPr>
              <w:t xml:space="preserve"> usam paralelismo; o </w:t>
            </w:r>
            <w:r>
              <w:rPr>
                <w:b/>
                <w:bCs/>
                <w:sz w:val="20"/>
                <w:szCs w:val="20"/>
              </w:rPr>
              <w:t xml:space="preserve">GAE</w:t>
            </w:r>
            <w:r>
              <w:rPr>
                <w:sz w:val="20"/>
                <w:szCs w:val="20"/>
              </w:rPr>
              <w:t xml:space="preserve"> mistura TD e MC com λ.</w:t>
            </w:r>
          </w:p>
          <w:p>
            <w:pPr>
              <w:pStyle w:val="ListParagraph"/>
              <w:numPr>
                <w:ilvl w:val="0"/>
                <w:numId w:val="2"/>
              </w:numPr>
              <w:spacing w:after="60" w:line="276"/>
            </w:pPr>
            <w:r>
              <w:rPr>
                <w:sz w:val="20"/>
                <w:szCs w:val="20"/>
              </w:rPr>
              <w:t xml:space="preserve">A </w:t>
            </w:r>
            <w:r>
              <w:rPr>
                <w:b/>
                <w:bCs/>
                <w:sz w:val="20"/>
                <w:szCs w:val="20"/>
              </w:rPr>
              <w:t xml:space="preserve">entropia</w:t>
            </w:r>
            <w:r>
              <w:rPr>
                <w:sz w:val="20"/>
                <w:szCs w:val="20"/>
              </w:rPr>
              <w:t xml:space="preserve"> mantém a exploração; </w:t>
            </w:r>
            <w:r>
              <w:rPr>
                <w:b/>
                <w:bCs/>
                <w:sz w:val="20"/>
                <w:szCs w:val="20"/>
              </w:rPr>
              <w:t xml:space="preserve">TRPO</w:t>
            </w:r>
            <w:r>
              <w:rPr>
                <w:sz w:val="20"/>
                <w:szCs w:val="20"/>
              </w:rPr>
              <w:t xml:space="preserve"> e </w:t>
            </w:r>
            <w:r>
              <w:rPr>
                <w:b/>
                <w:bCs/>
                <w:sz w:val="20"/>
                <w:szCs w:val="20"/>
              </w:rPr>
              <w:t xml:space="preserve">PPO</w:t>
            </w:r>
            <w:r>
              <w:rPr>
                <w:sz w:val="20"/>
                <w:szCs w:val="20"/>
              </w:rPr>
              <w:t xml:space="preserve"> limitam o tamanho do passo.</w:t>
            </w:r>
          </w:p>
          <w:p>
            <w:pPr>
              <w:pStyle w:val="ListParagraph"/>
              <w:numPr>
                <w:ilvl w:val="0"/>
                <w:numId w:val="2"/>
              </w:numPr>
              <w:spacing w:after="60" w:line="276"/>
            </w:pPr>
            <w:r>
              <w:rPr>
                <w:sz w:val="20"/>
                <w:szCs w:val="20"/>
              </w:rPr>
              <w:t xml:space="preserve">Com </w:t>
            </w:r>
            <w:r>
              <w:rPr>
                <w:b/>
                <w:bCs/>
                <w:sz w:val="20"/>
                <w:szCs w:val="20"/>
              </w:rPr>
              <w:t xml:space="preserve">feedback completo</w:t>
            </w:r>
            <w:r>
              <w:rPr>
                <w:sz w:val="20"/>
                <w:szCs w:val="20"/>
              </w:rPr>
              <w:t xml:space="preserve">, o aprendizado supervisionado costuma bastar.</w:t>
            </w:r>
          </w:p>
        </w:tc>
      </w:tr>
    </w:tbl>
    <w:p>
      <w:pPr>
        <w:spacing w:after="140" w:line="120"/>
      </w:pPr>
    </w:p>
    <w:p>
      <w:pPr>
        <w:spacing w:after="120" w:line="300"/>
        <w:jc w:val="left"/>
      </w:pPr>
      <w:r>
        <w:rPr>
          <w:b/>
          <w:bCs/>
          <w:sz w:val="21"/>
          <w:szCs w:val="21"/>
        </w:rPr>
        <w:t xml:space="preserve">Próximo capítulo:</w:t>
      </w:r>
      <w:r>
        <w:rPr>
          <w:sz w:val="21"/>
          <w:szCs w:val="21"/>
        </w:rPr>
        <w:t xml:space="preserve"> os algoritmos modernos que usamos na prática: </w:t>
      </w:r>
      <w:r>
        <w:rPr>
          <w:b/>
          <w:bCs/>
          <w:sz w:val="21"/>
          <w:szCs w:val="21"/>
        </w:rPr>
        <w:t xml:space="preserve">PPO</w:t>
      </w:r>
      <w:r>
        <w:rPr>
          <w:sz w:val="21"/>
          <w:szCs w:val="21"/>
        </w:rPr>
        <w:t xml:space="preserve">, </w:t>
      </w:r>
      <w:r>
        <w:rPr>
          <w:b/>
          <w:bCs/>
          <w:sz w:val="21"/>
          <w:szCs w:val="21"/>
        </w:rPr>
        <w:t xml:space="preserve">DDPG</w:t>
      </w:r>
      <w:r>
        <w:rPr>
          <w:sz w:val="21"/>
          <w:szCs w:val="21"/>
        </w:rPr>
        <w:t xml:space="preserve">, </w:t>
      </w:r>
      <w:r>
        <w:rPr>
          <w:b/>
          <w:bCs/>
          <w:sz w:val="21"/>
          <w:szCs w:val="21"/>
        </w:rPr>
        <w:t xml:space="preserve">TD3</w:t>
      </w:r>
      <w:r>
        <w:rPr>
          <w:sz w:val="21"/>
          <w:szCs w:val="21"/>
        </w:rPr>
        <w:t xml:space="preserve"> e </w:t>
      </w:r>
      <w:r>
        <w:rPr>
          <w:b/>
          <w:bCs/>
          <w:sz w:val="21"/>
          <w:szCs w:val="21"/>
        </w:rPr>
        <w:t xml:space="preserve">SAC</w:t>
      </w:r>
      <w:r>
        <w:rPr>
          <w:sz w:val="21"/>
          <w:szCs w:val="21"/>
        </w:rPr>
        <w:t xml:space="preserve">.</w:t>
      </w: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Uma vantagem dos métodos de gradiente de política sobre os de valor é que eles:</w:t>
      </w:r>
    </w:p>
    <w:p>
      <w:pPr>
        <w:keepNext/>
        <w:keepLines/>
        <w:tabs>
          <w:tab w:val="left" w:pos="500"/>
        </w:tabs>
        <w:spacing w:after="30" w:line="264"/>
        <w:ind w:left="500" w:hanging="300"/>
      </w:pPr>
      <w:r>
        <w:rPr>
          <w:b/>
          <w:bCs/>
          <w:color w:val="6B7280"/>
          <w:sz w:val="20"/>
          <w:szCs w:val="20"/>
        </w:rPr>
        <w:t xml:space="preserve">a)	</w:t>
      </w:r>
      <w:r>
        <w:rPr>
          <w:sz w:val="20"/>
          <w:szCs w:val="20"/>
        </w:rPr>
        <w:t xml:space="preserve">nunca têm variância.</w:t>
      </w:r>
    </w:p>
    <w:p>
      <w:pPr>
        <w:keepNext/>
        <w:keepLines/>
        <w:tabs>
          <w:tab w:val="left" w:pos="500"/>
        </w:tabs>
        <w:spacing w:after="30" w:line="264"/>
        <w:ind w:left="500" w:hanging="300"/>
      </w:pPr>
      <w:r>
        <w:rPr>
          <w:b/>
          <w:bCs/>
          <w:color w:val="6B7280"/>
          <w:sz w:val="20"/>
          <w:szCs w:val="20"/>
        </w:rPr>
        <w:t xml:space="preserve">b)	</w:t>
      </w:r>
      <w:r>
        <w:rPr>
          <w:sz w:val="20"/>
          <w:szCs w:val="20"/>
        </w:rPr>
        <w:t xml:space="preserve">lidam naturalmente com ações contínuas e políticas estocásticas.</w:t>
      </w:r>
    </w:p>
    <w:p>
      <w:pPr>
        <w:keepNext/>
        <w:keepLines/>
        <w:tabs>
          <w:tab w:val="left" w:pos="500"/>
        </w:tabs>
        <w:spacing w:after="30" w:line="264"/>
        <w:ind w:left="500" w:hanging="300"/>
      </w:pPr>
      <w:r>
        <w:rPr>
          <w:b/>
          <w:bCs/>
          <w:color w:val="6B7280"/>
          <w:sz w:val="20"/>
          <w:szCs w:val="20"/>
        </w:rPr>
        <w:t xml:space="preserve">c)	</w:t>
      </w:r>
      <w:r>
        <w:rPr>
          <w:sz w:val="20"/>
          <w:szCs w:val="20"/>
        </w:rPr>
        <w:t xml:space="preserve">dispensam recompensas.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são sempre mais eficientes em dados.</w:t>
      </w:r>
    </w:p>
    <w:p>
      <w:pPr>
        <w:keepNext/>
        <w:spacing w:after="60" w:before="140" w:line="276"/>
      </w:pPr>
      <w:r>
        <w:rPr>
          <w:b/>
          <w:bCs/>
          <w:color w:val="4F46E5"/>
          <w:sz w:val="21"/>
          <w:szCs w:val="21"/>
        </w:rPr>
        <w:t xml:space="preserve">Questão 2. </w:t>
      </w:r>
      <w:r>
        <w:rPr>
          <w:sz w:val="21"/>
          <w:szCs w:val="21"/>
        </w:rPr>
        <w:t xml:space="preserve">Em um método de gradiente de política, o que é parametrizado e aprendido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tabela de transições.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a função valor apenas.</w:t>
      </w:r>
    </w:p>
    <w:p>
      <w:pPr>
        <w:keepNext/>
        <w:keepLines/>
        <w:tabs>
          <w:tab w:val="left" w:pos="500"/>
        </w:tabs>
        <w:spacing w:after="30" w:line="264"/>
        <w:ind w:left="500" w:hanging="300"/>
      </w:pPr>
      <w:r>
        <w:rPr>
          <w:b/>
          <w:bCs/>
          <w:color w:val="6B7280"/>
          <w:sz w:val="20"/>
          <w:szCs w:val="20"/>
        </w:rPr>
        <w:t xml:space="preserve">c)	</w:t>
      </w:r>
      <w:r>
        <w:rPr>
          <w:sz w:val="20"/>
          <w:szCs w:val="20"/>
        </w:rPr>
        <w:t xml:space="preserve">o modelo do ambiente.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política π(a | s; θ).</w:t>
      </w:r>
    </w:p>
    <w:p>
      <w:pPr>
        <w:keepNext/>
        <w:spacing w:after="60" w:before="140" w:line="276"/>
      </w:pPr>
      <w:r>
        <w:rPr>
          <w:b/>
          <w:bCs/>
          <w:color w:val="4F46E5"/>
          <w:sz w:val="21"/>
          <w:szCs w:val="21"/>
        </w:rPr>
        <w:t xml:space="preserve">Questão 3. </w:t>
      </w:r>
      <w:r>
        <w:rPr>
          <w:sz w:val="21"/>
          <w:szCs w:val="21"/>
        </w:rPr>
        <w:t xml:space="preserve">Para ações discretas, uma política parametrizada típica usa:</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tabela fixa.</w:t>
      </w:r>
    </w:p>
    <w:p>
      <w:pPr>
        <w:keepNext/>
        <w:keepLines/>
        <w:tabs>
          <w:tab w:val="left" w:pos="500"/>
        </w:tabs>
        <w:spacing w:after="30" w:line="264"/>
        <w:ind w:left="500" w:hanging="300"/>
      </w:pPr>
      <w:r>
        <w:rPr>
          <w:b/>
          <w:bCs/>
          <w:color w:val="6B7280"/>
          <w:sz w:val="20"/>
          <w:szCs w:val="20"/>
        </w:rPr>
        <w:t xml:space="preserve">b)	</w:t>
      </w:r>
      <w:r>
        <w:rPr>
          <w:sz w:val="20"/>
          <w:szCs w:val="20"/>
        </w:rPr>
        <w:t xml:space="preserve">a função softmax sobre preferências h(s, a).</w:t>
      </w:r>
    </w:p>
    <w:p>
      <w:pPr>
        <w:keepNext/>
        <w:keepLines/>
        <w:tabs>
          <w:tab w:val="left" w:pos="500"/>
        </w:tabs>
        <w:spacing w:after="30" w:line="264"/>
        <w:ind w:left="500" w:hanging="300"/>
      </w:pPr>
      <w:r>
        <w:rPr>
          <w:b/>
          <w:bCs/>
          <w:color w:val="6B7280"/>
          <w:sz w:val="20"/>
          <w:szCs w:val="20"/>
        </w:rPr>
        <w:t xml:space="preserve">c)	</w:t>
      </w:r>
      <w:r>
        <w:rPr>
          <w:sz w:val="20"/>
          <w:szCs w:val="20"/>
        </w:rPr>
        <w:t xml:space="preserve">a função ReLU como saída.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distribuição gaussiana.</w:t>
      </w:r>
    </w:p>
    <w:p>
      <w:pPr>
        <w:keepNext/>
        <w:spacing w:after="60" w:before="140" w:line="276"/>
      </w:pPr>
      <w:r>
        <w:rPr>
          <w:b/>
          <w:bCs/>
          <w:color w:val="4F46E5"/>
          <w:sz w:val="21"/>
          <w:szCs w:val="21"/>
        </w:rPr>
        <w:t xml:space="preserve">Questão 4. </w:t>
      </w:r>
      <w:r>
        <w:rPr>
          <w:sz w:val="21"/>
          <w:szCs w:val="21"/>
        </w:rPr>
        <w:t xml:space="preserve">Para ações contínuas, uma política usual é:</w:t>
      </w:r>
    </w:p>
    <w:p>
      <w:pPr>
        <w:keepNext/>
        <w:keepLines/>
        <w:tabs>
          <w:tab w:val="left" w:pos="500"/>
        </w:tabs>
        <w:spacing w:after="30" w:line="264"/>
        <w:ind w:left="500" w:hanging="300"/>
      </w:pPr>
      <w:r>
        <w:rPr>
          <w:b/>
          <w:bCs/>
          <w:color w:val="6B7280"/>
          <w:sz w:val="20"/>
          <w:szCs w:val="20"/>
        </w:rPr>
        <w:t xml:space="preserve">a)	</w:t>
      </w:r>
      <w:r>
        <w:rPr>
          <w:sz w:val="20"/>
          <w:szCs w:val="20"/>
        </w:rPr>
        <w:t xml:space="preserve">determinística sem parâmetros.</w:t>
      </w:r>
    </w:p>
    <w:p>
      <w:pPr>
        <w:keepNext/>
        <w:keepLines/>
        <w:tabs>
          <w:tab w:val="left" w:pos="500"/>
        </w:tabs>
        <w:spacing w:after="30" w:line="264"/>
        <w:ind w:left="500" w:hanging="300"/>
      </w:pPr>
      <w:r>
        <w:rPr>
          <w:b/>
          <w:bCs/>
          <w:color w:val="6B7280"/>
          <w:sz w:val="20"/>
          <w:szCs w:val="20"/>
        </w:rPr>
        <w:t xml:space="preserve">b)	</w:t>
      </w:r>
      <w:r>
        <w:rPr>
          <w:sz w:val="20"/>
          <w:szCs w:val="20"/>
        </w:rPr>
        <w:t xml:space="preserve">softmax.</w:t>
      </w:r>
    </w:p>
    <w:p>
      <w:pPr>
        <w:keepNext/>
        <w:keepLines/>
        <w:tabs>
          <w:tab w:val="left" w:pos="500"/>
        </w:tabs>
        <w:spacing w:after="30" w:line="264"/>
        <w:ind w:left="500" w:hanging="300"/>
      </w:pPr>
      <w:r>
        <w:rPr>
          <w:b/>
          <w:bCs/>
          <w:color w:val="6B7280"/>
          <w:sz w:val="20"/>
          <w:szCs w:val="20"/>
        </w:rPr>
        <w:t xml:space="preserve">c)	</w:t>
      </w:r>
      <w:r>
        <w:rPr>
          <w:sz w:val="20"/>
          <w:szCs w:val="20"/>
        </w:rPr>
        <w:t xml:space="preserve">uniforme fixa.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gaussiana com média μ(s) e desvio σ(s).</w:t>
      </w:r>
    </w:p>
    <w:p>
      <w:pPr>
        <w:keepNext/>
        <w:spacing w:after="60" w:before="140" w:line="276"/>
      </w:pPr>
      <w:r>
        <w:rPr>
          <w:b/>
          <w:bCs/>
          <w:color w:val="4F46E5"/>
          <w:sz w:val="21"/>
          <w:szCs w:val="21"/>
        </w:rPr>
        <w:t xml:space="preserve">Questão 5. </w:t>
      </w:r>
      <w:r>
        <w:rPr>
          <w:sz w:val="21"/>
          <w:szCs w:val="21"/>
        </w:rPr>
        <w:t xml:space="preserve">Numa política gaussiana, um desvio-padrão maior significa:</w:t>
      </w:r>
    </w:p>
    <w:p>
      <w:pPr>
        <w:keepNext/>
        <w:keepLines/>
        <w:tabs>
          <w:tab w:val="left" w:pos="500"/>
        </w:tabs>
        <w:spacing w:after="30" w:line="264"/>
        <w:ind w:left="500" w:hanging="300"/>
      </w:pPr>
      <w:r>
        <w:rPr>
          <w:b/>
          <w:bCs/>
          <w:color w:val="6B7280"/>
          <w:sz w:val="20"/>
          <w:szCs w:val="20"/>
        </w:rPr>
        <w:t xml:space="preserve">a)	</w:t>
      </w:r>
      <w:r>
        <w:rPr>
          <w:sz w:val="20"/>
          <w:szCs w:val="20"/>
        </w:rPr>
        <w:t xml:space="preserve">menos exploração.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recompensa maior.</w:t>
      </w:r>
    </w:p>
    <w:p>
      <w:pPr>
        <w:keepNext/>
        <w:keepLines/>
        <w:tabs>
          <w:tab w:val="left" w:pos="500"/>
        </w:tabs>
        <w:spacing w:after="30" w:line="264"/>
        <w:ind w:left="500" w:hanging="300"/>
      </w:pPr>
      <w:r>
        <w:rPr>
          <w:b/>
          <w:bCs/>
          <w:color w:val="6B7280"/>
          <w:sz w:val="20"/>
          <w:szCs w:val="20"/>
        </w:rPr>
        <w:t xml:space="preserve">c)	</w:t>
      </w:r>
      <w:r>
        <w:rPr>
          <w:sz w:val="20"/>
          <w:szCs w:val="20"/>
        </w:rPr>
        <w:t xml:space="preserve">mais exploração.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política determinística.</w:t>
      </w:r>
    </w:p>
    <w:p>
      <w:pPr>
        <w:keepNext/>
        <w:spacing w:after="60" w:before="140" w:line="276"/>
      </w:pPr>
      <w:r>
        <w:rPr>
          <w:b/>
          <w:bCs/>
          <w:color w:val="4F46E5"/>
          <w:sz w:val="21"/>
          <w:szCs w:val="21"/>
        </w:rPr>
        <w:t xml:space="preserve">Questão 6. </w:t>
      </w:r>
      <w:r>
        <w:rPr>
          <w:sz w:val="21"/>
          <w:szCs w:val="21"/>
        </w:rPr>
        <w:t xml:space="preserve">A ascensão do gradiente atualiza os parâmetros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θ ← α.</w:t>
      </w:r>
    </w:p>
    <w:p>
      <w:pPr>
        <w:keepNext/>
        <w:keepLines/>
        <w:tabs>
          <w:tab w:val="left" w:pos="500"/>
        </w:tabs>
        <w:spacing w:after="30" w:line="264"/>
        <w:ind w:left="500" w:hanging="300"/>
      </w:pPr>
      <w:r>
        <w:rPr>
          <w:b/>
          <w:bCs/>
          <w:color w:val="6B7280"/>
          <w:sz w:val="20"/>
          <w:szCs w:val="20"/>
        </w:rPr>
        <w:t xml:space="preserve">b)	</w:t>
      </w:r>
      <w:r>
        <w:rPr>
          <w:sz w:val="20"/>
          <w:szCs w:val="20"/>
        </w:rPr>
        <w:t xml:space="preserve">θ ← θ − α∇J.</w:t>
      </w:r>
    </w:p>
    <w:p>
      <w:pPr>
        <w:keepNext/>
        <w:keepLines/>
        <w:tabs>
          <w:tab w:val="left" w:pos="500"/>
        </w:tabs>
        <w:spacing w:after="30" w:line="264"/>
        <w:ind w:left="500" w:hanging="300"/>
      </w:pPr>
      <w:r>
        <w:rPr>
          <w:b/>
          <w:bCs/>
          <w:color w:val="6B7280"/>
          <w:sz w:val="20"/>
          <w:szCs w:val="20"/>
        </w:rPr>
        <w:t xml:space="preserve">c)	</w:t>
      </w:r>
      <w:r>
        <w:rPr>
          <w:sz w:val="20"/>
          <w:szCs w:val="20"/>
        </w:rPr>
        <w:t xml:space="preserve">θ ← θ + α∇J.</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θ ← 0.</w:t>
      </w:r>
    </w:p>
    <w:p>
      <w:pPr>
        <w:keepNext/>
        <w:spacing w:after="60" w:before="140" w:line="276"/>
      </w:pPr>
      <w:r>
        <w:rPr>
          <w:b/>
          <w:bCs/>
          <w:color w:val="4F46E5"/>
          <w:sz w:val="21"/>
          <w:szCs w:val="21"/>
        </w:rPr>
        <w:t xml:space="preserve">Questão 7. </w:t>
      </w:r>
      <w:r>
        <w:rPr>
          <w:sz w:val="21"/>
          <w:szCs w:val="21"/>
        </w:rPr>
        <w:t xml:space="preserve">O teorema do gradiente de política permite estimar ∇J(θ):</w:t>
      </w:r>
    </w:p>
    <w:p>
      <w:pPr>
        <w:keepNext/>
        <w:keepLines/>
        <w:tabs>
          <w:tab w:val="left" w:pos="500"/>
        </w:tabs>
        <w:spacing w:after="30" w:line="264"/>
        <w:ind w:left="500" w:hanging="300"/>
      </w:pPr>
      <w:r>
        <w:rPr>
          <w:b/>
          <w:bCs/>
          <w:color w:val="6B7280"/>
          <w:sz w:val="20"/>
          <w:szCs w:val="20"/>
        </w:rPr>
        <w:t xml:space="preserve">a)	</w:t>
      </w:r>
      <w:r>
        <w:rPr>
          <w:sz w:val="20"/>
          <w:szCs w:val="20"/>
        </w:rPr>
        <w:t xml:space="preserve">usando amostras de episódios, sem derivar o modelo do ambiente.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conhecendo p(s′ | s, a).</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com tabelas.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com dados rotulados.</w:t>
      </w:r>
    </w:p>
    <w:p>
      <w:pPr>
        <w:keepNext/>
        <w:spacing w:after="60" w:before="140" w:line="276"/>
      </w:pPr>
      <w:r>
        <w:rPr>
          <w:b/>
          <w:bCs/>
          <w:color w:val="4F46E5"/>
          <w:sz w:val="21"/>
          <w:szCs w:val="21"/>
        </w:rPr>
        <w:t xml:space="preserve">Questão 8. </w:t>
      </w:r>
      <w:r>
        <w:rPr>
          <w:sz w:val="21"/>
          <w:szCs w:val="21"/>
        </w:rPr>
        <w:t xml:space="preserve">Na expressão </w:t>
      </w:r>
      <w:r>
        <w:rPr>
          <w:sz w:val="21"/>
          <w:szCs w:val="21"/>
        </w:rPr>
        <w:t xml:space="preserve">G</w:t>
      </w:r>
      <w:r>
        <w:rPr>
          <w:sz w:val="21"/>
          <w:szCs w:val="21"/>
          <w:vertAlign w:val="subscript"/>
        </w:rPr>
        <w:t xml:space="preserve">t</w:t>
      </w:r>
      <w:r>
        <w:rPr>
          <w:sz w:val="21"/>
          <w:szCs w:val="21"/>
        </w:rPr>
        <w:t xml:space="preserve"> ∇ ln π(</w:t>
      </w:r>
      <w:r>
        <w:rPr>
          <w:sz w:val="21"/>
          <w:szCs w:val="21"/>
        </w:rPr>
        <w:t xml:space="preserve">A</w:t>
      </w:r>
      <w:r>
        <w:rPr>
          <w:sz w:val="21"/>
          <w:szCs w:val="21"/>
          <w:vertAlign w:val="subscript"/>
        </w:rPr>
        <w:t xml:space="preserve">t</w:t>
      </w:r>
      <w:r>
        <w:rPr>
          <w:sz w:val="21"/>
          <w:szCs w:val="21"/>
        </w:rPr>
        <w:t xml:space="preserve"> | </w:t>
      </w:r>
      <w:r>
        <w:rPr>
          <w:sz w:val="21"/>
          <w:szCs w:val="21"/>
        </w:rPr>
        <w:t xml:space="preserve">S</w:t>
      </w:r>
      <w:r>
        <w:rPr>
          <w:sz w:val="21"/>
          <w:szCs w:val="21"/>
          <w:vertAlign w:val="subscript"/>
        </w:rPr>
        <w:t xml:space="preserve">t</w:t>
      </w:r>
      <w:r>
        <w:rPr>
          <w:sz w:val="21"/>
          <w:szCs w:val="21"/>
        </w:rPr>
        <w:t xml:space="preserve">; θ), o termo ∇ ln π indica:</w:t>
      </w:r>
    </w:p>
    <w:p>
      <w:pPr>
        <w:keepNext/>
        <w:keepLines/>
        <w:tabs>
          <w:tab w:val="left" w:pos="500"/>
        </w:tabs>
        <w:spacing w:after="30" w:line="264"/>
        <w:ind w:left="500" w:hanging="300"/>
      </w:pPr>
      <w:r>
        <w:rPr>
          <w:b/>
          <w:bCs/>
          <w:color w:val="6B7280"/>
          <w:sz w:val="20"/>
          <w:szCs w:val="20"/>
        </w:rPr>
        <w:t xml:space="preserve">a)	</w:t>
      </w:r>
      <w:r>
        <w:rPr>
          <w:sz w:val="20"/>
          <w:szCs w:val="20"/>
        </w:rPr>
        <w:t xml:space="preserve">a recompensa imediata.</w:t>
      </w:r>
    </w:p>
    <w:p>
      <w:pPr>
        <w:keepNext/>
        <w:keepLines/>
        <w:tabs>
          <w:tab w:val="left" w:pos="500"/>
        </w:tabs>
        <w:spacing w:after="30" w:line="264"/>
        <w:ind w:left="500" w:hanging="300"/>
      </w:pPr>
      <w:r>
        <w:rPr>
          <w:b/>
          <w:bCs/>
          <w:color w:val="6B7280"/>
          <w:sz w:val="20"/>
          <w:szCs w:val="20"/>
        </w:rPr>
        <w:t xml:space="preserve">b)	</w:t>
      </w:r>
      <w:r>
        <w:rPr>
          <w:sz w:val="20"/>
          <w:szCs w:val="20"/>
        </w:rPr>
        <w:t xml:space="preserve">como mudar θ para tornar a ação </w:t>
      </w:r>
      <w:r>
        <w:rPr>
          <w:sz w:val="20"/>
          <w:szCs w:val="20"/>
        </w:rPr>
        <w:t xml:space="preserve">A</w:t>
      </w:r>
      <w:r>
        <w:rPr>
          <w:sz w:val="20"/>
          <w:szCs w:val="20"/>
          <w:vertAlign w:val="subscript"/>
        </w:rPr>
        <w:t xml:space="preserve">t</w:t>
      </w:r>
      <w:r>
        <w:rPr>
          <w:sz w:val="20"/>
          <w:szCs w:val="20"/>
        </w:rPr>
        <w:t xml:space="preserve"> mais provável.</w:t>
      </w:r>
    </w:p>
    <w:p>
      <w:pPr>
        <w:keepNext/>
        <w:keepLines/>
        <w:tabs>
          <w:tab w:val="left" w:pos="500"/>
        </w:tabs>
        <w:spacing w:after="30" w:line="264"/>
        <w:ind w:left="500" w:hanging="300"/>
      </w:pPr>
      <w:r>
        <w:rPr>
          <w:b/>
          <w:bCs/>
          <w:color w:val="6B7280"/>
          <w:sz w:val="20"/>
          <w:szCs w:val="20"/>
        </w:rPr>
        <w:t xml:space="preserve">c)	</w:t>
      </w:r>
      <w:r>
        <w:rPr>
          <w:sz w:val="20"/>
          <w:szCs w:val="20"/>
        </w:rPr>
        <w:t xml:space="preserve">o desconto.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valor do estado.</w:t>
      </w:r>
    </w:p>
    <w:p>
      <w:pPr>
        <w:keepNext/>
        <w:spacing w:after="60" w:before="140" w:line="276"/>
      </w:pPr>
      <w:r>
        <w:rPr>
          <w:b/>
          <w:bCs/>
          <w:color w:val="4F46E5"/>
          <w:sz w:val="21"/>
          <w:szCs w:val="21"/>
        </w:rPr>
        <w:t xml:space="preserve">Questão 9. </w:t>
      </w:r>
      <w:r>
        <w:rPr>
          <w:sz w:val="21"/>
          <w:szCs w:val="21"/>
        </w:rPr>
        <w:t xml:space="preserve">Se o retorno </w:t>
      </w:r>
      <w:r>
        <w:rPr>
          <w:sz w:val="21"/>
          <w:szCs w:val="21"/>
        </w:rPr>
        <w:t xml:space="preserve">G</w:t>
      </w:r>
      <w:r>
        <w:rPr>
          <w:sz w:val="21"/>
          <w:szCs w:val="21"/>
          <w:vertAlign w:val="subscript"/>
        </w:rPr>
        <w:t xml:space="preserve">t</w:t>
      </w:r>
      <w:r>
        <w:rPr>
          <w:sz w:val="21"/>
          <w:szCs w:val="21"/>
        </w:rPr>
        <w:t xml:space="preserve"> é alto, a atualização do REINFORCE:</w:t>
      </w:r>
    </w:p>
    <w:p>
      <w:pPr>
        <w:keepNext/>
        <w:keepLines/>
        <w:tabs>
          <w:tab w:val="left" w:pos="500"/>
        </w:tabs>
        <w:spacing w:after="30" w:line="264"/>
        <w:ind w:left="500" w:hanging="300"/>
      </w:pPr>
      <w:r>
        <w:rPr>
          <w:b/>
          <w:bCs/>
          <w:color w:val="6B7280"/>
          <w:sz w:val="20"/>
          <w:szCs w:val="20"/>
        </w:rPr>
        <w:t xml:space="preserve">a)	</w:t>
      </w:r>
      <w:r>
        <w:rPr>
          <w:sz w:val="20"/>
          <w:szCs w:val="20"/>
        </w:rPr>
        <w:t xml:space="preserve">aumenta a probabilidade da ação tomada.</w:t>
      </w:r>
    </w:p>
    <w:p>
      <w:pPr>
        <w:keepNext/>
        <w:keepLines/>
        <w:tabs>
          <w:tab w:val="left" w:pos="500"/>
        </w:tabs>
        <w:spacing w:after="30" w:line="264"/>
        <w:ind w:left="500" w:hanging="300"/>
      </w:pPr>
      <w:r>
        <w:rPr>
          <w:b/>
          <w:bCs/>
          <w:color w:val="6B7280"/>
          <w:sz w:val="20"/>
          <w:szCs w:val="20"/>
        </w:rPr>
        <w:t xml:space="preserve">b)	</w:t>
      </w:r>
      <w:r>
        <w:rPr>
          <w:sz w:val="20"/>
          <w:szCs w:val="20"/>
        </w:rPr>
        <w:t xml:space="preserve">zera θ.</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muda a política.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diminui a probabilidade da ação tomada.</w:t>
      </w:r>
    </w:p>
    <w:p>
      <w:pPr>
        <w:keepNext/>
        <w:spacing w:after="60" w:before="140" w:line="276"/>
      </w:pPr>
      <w:r>
        <w:rPr>
          <w:b/>
          <w:bCs/>
          <w:color w:val="4F46E5"/>
          <w:sz w:val="21"/>
          <w:szCs w:val="21"/>
        </w:rPr>
        <w:t xml:space="preserve">Questão 10. </w:t>
      </w:r>
      <w:r>
        <w:rPr>
          <w:sz w:val="21"/>
          <w:szCs w:val="21"/>
        </w:rPr>
        <w:t xml:space="preserve">Para uma política softmax, a derivada de ln π(a) em relação à preferência h(a′)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1[a′ = a] − π(a′).</w:t>
      </w:r>
    </w:p>
    <w:p>
      <w:pPr>
        <w:keepNext/>
        <w:keepLines/>
        <w:tabs>
          <w:tab w:val="left" w:pos="500"/>
        </w:tabs>
        <w:spacing w:after="30" w:line="264"/>
        <w:ind w:left="500" w:hanging="300"/>
      </w:pPr>
      <w:r>
        <w:rPr>
          <w:b/>
          <w:bCs/>
          <w:color w:val="6B7280"/>
          <w:sz w:val="20"/>
          <w:szCs w:val="20"/>
        </w:rPr>
        <w:t xml:space="preserve">b)	</w:t>
      </w:r>
      <w:r>
        <w:rPr>
          <w:sz w:val="20"/>
          <w:szCs w:val="20"/>
        </w:rPr>
        <w:t xml:space="preserve">1 − G.</w:t>
      </w:r>
    </w:p>
    <w:p>
      <w:pPr>
        <w:keepNext/>
        <w:keepLines/>
        <w:tabs>
          <w:tab w:val="left" w:pos="500"/>
        </w:tabs>
        <w:spacing w:after="30" w:line="264"/>
        <w:ind w:left="500" w:hanging="300"/>
      </w:pPr>
      <w:r>
        <w:rPr>
          <w:b/>
          <w:bCs/>
          <w:color w:val="6B7280"/>
          <w:sz w:val="20"/>
          <w:szCs w:val="20"/>
        </w:rPr>
        <w:t xml:space="preserve">c)	</w:t>
      </w:r>
      <w:r>
        <w:rPr>
          <w:sz w:val="20"/>
          <w:szCs w:val="20"/>
        </w:rPr>
        <w:t xml:space="preserve">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π(a′).</w:t>
      </w:r>
    </w:p>
    <w:p>
      <w:pPr>
        <w:keepNext/>
        <w:spacing w:after="60" w:before="140" w:line="276"/>
      </w:pPr>
      <w:r>
        <w:rPr>
          <w:b/>
          <w:bCs/>
          <w:color w:val="4F46E5"/>
          <w:sz w:val="21"/>
          <w:szCs w:val="21"/>
        </w:rPr>
        <w:t xml:space="preserve">Questão 11. </w:t>
      </w:r>
      <w:r>
        <w:rPr>
          <w:sz w:val="21"/>
          <w:szCs w:val="21"/>
        </w:rPr>
        <w:t xml:space="preserve">O REINFORCE pode ser descrito como:</w:t>
      </w:r>
    </w:p>
    <w:p>
      <w:pPr>
        <w:keepNext/>
        <w:keepLines/>
        <w:tabs>
          <w:tab w:val="left" w:pos="500"/>
        </w:tabs>
        <w:spacing w:after="30" w:line="264"/>
        <w:ind w:left="500" w:hanging="300"/>
      </w:pPr>
      <w:r>
        <w:rPr>
          <w:b/>
          <w:bCs/>
          <w:color w:val="6B7280"/>
          <w:sz w:val="20"/>
          <w:szCs w:val="20"/>
        </w:rPr>
        <w:t xml:space="preserve">a)	</w:t>
      </w:r>
      <w:r>
        <w:rPr>
          <w:sz w:val="20"/>
          <w:szCs w:val="20"/>
        </w:rPr>
        <w:t xml:space="preserve">um método tabular.</w:t>
      </w:r>
    </w:p>
    <w:p>
      <w:pPr>
        <w:keepNext/>
        <w:keepLines/>
        <w:tabs>
          <w:tab w:val="left" w:pos="500"/>
        </w:tabs>
        <w:spacing w:after="30" w:line="264"/>
        <w:ind w:left="500" w:hanging="300"/>
      </w:pPr>
      <w:r>
        <w:rPr>
          <w:b/>
          <w:bCs/>
          <w:color w:val="6B7280"/>
          <w:sz w:val="20"/>
          <w:szCs w:val="20"/>
        </w:rPr>
        <w:t xml:space="preserve">b)	</w:t>
      </w:r>
      <w:r>
        <w:rPr>
          <w:sz w:val="20"/>
          <w:szCs w:val="20"/>
        </w:rPr>
        <w:t xml:space="preserve">um método de Monte Carlo para políticas.</w:t>
      </w:r>
    </w:p>
    <w:p>
      <w:pPr>
        <w:keepNext/>
        <w:keepLines/>
        <w:tabs>
          <w:tab w:val="left" w:pos="500"/>
        </w:tabs>
        <w:spacing w:after="30" w:line="264"/>
        <w:ind w:left="500" w:hanging="300"/>
      </w:pPr>
      <w:r>
        <w:rPr>
          <w:b/>
          <w:bCs/>
          <w:color w:val="6B7280"/>
          <w:sz w:val="20"/>
          <w:szCs w:val="20"/>
        </w:rPr>
        <w:t xml:space="preserve">c)	</w:t>
      </w:r>
      <w:r>
        <w:rPr>
          <w:sz w:val="20"/>
          <w:szCs w:val="20"/>
        </w:rPr>
        <w:t xml:space="preserve">um método baseado em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método de programação dinâmica.</w:t>
      </w:r>
    </w:p>
    <w:p>
      <w:pPr>
        <w:keepNext/>
        <w:spacing w:after="60" w:before="140" w:line="276"/>
      </w:pPr>
      <w:r>
        <w:rPr>
          <w:b/>
          <w:bCs/>
          <w:color w:val="4F46E5"/>
          <w:sz w:val="21"/>
          <w:szCs w:val="21"/>
        </w:rPr>
        <w:t xml:space="preserve">Questão 12. </w:t>
      </w:r>
      <w:r>
        <w:rPr>
          <w:sz w:val="21"/>
          <w:szCs w:val="21"/>
        </w:rPr>
        <w:t xml:space="preserve">Uma desvantagem do REINFORCE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exigir o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variância alta nas estimativas do gradiente.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ser determinístico.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funcionar com redes neurais.</w:t>
      </w:r>
    </w:p>
    <w:p>
      <w:pPr>
        <w:keepNext/>
        <w:spacing w:after="60" w:before="140" w:line="276"/>
      </w:pPr>
      <w:r>
        <w:rPr>
          <w:b/>
          <w:bCs/>
          <w:color w:val="4F46E5"/>
          <w:sz w:val="21"/>
          <w:szCs w:val="21"/>
        </w:rPr>
        <w:t xml:space="preserve">Questão 13. </w:t>
      </w:r>
      <w:r>
        <w:rPr>
          <w:sz w:val="21"/>
          <w:szCs w:val="21"/>
        </w:rPr>
        <w:t xml:space="preserve">A linha de base b(s) subtraída do retorno:</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introduz viés e reduz a variância.</w:t>
      </w:r>
    </w:p>
    <w:p>
      <w:pPr>
        <w:keepNext/>
        <w:keepLines/>
        <w:tabs>
          <w:tab w:val="left" w:pos="500"/>
        </w:tabs>
        <w:spacing w:after="30" w:line="264"/>
        <w:ind w:left="500" w:hanging="300"/>
      </w:pPr>
      <w:r>
        <w:rPr>
          <w:b/>
          <w:bCs/>
          <w:color w:val="6B7280"/>
          <w:sz w:val="20"/>
          <w:szCs w:val="20"/>
        </w:rPr>
        <w:t xml:space="preserve">b)	</w:t>
      </w:r>
      <w:r>
        <w:rPr>
          <w:sz w:val="20"/>
          <w:szCs w:val="20"/>
        </w:rPr>
        <w:t xml:space="preserve">aumenta a variância.</w:t>
      </w:r>
    </w:p>
    <w:p>
      <w:pPr>
        <w:keepNext/>
        <w:keepLines/>
        <w:tabs>
          <w:tab w:val="left" w:pos="500"/>
        </w:tabs>
        <w:spacing w:after="30" w:line="264"/>
        <w:ind w:left="500" w:hanging="300"/>
      </w:pPr>
      <w:r>
        <w:rPr>
          <w:b/>
          <w:bCs/>
          <w:color w:val="6B7280"/>
          <w:sz w:val="20"/>
          <w:szCs w:val="20"/>
        </w:rPr>
        <w:t xml:space="preserve">c)	</w:t>
      </w:r>
      <w:r>
        <w:rPr>
          <w:sz w:val="20"/>
          <w:szCs w:val="20"/>
        </w:rPr>
        <w:t xml:space="preserve">elimina a necessidade de episódios.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introduz viés e reduz a variância.</w:t>
      </w:r>
    </w:p>
    <w:p>
      <w:pPr>
        <w:keepNext/>
        <w:spacing w:after="60" w:before="140" w:line="276"/>
      </w:pPr>
      <w:r>
        <w:rPr>
          <w:b/>
          <w:bCs/>
          <w:color w:val="4F46E5"/>
          <w:sz w:val="21"/>
          <w:szCs w:val="21"/>
        </w:rPr>
        <w:t xml:space="preserve">Questão 14. </w:t>
      </w:r>
      <w:r>
        <w:rPr>
          <w:sz w:val="21"/>
          <w:szCs w:val="21"/>
        </w:rPr>
        <w:t xml:space="preserve">Uma escolha prática para a linha de base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b(s) = v̂(s), uma estimativa do valor do estado.</w:t>
      </w:r>
    </w:p>
    <w:p>
      <w:pPr>
        <w:keepNext/>
        <w:keepLines/>
        <w:tabs>
          <w:tab w:val="left" w:pos="500"/>
        </w:tabs>
        <w:spacing w:after="30" w:line="264"/>
        <w:ind w:left="500" w:hanging="300"/>
      </w:pPr>
      <w:r>
        <w:rPr>
          <w:b/>
          <w:bCs/>
          <w:color w:val="6B7280"/>
          <w:sz w:val="20"/>
          <w:szCs w:val="20"/>
        </w:rPr>
        <w:t xml:space="preserve">b)	</w:t>
      </w:r>
      <w:r>
        <w:rPr>
          <w:sz w:val="20"/>
          <w:szCs w:val="20"/>
        </w:rPr>
        <w:t xml:space="preserve">b(s) = o número de ações.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b(s) = 0 sempre.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b(s) = γ.</w:t>
      </w:r>
    </w:p>
    <w:p>
      <w:pPr>
        <w:keepNext/>
        <w:spacing w:after="60" w:before="140" w:line="276"/>
      </w:pPr>
      <w:r>
        <w:rPr>
          <w:b/>
          <w:bCs/>
          <w:color w:val="4F46E5"/>
          <w:sz w:val="21"/>
          <w:szCs w:val="21"/>
        </w:rPr>
        <w:t xml:space="preserve">Questão 15. </w:t>
      </w:r>
      <w:r>
        <w:rPr>
          <w:sz w:val="21"/>
          <w:szCs w:val="21"/>
        </w:rPr>
        <w:t xml:space="preserve">A vantagem de uma ação representa:</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visitas.</w:t>
      </w:r>
    </w:p>
    <w:p>
      <w:pPr>
        <w:keepNext/>
        <w:keepLines/>
        <w:tabs>
          <w:tab w:val="left" w:pos="500"/>
        </w:tabs>
        <w:spacing w:after="30" w:line="264"/>
        <w:ind w:left="500" w:hanging="300"/>
      </w:pPr>
      <w:r>
        <w:rPr>
          <w:b/>
          <w:bCs/>
          <w:color w:val="6B7280"/>
          <w:sz w:val="20"/>
          <w:szCs w:val="20"/>
        </w:rPr>
        <w:t xml:space="preserve">b)	</w:t>
      </w:r>
      <w:r>
        <w:rPr>
          <w:sz w:val="20"/>
          <w:szCs w:val="20"/>
        </w:rPr>
        <w:t xml:space="preserve">a probabilidade da 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o quanto ela foi melhor ou pior que o esperado no estado.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desconto.</w:t>
      </w:r>
    </w:p>
    <w:p>
      <w:pPr>
        <w:keepNext/>
        <w:spacing w:after="60" w:before="140" w:line="276"/>
      </w:pPr>
      <w:r>
        <w:rPr>
          <w:b/>
          <w:bCs/>
          <w:color w:val="4F46E5"/>
          <w:sz w:val="21"/>
          <w:szCs w:val="21"/>
        </w:rPr>
        <w:t xml:space="preserve">Questão 16. </w:t>
      </w:r>
      <w:r>
        <w:rPr>
          <w:sz w:val="21"/>
          <w:szCs w:val="21"/>
        </w:rPr>
        <w:t xml:space="preserve">Num ator-crítico, o crítico:</w:t>
      </w:r>
    </w:p>
    <w:p>
      <w:pPr>
        <w:keepNext/>
        <w:keepLines/>
        <w:tabs>
          <w:tab w:val="left" w:pos="500"/>
        </w:tabs>
        <w:spacing w:after="30" w:line="264"/>
        <w:ind w:left="500" w:hanging="300"/>
      </w:pPr>
      <w:r>
        <w:rPr>
          <w:b/>
          <w:bCs/>
          <w:color w:val="6B7280"/>
          <w:sz w:val="20"/>
          <w:szCs w:val="20"/>
        </w:rPr>
        <w:t xml:space="preserve">a)	</w:t>
      </w:r>
      <w:r>
        <w:rPr>
          <w:sz w:val="20"/>
          <w:szCs w:val="20"/>
        </w:rPr>
        <w:t xml:space="preserve">é a memória.</w:t>
      </w:r>
    </w:p>
    <w:p>
      <w:pPr>
        <w:keepNext/>
        <w:keepLines/>
        <w:tabs>
          <w:tab w:val="left" w:pos="500"/>
        </w:tabs>
        <w:spacing w:after="30" w:line="264"/>
        <w:ind w:left="500" w:hanging="300"/>
      </w:pPr>
      <w:r>
        <w:rPr>
          <w:b/>
          <w:bCs/>
          <w:color w:val="6B7280"/>
          <w:sz w:val="20"/>
          <w:szCs w:val="20"/>
        </w:rPr>
        <w:t xml:space="preserve">b)	</w:t>
      </w:r>
      <w:r>
        <w:rPr>
          <w:sz w:val="20"/>
          <w:szCs w:val="20"/>
        </w:rPr>
        <w:t xml:space="preserve">avalia os estados (estima v) e fornece o erro TD.</w:t>
      </w:r>
    </w:p>
    <w:p>
      <w:pPr>
        <w:keepNext/>
        <w:keepLines/>
        <w:tabs>
          <w:tab w:val="left" w:pos="500"/>
        </w:tabs>
        <w:spacing w:after="30" w:line="264"/>
        <w:ind w:left="500" w:hanging="300"/>
      </w:pPr>
      <w:r>
        <w:rPr>
          <w:b/>
          <w:bCs/>
          <w:color w:val="6B7280"/>
          <w:sz w:val="20"/>
          <w:szCs w:val="20"/>
        </w:rPr>
        <w:t xml:space="preserve">c)	</w:t>
      </w:r>
      <w:r>
        <w:rPr>
          <w:sz w:val="20"/>
          <w:szCs w:val="20"/>
        </w:rPr>
        <w:t xml:space="preserve">é o ambiente.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escolhe as ações.</w:t>
      </w:r>
    </w:p>
    <w:p>
      <w:pPr>
        <w:keepNext/>
        <w:spacing w:after="60" w:before="140" w:line="276"/>
      </w:pPr>
      <w:r>
        <w:rPr>
          <w:b/>
          <w:bCs/>
          <w:color w:val="4F46E5"/>
          <w:sz w:val="21"/>
          <w:szCs w:val="21"/>
        </w:rPr>
        <w:t xml:space="preserve">Questão 17. </w:t>
      </w:r>
      <w:r>
        <w:rPr>
          <w:sz w:val="21"/>
          <w:szCs w:val="21"/>
        </w:rPr>
        <w:t xml:space="preserve">O ator, num ator-crítico:</w:t>
      </w:r>
    </w:p>
    <w:p>
      <w:pPr>
        <w:keepNext/>
        <w:keepLines/>
        <w:tabs>
          <w:tab w:val="left" w:pos="500"/>
        </w:tabs>
        <w:spacing w:after="30" w:line="264"/>
        <w:ind w:left="500" w:hanging="300"/>
      </w:pPr>
      <w:r>
        <w:rPr>
          <w:b/>
          <w:bCs/>
          <w:color w:val="6B7280"/>
          <w:sz w:val="20"/>
          <w:szCs w:val="20"/>
        </w:rPr>
        <w:t xml:space="preserve">a)	</w:t>
      </w:r>
      <w:r>
        <w:rPr>
          <w:sz w:val="20"/>
          <w:szCs w:val="20"/>
        </w:rPr>
        <w:t xml:space="preserve">calcula a função valor.</w:t>
      </w:r>
    </w:p>
    <w:p>
      <w:pPr>
        <w:keepNext/>
        <w:keepLines/>
        <w:tabs>
          <w:tab w:val="left" w:pos="500"/>
        </w:tabs>
        <w:spacing w:after="30" w:line="264"/>
        <w:ind w:left="500" w:hanging="300"/>
      </w:pPr>
      <w:r>
        <w:rPr>
          <w:b/>
          <w:bCs/>
          <w:color w:val="6B7280"/>
          <w:sz w:val="20"/>
          <w:szCs w:val="20"/>
        </w:rPr>
        <w:t xml:space="preserve">b)	</w:t>
      </w:r>
      <w:r>
        <w:rPr>
          <w:sz w:val="20"/>
          <w:szCs w:val="20"/>
        </w:rPr>
        <w:t xml:space="preserve">é o modelo do ambiente.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calcula o desconto.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é a política, que decide as ações.</w:t>
      </w:r>
    </w:p>
    <w:p>
      <w:pPr>
        <w:keepNext/>
        <w:spacing w:after="60" w:before="140" w:line="276"/>
      </w:pPr>
      <w:r>
        <w:rPr>
          <w:b/>
          <w:bCs/>
          <w:color w:val="4F46E5"/>
          <w:sz w:val="21"/>
          <w:szCs w:val="21"/>
        </w:rPr>
        <w:t xml:space="preserve">Questão 18. </w:t>
      </w:r>
      <w:r>
        <w:rPr>
          <w:sz w:val="21"/>
          <w:szCs w:val="21"/>
        </w:rPr>
        <w:t xml:space="preserve">No ator-crítico de um passo, o erro TD usado como vantagem é:</w:t>
      </w:r>
    </w:p>
    <w:p>
      <w:pPr>
        <w:keepNext/>
        <w:keepLines/>
        <w:tabs>
          <w:tab w:val="left" w:pos="500"/>
        </w:tabs>
        <w:spacing w:after="30" w:line="264"/>
        <w:ind w:left="500" w:hanging="300"/>
      </w:pPr>
      <w:r>
        <w:rPr>
          <w:b/>
          <w:bCs/>
          <w:color w:val="6B7280"/>
          <w:sz w:val="20"/>
          <w:szCs w:val="20"/>
        </w:rPr>
        <w:t xml:space="preserve">a)	</w:t>
      </w:r>
      <w:r>
        <w:rPr>
          <w:sz w:val="20"/>
          <w:szCs w:val="20"/>
        </w:rPr>
        <w:t xml:space="preserve">δ = r + γ v̂(s′) − v̂(s).</w:t>
      </w:r>
    </w:p>
    <w:p>
      <w:pPr>
        <w:keepNext/>
        <w:keepLines/>
        <w:tabs>
          <w:tab w:val="left" w:pos="500"/>
        </w:tabs>
        <w:spacing w:after="30" w:line="264"/>
        <w:ind w:left="500" w:hanging="300"/>
      </w:pPr>
      <w:r>
        <w:rPr>
          <w:b/>
          <w:bCs/>
          <w:color w:val="6B7280"/>
          <w:sz w:val="20"/>
          <w:szCs w:val="20"/>
        </w:rPr>
        <w:t xml:space="preserve">b)	</w:t>
      </w:r>
      <w:r>
        <w:rPr>
          <w:sz w:val="20"/>
          <w:szCs w:val="20"/>
        </w:rPr>
        <w:t xml:space="preserve">δ = r.</w:t>
      </w:r>
    </w:p>
    <w:p>
      <w:pPr>
        <w:keepNext/>
        <w:keepLines/>
        <w:tabs>
          <w:tab w:val="left" w:pos="500"/>
        </w:tabs>
        <w:spacing w:after="30" w:line="264"/>
        <w:ind w:left="500" w:hanging="300"/>
      </w:pPr>
      <w:r>
        <w:rPr>
          <w:b/>
          <w:bCs/>
          <w:color w:val="6B7280"/>
          <w:sz w:val="20"/>
          <w:szCs w:val="20"/>
        </w:rPr>
        <w:t xml:space="preserve">c)	</w:t>
      </w:r>
      <w:r>
        <w:rPr>
          <w:sz w:val="20"/>
          <w:szCs w:val="20"/>
        </w:rPr>
        <w:t xml:space="preserve">δ = γ.</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δ = G.</w:t>
      </w:r>
    </w:p>
    <w:p>
      <w:pPr>
        <w:keepNext/>
        <w:spacing w:after="60" w:before="140" w:line="276"/>
      </w:pPr>
      <w:r>
        <w:rPr>
          <w:b/>
          <w:bCs/>
          <w:color w:val="4F46E5"/>
          <w:sz w:val="21"/>
          <w:szCs w:val="21"/>
        </w:rPr>
        <w:t xml:space="preserve">Questão 19. </w:t>
      </w:r>
      <w:r>
        <w:rPr>
          <w:sz w:val="21"/>
          <w:szCs w:val="21"/>
        </w:rPr>
        <w:t xml:space="preserve">Em comparação com o REINFORCE, o ator-crítico tem:</w:t>
      </w:r>
    </w:p>
    <w:p>
      <w:pPr>
        <w:keepNext/>
        <w:keepLines/>
        <w:tabs>
          <w:tab w:val="left" w:pos="500"/>
        </w:tabs>
        <w:spacing w:after="30" w:line="264"/>
        <w:ind w:left="500" w:hanging="300"/>
      </w:pPr>
      <w:r>
        <w:rPr>
          <w:b/>
          <w:bCs/>
          <w:color w:val="6B7280"/>
          <w:sz w:val="20"/>
          <w:szCs w:val="20"/>
        </w:rPr>
        <w:t xml:space="preserve">a)	</w:t>
      </w:r>
      <w:r>
        <w:rPr>
          <w:sz w:val="20"/>
          <w:szCs w:val="20"/>
        </w:rPr>
        <w:t xml:space="preserve">menor variância, mas algum viés.</w:t>
      </w:r>
    </w:p>
    <w:p>
      <w:pPr>
        <w:keepNext/>
        <w:keepLines/>
        <w:tabs>
          <w:tab w:val="left" w:pos="500"/>
        </w:tabs>
        <w:spacing w:after="30" w:line="264"/>
        <w:ind w:left="500" w:hanging="300"/>
      </w:pPr>
      <w:r>
        <w:rPr>
          <w:b/>
          <w:bCs/>
          <w:color w:val="6B7280"/>
          <w:sz w:val="20"/>
          <w:szCs w:val="20"/>
        </w:rPr>
        <w:t xml:space="preserve">b)	</w:t>
      </w:r>
      <w:r>
        <w:rPr>
          <w:sz w:val="20"/>
          <w:szCs w:val="20"/>
        </w:rPr>
        <w:t xml:space="preserve">variância maior.</w:t>
      </w:r>
    </w:p>
    <w:p>
      <w:pPr>
        <w:keepNext/>
        <w:keepLines/>
        <w:tabs>
          <w:tab w:val="left" w:pos="500"/>
        </w:tabs>
        <w:spacing w:after="30" w:line="264"/>
        <w:ind w:left="500" w:hanging="300"/>
      </w:pPr>
      <w:r>
        <w:rPr>
          <w:b/>
          <w:bCs/>
          <w:color w:val="6B7280"/>
          <w:sz w:val="20"/>
          <w:szCs w:val="20"/>
        </w:rPr>
        <w:t xml:space="preserve">c)	</w:t>
      </w:r>
      <w:r>
        <w:rPr>
          <w:sz w:val="20"/>
          <w:szCs w:val="20"/>
        </w:rPr>
        <w:t xml:space="preserve">nenhum viés e nenhuma variância.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necessidade de episódios completos.</w:t>
      </w:r>
    </w:p>
    <w:p>
      <w:pPr>
        <w:keepNext/>
        <w:spacing w:after="60" w:before="140" w:line="276"/>
      </w:pPr>
      <w:r>
        <w:rPr>
          <w:b/>
          <w:bCs/>
          <w:color w:val="4F46E5"/>
          <w:sz w:val="21"/>
          <w:szCs w:val="21"/>
        </w:rPr>
        <w:t xml:space="preserve">Questão 20. </w:t>
      </w:r>
      <w:r>
        <w:rPr>
          <w:sz w:val="21"/>
          <w:szCs w:val="21"/>
        </w:rPr>
        <w:t xml:space="preserve">A origem do ator-crítico remonta ao trabalho de:</w:t>
      </w:r>
    </w:p>
    <w:p>
      <w:pPr>
        <w:keepNext/>
        <w:keepLines/>
        <w:tabs>
          <w:tab w:val="left" w:pos="500"/>
        </w:tabs>
        <w:spacing w:after="30" w:line="264"/>
        <w:ind w:left="500" w:hanging="300"/>
      </w:pPr>
      <w:r>
        <w:rPr>
          <w:b/>
          <w:bCs/>
          <w:color w:val="6B7280"/>
          <w:sz w:val="20"/>
          <w:szCs w:val="20"/>
        </w:rPr>
        <w:t xml:space="preserve">a)	</w:t>
      </w:r>
      <w:r>
        <w:rPr>
          <w:sz w:val="20"/>
          <w:szCs w:val="20"/>
        </w:rPr>
        <w:t xml:space="preserve">Silver et al. (2016) apenas.</w:t>
      </w:r>
    </w:p>
    <w:p>
      <w:pPr>
        <w:keepNext/>
        <w:keepLines/>
        <w:tabs>
          <w:tab w:val="left" w:pos="500"/>
        </w:tabs>
        <w:spacing w:after="30" w:line="264"/>
        <w:ind w:left="500" w:hanging="300"/>
      </w:pPr>
      <w:r>
        <w:rPr>
          <w:b/>
          <w:bCs/>
          <w:color w:val="6B7280"/>
          <w:sz w:val="20"/>
          <w:szCs w:val="20"/>
        </w:rPr>
        <w:t xml:space="preserve">b)	</w:t>
      </w:r>
      <w:r>
        <w:rPr>
          <w:sz w:val="20"/>
          <w:szCs w:val="20"/>
        </w:rPr>
        <w:t xml:space="preserve">Mnih et al. (2015) apenas.</w:t>
      </w:r>
    </w:p>
    <w:p>
      <w:pPr>
        <w:keepNext/>
        <w:keepLines/>
        <w:tabs>
          <w:tab w:val="left" w:pos="500"/>
        </w:tabs>
        <w:spacing w:after="30" w:line="264"/>
        <w:ind w:left="500" w:hanging="300"/>
      </w:pPr>
      <w:r>
        <w:rPr>
          <w:b/>
          <w:bCs/>
          <w:color w:val="6B7280"/>
          <w:sz w:val="20"/>
          <w:szCs w:val="20"/>
        </w:rPr>
        <w:t xml:space="preserve">c)	</w:t>
      </w:r>
      <w:r>
        <w:rPr>
          <w:sz w:val="20"/>
          <w:szCs w:val="20"/>
        </w:rPr>
        <w:t xml:space="preserve">Ouyang et al. (2022).</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Barto, Sutton e Anderson (1983), no problema do poste no carrinho.</w:t>
      </w:r>
    </w:p>
    <w:p>
      <w:pPr>
        <w:keepNext/>
        <w:spacing w:after="60" w:before="140" w:line="276"/>
      </w:pPr>
      <w:r>
        <w:rPr>
          <w:b/>
          <w:bCs/>
          <w:color w:val="4F46E5"/>
          <w:sz w:val="21"/>
          <w:szCs w:val="21"/>
        </w:rPr>
        <w:t xml:space="preserve">Questão 21. </w:t>
      </w:r>
      <w:r>
        <w:rPr>
          <w:sz w:val="21"/>
          <w:szCs w:val="21"/>
        </w:rPr>
        <w:t xml:space="preserve">O A3C se diferencia do A2C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usar modelo do ambiente.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usar trabalhadores assíncronos, cada um com sua cópia, enviando gradientes a uma rede central.</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usar redes neurais.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usar memória de experiências.</w:t>
      </w:r>
    </w:p>
    <w:p>
      <w:pPr>
        <w:keepNext/>
        <w:spacing w:after="60" w:before="140" w:line="276"/>
      </w:pPr>
      <w:r>
        <w:rPr>
          <w:b/>
          <w:bCs/>
          <w:color w:val="4F46E5"/>
          <w:sz w:val="21"/>
          <w:szCs w:val="21"/>
        </w:rPr>
        <w:t xml:space="preserve">Questão 22. </w:t>
      </w:r>
      <w:r>
        <w:rPr>
          <w:sz w:val="21"/>
          <w:szCs w:val="21"/>
        </w:rPr>
        <w:t xml:space="preserve">O GAE (estimativa de vantagem generalizada) tem como parâmetro:</w:t>
      </w:r>
    </w:p>
    <w:p>
      <w:pPr>
        <w:keepNext/>
        <w:keepLines/>
        <w:tabs>
          <w:tab w:val="left" w:pos="500"/>
        </w:tabs>
        <w:spacing w:after="30" w:line="264"/>
        <w:ind w:left="500" w:hanging="300"/>
      </w:pPr>
      <w:r>
        <w:rPr>
          <w:b/>
          <w:bCs/>
          <w:color w:val="6B7280"/>
          <w:sz w:val="20"/>
          <w:szCs w:val="20"/>
        </w:rPr>
        <w:t xml:space="preserve">a)	</w:t>
      </w:r>
      <w:r>
        <w:rPr>
          <w:sz w:val="20"/>
          <w:szCs w:val="20"/>
        </w:rPr>
        <w:t xml:space="preserve">λ, que equilibra viés e variância.</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ações.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ε.</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tamanho da memória.</w:t>
      </w:r>
    </w:p>
    <w:p>
      <w:pPr>
        <w:keepNext/>
        <w:spacing w:after="60" w:before="140" w:line="276"/>
      </w:pPr>
      <w:r>
        <w:rPr>
          <w:b/>
          <w:bCs/>
          <w:color w:val="4F46E5"/>
          <w:sz w:val="21"/>
          <w:szCs w:val="21"/>
        </w:rPr>
        <w:t xml:space="preserve">Questão 23. </w:t>
      </w:r>
      <w:r>
        <w:rPr>
          <w:sz w:val="21"/>
          <w:szCs w:val="21"/>
        </w:rPr>
        <w:t xml:space="preserve">No GAE, com λ = 0, a vantagem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retorno completo menos a linha de base.</w:t>
      </w:r>
    </w:p>
    <w:p>
      <w:pPr>
        <w:keepNext/>
        <w:keepLines/>
        <w:tabs>
          <w:tab w:val="left" w:pos="500"/>
        </w:tabs>
        <w:spacing w:after="30" w:line="264"/>
        <w:ind w:left="500" w:hanging="300"/>
      </w:pPr>
      <w:r>
        <w:rPr>
          <w:b/>
          <w:bCs/>
          <w:color w:val="6B7280"/>
          <w:sz w:val="20"/>
          <w:szCs w:val="20"/>
        </w:rPr>
        <w:t xml:space="preserve">b)	</w:t>
      </w:r>
      <w:r>
        <w:rPr>
          <w:sz w:val="20"/>
          <w:szCs w:val="20"/>
        </w:rPr>
        <w:t xml:space="preserve">zero.</w:t>
      </w:r>
    </w:p>
    <w:p>
      <w:pPr>
        <w:keepNext/>
        <w:keepLines/>
        <w:tabs>
          <w:tab w:val="left" w:pos="500"/>
        </w:tabs>
        <w:spacing w:after="30" w:line="264"/>
        <w:ind w:left="500" w:hanging="300"/>
      </w:pPr>
      <w:r>
        <w:rPr>
          <w:b/>
          <w:bCs/>
          <w:color w:val="6B7280"/>
          <w:sz w:val="20"/>
          <w:szCs w:val="20"/>
        </w:rPr>
        <w:t xml:space="preserve">c)	</w:t>
      </w:r>
      <w:r>
        <w:rPr>
          <w:sz w:val="20"/>
          <w:szCs w:val="20"/>
        </w:rPr>
        <w:t xml:space="preserve">a recompensa.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erro TD de um passo.</w:t>
      </w:r>
    </w:p>
    <w:p>
      <w:pPr>
        <w:keepNext/>
        <w:spacing w:after="60" w:before="140" w:line="276"/>
      </w:pPr>
      <w:r>
        <w:rPr>
          <w:b/>
          <w:bCs/>
          <w:color w:val="4F46E5"/>
          <w:sz w:val="21"/>
          <w:szCs w:val="21"/>
        </w:rPr>
        <w:t xml:space="preserve">Questão 24. </w:t>
      </w:r>
      <w:r>
        <w:rPr>
          <w:sz w:val="21"/>
          <w:szCs w:val="21"/>
        </w:rPr>
        <w:t xml:space="preserve">O bônus de entropia na função objetivo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reduzir a memória.</w:t>
      </w:r>
    </w:p>
    <w:p>
      <w:pPr>
        <w:keepNext/>
        <w:keepLines/>
        <w:tabs>
          <w:tab w:val="left" w:pos="500"/>
        </w:tabs>
        <w:spacing w:after="30" w:line="264"/>
        <w:ind w:left="500" w:hanging="300"/>
      </w:pPr>
      <w:r>
        <w:rPr>
          <w:b/>
          <w:bCs/>
          <w:color w:val="6B7280"/>
          <w:sz w:val="20"/>
          <w:szCs w:val="20"/>
        </w:rPr>
        <w:t xml:space="preserve">b)	</w:t>
      </w:r>
      <w:r>
        <w:rPr>
          <w:sz w:val="20"/>
          <w:szCs w:val="20"/>
        </w:rPr>
        <w:t xml:space="preserve">manter a política com algum nível de aleatoriedade e incentivar a exploração.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eliminar a exploração.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aumentar o desconto.</w:t>
      </w:r>
    </w:p>
    <w:p>
      <w:pPr>
        <w:keepNext/>
        <w:spacing w:after="60" w:before="140" w:line="276"/>
      </w:pPr>
      <w:r>
        <w:rPr>
          <w:b/>
          <w:bCs/>
          <w:color w:val="4F46E5"/>
          <w:sz w:val="21"/>
          <w:szCs w:val="21"/>
        </w:rPr>
        <w:t xml:space="preserve">Questão 25. </w:t>
      </w:r>
      <w:r>
        <w:rPr>
          <w:sz w:val="21"/>
          <w:szCs w:val="21"/>
        </w:rPr>
        <w:t xml:space="preserve">O principal perigo de passos grandes numa atualização de política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memória acabar.</w:t>
      </w:r>
    </w:p>
    <w:p>
      <w:pPr>
        <w:keepNext/>
        <w:keepLines/>
        <w:tabs>
          <w:tab w:val="left" w:pos="500"/>
        </w:tabs>
        <w:spacing w:after="30" w:line="264"/>
        <w:ind w:left="500" w:hanging="300"/>
      </w:pPr>
      <w:r>
        <w:rPr>
          <w:b/>
          <w:bCs/>
          <w:color w:val="6B7280"/>
          <w:sz w:val="20"/>
          <w:szCs w:val="20"/>
        </w:rPr>
        <w:t xml:space="preserve">b)	</w:t>
      </w:r>
      <w:r>
        <w:rPr>
          <w:sz w:val="20"/>
          <w:szCs w:val="20"/>
        </w:rPr>
        <w:t xml:space="preserve">a política pode piorar muito e passar a coletar dados ruins.</w:t>
      </w:r>
    </w:p>
    <w:p>
      <w:pPr>
        <w:keepNext/>
        <w:keepLines/>
        <w:tabs>
          <w:tab w:val="left" w:pos="500"/>
        </w:tabs>
        <w:spacing w:after="30" w:line="264"/>
        <w:ind w:left="500" w:hanging="300"/>
      </w:pPr>
      <w:r>
        <w:rPr>
          <w:b/>
          <w:bCs/>
          <w:color w:val="6B7280"/>
          <w:sz w:val="20"/>
          <w:szCs w:val="20"/>
        </w:rPr>
        <w:t xml:space="preserve">c)	</w:t>
      </w:r>
      <w:r>
        <w:rPr>
          <w:sz w:val="20"/>
          <w:szCs w:val="20"/>
        </w:rPr>
        <w:t xml:space="preserve">o ambiente mudar.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desconto tornar-se negativo.</w:t>
      </w:r>
    </w:p>
    <w:p>
      <w:pPr>
        <w:keepNext/>
        <w:spacing w:after="60" w:before="140" w:line="276"/>
      </w:pPr>
      <w:r>
        <w:rPr>
          <w:b/>
          <w:bCs/>
          <w:color w:val="4F46E5"/>
          <w:sz w:val="21"/>
          <w:szCs w:val="21"/>
        </w:rPr>
        <w:t xml:space="preserve">Questão 26. </w:t>
      </w:r>
      <w:r>
        <w:rPr>
          <w:sz w:val="21"/>
          <w:szCs w:val="21"/>
        </w:rPr>
        <w:t xml:space="preserve">O TRPO restringe a atualização limitando: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o tamanho da rede.</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episódios.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divergência KL entre a política nova e a antiga.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valor de γ.</w:t>
      </w:r>
    </w:p>
    <w:p>
      <w:pPr>
        <w:keepNext/>
        <w:spacing w:after="60" w:before="140" w:line="276"/>
      </w:pPr>
      <w:r>
        <w:rPr>
          <w:b/>
          <w:bCs/>
          <w:color w:val="4F46E5"/>
          <w:sz w:val="21"/>
          <w:szCs w:val="21"/>
        </w:rPr>
        <w:t xml:space="preserve">Questão 27. </w:t>
      </w:r>
      <w:r>
        <w:rPr>
          <w:sz w:val="21"/>
          <w:szCs w:val="21"/>
        </w:rPr>
        <w:t xml:space="preserve">A divergência KL mede:</w:t>
      </w:r>
    </w:p>
    <w:p>
      <w:pPr>
        <w:keepNext/>
        <w:keepLines/>
        <w:tabs>
          <w:tab w:val="left" w:pos="500"/>
        </w:tabs>
        <w:spacing w:after="30" w:line="264"/>
        <w:ind w:left="500" w:hanging="300"/>
      </w:pPr>
      <w:r>
        <w:rPr>
          <w:b/>
          <w:bCs/>
          <w:color w:val="6B7280"/>
          <w:sz w:val="20"/>
          <w:szCs w:val="20"/>
        </w:rPr>
        <w:t xml:space="preserve">a)	</w:t>
      </w:r>
      <w:r>
        <w:rPr>
          <w:sz w:val="20"/>
          <w:szCs w:val="20"/>
        </w:rPr>
        <w:t xml:space="preserve">a variância do gradiente.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o retorno esperado.</w:t>
      </w:r>
    </w:p>
    <w:p>
      <w:pPr>
        <w:keepNext/>
        <w:keepLines/>
        <w:tabs>
          <w:tab w:val="left" w:pos="500"/>
        </w:tabs>
        <w:spacing w:after="30" w:line="264"/>
        <w:ind w:left="500" w:hanging="300"/>
      </w:pPr>
      <w:r>
        <w:rPr>
          <w:b/>
          <w:bCs/>
          <w:color w:val="6B7280"/>
          <w:sz w:val="20"/>
          <w:szCs w:val="20"/>
        </w:rPr>
        <w:t xml:space="preserve">c)	</w:t>
      </w:r>
      <w:r>
        <w:rPr>
          <w:sz w:val="20"/>
          <w:szCs w:val="20"/>
        </w:rPr>
        <w:t xml:space="preserve">o quanto uma distribuição difere de outra.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parâmetros.</w:t>
      </w:r>
    </w:p>
    <w:p>
      <w:pPr>
        <w:keepNext/>
        <w:spacing w:after="60" w:before="140" w:line="276"/>
      </w:pPr>
      <w:r>
        <w:rPr>
          <w:b/>
          <w:bCs/>
          <w:color w:val="4F46E5"/>
          <w:sz w:val="21"/>
          <w:szCs w:val="21"/>
        </w:rPr>
        <w:t xml:space="preserve">Questão 28. </w:t>
      </w:r>
      <w:r>
        <w:rPr>
          <w:sz w:val="21"/>
          <w:szCs w:val="21"/>
        </w:rPr>
        <w:t xml:space="preserve">Em um problema com feedback completo (como ligar ou não para todos os clientes de uma base em que todos foram contatados), é correto dizer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só o AR funciona.</w:t>
      </w:r>
    </w:p>
    <w:p>
      <w:pPr>
        <w:keepNext/>
        <w:keepLines/>
        <w:tabs>
          <w:tab w:val="left" w:pos="500"/>
        </w:tabs>
        <w:spacing w:after="30" w:line="264"/>
        <w:ind w:left="500" w:hanging="300"/>
      </w:pPr>
      <w:r>
        <w:rPr>
          <w:b/>
          <w:bCs/>
          <w:color w:val="6B7280"/>
          <w:sz w:val="20"/>
          <w:szCs w:val="20"/>
        </w:rPr>
        <w:t xml:space="preserve">b)	</w:t>
      </w:r>
      <w:r>
        <w:rPr>
          <w:sz w:val="20"/>
          <w:szCs w:val="20"/>
        </w:rPr>
        <w:t xml:space="preserve">um classificador supervisionado costuma ser suficiente.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é possível avaliar políticas.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recompensa é desconhecida.</w:t>
      </w:r>
    </w:p>
    <w:p>
      <w:pPr>
        <w:keepNext/>
        <w:spacing w:after="60" w:before="140" w:line="276"/>
      </w:pPr>
      <w:r>
        <w:rPr>
          <w:b/>
          <w:bCs/>
          <w:color w:val="4F46E5"/>
          <w:sz w:val="21"/>
          <w:szCs w:val="21"/>
        </w:rPr>
        <w:t xml:space="preserve">Questão 29. </w:t>
      </w:r>
      <w:r>
        <w:rPr>
          <w:sz w:val="21"/>
          <w:szCs w:val="21"/>
        </w:rPr>
        <w:t xml:space="preserve">No projeto do Bank Marketing, a coluna "duration" deve ser removida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tem valores ausentes.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é constante.</w:t>
      </w:r>
    </w:p>
    <w:p>
      <w:pPr>
        <w:keepNext/>
        <w:keepLines/>
        <w:tabs>
          <w:tab w:val="left" w:pos="500"/>
        </w:tabs>
        <w:spacing w:after="30" w:line="264"/>
        <w:ind w:left="500" w:hanging="300"/>
      </w:pPr>
      <w:r>
        <w:rPr>
          <w:b/>
          <w:bCs/>
          <w:color w:val="6B7280"/>
          <w:sz w:val="20"/>
          <w:szCs w:val="20"/>
        </w:rPr>
        <w:t xml:space="preserve">c)	</w:t>
      </w:r>
      <w:r>
        <w:rPr>
          <w:sz w:val="20"/>
          <w:szCs w:val="20"/>
        </w:rPr>
        <w:t xml:space="preserve">só é conhecida depois da ligação (vazamento de informação).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é categórica.</w:t>
      </w:r>
    </w:p>
    <w:p>
      <w:pPr>
        <w:keepNext/>
        <w:spacing w:after="60" w:before="140" w:line="276"/>
      </w:pPr>
      <w:r>
        <w:rPr>
          <w:b/>
          <w:bCs/>
          <w:color w:val="4F46E5"/>
          <w:sz w:val="21"/>
          <w:szCs w:val="21"/>
        </w:rPr>
        <w:t xml:space="preserve">Questão 30. </w:t>
      </w:r>
      <w:r>
        <w:rPr>
          <w:sz w:val="21"/>
          <w:szCs w:val="21"/>
        </w:rPr>
        <w:t xml:space="preserve">Numa política softmax em que todas as preferências h(s, a) são iguais, a política:</w:t>
      </w:r>
    </w:p>
    <w:p>
      <w:pPr>
        <w:keepNext/>
        <w:keepLines/>
        <w:tabs>
          <w:tab w:val="left" w:pos="500"/>
        </w:tabs>
        <w:spacing w:after="30" w:line="264"/>
        <w:ind w:left="500" w:hanging="300"/>
      </w:pPr>
      <w:r>
        <w:rPr>
          <w:b/>
          <w:bCs/>
          <w:color w:val="6B7280"/>
          <w:sz w:val="20"/>
          <w:szCs w:val="20"/>
        </w:rPr>
        <w:t xml:space="preserve">a)	</w:t>
      </w:r>
      <w:r>
        <w:rPr>
          <w:sz w:val="20"/>
          <w:szCs w:val="20"/>
        </w:rPr>
        <w:t xml:space="preserve">é determinística.</w:t>
      </w:r>
    </w:p>
    <w:p>
      <w:pPr>
        <w:keepNext/>
        <w:keepLines/>
        <w:tabs>
          <w:tab w:val="left" w:pos="500"/>
        </w:tabs>
        <w:spacing w:after="30" w:line="264"/>
        <w:ind w:left="500" w:hanging="300"/>
      </w:pPr>
      <w:r>
        <w:rPr>
          <w:b/>
          <w:bCs/>
          <w:color w:val="6B7280"/>
          <w:sz w:val="20"/>
          <w:szCs w:val="20"/>
        </w:rPr>
        <w:t xml:space="preserve">b)	</w:t>
      </w:r>
      <w:r>
        <w:rPr>
          <w:sz w:val="20"/>
          <w:szCs w:val="20"/>
        </w:rPr>
        <w:t xml:space="preserve">atribui a mesma probabilidade a todas as ações.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é inválida.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escolhe sempre a primeira ação.</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Dê três motivos para aprender a política diretamente em vez de derivá-la de valores Q.</w:t>
      </w:r>
    </w:p>
    <w:p>
      <w:pPr>
        <w:keepLines/>
        <w:tabs>
          <w:tab w:val="left" w:pos="500"/>
        </w:tabs>
        <w:spacing w:after="80" w:before="120" w:line="288"/>
        <w:ind w:left="500" w:hanging="500"/>
      </w:pPr>
      <w:r>
        <w:rPr>
          <w:b/>
          <w:bCs/>
          <w:color w:val="4F46E5"/>
          <w:sz w:val="21"/>
          <w:szCs w:val="21"/>
        </w:rPr>
        <w:t xml:space="preserve">2.	</w:t>
      </w:r>
      <w:r>
        <w:rPr>
          <w:sz w:val="21"/>
          <w:szCs w:val="21"/>
        </w:rPr>
        <w:t xml:space="preserve">Explique o teorema do gradiente de política com suas palavras.</w:t>
      </w:r>
    </w:p>
    <w:p>
      <w:pPr>
        <w:keepLines/>
        <w:tabs>
          <w:tab w:val="left" w:pos="500"/>
        </w:tabs>
        <w:spacing w:after="80" w:before="120" w:line="288"/>
        <w:ind w:left="500" w:hanging="500"/>
      </w:pPr>
      <w:r>
        <w:rPr>
          <w:b/>
          <w:bCs/>
          <w:color w:val="4F46E5"/>
          <w:sz w:val="21"/>
          <w:szCs w:val="21"/>
        </w:rPr>
        <w:t xml:space="preserve">3.	</w:t>
      </w:r>
      <w:r>
        <w:rPr>
          <w:sz w:val="21"/>
          <w:szCs w:val="21"/>
        </w:rPr>
        <w:t xml:space="preserve">Descreva o algoritmo REINFORCE em quatro passos.</w:t>
      </w:r>
    </w:p>
    <w:p>
      <w:pPr>
        <w:keepLines/>
        <w:tabs>
          <w:tab w:val="left" w:pos="500"/>
        </w:tabs>
        <w:spacing w:after="80" w:before="120" w:line="288"/>
        <w:ind w:left="500" w:hanging="500"/>
      </w:pPr>
      <w:r>
        <w:rPr>
          <w:b/>
          <w:bCs/>
          <w:color w:val="4F46E5"/>
          <w:sz w:val="21"/>
          <w:szCs w:val="21"/>
        </w:rPr>
        <w:t xml:space="preserve">4.	</w:t>
      </w:r>
      <w:r>
        <w:rPr>
          <w:sz w:val="21"/>
          <w:szCs w:val="21"/>
        </w:rPr>
        <w:t xml:space="preserve">Por que, quando todas as recompensas são positivas, o REINFORCE sem linha de base é muito ruidoso?</w:t>
      </w:r>
    </w:p>
    <w:p>
      <w:pPr>
        <w:keepLines/>
        <w:tabs>
          <w:tab w:val="left" w:pos="500"/>
        </w:tabs>
        <w:spacing w:after="80" w:before="120" w:line="288"/>
        <w:ind w:left="500" w:hanging="500"/>
      </w:pPr>
      <w:r>
        <w:rPr>
          <w:b/>
          <w:bCs/>
          <w:color w:val="4F46E5"/>
          <w:sz w:val="21"/>
          <w:szCs w:val="21"/>
        </w:rPr>
        <w:t xml:space="preserve">5.	</w:t>
      </w:r>
      <w:r>
        <w:rPr>
          <w:sz w:val="21"/>
          <w:szCs w:val="21"/>
        </w:rPr>
        <w:t xml:space="preserve">Mostre por que subtrair uma linha de base que não depende da ação não introduz viés.</w:t>
      </w:r>
    </w:p>
    <w:p>
      <w:pPr>
        <w:keepLines/>
        <w:tabs>
          <w:tab w:val="left" w:pos="500"/>
        </w:tabs>
        <w:spacing w:after="80" w:before="120" w:line="288"/>
        <w:ind w:left="500" w:hanging="500"/>
      </w:pPr>
      <w:r>
        <w:rPr>
          <w:b/>
          <w:bCs/>
          <w:color w:val="4F46E5"/>
          <w:sz w:val="21"/>
          <w:szCs w:val="21"/>
        </w:rPr>
        <w:t xml:space="preserve">6.	</w:t>
      </w:r>
      <w:r>
        <w:rPr>
          <w:sz w:val="21"/>
          <w:szCs w:val="21"/>
        </w:rPr>
        <w:t xml:space="preserve">Interprete </w:t>
      </w:r>
      <w:r>
        <w:rPr>
          <w:sz w:val="21"/>
          <w:szCs w:val="21"/>
        </w:rPr>
        <w:t xml:space="preserve">G</w:t>
      </w:r>
      <w:r>
        <w:rPr>
          <w:sz w:val="21"/>
          <w:szCs w:val="21"/>
          <w:vertAlign w:val="subscript"/>
        </w:rPr>
        <w:t xml:space="preserve">t</w:t>
      </w:r>
      <w:r>
        <w:rPr>
          <w:sz w:val="21"/>
          <w:szCs w:val="21"/>
        </w:rPr>
        <w:t xml:space="preserve"> − v̂(</w:t>
      </w:r>
      <w:r>
        <w:rPr>
          <w:sz w:val="21"/>
          <w:szCs w:val="21"/>
        </w:rPr>
        <w:t xml:space="preserve">S</w:t>
      </w:r>
      <w:r>
        <w:rPr>
          <w:sz w:val="21"/>
          <w:szCs w:val="21"/>
          <w:vertAlign w:val="subscript"/>
        </w:rPr>
        <w:t xml:space="preserve">t</w:t>
      </w:r>
      <w:r>
        <w:rPr>
          <w:sz w:val="21"/>
          <w:szCs w:val="21"/>
        </w:rPr>
        <w:t xml:space="preserve">) e explique por que é uma vantagem.</w:t>
      </w:r>
    </w:p>
    <w:p>
      <w:pPr>
        <w:keepLines/>
        <w:tabs>
          <w:tab w:val="left" w:pos="500"/>
        </w:tabs>
        <w:spacing w:after="80" w:before="120" w:line="288"/>
        <w:ind w:left="500" w:hanging="500"/>
      </w:pPr>
      <w:r>
        <w:rPr>
          <w:b/>
          <w:bCs/>
          <w:color w:val="4F46E5"/>
          <w:sz w:val="21"/>
          <w:szCs w:val="21"/>
        </w:rPr>
        <w:t xml:space="preserve">7.	</w:t>
      </w:r>
      <w:r>
        <w:rPr>
          <w:sz w:val="21"/>
          <w:szCs w:val="21"/>
        </w:rPr>
        <w:t xml:space="preserve">Explique o funcionamento de um ator-crítico de um passo, indicando os papéis do ator, do crítico e do erro TD.</w:t>
      </w:r>
    </w:p>
    <w:p>
      <w:pPr>
        <w:keepLines/>
        <w:tabs>
          <w:tab w:val="left" w:pos="500"/>
        </w:tabs>
        <w:spacing w:after="80" w:before="120" w:line="288"/>
        <w:ind w:left="500" w:hanging="500"/>
      </w:pPr>
      <w:r>
        <w:rPr>
          <w:b/>
          <w:bCs/>
          <w:color w:val="4F46E5"/>
          <w:sz w:val="21"/>
          <w:szCs w:val="21"/>
        </w:rPr>
        <w:t xml:space="preserve">8.	</w:t>
      </w:r>
      <w:r>
        <w:rPr>
          <w:sz w:val="21"/>
          <w:szCs w:val="21"/>
        </w:rPr>
        <w:t xml:space="preserve">Compare REINFORCE e ator-crítico quanto a viés, variância e momento da atualização.</w:t>
      </w:r>
    </w:p>
    <w:p>
      <w:pPr>
        <w:keepLines/>
        <w:tabs>
          <w:tab w:val="left" w:pos="500"/>
        </w:tabs>
        <w:spacing w:after="80" w:before="120" w:line="288"/>
        <w:ind w:left="500" w:hanging="500"/>
      </w:pPr>
      <w:r>
        <w:rPr>
          <w:b/>
          <w:bCs/>
          <w:color w:val="4F46E5"/>
          <w:sz w:val="21"/>
          <w:szCs w:val="21"/>
        </w:rPr>
        <w:t xml:space="preserve">9.	</w:t>
      </w:r>
      <w:r>
        <w:rPr>
          <w:sz w:val="21"/>
          <w:szCs w:val="21"/>
        </w:rPr>
        <w:t xml:space="preserve">O que é a vantagem generalizada (GAE) e como λ controla o compromisso viés-variância?</w:t>
      </w:r>
    </w:p>
    <w:p>
      <w:pPr>
        <w:keepLines/>
        <w:tabs>
          <w:tab w:val="left" w:pos="500"/>
        </w:tabs>
        <w:spacing w:after="80" w:before="120" w:line="288"/>
        <w:ind w:left="500" w:hanging="500"/>
      </w:pPr>
      <w:r>
        <w:rPr>
          <w:b/>
          <w:bCs/>
          <w:color w:val="4F46E5"/>
          <w:sz w:val="21"/>
          <w:szCs w:val="21"/>
        </w:rPr>
        <w:t xml:space="preserve">10.	</w:t>
      </w:r>
      <w:r>
        <w:rPr>
          <w:sz w:val="21"/>
          <w:szCs w:val="21"/>
        </w:rPr>
        <w:t xml:space="preserve">Qual a função do bônus de entropia e que risco ele combate?</w:t>
      </w:r>
    </w:p>
    <w:p>
      <w:pPr>
        <w:keepLines/>
        <w:tabs>
          <w:tab w:val="left" w:pos="500"/>
        </w:tabs>
        <w:spacing w:after="80" w:before="120" w:line="288"/>
        <w:ind w:left="500" w:hanging="500"/>
      </w:pPr>
      <w:r>
        <w:rPr>
          <w:b/>
          <w:bCs/>
          <w:color w:val="4F46E5"/>
          <w:sz w:val="21"/>
          <w:szCs w:val="21"/>
        </w:rPr>
        <w:t xml:space="preserve">11.	</w:t>
      </w:r>
      <w:r>
        <w:rPr>
          <w:sz w:val="21"/>
          <w:szCs w:val="21"/>
        </w:rPr>
        <w:t xml:space="preserve">Por que atualizações muito grandes de política são perigosas em métodos on-policy?</w:t>
      </w:r>
    </w:p>
    <w:p>
      <w:pPr>
        <w:keepLines/>
        <w:tabs>
          <w:tab w:val="left" w:pos="500"/>
        </w:tabs>
        <w:spacing w:after="80" w:before="120" w:line="288"/>
        <w:ind w:left="500" w:hanging="500"/>
      </w:pPr>
      <w:r>
        <w:rPr>
          <w:b/>
          <w:bCs/>
          <w:color w:val="4F46E5"/>
          <w:sz w:val="21"/>
          <w:szCs w:val="21"/>
        </w:rPr>
        <w:t xml:space="preserve">12.	</w:t>
      </w:r>
      <w:r>
        <w:rPr>
          <w:sz w:val="21"/>
          <w:szCs w:val="21"/>
        </w:rPr>
        <w:t xml:space="preserve">Explique a ideia de TRPO e sua relação com a divergência KL.</w:t>
      </w:r>
    </w:p>
    <w:p>
      <w:pPr>
        <w:keepLines/>
        <w:tabs>
          <w:tab w:val="left" w:pos="500"/>
        </w:tabs>
        <w:spacing w:after="80" w:before="120" w:line="288"/>
        <w:ind w:left="500" w:hanging="500"/>
      </w:pPr>
      <w:r>
        <w:rPr>
          <w:b/>
          <w:bCs/>
          <w:color w:val="4F46E5"/>
          <w:sz w:val="21"/>
          <w:szCs w:val="21"/>
        </w:rPr>
        <w:t xml:space="preserve">13.	</w:t>
      </w:r>
      <w:r>
        <w:rPr>
          <w:sz w:val="21"/>
          <w:szCs w:val="21"/>
        </w:rPr>
        <w:t xml:space="preserve">Compare métodos de valor (como DQN) e métodos de gradiente de política quanto a ações contínuas, estabilidade e eficiência de dados.</w:t>
      </w:r>
    </w:p>
    <w:p>
      <w:pPr>
        <w:keepLines/>
        <w:tabs>
          <w:tab w:val="left" w:pos="500"/>
        </w:tabs>
        <w:spacing w:after="80" w:before="120" w:line="288"/>
        <w:ind w:left="500" w:hanging="500"/>
      </w:pPr>
      <w:r>
        <w:rPr>
          <w:b/>
          <w:bCs/>
          <w:color w:val="4F46E5"/>
          <w:sz w:val="21"/>
          <w:szCs w:val="21"/>
        </w:rPr>
        <w:t xml:space="preserve">14.	</w:t>
      </w:r>
      <w:r>
        <w:rPr>
          <w:sz w:val="21"/>
          <w:szCs w:val="21"/>
        </w:rPr>
        <w:t xml:space="preserve">Por que o A3C dispensa a memória de experiências?</w:t>
      </w:r>
    </w:p>
    <w:p>
      <w:pPr>
        <w:keepLines/>
        <w:tabs>
          <w:tab w:val="left" w:pos="500"/>
        </w:tabs>
        <w:spacing w:after="80" w:before="120" w:line="288"/>
        <w:ind w:left="500" w:hanging="500"/>
      </w:pPr>
      <w:r>
        <w:rPr>
          <w:b/>
          <w:bCs/>
          <w:color w:val="4F46E5"/>
          <w:sz w:val="21"/>
          <w:szCs w:val="21"/>
        </w:rPr>
        <w:t xml:space="preserve">15.	</w:t>
      </w:r>
      <w:r>
        <w:rPr>
          <w:sz w:val="21"/>
          <w:szCs w:val="21"/>
        </w:rPr>
        <w:t xml:space="preserve">No experimento de variância, por que as médias dos gradientes com e sem linha de base são iguais, mas os desvios-padrão diferem?</w:t>
      </w:r>
    </w:p>
    <w:p>
      <w:pPr>
        <w:keepLines/>
        <w:tabs>
          <w:tab w:val="left" w:pos="500"/>
        </w:tabs>
        <w:spacing w:after="80" w:before="120" w:line="288"/>
        <w:ind w:left="500" w:hanging="500"/>
      </w:pPr>
      <w:r>
        <w:rPr>
          <w:b/>
          <w:bCs/>
          <w:color w:val="4F46E5"/>
          <w:sz w:val="21"/>
          <w:szCs w:val="21"/>
        </w:rPr>
        <w:t xml:space="preserve">16.	</w:t>
      </w:r>
      <w:r>
        <w:rPr>
          <w:sz w:val="21"/>
          <w:szCs w:val="21"/>
        </w:rPr>
        <w:t xml:space="preserve">Explique por que o problema "ligar ou não ligar" do Bank Marketing é, na essência, supervisionado.</w:t>
      </w:r>
    </w:p>
    <w:p>
      <w:pPr>
        <w:keepLines/>
        <w:tabs>
          <w:tab w:val="left" w:pos="500"/>
        </w:tabs>
        <w:spacing w:after="80" w:before="120" w:line="288"/>
        <w:ind w:left="500" w:hanging="500"/>
      </w:pPr>
      <w:r>
        <w:rPr>
          <w:b/>
          <w:bCs/>
          <w:color w:val="4F46E5"/>
          <w:sz w:val="21"/>
          <w:szCs w:val="21"/>
        </w:rPr>
        <w:t xml:space="preserve">17.	</w:t>
      </w:r>
      <w:r>
        <w:rPr>
          <w:sz w:val="21"/>
          <w:szCs w:val="21"/>
        </w:rPr>
        <w:t xml:space="preserve">Por que o limiar ótimo de ligação no projeto é custo/valor = 0,08?</w:t>
      </w:r>
    </w:p>
    <w:p>
      <w:pPr>
        <w:keepLines/>
        <w:tabs>
          <w:tab w:val="left" w:pos="500"/>
        </w:tabs>
        <w:spacing w:after="80" w:before="120" w:line="288"/>
        <w:ind w:left="500" w:hanging="500"/>
      </w:pPr>
      <w:r>
        <w:rPr>
          <w:b/>
          <w:bCs/>
          <w:color w:val="4F46E5"/>
          <w:sz w:val="21"/>
          <w:szCs w:val="21"/>
        </w:rPr>
        <w:t xml:space="preserve">18.	</w:t>
      </w:r>
      <w:r>
        <w:rPr>
          <w:sz w:val="21"/>
          <w:szCs w:val="21"/>
        </w:rPr>
        <w:t xml:space="preserve">O que é vazamento de informação (data leakage) e como se manifesta na coluna duration?</w:t>
      </w:r>
    </w:p>
    <w:p>
      <w:pPr>
        <w:keepLines/>
        <w:tabs>
          <w:tab w:val="left" w:pos="500"/>
        </w:tabs>
        <w:spacing w:after="80" w:before="120" w:line="288"/>
        <w:ind w:left="500" w:hanging="500"/>
      </w:pPr>
      <w:r>
        <w:rPr>
          <w:b/>
          <w:bCs/>
          <w:color w:val="4F46E5"/>
          <w:sz w:val="21"/>
          <w:szCs w:val="21"/>
        </w:rPr>
        <w:t xml:space="preserve">19.	</w:t>
      </w:r>
      <w:r>
        <w:rPr>
          <w:sz w:val="21"/>
          <w:szCs w:val="21"/>
        </w:rPr>
        <w:t xml:space="preserve">Discuta quando preferir gradiente de política, quando preferir DQN e quando preferir ator-crítico.</w:t>
      </w:r>
    </w:p>
    <w:p>
      <w:pPr>
        <w:keepLines/>
        <w:tabs>
          <w:tab w:val="left" w:pos="500"/>
        </w:tabs>
        <w:spacing w:after="80" w:before="120" w:line="288"/>
        <w:ind w:left="500" w:hanging="500"/>
      </w:pPr>
      <w:r>
        <w:rPr>
          <w:b/>
          <w:bCs/>
          <w:color w:val="4F46E5"/>
          <w:sz w:val="21"/>
          <w:szCs w:val="21"/>
        </w:rPr>
        <w:t xml:space="preserve">20.	</w:t>
      </w:r>
      <w:r>
        <w:rPr>
          <w:sz w:val="21"/>
          <w:szCs w:val="21"/>
        </w:rPr>
        <w:t xml:space="preserve">Como você usaria um gradiente de política para controlar o ângulo de um braço robótico (ação contínua)? Descreva política, recompensa e atualização.</w:t>
      </w:r>
    </w:p>
    <w:p>
      <w:pPr>
        <w:sectPr>
          <w:headerReference w:type="default" r:id="rId27"/>
          <w:footerReference w:type="default" r:id="rId28"/>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10" descr="Faixa decorativa do capítulo 10"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10 — Algoritmos Modernos: PPO, DDPG, TD3 e SAC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o objetivo recortado do PPO e por que ele estabiliza o aprendizado.</w:t>
            </w:r>
          </w:p>
          <w:p>
            <w:pPr>
              <w:pStyle w:val="ListParagraph"/>
              <w:numPr>
                <w:ilvl w:val="0"/>
                <w:numId w:val="2"/>
              </w:numPr>
              <w:spacing w:after="50" w:line="276"/>
            </w:pPr>
            <w:r>
              <w:rPr>
                <w:sz w:val="20"/>
                <w:szCs w:val="20"/>
              </w:rPr>
              <w:t xml:space="preserve">Descrever o DDPG e os três truques do TD3.</w:t>
            </w:r>
          </w:p>
          <w:p>
            <w:pPr>
              <w:pStyle w:val="ListParagraph"/>
              <w:numPr>
                <w:ilvl w:val="0"/>
                <w:numId w:val="2"/>
              </w:numPr>
              <w:spacing w:after="50" w:line="276"/>
            </w:pPr>
            <w:r>
              <w:rPr>
                <w:sz w:val="20"/>
                <w:szCs w:val="20"/>
              </w:rPr>
              <w:t xml:space="preserve">Explicar a ideia de máxima entropia e a temperatura automática do SAC.</w:t>
            </w:r>
          </w:p>
          <w:p>
            <w:pPr>
              <w:pStyle w:val="ListParagraph"/>
              <w:numPr>
                <w:ilvl w:val="0"/>
                <w:numId w:val="2"/>
              </w:numPr>
              <w:spacing w:after="50" w:line="276"/>
            </w:pPr>
            <w:r>
              <w:rPr>
                <w:sz w:val="20"/>
                <w:szCs w:val="20"/>
              </w:rPr>
              <w:t xml:space="preserve">Escolher um algoritmo de acordo com o tipo de ação, o custo do simulador e a estabilidade desejada.</w:t>
            </w:r>
          </w:p>
          <w:p>
            <w:pPr>
              <w:pStyle w:val="ListParagraph"/>
              <w:numPr>
                <w:ilvl w:val="0"/>
                <w:numId w:val="2"/>
              </w:numPr>
              <w:spacing w:after="50" w:line="276"/>
            </w:pPr>
            <w:r>
              <w:rPr>
                <w:sz w:val="20"/>
                <w:szCs w:val="20"/>
              </w:rPr>
              <w:t xml:space="preserve">Treinar PPO, SAC e TD3 com o Stable-Baselines3 e comparar os resultados.</w:t>
            </w:r>
          </w:p>
          <w:p>
            <w:pPr>
              <w:pStyle w:val="ListParagraph"/>
              <w:numPr>
                <w:ilvl w:val="0"/>
                <w:numId w:val="2"/>
              </w:numPr>
              <w:spacing w:after="50" w:line="276"/>
            </w:pPr>
            <w:r>
              <w:rPr>
                <w:sz w:val="20"/>
                <w:szCs w:val="20"/>
              </w:rPr>
              <w:t xml:space="preserve">Aplicar AR contínuo a um simulador construído com scikit-learn, reconhecendo o risco de explorar falhas do modelo.</w:t>
            </w:r>
          </w:p>
        </w:tc>
      </w:tr>
    </w:tbl>
    <w:p>
      <w:pPr>
        <w:spacing w:after="200" w:line="120"/>
      </w:pPr>
    </w:p>
    <w:p>
      <w:pPr>
        <w:pStyle w:val="Heading3"/>
        <w:keepNext/>
      </w:pPr>
      <w:r>
        <w:t xml:space="preserve">10.1 O que usar na prática?</w:t>
      </w:r>
    </w:p>
    <w:p>
      <w:pPr>
        <w:spacing w:after="120" w:line="300"/>
        <w:jc w:val="left"/>
      </w:pPr>
      <w:r>
        <w:rPr>
          <w:sz w:val="21"/>
          <w:szCs w:val="21"/>
        </w:rPr>
        <w:t xml:space="preserve">Os Capítulos 8 e 9 apresentaram duas famílias: </w:t>
      </w:r>
      <w:r>
        <w:rPr>
          <w:b/>
          <w:bCs/>
          <w:sz w:val="21"/>
          <w:szCs w:val="21"/>
        </w:rPr>
        <w:t xml:space="preserve">valor</w:t>
      </w:r>
      <w:r>
        <w:rPr>
          <w:sz w:val="21"/>
          <w:szCs w:val="21"/>
        </w:rPr>
        <w:t xml:space="preserve"> (DQN) e </w:t>
      </w:r>
      <w:r>
        <w:rPr>
          <w:b/>
          <w:bCs/>
          <w:sz w:val="21"/>
          <w:szCs w:val="21"/>
        </w:rPr>
        <w:t xml:space="preserve">política</w:t>
      </w:r>
      <w:r>
        <w:rPr>
          <w:sz w:val="21"/>
          <w:szCs w:val="21"/>
        </w:rPr>
        <w:t xml:space="preserve"> (gradientes, atores-críticos). Este capítulo apresenta os algoritmos que dominam as aplicações atuais:</w:t>
      </w:r>
    </w:p>
    <w:p>
      <w:pPr>
        <w:pStyle w:val="ListParagraph"/>
        <w:numPr>
          <w:ilvl w:val="0"/>
          <w:numId w:val="2"/>
        </w:numPr>
        <w:spacing w:after="70" w:line="288"/>
      </w:pPr>
      <w:r>
        <w:rPr>
          <w:b/>
          <w:bCs/>
          <w:sz w:val="21"/>
          <w:szCs w:val="21"/>
        </w:rPr>
        <w:t xml:space="preserve">PPO</w:t>
      </w:r>
      <w:r>
        <w:rPr>
          <w:sz w:val="21"/>
          <w:szCs w:val="21"/>
        </w:rPr>
        <w:t xml:space="preserve">, o "cavalo de batalha" de propósito geral, que também é a base do RLHF (Capítulo 13);</w:t>
      </w:r>
    </w:p>
    <w:p>
      <w:pPr>
        <w:pStyle w:val="ListParagraph"/>
        <w:numPr>
          <w:ilvl w:val="0"/>
          <w:numId w:val="2"/>
        </w:numPr>
        <w:spacing w:after="70" w:line="288"/>
      </w:pPr>
      <w:r>
        <w:rPr>
          <w:b/>
          <w:bCs/>
          <w:sz w:val="21"/>
          <w:szCs w:val="21"/>
        </w:rPr>
        <w:t xml:space="preserve">DDPG, TD3 e SAC</w:t>
      </w:r>
      <w:r>
        <w:rPr>
          <w:sz w:val="21"/>
          <w:szCs w:val="21"/>
        </w:rPr>
        <w:t xml:space="preserve">, algoritmos </w:t>
      </w:r>
      <w:r>
        <w:rPr>
          <w:i/>
          <w:iCs/>
          <w:sz w:val="21"/>
          <w:szCs w:val="21"/>
        </w:rPr>
        <w:t xml:space="preserve">off-policy</w:t>
      </w:r>
      <w:r>
        <w:rPr>
          <w:sz w:val="21"/>
          <w:szCs w:val="21"/>
        </w:rPr>
        <w:t xml:space="preserve"> para </w:t>
      </w:r>
      <w:r>
        <w:rPr>
          <w:b/>
          <w:bCs/>
          <w:sz w:val="21"/>
          <w:szCs w:val="21"/>
        </w:rPr>
        <w:t xml:space="preserve">ações contínuas</w:t>
      </w:r>
      <w:r>
        <w:rPr>
          <w:sz w:val="21"/>
          <w:szCs w:val="21"/>
        </w:rPr>
        <w:t xml:space="preserve">, como controlar motores e articulações.</w:t>
      </w:r>
    </w:p>
    <w:p>
      <w:pPr>
        <w:spacing w:after="60" w:line="120"/>
      </w:pPr>
    </w:p>
    <w:p>
      <w:pPr>
        <w:keepNext/>
        <w:spacing w:after="60" w:before="120"/>
        <w:jc w:val="center"/>
      </w:pPr>
      <w:r>
        <w:drawing>
          <wp:inline distT="0" distB="0" distL="0" distR="0">
            <wp:extent cx="5715000" cy="2562225"/>
            <wp:effectExtent t="0" r="0" b="0" l="0"/>
            <wp:docPr id="1" name="f10_mapa" descr="Figura 10.1 — Um guia rápido para escolher o algoritmo. É um ponto de partida, não uma regra: sempre vale testar mais de um." title="f10_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15000" cy="2562225"/>
                    </a:xfrm>
                    <a:prstGeom prst="rect">
                      <a:avLst/>
                    </a:prstGeom>
                  </pic:spPr>
                </pic:pic>
              </a:graphicData>
            </a:graphic>
          </wp:inline>
        </w:drawing>
      </w:r>
    </w:p>
    <w:p>
      <w:pPr>
        <w:spacing w:after="200"/>
        <w:jc w:val="center"/>
      </w:pPr>
      <w:r>
        <w:rPr>
          <w:i/>
          <w:iCs/>
          <w:color w:val="6B7280"/>
          <w:sz w:val="17"/>
          <w:szCs w:val="17"/>
        </w:rPr>
        <w:t xml:space="preserve">Figura 10.1 — Um guia rápido para escolher o algoritmo. É um ponto de partida, não uma regra: sempre vale testar mais de um.</w:t>
      </w:r>
    </w:p>
    <w:p>
      <w:pPr>
        <w:pStyle w:val="Heading3"/>
        <w:keepNext/>
      </w:pPr>
      <w:r>
        <w:t xml:space="preserve">10.2 PPO: otimização de política proximal</w:t>
      </w:r>
    </w:p>
    <w:p>
      <w:pPr>
        <w:spacing w:after="120" w:line="300"/>
        <w:jc w:val="left"/>
      </w:pPr>
      <w:r>
        <w:rPr>
          <w:sz w:val="21"/>
          <w:szCs w:val="21"/>
        </w:rPr>
        <w:t xml:space="preserve">O </w:t>
      </w:r>
      <w:r>
        <w:rPr>
          <w:b/>
          <w:bCs/>
          <w:sz w:val="21"/>
          <w:szCs w:val="21"/>
        </w:rPr>
        <w:t xml:space="preserve">PPO</w:t>
      </w:r>
      <w:r>
        <w:rPr>
          <w:sz w:val="21"/>
          <w:szCs w:val="21"/>
        </w:rPr>
        <w:t xml:space="preserve"> (</w:t>
      </w:r>
      <w:r>
        <w:rPr>
          <w:i/>
          <w:iCs/>
          <w:sz w:val="21"/>
          <w:szCs w:val="21"/>
        </w:rPr>
        <w:t xml:space="preserve">Proximal Policy Optimization</w:t>
      </w:r>
      <w:r>
        <w:rPr>
          <w:sz w:val="21"/>
          <w:szCs w:val="21"/>
        </w:rPr>
        <w:t xml:space="preserve">) busca o mesmo que o TRPO (Capítulo 9): dar passos de melhoria </w:t>
      </w:r>
      <w:r>
        <w:rPr>
          <w:b/>
          <w:bCs/>
          <w:sz w:val="21"/>
          <w:szCs w:val="21"/>
        </w:rPr>
        <w:t xml:space="preserve">sem se afastar demais</w:t>
      </w:r>
      <w:r>
        <w:rPr>
          <w:sz w:val="21"/>
          <w:szCs w:val="21"/>
        </w:rPr>
        <w:t xml:space="preserve"> da política atual, mas com um truque </w:t>
      </w:r>
      <w:r>
        <w:rPr>
          <w:b/>
          <w:bCs/>
          <w:sz w:val="21"/>
          <w:szCs w:val="21"/>
        </w:rPr>
        <w:t xml:space="preserve">muito mais simples</w:t>
      </w:r>
      <w:r>
        <w:rPr>
          <w:sz w:val="21"/>
          <w:szCs w:val="21"/>
        </w:rPr>
        <w:t xml:space="preserve"> (SCHULMAN et al., 2017).</w:t>
      </w:r>
    </w:p>
    <w:p>
      <w:pPr>
        <w:pStyle w:val="Heading4"/>
        <w:keepNext/>
      </w:pPr>
      <w:r>
        <w:t xml:space="preserve">10.2.1 A razão de probabilidades</w:t>
      </w:r>
    </w:p>
    <w:p>
      <w:pPr>
        <w:spacing w:after="120" w:line="300"/>
        <w:jc w:val="left"/>
      </w:pPr>
      <w:r>
        <w:rPr>
          <w:sz w:val="21"/>
          <w:szCs w:val="21"/>
        </w:rPr>
        <w:t xml:space="preserve">Depois de coletar dados com a política antiga π_antiga, queremos atualizar a política para π_nova e </w:t>
      </w:r>
      <w:r>
        <w:rPr>
          <w:b/>
          <w:bCs/>
          <w:sz w:val="21"/>
          <w:szCs w:val="21"/>
        </w:rPr>
        <w:t xml:space="preserve">reaproveitar os mesmos dados por várias épocas</w:t>
      </w:r>
      <w:r>
        <w:rPr>
          <w:sz w:val="21"/>
          <w:szCs w:val="21"/>
        </w:rPr>
        <w:t xml:space="preserve">. Definimos a </w:t>
      </w:r>
      <w:r>
        <w:rPr>
          <w:b/>
          <w:bCs/>
          <w:sz w:val="21"/>
          <w:szCs w:val="21"/>
        </w:rPr>
        <w:t xml:space="preserve">razão</w:t>
      </w:r>
      <w:r>
        <w:rPr>
          <w:sz w:val="21"/>
          <w:szCs w:val="21"/>
        </w:rPr>
        <w:t xml:space="preserv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r(θ) = π</w:t>
      </w:r>
      <w:r>
        <w:rPr>
          <w:rFonts w:ascii="Cambria Math" w:cs="Cambria Math" w:eastAsia="Cambria Math" w:hAnsi="Cambria Math"/>
          <w:color w:val="312E81"/>
          <w:sz w:val="23"/>
          <w:szCs w:val="23"/>
          <w:vertAlign w:val="subscript"/>
        </w:rPr>
        <w:t xml:space="preserve">nova</w:t>
      </w:r>
      <w:r>
        <w:rPr>
          <w:rFonts w:ascii="Cambria Math" w:cs="Cambria Math" w:eastAsia="Cambria Math" w:hAnsi="Cambria Math"/>
          <w:color w:val="312E81"/>
          <w:sz w:val="23"/>
          <w:szCs w:val="23"/>
        </w:rPr>
        <w:t xml:space="preserve">(a | s) / π</w:t>
      </w:r>
      <w:r>
        <w:rPr>
          <w:rFonts w:ascii="Cambria Math" w:cs="Cambria Math" w:eastAsia="Cambria Math" w:hAnsi="Cambria Math"/>
          <w:color w:val="312E81"/>
          <w:sz w:val="23"/>
          <w:szCs w:val="23"/>
          <w:vertAlign w:val="subscript"/>
        </w:rPr>
        <w:t xml:space="preserve">antiga</w:t>
      </w:r>
      <w:r>
        <w:rPr>
          <w:rFonts w:ascii="Cambria Math" w:cs="Cambria Math" w:eastAsia="Cambria Math" w:hAnsi="Cambria Math"/>
          <w:color w:val="312E81"/>
          <w:sz w:val="23"/>
          <w:szCs w:val="23"/>
        </w:rPr>
        <w:t xml:space="preserve">(a | s)</w:t>
      </w:r>
    </w:p>
    <w:p>
      <w:pPr>
        <w:spacing w:after="120" w:line="300"/>
        <w:jc w:val="left"/>
      </w:pPr>
      <w:r>
        <w:rPr>
          <w:sz w:val="21"/>
          <w:szCs w:val="21"/>
        </w:rPr>
        <w:t xml:space="preserve">Se r = 1, a política não mudou; se r = 1,5, a ação ficou 50% mais provável. O objetivo básico é maximizar r × A, onde </w:t>
      </w:r>
      <w:r>
        <w:rPr>
          <w:b/>
          <w:bCs/>
          <w:sz w:val="21"/>
          <w:szCs w:val="21"/>
        </w:rPr>
        <w:t xml:space="preserve">A</w:t>
      </w:r>
      <w:r>
        <w:rPr>
          <w:sz w:val="21"/>
          <w:szCs w:val="21"/>
        </w:rPr>
        <w:t xml:space="preserve"> é a vantagem (estimada com o GAE, Capítulo 9). Mas se r crescer demais, o passo é perigoso.</w:t>
      </w:r>
    </w:p>
    <w:p>
      <w:pPr>
        <w:pStyle w:val="Heading4"/>
        <w:keepNext/>
      </w:pPr>
      <w:r>
        <w:t xml:space="preserve">10.2.2 O objetivo recortado</w:t>
      </w:r>
    </w:p>
    <w:p>
      <w:pPr>
        <w:spacing w:after="120" w:line="300"/>
        <w:jc w:val="left"/>
      </w:pPr>
      <w:r>
        <w:rPr>
          <w:sz w:val="21"/>
          <w:szCs w:val="21"/>
        </w:rPr>
        <w:t xml:space="preserve">O PPO "corta" a razão numa faixa [1 − ε, 1 + ε] (tipicamente ε = 0,2) e escolhe o </w:t>
      </w:r>
      <w:r>
        <w:rPr>
          <w:b/>
          <w:bCs/>
          <w:sz w:val="21"/>
          <w:szCs w:val="21"/>
        </w:rPr>
        <w:t xml:space="preserve">mais pessimista</w:t>
      </w:r>
      <w:r>
        <w:rPr>
          <w:sz w:val="21"/>
          <w:szCs w:val="21"/>
        </w:rPr>
        <w:t xml:space="preserve"> dos dois valores:</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L = min( r(θ) A,  clip(r(θ), 1 − ε, 1 + ε) A )</w:t>
      </w:r>
    </w:p>
    <w:p>
      <w:pPr>
        <w:spacing w:after="120" w:line="300"/>
        <w:jc w:val="left"/>
      </w:pPr>
      <w:r>
        <w:rPr>
          <w:i/>
          <w:iCs/>
          <w:sz w:val="21"/>
          <w:szCs w:val="21"/>
        </w:rPr>
        <w:t xml:space="preserve">Em palavras:</w:t>
      </w:r>
      <w:r>
        <w:rPr>
          <w:sz w:val="21"/>
          <w:szCs w:val="21"/>
        </w:rPr>
        <w:t xml:space="preserve"> se a ação foi </w:t>
      </w:r>
      <w:r>
        <w:rPr>
          <w:b/>
          <w:bCs/>
          <w:sz w:val="21"/>
          <w:szCs w:val="21"/>
        </w:rPr>
        <w:t xml:space="preserve">boa</w:t>
      </w:r>
      <w:r>
        <w:rPr>
          <w:sz w:val="21"/>
          <w:szCs w:val="21"/>
        </w:rPr>
        <w:t xml:space="preserve"> (A &gt; 0), aumentar sua probabilidade rende ganho, </w:t>
      </w:r>
      <w:r>
        <w:rPr>
          <w:b/>
          <w:bCs/>
          <w:sz w:val="21"/>
          <w:szCs w:val="21"/>
        </w:rPr>
        <w:t xml:space="preserve">mas só até 20%</w:t>
      </w:r>
      <w:r>
        <w:rPr>
          <w:sz w:val="21"/>
          <w:szCs w:val="21"/>
        </w:rPr>
        <w:t xml:space="preserve">; depois disso, o ganho não cresce mais e não há incentivo para ir além. Se a ação foi </w:t>
      </w:r>
      <w:r>
        <w:rPr>
          <w:b/>
          <w:bCs/>
          <w:sz w:val="21"/>
          <w:szCs w:val="21"/>
        </w:rPr>
        <w:t xml:space="preserve">ruim</w:t>
      </w:r>
      <w:r>
        <w:rPr>
          <w:sz w:val="21"/>
          <w:szCs w:val="21"/>
        </w:rPr>
        <w:t xml:space="preserve"> (A &lt; 0), vale diminuir sua probabilidade, também só até 20%.</w:t>
      </w:r>
    </w:p>
    <w:p>
      <w:pPr>
        <w:keepNext/>
        <w:spacing w:after="60" w:before="120"/>
        <w:jc w:val="center"/>
      </w:pPr>
      <w:r>
        <w:drawing>
          <wp:inline distT="0" distB="0" distL="0" distR="0">
            <wp:extent cx="5715000" cy="2066925"/>
            <wp:effectExtent t="0" r="0" b="0" l="0"/>
            <wp:docPr id="1" name="f10_ppo_clip" descr="Figura 10.2 — O objetivo recortado do PPO. Fora da zona de confiança (faixa verde), o objetivo fica plano num dos lados: a atualização perde o &quot;interesse&quot; de empurrar a política mais longe." title="f10_ppo_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715000" cy="2066925"/>
                    </a:xfrm>
                    <a:prstGeom prst="rect">
                      <a:avLst/>
                    </a:prstGeom>
                  </pic:spPr>
                </pic:pic>
              </a:graphicData>
            </a:graphic>
          </wp:inline>
        </w:drawing>
      </w:r>
    </w:p>
    <w:p>
      <w:pPr>
        <w:spacing w:after="200"/>
        <w:jc w:val="center"/>
      </w:pPr>
      <w:r>
        <w:rPr>
          <w:i/>
          <w:iCs/>
          <w:color w:val="6B7280"/>
          <w:sz w:val="17"/>
          <w:szCs w:val="17"/>
        </w:rPr>
        <w:t xml:space="preserve">Figura 10.2 — O objetivo recortado do PPO. Fora da zona de confiança (faixa verde), o objetivo fica plano num dos lados: a atualização perde o "interesse" de empurrar a política mais longe.</w:t>
      </w:r>
    </w:p>
    <w:p>
      <w:pPr>
        <w:pStyle w:val="Heading4"/>
        <w:keepNext/>
      </w:pPr>
      <w:r>
        <w:t xml:space="preserve">10.2.3 O algoritmo</w:t>
      </w:r>
    </w:p>
    <w:p>
      <w:pPr>
        <w:pStyle w:val="ListParagraph"/>
        <w:numPr>
          <w:ilvl w:val="0"/>
          <w:numId w:val="29"/>
        </w:numPr>
        <w:spacing w:after="70" w:line="288"/>
      </w:pPr>
      <w:r>
        <w:rPr>
          <w:b/>
          <w:bCs/>
          <w:sz w:val="21"/>
          <w:szCs w:val="21"/>
        </w:rPr>
        <w:t xml:space="preserve">Colete</w:t>
      </w:r>
      <w:r>
        <w:rPr>
          <w:sz w:val="21"/>
          <w:szCs w:val="21"/>
        </w:rPr>
        <w:t xml:space="preserve"> passos de vários ambientes em paralelo com a política atual (por exemplo, 2.048 passos).</w:t>
      </w:r>
    </w:p>
    <w:p>
      <w:pPr>
        <w:pStyle w:val="ListParagraph"/>
        <w:numPr>
          <w:ilvl w:val="0"/>
          <w:numId w:val="29"/>
        </w:numPr>
        <w:spacing w:after="70" w:line="288"/>
      </w:pPr>
      <w:r>
        <w:rPr>
          <w:b/>
          <w:bCs/>
          <w:sz w:val="21"/>
          <w:szCs w:val="21"/>
        </w:rPr>
        <w:t xml:space="preserve">Calcule</w:t>
      </w:r>
      <w:r>
        <w:rPr>
          <w:sz w:val="21"/>
          <w:szCs w:val="21"/>
        </w:rPr>
        <w:t xml:space="preserve"> vantagens com o GAE.</w:t>
      </w:r>
    </w:p>
    <w:p>
      <w:pPr>
        <w:pStyle w:val="ListParagraph"/>
        <w:numPr>
          <w:ilvl w:val="0"/>
          <w:numId w:val="29"/>
        </w:numPr>
        <w:spacing w:after="70" w:line="288"/>
      </w:pPr>
      <w:r>
        <w:rPr>
          <w:b/>
          <w:bCs/>
          <w:sz w:val="21"/>
          <w:szCs w:val="21"/>
        </w:rPr>
        <w:t xml:space="preserve">Otimize</w:t>
      </w:r>
      <w:r>
        <w:rPr>
          <w:sz w:val="21"/>
          <w:szCs w:val="21"/>
        </w:rPr>
        <w:t xml:space="preserve"> o objetivo recortado por algumas </w:t>
      </w:r>
      <w:r>
        <w:rPr>
          <w:b/>
          <w:bCs/>
          <w:sz w:val="21"/>
          <w:szCs w:val="21"/>
        </w:rPr>
        <w:t xml:space="preserve">épocas</w:t>
      </w:r>
      <w:r>
        <w:rPr>
          <w:sz w:val="21"/>
          <w:szCs w:val="21"/>
        </w:rPr>
        <w:t xml:space="preserve">, em minilotes (por exemplo, 10 épocas, lote de 64).</w:t>
      </w:r>
    </w:p>
    <w:p>
      <w:pPr>
        <w:pStyle w:val="ListParagraph"/>
        <w:numPr>
          <w:ilvl w:val="0"/>
          <w:numId w:val="29"/>
        </w:numPr>
        <w:spacing w:after="70" w:line="288"/>
      </w:pPr>
      <w:r>
        <w:rPr>
          <w:sz w:val="21"/>
          <w:szCs w:val="21"/>
        </w:rPr>
        <w:t xml:space="preserve">Ao mesmo tempo, </w:t>
      </w:r>
      <w:r>
        <w:rPr>
          <w:b/>
          <w:bCs/>
          <w:sz w:val="21"/>
          <w:szCs w:val="21"/>
        </w:rPr>
        <w:t xml:space="preserve">treine o crítico</w:t>
      </w:r>
      <w:r>
        <w:rPr>
          <w:sz w:val="21"/>
          <w:szCs w:val="21"/>
        </w:rPr>
        <w:t xml:space="preserve"> (perda de valor) e some um </w:t>
      </w:r>
      <w:r>
        <w:rPr>
          <w:b/>
          <w:bCs/>
          <w:sz w:val="21"/>
          <w:szCs w:val="21"/>
        </w:rPr>
        <w:t xml:space="preserve">bônus de entropia</w:t>
      </w:r>
      <w:r>
        <w:rPr>
          <w:sz w:val="21"/>
          <w:szCs w:val="21"/>
        </w:rPr>
        <w:t xml:space="preserve">.</w:t>
      </w:r>
    </w:p>
    <w:p>
      <w:pPr>
        <w:pStyle w:val="ListParagraph"/>
        <w:numPr>
          <w:ilvl w:val="0"/>
          <w:numId w:val="29"/>
        </w:numPr>
        <w:spacing w:after="70" w:line="288"/>
      </w:pPr>
      <w:r>
        <w:rPr>
          <w:b/>
          <w:bCs/>
          <w:sz w:val="21"/>
          <w:szCs w:val="21"/>
        </w:rPr>
        <w:t xml:space="preserve">Descarte</w:t>
      </w:r>
      <w:r>
        <w:rPr>
          <w:sz w:val="21"/>
          <w:szCs w:val="21"/>
        </w:rPr>
        <w:t xml:space="preserve"> os dados (é on-policy) e volte ao passo 1.</w:t>
      </w:r>
    </w:p>
    <w:p>
      <w:pPr>
        <w:spacing w:after="60" w:line="120"/>
      </w:pPr>
    </w:p>
    <w:p>
      <w:pPr>
        <w:spacing w:after="120" w:line="300"/>
        <w:jc w:val="left"/>
      </w:pPr>
      <w:r>
        <w:rPr>
          <w:sz w:val="21"/>
          <w:szCs w:val="21"/>
        </w:rPr>
        <w:t xml:space="preserve">A perda total combina três termos (a convenção é minimizar):</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L</w:t>
      </w:r>
      <w:r>
        <w:rPr>
          <w:rFonts w:ascii="Cambria Math" w:cs="Cambria Math" w:eastAsia="Cambria Math" w:hAnsi="Cambria Math"/>
          <w:color w:val="312E81"/>
          <w:sz w:val="23"/>
          <w:szCs w:val="23"/>
          <w:vertAlign w:val="subscript"/>
        </w:rPr>
        <w:t xml:space="preserve">total</w:t>
      </w:r>
      <w:r>
        <w:rPr>
          <w:rFonts w:ascii="Cambria Math" w:cs="Cambria Math" w:eastAsia="Cambria Math" w:hAnsi="Cambria Math"/>
          <w:color w:val="312E81"/>
          <w:sz w:val="23"/>
          <w:szCs w:val="23"/>
        </w:rPr>
        <w:t xml:space="preserve"> = − L</w:t>
      </w:r>
      <w:r>
        <w:rPr>
          <w:rFonts w:ascii="Cambria Math" w:cs="Cambria Math" w:eastAsia="Cambria Math" w:hAnsi="Cambria Math"/>
          <w:color w:val="312E81"/>
          <w:sz w:val="23"/>
          <w:szCs w:val="23"/>
          <w:vertAlign w:val="subscript"/>
        </w:rPr>
        <w:t xml:space="preserve">clip</w:t>
      </w:r>
      <w:r>
        <w:rPr>
          <w:rFonts w:ascii="Cambria Math" w:cs="Cambria Math" w:eastAsia="Cambria Math" w:hAnsi="Cambria Math"/>
          <w:color w:val="312E81"/>
          <w:sz w:val="23"/>
          <w:szCs w:val="23"/>
        </w:rPr>
        <w:t xml:space="preserve"> + c</w:t>
      </w:r>
      <w:r>
        <w:rPr>
          <w:rFonts w:ascii="Cambria Math" w:cs="Cambria Math" w:eastAsia="Cambria Math" w:hAnsi="Cambria Math"/>
          <w:color w:val="312E81"/>
          <w:sz w:val="23"/>
          <w:szCs w:val="23"/>
          <w:vertAlign w:val="subscript"/>
        </w:rPr>
        <w:t xml:space="preserve">1</w:t>
      </w:r>
      <w:r>
        <w:rPr>
          <w:rFonts w:ascii="Cambria Math" w:cs="Cambria Math" w:eastAsia="Cambria Math" w:hAnsi="Cambria Math"/>
          <w:color w:val="312E81"/>
          <w:sz w:val="23"/>
          <w:szCs w:val="23"/>
        </w:rPr>
        <w:t xml:space="preserve"> × L</w:t>
      </w:r>
      <w:r>
        <w:rPr>
          <w:rFonts w:ascii="Cambria Math" w:cs="Cambria Math" w:eastAsia="Cambria Math" w:hAnsi="Cambria Math"/>
          <w:color w:val="312E81"/>
          <w:sz w:val="23"/>
          <w:szCs w:val="23"/>
          <w:vertAlign w:val="subscript"/>
        </w:rPr>
        <w:t xml:space="preserve">valor</w:t>
      </w:r>
      <w:r>
        <w:rPr>
          <w:rFonts w:ascii="Cambria Math" w:cs="Cambria Math" w:eastAsia="Cambria Math" w:hAnsi="Cambria Math"/>
          <w:color w:val="312E81"/>
          <w:sz w:val="23"/>
          <w:szCs w:val="23"/>
        </w:rPr>
        <w:t xml:space="preserve"> − c</w:t>
      </w:r>
      <w:r>
        <w:rPr>
          <w:rFonts w:ascii="Cambria Math" w:cs="Cambria Math" w:eastAsia="Cambria Math" w:hAnsi="Cambria Math"/>
          <w:color w:val="312E81"/>
          <w:sz w:val="23"/>
          <w:szCs w:val="23"/>
          <w:vertAlign w:val="subscript"/>
        </w:rPr>
        <w:t xml:space="preserve">2</w:t>
      </w:r>
      <w:r>
        <w:rPr>
          <w:rFonts w:ascii="Cambria Math" w:cs="Cambria Math" w:eastAsia="Cambria Math" w:hAnsi="Cambria Math"/>
          <w:color w:val="312E81"/>
          <w:sz w:val="23"/>
          <w:szCs w:val="23"/>
        </w:rPr>
        <w:t xml:space="preserve"> × H(π)</w:t>
      </w:r>
    </w:p>
    <w:p>
      <w:pPr>
        <w:spacing w:after="120" w:line="300"/>
        <w:jc w:val="left"/>
      </w:pPr>
      <w:r>
        <w:rPr>
          <w:sz w:val="21"/>
          <w:szCs w:val="21"/>
        </w:rPr>
        <w:t xml:space="preserve">em que L_clip é o objetivo recortado, L_valor é o erro quadrático do crítico, H(π) é a entropia da política e c₁ e c₂ são pesos (por exemplo, 0,5 e 0,01).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DICA  </w:t>
            </w:r>
            <w:r>
              <w:rPr>
                <w:b/>
                <w:bCs/>
                <w:color w:val="10B981"/>
                <w:sz w:val="22"/>
                <w:szCs w:val="22"/>
              </w:rPr>
              <w:t xml:space="preserve">Por que o PPO é tão popular</w:t>
            </w:r>
          </w:p>
          <w:p>
            <w:pPr>
              <w:spacing w:after="80" w:line="280"/>
            </w:pPr>
            <w:r>
              <w:rPr>
                <w:sz w:val="20"/>
                <w:szCs w:val="20"/>
              </w:rPr>
              <w:t xml:space="preserve">É simples de implementar, funciona com ações discretas e contínuas, é relativamente robusto a hiperparâmetros e se paraleliza bem. Em contrapartida, é </w:t>
            </w:r>
            <w:r>
              <w:rPr>
                <w:b/>
                <w:bCs/>
                <w:sz w:val="20"/>
                <w:szCs w:val="20"/>
              </w:rPr>
              <w:t xml:space="preserve">on-policy</w:t>
            </w:r>
            <w:r>
              <w:rPr>
                <w:sz w:val="20"/>
                <w:szCs w:val="20"/>
              </w:rPr>
              <w:t xml:space="preserve">: precisa de muitas amostras. Isso pesa quando o simulador é caro.</w:t>
            </w:r>
          </w:p>
        </w:tc>
      </w:tr>
    </w:tbl>
    <w:p>
      <w:pPr>
        <w:spacing w:after="140" w:line="120"/>
      </w:pPr>
    </w:p>
    <w:p>
      <w:pPr>
        <w:pStyle w:val="Heading4"/>
        <w:keepNext/>
      </w:pPr>
      <w:r>
        <w:t xml:space="preserve">10.2.4 Detalhes que fazem diferença</w:t>
      </w:r>
    </w:p>
    <w:p>
      <w:pPr>
        <w:spacing w:after="120" w:line="300"/>
        <w:jc w:val="left"/>
      </w:pPr>
      <w:r>
        <w:rPr>
          <w:sz w:val="21"/>
          <w:szCs w:val="21"/>
        </w:rPr>
        <w:t xml:space="preserve">Engstrom e colegas (2020) mostraram que </w:t>
      </w:r>
      <w:r>
        <w:rPr>
          <w:b/>
          <w:bCs/>
          <w:sz w:val="21"/>
          <w:szCs w:val="21"/>
        </w:rPr>
        <w:t xml:space="preserve">detalhes de implementação</w:t>
      </w:r>
      <w:r>
        <w:rPr>
          <w:sz w:val="21"/>
          <w:szCs w:val="21"/>
        </w:rPr>
        <w:t xml:space="preserve"> (normalização de observações, normalização de vantagens, inicialização, recorte do valor e taxa de aprendizado decrescente) explicam grande parte do desempenho atribuído ao PPO. Para reproduzir resultados, use implementações maduras como as do Stable-Baselines3 (RAFFIN et al., 2021) e </w:t>
      </w:r>
      <w:r>
        <w:rPr>
          <w:b/>
          <w:bCs/>
          <w:sz w:val="21"/>
          <w:szCs w:val="21"/>
        </w:rPr>
        <w:t xml:space="preserve">reporte tudo</w:t>
      </w:r>
      <w:r>
        <w:rPr>
          <w:sz w:val="21"/>
          <w:szCs w:val="21"/>
        </w:rPr>
        <w:t xml:space="preserve">.</w:t>
      </w:r>
    </w:p>
    <w:p>
      <w:pPr>
        <w:pStyle w:val="Heading3"/>
        <w:keepNext/>
      </w:pPr>
      <w:r>
        <w:t xml:space="preserve">10.3 Ações contínuas e política determinística</w:t>
      </w:r>
    </w:p>
    <w:p>
      <w:pPr>
        <w:spacing w:after="120" w:line="300"/>
        <w:jc w:val="left"/>
      </w:pPr>
      <w:r>
        <w:rPr>
          <w:sz w:val="21"/>
          <w:szCs w:val="21"/>
        </w:rPr>
        <w:t xml:space="preserve">Quando as ações são </w:t>
      </w:r>
      <w:r>
        <w:rPr>
          <w:b/>
          <w:bCs/>
          <w:sz w:val="21"/>
          <w:szCs w:val="21"/>
        </w:rPr>
        <w:t xml:space="preserve">contínuas</w:t>
      </w:r>
      <w:r>
        <w:rPr>
          <w:sz w:val="21"/>
          <w:szCs w:val="21"/>
        </w:rPr>
        <w:t xml:space="preserve"> (um torque entre −2 e 2), a política gaussiana do PPO funciona. Mas há uma alternativa elegante para métodos </w:t>
      </w:r>
      <w:r>
        <w:rPr>
          <w:i/>
          <w:iCs/>
          <w:sz w:val="21"/>
          <w:szCs w:val="21"/>
        </w:rPr>
        <w:t xml:space="preserve">off-policy</w:t>
      </w:r>
      <w:r>
        <w:rPr>
          <w:sz w:val="21"/>
          <w:szCs w:val="21"/>
        </w:rPr>
        <w:t xml:space="preserve">: uma política </w:t>
      </w:r>
      <w:r>
        <w:rPr>
          <w:b/>
          <w:bCs/>
          <w:sz w:val="21"/>
          <w:szCs w:val="21"/>
        </w:rPr>
        <w:t xml:space="preserve">determinística</w:t>
      </w:r>
      <w:r>
        <w:rPr>
          <w:sz w:val="21"/>
          <w:szCs w:val="21"/>
        </w:rPr>
        <w:t xml:space="preserve"> μ(s) que devolve diretamente </w:t>
      </w:r>
      <w:r>
        <w:rPr>
          <w:b/>
          <w:bCs/>
          <w:sz w:val="21"/>
          <w:szCs w:val="21"/>
        </w:rPr>
        <w:t xml:space="preserve">a ação</w:t>
      </w:r>
      <w:r>
        <w:rPr>
          <w:sz w:val="21"/>
          <w:szCs w:val="21"/>
        </w:rPr>
        <w:t xml:space="preserve">.</w:t>
      </w:r>
    </w:p>
    <w:p>
      <w:pPr>
        <w:spacing w:after="120" w:line="300"/>
        <w:jc w:val="left"/>
      </w:pPr>
      <w:r>
        <w:rPr>
          <w:sz w:val="21"/>
          <w:szCs w:val="21"/>
        </w:rPr>
        <w:t xml:space="preserve">O </w:t>
      </w:r>
      <w:r>
        <w:rPr>
          <w:b/>
          <w:bCs/>
          <w:sz w:val="21"/>
          <w:szCs w:val="21"/>
        </w:rPr>
        <w:t xml:space="preserve">gradiente de política determinística</w:t>
      </w:r>
      <w:r>
        <w:rPr>
          <w:sz w:val="21"/>
          <w:szCs w:val="21"/>
        </w:rPr>
        <w:t xml:space="preserve"> (SILVER et al., 2014) mostra como melhorar μ usando um crítico Q(s, a): "mova a ação na direção em que Q </w:t>
      </w:r>
      <w:r>
        <w:rPr>
          <w:b/>
          <w:bCs/>
          <w:sz w:val="21"/>
          <w:szCs w:val="21"/>
        </w:rPr>
        <w:t xml:space="preserve">cresce</w:t>
      </w:r>
      <w:r>
        <w:rPr>
          <w:sz w:val="21"/>
          <w:szCs w:val="21"/>
        </w:rPr>
        <w:t xml:space="preserv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w:t>
      </w:r>
      <w:r>
        <w:rPr>
          <w:rFonts w:ascii="Cambria Math" w:cs="Cambria Math" w:eastAsia="Cambria Math" w:hAnsi="Cambria Math"/>
          <w:color w:val="312E81"/>
          <w:sz w:val="23"/>
          <w:szCs w:val="23"/>
          <w:vertAlign w:val="subscript"/>
        </w:rPr>
        <w:t xml:space="preserve">θ</w:t>
      </w:r>
      <w:r>
        <w:rPr>
          <w:rFonts w:ascii="Cambria Math" w:cs="Cambria Math" w:eastAsia="Cambria Math" w:hAnsi="Cambria Math"/>
          <w:color w:val="312E81"/>
          <w:sz w:val="23"/>
          <w:szCs w:val="23"/>
        </w:rPr>
        <w:t xml:space="preserve"> J = E[ ∇</w:t>
      </w:r>
      <w:r>
        <w:rPr>
          <w:rFonts w:ascii="Cambria Math" w:cs="Cambria Math" w:eastAsia="Cambria Math" w:hAnsi="Cambria Math"/>
          <w:color w:val="312E81"/>
          <w:sz w:val="23"/>
          <w:szCs w:val="23"/>
          <w:vertAlign w:val="subscript"/>
        </w:rPr>
        <w:t xml:space="preserve">a</w:t>
      </w:r>
      <w:r>
        <w:rPr>
          <w:rFonts w:ascii="Cambria Math" w:cs="Cambria Math" w:eastAsia="Cambria Math" w:hAnsi="Cambria Math"/>
          <w:color w:val="312E81"/>
          <w:sz w:val="23"/>
          <w:szCs w:val="23"/>
        </w:rPr>
        <w:t xml:space="preserve"> Q(s, a) |</w:t>
      </w:r>
      <w:r>
        <w:rPr>
          <w:rFonts w:ascii="Cambria Math" w:cs="Cambria Math" w:eastAsia="Cambria Math" w:hAnsi="Cambria Math"/>
          <w:color w:val="312E81"/>
          <w:sz w:val="23"/>
          <w:szCs w:val="23"/>
          <w:vertAlign w:val="subscript"/>
        </w:rPr>
        <w:t xml:space="preserve">a = μ(s</w:t>
      </w:r>
      <w:r>
        <w:rPr>
          <w:rFonts w:ascii="Cambria Math" w:cs="Cambria Math" w:eastAsia="Cambria Math" w:hAnsi="Cambria Math"/>
          <w:color w:val="312E81"/>
          <w:sz w:val="23"/>
          <w:szCs w:val="23"/>
        </w:rPr>
        <w:t xml:space="preserve">) × ∇</w:t>
      </w:r>
      <w:r>
        <w:rPr>
          <w:rFonts w:ascii="Cambria Math" w:cs="Cambria Math" w:eastAsia="Cambria Math" w:hAnsi="Cambria Math"/>
          <w:color w:val="312E81"/>
          <w:sz w:val="23"/>
          <w:szCs w:val="23"/>
          <w:vertAlign w:val="subscript"/>
        </w:rPr>
        <w:t xml:space="preserve">θ</w:t>
      </w:r>
      <w:r>
        <w:rPr>
          <w:rFonts w:ascii="Cambria Math" w:cs="Cambria Math" w:eastAsia="Cambria Math" w:hAnsi="Cambria Math"/>
          <w:color w:val="312E81"/>
          <w:sz w:val="23"/>
          <w:szCs w:val="23"/>
        </w:rPr>
        <w:t xml:space="preserve"> μ(s) ]</w:t>
      </w:r>
    </w:p>
    <w:p>
      <w:pPr>
        <w:spacing w:after="120" w:line="300"/>
        <w:jc w:val="left"/>
      </w:pPr>
      <w:r>
        <w:rPr>
          <w:i/>
          <w:iCs/>
          <w:sz w:val="21"/>
          <w:szCs w:val="21"/>
        </w:rPr>
        <w:t xml:space="preserve">Em palavras:</w:t>
      </w:r>
      <w:r>
        <w:rPr>
          <w:sz w:val="21"/>
          <w:szCs w:val="21"/>
        </w:rPr>
        <w:t xml:space="preserve"> o crítico diz, para cada estado, </w:t>
      </w:r>
      <w:r>
        <w:rPr>
          <w:b/>
          <w:bCs/>
          <w:sz w:val="21"/>
          <w:szCs w:val="21"/>
        </w:rPr>
        <w:t xml:space="preserve">para que lado mudar a ação</w:t>
      </w:r>
      <w:r>
        <w:rPr>
          <w:sz w:val="21"/>
          <w:szCs w:val="21"/>
        </w:rPr>
        <w:t xml:space="preserve"> para aumentar o valor; o ator aprende a seguir esse conselho.</w:t>
      </w:r>
    </w:p>
    <w:p>
      <w:pPr>
        <w:pStyle w:val="Heading3"/>
        <w:keepNext/>
      </w:pPr>
      <w:r>
        <w:t xml:space="preserve">10.4 DDPG</w:t>
      </w:r>
    </w:p>
    <w:p>
      <w:pPr>
        <w:spacing w:after="120" w:line="300"/>
        <w:jc w:val="left"/>
      </w:pPr>
      <w:r>
        <w:rPr>
          <w:sz w:val="21"/>
          <w:szCs w:val="21"/>
        </w:rPr>
        <w:t xml:space="preserve">O </w:t>
      </w:r>
      <w:r>
        <w:rPr>
          <w:b/>
          <w:bCs/>
          <w:sz w:val="21"/>
          <w:szCs w:val="21"/>
        </w:rPr>
        <w:t xml:space="preserve">DDPG</w:t>
      </w:r>
      <w:r>
        <w:rPr>
          <w:sz w:val="21"/>
          <w:szCs w:val="21"/>
        </w:rPr>
        <w:t xml:space="preserve"> (</w:t>
      </w:r>
      <w:r>
        <w:rPr>
          <w:i/>
          <w:iCs/>
          <w:sz w:val="21"/>
          <w:szCs w:val="21"/>
        </w:rPr>
        <w:t xml:space="preserve">Deep Deterministic Policy Gradient</w:t>
      </w:r>
      <w:r>
        <w:rPr>
          <w:sz w:val="21"/>
          <w:szCs w:val="21"/>
        </w:rPr>
        <w:t xml:space="preserve">) junta o gradiente determinístico às ideias do DQN (LILLICRAP et al., 2016):</w:t>
      </w:r>
    </w:p>
    <w:p>
      <w:pPr>
        <w:pStyle w:val="ListParagraph"/>
        <w:numPr>
          <w:ilvl w:val="0"/>
          <w:numId w:val="2"/>
        </w:numPr>
        <w:spacing w:after="70" w:line="288"/>
      </w:pPr>
      <w:r>
        <w:rPr>
          <w:b/>
          <w:bCs/>
          <w:sz w:val="21"/>
          <w:szCs w:val="21"/>
        </w:rPr>
        <w:t xml:space="preserve">Ator</w:t>
      </w:r>
      <w:r>
        <w:rPr>
          <w:sz w:val="21"/>
          <w:szCs w:val="21"/>
        </w:rPr>
        <w:t xml:space="preserve"> μ(s; θ) determinístico e </w:t>
      </w:r>
      <w:r>
        <w:rPr>
          <w:b/>
          <w:bCs/>
          <w:sz w:val="21"/>
          <w:szCs w:val="21"/>
        </w:rPr>
        <w:t xml:space="preserve">crítico</w:t>
      </w:r>
      <w:r>
        <w:rPr>
          <w:sz w:val="21"/>
          <w:szCs w:val="21"/>
        </w:rPr>
        <w:t xml:space="preserve"> Q(s, a; w).</w:t>
      </w:r>
    </w:p>
    <w:p>
      <w:pPr>
        <w:pStyle w:val="ListParagraph"/>
        <w:numPr>
          <w:ilvl w:val="0"/>
          <w:numId w:val="2"/>
        </w:numPr>
        <w:spacing w:after="70" w:line="288"/>
      </w:pPr>
      <w:r>
        <w:rPr>
          <w:b/>
          <w:bCs/>
          <w:sz w:val="21"/>
          <w:szCs w:val="21"/>
        </w:rPr>
        <w:t xml:space="preserve">Memória de experiências</w:t>
      </w:r>
      <w:r>
        <w:rPr>
          <w:sz w:val="21"/>
          <w:szCs w:val="21"/>
        </w:rPr>
        <w:t xml:space="preserve"> e </w:t>
      </w:r>
      <w:r>
        <w:rPr>
          <w:b/>
          <w:bCs/>
          <w:sz w:val="21"/>
          <w:szCs w:val="21"/>
        </w:rPr>
        <w:t xml:space="preserve">redes-alvo</w:t>
      </w:r>
      <w:r>
        <w:rPr>
          <w:sz w:val="21"/>
          <w:szCs w:val="21"/>
        </w:rPr>
        <w:t xml:space="preserve"> (com atualização suave: θ⁻ ← τθ + (1 − τ)θ⁻, com τ ≈ 0,005).</w:t>
      </w:r>
    </w:p>
    <w:p>
      <w:pPr>
        <w:pStyle w:val="ListParagraph"/>
        <w:numPr>
          <w:ilvl w:val="0"/>
          <w:numId w:val="2"/>
        </w:numPr>
        <w:spacing w:after="70" w:line="288"/>
      </w:pPr>
      <w:r>
        <w:rPr>
          <w:b/>
          <w:bCs/>
          <w:sz w:val="21"/>
          <w:szCs w:val="21"/>
        </w:rPr>
        <w:t xml:space="preserve">Ruído</w:t>
      </w:r>
      <w:r>
        <w:rPr>
          <w:sz w:val="21"/>
          <w:szCs w:val="21"/>
        </w:rPr>
        <w:t xml:space="preserve"> acrescentado às ações para explorar.</w:t>
      </w:r>
    </w:p>
    <w:p>
      <w:pPr>
        <w:pStyle w:val="ListParagraph"/>
        <w:numPr>
          <w:ilvl w:val="0"/>
          <w:numId w:val="2"/>
        </w:numPr>
        <w:spacing w:after="70" w:line="288"/>
      </w:pPr>
      <w:r>
        <w:rPr>
          <w:sz w:val="21"/>
          <w:szCs w:val="21"/>
        </w:rPr>
        <w:t xml:space="preserve">O alvo do crítico: y = r + γ Q⁻(s′, μ⁻(s′)).</w:t>
      </w:r>
    </w:p>
    <w:p>
      <w:pPr>
        <w:spacing w:after="60" w:line="120"/>
      </w:pPr>
    </w:p>
    <w:p>
      <w:pPr>
        <w:spacing w:after="120" w:line="300"/>
        <w:jc w:val="left"/>
      </w:pPr>
      <w:r>
        <w:rPr>
          <w:sz w:val="21"/>
          <w:szCs w:val="21"/>
        </w:rPr>
        <w:t xml:space="preserve">O DDPG tem bom desempenho, mas é </w:t>
      </w:r>
      <w:r>
        <w:rPr>
          <w:b/>
          <w:bCs/>
          <w:sz w:val="21"/>
          <w:szCs w:val="21"/>
        </w:rPr>
        <w:t xml:space="preserve">sensível a hiperparâmetros</w:t>
      </w:r>
      <w:r>
        <w:rPr>
          <w:sz w:val="21"/>
          <w:szCs w:val="21"/>
        </w:rPr>
        <w:t xml:space="preserve"> e propenso a superestimar Q.</w:t>
      </w:r>
    </w:p>
    <w:p>
      <w:pPr>
        <w:pStyle w:val="Heading3"/>
        <w:keepNext/>
      </w:pPr>
      <w:r>
        <w:t xml:space="preserve">10.5 TD3</w:t>
      </w:r>
    </w:p>
    <w:p>
      <w:pPr>
        <w:spacing w:after="120" w:line="300"/>
        <w:jc w:val="left"/>
      </w:pPr>
      <w:r>
        <w:rPr>
          <w:sz w:val="21"/>
          <w:szCs w:val="21"/>
        </w:rPr>
        <w:t xml:space="preserve">O </w:t>
      </w:r>
      <w:r>
        <w:rPr>
          <w:b/>
          <w:bCs/>
          <w:sz w:val="21"/>
          <w:szCs w:val="21"/>
        </w:rPr>
        <w:t xml:space="preserve">TD3</w:t>
      </w:r>
      <w:r>
        <w:rPr>
          <w:sz w:val="21"/>
          <w:szCs w:val="21"/>
        </w:rPr>
        <w:t xml:space="preserve"> (</w:t>
      </w:r>
      <w:r>
        <w:rPr>
          <w:i/>
          <w:iCs/>
          <w:sz w:val="21"/>
          <w:szCs w:val="21"/>
        </w:rPr>
        <w:t xml:space="preserve">Twin Delayed DDPG</w:t>
      </w:r>
      <w:r>
        <w:rPr>
          <w:sz w:val="21"/>
          <w:szCs w:val="21"/>
        </w:rPr>
        <w:t xml:space="preserve">) corrige o DDPG com três ideias (FUJIMOTO; VAN HOOF; MEGER, 2018):</w:t>
      </w:r>
    </w:p>
    <w:p>
      <w:pPr>
        <w:pStyle w:val="ListParagraph"/>
        <w:numPr>
          <w:ilvl w:val="0"/>
          <w:numId w:val="30"/>
        </w:numPr>
        <w:spacing w:after="70" w:line="288"/>
      </w:pPr>
      <w:r>
        <w:rPr>
          <w:b/>
          <w:bCs/>
          <w:sz w:val="21"/>
          <w:szCs w:val="21"/>
        </w:rPr>
        <w:t xml:space="preserve">Dois críticos gêmeos</w:t>
      </w:r>
      <w:r>
        <w:rPr>
          <w:sz w:val="21"/>
          <w:szCs w:val="21"/>
        </w:rPr>
        <w:t xml:space="preserve"> (</w:t>
      </w:r>
      <w:r>
        <w:rPr>
          <w:i/>
          <w:iCs/>
          <w:sz w:val="21"/>
          <w:szCs w:val="21"/>
        </w:rPr>
        <w:t xml:space="preserve">twin</w:t>
      </w:r>
      <w:r>
        <w:rPr>
          <w:sz w:val="21"/>
          <w:szCs w:val="21"/>
        </w:rPr>
        <w:t xml:space="preserve">): usa o </w:t>
      </w:r>
      <w:r>
        <w:rPr>
          <w:b/>
          <w:bCs/>
          <w:sz w:val="21"/>
          <w:szCs w:val="21"/>
        </w:rPr>
        <w:t xml:space="preserve">menor</w:t>
      </w:r>
      <w:r>
        <w:rPr>
          <w:sz w:val="21"/>
          <w:szCs w:val="21"/>
        </w:rPr>
        <w:t xml:space="preserve"> dos dois valores no alvo, atacando o viés de maximização (como o Double Q-learning).</w:t>
      </w:r>
    </w:p>
    <w:p>
      <w:pPr>
        <w:pStyle w:val="ListParagraph"/>
        <w:numPr>
          <w:ilvl w:val="0"/>
          <w:numId w:val="30"/>
        </w:numPr>
        <w:spacing w:after="70" w:line="288"/>
      </w:pPr>
      <w:r>
        <w:rPr>
          <w:b/>
          <w:bCs/>
          <w:sz w:val="21"/>
          <w:szCs w:val="21"/>
        </w:rPr>
        <w:t xml:space="preserve">Atualização atrasada</w:t>
      </w:r>
      <w:r>
        <w:rPr>
          <w:sz w:val="21"/>
          <w:szCs w:val="21"/>
        </w:rPr>
        <w:t xml:space="preserve"> (</w:t>
      </w:r>
      <w:r>
        <w:rPr>
          <w:i/>
          <w:iCs/>
          <w:sz w:val="21"/>
          <w:szCs w:val="21"/>
        </w:rPr>
        <w:t xml:space="preserve">delayed</w:t>
      </w:r>
      <w:r>
        <w:rPr>
          <w:sz w:val="21"/>
          <w:szCs w:val="21"/>
        </w:rPr>
        <w:t xml:space="preserve">) do ator: atualiza o ator e as redes-alvo </w:t>
      </w:r>
      <w:r>
        <w:rPr>
          <w:b/>
          <w:bCs/>
          <w:sz w:val="21"/>
          <w:szCs w:val="21"/>
        </w:rPr>
        <w:t xml:space="preserve">menos vezes</w:t>
      </w:r>
      <w:r>
        <w:rPr>
          <w:sz w:val="21"/>
          <w:szCs w:val="21"/>
        </w:rPr>
        <w:t xml:space="preserve"> que o crítico (por exemplo, 1 a cada 2), deixando o crítico se estabilizar.</w:t>
      </w:r>
    </w:p>
    <w:p>
      <w:pPr>
        <w:pStyle w:val="ListParagraph"/>
        <w:numPr>
          <w:ilvl w:val="0"/>
          <w:numId w:val="30"/>
        </w:numPr>
        <w:spacing w:after="70" w:line="288"/>
      </w:pPr>
      <w:r>
        <w:rPr>
          <w:b/>
          <w:bCs/>
          <w:sz w:val="21"/>
          <w:szCs w:val="21"/>
        </w:rPr>
        <w:t xml:space="preserve">Suavização da ação-alvo:</w:t>
      </w:r>
      <w:r>
        <w:rPr>
          <w:sz w:val="21"/>
          <w:szCs w:val="21"/>
        </w:rPr>
        <w:t xml:space="preserve"> acrescenta um </w:t>
      </w:r>
      <w:r>
        <w:rPr>
          <w:b/>
          <w:bCs/>
          <w:sz w:val="21"/>
          <w:szCs w:val="21"/>
        </w:rPr>
        <w:t xml:space="preserve">ruído pequeno à ação</w:t>
      </w:r>
      <w:r>
        <w:rPr>
          <w:sz w:val="21"/>
          <w:szCs w:val="21"/>
        </w:rPr>
        <w:t xml:space="preserve"> usada no alvo, evitando que o crítico explore picos estreitos e falsos em Q.</w:t>
      </w:r>
    </w:p>
    <w:p>
      <w:pPr>
        <w:spacing w:after="60" w:line="120"/>
      </w:pPr>
    </w:p>
    <w:p>
      <w:pPr>
        <w:pStyle w:val="Heading3"/>
        <w:keepNext/>
      </w:pPr>
      <w:r>
        <w:t xml:space="preserve">10.6 SAC</w:t>
      </w:r>
    </w:p>
    <w:p>
      <w:pPr>
        <w:spacing w:after="120" w:line="300"/>
        <w:jc w:val="left"/>
      </w:pPr>
      <w:r>
        <w:rPr>
          <w:sz w:val="21"/>
          <w:szCs w:val="21"/>
        </w:rPr>
        <w:t xml:space="preserve">O </w:t>
      </w:r>
      <w:r>
        <w:rPr>
          <w:b/>
          <w:bCs/>
          <w:sz w:val="21"/>
          <w:szCs w:val="21"/>
        </w:rPr>
        <w:t xml:space="preserve">SAC</w:t>
      </w:r>
      <w:r>
        <w:rPr>
          <w:sz w:val="21"/>
          <w:szCs w:val="21"/>
        </w:rPr>
        <w:t xml:space="preserve"> (</w:t>
      </w:r>
      <w:r>
        <w:rPr>
          <w:i/>
          <w:iCs/>
          <w:sz w:val="21"/>
          <w:szCs w:val="21"/>
        </w:rPr>
        <w:t xml:space="preserve">Soft Actor-Critic</w:t>
      </w:r>
      <w:r>
        <w:rPr>
          <w:sz w:val="21"/>
          <w:szCs w:val="21"/>
        </w:rPr>
        <w:t xml:space="preserve">) é um ator-crítico </w:t>
      </w:r>
      <w:r>
        <w:rPr>
          <w:i/>
          <w:iCs/>
          <w:sz w:val="21"/>
          <w:szCs w:val="21"/>
        </w:rPr>
        <w:t xml:space="preserve">off-policy</w:t>
      </w:r>
      <w:r>
        <w:rPr>
          <w:sz w:val="21"/>
          <w:szCs w:val="21"/>
        </w:rPr>
        <w:t xml:space="preserve"> com política </w:t>
      </w:r>
      <w:r>
        <w:rPr>
          <w:b/>
          <w:bCs/>
          <w:sz w:val="21"/>
          <w:szCs w:val="21"/>
        </w:rPr>
        <w:t xml:space="preserve">estocástica</w:t>
      </w:r>
      <w:r>
        <w:rPr>
          <w:sz w:val="21"/>
          <w:szCs w:val="21"/>
        </w:rPr>
        <w:t xml:space="preserve"> e o princípio da </w:t>
      </w:r>
      <w:r>
        <w:rPr>
          <w:b/>
          <w:bCs/>
          <w:sz w:val="21"/>
          <w:szCs w:val="21"/>
        </w:rPr>
        <w:t xml:space="preserve">máxima entropia</w:t>
      </w:r>
      <w:r>
        <w:rPr>
          <w:sz w:val="21"/>
          <w:szCs w:val="21"/>
        </w:rPr>
        <w:t xml:space="preserve"> (HAARNOJA et al., 2018). O agente maximiza </w:t>
      </w:r>
      <w:r>
        <w:rPr>
          <w:b/>
          <w:bCs/>
          <w:sz w:val="21"/>
          <w:szCs w:val="21"/>
        </w:rPr>
        <w:t xml:space="preserve">recompensa + entropia</w:t>
      </w:r>
      <w:r>
        <w:rPr>
          <w:sz w:val="21"/>
          <w:szCs w:val="21"/>
        </w:rPr>
        <w:t xml:space="preserv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J(π) = E [ Σ</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r</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α H( π(· | s</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 ) ]</w:t>
      </w:r>
    </w:p>
    <w:p>
      <w:pPr>
        <w:spacing w:after="120" w:line="300"/>
        <w:jc w:val="left"/>
      </w:pPr>
      <w:r>
        <w:rPr>
          <w:i/>
          <w:iCs/>
          <w:sz w:val="21"/>
          <w:szCs w:val="21"/>
        </w:rPr>
        <w:t xml:space="preserve">Em palavras:</w:t>
      </w:r>
      <w:r>
        <w:rPr>
          <w:sz w:val="21"/>
          <w:szCs w:val="21"/>
        </w:rPr>
        <w:t xml:space="preserve"> "ganhe o máximo de recompensa, mas </w:t>
      </w:r>
      <w:r>
        <w:rPr>
          <w:b/>
          <w:bCs/>
          <w:sz w:val="21"/>
          <w:szCs w:val="21"/>
        </w:rPr>
        <w:t xml:space="preserve">continue o mais aleatório possível</w:t>
      </w:r>
      <w:r>
        <w:rPr>
          <w:sz w:val="21"/>
          <w:szCs w:val="21"/>
        </w:rPr>
        <w:t xml:space="preserve"> enquanto isso". A </w:t>
      </w:r>
      <w:r>
        <w:rPr>
          <w:b/>
          <w:bCs/>
          <w:sz w:val="21"/>
          <w:szCs w:val="21"/>
        </w:rPr>
        <w:t xml:space="preserve">temperatura α</w:t>
      </w:r>
      <w:r>
        <w:rPr>
          <w:sz w:val="21"/>
          <w:szCs w:val="21"/>
        </w:rPr>
        <w:t xml:space="preserve"> controla o peso da entropia.</w:t>
      </w:r>
    </w:p>
    <w:p>
      <w:pPr>
        <w:spacing w:after="120" w:line="300"/>
        <w:jc w:val="left"/>
      </w:pPr>
      <w:r>
        <w:rPr>
          <w:b/>
          <w:bCs/>
          <w:sz w:val="21"/>
          <w:szCs w:val="21"/>
        </w:rPr>
        <w:t xml:space="preserve">Por que isso ajuda?</w:t>
      </w:r>
    </w:p>
    <w:p>
      <w:pPr>
        <w:pStyle w:val="ListParagraph"/>
        <w:numPr>
          <w:ilvl w:val="0"/>
          <w:numId w:val="2"/>
        </w:numPr>
        <w:spacing w:after="70" w:line="288"/>
      </w:pPr>
      <w:r>
        <w:rPr>
          <w:sz w:val="21"/>
          <w:szCs w:val="21"/>
        </w:rPr>
        <w:t xml:space="preserve">Incentiva a </w:t>
      </w:r>
      <w:r>
        <w:rPr>
          <w:b/>
          <w:bCs/>
          <w:sz w:val="21"/>
          <w:szCs w:val="21"/>
        </w:rPr>
        <w:t xml:space="preserve">exploração</w:t>
      </w:r>
      <w:r>
        <w:rPr>
          <w:sz w:val="21"/>
          <w:szCs w:val="21"/>
        </w:rPr>
        <w:t xml:space="preserve"> de forma natural.</w:t>
      </w:r>
    </w:p>
    <w:p>
      <w:pPr>
        <w:pStyle w:val="ListParagraph"/>
        <w:numPr>
          <w:ilvl w:val="0"/>
          <w:numId w:val="2"/>
        </w:numPr>
        <w:spacing w:after="70" w:line="288"/>
      </w:pPr>
      <w:r>
        <w:rPr>
          <w:sz w:val="21"/>
          <w:szCs w:val="21"/>
        </w:rPr>
        <w:t xml:space="preserve">Evita que a política "trave" cedo em uma solução.</w:t>
      </w:r>
    </w:p>
    <w:p>
      <w:pPr>
        <w:pStyle w:val="ListParagraph"/>
        <w:numPr>
          <w:ilvl w:val="0"/>
          <w:numId w:val="2"/>
        </w:numPr>
        <w:spacing w:after="70" w:line="288"/>
      </w:pPr>
      <w:r>
        <w:rPr>
          <w:sz w:val="21"/>
          <w:szCs w:val="21"/>
        </w:rPr>
        <w:t xml:space="preserve">Torna a política </w:t>
      </w:r>
      <w:r>
        <w:rPr>
          <w:b/>
          <w:bCs/>
          <w:sz w:val="21"/>
          <w:szCs w:val="21"/>
        </w:rPr>
        <w:t xml:space="preserve">robusta</w:t>
      </w:r>
      <w:r>
        <w:rPr>
          <w:sz w:val="21"/>
          <w:szCs w:val="21"/>
        </w:rPr>
        <w:t xml:space="preserve">: ela aprende várias formas de resolver a tarefa.</w:t>
      </w:r>
    </w:p>
    <w:p>
      <w:pPr>
        <w:spacing w:after="60" w:line="120"/>
      </w:pPr>
    </w:p>
    <w:p>
      <w:pPr>
        <w:spacing w:after="120" w:line="300"/>
        <w:jc w:val="left"/>
      </w:pPr>
      <w:r>
        <w:rPr>
          <w:sz w:val="21"/>
          <w:szCs w:val="21"/>
        </w:rPr>
        <w:t xml:space="preserve">Outros ingredientes: dois críticos gêmeos (como no TD3), memória de experiências e </w:t>
      </w:r>
      <w:r>
        <w:rPr>
          <w:b/>
          <w:bCs/>
          <w:sz w:val="21"/>
          <w:szCs w:val="21"/>
        </w:rPr>
        <w:t xml:space="preserve">ajuste automático de α</w:t>
      </w:r>
      <w:r>
        <w:rPr>
          <w:sz w:val="21"/>
          <w:szCs w:val="21"/>
        </w:rPr>
        <w:t xml:space="preserve"> (a entropia-alvo, em geral, é −dimensão da ação). O SAC é frequentemente a </w:t>
      </w:r>
      <w:r>
        <w:rPr>
          <w:b/>
          <w:bCs/>
          <w:sz w:val="21"/>
          <w:szCs w:val="21"/>
        </w:rPr>
        <w:t xml:space="preserve">primeira escolha</w:t>
      </w:r>
      <w:r>
        <w:rPr>
          <w:sz w:val="21"/>
          <w:szCs w:val="21"/>
        </w:rPr>
        <w:t xml:space="preserve"> para controle contínuo com poucos dados.</w:t>
      </w:r>
    </w:p>
    <w:p>
      <w:pPr>
        <w:keepNext/>
        <w:spacing w:after="60" w:before="120"/>
        <w:jc w:val="center"/>
      </w:pPr>
      <w:r>
        <w:drawing>
          <wp:inline distT="0" distB="0" distL="0" distR="0">
            <wp:extent cx="5715000" cy="2609850"/>
            <wp:effectExtent t="0" r="0" b="0" l="0"/>
            <wp:docPr id="1" name="f10_arquiteturas" descr="Figura 10.3 — DDPG, TD3 e SAC lado a lado: o TD3 acrescenta três correções ao DDPG; o SAC troca o ator determinístico por um estocástico com bônus de entropia." title="f10_arquitet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715000" cy="2609850"/>
                    </a:xfrm>
                    <a:prstGeom prst="rect">
                      <a:avLst/>
                    </a:prstGeom>
                  </pic:spPr>
                </pic:pic>
              </a:graphicData>
            </a:graphic>
          </wp:inline>
        </w:drawing>
      </w:r>
    </w:p>
    <w:p>
      <w:pPr>
        <w:spacing w:after="200"/>
        <w:jc w:val="center"/>
      </w:pPr>
      <w:r>
        <w:rPr>
          <w:i/>
          <w:iCs/>
          <w:color w:val="6B7280"/>
          <w:sz w:val="17"/>
          <w:szCs w:val="17"/>
        </w:rPr>
        <w:t xml:space="preserve">Figura 10.3 — DDPG, TD3 e SAC lado a lado: o TD3 acrescenta três correções ao DDPG; o SAC troca o ator determinístico por um estocástico com bônus de entropia.</w:t>
      </w:r>
    </w:p>
    <w:p>
      <w:pPr>
        <w:pStyle w:val="Heading3"/>
        <w:keepNext/>
      </w:pPr>
      <w:r>
        <w:t xml:space="preserve">10.7 Comparação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2176"/>
        <w:gridCol w:w="1450"/>
        <w:gridCol w:w="1450"/>
        <w:gridCol w:w="1350"/>
      </w:tblGrid>
      <w:tr>
        <w:trPr>
          <w:cantSplit/>
          <w:tblHeader/>
        </w:trPr>
        <w:tc>
          <w:tcPr>
            <w:tcW w:type="dxa" w:w="321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Característica</w:t>
            </w:r>
          </w:p>
        </w:tc>
        <w:tc>
          <w:tcPr>
            <w:tcW w:type="dxa" w:w="217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PPO</w:t>
            </w:r>
          </w:p>
        </w:tc>
        <w:tc>
          <w:tcPr>
            <w:tcW w:type="dxa" w:w="145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DDPG</w:t>
            </w:r>
          </w:p>
        </w:tc>
        <w:tc>
          <w:tcPr>
            <w:tcW w:type="dxa" w:w="145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TD3</w:t>
            </w:r>
          </w:p>
        </w:tc>
        <w:tc>
          <w:tcPr>
            <w:tcW w:type="dxa" w:w="135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SAC</w:t>
            </w:r>
          </w:p>
        </w:tc>
      </w:tr>
      <w:tr>
        <w:trPr>
          <w:cantSplit/>
          <w:tblHeader w:val="false"/>
        </w:trPr>
        <w:tc>
          <w:tcPr>
            <w:tcW w:type="dxa" w:w="321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Tipo</w:t>
            </w:r>
          </w:p>
        </w:tc>
        <w:tc>
          <w:tcPr>
            <w:tcW w:type="dxa" w:w="217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On-policy</w:t>
            </w:r>
          </w:p>
        </w:tc>
        <w:tc>
          <w:tcPr>
            <w:tcW w:type="dxa" w:w="14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Off-policy</w:t>
            </w:r>
          </w:p>
        </w:tc>
        <w:tc>
          <w:tcPr>
            <w:tcW w:type="dxa" w:w="14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Off-policy</w:t>
            </w:r>
          </w:p>
        </w:tc>
        <w:tc>
          <w:tcPr>
            <w:tcW w:type="dxa" w:w="13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Off-policy</w:t>
            </w:r>
          </w:p>
        </w:tc>
      </w:tr>
      <w:tr>
        <w:trPr>
          <w:cantSplit/>
          <w:tblHeader w:val="false"/>
        </w:trPr>
        <w:tc>
          <w:tcPr>
            <w:tcW w:type="dxa" w:w="321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Política</w:t>
            </w:r>
          </w:p>
        </w:tc>
        <w:tc>
          <w:tcPr>
            <w:tcW w:type="dxa" w:w="217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Estocástica</w:t>
            </w:r>
          </w:p>
        </w:tc>
        <w:tc>
          <w:tcPr>
            <w:tcW w:type="dxa" w:w="145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Determinística</w:t>
            </w:r>
          </w:p>
        </w:tc>
        <w:tc>
          <w:tcPr>
            <w:tcW w:type="dxa" w:w="145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Determinística</w:t>
            </w:r>
          </w:p>
        </w:tc>
        <w:tc>
          <w:tcPr>
            <w:tcW w:type="dxa" w:w="135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Estocástica</w:t>
            </w:r>
          </w:p>
        </w:tc>
      </w:tr>
      <w:tr>
        <w:trPr>
          <w:cantSplit/>
          <w:tblHeader w:val="false"/>
        </w:trPr>
        <w:tc>
          <w:tcPr>
            <w:tcW w:type="dxa" w:w="321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Ações</w:t>
            </w:r>
          </w:p>
        </w:tc>
        <w:tc>
          <w:tcPr>
            <w:tcW w:type="dxa" w:w="217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Discretas e contínuas</w:t>
            </w:r>
          </w:p>
        </w:tc>
        <w:tc>
          <w:tcPr>
            <w:tcW w:type="dxa" w:w="14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Contínuas</w:t>
            </w:r>
          </w:p>
        </w:tc>
        <w:tc>
          <w:tcPr>
            <w:tcW w:type="dxa" w:w="14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Contínuas</w:t>
            </w:r>
          </w:p>
        </w:tc>
        <w:tc>
          <w:tcPr>
            <w:tcW w:type="dxa" w:w="13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Contínuas</w:t>
            </w:r>
          </w:p>
        </w:tc>
      </w:tr>
      <w:tr>
        <w:trPr>
          <w:cantSplit/>
          <w:tblHeader w:val="false"/>
        </w:trPr>
        <w:tc>
          <w:tcPr>
            <w:tcW w:type="dxa" w:w="321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Eficiência de dados</w:t>
            </w:r>
          </w:p>
        </w:tc>
        <w:tc>
          <w:tcPr>
            <w:tcW w:type="dxa" w:w="217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Baixa</w:t>
            </w:r>
          </w:p>
        </w:tc>
        <w:tc>
          <w:tcPr>
            <w:tcW w:type="dxa" w:w="145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Alta</w:t>
            </w:r>
          </w:p>
        </w:tc>
        <w:tc>
          <w:tcPr>
            <w:tcW w:type="dxa" w:w="145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Alta</w:t>
            </w:r>
          </w:p>
        </w:tc>
        <w:tc>
          <w:tcPr>
            <w:tcW w:type="dxa" w:w="135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Alta</w:t>
            </w:r>
          </w:p>
        </w:tc>
      </w:tr>
      <w:tr>
        <w:trPr>
          <w:cantSplit/>
          <w:tblHeader w:val="false"/>
        </w:trPr>
        <w:tc>
          <w:tcPr>
            <w:tcW w:type="dxa" w:w="321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Estabilidade</w:t>
            </w:r>
          </w:p>
        </w:tc>
        <w:tc>
          <w:tcPr>
            <w:tcW w:type="dxa" w:w="217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Boa</w:t>
            </w:r>
          </w:p>
        </w:tc>
        <w:tc>
          <w:tcPr>
            <w:tcW w:type="dxa" w:w="14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Frágil</w:t>
            </w:r>
          </w:p>
        </w:tc>
        <w:tc>
          <w:tcPr>
            <w:tcW w:type="dxa" w:w="14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Boa</w:t>
            </w:r>
          </w:p>
        </w:tc>
        <w:tc>
          <w:tcPr>
            <w:tcW w:type="dxa" w:w="13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Boa</w:t>
            </w:r>
          </w:p>
        </w:tc>
      </w:tr>
      <w:tr>
        <w:trPr>
          <w:cantSplit/>
          <w:tblHeader w:val="false"/>
        </w:trPr>
        <w:tc>
          <w:tcPr>
            <w:tcW w:type="dxa" w:w="321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Sensibilidade a hiperparâmetros</w:t>
            </w:r>
          </w:p>
        </w:tc>
        <w:tc>
          <w:tcPr>
            <w:tcW w:type="dxa" w:w="217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Média</w:t>
            </w:r>
          </w:p>
        </w:tc>
        <w:tc>
          <w:tcPr>
            <w:tcW w:type="dxa" w:w="145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Alta</w:t>
            </w:r>
          </w:p>
        </w:tc>
        <w:tc>
          <w:tcPr>
            <w:tcW w:type="dxa" w:w="145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Média</w:t>
            </w:r>
          </w:p>
        </w:tc>
        <w:tc>
          <w:tcPr>
            <w:tcW w:type="dxa" w:w="135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Baixa a média</w:t>
            </w:r>
          </w:p>
        </w:tc>
      </w:tr>
      <w:tr>
        <w:trPr>
          <w:cantSplit/>
          <w:tblHeader w:val="false"/>
        </w:trPr>
        <w:tc>
          <w:tcPr>
            <w:tcW w:type="dxa" w:w="321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Paralelização</w:t>
            </w:r>
          </w:p>
        </w:tc>
        <w:tc>
          <w:tcPr>
            <w:tcW w:type="dxa" w:w="217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Excelente</w:t>
            </w:r>
          </w:p>
        </w:tc>
        <w:tc>
          <w:tcPr>
            <w:tcW w:type="dxa" w:w="14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Moderada</w:t>
            </w:r>
          </w:p>
        </w:tc>
        <w:tc>
          <w:tcPr>
            <w:tcW w:type="dxa" w:w="14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Moderada</w:t>
            </w:r>
          </w:p>
        </w:tc>
        <w:tc>
          <w:tcPr>
            <w:tcW w:type="dxa" w:w="13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Moderada</w:t>
            </w:r>
          </w:p>
        </w:tc>
      </w:tr>
    </w:tbl>
    <w:p>
      <w:pPr>
        <w:spacing w:after="160" w:line="120"/>
      </w:pPr>
    </w:p>
    <w:p>
      <w:pPr>
        <w:pStyle w:val="Heading3"/>
        <w:keepNext/>
      </w:pPr>
      <w:r>
        <w:t xml:space="preserve">10.8 Reprodutibilidade e armadilhas</w:t>
      </w:r>
    </w:p>
    <w:p>
      <w:pPr>
        <w:spacing w:after="120" w:line="300"/>
        <w:jc w:val="left"/>
      </w:pPr>
      <w:r>
        <w:rPr>
          <w:sz w:val="21"/>
          <w:szCs w:val="21"/>
        </w:rPr>
        <w:t xml:space="preserve">Henderson e colegas (2018) mostraram que o AR profundo é </w:t>
      </w:r>
      <w:r>
        <w:rPr>
          <w:b/>
          <w:bCs/>
          <w:sz w:val="21"/>
          <w:szCs w:val="21"/>
        </w:rPr>
        <w:t xml:space="preserve">muito sensível</w:t>
      </w:r>
      <w:r>
        <w:rPr>
          <w:sz w:val="21"/>
          <w:szCs w:val="21"/>
        </w:rPr>
        <w:t xml:space="preserve"> à semente, ao código e a pequenos detalhes. Boas práticas:</w:t>
      </w:r>
    </w:p>
    <w:p>
      <w:pPr>
        <w:pStyle w:val="ListParagraph"/>
        <w:numPr>
          <w:ilvl w:val="0"/>
          <w:numId w:val="2"/>
        </w:numPr>
        <w:spacing w:after="70" w:line="288"/>
      </w:pPr>
      <w:r>
        <w:rPr>
          <w:b/>
          <w:bCs/>
          <w:sz w:val="21"/>
          <w:szCs w:val="21"/>
        </w:rPr>
        <w:t xml:space="preserve">Várias sementes</w:t>
      </w:r>
      <w:r>
        <w:rPr>
          <w:sz w:val="21"/>
          <w:szCs w:val="21"/>
        </w:rPr>
        <w:t xml:space="preserve"> (pelo menos 5, quando possível) e </w:t>
      </w:r>
      <w:r>
        <w:rPr>
          <w:b/>
          <w:bCs/>
          <w:sz w:val="21"/>
          <w:szCs w:val="21"/>
        </w:rPr>
        <w:t xml:space="preserve">intervalos de confiança</w:t>
      </w:r>
      <w:r>
        <w:rPr>
          <w:sz w:val="21"/>
          <w:szCs w:val="21"/>
        </w:rPr>
        <w:t xml:space="preserve">.</w:t>
      </w:r>
    </w:p>
    <w:p>
      <w:pPr>
        <w:pStyle w:val="ListParagraph"/>
        <w:numPr>
          <w:ilvl w:val="0"/>
          <w:numId w:val="2"/>
        </w:numPr>
        <w:spacing w:after="70" w:line="288"/>
      </w:pPr>
      <w:r>
        <w:rPr>
          <w:b/>
          <w:bCs/>
          <w:sz w:val="21"/>
          <w:szCs w:val="21"/>
        </w:rPr>
        <w:t xml:space="preserve">Normalize observações e recompensas</w:t>
      </w:r>
      <w:r>
        <w:rPr>
          <w:sz w:val="21"/>
          <w:szCs w:val="21"/>
        </w:rPr>
        <w:t xml:space="preserve"> quando suas escalas variam muito (por exemplo, </w:t>
      </w:r>
      <w:r>
        <w:rPr>
          <w:rFonts w:ascii="Consolas" w:cs="Consolas" w:eastAsia="Consolas" w:hAnsi="Consolas"/>
          <w:color w:val="B91C1C"/>
          <w:sz w:val="19"/>
          <w:szCs w:val="19"/>
          <w:shd w:fill="F3F4F6" w:color="auto" w:val="clear"/>
        </w:rPr>
        <w:t xml:space="preserve">VecNormalize</w:t>
      </w:r>
      <w:r>
        <w:rPr>
          <w:sz w:val="21"/>
          <w:szCs w:val="21"/>
        </w:rPr>
        <w:t xml:space="preserve"> do SB3).</w:t>
      </w:r>
    </w:p>
    <w:p>
      <w:pPr>
        <w:pStyle w:val="ListParagraph"/>
        <w:numPr>
          <w:ilvl w:val="0"/>
          <w:numId w:val="2"/>
        </w:numPr>
        <w:spacing w:after="70" w:line="288"/>
      </w:pPr>
      <w:r>
        <w:rPr>
          <w:b/>
          <w:bCs/>
          <w:sz w:val="21"/>
          <w:szCs w:val="21"/>
        </w:rPr>
        <w:t xml:space="preserve">Avalie em ambiente separado</w:t>
      </w:r>
      <w:r>
        <w:rPr>
          <w:sz w:val="21"/>
          <w:szCs w:val="21"/>
        </w:rPr>
        <w:t xml:space="preserve">, com política determinística e sem normalização de treino que vaze.</w:t>
      </w:r>
    </w:p>
    <w:p>
      <w:pPr>
        <w:pStyle w:val="ListParagraph"/>
        <w:numPr>
          <w:ilvl w:val="0"/>
          <w:numId w:val="2"/>
        </w:numPr>
        <w:spacing w:after="70" w:line="288"/>
      </w:pPr>
      <w:r>
        <w:rPr>
          <w:b/>
          <w:bCs/>
          <w:sz w:val="21"/>
          <w:szCs w:val="21"/>
        </w:rPr>
        <w:t xml:space="preserve">Registre</w:t>
      </w:r>
      <w:r>
        <w:rPr>
          <w:sz w:val="21"/>
          <w:szCs w:val="21"/>
        </w:rPr>
        <w:t xml:space="preserve"> versões das bibliotecas, hiperparâmetros e sementes.</w:t>
      </w:r>
    </w:p>
    <w:p>
      <w:pPr>
        <w:pStyle w:val="ListParagraph"/>
        <w:numPr>
          <w:ilvl w:val="0"/>
          <w:numId w:val="2"/>
        </w:numPr>
        <w:spacing w:after="70" w:line="288"/>
      </w:pPr>
      <w:r>
        <w:rPr>
          <w:b/>
          <w:bCs/>
          <w:sz w:val="21"/>
          <w:szCs w:val="21"/>
        </w:rPr>
        <w:t xml:space="preserve">Compare com baselines simples</w:t>
      </w:r>
      <w:r>
        <w:rPr>
          <w:sz w:val="21"/>
          <w:szCs w:val="21"/>
        </w:rPr>
        <w:t xml:space="preserve"> (política aleatória, controladores clássicos, busca aleatória).</w:t>
      </w:r>
    </w:p>
    <w:p>
      <w:pPr>
        <w:pStyle w:val="ListParagraph"/>
        <w:numPr>
          <w:ilvl w:val="0"/>
          <w:numId w:val="2"/>
        </w:numPr>
        <w:spacing w:after="70" w:line="288"/>
      </w:pPr>
      <w:r>
        <w:rPr>
          <w:b/>
          <w:bCs/>
          <w:sz w:val="21"/>
          <w:szCs w:val="21"/>
        </w:rPr>
        <w:t xml:space="preserve">Desconfie de resultados bons demais</w:t>
      </w:r>
      <w:r>
        <w:rPr>
          <w:sz w:val="21"/>
          <w:szCs w:val="21"/>
        </w:rPr>
        <w:t xml:space="preserve">: procure bugs e falhas do simulador.</w:t>
      </w:r>
    </w:p>
    <w:p>
      <w:pPr>
        <w:spacing w:after="60" w:line="120"/>
      </w:pPr>
    </w:p>
    <w:p>
      <w:pPr>
        <w:pStyle w:val="Heading3"/>
        <w:keepNext/>
      </w:pPr>
      <w:r>
        <w:t xml:space="preserve">10.9 Mão na massa</w:t>
      </w:r>
    </w:p>
    <w:p>
      <w:pPr>
        <w:pStyle w:val="Heading4"/>
        <w:keepNext/>
      </w:pPr>
      <w:r>
        <w:t xml:space="preserve">10.9.1 PPO no CartPole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gymnasium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stable_baselines3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PPO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SAC</w:t>
            </w:r>
            <w:r>
              <w:rPr>
                <w:rFonts w:ascii="Consolas" w:cs="Consolas" w:eastAsia="Consolas" w:hAnsi="Consolas"/>
                <w:color w:val="1F2937"/>
                <w:sz w:val="16"/>
                <w:szCs w:val="16"/>
              </w:rPr>
              <w:t xml:space="preserve">, TD3</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stable_baselines3.</w:t>
            </w:r>
            <w:r>
              <w:rPr>
                <w:rFonts w:ascii="Consolas" w:cs="Consolas" w:eastAsia="Consolas" w:hAnsi="Consolas"/>
                <w:b w:val="false"/>
                <w:bCs w:val="false"/>
                <w:color w:val="1F2937"/>
                <w:sz w:val="16"/>
                <w:szCs w:val="16"/>
              </w:rPr>
              <w:t xml:space="preserve">common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env_util</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make_vec_env</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stable_baselines3.</w:t>
            </w:r>
            <w:r>
              <w:rPr>
                <w:rFonts w:ascii="Consolas" w:cs="Consolas" w:eastAsia="Consolas" w:hAnsi="Consolas"/>
                <w:b w:val="false"/>
                <w:bCs w:val="false"/>
                <w:color w:val="1F2937"/>
                <w:sz w:val="16"/>
                <w:szCs w:val="16"/>
              </w:rPr>
              <w:t xml:space="preserve">common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evaluation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evaluate_policy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envs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make_vec_env</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"CartPole-v1"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n_envs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4 ambientes em paralelo</w:t>
            </w:r>
          </w:p>
          <w:p>
            <w:pPr>
              <w:spacing w:after="0" w:line="240"/>
            </w:pPr>
            <w:r>
              <w:rPr>
                <w:rFonts w:ascii="Consolas" w:cs="Consolas" w:eastAsia="Consolas" w:hAnsi="Consolas"/>
                <w:b w:val="false"/>
                <w:bCs w:val="false"/>
                <w:color w:val="1F2937"/>
                <w:sz w:val="16"/>
                <w:szCs w:val="16"/>
              </w:rPr>
              <w:t xml:space="preserve">ppo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PPO</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"MlpPolicy"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n_steps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256</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batch_size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n_epochs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0.99</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gae_lambda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0.95</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clip_range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ent_coef</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learning_rate</w:t>
            </w:r>
            <w:r>
              <w:rPr>
                <w:rFonts w:ascii="Consolas" w:cs="Consolas" w:eastAsia="Consolas" w:hAnsi="Consolas"/>
                <w:color w:val="1F2937"/>
                <w:sz w:val="16"/>
                <w:szCs w:val="16"/>
              </w:rPr>
              <w:t xml:space="preserve">=3e-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verbose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ppo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total_timesteps</w:t>
            </w:r>
            <w:r>
              <w:rPr>
                <w:rFonts w:ascii="Consolas" w:cs="Consolas" w:eastAsia="Consolas" w:hAnsi="Consolas"/>
                <w:color w:val="1F2937"/>
                <w:sz w:val="16"/>
                <w:szCs w:val="16"/>
              </w:rPr>
              <w:t xml:space="preserve">=40_000)</w:t>
            </w:r>
          </w:p>
          <w:p>
            <w:pPr>
              <w:spacing w:after="0" w:line="240"/>
            </w:pPr>
            <w:r>
              <w:rPr>
                <w:rFonts w:ascii="Consolas" w:cs="Consolas" w:eastAsia="Consolas" w:hAnsi="Consolas"/>
                <w:b w:val="false"/>
                <w:bCs w:val="false"/>
                <w:color w:val="1F2937"/>
                <w:sz w:val="16"/>
                <w:szCs w:val="16"/>
              </w:rPr>
              <w:t xml:space="preserve">media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desvio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evaluate_policy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ppo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"CartPole-v1"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n_eval_episodes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"PPO no CartPole: retorno médio = {media:.1f} ± {desvio:.1f}"</w:t>
            </w:r>
            <w:r>
              <w:rPr>
                <w:rFonts w:ascii="Consolas" w:cs="Consolas" w:eastAsia="Consolas" w:hAnsi="Consolas"/>
                <w:color w:val="1F2937"/>
                <w:sz w:val="16"/>
                <w:szCs w:val="16"/>
              </w:rPr>
              <w:t xml:space="preserve">)</w:t>
            </w:r>
          </w:p>
        </w:tc>
      </w:tr>
    </w:tbl>
    <w:p>
      <w:pPr>
        <w:spacing w:after="140" w:line="120"/>
      </w:pPr>
    </w:p>
    <w:p>
      <w:pPr>
        <w:pStyle w:val="Heading4"/>
        <w:keepNext/>
      </w:pPr>
      <w:r>
        <w:t xml:space="preserve">10.9.2 O objetivo recortado, na mão</w:t>
      </w:r>
    </w:p>
    <w:p>
      <w:pPr>
        <w:spacing w:after="120" w:line="300"/>
        <w:jc w:val="left"/>
      </w:pPr>
      <w:r>
        <w:rPr>
          <w:sz w:val="21"/>
          <w:szCs w:val="21"/>
        </w:rPr>
        <w:t xml:space="preserve">Para ver o recorte funcionando, calculamos o objetivo do PPO para algumas razões e vantagens: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objetivo_ppo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razao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vantagem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0.2</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as_tensor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razao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.float32);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as_tensor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vantagem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.float32)</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minimum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clamp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razoes</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0.9</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1.5</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"razão r        :"</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razoes</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"A = +1 (boa)   :"</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objetivo_ppo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razoes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satura em 1,2</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"A = −1 (ruim)  :"</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objetivo_ppo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razoes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satura em −0,8 do lado esquerdo</w:t>
            </w:r>
          </w:p>
        </w:tc>
      </w:tr>
    </w:tbl>
    <w:p>
      <w:pPr>
        <w:spacing w:after="140" w:line="120"/>
      </w:pPr>
    </w:p>
    <w:p>
      <w:pPr>
        <w:spacing w:after="120" w:line="300"/>
        <w:jc w:val="left"/>
      </w:pPr>
      <w:r>
        <w:rPr>
          <w:b/>
          <w:bCs/>
          <w:sz w:val="21"/>
          <w:szCs w:val="21"/>
        </w:rPr>
        <w:t xml:space="preserve">O que observar:</w:t>
      </w:r>
      <w:r>
        <w:rPr>
          <w:sz w:val="21"/>
          <w:szCs w:val="21"/>
        </w:rPr>
        <w:t xml:space="preserve"> para a ação boa, o objetivo cresce com r até 1,2 e depois </w:t>
      </w:r>
      <w:r>
        <w:rPr>
          <w:b/>
          <w:bCs/>
          <w:sz w:val="21"/>
          <w:szCs w:val="21"/>
        </w:rPr>
        <w:t xml:space="preserve">fica constante</w:t>
      </w:r>
      <w:r>
        <w:rPr>
          <w:sz w:val="21"/>
          <w:szCs w:val="21"/>
        </w:rPr>
        <w:t xml:space="preserve">: não vale a pena empurrar além. Para a ação ruim, o objetivo cai com r, e </w:t>
      </w:r>
      <w:r>
        <w:rPr>
          <w:b/>
          <w:bCs/>
          <w:sz w:val="21"/>
          <w:szCs w:val="21"/>
        </w:rPr>
        <w:t xml:space="preserve">para de melhorar</w:t>
      </w:r>
      <w:r>
        <w:rPr>
          <w:sz w:val="21"/>
          <w:szCs w:val="21"/>
        </w:rPr>
        <w:t xml:space="preserve"> quando r &lt; 0,8.</w:t>
      </w:r>
    </w:p>
    <w:p>
      <w:pPr>
        <w:pStyle w:val="Heading4"/>
        <w:keepNext/>
      </w:pPr>
      <w:r>
        <w:t xml:space="preserve">10.9.3 Pendulum: PPO × TD3 × SAC</w:t>
      </w:r>
    </w:p>
    <w:p>
      <w:pPr>
        <w:spacing w:after="120" w:line="300"/>
        <w:jc w:val="left"/>
      </w:pPr>
      <w:r>
        <w:rPr>
          <w:sz w:val="21"/>
          <w:szCs w:val="21"/>
        </w:rPr>
        <w:t xml:space="preserve">O </w:t>
      </w:r>
      <w:r>
        <w:rPr>
          <w:b/>
          <w:bCs/>
          <w:sz w:val="21"/>
          <w:szCs w:val="21"/>
        </w:rPr>
        <w:t xml:space="preserve">Pendulum</w:t>
      </w:r>
      <w:r>
        <w:rPr>
          <w:sz w:val="21"/>
          <w:szCs w:val="21"/>
        </w:rPr>
        <w:t xml:space="preserve"> é um pêndulo invertido: o agente aplica um torque (contínuo, entre −2 e 2) para levantá-lo e mantê-lo em pé. A recompensa é sempre negativa (quanto mais perto de 0, melhor); um bom controlador chega a cerca de −150, e uma política aleatória fica em torno de −1.200.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time</w:t>
            </w:r>
          </w:p>
          <w:p>
            <w:pPr>
              <w:spacing w:after="0" w:line="240"/>
            </w:pPr>
            <w:r>
              <w:rPr>
                <w:rFonts w:ascii="Consolas" w:cs="Consolas" w:eastAsia="Consolas" w:hAnsi="Consolas"/>
                <w:b w:val="false"/>
                <w:bCs w:val="false"/>
                <w:color w:val="1F2937"/>
                <w:sz w:val="16"/>
                <w:szCs w:val="16"/>
              </w:rPr>
              <w:t xml:space="preserve">amb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"Pendulum-v1"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resultados</w:t>
            </w:r>
            <w:r>
              <w:rPr>
                <w:rFonts w:ascii="Consolas" w:cs="Consolas" w:eastAsia="Consolas" w:hAnsi="Consolas"/>
                <w:color w:val="1F2937"/>
                <w:sz w:val="16"/>
                <w:szCs w:val="16"/>
              </w:rPr>
              <w:t xml:space="preserve"> =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nome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cls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passos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"SAC"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SAC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learning_starts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500</w:t>
            </w:r>
            <w:r>
              <w:rPr>
                <w:rFonts w:ascii="Consolas" w:cs="Consolas" w:eastAsia="Consolas" w:hAnsi="Consolas"/>
                <w:color w:val="1F2937"/>
                <w:sz w:val="16"/>
                <w:szCs w:val="16"/>
              </w:rPr>
              <w:t xml:space="preserve">), 10_000),</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"TD3"</w:t>
            </w:r>
            <w:r>
              <w:rPr>
                <w:rFonts w:ascii="Consolas" w:cs="Consolas" w:eastAsia="Consolas" w:hAnsi="Consolas"/>
                <w:color w:val="1F2937"/>
                <w:sz w:val="16"/>
                <w:szCs w:val="16"/>
              </w:rPr>
              <w:t xml:space="preserve">, TD3, </w:t>
            </w:r>
            <w:r>
              <w:rPr>
                <w:rFonts w:ascii="Consolas" w:cs="Consolas" w:eastAsia="Consolas" w:hAnsi="Consolas"/>
                <w:b w:val="false"/>
                <w:bCs w:val="false"/>
                <w:color w:val="1F2937"/>
                <w:sz w:val="16"/>
                <w:szCs w:val="16"/>
              </w:rPr>
              <w:t xml:space="preserv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learning_starts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500</w:t>
            </w:r>
            <w:r>
              <w:rPr>
                <w:rFonts w:ascii="Consolas" w:cs="Consolas" w:eastAsia="Consolas" w:hAnsi="Consolas"/>
                <w:color w:val="1F2937"/>
                <w:sz w:val="16"/>
                <w:szCs w:val="16"/>
              </w:rPr>
              <w:t xml:space="preserve">), 10_000),</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"PPO"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PPO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n_steps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1024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batch_size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gae_lambda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0.95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0.9</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n_epochs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learning_rate</w:t>
            </w:r>
            <w:r>
              <w:rPr>
                <w:rFonts w:ascii="Consolas" w:cs="Consolas" w:eastAsia="Consolas" w:hAnsi="Consolas"/>
                <w:color w:val="1F2937"/>
                <w:sz w:val="16"/>
                <w:szCs w:val="16"/>
              </w:rPr>
              <w:t xml:space="preserve">=1e-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use_sde</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sde_sample_freq</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50_000)]:</w:t>
            </w:r>
          </w:p>
          <w:p>
            <w:pPr>
              <w:spacing w:after="0" w:line="240"/>
            </w:pPr>
            <w:r>
              <w:rPr>
                <w:rFonts w:ascii="Consolas" w:cs="Consolas" w:eastAsia="Consolas" w:hAnsi="Consolas"/>
                <w:color w:val="1F2937"/>
                <w:sz w:val="16"/>
                <w:szCs w:val="16"/>
              </w:rPr>
              <w:t xml:space="preserve">    t0 = </w:t>
            </w:r>
            <w:r>
              <w:rPr>
                <w:rFonts w:ascii="Consolas" w:cs="Consolas" w:eastAsia="Consolas" w:hAnsi="Consolas"/>
                <w:b w:val="false"/>
                <w:bCs w:val="false"/>
                <w:color w:val="1F2937"/>
                <w:sz w:val="16"/>
                <w:szCs w:val="16"/>
              </w:rPr>
              <w:t xml:space="preserve">time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time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cls</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"MlpPolicy"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amb</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verbose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passos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media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desvio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evaluate_policy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"Pendulum-v1"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n_eval_episodes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resultados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nome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media</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"{nome:4s} | {passos:6d} passos | retorno médio = {media:8.1f} ± {desvio:5.1f} | {time.time()-t0:3.0f} 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flush</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w:t>
            </w:r>
          </w:p>
        </w:tc>
      </w:tr>
    </w:tbl>
    <w:p>
      <w:pPr>
        <w:spacing w:after="140" w:line="120"/>
      </w:pPr>
    </w:p>
    <w:p>
      <w:pPr>
        <w:keepNext/>
        <w:spacing w:after="60" w:before="120"/>
        <w:jc w:val="center"/>
      </w:pPr>
      <w:r>
        <w:drawing>
          <wp:inline distT="0" distB="0" distL="0" distR="0">
            <wp:extent cx="5715000" cy="2847975"/>
            <wp:effectExtent t="0" r="0" b="0" l="0"/>
            <wp:docPr id="1" name="f10_curvas" descr="Figura 10.4 — Retorno durante o treino no Pendulum (média de 3 sementes). SAC e TD3 aprendem com poucos passos; o PPO precisa de bem mais e varia mais entre execuções, mas chega perto." title="f10_cur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715000" cy="2847975"/>
                    </a:xfrm>
                    <a:prstGeom prst="rect">
                      <a:avLst/>
                    </a:prstGeom>
                  </pic:spPr>
                </pic:pic>
              </a:graphicData>
            </a:graphic>
          </wp:inline>
        </w:drawing>
      </w:r>
    </w:p>
    <w:p>
      <w:pPr>
        <w:spacing w:after="200"/>
        <w:jc w:val="center"/>
      </w:pPr>
      <w:r>
        <w:rPr>
          <w:i/>
          <w:iCs/>
          <w:color w:val="6B7280"/>
          <w:sz w:val="17"/>
          <w:szCs w:val="17"/>
        </w:rPr>
        <w:t xml:space="preserve">Figura 10.4 — Retorno durante o treino no Pendulum (média de 3 sementes). SAC e TD3 aprendem com poucos passos; o PPO precisa de bem mais e varia mais entre execuções, mas chega perto.</w:t>
      </w:r>
    </w:p>
    <w:p>
      <w:pPr>
        <w:spacing w:after="120" w:line="300"/>
        <w:jc w:val="left"/>
      </w:pPr>
      <w:r>
        <w:rPr>
          <w:b/>
          <w:bCs/>
          <w:sz w:val="21"/>
          <w:szCs w:val="21"/>
        </w:rPr>
        <w:t xml:space="preserve">O que observar:</w:t>
      </w:r>
      <w:r>
        <w:rPr>
          <w:sz w:val="21"/>
          <w:szCs w:val="21"/>
        </w:rPr>
        <w:t xml:space="preserve"> SAC e TD3, que reaproveitam dados (off-policy), resolvem o Pendulum com ~10 mil passos; o PPO, on-policy, precisa de ~50 mil ou mais. Isso é a </w:t>
      </w:r>
      <w:r>
        <w:rPr>
          <w:b/>
          <w:bCs/>
          <w:sz w:val="21"/>
          <w:szCs w:val="21"/>
        </w:rPr>
        <w:t xml:space="preserve">eficiência de dados</w:t>
      </w:r>
      <w:r>
        <w:rPr>
          <w:sz w:val="21"/>
          <w:szCs w:val="21"/>
        </w:rPr>
        <w:t xml:space="preserve"> da tabela da Seção 10.7.</w:t>
      </w:r>
    </w:p>
    <w:p>
      <w:pPr>
        <w:pStyle w:val="Heading4"/>
        <w:keepNext/>
      </w:pPr>
      <w:r>
        <w:t xml:space="preserve">10.9.4 Sensibilidade a hiperparâmetros</w:t>
      </w:r>
    </w:p>
    <w:p>
      <w:pPr>
        <w:spacing w:after="120" w:line="300"/>
        <w:jc w:val="left"/>
      </w:pPr>
      <w:r>
        <w:rPr>
          <w:sz w:val="21"/>
          <w:szCs w:val="21"/>
        </w:rPr>
        <w:t xml:space="preserve">Vamos medir como o PPO reage ao tamanho do lote de coleta (</w:t>
      </w:r>
      <w:r>
        <w:rPr>
          <w:rFonts w:ascii="Consolas" w:cs="Consolas" w:eastAsia="Consolas" w:hAnsi="Consolas"/>
          <w:color w:val="B91C1C"/>
          <w:sz w:val="19"/>
          <w:szCs w:val="19"/>
          <w:shd w:fill="F3F4F6" w:color="auto" w:val="clear"/>
        </w:rPr>
        <w:t xml:space="preserve">n_steps</w:t>
      </w:r>
      <w:r>
        <w:rPr>
          <w:sz w:val="21"/>
          <w:szCs w:val="21"/>
        </w:rPr>
        <w:t xml:space="preserve">) e ao desconto (</w:t>
      </w:r>
      <w:r>
        <w:rPr>
          <w:rFonts w:ascii="Consolas" w:cs="Consolas" w:eastAsia="Consolas" w:hAnsi="Consolas"/>
          <w:color w:val="B91C1C"/>
          <w:sz w:val="19"/>
          <w:szCs w:val="19"/>
          <w:shd w:fill="F3F4F6" w:color="auto" w:val="clear"/>
        </w:rPr>
        <w:t xml:space="preserve">gamma</w:t>
      </w:r>
      <w:r>
        <w:rPr>
          <w:sz w:val="21"/>
          <w:szCs w:val="21"/>
        </w:rPr>
        <w:t xml:space="preserve">), usando o </w:t>
      </w:r>
      <w:r>
        <w:rPr>
          <w:rFonts w:ascii="Consolas" w:cs="Consolas" w:eastAsia="Consolas" w:hAnsi="Consolas"/>
          <w:color w:val="B91C1C"/>
          <w:sz w:val="19"/>
          <w:szCs w:val="19"/>
          <w:shd w:fill="F3F4F6" w:color="auto" w:val="clear"/>
        </w:rPr>
        <w:t xml:space="preserve">ParameterGrid</w:t>
      </w:r>
      <w:r>
        <w:rPr>
          <w:sz w:val="21"/>
          <w:szCs w:val="21"/>
        </w:rPr>
        <w:t xml:space="preserve"> do scikit-learn e 2 sementes por combinação.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model_selection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ParameterGrid</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pandas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linhas</w:t>
            </w:r>
            <w:r>
              <w:rPr>
                <w:rFonts w:ascii="Consolas" w:cs="Consolas" w:eastAsia="Consolas" w:hAnsi="Consolas"/>
                <w:color w:val="1F2937"/>
                <w:sz w:val="16"/>
                <w:szCs w:val="16"/>
              </w:rPr>
              <w:t xml:space="preserve"> =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params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ParameterGrid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"n_steps"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64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256</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"gamma"</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0.9</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0.99</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notas</w:t>
            </w:r>
            <w:r>
              <w:rPr>
                <w:rFonts w:ascii="Consolas" w:cs="Consolas" w:eastAsia="Consolas" w:hAnsi="Consolas"/>
                <w:color w:val="1F2937"/>
                <w:sz w:val="16"/>
                <w:szCs w:val="16"/>
              </w:rPr>
              <w:t xml:space="preserve"> =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make_vec_env</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"CartPole-v1"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n_envs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PPO</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"MlpPolicy"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verbose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batch_size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n_epochs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params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total_timesteps</w:t>
            </w:r>
            <w:r>
              <w:rPr>
                <w:rFonts w:ascii="Consolas" w:cs="Consolas" w:eastAsia="Consolas" w:hAnsi="Consolas"/>
                <w:color w:val="1F2937"/>
                <w:sz w:val="16"/>
                <w:szCs w:val="16"/>
              </w:rPr>
              <w:t xml:space="preserve">=20_000)</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notas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evaluate_policy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"CartPole-v1"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n_eval_episodes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linhas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params</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"media"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notas</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"min"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min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notas</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"max"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notas</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DataFrame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linhas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to_string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index</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w:t>
            </w:r>
          </w:p>
        </w:tc>
      </w:tr>
    </w:tbl>
    <w:p>
      <w:pPr>
        <w:spacing w:after="140" w:line="120"/>
      </w:pPr>
    </w:p>
    <w:p>
      <w:pPr>
        <w:pStyle w:val="Heading3"/>
        <w:keepNext/>
      </w:pPr>
      <w:r>
        <w:t xml:space="preserve">10.10 Projeto do capítulo: otimizando um processo com um simulador estatístico</w:t>
      </w:r>
    </w:p>
    <w:p>
      <w:pPr>
        <w:spacing w:after="120" w:line="300"/>
        <w:jc w:val="left"/>
      </w:pPr>
      <w:r>
        <w:rPr>
          <w:b/>
          <w:bCs/>
          <w:sz w:val="21"/>
          <w:szCs w:val="21"/>
        </w:rPr>
        <w:t xml:space="preserve">Contexto.</w:t>
      </w:r>
      <w:r>
        <w:rPr>
          <w:sz w:val="21"/>
          <w:szCs w:val="21"/>
        </w:rPr>
        <w:t xml:space="preserve"> Uma vinícola quer ajustar variáveis do processo (álcool, acidez volátil, sulfatos, pH...) para </w:t>
      </w:r>
      <w:r>
        <w:rPr>
          <w:b/>
          <w:bCs/>
          <w:sz w:val="21"/>
          <w:szCs w:val="21"/>
        </w:rPr>
        <w:t xml:space="preserve">maximizar a qualidade</w:t>
      </w:r>
      <w:r>
        <w:rPr>
          <w:sz w:val="21"/>
          <w:szCs w:val="21"/>
        </w:rPr>
        <w:t xml:space="preserve"> do vinho, sem alterar muito as variáveis de uma vez (cada ajuste tem custo). Não podemos experimentar milhares de vezes no mundo real. Então construímos um </w:t>
      </w:r>
      <w:r>
        <w:rPr>
          <w:b/>
          <w:bCs/>
          <w:sz w:val="21"/>
          <w:szCs w:val="21"/>
        </w:rPr>
        <w:t xml:space="preserve">simulador</w:t>
      </w:r>
      <w:r>
        <w:rPr>
          <w:sz w:val="21"/>
          <w:szCs w:val="21"/>
        </w:rPr>
        <w:t xml:space="preserve">: um modelo de aprendizado supervisionado (scikit-learn) treinado com a base </w:t>
      </w:r>
      <w:r>
        <w:rPr>
          <w:b/>
          <w:bCs/>
          <w:sz w:val="21"/>
          <w:szCs w:val="21"/>
        </w:rPr>
        <w:t xml:space="preserve">Wine Quality</w:t>
      </w:r>
      <w:r>
        <w:rPr>
          <w:sz w:val="21"/>
          <w:szCs w:val="21"/>
        </w:rPr>
        <w:t xml:space="preserve"> (UCI), que prevê a nota a partir das variáveis (CORTEZ et al., 2009). O agente (SAC) aprende a ajustar o processo </w:t>
      </w:r>
      <w:r>
        <w:rPr>
          <w:b/>
          <w:bCs/>
          <w:sz w:val="21"/>
          <w:szCs w:val="21"/>
        </w:rPr>
        <w:t xml:space="preserve">dentro do simulador</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O maior perigo: o agente explora falhas do simulador</w:t>
            </w:r>
          </w:p>
          <w:p>
            <w:pPr>
              <w:spacing w:after="80" w:line="280"/>
            </w:pPr>
            <w:r>
              <w:rPr>
                <w:sz w:val="20"/>
                <w:szCs w:val="20"/>
              </w:rPr>
              <w:t xml:space="preserve">O agente buscará regiões em que o modelo </w:t>
            </w:r>
            <w:r>
              <w:rPr>
                <w:b/>
                <w:bCs/>
                <w:sz w:val="20"/>
                <w:szCs w:val="20"/>
              </w:rPr>
              <w:t xml:space="preserve">prevê notas altas</w:t>
            </w:r>
            <w:r>
              <w:rPr>
                <w:sz w:val="20"/>
                <w:szCs w:val="20"/>
              </w:rPr>
              <w:t xml:space="preserve">, mas onde ele </w:t>
            </w:r>
            <w:r>
              <w:rPr>
                <w:b/>
                <w:bCs/>
                <w:sz w:val="20"/>
                <w:szCs w:val="20"/>
              </w:rPr>
              <w:t xml:space="preserve">nunca viu dados</w:t>
            </w:r>
            <w:r>
              <w:rPr>
                <w:sz w:val="20"/>
                <w:szCs w:val="20"/>
              </w:rPr>
              <w:t xml:space="preserve"> (extrapolação). Isso é um caso de </w:t>
            </w:r>
            <w:r>
              <w:rPr>
                <w:b/>
                <w:bCs/>
                <w:sz w:val="20"/>
                <w:szCs w:val="20"/>
              </w:rPr>
              <w:t xml:space="preserve">hackeamento de recompensa</w:t>
            </w:r>
            <w:r>
              <w:rPr>
                <w:sz w:val="20"/>
                <w:szCs w:val="20"/>
              </w:rPr>
              <w:t xml:space="preserve">: ele "engana" o simulador. Por isso, o projeto exige (1) </w:t>
            </w:r>
            <w:r>
              <w:rPr>
                <w:b/>
                <w:bCs/>
                <w:sz w:val="20"/>
                <w:szCs w:val="20"/>
              </w:rPr>
              <w:t xml:space="preserve">limitar as variáveis</w:t>
            </w:r>
            <w:r>
              <w:rPr>
                <w:sz w:val="20"/>
                <w:szCs w:val="20"/>
              </w:rPr>
              <w:t xml:space="preserve"> à faixa observada e (2) </w:t>
            </w:r>
            <w:r>
              <w:rPr>
                <w:b/>
                <w:bCs/>
                <w:sz w:val="20"/>
                <w:szCs w:val="20"/>
              </w:rPr>
              <w:t xml:space="preserve">medir a distância</w:t>
            </w:r>
            <w:r>
              <w:rPr>
                <w:sz w:val="20"/>
                <w:szCs w:val="20"/>
              </w:rPr>
              <w:t xml:space="preserve"> do estado do agente aos dados reais, com o </w:t>
            </w:r>
            <w:r>
              <w:rPr>
                <w:rFonts w:ascii="Consolas" w:cs="Consolas" w:eastAsia="Consolas" w:hAnsi="Consolas"/>
                <w:color w:val="B91C1C"/>
                <w:sz w:val="18"/>
                <w:szCs w:val="18"/>
                <w:shd w:fill="F3F4F6" w:color="auto" w:val="clear"/>
              </w:rPr>
              <w:t xml:space="preserve">NearestNeighbors</w:t>
            </w:r>
            <w:r>
              <w:rPr>
                <w:sz w:val="20"/>
                <w:szCs w:val="20"/>
              </w:rPr>
              <w:t xml:space="preserve"> do scikit-learn.</w:t>
            </w:r>
          </w:p>
        </w:tc>
      </w:tr>
    </w:tbl>
    <w:p>
      <w:pPr>
        <w:spacing w:after="140" w:line="120"/>
      </w:pPr>
    </w:p>
    <w:p>
      <w:pPr>
        <w:spacing w:after="120" w:line="300"/>
        <w:jc w:val="left"/>
      </w:pPr>
      <w:r>
        <w:rPr>
          <w:b/>
          <w:bCs/>
          <w:sz w:val="21"/>
          <w:szCs w:val="21"/>
        </w:rPr>
        <w:t xml:space="preserve">Tarefas:</w:t>
      </w:r>
    </w:p>
    <w:p>
      <w:pPr>
        <w:pStyle w:val="ListParagraph"/>
        <w:numPr>
          <w:ilvl w:val="0"/>
          <w:numId w:val="31"/>
        </w:numPr>
        <w:spacing w:after="70" w:line="288"/>
      </w:pPr>
      <w:r>
        <w:rPr>
          <w:sz w:val="21"/>
          <w:szCs w:val="21"/>
        </w:rPr>
        <w:t xml:space="preserve">Treine um </w:t>
      </w:r>
      <w:r>
        <w:rPr>
          <w:rFonts w:ascii="Consolas" w:cs="Consolas" w:eastAsia="Consolas" w:hAnsi="Consolas"/>
          <w:color w:val="B91C1C"/>
          <w:sz w:val="19"/>
          <w:szCs w:val="19"/>
          <w:shd w:fill="F3F4F6" w:color="auto" w:val="clear"/>
        </w:rPr>
        <w:t xml:space="preserve">RandomForestRegressor</w:t>
      </w:r>
      <w:r>
        <w:rPr>
          <w:sz w:val="21"/>
          <w:szCs w:val="21"/>
        </w:rPr>
        <w:t xml:space="preserve"> (ou </w:t>
      </w:r>
      <w:r>
        <w:rPr>
          <w:rFonts w:ascii="Consolas" w:cs="Consolas" w:eastAsia="Consolas" w:hAnsi="Consolas"/>
          <w:color w:val="B91C1C"/>
          <w:sz w:val="19"/>
          <w:szCs w:val="19"/>
          <w:shd w:fill="F3F4F6" w:color="auto" w:val="clear"/>
        </w:rPr>
        <w:t xml:space="preserve">HistGradientBoostingRegressor</w:t>
      </w:r>
      <w:r>
        <w:rPr>
          <w:sz w:val="21"/>
          <w:szCs w:val="21"/>
        </w:rPr>
        <w:t xml:space="preserve">) para prever a qualidade a partir de 5 variáveis escolhidas, e reporte o erro em dados de teste.</w:t>
      </w:r>
    </w:p>
    <w:p>
      <w:pPr>
        <w:pStyle w:val="ListParagraph"/>
        <w:numPr>
          <w:ilvl w:val="0"/>
          <w:numId w:val="31"/>
        </w:numPr>
        <w:spacing w:after="70" w:line="288"/>
      </w:pPr>
      <w:r>
        <w:rPr>
          <w:sz w:val="21"/>
          <w:szCs w:val="21"/>
        </w:rPr>
        <w:t xml:space="preserve">Construa o ambiente </w:t>
      </w:r>
      <w:r>
        <w:rPr>
          <w:rFonts w:ascii="Consolas" w:cs="Consolas" w:eastAsia="Consolas" w:hAnsi="Consolas"/>
          <w:color w:val="B91C1C"/>
          <w:sz w:val="19"/>
          <w:szCs w:val="19"/>
          <w:shd w:fill="F3F4F6" w:color="auto" w:val="clear"/>
        </w:rPr>
        <w:t xml:space="preserve">ProcessoEnv</w:t>
      </w:r>
      <w:r>
        <w:rPr>
          <w:sz w:val="21"/>
          <w:szCs w:val="21"/>
        </w:rPr>
        <w:t xml:space="preserve">: estado = variáveis normalizadas (0 a 1); ação contínua = ajuste de cada variável (limitado a ±0,1); recompensa = qualidade prevista − 0,5 × (tamanho do ajuste)²; episódio de 15 passos.</w:t>
      </w:r>
    </w:p>
    <w:p>
      <w:pPr>
        <w:pStyle w:val="ListParagraph"/>
        <w:numPr>
          <w:ilvl w:val="0"/>
          <w:numId w:val="31"/>
        </w:numPr>
        <w:spacing w:after="70" w:line="288"/>
      </w:pPr>
      <w:r>
        <w:rPr>
          <w:sz w:val="21"/>
          <w:szCs w:val="21"/>
        </w:rPr>
        <w:t xml:space="preserve">Treine o SAC (por exemplo, 20.000 passos) e compare com </w:t>
      </w:r>
      <w:r>
        <w:rPr>
          <w:b/>
          <w:bCs/>
          <w:sz w:val="21"/>
          <w:szCs w:val="21"/>
        </w:rPr>
        <w:t xml:space="preserve">busca aleatória</w:t>
      </w:r>
      <w:r>
        <w:rPr>
          <w:sz w:val="21"/>
          <w:szCs w:val="21"/>
        </w:rPr>
        <w:t xml:space="preserve"> e </w:t>
      </w:r>
      <w:r>
        <w:rPr>
          <w:b/>
          <w:bCs/>
          <w:sz w:val="21"/>
          <w:szCs w:val="21"/>
        </w:rPr>
        <w:t xml:space="preserve">subida de encosta</w:t>
      </w:r>
      <w:r>
        <w:rPr>
          <w:sz w:val="21"/>
          <w:szCs w:val="21"/>
        </w:rPr>
        <w:t xml:space="preserve"> no simulador.</w:t>
      </w:r>
    </w:p>
    <w:p>
      <w:pPr>
        <w:pStyle w:val="ListParagraph"/>
        <w:numPr>
          <w:ilvl w:val="0"/>
          <w:numId w:val="31"/>
        </w:numPr>
        <w:spacing w:after="70" w:line="288"/>
      </w:pPr>
      <w:r>
        <w:rPr>
          <w:sz w:val="21"/>
          <w:szCs w:val="21"/>
        </w:rPr>
        <w:t xml:space="preserve">Para os melhores estados encontrados, calcule a </w:t>
      </w:r>
      <w:r>
        <w:rPr>
          <w:b/>
          <w:bCs/>
          <w:sz w:val="21"/>
          <w:szCs w:val="21"/>
        </w:rPr>
        <w:t xml:space="preserve">distância ao vizinho mais próximo</w:t>
      </w:r>
      <w:r>
        <w:rPr>
          <w:sz w:val="21"/>
          <w:szCs w:val="21"/>
        </w:rPr>
        <w:t xml:space="preserve"> dos dados reais. A solução do agente está em região bem coberta?</w:t>
      </w:r>
    </w:p>
    <w:p>
      <w:pPr>
        <w:pStyle w:val="ListParagraph"/>
        <w:numPr>
          <w:ilvl w:val="0"/>
          <w:numId w:val="31"/>
        </w:numPr>
        <w:spacing w:after="70" w:line="288"/>
      </w:pPr>
      <w:r>
        <w:rPr>
          <w:sz w:val="21"/>
          <w:szCs w:val="21"/>
        </w:rPr>
        <w:t xml:space="preserve">Estenda: compare com o PPO e discuta eficiência de dados.</w:t>
      </w:r>
    </w:p>
    <w:p>
      <w:pPr>
        <w:pStyle w:val="ListParagraph"/>
        <w:numPr>
          <w:ilvl w:val="0"/>
          <w:numId w:val="31"/>
        </w:numPr>
        <w:spacing w:after="70" w:line="288"/>
      </w:pPr>
      <w:r>
        <w:rPr>
          <w:sz w:val="21"/>
          <w:szCs w:val="21"/>
        </w:rPr>
        <w:t xml:space="preserve">Escreva uma conclusão (8 a 10 linhas) sobre a validade de otimizar um simulador estatístico. Quais cuidados seriam necessários antes de testar numa vinícola real?</w:t>
      </w:r>
    </w:p>
    <w:p>
      <w:pPr>
        <w:spacing w:after="60" w:line="120"/>
      </w:pPr>
    </w:p>
    <w:p>
      <w:pPr>
        <w:spacing w:after="120" w:line="300"/>
        <w:jc w:val="left"/>
      </w:pPr>
      <w:r>
        <w:rPr>
          <w:b/>
          <w:bCs/>
          <w:sz w:val="21"/>
          <w:szCs w:val="21"/>
        </w:rPr>
        <w:t xml:space="preserve">Ponto de partida: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pandas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pd</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ucimlrepo</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fetch_ucirepo</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gymnasium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spaces</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ensemble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RandomForestRegressor</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model_selection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train_test_split</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neighbors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NearestNeighbors</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metrics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mean_absolute_error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vinho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fetch_ucirepo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186</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X_all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vinho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features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y_all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vinho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targets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iloc</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cols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"alcohol"</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"volatile_acidity"</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"sulphates"</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"pH"</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"citric_acid"</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X_all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columns</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Xv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X_all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cols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hi</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Xv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min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Xn</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Xv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lo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hi</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lo</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Xtr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train_test_split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y_all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test_size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0.25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simulador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RandomForestRegressor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n_estimators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min_samples_leaf</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n_jobs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ytr</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"variáveis:"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cols</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 erro absoluto médio no teste:"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mean_absolute_error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yte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simulador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Xte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vizinhos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NearestNeighbors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n_neighbors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Xn</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class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ProcessoEnv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__init__</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passos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15</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super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__init__</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passos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passos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cols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action_space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spaces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Box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.float32);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observation_space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spaces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Box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.float32)</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None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options</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None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super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Xn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np_random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.float32).</w:t>
            </w:r>
            <w:r>
              <w:rPr>
                <w:rFonts w:ascii="Consolas" w:cs="Consolas" w:eastAsia="Consolas" w:hAnsi="Consolas"/>
                <w:b w:val="false"/>
                <w:bCs w:val="false"/>
                <w:color w:val="1F2937"/>
                <w:sz w:val="16"/>
                <w:szCs w:val="16"/>
              </w:rPr>
              <w:t xml:space="preserve">copy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copy</w:t>
            </w: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acao</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ajuste</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clip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acao</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clip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ajuste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.float32);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qualidade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simulador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copy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qualidade</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ajuste</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&gt;=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passos</w:t>
            </w:r>
            <w:r>
              <w:rPr>
                <w:rFonts w:ascii="Consolas" w:cs="Consolas" w:eastAsia="Consolas" w:hAnsi="Consolas"/>
                <w:color w:val="1F2937"/>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env_p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ProcessoEnv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agente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SAC</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"MlpPolicy"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env_p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learning_starts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verbose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total_timesteps</w:t>
            </w:r>
            <w:r>
              <w:rPr>
                <w:rFonts w:ascii="Consolas" w:cs="Consolas" w:eastAsia="Consolas" w:hAnsi="Consolas"/>
                <w:color w:val="1F2937"/>
                <w:sz w:val="16"/>
                <w:szCs w:val="16"/>
              </w:rPr>
              <w:t xml:space="preserve">=3_000)</w:t>
            </w:r>
          </w:p>
          <w:p>
            <w:pPr>
              <w:spacing w:after="0" w:line="240"/>
            </w:pP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env_p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False</w:t>
            </w:r>
          </w:p>
          <w:p>
            <w:pPr>
              <w:spacing w:after="0" w:line="240"/>
            </w:pP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env_p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agente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deterministic</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p>
          <w:p>
            <w:pPr>
              <w:spacing w:after="0" w:line="240"/>
            </w:pPr>
            <w:r>
              <w:rPr>
                <w:rFonts w:ascii="Consolas" w:cs="Consolas" w:eastAsia="Consolas" w:hAnsi="Consolas"/>
                <w:b w:val="false"/>
                <w:bCs w:val="false"/>
                <w:color w:val="1F2937"/>
                <w:sz w:val="16"/>
                <w:szCs w:val="16"/>
              </w:rPr>
              <w:t xml:space="preserve">dist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vizinhos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kneighbors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"estado final:"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 qualidade prevista:"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simulador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 distância ao dado real mais próximo:"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dist</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Entrega:</w:t>
      </w:r>
      <w:r>
        <w:rPr>
          <w:sz w:val="21"/>
          <w:szCs w:val="21"/>
        </w:rPr>
        <w:t xml:space="preserve"> </w:t>
      </w:r>
      <w:r>
        <w:rPr>
          <w:i/>
          <w:iCs/>
          <w:sz w:val="21"/>
          <w:szCs w:val="21"/>
        </w:rPr>
        <w:t xml:space="preserve">notebook</w:t>
      </w:r>
      <w:r>
        <w:rPr>
          <w:sz w:val="21"/>
          <w:szCs w:val="21"/>
        </w:rPr>
        <w:t xml:space="preserve"> com o simulador e seu erro, as curvas do SAC, a comparação com baselines, a análise de distância aos dados e a conclusão sobre os limites.</w:t>
      </w:r>
    </w:p>
    <w:p>
      <w:pPr>
        <w:pStyle w:val="Heading3"/>
        <w:keepNext/>
      </w:pPr>
      <w:r>
        <w:t xml:space="preserve">10.11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que você precisa levar daqui</w:t>
            </w:r>
          </w:p>
          <w:p>
            <w:pPr>
              <w:pStyle w:val="ListParagraph"/>
              <w:numPr>
                <w:ilvl w:val="0"/>
                <w:numId w:val="2"/>
              </w:numPr>
              <w:spacing w:after="60" w:line="276"/>
            </w:pPr>
            <w:r>
              <w:rPr>
                <w:b/>
                <w:bCs/>
                <w:sz w:val="20"/>
                <w:szCs w:val="20"/>
              </w:rPr>
              <w:t xml:space="preserve">PPO:</w:t>
            </w:r>
            <w:r>
              <w:rPr>
                <w:sz w:val="20"/>
                <w:szCs w:val="20"/>
              </w:rPr>
              <w:t xml:space="preserve"> maximiza r·A com a razão </w:t>
            </w:r>
            <w:r>
              <w:rPr>
                <w:b/>
                <w:bCs/>
                <w:sz w:val="20"/>
                <w:szCs w:val="20"/>
              </w:rPr>
              <w:t xml:space="preserve">recortada</w:t>
            </w:r>
            <w:r>
              <w:rPr>
                <w:sz w:val="20"/>
                <w:szCs w:val="20"/>
              </w:rPr>
              <w:t xml:space="preserve"> em [1 − ε, 1 + ε]; simples, robusto, on-policy; base do RLHF.</w:t>
            </w:r>
          </w:p>
          <w:p>
            <w:pPr>
              <w:pStyle w:val="ListParagraph"/>
              <w:numPr>
                <w:ilvl w:val="0"/>
                <w:numId w:val="2"/>
              </w:numPr>
              <w:spacing w:after="60" w:line="276"/>
            </w:pPr>
            <w:r>
              <w:rPr>
                <w:b/>
                <w:bCs/>
                <w:sz w:val="20"/>
                <w:szCs w:val="20"/>
              </w:rPr>
              <w:t xml:space="preserve">DDPG:</w:t>
            </w:r>
            <w:r>
              <w:rPr>
                <w:sz w:val="20"/>
                <w:szCs w:val="20"/>
              </w:rPr>
              <w:t xml:space="preserve"> ator determinístico + crítico Q(s, a), memória e redes-alvo; sensível a hiperparâmetros.</w:t>
            </w:r>
          </w:p>
          <w:p>
            <w:pPr>
              <w:pStyle w:val="ListParagraph"/>
              <w:numPr>
                <w:ilvl w:val="0"/>
                <w:numId w:val="2"/>
              </w:numPr>
              <w:spacing w:after="60" w:line="276"/>
            </w:pPr>
            <w:r>
              <w:rPr>
                <w:b/>
                <w:bCs/>
                <w:sz w:val="20"/>
                <w:szCs w:val="20"/>
              </w:rPr>
              <w:t xml:space="preserve">TD3:</w:t>
            </w:r>
            <w:r>
              <w:rPr>
                <w:sz w:val="20"/>
                <w:szCs w:val="20"/>
              </w:rPr>
              <w:t xml:space="preserve"> DDPG + </w:t>
            </w:r>
            <w:r>
              <w:rPr>
                <w:b/>
                <w:bCs/>
                <w:sz w:val="20"/>
                <w:szCs w:val="20"/>
              </w:rPr>
              <w:t xml:space="preserve">dois críticos</w:t>
            </w:r>
            <w:r>
              <w:rPr>
                <w:sz w:val="20"/>
                <w:szCs w:val="20"/>
              </w:rPr>
              <w:t xml:space="preserve"> (usa o menor), </w:t>
            </w:r>
            <w:r>
              <w:rPr>
                <w:b/>
                <w:bCs/>
                <w:sz w:val="20"/>
                <w:szCs w:val="20"/>
              </w:rPr>
              <w:t xml:space="preserve">ator atrasado</w:t>
            </w:r>
            <w:r>
              <w:rPr>
                <w:sz w:val="20"/>
                <w:szCs w:val="20"/>
              </w:rPr>
              <w:t xml:space="preserve"> e </w:t>
            </w:r>
            <w:r>
              <w:rPr>
                <w:b/>
                <w:bCs/>
                <w:sz w:val="20"/>
                <w:szCs w:val="20"/>
              </w:rPr>
              <w:t xml:space="preserve">suavização</w:t>
            </w:r>
            <w:r>
              <w:rPr>
                <w:sz w:val="20"/>
                <w:szCs w:val="20"/>
              </w:rPr>
              <w:t xml:space="preserve"> da ação-alvo.</w:t>
            </w:r>
          </w:p>
          <w:p>
            <w:pPr>
              <w:pStyle w:val="ListParagraph"/>
              <w:numPr>
                <w:ilvl w:val="0"/>
                <w:numId w:val="2"/>
              </w:numPr>
              <w:spacing w:after="60" w:line="276"/>
            </w:pPr>
            <w:r>
              <w:rPr>
                <w:b/>
                <w:bCs/>
                <w:sz w:val="20"/>
                <w:szCs w:val="20"/>
              </w:rPr>
              <w:t xml:space="preserve">SAC:</w:t>
            </w:r>
            <w:r>
              <w:rPr>
                <w:sz w:val="20"/>
                <w:szCs w:val="20"/>
              </w:rPr>
              <w:t xml:space="preserve"> ator estocástico com </w:t>
            </w:r>
            <w:r>
              <w:rPr>
                <w:b/>
                <w:bCs/>
                <w:sz w:val="20"/>
                <w:szCs w:val="20"/>
              </w:rPr>
              <w:t xml:space="preserve">máxima entropia</w:t>
            </w:r>
            <w:r>
              <w:rPr>
                <w:sz w:val="20"/>
                <w:szCs w:val="20"/>
              </w:rPr>
              <w:t xml:space="preserve"> e temperatura automática; ótima eficiência de dados.</w:t>
            </w:r>
          </w:p>
          <w:p>
            <w:pPr>
              <w:pStyle w:val="ListParagraph"/>
              <w:numPr>
                <w:ilvl w:val="0"/>
                <w:numId w:val="2"/>
              </w:numPr>
              <w:spacing w:after="60" w:line="276"/>
            </w:pPr>
            <w:r>
              <w:rPr>
                <w:sz w:val="20"/>
                <w:szCs w:val="20"/>
              </w:rPr>
              <w:t xml:space="preserve">Escolha pelo tipo de ação, custo do simulador e estabilidade; reporte várias sementes.</w:t>
            </w:r>
          </w:p>
          <w:p>
            <w:pPr>
              <w:pStyle w:val="ListParagraph"/>
              <w:numPr>
                <w:ilvl w:val="0"/>
                <w:numId w:val="2"/>
              </w:numPr>
              <w:spacing w:after="60" w:line="276"/>
            </w:pPr>
            <w:r>
              <w:rPr>
                <w:sz w:val="20"/>
                <w:szCs w:val="20"/>
              </w:rPr>
              <w:t xml:space="preserve">Otimizar um </w:t>
            </w:r>
            <w:r>
              <w:rPr>
                <w:b/>
                <w:bCs/>
                <w:sz w:val="20"/>
                <w:szCs w:val="20"/>
              </w:rPr>
              <w:t xml:space="preserve">simulador estatístico</w:t>
            </w:r>
            <w:r>
              <w:rPr>
                <w:sz w:val="20"/>
                <w:szCs w:val="20"/>
              </w:rPr>
              <w:t xml:space="preserve"> pode explorar suas falhas: verifique a distância aos dados reais.</w:t>
            </w:r>
          </w:p>
        </w:tc>
      </w:tr>
    </w:tbl>
    <w:p>
      <w:pPr>
        <w:spacing w:after="140" w:line="120"/>
      </w:pPr>
    </w:p>
    <w:p>
      <w:pPr>
        <w:spacing w:after="120" w:line="300"/>
        <w:jc w:val="left"/>
      </w:pPr>
      <w:r>
        <w:rPr>
          <w:b/>
          <w:bCs/>
          <w:sz w:val="21"/>
          <w:szCs w:val="21"/>
        </w:rPr>
        <w:t xml:space="preserve">Próximo capítulo:</w:t>
      </w:r>
      <w:r>
        <w:rPr>
          <w:sz w:val="21"/>
          <w:szCs w:val="21"/>
        </w:rPr>
        <w:t xml:space="preserve"> nem sempre vale a pena aprender só por tentativa. Vamos ver o </w:t>
      </w:r>
      <w:r>
        <w:rPr>
          <w:b/>
          <w:bCs/>
          <w:sz w:val="21"/>
          <w:szCs w:val="21"/>
        </w:rPr>
        <w:t xml:space="preserve">aprendizado baseado em modelo</w:t>
      </w:r>
      <w:r>
        <w:rPr>
          <w:sz w:val="21"/>
          <w:szCs w:val="21"/>
        </w:rPr>
        <w:t xml:space="preserve">: planejar com um modelo do mundo.</w:t>
      </w: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O PPO (Proximal Policy Optimization) busca principalmente: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atualizar a política sem se afastar demais da anterior, de forma simples.</w:t>
      </w:r>
    </w:p>
    <w:p>
      <w:pPr>
        <w:keepNext/>
        <w:keepLines/>
        <w:tabs>
          <w:tab w:val="left" w:pos="500"/>
        </w:tabs>
        <w:spacing w:after="30" w:line="264"/>
        <w:ind w:left="500" w:hanging="300"/>
      </w:pPr>
      <w:r>
        <w:rPr>
          <w:b/>
          <w:bCs/>
          <w:color w:val="6B7280"/>
          <w:sz w:val="20"/>
          <w:szCs w:val="20"/>
        </w:rPr>
        <w:t xml:space="preserve">b)	</w:t>
      </w:r>
      <w:r>
        <w:rPr>
          <w:sz w:val="20"/>
          <w:szCs w:val="20"/>
        </w:rPr>
        <w:t xml:space="preserve">eliminar a vantagem.</w:t>
      </w:r>
    </w:p>
    <w:p>
      <w:pPr>
        <w:keepNext/>
        <w:keepLines/>
        <w:tabs>
          <w:tab w:val="left" w:pos="500"/>
        </w:tabs>
        <w:spacing w:after="30" w:line="264"/>
        <w:ind w:left="500" w:hanging="300"/>
      </w:pPr>
      <w:r>
        <w:rPr>
          <w:b/>
          <w:bCs/>
          <w:color w:val="6B7280"/>
          <w:sz w:val="20"/>
          <w:szCs w:val="20"/>
        </w:rPr>
        <w:t xml:space="preserve">c)	</w:t>
      </w:r>
      <w:r>
        <w:rPr>
          <w:sz w:val="20"/>
          <w:szCs w:val="20"/>
        </w:rPr>
        <w:t xml:space="preserve">usar apenas ações discretas.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aprender um modelo do ambiente.</w:t>
      </w:r>
    </w:p>
    <w:p>
      <w:pPr>
        <w:keepNext/>
        <w:spacing w:after="60" w:before="140" w:line="276"/>
      </w:pPr>
      <w:r>
        <w:rPr>
          <w:b/>
          <w:bCs/>
          <w:color w:val="4F46E5"/>
          <w:sz w:val="21"/>
          <w:szCs w:val="21"/>
        </w:rPr>
        <w:t xml:space="preserve">Questão 2. </w:t>
      </w:r>
      <w:r>
        <w:rPr>
          <w:sz w:val="21"/>
          <w:szCs w:val="21"/>
        </w:rPr>
        <w:t xml:space="preserve">No PPO, a razão r(θ)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episódios.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valor Q dividido pelo valor V.</w:t>
      </w:r>
    </w:p>
    <w:p>
      <w:pPr>
        <w:keepNext/>
        <w:keepLines/>
        <w:tabs>
          <w:tab w:val="left" w:pos="500"/>
        </w:tabs>
        <w:spacing w:after="30" w:line="264"/>
        <w:ind w:left="500" w:hanging="300"/>
      </w:pPr>
      <w:r>
        <w:rPr>
          <w:b/>
          <w:bCs/>
          <w:color w:val="6B7280"/>
          <w:sz w:val="20"/>
          <w:szCs w:val="20"/>
        </w:rPr>
        <w:t xml:space="preserve">c)	</w:t>
      </w:r>
      <w:r>
        <w:rPr>
          <w:sz w:val="20"/>
          <w:szCs w:val="20"/>
        </w:rPr>
        <w:t xml:space="preserve">π_nova(a|s) / π_antiga(a|s).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recompensa dividida pelo desconto.</w:t>
      </w:r>
    </w:p>
    <w:p>
      <w:pPr>
        <w:keepNext/>
        <w:spacing w:after="60" w:before="140" w:line="276"/>
      </w:pPr>
      <w:r>
        <w:rPr>
          <w:b/>
          <w:bCs/>
          <w:color w:val="4F46E5"/>
          <w:sz w:val="21"/>
          <w:szCs w:val="21"/>
        </w:rPr>
        <w:t xml:space="preserve">Questão 3. </w:t>
      </w:r>
      <w:r>
        <w:rPr>
          <w:sz w:val="21"/>
          <w:szCs w:val="21"/>
        </w:rPr>
        <w:t xml:space="preserve">Se r(θ) = 1, então:</w:t>
      </w:r>
    </w:p>
    <w:p>
      <w:pPr>
        <w:keepNext/>
        <w:keepLines/>
        <w:tabs>
          <w:tab w:val="left" w:pos="500"/>
        </w:tabs>
        <w:spacing w:after="30" w:line="264"/>
        <w:ind w:left="500" w:hanging="300"/>
      </w:pPr>
      <w:r>
        <w:rPr>
          <w:b/>
          <w:bCs/>
          <w:color w:val="6B7280"/>
          <w:sz w:val="20"/>
          <w:szCs w:val="20"/>
        </w:rPr>
        <w:t xml:space="preserve">a)	</w:t>
      </w:r>
      <w:r>
        <w:rPr>
          <w:sz w:val="20"/>
          <w:szCs w:val="20"/>
        </w:rPr>
        <w:t xml:space="preserve">o episódio terminou.</w:t>
      </w:r>
    </w:p>
    <w:p>
      <w:pPr>
        <w:keepNext/>
        <w:keepLines/>
        <w:tabs>
          <w:tab w:val="left" w:pos="500"/>
        </w:tabs>
        <w:spacing w:after="30" w:line="264"/>
        <w:ind w:left="500" w:hanging="300"/>
      </w:pPr>
      <w:r>
        <w:rPr>
          <w:b/>
          <w:bCs/>
          <w:color w:val="6B7280"/>
          <w:sz w:val="20"/>
          <w:szCs w:val="20"/>
        </w:rPr>
        <w:t xml:space="preserve">b)	</w:t>
      </w:r>
      <w:r>
        <w:rPr>
          <w:sz w:val="20"/>
          <w:szCs w:val="20"/>
        </w:rPr>
        <w:t xml:space="preserve">a ação ficou duas vezes mais provável.</w:t>
      </w:r>
    </w:p>
    <w:p>
      <w:pPr>
        <w:keepNext/>
        <w:keepLines/>
        <w:tabs>
          <w:tab w:val="left" w:pos="500"/>
        </w:tabs>
        <w:spacing w:after="30" w:line="264"/>
        <w:ind w:left="500" w:hanging="300"/>
      </w:pPr>
      <w:r>
        <w:rPr>
          <w:b/>
          <w:bCs/>
          <w:color w:val="6B7280"/>
          <w:sz w:val="20"/>
          <w:szCs w:val="20"/>
        </w:rPr>
        <w:t xml:space="preserve">c)	</w:t>
      </w:r>
      <w:r>
        <w:rPr>
          <w:sz w:val="20"/>
          <w:szCs w:val="20"/>
        </w:rPr>
        <w:t xml:space="preserve">a ação tornou-se impossível.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política não mudou para aquela ação.</w:t>
      </w:r>
    </w:p>
    <w:p>
      <w:pPr>
        <w:keepNext/>
        <w:spacing w:after="60" w:before="140" w:line="276"/>
      </w:pPr>
      <w:r>
        <w:rPr>
          <w:b/>
          <w:bCs/>
          <w:color w:val="4F46E5"/>
          <w:sz w:val="21"/>
          <w:szCs w:val="21"/>
        </w:rPr>
        <w:t xml:space="preserve">Questão 4. </w:t>
      </w:r>
      <w:r>
        <w:rPr>
          <w:sz w:val="21"/>
          <w:szCs w:val="21"/>
        </w:rPr>
        <w:t xml:space="preserve">O recorte (clip) do PPO restringe r(θ) à faixa:</w:t>
      </w:r>
    </w:p>
    <w:p>
      <w:pPr>
        <w:keepNext/>
        <w:keepLines/>
        <w:tabs>
          <w:tab w:val="left" w:pos="500"/>
        </w:tabs>
        <w:spacing w:after="30" w:line="264"/>
        <w:ind w:left="500" w:hanging="300"/>
      </w:pPr>
      <w:r>
        <w:rPr>
          <w:b/>
          <w:bCs/>
          <w:color w:val="6B7280"/>
          <w:sz w:val="20"/>
          <w:szCs w:val="20"/>
        </w:rPr>
        <w:t xml:space="preserve">a)	</w:t>
      </w:r>
      <w:r>
        <w:rPr>
          <w:sz w:val="20"/>
          <w:szCs w:val="20"/>
        </w:rPr>
        <w:t xml:space="preserve">[0, ∞).</w:t>
      </w:r>
    </w:p>
    <w:p>
      <w:pPr>
        <w:keepNext/>
        <w:keepLines/>
        <w:tabs>
          <w:tab w:val="left" w:pos="500"/>
        </w:tabs>
        <w:spacing w:after="30" w:line="264"/>
        <w:ind w:left="500" w:hanging="300"/>
      </w:pPr>
      <w:r>
        <w:rPr>
          <w:b/>
          <w:bCs/>
          <w:color w:val="6B7280"/>
          <w:sz w:val="20"/>
          <w:szCs w:val="20"/>
        </w:rPr>
        <w:t xml:space="preserve">b)	</w:t>
      </w:r>
      <w:r>
        <w:rPr>
          <w:sz w:val="20"/>
          <w:szCs w:val="20"/>
        </w:rPr>
        <w:t xml:space="preserve">[1 − ε, 1 + ε].</w:t>
      </w:r>
    </w:p>
    <w:p>
      <w:pPr>
        <w:keepNext/>
        <w:keepLines/>
        <w:tabs>
          <w:tab w:val="left" w:pos="500"/>
        </w:tabs>
        <w:spacing w:after="30" w:line="264"/>
        <w:ind w:left="500" w:hanging="300"/>
      </w:pPr>
      <w:r>
        <w:rPr>
          <w:b/>
          <w:bCs/>
          <w:color w:val="6B7280"/>
          <w:sz w:val="20"/>
          <w:szCs w:val="20"/>
        </w:rPr>
        <w:t xml:space="preserve">c)	</w:t>
      </w:r>
      <w:r>
        <w:rPr>
          <w:sz w:val="20"/>
          <w:szCs w:val="20"/>
        </w:rPr>
        <w:t xml:space="preserve">[0, 1].</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 1].</w:t>
      </w:r>
    </w:p>
    <w:p>
      <w:pPr>
        <w:keepNext/>
        <w:spacing w:after="60" w:before="140" w:line="276"/>
      </w:pPr>
      <w:r>
        <w:rPr>
          <w:b/>
          <w:bCs/>
          <w:color w:val="4F46E5"/>
          <w:sz w:val="21"/>
          <w:szCs w:val="21"/>
        </w:rPr>
        <w:t xml:space="preserve">Questão 5. </w:t>
      </w:r>
      <w:r>
        <w:rPr>
          <w:sz w:val="21"/>
          <w:szCs w:val="21"/>
        </w:rPr>
        <w:t xml:space="preserve">No objetivo recortado, com vantagem positiva e r &gt; 1 + ε, o objetivo:</w:t>
      </w:r>
    </w:p>
    <w:p>
      <w:pPr>
        <w:keepNext/>
        <w:keepLines/>
        <w:tabs>
          <w:tab w:val="left" w:pos="500"/>
        </w:tabs>
        <w:spacing w:after="30" w:line="264"/>
        <w:ind w:left="500" w:hanging="300"/>
      </w:pPr>
      <w:r>
        <w:rPr>
          <w:b/>
          <w:bCs/>
          <w:color w:val="6B7280"/>
          <w:sz w:val="20"/>
          <w:szCs w:val="20"/>
        </w:rPr>
        <w:t xml:space="preserve">a)	</w:t>
      </w:r>
      <w:r>
        <w:rPr>
          <w:sz w:val="20"/>
          <w:szCs w:val="20"/>
        </w:rPr>
        <w:t xml:space="preserve">é zero.</w:t>
      </w:r>
    </w:p>
    <w:p>
      <w:pPr>
        <w:keepNext/>
        <w:keepLines/>
        <w:tabs>
          <w:tab w:val="left" w:pos="500"/>
        </w:tabs>
        <w:spacing w:after="30" w:line="264"/>
        <w:ind w:left="500" w:hanging="300"/>
      </w:pPr>
      <w:r>
        <w:rPr>
          <w:b/>
          <w:bCs/>
          <w:color w:val="6B7280"/>
          <w:sz w:val="20"/>
          <w:szCs w:val="20"/>
        </w:rPr>
        <w:t xml:space="preserve">b)	</w:t>
      </w:r>
      <w:r>
        <w:rPr>
          <w:sz w:val="20"/>
          <w:szCs w:val="20"/>
        </w:rPr>
        <w:t xml:space="preserve">vira negativo.</w:t>
      </w:r>
    </w:p>
    <w:p>
      <w:pPr>
        <w:keepNext/>
        <w:keepLines/>
        <w:tabs>
          <w:tab w:val="left" w:pos="500"/>
        </w:tabs>
        <w:spacing w:after="30" w:line="264"/>
        <w:ind w:left="500" w:hanging="300"/>
      </w:pPr>
      <w:r>
        <w:rPr>
          <w:b/>
          <w:bCs/>
          <w:color w:val="6B7280"/>
          <w:sz w:val="20"/>
          <w:szCs w:val="20"/>
        </w:rPr>
        <w:t xml:space="preserve">c)	</w:t>
      </w:r>
      <w:r>
        <w:rPr>
          <w:sz w:val="20"/>
          <w:szCs w:val="20"/>
        </w:rPr>
        <w:t xml:space="preserve">continua crescendo indefinidamente.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fica constante, sem incentivo para aumentar mais r.</w:t>
      </w:r>
    </w:p>
    <w:p>
      <w:pPr>
        <w:keepNext/>
        <w:spacing w:after="60" w:before="140" w:line="276"/>
      </w:pPr>
      <w:r>
        <w:rPr>
          <w:b/>
          <w:bCs/>
          <w:color w:val="4F46E5"/>
          <w:sz w:val="21"/>
          <w:szCs w:val="21"/>
        </w:rPr>
        <w:t xml:space="preserve">Questão 6. </w:t>
      </w:r>
      <w:r>
        <w:rPr>
          <w:sz w:val="21"/>
          <w:szCs w:val="21"/>
        </w:rPr>
        <w:t xml:space="preserve">O objetivo recortado do PPO usa min(rA, clip(r)A)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ser otimista.</w:t>
      </w:r>
    </w:p>
    <w:p>
      <w:pPr>
        <w:keepNext/>
        <w:keepLines/>
        <w:tabs>
          <w:tab w:val="left" w:pos="500"/>
        </w:tabs>
        <w:spacing w:after="30" w:line="264"/>
        <w:ind w:left="500" w:hanging="300"/>
      </w:pPr>
      <w:r>
        <w:rPr>
          <w:b/>
          <w:bCs/>
          <w:color w:val="6B7280"/>
          <w:sz w:val="20"/>
          <w:szCs w:val="20"/>
        </w:rPr>
        <w:t xml:space="preserve">b)	</w:t>
      </w:r>
      <w:r>
        <w:rPr>
          <w:sz w:val="20"/>
          <w:szCs w:val="20"/>
        </w:rPr>
        <w:t xml:space="preserve">eliminar a vantagem.</w:t>
      </w:r>
    </w:p>
    <w:p>
      <w:pPr>
        <w:keepNext/>
        <w:keepLines/>
        <w:tabs>
          <w:tab w:val="left" w:pos="500"/>
        </w:tabs>
        <w:spacing w:after="30" w:line="264"/>
        <w:ind w:left="500" w:hanging="300"/>
      </w:pPr>
      <w:r>
        <w:rPr>
          <w:b/>
          <w:bCs/>
          <w:color w:val="6B7280"/>
          <w:sz w:val="20"/>
          <w:szCs w:val="20"/>
        </w:rPr>
        <w:t xml:space="preserve">c)	</w:t>
      </w:r>
      <w:r>
        <w:rPr>
          <w:sz w:val="20"/>
          <w:szCs w:val="20"/>
        </w:rPr>
        <w:t xml:space="preserve">ser pessimista e evitar passos grandes demais.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aumentar a variância.</w:t>
      </w:r>
    </w:p>
    <w:p>
      <w:pPr>
        <w:keepNext/>
        <w:spacing w:after="60" w:before="140" w:line="276"/>
      </w:pPr>
      <w:r>
        <w:rPr>
          <w:b/>
          <w:bCs/>
          <w:color w:val="4F46E5"/>
          <w:sz w:val="21"/>
          <w:szCs w:val="21"/>
        </w:rPr>
        <w:t xml:space="preserve">Questão 7. </w:t>
      </w:r>
      <w:r>
        <w:rPr>
          <w:sz w:val="21"/>
          <w:szCs w:val="21"/>
        </w:rPr>
        <w:t xml:space="preserve">O PPO é um método:</w:t>
      </w:r>
    </w:p>
    <w:p>
      <w:pPr>
        <w:keepNext/>
        <w:keepLines/>
        <w:tabs>
          <w:tab w:val="left" w:pos="500"/>
        </w:tabs>
        <w:spacing w:after="30" w:line="264"/>
        <w:ind w:left="500" w:hanging="300"/>
      </w:pPr>
      <w:r>
        <w:rPr>
          <w:b/>
          <w:bCs/>
          <w:color w:val="6B7280"/>
          <w:sz w:val="20"/>
          <w:szCs w:val="20"/>
        </w:rPr>
        <w:t xml:space="preserve">a)	</w:t>
      </w:r>
      <w:r>
        <w:rPr>
          <w:sz w:val="20"/>
          <w:szCs w:val="20"/>
        </w:rPr>
        <w:t xml:space="preserve">off-policy.</w:t>
      </w:r>
    </w:p>
    <w:p>
      <w:pPr>
        <w:keepNext/>
        <w:keepLines/>
        <w:tabs>
          <w:tab w:val="left" w:pos="500"/>
        </w:tabs>
        <w:spacing w:after="30" w:line="264"/>
        <w:ind w:left="500" w:hanging="300"/>
      </w:pPr>
      <w:r>
        <w:rPr>
          <w:b/>
          <w:bCs/>
          <w:color w:val="6B7280"/>
          <w:sz w:val="20"/>
          <w:szCs w:val="20"/>
        </w:rPr>
        <w:t xml:space="preserve">b)	</w:t>
      </w:r>
      <w:r>
        <w:rPr>
          <w:sz w:val="20"/>
          <w:szCs w:val="20"/>
        </w:rPr>
        <w:t xml:space="preserve">baseado em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tabular.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on-policy.</w:t>
      </w:r>
    </w:p>
    <w:p>
      <w:pPr>
        <w:keepNext/>
        <w:spacing w:after="60" w:before="140" w:line="276"/>
      </w:pPr>
      <w:r>
        <w:rPr>
          <w:b/>
          <w:bCs/>
          <w:color w:val="4F46E5"/>
          <w:sz w:val="21"/>
          <w:szCs w:val="21"/>
        </w:rPr>
        <w:t xml:space="preserve">Questão 8. </w:t>
      </w:r>
      <w:r>
        <w:rPr>
          <w:sz w:val="21"/>
          <w:szCs w:val="21"/>
        </w:rPr>
        <w:t xml:space="preserve">Uma característica do PPO que o torna popular é:</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precisar de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ser simples, robusto e paralelizável.</w:t>
      </w:r>
    </w:p>
    <w:p>
      <w:pPr>
        <w:keepNext/>
        <w:keepLines/>
        <w:tabs>
          <w:tab w:val="left" w:pos="500"/>
        </w:tabs>
        <w:spacing w:after="30" w:line="264"/>
        <w:ind w:left="500" w:hanging="300"/>
      </w:pPr>
      <w:r>
        <w:rPr>
          <w:b/>
          <w:bCs/>
          <w:color w:val="6B7280"/>
          <w:sz w:val="20"/>
          <w:szCs w:val="20"/>
        </w:rPr>
        <w:t xml:space="preserve">c)	</w:t>
      </w:r>
      <w:r>
        <w:rPr>
          <w:sz w:val="20"/>
          <w:szCs w:val="20"/>
        </w:rPr>
        <w:t xml:space="preserve">ser determinístico.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funcionar apenas em jogos.</w:t>
      </w:r>
    </w:p>
    <w:p>
      <w:pPr>
        <w:keepNext/>
        <w:spacing w:after="60" w:before="140" w:line="276"/>
      </w:pPr>
      <w:r>
        <w:rPr>
          <w:b/>
          <w:bCs/>
          <w:color w:val="4F46E5"/>
          <w:sz w:val="21"/>
          <w:szCs w:val="21"/>
        </w:rPr>
        <w:t xml:space="preserve">Questão 9. </w:t>
      </w:r>
      <w:r>
        <w:rPr>
          <w:sz w:val="21"/>
          <w:szCs w:val="21"/>
        </w:rPr>
        <w:t xml:space="preserve">A vantagem usada no PPO costuma ser estimada com:</w:t>
      </w:r>
    </w:p>
    <w:p>
      <w:pPr>
        <w:keepNext/>
        <w:keepLines/>
        <w:tabs>
          <w:tab w:val="left" w:pos="500"/>
        </w:tabs>
        <w:spacing w:after="30" w:line="264"/>
        <w:ind w:left="500" w:hanging="300"/>
      </w:pPr>
      <w:r>
        <w:rPr>
          <w:b/>
          <w:bCs/>
          <w:color w:val="6B7280"/>
          <w:sz w:val="20"/>
          <w:szCs w:val="20"/>
        </w:rPr>
        <w:t xml:space="preserve">a)	</w:t>
      </w:r>
      <w:r>
        <w:rPr>
          <w:sz w:val="20"/>
          <w:szCs w:val="20"/>
        </w:rPr>
        <w:t xml:space="preserve">amostragem aleatória pura.</w:t>
      </w:r>
    </w:p>
    <w:p>
      <w:pPr>
        <w:keepNext/>
        <w:keepLines/>
        <w:tabs>
          <w:tab w:val="left" w:pos="500"/>
        </w:tabs>
        <w:spacing w:after="30" w:line="264"/>
        <w:ind w:left="500" w:hanging="300"/>
      </w:pPr>
      <w:r>
        <w:rPr>
          <w:b/>
          <w:bCs/>
          <w:color w:val="6B7280"/>
          <w:sz w:val="20"/>
          <w:szCs w:val="20"/>
        </w:rPr>
        <w:t xml:space="preserve">b)	</w:t>
      </w:r>
      <w:r>
        <w:rPr>
          <w:sz w:val="20"/>
          <w:szCs w:val="20"/>
        </w:rPr>
        <w:t xml:space="preserve">GAE.</w:t>
      </w:r>
    </w:p>
    <w:p>
      <w:pPr>
        <w:keepNext/>
        <w:keepLines/>
        <w:tabs>
          <w:tab w:val="left" w:pos="500"/>
        </w:tabs>
        <w:spacing w:after="30" w:line="264"/>
        <w:ind w:left="500" w:hanging="300"/>
      </w:pPr>
      <w:r>
        <w:rPr>
          <w:b/>
          <w:bCs/>
          <w:color w:val="6B7280"/>
          <w:sz w:val="20"/>
          <w:szCs w:val="20"/>
        </w:rPr>
        <w:t xml:space="preserve">c)	</w:t>
      </w:r>
      <w:r>
        <w:rPr>
          <w:sz w:val="20"/>
          <w:szCs w:val="20"/>
        </w:rPr>
        <w:t xml:space="preserve">K-Means.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modelo do ambiente.</w:t>
      </w:r>
    </w:p>
    <w:p>
      <w:pPr>
        <w:keepNext/>
        <w:spacing w:after="60" w:before="140" w:line="276"/>
      </w:pPr>
      <w:r>
        <w:rPr>
          <w:b/>
          <w:bCs/>
          <w:color w:val="4F46E5"/>
          <w:sz w:val="21"/>
          <w:szCs w:val="21"/>
        </w:rPr>
        <w:t xml:space="preserve">Questão 10. </w:t>
      </w:r>
      <w:r>
        <w:rPr>
          <w:sz w:val="21"/>
          <w:szCs w:val="21"/>
        </w:rPr>
        <w:t xml:space="preserve">Engstrom et al. (2020) mostraram que, no PPO:</w:t>
      </w:r>
    </w:p>
    <w:p>
      <w:pPr>
        <w:keepNext/>
        <w:keepLines/>
        <w:tabs>
          <w:tab w:val="left" w:pos="500"/>
        </w:tabs>
        <w:spacing w:after="30" w:line="264"/>
        <w:ind w:left="500" w:hanging="300"/>
      </w:pPr>
      <w:r>
        <w:rPr>
          <w:b/>
          <w:bCs/>
          <w:color w:val="6B7280"/>
          <w:sz w:val="20"/>
          <w:szCs w:val="20"/>
        </w:rPr>
        <w:t xml:space="preserve">a)	</w:t>
      </w:r>
      <w:r>
        <w:rPr>
          <w:sz w:val="20"/>
          <w:szCs w:val="20"/>
        </w:rPr>
        <w:t xml:space="preserve">detalhes de implementação influenciam muito o desempenho.</w:t>
      </w:r>
    </w:p>
    <w:p>
      <w:pPr>
        <w:keepNext/>
        <w:keepLines/>
        <w:tabs>
          <w:tab w:val="left" w:pos="500"/>
        </w:tabs>
        <w:spacing w:after="30" w:line="264"/>
        <w:ind w:left="500" w:hanging="300"/>
      </w:pPr>
      <w:r>
        <w:rPr>
          <w:b/>
          <w:bCs/>
          <w:color w:val="6B7280"/>
          <w:sz w:val="20"/>
          <w:szCs w:val="20"/>
        </w:rPr>
        <w:t xml:space="preserve">b)	</w:t>
      </w:r>
      <w:r>
        <w:rPr>
          <w:sz w:val="20"/>
          <w:szCs w:val="20"/>
        </w:rPr>
        <w:t xml:space="preserve">o algoritmo nunca funciona.</w:t>
      </w:r>
    </w:p>
    <w:p>
      <w:pPr>
        <w:keepNext/>
        <w:keepLines/>
        <w:tabs>
          <w:tab w:val="left" w:pos="500"/>
        </w:tabs>
        <w:spacing w:after="30" w:line="264"/>
        <w:ind w:left="500" w:hanging="300"/>
      </w:pPr>
      <w:r>
        <w:rPr>
          <w:b/>
          <w:bCs/>
          <w:color w:val="6B7280"/>
          <w:sz w:val="20"/>
          <w:szCs w:val="20"/>
        </w:rPr>
        <w:t xml:space="preserve">c)	</w:t>
      </w:r>
      <w:r>
        <w:rPr>
          <w:sz w:val="20"/>
          <w:szCs w:val="20"/>
        </w:rPr>
        <w:t xml:space="preserve">só o ε importa.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implementação não importa.</w:t>
      </w:r>
    </w:p>
    <w:p>
      <w:pPr>
        <w:keepNext/>
        <w:spacing w:after="60" w:before="140" w:line="276"/>
      </w:pPr>
      <w:r>
        <w:rPr>
          <w:b/>
          <w:bCs/>
          <w:color w:val="4F46E5"/>
          <w:sz w:val="21"/>
          <w:szCs w:val="21"/>
        </w:rPr>
        <w:t xml:space="preserve">Questão 11. </w:t>
      </w:r>
      <w:r>
        <w:rPr>
          <w:sz w:val="21"/>
          <w:szCs w:val="21"/>
        </w:rPr>
        <w:t xml:space="preserve">O gradiente de política determinística (DPG) usa:</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w:t>
      </w:r>
      <w:r>
        <w:rPr>
          <w:sz w:val="20"/>
          <w:szCs w:val="20"/>
        </w:rPr>
        <w:t xml:space="preserve">G</w:t>
      </w:r>
      <w:r>
        <w:rPr>
          <w:sz w:val="20"/>
          <w:szCs w:val="20"/>
          <w:vertAlign w:val="subscript"/>
        </w:rPr>
        <w:t xml:space="preserve">t</w:t>
      </w:r>
      <w:r>
        <w:rPr>
          <w:sz w:val="20"/>
          <w:szCs w:val="20"/>
        </w:rPr>
        <w:t xml:space="preserve">.</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a entropia.</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V(s).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∇_a Q(s, a) ∇_θ μ(s).</w:t>
      </w:r>
    </w:p>
    <w:p>
      <w:pPr>
        <w:keepNext/>
        <w:spacing w:after="60" w:before="140" w:line="276"/>
      </w:pPr>
      <w:r>
        <w:rPr>
          <w:b/>
          <w:bCs/>
          <w:color w:val="4F46E5"/>
          <w:sz w:val="21"/>
          <w:szCs w:val="21"/>
        </w:rPr>
        <w:t xml:space="preserve">Questão 12. </w:t>
      </w:r>
      <w:r>
        <w:rPr>
          <w:sz w:val="21"/>
          <w:szCs w:val="21"/>
        </w:rPr>
        <w:t xml:space="preserve">No DDPG, o ator é:</w:t>
      </w:r>
    </w:p>
    <w:p>
      <w:pPr>
        <w:keepNext/>
        <w:keepLines/>
        <w:tabs>
          <w:tab w:val="left" w:pos="500"/>
        </w:tabs>
        <w:spacing w:after="30" w:line="264"/>
        <w:ind w:left="500" w:hanging="300"/>
      </w:pPr>
      <w:r>
        <w:rPr>
          <w:b/>
          <w:bCs/>
          <w:color w:val="6B7280"/>
          <w:sz w:val="20"/>
          <w:szCs w:val="20"/>
        </w:rPr>
        <w:t xml:space="preserve">a)	</w:t>
      </w:r>
      <w:r>
        <w:rPr>
          <w:sz w:val="20"/>
          <w:szCs w:val="20"/>
        </w:rPr>
        <w:t xml:space="preserve">determinístico, μ(s).</w:t>
      </w:r>
    </w:p>
    <w:p>
      <w:pPr>
        <w:keepNext/>
        <w:keepLines/>
        <w:tabs>
          <w:tab w:val="left" w:pos="500"/>
        </w:tabs>
        <w:spacing w:after="30" w:line="264"/>
        <w:ind w:left="500" w:hanging="300"/>
      </w:pPr>
      <w:r>
        <w:rPr>
          <w:b/>
          <w:bCs/>
          <w:color w:val="6B7280"/>
          <w:sz w:val="20"/>
          <w:szCs w:val="20"/>
        </w:rPr>
        <w:t xml:space="preserve">b)	</w:t>
      </w:r>
      <w:r>
        <w:rPr>
          <w:sz w:val="20"/>
          <w:szCs w:val="20"/>
        </w:rPr>
        <w:t xml:space="preserve">estocástico gaussiano.</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tabela.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crítico.</w:t>
      </w:r>
    </w:p>
    <w:p>
      <w:pPr>
        <w:keepNext/>
        <w:spacing w:after="60" w:before="140" w:line="276"/>
      </w:pPr>
      <w:r>
        <w:rPr>
          <w:b/>
          <w:bCs/>
          <w:color w:val="4F46E5"/>
          <w:sz w:val="21"/>
          <w:szCs w:val="21"/>
        </w:rPr>
        <w:t xml:space="preserve">Questão 13. </w:t>
      </w:r>
      <w:r>
        <w:rPr>
          <w:sz w:val="21"/>
          <w:szCs w:val="21"/>
        </w:rPr>
        <w:t xml:space="preserve">No DDPG, a exploração é feita:</w:t>
      </w:r>
    </w:p>
    <w:p>
      <w:pPr>
        <w:keepNext/>
        <w:keepLines/>
        <w:tabs>
          <w:tab w:val="left" w:pos="500"/>
        </w:tabs>
        <w:spacing w:after="30" w:line="264"/>
        <w:ind w:left="500" w:hanging="300"/>
      </w:pPr>
      <w:r>
        <w:rPr>
          <w:b/>
          <w:bCs/>
          <w:color w:val="6B7280"/>
          <w:sz w:val="20"/>
          <w:szCs w:val="20"/>
        </w:rPr>
        <w:t xml:space="preserve">a)	</w:t>
      </w:r>
      <w:r>
        <w:rPr>
          <w:sz w:val="20"/>
          <w:szCs w:val="20"/>
        </w:rPr>
        <w:t xml:space="preserve">acrescentando ruído às ações.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com ε-gulosa sobre Q.</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há exploração.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 entropia máxima.</w:t>
      </w:r>
    </w:p>
    <w:p>
      <w:pPr>
        <w:keepNext/>
        <w:spacing w:after="60" w:before="140" w:line="276"/>
      </w:pPr>
      <w:r>
        <w:rPr>
          <w:b/>
          <w:bCs/>
          <w:color w:val="4F46E5"/>
          <w:sz w:val="21"/>
          <w:szCs w:val="21"/>
        </w:rPr>
        <w:t xml:space="preserve">Questão 14. </w:t>
      </w:r>
      <w:r>
        <w:rPr>
          <w:sz w:val="21"/>
          <w:szCs w:val="21"/>
        </w:rPr>
        <w:t xml:space="preserve">A atualização suave das redes-alvo no DDPG é:</w:t>
      </w:r>
    </w:p>
    <w:p>
      <w:pPr>
        <w:keepNext/>
        <w:keepLines/>
        <w:tabs>
          <w:tab w:val="left" w:pos="500"/>
        </w:tabs>
        <w:spacing w:after="30" w:line="264"/>
        <w:ind w:left="500" w:hanging="300"/>
      </w:pPr>
      <w:r>
        <w:rPr>
          <w:b/>
          <w:bCs/>
          <w:color w:val="6B7280"/>
          <w:sz w:val="20"/>
          <w:szCs w:val="20"/>
        </w:rPr>
        <w:t xml:space="preserve">a)	</w:t>
      </w:r>
      <w:r>
        <w:rPr>
          <w:sz w:val="20"/>
          <w:szCs w:val="20"/>
        </w:rPr>
        <w:t xml:space="preserve">θ⁻ ← θ a cada passo.</w:t>
      </w:r>
    </w:p>
    <w:p>
      <w:pPr>
        <w:keepNext/>
        <w:keepLines/>
        <w:tabs>
          <w:tab w:val="left" w:pos="500"/>
        </w:tabs>
        <w:spacing w:after="30" w:line="264"/>
        <w:ind w:left="500" w:hanging="300"/>
      </w:pPr>
      <w:r>
        <w:rPr>
          <w:b/>
          <w:bCs/>
          <w:color w:val="6B7280"/>
          <w:sz w:val="20"/>
          <w:szCs w:val="20"/>
        </w:rPr>
        <w:t xml:space="preserve">b)	</w:t>
      </w:r>
      <w:r>
        <w:rPr>
          <w:sz w:val="20"/>
          <w:szCs w:val="20"/>
        </w:rPr>
        <w:t xml:space="preserve">θ⁻ ← θ − θ.</w:t>
      </w:r>
    </w:p>
    <w:p>
      <w:pPr>
        <w:keepNext/>
        <w:keepLines/>
        <w:tabs>
          <w:tab w:val="left" w:pos="500"/>
        </w:tabs>
        <w:spacing w:after="30" w:line="264"/>
        <w:ind w:left="500" w:hanging="300"/>
      </w:pPr>
      <w:r>
        <w:rPr>
          <w:b/>
          <w:bCs/>
          <w:color w:val="6B7280"/>
          <w:sz w:val="20"/>
          <w:szCs w:val="20"/>
        </w:rPr>
        <w:t xml:space="preserve">c)	</w:t>
      </w:r>
      <w:r>
        <w:rPr>
          <w:sz w:val="20"/>
          <w:szCs w:val="20"/>
        </w:rPr>
        <w:t xml:space="preserve">θ⁻ ← 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θ⁻ ← τθ + (1 − τ)θ⁻, com τ pequeno.</w:t>
      </w:r>
    </w:p>
    <w:p>
      <w:pPr>
        <w:keepNext/>
        <w:spacing w:after="60" w:before="140" w:line="276"/>
      </w:pPr>
      <w:r>
        <w:rPr>
          <w:b/>
          <w:bCs/>
          <w:color w:val="4F46E5"/>
          <w:sz w:val="21"/>
          <w:szCs w:val="21"/>
        </w:rPr>
        <w:t xml:space="preserve">Questão 15. </w:t>
      </w:r>
      <w:r>
        <w:rPr>
          <w:sz w:val="21"/>
          <w:szCs w:val="21"/>
        </w:rPr>
        <w:t xml:space="preserve">Os três truques do TD3 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dueling, Double e Rainbow.</w:t>
      </w:r>
    </w:p>
    <w:p>
      <w:pPr>
        <w:keepNext/>
        <w:keepLines/>
        <w:tabs>
          <w:tab w:val="left" w:pos="500"/>
        </w:tabs>
        <w:spacing w:after="30" w:line="264"/>
        <w:ind w:left="500" w:hanging="300"/>
      </w:pPr>
      <w:r>
        <w:rPr>
          <w:b/>
          <w:bCs/>
          <w:color w:val="6B7280"/>
          <w:sz w:val="20"/>
          <w:szCs w:val="20"/>
        </w:rPr>
        <w:t xml:space="preserve">b)	</w:t>
      </w:r>
      <w:r>
        <w:rPr>
          <w:sz w:val="20"/>
          <w:szCs w:val="20"/>
        </w:rPr>
        <w:t xml:space="preserve">memória, entropia e ε-gulosa.</w:t>
      </w:r>
    </w:p>
    <w:p>
      <w:pPr>
        <w:keepNext/>
        <w:keepLines/>
        <w:tabs>
          <w:tab w:val="left" w:pos="500"/>
        </w:tabs>
        <w:spacing w:after="30" w:line="264"/>
        <w:ind w:left="500" w:hanging="300"/>
      </w:pPr>
      <w:r>
        <w:rPr>
          <w:b/>
          <w:bCs/>
          <w:color w:val="6B7280"/>
          <w:sz w:val="20"/>
          <w:szCs w:val="20"/>
        </w:rPr>
        <w:t xml:space="preserve">c)	</w:t>
      </w:r>
      <w:r>
        <w:rPr>
          <w:sz w:val="20"/>
          <w:szCs w:val="20"/>
        </w:rPr>
        <w:t xml:space="preserve">Monte Carlo, TD e DP.</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dois críticos, atualização atrasada do ator e suavização da ação-alvo.</w:t>
      </w:r>
    </w:p>
    <w:p>
      <w:pPr>
        <w:keepNext/>
        <w:spacing w:after="60" w:before="140" w:line="276"/>
      </w:pPr>
      <w:r>
        <w:rPr>
          <w:b/>
          <w:bCs/>
          <w:color w:val="4F46E5"/>
          <w:sz w:val="21"/>
          <w:szCs w:val="21"/>
        </w:rPr>
        <w:t xml:space="preserve">Questão 16. </w:t>
      </w:r>
      <w:r>
        <w:rPr>
          <w:sz w:val="21"/>
          <w:szCs w:val="21"/>
        </w:rPr>
        <w:t xml:space="preserve">No TD3, o alvo usa dos dois críticos:</w:t>
      </w:r>
    </w:p>
    <w:p>
      <w:pPr>
        <w:keepNext/>
        <w:keepLines/>
        <w:tabs>
          <w:tab w:val="left" w:pos="500"/>
        </w:tabs>
        <w:spacing w:after="30" w:line="264"/>
        <w:ind w:left="500" w:hanging="300"/>
      </w:pPr>
      <w:r>
        <w:rPr>
          <w:b/>
          <w:bCs/>
          <w:color w:val="6B7280"/>
          <w:sz w:val="20"/>
          <w:szCs w:val="20"/>
        </w:rPr>
        <w:t xml:space="preserve">a)	</w:t>
      </w:r>
      <w:r>
        <w:rPr>
          <w:sz w:val="20"/>
          <w:szCs w:val="20"/>
        </w:rPr>
        <w:t xml:space="preserve">um sorteio.</w:t>
      </w:r>
    </w:p>
    <w:p>
      <w:pPr>
        <w:keepNext/>
        <w:keepLines/>
        <w:tabs>
          <w:tab w:val="left" w:pos="500"/>
        </w:tabs>
        <w:spacing w:after="30" w:line="264"/>
        <w:ind w:left="500" w:hanging="300"/>
      </w:pPr>
      <w:r>
        <w:rPr>
          <w:b/>
          <w:bCs/>
          <w:color w:val="6B7280"/>
          <w:sz w:val="20"/>
          <w:szCs w:val="20"/>
        </w:rPr>
        <w:t xml:space="preserve">b)	</w:t>
      </w:r>
      <w:r>
        <w:rPr>
          <w:sz w:val="20"/>
          <w:szCs w:val="20"/>
        </w:rPr>
        <w:t xml:space="preserve">o menor valor.</w:t>
      </w:r>
    </w:p>
    <w:p>
      <w:pPr>
        <w:keepNext/>
        <w:keepLines/>
        <w:tabs>
          <w:tab w:val="left" w:pos="500"/>
        </w:tabs>
        <w:spacing w:after="30" w:line="264"/>
        <w:ind w:left="500" w:hanging="300"/>
      </w:pPr>
      <w:r>
        <w:rPr>
          <w:b/>
          <w:bCs/>
          <w:color w:val="6B7280"/>
          <w:sz w:val="20"/>
          <w:szCs w:val="20"/>
        </w:rPr>
        <w:t xml:space="preserve">c)	</w:t>
      </w:r>
      <w:r>
        <w:rPr>
          <w:sz w:val="20"/>
          <w:szCs w:val="20"/>
        </w:rPr>
        <w:t xml:space="preserve">o maior valor.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soma.</w:t>
      </w:r>
    </w:p>
    <w:p>
      <w:pPr>
        <w:keepNext/>
        <w:spacing w:after="60" w:before="140" w:line="276"/>
      </w:pPr>
      <w:r>
        <w:rPr>
          <w:b/>
          <w:bCs/>
          <w:color w:val="4F46E5"/>
          <w:sz w:val="21"/>
          <w:szCs w:val="21"/>
        </w:rPr>
        <w:t xml:space="preserve">Questão 17. </w:t>
      </w:r>
      <w:r>
        <w:rPr>
          <w:sz w:val="21"/>
          <w:szCs w:val="21"/>
        </w:rPr>
        <w:t xml:space="preserve">A atualização atrasada do ator no TD3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eliminar a memória.</w:t>
      </w:r>
    </w:p>
    <w:p>
      <w:pPr>
        <w:keepNext/>
        <w:keepLines/>
        <w:tabs>
          <w:tab w:val="left" w:pos="500"/>
        </w:tabs>
        <w:spacing w:after="30" w:line="264"/>
        <w:ind w:left="500" w:hanging="300"/>
      </w:pPr>
      <w:r>
        <w:rPr>
          <w:b/>
          <w:bCs/>
          <w:color w:val="6B7280"/>
          <w:sz w:val="20"/>
          <w:szCs w:val="20"/>
        </w:rPr>
        <w:t xml:space="preserve">b)	</w:t>
      </w:r>
      <w:r>
        <w:rPr>
          <w:sz w:val="20"/>
          <w:szCs w:val="20"/>
        </w:rPr>
        <w:t xml:space="preserve">acelerar o ator.</w:t>
      </w:r>
    </w:p>
    <w:p>
      <w:pPr>
        <w:keepNext/>
        <w:keepLines/>
        <w:tabs>
          <w:tab w:val="left" w:pos="500"/>
        </w:tabs>
        <w:spacing w:after="30" w:line="264"/>
        <w:ind w:left="500" w:hanging="300"/>
      </w:pPr>
      <w:r>
        <w:rPr>
          <w:b/>
          <w:bCs/>
          <w:color w:val="6B7280"/>
          <w:sz w:val="20"/>
          <w:szCs w:val="20"/>
        </w:rPr>
        <w:t xml:space="preserve">c)	</w:t>
      </w:r>
      <w:r>
        <w:rPr>
          <w:sz w:val="20"/>
          <w:szCs w:val="20"/>
        </w:rPr>
        <w:t xml:space="preserve">deixar o crítico se estabilizar antes de atualizar o ator.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aumentar a exploração.</w:t>
      </w:r>
    </w:p>
    <w:p>
      <w:pPr>
        <w:keepNext/>
        <w:spacing w:after="60" w:before="140" w:line="276"/>
      </w:pPr>
      <w:r>
        <w:rPr>
          <w:b/>
          <w:bCs/>
          <w:color w:val="4F46E5"/>
          <w:sz w:val="21"/>
          <w:szCs w:val="21"/>
        </w:rPr>
        <w:t xml:space="preserve">Questão 18. </w:t>
      </w:r>
      <w:r>
        <w:rPr>
          <w:sz w:val="21"/>
          <w:szCs w:val="21"/>
        </w:rPr>
        <w:t xml:space="preserve">A suavização da ação-alvo no TD3 consiste em:</w:t>
      </w:r>
    </w:p>
    <w:p>
      <w:pPr>
        <w:keepNext/>
        <w:keepLines/>
        <w:tabs>
          <w:tab w:val="left" w:pos="500"/>
        </w:tabs>
        <w:spacing w:after="30" w:line="264"/>
        <w:ind w:left="500" w:hanging="300"/>
      </w:pPr>
      <w:r>
        <w:rPr>
          <w:b/>
          <w:bCs/>
          <w:color w:val="6B7280"/>
          <w:sz w:val="20"/>
          <w:szCs w:val="20"/>
        </w:rPr>
        <w:t xml:space="preserve">a)	</w:t>
      </w:r>
      <w:r>
        <w:rPr>
          <w:sz w:val="20"/>
          <w:szCs w:val="20"/>
        </w:rPr>
        <w:t xml:space="preserve">multiplicar a ação por zero.</w:t>
      </w:r>
    </w:p>
    <w:p>
      <w:pPr>
        <w:keepNext/>
        <w:keepLines/>
        <w:tabs>
          <w:tab w:val="left" w:pos="500"/>
        </w:tabs>
        <w:spacing w:after="30" w:line="264"/>
        <w:ind w:left="500" w:hanging="300"/>
      </w:pPr>
      <w:r>
        <w:rPr>
          <w:b/>
          <w:bCs/>
          <w:color w:val="6B7280"/>
          <w:sz w:val="20"/>
          <w:szCs w:val="20"/>
        </w:rPr>
        <w:t xml:space="preserve">b)	</w:t>
      </w:r>
      <w:r>
        <w:rPr>
          <w:sz w:val="20"/>
          <w:szCs w:val="20"/>
        </w:rPr>
        <w:t xml:space="preserve">remover a 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acrescentar um pequeno ruído à ação usada no cálculo do alvo.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usar ações discretas.</w:t>
      </w:r>
    </w:p>
    <w:p>
      <w:pPr>
        <w:keepNext/>
        <w:spacing w:after="60" w:before="140" w:line="276"/>
      </w:pPr>
      <w:r>
        <w:rPr>
          <w:b/>
          <w:bCs/>
          <w:color w:val="4F46E5"/>
          <w:sz w:val="21"/>
          <w:szCs w:val="21"/>
        </w:rPr>
        <w:t xml:space="preserve">Questão 19. </w:t>
      </w:r>
      <w:r>
        <w:rPr>
          <w:sz w:val="21"/>
          <w:szCs w:val="21"/>
        </w:rPr>
        <w:t xml:space="preserve">O SAC maximiza:</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a recompensa.</w:t>
      </w:r>
    </w:p>
    <w:p>
      <w:pPr>
        <w:keepNext/>
        <w:keepLines/>
        <w:tabs>
          <w:tab w:val="left" w:pos="500"/>
        </w:tabs>
        <w:spacing w:after="30" w:line="264"/>
        <w:ind w:left="500" w:hanging="300"/>
      </w:pPr>
      <w:r>
        <w:rPr>
          <w:b/>
          <w:bCs/>
          <w:color w:val="6B7280"/>
          <w:sz w:val="20"/>
          <w:szCs w:val="20"/>
        </w:rPr>
        <w:t xml:space="preserve">b)	</w:t>
      </w:r>
      <w:r>
        <w:rPr>
          <w:sz w:val="20"/>
          <w:szCs w:val="20"/>
        </w:rPr>
        <w:t xml:space="preserve">a vantagem.</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a entropia.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recompensa mais um bônus de entropia da política.</w:t>
      </w:r>
    </w:p>
    <w:p>
      <w:pPr>
        <w:keepNext/>
        <w:spacing w:after="60" w:before="140" w:line="276"/>
      </w:pPr>
      <w:r>
        <w:rPr>
          <w:b/>
          <w:bCs/>
          <w:color w:val="4F46E5"/>
          <w:sz w:val="21"/>
          <w:szCs w:val="21"/>
        </w:rPr>
        <w:t xml:space="preserve">Questão 20. </w:t>
      </w:r>
      <w:r>
        <w:rPr>
          <w:sz w:val="21"/>
          <w:szCs w:val="21"/>
        </w:rPr>
        <w:t xml:space="preserve">A temperatura α do SAC controla:</w:t>
      </w:r>
    </w:p>
    <w:p>
      <w:pPr>
        <w:keepNext/>
        <w:keepLines/>
        <w:tabs>
          <w:tab w:val="left" w:pos="500"/>
        </w:tabs>
        <w:spacing w:after="30" w:line="264"/>
        <w:ind w:left="500" w:hanging="300"/>
      </w:pPr>
      <w:r>
        <w:rPr>
          <w:b/>
          <w:bCs/>
          <w:color w:val="6B7280"/>
          <w:sz w:val="20"/>
          <w:szCs w:val="20"/>
        </w:rPr>
        <w:t xml:space="preserve">a)	</w:t>
      </w:r>
      <w:r>
        <w:rPr>
          <w:sz w:val="20"/>
          <w:szCs w:val="20"/>
        </w:rPr>
        <w:t xml:space="preserve">o peso da entropia no objetivo.</w:t>
      </w:r>
    </w:p>
    <w:p>
      <w:pPr>
        <w:keepNext/>
        <w:keepLines/>
        <w:tabs>
          <w:tab w:val="left" w:pos="500"/>
        </w:tabs>
        <w:spacing w:after="30" w:line="264"/>
        <w:ind w:left="500" w:hanging="300"/>
      </w:pPr>
      <w:r>
        <w:rPr>
          <w:b/>
          <w:bCs/>
          <w:color w:val="6B7280"/>
          <w:sz w:val="20"/>
          <w:szCs w:val="20"/>
        </w:rPr>
        <w:t xml:space="preserve">b)	</w:t>
      </w:r>
      <w:r>
        <w:rPr>
          <w:sz w:val="20"/>
          <w:szCs w:val="20"/>
        </w:rPr>
        <w:t xml:space="preserve">a taxa de aprendizado.</w:t>
      </w:r>
    </w:p>
    <w:p>
      <w:pPr>
        <w:keepNext/>
        <w:keepLines/>
        <w:tabs>
          <w:tab w:val="left" w:pos="500"/>
        </w:tabs>
        <w:spacing w:after="30" w:line="264"/>
        <w:ind w:left="500" w:hanging="300"/>
      </w:pPr>
      <w:r>
        <w:rPr>
          <w:b/>
          <w:bCs/>
          <w:color w:val="6B7280"/>
          <w:sz w:val="20"/>
          <w:szCs w:val="20"/>
        </w:rPr>
        <w:t xml:space="preserve">c)	</w:t>
      </w:r>
      <w:r>
        <w:rPr>
          <w:sz w:val="20"/>
          <w:szCs w:val="20"/>
        </w:rPr>
        <w:t xml:space="preserve">o tamanho do lote.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desconto.</w:t>
      </w:r>
    </w:p>
    <w:p>
      <w:pPr>
        <w:keepNext/>
        <w:spacing w:after="60" w:before="140" w:line="276"/>
      </w:pPr>
      <w:r>
        <w:rPr>
          <w:b/>
          <w:bCs/>
          <w:color w:val="4F46E5"/>
          <w:sz w:val="21"/>
          <w:szCs w:val="21"/>
        </w:rPr>
        <w:t xml:space="preserve">Questão 21. </w:t>
      </w:r>
      <w:r>
        <w:rPr>
          <w:sz w:val="21"/>
          <w:szCs w:val="21"/>
        </w:rPr>
        <w:t xml:space="preserve">Uma vantagem do SAC é:</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usar redes neurais.</w:t>
      </w:r>
    </w:p>
    <w:p>
      <w:pPr>
        <w:keepNext/>
        <w:keepLines/>
        <w:tabs>
          <w:tab w:val="left" w:pos="500"/>
        </w:tabs>
        <w:spacing w:after="30" w:line="264"/>
        <w:ind w:left="500" w:hanging="300"/>
      </w:pPr>
      <w:r>
        <w:rPr>
          <w:b/>
          <w:bCs/>
          <w:color w:val="6B7280"/>
          <w:sz w:val="20"/>
          <w:szCs w:val="20"/>
        </w:rPr>
        <w:t xml:space="preserve">b)	</w:t>
      </w:r>
      <w:r>
        <w:rPr>
          <w:sz w:val="20"/>
          <w:szCs w:val="20"/>
        </w:rPr>
        <w:t xml:space="preserve">boa eficiência de dados e exploração embutida na política.</w:t>
      </w:r>
    </w:p>
    <w:p>
      <w:pPr>
        <w:keepNext/>
        <w:keepLines/>
        <w:tabs>
          <w:tab w:val="left" w:pos="500"/>
        </w:tabs>
        <w:spacing w:after="30" w:line="264"/>
        <w:ind w:left="500" w:hanging="300"/>
      </w:pPr>
      <w:r>
        <w:rPr>
          <w:b/>
          <w:bCs/>
          <w:color w:val="6B7280"/>
          <w:sz w:val="20"/>
          <w:szCs w:val="20"/>
        </w:rPr>
        <w:t xml:space="preserve">c)	</w:t>
      </w:r>
      <w:r>
        <w:rPr>
          <w:sz w:val="20"/>
          <w:szCs w:val="20"/>
        </w:rPr>
        <w:t xml:space="preserve">exigir o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ser on-policy.</w:t>
      </w:r>
    </w:p>
    <w:p>
      <w:pPr>
        <w:keepNext/>
        <w:spacing w:after="60" w:before="140" w:line="276"/>
      </w:pPr>
      <w:r>
        <w:rPr>
          <w:b/>
          <w:bCs/>
          <w:color w:val="4F46E5"/>
          <w:sz w:val="21"/>
          <w:szCs w:val="21"/>
        </w:rPr>
        <w:t xml:space="preserve">Questão 22. </w:t>
      </w:r>
      <w:r>
        <w:rPr>
          <w:sz w:val="21"/>
          <w:szCs w:val="21"/>
        </w:rPr>
        <w:t xml:space="preserve">O SAC usa política:</w:t>
      </w:r>
    </w:p>
    <w:p>
      <w:pPr>
        <w:keepNext/>
        <w:keepLines/>
        <w:tabs>
          <w:tab w:val="left" w:pos="500"/>
        </w:tabs>
        <w:spacing w:after="30" w:line="264"/>
        <w:ind w:left="500" w:hanging="300"/>
      </w:pPr>
      <w:r>
        <w:rPr>
          <w:b/>
          <w:bCs/>
          <w:color w:val="6B7280"/>
          <w:sz w:val="20"/>
          <w:szCs w:val="20"/>
        </w:rPr>
        <w:t xml:space="preserve">a)	</w:t>
      </w:r>
      <w:r>
        <w:rPr>
          <w:sz w:val="20"/>
          <w:szCs w:val="20"/>
        </w:rPr>
        <w:t xml:space="preserve">aleatória uniforme fixa.</w:t>
      </w:r>
    </w:p>
    <w:p>
      <w:pPr>
        <w:keepNext/>
        <w:keepLines/>
        <w:tabs>
          <w:tab w:val="left" w:pos="500"/>
        </w:tabs>
        <w:spacing w:after="30" w:line="264"/>
        <w:ind w:left="500" w:hanging="300"/>
      </w:pPr>
      <w:r>
        <w:rPr>
          <w:b/>
          <w:bCs/>
          <w:color w:val="6B7280"/>
          <w:sz w:val="20"/>
          <w:szCs w:val="20"/>
        </w:rPr>
        <w:t xml:space="preserve">b)	</w:t>
      </w:r>
      <w:r>
        <w:rPr>
          <w:sz w:val="20"/>
          <w:szCs w:val="20"/>
        </w:rPr>
        <w:t xml:space="preserve">determinística.</w:t>
      </w:r>
    </w:p>
    <w:p>
      <w:pPr>
        <w:keepNext/>
        <w:keepLines/>
        <w:tabs>
          <w:tab w:val="left" w:pos="500"/>
        </w:tabs>
        <w:spacing w:after="30" w:line="264"/>
        <w:ind w:left="500" w:hanging="300"/>
      </w:pPr>
      <w:r>
        <w:rPr>
          <w:b/>
          <w:bCs/>
          <w:color w:val="6B7280"/>
          <w:sz w:val="20"/>
          <w:szCs w:val="20"/>
        </w:rPr>
        <w:t xml:space="preserve">c)	</w:t>
      </w:r>
      <w:r>
        <w:rPr>
          <w:sz w:val="20"/>
          <w:szCs w:val="20"/>
        </w:rPr>
        <w:t xml:space="preserve">estocástica, geralmente gaussiana.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tabular.</w:t>
      </w:r>
    </w:p>
    <w:p>
      <w:pPr>
        <w:keepNext/>
        <w:spacing w:after="60" w:before="140" w:line="276"/>
      </w:pPr>
      <w:r>
        <w:rPr>
          <w:b/>
          <w:bCs/>
          <w:color w:val="4F46E5"/>
          <w:sz w:val="21"/>
          <w:szCs w:val="21"/>
        </w:rPr>
        <w:t xml:space="preserve">Questão 23. </w:t>
      </w:r>
      <w:r>
        <w:rPr>
          <w:sz w:val="21"/>
          <w:szCs w:val="21"/>
        </w:rPr>
        <w:t xml:space="preserve">Entre PPO, TD3 e SAC, o PPO se destaca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só funcionar com ações contínuas.</w:t>
      </w:r>
    </w:p>
    <w:p>
      <w:pPr>
        <w:keepNext/>
        <w:keepLines/>
        <w:tabs>
          <w:tab w:val="left" w:pos="500"/>
        </w:tabs>
        <w:spacing w:after="30" w:line="264"/>
        <w:ind w:left="500" w:hanging="300"/>
      </w:pPr>
      <w:r>
        <w:rPr>
          <w:b/>
          <w:bCs/>
          <w:color w:val="6B7280"/>
          <w:sz w:val="20"/>
          <w:szCs w:val="20"/>
        </w:rPr>
        <w:t xml:space="preserve">b)	</w:t>
      </w:r>
      <w:r>
        <w:rPr>
          <w:sz w:val="20"/>
          <w:szCs w:val="20"/>
        </w:rPr>
        <w:t xml:space="preserve">ser o mais eficiente em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funcionar bem com muitos ambientes paralelos e simulação barata.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ser off-policy.</w:t>
      </w:r>
    </w:p>
    <w:p>
      <w:pPr>
        <w:keepNext/>
        <w:spacing w:after="60" w:before="140" w:line="276"/>
      </w:pPr>
      <w:r>
        <w:rPr>
          <w:b/>
          <w:bCs/>
          <w:color w:val="4F46E5"/>
          <w:sz w:val="21"/>
          <w:szCs w:val="21"/>
        </w:rPr>
        <w:t xml:space="preserve">Questão 24. </w:t>
      </w:r>
      <w:r>
        <w:rPr>
          <w:sz w:val="21"/>
          <w:szCs w:val="21"/>
        </w:rPr>
        <w:t xml:space="preserve">Para um problema com ações discretas e simulador caro, é mais indicado:</w:t>
      </w:r>
    </w:p>
    <w:p>
      <w:pPr>
        <w:keepNext/>
        <w:keepLines/>
        <w:tabs>
          <w:tab w:val="left" w:pos="500"/>
        </w:tabs>
        <w:spacing w:after="30" w:line="264"/>
        <w:ind w:left="500" w:hanging="300"/>
      </w:pPr>
      <w:r>
        <w:rPr>
          <w:b/>
          <w:bCs/>
          <w:color w:val="6B7280"/>
          <w:sz w:val="20"/>
          <w:szCs w:val="20"/>
        </w:rPr>
        <w:t xml:space="preserve">a)	</w:t>
      </w:r>
      <w:r>
        <w:rPr>
          <w:sz w:val="20"/>
          <w:szCs w:val="20"/>
        </w:rPr>
        <w:t xml:space="preserve">um método off-policy como DQN/Rainbow.</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PPO sempre.</w:t>
      </w:r>
    </w:p>
    <w:p>
      <w:pPr>
        <w:keepNext/>
        <w:keepLines/>
        <w:tabs>
          <w:tab w:val="left" w:pos="500"/>
        </w:tabs>
        <w:spacing w:after="30" w:line="264"/>
        <w:ind w:left="500" w:hanging="300"/>
      </w:pPr>
      <w:r>
        <w:rPr>
          <w:b/>
          <w:bCs/>
          <w:color w:val="6B7280"/>
          <w:sz w:val="20"/>
          <w:szCs w:val="20"/>
        </w:rPr>
        <w:t xml:space="preserve">c)	</w:t>
      </w:r>
      <w:r>
        <w:rPr>
          <w:sz w:val="20"/>
          <w:szCs w:val="20"/>
        </w:rPr>
        <w:t xml:space="preserve">TD3.</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SAC com ações contínuas.</w:t>
      </w:r>
    </w:p>
    <w:p>
      <w:pPr>
        <w:keepNext/>
        <w:spacing w:after="60" w:before="140" w:line="276"/>
      </w:pPr>
      <w:r>
        <w:rPr>
          <w:b/>
          <w:bCs/>
          <w:color w:val="4F46E5"/>
          <w:sz w:val="21"/>
          <w:szCs w:val="21"/>
        </w:rPr>
        <w:t xml:space="preserve">Questão 25. </w:t>
      </w:r>
      <w:r>
        <w:rPr>
          <w:sz w:val="21"/>
          <w:szCs w:val="21"/>
        </w:rPr>
        <w:t xml:space="preserve">No Pendulum, a recompensa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sempre negativa; mais perto de zero é melhor.</w:t>
      </w:r>
    </w:p>
    <w:p>
      <w:pPr>
        <w:keepNext/>
        <w:keepLines/>
        <w:tabs>
          <w:tab w:val="left" w:pos="500"/>
        </w:tabs>
        <w:spacing w:after="30" w:line="264"/>
        <w:ind w:left="500" w:hanging="300"/>
      </w:pPr>
      <w:r>
        <w:rPr>
          <w:b/>
          <w:bCs/>
          <w:color w:val="6B7280"/>
          <w:sz w:val="20"/>
          <w:szCs w:val="20"/>
        </w:rPr>
        <w:t xml:space="preserve">b)	</w:t>
      </w:r>
      <w:r>
        <w:rPr>
          <w:sz w:val="20"/>
          <w:szCs w:val="20"/>
        </w:rPr>
        <w:t xml:space="preserve">sempre positiva.</w:t>
      </w:r>
    </w:p>
    <w:p>
      <w:pPr>
        <w:keepNext/>
        <w:keepLines/>
        <w:tabs>
          <w:tab w:val="left" w:pos="500"/>
        </w:tabs>
        <w:spacing w:after="30" w:line="264"/>
        <w:ind w:left="500" w:hanging="300"/>
      </w:pPr>
      <w:r>
        <w:rPr>
          <w:b/>
          <w:bCs/>
          <w:color w:val="6B7280"/>
          <w:sz w:val="20"/>
          <w:szCs w:val="20"/>
        </w:rPr>
        <w:t xml:space="preserve">c)	</w:t>
      </w:r>
      <w:r>
        <w:rPr>
          <w:sz w:val="20"/>
          <w:szCs w:val="20"/>
        </w:rPr>
        <w:t xml:space="preserve">igual a +1 por passo.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zero.</w:t>
      </w:r>
    </w:p>
    <w:p>
      <w:pPr>
        <w:keepNext/>
        <w:spacing w:after="60" w:before="140" w:line="276"/>
      </w:pPr>
      <w:r>
        <w:rPr>
          <w:b/>
          <w:bCs/>
          <w:color w:val="4F46E5"/>
          <w:sz w:val="21"/>
          <w:szCs w:val="21"/>
        </w:rPr>
        <w:t xml:space="preserve">Questão 26. </w:t>
      </w:r>
      <w:r>
        <w:rPr>
          <w:sz w:val="21"/>
          <w:szCs w:val="21"/>
        </w:rPr>
        <w:t xml:space="preserve">Os testes do capítulo mostram que, no Pendulum, SAC e TD3 aprendem:</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com 1 milhão de passos.</w:t>
      </w:r>
    </w:p>
    <w:p>
      <w:pPr>
        <w:keepNext/>
        <w:keepLines/>
        <w:tabs>
          <w:tab w:val="left" w:pos="500"/>
        </w:tabs>
        <w:spacing w:after="30" w:line="264"/>
        <w:ind w:left="500" w:hanging="300"/>
      </w:pPr>
      <w:r>
        <w:rPr>
          <w:b/>
          <w:bCs/>
          <w:color w:val="6B7280"/>
          <w:sz w:val="20"/>
          <w:szCs w:val="20"/>
        </w:rPr>
        <w:t xml:space="preserve">b)	</w:t>
      </w:r>
      <w:r>
        <w:rPr>
          <w:sz w:val="20"/>
          <w:szCs w:val="20"/>
        </w:rPr>
        <w:t xml:space="preserve">com mais passos que o PPO.</w:t>
      </w:r>
    </w:p>
    <w:p>
      <w:pPr>
        <w:keepNext/>
        <w:keepLines/>
        <w:tabs>
          <w:tab w:val="left" w:pos="500"/>
        </w:tabs>
        <w:spacing w:after="30" w:line="264"/>
        <w:ind w:left="500" w:hanging="300"/>
      </w:pPr>
      <w:r>
        <w:rPr>
          <w:b/>
          <w:bCs/>
          <w:color w:val="6B7280"/>
          <w:sz w:val="20"/>
          <w:szCs w:val="20"/>
        </w:rPr>
        <w:t xml:space="preserve">c)	</w:t>
      </w:r>
      <w:r>
        <w:rPr>
          <w:sz w:val="20"/>
          <w:szCs w:val="20"/>
        </w:rPr>
        <w:t xml:space="preserve">com poucos passos, enquanto o PPO precisa de mais.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nunca.</w:t>
      </w:r>
    </w:p>
    <w:p>
      <w:pPr>
        <w:keepNext/>
        <w:spacing w:after="60" w:before="140" w:line="276"/>
      </w:pPr>
      <w:r>
        <w:rPr>
          <w:b/>
          <w:bCs/>
          <w:color w:val="4F46E5"/>
          <w:sz w:val="21"/>
          <w:szCs w:val="21"/>
        </w:rPr>
        <w:t xml:space="preserve">Questão 27. </w:t>
      </w:r>
      <w:r>
        <w:rPr>
          <w:sz w:val="21"/>
          <w:szCs w:val="21"/>
        </w:rPr>
        <w:t xml:space="preserve">Henderson et al. (2018) mostraram que o AR profundo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muito sensível a sementes, código e pequenos detalhes.</w:t>
      </w:r>
    </w:p>
    <w:p>
      <w:pPr>
        <w:keepNext/>
        <w:keepLines/>
        <w:tabs>
          <w:tab w:val="left" w:pos="500"/>
        </w:tabs>
        <w:spacing w:after="30" w:line="264"/>
        <w:ind w:left="500" w:hanging="300"/>
      </w:pPr>
      <w:r>
        <w:rPr>
          <w:b/>
          <w:bCs/>
          <w:color w:val="6B7280"/>
          <w:sz w:val="20"/>
          <w:szCs w:val="20"/>
        </w:rPr>
        <w:t xml:space="preserve">b)	</w:t>
      </w:r>
      <w:r>
        <w:rPr>
          <w:sz w:val="20"/>
          <w:szCs w:val="20"/>
        </w:rPr>
        <w:t xml:space="preserve">idêntico em todas as bibliotecas.</w:t>
      </w:r>
    </w:p>
    <w:p>
      <w:pPr>
        <w:keepNext/>
        <w:keepLines/>
        <w:tabs>
          <w:tab w:val="left" w:pos="500"/>
        </w:tabs>
        <w:spacing w:after="30" w:line="264"/>
        <w:ind w:left="500" w:hanging="300"/>
      </w:pPr>
      <w:r>
        <w:rPr>
          <w:b/>
          <w:bCs/>
          <w:color w:val="6B7280"/>
          <w:sz w:val="20"/>
          <w:szCs w:val="20"/>
        </w:rPr>
        <w:t xml:space="preserve">c)	</w:t>
      </w:r>
      <w:r>
        <w:rPr>
          <w:sz w:val="20"/>
          <w:szCs w:val="20"/>
        </w:rPr>
        <w:t xml:space="preserve">sempre reprodutível.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insensível a hiperparâmetros.</w:t>
      </w:r>
    </w:p>
    <w:p>
      <w:pPr>
        <w:keepNext/>
        <w:spacing w:after="60" w:before="140" w:line="276"/>
      </w:pPr>
      <w:r>
        <w:rPr>
          <w:b/>
          <w:bCs/>
          <w:color w:val="4F46E5"/>
          <w:sz w:val="21"/>
          <w:szCs w:val="21"/>
        </w:rPr>
        <w:t xml:space="preserve">Questão 28. </w:t>
      </w:r>
      <w:r>
        <w:rPr>
          <w:sz w:val="21"/>
          <w:szCs w:val="21"/>
        </w:rPr>
        <w:t xml:space="preserve">No projeto do vinho, o principal risco de otimizar o simulador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desconto ser alto.</w:t>
      </w:r>
    </w:p>
    <w:p>
      <w:pPr>
        <w:keepNext/>
        <w:keepLines/>
        <w:tabs>
          <w:tab w:val="left" w:pos="500"/>
        </w:tabs>
        <w:spacing w:after="30" w:line="264"/>
        <w:ind w:left="500" w:hanging="300"/>
      </w:pPr>
      <w:r>
        <w:rPr>
          <w:b/>
          <w:bCs/>
          <w:color w:val="6B7280"/>
          <w:sz w:val="20"/>
          <w:szCs w:val="20"/>
        </w:rPr>
        <w:t xml:space="preserve">b)	</w:t>
      </w:r>
      <w:r>
        <w:rPr>
          <w:sz w:val="20"/>
          <w:szCs w:val="20"/>
        </w:rPr>
        <w:t xml:space="preserve">faltarem ações.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o simulador ser rápido demais.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agente explorar regiões onde o modelo extrapola mal (hackeamento de recompensa).</w:t>
      </w:r>
    </w:p>
    <w:p>
      <w:pPr>
        <w:keepNext/>
        <w:spacing w:after="60" w:before="140" w:line="276"/>
      </w:pPr>
      <w:r>
        <w:rPr>
          <w:b/>
          <w:bCs/>
          <w:color w:val="4F46E5"/>
          <w:sz w:val="21"/>
          <w:szCs w:val="21"/>
        </w:rPr>
        <w:t xml:space="preserve">Questão 29. </w:t>
      </w:r>
      <w:r>
        <w:rPr>
          <w:sz w:val="21"/>
          <w:szCs w:val="21"/>
        </w:rPr>
        <w:t xml:space="preserve">Para verificar se a solução do agente está em região bem coberta pelos dados, usamos:</w:t>
      </w:r>
    </w:p>
    <w:p>
      <w:pPr>
        <w:keepNext/>
        <w:keepLines/>
        <w:tabs>
          <w:tab w:val="left" w:pos="500"/>
        </w:tabs>
        <w:spacing w:after="30" w:line="264"/>
        <w:ind w:left="500" w:hanging="300"/>
      </w:pPr>
      <w:r>
        <w:rPr>
          <w:b/>
          <w:bCs/>
          <w:color w:val="6B7280"/>
          <w:sz w:val="20"/>
          <w:szCs w:val="20"/>
        </w:rPr>
        <w:t xml:space="preserve">a)	</w:t>
      </w:r>
      <w:r>
        <w:rPr>
          <w:sz w:val="20"/>
          <w:szCs w:val="20"/>
        </w:rPr>
        <w:t xml:space="preserve">a média das notas.</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episódios.</w:t>
      </w:r>
    </w:p>
    <w:p>
      <w:pPr>
        <w:keepNext/>
        <w:keepLines/>
        <w:tabs>
          <w:tab w:val="left" w:pos="500"/>
        </w:tabs>
        <w:spacing w:after="30" w:line="264"/>
        <w:ind w:left="500" w:hanging="300"/>
      </w:pPr>
      <w:r>
        <w:rPr>
          <w:b/>
          <w:bCs/>
          <w:color w:val="6B7280"/>
          <w:sz w:val="20"/>
          <w:szCs w:val="20"/>
        </w:rPr>
        <w:t xml:space="preserve">c)	</w:t>
      </w:r>
      <w:r>
        <w:rPr>
          <w:sz w:val="20"/>
          <w:szCs w:val="20"/>
        </w:rPr>
        <w:t xml:space="preserve">o desconto.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distância ao vizinho mais próximo (NearestNeighbors).</w:t>
      </w:r>
    </w:p>
    <w:p>
      <w:pPr>
        <w:keepNext/>
        <w:spacing w:after="60" w:before="140" w:line="276"/>
      </w:pPr>
      <w:r>
        <w:rPr>
          <w:b/>
          <w:bCs/>
          <w:color w:val="4F46E5"/>
          <w:sz w:val="21"/>
          <w:szCs w:val="21"/>
        </w:rPr>
        <w:t xml:space="preserve">Questão 30. </w:t>
      </w:r>
      <w:r>
        <w:rPr>
          <w:sz w:val="21"/>
          <w:szCs w:val="21"/>
        </w:rPr>
        <w:t xml:space="preserve">Para treinar assistentes conversacionais com feedback humano (RLHF), o algoritmo de AR mais comumente usado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PPO.</w:t>
      </w:r>
    </w:p>
    <w:p>
      <w:pPr>
        <w:keepNext/>
        <w:keepLines/>
        <w:tabs>
          <w:tab w:val="left" w:pos="500"/>
        </w:tabs>
        <w:spacing w:after="30" w:line="264"/>
        <w:ind w:left="500" w:hanging="300"/>
      </w:pPr>
      <w:r>
        <w:rPr>
          <w:b/>
          <w:bCs/>
          <w:color w:val="6B7280"/>
          <w:sz w:val="20"/>
          <w:szCs w:val="20"/>
        </w:rPr>
        <w:t xml:space="preserve">b)	</w:t>
      </w:r>
      <w:r>
        <w:rPr>
          <w:sz w:val="20"/>
          <w:szCs w:val="20"/>
        </w:rPr>
        <w:t xml:space="preserve">o Monte Carlo de primeira visita.</w:t>
      </w:r>
    </w:p>
    <w:p>
      <w:pPr>
        <w:keepNext/>
        <w:keepLines/>
        <w:tabs>
          <w:tab w:val="left" w:pos="500"/>
        </w:tabs>
        <w:spacing w:after="30" w:line="264"/>
        <w:ind w:left="500" w:hanging="300"/>
      </w:pPr>
      <w:r>
        <w:rPr>
          <w:b/>
          <w:bCs/>
          <w:color w:val="6B7280"/>
          <w:sz w:val="20"/>
          <w:szCs w:val="20"/>
        </w:rPr>
        <w:t xml:space="preserve">c)	</w:t>
      </w:r>
      <w:r>
        <w:rPr>
          <w:sz w:val="20"/>
          <w:szCs w:val="20"/>
        </w:rPr>
        <w:t xml:space="preserve">o SARSA tabular.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Q-learning tabular.</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em palavras como o objetivo recortado do PPO evita atualizações grandes demais.</w:t>
      </w:r>
    </w:p>
    <w:p>
      <w:pPr>
        <w:keepLines/>
        <w:tabs>
          <w:tab w:val="left" w:pos="500"/>
        </w:tabs>
        <w:spacing w:after="80" w:before="120" w:line="288"/>
        <w:ind w:left="500" w:hanging="500"/>
      </w:pPr>
      <w:r>
        <w:rPr>
          <w:b/>
          <w:bCs/>
          <w:color w:val="4F46E5"/>
          <w:sz w:val="21"/>
          <w:szCs w:val="21"/>
        </w:rPr>
        <w:t xml:space="preserve">2.	</w:t>
      </w:r>
      <w:r>
        <w:rPr>
          <w:sz w:val="21"/>
          <w:szCs w:val="21"/>
        </w:rPr>
        <w:t xml:space="preserve">Descreva os passos do algoritmo PPO.</w:t>
      </w:r>
    </w:p>
    <w:p>
      <w:pPr>
        <w:keepLines/>
        <w:tabs>
          <w:tab w:val="left" w:pos="500"/>
        </w:tabs>
        <w:spacing w:after="80" w:before="120" w:line="288"/>
        <w:ind w:left="500" w:hanging="500"/>
      </w:pPr>
      <w:r>
        <w:rPr>
          <w:b/>
          <w:bCs/>
          <w:color w:val="4F46E5"/>
          <w:sz w:val="21"/>
          <w:szCs w:val="21"/>
        </w:rPr>
        <w:t xml:space="preserve">3.	</w:t>
      </w:r>
      <w:r>
        <w:rPr>
          <w:sz w:val="21"/>
          <w:szCs w:val="21"/>
        </w:rPr>
        <w:t xml:space="preserve">Por que o PPO pode reutilizar os mesmos dados por várias épocas, ao contrário do REINFORCE?</w:t>
      </w:r>
    </w:p>
    <w:p>
      <w:pPr>
        <w:keepLines/>
        <w:tabs>
          <w:tab w:val="left" w:pos="500"/>
        </w:tabs>
        <w:spacing w:after="80" w:before="120" w:line="288"/>
        <w:ind w:left="500" w:hanging="500"/>
      </w:pPr>
      <w:r>
        <w:rPr>
          <w:b/>
          <w:bCs/>
          <w:color w:val="4F46E5"/>
          <w:sz w:val="21"/>
          <w:szCs w:val="21"/>
        </w:rPr>
        <w:t xml:space="preserve">4.	</w:t>
      </w:r>
      <w:r>
        <w:rPr>
          <w:sz w:val="21"/>
          <w:szCs w:val="21"/>
        </w:rPr>
        <w:t xml:space="preserve">Explique o gradiente de política determinística e o papel do crítico no DDPG.</w:t>
      </w:r>
    </w:p>
    <w:p>
      <w:pPr>
        <w:keepLines/>
        <w:tabs>
          <w:tab w:val="left" w:pos="500"/>
        </w:tabs>
        <w:spacing w:after="80" w:before="120" w:line="288"/>
        <w:ind w:left="500" w:hanging="500"/>
      </w:pPr>
      <w:r>
        <w:rPr>
          <w:b/>
          <w:bCs/>
          <w:color w:val="4F46E5"/>
          <w:sz w:val="21"/>
          <w:szCs w:val="21"/>
        </w:rPr>
        <w:t xml:space="preserve">5.	</w:t>
      </w:r>
      <w:r>
        <w:rPr>
          <w:sz w:val="21"/>
          <w:szCs w:val="21"/>
        </w:rPr>
        <w:t xml:space="preserve">Descreva os componentes do DDPG e explique por que ele é sensível a hiperparâmetros.</w:t>
      </w:r>
    </w:p>
    <w:p>
      <w:pPr>
        <w:keepLines/>
        <w:tabs>
          <w:tab w:val="left" w:pos="500"/>
        </w:tabs>
        <w:spacing w:after="80" w:before="120" w:line="288"/>
        <w:ind w:left="500" w:hanging="500"/>
      </w:pPr>
      <w:r>
        <w:rPr>
          <w:b/>
          <w:bCs/>
          <w:color w:val="4F46E5"/>
          <w:sz w:val="21"/>
          <w:szCs w:val="21"/>
        </w:rPr>
        <w:t xml:space="preserve">6.	</w:t>
      </w:r>
      <w:r>
        <w:rPr>
          <w:sz w:val="21"/>
          <w:szCs w:val="21"/>
        </w:rPr>
        <w:t xml:space="preserve">Explique os três truques do TD3 e o problema que cada um resolve.</w:t>
      </w:r>
    </w:p>
    <w:p>
      <w:pPr>
        <w:keepLines/>
        <w:tabs>
          <w:tab w:val="left" w:pos="500"/>
        </w:tabs>
        <w:spacing w:after="80" w:before="120" w:line="288"/>
        <w:ind w:left="500" w:hanging="500"/>
      </w:pPr>
      <w:r>
        <w:rPr>
          <w:b/>
          <w:bCs/>
          <w:color w:val="4F46E5"/>
          <w:sz w:val="21"/>
          <w:szCs w:val="21"/>
        </w:rPr>
        <w:t xml:space="preserve">7.	</w:t>
      </w:r>
      <w:r>
        <w:rPr>
          <w:sz w:val="21"/>
          <w:szCs w:val="21"/>
        </w:rPr>
        <w:t xml:space="preserve">Explique a ideia de máxima entropia do SAC e seus benefícios.</w:t>
      </w:r>
    </w:p>
    <w:p>
      <w:pPr>
        <w:keepLines/>
        <w:tabs>
          <w:tab w:val="left" w:pos="500"/>
        </w:tabs>
        <w:spacing w:after="80" w:before="120" w:line="288"/>
        <w:ind w:left="500" w:hanging="500"/>
      </w:pPr>
      <w:r>
        <w:rPr>
          <w:b/>
          <w:bCs/>
          <w:color w:val="4F46E5"/>
          <w:sz w:val="21"/>
          <w:szCs w:val="21"/>
        </w:rPr>
        <w:t xml:space="preserve">8.	</w:t>
      </w:r>
      <w:r>
        <w:rPr>
          <w:sz w:val="21"/>
          <w:szCs w:val="21"/>
        </w:rPr>
        <w:t xml:space="preserve">Qual o papel da temperatura α no SAC e como ela pode ser ajustada?</w:t>
      </w:r>
    </w:p>
    <w:p>
      <w:pPr>
        <w:keepLines/>
        <w:tabs>
          <w:tab w:val="left" w:pos="500"/>
        </w:tabs>
        <w:spacing w:after="80" w:before="120" w:line="288"/>
        <w:ind w:left="500" w:hanging="500"/>
      </w:pPr>
      <w:r>
        <w:rPr>
          <w:b/>
          <w:bCs/>
          <w:color w:val="4F46E5"/>
          <w:sz w:val="21"/>
          <w:szCs w:val="21"/>
        </w:rPr>
        <w:t xml:space="preserve">9.	</w:t>
      </w:r>
      <w:r>
        <w:rPr>
          <w:sz w:val="21"/>
          <w:szCs w:val="21"/>
        </w:rPr>
        <w:t xml:space="preserve">Compare PPO e SAC quanto a política, eficiência de dados e paralelização.</w:t>
      </w:r>
    </w:p>
    <w:p>
      <w:pPr>
        <w:keepLines/>
        <w:tabs>
          <w:tab w:val="left" w:pos="500"/>
        </w:tabs>
        <w:spacing w:after="80" w:before="120" w:line="288"/>
        <w:ind w:left="500" w:hanging="500"/>
      </w:pPr>
      <w:r>
        <w:rPr>
          <w:b/>
          <w:bCs/>
          <w:color w:val="4F46E5"/>
          <w:sz w:val="21"/>
          <w:szCs w:val="21"/>
        </w:rPr>
        <w:t xml:space="preserve">10.	</w:t>
      </w:r>
      <w:r>
        <w:rPr>
          <w:sz w:val="21"/>
          <w:szCs w:val="21"/>
        </w:rPr>
        <w:t xml:space="preserve">Em que situações você escolheria PPO em vez de SAC e vice-versa?</w:t>
      </w:r>
    </w:p>
    <w:p>
      <w:pPr>
        <w:keepLines/>
        <w:tabs>
          <w:tab w:val="left" w:pos="500"/>
        </w:tabs>
        <w:spacing w:after="80" w:before="120" w:line="288"/>
        <w:ind w:left="500" w:hanging="500"/>
      </w:pPr>
      <w:r>
        <w:rPr>
          <w:b/>
          <w:bCs/>
          <w:color w:val="4F46E5"/>
          <w:sz w:val="21"/>
          <w:szCs w:val="21"/>
        </w:rPr>
        <w:t xml:space="preserve">11.	</w:t>
      </w:r>
      <w:r>
        <w:rPr>
          <w:sz w:val="21"/>
          <w:szCs w:val="21"/>
        </w:rPr>
        <w:t xml:space="preserve">Por que um algoritmo como o DQN é inadequado para ações contínuas?</w:t>
      </w:r>
    </w:p>
    <w:p>
      <w:pPr>
        <w:keepLines/>
        <w:tabs>
          <w:tab w:val="left" w:pos="500"/>
        </w:tabs>
        <w:spacing w:after="80" w:before="120" w:line="288"/>
        <w:ind w:left="500" w:hanging="500"/>
      </w:pPr>
      <w:r>
        <w:rPr>
          <w:b/>
          <w:bCs/>
          <w:color w:val="4F46E5"/>
          <w:sz w:val="21"/>
          <w:szCs w:val="21"/>
        </w:rPr>
        <w:t xml:space="preserve">12.	</w:t>
      </w:r>
      <w:r>
        <w:rPr>
          <w:sz w:val="21"/>
          <w:szCs w:val="21"/>
        </w:rPr>
        <w:t xml:space="preserve">Liste cinco boas práticas de reprodutibilidade em AR profundo.</w:t>
      </w:r>
    </w:p>
    <w:p>
      <w:pPr>
        <w:keepLines/>
        <w:tabs>
          <w:tab w:val="left" w:pos="500"/>
        </w:tabs>
        <w:spacing w:after="80" w:before="120" w:line="288"/>
        <w:ind w:left="500" w:hanging="500"/>
      </w:pPr>
      <w:r>
        <w:rPr>
          <w:b/>
          <w:bCs/>
          <w:color w:val="4F46E5"/>
          <w:sz w:val="21"/>
          <w:szCs w:val="21"/>
        </w:rPr>
        <w:t xml:space="preserve">13.	</w:t>
      </w:r>
      <w:r>
        <w:rPr>
          <w:sz w:val="21"/>
          <w:szCs w:val="21"/>
        </w:rPr>
        <w:t xml:space="preserve">Por que o desempenho "bom demais" de um agente deve ser tratado com desconfiança? Dê um exemplo.</w:t>
      </w:r>
    </w:p>
    <w:p>
      <w:pPr>
        <w:keepLines/>
        <w:tabs>
          <w:tab w:val="left" w:pos="500"/>
        </w:tabs>
        <w:spacing w:after="80" w:before="120" w:line="288"/>
        <w:ind w:left="500" w:hanging="500"/>
      </w:pPr>
      <w:r>
        <w:rPr>
          <w:b/>
          <w:bCs/>
          <w:color w:val="4F46E5"/>
          <w:sz w:val="21"/>
          <w:szCs w:val="21"/>
        </w:rPr>
        <w:t xml:space="preserve">14.	</w:t>
      </w:r>
      <w:r>
        <w:rPr>
          <w:sz w:val="21"/>
          <w:szCs w:val="21"/>
        </w:rPr>
        <w:t xml:space="preserve">No projeto do vinho, explique como a distância ao vizinho mais próximo ajuda a detectar hackeamento do simulador.</w:t>
      </w:r>
    </w:p>
    <w:p>
      <w:pPr>
        <w:keepLines/>
        <w:tabs>
          <w:tab w:val="left" w:pos="500"/>
        </w:tabs>
        <w:spacing w:after="80" w:before="120" w:line="288"/>
        <w:ind w:left="500" w:hanging="500"/>
      </w:pPr>
      <w:r>
        <w:rPr>
          <w:b/>
          <w:bCs/>
          <w:color w:val="4F46E5"/>
          <w:sz w:val="21"/>
          <w:szCs w:val="21"/>
        </w:rPr>
        <w:t xml:space="preserve">15.	</w:t>
      </w:r>
      <w:r>
        <w:rPr>
          <w:sz w:val="21"/>
          <w:szCs w:val="21"/>
        </w:rPr>
        <w:t xml:space="preserve">Calcule o objetivo do PPO (ε = 0,2) para r = 1,5 e A = +2, e para r = 0,6 e A = −2.</w:t>
      </w:r>
    </w:p>
    <w:p>
      <w:pPr>
        <w:keepLines/>
        <w:tabs>
          <w:tab w:val="left" w:pos="500"/>
        </w:tabs>
        <w:spacing w:after="80" w:before="120" w:line="288"/>
        <w:ind w:left="500" w:hanging="500"/>
      </w:pPr>
      <w:r>
        <w:rPr>
          <w:b/>
          <w:bCs/>
          <w:color w:val="4F46E5"/>
          <w:sz w:val="21"/>
          <w:szCs w:val="21"/>
        </w:rPr>
        <w:t xml:space="preserve">16.	</w:t>
      </w:r>
      <w:r>
        <w:rPr>
          <w:sz w:val="21"/>
          <w:szCs w:val="21"/>
        </w:rPr>
        <w:t xml:space="preserve">Discuta por que a eficiência de dados é crucial em robótica real e como isso afeta a escolha do algoritmo.</w:t>
      </w:r>
    </w:p>
    <w:p>
      <w:pPr>
        <w:keepLines/>
        <w:tabs>
          <w:tab w:val="left" w:pos="500"/>
        </w:tabs>
        <w:spacing w:after="80" w:before="120" w:line="288"/>
        <w:ind w:left="500" w:hanging="500"/>
      </w:pPr>
      <w:r>
        <w:rPr>
          <w:b/>
          <w:bCs/>
          <w:color w:val="4F46E5"/>
          <w:sz w:val="21"/>
          <w:szCs w:val="21"/>
        </w:rPr>
        <w:t xml:space="preserve">17.	</w:t>
      </w:r>
      <w:r>
        <w:rPr>
          <w:sz w:val="21"/>
          <w:szCs w:val="21"/>
        </w:rPr>
        <w:t xml:space="preserve">Explique o que são "detalhes de implementação" que afetam o PPO e por que importam para a ciência.</w:t>
      </w:r>
    </w:p>
    <w:p>
      <w:pPr>
        <w:keepLines/>
        <w:tabs>
          <w:tab w:val="left" w:pos="500"/>
        </w:tabs>
        <w:spacing w:after="80" w:before="120" w:line="288"/>
        <w:ind w:left="500" w:hanging="500"/>
      </w:pPr>
      <w:r>
        <w:rPr>
          <w:b/>
          <w:bCs/>
          <w:color w:val="4F46E5"/>
          <w:sz w:val="21"/>
          <w:szCs w:val="21"/>
        </w:rPr>
        <w:t xml:space="preserve">18.	</w:t>
      </w:r>
      <w:r>
        <w:rPr>
          <w:sz w:val="21"/>
          <w:szCs w:val="21"/>
        </w:rPr>
        <w:t xml:space="preserve">Descreva um experimento para comparar SAC e TD3 de modo justo.</w:t>
      </w:r>
    </w:p>
    <w:p>
      <w:pPr>
        <w:keepLines/>
        <w:tabs>
          <w:tab w:val="left" w:pos="500"/>
        </w:tabs>
        <w:spacing w:after="80" w:before="120" w:line="288"/>
        <w:ind w:left="500" w:hanging="500"/>
      </w:pPr>
      <w:r>
        <w:rPr>
          <w:b/>
          <w:bCs/>
          <w:color w:val="4F46E5"/>
          <w:sz w:val="21"/>
          <w:szCs w:val="21"/>
        </w:rPr>
        <w:t xml:space="preserve">19.	</w:t>
      </w:r>
      <w:r>
        <w:rPr>
          <w:sz w:val="21"/>
          <w:szCs w:val="21"/>
        </w:rPr>
        <w:t xml:space="preserve">Dê um exemplo de aplicação de AR contínuo fora de robótica, definindo estado, ação e recompensa.</w:t>
      </w:r>
    </w:p>
    <w:p>
      <w:pPr>
        <w:keepLines/>
        <w:tabs>
          <w:tab w:val="left" w:pos="500"/>
        </w:tabs>
        <w:spacing w:after="80" w:before="120" w:line="288"/>
        <w:ind w:left="500" w:hanging="500"/>
      </w:pPr>
      <w:r>
        <w:rPr>
          <w:b/>
          <w:bCs/>
          <w:color w:val="4F46E5"/>
          <w:sz w:val="21"/>
          <w:szCs w:val="21"/>
        </w:rPr>
        <w:t xml:space="preserve">20.	</w:t>
      </w:r>
      <w:r>
        <w:rPr>
          <w:sz w:val="21"/>
          <w:szCs w:val="21"/>
        </w:rPr>
        <w:t xml:space="preserve">Compare DDPG e SAC quanto ao tipo de política, à exploração e à estabilidade.</w:t>
      </w:r>
    </w:p>
    <w:p>
      <w:pPr>
        <w:sectPr>
          <w:headerReference w:type="default" r:id="rId29"/>
          <w:footerReference w:type="default" r:id="rId30"/>
          <w:type w:val="nextPage"/>
          <w:pgSz w:w="11906" w:h="16838" w:orient="portrait"/>
          <w:pgMar w:top="1300" w:right="1134" w:bottom="1200" w:left="1134" w:header="560" w:footer="500" w:gutter="0"/>
          <w:pgNumType/>
          <w:docGrid w:linePitch="360"/>
        </w:sectPr>
      </w:pPr>
    </w:p>
    <w:p>
      <w:pPr>
        <w:spacing w:after="100" w:before="3200"/>
        <w:jc w:val="left"/>
      </w:pPr>
      <w:r>
        <w:rPr>
          <w:b/>
          <w:bCs/>
          <w:color w:val="F59E0B"/>
          <w:spacing w:val="60"/>
          <w:sz w:val="40"/>
          <w:szCs w:val="40"/>
        </w:rPr>
        <w:t xml:space="preserve">PARTE IV</w:t>
      </w:r>
    </w:p>
    <w:p>
      <w:pPr>
        <w:pStyle w:val="Heading1"/>
        <w:keepNext/>
      </w:pPr>
      <w:r>
        <w:t xml:space="preserve">Parte IV — Tópicos Avançados</w:t>
      </w:r>
    </w:p>
    <w:p>
      <w:pPr>
        <w:pBdr>
          <w:top w:val="single" w:color="F59E0B" w:sz="24" w:space="10"/>
        </w:pBdr>
        <w:spacing w:after="300" w:before="200"/>
      </w:pPr>
      <w:r>
        <w:rPr>
          <w:i/>
          <w:iCs/>
          <w:color w:val="1F2937"/>
          <w:sz w:val="26"/>
          <w:szCs w:val="26"/>
        </w:rPr>
        <w:t xml:space="preserve">Planejamento com modelos do mundo, aprendizado offline e por imitação, sistemas multiagente, aprendizado a partir de preferências humanas (RLHF) e as fronteiras da área.</w:t>
      </w:r>
    </w:p>
    <w:p>
      <w:pPr>
        <w:spacing w:after="100"/>
      </w:pPr>
      <w:r>
        <w:rPr>
          <w:b/>
          <w:bCs/>
          <w:color w:val="F59E0B"/>
          <w:sz w:val="22"/>
          <w:szCs w:val="22"/>
        </w:rPr>
        <w:t xml:space="preserve">Nesta parte:</w:t>
      </w:r>
    </w:p>
    <w:p>
      <w:pPr>
        <w:pStyle w:val="ListParagraph"/>
        <w:numPr>
          <w:ilvl w:val="0"/>
          <w:numId w:val="2"/>
        </w:numPr>
        <w:spacing w:after="60"/>
      </w:pPr>
      <w:r>
        <w:rPr>
          <w:sz w:val="22"/>
          <w:szCs w:val="22"/>
        </w:rPr>
        <w:t xml:space="preserve">Cap. 11 — Aprendizado Baseado em Modelo e Planejamento</w:t>
      </w:r>
    </w:p>
    <w:p>
      <w:pPr>
        <w:pStyle w:val="ListParagraph"/>
        <w:numPr>
          <w:ilvl w:val="0"/>
          <w:numId w:val="2"/>
        </w:numPr>
        <w:spacing w:after="60"/>
      </w:pPr>
      <w:r>
        <w:rPr>
          <w:sz w:val="22"/>
          <w:szCs w:val="22"/>
        </w:rPr>
        <w:t xml:space="preserve">Cap. 12 — Aprendizado Offline, por Imitação e Avaliação de Políticas</w:t>
      </w:r>
    </w:p>
    <w:p>
      <w:pPr>
        <w:pStyle w:val="ListParagraph"/>
        <w:numPr>
          <w:ilvl w:val="0"/>
          <w:numId w:val="2"/>
        </w:numPr>
        <w:spacing w:after="60"/>
      </w:pPr>
      <w:r>
        <w:rPr>
          <w:sz w:val="22"/>
          <w:szCs w:val="22"/>
        </w:rPr>
        <w:t xml:space="preserve">Cap. 13 — Sistemas Multiagente, RLHF e Fronteiras</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11" descr="Faixa decorativa do capítulo 11"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11 — Aprendizado Baseado em Modelo e Planejamento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Distinguir métodos livres de modelo e baseados em modelo, com vantagens e riscos.</w:t>
            </w:r>
          </w:p>
          <w:p>
            <w:pPr>
              <w:pStyle w:val="ListParagraph"/>
              <w:numPr>
                <w:ilvl w:val="0"/>
                <w:numId w:val="2"/>
              </w:numPr>
              <w:spacing w:after="50" w:line="276"/>
            </w:pPr>
            <w:r>
              <w:rPr>
                <w:sz w:val="20"/>
                <w:szCs w:val="20"/>
              </w:rPr>
              <w:t xml:space="preserve">Descrever a arquitetura Dyna e implementar o Dyna-Q.</w:t>
            </w:r>
          </w:p>
          <w:p>
            <w:pPr>
              <w:pStyle w:val="ListParagraph"/>
              <w:numPr>
                <w:ilvl w:val="0"/>
                <w:numId w:val="2"/>
              </w:numPr>
              <w:spacing w:after="50" w:line="276"/>
            </w:pPr>
            <w:r>
              <w:rPr>
                <w:sz w:val="20"/>
                <w:szCs w:val="20"/>
              </w:rPr>
              <w:t xml:space="preserve">Aprender um modelo de dinâmica com scikit-learn e usá-lo em controle preditivo (MPC).</w:t>
            </w:r>
          </w:p>
          <w:p>
            <w:pPr>
              <w:pStyle w:val="ListParagraph"/>
              <w:numPr>
                <w:ilvl w:val="0"/>
                <w:numId w:val="2"/>
              </w:numPr>
              <w:spacing w:after="50" w:line="276"/>
            </w:pPr>
            <w:r>
              <w:rPr>
                <w:sz w:val="20"/>
                <w:szCs w:val="20"/>
              </w:rPr>
              <w:t xml:space="preserve">Explicar o acúmulo de erros do modelo e como mitigá-lo.</w:t>
            </w:r>
          </w:p>
          <w:p>
            <w:pPr>
              <w:pStyle w:val="ListParagraph"/>
              <w:numPr>
                <w:ilvl w:val="0"/>
                <w:numId w:val="2"/>
              </w:numPr>
              <w:spacing w:after="50" w:line="276"/>
            </w:pPr>
            <w:r>
              <w:rPr>
                <w:sz w:val="20"/>
                <w:szCs w:val="20"/>
              </w:rPr>
              <w:t xml:space="preserve">Implementar a busca em árvore de Monte Carlo (MCTS) e explicar o AlphaZero e o MuZero.</w:t>
            </w:r>
          </w:p>
          <w:p>
            <w:pPr>
              <w:pStyle w:val="ListParagraph"/>
              <w:numPr>
                <w:ilvl w:val="0"/>
                <w:numId w:val="2"/>
              </w:numPr>
              <w:spacing w:after="50" w:line="276"/>
            </w:pPr>
            <w:r>
              <w:rPr>
                <w:sz w:val="20"/>
                <w:szCs w:val="20"/>
              </w:rPr>
              <w:t xml:space="preserve">Construir e validar um simulador de clientes a partir de dados reais.</w:t>
            </w:r>
          </w:p>
        </w:tc>
      </w:tr>
    </w:tbl>
    <w:p>
      <w:pPr>
        <w:spacing w:after="200" w:line="120"/>
      </w:pPr>
    </w:p>
    <w:p>
      <w:pPr>
        <w:pStyle w:val="Heading3"/>
        <w:keepNext/>
      </w:pPr>
      <w:r>
        <w:t xml:space="preserve">11.1 Pensar antes de agir</w:t>
      </w:r>
    </w:p>
    <w:p>
      <w:pPr>
        <w:spacing w:after="120" w:line="300"/>
        <w:jc w:val="left"/>
      </w:pPr>
      <w:r>
        <w:rPr>
          <w:sz w:val="21"/>
          <w:szCs w:val="21"/>
        </w:rPr>
        <w:t xml:space="preserve">Um enxadrista experiente não testa jogadas no tabuleiro real. Ele </w:t>
      </w:r>
      <w:r>
        <w:rPr>
          <w:b/>
          <w:bCs/>
          <w:sz w:val="21"/>
          <w:szCs w:val="21"/>
        </w:rPr>
        <w:t xml:space="preserve">imagina</w:t>
      </w:r>
      <w:r>
        <w:rPr>
          <w:sz w:val="21"/>
          <w:szCs w:val="21"/>
        </w:rPr>
        <w:t xml:space="preserve">: "se eu mover o bispo, ele responde com a torre, então eu...". Ele tem um </w:t>
      </w:r>
      <w:r>
        <w:rPr>
          <w:b/>
          <w:bCs/>
          <w:sz w:val="21"/>
          <w:szCs w:val="21"/>
        </w:rPr>
        <w:t xml:space="preserve">modelo</w:t>
      </w:r>
      <w:r>
        <w:rPr>
          <w:sz w:val="21"/>
          <w:szCs w:val="21"/>
        </w:rPr>
        <w:t xml:space="preserve"> da dinâmica do jogo na cabeça e </w:t>
      </w:r>
      <w:r>
        <w:rPr>
          <w:b/>
          <w:bCs/>
          <w:sz w:val="21"/>
          <w:szCs w:val="21"/>
        </w:rPr>
        <w:t xml:space="preserve">planeja</w:t>
      </w:r>
      <w:r>
        <w:rPr>
          <w:sz w:val="21"/>
          <w:szCs w:val="21"/>
        </w:rPr>
        <w:t xml:space="preserve"> com ele.</w:t>
      </w:r>
    </w:p>
    <w:p>
      <w:pPr>
        <w:spacing w:after="120" w:line="300"/>
        <w:jc w:val="left"/>
      </w:pPr>
      <w:r>
        <w:rPr>
          <w:sz w:val="21"/>
          <w:szCs w:val="21"/>
        </w:rPr>
        <w:t xml:space="preserve">Até aqui, quase todos os métodos eram </w:t>
      </w:r>
      <w:r>
        <w:rPr>
          <w:b/>
          <w:bCs/>
          <w:sz w:val="21"/>
          <w:szCs w:val="21"/>
        </w:rPr>
        <w:t xml:space="preserve">livres de modelo</w:t>
      </w:r>
      <w:r>
        <w:rPr>
          <w:sz w:val="21"/>
          <w:szCs w:val="21"/>
        </w:rPr>
        <w:t xml:space="preserve">: aprendiam valores ou políticas direto da experiência. O </w:t>
      </w:r>
      <w:r>
        <w:rPr>
          <w:b/>
          <w:bCs/>
          <w:sz w:val="21"/>
          <w:szCs w:val="21"/>
        </w:rPr>
        <w:t xml:space="preserve">aprendizado baseado em modelo</w:t>
      </w:r>
      <w:r>
        <w:rPr>
          <w:sz w:val="21"/>
          <w:szCs w:val="21"/>
        </w:rPr>
        <w:t xml:space="preserve"> (</w:t>
      </w:r>
      <w:r>
        <w:rPr>
          <w:i/>
          <w:iCs/>
          <w:sz w:val="21"/>
          <w:szCs w:val="21"/>
        </w:rPr>
        <w:t xml:space="preserve">model-based</w:t>
      </w:r>
      <w:r>
        <w:rPr>
          <w:sz w:val="21"/>
          <w:szCs w:val="21"/>
        </w:rPr>
        <w:t xml:space="preserve">) acrescenta uma etapa:</w:t>
      </w:r>
    </w:p>
    <w:p>
      <w:pPr>
        <w:pStyle w:val="ListParagraph"/>
        <w:numPr>
          <w:ilvl w:val="0"/>
          <w:numId w:val="32"/>
        </w:numPr>
        <w:spacing w:after="70" w:line="288"/>
      </w:pPr>
      <w:r>
        <w:rPr>
          <w:b/>
          <w:bCs/>
          <w:sz w:val="21"/>
          <w:szCs w:val="21"/>
        </w:rPr>
        <w:t xml:space="preserve">Aprender um modelo</w:t>
      </w:r>
      <w:r>
        <w:rPr>
          <w:sz w:val="21"/>
          <w:szCs w:val="21"/>
        </w:rPr>
        <w:t xml:space="preserve"> do ambiente (prever o próximo estado e a recompensa).</w:t>
      </w:r>
    </w:p>
    <w:p>
      <w:pPr>
        <w:pStyle w:val="ListParagraph"/>
        <w:numPr>
          <w:ilvl w:val="0"/>
          <w:numId w:val="32"/>
        </w:numPr>
        <w:spacing w:after="70" w:line="288"/>
      </w:pPr>
      <w:r>
        <w:rPr>
          <w:b/>
          <w:bCs/>
          <w:sz w:val="21"/>
          <w:szCs w:val="21"/>
        </w:rPr>
        <w:t xml:space="preserve">Planejar</w:t>
      </w:r>
      <w:r>
        <w:rPr>
          <w:sz w:val="21"/>
          <w:szCs w:val="21"/>
        </w:rPr>
        <w:t xml:space="preserve"> com o modelo, ou seja, usá-lo para </w:t>
      </w:r>
      <w:r>
        <w:rPr>
          <w:b/>
          <w:bCs/>
          <w:sz w:val="21"/>
          <w:szCs w:val="21"/>
        </w:rPr>
        <w:t xml:space="preserve">simular</w:t>
      </w:r>
      <w:r>
        <w:rPr>
          <w:sz w:val="21"/>
          <w:szCs w:val="21"/>
        </w:rPr>
        <w:t xml:space="preserve"> experiências e melhorar a política ou o valor.</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74"/>
        <w:gridCol w:w="2774"/>
        <w:gridCol w:w="4090"/>
      </w:tblGrid>
      <w:tr>
        <w:trPr>
          <w:cantSplit/>
          <w:tblHeader/>
        </w:trPr>
        <w:tc>
          <w:tcPr>
            <w:tcW w:type="dxa" w:w="277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p>
        </w:tc>
        <w:tc>
          <w:tcPr>
            <w:tcW w:type="dxa" w:w="277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Livre de modelo</w:t>
            </w:r>
          </w:p>
        </w:tc>
        <w:tc>
          <w:tcPr>
            <w:tcW w:type="dxa" w:w="409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Baseado em modelo</w:t>
            </w:r>
          </w:p>
        </w:tc>
      </w:tr>
      <w:tr>
        <w:trPr>
          <w:cantSplit/>
          <w:tblHeader w:val="false"/>
        </w:trPr>
        <w:tc>
          <w:tcPr>
            <w:tcW w:type="dxa" w:w="277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Aprende</w:t>
            </w:r>
          </w:p>
        </w:tc>
        <w:tc>
          <w:tcPr>
            <w:tcW w:type="dxa" w:w="277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Valores ou política</w:t>
            </w:r>
          </w:p>
        </w:tc>
        <w:tc>
          <w:tcPr>
            <w:tcW w:type="dxa" w:w="40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Modelo + valores/política</w:t>
            </w:r>
          </w:p>
        </w:tc>
      </w:tr>
      <w:tr>
        <w:trPr>
          <w:cantSplit/>
          <w:tblHeader w:val="false"/>
        </w:trPr>
        <w:tc>
          <w:tcPr>
            <w:tcW w:type="dxa" w:w="277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Eficiência de dados</w:t>
            </w:r>
          </w:p>
        </w:tc>
        <w:tc>
          <w:tcPr>
            <w:tcW w:type="dxa" w:w="277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Baixa</w:t>
            </w:r>
          </w:p>
        </w:tc>
        <w:tc>
          <w:tcPr>
            <w:tcW w:type="dxa" w:w="40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Alta</w:t>
            </w:r>
          </w:p>
        </w:tc>
      </w:tr>
      <w:tr>
        <w:trPr>
          <w:cantSplit/>
          <w:tblHeader w:val="false"/>
        </w:trPr>
        <w:tc>
          <w:tcPr>
            <w:tcW w:type="dxa" w:w="277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Custo computacional</w:t>
            </w:r>
          </w:p>
        </w:tc>
        <w:tc>
          <w:tcPr>
            <w:tcW w:type="dxa" w:w="277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Baixo por passo</w:t>
            </w:r>
          </w:p>
        </w:tc>
        <w:tc>
          <w:tcPr>
            <w:tcW w:type="dxa" w:w="40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Alto</w:t>
            </w:r>
            <w:r>
              <w:rPr>
                <w:sz w:val="18"/>
                <w:szCs w:val="18"/>
              </w:rPr>
              <w:t xml:space="preserve"> (planeja)</w:t>
            </w:r>
          </w:p>
        </w:tc>
      </w:tr>
      <w:tr>
        <w:trPr>
          <w:cantSplit/>
          <w:tblHeader w:val="false"/>
        </w:trPr>
        <w:tc>
          <w:tcPr>
            <w:tcW w:type="dxa" w:w="277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Risco principal</w:t>
            </w:r>
          </w:p>
        </w:tc>
        <w:tc>
          <w:tcPr>
            <w:tcW w:type="dxa" w:w="277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Instabilidade</w:t>
            </w:r>
          </w:p>
        </w:tc>
        <w:tc>
          <w:tcPr>
            <w:tcW w:type="dxa" w:w="40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Erros do modelo</w:t>
            </w:r>
          </w:p>
        </w:tc>
      </w:tr>
      <w:tr>
        <w:trPr>
          <w:cantSplit/>
          <w:tblHeader w:val="false"/>
        </w:trPr>
        <w:tc>
          <w:tcPr>
            <w:tcW w:type="dxa" w:w="277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Exemplo</w:t>
            </w:r>
          </w:p>
        </w:tc>
        <w:tc>
          <w:tcPr>
            <w:tcW w:type="dxa" w:w="277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DQN, PPO</w:t>
            </w:r>
          </w:p>
        </w:tc>
        <w:tc>
          <w:tcPr>
            <w:tcW w:type="dxa" w:w="40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Dyna, MPC, AlphaZero, MuZero</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Treino mental</w:t>
            </w:r>
          </w:p>
          <w:p>
            <w:pPr>
              <w:spacing w:after="80" w:line="280"/>
            </w:pPr>
            <w:r>
              <w:rPr>
                <w:sz w:val="20"/>
                <w:szCs w:val="20"/>
              </w:rPr>
              <w:t xml:space="preserve">Atletas usam </w:t>
            </w:r>
            <w:r>
              <w:rPr>
                <w:b/>
                <w:bCs/>
                <w:sz w:val="20"/>
                <w:szCs w:val="20"/>
              </w:rPr>
              <w:t xml:space="preserve">visualização</w:t>
            </w:r>
            <w:r>
              <w:rPr>
                <w:sz w:val="20"/>
                <w:szCs w:val="20"/>
              </w:rPr>
              <w:t xml:space="preserve">: ensaiam mentalmente uma jogada antes de executá-la. Aprender com a experiência </w:t>
            </w:r>
            <w:r>
              <w:rPr>
                <w:b/>
                <w:bCs/>
                <w:sz w:val="20"/>
                <w:szCs w:val="20"/>
              </w:rPr>
              <w:t xml:space="preserve">imaginada</w:t>
            </w:r>
            <w:r>
              <w:rPr>
                <w:sz w:val="20"/>
                <w:szCs w:val="20"/>
              </w:rPr>
              <w:t xml:space="preserve"> economiza treinos reais e evita lesões. É exatamente a promessa do aprendizado baseado em modelo (SUTTON; BARTO, 2018).</w:t>
            </w:r>
          </w:p>
        </w:tc>
      </w:tr>
    </w:tbl>
    <w:p>
      <w:pPr>
        <w:spacing w:after="140" w:line="120"/>
      </w:pPr>
    </w:p>
    <w:p>
      <w:pPr>
        <w:pStyle w:val="Heading3"/>
        <w:keepNext/>
      </w:pPr>
      <w:r>
        <w:t xml:space="preserve">11.2 O que é um modelo?</w:t>
      </w:r>
    </w:p>
    <w:p>
      <w:pPr>
        <w:spacing w:after="120" w:line="300"/>
        <w:jc w:val="left"/>
      </w:pPr>
      <w:r>
        <w:rPr>
          <w:sz w:val="21"/>
          <w:szCs w:val="21"/>
        </w:rPr>
        <w:t xml:space="preserve">Um </w:t>
      </w:r>
      <w:r>
        <w:rPr>
          <w:b/>
          <w:bCs/>
          <w:sz w:val="21"/>
          <w:szCs w:val="21"/>
        </w:rPr>
        <w:t xml:space="preserve">modelo</w:t>
      </w:r>
      <w:r>
        <w:rPr>
          <w:sz w:val="21"/>
          <w:szCs w:val="21"/>
        </w:rPr>
        <w:t xml:space="preserve"> é qualquer coisa que o agente use para </w:t>
      </w:r>
      <w:r>
        <w:rPr>
          <w:b/>
          <w:bCs/>
          <w:sz w:val="21"/>
          <w:szCs w:val="21"/>
        </w:rPr>
        <w:t xml:space="preserve">prever como o ambiente reage</w:t>
      </w:r>
      <w:r>
        <w:rPr>
          <w:sz w:val="21"/>
          <w:szCs w:val="21"/>
        </w:rPr>
        <w:t xml:space="preserve">. Há dois tipos principais:</w:t>
      </w:r>
    </w:p>
    <w:p>
      <w:pPr>
        <w:pStyle w:val="ListParagraph"/>
        <w:numPr>
          <w:ilvl w:val="0"/>
          <w:numId w:val="2"/>
        </w:numPr>
        <w:spacing w:after="70" w:line="288"/>
      </w:pPr>
      <w:r>
        <w:rPr>
          <w:b/>
          <w:bCs/>
          <w:sz w:val="21"/>
          <w:szCs w:val="21"/>
        </w:rPr>
        <w:t xml:space="preserve">Modelo de distribuição:</w:t>
      </w:r>
      <w:r>
        <w:rPr>
          <w:sz w:val="21"/>
          <w:szCs w:val="21"/>
        </w:rPr>
        <w:t xml:space="preserve"> dá todas as probabilidades de resultado, p(s′, r | s, a). Como o MDP do Capítulo 3.</w:t>
      </w:r>
    </w:p>
    <w:p>
      <w:pPr>
        <w:pStyle w:val="ListParagraph"/>
        <w:numPr>
          <w:ilvl w:val="0"/>
          <w:numId w:val="2"/>
        </w:numPr>
        <w:spacing w:after="70" w:line="288"/>
      </w:pPr>
      <w:r>
        <w:rPr>
          <w:b/>
          <w:bCs/>
          <w:sz w:val="21"/>
          <w:szCs w:val="21"/>
        </w:rPr>
        <w:t xml:space="preserve">Modelo de amostras:</w:t>
      </w:r>
      <w:r>
        <w:rPr>
          <w:sz w:val="21"/>
          <w:szCs w:val="21"/>
        </w:rPr>
        <w:t xml:space="preserve"> dado (s, a), </w:t>
      </w:r>
      <w:r>
        <w:rPr>
          <w:b/>
          <w:bCs/>
          <w:sz w:val="21"/>
          <w:szCs w:val="21"/>
        </w:rPr>
        <w:t xml:space="preserve">sorteia</w:t>
      </w:r>
      <w:r>
        <w:rPr>
          <w:sz w:val="21"/>
          <w:szCs w:val="21"/>
        </w:rPr>
        <w:t xml:space="preserve"> um resultado (s′, r). Basta para simular.</w:t>
      </w:r>
    </w:p>
    <w:p>
      <w:pPr>
        <w:spacing w:after="60" w:line="120"/>
      </w:pPr>
    </w:p>
    <w:p>
      <w:pPr>
        <w:spacing w:after="120" w:line="300"/>
        <w:jc w:val="left"/>
      </w:pPr>
      <w:r>
        <w:rPr>
          <w:sz w:val="21"/>
          <w:szCs w:val="21"/>
        </w:rPr>
        <w:t xml:space="preserve">O modelo pode ser </w:t>
      </w:r>
      <w:r>
        <w:rPr>
          <w:b/>
          <w:bCs/>
          <w:sz w:val="21"/>
          <w:szCs w:val="21"/>
        </w:rPr>
        <w:t xml:space="preserve">dado</w:t>
      </w:r>
      <w:r>
        <w:rPr>
          <w:sz w:val="21"/>
          <w:szCs w:val="21"/>
        </w:rPr>
        <w:t xml:space="preserve"> (as regras do xadrez, um simulador físico) ou </w:t>
      </w:r>
      <w:r>
        <w:rPr>
          <w:b/>
          <w:bCs/>
          <w:sz w:val="21"/>
          <w:szCs w:val="21"/>
        </w:rPr>
        <w:t xml:space="preserve">aprendido</w:t>
      </w:r>
      <w:r>
        <w:rPr>
          <w:sz w:val="21"/>
          <w:szCs w:val="21"/>
        </w:rPr>
        <w:t xml:space="preserve"> dos dados, por aprendizado supervisionado: a entrada é (s, a), e a saída é o próximo estado e a recompensa. Aqui o </w:t>
      </w:r>
      <w:r>
        <w:rPr>
          <w:b/>
          <w:bCs/>
          <w:sz w:val="21"/>
          <w:szCs w:val="21"/>
        </w:rPr>
        <w:t xml:space="preserve">scikit-learn</w:t>
      </w:r>
      <w:r>
        <w:rPr>
          <w:sz w:val="21"/>
          <w:szCs w:val="21"/>
        </w:rPr>
        <w:t xml:space="preserve"> brilha: qualquer regressor serve.</w:t>
      </w:r>
    </w:p>
    <w:p>
      <w:pPr>
        <w:pStyle w:val="Heading4"/>
        <w:keepNext/>
      </w:pPr>
      <w:r>
        <w:t xml:space="preserve">11.2.1 O perigo: erros que se acumulam</w:t>
      </w:r>
    </w:p>
    <w:p>
      <w:pPr>
        <w:spacing w:after="120" w:line="300"/>
        <w:jc w:val="left"/>
      </w:pPr>
      <w:r>
        <w:rPr>
          <w:sz w:val="21"/>
          <w:szCs w:val="21"/>
        </w:rPr>
        <w:t xml:space="preserve">Um modelo aprendido nunca é perfeito. Ao </w:t>
      </w:r>
      <w:r>
        <w:rPr>
          <w:b/>
          <w:bCs/>
          <w:sz w:val="21"/>
          <w:szCs w:val="21"/>
        </w:rPr>
        <w:t xml:space="preserve">encadear</w:t>
      </w:r>
      <w:r>
        <w:rPr>
          <w:sz w:val="21"/>
          <w:szCs w:val="21"/>
        </w:rPr>
        <w:t xml:space="preserve"> previsões (prever o passo 2 a partir da previsão do passo 1, e assim por diante), os erros </w:t>
      </w:r>
      <w:r>
        <w:rPr>
          <w:b/>
          <w:bCs/>
          <w:sz w:val="21"/>
          <w:szCs w:val="21"/>
        </w:rPr>
        <w:t xml:space="preserve">se acumulam</w:t>
      </w:r>
      <w:r>
        <w:rPr>
          <w:sz w:val="21"/>
          <w:szCs w:val="21"/>
        </w:rPr>
        <w:t xml:space="preserve">, e o futuro distante fica irreal. Daí a regra prática: </w:t>
      </w:r>
      <w:r>
        <w:rPr>
          <w:b/>
          <w:bCs/>
          <w:sz w:val="21"/>
          <w:szCs w:val="21"/>
        </w:rPr>
        <w:t xml:space="preserve">planeje com horizontes curtos</w:t>
      </w:r>
      <w:r>
        <w:rPr>
          <w:sz w:val="21"/>
          <w:szCs w:val="21"/>
        </w:rPr>
        <w:t xml:space="preserve"> e </w:t>
      </w:r>
      <w:r>
        <w:rPr>
          <w:b/>
          <w:bCs/>
          <w:sz w:val="21"/>
          <w:szCs w:val="21"/>
        </w:rPr>
        <w:t xml:space="preserve">replaneje</w:t>
      </w:r>
      <w:r>
        <w:rPr>
          <w:sz w:val="21"/>
          <w:szCs w:val="21"/>
        </w:rPr>
        <w:t xml:space="preserve"> com frequência.</w:t>
      </w:r>
    </w:p>
    <w:p>
      <w:pPr>
        <w:keepNext/>
        <w:spacing w:after="60" w:before="120"/>
        <w:jc w:val="center"/>
      </w:pPr>
      <w:r>
        <w:drawing>
          <wp:inline distT="0" distB="0" distL="0" distR="0">
            <wp:extent cx="5715000" cy="3076575"/>
            <wp:effectExtent t="0" r="0" b="0" l="0"/>
            <wp:docPr id="1" name="f11_horizonte" descr="Figura 11.1 — Erro de previsão de um modelo de CartPole aprendido com 8.000 transições: o erro cresce a cada passo previsto à frente." title="f11_horizo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715000" cy="3076575"/>
                    </a:xfrm>
                    <a:prstGeom prst="rect">
                      <a:avLst/>
                    </a:prstGeom>
                  </pic:spPr>
                </pic:pic>
              </a:graphicData>
            </a:graphic>
          </wp:inline>
        </w:drawing>
      </w:r>
    </w:p>
    <w:p>
      <w:pPr>
        <w:spacing w:after="200"/>
        <w:jc w:val="center"/>
      </w:pPr>
      <w:r>
        <w:rPr>
          <w:i/>
          <w:iCs/>
          <w:color w:val="6B7280"/>
          <w:sz w:val="17"/>
          <w:szCs w:val="17"/>
        </w:rPr>
        <w:t xml:space="preserve">Figura 11.1 — Erro de previsão de um modelo de CartPole aprendido com 8.000 transições: o erro cresce a cada passo previsto à frente.</w:t>
      </w:r>
    </w:p>
    <w:p>
      <w:pPr>
        <w:pStyle w:val="Heading3"/>
        <w:keepNext/>
      </w:pPr>
      <w:r>
        <w:t xml:space="preserve">11.3 Dyna: aprender, planejar e agir juntos</w:t>
      </w:r>
    </w:p>
    <w:p>
      <w:pPr>
        <w:spacing w:after="120" w:line="300"/>
        <w:jc w:val="left"/>
      </w:pPr>
      <w:r>
        <w:rPr>
          <w:sz w:val="21"/>
          <w:szCs w:val="21"/>
        </w:rPr>
        <w:t xml:space="preserve">O </w:t>
      </w:r>
      <w:r>
        <w:rPr>
          <w:b/>
          <w:bCs/>
          <w:sz w:val="21"/>
          <w:szCs w:val="21"/>
        </w:rPr>
        <w:t xml:space="preserve">Dyna</w:t>
      </w:r>
      <w:r>
        <w:rPr>
          <w:sz w:val="21"/>
          <w:szCs w:val="21"/>
        </w:rPr>
        <w:t xml:space="preserve"> (SUTTON, 1991) é uma arquitetura simples e elegante que </w:t>
      </w:r>
      <w:r>
        <w:rPr>
          <w:b/>
          <w:bCs/>
          <w:sz w:val="21"/>
          <w:szCs w:val="21"/>
        </w:rPr>
        <w:t xml:space="preserve">mistura</w:t>
      </w:r>
      <w:r>
        <w:rPr>
          <w:sz w:val="21"/>
          <w:szCs w:val="21"/>
        </w:rPr>
        <w:t xml:space="preserve"> aprendizado e planejamento. A cada passo real, o agente faz </w:t>
      </w:r>
      <w:r>
        <w:rPr>
          <w:b/>
          <w:bCs/>
          <w:sz w:val="21"/>
          <w:szCs w:val="21"/>
        </w:rPr>
        <w:t xml:space="preserve">três coisas</w:t>
      </w:r>
      <w:r>
        <w:rPr>
          <w:sz w:val="21"/>
          <w:szCs w:val="21"/>
        </w:rPr>
        <w:t xml:space="preserve">:</w:t>
      </w:r>
    </w:p>
    <w:p>
      <w:pPr>
        <w:pStyle w:val="ListParagraph"/>
        <w:numPr>
          <w:ilvl w:val="0"/>
          <w:numId w:val="33"/>
        </w:numPr>
        <w:spacing w:after="70" w:line="288"/>
      </w:pPr>
      <w:r>
        <w:rPr>
          <w:b/>
          <w:bCs/>
          <w:sz w:val="21"/>
          <w:szCs w:val="21"/>
        </w:rPr>
        <w:t xml:space="preserve">Aprende direto:</w:t>
      </w:r>
      <w:r>
        <w:rPr>
          <w:sz w:val="21"/>
          <w:szCs w:val="21"/>
        </w:rPr>
        <w:t xml:space="preserve"> atualiza Q com a experiência real (como no Q-learning).</w:t>
      </w:r>
    </w:p>
    <w:p>
      <w:pPr>
        <w:pStyle w:val="ListParagraph"/>
        <w:numPr>
          <w:ilvl w:val="0"/>
          <w:numId w:val="33"/>
        </w:numPr>
        <w:spacing w:after="70" w:line="288"/>
      </w:pPr>
      <w:r>
        <w:rPr>
          <w:b/>
          <w:bCs/>
          <w:sz w:val="21"/>
          <w:szCs w:val="21"/>
        </w:rPr>
        <w:t xml:space="preserve">Aprende o modelo:</w:t>
      </w:r>
      <w:r>
        <w:rPr>
          <w:sz w:val="21"/>
          <w:szCs w:val="21"/>
        </w:rPr>
        <w:t xml:space="preserve"> guarda o que aconteceu (s, a → r, s′).</w:t>
      </w:r>
    </w:p>
    <w:p>
      <w:pPr>
        <w:pStyle w:val="ListParagraph"/>
        <w:numPr>
          <w:ilvl w:val="0"/>
          <w:numId w:val="33"/>
        </w:numPr>
        <w:spacing w:after="70" w:line="288"/>
      </w:pPr>
      <w:r>
        <w:rPr>
          <w:b/>
          <w:bCs/>
          <w:sz w:val="21"/>
          <w:szCs w:val="21"/>
        </w:rPr>
        <w:t xml:space="preserve">Planeja:</w:t>
      </w:r>
      <w:r>
        <w:rPr>
          <w:sz w:val="21"/>
          <w:szCs w:val="21"/>
        </w:rPr>
        <w:t xml:space="preserve"> executa </w:t>
      </w:r>
      <w:r>
        <w:rPr>
          <w:i/>
          <w:iCs/>
          <w:sz w:val="21"/>
          <w:szCs w:val="21"/>
        </w:rPr>
        <w:t xml:space="preserve">n</w:t>
      </w:r>
      <w:r>
        <w:rPr>
          <w:sz w:val="21"/>
          <w:szCs w:val="21"/>
        </w:rPr>
        <w:t xml:space="preserve"> </w:t>
      </w:r>
      <w:r>
        <w:rPr>
          <w:b/>
          <w:bCs/>
          <w:sz w:val="21"/>
          <w:szCs w:val="21"/>
        </w:rPr>
        <w:t xml:space="preserve">atualizações simuladas</w:t>
      </w:r>
      <w:r>
        <w:rPr>
          <w:sz w:val="21"/>
          <w:szCs w:val="21"/>
        </w:rPr>
        <w:t xml:space="preserve">, escolhendo pares (s, a) já vistos e usando o modelo para gerar r e s′.</w:t>
      </w:r>
    </w:p>
    <w:p>
      <w:pPr>
        <w:spacing w:after="60" w:line="120"/>
      </w:pPr>
    </w:p>
    <w:p>
      <w:pPr>
        <w:keepNext/>
        <w:spacing w:after="60" w:before="120"/>
        <w:jc w:val="center"/>
      </w:pPr>
      <w:r>
        <w:drawing>
          <wp:inline distT="0" distB="0" distL="0" distR="0">
            <wp:extent cx="5715000" cy="2647950"/>
            <wp:effectExtent t="0" r="0" b="0" l="0"/>
            <wp:docPr id="1" name="f11_ciclo" descr="Figura 11.2 — A arquitetura Dyna: cada passo real alimenta o modelo, que gera muitos passos imaginados para atualizar a política." title="f11_cic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715000" cy="2647950"/>
                    </a:xfrm>
                    <a:prstGeom prst="rect">
                      <a:avLst/>
                    </a:prstGeom>
                  </pic:spPr>
                </pic:pic>
              </a:graphicData>
            </a:graphic>
          </wp:inline>
        </w:drawing>
      </w:r>
    </w:p>
    <w:p>
      <w:pPr>
        <w:spacing w:after="200"/>
        <w:jc w:val="center"/>
      </w:pPr>
      <w:r>
        <w:rPr>
          <w:i/>
          <w:iCs/>
          <w:color w:val="6B7280"/>
          <w:sz w:val="17"/>
          <w:szCs w:val="17"/>
        </w:rPr>
        <w:t xml:space="preserve">Figura 11.2 — A arquitetura Dyna: cada passo real alimenta o modelo, que gera muitos passos imaginados para atualizar a política.</w:t>
      </w:r>
    </w:p>
    <w:p>
      <w:pPr>
        <w:spacing w:after="120" w:line="300"/>
        <w:jc w:val="left"/>
      </w:pPr>
      <w:r>
        <w:rPr>
          <w:sz w:val="21"/>
          <w:szCs w:val="21"/>
        </w:rPr>
        <w:t xml:space="preserve">O </w:t>
      </w:r>
      <w:r>
        <w:rPr>
          <w:b/>
          <w:bCs/>
          <w:sz w:val="21"/>
          <w:szCs w:val="21"/>
        </w:rPr>
        <w:t xml:space="preserve">Dyna-Q</w:t>
      </w:r>
      <w:r>
        <w:rPr>
          <w:sz w:val="21"/>
          <w:szCs w:val="21"/>
        </w:rPr>
        <w:t xml:space="preserve"> é o Dyna com o Q-learning tabular. Com </w:t>
      </w:r>
      <w:r>
        <w:rPr>
          <w:i/>
          <w:iCs/>
          <w:sz w:val="21"/>
          <w:szCs w:val="21"/>
        </w:rPr>
        <w:t xml:space="preserve">n</w:t>
      </w:r>
      <w:r>
        <w:rPr>
          <w:sz w:val="21"/>
          <w:szCs w:val="21"/>
        </w:rPr>
        <w:t xml:space="preserve"> = 0 é o Q-learning puro. Com </w:t>
      </w:r>
      <w:r>
        <w:rPr>
          <w:i/>
          <w:iCs/>
          <w:sz w:val="21"/>
          <w:szCs w:val="21"/>
        </w:rPr>
        <w:t xml:space="preserve">n</w:t>
      </w:r>
      <w:r>
        <w:rPr>
          <w:sz w:val="21"/>
          <w:szCs w:val="21"/>
        </w:rPr>
        <w:t xml:space="preserve"> grande, </w:t>
      </w:r>
      <w:r>
        <w:rPr>
          <w:b/>
          <w:bCs/>
          <w:sz w:val="21"/>
          <w:szCs w:val="21"/>
        </w:rPr>
        <w:t xml:space="preserve">cada passo real equivale a dezenas de passos de aprendizado</w:t>
      </w:r>
      <w:r>
        <w:rPr>
          <w:sz w:val="21"/>
          <w:szCs w:val="21"/>
        </w:rPr>
        <w:t xml:space="preserve">. No labirinto abaixo, isso reduz o aprendizado de centenas de passos para dezenas.</w:t>
      </w:r>
    </w:p>
    <w:p>
      <w:pPr>
        <w:keepNext/>
        <w:spacing w:after="60" w:before="120"/>
        <w:jc w:val="center"/>
      </w:pPr>
      <w:r>
        <w:drawing>
          <wp:inline distT="0" distB="0" distL="0" distR="0">
            <wp:extent cx="5715000" cy="2133600"/>
            <wp:effectExtent t="0" r="0" b="0" l="0"/>
            <wp:docPr id="1" name="f11_dyna" descr="Figura 11.3 — O labirinto do Dyna e a curva de aprendizado com diferentes números de passos de planejamento (média de 10 sementes)." title="f11_dy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715000" cy="2133600"/>
                    </a:xfrm>
                    <a:prstGeom prst="rect">
                      <a:avLst/>
                    </a:prstGeom>
                  </pic:spPr>
                </pic:pic>
              </a:graphicData>
            </a:graphic>
          </wp:inline>
        </w:drawing>
      </w:r>
    </w:p>
    <w:p>
      <w:pPr>
        <w:spacing w:after="200"/>
        <w:jc w:val="center"/>
      </w:pPr>
      <w:r>
        <w:rPr>
          <w:i/>
          <w:iCs/>
          <w:color w:val="6B7280"/>
          <w:sz w:val="17"/>
          <w:szCs w:val="17"/>
        </w:rPr>
        <w:t xml:space="preserve">Figura 11.3 — O labirinto do Dyna e a curva de aprendizado com diferentes números de passos de planejamento (média de 10 sementes).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Quando o ambiente muda</w:t>
            </w:r>
          </w:p>
          <w:p>
            <w:pPr>
              <w:spacing w:after="80" w:line="280"/>
            </w:pPr>
            <w:r>
              <w:rPr>
                <w:sz w:val="20"/>
                <w:szCs w:val="20"/>
              </w:rPr>
              <w:t xml:space="preserve">O Dyna-Q supõe que o modelo está certo. Se o ambiente mudar (por exemplo, abrir-se um atalho), o modelo fica desatualizado. O </w:t>
            </w:r>
            <w:r>
              <w:rPr>
                <w:b/>
                <w:bCs/>
                <w:sz w:val="20"/>
                <w:szCs w:val="20"/>
              </w:rPr>
              <w:t xml:space="preserve">Dyna-Q+</w:t>
            </w:r>
            <w:r>
              <w:rPr>
                <w:sz w:val="20"/>
                <w:szCs w:val="20"/>
              </w:rPr>
              <w:t xml:space="preserve"> acrescenta um </w:t>
            </w:r>
            <w:r>
              <w:rPr>
                <w:b/>
                <w:bCs/>
                <w:sz w:val="20"/>
                <w:szCs w:val="20"/>
              </w:rPr>
              <w:t xml:space="preserve">bônus de curiosidade</w:t>
            </w:r>
            <w:r>
              <w:rPr>
                <w:sz w:val="20"/>
                <w:szCs w:val="20"/>
              </w:rPr>
              <w:t xml:space="preserve"> a pares (s, a) não visitados há muito tempo, incentivando-os a serem testados de novo (SUTTON; BARTO, 2018).</w:t>
            </w:r>
          </w:p>
        </w:tc>
      </w:tr>
    </w:tbl>
    <w:p>
      <w:pPr>
        <w:spacing w:after="140" w:line="120"/>
      </w:pPr>
    </w:p>
    <w:p>
      <w:pPr>
        <w:pStyle w:val="Heading3"/>
        <w:keepNext/>
      </w:pPr>
      <w:r>
        <w:t xml:space="preserve">11.4 Planejamento em tempo de decisão</w:t>
      </w:r>
    </w:p>
    <w:p>
      <w:pPr>
        <w:spacing w:after="120" w:line="300"/>
        <w:jc w:val="left"/>
      </w:pPr>
      <w:r>
        <w:rPr>
          <w:sz w:val="21"/>
          <w:szCs w:val="21"/>
        </w:rPr>
        <w:t xml:space="preserve">O Dyna planeja </w:t>
      </w:r>
      <w:r>
        <w:rPr>
          <w:b/>
          <w:bCs/>
          <w:sz w:val="21"/>
          <w:szCs w:val="21"/>
        </w:rPr>
        <w:t xml:space="preserve">em segundo plano</w:t>
      </w:r>
      <w:r>
        <w:rPr>
          <w:sz w:val="21"/>
          <w:szCs w:val="21"/>
        </w:rPr>
        <w:t xml:space="preserve"> para melhorar a política. A alternativa é planejar </w:t>
      </w:r>
      <w:r>
        <w:rPr>
          <w:b/>
          <w:bCs/>
          <w:sz w:val="21"/>
          <w:szCs w:val="21"/>
        </w:rPr>
        <w:t xml:space="preserve">na hora de decidir</w:t>
      </w:r>
      <w:r>
        <w:rPr>
          <w:sz w:val="21"/>
          <w:szCs w:val="21"/>
        </w:rPr>
        <w:t xml:space="preserve">: dado o estado atual, usar o modelo para escolher a melhor ação </w:t>
      </w:r>
      <w:r>
        <w:rPr>
          <w:b/>
          <w:bCs/>
          <w:sz w:val="21"/>
          <w:szCs w:val="21"/>
        </w:rPr>
        <w:t xml:space="preserve">agora</w:t>
      </w:r>
      <w:r>
        <w:rPr>
          <w:sz w:val="21"/>
          <w:szCs w:val="21"/>
        </w:rPr>
        <w:t xml:space="preserve">, sem necessidade de política global.</w:t>
      </w:r>
    </w:p>
    <w:p>
      <w:pPr>
        <w:pStyle w:val="Heading4"/>
        <w:keepNext/>
      </w:pPr>
      <w:r>
        <w:t xml:space="preserve">11.4.1 Controle preditivo por modelo (MPC)</w:t>
      </w:r>
    </w:p>
    <w:p>
      <w:pPr>
        <w:spacing w:after="120" w:line="300"/>
        <w:jc w:val="left"/>
      </w:pPr>
      <w:r>
        <w:rPr>
          <w:sz w:val="21"/>
          <w:szCs w:val="21"/>
        </w:rPr>
        <w:t xml:space="preserve">O </w:t>
      </w:r>
      <w:r>
        <w:rPr>
          <w:b/>
          <w:bCs/>
          <w:sz w:val="21"/>
          <w:szCs w:val="21"/>
        </w:rPr>
        <w:t xml:space="preserve">MPC</w:t>
      </w:r>
      <w:r>
        <w:rPr>
          <w:sz w:val="21"/>
          <w:szCs w:val="21"/>
        </w:rPr>
        <w:t xml:space="preserve"> (</w:t>
      </w:r>
      <w:r>
        <w:rPr>
          <w:i/>
          <w:iCs/>
          <w:sz w:val="21"/>
          <w:szCs w:val="21"/>
        </w:rPr>
        <w:t xml:space="preserve">model predictive control</w:t>
      </w:r>
      <w:r>
        <w:rPr>
          <w:sz w:val="21"/>
          <w:szCs w:val="21"/>
        </w:rPr>
        <w:t xml:space="preserve">) é muito usado em engenharia. A cada passo:</w:t>
      </w:r>
    </w:p>
    <w:p>
      <w:pPr>
        <w:pStyle w:val="ListParagraph"/>
        <w:numPr>
          <w:ilvl w:val="0"/>
          <w:numId w:val="34"/>
        </w:numPr>
        <w:spacing w:after="70" w:line="288"/>
      </w:pPr>
      <w:r>
        <w:rPr>
          <w:b/>
          <w:bCs/>
          <w:sz w:val="21"/>
          <w:szCs w:val="21"/>
        </w:rPr>
        <w:t xml:space="preserve">Sorteie</w:t>
      </w:r>
      <w:r>
        <w:rPr>
          <w:sz w:val="21"/>
          <w:szCs w:val="21"/>
        </w:rPr>
        <w:t xml:space="preserve"> muitas </w:t>
      </w:r>
      <w:r>
        <w:rPr>
          <w:b/>
          <w:bCs/>
          <w:sz w:val="21"/>
          <w:szCs w:val="21"/>
        </w:rPr>
        <w:t xml:space="preserve">sequências de ações</w:t>
      </w:r>
      <w:r>
        <w:rPr>
          <w:sz w:val="21"/>
          <w:szCs w:val="21"/>
        </w:rPr>
        <w:t xml:space="preserve"> de horizonte H (por exemplo, 15 passos).</w:t>
      </w:r>
    </w:p>
    <w:p>
      <w:pPr>
        <w:pStyle w:val="ListParagraph"/>
        <w:numPr>
          <w:ilvl w:val="0"/>
          <w:numId w:val="34"/>
        </w:numPr>
        <w:spacing w:after="70" w:line="288"/>
      </w:pPr>
      <w:r>
        <w:rPr>
          <w:b/>
          <w:bCs/>
          <w:sz w:val="21"/>
          <w:szCs w:val="21"/>
        </w:rPr>
        <w:t xml:space="preserve">Simule</w:t>
      </w:r>
      <w:r>
        <w:rPr>
          <w:sz w:val="21"/>
          <w:szCs w:val="21"/>
        </w:rPr>
        <w:t xml:space="preserve"> cada sequência no modelo e some as recompensas previstas.</w:t>
      </w:r>
    </w:p>
    <w:p>
      <w:pPr>
        <w:pStyle w:val="ListParagraph"/>
        <w:numPr>
          <w:ilvl w:val="0"/>
          <w:numId w:val="34"/>
        </w:numPr>
        <w:spacing w:after="70" w:line="288"/>
      </w:pPr>
      <w:r>
        <w:rPr>
          <w:b/>
          <w:bCs/>
          <w:sz w:val="21"/>
          <w:szCs w:val="21"/>
        </w:rPr>
        <w:t xml:space="preserve">Execute só a primeira ação</w:t>
      </w:r>
      <w:r>
        <w:rPr>
          <w:sz w:val="21"/>
          <w:szCs w:val="21"/>
        </w:rPr>
        <w:t xml:space="preserve"> da melhor sequência.</w:t>
      </w:r>
    </w:p>
    <w:p>
      <w:pPr>
        <w:pStyle w:val="ListParagraph"/>
        <w:numPr>
          <w:ilvl w:val="0"/>
          <w:numId w:val="34"/>
        </w:numPr>
        <w:spacing w:after="70" w:line="288"/>
      </w:pPr>
      <w:r>
        <w:rPr>
          <w:sz w:val="21"/>
          <w:szCs w:val="21"/>
        </w:rPr>
        <w:t xml:space="preserve">No passo seguinte, </w:t>
      </w:r>
      <w:r>
        <w:rPr>
          <w:b/>
          <w:bCs/>
          <w:sz w:val="21"/>
          <w:szCs w:val="21"/>
        </w:rPr>
        <w:t xml:space="preserve">replaneje</w:t>
      </w:r>
      <w:r>
        <w:rPr>
          <w:sz w:val="21"/>
          <w:szCs w:val="21"/>
        </w:rPr>
        <w:t xml:space="preserve"> do zero.</w:t>
      </w:r>
    </w:p>
    <w:p>
      <w:pPr>
        <w:spacing w:after="60" w:line="120"/>
      </w:pPr>
    </w:p>
    <w:p>
      <w:pPr>
        <w:spacing w:after="120" w:line="300"/>
        <w:jc w:val="left"/>
      </w:pPr>
      <w:r>
        <w:rPr>
          <w:sz w:val="21"/>
          <w:szCs w:val="21"/>
        </w:rPr>
        <w:t xml:space="preserve">Replanejar corrige os erros do modelo. Quando as sequências são sorteadas ao acaso, o método se chama </w:t>
      </w:r>
      <w:r>
        <w:rPr>
          <w:i/>
          <w:iCs/>
          <w:sz w:val="21"/>
          <w:szCs w:val="21"/>
        </w:rPr>
        <w:t xml:space="preserve">random shooting</w:t>
      </w:r>
      <w:r>
        <w:rPr>
          <w:sz w:val="21"/>
          <w:szCs w:val="21"/>
        </w:rPr>
        <w:t xml:space="preserve">. Versões mais refinadas otimizam as sequências (por exemplo, o método da entropia cruzada do Capítulo 1).</w:t>
      </w:r>
    </w:p>
    <w:p>
      <w:pPr>
        <w:keepNext/>
        <w:spacing w:after="60" w:before="120"/>
        <w:jc w:val="center"/>
      </w:pPr>
      <w:r>
        <w:drawing>
          <wp:inline distT="0" distB="0" distL="0" distR="0">
            <wp:extent cx="5715000" cy="2171700"/>
            <wp:effectExtent t="0" r="0" b="0" l="0"/>
            <wp:docPr id="1" name="f11_mpc" descr="Figura 11.4 — MPC com amostragem aleatória: sorteia sequências, simula no modelo, executa a primeira ação da melhor e replaneja." title="f11_m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i/>
          <w:iCs/>
          <w:color w:val="6B7280"/>
          <w:sz w:val="17"/>
          <w:szCs w:val="17"/>
        </w:rPr>
        <w:t xml:space="preserve">Figura 11.4 — MPC com amostragem aleatória: sorteia sequências, simula no modelo, executa a primeira ação da melhor e replaneja.</w:t>
      </w:r>
    </w:p>
    <w:p>
      <w:pPr>
        <w:pStyle w:val="Heading3"/>
        <w:keepNext/>
      </w:pPr>
      <w:r>
        <w:t xml:space="preserve">11.5 Busca em árvore de Monte Carlo (MCTS)</w:t>
      </w:r>
    </w:p>
    <w:p>
      <w:pPr>
        <w:spacing w:after="120" w:line="300"/>
        <w:jc w:val="left"/>
      </w:pPr>
      <w:r>
        <w:rPr>
          <w:sz w:val="21"/>
          <w:szCs w:val="21"/>
        </w:rPr>
        <w:t xml:space="preserve">Em jogos e problemas de decisão discretos, a </w:t>
      </w:r>
      <w:r>
        <w:rPr>
          <w:b/>
          <w:bCs/>
          <w:sz w:val="21"/>
          <w:szCs w:val="21"/>
        </w:rPr>
        <w:t xml:space="preserve">busca em árvore de Monte Carlo</w:t>
      </w:r>
      <w:r>
        <w:rPr>
          <w:sz w:val="21"/>
          <w:szCs w:val="21"/>
        </w:rPr>
        <w:t xml:space="preserve"> (</w:t>
      </w:r>
      <w:r>
        <w:rPr>
          <w:i/>
          <w:iCs/>
          <w:sz w:val="21"/>
          <w:szCs w:val="21"/>
        </w:rPr>
        <w:t xml:space="preserve">Monte Carlo Tree Search</w:t>
      </w:r>
      <w:r>
        <w:rPr>
          <w:sz w:val="21"/>
          <w:szCs w:val="21"/>
        </w:rPr>
        <w:t xml:space="preserve">, MCTS) planeja construindo, aos poucos, uma </w:t>
      </w:r>
      <w:r>
        <w:rPr>
          <w:b/>
          <w:bCs/>
          <w:sz w:val="21"/>
          <w:szCs w:val="21"/>
        </w:rPr>
        <w:t xml:space="preserve">árvore de jogadas futuras</w:t>
      </w:r>
      <w:r>
        <w:rPr>
          <w:sz w:val="21"/>
          <w:szCs w:val="21"/>
        </w:rPr>
        <w:t xml:space="preserve">, concentrando o esforço nos ramos mais promissores (COULOM, 2006; KOCSIS; SZEPESVÁRI, 2006; BROWNE et al., 2012). Cada iteração tem quatro fases:</w:t>
      </w:r>
    </w:p>
    <w:p>
      <w:pPr>
        <w:pStyle w:val="ListParagraph"/>
        <w:numPr>
          <w:ilvl w:val="0"/>
          <w:numId w:val="35"/>
        </w:numPr>
        <w:spacing w:after="70" w:line="288"/>
      </w:pPr>
      <w:r>
        <w:rPr>
          <w:b/>
          <w:bCs/>
          <w:sz w:val="21"/>
          <w:szCs w:val="21"/>
        </w:rPr>
        <w:t xml:space="preserve">Seleção:</w:t>
      </w:r>
      <w:r>
        <w:rPr>
          <w:sz w:val="21"/>
          <w:szCs w:val="21"/>
        </w:rPr>
        <w:t xml:space="preserve"> desce a árvore a partir do estado atual escolhendo filhos pela regra </w:t>
      </w:r>
      <w:r>
        <w:rPr>
          <w:b/>
          <w:bCs/>
          <w:sz w:val="21"/>
          <w:szCs w:val="21"/>
        </w:rPr>
        <w:t xml:space="preserve">UCT</w:t>
      </w:r>
      <w:r>
        <w:rPr>
          <w:sz w:val="21"/>
          <w:szCs w:val="21"/>
        </w:rPr>
        <w:t xml:space="preserve"> (o UCB do Capítulo 2 aplicado à árvore):</w:t>
      </w:r>
    </w:p>
    <w:p>
      <w:pPr>
        <w:spacing w:after="60" w:line="120"/>
      </w:pP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UCT(filho) = w/n + c √( ln N / n )</w:t>
      </w:r>
    </w:p>
    <w:p>
      <w:pPr>
        <w:spacing w:after="120" w:line="300"/>
        <w:jc w:val="left"/>
      </w:pPr>
      <w:r>
        <w:rPr>
          <w:sz w:val="21"/>
          <w:szCs w:val="21"/>
        </w:rPr>
        <w:t xml:space="preserve">onde </w:t>
      </w:r>
      <w:r>
        <w:rPr>
          <w:i/>
          <w:iCs/>
          <w:sz w:val="21"/>
          <w:szCs w:val="21"/>
        </w:rPr>
        <w:t xml:space="preserve">w/n</w:t>
      </w:r>
      <w:r>
        <w:rPr>
          <w:sz w:val="21"/>
          <w:szCs w:val="21"/>
        </w:rPr>
        <w:t xml:space="preserve"> é a taxa de vitórias do filho (exploração do que já se sabe), </w:t>
      </w:r>
      <w:r>
        <w:rPr>
          <w:i/>
          <w:iCs/>
          <w:sz w:val="21"/>
          <w:szCs w:val="21"/>
        </w:rPr>
        <w:t xml:space="preserve">n</w:t>
      </w:r>
      <w:r>
        <w:rPr>
          <w:sz w:val="21"/>
          <w:szCs w:val="21"/>
        </w:rPr>
        <w:t xml:space="preserve"> o número de visitas ao filho, </w:t>
      </w:r>
      <w:r>
        <w:rPr>
          <w:i/>
          <w:iCs/>
          <w:sz w:val="21"/>
          <w:szCs w:val="21"/>
        </w:rPr>
        <w:t xml:space="preserve">N</w:t>
      </w:r>
      <w:r>
        <w:rPr>
          <w:sz w:val="21"/>
          <w:szCs w:val="21"/>
        </w:rPr>
        <w:t xml:space="preserve"> o do pai e </w:t>
      </w:r>
      <w:r>
        <w:rPr>
          <w:i/>
          <w:iCs/>
          <w:sz w:val="21"/>
          <w:szCs w:val="21"/>
        </w:rPr>
        <w:t xml:space="preserve">c</w:t>
      </w:r>
      <w:r>
        <w:rPr>
          <w:sz w:val="21"/>
          <w:szCs w:val="21"/>
        </w:rPr>
        <w:t xml:space="preserve"> uma constante (cerca de 1,4).</w:t>
      </w:r>
    </w:p>
    <w:p>
      <w:pPr>
        <w:pStyle w:val="ListParagraph"/>
        <w:numPr>
          <w:ilvl w:val="0"/>
          <w:numId w:val="36"/>
        </w:numPr>
        <w:spacing w:after="70" w:line="288"/>
      </w:pPr>
      <w:r>
        <w:rPr>
          <w:b/>
          <w:bCs/>
          <w:sz w:val="21"/>
          <w:szCs w:val="21"/>
        </w:rPr>
        <w:t xml:space="preserve">Expansão:</w:t>
      </w:r>
      <w:r>
        <w:rPr>
          <w:sz w:val="21"/>
          <w:szCs w:val="21"/>
        </w:rPr>
        <w:t xml:space="preserve"> acrescenta um novo nó (uma jogada ainda não tentada).</w:t>
      </w:r>
    </w:p>
    <w:p>
      <w:pPr>
        <w:pStyle w:val="ListParagraph"/>
        <w:numPr>
          <w:ilvl w:val="0"/>
          <w:numId w:val="36"/>
        </w:numPr>
        <w:spacing w:after="70" w:line="288"/>
      </w:pPr>
      <w:r>
        <w:rPr>
          <w:b/>
          <w:bCs/>
          <w:sz w:val="21"/>
          <w:szCs w:val="21"/>
        </w:rPr>
        <w:t xml:space="preserve">Simulação</w:t>
      </w:r>
      <w:r>
        <w:rPr>
          <w:sz w:val="21"/>
          <w:szCs w:val="21"/>
        </w:rPr>
        <w:t xml:space="preserve"> (</w:t>
      </w:r>
      <w:r>
        <w:rPr>
          <w:i/>
          <w:iCs/>
          <w:sz w:val="21"/>
          <w:szCs w:val="21"/>
        </w:rPr>
        <w:t xml:space="preserve">rollout</w:t>
      </w:r>
      <w:r>
        <w:rPr>
          <w:sz w:val="21"/>
          <w:szCs w:val="21"/>
        </w:rPr>
        <w:t xml:space="preserve">): joga a partida </w:t>
      </w:r>
      <w:r>
        <w:rPr>
          <w:b/>
          <w:bCs/>
          <w:sz w:val="21"/>
          <w:szCs w:val="21"/>
        </w:rPr>
        <w:t xml:space="preserve">aleatoriamente</w:t>
      </w:r>
      <w:r>
        <w:rPr>
          <w:sz w:val="21"/>
          <w:szCs w:val="21"/>
        </w:rPr>
        <w:t xml:space="preserve"> até o fim, a partir do novo nó.</w:t>
      </w:r>
    </w:p>
    <w:p>
      <w:pPr>
        <w:pStyle w:val="ListParagraph"/>
        <w:numPr>
          <w:ilvl w:val="0"/>
          <w:numId w:val="36"/>
        </w:numPr>
        <w:spacing w:after="70" w:line="288"/>
      </w:pPr>
      <w:r>
        <w:rPr>
          <w:b/>
          <w:bCs/>
          <w:sz w:val="21"/>
          <w:szCs w:val="21"/>
        </w:rPr>
        <w:t xml:space="preserve">Retropropagação:</w:t>
      </w:r>
      <w:r>
        <w:rPr>
          <w:sz w:val="21"/>
          <w:szCs w:val="21"/>
        </w:rPr>
        <w:t xml:space="preserve"> atualiza vitórias e visitas em todos os nós do caminho de volta.</w:t>
      </w:r>
    </w:p>
    <w:p>
      <w:pPr>
        <w:spacing w:after="60" w:line="120"/>
      </w:pPr>
    </w:p>
    <w:p>
      <w:pPr>
        <w:spacing w:after="120" w:line="300"/>
        <w:jc w:val="left"/>
      </w:pPr>
      <w:r>
        <w:rPr>
          <w:sz w:val="21"/>
          <w:szCs w:val="21"/>
        </w:rPr>
        <w:t xml:space="preserve">Depois de milhares de iterações, escolhe-se a jogada </w:t>
      </w:r>
      <w:r>
        <w:rPr>
          <w:b/>
          <w:bCs/>
          <w:sz w:val="21"/>
          <w:szCs w:val="21"/>
        </w:rPr>
        <w:t xml:space="preserve">mais visitada</w:t>
      </w:r>
      <w:r>
        <w:rPr>
          <w:sz w:val="21"/>
          <w:szCs w:val="21"/>
        </w:rPr>
        <w:t xml:space="preserve"> da raiz.</w:t>
      </w:r>
    </w:p>
    <w:p>
      <w:pPr>
        <w:keepNext/>
        <w:spacing w:after="60" w:before="120"/>
        <w:jc w:val="center"/>
      </w:pPr>
      <w:r>
        <w:drawing>
          <wp:inline distT="0" distB="0" distL="0" distR="0">
            <wp:extent cx="5715000" cy="1762125"/>
            <wp:effectExtent t="0" r="0" b="0" l="0"/>
            <wp:docPr id="1" name="f11_mcts_fases" descr="Figura 11.5 — As quatro fases do MCTS." title="f11_mcts_f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715000" cy="1762125"/>
                    </a:xfrm>
                    <a:prstGeom prst="rect">
                      <a:avLst/>
                    </a:prstGeom>
                  </pic:spPr>
                </pic:pic>
              </a:graphicData>
            </a:graphic>
          </wp:inline>
        </w:drawing>
      </w:r>
    </w:p>
    <w:p>
      <w:pPr>
        <w:spacing w:after="200"/>
        <w:jc w:val="center"/>
      </w:pPr>
      <w:r>
        <w:rPr>
          <w:i/>
          <w:iCs/>
          <w:color w:val="6B7280"/>
          <w:sz w:val="17"/>
          <w:szCs w:val="17"/>
        </w:rPr>
        <w:t xml:space="preserve">Figura 11.5 — As quatro fases do MCTS.</w:t>
      </w:r>
    </w:p>
    <w:p>
      <w:pPr>
        <w:spacing w:after="120" w:line="300"/>
        <w:jc w:val="left"/>
      </w:pPr>
      <w:r>
        <w:rPr>
          <w:sz w:val="21"/>
          <w:szCs w:val="21"/>
        </w:rPr>
        <w:t xml:space="preserve">A MCTS tem duas qualidades notáveis: </w:t>
      </w:r>
      <w:r>
        <w:rPr>
          <w:b/>
          <w:bCs/>
          <w:sz w:val="21"/>
          <w:szCs w:val="21"/>
        </w:rPr>
        <w:t xml:space="preserve">não precisa de uma função de avaliação</w:t>
      </w:r>
      <w:r>
        <w:rPr>
          <w:sz w:val="21"/>
          <w:szCs w:val="21"/>
        </w:rPr>
        <w:t xml:space="preserve"> feita à mão (usa simulações) e é </w:t>
      </w:r>
      <w:r>
        <w:rPr>
          <w:b/>
          <w:bCs/>
          <w:sz w:val="21"/>
          <w:szCs w:val="21"/>
        </w:rPr>
        <w:t xml:space="preserve">anytime</w:t>
      </w:r>
      <w:r>
        <w:rPr>
          <w:sz w:val="21"/>
          <w:szCs w:val="21"/>
        </w:rPr>
        <w:t xml:space="preserve"> (quanto mais tempo, melhor a decisão).</w:t>
      </w:r>
    </w:p>
    <w:p>
      <w:pPr>
        <w:pStyle w:val="Heading3"/>
        <w:keepNext/>
      </w:pPr>
      <w:r>
        <w:t xml:space="preserve">11.6 De AlphaGo a MuZero</w:t>
      </w:r>
    </w:p>
    <w:p>
      <w:pPr>
        <w:spacing w:after="120" w:line="300"/>
        <w:jc w:val="left"/>
      </w:pPr>
      <w:r>
        <w:rPr>
          <w:sz w:val="21"/>
          <w:szCs w:val="21"/>
        </w:rPr>
        <w:t xml:space="preserve">Avaliar posições do Go com simulações aleatórias não bastava. O </w:t>
      </w:r>
      <w:r>
        <w:rPr>
          <w:b/>
          <w:bCs/>
          <w:sz w:val="21"/>
          <w:szCs w:val="21"/>
        </w:rPr>
        <w:t xml:space="preserve">AlphaGo</w:t>
      </w:r>
      <w:r>
        <w:rPr>
          <w:sz w:val="21"/>
          <w:szCs w:val="21"/>
        </w:rPr>
        <w:t xml:space="preserve"> combinou a MCTS com </w:t>
      </w:r>
      <w:r>
        <w:rPr>
          <w:b/>
          <w:bCs/>
          <w:sz w:val="21"/>
          <w:szCs w:val="21"/>
        </w:rPr>
        <w:t xml:space="preserve">redes neurais profundas</w:t>
      </w:r>
      <w:r>
        <w:rPr>
          <w:sz w:val="21"/>
          <w:szCs w:val="21"/>
        </w:rPr>
        <w:t xml:space="preserve">: uma </w:t>
      </w:r>
      <w:r>
        <w:rPr>
          <w:b/>
          <w:bCs/>
          <w:sz w:val="21"/>
          <w:szCs w:val="21"/>
        </w:rPr>
        <w:t xml:space="preserve">rede de política</w:t>
      </w:r>
      <w:r>
        <w:rPr>
          <w:sz w:val="21"/>
          <w:szCs w:val="21"/>
        </w:rPr>
        <w:t xml:space="preserve"> (para sugerir jogadas promissoras) e uma </w:t>
      </w:r>
      <w:r>
        <w:rPr>
          <w:b/>
          <w:bCs/>
          <w:sz w:val="21"/>
          <w:szCs w:val="21"/>
        </w:rPr>
        <w:t xml:space="preserve">rede de valor</w:t>
      </w:r>
      <w:r>
        <w:rPr>
          <w:sz w:val="21"/>
          <w:szCs w:val="21"/>
        </w:rPr>
        <w:t xml:space="preserve"> (para avaliar posições), treinadas com partidas de humanos e, depois, com </w:t>
      </w:r>
      <w:r>
        <w:rPr>
          <w:b/>
          <w:bCs/>
          <w:sz w:val="21"/>
          <w:szCs w:val="21"/>
        </w:rPr>
        <w:t xml:space="preserve">autojogo</w:t>
      </w:r>
      <w:r>
        <w:rPr>
          <w:sz w:val="21"/>
          <w:szCs w:val="21"/>
        </w:rPr>
        <w:t xml:space="preserve"> e AR (SILVER et al., 2016).</w:t>
      </w:r>
    </w:p>
    <w:p>
      <w:pPr>
        <w:spacing w:after="120" w:line="300"/>
        <w:jc w:val="left"/>
      </w:pPr>
      <w:r>
        <w:rPr>
          <w:sz w:val="21"/>
          <w:szCs w:val="21"/>
        </w:rPr>
        <w:t xml:space="preserve">O </w:t>
      </w:r>
      <w:r>
        <w:rPr>
          <w:b/>
          <w:bCs/>
          <w:sz w:val="21"/>
          <w:szCs w:val="21"/>
        </w:rPr>
        <w:t xml:space="preserve">AlphaZero</w:t>
      </w:r>
      <w:r>
        <w:rPr>
          <w:sz w:val="21"/>
          <w:szCs w:val="21"/>
        </w:rPr>
        <w:t xml:space="preserve"> simplificou e generalizou: </w:t>
      </w:r>
      <w:r>
        <w:rPr>
          <w:b/>
          <w:bCs/>
          <w:sz w:val="21"/>
          <w:szCs w:val="21"/>
        </w:rPr>
        <w:t xml:space="preserve">sem nenhum dado humano</w:t>
      </w:r>
      <w:r>
        <w:rPr>
          <w:sz w:val="21"/>
          <w:szCs w:val="21"/>
        </w:rPr>
        <w:t xml:space="preserve">, partindo só das regras, aprendeu Go, xadrez e shogi apenas </w:t>
      </w:r>
      <w:r>
        <w:rPr>
          <w:b/>
          <w:bCs/>
          <w:sz w:val="21"/>
          <w:szCs w:val="21"/>
        </w:rPr>
        <w:t xml:space="preserve">jogando contra si mesmo</w:t>
      </w:r>
      <w:r>
        <w:rPr>
          <w:sz w:val="21"/>
          <w:szCs w:val="21"/>
        </w:rPr>
        <w:t xml:space="preserve"> (SILVER et al., 2017; 2018). O ciclo é:</w:t>
      </w:r>
    </w:p>
    <w:p>
      <w:pPr>
        <w:pStyle w:val="ListParagraph"/>
        <w:numPr>
          <w:ilvl w:val="0"/>
          <w:numId w:val="37"/>
        </w:numPr>
        <w:spacing w:after="70" w:line="288"/>
      </w:pPr>
      <w:r>
        <w:rPr>
          <w:b/>
          <w:bCs/>
          <w:sz w:val="21"/>
          <w:szCs w:val="21"/>
        </w:rPr>
        <w:t xml:space="preserve">Autojogo:</w:t>
      </w:r>
      <w:r>
        <w:rPr>
          <w:sz w:val="21"/>
          <w:szCs w:val="21"/>
        </w:rPr>
        <w:t xml:space="preserve"> a MCTS, guiada pela rede, escolhe as jogadas das partidas.</w:t>
      </w:r>
    </w:p>
    <w:p>
      <w:pPr>
        <w:pStyle w:val="ListParagraph"/>
        <w:numPr>
          <w:ilvl w:val="0"/>
          <w:numId w:val="37"/>
        </w:numPr>
        <w:spacing w:after="70" w:line="288"/>
      </w:pPr>
      <w:r>
        <w:rPr>
          <w:b/>
          <w:bCs/>
          <w:sz w:val="21"/>
          <w:szCs w:val="21"/>
        </w:rPr>
        <w:t xml:space="preserve">Dados:</w:t>
      </w:r>
      <w:r>
        <w:rPr>
          <w:sz w:val="21"/>
          <w:szCs w:val="21"/>
        </w:rPr>
        <w:t xml:space="preserve"> para cada posição, guardam-se as probabilidades de visita da MCTS (um "professor" melhor que a rede) e o resultado final da partida.</w:t>
      </w:r>
    </w:p>
    <w:p>
      <w:pPr>
        <w:pStyle w:val="ListParagraph"/>
        <w:numPr>
          <w:ilvl w:val="0"/>
          <w:numId w:val="37"/>
        </w:numPr>
        <w:spacing w:after="70" w:line="288"/>
      </w:pPr>
      <w:r>
        <w:rPr>
          <w:b/>
          <w:bCs/>
          <w:sz w:val="21"/>
          <w:szCs w:val="21"/>
        </w:rPr>
        <w:t xml:space="preserve">Treino:</w:t>
      </w:r>
      <w:r>
        <w:rPr>
          <w:sz w:val="21"/>
          <w:szCs w:val="21"/>
        </w:rPr>
        <w:t xml:space="preserve"> a rede aprende a prever as jogadas da MCTS e o resultado.</w:t>
      </w:r>
    </w:p>
    <w:p>
      <w:pPr>
        <w:pStyle w:val="ListParagraph"/>
        <w:numPr>
          <w:ilvl w:val="0"/>
          <w:numId w:val="37"/>
        </w:numPr>
        <w:spacing w:after="70" w:line="288"/>
      </w:pPr>
      <w:r>
        <w:rPr>
          <w:sz w:val="21"/>
          <w:szCs w:val="21"/>
        </w:rPr>
        <w:t xml:space="preserve">A rede melhorada </w:t>
      </w:r>
      <w:r>
        <w:rPr>
          <w:b/>
          <w:bCs/>
          <w:sz w:val="21"/>
          <w:szCs w:val="21"/>
        </w:rPr>
        <w:t xml:space="preserve">guia</w:t>
      </w:r>
      <w:r>
        <w:rPr>
          <w:sz w:val="21"/>
          <w:szCs w:val="21"/>
        </w:rPr>
        <w:t xml:space="preserve"> a MCTS seguinte.</w:t>
      </w:r>
    </w:p>
    <w:p>
      <w:pPr>
        <w:spacing w:after="60" w:line="120"/>
      </w:pPr>
    </w:p>
    <w:p>
      <w:pPr>
        <w:keepNext/>
        <w:spacing w:after="60" w:before="120"/>
        <w:jc w:val="center"/>
      </w:pPr>
      <w:r>
        <w:drawing>
          <wp:inline distT="0" distB="0" distL="0" distR="0">
            <wp:extent cx="5715000" cy="2266950"/>
            <wp:effectExtent t="0" r="0" b="0" l="0"/>
            <wp:docPr id="1" name="f11_alphazero" descr="Figura 11.6 — O ciclo do AlphaZero: a MCTS melhora a rede, e a rede melhora a MCTS." title="f11_alpha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715000" cy="2266950"/>
                    </a:xfrm>
                    <a:prstGeom prst="rect">
                      <a:avLst/>
                    </a:prstGeom>
                  </pic:spPr>
                </pic:pic>
              </a:graphicData>
            </a:graphic>
          </wp:inline>
        </w:drawing>
      </w:r>
    </w:p>
    <w:p>
      <w:pPr>
        <w:spacing w:after="200"/>
        <w:jc w:val="center"/>
      </w:pPr>
      <w:r>
        <w:rPr>
          <w:i/>
          <w:iCs/>
          <w:color w:val="6B7280"/>
          <w:sz w:val="17"/>
          <w:szCs w:val="17"/>
        </w:rPr>
        <w:t xml:space="preserve">Figura 11.6 — O ciclo do AlphaZero: a MCTS melhora a rede, e a rede melhora a MCTS.</w:t>
      </w:r>
    </w:p>
    <w:p>
      <w:pPr>
        <w:spacing w:after="120" w:line="300"/>
        <w:jc w:val="left"/>
      </w:pPr>
      <w:r>
        <w:rPr>
          <w:sz w:val="21"/>
          <w:szCs w:val="21"/>
        </w:rPr>
        <w:t xml:space="preserve">O </w:t>
      </w:r>
      <w:r>
        <w:rPr>
          <w:b/>
          <w:bCs/>
          <w:sz w:val="21"/>
          <w:szCs w:val="21"/>
        </w:rPr>
        <w:t xml:space="preserve">MuZero</w:t>
      </w:r>
      <w:r>
        <w:rPr>
          <w:sz w:val="21"/>
          <w:szCs w:val="21"/>
        </w:rPr>
        <w:t xml:space="preserve"> foi além: </w:t>
      </w:r>
      <w:r>
        <w:rPr>
          <w:b/>
          <w:bCs/>
          <w:sz w:val="21"/>
          <w:szCs w:val="21"/>
        </w:rPr>
        <w:t xml:space="preserve">nem as regras</w:t>
      </w:r>
      <w:r>
        <w:rPr>
          <w:sz w:val="21"/>
          <w:szCs w:val="21"/>
        </w:rPr>
        <w:t xml:space="preserve"> são dadas. Ele </w:t>
      </w:r>
      <w:r>
        <w:rPr>
          <w:b/>
          <w:bCs/>
          <w:sz w:val="21"/>
          <w:szCs w:val="21"/>
        </w:rPr>
        <w:t xml:space="preserve">aprende um modelo</w:t>
      </w:r>
      <w:r>
        <w:rPr>
          <w:sz w:val="21"/>
          <w:szCs w:val="21"/>
        </w:rPr>
        <w:t xml:space="preserve"> (em um espaço latente, "abstrato") apenas daquilo que importa para o planejamento: a recompensa, a política e o valor, e ainda assim planeja com MCTS. Igualou o AlphaZero em Go, xadrez e shogi e superou métodos anteriores em Atari (SCHRITTWIESER et al., 2020).</w:t>
      </w:r>
    </w:p>
    <w:p>
      <w:pPr>
        <w:pStyle w:val="Heading3"/>
        <w:keepNext/>
      </w:pPr>
      <w:r>
        <w:t xml:space="preserve">11.7 Modelos de mundo profundos</w:t>
      </w:r>
    </w:p>
    <w:p>
      <w:pPr>
        <w:spacing w:after="120" w:line="300"/>
        <w:jc w:val="left"/>
      </w:pPr>
      <w:r>
        <w:rPr>
          <w:sz w:val="21"/>
          <w:szCs w:val="21"/>
        </w:rPr>
        <w:t xml:space="preserve">Em problemas com imagens e dinâmicas complexas, o modelo é uma rede neural:</w:t>
      </w:r>
    </w:p>
    <w:p>
      <w:pPr>
        <w:pStyle w:val="ListParagraph"/>
        <w:numPr>
          <w:ilvl w:val="0"/>
          <w:numId w:val="2"/>
        </w:numPr>
        <w:spacing w:after="70" w:line="288"/>
      </w:pPr>
      <w:r>
        <w:rPr>
          <w:b/>
          <w:bCs/>
          <w:sz w:val="21"/>
          <w:szCs w:val="21"/>
        </w:rPr>
        <w:t xml:space="preserve">World Models</w:t>
      </w:r>
      <w:r>
        <w:rPr>
          <w:sz w:val="21"/>
          <w:szCs w:val="21"/>
        </w:rPr>
        <w:t xml:space="preserve"> (HA; SCHMIDHUBER, 2018): aprendem uma representação comprimida do mundo e uma rede recorrente que prevê o futuro; treinam o agente "dentro do sonho".</w:t>
      </w:r>
    </w:p>
    <w:p>
      <w:pPr>
        <w:pStyle w:val="ListParagraph"/>
        <w:numPr>
          <w:ilvl w:val="0"/>
          <w:numId w:val="2"/>
        </w:numPr>
        <w:spacing w:after="70" w:line="288"/>
      </w:pPr>
      <w:r>
        <w:rPr>
          <w:b/>
          <w:bCs/>
          <w:sz w:val="21"/>
          <w:szCs w:val="21"/>
        </w:rPr>
        <w:t xml:space="preserve">Dreamer</w:t>
      </w:r>
      <w:r>
        <w:rPr>
          <w:sz w:val="21"/>
          <w:szCs w:val="21"/>
        </w:rPr>
        <w:t xml:space="preserve"> (HAFNER et al., 2020): aprende um modelo latente e treina o agente apenas com trajetórias </w:t>
      </w:r>
      <w:r>
        <w:rPr>
          <w:b/>
          <w:bCs/>
          <w:sz w:val="21"/>
          <w:szCs w:val="21"/>
        </w:rPr>
        <w:t xml:space="preserve">imaginadas</w:t>
      </w:r>
      <w:r>
        <w:rPr>
          <w:sz w:val="21"/>
          <w:szCs w:val="21"/>
        </w:rPr>
        <w:t xml:space="preserve">.</w:t>
      </w:r>
    </w:p>
    <w:p>
      <w:pPr>
        <w:pStyle w:val="ListParagraph"/>
        <w:numPr>
          <w:ilvl w:val="0"/>
          <w:numId w:val="2"/>
        </w:numPr>
        <w:spacing w:after="70" w:line="288"/>
      </w:pPr>
      <w:r>
        <w:rPr>
          <w:b/>
          <w:bCs/>
          <w:sz w:val="21"/>
          <w:szCs w:val="21"/>
        </w:rPr>
        <w:t xml:space="preserve">PILCO</w:t>
      </w:r>
      <w:r>
        <w:rPr>
          <w:sz w:val="21"/>
          <w:szCs w:val="21"/>
        </w:rPr>
        <w:t xml:space="preserve"> (DEISENROTH; RASMUSSEN, 2011): usa processos gaussianos que modelam a </w:t>
      </w:r>
      <w:r>
        <w:rPr>
          <w:b/>
          <w:bCs/>
          <w:sz w:val="21"/>
          <w:szCs w:val="21"/>
        </w:rPr>
        <w:t xml:space="preserve">incerteza</w:t>
      </w:r>
      <w:r>
        <w:rPr>
          <w:sz w:val="21"/>
          <w:szCs w:val="21"/>
        </w:rPr>
        <w:t xml:space="preserve"> e é muito eficiente em dados em controle simples.</w:t>
      </w:r>
    </w:p>
    <w:p>
      <w:pPr>
        <w:pStyle w:val="ListParagraph"/>
        <w:numPr>
          <w:ilvl w:val="0"/>
          <w:numId w:val="2"/>
        </w:numPr>
        <w:spacing w:after="70" w:line="288"/>
      </w:pPr>
      <w:r>
        <w:rPr>
          <w:b/>
          <w:bCs/>
          <w:sz w:val="21"/>
          <w:szCs w:val="21"/>
        </w:rPr>
        <w:t xml:space="preserve">MBPO</w:t>
      </w:r>
      <w:r>
        <w:rPr>
          <w:sz w:val="21"/>
          <w:szCs w:val="21"/>
        </w:rPr>
        <w:t xml:space="preserve"> (JANNER et al., 2019): usa o modelo para gerar rollouts </w:t>
      </w:r>
      <w:r>
        <w:rPr>
          <w:b/>
          <w:bCs/>
          <w:sz w:val="21"/>
          <w:szCs w:val="21"/>
        </w:rPr>
        <w:t xml:space="preserve">curtos</w:t>
      </w:r>
      <w:r>
        <w:rPr>
          <w:sz w:val="21"/>
          <w:szCs w:val="21"/>
        </w:rPr>
        <w:t xml:space="preserve">, a partir de estados reais, e treina um algoritmo livre de modelo (SAC) com esses dados.</w:t>
      </w:r>
    </w:p>
    <w:p>
      <w:pPr>
        <w:pStyle w:val="ListParagraph"/>
        <w:numPr>
          <w:ilvl w:val="0"/>
          <w:numId w:val="2"/>
        </w:numPr>
        <w:spacing w:after="70" w:line="288"/>
      </w:pPr>
      <w:r>
        <w:rPr>
          <w:b/>
          <w:bCs/>
          <w:sz w:val="21"/>
          <w:szCs w:val="21"/>
        </w:rPr>
        <w:t xml:space="preserve">Conjuntos de modelos</w:t>
      </w:r>
      <w:r>
        <w:rPr>
          <w:sz w:val="21"/>
          <w:szCs w:val="21"/>
        </w:rPr>
        <w:t xml:space="preserve"> (CHUA et al., 2018): vários modelos treinados com dados reamostrados; o </w:t>
      </w:r>
      <w:r>
        <w:rPr>
          <w:b/>
          <w:bCs/>
          <w:sz w:val="21"/>
          <w:szCs w:val="21"/>
        </w:rPr>
        <w:t xml:space="preserve">desacordo</w:t>
      </w:r>
      <w:r>
        <w:rPr>
          <w:sz w:val="21"/>
          <w:szCs w:val="21"/>
        </w:rPr>
        <w:t xml:space="preserve"> entre eles estima a </w:t>
      </w:r>
      <w:r>
        <w:rPr>
          <w:b/>
          <w:bCs/>
          <w:sz w:val="21"/>
          <w:szCs w:val="21"/>
        </w:rPr>
        <w:t xml:space="preserve">incerteza</w:t>
      </w:r>
      <w:r>
        <w:rPr>
          <w:sz w:val="21"/>
          <w:szCs w:val="21"/>
        </w:rPr>
        <w:t xml:space="preserve">.</w:t>
      </w:r>
    </w:p>
    <w:p>
      <w:pPr>
        <w:spacing w:after="60" w:line="120"/>
      </w:pPr>
    </w:p>
    <w:p>
      <w:pPr>
        <w:pStyle w:val="Heading4"/>
        <w:keepNext/>
      </w:pPr>
      <w:r>
        <w:t xml:space="preserve">11.7.1 Incerteza e exploração do modelo</w:t>
      </w:r>
    </w:p>
    <w:p>
      <w:pPr>
        <w:spacing w:after="120" w:line="300"/>
        <w:jc w:val="left"/>
      </w:pPr>
      <w:r>
        <w:rPr>
          <w:sz w:val="21"/>
          <w:szCs w:val="21"/>
        </w:rPr>
        <w:t xml:space="preserve">O agente tende a </w:t>
      </w:r>
      <w:r>
        <w:rPr>
          <w:b/>
          <w:bCs/>
          <w:sz w:val="21"/>
          <w:szCs w:val="21"/>
        </w:rPr>
        <w:t xml:space="preserve">explorar as falhas do modelo</w:t>
      </w:r>
      <w:r>
        <w:rPr>
          <w:sz w:val="21"/>
          <w:szCs w:val="21"/>
        </w:rPr>
        <w:t xml:space="preserve">: procura regiões em que o modelo erra a favor dele. Mitigações:</w:t>
      </w:r>
    </w:p>
    <w:p>
      <w:pPr>
        <w:pStyle w:val="ListParagraph"/>
        <w:numPr>
          <w:ilvl w:val="0"/>
          <w:numId w:val="2"/>
        </w:numPr>
        <w:spacing w:after="70" w:line="288"/>
      </w:pPr>
      <w:r>
        <w:rPr>
          <w:b/>
          <w:bCs/>
          <w:sz w:val="21"/>
          <w:szCs w:val="21"/>
        </w:rPr>
        <w:t xml:space="preserve">Horizontes curtos</w:t>
      </w:r>
      <w:r>
        <w:rPr>
          <w:sz w:val="21"/>
          <w:szCs w:val="21"/>
        </w:rPr>
        <w:t xml:space="preserve"> e replanejamento.</w:t>
      </w:r>
    </w:p>
    <w:p>
      <w:pPr>
        <w:pStyle w:val="ListParagraph"/>
        <w:numPr>
          <w:ilvl w:val="0"/>
          <w:numId w:val="2"/>
        </w:numPr>
        <w:spacing w:after="70" w:line="288"/>
      </w:pPr>
      <w:r>
        <w:rPr>
          <w:b/>
          <w:bCs/>
          <w:sz w:val="21"/>
          <w:szCs w:val="21"/>
        </w:rPr>
        <w:t xml:space="preserve">Conjuntos</w:t>
      </w:r>
      <w:r>
        <w:rPr>
          <w:sz w:val="21"/>
          <w:szCs w:val="21"/>
        </w:rPr>
        <w:t xml:space="preserve"> de modelos e </w:t>
      </w:r>
      <w:r>
        <w:rPr>
          <w:b/>
          <w:bCs/>
          <w:sz w:val="21"/>
          <w:szCs w:val="21"/>
        </w:rPr>
        <w:t xml:space="preserve">penalidade pela incerteza</w:t>
      </w:r>
      <w:r>
        <w:rPr>
          <w:sz w:val="21"/>
          <w:szCs w:val="21"/>
        </w:rPr>
        <w:t xml:space="preserve"> (desconfiar onde os modelos discordam).</w:t>
      </w:r>
    </w:p>
    <w:p>
      <w:pPr>
        <w:pStyle w:val="ListParagraph"/>
        <w:numPr>
          <w:ilvl w:val="0"/>
          <w:numId w:val="2"/>
        </w:numPr>
        <w:spacing w:after="70" w:line="288"/>
      </w:pPr>
      <w:r>
        <w:rPr>
          <w:b/>
          <w:bCs/>
          <w:sz w:val="21"/>
          <w:szCs w:val="21"/>
        </w:rPr>
        <w:t xml:space="preserve">Misturar</w:t>
      </w:r>
      <w:r>
        <w:rPr>
          <w:sz w:val="21"/>
          <w:szCs w:val="21"/>
        </w:rPr>
        <w:t xml:space="preserve"> dados reais e simulados.</w:t>
      </w:r>
    </w:p>
    <w:p>
      <w:pPr>
        <w:pStyle w:val="ListParagraph"/>
        <w:numPr>
          <w:ilvl w:val="0"/>
          <w:numId w:val="2"/>
        </w:numPr>
        <w:spacing w:after="70" w:line="288"/>
      </w:pPr>
      <w:r>
        <w:rPr>
          <w:b/>
          <w:bCs/>
          <w:sz w:val="21"/>
          <w:szCs w:val="21"/>
        </w:rPr>
        <w:t xml:space="preserve">Validar</w:t>
      </w:r>
      <w:r>
        <w:rPr>
          <w:sz w:val="21"/>
          <w:szCs w:val="21"/>
        </w:rPr>
        <w:t xml:space="preserve"> a política no ambiente real.</w:t>
      </w:r>
    </w:p>
    <w:p>
      <w:pPr>
        <w:spacing w:after="60" w:line="120"/>
      </w:pPr>
    </w:p>
    <w:p>
      <w:pPr>
        <w:pStyle w:val="Heading3"/>
        <w:keepNext/>
      </w:pPr>
      <w:r>
        <w:t xml:space="preserve">11.8 Quando usar métodos baseados em modelo?</w:t>
      </w:r>
    </w:p>
    <w:p>
      <w:pPr>
        <w:pStyle w:val="ListParagraph"/>
        <w:numPr>
          <w:ilvl w:val="0"/>
          <w:numId w:val="2"/>
        </w:numPr>
        <w:spacing w:after="70" w:line="288"/>
      </w:pPr>
      <w:r>
        <w:rPr>
          <w:b/>
          <w:bCs/>
          <w:sz w:val="21"/>
          <w:szCs w:val="21"/>
        </w:rPr>
        <w:t xml:space="preserve">Dados reais são caros</w:t>
      </w:r>
      <w:r>
        <w:rPr>
          <w:sz w:val="21"/>
          <w:szCs w:val="21"/>
        </w:rPr>
        <w:t xml:space="preserve"> (robôs, saúde, processos industriais): o modelo economiza interações.</w:t>
      </w:r>
    </w:p>
    <w:p>
      <w:pPr>
        <w:pStyle w:val="ListParagraph"/>
        <w:numPr>
          <w:ilvl w:val="0"/>
          <w:numId w:val="2"/>
        </w:numPr>
        <w:spacing w:after="70" w:line="288"/>
      </w:pPr>
      <w:r>
        <w:rPr>
          <w:b/>
          <w:bCs/>
          <w:sz w:val="21"/>
          <w:szCs w:val="21"/>
        </w:rPr>
        <w:t xml:space="preserve">As regras são conhecidas</w:t>
      </w:r>
      <w:r>
        <w:rPr>
          <w:sz w:val="21"/>
          <w:szCs w:val="21"/>
        </w:rPr>
        <w:t xml:space="preserve"> (jogos de tabuleiro): o modelo é perfeito e a busca é poderosa.</w:t>
      </w:r>
    </w:p>
    <w:p>
      <w:pPr>
        <w:pStyle w:val="ListParagraph"/>
        <w:numPr>
          <w:ilvl w:val="0"/>
          <w:numId w:val="2"/>
        </w:numPr>
        <w:spacing w:after="70" w:line="288"/>
      </w:pPr>
      <w:r>
        <w:rPr>
          <w:b/>
          <w:bCs/>
          <w:sz w:val="21"/>
          <w:szCs w:val="21"/>
        </w:rPr>
        <w:t xml:space="preserve">Há segurança em jogo</w:t>
      </w:r>
      <w:r>
        <w:rPr>
          <w:sz w:val="21"/>
          <w:szCs w:val="21"/>
        </w:rPr>
        <w:t xml:space="preserve">: planejar antes de agir evita erros caros.</w:t>
      </w:r>
    </w:p>
    <w:p>
      <w:pPr>
        <w:spacing w:after="60" w:line="120"/>
      </w:pPr>
    </w:p>
    <w:p>
      <w:pPr>
        <w:spacing w:after="120" w:line="300"/>
        <w:jc w:val="left"/>
      </w:pPr>
      <w:r>
        <w:rPr>
          <w:sz w:val="21"/>
          <w:szCs w:val="21"/>
        </w:rPr>
        <w:t xml:space="preserve">Evite quando o ambiente é </w:t>
      </w:r>
      <w:r>
        <w:rPr>
          <w:b/>
          <w:bCs/>
          <w:sz w:val="21"/>
          <w:szCs w:val="21"/>
        </w:rPr>
        <w:t xml:space="preserve">muito complexo para modelar</w:t>
      </w:r>
      <w:r>
        <w:rPr>
          <w:sz w:val="21"/>
          <w:szCs w:val="21"/>
        </w:rPr>
        <w:t xml:space="preserve"> com os dados disponíveis ou quando o erro do modelo é mais prejudicial que a ineficiência de dados.</w:t>
      </w:r>
    </w:p>
    <w:p>
      <w:pPr>
        <w:pStyle w:val="Heading3"/>
        <w:keepNext/>
      </w:pPr>
      <w:r>
        <w:t xml:space="preserve">11.9 Mão na massa</w:t>
      </w:r>
    </w:p>
    <w:p>
      <w:pPr>
        <w:pStyle w:val="Heading4"/>
        <w:keepNext/>
      </w:pPr>
      <w:r>
        <w:t xml:space="preserve">11.9.1 Dyna-Q no labirinto</w:t>
      </w:r>
    </w:p>
    <w:p>
      <w:pPr>
        <w:spacing w:after="120" w:line="300"/>
        <w:jc w:val="left"/>
      </w:pPr>
      <w:r>
        <w:rPr>
          <w:sz w:val="21"/>
          <w:szCs w:val="21"/>
        </w:rPr>
        <w:t xml:space="preserve">O labirinto tem 6 linhas × 9 colunas, com paredes. O agente começa em S e recebe +1 na meta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gymnasium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class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Labirinto</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9</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inicio</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meta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8</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paredes</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7</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7</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7</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acoes</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cima, baixo, esquerda, direita</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passo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acoes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acoes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and</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paredes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w:t>
            </w:r>
          </w:p>
          <w:p>
            <w:pPr>
              <w:spacing w:after="0" w:line="240"/>
            </w:pPr>
            <w:r>
              <w:rPr>
                <w:rFonts w:ascii="Consolas" w:cs="Consolas" w:eastAsia="Consolas" w:hAnsi="Consolas"/>
                <w:color w:val="1F2937"/>
                <w:sz w:val="16"/>
                <w:szCs w:val="16"/>
              </w:rPr>
              <w:t xml:space="preserve">        s2 =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s2,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s2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meta</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s2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dyna_q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n_plan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0.95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Labirinto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 </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 = {}; </w:t>
            </w:r>
            <w:r>
              <w:rPr>
                <w:rFonts w:ascii="Consolas" w:cs="Consolas" w:eastAsia="Consolas" w:hAnsi="Consolas"/>
                <w:b w:val="false"/>
                <w:bCs w:val="false"/>
                <w:color w:val="1F2937"/>
                <w:sz w:val="16"/>
                <w:szCs w:val="16"/>
              </w:rPr>
              <w:t xml:space="preserve">passos</w:t>
            </w:r>
            <w:r>
              <w:rPr>
                <w:rFonts w:ascii="Consolas" w:cs="Consolas" w:eastAsia="Consolas" w:hAnsi="Consolas"/>
                <w:color w:val="1F2937"/>
                <w:sz w:val="16"/>
                <w:szCs w:val="16"/>
              </w:rPr>
              <w:t xml:space="preserve"> = []</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setdefault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n_ep</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inicio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False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+ 1e-</w:t>
            </w:r>
            <w:r>
              <w:rPr>
                <w:rFonts w:ascii="Consolas" w:cs="Consolas" w:eastAsia="Consolas" w:hAnsi="Consolas"/>
                <w:color w:val="0369A1"/>
                <w:sz w:val="16"/>
                <w:szCs w:val="16"/>
              </w:rPr>
              <w:t xml:space="preserve">9</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s2,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passo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(s2).</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1) aprendizado direto</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s2,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2) aprende o modelo (determinístico)</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chaves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list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keys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n_plan</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3) planejamento: n passos imaginados</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chaves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chaves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w:t>
            </w:r>
            <w:r>
              <w:rPr>
                <w:rFonts w:ascii="Consolas" w:cs="Consolas" w:eastAsia="Consolas" w:hAnsi="Consolas"/>
                <w:color w:val="1F2937"/>
                <w:sz w:val="16"/>
                <w:szCs w:val="16"/>
              </w:rPr>
              <w:t xml:space="preserve">, ps2, </w:t>
            </w:r>
            <w:r>
              <w:rPr>
                <w:rFonts w:ascii="Consolas" w:cs="Consolas" w:eastAsia="Consolas" w:hAnsi="Consolas"/>
                <w:b w:val="false"/>
                <w:bCs w:val="false"/>
                <w:color w:val="1F2937"/>
                <w:sz w:val="16"/>
                <w:szCs w:val="16"/>
              </w:rPr>
              <w:t xml:space="preserve">pf</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(ps2).</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pf</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s2</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passos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passos</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dyna_q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axis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"n = {n:2d} passos de planejamento | passos até a meta nos episódios 1, 2, 5, 10, 50: {P[[0, 1, 4, 9, 49]].round(0)}"</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com n = 0 (Q-learning puro), a política só fica boa depois de dezenas de episódios; com n = 50, após 2 ou 3. O primeiro episódio é longo em todos (o agente não sabe nada).</w:t>
      </w:r>
    </w:p>
    <w:p>
      <w:pPr>
        <w:pStyle w:val="Heading4"/>
        <w:keepNext/>
      </w:pPr>
      <w:r>
        <w:t xml:space="preserve">11.9.2 Aprendendo o modelo do CartPole e medindo o acúmulo de erros</w:t>
      </w:r>
    </w:p>
    <w:p>
      <w:pPr>
        <w:spacing w:after="120" w:line="300"/>
        <w:jc w:val="left"/>
      </w:pPr>
      <w:r>
        <w:rPr>
          <w:sz w:val="21"/>
          <w:szCs w:val="21"/>
        </w:rPr>
        <w:t xml:space="preserve">O modelo prevê </w:t>
      </w:r>
      <w:r>
        <w:rPr>
          <w:b/>
          <w:bCs/>
          <w:sz w:val="21"/>
          <w:szCs w:val="21"/>
        </w:rPr>
        <w:t xml:space="preserve">a mudança</w:t>
      </w:r>
      <w:r>
        <w:rPr>
          <w:sz w:val="21"/>
          <w:szCs w:val="21"/>
        </w:rPr>
        <w:t xml:space="preserve"> do estado (Δs) a partir de (s, a). Usamos o </w:t>
      </w:r>
      <w:r>
        <w:rPr>
          <w:rFonts w:ascii="Consolas" w:cs="Consolas" w:eastAsia="Consolas" w:hAnsi="Consolas"/>
          <w:color w:val="B91C1C"/>
          <w:sz w:val="19"/>
          <w:szCs w:val="19"/>
          <w:shd w:fill="F3F4F6" w:color="auto" w:val="clear"/>
        </w:rPr>
        <w:t xml:space="preserve">ExtraTreesRegressor</w:t>
      </w:r>
      <w:r>
        <w:rPr>
          <w:sz w:val="21"/>
          <w:szCs w:val="21"/>
        </w:rPr>
        <w:t xml:space="preserve"> do scikit-learn, treinado em 5.000 transições aleatórias.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ensemble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ExtraTreesRegressor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"CartPole-v1"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coletar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O2 = [], [], [];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r_</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o2,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O2.</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(o2);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 o2</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(O2)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O2 = </w:t>
            </w:r>
            <w:r>
              <w:rPr>
                <w:rFonts w:ascii="Consolas" w:cs="Consolas" w:eastAsia="Consolas" w:hAnsi="Consolas"/>
                <w:b w:val="false"/>
                <w:bCs w:val="false"/>
                <w:color w:val="1F2937"/>
                <w:sz w:val="16"/>
                <w:szCs w:val="16"/>
              </w:rPr>
              <w:t xml:space="preserve">coletar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modelo_cp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ExtraTreesRegressor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n_estimators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min_samples_leaf</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n_jobs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column_stack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O2 -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i/>
                <w:iCs/>
                <w:color w:val="6B7280"/>
                <w:sz w:val="16"/>
                <w:szCs w:val="16"/>
              </w:rPr>
              <w:t xml:space="preserve"># erro de previsão de vários passos, em trajetórias novas (ações aleatórias)</w:t>
            </w:r>
          </w:p>
          <w:p>
            <w:pPr>
              <w:spacing w:after="0" w:line="240"/>
            </w:pPr>
            <w:r>
              <w:rPr>
                <w:rFonts w:ascii="Consolas" w:cs="Consolas" w:eastAsia="Consolas" w:hAnsi="Consolas"/>
                <w:b w:val="false"/>
                <w:bCs w:val="false"/>
                <w:color w:val="1F2937"/>
                <w:sz w:val="16"/>
                <w:szCs w:val="16"/>
              </w:rPr>
              <w:t xml:space="preserve">H</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trajs</w:t>
            </w:r>
            <w:r>
              <w:rPr>
                <w:rFonts w:ascii="Consolas" w:cs="Consolas" w:eastAsia="Consolas" w:hAnsi="Consolas"/>
                <w:color w:val="1F2937"/>
                <w:sz w:val="16"/>
                <w:szCs w:val="16"/>
              </w:rPr>
              <w:t xml:space="preserve"> = [];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123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traj</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acs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1500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o2,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acs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traj</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(o2)</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trajs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traj</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traj</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acs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p>
          <w:p>
            <w:pPr>
              <w:spacing w:after="0" w:line="240"/>
            </w:pPr>
            <w:r>
              <w:rPr>
                <w:rFonts w:ascii="Consolas" w:cs="Consolas" w:eastAsia="Consolas" w:hAnsi="Consolas"/>
                <w:b w:val="false"/>
                <w:bCs w:val="false"/>
                <w:color w:val="1F2937"/>
                <w:sz w:val="16"/>
                <w:szCs w:val="16"/>
              </w:rPr>
              <w:t xml:space="preserve">erros</w:t>
            </w:r>
            <w:r>
              <w:rPr>
                <w:rFonts w:ascii="Consolas" w:cs="Consolas" w:eastAsia="Consolas" w:hAnsi="Consolas"/>
                <w:color w:val="1F2937"/>
                <w:sz w:val="16"/>
                <w:szCs w:val="16"/>
              </w:rPr>
              <w:t xml:space="preserve"> = [[]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H</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tj</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ac</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trajs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t0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H</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tj</w:t>
            </w:r>
            <w:r>
              <w:rPr>
                <w:rFonts w:ascii="Consolas" w:cs="Consolas" w:eastAsia="Consolas" w:hAnsi="Consolas"/>
                <w:color w:val="1F2937"/>
                <w:sz w:val="16"/>
                <w:szCs w:val="16"/>
              </w:rPr>
              <w:t xml:space="preserve">[t0].</w:t>
            </w:r>
            <w:r>
              <w:rPr>
                <w:rFonts w:ascii="Consolas" w:cs="Consolas" w:eastAsia="Consolas" w:hAnsi="Consolas"/>
                <w:b w:val="false"/>
                <w:bCs w:val="false"/>
                <w:color w:val="1F2937"/>
                <w:sz w:val="16"/>
                <w:szCs w:val="16"/>
              </w:rPr>
              <w:t xml:space="preserve">copy</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H</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modelo_cp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ac</w:t>
            </w:r>
            <w:r>
              <w:rPr>
                <w:rFonts w:ascii="Consolas" w:cs="Consolas" w:eastAsia="Consolas" w:hAnsi="Consolas"/>
                <w:color w:val="1F2937"/>
                <w:sz w:val="16"/>
                <w:szCs w:val="16"/>
              </w:rPr>
              <w:t xml:space="preserve">[t0 + </w:t>
            </w:r>
            <w:r>
              <w:rPr>
                <w:rFonts w:ascii="Consolas" w:cs="Consolas" w:eastAsia="Consolas" w:hAnsi="Consolas"/>
                <w:b w:val="false"/>
                <w:bCs w:val="false"/>
                <w:color w:val="1F2937"/>
                <w:sz w:val="16"/>
                <w:szCs w:val="16"/>
              </w:rPr>
              <w:t xml:space="preserve">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erros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abs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tj</w:t>
            </w:r>
            <w:r>
              <w:rPr>
                <w:rFonts w:ascii="Consolas" w:cs="Consolas" w:eastAsia="Consolas" w:hAnsi="Consolas"/>
                <w:color w:val="1F2937"/>
                <w:sz w:val="16"/>
                <w:szCs w:val="16"/>
              </w:rPr>
              <w:t xml:space="preserve">[t0 + </w:t>
            </w:r>
            <w:r>
              <w:rPr>
                <w:rFonts w:ascii="Consolas" w:cs="Consolas" w:eastAsia="Consolas" w:hAnsi="Consolas"/>
                <w:b w:val="false"/>
                <w:bCs w:val="false"/>
                <w:color w:val="1F2937"/>
                <w:sz w:val="16"/>
                <w:szCs w:val="16"/>
              </w:rPr>
              <w:t xml:space="preserve">h</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axis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erros</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"erro absoluto médio do ângulo do poste (rad), por horizonte:"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9</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"(passos 1, 5, 10, 15)"</w:t>
            </w:r>
            <w:r>
              <w:rPr>
                <w:rFonts w:ascii="Consolas" w:cs="Consolas" w:eastAsia="Consolas" w:hAnsi="Consolas"/>
                <w:color w:val="1F2937"/>
                <w:sz w:val="16"/>
                <w:szCs w:val="16"/>
              </w:rPr>
              <w:t xml:space="preserve">)</w:t>
            </w:r>
          </w:p>
        </w:tc>
      </w:tr>
    </w:tbl>
    <w:p>
      <w:pPr>
        <w:spacing w:after="140" w:line="120"/>
      </w:pPr>
    </w:p>
    <w:p>
      <w:pPr>
        <w:pStyle w:val="Heading4"/>
        <w:keepNext/>
      </w:pPr>
      <w:r>
        <w:t xml:space="preserve">11.9.3 MPC com o modelo aprendido</w:t>
      </w:r>
    </w:p>
    <w:p>
      <w:pPr>
        <w:spacing w:after="120" w:line="300"/>
        <w:jc w:val="left"/>
      </w:pPr>
      <w:r>
        <w:rPr>
          <w:sz w:val="21"/>
          <w:szCs w:val="21"/>
        </w:rPr>
        <w:t xml:space="preserve">Planejamos 15 passos à frente com 200 sequências aleatórias. A função </w:t>
      </w:r>
      <w:r>
        <w:rPr>
          <w:rFonts w:ascii="Consolas" w:cs="Consolas" w:eastAsia="Consolas" w:hAnsi="Consolas"/>
          <w:color w:val="B91C1C"/>
          <w:sz w:val="19"/>
          <w:szCs w:val="19"/>
          <w:shd w:fill="F3F4F6" w:color="auto" w:val="clear"/>
        </w:rPr>
        <w:t xml:space="preserve">terminou</w:t>
      </w:r>
      <w:r>
        <w:rPr>
          <w:sz w:val="21"/>
          <w:szCs w:val="21"/>
        </w:rPr>
        <w:t xml:space="preserve"> usa o conhecimento do CartPole (poste cai quando |ângulo| &gt; 12° ou o carrinho sai do trilho).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terminou</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abs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2.4</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abs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0.2095</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planejar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 s0, </w:t>
            </w:r>
            <w:r>
              <w:rPr>
                <w:rFonts w:ascii="Consolas" w:cs="Consolas" w:eastAsia="Consolas" w:hAnsi="Consolas"/>
                <w:b w:val="false"/>
                <w:bCs w:val="false"/>
                <w:color w:val="1F2937"/>
                <w:sz w:val="16"/>
                <w:szCs w:val="16"/>
              </w:rPr>
              <w:t xml:space="preserve">rng_l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seqs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rng_l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tile</w:t>
            </w:r>
            <w:r>
              <w:rPr>
                <w:rFonts w:ascii="Consolas" w:cs="Consolas" w:eastAsia="Consolas" w:hAnsi="Consolas"/>
                <w:color w:val="1F2937"/>
                <w:sz w:val="16"/>
                <w:szCs w:val="16"/>
              </w:rPr>
              <w:t xml:space="preserve">(s0,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vivo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ones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bool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H</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column_stack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seqs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todas as sequências, no modelo</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vivo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vivo</w:t>
            </w:r>
            <w:r>
              <w:rPr>
                <w:rFonts w:ascii="Consolas" w:cs="Consolas" w:eastAsia="Consolas" w:hAnsi="Consolas"/>
                <w:color w:val="1F2937"/>
                <w:sz w:val="16"/>
                <w:szCs w:val="16"/>
              </w:rPr>
              <w:t xml:space="preserve"> &amp;= ~</w:t>
            </w:r>
            <w:r>
              <w:rPr>
                <w:rFonts w:ascii="Consolas" w:cs="Consolas" w:eastAsia="Consolas" w:hAnsi="Consolas"/>
                <w:b w:val="false"/>
                <w:bCs w:val="false"/>
                <w:color w:val="1F2937"/>
                <w:sz w:val="16"/>
                <w:szCs w:val="16"/>
              </w:rPr>
              <w:t xml:space="preserve">terminou</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+1 por passo em que ainda "vive"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seqs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só a primeira ação da melhor sequência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rng_p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700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False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planejar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modelo_cp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rng_p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"MPC com modelo aprendido de 5.000 transições aleatórias: retorno médio = {np.mean(R):.1f} (agente aleatório ≈ 22)"</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sem nunca ter visto um bom jogo, o agente consegue equilibrar o poste por muitos passos, usando só dados aleatórios e planejamento. Isso é </w:t>
      </w:r>
      <w:r>
        <w:rPr>
          <w:b/>
          <w:bCs/>
          <w:sz w:val="21"/>
          <w:szCs w:val="21"/>
        </w:rPr>
        <w:t xml:space="preserve">eficiência de dados</w:t>
      </w:r>
      <w:r>
        <w:rPr>
          <w:sz w:val="21"/>
          <w:szCs w:val="21"/>
        </w:rPr>
        <w:t xml:space="preserve">: na Figura 11.7, até 500 transições bastaram para superar muito o agente aleatório. Mude </w:t>
      </w:r>
      <w:r>
        <w:rPr>
          <w:rFonts w:ascii="Consolas" w:cs="Consolas" w:eastAsia="Consolas" w:hAnsi="Consolas"/>
          <w:color w:val="B91C1C"/>
          <w:sz w:val="19"/>
          <w:szCs w:val="19"/>
          <w:shd w:fill="F3F4F6" w:color="auto" w:val="clear"/>
        </w:rPr>
        <w:t xml:space="preserve">H</w:t>
      </w:r>
      <w:r>
        <w:rPr>
          <w:sz w:val="21"/>
          <w:szCs w:val="21"/>
        </w:rPr>
        <w:t xml:space="preserve">, </w:t>
      </w:r>
      <w:r>
        <w:rPr>
          <w:rFonts w:ascii="Consolas" w:cs="Consolas" w:eastAsia="Consolas" w:hAnsi="Consolas"/>
          <w:color w:val="B91C1C"/>
          <w:sz w:val="19"/>
          <w:szCs w:val="19"/>
          <w:shd w:fill="F3F4F6" w:color="auto" w:val="clear"/>
        </w:rPr>
        <w:t xml:space="preserve">N</w:t>
      </w:r>
      <w:r>
        <w:rPr>
          <w:sz w:val="21"/>
          <w:szCs w:val="21"/>
        </w:rPr>
        <w:t xml:space="preserve"> e o tamanho da coleta, e use mais episódios de teste: com poucos episódios, a variação entre execuções é grande.</w:t>
      </w:r>
    </w:p>
    <w:p>
      <w:pPr>
        <w:keepNext/>
        <w:spacing w:after="60" w:before="120"/>
        <w:jc w:val="center"/>
      </w:pPr>
      <w:r>
        <w:drawing>
          <wp:inline distT="0" distB="0" distL="0" distR="0">
            <wp:extent cx="5715000" cy="3114675"/>
            <wp:effectExtent t="0" r="0" b="0" l="0"/>
            <wp:docPr id="1" name="f11_amostras" descr="Figura 11.7 — Retorno do MPC conforme a quantidade de transições aleatórias usadas para aprender o modelo (3 episódios por barra; as barras de erro mostram o desvio-padrão). Mesmo com 500 transições, o planejamento supera muito o agente aleatório (≈ 22). As diferenças entre as barras são pequenas diante da variação entre episódios, então não se deve concluir que mais dados piorem o resultado: faltam episódios para distinguir." title="f11_amost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5715000" cy="3114675"/>
                    </a:xfrm>
                    <a:prstGeom prst="rect">
                      <a:avLst/>
                    </a:prstGeom>
                  </pic:spPr>
                </pic:pic>
              </a:graphicData>
            </a:graphic>
          </wp:inline>
        </w:drawing>
      </w:r>
    </w:p>
    <w:p>
      <w:pPr>
        <w:spacing w:after="200"/>
        <w:jc w:val="center"/>
      </w:pPr>
      <w:r>
        <w:rPr>
          <w:i/>
          <w:iCs/>
          <w:color w:val="6B7280"/>
          <w:sz w:val="17"/>
          <w:szCs w:val="17"/>
        </w:rPr>
        <w:t xml:space="preserve">Figura 11.7 — Retorno do MPC conforme a quantidade de transições aleatórias usadas para aprender o modelo (3 episódios por barra; as barras de erro mostram o desvio-padrão). Mesmo com 500 transições, o planejamento supera muito o agente aleatório (≈ 22). As diferenças entre as barras são pequenas diante da variação entre episódios, então não se deve concluir que mais dados piorem o resultado: faltam episódios para distinguir.</w:t>
      </w:r>
    </w:p>
    <w:p>
      <w:pPr>
        <w:pStyle w:val="Heading4"/>
        <w:keepNext/>
      </w:pPr>
      <w:r>
        <w:t xml:space="preserve">11.9.4 MCTS na velha</w:t>
      </w:r>
    </w:p>
    <w:p>
      <w:pPr>
        <w:spacing w:after="120" w:line="300"/>
        <w:jc w:val="left"/>
      </w:pPr>
      <w:r>
        <w:rPr>
          <w:sz w:val="21"/>
          <w:szCs w:val="21"/>
        </w:rPr>
        <w:t xml:space="preserve">Implementamos a MCTS completa para o jogo da velha e a medimos contra um jogador aleatório.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math</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LINHAS</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7</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8</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7</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8</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8</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vencedor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1 ou 2 = jogador vencedor; 3 = empate; 0 = em andamento</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LINHAS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and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jogadas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9</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class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__init__</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jogador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pai</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None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mov</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None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jogador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mov</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filhos</w:t>
            </w:r>
            <w:r>
              <w:rPr>
                <w:rFonts w:ascii="Consolas" w:cs="Consolas" w:eastAsia="Consolas" w:hAnsi="Consolas"/>
                <w:color w:val="1F2937"/>
                <w:sz w:val="16"/>
                <w:szCs w:val="16"/>
              </w:rPr>
              <w:t xml:space="preserve"> =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nao_exp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jogadas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vencedor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uct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1.4</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filhos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key</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math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sqrt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math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mcts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jogador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n_sim</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raiz</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jogador</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n_sim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raiz</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nao_exp</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and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filhos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uct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1) seleção</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nao_exp</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2) expansão</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nao_exp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nao_exp</w:t>
            </w:r>
            <w:r>
              <w:rPr>
                <w:rFonts w:ascii="Consolas" w:cs="Consolas" w:eastAsia="Consolas" w:hAnsi="Consolas"/>
                <w:color w:val="1F2937"/>
                <w:sz w:val="16"/>
                <w:szCs w:val="16"/>
              </w:rPr>
              <w:t xml:space="preserve">))); t2 = </w:t>
            </w:r>
            <w:r>
              <w:rPr>
                <w:rFonts w:ascii="Consolas" w:cs="Consolas" w:eastAsia="Consolas" w:hAnsi="Consolas"/>
                <w:b w:val="false"/>
                <w:bCs w:val="false"/>
                <w:color w:val="1F2937"/>
                <w:sz w:val="16"/>
                <w:szCs w:val="16"/>
              </w:rPr>
              <w:t xml:space="preserve">list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t2[</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j</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tuple</w:t>
            </w:r>
            <w:r>
              <w:rPr>
                <w:rFonts w:ascii="Consolas" w:cs="Consolas" w:eastAsia="Consolas" w:hAnsi="Consolas"/>
                <w:color w:val="1F2937"/>
                <w:sz w:val="16"/>
                <w:szCs w:val="16"/>
              </w:rPr>
              <w:t xml:space="preserve">(t2),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filhos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list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vencedor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tuple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tt</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3) simulação</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choice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jogadas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vencedor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tuple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None</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4) retropropagação</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quem</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quem jogou para chegar a este nó</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quem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pai</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raiz</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filhos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key</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mov</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partida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mcts_primeiro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n_sim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9</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vencedor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tuple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mcts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tuple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n_sim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mcts_primeiro</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choice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jogadas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j</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vencedor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tuple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n_sim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partida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n_sim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meu</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meu</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"{n_sim:3d} simulações por jogada | em 40 partidas: {v} vitórias, {e} empates, {d} derrotas"</w:t>
            </w:r>
            <w:r>
              <w:rPr>
                <w:rFonts w:ascii="Consolas" w:cs="Consolas" w:eastAsia="Consolas" w:hAnsi="Consolas"/>
                <w:color w:val="1F2937"/>
                <w:sz w:val="16"/>
                <w:szCs w:val="16"/>
              </w:rPr>
              <w:t xml:space="preserve">)</w:t>
            </w:r>
          </w:p>
        </w:tc>
      </w:tr>
    </w:tbl>
    <w:p>
      <w:pPr>
        <w:spacing w:after="140" w:line="120"/>
      </w:pPr>
    </w:p>
    <w:p>
      <w:pPr>
        <w:keepNext/>
        <w:spacing w:after="60" w:before="120"/>
        <w:jc w:val="center"/>
      </w:pPr>
      <w:r>
        <w:drawing>
          <wp:inline distT="0" distB="0" distL="0" distR="0">
            <wp:extent cx="5715000" cy="3609975"/>
            <wp:effectExtent t="0" r="0" b="0" l="0"/>
            <wp:docPr id="1" name="f11_mcts_res" descr="Figura 11.8 — Resultado do MCTS contra um jogador aleatório, em função do número de simulações por jogada." title="f11_mcts_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715000" cy="3609975"/>
                    </a:xfrm>
                    <a:prstGeom prst="rect">
                      <a:avLst/>
                    </a:prstGeom>
                  </pic:spPr>
                </pic:pic>
              </a:graphicData>
            </a:graphic>
          </wp:inline>
        </w:drawing>
      </w:r>
    </w:p>
    <w:p>
      <w:pPr>
        <w:spacing w:after="200"/>
        <w:jc w:val="center"/>
      </w:pPr>
      <w:r>
        <w:rPr>
          <w:i/>
          <w:iCs/>
          <w:color w:val="6B7280"/>
          <w:sz w:val="17"/>
          <w:szCs w:val="17"/>
        </w:rPr>
        <w:t xml:space="preserve">Figura 11.8 — Resultado do MCTS contra um jogador aleatório, em função do número de simulações por jogada.</w:t>
      </w:r>
    </w:p>
    <w:p>
      <w:pPr>
        <w:spacing w:after="120" w:line="300"/>
        <w:jc w:val="left"/>
      </w:pPr>
      <w:r>
        <w:rPr>
          <w:b/>
          <w:bCs/>
          <w:sz w:val="21"/>
          <w:szCs w:val="21"/>
        </w:rPr>
        <w:t xml:space="preserve">O que observar:</w:t>
      </w:r>
      <w:r>
        <w:rPr>
          <w:sz w:val="21"/>
          <w:szCs w:val="21"/>
        </w:rPr>
        <w:t xml:space="preserve"> com 2 a 5 simulações por jogada, o MCTS ainda perde com frequência (de 20% a 40% das partidas contra o jogador aleatório); com 20 simulações já vence a grande maioria; com centenas, quase nunca perde. A jogada melhora com mais "tempo de pensamento". Os números variam com a semente.</w:t>
      </w:r>
    </w:p>
    <w:p>
      <w:pPr>
        <w:pStyle w:val="Heading3"/>
        <w:keepNext/>
      </w:pPr>
      <w:r>
        <w:t xml:space="preserve">11.10 Projeto do capítulo: um "mundo imaginado" de clientes</w:t>
      </w:r>
    </w:p>
    <w:p>
      <w:pPr>
        <w:spacing w:after="120" w:line="300"/>
        <w:jc w:val="left"/>
      </w:pPr>
      <w:r>
        <w:rPr>
          <w:b/>
          <w:bCs/>
          <w:sz w:val="21"/>
          <w:szCs w:val="21"/>
        </w:rPr>
        <w:t xml:space="preserve">Contexto.</w:t>
      </w:r>
      <w:r>
        <w:rPr>
          <w:sz w:val="21"/>
          <w:szCs w:val="21"/>
        </w:rPr>
        <w:t xml:space="preserve"> No Capítulo 7, vimos o painel mensal de clientes (recência, frequência, gasto) da base Online Retail (UCI). Agora construímos um </w:t>
      </w:r>
      <w:r>
        <w:rPr>
          <w:b/>
          <w:bCs/>
          <w:sz w:val="21"/>
          <w:szCs w:val="21"/>
        </w:rPr>
        <w:t xml:space="preserve">modelo de mundo</w:t>
      </w:r>
      <w:r>
        <w:rPr>
          <w:sz w:val="21"/>
          <w:szCs w:val="21"/>
        </w:rPr>
        <w:t xml:space="preserve"> do cliente: dado o estado atual, prevê o estado e o gasto do mês seguinte. Com ele, podemos </w:t>
      </w:r>
      <w:r>
        <w:rPr>
          <w:b/>
          <w:bCs/>
          <w:sz w:val="21"/>
          <w:szCs w:val="21"/>
        </w:rPr>
        <w:t xml:space="preserve">simular</w:t>
      </w:r>
      <w:r>
        <w:rPr>
          <w:sz w:val="21"/>
          <w:szCs w:val="21"/>
        </w:rPr>
        <w:t xml:space="preserve"> o futuro de cada cliente, e </w:t>
      </w:r>
      <w:r>
        <w:rPr>
          <w:b/>
          <w:bCs/>
          <w:sz w:val="21"/>
          <w:szCs w:val="21"/>
        </w:rPr>
        <w:t xml:space="preserve">avaliar</w:t>
      </w:r>
      <w:r>
        <w:rPr>
          <w:sz w:val="21"/>
          <w:szCs w:val="21"/>
        </w:rPr>
        <w:t xml:space="preserve"> o quão confiável é essa simulação.</w:t>
      </w:r>
    </w:p>
    <w:p>
      <w:pPr>
        <w:spacing w:after="120" w:line="300"/>
        <w:jc w:val="left"/>
      </w:pPr>
      <w:r>
        <w:rPr>
          <w:b/>
          <w:bCs/>
          <w:sz w:val="21"/>
          <w:szCs w:val="21"/>
        </w:rPr>
        <w:t xml:space="preserve">Tarefas:</w:t>
      </w:r>
    </w:p>
    <w:p>
      <w:pPr>
        <w:pStyle w:val="ListParagraph"/>
        <w:numPr>
          <w:ilvl w:val="0"/>
          <w:numId w:val="38"/>
        </w:numPr>
        <w:spacing w:after="70" w:line="288"/>
      </w:pPr>
      <w:r>
        <w:rPr>
          <w:sz w:val="21"/>
          <w:szCs w:val="21"/>
        </w:rPr>
        <w:t xml:space="preserve">Carregue </w:t>
      </w:r>
      <w:r>
        <w:rPr>
          <w:rFonts w:ascii="Consolas" w:cs="Consolas" w:eastAsia="Consolas" w:hAnsi="Consolas"/>
          <w:color w:val="B91C1C"/>
          <w:sz w:val="19"/>
          <w:szCs w:val="19"/>
          <w:shd w:fill="F3F4F6" w:color="auto" w:val="clear"/>
        </w:rPr>
        <w:t xml:space="preserve">painel_clientes.csv</w:t>
      </w:r>
      <w:r>
        <w:rPr>
          <w:sz w:val="21"/>
          <w:szCs w:val="21"/>
        </w:rPr>
        <w:t xml:space="preserve"> e monte (estado atual) → (próximo estado, gasto).</w:t>
      </w:r>
    </w:p>
    <w:p>
      <w:pPr>
        <w:pStyle w:val="ListParagraph"/>
        <w:numPr>
          <w:ilvl w:val="0"/>
          <w:numId w:val="38"/>
        </w:numPr>
        <w:spacing w:after="70" w:line="288"/>
      </w:pPr>
      <w:r>
        <w:rPr>
          <w:sz w:val="21"/>
          <w:szCs w:val="21"/>
        </w:rPr>
        <w:t xml:space="preserve">Divida os </w:t>
      </w:r>
      <w:r>
        <w:rPr>
          <w:b/>
          <w:bCs/>
          <w:sz w:val="21"/>
          <w:szCs w:val="21"/>
        </w:rPr>
        <w:t xml:space="preserve">clientes</w:t>
      </w:r>
      <w:r>
        <w:rPr>
          <w:sz w:val="21"/>
          <w:szCs w:val="21"/>
        </w:rPr>
        <w:t xml:space="preserve"> em treino e teste (</w:t>
      </w:r>
      <w:r>
        <w:rPr>
          <w:rFonts w:ascii="Consolas" w:cs="Consolas" w:eastAsia="Consolas" w:hAnsi="Consolas"/>
          <w:color w:val="B91C1C"/>
          <w:sz w:val="19"/>
          <w:szCs w:val="19"/>
          <w:shd w:fill="F3F4F6" w:color="auto" w:val="clear"/>
        </w:rPr>
        <w:t xml:space="preserve">GroupKFold</w:t>
      </w:r>
      <w:r>
        <w:rPr>
          <w:sz w:val="21"/>
          <w:szCs w:val="21"/>
        </w:rPr>
        <w:t xml:space="preserve">). Treine um </w:t>
      </w:r>
      <w:r>
        <w:rPr>
          <w:rFonts w:ascii="Consolas" w:cs="Consolas" w:eastAsia="Consolas" w:hAnsi="Consolas"/>
          <w:color w:val="B91C1C"/>
          <w:sz w:val="19"/>
          <w:szCs w:val="19"/>
          <w:shd w:fill="F3F4F6" w:color="auto" w:val="clear"/>
        </w:rPr>
        <w:t xml:space="preserve">ExtraTreesRegressor</w:t>
      </w:r>
      <w:r>
        <w:rPr>
          <w:sz w:val="21"/>
          <w:szCs w:val="21"/>
        </w:rPr>
        <w:t xml:space="preserve"> multissaída.</w:t>
      </w:r>
    </w:p>
    <w:p>
      <w:pPr>
        <w:pStyle w:val="ListParagraph"/>
        <w:numPr>
          <w:ilvl w:val="0"/>
          <w:numId w:val="38"/>
        </w:numPr>
        <w:spacing w:after="70" w:line="288"/>
      </w:pPr>
      <w:r>
        <w:rPr>
          <w:sz w:val="21"/>
          <w:szCs w:val="21"/>
        </w:rPr>
        <w:t xml:space="preserve">Meça o erro de </w:t>
      </w:r>
      <w:r>
        <w:rPr>
          <w:b/>
          <w:bCs/>
          <w:sz w:val="21"/>
          <w:szCs w:val="21"/>
        </w:rPr>
        <w:t xml:space="preserve">1 passo</w:t>
      </w:r>
      <w:r>
        <w:rPr>
          <w:sz w:val="21"/>
          <w:szCs w:val="21"/>
        </w:rPr>
        <w:t xml:space="preserve"> no teste. Depois </w:t>
      </w:r>
      <w:r>
        <w:rPr>
          <w:b/>
          <w:bCs/>
          <w:sz w:val="21"/>
          <w:szCs w:val="21"/>
        </w:rPr>
        <w:t xml:space="preserve">simule</w:t>
      </w:r>
      <w:r>
        <w:rPr>
          <w:sz w:val="21"/>
          <w:szCs w:val="21"/>
        </w:rPr>
        <w:t xml:space="preserve"> 6 meses à frente (somando resíduos sorteados do treino para dar aleatoriedade) e compare o </w:t>
      </w:r>
      <w:r>
        <w:rPr>
          <w:b/>
          <w:bCs/>
          <w:sz w:val="21"/>
          <w:szCs w:val="21"/>
        </w:rPr>
        <w:t xml:space="preserve">gasto acumulado</w:t>
      </w:r>
      <w:r>
        <w:rPr>
          <w:sz w:val="21"/>
          <w:szCs w:val="21"/>
        </w:rPr>
        <w:t xml:space="preserve"> simulado com o real, por horizonte. O erro cresce?</w:t>
      </w:r>
    </w:p>
    <w:p>
      <w:pPr>
        <w:pStyle w:val="ListParagraph"/>
        <w:numPr>
          <w:ilvl w:val="0"/>
          <w:numId w:val="38"/>
        </w:numPr>
        <w:spacing w:after="70" w:line="288"/>
      </w:pPr>
      <w:r>
        <w:rPr>
          <w:sz w:val="21"/>
          <w:szCs w:val="21"/>
        </w:rPr>
        <w:t xml:space="preserve">Faça um </w:t>
      </w:r>
      <w:r>
        <w:rPr>
          <w:b/>
          <w:bCs/>
          <w:sz w:val="21"/>
          <w:szCs w:val="21"/>
        </w:rPr>
        <w:t xml:space="preserve">conjunto</w:t>
      </w:r>
      <w:r>
        <w:rPr>
          <w:sz w:val="21"/>
          <w:szCs w:val="21"/>
        </w:rPr>
        <w:t xml:space="preserve"> de 5 modelos (cada um treinado numa amostra </w:t>
      </w:r>
      <w:r>
        <w:rPr>
          <w:i/>
          <w:iCs/>
          <w:sz w:val="21"/>
          <w:szCs w:val="21"/>
        </w:rPr>
        <w:t xml:space="preserve">bootstrap</w:t>
      </w:r>
      <w:r>
        <w:rPr>
          <w:sz w:val="21"/>
          <w:szCs w:val="21"/>
        </w:rPr>
        <w:t xml:space="preserve"> dos clientes) e use o </w:t>
      </w:r>
      <w:r>
        <w:rPr>
          <w:b/>
          <w:bCs/>
          <w:sz w:val="21"/>
          <w:szCs w:val="21"/>
        </w:rPr>
        <w:t xml:space="preserve">desacordo</w:t>
      </w:r>
      <w:r>
        <w:rPr>
          <w:sz w:val="21"/>
          <w:szCs w:val="21"/>
        </w:rPr>
        <w:t xml:space="preserve"> entre eles como medida de incerteza. O desacordo é maior onde o erro é maior?</w:t>
      </w:r>
    </w:p>
    <w:p>
      <w:pPr>
        <w:pStyle w:val="ListParagraph"/>
        <w:numPr>
          <w:ilvl w:val="0"/>
          <w:numId w:val="38"/>
        </w:numPr>
        <w:spacing w:after="70" w:line="288"/>
      </w:pPr>
      <w:r>
        <w:rPr>
          <w:sz w:val="21"/>
          <w:szCs w:val="21"/>
        </w:rPr>
        <w:t xml:space="preserve">Use o simulador para estimar o </w:t>
      </w:r>
      <w:r>
        <w:rPr>
          <w:b/>
          <w:bCs/>
          <w:sz w:val="21"/>
          <w:szCs w:val="21"/>
        </w:rPr>
        <w:t xml:space="preserve">valor de vida em 6 meses</w:t>
      </w:r>
      <w:r>
        <w:rPr>
          <w:sz w:val="21"/>
          <w:szCs w:val="21"/>
        </w:rPr>
        <w:t xml:space="preserve"> de uma amostra de clientes e compare com o estimado pela tabela de 5 estados (Capítulo 3) e pela regressão do Capítulo 7.</w:t>
      </w:r>
    </w:p>
    <w:p>
      <w:pPr>
        <w:pStyle w:val="ListParagraph"/>
        <w:numPr>
          <w:ilvl w:val="0"/>
          <w:numId w:val="38"/>
        </w:numPr>
        <w:spacing w:after="70" w:line="288"/>
      </w:pPr>
      <w:r>
        <w:rPr>
          <w:sz w:val="21"/>
          <w:szCs w:val="21"/>
        </w:rPr>
        <w:t xml:space="preserve">Escreva uma conclusão (8 a 10 linhas): em que horizonte o simulador é confiável? Para que decisões você o usaria?</w:t>
      </w:r>
    </w:p>
    <w:p>
      <w:pPr>
        <w:spacing w:after="60" w:line="120"/>
      </w:pPr>
    </w:p>
    <w:p>
      <w:pPr>
        <w:spacing w:after="120" w:line="300"/>
        <w:jc w:val="left"/>
      </w:pPr>
      <w:r>
        <w:rPr>
          <w:b/>
          <w:bCs/>
          <w:sz w:val="21"/>
          <w:szCs w:val="21"/>
        </w:rPr>
        <w:t xml:space="preserve">Ponto de partida: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pandas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pd</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model_selection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GroupKFold</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metrics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mean_absolute_error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painel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read_csv</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"painel_clientes.csv"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sort_values</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"cliente"</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"t"</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"rec"</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"freq"</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"mon"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painel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 + </w:t>
            </w:r>
            <w:r>
              <w:rPr>
                <w:rFonts w:ascii="Consolas" w:cs="Consolas" w:eastAsia="Consolas" w:hAnsi="Consolas"/>
                <w:color w:val="B45309"/>
                <w:sz w:val="16"/>
                <w:szCs w:val="16"/>
              </w:rPr>
              <w:t xml:space="preserve">"_prox"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painel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groupby</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"cliente"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shift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painel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dropna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subset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"rec_prox"</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"gasto_prox"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copy</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"rec"</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"freq"</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"mon"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"rec_prox"</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"freq_prox"</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"mon_prox"</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"gasto_prox"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grupos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"cliente"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next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GroupKFold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n_splits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split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groups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grupos</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mundo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ExtraTreesRegressor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n_estimators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min_samples_leaf</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n_jobs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tr</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"MAE de 1 passo no teste (rec, freq, mon, gasto):"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mean_absolute_error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mundo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multioutput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"raw_values"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residuos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mundo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rng_c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simular_cliente</w:t>
            </w:r>
            <w:r>
              <w:rPr>
                <w:rFonts w:ascii="Consolas" w:cs="Consolas" w:eastAsia="Consolas" w:hAnsi="Consolas"/>
                <w:color w:val="1F2937"/>
                <w:sz w:val="16"/>
                <w:szCs w:val="16"/>
              </w:rPr>
              <w:t xml:space="preserve">(s0, </w:t>
            </w:r>
            <w:r>
              <w:rPr>
                <w:rFonts w:ascii="Consolas" w:cs="Consolas" w:eastAsia="Consolas" w:hAnsi="Consolas"/>
                <w:b w:val="false"/>
                <w:bCs w:val="false"/>
                <w:color w:val="1F2937"/>
                <w:sz w:val="16"/>
                <w:szCs w:val="16"/>
              </w:rPr>
              <w:t xml:space="preserve">H</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([s0], </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gasto</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acumulado</w:t>
            </w:r>
            <w:r>
              <w:rPr>
                <w:rFonts w:ascii="Consolas" w:cs="Consolas" w:eastAsia="Consolas" w:hAnsi="Consolas"/>
                <w:color w:val="1F2937"/>
                <w:sz w:val="16"/>
                <w:szCs w:val="16"/>
              </w:rPr>
              <w:t xml:space="preserve"> =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H</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mundo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residuos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rng_c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residuos</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previsão + ruído</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gasto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acumulado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gasto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acumulado</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reais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previstos</w:t>
            </w:r>
            <w:r>
              <w:rPr>
                <w:rFonts w:ascii="Consolas" w:cs="Consolas" w:eastAsia="Consolas" w:hAnsi="Consolas"/>
                <w:color w:val="1F2937"/>
                <w:sz w:val="16"/>
                <w:szCs w:val="16"/>
              </w:rPr>
              <w:t xml:space="preserve"> = [],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cli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iloc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groupby</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"cliente"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sort_values</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reais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cumsum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"gasto_prox"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previstos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simular_cliente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"rec"</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"freq"</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"mon"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axis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reais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previstos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reais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previstos</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"clientes comparados:"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reais</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 erro absoluto médio do gasto acumulado, mês 1 a 6:"</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abs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reais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previstos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Entrega:</w:t>
      </w:r>
      <w:r>
        <w:rPr>
          <w:sz w:val="21"/>
          <w:szCs w:val="21"/>
        </w:rPr>
        <w:t xml:space="preserve"> </w:t>
      </w:r>
      <w:r>
        <w:rPr>
          <w:i/>
          <w:iCs/>
          <w:sz w:val="21"/>
          <w:szCs w:val="21"/>
        </w:rPr>
        <w:t xml:space="preserve">notebook</w:t>
      </w:r>
      <w:r>
        <w:rPr>
          <w:sz w:val="21"/>
          <w:szCs w:val="21"/>
        </w:rPr>
        <w:t xml:space="preserve"> com a avaliação por horizonte, a medida de incerteza com o conjunto, a comparação dos três valores de vida e a conclusão sobre os usos adequados do simulador.</w:t>
      </w:r>
    </w:p>
    <w:p>
      <w:pPr>
        <w:pStyle w:val="Heading3"/>
        <w:keepNext/>
      </w:pPr>
      <w:r>
        <w:t xml:space="preserve">11.11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que você precisa levar daqui</w:t>
            </w:r>
          </w:p>
          <w:p>
            <w:pPr>
              <w:pStyle w:val="ListParagraph"/>
              <w:numPr>
                <w:ilvl w:val="0"/>
                <w:numId w:val="2"/>
              </w:numPr>
              <w:spacing w:after="60" w:line="276"/>
            </w:pPr>
            <w:r>
              <w:rPr>
                <w:b/>
                <w:bCs/>
                <w:sz w:val="20"/>
                <w:szCs w:val="20"/>
              </w:rPr>
              <w:t xml:space="preserve">Baseado em modelo:</w:t>
            </w:r>
            <w:r>
              <w:rPr>
                <w:sz w:val="20"/>
                <w:szCs w:val="20"/>
              </w:rPr>
              <w:t xml:space="preserve"> aprender um modelo (s, a → s′, r) e </w:t>
            </w:r>
            <w:r>
              <w:rPr>
                <w:b/>
                <w:bCs/>
                <w:sz w:val="20"/>
                <w:szCs w:val="20"/>
              </w:rPr>
              <w:t xml:space="preserve">planejar</w:t>
            </w:r>
            <w:r>
              <w:rPr>
                <w:sz w:val="20"/>
                <w:szCs w:val="20"/>
              </w:rPr>
              <w:t xml:space="preserve"> com ele; muito mais </w:t>
            </w:r>
            <w:r>
              <w:rPr>
                <w:b/>
                <w:bCs/>
                <w:sz w:val="20"/>
                <w:szCs w:val="20"/>
              </w:rPr>
              <w:t xml:space="preserve">eficiente em dados</w:t>
            </w:r>
            <w:r>
              <w:rPr>
                <w:sz w:val="20"/>
                <w:szCs w:val="20"/>
              </w:rPr>
              <w:t xml:space="preserve">, porém sujeito a </w:t>
            </w:r>
            <w:r>
              <w:rPr>
                <w:b/>
                <w:bCs/>
                <w:sz w:val="20"/>
                <w:szCs w:val="20"/>
              </w:rPr>
              <w:t xml:space="preserve">erros do modelo</w:t>
            </w:r>
            <w:r>
              <w:rPr>
                <w:sz w:val="20"/>
                <w:szCs w:val="20"/>
              </w:rPr>
              <w:t xml:space="preserve">.</w:t>
            </w:r>
          </w:p>
          <w:p>
            <w:pPr>
              <w:pStyle w:val="ListParagraph"/>
              <w:numPr>
                <w:ilvl w:val="0"/>
                <w:numId w:val="2"/>
              </w:numPr>
              <w:spacing w:after="60" w:line="276"/>
            </w:pPr>
            <w:r>
              <w:rPr>
                <w:sz w:val="20"/>
                <w:szCs w:val="20"/>
              </w:rPr>
              <w:t xml:space="preserve">Os erros do modelo </w:t>
            </w:r>
            <w:r>
              <w:rPr>
                <w:b/>
                <w:bCs/>
                <w:sz w:val="20"/>
                <w:szCs w:val="20"/>
              </w:rPr>
              <w:t xml:space="preserve">se acumulam</w:t>
            </w:r>
            <w:r>
              <w:rPr>
                <w:sz w:val="20"/>
                <w:szCs w:val="20"/>
              </w:rPr>
              <w:t xml:space="preserve"> com o horizonte: planeje curto e replaneje.</w:t>
            </w:r>
          </w:p>
          <w:p>
            <w:pPr>
              <w:pStyle w:val="ListParagraph"/>
              <w:numPr>
                <w:ilvl w:val="0"/>
                <w:numId w:val="2"/>
              </w:numPr>
              <w:spacing w:after="60" w:line="276"/>
            </w:pPr>
            <w:r>
              <w:rPr>
                <w:b/>
                <w:bCs/>
                <w:sz w:val="20"/>
                <w:szCs w:val="20"/>
              </w:rPr>
              <w:t xml:space="preserve">Dyna:</w:t>
            </w:r>
            <w:r>
              <w:rPr>
                <w:sz w:val="20"/>
                <w:szCs w:val="20"/>
              </w:rPr>
              <w:t xml:space="preserve"> aprende direto, aprende o modelo e </w:t>
            </w:r>
            <w:r>
              <w:rPr>
                <w:b/>
                <w:bCs/>
                <w:sz w:val="20"/>
                <w:szCs w:val="20"/>
              </w:rPr>
              <w:t xml:space="preserve">planeja</w:t>
            </w:r>
            <w:r>
              <w:rPr>
                <w:sz w:val="20"/>
                <w:szCs w:val="20"/>
              </w:rPr>
              <w:t xml:space="preserve"> com passos imaginados; o Dyna-Q acelera muito o aprendizado.</w:t>
            </w:r>
          </w:p>
          <w:p>
            <w:pPr>
              <w:pStyle w:val="ListParagraph"/>
              <w:numPr>
                <w:ilvl w:val="0"/>
                <w:numId w:val="2"/>
              </w:numPr>
              <w:spacing w:after="60" w:line="276"/>
            </w:pPr>
            <w:r>
              <w:rPr>
                <w:b/>
                <w:bCs/>
                <w:sz w:val="20"/>
                <w:szCs w:val="20"/>
              </w:rPr>
              <w:t xml:space="preserve">MPC:</w:t>
            </w:r>
            <w:r>
              <w:rPr>
                <w:sz w:val="20"/>
                <w:szCs w:val="20"/>
              </w:rPr>
              <w:t xml:space="preserve"> simula sequências de ações no modelo e executa a primeira da melhor, replanejando sempre.</w:t>
            </w:r>
          </w:p>
          <w:p>
            <w:pPr>
              <w:pStyle w:val="ListParagraph"/>
              <w:numPr>
                <w:ilvl w:val="0"/>
                <w:numId w:val="2"/>
              </w:numPr>
              <w:spacing w:after="60" w:line="276"/>
            </w:pPr>
            <w:r>
              <w:rPr>
                <w:b/>
                <w:bCs/>
                <w:sz w:val="20"/>
                <w:szCs w:val="20"/>
              </w:rPr>
              <w:t xml:space="preserve">MCTS:</w:t>
            </w:r>
            <w:r>
              <w:rPr>
                <w:sz w:val="20"/>
                <w:szCs w:val="20"/>
              </w:rPr>
              <w:t xml:space="preserve"> seleção (UCT), expansão, simulação e retropropagação; </w:t>
            </w:r>
            <w:r>
              <w:rPr>
                <w:b/>
                <w:bCs/>
                <w:sz w:val="20"/>
                <w:szCs w:val="20"/>
              </w:rPr>
              <w:t xml:space="preserve">AlphaZero</w:t>
            </w:r>
            <w:r>
              <w:rPr>
                <w:sz w:val="20"/>
                <w:szCs w:val="20"/>
              </w:rPr>
              <w:t xml:space="preserve"> e </w:t>
            </w:r>
            <w:r>
              <w:rPr>
                <w:b/>
                <w:bCs/>
                <w:sz w:val="20"/>
                <w:szCs w:val="20"/>
              </w:rPr>
              <w:t xml:space="preserve">MuZero</w:t>
            </w:r>
            <w:r>
              <w:rPr>
                <w:sz w:val="20"/>
                <w:szCs w:val="20"/>
              </w:rPr>
              <w:t xml:space="preserve"> a combinam com redes neurais e autojogo.</w:t>
            </w:r>
          </w:p>
          <w:p>
            <w:pPr>
              <w:pStyle w:val="ListParagraph"/>
              <w:numPr>
                <w:ilvl w:val="0"/>
                <w:numId w:val="2"/>
              </w:numPr>
              <w:spacing w:after="60" w:line="276"/>
            </w:pPr>
            <w:r>
              <w:rPr>
                <w:b/>
                <w:bCs/>
                <w:sz w:val="20"/>
                <w:szCs w:val="20"/>
              </w:rPr>
              <w:t xml:space="preserve">Incerteza</w:t>
            </w:r>
            <w:r>
              <w:rPr>
                <w:sz w:val="20"/>
                <w:szCs w:val="20"/>
              </w:rPr>
              <w:t xml:space="preserve"> (conjuntos de modelos) e validação no ambiente real protegem contra a exploração das falhas do modelo.</w:t>
            </w:r>
          </w:p>
        </w:tc>
      </w:tr>
    </w:tbl>
    <w:p>
      <w:pPr>
        <w:spacing w:after="140" w:line="120"/>
      </w:pPr>
    </w:p>
    <w:p>
      <w:pPr>
        <w:spacing w:after="120" w:line="300"/>
        <w:jc w:val="left"/>
      </w:pPr>
      <w:r>
        <w:rPr>
          <w:b/>
          <w:bCs/>
          <w:sz w:val="21"/>
          <w:szCs w:val="21"/>
        </w:rPr>
        <w:t xml:space="preserve">Próximo capítulo:</w:t>
      </w:r>
      <w:r>
        <w:rPr>
          <w:sz w:val="21"/>
          <w:szCs w:val="21"/>
        </w:rPr>
        <w:t xml:space="preserve"> e se não pudermos interagir? Vamos aprender com </w:t>
      </w:r>
      <w:r>
        <w:rPr>
          <w:b/>
          <w:bCs/>
          <w:sz w:val="21"/>
          <w:szCs w:val="21"/>
        </w:rPr>
        <w:t xml:space="preserve">dados já coletados</w:t>
      </w:r>
      <w:r>
        <w:rPr>
          <w:sz w:val="21"/>
          <w:szCs w:val="21"/>
        </w:rPr>
        <w:t xml:space="preserve">: </w:t>
      </w:r>
      <w:r>
        <w:rPr>
          <w:b/>
          <w:bCs/>
          <w:sz w:val="21"/>
          <w:szCs w:val="21"/>
        </w:rPr>
        <w:t xml:space="preserve">aprendizado offline, por imitação e avaliação de políticas</w:t>
      </w:r>
      <w:r>
        <w:rPr>
          <w:sz w:val="21"/>
          <w:szCs w:val="21"/>
        </w:rPr>
        <w:t xml:space="preserve">.</w:t>
      </w: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Um método baseado em modelo é aquele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aprende ou usa um modelo do ambiente para planejar.</w:t>
      </w:r>
    </w:p>
    <w:p>
      <w:pPr>
        <w:keepNext/>
        <w:keepLines/>
        <w:tabs>
          <w:tab w:val="left" w:pos="500"/>
        </w:tabs>
        <w:spacing w:after="30" w:line="264"/>
        <w:ind w:left="500" w:hanging="300"/>
      </w:pPr>
      <w:r>
        <w:rPr>
          <w:b/>
          <w:bCs/>
          <w:color w:val="6B7280"/>
          <w:sz w:val="20"/>
          <w:szCs w:val="20"/>
        </w:rPr>
        <w:t xml:space="preserve">b)	</w:t>
      </w:r>
      <w:r>
        <w:rPr>
          <w:sz w:val="20"/>
          <w:szCs w:val="20"/>
        </w:rPr>
        <w:t xml:space="preserve">nunca usa recompensas.</w:t>
      </w:r>
    </w:p>
    <w:p>
      <w:pPr>
        <w:keepNext/>
        <w:keepLines/>
        <w:tabs>
          <w:tab w:val="left" w:pos="500"/>
        </w:tabs>
        <w:spacing w:after="30" w:line="264"/>
        <w:ind w:left="500" w:hanging="300"/>
      </w:pPr>
      <w:r>
        <w:rPr>
          <w:b/>
          <w:bCs/>
          <w:color w:val="6B7280"/>
          <w:sz w:val="20"/>
          <w:szCs w:val="20"/>
        </w:rPr>
        <w:t xml:space="preserve">c)	</w:t>
      </w:r>
      <w:r>
        <w:rPr>
          <w:sz w:val="20"/>
          <w:szCs w:val="20"/>
        </w:rPr>
        <w:t xml:space="preserve">só funciona em jogos.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usa política.</w:t>
      </w:r>
    </w:p>
    <w:p>
      <w:pPr>
        <w:keepNext/>
        <w:spacing w:after="60" w:before="140" w:line="276"/>
      </w:pPr>
      <w:r>
        <w:rPr>
          <w:b/>
          <w:bCs/>
          <w:color w:val="4F46E5"/>
          <w:sz w:val="21"/>
          <w:szCs w:val="21"/>
        </w:rPr>
        <w:t xml:space="preserve">Questão 2. </w:t>
      </w:r>
      <w:r>
        <w:rPr>
          <w:sz w:val="21"/>
          <w:szCs w:val="21"/>
        </w:rPr>
        <w:t xml:space="preserve">A principal vantagem do aprendizado baseado em modelo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ausência de erros.</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precisar de computação.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maior eficiência de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dispensar a política.</w:t>
      </w:r>
    </w:p>
    <w:p>
      <w:pPr>
        <w:keepNext/>
        <w:spacing w:after="60" w:before="140" w:line="276"/>
      </w:pPr>
      <w:r>
        <w:rPr>
          <w:b/>
          <w:bCs/>
          <w:color w:val="4F46E5"/>
          <w:sz w:val="21"/>
          <w:szCs w:val="21"/>
        </w:rPr>
        <w:t xml:space="preserve">Questão 3. </w:t>
      </w:r>
      <w:r>
        <w:rPr>
          <w:sz w:val="21"/>
          <w:szCs w:val="21"/>
        </w:rPr>
        <w:t xml:space="preserve">O principal risco do aprendizado baseado em modelo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falta de recompensas.</w:t>
      </w:r>
    </w:p>
    <w:p>
      <w:pPr>
        <w:keepNext/>
        <w:keepLines/>
        <w:tabs>
          <w:tab w:val="left" w:pos="500"/>
        </w:tabs>
        <w:spacing w:after="30" w:line="264"/>
        <w:ind w:left="500" w:hanging="300"/>
      </w:pPr>
      <w:r>
        <w:rPr>
          <w:b/>
          <w:bCs/>
          <w:color w:val="6B7280"/>
          <w:sz w:val="20"/>
          <w:szCs w:val="20"/>
        </w:rPr>
        <w:t xml:space="preserve">b)	</w:t>
      </w:r>
      <w:r>
        <w:rPr>
          <w:sz w:val="20"/>
          <w:szCs w:val="20"/>
        </w:rPr>
        <w:t xml:space="preserve">excesso de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impossibilidade de usar redes neurais.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erros do modelo, que o agente pode explorar.</w:t>
      </w:r>
    </w:p>
    <w:p>
      <w:pPr>
        <w:keepNext/>
        <w:spacing w:after="60" w:before="140" w:line="276"/>
      </w:pPr>
      <w:r>
        <w:rPr>
          <w:b/>
          <w:bCs/>
          <w:color w:val="4F46E5"/>
          <w:sz w:val="21"/>
          <w:szCs w:val="21"/>
        </w:rPr>
        <w:t xml:space="preserve">Questão 4. </w:t>
      </w:r>
      <w:r>
        <w:rPr>
          <w:sz w:val="21"/>
          <w:szCs w:val="21"/>
        </w:rPr>
        <w:t xml:space="preserve">Um modelo de amostras (sample model) é aquele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devolve só a política.</w:t>
      </w:r>
    </w:p>
    <w:p>
      <w:pPr>
        <w:keepNext/>
        <w:keepLines/>
        <w:tabs>
          <w:tab w:val="left" w:pos="500"/>
        </w:tabs>
        <w:spacing w:after="30" w:line="264"/>
        <w:ind w:left="500" w:hanging="300"/>
      </w:pPr>
      <w:r>
        <w:rPr>
          <w:b/>
          <w:bCs/>
          <w:color w:val="6B7280"/>
          <w:sz w:val="20"/>
          <w:szCs w:val="20"/>
        </w:rPr>
        <w:t xml:space="preserve">b)	</w:t>
      </w:r>
      <w:r>
        <w:rPr>
          <w:sz w:val="20"/>
          <w:szCs w:val="20"/>
        </w:rPr>
        <w:t xml:space="preserve">dado (s, a), sorteia um próximo estado e uma recompensa.</w:t>
      </w:r>
    </w:p>
    <w:p>
      <w:pPr>
        <w:keepNext/>
        <w:keepLines/>
        <w:tabs>
          <w:tab w:val="left" w:pos="500"/>
        </w:tabs>
        <w:spacing w:after="30" w:line="264"/>
        <w:ind w:left="500" w:hanging="300"/>
      </w:pPr>
      <w:r>
        <w:rPr>
          <w:b/>
          <w:bCs/>
          <w:color w:val="6B7280"/>
          <w:sz w:val="20"/>
          <w:szCs w:val="20"/>
        </w:rPr>
        <w:t xml:space="preserve">c)	</w:t>
      </w:r>
      <w:r>
        <w:rPr>
          <w:sz w:val="20"/>
          <w:szCs w:val="20"/>
        </w:rPr>
        <w:t xml:space="preserve">dá todas as probabilidades de transição.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devolve só valores.</w:t>
      </w:r>
    </w:p>
    <w:p>
      <w:pPr>
        <w:keepNext/>
        <w:spacing w:after="60" w:before="140" w:line="276"/>
      </w:pPr>
      <w:r>
        <w:rPr>
          <w:b/>
          <w:bCs/>
          <w:color w:val="4F46E5"/>
          <w:sz w:val="21"/>
          <w:szCs w:val="21"/>
        </w:rPr>
        <w:t xml:space="preserve">Questão 5. </w:t>
      </w:r>
      <w:r>
        <w:rPr>
          <w:sz w:val="21"/>
          <w:szCs w:val="21"/>
        </w:rPr>
        <w:t xml:space="preserve">Um modelo de distribuição fornece:</w:t>
      </w:r>
    </w:p>
    <w:p>
      <w:pPr>
        <w:keepNext/>
        <w:keepLines/>
        <w:tabs>
          <w:tab w:val="left" w:pos="500"/>
        </w:tabs>
        <w:spacing w:after="30" w:line="264"/>
        <w:ind w:left="500" w:hanging="300"/>
      </w:pPr>
      <w:r>
        <w:rPr>
          <w:b/>
          <w:bCs/>
          <w:color w:val="6B7280"/>
          <w:sz w:val="20"/>
          <w:szCs w:val="20"/>
        </w:rPr>
        <w:t xml:space="preserve">a)	</w:t>
      </w:r>
      <w:r>
        <w:rPr>
          <w:sz w:val="20"/>
          <w:szCs w:val="20"/>
        </w:rPr>
        <w:t xml:space="preserve">o desconto.</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um exemplo de resultado.</w:t>
      </w:r>
    </w:p>
    <w:p>
      <w:pPr>
        <w:keepNext/>
        <w:keepLines/>
        <w:tabs>
          <w:tab w:val="left" w:pos="500"/>
        </w:tabs>
        <w:spacing w:after="30" w:line="264"/>
        <w:ind w:left="500" w:hanging="300"/>
      </w:pPr>
      <w:r>
        <w:rPr>
          <w:b/>
          <w:bCs/>
          <w:color w:val="6B7280"/>
          <w:sz w:val="20"/>
          <w:szCs w:val="20"/>
        </w:rPr>
        <w:t xml:space="preserve">c)	</w:t>
      </w:r>
      <w:r>
        <w:rPr>
          <w:sz w:val="20"/>
          <w:szCs w:val="20"/>
        </w:rPr>
        <w:t xml:space="preserve">todas as probabilidades p(s′, r | s, 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a política.</w:t>
      </w:r>
    </w:p>
    <w:p>
      <w:pPr>
        <w:keepNext/>
        <w:spacing w:after="60" w:before="140" w:line="276"/>
      </w:pPr>
      <w:r>
        <w:rPr>
          <w:b/>
          <w:bCs/>
          <w:color w:val="4F46E5"/>
          <w:sz w:val="21"/>
          <w:szCs w:val="21"/>
        </w:rPr>
        <w:t xml:space="preserve">Questão 6. </w:t>
      </w:r>
      <w:r>
        <w:rPr>
          <w:sz w:val="21"/>
          <w:szCs w:val="21"/>
        </w:rPr>
        <w:t xml:space="preserve">Num modelo de dinâmica aprendido por aprendizado supervisionado, a entrada e a saída são, tipicamente: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(s, a) e o próximo estado (ou sua variação) e a recompensa.</w:t>
      </w:r>
    </w:p>
    <w:p>
      <w:pPr>
        <w:keepNext/>
        <w:keepLines/>
        <w:tabs>
          <w:tab w:val="left" w:pos="500"/>
        </w:tabs>
        <w:spacing w:after="30" w:line="264"/>
        <w:ind w:left="500" w:hanging="300"/>
      </w:pPr>
      <w:r>
        <w:rPr>
          <w:b/>
          <w:bCs/>
          <w:color w:val="6B7280"/>
          <w:sz w:val="20"/>
          <w:szCs w:val="20"/>
        </w:rPr>
        <w:t xml:space="preserve">b)	</w:t>
      </w:r>
      <w:r>
        <w:rPr>
          <w:sz w:val="20"/>
          <w:szCs w:val="20"/>
        </w:rPr>
        <w:t xml:space="preserve">os episódios e o desconto.</w:t>
      </w:r>
    </w:p>
    <w:p>
      <w:pPr>
        <w:keepNext/>
        <w:keepLines/>
        <w:tabs>
          <w:tab w:val="left" w:pos="500"/>
        </w:tabs>
        <w:spacing w:after="30" w:line="264"/>
        <w:ind w:left="500" w:hanging="300"/>
      </w:pPr>
      <w:r>
        <w:rPr>
          <w:b/>
          <w:bCs/>
          <w:color w:val="6B7280"/>
          <w:sz w:val="20"/>
          <w:szCs w:val="20"/>
        </w:rPr>
        <w:t xml:space="preserve">c)	</w:t>
      </w:r>
      <w:r>
        <w:rPr>
          <w:sz w:val="20"/>
          <w:szCs w:val="20"/>
        </w:rPr>
        <w:t xml:space="preserve">as recompensas e as ações.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política e o valor.</w:t>
      </w:r>
    </w:p>
    <w:p>
      <w:pPr>
        <w:keepNext/>
        <w:spacing w:after="60" w:before="140" w:line="276"/>
      </w:pPr>
      <w:r>
        <w:rPr>
          <w:b/>
          <w:bCs/>
          <w:color w:val="4F46E5"/>
          <w:sz w:val="21"/>
          <w:szCs w:val="21"/>
        </w:rPr>
        <w:t xml:space="preserve">Questão 7. </w:t>
      </w:r>
      <w:r>
        <w:rPr>
          <w:sz w:val="21"/>
          <w:szCs w:val="21"/>
        </w:rPr>
        <w:t xml:space="preserve">O acúmulo de erros do modelo significa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melhora a cada passo previsto.</w:t>
      </w:r>
    </w:p>
    <w:p>
      <w:pPr>
        <w:keepNext/>
        <w:keepLines/>
        <w:tabs>
          <w:tab w:val="left" w:pos="500"/>
        </w:tabs>
        <w:spacing w:after="30" w:line="264"/>
        <w:ind w:left="500" w:hanging="300"/>
      </w:pPr>
      <w:r>
        <w:rPr>
          <w:b/>
          <w:bCs/>
          <w:color w:val="6B7280"/>
          <w:sz w:val="20"/>
          <w:szCs w:val="20"/>
        </w:rPr>
        <w:t xml:space="preserve">b)	</w:t>
      </w:r>
      <w:r>
        <w:rPr>
          <w:sz w:val="20"/>
          <w:szCs w:val="20"/>
        </w:rPr>
        <w:t xml:space="preserve">previsões encadeadas ficam cada vez menos confiáveis com o horizonte.</w:t>
      </w:r>
    </w:p>
    <w:p>
      <w:pPr>
        <w:keepNext/>
        <w:keepLines/>
        <w:tabs>
          <w:tab w:val="left" w:pos="500"/>
        </w:tabs>
        <w:spacing w:after="30" w:line="264"/>
        <w:ind w:left="500" w:hanging="300"/>
      </w:pPr>
      <w:r>
        <w:rPr>
          <w:b/>
          <w:bCs/>
          <w:color w:val="6B7280"/>
          <w:sz w:val="20"/>
          <w:szCs w:val="20"/>
        </w:rPr>
        <w:t xml:space="preserve">c)	</w:t>
      </w:r>
      <w:r>
        <w:rPr>
          <w:sz w:val="20"/>
          <w:szCs w:val="20"/>
        </w:rPr>
        <w:t xml:space="preserve">o modelo deixa de ser necessário.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erro é sempre constante.</w:t>
      </w:r>
    </w:p>
    <w:p>
      <w:pPr>
        <w:keepNext/>
        <w:spacing w:after="60" w:before="140" w:line="276"/>
      </w:pPr>
      <w:r>
        <w:rPr>
          <w:b/>
          <w:bCs/>
          <w:color w:val="4F46E5"/>
          <w:sz w:val="21"/>
          <w:szCs w:val="21"/>
        </w:rPr>
        <w:t xml:space="preserve">Questão 8. </w:t>
      </w:r>
      <w:r>
        <w:rPr>
          <w:sz w:val="21"/>
          <w:szCs w:val="21"/>
        </w:rPr>
        <w:t xml:space="preserve">Uma boa prática para reduzir o impacto dos erros do modelo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nunca validar no ambiente real.</w:t>
      </w:r>
    </w:p>
    <w:p>
      <w:pPr>
        <w:keepNext/>
        <w:keepLines/>
        <w:tabs>
          <w:tab w:val="left" w:pos="500"/>
        </w:tabs>
        <w:spacing w:after="30" w:line="264"/>
        <w:ind w:left="500" w:hanging="300"/>
      </w:pPr>
      <w:r>
        <w:rPr>
          <w:b/>
          <w:bCs/>
          <w:color w:val="6B7280"/>
          <w:sz w:val="20"/>
          <w:szCs w:val="20"/>
        </w:rPr>
        <w:t xml:space="preserve">b)	</w:t>
      </w:r>
      <w:r>
        <w:rPr>
          <w:sz w:val="20"/>
          <w:szCs w:val="20"/>
        </w:rPr>
        <w:t xml:space="preserve">planejar com horizontes curtos e replanejar com frequência.</w:t>
      </w:r>
    </w:p>
    <w:p>
      <w:pPr>
        <w:keepNext/>
        <w:keepLines/>
        <w:tabs>
          <w:tab w:val="left" w:pos="500"/>
        </w:tabs>
        <w:spacing w:after="30" w:line="264"/>
        <w:ind w:left="500" w:hanging="300"/>
      </w:pPr>
      <w:r>
        <w:rPr>
          <w:b/>
          <w:bCs/>
          <w:color w:val="6B7280"/>
          <w:sz w:val="20"/>
          <w:szCs w:val="20"/>
        </w:rPr>
        <w:t xml:space="preserve">c)	</w:t>
      </w:r>
      <w:r>
        <w:rPr>
          <w:sz w:val="20"/>
          <w:szCs w:val="20"/>
        </w:rPr>
        <w:t xml:space="preserve">planejar sempre com horizontes enormes.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usar um único modelo sem incerteza.</w:t>
      </w:r>
    </w:p>
    <w:p>
      <w:pPr>
        <w:keepNext/>
        <w:spacing w:after="60" w:before="140" w:line="276"/>
      </w:pPr>
      <w:r>
        <w:rPr>
          <w:b/>
          <w:bCs/>
          <w:color w:val="4F46E5"/>
          <w:sz w:val="21"/>
          <w:szCs w:val="21"/>
        </w:rPr>
        <w:t xml:space="preserve">Questão 9. </w:t>
      </w:r>
      <w:r>
        <w:rPr>
          <w:sz w:val="21"/>
          <w:szCs w:val="21"/>
        </w:rPr>
        <w:t xml:space="preserve">No Dyna, a cada passo real o agente: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descarta a experiência.</w:t>
      </w:r>
    </w:p>
    <w:p>
      <w:pPr>
        <w:keepNext/>
        <w:keepLines/>
        <w:tabs>
          <w:tab w:val="left" w:pos="500"/>
        </w:tabs>
        <w:spacing w:after="30" w:line="264"/>
        <w:ind w:left="500" w:hanging="300"/>
      </w:pPr>
      <w:r>
        <w:rPr>
          <w:b/>
          <w:bCs/>
          <w:color w:val="6B7280"/>
          <w:sz w:val="20"/>
          <w:szCs w:val="20"/>
        </w:rPr>
        <w:t xml:space="preserve">b)	</w:t>
      </w:r>
      <w:r>
        <w:rPr>
          <w:sz w:val="20"/>
          <w:szCs w:val="20"/>
        </w:rPr>
        <w:t xml:space="preserve">só planeja, sem agir.</w:t>
      </w:r>
    </w:p>
    <w:p>
      <w:pPr>
        <w:keepNext/>
        <w:keepLines/>
        <w:tabs>
          <w:tab w:val="left" w:pos="500"/>
        </w:tabs>
        <w:spacing w:after="30" w:line="264"/>
        <w:ind w:left="500" w:hanging="300"/>
      </w:pPr>
      <w:r>
        <w:rPr>
          <w:b/>
          <w:bCs/>
          <w:color w:val="6B7280"/>
          <w:sz w:val="20"/>
          <w:szCs w:val="20"/>
        </w:rPr>
        <w:t xml:space="preserve">c)	</w:t>
      </w:r>
      <w:r>
        <w:rPr>
          <w:sz w:val="20"/>
          <w:szCs w:val="20"/>
        </w:rPr>
        <w:t xml:space="preserve">aprende direto, atualiza o modelo e executa passos de planejamento simulados.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executa a ação.</w:t>
      </w:r>
    </w:p>
    <w:p>
      <w:pPr>
        <w:keepNext/>
        <w:spacing w:after="60" w:before="140" w:line="276"/>
      </w:pPr>
      <w:r>
        <w:rPr>
          <w:b/>
          <w:bCs/>
          <w:color w:val="4F46E5"/>
          <w:sz w:val="21"/>
          <w:szCs w:val="21"/>
        </w:rPr>
        <w:t xml:space="preserve">Questão 10. </w:t>
      </w:r>
      <w:r>
        <w:rPr>
          <w:sz w:val="21"/>
          <w:szCs w:val="21"/>
        </w:rPr>
        <w:t xml:space="preserve">O Dyna-Q com n = 0 passos de planejamento equivale a:</w:t>
      </w:r>
    </w:p>
    <w:p>
      <w:pPr>
        <w:keepNext/>
        <w:keepLines/>
        <w:tabs>
          <w:tab w:val="left" w:pos="500"/>
        </w:tabs>
        <w:spacing w:after="30" w:line="264"/>
        <w:ind w:left="500" w:hanging="300"/>
      </w:pPr>
      <w:r>
        <w:rPr>
          <w:b/>
          <w:bCs/>
          <w:color w:val="6B7280"/>
          <w:sz w:val="20"/>
          <w:szCs w:val="20"/>
        </w:rPr>
        <w:t xml:space="preserve">a)	</w:t>
      </w:r>
      <w:r>
        <w:rPr>
          <w:sz w:val="20"/>
          <w:szCs w:val="20"/>
        </w:rPr>
        <w:t xml:space="preserve">Monte Carlo.</w:t>
      </w:r>
    </w:p>
    <w:p>
      <w:pPr>
        <w:keepNext/>
        <w:keepLines/>
        <w:tabs>
          <w:tab w:val="left" w:pos="500"/>
        </w:tabs>
        <w:spacing w:after="30" w:line="264"/>
        <w:ind w:left="500" w:hanging="300"/>
      </w:pPr>
      <w:r>
        <w:rPr>
          <w:b/>
          <w:bCs/>
          <w:color w:val="6B7280"/>
          <w:sz w:val="20"/>
          <w:szCs w:val="20"/>
        </w:rPr>
        <w:t xml:space="preserve">b)	</w:t>
      </w:r>
      <w:r>
        <w:rPr>
          <w:sz w:val="20"/>
          <w:szCs w:val="20"/>
        </w:rPr>
        <w:t xml:space="preserve">SARSA(λ).</w:t>
      </w:r>
    </w:p>
    <w:p>
      <w:pPr>
        <w:keepNext/>
        <w:keepLines/>
        <w:tabs>
          <w:tab w:val="left" w:pos="500"/>
        </w:tabs>
        <w:spacing w:after="30" w:line="264"/>
        <w:ind w:left="500" w:hanging="300"/>
      </w:pPr>
      <w:r>
        <w:rPr>
          <w:b/>
          <w:bCs/>
          <w:color w:val="6B7280"/>
          <w:sz w:val="20"/>
          <w:szCs w:val="20"/>
        </w:rPr>
        <w:t xml:space="preserve">c)	</w:t>
      </w:r>
      <w:r>
        <w:rPr>
          <w:sz w:val="20"/>
          <w:szCs w:val="20"/>
        </w:rPr>
        <w:t xml:space="preserve">Q-learning puro.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programação dinâmica.</w:t>
      </w:r>
    </w:p>
    <w:p>
      <w:pPr>
        <w:keepNext/>
        <w:spacing w:after="60" w:before="140" w:line="276"/>
      </w:pPr>
      <w:r>
        <w:rPr>
          <w:b/>
          <w:bCs/>
          <w:color w:val="4F46E5"/>
          <w:sz w:val="21"/>
          <w:szCs w:val="21"/>
        </w:rPr>
        <w:t xml:space="preserve">Questão 11. </w:t>
      </w:r>
      <w:r>
        <w:rPr>
          <w:sz w:val="21"/>
          <w:szCs w:val="21"/>
        </w:rPr>
        <w:t xml:space="preserve">No labirinto do Dyna, aumentar o número de passos de planejamento:</w:t>
      </w:r>
    </w:p>
    <w:p>
      <w:pPr>
        <w:keepNext/>
        <w:keepLines/>
        <w:tabs>
          <w:tab w:val="left" w:pos="500"/>
        </w:tabs>
        <w:spacing w:after="30" w:line="264"/>
        <w:ind w:left="500" w:hanging="300"/>
      </w:pPr>
      <w:r>
        <w:rPr>
          <w:b/>
          <w:bCs/>
          <w:color w:val="6B7280"/>
          <w:sz w:val="20"/>
          <w:szCs w:val="20"/>
        </w:rPr>
        <w:t xml:space="preserve">a)	</w:t>
      </w:r>
      <w:r>
        <w:rPr>
          <w:sz w:val="20"/>
          <w:szCs w:val="20"/>
        </w:rPr>
        <w:t xml:space="preserve">acelera muito o aprendizado em termos de episódios.</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muda nada.</w:t>
      </w:r>
    </w:p>
    <w:p>
      <w:pPr>
        <w:keepNext/>
        <w:keepLines/>
        <w:tabs>
          <w:tab w:val="left" w:pos="500"/>
        </w:tabs>
        <w:spacing w:after="30" w:line="264"/>
        <w:ind w:left="500" w:hanging="300"/>
      </w:pPr>
      <w:r>
        <w:rPr>
          <w:b/>
          <w:bCs/>
          <w:color w:val="6B7280"/>
          <w:sz w:val="20"/>
          <w:szCs w:val="20"/>
        </w:rPr>
        <w:t xml:space="preserve">c)	</w:t>
      </w:r>
      <w:r>
        <w:rPr>
          <w:sz w:val="20"/>
          <w:szCs w:val="20"/>
        </w:rPr>
        <w:t xml:space="preserve">elimina a necessidade de explorar.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torna o agente pior.</w:t>
      </w:r>
    </w:p>
    <w:p>
      <w:pPr>
        <w:keepNext/>
        <w:spacing w:after="60" w:before="140" w:line="276"/>
      </w:pPr>
      <w:r>
        <w:rPr>
          <w:b/>
          <w:bCs/>
          <w:color w:val="4F46E5"/>
          <w:sz w:val="21"/>
          <w:szCs w:val="21"/>
        </w:rPr>
        <w:t xml:space="preserve">Questão 12. </w:t>
      </w:r>
      <w:r>
        <w:rPr>
          <w:sz w:val="21"/>
          <w:szCs w:val="21"/>
        </w:rPr>
        <w:t xml:space="preserve">O Dyna-Q+ acrescenta:</w:t>
      </w:r>
    </w:p>
    <w:p>
      <w:pPr>
        <w:keepNext/>
        <w:keepLines/>
        <w:tabs>
          <w:tab w:val="left" w:pos="500"/>
        </w:tabs>
        <w:spacing w:after="30" w:line="264"/>
        <w:ind w:left="500" w:hanging="300"/>
      </w:pPr>
      <w:r>
        <w:rPr>
          <w:b/>
          <w:bCs/>
          <w:color w:val="6B7280"/>
          <w:sz w:val="20"/>
          <w:szCs w:val="20"/>
        </w:rPr>
        <w:t xml:space="preserve">a)	</w:t>
      </w:r>
      <w:r>
        <w:rPr>
          <w:sz w:val="20"/>
          <w:szCs w:val="20"/>
        </w:rPr>
        <w:t xml:space="preserve">um bônus de curiosidade a pares não visitados há muito tempo.</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memória de experiências.</w:t>
      </w:r>
    </w:p>
    <w:p>
      <w:pPr>
        <w:keepNext/>
        <w:keepLines/>
        <w:tabs>
          <w:tab w:val="left" w:pos="500"/>
        </w:tabs>
        <w:spacing w:after="30" w:line="264"/>
        <w:ind w:left="500" w:hanging="300"/>
      </w:pPr>
      <w:r>
        <w:rPr>
          <w:b/>
          <w:bCs/>
          <w:color w:val="6B7280"/>
          <w:sz w:val="20"/>
          <w:szCs w:val="20"/>
        </w:rPr>
        <w:t xml:space="preserve">c)	</w:t>
      </w:r>
      <w:r>
        <w:rPr>
          <w:sz w:val="20"/>
          <w:szCs w:val="20"/>
        </w:rPr>
        <w:t xml:space="preserve">um desconto maior.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segunda rede.</w:t>
      </w:r>
    </w:p>
    <w:p>
      <w:pPr>
        <w:keepNext/>
        <w:spacing w:after="60" w:before="140" w:line="276"/>
      </w:pPr>
      <w:r>
        <w:rPr>
          <w:b/>
          <w:bCs/>
          <w:color w:val="4F46E5"/>
          <w:sz w:val="21"/>
          <w:szCs w:val="21"/>
        </w:rPr>
        <w:t xml:space="preserve">Questão 13. </w:t>
      </w:r>
      <w:r>
        <w:rPr>
          <w:sz w:val="21"/>
          <w:szCs w:val="21"/>
        </w:rPr>
        <w:t xml:space="preserve">O planejamento em tempo de decisão: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usa o modelo para escolher a ação do momento, a partir do estado atual.</w:t>
      </w:r>
    </w:p>
    <w:p>
      <w:pPr>
        <w:keepNext/>
        <w:keepLines/>
        <w:tabs>
          <w:tab w:val="left" w:pos="500"/>
        </w:tabs>
        <w:spacing w:after="30" w:line="264"/>
        <w:ind w:left="500" w:hanging="300"/>
      </w:pPr>
      <w:r>
        <w:rPr>
          <w:b/>
          <w:bCs/>
          <w:color w:val="6B7280"/>
          <w:sz w:val="20"/>
          <w:szCs w:val="20"/>
        </w:rPr>
        <w:t xml:space="preserve">b)	</w:t>
      </w:r>
      <w:r>
        <w:rPr>
          <w:sz w:val="20"/>
          <w:szCs w:val="20"/>
        </w:rPr>
        <w:t xml:space="preserve">constrói uma política global antes de agir.</w:t>
      </w:r>
    </w:p>
    <w:p>
      <w:pPr>
        <w:keepNext/>
        <w:keepLines/>
        <w:tabs>
          <w:tab w:val="left" w:pos="500"/>
        </w:tabs>
        <w:spacing w:after="30" w:line="264"/>
        <w:ind w:left="500" w:hanging="300"/>
      </w:pPr>
      <w:r>
        <w:rPr>
          <w:b/>
          <w:bCs/>
          <w:color w:val="6B7280"/>
          <w:sz w:val="20"/>
          <w:szCs w:val="20"/>
        </w:rPr>
        <w:t xml:space="preserve">c)	</w:t>
      </w:r>
      <w:r>
        <w:rPr>
          <w:sz w:val="20"/>
          <w:szCs w:val="20"/>
        </w:rPr>
        <w:t xml:space="preserve">só funciona offline.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dispensa o modelo.</w:t>
      </w:r>
    </w:p>
    <w:p>
      <w:pPr>
        <w:keepNext/>
        <w:spacing w:after="60" w:before="140" w:line="276"/>
      </w:pPr>
      <w:r>
        <w:rPr>
          <w:b/>
          <w:bCs/>
          <w:color w:val="4F46E5"/>
          <w:sz w:val="21"/>
          <w:szCs w:val="21"/>
        </w:rPr>
        <w:t xml:space="preserve">Questão 14. </w:t>
      </w:r>
      <w:r>
        <w:rPr>
          <w:sz w:val="21"/>
          <w:szCs w:val="21"/>
        </w:rPr>
        <w:t xml:space="preserve">No MPC com amostragem aleatória (random shooting), o agente: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executa a sequência inteira sem replanejar.</w:t>
      </w:r>
    </w:p>
    <w:p>
      <w:pPr>
        <w:keepNext/>
        <w:keepLines/>
        <w:tabs>
          <w:tab w:val="left" w:pos="500"/>
        </w:tabs>
        <w:spacing w:after="30" w:line="264"/>
        <w:ind w:left="500" w:hanging="300"/>
      </w:pPr>
      <w:r>
        <w:rPr>
          <w:b/>
          <w:bCs/>
          <w:color w:val="6B7280"/>
          <w:sz w:val="20"/>
          <w:szCs w:val="20"/>
        </w:rPr>
        <w:t xml:space="preserve">b)	</w:t>
      </w:r>
      <w:r>
        <w:rPr>
          <w:sz w:val="20"/>
          <w:szCs w:val="20"/>
        </w:rPr>
        <w:t xml:space="preserve">usa só o valor do estado.</w:t>
      </w:r>
    </w:p>
    <w:p>
      <w:pPr>
        <w:keepNext/>
        <w:keepLines/>
        <w:tabs>
          <w:tab w:val="left" w:pos="500"/>
        </w:tabs>
        <w:spacing w:after="30" w:line="264"/>
        <w:ind w:left="500" w:hanging="300"/>
      </w:pPr>
      <w:r>
        <w:rPr>
          <w:b/>
          <w:bCs/>
          <w:color w:val="6B7280"/>
          <w:sz w:val="20"/>
          <w:szCs w:val="20"/>
        </w:rPr>
        <w:t xml:space="preserve">c)	</w:t>
      </w:r>
      <w:r>
        <w:rPr>
          <w:sz w:val="20"/>
          <w:szCs w:val="20"/>
        </w:rPr>
        <w:t xml:space="preserve">sorteia sequências de ações, simula no modelo e executa a primeira da melhor.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treina uma política em lote.</w:t>
      </w:r>
    </w:p>
    <w:p>
      <w:pPr>
        <w:keepNext/>
        <w:spacing w:after="60" w:before="140" w:line="276"/>
      </w:pPr>
      <w:r>
        <w:rPr>
          <w:b/>
          <w:bCs/>
          <w:color w:val="4F46E5"/>
          <w:sz w:val="21"/>
          <w:szCs w:val="21"/>
        </w:rPr>
        <w:t xml:space="preserve">Questão 15. </w:t>
      </w:r>
      <w:r>
        <w:rPr>
          <w:sz w:val="21"/>
          <w:szCs w:val="21"/>
        </w:rPr>
        <w:t xml:space="preserve">Replanejar a cada passo no MPC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corrigir os erros do modelo com a observação do estado real.</w:t>
      </w:r>
    </w:p>
    <w:p>
      <w:pPr>
        <w:keepNext/>
        <w:keepLines/>
        <w:tabs>
          <w:tab w:val="left" w:pos="500"/>
        </w:tabs>
        <w:spacing w:after="30" w:line="264"/>
        <w:ind w:left="500" w:hanging="300"/>
      </w:pPr>
      <w:r>
        <w:rPr>
          <w:b/>
          <w:bCs/>
          <w:color w:val="6B7280"/>
          <w:sz w:val="20"/>
          <w:szCs w:val="20"/>
        </w:rPr>
        <w:t xml:space="preserve">b)	</w:t>
      </w:r>
      <w:r>
        <w:rPr>
          <w:sz w:val="20"/>
          <w:szCs w:val="20"/>
        </w:rPr>
        <w:t xml:space="preserve">eliminar a aleatoriedade.</w:t>
      </w:r>
    </w:p>
    <w:p>
      <w:pPr>
        <w:keepNext/>
        <w:keepLines/>
        <w:tabs>
          <w:tab w:val="left" w:pos="500"/>
        </w:tabs>
        <w:spacing w:after="30" w:line="264"/>
        <w:ind w:left="500" w:hanging="300"/>
      </w:pPr>
      <w:r>
        <w:rPr>
          <w:b/>
          <w:bCs/>
          <w:color w:val="6B7280"/>
          <w:sz w:val="20"/>
          <w:szCs w:val="20"/>
        </w:rPr>
        <w:t xml:space="preserve">c)	</w:t>
      </w:r>
      <w:r>
        <w:rPr>
          <w:sz w:val="20"/>
          <w:szCs w:val="20"/>
        </w:rPr>
        <w:t xml:space="preserve">aumentar o custo sem benefício.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reduzir o horizonte.</w:t>
      </w:r>
    </w:p>
    <w:p>
      <w:pPr>
        <w:keepNext/>
        <w:spacing w:after="60" w:before="140" w:line="276"/>
      </w:pPr>
      <w:r>
        <w:rPr>
          <w:b/>
          <w:bCs/>
          <w:color w:val="4F46E5"/>
          <w:sz w:val="21"/>
          <w:szCs w:val="21"/>
        </w:rPr>
        <w:t xml:space="preserve">Questão 16. </w:t>
      </w:r>
      <w:r>
        <w:rPr>
          <w:sz w:val="21"/>
          <w:szCs w:val="21"/>
        </w:rPr>
        <w:t xml:space="preserve">A MCTS (busca em árvore de Monte Carlo) constrói:</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política determinística global.</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árvore de jogadas futuras, concentrando esforço nos ramos promissores.</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rede neural.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tabela de valores.</w:t>
      </w:r>
    </w:p>
    <w:p>
      <w:pPr>
        <w:keepNext/>
        <w:spacing w:after="60" w:before="140" w:line="276"/>
      </w:pPr>
      <w:r>
        <w:rPr>
          <w:b/>
          <w:bCs/>
          <w:color w:val="4F46E5"/>
          <w:sz w:val="21"/>
          <w:szCs w:val="21"/>
        </w:rPr>
        <w:t xml:space="preserve">Questão 17. </w:t>
      </w:r>
      <w:r>
        <w:rPr>
          <w:sz w:val="21"/>
          <w:szCs w:val="21"/>
        </w:rPr>
        <w:t xml:space="preserve">As quatro fases da MCTS 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seleção, expansão, simulação e retropropagação.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coleta, treino, avaliação e teste.</w:t>
      </w:r>
    </w:p>
    <w:p>
      <w:pPr>
        <w:keepNext/>
        <w:keepLines/>
        <w:tabs>
          <w:tab w:val="left" w:pos="500"/>
        </w:tabs>
        <w:spacing w:after="30" w:line="264"/>
        <w:ind w:left="500" w:hanging="300"/>
      </w:pPr>
      <w:r>
        <w:rPr>
          <w:b/>
          <w:bCs/>
          <w:color w:val="6B7280"/>
          <w:sz w:val="20"/>
          <w:szCs w:val="20"/>
        </w:rPr>
        <w:t xml:space="preserve">c)	</w:t>
      </w:r>
      <w:r>
        <w:rPr>
          <w:sz w:val="20"/>
          <w:szCs w:val="20"/>
        </w:rPr>
        <w:t xml:space="preserve">amostragem, normalização, predição e perda.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exploração, aproveitamento, desconto e recompensa.</w:t>
      </w:r>
    </w:p>
    <w:p>
      <w:pPr>
        <w:keepNext/>
        <w:spacing w:after="60" w:before="140" w:line="276"/>
      </w:pPr>
      <w:r>
        <w:rPr>
          <w:b/>
          <w:bCs/>
          <w:color w:val="4F46E5"/>
          <w:sz w:val="21"/>
          <w:szCs w:val="21"/>
        </w:rPr>
        <w:t xml:space="preserve">Questão 18. </w:t>
      </w:r>
      <w:r>
        <w:rPr>
          <w:sz w:val="21"/>
          <w:szCs w:val="21"/>
        </w:rPr>
        <w:t xml:space="preserve">A regra UCT usada na seleção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softmax.</w:t>
      </w:r>
    </w:p>
    <w:p>
      <w:pPr>
        <w:keepNext/>
        <w:keepLines/>
        <w:tabs>
          <w:tab w:val="left" w:pos="500"/>
        </w:tabs>
        <w:spacing w:after="30" w:line="264"/>
        <w:ind w:left="500" w:hanging="300"/>
      </w:pPr>
      <w:r>
        <w:rPr>
          <w:b/>
          <w:bCs/>
          <w:color w:val="6B7280"/>
          <w:sz w:val="20"/>
          <w:szCs w:val="20"/>
        </w:rPr>
        <w:t xml:space="preserve">b)	</w:t>
      </w:r>
      <w:r>
        <w:rPr>
          <w:sz w:val="20"/>
          <w:szCs w:val="20"/>
        </w:rPr>
        <w:t xml:space="preserve">a regra ε-gulosa.</w:t>
      </w:r>
    </w:p>
    <w:p>
      <w:pPr>
        <w:keepNext/>
        <w:keepLines/>
        <w:tabs>
          <w:tab w:val="left" w:pos="500"/>
        </w:tabs>
        <w:spacing w:after="30" w:line="264"/>
        <w:ind w:left="500" w:hanging="300"/>
      </w:pPr>
      <w:r>
        <w:rPr>
          <w:b/>
          <w:bCs/>
          <w:color w:val="6B7280"/>
          <w:sz w:val="20"/>
          <w:szCs w:val="20"/>
        </w:rPr>
        <w:t xml:space="preserve">c)	</w:t>
      </w:r>
      <w:r>
        <w:rPr>
          <w:sz w:val="20"/>
          <w:szCs w:val="20"/>
        </w:rPr>
        <w:t xml:space="preserve">a regra de Bellman.</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UCB aplicado à árvore: w/n + c√(ln N / n).</w:t>
      </w:r>
    </w:p>
    <w:p>
      <w:pPr>
        <w:keepNext/>
        <w:spacing w:after="60" w:before="140" w:line="276"/>
      </w:pPr>
      <w:r>
        <w:rPr>
          <w:b/>
          <w:bCs/>
          <w:color w:val="4F46E5"/>
          <w:sz w:val="21"/>
          <w:szCs w:val="21"/>
        </w:rPr>
        <w:t xml:space="preserve">Questão 19. </w:t>
      </w:r>
      <w:r>
        <w:rPr>
          <w:sz w:val="21"/>
          <w:szCs w:val="21"/>
        </w:rPr>
        <w:t xml:space="preserve">Na fase de simulação (rollout) da MCTS básica, a partida é jogada:</w:t>
      </w:r>
    </w:p>
    <w:p>
      <w:pPr>
        <w:keepNext/>
        <w:keepLines/>
        <w:tabs>
          <w:tab w:val="left" w:pos="500"/>
        </w:tabs>
        <w:spacing w:after="30" w:line="264"/>
        <w:ind w:left="500" w:hanging="300"/>
      </w:pPr>
      <w:r>
        <w:rPr>
          <w:b/>
          <w:bCs/>
          <w:color w:val="6B7280"/>
          <w:sz w:val="20"/>
          <w:szCs w:val="20"/>
        </w:rPr>
        <w:t xml:space="preserve">a)	</w:t>
      </w:r>
      <w:r>
        <w:rPr>
          <w:sz w:val="20"/>
          <w:szCs w:val="20"/>
        </w:rPr>
        <w:t xml:space="preserve">por um humano.</w:t>
      </w:r>
    </w:p>
    <w:p>
      <w:pPr>
        <w:keepNext/>
        <w:keepLines/>
        <w:tabs>
          <w:tab w:val="left" w:pos="500"/>
        </w:tabs>
        <w:spacing w:after="30" w:line="264"/>
        <w:ind w:left="500" w:hanging="300"/>
      </w:pPr>
      <w:r>
        <w:rPr>
          <w:b/>
          <w:bCs/>
          <w:color w:val="6B7280"/>
          <w:sz w:val="20"/>
          <w:szCs w:val="20"/>
        </w:rPr>
        <w:t xml:space="preserve">b)	</w:t>
      </w:r>
      <w:r>
        <w:rPr>
          <w:sz w:val="20"/>
          <w:szCs w:val="20"/>
        </w:rPr>
        <w:t xml:space="preserve">com a política ótima.</w:t>
      </w:r>
    </w:p>
    <w:p>
      <w:pPr>
        <w:keepNext/>
        <w:keepLines/>
        <w:tabs>
          <w:tab w:val="left" w:pos="500"/>
        </w:tabs>
        <w:spacing w:after="30" w:line="264"/>
        <w:ind w:left="500" w:hanging="300"/>
      </w:pPr>
      <w:r>
        <w:rPr>
          <w:b/>
          <w:bCs/>
          <w:color w:val="6B7280"/>
          <w:sz w:val="20"/>
          <w:szCs w:val="20"/>
        </w:rPr>
        <w:t xml:space="preserve">c)	</w:t>
      </w:r>
      <w:r>
        <w:rPr>
          <w:sz w:val="20"/>
          <w:szCs w:val="20"/>
        </w:rPr>
        <w:t xml:space="preserve">aleatoriamente até o fim.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uma jogada.</w:t>
      </w:r>
    </w:p>
    <w:p>
      <w:pPr>
        <w:keepNext/>
        <w:spacing w:after="60" w:before="140" w:line="276"/>
      </w:pPr>
      <w:r>
        <w:rPr>
          <w:b/>
          <w:bCs/>
          <w:color w:val="4F46E5"/>
          <w:sz w:val="21"/>
          <w:szCs w:val="21"/>
        </w:rPr>
        <w:t xml:space="preserve">Questão 20. </w:t>
      </w:r>
      <w:r>
        <w:rPr>
          <w:sz w:val="21"/>
          <w:szCs w:val="21"/>
        </w:rPr>
        <w:t xml:space="preserve">Ao final da MCTS, a jogada escolhida na raiz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mais visitada.</w:t>
      </w:r>
    </w:p>
    <w:p>
      <w:pPr>
        <w:keepNext/>
        <w:keepLines/>
        <w:tabs>
          <w:tab w:val="left" w:pos="500"/>
        </w:tabs>
        <w:spacing w:after="30" w:line="264"/>
        <w:ind w:left="500" w:hanging="300"/>
      </w:pPr>
      <w:r>
        <w:rPr>
          <w:b/>
          <w:bCs/>
          <w:color w:val="6B7280"/>
          <w:sz w:val="20"/>
          <w:szCs w:val="20"/>
        </w:rPr>
        <w:t xml:space="preserve">b)	</w:t>
      </w:r>
      <w:r>
        <w:rPr>
          <w:sz w:val="20"/>
          <w:szCs w:val="20"/>
        </w:rPr>
        <w:t xml:space="preserve">a primeira expandida.</w:t>
      </w:r>
    </w:p>
    <w:p>
      <w:pPr>
        <w:keepNext/>
        <w:keepLines/>
        <w:tabs>
          <w:tab w:val="left" w:pos="500"/>
        </w:tabs>
        <w:spacing w:after="30" w:line="264"/>
        <w:ind w:left="500" w:hanging="300"/>
      </w:pPr>
      <w:r>
        <w:rPr>
          <w:b/>
          <w:bCs/>
          <w:color w:val="6B7280"/>
          <w:sz w:val="20"/>
          <w:szCs w:val="20"/>
        </w:rPr>
        <w:t xml:space="preserve">c)	</w:t>
      </w:r>
      <w:r>
        <w:rPr>
          <w:sz w:val="20"/>
          <w:szCs w:val="20"/>
        </w:rPr>
        <w:t xml:space="preserve">a menos visitada.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de menor taxa de vitórias.</w:t>
      </w:r>
    </w:p>
    <w:p>
      <w:pPr>
        <w:keepNext/>
        <w:spacing w:after="60" w:before="140" w:line="276"/>
      </w:pPr>
      <w:r>
        <w:rPr>
          <w:b/>
          <w:bCs/>
          <w:color w:val="4F46E5"/>
          <w:sz w:val="21"/>
          <w:szCs w:val="21"/>
        </w:rPr>
        <w:t xml:space="preserve">Questão 21. </w:t>
      </w:r>
      <w:r>
        <w:rPr>
          <w:sz w:val="21"/>
          <w:szCs w:val="21"/>
        </w:rPr>
        <w:t xml:space="preserve">A MCTS é chamada "anytime"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é executada uma só vez.</w:t>
      </w:r>
    </w:p>
    <w:p>
      <w:pPr>
        <w:keepNext/>
        <w:keepLines/>
        <w:tabs>
          <w:tab w:val="left" w:pos="500"/>
        </w:tabs>
        <w:spacing w:after="30" w:line="264"/>
        <w:ind w:left="500" w:hanging="300"/>
      </w:pPr>
      <w:r>
        <w:rPr>
          <w:b/>
          <w:bCs/>
          <w:color w:val="6B7280"/>
          <w:sz w:val="20"/>
          <w:szCs w:val="20"/>
        </w:rPr>
        <w:t xml:space="preserve">b)	</w:t>
      </w:r>
      <w:r>
        <w:rPr>
          <w:sz w:val="20"/>
          <w:szCs w:val="20"/>
        </w:rPr>
        <w:t xml:space="preserve">pode ser interrompida a qualquer momento, e quanto mais tempo, melhor a decisão.</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depende de tempo.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só funciona às vezes.</w:t>
      </w:r>
    </w:p>
    <w:p>
      <w:pPr>
        <w:keepNext/>
        <w:spacing w:after="60" w:before="140" w:line="276"/>
      </w:pPr>
      <w:r>
        <w:rPr>
          <w:b/>
          <w:bCs/>
          <w:color w:val="4F46E5"/>
          <w:sz w:val="21"/>
          <w:szCs w:val="21"/>
        </w:rPr>
        <w:t xml:space="preserve">Questão 22. </w:t>
      </w:r>
      <w:r>
        <w:rPr>
          <w:sz w:val="21"/>
          <w:szCs w:val="21"/>
        </w:rPr>
        <w:t xml:space="preserve">O AlphaGo combinou a MCTS com:</w:t>
      </w:r>
    </w:p>
    <w:p>
      <w:pPr>
        <w:keepNext/>
        <w:keepLines/>
        <w:tabs>
          <w:tab w:val="left" w:pos="500"/>
        </w:tabs>
        <w:spacing w:after="30" w:line="264"/>
        <w:ind w:left="500" w:hanging="300"/>
      </w:pPr>
      <w:r>
        <w:rPr>
          <w:b/>
          <w:bCs/>
          <w:color w:val="6B7280"/>
          <w:sz w:val="20"/>
          <w:szCs w:val="20"/>
        </w:rPr>
        <w:t xml:space="preserve">a)	</w:t>
      </w:r>
      <w:r>
        <w:rPr>
          <w:sz w:val="20"/>
          <w:szCs w:val="20"/>
        </w:rPr>
        <w:t xml:space="preserve">tabelas de aberturas apenas.</w:t>
      </w:r>
    </w:p>
    <w:p>
      <w:pPr>
        <w:keepNext/>
        <w:keepLines/>
        <w:tabs>
          <w:tab w:val="left" w:pos="500"/>
        </w:tabs>
        <w:spacing w:after="30" w:line="264"/>
        <w:ind w:left="500" w:hanging="300"/>
      </w:pPr>
      <w:r>
        <w:rPr>
          <w:b/>
          <w:bCs/>
          <w:color w:val="6B7280"/>
          <w:sz w:val="20"/>
          <w:szCs w:val="20"/>
        </w:rPr>
        <w:t xml:space="preserve">b)	</w:t>
      </w:r>
      <w:r>
        <w:rPr>
          <w:sz w:val="20"/>
          <w:szCs w:val="20"/>
        </w:rPr>
        <w:t xml:space="preserve">redes de política e de valor.</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regras escritas à mão.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Q-learning tabular.</w:t>
      </w:r>
    </w:p>
    <w:p>
      <w:pPr>
        <w:keepNext/>
        <w:spacing w:after="60" w:before="140" w:line="276"/>
      </w:pPr>
      <w:r>
        <w:rPr>
          <w:b/>
          <w:bCs/>
          <w:color w:val="4F46E5"/>
          <w:sz w:val="21"/>
          <w:szCs w:val="21"/>
        </w:rPr>
        <w:t xml:space="preserve">Questão 23. </w:t>
      </w:r>
      <w:r>
        <w:rPr>
          <w:sz w:val="21"/>
          <w:szCs w:val="21"/>
        </w:rPr>
        <w:t xml:space="preserve">O AlphaZero se diferencia do AlphaGo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aprender só por autojogo, sem dados de partidas humanas.</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usar MCTS.</w:t>
      </w:r>
    </w:p>
    <w:p>
      <w:pPr>
        <w:keepNext/>
        <w:keepLines/>
        <w:tabs>
          <w:tab w:val="left" w:pos="500"/>
        </w:tabs>
        <w:spacing w:after="30" w:line="264"/>
        <w:ind w:left="500" w:hanging="300"/>
      </w:pPr>
      <w:r>
        <w:rPr>
          <w:b/>
          <w:bCs/>
          <w:color w:val="6B7280"/>
          <w:sz w:val="20"/>
          <w:szCs w:val="20"/>
        </w:rPr>
        <w:t xml:space="preserve">c)	</w:t>
      </w:r>
      <w:r>
        <w:rPr>
          <w:sz w:val="20"/>
          <w:szCs w:val="20"/>
        </w:rPr>
        <w:t xml:space="preserve">usar partidas humanas.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usar redes.</w:t>
      </w:r>
    </w:p>
    <w:p>
      <w:pPr>
        <w:keepNext/>
        <w:spacing w:after="60" w:before="140" w:line="276"/>
      </w:pPr>
      <w:r>
        <w:rPr>
          <w:b/>
          <w:bCs/>
          <w:color w:val="4F46E5"/>
          <w:sz w:val="21"/>
          <w:szCs w:val="21"/>
        </w:rPr>
        <w:t xml:space="preserve">Questão 24. </w:t>
      </w:r>
      <w:r>
        <w:rPr>
          <w:sz w:val="21"/>
          <w:szCs w:val="21"/>
        </w:rPr>
        <w:t xml:space="preserve">No AlphaZero, a rede é treinada para prever:</w:t>
      </w:r>
    </w:p>
    <w:p>
      <w:pPr>
        <w:keepNext/>
        <w:keepLines/>
        <w:tabs>
          <w:tab w:val="left" w:pos="500"/>
        </w:tabs>
        <w:spacing w:after="30" w:line="264"/>
        <w:ind w:left="500" w:hanging="300"/>
      </w:pPr>
      <w:r>
        <w:rPr>
          <w:b/>
          <w:bCs/>
          <w:color w:val="6B7280"/>
          <w:sz w:val="20"/>
          <w:szCs w:val="20"/>
        </w:rPr>
        <w:t xml:space="preserve">a)	</w:t>
      </w:r>
      <w:r>
        <w:rPr>
          <w:sz w:val="20"/>
          <w:szCs w:val="20"/>
        </w:rPr>
        <w:t xml:space="preserve">as probabilidades de visita da MCTS e o resultado da partida.</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a jogada humana.</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o resultado.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próximo quadro da imagem.</w:t>
      </w:r>
    </w:p>
    <w:p>
      <w:pPr>
        <w:keepNext/>
        <w:spacing w:after="60" w:before="140" w:line="276"/>
      </w:pPr>
      <w:r>
        <w:rPr>
          <w:b/>
          <w:bCs/>
          <w:color w:val="4F46E5"/>
          <w:sz w:val="21"/>
          <w:szCs w:val="21"/>
        </w:rPr>
        <w:t xml:space="preserve">Questão 25. </w:t>
      </w:r>
      <w:r>
        <w:rPr>
          <w:sz w:val="21"/>
          <w:szCs w:val="21"/>
        </w:rPr>
        <w:t xml:space="preserve">O MuZero se destaca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aprender um modelo latente, sem receber as regras do ambiente, e planejar com MCTS.</w:t>
      </w:r>
    </w:p>
    <w:p>
      <w:pPr>
        <w:keepNext/>
        <w:keepLines/>
        <w:tabs>
          <w:tab w:val="left" w:pos="500"/>
        </w:tabs>
        <w:spacing w:after="30" w:line="264"/>
        <w:ind w:left="500" w:hanging="300"/>
      </w:pPr>
      <w:r>
        <w:rPr>
          <w:b/>
          <w:bCs/>
          <w:color w:val="6B7280"/>
          <w:sz w:val="20"/>
          <w:szCs w:val="20"/>
        </w:rPr>
        <w:t xml:space="preserve">b)	</w:t>
      </w:r>
      <w:r>
        <w:rPr>
          <w:sz w:val="20"/>
          <w:szCs w:val="20"/>
        </w:rPr>
        <w:t xml:space="preserve">receber as regras prontas.</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usar planejamento.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funcionar só em xadrez.</w:t>
      </w:r>
    </w:p>
    <w:p>
      <w:pPr>
        <w:keepNext/>
        <w:spacing w:after="60" w:before="140" w:line="276"/>
      </w:pPr>
      <w:r>
        <w:rPr>
          <w:b/>
          <w:bCs/>
          <w:color w:val="4F46E5"/>
          <w:sz w:val="21"/>
          <w:szCs w:val="21"/>
        </w:rPr>
        <w:t xml:space="preserve">Questão 26. </w:t>
      </w:r>
      <w:r>
        <w:rPr>
          <w:sz w:val="21"/>
          <w:szCs w:val="21"/>
        </w:rPr>
        <w:t xml:space="preserve">O Dreamer aprende a política:</w:t>
      </w:r>
    </w:p>
    <w:p>
      <w:pPr>
        <w:keepNext/>
        <w:keepLines/>
        <w:tabs>
          <w:tab w:val="left" w:pos="500"/>
        </w:tabs>
        <w:spacing w:after="30" w:line="264"/>
        <w:ind w:left="500" w:hanging="300"/>
      </w:pPr>
      <w:r>
        <w:rPr>
          <w:b/>
          <w:bCs/>
          <w:color w:val="6B7280"/>
          <w:sz w:val="20"/>
          <w:szCs w:val="20"/>
        </w:rPr>
        <w:t xml:space="preserve">a)	</w:t>
      </w:r>
      <w:r>
        <w:rPr>
          <w:sz w:val="20"/>
          <w:szCs w:val="20"/>
        </w:rPr>
        <w:t xml:space="preserve">sem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sem recompensa.</w:t>
      </w:r>
    </w:p>
    <w:p>
      <w:pPr>
        <w:keepNext/>
        <w:keepLines/>
        <w:tabs>
          <w:tab w:val="left" w:pos="500"/>
        </w:tabs>
        <w:spacing w:after="30" w:line="264"/>
        <w:ind w:left="500" w:hanging="300"/>
      </w:pPr>
      <w:r>
        <w:rPr>
          <w:b/>
          <w:bCs/>
          <w:color w:val="6B7280"/>
          <w:sz w:val="20"/>
          <w:szCs w:val="20"/>
        </w:rPr>
        <w:t xml:space="preserve">c)	</w:t>
      </w:r>
      <w:r>
        <w:rPr>
          <w:sz w:val="20"/>
          <w:szCs w:val="20"/>
        </w:rPr>
        <w:t xml:space="preserve">a partir de trajetórias imaginadas em um modelo latente.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da experiência real.</w:t>
      </w:r>
    </w:p>
    <w:p>
      <w:pPr>
        <w:keepNext/>
        <w:spacing w:after="60" w:before="140" w:line="276"/>
      </w:pPr>
      <w:r>
        <w:rPr>
          <w:b/>
          <w:bCs/>
          <w:color w:val="4F46E5"/>
          <w:sz w:val="21"/>
          <w:szCs w:val="21"/>
        </w:rPr>
        <w:t xml:space="preserve">Questão 27. </w:t>
      </w:r>
      <w:r>
        <w:rPr>
          <w:sz w:val="21"/>
          <w:szCs w:val="21"/>
        </w:rPr>
        <w:t xml:space="preserve">Para estimar a incerteza do modelo, uma técnica comum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aumentar γ.</w:t>
      </w:r>
    </w:p>
    <w:p>
      <w:pPr>
        <w:keepNext/>
        <w:keepLines/>
        <w:tabs>
          <w:tab w:val="left" w:pos="500"/>
        </w:tabs>
        <w:spacing w:after="30" w:line="264"/>
        <w:ind w:left="500" w:hanging="300"/>
      </w:pPr>
      <w:r>
        <w:rPr>
          <w:b/>
          <w:bCs/>
          <w:color w:val="6B7280"/>
          <w:sz w:val="20"/>
          <w:szCs w:val="20"/>
        </w:rPr>
        <w:t xml:space="preserve">b)	</w:t>
      </w:r>
      <w:r>
        <w:rPr>
          <w:sz w:val="20"/>
          <w:szCs w:val="20"/>
        </w:rPr>
        <w:t xml:space="preserve">usar um único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ignorar o erro.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usar um conjunto de modelos e observar o desacordo entre eles.</w:t>
      </w:r>
    </w:p>
    <w:p>
      <w:pPr>
        <w:keepNext/>
        <w:spacing w:after="60" w:before="140" w:line="276"/>
      </w:pPr>
      <w:r>
        <w:rPr>
          <w:b/>
          <w:bCs/>
          <w:color w:val="4F46E5"/>
          <w:sz w:val="21"/>
          <w:szCs w:val="21"/>
        </w:rPr>
        <w:t xml:space="preserve">Questão 28. </w:t>
      </w:r>
      <w:r>
        <w:rPr>
          <w:sz w:val="21"/>
          <w:szCs w:val="21"/>
        </w:rPr>
        <w:t xml:space="preserve">No CartPole, o MPC com modelo aprendido de poucos milhares de transições aleatórias:</w:t>
      </w:r>
    </w:p>
    <w:p>
      <w:pPr>
        <w:keepNext/>
        <w:keepLines/>
        <w:tabs>
          <w:tab w:val="left" w:pos="500"/>
        </w:tabs>
        <w:spacing w:after="30" w:line="264"/>
        <w:ind w:left="500" w:hanging="300"/>
      </w:pPr>
      <w:r>
        <w:rPr>
          <w:b/>
          <w:bCs/>
          <w:color w:val="6B7280"/>
          <w:sz w:val="20"/>
          <w:szCs w:val="20"/>
        </w:rPr>
        <w:t xml:space="preserve">a)	</w:t>
      </w:r>
      <w:r>
        <w:rPr>
          <w:sz w:val="20"/>
          <w:szCs w:val="20"/>
        </w:rPr>
        <w:t xml:space="preserve">iguala sempre o máximo de 500.</w:t>
      </w:r>
    </w:p>
    <w:p>
      <w:pPr>
        <w:keepNext/>
        <w:keepLines/>
        <w:tabs>
          <w:tab w:val="left" w:pos="500"/>
        </w:tabs>
        <w:spacing w:after="30" w:line="264"/>
        <w:ind w:left="500" w:hanging="300"/>
      </w:pPr>
      <w:r>
        <w:rPr>
          <w:b/>
          <w:bCs/>
          <w:color w:val="6B7280"/>
          <w:sz w:val="20"/>
          <w:szCs w:val="20"/>
        </w:rPr>
        <w:t xml:space="preserve">b)	</w:t>
      </w:r>
      <w:r>
        <w:rPr>
          <w:sz w:val="20"/>
          <w:szCs w:val="20"/>
        </w:rPr>
        <w:t xml:space="preserve">consegue desempenho muito acima do aleatório.</w:t>
      </w:r>
    </w:p>
    <w:p>
      <w:pPr>
        <w:keepNext/>
        <w:keepLines/>
        <w:tabs>
          <w:tab w:val="left" w:pos="500"/>
        </w:tabs>
        <w:spacing w:after="30" w:line="264"/>
        <w:ind w:left="500" w:hanging="300"/>
      </w:pPr>
      <w:r>
        <w:rPr>
          <w:b/>
          <w:bCs/>
          <w:color w:val="6B7280"/>
          <w:sz w:val="20"/>
          <w:szCs w:val="20"/>
        </w:rPr>
        <w:t xml:space="preserve">c)	</w:t>
      </w:r>
      <w:r>
        <w:rPr>
          <w:sz w:val="20"/>
          <w:szCs w:val="20"/>
        </w:rPr>
        <w:t xml:space="preserve">precisa de milhões de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nunca funciona.</w:t>
      </w:r>
    </w:p>
    <w:p>
      <w:pPr>
        <w:keepNext/>
        <w:spacing w:after="60" w:before="140" w:line="276"/>
      </w:pPr>
      <w:r>
        <w:rPr>
          <w:b/>
          <w:bCs/>
          <w:color w:val="4F46E5"/>
          <w:sz w:val="21"/>
          <w:szCs w:val="21"/>
        </w:rPr>
        <w:t xml:space="preserve">Questão 29. </w:t>
      </w:r>
      <w:r>
        <w:rPr>
          <w:sz w:val="21"/>
          <w:szCs w:val="21"/>
        </w:rPr>
        <w:t xml:space="preserve">Qual dos seguintes é um exemplo de modelo do ambiente que já é dado (conhecido)?</w:t>
      </w:r>
    </w:p>
    <w:p>
      <w:pPr>
        <w:keepNext/>
        <w:keepLines/>
        <w:tabs>
          <w:tab w:val="left" w:pos="500"/>
        </w:tabs>
        <w:spacing w:after="30" w:line="264"/>
        <w:ind w:left="500" w:hanging="300"/>
      </w:pPr>
      <w:r>
        <w:rPr>
          <w:b/>
          <w:bCs/>
          <w:color w:val="6B7280"/>
          <w:sz w:val="20"/>
          <w:szCs w:val="20"/>
        </w:rPr>
        <w:t xml:space="preserve">a)	</w:t>
      </w:r>
      <w:r>
        <w:rPr>
          <w:sz w:val="20"/>
          <w:szCs w:val="20"/>
        </w:rPr>
        <w:t xml:space="preserve">Um regressor treinado com dados de sensores.</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rede neural que prevê imagens.</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tabela de transições estimada de contagens.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As regras do xadrez.</w:t>
      </w:r>
    </w:p>
    <w:p>
      <w:pPr>
        <w:keepNext/>
        <w:spacing w:after="60" w:before="140" w:line="276"/>
      </w:pPr>
      <w:r>
        <w:rPr>
          <w:b/>
          <w:bCs/>
          <w:color w:val="4F46E5"/>
          <w:sz w:val="21"/>
          <w:szCs w:val="21"/>
        </w:rPr>
        <w:t xml:space="preserve">Questão 30. </w:t>
      </w:r>
      <w:r>
        <w:rPr>
          <w:sz w:val="21"/>
          <w:szCs w:val="21"/>
        </w:rPr>
        <w:t xml:space="preserve">O PILCO se destaca por modelar a dinâmica com:</w:t>
      </w:r>
    </w:p>
    <w:p>
      <w:pPr>
        <w:keepNext/>
        <w:keepLines/>
        <w:tabs>
          <w:tab w:val="left" w:pos="500"/>
        </w:tabs>
        <w:spacing w:after="30" w:line="264"/>
        <w:ind w:left="500" w:hanging="300"/>
      </w:pPr>
      <w:r>
        <w:rPr>
          <w:b/>
          <w:bCs/>
          <w:color w:val="6B7280"/>
          <w:sz w:val="20"/>
          <w:szCs w:val="20"/>
        </w:rPr>
        <w:t xml:space="preserve">a)	</w:t>
      </w:r>
      <w:r>
        <w:rPr>
          <w:sz w:val="20"/>
          <w:szCs w:val="20"/>
        </w:rPr>
        <w:t xml:space="preserve">tabelas.</w:t>
      </w:r>
    </w:p>
    <w:p>
      <w:pPr>
        <w:keepNext/>
        <w:keepLines/>
        <w:tabs>
          <w:tab w:val="left" w:pos="500"/>
        </w:tabs>
        <w:spacing w:after="30" w:line="264"/>
        <w:ind w:left="500" w:hanging="300"/>
      </w:pPr>
      <w:r>
        <w:rPr>
          <w:b/>
          <w:bCs/>
          <w:color w:val="6B7280"/>
          <w:sz w:val="20"/>
          <w:szCs w:val="20"/>
        </w:rPr>
        <w:t xml:space="preserve">b)	</w:t>
      </w:r>
      <w:r>
        <w:rPr>
          <w:sz w:val="20"/>
          <w:szCs w:val="20"/>
        </w:rPr>
        <w:t xml:space="preserve">regras escritas à mão.</w:t>
      </w:r>
    </w:p>
    <w:p>
      <w:pPr>
        <w:keepNext/>
        <w:keepLines/>
        <w:tabs>
          <w:tab w:val="left" w:pos="500"/>
        </w:tabs>
        <w:spacing w:after="30" w:line="264"/>
        <w:ind w:left="500" w:hanging="300"/>
      </w:pPr>
      <w:r>
        <w:rPr>
          <w:b/>
          <w:bCs/>
          <w:color w:val="6B7280"/>
          <w:sz w:val="20"/>
          <w:szCs w:val="20"/>
        </w:rPr>
        <w:t xml:space="preserve">c)	</w:t>
      </w:r>
      <w:r>
        <w:rPr>
          <w:sz w:val="20"/>
          <w:szCs w:val="20"/>
        </w:rPr>
        <w:t xml:space="preserve">árvores de decisão.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processos gaussianos, que quantificam a incerteza.</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Compare aprendizado livre de modelo e baseado em modelo quanto a eficiência de dados, custo computacional e riscos.</w:t>
      </w:r>
    </w:p>
    <w:p>
      <w:pPr>
        <w:keepLines/>
        <w:tabs>
          <w:tab w:val="left" w:pos="500"/>
        </w:tabs>
        <w:spacing w:after="80" w:before="120" w:line="288"/>
        <w:ind w:left="500" w:hanging="500"/>
      </w:pPr>
      <w:r>
        <w:rPr>
          <w:b/>
          <w:bCs/>
          <w:color w:val="4F46E5"/>
          <w:sz w:val="21"/>
          <w:szCs w:val="21"/>
        </w:rPr>
        <w:t xml:space="preserve">2.	</w:t>
      </w:r>
      <w:r>
        <w:rPr>
          <w:sz w:val="21"/>
          <w:szCs w:val="21"/>
        </w:rPr>
        <w:t xml:space="preserve">Explique o acúmulo de erros em modelos aprendidos e três formas de mitigá-lo.</w:t>
      </w:r>
    </w:p>
    <w:p>
      <w:pPr>
        <w:keepLines/>
        <w:tabs>
          <w:tab w:val="left" w:pos="500"/>
        </w:tabs>
        <w:spacing w:after="80" w:before="120" w:line="288"/>
        <w:ind w:left="500" w:hanging="500"/>
      </w:pPr>
      <w:r>
        <w:rPr>
          <w:b/>
          <w:bCs/>
          <w:color w:val="4F46E5"/>
          <w:sz w:val="21"/>
          <w:szCs w:val="21"/>
        </w:rPr>
        <w:t xml:space="preserve">3.	</w:t>
      </w:r>
      <w:r>
        <w:rPr>
          <w:sz w:val="21"/>
          <w:szCs w:val="21"/>
        </w:rPr>
        <w:t xml:space="preserve">Descreva o algoritmo Dyna-Q e a função de cada uma de suas três etapas.</w:t>
      </w:r>
    </w:p>
    <w:p>
      <w:pPr>
        <w:keepLines/>
        <w:tabs>
          <w:tab w:val="left" w:pos="500"/>
        </w:tabs>
        <w:spacing w:after="80" w:before="120" w:line="288"/>
        <w:ind w:left="500" w:hanging="500"/>
      </w:pPr>
      <w:r>
        <w:rPr>
          <w:b/>
          <w:bCs/>
          <w:color w:val="4F46E5"/>
          <w:sz w:val="21"/>
          <w:szCs w:val="21"/>
        </w:rPr>
        <w:t xml:space="preserve">4.	</w:t>
      </w:r>
      <w:r>
        <w:rPr>
          <w:sz w:val="21"/>
          <w:szCs w:val="21"/>
        </w:rPr>
        <w:t xml:space="preserve">Por que o Dyna-Q aprende o labirinto em muito menos episódios que o Q-learning?</w:t>
      </w:r>
    </w:p>
    <w:p>
      <w:pPr>
        <w:keepLines/>
        <w:tabs>
          <w:tab w:val="left" w:pos="500"/>
        </w:tabs>
        <w:spacing w:after="80" w:before="120" w:line="288"/>
        <w:ind w:left="500" w:hanging="500"/>
      </w:pPr>
      <w:r>
        <w:rPr>
          <w:b/>
          <w:bCs/>
          <w:color w:val="4F46E5"/>
          <w:sz w:val="21"/>
          <w:szCs w:val="21"/>
        </w:rPr>
        <w:t xml:space="preserve">5.	</w:t>
      </w:r>
      <w:r>
        <w:rPr>
          <w:sz w:val="21"/>
          <w:szCs w:val="21"/>
        </w:rPr>
        <w:t xml:space="preserve">O que acontece com o Dyna-Q se o ambiente mudar depois de aprendido e como o Dyna-Q+ ajuda?</w:t>
      </w:r>
    </w:p>
    <w:p>
      <w:pPr>
        <w:keepLines/>
        <w:tabs>
          <w:tab w:val="left" w:pos="500"/>
        </w:tabs>
        <w:spacing w:after="80" w:before="120" w:line="288"/>
        <w:ind w:left="500" w:hanging="500"/>
      </w:pPr>
      <w:r>
        <w:rPr>
          <w:b/>
          <w:bCs/>
          <w:color w:val="4F46E5"/>
          <w:sz w:val="21"/>
          <w:szCs w:val="21"/>
        </w:rPr>
        <w:t xml:space="preserve">6.	</w:t>
      </w:r>
      <w:r>
        <w:rPr>
          <w:sz w:val="21"/>
          <w:szCs w:val="21"/>
        </w:rPr>
        <w:t xml:space="preserve">Explique o funcionamento do MPC por amostragem aleatória e por que replanejar é importante.</w:t>
      </w:r>
    </w:p>
    <w:p>
      <w:pPr>
        <w:keepLines/>
        <w:tabs>
          <w:tab w:val="left" w:pos="500"/>
        </w:tabs>
        <w:spacing w:after="80" w:before="120" w:line="288"/>
        <w:ind w:left="500" w:hanging="500"/>
      </w:pPr>
      <w:r>
        <w:rPr>
          <w:b/>
          <w:bCs/>
          <w:color w:val="4F46E5"/>
          <w:sz w:val="21"/>
          <w:szCs w:val="21"/>
        </w:rPr>
        <w:t xml:space="preserve">7.	</w:t>
      </w:r>
      <w:r>
        <w:rPr>
          <w:sz w:val="21"/>
          <w:szCs w:val="21"/>
        </w:rPr>
        <w:t xml:space="preserve">Descreva as quatro fases da MCTS e o papel do UCT.</w:t>
      </w:r>
    </w:p>
    <w:p>
      <w:pPr>
        <w:keepLines/>
        <w:tabs>
          <w:tab w:val="left" w:pos="500"/>
        </w:tabs>
        <w:spacing w:after="80" w:before="120" w:line="288"/>
        <w:ind w:left="500" w:hanging="500"/>
      </w:pPr>
      <w:r>
        <w:rPr>
          <w:b/>
          <w:bCs/>
          <w:color w:val="4F46E5"/>
          <w:sz w:val="21"/>
          <w:szCs w:val="21"/>
        </w:rPr>
        <w:t xml:space="preserve">8.	</w:t>
      </w:r>
      <w:r>
        <w:rPr>
          <w:sz w:val="21"/>
          <w:szCs w:val="21"/>
        </w:rPr>
        <w:t xml:space="preserve">Calcule o valor UCT, com c = 1,4, de um filho com w = 6 vitórias, n = 10 visitas e pai com N = 50 visitas. (ln 50 ≈ 3,912)</w:t>
      </w:r>
    </w:p>
    <w:p>
      <w:pPr>
        <w:keepLines/>
        <w:tabs>
          <w:tab w:val="left" w:pos="500"/>
        </w:tabs>
        <w:spacing w:after="80" w:before="120" w:line="288"/>
        <w:ind w:left="500" w:hanging="500"/>
      </w:pPr>
      <w:r>
        <w:rPr>
          <w:b/>
          <w:bCs/>
          <w:color w:val="4F46E5"/>
          <w:sz w:val="21"/>
          <w:szCs w:val="21"/>
        </w:rPr>
        <w:t xml:space="preserve">9.	</w:t>
      </w:r>
      <w:r>
        <w:rPr>
          <w:sz w:val="21"/>
          <w:szCs w:val="21"/>
        </w:rPr>
        <w:t xml:space="preserve">Explique como o AlphaZero melhora a si mesmo por autojogo.</w:t>
      </w:r>
    </w:p>
    <w:p>
      <w:pPr>
        <w:keepLines/>
        <w:tabs>
          <w:tab w:val="left" w:pos="500"/>
        </w:tabs>
        <w:spacing w:after="80" w:before="120" w:line="288"/>
        <w:ind w:left="500" w:hanging="500"/>
      </w:pPr>
      <w:r>
        <w:rPr>
          <w:b/>
          <w:bCs/>
          <w:color w:val="4F46E5"/>
          <w:sz w:val="21"/>
          <w:szCs w:val="21"/>
        </w:rPr>
        <w:t xml:space="preserve">10.	</w:t>
      </w:r>
      <w:r>
        <w:rPr>
          <w:sz w:val="21"/>
          <w:szCs w:val="21"/>
        </w:rPr>
        <w:t xml:space="preserve">Qual a diferença essencial entre AlphaZero e MuZero?</w:t>
      </w:r>
    </w:p>
    <w:p>
      <w:pPr>
        <w:keepLines/>
        <w:tabs>
          <w:tab w:val="left" w:pos="500"/>
        </w:tabs>
        <w:spacing w:after="80" w:before="120" w:line="288"/>
        <w:ind w:left="500" w:hanging="500"/>
      </w:pPr>
      <w:r>
        <w:rPr>
          <w:b/>
          <w:bCs/>
          <w:color w:val="4F46E5"/>
          <w:sz w:val="21"/>
          <w:szCs w:val="21"/>
        </w:rPr>
        <w:t xml:space="preserve">11.	</w:t>
      </w:r>
      <w:r>
        <w:rPr>
          <w:sz w:val="21"/>
          <w:szCs w:val="21"/>
        </w:rPr>
        <w:t xml:space="preserve">Por que um agente pode "explorar" as falhas do modelo aprendido? Dê um exemplo.</w:t>
      </w:r>
    </w:p>
    <w:p>
      <w:pPr>
        <w:keepLines/>
        <w:tabs>
          <w:tab w:val="left" w:pos="500"/>
        </w:tabs>
        <w:spacing w:after="80" w:before="120" w:line="288"/>
        <w:ind w:left="500" w:hanging="500"/>
      </w:pPr>
      <w:r>
        <w:rPr>
          <w:b/>
          <w:bCs/>
          <w:color w:val="4F46E5"/>
          <w:sz w:val="21"/>
          <w:szCs w:val="21"/>
        </w:rPr>
        <w:t xml:space="preserve">12.	</w:t>
      </w:r>
      <w:r>
        <w:rPr>
          <w:sz w:val="21"/>
          <w:szCs w:val="21"/>
        </w:rPr>
        <w:t xml:space="preserve">Como um conjunto (ensemble) de modelos ajuda a estimar a incerteza e a evitar a exploração de falhas?</w:t>
      </w:r>
    </w:p>
    <w:p>
      <w:pPr>
        <w:keepLines/>
        <w:tabs>
          <w:tab w:val="left" w:pos="500"/>
        </w:tabs>
        <w:spacing w:after="80" w:before="120" w:line="288"/>
        <w:ind w:left="500" w:hanging="500"/>
      </w:pPr>
      <w:r>
        <w:rPr>
          <w:b/>
          <w:bCs/>
          <w:color w:val="4F46E5"/>
          <w:sz w:val="21"/>
          <w:szCs w:val="21"/>
        </w:rPr>
        <w:t xml:space="preserve">13.	</w:t>
      </w:r>
      <w:r>
        <w:rPr>
          <w:sz w:val="21"/>
          <w:szCs w:val="21"/>
        </w:rPr>
        <w:t xml:space="preserve">Em que situações o aprendizado baseado em modelo é mais vantajoso? Dê dois exemplos.</w:t>
      </w:r>
    </w:p>
    <w:p>
      <w:pPr>
        <w:keepLines/>
        <w:tabs>
          <w:tab w:val="left" w:pos="500"/>
        </w:tabs>
        <w:spacing w:after="80" w:before="120" w:line="288"/>
        <w:ind w:left="500" w:hanging="500"/>
      </w:pPr>
      <w:r>
        <w:rPr>
          <w:b/>
          <w:bCs/>
          <w:color w:val="4F46E5"/>
          <w:sz w:val="21"/>
          <w:szCs w:val="21"/>
        </w:rPr>
        <w:t xml:space="preserve">14.	</w:t>
      </w:r>
      <w:r>
        <w:rPr>
          <w:sz w:val="21"/>
          <w:szCs w:val="21"/>
        </w:rPr>
        <w:t xml:space="preserve">No experimento do CartPole, por que o MPC com modelo aprendido de dados aleatórios consegue bons resultados?</w:t>
      </w:r>
    </w:p>
    <w:p>
      <w:pPr>
        <w:keepLines/>
        <w:tabs>
          <w:tab w:val="left" w:pos="500"/>
        </w:tabs>
        <w:spacing w:after="80" w:before="120" w:line="288"/>
        <w:ind w:left="500" w:hanging="500"/>
      </w:pPr>
      <w:r>
        <w:rPr>
          <w:b/>
          <w:bCs/>
          <w:color w:val="4F46E5"/>
          <w:sz w:val="21"/>
          <w:szCs w:val="21"/>
        </w:rPr>
        <w:t xml:space="preserve">15.	</w:t>
      </w:r>
      <w:r>
        <w:rPr>
          <w:sz w:val="21"/>
          <w:szCs w:val="21"/>
        </w:rPr>
        <w:t xml:space="preserve">Explique por que o modelo de dinâmica do CartPole prevê a variação do estado (Δs) em vez do próximo estado.</w:t>
      </w:r>
    </w:p>
    <w:p>
      <w:pPr>
        <w:keepLines/>
        <w:tabs>
          <w:tab w:val="left" w:pos="500"/>
        </w:tabs>
        <w:spacing w:after="80" w:before="120" w:line="288"/>
        <w:ind w:left="500" w:hanging="500"/>
      </w:pPr>
      <w:r>
        <w:rPr>
          <w:b/>
          <w:bCs/>
          <w:color w:val="4F46E5"/>
          <w:sz w:val="21"/>
          <w:szCs w:val="21"/>
        </w:rPr>
        <w:t xml:space="preserve">16.	</w:t>
      </w:r>
      <w:r>
        <w:rPr>
          <w:sz w:val="21"/>
          <w:szCs w:val="21"/>
        </w:rPr>
        <w:t xml:space="preserve">Interprete o gráfico de erro do modelo por horizonte: o que ele mostra e o que implica para o planejamento?</w:t>
      </w:r>
    </w:p>
    <w:p>
      <w:pPr>
        <w:keepLines/>
        <w:tabs>
          <w:tab w:val="left" w:pos="500"/>
        </w:tabs>
        <w:spacing w:after="80" w:before="120" w:line="288"/>
        <w:ind w:left="500" w:hanging="500"/>
      </w:pPr>
      <w:r>
        <w:rPr>
          <w:b/>
          <w:bCs/>
          <w:color w:val="4F46E5"/>
          <w:sz w:val="21"/>
          <w:szCs w:val="21"/>
        </w:rPr>
        <w:t xml:space="preserve">17.	</w:t>
      </w:r>
      <w:r>
        <w:rPr>
          <w:sz w:val="21"/>
          <w:szCs w:val="21"/>
        </w:rPr>
        <w:t xml:space="preserve">No projeto do mundo de clientes, por que dividir os dados por clientes e não por linhas?</w:t>
      </w:r>
    </w:p>
    <w:p>
      <w:pPr>
        <w:keepLines/>
        <w:tabs>
          <w:tab w:val="left" w:pos="500"/>
        </w:tabs>
        <w:spacing w:after="80" w:before="120" w:line="288"/>
        <w:ind w:left="500" w:hanging="500"/>
      </w:pPr>
      <w:r>
        <w:rPr>
          <w:b/>
          <w:bCs/>
          <w:color w:val="4F46E5"/>
          <w:sz w:val="21"/>
          <w:szCs w:val="21"/>
        </w:rPr>
        <w:t xml:space="preserve">18.	</w:t>
      </w:r>
      <w:r>
        <w:rPr>
          <w:sz w:val="21"/>
          <w:szCs w:val="21"/>
        </w:rPr>
        <w:t xml:space="preserve">Para que decisões de negócio um simulador de clientes aprendido seria adequado e para quais não seria?</w:t>
      </w:r>
    </w:p>
    <w:p>
      <w:pPr>
        <w:keepLines/>
        <w:tabs>
          <w:tab w:val="left" w:pos="500"/>
        </w:tabs>
        <w:spacing w:after="80" w:before="120" w:line="288"/>
        <w:ind w:left="500" w:hanging="500"/>
      </w:pPr>
      <w:r>
        <w:rPr>
          <w:b/>
          <w:bCs/>
          <w:color w:val="4F46E5"/>
          <w:sz w:val="21"/>
          <w:szCs w:val="21"/>
        </w:rPr>
        <w:t xml:space="preserve">19.	</w:t>
      </w:r>
      <w:r>
        <w:rPr>
          <w:sz w:val="21"/>
          <w:szCs w:val="21"/>
        </w:rPr>
        <w:t xml:space="preserve">Compare Dyna e MPC quanto ao momento do planejamento e ao resultado produzido.</w:t>
      </w:r>
    </w:p>
    <w:p>
      <w:pPr>
        <w:keepLines/>
        <w:tabs>
          <w:tab w:val="left" w:pos="500"/>
        </w:tabs>
        <w:spacing w:after="80" w:before="120" w:line="288"/>
        <w:ind w:left="500" w:hanging="500"/>
      </w:pPr>
      <w:r>
        <w:rPr>
          <w:b/>
          <w:bCs/>
          <w:color w:val="4F46E5"/>
          <w:sz w:val="21"/>
          <w:szCs w:val="21"/>
        </w:rPr>
        <w:t xml:space="preserve">20.	</w:t>
      </w:r>
      <w:r>
        <w:rPr>
          <w:sz w:val="21"/>
          <w:szCs w:val="21"/>
        </w:rPr>
        <w:t xml:space="preserve">Descreva como você usaria um conjunto de modelos (PETS) para controlar um robô com poucos dados.</w:t>
      </w:r>
    </w:p>
    <w:p>
      <w:pPr>
        <w:sectPr>
          <w:headerReference w:type="default" r:id="rId31"/>
          <w:footerReference w:type="default" r:id="rId32"/>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12" descr="Faixa decorativa do capítulo 12"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12 — Aprendizado Offline, por Imitação e Avaliação de Políticas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por que e quando aprender sem interagir com o ambiente.</w:t>
            </w:r>
          </w:p>
          <w:p>
            <w:pPr>
              <w:pStyle w:val="ListParagraph"/>
              <w:numPr>
                <w:ilvl w:val="0"/>
                <w:numId w:val="2"/>
              </w:numPr>
              <w:spacing w:after="50" w:line="276"/>
            </w:pPr>
            <w:r>
              <w:rPr>
                <w:sz w:val="20"/>
                <w:szCs w:val="20"/>
              </w:rPr>
              <w:t xml:space="preserve">Implementar a clonagem de comportamento e explicar o acúmulo de erros e o DAgger.</w:t>
            </w:r>
          </w:p>
          <w:p>
            <w:pPr>
              <w:pStyle w:val="ListParagraph"/>
              <w:numPr>
                <w:ilvl w:val="0"/>
                <w:numId w:val="2"/>
              </w:numPr>
              <w:spacing w:after="50" w:line="276"/>
            </w:pPr>
            <w:r>
              <w:rPr>
                <w:sz w:val="20"/>
                <w:szCs w:val="20"/>
              </w:rPr>
              <w:t xml:space="preserve">Descrever, em linhas gerais, o aprendizado por reforço inverso e a imitação adversarial.</w:t>
            </w:r>
          </w:p>
          <w:p>
            <w:pPr>
              <w:pStyle w:val="ListParagraph"/>
              <w:numPr>
                <w:ilvl w:val="0"/>
                <w:numId w:val="2"/>
              </w:numPr>
              <w:spacing w:after="50" w:line="276"/>
            </w:pPr>
            <w:r>
              <w:rPr>
                <w:sz w:val="20"/>
                <w:szCs w:val="20"/>
              </w:rPr>
              <w:t xml:space="preserve">Explicar o problema do deslocamento de distribuição e as ideias de BCQ, CQL e IQL.</w:t>
            </w:r>
          </w:p>
          <w:p>
            <w:pPr>
              <w:pStyle w:val="ListParagraph"/>
              <w:numPr>
                <w:ilvl w:val="0"/>
                <w:numId w:val="2"/>
              </w:numPr>
              <w:spacing w:after="50" w:line="276"/>
            </w:pPr>
            <w:r>
              <w:rPr>
                <w:sz w:val="20"/>
                <w:szCs w:val="20"/>
              </w:rPr>
              <w:t xml:space="preserve">Estimar o valor de uma política a partir de dados registrados (IPS, SNIPS, método direto e duplamente robusto).</w:t>
            </w:r>
          </w:p>
          <w:p>
            <w:pPr>
              <w:pStyle w:val="ListParagraph"/>
              <w:numPr>
                <w:ilvl w:val="0"/>
                <w:numId w:val="2"/>
              </w:numPr>
              <w:spacing w:after="50" w:line="276"/>
            </w:pPr>
            <w:r>
              <w:rPr>
                <w:sz w:val="20"/>
                <w:szCs w:val="20"/>
              </w:rPr>
              <w:t xml:space="preserve">Diferenciar associação e causalidade em dados observacionais.</w:t>
            </w:r>
          </w:p>
        </w:tc>
      </w:tr>
    </w:tbl>
    <w:p>
      <w:pPr>
        <w:spacing w:after="200" w:line="120"/>
      </w:pPr>
    </w:p>
    <w:p>
      <w:pPr>
        <w:pStyle w:val="Heading3"/>
        <w:keepNext/>
      </w:pPr>
      <w:r>
        <w:t xml:space="preserve">12.1 Aprender sem interagir</w:t>
      </w:r>
    </w:p>
    <w:p>
      <w:pPr>
        <w:spacing w:after="120" w:line="300"/>
        <w:jc w:val="left"/>
      </w:pPr>
      <w:r>
        <w:rPr>
          <w:sz w:val="21"/>
          <w:szCs w:val="21"/>
        </w:rPr>
        <w:t xml:space="preserve">Até aqui, o agente aprendia </w:t>
      </w:r>
      <w:r>
        <w:rPr>
          <w:b/>
          <w:bCs/>
          <w:sz w:val="21"/>
          <w:szCs w:val="21"/>
        </w:rPr>
        <w:t xml:space="preserve">interagindo</w:t>
      </w:r>
      <w:r>
        <w:rPr>
          <w:sz w:val="21"/>
          <w:szCs w:val="21"/>
        </w:rPr>
        <w:t xml:space="preserve">: agia, observava, ajustava. Mas há muitos problemas em que isso é </w:t>
      </w:r>
      <w:r>
        <w:rPr>
          <w:b/>
          <w:bCs/>
          <w:sz w:val="21"/>
          <w:szCs w:val="21"/>
        </w:rPr>
        <w:t xml:space="preserve">impossível, perigoso ou caro</w:t>
      </w:r>
      <w:r>
        <w:rPr>
          <w:sz w:val="21"/>
          <w:szCs w:val="21"/>
        </w:rPr>
        <w:t xml:space="preserve">:</w:t>
      </w:r>
    </w:p>
    <w:p>
      <w:pPr>
        <w:pStyle w:val="ListParagraph"/>
        <w:numPr>
          <w:ilvl w:val="0"/>
          <w:numId w:val="2"/>
        </w:numPr>
        <w:spacing w:after="70" w:line="288"/>
      </w:pPr>
      <w:r>
        <w:rPr>
          <w:b/>
          <w:bCs/>
          <w:sz w:val="21"/>
          <w:szCs w:val="21"/>
        </w:rPr>
        <w:t xml:space="preserve">Saúde:</w:t>
      </w:r>
      <w:r>
        <w:rPr>
          <w:sz w:val="21"/>
          <w:szCs w:val="21"/>
        </w:rPr>
        <w:t xml:space="preserve"> não podemos testar tratamentos aleatórios em pacientes.</w:t>
      </w:r>
    </w:p>
    <w:p>
      <w:pPr>
        <w:pStyle w:val="ListParagraph"/>
        <w:numPr>
          <w:ilvl w:val="0"/>
          <w:numId w:val="2"/>
        </w:numPr>
        <w:spacing w:after="70" w:line="288"/>
      </w:pPr>
      <w:r>
        <w:rPr>
          <w:b/>
          <w:bCs/>
          <w:sz w:val="21"/>
          <w:szCs w:val="21"/>
        </w:rPr>
        <w:t xml:space="preserve">Direção autônoma:</w:t>
      </w:r>
      <w:r>
        <w:rPr>
          <w:sz w:val="21"/>
          <w:szCs w:val="21"/>
        </w:rPr>
        <w:t xml:space="preserve"> não podemos "explorar" batendo carros.</w:t>
      </w:r>
    </w:p>
    <w:p>
      <w:pPr>
        <w:pStyle w:val="ListParagraph"/>
        <w:numPr>
          <w:ilvl w:val="0"/>
          <w:numId w:val="2"/>
        </w:numPr>
        <w:spacing w:after="70" w:line="288"/>
      </w:pPr>
      <w:r>
        <w:rPr>
          <w:b/>
          <w:bCs/>
          <w:sz w:val="21"/>
          <w:szCs w:val="21"/>
        </w:rPr>
        <w:t xml:space="preserve">Recomendação e publicidade:</w:t>
      </w:r>
      <w:r>
        <w:rPr>
          <w:sz w:val="21"/>
          <w:szCs w:val="21"/>
        </w:rPr>
        <w:t xml:space="preserve"> já existem </w:t>
      </w:r>
      <w:r>
        <w:rPr>
          <w:b/>
          <w:bCs/>
          <w:sz w:val="21"/>
          <w:szCs w:val="21"/>
        </w:rPr>
        <w:t xml:space="preserve">anos de logs</w:t>
      </w:r>
      <w:r>
        <w:rPr>
          <w:sz w:val="21"/>
          <w:szCs w:val="21"/>
        </w:rPr>
        <w:t xml:space="preserve"> de decisões passadas.</w:t>
      </w:r>
    </w:p>
    <w:p>
      <w:pPr>
        <w:pStyle w:val="ListParagraph"/>
        <w:numPr>
          <w:ilvl w:val="0"/>
          <w:numId w:val="2"/>
        </w:numPr>
        <w:spacing w:after="70" w:line="288"/>
      </w:pPr>
      <w:r>
        <w:rPr>
          <w:b/>
          <w:bCs/>
          <w:sz w:val="21"/>
          <w:szCs w:val="21"/>
        </w:rPr>
        <w:t xml:space="preserve">Indústria:</w:t>
      </w:r>
      <w:r>
        <w:rPr>
          <w:sz w:val="21"/>
          <w:szCs w:val="21"/>
        </w:rPr>
        <w:t xml:space="preserve"> parar uma fábrica para experimentar custa muito.</w:t>
      </w:r>
    </w:p>
    <w:p>
      <w:pPr>
        <w:spacing w:after="60" w:line="120"/>
      </w:pPr>
    </w:p>
    <w:p>
      <w:pPr>
        <w:spacing w:after="120" w:line="300"/>
        <w:jc w:val="left"/>
      </w:pPr>
      <w:r>
        <w:rPr>
          <w:sz w:val="21"/>
          <w:szCs w:val="21"/>
        </w:rPr>
        <w:t xml:space="preserve">Nessas situações, temos um </w:t>
      </w:r>
      <w:r>
        <w:rPr>
          <w:b/>
          <w:bCs/>
          <w:sz w:val="21"/>
          <w:szCs w:val="21"/>
        </w:rPr>
        <w:t xml:space="preserve">conjunto fixo de dados</w:t>
      </w:r>
      <w:r>
        <w:rPr>
          <w:sz w:val="21"/>
          <w:szCs w:val="21"/>
        </w:rPr>
        <w:t xml:space="preserve"> D = {(s, a, r, s′)}, gerado por </w:t>
      </w:r>
      <w:r>
        <w:rPr>
          <w:b/>
          <w:bCs/>
          <w:sz w:val="21"/>
          <w:szCs w:val="21"/>
        </w:rPr>
        <w:t xml:space="preserve">alguma política de comportamento</w:t>
      </w:r>
      <w:r>
        <w:rPr>
          <w:sz w:val="21"/>
          <w:szCs w:val="21"/>
        </w:rPr>
        <w:t xml:space="preserve"> (humanos, sistemas antigos), e queremos:</w:t>
      </w:r>
    </w:p>
    <w:p>
      <w:pPr>
        <w:pStyle w:val="ListParagraph"/>
        <w:numPr>
          <w:ilvl w:val="0"/>
          <w:numId w:val="39"/>
        </w:numPr>
        <w:spacing w:after="70" w:line="288"/>
      </w:pPr>
      <w:r>
        <w:rPr>
          <w:b/>
          <w:bCs/>
          <w:sz w:val="21"/>
          <w:szCs w:val="21"/>
        </w:rPr>
        <w:t xml:space="preserve">Imitar</w:t>
      </w:r>
      <w:r>
        <w:rPr>
          <w:sz w:val="21"/>
          <w:szCs w:val="21"/>
        </w:rPr>
        <w:t xml:space="preserve"> o comportamento (aprendizado por imitação);</w:t>
      </w:r>
    </w:p>
    <w:p>
      <w:pPr>
        <w:pStyle w:val="ListParagraph"/>
        <w:numPr>
          <w:ilvl w:val="0"/>
          <w:numId w:val="39"/>
        </w:numPr>
        <w:spacing w:after="70" w:line="288"/>
      </w:pPr>
      <w:r>
        <w:rPr>
          <w:b/>
          <w:bCs/>
          <w:sz w:val="21"/>
          <w:szCs w:val="21"/>
        </w:rPr>
        <w:t xml:space="preserve">Aprender uma política melhor</w:t>
      </w:r>
      <w:r>
        <w:rPr>
          <w:sz w:val="21"/>
          <w:szCs w:val="21"/>
        </w:rPr>
        <w:t xml:space="preserve"> que a dos dados (aprendizado por reforço offline);</w:t>
      </w:r>
    </w:p>
    <w:p>
      <w:pPr>
        <w:pStyle w:val="ListParagraph"/>
        <w:numPr>
          <w:ilvl w:val="0"/>
          <w:numId w:val="39"/>
        </w:numPr>
        <w:spacing w:after="70" w:line="288"/>
      </w:pPr>
      <w:r>
        <w:rPr>
          <w:b/>
          <w:bCs/>
          <w:sz w:val="21"/>
          <w:szCs w:val="21"/>
        </w:rPr>
        <w:t xml:space="preserve">Avaliar</w:t>
      </w:r>
      <w:r>
        <w:rPr>
          <w:sz w:val="21"/>
          <w:szCs w:val="21"/>
        </w:rPr>
        <w:t xml:space="preserve"> uma política nova </w:t>
      </w:r>
      <w:r>
        <w:rPr>
          <w:b/>
          <w:bCs/>
          <w:sz w:val="21"/>
          <w:szCs w:val="21"/>
        </w:rPr>
        <w:t xml:space="preserve">antes</w:t>
      </w:r>
      <w:r>
        <w:rPr>
          <w:sz w:val="21"/>
          <w:szCs w:val="21"/>
        </w:rPr>
        <w:t xml:space="preserve"> de colocá-la em produção (avaliação off-policy).</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Aprender a cozinhar</w:t>
            </w:r>
          </w:p>
          <w:p>
            <w:pPr>
              <w:spacing w:after="80" w:line="280"/>
            </w:pPr>
            <w:r>
              <w:rPr>
                <w:sz w:val="20"/>
                <w:szCs w:val="20"/>
              </w:rPr>
              <w:t xml:space="preserve">Você pode aprender </w:t>
            </w:r>
            <w:r>
              <w:rPr>
                <w:b/>
                <w:bCs/>
                <w:sz w:val="20"/>
                <w:szCs w:val="20"/>
              </w:rPr>
              <w:t xml:space="preserve">assistindo</w:t>
            </w:r>
            <w:r>
              <w:rPr>
                <w:sz w:val="20"/>
                <w:szCs w:val="20"/>
              </w:rPr>
              <w:t xml:space="preserve"> a um chef (imitação), </w:t>
            </w:r>
            <w:r>
              <w:rPr>
                <w:b/>
                <w:bCs/>
                <w:sz w:val="20"/>
                <w:szCs w:val="20"/>
              </w:rPr>
              <w:t xml:space="preserve">lendo as avaliações</w:t>
            </w:r>
            <w:r>
              <w:rPr>
                <w:sz w:val="20"/>
                <w:szCs w:val="20"/>
              </w:rPr>
              <w:t xml:space="preserve"> de pratos servidos e descobrindo quais combinações funcionam (offline) e </w:t>
            </w:r>
            <w:r>
              <w:rPr>
                <w:b/>
                <w:bCs/>
                <w:sz w:val="20"/>
                <w:szCs w:val="20"/>
              </w:rPr>
              <w:t xml:space="preserve">estimando</w:t>
            </w:r>
            <w:r>
              <w:rPr>
                <w:sz w:val="20"/>
                <w:szCs w:val="20"/>
              </w:rPr>
              <w:t xml:space="preserve"> se uma receita nova agradaria sem servi-la a ninguém (avaliação). O que você </w:t>
            </w:r>
            <w:r>
              <w:rPr>
                <w:b/>
                <w:bCs/>
                <w:sz w:val="20"/>
                <w:szCs w:val="20"/>
              </w:rPr>
              <w:t xml:space="preserve">não</w:t>
            </w:r>
            <w:r>
              <w:rPr>
                <w:sz w:val="20"/>
                <w:szCs w:val="20"/>
              </w:rPr>
              <w:t xml:space="preserve"> pode é perguntar "e se eu tivesse usado outro ingrediente?" sobre pratos que nunca foram feitos.</w:t>
            </w:r>
          </w:p>
        </w:tc>
      </w:tr>
    </w:tbl>
    <w:p>
      <w:pPr>
        <w:spacing w:after="140" w:line="120"/>
      </w:pPr>
    </w:p>
    <w:p>
      <w:pPr>
        <w:pStyle w:val="Heading3"/>
        <w:keepNext/>
      </w:pPr>
      <w:r>
        <w:t xml:space="preserve">12.2 Aprendizado por imitação</w:t>
      </w:r>
    </w:p>
    <w:p>
      <w:pPr>
        <w:pStyle w:val="Heading4"/>
        <w:keepNext/>
      </w:pPr>
      <w:r>
        <w:t xml:space="preserve">12.2.1 Clonagem de comportamento</w:t>
      </w:r>
    </w:p>
    <w:p>
      <w:pPr>
        <w:spacing w:after="120" w:line="300"/>
        <w:jc w:val="left"/>
      </w:pPr>
      <w:r>
        <w:rPr>
          <w:sz w:val="21"/>
          <w:szCs w:val="21"/>
        </w:rPr>
        <w:t xml:space="preserve">A forma mais simples é a </w:t>
      </w:r>
      <w:r>
        <w:rPr>
          <w:b/>
          <w:bCs/>
          <w:sz w:val="21"/>
          <w:szCs w:val="21"/>
        </w:rPr>
        <w:t xml:space="preserve">clonagem de comportamento</w:t>
      </w:r>
      <w:r>
        <w:rPr>
          <w:sz w:val="21"/>
          <w:szCs w:val="21"/>
        </w:rPr>
        <w:t xml:space="preserve"> (</w:t>
      </w:r>
      <w:r>
        <w:rPr>
          <w:i/>
          <w:iCs/>
          <w:sz w:val="21"/>
          <w:szCs w:val="21"/>
        </w:rPr>
        <w:t xml:space="preserve">behavioral cloning</w:t>
      </w:r>
      <w:r>
        <w:rPr>
          <w:sz w:val="21"/>
          <w:szCs w:val="21"/>
        </w:rPr>
        <w:t xml:space="preserve">, BC): transformar o problema em </w:t>
      </w:r>
      <w:r>
        <w:rPr>
          <w:b/>
          <w:bCs/>
          <w:sz w:val="21"/>
          <w:szCs w:val="21"/>
        </w:rPr>
        <w:t xml:space="preserve">aprendizado supervisionado</w:t>
      </w:r>
      <w:r>
        <w:rPr>
          <w:sz w:val="21"/>
          <w:szCs w:val="21"/>
        </w:rPr>
        <w:t xml:space="preserve">. Dados pares (estado, ação do especialista), treina-se um classificador (ou regressor) que prevê a ação do especialista a partir do estado. O sistema ALVINN, de Pomerleau (1991), aprendeu a dirigir um veículo assim, observando um motorista humano.</w:t>
      </w:r>
    </w:p>
    <w:p>
      <w:pPr>
        <w:spacing w:after="120" w:line="300"/>
        <w:jc w:val="left"/>
      </w:pPr>
      <w:r>
        <w:rPr>
          <w:sz w:val="21"/>
          <w:szCs w:val="21"/>
        </w:rPr>
        <w:t xml:space="preserve">A BC é simples e estável, mas tem um problema clássico.</w:t>
      </w:r>
    </w:p>
    <w:p>
      <w:pPr>
        <w:pStyle w:val="Heading4"/>
        <w:keepNext/>
      </w:pPr>
      <w:r>
        <w:t xml:space="preserve">12.2.2 O acúmulo de erros</w:t>
      </w:r>
    </w:p>
    <w:p>
      <w:pPr>
        <w:spacing w:after="120" w:line="300"/>
        <w:jc w:val="left"/>
      </w:pPr>
      <w:r>
        <w:rPr>
          <w:sz w:val="21"/>
          <w:szCs w:val="21"/>
        </w:rPr>
        <w:t xml:space="preserve">Durante o treino, o aprendiz só vê </w:t>
      </w:r>
      <w:r>
        <w:rPr>
          <w:b/>
          <w:bCs/>
          <w:sz w:val="21"/>
          <w:szCs w:val="21"/>
        </w:rPr>
        <w:t xml:space="preserve">estados visitados pelo especialista</w:t>
      </w:r>
      <w:r>
        <w:rPr>
          <w:sz w:val="21"/>
          <w:szCs w:val="21"/>
        </w:rPr>
        <w:t xml:space="preserve">. Ao executar a política aprendida, ele comete </w:t>
      </w:r>
      <w:r>
        <w:rPr>
          <w:b/>
          <w:bCs/>
          <w:sz w:val="21"/>
          <w:szCs w:val="21"/>
        </w:rPr>
        <w:t xml:space="preserve">pequenos erros</w:t>
      </w:r>
      <w:r>
        <w:rPr>
          <w:sz w:val="21"/>
          <w:szCs w:val="21"/>
        </w:rPr>
        <w:t xml:space="preserve"> e chega a estados que o especialista </w:t>
      </w:r>
      <w:r>
        <w:rPr>
          <w:b/>
          <w:bCs/>
          <w:sz w:val="21"/>
          <w:szCs w:val="21"/>
        </w:rPr>
        <w:t xml:space="preserve">nunca visitou</w:t>
      </w:r>
      <w:r>
        <w:rPr>
          <w:sz w:val="21"/>
          <w:szCs w:val="21"/>
        </w:rPr>
        <w:t xml:space="preserve">, onde o classificador não foi treinado e erra mais. Os erros </w:t>
      </w:r>
      <w:r>
        <w:rPr>
          <w:b/>
          <w:bCs/>
          <w:sz w:val="21"/>
          <w:szCs w:val="21"/>
        </w:rPr>
        <w:t xml:space="preserve">se acumulam</w:t>
      </w:r>
      <w:r>
        <w:rPr>
          <w:sz w:val="21"/>
          <w:szCs w:val="21"/>
        </w:rPr>
        <w:t xml:space="preserve"> com o tempo: um erro por passo vira, em T passos, um erro da ordem de </w:t>
      </w:r>
      <w:r>
        <w:rPr>
          <w:b/>
          <w:bCs/>
          <w:sz w:val="21"/>
          <w:szCs w:val="21"/>
        </w:rPr>
        <w:t xml:space="preserve">T²</w:t>
      </w:r>
      <w:r>
        <w:rPr>
          <w:sz w:val="21"/>
          <w:szCs w:val="21"/>
        </w:rPr>
        <w:t xml:space="preserve"> (ROSS; GORDON; BAGNELL, 2011).</w:t>
      </w:r>
    </w:p>
    <w:p>
      <w:pPr>
        <w:keepNext/>
        <w:spacing w:after="60" w:before="120"/>
        <w:jc w:val="center"/>
      </w:pPr>
      <w:r>
        <w:drawing>
          <wp:inline distT="0" distB="0" distL="0" distR="0">
            <wp:extent cx="5715000" cy="2924175"/>
            <wp:effectExtent t="0" r="0" b="0" l="0"/>
            <wp:docPr id="1" name="f12_acumulo" descr="Figura 12.1 — Acúmulo de erros na clonagem de comportamento: o aprendiz sai da trajetória do especialista e entra em estados que nunca viu." title="f12_acum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715000" cy="2924175"/>
                    </a:xfrm>
                    <a:prstGeom prst="rect">
                      <a:avLst/>
                    </a:prstGeom>
                  </pic:spPr>
                </pic:pic>
              </a:graphicData>
            </a:graphic>
          </wp:inline>
        </w:drawing>
      </w:r>
    </w:p>
    <w:p>
      <w:pPr>
        <w:spacing w:after="200"/>
        <w:jc w:val="center"/>
      </w:pPr>
      <w:r>
        <w:rPr>
          <w:i/>
          <w:iCs/>
          <w:color w:val="6B7280"/>
          <w:sz w:val="17"/>
          <w:szCs w:val="17"/>
        </w:rPr>
        <w:t xml:space="preserve">Figura 12.1 — Acúmulo de erros na clonagem de comportamento: o aprendiz sai da trajetória do especialista e entra em estados que nunca viu.</w:t>
      </w:r>
    </w:p>
    <w:p>
      <w:pPr>
        <w:pStyle w:val="Heading4"/>
        <w:keepNext/>
      </w:pPr>
      <w:r>
        <w:t xml:space="preserve">12.2.3 DAgger</w:t>
      </w:r>
    </w:p>
    <w:p>
      <w:pPr>
        <w:spacing w:after="120" w:line="300"/>
        <w:jc w:val="left"/>
      </w:pPr>
      <w:r>
        <w:rPr>
          <w:sz w:val="21"/>
          <w:szCs w:val="21"/>
        </w:rPr>
        <w:t xml:space="preserve">O </w:t>
      </w:r>
      <w:r>
        <w:rPr>
          <w:b/>
          <w:bCs/>
          <w:sz w:val="21"/>
          <w:szCs w:val="21"/>
        </w:rPr>
        <w:t xml:space="preserve">DAgger</w:t>
      </w:r>
      <w:r>
        <w:rPr>
          <w:sz w:val="21"/>
          <w:szCs w:val="21"/>
        </w:rPr>
        <w:t xml:space="preserve"> (</w:t>
      </w:r>
      <w:r>
        <w:rPr>
          <w:i/>
          <w:iCs/>
          <w:sz w:val="21"/>
          <w:szCs w:val="21"/>
        </w:rPr>
        <w:t xml:space="preserve">Dataset Aggregation</w:t>
      </w:r>
      <w:r>
        <w:rPr>
          <w:sz w:val="21"/>
          <w:szCs w:val="21"/>
        </w:rPr>
        <w:t xml:space="preserve">) resolve esse problema pedindo ao especialista que </w:t>
      </w:r>
      <w:r>
        <w:rPr>
          <w:b/>
          <w:bCs/>
          <w:sz w:val="21"/>
          <w:szCs w:val="21"/>
        </w:rPr>
        <w:t xml:space="preserve">rotule os estados visitados pelo aprendiz</w:t>
      </w:r>
      <w:r>
        <w:rPr>
          <w:sz w:val="21"/>
          <w:szCs w:val="21"/>
        </w:rPr>
        <w:t xml:space="preserve"> (ROSS; GORDON; BAGNELL, 2011):</w:t>
      </w:r>
    </w:p>
    <w:p>
      <w:pPr>
        <w:pStyle w:val="ListParagraph"/>
        <w:numPr>
          <w:ilvl w:val="0"/>
          <w:numId w:val="40"/>
        </w:numPr>
        <w:spacing w:after="70" w:line="288"/>
      </w:pPr>
      <w:r>
        <w:rPr>
          <w:sz w:val="21"/>
          <w:szCs w:val="21"/>
        </w:rPr>
        <w:t xml:space="preserve">Treine o aprendiz com os dados atuais.</w:t>
      </w:r>
    </w:p>
    <w:p>
      <w:pPr>
        <w:pStyle w:val="ListParagraph"/>
        <w:numPr>
          <w:ilvl w:val="0"/>
          <w:numId w:val="40"/>
        </w:numPr>
        <w:spacing w:after="70" w:line="288"/>
      </w:pPr>
      <w:r>
        <w:rPr>
          <w:b/>
          <w:bCs/>
          <w:sz w:val="21"/>
          <w:szCs w:val="21"/>
        </w:rPr>
        <w:t xml:space="preserve">Execute o aprendiz</w:t>
      </w:r>
      <w:r>
        <w:rPr>
          <w:sz w:val="21"/>
          <w:szCs w:val="21"/>
        </w:rPr>
        <w:t xml:space="preserve"> e registre os estados que ele visita.</w:t>
      </w:r>
    </w:p>
    <w:p>
      <w:pPr>
        <w:pStyle w:val="ListParagraph"/>
        <w:numPr>
          <w:ilvl w:val="0"/>
          <w:numId w:val="40"/>
        </w:numPr>
        <w:spacing w:after="70" w:line="288"/>
      </w:pPr>
      <w:r>
        <w:rPr>
          <w:sz w:val="21"/>
          <w:szCs w:val="21"/>
        </w:rPr>
        <w:t xml:space="preserve">Peça ao especialista a </w:t>
      </w:r>
      <w:r>
        <w:rPr>
          <w:b/>
          <w:bCs/>
          <w:sz w:val="21"/>
          <w:szCs w:val="21"/>
        </w:rPr>
        <w:t xml:space="preserve">ação correta</w:t>
      </w:r>
      <w:r>
        <w:rPr>
          <w:sz w:val="21"/>
          <w:szCs w:val="21"/>
        </w:rPr>
        <w:t xml:space="preserve"> para esses estados.</w:t>
      </w:r>
    </w:p>
    <w:p>
      <w:pPr>
        <w:pStyle w:val="ListParagraph"/>
        <w:numPr>
          <w:ilvl w:val="0"/>
          <w:numId w:val="40"/>
        </w:numPr>
        <w:spacing w:after="70" w:line="288"/>
      </w:pPr>
      <w:r>
        <w:rPr>
          <w:b/>
          <w:bCs/>
          <w:sz w:val="21"/>
          <w:szCs w:val="21"/>
        </w:rPr>
        <w:t xml:space="preserve">Agregue</w:t>
      </w:r>
      <w:r>
        <w:rPr>
          <w:sz w:val="21"/>
          <w:szCs w:val="21"/>
        </w:rPr>
        <w:t xml:space="preserve"> esses pares aos dados e repita.</w:t>
      </w:r>
    </w:p>
    <w:p>
      <w:pPr>
        <w:spacing w:after="60" w:line="120"/>
      </w:pPr>
    </w:p>
    <w:p>
      <w:pPr>
        <w:spacing w:after="120" w:line="300"/>
        <w:jc w:val="left"/>
      </w:pPr>
      <w:r>
        <w:rPr>
          <w:sz w:val="21"/>
          <w:szCs w:val="21"/>
        </w:rPr>
        <w:t xml:space="preserve">O custo é precisar do especialista </w:t>
      </w:r>
      <w:r>
        <w:rPr>
          <w:b/>
          <w:bCs/>
          <w:sz w:val="21"/>
          <w:szCs w:val="21"/>
        </w:rPr>
        <w:t xml:space="preserve">disponível durante o treino</w:t>
      </w:r>
      <w:r>
        <w:rPr>
          <w:sz w:val="21"/>
          <w:szCs w:val="21"/>
        </w:rPr>
        <w:t xml:space="preserve"> (para rotular).</w:t>
      </w:r>
    </w:p>
    <w:p>
      <w:pPr>
        <w:pStyle w:val="Heading3"/>
        <w:keepNext/>
      </w:pPr>
      <w:r>
        <w:t xml:space="preserve">12.3 Aprendizado por reforço inverso</w:t>
      </w:r>
    </w:p>
    <w:p>
      <w:pPr>
        <w:spacing w:after="120" w:line="300"/>
        <w:jc w:val="left"/>
      </w:pPr>
      <w:r>
        <w:rPr>
          <w:sz w:val="21"/>
          <w:szCs w:val="21"/>
        </w:rPr>
        <w:t xml:space="preserve">Em vez de imitar as </w:t>
      </w:r>
      <w:r>
        <w:rPr>
          <w:b/>
          <w:bCs/>
          <w:sz w:val="21"/>
          <w:szCs w:val="21"/>
        </w:rPr>
        <w:t xml:space="preserve">ações</w:t>
      </w:r>
      <w:r>
        <w:rPr>
          <w:sz w:val="21"/>
          <w:szCs w:val="21"/>
        </w:rPr>
        <w:t xml:space="preserve">, podemos inferir </w:t>
      </w:r>
      <w:r>
        <w:rPr>
          <w:b/>
          <w:bCs/>
          <w:sz w:val="21"/>
          <w:szCs w:val="21"/>
        </w:rPr>
        <w:t xml:space="preserve">qual recompensa</w:t>
      </w:r>
      <w:r>
        <w:rPr>
          <w:sz w:val="21"/>
          <w:szCs w:val="21"/>
        </w:rPr>
        <w:t xml:space="preserve"> o especialista parece estar maximizando e depois otimizar essa recompensa. Isso é o </w:t>
      </w:r>
      <w:r>
        <w:rPr>
          <w:b/>
          <w:bCs/>
          <w:sz w:val="21"/>
          <w:szCs w:val="21"/>
        </w:rPr>
        <w:t xml:space="preserve">aprendizado por reforço inverso</w:t>
      </w:r>
      <w:r>
        <w:rPr>
          <w:sz w:val="21"/>
          <w:szCs w:val="21"/>
        </w:rPr>
        <w:t xml:space="preserve"> (IRL) (NG; RUSSELL, 2000).</w:t>
      </w:r>
    </w:p>
    <w:p>
      <w:pPr>
        <w:pStyle w:val="ListParagraph"/>
        <w:numPr>
          <w:ilvl w:val="0"/>
          <w:numId w:val="2"/>
        </w:numPr>
        <w:spacing w:after="70" w:line="288"/>
      </w:pPr>
      <w:r>
        <w:rPr>
          <w:b/>
          <w:bCs/>
          <w:sz w:val="21"/>
          <w:szCs w:val="21"/>
        </w:rPr>
        <w:t xml:space="preserve">Aprendizado por aprendiz</w:t>
      </w:r>
      <w:r>
        <w:rPr>
          <w:sz w:val="21"/>
          <w:szCs w:val="21"/>
        </w:rPr>
        <w:t xml:space="preserve"> (</w:t>
      </w:r>
      <w:r>
        <w:rPr>
          <w:i/>
          <w:iCs/>
          <w:sz w:val="21"/>
          <w:szCs w:val="21"/>
        </w:rPr>
        <w:t xml:space="preserve">apprenticeship learning</w:t>
      </w:r>
      <w:r>
        <w:rPr>
          <w:sz w:val="21"/>
          <w:szCs w:val="21"/>
        </w:rPr>
        <w:t xml:space="preserve">): encontra uma política cujas estatísticas (por exemplo, frequência de visitas a estados) igualam as do especialista (ABBEEL; NG, 2004).</w:t>
      </w:r>
    </w:p>
    <w:p>
      <w:pPr>
        <w:pStyle w:val="ListParagraph"/>
        <w:numPr>
          <w:ilvl w:val="0"/>
          <w:numId w:val="2"/>
        </w:numPr>
        <w:spacing w:after="70" w:line="288"/>
      </w:pPr>
      <w:r>
        <w:rPr>
          <w:b/>
          <w:bCs/>
          <w:sz w:val="21"/>
          <w:szCs w:val="21"/>
        </w:rPr>
        <w:t xml:space="preserve">Entropia máxima</w:t>
      </w:r>
      <w:r>
        <w:rPr>
          <w:sz w:val="21"/>
          <w:szCs w:val="21"/>
        </w:rPr>
        <w:t xml:space="preserve"> (ZIEBART et al., 2008): entre as recompensas compatíveis com o especialista, escolhe a que faz menos suposições.</w:t>
      </w:r>
    </w:p>
    <w:p>
      <w:pPr>
        <w:pStyle w:val="ListParagraph"/>
        <w:numPr>
          <w:ilvl w:val="0"/>
          <w:numId w:val="2"/>
        </w:numPr>
        <w:spacing w:after="70" w:line="288"/>
      </w:pPr>
      <w:r>
        <w:rPr>
          <w:b/>
          <w:bCs/>
          <w:sz w:val="21"/>
          <w:szCs w:val="21"/>
        </w:rPr>
        <w:t xml:space="preserve">GAIL</w:t>
      </w:r>
      <w:r>
        <w:rPr>
          <w:sz w:val="21"/>
          <w:szCs w:val="21"/>
        </w:rPr>
        <w:t xml:space="preserve"> (</w:t>
      </w:r>
      <w:r>
        <w:rPr>
          <w:i/>
          <w:iCs/>
          <w:sz w:val="21"/>
          <w:szCs w:val="21"/>
        </w:rPr>
        <w:t xml:space="preserve">generative adversarial imitation learning</w:t>
      </w:r>
      <w:r>
        <w:rPr>
          <w:sz w:val="21"/>
          <w:szCs w:val="21"/>
        </w:rPr>
        <w:t xml:space="preserve">): treina um </w:t>
      </w:r>
      <w:r>
        <w:rPr>
          <w:b/>
          <w:bCs/>
          <w:sz w:val="21"/>
          <w:szCs w:val="21"/>
        </w:rPr>
        <w:t xml:space="preserve">discriminador</w:t>
      </w:r>
      <w:r>
        <w:rPr>
          <w:sz w:val="21"/>
          <w:szCs w:val="21"/>
        </w:rPr>
        <w:t xml:space="preserve"> que tenta distinguir trajetórias do especialista das do aprendiz, e usa-o como recompensa para o aprendiz, como numa GAN (HO; ERMON, 2016).</w:t>
      </w:r>
    </w:p>
    <w:p>
      <w:pPr>
        <w:spacing w:after="60" w:line="120"/>
      </w:pPr>
    </w:p>
    <w:p>
      <w:pPr>
        <w:spacing w:after="120" w:line="300"/>
        <w:jc w:val="left"/>
      </w:pPr>
      <w:r>
        <w:rPr>
          <w:sz w:val="21"/>
          <w:szCs w:val="21"/>
        </w:rPr>
        <w:t xml:space="preserve">A vantagem do IRL é que a recompensa inferida </w:t>
      </w:r>
      <w:r>
        <w:rPr>
          <w:b/>
          <w:bCs/>
          <w:sz w:val="21"/>
          <w:szCs w:val="21"/>
        </w:rPr>
        <w:t xml:space="preserve">generaliza</w:t>
      </w:r>
      <w:r>
        <w:rPr>
          <w:sz w:val="21"/>
          <w:szCs w:val="21"/>
        </w:rPr>
        <w:t xml:space="preserve"> melhor que as ações copiadas e ajuda a entender </w:t>
      </w:r>
      <w:r>
        <w:rPr>
          <w:b/>
          <w:bCs/>
          <w:sz w:val="21"/>
          <w:szCs w:val="21"/>
        </w:rPr>
        <w:t xml:space="preserve">o que o especialista valoriza</w:t>
      </w:r>
      <w:r>
        <w:rPr>
          <w:sz w:val="21"/>
          <w:szCs w:val="21"/>
        </w:rPr>
        <w:t xml:space="preserve">.</w:t>
      </w:r>
    </w:p>
    <w:p>
      <w:pPr>
        <w:pStyle w:val="Heading3"/>
        <w:keepNext/>
      </w:pPr>
      <w:r>
        <w:t xml:space="preserve">12.4 Aprendizado por reforço offline</w:t>
      </w:r>
    </w:p>
    <w:p>
      <w:pPr>
        <w:spacing w:after="120" w:line="300"/>
        <w:jc w:val="left"/>
      </w:pPr>
      <w:r>
        <w:rPr>
          <w:sz w:val="21"/>
          <w:szCs w:val="21"/>
        </w:rPr>
        <w:t xml:space="preserve">No </w:t>
      </w:r>
      <w:r>
        <w:rPr>
          <w:b/>
          <w:bCs/>
          <w:sz w:val="21"/>
          <w:szCs w:val="21"/>
        </w:rPr>
        <w:t xml:space="preserve">AR offline</w:t>
      </w:r>
      <w:r>
        <w:rPr>
          <w:sz w:val="21"/>
          <w:szCs w:val="21"/>
        </w:rPr>
        <w:t xml:space="preserve"> (também chamado de </w:t>
      </w:r>
      <w:r>
        <w:rPr>
          <w:i/>
          <w:iCs/>
          <w:sz w:val="21"/>
          <w:szCs w:val="21"/>
        </w:rPr>
        <w:t xml:space="preserve">batch RL</w:t>
      </w:r>
      <w:r>
        <w:rPr>
          <w:sz w:val="21"/>
          <w:szCs w:val="21"/>
        </w:rPr>
        <w:t xml:space="preserve">), queremos uma política </w:t>
      </w:r>
      <w:r>
        <w:rPr>
          <w:b/>
          <w:bCs/>
          <w:sz w:val="21"/>
          <w:szCs w:val="21"/>
        </w:rPr>
        <w:t xml:space="preserve">melhor que a dos dados</w:t>
      </w:r>
      <w:r>
        <w:rPr>
          <w:sz w:val="21"/>
          <w:szCs w:val="21"/>
        </w:rPr>
        <w:t xml:space="preserve">, aprendendo </w:t>
      </w:r>
      <w:r>
        <w:rPr>
          <w:b/>
          <w:bCs/>
          <w:sz w:val="21"/>
          <w:szCs w:val="21"/>
        </w:rPr>
        <w:t xml:space="preserve">apenas</w:t>
      </w:r>
      <w:r>
        <w:rPr>
          <w:sz w:val="21"/>
          <w:szCs w:val="21"/>
        </w:rPr>
        <w:t xml:space="preserve"> do conjunto fixo (LEVINE et al., 2020). Algoritmos </w:t>
      </w:r>
      <w:r>
        <w:rPr>
          <w:i/>
          <w:iCs/>
          <w:sz w:val="21"/>
          <w:szCs w:val="21"/>
        </w:rPr>
        <w:t xml:space="preserve">off-policy</w:t>
      </w:r>
      <w:r>
        <w:rPr>
          <w:sz w:val="21"/>
          <w:szCs w:val="21"/>
        </w:rPr>
        <w:t xml:space="preserve"> como o Q-learning parecem resolver, mas há uma armadilha.</w:t>
      </w:r>
    </w:p>
    <w:p>
      <w:pPr>
        <w:pStyle w:val="Heading4"/>
        <w:keepNext/>
      </w:pPr>
      <w:r>
        <w:t xml:space="preserve">12.4.1 O problema do deslocamento de distribuição</w:t>
      </w:r>
    </w:p>
    <w:p>
      <w:pPr>
        <w:spacing w:after="120" w:line="300"/>
        <w:jc w:val="left"/>
      </w:pPr>
      <w:r>
        <w:rPr>
          <w:sz w:val="21"/>
          <w:szCs w:val="21"/>
        </w:rPr>
        <w:t xml:space="preserve">Ao calcular o alvo y = r + γ max_a′ Q(s′, a′), o Q-learning avalia ações </w:t>
      </w:r>
      <w:r>
        <w:rPr>
          <w:b/>
          <w:bCs/>
          <w:sz w:val="21"/>
          <w:szCs w:val="21"/>
        </w:rPr>
        <w:t xml:space="preserve">a′ que nunca aparecem nos dados</w:t>
      </w:r>
      <w:r>
        <w:rPr>
          <w:sz w:val="21"/>
          <w:szCs w:val="21"/>
        </w:rPr>
        <w:t xml:space="preserve">. A rede, sem exemplos, </w:t>
      </w:r>
      <w:r>
        <w:rPr>
          <w:b/>
          <w:bCs/>
          <w:sz w:val="21"/>
          <w:szCs w:val="21"/>
        </w:rPr>
        <w:t xml:space="preserve">superestima</w:t>
      </w:r>
      <w:r>
        <w:rPr>
          <w:sz w:val="21"/>
          <w:szCs w:val="21"/>
        </w:rPr>
        <w:t xml:space="preserve"> o valor dessas ações (extrapolação). A política passa a </w:t>
      </w:r>
      <w:r>
        <w:rPr>
          <w:b/>
          <w:bCs/>
          <w:sz w:val="21"/>
          <w:szCs w:val="21"/>
        </w:rPr>
        <w:t xml:space="preserve">preferir ações nunca testadas</w:t>
      </w:r>
      <w:r>
        <w:rPr>
          <w:sz w:val="21"/>
          <w:szCs w:val="21"/>
        </w:rPr>
        <w:t xml:space="preserve">, e, sem poder interagir, </w:t>
      </w:r>
      <w:r>
        <w:rPr>
          <w:b/>
          <w:bCs/>
          <w:sz w:val="21"/>
          <w:szCs w:val="21"/>
        </w:rPr>
        <w:t xml:space="preserve">ninguém corrige o erro</w:t>
      </w:r>
      <w:r>
        <w:rPr>
          <w:sz w:val="21"/>
          <w:szCs w:val="21"/>
        </w:rPr>
        <w:t xml:space="preserve">. Resultado: </w:t>
      </w:r>
      <w:r>
        <w:rPr>
          <w:b/>
          <w:bCs/>
          <w:sz w:val="21"/>
          <w:szCs w:val="21"/>
        </w:rPr>
        <w:t xml:space="preserve">colapso do desempenho</w:t>
      </w:r>
      <w:r>
        <w:rPr>
          <w:sz w:val="21"/>
          <w:szCs w:val="21"/>
        </w:rPr>
        <w:t xml:space="preserve">.</w:t>
      </w:r>
    </w:p>
    <w:p>
      <w:pPr>
        <w:keepNext/>
        <w:spacing w:after="60" w:before="120"/>
        <w:jc w:val="center"/>
      </w:pPr>
      <w:r>
        <w:drawing>
          <wp:inline distT="0" distB="0" distL="0" distR="0">
            <wp:extent cx="5715000" cy="3190875"/>
            <wp:effectExtent t="0" r="0" b="0" l="0"/>
            <wp:docPr id="1" name="f12_deslocamento" descr="Figura 12.2 — O AR offline &quot;enxerga&quot; só uma parte do espaço de ações. O valor das ações fora dos dados é extrapolado e costuma ser superestimado." title="f12_desloc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715000" cy="3190875"/>
                    </a:xfrm>
                    <a:prstGeom prst="rect">
                      <a:avLst/>
                    </a:prstGeom>
                  </pic:spPr>
                </pic:pic>
              </a:graphicData>
            </a:graphic>
          </wp:inline>
        </w:drawing>
      </w:r>
    </w:p>
    <w:p>
      <w:pPr>
        <w:spacing w:after="200"/>
        <w:jc w:val="center"/>
      </w:pPr>
      <w:r>
        <w:rPr>
          <w:i/>
          <w:iCs/>
          <w:color w:val="6B7280"/>
          <w:sz w:val="17"/>
          <w:szCs w:val="17"/>
        </w:rPr>
        <w:t xml:space="preserve">Figura 12.2 — O AR offline "enxerga" só uma parte do espaço de ações. O valor das ações fora dos dados é extrapolado e costuma ser superestimado.</w:t>
      </w:r>
    </w:p>
    <w:p>
      <w:pPr>
        <w:pStyle w:val="Heading4"/>
        <w:keepNext/>
      </w:pPr>
      <w:r>
        <w:t xml:space="preserve">12.4.2 A ideia comum: confiar apenas no que os dados mostram</w:t>
      </w:r>
    </w:p>
    <w:p>
      <w:pPr>
        <w:pStyle w:val="ListParagraph"/>
        <w:numPr>
          <w:ilvl w:val="0"/>
          <w:numId w:val="2"/>
        </w:numPr>
        <w:spacing w:after="70" w:line="288"/>
      </w:pPr>
      <w:r>
        <w:rPr>
          <w:b/>
          <w:bCs/>
          <w:sz w:val="21"/>
          <w:szCs w:val="21"/>
        </w:rPr>
        <w:t xml:space="preserve">Restringir a política</w:t>
      </w:r>
      <w:r>
        <w:rPr>
          <w:sz w:val="21"/>
          <w:szCs w:val="21"/>
        </w:rPr>
        <w:t xml:space="preserve"> a ações próximas das dos dados: </w:t>
      </w:r>
      <w:r>
        <w:rPr>
          <w:b/>
          <w:bCs/>
          <w:sz w:val="21"/>
          <w:szCs w:val="21"/>
        </w:rPr>
        <w:t xml:space="preserve">BCQ</w:t>
      </w:r>
      <w:r>
        <w:rPr>
          <w:sz w:val="21"/>
          <w:szCs w:val="21"/>
        </w:rPr>
        <w:t xml:space="preserve"> (FUJIMOTO; MEGER; PRECUP, 2019).</w:t>
      </w:r>
    </w:p>
    <w:p>
      <w:pPr>
        <w:pStyle w:val="ListParagraph"/>
        <w:numPr>
          <w:ilvl w:val="0"/>
          <w:numId w:val="2"/>
        </w:numPr>
        <w:spacing w:after="70" w:line="288"/>
      </w:pPr>
      <w:r>
        <w:rPr>
          <w:b/>
          <w:bCs/>
          <w:sz w:val="21"/>
          <w:szCs w:val="21"/>
        </w:rPr>
        <w:t xml:space="preserve">Conservadorismo:</w:t>
      </w:r>
      <w:r>
        <w:rPr>
          <w:sz w:val="21"/>
          <w:szCs w:val="21"/>
        </w:rPr>
        <w:t xml:space="preserve"> </w:t>
      </w:r>
      <w:r>
        <w:rPr>
          <w:b/>
          <w:bCs/>
          <w:sz w:val="21"/>
          <w:szCs w:val="21"/>
        </w:rPr>
        <w:t xml:space="preserve">penalizar</w:t>
      </w:r>
      <w:r>
        <w:rPr>
          <w:sz w:val="21"/>
          <w:szCs w:val="21"/>
        </w:rPr>
        <w:t xml:space="preserve"> o valor de ações fora dos dados. O </w:t>
      </w:r>
      <w:r>
        <w:rPr>
          <w:b/>
          <w:bCs/>
          <w:sz w:val="21"/>
          <w:szCs w:val="21"/>
        </w:rPr>
        <w:t xml:space="preserve">CQL</w:t>
      </w:r>
      <w:r>
        <w:rPr>
          <w:sz w:val="21"/>
          <w:szCs w:val="21"/>
        </w:rPr>
        <w:t xml:space="preserve"> (</w:t>
      </w:r>
      <w:r>
        <w:rPr>
          <w:i/>
          <w:iCs/>
          <w:sz w:val="21"/>
          <w:szCs w:val="21"/>
        </w:rPr>
        <w:t xml:space="preserve">Conservative Q-Learning</w:t>
      </w:r>
      <w:r>
        <w:rPr>
          <w:sz w:val="21"/>
          <w:szCs w:val="21"/>
        </w:rPr>
        <w:t xml:space="preserve">) adiciona um termo à perda que </w:t>
      </w:r>
      <w:r>
        <w:rPr>
          <w:b/>
          <w:bCs/>
          <w:sz w:val="21"/>
          <w:szCs w:val="21"/>
        </w:rPr>
        <w:t xml:space="preserve">reduz</w:t>
      </w:r>
      <w:r>
        <w:rPr>
          <w:sz w:val="21"/>
          <w:szCs w:val="21"/>
        </w:rPr>
        <w:t xml:space="preserve"> o valor das ações não vistas (KUMAR et al., 2020).</w:t>
      </w:r>
    </w:p>
    <w:p>
      <w:pPr>
        <w:pStyle w:val="ListParagraph"/>
        <w:numPr>
          <w:ilvl w:val="0"/>
          <w:numId w:val="2"/>
        </w:numPr>
        <w:spacing w:after="70" w:line="288"/>
      </w:pPr>
      <w:r>
        <w:rPr>
          <w:b/>
          <w:bCs/>
          <w:sz w:val="21"/>
          <w:szCs w:val="21"/>
        </w:rPr>
        <w:t xml:space="preserve">Evitar consultar ações fora dos dados:</w:t>
      </w:r>
      <w:r>
        <w:rPr>
          <w:sz w:val="21"/>
          <w:szCs w:val="21"/>
        </w:rPr>
        <w:t xml:space="preserve"> o </w:t>
      </w:r>
      <w:r>
        <w:rPr>
          <w:b/>
          <w:bCs/>
          <w:sz w:val="21"/>
          <w:szCs w:val="21"/>
        </w:rPr>
        <w:t xml:space="preserve">IQL</w:t>
      </w:r>
      <w:r>
        <w:rPr>
          <w:sz w:val="21"/>
          <w:szCs w:val="21"/>
        </w:rPr>
        <w:t xml:space="preserve"> aprende o valor por </w:t>
      </w:r>
      <w:r>
        <w:rPr>
          <w:b/>
          <w:bCs/>
          <w:sz w:val="21"/>
          <w:szCs w:val="21"/>
        </w:rPr>
        <w:t xml:space="preserve">regressão por expectis</w:t>
      </w:r>
      <w:r>
        <w:rPr>
          <w:sz w:val="21"/>
          <w:szCs w:val="21"/>
        </w:rPr>
        <w:t xml:space="preserve"> sobre ações </w:t>
      </w:r>
      <w:r>
        <w:rPr>
          <w:b/>
          <w:bCs/>
          <w:sz w:val="21"/>
          <w:szCs w:val="21"/>
        </w:rPr>
        <w:t xml:space="preserve">do conjunto</w:t>
      </w:r>
      <w:r>
        <w:rPr>
          <w:sz w:val="21"/>
          <w:szCs w:val="21"/>
        </w:rPr>
        <w:t xml:space="preserve">, sem maximizar sobre ações novas (KOSTRIKOV; NAIR; LEVINE, 2022).</w:t>
      </w:r>
    </w:p>
    <w:p>
      <w:pPr>
        <w:pStyle w:val="ListParagraph"/>
        <w:numPr>
          <w:ilvl w:val="0"/>
          <w:numId w:val="2"/>
        </w:numPr>
        <w:spacing w:after="70" w:line="288"/>
      </w:pPr>
      <w:r>
        <w:rPr>
          <w:b/>
          <w:bCs/>
          <w:sz w:val="21"/>
          <w:szCs w:val="21"/>
        </w:rPr>
        <w:t xml:space="preserve">Modelo de sequência:</w:t>
      </w:r>
      <w:r>
        <w:rPr>
          <w:sz w:val="21"/>
          <w:szCs w:val="21"/>
        </w:rPr>
        <w:t xml:space="preserve"> o </w:t>
      </w:r>
      <w:r>
        <w:rPr>
          <w:b/>
          <w:bCs/>
          <w:sz w:val="21"/>
          <w:szCs w:val="21"/>
        </w:rPr>
        <w:t xml:space="preserve">Decision Transformer</w:t>
      </w:r>
      <w:r>
        <w:rPr>
          <w:sz w:val="21"/>
          <w:szCs w:val="21"/>
        </w:rPr>
        <w:t xml:space="preserve"> trata o problema como </w:t>
      </w:r>
      <w:r>
        <w:rPr>
          <w:b/>
          <w:bCs/>
          <w:sz w:val="21"/>
          <w:szCs w:val="21"/>
        </w:rPr>
        <w:t xml:space="preserve">previsão de ações condicionada ao retorno desejado</w:t>
      </w:r>
      <w:r>
        <w:rPr>
          <w:sz w:val="21"/>
          <w:szCs w:val="21"/>
        </w:rPr>
        <w:t xml:space="preserve">, usando um modelo de linguagem para trajetórias (CHEN et al., 2021).</w:t>
      </w:r>
    </w:p>
    <w:p>
      <w:pPr>
        <w:spacing w:after="60" w:line="120"/>
      </w:pPr>
    </w:p>
    <w:p>
      <w:pPr>
        <w:spacing w:after="120" w:line="300"/>
        <w:jc w:val="left"/>
      </w:pPr>
      <w:r>
        <w:rPr>
          <w:sz w:val="21"/>
          <w:szCs w:val="21"/>
        </w:rPr>
        <w:t xml:space="preserve">Há </w:t>
      </w:r>
      <w:r>
        <w:rPr>
          <w:i/>
          <w:iCs/>
          <w:sz w:val="21"/>
          <w:szCs w:val="21"/>
        </w:rPr>
        <w:t xml:space="preserve">benchmarks</w:t>
      </w:r>
      <w:r>
        <w:rPr>
          <w:sz w:val="21"/>
          <w:szCs w:val="21"/>
        </w:rPr>
        <w:t xml:space="preserve"> como o </w:t>
      </w:r>
      <w:r>
        <w:rPr>
          <w:b/>
          <w:bCs/>
          <w:sz w:val="21"/>
          <w:szCs w:val="21"/>
        </w:rPr>
        <w:t xml:space="preserve">D4RL</w:t>
      </w:r>
      <w:r>
        <w:rPr>
          <w:sz w:val="21"/>
          <w:szCs w:val="21"/>
        </w:rPr>
        <w:t xml:space="preserve"> para comparar algoritmos offline (FU et al., 2020).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DICA  </w:t>
            </w:r>
            <w:r>
              <w:rPr>
                <w:b/>
                <w:bCs/>
                <w:color w:val="10B981"/>
                <w:sz w:val="22"/>
                <w:szCs w:val="22"/>
              </w:rPr>
              <w:t xml:space="preserve">Uma regra prática</w:t>
            </w:r>
          </w:p>
          <w:p>
            <w:pPr>
              <w:spacing w:after="80" w:line="280"/>
            </w:pPr>
            <w:r>
              <w:rPr>
                <w:sz w:val="20"/>
                <w:szCs w:val="20"/>
              </w:rPr>
              <w:t xml:space="preserve">Se os dados vêm de um </w:t>
            </w:r>
            <w:r>
              <w:rPr>
                <w:b/>
                <w:bCs/>
                <w:sz w:val="20"/>
                <w:szCs w:val="20"/>
              </w:rPr>
              <w:t xml:space="preserve">especialista</w:t>
            </w:r>
            <w:r>
              <w:rPr>
                <w:sz w:val="20"/>
                <w:szCs w:val="20"/>
              </w:rPr>
              <w:t xml:space="preserve">, comece pela </w:t>
            </w:r>
            <w:r>
              <w:rPr>
                <w:b/>
                <w:bCs/>
                <w:sz w:val="20"/>
                <w:szCs w:val="20"/>
              </w:rPr>
              <w:t xml:space="preserve">BC</w:t>
            </w:r>
            <w:r>
              <w:rPr>
                <w:sz w:val="20"/>
                <w:szCs w:val="20"/>
              </w:rPr>
              <w:t xml:space="preserve">. Se vêm de uma mistura de </w:t>
            </w:r>
            <w:r>
              <w:rPr>
                <w:b/>
                <w:bCs/>
                <w:sz w:val="20"/>
                <w:szCs w:val="20"/>
              </w:rPr>
              <w:t xml:space="preserve">qualidades</w:t>
            </w:r>
            <w:r>
              <w:rPr>
                <w:sz w:val="20"/>
                <w:szCs w:val="20"/>
              </w:rPr>
              <w:t xml:space="preserve"> (algumas boas, outras ruins), o AR offline pode </w:t>
            </w:r>
            <w:r>
              <w:rPr>
                <w:b/>
                <w:bCs/>
                <w:sz w:val="20"/>
                <w:szCs w:val="20"/>
              </w:rPr>
              <w:t xml:space="preserve">combinar o melhor de cada trajetória</w:t>
            </w:r>
            <w:r>
              <w:rPr>
                <w:sz w:val="20"/>
                <w:szCs w:val="20"/>
              </w:rPr>
              <w:t xml:space="preserve">. Se a cobertura de ações é </w:t>
            </w:r>
            <w:r>
              <w:rPr>
                <w:b/>
                <w:bCs/>
                <w:sz w:val="20"/>
                <w:szCs w:val="20"/>
              </w:rPr>
              <w:t xml:space="preserve">pobre</w:t>
            </w:r>
            <w:r>
              <w:rPr>
                <w:sz w:val="20"/>
                <w:szCs w:val="20"/>
              </w:rPr>
              <w:t xml:space="preserve">, nenhum método faz milagre: </w:t>
            </w:r>
            <w:r>
              <w:rPr>
                <w:b/>
                <w:bCs/>
                <w:sz w:val="20"/>
                <w:szCs w:val="20"/>
              </w:rPr>
              <w:t xml:space="preserve">dados são o gargalo</w:t>
            </w:r>
            <w:r>
              <w:rPr>
                <w:sz w:val="20"/>
                <w:szCs w:val="20"/>
              </w:rPr>
              <w:t xml:space="preserve">.</w:t>
            </w:r>
          </w:p>
        </w:tc>
      </w:tr>
    </w:tbl>
    <w:p>
      <w:pPr>
        <w:spacing w:after="140" w:line="120"/>
      </w:pPr>
    </w:p>
    <w:p>
      <w:pPr>
        <w:pStyle w:val="Heading3"/>
        <w:keepNext/>
      </w:pPr>
      <w:r>
        <w:t xml:space="preserve">12.5 Avaliação de políticas a partir de dados registrados</w:t>
      </w:r>
    </w:p>
    <w:p>
      <w:pPr>
        <w:spacing w:after="120" w:line="300"/>
        <w:jc w:val="left"/>
      </w:pPr>
      <w:r>
        <w:rPr>
          <w:sz w:val="21"/>
          <w:szCs w:val="21"/>
        </w:rPr>
        <w:t xml:space="preserve">Antes de colocar uma política nova em produção, queremos </w:t>
      </w:r>
      <w:r>
        <w:rPr>
          <w:b/>
          <w:bCs/>
          <w:sz w:val="21"/>
          <w:szCs w:val="21"/>
        </w:rPr>
        <w:t xml:space="preserve">estimar seu valor</w:t>
      </w:r>
      <w:r>
        <w:rPr>
          <w:sz w:val="21"/>
          <w:szCs w:val="21"/>
        </w:rPr>
        <w:t xml:space="preserve"> com os </w:t>
      </w:r>
      <w:r>
        <w:rPr>
          <w:b/>
          <w:bCs/>
          <w:sz w:val="21"/>
          <w:szCs w:val="21"/>
        </w:rPr>
        <w:t xml:space="preserve">dados antigos</w:t>
      </w:r>
      <w:r>
        <w:rPr>
          <w:sz w:val="21"/>
          <w:szCs w:val="21"/>
        </w:rPr>
        <w:t xml:space="preserve">. Esse é o problema da </w:t>
      </w:r>
      <w:r>
        <w:rPr>
          <w:b/>
          <w:bCs/>
          <w:sz w:val="21"/>
          <w:szCs w:val="21"/>
        </w:rPr>
        <w:t xml:space="preserve">avaliação off-policy</w:t>
      </w:r>
      <w:r>
        <w:rPr>
          <w:sz w:val="21"/>
          <w:szCs w:val="21"/>
        </w:rPr>
        <w:t xml:space="preserve"> (</w:t>
      </w:r>
      <w:r>
        <w:rPr>
          <w:i/>
          <w:iCs/>
          <w:sz w:val="21"/>
          <w:szCs w:val="21"/>
        </w:rPr>
        <w:t xml:space="preserve">off-policy evaluation</w:t>
      </w:r>
      <w:r>
        <w:rPr>
          <w:sz w:val="21"/>
          <w:szCs w:val="21"/>
        </w:rPr>
        <w:t xml:space="preserve">, OPE).</w:t>
      </w:r>
    </w:p>
    <w:p>
      <w:pPr>
        <w:spacing w:after="120" w:line="300"/>
        <w:jc w:val="left"/>
      </w:pPr>
      <w:r>
        <w:rPr>
          <w:sz w:val="21"/>
          <w:szCs w:val="21"/>
        </w:rPr>
        <w:t xml:space="preserve">Considere o caso mais simples, um </w:t>
      </w:r>
      <w:r>
        <w:rPr>
          <w:b/>
          <w:bCs/>
          <w:sz w:val="21"/>
          <w:szCs w:val="21"/>
        </w:rPr>
        <w:t xml:space="preserve">bandit</w:t>
      </w:r>
      <w:r>
        <w:rPr>
          <w:sz w:val="21"/>
          <w:szCs w:val="21"/>
        </w:rPr>
        <w:t xml:space="preserve"> com dados registrados: para cada exemplo temos o contexto x, a ação a tomada pela </w:t>
      </w:r>
      <w:r>
        <w:rPr>
          <w:b/>
          <w:bCs/>
          <w:sz w:val="21"/>
          <w:szCs w:val="21"/>
        </w:rPr>
        <w:t xml:space="preserve">política de registro</w:t>
      </w:r>
      <w:r>
        <w:rPr>
          <w:sz w:val="21"/>
          <w:szCs w:val="21"/>
        </w:rPr>
        <w:t xml:space="preserve"> (ou de comportamento, π₀) e a recompensa y. Queremos estimar o valor de uma </w:t>
      </w:r>
      <w:r>
        <w:rPr>
          <w:b/>
          <w:bCs/>
          <w:sz w:val="21"/>
          <w:szCs w:val="21"/>
        </w:rPr>
        <w:t xml:space="preserve">política-alvo</w:t>
      </w:r>
      <w:r>
        <w:rPr>
          <w:sz w:val="21"/>
          <w:szCs w:val="21"/>
        </w:rPr>
        <w:t xml:space="preserve"> π:</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V(π) = E[ y quando as ações são escolhidas por π ]</w:t>
      </w:r>
    </w:p>
    <w:p>
      <w:pPr>
        <w:spacing w:after="120" w:line="300"/>
        <w:jc w:val="left"/>
      </w:pPr>
      <w:r>
        <w:rPr>
          <w:sz w:val="21"/>
          <w:szCs w:val="21"/>
        </w:rPr>
        <w:t xml:space="preserve">O desafio: só conhecemos a recompensa da ação que </w:t>
      </w:r>
      <w:r>
        <w:rPr>
          <w:b/>
          <w:bCs/>
          <w:sz w:val="21"/>
          <w:szCs w:val="21"/>
        </w:rPr>
        <w:t xml:space="preserve">de fato foi tomada</w:t>
      </w:r>
      <w:r>
        <w:rPr>
          <w:sz w:val="21"/>
          <w:szCs w:val="21"/>
        </w:rPr>
        <w:t xml:space="preserve">. O que teria acontecido com a outra ação é desconhecido. Isso se chama </w:t>
      </w:r>
      <w:r>
        <w:rPr>
          <w:b/>
          <w:bCs/>
          <w:sz w:val="21"/>
          <w:szCs w:val="21"/>
        </w:rPr>
        <w:t xml:space="preserve">dado contrafactual</w:t>
      </w:r>
      <w:r>
        <w:rPr>
          <w:sz w:val="21"/>
          <w:szCs w:val="21"/>
        </w:rPr>
        <w:t xml:space="preserve"> faltante.</w:t>
      </w:r>
    </w:p>
    <w:p>
      <w:pPr>
        <w:pStyle w:val="Heading4"/>
        <w:keepNext/>
      </w:pPr>
      <w:r>
        <w:t xml:space="preserve">12.5.1 Os estimadores</w:t>
      </w:r>
    </w:p>
    <w:p>
      <w:pPr>
        <w:spacing w:after="120" w:line="300"/>
        <w:jc w:val="left"/>
      </w:pPr>
      <w:r>
        <w:rPr>
          <w:sz w:val="21"/>
          <w:szCs w:val="21"/>
        </w:rPr>
        <w:t xml:space="preserve">Seja </w:t>
      </w:r>
      <w:r>
        <w:rPr>
          <w:b/>
          <w:bCs/>
          <w:sz w:val="21"/>
          <w:szCs w:val="21"/>
        </w:rPr>
        <w:t xml:space="preserve">e(x) = P(a | x)</w:t>
      </w:r>
      <w:r>
        <w:rPr>
          <w:sz w:val="21"/>
          <w:szCs w:val="21"/>
        </w:rPr>
        <w:t xml:space="preserve"> a </w:t>
      </w:r>
      <w:r>
        <w:rPr>
          <w:b/>
          <w:bCs/>
          <w:sz w:val="21"/>
          <w:szCs w:val="21"/>
        </w:rPr>
        <w:t xml:space="preserve">propensão</w:t>
      </w:r>
      <w:r>
        <w:rPr>
          <w:sz w:val="21"/>
          <w:szCs w:val="21"/>
        </w:rPr>
        <w:t xml:space="preserve">: a probabilidade de a política de registro ter escolhido a ação a no contexto x. Seja </w:t>
      </w:r>
      <w:r>
        <w:rPr>
          <w:b/>
          <w:bCs/>
          <w:sz w:val="21"/>
          <w:szCs w:val="21"/>
        </w:rPr>
        <w:t xml:space="preserve">μ̂(x, a)</w:t>
      </w:r>
      <w:r>
        <w:rPr>
          <w:sz w:val="21"/>
          <w:szCs w:val="21"/>
        </w:rPr>
        <w:t xml:space="preserve"> um modelo do resultado esperado (treinado com os dados).</w:t>
      </w:r>
    </w:p>
    <w:p>
      <w:pPr>
        <w:pStyle w:val="ListParagraph"/>
        <w:numPr>
          <w:ilvl w:val="0"/>
          <w:numId w:val="2"/>
        </w:numPr>
        <w:spacing w:after="70" w:line="288"/>
      </w:pPr>
      <w:r>
        <w:rPr>
          <w:b/>
          <w:bCs/>
          <w:sz w:val="21"/>
          <w:szCs w:val="21"/>
        </w:rPr>
        <w:t xml:space="preserve">Método direto (DM):</w:t>
      </w:r>
      <w:r>
        <w:rPr>
          <w:sz w:val="21"/>
          <w:szCs w:val="21"/>
        </w:rPr>
        <w:t xml:space="preserve"> usa o modelo: V̂ = média de μ̂(x, π(x)). Tem </w:t>
      </w:r>
      <w:r>
        <w:rPr>
          <w:b/>
          <w:bCs/>
          <w:sz w:val="21"/>
          <w:szCs w:val="21"/>
        </w:rPr>
        <w:t xml:space="preserve">baixa variância</w:t>
      </w:r>
      <w:r>
        <w:rPr>
          <w:sz w:val="21"/>
          <w:szCs w:val="21"/>
        </w:rPr>
        <w:t xml:space="preserve">, mas é </w:t>
      </w:r>
      <w:r>
        <w:rPr>
          <w:b/>
          <w:bCs/>
          <w:sz w:val="21"/>
          <w:szCs w:val="21"/>
        </w:rPr>
        <w:t xml:space="preserve">enviesado</w:t>
      </w:r>
      <w:r>
        <w:rPr>
          <w:sz w:val="21"/>
          <w:szCs w:val="21"/>
        </w:rPr>
        <w:t xml:space="preserve"> se o modelo for ruim.</w:t>
      </w:r>
    </w:p>
    <w:p>
      <w:pPr>
        <w:pStyle w:val="ListParagraph"/>
        <w:numPr>
          <w:ilvl w:val="0"/>
          <w:numId w:val="2"/>
        </w:numPr>
        <w:spacing w:after="70" w:line="288"/>
      </w:pPr>
      <w:r>
        <w:rPr>
          <w:b/>
          <w:bCs/>
          <w:sz w:val="21"/>
          <w:szCs w:val="21"/>
        </w:rPr>
        <w:t xml:space="preserve">Ponderação por inverso da propensão (IPS):</w:t>
      </w:r>
      <w:r>
        <w:rPr>
          <w:sz w:val="21"/>
          <w:szCs w:val="21"/>
        </w:rPr>
        <w:t xml:space="preserve"> pondera cada exemplo cuja ação coincide com a da política-alvo por 1/e: V̂ = média de 1[a = π(x)] y / e(x, a) (BOTTOU et al., 2013; SWAMINATHAN; JOACHIMS, 2015). É </w:t>
      </w:r>
      <w:r>
        <w:rPr>
          <w:b/>
          <w:bCs/>
          <w:sz w:val="21"/>
          <w:szCs w:val="21"/>
        </w:rPr>
        <w:t xml:space="preserve">não viesado</w:t>
      </w:r>
      <w:r>
        <w:rPr>
          <w:sz w:val="21"/>
          <w:szCs w:val="21"/>
        </w:rPr>
        <w:t xml:space="preserve"> se a propensão estiver correta, mas tem </w:t>
      </w:r>
      <w:r>
        <w:rPr>
          <w:b/>
          <w:bCs/>
          <w:sz w:val="21"/>
          <w:szCs w:val="21"/>
        </w:rPr>
        <w:t xml:space="preserve">variância alta</w:t>
      </w:r>
      <w:r>
        <w:rPr>
          <w:sz w:val="21"/>
          <w:szCs w:val="21"/>
        </w:rPr>
        <w:t xml:space="preserve">.</w:t>
      </w:r>
    </w:p>
    <w:p>
      <w:pPr>
        <w:pStyle w:val="ListParagraph"/>
        <w:numPr>
          <w:ilvl w:val="0"/>
          <w:numId w:val="2"/>
        </w:numPr>
        <w:spacing w:after="70" w:line="288"/>
      </w:pPr>
      <w:r>
        <w:rPr>
          <w:b/>
          <w:bCs/>
          <w:sz w:val="21"/>
          <w:szCs w:val="21"/>
        </w:rPr>
        <w:t xml:space="preserve">IPS auto-normalizado (SNIPS):</w:t>
      </w:r>
      <w:r>
        <w:rPr>
          <w:sz w:val="21"/>
          <w:szCs w:val="21"/>
        </w:rPr>
        <w:t xml:space="preserve"> divide pela soma dos pesos; troca um pouco de viés por </w:t>
      </w:r>
      <w:r>
        <w:rPr>
          <w:b/>
          <w:bCs/>
          <w:sz w:val="21"/>
          <w:szCs w:val="21"/>
        </w:rPr>
        <w:t xml:space="preserve">muito menos variância</w:t>
      </w:r>
      <w:r>
        <w:rPr>
          <w:sz w:val="21"/>
          <w:szCs w:val="21"/>
        </w:rPr>
        <w:t xml:space="preserve">.</w:t>
      </w:r>
    </w:p>
    <w:p>
      <w:pPr>
        <w:pStyle w:val="ListParagraph"/>
        <w:numPr>
          <w:ilvl w:val="0"/>
          <w:numId w:val="2"/>
        </w:numPr>
        <w:spacing w:after="70" w:line="288"/>
      </w:pPr>
      <w:r>
        <w:rPr>
          <w:b/>
          <w:bCs/>
          <w:sz w:val="21"/>
          <w:szCs w:val="21"/>
        </w:rPr>
        <w:t xml:space="preserve">Duplamente robusto (DR):</w:t>
      </w:r>
      <w:r>
        <w:rPr>
          <w:sz w:val="21"/>
          <w:szCs w:val="21"/>
        </w:rPr>
        <w:t xml:space="preserve"> combina os dois:</w:t>
      </w:r>
    </w:p>
    <w:p>
      <w:pPr>
        <w:spacing w:after="60" w:line="120"/>
      </w:pP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V̂</w:t>
      </w:r>
      <w:r>
        <w:rPr>
          <w:rFonts w:ascii="Cambria Math" w:cs="Cambria Math" w:eastAsia="Cambria Math" w:hAnsi="Cambria Math"/>
          <w:color w:val="312E81"/>
          <w:sz w:val="23"/>
          <w:szCs w:val="23"/>
          <w:vertAlign w:val="subscript"/>
        </w:rPr>
        <w:t xml:space="preserve">DR</w:t>
      </w:r>
      <w:r>
        <w:rPr>
          <w:rFonts w:ascii="Cambria Math" w:cs="Cambria Math" w:eastAsia="Cambria Math" w:hAnsi="Cambria Math"/>
          <w:color w:val="312E81"/>
          <w:sz w:val="23"/>
          <w:szCs w:val="23"/>
        </w:rPr>
        <w:t xml:space="preserve"> = média[ μ̂(x, π(x)) + 1[a = π(x)] / e(x, a) × ( y − μ̂(x, a) ) ]</w:t>
      </w:r>
    </w:p>
    <w:p>
      <w:pPr>
        <w:spacing w:after="120" w:line="300"/>
        <w:jc w:val="left"/>
      </w:pPr>
      <w:r>
        <w:rPr>
          <w:i/>
          <w:iCs/>
          <w:sz w:val="21"/>
          <w:szCs w:val="21"/>
        </w:rPr>
        <w:t xml:space="preserve">Em palavras:</w:t>
      </w:r>
      <w:r>
        <w:rPr>
          <w:sz w:val="21"/>
          <w:szCs w:val="21"/>
        </w:rPr>
        <w:t xml:space="preserve"> "comece pela previsão do modelo e </w:t>
      </w:r>
      <w:r>
        <w:rPr>
          <w:b/>
          <w:bCs/>
          <w:sz w:val="21"/>
          <w:szCs w:val="21"/>
        </w:rPr>
        <w:t xml:space="preserve">corrija</w:t>
      </w:r>
      <w:r>
        <w:rPr>
          <w:sz w:val="21"/>
          <w:szCs w:val="21"/>
        </w:rPr>
        <w:t xml:space="preserve"> o erro dela, nos casos em que a ação coincide, com o peso de importância". É </w:t>
      </w:r>
      <w:r>
        <w:rPr>
          <w:b/>
          <w:bCs/>
          <w:sz w:val="21"/>
          <w:szCs w:val="21"/>
        </w:rPr>
        <w:t xml:space="preserve">consistente se o modelo OU a propensão</w:t>
      </w:r>
      <w:r>
        <w:rPr>
          <w:sz w:val="21"/>
          <w:szCs w:val="21"/>
        </w:rPr>
        <w:t xml:space="preserve"> estiver correto (DUDÍK; LANGFORD; LI, 2011).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39"/>
        <w:gridCol w:w="3579"/>
        <w:gridCol w:w="1514"/>
        <w:gridCol w:w="3306"/>
      </w:tblGrid>
      <w:tr>
        <w:trPr>
          <w:cantSplit/>
          <w:tblHeader/>
        </w:trPr>
        <w:tc>
          <w:tcPr>
            <w:tcW w:type="dxa" w:w="123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Estimador</w:t>
            </w:r>
          </w:p>
        </w:tc>
        <w:tc>
          <w:tcPr>
            <w:tcW w:type="dxa" w:w="357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Viés</w:t>
            </w:r>
          </w:p>
        </w:tc>
        <w:tc>
          <w:tcPr>
            <w:tcW w:type="dxa" w:w="151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Variância</w:t>
            </w:r>
          </w:p>
        </w:tc>
        <w:tc>
          <w:tcPr>
            <w:tcW w:type="dxa" w:w="330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Precisa de</w:t>
            </w:r>
          </w:p>
        </w:tc>
      </w:tr>
      <w:tr>
        <w:trPr>
          <w:cantSplit/>
          <w:tblHeader w:val="false"/>
        </w:trPr>
        <w:tc>
          <w:tcPr>
            <w:tcW w:type="dxa" w:w="123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DM</w:t>
            </w:r>
          </w:p>
        </w:tc>
        <w:tc>
          <w:tcPr>
            <w:tcW w:type="dxa" w:w="357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Se o modelo é ruim</w:t>
            </w:r>
          </w:p>
        </w:tc>
        <w:tc>
          <w:tcPr>
            <w:tcW w:type="dxa" w:w="151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Baixa</w:t>
            </w:r>
          </w:p>
        </w:tc>
        <w:tc>
          <w:tcPr>
            <w:tcW w:type="dxa" w:w="33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Modelo do resultado</w:t>
            </w:r>
          </w:p>
        </w:tc>
      </w:tr>
      <w:tr>
        <w:trPr>
          <w:cantSplit/>
          <w:tblHeader w:val="false"/>
        </w:trPr>
        <w:tc>
          <w:tcPr>
            <w:tcW w:type="dxa" w:w="123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IPS</w:t>
            </w:r>
          </w:p>
        </w:tc>
        <w:tc>
          <w:tcPr>
            <w:tcW w:type="dxa" w:w="357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Nenhum (propensão correta)</w:t>
            </w:r>
          </w:p>
        </w:tc>
        <w:tc>
          <w:tcPr>
            <w:tcW w:type="dxa" w:w="151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Alta</w:t>
            </w:r>
          </w:p>
        </w:tc>
        <w:tc>
          <w:tcPr>
            <w:tcW w:type="dxa" w:w="33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Propensões</w:t>
            </w:r>
          </w:p>
        </w:tc>
      </w:tr>
      <w:tr>
        <w:trPr>
          <w:cantSplit/>
          <w:tblHeader w:val="false"/>
        </w:trPr>
        <w:tc>
          <w:tcPr>
            <w:tcW w:type="dxa" w:w="123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SNIPS</w:t>
            </w:r>
          </w:p>
        </w:tc>
        <w:tc>
          <w:tcPr>
            <w:tcW w:type="dxa" w:w="357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Pequeno</w:t>
            </w:r>
          </w:p>
        </w:tc>
        <w:tc>
          <w:tcPr>
            <w:tcW w:type="dxa" w:w="151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Média</w:t>
            </w:r>
          </w:p>
        </w:tc>
        <w:tc>
          <w:tcPr>
            <w:tcW w:type="dxa" w:w="33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Propensões</w:t>
            </w:r>
          </w:p>
        </w:tc>
      </w:tr>
      <w:tr>
        <w:trPr>
          <w:cantSplit/>
          <w:tblHeader w:val="false"/>
        </w:trPr>
        <w:tc>
          <w:tcPr>
            <w:tcW w:type="dxa" w:w="123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DR</w:t>
            </w:r>
          </w:p>
        </w:tc>
        <w:tc>
          <w:tcPr>
            <w:tcW w:type="dxa" w:w="357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Pequeno</w:t>
            </w:r>
          </w:p>
        </w:tc>
        <w:tc>
          <w:tcPr>
            <w:tcW w:type="dxa" w:w="151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Média/baixa</w:t>
            </w:r>
          </w:p>
        </w:tc>
        <w:tc>
          <w:tcPr>
            <w:tcW w:type="dxa" w:w="33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Ambos (basta um correto)</w:t>
            </w:r>
          </w:p>
        </w:tc>
      </w:tr>
    </w:tbl>
    <w:p>
      <w:pPr>
        <w:spacing w:after="160" w:line="120"/>
      </w:pPr>
    </w:p>
    <w:p>
      <w:pPr>
        <w:pStyle w:val="Heading4"/>
        <w:keepNext/>
      </w:pPr>
      <w:r>
        <w:t xml:space="preserve">12.5.2 Condições necessárias</w:t>
      </w:r>
    </w:p>
    <w:p>
      <w:pPr>
        <w:pStyle w:val="ListParagraph"/>
        <w:numPr>
          <w:ilvl w:val="0"/>
          <w:numId w:val="2"/>
        </w:numPr>
        <w:spacing w:after="70" w:line="288"/>
      </w:pPr>
      <w:r>
        <w:rPr>
          <w:b/>
          <w:bCs/>
          <w:sz w:val="21"/>
          <w:szCs w:val="21"/>
        </w:rPr>
        <w:t xml:space="preserve">Sobreposição (positividade):</w:t>
      </w:r>
      <w:r>
        <w:rPr>
          <w:sz w:val="21"/>
          <w:szCs w:val="21"/>
        </w:rPr>
        <w:t xml:space="preserve"> se a política-alvo escolhe uma ação em algum contexto, a política de registro </w:t>
      </w:r>
      <w:r>
        <w:rPr>
          <w:b/>
          <w:bCs/>
          <w:sz w:val="21"/>
          <w:szCs w:val="21"/>
        </w:rPr>
        <w:t xml:space="preserve">precisa ter alguma chance</w:t>
      </w:r>
      <w:r>
        <w:rPr>
          <w:sz w:val="21"/>
          <w:szCs w:val="21"/>
        </w:rPr>
        <w:t xml:space="preserve"> de ter escolhido essa ação ali (e &gt; 0). Se não, </w:t>
      </w:r>
      <w:r>
        <w:rPr>
          <w:b/>
          <w:bCs/>
          <w:sz w:val="21"/>
          <w:szCs w:val="21"/>
        </w:rPr>
        <w:t xml:space="preserve">não há dados</w:t>
      </w:r>
      <w:r>
        <w:rPr>
          <w:sz w:val="21"/>
          <w:szCs w:val="21"/>
        </w:rPr>
        <w:t xml:space="preserve"> sobre ela.</w:t>
      </w:r>
    </w:p>
    <w:p>
      <w:pPr>
        <w:pStyle w:val="ListParagraph"/>
        <w:numPr>
          <w:ilvl w:val="0"/>
          <w:numId w:val="2"/>
        </w:numPr>
        <w:spacing w:after="70" w:line="288"/>
      </w:pPr>
      <w:r>
        <w:rPr>
          <w:b/>
          <w:bCs/>
          <w:sz w:val="21"/>
          <w:szCs w:val="21"/>
        </w:rPr>
        <w:t xml:space="preserve">Ausência de confundidores ocultos:</w:t>
      </w:r>
      <w:r>
        <w:rPr>
          <w:sz w:val="21"/>
          <w:szCs w:val="21"/>
        </w:rPr>
        <w:t xml:space="preserve"> todas as variáveis que influenciaram a escolha da ação </w:t>
      </w:r>
      <w:r>
        <w:rPr>
          <w:b/>
          <w:bCs/>
          <w:sz w:val="21"/>
          <w:szCs w:val="21"/>
        </w:rPr>
        <w:t xml:space="preserve">e</w:t>
      </w:r>
      <w:r>
        <w:rPr>
          <w:sz w:val="21"/>
          <w:szCs w:val="21"/>
        </w:rPr>
        <w:t xml:space="preserve"> o resultado precisam estar no contexto x.</w:t>
      </w:r>
    </w:p>
    <w:p>
      <w:pPr>
        <w:pStyle w:val="ListParagraph"/>
        <w:numPr>
          <w:ilvl w:val="0"/>
          <w:numId w:val="2"/>
        </w:numPr>
        <w:spacing w:after="70" w:line="288"/>
      </w:pPr>
      <w:r>
        <w:rPr>
          <w:b/>
          <w:bCs/>
          <w:sz w:val="21"/>
          <w:szCs w:val="21"/>
        </w:rPr>
        <w:t xml:space="preserve">Propensões conhecidas ou bem estimadas.</w:t>
      </w:r>
    </w:p>
    <w:p>
      <w:pPr>
        <w:spacing w:after="60" w:line="120"/>
      </w:pPr>
    </w:p>
    <w:p>
      <w:pPr>
        <w:spacing w:after="120" w:line="300"/>
        <w:jc w:val="left"/>
      </w:pPr>
      <w:r>
        <w:rPr>
          <w:sz w:val="21"/>
          <w:szCs w:val="21"/>
        </w:rPr>
        <w:t xml:space="preserve">Para decisões de alto risco, existem métodos que dão </w:t>
      </w:r>
      <w:r>
        <w:rPr>
          <w:b/>
          <w:bCs/>
          <w:sz w:val="21"/>
          <w:szCs w:val="21"/>
        </w:rPr>
        <w:t xml:space="preserve">limites de confiança</w:t>
      </w:r>
      <w:r>
        <w:rPr>
          <w:sz w:val="21"/>
          <w:szCs w:val="21"/>
        </w:rPr>
        <w:t xml:space="preserve"> conservadores para o valor de uma política (THOMAS; THEOCHAROUS; GHAVAMZADEH, 2015), e métodos para avaliação em sequências (THOMAS; BRUNSKILL, 2016).</w:t>
      </w:r>
    </w:p>
    <w:p>
      <w:pPr>
        <w:pStyle w:val="Heading3"/>
        <w:keepNext/>
      </w:pPr>
      <w:r>
        <w:t xml:space="preserve">12.6 Associação e causalidade</w:t>
      </w:r>
    </w:p>
    <w:p>
      <w:pPr>
        <w:spacing w:after="120" w:line="300"/>
        <w:jc w:val="left"/>
      </w:pPr>
      <w:r>
        <w:rPr>
          <w:sz w:val="21"/>
          <w:szCs w:val="21"/>
        </w:rPr>
        <w:t xml:space="preserve">Todos esses métodos tentam responder a uma pergunta </w:t>
      </w:r>
      <w:r>
        <w:rPr>
          <w:b/>
          <w:bCs/>
          <w:sz w:val="21"/>
          <w:szCs w:val="21"/>
        </w:rPr>
        <w:t xml:space="preserve">causal</w:t>
      </w:r>
      <w:r>
        <w:rPr>
          <w:sz w:val="21"/>
          <w:szCs w:val="21"/>
        </w:rPr>
        <w:t xml:space="preserve">: "o que teria acontecido </w:t>
      </w:r>
      <w:r>
        <w:rPr>
          <w:b/>
          <w:bCs/>
          <w:sz w:val="21"/>
          <w:szCs w:val="21"/>
        </w:rPr>
        <w:t xml:space="preserve">se</w:t>
      </w:r>
      <w:r>
        <w:rPr>
          <w:sz w:val="21"/>
          <w:szCs w:val="21"/>
        </w:rPr>
        <w:t xml:space="preserve"> tivéssemos feito outra coisa?". Dados observacionais podem enganar: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Um exemplo clássico</w:t>
            </w:r>
          </w:p>
          <w:p>
            <w:pPr>
              <w:spacing w:after="80" w:line="280"/>
            </w:pPr>
            <w:r>
              <w:rPr>
                <w:sz w:val="20"/>
                <w:szCs w:val="20"/>
              </w:rPr>
              <w:t xml:space="preserve">Hospitais enviam os pacientes mais graves para a UTI. Nos dados, quem foi à UTI tem </w:t>
            </w:r>
            <w:r>
              <w:rPr>
                <w:b/>
                <w:bCs/>
                <w:sz w:val="20"/>
                <w:szCs w:val="20"/>
              </w:rPr>
              <w:t xml:space="preserve">mais mortes</w:t>
            </w:r>
            <w:r>
              <w:rPr>
                <w:sz w:val="20"/>
                <w:szCs w:val="20"/>
              </w:rPr>
              <w:t xml:space="preserve">. Concluir que "a UTI mata" é um erro de </w:t>
            </w:r>
            <w:r>
              <w:rPr>
                <w:b/>
                <w:bCs/>
                <w:sz w:val="20"/>
                <w:szCs w:val="20"/>
              </w:rPr>
              <w:t xml:space="preserve">confusão</w:t>
            </w:r>
            <w:r>
              <w:rPr>
                <w:sz w:val="20"/>
                <w:szCs w:val="20"/>
              </w:rPr>
              <w:t xml:space="preserve">: a gravidade influencia tanto a ida à UTI quanto a morte. Só se corrige isso </w:t>
            </w:r>
            <w:r>
              <w:rPr>
                <w:b/>
                <w:bCs/>
                <w:sz w:val="20"/>
                <w:szCs w:val="20"/>
              </w:rPr>
              <w:t xml:space="preserve">medindo a gravidade</w:t>
            </w:r>
            <w:r>
              <w:rPr>
                <w:sz w:val="20"/>
                <w:szCs w:val="20"/>
              </w:rPr>
              <w:t xml:space="preserve"> (e usando-a no contexto x) ou </w:t>
            </w:r>
            <w:r>
              <w:rPr>
                <w:b/>
                <w:bCs/>
                <w:sz w:val="20"/>
                <w:szCs w:val="20"/>
              </w:rPr>
              <w:t xml:space="preserve">randomizando</w:t>
            </w:r>
            <w:r>
              <w:rPr>
                <w:sz w:val="20"/>
                <w:szCs w:val="20"/>
              </w:rPr>
              <w:t xml:space="preserve"> as decisões.</w:t>
            </w:r>
          </w:p>
        </w:tc>
      </w:tr>
    </w:tbl>
    <w:p>
      <w:pPr>
        <w:spacing w:after="140" w:line="120"/>
      </w:pPr>
    </w:p>
    <w:p>
      <w:pPr>
        <w:spacing w:after="120" w:line="300"/>
        <w:jc w:val="left"/>
      </w:pPr>
      <w:r>
        <w:rPr>
          <w:sz w:val="21"/>
          <w:szCs w:val="21"/>
        </w:rPr>
        <w:t xml:space="preserve">Em marketing, o equivalente é: "o banco liga por celular para clientes que já parecem mais receptivos". A taxa de sucesso do celular </w:t>
      </w:r>
      <w:r>
        <w:rPr>
          <w:b/>
          <w:bCs/>
          <w:sz w:val="21"/>
          <w:szCs w:val="21"/>
        </w:rPr>
        <w:t xml:space="preserve">parece</w:t>
      </w:r>
      <w:r>
        <w:rPr>
          <w:sz w:val="21"/>
          <w:szCs w:val="21"/>
        </w:rPr>
        <w:t xml:space="preserve"> maior, mas parte é efeito de </w:t>
      </w:r>
      <w:r>
        <w:rPr>
          <w:b/>
          <w:bCs/>
          <w:sz w:val="21"/>
          <w:szCs w:val="21"/>
        </w:rPr>
        <w:t xml:space="preserve">quem</w:t>
      </w:r>
      <w:r>
        <w:rPr>
          <w:sz w:val="21"/>
          <w:szCs w:val="21"/>
        </w:rPr>
        <w:t xml:space="preserve"> foi escolhido. Ajustar pelas propensões ajuda </w:t>
      </w:r>
      <w:r>
        <w:rPr>
          <w:b/>
          <w:bCs/>
          <w:sz w:val="21"/>
          <w:szCs w:val="21"/>
        </w:rPr>
        <w:t xml:space="preserve">somente se</w:t>
      </w:r>
      <w:r>
        <w:rPr>
          <w:sz w:val="21"/>
          <w:szCs w:val="21"/>
        </w:rPr>
        <w:t xml:space="preserve"> as variáveis relevantes forem observadas.</w:t>
      </w:r>
    </w:p>
    <w:p>
      <w:pPr>
        <w:pStyle w:val="Heading3"/>
        <w:keepNext/>
      </w:pPr>
      <w:r>
        <w:t xml:space="preserve">12.7 Mão na massa</w:t>
      </w:r>
    </w:p>
    <w:p>
      <w:pPr>
        <w:pStyle w:val="Heading4"/>
        <w:keepNext/>
      </w:pPr>
      <w:r>
        <w:t xml:space="preserve">12.7.1 Um especialista para o CartPole</w:t>
      </w:r>
    </w:p>
    <w:p>
      <w:pPr>
        <w:spacing w:after="120" w:line="300"/>
        <w:jc w:val="left"/>
      </w:pPr>
      <w:r>
        <w:rPr>
          <w:sz w:val="21"/>
          <w:szCs w:val="21"/>
        </w:rPr>
        <w:t xml:space="preserve">Usamos o Stable-Baselines3 (Apêndice H) para treinar um especialista PPO e geramos um conjunto de demonstrações (estado, 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gymnasium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stable_baselines3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PPO</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stable_baselines3.</w:t>
            </w:r>
            <w:r>
              <w:rPr>
                <w:rFonts w:ascii="Consolas" w:cs="Consolas" w:eastAsia="Consolas" w:hAnsi="Consolas"/>
                <w:b w:val="false"/>
                <w:bCs w:val="false"/>
                <w:color w:val="1F2937"/>
                <w:sz w:val="16"/>
                <w:szCs w:val="16"/>
              </w:rPr>
              <w:t xml:space="preserve">common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env_util</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make_vec_env</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stable_baselines3.</w:t>
            </w:r>
            <w:r>
              <w:rPr>
                <w:rFonts w:ascii="Consolas" w:cs="Consolas" w:eastAsia="Consolas" w:hAnsi="Consolas"/>
                <w:b w:val="false"/>
                <w:bCs w:val="false"/>
                <w:color w:val="1F2937"/>
                <w:sz w:val="16"/>
                <w:szCs w:val="16"/>
              </w:rPr>
              <w:t xml:space="preserve">common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evaluation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evaluate_policy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envs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make_vec_env</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"CartPole-v1"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n_envs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especialista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PPO</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"MlpPolicy"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n_steps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256</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batch_size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verbose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total_timesteps</w:t>
            </w:r>
            <w:r>
              <w:rPr>
                <w:rFonts w:ascii="Consolas" w:cs="Consolas" w:eastAsia="Consolas" w:hAnsi="Consolas"/>
                <w:color w:val="1F2937"/>
                <w:sz w:val="16"/>
                <w:szCs w:val="16"/>
              </w:rPr>
              <w:t xml:space="preserve">=40_000)</w:t>
            </w:r>
          </w:p>
          <w:p>
            <w:pPr>
              <w:spacing w:after="0" w:line="240"/>
            </w:pP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"CartPole-v1"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"Especialista (PPO):"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evaluate_policy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especialista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n_eval_episodes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demonstracoes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n_passos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politica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 [];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n_passos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politica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 &gt;=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pol_esp</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especialista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deterministic</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tc>
      </w:tr>
    </w:tbl>
    <w:p>
      <w:pPr>
        <w:spacing w:after="140" w:line="120"/>
      </w:pPr>
    </w:p>
    <w:p>
      <w:pPr>
        <w:pStyle w:val="Heading4"/>
        <w:keepNext/>
      </w:pPr>
      <w:r>
        <w:t xml:space="preserve">12.7.2 Clonagem de comportamento e acúmulo de erros</w:t>
      </w:r>
    </w:p>
    <w:p>
      <w:pPr>
        <w:spacing w:after="120" w:line="300"/>
        <w:jc w:val="left"/>
      </w:pPr>
      <w:r>
        <w:rPr>
          <w:sz w:val="21"/>
          <w:szCs w:val="21"/>
        </w:rPr>
        <w:t xml:space="preserve">Treinamos uma árvore de decisão (scikit-learn) para imitar o especialista, com quantidades crescentes de demonstrações. Avaliamos a política clonada no ambiente.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tree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DecisionTreeClassifier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avaliar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politica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900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 =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False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politica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5000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demonstracoes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pol_esp</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arv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DecisionTreeClassifier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max_depth</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8</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"BC com {n:5d} demonstrações | acerto (treino) = {arv.score(S, A):.3f} | retorno da política clonada = {avaliar(lambda o: arv.predict(o.reshape(1, -1))[0]):6.1f}"</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o acerto de ação é alto desde cedo, mas o retorno depende fortemente da quantidade de dados e pode ficar bem abaixo do especialista: </w:t>
      </w:r>
      <w:r>
        <w:rPr>
          <w:b/>
          <w:bCs/>
          <w:sz w:val="21"/>
          <w:szCs w:val="21"/>
        </w:rPr>
        <w:t xml:space="preserve">acertar ações não basta</w:t>
      </w:r>
      <w:r>
        <w:rPr>
          <w:sz w:val="21"/>
          <w:szCs w:val="21"/>
        </w:rPr>
        <w:t xml:space="preserve">, pois erros pequenos levam a estados desconhecidos.</w:t>
      </w:r>
    </w:p>
    <w:p>
      <w:pPr>
        <w:pStyle w:val="Heading4"/>
        <w:keepNext/>
      </w:pPr>
      <w:r>
        <w:t xml:space="preserve">12.7.3 DAgger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dagger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n_rodadas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passos_por_rodada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demonstracoes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pol_esp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rodada</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n_rodadas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arv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DecisionTreeClassifier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max_depth</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8</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aprendiz</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arv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arv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executa o APRENDIZ e pede ao especialista os rótulos dos estados visitados</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demonstracoes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passos_por_rodada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aprendiz</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rodada</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An</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pol_esp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vstack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concatenate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"rodada {rodada+1} | dados = {len(S):5d} | retorno do aprendiz = {avaliar(aprendiz):6.1f}"</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dagger</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com poucos dados no total, o DAgger costuma alcançar retornos altos mais rápido que a BC pura, pois aprende </w:t>
      </w:r>
      <w:r>
        <w:rPr>
          <w:b/>
          <w:bCs/>
          <w:sz w:val="21"/>
          <w:szCs w:val="21"/>
        </w:rPr>
        <w:t xml:space="preserve">nos estados em que o aprendiz realmente erra</w:t>
      </w:r>
      <w:r>
        <w:rPr>
          <w:sz w:val="21"/>
          <w:szCs w:val="21"/>
        </w:rPr>
        <w:t xml:space="preserve">.</w:t>
      </w:r>
    </w:p>
    <w:p>
      <w:pPr>
        <w:pStyle w:val="Heading4"/>
        <w:keepNext/>
      </w:pPr>
      <w:r>
        <w:t xml:space="preserve">12.7.4 AR offline com o Fitted Q-Iteration</w:t>
      </w:r>
    </w:p>
    <w:p>
      <w:pPr>
        <w:spacing w:after="120" w:line="300"/>
        <w:jc w:val="left"/>
      </w:pPr>
      <w:r>
        <w:rPr>
          <w:sz w:val="21"/>
          <w:szCs w:val="21"/>
        </w:rPr>
        <w:t xml:space="preserve">Agora, um conjunto de </w:t>
      </w:r>
      <w:r>
        <w:rPr>
          <w:b/>
          <w:bCs/>
          <w:sz w:val="21"/>
          <w:szCs w:val="21"/>
        </w:rPr>
        <w:t xml:space="preserve">qualidade mista</w:t>
      </w:r>
      <w:r>
        <w:rPr>
          <w:sz w:val="21"/>
          <w:szCs w:val="21"/>
        </w:rPr>
        <w:t xml:space="preserve">: o especialista age, mas com 40% de ações aleatórias. Vamos comparar a </w:t>
      </w:r>
      <w:r>
        <w:rPr>
          <w:b/>
          <w:bCs/>
          <w:sz w:val="21"/>
          <w:szCs w:val="21"/>
        </w:rPr>
        <w:t xml:space="preserve">BC</w:t>
      </w:r>
      <w:r>
        <w:rPr>
          <w:sz w:val="21"/>
          <w:szCs w:val="21"/>
        </w:rPr>
        <w:t xml:space="preserve"> (que imita esse comportamento misto) com o </w:t>
      </w:r>
      <w:r>
        <w:rPr>
          <w:b/>
          <w:bCs/>
          <w:sz w:val="21"/>
          <w:szCs w:val="21"/>
        </w:rPr>
        <w:t xml:space="preserve">FQI</w:t>
      </w:r>
      <w:r>
        <w:rPr>
          <w:sz w:val="21"/>
          <w:szCs w:val="21"/>
        </w:rPr>
        <w:t xml:space="preserve"> (Capítulo 7), que usa recompensas para </w:t>
      </w:r>
      <w:r>
        <w:rPr>
          <w:b/>
          <w:bCs/>
          <w:sz w:val="21"/>
          <w:szCs w:val="21"/>
        </w:rPr>
        <w:t xml:space="preserve">melhorar</w:t>
      </w:r>
      <w:r>
        <w:rPr>
          <w:sz w:val="21"/>
          <w:szCs w:val="21"/>
        </w:rPr>
        <w:t xml:space="preserve"> sobre os dados.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ensemble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ExtraTreesRegressor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conjunto_misto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0.4</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O2,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 [], [], [], [];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pol_esp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o2,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O2.</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(o2);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 o2</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O2,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O2,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conjunto_misto</w:t>
            </w:r>
            <w:r>
              <w:rPr>
                <w:rFonts w:ascii="Consolas" w:cs="Consolas" w:eastAsia="Consolas" w:hAnsi="Consolas"/>
                <w:color w:val="1F2937"/>
                <w:sz w:val="16"/>
                <w:szCs w:val="16"/>
              </w:rPr>
              <w:t xml:space="preserve">(15_000)</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"retorno médio do comportamento nos dados (aprox.): {avaliar(lambda o: pol_esp(o) if np.random.rand() &gt; 0.4 else np.random.randint(2)):.1f}"</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arv_bc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DecisionTreeClassifier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max_depth</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8</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"BC sobre o conjunto misto:"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avaliar</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arv_bc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column_stack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None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it</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15</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None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(O2); </w:t>
            </w:r>
            <w:r>
              <w:rPr>
                <w:rFonts w:ascii="Consolas" w:cs="Consolas" w:eastAsia="Consolas" w:hAnsi="Consolas"/>
                <w:b w:val="false"/>
                <w:bCs w:val="false"/>
                <w:color w:val="1F2937"/>
                <w:sz w:val="16"/>
                <w:szCs w:val="16"/>
              </w:rPr>
              <w:t xml:space="preserve">Xb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vstack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column_stack</w:t>
            </w:r>
            <w:r>
              <w:rPr>
                <w:rFonts w:ascii="Consolas" w:cs="Consolas" w:eastAsia="Consolas" w:hAnsi="Consolas"/>
                <w:color w:val="1F2937"/>
                <w:sz w:val="16"/>
                <w:szCs w:val="16"/>
              </w:rPr>
              <w:t xml:space="preserve">([O2,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column_stack</w:t>
            </w:r>
            <w:r>
              <w:rPr>
                <w:rFonts w:ascii="Consolas" w:cs="Consolas" w:eastAsia="Consolas" w:hAnsi="Consolas"/>
                <w:color w:val="1F2937"/>
                <w:sz w:val="16"/>
                <w:szCs w:val="16"/>
              </w:rPr>
              <w:t xml:space="preserve">([O2,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ones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Xb</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0.99</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maximum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ExtraTreesRegressor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n_estimators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min_samples_leaf</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"FQI offline:"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avaliar</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a BC imita o comportamento misto (incluindo ações ruins); o FQI usa as recompensas para escolher as melhores ações em cada estado e tende a ficar </w:t>
      </w:r>
      <w:r>
        <w:rPr>
          <w:b/>
          <w:bCs/>
          <w:sz w:val="21"/>
          <w:szCs w:val="21"/>
        </w:rPr>
        <w:t xml:space="preserve">acima do comportamento</w:t>
      </w:r>
      <w:r>
        <w:rPr>
          <w:sz w:val="21"/>
          <w:szCs w:val="21"/>
        </w:rPr>
        <w:t xml:space="preserve">, desde que os dados cubram os estados relevantes.</w:t>
      </w:r>
    </w:p>
    <w:p>
      <w:pPr>
        <w:pStyle w:val="Heading4"/>
        <w:keepNext/>
      </w:pPr>
      <w:r>
        <w:t xml:space="preserve">12.7.5 Avaliação off-policy com dados do Bank Marketing</w:t>
      </w:r>
    </w:p>
    <w:p>
      <w:pPr>
        <w:spacing w:after="120" w:line="300"/>
        <w:jc w:val="left"/>
      </w:pPr>
      <w:r>
        <w:rPr>
          <w:sz w:val="21"/>
          <w:szCs w:val="21"/>
        </w:rPr>
        <w:t xml:space="preserve">Na base </w:t>
      </w:r>
      <w:r>
        <w:rPr>
          <w:b/>
          <w:bCs/>
          <w:sz w:val="21"/>
          <w:szCs w:val="21"/>
        </w:rPr>
        <w:t xml:space="preserve">Bank Marketing</w:t>
      </w:r>
      <w:r>
        <w:rPr>
          <w:sz w:val="21"/>
          <w:szCs w:val="21"/>
        </w:rPr>
        <w:t xml:space="preserve"> (UCI), o canal de contato (celular × telefone fixo) foi escolhido pelo banco, não sorteado. Vamos tratar essa escolha como </w:t>
      </w:r>
      <w:r>
        <w:rPr>
          <w:b/>
          <w:bCs/>
          <w:sz w:val="21"/>
          <w:szCs w:val="21"/>
        </w:rPr>
        <w:t xml:space="preserve">política de registro</w:t>
      </w:r>
      <w:r>
        <w:rPr>
          <w:sz w:val="21"/>
          <w:szCs w:val="21"/>
        </w:rPr>
        <w:t xml:space="preserve"> e estimar o valor de políticas-alvo alternativas.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pandas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pd</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ucimlrepo</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fetch_ucirepo</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compose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ColumnTransformer</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preprocessing</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OneHotEncoder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StandardScaler</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linear_model</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LogisticRegression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model_selection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cross_val_predict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StratifiedKFold</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ensemble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HistGradientBoostingClassifier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banco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fetch_ucirepo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222</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Xb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banco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features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copy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banco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targets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iloc</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color w:val="B45309"/>
                <w:sz w:val="16"/>
                <w:szCs w:val="16"/>
              </w:rPr>
              <w:t xml:space="preserve">"yes"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Xb</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"contact"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isin</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"cellular"</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"telephone"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Xb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Xb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reset_index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drop</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yb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Xb</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"contact"</w:t>
            </w:r>
            <w:r>
              <w:rPr>
                <w:rFonts w:ascii="Consolas" w:cs="Consolas" w:eastAsia="Consolas" w:hAnsi="Consolas"/>
                <w:color w:val="1F2937"/>
                <w:sz w:val="16"/>
                <w:szCs w:val="16"/>
              </w:rPr>
              <w:t xml:space="preserve">] == </w:t>
            </w:r>
            <w:r>
              <w:rPr>
                <w:rFonts w:ascii="Consolas" w:cs="Consolas" w:eastAsia="Consolas" w:hAnsi="Consolas"/>
                <w:color w:val="B45309"/>
                <w:sz w:val="16"/>
                <w:szCs w:val="16"/>
              </w:rPr>
              <w:t xml:space="preserve">"cellular"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Xb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Xb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drop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columns</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"contact"</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"duration"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errors</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"ignore"</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duration vaza informação do resultado</w:t>
            </w:r>
          </w:p>
          <w:p>
            <w:pPr>
              <w:spacing w:after="0" w:line="240"/>
            </w:pPr>
            <w:r>
              <w:rPr>
                <w:rFonts w:ascii="Consolas" w:cs="Consolas" w:eastAsia="Consolas" w:hAnsi="Consolas"/>
                <w:b w:val="false"/>
                <w:bCs w:val="false"/>
                <w:color w:val="1F2937"/>
                <w:sz w:val="16"/>
                <w:szCs w:val="16"/>
              </w:rPr>
              <w:t xml:space="preserve">cat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Xb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select_dtypes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exclude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"number"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columns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tolist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Xb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select_dtypes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include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"number"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columns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tolist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cat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Xb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fillna</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"desconhecido"</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ColumnTransformer</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OneHotEncoder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handle_unknown</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"ignore"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sparse_output</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cat</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StandardScaler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Z</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prep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fit_transform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"n = {n} | fração contatada por celular = {ab.mean():.2f} | taxa de sucesso observada = {yb.mean():.3f}"</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cv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StratifiedKFold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shuffle</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cross_val_predict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LogisticRegression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max_iter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Z</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ab</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method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"predict_proba"</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clip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0.95</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propensão estimada, recortada para evitar pesos enormes</w:t>
            </w:r>
          </w:p>
          <w:p>
            <w:pPr>
              <w:spacing w:after="0" w:line="240"/>
            </w:pPr>
            <w:r>
              <w:rPr>
                <w:rFonts w:ascii="Consolas" w:cs="Consolas" w:eastAsia="Consolas" w:hAnsi="Consolas"/>
                <w:b w:val="false"/>
                <w:bCs w:val="false"/>
                <w:color w:val="1F2937"/>
                <w:sz w:val="16"/>
                <w:szCs w:val="16"/>
              </w:rPr>
              <w:t xml:space="preserve">mu</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column_stack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LogisticRegression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max_iter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1000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predict_proba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estimadores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mu</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p_a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where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pi</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p_a</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mu</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ips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snips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mu</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pi</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mu</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IPS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ips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SNIPS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snips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dr</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politicas</w:t>
            </w:r>
            <w:r>
              <w:rPr>
                <w:rFonts w:ascii="Consolas" w:cs="Consolas" w:eastAsia="Consolas" w:hAnsi="Consolas"/>
                <w:color w:val="1F2937"/>
                <w:sz w:val="16"/>
                <w:szCs w:val="16"/>
              </w:rPr>
              <w:t xml:space="preserve"> = {</w:t>
            </w:r>
            <w:r>
              <w:rPr>
                <w:rFonts w:ascii="Consolas" w:cs="Consolas" w:eastAsia="Consolas" w:hAnsi="Consolas"/>
                <w:color w:val="B45309"/>
                <w:sz w:val="16"/>
                <w:szCs w:val="16"/>
              </w:rPr>
              <w:t xml:space="preserve">"sempre celular"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ones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"sempre telefone fixo"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"melhor segundo o modelo"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mu</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&gt; </w:t>
            </w:r>
            <w:r>
              <w:rPr>
                <w:rFonts w:ascii="Consolas" w:cs="Consolas" w:eastAsia="Consolas" w:hAnsi="Consolas"/>
                <w:b w:val="false"/>
                <w:bCs w:val="false"/>
                <w:color w:val="1F2937"/>
                <w:sz w:val="16"/>
                <w:szCs w:val="16"/>
              </w:rPr>
              <w:t xml:space="preserve">mu</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nome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pi</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politicas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items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estimadores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ab</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yb</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mu</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"{nome:24s}"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items</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os quatro estimadores costumam dar valores próximos para políticas parecidas com a de registro, e diferem mais para políticas diferentes. Quando diferem muito, desconfie: o modelo pode ser ruim (DM), os pesos podem estar explodindo (IPS) ou falta sobreposição.</w:t>
      </w:r>
    </w:p>
    <w:p>
      <w:pPr>
        <w:pStyle w:val="Heading4"/>
        <w:keepNext/>
      </w:pPr>
      <w:r>
        <w:t xml:space="preserve">12.7.6 Qual estimador é melhor? Um experimento controlado</w:t>
      </w:r>
    </w:p>
    <w:p>
      <w:pPr>
        <w:spacing w:after="120" w:line="300"/>
        <w:jc w:val="left"/>
      </w:pPr>
      <w:r>
        <w:rPr>
          <w:sz w:val="21"/>
          <w:szCs w:val="21"/>
        </w:rPr>
        <w:t xml:space="preserve">Com dados reais, o "valor verdadeiro" é desconhecido. Então fazemos um </w:t>
      </w:r>
      <w:r>
        <w:rPr>
          <w:b/>
          <w:bCs/>
          <w:sz w:val="21"/>
          <w:szCs w:val="21"/>
        </w:rPr>
        <w:t xml:space="preserve">experimento semissintético</w:t>
      </w:r>
      <w:r>
        <w:rPr>
          <w:sz w:val="21"/>
          <w:szCs w:val="21"/>
        </w:rPr>
        <w:t xml:space="preserve">: usamos um modelo flexível (gradient boosting) como o "mundo verdadeiro", </w:t>
      </w:r>
      <w:r>
        <w:rPr>
          <w:b/>
          <w:bCs/>
          <w:sz w:val="21"/>
          <w:szCs w:val="21"/>
        </w:rPr>
        <w:t xml:space="preserve">simulamos</w:t>
      </w:r>
      <w:r>
        <w:rPr>
          <w:sz w:val="21"/>
          <w:szCs w:val="21"/>
        </w:rPr>
        <w:t xml:space="preserve"> dados registrados com a propensão estimada e medimos o </w:t>
      </w:r>
      <w:r>
        <w:rPr>
          <w:b/>
          <w:bCs/>
          <w:sz w:val="21"/>
          <w:szCs w:val="21"/>
        </w:rPr>
        <w:t xml:space="preserve">erro de cada estimador</w:t>
      </w:r>
      <w:r>
        <w:rPr>
          <w:sz w:val="21"/>
          <w:szCs w:val="21"/>
        </w:rPr>
        <w:t xml:space="preserve"> em 30 repetições. Os estimadores usam um modelo </w:t>
      </w:r>
      <w:r>
        <w:rPr>
          <w:b/>
          <w:bCs/>
          <w:sz w:val="21"/>
          <w:szCs w:val="21"/>
        </w:rPr>
        <w:t xml:space="preserve">mais simples</w:t>
      </w:r>
      <w:r>
        <w:rPr>
          <w:sz w:val="21"/>
          <w:szCs w:val="21"/>
        </w:rPr>
        <w:t xml:space="preserve"> (regressão logística), ou seja, </w:t>
      </w:r>
      <w:r>
        <w:rPr>
          <w:b/>
          <w:bCs/>
          <w:sz w:val="21"/>
          <w:szCs w:val="21"/>
        </w:rPr>
        <w:t xml:space="preserve">mal especificado</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6"/>
                <w:szCs w:val="16"/>
              </w:rPr>
              <w:t xml:space="preserve">mu_v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column_stack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HistGradientBoostingClassifier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max_depth</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max_iter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predict_proba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pi_alvo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mu_v</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&gt; </w:t>
            </w:r>
            <w:r>
              <w:rPr>
                <w:rFonts w:ascii="Consolas" w:cs="Consolas" w:eastAsia="Consolas" w:hAnsi="Consolas"/>
                <w:b w:val="false"/>
                <w:bCs w:val="false"/>
                <w:color w:val="1F2937"/>
                <w:sz w:val="16"/>
                <w:szCs w:val="16"/>
              </w:rPr>
              <w:t xml:space="preserve">mu_v</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verdade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mu_v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pi_alvo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erros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"DM"</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"IPS"</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"SNIPS"</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"DR"</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rep</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a_s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mu_v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a_s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mu_hat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column_stack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LogisticRegression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max_iter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a_s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a_s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predict_proba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estimadores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pi_alvo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a_s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mu_hat</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erros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erros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verdade</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"valor verdadeiro da política-alvo: {verdade:.4f}"</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erros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items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"{k:5s} | viés = {np.mean(v):+.4f} | desvio-padrão = {np.std(v):.4f} | RMSE = {np.sqrt(np.mean(np.square(v))):.4f}"</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o </w:t>
      </w:r>
      <w:r>
        <w:rPr>
          <w:b/>
          <w:bCs/>
          <w:sz w:val="21"/>
          <w:szCs w:val="21"/>
        </w:rPr>
        <w:t xml:space="preserve">DM</w:t>
      </w:r>
      <w:r>
        <w:rPr>
          <w:sz w:val="21"/>
          <w:szCs w:val="21"/>
        </w:rPr>
        <w:t xml:space="preserve"> tende a ter o maior viés (o modelo é mal especificado) e a menor variância; </w:t>
      </w:r>
      <w:r>
        <w:rPr>
          <w:b/>
          <w:bCs/>
          <w:sz w:val="21"/>
          <w:szCs w:val="21"/>
        </w:rPr>
        <w:t xml:space="preserve">IPS</w:t>
      </w:r>
      <w:r>
        <w:rPr>
          <w:sz w:val="21"/>
          <w:szCs w:val="21"/>
        </w:rPr>
        <w:t xml:space="preserve">, </w:t>
      </w:r>
      <w:r>
        <w:rPr>
          <w:b/>
          <w:bCs/>
          <w:sz w:val="21"/>
          <w:szCs w:val="21"/>
        </w:rPr>
        <w:t xml:space="preserve">SNIPS</w:t>
      </w:r>
      <w:r>
        <w:rPr>
          <w:sz w:val="21"/>
          <w:szCs w:val="21"/>
        </w:rPr>
        <w:t xml:space="preserve"> e </w:t>
      </w:r>
      <w:r>
        <w:rPr>
          <w:b/>
          <w:bCs/>
          <w:sz w:val="21"/>
          <w:szCs w:val="21"/>
        </w:rPr>
        <w:t xml:space="preserve">DR</w:t>
      </w:r>
      <w:r>
        <w:rPr>
          <w:sz w:val="21"/>
          <w:szCs w:val="21"/>
        </w:rPr>
        <w:t xml:space="preserve"> têm viés próximo de zero, com variância maior que a do DM. Quando o modelo de resultado é informativo, o </w:t>
      </w:r>
      <w:r>
        <w:rPr>
          <w:b/>
          <w:bCs/>
          <w:sz w:val="21"/>
          <w:szCs w:val="21"/>
        </w:rPr>
        <w:t xml:space="preserve">DR</w:t>
      </w:r>
      <w:r>
        <w:rPr>
          <w:sz w:val="21"/>
          <w:szCs w:val="21"/>
        </w:rPr>
        <w:t xml:space="preserve"> reduz a variância em relação ao IPS; quando é fraco, os três ficam parecidos. A Figura 12.3 mostra um experimento simulado em que isso é nítido.</w:t>
      </w:r>
    </w:p>
    <w:p>
      <w:pPr>
        <w:keepNext/>
        <w:spacing w:after="60" w:before="120"/>
        <w:jc w:val="center"/>
      </w:pPr>
      <w:r>
        <w:drawing>
          <wp:inline distT="0" distB="0" distL="0" distR="0">
            <wp:extent cx="5715000" cy="2924175"/>
            <wp:effectExtent t="0" r="0" b="0" l="0"/>
            <wp:docPr id="1" name="f12_estimadores" descr="Figura 12.3 — Comparação dos estimadores de avaliação off-policy num experimento simulado (dados sintéticos, 200 repetições): o método direto (DM) é enviesado (seu modelo é mal especificado) e pouco disperso; o IPS é praticamente sem viés, mas o mais disperso; o SNIPS e o duplamente robusto (DR) mantêm o viés baixo com dispersão um pouco menor. A linha tracejada é o valor verdadeiro." title="f12_estim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715000" cy="2924175"/>
                    </a:xfrm>
                    <a:prstGeom prst="rect">
                      <a:avLst/>
                    </a:prstGeom>
                  </pic:spPr>
                </pic:pic>
              </a:graphicData>
            </a:graphic>
          </wp:inline>
        </w:drawing>
      </w:r>
    </w:p>
    <w:p>
      <w:pPr>
        <w:spacing w:after="200"/>
        <w:jc w:val="center"/>
      </w:pPr>
      <w:r>
        <w:rPr>
          <w:i/>
          <w:iCs/>
          <w:color w:val="6B7280"/>
          <w:sz w:val="17"/>
          <w:szCs w:val="17"/>
        </w:rPr>
        <w:t xml:space="preserve">Figura 12.3 — Comparação dos estimadores de avaliação off-policy num experimento simulado (dados sintéticos, 200 repetições): o método direto (DM) é enviesado (seu modelo é mal especificado) e pouco disperso; o IPS é praticamente sem viés, mas o mais disperso; o SNIPS e o duplamente robusto (DR) mantêm o viés baixo com dispersão um pouco menor. A linha tracejada é o valor verdadeiro.</w:t>
      </w:r>
    </w:p>
    <w:p>
      <w:pPr>
        <w:pStyle w:val="Heading3"/>
        <w:keepNext/>
      </w:pPr>
      <w:r>
        <w:t xml:space="preserve">12.8 Projeto do capítulo: auditando a escolha do canal de contato</w:t>
      </w:r>
    </w:p>
    <w:p>
      <w:pPr>
        <w:spacing w:after="120" w:line="300"/>
        <w:jc w:val="left"/>
      </w:pPr>
      <w:r>
        <w:rPr>
          <w:b/>
          <w:bCs/>
          <w:sz w:val="21"/>
          <w:szCs w:val="21"/>
        </w:rPr>
        <w:t xml:space="preserve">Contexto.</w:t>
      </w:r>
      <w:r>
        <w:rPr>
          <w:sz w:val="21"/>
          <w:szCs w:val="21"/>
        </w:rPr>
        <w:t xml:space="preserve"> O banco do Bank Marketing quer saber se </w:t>
      </w:r>
      <w:r>
        <w:rPr>
          <w:b/>
          <w:bCs/>
          <w:sz w:val="21"/>
          <w:szCs w:val="21"/>
        </w:rPr>
        <w:t xml:space="preserve">sempre contatar por celular</w:t>
      </w:r>
      <w:r>
        <w:rPr>
          <w:sz w:val="21"/>
          <w:szCs w:val="21"/>
        </w:rPr>
        <w:t xml:space="preserve"> aumentaria as contratações. Você fará uma avaliação </w:t>
      </w:r>
      <w:r>
        <w:rPr>
          <w:b/>
          <w:bCs/>
          <w:sz w:val="21"/>
          <w:szCs w:val="21"/>
        </w:rPr>
        <w:t xml:space="preserve">off-policy</w:t>
      </w:r>
      <w:r>
        <w:rPr>
          <w:sz w:val="21"/>
          <w:szCs w:val="21"/>
        </w:rPr>
        <w:t xml:space="preserve"> com intervalos de confiança e uma </w:t>
      </w:r>
      <w:r>
        <w:rPr>
          <w:b/>
          <w:bCs/>
          <w:sz w:val="21"/>
          <w:szCs w:val="21"/>
        </w:rPr>
        <w:t xml:space="preserve">análise crítica</w:t>
      </w:r>
      <w:r>
        <w:rPr>
          <w:sz w:val="21"/>
          <w:szCs w:val="21"/>
        </w:rPr>
        <w:t xml:space="preserve"> de suas hipóteses.</w:t>
      </w:r>
    </w:p>
    <w:p>
      <w:pPr>
        <w:spacing w:after="120" w:line="300"/>
        <w:jc w:val="left"/>
      </w:pPr>
      <w:r>
        <w:rPr>
          <w:b/>
          <w:bCs/>
          <w:sz w:val="21"/>
          <w:szCs w:val="21"/>
        </w:rPr>
        <w:t xml:space="preserve">Tarefas:</w:t>
      </w:r>
    </w:p>
    <w:p>
      <w:pPr>
        <w:pStyle w:val="ListParagraph"/>
        <w:numPr>
          <w:ilvl w:val="0"/>
          <w:numId w:val="41"/>
        </w:numPr>
        <w:spacing w:after="70" w:line="288"/>
      </w:pPr>
      <w:r>
        <w:rPr>
          <w:sz w:val="21"/>
          <w:szCs w:val="21"/>
        </w:rPr>
        <w:t xml:space="preserve">Reproduza a Seção 12.7.5 e calcule DM, IPS, SNIPS e DR para "sempre celular" e "sempre telefone fixo".</w:t>
      </w:r>
    </w:p>
    <w:p>
      <w:pPr>
        <w:pStyle w:val="ListParagraph"/>
        <w:numPr>
          <w:ilvl w:val="0"/>
          <w:numId w:val="41"/>
        </w:numPr>
        <w:spacing w:after="70" w:line="288"/>
      </w:pPr>
      <w:r>
        <w:rPr>
          <w:sz w:val="21"/>
          <w:szCs w:val="21"/>
        </w:rPr>
        <w:t xml:space="preserve">Calcule </w:t>
      </w:r>
      <w:r>
        <w:rPr>
          <w:b/>
          <w:bCs/>
          <w:sz w:val="21"/>
          <w:szCs w:val="21"/>
        </w:rPr>
        <w:t xml:space="preserve">intervalos de confiança de 95%</w:t>
      </w:r>
      <w:r>
        <w:rPr>
          <w:sz w:val="21"/>
          <w:szCs w:val="21"/>
        </w:rPr>
        <w:t xml:space="preserve"> para o DR por </w:t>
      </w:r>
      <w:r>
        <w:rPr>
          <w:i/>
          <w:iCs/>
          <w:sz w:val="21"/>
          <w:szCs w:val="21"/>
        </w:rPr>
        <w:t xml:space="preserve">bootstrap</w:t>
      </w:r>
      <w:r>
        <w:rPr>
          <w:sz w:val="21"/>
          <w:szCs w:val="21"/>
        </w:rPr>
        <w:t xml:space="preserve"> (</w:t>
      </w:r>
      <w:r>
        <w:rPr>
          <w:rFonts w:ascii="Consolas" w:cs="Consolas" w:eastAsia="Consolas" w:hAnsi="Consolas"/>
          <w:color w:val="B91C1C"/>
          <w:sz w:val="19"/>
          <w:szCs w:val="19"/>
          <w:shd w:fill="F3F4F6" w:color="auto" w:val="clear"/>
        </w:rPr>
        <w:t xml:space="preserve">sklearn.utils.resample</w:t>
      </w:r>
      <w:r>
        <w:rPr>
          <w:sz w:val="21"/>
          <w:szCs w:val="21"/>
        </w:rPr>
        <w:t xml:space="preserve">), reamostrando os exemplos.</w:t>
      </w:r>
    </w:p>
    <w:p>
      <w:pPr>
        <w:pStyle w:val="ListParagraph"/>
        <w:numPr>
          <w:ilvl w:val="0"/>
          <w:numId w:val="41"/>
        </w:numPr>
        <w:spacing w:after="70" w:line="288"/>
      </w:pPr>
      <w:r>
        <w:rPr>
          <w:b/>
          <w:bCs/>
          <w:sz w:val="21"/>
          <w:szCs w:val="21"/>
        </w:rPr>
        <w:t xml:space="preserve">Verifique a sobreposição:</w:t>
      </w:r>
      <w:r>
        <w:rPr>
          <w:sz w:val="21"/>
          <w:szCs w:val="21"/>
        </w:rPr>
        <w:t xml:space="preserve"> faça um histograma da propensão e(x). Em quantos clientes e(x) &lt; 0,1 ou &gt; 0,9? O que isso diz sobre a confiabilidade da avaliação?</w:t>
      </w:r>
    </w:p>
    <w:p>
      <w:pPr>
        <w:pStyle w:val="ListParagraph"/>
        <w:numPr>
          <w:ilvl w:val="0"/>
          <w:numId w:val="41"/>
        </w:numPr>
        <w:spacing w:after="70" w:line="288"/>
      </w:pPr>
      <w:r>
        <w:rPr>
          <w:b/>
          <w:bCs/>
          <w:sz w:val="21"/>
          <w:szCs w:val="21"/>
        </w:rPr>
        <w:t xml:space="preserve">Análise de sensibilidade:</w:t>
      </w:r>
      <w:r>
        <w:rPr>
          <w:sz w:val="21"/>
          <w:szCs w:val="21"/>
        </w:rPr>
        <w:t xml:space="preserve"> varie o limite de recorte das propensões (0,01; 0,05; 0,1) e veja o efeito sobre o IPS e o DR.</w:t>
      </w:r>
    </w:p>
    <w:p>
      <w:pPr>
        <w:pStyle w:val="ListParagraph"/>
        <w:numPr>
          <w:ilvl w:val="0"/>
          <w:numId w:val="41"/>
        </w:numPr>
        <w:spacing w:after="70" w:line="288"/>
      </w:pPr>
      <w:r>
        <w:rPr>
          <w:b/>
          <w:bCs/>
          <w:sz w:val="21"/>
          <w:szCs w:val="21"/>
        </w:rPr>
        <w:t xml:space="preserve">Confundimento:</w:t>
      </w:r>
      <w:r>
        <w:rPr>
          <w:sz w:val="21"/>
          <w:szCs w:val="21"/>
        </w:rPr>
        <w:t xml:space="preserve"> liste três variáveis que </w:t>
      </w:r>
      <w:r>
        <w:rPr>
          <w:b/>
          <w:bCs/>
          <w:sz w:val="21"/>
          <w:szCs w:val="21"/>
        </w:rPr>
        <w:t xml:space="preserve">não estão nos dados</w:t>
      </w:r>
      <w:r>
        <w:rPr>
          <w:sz w:val="21"/>
          <w:szCs w:val="21"/>
        </w:rPr>
        <w:t xml:space="preserve"> e que poderiam influenciar tanto o canal quanto a contratação (por exemplo, o grau de interesse prévio do cliente). Como isso afetaria a conclusão?</w:t>
      </w:r>
    </w:p>
    <w:p>
      <w:pPr>
        <w:pStyle w:val="ListParagraph"/>
        <w:numPr>
          <w:ilvl w:val="0"/>
          <w:numId w:val="41"/>
        </w:numPr>
        <w:spacing w:after="70" w:line="288"/>
      </w:pPr>
      <w:r>
        <w:rPr>
          <w:b/>
          <w:bCs/>
          <w:sz w:val="21"/>
          <w:szCs w:val="21"/>
        </w:rPr>
        <w:t xml:space="preserve">Extensão (Kaggle):</w:t>
      </w:r>
      <w:r>
        <w:rPr>
          <w:sz w:val="21"/>
          <w:szCs w:val="21"/>
        </w:rPr>
        <w:t xml:space="preserve"> repita o raciocínio com outra base à sua escolha (por exemplo, </w:t>
      </w:r>
      <w:r>
        <w:rPr>
          <w:i/>
          <w:iCs/>
          <w:sz w:val="21"/>
          <w:szCs w:val="21"/>
        </w:rPr>
        <w:t xml:space="preserve">Credit Card Fraud Detection</w:t>
      </w:r>
      <w:r>
        <w:rPr>
          <w:sz w:val="21"/>
          <w:szCs w:val="21"/>
        </w:rPr>
        <w:t xml:space="preserve">, com a decisão "investigar ou não") e discuta o que é possível concluir.</w:t>
      </w:r>
    </w:p>
    <w:p>
      <w:pPr>
        <w:pStyle w:val="ListParagraph"/>
        <w:numPr>
          <w:ilvl w:val="0"/>
          <w:numId w:val="41"/>
        </w:numPr>
        <w:spacing w:after="70" w:line="288"/>
      </w:pPr>
      <w:r>
        <w:rPr>
          <w:sz w:val="21"/>
          <w:szCs w:val="21"/>
        </w:rPr>
        <w:t xml:space="preserve">Escreva uma conclusão (10 a 12 linhas), recomendando ou não a política e </w:t>
      </w:r>
      <w:r>
        <w:rPr>
          <w:b/>
          <w:bCs/>
          <w:sz w:val="21"/>
          <w:szCs w:val="21"/>
        </w:rPr>
        <w:t xml:space="preserve">justificando com os limites dos dados</w:t>
      </w:r>
      <w:r>
        <w:rPr>
          <w:sz w:val="21"/>
          <w:szCs w:val="21"/>
        </w:rPr>
        <w:t xml:space="preserve">.</w:t>
      </w:r>
    </w:p>
    <w:p>
      <w:pPr>
        <w:spacing w:after="60" w:line="120"/>
      </w:pPr>
    </w:p>
    <w:p>
      <w:pPr>
        <w:spacing w:after="120" w:line="300"/>
        <w:jc w:val="left"/>
      </w:pPr>
      <w:r>
        <w:rPr>
          <w:b/>
          <w:bCs/>
          <w:sz w:val="21"/>
          <w:szCs w:val="21"/>
        </w:rPr>
        <w:t xml:space="preserve">Ponto de partida (bootstrap do DR):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utils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resample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pi</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politicas</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"sempre celular"</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dr_boot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resample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estimadores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mu</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"DR"</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valores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dr_boot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"DR (sempre celular) = {estimadores(pi, ab, yb, e, mu)['DR']:.4f} | IC 95%: {np.percentile(valores, 2.5):.4f} a {np.percentile(valores, 97.5):.4f}"</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"clientes com propensão extrema (&lt;0,1 ou &gt;0,9): {np.mean((e &lt; 0.1) | (e &gt; 0.9)):.1%}"</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Entrega:</w:t>
      </w:r>
      <w:r>
        <w:rPr>
          <w:sz w:val="21"/>
          <w:szCs w:val="21"/>
        </w:rPr>
        <w:t xml:space="preserve"> </w:t>
      </w:r>
      <w:r>
        <w:rPr>
          <w:i/>
          <w:iCs/>
          <w:sz w:val="21"/>
          <w:szCs w:val="21"/>
        </w:rPr>
        <w:t xml:space="preserve">notebook</w:t>
      </w:r>
      <w:r>
        <w:rPr>
          <w:sz w:val="21"/>
          <w:szCs w:val="21"/>
        </w:rPr>
        <w:t xml:space="preserve"> com as estimativas, os intervalos, o diagnóstico de sobreposição, a análise de sensibilidade e a conclusão crítica.</w:t>
      </w:r>
    </w:p>
    <w:p>
      <w:pPr>
        <w:pStyle w:val="Heading3"/>
        <w:keepNext/>
      </w:pPr>
      <w:r>
        <w:t xml:space="preserve">12.9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que você precisa levar daqui</w:t>
            </w:r>
          </w:p>
          <w:p>
            <w:pPr>
              <w:pStyle w:val="ListParagraph"/>
              <w:numPr>
                <w:ilvl w:val="0"/>
                <w:numId w:val="2"/>
              </w:numPr>
              <w:spacing w:after="60" w:line="276"/>
            </w:pPr>
            <w:r>
              <w:rPr>
                <w:b/>
                <w:bCs/>
                <w:sz w:val="20"/>
                <w:szCs w:val="20"/>
              </w:rPr>
              <w:t xml:space="preserve">Offline:</w:t>
            </w:r>
            <w:r>
              <w:rPr>
                <w:sz w:val="20"/>
                <w:szCs w:val="20"/>
              </w:rPr>
              <w:t xml:space="preserve"> aprender de dados fixos quando interagir é caro ou perigoso.</w:t>
            </w:r>
          </w:p>
          <w:p>
            <w:pPr>
              <w:pStyle w:val="ListParagraph"/>
              <w:numPr>
                <w:ilvl w:val="0"/>
                <w:numId w:val="2"/>
              </w:numPr>
              <w:spacing w:after="60" w:line="276"/>
            </w:pPr>
            <w:r>
              <w:rPr>
                <w:b/>
                <w:bCs/>
                <w:sz w:val="20"/>
                <w:szCs w:val="20"/>
              </w:rPr>
              <w:t xml:space="preserve">Imitação:</w:t>
            </w:r>
            <w:r>
              <w:rPr>
                <w:sz w:val="20"/>
                <w:szCs w:val="20"/>
              </w:rPr>
              <w:t xml:space="preserve"> </w:t>
            </w:r>
            <w:r>
              <w:rPr>
                <w:b/>
                <w:bCs/>
                <w:sz w:val="20"/>
                <w:szCs w:val="20"/>
              </w:rPr>
              <w:t xml:space="preserve">BC</w:t>
            </w:r>
            <w:r>
              <w:rPr>
                <w:sz w:val="20"/>
                <w:szCs w:val="20"/>
              </w:rPr>
              <w:t xml:space="preserve"> é aprendizado supervisionado de ações do especialista, mas </w:t>
            </w:r>
            <w:r>
              <w:rPr>
                <w:b/>
                <w:bCs/>
                <w:sz w:val="20"/>
                <w:szCs w:val="20"/>
              </w:rPr>
              <w:t xml:space="preserve">erros se acumulam</w:t>
            </w:r>
            <w:r>
              <w:rPr>
                <w:sz w:val="20"/>
                <w:szCs w:val="20"/>
              </w:rPr>
              <w:t xml:space="preserve"> fora da distribuição; o </w:t>
            </w:r>
            <w:r>
              <w:rPr>
                <w:b/>
                <w:bCs/>
                <w:sz w:val="20"/>
                <w:szCs w:val="20"/>
              </w:rPr>
              <w:t xml:space="preserve">DAgger</w:t>
            </w:r>
            <w:r>
              <w:rPr>
                <w:sz w:val="20"/>
                <w:szCs w:val="20"/>
              </w:rPr>
              <w:t xml:space="preserve"> rotula os estados visitados pelo aprendiz.</w:t>
            </w:r>
          </w:p>
          <w:p>
            <w:pPr>
              <w:pStyle w:val="ListParagraph"/>
              <w:numPr>
                <w:ilvl w:val="0"/>
                <w:numId w:val="2"/>
              </w:numPr>
              <w:spacing w:after="60" w:line="276"/>
            </w:pPr>
            <w:r>
              <w:rPr>
                <w:b/>
                <w:bCs/>
                <w:sz w:val="20"/>
                <w:szCs w:val="20"/>
              </w:rPr>
              <w:t xml:space="preserve">IRL/GAIL:</w:t>
            </w:r>
            <w:r>
              <w:rPr>
                <w:sz w:val="20"/>
                <w:szCs w:val="20"/>
              </w:rPr>
              <w:t xml:space="preserve"> inferem a recompensa (ou a distribuição) do especialista.</w:t>
            </w:r>
          </w:p>
          <w:p>
            <w:pPr>
              <w:pStyle w:val="ListParagraph"/>
              <w:numPr>
                <w:ilvl w:val="0"/>
                <w:numId w:val="2"/>
              </w:numPr>
              <w:spacing w:after="60" w:line="276"/>
            </w:pPr>
            <w:r>
              <w:rPr>
                <w:b/>
                <w:bCs/>
                <w:sz w:val="20"/>
                <w:szCs w:val="20"/>
              </w:rPr>
              <w:t xml:space="preserve">AR offline:</w:t>
            </w:r>
            <w:r>
              <w:rPr>
                <w:sz w:val="20"/>
                <w:szCs w:val="20"/>
              </w:rPr>
              <w:t xml:space="preserve"> o </w:t>
            </w:r>
            <w:r>
              <w:rPr>
                <w:b/>
                <w:bCs/>
                <w:sz w:val="20"/>
                <w:szCs w:val="20"/>
              </w:rPr>
              <w:t xml:space="preserve">deslocamento de distribuição</w:t>
            </w:r>
            <w:r>
              <w:rPr>
                <w:sz w:val="20"/>
                <w:szCs w:val="20"/>
              </w:rPr>
              <w:t xml:space="preserve"> faz o Q-learning superestimar ações fora dos dados; </w:t>
            </w:r>
            <w:r>
              <w:rPr>
                <w:b/>
                <w:bCs/>
                <w:sz w:val="20"/>
                <w:szCs w:val="20"/>
              </w:rPr>
              <w:t xml:space="preserve">BCQ, CQL e IQL</w:t>
            </w:r>
            <w:r>
              <w:rPr>
                <w:sz w:val="20"/>
                <w:szCs w:val="20"/>
              </w:rPr>
              <w:t xml:space="preserve"> restringem ou penalizam essas ações.</w:t>
            </w:r>
          </w:p>
          <w:p>
            <w:pPr>
              <w:pStyle w:val="ListParagraph"/>
              <w:numPr>
                <w:ilvl w:val="0"/>
                <w:numId w:val="2"/>
              </w:numPr>
              <w:spacing w:after="60" w:line="276"/>
            </w:pPr>
            <w:r>
              <w:rPr>
                <w:b/>
                <w:bCs/>
                <w:sz w:val="20"/>
                <w:szCs w:val="20"/>
              </w:rPr>
              <w:t xml:space="preserve">OPE:</w:t>
            </w:r>
            <w:r>
              <w:rPr>
                <w:sz w:val="20"/>
                <w:szCs w:val="20"/>
              </w:rPr>
              <w:t xml:space="preserve"> </w:t>
            </w:r>
            <w:r>
              <w:rPr>
                <w:b/>
                <w:bCs/>
                <w:sz w:val="20"/>
                <w:szCs w:val="20"/>
              </w:rPr>
              <w:t xml:space="preserve">DM</w:t>
            </w:r>
            <w:r>
              <w:rPr>
                <w:sz w:val="20"/>
                <w:szCs w:val="20"/>
              </w:rPr>
              <w:t xml:space="preserve"> (modelo), </w:t>
            </w:r>
            <w:r>
              <w:rPr>
                <w:b/>
                <w:bCs/>
                <w:sz w:val="20"/>
                <w:szCs w:val="20"/>
              </w:rPr>
              <w:t xml:space="preserve">IPS/SNIPS</w:t>
            </w:r>
            <w:r>
              <w:rPr>
                <w:sz w:val="20"/>
                <w:szCs w:val="20"/>
              </w:rPr>
              <w:t xml:space="preserve"> (pesos) e </w:t>
            </w:r>
            <w:r>
              <w:rPr>
                <w:b/>
                <w:bCs/>
                <w:sz w:val="20"/>
                <w:szCs w:val="20"/>
              </w:rPr>
              <w:t xml:space="preserve">DR</w:t>
            </w:r>
            <w:r>
              <w:rPr>
                <w:sz w:val="20"/>
                <w:szCs w:val="20"/>
              </w:rPr>
              <w:t xml:space="preserve"> (os dois) estimam o valor de uma política com dados registrados; exigem </w:t>
            </w:r>
            <w:r>
              <w:rPr>
                <w:b/>
                <w:bCs/>
                <w:sz w:val="20"/>
                <w:szCs w:val="20"/>
              </w:rPr>
              <w:t xml:space="preserve">sobreposição</w:t>
            </w:r>
            <w:r>
              <w:rPr>
                <w:sz w:val="20"/>
                <w:szCs w:val="20"/>
              </w:rPr>
              <w:t xml:space="preserve"> e propensões corretas.</w:t>
            </w:r>
          </w:p>
          <w:p>
            <w:pPr>
              <w:pStyle w:val="ListParagraph"/>
              <w:numPr>
                <w:ilvl w:val="0"/>
                <w:numId w:val="2"/>
              </w:numPr>
              <w:spacing w:after="60" w:line="276"/>
            </w:pPr>
            <w:r>
              <w:rPr>
                <w:b/>
                <w:bCs/>
                <w:sz w:val="20"/>
                <w:szCs w:val="20"/>
              </w:rPr>
              <w:t xml:space="preserve">Associação ≠ causalidade:</w:t>
            </w:r>
            <w:r>
              <w:rPr>
                <w:sz w:val="20"/>
                <w:szCs w:val="20"/>
              </w:rPr>
              <w:t xml:space="preserve"> variáveis ocultas podem invalidar as conclusões.</w:t>
            </w:r>
          </w:p>
        </w:tc>
      </w:tr>
    </w:tbl>
    <w:p>
      <w:pPr>
        <w:spacing w:after="140" w:line="120"/>
      </w:pPr>
    </w:p>
    <w:p>
      <w:pPr>
        <w:spacing w:after="120" w:line="300"/>
        <w:jc w:val="left"/>
      </w:pPr>
      <w:r>
        <w:rPr>
          <w:b/>
          <w:bCs/>
          <w:sz w:val="21"/>
          <w:szCs w:val="21"/>
        </w:rPr>
        <w:t xml:space="preserve">Próximo capítulo:</w:t>
      </w:r>
      <w:r>
        <w:rPr>
          <w:sz w:val="21"/>
          <w:szCs w:val="21"/>
        </w:rPr>
        <w:t xml:space="preserve"> vários agentes, preferências humanas e o futuro da área: </w:t>
      </w:r>
      <w:r>
        <w:rPr>
          <w:b/>
          <w:bCs/>
          <w:sz w:val="21"/>
          <w:szCs w:val="21"/>
        </w:rPr>
        <w:t xml:space="preserve">sistemas multiagente, RLHF e fronteiras</w:t>
      </w:r>
      <w:r>
        <w:rPr>
          <w:sz w:val="21"/>
          <w:szCs w:val="21"/>
        </w:rPr>
        <w:t xml:space="preserve">.</w:t>
      </w: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O aprendizado offline refere-se a aprender:</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em simuladores.</w:t>
      </w:r>
    </w:p>
    <w:p>
      <w:pPr>
        <w:keepNext/>
        <w:keepLines/>
        <w:tabs>
          <w:tab w:val="left" w:pos="500"/>
        </w:tabs>
        <w:spacing w:after="30" w:line="264"/>
        <w:ind w:left="500" w:hanging="300"/>
      </w:pPr>
      <w:r>
        <w:rPr>
          <w:b/>
          <w:bCs/>
          <w:color w:val="6B7280"/>
          <w:sz w:val="20"/>
          <w:szCs w:val="20"/>
        </w:rPr>
        <w:t xml:space="preserve">b)	</w:t>
      </w:r>
      <w:r>
        <w:rPr>
          <w:sz w:val="20"/>
          <w:szCs w:val="20"/>
        </w:rPr>
        <w:t xml:space="preserve">a partir de um conjunto fixo de dados, sem interagir com o ambiente durante o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com modelos.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sempre sem recompensas.</w:t>
      </w:r>
    </w:p>
    <w:p>
      <w:pPr>
        <w:keepNext/>
        <w:spacing w:after="60" w:before="140" w:line="276"/>
      </w:pPr>
      <w:r>
        <w:rPr>
          <w:b/>
          <w:bCs/>
          <w:color w:val="4F46E5"/>
          <w:sz w:val="21"/>
          <w:szCs w:val="21"/>
        </w:rPr>
        <w:t xml:space="preserve">Questão 2. </w:t>
      </w:r>
      <w:r>
        <w:rPr>
          <w:sz w:val="21"/>
          <w:szCs w:val="21"/>
        </w:rPr>
        <w:t xml:space="preserve">Um motivo para usar aprendizado offline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querer mais exploração.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interagir ser caro, perigoso ou impossível (saúde, direção autônoma).</w:t>
      </w:r>
    </w:p>
    <w:p>
      <w:pPr>
        <w:keepNext/>
        <w:keepLines/>
        <w:tabs>
          <w:tab w:val="left" w:pos="500"/>
        </w:tabs>
        <w:spacing w:after="30" w:line="264"/>
        <w:ind w:left="500" w:hanging="300"/>
      </w:pPr>
      <w:r>
        <w:rPr>
          <w:b/>
          <w:bCs/>
          <w:color w:val="6B7280"/>
          <w:sz w:val="20"/>
          <w:szCs w:val="20"/>
        </w:rPr>
        <w:t xml:space="preserve">c)	</w:t>
      </w:r>
      <w:r>
        <w:rPr>
          <w:sz w:val="20"/>
          <w:szCs w:val="20"/>
        </w:rPr>
        <w:t xml:space="preserve">evitar aprender.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eliminar dados.</w:t>
      </w:r>
    </w:p>
    <w:p>
      <w:pPr>
        <w:keepNext/>
        <w:spacing w:after="60" w:before="140" w:line="276"/>
      </w:pPr>
      <w:r>
        <w:rPr>
          <w:b/>
          <w:bCs/>
          <w:color w:val="4F46E5"/>
          <w:sz w:val="21"/>
          <w:szCs w:val="21"/>
        </w:rPr>
        <w:t xml:space="preserve">Questão 3. </w:t>
      </w:r>
      <w:r>
        <w:rPr>
          <w:sz w:val="21"/>
          <w:szCs w:val="21"/>
        </w:rPr>
        <w:t xml:space="preserve">A clonagem de comportamento (BC) trata o problema como:</w:t>
      </w:r>
    </w:p>
    <w:p>
      <w:pPr>
        <w:keepNext/>
        <w:keepLines/>
        <w:tabs>
          <w:tab w:val="left" w:pos="500"/>
        </w:tabs>
        <w:spacing w:after="30" w:line="264"/>
        <w:ind w:left="500" w:hanging="300"/>
      </w:pPr>
      <w:r>
        <w:rPr>
          <w:b/>
          <w:bCs/>
          <w:color w:val="6B7280"/>
          <w:sz w:val="20"/>
          <w:szCs w:val="20"/>
        </w:rPr>
        <w:t xml:space="preserve">a)	</w:t>
      </w:r>
      <w:r>
        <w:rPr>
          <w:sz w:val="20"/>
          <w:szCs w:val="20"/>
        </w:rPr>
        <w:t xml:space="preserve">agrupamento.</w:t>
      </w:r>
    </w:p>
    <w:p>
      <w:pPr>
        <w:keepNext/>
        <w:keepLines/>
        <w:tabs>
          <w:tab w:val="left" w:pos="500"/>
        </w:tabs>
        <w:spacing w:after="30" w:line="264"/>
        <w:ind w:left="500" w:hanging="300"/>
      </w:pPr>
      <w:r>
        <w:rPr>
          <w:b/>
          <w:bCs/>
          <w:color w:val="6B7280"/>
          <w:sz w:val="20"/>
          <w:szCs w:val="20"/>
        </w:rPr>
        <w:t xml:space="preserve">b)	</w:t>
      </w:r>
      <w:r>
        <w:rPr>
          <w:sz w:val="20"/>
          <w:szCs w:val="20"/>
        </w:rPr>
        <w:t xml:space="preserve">planejamento.</w:t>
      </w:r>
    </w:p>
    <w:p>
      <w:pPr>
        <w:keepNext/>
        <w:keepLines/>
        <w:tabs>
          <w:tab w:val="left" w:pos="500"/>
        </w:tabs>
        <w:spacing w:after="30" w:line="264"/>
        <w:ind w:left="500" w:hanging="300"/>
      </w:pPr>
      <w:r>
        <w:rPr>
          <w:b/>
          <w:bCs/>
          <w:color w:val="6B7280"/>
          <w:sz w:val="20"/>
          <w:szCs w:val="20"/>
        </w:rPr>
        <w:t xml:space="preserve">c)	</w:t>
      </w:r>
      <w:r>
        <w:rPr>
          <w:sz w:val="20"/>
          <w:szCs w:val="20"/>
        </w:rPr>
        <w:t xml:space="preserve">aprendizado supervisionado de ações do especialista a partir de estados.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aprendizado por reforço com recompensas.</w:t>
      </w:r>
    </w:p>
    <w:p>
      <w:pPr>
        <w:keepNext/>
        <w:spacing w:after="60" w:before="140" w:line="276"/>
      </w:pPr>
      <w:r>
        <w:rPr>
          <w:b/>
          <w:bCs/>
          <w:color w:val="4F46E5"/>
          <w:sz w:val="21"/>
          <w:szCs w:val="21"/>
        </w:rPr>
        <w:t xml:space="preserve">Questão 4. </w:t>
      </w:r>
      <w:r>
        <w:rPr>
          <w:sz w:val="21"/>
          <w:szCs w:val="21"/>
        </w:rPr>
        <w:t xml:space="preserve">O sistema ALVINN (Pomerleau, 1991) aprendeu a:</w:t>
      </w:r>
    </w:p>
    <w:p>
      <w:pPr>
        <w:keepNext/>
        <w:keepLines/>
        <w:tabs>
          <w:tab w:val="left" w:pos="500"/>
        </w:tabs>
        <w:spacing w:after="30" w:line="264"/>
        <w:ind w:left="500" w:hanging="300"/>
      </w:pPr>
      <w:r>
        <w:rPr>
          <w:b/>
          <w:bCs/>
          <w:color w:val="6B7280"/>
          <w:sz w:val="20"/>
          <w:szCs w:val="20"/>
        </w:rPr>
        <w:t xml:space="preserve">a)	</w:t>
      </w:r>
      <w:r>
        <w:rPr>
          <w:sz w:val="20"/>
          <w:szCs w:val="20"/>
        </w:rPr>
        <w:t xml:space="preserve">controlar um braço robótico.</w:t>
      </w:r>
    </w:p>
    <w:p>
      <w:pPr>
        <w:keepNext/>
        <w:keepLines/>
        <w:tabs>
          <w:tab w:val="left" w:pos="500"/>
        </w:tabs>
        <w:spacing w:after="30" w:line="264"/>
        <w:ind w:left="500" w:hanging="300"/>
      </w:pPr>
      <w:r>
        <w:rPr>
          <w:b/>
          <w:bCs/>
          <w:color w:val="6B7280"/>
          <w:sz w:val="20"/>
          <w:szCs w:val="20"/>
        </w:rPr>
        <w:t xml:space="preserve">b)	</w:t>
      </w:r>
      <w:r>
        <w:rPr>
          <w:sz w:val="20"/>
          <w:szCs w:val="20"/>
        </w:rPr>
        <w:t xml:space="preserve">jogar Atari.</w:t>
      </w:r>
    </w:p>
    <w:p>
      <w:pPr>
        <w:keepNext/>
        <w:keepLines/>
        <w:tabs>
          <w:tab w:val="left" w:pos="500"/>
        </w:tabs>
        <w:spacing w:after="30" w:line="264"/>
        <w:ind w:left="500" w:hanging="300"/>
      </w:pPr>
      <w:r>
        <w:rPr>
          <w:b/>
          <w:bCs/>
          <w:color w:val="6B7280"/>
          <w:sz w:val="20"/>
          <w:szCs w:val="20"/>
        </w:rPr>
        <w:t xml:space="preserve">c)	</w:t>
      </w:r>
      <w:r>
        <w:rPr>
          <w:sz w:val="20"/>
          <w:szCs w:val="20"/>
        </w:rPr>
        <w:t xml:space="preserve">jogar Go.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dirigir um veículo observando um motorista humano.</w:t>
      </w:r>
    </w:p>
    <w:p>
      <w:pPr>
        <w:keepNext/>
        <w:spacing w:after="60" w:before="140" w:line="276"/>
      </w:pPr>
      <w:r>
        <w:rPr>
          <w:b/>
          <w:bCs/>
          <w:color w:val="4F46E5"/>
          <w:sz w:val="21"/>
          <w:szCs w:val="21"/>
        </w:rPr>
        <w:t xml:space="preserve">Questão 5. </w:t>
      </w:r>
      <w:r>
        <w:rPr>
          <w:sz w:val="21"/>
          <w:szCs w:val="21"/>
        </w:rPr>
        <w:t xml:space="preserve">O principal problema da BC é:</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usar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ser instável como o Q-learning.</w:t>
      </w:r>
    </w:p>
    <w:p>
      <w:pPr>
        <w:keepNext/>
        <w:keepLines/>
        <w:tabs>
          <w:tab w:val="left" w:pos="500"/>
        </w:tabs>
        <w:spacing w:after="30" w:line="264"/>
        <w:ind w:left="500" w:hanging="300"/>
      </w:pPr>
      <w:r>
        <w:rPr>
          <w:b/>
          <w:bCs/>
          <w:color w:val="6B7280"/>
          <w:sz w:val="20"/>
          <w:szCs w:val="20"/>
        </w:rPr>
        <w:t xml:space="preserve">c)	</w:t>
      </w:r>
      <w:r>
        <w:rPr>
          <w:sz w:val="20"/>
          <w:szCs w:val="20"/>
        </w:rPr>
        <w:t xml:space="preserve">o acúmulo de erros ao sair da distribuição do especialista.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exigir um modelo do ambiente.</w:t>
      </w:r>
    </w:p>
    <w:p>
      <w:pPr>
        <w:keepNext/>
        <w:spacing w:after="60" w:before="140" w:line="276"/>
      </w:pPr>
      <w:r>
        <w:rPr>
          <w:b/>
          <w:bCs/>
          <w:color w:val="4F46E5"/>
          <w:sz w:val="21"/>
          <w:szCs w:val="21"/>
        </w:rPr>
        <w:t xml:space="preserve">Questão 6. </w:t>
      </w:r>
      <w:r>
        <w:rPr>
          <w:sz w:val="21"/>
          <w:szCs w:val="21"/>
        </w:rPr>
        <w:t xml:space="preserve">Na BC, os erros se acumulam de forma aproximadamente: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logarítmica.</w:t>
      </w:r>
    </w:p>
    <w:p>
      <w:pPr>
        <w:keepNext/>
        <w:keepLines/>
        <w:tabs>
          <w:tab w:val="left" w:pos="500"/>
        </w:tabs>
        <w:spacing w:after="30" w:line="264"/>
        <w:ind w:left="500" w:hanging="300"/>
      </w:pPr>
      <w:r>
        <w:rPr>
          <w:b/>
          <w:bCs/>
          <w:color w:val="6B7280"/>
          <w:sz w:val="20"/>
          <w:szCs w:val="20"/>
        </w:rPr>
        <w:t xml:space="preserve">b)	</w:t>
      </w:r>
      <w:r>
        <w:rPr>
          <w:sz w:val="20"/>
          <w:szCs w:val="20"/>
        </w:rPr>
        <w:t xml:space="preserve">constante.</w:t>
      </w:r>
    </w:p>
    <w:p>
      <w:pPr>
        <w:keepNext/>
        <w:keepLines/>
        <w:tabs>
          <w:tab w:val="left" w:pos="500"/>
        </w:tabs>
        <w:spacing w:after="30" w:line="264"/>
        <w:ind w:left="500" w:hanging="300"/>
      </w:pPr>
      <w:r>
        <w:rPr>
          <w:b/>
          <w:bCs/>
          <w:color w:val="6B7280"/>
          <w:sz w:val="20"/>
          <w:szCs w:val="20"/>
        </w:rPr>
        <w:t xml:space="preserve">c)	</w:t>
      </w:r>
      <w:r>
        <w:rPr>
          <w:sz w:val="20"/>
          <w:szCs w:val="20"/>
        </w:rPr>
        <w:t xml:space="preserve">quadrática no horizonte T (ordem T²).</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nula.</w:t>
      </w:r>
    </w:p>
    <w:p>
      <w:pPr>
        <w:keepNext/>
        <w:spacing w:after="60" w:before="140" w:line="276"/>
      </w:pPr>
      <w:r>
        <w:rPr>
          <w:b/>
          <w:bCs/>
          <w:color w:val="4F46E5"/>
          <w:sz w:val="21"/>
          <w:szCs w:val="21"/>
        </w:rPr>
        <w:t xml:space="preserve">Questão 7. </w:t>
      </w:r>
      <w:r>
        <w:rPr>
          <w:sz w:val="21"/>
          <w:szCs w:val="21"/>
        </w:rPr>
        <w:t xml:space="preserve">O DAgger (Dataset Aggregation) corrige o problema pedindo ao especialista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rotule os estados visitados pelo aprendiz.</w:t>
      </w:r>
    </w:p>
    <w:p>
      <w:pPr>
        <w:keepNext/>
        <w:keepLines/>
        <w:tabs>
          <w:tab w:val="left" w:pos="500"/>
        </w:tabs>
        <w:spacing w:after="30" w:line="264"/>
        <w:ind w:left="500" w:hanging="300"/>
      </w:pPr>
      <w:r>
        <w:rPr>
          <w:b/>
          <w:bCs/>
          <w:color w:val="6B7280"/>
          <w:sz w:val="20"/>
          <w:szCs w:val="20"/>
        </w:rPr>
        <w:t xml:space="preserve">b)	</w:t>
      </w:r>
      <w:r>
        <w:rPr>
          <w:sz w:val="20"/>
          <w:szCs w:val="20"/>
        </w:rPr>
        <w:t xml:space="preserve">elimine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mude a recompensa.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execute o aprendiz.</w:t>
      </w:r>
    </w:p>
    <w:p>
      <w:pPr>
        <w:keepNext/>
        <w:spacing w:after="60" w:before="140" w:line="276"/>
      </w:pPr>
      <w:r>
        <w:rPr>
          <w:b/>
          <w:bCs/>
          <w:color w:val="4F46E5"/>
          <w:sz w:val="21"/>
          <w:szCs w:val="21"/>
        </w:rPr>
        <w:t xml:space="preserve">Questão 8. </w:t>
      </w:r>
      <w:r>
        <w:rPr>
          <w:sz w:val="21"/>
          <w:szCs w:val="21"/>
        </w:rPr>
        <w:t xml:space="preserve">Uma exigência do DAgger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ações contínuas.</w:t>
      </w:r>
    </w:p>
    <w:p>
      <w:pPr>
        <w:keepNext/>
        <w:keepLines/>
        <w:tabs>
          <w:tab w:val="left" w:pos="500"/>
        </w:tabs>
        <w:spacing w:after="30" w:line="264"/>
        <w:ind w:left="500" w:hanging="300"/>
      </w:pPr>
      <w:r>
        <w:rPr>
          <w:b/>
          <w:bCs/>
          <w:color w:val="6B7280"/>
          <w:sz w:val="20"/>
          <w:szCs w:val="20"/>
        </w:rPr>
        <w:t xml:space="preserve">b)	</w:t>
      </w:r>
      <w:r>
        <w:rPr>
          <w:sz w:val="20"/>
          <w:szCs w:val="20"/>
        </w:rPr>
        <w:t xml:space="preserve">recompensas densas.</w:t>
      </w:r>
    </w:p>
    <w:p>
      <w:pPr>
        <w:keepNext/>
        <w:keepLines/>
        <w:tabs>
          <w:tab w:val="left" w:pos="500"/>
        </w:tabs>
        <w:spacing w:after="30" w:line="264"/>
        <w:ind w:left="500" w:hanging="300"/>
      </w:pPr>
      <w:r>
        <w:rPr>
          <w:b/>
          <w:bCs/>
          <w:color w:val="6B7280"/>
          <w:sz w:val="20"/>
          <w:szCs w:val="20"/>
        </w:rPr>
        <w:t xml:space="preserve">c)	</w:t>
      </w:r>
      <w:r>
        <w:rPr>
          <w:sz w:val="20"/>
          <w:szCs w:val="20"/>
        </w:rPr>
        <w:t xml:space="preserve">um modelo do ambiente.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ter o especialista disponível durante o treino para rotular.</w:t>
      </w:r>
    </w:p>
    <w:p>
      <w:pPr>
        <w:keepNext/>
        <w:spacing w:after="60" w:before="140" w:line="276"/>
      </w:pPr>
      <w:r>
        <w:rPr>
          <w:b/>
          <w:bCs/>
          <w:color w:val="4F46E5"/>
          <w:sz w:val="21"/>
          <w:szCs w:val="21"/>
        </w:rPr>
        <w:t xml:space="preserve">Questão 9. </w:t>
      </w:r>
      <w:r>
        <w:rPr>
          <w:sz w:val="21"/>
          <w:szCs w:val="21"/>
        </w:rPr>
        <w:t xml:space="preserve">O aprendizado por reforço inverso (IRL) busca:</w:t>
      </w:r>
    </w:p>
    <w:p>
      <w:pPr>
        <w:keepNext/>
        <w:keepLines/>
        <w:tabs>
          <w:tab w:val="left" w:pos="500"/>
        </w:tabs>
        <w:spacing w:after="30" w:line="264"/>
        <w:ind w:left="500" w:hanging="300"/>
      </w:pPr>
      <w:r>
        <w:rPr>
          <w:b/>
          <w:bCs/>
          <w:color w:val="6B7280"/>
          <w:sz w:val="20"/>
          <w:szCs w:val="20"/>
        </w:rPr>
        <w:t xml:space="preserve">a)	</w:t>
      </w:r>
      <w:r>
        <w:rPr>
          <w:sz w:val="20"/>
          <w:szCs w:val="20"/>
        </w:rPr>
        <w:t xml:space="preserve">inverter a política.</w:t>
      </w:r>
    </w:p>
    <w:p>
      <w:pPr>
        <w:keepNext/>
        <w:keepLines/>
        <w:tabs>
          <w:tab w:val="left" w:pos="500"/>
        </w:tabs>
        <w:spacing w:after="30" w:line="264"/>
        <w:ind w:left="500" w:hanging="300"/>
      </w:pPr>
      <w:r>
        <w:rPr>
          <w:b/>
          <w:bCs/>
          <w:color w:val="6B7280"/>
          <w:sz w:val="20"/>
          <w:szCs w:val="20"/>
        </w:rPr>
        <w:t xml:space="preserve">b)	</w:t>
      </w:r>
      <w:r>
        <w:rPr>
          <w:sz w:val="20"/>
          <w:szCs w:val="20"/>
        </w:rPr>
        <w:t xml:space="preserve">minimizar a recompensa.</w:t>
      </w:r>
    </w:p>
    <w:p>
      <w:pPr>
        <w:keepNext/>
        <w:keepLines/>
        <w:tabs>
          <w:tab w:val="left" w:pos="500"/>
        </w:tabs>
        <w:spacing w:after="30" w:line="264"/>
        <w:ind w:left="500" w:hanging="300"/>
      </w:pPr>
      <w:r>
        <w:rPr>
          <w:b/>
          <w:bCs/>
          <w:color w:val="6B7280"/>
          <w:sz w:val="20"/>
          <w:szCs w:val="20"/>
        </w:rPr>
        <w:t xml:space="preserve">c)	</w:t>
      </w:r>
      <w:r>
        <w:rPr>
          <w:sz w:val="20"/>
          <w:szCs w:val="20"/>
        </w:rPr>
        <w:t xml:space="preserve">copiar as ações diretamente.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inferir a recompensa que o especialista parece otimizar.</w:t>
      </w:r>
    </w:p>
    <w:p>
      <w:pPr>
        <w:keepNext/>
        <w:spacing w:after="60" w:before="140" w:line="276"/>
      </w:pPr>
      <w:r>
        <w:rPr>
          <w:b/>
          <w:bCs/>
          <w:color w:val="4F46E5"/>
          <w:sz w:val="21"/>
          <w:szCs w:val="21"/>
        </w:rPr>
        <w:t xml:space="preserve">Questão 10. </w:t>
      </w:r>
      <w:r>
        <w:rPr>
          <w:sz w:val="21"/>
          <w:szCs w:val="21"/>
        </w:rPr>
        <w:t xml:space="preserve">O GAIL (imitação adversarial generativa) usa:</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regras escritas.</w:t>
      </w:r>
    </w:p>
    <w:p>
      <w:pPr>
        <w:keepNext/>
        <w:keepLines/>
        <w:tabs>
          <w:tab w:val="left" w:pos="500"/>
        </w:tabs>
        <w:spacing w:after="30" w:line="264"/>
        <w:ind w:left="500" w:hanging="300"/>
      </w:pPr>
      <w:r>
        <w:rPr>
          <w:b/>
          <w:bCs/>
          <w:color w:val="6B7280"/>
          <w:sz w:val="20"/>
          <w:szCs w:val="20"/>
        </w:rPr>
        <w:t xml:space="preserve">b)	</w:t>
      </w:r>
      <w:r>
        <w:rPr>
          <w:sz w:val="20"/>
          <w:szCs w:val="20"/>
        </w:rPr>
        <w:t xml:space="preserve">o Q-learning tabular.</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árvore de decisão.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discriminador que distingue trajetórias do especialista e do aprendiz.</w:t>
      </w:r>
    </w:p>
    <w:p>
      <w:pPr>
        <w:keepNext/>
        <w:spacing w:after="60" w:before="140" w:line="276"/>
      </w:pPr>
      <w:r>
        <w:rPr>
          <w:b/>
          <w:bCs/>
          <w:color w:val="4F46E5"/>
          <w:sz w:val="21"/>
          <w:szCs w:val="21"/>
        </w:rPr>
        <w:t xml:space="preserve">Questão 11. </w:t>
      </w:r>
      <w:r>
        <w:rPr>
          <w:sz w:val="21"/>
          <w:szCs w:val="21"/>
        </w:rPr>
        <w:t xml:space="preserve">Uma vantagem do IRL sobre a BC é:</w:t>
      </w:r>
    </w:p>
    <w:p>
      <w:pPr>
        <w:keepNext/>
        <w:keepLines/>
        <w:tabs>
          <w:tab w:val="left" w:pos="500"/>
        </w:tabs>
        <w:spacing w:after="30" w:line="264"/>
        <w:ind w:left="500" w:hanging="300"/>
      </w:pPr>
      <w:r>
        <w:rPr>
          <w:b/>
          <w:bCs/>
          <w:color w:val="6B7280"/>
          <w:sz w:val="20"/>
          <w:szCs w:val="20"/>
        </w:rPr>
        <w:t xml:space="preserve">a)	</w:t>
      </w:r>
      <w:r>
        <w:rPr>
          <w:sz w:val="20"/>
          <w:szCs w:val="20"/>
        </w:rPr>
        <w:t xml:space="preserve">ser sempre mais simples.</w:t>
      </w:r>
    </w:p>
    <w:p>
      <w:pPr>
        <w:keepNext/>
        <w:keepLines/>
        <w:tabs>
          <w:tab w:val="left" w:pos="500"/>
        </w:tabs>
        <w:spacing w:after="30" w:line="264"/>
        <w:ind w:left="500" w:hanging="300"/>
      </w:pPr>
      <w:r>
        <w:rPr>
          <w:b/>
          <w:bCs/>
          <w:color w:val="6B7280"/>
          <w:sz w:val="20"/>
          <w:szCs w:val="20"/>
        </w:rPr>
        <w:t xml:space="preserve">b)	</w:t>
      </w:r>
      <w:r>
        <w:rPr>
          <w:sz w:val="20"/>
          <w:szCs w:val="20"/>
        </w:rPr>
        <w:t xml:space="preserve">a recompensa inferida pode generalizar melhor e revelar o que o especialista valoriza.</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precisar de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dispensar o especialista.</w:t>
      </w:r>
    </w:p>
    <w:p>
      <w:pPr>
        <w:keepNext/>
        <w:spacing w:after="60" w:before="140" w:line="276"/>
      </w:pPr>
      <w:r>
        <w:rPr>
          <w:b/>
          <w:bCs/>
          <w:color w:val="4F46E5"/>
          <w:sz w:val="21"/>
          <w:szCs w:val="21"/>
        </w:rPr>
        <w:t xml:space="preserve">Questão 12. </w:t>
      </w:r>
      <w:r>
        <w:rPr>
          <w:sz w:val="21"/>
          <w:szCs w:val="21"/>
        </w:rPr>
        <w:t xml:space="preserve">No AR offline, o objetivo é obter uma política:</w:t>
      </w:r>
    </w:p>
    <w:p>
      <w:pPr>
        <w:keepNext/>
        <w:keepLines/>
        <w:tabs>
          <w:tab w:val="left" w:pos="500"/>
        </w:tabs>
        <w:spacing w:after="30" w:line="264"/>
        <w:ind w:left="500" w:hanging="300"/>
      </w:pPr>
      <w:r>
        <w:rPr>
          <w:b/>
          <w:bCs/>
          <w:color w:val="6B7280"/>
          <w:sz w:val="20"/>
          <w:szCs w:val="20"/>
        </w:rPr>
        <w:t xml:space="preserve">a)	</w:t>
      </w:r>
      <w:r>
        <w:rPr>
          <w:sz w:val="20"/>
          <w:szCs w:val="20"/>
        </w:rPr>
        <w:t xml:space="preserve">idêntica à dos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aleatória.</w:t>
      </w:r>
    </w:p>
    <w:p>
      <w:pPr>
        <w:keepNext/>
        <w:keepLines/>
        <w:tabs>
          <w:tab w:val="left" w:pos="500"/>
        </w:tabs>
        <w:spacing w:after="30" w:line="264"/>
        <w:ind w:left="500" w:hanging="300"/>
      </w:pPr>
      <w:r>
        <w:rPr>
          <w:b/>
          <w:bCs/>
          <w:color w:val="6B7280"/>
          <w:sz w:val="20"/>
          <w:szCs w:val="20"/>
        </w:rPr>
        <w:t xml:space="preserve">c)	</w:t>
      </w:r>
      <w:r>
        <w:rPr>
          <w:sz w:val="20"/>
          <w:szCs w:val="20"/>
        </w:rPr>
        <w:t xml:space="preserve">melhor que a dos dados, usando apenas o conjunto fixo.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pior que a dos dados.</w:t>
      </w:r>
    </w:p>
    <w:p>
      <w:pPr>
        <w:keepNext/>
        <w:spacing w:after="60" w:before="140" w:line="276"/>
      </w:pPr>
      <w:r>
        <w:rPr>
          <w:b/>
          <w:bCs/>
          <w:color w:val="4F46E5"/>
          <w:sz w:val="21"/>
          <w:szCs w:val="21"/>
        </w:rPr>
        <w:t xml:space="preserve">Questão 13. </w:t>
      </w:r>
      <w:r>
        <w:rPr>
          <w:sz w:val="21"/>
          <w:szCs w:val="21"/>
        </w:rPr>
        <w:t xml:space="preserve">O deslocamento de distribuição no AR offline significa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a política aprendida pode escolher ações que não aparecem nos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ambiente muda.</w:t>
      </w:r>
    </w:p>
    <w:p>
      <w:pPr>
        <w:keepNext/>
        <w:keepLines/>
        <w:tabs>
          <w:tab w:val="left" w:pos="500"/>
        </w:tabs>
        <w:spacing w:after="30" w:line="264"/>
        <w:ind w:left="500" w:hanging="300"/>
      </w:pPr>
      <w:r>
        <w:rPr>
          <w:b/>
          <w:bCs/>
          <w:color w:val="6B7280"/>
          <w:sz w:val="20"/>
          <w:szCs w:val="20"/>
        </w:rPr>
        <w:t xml:space="preserve">c)	</w:t>
      </w:r>
      <w:r>
        <w:rPr>
          <w:sz w:val="20"/>
          <w:szCs w:val="20"/>
        </w:rPr>
        <w:t xml:space="preserve">os dados mudam de tamanho.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desconto muda.</w:t>
      </w:r>
    </w:p>
    <w:p>
      <w:pPr>
        <w:keepNext/>
        <w:spacing w:after="60" w:before="140" w:line="276"/>
      </w:pPr>
      <w:r>
        <w:rPr>
          <w:b/>
          <w:bCs/>
          <w:color w:val="4F46E5"/>
          <w:sz w:val="21"/>
          <w:szCs w:val="21"/>
        </w:rPr>
        <w:t xml:space="preserve">Questão 14. </w:t>
      </w:r>
      <w:r>
        <w:rPr>
          <w:sz w:val="21"/>
          <w:szCs w:val="21"/>
        </w:rPr>
        <w:t xml:space="preserve">Por que o Q-learning ingênuo falha no AR offline?</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usa recompensas.</w:t>
      </w:r>
    </w:p>
    <w:p>
      <w:pPr>
        <w:keepNext/>
        <w:keepLines/>
        <w:tabs>
          <w:tab w:val="left" w:pos="500"/>
        </w:tabs>
        <w:spacing w:after="30" w:line="264"/>
        <w:ind w:left="500" w:hanging="300"/>
      </w:pPr>
      <w:r>
        <w:rPr>
          <w:b/>
          <w:bCs/>
          <w:color w:val="6B7280"/>
          <w:sz w:val="20"/>
          <w:szCs w:val="20"/>
        </w:rPr>
        <w:t xml:space="preserve">b)	</w:t>
      </w:r>
      <w:r>
        <w:rPr>
          <w:sz w:val="20"/>
          <w:szCs w:val="20"/>
        </w:rPr>
        <w:t xml:space="preserve">Usa memória demais.</w:t>
      </w:r>
    </w:p>
    <w:p>
      <w:pPr>
        <w:keepNext/>
        <w:keepLines/>
        <w:tabs>
          <w:tab w:val="left" w:pos="500"/>
        </w:tabs>
        <w:spacing w:after="30" w:line="264"/>
        <w:ind w:left="500" w:hanging="300"/>
      </w:pPr>
      <w:r>
        <w:rPr>
          <w:b/>
          <w:bCs/>
          <w:color w:val="6B7280"/>
          <w:sz w:val="20"/>
          <w:szCs w:val="20"/>
        </w:rPr>
        <w:t xml:space="preserve">c)	</w:t>
      </w:r>
      <w:r>
        <w:rPr>
          <w:sz w:val="20"/>
          <w:szCs w:val="20"/>
        </w:rPr>
        <w:t xml:space="preserve">Superestima o valor de ações não vistas, e ninguém corrige o erro sem interação.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É lento demais.</w:t>
      </w:r>
    </w:p>
    <w:p>
      <w:pPr>
        <w:keepNext/>
        <w:spacing w:after="60" w:before="140" w:line="276"/>
      </w:pPr>
      <w:r>
        <w:rPr>
          <w:b/>
          <w:bCs/>
          <w:color w:val="4F46E5"/>
          <w:sz w:val="21"/>
          <w:szCs w:val="21"/>
        </w:rPr>
        <w:t xml:space="preserve">Questão 15. </w:t>
      </w:r>
      <w:r>
        <w:rPr>
          <w:sz w:val="21"/>
          <w:szCs w:val="21"/>
        </w:rPr>
        <w:t xml:space="preserve">O BCQ propõe:</w:t>
      </w:r>
    </w:p>
    <w:p>
      <w:pPr>
        <w:keepNext/>
        <w:keepLines/>
        <w:tabs>
          <w:tab w:val="left" w:pos="500"/>
        </w:tabs>
        <w:spacing w:after="30" w:line="264"/>
        <w:ind w:left="500" w:hanging="300"/>
      </w:pPr>
      <w:r>
        <w:rPr>
          <w:b/>
          <w:bCs/>
          <w:color w:val="6B7280"/>
          <w:sz w:val="20"/>
          <w:szCs w:val="20"/>
        </w:rPr>
        <w:t xml:space="preserve">a)	</w:t>
      </w:r>
      <w:r>
        <w:rPr>
          <w:sz w:val="20"/>
          <w:szCs w:val="20"/>
        </w:rPr>
        <w:t xml:space="preserve">restringir a política a ações próximas das presentes nos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eliminar a rede-alvo.</w:t>
      </w:r>
    </w:p>
    <w:p>
      <w:pPr>
        <w:keepNext/>
        <w:keepLines/>
        <w:tabs>
          <w:tab w:val="left" w:pos="500"/>
        </w:tabs>
        <w:spacing w:after="30" w:line="264"/>
        <w:ind w:left="500" w:hanging="300"/>
      </w:pPr>
      <w:r>
        <w:rPr>
          <w:b/>
          <w:bCs/>
          <w:color w:val="6B7280"/>
          <w:sz w:val="20"/>
          <w:szCs w:val="20"/>
        </w:rPr>
        <w:t xml:space="preserve">c)	</w:t>
      </w:r>
      <w:r>
        <w:rPr>
          <w:sz w:val="20"/>
          <w:szCs w:val="20"/>
        </w:rPr>
        <w:t xml:space="preserve">aumentar a exploração.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usar dados sintéticos.</w:t>
      </w:r>
    </w:p>
    <w:p>
      <w:pPr>
        <w:keepNext/>
        <w:spacing w:after="60" w:before="140" w:line="276"/>
      </w:pPr>
      <w:r>
        <w:rPr>
          <w:b/>
          <w:bCs/>
          <w:color w:val="4F46E5"/>
          <w:sz w:val="21"/>
          <w:szCs w:val="21"/>
        </w:rPr>
        <w:t xml:space="preserve">Questão 16. </w:t>
      </w:r>
      <w:r>
        <w:rPr>
          <w:sz w:val="21"/>
          <w:szCs w:val="21"/>
        </w:rPr>
        <w:t xml:space="preserve">O CQL (Conservative Q-Learning) adiciona à perda:</w:t>
      </w:r>
    </w:p>
    <w:p>
      <w:pPr>
        <w:keepNext/>
        <w:keepLines/>
        <w:tabs>
          <w:tab w:val="left" w:pos="500"/>
        </w:tabs>
        <w:spacing w:after="30" w:line="264"/>
        <w:ind w:left="500" w:hanging="300"/>
      </w:pPr>
      <w:r>
        <w:rPr>
          <w:b/>
          <w:bCs/>
          <w:color w:val="6B7280"/>
          <w:sz w:val="20"/>
          <w:szCs w:val="20"/>
        </w:rPr>
        <w:t xml:space="preserve">a)	</w:t>
      </w:r>
      <w:r>
        <w:rPr>
          <w:sz w:val="20"/>
          <w:szCs w:val="20"/>
        </w:rPr>
        <w:t xml:space="preserve">um desconto maior.</w:t>
      </w:r>
    </w:p>
    <w:p>
      <w:pPr>
        <w:keepNext/>
        <w:keepLines/>
        <w:tabs>
          <w:tab w:val="left" w:pos="500"/>
        </w:tabs>
        <w:spacing w:after="30" w:line="264"/>
        <w:ind w:left="500" w:hanging="300"/>
      </w:pPr>
      <w:r>
        <w:rPr>
          <w:b/>
          <w:bCs/>
          <w:color w:val="6B7280"/>
          <w:sz w:val="20"/>
          <w:szCs w:val="20"/>
        </w:rPr>
        <w:t xml:space="preserve">b)	</w:t>
      </w:r>
      <w:r>
        <w:rPr>
          <w:sz w:val="20"/>
          <w:szCs w:val="20"/>
        </w:rPr>
        <w:t xml:space="preserve">um termo que reduz o valor das ações não vistas.</w:t>
      </w:r>
    </w:p>
    <w:p>
      <w:pPr>
        <w:keepNext/>
        <w:keepLines/>
        <w:tabs>
          <w:tab w:val="left" w:pos="500"/>
        </w:tabs>
        <w:spacing w:after="30" w:line="264"/>
        <w:ind w:left="500" w:hanging="300"/>
      </w:pPr>
      <w:r>
        <w:rPr>
          <w:b/>
          <w:bCs/>
          <w:color w:val="6B7280"/>
          <w:sz w:val="20"/>
          <w:szCs w:val="20"/>
        </w:rPr>
        <w:t xml:space="preserve">c)	</w:t>
      </w:r>
      <w:r>
        <w:rPr>
          <w:sz w:val="20"/>
          <w:szCs w:val="20"/>
        </w:rPr>
        <w:t xml:space="preserve">um termo de entropia.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bônus de exploração.</w:t>
      </w:r>
    </w:p>
    <w:p>
      <w:pPr>
        <w:keepNext/>
        <w:spacing w:after="60" w:before="140" w:line="276"/>
      </w:pPr>
      <w:r>
        <w:rPr>
          <w:b/>
          <w:bCs/>
          <w:color w:val="4F46E5"/>
          <w:sz w:val="21"/>
          <w:szCs w:val="21"/>
        </w:rPr>
        <w:t xml:space="preserve">Questão 17. </w:t>
      </w:r>
      <w:r>
        <w:rPr>
          <w:sz w:val="21"/>
          <w:szCs w:val="21"/>
        </w:rPr>
        <w:t xml:space="preserve">O IQL aprende valores:</w:t>
      </w:r>
    </w:p>
    <w:p>
      <w:pPr>
        <w:keepNext/>
        <w:keepLines/>
        <w:tabs>
          <w:tab w:val="left" w:pos="500"/>
        </w:tabs>
        <w:spacing w:after="30" w:line="264"/>
        <w:ind w:left="500" w:hanging="300"/>
      </w:pPr>
      <w:r>
        <w:rPr>
          <w:b/>
          <w:bCs/>
          <w:color w:val="6B7280"/>
          <w:sz w:val="20"/>
          <w:szCs w:val="20"/>
        </w:rPr>
        <w:t xml:space="preserve">a)	</w:t>
      </w:r>
      <w:r>
        <w:rPr>
          <w:sz w:val="20"/>
          <w:szCs w:val="20"/>
        </w:rPr>
        <w:t xml:space="preserve">com um modelo do ambiente.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com Monte Carlo.</w:t>
      </w:r>
    </w:p>
    <w:p>
      <w:pPr>
        <w:keepNext/>
        <w:keepLines/>
        <w:tabs>
          <w:tab w:val="left" w:pos="500"/>
        </w:tabs>
        <w:spacing w:after="30" w:line="264"/>
        <w:ind w:left="500" w:hanging="300"/>
      </w:pPr>
      <w:r>
        <w:rPr>
          <w:b/>
          <w:bCs/>
          <w:color w:val="6B7280"/>
          <w:sz w:val="20"/>
          <w:szCs w:val="20"/>
        </w:rPr>
        <w:t xml:space="preserve">c)	</w:t>
      </w:r>
      <w:r>
        <w:rPr>
          <w:sz w:val="20"/>
          <w:szCs w:val="20"/>
        </w:rPr>
        <w:t xml:space="preserve">sem avaliar ações fora do conjunto de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com ações aleatórias.</w:t>
      </w:r>
    </w:p>
    <w:p>
      <w:pPr>
        <w:keepNext/>
        <w:spacing w:after="60" w:before="140" w:line="276"/>
      </w:pPr>
      <w:r>
        <w:rPr>
          <w:b/>
          <w:bCs/>
          <w:color w:val="4F46E5"/>
          <w:sz w:val="21"/>
          <w:szCs w:val="21"/>
        </w:rPr>
        <w:t xml:space="preserve">Questão 18. </w:t>
      </w:r>
      <w:r>
        <w:rPr>
          <w:sz w:val="21"/>
          <w:szCs w:val="21"/>
        </w:rPr>
        <w:t xml:space="preserve">O Decision Transformer trata o AR como:</w:t>
      </w:r>
    </w:p>
    <w:p>
      <w:pPr>
        <w:keepNext/>
        <w:keepLines/>
        <w:tabs>
          <w:tab w:val="left" w:pos="500"/>
        </w:tabs>
        <w:spacing w:after="30" w:line="264"/>
        <w:ind w:left="500" w:hanging="300"/>
      </w:pPr>
      <w:r>
        <w:rPr>
          <w:b/>
          <w:bCs/>
          <w:color w:val="6B7280"/>
          <w:sz w:val="20"/>
          <w:szCs w:val="20"/>
        </w:rPr>
        <w:t xml:space="preserve">a)	</w:t>
      </w:r>
      <w:r>
        <w:rPr>
          <w:sz w:val="20"/>
          <w:szCs w:val="20"/>
        </w:rPr>
        <w:t xml:space="preserve">um problema de modelagem de sequências condicionado ao retorno desejado.</w:t>
      </w:r>
    </w:p>
    <w:p>
      <w:pPr>
        <w:keepNext/>
        <w:keepLines/>
        <w:tabs>
          <w:tab w:val="left" w:pos="500"/>
        </w:tabs>
        <w:spacing w:after="30" w:line="264"/>
        <w:ind w:left="500" w:hanging="300"/>
      </w:pPr>
      <w:r>
        <w:rPr>
          <w:b/>
          <w:bCs/>
          <w:color w:val="6B7280"/>
          <w:sz w:val="20"/>
          <w:szCs w:val="20"/>
        </w:rPr>
        <w:t xml:space="preserve">b)	</w:t>
      </w:r>
      <w:r>
        <w:rPr>
          <w:sz w:val="20"/>
          <w:szCs w:val="20"/>
        </w:rPr>
        <w:t xml:space="preserve">um problema de clustering.</w:t>
      </w:r>
    </w:p>
    <w:p>
      <w:pPr>
        <w:keepNext/>
        <w:keepLines/>
        <w:tabs>
          <w:tab w:val="left" w:pos="500"/>
        </w:tabs>
        <w:spacing w:after="30" w:line="264"/>
        <w:ind w:left="500" w:hanging="300"/>
      </w:pPr>
      <w:r>
        <w:rPr>
          <w:b/>
          <w:bCs/>
          <w:color w:val="6B7280"/>
          <w:sz w:val="20"/>
          <w:szCs w:val="20"/>
        </w:rPr>
        <w:t xml:space="preserve">c)	</w:t>
      </w:r>
      <w:r>
        <w:rPr>
          <w:sz w:val="20"/>
          <w:szCs w:val="20"/>
        </w:rPr>
        <w:t xml:space="preserve">um bandit.</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tabela de valores.</w:t>
      </w:r>
    </w:p>
    <w:p>
      <w:pPr>
        <w:keepNext/>
        <w:spacing w:after="60" w:before="140" w:line="276"/>
      </w:pPr>
      <w:r>
        <w:rPr>
          <w:b/>
          <w:bCs/>
          <w:color w:val="4F46E5"/>
          <w:sz w:val="21"/>
          <w:szCs w:val="21"/>
        </w:rPr>
        <w:t xml:space="preserve">Questão 19. </w:t>
      </w:r>
      <w:r>
        <w:rPr>
          <w:sz w:val="21"/>
          <w:szCs w:val="21"/>
        </w:rPr>
        <w:t xml:space="preserve">O D4RL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biblioteca de gráficos.</w:t>
      </w:r>
    </w:p>
    <w:p>
      <w:pPr>
        <w:keepNext/>
        <w:keepLines/>
        <w:tabs>
          <w:tab w:val="left" w:pos="500"/>
        </w:tabs>
        <w:spacing w:after="30" w:line="264"/>
        <w:ind w:left="500" w:hanging="300"/>
      </w:pPr>
      <w:r>
        <w:rPr>
          <w:b/>
          <w:bCs/>
          <w:color w:val="6B7280"/>
          <w:sz w:val="20"/>
          <w:szCs w:val="20"/>
        </w:rPr>
        <w:t xml:space="preserve">b)	</w:t>
      </w:r>
      <w:r>
        <w:rPr>
          <w:sz w:val="20"/>
          <w:szCs w:val="20"/>
        </w:rPr>
        <w:t xml:space="preserve">um conjunto de benchmarks para AR offline.</w:t>
      </w:r>
    </w:p>
    <w:p>
      <w:pPr>
        <w:keepNext/>
        <w:keepLines/>
        <w:tabs>
          <w:tab w:val="left" w:pos="500"/>
        </w:tabs>
        <w:spacing w:after="30" w:line="264"/>
        <w:ind w:left="500" w:hanging="300"/>
      </w:pPr>
      <w:r>
        <w:rPr>
          <w:b/>
          <w:bCs/>
          <w:color w:val="6B7280"/>
          <w:sz w:val="20"/>
          <w:szCs w:val="20"/>
        </w:rPr>
        <w:t xml:space="preserve">c)	</w:t>
      </w:r>
      <w:r>
        <w:rPr>
          <w:sz w:val="20"/>
          <w:szCs w:val="20"/>
        </w:rPr>
        <w:t xml:space="preserve">um ambiente de jogo.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algoritmo.</w:t>
      </w:r>
    </w:p>
    <w:p>
      <w:pPr>
        <w:keepNext/>
        <w:spacing w:after="60" w:before="140" w:line="276"/>
      </w:pPr>
      <w:r>
        <w:rPr>
          <w:b/>
          <w:bCs/>
          <w:color w:val="4F46E5"/>
          <w:sz w:val="21"/>
          <w:szCs w:val="21"/>
        </w:rPr>
        <w:t xml:space="preserve">Questão 20. </w:t>
      </w:r>
      <w:r>
        <w:rPr>
          <w:sz w:val="21"/>
          <w:szCs w:val="21"/>
        </w:rPr>
        <w:t xml:space="preserve">A avaliação off-policy (OPE) tem como objetivo:</w:t>
      </w:r>
    </w:p>
    <w:p>
      <w:pPr>
        <w:keepNext/>
        <w:keepLines/>
        <w:tabs>
          <w:tab w:val="left" w:pos="500"/>
        </w:tabs>
        <w:spacing w:after="30" w:line="264"/>
        <w:ind w:left="500" w:hanging="300"/>
      </w:pPr>
      <w:r>
        <w:rPr>
          <w:b/>
          <w:bCs/>
          <w:color w:val="6B7280"/>
          <w:sz w:val="20"/>
          <w:szCs w:val="20"/>
        </w:rPr>
        <w:t xml:space="preserve">a)	</w:t>
      </w:r>
      <w:r>
        <w:rPr>
          <w:sz w:val="20"/>
          <w:szCs w:val="20"/>
        </w:rPr>
        <w:t xml:space="preserve">calcular o desconto.</w:t>
      </w:r>
    </w:p>
    <w:p>
      <w:pPr>
        <w:keepNext/>
        <w:keepLines/>
        <w:tabs>
          <w:tab w:val="left" w:pos="500"/>
        </w:tabs>
        <w:spacing w:after="30" w:line="264"/>
        <w:ind w:left="500" w:hanging="300"/>
      </w:pPr>
      <w:r>
        <w:rPr>
          <w:b/>
          <w:bCs/>
          <w:color w:val="6B7280"/>
          <w:sz w:val="20"/>
          <w:szCs w:val="20"/>
        </w:rPr>
        <w:t xml:space="preserve">b)	</w:t>
      </w:r>
      <w:r>
        <w:rPr>
          <w:sz w:val="20"/>
          <w:szCs w:val="20"/>
        </w:rPr>
        <w:t xml:space="preserve">estimar o valor de uma política-alvo usando dados gerados por outra.</w:t>
      </w:r>
    </w:p>
    <w:p>
      <w:pPr>
        <w:keepNext/>
        <w:keepLines/>
        <w:tabs>
          <w:tab w:val="left" w:pos="500"/>
        </w:tabs>
        <w:spacing w:after="30" w:line="264"/>
        <w:ind w:left="500" w:hanging="300"/>
      </w:pPr>
      <w:r>
        <w:rPr>
          <w:b/>
          <w:bCs/>
          <w:color w:val="6B7280"/>
          <w:sz w:val="20"/>
          <w:szCs w:val="20"/>
        </w:rPr>
        <w:t xml:space="preserve">c)	</w:t>
      </w:r>
      <w:r>
        <w:rPr>
          <w:sz w:val="20"/>
          <w:szCs w:val="20"/>
        </w:rPr>
        <w:t xml:space="preserve">treinar uma política nova.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coletar mais dados.</w:t>
      </w:r>
    </w:p>
    <w:p>
      <w:pPr>
        <w:keepNext/>
        <w:spacing w:after="60" w:before="140" w:line="276"/>
      </w:pPr>
      <w:r>
        <w:rPr>
          <w:b/>
          <w:bCs/>
          <w:color w:val="4F46E5"/>
          <w:sz w:val="21"/>
          <w:szCs w:val="21"/>
        </w:rPr>
        <w:t xml:space="preserve">Questão 21. </w:t>
      </w:r>
      <w:r>
        <w:rPr>
          <w:sz w:val="21"/>
          <w:szCs w:val="21"/>
        </w:rPr>
        <w:t xml:space="preserve">Num bandit com dados registrados, a propensão e(x, 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probabilidade de a política de registro ter escolhido a ação a no contexto x.</w:t>
      </w:r>
    </w:p>
    <w:p>
      <w:pPr>
        <w:keepNext/>
        <w:keepLines/>
        <w:tabs>
          <w:tab w:val="left" w:pos="500"/>
        </w:tabs>
        <w:spacing w:after="30" w:line="264"/>
        <w:ind w:left="500" w:hanging="300"/>
      </w:pPr>
      <w:r>
        <w:rPr>
          <w:b/>
          <w:bCs/>
          <w:color w:val="6B7280"/>
          <w:sz w:val="20"/>
          <w:szCs w:val="20"/>
        </w:rPr>
        <w:t xml:space="preserve">b)	</w:t>
      </w:r>
      <w:r>
        <w:rPr>
          <w:sz w:val="20"/>
          <w:szCs w:val="20"/>
        </w:rPr>
        <w:t xml:space="preserve">o valor da 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o desconto.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recompensa.</w:t>
      </w:r>
    </w:p>
    <w:p>
      <w:pPr>
        <w:keepNext/>
        <w:spacing w:after="60" w:before="140" w:line="276"/>
      </w:pPr>
      <w:r>
        <w:rPr>
          <w:b/>
          <w:bCs/>
          <w:color w:val="4F46E5"/>
          <w:sz w:val="21"/>
          <w:szCs w:val="21"/>
        </w:rPr>
        <w:t xml:space="preserve">Questão 22. </w:t>
      </w:r>
      <w:r>
        <w:rPr>
          <w:sz w:val="21"/>
          <w:szCs w:val="21"/>
        </w:rPr>
        <w:t xml:space="preserve">O estimador IPS usa:</w:t>
      </w:r>
    </w:p>
    <w:p>
      <w:pPr>
        <w:keepNext/>
        <w:keepLines/>
        <w:tabs>
          <w:tab w:val="left" w:pos="500"/>
        </w:tabs>
        <w:spacing w:after="30" w:line="264"/>
        <w:ind w:left="500" w:hanging="300"/>
      </w:pPr>
      <w:r>
        <w:rPr>
          <w:b/>
          <w:bCs/>
          <w:color w:val="6B7280"/>
          <w:sz w:val="20"/>
          <w:szCs w:val="20"/>
        </w:rPr>
        <w:t xml:space="preserve">a)	</w:t>
      </w:r>
      <w:r>
        <w:rPr>
          <w:sz w:val="20"/>
          <w:szCs w:val="20"/>
        </w:rPr>
        <w:t xml:space="preserve">árvores de decisão.</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médias.</w:t>
      </w:r>
    </w:p>
    <w:p>
      <w:pPr>
        <w:keepNext/>
        <w:keepLines/>
        <w:tabs>
          <w:tab w:val="left" w:pos="500"/>
        </w:tabs>
        <w:spacing w:after="30" w:line="264"/>
        <w:ind w:left="500" w:hanging="300"/>
      </w:pPr>
      <w:r>
        <w:rPr>
          <w:b/>
          <w:bCs/>
          <w:color w:val="6B7280"/>
          <w:sz w:val="20"/>
          <w:szCs w:val="20"/>
        </w:rPr>
        <w:t xml:space="preserve">c)	</w:t>
      </w:r>
      <w:r>
        <w:rPr>
          <w:sz w:val="20"/>
          <w:szCs w:val="20"/>
        </w:rPr>
        <w:t xml:space="preserve">pesos 1/e para exemplos em que a ação coincide com a da política-alvo.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um modelo de resultado.</w:t>
      </w:r>
    </w:p>
    <w:p>
      <w:pPr>
        <w:keepNext/>
        <w:spacing w:after="60" w:before="140" w:line="276"/>
      </w:pPr>
      <w:r>
        <w:rPr>
          <w:b/>
          <w:bCs/>
          <w:color w:val="4F46E5"/>
          <w:sz w:val="21"/>
          <w:szCs w:val="21"/>
        </w:rPr>
        <w:t xml:space="preserve">Questão 23. </w:t>
      </w:r>
      <w:r>
        <w:rPr>
          <w:sz w:val="21"/>
          <w:szCs w:val="21"/>
        </w:rPr>
        <w:t xml:space="preserve">Uma desvantagem do IPS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variância alta, sobretudo com propensões pequenas.</w:t>
      </w:r>
    </w:p>
    <w:p>
      <w:pPr>
        <w:keepNext/>
        <w:keepLines/>
        <w:tabs>
          <w:tab w:val="left" w:pos="500"/>
        </w:tabs>
        <w:spacing w:after="30" w:line="264"/>
        <w:ind w:left="500" w:hanging="300"/>
      </w:pPr>
      <w:r>
        <w:rPr>
          <w:b/>
          <w:bCs/>
          <w:color w:val="6B7280"/>
          <w:sz w:val="20"/>
          <w:szCs w:val="20"/>
        </w:rPr>
        <w:t xml:space="preserve">b)	</w:t>
      </w:r>
      <w:r>
        <w:rPr>
          <w:sz w:val="20"/>
          <w:szCs w:val="20"/>
        </w:rPr>
        <w:t xml:space="preserve">ter viés sempre grande.</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usar recompensas.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exigir redes neurais.</w:t>
      </w:r>
    </w:p>
    <w:p>
      <w:pPr>
        <w:keepNext/>
        <w:spacing w:after="60" w:before="140" w:line="276"/>
      </w:pPr>
      <w:r>
        <w:rPr>
          <w:b/>
          <w:bCs/>
          <w:color w:val="4F46E5"/>
          <w:sz w:val="21"/>
          <w:szCs w:val="21"/>
        </w:rPr>
        <w:t xml:space="preserve">Questão 24. </w:t>
      </w:r>
      <w:r>
        <w:rPr>
          <w:sz w:val="21"/>
          <w:szCs w:val="21"/>
        </w:rPr>
        <w:t xml:space="preserve">O método direto (DM) estima o valor da política:</w:t>
      </w:r>
    </w:p>
    <w:p>
      <w:pPr>
        <w:keepNext/>
        <w:keepLines/>
        <w:tabs>
          <w:tab w:val="left" w:pos="500"/>
        </w:tabs>
        <w:spacing w:after="30" w:line="264"/>
        <w:ind w:left="500" w:hanging="300"/>
      </w:pPr>
      <w:r>
        <w:rPr>
          <w:b/>
          <w:bCs/>
          <w:color w:val="6B7280"/>
          <w:sz w:val="20"/>
          <w:szCs w:val="20"/>
        </w:rPr>
        <w:t xml:space="preserve">a)	</w:t>
      </w:r>
      <w:r>
        <w:rPr>
          <w:sz w:val="20"/>
          <w:szCs w:val="20"/>
        </w:rPr>
        <w:t xml:space="preserve">usando apenas pesos de importância.</w:t>
      </w:r>
    </w:p>
    <w:p>
      <w:pPr>
        <w:keepNext/>
        <w:keepLines/>
        <w:tabs>
          <w:tab w:val="left" w:pos="500"/>
        </w:tabs>
        <w:spacing w:after="30" w:line="264"/>
        <w:ind w:left="500" w:hanging="300"/>
      </w:pPr>
      <w:r>
        <w:rPr>
          <w:b/>
          <w:bCs/>
          <w:color w:val="6B7280"/>
          <w:sz w:val="20"/>
          <w:szCs w:val="20"/>
        </w:rPr>
        <w:t xml:space="preserve">b)	</w:t>
      </w:r>
      <w:r>
        <w:rPr>
          <w:sz w:val="20"/>
          <w:szCs w:val="20"/>
        </w:rPr>
        <w:t xml:space="preserve">usando um modelo do resultado esperado, com baixa variância mas possível viés.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 simulação do ambiente real.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sem dados.</w:t>
      </w:r>
    </w:p>
    <w:p>
      <w:pPr>
        <w:keepNext/>
        <w:spacing w:after="60" w:before="140" w:line="276"/>
      </w:pPr>
      <w:r>
        <w:rPr>
          <w:b/>
          <w:bCs/>
          <w:color w:val="4F46E5"/>
          <w:sz w:val="21"/>
          <w:szCs w:val="21"/>
        </w:rPr>
        <w:t xml:space="preserve">Questão 25. </w:t>
      </w:r>
      <w:r>
        <w:rPr>
          <w:sz w:val="21"/>
          <w:szCs w:val="21"/>
        </w:rPr>
        <w:t xml:space="preserve">O estimador duplamente robusto (DR) é consistente se:</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de resultado OU as propensões estiverem corretos.</w:t>
      </w:r>
    </w:p>
    <w:p>
      <w:pPr>
        <w:keepNext/>
        <w:keepLines/>
        <w:tabs>
          <w:tab w:val="left" w:pos="500"/>
        </w:tabs>
        <w:spacing w:after="30" w:line="264"/>
        <w:ind w:left="500" w:hanging="300"/>
      </w:pPr>
      <w:r>
        <w:rPr>
          <w:b/>
          <w:bCs/>
          <w:color w:val="6B7280"/>
          <w:sz w:val="20"/>
          <w:szCs w:val="20"/>
        </w:rPr>
        <w:t xml:space="preserve">b)	</w:t>
      </w:r>
      <w:r>
        <w:rPr>
          <w:sz w:val="20"/>
          <w:szCs w:val="20"/>
        </w:rPr>
        <w:t xml:space="preserve">γ = 1.</w:t>
      </w:r>
    </w:p>
    <w:p>
      <w:pPr>
        <w:keepNext/>
        <w:keepLines/>
        <w:tabs>
          <w:tab w:val="left" w:pos="500"/>
        </w:tabs>
        <w:spacing w:after="30" w:line="264"/>
        <w:ind w:left="500" w:hanging="300"/>
      </w:pPr>
      <w:r>
        <w:rPr>
          <w:b/>
          <w:bCs/>
          <w:color w:val="6B7280"/>
          <w:sz w:val="20"/>
          <w:szCs w:val="20"/>
        </w:rPr>
        <w:t xml:space="preserve">c)	</w:t>
      </w:r>
      <w:r>
        <w:rPr>
          <w:sz w:val="20"/>
          <w:szCs w:val="20"/>
        </w:rPr>
        <w:t xml:space="preserve">a política for determinística.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ambos estiverem errados.</w:t>
      </w:r>
    </w:p>
    <w:p>
      <w:pPr>
        <w:keepNext/>
        <w:spacing w:after="60" w:before="140" w:line="276"/>
      </w:pPr>
      <w:r>
        <w:rPr>
          <w:b/>
          <w:bCs/>
          <w:color w:val="4F46E5"/>
          <w:sz w:val="21"/>
          <w:szCs w:val="21"/>
        </w:rPr>
        <w:t xml:space="preserve">Questão 26. </w:t>
      </w:r>
      <w:r>
        <w:rPr>
          <w:sz w:val="21"/>
          <w:szCs w:val="21"/>
        </w:rPr>
        <w:t xml:space="preserve">A condição de sobreposição (positividade) exige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os dados sejam rotulados.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toda ação da política-alvo tenha probabilidade positiva na política de registro.</w:t>
      </w:r>
    </w:p>
    <w:p>
      <w:pPr>
        <w:keepNext/>
        <w:keepLines/>
        <w:tabs>
          <w:tab w:val="left" w:pos="500"/>
        </w:tabs>
        <w:spacing w:after="30" w:line="264"/>
        <w:ind w:left="500" w:hanging="300"/>
      </w:pPr>
      <w:r>
        <w:rPr>
          <w:b/>
          <w:bCs/>
          <w:color w:val="6B7280"/>
          <w:sz w:val="20"/>
          <w:szCs w:val="20"/>
        </w:rPr>
        <w:t xml:space="preserve">c)	</w:t>
      </w:r>
      <w:r>
        <w:rPr>
          <w:sz w:val="20"/>
          <w:szCs w:val="20"/>
        </w:rPr>
        <w:t xml:space="preserve">a política-alvo seja igual à de registro.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as recompensas sejam positivas.</w:t>
      </w:r>
    </w:p>
    <w:p>
      <w:pPr>
        <w:keepNext/>
        <w:spacing w:after="60" w:before="140" w:line="276"/>
      </w:pPr>
      <w:r>
        <w:rPr>
          <w:b/>
          <w:bCs/>
          <w:color w:val="4F46E5"/>
          <w:sz w:val="21"/>
          <w:szCs w:val="21"/>
        </w:rPr>
        <w:t xml:space="preserve">Questão 27. </w:t>
      </w:r>
      <w:r>
        <w:rPr>
          <w:sz w:val="21"/>
          <w:szCs w:val="21"/>
        </w:rPr>
        <w:t xml:space="preserve">Confundidores ocultos são variáveis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só afetam o desconto.</w:t>
      </w:r>
    </w:p>
    <w:p>
      <w:pPr>
        <w:keepNext/>
        <w:keepLines/>
        <w:tabs>
          <w:tab w:val="left" w:pos="500"/>
        </w:tabs>
        <w:spacing w:after="30" w:line="264"/>
        <w:ind w:left="500" w:hanging="300"/>
      </w:pPr>
      <w:r>
        <w:rPr>
          <w:b/>
          <w:bCs/>
          <w:color w:val="6B7280"/>
          <w:sz w:val="20"/>
          <w:szCs w:val="20"/>
        </w:rPr>
        <w:t xml:space="preserve">b)	</w:t>
      </w:r>
      <w:r>
        <w:rPr>
          <w:sz w:val="20"/>
          <w:szCs w:val="20"/>
        </w:rPr>
        <w:t xml:space="preserve">influenciam tanto a escolha da ação quanto o resultado, mas não estão nos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são irrelevantes.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são sempre aleatórias.</w:t>
      </w:r>
    </w:p>
    <w:p>
      <w:pPr>
        <w:keepNext/>
        <w:spacing w:after="60" w:before="140" w:line="276"/>
      </w:pPr>
      <w:r>
        <w:rPr>
          <w:b/>
          <w:bCs/>
          <w:color w:val="4F46E5"/>
          <w:sz w:val="21"/>
          <w:szCs w:val="21"/>
        </w:rPr>
        <w:t xml:space="preserve">Questão 28. </w:t>
      </w:r>
      <w:r>
        <w:rPr>
          <w:sz w:val="21"/>
          <w:szCs w:val="21"/>
        </w:rPr>
        <w:t xml:space="preserve">O exemplo da UTI mostra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a UTI aumenta sempre a mortalidade.</w:t>
      </w:r>
    </w:p>
    <w:p>
      <w:pPr>
        <w:keepNext/>
        <w:keepLines/>
        <w:tabs>
          <w:tab w:val="left" w:pos="500"/>
        </w:tabs>
        <w:spacing w:after="30" w:line="264"/>
        <w:ind w:left="500" w:hanging="300"/>
      </w:pPr>
      <w:r>
        <w:rPr>
          <w:b/>
          <w:bCs/>
          <w:color w:val="6B7280"/>
          <w:sz w:val="20"/>
          <w:szCs w:val="20"/>
        </w:rPr>
        <w:t xml:space="preserve">b)	</w:t>
      </w:r>
      <w:r>
        <w:rPr>
          <w:sz w:val="20"/>
          <w:szCs w:val="20"/>
        </w:rPr>
        <w:t xml:space="preserve">associações em dados observacionais podem refletir confusão, não causa.</w:t>
      </w:r>
    </w:p>
    <w:p>
      <w:pPr>
        <w:keepNext/>
        <w:keepLines/>
        <w:tabs>
          <w:tab w:val="left" w:pos="500"/>
        </w:tabs>
        <w:spacing w:after="30" w:line="264"/>
        <w:ind w:left="500" w:hanging="300"/>
      </w:pPr>
      <w:r>
        <w:rPr>
          <w:b/>
          <w:bCs/>
          <w:color w:val="6B7280"/>
          <w:sz w:val="20"/>
          <w:szCs w:val="20"/>
        </w:rPr>
        <w:t xml:space="preserve">c)	</w:t>
      </w:r>
      <w:r>
        <w:rPr>
          <w:sz w:val="20"/>
          <w:szCs w:val="20"/>
        </w:rPr>
        <w:t xml:space="preserve">a UTI é desnecessária.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dados observacionais são sempre confiáveis.</w:t>
      </w:r>
    </w:p>
    <w:p>
      <w:pPr>
        <w:keepNext/>
        <w:spacing w:after="60" w:before="140" w:line="276"/>
      </w:pPr>
      <w:r>
        <w:rPr>
          <w:b/>
          <w:bCs/>
          <w:color w:val="4F46E5"/>
          <w:sz w:val="21"/>
          <w:szCs w:val="21"/>
        </w:rPr>
        <w:t xml:space="preserve">Questão 29. </w:t>
      </w:r>
      <w:r>
        <w:rPr>
          <w:sz w:val="21"/>
          <w:szCs w:val="21"/>
        </w:rPr>
        <w:t xml:space="preserve">Na base Bank Marketing, a coluna duration é removida da avaliação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é constante.</w:t>
      </w:r>
    </w:p>
    <w:p>
      <w:pPr>
        <w:keepNext/>
        <w:keepLines/>
        <w:tabs>
          <w:tab w:val="left" w:pos="500"/>
        </w:tabs>
        <w:spacing w:after="30" w:line="264"/>
        <w:ind w:left="500" w:hanging="300"/>
      </w:pPr>
      <w:r>
        <w:rPr>
          <w:b/>
          <w:bCs/>
          <w:color w:val="6B7280"/>
          <w:sz w:val="20"/>
          <w:szCs w:val="20"/>
        </w:rPr>
        <w:t xml:space="preserve">b)	</w:t>
      </w:r>
      <w:r>
        <w:rPr>
          <w:sz w:val="20"/>
          <w:szCs w:val="20"/>
        </w:rPr>
        <w:t xml:space="preserve">tem muitos ausentes.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é categórica.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só é conhecida depois do contato, vazando informação.</w:t>
      </w:r>
    </w:p>
    <w:p>
      <w:pPr>
        <w:keepNext/>
        <w:spacing w:after="60" w:before="140" w:line="276"/>
      </w:pPr>
      <w:r>
        <w:rPr>
          <w:b/>
          <w:bCs/>
          <w:color w:val="4F46E5"/>
          <w:sz w:val="21"/>
          <w:szCs w:val="21"/>
        </w:rPr>
        <w:t xml:space="preserve">Questão 30. </w:t>
      </w:r>
      <w:r>
        <w:rPr>
          <w:sz w:val="21"/>
          <w:szCs w:val="21"/>
        </w:rPr>
        <w:t xml:space="preserve">O SNIPS (IPS auto-normalizado) difere do IPS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usar apenas o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usar pesos.</w:t>
      </w:r>
    </w:p>
    <w:p>
      <w:pPr>
        <w:keepNext/>
        <w:keepLines/>
        <w:tabs>
          <w:tab w:val="left" w:pos="500"/>
        </w:tabs>
        <w:spacing w:after="30" w:line="264"/>
        <w:ind w:left="500" w:hanging="300"/>
      </w:pPr>
      <w:r>
        <w:rPr>
          <w:b/>
          <w:bCs/>
          <w:color w:val="6B7280"/>
          <w:sz w:val="20"/>
          <w:szCs w:val="20"/>
        </w:rPr>
        <w:t xml:space="preserve">c)	</w:t>
      </w:r>
      <w:r>
        <w:rPr>
          <w:sz w:val="20"/>
          <w:szCs w:val="20"/>
        </w:rPr>
        <w:t xml:space="preserve">exigir ações contínuas.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dividir pela soma dos pesos de importância, reduzindo muito a variância.</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Dê três situações reais em que o AR offline é preferível ao online e explique por quê.</w:t>
      </w:r>
    </w:p>
    <w:p>
      <w:pPr>
        <w:keepLines/>
        <w:tabs>
          <w:tab w:val="left" w:pos="500"/>
        </w:tabs>
        <w:spacing w:after="80" w:before="120" w:line="288"/>
        <w:ind w:left="500" w:hanging="500"/>
      </w:pPr>
      <w:r>
        <w:rPr>
          <w:b/>
          <w:bCs/>
          <w:color w:val="4F46E5"/>
          <w:sz w:val="21"/>
          <w:szCs w:val="21"/>
        </w:rPr>
        <w:t xml:space="preserve">2.	</w:t>
      </w:r>
      <w:r>
        <w:rPr>
          <w:sz w:val="21"/>
          <w:szCs w:val="21"/>
        </w:rPr>
        <w:t xml:space="preserve">Explique a clonagem de comportamento e por que ela sofre com o acúmulo de erros.</w:t>
      </w:r>
    </w:p>
    <w:p>
      <w:pPr>
        <w:keepLines/>
        <w:tabs>
          <w:tab w:val="left" w:pos="500"/>
        </w:tabs>
        <w:spacing w:after="80" w:before="120" w:line="288"/>
        <w:ind w:left="500" w:hanging="500"/>
      </w:pPr>
      <w:r>
        <w:rPr>
          <w:b/>
          <w:bCs/>
          <w:color w:val="4F46E5"/>
          <w:sz w:val="21"/>
          <w:szCs w:val="21"/>
        </w:rPr>
        <w:t xml:space="preserve">3.	</w:t>
      </w:r>
      <w:r>
        <w:rPr>
          <w:sz w:val="21"/>
          <w:szCs w:val="21"/>
        </w:rPr>
        <w:t xml:space="preserve">Descreva o DAgger e explique por que ele reduz o acúmulo de erros.</w:t>
      </w:r>
    </w:p>
    <w:p>
      <w:pPr>
        <w:keepLines/>
        <w:tabs>
          <w:tab w:val="left" w:pos="500"/>
        </w:tabs>
        <w:spacing w:after="80" w:before="120" w:line="288"/>
        <w:ind w:left="500" w:hanging="500"/>
      </w:pPr>
      <w:r>
        <w:rPr>
          <w:b/>
          <w:bCs/>
          <w:color w:val="4F46E5"/>
          <w:sz w:val="21"/>
          <w:szCs w:val="21"/>
        </w:rPr>
        <w:t xml:space="preserve">4.	</w:t>
      </w:r>
      <w:r>
        <w:rPr>
          <w:sz w:val="21"/>
          <w:szCs w:val="21"/>
        </w:rPr>
        <w:t xml:space="preserve">Compare BC, IRL e GAIL quanto ao que aprendem e a vantagens e limitações.</w:t>
      </w:r>
    </w:p>
    <w:p>
      <w:pPr>
        <w:keepLines/>
        <w:tabs>
          <w:tab w:val="left" w:pos="500"/>
        </w:tabs>
        <w:spacing w:after="80" w:before="120" w:line="288"/>
        <w:ind w:left="500" w:hanging="500"/>
      </w:pPr>
      <w:r>
        <w:rPr>
          <w:b/>
          <w:bCs/>
          <w:color w:val="4F46E5"/>
          <w:sz w:val="21"/>
          <w:szCs w:val="21"/>
        </w:rPr>
        <w:t xml:space="preserve">5.	</w:t>
      </w:r>
      <w:r>
        <w:rPr>
          <w:sz w:val="21"/>
          <w:szCs w:val="21"/>
        </w:rPr>
        <w:t xml:space="preserve">Explique o problema do deslocamento de distribuição no AR offline.</w:t>
      </w:r>
    </w:p>
    <w:p>
      <w:pPr>
        <w:keepLines/>
        <w:tabs>
          <w:tab w:val="left" w:pos="500"/>
        </w:tabs>
        <w:spacing w:after="80" w:before="120" w:line="288"/>
        <w:ind w:left="500" w:hanging="500"/>
      </w:pPr>
      <w:r>
        <w:rPr>
          <w:b/>
          <w:bCs/>
          <w:color w:val="4F46E5"/>
          <w:sz w:val="21"/>
          <w:szCs w:val="21"/>
        </w:rPr>
        <w:t xml:space="preserve">6.	</w:t>
      </w:r>
      <w:r>
        <w:rPr>
          <w:sz w:val="21"/>
          <w:szCs w:val="21"/>
        </w:rPr>
        <w:t xml:space="preserve">Descreva as ideias de BCQ, CQL e IQL para lidar com o deslocamento de distribuição.</w:t>
      </w:r>
    </w:p>
    <w:p>
      <w:pPr>
        <w:keepLines/>
        <w:tabs>
          <w:tab w:val="left" w:pos="500"/>
        </w:tabs>
        <w:spacing w:after="80" w:before="120" w:line="288"/>
        <w:ind w:left="500" w:hanging="500"/>
      </w:pPr>
      <w:r>
        <w:rPr>
          <w:b/>
          <w:bCs/>
          <w:color w:val="4F46E5"/>
          <w:sz w:val="21"/>
          <w:szCs w:val="21"/>
        </w:rPr>
        <w:t xml:space="preserve">7.	</w:t>
      </w:r>
      <w:r>
        <w:rPr>
          <w:sz w:val="21"/>
          <w:szCs w:val="21"/>
        </w:rPr>
        <w:t xml:space="preserve">Em que casos a BC é suficiente e quando o AR offline pode superá-la?</w:t>
      </w:r>
    </w:p>
    <w:p>
      <w:pPr>
        <w:keepLines/>
        <w:tabs>
          <w:tab w:val="left" w:pos="500"/>
        </w:tabs>
        <w:spacing w:after="80" w:before="120" w:line="288"/>
        <w:ind w:left="500" w:hanging="500"/>
      </w:pPr>
      <w:r>
        <w:rPr>
          <w:b/>
          <w:bCs/>
          <w:color w:val="4F46E5"/>
          <w:sz w:val="21"/>
          <w:szCs w:val="21"/>
        </w:rPr>
        <w:t xml:space="preserve">8.	</w:t>
      </w:r>
      <w:r>
        <w:rPr>
          <w:sz w:val="21"/>
          <w:szCs w:val="21"/>
        </w:rPr>
        <w:t xml:space="preserve">Defina avaliação off-policy e explique por que ela é importante antes de implantar uma política.</w:t>
      </w:r>
    </w:p>
    <w:p>
      <w:pPr>
        <w:keepLines/>
        <w:tabs>
          <w:tab w:val="left" w:pos="500"/>
        </w:tabs>
        <w:spacing w:after="80" w:before="120" w:line="288"/>
        <w:ind w:left="500" w:hanging="500"/>
      </w:pPr>
      <w:r>
        <w:rPr>
          <w:b/>
          <w:bCs/>
          <w:color w:val="4F46E5"/>
          <w:sz w:val="21"/>
          <w:szCs w:val="21"/>
        </w:rPr>
        <w:t xml:space="preserve">9.	</w:t>
      </w:r>
      <w:r>
        <w:rPr>
          <w:sz w:val="21"/>
          <w:szCs w:val="21"/>
        </w:rPr>
        <w:t xml:space="preserve">Escreva e explique os estimadores IPS, SNIPS, DM e DR.</w:t>
      </w:r>
    </w:p>
    <w:p>
      <w:pPr>
        <w:keepLines/>
        <w:tabs>
          <w:tab w:val="left" w:pos="500"/>
        </w:tabs>
        <w:spacing w:after="80" w:before="120" w:line="288"/>
        <w:ind w:left="500" w:hanging="500"/>
      </w:pPr>
      <w:r>
        <w:rPr>
          <w:b/>
          <w:bCs/>
          <w:color w:val="4F46E5"/>
          <w:sz w:val="21"/>
          <w:szCs w:val="21"/>
        </w:rPr>
        <w:t xml:space="preserve">10.	</w:t>
      </w:r>
      <w:r>
        <w:rPr>
          <w:sz w:val="21"/>
          <w:szCs w:val="21"/>
        </w:rPr>
        <w:t xml:space="preserve">Compare viés e variância de DM, IPS e DR.</w:t>
      </w:r>
    </w:p>
    <w:p>
      <w:pPr>
        <w:keepLines/>
        <w:tabs>
          <w:tab w:val="left" w:pos="500"/>
        </w:tabs>
        <w:spacing w:after="80" w:before="120" w:line="288"/>
        <w:ind w:left="500" w:hanging="500"/>
      </w:pPr>
      <w:r>
        <w:rPr>
          <w:b/>
          <w:bCs/>
          <w:color w:val="4F46E5"/>
          <w:sz w:val="21"/>
          <w:szCs w:val="21"/>
        </w:rPr>
        <w:t xml:space="preserve">11.	</w:t>
      </w:r>
      <w:r>
        <w:rPr>
          <w:sz w:val="21"/>
          <w:szCs w:val="21"/>
        </w:rPr>
        <w:t xml:space="preserve">Por que propensões muito pequenas são problemáticas para o IPS e o que se pode fazer?</w:t>
      </w:r>
    </w:p>
    <w:p>
      <w:pPr>
        <w:keepLines/>
        <w:tabs>
          <w:tab w:val="left" w:pos="500"/>
        </w:tabs>
        <w:spacing w:after="80" w:before="120" w:line="288"/>
        <w:ind w:left="500" w:hanging="500"/>
      </w:pPr>
      <w:r>
        <w:rPr>
          <w:b/>
          <w:bCs/>
          <w:color w:val="4F46E5"/>
          <w:sz w:val="21"/>
          <w:szCs w:val="21"/>
        </w:rPr>
        <w:t xml:space="preserve">12.	</w:t>
      </w:r>
      <w:r>
        <w:rPr>
          <w:sz w:val="21"/>
          <w:szCs w:val="21"/>
        </w:rPr>
        <w:t xml:space="preserve">Explique a condição de sobreposição e como verificá-la nos dados.</w:t>
      </w:r>
    </w:p>
    <w:p>
      <w:pPr>
        <w:keepLines/>
        <w:tabs>
          <w:tab w:val="left" w:pos="500"/>
        </w:tabs>
        <w:spacing w:after="80" w:before="120" w:line="288"/>
        <w:ind w:left="500" w:hanging="500"/>
      </w:pPr>
      <w:r>
        <w:rPr>
          <w:b/>
          <w:bCs/>
          <w:color w:val="4F46E5"/>
          <w:sz w:val="21"/>
          <w:szCs w:val="21"/>
        </w:rPr>
        <w:t xml:space="preserve">13.	</w:t>
      </w:r>
      <w:r>
        <w:rPr>
          <w:sz w:val="21"/>
          <w:szCs w:val="21"/>
        </w:rPr>
        <w:t xml:space="preserve">O que são confundidores ocultos e como podem enganar uma avaliação off-policy? Dê um exemplo.</w:t>
      </w:r>
    </w:p>
    <w:p>
      <w:pPr>
        <w:keepLines/>
        <w:tabs>
          <w:tab w:val="left" w:pos="500"/>
        </w:tabs>
        <w:spacing w:after="80" w:before="120" w:line="288"/>
        <w:ind w:left="500" w:hanging="500"/>
      </w:pPr>
      <w:r>
        <w:rPr>
          <w:b/>
          <w:bCs/>
          <w:color w:val="4F46E5"/>
          <w:sz w:val="21"/>
          <w:szCs w:val="21"/>
        </w:rPr>
        <w:t xml:space="preserve">14.	</w:t>
      </w:r>
      <w:r>
        <w:rPr>
          <w:sz w:val="21"/>
          <w:szCs w:val="21"/>
        </w:rPr>
        <w:t xml:space="preserve">Explique por que "duration" é uma variável problemática na base Bank Marketing.</w:t>
      </w:r>
    </w:p>
    <w:p>
      <w:pPr>
        <w:keepLines/>
        <w:tabs>
          <w:tab w:val="left" w:pos="500"/>
        </w:tabs>
        <w:spacing w:after="80" w:before="120" w:line="288"/>
        <w:ind w:left="500" w:hanging="500"/>
      </w:pPr>
      <w:r>
        <w:rPr>
          <w:b/>
          <w:bCs/>
          <w:color w:val="4F46E5"/>
          <w:sz w:val="21"/>
          <w:szCs w:val="21"/>
        </w:rPr>
        <w:t xml:space="preserve">15.	</w:t>
      </w:r>
      <w:r>
        <w:rPr>
          <w:sz w:val="21"/>
          <w:szCs w:val="21"/>
        </w:rPr>
        <w:t xml:space="preserve">Descreva o experimento semissintético da Seção 12.7.6 e por que ele é útil.</w:t>
      </w:r>
    </w:p>
    <w:p>
      <w:pPr>
        <w:keepLines/>
        <w:tabs>
          <w:tab w:val="left" w:pos="500"/>
        </w:tabs>
        <w:spacing w:after="80" w:before="120" w:line="288"/>
        <w:ind w:left="500" w:hanging="500"/>
      </w:pPr>
      <w:r>
        <w:rPr>
          <w:b/>
          <w:bCs/>
          <w:color w:val="4F46E5"/>
          <w:sz w:val="21"/>
          <w:szCs w:val="21"/>
        </w:rPr>
        <w:t xml:space="preserve">16.	</w:t>
      </w:r>
      <w:r>
        <w:rPr>
          <w:sz w:val="21"/>
          <w:szCs w:val="21"/>
        </w:rPr>
        <w:t xml:space="preserve">Por que, no experimento, o DM tende a ter viés mesmo com baixa variância?</w:t>
      </w:r>
    </w:p>
    <w:p>
      <w:pPr>
        <w:keepLines/>
        <w:tabs>
          <w:tab w:val="left" w:pos="500"/>
        </w:tabs>
        <w:spacing w:after="80" w:before="120" w:line="288"/>
        <w:ind w:left="500" w:hanging="500"/>
      </w:pPr>
      <w:r>
        <w:rPr>
          <w:b/>
          <w:bCs/>
          <w:color w:val="4F46E5"/>
          <w:sz w:val="21"/>
          <w:szCs w:val="21"/>
        </w:rPr>
        <w:t xml:space="preserve">17.	</w:t>
      </w:r>
      <w:r>
        <w:rPr>
          <w:sz w:val="21"/>
          <w:szCs w:val="21"/>
        </w:rPr>
        <w:t xml:space="preserve">Compare BC e FQI offline num conjunto de qualidade mista e explique o resultado esperado.</w:t>
      </w:r>
    </w:p>
    <w:p>
      <w:pPr>
        <w:keepLines/>
        <w:tabs>
          <w:tab w:val="left" w:pos="500"/>
        </w:tabs>
        <w:spacing w:after="80" w:before="120" w:line="288"/>
        <w:ind w:left="500" w:hanging="500"/>
      </w:pPr>
      <w:r>
        <w:rPr>
          <w:b/>
          <w:bCs/>
          <w:color w:val="4F46E5"/>
          <w:sz w:val="21"/>
          <w:szCs w:val="21"/>
        </w:rPr>
        <w:t xml:space="preserve">18.	</w:t>
      </w:r>
      <w:r>
        <w:rPr>
          <w:sz w:val="21"/>
          <w:szCs w:val="21"/>
        </w:rPr>
        <w:t xml:space="preserve">Proponha uma análise de sensibilidade para o limite de recorte das propensões e explique o que esperar.</w:t>
      </w:r>
    </w:p>
    <w:p>
      <w:pPr>
        <w:keepLines/>
        <w:tabs>
          <w:tab w:val="left" w:pos="500"/>
        </w:tabs>
        <w:spacing w:after="80" w:before="120" w:line="288"/>
        <w:ind w:left="500" w:hanging="500"/>
      </w:pPr>
      <w:r>
        <w:rPr>
          <w:b/>
          <w:bCs/>
          <w:color w:val="4F46E5"/>
          <w:sz w:val="21"/>
          <w:szCs w:val="21"/>
        </w:rPr>
        <w:t xml:space="preserve">19.	</w:t>
      </w:r>
      <w:r>
        <w:rPr>
          <w:sz w:val="21"/>
          <w:szCs w:val="21"/>
        </w:rPr>
        <w:t xml:space="preserve">Discuta por que recomendar uma política a partir de dados observacionais exige cautela mesmo com DR.</w:t>
      </w:r>
    </w:p>
    <w:p>
      <w:pPr>
        <w:keepLines/>
        <w:tabs>
          <w:tab w:val="left" w:pos="500"/>
        </w:tabs>
        <w:spacing w:after="80" w:before="120" w:line="288"/>
        <w:ind w:left="500" w:hanging="500"/>
      </w:pPr>
      <w:r>
        <w:rPr>
          <w:b/>
          <w:bCs/>
          <w:color w:val="4F46E5"/>
          <w:sz w:val="21"/>
          <w:szCs w:val="21"/>
        </w:rPr>
        <w:t xml:space="preserve">20.	</w:t>
      </w:r>
      <w:r>
        <w:rPr>
          <w:sz w:val="21"/>
          <w:szCs w:val="21"/>
        </w:rPr>
        <w:t xml:space="preserve">Dê um exemplo de aplicação em saúde de avaliação off-policy e liste os cuidados éticos e estatísticos necessários.</w:t>
      </w:r>
    </w:p>
    <w:p>
      <w:pPr>
        <w:sectPr>
          <w:headerReference w:type="default" r:id="rId33"/>
          <w:footerReference w:type="default" r:id="rId34"/>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13" descr="Faixa decorativa do capítulo 13"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13 — Sistemas Multiagente, RLHF e Fronteiras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Descrever jogos de Markov, equilíbrio de Nash e os desafios do aprendizado multiagente.</w:t>
            </w:r>
          </w:p>
          <w:p>
            <w:pPr>
              <w:pStyle w:val="ListParagraph"/>
              <w:numPr>
                <w:ilvl w:val="0"/>
                <w:numId w:val="2"/>
              </w:numPr>
              <w:spacing w:after="50" w:line="276"/>
            </w:pPr>
            <w:r>
              <w:rPr>
                <w:sz w:val="20"/>
                <w:szCs w:val="20"/>
              </w:rPr>
              <w:t xml:space="preserve">Explicar aprendizes independentes, treinamento centralizado com execução descentralizada e autojogo.</w:t>
            </w:r>
          </w:p>
          <w:p>
            <w:pPr>
              <w:pStyle w:val="ListParagraph"/>
              <w:numPr>
                <w:ilvl w:val="0"/>
                <w:numId w:val="2"/>
              </w:numPr>
              <w:spacing w:after="50" w:line="276"/>
            </w:pPr>
            <w:r>
              <w:rPr>
                <w:sz w:val="20"/>
                <w:szCs w:val="20"/>
              </w:rPr>
              <w:t xml:space="preserve">Descrever o pipeline do RLHF, o modelo de Bradley–Terry e a otimização com penalidade KL.</w:t>
            </w:r>
          </w:p>
          <w:p>
            <w:pPr>
              <w:pStyle w:val="ListParagraph"/>
              <w:numPr>
                <w:ilvl w:val="0"/>
                <w:numId w:val="2"/>
              </w:numPr>
              <w:spacing w:after="50" w:line="276"/>
            </w:pPr>
            <w:r>
              <w:rPr>
                <w:sz w:val="20"/>
                <w:szCs w:val="20"/>
              </w:rPr>
              <w:t xml:space="preserve">Explicar o DPO e o fenômeno da sobre-otimização da recompensa (lei de Goodhart).</w:t>
            </w:r>
          </w:p>
          <w:p>
            <w:pPr>
              <w:pStyle w:val="ListParagraph"/>
              <w:numPr>
                <w:ilvl w:val="0"/>
                <w:numId w:val="2"/>
              </w:numPr>
              <w:spacing w:after="50" w:line="276"/>
            </w:pPr>
            <w:r>
              <w:rPr>
                <w:sz w:val="20"/>
                <w:szCs w:val="20"/>
              </w:rPr>
              <w:t xml:space="preserve">Discutir segurança, alinhamento, ética e limites do aprendizado por reforço.</w:t>
            </w:r>
          </w:p>
          <w:p>
            <w:pPr>
              <w:pStyle w:val="ListParagraph"/>
              <w:numPr>
                <w:ilvl w:val="0"/>
                <w:numId w:val="2"/>
              </w:numPr>
              <w:spacing w:after="50" w:line="276"/>
            </w:pPr>
            <w:r>
              <w:rPr>
                <w:sz w:val="20"/>
                <w:szCs w:val="20"/>
              </w:rPr>
              <w:t xml:space="preserve">Mapear as fronteiras de pesquisa e traçar um plano de estudos.</w:t>
            </w:r>
          </w:p>
        </w:tc>
      </w:tr>
    </w:tbl>
    <w:p>
      <w:pPr>
        <w:spacing w:after="200" w:line="120"/>
      </w:pPr>
    </w:p>
    <w:p>
      <w:pPr>
        <w:pStyle w:val="Heading3"/>
        <w:keepNext/>
      </w:pPr>
      <w:r>
        <w:t xml:space="preserve">13.1 Quando há mais de um agente</w:t>
      </w:r>
    </w:p>
    <w:p>
      <w:pPr>
        <w:spacing w:after="120" w:line="300"/>
        <w:jc w:val="left"/>
      </w:pPr>
      <w:r>
        <w:rPr>
          <w:sz w:val="21"/>
          <w:szCs w:val="21"/>
        </w:rPr>
        <w:t xml:space="preserve">Até aqui, só o </w:t>
      </w:r>
      <w:r>
        <w:rPr>
          <w:b/>
          <w:bCs/>
          <w:sz w:val="21"/>
          <w:szCs w:val="21"/>
        </w:rPr>
        <w:t xml:space="preserve">agente</w:t>
      </w:r>
      <w:r>
        <w:rPr>
          <w:sz w:val="21"/>
          <w:szCs w:val="21"/>
        </w:rPr>
        <w:t xml:space="preserve"> mudava; o ambiente era "o resto do mundo". Mas, muitas vezes, o ambiente </w:t>
      </w:r>
      <w:r>
        <w:rPr>
          <w:b/>
          <w:bCs/>
          <w:sz w:val="21"/>
          <w:szCs w:val="21"/>
        </w:rPr>
        <w:t xml:space="preserve">contém outros agentes que também aprendem</w:t>
      </w:r>
      <w:r>
        <w:rPr>
          <w:sz w:val="21"/>
          <w:szCs w:val="21"/>
        </w:rPr>
        <w:t xml:space="preserve">: jogadores num jogo, carros no trânsito, empresas num mercado, robôs numa equipe, inteligências artificiais em conversação.</w:t>
      </w:r>
    </w:p>
    <w:p>
      <w:pPr>
        <w:spacing w:after="120" w:line="300"/>
        <w:jc w:val="left"/>
      </w:pPr>
      <w:r>
        <w:rPr>
          <w:sz w:val="21"/>
          <w:szCs w:val="21"/>
        </w:rPr>
        <w:t xml:space="preserve">O modelo matemático é o </w:t>
      </w:r>
      <w:r>
        <w:rPr>
          <w:b/>
          <w:bCs/>
          <w:sz w:val="21"/>
          <w:szCs w:val="21"/>
        </w:rPr>
        <w:t xml:space="preserve">jogo de Markov</w:t>
      </w:r>
      <w:r>
        <w:rPr>
          <w:sz w:val="21"/>
          <w:szCs w:val="21"/>
        </w:rPr>
        <w:t xml:space="preserve"> (também chamado de jogo estocástico), uma generalização do MDP em que </w:t>
      </w:r>
      <w:r>
        <w:rPr>
          <w:b/>
          <w:bCs/>
          <w:sz w:val="21"/>
          <w:szCs w:val="21"/>
        </w:rPr>
        <w:t xml:space="preserve">vários agentes</w:t>
      </w:r>
      <w:r>
        <w:rPr>
          <w:sz w:val="21"/>
          <w:szCs w:val="21"/>
        </w:rPr>
        <w:t xml:space="preserve"> escolhem ações </w:t>
      </w:r>
      <w:r>
        <w:rPr>
          <w:b/>
          <w:bCs/>
          <w:sz w:val="21"/>
          <w:szCs w:val="21"/>
        </w:rPr>
        <w:t xml:space="preserve">ao mesmo tempo</w:t>
      </w:r>
      <w:r>
        <w:rPr>
          <w:sz w:val="21"/>
          <w:szCs w:val="21"/>
        </w:rPr>
        <w:t xml:space="preserve">, e a recompensa de cada um depende da </w:t>
      </w:r>
      <w:r>
        <w:rPr>
          <w:b/>
          <w:bCs/>
          <w:sz w:val="21"/>
          <w:szCs w:val="21"/>
        </w:rPr>
        <w:t xml:space="preserve">combinação</w:t>
      </w:r>
      <w:r>
        <w:rPr>
          <w:sz w:val="21"/>
          <w:szCs w:val="21"/>
        </w:rPr>
        <w:t xml:space="preserve"> de ações (LITTMAN, 1994).</w:t>
      </w:r>
    </w:p>
    <w:p>
      <w:pPr>
        <w:keepNext/>
        <w:spacing w:after="60" w:before="120"/>
        <w:jc w:val="center"/>
      </w:pPr>
      <w:r>
        <w:drawing>
          <wp:inline distT="0" distB="0" distL="0" distR="0">
            <wp:extent cx="5715000" cy="1809750"/>
            <wp:effectExtent t="0" r="0" b="0" l="0"/>
            <wp:docPr id="1" name="f13_tipos" descr="Figura 13.1 — Três tipos de situação multiagente: cooperativa (objetivo comum), competitiva (interesses opostos) e mista." title="f13_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715000" cy="1809750"/>
                    </a:xfrm>
                    <a:prstGeom prst="rect">
                      <a:avLst/>
                    </a:prstGeom>
                  </pic:spPr>
                </pic:pic>
              </a:graphicData>
            </a:graphic>
          </wp:inline>
        </w:drawing>
      </w:r>
    </w:p>
    <w:p>
      <w:pPr>
        <w:spacing w:after="200"/>
        <w:jc w:val="center"/>
      </w:pPr>
      <w:r>
        <w:rPr>
          <w:i/>
          <w:iCs/>
          <w:color w:val="6B7280"/>
          <w:sz w:val="17"/>
          <w:szCs w:val="17"/>
        </w:rPr>
        <w:t xml:space="preserve">Figura 13.1 — Três tipos de situação multiagente: cooperativa (objetivo comum), competitiva (interesses opostos) e mista.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7"/>
        <w:gridCol w:w="3628"/>
        <w:gridCol w:w="3403"/>
      </w:tblGrid>
      <w:tr>
        <w:trPr>
          <w:cantSplit/>
          <w:tblHeader/>
        </w:trPr>
        <w:tc>
          <w:tcPr>
            <w:tcW w:type="dxa" w:w="260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Tipo</w:t>
            </w:r>
          </w:p>
        </w:tc>
        <w:tc>
          <w:tcPr>
            <w:tcW w:type="dxa" w:w="362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Relação entre recompensas</w:t>
            </w:r>
          </w:p>
        </w:tc>
        <w:tc>
          <w:tcPr>
            <w:tcW w:type="dxa" w:w="340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Exemplos</w:t>
            </w:r>
          </w:p>
        </w:tc>
      </w:tr>
      <w:tr>
        <w:trPr>
          <w:cantSplit/>
          <w:tblHeader w:val="false"/>
        </w:trPr>
        <w:tc>
          <w:tcPr>
            <w:tcW w:type="dxa" w:w="260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Cooperativo</w:t>
            </w:r>
          </w:p>
        </w:tc>
        <w:tc>
          <w:tcPr>
            <w:tcW w:type="dxa" w:w="362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Todos recebem a mesma recompensa</w:t>
            </w:r>
          </w:p>
        </w:tc>
        <w:tc>
          <w:tcPr>
            <w:tcW w:type="dxa" w:w="340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Equipe de robôs, logística</w:t>
            </w:r>
          </w:p>
        </w:tc>
      </w:tr>
      <w:tr>
        <w:trPr>
          <w:cantSplit/>
          <w:tblHeader w:val="false"/>
        </w:trPr>
        <w:tc>
          <w:tcPr>
            <w:tcW w:type="dxa" w:w="260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Competitivo (soma zero)</w:t>
            </w:r>
          </w:p>
        </w:tc>
        <w:tc>
          <w:tcPr>
            <w:tcW w:type="dxa" w:w="362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 ganho de um é a perda do outro</w:t>
            </w:r>
          </w:p>
        </w:tc>
        <w:tc>
          <w:tcPr>
            <w:tcW w:type="dxa" w:w="340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Xadrez, Go, pôquer a dois</w:t>
            </w:r>
          </w:p>
        </w:tc>
      </w:tr>
      <w:tr>
        <w:trPr>
          <w:cantSplit/>
          <w:tblHeader w:val="false"/>
        </w:trPr>
        <w:tc>
          <w:tcPr>
            <w:tcW w:type="dxa" w:w="260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Misto</w:t>
            </w:r>
          </w:p>
        </w:tc>
        <w:tc>
          <w:tcPr>
            <w:tcW w:type="dxa" w:w="362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Interesses parcialmente comuns</w:t>
            </w:r>
          </w:p>
        </w:tc>
        <w:tc>
          <w:tcPr>
            <w:tcW w:type="dxa" w:w="340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Trânsito, leilões, negociações</w:t>
            </w:r>
          </w:p>
        </w:tc>
      </w:tr>
    </w:tbl>
    <w:p>
      <w:pPr>
        <w:spacing w:after="160" w:line="120"/>
      </w:pPr>
    </w:p>
    <w:p>
      <w:pPr>
        <w:pStyle w:val="Heading3"/>
        <w:keepNext/>
      </w:pPr>
      <w:r>
        <w:t xml:space="preserve">13.2 Teoria dos jogos em poucas linhas</w:t>
      </w:r>
    </w:p>
    <w:p>
      <w:pPr>
        <w:spacing w:after="120" w:line="300"/>
        <w:jc w:val="left"/>
      </w:pPr>
      <w:r>
        <w:rPr>
          <w:sz w:val="21"/>
          <w:szCs w:val="21"/>
        </w:rPr>
        <w:t xml:space="preserve">Num </w:t>
      </w:r>
      <w:r>
        <w:rPr>
          <w:b/>
          <w:bCs/>
          <w:sz w:val="21"/>
          <w:szCs w:val="21"/>
        </w:rPr>
        <w:t xml:space="preserve">jogo matricial</w:t>
      </w:r>
      <w:r>
        <w:rPr>
          <w:sz w:val="21"/>
          <w:szCs w:val="21"/>
        </w:rPr>
        <w:t xml:space="preserve">, cada jogador escolhe uma ação ao mesmo tempo, e uma tabela mostra o pagamento de cada um. Dois jogos clássicos:</w:t>
      </w:r>
    </w:p>
    <w:p>
      <w:pPr>
        <w:keepNext/>
        <w:spacing w:after="60" w:before="120"/>
        <w:jc w:val="center"/>
      </w:pPr>
      <w:r>
        <w:drawing>
          <wp:inline distT="0" distB="0" distL="0" distR="0">
            <wp:extent cx="5715000" cy="2133600"/>
            <wp:effectExtent t="0" r="0" b="0" l="0"/>
            <wp:docPr id="1" name="f13_jogos" descr="Figura 13.2 — Dilema do prisioneiro (esquerda) e cara ou coroa (direita). Cada célula mostra o pagamento do jogador da linha e do jogador da coluna." title="f13_j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715000" cy="2133600"/>
                    </a:xfrm>
                    <a:prstGeom prst="rect">
                      <a:avLst/>
                    </a:prstGeom>
                  </pic:spPr>
                </pic:pic>
              </a:graphicData>
            </a:graphic>
          </wp:inline>
        </w:drawing>
      </w:r>
    </w:p>
    <w:p>
      <w:pPr>
        <w:spacing w:after="200"/>
        <w:jc w:val="center"/>
      </w:pPr>
      <w:r>
        <w:rPr>
          <w:i/>
          <w:iCs/>
          <w:color w:val="6B7280"/>
          <w:sz w:val="17"/>
          <w:szCs w:val="17"/>
        </w:rPr>
        <w:t xml:space="preserve">Figura 13.2 — Dilema do prisioneiro (esquerda) e cara ou coroa (direita). Cada célula mostra o pagamento do jogador da linha e do jogador da coluna.</w:t>
      </w:r>
    </w:p>
    <w:p>
      <w:pPr>
        <w:pStyle w:val="ListParagraph"/>
        <w:numPr>
          <w:ilvl w:val="0"/>
          <w:numId w:val="2"/>
        </w:numPr>
        <w:spacing w:after="70" w:line="288"/>
      </w:pPr>
      <w:r>
        <w:rPr>
          <w:b/>
          <w:bCs/>
          <w:sz w:val="21"/>
          <w:szCs w:val="21"/>
        </w:rPr>
        <w:t xml:space="preserve">Dilema do prisioneiro:</w:t>
      </w:r>
      <w:r>
        <w:rPr>
          <w:sz w:val="21"/>
          <w:szCs w:val="21"/>
        </w:rPr>
        <w:t xml:space="preserve"> cada jogador ganharia mais </w:t>
      </w:r>
      <w:r>
        <w:rPr>
          <w:b/>
          <w:bCs/>
          <w:sz w:val="21"/>
          <w:szCs w:val="21"/>
        </w:rPr>
        <w:t xml:space="preserve">cooperando</w:t>
      </w:r>
      <w:r>
        <w:rPr>
          <w:sz w:val="21"/>
          <w:szCs w:val="21"/>
        </w:rPr>
        <w:t xml:space="preserve">, mas, </w:t>
      </w:r>
      <w:r>
        <w:rPr>
          <w:b/>
          <w:bCs/>
          <w:sz w:val="21"/>
          <w:szCs w:val="21"/>
        </w:rPr>
        <w:t xml:space="preserve">individualmente</w:t>
      </w:r>
      <w:r>
        <w:rPr>
          <w:sz w:val="21"/>
          <w:szCs w:val="21"/>
        </w:rPr>
        <w:t xml:space="preserve">, sempre compensa </w:t>
      </w:r>
      <w:r>
        <w:rPr>
          <w:b/>
          <w:bCs/>
          <w:sz w:val="21"/>
          <w:szCs w:val="21"/>
        </w:rPr>
        <w:t xml:space="preserve">trair</w:t>
      </w:r>
      <w:r>
        <w:rPr>
          <w:sz w:val="21"/>
          <w:szCs w:val="21"/>
        </w:rPr>
        <w:t xml:space="preserve">. O resultado "ambos traem" é um </w:t>
      </w:r>
      <w:r>
        <w:rPr>
          <w:b/>
          <w:bCs/>
          <w:sz w:val="21"/>
          <w:szCs w:val="21"/>
        </w:rPr>
        <w:t xml:space="preserve">equilíbrio de Nash</w:t>
      </w:r>
      <w:r>
        <w:rPr>
          <w:sz w:val="21"/>
          <w:szCs w:val="21"/>
        </w:rPr>
        <w:t xml:space="preserve">, uma situação em que </w:t>
      </w:r>
      <w:r>
        <w:rPr>
          <w:b/>
          <w:bCs/>
          <w:sz w:val="21"/>
          <w:szCs w:val="21"/>
        </w:rPr>
        <w:t xml:space="preserve">ninguém</w:t>
      </w:r>
      <w:r>
        <w:rPr>
          <w:sz w:val="21"/>
          <w:szCs w:val="21"/>
        </w:rPr>
        <w:t xml:space="preserve"> ganha ao mudar de ação sozinho, mesmo sendo pior para todos que (cooperar, cooperar).</w:t>
      </w:r>
    </w:p>
    <w:p>
      <w:pPr>
        <w:pStyle w:val="ListParagraph"/>
        <w:numPr>
          <w:ilvl w:val="0"/>
          <w:numId w:val="2"/>
        </w:numPr>
        <w:spacing w:after="70" w:line="288"/>
      </w:pPr>
      <w:r>
        <w:rPr>
          <w:b/>
          <w:bCs/>
          <w:sz w:val="21"/>
          <w:szCs w:val="21"/>
        </w:rPr>
        <w:t xml:space="preserve">Cara ou coroa</w:t>
      </w:r>
      <w:r>
        <w:rPr>
          <w:sz w:val="21"/>
          <w:szCs w:val="21"/>
        </w:rPr>
        <w:t xml:space="preserve"> (</w:t>
      </w:r>
      <w:r>
        <w:rPr>
          <w:i/>
          <w:iCs/>
          <w:sz w:val="21"/>
          <w:szCs w:val="21"/>
        </w:rPr>
        <w:t xml:space="preserve">matching pennies</w:t>
      </w:r>
      <w:r>
        <w:rPr>
          <w:sz w:val="21"/>
          <w:szCs w:val="21"/>
        </w:rPr>
        <w:t xml:space="preserve">): um quer combinar, o outro quer desencontrar. Não há equilíbrio com ações fixas; o equilíbrio é em </w:t>
      </w:r>
      <w:r>
        <w:rPr>
          <w:b/>
          <w:bCs/>
          <w:sz w:val="21"/>
          <w:szCs w:val="21"/>
        </w:rPr>
        <w:t xml:space="preserve">estratégias mistas</w:t>
      </w:r>
      <w:r>
        <w:rPr>
          <w:sz w:val="21"/>
          <w:szCs w:val="21"/>
        </w:rPr>
        <w:t xml:space="preserve">: cada um escolhe 50% cara e 50% coroa. Se um jogador fosse previsível, o outro o exploraria.</w:t>
      </w:r>
    </w:p>
    <w:p>
      <w:pPr>
        <w:spacing w:after="60" w:line="120"/>
      </w:pPr>
    </w:p>
    <w:p>
      <w:pPr>
        <w:spacing w:after="120" w:line="300"/>
        <w:jc w:val="left"/>
      </w:pPr>
      <w:r>
        <w:rPr>
          <w:sz w:val="21"/>
          <w:szCs w:val="21"/>
        </w:rPr>
        <w:t xml:space="preserve">O </w:t>
      </w:r>
      <w:r>
        <w:rPr>
          <w:b/>
          <w:bCs/>
          <w:sz w:val="21"/>
          <w:szCs w:val="21"/>
        </w:rPr>
        <w:t xml:space="preserve">equilíbrio de Nash</w:t>
      </w:r>
      <w:r>
        <w:rPr>
          <w:sz w:val="21"/>
          <w:szCs w:val="21"/>
        </w:rPr>
        <w:t xml:space="preserve"> é o conceito central de solução: um conjunto de estratégias em que cada jogador está dando a </w:t>
      </w:r>
      <w:r>
        <w:rPr>
          <w:b/>
          <w:bCs/>
          <w:sz w:val="21"/>
          <w:szCs w:val="21"/>
        </w:rPr>
        <w:t xml:space="preserve">melhor resposta</w:t>
      </w:r>
      <w:r>
        <w:rPr>
          <w:sz w:val="21"/>
          <w:szCs w:val="21"/>
        </w:rPr>
        <w:t xml:space="preserve"> às dos outros.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Dilema do prisioneiro no dia a dia</w:t>
            </w:r>
          </w:p>
          <w:p>
            <w:pPr>
              <w:spacing w:after="80" w:line="280"/>
            </w:pPr>
            <w:r>
              <w:rPr>
                <w:sz w:val="20"/>
                <w:szCs w:val="20"/>
              </w:rPr>
              <w:t xml:space="preserve">Dois postos de gasolina vizinhos: se ambos mantêm preços altos, ganham bem; se um baixa o preço, ganha todos os clientes; se ambos baixam, o lucro de ambos cai. Cada um tem incentivo para baixar, e acabam os dois pior. Em repetições do jogo, </w:t>
            </w:r>
            <w:r>
              <w:rPr>
                <w:b/>
                <w:bCs/>
                <w:sz w:val="20"/>
                <w:szCs w:val="20"/>
              </w:rPr>
              <w:t xml:space="preserve">reputação</w:t>
            </w:r>
            <w:r>
              <w:rPr>
                <w:sz w:val="20"/>
                <w:szCs w:val="20"/>
              </w:rPr>
              <w:t xml:space="preserve"> e </w:t>
            </w:r>
            <w:r>
              <w:rPr>
                <w:b/>
                <w:bCs/>
                <w:sz w:val="20"/>
                <w:szCs w:val="20"/>
              </w:rPr>
              <w:t xml:space="preserve">reciprocidade</w:t>
            </w:r>
            <w:r>
              <w:rPr>
                <w:sz w:val="20"/>
                <w:szCs w:val="20"/>
              </w:rPr>
              <w:t xml:space="preserve"> podem sustentar a cooperação.</w:t>
            </w:r>
          </w:p>
        </w:tc>
      </w:tr>
    </w:tbl>
    <w:p>
      <w:pPr>
        <w:spacing w:after="140" w:line="120"/>
      </w:pPr>
    </w:p>
    <w:p>
      <w:pPr>
        <w:pStyle w:val="Heading3"/>
        <w:keepNext/>
      </w:pPr>
      <w:r>
        <w:t xml:space="preserve">13.3 Por que o AR multiagente é difícil</w:t>
      </w:r>
    </w:p>
    <w:p>
      <w:pPr>
        <w:pStyle w:val="ListParagraph"/>
        <w:numPr>
          <w:ilvl w:val="0"/>
          <w:numId w:val="42"/>
        </w:numPr>
        <w:spacing w:after="70" w:line="288"/>
      </w:pPr>
      <w:r>
        <w:rPr>
          <w:b/>
          <w:bCs/>
          <w:sz w:val="21"/>
          <w:szCs w:val="21"/>
        </w:rPr>
        <w:t xml:space="preserve">Não estacionariedade.</w:t>
      </w:r>
      <w:r>
        <w:rPr>
          <w:sz w:val="21"/>
          <w:szCs w:val="21"/>
        </w:rPr>
        <w:t xml:space="preserve"> Do ponto de vista de um agente, o ambiente </w:t>
      </w:r>
      <w:r>
        <w:rPr>
          <w:b/>
          <w:bCs/>
          <w:sz w:val="21"/>
          <w:szCs w:val="21"/>
        </w:rPr>
        <w:t xml:space="preserve">muda</w:t>
      </w:r>
      <w:r>
        <w:rPr>
          <w:sz w:val="21"/>
          <w:szCs w:val="21"/>
        </w:rPr>
        <w:t xml:space="preserve"> porque os outros também aprendem. As garantias de convergência dos Capítulos 6 e 7 deixam de valer.</w:t>
      </w:r>
    </w:p>
    <w:p>
      <w:pPr>
        <w:pStyle w:val="ListParagraph"/>
        <w:numPr>
          <w:ilvl w:val="0"/>
          <w:numId w:val="42"/>
        </w:numPr>
        <w:spacing w:after="70" w:line="288"/>
      </w:pPr>
      <w:r>
        <w:rPr>
          <w:b/>
          <w:bCs/>
          <w:sz w:val="21"/>
          <w:szCs w:val="21"/>
        </w:rPr>
        <w:t xml:space="preserve">Atribuição de crédito multiagente.</w:t>
      </w:r>
      <w:r>
        <w:rPr>
          <w:sz w:val="21"/>
          <w:szCs w:val="21"/>
        </w:rPr>
        <w:t xml:space="preserve"> Numa equipe, quem merece o crédito pelo sucesso comum?</w:t>
      </w:r>
    </w:p>
    <w:p>
      <w:pPr>
        <w:pStyle w:val="ListParagraph"/>
        <w:numPr>
          <w:ilvl w:val="0"/>
          <w:numId w:val="42"/>
        </w:numPr>
        <w:spacing w:after="70" w:line="288"/>
      </w:pPr>
      <w:r>
        <w:rPr>
          <w:b/>
          <w:bCs/>
          <w:sz w:val="21"/>
          <w:szCs w:val="21"/>
        </w:rPr>
        <w:t xml:space="preserve">Escalabilidade.</w:t>
      </w:r>
      <w:r>
        <w:rPr>
          <w:sz w:val="21"/>
          <w:szCs w:val="21"/>
        </w:rPr>
        <w:t xml:space="preserve"> O número de combinações de ações cresce </w:t>
      </w:r>
      <w:r>
        <w:rPr>
          <w:b/>
          <w:bCs/>
          <w:sz w:val="21"/>
          <w:szCs w:val="21"/>
        </w:rPr>
        <w:t xml:space="preserve">exponencialmente</w:t>
      </w:r>
      <w:r>
        <w:rPr>
          <w:sz w:val="21"/>
          <w:szCs w:val="21"/>
        </w:rPr>
        <w:t xml:space="preserve"> com o número de agentes.</w:t>
      </w:r>
    </w:p>
    <w:p>
      <w:pPr>
        <w:pStyle w:val="ListParagraph"/>
        <w:numPr>
          <w:ilvl w:val="0"/>
          <w:numId w:val="42"/>
        </w:numPr>
        <w:spacing w:after="70" w:line="288"/>
      </w:pPr>
      <w:r>
        <w:rPr>
          <w:b/>
          <w:bCs/>
          <w:sz w:val="21"/>
          <w:szCs w:val="21"/>
        </w:rPr>
        <w:t xml:space="preserve">Observação parcial.</w:t>
      </w:r>
      <w:r>
        <w:rPr>
          <w:sz w:val="21"/>
          <w:szCs w:val="21"/>
        </w:rPr>
        <w:t xml:space="preserve"> Cada agente vê só parte do mundo.</w:t>
      </w:r>
    </w:p>
    <w:p>
      <w:pPr>
        <w:pStyle w:val="ListParagraph"/>
        <w:numPr>
          <w:ilvl w:val="0"/>
          <w:numId w:val="42"/>
        </w:numPr>
        <w:spacing w:after="70" w:line="288"/>
      </w:pPr>
      <w:r>
        <w:rPr>
          <w:b/>
          <w:bCs/>
          <w:sz w:val="21"/>
          <w:szCs w:val="21"/>
        </w:rPr>
        <w:t xml:space="preserve">Comunicação.</w:t>
      </w:r>
      <w:r>
        <w:rPr>
          <w:sz w:val="21"/>
          <w:szCs w:val="21"/>
        </w:rPr>
        <w:t xml:space="preserve"> Quando e o que comunicar?</w:t>
      </w:r>
    </w:p>
    <w:p>
      <w:pPr>
        <w:pStyle w:val="ListParagraph"/>
        <w:numPr>
          <w:ilvl w:val="0"/>
          <w:numId w:val="42"/>
        </w:numPr>
        <w:spacing w:after="70" w:line="288"/>
      </w:pPr>
      <w:r>
        <w:rPr>
          <w:b/>
          <w:bCs/>
          <w:sz w:val="21"/>
          <w:szCs w:val="21"/>
        </w:rPr>
        <w:t xml:space="preserve">Objetivos.</w:t>
      </w:r>
      <w:r>
        <w:rPr>
          <w:sz w:val="21"/>
          <w:szCs w:val="21"/>
        </w:rPr>
        <w:t xml:space="preserve"> "Aprender bem" pode significar convergir a um equilíbrio, vencer um oponente específico ou ser robusto a qualquer oponente.</w:t>
      </w:r>
    </w:p>
    <w:p>
      <w:pPr>
        <w:spacing w:after="60" w:line="120"/>
      </w:pPr>
    </w:p>
    <w:p>
      <w:pPr>
        <w:pStyle w:val="Heading3"/>
        <w:keepNext/>
      </w:pPr>
      <w:r>
        <w:t xml:space="preserve">13.4 Abordagens</w:t>
      </w:r>
    </w:p>
    <w:p>
      <w:pPr>
        <w:pStyle w:val="Heading4"/>
        <w:keepNext/>
      </w:pPr>
      <w:r>
        <w:t xml:space="preserve">13.4.1 Aprendizes independentes</w:t>
      </w:r>
    </w:p>
    <w:p>
      <w:pPr>
        <w:spacing w:after="120" w:line="300"/>
        <w:jc w:val="left"/>
      </w:pPr>
      <w:r>
        <w:rPr>
          <w:sz w:val="21"/>
          <w:szCs w:val="21"/>
        </w:rPr>
        <w:t xml:space="preserve">A solução mais simples é tratar os outros como parte do ambiente e </w:t>
      </w:r>
      <w:r>
        <w:rPr>
          <w:b/>
          <w:bCs/>
          <w:sz w:val="21"/>
          <w:szCs w:val="21"/>
        </w:rPr>
        <w:t xml:space="preserve">cada um aprende com seu Q-learning</w:t>
      </w:r>
      <w:r>
        <w:rPr>
          <w:sz w:val="21"/>
          <w:szCs w:val="21"/>
        </w:rPr>
        <w:t xml:space="preserve">. Funciona surpreendentemente bem em alguns casos, mas </w:t>
      </w:r>
      <w:r>
        <w:rPr>
          <w:b/>
          <w:bCs/>
          <w:sz w:val="21"/>
          <w:szCs w:val="21"/>
        </w:rPr>
        <w:t xml:space="preserve">sem garantias</w:t>
      </w:r>
      <w:r>
        <w:rPr>
          <w:sz w:val="21"/>
          <w:szCs w:val="21"/>
        </w:rPr>
        <w:t xml:space="preserve">: pode oscilar, falhar em cooperar ou convergir a equilíbrios ruins.</w:t>
      </w:r>
    </w:p>
    <w:p>
      <w:pPr>
        <w:pStyle w:val="Heading4"/>
        <w:keepNext/>
      </w:pPr>
      <w:r>
        <w:t xml:space="preserve">13.4.2 Treinamento centralizado, execução descentralizada (CTDE)</w:t>
      </w:r>
    </w:p>
    <w:p>
      <w:pPr>
        <w:spacing w:after="120" w:line="300"/>
        <w:jc w:val="left"/>
      </w:pPr>
      <w:r>
        <w:rPr>
          <w:sz w:val="21"/>
          <w:szCs w:val="21"/>
        </w:rPr>
        <w:t xml:space="preserve">Um truque poderoso: </w:t>
      </w:r>
      <w:r>
        <w:rPr>
          <w:b/>
          <w:bCs/>
          <w:sz w:val="21"/>
          <w:szCs w:val="21"/>
        </w:rPr>
        <w:t xml:space="preserve">durante o treino</w:t>
      </w:r>
      <w:r>
        <w:rPr>
          <w:sz w:val="21"/>
          <w:szCs w:val="21"/>
        </w:rPr>
        <w:t xml:space="preserve">, usar um </w:t>
      </w:r>
      <w:r>
        <w:rPr>
          <w:b/>
          <w:bCs/>
          <w:sz w:val="21"/>
          <w:szCs w:val="21"/>
        </w:rPr>
        <w:t xml:space="preserve">crítico centralizado</w:t>
      </w:r>
      <w:r>
        <w:rPr>
          <w:sz w:val="21"/>
          <w:szCs w:val="21"/>
        </w:rPr>
        <w:t xml:space="preserve"> que vê informação de </w:t>
      </w:r>
      <w:r>
        <w:rPr>
          <w:b/>
          <w:bCs/>
          <w:sz w:val="21"/>
          <w:szCs w:val="21"/>
        </w:rPr>
        <w:t xml:space="preserve">todos</w:t>
      </w:r>
      <w:r>
        <w:rPr>
          <w:sz w:val="21"/>
          <w:szCs w:val="21"/>
        </w:rPr>
        <w:t xml:space="preserve"> os agentes (observações e ações), o que estabiliza o aprendizado; </w:t>
      </w:r>
      <w:r>
        <w:rPr>
          <w:b/>
          <w:bCs/>
          <w:sz w:val="21"/>
          <w:szCs w:val="21"/>
        </w:rPr>
        <w:t xml:space="preserve">na execução</w:t>
      </w:r>
      <w:r>
        <w:rPr>
          <w:sz w:val="21"/>
          <w:szCs w:val="21"/>
        </w:rPr>
        <w:t xml:space="preserve">, cada agente usa apenas sua </w:t>
      </w:r>
      <w:r>
        <w:rPr>
          <w:b/>
          <w:bCs/>
          <w:sz w:val="21"/>
          <w:szCs w:val="21"/>
        </w:rPr>
        <w:t xml:space="preserve">política local</w:t>
      </w:r>
      <w:r>
        <w:rPr>
          <w:sz w:val="21"/>
          <w:szCs w:val="21"/>
        </w:rPr>
        <w:t xml:space="preserve">. Exemplos: </w:t>
      </w:r>
      <w:r>
        <w:rPr>
          <w:b/>
          <w:bCs/>
          <w:sz w:val="21"/>
          <w:szCs w:val="21"/>
        </w:rPr>
        <w:t xml:space="preserve">MADDPG</w:t>
      </w:r>
      <w:r>
        <w:rPr>
          <w:sz w:val="21"/>
          <w:szCs w:val="21"/>
        </w:rPr>
        <w:t xml:space="preserve"> (LOWE et al., 2017), com atores e críticos centralizados, e </w:t>
      </w:r>
      <w:r>
        <w:rPr>
          <w:b/>
          <w:bCs/>
          <w:sz w:val="21"/>
          <w:szCs w:val="21"/>
        </w:rPr>
        <w:t xml:space="preserve">QMIX</w:t>
      </w:r>
      <w:r>
        <w:rPr>
          <w:sz w:val="21"/>
          <w:szCs w:val="21"/>
        </w:rPr>
        <w:t xml:space="preserve"> (RASHID et al., 2018), que decompõe o valor da equipe numa combinação monotônica de valores individuais.</w:t>
      </w:r>
    </w:p>
    <w:p>
      <w:pPr>
        <w:keepNext/>
        <w:spacing w:after="60" w:before="120"/>
        <w:jc w:val="center"/>
      </w:pPr>
      <w:r>
        <w:drawing>
          <wp:inline distT="0" distB="0" distL="0" distR="0">
            <wp:extent cx="5715000" cy="2428875"/>
            <wp:effectExtent t="0" r="0" b="0" l="0"/>
            <wp:docPr id="1" name="f13_ctde" descr="Figura 13.3 — CTDE: o crítico centralizado ajuda no treino, mas cada agente executa a própria política com informação local." title="f13_ct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715000" cy="2428875"/>
                    </a:xfrm>
                    <a:prstGeom prst="rect">
                      <a:avLst/>
                    </a:prstGeom>
                  </pic:spPr>
                </pic:pic>
              </a:graphicData>
            </a:graphic>
          </wp:inline>
        </w:drawing>
      </w:r>
    </w:p>
    <w:p>
      <w:pPr>
        <w:spacing w:after="200"/>
        <w:jc w:val="center"/>
      </w:pPr>
      <w:r>
        <w:rPr>
          <w:i/>
          <w:iCs/>
          <w:color w:val="6B7280"/>
          <w:sz w:val="17"/>
          <w:szCs w:val="17"/>
        </w:rPr>
        <w:t xml:space="preserve">Figura 13.3 — CTDE: o crítico centralizado ajuda no treino, mas cada agente executa a própria política com informação local.</w:t>
      </w:r>
    </w:p>
    <w:p>
      <w:pPr>
        <w:pStyle w:val="Heading4"/>
        <w:keepNext/>
      </w:pPr>
      <w:r>
        <w:t xml:space="preserve">13.4.3 Autojogo e populações</w:t>
      </w:r>
    </w:p>
    <w:p>
      <w:pPr>
        <w:spacing w:after="120" w:line="300"/>
        <w:jc w:val="left"/>
      </w:pPr>
      <w:r>
        <w:rPr>
          <w:sz w:val="21"/>
          <w:szCs w:val="21"/>
        </w:rPr>
        <w:t xml:space="preserve">Em jogos competitivos, o agente pode </w:t>
      </w:r>
      <w:r>
        <w:rPr>
          <w:b/>
          <w:bCs/>
          <w:sz w:val="21"/>
          <w:szCs w:val="21"/>
        </w:rPr>
        <w:t xml:space="preserve">jogar contra si mesmo</w:t>
      </w:r>
      <w:r>
        <w:rPr>
          <w:sz w:val="21"/>
          <w:szCs w:val="21"/>
        </w:rPr>
        <w:t xml:space="preserve"> (como no AlphaZero, Capítulo 11) ou contra uma </w:t>
      </w:r>
      <w:r>
        <w:rPr>
          <w:b/>
          <w:bCs/>
          <w:sz w:val="21"/>
          <w:szCs w:val="21"/>
        </w:rPr>
        <w:t xml:space="preserve">população</w:t>
      </w:r>
      <w:r>
        <w:rPr>
          <w:sz w:val="21"/>
          <w:szCs w:val="21"/>
        </w:rPr>
        <w:t xml:space="preserve"> de versões de si, o que cria um "currículo" automático de oponentes cada vez mais fortes. O </w:t>
      </w:r>
      <w:r>
        <w:rPr>
          <w:b/>
          <w:bCs/>
          <w:sz w:val="21"/>
          <w:szCs w:val="21"/>
        </w:rPr>
        <w:t xml:space="preserve">AlphaStar</w:t>
      </w:r>
      <w:r>
        <w:rPr>
          <w:sz w:val="21"/>
          <w:szCs w:val="21"/>
        </w:rPr>
        <w:t xml:space="preserve"> alcançou o nível de grandes mestres no jogo StarCraft II com ligas de agentes (VINYALS et al., 2019), e o </w:t>
      </w:r>
      <w:r>
        <w:rPr>
          <w:b/>
          <w:bCs/>
          <w:sz w:val="21"/>
          <w:szCs w:val="21"/>
        </w:rPr>
        <w:t xml:space="preserve">Pluribus</w:t>
      </w:r>
      <w:r>
        <w:rPr>
          <w:sz w:val="21"/>
          <w:szCs w:val="21"/>
        </w:rPr>
        <w:t xml:space="preserve"> venceu profissionais de pôquer com mais de dois jogadores (BROWN; SANDHOLM, 2019).</w:t>
      </w:r>
    </w:p>
    <w:p>
      <w:pPr>
        <w:pStyle w:val="Heading3"/>
        <w:keepNext/>
      </w:pPr>
      <w:r>
        <w:t xml:space="preserve">13.5 RLHF: aprender a partir de preferências humanas</w:t>
      </w:r>
    </w:p>
    <w:p>
      <w:pPr>
        <w:pStyle w:val="Heading4"/>
        <w:keepNext/>
      </w:pPr>
      <w:r>
        <w:t xml:space="preserve">13.5.1 Por que RLHF?</w:t>
      </w:r>
    </w:p>
    <w:p>
      <w:pPr>
        <w:spacing w:after="120" w:line="300"/>
        <w:jc w:val="left"/>
      </w:pPr>
      <w:r>
        <w:rPr>
          <w:sz w:val="21"/>
          <w:szCs w:val="21"/>
        </w:rPr>
        <w:t xml:space="preserve">Como escrever uma recompensa para "uma boa resposta", "um texto útil e honesto", "uma conduta de direção agradável"? É </w:t>
      </w:r>
      <w:r>
        <w:rPr>
          <w:b/>
          <w:bCs/>
          <w:sz w:val="21"/>
          <w:szCs w:val="21"/>
        </w:rPr>
        <w:t xml:space="preserve">muito difícil</w:t>
      </w:r>
      <w:r>
        <w:rPr>
          <w:sz w:val="21"/>
          <w:szCs w:val="21"/>
        </w:rPr>
        <w:t xml:space="preserve">. Mas é fácil para uma pessoa </w:t>
      </w:r>
      <w:r>
        <w:rPr>
          <w:b/>
          <w:bCs/>
          <w:sz w:val="21"/>
          <w:szCs w:val="21"/>
        </w:rPr>
        <w:t xml:space="preserve">comparar</w:t>
      </w:r>
      <w:r>
        <w:rPr>
          <w:sz w:val="21"/>
          <w:szCs w:val="21"/>
        </w:rPr>
        <w:t xml:space="preserve"> duas respostas e dizer qual prefere. O </w:t>
      </w:r>
      <w:r>
        <w:rPr>
          <w:b/>
          <w:bCs/>
          <w:sz w:val="21"/>
          <w:szCs w:val="21"/>
        </w:rPr>
        <w:t xml:space="preserve">aprendizado por reforço a partir de feedback humano</w:t>
      </w:r>
      <w:r>
        <w:rPr>
          <w:sz w:val="21"/>
          <w:szCs w:val="21"/>
        </w:rPr>
        <w:t xml:space="preserve"> (</w:t>
      </w:r>
      <w:r>
        <w:rPr>
          <w:i/>
          <w:iCs/>
          <w:sz w:val="21"/>
          <w:szCs w:val="21"/>
        </w:rPr>
        <w:t xml:space="preserve">reinforcement learning from human feedback</w:t>
      </w:r>
      <w:r>
        <w:rPr>
          <w:sz w:val="21"/>
          <w:szCs w:val="21"/>
        </w:rPr>
        <w:t xml:space="preserve">, RLHF) aproveita isso: </w:t>
      </w:r>
      <w:r>
        <w:rPr>
          <w:b/>
          <w:bCs/>
          <w:sz w:val="21"/>
          <w:szCs w:val="21"/>
        </w:rPr>
        <w:t xml:space="preserve">aprende a recompensa</w:t>
      </w:r>
      <w:r>
        <w:rPr>
          <w:sz w:val="21"/>
          <w:szCs w:val="21"/>
        </w:rPr>
        <w:t xml:space="preserve"> das comparações (CHRISTIANO et al., 2017).</w:t>
      </w:r>
    </w:p>
    <w:p>
      <w:pPr>
        <w:pStyle w:val="Heading4"/>
        <w:keepNext/>
      </w:pPr>
      <w:r>
        <w:t xml:space="preserve">13.5.2 O pipeline em três etapas</w:t>
      </w:r>
    </w:p>
    <w:p>
      <w:pPr>
        <w:keepNext/>
        <w:spacing w:after="60" w:before="120"/>
        <w:jc w:val="center"/>
      </w:pPr>
      <w:r>
        <w:drawing>
          <wp:inline distT="0" distB="0" distL="0" distR="0">
            <wp:extent cx="5715000" cy="2609850"/>
            <wp:effectExtent t="0" r="0" b="0" l="0"/>
            <wp:docPr id="1" name="f13_rlhf" descr="Figura 13.4 — O pipeline do RLHF, como usado em modelos de linguagem (STIENNON et al., 2020; OUYANG et al., 2022)." title="f13_rlh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5715000" cy="2609850"/>
                    </a:xfrm>
                    <a:prstGeom prst="rect">
                      <a:avLst/>
                    </a:prstGeom>
                  </pic:spPr>
                </pic:pic>
              </a:graphicData>
            </a:graphic>
          </wp:inline>
        </w:drawing>
      </w:r>
    </w:p>
    <w:p>
      <w:pPr>
        <w:spacing w:after="200"/>
        <w:jc w:val="center"/>
      </w:pPr>
      <w:r>
        <w:rPr>
          <w:i/>
          <w:iCs/>
          <w:color w:val="6B7280"/>
          <w:sz w:val="17"/>
          <w:szCs w:val="17"/>
        </w:rPr>
        <w:t xml:space="preserve">Figura 13.4 — O pipeline do RLHF, como usado em modelos de linguagem (STIENNON et al., 2020; OUYANG et al., 2022).</w:t>
      </w:r>
    </w:p>
    <w:p>
      <w:pPr>
        <w:pStyle w:val="ListParagraph"/>
        <w:numPr>
          <w:ilvl w:val="0"/>
          <w:numId w:val="43"/>
        </w:numPr>
        <w:spacing w:after="70" w:line="288"/>
      </w:pPr>
      <w:r>
        <w:rPr>
          <w:b/>
          <w:bCs/>
          <w:sz w:val="21"/>
          <w:szCs w:val="21"/>
        </w:rPr>
        <w:t xml:space="preserve">Ajuste supervisionado:</w:t>
      </w:r>
      <w:r>
        <w:rPr>
          <w:sz w:val="21"/>
          <w:szCs w:val="21"/>
        </w:rPr>
        <w:t xml:space="preserve"> o modelo de linguagem é treinado com demonstrações humanas de boas respostas.</w:t>
      </w:r>
    </w:p>
    <w:p>
      <w:pPr>
        <w:pStyle w:val="ListParagraph"/>
        <w:numPr>
          <w:ilvl w:val="0"/>
          <w:numId w:val="43"/>
        </w:numPr>
        <w:spacing w:after="70" w:line="288"/>
      </w:pPr>
      <w:r>
        <w:rPr>
          <w:b/>
          <w:bCs/>
          <w:sz w:val="21"/>
          <w:szCs w:val="21"/>
        </w:rPr>
        <w:t xml:space="preserve">Modelo de recompensa:</w:t>
      </w:r>
      <w:r>
        <w:rPr>
          <w:sz w:val="21"/>
          <w:szCs w:val="21"/>
        </w:rPr>
        <w:t xml:space="preserve"> humanos veem </w:t>
      </w:r>
      <w:r>
        <w:rPr>
          <w:b/>
          <w:bCs/>
          <w:sz w:val="21"/>
          <w:szCs w:val="21"/>
        </w:rPr>
        <w:t xml:space="preserve">pares de respostas</w:t>
      </w:r>
      <w:r>
        <w:rPr>
          <w:sz w:val="21"/>
          <w:szCs w:val="21"/>
        </w:rPr>
        <w:t xml:space="preserve"> ao mesmo pedido e dizem qual preferem. Um modelo aprende uma recompensa </w:t>
      </w:r>
      <w:r>
        <w:rPr>
          <w:b/>
          <w:bCs/>
          <w:sz w:val="21"/>
          <w:szCs w:val="21"/>
        </w:rPr>
        <w:t xml:space="preserve">r(x, y)</w:t>
      </w:r>
      <w:r>
        <w:rPr>
          <w:sz w:val="21"/>
          <w:szCs w:val="21"/>
        </w:rPr>
        <w:t xml:space="preserve"> que </w:t>
      </w:r>
      <w:r>
        <w:rPr>
          <w:b/>
          <w:bCs/>
          <w:sz w:val="21"/>
          <w:szCs w:val="21"/>
        </w:rPr>
        <w:t xml:space="preserve">explica</w:t>
      </w:r>
      <w:r>
        <w:rPr>
          <w:sz w:val="21"/>
          <w:szCs w:val="21"/>
        </w:rPr>
        <w:t xml:space="preserve"> essas escolhas.</w:t>
      </w:r>
    </w:p>
    <w:p>
      <w:pPr>
        <w:pStyle w:val="ListParagraph"/>
        <w:numPr>
          <w:ilvl w:val="0"/>
          <w:numId w:val="43"/>
        </w:numPr>
        <w:spacing w:after="70" w:line="288"/>
      </w:pPr>
      <w:r>
        <w:rPr>
          <w:b/>
          <w:bCs/>
          <w:sz w:val="21"/>
          <w:szCs w:val="21"/>
        </w:rPr>
        <w:t xml:space="preserve">Otimização por AR:</w:t>
      </w:r>
      <w:r>
        <w:rPr>
          <w:sz w:val="21"/>
          <w:szCs w:val="21"/>
        </w:rPr>
        <w:t xml:space="preserve"> o modelo (a política) é ajustado, em geral com o </w:t>
      </w:r>
      <w:r>
        <w:rPr>
          <w:b/>
          <w:bCs/>
          <w:sz w:val="21"/>
          <w:szCs w:val="21"/>
        </w:rPr>
        <w:t xml:space="preserve">PPO</w:t>
      </w:r>
      <w:r>
        <w:rPr>
          <w:sz w:val="21"/>
          <w:szCs w:val="21"/>
        </w:rPr>
        <w:t xml:space="preserve"> (Capítulo 10), para </w:t>
      </w:r>
      <w:r>
        <w:rPr>
          <w:b/>
          <w:bCs/>
          <w:sz w:val="21"/>
          <w:szCs w:val="21"/>
        </w:rPr>
        <w:t xml:space="preserve">maximizar a recompensa</w:t>
      </w:r>
      <w:r>
        <w:rPr>
          <w:sz w:val="21"/>
          <w:szCs w:val="21"/>
        </w:rPr>
        <w:t xml:space="preserve"> do modelo de recompensa, </w:t>
      </w:r>
      <w:r>
        <w:rPr>
          <w:b/>
          <w:bCs/>
          <w:sz w:val="21"/>
          <w:szCs w:val="21"/>
        </w:rPr>
        <w:t xml:space="preserve">com uma penalidade</w:t>
      </w:r>
      <w:r>
        <w:rPr>
          <w:sz w:val="21"/>
          <w:szCs w:val="21"/>
        </w:rPr>
        <w:t xml:space="preserve"> para não se afastar demais do modelo original:</w:t>
      </w:r>
    </w:p>
    <w:p>
      <w:pPr>
        <w:spacing w:after="60" w:line="120"/>
      </w:pP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maximizar   E[ r(x, y) ] − β × KL( π(· | x) ‖ π</w:t>
      </w:r>
      <w:r>
        <w:rPr>
          <w:rFonts w:ascii="Cambria Math" w:cs="Cambria Math" w:eastAsia="Cambria Math" w:hAnsi="Cambria Math"/>
          <w:color w:val="312E81"/>
          <w:sz w:val="23"/>
          <w:szCs w:val="23"/>
          <w:vertAlign w:val="subscript"/>
        </w:rPr>
        <w:t xml:space="preserve">ref</w:t>
      </w:r>
      <w:r>
        <w:rPr>
          <w:rFonts w:ascii="Cambria Math" w:cs="Cambria Math" w:eastAsia="Cambria Math" w:hAnsi="Cambria Math"/>
          <w:color w:val="312E81"/>
          <w:sz w:val="23"/>
          <w:szCs w:val="23"/>
        </w:rPr>
        <w:t xml:space="preserve">(· | x) )</w:t>
      </w:r>
    </w:p>
    <w:p>
      <w:pPr>
        <w:spacing w:after="120" w:line="300"/>
        <w:jc w:val="left"/>
      </w:pPr>
      <w:r>
        <w:rPr>
          <w:i/>
          <w:iCs/>
          <w:sz w:val="21"/>
          <w:szCs w:val="21"/>
        </w:rPr>
        <w:t xml:space="preserve">Em palavras:</w:t>
      </w:r>
      <w:r>
        <w:rPr>
          <w:sz w:val="21"/>
          <w:szCs w:val="21"/>
        </w:rPr>
        <w:t xml:space="preserve"> "obtenha respostas que o modelo de recompensa aprecie, mas </w:t>
      </w:r>
      <w:r>
        <w:rPr>
          <w:b/>
          <w:bCs/>
          <w:sz w:val="21"/>
          <w:szCs w:val="21"/>
        </w:rPr>
        <w:t xml:space="preserve">não mude demais</w:t>
      </w:r>
      <w:r>
        <w:rPr>
          <w:sz w:val="21"/>
          <w:szCs w:val="21"/>
        </w:rPr>
        <w:t xml:space="preserve"> em relação ao modelo de referência". A penalidade KL (Apêndice I) evita que o modelo desvie para respostas estranhas que enganam o avaliador.</w:t>
      </w:r>
    </w:p>
    <w:p>
      <w:pPr>
        <w:pStyle w:val="Heading4"/>
        <w:keepNext/>
      </w:pPr>
      <w:r>
        <w:t xml:space="preserve">13.5.3 O modelo de Bradley–Terry</w:t>
      </w:r>
    </w:p>
    <w:p>
      <w:pPr>
        <w:spacing w:after="120" w:line="300"/>
        <w:jc w:val="left"/>
      </w:pPr>
      <w:r>
        <w:rPr>
          <w:sz w:val="21"/>
          <w:szCs w:val="21"/>
        </w:rPr>
        <w:t xml:space="preserve">Como transformar comparações em recompensa? O modelo clássico de </w:t>
      </w:r>
      <w:r>
        <w:rPr>
          <w:b/>
          <w:bCs/>
          <w:sz w:val="21"/>
          <w:szCs w:val="21"/>
        </w:rPr>
        <w:t xml:space="preserve">Bradley–Terry</w:t>
      </w:r>
      <w:r>
        <w:rPr>
          <w:sz w:val="21"/>
          <w:szCs w:val="21"/>
        </w:rPr>
        <w:t xml:space="preserve"> (1952) diz que a probabilidade de uma pessoa preferir A a B é uma </w:t>
      </w:r>
      <w:r>
        <w:rPr>
          <w:b/>
          <w:bCs/>
          <w:sz w:val="21"/>
          <w:szCs w:val="21"/>
        </w:rPr>
        <w:t xml:space="preserve">sigmoide da diferença de recompensas</w:t>
      </w:r>
      <w:r>
        <w:rPr>
          <w:sz w:val="21"/>
          <w:szCs w:val="21"/>
        </w:rPr>
        <w:t xml:space="preserv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P(A ≻ B) = σ( r(A) − r(B) ) = 1 / ( 1 + e</w:t>
      </w:r>
      <w:r>
        <w:rPr>
          <w:rFonts w:ascii="Cambria Math" w:cs="Cambria Math" w:eastAsia="Cambria Math" w:hAnsi="Cambria Math"/>
          <w:color w:val="312E81"/>
          <w:sz w:val="23"/>
          <w:szCs w:val="23"/>
          <w:vertAlign w:val="superscript"/>
        </w:rPr>
        <w:t xml:space="preserve">−(r(A</w:t>
      </w:r>
      <w:r>
        <w:rPr>
          <w:rFonts w:ascii="Cambria Math" w:cs="Cambria Math" w:eastAsia="Cambria Math" w:hAnsi="Cambria Math"/>
          <w:color w:val="312E81"/>
          <w:sz w:val="23"/>
          <w:szCs w:val="23"/>
        </w:rPr>
        <w:t xml:space="preserve"> − r(B))) )</w:t>
      </w:r>
    </w:p>
    <w:p>
      <w:pPr>
        <w:spacing w:after="120" w:line="300"/>
        <w:jc w:val="left"/>
      </w:pPr>
      <w:r>
        <w:rPr>
          <w:sz w:val="21"/>
          <w:szCs w:val="21"/>
        </w:rPr>
        <w:t xml:space="preserve">Treinar o modelo de recompensa é, então, uma </w:t>
      </w:r>
      <w:r>
        <w:rPr>
          <w:b/>
          <w:bCs/>
          <w:sz w:val="21"/>
          <w:szCs w:val="21"/>
        </w:rPr>
        <w:t xml:space="preserve">regressão logística</w:t>
      </w:r>
      <w:r>
        <w:rPr>
          <w:sz w:val="21"/>
          <w:szCs w:val="21"/>
        </w:rPr>
        <w:t xml:space="preserve"> sobre as diferenças: maximiza a verossimilhança das preferências observadas.</w:t>
      </w:r>
    </w:p>
    <w:p>
      <w:pPr>
        <w:keepNext/>
        <w:spacing w:after="60" w:before="120"/>
        <w:jc w:val="center"/>
      </w:pPr>
      <w:r>
        <w:drawing>
          <wp:inline distT="0" distB="0" distL="0" distR="0">
            <wp:extent cx="5695950" cy="3152775"/>
            <wp:effectExtent t="0" r="0" b="0" l="0"/>
            <wp:docPr id="1" name="f13_bradley" descr="Figura 13.5 — Modelo de Bradley–Terry: quanto maior a diferença de recompensa, maior a chance de preferência." title="f13_brad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5695950" cy="3152775"/>
                    </a:xfrm>
                    <a:prstGeom prst="rect">
                      <a:avLst/>
                    </a:prstGeom>
                  </pic:spPr>
                </pic:pic>
              </a:graphicData>
            </a:graphic>
          </wp:inline>
        </w:drawing>
      </w:r>
    </w:p>
    <w:p>
      <w:pPr>
        <w:spacing w:after="200"/>
        <w:jc w:val="center"/>
      </w:pPr>
      <w:r>
        <w:rPr>
          <w:i/>
          <w:iCs/>
          <w:color w:val="6B7280"/>
          <w:sz w:val="17"/>
          <w:szCs w:val="17"/>
        </w:rPr>
        <w:t xml:space="preserve">Figura 13.5 — Modelo de Bradley–Terry: quanto maior a diferença de recompensa, maior a chance de preferência.</w:t>
      </w:r>
    </w:p>
    <w:p>
      <w:pPr>
        <w:pStyle w:val="Heading4"/>
        <w:keepNext/>
      </w:pPr>
      <w:r>
        <w:t xml:space="preserve">13.5.4 DPO: preferências sem aprendizado por reforço explícito</w:t>
      </w:r>
    </w:p>
    <w:p>
      <w:pPr>
        <w:spacing w:after="120" w:line="300"/>
        <w:jc w:val="left"/>
      </w:pPr>
      <w:r>
        <w:rPr>
          <w:sz w:val="21"/>
          <w:szCs w:val="21"/>
        </w:rPr>
        <w:t xml:space="preserve">O </w:t>
      </w:r>
      <w:r>
        <w:rPr>
          <w:b/>
          <w:bCs/>
          <w:sz w:val="21"/>
          <w:szCs w:val="21"/>
        </w:rPr>
        <w:t xml:space="preserve">DPO</w:t>
      </w:r>
      <w:r>
        <w:rPr>
          <w:sz w:val="21"/>
          <w:szCs w:val="21"/>
        </w:rPr>
        <w:t xml:space="preserve"> (</w:t>
      </w:r>
      <w:r>
        <w:rPr>
          <w:i/>
          <w:iCs/>
          <w:sz w:val="21"/>
          <w:szCs w:val="21"/>
        </w:rPr>
        <w:t xml:space="preserve">Direct Preference Optimization</w:t>
      </w:r>
      <w:r>
        <w:rPr>
          <w:sz w:val="21"/>
          <w:szCs w:val="21"/>
        </w:rPr>
        <w:t xml:space="preserve">) mostra que a otimização com penalidade KL tem uma solução em forma fechada, e permite treinar a política </w:t>
      </w:r>
      <w:r>
        <w:rPr>
          <w:b/>
          <w:bCs/>
          <w:sz w:val="21"/>
          <w:szCs w:val="21"/>
        </w:rPr>
        <w:t xml:space="preserve">diretamente</w:t>
      </w:r>
      <w:r>
        <w:rPr>
          <w:sz w:val="21"/>
          <w:szCs w:val="21"/>
        </w:rPr>
        <w:t xml:space="preserve"> com as preferências, </w:t>
      </w:r>
      <w:r>
        <w:rPr>
          <w:b/>
          <w:bCs/>
          <w:sz w:val="21"/>
          <w:szCs w:val="21"/>
        </w:rPr>
        <w:t xml:space="preserve">sem</w:t>
      </w:r>
      <w:r>
        <w:rPr>
          <w:sz w:val="21"/>
          <w:szCs w:val="21"/>
        </w:rPr>
        <w:t xml:space="preserve"> modelo de recompensa separado e sem laço de AR (RAFAILOV et al., 2023). A perda, para um par (resposta preferida y_w, rejeitada y_l), é:</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L = − ln σ( β [ ln( π(y</w:t>
      </w:r>
      <w:r>
        <w:rPr>
          <w:rFonts w:ascii="Cambria Math" w:cs="Cambria Math" w:eastAsia="Cambria Math" w:hAnsi="Cambria Math"/>
          <w:color w:val="312E81"/>
          <w:sz w:val="23"/>
          <w:szCs w:val="23"/>
          <w:vertAlign w:val="subscript"/>
        </w:rPr>
        <w:t xml:space="preserve">w</w:t>
      </w:r>
      <w:r>
        <w:rPr>
          <w:rFonts w:ascii="Cambria Math" w:cs="Cambria Math" w:eastAsia="Cambria Math" w:hAnsi="Cambria Math"/>
          <w:color w:val="312E81"/>
          <w:sz w:val="23"/>
          <w:szCs w:val="23"/>
        </w:rPr>
        <w:t xml:space="preserve"> | x) / π</w:t>
      </w:r>
      <w:r>
        <w:rPr>
          <w:rFonts w:ascii="Cambria Math" w:cs="Cambria Math" w:eastAsia="Cambria Math" w:hAnsi="Cambria Math"/>
          <w:color w:val="312E81"/>
          <w:sz w:val="23"/>
          <w:szCs w:val="23"/>
          <w:vertAlign w:val="subscript"/>
        </w:rPr>
        <w:t xml:space="preserve">ref</w:t>
      </w:r>
      <w:r>
        <w:rPr>
          <w:rFonts w:ascii="Cambria Math" w:cs="Cambria Math" w:eastAsia="Cambria Math" w:hAnsi="Cambria Math"/>
          <w:color w:val="312E81"/>
          <w:sz w:val="23"/>
          <w:szCs w:val="23"/>
        </w:rPr>
        <w:t xml:space="preserve">(y</w:t>
      </w:r>
      <w:r>
        <w:rPr>
          <w:rFonts w:ascii="Cambria Math" w:cs="Cambria Math" w:eastAsia="Cambria Math" w:hAnsi="Cambria Math"/>
          <w:color w:val="312E81"/>
          <w:sz w:val="23"/>
          <w:szCs w:val="23"/>
          <w:vertAlign w:val="subscript"/>
        </w:rPr>
        <w:t xml:space="preserve">w</w:t>
      </w:r>
      <w:r>
        <w:rPr>
          <w:rFonts w:ascii="Cambria Math" w:cs="Cambria Math" w:eastAsia="Cambria Math" w:hAnsi="Cambria Math"/>
          <w:color w:val="312E81"/>
          <w:sz w:val="23"/>
          <w:szCs w:val="23"/>
        </w:rPr>
        <w:t xml:space="preserve"> | x) ) − ln( π(y</w:t>
      </w:r>
      <w:r>
        <w:rPr>
          <w:rFonts w:ascii="Cambria Math" w:cs="Cambria Math" w:eastAsia="Cambria Math" w:hAnsi="Cambria Math"/>
          <w:color w:val="312E81"/>
          <w:sz w:val="23"/>
          <w:szCs w:val="23"/>
          <w:vertAlign w:val="subscript"/>
        </w:rPr>
        <w:t xml:space="preserve">l</w:t>
      </w:r>
      <w:r>
        <w:rPr>
          <w:rFonts w:ascii="Cambria Math" w:cs="Cambria Math" w:eastAsia="Cambria Math" w:hAnsi="Cambria Math"/>
          <w:color w:val="312E81"/>
          <w:sz w:val="23"/>
          <w:szCs w:val="23"/>
        </w:rPr>
        <w:t xml:space="preserve"> | x) / π</w:t>
      </w:r>
      <w:r>
        <w:rPr>
          <w:rFonts w:ascii="Cambria Math" w:cs="Cambria Math" w:eastAsia="Cambria Math" w:hAnsi="Cambria Math"/>
          <w:color w:val="312E81"/>
          <w:sz w:val="23"/>
          <w:szCs w:val="23"/>
          <w:vertAlign w:val="subscript"/>
        </w:rPr>
        <w:t xml:space="preserve">ref</w:t>
      </w:r>
      <w:r>
        <w:rPr>
          <w:rFonts w:ascii="Cambria Math" w:cs="Cambria Math" w:eastAsia="Cambria Math" w:hAnsi="Cambria Math"/>
          <w:color w:val="312E81"/>
          <w:sz w:val="23"/>
          <w:szCs w:val="23"/>
        </w:rPr>
        <w:t xml:space="preserve">(y</w:t>
      </w:r>
      <w:r>
        <w:rPr>
          <w:rFonts w:ascii="Cambria Math" w:cs="Cambria Math" w:eastAsia="Cambria Math" w:hAnsi="Cambria Math"/>
          <w:color w:val="312E81"/>
          <w:sz w:val="23"/>
          <w:szCs w:val="23"/>
          <w:vertAlign w:val="subscript"/>
        </w:rPr>
        <w:t xml:space="preserve">l</w:t>
      </w:r>
      <w:r>
        <w:rPr>
          <w:rFonts w:ascii="Cambria Math" w:cs="Cambria Math" w:eastAsia="Cambria Math" w:hAnsi="Cambria Math"/>
          <w:color w:val="312E81"/>
          <w:sz w:val="23"/>
          <w:szCs w:val="23"/>
        </w:rPr>
        <w:t xml:space="preserve"> | x) ) ] )</w:t>
      </w:r>
    </w:p>
    <w:p>
      <w:pPr>
        <w:spacing w:after="120" w:line="300"/>
        <w:jc w:val="left"/>
      </w:pPr>
      <w:r>
        <w:rPr>
          <w:i/>
          <w:iCs/>
          <w:sz w:val="21"/>
          <w:szCs w:val="21"/>
        </w:rPr>
        <w:t xml:space="preserve">Em palavras:</w:t>
      </w:r>
      <w:r>
        <w:rPr>
          <w:sz w:val="21"/>
          <w:szCs w:val="21"/>
        </w:rPr>
        <w:t xml:space="preserve"> "aumente a probabilidade da resposta preferida </w:t>
      </w:r>
      <w:r>
        <w:rPr>
          <w:b/>
          <w:bCs/>
          <w:sz w:val="21"/>
          <w:szCs w:val="21"/>
        </w:rPr>
        <w:t xml:space="preserve">em relação ao modelo de referência</w:t>
      </w:r>
      <w:r>
        <w:rPr>
          <w:sz w:val="21"/>
          <w:szCs w:val="21"/>
        </w:rPr>
        <w:t xml:space="preserve"> e diminua a da rejeitada".</w:t>
      </w:r>
    </w:p>
    <w:p>
      <w:pPr>
        <w:pStyle w:val="Heading4"/>
        <w:keepNext/>
      </w:pPr>
      <w:r>
        <w:t xml:space="preserve">13.5.5 Sobre-otimização e a lei de Goodhart</w:t>
      </w:r>
    </w:p>
    <w:p>
      <w:pPr>
        <w:spacing w:after="120" w:line="300"/>
        <w:jc w:val="left"/>
      </w:pPr>
      <w:r>
        <w:rPr>
          <w:sz w:val="21"/>
          <w:szCs w:val="21"/>
        </w:rPr>
        <w:t xml:space="preserve">O modelo de recompensa é um </w:t>
      </w:r>
      <w:r>
        <w:rPr>
          <w:b/>
          <w:bCs/>
          <w:sz w:val="21"/>
          <w:szCs w:val="21"/>
        </w:rPr>
        <w:t xml:space="preserve">proxy</w:t>
      </w:r>
      <w:r>
        <w:rPr>
          <w:sz w:val="21"/>
          <w:szCs w:val="21"/>
        </w:rPr>
        <w:t xml:space="preserve"> imperfeito do que as pessoas realmente querem. Quanto </w:t>
      </w:r>
      <w:r>
        <w:rPr>
          <w:b/>
          <w:bCs/>
          <w:sz w:val="21"/>
          <w:szCs w:val="21"/>
        </w:rPr>
        <w:t xml:space="preserve">mais</w:t>
      </w:r>
      <w:r>
        <w:rPr>
          <w:sz w:val="21"/>
          <w:szCs w:val="21"/>
        </w:rPr>
        <w:t xml:space="preserve"> se otimiza o proxy, mais se aproveita seus </w:t>
      </w:r>
      <w:r>
        <w:rPr>
          <w:b/>
          <w:bCs/>
          <w:sz w:val="21"/>
          <w:szCs w:val="21"/>
        </w:rPr>
        <w:t xml:space="preserve">erros</w:t>
      </w:r>
      <w:r>
        <w:rPr>
          <w:sz w:val="21"/>
          <w:szCs w:val="21"/>
        </w:rPr>
        <w:t xml:space="preserve">. Gao, Schulman e Hilton (2023) mostraram empiricamente que a recompensa </w:t>
      </w:r>
      <w:r>
        <w:rPr>
          <w:b/>
          <w:bCs/>
          <w:sz w:val="21"/>
          <w:szCs w:val="21"/>
        </w:rPr>
        <w:t xml:space="preserve">verdadeira</w:t>
      </w:r>
      <w:r>
        <w:rPr>
          <w:sz w:val="21"/>
          <w:szCs w:val="21"/>
        </w:rPr>
        <w:t xml:space="preserve"> primeiro sobe e </w:t>
      </w:r>
      <w:r>
        <w:rPr>
          <w:b/>
          <w:bCs/>
          <w:sz w:val="21"/>
          <w:szCs w:val="21"/>
        </w:rPr>
        <w:t xml:space="preserve">depois cai</w:t>
      </w:r>
      <w:r>
        <w:rPr>
          <w:sz w:val="21"/>
          <w:szCs w:val="21"/>
        </w:rPr>
        <w:t xml:space="preserve">, mesmo com o proxy sempre subindo. É a </w:t>
      </w:r>
      <w:r>
        <w:rPr>
          <w:b/>
          <w:bCs/>
          <w:sz w:val="21"/>
          <w:szCs w:val="21"/>
        </w:rPr>
        <w:t xml:space="preserve">lei de Goodhart</w:t>
      </w:r>
      <w:r>
        <w:rPr>
          <w:sz w:val="21"/>
          <w:szCs w:val="21"/>
        </w:rPr>
        <w:t xml:space="preserve">: </w:t>
      </w:r>
      <w:r>
        <w:rPr>
          <w:i/>
          <w:iCs/>
          <w:sz w:val="21"/>
          <w:szCs w:val="21"/>
        </w:rPr>
        <w:t xml:space="preserve">quando uma medida vira meta, deixa de ser uma boa medida.</w:t>
      </w:r>
    </w:p>
    <w:p>
      <w:pPr>
        <w:keepNext/>
        <w:spacing w:after="60" w:before="120"/>
        <w:jc w:val="center"/>
      </w:pPr>
      <w:r>
        <w:drawing>
          <wp:inline distT="0" distB="0" distL="0" distR="0">
            <wp:extent cx="5715000" cy="3200400"/>
            <wp:effectExtent t="0" r="0" b="0" l="0"/>
            <wp:docPr id="1" name="f13_goodhart" descr="Figura 13.6 — Simulação: a recompensa proxy sobe com a pressão de otimização (melhor de N), mas a recompensa verdadeira sobe e depois cai." title="f13_good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5715000" cy="3200400"/>
                    </a:xfrm>
                    <a:prstGeom prst="rect">
                      <a:avLst/>
                    </a:prstGeom>
                  </pic:spPr>
                </pic:pic>
              </a:graphicData>
            </a:graphic>
          </wp:inline>
        </w:drawing>
      </w:r>
    </w:p>
    <w:p>
      <w:pPr>
        <w:spacing w:after="200"/>
        <w:jc w:val="center"/>
      </w:pPr>
      <w:r>
        <w:rPr>
          <w:i/>
          <w:iCs/>
          <w:color w:val="6B7280"/>
          <w:sz w:val="17"/>
          <w:szCs w:val="17"/>
        </w:rPr>
        <w:t xml:space="preserve">Figura 13.6 — Simulação: a recompensa proxy sobe com a pressão de otimização (melhor de N), mas a recompensa verdadeira sobe e depois cai.</w:t>
      </w:r>
    </w:p>
    <w:p>
      <w:pPr>
        <w:spacing w:after="120" w:line="300"/>
        <w:jc w:val="left"/>
      </w:pPr>
      <w:r>
        <w:rPr>
          <w:sz w:val="21"/>
          <w:szCs w:val="21"/>
        </w:rPr>
        <w:t xml:space="preserve">Mitigações: </w:t>
      </w:r>
      <w:r>
        <w:rPr>
          <w:b/>
          <w:bCs/>
          <w:sz w:val="21"/>
          <w:szCs w:val="21"/>
        </w:rPr>
        <w:t xml:space="preserve">penalidade KL</w:t>
      </w:r>
      <w:r>
        <w:rPr>
          <w:sz w:val="21"/>
          <w:szCs w:val="21"/>
        </w:rPr>
        <w:t xml:space="preserve">, parar cedo, </w:t>
      </w:r>
      <w:r>
        <w:rPr>
          <w:b/>
          <w:bCs/>
          <w:sz w:val="21"/>
          <w:szCs w:val="21"/>
        </w:rPr>
        <w:t xml:space="preserve">conjuntos de modelos de recompensa</w:t>
      </w:r>
      <w:r>
        <w:rPr>
          <w:sz w:val="21"/>
          <w:szCs w:val="21"/>
        </w:rPr>
        <w:t xml:space="preserve"> (penalizando a incerteza), mais e melhores dados de preferência, e avaliação independente.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Feedback de IA</w:t>
            </w:r>
          </w:p>
          <w:p>
            <w:pPr>
              <w:spacing w:after="80" w:line="280"/>
            </w:pPr>
            <w:r>
              <w:rPr>
                <w:sz w:val="20"/>
                <w:szCs w:val="20"/>
              </w:rPr>
              <w:t xml:space="preserve">Há variantes em que parte das preferências vem de </w:t>
            </w:r>
            <w:r>
              <w:rPr>
                <w:b/>
                <w:bCs/>
                <w:sz w:val="20"/>
                <w:szCs w:val="20"/>
              </w:rPr>
              <w:t xml:space="preserve">outro modelo de IA</w:t>
            </w:r>
            <w:r>
              <w:rPr>
                <w:sz w:val="20"/>
                <w:szCs w:val="20"/>
              </w:rPr>
              <w:t xml:space="preserve"> guiado por princípios escritos (BAI et al., 2022), reduzindo a necessidade de rótulos humanos, mas trazendo novas questões sobre vieses e supervisão.</w:t>
            </w:r>
          </w:p>
        </w:tc>
      </w:tr>
    </w:tbl>
    <w:p>
      <w:pPr>
        <w:spacing w:after="140" w:line="120"/>
      </w:pPr>
    </w:p>
    <w:p>
      <w:pPr>
        <w:pStyle w:val="Heading3"/>
        <w:keepNext/>
      </w:pPr>
      <w:r>
        <w:t xml:space="preserve">13.6 Segurança, alinhamento e ética</w:t>
      </w:r>
    </w:p>
    <w:p>
      <w:pPr>
        <w:spacing w:after="120" w:line="300"/>
        <w:jc w:val="left"/>
      </w:pPr>
      <w:r>
        <w:rPr>
          <w:sz w:val="21"/>
          <w:szCs w:val="21"/>
        </w:rPr>
        <w:t xml:space="preserve">Um agente de AR </w:t>
      </w:r>
      <w:r>
        <w:rPr>
          <w:b/>
          <w:bCs/>
          <w:sz w:val="21"/>
          <w:szCs w:val="21"/>
        </w:rPr>
        <w:t xml:space="preserve">otimiza o que lhe pedimos, não o que queremos</w:t>
      </w:r>
      <w:r>
        <w:rPr>
          <w:sz w:val="21"/>
          <w:szCs w:val="21"/>
        </w:rPr>
        <w:t xml:space="preserve">. Amodei e colegas (2016) organizaram os problemas concretos de segurança em torno de ideias que já vimos:</w:t>
      </w:r>
    </w:p>
    <w:p>
      <w:pPr>
        <w:pStyle w:val="ListParagraph"/>
        <w:numPr>
          <w:ilvl w:val="0"/>
          <w:numId w:val="2"/>
        </w:numPr>
        <w:spacing w:after="70" w:line="288"/>
      </w:pPr>
      <w:r>
        <w:rPr>
          <w:b/>
          <w:bCs/>
          <w:sz w:val="21"/>
          <w:szCs w:val="21"/>
        </w:rPr>
        <w:t xml:space="preserve">Especificação ruim da recompensa</w:t>
      </w:r>
      <w:r>
        <w:rPr>
          <w:sz w:val="21"/>
          <w:szCs w:val="21"/>
        </w:rPr>
        <w:t xml:space="preserve"> e </w:t>
      </w:r>
      <w:r>
        <w:rPr>
          <w:b/>
          <w:bCs/>
          <w:sz w:val="21"/>
          <w:szCs w:val="21"/>
        </w:rPr>
        <w:t xml:space="preserve">hackeamento de recompensa</w:t>
      </w:r>
      <w:r>
        <w:rPr>
          <w:sz w:val="21"/>
          <w:szCs w:val="21"/>
        </w:rPr>
        <w:t xml:space="preserve"> (Capítulos 1 e 10).</w:t>
      </w:r>
    </w:p>
    <w:p>
      <w:pPr>
        <w:pStyle w:val="ListParagraph"/>
        <w:numPr>
          <w:ilvl w:val="0"/>
          <w:numId w:val="2"/>
        </w:numPr>
        <w:spacing w:after="70" w:line="288"/>
      </w:pPr>
      <w:r>
        <w:rPr>
          <w:b/>
          <w:bCs/>
          <w:sz w:val="21"/>
          <w:szCs w:val="21"/>
        </w:rPr>
        <w:t xml:space="preserve">Efeitos colaterais:</w:t>
      </w:r>
      <w:r>
        <w:rPr>
          <w:sz w:val="21"/>
          <w:szCs w:val="21"/>
        </w:rPr>
        <w:t xml:space="preserve"> o agente ignora o que não está na recompensa (derruba o vaso do caminho).</w:t>
      </w:r>
    </w:p>
    <w:p>
      <w:pPr>
        <w:pStyle w:val="ListParagraph"/>
        <w:numPr>
          <w:ilvl w:val="0"/>
          <w:numId w:val="2"/>
        </w:numPr>
        <w:spacing w:after="70" w:line="288"/>
      </w:pPr>
      <w:r>
        <w:rPr>
          <w:b/>
          <w:bCs/>
          <w:sz w:val="21"/>
          <w:szCs w:val="21"/>
        </w:rPr>
        <w:t xml:space="preserve">Exploração segura:</w:t>
      </w:r>
      <w:r>
        <w:rPr>
          <w:sz w:val="21"/>
          <w:szCs w:val="21"/>
        </w:rPr>
        <w:t xml:space="preserve"> como experimentar sem causar danos? (GARCÍA; FERNÁNDEZ, 2015)</w:t>
      </w:r>
    </w:p>
    <w:p>
      <w:pPr>
        <w:pStyle w:val="ListParagraph"/>
        <w:numPr>
          <w:ilvl w:val="0"/>
          <w:numId w:val="2"/>
        </w:numPr>
        <w:spacing w:after="70" w:line="288"/>
      </w:pPr>
      <w:r>
        <w:rPr>
          <w:b/>
          <w:bCs/>
          <w:sz w:val="21"/>
          <w:szCs w:val="21"/>
        </w:rPr>
        <w:t xml:space="preserve">Deslocamento de distribuição:</w:t>
      </w:r>
      <w:r>
        <w:rPr>
          <w:sz w:val="21"/>
          <w:szCs w:val="21"/>
        </w:rPr>
        <w:t xml:space="preserve"> o que ocorre quando o mundo muda depois do treino (Capítulo 12).</w:t>
      </w:r>
    </w:p>
    <w:p>
      <w:pPr>
        <w:pStyle w:val="ListParagraph"/>
        <w:numPr>
          <w:ilvl w:val="0"/>
          <w:numId w:val="2"/>
        </w:numPr>
        <w:spacing w:after="70" w:line="288"/>
      </w:pPr>
      <w:r>
        <w:rPr>
          <w:b/>
          <w:bCs/>
          <w:sz w:val="21"/>
          <w:szCs w:val="21"/>
        </w:rPr>
        <w:t xml:space="preserve">Supervisão escalável:</w:t>
      </w:r>
      <w:r>
        <w:rPr>
          <w:sz w:val="21"/>
          <w:szCs w:val="21"/>
        </w:rPr>
        <w:t xml:space="preserve"> como avaliar tarefas complexas demais para o avaliador humano?</w:t>
      </w:r>
    </w:p>
    <w:p>
      <w:pPr>
        <w:spacing w:after="60" w:line="120"/>
      </w:pPr>
    </w:p>
    <w:p>
      <w:pPr>
        <w:spacing w:after="120" w:line="300"/>
        <w:jc w:val="left"/>
      </w:pPr>
      <w:r>
        <w:rPr>
          <w:sz w:val="21"/>
          <w:szCs w:val="21"/>
        </w:rPr>
        <w:t xml:space="preserve">Questões éticas e sociais:</w:t>
      </w:r>
    </w:p>
    <w:p>
      <w:pPr>
        <w:pStyle w:val="ListParagraph"/>
        <w:numPr>
          <w:ilvl w:val="0"/>
          <w:numId w:val="2"/>
        </w:numPr>
        <w:spacing w:after="70" w:line="288"/>
      </w:pPr>
      <w:r>
        <w:rPr>
          <w:b/>
          <w:bCs/>
          <w:sz w:val="21"/>
          <w:szCs w:val="21"/>
        </w:rPr>
        <w:t xml:space="preserve">Quem define a recompensa?</w:t>
      </w:r>
      <w:r>
        <w:rPr>
          <w:sz w:val="21"/>
          <w:szCs w:val="21"/>
        </w:rPr>
        <w:t xml:space="preserve"> Escolhas de valor embutidas na recompensa afetam pessoas.</w:t>
      </w:r>
    </w:p>
    <w:p>
      <w:pPr>
        <w:pStyle w:val="ListParagraph"/>
        <w:numPr>
          <w:ilvl w:val="0"/>
          <w:numId w:val="2"/>
        </w:numPr>
        <w:spacing w:after="70" w:line="288"/>
      </w:pPr>
      <w:r>
        <w:rPr>
          <w:b/>
          <w:bCs/>
          <w:sz w:val="21"/>
          <w:szCs w:val="21"/>
        </w:rPr>
        <w:t xml:space="preserve">Vieses e justiça:</w:t>
      </w:r>
      <w:r>
        <w:rPr>
          <w:sz w:val="21"/>
          <w:szCs w:val="21"/>
        </w:rPr>
        <w:t xml:space="preserve"> dados e avaliadores podem ter vieses, que o agente pode amplificar.</w:t>
      </w:r>
    </w:p>
    <w:p>
      <w:pPr>
        <w:pStyle w:val="ListParagraph"/>
        <w:numPr>
          <w:ilvl w:val="0"/>
          <w:numId w:val="2"/>
        </w:numPr>
        <w:spacing w:after="70" w:line="288"/>
      </w:pPr>
      <w:r>
        <w:rPr>
          <w:b/>
          <w:bCs/>
          <w:sz w:val="21"/>
          <w:szCs w:val="21"/>
        </w:rPr>
        <w:t xml:space="preserve">Transparência e responsabilização:</w:t>
      </w:r>
      <w:r>
        <w:rPr>
          <w:sz w:val="21"/>
          <w:szCs w:val="21"/>
        </w:rPr>
        <w:t xml:space="preserve"> políticas de redes profundas são difíceis de interpretar.</w:t>
      </w:r>
    </w:p>
    <w:p>
      <w:pPr>
        <w:pStyle w:val="ListParagraph"/>
        <w:numPr>
          <w:ilvl w:val="0"/>
          <w:numId w:val="2"/>
        </w:numPr>
        <w:spacing w:after="70" w:line="288"/>
      </w:pPr>
      <w:r>
        <w:rPr>
          <w:b/>
          <w:bCs/>
          <w:sz w:val="21"/>
          <w:szCs w:val="21"/>
        </w:rPr>
        <w:t xml:space="preserve">Supervisão humana:</w:t>
      </w:r>
      <w:r>
        <w:rPr>
          <w:sz w:val="21"/>
          <w:szCs w:val="21"/>
        </w:rPr>
        <w:t xml:space="preserve"> em saúde, finanças e segurança, a decisão final deve poder ser auditada e contestada.</w:t>
      </w:r>
    </w:p>
    <w:p>
      <w:pPr>
        <w:pStyle w:val="ListParagraph"/>
        <w:numPr>
          <w:ilvl w:val="0"/>
          <w:numId w:val="2"/>
        </w:numPr>
        <w:spacing w:after="70" w:line="288"/>
      </w:pPr>
      <w:r>
        <w:rPr>
          <w:b/>
          <w:bCs/>
          <w:sz w:val="21"/>
          <w:szCs w:val="21"/>
        </w:rPr>
        <w:t xml:space="preserve">Custos ambientais:</w:t>
      </w:r>
      <w:r>
        <w:rPr>
          <w:sz w:val="21"/>
          <w:szCs w:val="21"/>
        </w:rPr>
        <w:t xml:space="preserve"> treinar grandes agentes consome energia significativa.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Uma lista de verificação antes de implantar</w:t>
            </w:r>
          </w:p>
          <w:p>
            <w:pPr>
              <w:spacing w:after="80" w:line="280"/>
            </w:pPr>
            <w:r>
              <w:rPr>
                <w:sz w:val="20"/>
                <w:szCs w:val="20"/>
              </w:rPr>
              <w:t xml:space="preserve">1. A recompensa reflete o objetivo real, inclusive restrições (segurança, justiça)? 2. O que acontece nos piores casos? Há limites e supervisão humana? 3. Foi testado fora da distribuição de treino? 4. Há monitoramento contínuo e plano de desligamento? 5. Os dados e as hipóteses estão documentados?</w:t>
            </w:r>
          </w:p>
        </w:tc>
      </w:tr>
    </w:tbl>
    <w:p>
      <w:pPr>
        <w:spacing w:after="140" w:line="120"/>
      </w:pPr>
    </w:p>
    <w:p>
      <w:pPr>
        <w:pStyle w:val="Heading3"/>
        <w:keepNext/>
      </w:pPr>
      <w:r>
        <w:t xml:space="preserve">13.7 Fronteiras da pesquisa</w:t>
      </w:r>
    </w:p>
    <w:p>
      <w:pPr>
        <w:pStyle w:val="ListParagraph"/>
        <w:numPr>
          <w:ilvl w:val="0"/>
          <w:numId w:val="2"/>
        </w:numPr>
        <w:spacing w:after="70" w:line="288"/>
      </w:pPr>
      <w:r>
        <w:rPr>
          <w:b/>
          <w:bCs/>
          <w:sz w:val="21"/>
          <w:szCs w:val="21"/>
        </w:rPr>
        <w:t xml:space="preserve">Exploração com motivação intrínseca:</w:t>
      </w:r>
      <w:r>
        <w:rPr>
          <w:sz w:val="21"/>
          <w:szCs w:val="21"/>
        </w:rPr>
        <w:t xml:space="preserve"> recompensas internas de </w:t>
      </w:r>
      <w:r>
        <w:rPr>
          <w:b/>
          <w:bCs/>
          <w:sz w:val="21"/>
          <w:szCs w:val="21"/>
        </w:rPr>
        <w:t xml:space="preserve">curiosidade</w:t>
      </w:r>
      <w:r>
        <w:rPr>
          <w:sz w:val="21"/>
          <w:szCs w:val="21"/>
        </w:rPr>
        <w:t xml:space="preserve"> (previsão do próprio erro, novidade) para explorar sem recompensa externa (PATHAK et al., 2017; BURDA et al., 2019).</w:t>
      </w:r>
    </w:p>
    <w:p>
      <w:pPr>
        <w:pStyle w:val="ListParagraph"/>
        <w:numPr>
          <w:ilvl w:val="0"/>
          <w:numId w:val="2"/>
        </w:numPr>
        <w:spacing w:after="70" w:line="288"/>
      </w:pPr>
      <w:r>
        <w:rPr>
          <w:b/>
          <w:bCs/>
          <w:sz w:val="21"/>
          <w:szCs w:val="21"/>
        </w:rPr>
        <w:t xml:space="preserve">Aprendizado hierárquico:</w:t>
      </w:r>
      <w:r>
        <w:rPr>
          <w:sz w:val="21"/>
          <w:szCs w:val="21"/>
        </w:rPr>
        <w:t xml:space="preserve"> decompor tarefas em </w:t>
      </w:r>
      <w:r>
        <w:rPr>
          <w:b/>
          <w:bCs/>
          <w:sz w:val="21"/>
          <w:szCs w:val="21"/>
        </w:rPr>
        <w:t xml:space="preserve">opções</w:t>
      </w:r>
      <w:r>
        <w:rPr>
          <w:sz w:val="21"/>
          <w:szCs w:val="21"/>
        </w:rPr>
        <w:t xml:space="preserve"> (sub-habilidades reutilizáveis) (SUTTON; PRECUP; SINGH, 1999).</w:t>
      </w:r>
    </w:p>
    <w:p>
      <w:pPr>
        <w:pStyle w:val="ListParagraph"/>
        <w:numPr>
          <w:ilvl w:val="0"/>
          <w:numId w:val="2"/>
        </w:numPr>
        <w:spacing w:after="70" w:line="288"/>
      </w:pPr>
      <w:r>
        <w:rPr>
          <w:b/>
          <w:bCs/>
          <w:sz w:val="21"/>
          <w:szCs w:val="21"/>
        </w:rPr>
        <w:t xml:space="preserve">Generalização e transferência:</w:t>
      </w:r>
      <w:r>
        <w:rPr>
          <w:sz w:val="21"/>
          <w:szCs w:val="21"/>
        </w:rPr>
        <w:t xml:space="preserve"> agentes que treinam num conjunto de ambientes e falham em variantes novas (COBBE et al., 2019). </w:t>
      </w:r>
      <w:r>
        <w:rPr>
          <w:i/>
          <w:iCs/>
          <w:sz w:val="21"/>
          <w:szCs w:val="21"/>
        </w:rPr>
        <w:t xml:space="preserve">Meta-aprendizado</w:t>
      </w:r>
      <w:r>
        <w:rPr>
          <w:sz w:val="21"/>
          <w:szCs w:val="21"/>
        </w:rPr>
        <w:t xml:space="preserve"> e </w:t>
      </w:r>
      <w:r>
        <w:rPr>
          <w:i/>
          <w:iCs/>
          <w:sz w:val="21"/>
          <w:szCs w:val="21"/>
        </w:rPr>
        <w:t xml:space="preserve">currículo</w:t>
      </w:r>
      <w:r>
        <w:rPr>
          <w:sz w:val="21"/>
          <w:szCs w:val="21"/>
        </w:rPr>
        <w:t xml:space="preserve"> buscam resolver isso.</w:t>
      </w:r>
    </w:p>
    <w:p>
      <w:pPr>
        <w:pStyle w:val="ListParagraph"/>
        <w:numPr>
          <w:ilvl w:val="0"/>
          <w:numId w:val="2"/>
        </w:numPr>
        <w:spacing w:after="70" w:line="288"/>
      </w:pPr>
      <w:r>
        <w:rPr>
          <w:b/>
          <w:bCs/>
          <w:sz w:val="21"/>
          <w:szCs w:val="21"/>
        </w:rPr>
        <w:t xml:space="preserve">Do simulador ao mundo real</w:t>
      </w:r>
      <w:r>
        <w:rPr>
          <w:sz w:val="21"/>
          <w:szCs w:val="21"/>
        </w:rPr>
        <w:t xml:space="preserve"> (</w:t>
      </w:r>
      <w:r>
        <w:rPr>
          <w:i/>
          <w:iCs/>
          <w:sz w:val="21"/>
          <w:szCs w:val="21"/>
        </w:rPr>
        <w:t xml:space="preserve">sim-to-real</w:t>
      </w:r>
      <w:r>
        <w:rPr>
          <w:sz w:val="21"/>
          <w:szCs w:val="21"/>
        </w:rPr>
        <w:t xml:space="preserve">): </w:t>
      </w:r>
      <w:r>
        <w:rPr>
          <w:b/>
          <w:bCs/>
          <w:sz w:val="21"/>
          <w:szCs w:val="21"/>
        </w:rPr>
        <w:t xml:space="preserve">randomização de domínio</w:t>
      </w:r>
      <w:r>
        <w:rPr>
          <w:sz w:val="21"/>
          <w:szCs w:val="21"/>
        </w:rPr>
        <w:t xml:space="preserve">, variando aleatoriamente o simulador para que a política seja robusta ao mundo real (TOBIN et al., 2017).</w:t>
      </w:r>
    </w:p>
    <w:p>
      <w:pPr>
        <w:pStyle w:val="ListParagraph"/>
        <w:numPr>
          <w:ilvl w:val="0"/>
          <w:numId w:val="2"/>
        </w:numPr>
        <w:spacing w:after="70" w:line="288"/>
      </w:pPr>
      <w:r>
        <w:rPr>
          <w:b/>
          <w:bCs/>
          <w:sz w:val="21"/>
          <w:szCs w:val="21"/>
        </w:rPr>
        <w:t xml:space="preserve">Modelos de fundação e AR:</w:t>
      </w:r>
      <w:r>
        <w:rPr>
          <w:sz w:val="21"/>
          <w:szCs w:val="21"/>
        </w:rPr>
        <w:t xml:space="preserve"> combinar modelos pré-treinados em grandes volumes de dados com AR para ajustar comportamentos, como no RLHF. Uma tendência recente é treinar modelos de linguagem com </w:t>
      </w:r>
      <w:r>
        <w:rPr>
          <w:b/>
          <w:bCs/>
          <w:sz w:val="21"/>
          <w:szCs w:val="21"/>
        </w:rPr>
        <w:t xml:space="preserve">recompensas verificáveis</w:t>
      </w:r>
      <w:r>
        <w:rPr>
          <w:sz w:val="21"/>
          <w:szCs w:val="21"/>
        </w:rPr>
        <w:t xml:space="preserve"> (como a correção de uma resposta matemática ou de um código), em vez de preferências humanas.</w:t>
      </w:r>
    </w:p>
    <w:p>
      <w:pPr>
        <w:pStyle w:val="ListParagraph"/>
        <w:numPr>
          <w:ilvl w:val="0"/>
          <w:numId w:val="2"/>
        </w:numPr>
        <w:spacing w:after="70" w:line="288"/>
      </w:pPr>
      <w:r>
        <w:rPr>
          <w:b/>
          <w:bCs/>
          <w:sz w:val="21"/>
          <w:szCs w:val="21"/>
        </w:rPr>
        <w:t xml:space="preserve">Eficiência, reprodutibilidade e ciência aberta:</w:t>
      </w:r>
      <w:r>
        <w:rPr>
          <w:sz w:val="21"/>
          <w:szCs w:val="21"/>
        </w:rPr>
        <w:t xml:space="preserve"> benchmarks melhores, estatística rigorosa e código aberto (HENDERSON et al., 2018).</w:t>
      </w:r>
    </w:p>
    <w:p>
      <w:pPr>
        <w:pStyle w:val="ListParagraph"/>
        <w:numPr>
          <w:ilvl w:val="0"/>
          <w:numId w:val="2"/>
        </w:numPr>
        <w:spacing w:after="70" w:line="288"/>
      </w:pPr>
      <w:r>
        <w:rPr>
          <w:b/>
          <w:bCs/>
          <w:sz w:val="21"/>
          <w:szCs w:val="21"/>
        </w:rPr>
        <w:t xml:space="preserve">Segurança e interpretabilidade:</w:t>
      </w:r>
      <w:r>
        <w:rPr>
          <w:sz w:val="21"/>
          <w:szCs w:val="21"/>
        </w:rPr>
        <w:t xml:space="preserve"> entender o que o agente aprendeu e garantir limites de comportamento.</w:t>
      </w:r>
    </w:p>
    <w:p>
      <w:pPr>
        <w:spacing w:after="60" w:line="120"/>
      </w:pPr>
    </w:p>
    <w:p>
      <w:pPr>
        <w:pStyle w:val="Heading3"/>
        <w:keepNext/>
      </w:pPr>
      <w:r>
        <w:t xml:space="preserve">13.8 Para continuar estudando</w:t>
      </w:r>
    </w:p>
    <w:p>
      <w:pPr>
        <w:pStyle w:val="ListParagraph"/>
        <w:numPr>
          <w:ilvl w:val="0"/>
          <w:numId w:val="2"/>
        </w:numPr>
        <w:spacing w:after="70" w:line="288"/>
      </w:pPr>
      <w:r>
        <w:rPr>
          <w:b/>
          <w:bCs/>
          <w:sz w:val="21"/>
          <w:szCs w:val="21"/>
        </w:rPr>
        <w:t xml:space="preserve">Livros:</w:t>
      </w:r>
      <w:r>
        <w:rPr>
          <w:sz w:val="21"/>
          <w:szCs w:val="21"/>
        </w:rPr>
        <w:t xml:space="preserve"> </w:t>
      </w:r>
      <w:r>
        <w:rPr>
          <w:i/>
          <w:iCs/>
          <w:sz w:val="21"/>
          <w:szCs w:val="21"/>
        </w:rPr>
        <w:t xml:space="preserve">Reinforcement Learning: An Introduction</w:t>
      </w:r>
      <w:r>
        <w:rPr>
          <w:sz w:val="21"/>
          <w:szCs w:val="21"/>
        </w:rPr>
        <w:t xml:space="preserve"> (SUTTON; BARTO, 2018), referência de toda a Parte I e II; </w:t>
      </w:r>
      <w:r>
        <w:rPr>
          <w:i/>
          <w:iCs/>
          <w:sz w:val="21"/>
          <w:szCs w:val="21"/>
        </w:rPr>
        <w:t xml:space="preserve">Algorithms for Reinforcement Learning</w:t>
      </w:r>
      <w:r>
        <w:rPr>
          <w:sz w:val="21"/>
          <w:szCs w:val="21"/>
        </w:rPr>
        <w:t xml:space="preserve"> (SZEPESVÁRI, 2010), conciso e teórico; </w:t>
      </w:r>
      <w:r>
        <w:rPr>
          <w:i/>
          <w:iCs/>
          <w:sz w:val="21"/>
          <w:szCs w:val="21"/>
        </w:rPr>
        <w:t xml:space="preserve">Bandit Algorithms</w:t>
      </w:r>
      <w:r>
        <w:rPr>
          <w:sz w:val="21"/>
          <w:szCs w:val="21"/>
        </w:rPr>
        <w:t xml:space="preserve"> (LATTIMORE; SZEPESVÁRI, 2020); </w:t>
      </w:r>
      <w:r>
        <w:rPr>
          <w:i/>
          <w:iCs/>
          <w:sz w:val="21"/>
          <w:szCs w:val="21"/>
        </w:rPr>
        <w:t xml:space="preserve">Dynamic Programming and Optimal Control</w:t>
      </w:r>
      <w:r>
        <w:rPr>
          <w:sz w:val="21"/>
          <w:szCs w:val="21"/>
        </w:rPr>
        <w:t xml:space="preserve"> (BERTSEKAS, 2017).</w:t>
      </w:r>
    </w:p>
    <w:p>
      <w:pPr>
        <w:pStyle w:val="ListParagraph"/>
        <w:numPr>
          <w:ilvl w:val="0"/>
          <w:numId w:val="2"/>
        </w:numPr>
        <w:spacing w:after="70" w:line="288"/>
      </w:pPr>
      <w:r>
        <w:rPr>
          <w:b/>
          <w:bCs/>
          <w:sz w:val="21"/>
          <w:szCs w:val="21"/>
        </w:rPr>
        <w:t xml:space="preserve">Artigos-chave:</w:t>
      </w:r>
      <w:r>
        <w:rPr>
          <w:sz w:val="21"/>
          <w:szCs w:val="21"/>
        </w:rPr>
        <w:t xml:space="preserve"> os citados em cada capítulo. Leia primeiro Mnih et al. (2015), Schulman et al. (2017), Haarnoja et al. (2018) e Silver et al. (2017).</w:t>
      </w:r>
    </w:p>
    <w:p>
      <w:pPr>
        <w:pStyle w:val="ListParagraph"/>
        <w:numPr>
          <w:ilvl w:val="0"/>
          <w:numId w:val="2"/>
        </w:numPr>
        <w:spacing w:after="70" w:line="288"/>
      </w:pPr>
      <w:r>
        <w:rPr>
          <w:b/>
          <w:bCs/>
          <w:sz w:val="21"/>
          <w:szCs w:val="21"/>
        </w:rPr>
        <w:t xml:space="preserve">Prática:</w:t>
      </w:r>
      <w:r>
        <w:rPr>
          <w:sz w:val="21"/>
          <w:szCs w:val="21"/>
        </w:rPr>
        <w:t xml:space="preserve"> reimplemente algoritmos do zero, use o Stable-Baselines3, participe de competições e leia o código de implementações de referência.</w:t>
      </w:r>
    </w:p>
    <w:p>
      <w:pPr>
        <w:pStyle w:val="ListParagraph"/>
        <w:numPr>
          <w:ilvl w:val="0"/>
          <w:numId w:val="2"/>
        </w:numPr>
        <w:spacing w:after="70" w:line="288"/>
      </w:pPr>
      <w:r>
        <w:rPr>
          <w:b/>
          <w:bCs/>
          <w:sz w:val="21"/>
          <w:szCs w:val="21"/>
        </w:rPr>
        <w:t xml:space="preserve">Hábitos:</w:t>
      </w:r>
      <w:r>
        <w:rPr>
          <w:sz w:val="21"/>
          <w:szCs w:val="21"/>
        </w:rPr>
        <w:t xml:space="preserve"> várias sementes, intervalos de confiança, baselines simples e uma lista de limitações em cada relatório.</w:t>
      </w:r>
    </w:p>
    <w:p>
      <w:pPr>
        <w:spacing w:after="60" w:line="120"/>
      </w:pPr>
    </w:p>
    <w:p>
      <w:pPr>
        <w:keepNext/>
        <w:spacing w:after="60" w:before="120"/>
        <w:jc w:val="center"/>
      </w:pPr>
      <w:r>
        <w:drawing>
          <wp:inline distT="0" distB="0" distL="0" distR="0">
            <wp:extent cx="5715000" cy="2609850"/>
            <wp:effectExtent t="0" r="0" b="0" l="0"/>
            <wp:docPr id="1" name="f13_roteiro" descr="Figura 13.7 — O caminho percorrido neste livro e os próximos passos: o projeto integrador reúne tudo, e o passo final é aplicar a um problema seu." title="f13_rotei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5715000" cy="2609850"/>
                    </a:xfrm>
                    <a:prstGeom prst="rect">
                      <a:avLst/>
                    </a:prstGeom>
                  </pic:spPr>
                </pic:pic>
              </a:graphicData>
            </a:graphic>
          </wp:inline>
        </w:drawing>
      </w:r>
    </w:p>
    <w:p>
      <w:pPr>
        <w:spacing w:after="200"/>
        <w:jc w:val="center"/>
      </w:pPr>
      <w:r>
        <w:rPr>
          <w:i/>
          <w:iCs/>
          <w:color w:val="6B7280"/>
          <w:sz w:val="17"/>
          <w:szCs w:val="17"/>
        </w:rPr>
        <w:t xml:space="preserve">Figura 13.7 — O caminho percorrido neste livro e os próximos passos: o projeto integrador reúne tudo, e o passo final é aplicar a um problema seu.</w:t>
      </w:r>
    </w:p>
    <w:p>
      <w:pPr>
        <w:pStyle w:val="Heading3"/>
        <w:keepNext/>
      </w:pPr>
      <w:r>
        <w:t xml:space="preserve">13.9 Mão na massa</w:t>
      </w:r>
    </w:p>
    <w:p>
      <w:pPr>
        <w:pStyle w:val="Heading4"/>
        <w:keepNext/>
      </w:pPr>
      <w:r>
        <w:t xml:space="preserve">13.9.1 Dilema do prisioneiro com aprendizes independentes</w:t>
      </w:r>
    </w:p>
    <w:p>
      <w:pPr>
        <w:spacing w:after="120" w:line="300"/>
        <w:jc w:val="left"/>
      </w:pPr>
      <w:r>
        <w:rPr>
          <w:sz w:val="21"/>
          <w:szCs w:val="21"/>
        </w:rPr>
        <w:t xml:space="preserve">Dois agentes aprendem por Q-learning, cada um lembrando o </w:t>
      </w:r>
      <w:r>
        <w:rPr>
          <w:b/>
          <w:bCs/>
          <w:sz w:val="21"/>
          <w:szCs w:val="21"/>
        </w:rPr>
        <w:t xml:space="preserve">resultado da rodada anterior</w:t>
      </w:r>
      <w:r>
        <w:rPr>
          <w:sz w:val="21"/>
          <w:szCs w:val="21"/>
        </w:rPr>
        <w:t xml:space="preserve"> (suas ações e as do outro). Pagamentos: cooperar-cooperar = (3, 3); trair-cooperar = (5, 0); cooperar-trair = (0, 5); trair-trair = (1,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PAGAMENTOS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ação 0 = cooperar, 1 = trair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dilema_iterado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n_rodadas</w:t>
            </w:r>
            <w:r>
              <w:rPr>
                <w:rFonts w:ascii="Consolas" w:cs="Consolas" w:eastAsia="Consolas" w:hAnsi="Consolas"/>
                <w:color w:val="1F2937"/>
                <w:sz w:val="16"/>
                <w:szCs w:val="16"/>
              </w:rPr>
              <w:t xml:space="preserve">=20_000,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0.9</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eps_ini</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estado 0 = início; 1..4 = (minha, sua) últimas ações</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estado</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coop</w:t>
            </w:r>
            <w:r>
              <w:rPr>
                <w:rFonts w:ascii="Consolas" w:cs="Consolas" w:eastAsia="Consolas" w:hAnsi="Consolas"/>
                <w:color w:val="1F2937"/>
                <w:sz w:val="16"/>
                <w:szCs w:val="16"/>
              </w:rPr>
              <w:t xml:space="preserve"> =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n_rodadas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0.02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eps_ini</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0.7</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n_rodadas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acoes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eps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estado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+ 1e-</w:t>
            </w:r>
            <w:r>
              <w:rPr>
                <w:rFonts w:ascii="Consolas" w:cs="Consolas" w:eastAsia="Consolas" w:hAnsi="Consolas"/>
                <w:color w:val="0369A1"/>
                <w:sz w:val="16"/>
                <w:szCs w:val="16"/>
              </w:rPr>
              <w:t xml:space="preserve">9</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PAGAMENTOS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acoes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acoes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novo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min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acoes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acoes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estado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acoes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novo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estado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acoes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estado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novo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coop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acoes</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fração de cooperação nesta rodada</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coop</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finais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dilema_iterado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2000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"cooperação final por semente:"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finais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"coopera (&gt; 90%): {np.mean(finais &gt; 0.9):.0%} | trai (&lt; 10%): {np.mean(finais &lt; 0.1):.0%} | outros: {np.mean((finais &gt;= 0.1) &amp; (finais &lt;= 0.9)):.0%}"</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o resultado </w:t>
      </w:r>
      <w:r>
        <w:rPr>
          <w:b/>
          <w:bCs/>
          <w:sz w:val="21"/>
          <w:szCs w:val="21"/>
        </w:rPr>
        <w:t xml:space="preserve">varia muito entre as sementes</w:t>
      </w:r>
      <w:r>
        <w:rPr>
          <w:sz w:val="21"/>
          <w:szCs w:val="21"/>
        </w:rPr>
        <w:t xml:space="preserve">: em algumas, os agentes aprendem a cooperar de forma sustentada (graças à memória, que permite retaliação); em outras, caem na traição mútua. A cooperação é possível, mas </w:t>
      </w:r>
      <w:r>
        <w:rPr>
          <w:b/>
          <w:bCs/>
          <w:sz w:val="21"/>
          <w:szCs w:val="21"/>
        </w:rPr>
        <w:t xml:space="preserve">frágil</w:t>
      </w:r>
      <w:r>
        <w:rPr>
          <w:sz w:val="21"/>
          <w:szCs w:val="21"/>
        </w:rPr>
        <w:t xml:space="preserve">. Compare com a Figura 13.8.</w:t>
      </w:r>
    </w:p>
    <w:p>
      <w:pPr>
        <w:keepNext/>
        <w:spacing w:after="60" w:before="120"/>
        <w:jc w:val="center"/>
      </w:pPr>
      <w:r>
        <w:drawing>
          <wp:inline distT="0" distB="0" distL="0" distR="0">
            <wp:extent cx="5715000" cy="2076450"/>
            <wp:effectExtent t="0" r="0" b="0" l="0"/>
            <wp:docPr id="1" name="f13_ipd" descr="Figura 13.8 — À esquerda, a distribuição da cooperação final em 40 sementes. À direita, duas execuções com resultados opostos." title="f13_i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5715000" cy="2076450"/>
                    </a:xfrm>
                    <a:prstGeom prst="rect">
                      <a:avLst/>
                    </a:prstGeom>
                  </pic:spPr>
                </pic:pic>
              </a:graphicData>
            </a:graphic>
          </wp:inline>
        </w:drawing>
      </w:r>
    </w:p>
    <w:p>
      <w:pPr>
        <w:spacing w:after="200"/>
        <w:jc w:val="center"/>
      </w:pPr>
      <w:r>
        <w:rPr>
          <w:i/>
          <w:iCs/>
          <w:color w:val="6B7280"/>
          <w:sz w:val="17"/>
          <w:szCs w:val="17"/>
        </w:rPr>
        <w:t xml:space="preserve">Figura 13.8 — À esquerda, a distribuição da cooperação final em 40 sementes. À direita, duas execuções com resultados opostos.</w:t>
      </w:r>
    </w:p>
    <w:p>
      <w:pPr>
        <w:pStyle w:val="Heading4"/>
        <w:keepNext/>
      </w:pPr>
      <w:r>
        <w:t xml:space="preserve">13.9.2 Cara ou coroa: aprendizes que giram</w:t>
      </w:r>
    </w:p>
    <w:p>
      <w:pPr>
        <w:spacing w:after="120" w:line="300"/>
        <w:jc w:val="left"/>
      </w:pPr>
      <w:r>
        <w:rPr>
          <w:sz w:val="21"/>
          <w:szCs w:val="21"/>
        </w:rPr>
        <w:t xml:space="preserve">Aqui não há estado: cada agente mantém Q para suas duas ações e escolhe por </w:t>
      </w:r>
      <w:r>
        <w:rPr>
          <w:b/>
          <w:bCs/>
          <w:sz w:val="21"/>
          <w:szCs w:val="21"/>
        </w:rPr>
        <w:t xml:space="preserve">softmax</w:t>
      </w:r>
      <w:r>
        <w:rPr>
          <w:sz w:val="21"/>
          <w:szCs w:val="21"/>
        </w:rPr>
        <w:t xml:space="preserve"> (temperatura 0,3). O jogador 1 quer combinar; o 2, desencontrar.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cara_ou_coroa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=30_000,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0.05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softmax</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exp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exp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softmax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softmax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r1 =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 (r1 -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 * (-r1 -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cara_ou_coroa</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"média de P(coroa): jogador 1 = {P[:, 0].mean():.3f} | jogador 2 = {P[:, 1].mean():.3f}   (equilíbrio de Nash: 0,5)"</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"oscilação (desvio-padrão): jogador 1 = {P[:, 0].std():.3f} | jogador 2 = {P[:, 1].std():.3f}"</w:t>
            </w:r>
            <w:r>
              <w:rPr>
                <w:rFonts w:ascii="Consolas" w:cs="Consolas" w:eastAsia="Consolas" w:hAnsi="Consolas"/>
                <w:color w:val="1F2937"/>
                <w:sz w:val="16"/>
                <w:szCs w:val="16"/>
              </w:rPr>
              <w:t xml:space="preserve">)</w:t>
            </w:r>
          </w:p>
        </w:tc>
      </w:tr>
    </w:tbl>
    <w:p>
      <w:pPr>
        <w:spacing w:after="140" w:line="120"/>
      </w:pPr>
    </w:p>
    <w:p>
      <w:pPr>
        <w:keepNext/>
        <w:spacing w:after="60" w:before="120"/>
        <w:jc w:val="center"/>
      </w:pPr>
      <w:r>
        <w:drawing>
          <wp:inline distT="0" distB="0" distL="0" distR="0">
            <wp:extent cx="5715000" cy="2857500"/>
            <wp:effectExtent t="0" r="0" b="0" l="0"/>
            <wp:docPr id="1" name="f13_pennies" descr="Figura 13.9 — Probabilidades de &quot;coroa&quot; ao longo do tempo (média móvel): oscilam em torno do equilíbrio 0,5 sem se fixar." title="f13_penn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6B7280"/>
          <w:sz w:val="17"/>
          <w:szCs w:val="17"/>
        </w:rPr>
        <w:t xml:space="preserve">Figura 13.9 — Probabilidades de "coroa" ao longo do tempo (média móvel): oscilam em torno do equilíbrio 0,5 sem se fixar.</w:t>
      </w:r>
    </w:p>
    <w:p>
      <w:pPr>
        <w:spacing w:after="120" w:line="300"/>
        <w:jc w:val="left"/>
      </w:pPr>
      <w:r>
        <w:rPr>
          <w:b/>
          <w:bCs/>
          <w:sz w:val="21"/>
          <w:szCs w:val="21"/>
        </w:rPr>
        <w:t xml:space="preserve">O que observar:</w:t>
      </w:r>
      <w:r>
        <w:rPr>
          <w:sz w:val="21"/>
          <w:szCs w:val="21"/>
        </w:rPr>
        <w:t xml:space="preserve"> as médias ficam em torno de 0,5 (o equilíbrio), mas as estratégias </w:t>
      </w:r>
      <w:r>
        <w:rPr>
          <w:b/>
          <w:bCs/>
          <w:sz w:val="21"/>
          <w:szCs w:val="21"/>
        </w:rPr>
        <w:t xml:space="preserve">oscilam</w:t>
      </w:r>
      <w:r>
        <w:rPr>
          <w:sz w:val="21"/>
          <w:szCs w:val="21"/>
        </w:rPr>
        <w:t xml:space="preserve"> continuamente: aprendizes independentes </w:t>
      </w:r>
      <w:r>
        <w:rPr>
          <w:b/>
          <w:bCs/>
          <w:sz w:val="21"/>
          <w:szCs w:val="21"/>
        </w:rPr>
        <w:t xml:space="preserve">não convergem</w:t>
      </w:r>
      <w:r>
        <w:rPr>
          <w:sz w:val="21"/>
          <w:szCs w:val="21"/>
        </w:rPr>
        <w:t xml:space="preserve"> a estratégias fixas em jogos de soma zero. Mudar </w:t>
      </w:r>
      <w:r>
        <w:rPr>
          <w:rFonts w:ascii="Consolas" w:cs="Consolas" w:eastAsia="Consolas" w:hAnsi="Consolas"/>
          <w:color w:val="B91C1C"/>
          <w:sz w:val="19"/>
          <w:szCs w:val="19"/>
          <w:shd w:fill="F3F4F6" w:color="auto" w:val="clear"/>
        </w:rPr>
        <w:t xml:space="preserve">alpha</w:t>
      </w:r>
      <w:r>
        <w:rPr>
          <w:sz w:val="21"/>
          <w:szCs w:val="21"/>
        </w:rPr>
        <w:t xml:space="preserve"> e </w:t>
      </w:r>
      <w:r>
        <w:rPr>
          <w:rFonts w:ascii="Consolas" w:cs="Consolas" w:eastAsia="Consolas" w:hAnsi="Consolas"/>
          <w:color w:val="B91C1C"/>
          <w:sz w:val="19"/>
          <w:szCs w:val="19"/>
          <w:shd w:fill="F3F4F6" w:color="auto" w:val="clear"/>
        </w:rPr>
        <w:t xml:space="preserve">T</w:t>
      </w:r>
      <w:r>
        <w:rPr>
          <w:sz w:val="21"/>
          <w:szCs w:val="21"/>
        </w:rPr>
        <w:t xml:space="preserve"> altera a amplitude.</w:t>
      </w:r>
    </w:p>
    <w:p>
      <w:pPr>
        <w:pStyle w:val="Heading4"/>
        <w:keepNext/>
      </w:pPr>
      <w:r>
        <w:t xml:space="preserve">13.9.3 Modelo de recompensa por preferências (Bradley–Terry)</w:t>
      </w:r>
    </w:p>
    <w:p>
      <w:pPr>
        <w:spacing w:after="120" w:line="300"/>
        <w:jc w:val="left"/>
      </w:pPr>
      <w:r>
        <w:rPr>
          <w:sz w:val="21"/>
          <w:szCs w:val="21"/>
        </w:rPr>
        <w:t xml:space="preserve">Vamos simular o RLHF em miniatura, com a base </w:t>
      </w:r>
      <w:r>
        <w:rPr>
          <w:b/>
          <w:bCs/>
          <w:sz w:val="21"/>
          <w:szCs w:val="21"/>
        </w:rPr>
        <w:t xml:space="preserve">Wine Quality</w:t>
      </w:r>
      <w:r>
        <w:rPr>
          <w:sz w:val="21"/>
          <w:szCs w:val="21"/>
        </w:rPr>
        <w:t xml:space="preserve"> (UCI). Os "itens" são vinhos e a "qualidade" é o que queremos. Simulamos </w:t>
      </w:r>
      <w:r>
        <w:rPr>
          <w:b/>
          <w:bCs/>
          <w:sz w:val="21"/>
          <w:szCs w:val="21"/>
        </w:rPr>
        <w:t xml:space="preserve">anotadores</w:t>
      </w:r>
      <w:r>
        <w:rPr>
          <w:sz w:val="21"/>
          <w:szCs w:val="21"/>
        </w:rPr>
        <w:t xml:space="preserve"> que comparam pares com ruído, </w:t>
      </w:r>
      <w:r>
        <w:rPr>
          <w:b/>
          <w:bCs/>
          <w:sz w:val="21"/>
          <w:szCs w:val="21"/>
        </w:rPr>
        <w:t xml:space="preserve">com um viés</w:t>
      </w:r>
      <w:r>
        <w:rPr>
          <w:sz w:val="21"/>
          <w:szCs w:val="21"/>
        </w:rPr>
        <w:t xml:space="preserve">: preferem, além da qualidade, vinhos com </w:t>
      </w:r>
      <w:r>
        <w:rPr>
          <w:b/>
          <w:bCs/>
          <w:sz w:val="21"/>
          <w:szCs w:val="21"/>
        </w:rPr>
        <w:t xml:space="preserve">mais álcool</w:t>
      </w:r>
      <w:r>
        <w:rPr>
          <w:sz w:val="21"/>
          <w:szCs w:val="21"/>
        </w:rPr>
        <w:t xml:space="preserve">. Treinamos um modelo de recompensa (regressão logística sobre diferenças de características) e depois usamos </w:t>
      </w:r>
      <w:r>
        <w:rPr>
          <w:b/>
          <w:bCs/>
          <w:sz w:val="21"/>
          <w:szCs w:val="21"/>
        </w:rPr>
        <w:t xml:space="preserve">o melhor de N candidatos</w:t>
      </w:r>
      <w:r>
        <w:rPr>
          <w:sz w:val="21"/>
          <w:szCs w:val="21"/>
        </w:rPr>
        <w:t xml:space="preserve"> segundo esse modelo.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Isto é uma simulação</w:t>
            </w:r>
          </w:p>
          <w:p>
            <w:pPr>
              <w:spacing w:after="80" w:line="280"/>
            </w:pPr>
            <w:r>
              <w:rPr>
                <w:sz w:val="20"/>
                <w:szCs w:val="20"/>
              </w:rPr>
              <w:t xml:space="preserve">Os "anotadores" são simulados por nós a partir da qualidade registrada; não há preferências humanas reais na base. O objetivo é </w:t>
            </w:r>
            <w:r>
              <w:rPr>
                <w:b/>
                <w:bCs/>
                <w:sz w:val="20"/>
                <w:szCs w:val="20"/>
              </w:rPr>
              <w:t xml:space="preserve">ilustrar</w:t>
            </w:r>
            <w:r>
              <w:rPr>
                <w:sz w:val="20"/>
                <w:szCs w:val="20"/>
              </w:rPr>
              <w:t xml:space="preserve"> o mecanismo, não medir o comportamento de pessoas.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ucimlrepo</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fetch_ucirepo</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preprocessing</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StandardScaler</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linear_model</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LogisticRegression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model_selection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train_test_split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vinho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fetch_ucirepo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186</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vinho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features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vinho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targets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iloc</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Z</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StandardScaler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fit_transform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col_alc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list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vinho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features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columns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index</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"alcohol"</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Z_tr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Z_te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q_tr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q_te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train_test_split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test_size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gerar_pares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n_pares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vies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tau</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0.7</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n_pares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n_pares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util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vies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Zx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col_alc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std</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utilidade percebida: qualidade + viés pelo álcool</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p_i</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exp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util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util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tau</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Bradley–Terry</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n_pares</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p_i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1 = anotador prefere o item 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treinar_modelo_recompensa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Z_tr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Z_tr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diferença de características do par</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LogisticRegression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fit_intercept</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max_iter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1000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vstack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concatenate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coef_</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r(x) = w · 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vies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gerar_pares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Z_tr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q_tr</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4000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vies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vies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treinar_modelo_recompensa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r_te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Z_te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w</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"\nviés dos anotadores = {vies} | correlação entre recompensa aprendida e qualidade real = {np.corrcoef(r_te, q_te)[0, 1]:.2f}"</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16</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64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256</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ids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Z_te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melhor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ids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r_te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axis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  melhor de {N:3d} candidatos | recompensa-proxy média = {r_te[melhor].mean():5.2f} | qualidade real média = {q_te[melhor].mean():.3f}"</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a recompensa-proxy sobe com N (sempre). A </w:t>
      </w:r>
      <w:r>
        <w:rPr>
          <w:b/>
          <w:bCs/>
          <w:sz w:val="21"/>
          <w:szCs w:val="21"/>
        </w:rPr>
        <w:t xml:space="preserve">qualidade real</w:t>
      </w:r>
      <w:r>
        <w:rPr>
          <w:sz w:val="21"/>
          <w:szCs w:val="21"/>
        </w:rPr>
        <w:t xml:space="preserve"> sobe no começo, mas </w:t>
      </w:r>
      <w:r>
        <w:rPr>
          <w:b/>
          <w:bCs/>
          <w:sz w:val="21"/>
          <w:szCs w:val="21"/>
        </w:rPr>
        <w:t xml:space="preserve">perde ritmo</w:t>
      </w:r>
      <w:r>
        <w:rPr>
          <w:sz w:val="21"/>
          <w:szCs w:val="21"/>
        </w:rPr>
        <w:t xml:space="preserve"> (e pode até cair): a seleção passa a favorecer o que o modelo de recompensa premia por engano, como o álcool, sem melhorar a qualidade. Com viés zero, o modelo aprende melhor a qualidade verdadeira. Os valores exatos dependem da amostra.</w:t>
      </w:r>
    </w:p>
    <w:p>
      <w:pPr>
        <w:pStyle w:val="Heading4"/>
        <w:keepNext/>
      </w:pPr>
      <w:r>
        <w:t xml:space="preserve">13.9.4 A perda do DPO, número a número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perda_dpo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logp_pref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logp_rej</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ref_pref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ref_rej</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beta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margem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beta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logp_pref</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ref_pref</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logp_rej</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ref_rej</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functional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logsigmoid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margem</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i/>
                <w:iCs/>
                <w:color w:val="6B7280"/>
                <w:sz w:val="16"/>
                <w:szCs w:val="16"/>
              </w:rPr>
              <w:t xml:space="preserve"># log-probabilidades (invente números plausíveis) da resposta preferida e da rejeitada</w:t>
            </w:r>
          </w:p>
          <w:p>
            <w:pPr>
              <w:spacing w:after="0" w:line="240"/>
            </w:pPr>
            <w:r>
              <w:rPr>
                <w:rFonts w:ascii="Consolas" w:cs="Consolas" w:eastAsia="Consolas" w:hAnsi="Consolas"/>
                <w:b w:val="false"/>
                <w:bCs w:val="false"/>
                <w:color w:val="1F2937"/>
                <w:sz w:val="16"/>
                <w:szCs w:val="16"/>
              </w:rPr>
              <w:t xml:space="preserve">ref_pref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ref_rej</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tensor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tensor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22.0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modelo de referência</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nome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lr_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"sem mudança"</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22.0</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"aumentou a preferida"</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18.0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22.0</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"aumentou a preferida e reduziu a rejeitada"</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18.0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26.0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perda_dpo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tensor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tensor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lr_</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ref_pref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ref_rej</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beta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"{nome:44s} | perda DPO = {L.item():.4f}"</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O que observar:</w:t>
      </w:r>
      <w:r>
        <w:rPr>
          <w:sz w:val="21"/>
          <w:szCs w:val="21"/>
        </w:rPr>
        <w:t xml:space="preserve"> a perda cai quando a política passa a favorecer a resposta preferida em relação à de referência, e </w:t>
      </w:r>
      <w:r>
        <w:rPr>
          <w:b/>
          <w:bCs/>
          <w:sz w:val="21"/>
          <w:szCs w:val="21"/>
        </w:rPr>
        <w:t xml:space="preserve">cai mais</w:t>
      </w:r>
      <w:r>
        <w:rPr>
          <w:sz w:val="21"/>
          <w:szCs w:val="21"/>
        </w:rPr>
        <w:t xml:space="preserve"> quando também reduz a rejeitada. Sem mudança, a perda vale ln 2 ≈ 0,693.</w:t>
      </w:r>
    </w:p>
    <w:p>
      <w:pPr>
        <w:pStyle w:val="Heading3"/>
        <w:keepNext/>
      </w:pPr>
      <w:r>
        <w:t xml:space="preserve">13.10 Projeto do capítulo: um modelo de recompensa mais robusto</w:t>
      </w:r>
    </w:p>
    <w:p>
      <w:pPr>
        <w:spacing w:after="120" w:line="300"/>
        <w:jc w:val="left"/>
      </w:pPr>
      <w:r>
        <w:rPr>
          <w:b/>
          <w:bCs/>
          <w:sz w:val="21"/>
          <w:szCs w:val="21"/>
        </w:rPr>
        <w:t xml:space="preserve">Contexto.</w:t>
      </w:r>
      <w:r>
        <w:rPr>
          <w:sz w:val="21"/>
          <w:szCs w:val="21"/>
        </w:rPr>
        <w:t xml:space="preserve"> Na Seção 13.9.3, vimos que otimizar um modelo de recompensa aprendido de poucos dados enviesados pode </w:t>
      </w:r>
      <w:r>
        <w:rPr>
          <w:b/>
          <w:bCs/>
          <w:sz w:val="21"/>
          <w:szCs w:val="21"/>
        </w:rPr>
        <w:t xml:space="preserve">não melhorar</w:t>
      </w:r>
      <w:r>
        <w:rPr>
          <w:sz w:val="21"/>
          <w:szCs w:val="21"/>
        </w:rPr>
        <w:t xml:space="preserve"> o que realmente importa. Seu projeto é </w:t>
      </w:r>
      <w:r>
        <w:rPr>
          <w:b/>
          <w:bCs/>
          <w:sz w:val="21"/>
          <w:szCs w:val="21"/>
        </w:rPr>
        <w:t xml:space="preserve">mitigar</w:t>
      </w:r>
      <w:r>
        <w:rPr>
          <w:sz w:val="21"/>
          <w:szCs w:val="21"/>
        </w:rPr>
        <w:t xml:space="preserve"> isso com um </w:t>
      </w:r>
      <w:r>
        <w:rPr>
          <w:b/>
          <w:bCs/>
          <w:sz w:val="21"/>
          <w:szCs w:val="21"/>
        </w:rPr>
        <w:t xml:space="preserve">conjunto de modelos de recompensa</w:t>
      </w:r>
      <w:r>
        <w:rPr>
          <w:sz w:val="21"/>
          <w:szCs w:val="21"/>
        </w:rPr>
        <w:t xml:space="preserve"> (a ideia dos conjuntos do Capítulo 11): penalizar a </w:t>
      </w:r>
      <w:r>
        <w:rPr>
          <w:b/>
          <w:bCs/>
          <w:sz w:val="21"/>
          <w:szCs w:val="21"/>
        </w:rPr>
        <w:t xml:space="preserve">incerteza</w:t>
      </w:r>
      <w:r>
        <w:rPr>
          <w:sz w:val="21"/>
          <w:szCs w:val="21"/>
        </w:rPr>
        <w:t xml:space="preserve"> na seleção.</w:t>
      </w:r>
    </w:p>
    <w:p>
      <w:pPr>
        <w:spacing w:after="120" w:line="300"/>
        <w:jc w:val="left"/>
      </w:pPr>
      <w:r>
        <w:rPr>
          <w:b/>
          <w:bCs/>
          <w:sz w:val="21"/>
          <w:szCs w:val="21"/>
        </w:rPr>
        <w:t xml:space="preserve">Tarefas:</w:t>
      </w:r>
    </w:p>
    <w:p>
      <w:pPr>
        <w:pStyle w:val="ListParagraph"/>
        <w:numPr>
          <w:ilvl w:val="0"/>
          <w:numId w:val="44"/>
        </w:numPr>
        <w:spacing w:after="70" w:line="288"/>
      </w:pPr>
      <w:r>
        <w:rPr>
          <w:sz w:val="21"/>
          <w:szCs w:val="21"/>
        </w:rPr>
        <w:t xml:space="preserve">Gere poucos pares de preferência (por exemplo, 300) com viés dos anotadores = 1 e treine </w:t>
      </w:r>
      <w:r>
        <w:rPr>
          <w:b/>
          <w:bCs/>
          <w:sz w:val="21"/>
          <w:szCs w:val="21"/>
        </w:rPr>
        <w:t xml:space="preserve">um</w:t>
      </w:r>
      <w:r>
        <w:rPr>
          <w:sz w:val="21"/>
          <w:szCs w:val="21"/>
        </w:rPr>
        <w:t xml:space="preserve"> modelo de recompensa.</w:t>
      </w:r>
    </w:p>
    <w:p>
      <w:pPr>
        <w:pStyle w:val="ListParagraph"/>
        <w:numPr>
          <w:ilvl w:val="0"/>
          <w:numId w:val="44"/>
        </w:numPr>
        <w:spacing w:after="70" w:line="288"/>
      </w:pPr>
      <w:r>
        <w:rPr>
          <w:sz w:val="21"/>
          <w:szCs w:val="21"/>
        </w:rPr>
        <w:t xml:space="preserve">Treine um </w:t>
      </w:r>
      <w:r>
        <w:rPr>
          <w:b/>
          <w:bCs/>
          <w:sz w:val="21"/>
          <w:szCs w:val="21"/>
        </w:rPr>
        <w:t xml:space="preserve">conjunto de 10 modelos</w:t>
      </w:r>
      <w:r>
        <w:rPr>
          <w:sz w:val="21"/>
          <w:szCs w:val="21"/>
        </w:rPr>
        <w:t xml:space="preserve"> em amostras </w:t>
      </w:r>
      <w:r>
        <w:rPr>
          <w:i/>
          <w:iCs/>
          <w:sz w:val="21"/>
          <w:szCs w:val="21"/>
        </w:rPr>
        <w:t xml:space="preserve">bootstrap</w:t>
      </w:r>
      <w:r>
        <w:rPr>
          <w:sz w:val="21"/>
          <w:szCs w:val="21"/>
        </w:rPr>
        <w:t xml:space="preserve"> dos pares (</w:t>
      </w:r>
      <w:r>
        <w:rPr>
          <w:rFonts w:ascii="Consolas" w:cs="Consolas" w:eastAsia="Consolas" w:hAnsi="Consolas"/>
          <w:color w:val="B91C1C"/>
          <w:sz w:val="19"/>
          <w:szCs w:val="19"/>
          <w:shd w:fill="F3F4F6" w:color="auto" w:val="clear"/>
        </w:rPr>
        <w:t xml:space="preserve">sklearn.utils.resample</w:t>
      </w:r>
      <w:r>
        <w:rPr>
          <w:sz w:val="21"/>
          <w:szCs w:val="21"/>
        </w:rPr>
        <w:t xml:space="preserve">).</w:t>
      </w:r>
    </w:p>
    <w:p>
      <w:pPr>
        <w:pStyle w:val="ListParagraph"/>
        <w:numPr>
          <w:ilvl w:val="0"/>
          <w:numId w:val="44"/>
        </w:numPr>
        <w:spacing w:after="70" w:line="288"/>
      </w:pPr>
      <w:r>
        <w:rPr>
          <w:sz w:val="21"/>
          <w:szCs w:val="21"/>
        </w:rPr>
        <w:t xml:space="preserve">Defina a recompensa conservadora </w:t>
      </w:r>
      <w:r>
        <w:rPr>
          <w:b/>
          <w:bCs/>
          <w:sz w:val="21"/>
          <w:szCs w:val="21"/>
        </w:rPr>
        <w:t xml:space="preserve">r = média − λ × desvio-padrão</w:t>
      </w:r>
      <w:r>
        <w:rPr>
          <w:sz w:val="21"/>
          <w:szCs w:val="21"/>
        </w:rPr>
        <w:t xml:space="preserve"> do conjunto, para λ ∈ {0; 0,5; 1; 2}.</w:t>
      </w:r>
    </w:p>
    <w:p>
      <w:pPr>
        <w:pStyle w:val="ListParagraph"/>
        <w:numPr>
          <w:ilvl w:val="0"/>
          <w:numId w:val="44"/>
        </w:numPr>
        <w:spacing w:after="70" w:line="288"/>
      </w:pPr>
      <w:r>
        <w:rPr>
          <w:sz w:val="21"/>
          <w:szCs w:val="21"/>
        </w:rPr>
        <w:t xml:space="preserve">Para N ∈ {4, 16, 64, 256, 1024}, compare a </w:t>
      </w:r>
      <w:r>
        <w:rPr>
          <w:b/>
          <w:bCs/>
          <w:sz w:val="21"/>
          <w:szCs w:val="21"/>
        </w:rPr>
        <w:t xml:space="preserve">qualidade real</w:t>
      </w:r>
      <w:r>
        <w:rPr>
          <w:sz w:val="21"/>
          <w:szCs w:val="21"/>
        </w:rPr>
        <w:t xml:space="preserve"> média dos candidatos escolhidos com o modelo único e com o conjunto, em cada λ. Repita 20 vezes.</w:t>
      </w:r>
    </w:p>
    <w:p>
      <w:pPr>
        <w:pStyle w:val="ListParagraph"/>
        <w:numPr>
          <w:ilvl w:val="0"/>
          <w:numId w:val="44"/>
        </w:numPr>
        <w:spacing w:after="70" w:line="288"/>
      </w:pPr>
      <w:r>
        <w:rPr>
          <w:sz w:val="21"/>
          <w:szCs w:val="21"/>
        </w:rPr>
        <w:t xml:space="preserve">Discuta: o conservadorismo ajuda? Em que N? Há um custo (a qualidade selecionada em N pequeno é pior)?</w:t>
      </w:r>
    </w:p>
    <w:p>
      <w:pPr>
        <w:pStyle w:val="ListParagraph"/>
        <w:numPr>
          <w:ilvl w:val="0"/>
          <w:numId w:val="44"/>
        </w:numPr>
        <w:spacing w:after="70" w:line="288"/>
      </w:pPr>
      <w:r>
        <w:rPr>
          <w:sz w:val="21"/>
          <w:szCs w:val="21"/>
        </w:rPr>
        <w:t xml:space="preserve">Escreva uma reflexão (10 a 12 linhas) sobre o que esse mini-experimento ensina sobre </w:t>
      </w:r>
      <w:r>
        <w:rPr>
          <w:b/>
          <w:bCs/>
          <w:sz w:val="21"/>
          <w:szCs w:val="21"/>
        </w:rPr>
        <w:t xml:space="preserve">segurança em RLHF</w:t>
      </w:r>
      <w:r>
        <w:rPr>
          <w:sz w:val="21"/>
          <w:szCs w:val="21"/>
        </w:rPr>
        <w:t xml:space="preserve">, sobre </w:t>
      </w:r>
      <w:r>
        <w:rPr>
          <w:b/>
          <w:bCs/>
          <w:sz w:val="21"/>
          <w:szCs w:val="21"/>
        </w:rPr>
        <w:t xml:space="preserve">quem define o que é qualidade</w:t>
      </w:r>
      <w:r>
        <w:rPr>
          <w:sz w:val="21"/>
          <w:szCs w:val="21"/>
        </w:rPr>
        <w:t xml:space="preserve"> e sobre os </w:t>
      </w:r>
      <w:r>
        <w:rPr>
          <w:b/>
          <w:bCs/>
          <w:sz w:val="21"/>
          <w:szCs w:val="21"/>
        </w:rPr>
        <w:t xml:space="preserve">limites de uma simulação</w:t>
      </w:r>
      <w:r>
        <w:rPr>
          <w:sz w:val="21"/>
          <w:szCs w:val="21"/>
        </w:rPr>
        <w:t xml:space="preserve">.</w:t>
      </w:r>
    </w:p>
    <w:p>
      <w:pPr>
        <w:spacing w:after="60" w:line="120"/>
      </w:pPr>
    </w:p>
    <w:p>
      <w:pPr>
        <w:spacing w:after="120" w:line="300"/>
        <w:jc w:val="left"/>
      </w:pPr>
      <w:r>
        <w:rPr>
          <w:b/>
          <w:bCs/>
          <w:sz w:val="21"/>
          <w:szCs w:val="21"/>
        </w:rPr>
        <w:t xml:space="preserve">Ponto de partida: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utils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resample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gerar_pares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Z_tr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q_tr</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vies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w_unico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treinar_modelo_recompensa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conjunto</w:t>
            </w:r>
            <w:r>
              <w:rPr>
                <w:rFonts w:ascii="Consolas" w:cs="Consolas" w:eastAsia="Consolas" w:hAnsi="Consolas"/>
                <w:color w:val="1F2937"/>
                <w:sz w:val="16"/>
                <w:szCs w:val="16"/>
              </w:rPr>
              <w:t xml:space="preserve"> =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resample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conjunto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treinar_modelo_recompensa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j</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Z_te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wk</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wk</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conjunto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r_unico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Z_te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w_unico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qualidade_real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ids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Z_te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melhor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ids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axis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q_te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melhor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64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1024</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linha</w:t>
            </w:r>
            <w:r>
              <w:rPr>
                <w:rFonts w:ascii="Consolas" w:cs="Consolas" w:eastAsia="Consolas" w:hAnsi="Consolas"/>
                <w:color w:val="1F2937"/>
                <w:sz w:val="16"/>
                <w:szCs w:val="16"/>
              </w:rPr>
              <w:t xml:space="preserve"> = {</w:t>
            </w:r>
            <w:r>
              <w:rPr>
                <w:rFonts w:ascii="Consolas" w:cs="Consolas" w:eastAsia="Consolas" w:hAnsi="Consolas"/>
                <w:color w:val="B45309"/>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"modelo único"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qualidade_real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r_unico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lam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linha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"conjunto λ={lam}"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qualidade_real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lam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linha</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Entrega:</w:t>
      </w:r>
      <w:r>
        <w:rPr>
          <w:sz w:val="21"/>
          <w:szCs w:val="21"/>
        </w:rPr>
        <w:t xml:space="preserve"> </w:t>
      </w:r>
      <w:r>
        <w:rPr>
          <w:i/>
          <w:iCs/>
          <w:sz w:val="21"/>
          <w:szCs w:val="21"/>
        </w:rPr>
        <w:t xml:space="preserve">notebook</w:t>
      </w:r>
      <w:r>
        <w:rPr>
          <w:sz w:val="21"/>
          <w:szCs w:val="21"/>
        </w:rPr>
        <w:t xml:space="preserve"> com as tabelas (média e desvio de 20 repetições), os gráficos e a reflexão.</w:t>
      </w:r>
    </w:p>
    <w:p>
      <w:pPr>
        <w:pStyle w:val="Heading3"/>
        <w:keepNext/>
      </w:pPr>
      <w:r>
        <w:t xml:space="preserve">13.11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que você precisa levar daqui</w:t>
            </w:r>
          </w:p>
          <w:p>
            <w:pPr>
              <w:pStyle w:val="ListParagraph"/>
              <w:numPr>
                <w:ilvl w:val="0"/>
                <w:numId w:val="2"/>
              </w:numPr>
              <w:spacing w:after="60" w:line="276"/>
            </w:pPr>
            <w:r>
              <w:rPr>
                <w:b/>
                <w:bCs/>
                <w:sz w:val="20"/>
                <w:szCs w:val="20"/>
              </w:rPr>
              <w:t xml:space="preserve">Multiagente:</w:t>
            </w:r>
            <w:r>
              <w:rPr>
                <w:sz w:val="20"/>
                <w:szCs w:val="20"/>
              </w:rPr>
              <w:t xml:space="preserve"> jogos de Markov; </w:t>
            </w:r>
            <w:r>
              <w:rPr>
                <w:b/>
                <w:bCs/>
                <w:sz w:val="20"/>
                <w:szCs w:val="20"/>
              </w:rPr>
              <w:t xml:space="preserve">equilíbrio de Nash</w:t>
            </w:r>
            <w:r>
              <w:rPr>
                <w:sz w:val="20"/>
                <w:szCs w:val="20"/>
              </w:rPr>
              <w:t xml:space="preserve">; cooperação é possível, mas frágil; aprendizes independentes </w:t>
            </w:r>
            <w:r>
              <w:rPr>
                <w:b/>
                <w:bCs/>
                <w:sz w:val="20"/>
                <w:szCs w:val="20"/>
              </w:rPr>
              <w:t xml:space="preserve">podem oscilar ou não convergir</w:t>
            </w:r>
            <w:r>
              <w:rPr>
                <w:sz w:val="20"/>
                <w:szCs w:val="20"/>
              </w:rPr>
              <w:t xml:space="preserve">.</w:t>
            </w:r>
          </w:p>
          <w:p>
            <w:pPr>
              <w:pStyle w:val="ListParagraph"/>
              <w:numPr>
                <w:ilvl w:val="0"/>
                <w:numId w:val="2"/>
              </w:numPr>
              <w:spacing w:after="60" w:line="276"/>
            </w:pPr>
            <w:r>
              <w:rPr>
                <w:b/>
                <w:bCs/>
                <w:sz w:val="20"/>
                <w:szCs w:val="20"/>
              </w:rPr>
              <w:t xml:space="preserve">CTDE</w:t>
            </w:r>
            <w:r>
              <w:rPr>
                <w:sz w:val="20"/>
                <w:szCs w:val="20"/>
              </w:rPr>
              <w:t xml:space="preserve"> (MADDPG, QMIX) estabiliza o treino; </w:t>
            </w:r>
            <w:r>
              <w:rPr>
                <w:b/>
                <w:bCs/>
                <w:sz w:val="20"/>
                <w:szCs w:val="20"/>
              </w:rPr>
              <w:t xml:space="preserve">autojogo</w:t>
            </w:r>
            <w:r>
              <w:rPr>
                <w:sz w:val="20"/>
                <w:szCs w:val="20"/>
              </w:rPr>
              <w:t xml:space="preserve"> e </w:t>
            </w:r>
            <w:r>
              <w:rPr>
                <w:b/>
                <w:bCs/>
                <w:sz w:val="20"/>
                <w:szCs w:val="20"/>
              </w:rPr>
              <w:t xml:space="preserve">populações</w:t>
            </w:r>
            <w:r>
              <w:rPr>
                <w:sz w:val="20"/>
                <w:szCs w:val="20"/>
              </w:rPr>
              <w:t xml:space="preserve"> deram AlphaStar e Pluribus.</w:t>
            </w:r>
          </w:p>
          <w:p>
            <w:pPr>
              <w:pStyle w:val="ListParagraph"/>
              <w:numPr>
                <w:ilvl w:val="0"/>
                <w:numId w:val="2"/>
              </w:numPr>
              <w:spacing w:after="60" w:line="276"/>
            </w:pPr>
            <w:r>
              <w:rPr>
                <w:b/>
                <w:bCs/>
                <w:sz w:val="20"/>
                <w:szCs w:val="20"/>
              </w:rPr>
              <w:t xml:space="preserve">RLHF:</w:t>
            </w:r>
            <w:r>
              <w:rPr>
                <w:sz w:val="20"/>
                <w:szCs w:val="20"/>
              </w:rPr>
              <w:t xml:space="preserve"> aprende a recompensa de </w:t>
            </w:r>
            <w:r>
              <w:rPr>
                <w:b/>
                <w:bCs/>
                <w:sz w:val="20"/>
                <w:szCs w:val="20"/>
              </w:rPr>
              <w:t xml:space="preserve">preferências</w:t>
            </w:r>
            <w:r>
              <w:rPr>
                <w:sz w:val="20"/>
                <w:szCs w:val="20"/>
              </w:rPr>
              <w:t xml:space="preserve"> (Bradley–Terry) e otimiza com PPO + penalidade KL; o </w:t>
            </w:r>
            <w:r>
              <w:rPr>
                <w:b/>
                <w:bCs/>
                <w:sz w:val="20"/>
                <w:szCs w:val="20"/>
              </w:rPr>
              <w:t xml:space="preserve">DPO</w:t>
            </w:r>
            <w:r>
              <w:rPr>
                <w:sz w:val="20"/>
                <w:szCs w:val="20"/>
              </w:rPr>
              <w:t xml:space="preserve"> dispensa o laço de AR.</w:t>
            </w:r>
          </w:p>
          <w:p>
            <w:pPr>
              <w:pStyle w:val="ListParagraph"/>
              <w:numPr>
                <w:ilvl w:val="0"/>
                <w:numId w:val="2"/>
              </w:numPr>
              <w:spacing w:after="60" w:line="276"/>
            </w:pPr>
            <w:r>
              <w:rPr>
                <w:b/>
                <w:bCs/>
                <w:sz w:val="20"/>
                <w:szCs w:val="20"/>
              </w:rPr>
              <w:t xml:space="preserve">Lei de Goodhart:</w:t>
            </w:r>
            <w:r>
              <w:rPr>
                <w:sz w:val="20"/>
                <w:szCs w:val="20"/>
              </w:rPr>
              <w:t xml:space="preserve"> otimizar demais um proxy imperfeito piora o que importa; mitigue com KL, conjuntos e boa avaliação.</w:t>
            </w:r>
          </w:p>
          <w:p>
            <w:pPr>
              <w:pStyle w:val="ListParagraph"/>
              <w:numPr>
                <w:ilvl w:val="0"/>
                <w:numId w:val="2"/>
              </w:numPr>
              <w:spacing w:after="60" w:line="276"/>
            </w:pPr>
            <w:r>
              <w:rPr>
                <w:b/>
                <w:bCs/>
                <w:sz w:val="20"/>
                <w:szCs w:val="20"/>
              </w:rPr>
              <w:t xml:space="preserve">Segurança e ética:</w:t>
            </w:r>
            <w:r>
              <w:rPr>
                <w:sz w:val="20"/>
                <w:szCs w:val="20"/>
              </w:rPr>
              <w:t xml:space="preserve"> recompensas mal especificadas, efeitos colaterais, deslocamento de distribuição e supervisão humana.</w:t>
            </w:r>
          </w:p>
          <w:p>
            <w:pPr>
              <w:pStyle w:val="ListParagraph"/>
              <w:numPr>
                <w:ilvl w:val="0"/>
                <w:numId w:val="2"/>
              </w:numPr>
              <w:spacing w:after="60" w:line="276"/>
            </w:pPr>
            <w:r>
              <w:rPr>
                <w:b/>
                <w:bCs/>
                <w:sz w:val="20"/>
                <w:szCs w:val="20"/>
              </w:rPr>
              <w:t xml:space="preserve">Fronteiras:</w:t>
            </w:r>
            <w:r>
              <w:rPr>
                <w:sz w:val="20"/>
                <w:szCs w:val="20"/>
              </w:rPr>
              <w:t xml:space="preserve"> curiosidade, hierarquia, generalização, sim-to-real, modelos de fundação.</w:t>
            </w:r>
          </w:p>
        </w:tc>
      </w:tr>
    </w:tbl>
    <w:p>
      <w:pPr>
        <w:spacing w:after="140" w:line="120"/>
      </w:pPr>
    </w:p>
    <w:p>
      <w:pPr>
        <w:spacing w:after="120" w:line="300"/>
        <w:jc w:val="left"/>
      </w:pPr>
      <w:r>
        <w:rPr>
          <w:b/>
          <w:bCs/>
          <w:sz w:val="21"/>
          <w:szCs w:val="21"/>
        </w:rPr>
        <w:t xml:space="preserve">Para fechar:</w:t>
      </w:r>
      <w:r>
        <w:rPr>
          <w:sz w:val="21"/>
          <w:szCs w:val="21"/>
        </w:rPr>
        <w:t xml:space="preserve"> o </w:t>
      </w:r>
      <w:r>
        <w:rPr>
          <w:b/>
          <w:bCs/>
          <w:sz w:val="21"/>
          <w:szCs w:val="21"/>
        </w:rPr>
        <w:t xml:space="preserve">Projeto Integrador</w:t>
      </w:r>
      <w:r>
        <w:rPr>
          <w:sz w:val="21"/>
          <w:szCs w:val="21"/>
        </w:rPr>
        <w:t xml:space="preserve"> reúne tudo o que você aprendeu num único problema, de ponta a ponta.</w:t>
      </w: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Um jogo de Markov (jogo estocástico)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 tipo de rede neural.</w:t>
      </w:r>
    </w:p>
    <w:p>
      <w:pPr>
        <w:keepNext/>
        <w:keepLines/>
        <w:tabs>
          <w:tab w:val="left" w:pos="500"/>
        </w:tabs>
        <w:spacing w:after="30" w:line="264"/>
        <w:ind w:left="500" w:hanging="300"/>
      </w:pPr>
      <w:r>
        <w:rPr>
          <w:b/>
          <w:bCs/>
          <w:color w:val="6B7280"/>
          <w:sz w:val="20"/>
          <w:szCs w:val="20"/>
        </w:rPr>
        <w:t xml:space="preserve">b)	</w:t>
      </w:r>
      <w:r>
        <w:rPr>
          <w:sz w:val="20"/>
          <w:szCs w:val="20"/>
        </w:rPr>
        <w:t xml:space="preserve">um MDP com uma só 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algoritmo de planejamento.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generalização do MDP para vários agentes que agem ao mesmo tempo.</w:t>
      </w:r>
    </w:p>
    <w:p>
      <w:pPr>
        <w:keepNext/>
        <w:spacing w:after="60" w:before="140" w:line="276"/>
      </w:pPr>
      <w:r>
        <w:rPr>
          <w:b/>
          <w:bCs/>
          <w:color w:val="4F46E5"/>
          <w:sz w:val="21"/>
          <w:szCs w:val="21"/>
        </w:rPr>
        <w:t xml:space="preserve">Questão 2. </w:t>
      </w:r>
      <w:r>
        <w:rPr>
          <w:sz w:val="21"/>
          <w:szCs w:val="21"/>
        </w:rPr>
        <w:t xml:space="preserve">Num problema multiagente cooperativo, as recompensas dos agentes 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sempre nulas.</w:t>
      </w:r>
    </w:p>
    <w:p>
      <w:pPr>
        <w:keepNext/>
        <w:keepLines/>
        <w:tabs>
          <w:tab w:val="left" w:pos="500"/>
        </w:tabs>
        <w:spacing w:after="30" w:line="264"/>
        <w:ind w:left="500" w:hanging="300"/>
      </w:pPr>
      <w:r>
        <w:rPr>
          <w:b/>
          <w:bCs/>
          <w:color w:val="6B7280"/>
          <w:sz w:val="20"/>
          <w:szCs w:val="20"/>
        </w:rPr>
        <w:t xml:space="preserve">b)	</w:t>
      </w:r>
      <w:r>
        <w:rPr>
          <w:sz w:val="20"/>
          <w:szCs w:val="20"/>
        </w:rPr>
        <w:t xml:space="preserve">opostas.</w:t>
      </w:r>
    </w:p>
    <w:p>
      <w:pPr>
        <w:keepNext/>
        <w:keepLines/>
        <w:tabs>
          <w:tab w:val="left" w:pos="500"/>
        </w:tabs>
        <w:spacing w:after="30" w:line="264"/>
        <w:ind w:left="500" w:hanging="300"/>
      </w:pPr>
      <w:r>
        <w:rPr>
          <w:b/>
          <w:bCs/>
          <w:color w:val="6B7280"/>
          <w:sz w:val="20"/>
          <w:szCs w:val="20"/>
        </w:rPr>
        <w:t xml:space="preserve">c)	</w:t>
      </w:r>
      <w:r>
        <w:rPr>
          <w:sz w:val="20"/>
          <w:szCs w:val="20"/>
        </w:rPr>
        <w:t xml:space="preserve">as mesmas (ou fortemente alinhadas).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independentes do que fazem.</w:t>
      </w:r>
    </w:p>
    <w:p>
      <w:pPr>
        <w:keepNext/>
        <w:spacing w:after="60" w:before="140" w:line="276"/>
      </w:pPr>
      <w:r>
        <w:rPr>
          <w:b/>
          <w:bCs/>
          <w:color w:val="4F46E5"/>
          <w:sz w:val="21"/>
          <w:szCs w:val="21"/>
        </w:rPr>
        <w:t xml:space="preserve">Questão 3. </w:t>
      </w:r>
      <w:r>
        <w:rPr>
          <w:sz w:val="21"/>
          <w:szCs w:val="21"/>
        </w:rPr>
        <w:t xml:space="preserve">Em um jogo de soma zero entre dois jogadores:</w:t>
      </w:r>
    </w:p>
    <w:p>
      <w:pPr>
        <w:keepNext/>
        <w:keepLines/>
        <w:tabs>
          <w:tab w:val="left" w:pos="500"/>
        </w:tabs>
        <w:spacing w:after="30" w:line="264"/>
        <w:ind w:left="500" w:hanging="300"/>
      </w:pPr>
      <w:r>
        <w:rPr>
          <w:b/>
          <w:bCs/>
          <w:color w:val="6B7280"/>
          <w:sz w:val="20"/>
          <w:szCs w:val="20"/>
        </w:rPr>
        <w:t xml:space="preserve">a)	</w:t>
      </w:r>
      <w:r>
        <w:rPr>
          <w:sz w:val="20"/>
          <w:szCs w:val="20"/>
        </w:rPr>
        <w:t xml:space="preserve">o ganho de um é a perda do outro.</w:t>
      </w:r>
    </w:p>
    <w:p>
      <w:pPr>
        <w:keepNext/>
        <w:keepLines/>
        <w:tabs>
          <w:tab w:val="left" w:pos="500"/>
        </w:tabs>
        <w:spacing w:after="30" w:line="264"/>
        <w:ind w:left="500" w:hanging="300"/>
      </w:pPr>
      <w:r>
        <w:rPr>
          <w:b/>
          <w:bCs/>
          <w:color w:val="6B7280"/>
          <w:sz w:val="20"/>
          <w:szCs w:val="20"/>
        </w:rPr>
        <w:t xml:space="preserve">b)	</w:t>
      </w:r>
      <w:r>
        <w:rPr>
          <w:sz w:val="20"/>
          <w:szCs w:val="20"/>
        </w:rPr>
        <w:t xml:space="preserve">ambos perdem sempre.</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há ações.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ambos ganham sempre.</w:t>
      </w:r>
    </w:p>
    <w:p>
      <w:pPr>
        <w:keepNext/>
        <w:spacing w:after="60" w:before="140" w:line="276"/>
      </w:pPr>
      <w:r>
        <w:rPr>
          <w:b/>
          <w:bCs/>
          <w:color w:val="4F46E5"/>
          <w:sz w:val="21"/>
          <w:szCs w:val="21"/>
        </w:rPr>
        <w:t xml:space="preserve">Questão 4. </w:t>
      </w:r>
      <w:r>
        <w:rPr>
          <w:sz w:val="21"/>
          <w:szCs w:val="21"/>
        </w:rPr>
        <w:t xml:space="preserve">O equilíbrio de Nash é uma situação em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nenhum jogador ganha ao mudar sozinho de estratégia.</w:t>
      </w:r>
    </w:p>
    <w:p>
      <w:pPr>
        <w:keepNext/>
        <w:keepLines/>
        <w:tabs>
          <w:tab w:val="left" w:pos="500"/>
        </w:tabs>
        <w:spacing w:after="30" w:line="264"/>
        <w:ind w:left="500" w:hanging="300"/>
      </w:pPr>
      <w:r>
        <w:rPr>
          <w:b/>
          <w:bCs/>
          <w:color w:val="6B7280"/>
          <w:sz w:val="20"/>
          <w:szCs w:val="20"/>
        </w:rPr>
        <w:t xml:space="preserve">b)	</w:t>
      </w:r>
      <w:r>
        <w:rPr>
          <w:sz w:val="20"/>
          <w:szCs w:val="20"/>
        </w:rPr>
        <w:t xml:space="preserve">todos ganham o máximo possível.</w:t>
      </w:r>
    </w:p>
    <w:p>
      <w:pPr>
        <w:keepNext/>
        <w:keepLines/>
        <w:tabs>
          <w:tab w:val="left" w:pos="500"/>
        </w:tabs>
        <w:spacing w:after="30" w:line="264"/>
        <w:ind w:left="500" w:hanging="300"/>
      </w:pPr>
      <w:r>
        <w:rPr>
          <w:b/>
          <w:bCs/>
          <w:color w:val="6B7280"/>
          <w:sz w:val="20"/>
          <w:szCs w:val="20"/>
        </w:rPr>
        <w:t xml:space="preserve">c)	</w:t>
      </w:r>
      <w:r>
        <w:rPr>
          <w:sz w:val="20"/>
          <w:szCs w:val="20"/>
        </w:rPr>
        <w:t xml:space="preserve">as estratégias são aleatórias.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alguém é obrigado a perder.</w:t>
      </w:r>
    </w:p>
    <w:p>
      <w:pPr>
        <w:keepNext/>
        <w:spacing w:after="60" w:before="140" w:line="276"/>
      </w:pPr>
      <w:r>
        <w:rPr>
          <w:b/>
          <w:bCs/>
          <w:color w:val="4F46E5"/>
          <w:sz w:val="21"/>
          <w:szCs w:val="21"/>
        </w:rPr>
        <w:t xml:space="preserve">Questão 5. </w:t>
      </w:r>
      <w:r>
        <w:rPr>
          <w:sz w:val="21"/>
          <w:szCs w:val="21"/>
        </w:rPr>
        <w:t xml:space="preserve">No dilema do prisioneiro, o equilíbrio de Nash do jogo de uma rodada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ambos traírem.</w:t>
      </w:r>
    </w:p>
    <w:p>
      <w:pPr>
        <w:keepNext/>
        <w:keepLines/>
        <w:tabs>
          <w:tab w:val="left" w:pos="500"/>
        </w:tabs>
        <w:spacing w:after="30" w:line="264"/>
        <w:ind w:left="500" w:hanging="300"/>
      </w:pPr>
      <w:r>
        <w:rPr>
          <w:b/>
          <w:bCs/>
          <w:color w:val="6B7280"/>
          <w:sz w:val="20"/>
          <w:szCs w:val="20"/>
        </w:rPr>
        <w:t xml:space="preserve">b)	</w:t>
      </w:r>
      <w:r>
        <w:rPr>
          <w:sz w:val="20"/>
          <w:szCs w:val="20"/>
        </w:rPr>
        <w:t xml:space="preserve">um coopera e outro trai.</w:t>
      </w:r>
    </w:p>
    <w:p>
      <w:pPr>
        <w:keepNext/>
        <w:keepLines/>
        <w:tabs>
          <w:tab w:val="left" w:pos="500"/>
        </w:tabs>
        <w:spacing w:after="30" w:line="264"/>
        <w:ind w:left="500" w:hanging="300"/>
      </w:pPr>
      <w:r>
        <w:rPr>
          <w:b/>
          <w:bCs/>
          <w:color w:val="6B7280"/>
          <w:sz w:val="20"/>
          <w:szCs w:val="20"/>
        </w:rPr>
        <w:t xml:space="preserve">c)	</w:t>
      </w:r>
      <w:r>
        <w:rPr>
          <w:sz w:val="20"/>
          <w:szCs w:val="20"/>
        </w:rPr>
        <w:t xml:space="preserve">nenhum.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ambos cooperarem.</w:t>
      </w:r>
    </w:p>
    <w:p>
      <w:pPr>
        <w:keepNext/>
        <w:spacing w:after="60" w:before="140" w:line="276"/>
      </w:pPr>
      <w:r>
        <w:rPr>
          <w:b/>
          <w:bCs/>
          <w:color w:val="4F46E5"/>
          <w:sz w:val="21"/>
          <w:szCs w:val="21"/>
        </w:rPr>
        <w:t xml:space="preserve">Questão 6. </w:t>
      </w:r>
      <w:r>
        <w:rPr>
          <w:sz w:val="21"/>
          <w:szCs w:val="21"/>
        </w:rPr>
        <w:t xml:space="preserve">Por que o dilema do prisioneiro é considerado um dilema?</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há equilíbrio.</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existem ações.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Os pagamentos são aleatórios.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resultado de equilíbrio (trair, trair) é pior para ambos do que (cooperar, cooperar).</w:t>
      </w:r>
    </w:p>
    <w:p>
      <w:pPr>
        <w:keepNext/>
        <w:spacing w:after="60" w:before="140" w:line="276"/>
      </w:pPr>
      <w:r>
        <w:rPr>
          <w:b/>
          <w:bCs/>
          <w:color w:val="4F46E5"/>
          <w:sz w:val="21"/>
          <w:szCs w:val="21"/>
        </w:rPr>
        <w:t xml:space="preserve">Questão 7. </w:t>
      </w:r>
      <w:r>
        <w:rPr>
          <w:sz w:val="21"/>
          <w:szCs w:val="21"/>
        </w:rPr>
        <w:t xml:space="preserve">No jogo de cara ou coroa (matching pennies), o equilíbrio de Nash é:</w:t>
      </w:r>
    </w:p>
    <w:p>
      <w:pPr>
        <w:keepNext/>
        <w:keepLines/>
        <w:tabs>
          <w:tab w:val="left" w:pos="500"/>
        </w:tabs>
        <w:spacing w:after="30" w:line="264"/>
        <w:ind w:left="500" w:hanging="300"/>
      </w:pPr>
      <w:r>
        <w:rPr>
          <w:b/>
          <w:bCs/>
          <w:color w:val="6B7280"/>
          <w:sz w:val="20"/>
          <w:szCs w:val="20"/>
        </w:rPr>
        <w:t xml:space="preserve">a)	</w:t>
      </w:r>
      <w:r>
        <w:rPr>
          <w:sz w:val="20"/>
          <w:szCs w:val="20"/>
        </w:rPr>
        <w:t xml:space="preserve">cada jogador escolher cada lado com probabilidade 1/2.</w:t>
      </w:r>
    </w:p>
    <w:p>
      <w:pPr>
        <w:keepNext/>
        <w:keepLines/>
        <w:tabs>
          <w:tab w:val="left" w:pos="500"/>
        </w:tabs>
        <w:spacing w:after="30" w:line="264"/>
        <w:ind w:left="500" w:hanging="300"/>
      </w:pPr>
      <w:r>
        <w:rPr>
          <w:b/>
          <w:bCs/>
          <w:color w:val="6B7280"/>
          <w:sz w:val="20"/>
          <w:szCs w:val="20"/>
        </w:rPr>
        <w:t xml:space="preserve">b)	</w:t>
      </w:r>
      <w:r>
        <w:rPr>
          <w:sz w:val="20"/>
          <w:szCs w:val="20"/>
        </w:rPr>
        <w:t xml:space="preserve">ambos escolherem sempre coroa.</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existe.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ambos escolherem sempre cara.</w:t>
      </w:r>
    </w:p>
    <w:p>
      <w:pPr>
        <w:keepNext/>
        <w:spacing w:after="60" w:before="140" w:line="276"/>
      </w:pPr>
      <w:r>
        <w:rPr>
          <w:b/>
          <w:bCs/>
          <w:color w:val="4F46E5"/>
          <w:sz w:val="21"/>
          <w:szCs w:val="21"/>
        </w:rPr>
        <w:t xml:space="preserve">Questão 8. </w:t>
      </w:r>
      <w:r>
        <w:rPr>
          <w:sz w:val="21"/>
          <w:szCs w:val="21"/>
        </w:rPr>
        <w:t xml:space="preserve">Uma estratégia mista é aquela em que o jogador:</w:t>
      </w:r>
    </w:p>
    <w:p>
      <w:pPr>
        <w:keepNext/>
        <w:keepLines/>
        <w:tabs>
          <w:tab w:val="left" w:pos="500"/>
        </w:tabs>
        <w:spacing w:after="30" w:line="264"/>
        <w:ind w:left="500" w:hanging="300"/>
      </w:pPr>
      <w:r>
        <w:rPr>
          <w:b/>
          <w:bCs/>
          <w:color w:val="6B7280"/>
          <w:sz w:val="20"/>
          <w:szCs w:val="20"/>
        </w:rPr>
        <w:t xml:space="preserve">a)	</w:t>
      </w:r>
      <w:r>
        <w:rPr>
          <w:sz w:val="20"/>
          <w:szCs w:val="20"/>
        </w:rPr>
        <w:t xml:space="preserve">escolhe ações aleatoriamente segundo certas probabilidades.</w:t>
      </w:r>
    </w:p>
    <w:p>
      <w:pPr>
        <w:keepNext/>
        <w:keepLines/>
        <w:tabs>
          <w:tab w:val="left" w:pos="500"/>
        </w:tabs>
        <w:spacing w:after="30" w:line="264"/>
        <w:ind w:left="500" w:hanging="300"/>
      </w:pPr>
      <w:r>
        <w:rPr>
          <w:b/>
          <w:bCs/>
          <w:color w:val="6B7280"/>
          <w:sz w:val="20"/>
          <w:szCs w:val="20"/>
        </w:rPr>
        <w:t xml:space="preserve">b)	</w:t>
      </w:r>
      <w:r>
        <w:rPr>
          <w:sz w:val="20"/>
          <w:szCs w:val="20"/>
        </w:rPr>
        <w:t xml:space="preserve">sempre escolhe a mesma 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copia o outro.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joga.</w:t>
      </w:r>
    </w:p>
    <w:p>
      <w:pPr>
        <w:keepNext/>
        <w:spacing w:after="60" w:before="140" w:line="276"/>
      </w:pPr>
      <w:r>
        <w:rPr>
          <w:b/>
          <w:bCs/>
          <w:color w:val="4F46E5"/>
          <w:sz w:val="21"/>
          <w:szCs w:val="21"/>
        </w:rPr>
        <w:t xml:space="preserve">Questão 9. </w:t>
      </w:r>
      <w:r>
        <w:rPr>
          <w:sz w:val="21"/>
          <w:szCs w:val="21"/>
        </w:rPr>
        <w:t xml:space="preserve">Uma dificuldade central do AR multiagente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excesso de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a ausência de recompensas.</w:t>
      </w:r>
    </w:p>
    <w:p>
      <w:pPr>
        <w:keepNext/>
        <w:keepLines/>
        <w:tabs>
          <w:tab w:val="left" w:pos="500"/>
        </w:tabs>
        <w:spacing w:after="30" w:line="264"/>
        <w:ind w:left="500" w:hanging="300"/>
      </w:pPr>
      <w:r>
        <w:rPr>
          <w:b/>
          <w:bCs/>
          <w:color w:val="6B7280"/>
          <w:sz w:val="20"/>
          <w:szCs w:val="20"/>
        </w:rPr>
        <w:t xml:space="preserve">c)	</w:t>
      </w:r>
      <w:r>
        <w:rPr>
          <w:sz w:val="20"/>
          <w:szCs w:val="20"/>
        </w:rPr>
        <w:t xml:space="preserve">a impossibilidade de usar redes neurais.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não estacionariedade: os outros agentes também aprendem e mudam o ambiente.</w:t>
      </w:r>
    </w:p>
    <w:p>
      <w:pPr>
        <w:keepNext/>
        <w:spacing w:after="60" w:before="140" w:line="276"/>
      </w:pPr>
      <w:r>
        <w:rPr>
          <w:b/>
          <w:bCs/>
          <w:color w:val="4F46E5"/>
          <w:sz w:val="21"/>
          <w:szCs w:val="21"/>
        </w:rPr>
        <w:t xml:space="preserve">Questão 10. </w:t>
      </w:r>
      <w:r>
        <w:rPr>
          <w:sz w:val="21"/>
          <w:szCs w:val="21"/>
        </w:rPr>
        <w:t xml:space="preserve">A atribuição de crédito multiagente refere-se a:</w:t>
      </w:r>
    </w:p>
    <w:p>
      <w:pPr>
        <w:keepNext/>
        <w:keepLines/>
        <w:tabs>
          <w:tab w:val="left" w:pos="500"/>
        </w:tabs>
        <w:spacing w:after="30" w:line="264"/>
        <w:ind w:left="500" w:hanging="300"/>
      </w:pPr>
      <w:r>
        <w:rPr>
          <w:b/>
          <w:bCs/>
          <w:color w:val="6B7280"/>
          <w:sz w:val="20"/>
          <w:szCs w:val="20"/>
        </w:rPr>
        <w:t xml:space="preserve">a)	</w:t>
      </w:r>
      <w:r>
        <w:rPr>
          <w:sz w:val="20"/>
          <w:szCs w:val="20"/>
        </w:rPr>
        <w:t xml:space="preserve">calcular o desconto.</w:t>
      </w:r>
    </w:p>
    <w:p>
      <w:pPr>
        <w:keepNext/>
        <w:keepLines/>
        <w:tabs>
          <w:tab w:val="left" w:pos="500"/>
        </w:tabs>
        <w:spacing w:after="30" w:line="264"/>
        <w:ind w:left="500" w:hanging="300"/>
      </w:pPr>
      <w:r>
        <w:rPr>
          <w:b/>
          <w:bCs/>
          <w:color w:val="6B7280"/>
          <w:sz w:val="20"/>
          <w:szCs w:val="20"/>
        </w:rPr>
        <w:t xml:space="preserve">b)	</w:t>
      </w:r>
      <w:r>
        <w:rPr>
          <w:sz w:val="20"/>
          <w:szCs w:val="20"/>
        </w:rPr>
        <w:t xml:space="preserve">discretizar estados.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escolher a taxa de aprendizado.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descobrir quanto cada agente contribuiu para o resultado comum.</w:t>
      </w:r>
    </w:p>
    <w:p>
      <w:pPr>
        <w:keepNext/>
        <w:spacing w:after="60" w:before="140" w:line="276"/>
      </w:pPr>
      <w:r>
        <w:rPr>
          <w:b/>
          <w:bCs/>
          <w:color w:val="4F46E5"/>
          <w:sz w:val="21"/>
          <w:szCs w:val="21"/>
        </w:rPr>
        <w:t xml:space="preserve">Questão 11. </w:t>
      </w:r>
      <w:r>
        <w:rPr>
          <w:sz w:val="21"/>
          <w:szCs w:val="21"/>
        </w:rPr>
        <w:t xml:space="preserve">Em aprendizes independentes (independent learners), cada agente: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trata os outros como parte do ambiente e aprende por conta própria.</w:t>
      </w:r>
    </w:p>
    <w:p>
      <w:pPr>
        <w:keepNext/>
        <w:keepLines/>
        <w:tabs>
          <w:tab w:val="left" w:pos="500"/>
        </w:tabs>
        <w:spacing w:after="30" w:line="264"/>
        <w:ind w:left="500" w:hanging="300"/>
      </w:pPr>
      <w:r>
        <w:rPr>
          <w:b/>
          <w:bCs/>
          <w:color w:val="6B7280"/>
          <w:sz w:val="20"/>
          <w:szCs w:val="20"/>
        </w:rPr>
        <w:t xml:space="preserve">b)	</w:t>
      </w:r>
      <w:r>
        <w:rPr>
          <w:sz w:val="20"/>
          <w:szCs w:val="20"/>
        </w:rPr>
        <w:t xml:space="preserve">conhece as políticas dos outros.</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aprende.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 um crítico central.</w:t>
      </w:r>
    </w:p>
    <w:p>
      <w:pPr>
        <w:keepNext/>
        <w:spacing w:after="60" w:before="140" w:line="276"/>
      </w:pPr>
      <w:r>
        <w:rPr>
          <w:b/>
          <w:bCs/>
          <w:color w:val="4F46E5"/>
          <w:sz w:val="21"/>
          <w:szCs w:val="21"/>
        </w:rPr>
        <w:t xml:space="preserve">Questão 12. </w:t>
      </w:r>
      <w:r>
        <w:rPr>
          <w:sz w:val="21"/>
          <w:szCs w:val="21"/>
        </w:rPr>
        <w:t xml:space="preserve">A sigla CTDE significa:</w:t>
      </w:r>
    </w:p>
    <w:p>
      <w:pPr>
        <w:keepNext/>
        <w:keepLines/>
        <w:tabs>
          <w:tab w:val="left" w:pos="500"/>
        </w:tabs>
        <w:spacing w:after="30" w:line="264"/>
        <w:ind w:left="500" w:hanging="300"/>
      </w:pPr>
      <w:r>
        <w:rPr>
          <w:b/>
          <w:bCs/>
          <w:color w:val="6B7280"/>
          <w:sz w:val="20"/>
          <w:szCs w:val="20"/>
        </w:rPr>
        <w:t xml:space="preserve">a)	</w:t>
      </w:r>
      <w:r>
        <w:rPr>
          <w:sz w:val="20"/>
          <w:szCs w:val="20"/>
        </w:rPr>
        <w:t xml:space="preserve">treinamento centralizado, execução descentralizada.</w:t>
      </w:r>
    </w:p>
    <w:p>
      <w:pPr>
        <w:keepNext/>
        <w:keepLines/>
        <w:tabs>
          <w:tab w:val="left" w:pos="500"/>
        </w:tabs>
        <w:spacing w:after="30" w:line="264"/>
        <w:ind w:left="500" w:hanging="300"/>
      </w:pPr>
      <w:r>
        <w:rPr>
          <w:b/>
          <w:bCs/>
          <w:color w:val="6B7280"/>
          <w:sz w:val="20"/>
          <w:szCs w:val="20"/>
        </w:rPr>
        <w:t xml:space="preserve">b)	</w:t>
      </w:r>
      <w:r>
        <w:rPr>
          <w:sz w:val="20"/>
          <w:szCs w:val="20"/>
        </w:rPr>
        <w:t xml:space="preserve">treinamento descentralizado, execução centralizada.</w:t>
      </w:r>
    </w:p>
    <w:p>
      <w:pPr>
        <w:keepNext/>
        <w:keepLines/>
        <w:tabs>
          <w:tab w:val="left" w:pos="500"/>
        </w:tabs>
        <w:spacing w:after="30" w:line="264"/>
        <w:ind w:left="500" w:hanging="300"/>
      </w:pPr>
      <w:r>
        <w:rPr>
          <w:b/>
          <w:bCs/>
          <w:color w:val="6B7280"/>
          <w:sz w:val="20"/>
          <w:szCs w:val="20"/>
        </w:rPr>
        <w:t xml:space="preserve">c)	</w:t>
      </w:r>
      <w:r>
        <w:rPr>
          <w:sz w:val="20"/>
          <w:szCs w:val="20"/>
        </w:rPr>
        <w:t xml:space="preserve">crítico temporal de diferenças extremas.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controle total de dados explícitos.</w:t>
      </w:r>
    </w:p>
    <w:p>
      <w:pPr>
        <w:keepNext/>
        <w:spacing w:after="60" w:before="140" w:line="276"/>
      </w:pPr>
      <w:r>
        <w:rPr>
          <w:b/>
          <w:bCs/>
          <w:color w:val="4F46E5"/>
          <w:sz w:val="21"/>
          <w:szCs w:val="21"/>
        </w:rPr>
        <w:t xml:space="preserve">Questão 13. </w:t>
      </w:r>
      <w:r>
        <w:rPr>
          <w:sz w:val="21"/>
          <w:szCs w:val="21"/>
        </w:rPr>
        <w:t xml:space="preserve">Na CTDE, durante a execução, cada agente usa:</w:t>
      </w:r>
    </w:p>
    <w:p>
      <w:pPr>
        <w:keepNext/>
        <w:keepLines/>
        <w:tabs>
          <w:tab w:val="left" w:pos="500"/>
        </w:tabs>
        <w:spacing w:after="30" w:line="264"/>
        <w:ind w:left="500" w:hanging="300"/>
      </w:pPr>
      <w:r>
        <w:rPr>
          <w:b/>
          <w:bCs/>
          <w:color w:val="6B7280"/>
          <w:sz w:val="20"/>
          <w:szCs w:val="20"/>
        </w:rPr>
        <w:t xml:space="preserve">a)	</w:t>
      </w:r>
      <w:r>
        <w:rPr>
          <w:sz w:val="20"/>
          <w:szCs w:val="20"/>
        </w:rPr>
        <w:t xml:space="preserve">as observações de todos.</w:t>
      </w:r>
    </w:p>
    <w:p>
      <w:pPr>
        <w:keepNext/>
        <w:keepLines/>
        <w:tabs>
          <w:tab w:val="left" w:pos="500"/>
        </w:tabs>
        <w:spacing w:after="30" w:line="264"/>
        <w:ind w:left="500" w:hanging="300"/>
      </w:pPr>
      <w:r>
        <w:rPr>
          <w:b/>
          <w:bCs/>
          <w:color w:val="6B7280"/>
          <w:sz w:val="20"/>
          <w:szCs w:val="20"/>
        </w:rPr>
        <w:t xml:space="preserve">b)	</w:t>
      </w:r>
      <w:r>
        <w:rPr>
          <w:sz w:val="20"/>
          <w:szCs w:val="20"/>
        </w:rPr>
        <w:t xml:space="preserve">um modelo do ambiente.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o crítico centralizado.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sua política local e suas observações.</w:t>
      </w:r>
    </w:p>
    <w:p>
      <w:pPr>
        <w:keepNext/>
        <w:spacing w:after="60" w:before="140" w:line="276"/>
      </w:pPr>
      <w:r>
        <w:rPr>
          <w:b/>
          <w:bCs/>
          <w:color w:val="4F46E5"/>
          <w:sz w:val="21"/>
          <w:szCs w:val="21"/>
        </w:rPr>
        <w:t xml:space="preserve">Questão 14. </w:t>
      </w:r>
      <w:r>
        <w:rPr>
          <w:sz w:val="21"/>
          <w:szCs w:val="21"/>
        </w:rPr>
        <w:t xml:space="preserve">O MADDPG é um algoritmo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só funciona com um agente.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só serve para jogos de tabuleiro.</w:t>
      </w:r>
    </w:p>
    <w:p>
      <w:pPr>
        <w:keepNext/>
        <w:keepLines/>
        <w:tabs>
          <w:tab w:val="left" w:pos="500"/>
        </w:tabs>
        <w:spacing w:after="30" w:line="264"/>
        <w:ind w:left="500" w:hanging="300"/>
      </w:pPr>
      <w:r>
        <w:rPr>
          <w:b/>
          <w:bCs/>
          <w:color w:val="6B7280"/>
          <w:sz w:val="20"/>
          <w:szCs w:val="20"/>
        </w:rPr>
        <w:t xml:space="preserve">c)	</w:t>
      </w:r>
      <w:r>
        <w:rPr>
          <w:sz w:val="20"/>
          <w:szCs w:val="20"/>
        </w:rPr>
        <w:t xml:space="preserve">é um método tabular.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 atores e críticos centralizados para ambientes multiagente.</w:t>
      </w:r>
    </w:p>
    <w:p>
      <w:pPr>
        <w:keepNext/>
        <w:spacing w:after="60" w:before="140" w:line="276"/>
      </w:pPr>
      <w:r>
        <w:rPr>
          <w:b/>
          <w:bCs/>
          <w:color w:val="4F46E5"/>
          <w:sz w:val="21"/>
          <w:szCs w:val="21"/>
        </w:rPr>
        <w:t xml:space="preserve">Questão 15. </w:t>
      </w:r>
      <w:r>
        <w:rPr>
          <w:sz w:val="21"/>
          <w:szCs w:val="21"/>
        </w:rPr>
        <w:t xml:space="preserve">O QMIX decompõe o valor da equipe como:</w:t>
      </w:r>
    </w:p>
    <w:p>
      <w:pPr>
        <w:keepNext/>
        <w:keepLines/>
        <w:tabs>
          <w:tab w:val="left" w:pos="500"/>
        </w:tabs>
        <w:spacing w:after="30" w:line="264"/>
        <w:ind w:left="500" w:hanging="300"/>
      </w:pPr>
      <w:r>
        <w:rPr>
          <w:b/>
          <w:bCs/>
          <w:color w:val="6B7280"/>
          <w:sz w:val="20"/>
          <w:szCs w:val="20"/>
        </w:rPr>
        <w:t xml:space="preserve">a)	</w:t>
      </w:r>
      <w:r>
        <w:rPr>
          <w:sz w:val="20"/>
          <w:szCs w:val="20"/>
        </w:rPr>
        <w:t xml:space="preserve">a soma das recompensas.</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combinação monotônica dos valores individuais dos agentes.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o máximo dos valores.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sorteio.</w:t>
      </w:r>
    </w:p>
    <w:p>
      <w:pPr>
        <w:keepNext/>
        <w:spacing w:after="60" w:before="140" w:line="276"/>
      </w:pPr>
      <w:r>
        <w:rPr>
          <w:b/>
          <w:bCs/>
          <w:color w:val="4F46E5"/>
          <w:sz w:val="21"/>
          <w:szCs w:val="21"/>
        </w:rPr>
        <w:t xml:space="preserve">Questão 16. </w:t>
      </w:r>
      <w:r>
        <w:rPr>
          <w:sz w:val="21"/>
          <w:szCs w:val="21"/>
        </w:rPr>
        <w:t xml:space="preserve">No autojogo (self-play), o agente: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joga apenas contra humanos.</w:t>
      </w:r>
    </w:p>
    <w:p>
      <w:pPr>
        <w:keepNext/>
        <w:keepLines/>
        <w:tabs>
          <w:tab w:val="left" w:pos="500"/>
        </w:tabs>
        <w:spacing w:after="30" w:line="264"/>
        <w:ind w:left="500" w:hanging="300"/>
      </w:pPr>
      <w:r>
        <w:rPr>
          <w:b/>
          <w:bCs/>
          <w:color w:val="6B7280"/>
          <w:sz w:val="20"/>
          <w:szCs w:val="20"/>
        </w:rPr>
        <w:t xml:space="preserve">b)	</w:t>
      </w:r>
      <w:r>
        <w:rPr>
          <w:sz w:val="20"/>
          <w:szCs w:val="20"/>
        </w:rPr>
        <w:t xml:space="preserve">joga contra um programa fixo.</w:t>
      </w:r>
    </w:p>
    <w:p>
      <w:pPr>
        <w:keepNext/>
        <w:keepLines/>
        <w:tabs>
          <w:tab w:val="left" w:pos="500"/>
        </w:tabs>
        <w:spacing w:after="30" w:line="264"/>
        <w:ind w:left="500" w:hanging="300"/>
      </w:pPr>
      <w:r>
        <w:rPr>
          <w:b/>
          <w:bCs/>
          <w:color w:val="6B7280"/>
          <w:sz w:val="20"/>
          <w:szCs w:val="20"/>
        </w:rPr>
        <w:t xml:space="preserve">c)	</w:t>
      </w:r>
      <w:r>
        <w:rPr>
          <w:sz w:val="20"/>
          <w:szCs w:val="20"/>
        </w:rPr>
        <w:t xml:space="preserve">joga contra si mesmo ou contra versões anteriores de si.</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joga.</w:t>
      </w:r>
    </w:p>
    <w:p>
      <w:pPr>
        <w:keepNext/>
        <w:spacing w:after="60" w:before="140" w:line="276"/>
      </w:pPr>
      <w:r>
        <w:rPr>
          <w:b/>
          <w:bCs/>
          <w:color w:val="4F46E5"/>
          <w:sz w:val="21"/>
          <w:szCs w:val="21"/>
        </w:rPr>
        <w:t xml:space="preserve">Questão 17. </w:t>
      </w:r>
      <w:r>
        <w:rPr>
          <w:sz w:val="21"/>
          <w:szCs w:val="21"/>
        </w:rPr>
        <w:t xml:space="preserve">O AlphaStar alcançou desempenho de grande mestre no jogo:</w:t>
      </w:r>
    </w:p>
    <w:p>
      <w:pPr>
        <w:keepNext/>
        <w:keepLines/>
        <w:tabs>
          <w:tab w:val="left" w:pos="500"/>
        </w:tabs>
        <w:spacing w:after="30" w:line="264"/>
        <w:ind w:left="500" w:hanging="300"/>
      </w:pPr>
      <w:r>
        <w:rPr>
          <w:b/>
          <w:bCs/>
          <w:color w:val="6B7280"/>
          <w:sz w:val="20"/>
          <w:szCs w:val="20"/>
        </w:rPr>
        <w:t xml:space="preserve">a)	</w:t>
      </w:r>
      <w:r>
        <w:rPr>
          <w:sz w:val="20"/>
          <w:szCs w:val="20"/>
        </w:rPr>
        <w:t xml:space="preserve">Xadrez.</w:t>
      </w:r>
    </w:p>
    <w:p>
      <w:pPr>
        <w:keepNext/>
        <w:keepLines/>
        <w:tabs>
          <w:tab w:val="left" w:pos="500"/>
        </w:tabs>
        <w:spacing w:after="30" w:line="264"/>
        <w:ind w:left="500" w:hanging="300"/>
      </w:pPr>
      <w:r>
        <w:rPr>
          <w:b/>
          <w:bCs/>
          <w:color w:val="6B7280"/>
          <w:sz w:val="20"/>
          <w:szCs w:val="20"/>
        </w:rPr>
        <w:t xml:space="preserve">b)	</w:t>
      </w:r>
      <w:r>
        <w:rPr>
          <w:sz w:val="20"/>
          <w:szCs w:val="20"/>
        </w:rPr>
        <w:t xml:space="preserve">Pac-Man.</w:t>
      </w:r>
    </w:p>
    <w:p>
      <w:pPr>
        <w:keepNext/>
        <w:keepLines/>
        <w:tabs>
          <w:tab w:val="left" w:pos="500"/>
        </w:tabs>
        <w:spacing w:after="30" w:line="264"/>
        <w:ind w:left="500" w:hanging="300"/>
      </w:pPr>
      <w:r>
        <w:rPr>
          <w:b/>
          <w:bCs/>
          <w:color w:val="6B7280"/>
          <w:sz w:val="20"/>
          <w:szCs w:val="20"/>
        </w:rPr>
        <w:t xml:space="preserve">c)	</w:t>
      </w:r>
      <w:r>
        <w:rPr>
          <w:sz w:val="20"/>
          <w:szCs w:val="20"/>
        </w:rPr>
        <w:t xml:space="preserve">Damas.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StarCraft II.</w:t>
      </w:r>
    </w:p>
    <w:p>
      <w:pPr>
        <w:keepNext/>
        <w:spacing w:after="60" w:before="140" w:line="276"/>
      </w:pPr>
      <w:r>
        <w:rPr>
          <w:b/>
          <w:bCs/>
          <w:color w:val="4F46E5"/>
          <w:sz w:val="21"/>
          <w:szCs w:val="21"/>
        </w:rPr>
        <w:t xml:space="preserve">Questão 18. </w:t>
      </w:r>
      <w:r>
        <w:rPr>
          <w:sz w:val="21"/>
          <w:szCs w:val="21"/>
        </w:rPr>
        <w:t xml:space="preserve">O RLHF (aprendizado por reforço a partir de feedback humano) aprende a recompensa a partir de:</w:t>
      </w:r>
    </w:p>
    <w:p>
      <w:pPr>
        <w:keepNext/>
        <w:keepLines/>
        <w:tabs>
          <w:tab w:val="left" w:pos="500"/>
        </w:tabs>
        <w:spacing w:after="30" w:line="264"/>
        <w:ind w:left="500" w:hanging="300"/>
      </w:pPr>
      <w:r>
        <w:rPr>
          <w:b/>
          <w:bCs/>
          <w:color w:val="6B7280"/>
          <w:sz w:val="20"/>
          <w:szCs w:val="20"/>
        </w:rPr>
        <w:t xml:space="preserve">a)	</w:t>
      </w:r>
      <w:r>
        <w:rPr>
          <w:sz w:val="20"/>
          <w:szCs w:val="20"/>
        </w:rPr>
        <w:t xml:space="preserve">dados não rotulados.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comparações ou preferências humanas.</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fórmula escrita à mão apenas.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simulador físico.</w:t>
      </w:r>
    </w:p>
    <w:p>
      <w:pPr>
        <w:keepNext/>
        <w:spacing w:after="60" w:before="140" w:line="276"/>
      </w:pPr>
      <w:r>
        <w:rPr>
          <w:b/>
          <w:bCs/>
          <w:color w:val="4F46E5"/>
          <w:sz w:val="21"/>
          <w:szCs w:val="21"/>
        </w:rPr>
        <w:t xml:space="preserve">Questão 19. </w:t>
      </w:r>
      <w:r>
        <w:rPr>
          <w:sz w:val="21"/>
          <w:szCs w:val="21"/>
        </w:rPr>
        <w:t xml:space="preserve">A primeira etapa do pipeline do RLHF em modelos de linguagem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ajuste supervisionado com demonstrações humanas.</w:t>
      </w:r>
    </w:p>
    <w:p>
      <w:pPr>
        <w:keepNext/>
        <w:keepLines/>
        <w:tabs>
          <w:tab w:val="left" w:pos="500"/>
        </w:tabs>
        <w:spacing w:after="30" w:line="264"/>
        <w:ind w:left="500" w:hanging="300"/>
      </w:pPr>
      <w:r>
        <w:rPr>
          <w:b/>
          <w:bCs/>
          <w:color w:val="6B7280"/>
          <w:sz w:val="20"/>
          <w:szCs w:val="20"/>
        </w:rPr>
        <w:t xml:space="preserve">b)	</w:t>
      </w:r>
      <w:r>
        <w:rPr>
          <w:sz w:val="20"/>
          <w:szCs w:val="20"/>
        </w:rPr>
        <w:t xml:space="preserve">o cálculo da divergência KL.</w:t>
      </w:r>
    </w:p>
    <w:p>
      <w:pPr>
        <w:keepNext/>
        <w:keepLines/>
        <w:tabs>
          <w:tab w:val="left" w:pos="500"/>
        </w:tabs>
        <w:spacing w:after="30" w:line="264"/>
        <w:ind w:left="500" w:hanging="300"/>
      </w:pPr>
      <w:r>
        <w:rPr>
          <w:b/>
          <w:bCs/>
          <w:color w:val="6B7280"/>
          <w:sz w:val="20"/>
          <w:szCs w:val="20"/>
        </w:rPr>
        <w:t xml:space="preserve">c)	</w:t>
      </w:r>
      <w:r>
        <w:rPr>
          <w:sz w:val="20"/>
          <w:szCs w:val="20"/>
        </w:rPr>
        <w:t xml:space="preserve">a otimização com PPO.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coleta de recompensas do ambiente.</w:t>
      </w:r>
    </w:p>
    <w:p>
      <w:pPr>
        <w:keepNext/>
        <w:spacing w:after="60" w:before="140" w:line="276"/>
      </w:pPr>
      <w:r>
        <w:rPr>
          <w:b/>
          <w:bCs/>
          <w:color w:val="4F46E5"/>
          <w:sz w:val="21"/>
          <w:szCs w:val="21"/>
        </w:rPr>
        <w:t xml:space="preserve">Questão 20. </w:t>
      </w:r>
      <w:r>
        <w:rPr>
          <w:sz w:val="21"/>
          <w:szCs w:val="21"/>
        </w:rPr>
        <w:t xml:space="preserve">O modelo de Bradley–Terry afirma que P(A preferido a B) é:</w:t>
      </w:r>
    </w:p>
    <w:p>
      <w:pPr>
        <w:keepNext/>
        <w:keepLines/>
        <w:tabs>
          <w:tab w:val="left" w:pos="500"/>
        </w:tabs>
        <w:spacing w:after="30" w:line="264"/>
        <w:ind w:left="500" w:hanging="300"/>
      </w:pPr>
      <w:r>
        <w:rPr>
          <w:b/>
          <w:bCs/>
          <w:color w:val="6B7280"/>
          <w:sz w:val="20"/>
          <w:szCs w:val="20"/>
        </w:rPr>
        <w:t xml:space="preserve">a)	</w:t>
      </w:r>
      <w:r>
        <w:rPr>
          <w:sz w:val="20"/>
          <w:szCs w:val="20"/>
        </w:rPr>
        <w:t xml:space="preserve">sempre 0,5.</w:t>
      </w:r>
    </w:p>
    <w:p>
      <w:pPr>
        <w:keepNext/>
        <w:keepLines/>
        <w:tabs>
          <w:tab w:val="left" w:pos="500"/>
        </w:tabs>
        <w:spacing w:after="30" w:line="264"/>
        <w:ind w:left="500" w:hanging="300"/>
      </w:pPr>
      <w:r>
        <w:rPr>
          <w:b/>
          <w:bCs/>
          <w:color w:val="6B7280"/>
          <w:sz w:val="20"/>
          <w:szCs w:val="20"/>
        </w:rPr>
        <w:t xml:space="preserve">b)	</w:t>
      </w:r>
      <w:r>
        <w:rPr>
          <w:sz w:val="20"/>
          <w:szCs w:val="20"/>
        </w:rPr>
        <w:t xml:space="preserve">a soma das recompensas.</w:t>
      </w:r>
    </w:p>
    <w:p>
      <w:pPr>
        <w:keepNext/>
        <w:keepLines/>
        <w:tabs>
          <w:tab w:val="left" w:pos="500"/>
        </w:tabs>
        <w:spacing w:after="30" w:line="264"/>
        <w:ind w:left="500" w:hanging="300"/>
      </w:pPr>
      <w:r>
        <w:rPr>
          <w:b/>
          <w:bCs/>
          <w:color w:val="6B7280"/>
          <w:sz w:val="20"/>
          <w:szCs w:val="20"/>
        </w:rPr>
        <w:t xml:space="preserve">c)	</w:t>
      </w:r>
      <w:r>
        <w:rPr>
          <w:sz w:val="20"/>
          <w:szCs w:val="20"/>
        </w:rPr>
        <w:t xml:space="preserve">o produto das recompensas.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sigmoide da diferença de recompensas r(A) − r(B).</w:t>
      </w:r>
    </w:p>
    <w:p>
      <w:pPr>
        <w:keepNext/>
        <w:spacing w:after="60" w:before="140" w:line="276"/>
      </w:pPr>
      <w:r>
        <w:rPr>
          <w:b/>
          <w:bCs/>
          <w:color w:val="4F46E5"/>
          <w:sz w:val="21"/>
          <w:szCs w:val="21"/>
        </w:rPr>
        <w:t xml:space="preserve">Questão 21. </w:t>
      </w:r>
      <w:r>
        <w:rPr>
          <w:sz w:val="21"/>
          <w:szCs w:val="21"/>
        </w:rPr>
        <w:t xml:space="preserve">Na terceira etapa do RLHF, a penalidade KL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eliminar o modelo de recompensa.</w:t>
      </w:r>
    </w:p>
    <w:p>
      <w:pPr>
        <w:keepNext/>
        <w:keepLines/>
        <w:tabs>
          <w:tab w:val="left" w:pos="500"/>
        </w:tabs>
        <w:spacing w:after="30" w:line="264"/>
        <w:ind w:left="500" w:hanging="300"/>
      </w:pPr>
      <w:r>
        <w:rPr>
          <w:b/>
          <w:bCs/>
          <w:color w:val="6B7280"/>
          <w:sz w:val="20"/>
          <w:szCs w:val="20"/>
        </w:rPr>
        <w:t xml:space="preserve">b)	</w:t>
      </w:r>
      <w:r>
        <w:rPr>
          <w:sz w:val="20"/>
          <w:szCs w:val="20"/>
        </w:rPr>
        <w:t xml:space="preserve">aumentar a recompensa.</w:t>
      </w:r>
    </w:p>
    <w:p>
      <w:pPr>
        <w:keepNext/>
        <w:keepLines/>
        <w:tabs>
          <w:tab w:val="left" w:pos="500"/>
        </w:tabs>
        <w:spacing w:after="30" w:line="264"/>
        <w:ind w:left="500" w:hanging="300"/>
      </w:pPr>
      <w:r>
        <w:rPr>
          <w:b/>
          <w:bCs/>
          <w:color w:val="6B7280"/>
          <w:sz w:val="20"/>
          <w:szCs w:val="20"/>
        </w:rPr>
        <w:t xml:space="preserve">c)	</w:t>
      </w:r>
      <w:r>
        <w:rPr>
          <w:sz w:val="20"/>
          <w:szCs w:val="20"/>
        </w:rPr>
        <w:t xml:space="preserve">acelerar a coleta.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impedir que a política se afaste demais do modelo de referência.</w:t>
      </w:r>
    </w:p>
    <w:p>
      <w:pPr>
        <w:keepNext/>
        <w:spacing w:after="60" w:before="140" w:line="276"/>
      </w:pPr>
      <w:r>
        <w:rPr>
          <w:b/>
          <w:bCs/>
          <w:color w:val="4F46E5"/>
          <w:sz w:val="21"/>
          <w:szCs w:val="21"/>
        </w:rPr>
        <w:t xml:space="preserve">Questão 22. </w:t>
      </w:r>
      <w:r>
        <w:rPr>
          <w:sz w:val="21"/>
          <w:szCs w:val="21"/>
        </w:rPr>
        <w:t xml:space="preserve">O DPO (Direct Preference Optimization):</w:t>
      </w:r>
    </w:p>
    <w:p>
      <w:pPr>
        <w:keepNext/>
        <w:keepLines/>
        <w:tabs>
          <w:tab w:val="left" w:pos="500"/>
        </w:tabs>
        <w:spacing w:after="30" w:line="264"/>
        <w:ind w:left="500" w:hanging="300"/>
      </w:pPr>
      <w:r>
        <w:rPr>
          <w:b/>
          <w:bCs/>
          <w:color w:val="6B7280"/>
          <w:sz w:val="20"/>
          <w:szCs w:val="20"/>
        </w:rPr>
        <w:t xml:space="preserve">a)	</w:t>
      </w:r>
      <w:r>
        <w:rPr>
          <w:sz w:val="20"/>
          <w:szCs w:val="20"/>
        </w:rPr>
        <w:t xml:space="preserve">treina a política diretamente com preferências, sem modelo de recompensa separado nem laço de AR.</w:t>
      </w:r>
    </w:p>
    <w:p>
      <w:pPr>
        <w:keepNext/>
        <w:keepLines/>
        <w:tabs>
          <w:tab w:val="left" w:pos="500"/>
        </w:tabs>
        <w:spacing w:after="30" w:line="264"/>
        <w:ind w:left="500" w:hanging="300"/>
      </w:pPr>
      <w:r>
        <w:rPr>
          <w:b/>
          <w:bCs/>
          <w:color w:val="6B7280"/>
          <w:sz w:val="20"/>
          <w:szCs w:val="20"/>
        </w:rPr>
        <w:t xml:space="preserve">b)	</w:t>
      </w:r>
      <w:r>
        <w:rPr>
          <w:sz w:val="20"/>
          <w:szCs w:val="20"/>
        </w:rPr>
        <w:t xml:space="preserve">usa o Q-learning tabular.</w:t>
      </w:r>
    </w:p>
    <w:p>
      <w:pPr>
        <w:keepNext/>
        <w:keepLines/>
        <w:tabs>
          <w:tab w:val="left" w:pos="500"/>
        </w:tabs>
        <w:spacing w:after="30" w:line="264"/>
        <w:ind w:left="500" w:hanging="300"/>
      </w:pPr>
      <w:r>
        <w:rPr>
          <w:b/>
          <w:bCs/>
          <w:color w:val="6B7280"/>
          <w:sz w:val="20"/>
          <w:szCs w:val="20"/>
        </w:rPr>
        <w:t xml:space="preserve">c)	</w:t>
      </w:r>
      <w:r>
        <w:rPr>
          <w:sz w:val="20"/>
          <w:szCs w:val="20"/>
        </w:rPr>
        <w:t xml:space="preserve">exige um simulador.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é um algoritmo multiagente.</w:t>
      </w:r>
    </w:p>
    <w:p>
      <w:pPr>
        <w:keepNext/>
        <w:spacing w:after="60" w:before="140" w:line="276"/>
      </w:pPr>
      <w:r>
        <w:rPr>
          <w:b/>
          <w:bCs/>
          <w:color w:val="4F46E5"/>
          <w:sz w:val="21"/>
          <w:szCs w:val="21"/>
        </w:rPr>
        <w:t xml:space="preserve">Questão 23. </w:t>
      </w:r>
      <w:r>
        <w:rPr>
          <w:sz w:val="21"/>
          <w:szCs w:val="21"/>
        </w:rPr>
        <w:t xml:space="preserve">Na perda do DPO, sem mudança em relação ao modelo de referência, a perda vale:</w:t>
      </w:r>
    </w:p>
    <w:p>
      <w:pPr>
        <w:keepNext/>
        <w:keepLines/>
        <w:tabs>
          <w:tab w:val="left" w:pos="500"/>
        </w:tabs>
        <w:spacing w:after="30" w:line="264"/>
        <w:ind w:left="500" w:hanging="300"/>
      </w:pPr>
      <w:r>
        <w:rPr>
          <w:b/>
          <w:bCs/>
          <w:color w:val="6B7280"/>
          <w:sz w:val="20"/>
          <w:szCs w:val="20"/>
        </w:rPr>
        <w:t xml:space="preserve">a)	</w:t>
      </w:r>
      <w:r>
        <w:rPr>
          <w:sz w:val="20"/>
          <w:szCs w:val="20"/>
        </w:rPr>
        <w:t xml:space="preserve">infinito.</w:t>
      </w:r>
    </w:p>
    <w:p>
      <w:pPr>
        <w:keepNext/>
        <w:keepLines/>
        <w:tabs>
          <w:tab w:val="left" w:pos="500"/>
        </w:tabs>
        <w:spacing w:after="30" w:line="264"/>
        <w:ind w:left="500" w:hanging="300"/>
      </w:pPr>
      <w:r>
        <w:rPr>
          <w:b/>
          <w:bCs/>
          <w:color w:val="6B7280"/>
          <w:sz w:val="20"/>
          <w:szCs w:val="20"/>
        </w:rPr>
        <w:t xml:space="preserve">b)	</w:t>
      </w:r>
      <w:r>
        <w:rPr>
          <w:sz w:val="20"/>
          <w:szCs w:val="20"/>
        </w:rPr>
        <w:t xml:space="preserve">1.</w:t>
      </w:r>
    </w:p>
    <w:p>
      <w:pPr>
        <w:keepNext/>
        <w:keepLines/>
        <w:tabs>
          <w:tab w:val="left" w:pos="500"/>
        </w:tabs>
        <w:spacing w:after="30" w:line="264"/>
        <w:ind w:left="500" w:hanging="300"/>
      </w:pPr>
      <w:r>
        <w:rPr>
          <w:b/>
          <w:bCs/>
          <w:color w:val="6B7280"/>
          <w:sz w:val="20"/>
          <w:szCs w:val="20"/>
        </w:rPr>
        <w:t xml:space="preserve">c)	</w:t>
      </w:r>
      <w:r>
        <w:rPr>
          <w:sz w:val="20"/>
          <w:szCs w:val="20"/>
        </w:rPr>
        <w:t xml:space="preserve">ln 2 ≈ 0,693.</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w:t>
      </w:r>
    </w:p>
    <w:p>
      <w:pPr>
        <w:keepNext/>
        <w:spacing w:after="60" w:before="140" w:line="276"/>
      </w:pPr>
      <w:r>
        <w:rPr>
          <w:b/>
          <w:bCs/>
          <w:color w:val="4F46E5"/>
          <w:sz w:val="21"/>
          <w:szCs w:val="21"/>
        </w:rPr>
        <w:t xml:space="preserve">Questão 24. </w:t>
      </w:r>
      <w:r>
        <w:rPr>
          <w:sz w:val="21"/>
          <w:szCs w:val="21"/>
        </w:rPr>
        <w:t xml:space="preserve">A lei de Goodhart afirma, em essência,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quando uma medida vira meta, deixa de ser uma boa medida.</w:t>
      </w:r>
    </w:p>
    <w:p>
      <w:pPr>
        <w:keepNext/>
        <w:keepLines/>
        <w:tabs>
          <w:tab w:val="left" w:pos="500"/>
        </w:tabs>
        <w:spacing w:after="30" w:line="264"/>
        <w:ind w:left="500" w:hanging="300"/>
      </w:pPr>
      <w:r>
        <w:rPr>
          <w:b/>
          <w:bCs/>
          <w:color w:val="6B7280"/>
          <w:sz w:val="20"/>
          <w:szCs w:val="20"/>
        </w:rPr>
        <w:t xml:space="preserve">b)	</w:t>
      </w:r>
      <w:r>
        <w:rPr>
          <w:sz w:val="20"/>
          <w:szCs w:val="20"/>
        </w:rPr>
        <w:t xml:space="preserve">toda medida é perfeita.</w:t>
      </w:r>
    </w:p>
    <w:p>
      <w:pPr>
        <w:keepNext/>
        <w:keepLines/>
        <w:tabs>
          <w:tab w:val="left" w:pos="500"/>
        </w:tabs>
        <w:spacing w:after="30" w:line="264"/>
        <w:ind w:left="500" w:hanging="300"/>
      </w:pPr>
      <w:r>
        <w:rPr>
          <w:b/>
          <w:bCs/>
          <w:color w:val="6B7280"/>
          <w:sz w:val="20"/>
          <w:szCs w:val="20"/>
        </w:rPr>
        <w:t xml:space="preserve">c)	</w:t>
      </w:r>
      <w:r>
        <w:rPr>
          <w:sz w:val="20"/>
          <w:szCs w:val="20"/>
        </w:rPr>
        <w:t xml:space="preserve">otimizar sempre melhora o objetivo real.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as recompensas devem ser aleatórias.</w:t>
      </w:r>
    </w:p>
    <w:p>
      <w:pPr>
        <w:keepNext/>
        <w:spacing w:after="60" w:before="140" w:line="276"/>
      </w:pPr>
      <w:r>
        <w:rPr>
          <w:b/>
          <w:bCs/>
          <w:color w:val="4F46E5"/>
          <w:sz w:val="21"/>
          <w:szCs w:val="21"/>
        </w:rPr>
        <w:t xml:space="preserve">Questão 25. </w:t>
      </w:r>
      <w:r>
        <w:rPr>
          <w:sz w:val="21"/>
          <w:szCs w:val="21"/>
        </w:rPr>
        <w:t xml:space="preserve">Em experimentos de sobre-otimização de recompensa, ao aumentar a pressão de otimização: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a recompensa proxy sobe, mas a verdadeira sobe e depois pode cair.</w:t>
      </w:r>
    </w:p>
    <w:p>
      <w:pPr>
        <w:keepNext/>
        <w:keepLines/>
        <w:tabs>
          <w:tab w:val="left" w:pos="500"/>
        </w:tabs>
        <w:spacing w:after="30" w:line="264"/>
        <w:ind w:left="500" w:hanging="300"/>
      </w:pPr>
      <w:r>
        <w:rPr>
          <w:b/>
          <w:bCs/>
          <w:color w:val="6B7280"/>
          <w:sz w:val="20"/>
          <w:szCs w:val="20"/>
        </w:rPr>
        <w:t xml:space="preserve">b)	</w:t>
      </w:r>
      <w:r>
        <w:rPr>
          <w:sz w:val="20"/>
          <w:szCs w:val="20"/>
        </w:rPr>
        <w:t xml:space="preserve">ambas caem sempre.</w:t>
      </w:r>
    </w:p>
    <w:p>
      <w:pPr>
        <w:keepNext/>
        <w:keepLines/>
        <w:tabs>
          <w:tab w:val="left" w:pos="500"/>
        </w:tabs>
        <w:spacing w:after="30" w:line="264"/>
        <w:ind w:left="500" w:hanging="300"/>
      </w:pPr>
      <w:r>
        <w:rPr>
          <w:b/>
          <w:bCs/>
          <w:color w:val="6B7280"/>
          <w:sz w:val="20"/>
          <w:szCs w:val="20"/>
        </w:rPr>
        <w:t xml:space="preserve">c)	</w:t>
      </w:r>
      <w:r>
        <w:rPr>
          <w:sz w:val="20"/>
          <w:szCs w:val="20"/>
        </w:rPr>
        <w:t xml:space="preserve">nenhuma muda.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ambas sobem sempre.</w:t>
      </w:r>
    </w:p>
    <w:p>
      <w:pPr>
        <w:keepNext/>
        <w:spacing w:after="60" w:before="140" w:line="276"/>
      </w:pPr>
      <w:r>
        <w:rPr>
          <w:b/>
          <w:bCs/>
          <w:color w:val="4F46E5"/>
          <w:sz w:val="21"/>
          <w:szCs w:val="21"/>
        </w:rPr>
        <w:t xml:space="preserve">Questão 26. </w:t>
      </w:r>
      <w:r>
        <w:rPr>
          <w:sz w:val="21"/>
          <w:szCs w:val="21"/>
        </w:rPr>
        <w:t xml:space="preserve">Uma forma de mitigar a sobre-otimização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usar conjuntos de modelos de recompensa penalizando a incerteza.</w:t>
      </w:r>
    </w:p>
    <w:p>
      <w:pPr>
        <w:keepNext/>
        <w:keepLines/>
        <w:tabs>
          <w:tab w:val="left" w:pos="500"/>
        </w:tabs>
        <w:spacing w:after="30" w:line="264"/>
        <w:ind w:left="500" w:hanging="300"/>
      </w:pPr>
      <w:r>
        <w:rPr>
          <w:b/>
          <w:bCs/>
          <w:color w:val="6B7280"/>
          <w:sz w:val="20"/>
          <w:szCs w:val="20"/>
        </w:rPr>
        <w:t xml:space="preserve">b)	</w:t>
      </w:r>
      <w:r>
        <w:rPr>
          <w:sz w:val="20"/>
          <w:szCs w:val="20"/>
        </w:rPr>
        <w:t xml:space="preserve">ignorar a avaliação independente.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aumentar a pressão de otimização sem limite.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usar um único modelo com poucos dados.</w:t>
      </w:r>
    </w:p>
    <w:p>
      <w:pPr>
        <w:keepNext/>
        <w:spacing w:after="60" w:before="140" w:line="276"/>
      </w:pPr>
      <w:r>
        <w:rPr>
          <w:b/>
          <w:bCs/>
          <w:color w:val="4F46E5"/>
          <w:sz w:val="21"/>
          <w:szCs w:val="21"/>
        </w:rPr>
        <w:t xml:space="preserve">Questão 27. </w:t>
      </w:r>
      <w:r>
        <w:rPr>
          <w:sz w:val="21"/>
          <w:szCs w:val="21"/>
        </w:rPr>
        <w:t xml:space="preserve">O hackeamento de recompensa ocorre quando: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o agente obtém recompensa alta explorando falhas, sem cumprir o objetivo real.</w:t>
      </w:r>
    </w:p>
    <w:p>
      <w:pPr>
        <w:keepNext/>
        <w:keepLines/>
        <w:tabs>
          <w:tab w:val="left" w:pos="500"/>
        </w:tabs>
        <w:spacing w:after="30" w:line="264"/>
        <w:ind w:left="500" w:hanging="300"/>
      </w:pPr>
      <w:r>
        <w:rPr>
          <w:b/>
          <w:bCs/>
          <w:color w:val="6B7280"/>
          <w:sz w:val="20"/>
          <w:szCs w:val="20"/>
        </w:rPr>
        <w:t xml:space="preserve">b)	</w:t>
      </w:r>
      <w:r>
        <w:rPr>
          <w:sz w:val="20"/>
          <w:szCs w:val="20"/>
        </w:rPr>
        <w:t xml:space="preserve">o agente é programado em Python.</w:t>
      </w:r>
    </w:p>
    <w:p>
      <w:pPr>
        <w:keepNext/>
        <w:keepLines/>
        <w:tabs>
          <w:tab w:val="left" w:pos="500"/>
        </w:tabs>
        <w:spacing w:after="30" w:line="264"/>
        <w:ind w:left="500" w:hanging="300"/>
      </w:pPr>
      <w:r>
        <w:rPr>
          <w:b/>
          <w:bCs/>
          <w:color w:val="6B7280"/>
          <w:sz w:val="20"/>
          <w:szCs w:val="20"/>
        </w:rPr>
        <w:t xml:space="preserve">c)	</w:t>
      </w:r>
      <w:r>
        <w:rPr>
          <w:sz w:val="20"/>
          <w:szCs w:val="20"/>
        </w:rPr>
        <w:t xml:space="preserve">o ambiente é determinístico.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recompensa é negativa.</w:t>
      </w:r>
    </w:p>
    <w:p>
      <w:pPr>
        <w:keepNext/>
        <w:spacing w:after="60" w:before="140" w:line="276"/>
      </w:pPr>
      <w:r>
        <w:rPr>
          <w:b/>
          <w:bCs/>
          <w:color w:val="4F46E5"/>
          <w:sz w:val="21"/>
          <w:szCs w:val="21"/>
        </w:rPr>
        <w:t xml:space="preserve">Questão 28. </w:t>
      </w:r>
      <w:r>
        <w:rPr>
          <w:sz w:val="21"/>
          <w:szCs w:val="21"/>
        </w:rPr>
        <w:t xml:space="preserve">Na prática do dilema do prisioneiro com Q-learners, o resultado ao longo de várias sementes mostrou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a cooperação pode surgir, mas é frágil e varia entre sementes.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sempre há cooperação.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nunca há cooperação.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recompensa é sempre a mesma.</w:t>
      </w:r>
    </w:p>
    <w:p>
      <w:pPr>
        <w:keepNext/>
        <w:spacing w:after="60" w:before="140" w:line="276"/>
      </w:pPr>
      <w:r>
        <w:rPr>
          <w:b/>
          <w:bCs/>
          <w:color w:val="4F46E5"/>
          <w:sz w:val="21"/>
          <w:szCs w:val="21"/>
        </w:rPr>
        <w:t xml:space="preserve">Questão 29. </w:t>
      </w:r>
      <w:r>
        <w:rPr>
          <w:sz w:val="21"/>
          <w:szCs w:val="21"/>
        </w:rPr>
        <w:t xml:space="preserve">O trânsito de uma cidade, em que motoristas têm objetivos parcialmente conflitantes e parcialmente comuns, é um exemplo de problema:</w:t>
      </w:r>
    </w:p>
    <w:p>
      <w:pPr>
        <w:keepNext/>
        <w:keepLines/>
        <w:tabs>
          <w:tab w:val="left" w:pos="500"/>
        </w:tabs>
        <w:spacing w:after="30" w:line="264"/>
        <w:ind w:left="500" w:hanging="300"/>
      </w:pPr>
      <w:r>
        <w:rPr>
          <w:b/>
          <w:bCs/>
          <w:color w:val="6B7280"/>
          <w:sz w:val="20"/>
          <w:szCs w:val="20"/>
        </w:rPr>
        <w:t xml:space="preserve">a)	</w:t>
      </w:r>
      <w:r>
        <w:rPr>
          <w:sz w:val="20"/>
          <w:szCs w:val="20"/>
        </w:rPr>
        <w:t xml:space="preserve">puramente cooperativo.</w:t>
      </w:r>
    </w:p>
    <w:p>
      <w:pPr>
        <w:keepNext/>
        <w:keepLines/>
        <w:tabs>
          <w:tab w:val="left" w:pos="500"/>
        </w:tabs>
        <w:spacing w:after="30" w:line="264"/>
        <w:ind w:left="500" w:hanging="300"/>
      </w:pPr>
      <w:r>
        <w:rPr>
          <w:b/>
          <w:bCs/>
          <w:color w:val="6B7280"/>
          <w:sz w:val="20"/>
          <w:szCs w:val="20"/>
        </w:rPr>
        <w:t xml:space="preserve">b)	</w:t>
      </w:r>
      <w:r>
        <w:rPr>
          <w:sz w:val="20"/>
          <w:szCs w:val="20"/>
        </w:rPr>
        <w:t xml:space="preserve">de soma zero estrito.</w:t>
      </w:r>
    </w:p>
    <w:p>
      <w:pPr>
        <w:keepNext/>
        <w:keepLines/>
        <w:tabs>
          <w:tab w:val="left" w:pos="500"/>
        </w:tabs>
        <w:spacing w:after="30" w:line="264"/>
        <w:ind w:left="500" w:hanging="300"/>
      </w:pPr>
      <w:r>
        <w:rPr>
          <w:b/>
          <w:bCs/>
          <w:color w:val="6B7280"/>
          <w:sz w:val="20"/>
          <w:szCs w:val="20"/>
        </w:rPr>
        <w:t xml:space="preserve">c)	</w:t>
      </w:r>
      <w:r>
        <w:rPr>
          <w:sz w:val="20"/>
          <w:szCs w:val="20"/>
        </w:rPr>
        <w:t xml:space="preserve">sem agentes.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misto.</w:t>
      </w:r>
    </w:p>
    <w:p>
      <w:pPr>
        <w:keepNext/>
        <w:spacing w:after="60" w:before="140" w:line="276"/>
      </w:pPr>
      <w:r>
        <w:rPr>
          <w:b/>
          <w:bCs/>
          <w:color w:val="4F46E5"/>
          <w:sz w:val="21"/>
          <w:szCs w:val="21"/>
        </w:rPr>
        <w:t xml:space="preserve">Questão 30. </w:t>
      </w:r>
      <w:r>
        <w:rPr>
          <w:sz w:val="21"/>
          <w:szCs w:val="21"/>
        </w:rPr>
        <w:t xml:space="preserve">Na perda do DPO, o parâmetro β controla:</w:t>
      </w:r>
    </w:p>
    <w:p>
      <w:pPr>
        <w:keepNext/>
        <w:keepLines/>
        <w:tabs>
          <w:tab w:val="left" w:pos="500"/>
        </w:tabs>
        <w:spacing w:after="30" w:line="264"/>
        <w:ind w:left="500" w:hanging="300"/>
      </w:pPr>
      <w:r>
        <w:rPr>
          <w:b/>
          <w:bCs/>
          <w:color w:val="6B7280"/>
          <w:sz w:val="20"/>
          <w:szCs w:val="20"/>
        </w:rPr>
        <w:t xml:space="preserve">a)	</w:t>
      </w:r>
      <w:r>
        <w:rPr>
          <w:sz w:val="20"/>
          <w:szCs w:val="20"/>
        </w:rPr>
        <w:t xml:space="preserve">o quanto a política pode se afastar do modelo de referência (intensidade da regularização).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a taxa de exploração.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episódios.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desconto.</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o que é um jogo de Markov e como ele generaliza o MDP.</w:t>
      </w:r>
    </w:p>
    <w:p>
      <w:pPr>
        <w:keepLines/>
        <w:tabs>
          <w:tab w:val="left" w:pos="500"/>
        </w:tabs>
        <w:spacing w:after="80" w:before="120" w:line="288"/>
        <w:ind w:left="500" w:hanging="500"/>
      </w:pPr>
      <w:r>
        <w:rPr>
          <w:b/>
          <w:bCs/>
          <w:color w:val="4F46E5"/>
          <w:sz w:val="21"/>
          <w:szCs w:val="21"/>
        </w:rPr>
        <w:t xml:space="preserve">2.	</w:t>
      </w:r>
      <w:r>
        <w:rPr>
          <w:sz w:val="21"/>
          <w:szCs w:val="21"/>
        </w:rPr>
        <w:t xml:space="preserve">Defina equilíbrio de Nash e dê um exemplo.</w:t>
      </w:r>
    </w:p>
    <w:p>
      <w:pPr>
        <w:keepLines/>
        <w:tabs>
          <w:tab w:val="left" w:pos="500"/>
        </w:tabs>
        <w:spacing w:after="80" w:before="120" w:line="288"/>
        <w:ind w:left="500" w:hanging="500"/>
      </w:pPr>
      <w:r>
        <w:rPr>
          <w:b/>
          <w:bCs/>
          <w:color w:val="4F46E5"/>
          <w:sz w:val="21"/>
          <w:szCs w:val="21"/>
        </w:rPr>
        <w:t xml:space="preserve">3.	</w:t>
      </w:r>
      <w:r>
        <w:rPr>
          <w:sz w:val="21"/>
          <w:szCs w:val="21"/>
        </w:rPr>
        <w:t xml:space="preserve">Explique por que o dilema do prisioneiro modela situações reais, como a competição de preços entre postos.</w:t>
      </w:r>
    </w:p>
    <w:p>
      <w:pPr>
        <w:keepLines/>
        <w:tabs>
          <w:tab w:val="left" w:pos="500"/>
        </w:tabs>
        <w:spacing w:after="80" w:before="120" w:line="288"/>
        <w:ind w:left="500" w:hanging="500"/>
      </w:pPr>
      <w:r>
        <w:rPr>
          <w:b/>
          <w:bCs/>
          <w:color w:val="4F46E5"/>
          <w:sz w:val="21"/>
          <w:szCs w:val="21"/>
        </w:rPr>
        <w:t xml:space="preserve">4.	</w:t>
      </w:r>
      <w:r>
        <w:rPr>
          <w:sz w:val="21"/>
          <w:szCs w:val="21"/>
        </w:rPr>
        <w:t xml:space="preserve">Por que o jogo de cara ou coroa não tem equilíbrio em estratégias puras?</w:t>
      </w:r>
    </w:p>
    <w:p>
      <w:pPr>
        <w:keepLines/>
        <w:tabs>
          <w:tab w:val="left" w:pos="500"/>
        </w:tabs>
        <w:spacing w:after="80" w:before="120" w:line="288"/>
        <w:ind w:left="500" w:hanging="500"/>
      </w:pPr>
      <w:r>
        <w:rPr>
          <w:b/>
          <w:bCs/>
          <w:color w:val="4F46E5"/>
          <w:sz w:val="21"/>
          <w:szCs w:val="21"/>
        </w:rPr>
        <w:t xml:space="preserve">5.	</w:t>
      </w:r>
      <w:r>
        <w:rPr>
          <w:sz w:val="21"/>
          <w:szCs w:val="21"/>
        </w:rPr>
        <w:t xml:space="preserve">Liste e explique três desafios do aprendizado por reforço multiagente.</w:t>
      </w:r>
    </w:p>
    <w:p>
      <w:pPr>
        <w:keepLines/>
        <w:tabs>
          <w:tab w:val="left" w:pos="500"/>
        </w:tabs>
        <w:spacing w:after="80" w:before="120" w:line="288"/>
        <w:ind w:left="500" w:hanging="500"/>
      </w:pPr>
      <w:r>
        <w:rPr>
          <w:b/>
          <w:bCs/>
          <w:color w:val="4F46E5"/>
          <w:sz w:val="21"/>
          <w:szCs w:val="21"/>
        </w:rPr>
        <w:t xml:space="preserve">6.	</w:t>
      </w:r>
      <w:r>
        <w:rPr>
          <w:sz w:val="21"/>
          <w:szCs w:val="21"/>
        </w:rPr>
        <w:t xml:space="preserve">Compare aprendizes independentes e CTDE.</w:t>
      </w:r>
    </w:p>
    <w:p>
      <w:pPr>
        <w:keepLines/>
        <w:tabs>
          <w:tab w:val="left" w:pos="500"/>
        </w:tabs>
        <w:spacing w:after="80" w:before="120" w:line="288"/>
        <w:ind w:left="500" w:hanging="500"/>
      </w:pPr>
      <w:r>
        <w:rPr>
          <w:b/>
          <w:bCs/>
          <w:color w:val="4F46E5"/>
          <w:sz w:val="21"/>
          <w:szCs w:val="21"/>
        </w:rPr>
        <w:t xml:space="preserve">7.	</w:t>
      </w:r>
      <w:r>
        <w:rPr>
          <w:sz w:val="21"/>
          <w:szCs w:val="21"/>
        </w:rPr>
        <w:t xml:space="preserve">Explique o papel do autojogo e das populações de agentes no treino de agentes competitivos.</w:t>
      </w:r>
    </w:p>
    <w:p>
      <w:pPr>
        <w:keepLines/>
        <w:tabs>
          <w:tab w:val="left" w:pos="500"/>
        </w:tabs>
        <w:spacing w:after="80" w:before="120" w:line="288"/>
        <w:ind w:left="500" w:hanging="500"/>
      </w:pPr>
      <w:r>
        <w:rPr>
          <w:b/>
          <w:bCs/>
          <w:color w:val="4F46E5"/>
          <w:sz w:val="21"/>
          <w:szCs w:val="21"/>
        </w:rPr>
        <w:t xml:space="preserve">8.	</w:t>
      </w:r>
      <w:r>
        <w:rPr>
          <w:sz w:val="21"/>
          <w:szCs w:val="21"/>
        </w:rPr>
        <w:t xml:space="preserve">Descreva o pipeline do RLHF em três etapas.</w:t>
      </w:r>
    </w:p>
    <w:p>
      <w:pPr>
        <w:keepLines/>
        <w:tabs>
          <w:tab w:val="left" w:pos="500"/>
        </w:tabs>
        <w:spacing w:after="80" w:before="120" w:line="288"/>
        <w:ind w:left="500" w:hanging="500"/>
      </w:pPr>
      <w:r>
        <w:rPr>
          <w:b/>
          <w:bCs/>
          <w:color w:val="4F46E5"/>
          <w:sz w:val="21"/>
          <w:szCs w:val="21"/>
        </w:rPr>
        <w:t xml:space="preserve">9.	</w:t>
      </w:r>
      <w:r>
        <w:rPr>
          <w:sz w:val="21"/>
          <w:szCs w:val="21"/>
        </w:rPr>
        <w:t xml:space="preserve">Explique como o modelo de Bradley–Terry transforma preferências em um modelo de recompensa.</w:t>
      </w:r>
    </w:p>
    <w:p>
      <w:pPr>
        <w:keepLines/>
        <w:tabs>
          <w:tab w:val="left" w:pos="500"/>
        </w:tabs>
        <w:spacing w:after="80" w:before="120" w:line="288"/>
        <w:ind w:left="500" w:hanging="500"/>
      </w:pPr>
      <w:r>
        <w:rPr>
          <w:b/>
          <w:bCs/>
          <w:color w:val="4F46E5"/>
          <w:sz w:val="21"/>
          <w:szCs w:val="21"/>
        </w:rPr>
        <w:t xml:space="preserve">10.	</w:t>
      </w:r>
      <w:r>
        <w:rPr>
          <w:sz w:val="21"/>
          <w:szCs w:val="21"/>
        </w:rPr>
        <w:t xml:space="preserve">Qual a função da penalidade KL no RLHF?</w:t>
      </w:r>
    </w:p>
    <w:p>
      <w:pPr>
        <w:keepLines/>
        <w:tabs>
          <w:tab w:val="left" w:pos="500"/>
        </w:tabs>
        <w:spacing w:after="80" w:before="120" w:line="288"/>
        <w:ind w:left="500" w:hanging="500"/>
      </w:pPr>
      <w:r>
        <w:rPr>
          <w:b/>
          <w:bCs/>
          <w:color w:val="4F46E5"/>
          <w:sz w:val="21"/>
          <w:szCs w:val="21"/>
        </w:rPr>
        <w:t xml:space="preserve">11.	</w:t>
      </w:r>
      <w:r>
        <w:rPr>
          <w:sz w:val="21"/>
          <w:szCs w:val="21"/>
        </w:rPr>
        <w:t xml:space="preserve">Explique o DPO e como ele simplifica o RLHF.</w:t>
      </w:r>
    </w:p>
    <w:p>
      <w:pPr>
        <w:keepLines/>
        <w:tabs>
          <w:tab w:val="left" w:pos="500"/>
        </w:tabs>
        <w:spacing w:after="80" w:before="120" w:line="288"/>
        <w:ind w:left="500" w:hanging="500"/>
      </w:pPr>
      <w:r>
        <w:rPr>
          <w:b/>
          <w:bCs/>
          <w:color w:val="4F46E5"/>
          <w:sz w:val="21"/>
          <w:szCs w:val="21"/>
        </w:rPr>
        <w:t xml:space="preserve">12.	</w:t>
      </w:r>
      <w:r>
        <w:rPr>
          <w:sz w:val="21"/>
          <w:szCs w:val="21"/>
        </w:rPr>
        <w:t xml:space="preserve">Calcule a perda do DPO com β = 0,5 se a política aumentou o log da preferida em 2 e reduziu o da rejeitada em 4 em relação à referência. (ln σ(3) ≈ −0,0486)</w:t>
      </w:r>
    </w:p>
    <w:p>
      <w:pPr>
        <w:keepLines/>
        <w:tabs>
          <w:tab w:val="left" w:pos="500"/>
        </w:tabs>
        <w:spacing w:after="80" w:before="120" w:line="288"/>
        <w:ind w:left="500" w:hanging="500"/>
      </w:pPr>
      <w:r>
        <w:rPr>
          <w:b/>
          <w:bCs/>
          <w:color w:val="4F46E5"/>
          <w:sz w:val="21"/>
          <w:szCs w:val="21"/>
        </w:rPr>
        <w:t xml:space="preserve">13.	</w:t>
      </w:r>
      <w:r>
        <w:rPr>
          <w:sz w:val="21"/>
          <w:szCs w:val="21"/>
        </w:rPr>
        <w:t xml:space="preserve">Descreva a lei de Goodhart no contexto do RLHF e três mitigações.</w:t>
      </w:r>
    </w:p>
    <w:p>
      <w:pPr>
        <w:keepLines/>
        <w:tabs>
          <w:tab w:val="left" w:pos="500"/>
        </w:tabs>
        <w:spacing w:after="80" w:before="120" w:line="288"/>
        <w:ind w:left="500" w:hanging="500"/>
      </w:pPr>
      <w:r>
        <w:rPr>
          <w:b/>
          <w:bCs/>
          <w:color w:val="4F46E5"/>
          <w:sz w:val="21"/>
          <w:szCs w:val="21"/>
        </w:rPr>
        <w:t xml:space="preserve">14.	</w:t>
      </w:r>
      <w:r>
        <w:rPr>
          <w:sz w:val="21"/>
          <w:szCs w:val="21"/>
        </w:rPr>
        <w:t xml:space="preserve">No experimento dos vinhos, por que o viés dos anotadores prejudica a seleção do melhor de N?</w:t>
      </w:r>
    </w:p>
    <w:p>
      <w:pPr>
        <w:keepLines/>
        <w:tabs>
          <w:tab w:val="left" w:pos="500"/>
        </w:tabs>
        <w:spacing w:after="80" w:before="120" w:line="288"/>
        <w:ind w:left="500" w:hanging="500"/>
      </w:pPr>
      <w:r>
        <w:rPr>
          <w:b/>
          <w:bCs/>
          <w:color w:val="4F46E5"/>
          <w:sz w:val="21"/>
          <w:szCs w:val="21"/>
        </w:rPr>
        <w:t xml:space="preserve">15.	</w:t>
      </w:r>
      <w:r>
        <w:rPr>
          <w:sz w:val="21"/>
          <w:szCs w:val="21"/>
        </w:rPr>
        <w:t xml:space="preserve">Dê quatro riscos de segurança do AR descritos por Amodei et al. (2016) e um exemplo de cada.</w:t>
      </w:r>
    </w:p>
    <w:p>
      <w:pPr>
        <w:keepLines/>
        <w:tabs>
          <w:tab w:val="left" w:pos="500"/>
        </w:tabs>
        <w:spacing w:after="80" w:before="120" w:line="288"/>
        <w:ind w:left="500" w:hanging="500"/>
      </w:pPr>
      <w:r>
        <w:rPr>
          <w:b/>
          <w:bCs/>
          <w:color w:val="4F46E5"/>
          <w:sz w:val="21"/>
          <w:szCs w:val="21"/>
        </w:rPr>
        <w:t xml:space="preserve">16.	</w:t>
      </w:r>
      <w:r>
        <w:rPr>
          <w:sz w:val="21"/>
          <w:szCs w:val="21"/>
        </w:rPr>
        <w:t xml:space="preserve">Cite quatro questões éticas associadas a sistemas treinados por AR e proponha uma medida para cada.</w:t>
      </w:r>
    </w:p>
    <w:p>
      <w:pPr>
        <w:keepLines/>
        <w:tabs>
          <w:tab w:val="left" w:pos="500"/>
        </w:tabs>
        <w:spacing w:after="80" w:before="120" w:line="288"/>
        <w:ind w:left="500" w:hanging="500"/>
      </w:pPr>
      <w:r>
        <w:rPr>
          <w:b/>
          <w:bCs/>
          <w:color w:val="4F46E5"/>
          <w:sz w:val="21"/>
          <w:szCs w:val="21"/>
        </w:rPr>
        <w:t xml:space="preserve">17.	</w:t>
      </w:r>
      <w:r>
        <w:rPr>
          <w:sz w:val="21"/>
          <w:szCs w:val="21"/>
        </w:rPr>
        <w:t xml:space="preserve">Explique a ideia de randomização de domínio e por que ajuda a passar do simulador ao mundo real.</w:t>
      </w:r>
    </w:p>
    <w:p>
      <w:pPr>
        <w:keepLines/>
        <w:tabs>
          <w:tab w:val="left" w:pos="500"/>
        </w:tabs>
        <w:spacing w:after="80" w:before="120" w:line="288"/>
        <w:ind w:left="500" w:hanging="500"/>
      </w:pPr>
      <w:r>
        <w:rPr>
          <w:b/>
          <w:bCs/>
          <w:color w:val="4F46E5"/>
          <w:sz w:val="21"/>
          <w:szCs w:val="21"/>
        </w:rPr>
        <w:t xml:space="preserve">18.	</w:t>
      </w:r>
      <w:r>
        <w:rPr>
          <w:sz w:val="21"/>
          <w:szCs w:val="21"/>
        </w:rPr>
        <w:t xml:space="preserve">Descreva duas fronteiras de pesquisa em AR e por que elas importam.</w:t>
      </w:r>
    </w:p>
    <w:p>
      <w:pPr>
        <w:keepLines/>
        <w:tabs>
          <w:tab w:val="left" w:pos="500"/>
        </w:tabs>
        <w:spacing w:after="80" w:before="120" w:line="288"/>
        <w:ind w:left="500" w:hanging="500"/>
      </w:pPr>
      <w:r>
        <w:rPr>
          <w:b/>
          <w:bCs/>
          <w:color w:val="4F46E5"/>
          <w:sz w:val="21"/>
          <w:szCs w:val="21"/>
        </w:rPr>
        <w:t xml:space="preserve">19.	</w:t>
      </w:r>
      <w:r>
        <w:rPr>
          <w:sz w:val="21"/>
          <w:szCs w:val="21"/>
        </w:rPr>
        <w:t xml:space="preserve">Elabore um plano de estudos de três meses para continuar após este livro, indicando leituras, práticas e um projeto.</w:t>
      </w:r>
    </w:p>
    <w:p>
      <w:pPr>
        <w:keepLines/>
        <w:tabs>
          <w:tab w:val="left" w:pos="500"/>
        </w:tabs>
        <w:spacing w:after="80" w:before="120" w:line="288"/>
        <w:ind w:left="500" w:hanging="500"/>
      </w:pPr>
      <w:r>
        <w:rPr>
          <w:b/>
          <w:bCs/>
          <w:color w:val="4F46E5"/>
          <w:sz w:val="21"/>
          <w:szCs w:val="21"/>
        </w:rPr>
        <w:t xml:space="preserve">20.	</w:t>
      </w:r>
      <w:r>
        <w:rPr>
          <w:sz w:val="21"/>
          <w:szCs w:val="21"/>
        </w:rPr>
        <w:t xml:space="preserve">Por que aprendizes independentes tendem a oscilar em jogos de soma zero, como cara ou coroa?</w:t>
      </w:r>
    </w:p>
    <w:p>
      <w:pPr>
        <w:sectPr>
          <w:headerReference w:type="default" r:id="rId35"/>
          <w:footerReference w:type="default" r:id="rId36"/>
          <w:type w:val="nextPage"/>
          <w:pgSz w:w="11906" w:h="16838" w:orient="portrait"/>
          <w:pgMar w:top="1300" w:right="1134" w:bottom="1200" w:left="1134" w:header="560" w:footer="500" w:gutter="0"/>
          <w:pgNumType/>
          <w:docGrid w:linePitch="360"/>
        </w:sectPr>
      </w:pPr>
    </w:p>
    <w:p>
      <w:pPr>
        <w:spacing w:after="100" w:before="3200"/>
        <w:jc w:val="left"/>
      </w:pPr>
      <w:r>
        <w:rPr>
          <w:b/>
          <w:bCs/>
          <w:color w:val="EF4444"/>
          <w:spacing w:val="60"/>
          <w:sz w:val="40"/>
          <w:szCs w:val="40"/>
        </w:rPr>
        <w:t xml:space="preserve">PARTE V</w:t>
      </w:r>
    </w:p>
    <w:p>
      <w:pPr>
        <w:pStyle w:val="Heading1"/>
        <w:keepNext/>
      </w:pPr>
      <w:r>
        <w:t xml:space="preserve">Parte V — Projeto Integrador</w:t>
      </w:r>
    </w:p>
    <w:p>
      <w:pPr>
        <w:pBdr>
          <w:top w:val="single" w:color="EF4444" w:sz="24" w:space="10"/>
        </w:pBdr>
        <w:spacing w:after="300" w:before="200"/>
      </w:pPr>
      <w:r>
        <w:rPr>
          <w:i/>
          <w:iCs/>
          <w:color w:val="1F2937"/>
          <w:sz w:val="26"/>
          <w:szCs w:val="26"/>
        </w:rPr>
        <w:t xml:space="preserve">Hora de juntar tudo: um projeto completo, do problema ao agente avaliado, que mobiliza os conceitos de todos os capítulos.</w:t>
      </w:r>
    </w:p>
    <w:p>
      <w:pPr>
        <w:spacing w:after="100"/>
      </w:pPr>
      <w:r>
        <w:rPr>
          <w:b/>
          <w:bCs/>
          <w:color w:val="EF4444"/>
          <w:sz w:val="22"/>
          <w:szCs w:val="22"/>
        </w:rPr>
        <w:t xml:space="preserve">Nesta parte:</w:t>
      </w:r>
    </w:p>
    <w:p>
      <w:pPr>
        <w:pStyle w:val="ListParagraph"/>
        <w:numPr>
          <w:ilvl w:val="0"/>
          <w:numId w:val="2"/>
        </w:numPr>
        <w:spacing w:after="60"/>
      </w:pPr>
      <w:r>
        <w:rPr>
          <w:sz w:val="22"/>
          <w:szCs w:val="22"/>
        </w:rPr>
        <w:t xml:space="preserve">Projeto Integrador — Uma plataforma de ofertas para reter clientes</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14" descr="Faixa decorativa do capítulo 14"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Projeto Integrador — Uma plataforma de ofertas para reter clientes</w:t>
      </w:r>
    </w:p>
    <w:p>
      <w:pPr>
        <w:pStyle w:val="Heading3"/>
        <w:keepNext/>
      </w:pPr>
      <w:r>
        <w:t xml:space="preserve">1. O desafio</w:t>
      </w:r>
    </w:p>
    <w:p>
      <w:pPr>
        <w:spacing w:after="120" w:line="300"/>
        <w:jc w:val="left"/>
      </w:pPr>
      <w:r>
        <w:rPr>
          <w:sz w:val="21"/>
          <w:szCs w:val="21"/>
        </w:rPr>
        <w:t xml:space="preserve">Uma loja virtual (a da base </w:t>
      </w:r>
      <w:r>
        <w:rPr>
          <w:b/>
          <w:bCs/>
          <w:sz w:val="21"/>
          <w:szCs w:val="21"/>
        </w:rPr>
        <w:t xml:space="preserve">Online Retail</w:t>
      </w:r>
      <w:r>
        <w:rPr>
          <w:sz w:val="21"/>
          <w:szCs w:val="21"/>
        </w:rPr>
        <w:t xml:space="preserve">, UCI) quer </w:t>
      </w:r>
      <w:r>
        <w:rPr>
          <w:b/>
          <w:bCs/>
          <w:sz w:val="21"/>
          <w:szCs w:val="21"/>
        </w:rPr>
        <w:t xml:space="preserve">reter clientes</w:t>
      </w:r>
      <w:r>
        <w:rPr>
          <w:sz w:val="21"/>
          <w:szCs w:val="21"/>
        </w:rPr>
        <w:t xml:space="preserve"> que estão se afastando. A cada mês, pode enviar </w:t>
      </w:r>
      <w:r>
        <w:rPr>
          <w:b/>
          <w:bCs/>
          <w:sz w:val="21"/>
          <w:szCs w:val="21"/>
        </w:rPr>
        <w:t xml:space="preserve">ofertas</w:t>
      </w:r>
      <w:r>
        <w:rPr>
          <w:sz w:val="21"/>
          <w:szCs w:val="21"/>
        </w:rPr>
        <w:t xml:space="preserve"> (nenhuma, cupom de 10% ou cupom de 20%). Ofertas custam dinheiro e </w:t>
      </w:r>
      <w:r>
        <w:rPr>
          <w:b/>
          <w:bCs/>
          <w:sz w:val="21"/>
          <w:szCs w:val="21"/>
        </w:rPr>
        <w:t xml:space="preserve">podem</w:t>
      </w:r>
      <w:r>
        <w:rPr>
          <w:sz w:val="21"/>
          <w:szCs w:val="21"/>
        </w:rPr>
        <w:t xml:space="preserve"> aumentar as compras, principalmente de quem está "esfriando". Qual </w:t>
      </w:r>
      <w:r>
        <w:rPr>
          <w:b/>
          <w:bCs/>
          <w:sz w:val="21"/>
          <w:szCs w:val="21"/>
        </w:rPr>
        <w:t xml:space="preserve">política de ofertas</w:t>
      </w:r>
      <w:r>
        <w:rPr>
          <w:sz w:val="21"/>
          <w:szCs w:val="21"/>
        </w:rPr>
        <w:t xml:space="preserve"> maximiza a receita líquida de longo prazo?</w:t>
      </w:r>
    </w:p>
    <w:p>
      <w:pPr>
        <w:spacing w:after="120" w:line="300"/>
        <w:jc w:val="left"/>
      </w:pPr>
      <w:r>
        <w:rPr>
          <w:sz w:val="21"/>
          <w:szCs w:val="21"/>
        </w:rPr>
        <w:t xml:space="preserve">Este projeto reúne </w:t>
      </w:r>
      <w:r>
        <w:rPr>
          <w:b/>
          <w:bCs/>
          <w:sz w:val="21"/>
          <w:szCs w:val="21"/>
        </w:rPr>
        <w:t xml:space="preserve">todos os capítulos</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44"/>
        <w:gridCol w:w="1045"/>
        <w:gridCol w:w="3949"/>
      </w:tblGrid>
      <w:tr>
        <w:trPr>
          <w:cantSplit/>
          <w:tblHeader/>
        </w:trPr>
        <w:tc>
          <w:tcPr>
            <w:tcW w:type="dxa" w:w="464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Etapa</w:t>
            </w:r>
          </w:p>
        </w:tc>
        <w:tc>
          <w:tcPr>
            <w:tcW w:type="dxa" w:w="104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Capítulos</w:t>
            </w:r>
          </w:p>
        </w:tc>
        <w:tc>
          <w:tcPr>
            <w:tcW w:type="dxa" w:w="394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Entrega</w:t>
            </w:r>
          </w:p>
        </w:tc>
      </w:tr>
      <w:tr>
        <w:trPr>
          <w:cantSplit/>
          <w:tblHeader w:val="false"/>
        </w:trPr>
        <w:tc>
          <w:tcPr>
            <w:tcW w:type="dxa" w:w="464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Formular o MDP e os estados dos clientes</w:t>
            </w:r>
          </w:p>
        </w:tc>
        <w:tc>
          <w:tcPr>
            <w:tcW w:type="dxa" w:w="10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1, 3</w:t>
            </w:r>
          </w:p>
        </w:tc>
        <w:tc>
          <w:tcPr>
            <w:tcW w:type="dxa" w:w="394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Definição e justificativa</w:t>
            </w:r>
          </w:p>
        </w:tc>
      </w:tr>
      <w:tr>
        <w:trPr>
          <w:cantSplit/>
          <w:tblHeader w:val="false"/>
        </w:trPr>
        <w:tc>
          <w:tcPr>
            <w:tcW w:type="dxa" w:w="464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Aproximar valores sem discretizar</w:t>
            </w:r>
          </w:p>
        </w:tc>
        <w:tc>
          <w:tcPr>
            <w:tcW w:type="dxa" w:w="104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7</w:t>
            </w:r>
          </w:p>
        </w:tc>
        <w:tc>
          <w:tcPr>
            <w:tcW w:type="dxa" w:w="394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Valor de vida por regressão</w:t>
            </w:r>
          </w:p>
        </w:tc>
      </w:tr>
      <w:tr>
        <w:trPr>
          <w:cantSplit/>
          <w:tblHeader w:val="false"/>
        </w:trPr>
        <w:tc>
          <w:tcPr>
            <w:tcW w:type="dxa" w:w="464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Simulador do cliente (modelo de mundo)</w:t>
            </w:r>
          </w:p>
        </w:tc>
        <w:tc>
          <w:tcPr>
            <w:tcW w:type="dxa" w:w="10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11</w:t>
            </w:r>
          </w:p>
        </w:tc>
        <w:tc>
          <w:tcPr>
            <w:tcW w:type="dxa" w:w="394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Modelo validado, com incerteza</w:t>
            </w:r>
          </w:p>
        </w:tc>
      </w:tr>
      <w:tr>
        <w:trPr>
          <w:cantSplit/>
          <w:tblHeader w:val="false"/>
        </w:trPr>
        <w:tc>
          <w:tcPr>
            <w:tcW w:type="dxa" w:w="464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Agentes DQN e PPO</w:t>
            </w:r>
          </w:p>
        </w:tc>
        <w:tc>
          <w:tcPr>
            <w:tcW w:type="dxa" w:w="104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8, 9, 10</w:t>
            </w:r>
          </w:p>
        </w:tc>
        <w:tc>
          <w:tcPr>
            <w:tcW w:type="dxa" w:w="394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Políticas treinadas</w:t>
            </w:r>
          </w:p>
        </w:tc>
      </w:tr>
      <w:tr>
        <w:trPr>
          <w:cantSplit/>
          <w:tblHeader w:val="false"/>
        </w:trPr>
        <w:tc>
          <w:tcPr>
            <w:tcW w:type="dxa" w:w="464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Baselines e programação dinâmica</w:t>
            </w:r>
          </w:p>
        </w:tc>
        <w:tc>
          <w:tcPr>
            <w:tcW w:type="dxa" w:w="10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4, 6</w:t>
            </w:r>
          </w:p>
        </w:tc>
        <w:tc>
          <w:tcPr>
            <w:tcW w:type="dxa" w:w="394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Comparação com regras e DP</w:t>
            </w:r>
          </w:p>
        </w:tc>
      </w:tr>
      <w:tr>
        <w:trPr>
          <w:cantSplit/>
          <w:tblHeader w:val="false"/>
        </w:trPr>
        <w:tc>
          <w:tcPr>
            <w:tcW w:type="dxa" w:w="464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Robustez e avaliação offline</w:t>
            </w:r>
          </w:p>
        </w:tc>
        <w:tc>
          <w:tcPr>
            <w:tcW w:type="dxa" w:w="104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12</w:t>
            </w:r>
          </w:p>
        </w:tc>
        <w:tc>
          <w:tcPr>
            <w:tcW w:type="dxa" w:w="394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Sensibilidade e plano de teste A/B</w:t>
            </w:r>
          </w:p>
        </w:tc>
      </w:tr>
      <w:tr>
        <w:trPr>
          <w:cantSplit/>
          <w:tblHeader w:val="false"/>
        </w:trPr>
        <w:tc>
          <w:tcPr>
            <w:tcW w:type="dxa" w:w="464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Segurança, ética e comunicação</w:t>
            </w:r>
          </w:p>
        </w:tc>
        <w:tc>
          <w:tcPr>
            <w:tcW w:type="dxa" w:w="10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13</w:t>
            </w:r>
          </w:p>
        </w:tc>
        <w:tc>
          <w:tcPr>
            <w:tcW w:type="dxa" w:w="394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Análise de riscos e relatório</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Uma regra de ouro deste projeto</w:t>
            </w:r>
          </w:p>
          <w:p>
            <w:pPr>
              <w:spacing w:after="80" w:line="280"/>
            </w:pPr>
            <w:r>
              <w:rPr>
                <w:sz w:val="20"/>
                <w:szCs w:val="20"/>
              </w:rPr>
              <w:t xml:space="preserve">Os dados </w:t>
            </w:r>
            <w:r>
              <w:rPr>
                <w:b/>
                <w:bCs/>
                <w:sz w:val="20"/>
                <w:szCs w:val="20"/>
              </w:rPr>
              <w:t xml:space="preserve">não registram nenhuma oferta enviada</w:t>
            </w:r>
            <w:r>
              <w:rPr>
                <w:sz w:val="20"/>
                <w:szCs w:val="20"/>
              </w:rPr>
              <w:t xml:space="preserve">. O efeito dos cupons é </w:t>
            </w:r>
            <w:r>
              <w:rPr>
                <w:b/>
                <w:bCs/>
                <w:sz w:val="20"/>
                <w:szCs w:val="20"/>
              </w:rPr>
              <w:t xml:space="preserve">desconhecido</w:t>
            </w:r>
            <w:r>
              <w:rPr>
                <w:sz w:val="20"/>
                <w:szCs w:val="20"/>
              </w:rPr>
              <w:t xml:space="preserve">. Todo resultado sobre cupons vale </w:t>
            </w:r>
            <w:r>
              <w:rPr>
                <w:b/>
                <w:bCs/>
                <w:sz w:val="20"/>
                <w:szCs w:val="20"/>
              </w:rPr>
              <w:t xml:space="preserve">sob hipóteses</w:t>
            </w:r>
            <w:r>
              <w:rPr>
                <w:sz w:val="20"/>
                <w:szCs w:val="20"/>
              </w:rPr>
              <w:t xml:space="preserve"> que você declarará e variará. A conclusão honesta é uma </w:t>
            </w:r>
            <w:r>
              <w:rPr>
                <w:b/>
                <w:bCs/>
                <w:sz w:val="20"/>
                <w:szCs w:val="20"/>
              </w:rPr>
              <w:t xml:space="preserve">recomendação condicional</w:t>
            </w:r>
            <w:r>
              <w:rPr>
                <w:sz w:val="20"/>
                <w:szCs w:val="20"/>
              </w:rPr>
              <w:t xml:space="preserve"> e um </w:t>
            </w:r>
            <w:r>
              <w:rPr>
                <w:b/>
                <w:bCs/>
                <w:sz w:val="20"/>
                <w:szCs w:val="20"/>
              </w:rPr>
              <w:t xml:space="preserve">plano para medir o efeito de verdade</w:t>
            </w:r>
            <w:r>
              <w:rPr>
                <w:sz w:val="20"/>
                <w:szCs w:val="20"/>
              </w:rPr>
              <w:t xml:space="preserve">.</w:t>
            </w:r>
          </w:p>
        </w:tc>
      </w:tr>
    </w:tbl>
    <w:p>
      <w:pPr>
        <w:spacing w:after="140" w:line="120"/>
      </w:pPr>
    </w:p>
    <w:p>
      <w:pPr>
        <w:pStyle w:val="Heading3"/>
        <w:keepNext/>
      </w:pPr>
      <w:r>
        <w:t xml:space="preserve">2. Preparação dos dados</w:t>
      </w:r>
    </w:p>
    <w:p>
      <w:pPr>
        <w:pStyle w:val="ListParagraph"/>
        <w:numPr>
          <w:ilvl w:val="0"/>
          <w:numId w:val="45"/>
        </w:numPr>
        <w:spacing w:after="70" w:line="288"/>
      </w:pPr>
      <w:r>
        <w:rPr>
          <w:sz w:val="21"/>
          <w:szCs w:val="21"/>
        </w:rPr>
        <w:t xml:space="preserve">Gere o painel mensal cliente × mês com as características de recência, frequência e gasto (código do Capítulo 3; arquivo </w:t>
      </w:r>
      <w:r>
        <w:rPr>
          <w:rFonts w:ascii="Consolas" w:cs="Consolas" w:eastAsia="Consolas" w:hAnsi="Consolas"/>
          <w:color w:val="B91C1C"/>
          <w:sz w:val="19"/>
          <w:szCs w:val="19"/>
          <w:shd w:fill="F3F4F6" w:color="auto" w:val="clear"/>
        </w:rPr>
        <w:t xml:space="preserve">painel_clientes.csv</w:t>
      </w:r>
      <w:r>
        <w:rPr>
          <w:sz w:val="21"/>
          <w:szCs w:val="21"/>
        </w:rPr>
        <w:t xml:space="preserve">).</w:t>
      </w:r>
    </w:p>
    <w:p>
      <w:pPr>
        <w:pStyle w:val="ListParagraph"/>
        <w:numPr>
          <w:ilvl w:val="0"/>
          <w:numId w:val="45"/>
        </w:numPr>
        <w:spacing w:after="70" w:line="288"/>
      </w:pPr>
      <w:r>
        <w:rPr>
          <w:sz w:val="21"/>
          <w:szCs w:val="21"/>
        </w:rPr>
        <w:t xml:space="preserve">Separe </w:t>
      </w:r>
      <w:r>
        <w:rPr>
          <w:b/>
          <w:bCs/>
          <w:sz w:val="21"/>
          <w:szCs w:val="21"/>
        </w:rPr>
        <w:t xml:space="preserve">clientes</w:t>
      </w:r>
      <w:r>
        <w:rPr>
          <w:sz w:val="21"/>
          <w:szCs w:val="21"/>
        </w:rPr>
        <w:t xml:space="preserve"> em treino (70%) e teste (30%), por </w:t>
      </w:r>
      <w:r>
        <w:rPr>
          <w:b/>
          <w:bCs/>
          <w:sz w:val="21"/>
          <w:szCs w:val="21"/>
        </w:rPr>
        <w:t xml:space="preserve">cliente</w:t>
      </w:r>
      <w:r>
        <w:rPr>
          <w:sz w:val="21"/>
          <w:szCs w:val="21"/>
        </w:rPr>
        <w:t xml:space="preserve">, não por linha.</w:t>
      </w:r>
    </w:p>
    <w:p>
      <w:pPr>
        <w:pStyle w:val="ListParagraph"/>
        <w:numPr>
          <w:ilvl w:val="0"/>
          <w:numId w:val="45"/>
        </w:numPr>
        <w:spacing w:after="70" w:line="288"/>
      </w:pPr>
      <w:r>
        <w:rPr>
          <w:sz w:val="21"/>
          <w:szCs w:val="21"/>
        </w:rPr>
        <w:t xml:space="preserve">Descreva os dados: número de clientes, meses, distribuição do gasto, valores ausentes.</w:t>
      </w:r>
    </w:p>
    <w:p>
      <w:pPr>
        <w:spacing w:after="60" w:line="120"/>
      </w:pPr>
    </w:p>
    <w:p>
      <w:pPr>
        <w:pStyle w:val="Heading3"/>
        <w:keepNext/>
      </w:pPr>
      <w:r>
        <w:t xml:space="preserve">3. O modelo de mundo</w:t>
      </w:r>
    </w:p>
    <w:p>
      <w:pPr>
        <w:spacing w:after="120" w:line="300"/>
        <w:jc w:val="left"/>
      </w:pPr>
      <w:r>
        <w:rPr>
          <w:sz w:val="21"/>
          <w:szCs w:val="21"/>
        </w:rPr>
        <w:t xml:space="preserve">Reaproveite a ideia do Capítulo 11: um regressor que, dado (recência, frequência, gasto), prevê o </w:t>
      </w:r>
      <w:r>
        <w:rPr>
          <w:b/>
          <w:bCs/>
          <w:sz w:val="21"/>
          <w:szCs w:val="21"/>
        </w:rPr>
        <w:t xml:space="preserve">próximo estado</w:t>
      </w:r>
      <w:r>
        <w:rPr>
          <w:sz w:val="21"/>
          <w:szCs w:val="21"/>
        </w:rPr>
        <w:t xml:space="preserve"> e o </w:t>
      </w:r>
      <w:r>
        <w:rPr>
          <w:b/>
          <w:bCs/>
          <w:sz w:val="21"/>
          <w:szCs w:val="21"/>
        </w:rPr>
        <w:t xml:space="preserve">gasto do mês seguinte</w:t>
      </w:r>
      <w:r>
        <w:rPr>
          <w:sz w:val="21"/>
          <w:szCs w:val="21"/>
        </w:rPr>
        <w:t xml:space="preserve">. Para o projeto:</w:t>
      </w:r>
    </w:p>
    <w:p>
      <w:pPr>
        <w:pStyle w:val="ListParagraph"/>
        <w:numPr>
          <w:ilvl w:val="0"/>
          <w:numId w:val="2"/>
        </w:numPr>
        <w:spacing w:after="70" w:line="288"/>
      </w:pPr>
      <w:r>
        <w:rPr>
          <w:sz w:val="21"/>
          <w:szCs w:val="21"/>
        </w:rPr>
        <w:t xml:space="preserve">Treine com os clientes de treino; avalie no teste, por horizonte.</w:t>
      </w:r>
    </w:p>
    <w:p>
      <w:pPr>
        <w:pStyle w:val="ListParagraph"/>
        <w:numPr>
          <w:ilvl w:val="0"/>
          <w:numId w:val="2"/>
        </w:numPr>
        <w:spacing w:after="70" w:line="288"/>
      </w:pPr>
      <w:r>
        <w:rPr>
          <w:sz w:val="21"/>
          <w:szCs w:val="21"/>
        </w:rPr>
        <w:t xml:space="preserve">Meça a </w:t>
      </w:r>
      <w:r>
        <w:rPr>
          <w:b/>
          <w:bCs/>
          <w:sz w:val="21"/>
          <w:szCs w:val="21"/>
        </w:rPr>
        <w:t xml:space="preserve">incerteza</w:t>
      </w:r>
      <w:r>
        <w:rPr>
          <w:sz w:val="21"/>
          <w:szCs w:val="21"/>
        </w:rPr>
        <w:t xml:space="preserve"> com um conjunto de modelos.</w:t>
      </w:r>
    </w:p>
    <w:p>
      <w:pPr>
        <w:pStyle w:val="ListParagraph"/>
        <w:numPr>
          <w:ilvl w:val="0"/>
          <w:numId w:val="2"/>
        </w:numPr>
        <w:spacing w:after="70" w:line="288"/>
      </w:pPr>
      <w:r>
        <w:rPr>
          <w:sz w:val="21"/>
          <w:szCs w:val="21"/>
        </w:rPr>
        <w:t xml:space="preserve">Reporte até que horizonte o simulador é confiável. </w:t>
      </w:r>
      <w:r>
        <w:rPr>
          <w:b/>
          <w:bCs/>
          <w:sz w:val="21"/>
          <w:szCs w:val="21"/>
        </w:rPr>
        <w:t xml:space="preserve">Limite os episódios a esse horizonte.</w:t>
      </w:r>
    </w:p>
    <w:p>
      <w:pPr>
        <w:spacing w:after="60" w:line="120"/>
      </w:pPr>
    </w:p>
    <w:p>
      <w:pPr>
        <w:pStyle w:val="Heading3"/>
        <w:keepNext/>
      </w:pPr>
      <w:r>
        <w:t xml:space="preserve">4. O ambiente de decisão</w:t>
      </w:r>
    </w:p>
    <w:p>
      <w:pPr>
        <w:spacing w:after="120" w:line="300"/>
        <w:jc w:val="left"/>
      </w:pPr>
      <w:r>
        <w:rPr>
          <w:sz w:val="21"/>
          <w:szCs w:val="21"/>
        </w:rPr>
        <w:t xml:space="preserve">Crie um ambiente do Gymnasium (Apêndice F) com:</w:t>
      </w:r>
    </w:p>
    <w:p>
      <w:pPr>
        <w:pStyle w:val="ListParagraph"/>
        <w:numPr>
          <w:ilvl w:val="0"/>
          <w:numId w:val="2"/>
        </w:numPr>
        <w:spacing w:after="70" w:line="288"/>
      </w:pPr>
      <w:r>
        <w:rPr>
          <w:b/>
          <w:bCs/>
          <w:sz w:val="21"/>
          <w:szCs w:val="21"/>
        </w:rPr>
        <w:t xml:space="preserve">Estado:</w:t>
      </w:r>
      <w:r>
        <w:rPr>
          <w:sz w:val="21"/>
          <w:szCs w:val="21"/>
        </w:rPr>
        <w:t xml:space="preserve"> recência, frequência e gasto (normalizados) e o mês do episódio.</w:t>
      </w:r>
    </w:p>
    <w:p>
      <w:pPr>
        <w:pStyle w:val="ListParagraph"/>
        <w:numPr>
          <w:ilvl w:val="0"/>
          <w:numId w:val="2"/>
        </w:numPr>
        <w:spacing w:after="70" w:line="288"/>
      </w:pPr>
      <w:r>
        <w:rPr>
          <w:b/>
          <w:bCs/>
          <w:sz w:val="21"/>
          <w:szCs w:val="21"/>
        </w:rPr>
        <w:t xml:space="preserve">Ações:</w:t>
      </w:r>
      <w:r>
        <w:rPr>
          <w:sz w:val="21"/>
          <w:szCs w:val="21"/>
        </w:rPr>
        <w:t xml:space="preserve"> 0 (nada), 1 (cupom de 10%), 2 (cupom de 20%).</w:t>
      </w:r>
    </w:p>
    <w:p>
      <w:pPr>
        <w:pStyle w:val="ListParagraph"/>
        <w:numPr>
          <w:ilvl w:val="0"/>
          <w:numId w:val="2"/>
        </w:numPr>
        <w:spacing w:after="70" w:line="288"/>
      </w:pPr>
      <w:r>
        <w:rPr>
          <w:b/>
          <w:bCs/>
          <w:sz w:val="21"/>
          <w:szCs w:val="21"/>
        </w:rPr>
        <w:t xml:space="preserve">Efeito hipotético:</w:t>
      </w:r>
      <w:r>
        <w:rPr>
          <w:sz w:val="21"/>
          <w:szCs w:val="21"/>
        </w:rPr>
        <w:t xml:space="preserve"> o gasto do mês seguinte é multiplicado por (1 + u), com u maior para clientes com recência alta (em risco), e a oferta também </w:t>
      </w:r>
      <w:r>
        <w:rPr>
          <w:b/>
          <w:bCs/>
          <w:sz w:val="21"/>
          <w:szCs w:val="21"/>
        </w:rPr>
        <w:t xml:space="preserve">reduz a recência</w:t>
      </w:r>
      <w:r>
        <w:rPr>
          <w:sz w:val="21"/>
          <w:szCs w:val="21"/>
        </w:rPr>
        <w:t xml:space="preserve"> (o cliente "volta"). Os parâmetros do efeito (40% e 60% de aumento máximo de gasto para os cupons de 10% e 20%, por exemplo) são </w:t>
      </w:r>
      <w:r>
        <w:rPr>
          <w:b/>
          <w:bCs/>
          <w:sz w:val="21"/>
          <w:szCs w:val="21"/>
        </w:rPr>
        <w:t xml:space="preserve">hipóteses explícitas</w:t>
      </w:r>
      <w:r>
        <w:rPr>
          <w:sz w:val="21"/>
          <w:szCs w:val="21"/>
        </w:rPr>
        <w:t xml:space="preserve">, escolhidas para que o problema seja interessante: valem a pena para clientes em risco, mas não para quem já compra bem.</w:t>
      </w:r>
    </w:p>
    <w:p>
      <w:pPr>
        <w:pStyle w:val="ListParagraph"/>
        <w:numPr>
          <w:ilvl w:val="0"/>
          <w:numId w:val="2"/>
        </w:numPr>
        <w:spacing w:after="70" w:line="288"/>
      </w:pPr>
      <w:r>
        <w:rPr>
          <w:b/>
          <w:bCs/>
          <w:sz w:val="21"/>
          <w:szCs w:val="21"/>
        </w:rPr>
        <w:t xml:space="preserve">Recompensa:</w:t>
      </w:r>
      <w:r>
        <w:rPr>
          <w:sz w:val="21"/>
          <w:szCs w:val="21"/>
        </w:rPr>
        <w:t xml:space="preserve"> receita do mês, menos o desconto concedido, menos um custo fixo por cupom.</w:t>
      </w:r>
    </w:p>
    <w:p>
      <w:pPr>
        <w:pStyle w:val="ListParagraph"/>
        <w:numPr>
          <w:ilvl w:val="0"/>
          <w:numId w:val="2"/>
        </w:numPr>
        <w:spacing w:after="70" w:line="288"/>
      </w:pPr>
      <w:r>
        <w:rPr>
          <w:b/>
          <w:bCs/>
          <w:sz w:val="21"/>
          <w:szCs w:val="21"/>
        </w:rPr>
        <w:t xml:space="preserve">Restrição de orçamento:</w:t>
      </w:r>
      <w:r>
        <w:rPr>
          <w:sz w:val="21"/>
          <w:szCs w:val="21"/>
        </w:rPr>
        <w:t xml:space="preserve"> penalidade por exceder um limite de cupons por episódio.</w:t>
      </w:r>
    </w:p>
    <w:p>
      <w:pPr>
        <w:pStyle w:val="ListParagraph"/>
        <w:numPr>
          <w:ilvl w:val="0"/>
          <w:numId w:val="2"/>
        </w:numPr>
        <w:spacing w:after="70" w:line="288"/>
      </w:pPr>
      <w:r>
        <w:rPr>
          <w:b/>
          <w:bCs/>
          <w:sz w:val="21"/>
          <w:szCs w:val="21"/>
        </w:rPr>
        <w:t xml:space="preserve">Horizonte:</w:t>
      </w:r>
      <w:r>
        <w:rPr>
          <w:sz w:val="21"/>
          <w:szCs w:val="21"/>
        </w:rPr>
        <w:t xml:space="preserve"> 6 a 12 meses, conforme a validação do simulador.</w:t>
      </w:r>
    </w:p>
    <w:p>
      <w:pPr>
        <w:spacing w:after="60" w:line="120"/>
      </w:pPr>
    </w:p>
    <w:p>
      <w:pPr>
        <w:pStyle w:val="Heading3"/>
        <w:keepNext/>
      </w:pPr>
      <w:r>
        <w:t xml:space="preserve">5. Código de partida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pandas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pd</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gymnasium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gymnasium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spaces</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ensemble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ExtraTreesRegressor</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model_selection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GroupKFold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painel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read_csv</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"painel_clientes.csv"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sort_values</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"cliente"</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"t"</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"rec"</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"freq"</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"mon"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painel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 + </w:t>
            </w:r>
            <w:r>
              <w:rPr>
                <w:rFonts w:ascii="Consolas" w:cs="Consolas" w:eastAsia="Consolas" w:hAnsi="Consolas"/>
                <w:color w:val="B45309"/>
                <w:sz w:val="16"/>
                <w:szCs w:val="16"/>
              </w:rPr>
              <w:t xml:space="preserve">"_prox"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painel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groupby</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"cliente"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shift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painel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dropna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subset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"rec_prox"</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"gasto_prox"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copy</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"rec"</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"freq"</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"mon"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"rec_prox"</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"freq_prox"</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"mon_prox"</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"gasto_prox"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grupos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"cliente"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to_numpy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idx_tr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idx_te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next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GroupKFold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n_splits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split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groups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grupos</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mundo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ExtraTreesRegressor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n_estimators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min_samples_leaf</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n_jobs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idx_tr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idx_tr</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residuos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idx_tr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mundo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idx_tr</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class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ClienteEnv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w:t>
            </w:r>
            <w:r>
              <w:rPr>
                <w:rFonts w:ascii="Consolas" w:cs="Consolas" w:eastAsia="Consolas" w:hAnsi="Consolas"/>
                <w:color w:val="B45309"/>
                <w:sz w:val="16"/>
                <w:szCs w:val="16"/>
              </w:rPr>
              <w:t xml:space="preserve">"Um cliente por episódio. Ações: 0 = nada, 1 = cupom 10%, 2 = cupom 20% (efeitos HIPOTÉTICOS)."</w:t>
            </w:r>
            <w:r>
              <w:rPr>
                <w:rFonts w:ascii="Consolas" w:cs="Consolas" w:eastAsia="Consolas" w:hAnsi="Consolas"/>
                <w:color w:val="B45309"/>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DESCONTO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0.20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EFEITO_BASE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0.40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0.60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CUSTO_FIXO</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1.0</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__init__</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X_inicio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efeito_escala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horizonte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orcamento</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super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__init__</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H</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orc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X_inicio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efeito_escala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horizonte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orcamento</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action_space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spaces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Discrete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observation_space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spaces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Box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.float32)</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_obs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min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min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H</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.float32)</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None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options</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None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super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np_random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Xi</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copy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usados</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_obs</w:t>
            </w: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mundo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residuos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np_random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residuos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u</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EFEITO_BASE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0.3</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0.7</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min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efeito maior em quem está "esfriando"</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gasto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u</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gasto</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DESCONTO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CUSTO_FIXO</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usados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5.0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usados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orc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penalidade acima do orçamento</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min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0.9</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u</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a oferta também "reativa" o cliente (reduz a recência)</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_obs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&gt;=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H</w:t>
            </w:r>
            <w:r>
              <w:rPr>
                <w:rFonts w:ascii="Consolas" w:cs="Consolas" w:eastAsia="Consolas" w:hAnsi="Consolas"/>
                <w:color w:val="1F2937"/>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env_tr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ClienteEnv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idx_tr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env_te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ClienteEnv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idx_te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"estado inicial (treino):"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env_tr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tc>
      </w:tr>
    </w:tbl>
    <w:p>
      <w:pPr>
        <w:spacing w:after="140" w:line="120"/>
      </w:pPr>
    </w:p>
    <w:p>
      <w:pPr>
        <w:pStyle w:val="Heading3"/>
        <w:keepNext/>
      </w:pPr>
      <w:r>
        <w:t xml:space="preserve">6. Baselines e agentes</w:t>
      </w:r>
    </w:p>
    <w:p>
      <w:pPr>
        <w:spacing w:after="120" w:line="300"/>
        <w:jc w:val="left"/>
      </w:pPr>
      <w:r>
        <w:rPr>
          <w:sz w:val="21"/>
          <w:szCs w:val="21"/>
        </w:rPr>
        <w:t xml:space="preserve">Compare, no ambiente de </w:t>
      </w:r>
      <w:r>
        <w:rPr>
          <w:b/>
          <w:bCs/>
          <w:sz w:val="21"/>
          <w:szCs w:val="21"/>
        </w:rPr>
        <w:t xml:space="preserve">teste</w:t>
      </w:r>
      <w:r>
        <w:rPr>
          <w:sz w:val="21"/>
          <w:szCs w:val="21"/>
        </w:rPr>
        <w:t xml:space="preserve"> (clientes que o simulador nunca viu), com </w:t>
      </w:r>
      <w:r>
        <w:rPr>
          <w:b/>
          <w:bCs/>
          <w:sz w:val="21"/>
          <w:szCs w:val="21"/>
        </w:rPr>
        <w:t xml:space="preserve">200 episódios</w:t>
      </w:r>
      <w:r>
        <w:rPr>
          <w:sz w:val="21"/>
          <w:szCs w:val="21"/>
        </w:rPr>
        <w:t xml:space="preserve"> e várias sementes:</w:t>
      </w:r>
    </w:p>
    <w:p>
      <w:pPr>
        <w:pStyle w:val="ListParagraph"/>
        <w:numPr>
          <w:ilvl w:val="0"/>
          <w:numId w:val="46"/>
        </w:numPr>
        <w:spacing w:after="70" w:line="288"/>
      </w:pPr>
      <w:r>
        <w:rPr>
          <w:b/>
          <w:bCs/>
          <w:sz w:val="21"/>
          <w:szCs w:val="21"/>
        </w:rPr>
        <w:t xml:space="preserve">Nunca ofertar.</w:t>
      </w:r>
    </w:p>
    <w:p>
      <w:pPr>
        <w:pStyle w:val="ListParagraph"/>
        <w:numPr>
          <w:ilvl w:val="0"/>
          <w:numId w:val="46"/>
        </w:numPr>
        <w:spacing w:after="70" w:line="288"/>
      </w:pPr>
      <w:r>
        <w:rPr>
          <w:b/>
          <w:bCs/>
          <w:sz w:val="21"/>
          <w:szCs w:val="21"/>
        </w:rPr>
        <w:t xml:space="preserve">Sempre cupom de 10%</w:t>
      </w:r>
      <w:r>
        <w:rPr>
          <w:sz w:val="21"/>
          <w:szCs w:val="21"/>
        </w:rPr>
        <w:t xml:space="preserve"> e </w:t>
      </w:r>
      <w:r>
        <w:rPr>
          <w:b/>
          <w:bCs/>
          <w:sz w:val="21"/>
          <w:szCs w:val="21"/>
        </w:rPr>
        <w:t xml:space="preserve">sempre cupom de 20%</w:t>
      </w:r>
      <w:r>
        <w:rPr>
          <w:sz w:val="21"/>
          <w:szCs w:val="21"/>
        </w:rPr>
        <w:t xml:space="preserve"> (respeitando o orçamento).</w:t>
      </w:r>
    </w:p>
    <w:p>
      <w:pPr>
        <w:pStyle w:val="ListParagraph"/>
        <w:numPr>
          <w:ilvl w:val="0"/>
          <w:numId w:val="46"/>
        </w:numPr>
        <w:spacing w:after="70" w:line="288"/>
      </w:pPr>
      <w:r>
        <w:rPr>
          <w:b/>
          <w:bCs/>
          <w:sz w:val="21"/>
          <w:szCs w:val="21"/>
        </w:rPr>
        <w:t xml:space="preserve">Regra RFM:</w:t>
      </w:r>
      <w:r>
        <w:rPr>
          <w:sz w:val="21"/>
          <w:szCs w:val="21"/>
        </w:rPr>
        <w:t xml:space="preserve"> cupom de 10% se recência ≥ 1; de 20% se recência ≥ 2.</w:t>
      </w:r>
    </w:p>
    <w:p>
      <w:pPr>
        <w:pStyle w:val="ListParagraph"/>
        <w:numPr>
          <w:ilvl w:val="0"/>
          <w:numId w:val="46"/>
        </w:numPr>
        <w:spacing w:after="70" w:line="288"/>
      </w:pPr>
      <w:r>
        <w:rPr>
          <w:b/>
          <w:bCs/>
          <w:sz w:val="21"/>
          <w:szCs w:val="21"/>
        </w:rPr>
        <w:t xml:space="preserve">Programação dinâmica</w:t>
      </w:r>
      <w:r>
        <w:rPr>
          <w:sz w:val="21"/>
          <w:szCs w:val="21"/>
        </w:rPr>
        <w:t xml:space="preserve"> sobre o MRP do Capítulo 4 (política do cupom por estado de K-Means).</w:t>
      </w:r>
    </w:p>
    <w:p>
      <w:pPr>
        <w:pStyle w:val="ListParagraph"/>
        <w:numPr>
          <w:ilvl w:val="0"/>
          <w:numId w:val="46"/>
        </w:numPr>
        <w:spacing w:after="70" w:line="288"/>
      </w:pPr>
      <w:r>
        <w:rPr>
          <w:b/>
          <w:bCs/>
          <w:sz w:val="21"/>
          <w:szCs w:val="21"/>
        </w:rPr>
        <w:t xml:space="preserve">DQN</w:t>
      </w:r>
      <w:r>
        <w:rPr>
          <w:sz w:val="21"/>
          <w:szCs w:val="21"/>
        </w:rPr>
        <w:t xml:space="preserve"> (Stable-Baselines3) treinado em </w:t>
      </w:r>
      <w:r>
        <w:rPr>
          <w:rFonts w:ascii="Consolas" w:cs="Consolas" w:eastAsia="Consolas" w:hAnsi="Consolas"/>
          <w:color w:val="B91C1C"/>
          <w:sz w:val="19"/>
          <w:szCs w:val="19"/>
          <w:shd w:fill="F3F4F6" w:color="auto" w:val="clear"/>
        </w:rPr>
        <w:t xml:space="preserve">env_tr</w:t>
      </w:r>
      <w:r>
        <w:rPr>
          <w:sz w:val="21"/>
          <w:szCs w:val="21"/>
        </w:rPr>
        <w:t xml:space="preserve">.</w:t>
      </w:r>
    </w:p>
    <w:p>
      <w:pPr>
        <w:pStyle w:val="ListParagraph"/>
        <w:numPr>
          <w:ilvl w:val="0"/>
          <w:numId w:val="46"/>
        </w:numPr>
        <w:spacing w:after="70" w:line="288"/>
      </w:pPr>
      <w:r>
        <w:rPr>
          <w:b/>
          <w:bCs/>
          <w:sz w:val="21"/>
          <w:szCs w:val="21"/>
        </w:rPr>
        <w:t xml:space="preserve">PPO</w:t>
      </w:r>
      <w:r>
        <w:rPr>
          <w:sz w:val="21"/>
          <w:szCs w:val="21"/>
        </w:rPr>
        <w:t xml:space="preserve"> (Stable-Baselines3) treinado em </w:t>
      </w:r>
      <w:r>
        <w:rPr>
          <w:rFonts w:ascii="Consolas" w:cs="Consolas" w:eastAsia="Consolas" w:hAnsi="Consolas"/>
          <w:color w:val="B91C1C"/>
          <w:sz w:val="19"/>
          <w:szCs w:val="19"/>
          <w:shd w:fill="F3F4F6" w:color="auto" w:val="clear"/>
        </w:rPr>
        <w:t xml:space="preserve">env_tr</w:t>
      </w:r>
      <w:r>
        <w:rPr>
          <w:sz w:val="21"/>
          <w:szCs w:val="21"/>
        </w:rPr>
        <w:t xml:space="preserve">.</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stable_baselines3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DQN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PPO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avaliar_politica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politica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 =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False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politica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ret</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nunca</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p>
          <w:p>
            <w:pPr>
              <w:spacing w:after="0" w:line="240"/>
            </w:pPr>
            <w:r>
              <w:rPr>
                <w:rFonts w:ascii="Consolas" w:cs="Consolas" w:eastAsia="Consolas" w:hAnsi="Consolas"/>
                <w:b w:val="false"/>
                <w:bCs w:val="false"/>
                <w:color w:val="1F2937"/>
                <w:sz w:val="16"/>
                <w:szCs w:val="16"/>
              </w:rPr>
              <w:t xml:space="preserve">regra</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agente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DQN</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"MlpPolicy"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env_tr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learning_rate</w:t>
            </w:r>
            <w:r>
              <w:rPr>
                <w:rFonts w:ascii="Consolas" w:cs="Consolas" w:eastAsia="Consolas" w:hAnsi="Consolas"/>
                <w:color w:val="1F2937"/>
                <w:sz w:val="16"/>
                <w:szCs w:val="16"/>
              </w:rPr>
              <w:t xml:space="preserve">=5e-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buffer_size</w:t>
            </w:r>
            <w:r>
              <w:rPr>
                <w:rFonts w:ascii="Consolas" w:cs="Consolas" w:eastAsia="Consolas" w:hAnsi="Consolas"/>
                <w:color w:val="1F2937"/>
                <w:sz w:val="16"/>
                <w:szCs w:val="16"/>
              </w:rPr>
              <w:t xml:space="preserve">=30_000, </w:t>
            </w:r>
            <w:r>
              <w:rPr>
                <w:rFonts w:ascii="Consolas" w:cs="Consolas" w:eastAsia="Consolas" w:hAnsi="Consolas"/>
                <w:b w:val="false"/>
                <w:bCs w:val="false"/>
                <w:color w:val="1F2937"/>
                <w:sz w:val="16"/>
                <w:szCs w:val="16"/>
              </w:rPr>
              <w:t xml:space="preserve">learning_starts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batch_size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64</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target_update_interval</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250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exploration_fraction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policy_kwargs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net_arch</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64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verbose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agente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total_timesteps</w:t>
            </w:r>
            <w:r>
              <w:rPr>
                <w:rFonts w:ascii="Consolas" w:cs="Consolas" w:eastAsia="Consolas" w:hAnsi="Consolas"/>
                <w:color w:val="1F2937"/>
                <w:sz w:val="16"/>
                <w:szCs w:val="16"/>
              </w:rPr>
              <w:t xml:space="preserve">=5_000)</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nome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"nunca ofertar"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nunca</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"regra RFM"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regra</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"DQN"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agente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deterministic</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avaliar_politica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env_te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"{nome:14s} | receita líquida por cliente em 6 meses: média = {r.mean():7.1f} (EP = {r.std() / np.sqrt(len(r)):.1f})"</w:t>
            </w:r>
            <w:r>
              <w:rPr>
                <w:rFonts w:ascii="Consolas" w:cs="Consolas" w:eastAsia="Consolas" w:hAnsi="Consolas"/>
                <w:color w:val="1F2937"/>
                <w:sz w:val="16"/>
                <w:szCs w:val="16"/>
              </w:rPr>
              <w:t xml:space="preserve">)</w:t>
            </w:r>
          </w:p>
        </w:tc>
      </w:tr>
    </w:tbl>
    <w:p>
      <w:pPr>
        <w:spacing w:after="140" w:line="120"/>
      </w:pPr>
    </w:p>
    <w:p>
      <w:pPr>
        <w:pStyle w:val="Heading3"/>
        <w:keepNext/>
      </w:pPr>
      <w:r>
        <w:t xml:space="preserve">7. Robustez e sensibilidade</w:t>
      </w:r>
    </w:p>
    <w:p>
      <w:pPr>
        <w:spacing w:after="120" w:line="300"/>
        <w:jc w:val="left"/>
      </w:pPr>
      <w:r>
        <w:rPr>
          <w:sz w:val="21"/>
          <w:szCs w:val="21"/>
        </w:rPr>
        <w:t xml:space="preserve">Como o efeito do cupom é uma hipótese, avalie </w:t>
      </w:r>
      <w:r>
        <w:rPr>
          <w:b/>
          <w:bCs/>
          <w:sz w:val="21"/>
          <w:szCs w:val="21"/>
        </w:rPr>
        <w:t xml:space="preserve">cada política treinada sob a hipótese A</w:t>
      </w:r>
      <w:r>
        <w:rPr>
          <w:sz w:val="21"/>
          <w:szCs w:val="21"/>
        </w:rPr>
        <w:t xml:space="preserve"> em ambientes com </w:t>
      </w:r>
      <w:r>
        <w:rPr>
          <w:b/>
          <w:bCs/>
          <w:sz w:val="21"/>
          <w:szCs w:val="21"/>
        </w:rPr>
        <w:t xml:space="preserve">outros efeitos</w:t>
      </w:r>
      <w:r>
        <w:rPr>
          <w:sz w:val="21"/>
          <w:szCs w:val="21"/>
        </w:rPr>
        <w:t xml:space="preserve"> (por exemplo, </w:t>
      </w:r>
      <w:r>
        <w:rPr>
          <w:rFonts w:ascii="Consolas" w:cs="Consolas" w:eastAsia="Consolas" w:hAnsi="Consolas"/>
          <w:color w:val="B91C1C"/>
          <w:sz w:val="19"/>
          <w:szCs w:val="19"/>
          <w:shd w:fill="F3F4F6" w:color="auto" w:val="clear"/>
        </w:rPr>
        <w:t xml:space="preserve">efeito_escala</w:t>
      </w:r>
      <w:r>
        <w:rPr>
          <w:sz w:val="21"/>
          <w:szCs w:val="21"/>
        </w:rPr>
        <w:t xml:space="preserve"> ∈ {0; 0,5; 1; 2}). Use o </w:t>
      </w:r>
      <w:r>
        <w:rPr>
          <w:rFonts w:ascii="Consolas" w:cs="Consolas" w:eastAsia="Consolas" w:hAnsi="Consolas"/>
          <w:color w:val="B91C1C"/>
          <w:sz w:val="19"/>
          <w:szCs w:val="19"/>
          <w:shd w:fill="F3F4F6" w:color="auto" w:val="clear"/>
        </w:rPr>
        <w:t xml:space="preserve">ParameterGrid</w:t>
      </w:r>
      <w:r>
        <w:rPr>
          <w:sz w:val="21"/>
          <w:szCs w:val="21"/>
        </w:rPr>
        <w:t xml:space="preserve"> do scikit-learn. Responda:</w:t>
      </w:r>
    </w:p>
    <w:p>
      <w:pPr>
        <w:pStyle w:val="ListParagraph"/>
        <w:numPr>
          <w:ilvl w:val="0"/>
          <w:numId w:val="2"/>
        </w:numPr>
        <w:spacing w:after="70" w:line="288"/>
      </w:pPr>
      <w:r>
        <w:rPr>
          <w:sz w:val="21"/>
          <w:szCs w:val="21"/>
        </w:rPr>
        <w:t xml:space="preserve">Em que faixa de efeito cada política vale a pena? Há uma política </w:t>
      </w:r>
      <w:r>
        <w:rPr>
          <w:b/>
          <w:bCs/>
          <w:sz w:val="21"/>
          <w:szCs w:val="21"/>
        </w:rPr>
        <w:t xml:space="preserve">robusta</w:t>
      </w:r>
      <w:r>
        <w:rPr>
          <w:sz w:val="21"/>
          <w:szCs w:val="21"/>
        </w:rPr>
        <w:t xml:space="preserve">, que não perde dinheiro mesmo se o efeito for zero?</w:t>
      </w:r>
    </w:p>
    <w:p>
      <w:pPr>
        <w:pStyle w:val="ListParagraph"/>
        <w:numPr>
          <w:ilvl w:val="0"/>
          <w:numId w:val="2"/>
        </w:numPr>
        <w:spacing w:after="70" w:line="288"/>
      </w:pPr>
      <w:r>
        <w:rPr>
          <w:sz w:val="21"/>
          <w:szCs w:val="21"/>
        </w:rPr>
        <w:t xml:space="preserve">Qual o </w:t>
      </w:r>
      <w:r>
        <w:rPr>
          <w:b/>
          <w:bCs/>
          <w:sz w:val="21"/>
          <w:szCs w:val="21"/>
        </w:rPr>
        <w:t xml:space="preserve">efeito mínimo</w:t>
      </w:r>
      <w:r>
        <w:rPr>
          <w:sz w:val="21"/>
          <w:szCs w:val="21"/>
        </w:rPr>
        <w:t xml:space="preserve"> para que ofertar compense o custo?</w:t>
      </w:r>
    </w:p>
    <w:p>
      <w:pPr>
        <w:pStyle w:val="ListParagraph"/>
        <w:numPr>
          <w:ilvl w:val="0"/>
          <w:numId w:val="2"/>
        </w:numPr>
        <w:spacing w:after="70" w:line="288"/>
      </w:pPr>
      <w:r>
        <w:rPr>
          <w:sz w:val="21"/>
          <w:szCs w:val="21"/>
        </w:rPr>
        <w:t xml:space="preserve">O que acontece se o simulador estiver errado? Repita com os modelos individuais do conjunto.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model_selection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ParameterGrid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linhas</w:t>
            </w:r>
            <w:r>
              <w:rPr>
                <w:rFonts w:ascii="Consolas" w:cs="Consolas" w:eastAsia="Consolas" w:hAnsi="Consolas"/>
                <w:color w:val="1F2937"/>
                <w:sz w:val="16"/>
                <w:szCs w:val="16"/>
              </w:rPr>
              <w:t xml:space="preserve"> =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ParameterGrid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"efeito_escala"</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amb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ClienteEnv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idx_te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efeito_escala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"efeito_escala"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semente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nome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"nunca"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nunca</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"regra RFM"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regra</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"DQN"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agente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deterministic</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linhas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"política"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nome</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"receita"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avaliar_politica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amb</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DataFrame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linhas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pivot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index</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"efeito_escala"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columns</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"política"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values</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"receita"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tc>
      </w:tr>
    </w:tbl>
    <w:p>
      <w:pPr>
        <w:spacing w:after="140" w:line="120"/>
      </w:pPr>
    </w:p>
    <w:p>
      <w:pPr>
        <w:pStyle w:val="Heading3"/>
        <w:keepNext/>
      </w:pPr>
      <w:r>
        <w:t xml:space="preserve">8. Do simulador ao mundo real</w:t>
      </w:r>
    </w:p>
    <w:p>
      <w:pPr>
        <w:spacing w:after="120" w:line="300"/>
        <w:jc w:val="left"/>
      </w:pPr>
      <w:r>
        <w:rPr>
          <w:sz w:val="21"/>
          <w:szCs w:val="21"/>
        </w:rPr>
        <w:t xml:space="preserve">Nenhuma conclusão do simulador pode substituir um </w:t>
      </w:r>
      <w:r>
        <w:rPr>
          <w:b/>
          <w:bCs/>
          <w:sz w:val="21"/>
          <w:szCs w:val="21"/>
        </w:rPr>
        <w:t xml:space="preserve">experimento</w:t>
      </w:r>
      <w:r>
        <w:rPr>
          <w:sz w:val="21"/>
          <w:szCs w:val="21"/>
        </w:rPr>
        <w:t xml:space="preserve">. Planeje, por escrito:</w:t>
      </w:r>
    </w:p>
    <w:p>
      <w:pPr>
        <w:pStyle w:val="ListParagraph"/>
        <w:numPr>
          <w:ilvl w:val="0"/>
          <w:numId w:val="47"/>
        </w:numPr>
        <w:spacing w:after="70" w:line="288"/>
      </w:pPr>
      <w:r>
        <w:rPr>
          <w:b/>
          <w:bCs/>
          <w:sz w:val="21"/>
          <w:szCs w:val="21"/>
        </w:rPr>
        <w:t xml:space="preserve">Teste A/B randomizado:</w:t>
      </w:r>
      <w:r>
        <w:rPr>
          <w:sz w:val="21"/>
          <w:szCs w:val="21"/>
        </w:rPr>
        <w:t xml:space="preserve"> divida clientes aleatoriamente em grupos (sem oferta, 10%, 20%, política do agente). Defina a métrica principal (receita líquida em 6 meses), a duração, o tamanho de amostra necessário e os critérios de parada.</w:t>
      </w:r>
    </w:p>
    <w:p>
      <w:pPr>
        <w:pStyle w:val="ListParagraph"/>
        <w:numPr>
          <w:ilvl w:val="0"/>
          <w:numId w:val="47"/>
        </w:numPr>
        <w:spacing w:after="70" w:line="288"/>
      </w:pPr>
      <w:r>
        <w:rPr>
          <w:b/>
          <w:bCs/>
          <w:sz w:val="21"/>
          <w:szCs w:val="21"/>
        </w:rPr>
        <w:t xml:space="preserve">Registro de propensões:</w:t>
      </w:r>
      <w:r>
        <w:rPr>
          <w:sz w:val="21"/>
          <w:szCs w:val="21"/>
        </w:rPr>
        <w:t xml:space="preserve"> guarde a probabilidade com que cada oferta foi escolhida, para </w:t>
      </w:r>
      <w:r>
        <w:rPr>
          <w:b/>
          <w:bCs/>
          <w:sz w:val="21"/>
          <w:szCs w:val="21"/>
        </w:rPr>
        <w:t xml:space="preserve">avaliação off-policy</w:t>
      </w:r>
      <w:r>
        <w:rPr>
          <w:sz w:val="21"/>
          <w:szCs w:val="21"/>
        </w:rPr>
        <w:t xml:space="preserve"> (IPS e DR, Capítulo 12) em dados futuros.</w:t>
      </w:r>
    </w:p>
    <w:p>
      <w:pPr>
        <w:pStyle w:val="ListParagraph"/>
        <w:numPr>
          <w:ilvl w:val="0"/>
          <w:numId w:val="47"/>
        </w:numPr>
        <w:spacing w:after="70" w:line="288"/>
      </w:pPr>
      <w:r>
        <w:rPr>
          <w:b/>
          <w:bCs/>
          <w:sz w:val="21"/>
          <w:szCs w:val="21"/>
        </w:rPr>
        <w:t xml:space="preserve">Implantação gradual</w:t>
      </w:r>
      <w:r>
        <w:rPr>
          <w:sz w:val="21"/>
          <w:szCs w:val="21"/>
        </w:rPr>
        <w:t xml:space="preserve"> com limites de orçamento e monitoramento.</w:t>
      </w:r>
    </w:p>
    <w:p>
      <w:pPr>
        <w:pStyle w:val="ListParagraph"/>
        <w:numPr>
          <w:ilvl w:val="0"/>
          <w:numId w:val="47"/>
        </w:numPr>
        <w:spacing w:after="70" w:line="288"/>
      </w:pPr>
      <w:r>
        <w:rPr>
          <w:b/>
          <w:bCs/>
          <w:sz w:val="21"/>
          <w:szCs w:val="21"/>
        </w:rPr>
        <w:t xml:space="preserve">Atualização:</w:t>
      </w:r>
      <w:r>
        <w:rPr>
          <w:sz w:val="21"/>
          <w:szCs w:val="21"/>
        </w:rPr>
        <w:t xml:space="preserve"> como o modelo será retreinado e como detectar mudanças nos clientes (deslocamento de distribuição).</w:t>
      </w:r>
    </w:p>
    <w:p>
      <w:pPr>
        <w:spacing w:after="60" w:line="120"/>
      </w:pPr>
    </w:p>
    <w:p>
      <w:pPr>
        <w:pStyle w:val="Heading3"/>
        <w:keepNext/>
      </w:pPr>
      <w:r>
        <w:t xml:space="preserve">9. Segurança, ética e comunicação</w:t>
      </w:r>
    </w:p>
    <w:p>
      <w:pPr>
        <w:spacing w:after="120" w:line="300"/>
        <w:jc w:val="left"/>
      </w:pPr>
      <w:r>
        <w:rPr>
          <w:sz w:val="21"/>
          <w:szCs w:val="21"/>
        </w:rPr>
        <w:t xml:space="preserve">Responda no relatório:</w:t>
      </w:r>
    </w:p>
    <w:p>
      <w:pPr>
        <w:pStyle w:val="ListParagraph"/>
        <w:numPr>
          <w:ilvl w:val="0"/>
          <w:numId w:val="2"/>
        </w:numPr>
        <w:spacing w:after="70" w:line="288"/>
      </w:pPr>
      <w:r>
        <w:rPr>
          <w:sz w:val="21"/>
          <w:szCs w:val="21"/>
        </w:rPr>
        <w:t xml:space="preserve">Que </w:t>
      </w:r>
      <w:r>
        <w:rPr>
          <w:b/>
          <w:bCs/>
          <w:sz w:val="21"/>
          <w:szCs w:val="21"/>
        </w:rPr>
        <w:t xml:space="preserve">riscos</w:t>
      </w:r>
      <w:r>
        <w:rPr>
          <w:sz w:val="21"/>
          <w:szCs w:val="21"/>
        </w:rPr>
        <w:t xml:space="preserve"> a política traz? (por exemplo, treinar clientes a esperar cupons, tratamento desigual por país ou por perfil, uso de dados pessoais)</w:t>
      </w:r>
    </w:p>
    <w:p>
      <w:pPr>
        <w:pStyle w:val="ListParagraph"/>
        <w:numPr>
          <w:ilvl w:val="0"/>
          <w:numId w:val="2"/>
        </w:numPr>
        <w:spacing w:after="70" w:line="288"/>
      </w:pPr>
      <w:r>
        <w:rPr>
          <w:sz w:val="21"/>
          <w:szCs w:val="21"/>
        </w:rPr>
        <w:t xml:space="preserve">Há </w:t>
      </w:r>
      <w:r>
        <w:rPr>
          <w:b/>
          <w:bCs/>
          <w:sz w:val="21"/>
          <w:szCs w:val="21"/>
        </w:rPr>
        <w:t xml:space="preserve">vieses</w:t>
      </w:r>
      <w:r>
        <w:rPr>
          <w:sz w:val="21"/>
          <w:szCs w:val="21"/>
        </w:rPr>
        <w:t xml:space="preserve"> nos dados (por exemplo, clientes do Reino Unido dominando a base)?</w:t>
      </w:r>
    </w:p>
    <w:p>
      <w:pPr>
        <w:pStyle w:val="ListParagraph"/>
        <w:numPr>
          <w:ilvl w:val="0"/>
          <w:numId w:val="2"/>
        </w:numPr>
        <w:spacing w:after="70" w:line="288"/>
      </w:pPr>
      <w:r>
        <w:rPr>
          <w:sz w:val="21"/>
          <w:szCs w:val="21"/>
        </w:rPr>
        <w:t xml:space="preserve">Quem pode </w:t>
      </w:r>
      <w:r>
        <w:rPr>
          <w:b/>
          <w:bCs/>
          <w:sz w:val="21"/>
          <w:szCs w:val="21"/>
        </w:rPr>
        <w:t xml:space="preserve">contestar</w:t>
      </w:r>
      <w:r>
        <w:rPr>
          <w:sz w:val="21"/>
          <w:szCs w:val="21"/>
        </w:rPr>
        <w:t xml:space="preserve"> uma decisão? Que </w:t>
      </w:r>
      <w:r>
        <w:rPr>
          <w:b/>
          <w:bCs/>
          <w:sz w:val="21"/>
          <w:szCs w:val="21"/>
        </w:rPr>
        <w:t xml:space="preserve">supervisão humana</w:t>
      </w:r>
      <w:r>
        <w:rPr>
          <w:sz w:val="21"/>
          <w:szCs w:val="21"/>
        </w:rPr>
        <w:t xml:space="preserve"> existe?</w:t>
      </w:r>
    </w:p>
    <w:p>
      <w:pPr>
        <w:pStyle w:val="ListParagraph"/>
        <w:numPr>
          <w:ilvl w:val="0"/>
          <w:numId w:val="2"/>
        </w:numPr>
        <w:spacing w:after="70" w:line="288"/>
      </w:pPr>
      <w:r>
        <w:rPr>
          <w:sz w:val="21"/>
          <w:szCs w:val="21"/>
        </w:rPr>
        <w:t xml:space="preserve">O que </w:t>
      </w:r>
      <w:r>
        <w:rPr>
          <w:b/>
          <w:bCs/>
          <w:sz w:val="21"/>
          <w:szCs w:val="21"/>
        </w:rPr>
        <w:t xml:space="preserve">não</w:t>
      </w:r>
      <w:r>
        <w:rPr>
          <w:sz w:val="21"/>
          <w:szCs w:val="21"/>
        </w:rPr>
        <w:t xml:space="preserve"> é possível concluir com estes dados?</w:t>
      </w:r>
    </w:p>
    <w:p>
      <w:pPr>
        <w:spacing w:after="60" w:line="120"/>
      </w:pPr>
    </w:p>
    <w:p>
      <w:pPr>
        <w:pStyle w:val="Heading3"/>
        <w:keepNext/>
      </w:pPr>
      <w:r>
        <w:t xml:space="preserve">10. Entrega e avaliação</w:t>
      </w:r>
    </w:p>
    <w:p>
      <w:pPr>
        <w:spacing w:after="120" w:line="300"/>
        <w:jc w:val="left"/>
      </w:pPr>
      <w:r>
        <w:rPr>
          <w:b/>
          <w:bCs/>
          <w:sz w:val="21"/>
          <w:szCs w:val="21"/>
        </w:rPr>
        <w:t xml:space="preserve">Entregáveis:</w:t>
      </w:r>
      <w:r>
        <w:rPr>
          <w:sz w:val="21"/>
          <w:szCs w:val="21"/>
        </w:rPr>
        <w:t xml:space="preserve"> (1) </w:t>
      </w:r>
      <w:r>
        <w:rPr>
          <w:i/>
          <w:iCs/>
          <w:sz w:val="21"/>
          <w:szCs w:val="21"/>
        </w:rPr>
        <w:t xml:space="preserve">notebook</w:t>
      </w:r>
      <w:r>
        <w:rPr>
          <w:sz w:val="21"/>
          <w:szCs w:val="21"/>
        </w:rPr>
        <w:t xml:space="preserve"> reproduzível, com sementes fixas e versões das bibliotecas; (2) relatório de 6 a 10 páginas; (3) resumo executivo de uma página para a gerência, </w:t>
      </w:r>
      <w:r>
        <w:rPr>
          <w:b/>
          <w:bCs/>
          <w:sz w:val="21"/>
          <w:szCs w:val="21"/>
        </w:rPr>
        <w:t xml:space="preserve">sem jargão</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80"/>
        <w:gridCol w:w="900"/>
        <w:gridCol w:w="4858"/>
      </w:tblGrid>
      <w:tr>
        <w:trPr>
          <w:cantSplit/>
          <w:tblHeader/>
        </w:trPr>
        <w:tc>
          <w:tcPr>
            <w:tcW w:type="dxa" w:w="388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Critério</w:t>
            </w:r>
          </w:p>
        </w:tc>
        <w:tc>
          <w:tcPr>
            <w:tcW w:type="dxa" w:w="90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Peso</w:t>
            </w:r>
          </w:p>
        </w:tc>
        <w:tc>
          <w:tcPr>
            <w:tcW w:type="dxa" w:w="485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 que se espera</w:t>
            </w:r>
          </w:p>
        </w:tc>
      </w:tr>
      <w:tr>
        <w:trPr>
          <w:cantSplit/>
          <w:tblHeader w:val="false"/>
        </w:trPr>
        <w:tc>
          <w:tcPr>
            <w:tcW w:type="dxa" w:w="38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Formulação do problema (MDP)</w:t>
            </w:r>
          </w:p>
        </w:tc>
        <w:tc>
          <w:tcPr>
            <w:tcW w:type="dxa" w:w="90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15%</w:t>
            </w:r>
          </w:p>
        </w:tc>
        <w:tc>
          <w:tcPr>
            <w:tcW w:type="dxa" w:w="48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Estados, ações, recompensas e hipóteses claros e justificados</w:t>
            </w:r>
          </w:p>
        </w:tc>
      </w:tr>
      <w:tr>
        <w:trPr>
          <w:cantSplit/>
          <w:tblHeader w:val="false"/>
        </w:trPr>
        <w:tc>
          <w:tcPr>
            <w:tcW w:type="dxa" w:w="38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Simulador e validação</w:t>
            </w:r>
          </w:p>
        </w:tc>
        <w:tc>
          <w:tcPr>
            <w:tcW w:type="dxa" w:w="90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20%</w:t>
            </w:r>
          </w:p>
        </w:tc>
        <w:tc>
          <w:tcPr>
            <w:tcW w:type="dxa" w:w="48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Validação por cliente, erro por horizonte, incerteza</w:t>
            </w:r>
          </w:p>
        </w:tc>
      </w:tr>
      <w:tr>
        <w:trPr>
          <w:cantSplit/>
          <w:tblHeader w:val="false"/>
        </w:trPr>
        <w:tc>
          <w:tcPr>
            <w:tcW w:type="dxa" w:w="38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Agentes e baselines</w:t>
            </w:r>
          </w:p>
        </w:tc>
        <w:tc>
          <w:tcPr>
            <w:tcW w:type="dxa" w:w="90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20%</w:t>
            </w:r>
          </w:p>
        </w:tc>
        <w:tc>
          <w:tcPr>
            <w:tcW w:type="dxa" w:w="48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Comparação justa, várias sementes, intervalos de confiança</w:t>
            </w:r>
          </w:p>
        </w:tc>
      </w:tr>
      <w:tr>
        <w:trPr>
          <w:cantSplit/>
          <w:tblHeader w:val="false"/>
        </w:trPr>
        <w:tc>
          <w:tcPr>
            <w:tcW w:type="dxa" w:w="38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Robustez e sensibilidade</w:t>
            </w:r>
          </w:p>
        </w:tc>
        <w:tc>
          <w:tcPr>
            <w:tcW w:type="dxa" w:w="90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15%</w:t>
            </w:r>
          </w:p>
        </w:tc>
        <w:tc>
          <w:tcPr>
            <w:tcW w:type="dxa" w:w="48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Análise do efeito dos cupons e do erro do simulador</w:t>
            </w:r>
          </w:p>
        </w:tc>
      </w:tr>
      <w:tr>
        <w:trPr>
          <w:cantSplit/>
          <w:tblHeader w:val="false"/>
        </w:trPr>
        <w:tc>
          <w:tcPr>
            <w:tcW w:type="dxa" w:w="38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Plano de validação real</w:t>
            </w:r>
          </w:p>
        </w:tc>
        <w:tc>
          <w:tcPr>
            <w:tcW w:type="dxa" w:w="90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10%</w:t>
            </w:r>
          </w:p>
        </w:tc>
        <w:tc>
          <w:tcPr>
            <w:tcW w:type="dxa" w:w="48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A/B, propensões, avaliação off-policy</w:t>
            </w:r>
          </w:p>
        </w:tc>
      </w:tr>
      <w:tr>
        <w:trPr>
          <w:cantSplit/>
          <w:tblHeader w:val="false"/>
        </w:trPr>
        <w:tc>
          <w:tcPr>
            <w:tcW w:type="dxa" w:w="38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Ética e limitações</w:t>
            </w:r>
          </w:p>
        </w:tc>
        <w:tc>
          <w:tcPr>
            <w:tcW w:type="dxa" w:w="90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10%</w:t>
            </w:r>
          </w:p>
        </w:tc>
        <w:tc>
          <w:tcPr>
            <w:tcW w:type="dxa" w:w="48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Riscos, vieses, o que não se pode concluir</w:t>
            </w:r>
          </w:p>
        </w:tc>
      </w:tr>
      <w:tr>
        <w:trPr>
          <w:cantSplit/>
          <w:tblHeader w:val="false"/>
        </w:trPr>
        <w:tc>
          <w:tcPr>
            <w:tcW w:type="dxa" w:w="38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Comunicação e reprodutibilidade</w:t>
            </w:r>
          </w:p>
        </w:tc>
        <w:tc>
          <w:tcPr>
            <w:tcW w:type="dxa" w:w="90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10%</w:t>
            </w:r>
          </w:p>
        </w:tc>
        <w:tc>
          <w:tcPr>
            <w:tcW w:type="dxa" w:w="48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Clareza, gráficos, código organizado</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Dicas finais</w:t>
            </w:r>
          </w:p>
          <w:p>
            <w:pPr>
              <w:pStyle w:val="ListParagraph"/>
              <w:numPr>
                <w:ilvl w:val="0"/>
                <w:numId w:val="2"/>
              </w:numPr>
              <w:spacing w:after="60" w:line="276"/>
            </w:pPr>
            <w:r>
              <w:rPr>
                <w:b/>
                <w:bCs/>
                <w:sz w:val="20"/>
                <w:szCs w:val="20"/>
              </w:rPr>
              <w:t xml:space="preserve">Comece simples:</w:t>
            </w:r>
            <w:r>
              <w:rPr>
                <w:sz w:val="20"/>
                <w:szCs w:val="20"/>
              </w:rPr>
              <w:t xml:space="preserve"> primeiro os baselines; depois, o DQN. Se um agente complexo não vence uma regra simples, </w:t>
            </w:r>
            <w:r>
              <w:rPr>
                <w:b/>
                <w:bCs/>
                <w:sz w:val="20"/>
                <w:szCs w:val="20"/>
              </w:rPr>
              <w:t xml:space="preserve">isso é um resultado</w:t>
            </w:r>
            <w:r>
              <w:rPr>
                <w:sz w:val="20"/>
                <w:szCs w:val="20"/>
              </w:rPr>
              <w:t xml:space="preserve">.</w:t>
            </w:r>
          </w:p>
          <w:p>
            <w:pPr>
              <w:pStyle w:val="ListParagraph"/>
              <w:numPr>
                <w:ilvl w:val="0"/>
                <w:numId w:val="2"/>
              </w:numPr>
              <w:spacing w:after="60" w:line="276"/>
            </w:pPr>
            <w:r>
              <w:rPr>
                <w:b/>
                <w:bCs/>
                <w:sz w:val="20"/>
                <w:szCs w:val="20"/>
              </w:rPr>
              <w:t xml:space="preserve">Desconfie dos bons resultados.</w:t>
            </w:r>
            <w:r>
              <w:rPr>
                <w:sz w:val="20"/>
                <w:szCs w:val="20"/>
              </w:rPr>
              <w:t xml:space="preserve"> Procure vazamento, falhas do simulador e sorte de semente.</w:t>
            </w:r>
          </w:p>
          <w:p>
            <w:pPr>
              <w:pStyle w:val="ListParagraph"/>
              <w:numPr>
                <w:ilvl w:val="0"/>
                <w:numId w:val="2"/>
              </w:numPr>
              <w:spacing w:after="60" w:line="276"/>
            </w:pPr>
            <w:r>
              <w:rPr>
                <w:b/>
                <w:bCs/>
                <w:sz w:val="20"/>
                <w:szCs w:val="20"/>
              </w:rPr>
              <w:t xml:space="preserve">Escreva as limitações antes das conclusões.</w:t>
            </w:r>
          </w:p>
          <w:p>
            <w:pPr>
              <w:pStyle w:val="ListParagraph"/>
              <w:numPr>
                <w:ilvl w:val="0"/>
                <w:numId w:val="2"/>
              </w:numPr>
              <w:spacing w:after="60" w:line="276"/>
            </w:pPr>
            <w:r>
              <w:rPr>
                <w:b/>
                <w:bCs/>
                <w:sz w:val="20"/>
                <w:szCs w:val="20"/>
              </w:rPr>
              <w:t xml:space="preserve">Peça revisão</w:t>
            </w:r>
            <w:r>
              <w:rPr>
                <w:sz w:val="20"/>
                <w:szCs w:val="20"/>
              </w:rPr>
              <w:t xml:space="preserve"> de um colega: explicar o projeto a alguém é o melhor teste de entendimento.</w:t>
            </w:r>
          </w:p>
        </w:tc>
      </w:tr>
    </w:tbl>
    <w:p>
      <w:pPr>
        <w:spacing w:after="140" w:line="120"/>
      </w:pPr>
    </w:p>
    <w:p>
      <w:pPr>
        <w:spacing w:after="120" w:line="300"/>
        <w:jc w:val="left"/>
      </w:pPr>
      <w:r>
        <w:rPr>
          <w:b/>
          <w:bCs/>
          <w:sz w:val="21"/>
          <w:szCs w:val="21"/>
        </w:rPr>
        <w:t xml:space="preserve">Parabéns por chegar até aqui!</w:t>
      </w:r>
      <w:r>
        <w:rPr>
          <w:sz w:val="21"/>
          <w:szCs w:val="21"/>
        </w:rPr>
        <w:t xml:space="preserve"> Você percorreu o caminho dos bandits aos modelos de linguagem alinhados por preferências. O restante é prática: escolha um problema que importe para você e aplique o que aprendeu, com cuidado, curiosidade e honestidade intelectual.</w:t>
      </w:r>
    </w:p>
    <w:p>
      <w:pPr>
        <w:sectPr>
          <w:headerReference w:type="default" r:id="rId37"/>
          <w:footerReference w:type="default" r:id="rId38"/>
          <w:type w:val="nextPage"/>
          <w:pgSz w:w="11906" w:h="16838" w:orient="portrait"/>
          <w:pgMar w:top="1300" w:right="1134" w:bottom="1200" w:left="1134" w:header="560" w:footer="500" w:gutter="0"/>
          <w:pgNumType/>
          <w:docGrid w:linePitch="360"/>
        </w:sectPr>
      </w:pPr>
    </w:p>
    <w:p>
      <w:pPr>
        <w:pStyle w:val="Heading1"/>
        <w:keepNext/>
      </w:pPr>
      <w:r>
        <w:t xml:space="preserve">Apêndice A — Gabarito dos exercícios</w:t>
      </w:r>
    </w:p>
    <w:p>
      <w:pPr>
        <w:spacing w:after="120" w:line="300"/>
        <w:jc w:val="left"/>
      </w:pPr>
      <w:r>
        <w:rPr>
          <w:sz w:val="21"/>
          <w:szCs w:val="21"/>
        </w:rPr>
        <w:t xml:space="preserve">Esta seção traz a resposta de todas as questões. Nas questões de múltipla escolha, aparecem a alternativa correta e uma breve justificativa. Nas discursivas, aparece uma </w:t>
      </w:r>
      <w:r>
        <w:rPr>
          <w:b/>
          <w:bCs/>
          <w:sz w:val="21"/>
          <w:szCs w:val="21"/>
        </w:rPr>
        <w:t xml:space="preserve">resposta-modelo</w:t>
      </w:r>
      <w:r>
        <w:rPr>
          <w:sz w:val="21"/>
          <w:szCs w:val="21"/>
        </w:rPr>
        <w:t xml:space="preserve">: a sua resposta pode ser redigida de outro modo, desde que contemple as mesmas ideias.</w:t>
      </w:r>
    </w:p>
    <w:p>
      <w:pPr>
        <w:pStyle w:val="Heading2"/>
        <w:keepNext/>
        <w:pageBreakBefore/>
      </w:pPr>
      <w:r>
        <w:t xml:space="preserve">Capítulo 1 — Introdução ao Aprendizado por Reforço</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No AR o único feedback é uma recompensa numérica que avalia o resultado das ações.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Consequências agradáveis reforçam o comportamento; é a semente do 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ambiente responde com </w:t>
            </w:r>
            <w:r>
              <w:rPr>
                <w:sz w:val="17"/>
                <w:szCs w:val="17"/>
              </w:rPr>
              <w:t xml:space="preserve">R</w:t>
            </w:r>
            <w:r>
              <w:rPr>
                <w:sz w:val="17"/>
                <w:szCs w:val="17"/>
                <w:vertAlign w:val="subscript"/>
              </w:rPr>
              <w:t xml:space="preserve">t+1</w:t>
            </w:r>
            <w:r>
              <w:rPr>
                <w:sz w:val="17"/>
                <w:szCs w:val="17"/>
              </w:rPr>
              <w:t xml:space="preserve"> e </w:t>
            </w:r>
            <w:r>
              <w:rPr>
                <w:sz w:val="17"/>
                <w:szCs w:val="17"/>
              </w:rPr>
              <w:t xml:space="preserve">S</w:t>
            </w:r>
            <w:r>
              <w:rPr>
                <w:sz w:val="17"/>
                <w:szCs w:val="17"/>
                <w:vertAlign w:val="subscript"/>
              </w:rPr>
              <w:t xml:space="preserve">t+1</w:t>
            </w:r>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ambiente é tudo que está fora do agente e reage às suas ações.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No AR, o que o agente faz muda as situações futuras e, portanto, os dados observados.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Episódios têm começo e fim, como uma partida.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retorno acumula as recompensas futuras, com pesos decrescentes pelo desconto.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1 + 0,9³ × 5 = 1 + 0,729 × 5 = 4,645.</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1 + 0,5³ × 5 = 1 + 0,125 × 5 = 1,625.</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γ pequeno reduz drasticamente o peso das recompensas distantes.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premissa que sustenta a formulação do AR (Sutton e Barto, 2018).</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política π define o comportamento do agente.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valor mede quão promissora é uma situação.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Modelos permitem planejar prevendo o próximo estado e a recompensa.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Eles aprendem direto da experiência, sem prever a dinâmica do ambiente.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Explorar traz informação; aproveitar traz recompensa imediata.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recompensas atrasadas, é difícil saber qual ação merece o crédito.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agente maximiza a recompensa de modo que contraria a intenção do projetista.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Bellman (1957) criou a programação dinâmica e a equação que leva seu nome.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Arthur Samuel, em 1959.</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TD-Gammon aprendeu gamão por diferença temporal e autojogo.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DQN aprendeu dezenas de jogos de Atari usando apenas imagens e a pontuação.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retorno do episódio é o número de passos que o poste se manteve equilibrado.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Selecionam-se os melhores episódios e treina-se um classificador para imitá-los.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Gymnasium é a biblioteca de ambientes (sucessora do OpenAI Gym).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scikit-learn é a ferramenta de apoio; os ambientes vêm do Gymnasium.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ganho esperado é 5 − 40p, positivo apenas se p &lt; 0,125.</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Comer um venenoso custa sete vezes o ganho de comer um comestível.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variabilidade é grande; várias sementes dão uma avaliação mais confiável (Henderson et al., 2018).</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Errar nessas áreas custa caro, então evita-se a exploração direta.</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No supervisionado, o aprendiz recebe exemplos com a resposta correta (ex.: fotos rotuladas gato/cão). No AR, só recebe uma recompensa depois de agir e precisa descobrir quais ações a causaram (ex.: aprender a jogar xadrez). Além disso, no AR as ações mudam os dados futuros.</w:t>
      </w:r>
    </w:p>
    <w:p>
      <w:pPr>
        <w:keepLines/>
        <w:tabs>
          <w:tab w:val="left" w:pos="500"/>
        </w:tabs>
        <w:spacing w:after="90" w:line="270"/>
        <w:ind w:left="500" w:hanging="500"/>
      </w:pPr>
      <w:r>
        <w:rPr>
          <w:b/>
          <w:bCs/>
          <w:color w:val="4F46E5"/>
          <w:sz w:val="20"/>
          <w:szCs w:val="20"/>
        </w:rPr>
        <w:t xml:space="preserve">2.	</w:t>
      </w:r>
      <w:r>
        <w:rPr>
          <w:sz w:val="20"/>
          <w:szCs w:val="20"/>
        </w:rPr>
        <w:t xml:space="preserve">Agente: o algoritmo de recomendação. Ambiente: usuário e plataforma. Estado: histórico e perfil do usuário. Ações: vídeos a recomendar. Recompensa: cliques, tempo assistido ou satisfação declarada.</w:t>
      </w:r>
    </w:p>
    <w:p>
      <w:pPr>
        <w:keepLines/>
        <w:tabs>
          <w:tab w:val="left" w:pos="500"/>
        </w:tabs>
        <w:spacing w:after="90" w:line="270"/>
        <w:ind w:left="500" w:hanging="500"/>
      </w:pPr>
      <w:r>
        <w:rPr>
          <w:b/>
          <w:bCs/>
          <w:color w:val="4F46E5"/>
          <w:sz w:val="20"/>
          <w:szCs w:val="20"/>
        </w:rPr>
        <w:t xml:space="preserve">3.	</w:t>
      </w:r>
      <w:r>
        <w:rPr>
          <w:sz w:val="20"/>
          <w:szCs w:val="20"/>
        </w:rPr>
        <w:t xml:space="preserve">O estado resume a situação em que a decisão é tomada. Sem ele, o agente decidiria sempre igual, ignorando o contexto, e só conseguiria políticas que não dependem da situação.</w:t>
      </w:r>
    </w:p>
    <w:p>
      <w:pPr>
        <w:keepLines/>
        <w:tabs>
          <w:tab w:val="left" w:pos="500"/>
        </w:tabs>
        <w:spacing w:after="90" w:line="270"/>
        <w:ind w:left="500" w:hanging="500"/>
      </w:pPr>
      <w:r>
        <w:rPr>
          <w:b/>
          <w:bCs/>
          <w:color w:val="4F46E5"/>
          <w:sz w:val="20"/>
          <w:szCs w:val="20"/>
        </w:rPr>
        <w:t xml:space="preserve">4.	</w:t>
      </w:r>
      <w:r>
        <w:rPr>
          <w:sz w:val="20"/>
          <w:szCs w:val="20"/>
        </w:rPr>
        <w:t xml:space="preserve">G = 2 + 0,5 × 2 + 0,25 × 2 = 2 + 1 + 0,5 = 3,5.</w:t>
      </w:r>
    </w:p>
    <w:p>
      <w:pPr>
        <w:keepLines/>
        <w:tabs>
          <w:tab w:val="left" w:pos="500"/>
        </w:tabs>
        <w:spacing w:after="90" w:line="270"/>
        <w:ind w:left="500" w:hanging="500"/>
      </w:pPr>
      <w:r>
        <w:rPr>
          <w:b/>
          <w:bCs/>
          <w:color w:val="4F46E5"/>
          <w:sz w:val="20"/>
          <w:szCs w:val="20"/>
        </w:rPr>
        <w:t xml:space="preserve">5.	</w:t>
      </w:r>
      <w:r>
        <w:rPr>
          <w:sz w:val="20"/>
          <w:szCs w:val="20"/>
        </w:rPr>
        <w:t xml:space="preserve">Com γ = 0,9: 0,81 × 10 = 8,1. Com γ = 0,1: 0,01 × 10 = 0,1. Com γ pequeno o agente é míope e quase ignora a recompensa distante.</w:t>
      </w:r>
    </w:p>
    <w:p>
      <w:pPr>
        <w:keepLines/>
        <w:tabs>
          <w:tab w:val="left" w:pos="500"/>
        </w:tabs>
        <w:spacing w:after="90" w:line="270"/>
        <w:ind w:left="500" w:hanging="500"/>
      </w:pPr>
      <w:r>
        <w:rPr>
          <w:b/>
          <w:bCs/>
          <w:color w:val="4F46E5"/>
          <w:sz w:val="20"/>
          <w:szCs w:val="20"/>
        </w:rPr>
        <w:t xml:space="preserve">6.	</w:t>
      </w:r>
      <w:r>
        <w:rPr>
          <w:sz w:val="20"/>
          <w:szCs w:val="20"/>
        </w:rPr>
        <w:t xml:space="preserve">Na prática, reflete a incerteza do futuro e a preferência por ganhos próximos. Matematicamente, garante que a soma infinita de recompensas converja para um número finito quando γ &lt; 1 e as recompensas são limitadas.</w:t>
      </w:r>
    </w:p>
    <w:p>
      <w:pPr>
        <w:keepLines/>
        <w:tabs>
          <w:tab w:val="left" w:pos="500"/>
        </w:tabs>
        <w:spacing w:after="90" w:line="270"/>
        <w:ind w:left="500" w:hanging="500"/>
      </w:pPr>
      <w:r>
        <w:rPr>
          <w:b/>
          <w:bCs/>
          <w:color w:val="4F46E5"/>
          <w:sz w:val="20"/>
          <w:szCs w:val="20"/>
        </w:rPr>
        <w:t xml:space="preserve">7.	</w:t>
      </w:r>
      <w:r>
        <w:rPr>
          <w:sz w:val="20"/>
          <w:szCs w:val="20"/>
        </w:rPr>
        <w:t xml:space="preserve">Escolher um restaurante: ir ao favorito garante boa refeição (aproveitar), mas testar um novo pode revelar algo melhor ou pior (explorar). Só aproveitar impede descobertas; só explorar desperdiça o que já se sabe.</w:t>
      </w:r>
    </w:p>
    <w:p>
      <w:pPr>
        <w:keepLines/>
        <w:tabs>
          <w:tab w:val="left" w:pos="500"/>
        </w:tabs>
        <w:spacing w:after="90" w:line="270"/>
        <w:ind w:left="500" w:hanging="500"/>
      </w:pPr>
      <w:r>
        <w:rPr>
          <w:b/>
          <w:bCs/>
          <w:color w:val="4F46E5"/>
          <w:sz w:val="20"/>
          <w:szCs w:val="20"/>
        </w:rPr>
        <w:t xml:space="preserve">8.	</w:t>
      </w:r>
      <w:r>
        <w:rPr>
          <w:sz w:val="20"/>
          <w:szCs w:val="20"/>
        </w:rPr>
        <w:t xml:space="preserve">É descobrir quais ações passadas contribuíram para um resultado. No xadrez, a recompensa só vem ao fim da partida, então é difícil saber quais das dezenas de jogadas foram decisivas.</w:t>
      </w:r>
    </w:p>
    <w:p>
      <w:pPr>
        <w:keepLines/>
        <w:tabs>
          <w:tab w:val="left" w:pos="500"/>
        </w:tabs>
        <w:spacing w:after="90" w:line="270"/>
        <w:ind w:left="500" w:hanging="500"/>
      </w:pPr>
      <w:r>
        <w:rPr>
          <w:b/>
          <w:bCs/>
          <w:color w:val="4F46E5"/>
          <w:sz w:val="20"/>
          <w:szCs w:val="20"/>
        </w:rPr>
        <w:t xml:space="preserve">9.	</w:t>
      </w:r>
      <w:r>
        <w:rPr>
          <w:sz w:val="20"/>
          <w:szCs w:val="20"/>
        </w:rPr>
        <w:t xml:space="preserve">Política: "em cada corredor, vire à direita". Valor: estimativa de quão perto da saída está cada posição. Modelo: previsão de em qual posição o agente estará após uma ação e qual recompensa receberá.</w:t>
      </w:r>
    </w:p>
    <w:p>
      <w:pPr>
        <w:keepLines/>
        <w:tabs>
          <w:tab w:val="left" w:pos="500"/>
        </w:tabs>
        <w:spacing w:after="90" w:line="270"/>
        <w:ind w:left="500" w:hanging="500"/>
      </w:pPr>
      <w:r>
        <w:rPr>
          <w:b/>
          <w:bCs/>
          <w:color w:val="4F46E5"/>
          <w:sz w:val="20"/>
          <w:szCs w:val="20"/>
        </w:rPr>
        <w:t xml:space="preserve">10.	</w:t>
      </w:r>
      <w:r>
        <w:rPr>
          <w:sz w:val="20"/>
          <w:szCs w:val="20"/>
        </w:rPr>
        <w:t xml:space="preserve">Premiar um agente de atendimento pelo menor tempo de ligação pode levá-lo a encerrar chamadas sem resolver o problema. Ele otimiza a métrica, mas trai o objetivo real de satisfazer o cliente.</w:t>
      </w:r>
    </w:p>
    <w:p>
      <w:pPr>
        <w:keepLines/>
        <w:tabs>
          <w:tab w:val="left" w:pos="500"/>
        </w:tabs>
        <w:spacing w:after="90" w:line="270"/>
        <w:ind w:left="500" w:hanging="500"/>
      </w:pPr>
      <w:r>
        <w:rPr>
          <w:b/>
          <w:bCs/>
          <w:color w:val="4F46E5"/>
          <w:sz w:val="20"/>
          <w:szCs w:val="20"/>
        </w:rPr>
        <w:t xml:space="preserve">11.	</w:t>
      </w:r>
      <w:r>
        <w:rPr>
          <w:sz w:val="20"/>
          <w:szCs w:val="20"/>
        </w:rPr>
        <w:t xml:space="preserve">Ele fornece classificadores, regressores, pré-processamento e métricas que servem para aproximar políticas e funções valor, preparar dados e avaliar resultados, como no método da entropia cruzada.</w:t>
      </w:r>
    </w:p>
    <w:p>
      <w:pPr>
        <w:keepLines/>
        <w:tabs>
          <w:tab w:val="left" w:pos="500"/>
        </w:tabs>
        <w:spacing w:after="90" w:line="270"/>
        <w:ind w:left="500" w:hanging="500"/>
      </w:pPr>
      <w:r>
        <w:rPr>
          <w:b/>
          <w:bCs/>
          <w:color w:val="4F46E5"/>
          <w:sz w:val="20"/>
          <w:szCs w:val="20"/>
        </w:rPr>
        <w:t xml:space="preserve">12.	</w:t>
      </w:r>
      <w:r>
        <w:rPr>
          <w:sz w:val="20"/>
          <w:szCs w:val="20"/>
        </w:rPr>
        <w:t xml:space="preserve">Joga-se muitos episódios com a política atual; selecionam-se os de maior retorno (elite); treina-se um classificador para prever, dado o estado, a ação tomada pela elite; esse classificador vira a nova política; repete-se o processo.</w:t>
      </w:r>
    </w:p>
    <w:p>
      <w:pPr>
        <w:keepLines/>
        <w:tabs>
          <w:tab w:val="left" w:pos="500"/>
        </w:tabs>
        <w:spacing w:after="90" w:line="270"/>
        <w:ind w:left="500" w:hanging="500"/>
      </w:pPr>
      <w:r>
        <w:rPr>
          <w:b/>
          <w:bCs/>
          <w:color w:val="4F46E5"/>
          <w:sz w:val="20"/>
          <w:szCs w:val="20"/>
        </w:rPr>
        <w:t xml:space="preserve">13.	</w:t>
      </w:r>
      <w:r>
        <w:rPr>
          <w:sz w:val="20"/>
          <w:szCs w:val="20"/>
        </w:rPr>
        <w:t xml:space="preserve">O ganho esperado de comer é (1 − p)·5 + p·(−35) = 5 − 40p. Comer compensa quando esse valor é positivo, ou seja, 5 − 40p &gt; 0, o que dá p &lt; 5/40 = 0,125.</w:t>
      </w:r>
    </w:p>
    <w:p>
      <w:pPr>
        <w:keepLines/>
        <w:tabs>
          <w:tab w:val="left" w:pos="500"/>
        </w:tabs>
        <w:spacing w:after="90" w:line="270"/>
        <w:ind w:left="500" w:hanging="500"/>
      </w:pPr>
      <w:r>
        <w:rPr>
          <w:b/>
          <w:bCs/>
          <w:color w:val="4F46E5"/>
          <w:sz w:val="20"/>
          <w:szCs w:val="20"/>
        </w:rPr>
        <w:t xml:space="preserve">14.	</w:t>
      </w:r>
      <w:r>
        <w:rPr>
          <w:sz w:val="20"/>
          <w:szCs w:val="20"/>
        </w:rPr>
        <w:t xml:space="preserve">Porque a acurácia trata todos os erros como iguais. Se um tipo de erro custa muito mais (como comer um cogumelo venenoso), o 1% de erros pode destruir a recompensa total. O que importa é a recompensa esperada.</w:t>
      </w:r>
    </w:p>
    <w:p>
      <w:pPr>
        <w:keepLines/>
        <w:tabs>
          <w:tab w:val="left" w:pos="500"/>
        </w:tabs>
        <w:spacing w:after="90" w:line="270"/>
        <w:ind w:left="500" w:hanging="500"/>
      </w:pPr>
      <w:r>
        <w:rPr>
          <w:b/>
          <w:bCs/>
          <w:color w:val="4F46E5"/>
          <w:sz w:val="20"/>
          <w:szCs w:val="20"/>
        </w:rPr>
        <w:t xml:space="preserve">15.	</w:t>
      </w:r>
      <w:r>
        <w:rPr>
          <w:sz w:val="20"/>
          <w:szCs w:val="20"/>
        </w:rPr>
        <w:t xml:space="preserve">Exemplos: Bellman (1957), criou a programação dinâmica, base teórica dos métodos de valor; Mnih et al. (2015), o DQN, mostrou que redes profundas aprendem a jogar Atari a partir de pixels.</w:t>
      </w:r>
    </w:p>
    <w:p>
      <w:pPr>
        <w:keepLines/>
        <w:tabs>
          <w:tab w:val="left" w:pos="500"/>
        </w:tabs>
        <w:spacing w:after="90" w:line="270"/>
        <w:ind w:left="500" w:hanging="500"/>
      </w:pPr>
      <w:r>
        <w:rPr>
          <w:b/>
          <w:bCs/>
          <w:color w:val="4F46E5"/>
          <w:sz w:val="20"/>
          <w:szCs w:val="20"/>
        </w:rPr>
        <w:t xml:space="preserve">16.	</w:t>
      </w:r>
      <w:r>
        <w:rPr>
          <w:sz w:val="20"/>
          <w:szCs w:val="20"/>
        </w:rPr>
        <w:t xml:space="preserve">Porque os resultados variam entre execuções (sementes), os dados dependem da política do agente e o desempenho é um retorno acumulado, não um acerto simples. Por isso se usam várias sementes e intervalos de confiança.</w:t>
      </w:r>
    </w:p>
    <w:p>
      <w:pPr>
        <w:keepLines/>
        <w:tabs>
          <w:tab w:val="left" w:pos="500"/>
        </w:tabs>
        <w:spacing w:after="90" w:line="270"/>
        <w:ind w:left="500" w:hanging="500"/>
      </w:pPr>
      <w:r>
        <w:rPr>
          <w:b/>
          <w:bCs/>
          <w:color w:val="4F46E5"/>
          <w:sz w:val="20"/>
          <w:szCs w:val="20"/>
        </w:rPr>
        <w:t xml:space="preserve">17.	</w:t>
      </w:r>
      <w:r>
        <w:rPr>
          <w:sz w:val="20"/>
          <w:szCs w:val="20"/>
        </w:rPr>
        <w:t xml:space="preserve">Episódicas terminam em um estado terminal (uma partida de xadrez). Contínuas não têm fim definido (controle de temperatura de um prédio).</w:t>
      </w:r>
    </w:p>
    <w:p>
      <w:pPr>
        <w:keepLines/>
        <w:tabs>
          <w:tab w:val="left" w:pos="500"/>
        </w:tabs>
        <w:spacing w:after="90" w:line="270"/>
        <w:ind w:left="500" w:hanging="500"/>
      </w:pPr>
      <w:r>
        <w:rPr>
          <w:b/>
          <w:bCs/>
          <w:color w:val="4F46E5"/>
          <w:sz w:val="20"/>
          <w:szCs w:val="20"/>
        </w:rPr>
        <w:t xml:space="preserve">18.	</w:t>
      </w:r>
      <w:r>
        <w:rPr>
          <w:sz w:val="20"/>
          <w:szCs w:val="20"/>
        </w:rPr>
        <w:t xml:space="preserve">Porque explorar por tentativa e erro em pacientes pode causar dano. Simuladores e aprendizado offline permitem aprender sem expor pessoas a riscos.</w:t>
      </w:r>
    </w:p>
    <w:p>
      <w:pPr>
        <w:keepLines/>
        <w:tabs>
          <w:tab w:val="left" w:pos="500"/>
        </w:tabs>
        <w:spacing w:after="90" w:line="270"/>
        <w:ind w:left="500" w:hanging="500"/>
      </w:pPr>
      <w:r>
        <w:rPr>
          <w:b/>
          <w:bCs/>
          <w:color w:val="4F46E5"/>
          <w:sz w:val="20"/>
          <w:szCs w:val="20"/>
        </w:rPr>
        <w:t xml:space="preserve">19.	</w:t>
      </w:r>
      <w:r>
        <w:rPr>
          <w:sz w:val="20"/>
          <w:szCs w:val="20"/>
        </w:rPr>
        <w:t xml:space="preserve">Árvores rasas podem não capturar a política; muito profundas podem decorar o ruído. Elites pequenas dão poucos dados e muito ruído; elites grandes incluem episódios ruins e diluem a imitação.</w:t>
      </w:r>
    </w:p>
    <w:p>
      <w:pPr>
        <w:keepLines/>
        <w:tabs>
          <w:tab w:val="left" w:pos="500"/>
        </w:tabs>
        <w:spacing w:after="90" w:line="270"/>
        <w:ind w:left="500" w:hanging="500"/>
      </w:pPr>
      <w:r>
        <w:rPr>
          <w:b/>
          <w:bCs/>
          <w:color w:val="4F46E5"/>
          <w:sz w:val="20"/>
          <w:szCs w:val="20"/>
        </w:rPr>
        <w:t xml:space="preserve">20.	</w:t>
      </w:r>
      <w:r>
        <w:rPr>
          <w:sz w:val="20"/>
          <w:szCs w:val="20"/>
        </w:rPr>
        <w:t xml:space="preserve">Resposta livre. Deve identificar agente, ambiente, estados, ações e uma recompensa coerente, discutindo possíveis armadilhas da recompensa escolhida.</w:t>
      </w:r>
    </w:p>
    <w:p>
      <w:pPr>
        <w:pStyle w:val="Heading2"/>
        <w:keepNext/>
        <w:pageBreakBefore/>
      </w:pPr>
      <w:r>
        <w:t xml:space="preserve">Capítulo 2 — Bandits Multi-Armados</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desafio é descobrir o melhor braço e, ao mesmo tempo, ganhar recompensa.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q*(a) = E[R | A = a], a média esperada de longo prazo.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Novo = velho + passo × (alvo − velho).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média de 4, 6 e 5, que vale 5.</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peso de cada recompensa decai exponencialmente com sua idade, o que ajuda em ambientes que mudam.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Passo constante esquece gradualmente o passado.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Sem exploração, tentativas iniciais enganosas podem travar o agente.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probabilidade 1 − ε aproveita; com probabilidade ε explora ao acaso.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Toda ação testada "decepciona" e o agente tenta outras até as estimativas se ajustarem.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bônus cresce quando N(a) é pequeno, estimulando testar o desconhecido.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 maior significa bônus maior e mais exploração.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Sucessos e fracassos atualizam uma Beta(S+1, F+1).</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Beta(1, 1) é uniforme em [0, 1].</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Sorteia-se uma taxa de cada crença e escolhe-se o maior sorteio.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soma, ao longo do tempo, da diferença entre o valor do melhor braço e o do braço escolhido.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Ela perde a mesma quantidade a cada passo, para sempre.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perda por passo é 0,60 − 0,45 = 0,15; 0,15 × 2000 = 300.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melhor ação passa a depender do contexto observado.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Foi aplicado a recomendação personalizada de notícias.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feedback só existe para a ação escolhida (comer).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Sem experimentar, não há dados sobre o resultado da 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+5 e −35, o ganho esperado é 5 − 40p.</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reduz o custo de testar, mas torna a análise mais delicada.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Sem exploração, ela frequentemente trava num braço subótimo.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ε fixo, uma fração constante de passos é gasta explorando.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crença do braço jogado recebe +1 em S ou em F.</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um padrão básico de aprendizado incremental.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Sem desempate aleatório, o primeiro braço empatado seria sempre escolhido.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Correlação não prova causa; a escolha dos meses não foi aleatória.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Não há diferença entre o braço escolhido e o melhor, logo a perda é nula.</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Exemplo: escolher entre um fornecedor conhecido e um novo. Aproveitar rende o que já se sabe; explorar pode revelar algo melhor, mas custa tentativas possivelmente ruins. Qualquer informação nova exige testar, e testar tem custo.</w:t>
      </w:r>
    </w:p>
    <w:p>
      <w:pPr>
        <w:keepLines/>
        <w:tabs>
          <w:tab w:val="left" w:pos="500"/>
        </w:tabs>
        <w:spacing w:after="90" w:line="270"/>
        <w:ind w:left="500" w:hanging="500"/>
      </w:pPr>
      <w:r>
        <w:rPr>
          <w:b/>
          <w:bCs/>
          <w:color w:val="4F46E5"/>
          <w:sz w:val="20"/>
          <w:szCs w:val="20"/>
        </w:rPr>
        <w:t xml:space="preserve">2.	</w:t>
      </w:r>
      <w:r>
        <w:rPr>
          <w:sz w:val="20"/>
          <w:szCs w:val="20"/>
        </w:rPr>
        <w:t xml:space="preserve">Seja </w:t>
      </w:r>
      <w:r>
        <w:rPr>
          <w:sz w:val="20"/>
          <w:szCs w:val="20"/>
        </w:rPr>
        <w:t xml:space="preserve">Q</w:t>
      </w:r>
      <w:r>
        <w:rPr>
          <w:sz w:val="20"/>
          <w:szCs w:val="20"/>
          <w:vertAlign w:val="subscript"/>
        </w:rPr>
        <w:t xml:space="preserve">n</w:t>
      </w:r>
      <w:r>
        <w:rPr>
          <w:sz w:val="20"/>
          <w:szCs w:val="20"/>
        </w:rPr>
        <w:t xml:space="preserve"> a média das n − 1 recompensas anteriores, ou seja, </w:t>
      </w:r>
      <w:r>
        <w:rPr>
          <w:sz w:val="20"/>
          <w:szCs w:val="20"/>
        </w:rPr>
        <w:t xml:space="preserve">Σ</w:t>
      </w:r>
      <w:r>
        <w:rPr>
          <w:sz w:val="20"/>
          <w:szCs w:val="20"/>
          <w:vertAlign w:val="subscript"/>
        </w:rPr>
        <w:t xml:space="preserve">i&lt;n</w:t>
      </w:r>
      <w:r>
        <w:rPr>
          <w:sz w:val="20"/>
          <w:szCs w:val="20"/>
        </w:rPr>
        <w:t xml:space="preserve"> </w:t>
      </w:r>
      <w:r>
        <w:rPr>
          <w:sz w:val="20"/>
          <w:szCs w:val="20"/>
        </w:rPr>
        <w:t xml:space="preserve">R</w:t>
      </w:r>
      <w:r>
        <w:rPr>
          <w:sz w:val="20"/>
          <w:szCs w:val="20"/>
          <w:vertAlign w:val="subscript"/>
        </w:rPr>
        <w:t xml:space="preserve">i</w:t>
      </w:r>
      <w:r>
        <w:rPr>
          <w:sz w:val="20"/>
          <w:szCs w:val="20"/>
        </w:rPr>
        <w:t xml:space="preserve"> = (n − 1) </w:t>
      </w:r>
      <w:r>
        <w:rPr>
          <w:sz w:val="20"/>
          <w:szCs w:val="20"/>
        </w:rPr>
        <w:t xml:space="preserve">Q</w:t>
      </w:r>
      <w:r>
        <w:rPr>
          <w:sz w:val="20"/>
          <w:szCs w:val="20"/>
          <w:vertAlign w:val="subscript"/>
        </w:rPr>
        <w:t xml:space="preserve">n</w:t>
      </w:r>
      <w:r>
        <w:rPr>
          <w:sz w:val="20"/>
          <w:szCs w:val="20"/>
        </w:rPr>
        <w:t xml:space="preserve">. Então </w:t>
      </w:r>
      <w:r>
        <w:rPr>
          <w:sz w:val="20"/>
          <w:szCs w:val="20"/>
        </w:rPr>
        <w:t xml:space="preserve">Q</w:t>
      </w:r>
      <w:r>
        <w:rPr>
          <w:sz w:val="20"/>
          <w:szCs w:val="20"/>
          <w:vertAlign w:val="subscript"/>
        </w:rPr>
        <w:t xml:space="preserve">n+1</w:t>
      </w:r>
      <w:r>
        <w:rPr>
          <w:sz w:val="20"/>
          <w:szCs w:val="20"/>
        </w:rPr>
        <w:t xml:space="preserve"> = (1/n) </w:t>
      </w:r>
      <w:r>
        <w:rPr>
          <w:sz w:val="20"/>
          <w:szCs w:val="20"/>
        </w:rPr>
        <w:t xml:space="preserve">Σ</w:t>
      </w:r>
      <w:r>
        <w:rPr>
          <w:sz w:val="20"/>
          <w:szCs w:val="20"/>
          <w:vertAlign w:val="subscript"/>
        </w:rPr>
        <w:t xml:space="preserve">i≤n</w:t>
      </w:r>
      <w:r>
        <w:rPr>
          <w:sz w:val="20"/>
          <w:szCs w:val="20"/>
        </w:rPr>
        <w:t xml:space="preserve"> </w:t>
      </w:r>
      <w:r>
        <w:rPr>
          <w:sz w:val="20"/>
          <w:szCs w:val="20"/>
        </w:rPr>
        <w:t xml:space="preserve">R</w:t>
      </w:r>
      <w:r>
        <w:rPr>
          <w:sz w:val="20"/>
          <w:szCs w:val="20"/>
          <w:vertAlign w:val="subscript"/>
        </w:rPr>
        <w:t xml:space="preserve">i</w:t>
      </w:r>
      <w:r>
        <w:rPr>
          <w:sz w:val="20"/>
          <w:szCs w:val="20"/>
        </w:rPr>
        <w:t xml:space="preserve"> = (1/n)(</w:t>
      </w:r>
      <w:r>
        <w:rPr>
          <w:sz w:val="20"/>
          <w:szCs w:val="20"/>
        </w:rPr>
        <w:t xml:space="preserve">R</w:t>
      </w:r>
      <w:r>
        <w:rPr>
          <w:sz w:val="20"/>
          <w:szCs w:val="20"/>
          <w:vertAlign w:val="subscript"/>
        </w:rPr>
        <w:t xml:space="preserve">n</w:t>
      </w:r>
      <w:r>
        <w:rPr>
          <w:sz w:val="20"/>
          <w:szCs w:val="20"/>
        </w:rPr>
        <w:t xml:space="preserve"> + (n − 1) </w:t>
      </w:r>
      <w:r>
        <w:rPr>
          <w:sz w:val="20"/>
          <w:szCs w:val="20"/>
        </w:rPr>
        <w:t xml:space="preserve">Q</w:t>
      </w:r>
      <w:r>
        <w:rPr>
          <w:sz w:val="20"/>
          <w:szCs w:val="20"/>
          <w:vertAlign w:val="subscript"/>
        </w:rPr>
        <w:t xml:space="preserve">n</w:t>
      </w:r>
      <w:r>
        <w:rPr>
          <w:sz w:val="20"/>
          <w:szCs w:val="20"/>
        </w:rPr>
        <w:t xml:space="preserve">) = </w:t>
      </w:r>
      <w:r>
        <w:rPr>
          <w:sz w:val="20"/>
          <w:szCs w:val="20"/>
        </w:rPr>
        <w:t xml:space="preserve">Q</w:t>
      </w:r>
      <w:r>
        <w:rPr>
          <w:sz w:val="20"/>
          <w:szCs w:val="20"/>
          <w:vertAlign w:val="subscript"/>
        </w:rPr>
        <w:t xml:space="preserve">n</w:t>
      </w:r>
      <w:r>
        <w:rPr>
          <w:sz w:val="20"/>
          <w:szCs w:val="20"/>
        </w:rPr>
        <w:t xml:space="preserve"> + (1/n)(</w:t>
      </w:r>
      <w:r>
        <w:rPr>
          <w:sz w:val="20"/>
          <w:szCs w:val="20"/>
        </w:rPr>
        <w:t xml:space="preserve">R</w:t>
      </w:r>
      <w:r>
        <w:rPr>
          <w:sz w:val="20"/>
          <w:szCs w:val="20"/>
          <w:vertAlign w:val="subscript"/>
        </w:rPr>
        <w:t xml:space="preserve">n</w:t>
      </w:r>
      <w:r>
        <w:rPr>
          <w:sz w:val="20"/>
          <w:szCs w:val="20"/>
        </w:rPr>
        <w:t xml:space="preserve"> − </w:t>
      </w:r>
      <w:r>
        <w:rPr>
          <w:sz w:val="20"/>
          <w:szCs w:val="20"/>
        </w:rPr>
        <w:t xml:space="preserve">Q</w:t>
      </w:r>
      <w:r>
        <w:rPr>
          <w:sz w:val="20"/>
          <w:szCs w:val="20"/>
          <w:vertAlign w:val="subscript"/>
        </w:rPr>
        <w:t xml:space="preserve">n</w:t>
      </w:r>
      <w:r>
        <w:rPr>
          <w:sz w:val="20"/>
          <w:szCs w:val="20"/>
        </w:rPr>
        <w:t xml:space="preserve">), que é a regra incremental.</w:t>
      </w:r>
    </w:p>
    <w:p>
      <w:pPr>
        <w:keepLines/>
        <w:tabs>
          <w:tab w:val="left" w:pos="500"/>
        </w:tabs>
        <w:spacing w:after="90" w:line="270"/>
        <w:ind w:left="500" w:hanging="500"/>
      </w:pPr>
      <w:r>
        <w:rPr>
          <w:b/>
          <w:bCs/>
          <w:color w:val="4F46E5"/>
          <w:sz w:val="20"/>
          <w:szCs w:val="20"/>
        </w:rPr>
        <w:t xml:space="preserve">3.	</w:t>
      </w:r>
      <w:r>
        <w:rPr>
          <w:sz w:val="20"/>
          <w:szCs w:val="20"/>
        </w:rPr>
        <w:t xml:space="preserve">Com 1/n, todas as recompensas pesam igual (média simples); é adequado a ambientes estacionários. Com α constante, as recentes pesam mais e o passado é esquecido; adequado a ambientes não estacionários.</w:t>
      </w:r>
    </w:p>
    <w:p>
      <w:pPr>
        <w:keepLines/>
        <w:tabs>
          <w:tab w:val="left" w:pos="500"/>
        </w:tabs>
        <w:spacing w:after="90" w:line="270"/>
        <w:ind w:left="500" w:hanging="500"/>
      </w:pPr>
      <w:r>
        <w:rPr>
          <w:b/>
          <w:bCs/>
          <w:color w:val="4F46E5"/>
          <w:sz w:val="20"/>
          <w:szCs w:val="20"/>
        </w:rPr>
        <w:t xml:space="preserve">4.	</w:t>
      </w:r>
      <w:r>
        <w:rPr>
          <w:sz w:val="20"/>
          <w:szCs w:val="20"/>
        </w:rPr>
        <w:t xml:space="preserve">Se o braço A paga 1 e o braço B, melhor, paga em média 2, mas a primeira tentativa em B rende 0 por sorte, o agente passará a preferir A e nunca testará B de novo, mantendo-se com 1.</w:t>
      </w:r>
    </w:p>
    <w:p>
      <w:pPr>
        <w:keepLines/>
        <w:tabs>
          <w:tab w:val="left" w:pos="500"/>
        </w:tabs>
        <w:spacing w:after="90" w:line="270"/>
        <w:ind w:left="500" w:hanging="500"/>
      </w:pPr>
      <w:r>
        <w:rPr>
          <w:b/>
          <w:bCs/>
          <w:color w:val="4F46E5"/>
          <w:sz w:val="20"/>
          <w:szCs w:val="20"/>
        </w:rPr>
        <w:t xml:space="preserve">5.	</w:t>
      </w:r>
      <w:r>
        <w:rPr>
          <w:sz w:val="20"/>
          <w:szCs w:val="20"/>
        </w:rPr>
        <w:t xml:space="preserve">UCB escolhe a ação com maior estimativa mais um bônus de incerteza, grande para ações pouco testadas. É "otimismo diante da incerteza". c regula o peso do bônus: maior c, mais exploração.</w:t>
      </w:r>
    </w:p>
    <w:p>
      <w:pPr>
        <w:keepLines/>
        <w:tabs>
          <w:tab w:val="left" w:pos="500"/>
        </w:tabs>
        <w:spacing w:after="90" w:line="270"/>
        <w:ind w:left="500" w:hanging="500"/>
      </w:pPr>
      <w:r>
        <w:rPr>
          <w:b/>
          <w:bCs/>
          <w:color w:val="4F46E5"/>
          <w:sz w:val="20"/>
          <w:szCs w:val="20"/>
        </w:rPr>
        <w:t xml:space="preserve">6.	</w:t>
      </w:r>
      <w:r>
        <w:rPr>
          <w:sz w:val="20"/>
          <w:szCs w:val="20"/>
        </w:rPr>
        <w:t xml:space="preserve">Bônus = 2 × √(4,605/10) = 2 × √0,4605 ≈ 2 × 0,6786 = 1,357. UCB = 0,5 + 1,357 ≈ 1,857.</w:t>
      </w:r>
    </w:p>
    <w:p>
      <w:pPr>
        <w:keepLines/>
        <w:tabs>
          <w:tab w:val="left" w:pos="500"/>
        </w:tabs>
        <w:spacing w:after="90" w:line="270"/>
        <w:ind w:left="500" w:hanging="500"/>
      </w:pPr>
      <w:r>
        <w:rPr>
          <w:b/>
          <w:bCs/>
          <w:color w:val="4F46E5"/>
          <w:sz w:val="20"/>
          <w:szCs w:val="20"/>
        </w:rPr>
        <w:t xml:space="preserve">7.	</w:t>
      </w:r>
      <w:r>
        <w:rPr>
          <w:sz w:val="20"/>
          <w:szCs w:val="20"/>
        </w:rPr>
        <w:t xml:space="preserve">Sorteia-se uma taxa de cada Beta(S+1, F+1); escolhe-se o anúncio de maior sorteio; observa-se clique ou não; atualiza-se S ou F daquele anúncio; repete-se.</w:t>
      </w:r>
    </w:p>
    <w:p>
      <w:pPr>
        <w:keepLines/>
        <w:tabs>
          <w:tab w:val="left" w:pos="500"/>
        </w:tabs>
        <w:spacing w:after="90" w:line="270"/>
        <w:ind w:left="500" w:hanging="500"/>
      </w:pPr>
      <w:r>
        <w:rPr>
          <w:b/>
          <w:bCs/>
          <w:color w:val="4F46E5"/>
          <w:sz w:val="20"/>
          <w:szCs w:val="20"/>
        </w:rPr>
        <w:t xml:space="preserve">8.	</w:t>
      </w:r>
      <w:r>
        <w:rPr>
          <w:sz w:val="20"/>
          <w:szCs w:val="20"/>
        </w:rPr>
        <w:t xml:space="preserve">Mais dados dão mais certeza sobre a taxa, estreitando a curva. Os sorteios variam menos, e o braço melhor passa a vencer quase sempre: a exploração diminui sozinha.</w:t>
      </w:r>
    </w:p>
    <w:p>
      <w:pPr>
        <w:keepLines/>
        <w:tabs>
          <w:tab w:val="left" w:pos="500"/>
        </w:tabs>
        <w:spacing w:after="90" w:line="270"/>
        <w:ind w:left="500" w:hanging="500"/>
      </w:pPr>
      <w:r>
        <w:rPr>
          <w:b/>
          <w:bCs/>
          <w:color w:val="4F46E5"/>
          <w:sz w:val="20"/>
          <w:szCs w:val="20"/>
        </w:rPr>
        <w:t xml:space="preserve">9.	</w:t>
      </w:r>
      <w:r>
        <w:rPr>
          <w:sz w:val="20"/>
          <w:szCs w:val="20"/>
        </w:rPr>
        <w:t xml:space="preserve">É a soma das perdas em relação ao melhor braço. Ele isola o custo de não conhecer o melhor braço e mostra como a perda cresce no tempo, o que a média não revela.</w:t>
      </w:r>
    </w:p>
    <w:p>
      <w:pPr>
        <w:keepLines/>
        <w:tabs>
          <w:tab w:val="left" w:pos="500"/>
        </w:tabs>
        <w:spacing w:after="90" w:line="270"/>
        <w:ind w:left="500" w:hanging="500"/>
      </w:pPr>
      <w:r>
        <w:rPr>
          <w:b/>
          <w:bCs/>
          <w:color w:val="4F46E5"/>
          <w:sz w:val="20"/>
          <w:szCs w:val="20"/>
        </w:rPr>
        <w:t xml:space="preserve">10.	</w:t>
      </w:r>
      <w:r>
        <w:rPr>
          <w:sz w:val="20"/>
          <w:szCs w:val="20"/>
        </w:rPr>
        <w:t xml:space="preserve">Logarítmico: a perda total cresce muito devagar, pois o agente aprende e passa a escolher o melhor braço. Linear: a perda por passo é constante, pois a estratégia não converge (ex.: ε fixo ou travada).</w:t>
      </w:r>
    </w:p>
    <w:p>
      <w:pPr>
        <w:keepLines/>
        <w:tabs>
          <w:tab w:val="left" w:pos="500"/>
        </w:tabs>
        <w:spacing w:after="90" w:line="270"/>
        <w:ind w:left="500" w:hanging="500"/>
      </w:pPr>
      <w:r>
        <w:rPr>
          <w:b/>
          <w:bCs/>
          <w:color w:val="4F46E5"/>
          <w:sz w:val="20"/>
          <w:szCs w:val="20"/>
        </w:rPr>
        <w:t xml:space="preserve">11.	</w:t>
      </w:r>
      <w:r>
        <w:rPr>
          <w:sz w:val="20"/>
          <w:szCs w:val="20"/>
        </w:rPr>
        <w:t xml:space="preserve">Anúncios: braços = banners, recompensa = clique. Notícias: braços = manchetes, recompensa = leitura. Também testes clínicos: braços = tratamentos, recompensa = melhora do paciente.</w:t>
      </w:r>
    </w:p>
    <w:p>
      <w:pPr>
        <w:keepLines/>
        <w:tabs>
          <w:tab w:val="left" w:pos="500"/>
        </w:tabs>
        <w:spacing w:after="90" w:line="270"/>
        <w:ind w:left="500" w:hanging="500"/>
      </w:pPr>
      <w:r>
        <w:rPr>
          <w:b/>
          <w:bCs/>
          <w:color w:val="4F46E5"/>
          <w:sz w:val="20"/>
          <w:szCs w:val="20"/>
        </w:rPr>
        <w:t xml:space="preserve">12.	</w:t>
      </w:r>
      <w:r>
        <w:rPr>
          <w:sz w:val="20"/>
          <w:szCs w:val="20"/>
        </w:rPr>
        <w:t xml:space="preserve">No simples, o melhor braço é o mesmo sempre. No contextual, depende do contexto: o melhor anúncio varia com idade ou localização do visitante, que o agente observa antes de decidir.</w:t>
      </w:r>
    </w:p>
    <w:p>
      <w:pPr>
        <w:keepLines/>
        <w:tabs>
          <w:tab w:val="left" w:pos="500"/>
        </w:tabs>
        <w:spacing w:after="90" w:line="270"/>
        <w:ind w:left="500" w:hanging="500"/>
      </w:pPr>
      <w:r>
        <w:rPr>
          <w:b/>
          <w:bCs/>
          <w:color w:val="4F46E5"/>
          <w:sz w:val="20"/>
          <w:szCs w:val="20"/>
        </w:rPr>
        <w:t xml:space="preserve">13.	</w:t>
      </w:r>
      <w:r>
        <w:rPr>
          <w:sz w:val="20"/>
          <w:szCs w:val="20"/>
        </w:rPr>
        <w:t xml:space="preserve">Porque a ação de agora não afeta o contexto futuro nem as recompensas futuras. Não há planejamento de longo prazo, característico dos MDPs.</w:t>
      </w:r>
    </w:p>
    <w:p>
      <w:pPr>
        <w:keepLines/>
        <w:tabs>
          <w:tab w:val="left" w:pos="500"/>
        </w:tabs>
        <w:spacing w:after="90" w:line="270"/>
        <w:ind w:left="500" w:hanging="500"/>
      </w:pPr>
      <w:r>
        <w:rPr>
          <w:b/>
          <w:bCs/>
          <w:color w:val="4F46E5"/>
          <w:sz w:val="20"/>
          <w:szCs w:val="20"/>
        </w:rPr>
        <w:t xml:space="preserve">14.	</w:t>
      </w:r>
      <w:r>
        <w:rPr>
          <w:sz w:val="20"/>
          <w:szCs w:val="20"/>
        </w:rPr>
        <w:t xml:space="preserve">No primeiro lote ele come tudo, pois não sabe nada, e come muitos venenosos. Depois, o modelo aprende a probabilidade de veneno e passa a comer apenas os de baixa probabilidade, elevando a recompensa média.</w:t>
      </w:r>
    </w:p>
    <w:p>
      <w:pPr>
        <w:keepLines/>
        <w:tabs>
          <w:tab w:val="left" w:pos="500"/>
        </w:tabs>
        <w:spacing w:after="90" w:line="270"/>
        <w:ind w:left="500" w:hanging="500"/>
      </w:pPr>
      <w:r>
        <w:rPr>
          <w:b/>
          <w:bCs/>
          <w:color w:val="4F46E5"/>
          <w:sz w:val="20"/>
          <w:szCs w:val="20"/>
        </w:rPr>
        <w:t xml:space="preserve">15.	</w:t>
      </w:r>
      <w:r>
        <w:rPr>
          <w:sz w:val="20"/>
          <w:szCs w:val="20"/>
        </w:rPr>
        <w:t xml:space="preserve">Ganho esperado = (1 − p)·5 + p·(−35) = 5 − 40p. É positivo se p &lt; 5/40 = 1/8 = 0,125.</w:t>
      </w:r>
    </w:p>
    <w:p>
      <w:pPr>
        <w:keepLines/>
        <w:tabs>
          <w:tab w:val="left" w:pos="500"/>
        </w:tabs>
        <w:spacing w:after="90" w:line="270"/>
        <w:ind w:left="500" w:hanging="500"/>
      </w:pPr>
      <w:r>
        <w:rPr>
          <w:b/>
          <w:bCs/>
          <w:color w:val="4F46E5"/>
          <w:sz w:val="20"/>
          <w:szCs w:val="20"/>
        </w:rPr>
        <w:t xml:space="preserve">16.	</w:t>
      </w:r>
      <w:r>
        <w:rPr>
          <w:sz w:val="20"/>
          <w:szCs w:val="20"/>
        </w:rPr>
        <w:t xml:space="preserve">O A/B divide o tráfego igualmente e perde recompensa em opções ruins durante todo o teste, mas facilita a inferência. O bandit reduz esse custo ao deslocar o tráfego para opções boas, mas a alocação adaptativa complica a análise estatística.</w:t>
      </w:r>
    </w:p>
    <w:p>
      <w:pPr>
        <w:keepLines/>
        <w:tabs>
          <w:tab w:val="left" w:pos="500"/>
        </w:tabs>
        <w:spacing w:after="90" w:line="270"/>
        <w:ind w:left="500" w:hanging="500"/>
      </w:pPr>
      <w:r>
        <w:rPr>
          <w:b/>
          <w:bCs/>
          <w:color w:val="4F46E5"/>
          <w:sz w:val="20"/>
          <w:szCs w:val="20"/>
        </w:rPr>
        <w:t xml:space="preserve">17.	</w:t>
      </w:r>
      <w:r>
        <w:rPr>
          <w:sz w:val="20"/>
          <w:szCs w:val="20"/>
        </w:rPr>
        <w:t xml:space="preserve">Se várias ações empatam (por exemplo, no início, todas com Q = 0), escolher sempre o primeiro índice cria viés e deixa as demais sem teste; o sorteio entre empatadas evita isso.</w:t>
      </w:r>
    </w:p>
    <w:p>
      <w:pPr>
        <w:keepLines/>
        <w:tabs>
          <w:tab w:val="left" w:pos="500"/>
        </w:tabs>
        <w:spacing w:after="90" w:line="270"/>
        <w:ind w:left="500" w:hanging="500"/>
      </w:pPr>
      <w:r>
        <w:rPr>
          <w:b/>
          <w:bCs/>
          <w:color w:val="4F46E5"/>
          <w:sz w:val="20"/>
          <w:szCs w:val="20"/>
        </w:rPr>
        <w:t xml:space="preserve">18.	</w:t>
      </w:r>
      <w:r>
        <w:rPr>
          <w:sz w:val="20"/>
          <w:szCs w:val="20"/>
        </w:rPr>
        <w:t xml:space="preserve">Estimativas iniciais altas fazem cada ação testada parecer decepcionante, levando o agente a testar outras. Mas o efeito é transitório e some quando as estimativas convergem; não ajuda em ambientes que mudam depois.</w:t>
      </w:r>
    </w:p>
    <w:p>
      <w:pPr>
        <w:keepLines/>
        <w:tabs>
          <w:tab w:val="left" w:pos="500"/>
        </w:tabs>
        <w:spacing w:after="90" w:line="270"/>
        <w:ind w:left="500" w:hanging="500"/>
      </w:pPr>
      <w:r>
        <w:rPr>
          <w:b/>
          <w:bCs/>
          <w:color w:val="4F46E5"/>
          <w:sz w:val="20"/>
          <w:szCs w:val="20"/>
        </w:rPr>
        <w:t xml:space="preserve">19.	</w:t>
      </w:r>
      <w:r>
        <w:rPr>
          <w:sz w:val="20"/>
          <w:szCs w:val="20"/>
        </w:rPr>
        <w:t xml:space="preserve">Os dados são observacionais; o banco escolheu quando e a quem ligar. Diferenças de taxa podem refletir o perfil dos clientes contatados ou outros fatores, e não um efeito causal do mês.</w:t>
      </w:r>
    </w:p>
    <w:p>
      <w:pPr>
        <w:keepLines/>
        <w:tabs>
          <w:tab w:val="left" w:pos="500"/>
        </w:tabs>
        <w:spacing w:after="90" w:line="270"/>
        <w:ind w:left="500" w:hanging="500"/>
      </w:pPr>
      <w:r>
        <w:rPr>
          <w:b/>
          <w:bCs/>
          <w:color w:val="4F46E5"/>
          <w:sz w:val="20"/>
          <w:szCs w:val="20"/>
        </w:rPr>
        <w:t xml:space="preserve">20.	</w:t>
      </w:r>
      <w:r>
        <w:rPr>
          <w:sz w:val="20"/>
          <w:szCs w:val="20"/>
        </w:rPr>
        <w:t xml:space="preserve">A diferença entre os braços é pequena, então cada erro custa pouco, mas distinguir os braços exige muito mais dados. O problema fica mais difícil de resolver, embora o arrependimento por passo seja menor.</w:t>
      </w:r>
    </w:p>
    <w:p>
      <w:pPr>
        <w:pStyle w:val="Heading2"/>
        <w:keepNext/>
        <w:pageBreakBefore/>
      </w:pPr>
      <w:r>
        <w:t xml:space="preserve">Capítulo 3 — Processos de Decisão de Markov</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No MDP, a ação de agora influencia o estado futuro e as recompensas seguintes.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estado atual resume o que importa do passado.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propriedade depende de como definimos o estado.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Uma única imagem não mostra velocidade; várias, sim.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linha é uma distribuição de probabilidade sobre os próximos estados.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 acrescenta recompensas à cadeia de Markov, sem ações.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Estados, ações, dinâmica, recompensas e desconto.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descrição probabilística de como o ambiente responde.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a dinâmica conhecida podemos planejar sem interagir.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π(s) devolve uma ação para cada estado.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Ela é uma distribuição sobre ações para cada estado.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o retorno esperado a partir de s sob a política π.</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q avalia a ação a no estado s e depois a política.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valor do estado é a média dos valores das ações, ponderada pela política.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v(s) = média de [r + γ v(s′)].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retorno é a recompensa imediata mais o retorno descontado do passo seguinte.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Recarregar dá recompensa 0 e leva à alta: 0,9 × 31,5 = 28,35.</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Ela obtém v = (31,5; 28,35), o maior entre as nove políticas.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Resolve-se o sistema linear v = r + γPv.</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inversão ou resolução do sistema custa aproximadamente o cubo do número de estados.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comparação vale em todos os estados.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v*(s) = max_a [ ... ].</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π</w:t>
            </w:r>
            <w:r>
              <w:rPr>
                <w:i/>
                <w:iCs/>
                <w:sz w:val="17"/>
                <w:szCs w:val="17"/>
              </w:rPr>
              <w:t xml:space="preserve">(s) = argmax_a q</w:t>
            </w:r>
            <w:r>
              <w:rPr>
                <w:sz w:val="17"/>
                <w:szCs w:val="17"/>
              </w:rPr>
              <w:t xml:space="preserve">(s, 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Existe ao menos uma política determinística ótima (Puterman, 1994).</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agente recebe observações parciais do estado real.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Crença ou memória ajudam a inferir o estado oculto.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Termos da forma γΦ(s′) − Φ(s) não alteram as políticas ótimas.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gelo escorregadio torna a transição estocástica.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grupos formam os estados da cadeia de Markov.</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γ = 0 só a recompensa do próximo passo conta; o agente é totalmente míope.</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No xadrez, a posição atual basta para decidir a jogada. Ela falha quando o estado omite informação, como uma foto que não mostra a velocidade do carro. Corrige-se enriquecendo o estado, por exemplo incluindo quadros anteriores.</w:t>
      </w:r>
    </w:p>
    <w:p>
      <w:pPr>
        <w:keepLines/>
        <w:tabs>
          <w:tab w:val="left" w:pos="500"/>
        </w:tabs>
        <w:spacing w:after="90" w:line="270"/>
        <w:ind w:left="500" w:hanging="500"/>
      </w:pPr>
      <w:r>
        <w:rPr>
          <w:b/>
          <w:bCs/>
          <w:color w:val="4F46E5"/>
          <w:sz w:val="20"/>
          <w:szCs w:val="20"/>
        </w:rPr>
        <w:t xml:space="preserve">2.	</w:t>
      </w:r>
      <w:r>
        <w:rPr>
          <w:sz w:val="20"/>
          <w:szCs w:val="20"/>
        </w:rPr>
        <w:t xml:space="preserve">Estados: posição, sujeira, bateria. Ações: avançar, girar, voltar à base. Dinâmica: probabilidade de chegar ao novo estado após uma ação. Recompensa: +1 por sujeira, −10 ao bater. Desconto γ: peso das recompensas futuras.</w:t>
      </w:r>
    </w:p>
    <w:p>
      <w:pPr>
        <w:keepLines/>
        <w:tabs>
          <w:tab w:val="left" w:pos="500"/>
        </w:tabs>
        <w:spacing w:after="90" w:line="270"/>
        <w:ind w:left="500" w:hanging="500"/>
      </w:pPr>
      <w:r>
        <w:rPr>
          <w:b/>
          <w:bCs/>
          <w:color w:val="4F46E5"/>
          <w:sz w:val="20"/>
          <w:szCs w:val="20"/>
        </w:rPr>
        <w:t xml:space="preserve">3.	</w:t>
      </w:r>
      <w:r>
        <w:rPr>
          <w:sz w:val="20"/>
          <w:szCs w:val="20"/>
        </w:rPr>
        <w:t xml:space="preserve">A cadeia tem estados e transições; o MRP acrescenta recompensas; o MDP acrescenta ações que influenciam as transições e as recompensas.</w:t>
      </w:r>
    </w:p>
    <w:p>
      <w:pPr>
        <w:keepLines/>
        <w:tabs>
          <w:tab w:val="left" w:pos="500"/>
        </w:tabs>
        <w:spacing w:after="90" w:line="270"/>
        <w:ind w:left="500" w:hanging="500"/>
      </w:pPr>
      <w:r>
        <w:rPr>
          <w:b/>
          <w:bCs/>
          <w:color w:val="4F46E5"/>
          <w:sz w:val="20"/>
          <w:szCs w:val="20"/>
        </w:rPr>
        <w:t xml:space="preserve">4.	</w:t>
      </w:r>
      <w:r>
        <w:rPr>
          <w:sz w:val="20"/>
          <w:szCs w:val="20"/>
        </w:rPr>
        <w:t xml:space="preserve">A determinística mapeia cada estado a uma ação; a estocástica dá probabilidades a cada ação. Estocásticas favorecem a exploração e evitam previsibilidade em jogos contra adversários ou com informação oculta.</w:t>
      </w:r>
    </w:p>
    <w:p>
      <w:pPr>
        <w:keepLines/>
        <w:tabs>
          <w:tab w:val="left" w:pos="500"/>
        </w:tabs>
        <w:spacing w:after="90" w:line="270"/>
        <w:ind w:left="500" w:hanging="500"/>
      </w:pPr>
      <w:r>
        <w:rPr>
          <w:b/>
          <w:bCs/>
          <w:color w:val="4F46E5"/>
          <w:sz w:val="20"/>
          <w:szCs w:val="20"/>
        </w:rPr>
        <w:t xml:space="preserve">5.	</w:t>
      </w:r>
      <w:r>
        <w:rPr>
          <w:sz w:val="20"/>
          <w:szCs w:val="20"/>
        </w:rPr>
        <w:t xml:space="preserve">v_π(s) é o retorno esperado começando em s e seguindo π; q_π(s, a) é o retorno esperado começando em s, fazendo a e depois seguindo π. v_π(s) = </w:t>
      </w:r>
      <w:r>
        <w:rPr>
          <w:sz w:val="20"/>
          <w:szCs w:val="20"/>
        </w:rPr>
        <w:t xml:space="preserve">Σ</w:t>
      </w:r>
      <w:r>
        <w:rPr>
          <w:sz w:val="20"/>
          <w:szCs w:val="20"/>
          <w:vertAlign w:val="subscript"/>
        </w:rPr>
        <w:t xml:space="preserve">a</w:t>
      </w:r>
      <w:r>
        <w:rPr>
          <w:sz w:val="20"/>
          <w:szCs w:val="20"/>
        </w:rPr>
        <w:t xml:space="preserve"> π(a|s) q_π(s, a).</w:t>
      </w:r>
    </w:p>
    <w:p>
      <w:pPr>
        <w:keepLines/>
        <w:tabs>
          <w:tab w:val="left" w:pos="500"/>
        </w:tabs>
        <w:spacing w:after="90" w:line="270"/>
        <w:ind w:left="500" w:hanging="500"/>
      </w:pPr>
      <w:r>
        <w:rPr>
          <w:b/>
          <w:bCs/>
          <w:color w:val="4F46E5"/>
          <w:sz w:val="20"/>
          <w:szCs w:val="20"/>
        </w:rPr>
        <w:t xml:space="preserve">6.	</w:t>
      </w:r>
      <w:r>
        <w:rPr>
          <w:sz w:val="20"/>
          <w:szCs w:val="20"/>
        </w:rPr>
        <w:t xml:space="preserve">v_π(s) = </w:t>
      </w:r>
      <w:r>
        <w:rPr>
          <w:sz w:val="20"/>
          <w:szCs w:val="20"/>
        </w:rPr>
        <w:t xml:space="preserve">Σ</w:t>
      </w:r>
      <w:r>
        <w:rPr>
          <w:sz w:val="20"/>
          <w:szCs w:val="20"/>
          <w:vertAlign w:val="subscript"/>
        </w:rPr>
        <w:t xml:space="preserve">a</w:t>
      </w:r>
      <w:r>
        <w:rPr>
          <w:sz w:val="20"/>
          <w:szCs w:val="20"/>
        </w:rPr>
        <w:t xml:space="preserve"> π(a|s) </w:t>
      </w:r>
      <w:r>
        <w:rPr>
          <w:sz w:val="20"/>
          <w:szCs w:val="20"/>
        </w:rPr>
        <w:t xml:space="preserve">Σ</w:t>
      </w:r>
      <w:r>
        <w:rPr>
          <w:sz w:val="20"/>
          <w:szCs w:val="20"/>
          <w:vertAlign w:val="subscript"/>
        </w:rPr>
        <w:t xml:space="preserve">s′,r</w:t>
      </w:r>
      <w:r>
        <w:rPr>
          <w:sz w:val="20"/>
          <w:szCs w:val="20"/>
        </w:rPr>
        <w:t xml:space="preserve"> p(s′,r|s,a)[r + γ v_π(s′)]. Média sobre ações escolhidas pela política e resultados possíveis do ambiente, da recompensa imediata mais o valor descontado do estado seguinte.</w:t>
      </w:r>
    </w:p>
    <w:p>
      <w:pPr>
        <w:keepLines/>
        <w:tabs>
          <w:tab w:val="left" w:pos="500"/>
        </w:tabs>
        <w:spacing w:after="90" w:line="270"/>
        <w:ind w:left="500" w:hanging="500"/>
      </w:pPr>
      <w:r>
        <w:rPr>
          <w:b/>
          <w:bCs/>
          <w:color w:val="4F46E5"/>
          <w:sz w:val="20"/>
          <w:szCs w:val="20"/>
        </w:rPr>
        <w:t xml:space="preserve">7.	</w:t>
      </w:r>
      <w:r>
        <w:rPr>
          <w:sz w:val="20"/>
          <w:szCs w:val="20"/>
        </w:rPr>
        <w:t xml:space="preserve">G</w:t>
      </w:r>
      <w:r>
        <w:rPr>
          <w:sz w:val="20"/>
          <w:szCs w:val="20"/>
          <w:vertAlign w:val="subscript"/>
        </w:rPr>
        <w:t xml:space="preserve">t</w:t>
      </w:r>
      <w:r>
        <w:rPr>
          <w:sz w:val="20"/>
          <w:szCs w:val="20"/>
        </w:rPr>
        <w:t xml:space="preserve"> = </w:t>
      </w:r>
      <w:r>
        <w:rPr>
          <w:sz w:val="20"/>
          <w:szCs w:val="20"/>
        </w:rPr>
        <w:t xml:space="preserve">R</w:t>
      </w:r>
      <w:r>
        <w:rPr>
          <w:sz w:val="20"/>
          <w:szCs w:val="20"/>
          <w:vertAlign w:val="subscript"/>
        </w:rPr>
        <w:t xml:space="preserve">t+1</w:t>
      </w:r>
      <w:r>
        <w:rPr>
          <w:sz w:val="20"/>
          <w:szCs w:val="20"/>
        </w:rPr>
        <w:t xml:space="preserve"> + γ</w:t>
      </w:r>
      <w:r>
        <w:rPr>
          <w:sz w:val="20"/>
          <w:szCs w:val="20"/>
        </w:rPr>
        <w:t xml:space="preserve">R</w:t>
      </w:r>
      <w:r>
        <w:rPr>
          <w:sz w:val="20"/>
          <w:szCs w:val="20"/>
          <w:vertAlign w:val="subscript"/>
        </w:rPr>
        <w:t xml:space="preserve">t+2</w:t>
      </w:r>
      <w:r>
        <w:rPr>
          <w:sz w:val="20"/>
          <w:szCs w:val="20"/>
        </w:rPr>
        <w:t xml:space="preserve"> + γ²</w:t>
      </w:r>
      <w:r>
        <w:rPr>
          <w:sz w:val="20"/>
          <w:szCs w:val="20"/>
        </w:rPr>
        <w:t xml:space="preserve">R</w:t>
      </w:r>
      <w:r>
        <w:rPr>
          <w:sz w:val="20"/>
          <w:szCs w:val="20"/>
          <w:vertAlign w:val="subscript"/>
        </w:rPr>
        <w:t xml:space="preserve">t+3</w:t>
      </w:r>
      <w:r>
        <w:rPr>
          <w:sz w:val="20"/>
          <w:szCs w:val="20"/>
        </w:rPr>
        <w:t xml:space="preserve"> + ... Colocando γ em evidência a partir do segundo termo: </w:t>
      </w:r>
      <w:r>
        <w:rPr>
          <w:sz w:val="20"/>
          <w:szCs w:val="20"/>
        </w:rPr>
        <w:t xml:space="preserve">G</w:t>
      </w:r>
      <w:r>
        <w:rPr>
          <w:sz w:val="20"/>
          <w:szCs w:val="20"/>
          <w:vertAlign w:val="subscript"/>
        </w:rPr>
        <w:t xml:space="preserve">t</w:t>
      </w:r>
      <w:r>
        <w:rPr>
          <w:sz w:val="20"/>
          <w:szCs w:val="20"/>
        </w:rPr>
        <w:t xml:space="preserve"> = </w:t>
      </w:r>
      <w:r>
        <w:rPr>
          <w:sz w:val="20"/>
          <w:szCs w:val="20"/>
        </w:rPr>
        <w:t xml:space="preserve">R</w:t>
      </w:r>
      <w:r>
        <w:rPr>
          <w:sz w:val="20"/>
          <w:szCs w:val="20"/>
          <w:vertAlign w:val="subscript"/>
        </w:rPr>
        <w:t xml:space="preserve">t+1</w:t>
      </w:r>
      <w:r>
        <w:rPr>
          <w:sz w:val="20"/>
          <w:szCs w:val="20"/>
        </w:rPr>
        <w:t xml:space="preserve"> + γ(</w:t>
      </w:r>
      <w:r>
        <w:rPr>
          <w:sz w:val="20"/>
          <w:szCs w:val="20"/>
        </w:rPr>
        <w:t xml:space="preserve">R</w:t>
      </w:r>
      <w:r>
        <w:rPr>
          <w:sz w:val="20"/>
          <w:szCs w:val="20"/>
          <w:vertAlign w:val="subscript"/>
        </w:rPr>
        <w:t xml:space="preserve">t+2</w:t>
      </w:r>
      <w:r>
        <w:rPr>
          <w:sz w:val="20"/>
          <w:szCs w:val="20"/>
        </w:rPr>
        <w:t xml:space="preserve"> + γ</w:t>
      </w:r>
      <w:r>
        <w:rPr>
          <w:sz w:val="20"/>
          <w:szCs w:val="20"/>
        </w:rPr>
        <w:t xml:space="preserve">R</w:t>
      </w:r>
      <w:r>
        <w:rPr>
          <w:sz w:val="20"/>
          <w:szCs w:val="20"/>
          <w:vertAlign w:val="subscript"/>
        </w:rPr>
        <w:t xml:space="preserve">t+3</w:t>
      </w:r>
      <w:r>
        <w:rPr>
          <w:sz w:val="20"/>
          <w:szCs w:val="20"/>
        </w:rPr>
        <w:t xml:space="preserve"> + ...) = </w:t>
      </w:r>
      <w:r>
        <w:rPr>
          <w:sz w:val="20"/>
          <w:szCs w:val="20"/>
        </w:rPr>
        <w:t xml:space="preserve">R</w:t>
      </w:r>
      <w:r>
        <w:rPr>
          <w:sz w:val="20"/>
          <w:szCs w:val="20"/>
          <w:vertAlign w:val="subscript"/>
        </w:rPr>
        <w:t xml:space="preserve">t+1</w:t>
      </w:r>
      <w:r>
        <w:rPr>
          <w:sz w:val="20"/>
          <w:szCs w:val="20"/>
        </w:rPr>
        <w:t xml:space="preserve"> + γ </w:t>
      </w:r>
      <w:r>
        <w:rPr>
          <w:sz w:val="20"/>
          <w:szCs w:val="20"/>
        </w:rPr>
        <w:t xml:space="preserve">G</w:t>
      </w:r>
      <w:r>
        <w:rPr>
          <w:sz w:val="20"/>
          <w:szCs w:val="20"/>
          <w:vertAlign w:val="subscript"/>
        </w:rPr>
        <w:t xml:space="preserve">t+1</w:t>
      </w:r>
      <w:r>
        <w:rPr>
          <w:sz w:val="20"/>
          <w:szCs w:val="20"/>
        </w:rPr>
        <w:t xml:space="preserve">.</w:t>
      </w:r>
    </w:p>
    <w:p>
      <w:pPr>
        <w:keepLines/>
        <w:tabs>
          <w:tab w:val="left" w:pos="500"/>
        </w:tabs>
        <w:spacing w:after="90" w:line="270"/>
        <w:ind w:left="500" w:hanging="500"/>
      </w:pPr>
      <w:r>
        <w:rPr>
          <w:b/>
          <w:bCs/>
          <w:color w:val="4F46E5"/>
          <w:sz w:val="20"/>
          <w:szCs w:val="20"/>
        </w:rPr>
        <w:t xml:space="preserve">8.	</w:t>
      </w:r>
      <w:r>
        <w:rPr>
          <w:sz w:val="20"/>
          <w:szCs w:val="20"/>
        </w:rPr>
        <w:t xml:space="preserve">v(A) = 1 + 0,5 v(B); v(B) = 0 + 0,5 v(A). Substituindo: v(A) = 1 + 0,25 v(A), logo v(A) = 4/3 ≈ 1,333 e v(B) = 2/3 ≈ 0,667.</w:t>
      </w:r>
    </w:p>
    <w:p>
      <w:pPr>
        <w:keepLines/>
        <w:tabs>
          <w:tab w:val="left" w:pos="500"/>
        </w:tabs>
        <w:spacing w:after="90" w:line="270"/>
        <w:ind w:left="500" w:hanging="500"/>
      </w:pPr>
      <w:r>
        <w:rPr>
          <w:b/>
          <w:bCs/>
          <w:color w:val="4F46E5"/>
          <w:sz w:val="20"/>
          <w:szCs w:val="20"/>
        </w:rPr>
        <w:t xml:space="preserve">9.	</w:t>
      </w:r>
      <w:r>
        <w:rPr>
          <w:sz w:val="20"/>
          <w:szCs w:val="20"/>
        </w:rPr>
        <w:t xml:space="preserve">Esperar mantém o estado e rende +1 a cada passo. v = 1 + 0,9 v, logo v = 1/(1 − 0,9) = 10, tanto em alta quanto em baixa.</w:t>
      </w:r>
    </w:p>
    <w:p>
      <w:pPr>
        <w:keepLines/>
        <w:tabs>
          <w:tab w:val="left" w:pos="500"/>
        </w:tabs>
        <w:spacing w:after="90" w:line="270"/>
        <w:ind w:left="500" w:hanging="500"/>
      </w:pPr>
      <w:r>
        <w:rPr>
          <w:b/>
          <w:bCs/>
          <w:color w:val="4F46E5"/>
          <w:sz w:val="20"/>
          <w:szCs w:val="20"/>
        </w:rPr>
        <w:t xml:space="preserve">10.	</w:t>
      </w:r>
      <w:r>
        <w:rPr>
          <w:sz w:val="20"/>
          <w:szCs w:val="20"/>
        </w:rPr>
        <w:t xml:space="preserve">Buscar com bateria baixa tem 40% de chance de resgate com −3 e leva a estados de menor valor. Recarregar custa um passo, mas devolve o robô à bateria alta, onde buscar rende mais no longo prazo.</w:t>
      </w:r>
    </w:p>
    <w:p>
      <w:pPr>
        <w:keepLines/>
        <w:tabs>
          <w:tab w:val="left" w:pos="500"/>
        </w:tabs>
        <w:spacing w:after="90" w:line="270"/>
        <w:ind w:left="500" w:hanging="500"/>
      </w:pPr>
      <w:r>
        <w:rPr>
          <w:b/>
          <w:bCs/>
          <w:color w:val="4F46E5"/>
          <w:sz w:val="20"/>
          <w:szCs w:val="20"/>
        </w:rPr>
        <w:t xml:space="preserve">11.	</w:t>
      </w:r>
      <w:r>
        <w:rPr>
          <w:sz w:val="20"/>
          <w:szCs w:val="20"/>
        </w:rPr>
        <w:t xml:space="preserve">A de expectativa avalia uma política fixa, com média sobre as ações que ela escolhe. A de otimalidade usa o máximo sobre as ações, caracterizando v</w:t>
      </w:r>
      <w:r>
        <w:rPr>
          <w:i/>
          <w:iCs/>
          <w:sz w:val="20"/>
          <w:szCs w:val="20"/>
        </w:rPr>
        <w:t xml:space="preserve">/q</w:t>
      </w:r>
      <w:r>
        <w:rPr>
          <w:sz w:val="20"/>
          <w:szCs w:val="20"/>
        </w:rPr>
        <w:t xml:space="preserve">; é não linear e não tem forma fechada.</w:t>
      </w:r>
    </w:p>
    <w:p>
      <w:pPr>
        <w:keepLines/>
        <w:tabs>
          <w:tab w:val="left" w:pos="500"/>
        </w:tabs>
        <w:spacing w:after="90" w:line="270"/>
        <w:ind w:left="500" w:hanging="500"/>
      </w:pPr>
      <w:r>
        <w:rPr>
          <w:b/>
          <w:bCs/>
          <w:color w:val="4F46E5"/>
          <w:sz w:val="20"/>
          <w:szCs w:val="20"/>
        </w:rPr>
        <w:t xml:space="preserve">12.	</w:t>
      </w:r>
      <w:r>
        <w:rPr>
          <w:sz w:val="20"/>
          <w:szCs w:val="20"/>
        </w:rPr>
        <w:t xml:space="preserve">Escolhe-se, em cada estado, a ação de maior q</w:t>
      </w:r>
      <w:r>
        <w:rPr>
          <w:i/>
          <w:iCs/>
          <w:sz w:val="20"/>
          <w:szCs w:val="20"/>
        </w:rPr>
        <w:t xml:space="preserve">. Se q</w:t>
      </w:r>
      <w:r>
        <w:rPr>
          <w:sz w:val="20"/>
          <w:szCs w:val="20"/>
        </w:rPr>
        <w:t xml:space="preserve">(s, ·) = (2,0; 3,5; 1,0), a ação ótima é a segunda, por ter o maior valor.</w:t>
      </w:r>
    </w:p>
    <w:p>
      <w:pPr>
        <w:keepLines/>
        <w:tabs>
          <w:tab w:val="left" w:pos="500"/>
        </w:tabs>
        <w:spacing w:after="90" w:line="270"/>
        <w:ind w:left="500" w:hanging="500"/>
      </w:pPr>
      <w:r>
        <w:rPr>
          <w:b/>
          <w:bCs/>
          <w:color w:val="4F46E5"/>
          <w:sz w:val="20"/>
          <w:szCs w:val="20"/>
        </w:rPr>
        <w:t xml:space="preserve">13.	</w:t>
      </w:r>
      <w:r>
        <w:rPr>
          <w:sz w:val="20"/>
          <w:szCs w:val="20"/>
        </w:rPr>
        <w:t xml:space="preserve">Muitas vezes não conhecemos p; o número de estados pode ser enorme (custo cúbico da resolução e memória); o agente pode não observar o estado completo.</w:t>
      </w:r>
    </w:p>
    <w:p>
      <w:pPr>
        <w:keepLines/>
        <w:tabs>
          <w:tab w:val="left" w:pos="500"/>
        </w:tabs>
        <w:spacing w:after="90" w:line="270"/>
        <w:ind w:left="500" w:hanging="500"/>
      </w:pPr>
      <w:r>
        <w:rPr>
          <w:b/>
          <w:bCs/>
          <w:color w:val="4F46E5"/>
          <w:sz w:val="20"/>
          <w:szCs w:val="20"/>
        </w:rPr>
        <w:t xml:space="preserve">14.	</w:t>
      </w:r>
      <w:r>
        <w:rPr>
          <w:sz w:val="20"/>
          <w:szCs w:val="20"/>
        </w:rPr>
        <w:t xml:space="preserve">É um MDP em que o agente recebe só observações parciais. Pode manter uma crença sobre o estado real ou usar memória (histórico de observações), por exemplo empilhando quadros ou usando redes recorrentes.</w:t>
      </w:r>
    </w:p>
    <w:p>
      <w:pPr>
        <w:keepLines/>
        <w:tabs>
          <w:tab w:val="left" w:pos="500"/>
        </w:tabs>
        <w:spacing w:after="90" w:line="270"/>
        <w:ind w:left="500" w:hanging="500"/>
      </w:pPr>
      <w:r>
        <w:rPr>
          <w:b/>
          <w:bCs/>
          <w:color w:val="4F46E5"/>
          <w:sz w:val="20"/>
          <w:szCs w:val="20"/>
        </w:rPr>
        <w:t xml:space="preserve">15.	</w:t>
      </w:r>
      <w:r>
        <w:rPr>
          <w:sz w:val="20"/>
          <w:szCs w:val="20"/>
        </w:rPr>
        <w:t xml:space="preserve">Uma recompensa ingênua pode levar o agente a explorá-la (por exemplo, ficar perto da meta sem terminar). A forma potencial R + γΦ(s′) − Φ(s) mantém a política ótima inalterada.</w:t>
      </w:r>
    </w:p>
    <w:p>
      <w:pPr>
        <w:keepLines/>
        <w:tabs>
          <w:tab w:val="left" w:pos="500"/>
        </w:tabs>
        <w:spacing w:after="90" w:line="270"/>
        <w:ind w:left="500" w:hanging="500"/>
      </w:pPr>
      <w:r>
        <w:rPr>
          <w:b/>
          <w:bCs/>
          <w:color w:val="4F46E5"/>
          <w:sz w:val="20"/>
          <w:szCs w:val="20"/>
        </w:rPr>
        <w:t xml:space="preserve">16.	</w:t>
      </w:r>
      <w:r>
        <w:rPr>
          <w:sz w:val="20"/>
          <w:szCs w:val="20"/>
        </w:rPr>
        <w:t xml:space="preserve">A diagonal dá a probabilidade de permanecer no mesmo segmento. Uma linha com muita massa em "inativo" indica um estado de alto risco de perder o cliente no mês seguinte.</w:t>
      </w:r>
    </w:p>
    <w:p>
      <w:pPr>
        <w:keepLines/>
        <w:tabs>
          <w:tab w:val="left" w:pos="500"/>
        </w:tabs>
        <w:spacing w:after="90" w:line="270"/>
        <w:ind w:left="500" w:hanging="500"/>
      </w:pPr>
      <w:r>
        <w:rPr>
          <w:b/>
          <w:bCs/>
          <w:color w:val="4F46E5"/>
          <w:sz w:val="20"/>
          <w:szCs w:val="20"/>
        </w:rPr>
        <w:t xml:space="preserve">17.	</w:t>
      </w:r>
      <w:r>
        <w:rPr>
          <w:sz w:val="20"/>
          <w:szCs w:val="20"/>
        </w:rPr>
        <w:t xml:space="preserve">Porque não registramos as ações da empresa (cupons, e-mails) como parte dos dados. Sem ações, só estimamos transições e recompensas do segmento.</w:t>
      </w:r>
    </w:p>
    <w:p>
      <w:pPr>
        <w:keepLines/>
        <w:tabs>
          <w:tab w:val="left" w:pos="500"/>
        </w:tabs>
        <w:spacing w:after="90" w:line="270"/>
        <w:ind w:left="500" w:hanging="500"/>
      </w:pPr>
      <w:r>
        <w:rPr>
          <w:b/>
          <w:bCs/>
          <w:color w:val="4F46E5"/>
          <w:sz w:val="20"/>
          <w:szCs w:val="20"/>
        </w:rPr>
        <w:t xml:space="preserve">18.	</w:t>
      </w:r>
      <w:r>
        <w:rPr>
          <w:sz w:val="20"/>
          <w:szCs w:val="20"/>
        </w:rPr>
        <w:t xml:space="preserve">Poucos estados misturam clientes diferentes e violam Markov; muitos estados deixam pouca amostra por transição. A silhueta mede a qualidade dos grupos e orienta uma escolha, sem ser critério único.</w:t>
      </w:r>
    </w:p>
    <w:p>
      <w:pPr>
        <w:keepLines/>
        <w:tabs>
          <w:tab w:val="left" w:pos="500"/>
        </w:tabs>
        <w:spacing w:after="90" w:line="270"/>
        <w:ind w:left="500" w:hanging="500"/>
      </w:pPr>
      <w:r>
        <w:rPr>
          <w:b/>
          <w:bCs/>
          <w:color w:val="4F46E5"/>
          <w:sz w:val="20"/>
          <w:szCs w:val="20"/>
        </w:rPr>
        <w:t xml:space="preserve">19.	</w:t>
      </w:r>
      <w:r>
        <w:rPr>
          <w:sz w:val="20"/>
          <w:szCs w:val="20"/>
        </w:rPr>
        <w:t xml:space="preserve">γ maior dá mais peso a meses futuros, elevando os valores; γ menor aproxima o valor da recompensa imediata. Em MRPs com recompensas positivas, o valor cresce com γ.</w:t>
      </w:r>
    </w:p>
    <w:p>
      <w:pPr>
        <w:keepLines/>
        <w:tabs>
          <w:tab w:val="left" w:pos="500"/>
        </w:tabs>
        <w:spacing w:after="90" w:line="270"/>
        <w:ind w:left="500" w:hanging="500"/>
      </w:pPr>
      <w:r>
        <w:rPr>
          <w:b/>
          <w:bCs/>
          <w:color w:val="4F46E5"/>
          <w:sz w:val="20"/>
          <w:szCs w:val="20"/>
        </w:rPr>
        <w:t xml:space="preserve">20.	</w:t>
      </w:r>
      <w:r>
        <w:rPr>
          <w:sz w:val="20"/>
          <w:szCs w:val="20"/>
        </w:rPr>
        <w:t xml:space="preserve">Resposta livre. Deve apresentar os cinco elementos de modo coerente e discutir se o estado resume o passado relevante, propondo ajustes caso não resuma.</w:t>
      </w:r>
    </w:p>
    <w:p>
      <w:pPr>
        <w:pStyle w:val="Heading2"/>
        <w:keepNext/>
        <w:pageBreakBefore/>
      </w:pPr>
      <w:r>
        <w:t xml:space="preserve">Capítulo 4 — Programação Dinâmica</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PD usa a dinâmica p(s′, r | s, a) para calcular os valores.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Foi usada no sentido de planejamento, como em "programa de governo".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métodos sem modelo aproximam o que a PD calcula exatamente.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Ela aproxima o valor dos estados sob a política fixa.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w:t>
            </w:r>
            <w:r>
              <w:rPr>
                <w:sz w:val="17"/>
                <w:szCs w:val="17"/>
                <w:vertAlign w:val="subscript"/>
              </w:rPr>
              <w:t xml:space="preserve">k+1</w:t>
            </w:r>
            <w:r>
              <w:rPr>
                <w:sz w:val="17"/>
                <w:szCs w:val="17"/>
              </w:rPr>
              <w:t xml:space="preserve">(s) = Σ π Σ p [r + γ </w:t>
            </w:r>
            <w:r>
              <w:rPr>
                <w:sz w:val="17"/>
                <w:szCs w:val="17"/>
              </w:rPr>
              <w:t xml:space="preserve">V</w:t>
            </w:r>
            <w:r>
              <w:rPr>
                <w:sz w:val="17"/>
                <w:szCs w:val="17"/>
                <w:vertAlign w:val="subscript"/>
              </w:rPr>
              <w:t xml:space="preserve">k</w:t>
            </w:r>
            <w:r>
              <w:rPr>
                <w:sz w:val="17"/>
                <w:szCs w:val="17"/>
              </w:rPr>
              <w:t xml:space="preserv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varredura atualiza os valores de todos os estados.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V₁(s) = −1 + média dos V₀ = −1 + 0.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−1 + (−1 − 1 + 0 − 1)/4 = −1,75.</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−1 por passo e γ = 1, o valor é menos o número esperado de passos.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π′(s) = argmax_a Σ p [r + γ v(s′)].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política gulosa nunca piora e frequentemente melhora.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Avalia, melhora e repete até a política não mudar.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 a política não muda ao melhorar, a equação de otimalidade é satisfeita.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w:t>
            </w:r>
            <w:r>
              <w:rPr>
                <w:sz w:val="17"/>
                <w:szCs w:val="17"/>
                <w:vertAlign w:val="subscript"/>
              </w:rPr>
              <w:t xml:space="preserve">k+1</w:t>
            </w:r>
            <w:r>
              <w:rPr>
                <w:sz w:val="17"/>
                <w:szCs w:val="17"/>
              </w:rPr>
              <w:t xml:space="preserve">(s) = max_a Σ p [r + γ </w:t>
            </w:r>
            <w:r>
              <w:rPr>
                <w:sz w:val="17"/>
                <w:szCs w:val="17"/>
              </w:rPr>
              <w:t xml:space="preserve">V</w:t>
            </w:r>
            <w:r>
              <w:rPr>
                <w:sz w:val="17"/>
                <w:szCs w:val="17"/>
                <w:vertAlign w:val="subscript"/>
              </w:rPr>
              <w:t xml:space="preserve">k</w:t>
            </w:r>
            <w:r>
              <w:rPr>
                <w:sz w:val="17"/>
                <w:szCs w:val="17"/>
              </w:rPr>
              <w:t xml:space="preserv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avaliação é truncada em uma varredura.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Duas forças em ciclo convergem para v* e π*.</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atualização usa </w:t>
            </w:r>
            <w:r>
              <w:rPr>
                <w:sz w:val="17"/>
                <w:szCs w:val="17"/>
              </w:rPr>
              <w:t xml:space="preserve">V</w:t>
            </w:r>
            <w:r>
              <w:rPr>
                <w:sz w:val="17"/>
                <w:szCs w:val="17"/>
                <w:vertAlign w:val="subscript"/>
              </w:rPr>
              <w:t xml:space="preserve">k</w:t>
            </w:r>
            <w:r>
              <w:rPr>
                <w:sz w:val="17"/>
                <w:szCs w:val="17"/>
              </w:rPr>
              <w:t xml:space="preserve">(s′) para calcular </w:t>
            </w:r>
            <w:r>
              <w:rPr>
                <w:sz w:val="17"/>
                <w:szCs w:val="17"/>
              </w:rPr>
              <w:t xml:space="preserve">V</w:t>
            </w:r>
            <w:r>
              <w:rPr>
                <w:sz w:val="17"/>
                <w:szCs w:val="17"/>
                <w:vertAlign w:val="subscript"/>
              </w:rPr>
              <w:t xml:space="preserve">k+1</w:t>
            </w:r>
            <w:r>
              <w:rPr>
                <w:sz w:val="17"/>
                <w:szCs w:val="17"/>
              </w:rPr>
              <w:t xml:space="preserv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outro uso do termo: reamostragem estatística.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Para γ &lt; 1 (ou condições adequadas), cada varredura reduz o erro máximo.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erro cai por um fator γ por varredura, que é próximo de 1.</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Pode atualizar um estado por vez, desde que todos continuem sendo atualizados.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d variáveis em b faixas, são b^d estados.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10 elevado a 10, ou seja, dez bilhões.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Nenhum plano elimina o acaso das transições.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combinação de faixas vira um estado discreto.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frequências relativas estimam p(s′ | s, 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Evitar pares desconhecidos reduz o risco de confiar em estimativas inexistentes.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modelo estimado captura a dinâmica, e o planejamento explora esse conhecimento.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Howard descreveu a iteração de política em 1960.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efeito do cupom é suposto; é preciso ver quanto as conclusões dependem disso.</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É um conjunto de métodos que calculam valores e políticas ótimas usando as equações de Bellman. Exige que o MDP seja conhecido (dinâmica e recompensas) e que o número de estados seja tratável.</w:t>
      </w:r>
    </w:p>
    <w:p>
      <w:pPr>
        <w:keepLines/>
        <w:tabs>
          <w:tab w:val="left" w:pos="500"/>
        </w:tabs>
        <w:spacing w:after="90" w:line="270"/>
        <w:ind w:left="500" w:hanging="500"/>
      </w:pPr>
      <w:r>
        <w:rPr>
          <w:b/>
          <w:bCs/>
          <w:color w:val="4F46E5"/>
          <w:sz w:val="20"/>
          <w:szCs w:val="20"/>
        </w:rPr>
        <w:t xml:space="preserve">2.	</w:t>
      </w:r>
      <w:r>
        <w:rPr>
          <w:sz w:val="20"/>
          <w:szCs w:val="20"/>
        </w:rPr>
        <w:t xml:space="preserve">Na varredura 1 só o valor imediato (−1) aparece; na seguinte, estados vizinhos ao destino incorporam o valor do destino (0), e assim por diante. A informação viaja uma casa a cada varredura, como uma onda.</w:t>
      </w:r>
    </w:p>
    <w:p>
      <w:pPr>
        <w:keepLines/>
        <w:tabs>
          <w:tab w:val="left" w:pos="500"/>
        </w:tabs>
        <w:spacing w:after="90" w:line="270"/>
        <w:ind w:left="500" w:hanging="500"/>
      </w:pPr>
      <w:r>
        <w:rPr>
          <w:b/>
          <w:bCs/>
          <w:color w:val="4F46E5"/>
          <w:sz w:val="20"/>
          <w:szCs w:val="20"/>
        </w:rPr>
        <w:t xml:space="preserve">3.	</w:t>
      </w:r>
      <w:r>
        <w:rPr>
          <w:sz w:val="20"/>
          <w:szCs w:val="20"/>
        </w:rPr>
        <w:t xml:space="preserve">V₁ = −1 para todo estado não terminal. Vizinhos: ela mesma (parede), casa abaixo, ★ e casa à direita. V₂ = −1 + (−1 − 1 + 0 − 1)/4 = −1 − 0,75 = −1,75.</w:t>
      </w:r>
    </w:p>
    <w:p>
      <w:pPr>
        <w:keepLines/>
        <w:tabs>
          <w:tab w:val="left" w:pos="500"/>
        </w:tabs>
        <w:spacing w:after="90" w:line="270"/>
        <w:ind w:left="500" w:hanging="500"/>
      </w:pPr>
      <w:r>
        <w:rPr>
          <w:b/>
          <w:bCs/>
          <w:color w:val="4F46E5"/>
          <w:sz w:val="20"/>
          <w:szCs w:val="20"/>
        </w:rPr>
        <w:t xml:space="preserve">4.	</w:t>
      </w:r>
      <w:r>
        <w:rPr>
          <w:sz w:val="20"/>
          <w:szCs w:val="20"/>
        </w:rPr>
        <w:t xml:space="preserve">Inicializa-se uma política; avalia-se v_π; torna-se a política gulosa; repete-se até não haver mudança. Termina porque cada melhoria é estritamente melhor ou igual e há um número finito de políticas determinísticas.</w:t>
      </w:r>
    </w:p>
    <w:p>
      <w:pPr>
        <w:keepLines/>
        <w:tabs>
          <w:tab w:val="left" w:pos="500"/>
        </w:tabs>
        <w:spacing w:after="90" w:line="270"/>
        <w:ind w:left="500" w:hanging="500"/>
      </w:pPr>
      <w:r>
        <w:rPr>
          <w:b/>
          <w:bCs/>
          <w:color w:val="4F46E5"/>
          <w:sz w:val="20"/>
          <w:szCs w:val="20"/>
        </w:rPr>
        <w:t xml:space="preserve">5.	</w:t>
      </w:r>
      <w:r>
        <w:rPr>
          <w:sz w:val="20"/>
          <w:szCs w:val="20"/>
        </w:rPr>
        <w:t xml:space="preserve">Atualiza V(s) ← max_a Σ p [r + γ V(s′)] até a mudança máxima ser menor que θ e depois extrai a política gulosa. É como iteração de política com avaliação truncada em uma varredura: mais iterações, cada uma mais barata.</w:t>
      </w:r>
    </w:p>
    <w:p>
      <w:pPr>
        <w:keepLines/>
        <w:tabs>
          <w:tab w:val="left" w:pos="500"/>
        </w:tabs>
        <w:spacing w:after="90" w:line="270"/>
        <w:ind w:left="500" w:hanging="500"/>
      </w:pPr>
      <w:r>
        <w:rPr>
          <w:b/>
          <w:bCs/>
          <w:color w:val="4F46E5"/>
          <w:sz w:val="20"/>
          <w:szCs w:val="20"/>
        </w:rPr>
        <w:t xml:space="preserve">6.	</w:t>
      </w:r>
      <w:r>
        <w:rPr>
          <w:sz w:val="20"/>
          <w:szCs w:val="20"/>
        </w:rPr>
        <w:t xml:space="preserve">Duas forças em ciclo: avaliação (valores coerentes com a política) e melhoria (política gulosa nos valores). Quase todo método de AR, como Q-learning, SARSA e atores-críticos, alterna aproximadamente essas duas etapas.</w:t>
      </w:r>
    </w:p>
    <w:p>
      <w:pPr>
        <w:keepLines/>
        <w:tabs>
          <w:tab w:val="left" w:pos="500"/>
        </w:tabs>
        <w:spacing w:after="90" w:line="270"/>
        <w:ind w:left="500" w:hanging="500"/>
      </w:pPr>
      <w:r>
        <w:rPr>
          <w:b/>
          <w:bCs/>
          <w:color w:val="4F46E5"/>
          <w:sz w:val="20"/>
          <w:szCs w:val="20"/>
        </w:rPr>
        <w:t xml:space="preserve">7.	</w:t>
      </w:r>
      <w:r>
        <w:rPr>
          <w:sz w:val="20"/>
          <w:szCs w:val="20"/>
        </w:rPr>
        <w:t xml:space="preserve">É atualizar uma estimativa com base em outra estimativa. Funciona porque cada atualização incorpora informação real (a recompensa e a dinâmica), e a atualização é uma contração que converge para o ponto fixo correto.</w:t>
      </w:r>
    </w:p>
    <w:p>
      <w:pPr>
        <w:keepLines/>
        <w:tabs>
          <w:tab w:val="left" w:pos="500"/>
        </w:tabs>
        <w:spacing w:after="90" w:line="270"/>
        <w:ind w:left="500" w:hanging="500"/>
      </w:pPr>
      <w:r>
        <w:rPr>
          <w:b/>
          <w:bCs/>
          <w:color w:val="4F46E5"/>
          <w:sz w:val="20"/>
          <w:szCs w:val="20"/>
        </w:rPr>
        <w:t xml:space="preserve">8.	</w:t>
      </w:r>
      <w:r>
        <w:rPr>
          <w:sz w:val="20"/>
          <w:szCs w:val="20"/>
        </w:rPr>
        <w:t xml:space="preserve">Após k varreduras, o erro é no máximo γᵏ e₀. Exigir γᵏ e₀ ≤ ε implica k ≥ log(ε/e₀)/log γ. Como log γ é pequeno em módulo quando γ é próximo de 1, k cresce.</w:t>
      </w:r>
    </w:p>
    <w:p>
      <w:pPr>
        <w:keepLines/>
        <w:tabs>
          <w:tab w:val="left" w:pos="500"/>
        </w:tabs>
        <w:spacing w:after="90" w:line="270"/>
        <w:ind w:left="500" w:hanging="500"/>
      </w:pPr>
      <w:r>
        <w:rPr>
          <w:b/>
          <w:bCs/>
          <w:color w:val="4F46E5"/>
          <w:sz w:val="20"/>
          <w:szCs w:val="20"/>
        </w:rPr>
        <w:t xml:space="preserve">9.	</w:t>
      </w:r>
      <w:r>
        <w:rPr>
          <w:sz w:val="20"/>
          <w:szCs w:val="20"/>
        </w:rPr>
        <w:t xml:space="preserve">O erro cai por um fator γ por varredura. Para reduzir o erro por 10⁻⁶, γ = 0,9 exige cerca de 131 varreduras; γ = 0,99, cerca de 1.375.</w:t>
      </w:r>
    </w:p>
    <w:p>
      <w:pPr>
        <w:keepLines/>
        <w:tabs>
          <w:tab w:val="left" w:pos="500"/>
        </w:tabs>
        <w:spacing w:after="90" w:line="270"/>
        <w:ind w:left="500" w:hanging="500"/>
      </w:pPr>
      <w:r>
        <w:rPr>
          <w:b/>
          <w:bCs/>
          <w:color w:val="4F46E5"/>
          <w:sz w:val="20"/>
          <w:szCs w:val="20"/>
        </w:rPr>
        <w:t xml:space="preserve">10.	</w:t>
      </w:r>
      <w:r>
        <w:rPr>
          <w:sz w:val="20"/>
          <w:szCs w:val="20"/>
        </w:rPr>
        <w:t xml:space="preserve">Com 8 variáveis em 10 faixas há 10⁸ estados, e o número cresce exponencialmente com as variáveis. Saídas: aproximação de funções, generalização por redes neurais ou amostragem.</w:t>
      </w:r>
    </w:p>
    <w:p>
      <w:pPr>
        <w:keepLines/>
        <w:tabs>
          <w:tab w:val="left" w:pos="500"/>
        </w:tabs>
        <w:spacing w:after="90" w:line="270"/>
        <w:ind w:left="500" w:hanging="500"/>
      </w:pPr>
      <w:r>
        <w:rPr>
          <w:b/>
          <w:bCs/>
          <w:color w:val="4F46E5"/>
          <w:sz w:val="20"/>
          <w:szCs w:val="20"/>
        </w:rPr>
        <w:t xml:space="preserve">11.	</w:t>
      </w:r>
      <w:r>
        <w:rPr>
          <w:sz w:val="20"/>
          <w:szCs w:val="20"/>
        </w:rPr>
        <w:t xml:space="preserve">A síncrona usa uma cópia dos valores antigos em cada varredura; a assíncrona atualiza estados em qualquer ordem, usando valores recém-atualizados. Pode ser mais rápida e permite focar nos estados relevantes.</w:t>
      </w:r>
    </w:p>
    <w:p>
      <w:pPr>
        <w:keepLines/>
        <w:tabs>
          <w:tab w:val="left" w:pos="500"/>
        </w:tabs>
        <w:spacing w:after="90" w:line="270"/>
        <w:ind w:left="500" w:hanging="500"/>
      </w:pPr>
      <w:r>
        <w:rPr>
          <w:b/>
          <w:bCs/>
          <w:color w:val="4F46E5"/>
          <w:sz w:val="20"/>
          <w:szCs w:val="20"/>
        </w:rPr>
        <w:t xml:space="preserve">12.	</w:t>
      </w:r>
      <w:r>
        <w:rPr>
          <w:sz w:val="20"/>
          <w:szCs w:val="20"/>
        </w:rPr>
        <w:t xml:space="preserve">Em cada estado, calcula-se o valor esperado de cada ação, Σ p (r + γ v*(s′)), e escolhe-se a de maior valor (argmax).</w:t>
      </w:r>
    </w:p>
    <w:p>
      <w:pPr>
        <w:keepLines/>
        <w:tabs>
          <w:tab w:val="left" w:pos="500"/>
        </w:tabs>
        <w:spacing w:after="90" w:line="270"/>
        <w:ind w:left="500" w:hanging="500"/>
      </w:pPr>
      <w:r>
        <w:rPr>
          <w:b/>
          <w:bCs/>
          <w:color w:val="4F46E5"/>
          <w:sz w:val="20"/>
          <w:szCs w:val="20"/>
        </w:rPr>
        <w:t xml:space="preserve">13.	</w:t>
      </w:r>
      <w:r>
        <w:rPr>
          <w:sz w:val="20"/>
          <w:szCs w:val="20"/>
        </w:rPr>
        <w:t xml:space="preserve">O gelo escorrega: a ação escolhida só é executada com 1/3 de chance. Afastar-se de buracos reduz o risco de escorregar para eles, mesmo que alongue o caminho.</w:t>
      </w:r>
    </w:p>
    <w:p>
      <w:pPr>
        <w:keepLines/>
        <w:tabs>
          <w:tab w:val="left" w:pos="500"/>
        </w:tabs>
        <w:spacing w:after="90" w:line="270"/>
        <w:ind w:left="500" w:hanging="500"/>
      </w:pPr>
      <w:r>
        <w:rPr>
          <w:b/>
          <w:bCs/>
          <w:color w:val="4F46E5"/>
          <w:sz w:val="20"/>
          <w:szCs w:val="20"/>
        </w:rPr>
        <w:t xml:space="preserve">14.	</w:t>
      </w:r>
      <w:r>
        <w:rPr>
          <w:sz w:val="20"/>
          <w:szCs w:val="20"/>
        </w:rPr>
        <w:t xml:space="preserve">(1) Coletar transições aleatórias; (2) discretizar o estado com KBinsDiscretizer e contar transições para estimar o modelo; (3) rodar iteração de valor no modelo estimado; (4) testar no ambiente real. O scikit-learn faz a discretização e, em outras etapas, a reamostragem para avaliação.</w:t>
      </w:r>
    </w:p>
    <w:p>
      <w:pPr>
        <w:keepLines/>
        <w:tabs>
          <w:tab w:val="left" w:pos="500"/>
        </w:tabs>
        <w:spacing w:after="90" w:line="270"/>
        <w:ind w:left="500" w:hanging="500"/>
      </w:pPr>
      <w:r>
        <w:rPr>
          <w:b/>
          <w:bCs/>
          <w:color w:val="4F46E5"/>
          <w:sz w:val="20"/>
          <w:szCs w:val="20"/>
        </w:rPr>
        <w:t xml:space="preserve">15.	</w:t>
      </w:r>
      <w:r>
        <w:rPr>
          <w:sz w:val="20"/>
          <w:szCs w:val="20"/>
        </w:rPr>
        <w:t xml:space="preserve">Estados importantes (como os de equilíbrio prolongado) podem raramente aparecer, deixando lacunas no modelo. Pode-se coletar mais dados, alternar coleta e planejamento, ou usar a política atual para coletar dados em regiões relevantes.</w:t>
      </w:r>
    </w:p>
    <w:p>
      <w:pPr>
        <w:keepLines/>
        <w:tabs>
          <w:tab w:val="left" w:pos="500"/>
        </w:tabs>
        <w:spacing w:after="90" w:line="270"/>
        <w:ind w:left="500" w:hanging="500"/>
      </w:pPr>
      <w:r>
        <w:rPr>
          <w:b/>
          <w:bCs/>
          <w:color w:val="4F46E5"/>
          <w:sz w:val="20"/>
          <w:szCs w:val="20"/>
        </w:rPr>
        <w:t xml:space="preserve">16.	</w:t>
      </w:r>
      <w:r>
        <w:rPr>
          <w:sz w:val="20"/>
          <w:szCs w:val="20"/>
        </w:rPr>
        <w:t xml:space="preserve">O valor 0 é menor que o valor típico (positivo) das ações boas, desencorajando estados desconhecidos. A alternativa otimista atribui valor alto a pares desconhecidos, estimulando a exploração (como valores iniciais otimistas nos bandits).</w:t>
      </w:r>
    </w:p>
    <w:p>
      <w:pPr>
        <w:keepLines/>
        <w:tabs>
          <w:tab w:val="left" w:pos="500"/>
        </w:tabs>
        <w:spacing w:after="90" w:line="270"/>
        <w:ind w:left="500" w:hanging="500"/>
      </w:pPr>
      <w:r>
        <w:rPr>
          <w:b/>
          <w:bCs/>
          <w:color w:val="4F46E5"/>
          <w:sz w:val="20"/>
          <w:szCs w:val="20"/>
        </w:rPr>
        <w:t xml:space="preserve">17.	</w:t>
      </w:r>
      <w:r>
        <w:rPr>
          <w:sz w:val="20"/>
          <w:szCs w:val="20"/>
        </w:rPr>
        <w:t xml:space="preserve">O efeito do cupom (δ) e seu custo (c) não vêm dos dados. A sensibilidade mostra em que regiões de (c, δ) o cupom é ótimo, indicando quais conclusões são robustas e quais dependem das suposições.</w:t>
      </w:r>
    </w:p>
    <w:p>
      <w:pPr>
        <w:keepLines/>
        <w:tabs>
          <w:tab w:val="left" w:pos="500"/>
        </w:tabs>
        <w:spacing w:after="90" w:line="270"/>
        <w:ind w:left="500" w:hanging="500"/>
      </w:pPr>
      <w:r>
        <w:rPr>
          <w:b/>
          <w:bCs/>
          <w:color w:val="4F46E5"/>
          <w:sz w:val="20"/>
          <w:szCs w:val="20"/>
        </w:rPr>
        <w:t xml:space="preserve">18.	</w:t>
      </w:r>
      <w:r>
        <w:rPr>
          <w:sz w:val="20"/>
          <w:szCs w:val="20"/>
        </w:rPr>
        <w:t xml:space="preserve">PD exige o modelo e poucos estados, mas calcula soluções exatas sem interagir. Métodos sem modelo aprendem pela experiência sem conhecer p, ao custo de muitas amostras e de variância nas estimativas.</w:t>
      </w:r>
    </w:p>
    <w:p>
      <w:pPr>
        <w:keepLines/>
        <w:tabs>
          <w:tab w:val="left" w:pos="500"/>
        </w:tabs>
        <w:spacing w:after="90" w:line="270"/>
        <w:ind w:left="500" w:hanging="500"/>
      </w:pPr>
      <w:r>
        <w:rPr>
          <w:b/>
          <w:bCs/>
          <w:color w:val="4F46E5"/>
          <w:sz w:val="20"/>
          <w:szCs w:val="20"/>
        </w:rPr>
        <w:t xml:space="preserve">19.	</w:t>
      </w:r>
      <w:r>
        <w:rPr>
          <w:sz w:val="20"/>
          <w:szCs w:val="20"/>
        </w:rPr>
        <w:t xml:space="preserve">Escolher, em um estado, a melhor ação segundo q_π e depois seguir π já produz valor maior ou igual a v_π(s). Aplicando isso em todos os estados e repetidamente, o valor da nova política não é menor em nenhum estado.</w:t>
      </w:r>
    </w:p>
    <w:p>
      <w:pPr>
        <w:keepLines/>
        <w:tabs>
          <w:tab w:val="left" w:pos="500"/>
        </w:tabs>
        <w:spacing w:after="90" w:line="270"/>
        <w:ind w:left="500" w:hanging="500"/>
      </w:pPr>
      <w:r>
        <w:rPr>
          <w:b/>
          <w:bCs/>
          <w:color w:val="4F46E5"/>
          <w:sz w:val="20"/>
          <w:szCs w:val="20"/>
        </w:rPr>
        <w:t xml:space="preserve">20.	</w:t>
      </w:r>
      <w:r>
        <w:rPr>
          <w:sz w:val="20"/>
          <w:szCs w:val="20"/>
        </w:rPr>
        <w:t xml:space="preserve">Controle de estoque: estado = nível do estoque; ação = quantidade a encomendar; transições dadas pela distribuição da demanda; recompensa = lucro das vendas menos custos de pedido e de armazenagem.</w:t>
      </w:r>
    </w:p>
    <w:p>
      <w:pPr>
        <w:pStyle w:val="Heading2"/>
        <w:keepNext/>
        <w:pageBreakBefore/>
      </w:pPr>
      <w:r>
        <w:t xml:space="preserve">Capítulo 5 — Métodos de Monte Carlo</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MC usa experiência: a média dos retornos reais.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MC usa retornos completos, não estimativas de outros estados.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retorno só é conhecido ao fim do episódio.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primeira ocorrência de cada estado no episódio é a considerada.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Todas as ocorrências contribuem para a média.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recursão </w:t>
            </w:r>
            <w:r>
              <w:rPr>
                <w:sz w:val="17"/>
                <w:szCs w:val="17"/>
              </w:rPr>
              <w:t xml:space="preserve">G</w:t>
            </w:r>
            <w:r>
              <w:rPr>
                <w:sz w:val="17"/>
                <w:szCs w:val="17"/>
                <w:vertAlign w:val="subscript"/>
              </w:rPr>
              <w:t xml:space="preserve">t</w:t>
            </w:r>
            <w:r>
              <w:rPr>
                <w:sz w:val="17"/>
                <w:szCs w:val="17"/>
              </w:rPr>
              <w:t xml:space="preserve"> = </w:t>
            </w:r>
            <w:r>
              <w:rPr>
                <w:sz w:val="17"/>
                <w:szCs w:val="17"/>
              </w:rPr>
              <w:t xml:space="preserve">R</w:t>
            </w:r>
            <w:r>
              <w:rPr>
                <w:sz w:val="17"/>
                <w:szCs w:val="17"/>
                <w:vertAlign w:val="subscript"/>
              </w:rPr>
              <w:t xml:space="preserve">t+1</w:t>
            </w:r>
            <w:r>
              <w:rPr>
                <w:sz w:val="17"/>
                <w:szCs w:val="17"/>
              </w:rPr>
              <w:t xml:space="preserve"> + γ </w:t>
            </w:r>
            <w:r>
              <w:rPr>
                <w:sz w:val="17"/>
                <w:szCs w:val="17"/>
              </w:rPr>
              <w:t xml:space="preserve">G</w:t>
            </w:r>
            <w:r>
              <w:rPr>
                <w:sz w:val="17"/>
                <w:szCs w:val="17"/>
                <w:vertAlign w:val="subscript"/>
              </w:rPr>
              <w:t xml:space="preserve">t+1</w:t>
            </w:r>
            <w:r>
              <w:rPr>
                <w:sz w:val="17"/>
                <w:szCs w:val="17"/>
              </w:rPr>
              <w:t xml:space="preserve"> torna isso natural.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G₁ = 0 + 0 + 1 = +1.</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São três componentes: soma, carta do crupiê e ás usável.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ás conta como 11 enquanto a soma não passar de 21.</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Pedir carta com somas altas leva a estourar muitas vezes.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Escolher uma ação exige conhecer o valor de cada 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muitos ambientes não controlamos o estado inicial.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política ε-gulosa garante exploração contínua.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políticas de comportamento e de alvo coincidem.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Aprende-se sobre π enquanto se observam dados de b.</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o alvo do aprendizado.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Pondera cada episódio pela plausibilidade sob a política-alvo.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termo π(a|s) é zero e o produto se anula.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média de ρ·G é não viesada, porém instável.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Σρ G/Σρ é consistente e mais estável.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Retornos de episódios inteiros variam bastante.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Dispensa a dinâmica p.</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custo não depende do tamanho total do espaço de estados.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política ε-gulosa ainda sorteia ações; o teste usa a gulosa.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regra novo = velho + passo × (alvo − velho).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Recompensas recentes pesam mais.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árvore oferece uma explicação aproximada da política.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Mede quão bem a árvore reproduz as decisões.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erro de MC cai com o número de trajetórias.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Foi popularizado por cientistas que usavam amostragem aleatória (Metropolis e Ulam, 1949).</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O valor é o retorno esperado ao partir do estado. A média amostral de muitos retornos independentes converge para a esperança (lei dos grandes números), então a média dos retornos observados estima o valor.</w:t>
      </w:r>
    </w:p>
    <w:p>
      <w:pPr>
        <w:keepLines/>
        <w:tabs>
          <w:tab w:val="left" w:pos="500"/>
        </w:tabs>
        <w:spacing w:after="90" w:line="270"/>
        <w:ind w:left="500" w:hanging="500"/>
      </w:pPr>
      <w:r>
        <w:rPr>
          <w:b/>
          <w:bCs/>
          <w:color w:val="4F46E5"/>
          <w:sz w:val="20"/>
          <w:szCs w:val="20"/>
        </w:rPr>
        <w:t xml:space="preserve">2.	</w:t>
      </w:r>
      <w:r>
        <w:rPr>
          <w:sz w:val="20"/>
          <w:szCs w:val="20"/>
        </w:rPr>
        <w:t xml:space="preserve">A PD precisa do modelo, usa bootstrapping e atualiza todos os estados por varredura. O MC não precisa do modelo, não usa bootstrapping (usa o retorno real) e atualiza apenas os estados visitados.</w:t>
      </w:r>
    </w:p>
    <w:p>
      <w:pPr>
        <w:keepLines/>
        <w:tabs>
          <w:tab w:val="left" w:pos="500"/>
        </w:tabs>
        <w:spacing w:after="90" w:line="270"/>
        <w:ind w:left="500" w:hanging="500"/>
      </w:pPr>
      <w:r>
        <w:rPr>
          <w:b/>
          <w:bCs/>
          <w:color w:val="4F46E5"/>
          <w:sz w:val="20"/>
          <w:szCs w:val="20"/>
        </w:rPr>
        <w:t xml:space="preserve">3.	</w:t>
      </w:r>
      <w:r>
        <w:rPr>
          <w:sz w:val="20"/>
          <w:szCs w:val="20"/>
        </w:rPr>
        <w:t xml:space="preserve">Num episódio A→B→C→B→D, B aparece duas vezes. Primeira visita usa o retorno apenas da primeira ocorrência; toda visita usa o retorno de ambas e tira a média.</w:t>
      </w:r>
    </w:p>
    <w:p>
      <w:pPr>
        <w:keepLines/>
        <w:tabs>
          <w:tab w:val="left" w:pos="500"/>
        </w:tabs>
        <w:spacing w:after="90" w:line="270"/>
        <w:ind w:left="500" w:hanging="500"/>
      </w:pPr>
      <w:r>
        <w:rPr>
          <w:b/>
          <w:bCs/>
          <w:color w:val="4F46E5"/>
          <w:sz w:val="20"/>
          <w:szCs w:val="20"/>
        </w:rPr>
        <w:t xml:space="preserve">4.	</w:t>
      </w:r>
      <w:r>
        <w:rPr>
          <w:sz w:val="20"/>
          <w:szCs w:val="20"/>
        </w:rPr>
        <w:t xml:space="preserve">G₃ = 4; G₂ = 2 + 0,5 × 4 = 4; G₁ = 0 + 0,5 × 4 = 2.</w:t>
      </w:r>
    </w:p>
    <w:p>
      <w:pPr>
        <w:keepLines/>
        <w:tabs>
          <w:tab w:val="left" w:pos="500"/>
        </w:tabs>
        <w:spacing w:after="90" w:line="270"/>
        <w:ind w:left="500" w:hanging="500"/>
      </w:pPr>
      <w:r>
        <w:rPr>
          <w:b/>
          <w:bCs/>
          <w:color w:val="4F46E5"/>
          <w:sz w:val="20"/>
          <w:szCs w:val="20"/>
        </w:rPr>
        <w:t xml:space="preserve">5.	</w:t>
      </w:r>
      <w:r>
        <w:rPr>
          <w:sz w:val="20"/>
          <w:szCs w:val="20"/>
        </w:rPr>
        <w:t xml:space="preserve">Para escolher uma ação é preciso saber o valor de cada ação. Com o modelo, v permitiria olhar um passo à frente; sem ele, é necessário estimar diretamente q(s, a).</w:t>
      </w:r>
    </w:p>
    <w:p>
      <w:pPr>
        <w:keepLines/>
        <w:tabs>
          <w:tab w:val="left" w:pos="500"/>
        </w:tabs>
        <w:spacing w:after="90" w:line="270"/>
        <w:ind w:left="500" w:hanging="500"/>
      </w:pPr>
      <w:r>
        <w:rPr>
          <w:b/>
          <w:bCs/>
          <w:color w:val="4F46E5"/>
          <w:sz w:val="20"/>
          <w:szCs w:val="20"/>
        </w:rPr>
        <w:t xml:space="preserve">6.	</w:t>
      </w:r>
      <w:r>
        <w:rPr>
          <w:sz w:val="20"/>
          <w:szCs w:val="20"/>
        </w:rPr>
        <w:t xml:space="preserve">Garantir a visita a todos os pares estado-ação exigiria começar episódios em pares sorteados, o que muitas vezes é impossível. A política ε-gulosa mantém probabilidade positiva de qualquer ação, e assim todos os pares continuam sendo visitados.</w:t>
      </w:r>
    </w:p>
    <w:p>
      <w:pPr>
        <w:keepLines/>
        <w:tabs>
          <w:tab w:val="left" w:pos="500"/>
        </w:tabs>
        <w:spacing w:after="90" w:line="270"/>
        <w:ind w:left="500" w:hanging="500"/>
      </w:pPr>
      <w:r>
        <w:rPr>
          <w:b/>
          <w:bCs/>
          <w:color w:val="4F46E5"/>
          <w:sz w:val="20"/>
          <w:szCs w:val="20"/>
        </w:rPr>
        <w:t xml:space="preserve">7.	</w:t>
      </w:r>
      <w:r>
        <w:rPr>
          <w:sz w:val="20"/>
          <w:szCs w:val="20"/>
        </w:rPr>
        <w:t xml:space="preserve">On-policy aprende sobre a política que gera os dados; off-policy aprende sobre outra política. É útil para aprender de dados históricos, de humanos ou de outros agentes.</w:t>
      </w:r>
    </w:p>
    <w:p>
      <w:pPr>
        <w:keepLines/>
        <w:tabs>
          <w:tab w:val="left" w:pos="500"/>
        </w:tabs>
        <w:spacing w:after="90" w:line="270"/>
        <w:ind w:left="500" w:hanging="500"/>
      </w:pPr>
      <w:r>
        <w:rPr>
          <w:b/>
          <w:bCs/>
          <w:color w:val="4F46E5"/>
          <w:sz w:val="20"/>
          <w:szCs w:val="20"/>
        </w:rPr>
        <w:t xml:space="preserve">8.	</w:t>
      </w:r>
      <w:r>
        <w:rPr>
          <w:sz w:val="20"/>
          <w:szCs w:val="20"/>
        </w:rPr>
        <w:t xml:space="preserve">Corrige a diferença entre as políticas ponderando retornos por ρ. A ordinária é não viesada, mas de variância alta; a ponderada tem viés que desaparece e variância muito menor, sendo mais estável.</w:t>
      </w:r>
    </w:p>
    <w:p>
      <w:pPr>
        <w:keepLines/>
        <w:tabs>
          <w:tab w:val="left" w:pos="500"/>
        </w:tabs>
        <w:spacing w:after="90" w:line="270"/>
        <w:ind w:left="500" w:hanging="500"/>
      </w:pPr>
      <w:r>
        <w:rPr>
          <w:b/>
          <w:bCs/>
          <w:color w:val="4F46E5"/>
          <w:sz w:val="20"/>
          <w:szCs w:val="20"/>
        </w:rPr>
        <w:t xml:space="preserve">9.	</w:t>
      </w:r>
      <w:r>
        <w:rPr>
          <w:sz w:val="20"/>
          <w:szCs w:val="20"/>
        </w:rPr>
        <w:t xml:space="preserve">A política-alvo é determinística e só aceita episódios em que todas as ações da política aleatória coincidam com as dela. Isso ocorre em cerca de 1/3 dos casos, pois os episódios são curtos.</w:t>
      </w:r>
    </w:p>
    <w:p>
      <w:pPr>
        <w:keepLines/>
        <w:tabs>
          <w:tab w:val="left" w:pos="500"/>
        </w:tabs>
        <w:spacing w:after="90" w:line="270"/>
        <w:ind w:left="500" w:hanging="500"/>
      </w:pPr>
      <w:r>
        <w:rPr>
          <w:b/>
          <w:bCs/>
          <w:color w:val="4F46E5"/>
          <w:sz w:val="20"/>
          <w:szCs w:val="20"/>
        </w:rPr>
        <w:t xml:space="preserve">10.	</w:t>
      </w:r>
      <w:r>
        <w:rPr>
          <w:sz w:val="20"/>
          <w:szCs w:val="20"/>
        </w:rPr>
        <w:t xml:space="preserve">Exigem tarefas episódicas; têm alta variância (retornos longos e aleatórios); só aprendem ao fim do episódio, sem aproveitar informação parcial.</w:t>
      </w:r>
    </w:p>
    <w:p>
      <w:pPr>
        <w:keepLines/>
        <w:tabs>
          <w:tab w:val="left" w:pos="500"/>
        </w:tabs>
        <w:spacing w:after="90" w:line="270"/>
        <w:ind w:left="500" w:hanging="500"/>
      </w:pPr>
      <w:r>
        <w:rPr>
          <w:b/>
          <w:bCs/>
          <w:color w:val="4F46E5"/>
          <w:sz w:val="20"/>
          <w:szCs w:val="20"/>
        </w:rPr>
        <w:t xml:space="preserve">11.	</w:t>
      </w:r>
      <w:r>
        <w:rPr>
          <w:sz w:val="20"/>
          <w:szCs w:val="20"/>
        </w:rPr>
        <w:t xml:space="preserve">Ela ainda sorteia ações com probabilidade ε, perdendo recompensa. Avalia-se a política gulosa (ε = 0) derivada de q, que mede a qualidade real da decisão aprendida.</w:t>
      </w:r>
    </w:p>
    <w:p>
      <w:pPr>
        <w:keepLines/>
        <w:tabs>
          <w:tab w:val="left" w:pos="500"/>
        </w:tabs>
        <w:spacing w:after="90" w:line="270"/>
        <w:ind w:left="500" w:hanging="500"/>
      </w:pPr>
      <w:r>
        <w:rPr>
          <w:b/>
          <w:bCs/>
          <w:color w:val="4F46E5"/>
          <w:sz w:val="20"/>
          <w:szCs w:val="20"/>
        </w:rPr>
        <w:t xml:space="preserve">12.	</w:t>
      </w:r>
      <w:r>
        <w:rPr>
          <w:sz w:val="20"/>
          <w:szCs w:val="20"/>
        </w:rPr>
        <w:t xml:space="preserve">Joga milhares de mãos, estima q(s, a) pela média dos retornos e torna a política gulosa. Com o tempo, passa a pedir carta com somas baixas e a parar com somas altas, de acordo com a carta do crupiê e o ás.</w:t>
      </w:r>
    </w:p>
    <w:p>
      <w:pPr>
        <w:keepLines/>
        <w:tabs>
          <w:tab w:val="left" w:pos="500"/>
        </w:tabs>
        <w:spacing w:after="90" w:line="270"/>
        <w:ind w:left="500" w:hanging="500"/>
      </w:pPr>
      <w:r>
        <w:rPr>
          <w:b/>
          <w:bCs/>
          <w:color w:val="4F46E5"/>
          <w:sz w:val="20"/>
          <w:szCs w:val="20"/>
        </w:rPr>
        <w:t xml:space="preserve">13.	</w:t>
      </w:r>
      <w:r>
        <w:rPr>
          <w:sz w:val="20"/>
          <w:szCs w:val="20"/>
        </w:rPr>
        <w:t xml:space="preserve">Se Q_N é a média de N − 1 valores, então </w:t>
      </w:r>
      <w:r>
        <w:rPr>
          <w:sz w:val="20"/>
          <w:szCs w:val="20"/>
        </w:rPr>
        <w:t xml:space="preserve">Q</w:t>
      </w:r>
      <w:r>
        <w:rPr>
          <w:sz w:val="20"/>
          <w:szCs w:val="20"/>
          <w:vertAlign w:val="subscript"/>
        </w:rPr>
        <w:t xml:space="preserve">N+1</w:t>
      </w:r>
      <w:r>
        <w:rPr>
          <w:sz w:val="20"/>
          <w:szCs w:val="20"/>
        </w:rPr>
        <w:t xml:space="preserve"> = (1/N)(G_N + (N − 1)Q_N) = Q_N + (1/N)(G_N − Q_N); a regra reproduz a média aritmética.</w:t>
      </w:r>
    </w:p>
    <w:p>
      <w:pPr>
        <w:keepLines/>
        <w:tabs>
          <w:tab w:val="left" w:pos="500"/>
        </w:tabs>
        <w:spacing w:after="90" w:line="270"/>
        <w:ind w:left="500" w:hanging="500"/>
      </w:pPr>
      <w:r>
        <w:rPr>
          <w:b/>
          <w:bCs/>
          <w:color w:val="4F46E5"/>
          <w:sz w:val="20"/>
          <w:szCs w:val="20"/>
        </w:rPr>
        <w:t xml:space="preserve">14.	</w:t>
      </w:r>
      <w:r>
        <w:rPr>
          <w:sz w:val="20"/>
          <w:szCs w:val="20"/>
        </w:rPr>
        <w:t xml:space="preserve">Em ambientes não estacionários, em que o valor das ações muda com o tempo (por exemplo, o comportamento de clientes que muda por estação). O passo constante dá mais peso ao que aconteceu recentemente.</w:t>
      </w:r>
    </w:p>
    <w:p>
      <w:pPr>
        <w:keepLines/>
        <w:tabs>
          <w:tab w:val="left" w:pos="500"/>
        </w:tabs>
        <w:spacing w:after="90" w:line="270"/>
        <w:ind w:left="500" w:hanging="500"/>
      </w:pPr>
      <w:r>
        <w:rPr>
          <w:b/>
          <w:bCs/>
          <w:color w:val="4F46E5"/>
          <w:sz w:val="20"/>
          <w:szCs w:val="20"/>
        </w:rPr>
        <w:t xml:space="preserve">15.	</w:t>
      </w:r>
      <w:r>
        <w:rPr>
          <w:sz w:val="20"/>
          <w:szCs w:val="20"/>
        </w:rPr>
        <w:t xml:space="preserve">Com 20 ou 21 o jogador para e ganha na maior parte das vezes, pois o crupiê raramente chega a essas somas. Com somas menores, a política pede carta e estoura com frequência, produzindo valores negativos.</w:t>
      </w:r>
    </w:p>
    <w:p>
      <w:pPr>
        <w:keepLines/>
        <w:tabs>
          <w:tab w:val="left" w:pos="500"/>
        </w:tabs>
        <w:spacing w:after="90" w:line="270"/>
        <w:ind w:left="500" w:hanging="500"/>
      </w:pPr>
      <w:r>
        <w:rPr>
          <w:b/>
          <w:bCs/>
          <w:color w:val="4F46E5"/>
          <w:sz w:val="20"/>
          <w:szCs w:val="20"/>
        </w:rPr>
        <w:t xml:space="preserve">16.	</w:t>
      </w:r>
      <w:r>
        <w:rPr>
          <w:sz w:val="20"/>
          <w:szCs w:val="20"/>
        </w:rPr>
        <w:t xml:space="preserve">Treina-se a árvore para prever a ação da política a partir do estado, obtendo regras legíveis. A árvore rasa só aproxima a política (fidelidade menor que 100%) e não pondera estados pela frequência, podendo omitir exceções.</w:t>
      </w:r>
    </w:p>
    <w:p>
      <w:pPr>
        <w:keepLines/>
        <w:tabs>
          <w:tab w:val="left" w:pos="500"/>
        </w:tabs>
        <w:spacing w:after="90" w:line="270"/>
        <w:ind w:left="500" w:hanging="500"/>
      </w:pPr>
      <w:r>
        <w:rPr>
          <w:b/>
          <w:bCs/>
          <w:color w:val="4F46E5"/>
          <w:sz w:val="20"/>
          <w:szCs w:val="20"/>
        </w:rPr>
        <w:t xml:space="preserve">17.	</w:t>
      </w:r>
      <w:r>
        <w:rPr>
          <w:sz w:val="20"/>
          <w:szCs w:val="20"/>
        </w:rPr>
        <w:t xml:space="preserve">O desvio-padrão da média amostral é σ/√n. Para reduzir o erro à metade é preciso quadruplicar o número de episódios, o que torna o MC caro quando a variância é alta.</w:t>
      </w:r>
    </w:p>
    <w:p>
      <w:pPr>
        <w:keepLines/>
        <w:tabs>
          <w:tab w:val="left" w:pos="500"/>
        </w:tabs>
        <w:spacing w:after="90" w:line="270"/>
        <w:ind w:left="500" w:hanging="500"/>
      </w:pPr>
      <w:r>
        <w:rPr>
          <w:b/>
          <w:bCs/>
          <w:color w:val="4F46E5"/>
          <w:sz w:val="20"/>
          <w:szCs w:val="20"/>
        </w:rPr>
        <w:t xml:space="preserve">18.	</w:t>
      </w:r>
      <w:r>
        <w:rPr>
          <w:sz w:val="20"/>
          <w:szCs w:val="20"/>
        </w:rPr>
        <w:t xml:space="preserve">Atendimento ao cliente: estado = situação da conversa; ações = respostas; recompensa final = satisfação ao encerrar o chamado. Cada atendimento é um episódio completo.</w:t>
      </w:r>
    </w:p>
    <w:p>
      <w:pPr>
        <w:keepLines/>
        <w:tabs>
          <w:tab w:val="left" w:pos="500"/>
        </w:tabs>
        <w:spacing w:after="90" w:line="270"/>
        <w:ind w:left="500" w:hanging="500"/>
      </w:pPr>
      <w:r>
        <w:rPr>
          <w:b/>
          <w:bCs/>
          <w:color w:val="4F46E5"/>
          <w:sz w:val="20"/>
          <w:szCs w:val="20"/>
        </w:rPr>
        <w:t xml:space="preserve">19.	</w:t>
      </w:r>
      <w:r>
        <w:rPr>
          <w:sz w:val="20"/>
          <w:szCs w:val="20"/>
        </w:rPr>
        <w:t xml:space="preserve">Simulação funciona com modelos complexos sem solução fechada, permite estimar incerteza e distribuições (não só médias) e valida modelos. Porém é mais lenta e menos precisa que a solução exata quando esta existe.</w:t>
      </w:r>
    </w:p>
    <w:p>
      <w:pPr>
        <w:keepLines/>
        <w:tabs>
          <w:tab w:val="left" w:pos="500"/>
        </w:tabs>
        <w:spacing w:after="90" w:line="270"/>
        <w:ind w:left="500" w:hanging="500"/>
      </w:pPr>
      <w:r>
        <w:rPr>
          <w:b/>
          <w:bCs/>
          <w:color w:val="4F46E5"/>
          <w:sz w:val="20"/>
          <w:szCs w:val="20"/>
        </w:rPr>
        <w:t xml:space="preserve">20.	</w:t>
      </w:r>
      <w:r>
        <w:rPr>
          <w:sz w:val="20"/>
          <w:szCs w:val="20"/>
        </w:rPr>
        <w:t xml:space="preserve">O MC só atualiza os estados visitados, e o custo de estimar um estado não depende do tamanho total do espaço. A PD varre todos os estados e fica proibitiva; o MC concentra o esforço onde o agente realmente passa.</w:t>
      </w:r>
    </w:p>
    <w:p>
      <w:pPr>
        <w:pStyle w:val="Heading2"/>
        <w:keepNext/>
        <w:pageBreakBefore/>
      </w:pPr>
      <w:r>
        <w:t xml:space="preserve">Capítulo 6 — Diferença Temporal</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TD aprende da experiência como o MC e faz bootstrapping como a PD.</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TD aprende online, durante o episódio.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Recompensa imediata mais estimativa descontada do próximo estado.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diferença entre o alvo TD e a estimativa atual.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δ = 1 + 6 − 2 = 5; V(A) = 2 + 0,5 × 5 = 4,5.</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Mostra se o resultado foi melhor ou pior que a previsão.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Disparam conforme o resultado supera ou fica abaixo do esperado.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bootstrapping reduz a variância ao custo de viés que diminui.</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alvo contém Q(S′, A′), com A′ vinda da política que explora.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São os cinco elementos usados em cada atualização.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Aprende sobre a política gulosa enquanto se comporta de outro modo.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alvo contém o máximo sobre as ações de 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esperança remove a variância da escolha de 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média ponderada por uma política gulosa é o máximo.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SARSA considera sua própria exploração e evita a beira do penhasco.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 aprende a política ótima gulosa, ignorando a exploração.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Cair custa −100 e o agente volta ao início.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Ruído positivo é favorecido na escolha do máximo.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Separar escolha e avaliação reduz o viés.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G</w:t>
            </w:r>
            <w:r>
              <w:rPr>
                <w:sz w:val="17"/>
                <w:szCs w:val="17"/>
                <w:vertAlign w:val="subscript"/>
              </w:rPr>
              <w:t xml:space="preserve">t:t+n</w:t>
            </w:r>
            <w:r>
              <w:rPr>
                <w:sz w:val="17"/>
                <w:szCs w:val="17"/>
              </w:rPr>
              <w:t xml:space="preserve"> = </w:t>
            </w:r>
            <w:r>
              <w:rPr>
                <w:sz w:val="17"/>
                <w:szCs w:val="17"/>
              </w:rPr>
              <w:t xml:space="preserve">R</w:t>
            </w:r>
            <w:r>
              <w:rPr>
                <w:sz w:val="17"/>
                <w:szCs w:val="17"/>
                <w:vertAlign w:val="subscript"/>
              </w:rPr>
              <w:t xml:space="preserve">t+1</w:t>
            </w:r>
            <w:r>
              <w:rPr>
                <w:sz w:val="17"/>
                <w:szCs w:val="17"/>
              </w:rPr>
              <w:t xml:space="preserve"> + ... + γ^(n−1)</w:t>
            </w:r>
            <w:r>
              <w:rPr>
                <w:sz w:val="17"/>
                <w:szCs w:val="17"/>
              </w:rPr>
              <w:t xml:space="preserve">R</w:t>
            </w:r>
            <w:r>
              <w:rPr>
                <w:sz w:val="17"/>
                <w:szCs w:val="17"/>
                <w:vertAlign w:val="subscript"/>
              </w:rPr>
              <w:t xml:space="preserve">t+n</w:t>
            </w:r>
            <w:r>
              <w:rPr>
                <w:sz w:val="17"/>
                <w:szCs w:val="17"/>
              </w:rPr>
              <w:t xml:space="preserve"> + γⁿV(</w:t>
            </w:r>
            <w:r>
              <w:rPr>
                <w:sz w:val="17"/>
                <w:szCs w:val="17"/>
              </w:rPr>
              <w:t xml:space="preserve">S</w:t>
            </w:r>
            <w:r>
              <w:rPr>
                <w:sz w:val="17"/>
                <w:szCs w:val="17"/>
                <w:vertAlign w:val="subscript"/>
              </w:rPr>
              <w:t xml:space="preserve">t+n</w:t>
            </w:r>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Só o próximo passo conta.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Usa o retorno completo.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Estados visitados recentemente têm traço maior e recebem mais da atualização.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variabilidade entre execuções é grande (Henderson et al., 2018).</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Entregar no destino dá +20; passos custam −1; ações ilegais, −10.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25 posições do táxi × 5 locais do passageiro × 4 destinos.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Permite varrer sistematicamente combinações de α, ε etc.</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quantis dividem os dados em grupos de mesmo tamanho.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produto é perecível; o que sobra é perdido.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Associação não implica causalidade; por isso usamos hipótese de segurança.</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Ao voltar para casa, você ajusta a previsão do tempo restante a cada trecho (TD), em vez de esperar chegar para comparar com o tempo real (MC). O TD atualiza a cada passo usando uma estimativa do próximo estado.</w:t>
      </w:r>
    </w:p>
    <w:p>
      <w:pPr>
        <w:keepLines/>
        <w:tabs>
          <w:tab w:val="left" w:pos="500"/>
        </w:tabs>
        <w:spacing w:after="90" w:line="270"/>
        <w:ind w:left="500" w:hanging="500"/>
      </w:pPr>
      <w:r>
        <w:rPr>
          <w:b/>
          <w:bCs/>
          <w:color w:val="4F46E5"/>
          <w:sz w:val="20"/>
          <w:szCs w:val="20"/>
        </w:rPr>
        <w:t xml:space="preserve">2.	</w:t>
      </w:r>
      <w:r>
        <w:rPr>
          <w:sz w:val="20"/>
          <w:szCs w:val="20"/>
        </w:rPr>
        <w:t xml:space="preserve">δ = R + γV(S′) − V(S). A estimativa é corrigida por α·δ. Ex.: V(S) = 2, R = 1, γ = 1, V(S′) = 6, α = 0,5: δ = 5; V(S) passa a 4,5.</w:t>
      </w:r>
    </w:p>
    <w:p>
      <w:pPr>
        <w:keepLines/>
        <w:tabs>
          <w:tab w:val="left" w:pos="500"/>
        </w:tabs>
        <w:spacing w:after="90" w:line="270"/>
        <w:ind w:left="500" w:hanging="500"/>
      </w:pPr>
      <w:r>
        <w:rPr>
          <w:b/>
          <w:bCs/>
          <w:color w:val="4F46E5"/>
          <w:sz w:val="20"/>
          <w:szCs w:val="20"/>
        </w:rPr>
        <w:t xml:space="preserve">3.	</w:t>
      </w:r>
      <w:r>
        <w:rPr>
          <w:sz w:val="20"/>
          <w:szCs w:val="20"/>
        </w:rPr>
        <w:t xml:space="preserve">PD usa o modelo, faz bootstrapping e atualiza varrendo estados. MC não usa o modelo, não faz bootstrapping e atualiza no fim do episódio. TD não usa o modelo, faz bootstrapping e atualiza a cada passo.</w:t>
      </w:r>
    </w:p>
    <w:p>
      <w:pPr>
        <w:keepLines/>
        <w:tabs>
          <w:tab w:val="left" w:pos="500"/>
        </w:tabs>
        <w:spacing w:after="90" w:line="270"/>
        <w:ind w:left="500" w:hanging="500"/>
      </w:pPr>
      <w:r>
        <w:rPr>
          <w:b/>
          <w:bCs/>
          <w:color w:val="4F46E5"/>
          <w:sz w:val="20"/>
          <w:szCs w:val="20"/>
        </w:rPr>
        <w:t xml:space="preserve">4.	</w:t>
      </w:r>
      <w:r>
        <w:rPr>
          <w:sz w:val="20"/>
          <w:szCs w:val="20"/>
        </w:rPr>
        <w:t xml:space="preserve">O TD usa a estimativa dos vizinhos, reduzindo a variância do alvo, e propaga a informação a cada passo; o MC depende do retorno final de cada episódio, que é mais ruidoso.</w:t>
      </w:r>
    </w:p>
    <w:p>
      <w:pPr>
        <w:keepLines/>
        <w:tabs>
          <w:tab w:val="left" w:pos="500"/>
        </w:tabs>
        <w:spacing w:after="90" w:line="270"/>
        <w:ind w:left="500" w:hanging="500"/>
      </w:pPr>
      <w:r>
        <w:rPr>
          <w:b/>
          <w:bCs/>
          <w:color w:val="4F46E5"/>
          <w:sz w:val="20"/>
          <w:szCs w:val="20"/>
        </w:rPr>
        <w:t xml:space="preserve">5.	</w:t>
      </w:r>
      <w:r>
        <w:rPr>
          <w:sz w:val="20"/>
          <w:szCs w:val="20"/>
        </w:rPr>
        <w:t xml:space="preserve">SARSA usa a ação A′ escolhida pela política de comportamento; aprende sobre a política que segue. O Q-learning usa o máximo de Q(S′,·), aprendendo sobre a política gulosa, independente da exploração.</w:t>
      </w:r>
    </w:p>
    <w:p>
      <w:pPr>
        <w:keepLines/>
        <w:tabs>
          <w:tab w:val="left" w:pos="500"/>
        </w:tabs>
        <w:spacing w:after="90" w:line="270"/>
        <w:ind w:left="500" w:hanging="500"/>
      </w:pPr>
      <w:r>
        <w:rPr>
          <w:b/>
          <w:bCs/>
          <w:color w:val="4F46E5"/>
          <w:sz w:val="20"/>
          <w:szCs w:val="20"/>
        </w:rPr>
        <w:t xml:space="preserve">6.	</w:t>
      </w:r>
      <w:r>
        <w:rPr>
          <w:sz w:val="20"/>
          <w:szCs w:val="20"/>
        </w:rPr>
        <w:t xml:space="preserve">O Q-learning supõe que no futuro agirá de forma gulosa e aprende o caminho mais curto, rente ao precipício. O SARSA inclui no alvo a chance de explorar e escorregar, e por isso valoriza um caminho mais afastado e seguro.</w:t>
      </w:r>
    </w:p>
    <w:p>
      <w:pPr>
        <w:keepLines/>
        <w:tabs>
          <w:tab w:val="left" w:pos="500"/>
        </w:tabs>
        <w:spacing w:after="90" w:line="270"/>
        <w:ind w:left="500" w:hanging="500"/>
      </w:pPr>
      <w:r>
        <w:rPr>
          <w:b/>
          <w:bCs/>
          <w:color w:val="4F46E5"/>
          <w:sz w:val="20"/>
          <w:szCs w:val="20"/>
        </w:rPr>
        <w:t xml:space="preserve">7.	</w:t>
      </w:r>
      <w:r>
        <w:rPr>
          <w:sz w:val="20"/>
          <w:szCs w:val="20"/>
        </w:rPr>
        <w:t xml:space="preserve">Com ε → 0 deixa de haver risco de escorregões aleatórios, e o SARSA tende a convergir para a política ótima, o caminho rente ao penhasco, como o Q-learning.</w:t>
      </w:r>
    </w:p>
    <w:p>
      <w:pPr>
        <w:keepLines/>
        <w:tabs>
          <w:tab w:val="left" w:pos="500"/>
        </w:tabs>
        <w:spacing w:after="90" w:line="270"/>
        <w:ind w:left="500" w:hanging="500"/>
      </w:pPr>
      <w:r>
        <w:rPr>
          <w:b/>
          <w:bCs/>
          <w:color w:val="4F46E5"/>
          <w:sz w:val="20"/>
          <w:szCs w:val="20"/>
        </w:rPr>
        <w:t xml:space="preserve">8.	</w:t>
      </w:r>
      <w:r>
        <w:rPr>
          <w:sz w:val="20"/>
          <w:szCs w:val="20"/>
        </w:rPr>
        <w:t xml:space="preserve">Usa a média ponderada de Q(S′,a) sob a política em vez de uma ação sorteada, eliminando a variância da escolha de A′ e permitindo passos maiores e atualizações mais estáveis.</w:t>
      </w:r>
    </w:p>
    <w:p>
      <w:pPr>
        <w:keepLines/>
        <w:tabs>
          <w:tab w:val="left" w:pos="500"/>
        </w:tabs>
        <w:spacing w:after="90" w:line="270"/>
        <w:ind w:left="500" w:hanging="500"/>
      </w:pPr>
      <w:r>
        <w:rPr>
          <w:b/>
          <w:bCs/>
          <w:color w:val="4F46E5"/>
          <w:sz w:val="20"/>
          <w:szCs w:val="20"/>
        </w:rPr>
        <w:t xml:space="preserve">9.	</w:t>
      </w:r>
      <w:r>
        <w:rPr>
          <w:sz w:val="20"/>
          <w:szCs w:val="20"/>
        </w:rPr>
        <w:t xml:space="preserve">Se várias ações têm valor 0 verdadeiro, mas estimativas ruidosas, o máximo das estimativas é positivo em média. O Double Q-learning usa uma tabela para escolher e outra para avaliar, e a avaliação não herda o ruído da escolha.</w:t>
      </w:r>
    </w:p>
    <w:p>
      <w:pPr>
        <w:keepLines/>
        <w:tabs>
          <w:tab w:val="left" w:pos="500"/>
        </w:tabs>
        <w:spacing w:after="90" w:line="270"/>
        <w:ind w:left="500" w:hanging="500"/>
      </w:pPr>
      <w:r>
        <w:rPr>
          <w:b/>
          <w:bCs/>
          <w:color w:val="4F46E5"/>
          <w:sz w:val="20"/>
          <w:szCs w:val="20"/>
        </w:rPr>
        <w:t xml:space="preserve">10.	</w:t>
      </w:r>
      <w:r>
        <w:rPr>
          <w:sz w:val="20"/>
          <w:szCs w:val="20"/>
        </w:rPr>
        <w:t xml:space="preserve">O alvo usa n recompensas reais e depois estima o resto. Com n maior, há menos viés (mais dados reais) e mais variância; n = 1 é TD(0) e n até o fim é MC.</w:t>
      </w:r>
    </w:p>
    <w:p>
      <w:pPr>
        <w:keepLines/>
        <w:tabs>
          <w:tab w:val="left" w:pos="500"/>
        </w:tabs>
        <w:spacing w:after="90" w:line="270"/>
        <w:ind w:left="500" w:hanging="500"/>
      </w:pPr>
      <w:r>
        <w:rPr>
          <w:b/>
          <w:bCs/>
          <w:color w:val="4F46E5"/>
          <w:sz w:val="20"/>
          <w:szCs w:val="20"/>
        </w:rPr>
        <w:t xml:space="preserve">11.	</w:t>
      </w:r>
      <w:r>
        <w:rPr>
          <w:sz w:val="20"/>
          <w:szCs w:val="20"/>
        </w:rPr>
        <w:t xml:space="preserve">Cada estado ou ação visitado recebe um traço que decai com o tempo. Quando ocorre um erro TD, todos os pares com traço são atualizados proporcionalmente, distribuindo o crédito entre jogadas recentes.</w:t>
      </w:r>
    </w:p>
    <w:p>
      <w:pPr>
        <w:keepLines/>
        <w:tabs>
          <w:tab w:val="left" w:pos="500"/>
        </w:tabs>
        <w:spacing w:after="90" w:line="270"/>
        <w:ind w:left="500" w:hanging="500"/>
      </w:pPr>
      <w:r>
        <w:rPr>
          <w:b/>
          <w:bCs/>
          <w:color w:val="4F46E5"/>
          <w:sz w:val="20"/>
          <w:szCs w:val="20"/>
        </w:rPr>
        <w:t xml:space="preserve">12.	</w:t>
      </w:r>
      <w:r>
        <w:rPr>
          <w:sz w:val="20"/>
          <w:szCs w:val="20"/>
        </w:rPr>
        <w:t xml:space="preserve">No início é necessária exploração; depois, aproveitar o conhecimento. Reduzir ε cedo demais pode fixar o agente numa política subótima por falta de exploração.</w:t>
      </w:r>
    </w:p>
    <w:p>
      <w:pPr>
        <w:keepLines/>
        <w:tabs>
          <w:tab w:val="left" w:pos="500"/>
        </w:tabs>
        <w:spacing w:after="90" w:line="270"/>
        <w:ind w:left="500" w:hanging="500"/>
      </w:pPr>
      <w:r>
        <w:rPr>
          <w:b/>
          <w:bCs/>
          <w:color w:val="4F46E5"/>
          <w:sz w:val="20"/>
          <w:szCs w:val="20"/>
        </w:rPr>
        <w:t xml:space="preserve">13.	</w:t>
      </w:r>
      <w:r>
        <w:rPr>
          <w:sz w:val="20"/>
          <w:szCs w:val="20"/>
        </w:rPr>
        <w:t xml:space="preserve">α controla o tamanho do ajuste. Valores pequenos aprendem devagar e valores grandes podem oscilar em ambientes ruidosos. O melhor depende do ambiente, logo deve ser testado com várias sementes.</w:t>
      </w:r>
    </w:p>
    <w:p>
      <w:pPr>
        <w:keepLines/>
        <w:tabs>
          <w:tab w:val="left" w:pos="500"/>
        </w:tabs>
        <w:spacing w:after="90" w:line="270"/>
        <w:ind w:left="500" w:hanging="500"/>
      </w:pPr>
      <w:r>
        <w:rPr>
          <w:b/>
          <w:bCs/>
          <w:color w:val="4F46E5"/>
          <w:sz w:val="20"/>
          <w:szCs w:val="20"/>
        </w:rPr>
        <w:t xml:space="preserve">14.	</w:t>
      </w:r>
      <w:r>
        <w:rPr>
          <w:sz w:val="20"/>
          <w:szCs w:val="20"/>
        </w:rPr>
        <w:t xml:space="preserve">O AR tem grande variabilidade por inicialização, exploração e ambiente. Uma única execução pode ser sorte ou azar, enquanto várias sementes dão uma visão confiável do desempenho.</w:t>
      </w:r>
    </w:p>
    <w:p>
      <w:pPr>
        <w:keepLines/>
        <w:tabs>
          <w:tab w:val="left" w:pos="500"/>
        </w:tabs>
        <w:spacing w:after="90" w:line="270"/>
        <w:ind w:left="500" w:hanging="500"/>
      </w:pPr>
      <w:r>
        <w:rPr>
          <w:b/>
          <w:bCs/>
          <w:color w:val="4F46E5"/>
          <w:sz w:val="20"/>
          <w:szCs w:val="20"/>
        </w:rPr>
        <w:t xml:space="preserve">15.	</w:t>
      </w:r>
      <w:r>
        <w:rPr>
          <w:sz w:val="20"/>
          <w:szCs w:val="20"/>
        </w:rPr>
        <w:t xml:space="preserve">Cada um dos 500 estados tem 6 ações; a tabela Q tem 3.000 valores e o agente a atualiza a cada passo pela regra do Q-learning. O espaço pequeno permite visitar bastante cada par.</w:t>
      </w:r>
    </w:p>
    <w:p>
      <w:pPr>
        <w:keepLines/>
        <w:tabs>
          <w:tab w:val="left" w:pos="500"/>
        </w:tabs>
        <w:spacing w:after="90" w:line="270"/>
        <w:ind w:left="500" w:hanging="500"/>
      </w:pPr>
      <w:r>
        <w:rPr>
          <w:b/>
          <w:bCs/>
          <w:color w:val="4F46E5"/>
          <w:sz w:val="20"/>
          <w:szCs w:val="20"/>
        </w:rPr>
        <w:t xml:space="preserve">16.	</w:t>
      </w:r>
      <w:r>
        <w:rPr>
          <w:sz w:val="20"/>
          <w:szCs w:val="20"/>
        </w:rPr>
        <w:t xml:space="preserve">Os quantis de dados aleatórios definem faixas para cada variável; cada combinação é um estado da tabela. Limitações: perda de informação, explosão de estados com mais variáveis e falta de generalização entre estados vizinhos.</w:t>
      </w:r>
    </w:p>
    <w:p>
      <w:pPr>
        <w:keepLines/>
        <w:tabs>
          <w:tab w:val="left" w:pos="500"/>
        </w:tabs>
        <w:spacing w:after="90" w:line="270"/>
        <w:ind w:left="500" w:hanging="500"/>
      </w:pPr>
      <w:r>
        <w:rPr>
          <w:b/>
          <w:bCs/>
          <w:color w:val="4F46E5"/>
          <w:sz w:val="20"/>
          <w:szCs w:val="20"/>
        </w:rPr>
        <w:t xml:space="preserve">17.	</w:t>
      </w:r>
      <w:r>
        <w:rPr>
          <w:sz w:val="20"/>
          <w:szCs w:val="20"/>
        </w:rPr>
        <w:t xml:space="preserve">O melhor preço fixo já está perto do ótimo; a dinâmica só ajusta com base no estoque e no dia. Para verificar, repetem-se treino e avaliação com várias sementes e comparam-se médias com intervalos de confiança.</w:t>
      </w:r>
    </w:p>
    <w:p>
      <w:pPr>
        <w:keepLines/>
        <w:tabs>
          <w:tab w:val="left" w:pos="500"/>
        </w:tabs>
        <w:spacing w:after="90" w:line="270"/>
        <w:ind w:left="500" w:hanging="500"/>
      </w:pPr>
      <w:r>
        <w:rPr>
          <w:b/>
          <w:bCs/>
          <w:color w:val="4F46E5"/>
          <w:sz w:val="20"/>
          <w:szCs w:val="20"/>
        </w:rPr>
        <w:t xml:space="preserve">18.	</w:t>
      </w:r>
      <w:r>
        <w:rPr>
          <w:sz w:val="20"/>
          <w:szCs w:val="20"/>
        </w:rPr>
        <w:t xml:space="preserve">Preços variam com promoções, sazonalidade e tipos de cliente, confundindo a relação. Seria mais confiável usar experimentos controlados (testes A/B de preço) ou métodos de inferência causal com variáveis de controle.</w:t>
      </w:r>
    </w:p>
    <w:p>
      <w:pPr>
        <w:keepLines/>
        <w:tabs>
          <w:tab w:val="left" w:pos="500"/>
        </w:tabs>
        <w:spacing w:after="90" w:line="270"/>
        <w:ind w:left="500" w:hanging="500"/>
      </w:pPr>
      <w:r>
        <w:rPr>
          <w:b/>
          <w:bCs/>
          <w:color w:val="4F46E5"/>
          <w:sz w:val="20"/>
          <w:szCs w:val="20"/>
        </w:rPr>
        <w:t xml:space="preserve">19.	</w:t>
      </w:r>
      <w:r>
        <w:rPr>
          <w:sz w:val="20"/>
          <w:szCs w:val="20"/>
        </w:rPr>
        <w:t xml:space="preserve">Um robô que aprende a andar perto de um precipício com exploração real: erros durante o treino são caros, então convém aprender uma política que leve em conta a própria exploração, como o SARSA.</w:t>
      </w:r>
    </w:p>
    <w:p>
      <w:pPr>
        <w:keepLines/>
        <w:tabs>
          <w:tab w:val="left" w:pos="500"/>
        </w:tabs>
        <w:spacing w:after="90" w:line="270"/>
        <w:ind w:left="500" w:hanging="500"/>
      </w:pPr>
      <w:r>
        <w:rPr>
          <w:b/>
          <w:bCs/>
          <w:color w:val="4F46E5"/>
          <w:sz w:val="20"/>
          <w:szCs w:val="20"/>
        </w:rPr>
        <w:t xml:space="preserve">20.	</w:t>
      </w:r>
      <w:r>
        <w:rPr>
          <w:sz w:val="20"/>
          <w:szCs w:val="20"/>
        </w:rPr>
        <w:t xml:space="preserve">Sem o modelo, saber V(S′) não permite escolher a ação que leva ao melhor próximo estado, pois não sabemos para onde cada ação levará. Estimando Q(S, A) diretamente, a política gulosa é apenas o argmax sobre as ações.</w:t>
      </w:r>
    </w:p>
    <w:p>
      <w:pPr>
        <w:pStyle w:val="Heading2"/>
        <w:keepNext/>
        <w:pageBreakBefore/>
      </w:pPr>
      <w:r>
        <w:t xml:space="preserve">Capítulo 7 — Aproximação de Funções</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Tabelas não escalam; funções parametrizadas generalizam para estados não vistos.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pesos são aprendidos para aproximar a função valor.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gera generalização, mas também interferência entre estados.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Erra-se menos nos estados que o agente visita mais.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isso a descida do gradiente anda no sentido oposto.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Ajusta os pesos na direção que aproxima v̂ do alvo U.</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alvo </w:t>
            </w:r>
            <w:r>
              <w:rPr>
                <w:sz w:val="17"/>
                <w:szCs w:val="17"/>
              </w:rPr>
              <w:t xml:space="preserve">G</w:t>
            </w:r>
            <w:r>
              <w:rPr>
                <w:sz w:val="17"/>
                <w:szCs w:val="17"/>
                <w:vertAlign w:val="subscript"/>
              </w:rPr>
              <w:t xml:space="preserve">t</w:t>
            </w:r>
            <w:r>
              <w:rPr>
                <w:sz w:val="17"/>
                <w:szCs w:val="17"/>
              </w:rPr>
              <w:t xml:space="preserve"> não depende de w, logo temos um gradiente verdadeiro.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gradiente é calculado só em relação à estimativa atual, ignorando o efeito de w no alvo.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derivada de w·x em relação a w é x.</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modelo é limitado ao que as características conseguem representar.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forma mais simples de generalização.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grades deslocadas dão resolução fina e generalização local.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grade acende exatamente um quadrado.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Poucos pesos são atualizados por passo.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RBF responde mais perto do seu centro.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 mapeia os dados para um espaço onde modelos lineares aproximam o kernel RBF.</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motor é fraco; é preciso balançar para subir.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incentiva chegar o mais rápido possível.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Estados pouco visitados parecem melhores (0) que os visitados (negativos).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combinação dos três pode gerar divergência.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on-policy, o TD linear converge perto do ótimo (Tsitsiklis e Van Roy, 1997).</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 ilustra a instabilidade do triângulo mortal.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recompensa é zero em todo lugar.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Alterna cálculo de alvos e ajuste de um regressor.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método é agnóstico ao regressor.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y = r + γ max_a′ q̂_k(s′, 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estimativa alimenta o próprio alvo, e erros de aproximação se propagam.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combinação instável do triângulo mortal, sem estabilizadores, prejudicou o aprendizado.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Passos grandes ultrapassam o mínimo e podem fazer os pesos oscilar ou crescer.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modelos não lineares, ∇v̂ varia com w e é obtido por retropropagação.</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O número de estados é astronômico ou contínuo, então não cabe em memória nem pode ser visitado por completo. Com funções parametrizadas, aprender sobre alguns estados melhora a estimativa para estados semelhantes.</w:t>
      </w:r>
    </w:p>
    <w:p>
      <w:pPr>
        <w:keepLines/>
        <w:tabs>
          <w:tab w:val="left" w:pos="500"/>
        </w:tabs>
        <w:spacing w:after="90" w:line="270"/>
        <w:ind w:left="500" w:hanging="500"/>
      </w:pPr>
      <w:r>
        <w:rPr>
          <w:b/>
          <w:bCs/>
          <w:color w:val="4F46E5"/>
          <w:sz w:val="20"/>
          <w:szCs w:val="20"/>
        </w:rPr>
        <w:t xml:space="preserve">2.	</w:t>
      </w:r>
      <w:r>
        <w:rPr>
          <w:sz w:val="20"/>
          <w:szCs w:val="20"/>
        </w:rPr>
        <w:t xml:space="preserve">Como descer um morro com neblina sentindo a inclinação e dando um passo no sentido oposto à subida. Regra: w ← w + α[U − v̂(S,w)]∇v̂(S,w).</w:t>
      </w:r>
    </w:p>
    <w:p>
      <w:pPr>
        <w:keepLines/>
        <w:tabs>
          <w:tab w:val="left" w:pos="500"/>
        </w:tabs>
        <w:spacing w:after="90" w:line="270"/>
        <w:ind w:left="500" w:hanging="500"/>
      </w:pPr>
      <w:r>
        <w:rPr>
          <w:b/>
          <w:bCs/>
          <w:color w:val="4F46E5"/>
          <w:sz w:val="20"/>
          <w:szCs w:val="20"/>
        </w:rPr>
        <w:t xml:space="preserve">3.	</w:t>
      </w:r>
      <w:r>
        <w:rPr>
          <w:sz w:val="20"/>
          <w:szCs w:val="20"/>
        </w:rPr>
        <w:t xml:space="preserve">O gradiente MC usa </w:t>
      </w:r>
      <w:r>
        <w:rPr>
          <w:sz w:val="20"/>
          <w:szCs w:val="20"/>
        </w:rPr>
        <w:t xml:space="preserve">G</w:t>
      </w:r>
      <w:r>
        <w:rPr>
          <w:sz w:val="20"/>
          <w:szCs w:val="20"/>
          <w:vertAlign w:val="subscript"/>
        </w:rPr>
        <w:t xml:space="preserve">t</w:t>
      </w:r>
      <w:r>
        <w:rPr>
          <w:sz w:val="20"/>
          <w:szCs w:val="20"/>
        </w:rPr>
        <w:t xml:space="preserve"> (sem viés, mas ruidoso, aprende devagar). O semi-gradiente TD usa R + γv̂(S′, w), com viés e dependência de w, mas aprende mais rápido e online.</w:t>
      </w:r>
    </w:p>
    <w:p>
      <w:pPr>
        <w:keepLines/>
        <w:tabs>
          <w:tab w:val="left" w:pos="500"/>
        </w:tabs>
        <w:spacing w:after="90" w:line="270"/>
        <w:ind w:left="500" w:hanging="500"/>
      </w:pPr>
      <w:r>
        <w:rPr>
          <w:b/>
          <w:bCs/>
          <w:color w:val="4F46E5"/>
          <w:sz w:val="20"/>
          <w:szCs w:val="20"/>
        </w:rPr>
        <w:t xml:space="preserve">4.	</w:t>
      </w:r>
      <w:r>
        <w:rPr>
          <w:sz w:val="20"/>
          <w:szCs w:val="20"/>
        </w:rPr>
        <w:t xml:space="preserve">w ← w + αδx(S), com δ = R + γ w·x(S′) − w·x(S). O vetor x(S) indica quais pesos influenciam o valor e em que medida, definindo como o aprendizado generaliza.</w:t>
      </w:r>
    </w:p>
    <w:p>
      <w:pPr>
        <w:keepLines/>
        <w:tabs>
          <w:tab w:val="left" w:pos="500"/>
        </w:tabs>
        <w:spacing w:after="90" w:line="270"/>
        <w:ind w:left="500" w:hanging="500"/>
      </w:pPr>
      <w:r>
        <w:rPr>
          <w:b/>
          <w:bCs/>
          <w:color w:val="4F46E5"/>
          <w:sz w:val="20"/>
          <w:szCs w:val="20"/>
        </w:rPr>
        <w:t xml:space="preserve">5.	</w:t>
      </w:r>
      <w:r>
        <w:rPr>
          <w:sz w:val="20"/>
          <w:szCs w:val="20"/>
        </w:rPr>
        <w:t xml:space="preserve">Agregação: simples, mas grossa. Polinômios: suaves, mas explodem em dimensões altas. RBF: suaves e locais, exigem centros e larguras. Tile coding: esparso e rápido, exige projetar as grades.</w:t>
      </w:r>
    </w:p>
    <w:p>
      <w:pPr>
        <w:keepLines/>
        <w:tabs>
          <w:tab w:val="left" w:pos="500"/>
        </w:tabs>
        <w:spacing w:after="90" w:line="270"/>
        <w:ind w:left="500" w:hanging="500"/>
      </w:pPr>
      <w:r>
        <w:rPr>
          <w:b/>
          <w:bCs/>
          <w:color w:val="4F46E5"/>
          <w:sz w:val="20"/>
          <w:szCs w:val="20"/>
        </w:rPr>
        <w:t xml:space="preserve">6.	</w:t>
      </w:r>
      <w:r>
        <w:rPr>
          <w:sz w:val="20"/>
          <w:szCs w:val="20"/>
        </w:rPr>
        <w:t xml:space="preserve">Cada grade divide o espaço em quadrados; para um estado, um quadrado de cada grade acende. As grades deslocadas permitem generalização local e resolução fina, pois estados próximos compartilham alguns quadrados, mas não todos.</w:t>
      </w:r>
    </w:p>
    <w:p>
      <w:pPr>
        <w:keepLines/>
        <w:tabs>
          <w:tab w:val="left" w:pos="500"/>
        </w:tabs>
        <w:spacing w:after="90" w:line="270"/>
        <w:ind w:left="500" w:hanging="500"/>
      </w:pPr>
      <w:r>
        <w:rPr>
          <w:b/>
          <w:bCs/>
          <w:color w:val="4F46E5"/>
          <w:sz w:val="20"/>
          <w:szCs w:val="20"/>
        </w:rPr>
        <w:t xml:space="preserve">7.	</w:t>
      </w:r>
      <w:r>
        <w:rPr>
          <w:sz w:val="20"/>
          <w:szCs w:val="20"/>
        </w:rPr>
        <w:t xml:space="preserve">Atualiza w ← w + α[R + γq̂(S′,A′) − q̂(S,A)]∇q̂. No Mountain Car, q̂ é a soma dos pesos dos quadrados acesos de cada ação, com recompensa −1 por passo; o agente aprende a balançar para ganhar embalo.</w:t>
      </w:r>
    </w:p>
    <w:p>
      <w:pPr>
        <w:keepLines/>
        <w:tabs>
          <w:tab w:val="left" w:pos="500"/>
        </w:tabs>
        <w:spacing w:after="90" w:line="270"/>
        <w:ind w:left="500" w:hanging="500"/>
      </w:pPr>
      <w:r>
        <w:rPr>
          <w:b/>
          <w:bCs/>
          <w:color w:val="4F46E5"/>
          <w:sz w:val="20"/>
          <w:szCs w:val="20"/>
        </w:rPr>
        <w:t xml:space="preserve">8.	</w:t>
      </w:r>
      <w:r>
        <w:rPr>
          <w:sz w:val="20"/>
          <w:szCs w:val="20"/>
        </w:rPr>
        <w:t xml:space="preserve">Como as recompensas são negativas, os valores aprendidos ficam abaixo de zero. Pares ainda não visitados têm valor zero e parecem melhores, o que leva o agente a testá-los sem precisar de exploração aleatória.</w:t>
      </w:r>
    </w:p>
    <w:p>
      <w:pPr>
        <w:keepLines/>
        <w:tabs>
          <w:tab w:val="left" w:pos="500"/>
        </w:tabs>
        <w:spacing w:after="90" w:line="270"/>
        <w:ind w:left="500" w:hanging="500"/>
      </w:pPr>
      <w:r>
        <w:rPr>
          <w:b/>
          <w:bCs/>
          <w:color w:val="4F46E5"/>
          <w:sz w:val="20"/>
          <w:szCs w:val="20"/>
        </w:rPr>
        <w:t xml:space="preserve">9.	</w:t>
      </w:r>
      <w:r>
        <w:rPr>
          <w:sz w:val="20"/>
          <w:szCs w:val="20"/>
        </w:rPr>
        <w:t xml:space="preserve">Aproximação faz atualizações afetarem muitos estados; bootstrapping usa alvos que dependem do próprio modelo; off-policy distorce a distribuição dos dados. Juntos, os erros se reforçam e os pesos podem divergir.</w:t>
      </w:r>
    </w:p>
    <w:p>
      <w:pPr>
        <w:keepLines/>
        <w:tabs>
          <w:tab w:val="left" w:pos="500"/>
        </w:tabs>
        <w:spacing w:after="90" w:line="270"/>
        <w:ind w:left="500" w:hanging="500"/>
      </w:pPr>
      <w:r>
        <w:rPr>
          <w:b/>
          <w:bCs/>
          <w:color w:val="4F46E5"/>
          <w:sz w:val="20"/>
          <w:szCs w:val="20"/>
        </w:rPr>
        <w:t xml:space="preserve">10.	</w:t>
      </w:r>
      <w:r>
        <w:rPr>
          <w:sz w:val="20"/>
          <w:szCs w:val="20"/>
        </w:rPr>
        <w:t xml:space="preserve">MDP com 7 estados e características lineares em que o semi-gradiente off-policy faz os pesos crescerem sem limite, mesmo com valor verdadeiro zero. A lição é que não há garantia geral de convergência nessa combinação.</w:t>
      </w:r>
    </w:p>
    <w:p>
      <w:pPr>
        <w:keepLines/>
        <w:tabs>
          <w:tab w:val="left" w:pos="500"/>
        </w:tabs>
        <w:spacing w:after="90" w:line="270"/>
        <w:ind w:left="500" w:hanging="500"/>
      </w:pPr>
      <w:r>
        <w:rPr>
          <w:b/>
          <w:bCs/>
          <w:color w:val="4F46E5"/>
          <w:sz w:val="20"/>
          <w:szCs w:val="20"/>
        </w:rPr>
        <w:t xml:space="preserve">11.	</w:t>
      </w:r>
      <w:r>
        <w:rPr>
          <w:sz w:val="20"/>
          <w:szCs w:val="20"/>
        </w:rPr>
        <w:t xml:space="preserve">Trabalha com um conjunto fixo de dados e ajusta um regressor completo a cada iteração, sem atualizações incrementais instáveis. Ainda pode oscilar; convém avaliar com dados separados e guardar o melhor modelo.</w:t>
      </w:r>
    </w:p>
    <w:p>
      <w:pPr>
        <w:keepLines/>
        <w:tabs>
          <w:tab w:val="left" w:pos="500"/>
        </w:tabs>
        <w:spacing w:after="90" w:line="270"/>
        <w:ind w:left="500" w:hanging="500"/>
      </w:pPr>
      <w:r>
        <w:rPr>
          <w:b/>
          <w:bCs/>
          <w:color w:val="4F46E5"/>
          <w:sz w:val="20"/>
          <w:szCs w:val="20"/>
        </w:rPr>
        <w:t xml:space="preserve">12.	</w:t>
      </w:r>
      <w:r>
        <w:rPr>
          <w:sz w:val="20"/>
          <w:szCs w:val="20"/>
        </w:rPr>
        <w:t xml:space="preserve">(1) Reunir transições; (2) calcular alvos y = r + γ max q̂_k(s′, a′); (3) ajustar um regressor de (s, a) para y, obtendo q̂_(k+1); (4) repetir. O scikit-learn fornece os regressores (árvores, Ridge, etc.).</w:t>
      </w:r>
    </w:p>
    <w:p>
      <w:pPr>
        <w:keepLines/>
        <w:tabs>
          <w:tab w:val="left" w:pos="500"/>
        </w:tabs>
        <w:spacing w:after="90" w:line="270"/>
        <w:ind w:left="500" w:hanging="500"/>
      </w:pPr>
      <w:r>
        <w:rPr>
          <w:b/>
          <w:bCs/>
          <w:color w:val="4F46E5"/>
          <w:sz w:val="20"/>
          <w:szCs w:val="20"/>
        </w:rPr>
        <w:t xml:space="preserve">13.	</w:t>
      </w:r>
      <w:r>
        <w:rPr>
          <w:sz w:val="20"/>
          <w:szCs w:val="20"/>
        </w:rPr>
        <w:t xml:space="preserve">As 20.000 transições cobrem uma variedade de estados e ações, e o off-policy permite aprender o valor da política gulosa a partir delas. O regressor generaliza entre estados parecidos.</w:t>
      </w:r>
    </w:p>
    <w:p>
      <w:pPr>
        <w:keepLines/>
        <w:tabs>
          <w:tab w:val="left" w:pos="500"/>
        </w:tabs>
        <w:spacing w:after="90" w:line="270"/>
        <w:ind w:left="500" w:hanging="500"/>
      </w:pPr>
      <w:r>
        <w:rPr>
          <w:b/>
          <w:bCs/>
          <w:color w:val="4F46E5"/>
          <w:sz w:val="20"/>
          <w:szCs w:val="20"/>
        </w:rPr>
        <w:t xml:space="preserve">14.	</w:t>
      </w:r>
      <w:r>
        <w:rPr>
          <w:sz w:val="20"/>
          <w:szCs w:val="20"/>
        </w:rPr>
        <w:t xml:space="preserve">O online atualiza passo a passo com alvos instáveis (triângulo mortal), enquanto o FQI ajusta um regressor sobre todo o lote a cada iteração, com árvores que são estáveis e locais. Isso torna o FQI mais robusto.</w:t>
      </w:r>
    </w:p>
    <w:p>
      <w:pPr>
        <w:keepLines/>
        <w:tabs>
          <w:tab w:val="left" w:pos="500"/>
        </w:tabs>
        <w:spacing w:after="90" w:line="270"/>
        <w:ind w:left="500" w:hanging="500"/>
      </w:pPr>
      <w:r>
        <w:rPr>
          <w:b/>
          <w:bCs/>
          <w:color w:val="4F46E5"/>
          <w:sz w:val="20"/>
          <w:szCs w:val="20"/>
        </w:rPr>
        <w:t xml:space="preserve">15.	</w:t>
      </w:r>
      <w:r>
        <w:rPr>
          <w:sz w:val="20"/>
          <w:szCs w:val="20"/>
        </w:rPr>
        <w:t xml:space="preserve">Simples tendem a subajustar (viés alto); flexíveis podem sobreajustar e oscilar (variância alta). Em AR, a instabilidade do bootstrapping agrava o problema, então é preciso equilibrar flexibilidade e regularização.</w:t>
      </w:r>
    </w:p>
    <w:p>
      <w:pPr>
        <w:keepLines/>
        <w:tabs>
          <w:tab w:val="left" w:pos="500"/>
        </w:tabs>
        <w:spacing w:after="90" w:line="270"/>
        <w:ind w:left="500" w:hanging="500"/>
      </w:pPr>
      <w:r>
        <w:rPr>
          <w:b/>
          <w:bCs/>
          <w:color w:val="4F46E5"/>
          <w:sz w:val="20"/>
          <w:szCs w:val="20"/>
        </w:rPr>
        <w:t xml:space="preserve">16.	</w:t>
      </w:r>
      <w:r>
        <w:rPr>
          <w:sz w:val="20"/>
          <w:szCs w:val="20"/>
        </w:rPr>
        <w:t xml:space="preserve">Generalização é transferir aprendizado para estados semelhantes (bom). Interferência é atualizar um estado e piorar a estimativa de outros, pois os pesos são compartilhados (ruim).</w:t>
      </w:r>
    </w:p>
    <w:p>
      <w:pPr>
        <w:keepLines/>
        <w:tabs>
          <w:tab w:val="left" w:pos="500"/>
        </w:tabs>
        <w:spacing w:after="90" w:line="270"/>
        <w:ind w:left="500" w:hanging="500"/>
      </w:pPr>
      <w:r>
        <w:rPr>
          <w:b/>
          <w:bCs/>
          <w:color w:val="4F46E5"/>
          <w:sz w:val="20"/>
          <w:szCs w:val="20"/>
        </w:rPr>
        <w:t xml:space="preserve">17.	</w:t>
      </w:r>
      <w:r>
        <w:rPr>
          <w:sz w:val="20"/>
          <w:szCs w:val="20"/>
        </w:rPr>
        <w:t xml:space="preserve">Preserva informação das características contínuas, evita fronteiras arbitrárias dos grupos e permite estimar valor diferenciado para cada cliente. Em contrapartida, exige cuidado com estabilidade e validação.</w:t>
      </w:r>
    </w:p>
    <w:p>
      <w:pPr>
        <w:keepLines/>
        <w:tabs>
          <w:tab w:val="left" w:pos="500"/>
        </w:tabs>
        <w:spacing w:after="90" w:line="270"/>
        <w:ind w:left="500" w:hanging="500"/>
      </w:pPr>
      <w:r>
        <w:rPr>
          <w:b/>
          <w:bCs/>
          <w:color w:val="4F46E5"/>
          <w:sz w:val="20"/>
          <w:szCs w:val="20"/>
        </w:rPr>
        <w:t xml:space="preserve">18.	</w:t>
      </w:r>
      <w:r>
        <w:rPr>
          <w:sz w:val="20"/>
          <w:szCs w:val="20"/>
        </w:rPr>
        <w:t xml:space="preserve">Linhas do mesmo cliente são correlacionadas; dividir aleatoriamente deixaria dados do mesmo cliente em treino e teste, inflando o desempenho. Agrupar por cliente avalia a generalização a clientes novos.</w:t>
      </w:r>
    </w:p>
    <w:p>
      <w:pPr>
        <w:keepLines/>
        <w:tabs>
          <w:tab w:val="left" w:pos="500"/>
        </w:tabs>
        <w:spacing w:after="90" w:line="270"/>
        <w:ind w:left="500" w:hanging="500"/>
      </w:pPr>
      <w:r>
        <w:rPr>
          <w:b/>
          <w:bCs/>
          <w:color w:val="4F46E5"/>
          <w:sz w:val="20"/>
          <w:szCs w:val="20"/>
        </w:rPr>
        <w:t xml:space="preserve">19.	</w:t>
      </w:r>
      <w:r>
        <w:rPr>
          <w:sz w:val="20"/>
          <w:szCs w:val="20"/>
        </w:rPr>
        <w:t xml:space="preserve">Sinais: valores que crescem sem limite entre iterações e erro TD que aumenta. Ações: reduzir o passo ou γ, usar regularização, alvos mais estáveis (como redes-alvo) ou trocar o regressor.</w:t>
      </w:r>
    </w:p>
    <w:p>
      <w:pPr>
        <w:keepLines/>
        <w:tabs>
          <w:tab w:val="left" w:pos="500"/>
        </w:tabs>
        <w:spacing w:after="90" w:line="270"/>
        <w:ind w:left="500" w:hanging="500"/>
      </w:pPr>
      <w:r>
        <w:rPr>
          <w:b/>
          <w:bCs/>
          <w:color w:val="4F46E5"/>
          <w:sz w:val="20"/>
          <w:szCs w:val="20"/>
        </w:rPr>
        <w:t xml:space="preserve">20.	</w:t>
      </w:r>
      <w:r>
        <w:rPr>
          <w:sz w:val="20"/>
          <w:szCs w:val="20"/>
        </w:rPr>
        <w:t xml:space="preserve">Cada atualização modifica os 8 pesos acesos, e o valor é a soma deles. Sem dividir por 8, o passo efetivo no valor seria 8 vezes maior, causando oscilação; dividindo, o passo efetivo fica em 0,5.</w:t>
      </w:r>
    </w:p>
    <w:p>
      <w:pPr>
        <w:pStyle w:val="Heading2"/>
        <w:keepNext/>
        <w:pageBreakBefore/>
      </w:pPr>
      <w:r>
        <w:t xml:space="preserve">Capítulo 8 — Deep Q-Networks e suas Extensões</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rede recebe o estado e devolve Q(s, a) para todas as ações.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saída = f(Σ w x + b).</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Devolve x se positivo e zero caso contrário.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Aplica a regra da cadeia das camadas finais até as iniciais.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reduz a perda.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Kingma e Ba (2015).</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Estados seguidos são parecidos, e treinar com eles em sequência desestabiliza a rede.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alvo r + γ max Q(s′, a′; θ) usa a rede que está sendo treinada.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interação é armazenada para ser reutilizada.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lote sorteado é quase independente e cada experiência é usada várias vezes.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Dados antigos vêm de políticas anteriores.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usada só para calcular o alvo y.</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rede-alvo avalia o próximo estado.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Não há valor futuro depois do fim do episódio.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alvo muda menos, mas a informação nova demora a chegar.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Reduz a influência de erros muito grandes.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Impede passos gigantes.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Usou imagens empilhadas e a pontuação como recompensa.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Uma única imagem não mostra o movimento.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Permitiu usar os mesmos hiperparâmetros em todos os jogos.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Detectam padrões locais com menos parâmetros.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reduz o viés de maximização.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transições surpreendentes ensinam mais.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dois ramos se combinam para formar Q.</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Propaga a informação das recompensas mais depressa.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Bellemare, Dabney e Munos (2017).</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rede aprende quanto explorar.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Hessel et al. (2018) combinaram várias melhorias.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Sem quebrar a correlação, o treino fica instável e o agente não decola.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um sinal clássico de problemas no triângulo mortal.</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A rede faz uma previsão, mede o erro (perda) e calcula, por retropropagação, o gradiente do erro em relação a cada peso. Em seguida, ajusta os pesos um pouco no sentido contrário ao gradiente, repetindo o processo muitas vezes até o erro diminuir.</w:t>
      </w:r>
    </w:p>
    <w:p>
      <w:pPr>
        <w:keepLines/>
        <w:tabs>
          <w:tab w:val="left" w:pos="500"/>
        </w:tabs>
        <w:spacing w:after="90" w:line="270"/>
        <w:ind w:left="500" w:hanging="500"/>
      </w:pPr>
      <w:r>
        <w:rPr>
          <w:b/>
          <w:bCs/>
          <w:color w:val="4F46E5"/>
          <w:sz w:val="20"/>
          <w:szCs w:val="20"/>
        </w:rPr>
        <w:t xml:space="preserve">2.	</w:t>
      </w:r>
      <w:r>
        <w:rPr>
          <w:sz w:val="20"/>
          <w:szCs w:val="20"/>
        </w:rPr>
        <w:t xml:space="preserve">O neurônio calcula f(Σ w x + b). Ex.: x = (1, 2), w = (0,5; −1), b = 0,5: soma = 0,5 − 2 + 0,5 = −1; com ReLU, a saída é max(0, −1) = 0.</w:t>
      </w:r>
    </w:p>
    <w:p>
      <w:pPr>
        <w:keepLines/>
        <w:tabs>
          <w:tab w:val="left" w:pos="500"/>
        </w:tabs>
        <w:spacing w:after="90" w:line="270"/>
        <w:ind w:left="500" w:hanging="500"/>
      </w:pPr>
      <w:r>
        <w:rPr>
          <w:b/>
          <w:bCs/>
          <w:color w:val="4F46E5"/>
          <w:sz w:val="20"/>
          <w:szCs w:val="20"/>
        </w:rPr>
        <w:t xml:space="preserve">3.	</w:t>
      </w:r>
      <w:r>
        <w:rPr>
          <w:sz w:val="20"/>
          <w:szCs w:val="20"/>
        </w:rPr>
        <w:t xml:space="preserve">São muito parecidas entre si (correlacionadas), violando a suposição de dados independentes; a rede se ajusta ao trecho recente e esquece o resto, tornando o treino instável.</w:t>
      </w:r>
    </w:p>
    <w:p>
      <w:pPr>
        <w:keepLines/>
        <w:tabs>
          <w:tab w:val="left" w:pos="500"/>
        </w:tabs>
        <w:spacing w:after="90" w:line="270"/>
        <w:ind w:left="500" w:hanging="500"/>
      </w:pPr>
      <w:r>
        <w:rPr>
          <w:b/>
          <w:bCs/>
          <w:color w:val="4F46E5"/>
          <w:sz w:val="20"/>
          <w:szCs w:val="20"/>
        </w:rPr>
        <w:t xml:space="preserve">4.	</w:t>
      </w:r>
      <w:r>
        <w:rPr>
          <w:sz w:val="20"/>
          <w:szCs w:val="20"/>
        </w:rPr>
        <w:t xml:space="preserve">Ela embaralha experiências antigas e novas, reduzindo correlação e reaproveitando dados. Impõe que o método seja off-policy, pois os dados vêm de políticas passadas.</w:t>
      </w:r>
    </w:p>
    <w:p>
      <w:pPr>
        <w:keepLines/>
        <w:tabs>
          <w:tab w:val="left" w:pos="500"/>
        </w:tabs>
        <w:spacing w:after="90" w:line="270"/>
        <w:ind w:left="500" w:hanging="500"/>
      </w:pPr>
      <w:r>
        <w:rPr>
          <w:b/>
          <w:bCs/>
          <w:color w:val="4F46E5"/>
          <w:sz w:val="20"/>
          <w:szCs w:val="20"/>
        </w:rPr>
        <w:t xml:space="preserve">5.	</w:t>
      </w:r>
      <w:r>
        <w:rPr>
          <w:sz w:val="20"/>
          <w:szCs w:val="20"/>
        </w:rPr>
        <w:t xml:space="preserve">O alvo depende dos pesos que estão sendo atualizados, o que o faz mudar a cada passo. A rede-alvo é uma cópia congelada usada para calcular o alvo e atualizada só de tempos em tempos, tornando o alvo quase estável entre atualizações.</w:t>
      </w:r>
    </w:p>
    <w:p>
      <w:pPr>
        <w:keepLines/>
        <w:tabs>
          <w:tab w:val="left" w:pos="500"/>
        </w:tabs>
        <w:spacing w:after="90" w:line="270"/>
        <w:ind w:left="500" w:hanging="500"/>
      </w:pPr>
      <w:r>
        <w:rPr>
          <w:b/>
          <w:bCs/>
          <w:color w:val="4F46E5"/>
          <w:sz w:val="20"/>
          <w:szCs w:val="20"/>
        </w:rPr>
        <w:t xml:space="preserve">6.	</w:t>
      </w:r>
      <w:r>
        <w:rPr>
          <w:sz w:val="20"/>
          <w:szCs w:val="20"/>
        </w:rPr>
        <w:t xml:space="preserve">y = r + γ max_a′ Q(s′, a′; θ⁻) se não terminal, e y = r se terminal. r é a recompensa, γ o desconto, max Q o valor da melhor ação no próximo estado avaliado pela rede-alvo (θ⁻).</w:t>
      </w:r>
    </w:p>
    <w:p>
      <w:pPr>
        <w:keepLines/>
        <w:tabs>
          <w:tab w:val="left" w:pos="500"/>
        </w:tabs>
        <w:spacing w:after="90" w:line="270"/>
        <w:ind w:left="500" w:hanging="500"/>
      </w:pPr>
      <w:r>
        <w:rPr>
          <w:b/>
          <w:bCs/>
          <w:color w:val="4F46E5"/>
          <w:sz w:val="20"/>
          <w:szCs w:val="20"/>
        </w:rPr>
        <w:t xml:space="preserve">7.	</w:t>
      </w:r>
      <w:r>
        <w:rPr>
          <w:sz w:val="20"/>
          <w:szCs w:val="20"/>
        </w:rPr>
        <w:t xml:space="preserve">Inicializar redes e memória; observar s; escolher a por ε-gulosa; executar a e observar r, s′, fim; guardar a transição; sortear um lote; calcular o alvo com a rede-alvo e atualizar a rede online; copiar a rede online para a alvo a cada C passos.</w:t>
      </w:r>
    </w:p>
    <w:p>
      <w:pPr>
        <w:keepLines/>
        <w:tabs>
          <w:tab w:val="left" w:pos="500"/>
        </w:tabs>
        <w:spacing w:after="90" w:line="270"/>
        <w:ind w:left="500" w:hanging="500"/>
      </w:pPr>
      <w:r>
        <w:rPr>
          <w:b/>
          <w:bCs/>
          <w:color w:val="4F46E5"/>
          <w:sz w:val="20"/>
          <w:szCs w:val="20"/>
        </w:rPr>
        <w:t xml:space="preserve">8.	</w:t>
      </w:r>
      <w:r>
        <w:rPr>
          <w:sz w:val="20"/>
          <w:szCs w:val="20"/>
        </w:rPr>
        <w:t xml:space="preserve">Ambos protegem contra instabilidade. A perda de Huber evita que erros enormes dominem o gradiente (é linear para erros grandes), e o recorte limita a norma do gradiente e, assim, o tamanho do passo.</w:t>
      </w:r>
    </w:p>
    <w:p>
      <w:pPr>
        <w:keepLines/>
        <w:tabs>
          <w:tab w:val="left" w:pos="500"/>
        </w:tabs>
        <w:spacing w:after="90" w:line="270"/>
        <w:ind w:left="500" w:hanging="500"/>
      </w:pPr>
      <w:r>
        <w:rPr>
          <w:b/>
          <w:bCs/>
          <w:color w:val="4F46E5"/>
          <w:sz w:val="20"/>
          <w:szCs w:val="20"/>
        </w:rPr>
        <w:t xml:space="preserve">9.	</w:t>
      </w:r>
      <w:r>
        <w:rPr>
          <w:sz w:val="20"/>
          <w:szCs w:val="20"/>
        </w:rPr>
        <w:t xml:space="preserve">Escala de cinza e redução para 84×84 diminuem a dimensão; empilhar 4 quadros dá informação de movimento; repetir ações por 4 quadros acelera e simplifica; recortar recompensas padroniza a escala entre jogos.</w:t>
      </w:r>
    </w:p>
    <w:p>
      <w:pPr>
        <w:keepLines/>
        <w:tabs>
          <w:tab w:val="left" w:pos="500"/>
        </w:tabs>
        <w:spacing w:after="90" w:line="270"/>
        <w:ind w:left="500" w:hanging="500"/>
      </w:pPr>
      <w:r>
        <w:rPr>
          <w:b/>
          <w:bCs/>
          <w:color w:val="4F46E5"/>
          <w:sz w:val="20"/>
          <w:szCs w:val="20"/>
        </w:rPr>
        <w:t xml:space="preserve">10.	</w:t>
      </w:r>
      <w:r>
        <w:rPr>
          <w:sz w:val="20"/>
          <w:szCs w:val="20"/>
        </w:rPr>
        <w:t xml:space="preserve">Usa a rede online para escolher a melhor ação em s′ e a rede-alvo para avaliar o valor dessa ação. Separar escolha e avaliação evita que o ruído que favoreceu a escolha infle a estimativa do valor.</w:t>
      </w:r>
    </w:p>
    <w:p>
      <w:pPr>
        <w:keepLines/>
        <w:tabs>
          <w:tab w:val="left" w:pos="500"/>
        </w:tabs>
        <w:spacing w:after="90" w:line="270"/>
        <w:ind w:left="500" w:hanging="500"/>
      </w:pPr>
      <w:r>
        <w:rPr>
          <w:b/>
          <w:bCs/>
          <w:color w:val="4F46E5"/>
          <w:sz w:val="20"/>
          <w:szCs w:val="20"/>
        </w:rPr>
        <w:t xml:space="preserve">11.	</w:t>
      </w:r>
      <w:r>
        <w:rPr>
          <w:sz w:val="20"/>
          <w:szCs w:val="20"/>
        </w:rPr>
        <w:t xml:space="preserve">Sorteia com mais frequência as transições de maior erro TD para aprender mais rápido. Como altera a distribuição de amostragem, os pesos de importância corrigem o viés introduzido.</w:t>
      </w:r>
    </w:p>
    <w:p>
      <w:pPr>
        <w:keepLines/>
        <w:tabs>
          <w:tab w:val="left" w:pos="500"/>
        </w:tabs>
        <w:spacing w:after="90" w:line="270"/>
        <w:ind w:left="500" w:hanging="500"/>
      </w:pPr>
      <w:r>
        <w:rPr>
          <w:b/>
          <w:bCs/>
          <w:color w:val="4F46E5"/>
          <w:sz w:val="20"/>
          <w:szCs w:val="20"/>
        </w:rPr>
        <w:t xml:space="preserve">12.	</w:t>
      </w:r>
      <w:r>
        <w:rPr>
          <w:sz w:val="20"/>
          <w:szCs w:val="20"/>
        </w:rPr>
        <w:t xml:space="preserve">Separa a rede em ramos para V(s) e A(s, a), combinados em Q. Ajuda quando, em muitos estados, a escolha da ação pouco importa, pois a rede aprende o valor do estado sem precisar avaliar cada ação.</w:t>
      </w:r>
    </w:p>
    <w:p>
      <w:pPr>
        <w:keepLines/>
        <w:tabs>
          <w:tab w:val="left" w:pos="500"/>
        </w:tabs>
        <w:spacing w:after="90" w:line="270"/>
        <w:ind w:left="500" w:hanging="500"/>
      </w:pPr>
      <w:r>
        <w:rPr>
          <w:b/>
          <w:bCs/>
          <w:color w:val="4F46E5"/>
          <w:sz w:val="20"/>
          <w:szCs w:val="20"/>
        </w:rPr>
        <w:t xml:space="preserve">13.	</w:t>
      </w:r>
      <w:r>
        <w:rPr>
          <w:sz w:val="20"/>
          <w:szCs w:val="20"/>
        </w:rPr>
        <w:t xml:space="preserve">Combina DQN com Double, repetição priorizada, dueling, multi-step, distribucional e Noisy Nets, superando cada componente isolado. A lição é que melhorias complementares podem se somar.</w:t>
      </w:r>
    </w:p>
    <w:p>
      <w:pPr>
        <w:keepLines/>
        <w:tabs>
          <w:tab w:val="left" w:pos="500"/>
        </w:tabs>
        <w:spacing w:after="90" w:line="270"/>
        <w:ind w:left="500" w:hanging="500"/>
      </w:pPr>
      <w:r>
        <w:rPr>
          <w:b/>
          <w:bCs/>
          <w:color w:val="4F46E5"/>
          <w:sz w:val="20"/>
          <w:szCs w:val="20"/>
        </w:rPr>
        <w:t xml:space="preserve">14.	</w:t>
      </w:r>
      <w:r>
        <w:rPr>
          <w:sz w:val="20"/>
          <w:szCs w:val="20"/>
        </w:rPr>
        <w:t xml:space="preserve">Taxa de aprendizado (10⁻⁴ a 10⁻³; alta instabiliza), tamanho do lote (32 a 256; estabilidade), intervalo de troca da rede-alvo (250 a 10.000; maior é mais estável e lento) e ε final (0,01 a 0,1; exploração).</w:t>
      </w:r>
    </w:p>
    <w:p>
      <w:pPr>
        <w:keepLines/>
        <w:tabs>
          <w:tab w:val="left" w:pos="500"/>
        </w:tabs>
        <w:spacing w:after="90" w:line="270"/>
        <w:ind w:left="500" w:hanging="500"/>
      </w:pPr>
      <w:r>
        <w:rPr>
          <w:b/>
          <w:bCs/>
          <w:color w:val="4F46E5"/>
          <w:sz w:val="20"/>
          <w:szCs w:val="20"/>
        </w:rPr>
        <w:t xml:space="preserve">15.	</w:t>
      </w:r>
      <w:r>
        <w:rPr>
          <w:sz w:val="20"/>
          <w:szCs w:val="20"/>
        </w:rPr>
        <w:t xml:space="preserve">Pelo bootstrapping, a aproximação e a mudança da política, o desempenho pode melhorar e piorar. Convém avaliar com política gulosa em episódios separados, usar várias sementes, médias móveis e guardar o melhor modelo.</w:t>
      </w:r>
    </w:p>
    <w:p>
      <w:pPr>
        <w:keepLines/>
        <w:tabs>
          <w:tab w:val="left" w:pos="500"/>
        </w:tabs>
        <w:spacing w:after="90" w:line="270"/>
        <w:ind w:left="500" w:hanging="500"/>
      </w:pPr>
      <w:r>
        <w:rPr>
          <w:b/>
          <w:bCs/>
          <w:color w:val="4F46E5"/>
          <w:sz w:val="20"/>
          <w:szCs w:val="20"/>
        </w:rPr>
        <w:t xml:space="preserve">16.	</w:t>
      </w:r>
      <w:r>
        <w:rPr>
          <w:sz w:val="20"/>
          <w:szCs w:val="20"/>
        </w:rPr>
        <w:t xml:space="preserve">As versões sem memória ou sem rede-alvo ficaram muito abaixo da completa no CartPole, indicando que os dois truques são cruciais para estabilizar o treino com redes neurais e bootstrapping.</w:t>
      </w:r>
    </w:p>
    <w:p>
      <w:pPr>
        <w:keepLines/>
        <w:tabs>
          <w:tab w:val="left" w:pos="500"/>
        </w:tabs>
        <w:spacing w:after="90" w:line="270"/>
        <w:ind w:left="500" w:hanging="500"/>
      </w:pPr>
      <w:r>
        <w:rPr>
          <w:b/>
          <w:bCs/>
          <w:color w:val="4F46E5"/>
          <w:sz w:val="20"/>
          <w:szCs w:val="20"/>
        </w:rPr>
        <w:t xml:space="preserve">17.	</w:t>
      </w:r>
      <w:r>
        <w:rPr>
          <w:sz w:val="20"/>
          <w:szCs w:val="20"/>
        </w:rPr>
        <w:t xml:space="preserve">Oferece implementações testadas e prontas, economizando tempo. Ainda é preciso ajustar hiperparâmetros, avaliar em ambiente separado, usar várias sementes e verificar se o ambiente segue a interface do Gymnasium.</w:t>
      </w:r>
    </w:p>
    <w:p>
      <w:pPr>
        <w:keepLines/>
        <w:tabs>
          <w:tab w:val="left" w:pos="500"/>
        </w:tabs>
        <w:spacing w:after="90" w:line="270"/>
        <w:ind w:left="500" w:hanging="500"/>
      </w:pPr>
      <w:r>
        <w:rPr>
          <w:b/>
          <w:bCs/>
          <w:color w:val="4F46E5"/>
          <w:sz w:val="20"/>
          <w:szCs w:val="20"/>
        </w:rPr>
        <w:t xml:space="preserve">18.	</w:t>
      </w:r>
      <w:r>
        <w:rPr>
          <w:sz w:val="20"/>
          <w:szCs w:val="20"/>
        </w:rPr>
        <w:t xml:space="preserve">Assume que o pedido chega na hora, que a demanda histórica não depende da decisão e que há um único produto. Um agente que se saia bem no simulador pode falhar no mundo real se essas hipóteses forem violadas.</w:t>
      </w:r>
    </w:p>
    <w:p>
      <w:pPr>
        <w:keepLines/>
        <w:tabs>
          <w:tab w:val="left" w:pos="500"/>
        </w:tabs>
        <w:spacing w:after="90" w:line="270"/>
        <w:ind w:left="500" w:hanging="500"/>
      </w:pPr>
      <w:r>
        <w:rPr>
          <w:b/>
          <w:bCs/>
          <w:color w:val="4F46E5"/>
          <w:sz w:val="20"/>
          <w:szCs w:val="20"/>
        </w:rPr>
        <w:t xml:space="preserve">19.	</w:t>
      </w:r>
      <w:r>
        <w:rPr>
          <w:sz w:val="20"/>
          <w:szCs w:val="20"/>
        </w:rPr>
        <w:t xml:space="preserve">O FQI ajusta um regressor ao lote inteiro a cada iteração, com dados fixos, e tende a ser mais estável, mas é caro com muitos dados. O DQN atualiza incrementalmente com lotes da memória, escalando melhor a dados grandes, mas exige truques de estabilização.</w:t>
      </w:r>
    </w:p>
    <w:p>
      <w:pPr>
        <w:keepLines/>
        <w:tabs>
          <w:tab w:val="left" w:pos="500"/>
        </w:tabs>
        <w:spacing w:after="90" w:line="270"/>
        <w:ind w:left="500" w:hanging="500"/>
      </w:pPr>
      <w:r>
        <w:rPr>
          <w:b/>
          <w:bCs/>
          <w:color w:val="4F46E5"/>
          <w:sz w:val="20"/>
          <w:szCs w:val="20"/>
        </w:rPr>
        <w:t xml:space="preserve">20.	</w:t>
      </w:r>
      <w:r>
        <w:rPr>
          <w:sz w:val="20"/>
          <w:szCs w:val="20"/>
        </w:rPr>
        <w:t xml:space="preserve">Adequado: jogo com ações discretas e muitos dados simulados. Inadequado: controle robótico com ações contínuas finas, pois a ação ótima exigiria maximizar Q sobre um espaço contínuo; nesse caso, usa-se DDPG, TD3 ou SAC.</w:t>
      </w:r>
    </w:p>
    <w:p>
      <w:pPr>
        <w:pStyle w:val="Heading2"/>
        <w:keepNext/>
        <w:pageBreakBefore/>
      </w:pPr>
      <w:r>
        <w:t xml:space="preserve">Capítulo 9 — Gradientes de Política e Atores-Críticos</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política é uma função suave que pode produzir ações contínuas e probabilidades.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parâmetros θ definem diretamente o comportamento do agente.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softmax transforma preferências em probabilidades.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rede aprende a média e o desvio da distribuição das ações.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Ações mais dispersas em torno da média.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Queremos maximizar o retorno esperado J.</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estimativa usa </w:t>
            </w:r>
            <w:r>
              <w:rPr>
                <w:sz w:val="17"/>
                <w:szCs w:val="17"/>
              </w:rPr>
              <w:t xml:space="preserve">G</w:t>
            </w:r>
            <w:r>
              <w:rPr>
                <w:sz w:val="17"/>
                <w:szCs w:val="17"/>
                <w:vertAlign w:val="subscript"/>
              </w:rPr>
              <w:t xml:space="preserve">t</w:t>
            </w:r>
            <w:r>
              <w:rPr>
                <w:sz w:val="17"/>
                <w:szCs w:val="17"/>
              </w:rPr>
              <w:t xml:space="preserve"> ∇ ln π(</w:t>
            </w:r>
            <w:r>
              <w:rPr>
                <w:sz w:val="17"/>
                <w:szCs w:val="17"/>
              </w:rPr>
              <w:t xml:space="preserve">A</w:t>
            </w:r>
            <w:r>
              <w:rPr>
                <w:sz w:val="17"/>
                <w:szCs w:val="17"/>
                <w:vertAlign w:val="subscript"/>
              </w:rPr>
              <w:t xml:space="preserve">t</w:t>
            </w:r>
            <w:r>
              <w:rPr>
                <w:sz w:val="17"/>
                <w:szCs w:val="17"/>
              </w:rPr>
              <w:t xml:space="preserve"> | </w:t>
            </w:r>
            <w:r>
              <w:rPr>
                <w:sz w:val="17"/>
                <w:szCs w:val="17"/>
              </w:rPr>
              <w:t xml:space="preserve">S</w:t>
            </w:r>
            <w:r>
              <w:rPr>
                <w:sz w:val="17"/>
                <w:szCs w:val="17"/>
                <w:vertAlign w:val="subscript"/>
              </w:rPr>
              <w:t xml:space="preserve">t</w:t>
            </w:r>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retorno </w:t>
            </w:r>
            <w:r>
              <w:rPr>
                <w:sz w:val="17"/>
                <w:szCs w:val="17"/>
              </w:rPr>
              <w:t xml:space="preserve">G</w:t>
            </w:r>
            <w:r>
              <w:rPr>
                <w:sz w:val="17"/>
                <w:szCs w:val="17"/>
                <w:vertAlign w:val="subscript"/>
              </w:rPr>
              <w:t xml:space="preserve">t</w:t>
            </w:r>
            <w:r>
              <w:rPr>
                <w:sz w:val="17"/>
                <w:szCs w:val="17"/>
              </w:rPr>
              <w:t xml:space="preserve"> funciona como nota que escala essa direção.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Ações que levaram a bons retornos são reforçadas.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gradiente da log-softmax tem essa forma simples.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Usa retornos completos de episódios.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Retornos completos são ruidosos.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Como b não depende da ação, a esperança do gradiente permanece a mesma.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G − v̂(s) mede a vantagem da 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 q(s, a) − v(s) (ou sua estimativa).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ator escolhe; o crítico avalia.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Seus parâmetros são ajustados pela vantagem fornecida pelo crítico.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o erro TD do crítico.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Bootstrapping reduz a variância e introduz viés.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Esse trabalho já usava elementos adaptativos de crítica.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A3C é assíncrono (Mnih et al., 2016).</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λ = 0 dá o erro TD; λ = 1 dá o retorno menos a linha de base.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Â_t = </w:t>
            </w:r>
            <w:r>
              <w:rPr>
                <w:sz w:val="17"/>
                <w:szCs w:val="17"/>
              </w:rPr>
              <w:t xml:space="preserve">δ</w:t>
            </w:r>
            <w:r>
              <w:rPr>
                <w:sz w:val="17"/>
                <w:szCs w:val="17"/>
                <w:vertAlign w:val="subscript"/>
              </w:rPr>
              <w:t xml:space="preserve">t</w:t>
            </w:r>
            <w:r>
              <w:rPr>
                <w:sz w:val="17"/>
                <w:szCs w:val="17"/>
              </w:rPr>
              <w:t xml:space="preserv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Evita que a política se torne determinística cedo demais.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Como os dados vêm da própria política, a recuperação pode ser difícil.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define uma região de confiança.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zero para distribuições idênticas e positiva caso contrário.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a recompensa de cada ação conhecida, o problema é essencialmente supervisionado.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decisão de ligar é tomada antes de saber a duração.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softmax de valores iguais é uniforme.</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Lidar com ações contínuas, representar políticas estocásticas (úteis em jogos com informação oculta) e obter mudanças suaves de comportamento, evitando que pequenas alterações de Q troquem a ação de forma brusca.</w:t>
      </w:r>
    </w:p>
    <w:p>
      <w:pPr>
        <w:keepLines/>
        <w:tabs>
          <w:tab w:val="left" w:pos="500"/>
        </w:tabs>
        <w:spacing w:after="90" w:line="270"/>
        <w:ind w:left="500" w:hanging="500"/>
      </w:pPr>
      <w:r>
        <w:rPr>
          <w:b/>
          <w:bCs/>
          <w:color w:val="4F46E5"/>
          <w:sz w:val="20"/>
          <w:szCs w:val="20"/>
        </w:rPr>
        <w:t xml:space="preserve">2.	</w:t>
      </w:r>
      <w:r>
        <w:rPr>
          <w:sz w:val="20"/>
          <w:szCs w:val="20"/>
        </w:rPr>
        <w:t xml:space="preserve">O gradiente do retorno esperado pode ser estimado como a média de (retorno) × (direção que aumenta a probabilidade da ação tomada). Assim, ações seguidas de bons retornos têm sua probabilidade aumentada, sem precisar conhecer a dinâmica do ambiente.</w:t>
      </w:r>
    </w:p>
    <w:p>
      <w:pPr>
        <w:keepLines/>
        <w:tabs>
          <w:tab w:val="left" w:pos="500"/>
        </w:tabs>
        <w:spacing w:after="90" w:line="270"/>
        <w:ind w:left="500" w:hanging="500"/>
      </w:pPr>
      <w:r>
        <w:rPr>
          <w:b/>
          <w:bCs/>
          <w:color w:val="4F46E5"/>
          <w:sz w:val="20"/>
          <w:szCs w:val="20"/>
        </w:rPr>
        <w:t xml:space="preserve">3.	</w:t>
      </w:r>
      <w:r>
        <w:rPr>
          <w:sz w:val="20"/>
          <w:szCs w:val="20"/>
        </w:rPr>
        <w:t xml:space="preserve">(1) Jogar um episódio com a política atual; (2) calcular o retorno </w:t>
      </w:r>
      <w:r>
        <w:rPr>
          <w:sz w:val="20"/>
          <w:szCs w:val="20"/>
        </w:rPr>
        <w:t xml:space="preserve">G</w:t>
      </w:r>
      <w:r>
        <w:rPr>
          <w:sz w:val="20"/>
          <w:szCs w:val="20"/>
          <w:vertAlign w:val="subscript"/>
        </w:rPr>
        <w:t xml:space="preserve">t</w:t>
      </w:r>
      <w:r>
        <w:rPr>
          <w:sz w:val="20"/>
          <w:szCs w:val="20"/>
        </w:rPr>
        <w:t xml:space="preserve"> de cada passo; (3) atualizar θ ← θ + α </w:t>
      </w:r>
      <w:r>
        <w:rPr>
          <w:sz w:val="20"/>
          <w:szCs w:val="20"/>
        </w:rPr>
        <w:t xml:space="preserve">G</w:t>
      </w:r>
      <w:r>
        <w:rPr>
          <w:sz w:val="20"/>
          <w:szCs w:val="20"/>
          <w:vertAlign w:val="subscript"/>
        </w:rPr>
        <w:t xml:space="preserve">t</w:t>
      </w:r>
      <w:r>
        <w:rPr>
          <w:sz w:val="20"/>
          <w:szCs w:val="20"/>
        </w:rPr>
        <w:t xml:space="preserve"> ∇ln π(</w:t>
      </w:r>
      <w:r>
        <w:rPr>
          <w:sz w:val="20"/>
          <w:szCs w:val="20"/>
        </w:rPr>
        <w:t xml:space="preserve">A</w:t>
      </w:r>
      <w:r>
        <w:rPr>
          <w:sz w:val="20"/>
          <w:szCs w:val="20"/>
          <w:vertAlign w:val="subscript"/>
        </w:rPr>
        <w:t xml:space="preserve">t</w:t>
      </w:r>
      <w:r>
        <w:rPr>
          <w:sz w:val="20"/>
          <w:szCs w:val="20"/>
        </w:rPr>
        <w:t xml:space="preserve">|</w:t>
      </w:r>
      <w:r>
        <w:rPr>
          <w:sz w:val="20"/>
          <w:szCs w:val="20"/>
        </w:rPr>
        <w:t xml:space="preserve">S</w:t>
      </w:r>
      <w:r>
        <w:rPr>
          <w:sz w:val="20"/>
          <w:szCs w:val="20"/>
          <w:vertAlign w:val="subscript"/>
        </w:rPr>
        <w:t xml:space="preserve">t</w:t>
      </w:r>
      <w:r>
        <w:rPr>
          <w:sz w:val="20"/>
          <w:szCs w:val="20"/>
        </w:rPr>
        <w:t xml:space="preserve">); (4) repetir.</w:t>
      </w:r>
    </w:p>
    <w:p>
      <w:pPr>
        <w:keepLines/>
        <w:tabs>
          <w:tab w:val="left" w:pos="500"/>
        </w:tabs>
        <w:spacing w:after="90" w:line="270"/>
        <w:ind w:left="500" w:hanging="500"/>
      </w:pPr>
      <w:r>
        <w:rPr>
          <w:b/>
          <w:bCs/>
          <w:color w:val="4F46E5"/>
          <w:sz w:val="20"/>
          <w:szCs w:val="20"/>
        </w:rPr>
        <w:t xml:space="preserve">4.	</w:t>
      </w:r>
      <w:r>
        <w:rPr>
          <w:sz w:val="20"/>
          <w:szCs w:val="20"/>
        </w:rPr>
        <w:t xml:space="preserve">Todos os retornos são positivos, então toda ação tomada é reforçada, inclusive as ruins; só varia o quanto. Isso gera gradientes de grande variância e aprendizado lento.</w:t>
      </w:r>
    </w:p>
    <w:p>
      <w:pPr>
        <w:keepLines/>
        <w:tabs>
          <w:tab w:val="left" w:pos="500"/>
        </w:tabs>
        <w:spacing w:after="90" w:line="270"/>
        <w:ind w:left="500" w:hanging="500"/>
      </w:pPr>
      <w:r>
        <w:rPr>
          <w:b/>
          <w:bCs/>
          <w:color w:val="4F46E5"/>
          <w:sz w:val="20"/>
          <w:szCs w:val="20"/>
        </w:rPr>
        <w:t xml:space="preserve">5.	</w:t>
      </w:r>
      <w:r>
        <w:rPr>
          <w:sz w:val="20"/>
          <w:szCs w:val="20"/>
        </w:rPr>
        <w:t xml:space="preserve">E[b(s) ∇ln π(a|s)] = b(s) </w:t>
      </w:r>
      <w:r>
        <w:rPr>
          <w:sz w:val="20"/>
          <w:szCs w:val="20"/>
        </w:rPr>
        <w:t xml:space="preserve">Σ</w:t>
      </w:r>
      <w:r>
        <w:rPr>
          <w:sz w:val="20"/>
          <w:szCs w:val="20"/>
          <w:vertAlign w:val="subscript"/>
        </w:rPr>
        <w:t xml:space="preserve">a</w:t>
      </w:r>
      <w:r>
        <w:rPr>
          <w:sz w:val="20"/>
          <w:szCs w:val="20"/>
        </w:rPr>
        <w:t xml:space="preserve"> π(a|s) ∇ln π(a|s) = b(s) ∇ </w:t>
      </w:r>
      <w:r>
        <w:rPr>
          <w:sz w:val="20"/>
          <w:szCs w:val="20"/>
        </w:rPr>
        <w:t xml:space="preserve">Σ</w:t>
      </w:r>
      <w:r>
        <w:rPr>
          <w:sz w:val="20"/>
          <w:szCs w:val="20"/>
          <w:vertAlign w:val="subscript"/>
        </w:rPr>
        <w:t xml:space="preserve">a</w:t>
      </w:r>
      <w:r>
        <w:rPr>
          <w:sz w:val="20"/>
          <w:szCs w:val="20"/>
        </w:rPr>
        <w:t xml:space="preserve"> π(a|s) = b(s) ∇1 = 0. Logo o termo extra tem esperança zero.</w:t>
      </w:r>
    </w:p>
    <w:p>
      <w:pPr>
        <w:keepLines/>
        <w:tabs>
          <w:tab w:val="left" w:pos="500"/>
        </w:tabs>
        <w:spacing w:after="90" w:line="270"/>
        <w:ind w:left="500" w:hanging="500"/>
      </w:pPr>
      <w:r>
        <w:rPr>
          <w:b/>
          <w:bCs/>
          <w:color w:val="4F46E5"/>
          <w:sz w:val="20"/>
          <w:szCs w:val="20"/>
        </w:rPr>
        <w:t xml:space="preserve">6.	</w:t>
      </w:r>
      <w:r>
        <w:rPr>
          <w:sz w:val="20"/>
          <w:szCs w:val="20"/>
        </w:rPr>
        <w:t xml:space="preserve">É a diferença entre o retorno realmente obtido e o esperado no estado. Valores positivos indicam que a ação foi melhor que a média daquele estado, e negativos, pior.</w:t>
      </w:r>
    </w:p>
    <w:p>
      <w:pPr>
        <w:keepLines/>
        <w:tabs>
          <w:tab w:val="left" w:pos="500"/>
        </w:tabs>
        <w:spacing w:after="90" w:line="270"/>
        <w:ind w:left="500" w:hanging="500"/>
      </w:pPr>
      <w:r>
        <w:rPr>
          <w:b/>
          <w:bCs/>
          <w:color w:val="4F46E5"/>
          <w:sz w:val="20"/>
          <w:szCs w:val="20"/>
        </w:rPr>
        <w:t xml:space="preserve">7.	</w:t>
      </w:r>
      <w:r>
        <w:rPr>
          <w:sz w:val="20"/>
          <w:szCs w:val="20"/>
        </w:rPr>
        <w:t xml:space="preserve">O ator escolhe a ação; o ambiente devolve r e s′; o crítico calcula δ = r + γv̂(s′) − v̂(s). O crítico se atualiza para reduzir δ², e o ator é atualizado na direção δ∇ln π, reforçando ações com δ positivo.</w:t>
      </w:r>
    </w:p>
    <w:p>
      <w:pPr>
        <w:keepLines/>
        <w:tabs>
          <w:tab w:val="left" w:pos="500"/>
        </w:tabs>
        <w:spacing w:after="90" w:line="270"/>
        <w:ind w:left="500" w:hanging="500"/>
      </w:pPr>
      <w:r>
        <w:rPr>
          <w:b/>
          <w:bCs/>
          <w:color w:val="4F46E5"/>
          <w:sz w:val="20"/>
          <w:szCs w:val="20"/>
        </w:rPr>
        <w:t xml:space="preserve">8.	</w:t>
      </w:r>
      <w:r>
        <w:rPr>
          <w:sz w:val="20"/>
          <w:szCs w:val="20"/>
        </w:rPr>
        <w:t xml:space="preserve">O REINFORCE usa retornos completos (sem viés, variância alta, atualiza ao fim do episódio). O ator-crítico usa o erro TD (menor variância, algum viés pelo crítico imperfeito, atualiza a cada passo).</w:t>
      </w:r>
    </w:p>
    <w:p>
      <w:pPr>
        <w:keepLines/>
        <w:tabs>
          <w:tab w:val="left" w:pos="500"/>
        </w:tabs>
        <w:spacing w:after="90" w:line="270"/>
        <w:ind w:left="500" w:hanging="500"/>
      </w:pPr>
      <w:r>
        <w:rPr>
          <w:b/>
          <w:bCs/>
          <w:color w:val="4F46E5"/>
          <w:sz w:val="20"/>
          <w:szCs w:val="20"/>
        </w:rPr>
        <w:t xml:space="preserve">9.	</w:t>
      </w:r>
      <w:r>
        <w:rPr>
          <w:sz w:val="20"/>
          <w:szCs w:val="20"/>
        </w:rPr>
        <w:t xml:space="preserve">É uma média ponderada de erros TD de vários passos: Â_t = Σ (γλ)^k </w:t>
      </w:r>
      <w:r>
        <w:rPr>
          <w:sz w:val="20"/>
          <w:szCs w:val="20"/>
        </w:rPr>
        <w:t xml:space="preserve">δ</w:t>
      </w:r>
      <w:r>
        <w:rPr>
          <w:sz w:val="20"/>
          <w:szCs w:val="20"/>
          <w:vertAlign w:val="subscript"/>
        </w:rPr>
        <w:t xml:space="preserve">t+k</w:t>
      </w:r>
      <w:r>
        <w:rPr>
          <w:sz w:val="20"/>
          <w:szCs w:val="20"/>
        </w:rPr>
        <w:t xml:space="preserve">. λ próximo de 0 usa pouco do futuro (menos variância, mais viés); λ próximo de 1 usa retornos longos (mais variância, menos viés).</w:t>
      </w:r>
    </w:p>
    <w:p>
      <w:pPr>
        <w:keepLines/>
        <w:tabs>
          <w:tab w:val="left" w:pos="500"/>
        </w:tabs>
        <w:spacing w:after="90" w:line="270"/>
        <w:ind w:left="500" w:hanging="500"/>
      </w:pPr>
      <w:r>
        <w:rPr>
          <w:b/>
          <w:bCs/>
          <w:color w:val="4F46E5"/>
          <w:sz w:val="20"/>
          <w:szCs w:val="20"/>
        </w:rPr>
        <w:t xml:space="preserve">10.	</w:t>
      </w:r>
      <w:r>
        <w:rPr>
          <w:sz w:val="20"/>
          <w:szCs w:val="20"/>
        </w:rPr>
        <w:t xml:space="preserve">Mantém a política estocástica por mais tempo, incentivando a exploração e evitando convergir cedo a uma política determinística subótima.</w:t>
      </w:r>
    </w:p>
    <w:p>
      <w:pPr>
        <w:keepLines/>
        <w:tabs>
          <w:tab w:val="left" w:pos="500"/>
        </w:tabs>
        <w:spacing w:after="90" w:line="270"/>
        <w:ind w:left="500" w:hanging="500"/>
      </w:pPr>
      <w:r>
        <w:rPr>
          <w:b/>
          <w:bCs/>
          <w:color w:val="4F46E5"/>
          <w:sz w:val="20"/>
          <w:szCs w:val="20"/>
        </w:rPr>
        <w:t xml:space="preserve">11.	</w:t>
      </w:r>
      <w:r>
        <w:rPr>
          <w:sz w:val="20"/>
          <w:szCs w:val="20"/>
        </w:rPr>
        <w:t xml:space="preserve">Se a política piora muito, os próximos dados são coletados por essa política ruim, e o agente pode não conseguir se recuperar. Por isso são usados passos pequenos ou regiões de confiança.</w:t>
      </w:r>
    </w:p>
    <w:p>
      <w:pPr>
        <w:keepLines/>
        <w:tabs>
          <w:tab w:val="left" w:pos="500"/>
        </w:tabs>
        <w:spacing w:after="90" w:line="270"/>
        <w:ind w:left="500" w:hanging="500"/>
      </w:pPr>
      <w:r>
        <w:rPr>
          <w:b/>
          <w:bCs/>
          <w:color w:val="4F46E5"/>
          <w:sz w:val="20"/>
          <w:szCs w:val="20"/>
        </w:rPr>
        <w:t xml:space="preserve">12.	</w:t>
      </w:r>
      <w:r>
        <w:rPr>
          <w:sz w:val="20"/>
          <w:szCs w:val="20"/>
        </w:rPr>
        <w:t xml:space="preserve">Maximiza a melhoria esperada da política sob a restrição de que a divergência KL entre a política nova e a antiga seja menor que um limite, garantindo passos seguros.</w:t>
      </w:r>
    </w:p>
    <w:p>
      <w:pPr>
        <w:keepLines/>
        <w:tabs>
          <w:tab w:val="left" w:pos="500"/>
        </w:tabs>
        <w:spacing w:after="90" w:line="270"/>
        <w:ind w:left="500" w:hanging="500"/>
      </w:pPr>
      <w:r>
        <w:rPr>
          <w:b/>
          <w:bCs/>
          <w:color w:val="4F46E5"/>
          <w:sz w:val="20"/>
          <w:szCs w:val="20"/>
        </w:rPr>
        <w:t xml:space="preserve">13.	</w:t>
      </w:r>
      <w:r>
        <w:rPr>
          <w:sz w:val="20"/>
          <w:szCs w:val="20"/>
        </w:rPr>
        <w:t xml:space="preserve">DQN lida mal com ações contínuas, é off-policy e eficiente em dados, porém frágil; gradientes de política lidam bem com ações contínuas e dão mudanças suaves, mas são on-policy e menos eficientes.</w:t>
      </w:r>
    </w:p>
    <w:p>
      <w:pPr>
        <w:keepLines/>
        <w:tabs>
          <w:tab w:val="left" w:pos="500"/>
        </w:tabs>
        <w:spacing w:after="90" w:line="270"/>
        <w:ind w:left="500" w:hanging="500"/>
      </w:pPr>
      <w:r>
        <w:rPr>
          <w:b/>
          <w:bCs/>
          <w:color w:val="4F46E5"/>
          <w:sz w:val="20"/>
          <w:szCs w:val="20"/>
        </w:rPr>
        <w:t xml:space="preserve">14.	</w:t>
      </w:r>
      <w:r>
        <w:rPr>
          <w:sz w:val="20"/>
          <w:szCs w:val="20"/>
        </w:rPr>
        <w:t xml:space="preserve">Vários trabalhadores jogam em paralelo em ambientes diferentes, gerando experiências diversas e pouco correlacionadas, o que cumpre o papel de quebrar correlações.</w:t>
      </w:r>
    </w:p>
    <w:p>
      <w:pPr>
        <w:keepLines/>
        <w:tabs>
          <w:tab w:val="left" w:pos="500"/>
        </w:tabs>
        <w:spacing w:after="90" w:line="270"/>
        <w:ind w:left="500" w:hanging="500"/>
      </w:pPr>
      <w:r>
        <w:rPr>
          <w:b/>
          <w:bCs/>
          <w:color w:val="4F46E5"/>
          <w:sz w:val="20"/>
          <w:szCs w:val="20"/>
        </w:rPr>
        <w:t xml:space="preserve">15.	</w:t>
      </w:r>
      <w:r>
        <w:rPr>
          <w:sz w:val="20"/>
          <w:szCs w:val="20"/>
        </w:rPr>
        <w:t xml:space="preserve">A linha de base não altera a esperança do estimador, mas remove do retorno um valor constante grande, reduzindo a dispersão das amostras.</w:t>
      </w:r>
    </w:p>
    <w:p>
      <w:pPr>
        <w:keepLines/>
        <w:tabs>
          <w:tab w:val="left" w:pos="500"/>
        </w:tabs>
        <w:spacing w:after="90" w:line="270"/>
        <w:ind w:left="500" w:hanging="500"/>
      </w:pPr>
      <w:r>
        <w:rPr>
          <w:b/>
          <w:bCs/>
          <w:color w:val="4F46E5"/>
          <w:sz w:val="20"/>
          <w:szCs w:val="20"/>
        </w:rPr>
        <w:t xml:space="preserve">16.	</w:t>
      </w:r>
      <w:r>
        <w:rPr>
          <w:sz w:val="20"/>
          <w:szCs w:val="20"/>
        </w:rPr>
        <w:t xml:space="preserve">Todos os clientes foram contatados, então a recompensa de ligar é conhecida para todos e a de não ligar é zero. Basta prever P(y=1|x) e ligar se for maior que custo/valor, sem precisar de exploração.</w:t>
      </w:r>
    </w:p>
    <w:p>
      <w:pPr>
        <w:keepLines/>
        <w:tabs>
          <w:tab w:val="left" w:pos="500"/>
        </w:tabs>
        <w:spacing w:after="90" w:line="270"/>
        <w:ind w:left="500" w:hanging="500"/>
      </w:pPr>
      <w:r>
        <w:rPr>
          <w:b/>
          <w:bCs/>
          <w:color w:val="4F46E5"/>
          <w:sz w:val="20"/>
          <w:szCs w:val="20"/>
        </w:rPr>
        <w:t xml:space="preserve">17.	</w:t>
      </w:r>
      <w:r>
        <w:rPr>
          <w:sz w:val="20"/>
          <w:szCs w:val="20"/>
        </w:rPr>
        <w:t xml:space="preserve">A recompensa esperada de ligar é 100·p − 8, positiva apenas se p &gt; 0,08. Abaixo disso, não ligar (recompensa 0) é melhor.</w:t>
      </w:r>
    </w:p>
    <w:p>
      <w:pPr>
        <w:keepLines/>
        <w:tabs>
          <w:tab w:val="left" w:pos="500"/>
        </w:tabs>
        <w:spacing w:after="90" w:line="270"/>
        <w:ind w:left="500" w:hanging="500"/>
      </w:pPr>
      <w:r>
        <w:rPr>
          <w:b/>
          <w:bCs/>
          <w:color w:val="4F46E5"/>
          <w:sz w:val="20"/>
          <w:szCs w:val="20"/>
        </w:rPr>
        <w:t xml:space="preserve">18.	</w:t>
      </w:r>
      <w:r>
        <w:rPr>
          <w:sz w:val="20"/>
          <w:szCs w:val="20"/>
        </w:rPr>
        <w:t xml:space="preserve">É usar na decisão uma informação que só estaria disponível depois dela. A duração da ligação só é conhecida após ligar, então usá-la para decidir se liga produziria resultados irrealistas.</w:t>
      </w:r>
    </w:p>
    <w:p>
      <w:pPr>
        <w:keepLines/>
        <w:tabs>
          <w:tab w:val="left" w:pos="500"/>
        </w:tabs>
        <w:spacing w:after="90" w:line="270"/>
        <w:ind w:left="500" w:hanging="500"/>
      </w:pPr>
      <w:r>
        <w:rPr>
          <w:b/>
          <w:bCs/>
          <w:color w:val="4F46E5"/>
          <w:sz w:val="20"/>
          <w:szCs w:val="20"/>
        </w:rPr>
        <w:t xml:space="preserve">19.	</w:t>
      </w:r>
      <w:r>
        <w:rPr>
          <w:sz w:val="20"/>
          <w:szCs w:val="20"/>
        </w:rPr>
        <w:t xml:space="preserve">Gradiente de política/ator-crítico para ações contínuas ou estocásticas; DQN para ações discretas, com grande reaproveitamento de dados; ator-crítico quando se deseja mais eficiência e menor variância que o REINFORCE.</w:t>
      </w:r>
    </w:p>
    <w:p>
      <w:pPr>
        <w:keepLines/>
        <w:tabs>
          <w:tab w:val="left" w:pos="500"/>
        </w:tabs>
        <w:spacing w:after="90" w:line="270"/>
        <w:ind w:left="500" w:hanging="500"/>
      </w:pPr>
      <w:r>
        <w:rPr>
          <w:b/>
          <w:bCs/>
          <w:color w:val="4F46E5"/>
          <w:sz w:val="20"/>
          <w:szCs w:val="20"/>
        </w:rPr>
        <w:t xml:space="preserve">20.	</w:t>
      </w:r>
      <w:r>
        <w:rPr>
          <w:sz w:val="20"/>
          <w:szCs w:val="20"/>
        </w:rPr>
        <w:t xml:space="preserve">A política seria gaussiana, com rede que calcula média e desvio do torque a partir do estado (ângulos e velocidades). A recompensa seria, por exemplo, menos o erro de posição e menos um custo de energia. A atualização sobe o gradiente de E[(G − b) ∇ln π(a|s)], de preferência com um crítico para a linha de base.</w:t>
      </w:r>
    </w:p>
    <w:p>
      <w:pPr>
        <w:pStyle w:val="Heading2"/>
        <w:keepNext/>
        <w:pageBreakBefore/>
      </w:pPr>
      <w:r>
        <w:t xml:space="preserve">Capítulo 10 — Algoritmos Modernos</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Usa um objetivo recortado para limitar o tamanho da atualização.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Mede quanto a probabilidade da ação mudou.</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probabilidade nova é igual à antiga.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Tipicamente ε = 0,2.</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mínimo escolhe o valor recortado, que é plano.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Escolher o menor dos dois impede ganhos por mover r além da zona de confiança.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Usa dados coletados pela política atual e depois os descarta.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Funciona com ações discretas e contínuas e escala bem.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estimativa de vantagem generalizada equilibra viés e variância.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Normalizações e outros detalhes explicam boa parte dos ganhos.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crítico indica em que direção mudar a ação para aumentar Q.</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Devolve diretamente a 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política é determinística; o ruído gera variação.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rede-alvo acompanha lentamente a rede principal.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Eles reduzem a superestimação e estabilizam o treino.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mínimo combate a superestimação do crítico.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ator é atualizado menos vezes que o crítico.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Evita que o crítico explore picos estreitos e falsos.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princípio de máxima entropia incentiva política mais aleatória.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α grande: mais exploração; α pequeno: mais aproveitamento.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off-policy e estocástico.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Aprende média e desvio da distribuição da 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on-policy e paralelizável, mas usa mais amostras.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Reaproveitar dados reduz o custo de simulação.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uma penalidade por ângulo, velocidade e esforço.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off-policy reaproveitam dados.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isso se recomenda reportar várias sementes.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agente busca previsões altas onde não há dados.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Distâncias grandes indicam extrapolação.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PPO é a base do RLHF descrito por Ouyang et al. (2022), tema do Capítulo 13.</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O objetivo usa o mínimo entre r·A e clip(r)·A. Quando r sai da faixa [1−ε, 1+ε] no sentido que melhoraria o objetivo, ele fica constante, e não há ganho em empurrar a política além. Isso limita o tamanho efetivo do passo.</w:t>
      </w:r>
    </w:p>
    <w:p>
      <w:pPr>
        <w:keepLines/>
        <w:tabs>
          <w:tab w:val="left" w:pos="500"/>
        </w:tabs>
        <w:spacing w:after="90" w:line="270"/>
        <w:ind w:left="500" w:hanging="500"/>
      </w:pPr>
      <w:r>
        <w:rPr>
          <w:b/>
          <w:bCs/>
          <w:color w:val="4F46E5"/>
          <w:sz w:val="20"/>
          <w:szCs w:val="20"/>
        </w:rPr>
        <w:t xml:space="preserve">2.	</w:t>
      </w:r>
      <w:r>
        <w:rPr>
          <w:sz w:val="20"/>
          <w:szCs w:val="20"/>
        </w:rPr>
        <w:t xml:space="preserve">Coletar passos com a política atual em vários ambientes; calcular vantagens (GAE); otimizar o objetivo recortado por algumas épocas em minilotes, junto com a perda do valor e o bônus de entropia; descartar os dados e repetir.</w:t>
      </w:r>
    </w:p>
    <w:p>
      <w:pPr>
        <w:keepLines/>
        <w:tabs>
          <w:tab w:val="left" w:pos="500"/>
        </w:tabs>
        <w:spacing w:after="90" w:line="270"/>
        <w:ind w:left="500" w:hanging="500"/>
      </w:pPr>
      <w:r>
        <w:rPr>
          <w:b/>
          <w:bCs/>
          <w:color w:val="4F46E5"/>
          <w:sz w:val="20"/>
          <w:szCs w:val="20"/>
        </w:rPr>
        <w:t xml:space="preserve">3.	</w:t>
      </w:r>
      <w:r>
        <w:rPr>
          <w:sz w:val="20"/>
          <w:szCs w:val="20"/>
        </w:rPr>
        <w:t xml:space="preserve">A razão de probabilidades corrige a diferença entre a política antiga e a nova, e o recorte impede que ela se afaste muito, mantendo a estimativa válida por algumas atualizações.</w:t>
      </w:r>
    </w:p>
    <w:p>
      <w:pPr>
        <w:keepLines/>
        <w:tabs>
          <w:tab w:val="left" w:pos="500"/>
        </w:tabs>
        <w:spacing w:after="90" w:line="270"/>
        <w:ind w:left="500" w:hanging="500"/>
      </w:pPr>
      <w:r>
        <w:rPr>
          <w:b/>
          <w:bCs/>
          <w:color w:val="4F46E5"/>
          <w:sz w:val="20"/>
          <w:szCs w:val="20"/>
        </w:rPr>
        <w:t xml:space="preserve">4.	</w:t>
      </w:r>
      <w:r>
        <w:rPr>
          <w:sz w:val="20"/>
          <w:szCs w:val="20"/>
        </w:rPr>
        <w:t xml:space="preserve">O ator μ(s) devolve a ação; o crítico Q(s, a) informa o gradiente de Q em relação à ação, indicando para onde mover a ação para aumentar o valor; o ator é atualizado seguindo ∇_a Q ∇_θ μ.</w:t>
      </w:r>
    </w:p>
    <w:p>
      <w:pPr>
        <w:keepLines/>
        <w:tabs>
          <w:tab w:val="left" w:pos="500"/>
        </w:tabs>
        <w:spacing w:after="90" w:line="270"/>
        <w:ind w:left="500" w:hanging="500"/>
      </w:pPr>
      <w:r>
        <w:rPr>
          <w:b/>
          <w:bCs/>
          <w:color w:val="4F46E5"/>
          <w:sz w:val="20"/>
          <w:szCs w:val="20"/>
        </w:rPr>
        <w:t xml:space="preserve">5.	</w:t>
      </w:r>
      <w:r>
        <w:rPr>
          <w:sz w:val="20"/>
          <w:szCs w:val="20"/>
        </w:rPr>
        <w:t xml:space="preserve">Ator e crítico, memória de experiências, redes-alvo com atualização suave e ruído na ação. A combinação de aproximação, bootstrapping e off-policy com um só crítico leva à superestimação e à instabilidade.</w:t>
      </w:r>
    </w:p>
    <w:p>
      <w:pPr>
        <w:keepLines/>
        <w:tabs>
          <w:tab w:val="left" w:pos="500"/>
        </w:tabs>
        <w:spacing w:after="90" w:line="270"/>
        <w:ind w:left="500" w:hanging="500"/>
      </w:pPr>
      <w:r>
        <w:rPr>
          <w:b/>
          <w:bCs/>
          <w:color w:val="4F46E5"/>
          <w:sz w:val="20"/>
          <w:szCs w:val="20"/>
        </w:rPr>
        <w:t xml:space="preserve">6.	</w:t>
      </w:r>
      <w:r>
        <w:rPr>
          <w:sz w:val="20"/>
          <w:szCs w:val="20"/>
        </w:rPr>
        <w:t xml:space="preserve">Dois críticos (usa o menor) combatem a superestimação; atualização atrasada do ator estabiliza o crítico antes da mudança da política; suavização da ação-alvo evita que o crítico explore picos falsos de Q.</w:t>
      </w:r>
    </w:p>
    <w:p>
      <w:pPr>
        <w:keepLines/>
        <w:tabs>
          <w:tab w:val="left" w:pos="500"/>
        </w:tabs>
        <w:spacing w:after="90" w:line="270"/>
        <w:ind w:left="500" w:hanging="500"/>
      </w:pPr>
      <w:r>
        <w:rPr>
          <w:b/>
          <w:bCs/>
          <w:color w:val="4F46E5"/>
          <w:sz w:val="20"/>
          <w:szCs w:val="20"/>
        </w:rPr>
        <w:t xml:space="preserve">7.	</w:t>
      </w:r>
      <w:r>
        <w:rPr>
          <w:sz w:val="20"/>
          <w:szCs w:val="20"/>
        </w:rPr>
        <w:t xml:space="preserve">O agente maximiza recompensa mais entropia da política, ficando o mais aleatório possível sem perder desempenho. Isso incentiva exploração, evita convergência prematura e produz políticas mais robustas.</w:t>
      </w:r>
    </w:p>
    <w:p>
      <w:pPr>
        <w:keepLines/>
        <w:tabs>
          <w:tab w:val="left" w:pos="500"/>
        </w:tabs>
        <w:spacing w:after="90" w:line="270"/>
        <w:ind w:left="500" w:hanging="500"/>
      </w:pPr>
      <w:r>
        <w:rPr>
          <w:b/>
          <w:bCs/>
          <w:color w:val="4F46E5"/>
          <w:sz w:val="20"/>
          <w:szCs w:val="20"/>
        </w:rPr>
        <w:t xml:space="preserve">8.	</w:t>
      </w:r>
      <w:r>
        <w:rPr>
          <w:sz w:val="20"/>
          <w:szCs w:val="20"/>
        </w:rPr>
        <w:t xml:space="preserve">α pondera a entropia contra a recompensa. Pode ser ajustada automaticamente para manter a entropia próxima de um alvo (em geral, menos a dimensão da ação), tornando o SAC menos sensível a esse hiperparâmetro.</w:t>
      </w:r>
    </w:p>
    <w:p>
      <w:pPr>
        <w:keepLines/>
        <w:tabs>
          <w:tab w:val="left" w:pos="500"/>
        </w:tabs>
        <w:spacing w:after="90" w:line="270"/>
        <w:ind w:left="500" w:hanging="500"/>
      </w:pPr>
      <w:r>
        <w:rPr>
          <w:b/>
          <w:bCs/>
          <w:color w:val="4F46E5"/>
          <w:sz w:val="20"/>
          <w:szCs w:val="20"/>
        </w:rPr>
        <w:t xml:space="preserve">9.	</w:t>
      </w:r>
      <w:r>
        <w:rPr>
          <w:sz w:val="20"/>
          <w:szCs w:val="20"/>
        </w:rPr>
        <w:t xml:space="preserve">PPO é on-policy, tem eficiência de dados menor e paraleliza muito bem; SAC é off-policy, com política estocástica e alta eficiência de dados, com paralelização mais limitada.</w:t>
      </w:r>
    </w:p>
    <w:p>
      <w:pPr>
        <w:keepLines/>
        <w:tabs>
          <w:tab w:val="left" w:pos="500"/>
        </w:tabs>
        <w:spacing w:after="90" w:line="270"/>
        <w:ind w:left="500" w:hanging="500"/>
      </w:pPr>
      <w:r>
        <w:rPr>
          <w:b/>
          <w:bCs/>
          <w:color w:val="4F46E5"/>
          <w:sz w:val="20"/>
          <w:szCs w:val="20"/>
        </w:rPr>
        <w:t xml:space="preserve">10.	</w:t>
      </w:r>
      <w:r>
        <w:rPr>
          <w:sz w:val="20"/>
          <w:szCs w:val="20"/>
        </w:rPr>
        <w:t xml:space="preserve">PPO quando a simulação é barata e paralela, ou com ações discretas; SAC quando as ações são contínuas e os dados são caros ou escassos.</w:t>
      </w:r>
    </w:p>
    <w:p>
      <w:pPr>
        <w:keepLines/>
        <w:tabs>
          <w:tab w:val="left" w:pos="500"/>
        </w:tabs>
        <w:spacing w:after="90" w:line="270"/>
        <w:ind w:left="500" w:hanging="500"/>
      </w:pPr>
      <w:r>
        <w:rPr>
          <w:b/>
          <w:bCs/>
          <w:color w:val="4F46E5"/>
          <w:sz w:val="20"/>
          <w:szCs w:val="20"/>
        </w:rPr>
        <w:t xml:space="preserve">11.	</w:t>
      </w:r>
      <w:r>
        <w:rPr>
          <w:sz w:val="20"/>
          <w:szCs w:val="20"/>
        </w:rPr>
        <w:t xml:space="preserve">Escolher a ação exige maximizar Q sobre um espaço contínuo a cada passo, o que é custoso e difícil; métodos de ator-crítico representam a ação diretamente.</w:t>
      </w:r>
    </w:p>
    <w:p>
      <w:pPr>
        <w:keepLines/>
        <w:tabs>
          <w:tab w:val="left" w:pos="500"/>
        </w:tabs>
        <w:spacing w:after="90" w:line="270"/>
        <w:ind w:left="500" w:hanging="500"/>
      </w:pPr>
      <w:r>
        <w:rPr>
          <w:b/>
          <w:bCs/>
          <w:color w:val="4F46E5"/>
          <w:sz w:val="20"/>
          <w:szCs w:val="20"/>
        </w:rPr>
        <w:t xml:space="preserve">12.	</w:t>
      </w:r>
      <w:r>
        <w:rPr>
          <w:sz w:val="20"/>
          <w:szCs w:val="20"/>
        </w:rPr>
        <w:t xml:space="preserve">Várias sementes e intervalos de confiança; normalizar observações e recompensas; avaliar em ambiente separado e determinístico; registrar versões e hiperparâmetros; comparar com baselines simples.</w:t>
      </w:r>
    </w:p>
    <w:p>
      <w:pPr>
        <w:keepLines/>
        <w:tabs>
          <w:tab w:val="left" w:pos="500"/>
        </w:tabs>
        <w:spacing w:after="90" w:line="270"/>
        <w:ind w:left="500" w:hanging="500"/>
      </w:pPr>
      <w:r>
        <w:rPr>
          <w:b/>
          <w:bCs/>
          <w:color w:val="4F46E5"/>
          <w:sz w:val="20"/>
          <w:szCs w:val="20"/>
        </w:rPr>
        <w:t xml:space="preserve">13.	</w:t>
      </w:r>
      <w:r>
        <w:rPr>
          <w:sz w:val="20"/>
          <w:szCs w:val="20"/>
        </w:rPr>
        <w:t xml:space="preserve">Pode vir de falhas do simulador, vazamento de informação ou explorações de bugs. Exemplo: um agente de otimização de processo atinge a "qualidade" máxima prevista em regiões fora dos dados, onde o modelo não é confiável.</w:t>
      </w:r>
    </w:p>
    <w:p>
      <w:pPr>
        <w:keepLines/>
        <w:tabs>
          <w:tab w:val="left" w:pos="500"/>
        </w:tabs>
        <w:spacing w:after="90" w:line="270"/>
        <w:ind w:left="500" w:hanging="500"/>
      </w:pPr>
      <w:r>
        <w:rPr>
          <w:b/>
          <w:bCs/>
          <w:color w:val="4F46E5"/>
          <w:sz w:val="20"/>
          <w:szCs w:val="20"/>
        </w:rPr>
        <w:t xml:space="preserve">14.	</w:t>
      </w:r>
      <w:r>
        <w:rPr>
          <w:sz w:val="20"/>
          <w:szCs w:val="20"/>
        </w:rPr>
        <w:t xml:space="preserve">Mede o quanto o estado final do agente está longe de qualquer exemplo real. Se a distância é grande, a previsão é uma extrapolação e a nota alta é pouco confiável.</w:t>
      </w:r>
    </w:p>
    <w:p>
      <w:pPr>
        <w:keepLines/>
        <w:tabs>
          <w:tab w:val="left" w:pos="500"/>
        </w:tabs>
        <w:spacing w:after="90" w:line="270"/>
        <w:ind w:left="500" w:hanging="500"/>
      </w:pPr>
      <w:r>
        <w:rPr>
          <w:b/>
          <w:bCs/>
          <w:color w:val="4F46E5"/>
          <w:sz w:val="20"/>
          <w:szCs w:val="20"/>
        </w:rPr>
        <w:t xml:space="preserve">15.	</w:t>
      </w:r>
      <w:r>
        <w:rPr>
          <w:sz w:val="20"/>
          <w:szCs w:val="20"/>
        </w:rPr>
        <w:t xml:space="preserve">Caso 1: r·A = 3; clip(1,5) = 1,2, logo 1,2·2 = 2,4; min = 2,4. Caso 2: r·A = −1,2; clip(0,6) = 0,8, logo 0,8·(−2) = −1,6; min = −1,6.</w:t>
      </w:r>
    </w:p>
    <w:p>
      <w:pPr>
        <w:keepLines/>
        <w:tabs>
          <w:tab w:val="left" w:pos="500"/>
        </w:tabs>
        <w:spacing w:after="90" w:line="270"/>
        <w:ind w:left="500" w:hanging="500"/>
      </w:pPr>
      <w:r>
        <w:rPr>
          <w:b/>
          <w:bCs/>
          <w:color w:val="4F46E5"/>
          <w:sz w:val="20"/>
          <w:szCs w:val="20"/>
        </w:rPr>
        <w:t xml:space="preserve">16.	</w:t>
      </w:r>
      <w:r>
        <w:rPr>
          <w:sz w:val="20"/>
          <w:szCs w:val="20"/>
        </w:rPr>
        <w:t xml:space="preserve">Coletar dados em robôs é lento e pode danificar o equipamento; por isso, algoritmos off-policy eficientes (SAC, TD3) ou treinamento em simulador seguido de transferência são preferidos.</w:t>
      </w:r>
    </w:p>
    <w:p>
      <w:pPr>
        <w:keepLines/>
        <w:tabs>
          <w:tab w:val="left" w:pos="500"/>
        </w:tabs>
        <w:spacing w:after="90" w:line="270"/>
        <w:ind w:left="500" w:hanging="500"/>
      </w:pPr>
      <w:r>
        <w:rPr>
          <w:b/>
          <w:bCs/>
          <w:color w:val="4F46E5"/>
          <w:sz w:val="20"/>
          <w:szCs w:val="20"/>
        </w:rPr>
        <w:t xml:space="preserve">17.	</w:t>
      </w:r>
      <w:r>
        <w:rPr>
          <w:sz w:val="20"/>
          <w:szCs w:val="20"/>
        </w:rPr>
        <w:t xml:space="preserve">Normalização de observações e vantagens, inicialização, recorte do valor e decaimento da taxa. Importam porque comparações entre algoritmos podem atribuir ao método o que vem desses detalhes, comprometendo conclusões.</w:t>
      </w:r>
    </w:p>
    <w:p>
      <w:pPr>
        <w:keepLines/>
        <w:tabs>
          <w:tab w:val="left" w:pos="500"/>
        </w:tabs>
        <w:spacing w:after="90" w:line="270"/>
        <w:ind w:left="500" w:hanging="500"/>
      </w:pPr>
      <w:r>
        <w:rPr>
          <w:b/>
          <w:bCs/>
          <w:color w:val="4F46E5"/>
          <w:sz w:val="20"/>
          <w:szCs w:val="20"/>
        </w:rPr>
        <w:t xml:space="preserve">18.	</w:t>
      </w:r>
      <w:r>
        <w:rPr>
          <w:sz w:val="20"/>
          <w:szCs w:val="20"/>
        </w:rPr>
        <w:t xml:space="preserve">Usar o mesmo ambiente, as mesmas sementes (várias), o mesmo número de passos, hiperparâmetros ajustados para cada um com orçamento igual, avaliação determinística separada e relatar médias com intervalos de confiança.</w:t>
      </w:r>
    </w:p>
    <w:p>
      <w:pPr>
        <w:keepLines/>
        <w:tabs>
          <w:tab w:val="left" w:pos="500"/>
        </w:tabs>
        <w:spacing w:after="90" w:line="270"/>
        <w:ind w:left="500" w:hanging="500"/>
      </w:pPr>
      <w:r>
        <w:rPr>
          <w:b/>
          <w:bCs/>
          <w:color w:val="4F46E5"/>
          <w:sz w:val="20"/>
          <w:szCs w:val="20"/>
        </w:rPr>
        <w:t xml:space="preserve">19.	</w:t>
      </w:r>
      <w:r>
        <w:rPr>
          <w:sz w:val="20"/>
          <w:szCs w:val="20"/>
        </w:rPr>
        <w:t xml:space="preserve">Controle de temperatura de um prédio: estado = temperaturas, ocupação e hora; ação = potência do ar-condicionado (contínua); recompensa = menos o consumo de energia menos penalidade por desconforto.</w:t>
      </w:r>
    </w:p>
    <w:p>
      <w:pPr>
        <w:keepLines/>
        <w:tabs>
          <w:tab w:val="left" w:pos="500"/>
        </w:tabs>
        <w:spacing w:after="90" w:line="270"/>
        <w:ind w:left="500" w:hanging="500"/>
      </w:pPr>
      <w:r>
        <w:rPr>
          <w:b/>
          <w:bCs/>
          <w:color w:val="4F46E5"/>
          <w:sz w:val="20"/>
          <w:szCs w:val="20"/>
        </w:rPr>
        <w:t xml:space="preserve">20.	</w:t>
      </w:r>
      <w:r>
        <w:rPr>
          <w:sz w:val="20"/>
          <w:szCs w:val="20"/>
        </w:rPr>
        <w:t xml:space="preserve">O DDPG tem política determinística e explora com ruído externo, sendo sensível a hiperparâmetros e propenso a superestimar Q. O SAC tem política estocástica com bônus de entropia (exploração embutida), dois críticos e temperatura automática, sendo mais estável.</w:t>
      </w:r>
    </w:p>
    <w:p>
      <w:pPr>
        <w:pStyle w:val="Heading2"/>
        <w:keepNext/>
        <w:pageBreakBefore/>
      </w:pPr>
      <w:r>
        <w:t xml:space="preserve">Capítulo 11 — Aprendizado Baseado em Modelo e Planejamento</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Prevê o próximo estado e a recompensa e usa isso para simular.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Experiências simuladas multiplicam o aprendizado a partir de cada interação real.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 modelo imperfeito leva a decisões ruins no mundo real.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Basta para simular experiências.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Descreve a dinâmica completa.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Trata-se de um problema de regressão.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previsão usa a anterior, propagando e ampliando erros.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Replanejar corrige desvios do modelo.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Combina aprendizado, modelagem e planejamento.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Sem planejamento, só há aprendizado direto.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passo real vira muitas atualizações imaginadas.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Ajuda a detectar mudanças no ambiente.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planejamento ocorre na hora da decisão.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Replaneja a cada passo.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novo estado real reancora o plano.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árvore cresce aos poucos.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São repetidas a cada iteração.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Equilibra explorar nós pouco visitados e aproveitar os promissores.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resultado final alimenta a retropropagação.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número de visitas é um critério robusto.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Mais simulações melhoram a estimativa.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redes guiaram a busca (Silver et al., 2016).</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Aprendeu Go, xadrez e shogi a partir das regras.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MCTS serve como professor mais forte que a rede.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Aprende apenas o que importa para o planejamento.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modelo de mundo gera os dados de treino.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Onde os modelos discordam, a previsão é menos confiável.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testes do capítulo mostram retornos bem acima de ≈ 22.</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regras definem exatamente a dinâmica; os demais são modelos aprendidos.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o torna muito eficiente em dados em controle simples (Deisenroth e Rasmussen, 2011).</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O livre de modelo é mais simples e barato por passo, mas exige muitos dados. O baseado em modelo é mais eficiente em dados, mas gasta mais computação (planejamento) e sofre de erros do modelo.</w:t>
      </w:r>
    </w:p>
    <w:p>
      <w:pPr>
        <w:keepLines/>
        <w:tabs>
          <w:tab w:val="left" w:pos="500"/>
        </w:tabs>
        <w:spacing w:after="90" w:line="270"/>
        <w:ind w:left="500" w:hanging="500"/>
      </w:pPr>
      <w:r>
        <w:rPr>
          <w:b/>
          <w:bCs/>
          <w:color w:val="4F46E5"/>
          <w:sz w:val="20"/>
          <w:szCs w:val="20"/>
        </w:rPr>
        <w:t xml:space="preserve">2.	</w:t>
      </w:r>
      <w:r>
        <w:rPr>
          <w:sz w:val="20"/>
          <w:szCs w:val="20"/>
        </w:rPr>
        <w:t xml:space="preserve">Previsões encadeadas propagam erros e o futuro fica irreal. Mitigações: horizontes curtos, replanejamento, conjuntos de modelos com incerteza, misturar dados reais e validação no ambiente real.</w:t>
      </w:r>
    </w:p>
    <w:p>
      <w:pPr>
        <w:keepLines/>
        <w:tabs>
          <w:tab w:val="left" w:pos="500"/>
        </w:tabs>
        <w:spacing w:after="90" w:line="270"/>
        <w:ind w:left="500" w:hanging="500"/>
      </w:pPr>
      <w:r>
        <w:rPr>
          <w:b/>
          <w:bCs/>
          <w:color w:val="4F46E5"/>
          <w:sz w:val="20"/>
          <w:szCs w:val="20"/>
        </w:rPr>
        <w:t xml:space="preserve">3.	</w:t>
      </w:r>
      <w:r>
        <w:rPr>
          <w:sz w:val="20"/>
          <w:szCs w:val="20"/>
        </w:rPr>
        <w:t xml:space="preserve">Atualiza Q com o passo real (aprendizado direto), guarda a transição no modelo (aprendizagem do modelo) e faz n atualizações com transições sorteadas do modelo (planejamento), acelerando a propagação de valores.</w:t>
      </w:r>
    </w:p>
    <w:p>
      <w:pPr>
        <w:keepLines/>
        <w:tabs>
          <w:tab w:val="left" w:pos="500"/>
        </w:tabs>
        <w:spacing w:after="90" w:line="270"/>
        <w:ind w:left="500" w:hanging="500"/>
      </w:pPr>
      <w:r>
        <w:rPr>
          <w:b/>
          <w:bCs/>
          <w:color w:val="4F46E5"/>
          <w:sz w:val="20"/>
          <w:szCs w:val="20"/>
        </w:rPr>
        <w:t xml:space="preserve">4.	</w:t>
      </w:r>
      <w:r>
        <w:rPr>
          <w:sz w:val="20"/>
          <w:szCs w:val="20"/>
        </w:rPr>
        <w:t xml:space="preserve">Cada passo real gera muitas atualizações simuladas, propagando o valor da meta rapidamente para estados distantes, enquanto o Q-learning propaga um passo por vez.</w:t>
      </w:r>
    </w:p>
    <w:p>
      <w:pPr>
        <w:keepLines/>
        <w:tabs>
          <w:tab w:val="left" w:pos="500"/>
        </w:tabs>
        <w:spacing w:after="90" w:line="270"/>
        <w:ind w:left="500" w:hanging="500"/>
      </w:pPr>
      <w:r>
        <w:rPr>
          <w:b/>
          <w:bCs/>
          <w:color w:val="4F46E5"/>
          <w:sz w:val="20"/>
          <w:szCs w:val="20"/>
        </w:rPr>
        <w:t xml:space="preserve">5.	</w:t>
      </w:r>
      <w:r>
        <w:rPr>
          <w:sz w:val="20"/>
          <w:szCs w:val="20"/>
        </w:rPr>
        <w:t xml:space="preserve">O modelo fica desatualizado e o agente persiste num caminho obsoleto. O Dyna-Q+ dá bônus a pares não visitados há muito tempo, incentivando o teste e a descoberta de novos atalhos.</w:t>
      </w:r>
    </w:p>
    <w:p>
      <w:pPr>
        <w:keepLines/>
        <w:tabs>
          <w:tab w:val="left" w:pos="500"/>
        </w:tabs>
        <w:spacing w:after="90" w:line="270"/>
        <w:ind w:left="500" w:hanging="500"/>
      </w:pPr>
      <w:r>
        <w:rPr>
          <w:b/>
          <w:bCs/>
          <w:color w:val="4F46E5"/>
          <w:sz w:val="20"/>
          <w:szCs w:val="20"/>
        </w:rPr>
        <w:t xml:space="preserve">6.	</w:t>
      </w:r>
      <w:r>
        <w:rPr>
          <w:sz w:val="20"/>
          <w:szCs w:val="20"/>
        </w:rPr>
        <w:t xml:space="preserve">Sorteia sequências de ações, simula no modelo, escolhe a melhor e executa só a primeira. Replanejar a cada passo corrige os erros do modelo e se adapta a perturbações.</w:t>
      </w:r>
    </w:p>
    <w:p>
      <w:pPr>
        <w:keepLines/>
        <w:tabs>
          <w:tab w:val="left" w:pos="500"/>
        </w:tabs>
        <w:spacing w:after="90" w:line="270"/>
        <w:ind w:left="500" w:hanging="500"/>
      </w:pPr>
      <w:r>
        <w:rPr>
          <w:b/>
          <w:bCs/>
          <w:color w:val="4F46E5"/>
          <w:sz w:val="20"/>
          <w:szCs w:val="20"/>
        </w:rPr>
        <w:t xml:space="preserve">7.	</w:t>
      </w:r>
      <w:r>
        <w:rPr>
          <w:sz w:val="20"/>
          <w:szCs w:val="20"/>
        </w:rPr>
        <w:t xml:space="preserve">Seleção (descer com UCT), expansão (novo nó), simulação (jogo aleatório até o fim) e retropropagação (atualiza vitórias e visitas). O UCT equilibra aproveitar nós com boa taxa de vitória e explorar os pouco visitados.</w:t>
      </w:r>
    </w:p>
    <w:p>
      <w:pPr>
        <w:keepLines/>
        <w:tabs>
          <w:tab w:val="left" w:pos="500"/>
        </w:tabs>
        <w:spacing w:after="90" w:line="270"/>
        <w:ind w:left="500" w:hanging="500"/>
      </w:pPr>
      <w:r>
        <w:rPr>
          <w:b/>
          <w:bCs/>
          <w:color w:val="4F46E5"/>
          <w:sz w:val="20"/>
          <w:szCs w:val="20"/>
        </w:rPr>
        <w:t xml:space="preserve">8.	</w:t>
      </w:r>
      <w:r>
        <w:rPr>
          <w:sz w:val="20"/>
          <w:szCs w:val="20"/>
        </w:rPr>
        <w:t xml:space="preserve">UCT = 6/10 + 1,4 × √(3,912/10) = 0,6 + 1,4 × 0,6254 = 0,6 + 0,8756 ≈ 1,476.</w:t>
      </w:r>
    </w:p>
    <w:p>
      <w:pPr>
        <w:keepLines/>
        <w:tabs>
          <w:tab w:val="left" w:pos="500"/>
        </w:tabs>
        <w:spacing w:after="90" w:line="270"/>
        <w:ind w:left="500" w:hanging="500"/>
      </w:pPr>
      <w:r>
        <w:rPr>
          <w:b/>
          <w:bCs/>
          <w:color w:val="4F46E5"/>
          <w:sz w:val="20"/>
          <w:szCs w:val="20"/>
        </w:rPr>
        <w:t xml:space="preserve">9.	</w:t>
      </w:r>
      <w:r>
        <w:rPr>
          <w:sz w:val="20"/>
          <w:szCs w:val="20"/>
        </w:rPr>
        <w:t xml:space="preserve">A MCTS guiada pela rede gera partidas; para cada posição guardam-se as probabilidades de visita e o resultado; a rede é treinada para prevê-los; a rede melhorada guia a MCTS seguinte, formando um ciclo.</w:t>
      </w:r>
    </w:p>
    <w:p>
      <w:pPr>
        <w:keepLines/>
        <w:tabs>
          <w:tab w:val="left" w:pos="500"/>
        </w:tabs>
        <w:spacing w:after="90" w:line="270"/>
        <w:ind w:left="500" w:hanging="500"/>
      </w:pPr>
      <w:r>
        <w:rPr>
          <w:b/>
          <w:bCs/>
          <w:color w:val="4F46E5"/>
          <w:sz w:val="20"/>
          <w:szCs w:val="20"/>
        </w:rPr>
        <w:t xml:space="preserve">10.	</w:t>
      </w:r>
      <w:r>
        <w:rPr>
          <w:sz w:val="20"/>
          <w:szCs w:val="20"/>
        </w:rPr>
        <w:t xml:space="preserve">O AlphaZero conhece as regras (o modelo é dado) e as usa na MCTS; o MuZero não recebe as regras e aprende um modelo latente de recompensa, valor e política para planejar.</w:t>
      </w:r>
    </w:p>
    <w:p>
      <w:pPr>
        <w:keepLines/>
        <w:tabs>
          <w:tab w:val="left" w:pos="500"/>
        </w:tabs>
        <w:spacing w:after="90" w:line="270"/>
        <w:ind w:left="500" w:hanging="500"/>
      </w:pPr>
      <w:r>
        <w:rPr>
          <w:b/>
          <w:bCs/>
          <w:color w:val="4F46E5"/>
          <w:sz w:val="20"/>
          <w:szCs w:val="20"/>
        </w:rPr>
        <w:t xml:space="preserve">11.	</w:t>
      </w:r>
      <w:r>
        <w:rPr>
          <w:sz w:val="20"/>
          <w:szCs w:val="20"/>
        </w:rPr>
        <w:t xml:space="preserve">O agente busca ações que o modelo prevê como muito boas; se o modelo extrapola mal fora dos dados, ele indica ganhos falsos. Ex.: prever que um robô voa ao sair do espaço de dados.</w:t>
      </w:r>
    </w:p>
    <w:p>
      <w:pPr>
        <w:keepLines/>
        <w:tabs>
          <w:tab w:val="left" w:pos="500"/>
        </w:tabs>
        <w:spacing w:after="90" w:line="270"/>
        <w:ind w:left="500" w:hanging="500"/>
      </w:pPr>
      <w:r>
        <w:rPr>
          <w:b/>
          <w:bCs/>
          <w:color w:val="4F46E5"/>
          <w:sz w:val="20"/>
          <w:szCs w:val="20"/>
        </w:rPr>
        <w:t xml:space="preserve">12.	</w:t>
      </w:r>
      <w:r>
        <w:rPr>
          <w:sz w:val="20"/>
          <w:szCs w:val="20"/>
        </w:rPr>
        <w:t xml:space="preserve">Vários modelos treinados em amostras diferentes tendem a concordar onde há dados e a discordar onde não há. O desacordo indica incerteza e pode ser usado para penalizar planos em regiões duvidosas.</w:t>
      </w:r>
    </w:p>
    <w:p>
      <w:pPr>
        <w:keepLines/>
        <w:tabs>
          <w:tab w:val="left" w:pos="500"/>
        </w:tabs>
        <w:spacing w:after="90" w:line="270"/>
        <w:ind w:left="500" w:hanging="500"/>
      </w:pPr>
      <w:r>
        <w:rPr>
          <w:b/>
          <w:bCs/>
          <w:color w:val="4F46E5"/>
          <w:sz w:val="20"/>
          <w:szCs w:val="20"/>
        </w:rPr>
        <w:t xml:space="preserve">13.	</w:t>
      </w:r>
      <w:r>
        <w:rPr>
          <w:sz w:val="20"/>
          <w:szCs w:val="20"/>
        </w:rPr>
        <w:t xml:space="preserve">Quando os dados reais são caros ou perigosos (robôs, processos industriais) ou quando as regras são conhecidas (jogos de tabuleiro). Nesses casos, simular economiza interações reais.</w:t>
      </w:r>
    </w:p>
    <w:p>
      <w:pPr>
        <w:keepLines/>
        <w:tabs>
          <w:tab w:val="left" w:pos="500"/>
        </w:tabs>
        <w:spacing w:after="90" w:line="270"/>
        <w:ind w:left="500" w:hanging="500"/>
      </w:pPr>
      <w:r>
        <w:rPr>
          <w:b/>
          <w:bCs/>
          <w:color w:val="4F46E5"/>
          <w:sz w:val="20"/>
          <w:szCs w:val="20"/>
        </w:rPr>
        <w:t xml:space="preserve">14.	</w:t>
      </w:r>
      <w:r>
        <w:rPr>
          <w:sz w:val="20"/>
          <w:szCs w:val="20"/>
        </w:rPr>
        <w:t xml:space="preserve">A dinâmica do CartPole é aprendida com poucos dados e o planejamento com horizonte curto e replanejamento usa o modelo para escolher ações boas mesmo sem ter visto trajetórias boas.</w:t>
      </w:r>
    </w:p>
    <w:p>
      <w:pPr>
        <w:keepLines/>
        <w:tabs>
          <w:tab w:val="left" w:pos="500"/>
        </w:tabs>
        <w:spacing w:after="90" w:line="270"/>
        <w:ind w:left="500" w:hanging="500"/>
      </w:pPr>
      <w:r>
        <w:rPr>
          <w:b/>
          <w:bCs/>
          <w:color w:val="4F46E5"/>
          <w:sz w:val="20"/>
          <w:szCs w:val="20"/>
        </w:rPr>
        <w:t xml:space="preserve">15.	</w:t>
      </w:r>
      <w:r>
        <w:rPr>
          <w:sz w:val="20"/>
          <w:szCs w:val="20"/>
        </w:rPr>
        <w:t xml:space="preserve">A variação tem escala menor e é mais fácil de aprender; o próximo estado é quase igual ao atual, e prever diretamente exigiria que o modelo reproduzisse a identidade com precisão.</w:t>
      </w:r>
    </w:p>
    <w:p>
      <w:pPr>
        <w:keepLines/>
        <w:tabs>
          <w:tab w:val="left" w:pos="500"/>
        </w:tabs>
        <w:spacing w:after="90" w:line="270"/>
        <w:ind w:left="500" w:hanging="500"/>
      </w:pPr>
      <w:r>
        <w:rPr>
          <w:b/>
          <w:bCs/>
          <w:color w:val="4F46E5"/>
          <w:sz w:val="20"/>
          <w:szCs w:val="20"/>
        </w:rPr>
        <w:t xml:space="preserve">16.	</w:t>
      </w:r>
      <w:r>
        <w:rPr>
          <w:sz w:val="20"/>
          <w:szCs w:val="20"/>
        </w:rPr>
        <w:t xml:space="preserve">O erro cresce com o horizonte, mostrando que previsões distantes não são confiáveis. Para o planejamento, convém usar horizontes curtos e replanejar.</w:t>
      </w:r>
    </w:p>
    <w:p>
      <w:pPr>
        <w:keepLines/>
        <w:tabs>
          <w:tab w:val="left" w:pos="500"/>
        </w:tabs>
        <w:spacing w:after="90" w:line="270"/>
        <w:ind w:left="500" w:hanging="500"/>
      </w:pPr>
      <w:r>
        <w:rPr>
          <w:b/>
          <w:bCs/>
          <w:color w:val="4F46E5"/>
          <w:sz w:val="20"/>
          <w:szCs w:val="20"/>
        </w:rPr>
        <w:t xml:space="preserve">17.	</w:t>
      </w:r>
      <w:r>
        <w:rPr>
          <w:sz w:val="20"/>
          <w:szCs w:val="20"/>
        </w:rPr>
        <w:t xml:space="preserve">Linhas do mesmo cliente são correlacionadas; misturá-las entre treino e teste inflaria o desempenho. A divisão por clientes avalia a generalização a clientes novos.</w:t>
      </w:r>
    </w:p>
    <w:p>
      <w:pPr>
        <w:keepLines/>
        <w:tabs>
          <w:tab w:val="left" w:pos="500"/>
        </w:tabs>
        <w:spacing w:after="90" w:line="270"/>
        <w:ind w:left="500" w:hanging="500"/>
      </w:pPr>
      <w:r>
        <w:rPr>
          <w:b/>
          <w:bCs/>
          <w:color w:val="4F46E5"/>
          <w:sz w:val="20"/>
          <w:szCs w:val="20"/>
        </w:rPr>
        <w:t xml:space="preserve">18.	</w:t>
      </w:r>
      <w:r>
        <w:rPr>
          <w:sz w:val="20"/>
          <w:szCs w:val="20"/>
        </w:rPr>
        <w:t xml:space="preserve">Adequado para comparar políticas em horizontes curtos e identificar incerteza; inadequado para prever efeitos causais de ações nunca registradas (como cupons) ou horizontes longos, em que os erros se acumulam.</w:t>
      </w:r>
    </w:p>
    <w:p>
      <w:pPr>
        <w:keepLines/>
        <w:tabs>
          <w:tab w:val="left" w:pos="500"/>
        </w:tabs>
        <w:spacing w:after="90" w:line="270"/>
        <w:ind w:left="500" w:hanging="500"/>
      </w:pPr>
      <w:r>
        <w:rPr>
          <w:b/>
          <w:bCs/>
          <w:color w:val="4F46E5"/>
          <w:sz w:val="20"/>
          <w:szCs w:val="20"/>
        </w:rPr>
        <w:t xml:space="preserve">19.	</w:t>
      </w:r>
      <w:r>
        <w:rPr>
          <w:sz w:val="20"/>
          <w:szCs w:val="20"/>
        </w:rPr>
        <w:t xml:space="preserve">O Dyna planeja em segundo plano para melhorar a política/valor global; o MPC planeja na hora da decisão, para escolher a próxima ação, sem produzir uma política global armazenada.</w:t>
      </w:r>
    </w:p>
    <w:p>
      <w:pPr>
        <w:keepLines/>
        <w:tabs>
          <w:tab w:val="left" w:pos="500"/>
        </w:tabs>
        <w:spacing w:after="90" w:line="270"/>
        <w:ind w:left="500" w:hanging="500"/>
      </w:pPr>
      <w:r>
        <w:rPr>
          <w:b/>
          <w:bCs/>
          <w:color w:val="4F46E5"/>
          <w:sz w:val="20"/>
          <w:szCs w:val="20"/>
        </w:rPr>
        <w:t xml:space="preserve">20.	</w:t>
      </w:r>
      <w:r>
        <w:rPr>
          <w:sz w:val="20"/>
          <w:szCs w:val="20"/>
        </w:rPr>
        <w:t xml:space="preserve">Treinar vários modelos probabilísticos com dados reamostrados, usar MPC que simula sequências propagando amostras por diferentes modelos, e escolher ações cujo retorno médio seja alto e consistente, penalizando regiões de desacordo.</w:t>
      </w:r>
    </w:p>
    <w:p>
      <w:pPr>
        <w:pStyle w:val="Heading2"/>
        <w:keepNext/>
        <w:pageBreakBefore/>
      </w:pPr>
      <w:r>
        <w:t xml:space="preserve">Capítulo 12 — Aprendizado Offline, por Imitação e Avaliação de Políticas</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dados já foram coletados por alguma política de comportamento.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Nessas áreas, a exploração direta não é aceitável.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Prevê a ação do especialista dado o estado.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Foi um dos primeiros exemplos de clonagem de comportamento.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aprendiz erra, chega a estados não vistos e erra mais.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Ross, Gordon e Bagnell (2011).</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dados passam a cobrir os estados em que o aprendiz erra.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custo é o acesso interativo ao especialista.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Depois, otimiza-se a recompensa inferida.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discriminador fornece a recompensa para o aprendiz.</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recompensa explica as preferências, não só as ações.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Diferencia-se da imitação, que busca igualar o comportamento.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valor dessas ações é extrapolado sem verificação.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máximo sobre ações fora dos dados explora erros de extrapolação.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Evita escolher ações fora do suporte dos dados.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conservadorismo evita escolhas baseadas em extrapolação.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Usa regressão por expectis sobre ações dos dados.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Prevê ações a partir de trajetórias e do retorno alvo.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Fu et al. (2020).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Permite testar políticas antes de implantá-las.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usada para ponderar exemplos.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Corrige a diferença entre as políticas.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Pesos grandes tornam o estimador instável.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viés vem de erros de especificação do modelo.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Daí o nome "duplamente robusto".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Sem isso, não há dados sobre a 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Podem invalidar a avaliação off-policy.</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gravidade influencia a ida à UTI e a morte.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Não pode ser usada para decidir o canal antes do contato.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Troca um pequeno viés por menor variância.</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Saúde (testar tratamentos aleatórios é antiético), direção autônoma (explorar é perigoso) e sistemas de recomendação (já existem logs extensos e experimentar custa receita). Em todas, a interação livre é cara ou arriscada.</w:t>
      </w:r>
    </w:p>
    <w:p>
      <w:pPr>
        <w:keepLines/>
        <w:tabs>
          <w:tab w:val="left" w:pos="500"/>
        </w:tabs>
        <w:spacing w:after="90" w:line="270"/>
        <w:ind w:left="500" w:hanging="500"/>
      </w:pPr>
      <w:r>
        <w:rPr>
          <w:b/>
          <w:bCs/>
          <w:color w:val="4F46E5"/>
          <w:sz w:val="20"/>
          <w:szCs w:val="20"/>
        </w:rPr>
        <w:t xml:space="preserve">2.	</w:t>
      </w:r>
      <w:r>
        <w:rPr>
          <w:sz w:val="20"/>
          <w:szCs w:val="20"/>
        </w:rPr>
        <w:t xml:space="preserve">Treina-se um classificador para prever a ação do especialista no estado. Na execução, pequenos erros levam a estados não vistos no treino, onde o modelo erra mais, o que afasta o aprendiz da trajetória do especialista e acumula erros.</w:t>
      </w:r>
    </w:p>
    <w:p>
      <w:pPr>
        <w:keepLines/>
        <w:tabs>
          <w:tab w:val="left" w:pos="500"/>
        </w:tabs>
        <w:spacing w:after="90" w:line="270"/>
        <w:ind w:left="500" w:hanging="500"/>
      </w:pPr>
      <w:r>
        <w:rPr>
          <w:b/>
          <w:bCs/>
          <w:color w:val="4F46E5"/>
          <w:sz w:val="20"/>
          <w:szCs w:val="20"/>
        </w:rPr>
        <w:t xml:space="preserve">3.	</w:t>
      </w:r>
      <w:r>
        <w:rPr>
          <w:sz w:val="20"/>
          <w:szCs w:val="20"/>
        </w:rPr>
        <w:t xml:space="preserve">Executa o aprendiz, coleta os estados que ele visita, pede ao especialista os rótulos desses estados e agrega ao conjunto de treino. Assim o aprendiz é treinado exatamente nos estados em que erra, cobrindo a distribuição que ele própria gera.</w:t>
      </w:r>
    </w:p>
    <w:p>
      <w:pPr>
        <w:keepLines/>
        <w:tabs>
          <w:tab w:val="left" w:pos="500"/>
        </w:tabs>
        <w:spacing w:after="90" w:line="270"/>
        <w:ind w:left="500" w:hanging="500"/>
      </w:pPr>
      <w:r>
        <w:rPr>
          <w:b/>
          <w:bCs/>
          <w:color w:val="4F46E5"/>
          <w:sz w:val="20"/>
          <w:szCs w:val="20"/>
        </w:rPr>
        <w:t xml:space="preserve">4.	</w:t>
      </w:r>
      <w:r>
        <w:rPr>
          <w:sz w:val="20"/>
          <w:szCs w:val="20"/>
        </w:rPr>
        <w:t xml:space="preserve">BC aprende ações diretamente (simples, mas frágil fora da distribuição). IRL aprende uma recompensa e depois otimiza (generaliza e explica, porém é custoso). GAIL treina um discriminador como recompensa (imitação poderosa, mas instável como as GANs).</w:t>
      </w:r>
    </w:p>
    <w:p>
      <w:pPr>
        <w:keepLines/>
        <w:tabs>
          <w:tab w:val="left" w:pos="500"/>
        </w:tabs>
        <w:spacing w:after="90" w:line="270"/>
        <w:ind w:left="500" w:hanging="500"/>
      </w:pPr>
      <w:r>
        <w:rPr>
          <w:b/>
          <w:bCs/>
          <w:color w:val="4F46E5"/>
          <w:sz w:val="20"/>
          <w:szCs w:val="20"/>
        </w:rPr>
        <w:t xml:space="preserve">5.	</w:t>
      </w:r>
      <w:r>
        <w:rPr>
          <w:sz w:val="20"/>
          <w:szCs w:val="20"/>
        </w:rPr>
        <w:t xml:space="preserve">A política aprendida pode escolher ações pouco ou nunca vistas nos dados; o valor delas é extrapolado e muitas vezes superestimado. Como não há interação para corrigir, a política passa a preferir ações ilusórias e o desempenho colapsa.</w:t>
      </w:r>
    </w:p>
    <w:p>
      <w:pPr>
        <w:keepLines/>
        <w:tabs>
          <w:tab w:val="left" w:pos="500"/>
        </w:tabs>
        <w:spacing w:after="90" w:line="270"/>
        <w:ind w:left="500" w:hanging="500"/>
      </w:pPr>
      <w:r>
        <w:rPr>
          <w:b/>
          <w:bCs/>
          <w:color w:val="4F46E5"/>
          <w:sz w:val="20"/>
          <w:szCs w:val="20"/>
        </w:rPr>
        <w:t xml:space="preserve">6.	</w:t>
      </w:r>
      <w:r>
        <w:rPr>
          <w:sz w:val="20"/>
          <w:szCs w:val="20"/>
        </w:rPr>
        <w:t xml:space="preserve">BCQ restringe a política a ações próximas das dos dados; CQL penaliza o valor de ações fora dos dados (conservadorismo); IQL aprende valores usando apenas ações do conjunto, sem maximizar sobre ações novas.</w:t>
      </w:r>
    </w:p>
    <w:p>
      <w:pPr>
        <w:keepLines/>
        <w:tabs>
          <w:tab w:val="left" w:pos="500"/>
        </w:tabs>
        <w:spacing w:after="90" w:line="270"/>
        <w:ind w:left="500" w:hanging="500"/>
      </w:pPr>
      <w:r>
        <w:rPr>
          <w:b/>
          <w:bCs/>
          <w:color w:val="4F46E5"/>
          <w:sz w:val="20"/>
          <w:szCs w:val="20"/>
        </w:rPr>
        <w:t xml:space="preserve">7.	</w:t>
      </w:r>
      <w:r>
        <w:rPr>
          <w:sz w:val="20"/>
          <w:szCs w:val="20"/>
        </w:rPr>
        <w:t xml:space="preserve">A BC basta quando os dados vêm de um especialista de boa qualidade. O AR offline supera quando os dados têm qualidade mista e as recompensas permitem combinar os melhores trechos de cada trajetória.</w:t>
      </w:r>
    </w:p>
    <w:p>
      <w:pPr>
        <w:keepLines/>
        <w:tabs>
          <w:tab w:val="left" w:pos="500"/>
        </w:tabs>
        <w:spacing w:after="90" w:line="270"/>
        <w:ind w:left="500" w:hanging="500"/>
      </w:pPr>
      <w:r>
        <w:rPr>
          <w:b/>
          <w:bCs/>
          <w:color w:val="4F46E5"/>
          <w:sz w:val="20"/>
          <w:szCs w:val="20"/>
        </w:rPr>
        <w:t xml:space="preserve">8.	</w:t>
      </w:r>
      <w:r>
        <w:rPr>
          <w:sz w:val="20"/>
          <w:szCs w:val="20"/>
        </w:rPr>
        <w:t xml:space="preserve">É estimar o valor de uma política-alvo com dados de outra política. É importante para evitar implantar políticas piores ou arriscadas, testando-as com dados históricos.</w:t>
      </w:r>
    </w:p>
    <w:p>
      <w:pPr>
        <w:keepLines/>
        <w:tabs>
          <w:tab w:val="left" w:pos="500"/>
        </w:tabs>
        <w:spacing w:after="90" w:line="270"/>
        <w:ind w:left="500" w:hanging="500"/>
      </w:pPr>
      <w:r>
        <w:rPr>
          <w:b/>
          <w:bCs/>
          <w:color w:val="4F46E5"/>
          <w:sz w:val="20"/>
          <w:szCs w:val="20"/>
        </w:rPr>
        <w:t xml:space="preserve">9.	</w:t>
      </w:r>
      <w:r>
        <w:rPr>
          <w:sz w:val="20"/>
          <w:szCs w:val="20"/>
        </w:rPr>
        <w:t xml:space="preserve">DM: média de μ̂(x, π(x)). IPS: média de 1[a=π(x)] y/e. SNIPS: soma dos pesos × y dividida pela soma dos pesos. DR: média de μ̂(x, π(x)) + 1[a=π(x)] (y − μ̂(x, a))/e. O DR combina modelo e correção por pesos.</w:t>
      </w:r>
    </w:p>
    <w:p>
      <w:pPr>
        <w:keepLines/>
        <w:tabs>
          <w:tab w:val="left" w:pos="500"/>
        </w:tabs>
        <w:spacing w:after="90" w:line="270"/>
        <w:ind w:left="500" w:hanging="500"/>
      </w:pPr>
      <w:r>
        <w:rPr>
          <w:b/>
          <w:bCs/>
          <w:color w:val="4F46E5"/>
          <w:sz w:val="20"/>
          <w:szCs w:val="20"/>
        </w:rPr>
        <w:t xml:space="preserve">10.	</w:t>
      </w:r>
      <w:r>
        <w:rPr>
          <w:sz w:val="20"/>
          <w:szCs w:val="20"/>
        </w:rPr>
        <w:t xml:space="preserve">DM tem baixa variância, mas é enviesado se o modelo é ruim. IPS é não viesado (propensão correta), com variância alta. DR tem baixo viés se o modelo ou a propensão estiver correto e variância menor que a do IPS quando o modelo é informativo.</w:t>
      </w:r>
    </w:p>
    <w:p>
      <w:pPr>
        <w:keepLines/>
        <w:tabs>
          <w:tab w:val="left" w:pos="500"/>
        </w:tabs>
        <w:spacing w:after="90" w:line="270"/>
        <w:ind w:left="500" w:hanging="500"/>
      </w:pPr>
      <w:r>
        <w:rPr>
          <w:b/>
          <w:bCs/>
          <w:color w:val="4F46E5"/>
          <w:sz w:val="20"/>
          <w:szCs w:val="20"/>
        </w:rPr>
        <w:t xml:space="preserve">11.	</w:t>
      </w:r>
      <w:r>
        <w:rPr>
          <w:sz w:val="20"/>
          <w:szCs w:val="20"/>
        </w:rPr>
        <w:t xml:space="preserve">Geram pesos 1/e enormes, que fazem poucas observações dominarem a estimativa e elevam a variância. Pode-se recortar propensões, usar SNIPS ou DR e verificar a sobreposição.</w:t>
      </w:r>
    </w:p>
    <w:p>
      <w:pPr>
        <w:keepLines/>
        <w:tabs>
          <w:tab w:val="left" w:pos="500"/>
        </w:tabs>
        <w:spacing w:after="90" w:line="270"/>
        <w:ind w:left="500" w:hanging="500"/>
      </w:pPr>
      <w:r>
        <w:rPr>
          <w:b/>
          <w:bCs/>
          <w:color w:val="4F46E5"/>
          <w:sz w:val="20"/>
          <w:szCs w:val="20"/>
        </w:rPr>
        <w:t xml:space="preserve">12.	</w:t>
      </w:r>
      <w:r>
        <w:rPr>
          <w:sz w:val="20"/>
          <w:szCs w:val="20"/>
        </w:rPr>
        <w:t xml:space="preserve">A política-alvo só pode escolher ações com probabilidade positiva na política de registro. Verifica-se estimando propensões e examinando o histograma: muitos valores perto de 0 ou 1 indicam falta de sobreposição.</w:t>
      </w:r>
    </w:p>
    <w:p>
      <w:pPr>
        <w:keepLines/>
        <w:tabs>
          <w:tab w:val="left" w:pos="500"/>
        </w:tabs>
        <w:spacing w:after="90" w:line="270"/>
        <w:ind w:left="500" w:hanging="500"/>
      </w:pPr>
      <w:r>
        <w:rPr>
          <w:b/>
          <w:bCs/>
          <w:color w:val="4F46E5"/>
          <w:sz w:val="20"/>
          <w:szCs w:val="20"/>
        </w:rPr>
        <w:t xml:space="preserve">13.	</w:t>
      </w:r>
      <w:r>
        <w:rPr>
          <w:sz w:val="20"/>
          <w:szCs w:val="20"/>
        </w:rPr>
        <w:t xml:space="preserve">Variáveis que afetam a escolha da ação e o resultado, mas não estão no contexto. Exemplo: se o banco ligava por celular para clientes mais receptivos (variável não observada), o canal parece melhor do que é.</w:t>
      </w:r>
    </w:p>
    <w:p>
      <w:pPr>
        <w:keepLines/>
        <w:tabs>
          <w:tab w:val="left" w:pos="500"/>
        </w:tabs>
        <w:spacing w:after="90" w:line="270"/>
        <w:ind w:left="500" w:hanging="500"/>
      </w:pPr>
      <w:r>
        <w:rPr>
          <w:b/>
          <w:bCs/>
          <w:color w:val="4F46E5"/>
          <w:sz w:val="20"/>
          <w:szCs w:val="20"/>
        </w:rPr>
        <w:t xml:space="preserve">14.	</w:t>
      </w:r>
      <w:r>
        <w:rPr>
          <w:sz w:val="20"/>
          <w:szCs w:val="20"/>
        </w:rPr>
        <w:t xml:space="preserve">Só é conhecida após a ligação e depende do interesse do cliente. Usá-la na decisão vaza informação do resultado, superestimando o desempenho e invalidando a avaliação.</w:t>
      </w:r>
    </w:p>
    <w:p>
      <w:pPr>
        <w:keepLines/>
        <w:tabs>
          <w:tab w:val="left" w:pos="500"/>
        </w:tabs>
        <w:spacing w:after="90" w:line="270"/>
        <w:ind w:left="500" w:hanging="500"/>
      </w:pPr>
      <w:r>
        <w:rPr>
          <w:b/>
          <w:bCs/>
          <w:color w:val="4F46E5"/>
          <w:sz w:val="20"/>
          <w:szCs w:val="20"/>
        </w:rPr>
        <w:t xml:space="preserve">15.	</w:t>
      </w:r>
      <w:r>
        <w:rPr>
          <w:sz w:val="20"/>
          <w:szCs w:val="20"/>
        </w:rPr>
        <w:t xml:space="preserve">Usa-se um modelo flexível como "mundo verdadeiro", simulam-se dados registrados com a propensão estimada e comparam-se as estimativas de cada método com o valor verdadeiro, medindo viés e variância. É útil porque, com dados reais, o valor verdadeiro é desconhecido.</w:t>
      </w:r>
    </w:p>
    <w:p>
      <w:pPr>
        <w:keepLines/>
        <w:tabs>
          <w:tab w:val="left" w:pos="500"/>
        </w:tabs>
        <w:spacing w:after="90" w:line="270"/>
        <w:ind w:left="500" w:hanging="500"/>
      </w:pPr>
      <w:r>
        <w:rPr>
          <w:b/>
          <w:bCs/>
          <w:color w:val="4F46E5"/>
          <w:sz w:val="20"/>
          <w:szCs w:val="20"/>
        </w:rPr>
        <w:t xml:space="preserve">16.	</w:t>
      </w:r>
      <w:r>
        <w:rPr>
          <w:sz w:val="20"/>
          <w:szCs w:val="20"/>
        </w:rPr>
        <w:t xml:space="preserve">O modelo usado pelo DM (regressão logística) é mal especificado em relação ao mundo verdadeiro, então seu erro sistemático não diminui com mais dados; já a variância é baixa porque o modelo é simples.</w:t>
      </w:r>
    </w:p>
    <w:p>
      <w:pPr>
        <w:keepLines/>
        <w:tabs>
          <w:tab w:val="left" w:pos="500"/>
        </w:tabs>
        <w:spacing w:after="90" w:line="270"/>
        <w:ind w:left="500" w:hanging="500"/>
      </w:pPr>
      <w:r>
        <w:rPr>
          <w:b/>
          <w:bCs/>
          <w:color w:val="4F46E5"/>
          <w:sz w:val="20"/>
          <w:szCs w:val="20"/>
        </w:rPr>
        <w:t xml:space="preserve">17.	</w:t>
      </w:r>
      <w:r>
        <w:rPr>
          <w:sz w:val="20"/>
          <w:szCs w:val="20"/>
        </w:rPr>
        <w:t xml:space="preserve">A BC imita o comportamento misto, incluindo ações ruins. O FQI usa as recompensas para escolher as melhores ações por estado e pode superar o comportamento dos dados, desde que haja cobertura dos estados relevantes.</w:t>
      </w:r>
    </w:p>
    <w:p>
      <w:pPr>
        <w:keepLines/>
        <w:tabs>
          <w:tab w:val="left" w:pos="500"/>
        </w:tabs>
        <w:spacing w:after="90" w:line="270"/>
        <w:ind w:left="500" w:hanging="500"/>
      </w:pPr>
      <w:r>
        <w:rPr>
          <w:b/>
          <w:bCs/>
          <w:color w:val="4F46E5"/>
          <w:sz w:val="20"/>
          <w:szCs w:val="20"/>
        </w:rPr>
        <w:t xml:space="preserve">18.	</w:t>
      </w:r>
      <w:r>
        <w:rPr>
          <w:sz w:val="20"/>
          <w:szCs w:val="20"/>
        </w:rPr>
        <w:t xml:space="preserve">Variar o limite (0,01; 0,05; 0,1), recalcular IPS e DR e comparar. Limites menores reduzem o viés, mas aumentam a variância; limites maiores reduzem a variância e aumentam o viés. Resultados estáveis indicam robustez.</w:t>
      </w:r>
    </w:p>
    <w:p>
      <w:pPr>
        <w:keepLines/>
        <w:tabs>
          <w:tab w:val="left" w:pos="500"/>
        </w:tabs>
        <w:spacing w:after="90" w:line="270"/>
        <w:ind w:left="500" w:hanging="500"/>
      </w:pPr>
      <w:r>
        <w:rPr>
          <w:b/>
          <w:bCs/>
          <w:color w:val="4F46E5"/>
          <w:sz w:val="20"/>
          <w:szCs w:val="20"/>
        </w:rPr>
        <w:t xml:space="preserve">19.	</w:t>
      </w:r>
      <w:r>
        <w:rPr>
          <w:sz w:val="20"/>
          <w:szCs w:val="20"/>
        </w:rPr>
        <w:t xml:space="preserve">O DR corrige erros de modelo ou de propensão, mas não resolve confundidores não observados nem falta de sobreposição. Sem randomização, o efeito causal estimado depende de suposições não testáveis.</w:t>
      </w:r>
    </w:p>
    <w:p>
      <w:pPr>
        <w:keepLines/>
        <w:tabs>
          <w:tab w:val="left" w:pos="500"/>
        </w:tabs>
        <w:spacing w:after="90" w:line="270"/>
        <w:ind w:left="500" w:hanging="500"/>
      </w:pPr>
      <w:r>
        <w:rPr>
          <w:b/>
          <w:bCs/>
          <w:color w:val="4F46E5"/>
          <w:sz w:val="20"/>
          <w:szCs w:val="20"/>
        </w:rPr>
        <w:t xml:space="preserve">20.	</w:t>
      </w:r>
      <w:r>
        <w:rPr>
          <w:sz w:val="20"/>
          <w:szCs w:val="20"/>
        </w:rPr>
        <w:t xml:space="preserve">Avaliar uma nova regra de dosagem usando prontuários antigos. Cuidados: privacidade, confundimento (gravidade), sobreposição (ações raras), intervalos de confiança conservadores, validação clínica e supervisão humana antes de qualquer uso.</w:t>
      </w:r>
    </w:p>
    <w:p>
      <w:pPr>
        <w:pStyle w:val="Heading2"/>
        <w:keepNext/>
        <w:pageBreakBefore/>
      </w:pPr>
      <w:r>
        <w:t xml:space="preserve">Capítulo 13 — Sistemas Multiagente, RLHF e Fronteiras</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Littman (1994) o usou como base para o AR multiagente.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Todos buscam um objetivo comum.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soma dos pagamentos é zero.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estratégia é melhor resposta às dos outros.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Trair é a melhor resposta a qualquer ação do outro.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racionalidade individual leva a um resultado coletivo pior.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Só existe em estratégias mistas.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Evita ser previsível.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Do ponto de vista de cada agente, o ambiente muda.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Numa equipe, é difícil saber quem merece o crédito.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simples, mas sem garantias de convergência.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crítico central só é usado no treino.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crítico central é descartado após o treino.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Lowe et al. (2017).</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permite escolher ações descentralizadas coerentes com o valor global.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Cria um currículo automático de oponentes.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Vinyals et al. (2019).</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Comparar é mais fácil do que escrever uma recompensa.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modelo é treinado a imitar boas respostas.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permite treinar o modelo de recompensa por regressão logística.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Reduz o risco de explorar falhas do modelo de recompensa.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Rafailov et al. (2023).</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margem é zero e −ln σ(0) = ln 2.</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Otimizar demais um proxy imperfeito pode piorar o objetivo real.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Gao, Schulman e Hilton (2023).</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incerteza sinaliza regiões em que o proxy é pouco confiável.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consequência de especificar mal a recompensa.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Algumas execuções cooperam; outras terminam em traição mútua.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um quer chegar rápido, mas todos se beneficiam de um fluxo organizado.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β maior mantém a política mais próxima da referência na interpretação de KL.</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É um modelo com vários agentes que escolhem ações simultaneamente; as transições e as recompensas de cada agente dependem da combinação de ações. Com um só agente, reduz-se a um MDP.</w:t>
      </w:r>
    </w:p>
    <w:p>
      <w:pPr>
        <w:keepLines/>
        <w:tabs>
          <w:tab w:val="left" w:pos="500"/>
        </w:tabs>
        <w:spacing w:after="90" w:line="270"/>
        <w:ind w:left="500" w:hanging="500"/>
      </w:pPr>
      <w:r>
        <w:rPr>
          <w:b/>
          <w:bCs/>
          <w:color w:val="4F46E5"/>
          <w:sz w:val="20"/>
          <w:szCs w:val="20"/>
        </w:rPr>
        <w:t xml:space="preserve">2.	</w:t>
      </w:r>
      <w:r>
        <w:rPr>
          <w:sz w:val="20"/>
          <w:szCs w:val="20"/>
        </w:rPr>
        <w:t xml:space="preserve">É um conjunto de estratégias em que nenhum jogador melhora mudando sozinho. No dilema do prisioneiro, (trair, trair) é equilíbrio, embora (cooperar, cooperar) pague mais.</w:t>
      </w:r>
    </w:p>
    <w:p>
      <w:pPr>
        <w:keepLines/>
        <w:tabs>
          <w:tab w:val="left" w:pos="500"/>
        </w:tabs>
        <w:spacing w:after="90" w:line="270"/>
        <w:ind w:left="500" w:hanging="500"/>
      </w:pPr>
      <w:r>
        <w:rPr>
          <w:b/>
          <w:bCs/>
          <w:color w:val="4F46E5"/>
          <w:sz w:val="20"/>
          <w:szCs w:val="20"/>
        </w:rPr>
        <w:t xml:space="preserve">3.	</w:t>
      </w:r>
      <w:r>
        <w:rPr>
          <w:sz w:val="20"/>
          <w:szCs w:val="20"/>
        </w:rPr>
        <w:t xml:space="preserve">Cada empresa tem incentivo a baixar o preço independentemente do que a outra faz, mas, se ambas baixam, o lucro de ambas cai. O resultado individualmente racional é coletivamente pior.</w:t>
      </w:r>
    </w:p>
    <w:p>
      <w:pPr>
        <w:keepLines/>
        <w:tabs>
          <w:tab w:val="left" w:pos="500"/>
        </w:tabs>
        <w:spacing w:after="90" w:line="270"/>
        <w:ind w:left="500" w:hanging="500"/>
      </w:pPr>
      <w:r>
        <w:rPr>
          <w:b/>
          <w:bCs/>
          <w:color w:val="4F46E5"/>
          <w:sz w:val="20"/>
          <w:szCs w:val="20"/>
        </w:rPr>
        <w:t xml:space="preserve">4.	</w:t>
      </w:r>
      <w:r>
        <w:rPr>
          <w:sz w:val="20"/>
          <w:szCs w:val="20"/>
        </w:rPr>
        <w:t xml:space="preserve">Se um jogador fosse previsível, o outro o exploraria. A única situação estável é cada um escolher 50%–50%, em estratégia mista.</w:t>
      </w:r>
    </w:p>
    <w:p>
      <w:pPr>
        <w:keepLines/>
        <w:tabs>
          <w:tab w:val="left" w:pos="500"/>
        </w:tabs>
        <w:spacing w:after="90" w:line="270"/>
        <w:ind w:left="500" w:hanging="500"/>
      </w:pPr>
      <w:r>
        <w:rPr>
          <w:b/>
          <w:bCs/>
          <w:color w:val="4F46E5"/>
          <w:sz w:val="20"/>
          <w:szCs w:val="20"/>
        </w:rPr>
        <w:t xml:space="preserve">5.	</w:t>
      </w:r>
      <w:r>
        <w:rPr>
          <w:sz w:val="20"/>
          <w:szCs w:val="20"/>
        </w:rPr>
        <w:t xml:space="preserve">Não estacionariedade (os outros mudam o ambiente), atribuição de crédito entre agentes e escalabilidade (o número de combinações de ações cresce exponencialmente). Também há observação parcial e comunicação.</w:t>
      </w:r>
    </w:p>
    <w:p>
      <w:pPr>
        <w:keepLines/>
        <w:tabs>
          <w:tab w:val="left" w:pos="500"/>
        </w:tabs>
        <w:spacing w:after="90" w:line="270"/>
        <w:ind w:left="500" w:hanging="500"/>
      </w:pPr>
      <w:r>
        <w:rPr>
          <w:b/>
          <w:bCs/>
          <w:color w:val="4F46E5"/>
          <w:sz w:val="20"/>
          <w:szCs w:val="20"/>
        </w:rPr>
        <w:t xml:space="preserve">6.	</w:t>
      </w:r>
      <w:r>
        <w:rPr>
          <w:sz w:val="20"/>
          <w:szCs w:val="20"/>
        </w:rPr>
        <w:t xml:space="preserve">Aprendizes independentes tratam os outros como ambiente, são simples e sem garantias. No CTDE, um crítico centralizado usa informação de todos no treino, estabilizando o aprendizado, e cada agente executa com sua política local.</w:t>
      </w:r>
    </w:p>
    <w:p>
      <w:pPr>
        <w:keepLines/>
        <w:tabs>
          <w:tab w:val="left" w:pos="500"/>
        </w:tabs>
        <w:spacing w:after="90" w:line="270"/>
        <w:ind w:left="500" w:hanging="500"/>
      </w:pPr>
      <w:r>
        <w:rPr>
          <w:b/>
          <w:bCs/>
          <w:color w:val="4F46E5"/>
          <w:sz w:val="20"/>
          <w:szCs w:val="20"/>
        </w:rPr>
        <w:t xml:space="preserve">7.	</w:t>
      </w:r>
      <w:r>
        <w:rPr>
          <w:sz w:val="20"/>
          <w:szCs w:val="20"/>
        </w:rPr>
        <w:t xml:space="preserve">Jogar contra si ou contra versões anteriores gera oponentes cada vez mais fortes, criando um currículo automático. Populações aumentam diversidade e robustez, como no AlphaStar.</w:t>
      </w:r>
    </w:p>
    <w:p>
      <w:pPr>
        <w:keepLines/>
        <w:tabs>
          <w:tab w:val="left" w:pos="500"/>
        </w:tabs>
        <w:spacing w:after="90" w:line="270"/>
        <w:ind w:left="500" w:hanging="500"/>
      </w:pPr>
      <w:r>
        <w:rPr>
          <w:b/>
          <w:bCs/>
          <w:color w:val="4F46E5"/>
          <w:sz w:val="20"/>
          <w:szCs w:val="20"/>
        </w:rPr>
        <w:t xml:space="preserve">8.	</w:t>
      </w:r>
      <w:r>
        <w:rPr>
          <w:sz w:val="20"/>
          <w:szCs w:val="20"/>
        </w:rPr>
        <w:t xml:space="preserve">Ajuste supervisionado com demonstrações; treino de um modelo de recompensa a partir de comparações humanas; otimização da política por AR (PPO) para maximizar a recompensa aprendida, com penalidade KL em relação ao modelo de referência.</w:t>
      </w:r>
    </w:p>
    <w:p>
      <w:pPr>
        <w:keepLines/>
        <w:tabs>
          <w:tab w:val="left" w:pos="500"/>
        </w:tabs>
        <w:spacing w:after="90" w:line="270"/>
        <w:ind w:left="500" w:hanging="500"/>
      </w:pPr>
      <w:r>
        <w:rPr>
          <w:b/>
          <w:bCs/>
          <w:color w:val="4F46E5"/>
          <w:sz w:val="20"/>
          <w:szCs w:val="20"/>
        </w:rPr>
        <w:t xml:space="preserve">9.	</w:t>
      </w:r>
      <w:r>
        <w:rPr>
          <w:sz w:val="20"/>
          <w:szCs w:val="20"/>
        </w:rPr>
        <w:t xml:space="preserve">Supõe que P(A ≻ B) = σ(r(A) − r(B)). Com pares preferidos/rejeitados, treina-se r para maximizar a verossimilhança, o que equivale a uma regressão logística sobre as diferenças.</w:t>
      </w:r>
    </w:p>
    <w:p>
      <w:pPr>
        <w:keepLines/>
        <w:tabs>
          <w:tab w:val="left" w:pos="500"/>
        </w:tabs>
        <w:spacing w:after="90" w:line="270"/>
        <w:ind w:left="500" w:hanging="500"/>
      </w:pPr>
      <w:r>
        <w:rPr>
          <w:b/>
          <w:bCs/>
          <w:color w:val="4F46E5"/>
          <w:sz w:val="20"/>
          <w:szCs w:val="20"/>
        </w:rPr>
        <w:t xml:space="preserve">10.	</w:t>
      </w:r>
      <w:r>
        <w:rPr>
          <w:sz w:val="20"/>
          <w:szCs w:val="20"/>
        </w:rPr>
        <w:t xml:space="preserve">Mantém a política próxima do modelo de referência, evitando que explore falhas do modelo de recompensa e gere respostas degeneradas.</w:t>
      </w:r>
    </w:p>
    <w:p>
      <w:pPr>
        <w:keepLines/>
        <w:tabs>
          <w:tab w:val="left" w:pos="500"/>
        </w:tabs>
        <w:spacing w:after="90" w:line="270"/>
        <w:ind w:left="500" w:hanging="500"/>
      </w:pPr>
      <w:r>
        <w:rPr>
          <w:b/>
          <w:bCs/>
          <w:color w:val="4F46E5"/>
          <w:sz w:val="20"/>
          <w:szCs w:val="20"/>
        </w:rPr>
        <w:t xml:space="preserve">11.	</w:t>
      </w:r>
      <w:r>
        <w:rPr>
          <w:sz w:val="20"/>
          <w:szCs w:val="20"/>
        </w:rPr>
        <w:t xml:space="preserve">Mostra que a solução da otimização com penalidade KL pode ser expressa em função das razões de probabilidade entre política e referência, permitindo treinar diretamente com pares de preferência, sem modelo de recompensa separado e sem laço de AR.</w:t>
      </w:r>
    </w:p>
    <w:p>
      <w:pPr>
        <w:keepLines/>
        <w:tabs>
          <w:tab w:val="left" w:pos="500"/>
        </w:tabs>
        <w:spacing w:after="90" w:line="270"/>
        <w:ind w:left="500" w:hanging="500"/>
      </w:pPr>
      <w:r>
        <w:rPr>
          <w:b/>
          <w:bCs/>
          <w:color w:val="4F46E5"/>
          <w:sz w:val="20"/>
          <w:szCs w:val="20"/>
        </w:rPr>
        <w:t xml:space="preserve">12.	</w:t>
      </w:r>
      <w:r>
        <w:rPr>
          <w:sz w:val="20"/>
          <w:szCs w:val="20"/>
        </w:rPr>
        <w:t xml:space="preserve">Margem = 0,5 × (2 − (−4)) = 3. Perda = −ln σ(3) ≈ 0,0486.</w:t>
      </w:r>
    </w:p>
    <w:p>
      <w:pPr>
        <w:keepLines/>
        <w:tabs>
          <w:tab w:val="left" w:pos="500"/>
        </w:tabs>
        <w:spacing w:after="90" w:line="270"/>
        <w:ind w:left="500" w:hanging="500"/>
      </w:pPr>
      <w:r>
        <w:rPr>
          <w:b/>
          <w:bCs/>
          <w:color w:val="4F46E5"/>
          <w:sz w:val="20"/>
          <w:szCs w:val="20"/>
        </w:rPr>
        <w:t xml:space="preserve">13.	</w:t>
      </w:r>
      <w:r>
        <w:rPr>
          <w:sz w:val="20"/>
          <w:szCs w:val="20"/>
        </w:rPr>
        <w:t xml:space="preserve">Quanto mais se otimiza o modelo de recompensa (proxy), mais se exploram seus erros, e o objetivo real pode piorar. Mitigações: penalidade KL, parada antecipada, conjuntos de modelos de recompensa com penalização de incerteza, mais dados e avaliação independente.</w:t>
      </w:r>
    </w:p>
    <w:p>
      <w:pPr>
        <w:keepLines/>
        <w:tabs>
          <w:tab w:val="left" w:pos="500"/>
        </w:tabs>
        <w:spacing w:after="90" w:line="270"/>
        <w:ind w:left="500" w:hanging="500"/>
      </w:pPr>
      <w:r>
        <w:rPr>
          <w:b/>
          <w:bCs/>
          <w:color w:val="4F46E5"/>
          <w:sz w:val="20"/>
          <w:szCs w:val="20"/>
        </w:rPr>
        <w:t xml:space="preserve">14.	</w:t>
      </w:r>
      <w:r>
        <w:rPr>
          <w:sz w:val="20"/>
          <w:szCs w:val="20"/>
        </w:rPr>
        <w:t xml:space="preserve">O modelo de recompensa aprende a premiar também o álcool, que os anotadores preferiam independentemente da qualidade. A seleção em N grande favorece vinhos com muito álcool, sem melhorar a qualidade real.</w:t>
      </w:r>
    </w:p>
    <w:p>
      <w:pPr>
        <w:keepLines/>
        <w:tabs>
          <w:tab w:val="left" w:pos="500"/>
        </w:tabs>
        <w:spacing w:after="90" w:line="270"/>
        <w:ind w:left="500" w:hanging="500"/>
      </w:pPr>
      <w:r>
        <w:rPr>
          <w:b/>
          <w:bCs/>
          <w:color w:val="4F46E5"/>
          <w:sz w:val="20"/>
          <w:szCs w:val="20"/>
        </w:rPr>
        <w:t xml:space="preserve">15.	</w:t>
      </w:r>
      <w:r>
        <w:rPr>
          <w:sz w:val="20"/>
          <w:szCs w:val="20"/>
        </w:rPr>
        <w:t xml:space="preserve">Especificação ruim da recompensa (robô derruba o vaso), efeitos colaterais não penalizados, exploração insegura (testar ações perigosas) e deslocamento de distribuição (mundo diferente do treino).</w:t>
      </w:r>
    </w:p>
    <w:p>
      <w:pPr>
        <w:keepLines/>
        <w:tabs>
          <w:tab w:val="left" w:pos="500"/>
        </w:tabs>
        <w:spacing w:after="90" w:line="270"/>
        <w:ind w:left="500" w:hanging="500"/>
      </w:pPr>
      <w:r>
        <w:rPr>
          <w:b/>
          <w:bCs/>
          <w:color w:val="4F46E5"/>
          <w:sz w:val="20"/>
          <w:szCs w:val="20"/>
        </w:rPr>
        <w:t xml:space="preserve">16.	</w:t>
      </w:r>
      <w:r>
        <w:rPr>
          <w:sz w:val="20"/>
          <w:szCs w:val="20"/>
        </w:rPr>
        <w:t xml:space="preserve">Quem define a recompensa (processo participativo); vieses (auditoria de dados e avaliadores); transparência (documentação e interpretabilidade); supervisão humana (possibilidade de contestar e desligar).</w:t>
      </w:r>
    </w:p>
    <w:p>
      <w:pPr>
        <w:keepLines/>
        <w:tabs>
          <w:tab w:val="left" w:pos="500"/>
        </w:tabs>
        <w:spacing w:after="90" w:line="270"/>
        <w:ind w:left="500" w:hanging="500"/>
      </w:pPr>
      <w:r>
        <w:rPr>
          <w:b/>
          <w:bCs/>
          <w:color w:val="4F46E5"/>
          <w:sz w:val="20"/>
          <w:szCs w:val="20"/>
        </w:rPr>
        <w:t xml:space="preserve">17.	</w:t>
      </w:r>
      <w:r>
        <w:rPr>
          <w:sz w:val="20"/>
          <w:szCs w:val="20"/>
        </w:rPr>
        <w:t xml:space="preserve">Variam-se aleatoriamente parâmetros do simulador (atrito, massa, texturas) durante o treino; a política aprende a ser robusta a essa variação e tende a funcionar no mundo real, que passa a ser "mais uma variação".</w:t>
      </w:r>
    </w:p>
    <w:p>
      <w:pPr>
        <w:keepLines/>
        <w:tabs>
          <w:tab w:val="left" w:pos="500"/>
        </w:tabs>
        <w:spacing w:after="90" w:line="270"/>
        <w:ind w:left="500" w:hanging="500"/>
      </w:pPr>
      <w:r>
        <w:rPr>
          <w:b/>
          <w:bCs/>
          <w:color w:val="4F46E5"/>
          <w:sz w:val="20"/>
          <w:szCs w:val="20"/>
        </w:rPr>
        <w:t xml:space="preserve">18.	</w:t>
      </w:r>
      <w:r>
        <w:rPr>
          <w:sz w:val="20"/>
          <w:szCs w:val="20"/>
        </w:rPr>
        <w:t xml:space="preserve">Exploração com curiosidade, que permite aprender sem recompensas externas densas; generalização e transferência, para agentes que funcionem em ambientes novos. Ambos são necessários para aplicações fora de benchmarks.</w:t>
      </w:r>
    </w:p>
    <w:p>
      <w:pPr>
        <w:keepLines/>
        <w:tabs>
          <w:tab w:val="left" w:pos="500"/>
        </w:tabs>
        <w:spacing w:after="90" w:line="270"/>
        <w:ind w:left="500" w:hanging="500"/>
      </w:pPr>
      <w:r>
        <w:rPr>
          <w:b/>
          <w:bCs/>
          <w:color w:val="4F46E5"/>
          <w:sz w:val="20"/>
          <w:szCs w:val="20"/>
        </w:rPr>
        <w:t xml:space="preserve">19.	</w:t>
      </w:r>
      <w:r>
        <w:rPr>
          <w:sz w:val="20"/>
          <w:szCs w:val="20"/>
        </w:rPr>
        <w:t xml:space="preserve">Mês 1: ler capítulos selecionados de Sutton e Barto (2018) e reimplementar algoritmos tabulares; mês 2: estudar artigos de AR profundo (DQN, PPO, SAC) e usar o Stable-Baselines3; mês 3: projeto próprio com várias sementes, comparação com baselines e relatório crítico.</w:t>
      </w:r>
    </w:p>
    <w:p>
      <w:pPr>
        <w:keepLines/>
        <w:tabs>
          <w:tab w:val="left" w:pos="500"/>
        </w:tabs>
        <w:spacing w:after="90" w:line="270"/>
        <w:ind w:left="500" w:hanging="500"/>
      </w:pPr>
      <w:r>
        <w:rPr>
          <w:b/>
          <w:bCs/>
          <w:color w:val="4F46E5"/>
          <w:sz w:val="20"/>
          <w:szCs w:val="20"/>
        </w:rPr>
        <w:t xml:space="preserve">20.	</w:t>
      </w:r>
      <w:r>
        <w:rPr>
          <w:sz w:val="20"/>
          <w:szCs w:val="20"/>
        </w:rPr>
        <w:t xml:space="preserve">Cada agente se adapta ao comportamento atual do outro; quando um se torna previsível, o outro o explora e muda, o que muda a melhor resposta do primeiro. Sem convergência a estratégias fixas, as probabilidades giram em torno do equilíbrio de Nash.</w:t>
      </w:r>
    </w:p>
    <w:p>
      <w:pPr>
        <w:sectPr>
          <w:headerReference w:type="default" r:id="rId39"/>
          <w:footerReference w:type="default" r:id="rId40"/>
          <w:type w:val="nextPage"/>
          <w:pgSz w:w="11906" w:h="16838" w:orient="portrait"/>
          <w:pgMar w:top="1300" w:right="1134" w:bottom="1200" w:left="1134" w:header="560" w:footer="500" w:gutter="0"/>
          <w:pgNumType/>
          <w:docGrid w:linePitch="360"/>
        </w:sectPr>
      </w:pPr>
    </w:p>
    <w:p>
      <w:pPr>
        <w:pStyle w:val="Heading1"/>
        <w:keepNext/>
      </w:pPr>
      <w:r>
        <w:t xml:space="preserve">Apêndice B — Glossário</w:t>
      </w:r>
    </w:p>
    <w:p>
      <w:pPr>
        <w:spacing w:after="120" w:line="300"/>
        <w:jc w:val="left"/>
      </w:pPr>
      <w:r>
        <w:rPr>
          <w:sz w:val="21"/>
          <w:szCs w:val="21"/>
        </w:rPr>
        <w:t xml:space="preserve">Termos técnicos usados no livro, explicados de forma simples.</w:t>
      </w:r>
    </w:p>
    <w:p>
      <w:pPr>
        <w:keepLines/>
        <w:spacing w:after="90" w:line="276"/>
      </w:pPr>
      <w:r>
        <w:rPr>
          <w:b/>
          <w:bCs/>
          <w:color w:val="312E81"/>
          <w:sz w:val="20"/>
          <w:szCs w:val="20"/>
        </w:rPr>
        <w:t xml:space="preserve">A2C / A3C</w:t>
      </w:r>
      <w:r>
        <w:rPr>
          <w:sz w:val="20"/>
          <w:szCs w:val="20"/>
        </w:rPr>
        <w:t xml:space="preserve"> — algoritmos ator-crítico com vantagem; o A3C usa trabalhadores assíncronos.</w:t>
      </w:r>
    </w:p>
    <w:p>
      <w:pPr>
        <w:keepLines/>
        <w:spacing w:after="90" w:line="276"/>
      </w:pPr>
      <w:r>
        <w:rPr>
          <w:b/>
          <w:bCs/>
          <w:color w:val="312E81"/>
          <w:sz w:val="20"/>
          <w:szCs w:val="20"/>
        </w:rPr>
        <w:t xml:space="preserve">Ação contínua</w:t>
      </w:r>
      <w:r>
        <w:rPr>
          <w:sz w:val="20"/>
          <w:szCs w:val="20"/>
        </w:rPr>
        <w:t xml:space="preserve"> — ação representada por números reais, como um torque.</w:t>
      </w:r>
    </w:p>
    <w:p>
      <w:pPr>
        <w:keepLines/>
        <w:spacing w:after="90" w:line="276"/>
      </w:pPr>
      <w:r>
        <w:rPr>
          <w:b/>
          <w:bCs/>
          <w:color w:val="312E81"/>
          <w:sz w:val="20"/>
          <w:szCs w:val="20"/>
        </w:rPr>
        <w:t xml:space="preserve">Ação</w:t>
      </w:r>
      <w:r>
        <w:rPr>
          <w:sz w:val="20"/>
          <w:szCs w:val="20"/>
        </w:rPr>
        <w:t xml:space="preserve"> — escolha que o agente pode fazer em cada estado.</w:t>
      </w:r>
    </w:p>
    <w:p>
      <w:pPr>
        <w:keepLines/>
        <w:spacing w:after="90" w:line="276"/>
      </w:pPr>
      <w:r>
        <w:rPr>
          <w:b/>
          <w:bCs/>
          <w:color w:val="312E81"/>
          <w:sz w:val="20"/>
          <w:szCs w:val="20"/>
        </w:rPr>
        <w:t xml:space="preserve">Agente</w:t>
      </w:r>
      <w:r>
        <w:rPr>
          <w:sz w:val="20"/>
          <w:szCs w:val="20"/>
        </w:rPr>
        <w:t xml:space="preserve"> — quem aprende e toma decisões no aprendizado por reforço.</w:t>
      </w:r>
    </w:p>
    <w:p>
      <w:pPr>
        <w:keepLines/>
        <w:spacing w:after="90" w:line="276"/>
      </w:pPr>
      <w:r>
        <w:rPr>
          <w:b/>
          <w:bCs/>
          <w:color w:val="312E81"/>
          <w:sz w:val="20"/>
          <w:szCs w:val="20"/>
        </w:rPr>
        <w:t xml:space="preserve">AlphaZero</w:t>
      </w:r>
      <w:r>
        <w:rPr>
          <w:sz w:val="20"/>
          <w:szCs w:val="20"/>
        </w:rPr>
        <w:t xml:space="preserve"> — sistema que aprende jogos de tabuleiro por autojogo, combinando MCTS e redes neurais, sem dados humanos.</w:t>
      </w:r>
    </w:p>
    <w:p>
      <w:pPr>
        <w:keepLines/>
        <w:spacing w:after="90" w:line="276"/>
      </w:pPr>
      <w:r>
        <w:rPr>
          <w:b/>
          <w:bCs/>
          <w:color w:val="312E81"/>
          <w:sz w:val="20"/>
          <w:szCs w:val="20"/>
        </w:rPr>
        <w:t xml:space="preserve">Ambiente</w:t>
      </w:r>
      <w:r>
        <w:rPr>
          <w:sz w:val="20"/>
          <w:szCs w:val="20"/>
        </w:rPr>
        <w:t xml:space="preserve"> — tudo que está fora do agente e reage às suas ações.</w:t>
      </w:r>
    </w:p>
    <w:p>
      <w:pPr>
        <w:keepLines/>
        <w:spacing w:after="90" w:line="276"/>
      </w:pPr>
      <w:r>
        <w:rPr>
          <w:b/>
          <w:bCs/>
          <w:color w:val="312E81"/>
          <w:sz w:val="20"/>
          <w:szCs w:val="20"/>
        </w:rPr>
        <w:t xml:space="preserve">Amostragem por importância</w:t>
      </w:r>
      <w:r>
        <w:rPr>
          <w:sz w:val="20"/>
          <w:szCs w:val="20"/>
        </w:rPr>
        <w:t xml:space="preserve"> — técnica que corrige a diferença entre políticas ponderando os retornos pela razão de probabilidades das trajetórias.</w:t>
      </w:r>
    </w:p>
    <w:p>
      <w:pPr>
        <w:keepLines/>
        <w:spacing w:after="90" w:line="276"/>
      </w:pPr>
      <w:r>
        <w:rPr>
          <w:b/>
          <w:bCs/>
          <w:color w:val="312E81"/>
          <w:sz w:val="20"/>
          <w:szCs w:val="20"/>
        </w:rPr>
        <w:t xml:space="preserve">Aprendizado off-policy</w:t>
      </w:r>
      <w:r>
        <w:rPr>
          <w:sz w:val="20"/>
          <w:szCs w:val="20"/>
        </w:rPr>
        <w:t xml:space="preserve"> — aprender sobre uma política (alvo) a partir de dados gerados por outra (comportamento).</w:t>
      </w:r>
    </w:p>
    <w:p>
      <w:pPr>
        <w:keepLines/>
        <w:spacing w:after="90" w:line="276"/>
      </w:pPr>
      <w:r>
        <w:rPr>
          <w:b/>
          <w:bCs/>
          <w:color w:val="312E81"/>
          <w:sz w:val="20"/>
          <w:szCs w:val="20"/>
        </w:rPr>
        <w:t xml:space="preserve">Aprendizado offline (batch RL)</w:t>
      </w:r>
      <w:r>
        <w:rPr>
          <w:sz w:val="20"/>
          <w:szCs w:val="20"/>
        </w:rPr>
        <w:t xml:space="preserve"> — aprendizado a partir de um conjunto fixo de dados, sem interação.</w:t>
      </w:r>
    </w:p>
    <w:p>
      <w:pPr>
        <w:keepLines/>
        <w:spacing w:after="90" w:line="276"/>
      </w:pPr>
      <w:r>
        <w:rPr>
          <w:b/>
          <w:bCs/>
          <w:color w:val="312E81"/>
          <w:sz w:val="20"/>
          <w:szCs w:val="20"/>
        </w:rPr>
        <w:t xml:space="preserve">Aprendizado on-policy</w:t>
      </w:r>
      <w:r>
        <w:rPr>
          <w:sz w:val="20"/>
          <w:szCs w:val="20"/>
        </w:rPr>
        <w:t xml:space="preserve"> — aprender sobre a mesma política que gera os dados.</w:t>
      </w:r>
    </w:p>
    <w:p>
      <w:pPr>
        <w:keepLines/>
        <w:spacing w:after="90" w:line="276"/>
      </w:pPr>
      <w:r>
        <w:rPr>
          <w:b/>
          <w:bCs/>
          <w:color w:val="312E81"/>
          <w:sz w:val="20"/>
          <w:szCs w:val="20"/>
        </w:rPr>
        <w:t xml:space="preserve">Aprendizado por reforço (AR)</w:t>
      </w:r>
      <w:r>
        <w:rPr>
          <w:sz w:val="20"/>
          <w:szCs w:val="20"/>
        </w:rPr>
        <w:t xml:space="preserve"> — aprender a decidir por tentativa e erro, maximizando a recompensa acumulada.</w:t>
      </w:r>
    </w:p>
    <w:p>
      <w:pPr>
        <w:keepLines/>
        <w:spacing w:after="90" w:line="276"/>
      </w:pPr>
      <w:r>
        <w:rPr>
          <w:b/>
          <w:bCs/>
          <w:color w:val="312E81"/>
          <w:sz w:val="20"/>
          <w:szCs w:val="20"/>
        </w:rPr>
        <w:t xml:space="preserve">Aprendizado por reforço inverso (IRL)</w:t>
      </w:r>
      <w:r>
        <w:rPr>
          <w:sz w:val="20"/>
          <w:szCs w:val="20"/>
        </w:rPr>
        <w:t xml:space="preserve"> — inferir a recompensa que um especialista parece otimizar.</w:t>
      </w:r>
    </w:p>
    <w:p>
      <w:pPr>
        <w:keepLines/>
        <w:spacing w:after="90" w:line="276"/>
      </w:pPr>
      <w:r>
        <w:rPr>
          <w:b/>
          <w:bCs/>
          <w:color w:val="312E81"/>
          <w:sz w:val="20"/>
          <w:szCs w:val="20"/>
        </w:rPr>
        <w:t xml:space="preserve">Aproximação de funções</w:t>
      </w:r>
      <w:r>
        <w:rPr>
          <w:sz w:val="20"/>
          <w:szCs w:val="20"/>
        </w:rPr>
        <w:t xml:space="preserve"> — uso de uma função parametrizada para estimar valores ou políticas, em vez de uma tabela.</w:t>
      </w:r>
    </w:p>
    <w:p>
      <w:pPr>
        <w:keepLines/>
        <w:spacing w:after="90" w:line="276"/>
      </w:pPr>
      <w:r>
        <w:rPr>
          <w:b/>
          <w:bCs/>
          <w:color w:val="312E81"/>
          <w:sz w:val="20"/>
          <w:szCs w:val="20"/>
        </w:rPr>
        <w:t xml:space="preserve">Aproximador linear</w:t>
      </w:r>
      <w:r>
        <w:rPr>
          <w:sz w:val="20"/>
          <w:szCs w:val="20"/>
        </w:rPr>
        <w:t xml:space="preserve"> — modelo cujo valor é uma soma ponderada de características do estado.</w:t>
      </w:r>
    </w:p>
    <w:p>
      <w:pPr>
        <w:keepLines/>
        <w:spacing w:after="90" w:line="276"/>
      </w:pPr>
      <w:r>
        <w:rPr>
          <w:b/>
          <w:bCs/>
          <w:color w:val="312E81"/>
          <w:sz w:val="20"/>
          <w:szCs w:val="20"/>
        </w:rPr>
        <w:t xml:space="preserve">Arrependimento (regret)</w:t>
      </w:r>
      <w:r>
        <w:rPr>
          <w:sz w:val="20"/>
          <w:szCs w:val="20"/>
        </w:rPr>
        <w:t xml:space="preserve"> — perda acumulada por não ter escolhido sempre a melhor ação.</w:t>
      </w:r>
    </w:p>
    <w:p>
      <w:pPr>
        <w:keepLines/>
        <w:spacing w:after="90" w:line="276"/>
      </w:pPr>
      <w:r>
        <w:rPr>
          <w:b/>
          <w:bCs/>
          <w:color w:val="312E81"/>
          <w:sz w:val="20"/>
          <w:szCs w:val="20"/>
        </w:rPr>
        <w:t xml:space="preserve">Ascensão do gradiente</w:t>
      </w:r>
      <w:r>
        <w:rPr>
          <w:sz w:val="20"/>
          <w:szCs w:val="20"/>
        </w:rPr>
        <w:t xml:space="preserve"> — atualização de parâmetros no sentido do gradiente para aumentar uma função.</w:t>
      </w:r>
    </w:p>
    <w:p>
      <w:pPr>
        <w:keepLines/>
        <w:spacing w:after="90" w:line="276"/>
      </w:pPr>
      <w:r>
        <w:rPr>
          <w:b/>
          <w:bCs/>
          <w:color w:val="312E81"/>
          <w:sz w:val="20"/>
          <w:szCs w:val="20"/>
        </w:rPr>
        <w:t xml:space="preserve">Ativação (função de)</w:t>
      </w:r>
      <w:r>
        <w:rPr>
          <w:sz w:val="20"/>
          <w:szCs w:val="20"/>
        </w:rPr>
        <w:t xml:space="preserve"> — função aplicada à saída de um neurônio para introduzir não linearidade (ex.: ReLU).</w:t>
      </w:r>
    </w:p>
    <w:p>
      <w:pPr>
        <w:keepLines/>
        <w:spacing w:after="90" w:line="276"/>
      </w:pPr>
      <w:r>
        <w:rPr>
          <w:b/>
          <w:bCs/>
          <w:color w:val="312E81"/>
          <w:sz w:val="20"/>
          <w:szCs w:val="20"/>
        </w:rPr>
        <w:t xml:space="preserve">Ator-crítico</w:t>
      </w:r>
      <w:r>
        <w:rPr>
          <w:sz w:val="20"/>
          <w:szCs w:val="20"/>
        </w:rPr>
        <w:t xml:space="preserve"> — arquitetura com uma política (ator) e uma função valor (crítico).</w:t>
      </w:r>
    </w:p>
    <w:p>
      <w:pPr>
        <w:keepLines/>
        <w:spacing w:after="90" w:line="276"/>
      </w:pPr>
      <w:r>
        <w:rPr>
          <w:b/>
          <w:bCs/>
          <w:color w:val="312E81"/>
          <w:sz w:val="20"/>
          <w:szCs w:val="20"/>
        </w:rPr>
        <w:t xml:space="preserve">Ator</w:t>
      </w:r>
      <w:r>
        <w:rPr>
          <w:sz w:val="20"/>
          <w:szCs w:val="20"/>
        </w:rPr>
        <w:t xml:space="preserve"> — componente que representa a política e escolhe as ações.</w:t>
      </w:r>
    </w:p>
    <w:p>
      <w:pPr>
        <w:keepLines/>
        <w:spacing w:after="90" w:line="276"/>
      </w:pPr>
      <w:r>
        <w:rPr>
          <w:b/>
          <w:bCs/>
          <w:color w:val="312E81"/>
          <w:sz w:val="20"/>
          <w:szCs w:val="20"/>
        </w:rPr>
        <w:t xml:space="preserve">Atribuição de crédito</w:t>
      </w:r>
      <w:r>
        <w:rPr>
          <w:sz w:val="20"/>
          <w:szCs w:val="20"/>
        </w:rPr>
        <w:t xml:space="preserve"> — problema de descobrir quais ações passadas merecem crédito por uma recompensa tardia.</w:t>
      </w:r>
    </w:p>
    <w:p>
      <w:pPr>
        <w:keepLines/>
        <w:spacing w:after="90" w:line="276"/>
      </w:pPr>
      <w:r>
        <w:rPr>
          <w:b/>
          <w:bCs/>
          <w:color w:val="312E81"/>
          <w:sz w:val="20"/>
          <w:szCs w:val="20"/>
        </w:rPr>
        <w:t xml:space="preserve">Atualização suave (soft update)</w:t>
      </w:r>
      <w:r>
        <w:rPr>
          <w:sz w:val="20"/>
          <w:szCs w:val="20"/>
        </w:rPr>
        <w:t xml:space="preserve"> — atualização lenta da rede-alvo, θ⁻ ← τθ + (1 − τ)θ⁻.</w:t>
      </w:r>
    </w:p>
    <w:p>
      <w:pPr>
        <w:keepLines/>
        <w:spacing w:after="90" w:line="276"/>
      </w:pPr>
      <w:r>
        <w:rPr>
          <w:b/>
          <w:bCs/>
          <w:color w:val="312E81"/>
          <w:sz w:val="20"/>
          <w:szCs w:val="20"/>
        </w:rPr>
        <w:t xml:space="preserve">Autojogo (self-play) em populações</w:t>
      </w:r>
      <w:r>
        <w:rPr>
          <w:sz w:val="20"/>
          <w:szCs w:val="20"/>
        </w:rPr>
        <w:t xml:space="preserve"> — treino contra um conjunto de versões de si mesmo.</w:t>
      </w:r>
    </w:p>
    <w:p>
      <w:pPr>
        <w:keepLines/>
        <w:spacing w:after="90" w:line="276"/>
      </w:pPr>
      <w:r>
        <w:rPr>
          <w:b/>
          <w:bCs/>
          <w:color w:val="312E81"/>
          <w:sz w:val="20"/>
          <w:szCs w:val="20"/>
        </w:rPr>
        <w:t xml:space="preserve">Autojogo (self-play)</w:t>
      </w:r>
      <w:r>
        <w:rPr>
          <w:sz w:val="20"/>
          <w:szCs w:val="20"/>
        </w:rPr>
        <w:t xml:space="preserve"> — treinar jogando contra si mesmo (ou versões anteriores de si).</w:t>
      </w:r>
    </w:p>
    <w:p>
      <w:pPr>
        <w:keepLines/>
        <w:spacing w:after="90" w:line="276"/>
      </w:pPr>
      <w:r>
        <w:rPr>
          <w:b/>
          <w:bCs/>
          <w:color w:val="312E81"/>
          <w:sz w:val="20"/>
          <w:szCs w:val="20"/>
        </w:rPr>
        <w:t xml:space="preserve">Avaliação de política (predição)</w:t>
      </w:r>
      <w:r>
        <w:rPr>
          <w:sz w:val="20"/>
          <w:szCs w:val="20"/>
        </w:rPr>
        <w:t xml:space="preserve"> — cálculo do valor v_π de uma política fixa.</w:t>
      </w:r>
    </w:p>
    <w:p>
      <w:pPr>
        <w:keepLines/>
        <w:spacing w:after="90" w:line="276"/>
      </w:pPr>
      <w:r>
        <w:rPr>
          <w:b/>
          <w:bCs/>
          <w:color w:val="312E81"/>
          <w:sz w:val="20"/>
          <w:szCs w:val="20"/>
        </w:rPr>
        <w:t xml:space="preserve">Backpropagation (retropropagação)</w:t>
      </w:r>
      <w:r>
        <w:rPr>
          <w:sz w:val="20"/>
          <w:szCs w:val="20"/>
        </w:rPr>
        <w:t xml:space="preserve"> — algoritmo que calcula os gradientes da perda em relação aos pesos de uma rede.</w:t>
      </w:r>
    </w:p>
    <w:p>
      <w:pPr>
        <w:keepLines/>
        <w:spacing w:after="90" w:line="276"/>
      </w:pPr>
      <w:r>
        <w:rPr>
          <w:b/>
          <w:bCs/>
          <w:color w:val="312E81"/>
          <w:sz w:val="20"/>
          <w:szCs w:val="20"/>
        </w:rPr>
        <w:t xml:space="preserve">Bandit contextual</w:t>
      </w:r>
      <w:r>
        <w:rPr>
          <w:sz w:val="20"/>
          <w:szCs w:val="20"/>
        </w:rPr>
        <w:t xml:space="preserve"> — bandit em que o agente observa um contexto antes de decidir.</w:t>
      </w:r>
    </w:p>
    <w:p>
      <w:pPr>
        <w:keepLines/>
        <w:spacing w:after="90" w:line="276"/>
      </w:pPr>
      <w:r>
        <w:rPr>
          <w:b/>
          <w:bCs/>
          <w:color w:val="312E81"/>
          <w:sz w:val="20"/>
          <w:szCs w:val="20"/>
        </w:rPr>
        <w:t xml:space="preserve">Bandit multi-armado</w:t>
      </w:r>
      <w:r>
        <w:rPr>
          <w:sz w:val="20"/>
          <w:szCs w:val="20"/>
        </w:rPr>
        <w:t xml:space="preserve"> — problema de decisão com uma única situação e várias ações com prêmio médio desconhecido.</w:t>
      </w:r>
    </w:p>
    <w:p>
      <w:pPr>
        <w:keepLines/>
        <w:spacing w:after="90" w:line="276"/>
      </w:pPr>
      <w:r>
        <w:rPr>
          <w:b/>
          <w:bCs/>
          <w:color w:val="312E81"/>
          <w:sz w:val="20"/>
          <w:szCs w:val="20"/>
        </w:rPr>
        <w:t xml:space="preserve">Baseado em modelo (model-based)</w:t>
      </w:r>
      <w:r>
        <w:rPr>
          <w:sz w:val="20"/>
          <w:szCs w:val="20"/>
        </w:rPr>
        <w:t xml:space="preserve"> — método que usa ou aprende um modelo do ambiente para planejar.</w:t>
      </w:r>
    </w:p>
    <w:p>
      <w:pPr>
        <w:keepLines/>
        <w:spacing w:after="90" w:line="276"/>
      </w:pPr>
      <w:r>
        <w:rPr>
          <w:b/>
          <w:bCs/>
          <w:color w:val="312E81"/>
          <w:sz w:val="20"/>
          <w:szCs w:val="20"/>
        </w:rPr>
        <w:t xml:space="preserve">Baseado em modelo (model-based)</w:t>
      </w:r>
      <w:r>
        <w:rPr>
          <w:sz w:val="20"/>
          <w:szCs w:val="20"/>
        </w:rPr>
        <w:t xml:space="preserve"> — métodos que aprendem ou usam um modelo do ambiente para planejar.</w:t>
      </w:r>
    </w:p>
    <w:p>
      <w:pPr>
        <w:keepLines/>
        <w:spacing w:after="90" w:line="276"/>
      </w:pPr>
      <w:r>
        <w:rPr>
          <w:b/>
          <w:bCs/>
          <w:color w:val="312E81"/>
          <w:sz w:val="20"/>
          <w:szCs w:val="20"/>
        </w:rPr>
        <w:t xml:space="preserve">BC (clonagem de comportamento)</w:t>
      </w:r>
      <w:r>
        <w:rPr>
          <w:sz w:val="20"/>
          <w:szCs w:val="20"/>
        </w:rPr>
        <w:t xml:space="preserve"> — imitação por aprendizado supervisionado de ações do especialista.</w:t>
      </w:r>
    </w:p>
    <w:p>
      <w:pPr>
        <w:keepLines/>
        <w:spacing w:after="90" w:line="276"/>
      </w:pPr>
      <w:r>
        <w:rPr>
          <w:b/>
          <w:bCs/>
          <w:color w:val="312E81"/>
          <w:sz w:val="20"/>
          <w:szCs w:val="20"/>
        </w:rPr>
        <w:t xml:space="preserve">BCQ / CQL / IQL</w:t>
      </w:r>
      <w:r>
        <w:rPr>
          <w:sz w:val="20"/>
          <w:szCs w:val="20"/>
        </w:rPr>
        <w:t xml:space="preserve"> — algoritmos de AR offline que restringem a política ou penalizam o valor de ações fora dos dados.</w:t>
      </w:r>
    </w:p>
    <w:p>
      <w:pPr>
        <w:keepLines/>
        <w:spacing w:after="90" w:line="276"/>
      </w:pPr>
      <w:r>
        <w:rPr>
          <w:b/>
          <w:bCs/>
          <w:color w:val="312E81"/>
          <w:sz w:val="20"/>
          <w:szCs w:val="20"/>
        </w:rPr>
        <w:t xml:space="preserve">Beta (distribuição)</w:t>
      </w:r>
      <w:r>
        <w:rPr>
          <w:sz w:val="20"/>
          <w:szCs w:val="20"/>
        </w:rPr>
        <w:t xml:space="preserve"> — distribuição de probabilidade em [0, 1], usada para representar a crença sobre uma taxa de sucesso.</w:t>
      </w:r>
    </w:p>
    <w:p>
      <w:pPr>
        <w:keepLines/>
        <w:spacing w:after="90" w:line="276"/>
      </w:pPr>
      <w:r>
        <w:rPr>
          <w:b/>
          <w:bCs/>
          <w:color w:val="312E81"/>
          <w:sz w:val="20"/>
          <w:szCs w:val="20"/>
        </w:rPr>
        <w:t xml:space="preserve">Bônus de entropia</w:t>
      </w:r>
      <w:r>
        <w:rPr>
          <w:sz w:val="20"/>
          <w:szCs w:val="20"/>
        </w:rPr>
        <w:t xml:space="preserve"> — termo que incentiva políticas mais aleatórias e a exploração.</w:t>
      </w:r>
    </w:p>
    <w:p>
      <w:pPr>
        <w:keepLines/>
        <w:spacing w:after="90" w:line="276"/>
      </w:pPr>
      <w:r>
        <w:rPr>
          <w:b/>
          <w:bCs/>
          <w:color w:val="312E81"/>
          <w:sz w:val="20"/>
          <w:szCs w:val="20"/>
        </w:rPr>
        <w:t xml:space="preserve">Bootstrap</w:t>
      </w:r>
      <w:r>
        <w:rPr>
          <w:sz w:val="20"/>
          <w:szCs w:val="20"/>
        </w:rPr>
        <w:t xml:space="preserve"> — técnica que reamostra os dados muitas vezes para estimar a incerteza de uma estatística.</w:t>
      </w:r>
    </w:p>
    <w:p>
      <w:pPr>
        <w:keepLines/>
        <w:spacing w:after="90" w:line="276"/>
      </w:pPr>
      <w:r>
        <w:rPr>
          <w:b/>
          <w:bCs/>
          <w:color w:val="312E81"/>
          <w:sz w:val="20"/>
          <w:szCs w:val="20"/>
        </w:rPr>
        <w:t xml:space="preserve">Bootstrapping (em AR)</w:t>
      </w:r>
      <w:r>
        <w:rPr>
          <w:sz w:val="20"/>
          <w:szCs w:val="20"/>
        </w:rPr>
        <w:t xml:space="preserve"> — atualizar uma estimativa de valor usando outra estimativa.</w:t>
      </w:r>
    </w:p>
    <w:p>
      <w:pPr>
        <w:keepLines/>
        <w:spacing w:after="90" w:line="276"/>
      </w:pPr>
      <w:r>
        <w:rPr>
          <w:b/>
          <w:bCs/>
          <w:color w:val="312E81"/>
          <w:sz w:val="20"/>
          <w:szCs w:val="20"/>
        </w:rPr>
        <w:t xml:space="preserve">Braço</w:t>
      </w:r>
      <w:r>
        <w:rPr>
          <w:sz w:val="20"/>
          <w:szCs w:val="20"/>
        </w:rPr>
        <w:t xml:space="preserve"> — cada uma das ações de um bandit.</w:t>
      </w:r>
    </w:p>
    <w:p>
      <w:pPr>
        <w:keepLines/>
        <w:spacing w:after="90" w:line="276"/>
      </w:pPr>
      <w:r>
        <w:rPr>
          <w:b/>
          <w:bCs/>
          <w:color w:val="312E81"/>
          <w:sz w:val="20"/>
          <w:szCs w:val="20"/>
        </w:rPr>
        <w:t xml:space="preserve">Bradley–Terry (modelo de)</w:t>
      </w:r>
      <w:r>
        <w:rPr>
          <w:sz w:val="20"/>
          <w:szCs w:val="20"/>
        </w:rPr>
        <w:t xml:space="preserve"> — modelo em que a probabilidade de preferir A a B é a sigmoide da diferença de recompensas.</w:t>
      </w:r>
    </w:p>
    <w:p>
      <w:pPr>
        <w:keepLines/>
        <w:spacing w:after="90" w:line="276"/>
      </w:pPr>
      <w:r>
        <w:rPr>
          <w:b/>
          <w:bCs/>
          <w:color w:val="312E81"/>
          <w:sz w:val="20"/>
          <w:szCs w:val="20"/>
        </w:rPr>
        <w:t xml:space="preserve">Cadeia de Markov</w:t>
      </w:r>
      <w:r>
        <w:rPr>
          <w:sz w:val="20"/>
          <w:szCs w:val="20"/>
        </w:rPr>
        <w:t xml:space="preserve"> — sistema que muda de estado segundo probabilidades que dependem só do estado atual.</w:t>
      </w:r>
    </w:p>
    <w:p>
      <w:pPr>
        <w:keepLines/>
        <w:spacing w:after="90" w:line="276"/>
      </w:pPr>
      <w:r>
        <w:rPr>
          <w:b/>
          <w:bCs/>
          <w:color w:val="312E81"/>
          <w:sz w:val="20"/>
          <w:szCs w:val="20"/>
        </w:rPr>
        <w:t xml:space="preserve">Camada convolucional</w:t>
      </w:r>
      <w:r>
        <w:rPr>
          <w:sz w:val="20"/>
          <w:szCs w:val="20"/>
        </w:rPr>
        <w:t xml:space="preserve"> — camada que aplica filtros pequenos deslizando sobre uma imagem.</w:t>
      </w:r>
    </w:p>
    <w:p>
      <w:pPr>
        <w:keepLines/>
        <w:spacing w:after="90" w:line="276"/>
      </w:pPr>
      <w:r>
        <w:rPr>
          <w:b/>
          <w:bCs/>
          <w:color w:val="312E81"/>
          <w:sz w:val="20"/>
          <w:szCs w:val="20"/>
        </w:rPr>
        <w:t xml:space="preserve">Características (features)</w:t>
      </w:r>
      <w:r>
        <w:rPr>
          <w:sz w:val="20"/>
          <w:szCs w:val="20"/>
        </w:rPr>
        <w:t xml:space="preserve"> — números calculados a partir do estado que alimentam o aproximador.</w:t>
      </w:r>
    </w:p>
    <w:p>
      <w:pPr>
        <w:keepLines/>
        <w:spacing w:after="90" w:line="276"/>
      </w:pPr>
      <w:r>
        <w:rPr>
          <w:b/>
          <w:bCs/>
          <w:color w:val="312E81"/>
          <w:sz w:val="20"/>
          <w:szCs w:val="20"/>
        </w:rPr>
        <w:t xml:space="preserve">CliffWalking</w:t>
      </w:r>
      <w:r>
        <w:rPr>
          <w:sz w:val="20"/>
          <w:szCs w:val="20"/>
        </w:rPr>
        <w:t xml:space="preserve"> — ambiente em grade com um penhasco, usado para comparar SARSA e Q-learning.</w:t>
      </w:r>
    </w:p>
    <w:p>
      <w:pPr>
        <w:keepLines/>
        <w:spacing w:after="90" w:line="276"/>
      </w:pPr>
      <w:r>
        <w:rPr>
          <w:b/>
          <w:bCs/>
          <w:color w:val="312E81"/>
          <w:sz w:val="20"/>
          <w:szCs w:val="20"/>
        </w:rPr>
        <w:t xml:space="preserve">Confundidor</w:t>
      </w:r>
      <w:r>
        <w:rPr>
          <w:sz w:val="20"/>
          <w:szCs w:val="20"/>
        </w:rPr>
        <w:t xml:space="preserve"> — variável que influencia a ação e o resultado, podendo gerar associações enganosas.</w:t>
      </w:r>
    </w:p>
    <w:p>
      <w:pPr>
        <w:keepLines/>
        <w:spacing w:after="90" w:line="276"/>
      </w:pPr>
      <w:r>
        <w:rPr>
          <w:b/>
          <w:bCs/>
          <w:color w:val="312E81"/>
          <w:sz w:val="20"/>
          <w:szCs w:val="20"/>
        </w:rPr>
        <w:t xml:space="preserve">Conjunto de modelos (ensemble)</w:t>
      </w:r>
      <w:r>
        <w:rPr>
          <w:sz w:val="20"/>
          <w:szCs w:val="20"/>
        </w:rPr>
        <w:t xml:space="preserve"> — vários modelos treinados em dados diferentes, cujo desacordo estima a incerteza.</w:t>
      </w:r>
    </w:p>
    <w:p>
      <w:pPr>
        <w:keepLines/>
        <w:spacing w:after="90" w:line="276"/>
      </w:pPr>
      <w:r>
        <w:rPr>
          <w:b/>
          <w:bCs/>
          <w:color w:val="312E81"/>
          <w:sz w:val="20"/>
          <w:szCs w:val="20"/>
        </w:rPr>
        <w:t xml:space="preserve">Contração</w:t>
      </w:r>
      <w:r>
        <w:rPr>
          <w:sz w:val="20"/>
          <w:szCs w:val="20"/>
        </w:rPr>
        <w:t xml:space="preserve"> — operação que sempre aproxima dois pontos por um fator menor que 1; garante convergência.</w:t>
      </w:r>
    </w:p>
    <w:p>
      <w:pPr>
        <w:keepLines/>
        <w:spacing w:after="90" w:line="276"/>
      </w:pPr>
      <w:r>
        <w:rPr>
          <w:b/>
          <w:bCs/>
          <w:color w:val="312E81"/>
          <w:sz w:val="20"/>
          <w:szCs w:val="20"/>
        </w:rPr>
        <w:t xml:space="preserve">Crença</w:t>
      </w:r>
      <w:r>
        <w:rPr>
          <w:sz w:val="20"/>
          <w:szCs w:val="20"/>
        </w:rPr>
        <w:t xml:space="preserve"> — distribuição de probabilidade sobre os estados possíveis quando o estado não é totalmente observado.</w:t>
      </w:r>
    </w:p>
    <w:p>
      <w:pPr>
        <w:keepLines/>
        <w:spacing w:after="90" w:line="276"/>
      </w:pPr>
      <w:r>
        <w:rPr>
          <w:b/>
          <w:bCs/>
          <w:color w:val="312E81"/>
          <w:sz w:val="20"/>
          <w:szCs w:val="20"/>
        </w:rPr>
        <w:t xml:space="preserve">Crítico</w:t>
      </w:r>
      <w:r>
        <w:rPr>
          <w:sz w:val="20"/>
          <w:szCs w:val="20"/>
        </w:rPr>
        <w:t xml:space="preserve"> — componente que estima a função valor e fornece o erro TD.</w:t>
      </w:r>
    </w:p>
    <w:p>
      <w:pPr>
        <w:keepLines/>
        <w:spacing w:after="90" w:line="276"/>
      </w:pPr>
      <w:r>
        <w:rPr>
          <w:b/>
          <w:bCs/>
          <w:color w:val="312E81"/>
          <w:sz w:val="20"/>
          <w:szCs w:val="20"/>
        </w:rPr>
        <w:t xml:space="preserve">CTDE</w:t>
      </w:r>
      <w:r>
        <w:rPr>
          <w:sz w:val="20"/>
          <w:szCs w:val="20"/>
        </w:rPr>
        <w:t xml:space="preserve"> — treinamento centralizado com execução descentralizada em sistemas multiagente.</w:t>
      </w:r>
    </w:p>
    <w:p>
      <w:pPr>
        <w:keepLines/>
        <w:spacing w:after="90" w:line="276"/>
      </w:pPr>
      <w:r>
        <w:rPr>
          <w:b/>
          <w:bCs/>
          <w:color w:val="312E81"/>
          <w:sz w:val="20"/>
          <w:szCs w:val="20"/>
        </w:rPr>
        <w:t xml:space="preserve">DAgger</w:t>
      </w:r>
      <w:r>
        <w:rPr>
          <w:sz w:val="20"/>
          <w:szCs w:val="20"/>
        </w:rPr>
        <w:t xml:space="preserve"> — algoritmo de imitação que rotula, com o especialista, os estados visitados pelo aprendiz.</w:t>
      </w:r>
    </w:p>
    <w:p>
      <w:pPr>
        <w:keepLines/>
        <w:spacing w:after="90" w:line="276"/>
      </w:pPr>
      <w:r>
        <w:rPr>
          <w:b/>
          <w:bCs/>
          <w:color w:val="312E81"/>
          <w:sz w:val="20"/>
          <w:szCs w:val="20"/>
        </w:rPr>
        <w:t xml:space="preserve">DDPG</w:t>
      </w:r>
      <w:r>
        <w:rPr>
          <w:sz w:val="20"/>
          <w:szCs w:val="20"/>
        </w:rPr>
        <w:t xml:space="preserve"> — algoritmo ator-crítico off-policy com ator determinístico para ações contínuas.</w:t>
      </w:r>
    </w:p>
    <w:p>
      <w:pPr>
        <w:keepLines/>
        <w:spacing w:after="90" w:line="276"/>
      </w:pPr>
      <w:r>
        <w:rPr>
          <w:b/>
          <w:bCs/>
          <w:color w:val="312E81"/>
          <w:sz w:val="20"/>
          <w:szCs w:val="20"/>
        </w:rPr>
        <w:t xml:space="preserve">Deep Q-Network (DQN)</w:t>
      </w:r>
      <w:r>
        <w:rPr>
          <w:sz w:val="20"/>
          <w:szCs w:val="20"/>
        </w:rPr>
        <w:t xml:space="preserve"> — agente que usa uma rede neural para aproximar Q, com memória de experiências e rede-alvo.</w:t>
      </w:r>
    </w:p>
    <w:p>
      <w:pPr>
        <w:keepLines/>
        <w:spacing w:after="90" w:line="276"/>
      </w:pPr>
      <w:r>
        <w:rPr>
          <w:b/>
          <w:bCs/>
          <w:color w:val="312E81"/>
          <w:sz w:val="20"/>
          <w:szCs w:val="20"/>
        </w:rPr>
        <w:t xml:space="preserve">Descida do gradiente</w:t>
      </w:r>
      <w:r>
        <w:rPr>
          <w:sz w:val="20"/>
          <w:szCs w:val="20"/>
        </w:rPr>
        <w:t xml:space="preserve"> — método que ajusta pesos andando no sentido oposto ao gradiente do erro.</w:t>
      </w:r>
    </w:p>
    <w:p>
      <w:pPr>
        <w:keepLines/>
        <w:spacing w:after="90" w:line="276"/>
      </w:pPr>
      <w:r>
        <w:rPr>
          <w:b/>
          <w:bCs/>
          <w:color w:val="312E81"/>
          <w:sz w:val="20"/>
          <w:szCs w:val="20"/>
        </w:rPr>
        <w:t xml:space="preserve">Desconto (γ)</w:t>
      </w:r>
      <w:r>
        <w:rPr>
          <w:sz w:val="20"/>
          <w:szCs w:val="20"/>
        </w:rPr>
        <w:t xml:space="preserve"> — número entre 0 e 1 que diminui o peso das recompensas futuras.</w:t>
      </w:r>
    </w:p>
    <w:p>
      <w:pPr>
        <w:keepLines/>
        <w:spacing w:after="90" w:line="276"/>
      </w:pPr>
      <w:r>
        <w:rPr>
          <w:b/>
          <w:bCs/>
          <w:color w:val="312E81"/>
          <w:sz w:val="20"/>
          <w:szCs w:val="20"/>
        </w:rPr>
        <w:t xml:space="preserve">Deslocamento de distribuição</w:t>
      </w:r>
      <w:r>
        <w:rPr>
          <w:sz w:val="20"/>
          <w:szCs w:val="20"/>
        </w:rPr>
        <w:t xml:space="preserve"> — diferença entre os dados de treino e os estados e ações que a política aprendida produzirá.</w:t>
      </w:r>
    </w:p>
    <w:p>
      <w:pPr>
        <w:keepLines/>
        <w:spacing w:after="90" w:line="276"/>
      </w:pPr>
      <w:r>
        <w:rPr>
          <w:b/>
          <w:bCs/>
          <w:color w:val="312E81"/>
          <w:sz w:val="20"/>
          <w:szCs w:val="20"/>
        </w:rPr>
        <w:t xml:space="preserve">Dinâmica do ambiente (p)</w:t>
      </w:r>
      <w:r>
        <w:rPr>
          <w:sz w:val="20"/>
          <w:szCs w:val="20"/>
        </w:rPr>
        <w:t xml:space="preserve"> — probabilidade de cada próximo estado e recompensa, dados o estado e a ação.</w:t>
      </w:r>
    </w:p>
    <w:p>
      <w:pPr>
        <w:keepLines/>
        <w:spacing w:after="90" w:line="276"/>
      </w:pPr>
      <w:r>
        <w:rPr>
          <w:b/>
          <w:bCs/>
          <w:color w:val="312E81"/>
          <w:sz w:val="20"/>
          <w:szCs w:val="20"/>
        </w:rPr>
        <w:t xml:space="preserve">Discretização</w:t>
      </w:r>
      <w:r>
        <w:rPr>
          <w:sz w:val="20"/>
          <w:szCs w:val="20"/>
        </w:rPr>
        <w:t xml:space="preserve"> — transformar variáveis contínuas em faixas (estados discretos).</w:t>
      </w:r>
    </w:p>
    <w:p>
      <w:pPr>
        <w:keepLines/>
        <w:spacing w:after="90" w:line="276"/>
      </w:pPr>
      <w:r>
        <w:rPr>
          <w:b/>
          <w:bCs/>
          <w:color w:val="312E81"/>
          <w:sz w:val="20"/>
          <w:szCs w:val="20"/>
        </w:rPr>
        <w:t xml:space="preserve">Divergência KL</w:t>
      </w:r>
      <w:r>
        <w:rPr>
          <w:sz w:val="20"/>
          <w:szCs w:val="20"/>
        </w:rPr>
        <w:t xml:space="preserve"> — medida de diferença entre duas distribuições de probabilidade.</w:t>
      </w:r>
    </w:p>
    <w:p>
      <w:pPr>
        <w:keepLines/>
        <w:spacing w:after="90" w:line="276"/>
      </w:pPr>
      <w:r>
        <w:rPr>
          <w:b/>
          <w:bCs/>
          <w:color w:val="312E81"/>
          <w:sz w:val="20"/>
          <w:szCs w:val="20"/>
        </w:rPr>
        <w:t xml:space="preserve">Double DQN</w:t>
      </w:r>
      <w:r>
        <w:rPr>
          <w:sz w:val="20"/>
          <w:szCs w:val="20"/>
        </w:rPr>
        <w:t xml:space="preserve"> — variante do DQN que reduz o viés de maximização separando escolha e avaliação da ação.</w:t>
      </w:r>
    </w:p>
    <w:p>
      <w:pPr>
        <w:keepLines/>
        <w:spacing w:after="90" w:line="276"/>
      </w:pPr>
      <w:r>
        <w:rPr>
          <w:b/>
          <w:bCs/>
          <w:color w:val="312E81"/>
          <w:sz w:val="20"/>
          <w:szCs w:val="20"/>
        </w:rPr>
        <w:t xml:space="preserve">Double Q-learning</w:t>
      </w:r>
      <w:r>
        <w:rPr>
          <w:sz w:val="20"/>
          <w:szCs w:val="20"/>
        </w:rPr>
        <w:t xml:space="preserve"> — variante do Q-learning com duas tabelas que reduz o viés de maximização.</w:t>
      </w:r>
    </w:p>
    <w:p>
      <w:pPr>
        <w:keepLines/>
        <w:spacing w:after="90" w:line="276"/>
      </w:pPr>
      <w:r>
        <w:rPr>
          <w:b/>
          <w:bCs/>
          <w:color w:val="312E81"/>
          <w:sz w:val="20"/>
          <w:szCs w:val="20"/>
        </w:rPr>
        <w:t xml:space="preserve">DPO</w:t>
      </w:r>
      <w:r>
        <w:rPr>
          <w:sz w:val="20"/>
          <w:szCs w:val="20"/>
        </w:rPr>
        <w:t xml:space="preserve"> — método que otimiza a política diretamente a partir de preferências, sem modelo de recompensa separado.</w:t>
      </w:r>
    </w:p>
    <w:p>
      <w:pPr>
        <w:keepLines/>
        <w:spacing w:after="90" w:line="276"/>
      </w:pPr>
      <w:r>
        <w:rPr>
          <w:b/>
          <w:bCs/>
          <w:color w:val="312E81"/>
          <w:sz w:val="20"/>
          <w:szCs w:val="20"/>
        </w:rPr>
        <w:t xml:space="preserve">DR (duplamente robusto)</w:t>
      </w:r>
      <w:r>
        <w:rPr>
          <w:sz w:val="20"/>
          <w:szCs w:val="20"/>
        </w:rPr>
        <w:t xml:space="preserve"> — estimador off-policy que combina um modelo de resultado e pesos de importância.</w:t>
      </w:r>
    </w:p>
    <w:p>
      <w:pPr>
        <w:keepLines/>
        <w:spacing w:after="90" w:line="276"/>
      </w:pPr>
      <w:r>
        <w:rPr>
          <w:b/>
          <w:bCs/>
          <w:color w:val="312E81"/>
          <w:sz w:val="20"/>
          <w:szCs w:val="20"/>
        </w:rPr>
        <w:t xml:space="preserve">Dueling</w:t>
      </w:r>
      <w:r>
        <w:rPr>
          <w:sz w:val="20"/>
          <w:szCs w:val="20"/>
        </w:rPr>
        <w:t xml:space="preserve"> — arquitetura que separa valor do estado e vantagem das ações.</w:t>
      </w:r>
    </w:p>
    <w:p>
      <w:pPr>
        <w:keepLines/>
        <w:spacing w:after="90" w:line="276"/>
      </w:pPr>
      <w:r>
        <w:rPr>
          <w:b/>
          <w:bCs/>
          <w:color w:val="312E81"/>
          <w:sz w:val="20"/>
          <w:szCs w:val="20"/>
        </w:rPr>
        <w:t xml:space="preserve">Dyna-Q</w:t>
      </w:r>
      <w:r>
        <w:rPr>
          <w:sz w:val="20"/>
          <w:szCs w:val="20"/>
        </w:rPr>
        <w:t xml:space="preserve"> — Dyna com o Q-learning tabular.</w:t>
      </w:r>
    </w:p>
    <w:p>
      <w:pPr>
        <w:keepLines/>
        <w:spacing w:after="90" w:line="276"/>
      </w:pPr>
      <w:r>
        <w:rPr>
          <w:b/>
          <w:bCs/>
          <w:color w:val="312E81"/>
          <w:sz w:val="20"/>
          <w:szCs w:val="20"/>
        </w:rPr>
        <w:t xml:space="preserve">Dyna</w:t>
      </w:r>
      <w:r>
        <w:rPr>
          <w:sz w:val="20"/>
          <w:szCs w:val="20"/>
        </w:rPr>
        <w:t xml:space="preserve"> — arquitetura que combina aprendizado direto, aprendizado do modelo e planejamento.</w:t>
      </w:r>
    </w:p>
    <w:p>
      <w:pPr>
        <w:keepLines/>
        <w:spacing w:after="90" w:line="276"/>
      </w:pPr>
      <w:r>
        <w:rPr>
          <w:b/>
          <w:bCs/>
          <w:color w:val="312E81"/>
          <w:sz w:val="20"/>
          <w:szCs w:val="20"/>
        </w:rPr>
        <w:t xml:space="preserve">Entropia máxima</w:t>
      </w:r>
      <w:r>
        <w:rPr>
          <w:sz w:val="20"/>
          <w:szCs w:val="20"/>
        </w:rPr>
        <w:t xml:space="preserve"> — princípio de maximizar recompensa mais a entropia da política.</w:t>
      </w:r>
    </w:p>
    <w:p>
      <w:pPr>
        <w:keepLines/>
        <w:spacing w:after="90" w:line="276"/>
      </w:pPr>
      <w:r>
        <w:rPr>
          <w:b/>
          <w:bCs/>
          <w:color w:val="312E81"/>
          <w:sz w:val="20"/>
          <w:szCs w:val="20"/>
        </w:rPr>
        <w:t xml:space="preserve">Episódio</w:t>
      </w:r>
      <w:r>
        <w:rPr>
          <w:sz w:val="20"/>
          <w:szCs w:val="20"/>
        </w:rPr>
        <w:t xml:space="preserve"> — sequência de interações do início até um estado terminal.</w:t>
      </w:r>
    </w:p>
    <w:p>
      <w:pPr>
        <w:keepLines/>
        <w:spacing w:after="90" w:line="276"/>
      </w:pPr>
      <w:r>
        <w:rPr>
          <w:b/>
          <w:bCs/>
          <w:color w:val="312E81"/>
          <w:sz w:val="20"/>
          <w:szCs w:val="20"/>
        </w:rPr>
        <w:t xml:space="preserve">Equação de Bellman</w:t>
      </w:r>
      <w:r>
        <w:rPr>
          <w:sz w:val="20"/>
          <w:szCs w:val="20"/>
        </w:rPr>
        <w:t xml:space="preserve"> — relação recursiva que expressa o valor de um estado em função do valor dos estados seguintes.</w:t>
      </w:r>
    </w:p>
    <w:p>
      <w:pPr>
        <w:keepLines/>
        <w:spacing w:after="90" w:line="276"/>
      </w:pPr>
      <w:r>
        <w:rPr>
          <w:b/>
          <w:bCs/>
          <w:color w:val="312E81"/>
          <w:sz w:val="20"/>
          <w:szCs w:val="20"/>
        </w:rPr>
        <w:t xml:space="preserve">Equação de otimalidade de Bellman</w:t>
      </w:r>
      <w:r>
        <w:rPr>
          <w:sz w:val="20"/>
          <w:szCs w:val="20"/>
        </w:rPr>
        <w:t xml:space="preserve"> — equação de Bellman com máximo sobre as ações, que caracteriza v* e q*.</w:t>
      </w:r>
    </w:p>
    <w:p>
      <w:pPr>
        <w:keepLines/>
        <w:spacing w:after="90" w:line="276"/>
      </w:pPr>
      <w:r>
        <w:rPr>
          <w:b/>
          <w:bCs/>
          <w:color w:val="312E81"/>
          <w:sz w:val="20"/>
          <w:szCs w:val="20"/>
        </w:rPr>
        <w:t xml:space="preserve">Equilíbrio de Nash</w:t>
      </w:r>
      <w:r>
        <w:rPr>
          <w:sz w:val="20"/>
          <w:szCs w:val="20"/>
        </w:rPr>
        <w:t xml:space="preserve"> — situação em que nenhum jogador ganha ao mudar sozinho de estratégia.</w:t>
      </w:r>
    </w:p>
    <w:p>
      <w:pPr>
        <w:keepLines/>
        <w:spacing w:after="90" w:line="276"/>
      </w:pPr>
      <w:r>
        <w:rPr>
          <w:b/>
          <w:bCs/>
          <w:color w:val="312E81"/>
          <w:sz w:val="20"/>
          <w:szCs w:val="20"/>
        </w:rPr>
        <w:t xml:space="preserve">Erro quadrático médio ponderado (VE)</w:t>
      </w:r>
      <w:r>
        <w:rPr>
          <w:sz w:val="20"/>
          <w:szCs w:val="20"/>
        </w:rPr>
        <w:t xml:space="preserve"> — erro da aproximação ponderado pela frequência de visita dos estados.</w:t>
      </w:r>
    </w:p>
    <w:p>
      <w:pPr>
        <w:keepLines/>
        <w:spacing w:after="90" w:line="276"/>
      </w:pPr>
      <w:r>
        <w:rPr>
          <w:b/>
          <w:bCs/>
          <w:color w:val="312E81"/>
          <w:sz w:val="20"/>
          <w:szCs w:val="20"/>
        </w:rPr>
        <w:t xml:space="preserve">Erro TD (δ)</w:t>
      </w:r>
      <w:r>
        <w:rPr>
          <w:sz w:val="20"/>
          <w:szCs w:val="20"/>
        </w:rPr>
        <w:t xml:space="preserve"> — diferença entre o alvo TD e a estimativa atual do valor.</w:t>
      </w:r>
    </w:p>
    <w:p>
      <w:pPr>
        <w:keepLines/>
        <w:spacing w:after="90" w:line="276"/>
      </w:pPr>
      <w:r>
        <w:rPr>
          <w:b/>
          <w:bCs/>
          <w:color w:val="312E81"/>
          <w:sz w:val="20"/>
          <w:szCs w:val="20"/>
        </w:rPr>
        <w:t xml:space="preserve">Estacionário / não estacionário</w:t>
      </w:r>
      <w:r>
        <w:rPr>
          <w:sz w:val="20"/>
          <w:szCs w:val="20"/>
        </w:rPr>
        <w:t xml:space="preserve"> — ambiente cujas regras não mudam / mudam com o tempo.</w:t>
      </w:r>
    </w:p>
    <w:p>
      <w:pPr>
        <w:keepLines/>
        <w:spacing w:after="90" w:line="276"/>
      </w:pPr>
      <w:r>
        <w:rPr>
          <w:b/>
          <w:bCs/>
          <w:color w:val="312E81"/>
          <w:sz w:val="20"/>
          <w:szCs w:val="20"/>
        </w:rPr>
        <w:t xml:space="preserve">Estado terminal</w:t>
      </w:r>
      <w:r>
        <w:rPr>
          <w:sz w:val="20"/>
          <w:szCs w:val="20"/>
        </w:rPr>
        <w:t xml:space="preserve"> — estado em que o episódio termina.</w:t>
      </w:r>
    </w:p>
    <w:p>
      <w:pPr>
        <w:keepLines/>
        <w:spacing w:after="90" w:line="276"/>
      </w:pPr>
      <w:r>
        <w:rPr>
          <w:b/>
          <w:bCs/>
          <w:color w:val="312E81"/>
          <w:sz w:val="20"/>
          <w:szCs w:val="20"/>
        </w:rPr>
        <w:t xml:space="preserve">Estado</w:t>
      </w:r>
      <w:r>
        <w:rPr>
          <w:sz w:val="20"/>
          <w:szCs w:val="20"/>
        </w:rPr>
        <w:t xml:space="preserve"> — descrição da situação atual percebida pelo agente.</w:t>
      </w:r>
    </w:p>
    <w:p>
      <w:pPr>
        <w:keepLines/>
        <w:spacing w:after="90" w:line="276"/>
      </w:pPr>
      <w:r>
        <w:rPr>
          <w:b/>
          <w:bCs/>
          <w:color w:val="312E81"/>
          <w:sz w:val="20"/>
          <w:szCs w:val="20"/>
        </w:rPr>
        <w:t xml:space="preserve">Estratégia mista</w:t>
      </w:r>
      <w:r>
        <w:rPr>
          <w:sz w:val="20"/>
          <w:szCs w:val="20"/>
        </w:rPr>
        <w:t xml:space="preserve"> — estratégia que escolhe ações segundo probabilidades.</w:t>
      </w:r>
    </w:p>
    <w:p>
      <w:pPr>
        <w:keepLines/>
        <w:spacing w:after="90" w:line="276"/>
      </w:pPr>
      <w:r>
        <w:rPr>
          <w:b/>
          <w:bCs/>
          <w:color w:val="312E81"/>
          <w:sz w:val="20"/>
          <w:szCs w:val="20"/>
        </w:rPr>
        <w:t xml:space="preserve">Expected SARSA</w:t>
      </w:r>
      <w:r>
        <w:rPr>
          <w:sz w:val="20"/>
          <w:szCs w:val="20"/>
        </w:rPr>
        <w:t xml:space="preserve"> — variante que usa a média ponderada das ações no próximo estado.</w:t>
      </w:r>
    </w:p>
    <w:p>
      <w:pPr>
        <w:keepLines/>
        <w:spacing w:after="90" w:line="276"/>
      </w:pPr>
      <w:r>
        <w:rPr>
          <w:b/>
          <w:bCs/>
          <w:color w:val="312E81"/>
          <w:sz w:val="20"/>
          <w:szCs w:val="20"/>
        </w:rPr>
        <w:t xml:space="preserve">Exploração × aproveitamento</w:t>
      </w:r>
      <w:r>
        <w:rPr>
          <w:sz w:val="20"/>
          <w:szCs w:val="20"/>
        </w:rPr>
        <w:t xml:space="preserve"> — dilema entre tentar ações novas e repetir a que parece melhor.</w:t>
      </w:r>
    </w:p>
    <w:p>
      <w:pPr>
        <w:keepLines/>
        <w:spacing w:after="90" w:line="276"/>
      </w:pPr>
      <w:r>
        <w:rPr>
          <w:b/>
          <w:bCs/>
          <w:color w:val="312E81"/>
          <w:sz w:val="20"/>
          <w:szCs w:val="20"/>
        </w:rPr>
        <w:t xml:space="preserve">Fitted Q-Iteration (FQI)</w:t>
      </w:r>
      <w:r>
        <w:rPr>
          <w:sz w:val="20"/>
          <w:szCs w:val="20"/>
        </w:rPr>
        <w:t xml:space="preserve"> — método em lote que repete regressões para aproximar q a partir de transições fixas.</w:t>
      </w:r>
    </w:p>
    <w:p>
      <w:pPr>
        <w:keepLines/>
        <w:spacing w:after="90" w:line="276"/>
      </w:pPr>
      <w:r>
        <w:rPr>
          <w:b/>
          <w:bCs/>
          <w:color w:val="312E81"/>
          <w:sz w:val="20"/>
          <w:szCs w:val="20"/>
        </w:rPr>
        <w:t xml:space="preserve">Função valor</w:t>
      </w:r>
      <w:r>
        <w:rPr>
          <w:sz w:val="20"/>
          <w:szCs w:val="20"/>
        </w:rPr>
        <w:t xml:space="preserve"> — estimativa da recompensa total futura a partir de um estado ou par estado-ação.</w:t>
      </w:r>
    </w:p>
    <w:p>
      <w:pPr>
        <w:keepLines/>
        <w:spacing w:after="90" w:line="276"/>
      </w:pPr>
      <w:r>
        <w:rPr>
          <w:b/>
          <w:bCs/>
          <w:color w:val="312E81"/>
          <w:sz w:val="20"/>
          <w:szCs w:val="20"/>
        </w:rPr>
        <w:t xml:space="preserve">GAE (vantagem generalizada)</w:t>
      </w:r>
      <w:r>
        <w:rPr>
          <w:sz w:val="20"/>
          <w:szCs w:val="20"/>
        </w:rPr>
        <w:t xml:space="preserve"> — estimador de vantagem que mistura erros TD de vários passos com o parâmetro λ.</w:t>
      </w:r>
    </w:p>
    <w:p>
      <w:pPr>
        <w:keepLines/>
        <w:spacing w:after="90" w:line="276"/>
      </w:pPr>
      <w:r>
        <w:rPr>
          <w:b/>
          <w:bCs/>
          <w:color w:val="312E81"/>
          <w:sz w:val="20"/>
          <w:szCs w:val="20"/>
        </w:rPr>
        <w:t xml:space="preserve">GAIL</w:t>
      </w:r>
      <w:r>
        <w:rPr>
          <w:sz w:val="20"/>
          <w:szCs w:val="20"/>
        </w:rPr>
        <w:t xml:space="preserve"> — método de imitação que usa um discriminador adversarial como recompensa.</w:t>
      </w:r>
    </w:p>
    <w:p>
      <w:pPr>
        <w:keepLines/>
        <w:spacing w:after="90" w:line="276"/>
      </w:pPr>
      <w:r>
        <w:rPr>
          <w:b/>
          <w:bCs/>
          <w:color w:val="312E81"/>
          <w:sz w:val="20"/>
          <w:szCs w:val="20"/>
        </w:rPr>
        <w:t xml:space="preserve">Generalização</w:t>
      </w:r>
      <w:r>
        <w:rPr>
          <w:sz w:val="20"/>
          <w:szCs w:val="20"/>
        </w:rPr>
        <w:t xml:space="preserve"> — capacidade de transferir o aprendizado de estados vistos para estados semelhantes.</w:t>
      </w:r>
    </w:p>
    <w:p>
      <w:pPr>
        <w:keepLines/>
        <w:spacing w:after="90" w:line="276"/>
      </w:pPr>
      <w:r>
        <w:rPr>
          <w:b/>
          <w:bCs/>
          <w:color w:val="312E81"/>
          <w:sz w:val="20"/>
          <w:szCs w:val="20"/>
        </w:rPr>
        <w:t xml:space="preserve">GPI (iteração de política generalizada)</w:t>
      </w:r>
      <w:r>
        <w:rPr>
          <w:sz w:val="20"/>
          <w:szCs w:val="20"/>
        </w:rPr>
        <w:t xml:space="preserve"> — ciclo entre avaliação e melhoria de política presente em quase todos os métodos.</w:t>
      </w:r>
    </w:p>
    <w:p>
      <w:pPr>
        <w:keepLines/>
        <w:spacing w:after="90" w:line="276"/>
      </w:pPr>
      <w:r>
        <w:rPr>
          <w:b/>
          <w:bCs/>
          <w:color w:val="312E81"/>
          <w:sz w:val="20"/>
          <w:szCs w:val="20"/>
        </w:rPr>
        <w:t xml:space="preserve">Gradiente de política determinística (DPG)</w:t>
      </w:r>
      <w:r>
        <w:rPr>
          <w:sz w:val="20"/>
          <w:szCs w:val="20"/>
        </w:rPr>
        <w:t xml:space="preserve"> — gradiente para atores determinísticos que usa o gradiente do crítico em relação à ação.</w:t>
      </w:r>
    </w:p>
    <w:p>
      <w:pPr>
        <w:keepLines/>
        <w:spacing w:after="90" w:line="276"/>
      </w:pPr>
      <w:r>
        <w:rPr>
          <w:b/>
          <w:bCs/>
          <w:color w:val="312E81"/>
          <w:sz w:val="20"/>
          <w:szCs w:val="20"/>
        </w:rPr>
        <w:t xml:space="preserve">Gradiente de política</w:t>
      </w:r>
      <w:r>
        <w:rPr>
          <w:sz w:val="20"/>
          <w:szCs w:val="20"/>
        </w:rPr>
        <w:t xml:space="preserve"> — método que ajusta diretamente os parâmetros da política na direção que aumenta o retorno esperado.</w:t>
      </w:r>
    </w:p>
    <w:p>
      <w:pPr>
        <w:keepLines/>
        <w:spacing w:after="90" w:line="276"/>
      </w:pPr>
      <w:r>
        <w:rPr>
          <w:b/>
          <w:bCs/>
          <w:color w:val="312E81"/>
          <w:sz w:val="20"/>
          <w:szCs w:val="20"/>
        </w:rPr>
        <w:t xml:space="preserve">Gradiente natural</w:t>
      </w:r>
      <w:r>
        <w:rPr>
          <w:sz w:val="20"/>
          <w:szCs w:val="20"/>
        </w:rPr>
        <w:t xml:space="preserve"> — gradiente que mede distâncias entre políticas pela divergência KL.</w:t>
      </w:r>
    </w:p>
    <w:p>
      <w:pPr>
        <w:keepLines/>
        <w:spacing w:after="90" w:line="276"/>
      </w:pPr>
      <w:r>
        <w:rPr>
          <w:b/>
          <w:bCs/>
          <w:color w:val="312E81"/>
          <w:sz w:val="20"/>
          <w:szCs w:val="20"/>
        </w:rPr>
        <w:t xml:space="preserve">Gradiente</w:t>
      </w:r>
      <w:r>
        <w:rPr>
          <w:sz w:val="20"/>
          <w:szCs w:val="20"/>
        </w:rPr>
        <w:t xml:space="preserve"> — vetor que indica a direção de maior crescimento de uma função.</w:t>
      </w:r>
    </w:p>
    <w:p>
      <w:pPr>
        <w:keepLines/>
        <w:spacing w:after="90" w:line="276"/>
      </w:pPr>
      <w:r>
        <w:rPr>
          <w:b/>
          <w:bCs/>
          <w:color w:val="312E81"/>
          <w:sz w:val="20"/>
          <w:szCs w:val="20"/>
        </w:rPr>
        <w:t xml:space="preserve">Gulosa (greedy)</w:t>
      </w:r>
      <w:r>
        <w:rPr>
          <w:sz w:val="20"/>
          <w:szCs w:val="20"/>
        </w:rPr>
        <w:t xml:space="preserve"> — estratégia que sempre escolhe a ação de maior valor estimado.</w:t>
      </w:r>
    </w:p>
    <w:p>
      <w:pPr>
        <w:keepLines/>
        <w:spacing w:after="90" w:line="276"/>
      </w:pPr>
      <w:r>
        <w:rPr>
          <w:b/>
          <w:bCs/>
          <w:color w:val="312E81"/>
          <w:sz w:val="20"/>
          <w:szCs w:val="20"/>
        </w:rPr>
        <w:t xml:space="preserve">Gymnasium</w:t>
      </w:r>
      <w:r>
        <w:rPr>
          <w:sz w:val="20"/>
          <w:szCs w:val="20"/>
        </w:rPr>
        <w:t xml:space="preserve"> — biblioteca Python com ambientes padronizados para AR.</w:t>
      </w:r>
    </w:p>
    <w:p>
      <w:pPr>
        <w:keepLines/>
        <w:spacing w:after="90" w:line="276"/>
      </w:pPr>
      <w:r>
        <w:rPr>
          <w:b/>
          <w:bCs/>
          <w:color w:val="312E81"/>
          <w:sz w:val="20"/>
          <w:szCs w:val="20"/>
        </w:rPr>
        <w:t xml:space="preserve">Hackeamento de recompensa (reward hacking)</w:t>
      </w:r>
      <w:r>
        <w:rPr>
          <w:sz w:val="20"/>
          <w:szCs w:val="20"/>
        </w:rPr>
        <w:t xml:space="preserve"> — comportamento do agente que explora falhas da recompensa ou do simulador para obter retorno alto sem cumprir o objetivo real.</w:t>
      </w:r>
    </w:p>
    <w:p>
      <w:pPr>
        <w:keepLines/>
        <w:spacing w:after="90" w:line="276"/>
      </w:pPr>
      <w:r>
        <w:rPr>
          <w:b/>
          <w:bCs/>
          <w:color w:val="312E81"/>
          <w:sz w:val="20"/>
          <w:szCs w:val="20"/>
        </w:rPr>
        <w:t xml:space="preserve">Hiperparâmetro</w:t>
      </w:r>
      <w:r>
        <w:rPr>
          <w:sz w:val="20"/>
          <w:szCs w:val="20"/>
        </w:rPr>
        <w:t xml:space="preserve"> — parâmetro definido pelo usuário (como α e ε) que não é aprendido pelo algoritmo.</w:t>
      </w:r>
    </w:p>
    <w:p>
      <w:pPr>
        <w:keepLines/>
        <w:spacing w:after="90" w:line="276"/>
      </w:pPr>
      <w:r>
        <w:rPr>
          <w:b/>
          <w:bCs/>
          <w:color w:val="312E81"/>
          <w:sz w:val="20"/>
          <w:szCs w:val="20"/>
        </w:rPr>
        <w:t xml:space="preserve">Hipótese da recompensa</w:t>
      </w:r>
      <w:r>
        <w:rPr>
          <w:sz w:val="20"/>
          <w:szCs w:val="20"/>
        </w:rPr>
        <w:t xml:space="preserve"> — ideia de que objetivos podem ser descritos como maximizar a soma esperada de um sinal escalar.</w:t>
      </w:r>
    </w:p>
    <w:p>
      <w:pPr>
        <w:keepLines/>
        <w:spacing w:after="90" w:line="276"/>
      </w:pPr>
      <w:r>
        <w:rPr>
          <w:b/>
          <w:bCs/>
          <w:color w:val="312E81"/>
          <w:sz w:val="20"/>
          <w:szCs w:val="20"/>
        </w:rPr>
        <w:t xml:space="preserve">Início exploratório (exploring starts)</w:t>
      </w:r>
      <w:r>
        <w:rPr>
          <w:sz w:val="20"/>
          <w:szCs w:val="20"/>
        </w:rPr>
        <w:t xml:space="preserve"> — sortear o par estado-ação inicial de cada episódio para garantir que todos sejam visitados.</w:t>
      </w:r>
    </w:p>
    <w:p>
      <w:pPr>
        <w:keepLines/>
        <w:spacing w:after="90" w:line="276"/>
      </w:pPr>
      <w:r>
        <w:rPr>
          <w:b/>
          <w:bCs/>
          <w:color w:val="312E81"/>
          <w:sz w:val="20"/>
          <w:szCs w:val="20"/>
        </w:rPr>
        <w:t xml:space="preserve">IPS</w:t>
      </w:r>
      <w:r>
        <w:rPr>
          <w:sz w:val="20"/>
          <w:szCs w:val="20"/>
        </w:rPr>
        <w:t xml:space="preserve"> — estimador off-policy que pondera os exemplos pelo inverso da propensão.</w:t>
      </w:r>
    </w:p>
    <w:p>
      <w:pPr>
        <w:keepLines/>
        <w:spacing w:after="90" w:line="276"/>
      </w:pPr>
      <w:r>
        <w:rPr>
          <w:b/>
          <w:bCs/>
          <w:color w:val="312E81"/>
          <w:sz w:val="20"/>
          <w:szCs w:val="20"/>
        </w:rPr>
        <w:t xml:space="preserve">Iteração de política</w:t>
      </w:r>
      <w:r>
        <w:rPr>
          <w:sz w:val="20"/>
          <w:szCs w:val="20"/>
        </w:rPr>
        <w:t xml:space="preserve"> — algoritmo que alterna avaliação e melhoria até a política estabilizar.</w:t>
      </w:r>
    </w:p>
    <w:p>
      <w:pPr>
        <w:keepLines/>
        <w:spacing w:after="90" w:line="276"/>
      </w:pPr>
      <w:r>
        <w:rPr>
          <w:b/>
          <w:bCs/>
          <w:color w:val="312E81"/>
          <w:sz w:val="20"/>
          <w:szCs w:val="20"/>
        </w:rPr>
        <w:t xml:space="preserve">Iteração de valor</w:t>
      </w:r>
      <w:r>
        <w:rPr>
          <w:sz w:val="20"/>
          <w:szCs w:val="20"/>
        </w:rPr>
        <w:t xml:space="preserve"> — algoritmo que usa a equação de otimalidade como regra de atualização.</w:t>
      </w:r>
    </w:p>
    <w:p>
      <w:pPr>
        <w:keepLines/>
        <w:spacing w:after="90" w:line="276"/>
      </w:pPr>
      <w:r>
        <w:rPr>
          <w:b/>
          <w:bCs/>
          <w:color w:val="312E81"/>
          <w:sz w:val="20"/>
          <w:szCs w:val="20"/>
        </w:rPr>
        <w:t xml:space="preserve">Jogo de Markov</w:t>
      </w:r>
      <w:r>
        <w:rPr>
          <w:sz w:val="20"/>
          <w:szCs w:val="20"/>
        </w:rPr>
        <w:t xml:space="preserve"> — generalização do MDP para vários agentes.</w:t>
      </w:r>
    </w:p>
    <w:p>
      <w:pPr>
        <w:keepLines/>
        <w:spacing w:after="90" w:line="276"/>
      </w:pPr>
      <w:r>
        <w:rPr>
          <w:b/>
          <w:bCs/>
          <w:color w:val="312E81"/>
          <w:sz w:val="20"/>
          <w:szCs w:val="20"/>
        </w:rPr>
        <w:t xml:space="preserve">Lei de Goodhart</w:t>
      </w:r>
      <w:r>
        <w:rPr>
          <w:sz w:val="20"/>
          <w:szCs w:val="20"/>
        </w:rPr>
        <w:t xml:space="preserve"> — quando uma medida vira meta, deixa de ser uma boa medida.</w:t>
      </w:r>
    </w:p>
    <w:p>
      <w:pPr>
        <w:keepLines/>
        <w:spacing w:after="90" w:line="276"/>
      </w:pPr>
      <w:r>
        <w:rPr>
          <w:b/>
          <w:bCs/>
          <w:color w:val="312E81"/>
          <w:sz w:val="20"/>
          <w:szCs w:val="20"/>
        </w:rPr>
        <w:t xml:space="preserve">Linha de base (baseline)</w:t>
      </w:r>
      <w:r>
        <w:rPr>
          <w:sz w:val="20"/>
          <w:szCs w:val="20"/>
        </w:rPr>
        <w:t xml:space="preserve"> — valor subtraído do retorno para reduzir a variância do gradiente.</w:t>
      </w:r>
    </w:p>
    <w:p>
      <w:pPr>
        <w:keepLines/>
        <w:spacing w:after="90" w:line="276"/>
      </w:pPr>
      <w:r>
        <w:rPr>
          <w:b/>
          <w:bCs/>
          <w:color w:val="312E81"/>
          <w:sz w:val="20"/>
          <w:szCs w:val="20"/>
        </w:rPr>
        <w:t xml:space="preserve">LinUCB</w:t>
      </w:r>
      <w:r>
        <w:rPr>
          <w:sz w:val="20"/>
          <w:szCs w:val="20"/>
        </w:rPr>
        <w:t xml:space="preserve"> — algoritmo de bandit contextual com modelo linear e bônus de incerteza.</w:t>
      </w:r>
    </w:p>
    <w:p>
      <w:pPr>
        <w:keepLines/>
        <w:spacing w:after="90" w:line="276"/>
      </w:pPr>
      <w:r>
        <w:rPr>
          <w:b/>
          <w:bCs/>
          <w:color w:val="312E81"/>
          <w:sz w:val="20"/>
          <w:szCs w:val="20"/>
        </w:rPr>
        <w:t xml:space="preserve">Livre de modelo (model-free)</w:t>
      </w:r>
      <w:r>
        <w:rPr>
          <w:sz w:val="20"/>
          <w:szCs w:val="20"/>
        </w:rPr>
        <w:t xml:space="preserve"> — método que aprende sem prever a dinâmica do ambiente.</w:t>
      </w:r>
    </w:p>
    <w:p>
      <w:pPr>
        <w:keepLines/>
        <w:spacing w:after="90" w:line="276"/>
      </w:pPr>
      <w:r>
        <w:rPr>
          <w:b/>
          <w:bCs/>
          <w:color w:val="312E81"/>
          <w:sz w:val="20"/>
          <w:szCs w:val="20"/>
        </w:rPr>
        <w:t xml:space="preserve">Maldição da dimensionalidade</w:t>
      </w:r>
      <w:r>
        <w:rPr>
          <w:sz w:val="20"/>
          <w:szCs w:val="20"/>
        </w:rPr>
        <w:t xml:space="preserve"> — crescimento exponencial do número de estados com o número de variáveis.</w:t>
      </w:r>
    </w:p>
    <w:p>
      <w:pPr>
        <w:keepLines/>
        <w:spacing w:after="90" w:line="276"/>
      </w:pPr>
      <w:r>
        <w:rPr>
          <w:b/>
          <w:bCs/>
          <w:color w:val="312E81"/>
          <w:sz w:val="20"/>
          <w:szCs w:val="20"/>
        </w:rPr>
        <w:t xml:space="preserve">Matriz de transição</w:t>
      </w:r>
      <w:r>
        <w:rPr>
          <w:sz w:val="20"/>
          <w:szCs w:val="20"/>
        </w:rPr>
        <w:t xml:space="preserve"> — matriz cujas linhas dão a distribuição do próximo estado a partir de cada estado.</w:t>
      </w:r>
    </w:p>
    <w:p>
      <w:pPr>
        <w:keepLines/>
        <w:spacing w:after="90" w:line="276"/>
      </w:pPr>
      <w:r>
        <w:rPr>
          <w:b/>
          <w:bCs/>
          <w:color w:val="312E81"/>
          <w:sz w:val="20"/>
          <w:szCs w:val="20"/>
        </w:rPr>
        <w:t xml:space="preserve">MCTS (busca em árvore de Monte Carlo)</w:t>
      </w:r>
      <w:r>
        <w:rPr>
          <w:sz w:val="20"/>
          <w:szCs w:val="20"/>
        </w:rPr>
        <w:t xml:space="preserve"> — método de planejamento que constrói uma árvore de jogadas com simulações aleatórias.</w:t>
      </w:r>
    </w:p>
    <w:p>
      <w:pPr>
        <w:keepLines/>
        <w:spacing w:after="90" w:line="276"/>
      </w:pPr>
      <w:r>
        <w:rPr>
          <w:b/>
          <w:bCs/>
          <w:color w:val="312E81"/>
          <w:sz w:val="20"/>
          <w:szCs w:val="20"/>
        </w:rPr>
        <w:t xml:space="preserve">MDP (Processo de Decisão de Markov)</w:t>
      </w:r>
      <w:r>
        <w:rPr>
          <w:sz w:val="20"/>
          <w:szCs w:val="20"/>
        </w:rPr>
        <w:t xml:space="preserve"> — modelo de decisões em sequência com estados, ações, dinâmica, recompensas e desconto.</w:t>
      </w:r>
    </w:p>
    <w:p>
      <w:pPr>
        <w:keepLines/>
        <w:spacing w:after="90" w:line="276"/>
      </w:pPr>
      <w:r>
        <w:rPr>
          <w:b/>
          <w:bCs/>
          <w:color w:val="312E81"/>
          <w:sz w:val="20"/>
          <w:szCs w:val="20"/>
        </w:rPr>
        <w:t xml:space="preserve">Melhoria de política</w:t>
      </w:r>
      <w:r>
        <w:rPr>
          <w:sz w:val="20"/>
          <w:szCs w:val="20"/>
        </w:rPr>
        <w:t xml:space="preserve"> — tornar a política gulosa em relação à função valor.</w:t>
      </w:r>
    </w:p>
    <w:p>
      <w:pPr>
        <w:keepLines/>
        <w:spacing w:after="90" w:line="276"/>
      </w:pPr>
      <w:r>
        <w:rPr>
          <w:b/>
          <w:bCs/>
          <w:color w:val="312E81"/>
          <w:sz w:val="20"/>
          <w:szCs w:val="20"/>
        </w:rPr>
        <w:t xml:space="preserve">Memória de experiências (replay buffer)</w:t>
      </w:r>
      <w:r>
        <w:rPr>
          <w:sz w:val="20"/>
          <w:szCs w:val="20"/>
        </w:rPr>
        <w:t xml:space="preserve"> — armazenamento de transições do qual se sorteiam lotes para treinar.</w:t>
      </w:r>
    </w:p>
    <w:p>
      <w:pPr>
        <w:keepLines/>
        <w:spacing w:after="90" w:line="276"/>
      </w:pPr>
      <w:r>
        <w:rPr>
          <w:b/>
          <w:bCs/>
          <w:color w:val="312E81"/>
          <w:sz w:val="20"/>
          <w:szCs w:val="20"/>
        </w:rPr>
        <w:t xml:space="preserve">Método da entropia cruzada</w:t>
      </w:r>
      <w:r>
        <w:rPr>
          <w:sz w:val="20"/>
          <w:szCs w:val="20"/>
        </w:rPr>
        <w:t xml:space="preserve"> — método simples que imita as ações dos melhores episódios.</w:t>
      </w:r>
    </w:p>
    <w:p>
      <w:pPr>
        <w:keepLines/>
        <w:spacing w:after="90" w:line="276"/>
      </w:pPr>
      <w:r>
        <w:rPr>
          <w:b/>
          <w:bCs/>
          <w:color w:val="312E81"/>
          <w:sz w:val="20"/>
          <w:szCs w:val="20"/>
        </w:rPr>
        <w:t xml:space="preserve">Modelo (do ambiente)</w:t>
      </w:r>
      <w:r>
        <w:rPr>
          <w:sz w:val="20"/>
          <w:szCs w:val="20"/>
        </w:rPr>
        <w:t xml:space="preserve"> — previsão do próximo estado e da recompensa dado o estado e a ação.</w:t>
      </w:r>
    </w:p>
    <w:p>
      <w:pPr>
        <w:keepLines/>
        <w:spacing w:after="90" w:line="276"/>
      </w:pPr>
      <w:r>
        <w:rPr>
          <w:b/>
          <w:bCs/>
          <w:color w:val="312E81"/>
          <w:sz w:val="20"/>
          <w:szCs w:val="20"/>
        </w:rPr>
        <w:t xml:space="preserve">Modelo de mundo (world model)</w:t>
      </w:r>
      <w:r>
        <w:rPr>
          <w:sz w:val="20"/>
          <w:szCs w:val="20"/>
        </w:rPr>
        <w:t xml:space="preserve"> — modelo aprendido da dinâmica do ambiente, muitas vezes em espaço latente.</w:t>
      </w:r>
    </w:p>
    <w:p>
      <w:pPr>
        <w:keepLines/>
        <w:spacing w:after="90" w:line="276"/>
      </w:pPr>
      <w:r>
        <w:rPr>
          <w:b/>
          <w:bCs/>
          <w:color w:val="312E81"/>
          <w:sz w:val="20"/>
          <w:szCs w:val="20"/>
        </w:rPr>
        <w:t xml:space="preserve">Modelo de recompensa</w:t>
      </w:r>
      <w:r>
        <w:rPr>
          <w:sz w:val="20"/>
          <w:szCs w:val="20"/>
        </w:rPr>
        <w:t xml:space="preserve"> — modelo aprendido de preferências humanas que atribui uma nota a respostas.</w:t>
      </w:r>
    </w:p>
    <w:p>
      <w:pPr>
        <w:keepLines/>
        <w:spacing w:after="90" w:line="276"/>
      </w:pPr>
      <w:r>
        <w:rPr>
          <w:b/>
          <w:bCs/>
          <w:color w:val="312E81"/>
          <w:sz w:val="20"/>
          <w:szCs w:val="20"/>
        </w:rPr>
        <w:t xml:space="preserve">Monte Carlo (MC)</w:t>
      </w:r>
      <w:r>
        <w:rPr>
          <w:sz w:val="20"/>
          <w:szCs w:val="20"/>
        </w:rPr>
        <w:t xml:space="preserve"> — métodos que estimam valores pela média dos retornos de episódios completos.</w:t>
      </w:r>
    </w:p>
    <w:p>
      <w:pPr>
        <w:keepLines/>
        <w:spacing w:after="90" w:line="276"/>
      </w:pPr>
      <w:r>
        <w:rPr>
          <w:b/>
          <w:bCs/>
          <w:color w:val="312E81"/>
          <w:sz w:val="20"/>
          <w:szCs w:val="20"/>
        </w:rPr>
        <w:t xml:space="preserve">Motivação intrínseca (curiosidade)</w:t>
      </w:r>
      <w:r>
        <w:rPr>
          <w:sz w:val="20"/>
          <w:szCs w:val="20"/>
        </w:rPr>
        <w:t xml:space="preserve"> — recompensa interna que incentiva a explorar o novo.</w:t>
      </w:r>
    </w:p>
    <w:p>
      <w:pPr>
        <w:keepLines/>
        <w:spacing w:after="90" w:line="276"/>
      </w:pPr>
      <w:r>
        <w:rPr>
          <w:b/>
          <w:bCs/>
          <w:color w:val="312E81"/>
          <w:sz w:val="20"/>
          <w:szCs w:val="20"/>
        </w:rPr>
        <w:t xml:space="preserve">Mountain Car</w:t>
      </w:r>
      <w:r>
        <w:rPr>
          <w:sz w:val="20"/>
          <w:szCs w:val="20"/>
        </w:rPr>
        <w:t xml:space="preserve"> — problema clássico em que um carro fraco precisa balançar para subir uma encosta.</w:t>
      </w:r>
    </w:p>
    <w:p>
      <w:pPr>
        <w:keepLines/>
        <w:spacing w:after="90" w:line="276"/>
      </w:pPr>
      <w:r>
        <w:rPr>
          <w:b/>
          <w:bCs/>
          <w:color w:val="312E81"/>
          <w:sz w:val="20"/>
          <w:szCs w:val="20"/>
        </w:rPr>
        <w:t xml:space="preserve">MPC (controle preditivo por modelo)</w:t>
      </w:r>
      <w:r>
        <w:rPr>
          <w:sz w:val="20"/>
          <w:szCs w:val="20"/>
        </w:rPr>
        <w:t xml:space="preserve"> — planejamento que simula sequências de ações no modelo e executa só a primeira.</w:t>
      </w:r>
    </w:p>
    <w:p>
      <w:pPr>
        <w:keepLines/>
        <w:spacing w:after="90" w:line="276"/>
      </w:pPr>
      <w:r>
        <w:rPr>
          <w:b/>
          <w:bCs/>
          <w:color w:val="312E81"/>
          <w:sz w:val="20"/>
          <w:szCs w:val="20"/>
        </w:rPr>
        <w:t xml:space="preserve">MRP (Processo de Recompensa de Markov)</w:t>
      </w:r>
      <w:r>
        <w:rPr>
          <w:sz w:val="20"/>
          <w:szCs w:val="20"/>
        </w:rPr>
        <w:t xml:space="preserve"> — cadeia de Markov em que cada estado paga uma recompensa.</w:t>
      </w:r>
    </w:p>
    <w:p>
      <w:pPr>
        <w:keepLines/>
        <w:spacing w:after="90" w:line="276"/>
      </w:pPr>
      <w:r>
        <w:rPr>
          <w:b/>
          <w:bCs/>
          <w:color w:val="312E81"/>
          <w:sz w:val="20"/>
          <w:szCs w:val="20"/>
        </w:rPr>
        <w:t xml:space="preserve">MuZero</w:t>
      </w:r>
      <w:r>
        <w:rPr>
          <w:sz w:val="20"/>
          <w:szCs w:val="20"/>
        </w:rPr>
        <w:t xml:space="preserve"> — sistema que aprende um modelo latente e planeja com MCTS sem receber as regras.</w:t>
      </w:r>
    </w:p>
    <w:p>
      <w:pPr>
        <w:keepLines/>
        <w:spacing w:after="90" w:line="276"/>
      </w:pPr>
      <w:r>
        <w:rPr>
          <w:b/>
          <w:bCs/>
          <w:color w:val="312E81"/>
          <w:sz w:val="20"/>
          <w:szCs w:val="20"/>
        </w:rPr>
        <w:t xml:space="preserve">Não estacionariedade</w:t>
      </w:r>
      <w:r>
        <w:rPr>
          <w:sz w:val="20"/>
          <w:szCs w:val="20"/>
        </w:rPr>
        <w:t xml:space="preserve"> — mudança do ambiente do ponto de vista de um agente porque outros agentes também aprendem.</w:t>
      </w:r>
    </w:p>
    <w:p>
      <w:pPr>
        <w:keepLines/>
        <w:spacing w:after="90" w:line="276"/>
      </w:pPr>
      <w:r>
        <w:rPr>
          <w:b/>
          <w:bCs/>
          <w:color w:val="312E81"/>
          <w:sz w:val="20"/>
          <w:szCs w:val="20"/>
        </w:rPr>
        <w:t xml:space="preserve">Neurônio artificial</w:t>
      </w:r>
      <w:r>
        <w:rPr>
          <w:sz w:val="20"/>
          <w:szCs w:val="20"/>
        </w:rPr>
        <w:t xml:space="preserve"> — unidade que soma entradas ponderadas, adiciona um viés e aplica uma ativação.</w:t>
      </w:r>
    </w:p>
    <w:p>
      <w:pPr>
        <w:keepLines/>
        <w:spacing w:after="90" w:line="276"/>
      </w:pPr>
      <w:r>
        <w:rPr>
          <w:b/>
          <w:bCs/>
          <w:color w:val="312E81"/>
          <w:sz w:val="20"/>
          <w:szCs w:val="20"/>
        </w:rPr>
        <w:t xml:space="preserve">Objetivo recortado (clipped)</w:t>
      </w:r>
      <w:r>
        <w:rPr>
          <w:sz w:val="20"/>
          <w:szCs w:val="20"/>
        </w:rPr>
        <w:t xml:space="preserve"> — objetivo do PPO que limita a razão de probabilidades à faixa [1 − ε, 1 + ε].</w:t>
      </w:r>
    </w:p>
    <w:p>
      <w:pPr>
        <w:keepLines/>
        <w:spacing w:after="90" w:line="276"/>
      </w:pPr>
      <w:r>
        <w:rPr>
          <w:b/>
          <w:bCs/>
          <w:color w:val="312E81"/>
          <w:sz w:val="20"/>
          <w:szCs w:val="20"/>
        </w:rPr>
        <w:t xml:space="preserve">OPE (avaliação off-policy)</w:t>
      </w:r>
      <w:r>
        <w:rPr>
          <w:sz w:val="20"/>
          <w:szCs w:val="20"/>
        </w:rPr>
        <w:t xml:space="preserve"> — estimar o valor de uma política com dados gerados por outra.</w:t>
      </w:r>
    </w:p>
    <w:p>
      <w:pPr>
        <w:keepLines/>
        <w:spacing w:after="90" w:line="276"/>
      </w:pPr>
      <w:r>
        <w:rPr>
          <w:b/>
          <w:bCs/>
          <w:color w:val="312E81"/>
          <w:sz w:val="20"/>
          <w:szCs w:val="20"/>
        </w:rPr>
        <w:t xml:space="preserve">Parâmetros (pesos)</w:t>
      </w:r>
      <w:r>
        <w:rPr>
          <w:sz w:val="20"/>
          <w:szCs w:val="20"/>
        </w:rPr>
        <w:t xml:space="preserve"> — números ajustáveis de um modelo.</w:t>
      </w:r>
    </w:p>
    <w:p>
      <w:pPr>
        <w:keepLines/>
        <w:spacing w:after="90" w:line="276"/>
      </w:pPr>
      <w:r>
        <w:rPr>
          <w:b/>
          <w:bCs/>
          <w:color w:val="312E81"/>
          <w:sz w:val="20"/>
          <w:szCs w:val="20"/>
        </w:rPr>
        <w:t xml:space="preserve">Passo (taxa de aprendizado, α)</w:t>
      </w:r>
      <w:r>
        <w:rPr>
          <w:sz w:val="20"/>
          <w:szCs w:val="20"/>
        </w:rPr>
        <w:t xml:space="preserve"> — tamanho do ajuste feito a cada atualização.</w:t>
      </w:r>
    </w:p>
    <w:p>
      <w:pPr>
        <w:keepLines/>
        <w:spacing w:after="90" w:line="276"/>
      </w:pPr>
      <w:r>
        <w:rPr>
          <w:b/>
          <w:bCs/>
          <w:color w:val="312E81"/>
          <w:sz w:val="20"/>
          <w:szCs w:val="20"/>
        </w:rPr>
        <w:t xml:space="preserve">Perda de Huber</w:t>
      </w:r>
      <w:r>
        <w:rPr>
          <w:sz w:val="20"/>
          <w:szCs w:val="20"/>
        </w:rPr>
        <w:t xml:space="preserve"> — perda quadrática para erros pequenos e linear para grandes.</w:t>
      </w:r>
    </w:p>
    <w:p>
      <w:pPr>
        <w:keepLines/>
        <w:spacing w:after="90" w:line="276"/>
      </w:pPr>
      <w:r>
        <w:rPr>
          <w:b/>
          <w:bCs/>
          <w:color w:val="312E81"/>
          <w:sz w:val="20"/>
          <w:szCs w:val="20"/>
        </w:rPr>
        <w:t xml:space="preserve">Planejamento em tempo de decisão</w:t>
      </w:r>
      <w:r>
        <w:rPr>
          <w:sz w:val="20"/>
          <w:szCs w:val="20"/>
        </w:rPr>
        <w:t xml:space="preserve"> — usar o modelo para escolher a ação do momento.</w:t>
      </w:r>
    </w:p>
    <w:p>
      <w:pPr>
        <w:keepLines/>
        <w:spacing w:after="90" w:line="276"/>
      </w:pPr>
      <w:r>
        <w:rPr>
          <w:b/>
          <w:bCs/>
          <w:color w:val="312E81"/>
          <w:sz w:val="20"/>
          <w:szCs w:val="20"/>
        </w:rPr>
        <w:t xml:space="preserve">Planejamento</w:t>
      </w:r>
      <w:r>
        <w:rPr>
          <w:sz w:val="20"/>
          <w:szCs w:val="20"/>
        </w:rPr>
        <w:t xml:space="preserve"> — calcular a política usando um modelo, sem interagir com o ambiente real.</w:t>
      </w:r>
    </w:p>
    <w:p>
      <w:pPr>
        <w:keepLines/>
        <w:spacing w:after="90" w:line="276"/>
      </w:pPr>
      <w:r>
        <w:rPr>
          <w:b/>
          <w:bCs/>
          <w:color w:val="312E81"/>
          <w:sz w:val="20"/>
          <w:szCs w:val="20"/>
        </w:rPr>
        <w:t xml:space="preserve">Política (π)</w:t>
      </w:r>
      <w:r>
        <w:rPr>
          <w:sz w:val="20"/>
          <w:szCs w:val="20"/>
        </w:rPr>
        <w:t xml:space="preserve"> — regra que associa estados a ações.</w:t>
      </w:r>
    </w:p>
    <w:p>
      <w:pPr>
        <w:keepLines/>
        <w:spacing w:after="90" w:line="276"/>
      </w:pPr>
      <w:r>
        <w:rPr>
          <w:b/>
          <w:bCs/>
          <w:color w:val="312E81"/>
          <w:sz w:val="20"/>
          <w:szCs w:val="20"/>
        </w:rPr>
        <w:t xml:space="preserve">Política de comportamento</w:t>
      </w:r>
      <w:r>
        <w:rPr>
          <w:sz w:val="20"/>
          <w:szCs w:val="20"/>
        </w:rPr>
        <w:t xml:space="preserve"> — política que gera os dados.</w:t>
      </w:r>
    </w:p>
    <w:p>
      <w:pPr>
        <w:keepLines/>
        <w:spacing w:after="90" w:line="276"/>
      </w:pPr>
      <w:r>
        <w:rPr>
          <w:b/>
          <w:bCs/>
          <w:color w:val="312E81"/>
          <w:sz w:val="20"/>
          <w:szCs w:val="20"/>
        </w:rPr>
        <w:t xml:space="preserve">Política de registro (comportamento)</w:t>
      </w:r>
      <w:r>
        <w:rPr>
          <w:sz w:val="20"/>
          <w:szCs w:val="20"/>
        </w:rPr>
        <w:t xml:space="preserve"> — política que gerou os dados registrados.</w:t>
      </w:r>
    </w:p>
    <w:p>
      <w:pPr>
        <w:keepLines/>
        <w:spacing w:after="90" w:line="276"/>
      </w:pPr>
      <w:r>
        <w:rPr>
          <w:b/>
          <w:bCs/>
          <w:color w:val="312E81"/>
          <w:sz w:val="20"/>
          <w:szCs w:val="20"/>
        </w:rPr>
        <w:t xml:space="preserve">Política gaussiana</w:t>
      </w:r>
      <w:r>
        <w:rPr>
          <w:sz w:val="20"/>
          <w:szCs w:val="20"/>
        </w:rPr>
        <w:t xml:space="preserve"> — política que sorteia ações contínuas de uma distribuição normal.</w:t>
      </w:r>
    </w:p>
    <w:p>
      <w:pPr>
        <w:keepLines/>
        <w:spacing w:after="90" w:line="276"/>
      </w:pPr>
      <w:r>
        <w:rPr>
          <w:b/>
          <w:bCs/>
          <w:color w:val="312E81"/>
          <w:sz w:val="20"/>
          <w:szCs w:val="20"/>
        </w:rPr>
        <w:t xml:space="preserve">Política gulosa</w:t>
      </w:r>
      <w:r>
        <w:rPr>
          <w:sz w:val="20"/>
          <w:szCs w:val="20"/>
        </w:rPr>
        <w:t xml:space="preserve"> — política que escolhe a ação de maior valor estimado.</w:t>
      </w:r>
    </w:p>
    <w:p>
      <w:pPr>
        <w:keepLines/>
        <w:spacing w:after="90" w:line="276"/>
      </w:pPr>
      <w:r>
        <w:rPr>
          <w:b/>
          <w:bCs/>
          <w:color w:val="312E81"/>
          <w:sz w:val="20"/>
          <w:szCs w:val="20"/>
        </w:rPr>
        <w:t xml:space="preserve">Política ótima (π*)</w:t>
      </w:r>
      <w:r>
        <w:rPr>
          <w:sz w:val="20"/>
          <w:szCs w:val="20"/>
        </w:rPr>
        <w:t xml:space="preserve"> — política com o maior valor possível em todos os estados.</w:t>
      </w:r>
    </w:p>
    <w:p>
      <w:pPr>
        <w:keepLines/>
        <w:spacing w:after="90" w:line="276"/>
      </w:pPr>
      <w:r>
        <w:rPr>
          <w:b/>
          <w:bCs/>
          <w:color w:val="312E81"/>
          <w:sz w:val="20"/>
          <w:szCs w:val="20"/>
        </w:rPr>
        <w:t xml:space="preserve">Política softmax</w:t>
      </w:r>
      <w:r>
        <w:rPr>
          <w:sz w:val="20"/>
          <w:szCs w:val="20"/>
        </w:rPr>
        <w:t xml:space="preserve"> — política que converte preferências em probabilidades.</w:t>
      </w:r>
    </w:p>
    <w:p>
      <w:pPr>
        <w:keepLines/>
        <w:spacing w:after="90" w:line="276"/>
      </w:pPr>
      <w:r>
        <w:rPr>
          <w:b/>
          <w:bCs/>
          <w:color w:val="312E81"/>
          <w:sz w:val="20"/>
          <w:szCs w:val="20"/>
        </w:rPr>
        <w:t xml:space="preserve">Política-alvo</w:t>
      </w:r>
      <w:r>
        <w:rPr>
          <w:sz w:val="20"/>
          <w:szCs w:val="20"/>
        </w:rPr>
        <w:t xml:space="preserve"> — política cujo valor queremos estimar ou melhorar.</w:t>
      </w:r>
    </w:p>
    <w:p>
      <w:pPr>
        <w:keepLines/>
        <w:spacing w:after="90" w:line="276"/>
      </w:pPr>
      <w:r>
        <w:rPr>
          <w:b/>
          <w:bCs/>
          <w:color w:val="312E81"/>
          <w:sz w:val="20"/>
          <w:szCs w:val="20"/>
        </w:rPr>
        <w:t xml:space="preserve">POMDP</w:t>
      </w:r>
      <w:r>
        <w:rPr>
          <w:sz w:val="20"/>
          <w:szCs w:val="20"/>
        </w:rPr>
        <w:t xml:space="preserve"> — MDP com observação parcial do estado.</w:t>
      </w:r>
    </w:p>
    <w:p>
      <w:pPr>
        <w:keepLines/>
        <w:spacing w:after="90" w:line="276"/>
      </w:pPr>
      <w:r>
        <w:rPr>
          <w:b/>
          <w:bCs/>
          <w:color w:val="312E81"/>
          <w:sz w:val="20"/>
          <w:szCs w:val="20"/>
        </w:rPr>
        <w:t xml:space="preserve">PPO</w:t>
      </w:r>
      <w:r>
        <w:rPr>
          <w:sz w:val="20"/>
          <w:szCs w:val="20"/>
        </w:rPr>
        <w:t xml:space="preserve"> — algoritmo de política on-policy com objetivo recortado, simples e robusto.</w:t>
      </w:r>
    </w:p>
    <w:p>
      <w:pPr>
        <w:keepLines/>
        <w:spacing w:after="90" w:line="276"/>
      </w:pPr>
      <w:r>
        <w:rPr>
          <w:b/>
          <w:bCs/>
          <w:color w:val="312E81"/>
          <w:sz w:val="20"/>
          <w:szCs w:val="20"/>
        </w:rPr>
        <w:t xml:space="preserve">Primeira visita / toda visita</w:t>
      </w:r>
      <w:r>
        <w:rPr>
          <w:sz w:val="20"/>
          <w:szCs w:val="20"/>
        </w:rPr>
        <w:t xml:space="preserve"> — variantes do MC que usam o retorno da primeira ocorrência do estado ou de todas.</w:t>
      </w:r>
    </w:p>
    <w:p>
      <w:pPr>
        <w:keepLines/>
        <w:spacing w:after="90" w:line="276"/>
      </w:pPr>
      <w:r>
        <w:rPr>
          <w:b/>
          <w:bCs/>
          <w:color w:val="312E81"/>
          <w:sz w:val="20"/>
          <w:szCs w:val="20"/>
        </w:rPr>
        <w:t xml:space="preserve">Programação dinâmica (PD)</w:t>
      </w:r>
      <w:r>
        <w:rPr>
          <w:sz w:val="20"/>
          <w:szCs w:val="20"/>
        </w:rPr>
        <w:t xml:space="preserve"> — métodos que resolvem MDPs conhecidos por meio das equações de Bellman.</w:t>
      </w:r>
    </w:p>
    <w:p>
      <w:pPr>
        <w:keepLines/>
        <w:spacing w:after="90" w:line="276"/>
      </w:pPr>
      <w:r>
        <w:rPr>
          <w:b/>
          <w:bCs/>
          <w:color w:val="312E81"/>
          <w:sz w:val="20"/>
          <w:szCs w:val="20"/>
        </w:rPr>
        <w:t xml:space="preserve">Propensão</w:t>
      </w:r>
      <w:r>
        <w:rPr>
          <w:sz w:val="20"/>
          <w:szCs w:val="20"/>
        </w:rPr>
        <w:t xml:space="preserve"> — probabilidade de a política de registro escolher a ação observada no contexto.</w:t>
      </w:r>
    </w:p>
    <w:p>
      <w:pPr>
        <w:keepLines/>
        <w:spacing w:after="90" w:line="276"/>
      </w:pPr>
      <w:r>
        <w:rPr>
          <w:b/>
          <w:bCs/>
          <w:color w:val="312E81"/>
          <w:sz w:val="20"/>
          <w:szCs w:val="20"/>
        </w:rPr>
        <w:t xml:space="preserve">Propriedade de Markov</w:t>
      </w:r>
      <w:r>
        <w:rPr>
          <w:sz w:val="20"/>
          <w:szCs w:val="20"/>
        </w:rPr>
        <w:t xml:space="preserve"> — o futuro depende do passado apenas por meio do estado atual.</w:t>
      </w:r>
    </w:p>
    <w:p>
      <w:pPr>
        <w:keepLines/>
        <w:spacing w:after="90" w:line="276"/>
      </w:pPr>
      <w:r>
        <w:rPr>
          <w:b/>
          <w:bCs/>
          <w:color w:val="312E81"/>
          <w:sz w:val="20"/>
          <w:szCs w:val="20"/>
        </w:rPr>
        <w:t xml:space="preserve">Q-learning</w:t>
      </w:r>
      <w:r>
        <w:rPr>
          <w:sz w:val="20"/>
          <w:szCs w:val="20"/>
        </w:rPr>
        <w:t xml:space="preserve"> — algoritmo TD off-policy que usa o máximo de Q no próximo estado.</w:t>
      </w:r>
    </w:p>
    <w:p>
      <w:pPr>
        <w:keepLines/>
        <w:spacing w:after="90" w:line="276"/>
      </w:pPr>
      <w:r>
        <w:rPr>
          <w:b/>
          <w:bCs/>
          <w:color w:val="312E81"/>
          <w:sz w:val="20"/>
          <w:szCs w:val="20"/>
        </w:rPr>
        <w:t xml:space="preserve">Rainbow</w:t>
      </w:r>
      <w:r>
        <w:rPr>
          <w:sz w:val="20"/>
          <w:szCs w:val="20"/>
        </w:rPr>
        <w:t xml:space="preserve"> — agente que combina o DQN com seis extensões.</w:t>
      </w:r>
    </w:p>
    <w:p>
      <w:pPr>
        <w:keepLines/>
        <w:spacing w:after="90" w:line="276"/>
      </w:pPr>
      <w:r>
        <w:rPr>
          <w:b/>
          <w:bCs/>
          <w:color w:val="312E81"/>
          <w:sz w:val="20"/>
          <w:szCs w:val="20"/>
        </w:rPr>
        <w:t xml:space="preserve">Random Fourier features / RBFSampler</w:t>
      </w:r>
      <w:r>
        <w:rPr>
          <w:sz w:val="20"/>
          <w:szCs w:val="20"/>
        </w:rPr>
        <w:t xml:space="preserve"> — transformação que aproxima um kernel gaussiano para uso com modelos lineares.</w:t>
      </w:r>
    </w:p>
    <w:p>
      <w:pPr>
        <w:keepLines/>
        <w:spacing w:after="90" w:line="276"/>
      </w:pPr>
      <w:r>
        <w:rPr>
          <w:b/>
          <w:bCs/>
          <w:color w:val="312E81"/>
          <w:sz w:val="20"/>
          <w:szCs w:val="20"/>
        </w:rPr>
        <w:t xml:space="preserve">Randomização de domínio</w:t>
      </w:r>
      <w:r>
        <w:rPr>
          <w:sz w:val="20"/>
          <w:szCs w:val="20"/>
        </w:rPr>
        <w:t xml:space="preserve"> — variar aleatoriamente o simulador para tornar a política robusta ao mundo real.</w:t>
      </w:r>
    </w:p>
    <w:p>
      <w:pPr>
        <w:keepLines/>
        <w:spacing w:after="90" w:line="276"/>
      </w:pPr>
      <w:r>
        <w:rPr>
          <w:b/>
          <w:bCs/>
          <w:color w:val="312E81"/>
          <w:sz w:val="20"/>
          <w:szCs w:val="20"/>
        </w:rPr>
        <w:t xml:space="preserve">Razão de probabilidades</w:t>
      </w:r>
      <w:r>
        <w:rPr>
          <w:sz w:val="20"/>
          <w:szCs w:val="20"/>
        </w:rPr>
        <w:t xml:space="preserve"> — razão entre a probabilidade da ação sob a política nova e a antiga.</w:t>
      </w:r>
    </w:p>
    <w:p>
      <w:pPr>
        <w:keepLines/>
        <w:spacing w:after="90" w:line="276"/>
      </w:pPr>
      <w:r>
        <w:rPr>
          <w:b/>
          <w:bCs/>
          <w:color w:val="312E81"/>
          <w:sz w:val="20"/>
          <w:szCs w:val="20"/>
        </w:rPr>
        <w:t xml:space="preserve">RBF (função de base radial)</w:t>
      </w:r>
      <w:r>
        <w:rPr>
          <w:sz w:val="20"/>
          <w:szCs w:val="20"/>
        </w:rPr>
        <w:t xml:space="preserve"> — função em forma de sino centrada em um ponto.</w:t>
      </w:r>
    </w:p>
    <w:p>
      <w:pPr>
        <w:keepLines/>
        <w:spacing w:after="90" w:line="276"/>
      </w:pPr>
      <w:r>
        <w:rPr>
          <w:b/>
          <w:bCs/>
          <w:color w:val="312E81"/>
          <w:sz w:val="20"/>
          <w:szCs w:val="20"/>
        </w:rPr>
        <w:t xml:space="preserve">Recompensa potencial (shaping)</w:t>
      </w:r>
      <w:r>
        <w:rPr>
          <w:sz w:val="20"/>
          <w:szCs w:val="20"/>
        </w:rPr>
        <w:t xml:space="preserve"> — recompensa extra da forma γΦ(s′) − Φ(s) que não altera a política ótima.</w:t>
      </w:r>
    </w:p>
    <w:p>
      <w:pPr>
        <w:keepLines/>
        <w:spacing w:after="90" w:line="276"/>
      </w:pPr>
      <w:r>
        <w:rPr>
          <w:b/>
          <w:bCs/>
          <w:color w:val="312E81"/>
          <w:sz w:val="20"/>
          <w:szCs w:val="20"/>
        </w:rPr>
        <w:t xml:space="preserve">Recompensa</w:t>
      </w:r>
      <w:r>
        <w:rPr>
          <w:sz w:val="20"/>
          <w:szCs w:val="20"/>
        </w:rPr>
        <w:t xml:space="preserve"> — número que o ambiente devolve após a ação, indicando se o resultado foi bom ou ruim.</w:t>
      </w:r>
    </w:p>
    <w:p>
      <w:pPr>
        <w:keepLines/>
        <w:spacing w:after="90" w:line="276"/>
      </w:pPr>
      <w:r>
        <w:rPr>
          <w:b/>
          <w:bCs/>
          <w:color w:val="312E81"/>
          <w:sz w:val="20"/>
          <w:szCs w:val="20"/>
        </w:rPr>
        <w:t xml:space="preserve">Recorte de gradiente</w:t>
      </w:r>
      <w:r>
        <w:rPr>
          <w:sz w:val="20"/>
          <w:szCs w:val="20"/>
        </w:rPr>
        <w:t xml:space="preserve"> — limitação do tamanho do gradiente para estabilizar o treino.</w:t>
      </w:r>
    </w:p>
    <w:p>
      <w:pPr>
        <w:keepLines/>
        <w:spacing w:after="90" w:line="276"/>
      </w:pPr>
      <w:r>
        <w:rPr>
          <w:b/>
          <w:bCs/>
          <w:color w:val="312E81"/>
          <w:sz w:val="20"/>
          <w:szCs w:val="20"/>
        </w:rPr>
        <w:t xml:space="preserve">Rede neural</w:t>
      </w:r>
      <w:r>
        <w:rPr>
          <w:sz w:val="20"/>
          <w:szCs w:val="20"/>
        </w:rPr>
        <w:t xml:space="preserve"> — conjunto de neurônios organizados em camadas.</w:t>
      </w:r>
    </w:p>
    <w:p>
      <w:pPr>
        <w:keepLines/>
        <w:spacing w:after="90" w:line="276"/>
      </w:pPr>
      <w:r>
        <w:rPr>
          <w:b/>
          <w:bCs/>
          <w:color w:val="312E81"/>
          <w:sz w:val="20"/>
          <w:szCs w:val="20"/>
        </w:rPr>
        <w:t xml:space="preserve">Rede-alvo</w:t>
      </w:r>
      <w:r>
        <w:rPr>
          <w:sz w:val="20"/>
          <w:szCs w:val="20"/>
        </w:rPr>
        <w:t xml:space="preserve"> — cópia congelada da rede online usada para calcular o alvo.</w:t>
      </w:r>
    </w:p>
    <w:p>
      <w:pPr>
        <w:keepLines/>
        <w:spacing w:after="90" w:line="276"/>
      </w:pPr>
      <w:r>
        <w:rPr>
          <w:b/>
          <w:bCs/>
          <w:color w:val="312E81"/>
          <w:sz w:val="20"/>
          <w:szCs w:val="20"/>
        </w:rPr>
        <w:t xml:space="preserve">REINFORCE</w:t>
      </w:r>
      <w:r>
        <w:rPr>
          <w:sz w:val="20"/>
          <w:szCs w:val="20"/>
        </w:rPr>
        <w:t xml:space="preserve"> — algoritmo de gradiente de política baseado em retornos de Monte Carlo.</w:t>
      </w:r>
    </w:p>
    <w:p>
      <w:pPr>
        <w:keepLines/>
        <w:spacing w:after="90" w:line="276"/>
      </w:pPr>
      <w:r>
        <w:rPr>
          <w:b/>
          <w:bCs/>
          <w:color w:val="312E81"/>
          <w:sz w:val="20"/>
          <w:szCs w:val="20"/>
        </w:rPr>
        <w:t xml:space="preserve">Repetição priorizada</w:t>
      </w:r>
      <w:r>
        <w:rPr>
          <w:sz w:val="20"/>
          <w:szCs w:val="20"/>
        </w:rPr>
        <w:t xml:space="preserve"> — amostragem da memória proporcional ao erro TD.</w:t>
      </w:r>
    </w:p>
    <w:p>
      <w:pPr>
        <w:keepLines/>
        <w:spacing w:after="90" w:line="276"/>
      </w:pPr>
      <w:r>
        <w:rPr>
          <w:b/>
          <w:bCs/>
          <w:color w:val="312E81"/>
          <w:sz w:val="20"/>
          <w:szCs w:val="20"/>
        </w:rPr>
        <w:t xml:space="preserve">Retorno (G)</w:t>
      </w:r>
      <w:r>
        <w:rPr>
          <w:sz w:val="20"/>
          <w:szCs w:val="20"/>
        </w:rPr>
        <w:t xml:space="preserve"> — soma, geralmente descontada, das recompensas futuras.</w:t>
      </w:r>
    </w:p>
    <w:p>
      <w:pPr>
        <w:keepLines/>
        <w:spacing w:after="90" w:line="276"/>
      </w:pPr>
      <w:r>
        <w:rPr>
          <w:b/>
          <w:bCs/>
          <w:color w:val="312E81"/>
          <w:sz w:val="20"/>
          <w:szCs w:val="20"/>
        </w:rPr>
        <w:t xml:space="preserve">Retorno amostral</w:t>
      </w:r>
      <w:r>
        <w:rPr>
          <w:sz w:val="20"/>
          <w:szCs w:val="20"/>
        </w:rPr>
        <w:t xml:space="preserve"> — retorno observado em um episódio.</w:t>
      </w:r>
    </w:p>
    <w:p>
      <w:pPr>
        <w:keepLines/>
        <w:spacing w:after="90" w:line="276"/>
      </w:pPr>
      <w:r>
        <w:rPr>
          <w:b/>
          <w:bCs/>
          <w:color w:val="312E81"/>
          <w:sz w:val="20"/>
          <w:szCs w:val="20"/>
        </w:rPr>
        <w:t xml:space="preserve">RLHF</w:t>
      </w:r>
      <w:r>
        <w:rPr>
          <w:sz w:val="20"/>
          <w:szCs w:val="20"/>
        </w:rPr>
        <w:t xml:space="preserve"> — aprendizado por reforço a partir de feedback humano.</w:t>
      </w:r>
    </w:p>
    <w:p>
      <w:pPr>
        <w:keepLines/>
        <w:spacing w:after="90" w:line="276"/>
      </w:pPr>
      <w:r>
        <w:rPr>
          <w:b/>
          <w:bCs/>
          <w:color w:val="312E81"/>
          <w:sz w:val="20"/>
          <w:szCs w:val="20"/>
        </w:rPr>
        <w:t xml:space="preserve">Rollout</w:t>
      </w:r>
      <w:r>
        <w:rPr>
          <w:sz w:val="20"/>
          <w:szCs w:val="20"/>
        </w:rPr>
        <w:t xml:space="preserve"> — simulação de uma trajetória (aleatória ou por uma política) a partir de um estado.</w:t>
      </w:r>
    </w:p>
    <w:p>
      <w:pPr>
        <w:keepLines/>
        <w:spacing w:after="90" w:line="276"/>
      </w:pPr>
      <w:r>
        <w:rPr>
          <w:b/>
          <w:bCs/>
          <w:color w:val="312E81"/>
          <w:sz w:val="20"/>
          <w:szCs w:val="20"/>
        </w:rPr>
        <w:t xml:space="preserve">SAC</w:t>
      </w:r>
      <w:r>
        <w:rPr>
          <w:sz w:val="20"/>
          <w:szCs w:val="20"/>
        </w:rPr>
        <w:t xml:space="preserve"> — algoritmo ator-crítico off-policy de máxima entropia com política estocástica.</w:t>
      </w:r>
    </w:p>
    <w:p>
      <w:pPr>
        <w:keepLines/>
        <w:spacing w:after="90" w:line="276"/>
      </w:pPr>
      <w:r>
        <w:rPr>
          <w:b/>
          <w:bCs/>
          <w:color w:val="312E81"/>
          <w:sz w:val="20"/>
          <w:szCs w:val="20"/>
        </w:rPr>
        <w:t xml:space="preserve">SARSA</w:t>
      </w:r>
      <w:r>
        <w:rPr>
          <w:sz w:val="20"/>
          <w:szCs w:val="20"/>
        </w:rPr>
        <w:t xml:space="preserve"> — algoritmo TD on-policy que usa o par (S, A, R, S′, A′).</w:t>
      </w:r>
    </w:p>
    <w:p>
      <w:pPr>
        <w:keepLines/>
        <w:spacing w:after="90" w:line="276"/>
      </w:pPr>
      <w:r>
        <w:rPr>
          <w:b/>
          <w:bCs/>
          <w:color w:val="312E81"/>
          <w:sz w:val="20"/>
          <w:szCs w:val="20"/>
        </w:rPr>
        <w:t xml:space="preserve">Semente aleatória</w:t>
      </w:r>
      <w:r>
        <w:rPr>
          <w:sz w:val="20"/>
          <w:szCs w:val="20"/>
        </w:rPr>
        <w:t xml:space="preserve"> — valor que inicializa o gerador de números aleatórios, permitindo reproduzir ou repetir experimentos.</w:t>
      </w:r>
    </w:p>
    <w:p>
      <w:pPr>
        <w:keepLines/>
        <w:spacing w:after="90" w:line="276"/>
      </w:pPr>
      <w:r>
        <w:rPr>
          <w:b/>
          <w:bCs/>
          <w:color w:val="312E81"/>
          <w:sz w:val="20"/>
          <w:szCs w:val="20"/>
        </w:rPr>
        <w:t xml:space="preserve">Semi-gradiente</w:t>
      </w:r>
      <w:r>
        <w:rPr>
          <w:sz w:val="20"/>
          <w:szCs w:val="20"/>
        </w:rPr>
        <w:t xml:space="preserve"> — atualização que trata o alvo como constante, mesmo quando ele depende dos pesos.</w:t>
      </w:r>
    </w:p>
    <w:p>
      <w:pPr>
        <w:keepLines/>
        <w:spacing w:after="90" w:line="276"/>
      </w:pPr>
      <w:r>
        <w:rPr>
          <w:b/>
          <w:bCs/>
          <w:color w:val="312E81"/>
          <w:sz w:val="20"/>
          <w:szCs w:val="20"/>
        </w:rPr>
        <w:t xml:space="preserve">Sim-to-real</w:t>
      </w:r>
      <w:r>
        <w:rPr>
          <w:sz w:val="20"/>
          <w:szCs w:val="20"/>
        </w:rPr>
        <w:t xml:space="preserve"> — transferência de uma política aprendida em simulador para o mundo real.</w:t>
      </w:r>
    </w:p>
    <w:p>
      <w:pPr>
        <w:keepLines/>
        <w:spacing w:after="90" w:line="276"/>
      </w:pPr>
      <w:r>
        <w:rPr>
          <w:b/>
          <w:bCs/>
          <w:color w:val="312E81"/>
          <w:sz w:val="20"/>
          <w:szCs w:val="20"/>
        </w:rPr>
        <w:t xml:space="preserve">SNIPS</w:t>
      </w:r>
      <w:r>
        <w:rPr>
          <w:sz w:val="20"/>
          <w:szCs w:val="20"/>
        </w:rPr>
        <w:t xml:space="preserve"> — versão normalizada do IPS.</w:t>
      </w:r>
    </w:p>
    <w:p>
      <w:pPr>
        <w:keepLines/>
        <w:spacing w:after="90" w:line="276"/>
      </w:pPr>
      <w:r>
        <w:rPr>
          <w:b/>
          <w:bCs/>
          <w:color w:val="312E81"/>
          <w:sz w:val="20"/>
          <w:szCs w:val="20"/>
        </w:rPr>
        <w:t xml:space="preserve">Sobre-otimização</w:t>
      </w:r>
      <w:r>
        <w:rPr>
          <w:sz w:val="20"/>
          <w:szCs w:val="20"/>
        </w:rPr>
        <w:t xml:space="preserve"> — otimizar demais um proxy imperfeito, piorando o objetivo real.</w:t>
      </w:r>
    </w:p>
    <w:p>
      <w:pPr>
        <w:keepLines/>
        <w:spacing w:after="90" w:line="276"/>
      </w:pPr>
      <w:r>
        <w:rPr>
          <w:b/>
          <w:bCs/>
          <w:color w:val="312E81"/>
          <w:sz w:val="20"/>
          <w:szCs w:val="20"/>
        </w:rPr>
        <w:t xml:space="preserve">Sobreposição (positividade)</w:t>
      </w:r>
      <w:r>
        <w:rPr>
          <w:sz w:val="20"/>
          <w:szCs w:val="20"/>
        </w:rPr>
        <w:t xml:space="preserve"> — condição de que toda ação da política-alvo tenha probabilidade positiva na política de registro.</w:t>
      </w:r>
    </w:p>
    <w:p>
      <w:pPr>
        <w:keepLines/>
        <w:spacing w:after="90" w:line="276"/>
      </w:pPr>
      <w:r>
        <w:rPr>
          <w:b/>
          <w:bCs/>
          <w:color w:val="312E81"/>
          <w:sz w:val="20"/>
          <w:szCs w:val="20"/>
        </w:rPr>
        <w:t xml:space="preserve">Softmax</w:t>
      </w:r>
      <w:r>
        <w:rPr>
          <w:sz w:val="20"/>
          <w:szCs w:val="20"/>
        </w:rPr>
        <w:t xml:space="preserve"> — função que transforma números quaisquer em probabilidades que somam 1.</w:t>
      </w:r>
    </w:p>
    <w:p>
      <w:pPr>
        <w:keepLines/>
        <w:spacing w:after="90" w:line="276"/>
      </w:pPr>
      <w:r>
        <w:rPr>
          <w:b/>
          <w:bCs/>
          <w:color w:val="312E81"/>
          <w:sz w:val="20"/>
          <w:szCs w:val="20"/>
        </w:rPr>
        <w:t xml:space="preserve">TD de n passos</w:t>
      </w:r>
      <w:r>
        <w:rPr>
          <w:sz w:val="20"/>
          <w:szCs w:val="20"/>
        </w:rPr>
        <w:t xml:space="preserve"> — método que usa n recompensas reais antes de estimar o resto.</w:t>
      </w:r>
    </w:p>
    <w:p>
      <w:pPr>
        <w:keepLines/>
        <w:spacing w:after="90" w:line="276"/>
      </w:pPr>
      <w:r>
        <w:rPr>
          <w:b/>
          <w:bCs/>
          <w:color w:val="312E81"/>
          <w:sz w:val="20"/>
          <w:szCs w:val="20"/>
        </w:rPr>
        <w:t xml:space="preserve">TD(0)</w:t>
      </w:r>
      <w:r>
        <w:rPr>
          <w:sz w:val="20"/>
          <w:szCs w:val="20"/>
        </w:rPr>
        <w:t xml:space="preserve"> — predição por diferença temporal de um passo.</w:t>
      </w:r>
    </w:p>
    <w:p>
      <w:pPr>
        <w:keepLines/>
        <w:spacing w:after="90" w:line="276"/>
      </w:pPr>
      <w:r>
        <w:rPr>
          <w:b/>
          <w:bCs/>
          <w:color w:val="312E81"/>
          <w:sz w:val="20"/>
          <w:szCs w:val="20"/>
        </w:rPr>
        <w:t xml:space="preserve">TD(λ)</w:t>
      </w:r>
      <w:r>
        <w:rPr>
          <w:sz w:val="20"/>
          <w:szCs w:val="20"/>
        </w:rPr>
        <w:t xml:space="preserve"> — método que mistura retornos de n passos com pesos que decaem por λ.</w:t>
      </w:r>
    </w:p>
    <w:p>
      <w:pPr>
        <w:keepLines/>
        <w:spacing w:after="90" w:line="276"/>
      </w:pPr>
      <w:r>
        <w:rPr>
          <w:b/>
          <w:bCs/>
          <w:color w:val="312E81"/>
          <w:sz w:val="20"/>
          <w:szCs w:val="20"/>
        </w:rPr>
        <w:t xml:space="preserve">TD3</w:t>
      </w:r>
      <w:r>
        <w:rPr>
          <w:sz w:val="20"/>
          <w:szCs w:val="20"/>
        </w:rPr>
        <w:t xml:space="preserve"> — variante do DDPG com dois críticos, ator atrasado e suavização da ação-alvo.</w:t>
      </w:r>
    </w:p>
    <w:p>
      <w:pPr>
        <w:keepLines/>
        <w:spacing w:after="90" w:line="276"/>
      </w:pPr>
      <w:r>
        <w:rPr>
          <w:b/>
          <w:bCs/>
          <w:color w:val="312E81"/>
          <w:sz w:val="20"/>
          <w:szCs w:val="20"/>
        </w:rPr>
        <w:t xml:space="preserve">Temperatura (α)</w:t>
      </w:r>
      <w:r>
        <w:rPr>
          <w:sz w:val="20"/>
          <w:szCs w:val="20"/>
        </w:rPr>
        <w:t xml:space="preserve"> — peso da entropia no objetivo do SAC.</w:t>
      </w:r>
    </w:p>
    <w:p>
      <w:pPr>
        <w:keepLines/>
        <w:spacing w:after="90" w:line="276"/>
      </w:pPr>
      <w:r>
        <w:rPr>
          <w:b/>
          <w:bCs/>
          <w:color w:val="312E81"/>
          <w:sz w:val="20"/>
          <w:szCs w:val="20"/>
        </w:rPr>
        <w:t xml:space="preserve">Teste A/B</w:t>
      </w:r>
      <w:r>
        <w:rPr>
          <w:sz w:val="20"/>
          <w:szCs w:val="20"/>
        </w:rPr>
        <w:t xml:space="preserve"> — experimento que divide o público igualmente entre duas opções para compará-las.</w:t>
      </w:r>
    </w:p>
    <w:p>
      <w:pPr>
        <w:keepLines/>
        <w:spacing w:after="90" w:line="276"/>
      </w:pPr>
      <w:r>
        <w:rPr>
          <w:b/>
          <w:bCs/>
          <w:color w:val="312E81"/>
          <w:sz w:val="20"/>
          <w:szCs w:val="20"/>
        </w:rPr>
        <w:t xml:space="preserve">Thompson Sampling</w:t>
      </w:r>
      <w:r>
        <w:rPr>
          <w:sz w:val="20"/>
          <w:szCs w:val="20"/>
        </w:rPr>
        <w:t xml:space="preserve"> — estratégia que sorteia uma taxa de cada crença e escolhe a de maior sorteio.</w:t>
      </w:r>
    </w:p>
    <w:p>
      <w:pPr>
        <w:keepLines/>
        <w:spacing w:after="90" w:line="276"/>
      </w:pPr>
      <w:r>
        <w:rPr>
          <w:b/>
          <w:bCs/>
          <w:color w:val="312E81"/>
          <w:sz w:val="20"/>
          <w:szCs w:val="20"/>
        </w:rPr>
        <w:t xml:space="preserve">Tile coding</w:t>
      </w:r>
      <w:r>
        <w:rPr>
          <w:sz w:val="20"/>
          <w:szCs w:val="20"/>
        </w:rPr>
        <w:t xml:space="preserve"> — representação com várias grades deslocadas, cada uma acendendo um quadrado.</w:t>
      </w:r>
    </w:p>
    <w:p>
      <w:pPr>
        <w:keepLines/>
        <w:spacing w:after="90" w:line="276"/>
      </w:pPr>
      <w:r>
        <w:rPr>
          <w:b/>
          <w:bCs/>
          <w:color w:val="312E81"/>
          <w:sz w:val="20"/>
          <w:szCs w:val="20"/>
        </w:rPr>
        <w:t xml:space="preserve">Traço de elegibilidade</w:t>
      </w:r>
      <w:r>
        <w:rPr>
          <w:sz w:val="20"/>
          <w:szCs w:val="20"/>
        </w:rPr>
        <w:t xml:space="preserve"> — memória que marca estados recentes para receberem parte do crédito por um erro TD.</w:t>
      </w:r>
    </w:p>
    <w:p>
      <w:pPr>
        <w:keepLines/>
        <w:spacing w:after="90" w:line="276"/>
      </w:pPr>
      <w:r>
        <w:rPr>
          <w:b/>
          <w:bCs/>
          <w:color w:val="312E81"/>
          <w:sz w:val="20"/>
          <w:szCs w:val="20"/>
        </w:rPr>
        <w:t xml:space="preserve">Triângulo mortal (deadly triad)</w:t>
      </w:r>
      <w:r>
        <w:rPr>
          <w:sz w:val="20"/>
          <w:szCs w:val="20"/>
        </w:rPr>
        <w:t xml:space="preserve"> — aproximação de funções, bootstrapping e off-policy juntos, com risco de divergência.</w:t>
      </w:r>
    </w:p>
    <w:p>
      <w:pPr>
        <w:keepLines/>
        <w:spacing w:after="90" w:line="276"/>
      </w:pPr>
      <w:r>
        <w:rPr>
          <w:b/>
          <w:bCs/>
          <w:color w:val="312E81"/>
          <w:sz w:val="20"/>
          <w:szCs w:val="20"/>
        </w:rPr>
        <w:t xml:space="preserve">TRPO</w:t>
      </w:r>
      <w:r>
        <w:rPr>
          <w:sz w:val="20"/>
          <w:szCs w:val="20"/>
        </w:rPr>
        <w:t xml:space="preserve"> — método de política com restrição de região de confiança baseada na divergência KL.</w:t>
      </w:r>
    </w:p>
    <w:p>
      <w:pPr>
        <w:keepLines/>
        <w:spacing w:after="90" w:line="276"/>
      </w:pPr>
      <w:r>
        <w:rPr>
          <w:b/>
          <w:bCs/>
          <w:color w:val="312E81"/>
          <w:sz w:val="20"/>
          <w:szCs w:val="20"/>
        </w:rPr>
        <w:t xml:space="preserve">UCB (limite superior de confiança)</w:t>
      </w:r>
      <w:r>
        <w:rPr>
          <w:sz w:val="20"/>
          <w:szCs w:val="20"/>
        </w:rPr>
        <w:t xml:space="preserve"> — estratégia que soma à estimativa um bônus de incerteza.</w:t>
      </w:r>
    </w:p>
    <w:p>
      <w:pPr>
        <w:keepLines/>
        <w:spacing w:after="90" w:line="276"/>
      </w:pPr>
      <w:r>
        <w:rPr>
          <w:b/>
          <w:bCs/>
          <w:color w:val="312E81"/>
          <w:sz w:val="20"/>
          <w:szCs w:val="20"/>
        </w:rPr>
        <w:t xml:space="preserve">UCT</w:t>
      </w:r>
      <w:r>
        <w:rPr>
          <w:sz w:val="20"/>
          <w:szCs w:val="20"/>
        </w:rPr>
        <w:t xml:space="preserve"> — regra de seleção da MCTS baseada no UCB.</w:t>
      </w:r>
    </w:p>
    <w:p>
      <w:pPr>
        <w:keepLines/>
        <w:spacing w:after="90" w:line="276"/>
      </w:pPr>
      <w:r>
        <w:rPr>
          <w:b/>
          <w:bCs/>
          <w:color w:val="312E81"/>
          <w:sz w:val="20"/>
          <w:szCs w:val="20"/>
        </w:rPr>
        <w:t xml:space="preserve">v_π e q_π</w:t>
      </w:r>
      <w:r>
        <w:rPr>
          <w:sz w:val="20"/>
          <w:szCs w:val="20"/>
        </w:rPr>
        <w:t xml:space="preserve"> — funções valor de estado e de estado-ação sob a política π.</w:t>
      </w:r>
    </w:p>
    <w:p>
      <w:pPr>
        <w:keepLines/>
        <w:spacing w:after="90" w:line="276"/>
      </w:pPr>
      <w:r>
        <w:rPr>
          <w:b/>
          <w:bCs/>
          <w:color w:val="312E81"/>
          <w:sz w:val="20"/>
          <w:szCs w:val="20"/>
        </w:rPr>
        <w:t xml:space="preserve">v* e q*</w:t>
      </w:r>
      <w:r>
        <w:rPr>
          <w:sz w:val="20"/>
          <w:szCs w:val="20"/>
        </w:rPr>
        <w:t xml:space="preserve"> — funções valor ótimas de estado e de estado-ação.</w:t>
      </w:r>
    </w:p>
    <w:p>
      <w:pPr>
        <w:keepLines/>
        <w:spacing w:after="90" w:line="276"/>
      </w:pPr>
      <w:r>
        <w:rPr>
          <w:b/>
          <w:bCs/>
          <w:color w:val="312E81"/>
          <w:sz w:val="20"/>
          <w:szCs w:val="20"/>
        </w:rPr>
        <w:t xml:space="preserve">Valor de vida do cliente (CLV)</w:t>
      </w:r>
      <w:r>
        <w:rPr>
          <w:sz w:val="20"/>
          <w:szCs w:val="20"/>
        </w:rPr>
        <w:t xml:space="preserve"> — valor esperado do total de gastos futuros de um cliente.</w:t>
      </w:r>
    </w:p>
    <w:p>
      <w:pPr>
        <w:keepLines/>
        <w:spacing w:after="90" w:line="276"/>
      </w:pPr>
      <w:r>
        <w:rPr>
          <w:b/>
          <w:bCs/>
          <w:color w:val="312E81"/>
          <w:sz w:val="20"/>
          <w:szCs w:val="20"/>
        </w:rPr>
        <w:t xml:space="preserve">Valor verdadeiro q*(a)</w:t>
      </w:r>
      <w:r>
        <w:rPr>
          <w:sz w:val="20"/>
          <w:szCs w:val="20"/>
        </w:rPr>
        <w:t xml:space="preserve"> — recompensa média esperada ao escolher a ação a.</w:t>
      </w:r>
    </w:p>
    <w:p>
      <w:pPr>
        <w:keepLines/>
        <w:spacing w:after="90" w:line="276"/>
      </w:pPr>
      <w:r>
        <w:rPr>
          <w:b/>
          <w:bCs/>
          <w:color w:val="312E81"/>
          <w:sz w:val="20"/>
          <w:szCs w:val="20"/>
        </w:rPr>
        <w:t xml:space="preserve">Vantagem</w:t>
      </w:r>
      <w:r>
        <w:rPr>
          <w:sz w:val="20"/>
          <w:szCs w:val="20"/>
        </w:rPr>
        <w:t xml:space="preserve"> — quanto uma ação supera o valor esperado do estado.</w:t>
      </w:r>
    </w:p>
    <w:p>
      <w:pPr>
        <w:keepLines/>
        <w:spacing w:after="90" w:line="276"/>
      </w:pPr>
      <w:r>
        <w:rPr>
          <w:b/>
          <w:bCs/>
          <w:color w:val="312E81"/>
          <w:sz w:val="20"/>
          <w:szCs w:val="20"/>
        </w:rPr>
        <w:t xml:space="preserve">Varredura (sweep)</w:t>
      </w:r>
      <w:r>
        <w:rPr>
          <w:sz w:val="20"/>
          <w:szCs w:val="20"/>
        </w:rPr>
        <w:t xml:space="preserve"> — passagem completa por todos os estados atualizando seus valores.</w:t>
      </w:r>
    </w:p>
    <w:p>
      <w:pPr>
        <w:keepLines/>
        <w:spacing w:after="90" w:line="276"/>
      </w:pPr>
      <w:r>
        <w:rPr>
          <w:b/>
          <w:bCs/>
          <w:color w:val="312E81"/>
          <w:sz w:val="20"/>
          <w:szCs w:val="20"/>
        </w:rPr>
        <w:t xml:space="preserve">Vazamento de informação (data leakage)</w:t>
      </w:r>
      <w:r>
        <w:rPr>
          <w:sz w:val="20"/>
          <w:szCs w:val="20"/>
        </w:rPr>
        <w:t xml:space="preserve"> — uso, na decisão, de informação indisponível no momento de decidir.</w:t>
      </w:r>
    </w:p>
    <w:p>
      <w:pPr>
        <w:keepLines/>
        <w:spacing w:after="90" w:line="276"/>
      </w:pPr>
      <w:r>
        <w:rPr>
          <w:b/>
          <w:bCs/>
          <w:color w:val="312E81"/>
          <w:sz w:val="20"/>
          <w:szCs w:val="20"/>
        </w:rPr>
        <w:t xml:space="preserve">Vetorizar</w:t>
      </w:r>
      <w:r>
        <w:rPr>
          <w:sz w:val="20"/>
          <w:szCs w:val="20"/>
        </w:rPr>
        <w:t xml:space="preserve"> — escrever cálculos para operar sobre vetores inteiros de uma vez, em vez de laços.</w:t>
      </w:r>
    </w:p>
    <w:p>
      <w:pPr>
        <w:keepLines/>
        <w:spacing w:after="90" w:line="276"/>
      </w:pPr>
      <w:r>
        <w:rPr>
          <w:b/>
          <w:bCs/>
          <w:color w:val="312E81"/>
          <w:sz w:val="20"/>
          <w:szCs w:val="20"/>
        </w:rPr>
        <w:t xml:space="preserve">Viés de maximização</w:t>
      </w:r>
      <w:r>
        <w:rPr>
          <w:sz w:val="20"/>
          <w:szCs w:val="20"/>
        </w:rPr>
        <w:t xml:space="preserve"> — superestimação causada por usar o máximo de estimativas ruidosas.</w:t>
      </w:r>
    </w:p>
    <w:p>
      <w:pPr>
        <w:keepLines/>
        <w:spacing w:after="90" w:line="276"/>
      </w:pPr>
      <w:r>
        <w:rPr>
          <w:b/>
          <w:bCs/>
          <w:color w:val="312E81"/>
          <w:sz w:val="20"/>
          <w:szCs w:val="20"/>
        </w:rPr>
        <w:t xml:space="preserve">ε-gulosa (ε-greedy)</w:t>
      </w:r>
      <w:r>
        <w:rPr>
          <w:sz w:val="20"/>
          <w:szCs w:val="20"/>
        </w:rPr>
        <w:t xml:space="preserve"> — estratégia que escolhe a melhor ação com probabilidade 1 − ε e uma ação aleatória com probabilidade ε.</w:t>
      </w:r>
    </w:p>
    <w:p>
      <w:pPr>
        <w:sectPr>
          <w:headerReference w:type="default" r:id="rId41"/>
          <w:footerReference w:type="default" r:id="rId42"/>
          <w:type w:val="nextPage"/>
          <w:pgSz w:w="11906" w:h="16838" w:orient="portrait"/>
          <w:pgMar w:top="1300" w:right="1134" w:bottom="1200" w:left="1134" w:header="560" w:footer="500" w:gutter="0"/>
          <w:pgNumType/>
          <w:docGrid w:linePitch="360"/>
        </w:sectPr>
      </w:pPr>
    </w:p>
    <w:p>
      <w:pPr>
        <w:pStyle w:val="Heading1"/>
        <w:keepNext/>
      </w:pPr>
      <w:r>
        <w:t xml:space="preserve">Apêndice C — Introdução ao Python e ao ambiente de trabalho</w:t>
      </w:r>
    </w:p>
    <w:p>
      <w:pPr>
        <w:spacing w:after="120" w:line="300"/>
        <w:jc w:val="left"/>
      </w:pPr>
      <w:r>
        <w:rPr>
          <w:sz w:val="21"/>
          <w:szCs w:val="21"/>
        </w:rPr>
        <w:t xml:space="preserve">Este apêndice é para quem </w:t>
      </w:r>
      <w:r>
        <w:rPr>
          <w:b/>
          <w:bCs/>
          <w:sz w:val="21"/>
          <w:szCs w:val="21"/>
        </w:rPr>
        <w:t xml:space="preserve">nunca programou</w:t>
      </w:r>
      <w:r>
        <w:rPr>
          <w:sz w:val="21"/>
          <w:szCs w:val="21"/>
        </w:rPr>
        <w:t xml:space="preserve">. Ele traz o mínimo necessário para acompanhar o livro. Não tente decorar: consulte quando precisar.</w:t>
      </w:r>
    </w:p>
    <w:p>
      <w:pPr>
        <w:pStyle w:val="Heading3"/>
        <w:keepNext/>
      </w:pPr>
      <w:r>
        <w:t xml:space="preserve">C.1 Por que Python?</w:t>
      </w:r>
    </w:p>
    <w:p>
      <w:pPr>
        <w:spacing w:after="120" w:line="300"/>
        <w:jc w:val="left"/>
      </w:pPr>
      <w:r>
        <w:rPr>
          <w:b/>
          <w:bCs/>
          <w:sz w:val="21"/>
          <w:szCs w:val="21"/>
        </w:rPr>
        <w:t xml:space="preserve">Python</w:t>
      </w:r>
      <w:r>
        <w:rPr>
          <w:sz w:val="21"/>
          <w:szCs w:val="21"/>
        </w:rPr>
        <w:t xml:space="preserve"> é a linguagem mais usada em ciência de dados e aprendizado de máquina. Sua sintaxe é limpa, quase como texto em inglês, e há bibliotecas prontas para quase tudo: NumPy (contas), pandas (tabelas), Matplotlib (gráficos), scikit-learn (aprendizado de máquina), Gymnasium (ambientes de AR) e PyTorch (redes neurais).</w:t>
      </w:r>
    </w:p>
    <w:p>
      <w:pPr>
        <w:pStyle w:val="Heading3"/>
        <w:keepNext/>
      </w:pPr>
      <w:r>
        <w:t xml:space="preserve">C.2 Como começar sem instalar nada: Google Colab</w:t>
      </w:r>
    </w:p>
    <w:p>
      <w:pPr>
        <w:spacing w:after="120" w:line="300"/>
        <w:jc w:val="left"/>
      </w:pPr>
      <w:r>
        <w:rPr>
          <w:sz w:val="21"/>
          <w:szCs w:val="21"/>
        </w:rPr>
        <w:t xml:space="preserve">O </w:t>
      </w:r>
      <w:r>
        <w:rPr>
          <w:b/>
          <w:bCs/>
          <w:sz w:val="21"/>
          <w:szCs w:val="21"/>
        </w:rPr>
        <w:t xml:space="preserve">Google Colab</w:t>
      </w:r>
      <w:r>
        <w:rPr>
          <w:sz w:val="21"/>
          <w:szCs w:val="21"/>
        </w:rPr>
        <w:t xml:space="preserve"> é um ambiente gratuito que roda no navegador. Basta ter uma conta Google.</w:t>
      </w:r>
    </w:p>
    <w:p>
      <w:pPr>
        <w:pStyle w:val="ListParagraph"/>
        <w:numPr>
          <w:ilvl w:val="0"/>
          <w:numId w:val="48"/>
        </w:numPr>
        <w:spacing w:after="70" w:line="288"/>
      </w:pPr>
      <w:r>
        <w:rPr>
          <w:sz w:val="21"/>
          <w:szCs w:val="21"/>
        </w:rPr>
        <w:t xml:space="preserve">Acesse o Colab e crie um </w:t>
      </w:r>
      <w:r>
        <w:rPr>
          <w:b/>
          <w:bCs/>
          <w:sz w:val="21"/>
          <w:szCs w:val="21"/>
        </w:rPr>
        <w:t xml:space="preserve">novo notebook</w:t>
      </w:r>
      <w:r>
        <w:rPr>
          <w:sz w:val="21"/>
          <w:szCs w:val="21"/>
        </w:rPr>
        <w:t xml:space="preserve">.</w:t>
      </w:r>
    </w:p>
    <w:p>
      <w:pPr>
        <w:pStyle w:val="ListParagraph"/>
        <w:numPr>
          <w:ilvl w:val="0"/>
          <w:numId w:val="48"/>
        </w:numPr>
        <w:spacing w:after="70" w:line="288"/>
      </w:pPr>
      <w:r>
        <w:rPr>
          <w:sz w:val="21"/>
          <w:szCs w:val="21"/>
        </w:rPr>
        <w:t xml:space="preserve">Cada </w:t>
      </w:r>
      <w:r>
        <w:rPr>
          <w:b/>
          <w:bCs/>
          <w:sz w:val="21"/>
          <w:szCs w:val="21"/>
        </w:rPr>
        <w:t xml:space="preserve">célula</w:t>
      </w:r>
      <w:r>
        <w:rPr>
          <w:sz w:val="21"/>
          <w:szCs w:val="21"/>
        </w:rPr>
        <w:t xml:space="preserve"> de código roda isoladamente com </w:t>
      </w:r>
      <w:r>
        <w:rPr>
          <w:rFonts w:ascii="Consolas" w:cs="Consolas" w:eastAsia="Consolas" w:hAnsi="Consolas"/>
          <w:color w:val="B91C1C"/>
          <w:sz w:val="19"/>
          <w:szCs w:val="19"/>
          <w:shd w:fill="F3F4F6" w:color="auto" w:val="clear"/>
        </w:rPr>
        <w:t xml:space="preserve">Shift + Enter</w:t>
      </w:r>
      <w:r>
        <w:rPr>
          <w:sz w:val="21"/>
          <w:szCs w:val="21"/>
        </w:rPr>
        <w:t xml:space="preserve">.</w:t>
      </w:r>
    </w:p>
    <w:p>
      <w:pPr>
        <w:pStyle w:val="ListParagraph"/>
        <w:numPr>
          <w:ilvl w:val="0"/>
          <w:numId w:val="48"/>
        </w:numPr>
        <w:spacing w:after="70" w:line="288"/>
      </w:pPr>
      <w:r>
        <w:rPr>
          <w:sz w:val="21"/>
          <w:szCs w:val="21"/>
        </w:rPr>
        <w:t xml:space="preserve">As bibliotecas mais comuns já vêm instaladas. Para as demais, escreva uma célula com </w:t>
      </w:r>
      <w:r>
        <w:rPr>
          <w:rFonts w:ascii="Consolas" w:cs="Consolas" w:eastAsia="Consolas" w:hAnsi="Consolas"/>
          <w:color w:val="B91C1C"/>
          <w:sz w:val="19"/>
          <w:szCs w:val="19"/>
          <w:shd w:fill="F3F4F6" w:color="auto" w:val="clear"/>
        </w:rPr>
        <w:t xml:space="preserve">!pip install</w:t>
      </w:r>
      <w:r>
        <w:rPr>
          <w:sz w:val="21"/>
          <w:szCs w:val="21"/>
        </w:rPr>
        <w:t xml:space="preserve"> (veja abaixo).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DICA  </w:t>
            </w:r>
            <w:r>
              <w:rPr>
                <w:b/>
                <w:bCs/>
                <w:color w:val="10B981"/>
                <w:sz w:val="22"/>
                <w:szCs w:val="22"/>
              </w:rPr>
              <w:t xml:space="preserve">Um notebook é um caderno interativo</w:t>
            </w:r>
          </w:p>
          <w:p>
            <w:pPr>
              <w:spacing w:after="80" w:line="280"/>
            </w:pPr>
            <w:r>
              <w:rPr>
                <w:sz w:val="20"/>
                <w:szCs w:val="20"/>
              </w:rPr>
              <w:t xml:space="preserve">Você escreve um pedaço de código, executa e vê o resultado logo abaixo. Os blocos de código deste livro foram escritos para serem executados </w:t>
            </w:r>
            <w:r>
              <w:rPr>
                <w:b/>
                <w:bCs/>
                <w:sz w:val="20"/>
                <w:szCs w:val="20"/>
              </w:rPr>
              <w:t xml:space="preserve">em ordem</w:t>
            </w:r>
            <w:r>
              <w:rPr>
                <w:sz w:val="20"/>
                <w:szCs w:val="20"/>
              </w:rPr>
              <w:t xml:space="preserve">, célula a célula.</w:t>
            </w:r>
          </w:p>
        </w:tc>
      </w:tr>
    </w:tbl>
    <w:p>
      <w:pPr>
        <w:spacing w:after="140" w:line="120"/>
      </w:pPr>
    </w:p>
    <w:p>
      <w:pPr>
        <w:pStyle w:val="Heading3"/>
        <w:keepNext/>
      </w:pPr>
      <w:r>
        <w:t xml:space="preserve">C.3 Instalação no seu computador</w:t>
      </w:r>
    </w:p>
    <w:p>
      <w:pPr>
        <w:spacing w:after="120" w:line="300"/>
        <w:jc w:val="left"/>
      </w:pPr>
      <w:r>
        <w:rPr>
          <w:sz w:val="21"/>
          <w:szCs w:val="21"/>
        </w:rPr>
        <w:t xml:space="preserve">Opção recomendada: instalar o </w:t>
      </w:r>
      <w:r>
        <w:rPr>
          <w:b/>
          <w:bCs/>
          <w:sz w:val="21"/>
          <w:szCs w:val="21"/>
        </w:rPr>
        <w:t xml:space="preserve">Miniconda</w:t>
      </w:r>
      <w:r>
        <w:rPr>
          <w:sz w:val="21"/>
          <w:szCs w:val="21"/>
        </w:rPr>
        <w:t xml:space="preserve"> ou usar o </w:t>
      </w:r>
      <w:r>
        <w:rPr>
          <w:rFonts w:ascii="Consolas" w:cs="Consolas" w:eastAsia="Consolas" w:hAnsi="Consolas"/>
          <w:color w:val="B91C1C"/>
          <w:sz w:val="19"/>
          <w:szCs w:val="19"/>
          <w:shd w:fill="F3F4F6" w:color="auto" w:val="clear"/>
        </w:rPr>
        <w:t xml:space="preserve">venv</w:t>
      </w:r>
      <w:r>
        <w:rPr>
          <w:sz w:val="21"/>
          <w:szCs w:val="21"/>
        </w:rPr>
        <w:t xml:space="preserve"> do próprio Python. Depois, crie um </w:t>
      </w:r>
      <w:r>
        <w:rPr>
          <w:b/>
          <w:bCs/>
          <w:sz w:val="21"/>
          <w:szCs w:val="21"/>
        </w:rPr>
        <w:t xml:space="preserve">ambiente virtual</w:t>
      </w:r>
      <w:r>
        <w:rPr>
          <w:sz w:val="21"/>
          <w:szCs w:val="21"/>
        </w:rPr>
        <w:t xml:space="preserve"> (uma "caixa" isolada de bibliotecas) e instale os pacotes: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BASH</w:t>
            </w:r>
          </w:p>
          <w:p>
            <w:pPr>
              <w:spacing w:after="0" w:line="240"/>
            </w:pPr>
            <w:r>
              <w:rPr>
                <w:rFonts w:ascii="Consolas" w:cs="Consolas" w:eastAsia="Consolas" w:hAnsi="Consolas"/>
                <w:color w:val="1F2937"/>
                <w:sz w:val="16"/>
                <w:szCs w:val="16"/>
              </w:rPr>
              <w:t xml:space="preserve">python -m venv venv-rl</w:t>
            </w:r>
          </w:p>
          <w:p>
            <w:pPr>
              <w:spacing w:after="0" w:line="240"/>
            </w:pPr>
            <w:r>
              <w:rPr>
                <w:rFonts w:ascii="Consolas" w:cs="Consolas" w:eastAsia="Consolas" w:hAnsi="Consolas"/>
                <w:color w:val="1F2937"/>
                <w:sz w:val="16"/>
                <w:szCs w:val="16"/>
              </w:rPr>
              <w:t xml:space="preserve">source venv-rl/bin/activate          # no Windows: venv-rl\Scripts\activate</w:t>
            </w:r>
          </w:p>
          <w:p>
            <w:pPr>
              <w:spacing w:after="0" w:line="240"/>
            </w:pPr>
            <w:r>
              <w:rPr>
                <w:rFonts w:ascii="Consolas" w:cs="Consolas" w:eastAsia="Consolas" w:hAnsi="Consolas"/>
                <w:color w:val="1F2937"/>
                <w:sz w:val="16"/>
                <w:szCs w:val="16"/>
              </w:rPr>
              <w:t xml:space="preserve">pip install numpy pandas matplotlib scikit-learn scipy</w:t>
            </w:r>
          </w:p>
          <w:p>
            <w:pPr>
              <w:spacing w:after="0" w:line="240"/>
            </w:pPr>
            <w:r>
              <w:rPr>
                <w:rFonts w:ascii="Consolas" w:cs="Consolas" w:eastAsia="Consolas" w:hAnsi="Consolas"/>
                <w:color w:val="1F2937"/>
                <w:sz w:val="16"/>
                <w:szCs w:val="16"/>
              </w:rPr>
              <w:t xml:space="preserve">pip install gymnasium ucimlrepo</w:t>
            </w:r>
          </w:p>
          <w:p>
            <w:pPr>
              <w:spacing w:after="0" w:line="240"/>
            </w:pPr>
            <w:r>
              <w:rPr>
                <w:rFonts w:ascii="Consolas" w:cs="Consolas" w:eastAsia="Consolas" w:hAnsi="Consolas"/>
                <w:color w:val="1F2937"/>
                <w:sz w:val="16"/>
                <w:szCs w:val="16"/>
              </w:rPr>
              <w:t xml:space="preserve">pip install torch stable-baselines3</w:t>
            </w:r>
          </w:p>
          <w:p>
            <w:pPr>
              <w:spacing w:after="0" w:line="240"/>
            </w:pPr>
            <w:r>
              <w:rPr>
                <w:rFonts w:ascii="Consolas" w:cs="Consolas" w:eastAsia="Consolas" w:hAnsi="Consolas"/>
                <w:color w:val="1F2937"/>
                <w:sz w:val="16"/>
                <w:szCs w:val="16"/>
              </w:rPr>
              <w:t xml:space="preserve">pip install jupyterlab               # para abrir notebooks: jupyter lab</w:t>
            </w:r>
          </w:p>
        </w:tc>
      </w:tr>
    </w:tbl>
    <w:p>
      <w:pPr>
        <w:spacing w:after="140" w:line="120"/>
      </w:pPr>
    </w:p>
    <w:p>
      <w:pPr>
        <w:spacing w:after="120" w:line="300"/>
        <w:jc w:val="left"/>
      </w:pPr>
      <w:r>
        <w:rPr>
          <w:sz w:val="21"/>
          <w:szCs w:val="21"/>
        </w:rPr>
        <w:t xml:space="preserve">No Colab, escreva </w:t>
      </w:r>
      <w:r>
        <w:rPr>
          <w:rFonts w:ascii="Consolas" w:cs="Consolas" w:eastAsia="Consolas" w:hAnsi="Consolas"/>
          <w:color w:val="B91C1C"/>
          <w:sz w:val="19"/>
          <w:szCs w:val="19"/>
          <w:shd w:fill="F3F4F6" w:color="auto" w:val="clear"/>
        </w:rPr>
        <w:t xml:space="preserve">!pip install ucimlrepo stable-baselines3</w:t>
      </w:r>
      <w:r>
        <w:rPr>
          <w:sz w:val="21"/>
          <w:szCs w:val="21"/>
        </w:rPr>
        <w:t xml:space="preserve"> numa célula.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Versões</w:t>
            </w:r>
          </w:p>
          <w:p>
            <w:pPr>
              <w:spacing w:after="80" w:line="280"/>
            </w:pPr>
            <w:r>
              <w:rPr>
                <w:sz w:val="20"/>
                <w:szCs w:val="20"/>
              </w:rPr>
              <w:t xml:space="preserve">O ecossistema muda com frequência. Neste livro, os códigos foram executados com Python 3.13, NumPy 2, pandas 3, scikit-learn 1.9, Gymnasium 1.4, PyTorch 2.14 e Stable-Baselines3 2.9. Se algum comando falhar com versões diferentes, leia a mensagem de erro: quase sempre é só um nome que mudou (por exemplo, </w:t>
            </w:r>
            <w:r>
              <w:rPr>
                <w:rFonts w:ascii="Consolas" w:cs="Consolas" w:eastAsia="Consolas" w:hAnsi="Consolas"/>
                <w:color w:val="B91C1C"/>
                <w:sz w:val="18"/>
                <w:szCs w:val="18"/>
                <w:shd w:fill="F3F4F6" w:color="auto" w:val="clear"/>
              </w:rPr>
              <w:t xml:space="preserve">Taxi-v3</w:t>
            </w:r>
            <w:r>
              <w:rPr>
                <w:sz w:val="20"/>
                <w:szCs w:val="20"/>
              </w:rPr>
              <w:t xml:space="preserve"> virou </w:t>
            </w:r>
            <w:r>
              <w:rPr>
                <w:rFonts w:ascii="Consolas" w:cs="Consolas" w:eastAsia="Consolas" w:hAnsi="Consolas"/>
                <w:color w:val="B91C1C"/>
                <w:sz w:val="18"/>
                <w:szCs w:val="18"/>
                <w:shd w:fill="F3F4F6" w:color="auto" w:val="clear"/>
              </w:rPr>
              <w:t xml:space="preserve">Taxi-v4</w:t>
            </w:r>
            <w:r>
              <w:rPr>
                <w:sz w:val="20"/>
                <w:szCs w:val="20"/>
              </w:rPr>
              <w:t xml:space="preserve">).</w:t>
            </w:r>
          </w:p>
        </w:tc>
      </w:tr>
    </w:tbl>
    <w:p>
      <w:pPr>
        <w:spacing w:after="140" w:line="120"/>
      </w:pPr>
    </w:p>
    <w:p>
      <w:pPr>
        <w:pStyle w:val="Heading3"/>
        <w:keepNext/>
      </w:pPr>
      <w:r>
        <w:t xml:space="preserve">C.4 Variáveis e tipos de dados</w:t>
      </w:r>
    </w:p>
    <w:p>
      <w:pPr>
        <w:spacing w:after="120" w:line="300"/>
        <w:jc w:val="left"/>
      </w:pPr>
      <w:r>
        <w:rPr>
          <w:sz w:val="21"/>
          <w:szCs w:val="21"/>
        </w:rPr>
        <w:t xml:space="preserve">Uma </w:t>
      </w:r>
      <w:r>
        <w:rPr>
          <w:b/>
          <w:bCs/>
          <w:sz w:val="21"/>
          <w:szCs w:val="21"/>
        </w:rPr>
        <w:t xml:space="preserve">variável</w:t>
      </w:r>
      <w:r>
        <w:rPr>
          <w:sz w:val="21"/>
          <w:szCs w:val="21"/>
        </w:rPr>
        <w:t xml:space="preserve"> é um nome que guarda um valor.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6"/>
                <w:szCs w:val="16"/>
              </w:rPr>
              <w:t xml:space="preserve">nome</w:t>
            </w:r>
            <w:r>
              <w:rPr>
                <w:rFonts w:ascii="Consolas" w:cs="Consolas" w:eastAsia="Consolas" w:hAnsi="Consolas"/>
                <w:color w:val="1F2937"/>
                <w:sz w:val="16"/>
                <w:szCs w:val="16"/>
              </w:rPr>
              <w:t xml:space="preserve"> = </w:t>
            </w:r>
            <w:r>
              <w:rPr>
                <w:rFonts w:ascii="Consolas" w:cs="Consolas" w:eastAsia="Consolas" w:hAnsi="Consolas"/>
                <w:color w:val="B45309"/>
                <w:sz w:val="16"/>
                <w:szCs w:val="16"/>
              </w:rPr>
              <w:t xml:space="preserve">"Ana"</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texto (string)</w:t>
            </w:r>
          </w:p>
          <w:p>
            <w:pPr>
              <w:spacing w:after="0" w:line="240"/>
            </w:pPr>
            <w:r>
              <w:rPr>
                <w:rFonts w:ascii="Consolas" w:cs="Consolas" w:eastAsia="Consolas" w:hAnsi="Consolas"/>
                <w:b w:val="false"/>
                <w:bCs w:val="false"/>
                <w:color w:val="1F2937"/>
                <w:sz w:val="16"/>
                <w:szCs w:val="16"/>
              </w:rPr>
              <w:t xml:space="preserve">idade</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31</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número inteiro (int)</w:t>
            </w:r>
          </w:p>
          <w:p>
            <w:pPr>
              <w:spacing w:after="0" w:line="240"/>
            </w:pPr>
            <w:r>
              <w:rPr>
                <w:rFonts w:ascii="Consolas" w:cs="Consolas" w:eastAsia="Consolas" w:hAnsi="Consolas"/>
                <w:b w:val="false"/>
                <w:bCs w:val="false"/>
                <w:color w:val="1F2937"/>
                <w:sz w:val="16"/>
                <w:szCs w:val="16"/>
              </w:rPr>
              <w:t xml:space="preserve">altura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1.68</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número decimal (float)</w:t>
            </w:r>
          </w:p>
          <w:p>
            <w:pPr>
              <w:spacing w:after="0" w:line="240"/>
            </w:pPr>
            <w:r>
              <w:rPr>
                <w:rFonts w:ascii="Consolas" w:cs="Consolas" w:eastAsia="Consolas" w:hAnsi="Consolas"/>
                <w:b w:val="false"/>
                <w:bCs w:val="false"/>
                <w:color w:val="1F2937"/>
                <w:sz w:val="16"/>
                <w:szCs w:val="16"/>
              </w:rPr>
              <w:t xml:space="preserve">estudante</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lógico (bool): True ou False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nome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idade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altura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estudante</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idade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altura</w:t>
            </w:r>
            <w:r>
              <w:rPr>
                <w:rFonts w:ascii="Consolas" w:cs="Consolas" w:eastAsia="Consolas" w:hAnsi="Consolas"/>
                <w:color w:val="1F2937"/>
                <w:sz w:val="16"/>
                <w:szCs w:val="16"/>
              </w:rPr>
              <w:t xml:space="preserve">))</w:t>
            </w:r>
          </w:p>
        </w:tc>
      </w:tr>
    </w:tbl>
    <w:p>
      <w:pPr>
        <w:spacing w:after="140" w:line="120"/>
      </w:pPr>
    </w:p>
    <w:p>
      <w:pPr>
        <w:spacing w:after="120" w:line="300"/>
        <w:jc w:val="left"/>
      </w:pPr>
      <w:r>
        <w:rPr>
          <w:sz w:val="21"/>
          <w:szCs w:val="21"/>
        </w:rPr>
        <w:t xml:space="preserve">Operações aritméticas: </w:t>
      </w:r>
      <w:r>
        <w:rPr>
          <w:rFonts w:ascii="Consolas" w:cs="Consolas" w:eastAsia="Consolas" w:hAnsi="Consolas"/>
          <w:color w:val="B91C1C"/>
          <w:sz w:val="19"/>
          <w:szCs w:val="19"/>
          <w:shd w:fill="F3F4F6" w:color="auto" w:val="clear"/>
        </w:rPr>
        <w:t xml:space="preserve">+  -  *  /  **</w:t>
      </w:r>
      <w:r>
        <w:rPr>
          <w:sz w:val="21"/>
          <w:szCs w:val="21"/>
        </w:rPr>
        <w:t xml:space="preserve"> (potência) </w:t>
      </w:r>
      <w:r>
        <w:rPr>
          <w:rFonts w:ascii="Consolas" w:cs="Consolas" w:eastAsia="Consolas" w:hAnsi="Consolas"/>
          <w:color w:val="B91C1C"/>
          <w:sz w:val="19"/>
          <w:szCs w:val="19"/>
          <w:shd w:fill="F3F4F6" w:color="auto" w:val="clear"/>
        </w:rPr>
        <w:t xml:space="preserve">//</w:t>
      </w:r>
      <w:r>
        <w:rPr>
          <w:sz w:val="21"/>
          <w:szCs w:val="21"/>
        </w:rPr>
        <w:t xml:space="preserve"> (divisão inteira) </w:t>
      </w:r>
      <w:r>
        <w:rPr>
          <w:rFonts w:ascii="Consolas" w:cs="Consolas" w:eastAsia="Consolas" w:hAnsi="Consolas"/>
          <w:color w:val="B91C1C"/>
          <w:sz w:val="19"/>
          <w:szCs w:val="19"/>
          <w:shd w:fill="F3F4F6" w:color="auto" w:val="clear"/>
        </w:rPr>
        <w:t xml:space="preserve">%</w:t>
      </w:r>
      <w:r>
        <w:rPr>
          <w:sz w:val="21"/>
          <w:szCs w:val="21"/>
        </w:rPr>
        <w:t xml:space="preserve"> (resto).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0.9</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5.5</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0.729</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7</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7</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3 1</w:t>
            </w:r>
          </w:p>
        </w:tc>
      </w:tr>
    </w:tbl>
    <w:p>
      <w:pPr>
        <w:spacing w:after="140" w:line="120"/>
      </w:pPr>
    </w:p>
    <w:p>
      <w:pPr>
        <w:pStyle w:val="Heading3"/>
        <w:keepNext/>
      </w:pPr>
      <w:r>
        <w:t xml:space="preserve">C.5 Listas, tuplas e dicionários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6"/>
                <w:szCs w:val="16"/>
              </w:rPr>
              <w:t xml:space="preserve">recompensas</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lista: ordenada e alterável</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recompensas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recompensas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recompensas</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índices começam em 0</w:t>
            </w:r>
          </w:p>
          <w:p>
            <w:pPr>
              <w:spacing w:after="0" w:line="240"/>
            </w:pPr>
            <w:r>
              <w:rPr>
                <w:rFonts w:ascii="Consolas" w:cs="Consolas" w:eastAsia="Consolas" w:hAnsi="Consolas"/>
                <w:b w:val="false"/>
                <w:bCs w:val="false"/>
                <w:color w:val="1F2937"/>
                <w:sz w:val="16"/>
                <w:szCs w:val="16"/>
              </w:rPr>
              <w:t xml:space="preserve">recompensas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append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recompensas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recompensas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fatia: posições 1 e 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estado</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7</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tupla: ordenada e NÃO alterável</w:t>
            </w:r>
          </w:p>
          <w:p>
            <w:pPr>
              <w:spacing w:after="0" w:line="240"/>
            </w:pPr>
            <w:r>
              <w:rPr>
                <w:rFonts w:ascii="Consolas" w:cs="Consolas" w:eastAsia="Consolas" w:hAnsi="Consolas"/>
                <w:b w:val="false"/>
                <w:bCs w:val="false"/>
                <w:color w:val="1F2937"/>
                <w:sz w:val="16"/>
                <w:szCs w:val="16"/>
              </w:rPr>
              <w:t xml:space="preserve">soma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crupie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as_usavel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estado</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"desempacotar"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valores</w:t>
            </w:r>
            <w:r>
              <w:rPr>
                <w:rFonts w:ascii="Consolas" w:cs="Consolas" w:eastAsia="Consolas" w:hAnsi="Consolas"/>
                <w:color w:val="1F2937"/>
                <w:sz w:val="16"/>
                <w:szCs w:val="16"/>
              </w:rPr>
              <w:t xml:space="preserve"> = {</w:t>
            </w:r>
            <w:r>
              <w:rPr>
                <w:rFonts w:ascii="Consolas" w:cs="Consolas" w:eastAsia="Consolas" w:hAnsi="Consolas"/>
                <w:color w:val="B45309"/>
                <w:sz w:val="16"/>
                <w:szCs w:val="16"/>
              </w:rPr>
              <w:t xml:space="preserve">"alta"</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31.5</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"baixa"</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28.35</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dicionário: pares chave -&gt; valor</w:t>
            </w:r>
          </w:p>
          <w:p>
            <w:pPr>
              <w:spacing w:after="0" w:line="240"/>
            </w:pPr>
            <w:r>
              <w:rPr>
                <w:rFonts w:ascii="Consolas" w:cs="Consolas" w:eastAsia="Consolas" w:hAnsi="Consolas"/>
                <w:b w:val="false"/>
                <w:bCs w:val="false"/>
                <w:color w:val="1F2937"/>
                <w:sz w:val="16"/>
                <w:szCs w:val="16"/>
              </w:rPr>
              <w:t xml:space="preserve">valores</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"media"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29.9</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valores</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"alta"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list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valores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keys</w:t>
            </w:r>
            <w:r>
              <w:rPr>
                <w:rFonts w:ascii="Consolas" w:cs="Consolas" w:eastAsia="Consolas" w:hAnsi="Consolas"/>
                <w:color w:val="1F2937"/>
                <w:sz w:val="16"/>
                <w:szCs w:val="16"/>
              </w:rPr>
              <w:t xml:space="preserve">()))</w:t>
            </w:r>
          </w:p>
        </w:tc>
      </w:tr>
    </w:tbl>
    <w:p>
      <w:pPr>
        <w:spacing w:after="140" w:line="120"/>
      </w:pPr>
    </w:p>
    <w:p>
      <w:pPr>
        <w:pStyle w:val="Heading3"/>
        <w:keepNext/>
      </w:pPr>
      <w:r>
        <w:t xml:space="preserve">C.6 Condições e laços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6"/>
                <w:szCs w:val="16"/>
              </w:rPr>
              <w:t xml:space="preserve">epsilon</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0.1</w:t>
            </w:r>
          </w:p>
          <w:p>
            <w:pPr>
              <w:spacing w:after="0" w:line="240"/>
            </w:pPr>
            <w:r>
              <w:rPr>
                <w:rFonts w:ascii="Consolas" w:cs="Consolas" w:eastAsia="Consolas" w:hAnsi="Consolas"/>
                <w:b w:val="false"/>
                <w:bCs w:val="false"/>
                <w:color w:val="1F2937"/>
                <w:sz w:val="16"/>
                <w:szCs w:val="16"/>
              </w:rPr>
              <w:t xml:space="preserve">sorteio</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0.05</w:t>
            </w:r>
          </w:p>
          <w:p>
            <w:pPr>
              <w:spacing w:after="0" w:line="240"/>
            </w:pP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sorteio</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epsilon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"explorar"</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"aproveitar"</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0.0</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reversed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percorre de trás para frente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0.9</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"Retorno ="</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contador</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p>
          <w:p>
            <w:pPr>
              <w:spacing w:after="0" w:line="240"/>
            </w:pP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contador</w:t>
            </w:r>
            <w:r>
              <w:rPr>
                <w:rFonts w:ascii="Consolas" w:cs="Consolas" w:eastAsia="Consolas" w:hAnsi="Consolas"/>
                <w:color w:val="1F2937"/>
                <w:sz w:val="16"/>
                <w:szCs w:val="16"/>
              </w:rPr>
              <w:t xml:space="preserve"> &lt;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contador</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"Fim com contador ="</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contador</w:t>
            </w:r>
            <w:r>
              <w:rPr>
                <w:rFonts w:ascii="Consolas" w:cs="Consolas" w:eastAsia="Consolas" w:hAnsi="Consolas"/>
                <w:color w:val="1F2937"/>
                <w:sz w:val="16"/>
                <w:szCs w:val="16"/>
              </w:rPr>
              <w:t xml:space="preserve">)</w:t>
            </w:r>
          </w:p>
        </w:tc>
      </w:tr>
    </w:tbl>
    <w:p>
      <w:pPr>
        <w:spacing w:after="140" w:line="120"/>
      </w:pPr>
    </w:p>
    <w:p>
      <w:pPr>
        <w:spacing w:after="120" w:line="300"/>
        <w:jc w:val="left"/>
      </w:pPr>
      <w:r>
        <w:rPr>
          <w:b/>
          <w:bCs/>
          <w:sz w:val="21"/>
          <w:szCs w:val="21"/>
        </w:rPr>
        <w:t xml:space="preserve">Atenção ao recuo (indentação):</w:t>
      </w:r>
      <w:r>
        <w:rPr>
          <w:sz w:val="21"/>
          <w:szCs w:val="21"/>
        </w:rPr>
        <w:t xml:space="preserve"> em Python, os espaços no início da linha definem o que está </w:t>
      </w:r>
      <w:r>
        <w:rPr>
          <w:b/>
          <w:bCs/>
          <w:sz w:val="21"/>
          <w:szCs w:val="21"/>
        </w:rPr>
        <w:t xml:space="preserve">dentro</w:t>
      </w:r>
      <w:r>
        <w:rPr>
          <w:sz w:val="21"/>
          <w:szCs w:val="21"/>
        </w:rPr>
        <w:t xml:space="preserve"> do </w:t>
      </w:r>
      <w:r>
        <w:rPr>
          <w:rFonts w:ascii="Consolas" w:cs="Consolas" w:eastAsia="Consolas" w:hAnsi="Consolas"/>
          <w:color w:val="B91C1C"/>
          <w:sz w:val="19"/>
          <w:szCs w:val="19"/>
          <w:shd w:fill="F3F4F6" w:color="auto" w:val="clear"/>
        </w:rPr>
        <w:t xml:space="preserve">if</w:t>
      </w:r>
      <w:r>
        <w:rPr>
          <w:sz w:val="21"/>
          <w:szCs w:val="21"/>
        </w:rPr>
        <w:t xml:space="preserve">, </w:t>
      </w:r>
      <w:r>
        <w:rPr>
          <w:rFonts w:ascii="Consolas" w:cs="Consolas" w:eastAsia="Consolas" w:hAnsi="Consolas"/>
          <w:color w:val="B91C1C"/>
          <w:sz w:val="19"/>
          <w:szCs w:val="19"/>
          <w:shd w:fill="F3F4F6" w:color="auto" w:val="clear"/>
        </w:rPr>
        <w:t xml:space="preserve">for</w:t>
      </w:r>
      <w:r>
        <w:rPr>
          <w:sz w:val="21"/>
          <w:szCs w:val="21"/>
        </w:rPr>
        <w:t xml:space="preserve"> ou </w:t>
      </w:r>
      <w:r>
        <w:rPr>
          <w:rFonts w:ascii="Consolas" w:cs="Consolas" w:eastAsia="Consolas" w:hAnsi="Consolas"/>
          <w:color w:val="B91C1C"/>
          <w:sz w:val="19"/>
          <w:szCs w:val="19"/>
          <w:shd w:fill="F3F4F6" w:color="auto" w:val="clear"/>
        </w:rPr>
        <w:t xml:space="preserve">while</w:t>
      </w:r>
      <w:r>
        <w:rPr>
          <w:sz w:val="21"/>
          <w:szCs w:val="21"/>
        </w:rPr>
        <w:t xml:space="preserve">.</w:t>
      </w:r>
    </w:p>
    <w:p>
      <w:pPr>
        <w:pStyle w:val="Heading3"/>
        <w:keepNext/>
      </w:pPr>
      <w:r>
        <w:t xml:space="preserve">C.7 Funções</w:t>
      </w:r>
    </w:p>
    <w:p>
      <w:pPr>
        <w:spacing w:after="120" w:line="300"/>
        <w:jc w:val="left"/>
      </w:pPr>
      <w:r>
        <w:rPr>
          <w:sz w:val="21"/>
          <w:szCs w:val="21"/>
        </w:rPr>
        <w:t xml:space="preserve">Uma </w:t>
      </w:r>
      <w:r>
        <w:rPr>
          <w:b/>
          <w:bCs/>
          <w:sz w:val="21"/>
          <w:szCs w:val="21"/>
        </w:rPr>
        <w:t xml:space="preserve">função</w:t>
      </w:r>
      <w:r>
        <w:rPr>
          <w:sz w:val="21"/>
          <w:szCs w:val="21"/>
        </w:rPr>
        <w:t xml:space="preserve"> é um bloco de código com nome, que você chama quantas vezes quiser.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retorno_descontado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recompensas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0.9</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w:t>
            </w:r>
            <w:r>
              <w:rPr>
                <w:rFonts w:ascii="Consolas" w:cs="Consolas" w:eastAsia="Consolas" w:hAnsi="Consolas"/>
                <w:color w:val="B45309"/>
                <w:sz w:val="16"/>
                <w:szCs w:val="16"/>
              </w:rPr>
              <w:t xml:space="preserve">"Calcula o retorno descontado de uma lista de recompensas."</w:t>
            </w:r>
            <w:r>
              <w:rPr>
                <w:rFonts w:ascii="Consolas" w:cs="Consolas" w:eastAsia="Consolas" w:hAnsi="Consolas"/>
                <w:color w:val="B45309"/>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0.0</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reversed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recompensas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retorno_descontado</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retorno_descontado</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w:t>
            </w:r>
          </w:p>
        </w:tc>
      </w:tr>
    </w:tbl>
    <w:p>
      <w:pPr>
        <w:spacing w:after="140" w:line="120"/>
      </w:pPr>
    </w:p>
    <w:p>
      <w:pPr>
        <w:spacing w:after="120" w:line="300"/>
        <w:jc w:val="left"/>
      </w:pPr>
      <w:r>
        <w:rPr>
          <w:sz w:val="21"/>
          <w:szCs w:val="21"/>
        </w:rPr>
        <w:t xml:space="preserve">A </w:t>
      </w:r>
      <w:r>
        <w:rPr>
          <w:i/>
          <w:iCs/>
          <w:sz w:val="21"/>
          <w:szCs w:val="21"/>
        </w:rPr>
        <w:t xml:space="preserve">docstring</w:t>
      </w:r>
      <w:r>
        <w:rPr>
          <w:sz w:val="21"/>
          <w:szCs w:val="21"/>
        </w:rPr>
        <w:t xml:space="preserve"> (texto entre aspas triplas) documenta o que a função faz.</w:t>
      </w:r>
    </w:p>
    <w:p>
      <w:pPr>
        <w:pStyle w:val="Heading4"/>
        <w:keepNext/>
      </w:pPr>
      <w:r>
        <w:t xml:space="preserve">C.7.1 Funções anônimas (lambda) e compreensão de listas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6"/>
                <w:szCs w:val="16"/>
              </w:rPr>
              <w:t xml:space="preserve">dobro</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x</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dobro</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21</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quadrados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compreensão de lista</w:t>
            </w:r>
          </w:p>
          <w:p>
            <w:pPr>
              <w:spacing w:after="0" w:line="240"/>
            </w:pPr>
            <w:r>
              <w:rPr>
                <w:rFonts w:ascii="Consolas" w:cs="Consolas" w:eastAsia="Consolas" w:hAnsi="Consolas"/>
                <w:b w:val="false"/>
                <w:bCs w:val="false"/>
                <w:color w:val="1F2937"/>
                <w:sz w:val="16"/>
                <w:szCs w:val="16"/>
              </w:rPr>
              <w:t xml:space="preserve">pares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quadrados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pares</w:t>
            </w:r>
            <w:r>
              <w:rPr>
                <w:rFonts w:ascii="Consolas" w:cs="Consolas" w:eastAsia="Consolas" w:hAnsi="Consolas"/>
                <w:color w:val="1F2937"/>
                <w:sz w:val="16"/>
                <w:szCs w:val="16"/>
              </w:rPr>
              <w:t xml:space="preserve">)</w:t>
            </w:r>
          </w:p>
        </w:tc>
      </w:tr>
    </w:tbl>
    <w:p>
      <w:pPr>
        <w:spacing w:after="140" w:line="120"/>
      </w:pPr>
    </w:p>
    <w:p>
      <w:pPr>
        <w:pStyle w:val="Heading3"/>
        <w:keepNext/>
      </w:pPr>
      <w:r>
        <w:t xml:space="preserve">C.8 Importando bibliotecas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math</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"np" é o apelido padrão</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math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sqrt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16</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sqrt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16</w:t>
            </w:r>
            <w:r>
              <w:rPr>
                <w:rFonts w:ascii="Consolas" w:cs="Consolas" w:eastAsia="Consolas" w:hAnsi="Consolas"/>
                <w:color w:val="1F2937"/>
                <w:sz w:val="16"/>
                <w:szCs w:val="16"/>
              </w:rPr>
              <w:t xml:space="preserve">))</w:t>
            </w:r>
          </w:p>
        </w:tc>
      </w:tr>
    </w:tbl>
    <w:p>
      <w:pPr>
        <w:spacing w:after="140" w:line="120"/>
      </w:pPr>
    </w:p>
    <w:p>
      <w:pPr>
        <w:pStyle w:val="Heading3"/>
        <w:keepNext/>
      </w:pPr>
      <w:r>
        <w:t xml:space="preserve">C.9 Classes (o essencial)</w:t>
      </w:r>
    </w:p>
    <w:p>
      <w:pPr>
        <w:spacing w:after="120" w:line="300"/>
        <w:jc w:val="left"/>
      </w:pPr>
      <w:r>
        <w:rPr>
          <w:sz w:val="21"/>
          <w:szCs w:val="21"/>
        </w:rPr>
        <w:t xml:space="preserve">Uma </w:t>
      </w:r>
      <w:r>
        <w:rPr>
          <w:b/>
          <w:bCs/>
          <w:sz w:val="21"/>
          <w:szCs w:val="21"/>
        </w:rPr>
        <w:t xml:space="preserve">classe</w:t>
      </w:r>
      <w:r>
        <w:rPr>
          <w:sz w:val="21"/>
          <w:szCs w:val="21"/>
        </w:rPr>
        <w:t xml:space="preserve"> agrupa dados e funções que operam sobre eles. Usaremos classes para criar ambientes (Apêndice F) e redes neurais (Apêndice 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class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Contador</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__init__</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inicio</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roda ao criar o objeto</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valor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inicio</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somar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valor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valor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Contador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somar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somar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valor</w:t>
            </w:r>
            <w:r>
              <w:rPr>
                <w:rFonts w:ascii="Consolas" w:cs="Consolas" w:eastAsia="Consolas" w:hAnsi="Consolas"/>
                <w:color w:val="1F2937"/>
                <w:sz w:val="16"/>
                <w:szCs w:val="16"/>
              </w:rPr>
              <w:t xml:space="preserve">)</w:t>
            </w:r>
          </w:p>
        </w:tc>
      </w:tr>
    </w:tbl>
    <w:p>
      <w:pPr>
        <w:spacing w:after="140" w:line="120"/>
      </w:pPr>
    </w:p>
    <w:p>
      <w:pPr>
        <w:pStyle w:val="Heading3"/>
        <w:keepNext/>
      </w:pPr>
      <w:r>
        <w:t xml:space="preserve">C.10 Lendo mensagens de erro</w:t>
      </w:r>
    </w:p>
    <w:p>
      <w:pPr>
        <w:spacing w:after="120" w:line="300"/>
        <w:jc w:val="left"/>
      </w:pPr>
      <w:r>
        <w:rPr>
          <w:sz w:val="21"/>
          <w:szCs w:val="21"/>
        </w:rPr>
        <w:t xml:space="preserve">Erros são normais. Leia a </w:t>
      </w:r>
      <w:r>
        <w:rPr>
          <w:b/>
          <w:bCs/>
          <w:sz w:val="21"/>
          <w:szCs w:val="21"/>
        </w:rPr>
        <w:t xml:space="preserve">última linha</w:t>
      </w:r>
      <w:r>
        <w:rPr>
          <w:sz w:val="21"/>
          <w:szCs w:val="21"/>
        </w:rPr>
        <w:t xml:space="preserve"> da mensagem: ela diz o tipo (</w:t>
      </w:r>
      <w:r>
        <w:rPr>
          <w:rFonts w:ascii="Consolas" w:cs="Consolas" w:eastAsia="Consolas" w:hAnsi="Consolas"/>
          <w:color w:val="B91C1C"/>
          <w:sz w:val="19"/>
          <w:szCs w:val="19"/>
          <w:shd w:fill="F3F4F6" w:color="auto" w:val="clear"/>
        </w:rPr>
        <w:t xml:space="preserve">NameError</w:t>
      </w:r>
      <w:r>
        <w:rPr>
          <w:sz w:val="21"/>
          <w:szCs w:val="21"/>
        </w:rPr>
        <w:t xml:space="preserve">, </w:t>
      </w:r>
      <w:r>
        <w:rPr>
          <w:rFonts w:ascii="Consolas" w:cs="Consolas" w:eastAsia="Consolas" w:hAnsi="Consolas"/>
          <w:color w:val="B91C1C"/>
          <w:sz w:val="19"/>
          <w:szCs w:val="19"/>
          <w:shd w:fill="F3F4F6" w:color="auto" w:val="clear"/>
        </w:rPr>
        <w:t xml:space="preserve">TypeError</w:t>
      </w:r>
      <w:r>
        <w:rPr>
          <w:sz w:val="21"/>
          <w:szCs w:val="21"/>
        </w:rPr>
        <w:t xml:space="preserve">, </w:t>
      </w:r>
      <w:r>
        <w:rPr>
          <w:rFonts w:ascii="Consolas" w:cs="Consolas" w:eastAsia="Consolas" w:hAnsi="Consolas"/>
          <w:color w:val="B91C1C"/>
          <w:sz w:val="19"/>
          <w:szCs w:val="19"/>
          <w:shd w:fill="F3F4F6" w:color="auto" w:val="clear"/>
        </w:rPr>
        <w:t xml:space="preserve">IndexError</w:t>
      </w:r>
      <w:r>
        <w:rPr>
          <w:sz w:val="21"/>
          <w:szCs w:val="21"/>
        </w:rPr>
        <w:t xml:space="preserve">...) e o motivo. Depois olhe a linha indicada acima.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18"/>
        <w:gridCol w:w="6320"/>
      </w:tblGrid>
      <w:tr>
        <w:trPr>
          <w:cantSplit/>
          <w:tblHeader/>
        </w:trPr>
        <w:tc>
          <w:tcPr>
            <w:tcW w:type="dxa" w:w="331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Erro</w:t>
            </w:r>
          </w:p>
        </w:tc>
        <w:tc>
          <w:tcPr>
            <w:tcW w:type="dxa" w:w="632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Significa</w:t>
            </w:r>
          </w:p>
        </w:tc>
      </w:tr>
      <w:tr>
        <w:trPr>
          <w:cantSplit/>
          <w:tblHeader w:val="false"/>
        </w:trPr>
        <w:tc>
          <w:tcPr>
            <w:tcW w:type="dxa" w:w="331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NameError</w:t>
            </w:r>
          </w:p>
        </w:tc>
        <w:tc>
          <w:tcPr>
            <w:tcW w:type="dxa" w:w="632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Usou um nome que não foi definido (talvez esqueceu de executar uma célula anterior)</w:t>
            </w:r>
          </w:p>
        </w:tc>
      </w:tr>
      <w:tr>
        <w:trPr>
          <w:cantSplit/>
          <w:tblHeader w:val="false"/>
        </w:trPr>
        <w:tc>
          <w:tcPr>
            <w:tcW w:type="dxa" w:w="331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IndexError</w:t>
            </w:r>
          </w:p>
        </w:tc>
        <w:tc>
          <w:tcPr>
            <w:tcW w:type="dxa" w:w="632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Índice fora do tamanho da lista</w:t>
            </w:r>
          </w:p>
        </w:tc>
      </w:tr>
      <w:tr>
        <w:trPr>
          <w:cantSplit/>
          <w:tblHeader w:val="false"/>
        </w:trPr>
        <w:tc>
          <w:tcPr>
            <w:tcW w:type="dxa" w:w="331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TypeError</w:t>
            </w:r>
          </w:p>
        </w:tc>
        <w:tc>
          <w:tcPr>
            <w:tcW w:type="dxa" w:w="632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Operação com tipos incompatíveis (ex.: texto + número)</w:t>
            </w:r>
          </w:p>
        </w:tc>
      </w:tr>
      <w:tr>
        <w:trPr>
          <w:cantSplit/>
          <w:tblHeader w:val="false"/>
        </w:trPr>
        <w:tc>
          <w:tcPr>
            <w:tcW w:type="dxa" w:w="331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ModuleNotFoundError</w:t>
            </w:r>
          </w:p>
        </w:tc>
        <w:tc>
          <w:tcPr>
            <w:tcW w:type="dxa" w:w="632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Biblioteca não instalada</w:t>
            </w:r>
          </w:p>
        </w:tc>
      </w:tr>
    </w:tbl>
    <w:p>
      <w:pPr>
        <w:spacing w:after="160" w:line="120"/>
      </w:pPr>
    </w:p>
    <w:p>
      <w:pPr>
        <w:pStyle w:val="Heading3"/>
        <w:keepNext/>
      </w:pPr>
      <w:r>
        <w:t xml:space="preserve">C.11 Boas práticas em experimentos de AR</w:t>
      </w:r>
    </w:p>
    <w:p>
      <w:pPr>
        <w:pStyle w:val="ListParagraph"/>
        <w:numPr>
          <w:ilvl w:val="0"/>
          <w:numId w:val="2"/>
        </w:numPr>
        <w:spacing w:after="70" w:line="288"/>
      </w:pPr>
      <w:r>
        <w:rPr>
          <w:b/>
          <w:bCs/>
          <w:sz w:val="21"/>
          <w:szCs w:val="21"/>
        </w:rPr>
        <w:t xml:space="preserve">Fixe a semente aleatória</w:t>
      </w:r>
      <w:r>
        <w:rPr>
          <w:sz w:val="21"/>
          <w:szCs w:val="21"/>
        </w:rPr>
        <w:t xml:space="preserve"> (</w:t>
      </w:r>
      <w:r>
        <w:rPr>
          <w:rFonts w:ascii="Consolas" w:cs="Consolas" w:eastAsia="Consolas" w:hAnsi="Consolas"/>
          <w:color w:val="B91C1C"/>
          <w:sz w:val="19"/>
          <w:szCs w:val="19"/>
          <w:shd w:fill="F3F4F6" w:color="auto" w:val="clear"/>
        </w:rPr>
        <w:t xml:space="preserve">np.random.default_rng(0)</w:t>
      </w:r>
      <w:r>
        <w:rPr>
          <w:sz w:val="21"/>
          <w:szCs w:val="21"/>
        </w:rPr>
        <w:t xml:space="preserve">) para reproduzir resultados.</w:t>
      </w:r>
    </w:p>
    <w:p>
      <w:pPr>
        <w:pStyle w:val="ListParagraph"/>
        <w:numPr>
          <w:ilvl w:val="0"/>
          <w:numId w:val="2"/>
        </w:numPr>
        <w:spacing w:after="70" w:line="288"/>
      </w:pPr>
      <w:r>
        <w:rPr>
          <w:b/>
          <w:bCs/>
          <w:sz w:val="21"/>
          <w:szCs w:val="21"/>
        </w:rPr>
        <w:t xml:space="preserve">Repita</w:t>
      </w:r>
      <w:r>
        <w:rPr>
          <w:sz w:val="21"/>
          <w:szCs w:val="21"/>
        </w:rPr>
        <w:t xml:space="preserve"> com várias sementes e reporte média e variação.</w:t>
      </w:r>
    </w:p>
    <w:p>
      <w:pPr>
        <w:pStyle w:val="ListParagraph"/>
        <w:numPr>
          <w:ilvl w:val="0"/>
          <w:numId w:val="2"/>
        </w:numPr>
        <w:spacing w:after="70" w:line="288"/>
      </w:pPr>
      <w:r>
        <w:rPr>
          <w:b/>
          <w:bCs/>
          <w:sz w:val="21"/>
          <w:szCs w:val="21"/>
        </w:rPr>
        <w:t xml:space="preserve">Salve</w:t>
      </w:r>
      <w:r>
        <w:rPr>
          <w:sz w:val="21"/>
          <w:szCs w:val="21"/>
        </w:rPr>
        <w:t xml:space="preserve"> os resultados importantes (</w:t>
      </w:r>
      <w:r>
        <w:rPr>
          <w:rFonts w:ascii="Consolas" w:cs="Consolas" w:eastAsia="Consolas" w:hAnsi="Consolas"/>
          <w:color w:val="B91C1C"/>
          <w:sz w:val="19"/>
          <w:szCs w:val="19"/>
          <w:shd w:fill="F3F4F6" w:color="auto" w:val="clear"/>
        </w:rPr>
        <w:t xml:space="preserve">np.save</w:t>
      </w:r>
      <w:r>
        <w:rPr>
          <w:sz w:val="21"/>
          <w:szCs w:val="21"/>
        </w:rPr>
        <w:t xml:space="preserve">, </w:t>
      </w:r>
      <w:r>
        <w:rPr>
          <w:rFonts w:ascii="Consolas" w:cs="Consolas" w:eastAsia="Consolas" w:hAnsi="Consolas"/>
          <w:color w:val="B91C1C"/>
          <w:sz w:val="19"/>
          <w:szCs w:val="19"/>
          <w:shd w:fill="F3F4F6" w:color="auto" w:val="clear"/>
        </w:rPr>
        <w:t xml:space="preserve">to_csv</w:t>
      </w:r>
      <w:r>
        <w:rPr>
          <w:sz w:val="21"/>
          <w:szCs w:val="21"/>
        </w:rPr>
        <w:t xml:space="preserve">).</w:t>
      </w:r>
    </w:p>
    <w:p>
      <w:pPr>
        <w:pStyle w:val="ListParagraph"/>
        <w:numPr>
          <w:ilvl w:val="0"/>
          <w:numId w:val="2"/>
        </w:numPr>
        <w:spacing w:after="70" w:line="288"/>
      </w:pPr>
      <w:r>
        <w:rPr>
          <w:b/>
          <w:bCs/>
          <w:sz w:val="21"/>
          <w:szCs w:val="21"/>
        </w:rPr>
        <w:t xml:space="preserve">Anote</w:t>
      </w:r>
      <w:r>
        <w:rPr>
          <w:sz w:val="21"/>
          <w:szCs w:val="21"/>
        </w:rPr>
        <w:t xml:space="preserve"> versões das bibliotecas e hiperparâmetros usados.</w:t>
      </w:r>
    </w:p>
    <w:p>
      <w:pPr>
        <w:spacing w:after="60" w:line="120"/>
      </w:pPr>
    </w:p>
    <w:p>
      <w:pPr>
        <w:sectPr>
          <w:headerReference w:type="default" r:id="rId43"/>
          <w:footerReference w:type="default" r:id="rId44"/>
          <w:type w:val="nextPage"/>
          <w:pgSz w:w="11906" w:h="16838" w:orient="portrait"/>
          <w:pgMar w:top="1300" w:right="1134" w:bottom="1200" w:left="1134" w:header="560" w:footer="500" w:gutter="0"/>
          <w:pgNumType/>
          <w:docGrid w:linePitch="360"/>
        </w:sectPr>
      </w:pPr>
    </w:p>
    <w:p>
      <w:pPr>
        <w:pStyle w:val="Heading1"/>
        <w:keepNext/>
      </w:pPr>
      <w:r>
        <w:t xml:space="preserve">Apêndice D — NumPy, pandas e Matplotlib</w:t>
      </w:r>
    </w:p>
    <w:p>
      <w:pPr>
        <w:pStyle w:val="Heading3"/>
        <w:keepNext/>
      </w:pPr>
      <w:r>
        <w:t xml:space="preserve">D.1 NumPy: arrays e contas rápidas</w:t>
      </w:r>
    </w:p>
    <w:p>
      <w:pPr>
        <w:spacing w:after="120" w:line="300"/>
        <w:jc w:val="left"/>
      </w:pPr>
      <w:r>
        <w:rPr>
          <w:sz w:val="21"/>
          <w:szCs w:val="21"/>
        </w:rPr>
        <w:t xml:space="preserve">O </w:t>
      </w:r>
      <w:r>
        <w:rPr>
          <w:b/>
          <w:bCs/>
          <w:sz w:val="21"/>
          <w:szCs w:val="21"/>
        </w:rPr>
        <w:t xml:space="preserve">NumPy</w:t>
      </w:r>
      <w:r>
        <w:rPr>
          <w:sz w:val="21"/>
          <w:szCs w:val="21"/>
        </w:rPr>
        <w:t xml:space="preserve"> trabalha com </w:t>
      </w:r>
      <w:r>
        <w:rPr>
          <w:b/>
          <w:bCs/>
          <w:sz w:val="21"/>
          <w:szCs w:val="21"/>
        </w:rPr>
        <w:t xml:space="preserve">arrays</w:t>
      </w:r>
      <w:r>
        <w:rPr>
          <w:sz w:val="21"/>
          <w:szCs w:val="21"/>
        </w:rPr>
        <w:t xml:space="preserve"> (vetores e matrizes) e faz contas em todos os elementos de uma vez, sem laços.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shape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dtype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gammas</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0.9</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[1, 0.9, 0.81, 0.729]</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"Retorno ="</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produto elemento a elemento, e soma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matriz 2×3</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shape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shape</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produto matriz-vetor</w:t>
            </w:r>
          </w:p>
        </w:tc>
      </w:tr>
    </w:tbl>
    <w:p>
      <w:pPr>
        <w:spacing w:after="140" w:line="120"/>
      </w:pPr>
    </w:p>
    <w:p>
      <w:pPr>
        <w:pStyle w:val="Heading4"/>
        <w:keepNext/>
      </w:pPr>
      <w:r>
        <w:t xml:space="preserve">D.1.1 Criando arrays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zeros</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ones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full</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0.25</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uns e valor constante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linspace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eye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matriz identidade</w:t>
            </w:r>
          </w:p>
        </w:tc>
      </w:tr>
    </w:tbl>
    <w:p>
      <w:pPr>
        <w:spacing w:after="140" w:line="120"/>
      </w:pPr>
    </w:p>
    <w:p>
      <w:pPr>
        <w:pStyle w:val="Heading4"/>
        <w:keepNext/>
      </w:pPr>
      <w:r>
        <w:t xml:space="preserve">D.1.2 Indexação e máscaras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8</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9</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elementos maiores que 4</w:t>
            </w:r>
          </w:p>
          <w:p>
            <w:pPr>
              <w:spacing w:after="0" w:line="240"/>
            </w:pP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&lt;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altera os que são menores que 4</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where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"alto"</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"baixo"</w:t>
            </w:r>
            <w:r>
              <w:rPr>
                <w:rFonts w:ascii="Consolas" w:cs="Consolas" w:eastAsia="Consolas" w:hAnsi="Consolas"/>
                <w:color w:val="1F2937"/>
                <w:sz w:val="16"/>
                <w:szCs w:val="16"/>
              </w:rPr>
              <w:t xml:space="preserve">))</w:t>
            </w:r>
          </w:p>
        </w:tc>
      </w:tr>
    </w:tbl>
    <w:p>
      <w:pPr>
        <w:spacing w:after="140" w:line="120"/>
      </w:pPr>
    </w:p>
    <w:p>
      <w:pPr>
        <w:pStyle w:val="Heading4"/>
        <w:keepNext/>
      </w:pPr>
      <w:r>
        <w:t xml:space="preserve">D.1.3 Números aleatórios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42</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gerador com semente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uniformes em [0, 1)</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size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inteiros em [0, 4)</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normal</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size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normal(média 0, desvio 1)</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choice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0.3</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sorteio com probabilidades</w:t>
            </w:r>
          </w:p>
        </w:tc>
      </w:tr>
    </w:tbl>
    <w:p>
      <w:pPr>
        <w:spacing w:after="140" w:line="120"/>
      </w:pPr>
    </w:p>
    <w:p>
      <w:pPr>
        <w:pStyle w:val="Heading4"/>
        <w:keepNext/>
      </w:pPr>
      <w:r>
        <w:t xml:space="preserve">D.1.4 Broadcasting e einsum</w:t>
      </w:r>
    </w:p>
    <w:p>
      <w:pPr>
        <w:spacing w:after="120" w:line="300"/>
        <w:jc w:val="left"/>
      </w:pPr>
      <w:r>
        <w:rPr>
          <w:sz w:val="21"/>
          <w:szCs w:val="21"/>
        </w:rPr>
        <w:t xml:space="preserve">O NumPy "estica" arrays de formas compatíveis automaticamente (</w:t>
      </w:r>
      <w:r>
        <w:rPr>
          <w:i/>
          <w:iCs/>
          <w:sz w:val="21"/>
          <w:szCs w:val="21"/>
        </w:rPr>
        <w:t xml:space="preserve">broadcasting</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[[0 1 2],[3 4 5]]</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soma a cada linha</w:t>
            </w:r>
          </w:p>
          <w:p>
            <w:pPr>
              <w:spacing w:after="0" w:line="240"/>
            </w:pP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axis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keepdims</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P[s, a, s']</w:t>
            </w:r>
          </w:p>
          <w:p>
            <w:pPr>
              <w:spacing w:after="0" w:line="240"/>
            </w:pP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shape</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Σ_s' P[s,a,s'] V[s'] → matriz [s, a]</w:t>
            </w:r>
          </w:p>
        </w:tc>
      </w:tr>
    </w:tbl>
    <w:p>
      <w:pPr>
        <w:spacing w:after="140" w:line="120"/>
      </w:pPr>
    </w:p>
    <w:p>
      <w:pPr>
        <w:pStyle w:val="Heading3"/>
        <w:keepNext/>
      </w:pPr>
      <w:r>
        <w:t xml:space="preserve">D.2 pandas: tabelas</w:t>
      </w:r>
    </w:p>
    <w:p>
      <w:pPr>
        <w:spacing w:after="120" w:line="300"/>
        <w:jc w:val="left"/>
      </w:pPr>
      <w:r>
        <w:rPr>
          <w:sz w:val="21"/>
          <w:szCs w:val="21"/>
        </w:rPr>
        <w:t xml:space="preserve">O </w:t>
      </w:r>
      <w:r>
        <w:rPr>
          <w:b/>
          <w:bCs/>
          <w:sz w:val="21"/>
          <w:szCs w:val="21"/>
        </w:rPr>
        <w:t xml:space="preserve">pandas</w:t>
      </w:r>
      <w:r>
        <w:rPr>
          <w:sz w:val="21"/>
          <w:szCs w:val="21"/>
        </w:rPr>
        <w:t xml:space="preserve"> manipula tabelas (</w:t>
      </w:r>
      <w:r>
        <w:rPr>
          <w:i/>
          <w:iCs/>
          <w:sz w:val="21"/>
          <w:szCs w:val="21"/>
        </w:rPr>
        <w:t xml:space="preserve">DataFrames</w:t>
      </w:r>
      <w:r>
        <w:rPr>
          <w:sz w:val="21"/>
          <w:szCs w:val="21"/>
        </w:rPr>
        <w:t xml:space="preserve">), como planilhas.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pandas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DataFrame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"cliente"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"mes"</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"jan"</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"fev"</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"jan"</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"fev"</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"jan"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"gasto"</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55.0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head</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describe</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groupby</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"cliente"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"gasto"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pivot_table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index</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"cliente"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columns</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values</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"gasto"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aggfunc</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"sum"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fill_value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"gasto"</w:t>
            </w:r>
            <w:r>
              <w:rPr>
                <w:rFonts w:ascii="Consolas" w:cs="Consolas" w:eastAsia="Consolas" w:hAnsi="Consolas"/>
                <w:color w:val="1F2937"/>
                <w:sz w:val="16"/>
                <w:szCs w:val="16"/>
              </w:rPr>
              <w:t xml:space="preserve">] &gt; </w:t>
            </w:r>
            <w:r>
              <w:rPr>
                <w:rFonts w:ascii="Consolas" w:cs="Consolas" w:eastAsia="Consolas" w:hAnsi="Consolas"/>
                <w:color w:val="0369A1"/>
                <w:sz w:val="16"/>
                <w:szCs w:val="16"/>
              </w:rPr>
              <w:t xml:space="preserve">8</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"gasto_log"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.log1p(</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"gasto"</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dtypes</w:t>
            </w:r>
            <w:r>
              <w:rPr>
                <w:rFonts w:ascii="Consolas" w:cs="Consolas" w:eastAsia="Consolas" w:hAnsi="Consolas"/>
                <w:color w:val="1F2937"/>
                <w:sz w:val="16"/>
                <w:szCs w:val="16"/>
              </w:rPr>
              <w:t xml:space="preserve">)</w:t>
            </w:r>
          </w:p>
        </w:tc>
      </w:tr>
    </w:tbl>
    <w:p>
      <w:pPr>
        <w:spacing w:after="140" w:line="120"/>
      </w:pPr>
    </w:p>
    <w:p>
      <w:pPr>
        <w:spacing w:after="120" w:line="300"/>
        <w:jc w:val="left"/>
      </w:pPr>
      <w:r>
        <w:rPr>
          <w:sz w:val="21"/>
          <w:szCs w:val="21"/>
        </w:rPr>
        <w:t xml:space="preserve">Funções úteis: </w:t>
      </w:r>
      <w:r>
        <w:rPr>
          <w:rFonts w:ascii="Consolas" w:cs="Consolas" w:eastAsia="Consolas" w:hAnsi="Consolas"/>
          <w:color w:val="B91C1C"/>
          <w:sz w:val="19"/>
          <w:szCs w:val="19"/>
          <w:shd w:fill="F3F4F6" w:color="auto" w:val="clear"/>
        </w:rPr>
        <w:t xml:space="preserve">read_csv</w:t>
      </w:r>
      <w:r>
        <w:rPr>
          <w:sz w:val="21"/>
          <w:szCs w:val="21"/>
        </w:rPr>
        <w:t xml:space="preserve">, </w:t>
      </w:r>
      <w:r>
        <w:rPr>
          <w:rFonts w:ascii="Consolas" w:cs="Consolas" w:eastAsia="Consolas" w:hAnsi="Consolas"/>
          <w:color w:val="B91C1C"/>
          <w:sz w:val="19"/>
          <w:szCs w:val="19"/>
          <w:shd w:fill="F3F4F6" w:color="auto" w:val="clear"/>
        </w:rPr>
        <w:t xml:space="preserve">to_csv</w:t>
      </w:r>
      <w:r>
        <w:rPr>
          <w:sz w:val="21"/>
          <w:szCs w:val="21"/>
        </w:rPr>
        <w:t xml:space="preserve">, </w:t>
      </w:r>
      <w:r>
        <w:rPr>
          <w:rFonts w:ascii="Consolas" w:cs="Consolas" w:eastAsia="Consolas" w:hAnsi="Consolas"/>
          <w:color w:val="B91C1C"/>
          <w:sz w:val="19"/>
          <w:szCs w:val="19"/>
          <w:shd w:fill="F3F4F6" w:color="auto" w:val="clear"/>
        </w:rPr>
        <w:t xml:space="preserve">dropna</w:t>
      </w:r>
      <w:r>
        <w:rPr>
          <w:sz w:val="21"/>
          <w:szCs w:val="21"/>
        </w:rPr>
        <w:t xml:space="preserve">, </w:t>
      </w:r>
      <w:r>
        <w:rPr>
          <w:rFonts w:ascii="Consolas" w:cs="Consolas" w:eastAsia="Consolas" w:hAnsi="Consolas"/>
          <w:color w:val="B91C1C"/>
          <w:sz w:val="19"/>
          <w:szCs w:val="19"/>
          <w:shd w:fill="F3F4F6" w:color="auto" w:val="clear"/>
        </w:rPr>
        <w:t xml:space="preserve">fillna</w:t>
      </w:r>
      <w:r>
        <w:rPr>
          <w:sz w:val="21"/>
          <w:szCs w:val="21"/>
        </w:rPr>
        <w:t xml:space="preserve">, </w:t>
      </w:r>
      <w:r>
        <w:rPr>
          <w:rFonts w:ascii="Consolas" w:cs="Consolas" w:eastAsia="Consolas" w:hAnsi="Consolas"/>
          <w:color w:val="B91C1C"/>
          <w:sz w:val="19"/>
          <w:szCs w:val="19"/>
          <w:shd w:fill="F3F4F6" w:color="auto" w:val="clear"/>
        </w:rPr>
        <w:t xml:space="preserve">merge</w:t>
      </w:r>
      <w:r>
        <w:rPr>
          <w:sz w:val="21"/>
          <w:szCs w:val="21"/>
        </w:rPr>
        <w:t xml:space="preserve">, </w:t>
      </w:r>
      <w:r>
        <w:rPr>
          <w:rFonts w:ascii="Consolas" w:cs="Consolas" w:eastAsia="Consolas" w:hAnsi="Consolas"/>
          <w:color w:val="B91C1C"/>
          <w:sz w:val="19"/>
          <w:szCs w:val="19"/>
          <w:shd w:fill="F3F4F6" w:color="auto" w:val="clear"/>
        </w:rPr>
        <w:t xml:space="preserve">sort_values</w:t>
      </w:r>
      <w:r>
        <w:rPr>
          <w:sz w:val="21"/>
          <w:szCs w:val="21"/>
        </w:rPr>
        <w:t xml:space="preserve">, </w:t>
      </w:r>
      <w:r>
        <w:rPr>
          <w:rFonts w:ascii="Consolas" w:cs="Consolas" w:eastAsia="Consolas" w:hAnsi="Consolas"/>
          <w:color w:val="B91C1C"/>
          <w:sz w:val="19"/>
          <w:szCs w:val="19"/>
          <w:shd w:fill="F3F4F6" w:color="auto" w:val="clear"/>
        </w:rPr>
        <w:t xml:space="preserve">value_counts</w:t>
      </w:r>
      <w:r>
        <w:rPr>
          <w:sz w:val="21"/>
          <w:szCs w:val="21"/>
        </w:rPr>
        <w:t xml:space="preserve">, </w:t>
      </w:r>
      <w:r>
        <w:rPr>
          <w:rFonts w:ascii="Consolas" w:cs="Consolas" w:eastAsia="Consolas" w:hAnsi="Consolas"/>
          <w:color w:val="B91C1C"/>
          <w:sz w:val="19"/>
          <w:szCs w:val="19"/>
          <w:shd w:fill="F3F4F6" w:color="auto" w:val="clear"/>
        </w:rPr>
        <w:t xml:space="preserve">shift</w:t>
      </w:r>
      <w:r>
        <w:rPr>
          <w:sz w:val="21"/>
          <w:szCs w:val="21"/>
        </w:rPr>
        <w:t xml:space="preserve">, </w:t>
      </w:r>
      <w:r>
        <w:rPr>
          <w:rFonts w:ascii="Consolas" w:cs="Consolas" w:eastAsia="Consolas" w:hAnsi="Consolas"/>
          <w:color w:val="B91C1C"/>
          <w:sz w:val="19"/>
          <w:szCs w:val="19"/>
          <w:shd w:fill="F3F4F6" w:color="auto" w:val="clear"/>
        </w:rPr>
        <w:t xml:space="preserve">groupby</w:t>
      </w:r>
      <w:r>
        <w:rPr>
          <w:sz w:val="21"/>
          <w:szCs w:val="21"/>
        </w:rPr>
        <w:t xml:space="preserve">.</w:t>
      </w:r>
    </w:p>
    <w:p>
      <w:pPr>
        <w:pStyle w:val="Heading3"/>
        <w:keepNext/>
      </w:pPr>
      <w:r>
        <w:t xml:space="preserve">D.3 Matplotlib: gráficos</w:t>
      </w:r>
    </w:p>
    <w:p>
      <w:pPr>
        <w:spacing w:after="120" w:line="300"/>
        <w:jc w:val="left"/>
      </w:pPr>
      <w:r>
        <w:rPr>
          <w:sz w:val="21"/>
          <w:szCs w:val="21"/>
        </w:rPr>
        <w:t xml:space="preserve">O </w:t>
      </w:r>
      <w:r>
        <w:rPr>
          <w:b/>
          <w:bCs/>
          <w:sz w:val="21"/>
          <w:szCs w:val="21"/>
        </w:rPr>
        <w:t xml:space="preserve">Matplotlib</w:t>
      </w:r>
      <w:r>
        <w:rPr>
          <w:sz w:val="21"/>
          <w:szCs w:val="21"/>
        </w:rPr>
        <w:t xml:space="preserve"> desenha gráficos. Dois passos: desenhar e mostrar.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matplotlib</w:t>
            </w:r>
          </w:p>
          <w:p>
            <w:pPr>
              <w:spacing w:after="0" w:line="240"/>
            </w:pPr>
            <w:r>
              <w:rPr>
                <w:rFonts w:ascii="Consolas" w:cs="Consolas" w:eastAsia="Consolas" w:hAnsi="Consolas"/>
                <w:b w:val="false"/>
                <w:bCs w:val="false"/>
                <w:color w:val="1F2937"/>
                <w:sz w:val="16"/>
                <w:szCs w:val="16"/>
              </w:rPr>
              <w:t xml:space="preserve">matplotlib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use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"Agg"</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(só para rodar sem janela; no notebook, remova)</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matplotlib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pyplot</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plt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plt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figure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figsize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cor</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"tab:red"</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0.9</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"tab:orange"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0.99</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"tab:green"</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plt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plot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color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label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"γ = {g}"</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plt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xlabel</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"passos no futuro"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plt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ylabel</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"peso da recompensa"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plt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legend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plt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title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"Efeito do desconto"</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plt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tight_layout</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plt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savefig</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"desconto.png"</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dpi</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120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no notebook, use plt.show()</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"gráfico salvo em desconto.png"</w:t>
            </w:r>
            <w:r>
              <w:rPr>
                <w:rFonts w:ascii="Consolas" w:cs="Consolas" w:eastAsia="Consolas" w:hAnsi="Consolas"/>
                <w:color w:val="1F2937"/>
                <w:sz w:val="16"/>
                <w:szCs w:val="16"/>
              </w:rPr>
              <w:t xml:space="preserve">)</w:t>
            </w:r>
          </w:p>
        </w:tc>
      </w:tr>
    </w:tbl>
    <w:p>
      <w:pPr>
        <w:spacing w:after="140" w:line="120"/>
      </w:pPr>
    </w:p>
    <w:p>
      <w:pPr>
        <w:spacing w:after="120" w:line="300"/>
        <w:jc w:val="left"/>
      </w:pPr>
      <w:r>
        <w:rPr>
          <w:sz w:val="21"/>
          <w:szCs w:val="21"/>
        </w:rPr>
        <w:t xml:space="preserve">Outros gráficos úteis: </w:t>
      </w:r>
      <w:r>
        <w:rPr>
          <w:rFonts w:ascii="Consolas" w:cs="Consolas" w:eastAsia="Consolas" w:hAnsi="Consolas"/>
          <w:color w:val="B91C1C"/>
          <w:sz w:val="19"/>
          <w:szCs w:val="19"/>
          <w:shd w:fill="F3F4F6" w:color="auto" w:val="clear"/>
        </w:rPr>
        <w:t xml:space="preserve">plt.hist</w:t>
      </w:r>
      <w:r>
        <w:rPr>
          <w:sz w:val="21"/>
          <w:szCs w:val="21"/>
        </w:rPr>
        <w:t xml:space="preserve"> (histograma), </w:t>
      </w:r>
      <w:r>
        <w:rPr>
          <w:rFonts w:ascii="Consolas" w:cs="Consolas" w:eastAsia="Consolas" w:hAnsi="Consolas"/>
          <w:color w:val="B91C1C"/>
          <w:sz w:val="19"/>
          <w:szCs w:val="19"/>
          <w:shd w:fill="F3F4F6" w:color="auto" w:val="clear"/>
        </w:rPr>
        <w:t xml:space="preserve">plt.scatter</w:t>
      </w:r>
      <w:r>
        <w:rPr>
          <w:sz w:val="21"/>
          <w:szCs w:val="21"/>
        </w:rPr>
        <w:t xml:space="preserve"> (dispersão), </w:t>
      </w:r>
      <w:r>
        <w:rPr>
          <w:rFonts w:ascii="Consolas" w:cs="Consolas" w:eastAsia="Consolas" w:hAnsi="Consolas"/>
          <w:color w:val="B91C1C"/>
          <w:sz w:val="19"/>
          <w:szCs w:val="19"/>
          <w:shd w:fill="F3F4F6" w:color="auto" w:val="clear"/>
        </w:rPr>
        <w:t xml:space="preserve">plt.imshow</w:t>
      </w:r>
      <w:r>
        <w:rPr>
          <w:sz w:val="21"/>
          <w:szCs w:val="21"/>
        </w:rPr>
        <w:t xml:space="preserve"> (mapas de calor), </w:t>
      </w:r>
      <w:r>
        <w:rPr>
          <w:rFonts w:ascii="Consolas" w:cs="Consolas" w:eastAsia="Consolas" w:hAnsi="Consolas"/>
          <w:color w:val="B91C1C"/>
          <w:sz w:val="19"/>
          <w:szCs w:val="19"/>
          <w:shd w:fill="F3F4F6" w:color="auto" w:val="clear"/>
        </w:rPr>
        <w:t xml:space="preserve">plt.fill_between</w:t>
      </w:r>
      <w:r>
        <w:rPr>
          <w:sz w:val="21"/>
          <w:szCs w:val="21"/>
        </w:rPr>
        <w:t xml:space="preserve"> (faixas de incerteza).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 de ouro para curvas de aprendizado</w:t>
            </w:r>
          </w:p>
          <w:p>
            <w:pPr>
              <w:spacing w:after="80" w:line="280"/>
            </w:pPr>
            <w:r>
              <w:rPr>
                <w:sz w:val="20"/>
                <w:szCs w:val="20"/>
              </w:rPr>
              <w:t xml:space="preserve">Curvas de AR são ruidosas. Use </w:t>
            </w:r>
            <w:r>
              <w:rPr>
                <w:b/>
                <w:bCs/>
                <w:sz w:val="20"/>
                <w:szCs w:val="20"/>
              </w:rPr>
              <w:t xml:space="preserve">médias móveis</w:t>
            </w:r>
            <w:r>
              <w:rPr>
                <w:sz w:val="20"/>
                <w:szCs w:val="20"/>
              </w:rPr>
              <w:t xml:space="preserve">: </w:t>
            </w:r>
            <w:r>
              <w:rPr>
                <w:rFonts w:ascii="Consolas" w:cs="Consolas" w:eastAsia="Consolas" w:hAnsi="Consolas"/>
                <w:color w:val="B91C1C"/>
                <w:sz w:val="18"/>
                <w:szCs w:val="18"/>
                <w:shd w:fill="F3F4F6" w:color="auto" w:val="clear"/>
              </w:rPr>
              <w:t xml:space="preserve">np.convolve(r, np.ones(50)/50, mode="valid")</w:t>
            </w:r>
            <w:r>
              <w:rPr>
                <w:sz w:val="20"/>
                <w:szCs w:val="20"/>
              </w:rPr>
              <w:t xml:space="preserve">, e mostre várias sementes com uma faixa mín–máx.</w:t>
            </w:r>
          </w:p>
        </w:tc>
      </w:tr>
    </w:tbl>
    <w:p>
      <w:pPr>
        <w:spacing w:after="140" w:line="120"/>
      </w:pPr>
    </w:p>
    <w:p>
      <w:pPr>
        <w:sectPr>
          <w:headerReference w:type="default" r:id="rId45"/>
          <w:footerReference w:type="default" r:id="rId46"/>
          <w:type w:val="nextPage"/>
          <w:pgSz w:w="11906" w:h="16838" w:orient="portrait"/>
          <w:pgMar w:top="1300" w:right="1134" w:bottom="1200" w:left="1134" w:header="560" w:footer="500" w:gutter="0"/>
          <w:pgNumType/>
          <w:docGrid w:linePitch="360"/>
        </w:sectPr>
      </w:pPr>
    </w:p>
    <w:p>
      <w:pPr>
        <w:pStyle w:val="Heading1"/>
        <w:keepNext/>
      </w:pPr>
      <w:r>
        <w:t xml:space="preserve">Apêndice E — Introdução ao scikit-learn</w:t>
      </w:r>
    </w:p>
    <w:p>
      <w:pPr>
        <w:spacing w:after="120" w:line="300"/>
        <w:jc w:val="left"/>
      </w:pPr>
      <w:r>
        <w:rPr>
          <w:sz w:val="21"/>
          <w:szCs w:val="21"/>
        </w:rPr>
        <w:t xml:space="preserve">O </w:t>
      </w:r>
      <w:r>
        <w:rPr>
          <w:b/>
          <w:bCs/>
          <w:sz w:val="21"/>
          <w:szCs w:val="21"/>
        </w:rPr>
        <w:t xml:space="preserve">scikit-learn</w:t>
      </w:r>
      <w:r>
        <w:rPr>
          <w:sz w:val="21"/>
          <w:szCs w:val="21"/>
        </w:rPr>
        <w:t xml:space="preserve"> é a biblioteca de aprendizado de máquina clássico em Python (PEDREGOSA et al., 2011). Ele </w:t>
      </w:r>
      <w:r>
        <w:rPr>
          <w:b/>
          <w:bCs/>
          <w:sz w:val="21"/>
          <w:szCs w:val="21"/>
        </w:rPr>
        <w:t xml:space="preserve">não</w:t>
      </w:r>
      <w:r>
        <w:rPr>
          <w:sz w:val="21"/>
          <w:szCs w:val="21"/>
        </w:rPr>
        <w:t xml:space="preserve"> tem algoritmos de AR, mas fornece as peças que usamos o tempo todo: modelos de regressão e classificação, pré-processamento, agrupamento, métricas e validação.</w:t>
      </w:r>
    </w:p>
    <w:p>
      <w:pPr>
        <w:pStyle w:val="Heading3"/>
        <w:keepNext/>
      </w:pPr>
      <w:r>
        <w:t xml:space="preserve">E.1 A API: fit, predict, transform</w:t>
      </w:r>
    </w:p>
    <w:p>
      <w:pPr>
        <w:spacing w:after="120" w:line="300"/>
        <w:jc w:val="left"/>
      </w:pPr>
      <w:r>
        <w:rPr>
          <w:sz w:val="21"/>
          <w:szCs w:val="21"/>
        </w:rPr>
        <w:t xml:space="preserve">Quase todo objeto do scikit-learn segue o mesmo padrão: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3"/>
        <w:gridCol w:w="6535"/>
      </w:tblGrid>
      <w:tr>
        <w:trPr>
          <w:cantSplit/>
          <w:tblHeader/>
        </w:trPr>
        <w:tc>
          <w:tcPr>
            <w:tcW w:type="dxa" w:w="310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Método</w:t>
            </w:r>
          </w:p>
        </w:tc>
        <w:tc>
          <w:tcPr>
            <w:tcW w:type="dxa" w:w="653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 que faz</w:t>
            </w:r>
          </w:p>
        </w:tc>
      </w:tr>
      <w:tr>
        <w:trPr>
          <w:cantSplit/>
          <w:tblHeader w:val="false"/>
        </w:trPr>
        <w:tc>
          <w:tcPr>
            <w:tcW w:type="dxa" w:w="310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fit(X, y)</w:t>
            </w:r>
          </w:p>
        </w:tc>
        <w:tc>
          <w:tcPr>
            <w:tcW w:type="dxa" w:w="653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Aprende</w:t>
            </w:r>
            <w:r>
              <w:rPr>
                <w:sz w:val="18"/>
                <w:szCs w:val="18"/>
              </w:rPr>
              <w:t xml:space="preserve"> com os dados (ajusta os parâmetros)</w:t>
            </w:r>
          </w:p>
        </w:tc>
      </w:tr>
      <w:tr>
        <w:trPr>
          <w:cantSplit/>
          <w:tblHeader w:val="false"/>
        </w:trPr>
        <w:tc>
          <w:tcPr>
            <w:tcW w:type="dxa" w:w="310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predict(X)</w:t>
            </w:r>
          </w:p>
        </w:tc>
        <w:tc>
          <w:tcPr>
            <w:tcW w:type="dxa" w:w="653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Prevê</w:t>
            </w:r>
            <w:r>
              <w:rPr>
                <w:sz w:val="18"/>
                <w:szCs w:val="18"/>
              </w:rPr>
              <w:t xml:space="preserve"> a saída para novos exemplos</w:t>
            </w:r>
          </w:p>
        </w:tc>
      </w:tr>
      <w:tr>
        <w:trPr>
          <w:cantSplit/>
          <w:tblHeader w:val="false"/>
        </w:trPr>
        <w:tc>
          <w:tcPr>
            <w:tcW w:type="dxa" w:w="310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transform(X)</w:t>
            </w:r>
          </w:p>
        </w:tc>
        <w:tc>
          <w:tcPr>
            <w:tcW w:type="dxa" w:w="653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Transforma</w:t>
            </w:r>
            <w:r>
              <w:rPr>
                <w:sz w:val="18"/>
                <w:szCs w:val="18"/>
              </w:rPr>
              <w:t xml:space="preserve"> os dados (pré-processamento)</w:t>
            </w:r>
          </w:p>
        </w:tc>
      </w:tr>
      <w:tr>
        <w:trPr>
          <w:cantSplit/>
          <w:tblHeader w:val="false"/>
        </w:trPr>
        <w:tc>
          <w:tcPr>
            <w:tcW w:type="dxa" w:w="310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fit_transform(X)</w:t>
            </w:r>
          </w:p>
        </w:tc>
        <w:tc>
          <w:tcPr>
            <w:tcW w:type="dxa" w:w="653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fit</w:t>
            </w:r>
            <w:r>
              <w:rPr>
                <w:sz w:val="18"/>
                <w:szCs w:val="18"/>
              </w:rPr>
              <w:t xml:space="preserve"> e </w:t>
            </w:r>
            <w:r>
              <w:rPr>
                <w:rFonts w:ascii="Consolas" w:cs="Consolas" w:eastAsia="Consolas" w:hAnsi="Consolas"/>
                <w:color w:val="B91C1C"/>
                <w:sz w:val="16"/>
                <w:szCs w:val="16"/>
                <w:shd w:fill="F3F4F6" w:color="auto" w:val="clear"/>
              </w:rPr>
              <w:t xml:space="preserve">transform</w:t>
            </w:r>
            <w:r>
              <w:rPr>
                <w:sz w:val="18"/>
                <w:szCs w:val="18"/>
              </w:rPr>
              <w:t xml:space="preserve"> de uma vez</w:t>
            </w:r>
          </w:p>
        </w:tc>
      </w:tr>
      <w:tr>
        <w:trPr>
          <w:cantSplit/>
          <w:tblHeader w:val="false"/>
        </w:trPr>
        <w:tc>
          <w:tcPr>
            <w:tcW w:type="dxa" w:w="310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score(X, y)</w:t>
            </w:r>
          </w:p>
        </w:tc>
        <w:tc>
          <w:tcPr>
            <w:tcW w:type="dxa" w:w="653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Mede o desempenho (acurácia, R²...)</w:t>
            </w:r>
          </w:p>
        </w:tc>
      </w:tr>
      <w:tr>
        <w:trPr>
          <w:cantSplit/>
          <w:tblHeader w:val="false"/>
        </w:trPr>
        <w:tc>
          <w:tcPr>
            <w:tcW w:type="dxa" w:w="310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partial_fit(X, y)</w:t>
            </w:r>
          </w:p>
        </w:tc>
        <w:tc>
          <w:tcPr>
            <w:tcW w:type="dxa" w:w="653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Aprende </w:t>
            </w:r>
            <w:r>
              <w:rPr>
                <w:b/>
                <w:bCs/>
                <w:sz w:val="18"/>
                <w:szCs w:val="18"/>
              </w:rPr>
              <w:t xml:space="preserve">aos poucos</w:t>
            </w:r>
            <w:r>
              <w:rPr>
                <w:sz w:val="18"/>
                <w:szCs w:val="18"/>
              </w:rPr>
              <w:t xml:space="preserve">, a cada lote (aprendizado online)</w:t>
            </w:r>
          </w:p>
        </w:tc>
      </w:tr>
    </w:tbl>
    <w:p>
      <w:pPr>
        <w:spacing w:after="160" w:line="120"/>
      </w:pPr>
    </w:p>
    <w:p>
      <w:pPr>
        <w:spacing w:after="120" w:line="300"/>
        <w:jc w:val="left"/>
      </w:pPr>
      <w:r>
        <w:rPr>
          <w:rFonts w:ascii="Consolas" w:cs="Consolas" w:eastAsia="Consolas" w:hAnsi="Consolas"/>
          <w:color w:val="B91C1C"/>
          <w:sz w:val="19"/>
          <w:szCs w:val="19"/>
          <w:shd w:fill="F3F4F6" w:color="auto" w:val="clear"/>
        </w:rPr>
        <w:t xml:space="preserve">X</w:t>
      </w:r>
      <w:r>
        <w:rPr>
          <w:sz w:val="21"/>
          <w:szCs w:val="21"/>
        </w:rPr>
        <w:t xml:space="preserve"> é uma matriz com </w:t>
      </w:r>
      <w:r>
        <w:rPr>
          <w:b/>
          <w:bCs/>
          <w:sz w:val="21"/>
          <w:szCs w:val="21"/>
        </w:rPr>
        <w:t xml:space="preserve">uma linha por exemplo</w:t>
      </w:r>
      <w:r>
        <w:rPr>
          <w:sz w:val="21"/>
          <w:szCs w:val="21"/>
        </w:rPr>
        <w:t xml:space="preserve"> e </w:t>
      </w:r>
      <w:r>
        <w:rPr>
          <w:b/>
          <w:bCs/>
          <w:sz w:val="21"/>
          <w:szCs w:val="21"/>
        </w:rPr>
        <w:t xml:space="preserve">uma coluna por característica</w:t>
      </w:r>
      <w:r>
        <w:rPr>
          <w:sz w:val="21"/>
          <w:szCs w:val="21"/>
        </w:rPr>
        <w:t xml:space="preserve">. </w:t>
      </w:r>
      <w:r>
        <w:rPr>
          <w:rFonts w:ascii="Consolas" w:cs="Consolas" w:eastAsia="Consolas" w:hAnsi="Consolas"/>
          <w:color w:val="B91C1C"/>
          <w:sz w:val="19"/>
          <w:szCs w:val="19"/>
          <w:shd w:fill="F3F4F6" w:color="auto" w:val="clear"/>
        </w:rPr>
        <w:t xml:space="preserve">y</w:t>
      </w:r>
      <w:r>
        <w:rPr>
          <w:sz w:val="21"/>
          <w:szCs w:val="21"/>
        </w:rPr>
        <w:t xml:space="preserve"> é o alvo.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linear_model</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LinearRegression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LogisticRegression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model_selection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train_test_split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uniform</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normal</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200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X_tr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X_te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train_test_split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test_size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0.25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reg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LinearRegression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X_tr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y_tr</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"coef ="</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coef_</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"intercepto ="</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intercept_</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"R² teste ="</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score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X_te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y_te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"previsão para x = 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tc>
      </w:tr>
    </w:tbl>
    <w:p>
      <w:pPr>
        <w:spacing w:after="140" w:line="120"/>
      </w:pPr>
    </w:p>
    <w:p>
      <w:pPr>
        <w:pStyle w:val="Heading3"/>
        <w:keepNext/>
      </w:pPr>
      <w:r>
        <w:t xml:space="preserve">E.2 Pré-processamento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preprocessing</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StandardScaler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OneHotEncoder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KBinsDiscretizer</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pandas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Xnum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200.0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400.0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600.0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StandardScaler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fit_transform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Xnum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média 0, desvio 1</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cores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DataFrame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"cor"</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"azul"</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"verde"</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"azul"</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OneHotEncoder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fit_transform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cores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toarray</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uma coluna por categoria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dados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0.9</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kb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KBinsDiscretizer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n_bins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encode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"ordinal"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strategy</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"quantile"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dados</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kb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transform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dados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ravel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bin_edges_</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faixas de mesma frequência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DICA  </w:t>
            </w:r>
            <w:r>
              <w:rPr>
                <w:b/>
                <w:bCs/>
                <w:color w:val="10B981"/>
                <w:sz w:val="22"/>
                <w:szCs w:val="22"/>
              </w:rPr>
              <w:t xml:space="preserve">Padronizar é quase sempre uma boa ideia</w:t>
            </w:r>
          </w:p>
          <w:p>
            <w:pPr>
              <w:spacing w:after="80" w:line="280"/>
            </w:pPr>
            <w:r>
              <w:rPr>
                <w:sz w:val="20"/>
                <w:szCs w:val="20"/>
              </w:rPr>
              <w:t xml:space="preserve">Redes neurais, RBF, K-Means e modelos lineares regularizados funcionam melhor quando as características têm escalas parecidas. Ajuste o </w:t>
            </w:r>
            <w:r>
              <w:rPr>
                <w:rFonts w:ascii="Consolas" w:cs="Consolas" w:eastAsia="Consolas" w:hAnsi="Consolas"/>
                <w:color w:val="B91C1C"/>
                <w:sz w:val="18"/>
                <w:szCs w:val="18"/>
                <w:shd w:fill="F3F4F6" w:color="auto" w:val="clear"/>
              </w:rPr>
              <w:t xml:space="preserve">StandardScaler</w:t>
            </w:r>
            <w:r>
              <w:rPr>
                <w:sz w:val="20"/>
                <w:szCs w:val="20"/>
              </w:rPr>
              <w:t xml:space="preserve"> </w:t>
            </w:r>
            <w:r>
              <w:rPr>
                <w:b/>
                <w:bCs/>
                <w:sz w:val="20"/>
                <w:szCs w:val="20"/>
              </w:rPr>
              <w:t xml:space="preserve">só nos dados de treino</w:t>
            </w:r>
            <w:r>
              <w:rPr>
                <w:sz w:val="20"/>
                <w:szCs w:val="20"/>
              </w:rPr>
              <w:t xml:space="preserve"> e aplique no teste.</w:t>
            </w:r>
          </w:p>
        </w:tc>
      </w:tr>
    </w:tbl>
    <w:p>
      <w:pPr>
        <w:spacing w:after="140" w:line="120"/>
      </w:pPr>
    </w:p>
    <w:p>
      <w:pPr>
        <w:pStyle w:val="Heading3"/>
        <w:keepNext/>
      </w:pPr>
      <w:r>
        <w:t xml:space="preserve">E.3 Pipelines</w:t>
      </w:r>
    </w:p>
    <w:p>
      <w:pPr>
        <w:spacing w:after="120" w:line="300"/>
        <w:jc w:val="left"/>
      </w:pPr>
      <w:r>
        <w:rPr>
          <w:sz w:val="21"/>
          <w:szCs w:val="21"/>
        </w:rPr>
        <w:t xml:space="preserve">Um </w:t>
      </w:r>
      <w:r>
        <w:rPr>
          <w:b/>
          <w:bCs/>
          <w:sz w:val="21"/>
          <w:szCs w:val="21"/>
        </w:rPr>
        <w:t xml:space="preserve">pipeline</w:t>
      </w:r>
      <w:r>
        <w:rPr>
          <w:sz w:val="21"/>
          <w:szCs w:val="21"/>
        </w:rPr>
        <w:t xml:space="preserve"> encadeia etapas (pré-processamento + modelo), evitando vazamento de dados e simplificando o código.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pipeline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make_pipeline</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kernel_approximation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RBFSampler</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linear_model</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Ridge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make_pipeline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StandardScaler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RBFSampler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n_components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Ridge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alpha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X_tr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y_tr</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"R² do pipeline no teste:"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score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X_te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y_te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tc>
      </w:tr>
    </w:tbl>
    <w:p>
      <w:pPr>
        <w:spacing w:after="140" w:line="120"/>
      </w:pPr>
    </w:p>
    <w:p>
      <w:pPr>
        <w:pStyle w:val="Heading3"/>
        <w:keepNext/>
      </w:pPr>
      <w:r>
        <w:t xml:space="preserve">E.4 Modelos que usamos no livro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3"/>
        <w:gridCol w:w="5355"/>
      </w:tblGrid>
      <w:tr>
        <w:trPr>
          <w:cantSplit/>
          <w:tblHeader/>
        </w:trPr>
        <w:tc>
          <w:tcPr>
            <w:tcW w:type="dxa" w:w="428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Modelo</w:t>
            </w:r>
          </w:p>
        </w:tc>
        <w:tc>
          <w:tcPr>
            <w:tcW w:type="dxa" w:w="535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Uso no livro</w:t>
            </w:r>
          </w:p>
        </w:tc>
      </w:tr>
      <w:tr>
        <w:trPr>
          <w:cantSplit/>
          <w:tblHeader w:val="false"/>
        </w:trPr>
        <w:tc>
          <w:tcPr>
            <w:tcW w:type="dxa" w:w="428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DecisionTreeClassifier</w:t>
            </w:r>
          </w:p>
        </w:tc>
        <w:tc>
          <w:tcPr>
            <w:tcW w:type="dxa" w:w="535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Imitar episódios de elite (Cap. 1) e interpretar políticas (Cap. 5)</w:t>
            </w:r>
          </w:p>
        </w:tc>
      </w:tr>
      <w:tr>
        <w:trPr>
          <w:cantSplit/>
          <w:tblHeader w:val="false"/>
        </w:trPr>
        <w:tc>
          <w:tcPr>
            <w:tcW w:type="dxa" w:w="428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LogisticRegression</w:t>
            </w:r>
          </w:p>
        </w:tc>
        <w:tc>
          <w:tcPr>
            <w:tcW w:type="dxa" w:w="535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Probabilidade de cogumelo venenoso (Cap. 2)</w:t>
            </w:r>
          </w:p>
        </w:tc>
      </w:tr>
      <w:tr>
        <w:trPr>
          <w:cantSplit/>
          <w:tblHeader w:val="false"/>
        </w:trPr>
        <w:tc>
          <w:tcPr>
            <w:tcW w:type="dxa" w:w="428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KMeans</w:t>
            </w:r>
          </w:p>
        </w:tc>
        <w:tc>
          <w:tcPr>
            <w:tcW w:type="dxa" w:w="535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Criar estados de clientes (Cap. 3)</w:t>
            </w:r>
          </w:p>
        </w:tc>
      </w:tr>
      <w:tr>
        <w:trPr>
          <w:cantSplit/>
          <w:tblHeader w:val="false"/>
        </w:trPr>
        <w:tc>
          <w:tcPr>
            <w:tcW w:type="dxa" w:w="428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SGDRegressor</w:t>
            </w:r>
            <w:r>
              <w:rPr>
                <w:sz w:val="18"/>
                <w:szCs w:val="18"/>
              </w:rPr>
              <w:t xml:space="preserve"> / </w:t>
            </w:r>
            <w:r>
              <w:rPr>
                <w:rFonts w:ascii="Consolas" w:cs="Consolas" w:eastAsia="Consolas" w:hAnsi="Consolas"/>
                <w:color w:val="B91C1C"/>
                <w:sz w:val="16"/>
                <w:szCs w:val="16"/>
                <w:shd w:fill="F3F4F6" w:color="auto" w:val="clear"/>
              </w:rPr>
              <w:t xml:space="preserve">SGDClassifier</w:t>
            </w:r>
          </w:p>
        </w:tc>
        <w:tc>
          <w:tcPr>
            <w:tcW w:type="dxa" w:w="535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Aprendizado online com </w:t>
            </w:r>
            <w:r>
              <w:rPr>
                <w:rFonts w:ascii="Consolas" w:cs="Consolas" w:eastAsia="Consolas" w:hAnsi="Consolas"/>
                <w:color w:val="B91C1C"/>
                <w:sz w:val="16"/>
                <w:szCs w:val="16"/>
                <w:shd w:fill="F3F4F6" w:color="auto" w:val="clear"/>
              </w:rPr>
              <w:t xml:space="preserve">partial_fit</w:t>
            </w:r>
          </w:p>
        </w:tc>
      </w:tr>
      <w:tr>
        <w:trPr>
          <w:cantSplit/>
          <w:tblHeader w:val="false"/>
        </w:trPr>
        <w:tc>
          <w:tcPr>
            <w:tcW w:type="dxa" w:w="428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ExtraTreesRegressor</w:t>
            </w:r>
          </w:p>
        </w:tc>
        <w:tc>
          <w:tcPr>
            <w:tcW w:type="dxa" w:w="535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Aproximar funções q no Fitted Q-Iteration (Cap. 7)</w:t>
            </w:r>
          </w:p>
        </w:tc>
      </w:tr>
      <w:tr>
        <w:trPr>
          <w:cantSplit/>
          <w:tblHeader w:val="false"/>
        </w:trPr>
        <w:tc>
          <w:tcPr>
            <w:tcW w:type="dxa" w:w="428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RBFSampler</w:t>
            </w:r>
            <w:r>
              <w:rPr>
                <w:sz w:val="18"/>
                <w:szCs w:val="18"/>
              </w:rPr>
              <w:t xml:space="preserve"> + </w:t>
            </w:r>
            <w:r>
              <w:rPr>
                <w:rFonts w:ascii="Consolas" w:cs="Consolas" w:eastAsia="Consolas" w:hAnsi="Consolas"/>
                <w:color w:val="B91C1C"/>
                <w:sz w:val="16"/>
                <w:szCs w:val="16"/>
                <w:shd w:fill="F3F4F6" w:color="auto" w:val="clear"/>
              </w:rPr>
              <w:t xml:space="preserve">Ridge</w:t>
            </w:r>
          </w:p>
        </w:tc>
        <w:tc>
          <w:tcPr>
            <w:tcW w:type="dxa" w:w="535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Aproximação com características RBF</w:t>
            </w:r>
          </w:p>
        </w:tc>
      </w:tr>
      <w:tr>
        <w:trPr>
          <w:cantSplit/>
          <w:tblHeader w:val="false"/>
        </w:trPr>
        <w:tc>
          <w:tcPr>
            <w:tcW w:type="dxa" w:w="428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MLPRegressor</w:t>
            </w:r>
            <w:r>
              <w:rPr>
                <w:sz w:val="18"/>
                <w:szCs w:val="18"/>
              </w:rPr>
              <w:t xml:space="preserve"> / </w:t>
            </w:r>
            <w:r>
              <w:rPr>
                <w:rFonts w:ascii="Consolas" w:cs="Consolas" w:eastAsia="Consolas" w:hAnsi="Consolas"/>
                <w:color w:val="B91C1C"/>
                <w:sz w:val="16"/>
                <w:szCs w:val="16"/>
                <w:shd w:fill="F3F4F6" w:color="auto" w:val="clear"/>
              </w:rPr>
              <w:t xml:space="preserve">MLPClassifier</w:t>
            </w:r>
          </w:p>
        </w:tc>
        <w:tc>
          <w:tcPr>
            <w:tcW w:type="dxa" w:w="535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Redes neurais simples</w:t>
            </w:r>
          </w:p>
        </w:tc>
      </w:tr>
      <w:tr>
        <w:trPr>
          <w:cantSplit/>
          <w:tblHeader w:val="false"/>
        </w:trPr>
        <w:tc>
          <w:tcPr>
            <w:tcW w:type="dxa" w:w="428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HistGradientBoostingRegressor</w:t>
            </w:r>
          </w:p>
        </w:tc>
        <w:tc>
          <w:tcPr>
            <w:tcW w:type="dxa" w:w="535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Aproximar valores de clientes (Cap. 7)</w:t>
            </w:r>
          </w:p>
        </w:tc>
      </w:tr>
      <w:tr>
        <w:trPr>
          <w:cantSplit/>
          <w:tblHeader w:val="false"/>
        </w:trPr>
        <w:tc>
          <w:tcPr>
            <w:tcW w:type="dxa" w:w="428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PoissonRegressor</w:t>
            </w:r>
          </w:p>
        </w:tc>
        <w:tc>
          <w:tcPr>
            <w:tcW w:type="dxa" w:w="535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Estimar demanda (Cap. 6)</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tree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DecisionTreeClassifier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export_text</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cluster</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KMeans</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neural_network</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MLPRegressor</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linear_model</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SGDRegressor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arv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DecisionTreeClassifier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max_depth</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export_text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feature_names</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"x"</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km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KMeans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n_clusters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n_init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normal</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repeat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axis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"centros:"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cluster_centers_</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tolist</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rede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MLPRegressor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hidden_layer_sizes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max_iter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800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X_tr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y_tr</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"MLP R² teste:"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rede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score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X_te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y_te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sgd</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SGDRegressor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learning_rate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"constant"</w:t>
            </w:r>
            <w:r>
              <w:rPr>
                <w:rFonts w:ascii="Consolas" w:cs="Consolas" w:eastAsia="Consolas" w:hAnsi="Consolas"/>
                <w:color w:val="1F2937"/>
                <w:sz w:val="16"/>
                <w:szCs w:val="16"/>
              </w:rPr>
              <w:t xml:space="preserve">, eta0=</w:t>
            </w:r>
            <w:r>
              <w:rPr>
                <w:rFonts w:ascii="Consolas" w:cs="Consolas" w:eastAsia="Consolas" w:hAnsi="Consolas"/>
                <w:color w:val="0369A1"/>
                <w:sz w:val="16"/>
                <w:szCs w:val="16"/>
              </w:rPr>
              <w:t xml:space="preserve">0.01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sgd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partial_fit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X_tr</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y_tr</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aprendizado online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"SGD coef:"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sgd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coef_</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tc>
      </w:tr>
    </w:tbl>
    <w:p>
      <w:pPr>
        <w:spacing w:after="140" w:line="120"/>
      </w:pPr>
    </w:p>
    <w:p>
      <w:pPr>
        <w:pStyle w:val="Heading3"/>
        <w:keepNext/>
      </w:pPr>
      <w:r>
        <w:t xml:space="preserve">E.5 Avaliação e incerteza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metrics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mean_squared_error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accuracy_score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silhouette_score</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utils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resample</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sklearn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model_selection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GroupKFold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ParameterGrid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mean_squared_error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y_te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X_te</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i/>
                <w:iCs/>
                <w:color w:val="6B7280"/>
                <w:sz w:val="16"/>
                <w:szCs w:val="16"/>
              </w:rPr>
              <w:t xml:space="preserve"># intervalo de confiança por bootstrap</w:t>
            </w:r>
          </w:p>
          <w:p>
            <w:pPr>
              <w:spacing w:after="0" w:line="240"/>
            </w:pPr>
            <w:r>
              <w:rPr>
                <w:rFonts w:ascii="Consolas" w:cs="Consolas" w:eastAsia="Consolas" w:hAnsi="Consolas"/>
                <w:b w:val="false"/>
                <w:bCs w:val="false"/>
                <w:color w:val="1F2937"/>
                <w:sz w:val="16"/>
                <w:szCs w:val="16"/>
              </w:rPr>
              <w:t xml:space="preserve">amostra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normal</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300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boot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resample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amostra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random_state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"média ="</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amostra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"IC 95% ="</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percentile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boot</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97.5</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i/>
                <w:iCs/>
                <w:color w:val="6B7280"/>
                <w:sz w:val="16"/>
                <w:szCs w:val="16"/>
              </w:rPr>
              <w:t xml:space="preserve"># validação por grupos (todas as linhas de um grupo ficam juntas)</w:t>
            </w:r>
          </w:p>
          <w:p>
            <w:pPr>
              <w:spacing w:after="0" w:line="240"/>
            </w:pPr>
            <w:r>
              <w:rPr>
                <w:rFonts w:ascii="Consolas" w:cs="Consolas" w:eastAsia="Consolas" w:hAnsi="Consolas"/>
                <w:b w:val="false"/>
                <w:bCs w:val="false"/>
                <w:color w:val="1F2937"/>
                <w:sz w:val="16"/>
                <w:szCs w:val="16"/>
              </w:rPr>
              <w:t xml:space="preserve">grupos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repeat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treino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teste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next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GroupKFold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n_splits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split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groups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grupos</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"treino:"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treino</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"teste:"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teste</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i/>
                <w:iCs/>
                <w:color w:val="6B7280"/>
                <w:sz w:val="16"/>
                <w:szCs w:val="16"/>
              </w:rPr>
              <w:t xml:space="preserve"># todas as combinações de hiperparâmetros</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ParameterGrid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"alpha"</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0.1</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"eps"</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p>
        </w:tc>
      </w:tr>
    </w:tbl>
    <w:p>
      <w:pPr>
        <w:spacing w:after="140" w:line="120"/>
      </w:pPr>
    </w:p>
    <w:p>
      <w:pPr>
        <w:pStyle w:val="Heading3"/>
        <w:keepNext/>
      </w:pPr>
      <w:r>
        <w:t xml:space="preserve">E.6 O que o scikit-learn não faz</w:t>
      </w:r>
    </w:p>
    <w:p>
      <w:pPr>
        <w:pStyle w:val="ListParagraph"/>
        <w:numPr>
          <w:ilvl w:val="0"/>
          <w:numId w:val="2"/>
        </w:numPr>
        <w:spacing w:after="70" w:line="288"/>
      </w:pPr>
      <w:r>
        <w:rPr>
          <w:b/>
          <w:bCs/>
          <w:sz w:val="21"/>
          <w:szCs w:val="21"/>
        </w:rPr>
        <w:t xml:space="preserve">Não</w:t>
      </w:r>
      <w:r>
        <w:rPr>
          <w:sz w:val="21"/>
          <w:szCs w:val="21"/>
        </w:rPr>
        <w:t xml:space="preserve"> treina redes neurais profundas com GPU (use PyTorch, Apêndice G).</w:t>
      </w:r>
    </w:p>
    <w:p>
      <w:pPr>
        <w:pStyle w:val="ListParagraph"/>
        <w:numPr>
          <w:ilvl w:val="0"/>
          <w:numId w:val="2"/>
        </w:numPr>
        <w:spacing w:after="70" w:line="288"/>
      </w:pPr>
      <w:r>
        <w:rPr>
          <w:b/>
          <w:bCs/>
          <w:sz w:val="21"/>
          <w:szCs w:val="21"/>
        </w:rPr>
        <w:t xml:space="preserve">Não</w:t>
      </w:r>
      <w:r>
        <w:rPr>
          <w:sz w:val="21"/>
          <w:szCs w:val="21"/>
        </w:rPr>
        <w:t xml:space="preserve"> tem ambientes nem algoritmos de AR (use Gymnasium e Stable-Baselines3, Apêndices F e H).</w:t>
      </w:r>
    </w:p>
    <w:p>
      <w:pPr>
        <w:pStyle w:val="ListParagraph"/>
        <w:numPr>
          <w:ilvl w:val="0"/>
          <w:numId w:val="2"/>
        </w:numPr>
        <w:spacing w:after="70" w:line="288"/>
      </w:pPr>
      <w:r>
        <w:rPr>
          <w:b/>
          <w:bCs/>
          <w:sz w:val="21"/>
          <w:szCs w:val="21"/>
        </w:rPr>
        <w:t xml:space="preserve">Não</w:t>
      </w:r>
      <w:r>
        <w:rPr>
          <w:sz w:val="21"/>
          <w:szCs w:val="21"/>
        </w:rPr>
        <w:t xml:space="preserve"> tem validação cruzada para séries temporais de AR "pronta": cuide para que dados de treino e teste não se misturem.</w:t>
      </w:r>
    </w:p>
    <w:p>
      <w:pPr>
        <w:spacing w:after="60" w:line="120"/>
      </w:pPr>
    </w:p>
    <w:p>
      <w:pPr>
        <w:sectPr>
          <w:headerReference w:type="default" r:id="rId47"/>
          <w:footerReference w:type="default" r:id="rId48"/>
          <w:type w:val="nextPage"/>
          <w:pgSz w:w="11906" w:h="16838" w:orient="portrait"/>
          <w:pgMar w:top="1300" w:right="1134" w:bottom="1200" w:left="1134" w:header="560" w:footer="500" w:gutter="0"/>
          <w:pgNumType/>
          <w:docGrid w:linePitch="360"/>
        </w:sectPr>
      </w:pPr>
    </w:p>
    <w:p>
      <w:pPr>
        <w:pStyle w:val="Heading1"/>
        <w:keepNext/>
      </w:pPr>
      <w:r>
        <w:t xml:space="preserve">Apêndice F — Introdução ao Gymnasium</w:t>
      </w:r>
    </w:p>
    <w:p>
      <w:pPr>
        <w:spacing w:after="120" w:line="300"/>
        <w:jc w:val="left"/>
      </w:pPr>
      <w:r>
        <w:rPr>
          <w:sz w:val="21"/>
          <w:szCs w:val="21"/>
        </w:rPr>
        <w:t xml:space="preserve">O </w:t>
      </w:r>
      <w:r>
        <w:rPr>
          <w:b/>
          <w:bCs/>
          <w:sz w:val="21"/>
          <w:szCs w:val="21"/>
        </w:rPr>
        <w:t xml:space="preserve">Gymnasium</w:t>
      </w:r>
      <w:r>
        <w:rPr>
          <w:sz w:val="21"/>
          <w:szCs w:val="21"/>
        </w:rPr>
        <w:t xml:space="preserve"> é a biblioteca padrão de ambientes de AR em Python. Ela é a sucessora do OpenAI Gym (BROCKMAN et al., 2016), hoje mantida pela Fundação Farama. Ela define uma </w:t>
      </w:r>
      <w:r>
        <w:rPr>
          <w:b/>
          <w:bCs/>
          <w:sz w:val="21"/>
          <w:szCs w:val="21"/>
        </w:rPr>
        <w:t xml:space="preserve">interface única</w:t>
      </w:r>
      <w:r>
        <w:rPr>
          <w:sz w:val="21"/>
          <w:szCs w:val="21"/>
        </w:rPr>
        <w:t xml:space="preserve">: qualquer algoritmo funciona com qualquer ambiente.</w:t>
      </w:r>
    </w:p>
    <w:p>
      <w:pPr>
        <w:pStyle w:val="Heading3"/>
        <w:keepNext/>
      </w:pPr>
      <w:r>
        <w:t xml:space="preserve">F.1 O ciclo reset →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gymnasium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"CartPole-v1"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info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começa um episódio</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"observação:"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False</w:t>
            </w:r>
          </w:p>
          <w:p>
            <w:pPr>
              <w:spacing w:after="0" w:line="240"/>
            </w:pP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acao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action_space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sample</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ação aleatória</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recompensa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terminou</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truncou</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info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acao</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recompensa</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terminou</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truncou</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"retorno do episódio:"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close</w:t>
            </w:r>
            <w:r>
              <w:rPr>
                <w:rFonts w:ascii="Consolas" w:cs="Consolas" w:eastAsia="Consolas" w:hAnsi="Consolas"/>
                <w:color w:val="1F2937"/>
                <w:sz w:val="16"/>
                <w:szCs w:val="16"/>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74"/>
        <w:gridCol w:w="6764"/>
      </w:tblGrid>
      <w:tr>
        <w:trPr>
          <w:cantSplit/>
          <w:tblHeader/>
        </w:trPr>
        <w:tc>
          <w:tcPr>
            <w:tcW w:type="dxa" w:w="287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Retorno de </w:t>
            </w:r>
            <w:r>
              <w:rPr>
                <w:rFonts w:ascii="Consolas" w:cs="Consolas" w:eastAsia="Consolas" w:hAnsi="Consolas"/>
                <w:b/>
                <w:bCs/>
                <w:color w:val="B91C1C"/>
                <w:sz w:val="16"/>
                <w:szCs w:val="16"/>
                <w:shd w:fill="F3F4F6" w:color="auto" w:val="clear"/>
              </w:rPr>
              <w:t xml:space="preserve">step</w:t>
            </w:r>
          </w:p>
        </w:tc>
        <w:tc>
          <w:tcPr>
            <w:tcW w:type="dxa" w:w="676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Significado</w:t>
            </w:r>
          </w:p>
        </w:tc>
      </w:tr>
      <w:tr>
        <w:trPr>
          <w:cantSplit/>
          <w:tblHeader w:val="false"/>
        </w:trPr>
        <w:tc>
          <w:tcPr>
            <w:tcW w:type="dxa" w:w="287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obs</w:t>
            </w:r>
          </w:p>
        </w:tc>
        <w:tc>
          <w:tcPr>
            <w:tcW w:type="dxa" w:w="676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Nova observação (estado)</w:t>
            </w:r>
          </w:p>
        </w:tc>
      </w:tr>
      <w:tr>
        <w:trPr>
          <w:cantSplit/>
          <w:tblHeader w:val="false"/>
        </w:trPr>
        <w:tc>
          <w:tcPr>
            <w:tcW w:type="dxa" w:w="287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recompensa</w:t>
            </w:r>
          </w:p>
        </w:tc>
        <w:tc>
          <w:tcPr>
            <w:tcW w:type="dxa" w:w="676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Recompensa do passo</w:t>
            </w:r>
          </w:p>
        </w:tc>
      </w:tr>
      <w:tr>
        <w:trPr>
          <w:cantSplit/>
          <w:tblHeader w:val="false"/>
        </w:trPr>
        <w:tc>
          <w:tcPr>
            <w:tcW w:type="dxa" w:w="287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terminou</w:t>
            </w:r>
          </w:p>
        </w:tc>
        <w:tc>
          <w:tcPr>
            <w:tcW w:type="dxa" w:w="676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 episódio acabou por uma condição </w:t>
            </w:r>
            <w:r>
              <w:rPr>
                <w:b/>
                <w:bCs/>
                <w:sz w:val="18"/>
                <w:szCs w:val="18"/>
              </w:rPr>
              <w:t xml:space="preserve">do problema</w:t>
            </w:r>
            <w:r>
              <w:rPr>
                <w:sz w:val="18"/>
                <w:szCs w:val="18"/>
              </w:rPr>
              <w:t xml:space="preserve"> (queda, vitória, derrota)</w:t>
            </w:r>
          </w:p>
        </w:tc>
      </w:tr>
      <w:tr>
        <w:trPr>
          <w:cantSplit/>
          <w:tblHeader w:val="false"/>
        </w:trPr>
        <w:tc>
          <w:tcPr>
            <w:tcW w:type="dxa" w:w="287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truncou</w:t>
            </w:r>
          </w:p>
        </w:tc>
        <w:tc>
          <w:tcPr>
            <w:tcW w:type="dxa" w:w="676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 episódio foi </w:t>
            </w:r>
            <w:r>
              <w:rPr>
                <w:b/>
                <w:bCs/>
                <w:sz w:val="18"/>
                <w:szCs w:val="18"/>
              </w:rPr>
              <w:t xml:space="preserve">cortado</w:t>
            </w:r>
            <w:r>
              <w:rPr>
                <w:sz w:val="18"/>
                <w:szCs w:val="18"/>
              </w:rPr>
              <w:t xml:space="preserve"> por limite de tempo (ex.: 500 passos)</w:t>
            </w:r>
          </w:p>
        </w:tc>
      </w:tr>
      <w:tr>
        <w:trPr>
          <w:cantSplit/>
          <w:tblHeader w:val="false"/>
        </w:trPr>
        <w:tc>
          <w:tcPr>
            <w:tcW w:type="dxa" w:w="287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info</w:t>
            </w:r>
          </w:p>
        </w:tc>
        <w:tc>
          <w:tcPr>
            <w:tcW w:type="dxa" w:w="676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Dados extras (para depuração)</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terminou × truncou</w:t>
            </w:r>
          </w:p>
          <w:p>
            <w:pPr>
              <w:spacing w:after="80" w:line="280"/>
            </w:pPr>
            <w:r>
              <w:rPr>
                <w:sz w:val="20"/>
                <w:szCs w:val="20"/>
              </w:rPr>
              <w:t xml:space="preserve">Na hora de calcular o alvo TD, use apenas </w:t>
            </w:r>
            <w:r>
              <w:rPr>
                <w:rFonts w:ascii="Consolas" w:cs="Consolas" w:eastAsia="Consolas" w:hAnsi="Consolas"/>
                <w:color w:val="B91C1C"/>
                <w:sz w:val="18"/>
                <w:szCs w:val="18"/>
                <w:shd w:fill="F3F4F6" w:color="auto" w:val="clear"/>
              </w:rPr>
              <w:t xml:space="preserve">terminou</w:t>
            </w:r>
            <w:r>
              <w:rPr>
                <w:sz w:val="20"/>
                <w:szCs w:val="20"/>
              </w:rPr>
              <w:t xml:space="preserve"> para zerar o valor futuro. Se o episódio foi </w:t>
            </w:r>
            <w:r>
              <w:rPr>
                <w:b/>
                <w:bCs/>
                <w:sz w:val="20"/>
                <w:szCs w:val="20"/>
              </w:rPr>
              <w:t xml:space="preserve">truncado</w:t>
            </w:r>
            <w:r>
              <w:rPr>
                <w:sz w:val="20"/>
                <w:szCs w:val="20"/>
              </w:rPr>
              <w:t xml:space="preserve"> por limite de tempo, o estado seguinte ainda tem valor. Misturar os dois é um erro comum.</w:t>
            </w:r>
          </w:p>
        </w:tc>
      </w:tr>
    </w:tbl>
    <w:p>
      <w:pPr>
        <w:spacing w:after="140" w:line="120"/>
      </w:pPr>
    </w:p>
    <w:p>
      <w:pPr>
        <w:pStyle w:val="Heading3"/>
        <w:keepNext/>
      </w:pPr>
      <w:r>
        <w:t xml:space="preserve">F.2 Espaços de ações e observações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action_space</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Discrete(2): ações 0 e 1</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observation_space</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Box: 4 números reais, com limites</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observation_space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shape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action_space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amb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"Pendulum-v1"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amb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action_space</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Box(-2, 2, (1,)): ação contínua</w:t>
            </w:r>
          </w:p>
        </w:tc>
      </w:tr>
    </w:tbl>
    <w:p>
      <w:pPr>
        <w:spacing w:after="140" w:line="120"/>
      </w:pPr>
    </w:p>
    <w:p>
      <w:pPr>
        <w:pStyle w:val="ListParagraph"/>
        <w:numPr>
          <w:ilvl w:val="0"/>
          <w:numId w:val="2"/>
        </w:numPr>
        <w:spacing w:after="70" w:line="288"/>
      </w:pPr>
      <w:r>
        <w:rPr>
          <w:b/>
          <w:bCs/>
          <w:sz w:val="21"/>
          <w:szCs w:val="21"/>
        </w:rPr>
        <w:t xml:space="preserve">Discrete(n):</w:t>
      </w:r>
      <w:r>
        <w:rPr>
          <w:sz w:val="21"/>
          <w:szCs w:val="21"/>
        </w:rPr>
        <w:t xml:space="preserve"> n ações inteiras (0 a n−1).</w:t>
      </w:r>
    </w:p>
    <w:p>
      <w:pPr>
        <w:pStyle w:val="ListParagraph"/>
        <w:numPr>
          <w:ilvl w:val="0"/>
          <w:numId w:val="2"/>
        </w:numPr>
        <w:spacing w:after="70" w:line="288"/>
      </w:pPr>
      <w:r>
        <w:rPr>
          <w:b/>
          <w:bCs/>
          <w:sz w:val="21"/>
          <w:szCs w:val="21"/>
        </w:rPr>
        <w:t xml:space="preserve">Box:</w:t>
      </w:r>
      <w:r>
        <w:rPr>
          <w:sz w:val="21"/>
          <w:szCs w:val="21"/>
        </w:rPr>
        <w:t xml:space="preserve"> vetores de números reais (contínuos).</w:t>
      </w:r>
    </w:p>
    <w:p>
      <w:pPr>
        <w:pStyle w:val="ListParagraph"/>
        <w:numPr>
          <w:ilvl w:val="0"/>
          <w:numId w:val="2"/>
        </w:numPr>
        <w:spacing w:after="70" w:line="288"/>
      </w:pPr>
      <w:r>
        <w:rPr>
          <w:b/>
          <w:bCs/>
          <w:sz w:val="21"/>
          <w:szCs w:val="21"/>
        </w:rPr>
        <w:t xml:space="preserve">MultiDiscrete</w:t>
      </w:r>
      <w:r>
        <w:rPr>
          <w:sz w:val="21"/>
          <w:szCs w:val="21"/>
        </w:rPr>
        <w:t xml:space="preserve">, </w:t>
      </w:r>
      <w:r>
        <w:rPr>
          <w:b/>
          <w:bCs/>
          <w:sz w:val="21"/>
          <w:szCs w:val="21"/>
        </w:rPr>
        <w:t xml:space="preserve">Dict</w:t>
      </w:r>
      <w:r>
        <w:rPr>
          <w:sz w:val="21"/>
          <w:szCs w:val="21"/>
        </w:rPr>
        <w:t xml:space="preserve"> e </w:t>
      </w:r>
      <w:r>
        <w:rPr>
          <w:b/>
          <w:bCs/>
          <w:sz w:val="21"/>
          <w:szCs w:val="21"/>
        </w:rPr>
        <w:t xml:space="preserve">Tuple</w:t>
      </w:r>
      <w:r>
        <w:rPr>
          <w:sz w:val="21"/>
          <w:szCs w:val="21"/>
        </w:rPr>
        <w:t xml:space="preserve"> combinam espaços.</w:t>
      </w:r>
    </w:p>
    <w:p>
      <w:pPr>
        <w:spacing w:after="60" w:line="120"/>
      </w:pPr>
    </w:p>
    <w:p>
      <w:pPr>
        <w:pStyle w:val="Heading3"/>
        <w:keepNext/>
      </w:pPr>
      <w:r>
        <w:t xml:space="preserve">F.3 Ambientes usados neste livro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5"/>
        <w:gridCol w:w="4145"/>
        <w:gridCol w:w="1348"/>
      </w:tblGrid>
      <w:tr>
        <w:trPr>
          <w:cantSplit/>
          <w:tblHeader/>
        </w:trPr>
        <w:tc>
          <w:tcPr>
            <w:tcW w:type="dxa" w:w="414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Ambiente</w:t>
            </w:r>
          </w:p>
        </w:tc>
        <w:tc>
          <w:tcPr>
            <w:tcW w:type="dxa" w:w="414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Tipo</w:t>
            </w:r>
          </w:p>
        </w:tc>
        <w:tc>
          <w:tcPr>
            <w:tcW w:type="dxa" w:w="134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Capítulo</w:t>
            </w:r>
          </w:p>
        </w:tc>
      </w:tr>
      <w:tr>
        <w:trPr>
          <w:cantSplit/>
          <w:tblHeader w:val="false"/>
        </w:trPr>
        <w:tc>
          <w:tcPr>
            <w:tcW w:type="dxa" w:w="41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CartPole-v1</w:t>
            </w:r>
          </w:p>
        </w:tc>
        <w:tc>
          <w:tcPr>
            <w:tcW w:type="dxa" w:w="41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Estado contínuo, 2 ações</w:t>
            </w:r>
          </w:p>
        </w:tc>
        <w:tc>
          <w:tcPr>
            <w:tcW w:type="dxa" w:w="134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 4, 6–10</w:t>
            </w:r>
          </w:p>
        </w:tc>
      </w:tr>
      <w:tr>
        <w:trPr>
          <w:cantSplit/>
          <w:tblHeader w:val="false"/>
        </w:trPr>
        <w:tc>
          <w:tcPr>
            <w:tcW w:type="dxa" w:w="414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FrozenLake-v1</w:t>
            </w:r>
          </w:p>
        </w:tc>
        <w:tc>
          <w:tcPr>
            <w:tcW w:type="dxa" w:w="414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Tabular, estocástico</w:t>
            </w:r>
          </w:p>
        </w:tc>
        <w:tc>
          <w:tcPr>
            <w:tcW w:type="dxa" w:w="134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3, 4</w:t>
            </w:r>
          </w:p>
        </w:tc>
      </w:tr>
      <w:tr>
        <w:trPr>
          <w:cantSplit/>
          <w:tblHeader w:val="false"/>
        </w:trPr>
        <w:tc>
          <w:tcPr>
            <w:tcW w:type="dxa" w:w="41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Blackjack-v1</w:t>
            </w:r>
          </w:p>
        </w:tc>
        <w:tc>
          <w:tcPr>
            <w:tcW w:type="dxa" w:w="41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Tabular, episódico</w:t>
            </w:r>
          </w:p>
        </w:tc>
        <w:tc>
          <w:tcPr>
            <w:tcW w:type="dxa" w:w="134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5</w:t>
            </w:r>
          </w:p>
        </w:tc>
      </w:tr>
      <w:tr>
        <w:trPr>
          <w:cantSplit/>
          <w:tblHeader w:val="false"/>
        </w:trPr>
        <w:tc>
          <w:tcPr>
            <w:tcW w:type="dxa" w:w="414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CliffWalking-v1</w:t>
            </w:r>
          </w:p>
        </w:tc>
        <w:tc>
          <w:tcPr>
            <w:tcW w:type="dxa" w:w="414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Tabular</w:t>
            </w:r>
          </w:p>
        </w:tc>
        <w:tc>
          <w:tcPr>
            <w:tcW w:type="dxa" w:w="134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6</w:t>
            </w:r>
          </w:p>
        </w:tc>
      </w:tr>
      <w:tr>
        <w:trPr>
          <w:cantSplit/>
          <w:tblHeader w:val="false"/>
        </w:trPr>
        <w:tc>
          <w:tcPr>
            <w:tcW w:type="dxa" w:w="41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Taxi-v4</w:t>
            </w:r>
            <w:r>
              <w:rPr>
                <w:sz w:val="18"/>
                <w:szCs w:val="18"/>
              </w:rPr>
              <w:t xml:space="preserve"> (ou </w:t>
            </w:r>
            <w:r>
              <w:rPr>
                <w:rFonts w:ascii="Consolas" w:cs="Consolas" w:eastAsia="Consolas" w:hAnsi="Consolas"/>
                <w:color w:val="B91C1C"/>
                <w:sz w:val="16"/>
                <w:szCs w:val="16"/>
                <w:shd w:fill="F3F4F6" w:color="auto" w:val="clear"/>
              </w:rPr>
              <w:t xml:space="preserve">v3</w:t>
            </w:r>
            <w:r>
              <w:rPr>
                <w:sz w:val="18"/>
                <w:szCs w:val="18"/>
              </w:rPr>
              <w:t xml:space="preserve">)</w:t>
            </w:r>
          </w:p>
        </w:tc>
        <w:tc>
          <w:tcPr>
            <w:tcW w:type="dxa" w:w="41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Tabular, 500 estados</w:t>
            </w:r>
          </w:p>
        </w:tc>
        <w:tc>
          <w:tcPr>
            <w:tcW w:type="dxa" w:w="134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6</w:t>
            </w:r>
          </w:p>
        </w:tc>
      </w:tr>
      <w:tr>
        <w:trPr>
          <w:cantSplit/>
          <w:tblHeader w:val="false"/>
        </w:trPr>
        <w:tc>
          <w:tcPr>
            <w:tcW w:type="dxa" w:w="414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MountainCar-v0</w:t>
            </w:r>
          </w:p>
        </w:tc>
        <w:tc>
          <w:tcPr>
            <w:tcW w:type="dxa" w:w="414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Estado contínuo, 3 ações</w:t>
            </w:r>
          </w:p>
        </w:tc>
        <w:tc>
          <w:tcPr>
            <w:tcW w:type="dxa" w:w="134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7</w:t>
            </w:r>
          </w:p>
        </w:tc>
      </w:tr>
      <w:tr>
        <w:trPr>
          <w:cantSplit/>
          <w:tblHeader w:val="false"/>
        </w:trPr>
        <w:tc>
          <w:tcPr>
            <w:tcW w:type="dxa" w:w="41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Pendulum-v1</w:t>
            </w:r>
          </w:p>
        </w:tc>
        <w:tc>
          <w:tcPr>
            <w:tcW w:type="dxa" w:w="41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Ação contínua</w:t>
            </w:r>
          </w:p>
        </w:tc>
        <w:tc>
          <w:tcPr>
            <w:tcW w:type="dxa" w:w="134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10</w:t>
            </w:r>
          </w:p>
        </w:tc>
      </w:tr>
      <w:tr>
        <w:trPr>
          <w:cantSplit/>
          <w:tblHeader w:val="false"/>
        </w:trPr>
        <w:tc>
          <w:tcPr>
            <w:tcW w:type="dxa" w:w="414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Ambientes </w:t>
            </w:r>
            <w:r>
              <w:rPr>
                <w:rFonts w:ascii="Consolas" w:cs="Consolas" w:eastAsia="Consolas" w:hAnsi="Consolas"/>
                <w:color w:val="B91C1C"/>
                <w:sz w:val="16"/>
                <w:szCs w:val="16"/>
                <w:shd w:fill="F3F4F6" w:color="auto" w:val="clear"/>
              </w:rPr>
              <w:t xml:space="preserve">box2d</w:t>
            </w:r>
            <w:r>
              <w:rPr>
                <w:sz w:val="18"/>
                <w:szCs w:val="18"/>
              </w:rPr>
              <w:t xml:space="preserve"> (ex.: LunarLander, BipedalWalker)</w:t>
            </w:r>
          </w:p>
        </w:tc>
        <w:tc>
          <w:tcPr>
            <w:tcW w:type="dxa" w:w="414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Requerem </w:t>
            </w:r>
            <w:r>
              <w:rPr>
                <w:rFonts w:ascii="Consolas" w:cs="Consolas" w:eastAsia="Consolas" w:hAnsi="Consolas"/>
                <w:color w:val="B91C1C"/>
                <w:sz w:val="16"/>
                <w:szCs w:val="16"/>
                <w:shd w:fill="F3F4F6" w:color="auto" w:val="clear"/>
              </w:rPr>
              <w:t xml:space="preserve">pip install "gymnasium[box2d]"</w:t>
            </w:r>
          </w:p>
        </w:tc>
        <w:tc>
          <w:tcPr>
            <w:tcW w:type="dxa" w:w="134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10 (opcional)</w:t>
            </w:r>
          </w:p>
        </w:tc>
      </w:tr>
    </w:tbl>
    <w:p>
      <w:pPr>
        <w:spacing w:after="160" w:line="120"/>
      </w:pPr>
    </w:p>
    <w:p>
      <w:pPr>
        <w:spacing w:after="120" w:line="300"/>
        <w:jc w:val="left"/>
      </w:pPr>
      <w:r>
        <w:rPr>
          <w:sz w:val="21"/>
          <w:szCs w:val="21"/>
        </w:rPr>
        <w:t xml:space="preserve">Para ver todos os registrados: </w:t>
      </w:r>
      <w:r>
        <w:rPr>
          <w:rFonts w:ascii="Consolas" w:cs="Consolas" w:eastAsia="Consolas" w:hAnsi="Consolas"/>
          <w:color w:val="B91C1C"/>
          <w:sz w:val="19"/>
          <w:szCs w:val="19"/>
          <w:shd w:fill="F3F4F6" w:color="auto" w:val="clear"/>
        </w:rPr>
        <w:t xml:space="preserve">list(gym.registry.keys())</w:t>
      </w:r>
      <w:r>
        <w:rPr>
          <w:sz w:val="21"/>
          <w:szCs w:val="21"/>
        </w:rPr>
        <w:t xml:space="preserve">. Alguns exigem pacotes extras: </w:t>
      </w:r>
      <w:r>
        <w:rPr>
          <w:rFonts w:ascii="Consolas" w:cs="Consolas" w:eastAsia="Consolas" w:hAnsi="Consolas"/>
          <w:color w:val="B91C1C"/>
          <w:sz w:val="19"/>
          <w:szCs w:val="19"/>
          <w:shd w:fill="F3F4F6" w:color="auto" w:val="clear"/>
        </w:rPr>
        <w:t xml:space="preserve">pip install "gymnasium[classic-control,toy-text,box2d,mujoco]"</w:t>
      </w:r>
      <w:r>
        <w:rPr>
          <w:sz w:val="21"/>
          <w:szCs w:val="21"/>
        </w:rPr>
        <w:t xml:space="preserve">.</w:t>
      </w:r>
    </w:p>
    <w:p>
      <w:pPr>
        <w:pStyle w:val="Heading3"/>
        <w:keepNext/>
      </w:pPr>
      <w:r>
        <w:t xml:space="preserve">F.4 Criando seu próprio ambiente</w:t>
      </w:r>
    </w:p>
    <w:p>
      <w:pPr>
        <w:spacing w:after="120" w:line="300"/>
        <w:jc w:val="left"/>
      </w:pPr>
      <w:r>
        <w:rPr>
          <w:sz w:val="21"/>
          <w:szCs w:val="21"/>
        </w:rPr>
        <w:t xml:space="preserve">Para um problema seu, crie uma </w:t>
      </w:r>
      <w:r>
        <w:rPr>
          <w:b/>
          <w:bCs/>
          <w:sz w:val="21"/>
          <w:szCs w:val="21"/>
        </w:rPr>
        <w:t xml:space="preserve">classe</w:t>
      </w:r>
      <w:r>
        <w:rPr>
          <w:sz w:val="21"/>
          <w:szCs w:val="21"/>
        </w:rPr>
        <w:t xml:space="preserve"> que herda de </w:t>
      </w:r>
      <w:r>
        <w:rPr>
          <w:rFonts w:ascii="Consolas" w:cs="Consolas" w:eastAsia="Consolas" w:hAnsi="Consolas"/>
          <w:color w:val="B91C1C"/>
          <w:sz w:val="19"/>
          <w:szCs w:val="19"/>
          <w:shd w:fill="F3F4F6" w:color="auto" w:val="clear"/>
        </w:rPr>
        <w:t xml:space="preserve">gym.Env</w:t>
      </w:r>
      <w:r>
        <w:rPr>
          <w:sz w:val="21"/>
          <w:szCs w:val="21"/>
        </w:rPr>
        <w:t xml:space="preserve"> e defina </w:t>
      </w:r>
      <w:r>
        <w:rPr>
          <w:rFonts w:ascii="Consolas" w:cs="Consolas" w:eastAsia="Consolas" w:hAnsi="Consolas"/>
          <w:color w:val="B91C1C"/>
          <w:sz w:val="19"/>
          <w:szCs w:val="19"/>
          <w:shd w:fill="F3F4F6" w:color="auto" w:val="clear"/>
        </w:rPr>
        <w:t xml:space="preserve">reset</w:t>
      </w:r>
      <w:r>
        <w:rPr>
          <w:sz w:val="21"/>
          <w:szCs w:val="21"/>
        </w:rPr>
        <w:t xml:space="preserve"> e </w:t>
      </w:r>
      <w:r>
        <w:rPr>
          <w:rFonts w:ascii="Consolas" w:cs="Consolas" w:eastAsia="Consolas" w:hAnsi="Consolas"/>
          <w:color w:val="B91C1C"/>
          <w:sz w:val="19"/>
          <w:szCs w:val="19"/>
          <w:shd w:fill="F3F4F6" w:color="auto" w:val="clear"/>
        </w:rPr>
        <w:t xml:space="preserve">step</w:t>
      </w:r>
      <w:r>
        <w:rPr>
          <w:sz w:val="21"/>
          <w:szCs w:val="21"/>
        </w:rPr>
        <w:t xml:space="preserve">. Exemplo: um </w:t>
      </w:r>
      <w:r>
        <w:rPr>
          <w:b/>
          <w:bCs/>
          <w:sz w:val="21"/>
          <w:szCs w:val="21"/>
        </w:rPr>
        <w:t xml:space="preserve">cassino com 3 máquinas</w:t>
      </w:r>
      <w:r>
        <w:rPr>
          <w:sz w:val="21"/>
          <w:szCs w:val="21"/>
        </w:rPr>
        <w:t xml:space="preserve"> (bandit) como ambiente.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gymnasium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spaces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class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BanditEnv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__init__</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0.7</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horizonte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super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__init__</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horizonte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horizonte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action_space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spaces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Discrete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observation_space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spaces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Discrete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só existe uma situação</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None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options</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None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super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acao</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recompensa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np_random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 &lt;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acao</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recompensa</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False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&gt;=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horizonte</w:t>
            </w:r>
            <w:r>
              <w:rPr>
                <w:rFonts w:ascii="Consolas" w:cs="Consolas" w:eastAsia="Consolas" w:hAnsi="Consolas"/>
                <w:color w:val="1F2937"/>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BanditEnv</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False</w:t>
            </w:r>
          </w:p>
          <w:p>
            <w:pPr>
              <w:spacing w:after="0" w:line="240"/>
            </w:pP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sempre o melhor braço</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"retorno de 20 jogadas no braço 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DICA  </w:t>
            </w:r>
            <w:r>
              <w:rPr>
                <w:b/>
                <w:bCs/>
                <w:color w:val="10B981"/>
                <w:sz w:val="22"/>
                <w:szCs w:val="22"/>
              </w:rPr>
              <w:t xml:space="preserve">Teste seu ambiente</w:t>
            </w:r>
          </w:p>
          <w:p>
            <w:pPr>
              <w:spacing w:after="80" w:line="280"/>
            </w:pPr>
            <w:r>
              <w:rPr>
                <w:sz w:val="20"/>
                <w:szCs w:val="20"/>
              </w:rPr>
              <w:t xml:space="preserve">O Gymnasium tem um verificador: </w:t>
            </w:r>
            <w:r>
              <w:rPr>
                <w:rFonts w:ascii="Consolas" w:cs="Consolas" w:eastAsia="Consolas" w:hAnsi="Consolas"/>
                <w:color w:val="B91C1C"/>
                <w:sz w:val="18"/>
                <w:szCs w:val="18"/>
                <w:shd w:fill="F3F4F6" w:color="auto" w:val="clear"/>
              </w:rPr>
              <w:t xml:space="preserve">from gymnasium.utils.env_checker import check_env; check_env(meu_ambiente)</w:t>
            </w:r>
            <w:r>
              <w:rPr>
                <w:sz w:val="20"/>
                <w:szCs w:val="20"/>
              </w:rPr>
              <w:t xml:space="preserve">. Ele aponta erros comuns antes de você treinar por horas.</w:t>
            </w:r>
          </w:p>
        </w:tc>
      </w:tr>
    </w:tbl>
    <w:p>
      <w:pPr>
        <w:spacing w:after="140" w:line="120"/>
      </w:pPr>
    </w:p>
    <w:p>
      <w:pPr>
        <w:pStyle w:val="Heading3"/>
        <w:keepNext/>
      </w:pPr>
      <w:r>
        <w:t xml:space="preserve">F.5 Wrappers</w:t>
      </w:r>
    </w:p>
    <w:p>
      <w:pPr>
        <w:spacing w:after="120" w:line="300"/>
        <w:jc w:val="left"/>
      </w:pPr>
      <w:r>
        <w:rPr>
          <w:sz w:val="21"/>
          <w:szCs w:val="21"/>
        </w:rPr>
        <w:t xml:space="preserve">Um </w:t>
      </w:r>
      <w:r>
        <w:rPr>
          <w:i/>
          <w:iCs/>
          <w:sz w:val="21"/>
          <w:szCs w:val="21"/>
        </w:rPr>
        <w:t xml:space="preserve">wrapper</w:t>
      </w:r>
      <w:r>
        <w:rPr>
          <w:sz w:val="21"/>
          <w:szCs w:val="21"/>
        </w:rPr>
        <w:t xml:space="preserve"> modifica um ambiente sem alterar seu código: limitar episódios, normalizar observações, empilhar quadros, registrar vídeos.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gymnasium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wrappers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TimeLimit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RecordEpisodeStatistics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RecordEpisodeStatistics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TimeLimit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"CartPole-v1"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max_episode_steps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False</w:t>
            </w:r>
          </w:p>
          <w:p>
            <w:pPr>
              <w:spacing w:after="0" w:line="240"/>
            </w:pP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info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action_space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sample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"estatísticas do episódio:"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info</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"episode"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items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"l"</w:t>
            </w:r>
            <w:r>
              <w:rPr>
                <w:rFonts w:ascii="Consolas" w:cs="Consolas" w:eastAsia="Consolas" w:hAnsi="Consolas"/>
                <w:color w:val="1F2937"/>
                <w:sz w:val="16"/>
                <w:szCs w:val="16"/>
              </w:rPr>
              <w:t xml:space="preserve">)})</w:t>
            </w:r>
          </w:p>
        </w:tc>
      </w:tr>
    </w:tbl>
    <w:p>
      <w:pPr>
        <w:spacing w:after="140" w:line="120"/>
      </w:pPr>
    </w:p>
    <w:p>
      <w:pPr>
        <w:pStyle w:val="Heading3"/>
        <w:keepNext/>
      </w:pPr>
      <w:r>
        <w:t xml:space="preserve">F.6 Renderização</w:t>
      </w:r>
    </w:p>
    <w:p>
      <w:pPr>
        <w:spacing w:after="120" w:line="300"/>
        <w:jc w:val="left"/>
      </w:pPr>
      <w:r>
        <w:rPr>
          <w:sz w:val="21"/>
          <w:szCs w:val="21"/>
        </w:rPr>
        <w:t xml:space="preserve">Passe </w:t>
      </w:r>
      <w:r>
        <w:rPr>
          <w:rFonts w:ascii="Consolas" w:cs="Consolas" w:eastAsia="Consolas" w:hAnsi="Consolas"/>
          <w:color w:val="B91C1C"/>
          <w:sz w:val="19"/>
          <w:szCs w:val="19"/>
          <w:shd w:fill="F3F4F6" w:color="auto" w:val="clear"/>
        </w:rPr>
        <w:t xml:space="preserve">render_mode="human"</w:t>
      </w:r>
      <w:r>
        <w:rPr>
          <w:sz w:val="21"/>
          <w:szCs w:val="21"/>
        </w:rPr>
        <w:t xml:space="preserve"> para abrir uma janela (precisa de </w:t>
      </w:r>
      <w:r>
        <w:rPr>
          <w:rFonts w:ascii="Consolas" w:cs="Consolas" w:eastAsia="Consolas" w:hAnsi="Consolas"/>
          <w:color w:val="B91C1C"/>
          <w:sz w:val="19"/>
          <w:szCs w:val="19"/>
          <w:shd w:fill="F3F4F6" w:color="auto" w:val="clear"/>
        </w:rPr>
        <w:t xml:space="preserve">pygame</w:t>
      </w:r>
      <w:r>
        <w:rPr>
          <w:sz w:val="21"/>
          <w:szCs w:val="21"/>
        </w:rPr>
        <w:t xml:space="preserve">) ou </w:t>
      </w:r>
      <w:r>
        <w:rPr>
          <w:rFonts w:ascii="Consolas" w:cs="Consolas" w:eastAsia="Consolas" w:hAnsi="Consolas"/>
          <w:color w:val="B91C1C"/>
          <w:sz w:val="19"/>
          <w:szCs w:val="19"/>
          <w:shd w:fill="F3F4F6" w:color="auto" w:val="clear"/>
        </w:rPr>
        <w:t xml:space="preserve">"rgb_array"</w:t>
      </w:r>
      <w:r>
        <w:rPr>
          <w:sz w:val="21"/>
          <w:szCs w:val="21"/>
        </w:rPr>
        <w:t xml:space="preserve"> para obter imagens como arrays. Em servidores e no Colab, use </w:t>
      </w:r>
      <w:r>
        <w:rPr>
          <w:rFonts w:ascii="Consolas" w:cs="Consolas" w:eastAsia="Consolas" w:hAnsi="Consolas"/>
          <w:color w:val="B91C1C"/>
          <w:sz w:val="19"/>
          <w:szCs w:val="19"/>
          <w:shd w:fill="F3F4F6" w:color="auto" w:val="clear"/>
        </w:rPr>
        <w:t xml:space="preserve">rgb_array</w:t>
      </w:r>
      <w:r>
        <w:rPr>
          <w:sz w:val="21"/>
          <w:szCs w:val="21"/>
        </w:rPr>
        <w:t xml:space="preserve"> e salve quadros ou vídeo.</w:t>
      </w:r>
    </w:p>
    <w:p>
      <w:pPr>
        <w:pStyle w:val="Heading3"/>
        <w:keepNext/>
      </w:pPr>
      <w:r>
        <w:t xml:space="preserve">F.7 Ambientes vetorizados</w:t>
      </w:r>
    </w:p>
    <w:p>
      <w:pPr>
        <w:spacing w:after="120" w:line="300"/>
        <w:jc w:val="left"/>
      </w:pPr>
      <w:r>
        <w:rPr>
          <w:sz w:val="21"/>
          <w:szCs w:val="21"/>
        </w:rPr>
        <w:t xml:space="preserve">Para acelerar o treino, rode vários ambientes em paralelo: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6"/>
                <w:szCs w:val="16"/>
              </w:rPr>
              <w:t xml:space="preserve">envs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make_vec</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"CartPole-v1"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num_envs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vectorization_mode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"sync"</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shape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envs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close</w:t>
            </w:r>
            <w:r>
              <w:rPr>
                <w:rFonts w:ascii="Consolas" w:cs="Consolas" w:eastAsia="Consolas" w:hAnsi="Consolas"/>
                <w:color w:val="1F2937"/>
                <w:sz w:val="16"/>
                <w:szCs w:val="16"/>
              </w:rPr>
              <w:t xml:space="preserve">()</w:t>
            </w:r>
          </w:p>
        </w:tc>
      </w:tr>
    </w:tbl>
    <w:p>
      <w:pPr>
        <w:spacing w:after="140" w:line="120"/>
      </w:pPr>
    </w:p>
    <w:p>
      <w:pPr>
        <w:sectPr>
          <w:headerReference w:type="default" r:id="rId49"/>
          <w:footerReference w:type="default" r:id="rId50"/>
          <w:type w:val="nextPage"/>
          <w:pgSz w:w="11906" w:h="16838" w:orient="portrait"/>
          <w:pgMar w:top="1300" w:right="1134" w:bottom="1200" w:left="1134" w:header="560" w:footer="500" w:gutter="0"/>
          <w:pgNumType/>
          <w:docGrid w:linePitch="360"/>
        </w:sectPr>
      </w:pPr>
    </w:p>
    <w:p>
      <w:pPr>
        <w:pStyle w:val="Heading1"/>
        <w:keepNext/>
      </w:pPr>
      <w:r>
        <w:t xml:space="preserve">Apêndice G — Introdução ao PyTorch</w:t>
      </w:r>
    </w:p>
    <w:p>
      <w:pPr>
        <w:spacing w:after="120" w:line="300"/>
        <w:jc w:val="left"/>
      </w:pPr>
      <w:r>
        <w:rPr>
          <w:sz w:val="21"/>
          <w:szCs w:val="21"/>
        </w:rPr>
        <w:t xml:space="preserve">O </w:t>
      </w:r>
      <w:r>
        <w:rPr>
          <w:b/>
          <w:bCs/>
          <w:sz w:val="21"/>
          <w:szCs w:val="21"/>
        </w:rPr>
        <w:t xml:space="preserve">PyTorch</w:t>
      </w:r>
      <w:r>
        <w:rPr>
          <w:sz w:val="21"/>
          <w:szCs w:val="21"/>
        </w:rPr>
        <w:t xml:space="preserve"> é uma biblioteca para construir e treinar </w:t>
      </w:r>
      <w:r>
        <w:rPr>
          <w:b/>
          <w:bCs/>
          <w:sz w:val="21"/>
          <w:szCs w:val="21"/>
        </w:rPr>
        <w:t xml:space="preserve">redes neurais</w:t>
      </w:r>
      <w:r>
        <w:rPr>
          <w:sz w:val="21"/>
          <w:szCs w:val="21"/>
        </w:rPr>
        <w:t xml:space="preserve"> (PASZKE et al., 2019). Seu grande trunfo é a </w:t>
      </w:r>
      <w:r>
        <w:rPr>
          <w:b/>
          <w:bCs/>
          <w:sz w:val="21"/>
          <w:szCs w:val="21"/>
        </w:rPr>
        <w:t xml:space="preserve">diferenciação automática</w:t>
      </w:r>
      <w:r>
        <w:rPr>
          <w:sz w:val="21"/>
          <w:szCs w:val="21"/>
        </w:rPr>
        <w:t xml:space="preserve">: você escreve a conta, e ele calcula os gradientes sozinho.</w:t>
      </w:r>
    </w:p>
    <w:p>
      <w:pPr>
        <w:pStyle w:val="Heading3"/>
        <w:keepNext/>
      </w:pPr>
      <w:r>
        <w:t xml:space="preserve">G.1 Tensores</w:t>
      </w:r>
    </w:p>
    <w:p>
      <w:pPr>
        <w:spacing w:after="120" w:line="300"/>
        <w:jc w:val="left"/>
      </w:pPr>
      <w:r>
        <w:rPr>
          <w:sz w:val="21"/>
          <w:szCs w:val="21"/>
        </w:rPr>
        <w:t xml:space="preserve">Um </w:t>
      </w:r>
      <w:r>
        <w:rPr>
          <w:b/>
          <w:bCs/>
          <w:sz w:val="21"/>
          <w:szCs w:val="21"/>
        </w:rPr>
        <w:t xml:space="preserve">tensor</w:t>
      </w:r>
      <w:r>
        <w:rPr>
          <w:sz w:val="21"/>
          <w:szCs w:val="21"/>
        </w:rPr>
        <w:t xml:space="preserve"> é como um array do NumPy, mas pode rodar em GPU e guardar o histórico para derivadas.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tensor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as_tensor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6.0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dtype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.float32)</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shape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dtype</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shape</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ones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shape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dim</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values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argmax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dim</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tc>
      </w:tr>
    </w:tbl>
    <w:p>
      <w:pPr>
        <w:spacing w:after="140" w:line="120"/>
      </w:pPr>
    </w:p>
    <w:p>
      <w:pPr>
        <w:pStyle w:val="Heading3"/>
        <w:keepNext/>
      </w:pPr>
      <w:r>
        <w:t xml:space="preserve">G.2 Gradientes automáticos</w:t>
      </w:r>
    </w:p>
    <w:p>
      <w:pPr>
        <w:spacing w:after="120" w:line="300"/>
        <w:jc w:val="left"/>
      </w:pPr>
      <w:r>
        <w:rPr>
          <w:sz w:val="21"/>
          <w:szCs w:val="21"/>
        </w:rPr>
        <w:t xml:space="preserve">Marque um tensor com </w:t>
      </w:r>
      <w:r>
        <w:rPr>
          <w:rFonts w:ascii="Consolas" w:cs="Consolas" w:eastAsia="Consolas" w:hAnsi="Consolas"/>
          <w:color w:val="B91C1C"/>
          <w:sz w:val="19"/>
          <w:szCs w:val="19"/>
          <w:shd w:fill="F3F4F6" w:color="auto" w:val="clear"/>
        </w:rPr>
        <w:t xml:space="preserve">requires_grad=True</w:t>
      </w:r>
      <w:r>
        <w:rPr>
          <w:sz w:val="21"/>
          <w:szCs w:val="21"/>
        </w:rPr>
        <w:t xml:space="preserve">; depois de uma conta, chame </w:t>
      </w:r>
      <w:r>
        <w:rPr>
          <w:rFonts w:ascii="Consolas" w:cs="Consolas" w:eastAsia="Consolas" w:hAnsi="Consolas"/>
          <w:color w:val="B91C1C"/>
          <w:sz w:val="19"/>
          <w:szCs w:val="19"/>
          <w:shd w:fill="F3F4F6" w:color="auto" w:val="clear"/>
        </w:rPr>
        <w:t xml:space="preserve">.backward()</w:t>
      </w:r>
      <w:r>
        <w:rPr>
          <w:sz w:val="21"/>
          <w:szCs w:val="21"/>
        </w:rPr>
        <w:t xml:space="preserve"> e leia </w:t>
      </w:r>
      <w:r>
        <w:rPr>
          <w:rFonts w:ascii="Consolas" w:cs="Consolas" w:eastAsia="Consolas" w:hAnsi="Consolas"/>
          <w:color w:val="B91C1C"/>
          <w:sz w:val="19"/>
          <w:szCs w:val="19"/>
          <w:shd w:fill="F3F4F6" w:color="auto" w:val="clear"/>
        </w:rPr>
        <w:t xml:space="preserve">.grad</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tensor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requires_grad</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perda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3.0</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12.0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perda = (3w − 12)²; mínimo em w = 4</w:t>
            </w:r>
          </w:p>
          <w:p>
            <w:pPr>
              <w:spacing w:after="0" w:line="240"/>
            </w:pPr>
            <w:r>
              <w:rPr>
                <w:rFonts w:ascii="Consolas" w:cs="Consolas" w:eastAsia="Consolas" w:hAnsi="Consolas"/>
                <w:b w:val="false"/>
                <w:bCs w:val="false"/>
                <w:color w:val="1F2937"/>
                <w:sz w:val="16"/>
                <w:szCs w:val="16"/>
              </w:rPr>
              <w:t xml:space="preserve">perda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backward</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"d perda / d w ="</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grad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item</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2 (3w − 12) × 3 = 2(−6)(3) = −36</w:t>
            </w:r>
          </w:p>
        </w:tc>
      </w:tr>
    </w:tbl>
    <w:p>
      <w:pPr>
        <w:spacing w:after="140" w:line="120"/>
      </w:pPr>
    </w:p>
    <w:p>
      <w:pPr>
        <w:pStyle w:val="Heading3"/>
        <w:keepNext/>
      </w:pPr>
      <w:r>
        <w:t xml:space="preserve">G.3 Treinando um modelo</w:t>
      </w:r>
    </w:p>
    <w:p>
      <w:pPr>
        <w:spacing w:after="120" w:line="300"/>
        <w:jc w:val="left"/>
      </w:pPr>
      <w:r>
        <w:rPr>
          <w:sz w:val="21"/>
          <w:szCs w:val="21"/>
        </w:rPr>
        <w:t xml:space="preserve">O ciclo de treino tem sempre os mesmos 5 passos:</w:t>
      </w:r>
    </w:p>
    <w:p>
      <w:pPr>
        <w:pStyle w:val="ListParagraph"/>
        <w:numPr>
          <w:ilvl w:val="0"/>
          <w:numId w:val="49"/>
        </w:numPr>
        <w:spacing w:after="70" w:line="288"/>
      </w:pPr>
      <w:r>
        <w:rPr>
          <w:b/>
          <w:bCs/>
          <w:sz w:val="21"/>
          <w:szCs w:val="21"/>
        </w:rPr>
        <w:t xml:space="preserve">Prever</w:t>
      </w:r>
      <w:r>
        <w:rPr>
          <w:sz w:val="21"/>
          <w:szCs w:val="21"/>
        </w:rPr>
        <w:t xml:space="preserve"> (passo "para frente", </w:t>
      </w:r>
      <w:r>
        <w:rPr>
          <w:i/>
          <w:iCs/>
          <w:sz w:val="21"/>
          <w:szCs w:val="21"/>
        </w:rPr>
        <w:t xml:space="preserve">forward</w:t>
      </w:r>
      <w:r>
        <w:rPr>
          <w:sz w:val="21"/>
          <w:szCs w:val="21"/>
        </w:rPr>
        <w:t xml:space="preserve">).</w:t>
      </w:r>
    </w:p>
    <w:p>
      <w:pPr>
        <w:pStyle w:val="ListParagraph"/>
        <w:numPr>
          <w:ilvl w:val="0"/>
          <w:numId w:val="49"/>
        </w:numPr>
        <w:spacing w:after="70" w:line="288"/>
      </w:pPr>
      <w:r>
        <w:rPr>
          <w:sz w:val="21"/>
          <w:szCs w:val="21"/>
        </w:rPr>
        <w:t xml:space="preserve">Calcular a </w:t>
      </w:r>
      <w:r>
        <w:rPr>
          <w:b/>
          <w:bCs/>
          <w:sz w:val="21"/>
          <w:szCs w:val="21"/>
        </w:rPr>
        <w:t xml:space="preserve">perda</w:t>
      </w:r>
      <w:r>
        <w:rPr>
          <w:sz w:val="21"/>
          <w:szCs w:val="21"/>
        </w:rPr>
        <w:t xml:space="preserve"> (erro).</w:t>
      </w:r>
    </w:p>
    <w:p>
      <w:pPr>
        <w:pStyle w:val="ListParagraph"/>
        <w:numPr>
          <w:ilvl w:val="0"/>
          <w:numId w:val="49"/>
        </w:numPr>
        <w:spacing w:after="70" w:line="288"/>
      </w:pPr>
      <w:r>
        <w:rPr>
          <w:b/>
          <w:bCs/>
          <w:sz w:val="21"/>
          <w:szCs w:val="21"/>
        </w:rPr>
        <w:t xml:space="preserve">Zerar</w:t>
      </w:r>
      <w:r>
        <w:rPr>
          <w:sz w:val="21"/>
          <w:szCs w:val="21"/>
        </w:rPr>
        <w:t xml:space="preserve"> os gradientes antigos.</w:t>
      </w:r>
    </w:p>
    <w:p>
      <w:pPr>
        <w:pStyle w:val="ListParagraph"/>
        <w:numPr>
          <w:ilvl w:val="0"/>
          <w:numId w:val="49"/>
        </w:numPr>
        <w:spacing w:after="70" w:line="288"/>
      </w:pPr>
      <w:r>
        <w:rPr>
          <w:b/>
          <w:bCs/>
          <w:sz w:val="21"/>
          <w:szCs w:val="21"/>
        </w:rPr>
        <w:t xml:space="preserve">Retropropagar</w:t>
      </w:r>
      <w:r>
        <w:rPr>
          <w:sz w:val="21"/>
          <w:szCs w:val="21"/>
        </w:rPr>
        <w:t xml:space="preserve"> (</w:t>
      </w:r>
      <w:r>
        <w:rPr>
          <w:rFonts w:ascii="Consolas" w:cs="Consolas" w:eastAsia="Consolas" w:hAnsi="Consolas"/>
          <w:color w:val="B91C1C"/>
          <w:sz w:val="19"/>
          <w:szCs w:val="19"/>
          <w:shd w:fill="F3F4F6" w:color="auto" w:val="clear"/>
        </w:rPr>
        <w:t xml:space="preserve">backward</w:t>
      </w:r>
      <w:r>
        <w:rPr>
          <w:sz w:val="21"/>
          <w:szCs w:val="21"/>
        </w:rPr>
        <w:t xml:space="preserve">): calcula os gradientes.</w:t>
      </w:r>
    </w:p>
    <w:p>
      <w:pPr>
        <w:pStyle w:val="ListParagraph"/>
        <w:numPr>
          <w:ilvl w:val="0"/>
          <w:numId w:val="49"/>
        </w:numPr>
        <w:spacing w:after="70" w:line="288"/>
      </w:pPr>
      <w:r>
        <w:rPr>
          <w:b/>
          <w:bCs/>
          <w:sz w:val="21"/>
          <w:szCs w:val="21"/>
        </w:rPr>
        <w:t xml:space="preserve">Atualizar</w:t>
      </w:r>
      <w:r>
        <w:rPr>
          <w:sz w:val="21"/>
          <w:szCs w:val="21"/>
        </w:rPr>
        <w:t xml:space="preserve"> os pesos (</w:t>
      </w:r>
      <w:r>
        <w:rPr>
          <w:rFonts w:ascii="Consolas" w:cs="Consolas" w:eastAsia="Consolas" w:hAnsi="Consolas"/>
          <w:color w:val="B91C1C"/>
          <w:sz w:val="19"/>
          <w:szCs w:val="19"/>
          <w:shd w:fill="F3F4F6" w:color="auto" w:val="clear"/>
        </w:rPr>
        <w:t xml:space="preserve">opt.step()</w:t>
      </w:r>
      <w:r>
        <w:rPr>
          <w:sz w:val="21"/>
          <w:szCs w:val="21"/>
        </w:rPr>
        <w:t xml:space="preserve">).</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manual_seed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linspace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200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reshape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sin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0.1</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randn_like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Sequential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Linear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ReLU</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Linear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ReLU</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Linear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opt</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optim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Adam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parameters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lr</w:t>
            </w:r>
            <w:r>
              <w:rPr>
                <w:rFonts w:ascii="Consolas" w:cs="Consolas" w:eastAsia="Consolas" w:hAnsi="Consolas"/>
                <w:color w:val="1F2937"/>
                <w:sz w:val="16"/>
                <w:szCs w:val="16"/>
              </w:rPr>
              <w:t xml:space="preserve">=1e-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epoca</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pred</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1) prever</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perda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functional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mse_loss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2) perda</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opt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zero_grad</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3) zerar gradientes</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perda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backward</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4) retropropagar</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opt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5) atualizar</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epoca</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200</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"época {epoca:3d} | perda = {perda.item():.4f}"</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"perda final = {perda.item():.4f}"</w:t>
            </w:r>
            <w:r>
              <w:rPr>
                <w:rFonts w:ascii="Consolas" w:cs="Consolas" w:eastAsia="Consolas" w:hAnsi="Consolas"/>
                <w:color w:val="1F2937"/>
                <w:sz w:val="16"/>
                <w:szCs w:val="16"/>
              </w:rPr>
              <w:t xml:space="preserve">)</w:t>
            </w:r>
          </w:p>
        </w:tc>
      </w:tr>
    </w:tbl>
    <w:p>
      <w:pPr>
        <w:spacing w:after="140" w:line="120"/>
      </w:pPr>
    </w:p>
    <w:p>
      <w:pPr>
        <w:pStyle w:val="Heading3"/>
        <w:keepNext/>
      </w:pPr>
      <w:r>
        <w:t xml:space="preserve">G.4 Redes como classes (nn.Module)</w:t>
      </w:r>
    </w:p>
    <w:p>
      <w:pPr>
        <w:spacing w:after="120" w:line="300"/>
        <w:jc w:val="left"/>
      </w:pPr>
      <w:r>
        <w:rPr>
          <w:sz w:val="21"/>
          <w:szCs w:val="21"/>
        </w:rPr>
        <w:t xml:space="preserve">Para arquiteturas maiores, defina uma classe: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class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RedeQ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Module</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__init__</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n_acoes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ocultas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64</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super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__init__</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camadas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Sequential</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Linear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n_obs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ocultas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ReLU</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Linear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ocultas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ocultas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ReLU</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Linear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ocultas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n_acoes</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forward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estado</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self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camadas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estado</w:t>
            </w:r>
            <w:r>
              <w:rPr>
                <w:rFonts w:ascii="Consolas" w:cs="Consolas" w:eastAsia="Consolas" w:hAnsi="Consolas"/>
                <w:color w:val="1F2937"/>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RedeQ</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estado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tensor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"valores Q:"</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estado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detach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"nº de parâmetros:"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numel</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parameters</w:t>
            </w:r>
            <w:r>
              <w:rPr>
                <w:rFonts w:ascii="Consolas" w:cs="Consolas" w:eastAsia="Consolas" w:hAnsi="Consolas"/>
                <w:color w:val="1F2937"/>
                <w:sz w:val="16"/>
                <w:szCs w:val="16"/>
              </w:rPr>
              <w:t xml:space="preserve">()))</w:t>
            </w:r>
          </w:p>
        </w:tc>
      </w:tr>
    </w:tbl>
    <w:p>
      <w:pPr>
        <w:spacing w:after="140" w:line="120"/>
      </w:pPr>
    </w:p>
    <w:p>
      <w:pPr>
        <w:pStyle w:val="Heading3"/>
        <w:keepNext/>
      </w:pPr>
      <w:r>
        <w:t xml:space="preserve">G.5 Ações importantes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Comando</w:t>
            </w:r>
          </w:p>
        </w:tc>
        <w:tc>
          <w:tcPr>
            <w:tcW w:type="dxa" w:w="481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Para quê</w:t>
            </w:r>
          </w:p>
        </w:tc>
      </w:tr>
      <w:tr>
        <w:trPr>
          <w:cantSplit/>
          <w:tblHeader w:val="false"/>
        </w:trPr>
        <w:tc>
          <w:tcPr>
            <w:tcW w:type="dxa" w:w="48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torch.no_grad()</w:t>
            </w:r>
          </w:p>
        </w:tc>
        <w:tc>
          <w:tcPr>
            <w:tcW w:type="dxa" w:w="48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Desliga o cálculo de gradientes (usar ao escolher ações e calcular alvos)</w:t>
            </w:r>
          </w:p>
        </w:tc>
      </w:tr>
      <w:tr>
        <w:trPr>
          <w:cantSplit/>
          <w:tblHeader w:val="false"/>
        </w:trPr>
        <w:tc>
          <w:tcPr>
            <w:tcW w:type="dxa" w:w="481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.detach()</w:t>
            </w:r>
          </w:p>
        </w:tc>
        <w:tc>
          <w:tcPr>
            <w:tcW w:type="dxa" w:w="481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Separa um tensor do grafo de gradientes</w:t>
            </w:r>
          </w:p>
        </w:tc>
      </w:tr>
      <w:tr>
        <w:trPr>
          <w:cantSplit/>
          <w:tblHeader w:val="false"/>
        </w:trPr>
        <w:tc>
          <w:tcPr>
            <w:tcW w:type="dxa" w:w="48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.gather(1, idx)</w:t>
            </w:r>
          </w:p>
        </w:tc>
        <w:tc>
          <w:tcPr>
            <w:tcW w:type="dxa" w:w="48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Escolhe, em cada linha, o valor da coluna </w:t>
            </w:r>
            <w:r>
              <w:rPr>
                <w:rFonts w:ascii="Consolas" w:cs="Consolas" w:eastAsia="Consolas" w:hAnsi="Consolas"/>
                <w:color w:val="B91C1C"/>
                <w:sz w:val="16"/>
                <w:szCs w:val="16"/>
                <w:shd w:fill="F3F4F6" w:color="auto" w:val="clear"/>
              </w:rPr>
              <w:t xml:space="preserve">idx</w:t>
            </w:r>
            <w:r>
              <w:rPr>
                <w:sz w:val="18"/>
                <w:szCs w:val="18"/>
              </w:rPr>
              <w:t xml:space="preserve"> (valor Q da ação tomada)</w:t>
            </w:r>
          </w:p>
        </w:tc>
      </w:tr>
      <w:tr>
        <w:trPr>
          <w:cantSplit/>
          <w:tblHeader w:val="false"/>
        </w:trPr>
        <w:tc>
          <w:tcPr>
            <w:tcW w:type="dxa" w:w="481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nn.utils.clip_grad_norm_</w:t>
            </w:r>
          </w:p>
        </w:tc>
        <w:tc>
          <w:tcPr>
            <w:tcW w:type="dxa" w:w="481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Limita o tamanho do gradiente (estabiliza)</w:t>
            </w:r>
          </w:p>
        </w:tc>
      </w:tr>
      <w:tr>
        <w:trPr>
          <w:cantSplit/>
          <w:tblHeader w:val="false"/>
        </w:trPr>
        <w:tc>
          <w:tcPr>
            <w:tcW w:type="dxa" w:w="48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load_state_dict</w:t>
            </w:r>
          </w:p>
        </w:tc>
        <w:tc>
          <w:tcPr>
            <w:tcW w:type="dxa" w:w="48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Copia pesos de uma rede para outra (rede-alvo)</w:t>
            </w:r>
          </w:p>
        </w:tc>
      </w:tr>
      <w:tr>
        <w:trPr>
          <w:cantSplit/>
          <w:tblHeader w:val="false"/>
        </w:trPr>
        <w:tc>
          <w:tcPr>
            <w:tcW w:type="dxa" w:w="481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torch.save(modelo.state_dict(), "m.pt")</w:t>
            </w:r>
          </w:p>
        </w:tc>
        <w:tc>
          <w:tcPr>
            <w:tcW w:type="dxa" w:w="481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Salva o modelo</w:t>
            </w:r>
          </w:p>
        </w:tc>
      </w:tr>
      <w:tr>
        <w:trPr>
          <w:cantSplit/>
          <w:tblHeader w:val="false"/>
        </w:trPr>
        <w:tc>
          <w:tcPr>
            <w:tcW w:type="dxa" w:w="48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modelo.eval()</w:t>
            </w:r>
            <w:r>
              <w:rPr>
                <w:sz w:val="18"/>
                <w:szCs w:val="18"/>
              </w:rPr>
              <w:t xml:space="preserve"> / </w:t>
            </w:r>
            <w:r>
              <w:rPr>
                <w:rFonts w:ascii="Consolas" w:cs="Consolas" w:eastAsia="Consolas" w:hAnsi="Consolas"/>
                <w:color w:val="B91C1C"/>
                <w:sz w:val="16"/>
                <w:szCs w:val="16"/>
                <w:shd w:fill="F3F4F6" w:color="auto" w:val="clear"/>
              </w:rPr>
              <w:t xml:space="preserve">.train()</w:t>
            </w:r>
          </w:p>
        </w:tc>
        <w:tc>
          <w:tcPr>
            <w:tcW w:type="dxa" w:w="48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Alterna modos (importante em dropout e batch-norm)</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6"/>
                <w:szCs w:val="16"/>
              </w:rPr>
              <w:t xml:space="preserve">q_alvo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RedeQ</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q_alvo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load_state_dict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state_dict</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cópia da rede</w:t>
            </w:r>
          </w:p>
          <w:p>
            <w:pPr>
              <w:spacing w:after="0" w:line="240"/>
            </w:pPr>
            <w:r>
              <w:rPr>
                <w:rFonts w:ascii="Consolas" w:cs="Consolas" w:eastAsia="Consolas" w:hAnsi="Consolas"/>
                <w:b/>
                <w:bCs/>
                <w:color w:val="7C3AED"/>
                <w:sz w:val="16"/>
                <w:szCs w:val="16"/>
              </w:rPr>
              <w:t xml:space="preserve">with</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no_grad</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q_alvo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5 estados</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"máximo por estado:"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dim</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values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escolhidas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torch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tensor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"Q das ações escolhidas:"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gather</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escolhidas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unsqueeze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squeeze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pacing w:val="20"/>
                <w:sz w:val="17"/>
                <w:szCs w:val="17"/>
              </w:rPr>
              <w:t xml:space="preserve">DICA  </w:t>
            </w:r>
            <w:r>
              <w:rPr>
                <w:b/>
                <w:bCs/>
                <w:color w:val="10B981"/>
                <w:sz w:val="22"/>
                <w:szCs w:val="22"/>
              </w:rPr>
              <w:t xml:space="preserve">GPU</w:t>
            </w:r>
          </w:p>
          <w:p>
            <w:pPr>
              <w:spacing w:after="80" w:line="280"/>
            </w:pPr>
            <w:r>
              <w:rPr>
                <w:sz w:val="20"/>
                <w:szCs w:val="20"/>
              </w:rPr>
              <w:t xml:space="preserve">Para usar a placa de vídeo, mova modelo e dados: </w:t>
            </w:r>
            <w:r>
              <w:rPr>
                <w:rFonts w:ascii="Consolas" w:cs="Consolas" w:eastAsia="Consolas" w:hAnsi="Consolas"/>
                <w:color w:val="B91C1C"/>
                <w:sz w:val="18"/>
                <w:szCs w:val="18"/>
                <w:shd w:fill="F3F4F6" w:color="auto" w:val="clear"/>
              </w:rPr>
              <w:t xml:space="preserve">dispositivo = torch.device("cuda" if torch.cuda.is_available() else "cpu")</w:t>
            </w:r>
            <w:r>
              <w:rPr>
                <w:sz w:val="20"/>
                <w:szCs w:val="20"/>
              </w:rPr>
              <w:t xml:space="preserve">, </w:t>
            </w:r>
            <w:r>
              <w:rPr>
                <w:rFonts w:ascii="Consolas" w:cs="Consolas" w:eastAsia="Consolas" w:hAnsi="Consolas"/>
                <w:color w:val="B91C1C"/>
                <w:sz w:val="18"/>
                <w:szCs w:val="18"/>
                <w:shd w:fill="F3F4F6" w:color="auto" w:val="clear"/>
              </w:rPr>
              <w:t xml:space="preserve">modelo.to(dispositivo)</w:t>
            </w:r>
            <w:r>
              <w:rPr>
                <w:sz w:val="20"/>
                <w:szCs w:val="20"/>
              </w:rPr>
              <w:t xml:space="preserve">, </w:t>
            </w:r>
            <w:r>
              <w:rPr>
                <w:rFonts w:ascii="Consolas" w:cs="Consolas" w:eastAsia="Consolas" w:hAnsi="Consolas"/>
                <w:color w:val="B91C1C"/>
                <w:sz w:val="18"/>
                <w:szCs w:val="18"/>
                <w:shd w:fill="F3F4F6" w:color="auto" w:val="clear"/>
              </w:rPr>
              <w:t xml:space="preserve">x = x.to(dispositivo)</w:t>
            </w:r>
            <w:r>
              <w:rPr>
                <w:sz w:val="20"/>
                <w:szCs w:val="20"/>
              </w:rPr>
              <w:t xml:space="preserve">. Para redes pequenas, como as deste livro, a CPU basta.</w:t>
            </w:r>
          </w:p>
        </w:tc>
      </w:tr>
    </w:tbl>
    <w:p>
      <w:pPr>
        <w:spacing w:after="140" w:line="120"/>
      </w:pPr>
    </w:p>
    <w:p>
      <w:pPr>
        <w:pStyle w:val="Heading3"/>
        <w:keepNext/>
      </w:pPr>
      <w:r>
        <w:t xml:space="preserve">G.6 Funções de perda e otimizadores frequentes</w:t>
      </w:r>
    </w:p>
    <w:p>
      <w:pPr>
        <w:pStyle w:val="ListParagraph"/>
        <w:numPr>
          <w:ilvl w:val="0"/>
          <w:numId w:val="2"/>
        </w:numPr>
        <w:spacing w:after="70" w:line="288"/>
      </w:pPr>
      <w:r>
        <w:rPr>
          <w:b/>
          <w:bCs/>
          <w:sz w:val="21"/>
          <w:szCs w:val="21"/>
        </w:rPr>
        <w:t xml:space="preserve">Perda quadrática</w:t>
      </w:r>
      <w:r>
        <w:rPr>
          <w:sz w:val="21"/>
          <w:szCs w:val="21"/>
        </w:rPr>
        <w:t xml:space="preserve"> (</w:t>
      </w:r>
      <w:r>
        <w:rPr>
          <w:rFonts w:ascii="Consolas" w:cs="Consolas" w:eastAsia="Consolas" w:hAnsi="Consolas"/>
          <w:color w:val="B91C1C"/>
          <w:sz w:val="19"/>
          <w:szCs w:val="19"/>
          <w:shd w:fill="F3F4F6" w:color="auto" w:val="clear"/>
        </w:rPr>
        <w:t xml:space="preserve">mse_loss</w:t>
      </w:r>
      <w:r>
        <w:rPr>
          <w:sz w:val="21"/>
          <w:szCs w:val="21"/>
        </w:rPr>
        <w:t xml:space="preserve">): padrão em regressão.</w:t>
      </w:r>
    </w:p>
    <w:p>
      <w:pPr>
        <w:pStyle w:val="ListParagraph"/>
        <w:numPr>
          <w:ilvl w:val="0"/>
          <w:numId w:val="2"/>
        </w:numPr>
        <w:spacing w:after="70" w:line="288"/>
      </w:pPr>
      <w:r>
        <w:rPr>
          <w:b/>
          <w:bCs/>
          <w:sz w:val="21"/>
          <w:szCs w:val="21"/>
        </w:rPr>
        <w:t xml:space="preserve">Perda de Huber</w:t>
      </w:r>
      <w:r>
        <w:rPr>
          <w:sz w:val="21"/>
          <w:szCs w:val="21"/>
        </w:rPr>
        <w:t xml:space="preserve"> (</w:t>
      </w:r>
      <w:r>
        <w:rPr>
          <w:rFonts w:ascii="Consolas" w:cs="Consolas" w:eastAsia="Consolas" w:hAnsi="Consolas"/>
          <w:color w:val="B91C1C"/>
          <w:sz w:val="19"/>
          <w:szCs w:val="19"/>
          <w:shd w:fill="F3F4F6" w:color="auto" w:val="clear"/>
        </w:rPr>
        <w:t xml:space="preserve">smooth_l1_loss</w:t>
      </w:r>
      <w:r>
        <w:rPr>
          <w:sz w:val="21"/>
          <w:szCs w:val="21"/>
        </w:rPr>
        <w:t xml:space="preserve">): quadrática perto de zero e linear longe; menos sensível a erros enormes (usada no DQN).</w:t>
      </w:r>
    </w:p>
    <w:p>
      <w:pPr>
        <w:pStyle w:val="ListParagraph"/>
        <w:numPr>
          <w:ilvl w:val="0"/>
          <w:numId w:val="2"/>
        </w:numPr>
        <w:spacing w:after="70" w:line="288"/>
      </w:pPr>
      <w:r>
        <w:rPr>
          <w:b/>
          <w:bCs/>
          <w:sz w:val="21"/>
          <w:szCs w:val="21"/>
        </w:rPr>
        <w:t xml:space="preserve">Entropia cruzada</w:t>
      </w:r>
      <w:r>
        <w:rPr>
          <w:sz w:val="21"/>
          <w:szCs w:val="21"/>
        </w:rPr>
        <w:t xml:space="preserve"> (</w:t>
      </w:r>
      <w:r>
        <w:rPr>
          <w:rFonts w:ascii="Consolas" w:cs="Consolas" w:eastAsia="Consolas" w:hAnsi="Consolas"/>
          <w:color w:val="B91C1C"/>
          <w:sz w:val="19"/>
          <w:szCs w:val="19"/>
          <w:shd w:fill="F3F4F6" w:color="auto" w:val="clear"/>
        </w:rPr>
        <w:t xml:space="preserve">cross_entropy</w:t>
      </w:r>
      <w:r>
        <w:rPr>
          <w:sz w:val="21"/>
          <w:szCs w:val="21"/>
        </w:rPr>
        <w:t xml:space="preserve">): classificação e políticas discretas.</w:t>
      </w:r>
    </w:p>
    <w:p>
      <w:pPr>
        <w:pStyle w:val="ListParagraph"/>
        <w:numPr>
          <w:ilvl w:val="0"/>
          <w:numId w:val="2"/>
        </w:numPr>
        <w:spacing w:after="70" w:line="288"/>
      </w:pPr>
      <w:r>
        <w:rPr>
          <w:b/>
          <w:bCs/>
          <w:sz w:val="21"/>
          <w:szCs w:val="21"/>
        </w:rPr>
        <w:t xml:space="preserve">SGD</w:t>
      </w:r>
      <w:r>
        <w:rPr>
          <w:sz w:val="21"/>
          <w:szCs w:val="21"/>
        </w:rPr>
        <w:t xml:space="preserve">: o clássico. </w:t>
      </w:r>
      <w:r>
        <w:rPr>
          <w:b/>
          <w:bCs/>
          <w:sz w:val="21"/>
          <w:szCs w:val="21"/>
        </w:rPr>
        <w:t xml:space="preserve">Adam</w:t>
      </w:r>
      <w:r>
        <w:rPr>
          <w:sz w:val="21"/>
          <w:szCs w:val="21"/>
        </w:rPr>
        <w:t xml:space="preserve">: adapta o passo de cada parâmetro (KINGMA; BA, 2015); é a escolha padrão.</w:t>
      </w:r>
    </w:p>
    <w:p>
      <w:pPr>
        <w:spacing w:after="60" w:line="120"/>
      </w:pPr>
    </w:p>
    <w:p>
      <w:pPr>
        <w:sectPr>
          <w:headerReference w:type="default" r:id="rId51"/>
          <w:footerReference w:type="default" r:id="rId52"/>
          <w:type w:val="nextPage"/>
          <w:pgSz w:w="11906" w:h="16838" w:orient="portrait"/>
          <w:pgMar w:top="1300" w:right="1134" w:bottom="1200" w:left="1134" w:header="560" w:footer="500" w:gutter="0"/>
          <w:pgNumType/>
          <w:docGrid w:linePitch="360"/>
        </w:sectPr>
      </w:pPr>
    </w:p>
    <w:p>
      <w:pPr>
        <w:pStyle w:val="Heading1"/>
        <w:keepNext/>
      </w:pPr>
      <w:r>
        <w:t xml:space="preserve">Apêndice H — Introdução ao Stable-Baselines3</w:t>
      </w:r>
    </w:p>
    <w:p>
      <w:pPr>
        <w:spacing w:after="120" w:line="300"/>
        <w:jc w:val="left"/>
      </w:pPr>
      <w:r>
        <w:rPr>
          <w:sz w:val="21"/>
          <w:szCs w:val="21"/>
        </w:rPr>
        <w:t xml:space="preserve">O </w:t>
      </w:r>
      <w:r>
        <w:rPr>
          <w:b/>
          <w:bCs/>
          <w:sz w:val="21"/>
          <w:szCs w:val="21"/>
        </w:rPr>
        <w:t xml:space="preserve">Stable-Baselines3</w:t>
      </w:r>
      <w:r>
        <w:rPr>
          <w:sz w:val="21"/>
          <w:szCs w:val="21"/>
        </w:rPr>
        <w:t xml:space="preserve"> (SB3) é uma biblioteca com implementações confiáveis e testadas dos principais algoritmos de AR profundo, escritas em PyTorch (RAFFIN et al., 2021). Ela é ideal para </w:t>
      </w:r>
      <w:r>
        <w:rPr>
          <w:b/>
          <w:bCs/>
          <w:sz w:val="21"/>
          <w:szCs w:val="21"/>
        </w:rPr>
        <w:t xml:space="preserve">aplicar</w:t>
      </w:r>
      <w:r>
        <w:rPr>
          <w:sz w:val="21"/>
          <w:szCs w:val="21"/>
        </w:rPr>
        <w:t xml:space="preserve"> algoritmos a ambientes seus, sem reescrever tudo.</w:t>
      </w:r>
    </w:p>
    <w:p>
      <w:pPr>
        <w:pStyle w:val="Heading3"/>
        <w:keepNext/>
      </w:pPr>
      <w:r>
        <w:t xml:space="preserve">H.1 O primeiro treino em quatro linhas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gymnasium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stable_baselines3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DQN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PPO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SAC</w:t>
            </w:r>
            <w:r>
              <w:rPr>
                <w:rFonts w:ascii="Consolas" w:cs="Consolas" w:eastAsia="Consolas" w:hAnsi="Consolas"/>
                <w:color w:val="1F2937"/>
                <w:sz w:val="16"/>
                <w:szCs w:val="16"/>
              </w:rPr>
              <w:t xml:space="preserve">, A2C, TD3</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stable_baselines3.</w:t>
            </w:r>
            <w:r>
              <w:rPr>
                <w:rFonts w:ascii="Consolas" w:cs="Consolas" w:eastAsia="Consolas" w:hAnsi="Consolas"/>
                <w:b w:val="false"/>
                <w:bCs w:val="false"/>
                <w:color w:val="1F2937"/>
                <w:sz w:val="16"/>
                <w:szCs w:val="16"/>
              </w:rPr>
              <w:t xml:space="preserve">common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evaluation</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evaluate_policy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"CartPole-v1"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PPO</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"MlpPolicy"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verbose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1) algoritmo + política (rede MLP)</w:t>
            </w:r>
          </w:p>
          <w:p>
            <w:pPr>
              <w:spacing w:after="0" w:line="240"/>
            </w:pP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total_timesteps</w:t>
            </w:r>
            <w:r>
              <w:rPr>
                <w:rFonts w:ascii="Consolas" w:cs="Consolas" w:eastAsia="Consolas" w:hAnsi="Consolas"/>
                <w:color w:val="1F2937"/>
                <w:sz w:val="16"/>
                <w:szCs w:val="16"/>
              </w:rPr>
              <w:t xml:space="preserve">=20_000)                    </w:t>
            </w:r>
            <w:r>
              <w:rPr>
                <w:rFonts w:ascii="Consolas" w:cs="Consolas" w:eastAsia="Consolas" w:hAnsi="Consolas"/>
                <w:i/>
                <w:iCs/>
                <w:color w:val="6B7280"/>
                <w:sz w:val="16"/>
                <w:szCs w:val="16"/>
              </w:rPr>
              <w:t xml:space="preserve"># 2) treinar</w:t>
            </w:r>
          </w:p>
          <w:p>
            <w:pPr>
              <w:spacing w:after="0" w:line="240"/>
            </w:pPr>
            <w:r>
              <w:rPr>
                <w:rFonts w:ascii="Consolas" w:cs="Consolas" w:eastAsia="Consolas" w:hAnsi="Consolas"/>
                <w:b w:val="false"/>
                <w:bCs w:val="false"/>
                <w:color w:val="1F2937"/>
                <w:sz w:val="16"/>
                <w:szCs w:val="16"/>
              </w:rPr>
              <w:t xml:space="preserve">media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desvio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evaluate_policy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n_eval_episodes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3) avaliar</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"PPO: retorno médio = {media:.1f} ± {desvio:.1f}"</w:t>
            </w:r>
            <w:r>
              <w:rPr>
                <w:rFonts w:ascii="Consolas" w:cs="Consolas" w:eastAsia="Consolas" w:hAnsi="Consolas"/>
                <w:color w:val="1F2937"/>
                <w:sz w:val="16"/>
                <w:szCs w:val="16"/>
              </w:rPr>
              <w:t xml:space="preserve">)</w:t>
            </w:r>
          </w:p>
        </w:tc>
      </w:tr>
    </w:tbl>
    <w:p>
      <w:pPr>
        <w:spacing w:after="140" w:line="120"/>
      </w:pPr>
    </w:p>
    <w:p>
      <w:pPr>
        <w:spacing w:after="120" w:line="300"/>
        <w:jc w:val="left"/>
      </w:pPr>
      <w:r>
        <w:rPr>
          <w:sz w:val="21"/>
          <w:szCs w:val="21"/>
        </w:rPr>
        <w:t xml:space="preserve">O </w:t>
      </w:r>
      <w:r>
        <w:rPr>
          <w:b/>
          <w:bCs/>
          <w:sz w:val="21"/>
          <w:szCs w:val="21"/>
        </w:rPr>
        <w:t xml:space="preserve">PPO</w:t>
      </w:r>
      <w:r>
        <w:rPr>
          <w:sz w:val="21"/>
          <w:szCs w:val="21"/>
        </w:rPr>
        <w:t xml:space="preserve"> costuma acertar o CartPole em poucos minutos de treino.</w:t>
      </w:r>
    </w:p>
    <w:p>
      <w:pPr>
        <w:pStyle w:val="Heading3"/>
        <w:keepNext/>
      </w:pPr>
      <w:r>
        <w:t xml:space="preserve">H.2 Escolhendo o algoritmo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18"/>
        <w:gridCol w:w="2000"/>
        <w:gridCol w:w="2182"/>
        <w:gridCol w:w="3638"/>
      </w:tblGrid>
      <w:tr>
        <w:trPr>
          <w:cantSplit/>
          <w:tblHeader/>
        </w:trPr>
        <w:tc>
          <w:tcPr>
            <w:tcW w:type="dxa" w:w="181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Algoritmo</w:t>
            </w:r>
          </w:p>
        </w:tc>
        <w:tc>
          <w:tcPr>
            <w:tcW w:type="dxa" w:w="200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Ações</w:t>
            </w:r>
          </w:p>
        </w:tc>
        <w:tc>
          <w:tcPr>
            <w:tcW w:type="dxa" w:w="218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Tipo</w:t>
            </w:r>
          </w:p>
        </w:tc>
        <w:tc>
          <w:tcPr>
            <w:tcW w:type="dxa" w:w="363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Quando usar</w:t>
            </w:r>
          </w:p>
        </w:tc>
      </w:tr>
      <w:tr>
        <w:trPr>
          <w:cantSplit/>
          <w:tblHeader w:val="false"/>
        </w:trPr>
        <w:tc>
          <w:tcPr>
            <w:tcW w:type="dxa" w:w="181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DQN</w:t>
            </w:r>
          </w:p>
        </w:tc>
        <w:tc>
          <w:tcPr>
            <w:tcW w:type="dxa" w:w="200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Discretas</w:t>
            </w:r>
          </w:p>
        </w:tc>
        <w:tc>
          <w:tcPr>
            <w:tcW w:type="dxa" w:w="218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Valor, off-policy</w:t>
            </w:r>
          </w:p>
        </w:tc>
        <w:tc>
          <w:tcPr>
            <w:tcW w:type="dxa" w:w="363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Jogos e controle discreto</w:t>
            </w:r>
          </w:p>
        </w:tc>
      </w:tr>
      <w:tr>
        <w:trPr>
          <w:cantSplit/>
          <w:tblHeader w:val="false"/>
        </w:trPr>
        <w:tc>
          <w:tcPr>
            <w:tcW w:type="dxa" w:w="181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A2C / PPO</w:t>
            </w:r>
          </w:p>
        </w:tc>
        <w:tc>
          <w:tcPr>
            <w:tcW w:type="dxa" w:w="200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Discretas ou contínuas</w:t>
            </w:r>
          </w:p>
        </w:tc>
        <w:tc>
          <w:tcPr>
            <w:tcW w:type="dxa" w:w="218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Política, on-policy</w:t>
            </w:r>
          </w:p>
        </w:tc>
        <w:tc>
          <w:tcPr>
            <w:tcW w:type="dxa" w:w="363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Primeira escolha geral (PPO)</w:t>
            </w:r>
          </w:p>
        </w:tc>
      </w:tr>
      <w:tr>
        <w:trPr>
          <w:cantSplit/>
          <w:tblHeader w:val="false"/>
        </w:trPr>
        <w:tc>
          <w:tcPr>
            <w:tcW w:type="dxa" w:w="181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DDPG / TD3 / SAC</w:t>
            </w:r>
          </w:p>
        </w:tc>
        <w:tc>
          <w:tcPr>
            <w:tcW w:type="dxa" w:w="200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Contínuas</w:t>
            </w:r>
          </w:p>
        </w:tc>
        <w:tc>
          <w:tcPr>
            <w:tcW w:type="dxa" w:w="218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Ator-crítico, off-policy</w:t>
            </w:r>
          </w:p>
        </w:tc>
        <w:tc>
          <w:tcPr>
            <w:tcW w:type="dxa" w:w="363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Robótica, controle contínuo (SAC e TD3 são os mais usados)</w:t>
            </w:r>
          </w:p>
        </w:tc>
      </w:tr>
    </w:tbl>
    <w:p>
      <w:pPr>
        <w:spacing w:after="160" w:line="120"/>
      </w:pPr>
    </w:p>
    <w:p>
      <w:pPr>
        <w:pStyle w:val="Heading3"/>
        <w:keepNext/>
      </w:pPr>
      <w:r>
        <w:t xml:space="preserve">H.3 Salvar, carregar e usar o modelo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6"/>
                <w:szCs w:val="16"/>
              </w:rPr>
              <w:t xml:space="preserve">modelo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save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"ppo_cartpole"</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salva em arquivo</w:t>
            </w:r>
          </w:p>
          <w:p>
            <w:pPr>
              <w:spacing w:after="0" w:line="240"/>
            </w:pPr>
            <w:r>
              <w:rPr>
                <w:rFonts w:ascii="Consolas" w:cs="Consolas" w:eastAsia="Consolas" w:hAnsi="Consolas"/>
                <w:b w:val="false"/>
                <w:bCs w:val="false"/>
                <w:color w:val="1F2937"/>
                <w:sz w:val="16"/>
                <w:szCs w:val="16"/>
              </w:rPr>
              <w:t xml:space="preserve">carregado</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PPO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load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"ppo_cartpole"</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reset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False</w:t>
            </w:r>
          </w:p>
          <w:p>
            <w:pPr>
              <w:spacing w:after="0" w:line="240"/>
            </w:pPr>
            <w:r>
              <w:rPr>
                <w:rFonts w:ascii="Consolas" w:cs="Consolas" w:eastAsia="Consolas" w:hAnsi="Consolas"/>
                <w:b/>
                <w:bCs/>
                <w:color w:val="7C3AED"/>
                <w:sz w:val="16"/>
                <w:szCs w:val="16"/>
              </w:rPr>
              <w:t xml:space="preserve">while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not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acao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carregado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predict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deterministic</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ação do agente treinado</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obs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step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acao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fim</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term</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trunc</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"retorno de um episódio com o modelo carregado:"</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total</w:t>
            </w:r>
            <w:r>
              <w:rPr>
                <w:rFonts w:ascii="Consolas" w:cs="Consolas" w:eastAsia="Consolas" w:hAnsi="Consolas"/>
                <w:color w:val="1F2937"/>
                <w:sz w:val="16"/>
                <w:szCs w:val="16"/>
              </w:rPr>
              <w:t xml:space="preserve">)</w:t>
            </w:r>
          </w:p>
        </w:tc>
      </w:tr>
    </w:tbl>
    <w:p>
      <w:pPr>
        <w:spacing w:after="140" w:line="120"/>
      </w:pPr>
    </w:p>
    <w:p>
      <w:pPr>
        <w:pStyle w:val="Heading3"/>
        <w:keepNext/>
      </w:pPr>
      <w:r>
        <w:t xml:space="preserve">H.4 Hiperparâmetros importantes</w:t>
      </w:r>
    </w:p>
    <w:p>
      <w:pPr>
        <w:spacing w:after="120" w:line="300"/>
        <w:jc w:val="left"/>
      </w:pPr>
      <w:r>
        <w:rPr>
          <w:sz w:val="21"/>
          <w:szCs w:val="21"/>
        </w:rPr>
        <w:t xml:space="preserve">Todo algoritmo recebe argumentos como </w:t>
      </w:r>
      <w:r>
        <w:rPr>
          <w:rFonts w:ascii="Consolas" w:cs="Consolas" w:eastAsia="Consolas" w:hAnsi="Consolas"/>
          <w:color w:val="B91C1C"/>
          <w:sz w:val="19"/>
          <w:szCs w:val="19"/>
          <w:shd w:fill="F3F4F6" w:color="auto" w:val="clear"/>
        </w:rPr>
        <w:t xml:space="preserve">learning_rate</w:t>
      </w:r>
      <w:r>
        <w:rPr>
          <w:sz w:val="21"/>
          <w:szCs w:val="21"/>
        </w:rPr>
        <w:t xml:space="preserve">, </w:t>
      </w:r>
      <w:r>
        <w:rPr>
          <w:rFonts w:ascii="Consolas" w:cs="Consolas" w:eastAsia="Consolas" w:hAnsi="Consolas"/>
          <w:color w:val="B91C1C"/>
          <w:sz w:val="19"/>
          <w:szCs w:val="19"/>
          <w:shd w:fill="F3F4F6" w:color="auto" w:val="clear"/>
        </w:rPr>
        <w:t xml:space="preserve">gamma</w:t>
      </w:r>
      <w:r>
        <w:rPr>
          <w:sz w:val="21"/>
          <w:szCs w:val="21"/>
        </w:rPr>
        <w:t xml:space="preserve">, </w:t>
      </w:r>
      <w:r>
        <w:rPr>
          <w:rFonts w:ascii="Consolas" w:cs="Consolas" w:eastAsia="Consolas" w:hAnsi="Consolas"/>
          <w:color w:val="B91C1C"/>
          <w:sz w:val="19"/>
          <w:szCs w:val="19"/>
          <w:shd w:fill="F3F4F6" w:color="auto" w:val="clear"/>
        </w:rPr>
        <w:t xml:space="preserve">batch_size</w:t>
      </w:r>
      <w:r>
        <w:rPr>
          <w:sz w:val="21"/>
          <w:szCs w:val="21"/>
        </w:rPr>
        <w:t xml:space="preserve">, </w:t>
      </w:r>
      <w:r>
        <w:rPr>
          <w:rFonts w:ascii="Consolas" w:cs="Consolas" w:eastAsia="Consolas" w:hAnsi="Consolas"/>
          <w:color w:val="B91C1C"/>
          <w:sz w:val="19"/>
          <w:szCs w:val="19"/>
          <w:shd w:fill="F3F4F6" w:color="auto" w:val="clear"/>
        </w:rPr>
        <w:t xml:space="preserve">n_steps</w:t>
      </w:r>
      <w:r>
        <w:rPr>
          <w:sz w:val="21"/>
          <w:szCs w:val="21"/>
        </w:rPr>
        <w:t xml:space="preserve"> (PPO) ou </w:t>
      </w:r>
      <w:r>
        <w:rPr>
          <w:rFonts w:ascii="Consolas" w:cs="Consolas" w:eastAsia="Consolas" w:hAnsi="Consolas"/>
          <w:color w:val="B91C1C"/>
          <w:sz w:val="19"/>
          <w:szCs w:val="19"/>
          <w:shd w:fill="F3F4F6" w:color="auto" w:val="clear"/>
        </w:rPr>
        <w:t xml:space="preserve">buffer_size</w:t>
      </w:r>
      <w:r>
        <w:rPr>
          <w:sz w:val="21"/>
          <w:szCs w:val="21"/>
        </w:rPr>
        <w:t xml:space="preserve"> (algoritmos off-policy). Rede e arquitetura vão em </w:t>
      </w:r>
      <w:r>
        <w:rPr>
          <w:rFonts w:ascii="Consolas" w:cs="Consolas" w:eastAsia="Consolas" w:hAnsi="Consolas"/>
          <w:color w:val="B91C1C"/>
          <w:sz w:val="19"/>
          <w:szCs w:val="19"/>
          <w:shd w:fill="F3F4F6" w:color="auto" w:val="clear"/>
        </w:rPr>
        <w:t xml:space="preserve">policy_kwargs</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6"/>
                <w:szCs w:val="16"/>
              </w:rPr>
              <w:t xml:space="preserve">modelo_dqn</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DQN</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"MlpPolicy"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learning_rate</w:t>
            </w:r>
            <w:r>
              <w:rPr>
                <w:rFonts w:ascii="Consolas" w:cs="Consolas" w:eastAsia="Consolas" w:hAnsi="Consolas"/>
                <w:color w:val="1F2937"/>
                <w:sz w:val="16"/>
                <w:szCs w:val="16"/>
              </w:rPr>
              <w:t xml:space="preserve">=5e-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buffer_size</w:t>
            </w:r>
            <w:r>
              <w:rPr>
                <w:rFonts w:ascii="Consolas" w:cs="Consolas" w:eastAsia="Consolas" w:hAnsi="Consolas"/>
                <w:color w:val="1F2937"/>
                <w:sz w:val="16"/>
                <w:szCs w:val="16"/>
              </w:rPr>
              <w:t xml:space="preserve">=50_000, </w:t>
            </w:r>
            <w:r>
              <w:rPr>
                <w:rFonts w:ascii="Consolas" w:cs="Consolas" w:eastAsia="Consolas" w:hAnsi="Consolas"/>
                <w:b w:val="false"/>
                <w:bCs w:val="false"/>
                <w:color w:val="1F2937"/>
                <w:sz w:val="16"/>
                <w:szCs w:val="16"/>
              </w:rPr>
              <w:t xml:space="preserve">learning_starts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1000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batch_size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gamma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0.99</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target_update_interval</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250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exploration_fraction</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0.3</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exploration_final_eps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0.05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policy_kwargs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dict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net_arch</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128</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128</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verbose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modelo_dqn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total_timesteps</w:t>
            </w:r>
            <w:r>
              <w:rPr>
                <w:rFonts w:ascii="Consolas" w:cs="Consolas" w:eastAsia="Consolas" w:hAnsi="Consolas"/>
                <w:color w:val="1F2937"/>
                <w:sz w:val="16"/>
                <w:szCs w:val="16"/>
              </w:rPr>
              <w:t xml:space="preserve">=15_000)</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"DQN (SB3):"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evaluate_policy</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modelo_dqn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n_eval_episodes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tc>
      </w:tr>
    </w:tbl>
    <w:p>
      <w:pPr>
        <w:spacing w:after="140" w:line="120"/>
      </w:pPr>
    </w:p>
    <w:p>
      <w:pPr>
        <w:pStyle w:val="Heading3"/>
        <w:keepNext/>
      </w:pPr>
      <w:r>
        <w:t xml:space="preserve">H.5 Ambientes personalizados e vetorizados</w:t>
      </w:r>
    </w:p>
    <w:p>
      <w:pPr>
        <w:spacing w:after="120" w:line="300"/>
        <w:jc w:val="left"/>
      </w:pPr>
      <w:r>
        <w:rPr>
          <w:sz w:val="21"/>
          <w:szCs w:val="21"/>
        </w:rPr>
        <w:t xml:space="preserve">O SB3 aceita qualquer ambiente que siga a interface do Gymnasium (Apêndice F). Para treinar mais rápido, use vários ambientes em paralelo: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stable_baselines3.</w:t>
            </w:r>
            <w:r>
              <w:rPr>
                <w:rFonts w:ascii="Consolas" w:cs="Consolas" w:eastAsia="Consolas" w:hAnsi="Consolas"/>
                <w:b w:val="false"/>
                <w:bCs w:val="false"/>
                <w:color w:val="1F2937"/>
                <w:sz w:val="16"/>
                <w:szCs w:val="16"/>
              </w:rPr>
              <w:t xml:space="preserve">common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env_util</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make_vec_env</w:t>
            </w:r>
          </w:p>
          <w:p>
            <w:pPr>
              <w:spacing w:after="0" w:line="240"/>
            </w:pPr>
            <w:r>
              <w:rPr>
                <w:rFonts w:ascii="Consolas" w:cs="Consolas" w:eastAsia="Consolas" w:hAnsi="Consolas"/>
                <w:b w:val="false"/>
                <w:bCs w:val="false"/>
                <w:color w:val="1F2937"/>
                <w:sz w:val="16"/>
                <w:szCs w:val="16"/>
              </w:rPr>
              <w:t xml:space="preserve">envs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make_vec_env</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"CartPole-v1"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n_envs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modelo_a2c = A2C(</w:t>
            </w:r>
            <w:r>
              <w:rPr>
                <w:rFonts w:ascii="Consolas" w:cs="Consolas" w:eastAsia="Consolas" w:hAnsi="Consolas"/>
                <w:color w:val="B45309"/>
                <w:sz w:val="16"/>
                <w:szCs w:val="16"/>
              </w:rPr>
              <w:t xml:space="preserve">"MlpPolicy"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envs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verbose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total_timesteps</w:t>
            </w:r>
            <w:r>
              <w:rPr>
                <w:rFonts w:ascii="Consolas" w:cs="Consolas" w:eastAsia="Consolas" w:hAnsi="Consolas"/>
                <w:color w:val="1F2937"/>
                <w:sz w:val="16"/>
                <w:szCs w:val="16"/>
              </w:rPr>
              <w:t xml:space="preserve">=10_000)</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"A2C:"</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evaluate_policy</w:t>
            </w:r>
            <w:r>
              <w:rPr>
                <w:rFonts w:ascii="Consolas" w:cs="Consolas" w:eastAsia="Consolas" w:hAnsi="Consolas"/>
                <w:color w:val="1F2937"/>
                <w:sz w:val="16"/>
                <w:szCs w:val="16"/>
              </w:rPr>
              <w:t xml:space="preserve">(modelo_a2c,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"CartPole-v1"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n_eval_episodes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tc>
      </w:tr>
    </w:tbl>
    <w:p>
      <w:pPr>
        <w:spacing w:after="140" w:line="120"/>
      </w:pPr>
    </w:p>
    <w:p>
      <w:pPr>
        <w:pStyle w:val="Heading3"/>
        <w:keepNext/>
      </w:pPr>
      <w:r>
        <w:t xml:space="preserve">H.6 Curvas de aprendizado e callbacks</w:t>
      </w:r>
    </w:p>
    <w:p>
      <w:pPr>
        <w:spacing w:after="120" w:line="300"/>
        <w:jc w:val="left"/>
      </w:pPr>
      <w:r>
        <w:rPr>
          <w:sz w:val="21"/>
          <w:szCs w:val="21"/>
        </w:rPr>
        <w:t xml:space="preserve">Para acompanhar o treino, use </w:t>
      </w:r>
      <w:r>
        <w:rPr>
          <w:rFonts w:ascii="Consolas" w:cs="Consolas" w:eastAsia="Consolas" w:hAnsi="Consolas"/>
          <w:color w:val="B91C1C"/>
          <w:sz w:val="19"/>
          <w:szCs w:val="19"/>
          <w:shd w:fill="F3F4F6" w:color="auto" w:val="clear"/>
        </w:rPr>
        <w:t xml:space="preserve">Monitor</w:t>
      </w:r>
      <w:r>
        <w:rPr>
          <w:sz w:val="21"/>
          <w:szCs w:val="21"/>
        </w:rPr>
        <w:t xml:space="preserve"> e </w:t>
      </w:r>
      <w:r>
        <w:rPr>
          <w:i/>
          <w:iCs/>
          <w:sz w:val="21"/>
          <w:szCs w:val="21"/>
        </w:rPr>
        <w:t xml:space="preserve">callbacks</w:t>
      </w:r>
      <w:r>
        <w:rPr>
          <w:sz w:val="21"/>
          <w:szCs w:val="21"/>
        </w:rPr>
        <w:t xml:space="preserve"> (funções chamadas periodicamente), como o </w:t>
      </w:r>
      <w:r>
        <w:rPr>
          <w:rFonts w:ascii="Consolas" w:cs="Consolas" w:eastAsia="Consolas" w:hAnsi="Consolas"/>
          <w:color w:val="B91C1C"/>
          <w:sz w:val="19"/>
          <w:szCs w:val="19"/>
          <w:shd w:fill="F3F4F6" w:color="auto" w:val="clear"/>
        </w:rPr>
        <w:t xml:space="preserve">EvalCallback</w:t>
      </w:r>
      <w:r>
        <w:rPr>
          <w:sz w:val="21"/>
          <w:szCs w:val="21"/>
        </w:rPr>
        <w:t xml:space="preserve">, que avalia e guarda o melhor modelo: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stable_baselines3.</w:t>
            </w:r>
            <w:r>
              <w:rPr>
                <w:rFonts w:ascii="Consolas" w:cs="Consolas" w:eastAsia="Consolas" w:hAnsi="Consolas"/>
                <w:b w:val="false"/>
                <w:bCs w:val="false"/>
                <w:color w:val="1F2937"/>
                <w:sz w:val="16"/>
                <w:szCs w:val="16"/>
              </w:rPr>
              <w:t xml:space="preserve">common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callbacks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EvalCallback</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stable_baselines3.</w:t>
            </w:r>
            <w:r>
              <w:rPr>
                <w:rFonts w:ascii="Consolas" w:cs="Consolas" w:eastAsia="Consolas" w:hAnsi="Consolas"/>
                <w:b w:val="false"/>
                <w:bCs w:val="false"/>
                <w:color w:val="1F2937"/>
                <w:sz w:val="16"/>
                <w:szCs w:val="16"/>
              </w:rPr>
              <w:t xml:space="preserve">common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monitor</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Monitor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env_aval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Monitor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"CartPole-v1"</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cb</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EvalCallback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env_aval</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eval_freq</w:t>
            </w:r>
            <w:r>
              <w:rPr>
                <w:rFonts w:ascii="Consolas" w:cs="Consolas" w:eastAsia="Consolas" w:hAnsi="Consolas"/>
                <w:color w:val="1F2937"/>
                <w:sz w:val="16"/>
                <w:szCs w:val="16"/>
              </w:rPr>
              <w:t xml:space="preserve">=2_000, </w:t>
            </w:r>
            <w:r>
              <w:rPr>
                <w:rFonts w:ascii="Consolas" w:cs="Consolas" w:eastAsia="Consolas" w:hAnsi="Consolas"/>
                <w:b w:val="false"/>
                <w:bCs w:val="false"/>
                <w:color w:val="1F2937"/>
                <w:sz w:val="16"/>
                <w:szCs w:val="16"/>
              </w:rPr>
              <w:t xml:space="preserve">n_eval_episodes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deterministic</w:t>
            </w:r>
            <w:r>
              <w:rPr>
                <w:rFonts w:ascii="Consolas" w:cs="Consolas" w:eastAsia="Consolas" w:hAnsi="Consolas"/>
                <w:color w:val="1F2937"/>
                <w:sz w:val="16"/>
                <w:szCs w:val="16"/>
              </w:rPr>
              <w:t xml:space="preserve">=</w:t>
            </w:r>
            <w:r>
              <w:rPr>
                <w:rFonts w:ascii="Consolas" w:cs="Consolas" w:eastAsia="Consolas" w:hAnsi="Consolas"/>
                <w:b/>
                <w:bCs/>
                <w:color w:val="7C3AED"/>
                <w:sz w:val="16"/>
                <w:szCs w:val="16"/>
              </w:rPr>
              <w:t xml:space="preserve">True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verbose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PPO</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"MlpPolicy"</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gym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make</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"CartPole-v1"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verbose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seed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learn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total_timesteps</w:t>
            </w:r>
            <w:r>
              <w:rPr>
                <w:rFonts w:ascii="Consolas" w:cs="Consolas" w:eastAsia="Consolas" w:hAnsi="Consolas"/>
                <w:color w:val="1F2937"/>
                <w:sz w:val="16"/>
                <w:szCs w:val="16"/>
              </w:rPr>
              <w:t xml:space="preserve">=10_000, </w:t>
            </w:r>
            <w:r>
              <w:rPr>
                <w:rFonts w:ascii="Consolas" w:cs="Consolas" w:eastAsia="Consolas" w:hAnsi="Consolas"/>
                <w:b w:val="false"/>
                <w:bCs w:val="false"/>
                <w:color w:val="1F2937"/>
                <w:sz w:val="16"/>
                <w:szCs w:val="16"/>
              </w:rPr>
              <w:t xml:space="preserve">callback</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cb</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"melhor retorno médio nas avaliações:"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best_mean_reward</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 última:"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float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last_mean_reward</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Boas práticas</w:t>
            </w:r>
          </w:p>
          <w:p>
            <w:pPr>
              <w:pStyle w:val="ListParagraph"/>
              <w:numPr>
                <w:ilvl w:val="0"/>
                <w:numId w:val="2"/>
              </w:numPr>
              <w:spacing w:after="60" w:line="276"/>
            </w:pPr>
            <w:r>
              <w:rPr>
                <w:b/>
                <w:bCs/>
                <w:sz w:val="20"/>
                <w:szCs w:val="20"/>
              </w:rPr>
              <w:t xml:space="preserve">Várias sementes:</w:t>
            </w:r>
            <w:r>
              <w:rPr>
                <w:sz w:val="20"/>
                <w:szCs w:val="20"/>
              </w:rPr>
              <w:t xml:space="preserve"> repita cada experimento com ao menos 3 a 5 sementes.</w:t>
            </w:r>
          </w:p>
          <w:p>
            <w:pPr>
              <w:pStyle w:val="ListParagraph"/>
              <w:numPr>
                <w:ilvl w:val="0"/>
                <w:numId w:val="2"/>
              </w:numPr>
              <w:spacing w:after="60" w:line="276"/>
            </w:pPr>
            <w:r>
              <w:rPr>
                <w:b/>
                <w:bCs/>
                <w:sz w:val="20"/>
                <w:szCs w:val="20"/>
              </w:rPr>
              <w:t xml:space="preserve">Avalie em ambiente separado</w:t>
            </w:r>
            <w:r>
              <w:rPr>
                <w:sz w:val="20"/>
                <w:szCs w:val="20"/>
              </w:rPr>
              <w:t xml:space="preserve">, sem exploração (</w:t>
            </w:r>
            <w:r>
              <w:rPr>
                <w:rFonts w:ascii="Consolas" w:cs="Consolas" w:eastAsia="Consolas" w:hAnsi="Consolas"/>
                <w:color w:val="B91C1C"/>
                <w:sz w:val="18"/>
                <w:szCs w:val="18"/>
                <w:shd w:fill="F3F4F6" w:color="auto" w:val="clear"/>
              </w:rPr>
              <w:t xml:space="preserve">deterministic=True</w:t>
            </w:r>
            <w:r>
              <w:rPr>
                <w:sz w:val="20"/>
                <w:szCs w:val="20"/>
              </w:rPr>
              <w:t xml:space="preserve">).</w:t>
            </w:r>
          </w:p>
          <w:p>
            <w:pPr>
              <w:pStyle w:val="ListParagraph"/>
              <w:numPr>
                <w:ilvl w:val="0"/>
                <w:numId w:val="2"/>
              </w:numPr>
              <w:spacing w:after="60" w:line="276"/>
            </w:pPr>
            <w:r>
              <w:rPr>
                <w:b/>
                <w:bCs/>
                <w:sz w:val="20"/>
                <w:szCs w:val="20"/>
              </w:rPr>
              <w:t xml:space="preserve">Não compare algoritmos com hiperparâmetros do padrão sem pensar</w:t>
            </w:r>
            <w:r>
              <w:rPr>
                <w:sz w:val="20"/>
                <w:szCs w:val="20"/>
              </w:rPr>
              <w:t xml:space="preserve">: ajustar o essencial (taxa de aprendizado, tamanho de lote) importa mais do que parece.</w:t>
            </w:r>
          </w:p>
        </w:tc>
      </w:tr>
    </w:tbl>
    <w:p>
      <w:pPr>
        <w:spacing w:after="140" w:line="120"/>
      </w:pPr>
    </w:p>
    <w:p>
      <w:pPr>
        <w:sectPr>
          <w:headerReference w:type="default" r:id="rId53"/>
          <w:footerReference w:type="default" r:id="rId54"/>
          <w:type w:val="nextPage"/>
          <w:pgSz w:w="11906" w:h="16838" w:orient="portrait"/>
          <w:pgMar w:top="1300" w:right="1134" w:bottom="1200" w:left="1134" w:header="560" w:footer="500" w:gutter="0"/>
          <w:pgNumType/>
          <w:docGrid w:linePitch="360"/>
        </w:sectPr>
      </w:pPr>
    </w:p>
    <w:p>
      <w:pPr>
        <w:pStyle w:val="Heading1"/>
        <w:keepNext/>
      </w:pPr>
      <w:r>
        <w:t xml:space="preserve">Apêndice I — Matemática essencial, sem medo</w:t>
      </w:r>
    </w:p>
    <w:p>
      <w:pPr>
        <w:spacing w:after="120" w:line="300"/>
        <w:jc w:val="left"/>
      </w:pPr>
      <w:r>
        <w:rPr>
          <w:sz w:val="21"/>
          <w:szCs w:val="21"/>
        </w:rPr>
        <w:t xml:space="preserve">Este apêndice reúne </w:t>
      </w:r>
      <w:r>
        <w:rPr>
          <w:b/>
          <w:bCs/>
          <w:sz w:val="21"/>
          <w:szCs w:val="21"/>
        </w:rPr>
        <w:t xml:space="preserve">tudo o que o livro usa</w:t>
      </w:r>
      <w:r>
        <w:rPr>
          <w:sz w:val="21"/>
          <w:szCs w:val="21"/>
        </w:rPr>
        <w:t xml:space="preserve"> de matemática, com exemplos pequenos. Se uma fórmula do texto assustar, volte aqui.</w:t>
      </w:r>
    </w:p>
    <w:p>
      <w:pPr>
        <w:pStyle w:val="Heading3"/>
        <w:keepNext/>
      </w:pPr>
      <w:r>
        <w:t xml:space="preserve">I.1 Somatório e média</w:t>
      </w:r>
    </w:p>
    <w:p>
      <w:pPr>
        <w:spacing w:after="120" w:line="300"/>
        <w:jc w:val="left"/>
      </w:pPr>
      <w:r>
        <w:rPr>
          <w:sz w:val="21"/>
          <w:szCs w:val="21"/>
        </w:rPr>
        <w:t xml:space="preserve">O símbolo </w:t>
      </w:r>
      <w:r>
        <w:rPr>
          <w:b/>
          <w:bCs/>
          <w:sz w:val="21"/>
          <w:szCs w:val="21"/>
        </w:rPr>
        <w:t xml:space="preserve">Σ</w:t>
      </w:r>
      <w:r>
        <w:rPr>
          <w:sz w:val="21"/>
          <w:szCs w:val="21"/>
        </w:rPr>
        <w:t xml:space="preserve"> (sigma maiúsculo) significa "some". </w:t>
      </w:r>
      <w:r>
        <w:rPr>
          <w:sz w:val="21"/>
          <w:szCs w:val="21"/>
        </w:rPr>
        <w:t xml:space="preserve">Σ</w:t>
      </w:r>
      <w:r>
        <w:rPr>
          <w:sz w:val="21"/>
          <w:szCs w:val="21"/>
          <w:vertAlign w:val="subscript"/>
        </w:rPr>
        <w:t xml:space="preserve">i=1</w:t>
      </w:r>
      <w:r>
        <w:rPr>
          <w:sz w:val="21"/>
          <w:szCs w:val="21"/>
        </w:rPr>
        <w:t xml:space="preserve">^3 x_i = x₁ + x₂ + x₃. A </w:t>
      </w:r>
      <w:r>
        <w:rPr>
          <w:b/>
          <w:bCs/>
          <w:sz w:val="21"/>
          <w:szCs w:val="21"/>
        </w:rPr>
        <w:t xml:space="preserve">média</w:t>
      </w:r>
      <w:r>
        <w:rPr>
          <w:sz w:val="21"/>
          <w:szCs w:val="21"/>
        </w:rPr>
        <w:t xml:space="preserve"> de n números é a soma dividida por 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numpy</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p>
          <w:p>
            <w:pPr>
              <w:spacing w:after="0" w:line="240"/>
            </w:pP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"soma ="</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 média ="</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p>
        </w:tc>
      </w:tr>
    </w:tbl>
    <w:p>
      <w:pPr>
        <w:spacing w:after="140" w:line="120"/>
      </w:pPr>
    </w:p>
    <w:p>
      <w:pPr>
        <w:pStyle w:val="Heading3"/>
        <w:keepNext/>
      </w:pPr>
      <w:r>
        <w:t xml:space="preserve">I.2 Potências, raízes, exponencial e logaritmo</w:t>
      </w:r>
    </w:p>
    <w:p>
      <w:pPr>
        <w:pStyle w:val="ListParagraph"/>
        <w:numPr>
          <w:ilvl w:val="0"/>
          <w:numId w:val="2"/>
        </w:numPr>
        <w:spacing w:after="70" w:line="288"/>
      </w:pPr>
      <w:r>
        <w:rPr>
          <w:b/>
          <w:bCs/>
          <w:sz w:val="21"/>
          <w:szCs w:val="21"/>
        </w:rPr>
        <w:t xml:space="preserve">γᵏ</w:t>
      </w:r>
      <w:r>
        <w:rPr>
          <w:sz w:val="21"/>
          <w:szCs w:val="21"/>
        </w:rPr>
        <w:t xml:space="preserve">: multiplica γ por ele mesmo k vezes (0,9³ = 0,729).</w:t>
      </w:r>
    </w:p>
    <w:p>
      <w:pPr>
        <w:pStyle w:val="ListParagraph"/>
        <w:numPr>
          <w:ilvl w:val="0"/>
          <w:numId w:val="2"/>
        </w:numPr>
        <w:spacing w:after="70" w:line="288"/>
      </w:pPr>
      <w:r>
        <w:rPr>
          <w:b/>
          <w:bCs/>
          <w:sz w:val="21"/>
          <w:szCs w:val="21"/>
        </w:rPr>
        <w:t xml:space="preserve">√x</w:t>
      </w:r>
      <w:r>
        <w:rPr>
          <w:sz w:val="21"/>
          <w:szCs w:val="21"/>
        </w:rPr>
        <w:t xml:space="preserve"> (raiz quadrada): número que multiplicado por si dá x.</w:t>
      </w:r>
    </w:p>
    <w:p>
      <w:pPr>
        <w:pStyle w:val="ListParagraph"/>
        <w:numPr>
          <w:ilvl w:val="0"/>
          <w:numId w:val="2"/>
        </w:numPr>
        <w:spacing w:after="70" w:line="288"/>
      </w:pPr>
      <w:r>
        <w:rPr>
          <w:b/>
          <w:bCs/>
          <w:sz w:val="21"/>
          <w:szCs w:val="21"/>
        </w:rPr>
        <w:t xml:space="preserve">eˣ</w:t>
      </w:r>
      <w:r>
        <w:rPr>
          <w:sz w:val="21"/>
          <w:szCs w:val="21"/>
        </w:rPr>
        <w:t xml:space="preserve"> (exponencial) cresce rápido; </w:t>
      </w:r>
      <w:r>
        <w:rPr>
          <w:b/>
          <w:bCs/>
          <w:sz w:val="21"/>
          <w:szCs w:val="21"/>
        </w:rPr>
        <w:t xml:space="preserve">ln x</w:t>
      </w:r>
      <w:r>
        <w:rPr>
          <w:sz w:val="21"/>
          <w:szCs w:val="21"/>
        </w:rPr>
        <w:t xml:space="preserve"> (logaritmo natural) é o inverso: ln(eˣ) = x.</w:t>
      </w:r>
    </w:p>
    <w:p>
      <w:pPr>
        <w:pStyle w:val="ListParagraph"/>
        <w:numPr>
          <w:ilvl w:val="0"/>
          <w:numId w:val="2"/>
        </w:numPr>
        <w:spacing w:after="70" w:line="288"/>
      </w:pPr>
      <w:r>
        <w:rPr>
          <w:sz w:val="21"/>
          <w:szCs w:val="21"/>
        </w:rPr>
        <w:t xml:space="preserve">Logaritmos transformam produtos em somas: ln(ab) = ln a + ln b.</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0.9</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sqrt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16</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exp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exp</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tc>
      </w:tr>
    </w:tbl>
    <w:p>
      <w:pPr>
        <w:spacing w:after="140" w:line="120"/>
      </w:pPr>
    </w:p>
    <w:p>
      <w:pPr>
        <w:pStyle w:val="Heading3"/>
        <w:keepNext/>
      </w:pPr>
      <w:r>
        <w:t xml:space="preserve">I.3 Probabilidade</w:t>
      </w:r>
    </w:p>
    <w:p>
      <w:pPr>
        <w:spacing w:after="120" w:line="300"/>
        <w:jc w:val="left"/>
      </w:pPr>
      <w:r>
        <w:rPr>
          <w:sz w:val="21"/>
          <w:szCs w:val="21"/>
        </w:rPr>
        <w:t xml:space="preserve">Uma </w:t>
      </w:r>
      <w:r>
        <w:rPr>
          <w:b/>
          <w:bCs/>
          <w:sz w:val="21"/>
          <w:szCs w:val="21"/>
        </w:rPr>
        <w:t xml:space="preserve">probabilidade</w:t>
      </w:r>
      <w:r>
        <w:rPr>
          <w:sz w:val="21"/>
          <w:szCs w:val="21"/>
        </w:rPr>
        <w:t xml:space="preserve"> é um número entre 0 e 1 que mede a chance de algo ocorrer. A soma das probabilidades de todos os resultados possíveis é </w:t>
      </w:r>
      <w:r>
        <w:rPr>
          <w:b/>
          <w:bCs/>
          <w:sz w:val="21"/>
          <w:szCs w:val="21"/>
        </w:rPr>
        <w:t xml:space="preserve">1</w:t>
      </w:r>
      <w:r>
        <w:rPr>
          <w:sz w:val="21"/>
          <w:szCs w:val="21"/>
        </w:rPr>
        <w:t xml:space="preserve">.</w:t>
      </w:r>
    </w:p>
    <w:p>
      <w:pPr>
        <w:pStyle w:val="ListParagraph"/>
        <w:numPr>
          <w:ilvl w:val="0"/>
          <w:numId w:val="2"/>
        </w:numPr>
        <w:spacing w:after="70" w:line="288"/>
      </w:pPr>
      <w:r>
        <w:rPr>
          <w:b/>
          <w:bCs/>
          <w:sz w:val="21"/>
          <w:szCs w:val="21"/>
        </w:rPr>
        <w:t xml:space="preserve">Condicional:</w:t>
      </w:r>
      <w:r>
        <w:rPr>
          <w:sz w:val="21"/>
          <w:szCs w:val="21"/>
        </w:rPr>
        <w:t xml:space="preserve"> P(A | B) = "chance de A </w:t>
      </w:r>
      <w:r>
        <w:rPr>
          <w:b/>
          <w:bCs/>
          <w:sz w:val="21"/>
          <w:szCs w:val="21"/>
        </w:rPr>
        <w:t xml:space="preserve">dado</w:t>
      </w:r>
      <w:r>
        <w:rPr>
          <w:sz w:val="21"/>
          <w:szCs w:val="21"/>
        </w:rPr>
        <w:t xml:space="preserve"> que B ocorreu".</w:t>
      </w:r>
    </w:p>
    <w:p>
      <w:pPr>
        <w:pStyle w:val="ListParagraph"/>
        <w:numPr>
          <w:ilvl w:val="0"/>
          <w:numId w:val="2"/>
        </w:numPr>
        <w:spacing w:after="70" w:line="288"/>
      </w:pPr>
      <w:r>
        <w:rPr>
          <w:b/>
          <w:bCs/>
          <w:sz w:val="21"/>
          <w:szCs w:val="21"/>
        </w:rPr>
        <w:t xml:space="preserve">Independência:</w:t>
      </w:r>
      <w:r>
        <w:rPr>
          <w:sz w:val="21"/>
          <w:szCs w:val="21"/>
        </w:rPr>
        <w:t xml:space="preserve"> A e B são independentes se saber B não muda a chance de A.</w:t>
      </w:r>
    </w:p>
    <w:p>
      <w:pPr>
        <w:pStyle w:val="ListParagraph"/>
        <w:numPr>
          <w:ilvl w:val="0"/>
          <w:numId w:val="2"/>
        </w:numPr>
        <w:spacing w:after="70" w:line="288"/>
      </w:pPr>
      <w:r>
        <w:rPr>
          <w:b/>
          <w:bCs/>
          <w:sz w:val="21"/>
          <w:szCs w:val="21"/>
        </w:rPr>
        <w:t xml:space="preserve">Variável aleatória:</w:t>
      </w:r>
      <w:r>
        <w:rPr>
          <w:sz w:val="21"/>
          <w:szCs w:val="21"/>
        </w:rPr>
        <w:t xml:space="preserve"> número que depende do acaso (o lado de um dado).</w:t>
      </w:r>
    </w:p>
    <w:p>
      <w:pPr>
        <w:spacing w:after="60" w:line="120"/>
      </w:pPr>
    </w:p>
    <w:p>
      <w:pPr>
        <w:pStyle w:val="Heading3"/>
        <w:keepNext/>
      </w:pPr>
      <w:r>
        <w:t xml:space="preserve">I.4 Esperança e variância</w:t>
      </w:r>
    </w:p>
    <w:p>
      <w:pPr>
        <w:spacing w:after="120" w:line="300"/>
        <w:jc w:val="left"/>
      </w:pPr>
      <w:r>
        <w:rPr>
          <w:sz w:val="21"/>
          <w:szCs w:val="21"/>
        </w:rPr>
        <w:t xml:space="preserve">A </w:t>
      </w:r>
      <w:r>
        <w:rPr>
          <w:b/>
          <w:bCs/>
          <w:sz w:val="21"/>
          <w:szCs w:val="21"/>
        </w:rPr>
        <w:t xml:space="preserve">esperança</w:t>
      </w:r>
      <w:r>
        <w:rPr>
          <w:sz w:val="21"/>
          <w:szCs w:val="21"/>
        </w:rPr>
        <w:t xml:space="preserve"> (ou valor esperado) é a média ponderada pelas probabilidades:</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E[X] = Σ</w:t>
      </w:r>
      <w:r>
        <w:rPr>
          <w:rFonts w:ascii="Cambria Math" w:cs="Cambria Math" w:eastAsia="Cambria Math" w:hAnsi="Cambria Math"/>
          <w:color w:val="312E81"/>
          <w:sz w:val="23"/>
          <w:szCs w:val="23"/>
          <w:vertAlign w:val="subscript"/>
        </w:rPr>
        <w:t xml:space="preserve">x</w:t>
      </w:r>
      <w:r>
        <w:rPr>
          <w:rFonts w:ascii="Cambria Math" w:cs="Cambria Math" w:eastAsia="Cambria Math" w:hAnsi="Cambria Math"/>
          <w:color w:val="312E81"/>
          <w:sz w:val="23"/>
          <w:szCs w:val="23"/>
        </w:rPr>
        <w:t xml:space="preserve"> x × P(X = x)</w:t>
      </w:r>
    </w:p>
    <w:p>
      <w:pPr>
        <w:spacing w:after="120" w:line="300"/>
        <w:jc w:val="left"/>
      </w:pPr>
      <w:r>
        <w:rPr>
          <w:sz w:val="21"/>
          <w:szCs w:val="21"/>
        </w:rPr>
        <w:t xml:space="preserve">Para um dado justo: E = (1 + 2 + 3 + 4 + 5 + 6)/6 = 3,5. A </w:t>
      </w:r>
      <w:r>
        <w:rPr>
          <w:b/>
          <w:bCs/>
          <w:sz w:val="21"/>
          <w:szCs w:val="21"/>
        </w:rPr>
        <w:t xml:space="preserve">variância</w:t>
      </w:r>
      <w:r>
        <w:rPr>
          <w:sz w:val="21"/>
          <w:szCs w:val="21"/>
        </w:rPr>
        <w:t xml:space="preserve"> mede a dispersão: Var(X) = E[(X − E[X])²]. O </w:t>
      </w:r>
      <w:r>
        <w:rPr>
          <w:b/>
          <w:bCs/>
          <w:sz w:val="21"/>
          <w:szCs w:val="21"/>
        </w:rPr>
        <w:t xml:space="preserve">desvio-padrão</w:t>
      </w:r>
      <w:r>
        <w:rPr>
          <w:sz w:val="21"/>
          <w:szCs w:val="21"/>
        </w:rPr>
        <w:t xml:space="preserve"> é a raiz da variância.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6"/>
                <w:szCs w:val="16"/>
              </w:rPr>
              <w:t xml:space="preserve">faces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7</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full</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6</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faces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var</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faces</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"E ="</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 variância ="</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var</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 desvio-padrão ="</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sqrt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var</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random</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default_rng</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amostra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rng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integers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7</w:t>
            </w:r>
            <w:r>
              <w:rPr>
                <w:rFonts w:ascii="Consolas" w:cs="Consolas" w:eastAsia="Consolas" w:hAnsi="Consolas"/>
                <w:color w:val="1F2937"/>
                <w:sz w:val="16"/>
                <w:szCs w:val="16"/>
              </w:rPr>
              <w:t xml:space="preserve">, 100_000)</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"média simulada de 100 mil dados:"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amostra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mean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lei dos grandes números</w:t>
            </w:r>
          </w:p>
        </w:tc>
      </w:tr>
    </w:tbl>
    <w:p>
      <w:pPr>
        <w:spacing w:after="140" w:line="120"/>
      </w:pPr>
    </w:p>
    <w:p>
      <w:pPr>
        <w:spacing w:after="120" w:line="300"/>
        <w:jc w:val="left"/>
      </w:pPr>
      <w:r>
        <w:rPr>
          <w:b/>
          <w:bCs/>
          <w:sz w:val="21"/>
          <w:szCs w:val="21"/>
        </w:rPr>
        <w:t xml:space="preserve">Lei dos grandes números:</w:t>
      </w:r>
      <w:r>
        <w:rPr>
          <w:sz w:val="21"/>
          <w:szCs w:val="21"/>
        </w:rPr>
        <w:t xml:space="preserve"> a média de muitas amostras se aproxima da esperança. É por isso que o Monte Carlo funciona.</w:t>
      </w:r>
    </w:p>
    <w:p>
      <w:pPr>
        <w:spacing w:after="120" w:line="300"/>
        <w:jc w:val="left"/>
      </w:pPr>
      <w:r>
        <w:rPr>
          <w:sz w:val="21"/>
          <w:szCs w:val="21"/>
        </w:rPr>
        <w:t xml:space="preserve">A </w:t>
      </w:r>
      <w:r>
        <w:rPr>
          <w:b/>
          <w:bCs/>
          <w:sz w:val="21"/>
          <w:szCs w:val="21"/>
        </w:rPr>
        <w:t xml:space="preserve">média amostral</w:t>
      </w:r>
      <w:r>
        <w:rPr>
          <w:sz w:val="21"/>
          <w:szCs w:val="21"/>
        </w:rPr>
        <w:t xml:space="preserve"> de n valores tem desvio-padrão σ/√n: para dividir o erro por dois, é preciso </w:t>
      </w:r>
      <w:r>
        <w:rPr>
          <w:b/>
          <w:bCs/>
          <w:sz w:val="21"/>
          <w:szCs w:val="21"/>
        </w:rPr>
        <w:t xml:space="preserve">quadruplicar</w:t>
      </w:r>
      <w:r>
        <w:rPr>
          <w:sz w:val="21"/>
          <w:szCs w:val="21"/>
        </w:rPr>
        <w:t xml:space="preserve"> as amostras.</w:t>
      </w:r>
    </w:p>
    <w:p>
      <w:pPr>
        <w:pStyle w:val="Heading3"/>
        <w:keepNext/>
      </w:pPr>
      <w:r>
        <w:t xml:space="preserve">I.5 Distribuições usadas no livro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8"/>
        <w:gridCol w:w="3779"/>
        <w:gridCol w:w="3781"/>
      </w:tblGrid>
      <w:tr>
        <w:trPr>
          <w:cantSplit/>
          <w:tblHeader/>
        </w:trPr>
        <w:tc>
          <w:tcPr>
            <w:tcW w:type="dxa" w:w="207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Distribuição</w:t>
            </w:r>
          </w:p>
        </w:tc>
        <w:tc>
          <w:tcPr>
            <w:tcW w:type="dxa" w:w="377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 que descreve</w:t>
            </w:r>
          </w:p>
        </w:tc>
        <w:tc>
          <w:tcPr>
            <w:tcW w:type="dxa" w:w="378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Onde aparece</w:t>
            </w:r>
          </w:p>
        </w:tc>
      </w:tr>
      <w:tr>
        <w:trPr>
          <w:cantSplit/>
          <w:tblHeader w:val="false"/>
        </w:trPr>
        <w:tc>
          <w:tcPr>
            <w:tcW w:type="dxa" w:w="20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Bernoulli(p)</w:t>
            </w:r>
          </w:p>
        </w:tc>
        <w:tc>
          <w:tcPr>
            <w:tcW w:type="dxa" w:w="377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Sucesso (1) com probabilidade p, fracasso (0) caso contrário</w:t>
            </w:r>
          </w:p>
        </w:tc>
        <w:tc>
          <w:tcPr>
            <w:tcW w:type="dxa" w:w="37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Bandits (cliques)</w:t>
            </w:r>
          </w:p>
        </w:tc>
      </w:tr>
      <w:tr>
        <w:trPr>
          <w:cantSplit/>
          <w:tblHeader w:val="false"/>
        </w:trPr>
        <w:tc>
          <w:tcPr>
            <w:tcW w:type="dxa" w:w="20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Uniforme</w:t>
            </w:r>
          </w:p>
        </w:tc>
        <w:tc>
          <w:tcPr>
            <w:tcW w:type="dxa" w:w="377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Todos os valores igualmente prováveis</w:t>
            </w:r>
          </w:p>
        </w:tc>
        <w:tc>
          <w:tcPr>
            <w:tcW w:type="dxa" w:w="378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Sorteio de ações em ε-gulosa</w:t>
            </w:r>
          </w:p>
        </w:tc>
      </w:tr>
      <w:tr>
        <w:trPr>
          <w:cantSplit/>
          <w:tblHeader w:val="false"/>
        </w:trPr>
        <w:tc>
          <w:tcPr>
            <w:tcW w:type="dxa" w:w="20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Normal (gaussiana)</w:t>
            </w:r>
          </w:p>
        </w:tc>
        <w:tc>
          <w:tcPr>
            <w:tcW w:type="dxa" w:w="377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Curva em sino, com média μ e desvio σ</w:t>
            </w:r>
          </w:p>
        </w:tc>
        <w:tc>
          <w:tcPr>
            <w:tcW w:type="dxa" w:w="37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Ruído nas recompensas, políticas contínuas</w:t>
            </w:r>
          </w:p>
        </w:tc>
      </w:tr>
      <w:tr>
        <w:trPr>
          <w:cantSplit/>
          <w:tblHeader w:val="false"/>
        </w:trPr>
        <w:tc>
          <w:tcPr>
            <w:tcW w:type="dxa" w:w="20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Beta(a, b)</w:t>
            </w:r>
          </w:p>
        </w:tc>
        <w:tc>
          <w:tcPr>
            <w:tcW w:type="dxa" w:w="377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Crença sobre uma probabilidade</w:t>
            </w:r>
          </w:p>
        </w:tc>
        <w:tc>
          <w:tcPr>
            <w:tcW w:type="dxa" w:w="378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Thompson Sampling</w:t>
            </w:r>
          </w:p>
        </w:tc>
      </w:tr>
      <w:tr>
        <w:trPr>
          <w:cantSplit/>
          <w:tblHeader w:val="false"/>
        </w:trPr>
        <w:tc>
          <w:tcPr>
            <w:tcW w:type="dxa" w:w="20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Poisson(λ)</w:t>
            </w:r>
          </w:p>
        </w:tc>
        <w:tc>
          <w:tcPr>
            <w:tcW w:type="dxa" w:w="377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Contagem de eventos com média λ</w:t>
            </w:r>
          </w:p>
        </w:tc>
        <w:tc>
          <w:tcPr>
            <w:tcW w:type="dxa" w:w="37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Demanda de produtos</w:t>
            </w:r>
          </w:p>
        </w:tc>
      </w:tr>
      <w:tr>
        <w:trPr>
          <w:cantSplit/>
          <w:tblHeader w:val="false"/>
        </w:trPr>
        <w:tc>
          <w:tcPr>
            <w:tcW w:type="dxa" w:w="20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Categórica</w:t>
            </w:r>
          </w:p>
        </w:tc>
        <w:tc>
          <w:tcPr>
            <w:tcW w:type="dxa" w:w="377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Uma entre várias opções, com probabilidades dadas</w:t>
            </w:r>
          </w:p>
        </w:tc>
        <w:tc>
          <w:tcPr>
            <w:tcW w:type="dxa" w:w="378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Políticas discretas</w:t>
            </w:r>
          </w:p>
        </w:tc>
      </w:tr>
    </w:tbl>
    <w:p>
      <w:pPr>
        <w:spacing w:after="160" w:line="120"/>
      </w:pPr>
    </w:p>
    <w:p>
      <w:pPr>
        <w:pStyle w:val="Heading3"/>
        <w:keepNext/>
      </w:pPr>
      <w:r>
        <w:t xml:space="preserve">I.6 Vetores e matrizes</w:t>
      </w:r>
    </w:p>
    <w:p>
      <w:pPr>
        <w:spacing w:after="120" w:line="300"/>
        <w:jc w:val="left"/>
      </w:pPr>
      <w:r>
        <w:rPr>
          <w:sz w:val="21"/>
          <w:szCs w:val="21"/>
        </w:rPr>
        <w:t xml:space="preserve">Um </w:t>
      </w:r>
      <w:r>
        <w:rPr>
          <w:b/>
          <w:bCs/>
          <w:sz w:val="21"/>
          <w:szCs w:val="21"/>
        </w:rPr>
        <w:t xml:space="preserve">vetor</w:t>
      </w:r>
      <w:r>
        <w:rPr>
          <w:sz w:val="21"/>
          <w:szCs w:val="21"/>
        </w:rPr>
        <w:t xml:space="preserve"> é uma lista de números; uma </w:t>
      </w:r>
      <w:r>
        <w:rPr>
          <w:b/>
          <w:bCs/>
          <w:sz w:val="21"/>
          <w:szCs w:val="21"/>
        </w:rPr>
        <w:t xml:space="preserve">matriz</w:t>
      </w:r>
      <w:r>
        <w:rPr>
          <w:sz w:val="21"/>
          <w:szCs w:val="21"/>
        </w:rPr>
        <w:t xml:space="preserve">, uma tabela. O </w:t>
      </w:r>
      <w:r>
        <w:rPr>
          <w:b/>
          <w:bCs/>
          <w:sz w:val="21"/>
          <w:szCs w:val="21"/>
        </w:rPr>
        <w:t xml:space="preserve">produto interno</w:t>
      </w:r>
      <w:r>
        <w:rPr>
          <w:sz w:val="21"/>
          <w:szCs w:val="21"/>
        </w:rPr>
        <w:t xml:space="preserve"> de dois vetores soma os produtos elemento a elemento: w · x = w₁x₁ + w₂x₂ + …. O </w:t>
      </w:r>
      <w:r>
        <w:rPr>
          <w:b/>
          <w:bCs/>
          <w:sz w:val="21"/>
          <w:szCs w:val="21"/>
        </w:rPr>
        <w:t xml:space="preserve">produto matriz-vetor</w:t>
      </w:r>
      <w:r>
        <w:rPr>
          <w:sz w:val="21"/>
          <w:szCs w:val="21"/>
        </w:rPr>
        <w:t xml:space="preserve"> faz isso para cada linha.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"w · x ="</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0.9</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0.1</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matriz de transição: linhas somam 1</w:t>
            </w:r>
          </w:p>
          <w:p>
            <w:pPr>
              <w:spacing w:after="0" w:line="240"/>
            </w:pP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"P v ="</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v</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média de v no próximo passo, por estado</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"(I − γP)⁻¹ r ="</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linalg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solve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eye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0.9</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0.0</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w:t>
            </w:r>
          </w:p>
        </w:tc>
      </w:tr>
    </w:tbl>
    <w:p>
      <w:pPr>
        <w:spacing w:after="140" w:line="120"/>
      </w:pPr>
    </w:p>
    <w:p>
      <w:pPr>
        <w:spacing w:after="120" w:line="300"/>
        <w:jc w:val="left"/>
      </w:pPr>
      <w:r>
        <w:rPr>
          <w:sz w:val="21"/>
          <w:szCs w:val="21"/>
        </w:rPr>
        <w:t xml:space="preserve">A </w:t>
      </w:r>
      <w:r>
        <w:rPr>
          <w:b/>
          <w:bCs/>
          <w:sz w:val="21"/>
          <w:szCs w:val="21"/>
        </w:rPr>
        <w:t xml:space="preserve">inversa</w:t>
      </w:r>
      <w:r>
        <w:rPr>
          <w:sz w:val="21"/>
          <w:szCs w:val="21"/>
        </w:rPr>
        <w:t xml:space="preserve"> de uma matriz A, A⁻¹, "desfaz" A. Na prática, resolvemos A z = b com </w:t>
      </w:r>
      <w:r>
        <w:rPr>
          <w:rFonts w:ascii="Consolas" w:cs="Consolas" w:eastAsia="Consolas" w:hAnsi="Consolas"/>
          <w:color w:val="B91C1C"/>
          <w:sz w:val="19"/>
          <w:szCs w:val="19"/>
          <w:shd w:fill="F3F4F6" w:color="auto" w:val="clear"/>
        </w:rPr>
        <w:t xml:space="preserve">np.linalg.solve</w:t>
      </w:r>
      <w:r>
        <w:rPr>
          <w:sz w:val="21"/>
          <w:szCs w:val="21"/>
        </w:rPr>
        <w:t xml:space="preserve"> em vez de inverter.</w:t>
      </w:r>
    </w:p>
    <w:p>
      <w:pPr>
        <w:pStyle w:val="Heading3"/>
        <w:keepNext/>
      </w:pPr>
      <w:r>
        <w:t xml:space="preserve">I.7 Derivadas e gradiente</w:t>
      </w:r>
    </w:p>
    <w:p>
      <w:pPr>
        <w:spacing w:after="120" w:line="300"/>
        <w:jc w:val="left"/>
      </w:pPr>
      <w:r>
        <w:rPr>
          <w:sz w:val="21"/>
          <w:szCs w:val="21"/>
        </w:rPr>
        <w:t xml:space="preserve">A </w:t>
      </w:r>
      <w:r>
        <w:rPr>
          <w:b/>
          <w:bCs/>
          <w:sz w:val="21"/>
          <w:szCs w:val="21"/>
        </w:rPr>
        <w:t xml:space="preserve">derivada</w:t>
      </w:r>
      <w:r>
        <w:rPr>
          <w:sz w:val="21"/>
          <w:szCs w:val="21"/>
        </w:rPr>
        <w:t xml:space="preserve"> mede o quanto uma função muda quando sua entrada muda um pouco: é a </w:t>
      </w:r>
      <w:r>
        <w:rPr>
          <w:b/>
          <w:bCs/>
          <w:sz w:val="21"/>
          <w:szCs w:val="21"/>
        </w:rPr>
        <w:t xml:space="preserve">inclinação</w:t>
      </w:r>
      <w:r>
        <w:rPr>
          <w:sz w:val="21"/>
          <w:szCs w:val="21"/>
        </w:rPr>
        <w:t xml:space="preserve"> da curva. Regras úteis:</w:t>
      </w:r>
    </w:p>
    <w:p>
      <w:pPr>
        <w:pStyle w:val="ListParagraph"/>
        <w:numPr>
          <w:ilvl w:val="0"/>
          <w:numId w:val="2"/>
        </w:numPr>
        <w:spacing w:after="70" w:line="288"/>
      </w:pPr>
      <w:r>
        <w:rPr>
          <w:sz w:val="21"/>
          <w:szCs w:val="21"/>
        </w:rPr>
        <w:t xml:space="preserve">(x²)′ = 2x; (c·x)′ = c; (eˣ)′ = eˣ; (ln x)′ = 1/x.</w:t>
      </w:r>
    </w:p>
    <w:p>
      <w:pPr>
        <w:pStyle w:val="ListParagraph"/>
        <w:numPr>
          <w:ilvl w:val="0"/>
          <w:numId w:val="2"/>
        </w:numPr>
        <w:spacing w:after="70" w:line="288"/>
      </w:pPr>
      <w:r>
        <w:rPr>
          <w:b/>
          <w:bCs/>
          <w:sz w:val="21"/>
          <w:szCs w:val="21"/>
        </w:rPr>
        <w:t xml:space="preserve">Regra da cadeia:</w:t>
      </w:r>
      <w:r>
        <w:rPr>
          <w:sz w:val="21"/>
          <w:szCs w:val="21"/>
        </w:rPr>
        <w:t xml:space="preserve"> a derivada de f(g(x)) é f′(g(x)) × g′(x).</w:t>
      </w:r>
    </w:p>
    <w:p>
      <w:pPr>
        <w:spacing w:after="60" w:line="120"/>
      </w:pPr>
    </w:p>
    <w:p>
      <w:pPr>
        <w:spacing w:after="120" w:line="300"/>
        <w:jc w:val="left"/>
      </w:pPr>
      <w:r>
        <w:rPr>
          <w:sz w:val="21"/>
          <w:szCs w:val="21"/>
        </w:rPr>
        <w:t xml:space="preserve">O </w:t>
      </w:r>
      <w:r>
        <w:rPr>
          <w:b/>
          <w:bCs/>
          <w:sz w:val="21"/>
          <w:szCs w:val="21"/>
        </w:rPr>
        <w:t xml:space="preserve">gradiente</w:t>
      </w:r>
      <w:r>
        <w:rPr>
          <w:sz w:val="21"/>
          <w:szCs w:val="21"/>
        </w:rPr>
        <w:t xml:space="preserve"> ∇f é o vetor de derivadas em relação a cada parâmetro. Ele aponta para onde a função </w:t>
      </w:r>
      <w:r>
        <w:rPr>
          <w:b/>
          <w:bCs/>
          <w:sz w:val="21"/>
          <w:szCs w:val="21"/>
        </w:rPr>
        <w:t xml:space="preserve">cresce mais depressa</w:t>
      </w:r>
      <w:r>
        <w:rPr>
          <w:sz w:val="21"/>
          <w:szCs w:val="21"/>
        </w:rPr>
        <w:t xml:space="preserve">. Descer o gradiente (ir no sentido contrário) reduz a função.</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w ← w − α ∇ perda(w)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6"/>
                <w:szCs w:val="16"/>
              </w:rPr>
              <w:t xml:space="preserve">f</w:t>
            </w:r>
            <w:r>
              <w:rPr>
                <w:rFonts w:ascii="Consolas" w:cs="Consolas" w:eastAsia="Consolas" w:hAnsi="Consolas"/>
                <w:color w:val="1F2937"/>
                <w:sz w:val="16"/>
                <w:szCs w:val="16"/>
              </w:rPr>
              <w:t xml:space="preserve"> = </w:t>
            </w:r>
            <w:r>
              <w:rPr>
                <w:rFonts w:ascii="Consolas" w:cs="Consolas" w:eastAsia="Consolas" w:hAnsi="Consolas"/>
                <w:b/>
                <w:bCs/>
                <w:color w:val="7C3AED"/>
                <w:sz w:val="16"/>
                <w:szCs w:val="16"/>
              </w:rPr>
              <w:t xml:space="preserve">lambda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12</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mínimo em w = 4</w:t>
            </w:r>
          </w:p>
          <w:p>
            <w:pPr>
              <w:spacing w:after="0" w:line="240"/>
            </w:pP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0.0</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_</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range</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grad</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2</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12</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derivada analítica</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 -= </w:t>
            </w:r>
            <w:r>
              <w:rPr>
                <w:rFonts w:ascii="Consolas" w:cs="Consolas" w:eastAsia="Consolas" w:hAnsi="Consolas"/>
                <w:color w:val="0369A1"/>
                <w:sz w:val="16"/>
                <w:szCs w:val="16"/>
              </w:rPr>
              <w:t xml:space="preserve">0.02</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grad</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"w após 50 passos de gradiente:"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w</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3</w:t>
            </w:r>
            <w:r>
              <w:rPr>
                <w:rFonts w:ascii="Consolas" w:cs="Consolas" w:eastAsia="Consolas" w:hAnsi="Consolas"/>
                <w:color w:val="1F2937"/>
                <w:sz w:val="16"/>
                <w:szCs w:val="16"/>
              </w:rPr>
              <w:t xml:space="preserve">))</w:t>
            </w:r>
          </w:p>
        </w:tc>
      </w:tr>
    </w:tbl>
    <w:p>
      <w:pPr>
        <w:spacing w:after="140" w:line="120"/>
      </w:pPr>
    </w:p>
    <w:p>
      <w:pPr>
        <w:pStyle w:val="Heading3"/>
        <w:keepNext/>
      </w:pPr>
      <w:r>
        <w:t xml:space="preserve">I.8 Softmax e entropia</w:t>
      </w:r>
    </w:p>
    <w:p>
      <w:pPr>
        <w:spacing w:after="120" w:line="300"/>
        <w:jc w:val="left"/>
      </w:pPr>
      <w:r>
        <w:rPr>
          <w:sz w:val="21"/>
          <w:szCs w:val="21"/>
        </w:rPr>
        <w:t xml:space="preserve">A função </w:t>
      </w:r>
      <w:r>
        <w:rPr>
          <w:b/>
          <w:bCs/>
          <w:sz w:val="21"/>
          <w:szCs w:val="21"/>
        </w:rPr>
        <w:t xml:space="preserve">softmax</w:t>
      </w:r>
      <w:r>
        <w:rPr>
          <w:sz w:val="21"/>
          <w:szCs w:val="21"/>
        </w:rPr>
        <w:t xml:space="preserve"> transforma números quaisquer em probabilidades:</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softmax(z)</w:t>
      </w:r>
      <w:r>
        <w:rPr>
          <w:rFonts w:ascii="Cambria Math" w:cs="Cambria Math" w:eastAsia="Cambria Math" w:hAnsi="Cambria Math"/>
          <w:color w:val="312E81"/>
          <w:sz w:val="23"/>
          <w:szCs w:val="23"/>
          <w:vertAlign w:val="subscript"/>
        </w:rPr>
        <w:t xml:space="preserve">i</w:t>
      </w:r>
      <w:r>
        <w:rPr>
          <w:rFonts w:ascii="Cambria Math" w:cs="Cambria Math" w:eastAsia="Cambria Math" w:hAnsi="Cambria Math"/>
          <w:color w:val="312E81"/>
          <w:sz w:val="23"/>
          <w:szCs w:val="23"/>
        </w:rPr>
        <w:t xml:space="preserve"> = e</w:t>
      </w:r>
      <w:r>
        <w:rPr>
          <w:rFonts w:ascii="Cambria Math" w:cs="Cambria Math" w:eastAsia="Cambria Math" w:hAnsi="Cambria Math"/>
          <w:color w:val="312E81"/>
          <w:sz w:val="23"/>
          <w:szCs w:val="23"/>
          <w:vertAlign w:val="superscript"/>
        </w:rPr>
        <w:t xml:space="preserve">z_i</w:t>
      </w:r>
      <w:r>
        <w:rPr>
          <w:rFonts w:ascii="Cambria Math" w:cs="Cambria Math" w:eastAsia="Cambria Math" w:hAnsi="Cambria Math"/>
          <w:color w:val="312E81"/>
          <w:sz w:val="23"/>
          <w:szCs w:val="23"/>
        </w:rPr>
        <w:t xml:space="preserve"> / Σ</w:t>
      </w:r>
      <w:r>
        <w:rPr>
          <w:rFonts w:ascii="Cambria Math" w:cs="Cambria Math" w:eastAsia="Cambria Math" w:hAnsi="Cambria Math"/>
          <w:color w:val="312E81"/>
          <w:sz w:val="23"/>
          <w:szCs w:val="23"/>
          <w:vertAlign w:val="subscript"/>
        </w:rPr>
        <w:t xml:space="preserve">j</w:t>
      </w:r>
      <w:r>
        <w:rPr>
          <w:rFonts w:ascii="Cambria Math" w:cs="Cambria Math" w:eastAsia="Cambria Math" w:hAnsi="Cambria Math"/>
          <w:color w:val="312E81"/>
          <w:sz w:val="23"/>
          <w:szCs w:val="23"/>
        </w:rPr>
        <w:t xml:space="preserve"> e</w:t>
      </w:r>
      <w:r>
        <w:rPr>
          <w:rFonts w:ascii="Cambria Math" w:cs="Cambria Math" w:eastAsia="Cambria Math" w:hAnsi="Cambria Math"/>
          <w:color w:val="312E81"/>
          <w:sz w:val="23"/>
          <w:szCs w:val="23"/>
          <w:vertAlign w:val="superscript"/>
        </w:rPr>
        <w:t xml:space="preserve">z_j</w:t>
      </w:r>
    </w:p>
    <w:p>
      <w:pPr>
        <w:spacing w:after="120" w:line="300"/>
        <w:jc w:val="left"/>
      </w:pPr>
      <w:r>
        <w:rPr>
          <w:sz w:val="21"/>
          <w:szCs w:val="21"/>
        </w:rPr>
        <w:t xml:space="preserve">Ela é usada para políticas: valores maiores recebem probabilidades maiores. Um parâmetro de </w:t>
      </w:r>
      <w:r>
        <w:rPr>
          <w:b/>
          <w:bCs/>
          <w:sz w:val="21"/>
          <w:szCs w:val="21"/>
        </w:rPr>
        <w:t xml:space="preserve">temperatura</w:t>
      </w:r>
      <w:r>
        <w:rPr>
          <w:sz w:val="21"/>
          <w:szCs w:val="21"/>
        </w:rPr>
        <w:t xml:space="preserve"> controla o quão "gulosa" ela é.</w:t>
      </w:r>
    </w:p>
    <w:p>
      <w:pPr>
        <w:spacing w:after="120" w:line="300"/>
        <w:jc w:val="left"/>
      </w:pPr>
      <w:r>
        <w:rPr>
          <w:sz w:val="21"/>
          <w:szCs w:val="21"/>
        </w:rPr>
        <w:t xml:space="preserve">A </w:t>
      </w:r>
      <w:r>
        <w:rPr>
          <w:b/>
          <w:bCs/>
          <w:sz w:val="21"/>
          <w:szCs w:val="21"/>
        </w:rPr>
        <w:t xml:space="preserve">entropia</w:t>
      </w:r>
      <w:r>
        <w:rPr>
          <w:sz w:val="21"/>
          <w:szCs w:val="21"/>
        </w:rPr>
        <w:t xml:space="preserve"> de uma distribuição, H = −Σ p ln p, mede a </w:t>
      </w:r>
      <w:r>
        <w:rPr>
          <w:b/>
          <w:bCs/>
          <w:sz w:val="21"/>
          <w:szCs w:val="21"/>
        </w:rPr>
        <w:t xml:space="preserve">incerteza</w:t>
      </w:r>
      <w:r>
        <w:rPr>
          <w:sz w:val="21"/>
          <w:szCs w:val="21"/>
        </w:rPr>
        <w:t xml:space="preserve">: é máxima quando todas as opções são igualmente prováveis. Algoritmos como o SAC (Capítulo 10) a usam para incentivar exploração.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def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softmax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exp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z</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max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return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z</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2.0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0.1</w:t>
            </w:r>
            <w:r>
              <w:rPr>
                <w:rFonts w:ascii="Consolas" w:cs="Consolas" w:eastAsia="Consolas" w:hAnsi="Consolas"/>
                <w:color w:val="1F2937"/>
                <w:sz w:val="16"/>
                <w:szCs w:val="16"/>
              </w:rPr>
              <w:t xml:space="preserve">])</w:t>
            </w:r>
          </w:p>
          <w:p>
            <w:pPr>
              <w:spacing w:after="0" w:line="240"/>
            </w:pPr>
            <w:r>
              <w:rPr>
                <w:rFonts w:ascii="Consolas" w:cs="Consolas" w:eastAsia="Consolas" w:hAnsi="Consolas"/>
                <w:b/>
                <w:bCs/>
                <w:color w:val="7C3AED"/>
                <w:sz w:val="16"/>
                <w:szCs w:val="16"/>
              </w:rPr>
              <w:t xml:space="preserve">for</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0.2</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1.0</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5.0</w:t>
            </w: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softmax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z</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w:t>
            </w:r>
            <w:r>
              <w:rPr>
                <w:rFonts w:ascii="Consolas" w:cs="Consolas" w:eastAsia="Consolas" w:hAnsi="Consolas"/>
                <w:color w:val="B45309"/>
                <w:sz w:val="16"/>
                <w:szCs w:val="16"/>
              </w:rPr>
              <w:t xml:space="preserve">"T = {T:3.1f} | p = {p.round(3)} | entropia = {-(p * np.log(p)).sum():.3f}"</w:t>
            </w:r>
            <w:r>
              <w:rPr>
                <w:rFonts w:ascii="Consolas" w:cs="Consolas" w:eastAsia="Consolas" w:hAnsi="Consolas"/>
                <w:color w:val="1F2937"/>
                <w:sz w:val="16"/>
                <w:szCs w:val="16"/>
              </w:rPr>
              <w:t xml:space="preserve">)</w:t>
            </w:r>
          </w:p>
        </w:tc>
      </w:tr>
    </w:tbl>
    <w:p>
      <w:pPr>
        <w:spacing w:after="140" w:line="120"/>
      </w:pPr>
    </w:p>
    <w:p>
      <w:pPr>
        <w:pStyle w:val="Heading3"/>
        <w:keepNext/>
      </w:pPr>
      <w:r>
        <w:t xml:space="preserve">I.9 Divergência KL</w:t>
      </w:r>
    </w:p>
    <w:p>
      <w:pPr>
        <w:spacing w:after="120" w:line="300"/>
        <w:jc w:val="left"/>
      </w:pPr>
      <w:r>
        <w:rPr>
          <w:sz w:val="21"/>
          <w:szCs w:val="21"/>
        </w:rPr>
        <w:t xml:space="preserve">A </w:t>
      </w:r>
      <w:r>
        <w:rPr>
          <w:b/>
          <w:bCs/>
          <w:sz w:val="21"/>
          <w:szCs w:val="21"/>
        </w:rPr>
        <w:t xml:space="preserve">divergência de Kullback-Leibler</w:t>
      </w:r>
      <w:r>
        <w:rPr>
          <w:sz w:val="21"/>
          <w:szCs w:val="21"/>
        </w:rPr>
        <w:t xml:space="preserve">, KL(p ‖ q) = Σ p ln(p/q), mede o quanto uma distribuição q "difere" de p. Vale 0 se forem iguais e é positiva caso contrário. Ela aparece em TRPO, PPO e RLHF (Capítulos 9, 10 e 13) para impedir que a política mude demais.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0.5</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0.3</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0.2</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array</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0.4</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0.2</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"KL(p‖q) ="</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round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q</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 </w:t>
            </w:r>
            <w:r>
              <w:rPr>
                <w:rFonts w:ascii="Consolas" w:cs="Consolas" w:eastAsia="Consolas" w:hAnsi="Consolas"/>
                <w:color w:val="0369A1"/>
                <w:sz w:val="16"/>
                <w:szCs w:val="16"/>
              </w:rPr>
              <w:t xml:space="preserve">4</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 KL(p‖p) ="</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np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log</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sum</w:t>
            </w:r>
            <w:r>
              <w:rPr>
                <w:rFonts w:ascii="Consolas" w:cs="Consolas" w:eastAsia="Consolas" w:hAnsi="Consolas"/>
                <w:color w:val="1F2937"/>
                <w:sz w:val="16"/>
                <w:szCs w:val="16"/>
              </w:rPr>
              <w:t xml:space="preserve">())</w:t>
            </w:r>
          </w:p>
        </w:tc>
      </w:tr>
    </w:tbl>
    <w:p>
      <w:pPr>
        <w:spacing w:after="140" w:line="120"/>
      </w:pPr>
    </w:p>
    <w:p>
      <w:pPr>
        <w:sectPr>
          <w:headerReference w:type="default" r:id="rId55"/>
          <w:footerReference w:type="default" r:id="rId56"/>
          <w:type w:val="nextPage"/>
          <w:pgSz w:w="11906" w:h="16838" w:orient="portrait"/>
          <w:pgMar w:top="1300" w:right="1134" w:bottom="1200" w:left="1134" w:header="560" w:footer="500" w:gutter="0"/>
          <w:pgNumType/>
          <w:docGrid w:linePitch="360"/>
        </w:sectPr>
      </w:pPr>
    </w:p>
    <w:p>
      <w:pPr>
        <w:pStyle w:val="Heading1"/>
        <w:keepNext/>
      </w:pPr>
      <w:r>
        <w:t xml:space="preserve">Apêndice J — Bases de dados: UCI e Kaggle</w:t>
      </w:r>
    </w:p>
    <w:p>
      <w:pPr>
        <w:spacing w:after="120" w:line="300"/>
        <w:jc w:val="left"/>
      </w:pPr>
      <w:r>
        <w:rPr>
          <w:sz w:val="21"/>
          <w:szCs w:val="21"/>
        </w:rPr>
        <w:t xml:space="preserve">As práticas e projetos do livro usam </w:t>
      </w:r>
      <w:r>
        <w:rPr>
          <w:b/>
          <w:bCs/>
          <w:sz w:val="21"/>
          <w:szCs w:val="21"/>
        </w:rPr>
        <w:t xml:space="preserve">bases públicas</w:t>
      </w:r>
      <w:r>
        <w:rPr>
          <w:sz w:val="21"/>
          <w:szCs w:val="21"/>
        </w:rPr>
        <w:t xml:space="preserve">. Este apêndice mostra como obtê-las e quais cuidados tomar.</w:t>
      </w:r>
    </w:p>
    <w:p>
      <w:pPr>
        <w:pStyle w:val="Heading3"/>
        <w:keepNext/>
      </w:pPr>
      <w:r>
        <w:t xml:space="preserve">J.1 UCI Machine Learning Repository</w:t>
      </w:r>
    </w:p>
    <w:p>
      <w:pPr>
        <w:spacing w:after="120" w:line="300"/>
        <w:jc w:val="left"/>
      </w:pPr>
      <w:r>
        <w:rPr>
          <w:sz w:val="21"/>
          <w:szCs w:val="21"/>
        </w:rPr>
        <w:t xml:space="preserve">O </w:t>
      </w:r>
      <w:r>
        <w:rPr>
          <w:b/>
          <w:bCs/>
          <w:sz w:val="21"/>
          <w:szCs w:val="21"/>
        </w:rPr>
        <w:t xml:space="preserve">UCI Machine Learning Repository</w:t>
      </w:r>
      <w:r>
        <w:rPr>
          <w:sz w:val="21"/>
          <w:szCs w:val="21"/>
        </w:rPr>
        <w:t xml:space="preserve"> (DUA; GRAFF, 2019) reúne centenas de bases clássicas, com documentação e referência dos autores originais. O pacote </w:t>
      </w:r>
      <w:r>
        <w:rPr>
          <w:rFonts w:ascii="Consolas" w:cs="Consolas" w:eastAsia="Consolas" w:hAnsi="Consolas"/>
          <w:color w:val="B91C1C"/>
          <w:sz w:val="19"/>
          <w:szCs w:val="19"/>
          <w:shd w:fill="F3F4F6" w:color="auto" w:val="clear"/>
        </w:rPr>
        <w:t xml:space="preserve">ucimlrepo</w:t>
      </w:r>
      <w:r>
        <w:rPr>
          <w:sz w:val="21"/>
          <w:szCs w:val="21"/>
        </w:rPr>
        <w:t xml:space="preserve"> baixa os dados diretamente pelo </w:t>
      </w:r>
      <w:r>
        <w:rPr>
          <w:b/>
          <w:bCs/>
          <w:sz w:val="21"/>
          <w:szCs w:val="21"/>
        </w:rPr>
        <w:t xml:space="preserve">identificador (id)</w:t>
      </w:r>
      <w:r>
        <w:rPr>
          <w:sz w:val="21"/>
          <w:szCs w:val="21"/>
        </w:rPr>
        <w:t xml:space="preserve"> da 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from</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ucimlrepo</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fetch_ucirepo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base</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fetch_ucirepo</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id</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73</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Mushroom</w:t>
            </w:r>
          </w:p>
          <w:p>
            <w:pPr>
              <w:spacing w:after="0" w:line="240"/>
            </w:pP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base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features</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DataFrame com as características</w:t>
            </w:r>
          </w:p>
          <w:p>
            <w:pPr>
              <w:spacing w:after="0" w:line="240"/>
            </w:pPr>
            <w:r>
              <w:rPr>
                <w:rFonts w:ascii="Consolas" w:cs="Consolas" w:eastAsia="Consolas" w:hAnsi="Consolas"/>
                <w:b w:val="false"/>
                <w:bCs w:val="false"/>
                <w:color w:val="1F2937"/>
                <w:sz w:val="16"/>
                <w:szCs w:val="16"/>
              </w:rPr>
              <w:t xml:space="preserve">y</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base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targets</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DataFrame com o alvo (se houver)</w:t>
            </w:r>
          </w:p>
          <w:p>
            <w:pPr>
              <w:spacing w:after="0" w:line="240"/>
            </w:pPr>
            <w:r>
              <w:rPr>
                <w:rFonts w:ascii="Consolas" w:cs="Consolas" w:eastAsia="Consolas" w:hAnsi="Consolas"/>
                <w:b w:val="false"/>
                <w:bCs w:val="false"/>
                <w:color w:val="1F2937"/>
                <w:sz w:val="16"/>
                <w:szCs w:val="16"/>
              </w:rPr>
              <w:t xml:space="preserve">original</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base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original</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tabela completa, tal como publicada</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base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metadata</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"name"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if</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hasattr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base</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"metadata"</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and</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"name"</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in</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base</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metadata</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else</w:t>
            </w:r>
            <w:r>
              <w:rPr>
                <w:rFonts w:ascii="Consolas" w:cs="Consolas" w:eastAsia="Consolas" w:hAnsi="Consolas"/>
                <w:color w:val="1F2937"/>
                <w:sz w:val="16"/>
                <w:szCs w:val="16"/>
              </w:rPr>
              <w:t xml:space="preserve"> </w:t>
            </w:r>
            <w:r>
              <w:rPr>
                <w:rFonts w:ascii="Consolas" w:cs="Consolas" w:eastAsia="Consolas" w:hAnsi="Consolas"/>
                <w:color w:val="B45309"/>
                <w:sz w:val="16"/>
                <w:szCs w:val="16"/>
              </w:rPr>
              <w:t xml:space="preserve">""</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shape</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list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X</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columns</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5</w:t>
            </w:r>
            <w:r>
              <w:rPr>
                <w:rFonts w:ascii="Consolas" w:cs="Consolas" w:eastAsia="Consolas" w:hAnsi="Consolas"/>
                <w:color w:val="1F2937"/>
                <w:sz w:val="16"/>
                <w:szCs w:val="16"/>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6"/>
        <w:gridCol w:w="900"/>
        <w:gridCol w:w="4058"/>
        <w:gridCol w:w="2854"/>
      </w:tblGrid>
      <w:tr>
        <w:trPr>
          <w:cantSplit/>
          <w:tblHeader/>
        </w:trPr>
        <w:tc>
          <w:tcPr>
            <w:tcW w:type="dxa" w:w="182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Base</w:t>
            </w:r>
          </w:p>
        </w:tc>
        <w:tc>
          <w:tcPr>
            <w:tcW w:type="dxa" w:w="90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id (UCI)</w:t>
            </w:r>
          </w:p>
        </w:tc>
        <w:tc>
          <w:tcPr>
            <w:tcW w:type="dxa" w:w="405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Descrição</w:t>
            </w:r>
          </w:p>
        </w:tc>
        <w:tc>
          <w:tcPr>
            <w:tcW w:type="dxa" w:w="285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Usada em</w:t>
            </w:r>
          </w:p>
        </w:tc>
      </w:tr>
      <w:tr>
        <w:trPr>
          <w:cantSplit/>
          <w:tblHeader w:val="false"/>
        </w:trPr>
        <w:tc>
          <w:tcPr>
            <w:tcW w:type="dxa" w:w="182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Mushroom</w:t>
            </w:r>
          </w:p>
        </w:tc>
        <w:tc>
          <w:tcPr>
            <w:tcW w:type="dxa" w:w="90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73</w:t>
            </w:r>
          </w:p>
        </w:tc>
        <w:tc>
          <w:tcPr>
            <w:tcW w:type="dxa" w:w="40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22 características de cogumelos; comestível ou venenoso</w:t>
            </w:r>
          </w:p>
        </w:tc>
        <w:tc>
          <w:tcPr>
            <w:tcW w:type="dxa" w:w="285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Cap. 1, 2</w:t>
            </w:r>
          </w:p>
        </w:tc>
      </w:tr>
      <w:tr>
        <w:trPr>
          <w:cantSplit/>
          <w:tblHeader w:val="false"/>
        </w:trPr>
        <w:tc>
          <w:tcPr>
            <w:tcW w:type="dxa" w:w="182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Bank Marketing</w:t>
            </w:r>
          </w:p>
        </w:tc>
        <w:tc>
          <w:tcPr>
            <w:tcW w:type="dxa" w:w="90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222</w:t>
            </w:r>
          </w:p>
        </w:tc>
        <w:tc>
          <w:tcPr>
            <w:tcW w:type="dxa" w:w="40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Campanhas de telemarketing de um banco português; o cliente contratou o depósito? (MORO; CORTEZ; RITA, 2014)</w:t>
            </w:r>
          </w:p>
        </w:tc>
        <w:tc>
          <w:tcPr>
            <w:tcW w:type="dxa" w:w="285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Cap. 2, 9, 12</w:t>
            </w:r>
          </w:p>
        </w:tc>
      </w:tr>
      <w:tr>
        <w:trPr>
          <w:cantSplit/>
          <w:tblHeader w:val="false"/>
        </w:trPr>
        <w:tc>
          <w:tcPr>
            <w:tcW w:type="dxa" w:w="182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Online Retail</w:t>
            </w:r>
          </w:p>
        </w:tc>
        <w:tc>
          <w:tcPr>
            <w:tcW w:type="dxa" w:w="90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352</w:t>
            </w:r>
          </w:p>
        </w:tc>
        <w:tc>
          <w:tcPr>
            <w:tcW w:type="dxa" w:w="40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Compras de uma loja virtual do Reino Unido (CHEN; SAIN; GUO, 2012)</w:t>
            </w:r>
          </w:p>
        </w:tc>
        <w:tc>
          <w:tcPr>
            <w:tcW w:type="dxa" w:w="285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Cap. 3 a 8, 11, projeto final</w:t>
            </w:r>
          </w:p>
        </w:tc>
      </w:tr>
      <w:tr>
        <w:trPr>
          <w:cantSplit/>
          <w:tblHeader w:val="false"/>
        </w:trPr>
        <w:tc>
          <w:tcPr>
            <w:tcW w:type="dxa" w:w="182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Wine Quality</w:t>
            </w:r>
          </w:p>
        </w:tc>
        <w:tc>
          <w:tcPr>
            <w:tcW w:type="dxa" w:w="90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186</w:t>
            </w:r>
          </w:p>
        </w:tc>
        <w:tc>
          <w:tcPr>
            <w:tcW w:type="dxa" w:w="40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Propriedades físico-químicas de vinhos e nota de qualidade (CORTEZ et al., 2009)</w:t>
            </w:r>
          </w:p>
        </w:tc>
        <w:tc>
          <w:tcPr>
            <w:tcW w:type="dxa" w:w="285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Cap. 10, 13</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Os ids e as colunas podem mudar</w:t>
            </w:r>
          </w:p>
          <w:p>
            <w:pPr>
              <w:spacing w:after="80" w:line="280"/>
            </w:pPr>
            <w:r>
              <w:rPr>
                <w:sz w:val="20"/>
                <w:szCs w:val="20"/>
              </w:rPr>
              <w:t xml:space="preserve">Se </w:t>
            </w:r>
            <w:r>
              <w:rPr>
                <w:rFonts w:ascii="Consolas" w:cs="Consolas" w:eastAsia="Consolas" w:hAnsi="Consolas"/>
                <w:color w:val="B91C1C"/>
                <w:sz w:val="18"/>
                <w:szCs w:val="18"/>
                <w:shd w:fill="F3F4F6" w:color="auto" w:val="clear"/>
              </w:rPr>
              <w:t xml:space="preserve">fetch_ucirepo(id=...)</w:t>
            </w:r>
            <w:r>
              <w:rPr>
                <w:sz w:val="20"/>
                <w:szCs w:val="20"/>
              </w:rPr>
              <w:t xml:space="preserve"> falhar ou trouxer outros nomes de colunas, abra a página da base no site do UCI e confira o identificador e o dicionário de variáveis. Os códigos do livro foram escritos de forma tolerante (por exemplo, usam </w:t>
            </w:r>
            <w:r>
              <w:rPr>
                <w:rFonts w:ascii="Consolas" w:cs="Consolas" w:eastAsia="Consolas" w:hAnsi="Consolas"/>
                <w:color w:val="B91C1C"/>
                <w:sz w:val="18"/>
                <w:szCs w:val="18"/>
                <w:shd w:fill="F3F4F6" w:color="auto" w:val="clear"/>
              </w:rPr>
              <w:t xml:space="preserve">.iloc[:, 0]</w:t>
            </w:r>
            <w:r>
              <w:rPr>
                <w:sz w:val="20"/>
                <w:szCs w:val="20"/>
              </w:rPr>
              <w:t xml:space="preserve"> para o alvo), mas nomes de colunas específicos podem exigir ajuste.</w:t>
            </w:r>
          </w:p>
        </w:tc>
      </w:tr>
    </w:tbl>
    <w:p>
      <w:pPr>
        <w:spacing w:after="140" w:line="120"/>
      </w:pPr>
    </w:p>
    <w:p>
      <w:pPr>
        <w:pStyle w:val="Heading3"/>
        <w:keepNext/>
      </w:pPr>
      <w:r>
        <w:t xml:space="preserve">J.2 Kaggle</w:t>
      </w:r>
    </w:p>
    <w:p>
      <w:pPr>
        <w:spacing w:after="120" w:line="300"/>
        <w:jc w:val="left"/>
      </w:pPr>
      <w:r>
        <w:rPr>
          <w:sz w:val="21"/>
          <w:szCs w:val="21"/>
        </w:rPr>
        <w:t xml:space="preserve">O </w:t>
      </w:r>
      <w:r>
        <w:rPr>
          <w:b/>
          <w:bCs/>
          <w:sz w:val="21"/>
          <w:szCs w:val="21"/>
        </w:rPr>
        <w:t xml:space="preserve">Kaggle</w:t>
      </w:r>
      <w:r>
        <w:rPr>
          <w:sz w:val="21"/>
          <w:szCs w:val="21"/>
        </w:rPr>
        <w:t xml:space="preserve"> é uma plataforma com milhares de bases, competições e notebooks. Para baixar dados por código:</w:t>
      </w:r>
    </w:p>
    <w:p>
      <w:pPr>
        <w:pStyle w:val="ListParagraph"/>
        <w:numPr>
          <w:ilvl w:val="0"/>
          <w:numId w:val="50"/>
        </w:numPr>
        <w:spacing w:after="70" w:line="288"/>
      </w:pPr>
      <w:r>
        <w:rPr>
          <w:sz w:val="21"/>
          <w:szCs w:val="21"/>
        </w:rPr>
        <w:t xml:space="preserve">Crie uma conta e gere um </w:t>
      </w:r>
      <w:r>
        <w:rPr>
          <w:b/>
          <w:bCs/>
          <w:sz w:val="21"/>
          <w:szCs w:val="21"/>
        </w:rPr>
        <w:t xml:space="preserve">token de API</w:t>
      </w:r>
      <w:r>
        <w:rPr>
          <w:sz w:val="21"/>
          <w:szCs w:val="21"/>
        </w:rPr>
        <w:t xml:space="preserve"> (Configurações → API → </w:t>
      </w:r>
      <w:r>
        <w:rPr>
          <w:i/>
          <w:iCs/>
          <w:sz w:val="21"/>
          <w:szCs w:val="21"/>
        </w:rPr>
        <w:t xml:space="preserve">Create New Token</w:t>
      </w:r>
      <w:r>
        <w:rPr>
          <w:sz w:val="21"/>
          <w:szCs w:val="21"/>
        </w:rPr>
        <w:t xml:space="preserve">).</w:t>
      </w:r>
    </w:p>
    <w:p>
      <w:pPr>
        <w:pStyle w:val="ListParagraph"/>
        <w:numPr>
          <w:ilvl w:val="0"/>
          <w:numId w:val="50"/>
        </w:numPr>
        <w:spacing w:after="70" w:line="288"/>
      </w:pPr>
      <w:r>
        <w:rPr>
          <w:sz w:val="21"/>
          <w:szCs w:val="21"/>
        </w:rPr>
        <w:t xml:space="preserve">Instale e use o pacote </w:t>
      </w:r>
      <w:r>
        <w:rPr>
          <w:rFonts w:ascii="Consolas" w:cs="Consolas" w:eastAsia="Consolas" w:hAnsi="Consolas"/>
          <w:color w:val="B91C1C"/>
          <w:sz w:val="19"/>
          <w:szCs w:val="19"/>
          <w:shd w:fill="F3F4F6" w:color="auto" w:val="clear"/>
        </w:rPr>
        <w:t xml:space="preserve">kagglehub</w:t>
      </w:r>
      <w:r>
        <w:rPr>
          <w:sz w:val="21"/>
          <w:szCs w:val="21"/>
        </w:rPr>
        <w:t xml:space="preserve">.</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6"/>
                <w:szCs w:val="16"/>
              </w:rPr>
              <w:t xml:space="preserve">import</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kagglehub</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pandas</w:t>
            </w:r>
            <w:r>
              <w:rPr>
                <w:rFonts w:ascii="Consolas" w:cs="Consolas" w:eastAsia="Consolas" w:hAnsi="Consolas"/>
                <w:color w:val="1F2937"/>
                <w:sz w:val="16"/>
                <w:szCs w:val="16"/>
              </w:rPr>
              <w:t xml:space="preserve"> </w:t>
            </w:r>
            <w:r>
              <w:rPr>
                <w:rFonts w:ascii="Consolas" w:cs="Consolas" w:eastAsia="Consolas" w:hAnsi="Consolas"/>
                <w:b/>
                <w:bCs/>
                <w:color w:val="7C3AED"/>
                <w:sz w:val="16"/>
                <w:szCs w:val="16"/>
              </w:rPr>
              <w:t xml:space="preserve">as</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pd</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b w:val="false"/>
                <w:bCs w:val="false"/>
                <w:color w:val="1F2937"/>
                <w:sz w:val="16"/>
                <w:szCs w:val="16"/>
              </w:rPr>
              <w:t xml:space="preserve">pasta</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kagglehub</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dataset_download</w:t>
            </w:r>
            <w:r>
              <w:rPr>
                <w:rFonts w:ascii="Consolas" w:cs="Consolas" w:eastAsia="Consolas" w:hAnsi="Consolas"/>
                <w:color w:val="1F2937"/>
                <w:sz w:val="16"/>
                <w:szCs w:val="16"/>
              </w:rPr>
              <w:t xml:space="preserve">(</w:t>
            </w:r>
            <w:r>
              <w:rPr>
                <w:rFonts w:ascii="Consolas" w:cs="Consolas" w:eastAsia="Consolas" w:hAnsi="Consolas"/>
                <w:color w:val="B45309"/>
                <w:sz w:val="16"/>
                <w:szCs w:val="16"/>
              </w:rPr>
              <w:t xml:space="preserve">"blastchar/telco-customer-churn"</w:t>
            </w:r>
            <w:r>
              <w:rPr>
                <w:rFonts w:ascii="Consolas" w:cs="Consolas" w:eastAsia="Consolas" w:hAnsi="Consolas"/>
                <w:color w:val="1F2937"/>
                <w:sz w:val="16"/>
                <w:szCs w:val="16"/>
              </w:rPr>
              <w:t xml:space="preserve">)   </w:t>
            </w:r>
            <w:r>
              <w:rPr>
                <w:rFonts w:ascii="Consolas" w:cs="Consolas" w:eastAsia="Consolas" w:hAnsi="Consolas"/>
                <w:i/>
                <w:iCs/>
                <w:color w:val="6B7280"/>
                <w:sz w:val="16"/>
                <w:szCs w:val="16"/>
              </w:rPr>
              <w:t xml:space="preserve"># baixa e devolve o caminho</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listdir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pasta</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 = </w:t>
            </w:r>
            <w:r>
              <w:rPr>
                <w:rFonts w:ascii="Consolas" w:cs="Consolas" w:eastAsia="Consolas" w:hAnsi="Consolas"/>
                <w:b w:val="false"/>
                <w:bCs w:val="false"/>
                <w:color w:val="1F2937"/>
                <w:sz w:val="16"/>
                <w:szCs w:val="16"/>
              </w:rPr>
              <w:t xml:space="preserve">pd</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read_csv</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path</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join</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pasta</w:t>
            </w:r>
            <w:r>
              <w:rPr>
                <w:rFonts w:ascii="Consolas" w:cs="Consolas" w:eastAsia="Consolas" w:hAnsi="Consolas"/>
                <w:color w:val="1F2937"/>
                <w:sz w:val="16"/>
                <w:szCs w:val="16"/>
              </w:rPr>
              <w:t xml:space="preserve">, </w:t>
            </w:r>
            <w:r>
              <w:rPr>
                <w:rFonts w:ascii="Consolas" w:cs="Consolas" w:eastAsia="Consolas" w:hAnsi="Consolas"/>
                <w:b w:val="false"/>
                <w:bCs w:val="false"/>
                <w:color w:val="1F2937"/>
                <w:sz w:val="16"/>
                <w:szCs w:val="16"/>
              </w:rPr>
              <w:t xml:space="preserve">os</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listdir</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pasta</w:t>
            </w:r>
            <w:r>
              <w:rPr>
                <w:rFonts w:ascii="Consolas" w:cs="Consolas" w:eastAsia="Consolas" w:hAnsi="Consolas"/>
                <w:color w:val="1F2937"/>
                <w:sz w:val="16"/>
                <w:szCs w:val="16"/>
              </w:rPr>
              <w:t xml:space="preserve">)[</w:t>
            </w:r>
            <w:r>
              <w:rPr>
                <w:rFonts w:ascii="Consolas" w:cs="Consolas" w:eastAsia="Consolas" w:hAnsi="Consolas"/>
                <w:color w:val="0369A1"/>
                <w:sz w:val="16"/>
                <w:szCs w:val="16"/>
              </w:rPr>
              <w:t xml:space="preserve">0</w:t>
            </w:r>
            <w:r>
              <w:rPr>
                <w:rFonts w:ascii="Consolas" w:cs="Consolas" w:eastAsia="Consolas" w:hAnsi="Consolas"/>
                <w:color w:val="1F2937"/>
                <w:sz w:val="16"/>
                <w:szCs w:val="16"/>
              </w:rPr>
              <w:t xml:space="preserve">]))</w:t>
            </w:r>
          </w:p>
          <w:p>
            <w:pPr>
              <w:spacing w:after="0" w:line="240"/>
            </w:pPr>
            <w:r>
              <w:rPr>
                <w:rFonts w:ascii="Consolas" w:cs="Consolas" w:eastAsia="Consolas" w:hAnsi="Consolas"/>
                <w:b w:val="false"/>
                <w:bCs w:val="false"/>
                <w:color w:val="1F2937"/>
                <w:sz w:val="16"/>
                <w:szCs w:val="16"/>
              </w:rPr>
              <w:t xml:space="preserve">print</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df</w:t>
            </w:r>
            <w:r>
              <w:rPr>
                <w:rFonts w:ascii="Consolas" w:cs="Consolas" w:eastAsia="Consolas" w:hAnsi="Consolas"/>
                <w:color w:val="1F2937"/>
                <w:sz w:val="16"/>
                <w:szCs w:val="16"/>
              </w:rPr>
              <w:t xml:space="preserve">.</w:t>
            </w:r>
            <w:r>
              <w:rPr>
                <w:rFonts w:ascii="Consolas" w:cs="Consolas" w:eastAsia="Consolas" w:hAnsi="Consolas"/>
                <w:b w:val="false"/>
                <w:bCs w:val="false"/>
                <w:color w:val="1F2937"/>
                <w:sz w:val="16"/>
                <w:szCs w:val="16"/>
              </w:rPr>
              <w:t xml:space="preserve">shape</w:t>
            </w:r>
            <w:r>
              <w:rPr>
                <w:rFonts w:ascii="Consolas" w:cs="Consolas" w:eastAsia="Consolas" w:hAnsi="Consolas"/>
                <w:color w:val="1F2937"/>
                <w:sz w:val="16"/>
                <w:szCs w:val="16"/>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1"/>
        <w:gridCol w:w="3473"/>
        <w:gridCol w:w="3474"/>
      </w:tblGrid>
      <w:tr>
        <w:trPr>
          <w:cantSplit/>
          <w:tblHeader/>
        </w:trPr>
        <w:tc>
          <w:tcPr>
            <w:tcW w:type="dxa" w:w="269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Base (Kaggle)</w:t>
            </w:r>
          </w:p>
        </w:tc>
        <w:tc>
          <w:tcPr>
            <w:tcW w:type="dxa" w:w="347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Identificador</w:t>
            </w:r>
          </w:p>
        </w:tc>
        <w:tc>
          <w:tcPr>
            <w:tcW w:type="dxa" w:w="347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Uso sugerido</w:t>
            </w:r>
          </w:p>
        </w:tc>
      </w:tr>
      <w:tr>
        <w:trPr>
          <w:cantSplit/>
          <w:tblHeader w:val="false"/>
        </w:trPr>
        <w:tc>
          <w:tcPr>
            <w:tcW w:type="dxa" w:w="269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Telco Customer Churn</w:t>
            </w:r>
          </w:p>
        </w:tc>
        <w:tc>
          <w:tcPr>
            <w:tcW w:type="dxa" w:w="347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blastchar/telco-customer-churn</w:t>
            </w:r>
          </w:p>
        </w:tc>
        <w:tc>
          <w:tcPr>
            <w:tcW w:type="dxa" w:w="347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Retenção de clientes (Cap. 9, extensão)</w:t>
            </w:r>
          </w:p>
        </w:tc>
      </w:tr>
      <w:tr>
        <w:trPr>
          <w:cantSplit/>
          <w:tblHeader w:val="false"/>
        </w:trPr>
        <w:tc>
          <w:tcPr>
            <w:tcW w:type="dxa" w:w="269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E-Commerce Data (Online Retail)</w:t>
            </w:r>
          </w:p>
        </w:tc>
        <w:tc>
          <w:tcPr>
            <w:tcW w:type="dxa" w:w="347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carrie1/ecommerce-data</w:t>
            </w:r>
          </w:p>
        </w:tc>
        <w:tc>
          <w:tcPr>
            <w:tcW w:type="dxa" w:w="347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Alternativa à base UCI</w:t>
            </w:r>
          </w:p>
        </w:tc>
      </w:tr>
      <w:tr>
        <w:trPr>
          <w:cantSplit/>
          <w:tblHeader w:val="false"/>
        </w:trPr>
        <w:tc>
          <w:tcPr>
            <w:tcW w:type="dxa" w:w="269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Mushroom Classification</w:t>
            </w:r>
          </w:p>
        </w:tc>
        <w:tc>
          <w:tcPr>
            <w:tcW w:type="dxa" w:w="347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uciml/mushroom-classification</w:t>
            </w:r>
          </w:p>
        </w:tc>
        <w:tc>
          <w:tcPr>
            <w:tcW w:type="dxa" w:w="347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Alternativa à base UCI</w:t>
            </w:r>
          </w:p>
        </w:tc>
      </w:tr>
      <w:tr>
        <w:trPr>
          <w:cantSplit/>
          <w:tblHeader w:val="false"/>
        </w:trPr>
        <w:tc>
          <w:tcPr>
            <w:tcW w:type="dxa" w:w="269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Wine Quality (tinto)</w:t>
            </w:r>
          </w:p>
        </w:tc>
        <w:tc>
          <w:tcPr>
            <w:tcW w:type="dxa" w:w="347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uciml/red-wine-quality-cortez-et-al-2009</w:t>
            </w:r>
          </w:p>
        </w:tc>
        <w:tc>
          <w:tcPr>
            <w:tcW w:type="dxa" w:w="347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Alternativa à base UCI</w:t>
            </w:r>
          </w:p>
        </w:tc>
      </w:tr>
      <w:tr>
        <w:trPr>
          <w:cantSplit/>
          <w:tblHeader w:val="false"/>
        </w:trPr>
        <w:tc>
          <w:tcPr>
            <w:tcW w:type="dxa" w:w="269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Credit Card Fraud Detection</w:t>
            </w:r>
          </w:p>
        </w:tc>
        <w:tc>
          <w:tcPr>
            <w:tcW w:type="dxa" w:w="347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mlg-ulb/creditcardfraud</w:t>
            </w:r>
          </w:p>
        </w:tc>
        <w:tc>
          <w:tcPr>
            <w:tcW w:type="dxa" w:w="347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Decisão com classes raras (Cap. 12, extensão)</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pacing w:val="20"/>
                <w:sz w:val="17"/>
                <w:szCs w:val="17"/>
              </w:rPr>
              <w:t xml:space="preserve">ATENÇÃO  </w:t>
            </w:r>
            <w:r>
              <w:rPr>
                <w:b/>
                <w:bCs/>
                <w:color w:val="F59E0B"/>
                <w:sz w:val="22"/>
                <w:szCs w:val="22"/>
              </w:rPr>
              <w:t xml:space="preserve">Verifique antes de usar</w:t>
            </w:r>
          </w:p>
          <w:p>
            <w:pPr>
              <w:spacing w:after="80" w:line="280"/>
            </w:pPr>
            <w:r>
              <w:rPr>
                <w:sz w:val="20"/>
                <w:szCs w:val="20"/>
              </w:rPr>
              <w:t xml:space="preserve">Os identificadores do Kaggle (os "slugs") e os arquivos podem mudar, e algumas bases exigem aceitar regras. Os trechos que usam o Kaggle não puderam ser executados no ambiente de verificação do livro (que não tem credenciais); por isso aparecem marcados como "não executados". Abra a página da base, confira o nome e o formato dos arquivos e adapte o código.</w:t>
            </w:r>
          </w:p>
        </w:tc>
      </w:tr>
    </w:tbl>
    <w:p>
      <w:pPr>
        <w:spacing w:after="140" w:line="120"/>
      </w:pPr>
    </w:p>
    <w:p>
      <w:pPr>
        <w:pStyle w:val="Heading3"/>
        <w:keepNext/>
      </w:pPr>
      <w:r>
        <w:t xml:space="preserve">J.3 Boas práticas com dados</w:t>
      </w:r>
    </w:p>
    <w:p>
      <w:pPr>
        <w:pStyle w:val="ListParagraph"/>
        <w:numPr>
          <w:ilvl w:val="0"/>
          <w:numId w:val="2"/>
        </w:numPr>
        <w:spacing w:after="70" w:line="288"/>
      </w:pPr>
      <w:r>
        <w:rPr>
          <w:b/>
          <w:bCs/>
          <w:sz w:val="21"/>
          <w:szCs w:val="21"/>
        </w:rPr>
        <w:t xml:space="preserve">Cite a fonte.</w:t>
      </w:r>
      <w:r>
        <w:rPr>
          <w:sz w:val="21"/>
          <w:szCs w:val="21"/>
        </w:rPr>
        <w:t xml:space="preserve"> Todas as bases têm autores e licenças; inclua a referência no seu relatório.</w:t>
      </w:r>
    </w:p>
    <w:p>
      <w:pPr>
        <w:pStyle w:val="ListParagraph"/>
        <w:numPr>
          <w:ilvl w:val="0"/>
          <w:numId w:val="2"/>
        </w:numPr>
        <w:spacing w:after="70" w:line="288"/>
      </w:pPr>
      <w:r>
        <w:rPr>
          <w:b/>
          <w:bCs/>
          <w:sz w:val="21"/>
          <w:szCs w:val="21"/>
        </w:rPr>
        <w:t xml:space="preserve">Leia o dicionário de dados.</w:t>
      </w:r>
      <w:r>
        <w:rPr>
          <w:sz w:val="21"/>
          <w:szCs w:val="21"/>
        </w:rPr>
        <w:t xml:space="preserve"> O que significa cada coluna? Há valores especiais (como </w:t>
      </w:r>
      <w:r>
        <w:rPr>
          <w:rFonts w:ascii="Consolas" w:cs="Consolas" w:eastAsia="Consolas" w:hAnsi="Consolas"/>
          <w:color w:val="B91C1C"/>
          <w:sz w:val="19"/>
          <w:szCs w:val="19"/>
          <w:shd w:fill="F3F4F6" w:color="auto" w:val="clear"/>
        </w:rPr>
        <w:t xml:space="preserve">-1</w:t>
      </w:r>
      <w:r>
        <w:rPr>
          <w:sz w:val="21"/>
          <w:szCs w:val="21"/>
        </w:rPr>
        <w:t xml:space="preserve"> ou </w:t>
      </w:r>
      <w:r>
        <w:rPr>
          <w:rFonts w:ascii="Consolas" w:cs="Consolas" w:eastAsia="Consolas" w:hAnsi="Consolas"/>
          <w:color w:val="B91C1C"/>
          <w:sz w:val="19"/>
          <w:szCs w:val="19"/>
          <w:shd w:fill="F3F4F6" w:color="auto" w:val="clear"/>
        </w:rPr>
        <w:t xml:space="preserve">"unknown"</w:t>
      </w:r>
      <w:r>
        <w:rPr>
          <w:sz w:val="21"/>
          <w:szCs w:val="21"/>
        </w:rPr>
        <w:t xml:space="preserve">)?</w:t>
      </w:r>
    </w:p>
    <w:p>
      <w:pPr>
        <w:pStyle w:val="ListParagraph"/>
        <w:numPr>
          <w:ilvl w:val="0"/>
          <w:numId w:val="2"/>
        </w:numPr>
        <w:spacing w:after="70" w:line="288"/>
      </w:pPr>
      <w:r>
        <w:rPr>
          <w:b/>
          <w:bCs/>
          <w:sz w:val="21"/>
          <w:szCs w:val="21"/>
        </w:rPr>
        <w:t xml:space="preserve">Cuide da privacidade.</w:t>
      </w:r>
      <w:r>
        <w:rPr>
          <w:sz w:val="21"/>
          <w:szCs w:val="21"/>
        </w:rPr>
        <w:t xml:space="preserve"> Dados de pessoas exigem cuidado, mesmo quando anonimizados.</w:t>
      </w:r>
    </w:p>
    <w:p>
      <w:pPr>
        <w:pStyle w:val="ListParagraph"/>
        <w:numPr>
          <w:ilvl w:val="0"/>
          <w:numId w:val="2"/>
        </w:numPr>
        <w:spacing w:after="70" w:line="288"/>
      </w:pPr>
      <w:r>
        <w:rPr>
          <w:b/>
          <w:bCs/>
          <w:sz w:val="21"/>
          <w:szCs w:val="21"/>
        </w:rPr>
        <w:t xml:space="preserve">Desconfie de causalidade.</w:t>
      </w:r>
      <w:r>
        <w:rPr>
          <w:sz w:val="21"/>
          <w:szCs w:val="21"/>
        </w:rPr>
        <w:t xml:space="preserve"> Dados observacionais mostram o que aconteceu, não o que aconteceria se a decisão fosse outra. Esse é o tema do Capítulo 12.</w:t>
      </w:r>
    </w:p>
    <w:p>
      <w:pPr>
        <w:pStyle w:val="ListParagraph"/>
        <w:numPr>
          <w:ilvl w:val="0"/>
          <w:numId w:val="2"/>
        </w:numPr>
        <w:spacing w:after="70" w:line="288"/>
      </w:pPr>
      <w:r>
        <w:rPr>
          <w:b/>
          <w:bCs/>
          <w:sz w:val="21"/>
          <w:szCs w:val="21"/>
        </w:rPr>
        <w:t xml:space="preserve">Divida os dados corretamente.</w:t>
      </w:r>
      <w:r>
        <w:rPr>
          <w:sz w:val="21"/>
          <w:szCs w:val="21"/>
        </w:rPr>
        <w:t xml:space="preserve"> Separe treino e teste </w:t>
      </w:r>
      <w:r>
        <w:rPr>
          <w:b/>
          <w:bCs/>
          <w:sz w:val="21"/>
          <w:szCs w:val="21"/>
        </w:rPr>
        <w:t xml:space="preserve">antes</w:t>
      </w:r>
      <w:r>
        <w:rPr>
          <w:sz w:val="21"/>
          <w:szCs w:val="21"/>
        </w:rPr>
        <w:t xml:space="preserve"> de ajustar qualquer transformação, e divida por </w:t>
      </w:r>
      <w:r>
        <w:rPr>
          <w:b/>
          <w:bCs/>
          <w:sz w:val="21"/>
          <w:szCs w:val="21"/>
        </w:rPr>
        <w:t xml:space="preserve">grupo</w:t>
      </w:r>
      <w:r>
        <w:rPr>
          <w:sz w:val="21"/>
          <w:szCs w:val="21"/>
        </w:rPr>
        <w:t xml:space="preserve"> (cliente) quando houver várias linhas por pessoa.</w:t>
      </w:r>
    </w:p>
    <w:p>
      <w:pPr>
        <w:pStyle w:val="ListParagraph"/>
        <w:numPr>
          <w:ilvl w:val="0"/>
          <w:numId w:val="2"/>
        </w:numPr>
        <w:spacing w:after="70" w:line="288"/>
      </w:pPr>
      <w:r>
        <w:rPr>
          <w:b/>
          <w:bCs/>
          <w:sz w:val="21"/>
          <w:szCs w:val="21"/>
        </w:rPr>
        <w:t xml:space="preserve">Registre as versões.</w:t>
      </w:r>
      <w:r>
        <w:rPr>
          <w:sz w:val="21"/>
          <w:szCs w:val="21"/>
        </w:rPr>
        <w:t xml:space="preserve"> Salve a data do download e os parâmetros de pré-processamento.</w:t>
      </w:r>
    </w:p>
    <w:p>
      <w:pPr>
        <w:spacing w:after="60" w:line="120"/>
      </w:pPr>
    </w:p>
    <w:p>
      <w:pPr>
        <w:pStyle w:val="Heading3"/>
        <w:keepNext/>
      </w:pPr>
      <w:r>
        <w:t xml:space="preserve">J.4 Quando os dados não são suficientes</w:t>
      </w:r>
    </w:p>
    <w:p>
      <w:pPr>
        <w:spacing w:after="120" w:line="300"/>
        <w:jc w:val="left"/>
      </w:pPr>
      <w:r>
        <w:rPr>
          <w:sz w:val="21"/>
          <w:szCs w:val="21"/>
        </w:rPr>
        <w:t xml:space="preserve">O AR pede </w:t>
      </w:r>
      <w:r>
        <w:rPr>
          <w:b/>
          <w:bCs/>
          <w:sz w:val="21"/>
          <w:szCs w:val="21"/>
        </w:rPr>
        <w:t xml:space="preserve">interação</w:t>
      </w:r>
      <w:r>
        <w:rPr>
          <w:sz w:val="21"/>
          <w:szCs w:val="21"/>
        </w:rPr>
        <w:t xml:space="preserve">. Bases estáticas servem para:</w:t>
      </w:r>
    </w:p>
    <w:p>
      <w:pPr>
        <w:pStyle w:val="ListParagraph"/>
        <w:numPr>
          <w:ilvl w:val="0"/>
          <w:numId w:val="2"/>
        </w:numPr>
        <w:spacing w:after="70" w:line="288"/>
      </w:pPr>
      <w:r>
        <w:rPr>
          <w:b/>
          <w:bCs/>
          <w:sz w:val="21"/>
          <w:szCs w:val="21"/>
        </w:rPr>
        <w:t xml:space="preserve">Construir simuladores</w:t>
      </w:r>
      <w:r>
        <w:rPr>
          <w:sz w:val="21"/>
          <w:szCs w:val="21"/>
        </w:rPr>
        <w:t xml:space="preserve"> (modelar a resposta do ambiente com aprendizado supervisionado);</w:t>
      </w:r>
    </w:p>
    <w:p>
      <w:pPr>
        <w:pStyle w:val="ListParagraph"/>
        <w:numPr>
          <w:ilvl w:val="0"/>
          <w:numId w:val="2"/>
        </w:numPr>
        <w:spacing w:after="70" w:line="288"/>
      </w:pPr>
      <w:r>
        <w:rPr>
          <w:b/>
          <w:bCs/>
          <w:sz w:val="21"/>
          <w:szCs w:val="21"/>
        </w:rPr>
        <w:t xml:space="preserve">Avaliar políticas offline</w:t>
      </w:r>
      <w:r>
        <w:rPr>
          <w:sz w:val="21"/>
          <w:szCs w:val="21"/>
        </w:rPr>
        <w:t xml:space="preserve"> (Capítulo 12);</w:t>
      </w:r>
    </w:p>
    <w:p>
      <w:pPr>
        <w:pStyle w:val="ListParagraph"/>
        <w:numPr>
          <w:ilvl w:val="0"/>
          <w:numId w:val="2"/>
        </w:numPr>
        <w:spacing w:after="70" w:line="288"/>
      </w:pPr>
      <w:r>
        <w:rPr>
          <w:b/>
          <w:bCs/>
          <w:sz w:val="21"/>
          <w:szCs w:val="21"/>
        </w:rPr>
        <w:t xml:space="preserve">Estimar cadeias e modelos</w:t>
      </w:r>
      <w:r>
        <w:rPr>
          <w:sz w:val="21"/>
          <w:szCs w:val="21"/>
        </w:rPr>
        <w:t xml:space="preserve"> (Capítulos 3, 4 e 11).</w:t>
      </w:r>
    </w:p>
    <w:p>
      <w:pPr>
        <w:spacing w:after="60" w:line="120"/>
      </w:pPr>
    </w:p>
    <w:p>
      <w:pPr>
        <w:spacing w:after="120" w:line="300"/>
        <w:jc w:val="left"/>
      </w:pPr>
      <w:r>
        <w:rPr>
          <w:sz w:val="21"/>
          <w:szCs w:val="21"/>
        </w:rPr>
        <w:t xml:space="preserve">Nunca confunda o resultado de um simulador construído por você com o desempenho no mundo real.</w:t>
      </w:r>
    </w:p>
    <w:p>
      <w:pPr>
        <w:sectPr>
          <w:headerReference w:type="default" r:id="rId57"/>
          <w:footerReference w:type="default" r:id="rId58"/>
          <w:type w:val="nextPage"/>
          <w:pgSz w:w="11906" w:h="16838" w:orient="portrait"/>
          <w:pgMar w:top="1300" w:right="1134" w:bottom="1200" w:left="1134" w:header="560" w:footer="500" w:gutter="0"/>
          <w:pgNumType/>
          <w:docGrid w:linePitch="360"/>
        </w:sectPr>
      </w:pPr>
    </w:p>
    <w:p>
      <w:pPr>
        <w:pStyle w:val="Heading1"/>
        <w:keepNext/>
      </w:pPr>
      <w:r>
        <w:t xml:space="preserve">Referências</w:t>
      </w:r>
    </w:p>
    <w:p>
      <w:pPr>
        <w:spacing w:after="120" w:line="300"/>
        <w:jc w:val="left"/>
      </w:pPr>
      <w:r>
        <w:rPr>
          <w:color w:val="6B7280"/>
          <w:sz w:val="21"/>
          <w:szCs w:val="21"/>
        </w:rPr>
        <w:t xml:space="preserve">Lista de artigos de periódicos e conferências de referência, além de livros reconhecidos, citados ao longo do texto (norma ABNT).</w:t>
      </w:r>
    </w:p>
    <w:p>
      <w:pPr>
        <w:keepLines/>
        <w:spacing w:after="90" w:line="264"/>
        <w:ind w:left="420" w:hanging="420"/>
      </w:pPr>
      <w:r>
        <w:rPr>
          <w:sz w:val="19"/>
          <w:szCs w:val="19"/>
        </w:rPr>
        <w:t xml:space="preserve">ABBEEL, P.; NG, A. Y. Apprenticeship learning via inverse reinforcement learning. In: International Conference on Machine Learning, 21., 2004. Proceedings [...].</w:t>
      </w:r>
    </w:p>
    <w:p>
      <w:pPr>
        <w:keepLines/>
        <w:spacing w:after="90" w:line="264"/>
        <w:ind w:left="420" w:hanging="420"/>
      </w:pPr>
      <w:r>
        <w:rPr>
          <w:sz w:val="19"/>
          <w:szCs w:val="19"/>
        </w:rPr>
        <w:t xml:space="preserve">AGRAWAL, S.; GOYAL, N. Analysis of Thompson sampling for the multi-armed bandit problem. In: Conference on Learning Theory (COLT), 25., 2012. Proceedings of Machine Learning Research, v. 23, p. 39.1-39.26.</w:t>
      </w:r>
    </w:p>
    <w:p>
      <w:pPr>
        <w:keepLines/>
        <w:spacing w:after="90" w:line="264"/>
        <w:ind w:left="420" w:hanging="420"/>
      </w:pPr>
      <w:r>
        <w:rPr>
          <w:sz w:val="19"/>
          <w:szCs w:val="19"/>
        </w:rPr>
        <w:t xml:space="preserve">ALBUS, J. S. A theory of cerebellar function. Mathematical Biosciences, v. 10, n. 1-2, p. 25-61, 1971.</w:t>
      </w:r>
    </w:p>
    <w:p>
      <w:pPr>
        <w:keepLines/>
        <w:spacing w:after="90" w:line="264"/>
        <w:ind w:left="420" w:hanging="420"/>
      </w:pPr>
      <w:r>
        <w:rPr>
          <w:sz w:val="19"/>
          <w:szCs w:val="19"/>
        </w:rPr>
        <w:t xml:space="preserve">AMODEI, D. et al. Concrete problems in AI safety. arXiv preprint arXiv:1606.06565, 2016.</w:t>
      </w:r>
    </w:p>
    <w:p>
      <w:pPr>
        <w:keepLines/>
        <w:spacing w:after="90" w:line="264"/>
        <w:ind w:left="420" w:hanging="420"/>
      </w:pPr>
      <w:r>
        <w:rPr>
          <w:sz w:val="19"/>
          <w:szCs w:val="19"/>
        </w:rPr>
        <w:t xml:space="preserve">AUER, P.; CESA-BIANCHI, N.; FISCHER, P. Finite-time analysis of the multiarmed bandit problem. Machine Learning, v. 47, p. 235-256, 2002.</w:t>
      </w:r>
    </w:p>
    <w:p>
      <w:pPr>
        <w:keepLines/>
        <w:spacing w:after="90" w:line="264"/>
        <w:ind w:left="420" w:hanging="420"/>
      </w:pPr>
      <w:r>
        <w:rPr>
          <w:sz w:val="19"/>
          <w:szCs w:val="19"/>
        </w:rPr>
        <w:t xml:space="preserve">BAI, Y. et al. Constitutional AI: harmlessness from AI feedback. arXiv preprint arXiv:2212.08073, 2022.</w:t>
      </w:r>
    </w:p>
    <w:p>
      <w:pPr>
        <w:keepLines/>
        <w:spacing w:after="90" w:line="264"/>
        <w:ind w:left="420" w:hanging="420"/>
      </w:pPr>
      <w:r>
        <w:rPr>
          <w:sz w:val="19"/>
          <w:szCs w:val="19"/>
        </w:rPr>
        <w:t xml:space="preserve">BAIRD, L. Residual algorithms: reinforcement learning with function approximation. In: International Conference on Machine Learning, 12., 1995. Proceedings [...]. p. 30-37.</w:t>
      </w:r>
    </w:p>
    <w:p>
      <w:pPr>
        <w:keepLines/>
        <w:spacing w:after="90" w:line="264"/>
        <w:ind w:left="420" w:hanging="420"/>
      </w:pPr>
      <w:r>
        <w:rPr>
          <w:sz w:val="19"/>
          <w:szCs w:val="19"/>
        </w:rPr>
        <w:t xml:space="preserve">BARTO, A. G.; SUTTON, R. S.; ANDERSON, C. W. Neuronlike adaptive elements that can solve difficult learning control problems. IEEE Transactions on Systems, Man, and Cybernetics, v. SMC-13, n. 5, p. 834-846, 1983.</w:t>
      </w:r>
    </w:p>
    <w:p>
      <w:pPr>
        <w:keepLines/>
        <w:spacing w:after="90" w:line="264"/>
        <w:ind w:left="420" w:hanging="420"/>
      </w:pPr>
      <w:r>
        <w:rPr>
          <w:sz w:val="19"/>
          <w:szCs w:val="19"/>
        </w:rPr>
        <w:t xml:space="preserve">BELLEMARE, M. G. et al. The Arcade Learning Environment: an evaluation platform for general agents. Journal of Artificial Intelligence Research, v. 47, p. 253-279, 2013.</w:t>
      </w:r>
    </w:p>
    <w:p>
      <w:pPr>
        <w:keepLines/>
        <w:spacing w:after="90" w:line="264"/>
        <w:ind w:left="420" w:hanging="420"/>
      </w:pPr>
      <w:r>
        <w:rPr>
          <w:sz w:val="19"/>
          <w:szCs w:val="19"/>
        </w:rPr>
        <w:t xml:space="preserve">BELLEMARE, M. G.; DABNEY, W.; MUNOS, R. A distributional perspective on reinforcement learning. In: International Conference on Machine Learning, 34., 2017. Proceedings [...]. p. 449-458.</w:t>
      </w:r>
    </w:p>
    <w:p>
      <w:pPr>
        <w:keepLines/>
        <w:spacing w:after="90" w:line="264"/>
        <w:ind w:left="420" w:hanging="420"/>
      </w:pPr>
      <w:r>
        <w:rPr>
          <w:sz w:val="19"/>
          <w:szCs w:val="19"/>
        </w:rPr>
        <w:t xml:space="preserve">BELLMAN, R. Dynamic Programming. Princeton: Princeton University Press, 1957.</w:t>
      </w:r>
    </w:p>
    <w:p>
      <w:pPr>
        <w:keepLines/>
        <w:spacing w:after="90" w:line="264"/>
        <w:ind w:left="420" w:hanging="420"/>
      </w:pPr>
      <w:r>
        <w:rPr>
          <w:sz w:val="19"/>
          <w:szCs w:val="19"/>
        </w:rPr>
        <w:t xml:space="preserve">BERTSEKAS, D. P. Dynamic Programming and Optimal Control. 4. ed. Belmont: Athena Scientific, 2017. v. 1.</w:t>
      </w:r>
    </w:p>
    <w:p>
      <w:pPr>
        <w:keepLines/>
        <w:spacing w:after="90" w:line="264"/>
        <w:ind w:left="420" w:hanging="420"/>
      </w:pPr>
      <w:r>
        <w:rPr>
          <w:sz w:val="19"/>
          <w:szCs w:val="19"/>
        </w:rPr>
        <w:t xml:space="preserve">BERTSEKAS, D. P.; TSITSIKLIS, J. N. Neuro-Dynamic Programming. Belmont: Athena Scientific, 1996.</w:t>
      </w:r>
    </w:p>
    <w:p>
      <w:pPr>
        <w:keepLines/>
        <w:spacing w:after="90" w:line="264"/>
        <w:ind w:left="420" w:hanging="420"/>
      </w:pPr>
      <w:r>
        <w:rPr>
          <w:sz w:val="19"/>
          <w:szCs w:val="19"/>
        </w:rPr>
        <w:t xml:space="preserve">BOTTOU, L. et al. Counterfactual reasoning and learning systems: the example of computational advertising. Journal of Machine Learning Research, v. 14, p. 3207-3260, 2013.</w:t>
      </w:r>
    </w:p>
    <w:p>
      <w:pPr>
        <w:keepLines/>
        <w:spacing w:after="90" w:line="264"/>
        <w:ind w:left="420" w:hanging="420"/>
      </w:pPr>
      <w:r>
        <w:rPr>
          <w:sz w:val="19"/>
          <w:szCs w:val="19"/>
        </w:rPr>
        <w:t xml:space="preserve">BRADLEY, R. A.; TERRY, M. E. Rank analysis of incomplete block designs: I. The method of paired comparisons. Biometrika, v. 39, n. 3-4, p. 324-345, 1952.</w:t>
      </w:r>
    </w:p>
    <w:p>
      <w:pPr>
        <w:keepLines/>
        <w:spacing w:after="90" w:line="264"/>
        <w:ind w:left="420" w:hanging="420"/>
      </w:pPr>
      <w:r>
        <w:rPr>
          <w:sz w:val="19"/>
          <w:szCs w:val="19"/>
        </w:rPr>
        <w:t xml:space="preserve">BROCKMAN, G. et al. OpenAI Gym. arXiv preprint arXiv:1606.01540, 2016.</w:t>
      </w:r>
    </w:p>
    <w:p>
      <w:pPr>
        <w:keepLines/>
        <w:spacing w:after="90" w:line="264"/>
        <w:ind w:left="420" w:hanging="420"/>
      </w:pPr>
      <w:r>
        <w:rPr>
          <w:sz w:val="19"/>
          <w:szCs w:val="19"/>
        </w:rPr>
        <w:t xml:space="preserve">BROWN, N.; SANDHOLM, T. Superhuman AI for multiplayer poker. Science, v. 365, n. 6456, p. 885-890, 2019.</w:t>
      </w:r>
    </w:p>
    <w:p>
      <w:pPr>
        <w:keepLines/>
        <w:spacing w:after="90" w:line="264"/>
        <w:ind w:left="420" w:hanging="420"/>
      </w:pPr>
      <w:r>
        <w:rPr>
          <w:sz w:val="19"/>
          <w:szCs w:val="19"/>
        </w:rPr>
        <w:t xml:space="preserve">BROWNE, C. B. et al. A survey of Monte Carlo tree search methods. IEEE Transactions on Computational Intelligence and AI in Games, v. 4, n. 1, p. 1-43, 2012.</w:t>
      </w:r>
    </w:p>
    <w:p>
      <w:pPr>
        <w:keepLines/>
        <w:spacing w:after="90" w:line="264"/>
        <w:ind w:left="420" w:hanging="420"/>
      </w:pPr>
      <w:r>
        <w:rPr>
          <w:sz w:val="19"/>
          <w:szCs w:val="19"/>
        </w:rPr>
        <w:t xml:space="preserve">BURDA, Y. et al. Exploration by random network distillation. In: International Conference on Learning Representations, 7., 2019. Proceedings [...].</w:t>
      </w:r>
    </w:p>
    <w:p>
      <w:pPr>
        <w:keepLines/>
        <w:spacing w:after="90" w:line="264"/>
        <w:ind w:left="420" w:hanging="420"/>
      </w:pPr>
      <w:r>
        <w:rPr>
          <w:sz w:val="19"/>
          <w:szCs w:val="19"/>
        </w:rPr>
        <w:t xml:space="preserve">CHAPELLE, O.; LI, L. An empirical evaluation of Thompson sampling. In: Advances in Neural Information Processing Systems, 24., 2011. Proceedings [...]. p. 2249-2257.</w:t>
      </w:r>
    </w:p>
    <w:p>
      <w:pPr>
        <w:keepLines/>
        <w:spacing w:after="90" w:line="264"/>
        <w:ind w:left="420" w:hanging="420"/>
      </w:pPr>
      <w:r>
        <w:rPr>
          <w:sz w:val="19"/>
          <w:szCs w:val="19"/>
        </w:rPr>
        <w:t xml:space="preserve">CHEN, D.; SAIN, S. L.; GUO, K. Data mining for the online retail industry: a case study of RFM model-based customer segmentation using data mining. Journal of Database Marketing &amp; Customer Strategy Management, v. 19, p. 197-208, 2012.</w:t>
      </w:r>
    </w:p>
    <w:p>
      <w:pPr>
        <w:keepLines/>
        <w:spacing w:after="90" w:line="264"/>
        <w:ind w:left="420" w:hanging="420"/>
      </w:pPr>
      <w:r>
        <w:rPr>
          <w:sz w:val="19"/>
          <w:szCs w:val="19"/>
        </w:rPr>
        <w:t xml:space="preserve">CHEN, L. et al. Decision Transformer: reinforcement learning via sequence modeling. In: Advances in Neural Information Processing Systems, 34., 2021. Proceedings [...].</w:t>
      </w:r>
    </w:p>
    <w:p>
      <w:pPr>
        <w:keepLines/>
        <w:spacing w:after="90" w:line="264"/>
        <w:ind w:left="420" w:hanging="420"/>
      </w:pPr>
      <w:r>
        <w:rPr>
          <w:sz w:val="19"/>
          <w:szCs w:val="19"/>
        </w:rPr>
        <w:t xml:space="preserve">CHRISTIANO, P. F. et al. Deep reinforcement learning from human preferences. In: Advances in Neural Information Processing Systems, 30., 2017. Proceedings [...].</w:t>
      </w:r>
    </w:p>
    <w:p>
      <w:pPr>
        <w:keepLines/>
        <w:spacing w:after="90" w:line="264"/>
        <w:ind w:left="420" w:hanging="420"/>
      </w:pPr>
      <w:r>
        <w:rPr>
          <w:sz w:val="19"/>
          <w:szCs w:val="19"/>
        </w:rPr>
        <w:t xml:space="preserve">CHUA, K. et al. Deep reinforcement learning in a handful of trials using probabilistic dynamics models. In: Advances in Neural Information Processing Systems, 31., 2018. Proceedings [...].</w:t>
      </w:r>
    </w:p>
    <w:p>
      <w:pPr>
        <w:keepLines/>
        <w:spacing w:after="90" w:line="264"/>
        <w:ind w:left="420" w:hanging="420"/>
      </w:pPr>
      <w:r>
        <w:rPr>
          <w:sz w:val="19"/>
          <w:szCs w:val="19"/>
        </w:rPr>
        <w:t xml:space="preserve">COBBE, K. et al. Quantifying generalization in reinforcement learning. In: International Conference on Machine Learning, 36., 2019. Proceedings [...]. p. 1282-1289.</w:t>
      </w:r>
    </w:p>
    <w:p>
      <w:pPr>
        <w:keepLines/>
        <w:spacing w:after="90" w:line="264"/>
        <w:ind w:left="420" w:hanging="420"/>
      </w:pPr>
      <w:r>
        <w:rPr>
          <w:sz w:val="19"/>
          <w:szCs w:val="19"/>
        </w:rPr>
        <w:t xml:space="preserve">CORTEZ, P. et al. Modeling wine preferences by data mining from physicochemical properties. Decision Support Systems, v. 47, n. 4, p. 547-553, 2009.</w:t>
      </w:r>
    </w:p>
    <w:p>
      <w:pPr>
        <w:keepLines/>
        <w:spacing w:after="90" w:line="264"/>
        <w:ind w:left="420" w:hanging="420"/>
      </w:pPr>
      <w:r>
        <w:rPr>
          <w:sz w:val="19"/>
          <w:szCs w:val="19"/>
        </w:rPr>
        <w:t xml:space="preserve">COULOM, R. Efficient selectivity and backup operators in Monte-Carlo tree search. In: International Conference on Computers and Games, 2006. Lecture Notes in Computer Science, v. 4630, p. 72-83.</w:t>
      </w:r>
    </w:p>
    <w:p>
      <w:pPr>
        <w:keepLines/>
        <w:spacing w:after="90" w:line="264"/>
        <w:ind w:left="420" w:hanging="420"/>
      </w:pPr>
      <w:r>
        <w:rPr>
          <w:sz w:val="19"/>
          <w:szCs w:val="19"/>
        </w:rPr>
        <w:t xml:space="preserve">DEISENROTH, M. P.; RASMUSSEN, C. E. PILCO: a model-based and data-efficient approach to policy search. In: International Conference on Machine Learning, 28., 2011. Proceedings [...]. p. 465-472.</w:t>
      </w:r>
    </w:p>
    <w:p>
      <w:pPr>
        <w:keepLines/>
        <w:spacing w:after="90" w:line="264"/>
        <w:ind w:left="420" w:hanging="420"/>
      </w:pPr>
      <w:r>
        <w:rPr>
          <w:sz w:val="19"/>
          <w:szCs w:val="19"/>
        </w:rPr>
        <w:t xml:space="preserve">DUA, D.; GRAFF, C. UCI Machine Learning Repository. Irvine: University of California, School of Information and Computer Science, 2019. Disponível em: https://archive.ics.uci.edu.</w:t>
      </w:r>
    </w:p>
    <w:p>
      <w:pPr>
        <w:keepLines/>
        <w:spacing w:after="90" w:line="264"/>
        <w:ind w:left="420" w:hanging="420"/>
      </w:pPr>
      <w:r>
        <w:rPr>
          <w:sz w:val="19"/>
          <w:szCs w:val="19"/>
        </w:rPr>
        <w:t xml:space="preserve">DUDÍK, M.; LANGFORD, J.; LI, L. Doubly robust policy evaluation and learning. In: International Conference on Machine Learning, 28., 2011. Proceedings [...]. p. 1097-1104.</w:t>
      </w:r>
    </w:p>
    <w:p>
      <w:pPr>
        <w:keepLines/>
        <w:spacing w:after="90" w:line="264"/>
        <w:ind w:left="420" w:hanging="420"/>
      </w:pPr>
      <w:r>
        <w:rPr>
          <w:sz w:val="19"/>
          <w:szCs w:val="19"/>
        </w:rPr>
        <w:t xml:space="preserve">ENGSTROM, L. et al. Implementation matters in deep policy gradients: a case study on PPO and TRPO. In: International Conference on Learning Representations, 8., 2020. Proceedings [...].</w:t>
      </w:r>
    </w:p>
    <w:p>
      <w:pPr>
        <w:keepLines/>
        <w:spacing w:after="90" w:line="264"/>
        <w:ind w:left="420" w:hanging="420"/>
      </w:pPr>
      <w:r>
        <w:rPr>
          <w:sz w:val="19"/>
          <w:szCs w:val="19"/>
        </w:rPr>
        <w:t xml:space="preserve">ERNST, D.; GEURTS, P.; WEHENKEL, L. Tree-based batch mode reinforcement learning. Journal of Machine Learning Research, v. 6, p. 503-556, 2005.</w:t>
      </w:r>
    </w:p>
    <w:p>
      <w:pPr>
        <w:keepLines/>
        <w:spacing w:after="90" w:line="264"/>
        <w:ind w:left="420" w:hanging="420"/>
      </w:pPr>
      <w:r>
        <w:rPr>
          <w:sz w:val="19"/>
          <w:szCs w:val="19"/>
        </w:rPr>
        <w:t xml:space="preserve">FORTUNATO, M. et al. Noisy networks for exploration. In: International Conference on Learning Representations, 6., 2018. Proceedings [...].</w:t>
      </w:r>
    </w:p>
    <w:p>
      <w:pPr>
        <w:keepLines/>
        <w:spacing w:after="90" w:line="264"/>
        <w:ind w:left="420" w:hanging="420"/>
      </w:pPr>
      <w:r>
        <w:rPr>
          <w:sz w:val="19"/>
          <w:szCs w:val="19"/>
        </w:rPr>
        <w:t xml:space="preserve">FU, J. et al. D4RL: datasets for deep data-driven reinforcement learning. arXiv preprint arXiv:2004.07219, 2020.</w:t>
      </w:r>
    </w:p>
    <w:p>
      <w:pPr>
        <w:keepLines/>
        <w:spacing w:after="90" w:line="264"/>
        <w:ind w:left="420" w:hanging="420"/>
      </w:pPr>
      <w:r>
        <w:rPr>
          <w:sz w:val="19"/>
          <w:szCs w:val="19"/>
        </w:rPr>
        <w:t xml:space="preserve">FUJIMOTO, S.; MEGER, D.; PRECUP, D. Off-policy deep reinforcement learning without exploration. In: International Conference on Machine Learning, 36., 2019. Proceedings [...]. p. 2052-2062.</w:t>
      </w:r>
    </w:p>
    <w:p>
      <w:pPr>
        <w:keepLines/>
        <w:spacing w:after="90" w:line="264"/>
        <w:ind w:left="420" w:hanging="420"/>
      </w:pPr>
      <w:r>
        <w:rPr>
          <w:sz w:val="19"/>
          <w:szCs w:val="19"/>
        </w:rPr>
        <w:t xml:space="preserve">FUJIMOTO, S.; VAN HOOF, H.; MEGER, D. Addressing function approximation error in actor-critic methods. In: International Conference on Machine Learning, 35., 2018. Proceedings [...]. p. 1587-1596.</w:t>
      </w:r>
    </w:p>
    <w:p>
      <w:pPr>
        <w:keepLines/>
        <w:spacing w:after="90" w:line="264"/>
        <w:ind w:left="420" w:hanging="420"/>
      </w:pPr>
      <w:r>
        <w:rPr>
          <w:sz w:val="19"/>
          <w:szCs w:val="19"/>
        </w:rPr>
        <w:t xml:space="preserve">GAO, L.; SCHULMAN, J.; HILTON, J. Scaling laws for reward model overoptimization. In: International Conference on Machine Learning, 40., 2023. Proceedings [...]. p. 10835-10866.</w:t>
      </w:r>
    </w:p>
    <w:p>
      <w:pPr>
        <w:keepLines/>
        <w:spacing w:after="90" w:line="264"/>
        <w:ind w:left="420" w:hanging="420"/>
      </w:pPr>
      <w:r>
        <w:rPr>
          <w:sz w:val="19"/>
          <w:szCs w:val="19"/>
        </w:rPr>
        <w:t xml:space="preserve">GARCÍA, J.; FERNÁNDEZ, F. A comprehensive survey on safe reinforcement learning. Journal of Machine Learning Research, v. 16, p. 1437-1480, 2015.</w:t>
      </w:r>
    </w:p>
    <w:p>
      <w:pPr>
        <w:keepLines/>
        <w:spacing w:after="90" w:line="264"/>
        <w:ind w:left="420" w:hanging="420"/>
      </w:pPr>
      <w:r>
        <w:rPr>
          <w:sz w:val="19"/>
          <w:szCs w:val="19"/>
        </w:rPr>
        <w:t xml:space="preserve">GOODFELLOW, I.; BENGIO, Y.; COURVILLE, A. Deep Learning. Cambridge: MIT Press, 2016.</w:t>
      </w:r>
    </w:p>
    <w:p>
      <w:pPr>
        <w:keepLines/>
        <w:spacing w:after="90" w:line="264"/>
        <w:ind w:left="420" w:hanging="420"/>
      </w:pPr>
      <w:r>
        <w:rPr>
          <w:sz w:val="19"/>
          <w:szCs w:val="19"/>
        </w:rPr>
        <w:t xml:space="preserve">HA, D.; SCHMIDHUBER, J. Recurrent world models facilitate policy evolution. In: Advances in Neural Information Processing Systems, 31., 2018. Proceedings [...].</w:t>
      </w:r>
    </w:p>
    <w:p>
      <w:pPr>
        <w:keepLines/>
        <w:spacing w:after="90" w:line="264"/>
        <w:ind w:left="420" w:hanging="420"/>
      </w:pPr>
      <w:r>
        <w:rPr>
          <w:sz w:val="19"/>
          <w:szCs w:val="19"/>
        </w:rPr>
        <w:t xml:space="preserve">HAARNOJA, T. et al. Soft actor-critic: off-policy maximum entropy deep reinforcement learning with a stochastic actor. In: International Conference on Machine Learning, 35., 2018. Proceedings [...]. p. 1861-1870.</w:t>
      </w:r>
    </w:p>
    <w:p>
      <w:pPr>
        <w:keepLines/>
        <w:spacing w:after="90" w:line="264"/>
        <w:ind w:left="420" w:hanging="420"/>
      </w:pPr>
      <w:r>
        <w:rPr>
          <w:sz w:val="19"/>
          <w:szCs w:val="19"/>
        </w:rPr>
        <w:t xml:space="preserve">HAFNER, D. et al. Dream to control: learning behaviors by latent imagination. In: International Conference on Learning Representations, 8., 2020. Proceedings [...].</w:t>
      </w:r>
    </w:p>
    <w:p>
      <w:pPr>
        <w:keepLines/>
        <w:spacing w:after="90" w:line="264"/>
        <w:ind w:left="420" w:hanging="420"/>
      </w:pPr>
      <w:r>
        <w:rPr>
          <w:sz w:val="19"/>
          <w:szCs w:val="19"/>
        </w:rPr>
        <w:t xml:space="preserve">HENDERSON, P. et al. Deep reinforcement learning that matters. In: AAAI Conference on Artificial Intelligence, 32., 2018. Proceedings [...]. p. 3207-3214.</w:t>
      </w:r>
    </w:p>
    <w:p>
      <w:pPr>
        <w:keepLines/>
        <w:spacing w:after="90" w:line="264"/>
        <w:ind w:left="420" w:hanging="420"/>
      </w:pPr>
      <w:r>
        <w:rPr>
          <w:sz w:val="19"/>
          <w:szCs w:val="19"/>
        </w:rPr>
        <w:t xml:space="preserve">HESSEL, M. et al. Rainbow: combining improvements in deep reinforcement learning. In: AAAI Conference on Artificial Intelligence, 32., 2018. Proceedings [...]. p. 3215-3222.</w:t>
      </w:r>
    </w:p>
    <w:p>
      <w:pPr>
        <w:keepLines/>
        <w:spacing w:after="90" w:line="264"/>
        <w:ind w:left="420" w:hanging="420"/>
      </w:pPr>
      <w:r>
        <w:rPr>
          <w:sz w:val="19"/>
          <w:szCs w:val="19"/>
        </w:rPr>
        <w:t xml:space="preserve">HO, J.; ERMON, S. Generative adversarial imitation learning. In: Advances in Neural Information Processing Systems, 29., 2016. Proceedings [...].</w:t>
      </w:r>
    </w:p>
    <w:p>
      <w:pPr>
        <w:keepLines/>
        <w:spacing w:after="90" w:line="264"/>
        <w:ind w:left="420" w:hanging="420"/>
      </w:pPr>
      <w:r>
        <w:rPr>
          <w:sz w:val="19"/>
          <w:szCs w:val="19"/>
        </w:rPr>
        <w:t xml:space="preserve">HOWARD, R. A. Dynamic Programming and Markov Processes. Cambridge: MIT Press, 1960.</w:t>
      </w:r>
    </w:p>
    <w:p>
      <w:pPr>
        <w:keepLines/>
        <w:spacing w:after="90" w:line="264"/>
        <w:ind w:left="420" w:hanging="420"/>
      </w:pPr>
      <w:r>
        <w:rPr>
          <w:sz w:val="19"/>
          <w:szCs w:val="19"/>
        </w:rPr>
        <w:t xml:space="preserve">JAAKKOLA, T.; JORDAN, M. I.; SINGH, S. P. On the convergence of stochastic iterative dynamic programming algorithms. Neural Computation, v. 6, n. 6, p. 1185-1201, 1994.</w:t>
      </w:r>
    </w:p>
    <w:p>
      <w:pPr>
        <w:keepLines/>
        <w:spacing w:after="90" w:line="264"/>
        <w:ind w:left="420" w:hanging="420"/>
      </w:pPr>
      <w:r>
        <w:rPr>
          <w:sz w:val="19"/>
          <w:szCs w:val="19"/>
        </w:rPr>
        <w:t xml:space="preserve">JANNER, M. et al. When to trust your model: model-based policy optimization. In: Advances in Neural Information Processing Systems, 32., 2019. Proceedings [...].</w:t>
      </w:r>
    </w:p>
    <w:p>
      <w:pPr>
        <w:keepLines/>
        <w:spacing w:after="90" w:line="264"/>
        <w:ind w:left="420" w:hanging="420"/>
      </w:pPr>
      <w:r>
        <w:rPr>
          <w:sz w:val="19"/>
          <w:szCs w:val="19"/>
        </w:rPr>
        <w:t xml:space="preserve">KAELBLING, L. P.; LITTMAN, M. L.; CASSANDRA, A. R. Planning and acting in partially observable stochastic domains. Artificial Intelligence, v. 101, n. 1-2, p. 99-134, 1998.</w:t>
      </w:r>
    </w:p>
    <w:p>
      <w:pPr>
        <w:keepLines/>
        <w:spacing w:after="90" w:line="264"/>
        <w:ind w:left="420" w:hanging="420"/>
      </w:pPr>
      <w:r>
        <w:rPr>
          <w:sz w:val="19"/>
          <w:szCs w:val="19"/>
        </w:rPr>
        <w:t xml:space="preserve">KAKADE, S. A natural policy gradient. In: Advances in Neural Information Processing Systems, 14., 2002. Proceedings [...]. p. 1531-1538.</w:t>
      </w:r>
    </w:p>
    <w:p>
      <w:pPr>
        <w:keepLines/>
        <w:spacing w:after="90" w:line="264"/>
        <w:ind w:left="420" w:hanging="420"/>
      </w:pPr>
      <w:r>
        <w:rPr>
          <w:sz w:val="19"/>
          <w:szCs w:val="19"/>
        </w:rPr>
        <w:t xml:space="preserve">KINGMA, D. P.; BA, J. Adam: a method for stochastic optimization. In: International Conference on Learning Representations, 3., 2015. Proceedings [...].</w:t>
      </w:r>
    </w:p>
    <w:p>
      <w:pPr>
        <w:keepLines/>
        <w:spacing w:after="90" w:line="264"/>
        <w:ind w:left="420" w:hanging="420"/>
      </w:pPr>
      <w:r>
        <w:rPr>
          <w:sz w:val="19"/>
          <w:szCs w:val="19"/>
        </w:rPr>
        <w:t xml:space="preserve">KOBER, J.; BAGNELL, J. A.; PETERS, J. Reinforcement learning in robotics: a survey. The International Journal of Robotics Research, v. 32, n. 11, p. 1238-1274, 2013.</w:t>
      </w:r>
    </w:p>
    <w:p>
      <w:pPr>
        <w:keepLines/>
        <w:spacing w:after="90" w:line="264"/>
        <w:ind w:left="420" w:hanging="420"/>
      </w:pPr>
      <w:r>
        <w:rPr>
          <w:sz w:val="19"/>
          <w:szCs w:val="19"/>
        </w:rPr>
        <w:t xml:space="preserve">KOCSIS, L.; SZEPESVÁRI, C. Bandit based Monte-Carlo planning. In: European Conference on Machine Learning, 2006. Lecture Notes in Computer Science, v. 4212, p. 282-293.</w:t>
      </w:r>
    </w:p>
    <w:p>
      <w:pPr>
        <w:keepLines/>
        <w:spacing w:after="90" w:line="264"/>
        <w:ind w:left="420" w:hanging="420"/>
      </w:pPr>
      <w:r>
        <w:rPr>
          <w:sz w:val="19"/>
          <w:szCs w:val="19"/>
        </w:rPr>
        <w:t xml:space="preserve">KONDA, V. R.; TSITSIKLIS, J. N. Actor-critic algorithms. In: Advances in Neural Information Processing Systems, 12., 2000. Proceedings [...]. p. 1008-1014.</w:t>
      </w:r>
    </w:p>
    <w:p>
      <w:pPr>
        <w:keepLines/>
        <w:spacing w:after="90" w:line="264"/>
        <w:ind w:left="420" w:hanging="420"/>
      </w:pPr>
      <w:r>
        <w:rPr>
          <w:sz w:val="19"/>
          <w:szCs w:val="19"/>
        </w:rPr>
        <w:t xml:space="preserve">KONIDARIS, G.; OSENTOSKI, S.; THOMAS, P. Value function approximation in reinforcement learning using the Fourier basis. In: AAAI Conference on Artificial Intelligence, 25., 2011. Proceedings [...]. p. 380-385.</w:t>
      </w:r>
    </w:p>
    <w:p>
      <w:pPr>
        <w:keepLines/>
        <w:spacing w:after="90" w:line="264"/>
        <w:ind w:left="420" w:hanging="420"/>
      </w:pPr>
      <w:r>
        <w:rPr>
          <w:sz w:val="19"/>
          <w:szCs w:val="19"/>
        </w:rPr>
        <w:t xml:space="preserve">KOSTRIKOV, I.; NAIR, A.; LEVINE, S. Offline reinforcement learning with implicit Q-learning. In: International Conference on Learning Representations, 10., 2022. Proceedings [...].</w:t>
      </w:r>
    </w:p>
    <w:p>
      <w:pPr>
        <w:keepLines/>
        <w:spacing w:after="90" w:line="264"/>
        <w:ind w:left="420" w:hanging="420"/>
      </w:pPr>
      <w:r>
        <w:rPr>
          <w:sz w:val="19"/>
          <w:szCs w:val="19"/>
        </w:rPr>
        <w:t xml:space="preserve">KUMAR, A. et al. Conservative Q-learning for offline reinforcement learning. In: Advances in Neural Information Processing Systems, 33., 2020. Proceedings [...].</w:t>
      </w:r>
    </w:p>
    <w:p>
      <w:pPr>
        <w:keepLines/>
        <w:spacing w:after="90" w:line="264"/>
        <w:ind w:left="420" w:hanging="420"/>
      </w:pPr>
      <w:r>
        <w:rPr>
          <w:sz w:val="19"/>
          <w:szCs w:val="19"/>
        </w:rPr>
        <w:t xml:space="preserve">LAI, T. L.; ROBBINS, H. Asymptotically efficient adaptive allocation rules. Advances in Applied Mathematics, v. 6, n. 1, p. 4-22, 1985.</w:t>
      </w:r>
    </w:p>
    <w:p>
      <w:pPr>
        <w:keepLines/>
        <w:spacing w:after="90" w:line="264"/>
        <w:ind w:left="420" w:hanging="420"/>
      </w:pPr>
      <w:r>
        <w:rPr>
          <w:sz w:val="19"/>
          <w:szCs w:val="19"/>
        </w:rPr>
        <w:t xml:space="preserve">LATTIMORE, T.; SZEPESVÁRI, C. Bandit Algorithms. Cambridge: Cambridge University Press, 2020.</w:t>
      </w:r>
    </w:p>
    <w:p>
      <w:pPr>
        <w:keepLines/>
        <w:spacing w:after="90" w:line="264"/>
        <w:ind w:left="420" w:hanging="420"/>
      </w:pPr>
      <w:r>
        <w:rPr>
          <w:sz w:val="19"/>
          <w:szCs w:val="19"/>
        </w:rPr>
        <w:t xml:space="preserve">LECUN, Y.; BENGIO, Y.; HINTON, G. Deep learning. Nature, v. 521, p. 436-444, 2015.</w:t>
      </w:r>
    </w:p>
    <w:p>
      <w:pPr>
        <w:keepLines/>
        <w:spacing w:after="90" w:line="264"/>
        <w:ind w:left="420" w:hanging="420"/>
      </w:pPr>
      <w:r>
        <w:rPr>
          <w:sz w:val="19"/>
          <w:szCs w:val="19"/>
        </w:rPr>
        <w:t xml:space="preserve">LEVINE, S. et al. Offline reinforcement learning: tutorial, review, and perspectives on open problems. arXiv preprint arXiv:2005.01643, 2020.</w:t>
      </w:r>
    </w:p>
    <w:p>
      <w:pPr>
        <w:keepLines/>
        <w:spacing w:after="90" w:line="264"/>
        <w:ind w:left="420" w:hanging="420"/>
      </w:pPr>
      <w:r>
        <w:rPr>
          <w:sz w:val="19"/>
          <w:szCs w:val="19"/>
        </w:rPr>
        <w:t xml:space="preserve">LI, L. et al. A contextual-bandit approach to personalized news article recommendation. In: International Conference on World Wide Web, 19., 2010. Proceedings [...]. p. 661-670.</w:t>
      </w:r>
    </w:p>
    <w:p>
      <w:pPr>
        <w:keepLines/>
        <w:spacing w:after="90" w:line="264"/>
        <w:ind w:left="420" w:hanging="420"/>
      </w:pPr>
      <w:r>
        <w:rPr>
          <w:sz w:val="19"/>
          <w:szCs w:val="19"/>
        </w:rPr>
        <w:t xml:space="preserve">LILLICRAP, T. P. et al. Continuous control with deep reinforcement learning. In: International Conference on Learning Representations, 4., 2016. Proceedings [...].</w:t>
      </w:r>
    </w:p>
    <w:p>
      <w:pPr>
        <w:keepLines/>
        <w:spacing w:after="90" w:line="264"/>
        <w:ind w:left="420" w:hanging="420"/>
      </w:pPr>
      <w:r>
        <w:rPr>
          <w:sz w:val="19"/>
          <w:szCs w:val="19"/>
        </w:rPr>
        <w:t xml:space="preserve">LIN, L.-J. Self-improving reactive agents based on reinforcement learning, planning and teaching. Machine Learning, v. 8, p. 293-321, 1992.</w:t>
      </w:r>
    </w:p>
    <w:p>
      <w:pPr>
        <w:keepLines/>
        <w:spacing w:after="90" w:line="264"/>
        <w:ind w:left="420" w:hanging="420"/>
      </w:pPr>
      <w:r>
        <w:rPr>
          <w:sz w:val="19"/>
          <w:szCs w:val="19"/>
        </w:rPr>
        <w:t xml:space="preserve">LITTMAN, M. L. Markov games as a framework for multi-agent reinforcement learning. In: International Conference on Machine Learning, 11., 1994. Proceedings [...]. p. 157-163.</w:t>
      </w:r>
    </w:p>
    <w:p>
      <w:pPr>
        <w:keepLines/>
        <w:spacing w:after="90" w:line="264"/>
        <w:ind w:left="420" w:hanging="420"/>
      </w:pPr>
      <w:r>
        <w:rPr>
          <w:sz w:val="19"/>
          <w:szCs w:val="19"/>
        </w:rPr>
        <w:t xml:space="preserve">LOWE, R. et al. Multi-agent actor-critic for mixed cooperative-competitive environments. In: Advances in Neural Information Processing Systems, 30., 2017. Proceedings [...].</w:t>
      </w:r>
    </w:p>
    <w:p>
      <w:pPr>
        <w:keepLines/>
        <w:spacing w:after="90" w:line="264"/>
        <w:ind w:left="420" w:hanging="420"/>
      </w:pPr>
      <w:r>
        <w:rPr>
          <w:sz w:val="19"/>
          <w:szCs w:val="19"/>
        </w:rPr>
        <w:t xml:space="preserve">METROPOLIS, N.; ULAM, S. The Monte Carlo method. Journal of the American Statistical Association, v. 44, n. 247, p. 335-341, 1949.</w:t>
      </w:r>
    </w:p>
    <w:p>
      <w:pPr>
        <w:keepLines/>
        <w:spacing w:after="90" w:line="264"/>
        <w:ind w:left="420" w:hanging="420"/>
      </w:pPr>
      <w:r>
        <w:rPr>
          <w:sz w:val="19"/>
          <w:szCs w:val="19"/>
        </w:rPr>
        <w:t xml:space="preserve">MNIH, V. et al. Asynchronous methods for deep reinforcement learning. In: International Conference on Machine Learning, 33., 2016. Proceedings [...]. p. 1928-1937.</w:t>
      </w:r>
    </w:p>
    <w:p>
      <w:pPr>
        <w:keepLines/>
        <w:spacing w:after="90" w:line="264"/>
        <w:ind w:left="420" w:hanging="420"/>
      </w:pPr>
      <w:r>
        <w:rPr>
          <w:sz w:val="19"/>
          <w:szCs w:val="19"/>
        </w:rPr>
        <w:t xml:space="preserve">MNIH, V. et al. Human-level control through deep reinforcement learning. Nature, v. 518, p. 529-533, 2015.</w:t>
      </w:r>
    </w:p>
    <w:p>
      <w:pPr>
        <w:keepLines/>
        <w:spacing w:after="90" w:line="264"/>
        <w:ind w:left="420" w:hanging="420"/>
      </w:pPr>
      <w:r>
        <w:rPr>
          <w:sz w:val="19"/>
          <w:szCs w:val="19"/>
        </w:rPr>
        <w:t xml:space="preserve">MORO, S.; CORTEZ, P.; RITA, P. A data-driven approach to predict the success of bank telemarketing. Decision Support Systems, v. 62, p. 22-31, 2014.</w:t>
      </w:r>
    </w:p>
    <w:p>
      <w:pPr>
        <w:keepLines/>
        <w:spacing w:after="90" w:line="264"/>
        <w:ind w:left="420" w:hanging="420"/>
      </w:pPr>
      <w:r>
        <w:rPr>
          <w:sz w:val="19"/>
          <w:szCs w:val="19"/>
        </w:rPr>
        <w:t xml:space="preserve">NG, A. Y.; HARADA, D.; RUSSELL, S. Policy invariance under reward transformations: theory and application to reward shaping. In: International Conference on Machine Learning, 16., 1999. Proceedings [...]. p. 278-287.</w:t>
      </w:r>
    </w:p>
    <w:p>
      <w:pPr>
        <w:keepLines/>
        <w:spacing w:after="90" w:line="264"/>
        <w:ind w:left="420" w:hanging="420"/>
      </w:pPr>
      <w:r>
        <w:rPr>
          <w:sz w:val="19"/>
          <w:szCs w:val="19"/>
        </w:rPr>
        <w:t xml:space="preserve">NG, A. Y.; RUSSELL, S. Algorithms for inverse reinforcement learning. In: International Conference on Machine Learning, 17., 2000. Proceedings [...]. p. 663-670.</w:t>
      </w:r>
    </w:p>
    <w:p>
      <w:pPr>
        <w:keepLines/>
        <w:spacing w:after="90" w:line="264"/>
        <w:ind w:left="420" w:hanging="420"/>
      </w:pPr>
      <w:r>
        <w:rPr>
          <w:sz w:val="19"/>
          <w:szCs w:val="19"/>
        </w:rPr>
        <w:t xml:space="preserve">OUYANG, L. et al. Training language models to follow instructions with human feedback. In: Advances in Neural Information Processing Systems, 35., 2022. Proceedings [...].</w:t>
      </w:r>
    </w:p>
    <w:p>
      <w:pPr>
        <w:keepLines/>
        <w:spacing w:after="90" w:line="264"/>
        <w:ind w:left="420" w:hanging="420"/>
      </w:pPr>
      <w:r>
        <w:rPr>
          <w:sz w:val="19"/>
          <w:szCs w:val="19"/>
        </w:rPr>
        <w:t xml:space="preserve">PASZKE, A. et al. PyTorch: an imperative style, high-performance deep learning library. In: Advances in Neural Information Processing Systems, 32., 2019. Proceedings [...].</w:t>
      </w:r>
    </w:p>
    <w:p>
      <w:pPr>
        <w:keepLines/>
        <w:spacing w:after="90" w:line="264"/>
        <w:ind w:left="420" w:hanging="420"/>
      </w:pPr>
      <w:r>
        <w:rPr>
          <w:sz w:val="19"/>
          <w:szCs w:val="19"/>
        </w:rPr>
        <w:t xml:space="preserve">PATHAK, D. et al. Curiosity-driven exploration by self-supervised prediction. In: International Conference on Machine Learning, 34., 2017. Proceedings [...]. p. 2778-2787.</w:t>
      </w:r>
    </w:p>
    <w:p>
      <w:pPr>
        <w:keepLines/>
        <w:spacing w:after="90" w:line="264"/>
        <w:ind w:left="420" w:hanging="420"/>
      </w:pPr>
      <w:r>
        <w:rPr>
          <w:sz w:val="19"/>
          <w:szCs w:val="19"/>
        </w:rPr>
        <w:t xml:space="preserve">PEDREGOSA, F. et al. Scikit-learn: machine learning in Python. Journal of Machine Learning Research, v. 12, p. 2825-2830, 2011.</w:t>
      </w:r>
    </w:p>
    <w:p>
      <w:pPr>
        <w:keepLines/>
        <w:spacing w:after="90" w:line="264"/>
        <w:ind w:left="420" w:hanging="420"/>
      </w:pPr>
      <w:r>
        <w:rPr>
          <w:sz w:val="19"/>
          <w:szCs w:val="19"/>
        </w:rPr>
        <w:t xml:space="preserve">PETERS, J.; SCHAAL, S. Reinforcement learning of motor skills with policy gradients. Neural Networks, v. 21, n. 4, p. 682-697, 2008.</w:t>
      </w:r>
    </w:p>
    <w:p>
      <w:pPr>
        <w:keepLines/>
        <w:spacing w:after="90" w:line="264"/>
        <w:ind w:left="420" w:hanging="420"/>
      </w:pPr>
      <w:r>
        <w:rPr>
          <w:sz w:val="19"/>
          <w:szCs w:val="19"/>
        </w:rPr>
        <w:t xml:space="preserve">POMERLEAU, D. A. Efficient training of artificial neural networks for autonomous navigation. Neural Computation, v. 3, n. 1, p. 88-97, 1991.</w:t>
      </w:r>
    </w:p>
    <w:p>
      <w:pPr>
        <w:keepLines/>
        <w:spacing w:after="90" w:line="264"/>
        <w:ind w:left="420" w:hanging="420"/>
      </w:pPr>
      <w:r>
        <w:rPr>
          <w:sz w:val="19"/>
          <w:szCs w:val="19"/>
        </w:rPr>
        <w:t xml:space="preserve">PRECUP, D.; SUTTON, R. S.; SINGH, S. Eligibility traces for off-policy policy evaluation. In: International Conference on Machine Learning, 17., 2000. Proceedings [...]. p. 759-766.</w:t>
      </w:r>
    </w:p>
    <w:p>
      <w:pPr>
        <w:keepLines/>
        <w:spacing w:after="90" w:line="264"/>
        <w:ind w:left="420" w:hanging="420"/>
      </w:pPr>
      <w:r>
        <w:rPr>
          <w:sz w:val="19"/>
          <w:szCs w:val="19"/>
        </w:rPr>
        <w:t xml:space="preserve">PUTERMAN, M. L. Markov Decision Processes: Discrete Stochastic Dynamic Programming. New York: Wiley, 1994.</w:t>
      </w:r>
    </w:p>
    <w:p>
      <w:pPr>
        <w:keepLines/>
        <w:spacing w:after="90" w:line="264"/>
        <w:ind w:left="420" w:hanging="420"/>
      </w:pPr>
      <w:r>
        <w:rPr>
          <w:sz w:val="19"/>
          <w:szCs w:val="19"/>
        </w:rPr>
        <w:t xml:space="preserve">RAFAILOV, R. et al. Direct preference optimization: your language model is secretly a reward model. In: Advances in Neural Information Processing Systems, 36., 2023. Proceedings [...].</w:t>
      </w:r>
    </w:p>
    <w:p>
      <w:pPr>
        <w:keepLines/>
        <w:spacing w:after="90" w:line="264"/>
        <w:ind w:left="420" w:hanging="420"/>
      </w:pPr>
      <w:r>
        <w:rPr>
          <w:sz w:val="19"/>
          <w:szCs w:val="19"/>
        </w:rPr>
        <w:t xml:space="preserve">RAFFIN, A. et al. Stable-Baselines3: reliable reinforcement learning implementations. Journal of Machine Learning Research, v. 22, n. 268, p. 1-8, 2021.</w:t>
      </w:r>
    </w:p>
    <w:p>
      <w:pPr>
        <w:keepLines/>
        <w:spacing w:after="90" w:line="264"/>
        <w:ind w:left="420" w:hanging="420"/>
      </w:pPr>
      <w:r>
        <w:rPr>
          <w:sz w:val="19"/>
          <w:szCs w:val="19"/>
        </w:rPr>
        <w:t xml:space="preserve">RASHID, T. et al. QMIX: monotonic value function factorisation for deep multi-agent reinforcement learning. In: International Conference on Machine Learning, 35., 2018. Proceedings [...]. p. 4295-4304.</w:t>
      </w:r>
    </w:p>
    <w:p>
      <w:pPr>
        <w:keepLines/>
        <w:spacing w:after="90" w:line="264"/>
        <w:ind w:left="420" w:hanging="420"/>
      </w:pPr>
      <w:r>
        <w:rPr>
          <w:sz w:val="19"/>
          <w:szCs w:val="19"/>
        </w:rPr>
        <w:t xml:space="preserve">RIEDMILLER, M. Neural fitted Q iteration: first experiences with a data efficient neural reinforcement learning method. In: European Conference on Machine Learning, 2005. Lecture Notes in Computer Science, v. 3720, p. 317-328.</w:t>
      </w:r>
    </w:p>
    <w:p>
      <w:pPr>
        <w:keepLines/>
        <w:spacing w:after="90" w:line="264"/>
        <w:ind w:left="420" w:hanging="420"/>
      </w:pPr>
      <w:r>
        <w:rPr>
          <w:sz w:val="19"/>
          <w:szCs w:val="19"/>
        </w:rPr>
        <w:t xml:space="preserve">ROBBINS, H. Some aspects of the sequential design of experiments. Bulletin of the American Mathematical Society, v. 58, n. 5, p. 527-535, 1952.</w:t>
      </w:r>
    </w:p>
    <w:p>
      <w:pPr>
        <w:keepLines/>
        <w:spacing w:after="90" w:line="264"/>
        <w:ind w:left="420" w:hanging="420"/>
      </w:pPr>
      <w:r>
        <w:rPr>
          <w:sz w:val="19"/>
          <w:szCs w:val="19"/>
        </w:rPr>
        <w:t xml:space="preserve">ROSS, S.; GORDON, G. J.; BAGNELL, J. A. A reduction of imitation learning and structured prediction to no-regret online learning. In: International Conference on Artificial Intelligence and Statistics, 14., 2011. Proceedings of Machine Learning Research, v. 15, p. 627-635.</w:t>
      </w:r>
    </w:p>
    <w:p>
      <w:pPr>
        <w:keepLines/>
        <w:spacing w:after="90" w:line="264"/>
        <w:ind w:left="420" w:hanging="420"/>
      </w:pPr>
      <w:r>
        <w:rPr>
          <w:sz w:val="19"/>
          <w:szCs w:val="19"/>
        </w:rPr>
        <w:t xml:space="preserve">RUMELHART, D. E.; HINTON, G. E.; WILLIAMS, R. J. Learning representations by back-propagating errors. Nature, v. 323, p. 533-536, 1986.</w:t>
      </w:r>
    </w:p>
    <w:p>
      <w:pPr>
        <w:keepLines/>
        <w:spacing w:after="90" w:line="264"/>
        <w:ind w:left="420" w:hanging="420"/>
      </w:pPr>
      <w:r>
        <w:rPr>
          <w:sz w:val="19"/>
          <w:szCs w:val="19"/>
        </w:rPr>
        <w:t xml:space="preserve">RUMMERY, G. A.; NIRANJAN, M. On-line Q-learning using connectionist systems. Cambridge: Cambridge University Engineering Department, 1994. Technical Report CUED/F-INFENG/TR 166.</w:t>
      </w:r>
    </w:p>
    <w:p>
      <w:pPr>
        <w:keepLines/>
        <w:spacing w:after="90" w:line="264"/>
        <w:ind w:left="420" w:hanging="420"/>
      </w:pPr>
      <w:r>
        <w:rPr>
          <w:sz w:val="19"/>
          <w:szCs w:val="19"/>
        </w:rPr>
        <w:t xml:space="preserve">SAMUEL, A. L. Some studies in machine learning using the game of checkers. IBM Journal of Research and Development, v. 3, n. 3, p. 210-229, 1959.</w:t>
      </w:r>
    </w:p>
    <w:p>
      <w:pPr>
        <w:keepLines/>
        <w:spacing w:after="90" w:line="264"/>
        <w:ind w:left="420" w:hanging="420"/>
      </w:pPr>
      <w:r>
        <w:rPr>
          <w:sz w:val="19"/>
          <w:szCs w:val="19"/>
        </w:rPr>
        <w:t xml:space="preserve">SCHAUL, T. et al. Prioritized experience replay. In: International Conference on Learning Representations, 4., 2016. Proceedings [...].</w:t>
      </w:r>
    </w:p>
    <w:p>
      <w:pPr>
        <w:keepLines/>
        <w:spacing w:after="90" w:line="264"/>
        <w:ind w:left="420" w:hanging="420"/>
      </w:pPr>
      <w:r>
        <w:rPr>
          <w:sz w:val="19"/>
          <w:szCs w:val="19"/>
        </w:rPr>
        <w:t xml:space="preserve">SCHRITTWIESER, J. et al. Mastering Atari, Go, chess and shogi by planning with a learned model. Nature, v. 588, p. 604-609, 2020.</w:t>
      </w:r>
    </w:p>
    <w:p>
      <w:pPr>
        <w:keepLines/>
        <w:spacing w:after="90" w:line="264"/>
        <w:ind w:left="420" w:hanging="420"/>
      </w:pPr>
      <w:r>
        <w:rPr>
          <w:sz w:val="19"/>
          <w:szCs w:val="19"/>
        </w:rPr>
        <w:t xml:space="preserve">SCHULMAN, J. et al. High-dimensional continuous control using generalized advantage estimation. In: International Conference on Learning Representations, 4., 2016. Proceedings [...].</w:t>
      </w:r>
    </w:p>
    <w:p>
      <w:pPr>
        <w:keepLines/>
        <w:spacing w:after="90" w:line="264"/>
        <w:ind w:left="420" w:hanging="420"/>
      </w:pPr>
      <w:r>
        <w:rPr>
          <w:sz w:val="19"/>
          <w:szCs w:val="19"/>
        </w:rPr>
        <w:t xml:space="preserve">SCHULMAN, J. et al. Proximal policy optimization algorithms. arXiv preprint arXiv:1707.06347, 2017.</w:t>
      </w:r>
    </w:p>
    <w:p>
      <w:pPr>
        <w:keepLines/>
        <w:spacing w:after="90" w:line="264"/>
        <w:ind w:left="420" w:hanging="420"/>
      </w:pPr>
      <w:r>
        <w:rPr>
          <w:sz w:val="19"/>
          <w:szCs w:val="19"/>
        </w:rPr>
        <w:t xml:space="preserve">SCHULMAN, J. et al. Trust region policy optimization. In: International Conference on Machine Learning, 32., 2015. Proceedings [...]. p. 1889-1897.</w:t>
      </w:r>
    </w:p>
    <w:p>
      <w:pPr>
        <w:keepLines/>
        <w:spacing w:after="90" w:line="264"/>
        <w:ind w:left="420" w:hanging="420"/>
      </w:pPr>
      <w:r>
        <w:rPr>
          <w:sz w:val="19"/>
          <w:szCs w:val="19"/>
        </w:rPr>
        <w:t xml:space="preserve">SCHULTZ, W.; DAYAN, P.; MONTAGUE, P. R. A neural substrate of prediction and reward. Science, v. 275, n. 5306, p. 1593-1599, 1997.</w:t>
      </w:r>
    </w:p>
    <w:p>
      <w:pPr>
        <w:keepLines/>
        <w:spacing w:after="90" w:line="264"/>
        <w:ind w:left="420" w:hanging="420"/>
      </w:pPr>
      <w:r>
        <w:rPr>
          <w:sz w:val="19"/>
          <w:szCs w:val="19"/>
        </w:rPr>
        <w:t xml:space="preserve">SILVER, D. et al. A general reinforcement learning algorithm that masters chess, shogi, and Go through self-play. Science, v. 362, n. 6419, p. 1140-1144, 2018.</w:t>
      </w:r>
    </w:p>
    <w:p>
      <w:pPr>
        <w:keepLines/>
        <w:spacing w:after="90" w:line="264"/>
        <w:ind w:left="420" w:hanging="420"/>
      </w:pPr>
      <w:r>
        <w:rPr>
          <w:sz w:val="19"/>
          <w:szCs w:val="19"/>
        </w:rPr>
        <w:t xml:space="preserve">SILVER, D. et al. Deterministic policy gradient algorithms. In: International Conference on Machine Learning, 31., 2014. Proceedings [...]. p. 387-395.</w:t>
      </w:r>
    </w:p>
    <w:p>
      <w:pPr>
        <w:keepLines/>
        <w:spacing w:after="90" w:line="264"/>
        <w:ind w:left="420" w:hanging="420"/>
      </w:pPr>
      <w:r>
        <w:rPr>
          <w:sz w:val="19"/>
          <w:szCs w:val="19"/>
        </w:rPr>
        <w:t xml:space="preserve">SILVER, D. et al. Mastering the game of Go with deep neural networks and tree search. Nature, v. 529, p. 484-489, 2016.</w:t>
      </w:r>
    </w:p>
    <w:p>
      <w:pPr>
        <w:keepLines/>
        <w:spacing w:after="90" w:line="264"/>
        <w:ind w:left="420" w:hanging="420"/>
      </w:pPr>
      <w:r>
        <w:rPr>
          <w:sz w:val="19"/>
          <w:szCs w:val="19"/>
        </w:rPr>
        <w:t xml:space="preserve">SILVER, D. et al. Mastering the game of Go without human knowledge. Nature, v. 550, p. 354-359, 2017.</w:t>
      </w:r>
    </w:p>
    <w:p>
      <w:pPr>
        <w:keepLines/>
        <w:spacing w:after="90" w:line="264"/>
        <w:ind w:left="420" w:hanging="420"/>
      </w:pPr>
      <w:r>
        <w:rPr>
          <w:sz w:val="19"/>
          <w:szCs w:val="19"/>
        </w:rPr>
        <w:t xml:space="preserve">SINGH, S. et al. Convergence results for single-step on-policy reinforcement-learning algorithms. Machine Learning, v. 38, p. 287-308, 2000.</w:t>
      </w:r>
    </w:p>
    <w:p>
      <w:pPr>
        <w:keepLines/>
        <w:spacing w:after="90" w:line="264"/>
        <w:ind w:left="420" w:hanging="420"/>
      </w:pPr>
      <w:r>
        <w:rPr>
          <w:sz w:val="19"/>
          <w:szCs w:val="19"/>
        </w:rPr>
        <w:t xml:space="preserve">SINGH, S. P.; SUTTON, R. S. Reinforcement learning with replacing eligibility traces. Machine Learning, v. 22, p. 123-158, 1996.</w:t>
      </w:r>
    </w:p>
    <w:p>
      <w:pPr>
        <w:keepLines/>
        <w:spacing w:after="90" w:line="264"/>
        <w:ind w:left="420" w:hanging="420"/>
      </w:pPr>
      <w:r>
        <w:rPr>
          <w:sz w:val="19"/>
          <w:szCs w:val="19"/>
        </w:rPr>
        <w:t xml:space="preserve">STIENNON, N. et al. Learning to summarize with human feedback. In: Advances in Neural Information Processing Systems, 33., 2020. Proceedings [...].</w:t>
      </w:r>
    </w:p>
    <w:p>
      <w:pPr>
        <w:keepLines/>
        <w:spacing w:after="90" w:line="264"/>
        <w:ind w:left="420" w:hanging="420"/>
      </w:pPr>
      <w:r>
        <w:rPr>
          <w:sz w:val="19"/>
          <w:szCs w:val="19"/>
        </w:rPr>
        <w:t xml:space="preserve">SUTTON, R. S. Dyna, an integrated architecture for learning, planning, and reacting. ACM SIGART Bulletin, v. 2, n. 4, p. 160-163, 1991.</w:t>
      </w:r>
    </w:p>
    <w:p>
      <w:pPr>
        <w:keepLines/>
        <w:spacing w:after="90" w:line="264"/>
        <w:ind w:left="420" w:hanging="420"/>
      </w:pPr>
      <w:r>
        <w:rPr>
          <w:sz w:val="19"/>
          <w:szCs w:val="19"/>
        </w:rPr>
        <w:t xml:space="preserve">SUTTON, R. S. et al. Policy gradient methods for reinforcement learning with function approximation. In: Advances in Neural Information Processing Systems, 12., 2000. Proceedings [...]. p. 1057-1063.</w:t>
      </w:r>
    </w:p>
    <w:p>
      <w:pPr>
        <w:keepLines/>
        <w:spacing w:after="90" w:line="264"/>
        <w:ind w:left="420" w:hanging="420"/>
      </w:pPr>
      <w:r>
        <w:rPr>
          <w:sz w:val="19"/>
          <w:szCs w:val="19"/>
        </w:rPr>
        <w:t xml:space="preserve">SUTTON, R. S. Learning to predict by the methods of temporal differences. Machine Learning, v. 3, p. 9-44, 1988.</w:t>
      </w:r>
    </w:p>
    <w:p>
      <w:pPr>
        <w:keepLines/>
        <w:spacing w:after="90" w:line="264"/>
        <w:ind w:left="420" w:hanging="420"/>
      </w:pPr>
      <w:r>
        <w:rPr>
          <w:sz w:val="19"/>
          <w:szCs w:val="19"/>
        </w:rPr>
        <w:t xml:space="preserve">SUTTON, R. S. Temporal credit assignment in reinforcement learning. 1984. Tese (Doutorado) - University of Massachusetts Amherst, Amherst, 1984.</w:t>
      </w:r>
    </w:p>
    <w:p>
      <w:pPr>
        <w:keepLines/>
        <w:spacing w:after="90" w:line="264"/>
        <w:ind w:left="420" w:hanging="420"/>
      </w:pPr>
      <w:r>
        <w:rPr>
          <w:sz w:val="19"/>
          <w:szCs w:val="19"/>
        </w:rPr>
        <w:t xml:space="preserve">SUTTON, R. S.; BARTO, A. G. Reinforcement Learning: An Introduction. 2. ed. Cambridge: MIT Press, 2018.</w:t>
      </w:r>
    </w:p>
    <w:p>
      <w:pPr>
        <w:keepLines/>
        <w:spacing w:after="90" w:line="264"/>
        <w:ind w:left="420" w:hanging="420"/>
      </w:pPr>
      <w:r>
        <w:rPr>
          <w:sz w:val="19"/>
          <w:szCs w:val="19"/>
        </w:rPr>
        <w:t xml:space="preserve">SUTTON, R. S.; PRECUP, D.; SINGH, S. Between MDPs and semi-MDPs: a framework for temporal abstraction in reinforcement learning. Artificial Intelligence, v. 112, n. 1-2, p. 181-211, 1999.</w:t>
      </w:r>
    </w:p>
    <w:p>
      <w:pPr>
        <w:keepLines/>
        <w:spacing w:after="90" w:line="264"/>
        <w:ind w:left="420" w:hanging="420"/>
      </w:pPr>
      <w:r>
        <w:rPr>
          <w:sz w:val="19"/>
          <w:szCs w:val="19"/>
        </w:rPr>
        <w:t xml:space="preserve">SWAMINATHAN, A.; JOACHIMS, T. Batch learning from logged bandit feedback through counterfactual risk minimization. Journal of Machine Learning Research, v. 16, p. 1731-1755, 2015.</w:t>
      </w:r>
    </w:p>
    <w:p>
      <w:pPr>
        <w:keepLines/>
        <w:spacing w:after="90" w:line="264"/>
        <w:ind w:left="420" w:hanging="420"/>
      </w:pPr>
      <w:r>
        <w:rPr>
          <w:sz w:val="19"/>
          <w:szCs w:val="19"/>
        </w:rPr>
        <w:t xml:space="preserve">SZEPESVÁRI, C. Algorithms for Reinforcement Learning. San Rafael: Morgan &amp; Claypool, 2010.</w:t>
      </w:r>
    </w:p>
    <w:p>
      <w:pPr>
        <w:keepLines/>
        <w:spacing w:after="90" w:line="264"/>
        <w:ind w:left="420" w:hanging="420"/>
      </w:pPr>
      <w:r>
        <w:rPr>
          <w:sz w:val="19"/>
          <w:szCs w:val="19"/>
        </w:rPr>
        <w:t xml:space="preserve">TESAURO, G. Temporal difference learning and TD-Gammon. Communications of the ACM, v. 38, n. 3, p. 58-68, 1995.</w:t>
      </w:r>
    </w:p>
    <w:p>
      <w:pPr>
        <w:keepLines/>
        <w:spacing w:after="90" w:line="264"/>
        <w:ind w:left="420" w:hanging="420"/>
      </w:pPr>
      <w:r>
        <w:rPr>
          <w:sz w:val="19"/>
          <w:szCs w:val="19"/>
        </w:rPr>
        <w:t xml:space="preserve">THOMAS, P. S.; BRUNSKILL, E. Data-efficient off-policy policy evaluation for reinforcement learning. In: International Conference on Machine Learning, 33., 2016. Proceedings [...]. p. 2139-2148.</w:t>
      </w:r>
    </w:p>
    <w:p>
      <w:pPr>
        <w:keepLines/>
        <w:spacing w:after="90" w:line="264"/>
        <w:ind w:left="420" w:hanging="420"/>
      </w:pPr>
      <w:r>
        <w:rPr>
          <w:sz w:val="19"/>
          <w:szCs w:val="19"/>
        </w:rPr>
        <w:t xml:space="preserve">THOMAS, P. S.; THEOCHAROUS, G.; GHAVAMZADEH, M. High-confidence off-policy evaluation. In: AAAI Conference on Artificial Intelligence, 29., 2015. Proceedings [...]. p. 3000-3006.</w:t>
      </w:r>
    </w:p>
    <w:p>
      <w:pPr>
        <w:keepLines/>
        <w:spacing w:after="90" w:line="264"/>
        <w:ind w:left="420" w:hanging="420"/>
      </w:pPr>
      <w:r>
        <w:rPr>
          <w:sz w:val="19"/>
          <w:szCs w:val="19"/>
        </w:rPr>
        <w:t xml:space="preserve">THOMPSON, W. R. On the likelihood that one unknown probability exceeds another in view of the evidence of two samples. Biometrika, v. 25, n. 3-4, p. 285-294, 1933.</w:t>
      </w:r>
    </w:p>
    <w:p>
      <w:pPr>
        <w:keepLines/>
        <w:spacing w:after="90" w:line="264"/>
        <w:ind w:left="420" w:hanging="420"/>
      </w:pPr>
      <w:r>
        <w:rPr>
          <w:sz w:val="19"/>
          <w:szCs w:val="19"/>
        </w:rPr>
        <w:t xml:space="preserve">THORNDIKE, E. L. Animal Intelligence: Experimental Studies. New York: Macmillan, 1911.</w:t>
      </w:r>
    </w:p>
    <w:p>
      <w:pPr>
        <w:keepLines/>
        <w:spacing w:after="90" w:line="264"/>
        <w:ind w:left="420" w:hanging="420"/>
      </w:pPr>
      <w:r>
        <w:rPr>
          <w:sz w:val="19"/>
          <w:szCs w:val="19"/>
        </w:rPr>
        <w:t xml:space="preserve">TOBIN, J. et al. Domain randomization for transferring deep neural networks from simulated to real world. In: IEEE/RSJ International Conference on Intelligent Robots and Systems, 2017. Proceedings [...]. p. 23-30.</w:t>
      </w:r>
    </w:p>
    <w:p>
      <w:pPr>
        <w:keepLines/>
        <w:spacing w:after="90" w:line="264"/>
        <w:ind w:left="420" w:hanging="420"/>
      </w:pPr>
      <w:r>
        <w:rPr>
          <w:sz w:val="19"/>
          <w:szCs w:val="19"/>
        </w:rPr>
        <w:t xml:space="preserve">TSITSIKLIS, J. N. Asynchronous stochastic approximation and Q-learning. Machine Learning, v. 16, p. 185-202, 1994.</w:t>
      </w:r>
    </w:p>
    <w:p>
      <w:pPr>
        <w:keepLines/>
        <w:spacing w:after="90" w:line="264"/>
        <w:ind w:left="420" w:hanging="420"/>
      </w:pPr>
      <w:r>
        <w:rPr>
          <w:sz w:val="19"/>
          <w:szCs w:val="19"/>
        </w:rPr>
        <w:t xml:space="preserve">TSITSIKLIS, J. N.; VAN ROY, B. An analysis of temporal-difference learning with function approximation. IEEE Transactions on Automatic Control, v. 42, n. 5, p. 674-690, 1997.</w:t>
      </w:r>
    </w:p>
    <w:p>
      <w:pPr>
        <w:keepLines/>
        <w:spacing w:after="90" w:line="264"/>
        <w:ind w:left="420" w:hanging="420"/>
      </w:pPr>
      <w:r>
        <w:rPr>
          <w:sz w:val="19"/>
          <w:szCs w:val="19"/>
        </w:rPr>
        <w:t xml:space="preserve">VAN HASSELT, H. Double Q-learning. In: Advances in Neural Information Processing Systems, 23., 2010. Proceedings [...]. p. 2613-2621.</w:t>
      </w:r>
    </w:p>
    <w:p>
      <w:pPr>
        <w:keepLines/>
        <w:spacing w:after="90" w:line="264"/>
        <w:ind w:left="420" w:hanging="420"/>
      </w:pPr>
      <w:r>
        <w:rPr>
          <w:sz w:val="19"/>
          <w:szCs w:val="19"/>
        </w:rPr>
        <w:t xml:space="preserve">VAN HASSELT, H. et al. Deep reinforcement learning and the deadly triad. arXiv preprint arXiv:1812.02648, 2018.</w:t>
      </w:r>
    </w:p>
    <w:p>
      <w:pPr>
        <w:keepLines/>
        <w:spacing w:after="90" w:line="264"/>
        <w:ind w:left="420" w:hanging="420"/>
      </w:pPr>
      <w:r>
        <w:rPr>
          <w:sz w:val="19"/>
          <w:szCs w:val="19"/>
        </w:rPr>
        <w:t xml:space="preserve">VAN HASSELT, H.; GUEZ, A.; SILVER, D. Deep reinforcement learning with Double Q-learning. In: AAAI Conference on Artificial Intelligence, 30., 2016. Proceedings [...]. p. 2094-2100.</w:t>
      </w:r>
    </w:p>
    <w:p>
      <w:pPr>
        <w:keepLines/>
        <w:spacing w:after="90" w:line="264"/>
        <w:ind w:left="420" w:hanging="420"/>
      </w:pPr>
      <w:r>
        <w:rPr>
          <w:sz w:val="19"/>
          <w:szCs w:val="19"/>
        </w:rPr>
        <w:t xml:space="preserve">VAN SEIJEN, H. et al. A theoretical and empirical analysis of Expected Sarsa. In: IEEE Symposium on Adaptive Dynamic Programming and Reinforcement Learning, 2009. Proceedings [...]. p. 177-184.</w:t>
      </w:r>
    </w:p>
    <w:p>
      <w:pPr>
        <w:keepLines/>
        <w:spacing w:after="90" w:line="264"/>
        <w:ind w:left="420" w:hanging="420"/>
      </w:pPr>
      <w:r>
        <w:rPr>
          <w:sz w:val="19"/>
          <w:szCs w:val="19"/>
        </w:rPr>
        <w:t xml:space="preserve">VINYALS, O. et al. Grandmaster level in StarCraft II using multi-agent reinforcement learning. Nature, v. 575, p. 350-354, 2019.</w:t>
      </w:r>
    </w:p>
    <w:p>
      <w:pPr>
        <w:keepLines/>
        <w:spacing w:after="90" w:line="264"/>
        <w:ind w:left="420" w:hanging="420"/>
      </w:pPr>
      <w:r>
        <w:rPr>
          <w:sz w:val="19"/>
          <w:szCs w:val="19"/>
        </w:rPr>
        <w:t xml:space="preserve">WANG, Z. et al. Dueling network architectures for deep reinforcement learning. In: International Conference on Machine Learning, 33., 2016. Proceedings [...]. p. 1995-2003.</w:t>
      </w:r>
    </w:p>
    <w:p>
      <w:pPr>
        <w:keepLines/>
        <w:spacing w:after="90" w:line="264"/>
        <w:ind w:left="420" w:hanging="420"/>
      </w:pPr>
      <w:r>
        <w:rPr>
          <w:sz w:val="19"/>
          <w:szCs w:val="19"/>
        </w:rPr>
        <w:t xml:space="preserve">WATKINS, C. J. C. H. Learning from delayed rewards. 1989. Tese (Doutorado) - University of Cambridge, Cambridge, 1989.</w:t>
      </w:r>
    </w:p>
    <w:p>
      <w:pPr>
        <w:keepLines/>
        <w:spacing w:after="90" w:line="264"/>
        <w:ind w:left="420" w:hanging="420"/>
      </w:pPr>
      <w:r>
        <w:rPr>
          <w:sz w:val="19"/>
          <w:szCs w:val="19"/>
        </w:rPr>
        <w:t xml:space="preserve">WATKINS, C. J. C. H.; DAYAN, P. Q-learning. Machine Learning, v. 8, n. 3-4, p. 279-292, 1992.</w:t>
      </w:r>
    </w:p>
    <w:p>
      <w:pPr>
        <w:keepLines/>
        <w:spacing w:after="90" w:line="264"/>
        <w:ind w:left="420" w:hanging="420"/>
      </w:pPr>
      <w:r>
        <w:rPr>
          <w:sz w:val="19"/>
          <w:szCs w:val="19"/>
        </w:rPr>
        <w:t xml:space="preserve">WILLIAMS, R. J. Simple statistical gradient-following algorithms for connectionist reinforcement learning. Machine Learning, v. 8, p. 229-256, 1992.</w:t>
      </w:r>
    </w:p>
    <w:p>
      <w:pPr>
        <w:keepLines/>
        <w:spacing w:after="90" w:line="264"/>
        <w:ind w:left="420" w:hanging="420"/>
      </w:pPr>
      <w:r>
        <w:rPr>
          <w:sz w:val="19"/>
          <w:szCs w:val="19"/>
        </w:rPr>
        <w:t xml:space="preserve">WILLIAMS, R. J.; PENG, J. Function optimization using connectionist reinforcement learning algorithms. Connection Science, v. 3, n. 3, p. 241-268, 1991.</w:t>
      </w:r>
    </w:p>
    <w:p>
      <w:pPr>
        <w:keepLines/>
        <w:spacing w:after="90" w:line="264"/>
        <w:ind w:left="420" w:hanging="420"/>
      </w:pPr>
      <w:r>
        <w:rPr>
          <w:sz w:val="19"/>
          <w:szCs w:val="19"/>
        </w:rPr>
        <w:t xml:space="preserve">ZIEBART, B. D. et al. Maximum entropy inverse reinforcement learning. In: AAAI Conference on Artificial Intelligence, 23., 2008. Proceedings [...]. p. 1433-1438.</w:t>
      </w:r>
    </w:p>
    <w:sectPr>
      <w:headerReference w:type="default" r:id="rId59"/>
      <w:footerReference w:type="default" r:id="rId60"/>
      <w:type w:val="nextPage"/>
      <w:pgSz w:w="11906" w:h="16838" w:orient="portrait"/>
      <w:pgMar w:top="1300" w:right="1134" w:bottom="1200" w:left="1134"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Sumário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Apresentação</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Capítulo 1 — Introdução ao Aprendizado por Reforço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Capítulo 2 — Bandits Multi-Armados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Capítulo 3 — Processos de Decisão de Markov</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Capítulo 4 — Programação Dinâmica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Capítulo 5 — Métodos de Monte Carlo</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Capítulo 6 — Diferença Temporal</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Capítulo 7 — Aproximação de Funções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Capítulo 8 — Deep Q-Networks e suas Extensões</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Capítulo 9 — Gradientes de Política e Atores-Críticos</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Capítulo 10 — Algoritmos Modernos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Capítulo 11 — Aprendizado Baseado em Modelo e Planejamento</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Capítulo 12 — Aprendizado Offline, por Imitação e Avaliação de Políticas</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Capítulo 13 — Sistemas Multiagente, RLHF e Fronteiras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Projeto Integrador</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Apêndice A — Gabarito</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Apêndice B — Glossário</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Apêndice C</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Apêndice D</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Apêndice E</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Apêndice F</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Apêndice G</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Apêndice H</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Apêndice I</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Apêndice J</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por Reforço</w:t>
    </w:r>
    <w:r>
      <w:rPr>
        <w:b/>
        <w:bCs/>
        <w:color w:val="4F46E5"/>
        <w:sz w:val="17"/>
        <w:szCs w:val="17"/>
      </w:rPr>
      <w:t xml:space="preserve">	Referências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b/>
        <w:bCs/>
        <w:color w:val="4F46E5"/>
      </w:r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40" w:hanging="320"/>
      </w:pPr>
      <w:rPr>
        <w:b/>
        <w:bCs/>
        <w:color w:val="4F46E5"/>
      </w:rPr>
    </w:lvl>
  </w:abstractNum>
  <w:abstractNum w:abstractNumId="4" w15:restartNumberingAfterBreak="0">
    <w:multiLevelType w:val="hybridMultilevel"/>
    <w:lvl w:ilvl="0" w15:tentative="1">
      <w:start w:val="1"/>
      <w:numFmt w:val="decimal"/>
      <w:lvlText w:val="%1."/>
      <w:lvlJc w:val="left"/>
      <w:pPr>
        <w:ind w:left="540" w:hanging="320"/>
      </w:pPr>
      <w:rPr>
        <w:b/>
        <w:bCs/>
        <w:color w:val="4F46E5"/>
      </w:rPr>
    </w:lvl>
  </w:abstractNum>
  <w:abstractNum w:abstractNumId="5" w15:restartNumberingAfterBreak="0">
    <w:multiLevelType w:val="hybridMultilevel"/>
    <w:lvl w:ilvl="0" w15:tentative="1">
      <w:start w:val="1"/>
      <w:numFmt w:val="decimal"/>
      <w:lvlText w:val="%1."/>
      <w:lvlJc w:val="left"/>
      <w:pPr>
        <w:ind w:left="540" w:hanging="320"/>
      </w:pPr>
      <w:rPr>
        <w:b/>
        <w:bCs/>
        <w:color w:val="4F46E5"/>
      </w:rPr>
    </w:lvl>
  </w:abstractNum>
  <w:abstractNum w:abstractNumId="6" w15:restartNumberingAfterBreak="0">
    <w:multiLevelType w:val="hybridMultilevel"/>
    <w:lvl w:ilvl="0" w15:tentative="1">
      <w:start w:val="1"/>
      <w:numFmt w:val="decimal"/>
      <w:lvlText w:val="%1."/>
      <w:lvlJc w:val="left"/>
      <w:pPr>
        <w:ind w:left="540" w:hanging="320"/>
      </w:pPr>
      <w:rPr>
        <w:b/>
        <w:bCs/>
        <w:color w:val="4F46E5"/>
      </w:rPr>
    </w:lvl>
  </w:abstractNum>
  <w:abstractNum w:abstractNumId="7" w15:restartNumberingAfterBreak="0">
    <w:multiLevelType w:val="hybridMultilevel"/>
    <w:lvl w:ilvl="0" w15:tentative="1">
      <w:start w:val="1"/>
      <w:numFmt w:val="decimal"/>
      <w:lvlText w:val="%1."/>
      <w:lvlJc w:val="left"/>
      <w:pPr>
        <w:ind w:left="540" w:hanging="320"/>
      </w:pPr>
      <w:rPr>
        <w:b/>
        <w:bCs/>
        <w:color w:val="4F46E5"/>
      </w:rPr>
    </w:lvl>
  </w:abstractNum>
  <w:abstractNum w:abstractNumId="8" w15:restartNumberingAfterBreak="0">
    <w:multiLevelType w:val="hybridMultilevel"/>
    <w:lvl w:ilvl="0" w15:tentative="1">
      <w:start w:val="1"/>
      <w:numFmt w:val="decimal"/>
      <w:lvlText w:val="%1."/>
      <w:lvlJc w:val="left"/>
      <w:pPr>
        <w:ind w:left="540" w:hanging="320"/>
      </w:pPr>
      <w:rPr>
        <w:b/>
        <w:bCs/>
        <w:color w:val="4F46E5"/>
      </w:rPr>
    </w:lvl>
  </w:abstractNum>
  <w:abstractNum w:abstractNumId="9" w15:restartNumberingAfterBreak="0">
    <w:multiLevelType w:val="hybridMultilevel"/>
    <w:lvl w:ilvl="0" w15:tentative="1">
      <w:start w:val="1"/>
      <w:numFmt w:val="decimal"/>
      <w:lvlText w:val="%1."/>
      <w:lvlJc w:val="left"/>
      <w:pPr>
        <w:ind w:left="540" w:hanging="320"/>
      </w:pPr>
      <w:rPr>
        <w:b/>
        <w:bCs/>
        <w:color w:val="4F46E5"/>
      </w:rPr>
    </w:lvl>
  </w:abstractNum>
  <w:abstractNum w:abstractNumId="10" w15:restartNumberingAfterBreak="0">
    <w:multiLevelType w:val="hybridMultilevel"/>
    <w:lvl w:ilvl="0" w15:tentative="1">
      <w:start w:val="1"/>
      <w:numFmt w:val="decimal"/>
      <w:lvlText w:val="%1."/>
      <w:lvlJc w:val="left"/>
      <w:pPr>
        <w:ind w:left="540" w:hanging="320"/>
      </w:pPr>
      <w:rPr>
        <w:b/>
        <w:bCs/>
        <w:color w:val="4F46E5"/>
      </w:rPr>
    </w:lvl>
  </w:abstractNum>
  <w:abstractNum w:abstractNumId="11" w15:restartNumberingAfterBreak="0">
    <w:multiLevelType w:val="hybridMultilevel"/>
    <w:lvl w:ilvl="0" w15:tentative="1">
      <w:start w:val="1"/>
      <w:numFmt w:val="decimal"/>
      <w:lvlText w:val="%1."/>
      <w:lvlJc w:val="left"/>
      <w:pPr>
        <w:ind w:left="540" w:hanging="320"/>
      </w:pPr>
      <w:rPr>
        <w:b/>
        <w:bCs/>
        <w:color w:val="4F46E5"/>
      </w:rPr>
    </w:lvl>
  </w:abstractNum>
  <w:abstractNum w:abstractNumId="12" w15:restartNumberingAfterBreak="0">
    <w:multiLevelType w:val="hybridMultilevel"/>
    <w:lvl w:ilvl="0" w15:tentative="1">
      <w:start w:val="1"/>
      <w:numFmt w:val="decimal"/>
      <w:lvlText w:val="%1."/>
      <w:lvlJc w:val="left"/>
      <w:pPr>
        <w:ind w:left="540" w:hanging="320"/>
      </w:pPr>
      <w:rPr>
        <w:b/>
        <w:bCs/>
        <w:color w:val="4F46E5"/>
      </w:rPr>
    </w:lvl>
  </w:abstractNum>
  <w:abstractNum w:abstractNumId="13" w15:restartNumberingAfterBreak="0">
    <w:multiLevelType w:val="hybridMultilevel"/>
    <w:lvl w:ilvl="0" w15:tentative="1">
      <w:start w:val="1"/>
      <w:numFmt w:val="decimal"/>
      <w:lvlText w:val="%1."/>
      <w:lvlJc w:val="left"/>
      <w:pPr>
        <w:ind w:left="540" w:hanging="320"/>
      </w:pPr>
      <w:rPr>
        <w:b/>
        <w:bCs/>
        <w:color w:val="4F46E5"/>
      </w:rPr>
    </w:lvl>
  </w:abstractNum>
  <w:abstractNum w:abstractNumId="14" w15:restartNumberingAfterBreak="0">
    <w:multiLevelType w:val="hybridMultilevel"/>
    <w:lvl w:ilvl="0" w15:tentative="1">
      <w:start w:val="1"/>
      <w:numFmt w:val="decimal"/>
      <w:lvlText w:val="%1."/>
      <w:lvlJc w:val="left"/>
      <w:pPr>
        <w:ind w:left="540" w:hanging="320"/>
      </w:pPr>
      <w:rPr>
        <w:b/>
        <w:bCs/>
        <w:color w:val="4F46E5"/>
      </w:rPr>
    </w:lvl>
  </w:abstractNum>
  <w:abstractNum w:abstractNumId="15" w15:restartNumberingAfterBreak="0">
    <w:multiLevelType w:val="hybridMultilevel"/>
    <w:lvl w:ilvl="0" w15:tentative="1">
      <w:start w:val="1"/>
      <w:numFmt w:val="decimal"/>
      <w:lvlText w:val="%1."/>
      <w:lvlJc w:val="left"/>
      <w:pPr>
        <w:ind w:left="540" w:hanging="320"/>
      </w:pPr>
      <w:rPr>
        <w:b/>
        <w:bCs/>
        <w:color w:val="4F46E5"/>
      </w:rPr>
    </w:lvl>
  </w:abstractNum>
  <w:abstractNum w:abstractNumId="16" w15:restartNumberingAfterBreak="0">
    <w:multiLevelType w:val="hybridMultilevel"/>
    <w:lvl w:ilvl="0" w15:tentative="1">
      <w:start w:val="1"/>
      <w:numFmt w:val="decimal"/>
      <w:lvlText w:val="%1."/>
      <w:lvlJc w:val="left"/>
      <w:pPr>
        <w:ind w:left="540" w:hanging="320"/>
      </w:pPr>
      <w:rPr>
        <w:b/>
        <w:bCs/>
        <w:color w:val="4F46E5"/>
      </w:rPr>
    </w:lvl>
  </w:abstractNum>
  <w:abstractNum w:abstractNumId="17" w15:restartNumberingAfterBreak="0">
    <w:multiLevelType w:val="hybridMultilevel"/>
    <w:lvl w:ilvl="0" w15:tentative="1">
      <w:start w:val="1"/>
      <w:numFmt w:val="decimal"/>
      <w:lvlText w:val="%1."/>
      <w:lvlJc w:val="left"/>
      <w:pPr>
        <w:ind w:left="540" w:hanging="320"/>
      </w:pPr>
      <w:rPr>
        <w:b/>
        <w:bCs/>
        <w:color w:val="4F46E5"/>
      </w:rPr>
    </w:lvl>
  </w:abstractNum>
  <w:abstractNum w:abstractNumId="18" w15:restartNumberingAfterBreak="0">
    <w:multiLevelType w:val="hybridMultilevel"/>
    <w:lvl w:ilvl="0" w15:tentative="1">
      <w:start w:val="1"/>
      <w:numFmt w:val="decimal"/>
      <w:lvlText w:val="%1."/>
      <w:lvlJc w:val="left"/>
      <w:pPr>
        <w:ind w:left="540" w:hanging="320"/>
      </w:pPr>
      <w:rPr>
        <w:b/>
        <w:bCs/>
        <w:color w:val="4F46E5"/>
      </w:rPr>
    </w:lvl>
  </w:abstractNum>
  <w:abstractNum w:abstractNumId="19" w15:restartNumberingAfterBreak="0">
    <w:multiLevelType w:val="hybridMultilevel"/>
    <w:lvl w:ilvl="0" w15:tentative="1">
      <w:start w:val="1"/>
      <w:numFmt w:val="decimal"/>
      <w:lvlText w:val="%1."/>
      <w:lvlJc w:val="left"/>
      <w:pPr>
        <w:ind w:left="540" w:hanging="320"/>
      </w:pPr>
      <w:rPr>
        <w:b/>
        <w:bCs/>
        <w:color w:val="4F46E5"/>
      </w:rPr>
    </w:lvl>
  </w:abstractNum>
  <w:abstractNum w:abstractNumId="20" w15:restartNumberingAfterBreak="0">
    <w:multiLevelType w:val="hybridMultilevel"/>
    <w:lvl w:ilvl="0" w15:tentative="1">
      <w:start w:val="1"/>
      <w:numFmt w:val="decimal"/>
      <w:lvlText w:val="%1."/>
      <w:lvlJc w:val="left"/>
      <w:pPr>
        <w:ind w:left="540" w:hanging="320"/>
      </w:pPr>
      <w:rPr>
        <w:b/>
        <w:bCs/>
        <w:color w:val="4F46E5"/>
      </w:rPr>
    </w:lvl>
  </w:abstractNum>
  <w:abstractNum w:abstractNumId="21" w15:restartNumberingAfterBreak="0">
    <w:multiLevelType w:val="hybridMultilevel"/>
    <w:lvl w:ilvl="0" w15:tentative="1">
      <w:start w:val="1"/>
      <w:numFmt w:val="decimal"/>
      <w:lvlText w:val="%1."/>
      <w:lvlJc w:val="left"/>
      <w:pPr>
        <w:ind w:left="540" w:hanging="320"/>
      </w:pPr>
      <w:rPr>
        <w:b/>
        <w:bCs/>
        <w:color w:val="4F46E5"/>
      </w:rPr>
    </w:lvl>
  </w:abstractNum>
  <w:abstractNum w:abstractNumId="22" w15:restartNumberingAfterBreak="0">
    <w:multiLevelType w:val="hybridMultilevel"/>
    <w:lvl w:ilvl="0" w15:tentative="1">
      <w:start w:val="1"/>
      <w:numFmt w:val="decimal"/>
      <w:lvlText w:val="%1."/>
      <w:lvlJc w:val="left"/>
      <w:pPr>
        <w:ind w:left="540" w:hanging="320"/>
      </w:pPr>
      <w:rPr>
        <w:b/>
        <w:bCs/>
        <w:color w:val="4F46E5"/>
      </w:rPr>
    </w:lvl>
  </w:abstractNum>
  <w:abstractNum w:abstractNumId="23" w15:restartNumberingAfterBreak="0">
    <w:multiLevelType w:val="hybridMultilevel"/>
    <w:lvl w:ilvl="0" w15:tentative="1">
      <w:start w:val="1"/>
      <w:numFmt w:val="decimal"/>
      <w:lvlText w:val="%1."/>
      <w:lvlJc w:val="left"/>
      <w:pPr>
        <w:ind w:left="540" w:hanging="320"/>
      </w:pPr>
      <w:rPr>
        <w:b/>
        <w:bCs/>
        <w:color w:val="4F46E5"/>
      </w:rPr>
    </w:lvl>
  </w:abstractNum>
  <w:abstractNum w:abstractNumId="24" w15:restartNumberingAfterBreak="0">
    <w:multiLevelType w:val="hybridMultilevel"/>
    <w:lvl w:ilvl="0" w15:tentative="1">
      <w:start w:val="1"/>
      <w:numFmt w:val="decimal"/>
      <w:lvlText w:val="%1."/>
      <w:lvlJc w:val="left"/>
      <w:pPr>
        <w:ind w:left="540" w:hanging="320"/>
      </w:pPr>
      <w:rPr>
        <w:b/>
        <w:bCs/>
        <w:color w:val="4F46E5"/>
      </w:rPr>
    </w:lvl>
  </w:abstractNum>
  <w:abstractNum w:abstractNumId="25" w15:restartNumberingAfterBreak="0">
    <w:multiLevelType w:val="hybridMultilevel"/>
    <w:lvl w:ilvl="0" w15:tentative="1">
      <w:start w:val="1"/>
      <w:numFmt w:val="decimal"/>
      <w:lvlText w:val="%1."/>
      <w:lvlJc w:val="left"/>
      <w:pPr>
        <w:ind w:left="540" w:hanging="320"/>
      </w:pPr>
      <w:rPr>
        <w:b/>
        <w:bCs/>
        <w:color w:val="4F46E5"/>
      </w:rPr>
    </w:lvl>
  </w:abstractNum>
  <w:abstractNum w:abstractNumId="26" w15:restartNumberingAfterBreak="0">
    <w:multiLevelType w:val="hybridMultilevel"/>
    <w:lvl w:ilvl="0" w15:tentative="1">
      <w:start w:val="1"/>
      <w:numFmt w:val="decimal"/>
      <w:lvlText w:val="%1."/>
      <w:lvlJc w:val="left"/>
      <w:pPr>
        <w:ind w:left="540" w:hanging="320"/>
      </w:pPr>
      <w:rPr>
        <w:b/>
        <w:bCs/>
        <w:color w:val="4F46E5"/>
      </w:rPr>
    </w:lvl>
  </w:abstractNum>
  <w:abstractNum w:abstractNumId="27" w15:restartNumberingAfterBreak="0">
    <w:multiLevelType w:val="hybridMultilevel"/>
    <w:lvl w:ilvl="0" w15:tentative="1">
      <w:start w:val="1"/>
      <w:numFmt w:val="decimal"/>
      <w:lvlText w:val="%1."/>
      <w:lvlJc w:val="left"/>
      <w:pPr>
        <w:ind w:left="540" w:hanging="320"/>
      </w:pPr>
      <w:rPr>
        <w:b/>
        <w:bCs/>
        <w:color w:val="4F46E5"/>
      </w:rPr>
    </w:lvl>
  </w:abstractNum>
  <w:abstractNum w:abstractNumId="28" w15:restartNumberingAfterBreak="0">
    <w:multiLevelType w:val="hybridMultilevel"/>
    <w:lvl w:ilvl="0" w15:tentative="1">
      <w:start w:val="1"/>
      <w:numFmt w:val="decimal"/>
      <w:lvlText w:val="%1."/>
      <w:lvlJc w:val="left"/>
      <w:pPr>
        <w:ind w:left="540" w:hanging="320"/>
      </w:pPr>
      <w:rPr>
        <w:b/>
        <w:bCs/>
        <w:color w:val="4F46E5"/>
      </w:rPr>
    </w:lvl>
  </w:abstractNum>
  <w:abstractNum w:abstractNumId="29" w15:restartNumberingAfterBreak="0">
    <w:multiLevelType w:val="hybridMultilevel"/>
    <w:lvl w:ilvl="0" w15:tentative="1">
      <w:start w:val="1"/>
      <w:numFmt w:val="decimal"/>
      <w:lvlText w:val="%1."/>
      <w:lvlJc w:val="left"/>
      <w:pPr>
        <w:ind w:left="540" w:hanging="320"/>
      </w:pPr>
      <w:rPr>
        <w:b/>
        <w:bCs/>
        <w:color w:val="4F46E5"/>
      </w:rPr>
    </w:lvl>
  </w:abstractNum>
  <w:abstractNum w:abstractNumId="30" w15:restartNumberingAfterBreak="0">
    <w:multiLevelType w:val="hybridMultilevel"/>
    <w:lvl w:ilvl="0" w15:tentative="1">
      <w:start w:val="1"/>
      <w:numFmt w:val="decimal"/>
      <w:lvlText w:val="%1."/>
      <w:lvlJc w:val="left"/>
      <w:pPr>
        <w:ind w:left="540" w:hanging="320"/>
      </w:pPr>
      <w:rPr>
        <w:b/>
        <w:bCs/>
        <w:color w:val="4F46E5"/>
      </w:rPr>
    </w:lvl>
  </w:abstractNum>
  <w:abstractNum w:abstractNumId="31" w15:restartNumberingAfterBreak="0">
    <w:multiLevelType w:val="hybridMultilevel"/>
    <w:lvl w:ilvl="0" w15:tentative="1">
      <w:start w:val="1"/>
      <w:numFmt w:val="decimal"/>
      <w:lvlText w:val="%1."/>
      <w:lvlJc w:val="left"/>
      <w:pPr>
        <w:ind w:left="540" w:hanging="320"/>
      </w:pPr>
      <w:rPr>
        <w:b/>
        <w:bCs/>
        <w:color w:val="4F46E5"/>
      </w:rPr>
    </w:lvl>
  </w:abstractNum>
  <w:abstractNum w:abstractNumId="32" w15:restartNumberingAfterBreak="0">
    <w:multiLevelType w:val="hybridMultilevel"/>
    <w:lvl w:ilvl="0" w15:tentative="1">
      <w:start w:val="1"/>
      <w:numFmt w:val="decimal"/>
      <w:lvlText w:val="%1."/>
      <w:lvlJc w:val="left"/>
      <w:pPr>
        <w:ind w:left="540" w:hanging="320"/>
      </w:pPr>
      <w:rPr>
        <w:b/>
        <w:bCs/>
        <w:color w:val="4F46E5"/>
      </w:rPr>
    </w:lvl>
  </w:abstractNum>
  <w:abstractNum w:abstractNumId="33" w15:restartNumberingAfterBreak="0">
    <w:multiLevelType w:val="hybridMultilevel"/>
    <w:lvl w:ilvl="0" w15:tentative="1">
      <w:start w:val="1"/>
      <w:numFmt w:val="decimal"/>
      <w:lvlText w:val="%1."/>
      <w:lvlJc w:val="left"/>
      <w:pPr>
        <w:ind w:left="540" w:hanging="320"/>
      </w:pPr>
      <w:rPr>
        <w:b/>
        <w:bCs/>
        <w:color w:val="4F46E5"/>
      </w:rPr>
    </w:lvl>
  </w:abstractNum>
  <w:abstractNum w:abstractNumId="34" w15:restartNumberingAfterBreak="0">
    <w:multiLevelType w:val="hybridMultilevel"/>
    <w:lvl w:ilvl="0" w15:tentative="1">
      <w:start w:val="1"/>
      <w:numFmt w:val="decimal"/>
      <w:lvlText w:val="%1."/>
      <w:lvlJc w:val="left"/>
      <w:pPr>
        <w:ind w:left="540" w:hanging="320"/>
      </w:pPr>
      <w:rPr>
        <w:b/>
        <w:bCs/>
        <w:color w:val="4F46E5"/>
      </w:rPr>
    </w:lvl>
  </w:abstractNum>
  <w:abstractNum w:abstractNumId="35" w15:restartNumberingAfterBreak="0">
    <w:multiLevelType w:val="hybridMultilevel"/>
    <w:lvl w:ilvl="0" w15:tentative="1">
      <w:start w:val="1"/>
      <w:numFmt w:val="decimal"/>
      <w:lvlText w:val="%1."/>
      <w:lvlJc w:val="left"/>
      <w:pPr>
        <w:ind w:left="540" w:hanging="320"/>
      </w:pPr>
      <w:rPr>
        <w:b/>
        <w:bCs/>
        <w:color w:val="4F46E5"/>
      </w:rPr>
    </w:lvl>
  </w:abstractNum>
  <w:abstractNum w:abstractNumId="36" w15:restartNumberingAfterBreak="0">
    <w:multiLevelType w:val="hybridMultilevel"/>
    <w:lvl w:ilvl="0" w15:tentative="1">
      <w:start w:val="1"/>
      <w:numFmt w:val="decimal"/>
      <w:lvlText w:val="%1."/>
      <w:lvlJc w:val="left"/>
      <w:pPr>
        <w:ind w:left="540" w:hanging="320"/>
      </w:pPr>
      <w:rPr>
        <w:b/>
        <w:bCs/>
        <w:color w:val="4F46E5"/>
      </w:rPr>
    </w:lvl>
  </w:abstractNum>
  <w:abstractNum w:abstractNumId="37" w15:restartNumberingAfterBreak="0">
    <w:multiLevelType w:val="hybridMultilevel"/>
    <w:lvl w:ilvl="0" w15:tentative="1">
      <w:start w:val="1"/>
      <w:numFmt w:val="decimal"/>
      <w:lvlText w:val="%1."/>
      <w:lvlJc w:val="left"/>
      <w:pPr>
        <w:ind w:left="540" w:hanging="320"/>
      </w:pPr>
      <w:rPr>
        <w:b/>
        <w:bCs/>
        <w:color w:val="4F46E5"/>
      </w:rPr>
    </w:lvl>
  </w:abstractNum>
  <w:abstractNum w:abstractNumId="38" w15:restartNumberingAfterBreak="0">
    <w:multiLevelType w:val="hybridMultilevel"/>
    <w:lvl w:ilvl="0" w15:tentative="1">
      <w:start w:val="1"/>
      <w:numFmt w:val="decimal"/>
      <w:lvlText w:val="%1."/>
      <w:lvlJc w:val="left"/>
      <w:pPr>
        <w:ind w:left="540" w:hanging="320"/>
      </w:pPr>
      <w:rPr>
        <w:b/>
        <w:bCs/>
        <w:color w:val="4F46E5"/>
      </w:rPr>
    </w:lvl>
  </w:abstractNum>
  <w:abstractNum w:abstractNumId="39" w15:restartNumberingAfterBreak="0">
    <w:multiLevelType w:val="hybridMultilevel"/>
    <w:lvl w:ilvl="0" w15:tentative="1">
      <w:start w:val="1"/>
      <w:numFmt w:val="decimal"/>
      <w:lvlText w:val="%1."/>
      <w:lvlJc w:val="left"/>
      <w:pPr>
        <w:ind w:left="540" w:hanging="320"/>
      </w:pPr>
      <w:rPr>
        <w:b/>
        <w:bCs/>
        <w:color w:val="4F46E5"/>
      </w:rPr>
    </w:lvl>
  </w:abstractNum>
  <w:abstractNum w:abstractNumId="40" w15:restartNumberingAfterBreak="0">
    <w:multiLevelType w:val="hybridMultilevel"/>
    <w:lvl w:ilvl="0" w15:tentative="1">
      <w:start w:val="1"/>
      <w:numFmt w:val="decimal"/>
      <w:lvlText w:val="%1."/>
      <w:lvlJc w:val="left"/>
      <w:pPr>
        <w:ind w:left="540" w:hanging="320"/>
      </w:pPr>
      <w:rPr>
        <w:b/>
        <w:bCs/>
        <w:color w:val="4F46E5"/>
      </w:rPr>
    </w:lvl>
  </w:abstractNum>
  <w:abstractNum w:abstractNumId="41" w15:restartNumberingAfterBreak="0">
    <w:multiLevelType w:val="hybridMultilevel"/>
    <w:lvl w:ilvl="0" w15:tentative="1">
      <w:start w:val="1"/>
      <w:numFmt w:val="decimal"/>
      <w:lvlText w:val="%1."/>
      <w:lvlJc w:val="left"/>
      <w:pPr>
        <w:ind w:left="540" w:hanging="320"/>
      </w:pPr>
      <w:rPr>
        <w:b/>
        <w:bCs/>
        <w:color w:val="4F46E5"/>
      </w:rPr>
    </w:lvl>
  </w:abstractNum>
  <w:abstractNum w:abstractNumId="42" w15:restartNumberingAfterBreak="0">
    <w:multiLevelType w:val="hybridMultilevel"/>
    <w:lvl w:ilvl="0" w15:tentative="1">
      <w:start w:val="1"/>
      <w:numFmt w:val="decimal"/>
      <w:lvlText w:val="%1."/>
      <w:lvlJc w:val="left"/>
      <w:pPr>
        <w:ind w:left="540" w:hanging="320"/>
      </w:pPr>
      <w:rPr>
        <w:b/>
        <w:bCs/>
        <w:color w:val="4F46E5"/>
      </w:rPr>
    </w:lvl>
  </w:abstractNum>
  <w:abstractNum w:abstractNumId="43" w15:restartNumberingAfterBreak="0">
    <w:multiLevelType w:val="hybridMultilevel"/>
    <w:lvl w:ilvl="0" w15:tentative="1">
      <w:start w:val="1"/>
      <w:numFmt w:val="decimal"/>
      <w:lvlText w:val="%1."/>
      <w:lvlJc w:val="left"/>
      <w:pPr>
        <w:ind w:left="540" w:hanging="320"/>
      </w:pPr>
      <w:rPr>
        <w:b/>
        <w:bCs/>
        <w:color w:val="4F46E5"/>
      </w:rPr>
    </w:lvl>
  </w:abstractNum>
  <w:abstractNum w:abstractNumId="44" w15:restartNumberingAfterBreak="0">
    <w:multiLevelType w:val="hybridMultilevel"/>
    <w:lvl w:ilvl="0" w15:tentative="1">
      <w:start w:val="1"/>
      <w:numFmt w:val="decimal"/>
      <w:lvlText w:val="%1."/>
      <w:lvlJc w:val="left"/>
      <w:pPr>
        <w:ind w:left="540" w:hanging="320"/>
      </w:pPr>
      <w:rPr>
        <w:b/>
        <w:bCs/>
        <w:color w:val="4F46E5"/>
      </w:rPr>
    </w:lvl>
  </w:abstractNum>
  <w:abstractNum w:abstractNumId="45" w15:restartNumberingAfterBreak="0">
    <w:multiLevelType w:val="hybridMultilevel"/>
    <w:lvl w:ilvl="0" w15:tentative="1">
      <w:start w:val="1"/>
      <w:numFmt w:val="decimal"/>
      <w:lvlText w:val="%1."/>
      <w:lvlJc w:val="left"/>
      <w:pPr>
        <w:ind w:left="540" w:hanging="320"/>
      </w:pPr>
      <w:rPr>
        <w:b/>
        <w:bCs/>
        <w:color w:val="4F46E5"/>
      </w:rPr>
    </w:lvl>
  </w:abstractNum>
  <w:abstractNum w:abstractNumId="46" w15:restartNumberingAfterBreak="0">
    <w:multiLevelType w:val="hybridMultilevel"/>
    <w:lvl w:ilvl="0" w15:tentative="1">
      <w:start w:val="1"/>
      <w:numFmt w:val="decimal"/>
      <w:lvlText w:val="%1."/>
      <w:lvlJc w:val="left"/>
      <w:pPr>
        <w:ind w:left="540" w:hanging="320"/>
      </w:pPr>
      <w:rPr>
        <w:b/>
        <w:bCs/>
        <w:color w:val="4F46E5"/>
      </w:rPr>
    </w:lvl>
  </w:abstractNum>
  <w:abstractNum w:abstractNumId="47" w15:restartNumberingAfterBreak="0">
    <w:multiLevelType w:val="hybridMultilevel"/>
    <w:lvl w:ilvl="0" w15:tentative="1">
      <w:start w:val="1"/>
      <w:numFmt w:val="decimal"/>
      <w:lvlText w:val="%1."/>
      <w:lvlJc w:val="left"/>
      <w:pPr>
        <w:ind w:left="540" w:hanging="320"/>
      </w:pPr>
      <w:rPr>
        <w:b/>
        <w:bCs/>
        <w:color w:val="4F46E5"/>
      </w:rPr>
    </w:lvl>
  </w:abstractNum>
  <w:abstractNum w:abstractNumId="48" w15:restartNumberingAfterBreak="0">
    <w:multiLevelType w:val="hybridMultilevel"/>
    <w:lvl w:ilvl="0" w15:tentative="1">
      <w:start w:val="1"/>
      <w:numFmt w:val="decimal"/>
      <w:lvlText w:val="%1."/>
      <w:lvlJc w:val="left"/>
      <w:pPr>
        <w:ind w:left="540" w:hanging="320"/>
      </w:pPr>
      <w:rPr>
        <w:b/>
        <w:bCs/>
        <w:color w:val="4F46E5"/>
      </w:rPr>
    </w:lvl>
  </w:abstractNum>
  <w:abstractNum w:abstractNumId="49" w15:restartNumberingAfterBreak="0">
    <w:multiLevelType w:val="hybridMultilevel"/>
    <w:lvl w:ilvl="0" w15:tentative="1">
      <w:start w:val="1"/>
      <w:numFmt w:val="decimal"/>
      <w:lvlText w:val="%1."/>
      <w:lvlJc w:val="left"/>
      <w:pPr>
        <w:ind w:left="540" w:hanging="320"/>
      </w:pPr>
      <w:rPr>
        <w:b/>
        <w:bCs/>
        <w:color w:val="4F46E5"/>
      </w:rPr>
    </w:lvl>
  </w:abstractNum>
  <w:abstractNum w:abstractNumId="50" w15:restartNumberingAfterBreak="0">
    <w:multiLevelType w:val="hybridMultilevel"/>
    <w:lvl w:ilvl="0" w15:tentative="1">
      <w:start w:val="1"/>
      <w:numFmt w:val="decimal"/>
      <w:lvlText w:val="%1."/>
      <w:lvlJc w:val="left"/>
      <w:pPr>
        <w:ind w:left="540" w:hanging="320"/>
      </w:pPr>
      <w:rPr>
        <w:b/>
        <w:bCs/>
        <w:color w:val="4F46E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312E81"/>
      <w:sz w:val="44"/>
      <w:szCs w:val="44"/>
    </w:rPr>
  </w:style>
  <w:style w:type="paragraph" w:styleId="Heading2">
    <w:name w:val="Heading 2"/>
    <w:basedOn w:val="Normal"/>
    <w:next w:val="Normal"/>
    <w:qFormat/>
    <w:pPr>
      <w:pBdr>
        <w:bottom w:val="single" w:color="F59E0B" w:sz="12" w:space="6"/>
      </w:pBdr>
      <w:spacing w:after="240" w:before="120"/>
      <w:outlineLvl w:val="1"/>
    </w:pPr>
    <w:rPr>
      <w:rFonts w:ascii="Calibri" w:cs="Calibri" w:eastAsia="Calibri" w:hAnsi="Calibri"/>
      <w:b/>
      <w:bCs/>
      <w:color w:val="4F46E5"/>
      <w:sz w:val="40"/>
      <w:szCs w:val="40"/>
    </w:rPr>
  </w:style>
  <w:style w:type="paragraph" w:styleId="Heading3">
    <w:name w:val="Heading 3"/>
    <w:basedOn w:val="Normal"/>
    <w:next w:val="Normal"/>
    <w:qFormat/>
    <w:pPr>
      <w:spacing w:after="140" w:before="360"/>
      <w:outlineLvl w:val="2"/>
    </w:pPr>
    <w:rPr>
      <w:rFonts w:ascii="Calibri" w:cs="Calibri" w:eastAsia="Calibri" w:hAnsi="Calibri"/>
      <w:b/>
      <w:bCs/>
      <w:color w:val="312E81"/>
      <w:sz w:val="30"/>
      <w:szCs w:val="30"/>
    </w:rPr>
  </w:style>
  <w:style w:type="paragraph" w:styleId="Heading4">
    <w:name w:val="Heading 4"/>
    <w:basedOn w:val="Normal"/>
    <w:next w:val="Normal"/>
    <w:qFormat/>
    <w:pPr>
      <w:spacing w:after="100" w:before="240"/>
      <w:outlineLvl w:val="3"/>
    </w:pPr>
    <w:rPr>
      <w:rFonts w:ascii="Calibri" w:cs="Calibri" w:eastAsia="Calibri" w:hAnsi="Calibri"/>
      <w:b/>
      <w:bCs/>
      <w:color w:val="4338C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footer" Target="footer25.xml"/><Relationship Id="rId57" Type="http://schemas.openxmlformats.org/officeDocument/2006/relationships/header" Target="header26.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footer" Target="footer27.xml"/><Relationship Id="rId61" Type="http://schemas.openxmlformats.org/officeDocument/2006/relationships/image" Target="media/b8d88084d2fd1222888d7736e2ec0bf3ea629de2.png"/><Relationship Id="rId62" Type="http://schemas.openxmlformats.org/officeDocument/2006/relationships/image" Target="media/8fbe68c1fa65e85c115f33dfc0e99492ed9d1f5a.png"/><Relationship Id="rId63" Type="http://schemas.openxmlformats.org/officeDocument/2006/relationships/image" Target="media/72abf6ba6ed4dea1d5a8ee2e341cee243a663026.png"/><Relationship Id="rId64" Type="http://schemas.openxmlformats.org/officeDocument/2006/relationships/image" Target="media/6fa9bdc72c6b3d3c4ab01373126abfa6cae32555.png"/><Relationship Id="rId65" Type="http://schemas.openxmlformats.org/officeDocument/2006/relationships/image" Target="media/a337f818b71628a5adff66e0c0ddd08379bc52c9.png"/><Relationship Id="rId66" Type="http://schemas.openxmlformats.org/officeDocument/2006/relationships/image" Target="media/73badc6012ebb85d29925c57dcd8e1e66a4c11c1.png"/><Relationship Id="rId67" Type="http://schemas.openxmlformats.org/officeDocument/2006/relationships/image" Target="media/f70e165746f1f7cb600fda8be3eb294c0675da70.png"/><Relationship Id="rId68" Type="http://schemas.openxmlformats.org/officeDocument/2006/relationships/image" Target="media/46d3f0241cb51fff19ff119642ccdd35697fcd50.png"/><Relationship Id="rId69" Type="http://schemas.openxmlformats.org/officeDocument/2006/relationships/image" Target="media/744e37611f7ebb493bbb39473b0c121262545f4a.png"/><Relationship Id="rId70" Type="http://schemas.openxmlformats.org/officeDocument/2006/relationships/image" Target="media/b908493c1d2ddd655c9330957dd38b7aa42f8374.png"/><Relationship Id="rId71" Type="http://schemas.openxmlformats.org/officeDocument/2006/relationships/image" Target="media/ae51698da016c064197254711d736b477e949e9b.png"/><Relationship Id="rId72" Type="http://schemas.openxmlformats.org/officeDocument/2006/relationships/image" Target="media/0645fdf526061dd5ae00203125343236f26f67cc.png"/><Relationship Id="rId73" Type="http://schemas.openxmlformats.org/officeDocument/2006/relationships/image" Target="media/0da5ee16dec379039c41de05873ff0d1ec11d458.png"/><Relationship Id="rId74" Type="http://schemas.openxmlformats.org/officeDocument/2006/relationships/image" Target="media/b8a9cd02d2b7be402d8260adcfdade647c8dd0b4.png"/><Relationship Id="rId75" Type="http://schemas.openxmlformats.org/officeDocument/2006/relationships/image" Target="media/d3aef007875a4661b0380de9e10f6dcc3d3404f5.png"/><Relationship Id="rId76" Type="http://schemas.openxmlformats.org/officeDocument/2006/relationships/image" Target="media/d8bb5371223be6191d336d0236b397edaa287317.png"/><Relationship Id="rId77" Type="http://schemas.openxmlformats.org/officeDocument/2006/relationships/image" Target="media/9c4d679b86465b7e7d893954fe0c32dc985ac4e1.png"/><Relationship Id="rId78" Type="http://schemas.openxmlformats.org/officeDocument/2006/relationships/image" Target="media/b5ca6521c2ac42b67b68336fa2734c08cf547744.png"/><Relationship Id="rId79" Type="http://schemas.openxmlformats.org/officeDocument/2006/relationships/image" Target="media/6227817a1f1fdda738b0502dd07d0ab2947ed828.png"/><Relationship Id="rId80" Type="http://schemas.openxmlformats.org/officeDocument/2006/relationships/image" Target="media/561b208cde3b5cf2576dac1197065d399456730d.png"/><Relationship Id="rId81" Type="http://schemas.openxmlformats.org/officeDocument/2006/relationships/image" Target="media/6e75c3cf929425eb3503fd6ed3b51b23a2b6de2b.png"/><Relationship Id="rId82" Type="http://schemas.openxmlformats.org/officeDocument/2006/relationships/image" Target="media/b339bac9bc9f332f91cbce36f5376f5445f1c764.png"/><Relationship Id="rId83" Type="http://schemas.openxmlformats.org/officeDocument/2006/relationships/image" Target="media/8cbff0403c9e908f9b29acb92616b6a42e417c17.png"/><Relationship Id="rId84" Type="http://schemas.openxmlformats.org/officeDocument/2006/relationships/image" Target="media/42f52200313619f4f19bcbf3f2bc58839ac739af.png"/><Relationship Id="rId85" Type="http://schemas.openxmlformats.org/officeDocument/2006/relationships/image" Target="media/a56822779097be2c6d1e80efe3f6e030a8845445.png"/><Relationship Id="rId86" Type="http://schemas.openxmlformats.org/officeDocument/2006/relationships/image" Target="media/967063205ba2ce859cff06301f6988317c05fa78.png"/><Relationship Id="rId87" Type="http://schemas.openxmlformats.org/officeDocument/2006/relationships/image" Target="media/01c459a3587e4800697cafe6eb4c45612de7a599.png"/><Relationship Id="rId88" Type="http://schemas.openxmlformats.org/officeDocument/2006/relationships/image" Target="media/046f33ea1f90ad86c6b3646efd19f968cafdc93c.png"/><Relationship Id="rId89" Type="http://schemas.openxmlformats.org/officeDocument/2006/relationships/image" Target="media/737878802439ba18b4c41d24b6c6889296081644.png"/><Relationship Id="rId90" Type="http://schemas.openxmlformats.org/officeDocument/2006/relationships/image" Target="media/0dd2c6a46e4ad0e78f74e6e572e7a88c5ab79816.png"/><Relationship Id="rId91" Type="http://schemas.openxmlformats.org/officeDocument/2006/relationships/image" Target="media/82c818679a80d62daf8b183741bb6779be530d13.png"/><Relationship Id="rId92" Type="http://schemas.openxmlformats.org/officeDocument/2006/relationships/image" Target="media/a362cd176a5545d87238593a87d5e6edbd87c447.png"/><Relationship Id="rId93" Type="http://schemas.openxmlformats.org/officeDocument/2006/relationships/image" Target="media/e47f951597db17302ec39ff19af638a9b629fc7f.png"/><Relationship Id="rId94" Type="http://schemas.openxmlformats.org/officeDocument/2006/relationships/image" Target="media/597909e1fab2ee006467426e299c0156c1d0f372.png"/><Relationship Id="rId95" Type="http://schemas.openxmlformats.org/officeDocument/2006/relationships/image" Target="media/e67e99c4aac95cf30aacbcfac34e9b0257fa08d6.png"/><Relationship Id="rId96" Type="http://schemas.openxmlformats.org/officeDocument/2006/relationships/image" Target="media/6133cb0fe001aded679728611d4c8c26e70b9d52.png"/><Relationship Id="rId97" Type="http://schemas.openxmlformats.org/officeDocument/2006/relationships/image" Target="media/b7268b0f01926209869a7433dba820f4cb510d43.png"/><Relationship Id="rId98" Type="http://schemas.openxmlformats.org/officeDocument/2006/relationships/image" Target="media/291d77a5ac51e5e40a87b93c9dc959e4ca8b017a.png"/><Relationship Id="rId99" Type="http://schemas.openxmlformats.org/officeDocument/2006/relationships/image" Target="media/393e6d635f2c178539789f66642fbe0380549d06.png"/><Relationship Id="rId100" Type="http://schemas.openxmlformats.org/officeDocument/2006/relationships/image" Target="media/74d5113e95949db73c39a38984e366c525561e3d.png"/><Relationship Id="rId101" Type="http://schemas.openxmlformats.org/officeDocument/2006/relationships/image" Target="media/bcd2bf1d163f28d300d9d1db56eaf6e30e12881a.png"/><Relationship Id="rId102" Type="http://schemas.openxmlformats.org/officeDocument/2006/relationships/image" Target="media/005256e6145358a8e694ba6b0b9c7098111c87fe.png"/><Relationship Id="rId103" Type="http://schemas.openxmlformats.org/officeDocument/2006/relationships/image" Target="media/ae88d6074119680cf377d98b97c479d9930a595f.png"/><Relationship Id="rId104" Type="http://schemas.openxmlformats.org/officeDocument/2006/relationships/image" Target="media/1fb27724447e5cda09d3bc7981c70fb9dc986d7d.png"/><Relationship Id="rId105" Type="http://schemas.openxmlformats.org/officeDocument/2006/relationships/image" Target="media/c6eb003e1090ad2bec860f43c73a7df6f9cda3e5.png"/><Relationship Id="rId106" Type="http://schemas.openxmlformats.org/officeDocument/2006/relationships/image" Target="media/4bbba29c007044a7242bd27cca2d5d3bffcf3689.png"/><Relationship Id="rId107" Type="http://schemas.openxmlformats.org/officeDocument/2006/relationships/image" Target="media/64e7b14d2d61092ecdc0493fbcd64f3de7356bb3.png"/><Relationship Id="rId108" Type="http://schemas.openxmlformats.org/officeDocument/2006/relationships/image" Target="media/9876d2e65a72676f7de40d18a650937460c1a4d1.png"/><Relationship Id="rId109" Type="http://schemas.openxmlformats.org/officeDocument/2006/relationships/image" Target="media/ba8bae5953baed888887935227b28a9ef8897325.png"/><Relationship Id="rId110" Type="http://schemas.openxmlformats.org/officeDocument/2006/relationships/image" Target="media/331b47b75e265f0ce35f200b64ff077cdfe2b06f.png"/><Relationship Id="rId111" Type="http://schemas.openxmlformats.org/officeDocument/2006/relationships/image" Target="media/7f74c7f588a10abbe8721ce5c1bdd0e6734c7f0b.png"/><Relationship Id="rId112" Type="http://schemas.openxmlformats.org/officeDocument/2006/relationships/image" Target="media/274c85634ce5a8b3688d6b22edd199504c18e39a.png"/><Relationship Id="rId113" Type="http://schemas.openxmlformats.org/officeDocument/2006/relationships/image" Target="media/2a9992901534800ac24f7407f9d4456b3a2f7747.png"/><Relationship Id="rId114" Type="http://schemas.openxmlformats.org/officeDocument/2006/relationships/image" Target="media/17bfde535775bd8639c6de5bb0cbd49c7b549a4d.png"/><Relationship Id="rId115" Type="http://schemas.openxmlformats.org/officeDocument/2006/relationships/image" Target="media/0478aebaa7c75571c8898c25a41c98641e2dc9f6.png"/><Relationship Id="rId116" Type="http://schemas.openxmlformats.org/officeDocument/2006/relationships/image" Target="media/c3f4c1064afa8bd2b8efafe262420a552c0d02ba.png"/><Relationship Id="rId117" Type="http://schemas.openxmlformats.org/officeDocument/2006/relationships/image" Target="media/0f1b8dc4048330c7a0a1e99d94e87cc0dd0ceb45.png"/><Relationship Id="rId118" Type="http://schemas.openxmlformats.org/officeDocument/2006/relationships/image" Target="media/ba17dbf6481cf9270355818b1e2a2cdb9587d77a.png"/><Relationship Id="rId119" Type="http://schemas.openxmlformats.org/officeDocument/2006/relationships/image" Target="media/575e2ab42044a140f95d1d3ed433be5b25b2795f.png"/><Relationship Id="rId120" Type="http://schemas.openxmlformats.org/officeDocument/2006/relationships/image" Target="media/1639f692007b348eccf207c29631fba8233ff03c.png"/><Relationship Id="rId121" Type="http://schemas.openxmlformats.org/officeDocument/2006/relationships/image" Target="media/794686ec7121c522f5baa6a740741402f00bf9aa.png"/><Relationship Id="rId122" Type="http://schemas.openxmlformats.org/officeDocument/2006/relationships/image" Target="media/2628daaa9d655682647e976f65d2145ff21422da.png"/><Relationship Id="rId123" Type="http://schemas.openxmlformats.org/officeDocument/2006/relationships/image" Target="media/6292fbf8e484990baf2a65fc54f26a53d9666cce.png"/><Relationship Id="rId124" Type="http://schemas.openxmlformats.org/officeDocument/2006/relationships/image" Target="media/0c2f37699194b4039bfcbd3b86aabd865d1dded5.png"/><Relationship Id="rId125" Type="http://schemas.openxmlformats.org/officeDocument/2006/relationships/image" Target="media/fb92b6f1f79b7bb35b5353a36166b8753ee76ff3.png"/><Relationship Id="rId126" Type="http://schemas.openxmlformats.org/officeDocument/2006/relationships/image" Target="media/aaf3dd071ec78eb77ea75d0b8ef8f97c490c591f.png"/><Relationship Id="rId127" Type="http://schemas.openxmlformats.org/officeDocument/2006/relationships/image" Target="media/6c573d9ea278ed8172e61f0996bd0652c66d574d.png"/><Relationship Id="rId128" Type="http://schemas.openxmlformats.org/officeDocument/2006/relationships/image" Target="media/6e2b3857d84de700b956a2ce16beeba79fa53baf.png"/><Relationship Id="rId129" Type="http://schemas.openxmlformats.org/officeDocument/2006/relationships/image" Target="media/bd054a8a2a0c2f5be2ccb71f2d9b765e6a1b0cbd.png"/><Relationship Id="rId130" Type="http://schemas.openxmlformats.org/officeDocument/2006/relationships/image" Target="media/563d0e4bb0f2684d85fe994773a6453ba427ecb9.png"/><Relationship Id="rId131" Type="http://schemas.openxmlformats.org/officeDocument/2006/relationships/image" Target="media/e0c2f9b15716c7b45f9fcac407658d48285326b7.png"/><Relationship Id="rId132" Type="http://schemas.openxmlformats.org/officeDocument/2006/relationships/image" Target="media/e4c9b30f829c7a205ac4b5f4632c7ade9848fcc7.png"/><Relationship Id="rId133" Type="http://schemas.openxmlformats.org/officeDocument/2006/relationships/image" Target="media/6aea65401739be6612fa095d26d129e7336a7a11.png"/><Relationship Id="rId134" Type="http://schemas.openxmlformats.org/officeDocument/2006/relationships/image" Target="media/2cc06a304c0452fb5132fcffddc2616a01f45651.png"/><Relationship Id="rId135" Type="http://schemas.openxmlformats.org/officeDocument/2006/relationships/image" Target="media/8d61d973d0879a24d63caca02dadf40020a551b9.png"/><Relationship Id="rId136" Type="http://schemas.openxmlformats.org/officeDocument/2006/relationships/image" Target="media/474d0054e6f54188e04fd517c158e18c094952d1.png"/><Relationship Id="rId137" Type="http://schemas.openxmlformats.org/officeDocument/2006/relationships/image" Target="media/ea8fe0292f0103c0620f801857761237889307b5.png"/><Relationship Id="rId138" Type="http://schemas.openxmlformats.org/officeDocument/2006/relationships/image" Target="media/fcba6e5a7912d4a84f8ec816de545fdc6c284e76.png"/><Relationship Id="rId139" Type="http://schemas.openxmlformats.org/officeDocument/2006/relationships/image" Target="media/5ef7bfa36afeb27a79551fa0e983d6e28f64874e.png"/><Relationship Id="rId140" Type="http://schemas.openxmlformats.org/officeDocument/2006/relationships/image" Target="media/d044c5785723067e44f0d2bb496a09479deec15d.png"/><Relationship Id="rId141" Type="http://schemas.openxmlformats.org/officeDocument/2006/relationships/image" Target="media/aa585c40f14f7e75138b5b6cefd0c8a562cbc948.png"/><Relationship Id="rId142" Type="http://schemas.openxmlformats.org/officeDocument/2006/relationships/image" Target="media/38ad0013d82b8de691e85d6a4606b448a8329e0a.png"/><Relationship Id="rId143" Type="http://schemas.openxmlformats.org/officeDocument/2006/relationships/image" Target="media/50f4cd0ec464794fb79c6e1b2f819ad1b130966d.png"/><Relationship Id="rId144" Type="http://schemas.openxmlformats.org/officeDocument/2006/relationships/image" Target="media/4e554cc434906e4b94eda9b54e4edb1c686bfd0e.png"/><Relationship Id="rId145" Type="http://schemas.openxmlformats.org/officeDocument/2006/relationships/image" Target="media/fdd5a83c4c7a7d213978229b7d34519f82031716.png"/><Relationship Id="rId146" Type="http://schemas.openxmlformats.org/officeDocument/2006/relationships/image" Target="media/0ab63e51d5457f2b7a9c7bebe05be4a3e86b82c5.png"/><Relationship Id="rId147" Type="http://schemas.openxmlformats.org/officeDocument/2006/relationships/image" Target="media/b8f9c0787a23d941065ad15d5ffdf2cae57cfa32.png"/><Relationship Id="rId148" Type="http://schemas.openxmlformats.org/officeDocument/2006/relationships/image" Target="media/a9d96b36ff175a7caea334711d36ca566122a310.png"/><Relationship Id="rId149" Type="http://schemas.openxmlformats.org/officeDocument/2006/relationships/image" Target="media/a4c58bd2e170ac687b0d95be9ff713f8c2dfa9eb.png"/><Relationship Id="rId150" Type="http://schemas.openxmlformats.org/officeDocument/2006/relationships/image" Target="media/b37b7cefd05f5825b1cec5c530be182bf69144ab.png"/><Relationship Id="rId151" Type="http://schemas.openxmlformats.org/officeDocument/2006/relationships/image" Target="media/72984cbc1aa955cd93ec53553ec06bb5aedc9043.png"/><Relationship Id="rId152" Type="http://schemas.openxmlformats.org/officeDocument/2006/relationships/image" Target="media/588df0bc71765a27fcb6d3325ca63a74a59d312f.png"/><Relationship Id="rId153" Type="http://schemas.openxmlformats.org/officeDocument/2006/relationships/image" Target="media/98b85a21ba9b537a51d5a7d8139e1a0ad1fac586.png"/><Relationship Id="rId154" Type="http://schemas.openxmlformats.org/officeDocument/2006/relationships/image" Target="media/336c8a82b9b127fc456b20b11dccf4371d253b1a.png"/><Relationship Id="rId155" Type="http://schemas.openxmlformats.org/officeDocument/2006/relationships/image" Target="media/4b9c2540001512c8c6075e1d44a2046cf4b74abb.png"/><Relationship Id="rId156" Type="http://schemas.openxmlformats.org/officeDocument/2006/relationships/image" Target="media/2299efb910996db377ad3936474b221291d9f4f9.png"/><Relationship Id="rId157" Type="http://schemas.openxmlformats.org/officeDocument/2006/relationships/image" Target="media/e2fe4fc22c3315b71225d3a0b5161afd9ceb535f.png"/><Relationship Id="rId158" Type="http://schemas.openxmlformats.org/officeDocument/2006/relationships/image" Target="media/dfb6ff7d9edf9a0d32bc1ff132aa2d47e39e127c.png"/><Relationship Id="rId159" Type="http://schemas.openxmlformats.org/officeDocument/2006/relationships/image" Target="media/bb7e31f9a6315ff16b318295266afdd8499beb06.png"/><Relationship Id="rId160" Type="http://schemas.openxmlformats.org/officeDocument/2006/relationships/image" Target="media/929634dbb2353645c4fe81d27b8d859690c7bc00.png"/><Relationship Id="rId1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Aprendizado por Reforço — Como agentes aprendem a decidir: da intuição ao aprendizado profundo, com Python</dc:title>
  <dc:creator>Araken de Medeiros Santos</dc:creator>
  <dc:description>Livro didático sobre aprendizado por reforço</dc:description>
  <cp:lastModifiedBy>Un-named</cp:lastModifiedBy>
  <cp:revision>1</cp:revision>
  <dcterms:created xsi:type="dcterms:W3CDTF">2026-10-14T14:05:49.871Z</dcterms:created>
  <dcterms:modified xsi:type="dcterms:W3CDTF">2026-10-14T14:05:49.872Z</dcterms:modified>
</cp:coreProperties>
</file>

<file path=docProps/custom.xml><?xml version="1.0" encoding="utf-8"?>
<Properties xmlns="http://schemas.openxmlformats.org/officeDocument/2006/custom-properties" xmlns:vt="http://schemas.openxmlformats.org/officeDocument/2006/docPropsVTypes"/>
</file>