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6465" w:rsidRPr="00AF6465" w:rsidRDefault="00CE4128" w:rsidP="00AF6465">
      <w:pPr>
        <w:jc w:val="right"/>
        <w:rPr>
          <w:rFonts w:asciiTheme="majorHAnsi" w:hAnsiTheme="majorHAnsi"/>
          <w:b/>
          <w:sz w:val="40"/>
        </w:rPr>
      </w:pPr>
      <w:r>
        <w:rPr>
          <w:rFonts w:asciiTheme="majorHAnsi" w:hAnsiTheme="majorHAnsi"/>
          <w:b/>
          <w:noProof/>
          <w:sz w:val="40"/>
        </w:rPr>
        <w:pict>
          <v:shape id="Frame 2" o:spid="_x0000_s1026" style="position:absolute;left:0;text-align:left;margin-left:-18.45pt;margin-top:-23.9pt;width:838.2pt;height:595.3pt;z-index:251659264;visibility:visible;mso-width-relative:margin;mso-height-relative:margin;v-text-anchor:middle" coordsize="10645140,75603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" adj="0,,0" path="m,l10645140,r,7560310l,7560310,,xm180767,180767r,7198776l10464373,7379543r,-7198776l180767,180767xe" fillcolor="#c0504d [3205]" strokecolor="#622423 [1605]" strokeweight="2pt">
            <v:stroke joinstyle="round"/>
            <v:formulas/>
            <v:path arrowok="t" o:connecttype="custom" o:connectlocs="0,0;10645140,0;10645140,7560310;0,7560310;0,0;180767,180767;180767,7379543;10464373,7379543;10464373,180767;180767,180767" o:connectangles="0,0,0,0,0,0,0,0,0,0"/>
          </v:shape>
        </w:pict>
      </w:r>
      <w:r w:rsidR="00AF6465">
        <w:rPr>
          <w:rFonts w:asciiTheme="majorHAnsi" w:hAnsiTheme="majorHAnsi"/>
          <w:b/>
          <w:sz w:val="20"/>
        </w:rPr>
        <w:t xml:space="preserve">  28 </w:t>
      </w:r>
      <w:r w:rsidR="00AF6465" w:rsidRPr="00AF6465">
        <w:rPr>
          <w:rFonts w:asciiTheme="majorHAnsi" w:hAnsiTheme="majorHAnsi"/>
          <w:b/>
          <w:sz w:val="20"/>
        </w:rPr>
        <w:t>November 2012</w:t>
      </w:r>
    </w:p>
    <w:p w:rsidR="00C66E08" w:rsidRDefault="00C66E08" w:rsidP="00C66E08">
      <w:pPr>
        <w:jc w:val="center"/>
        <w:rPr>
          <w:rFonts w:asciiTheme="majorHAnsi" w:hAnsiTheme="majorHAnsi"/>
          <w:b/>
          <w:sz w:val="144"/>
        </w:rPr>
      </w:pPr>
      <w:r>
        <w:rPr>
          <w:rFonts w:asciiTheme="majorHAnsi" w:hAnsiTheme="majorHAnsi"/>
          <w:b/>
          <w:noProof/>
          <w:sz w:val="40"/>
        </w:rPr>
        <w:drawing>
          <wp:inline distT="0" distB="0" distL="0" distR="0">
            <wp:extent cx="1518226" cy="1303528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DIK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5210" cy="13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1CF" w:rsidRPr="004027B7" w:rsidRDefault="00AF6465" w:rsidP="00C66E08">
      <w:pPr>
        <w:jc w:val="center"/>
        <w:rPr>
          <w:rFonts w:asciiTheme="majorHAnsi" w:hAnsiTheme="majorHAnsi"/>
          <w:b/>
          <w:sz w:val="96"/>
        </w:rPr>
      </w:pPr>
      <w:r w:rsidRPr="004F6859">
        <w:rPr>
          <w:rFonts w:asciiTheme="majorHAnsi" w:hAnsiTheme="majorHAnsi"/>
          <w:b/>
          <w:sz w:val="144"/>
        </w:rPr>
        <w:t>S</w:t>
      </w:r>
      <w:r w:rsidRPr="004027B7">
        <w:rPr>
          <w:rFonts w:asciiTheme="majorHAnsi" w:hAnsiTheme="majorHAnsi"/>
          <w:b/>
          <w:sz w:val="96"/>
        </w:rPr>
        <w:t>ILABU</w:t>
      </w:r>
      <w:r w:rsidRPr="004F6859">
        <w:rPr>
          <w:rFonts w:asciiTheme="majorHAnsi" w:hAnsiTheme="majorHAnsi"/>
          <w:b/>
          <w:sz w:val="96"/>
        </w:rPr>
        <w:t>S</w:t>
      </w:r>
    </w:p>
    <w:p w:rsidR="00AF6465" w:rsidRPr="00572FCA" w:rsidRDefault="00AF6465" w:rsidP="00AF6465">
      <w:pPr>
        <w:jc w:val="center"/>
        <w:rPr>
          <w:rFonts w:asciiTheme="majorHAnsi" w:hAnsiTheme="majorHAnsi"/>
          <w:b/>
          <w:sz w:val="52"/>
        </w:rPr>
      </w:pPr>
      <w:r w:rsidRPr="00572FCA">
        <w:rPr>
          <w:rFonts w:asciiTheme="majorHAnsi" w:hAnsiTheme="majorHAnsi"/>
          <w:b/>
          <w:sz w:val="52"/>
        </w:rPr>
        <w:t xml:space="preserve">Kelas </w:t>
      </w:r>
      <w:r w:rsidR="00FF0386">
        <w:rPr>
          <w:rFonts w:asciiTheme="majorHAnsi" w:hAnsiTheme="majorHAnsi"/>
          <w:b/>
          <w:sz w:val="52"/>
        </w:rPr>
        <w:t>VI</w:t>
      </w:r>
    </w:p>
    <w:p w:rsidR="00572FCA" w:rsidRPr="004D16AC" w:rsidRDefault="00CE4128" w:rsidP="00AF6465">
      <w:pPr>
        <w:jc w:val="center"/>
        <w:rPr>
          <w:rFonts w:asciiTheme="majorHAnsi" w:hAnsiTheme="majorHAnsi"/>
          <w:b/>
          <w:sz w:val="44"/>
        </w:rPr>
      </w:pPr>
      <w:r w:rsidRPr="00CE4128">
        <w:rPr>
          <w:rFonts w:asciiTheme="majorHAnsi" w:hAnsiTheme="majorHAnsi"/>
          <w:b/>
          <w:noProof/>
          <w:sz w:val="20"/>
        </w:rPr>
        <w:pict>
          <v:line id="Straight Connector 3" o:spid="_x0000_s1027" style="position:absolute;left:0;text-align:left;z-index:251660288;visibility:visible;mso-width-relative:margin;mso-height-relative:margin" from="160.75pt,35.85pt" to="634.8pt,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" strokecolor="black [3213]" strokeweight="2.25pt"/>
        </w:pict>
      </w:r>
      <w:r w:rsidR="00572FCA" w:rsidRPr="004D16AC">
        <w:rPr>
          <w:rFonts w:asciiTheme="majorHAnsi" w:hAnsiTheme="majorHAnsi"/>
          <w:b/>
          <w:sz w:val="44"/>
        </w:rPr>
        <w:t>Tema</w:t>
      </w:r>
      <w:r w:rsidR="004D16AC">
        <w:rPr>
          <w:rFonts w:asciiTheme="majorHAnsi" w:hAnsiTheme="majorHAnsi"/>
          <w:b/>
          <w:sz w:val="44"/>
        </w:rPr>
        <w:t>2</w:t>
      </w:r>
      <w:r w:rsidR="00572FCA" w:rsidRPr="004D16AC">
        <w:rPr>
          <w:rFonts w:asciiTheme="majorHAnsi" w:hAnsiTheme="majorHAnsi"/>
          <w:b/>
          <w:sz w:val="44"/>
        </w:rPr>
        <w:t>:</w:t>
      </w:r>
      <w:r w:rsidR="004D16AC" w:rsidRPr="004D16AC">
        <w:rPr>
          <w:rFonts w:asciiTheme="majorHAnsi" w:hAnsiTheme="majorHAnsi"/>
          <w:b/>
          <w:sz w:val="44"/>
        </w:rPr>
        <w:t>Bhinneka Tunggal Ika</w:t>
      </w:r>
    </w:p>
    <w:p w:rsidR="00AF6465" w:rsidRPr="004027B7" w:rsidRDefault="00AF6465" w:rsidP="00AF6465">
      <w:pPr>
        <w:jc w:val="center"/>
        <w:rPr>
          <w:rFonts w:asciiTheme="majorHAnsi" w:hAnsiTheme="majorHAnsi"/>
          <w:b/>
          <w:sz w:val="52"/>
        </w:rPr>
      </w:pPr>
      <w:r w:rsidRPr="004027B7">
        <w:rPr>
          <w:rFonts w:asciiTheme="majorHAnsi" w:hAnsiTheme="majorHAnsi"/>
          <w:b/>
          <w:sz w:val="52"/>
        </w:rPr>
        <w:t>Sekolah Dasar</w:t>
      </w:r>
      <w:r w:rsidR="004027B7">
        <w:rPr>
          <w:rFonts w:asciiTheme="majorHAnsi" w:hAnsiTheme="majorHAnsi"/>
          <w:b/>
          <w:sz w:val="52"/>
        </w:rPr>
        <w:t xml:space="preserve"> dan Madrasah Ibtidaiyah</w:t>
      </w:r>
    </w:p>
    <w:p w:rsidR="00AF6465" w:rsidRPr="004027B7" w:rsidRDefault="00AF6465">
      <w:pPr>
        <w:rPr>
          <w:rFonts w:asciiTheme="majorHAnsi" w:hAnsiTheme="majorHAnsi"/>
        </w:rPr>
      </w:pPr>
    </w:p>
    <w:p w:rsidR="004027B7" w:rsidRDefault="004027B7" w:rsidP="00AF6465">
      <w:pPr>
        <w:spacing w:after="0"/>
        <w:jc w:val="center"/>
        <w:rPr>
          <w:rFonts w:asciiTheme="majorHAnsi" w:hAnsiTheme="majorHAnsi"/>
          <w:b/>
          <w:sz w:val="40"/>
        </w:rPr>
      </w:pPr>
    </w:p>
    <w:p w:rsidR="00AF6465" w:rsidRPr="00406202" w:rsidRDefault="00AF6465" w:rsidP="00AF6465">
      <w:pPr>
        <w:spacing w:after="0"/>
        <w:jc w:val="center"/>
        <w:rPr>
          <w:rFonts w:asciiTheme="majorHAnsi" w:hAnsiTheme="majorHAnsi"/>
          <w:b/>
          <w:sz w:val="52"/>
        </w:rPr>
      </w:pPr>
      <w:r w:rsidRPr="00406202">
        <w:rPr>
          <w:rFonts w:asciiTheme="majorHAnsi" w:hAnsiTheme="majorHAnsi"/>
          <w:b/>
          <w:sz w:val="52"/>
        </w:rPr>
        <w:t>KEMENTERIAN PENDIDIKAN DAN KEBUDAYAAN</w:t>
      </w:r>
    </w:p>
    <w:p w:rsidR="00FF0386" w:rsidRDefault="00AF6465" w:rsidP="00FF0386">
      <w:pPr>
        <w:spacing w:after="0"/>
        <w:jc w:val="center"/>
        <w:rPr>
          <w:rFonts w:asciiTheme="majorHAnsi" w:hAnsiTheme="majorHAnsi"/>
          <w:b/>
          <w:sz w:val="52"/>
        </w:rPr>
        <w:sectPr w:rsidR="00FF0386" w:rsidSect="00FF0386">
          <w:footerReference w:type="default" r:id="rId9"/>
          <w:pgSz w:w="16839" w:h="11907" w:orient="landscape" w:code="9"/>
          <w:pgMar w:top="432" w:right="432" w:bottom="432" w:left="432" w:header="720" w:footer="720" w:gutter="0"/>
          <w:pgNumType w:start="0"/>
          <w:cols w:space="720"/>
          <w:docGrid w:linePitch="360"/>
        </w:sectPr>
      </w:pPr>
      <w:r w:rsidRPr="00406202">
        <w:rPr>
          <w:rFonts w:asciiTheme="majorHAnsi" w:hAnsiTheme="majorHAnsi"/>
          <w:b/>
          <w:sz w:val="52"/>
        </w:rPr>
        <w:t>TAHUN 2012</w:t>
      </w:r>
    </w:p>
    <w:p w:rsidR="004D16AC" w:rsidRPr="003D19DF" w:rsidRDefault="004D16AC" w:rsidP="004528C5">
      <w:pPr>
        <w:spacing w:after="0" w:line="240" w:lineRule="auto"/>
        <w:ind w:left="426"/>
        <w:rPr>
          <w:rFonts w:ascii="Cambria" w:hAnsi="Cambria" w:cs="Arial"/>
          <w:b/>
          <w:sz w:val="28"/>
          <w:szCs w:val="28"/>
        </w:rPr>
      </w:pPr>
      <w:bookmarkStart w:id="0" w:name="_GoBack"/>
      <w:bookmarkEnd w:id="0"/>
      <w:r w:rsidRPr="003D19DF">
        <w:rPr>
          <w:rFonts w:ascii="Cambria" w:hAnsi="Cambria" w:cs="Arial"/>
          <w:b/>
          <w:sz w:val="28"/>
          <w:szCs w:val="28"/>
        </w:rPr>
        <w:lastRenderedPageBreak/>
        <w:t>Tema: Bhinneka Tunggal Ika (5)</w:t>
      </w:r>
    </w:p>
    <w:p w:rsidR="004D16AC" w:rsidRPr="003D19DF" w:rsidRDefault="004D16AC" w:rsidP="004D16AC">
      <w:pPr>
        <w:spacing w:after="0" w:line="240" w:lineRule="auto"/>
        <w:ind w:left="426"/>
        <w:rPr>
          <w:rFonts w:ascii="Cambria" w:hAnsi="Cambria" w:cs="Arial"/>
          <w:b/>
          <w:sz w:val="28"/>
          <w:szCs w:val="28"/>
        </w:rPr>
      </w:pPr>
    </w:p>
    <w:tbl>
      <w:tblPr>
        <w:tblW w:w="14850" w:type="dxa"/>
        <w:tblInd w:w="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943"/>
        <w:gridCol w:w="3544"/>
        <w:gridCol w:w="4961"/>
        <w:gridCol w:w="2268"/>
        <w:gridCol w:w="1134"/>
      </w:tblGrid>
      <w:tr w:rsidR="004D16AC" w:rsidRPr="003D19DF" w:rsidTr="004D16AC">
        <w:tc>
          <w:tcPr>
            <w:tcW w:w="2943" w:type="dxa"/>
          </w:tcPr>
          <w:p w:rsidR="004D16AC" w:rsidRPr="003D19DF" w:rsidRDefault="004D16AC" w:rsidP="00A66669">
            <w:pPr>
              <w:spacing w:after="0" w:line="240" w:lineRule="auto"/>
              <w:jc w:val="center"/>
              <w:rPr>
                <w:rFonts w:ascii="Cambria" w:hAnsi="Cambria" w:cs="Arial"/>
                <w:b/>
              </w:rPr>
            </w:pPr>
            <w:r w:rsidRPr="003D19DF">
              <w:rPr>
                <w:rFonts w:ascii="Cambria" w:hAnsi="Cambria" w:cs="Arial"/>
                <w:b/>
              </w:rPr>
              <w:t>Kompetensi Dasar</w:t>
            </w:r>
          </w:p>
        </w:tc>
        <w:tc>
          <w:tcPr>
            <w:tcW w:w="3544" w:type="dxa"/>
          </w:tcPr>
          <w:p w:rsidR="004D16AC" w:rsidRPr="003D19DF" w:rsidRDefault="004D16AC" w:rsidP="00A66669">
            <w:pPr>
              <w:spacing w:after="0" w:line="240" w:lineRule="auto"/>
              <w:jc w:val="center"/>
              <w:rPr>
                <w:rFonts w:ascii="Cambria" w:hAnsi="Cambria" w:cs="Arial"/>
                <w:b/>
              </w:rPr>
            </w:pPr>
            <w:r w:rsidRPr="003D19DF">
              <w:rPr>
                <w:rFonts w:ascii="Cambria" w:hAnsi="Cambria" w:cs="Arial"/>
                <w:b/>
              </w:rPr>
              <w:t>Indikator</w:t>
            </w:r>
          </w:p>
        </w:tc>
        <w:tc>
          <w:tcPr>
            <w:tcW w:w="4961" w:type="dxa"/>
          </w:tcPr>
          <w:p w:rsidR="004D16AC" w:rsidRPr="003D19DF" w:rsidRDefault="004D16AC" w:rsidP="00A66669">
            <w:pPr>
              <w:spacing w:after="0" w:line="240" w:lineRule="auto"/>
              <w:jc w:val="center"/>
              <w:rPr>
                <w:rFonts w:ascii="Cambria" w:hAnsi="Cambria" w:cs="Arial"/>
                <w:b/>
              </w:rPr>
            </w:pPr>
            <w:r w:rsidRPr="003D19DF">
              <w:rPr>
                <w:rFonts w:ascii="Cambria" w:hAnsi="Cambria" w:cs="Arial"/>
                <w:b/>
              </w:rPr>
              <w:t>Kegiatan pembelajaran dan penilaian</w:t>
            </w:r>
          </w:p>
        </w:tc>
        <w:tc>
          <w:tcPr>
            <w:tcW w:w="2268" w:type="dxa"/>
          </w:tcPr>
          <w:p w:rsidR="004D16AC" w:rsidRPr="003D19DF" w:rsidRDefault="004D16AC" w:rsidP="00A66669">
            <w:pPr>
              <w:spacing w:after="0" w:line="240" w:lineRule="auto"/>
              <w:jc w:val="center"/>
              <w:rPr>
                <w:rFonts w:ascii="Cambria" w:hAnsi="Cambria" w:cs="Arial"/>
                <w:b/>
              </w:rPr>
            </w:pPr>
            <w:r w:rsidRPr="003D19DF">
              <w:rPr>
                <w:rFonts w:ascii="Cambria" w:hAnsi="Cambria" w:cs="Arial"/>
                <w:b/>
              </w:rPr>
              <w:t>Sumber Belajar</w:t>
            </w:r>
          </w:p>
        </w:tc>
        <w:tc>
          <w:tcPr>
            <w:tcW w:w="1134" w:type="dxa"/>
          </w:tcPr>
          <w:p w:rsidR="004D16AC" w:rsidRPr="003D19DF" w:rsidRDefault="004D16AC" w:rsidP="00A66669">
            <w:pPr>
              <w:spacing w:after="0" w:line="240" w:lineRule="auto"/>
              <w:jc w:val="center"/>
              <w:rPr>
                <w:rFonts w:ascii="Cambria" w:hAnsi="Cambria" w:cs="Arial"/>
                <w:b/>
              </w:rPr>
            </w:pPr>
            <w:r w:rsidRPr="003D19DF">
              <w:rPr>
                <w:rFonts w:ascii="Cambria" w:hAnsi="Cambria" w:cs="Arial"/>
                <w:b/>
              </w:rPr>
              <w:t>Alokasi Waktu</w:t>
            </w:r>
          </w:p>
        </w:tc>
      </w:tr>
      <w:tr w:rsidR="004D16AC" w:rsidRPr="003D19DF" w:rsidTr="004D16AC">
        <w:tc>
          <w:tcPr>
            <w:tcW w:w="2943" w:type="dxa"/>
          </w:tcPr>
          <w:p w:rsidR="004D16AC" w:rsidRPr="003D19DF" w:rsidRDefault="004D16AC" w:rsidP="00A66669">
            <w:pPr>
              <w:numPr>
                <w:ilvl w:val="0"/>
                <w:numId w:val="37"/>
              </w:numPr>
              <w:spacing w:after="0" w:line="240" w:lineRule="auto"/>
              <w:ind w:left="284" w:hanging="284"/>
              <w:rPr>
                <w:rFonts w:ascii="Cambria" w:hAnsi="Cambria" w:cs="Arial"/>
                <w:b/>
              </w:rPr>
            </w:pPr>
            <w:r w:rsidRPr="003D19DF">
              <w:rPr>
                <w:rFonts w:ascii="Cambria" w:hAnsi="Cambria" w:cs="Arial"/>
                <w:b/>
              </w:rPr>
              <w:t>PPKn</w:t>
            </w:r>
          </w:p>
          <w:p w:rsidR="004D16AC" w:rsidRPr="003D19DF" w:rsidRDefault="004D16AC" w:rsidP="00A66669">
            <w:pPr>
              <w:spacing w:after="0" w:line="240" w:lineRule="auto"/>
              <w:rPr>
                <w:rFonts w:ascii="Cambria" w:hAnsi="Cambria" w:cs="Arial"/>
                <w:b/>
              </w:rPr>
            </w:pPr>
            <w:r w:rsidRPr="003D19DF">
              <w:rPr>
                <w:rFonts w:ascii="Cambria" w:hAnsi="Cambria" w:cs="Arial"/>
              </w:rPr>
              <w:t>Menghargai keanekaragaman agama, sosial, budaya, ekonomi, dan politik  dalam bingkai Bhinneka Tunggal Ika</w:t>
            </w:r>
          </w:p>
        </w:tc>
        <w:tc>
          <w:tcPr>
            <w:tcW w:w="3544" w:type="dxa"/>
          </w:tcPr>
          <w:p w:rsidR="004D16AC" w:rsidRPr="003D19DF" w:rsidRDefault="004D16AC" w:rsidP="00A66669">
            <w:pPr>
              <w:spacing w:after="0" w:line="240" w:lineRule="auto"/>
              <w:rPr>
                <w:rFonts w:ascii="Cambria" w:hAnsi="Cambria" w:cs="Arial"/>
                <w:b/>
              </w:rPr>
            </w:pPr>
          </w:p>
          <w:p w:rsidR="004D16AC" w:rsidRPr="003D19DF" w:rsidRDefault="004D16AC" w:rsidP="00A66669">
            <w:pPr>
              <w:numPr>
                <w:ilvl w:val="0"/>
                <w:numId w:val="36"/>
              </w:numPr>
              <w:spacing w:after="0" w:line="240" w:lineRule="auto"/>
              <w:ind w:left="175" w:hanging="142"/>
              <w:rPr>
                <w:rFonts w:ascii="Cambria" w:hAnsi="Cambria" w:cs="Arial"/>
              </w:rPr>
            </w:pPr>
            <w:r w:rsidRPr="003D19DF">
              <w:rPr>
                <w:rFonts w:ascii="Cambria" w:hAnsi="Cambria" w:cs="Arial"/>
              </w:rPr>
              <w:t xml:space="preserve">Menyimpulkan nilai positif dari cerita rakyat </w:t>
            </w:r>
          </w:p>
          <w:p w:rsidR="004D16AC" w:rsidRPr="003D19DF" w:rsidRDefault="004D16AC" w:rsidP="00A66669">
            <w:pPr>
              <w:numPr>
                <w:ilvl w:val="0"/>
                <w:numId w:val="36"/>
              </w:numPr>
              <w:spacing w:after="0" w:line="240" w:lineRule="auto"/>
              <w:ind w:left="175" w:hanging="142"/>
              <w:rPr>
                <w:rFonts w:ascii="Cambria" w:hAnsi="Cambria" w:cs="Arial"/>
              </w:rPr>
            </w:pPr>
            <w:r w:rsidRPr="003D19DF">
              <w:rPr>
                <w:rFonts w:ascii="Cambria" w:hAnsi="Cambria" w:cs="Arial"/>
              </w:rPr>
              <w:t>Menuliskan nama-nama tentang suku bangsa / ras, agama, status sosial, budaya, tradisi atau kegemaran, dll, berdasarkan kuesioner yang dibuat</w:t>
            </w:r>
          </w:p>
          <w:p w:rsidR="004D16AC" w:rsidRPr="003D19DF" w:rsidRDefault="004D16AC" w:rsidP="00A66669">
            <w:pPr>
              <w:numPr>
                <w:ilvl w:val="0"/>
                <w:numId w:val="36"/>
              </w:numPr>
              <w:spacing w:after="0" w:line="240" w:lineRule="auto"/>
              <w:ind w:left="175" w:hanging="142"/>
              <w:rPr>
                <w:rFonts w:ascii="Cambria" w:hAnsi="Cambria" w:cs="Arial"/>
              </w:rPr>
            </w:pPr>
            <w:r w:rsidRPr="003D19DF">
              <w:rPr>
                <w:rFonts w:ascii="Cambria" w:hAnsi="Cambria" w:cs="Arial"/>
              </w:rPr>
              <w:t>Menjelaskan tradisi dalam keluarga sendiri berdasarkan agamanya masing-masing</w:t>
            </w:r>
          </w:p>
        </w:tc>
        <w:tc>
          <w:tcPr>
            <w:tcW w:w="4961" w:type="dxa"/>
            <w:vMerge w:val="restart"/>
          </w:tcPr>
          <w:p w:rsidR="004D16AC" w:rsidRPr="003D19DF" w:rsidRDefault="004D16AC" w:rsidP="00A66669">
            <w:pPr>
              <w:spacing w:after="0" w:line="240" w:lineRule="auto"/>
              <w:ind w:left="277" w:hanging="277"/>
              <w:rPr>
                <w:rFonts w:ascii="Cambria" w:hAnsi="Cambria" w:cs="Arial"/>
                <w:b/>
              </w:rPr>
            </w:pPr>
          </w:p>
          <w:p w:rsidR="004D16AC" w:rsidRPr="003D19DF" w:rsidRDefault="004D16AC" w:rsidP="00A66669">
            <w:pPr>
              <w:spacing w:after="0" w:line="240" w:lineRule="auto"/>
              <w:ind w:left="277" w:hanging="277"/>
              <w:rPr>
                <w:rFonts w:ascii="Cambria" w:hAnsi="Cambria" w:cs="Arial"/>
                <w:b/>
              </w:rPr>
            </w:pPr>
            <w:r w:rsidRPr="003D19DF">
              <w:rPr>
                <w:rFonts w:ascii="Cambria" w:hAnsi="Cambria" w:cs="Arial"/>
                <w:b/>
              </w:rPr>
              <w:t>Minggu I</w:t>
            </w:r>
          </w:p>
          <w:p w:rsidR="004D16AC" w:rsidRPr="003D19DF" w:rsidRDefault="004D16AC" w:rsidP="00A66669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ind w:left="317" w:hanging="283"/>
              <w:rPr>
                <w:rFonts w:ascii="Cambria" w:hAnsi="Cambria" w:cs="Arial"/>
                <w:sz w:val="22"/>
                <w:szCs w:val="22"/>
              </w:rPr>
            </w:pPr>
            <w:r w:rsidRPr="003D19DF">
              <w:rPr>
                <w:rFonts w:ascii="Cambria" w:hAnsi="Cambria" w:cs="Arial"/>
                <w:sz w:val="22"/>
                <w:szCs w:val="22"/>
              </w:rPr>
              <w:t>Mendengarkan cerita rakyat dari berbagai daerah dan mendiskusikan nilai-nilai positif dari cerita tersebut</w:t>
            </w:r>
          </w:p>
          <w:p w:rsidR="004D16AC" w:rsidRPr="003D19DF" w:rsidRDefault="004D16AC" w:rsidP="00A66669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ind w:left="317" w:hanging="283"/>
              <w:rPr>
                <w:rFonts w:ascii="Cambria" w:hAnsi="Cambria" w:cs="Arial"/>
                <w:sz w:val="22"/>
                <w:szCs w:val="22"/>
              </w:rPr>
            </w:pPr>
            <w:r w:rsidRPr="003D19DF">
              <w:rPr>
                <w:rFonts w:ascii="Cambria" w:hAnsi="Cambria" w:cs="Arial"/>
                <w:sz w:val="22"/>
                <w:szCs w:val="22"/>
              </w:rPr>
              <w:t>Menyanyikan lagu-lagu daerah nusantara</w:t>
            </w:r>
          </w:p>
          <w:p w:rsidR="004D16AC" w:rsidRPr="003D19DF" w:rsidRDefault="004D16AC" w:rsidP="00A66669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ind w:left="317" w:hanging="283"/>
              <w:rPr>
                <w:rFonts w:ascii="Cambria" w:hAnsi="Cambria" w:cs="Arial"/>
                <w:sz w:val="22"/>
                <w:szCs w:val="22"/>
              </w:rPr>
            </w:pPr>
            <w:r w:rsidRPr="003D19DF">
              <w:rPr>
                <w:rFonts w:ascii="Cambria" w:hAnsi="Cambria" w:cs="Arial"/>
                <w:sz w:val="22"/>
                <w:szCs w:val="22"/>
              </w:rPr>
              <w:t>membaca  teks percakapan.</w:t>
            </w:r>
          </w:p>
          <w:p w:rsidR="004D16AC" w:rsidRPr="003D19DF" w:rsidRDefault="004D16AC" w:rsidP="00A66669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ind w:left="317" w:hanging="283"/>
              <w:rPr>
                <w:rFonts w:ascii="Cambria" w:hAnsi="Cambria" w:cs="Arial"/>
                <w:sz w:val="22"/>
                <w:szCs w:val="22"/>
              </w:rPr>
            </w:pPr>
            <w:r w:rsidRPr="003D19DF">
              <w:rPr>
                <w:rFonts w:ascii="Cambria" w:hAnsi="Cambria" w:cs="Arial"/>
                <w:sz w:val="22"/>
                <w:szCs w:val="22"/>
              </w:rPr>
              <w:t>bertanya jawab/diskusi tentang teknik menyusun percakapan</w:t>
            </w:r>
          </w:p>
          <w:p w:rsidR="004D16AC" w:rsidRPr="003D19DF" w:rsidRDefault="004D16AC" w:rsidP="00A66669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ind w:left="317" w:hanging="283"/>
              <w:rPr>
                <w:rFonts w:ascii="Cambria" w:hAnsi="Cambria" w:cs="Arial"/>
                <w:sz w:val="22"/>
                <w:szCs w:val="22"/>
              </w:rPr>
            </w:pPr>
            <w:r w:rsidRPr="003D19DF">
              <w:rPr>
                <w:rFonts w:ascii="Cambria" w:hAnsi="Cambria" w:cs="Arial"/>
                <w:sz w:val="22"/>
                <w:szCs w:val="22"/>
              </w:rPr>
              <w:t>menentukan tema percakapan</w:t>
            </w:r>
          </w:p>
          <w:p w:rsidR="004D16AC" w:rsidRPr="003D19DF" w:rsidRDefault="004D16AC" w:rsidP="00A66669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ind w:left="317" w:hanging="283"/>
              <w:rPr>
                <w:rFonts w:ascii="Cambria" w:hAnsi="Cambria" w:cs="Arial"/>
                <w:sz w:val="22"/>
                <w:szCs w:val="22"/>
              </w:rPr>
            </w:pPr>
            <w:r w:rsidRPr="003D19DF">
              <w:rPr>
                <w:rFonts w:ascii="Cambria" w:hAnsi="Cambria" w:cs="Arial"/>
                <w:sz w:val="22"/>
                <w:szCs w:val="22"/>
              </w:rPr>
              <w:t>menyusun kalimat percakapan dengan ejaan yang benar dan santun</w:t>
            </w:r>
          </w:p>
          <w:p w:rsidR="004D16AC" w:rsidRPr="003D19DF" w:rsidRDefault="004D16AC" w:rsidP="00A66669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ind w:left="317" w:hanging="283"/>
              <w:rPr>
                <w:rFonts w:ascii="Cambria" w:hAnsi="Cambria" w:cs="Arial"/>
                <w:sz w:val="22"/>
                <w:szCs w:val="22"/>
              </w:rPr>
            </w:pPr>
            <w:r w:rsidRPr="003D19DF">
              <w:rPr>
                <w:rFonts w:ascii="Cambria" w:hAnsi="Cambria" w:cs="Arial"/>
                <w:sz w:val="22"/>
                <w:szCs w:val="22"/>
              </w:rPr>
              <w:t>menulis teks percakapan</w:t>
            </w:r>
          </w:p>
          <w:p w:rsidR="004D16AC" w:rsidRPr="003D19DF" w:rsidRDefault="004D16AC" w:rsidP="00A66669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ind w:left="317" w:hanging="283"/>
              <w:rPr>
                <w:rFonts w:ascii="Cambria" w:hAnsi="Cambria" w:cs="Arial"/>
                <w:sz w:val="22"/>
                <w:szCs w:val="22"/>
              </w:rPr>
            </w:pPr>
            <w:r w:rsidRPr="003D19DF">
              <w:rPr>
                <w:rFonts w:ascii="Cambria" w:hAnsi="Cambria" w:cs="Arial"/>
                <w:sz w:val="22"/>
                <w:szCs w:val="22"/>
              </w:rPr>
              <w:t>Membuat kuesioner untuk mengumpulkan data tentang suku bangsa / ras, agama, status sosial, budaya, tradisi atau kegemaran, dll</w:t>
            </w:r>
          </w:p>
          <w:p w:rsidR="004D16AC" w:rsidRPr="003D19DF" w:rsidRDefault="004D16AC" w:rsidP="00A66669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ind w:left="317" w:hanging="283"/>
              <w:rPr>
                <w:rFonts w:ascii="Cambria" w:hAnsi="Cambria" w:cs="Arial"/>
                <w:sz w:val="22"/>
                <w:szCs w:val="22"/>
              </w:rPr>
            </w:pPr>
            <w:r w:rsidRPr="003D19DF">
              <w:rPr>
                <w:rFonts w:ascii="Cambria" w:hAnsi="Cambria" w:cs="Arial"/>
                <w:sz w:val="22"/>
                <w:szCs w:val="22"/>
                <w:lang w:val="id-ID" w:eastAsia="id-ID"/>
              </w:rPr>
              <w:t xml:space="preserve">konsep </w:t>
            </w:r>
            <w:r w:rsidRPr="003D19DF">
              <w:rPr>
                <w:rFonts w:ascii="Cambria" w:hAnsi="Cambria" w:cs="Arial"/>
                <w:sz w:val="22"/>
                <w:szCs w:val="22"/>
                <w:lang w:eastAsia="id-ID"/>
              </w:rPr>
              <w:t>rangkaian senam ketangkasan (guling depan, sikap melayang, guling belakang, sikap lilin</w:t>
            </w:r>
          </w:p>
          <w:p w:rsidR="004D16AC" w:rsidRPr="003D19DF" w:rsidRDefault="004D16AC" w:rsidP="00A66669">
            <w:pPr>
              <w:spacing w:after="0" w:line="240" w:lineRule="auto"/>
              <w:rPr>
                <w:rFonts w:ascii="Cambria" w:hAnsi="Cambria" w:cs="Arial"/>
                <w:b/>
              </w:rPr>
            </w:pPr>
          </w:p>
          <w:p w:rsidR="004D16AC" w:rsidRPr="003D19DF" w:rsidRDefault="004D16AC" w:rsidP="00A66669">
            <w:pPr>
              <w:spacing w:after="0" w:line="240" w:lineRule="auto"/>
              <w:rPr>
                <w:rFonts w:ascii="Cambria" w:hAnsi="Cambria" w:cs="Arial"/>
                <w:b/>
              </w:rPr>
            </w:pPr>
            <w:r w:rsidRPr="003D19DF">
              <w:rPr>
                <w:rFonts w:ascii="Cambria" w:hAnsi="Cambria" w:cs="Arial"/>
                <w:b/>
              </w:rPr>
              <w:t>Minggu II</w:t>
            </w:r>
          </w:p>
          <w:p w:rsidR="004D16AC" w:rsidRPr="003D19DF" w:rsidRDefault="004D16AC" w:rsidP="00A66669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ind w:left="317" w:hanging="283"/>
              <w:rPr>
                <w:rFonts w:ascii="Cambria" w:hAnsi="Cambria" w:cs="Arial"/>
                <w:sz w:val="22"/>
                <w:szCs w:val="22"/>
              </w:rPr>
            </w:pPr>
            <w:r w:rsidRPr="003D19DF">
              <w:rPr>
                <w:rFonts w:ascii="Cambria" w:hAnsi="Cambria" w:cs="Arial"/>
                <w:sz w:val="22"/>
                <w:szCs w:val="22"/>
              </w:rPr>
              <w:t>Mendengarkan cerita tentang tokoh masyarakat yang cinta budaya bangsa, misalnya : pembatik</w:t>
            </w:r>
          </w:p>
          <w:p w:rsidR="004D16AC" w:rsidRPr="003D19DF" w:rsidRDefault="004D16AC" w:rsidP="00A66669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ind w:left="317" w:hanging="283"/>
              <w:rPr>
                <w:rFonts w:ascii="Cambria" w:hAnsi="Cambria" w:cs="Arial"/>
                <w:sz w:val="22"/>
                <w:szCs w:val="22"/>
              </w:rPr>
            </w:pPr>
            <w:r w:rsidRPr="003D19DF">
              <w:rPr>
                <w:rFonts w:ascii="Cambria" w:hAnsi="Cambria" w:cs="Arial"/>
                <w:sz w:val="22"/>
                <w:szCs w:val="22"/>
              </w:rPr>
              <w:t>menyimak isi berita secara cermat dari  televisi/radio</w:t>
            </w:r>
          </w:p>
          <w:p w:rsidR="004D16AC" w:rsidRPr="003D19DF" w:rsidRDefault="004D16AC" w:rsidP="00A66669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ind w:left="317" w:hanging="283"/>
              <w:rPr>
                <w:rFonts w:ascii="Cambria" w:hAnsi="Cambria" w:cs="Arial"/>
                <w:sz w:val="22"/>
                <w:szCs w:val="22"/>
              </w:rPr>
            </w:pPr>
            <w:r w:rsidRPr="003D19DF">
              <w:rPr>
                <w:rFonts w:ascii="Cambria" w:hAnsi="Cambria" w:cs="Arial"/>
                <w:sz w:val="22"/>
                <w:szCs w:val="22"/>
              </w:rPr>
              <w:t>menyerapinformasi dari berita</w:t>
            </w:r>
          </w:p>
          <w:p w:rsidR="004D16AC" w:rsidRPr="003D19DF" w:rsidRDefault="004D16AC" w:rsidP="00A66669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ind w:left="317" w:hanging="283"/>
              <w:rPr>
                <w:rFonts w:ascii="Cambria" w:hAnsi="Cambria" w:cs="Arial"/>
                <w:sz w:val="22"/>
                <w:szCs w:val="22"/>
              </w:rPr>
            </w:pPr>
            <w:r w:rsidRPr="003D19DF">
              <w:rPr>
                <w:rFonts w:ascii="Cambria" w:hAnsi="Cambria" w:cs="Arial"/>
                <w:sz w:val="22"/>
                <w:szCs w:val="22"/>
              </w:rPr>
              <w:t>bertanya jawab/mendiskusikan berita yang didengar</w:t>
            </w:r>
          </w:p>
          <w:p w:rsidR="004D16AC" w:rsidRPr="003D19DF" w:rsidRDefault="004D16AC" w:rsidP="00A66669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ind w:left="317" w:hanging="283"/>
              <w:rPr>
                <w:rFonts w:ascii="Cambria" w:hAnsi="Cambria" w:cs="Arial"/>
                <w:sz w:val="22"/>
                <w:szCs w:val="22"/>
              </w:rPr>
            </w:pPr>
            <w:r w:rsidRPr="003D19DF">
              <w:rPr>
                <w:rFonts w:ascii="Cambria" w:hAnsi="Cambria" w:cs="Arial"/>
                <w:sz w:val="22"/>
                <w:szCs w:val="22"/>
              </w:rPr>
              <w:t>menuliskan pokok-pokok berita yang didengar</w:t>
            </w:r>
          </w:p>
          <w:p w:rsidR="004D16AC" w:rsidRPr="003D19DF" w:rsidRDefault="004D16AC" w:rsidP="00A66669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ind w:left="317" w:hanging="283"/>
              <w:rPr>
                <w:rFonts w:ascii="Cambria" w:hAnsi="Cambria" w:cs="Arial"/>
                <w:sz w:val="22"/>
                <w:szCs w:val="22"/>
              </w:rPr>
            </w:pPr>
            <w:r w:rsidRPr="003D19DF">
              <w:rPr>
                <w:rFonts w:ascii="Cambria" w:hAnsi="Cambria" w:cs="Arial"/>
                <w:sz w:val="22"/>
                <w:szCs w:val="22"/>
              </w:rPr>
              <w:t xml:space="preserve">mengembangkan pokok-pokok berita menjadi sebuah cerita yang runtut </w:t>
            </w:r>
          </w:p>
          <w:p w:rsidR="004D16AC" w:rsidRPr="003D19DF" w:rsidRDefault="004D16AC" w:rsidP="00A66669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ind w:left="317" w:hanging="283"/>
              <w:rPr>
                <w:rFonts w:ascii="Cambria" w:hAnsi="Cambria" w:cs="Arial"/>
                <w:sz w:val="22"/>
                <w:szCs w:val="22"/>
              </w:rPr>
            </w:pPr>
            <w:r w:rsidRPr="003D19DF">
              <w:rPr>
                <w:rFonts w:ascii="Cambria" w:hAnsi="Cambria" w:cs="Arial"/>
                <w:sz w:val="22"/>
                <w:szCs w:val="22"/>
              </w:rPr>
              <w:t>Mencari informasi tentang kemajuan budaya indonesia di negara lain</w:t>
            </w:r>
          </w:p>
          <w:p w:rsidR="004D16AC" w:rsidRPr="003D19DF" w:rsidRDefault="004D16AC" w:rsidP="00A66669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ind w:left="317" w:hanging="283"/>
              <w:rPr>
                <w:rFonts w:ascii="Cambria" w:hAnsi="Cambria" w:cs="Arial"/>
                <w:sz w:val="22"/>
                <w:szCs w:val="22"/>
              </w:rPr>
            </w:pPr>
            <w:r w:rsidRPr="003D19DF">
              <w:rPr>
                <w:rFonts w:ascii="Cambria" w:hAnsi="Cambria" w:cs="Arial"/>
                <w:sz w:val="22"/>
                <w:szCs w:val="22"/>
              </w:rPr>
              <w:t xml:space="preserve">Diskusi sikap yang harus dimiliki sebagai </w:t>
            </w:r>
            <w:r w:rsidRPr="003D19DF">
              <w:rPr>
                <w:rFonts w:ascii="Cambria" w:hAnsi="Cambria" w:cs="Arial"/>
                <w:sz w:val="22"/>
                <w:szCs w:val="22"/>
              </w:rPr>
              <w:lastRenderedPageBreak/>
              <w:t>bangsa indonesia</w:t>
            </w:r>
          </w:p>
          <w:p w:rsidR="004D16AC" w:rsidRPr="003D19DF" w:rsidRDefault="004D16AC" w:rsidP="00A66669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ind w:left="317" w:hanging="283"/>
              <w:rPr>
                <w:rFonts w:ascii="Cambria" w:hAnsi="Cambria" w:cs="Arial"/>
                <w:sz w:val="22"/>
                <w:szCs w:val="22"/>
              </w:rPr>
            </w:pPr>
            <w:r w:rsidRPr="003D19DF">
              <w:rPr>
                <w:rFonts w:ascii="Cambria" w:hAnsi="Cambria" w:cs="Arial"/>
                <w:sz w:val="22"/>
                <w:szCs w:val="22"/>
              </w:rPr>
              <w:t>Menjelaskan pengertian  rata-rata, median dan modus dari sekumpulan data</w:t>
            </w:r>
          </w:p>
          <w:p w:rsidR="004D16AC" w:rsidRPr="003D19DF" w:rsidRDefault="004D16AC" w:rsidP="00A66669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ind w:left="317" w:hanging="283"/>
              <w:rPr>
                <w:rFonts w:ascii="Cambria" w:hAnsi="Cambria" w:cs="Arial"/>
                <w:b/>
                <w:sz w:val="22"/>
                <w:szCs w:val="22"/>
              </w:rPr>
            </w:pPr>
            <w:r w:rsidRPr="003D19DF">
              <w:rPr>
                <w:rFonts w:ascii="Cambria" w:hAnsi="Cambria" w:cs="Arial"/>
                <w:b/>
                <w:sz w:val="22"/>
                <w:szCs w:val="22"/>
              </w:rPr>
              <w:t>Menghitung</w:t>
            </w:r>
            <w:r w:rsidRPr="003D19DF">
              <w:rPr>
                <w:rFonts w:ascii="Cambria" w:hAnsi="Cambria" w:cs="Arial"/>
                <w:sz w:val="22"/>
                <w:szCs w:val="22"/>
              </w:rPr>
              <w:t xml:space="preserve"> rata-rata, median dan modus dari data yang telah dikumpulkan</w:t>
            </w:r>
          </w:p>
          <w:p w:rsidR="004D16AC" w:rsidRPr="003D19DF" w:rsidRDefault="004D16AC" w:rsidP="00A66669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ind w:left="317" w:hanging="283"/>
              <w:rPr>
                <w:rFonts w:ascii="Cambria" w:hAnsi="Cambria" w:cs="Arial"/>
                <w:sz w:val="22"/>
                <w:szCs w:val="22"/>
              </w:rPr>
            </w:pPr>
            <w:r w:rsidRPr="003D19DF">
              <w:rPr>
                <w:rFonts w:ascii="Cambria" w:hAnsi="Cambria" w:cs="Arial"/>
                <w:sz w:val="22"/>
                <w:szCs w:val="22"/>
              </w:rPr>
              <w:t>Menafsirkan dan menyimpulkan median dan modus dari data yang disajikan</w:t>
            </w:r>
          </w:p>
          <w:p w:rsidR="004D16AC" w:rsidRPr="003D19DF" w:rsidRDefault="004D16AC" w:rsidP="00A66669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ind w:left="317" w:hanging="283"/>
              <w:rPr>
                <w:rFonts w:ascii="Cambria" w:hAnsi="Cambria" w:cs="Arial"/>
                <w:sz w:val="22"/>
                <w:szCs w:val="22"/>
                <w:lang w:val="id-ID" w:eastAsia="id-ID"/>
              </w:rPr>
            </w:pPr>
            <w:r w:rsidRPr="003D19DF">
              <w:rPr>
                <w:rFonts w:ascii="Cambria" w:hAnsi="Cambria" w:cs="Arial"/>
                <w:sz w:val="22"/>
                <w:szCs w:val="22"/>
                <w:lang w:eastAsia="id-ID"/>
              </w:rPr>
              <w:t>sikap melayang dan guling depan, dilakukan perorangan, berpasangan, dan berkelompok.</w:t>
            </w:r>
          </w:p>
          <w:p w:rsidR="004D16AC" w:rsidRPr="003D19DF" w:rsidRDefault="004D16AC" w:rsidP="00A66669">
            <w:pPr>
              <w:spacing w:after="0" w:line="240" w:lineRule="auto"/>
              <w:rPr>
                <w:rFonts w:ascii="Cambria" w:hAnsi="Cambria" w:cs="Arial"/>
                <w:b/>
              </w:rPr>
            </w:pPr>
          </w:p>
          <w:p w:rsidR="004D16AC" w:rsidRPr="003D19DF" w:rsidRDefault="004D16AC" w:rsidP="00A66669">
            <w:pPr>
              <w:spacing w:after="0" w:line="240" w:lineRule="auto"/>
              <w:rPr>
                <w:rFonts w:ascii="Cambria" w:hAnsi="Cambria" w:cs="Arial"/>
                <w:b/>
              </w:rPr>
            </w:pPr>
            <w:r w:rsidRPr="003D19DF">
              <w:rPr>
                <w:rFonts w:ascii="Cambria" w:hAnsi="Cambria" w:cs="Arial"/>
                <w:b/>
              </w:rPr>
              <w:t>Minggu III</w:t>
            </w:r>
          </w:p>
          <w:p w:rsidR="004D16AC" w:rsidRPr="003D19DF" w:rsidRDefault="004D16AC" w:rsidP="00A66669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ind w:left="317" w:hanging="283"/>
              <w:rPr>
                <w:rFonts w:ascii="Cambria" w:hAnsi="Cambria" w:cs="Arial"/>
                <w:sz w:val="22"/>
                <w:szCs w:val="22"/>
              </w:rPr>
            </w:pPr>
            <w:r w:rsidRPr="003D19DF">
              <w:rPr>
                <w:rFonts w:ascii="Cambria" w:hAnsi="Cambria" w:cs="Arial"/>
                <w:sz w:val="22"/>
                <w:szCs w:val="22"/>
              </w:rPr>
              <w:t>Mendengarkan cerita tentang orang indonesia yang sukses di dunia internasional</w:t>
            </w:r>
          </w:p>
          <w:p w:rsidR="004D16AC" w:rsidRPr="003D19DF" w:rsidRDefault="004D16AC" w:rsidP="00A66669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ind w:left="317" w:hanging="283"/>
              <w:rPr>
                <w:rFonts w:ascii="Cambria" w:hAnsi="Cambria" w:cs="Arial"/>
                <w:sz w:val="22"/>
                <w:szCs w:val="22"/>
              </w:rPr>
            </w:pPr>
            <w:r w:rsidRPr="003D19DF">
              <w:rPr>
                <w:rFonts w:ascii="Cambria" w:hAnsi="Cambria" w:cs="Arial"/>
                <w:sz w:val="22"/>
                <w:szCs w:val="22"/>
              </w:rPr>
              <w:t>mengidentifikasi kesalahan penulisan bahasa Indonesia yang terdapat dalam iklan sepanjang jalan besar di kotanya, atau penggunaan bahasa Indonesia bercampur asing.</w:t>
            </w:r>
          </w:p>
          <w:p w:rsidR="004D16AC" w:rsidRPr="003D19DF" w:rsidRDefault="004D16AC" w:rsidP="00A66669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ind w:left="317" w:hanging="283"/>
              <w:rPr>
                <w:rFonts w:ascii="Cambria" w:hAnsi="Cambria" w:cs="Arial"/>
                <w:sz w:val="22"/>
                <w:szCs w:val="22"/>
              </w:rPr>
            </w:pPr>
            <w:r w:rsidRPr="003D19DF">
              <w:rPr>
                <w:rFonts w:ascii="Cambria" w:hAnsi="Cambria" w:cs="Arial"/>
                <w:sz w:val="22"/>
                <w:szCs w:val="22"/>
              </w:rPr>
              <w:t>mengemukakan pendapat dengan santun.</w:t>
            </w:r>
          </w:p>
          <w:p w:rsidR="004D16AC" w:rsidRPr="003D19DF" w:rsidRDefault="004D16AC" w:rsidP="00A66669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ind w:left="317" w:hanging="283"/>
              <w:rPr>
                <w:rFonts w:ascii="Cambria" w:hAnsi="Cambria" w:cs="Arial"/>
                <w:sz w:val="22"/>
                <w:szCs w:val="22"/>
                <w:lang w:val="id-ID" w:eastAsia="id-ID"/>
              </w:rPr>
            </w:pPr>
            <w:r>
              <w:rPr>
                <w:rFonts w:ascii="Cambria" w:hAnsi="Cambria" w:cs="Arial"/>
                <w:sz w:val="22"/>
                <w:szCs w:val="22"/>
                <w:lang w:val="id-ID"/>
              </w:rPr>
              <w:t>m</w:t>
            </w:r>
            <w:r w:rsidRPr="003D19DF">
              <w:rPr>
                <w:rFonts w:ascii="Cambria" w:hAnsi="Cambria" w:cs="Arial"/>
                <w:sz w:val="22"/>
                <w:szCs w:val="22"/>
              </w:rPr>
              <w:t>enyatakan kebanggaan berbahasa Indonesia dengan benar.</w:t>
            </w:r>
          </w:p>
          <w:p w:rsidR="004D16AC" w:rsidRPr="003D19DF" w:rsidRDefault="004D16AC" w:rsidP="00A66669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ind w:left="317" w:hanging="283"/>
              <w:rPr>
                <w:rFonts w:ascii="Cambria" w:hAnsi="Cambria" w:cs="Arial"/>
                <w:sz w:val="22"/>
                <w:szCs w:val="22"/>
              </w:rPr>
            </w:pPr>
            <w:r w:rsidRPr="003D19DF">
              <w:rPr>
                <w:rFonts w:ascii="Cambria" w:hAnsi="Cambria" w:cs="Arial"/>
                <w:sz w:val="22"/>
                <w:szCs w:val="22"/>
              </w:rPr>
              <w:t xml:space="preserve">Mengukur anggota tubuh (lingkar kepala, lingkar perut, panjang tangan, bahu, kaki), memotong kertas dan memasangkan pada tubuh, lalu menambahkan asesori busana suku-suku bangsa di Indonesia </w:t>
            </w:r>
          </w:p>
          <w:p w:rsidR="004D16AC" w:rsidRPr="003D19DF" w:rsidRDefault="004D16AC" w:rsidP="00A66669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ind w:left="317" w:hanging="283"/>
              <w:rPr>
                <w:rFonts w:ascii="Cambria" w:hAnsi="Cambria" w:cs="Arial"/>
                <w:sz w:val="22"/>
                <w:szCs w:val="22"/>
              </w:rPr>
            </w:pPr>
            <w:r w:rsidRPr="003D19DF">
              <w:rPr>
                <w:rFonts w:ascii="Cambria" w:hAnsi="Cambria" w:cs="Arial"/>
                <w:sz w:val="22"/>
                <w:szCs w:val="22"/>
              </w:rPr>
              <w:t xml:space="preserve">Mengumpulkan gambar-gambar bangunan dari berbagai daerah dan menentukan bentuk bangun datarnya </w:t>
            </w:r>
          </w:p>
          <w:p w:rsidR="004D16AC" w:rsidRPr="003D19DF" w:rsidRDefault="004D16AC" w:rsidP="00A66669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ind w:left="317" w:hanging="283"/>
              <w:rPr>
                <w:rFonts w:ascii="Cambria" w:hAnsi="Cambria" w:cs="Arial"/>
                <w:sz w:val="22"/>
                <w:szCs w:val="22"/>
              </w:rPr>
            </w:pPr>
            <w:r w:rsidRPr="003D19DF">
              <w:rPr>
                <w:rFonts w:ascii="Cambria" w:hAnsi="Cambria" w:cs="Arial"/>
                <w:sz w:val="22"/>
                <w:szCs w:val="22"/>
              </w:rPr>
              <w:t>Mengenal dan menggambar bentuk bangun datar dari  berbagai karya seni daerah (kain, lukisan, motif batik)</w:t>
            </w:r>
          </w:p>
          <w:p w:rsidR="004D16AC" w:rsidRPr="003D19DF" w:rsidRDefault="004D16AC" w:rsidP="00A66669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ind w:left="317" w:hanging="283"/>
              <w:rPr>
                <w:rFonts w:ascii="Cambria" w:hAnsi="Cambria" w:cs="Arial"/>
                <w:sz w:val="22"/>
                <w:szCs w:val="22"/>
                <w:lang w:val="id-ID"/>
              </w:rPr>
            </w:pPr>
            <w:r w:rsidRPr="003D19DF">
              <w:rPr>
                <w:rFonts w:ascii="Cambria" w:hAnsi="Cambria" w:cs="Arial"/>
                <w:sz w:val="22"/>
                <w:szCs w:val="22"/>
              </w:rPr>
              <w:t>Membuat karya kreatif tekstil yang mengacu pada kerajinan tekstil nusantara</w:t>
            </w:r>
          </w:p>
          <w:p w:rsidR="004D16AC" w:rsidRPr="003D19DF" w:rsidRDefault="004D16AC" w:rsidP="00A66669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ind w:left="317" w:hanging="283"/>
              <w:rPr>
                <w:rFonts w:ascii="Cambria" w:hAnsi="Cambria" w:cs="Arial"/>
                <w:sz w:val="22"/>
                <w:szCs w:val="22"/>
                <w:lang w:val="id-ID"/>
              </w:rPr>
            </w:pPr>
            <w:r w:rsidRPr="003D19DF">
              <w:rPr>
                <w:rFonts w:ascii="Cambria" w:hAnsi="Cambria" w:cs="Arial"/>
                <w:sz w:val="22"/>
                <w:szCs w:val="22"/>
                <w:lang w:eastAsia="id-ID"/>
              </w:rPr>
              <w:t>Sikap lilin  dan guling belakang, dilakukan perorangan, berpasangan, dan berkelompok</w:t>
            </w:r>
          </w:p>
          <w:p w:rsidR="004D16AC" w:rsidRPr="003D19DF" w:rsidRDefault="004D16AC" w:rsidP="00A66669">
            <w:pPr>
              <w:spacing w:after="0" w:line="240" w:lineRule="auto"/>
              <w:rPr>
                <w:rFonts w:ascii="Cambria" w:hAnsi="Cambria" w:cs="Arial"/>
              </w:rPr>
            </w:pPr>
          </w:p>
          <w:p w:rsidR="004D16AC" w:rsidRPr="003D19DF" w:rsidRDefault="004D16AC" w:rsidP="00A66669">
            <w:pPr>
              <w:spacing w:after="0" w:line="240" w:lineRule="auto"/>
              <w:rPr>
                <w:rFonts w:ascii="Cambria" w:hAnsi="Cambria" w:cs="Arial"/>
                <w:b/>
              </w:rPr>
            </w:pPr>
            <w:r w:rsidRPr="003D19DF">
              <w:rPr>
                <w:rFonts w:ascii="Cambria" w:hAnsi="Cambria" w:cs="Arial"/>
                <w:b/>
              </w:rPr>
              <w:t>Minggu IV</w:t>
            </w:r>
          </w:p>
          <w:p w:rsidR="004D16AC" w:rsidRPr="003D19DF" w:rsidRDefault="004D16AC" w:rsidP="00A66669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ind w:left="317" w:hanging="283"/>
              <w:rPr>
                <w:rFonts w:ascii="Cambria" w:hAnsi="Cambria" w:cs="Arial"/>
                <w:sz w:val="22"/>
                <w:szCs w:val="22"/>
              </w:rPr>
            </w:pPr>
            <w:r w:rsidRPr="003D19DF">
              <w:rPr>
                <w:rFonts w:ascii="Cambria" w:hAnsi="Cambria" w:cs="Arial"/>
                <w:sz w:val="22"/>
                <w:szCs w:val="22"/>
              </w:rPr>
              <w:t>mencari informasi dari kolom/rubik (majalah anak, koran,dsb) dengan tema tertentu,</w:t>
            </w:r>
          </w:p>
          <w:p w:rsidR="004D16AC" w:rsidRPr="003D19DF" w:rsidRDefault="004D16AC" w:rsidP="00A66669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ind w:left="317" w:hanging="283"/>
              <w:rPr>
                <w:rFonts w:ascii="Cambria" w:hAnsi="Cambria" w:cs="Arial"/>
                <w:sz w:val="22"/>
                <w:szCs w:val="22"/>
              </w:rPr>
            </w:pPr>
            <w:r w:rsidRPr="003D19DF">
              <w:rPr>
                <w:rFonts w:ascii="Cambria" w:hAnsi="Cambria" w:cs="Arial"/>
                <w:sz w:val="22"/>
                <w:szCs w:val="22"/>
              </w:rPr>
              <w:t xml:space="preserve">mencatat hal-hal penting dari informasi. </w:t>
            </w:r>
          </w:p>
          <w:p w:rsidR="004D16AC" w:rsidRPr="003D19DF" w:rsidRDefault="004D16AC" w:rsidP="00A66669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ind w:left="317" w:hanging="283"/>
              <w:rPr>
                <w:rFonts w:ascii="Cambria" w:hAnsi="Cambria" w:cs="Arial"/>
                <w:sz w:val="22"/>
                <w:szCs w:val="22"/>
              </w:rPr>
            </w:pPr>
            <w:r w:rsidRPr="003D19DF">
              <w:rPr>
                <w:rFonts w:ascii="Cambria" w:hAnsi="Cambria" w:cs="Arial"/>
                <w:sz w:val="22"/>
                <w:szCs w:val="22"/>
              </w:rPr>
              <w:t>menjawab pertanyaan tentang isi informasi</w:t>
            </w:r>
          </w:p>
          <w:p w:rsidR="004D16AC" w:rsidRPr="003D19DF" w:rsidRDefault="004D16AC" w:rsidP="00A66669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ind w:left="317" w:hanging="283"/>
              <w:rPr>
                <w:rFonts w:ascii="Cambria" w:hAnsi="Cambria" w:cs="Arial"/>
                <w:sz w:val="22"/>
                <w:szCs w:val="22"/>
              </w:rPr>
            </w:pPr>
            <w:r w:rsidRPr="003D19DF">
              <w:rPr>
                <w:rFonts w:ascii="Cambria" w:hAnsi="Cambria" w:cs="Arial"/>
                <w:sz w:val="22"/>
                <w:szCs w:val="22"/>
              </w:rPr>
              <w:t xml:space="preserve">berdiskusi untuk menanggapi informasi dari kolom/rubik khusus </w:t>
            </w:r>
            <w:r w:rsidRPr="003D19DF">
              <w:rPr>
                <w:rFonts w:ascii="Cambria" w:hAnsi="Cambria" w:cs="Arial"/>
                <w:sz w:val="22"/>
                <w:szCs w:val="22"/>
                <w:lang w:val="es-ES"/>
              </w:rPr>
              <w:t>(majalahanak, koran, d</w:t>
            </w:r>
            <w:r w:rsidRPr="003D19DF">
              <w:rPr>
                <w:rFonts w:ascii="Cambria" w:hAnsi="Cambria" w:cs="Arial"/>
                <w:sz w:val="22"/>
                <w:szCs w:val="22"/>
              </w:rPr>
              <w:t>sb</w:t>
            </w:r>
            <w:r w:rsidRPr="003D19DF">
              <w:rPr>
                <w:rFonts w:ascii="Cambria" w:hAnsi="Cambria" w:cs="Arial"/>
                <w:sz w:val="22"/>
                <w:szCs w:val="22"/>
                <w:lang w:val="es-ES"/>
              </w:rPr>
              <w:t>.)</w:t>
            </w:r>
            <w:r w:rsidRPr="003D19DF">
              <w:rPr>
                <w:rFonts w:ascii="Cambria" w:hAnsi="Cambria" w:cs="Arial"/>
                <w:sz w:val="22"/>
                <w:szCs w:val="22"/>
              </w:rPr>
              <w:t xml:space="preserve"> secara tertulis</w:t>
            </w:r>
          </w:p>
          <w:p w:rsidR="004D16AC" w:rsidRPr="003D19DF" w:rsidRDefault="004D16AC" w:rsidP="00A66669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ind w:left="317" w:hanging="283"/>
              <w:rPr>
                <w:rFonts w:ascii="Cambria" w:hAnsi="Cambria" w:cs="Arial"/>
                <w:sz w:val="22"/>
                <w:szCs w:val="22"/>
              </w:rPr>
            </w:pPr>
            <w:r w:rsidRPr="003D19DF">
              <w:rPr>
                <w:rFonts w:ascii="Cambria" w:hAnsi="Cambria" w:cs="Arial"/>
                <w:sz w:val="22"/>
                <w:szCs w:val="22"/>
              </w:rPr>
              <w:t>Mendengarkan cerita kemerdekaan indonesia tentang terbentuknya UUD 1945</w:t>
            </w:r>
          </w:p>
          <w:p w:rsidR="004D16AC" w:rsidRPr="003D19DF" w:rsidRDefault="004D16AC" w:rsidP="00A66669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ind w:left="317" w:hanging="283"/>
              <w:rPr>
                <w:rFonts w:ascii="Cambria" w:hAnsi="Cambria" w:cs="Arial"/>
                <w:sz w:val="22"/>
                <w:szCs w:val="22"/>
              </w:rPr>
            </w:pPr>
            <w:r w:rsidRPr="003D19DF">
              <w:rPr>
                <w:rFonts w:ascii="Cambria" w:hAnsi="Cambria" w:cs="Arial"/>
                <w:sz w:val="22"/>
                <w:szCs w:val="22"/>
              </w:rPr>
              <w:t>Membaca teks UUD 1945</w:t>
            </w:r>
          </w:p>
          <w:p w:rsidR="004D16AC" w:rsidRPr="003D19DF" w:rsidRDefault="004D16AC" w:rsidP="00A66669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ind w:left="317" w:hanging="283"/>
              <w:rPr>
                <w:rFonts w:ascii="Cambria" w:hAnsi="Cambria" w:cs="Arial"/>
                <w:sz w:val="22"/>
                <w:szCs w:val="22"/>
              </w:rPr>
            </w:pPr>
            <w:r w:rsidRPr="003D19DF">
              <w:rPr>
                <w:rFonts w:ascii="Cambria" w:hAnsi="Cambria" w:cs="Arial"/>
                <w:sz w:val="22"/>
                <w:szCs w:val="22"/>
              </w:rPr>
              <w:t xml:space="preserve">Menyusun puzzle UUD 1945 </w:t>
            </w:r>
          </w:p>
          <w:p w:rsidR="004D16AC" w:rsidRPr="003D19DF" w:rsidRDefault="004D16AC" w:rsidP="00A66669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ind w:left="317" w:hanging="283"/>
              <w:rPr>
                <w:rFonts w:ascii="Cambria" w:hAnsi="Cambria" w:cs="Arial"/>
                <w:sz w:val="22"/>
                <w:szCs w:val="22"/>
              </w:rPr>
            </w:pPr>
            <w:r w:rsidRPr="003D19DF">
              <w:rPr>
                <w:rFonts w:ascii="Cambria" w:hAnsi="Cambria" w:cs="Arial"/>
                <w:sz w:val="22"/>
                <w:szCs w:val="22"/>
              </w:rPr>
              <w:t>Memasangkan isi UUD 1945 dengan alinea yang tepat</w:t>
            </w:r>
          </w:p>
          <w:p w:rsidR="004D16AC" w:rsidRPr="003D19DF" w:rsidRDefault="004D16AC" w:rsidP="00A66669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ind w:left="317" w:hanging="283"/>
              <w:rPr>
                <w:rFonts w:ascii="Cambria" w:hAnsi="Cambria" w:cs="Arial"/>
                <w:sz w:val="22"/>
                <w:szCs w:val="22"/>
              </w:rPr>
            </w:pPr>
            <w:r w:rsidRPr="003D19DF">
              <w:rPr>
                <w:rFonts w:ascii="Cambria" w:hAnsi="Cambria" w:cs="Arial"/>
                <w:sz w:val="22"/>
                <w:szCs w:val="22"/>
              </w:rPr>
              <w:t>Mengumpulkan gambar-gambar bangunan dari berbagai daerah dan menentukan bentuk bangun ruangnya</w:t>
            </w:r>
          </w:p>
          <w:p w:rsidR="004D16AC" w:rsidRPr="003D19DF" w:rsidRDefault="004D16AC" w:rsidP="00A66669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ind w:left="317" w:hanging="283"/>
              <w:rPr>
                <w:rFonts w:ascii="Cambria" w:hAnsi="Cambria" w:cs="Arial"/>
                <w:sz w:val="22"/>
                <w:szCs w:val="22"/>
              </w:rPr>
            </w:pPr>
            <w:r w:rsidRPr="003D19DF">
              <w:rPr>
                <w:rFonts w:ascii="Cambria" w:hAnsi="Cambria" w:cs="Arial"/>
                <w:sz w:val="22"/>
                <w:szCs w:val="22"/>
                <w:lang w:eastAsia="id-ID"/>
              </w:rPr>
              <w:t>sikap melayang dan guling depan. Guling belakang dan sikap lilin, dilakukan perorangan, berpasangan, dan berkelompok.</w:t>
            </w:r>
          </w:p>
          <w:p w:rsidR="004D16AC" w:rsidRPr="003D19DF" w:rsidRDefault="004D16AC" w:rsidP="00A66669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ind w:left="317" w:hanging="283"/>
              <w:rPr>
                <w:rFonts w:ascii="Cambria" w:hAnsi="Cambria" w:cs="Arial"/>
                <w:sz w:val="22"/>
                <w:szCs w:val="22"/>
              </w:rPr>
            </w:pPr>
            <w:r w:rsidRPr="003D19DF">
              <w:rPr>
                <w:rFonts w:ascii="Cambria" w:hAnsi="Cambria" w:cs="Arial"/>
                <w:sz w:val="22"/>
                <w:szCs w:val="22"/>
              </w:rPr>
              <w:t>Mencipta karya seni berdasarkan motif hias nusantara</w:t>
            </w:r>
          </w:p>
          <w:p w:rsidR="004D16AC" w:rsidRPr="003D19DF" w:rsidRDefault="004D16AC" w:rsidP="00A66669">
            <w:pPr>
              <w:spacing w:after="0" w:line="240" w:lineRule="auto"/>
              <w:rPr>
                <w:rFonts w:ascii="Cambria" w:hAnsi="Cambria" w:cs="Arial"/>
              </w:rPr>
            </w:pPr>
          </w:p>
          <w:p w:rsidR="004D16AC" w:rsidRPr="003D19DF" w:rsidRDefault="004D16AC" w:rsidP="00A66669">
            <w:pPr>
              <w:spacing w:after="0" w:line="240" w:lineRule="auto"/>
              <w:rPr>
                <w:rFonts w:ascii="Cambria" w:hAnsi="Cambria" w:cs="Arial"/>
                <w:b/>
              </w:rPr>
            </w:pPr>
            <w:r w:rsidRPr="003D19DF">
              <w:rPr>
                <w:rFonts w:ascii="Cambria" w:hAnsi="Cambria" w:cs="Arial"/>
                <w:b/>
              </w:rPr>
              <w:t>Minggu V</w:t>
            </w:r>
          </w:p>
          <w:p w:rsidR="004D16AC" w:rsidRPr="003D19DF" w:rsidRDefault="004D16AC" w:rsidP="00A66669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ind w:left="317" w:hanging="317"/>
              <w:rPr>
                <w:rFonts w:ascii="Cambria" w:hAnsi="Cambria" w:cs="Arial"/>
                <w:sz w:val="22"/>
                <w:szCs w:val="22"/>
              </w:rPr>
            </w:pPr>
            <w:r w:rsidRPr="003D19DF">
              <w:rPr>
                <w:rFonts w:ascii="Cambria" w:hAnsi="Cambria" w:cs="Arial"/>
                <w:sz w:val="22"/>
                <w:szCs w:val="22"/>
              </w:rPr>
              <w:t xml:space="preserve">Menceritakan tradisi yang dilakukan dalam keluarga berdasarkan agamanya masing-masing </w:t>
            </w:r>
          </w:p>
          <w:p w:rsidR="004D16AC" w:rsidRPr="003D19DF" w:rsidRDefault="004D16AC" w:rsidP="00A66669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ind w:left="317" w:hanging="317"/>
              <w:rPr>
                <w:rFonts w:ascii="Cambria" w:hAnsi="Cambria" w:cs="Arial"/>
                <w:sz w:val="22"/>
                <w:szCs w:val="22"/>
              </w:rPr>
            </w:pPr>
            <w:r w:rsidRPr="003D19DF">
              <w:rPr>
                <w:rFonts w:ascii="Cambria" w:hAnsi="Cambria" w:cs="Arial"/>
                <w:sz w:val="22"/>
                <w:szCs w:val="22"/>
              </w:rPr>
              <w:t>mengamati formulir dengan cermat</w:t>
            </w:r>
          </w:p>
          <w:p w:rsidR="004D16AC" w:rsidRPr="003D19DF" w:rsidRDefault="004D16AC" w:rsidP="00A66669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ind w:left="317" w:hanging="317"/>
              <w:rPr>
                <w:rFonts w:ascii="Cambria" w:hAnsi="Cambria" w:cs="Arial"/>
                <w:sz w:val="22"/>
                <w:szCs w:val="22"/>
              </w:rPr>
            </w:pPr>
            <w:r w:rsidRPr="003D19DF">
              <w:rPr>
                <w:rFonts w:ascii="Cambria" w:hAnsi="Cambria" w:cs="Arial"/>
                <w:sz w:val="22"/>
                <w:szCs w:val="22"/>
              </w:rPr>
              <w:t>menjelaskan teknik pengisian formulir</w:t>
            </w:r>
          </w:p>
          <w:p w:rsidR="004D16AC" w:rsidRPr="003D19DF" w:rsidRDefault="004D16AC" w:rsidP="00A66669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ind w:left="317" w:hanging="317"/>
              <w:rPr>
                <w:rFonts w:ascii="Cambria" w:hAnsi="Cambria" w:cs="Arial"/>
                <w:sz w:val="22"/>
                <w:szCs w:val="22"/>
              </w:rPr>
            </w:pPr>
            <w:r w:rsidRPr="003D19DF">
              <w:rPr>
                <w:rFonts w:ascii="Cambria" w:hAnsi="Cambria" w:cs="Arial"/>
                <w:sz w:val="22"/>
                <w:szCs w:val="22"/>
              </w:rPr>
              <w:t>melakukan pengisian berbagai formulir yang ditentukan</w:t>
            </w:r>
          </w:p>
          <w:p w:rsidR="004D16AC" w:rsidRPr="003D19DF" w:rsidRDefault="004D16AC" w:rsidP="00A66669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ind w:left="317" w:hanging="317"/>
              <w:rPr>
                <w:rFonts w:ascii="Cambria" w:hAnsi="Cambria" w:cs="Arial"/>
                <w:sz w:val="22"/>
                <w:szCs w:val="22"/>
              </w:rPr>
            </w:pPr>
            <w:r w:rsidRPr="003D19DF">
              <w:rPr>
                <w:rFonts w:ascii="Cambria" w:hAnsi="Cambria" w:cs="Arial"/>
                <w:sz w:val="22"/>
                <w:szCs w:val="22"/>
              </w:rPr>
              <w:t xml:space="preserve">Menyusun riwayat hidup berdasarkan formulir </w:t>
            </w:r>
          </w:p>
          <w:p w:rsidR="004D16AC" w:rsidRPr="003D19DF" w:rsidRDefault="004D16AC" w:rsidP="00A66669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ind w:left="317" w:hanging="317"/>
              <w:rPr>
                <w:rFonts w:ascii="Cambria" w:hAnsi="Cambria" w:cs="Arial"/>
                <w:sz w:val="22"/>
                <w:szCs w:val="22"/>
              </w:rPr>
            </w:pPr>
            <w:r w:rsidRPr="003D19DF">
              <w:rPr>
                <w:rFonts w:ascii="Cambria" w:hAnsi="Cambria" w:cs="Arial"/>
                <w:sz w:val="22"/>
                <w:szCs w:val="22"/>
              </w:rPr>
              <w:t>Memahami masalah sehari-hari yang berkaitan dengan operasi hitung dan bangun ruang</w:t>
            </w:r>
          </w:p>
          <w:p w:rsidR="004D16AC" w:rsidRPr="003D19DF" w:rsidRDefault="004D16AC" w:rsidP="00A66669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ind w:left="317" w:hanging="317"/>
              <w:rPr>
                <w:rFonts w:ascii="Cambria" w:hAnsi="Cambria" w:cs="Arial"/>
                <w:sz w:val="22"/>
                <w:szCs w:val="22"/>
              </w:rPr>
            </w:pPr>
            <w:r w:rsidRPr="003D19DF">
              <w:rPr>
                <w:rFonts w:ascii="Cambria" w:hAnsi="Cambria" w:cs="Arial"/>
                <w:sz w:val="22"/>
                <w:szCs w:val="22"/>
              </w:rPr>
              <w:t xml:space="preserve">Menyusun kalimat matematika yang berkaitan dengan masalah, </w:t>
            </w:r>
          </w:p>
          <w:p w:rsidR="004D16AC" w:rsidRPr="003D19DF" w:rsidRDefault="004D16AC" w:rsidP="00A66669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ind w:left="317" w:hanging="317"/>
              <w:rPr>
                <w:rFonts w:ascii="Cambria" w:hAnsi="Cambria" w:cs="Arial"/>
                <w:sz w:val="22"/>
                <w:szCs w:val="22"/>
              </w:rPr>
            </w:pPr>
            <w:r w:rsidRPr="003D19DF">
              <w:rPr>
                <w:rFonts w:ascii="Cambria" w:hAnsi="Cambria" w:cs="Arial"/>
                <w:sz w:val="22"/>
                <w:szCs w:val="22"/>
              </w:rPr>
              <w:t>Melakukan operasi hitung untuk memperoleh jawaban</w:t>
            </w:r>
          </w:p>
          <w:p w:rsidR="004D16AC" w:rsidRPr="003D19DF" w:rsidRDefault="004D16AC" w:rsidP="00A66669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ind w:left="317" w:hanging="317"/>
              <w:rPr>
                <w:rFonts w:ascii="Cambria" w:hAnsi="Cambria" w:cs="Arial"/>
                <w:sz w:val="22"/>
                <w:szCs w:val="22"/>
              </w:rPr>
            </w:pPr>
            <w:r w:rsidRPr="003D19DF">
              <w:rPr>
                <w:rFonts w:ascii="Cambria" w:hAnsi="Cambria" w:cs="Arial"/>
                <w:sz w:val="22"/>
                <w:szCs w:val="22"/>
              </w:rPr>
              <w:t>Menetukan jawaban masalah berdasarkan hasil operasi hitung berupa bilangan dengan memberikan alasan-alasannya</w:t>
            </w:r>
          </w:p>
          <w:p w:rsidR="004D16AC" w:rsidRPr="003D19DF" w:rsidRDefault="004D16AC" w:rsidP="00A66669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ind w:left="317" w:hanging="317"/>
              <w:rPr>
                <w:rFonts w:ascii="Cambria" w:hAnsi="Cambria" w:cs="Arial"/>
                <w:sz w:val="22"/>
                <w:szCs w:val="22"/>
              </w:rPr>
            </w:pPr>
            <w:r w:rsidRPr="003D19DF">
              <w:rPr>
                <w:rFonts w:ascii="Cambria" w:hAnsi="Cambria" w:cs="Arial"/>
                <w:sz w:val="22"/>
                <w:szCs w:val="22"/>
              </w:rPr>
              <w:t>Menafsirkan  jawaban yang diperoleh menggunakan kalimat yang tepat sesuai dengan masalah yang dihadapi (konfirmasi)</w:t>
            </w:r>
          </w:p>
          <w:p w:rsidR="004D16AC" w:rsidRPr="003D19DF" w:rsidRDefault="004D16AC" w:rsidP="00A66669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ind w:left="317" w:hanging="317"/>
              <w:rPr>
                <w:rFonts w:ascii="Cambria" w:hAnsi="Cambria" w:cs="Arial"/>
                <w:sz w:val="22"/>
                <w:szCs w:val="22"/>
              </w:rPr>
            </w:pPr>
            <w:r w:rsidRPr="003D19DF">
              <w:rPr>
                <w:rFonts w:ascii="Cambria" w:hAnsi="Cambria" w:cs="Arial"/>
                <w:sz w:val="22"/>
                <w:szCs w:val="22"/>
              </w:rPr>
              <w:t>Memperagakan tari bertema sesuai dengan busana pokok yang mengacu pada gaya tari daerah tertentu</w:t>
            </w:r>
          </w:p>
          <w:p w:rsidR="004D16AC" w:rsidRPr="003D19DF" w:rsidRDefault="004D16AC" w:rsidP="00A66669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ind w:left="317" w:hanging="317"/>
              <w:rPr>
                <w:rFonts w:ascii="Cambria" w:hAnsi="Cambria" w:cs="Arial"/>
                <w:b/>
                <w:sz w:val="22"/>
                <w:szCs w:val="22"/>
              </w:rPr>
            </w:pPr>
            <w:r w:rsidRPr="003D19DF">
              <w:rPr>
                <w:rFonts w:ascii="Cambria" w:hAnsi="Cambria" w:cs="Arial"/>
                <w:sz w:val="22"/>
                <w:szCs w:val="22"/>
                <w:lang w:val="id-ID" w:eastAsia="id-ID"/>
              </w:rPr>
              <w:t>Melakukan m</w:t>
            </w:r>
            <w:r w:rsidRPr="003D19DF">
              <w:rPr>
                <w:rFonts w:ascii="Cambria" w:hAnsi="Cambria" w:cs="Arial"/>
                <w:sz w:val="22"/>
                <w:szCs w:val="22"/>
              </w:rPr>
              <w:t>embentuk piramid secara kelompok</w:t>
            </w:r>
          </w:p>
          <w:p w:rsidR="004D16AC" w:rsidRPr="003D19DF" w:rsidRDefault="004D16AC" w:rsidP="00A66669">
            <w:pPr>
              <w:spacing w:after="0" w:line="240" w:lineRule="auto"/>
              <w:rPr>
                <w:rFonts w:ascii="Cambria" w:hAnsi="Cambria" w:cs="Arial"/>
              </w:rPr>
            </w:pPr>
          </w:p>
        </w:tc>
        <w:tc>
          <w:tcPr>
            <w:tcW w:w="2268" w:type="dxa"/>
            <w:vMerge w:val="restart"/>
          </w:tcPr>
          <w:p w:rsidR="004D16AC" w:rsidRPr="003D19DF" w:rsidRDefault="004D16AC" w:rsidP="00A66669">
            <w:pPr>
              <w:spacing w:after="0" w:line="240" w:lineRule="auto"/>
              <w:ind w:left="318" w:hanging="284"/>
              <w:rPr>
                <w:rFonts w:ascii="Cambria" w:hAnsi="Cambria" w:cs="Arial"/>
              </w:rPr>
            </w:pPr>
          </w:p>
          <w:p w:rsidR="004D16AC" w:rsidRPr="003D19DF" w:rsidRDefault="004D16AC" w:rsidP="004D16AC">
            <w:pPr>
              <w:numPr>
                <w:ilvl w:val="0"/>
                <w:numId w:val="49"/>
              </w:numPr>
              <w:spacing w:after="0" w:line="240" w:lineRule="auto"/>
              <w:ind w:left="318" w:hanging="284"/>
              <w:rPr>
                <w:rFonts w:ascii="Cambria" w:hAnsi="Cambria" w:cs="Arial"/>
              </w:rPr>
            </w:pPr>
            <w:r w:rsidRPr="003D19DF">
              <w:rPr>
                <w:rFonts w:ascii="Cambria" w:hAnsi="Cambria" w:cs="Arial"/>
              </w:rPr>
              <w:t xml:space="preserve">Buku teks, </w:t>
            </w:r>
          </w:p>
          <w:p w:rsidR="004D16AC" w:rsidRPr="003D19DF" w:rsidRDefault="004D16AC" w:rsidP="004D16AC">
            <w:pPr>
              <w:numPr>
                <w:ilvl w:val="0"/>
                <w:numId w:val="49"/>
              </w:numPr>
              <w:spacing w:after="0" w:line="240" w:lineRule="auto"/>
              <w:ind w:left="318" w:hanging="284"/>
              <w:rPr>
                <w:rFonts w:ascii="Cambria" w:hAnsi="Cambria" w:cs="Arial"/>
              </w:rPr>
            </w:pPr>
            <w:r w:rsidRPr="003D19DF">
              <w:rPr>
                <w:rFonts w:ascii="Cambria" w:hAnsi="Cambria" w:cs="Arial"/>
              </w:rPr>
              <w:t xml:space="preserve">cerita rakyat, </w:t>
            </w:r>
          </w:p>
          <w:p w:rsidR="004D16AC" w:rsidRPr="003D19DF" w:rsidRDefault="004D16AC" w:rsidP="004D16AC">
            <w:pPr>
              <w:numPr>
                <w:ilvl w:val="0"/>
                <w:numId w:val="49"/>
              </w:numPr>
              <w:spacing w:after="0" w:line="240" w:lineRule="auto"/>
              <w:ind w:left="318" w:hanging="284"/>
              <w:rPr>
                <w:rFonts w:ascii="Cambria" w:hAnsi="Cambria" w:cs="Arial"/>
              </w:rPr>
            </w:pPr>
            <w:r w:rsidRPr="003D19DF">
              <w:rPr>
                <w:rFonts w:ascii="Cambria" w:hAnsi="Cambria" w:cs="Arial"/>
              </w:rPr>
              <w:t xml:space="preserve">nara sumber </w:t>
            </w:r>
          </w:p>
          <w:p w:rsidR="004D16AC" w:rsidRPr="003D19DF" w:rsidRDefault="004D16AC" w:rsidP="004D16AC">
            <w:pPr>
              <w:numPr>
                <w:ilvl w:val="0"/>
                <w:numId w:val="49"/>
              </w:numPr>
              <w:spacing w:after="0" w:line="240" w:lineRule="auto"/>
              <w:ind w:left="318" w:hanging="284"/>
              <w:rPr>
                <w:rFonts w:ascii="Cambria" w:hAnsi="Cambria" w:cs="Arial"/>
              </w:rPr>
            </w:pPr>
            <w:r w:rsidRPr="003D19DF">
              <w:rPr>
                <w:rFonts w:ascii="Cambria" w:hAnsi="Cambria" w:cs="Arial"/>
              </w:rPr>
              <w:t xml:space="preserve">cerita tokoh masyarakat, </w:t>
            </w:r>
          </w:p>
          <w:p w:rsidR="004D16AC" w:rsidRPr="003D19DF" w:rsidRDefault="004D16AC" w:rsidP="004D16AC">
            <w:pPr>
              <w:numPr>
                <w:ilvl w:val="0"/>
                <w:numId w:val="49"/>
              </w:numPr>
              <w:spacing w:after="0" w:line="240" w:lineRule="auto"/>
              <w:ind w:left="318" w:hanging="284"/>
              <w:rPr>
                <w:rFonts w:ascii="Cambria" w:hAnsi="Cambria" w:cs="Arial"/>
              </w:rPr>
            </w:pPr>
            <w:r w:rsidRPr="003D19DF">
              <w:rPr>
                <w:rFonts w:ascii="Cambria" w:hAnsi="Cambria" w:cs="Arial"/>
              </w:rPr>
              <w:t xml:space="preserve">internet, </w:t>
            </w:r>
          </w:p>
          <w:p w:rsidR="004D16AC" w:rsidRPr="003D19DF" w:rsidRDefault="004D16AC" w:rsidP="004D16AC">
            <w:pPr>
              <w:numPr>
                <w:ilvl w:val="0"/>
                <w:numId w:val="49"/>
              </w:numPr>
              <w:spacing w:after="0" w:line="240" w:lineRule="auto"/>
              <w:ind w:left="318" w:hanging="284"/>
              <w:rPr>
                <w:rFonts w:ascii="Cambria" w:hAnsi="Cambria" w:cs="Arial"/>
              </w:rPr>
            </w:pPr>
            <w:r w:rsidRPr="003D19DF">
              <w:rPr>
                <w:rFonts w:ascii="Cambria" w:hAnsi="Cambria" w:cs="Arial"/>
              </w:rPr>
              <w:t>koran,</w:t>
            </w:r>
          </w:p>
          <w:p w:rsidR="004D16AC" w:rsidRPr="003D19DF" w:rsidRDefault="004D16AC" w:rsidP="004D16AC">
            <w:pPr>
              <w:numPr>
                <w:ilvl w:val="0"/>
                <w:numId w:val="49"/>
              </w:numPr>
              <w:spacing w:after="0" w:line="240" w:lineRule="auto"/>
              <w:ind w:left="318" w:hanging="284"/>
              <w:rPr>
                <w:rFonts w:ascii="Cambria" w:hAnsi="Cambria" w:cs="Arial"/>
              </w:rPr>
            </w:pPr>
            <w:r w:rsidRPr="003D19DF">
              <w:rPr>
                <w:rFonts w:ascii="Cambria" w:hAnsi="Cambria" w:cs="Arial"/>
              </w:rPr>
              <w:t>majalah</w:t>
            </w:r>
          </w:p>
          <w:p w:rsidR="004D16AC" w:rsidRPr="003D19DF" w:rsidRDefault="004D16AC" w:rsidP="004D16AC">
            <w:pPr>
              <w:numPr>
                <w:ilvl w:val="0"/>
                <w:numId w:val="49"/>
              </w:numPr>
              <w:spacing w:after="0"/>
              <w:ind w:left="318" w:hanging="284"/>
              <w:rPr>
                <w:rFonts w:ascii="Cambria" w:hAnsi="Cambria" w:cs="Arial"/>
              </w:rPr>
            </w:pPr>
            <w:r w:rsidRPr="003D19DF">
              <w:rPr>
                <w:rFonts w:ascii="Cambria" w:hAnsi="Cambria" w:cs="Arial"/>
              </w:rPr>
              <w:t>Teks UUD 1945</w:t>
            </w:r>
          </w:p>
          <w:p w:rsidR="004D16AC" w:rsidRPr="003D19DF" w:rsidRDefault="004D16AC" w:rsidP="004D16AC">
            <w:pPr>
              <w:numPr>
                <w:ilvl w:val="0"/>
                <w:numId w:val="49"/>
              </w:numPr>
              <w:spacing w:after="0" w:line="240" w:lineRule="auto"/>
              <w:ind w:left="318" w:hanging="284"/>
              <w:rPr>
                <w:rFonts w:ascii="Cambria" w:hAnsi="Cambria" w:cs="Arial"/>
              </w:rPr>
            </w:pPr>
            <w:r w:rsidRPr="003D19DF">
              <w:rPr>
                <w:rFonts w:ascii="Cambria" w:hAnsi="Cambria" w:cs="Arial"/>
              </w:rPr>
              <w:t>Media gambar,</w:t>
            </w:r>
          </w:p>
          <w:p w:rsidR="004D16AC" w:rsidRPr="003D19DF" w:rsidRDefault="004D16AC" w:rsidP="004D16AC">
            <w:pPr>
              <w:numPr>
                <w:ilvl w:val="0"/>
                <w:numId w:val="49"/>
              </w:numPr>
              <w:spacing w:after="0" w:line="240" w:lineRule="auto"/>
              <w:ind w:left="318" w:hanging="284"/>
              <w:rPr>
                <w:rFonts w:ascii="Cambria" w:hAnsi="Cambria" w:cs="Arial"/>
              </w:rPr>
            </w:pPr>
            <w:r w:rsidRPr="003D19DF">
              <w:rPr>
                <w:rFonts w:ascii="Cambria" w:hAnsi="Cambria" w:cs="Arial"/>
              </w:rPr>
              <w:t xml:space="preserve">LKS, </w:t>
            </w:r>
          </w:p>
          <w:p w:rsidR="004D16AC" w:rsidRPr="003D19DF" w:rsidRDefault="004D16AC" w:rsidP="004D16AC">
            <w:pPr>
              <w:numPr>
                <w:ilvl w:val="0"/>
                <w:numId w:val="49"/>
              </w:numPr>
              <w:spacing w:after="0" w:line="240" w:lineRule="auto"/>
              <w:ind w:left="318" w:hanging="284"/>
              <w:rPr>
                <w:rFonts w:ascii="Cambria" w:hAnsi="Cambria" w:cs="Arial"/>
              </w:rPr>
            </w:pPr>
            <w:r w:rsidRPr="003D19DF">
              <w:rPr>
                <w:rFonts w:ascii="Cambria" w:hAnsi="Cambria" w:cs="Arial"/>
              </w:rPr>
              <w:t>lingkungan</w:t>
            </w:r>
          </w:p>
          <w:p w:rsidR="004D16AC" w:rsidRPr="003D19DF" w:rsidRDefault="004D16AC" w:rsidP="004D16AC">
            <w:pPr>
              <w:numPr>
                <w:ilvl w:val="0"/>
                <w:numId w:val="49"/>
              </w:numPr>
              <w:spacing w:after="0" w:line="240" w:lineRule="auto"/>
              <w:ind w:left="318" w:hanging="284"/>
              <w:rPr>
                <w:rFonts w:ascii="Cambria" w:hAnsi="Cambria" w:cs="Arial"/>
              </w:rPr>
            </w:pPr>
            <w:r w:rsidRPr="003D19DF">
              <w:rPr>
                <w:rFonts w:ascii="Cambria" w:hAnsi="Cambria" w:cs="Arial"/>
              </w:rPr>
              <w:t>Buku teks,</w:t>
            </w:r>
          </w:p>
          <w:p w:rsidR="004D16AC" w:rsidRPr="003D19DF" w:rsidRDefault="004D16AC" w:rsidP="004D16AC">
            <w:pPr>
              <w:pStyle w:val="ListParagraph"/>
              <w:numPr>
                <w:ilvl w:val="0"/>
                <w:numId w:val="49"/>
              </w:numPr>
              <w:spacing w:after="0" w:line="240" w:lineRule="auto"/>
              <w:ind w:left="318" w:hanging="284"/>
              <w:rPr>
                <w:rFonts w:ascii="Cambria" w:hAnsi="Cambria" w:cs="Arial"/>
                <w:b/>
                <w:bCs/>
                <w:sz w:val="22"/>
                <w:szCs w:val="22"/>
                <w:lang w:eastAsia="id-ID"/>
              </w:rPr>
            </w:pPr>
            <w:r w:rsidRPr="003D19DF">
              <w:rPr>
                <w:rFonts w:ascii="Cambria" w:hAnsi="Cambria" w:cs="Arial"/>
                <w:sz w:val="22"/>
                <w:szCs w:val="22"/>
                <w:lang w:eastAsia="id-ID"/>
              </w:rPr>
              <w:t>Gambarkaryakreatifkerajinannusantara,</w:t>
            </w:r>
          </w:p>
          <w:p w:rsidR="004D16AC" w:rsidRPr="003D19DF" w:rsidRDefault="004D16AC" w:rsidP="004D16AC">
            <w:pPr>
              <w:pStyle w:val="ListParagraph"/>
              <w:numPr>
                <w:ilvl w:val="0"/>
                <w:numId w:val="49"/>
              </w:numPr>
              <w:spacing w:after="0" w:line="240" w:lineRule="auto"/>
              <w:ind w:left="318" w:hanging="284"/>
              <w:rPr>
                <w:rFonts w:ascii="Cambria" w:hAnsi="Cambria" w:cs="Arial"/>
                <w:b/>
                <w:bCs/>
                <w:sz w:val="22"/>
                <w:szCs w:val="22"/>
                <w:lang w:eastAsia="id-ID"/>
              </w:rPr>
            </w:pPr>
            <w:r w:rsidRPr="003D19DF">
              <w:rPr>
                <w:rFonts w:ascii="Cambria" w:hAnsi="Cambria" w:cs="Arial"/>
                <w:sz w:val="22"/>
                <w:szCs w:val="22"/>
                <w:lang w:eastAsia="id-ID"/>
              </w:rPr>
              <w:t xml:space="preserve">Mengunjungisentraatautempatindustri, </w:t>
            </w:r>
          </w:p>
          <w:p w:rsidR="004D16AC" w:rsidRPr="003D19DF" w:rsidRDefault="004D16AC" w:rsidP="004D16AC">
            <w:pPr>
              <w:pStyle w:val="ListParagraph"/>
              <w:numPr>
                <w:ilvl w:val="0"/>
                <w:numId w:val="49"/>
              </w:numPr>
              <w:spacing w:after="0" w:line="240" w:lineRule="auto"/>
              <w:ind w:left="318" w:hanging="284"/>
              <w:rPr>
                <w:rFonts w:ascii="Cambria" w:hAnsi="Cambria" w:cs="Arial"/>
                <w:b/>
                <w:bCs/>
                <w:sz w:val="22"/>
                <w:szCs w:val="22"/>
                <w:lang w:eastAsia="id-ID"/>
              </w:rPr>
            </w:pPr>
            <w:r w:rsidRPr="003D19DF">
              <w:rPr>
                <w:rFonts w:ascii="Cambria" w:hAnsi="Cambria" w:cs="Arial"/>
                <w:sz w:val="22"/>
                <w:szCs w:val="22"/>
                <w:lang w:eastAsia="id-ID"/>
              </w:rPr>
              <w:t xml:space="preserve">partiturlagunusantara, </w:t>
            </w:r>
          </w:p>
          <w:p w:rsidR="004D16AC" w:rsidRPr="003D19DF" w:rsidRDefault="004D16AC" w:rsidP="004D16AC">
            <w:pPr>
              <w:pStyle w:val="ListParagraph"/>
              <w:numPr>
                <w:ilvl w:val="0"/>
                <w:numId w:val="49"/>
              </w:numPr>
              <w:spacing w:after="0" w:line="240" w:lineRule="auto"/>
              <w:ind w:left="318" w:hanging="284"/>
              <w:rPr>
                <w:rFonts w:ascii="Cambria" w:hAnsi="Cambria" w:cs="Arial"/>
                <w:sz w:val="22"/>
                <w:szCs w:val="22"/>
                <w:lang w:eastAsia="id-ID"/>
              </w:rPr>
            </w:pPr>
            <w:r w:rsidRPr="003D19DF">
              <w:rPr>
                <w:rFonts w:ascii="Cambria" w:hAnsi="Cambria" w:cs="Arial"/>
                <w:sz w:val="22"/>
                <w:szCs w:val="22"/>
                <w:lang w:eastAsia="id-ID"/>
              </w:rPr>
              <w:t xml:space="preserve">VCDtari-tariandaerah, </w:t>
            </w:r>
          </w:p>
          <w:p w:rsidR="004D16AC" w:rsidRPr="003D19DF" w:rsidRDefault="004D16AC" w:rsidP="004D16AC">
            <w:pPr>
              <w:pStyle w:val="ListParagraph"/>
              <w:numPr>
                <w:ilvl w:val="0"/>
                <w:numId w:val="49"/>
              </w:numPr>
              <w:spacing w:after="0" w:line="240" w:lineRule="auto"/>
              <w:ind w:left="318" w:hanging="284"/>
              <w:rPr>
                <w:rFonts w:ascii="Cambria" w:hAnsi="Cambria" w:cs="Arial"/>
                <w:sz w:val="22"/>
                <w:szCs w:val="22"/>
                <w:lang w:eastAsia="id-ID"/>
              </w:rPr>
            </w:pPr>
            <w:r w:rsidRPr="003D19DF">
              <w:rPr>
                <w:rFonts w:ascii="Cambria" w:hAnsi="Cambria" w:cs="Arial"/>
                <w:sz w:val="22"/>
                <w:szCs w:val="22"/>
                <w:lang w:eastAsia="id-ID"/>
              </w:rPr>
              <w:t>Buku-bukureferensi yang mendukungsenirupa, musik, tari, keterampilan</w:t>
            </w:r>
          </w:p>
          <w:p w:rsidR="004D16AC" w:rsidRPr="003D19DF" w:rsidRDefault="004D16AC" w:rsidP="004D16AC">
            <w:pPr>
              <w:numPr>
                <w:ilvl w:val="0"/>
                <w:numId w:val="49"/>
              </w:numPr>
              <w:spacing w:after="0" w:line="240" w:lineRule="auto"/>
              <w:ind w:left="318" w:hanging="284"/>
              <w:rPr>
                <w:rFonts w:ascii="Cambria" w:hAnsi="Cambria" w:cs="Arial"/>
              </w:rPr>
            </w:pPr>
            <w:r w:rsidRPr="003D19DF">
              <w:rPr>
                <w:rFonts w:ascii="Cambria" w:hAnsi="Cambria" w:cs="Arial"/>
              </w:rPr>
              <w:t>Gambar peraga gerakan senam Matras</w:t>
            </w:r>
          </w:p>
        </w:tc>
        <w:tc>
          <w:tcPr>
            <w:tcW w:w="1134" w:type="dxa"/>
            <w:vMerge w:val="restart"/>
          </w:tcPr>
          <w:p w:rsidR="004D16AC" w:rsidRPr="003D19DF" w:rsidRDefault="004D16AC" w:rsidP="00A66669">
            <w:pPr>
              <w:spacing w:after="0" w:line="240" w:lineRule="auto"/>
              <w:rPr>
                <w:rFonts w:ascii="Cambria" w:hAnsi="Cambria" w:cs="Arial"/>
                <w:b/>
              </w:rPr>
            </w:pPr>
          </w:p>
        </w:tc>
      </w:tr>
      <w:tr w:rsidR="004D16AC" w:rsidRPr="003D19DF" w:rsidTr="004D16AC">
        <w:tc>
          <w:tcPr>
            <w:tcW w:w="2943" w:type="dxa"/>
          </w:tcPr>
          <w:p w:rsidR="004D16AC" w:rsidRPr="003D19DF" w:rsidRDefault="004D16AC" w:rsidP="00A66669">
            <w:pPr>
              <w:spacing w:after="0" w:line="240" w:lineRule="auto"/>
              <w:rPr>
                <w:rFonts w:ascii="Cambria" w:hAnsi="Cambria" w:cs="Arial"/>
                <w:b/>
              </w:rPr>
            </w:pPr>
            <w:r w:rsidRPr="003D19DF">
              <w:rPr>
                <w:rFonts w:ascii="Cambria" w:hAnsi="Cambria" w:cs="Arial"/>
              </w:rPr>
              <w:t>Menghayati sikap bangga sebagai bangsa Indonesia</w:t>
            </w:r>
          </w:p>
        </w:tc>
        <w:tc>
          <w:tcPr>
            <w:tcW w:w="3544" w:type="dxa"/>
          </w:tcPr>
          <w:p w:rsidR="004D16AC" w:rsidRPr="003D19DF" w:rsidRDefault="004D16AC" w:rsidP="00A66669">
            <w:pPr>
              <w:numPr>
                <w:ilvl w:val="0"/>
                <w:numId w:val="40"/>
              </w:numPr>
              <w:spacing w:after="0" w:line="240" w:lineRule="auto"/>
              <w:ind w:left="175" w:hanging="142"/>
              <w:rPr>
                <w:rFonts w:ascii="Cambria" w:hAnsi="Cambria" w:cs="Arial"/>
              </w:rPr>
            </w:pPr>
            <w:r w:rsidRPr="003D19DF">
              <w:rPr>
                <w:rFonts w:ascii="Cambria" w:hAnsi="Cambria" w:cs="Arial"/>
              </w:rPr>
              <w:t>Menjelaskan kekayaan budaya yang dimiliki oleh indonesia</w:t>
            </w:r>
          </w:p>
          <w:p w:rsidR="004D16AC" w:rsidRPr="003D19DF" w:rsidRDefault="004D16AC" w:rsidP="00A66669">
            <w:pPr>
              <w:numPr>
                <w:ilvl w:val="0"/>
                <w:numId w:val="40"/>
              </w:numPr>
              <w:spacing w:after="0" w:line="240" w:lineRule="auto"/>
              <w:ind w:left="175" w:hanging="142"/>
              <w:rPr>
                <w:rFonts w:ascii="Cambria" w:hAnsi="Cambria" w:cs="Arial"/>
              </w:rPr>
            </w:pPr>
            <w:r w:rsidRPr="003D19DF">
              <w:rPr>
                <w:rFonts w:ascii="Cambria" w:hAnsi="Cambria" w:cs="Arial"/>
              </w:rPr>
              <w:t>Menyimpulkan sikap-sikap yang harus dimiliki sebagai bangsa indonesia</w:t>
            </w:r>
          </w:p>
          <w:p w:rsidR="004D16AC" w:rsidRPr="003D19DF" w:rsidRDefault="004D16AC" w:rsidP="00A66669">
            <w:pPr>
              <w:numPr>
                <w:ilvl w:val="0"/>
                <w:numId w:val="40"/>
              </w:numPr>
              <w:spacing w:after="0" w:line="240" w:lineRule="auto"/>
              <w:ind w:left="175" w:hanging="142"/>
              <w:rPr>
                <w:rFonts w:ascii="Cambria" w:hAnsi="Cambria" w:cs="Arial"/>
              </w:rPr>
            </w:pPr>
            <w:r w:rsidRPr="003D19DF">
              <w:rPr>
                <w:rFonts w:ascii="Cambria" w:hAnsi="Cambria" w:cs="Arial"/>
              </w:rPr>
              <w:t xml:space="preserve">Menunjukkan sikap bangga sebagai bangsa indonesia  </w:t>
            </w:r>
          </w:p>
        </w:tc>
        <w:tc>
          <w:tcPr>
            <w:tcW w:w="4961" w:type="dxa"/>
            <w:vMerge/>
          </w:tcPr>
          <w:p w:rsidR="004D16AC" w:rsidRPr="003D19DF" w:rsidRDefault="004D16AC" w:rsidP="00A66669">
            <w:pPr>
              <w:spacing w:after="0" w:line="240" w:lineRule="auto"/>
              <w:rPr>
                <w:rFonts w:ascii="Cambria" w:hAnsi="Cambria" w:cs="Arial"/>
                <w:b/>
              </w:rPr>
            </w:pPr>
          </w:p>
        </w:tc>
        <w:tc>
          <w:tcPr>
            <w:tcW w:w="2268" w:type="dxa"/>
            <w:vMerge/>
          </w:tcPr>
          <w:p w:rsidR="004D16AC" w:rsidRPr="003D19DF" w:rsidRDefault="004D16AC" w:rsidP="00A66669">
            <w:pPr>
              <w:numPr>
                <w:ilvl w:val="0"/>
                <w:numId w:val="5"/>
              </w:numPr>
              <w:ind w:left="342" w:hanging="270"/>
              <w:rPr>
                <w:rFonts w:ascii="Cambria" w:hAnsi="Cambria" w:cs="Arial"/>
              </w:rPr>
            </w:pPr>
          </w:p>
        </w:tc>
        <w:tc>
          <w:tcPr>
            <w:tcW w:w="1134" w:type="dxa"/>
            <w:vMerge/>
          </w:tcPr>
          <w:p w:rsidR="004D16AC" w:rsidRPr="003D19DF" w:rsidRDefault="004D16AC" w:rsidP="00A66669">
            <w:pPr>
              <w:spacing w:after="0" w:line="240" w:lineRule="auto"/>
              <w:rPr>
                <w:rFonts w:ascii="Cambria" w:hAnsi="Cambria" w:cs="Arial"/>
                <w:b/>
              </w:rPr>
            </w:pPr>
          </w:p>
        </w:tc>
      </w:tr>
      <w:tr w:rsidR="004D16AC" w:rsidRPr="003D19DF" w:rsidTr="004D16AC">
        <w:tc>
          <w:tcPr>
            <w:tcW w:w="2943" w:type="dxa"/>
          </w:tcPr>
          <w:p w:rsidR="004D16AC" w:rsidRPr="003D19DF" w:rsidRDefault="004D16AC" w:rsidP="00A66669">
            <w:pPr>
              <w:spacing w:after="0" w:line="240" w:lineRule="auto"/>
              <w:rPr>
                <w:rFonts w:ascii="Cambria" w:hAnsi="Cambria" w:cs="Arial"/>
                <w:b/>
              </w:rPr>
            </w:pPr>
            <w:r w:rsidRPr="003D19DF">
              <w:rPr>
                <w:rFonts w:ascii="Cambria" w:hAnsi="Cambria" w:cs="Arial"/>
              </w:rPr>
              <w:t>Mengetahui susunan UUD 1945 melalui bacaan atau permainan</w:t>
            </w:r>
          </w:p>
        </w:tc>
        <w:tc>
          <w:tcPr>
            <w:tcW w:w="3544" w:type="dxa"/>
          </w:tcPr>
          <w:p w:rsidR="004D16AC" w:rsidRPr="003D19DF" w:rsidRDefault="004D16AC" w:rsidP="00A66669">
            <w:pPr>
              <w:numPr>
                <w:ilvl w:val="0"/>
                <w:numId w:val="39"/>
              </w:numPr>
              <w:spacing w:after="0" w:line="240" w:lineRule="auto"/>
              <w:ind w:left="175" w:hanging="142"/>
              <w:rPr>
                <w:rFonts w:ascii="Cambria" w:hAnsi="Cambria" w:cs="Arial"/>
              </w:rPr>
            </w:pPr>
            <w:r w:rsidRPr="003D19DF">
              <w:rPr>
                <w:rFonts w:ascii="Cambria" w:hAnsi="Cambria" w:cs="Arial"/>
              </w:rPr>
              <w:t xml:space="preserve">Menceritakan awal terbentuknya UUD 1945 </w:t>
            </w:r>
          </w:p>
          <w:p w:rsidR="004D16AC" w:rsidRPr="003D19DF" w:rsidRDefault="004D16AC" w:rsidP="00A66669">
            <w:pPr>
              <w:numPr>
                <w:ilvl w:val="0"/>
                <w:numId w:val="39"/>
              </w:numPr>
              <w:spacing w:after="0" w:line="240" w:lineRule="auto"/>
              <w:ind w:left="175" w:hanging="142"/>
              <w:rPr>
                <w:rFonts w:ascii="Cambria" w:hAnsi="Cambria" w:cs="Arial"/>
              </w:rPr>
            </w:pPr>
            <w:r w:rsidRPr="003D19DF">
              <w:rPr>
                <w:rFonts w:ascii="Cambria" w:hAnsi="Cambria" w:cs="Arial"/>
              </w:rPr>
              <w:t>Menyusun alinea UUD 1945 yang acak menjadi kesatuan yang utuh</w:t>
            </w:r>
          </w:p>
          <w:p w:rsidR="004D16AC" w:rsidRPr="003D19DF" w:rsidRDefault="004D16AC" w:rsidP="00A66669">
            <w:pPr>
              <w:numPr>
                <w:ilvl w:val="0"/>
                <w:numId w:val="39"/>
              </w:numPr>
              <w:spacing w:after="0" w:line="240" w:lineRule="auto"/>
              <w:ind w:left="175" w:hanging="142"/>
              <w:rPr>
                <w:rFonts w:ascii="Cambria" w:hAnsi="Cambria" w:cs="Arial"/>
              </w:rPr>
            </w:pPr>
            <w:r w:rsidRPr="003D19DF">
              <w:rPr>
                <w:rFonts w:ascii="Cambria" w:hAnsi="Cambria" w:cs="Arial"/>
              </w:rPr>
              <w:t>Mencocokkan kalimat UUD 1945sesuai dengan letak alinea yang tepat</w:t>
            </w:r>
          </w:p>
        </w:tc>
        <w:tc>
          <w:tcPr>
            <w:tcW w:w="4961" w:type="dxa"/>
            <w:vMerge/>
          </w:tcPr>
          <w:p w:rsidR="004D16AC" w:rsidRPr="003D19DF" w:rsidRDefault="004D16AC" w:rsidP="00A66669">
            <w:pPr>
              <w:spacing w:after="0" w:line="240" w:lineRule="auto"/>
              <w:rPr>
                <w:rFonts w:ascii="Cambria" w:hAnsi="Cambria" w:cs="Arial"/>
              </w:rPr>
            </w:pPr>
          </w:p>
        </w:tc>
        <w:tc>
          <w:tcPr>
            <w:tcW w:w="2268" w:type="dxa"/>
            <w:vMerge/>
          </w:tcPr>
          <w:p w:rsidR="004D16AC" w:rsidRPr="003D19DF" w:rsidRDefault="004D16AC" w:rsidP="00A66669">
            <w:pPr>
              <w:numPr>
                <w:ilvl w:val="0"/>
                <w:numId w:val="5"/>
              </w:numPr>
              <w:ind w:left="342" w:hanging="270"/>
              <w:rPr>
                <w:rFonts w:ascii="Cambria" w:hAnsi="Cambria" w:cs="Arial"/>
              </w:rPr>
            </w:pPr>
          </w:p>
        </w:tc>
        <w:tc>
          <w:tcPr>
            <w:tcW w:w="1134" w:type="dxa"/>
            <w:vMerge/>
          </w:tcPr>
          <w:p w:rsidR="004D16AC" w:rsidRPr="003D19DF" w:rsidRDefault="004D16AC" w:rsidP="00A66669">
            <w:pPr>
              <w:spacing w:after="0" w:line="240" w:lineRule="auto"/>
              <w:rPr>
                <w:rFonts w:ascii="Cambria" w:hAnsi="Cambria" w:cs="Arial"/>
                <w:b/>
              </w:rPr>
            </w:pPr>
          </w:p>
        </w:tc>
      </w:tr>
      <w:tr w:rsidR="004D16AC" w:rsidRPr="003D19DF" w:rsidTr="004D16AC">
        <w:tc>
          <w:tcPr>
            <w:tcW w:w="2943" w:type="dxa"/>
          </w:tcPr>
          <w:p w:rsidR="004D16AC" w:rsidRPr="003D19DF" w:rsidRDefault="004D16AC" w:rsidP="00A66669">
            <w:pPr>
              <w:spacing w:after="0" w:line="240" w:lineRule="auto"/>
              <w:rPr>
                <w:rFonts w:ascii="Cambria" w:hAnsi="Cambria" w:cs="Arial"/>
                <w:b/>
              </w:rPr>
            </w:pPr>
            <w:r w:rsidRPr="003D19DF">
              <w:rPr>
                <w:rFonts w:ascii="Cambria" w:hAnsi="Cambria" w:cs="Arial"/>
                <w:b/>
              </w:rPr>
              <w:t>2. BAHASA INDONESIA</w:t>
            </w:r>
          </w:p>
          <w:p w:rsidR="004D16AC" w:rsidRPr="003D19DF" w:rsidRDefault="004D16AC" w:rsidP="00A66669">
            <w:pPr>
              <w:spacing w:after="0" w:line="240" w:lineRule="auto"/>
              <w:rPr>
                <w:rFonts w:ascii="Cambria" w:hAnsi="Cambria" w:cs="Arial"/>
              </w:rPr>
            </w:pPr>
            <w:r w:rsidRPr="003D19DF">
              <w:rPr>
                <w:rFonts w:ascii="Cambria" w:hAnsi="Cambria" w:cs="Arial"/>
              </w:rPr>
              <w:t>1. Menerima Bahasa Indonesia sebagai anugrah Tuhan yang dapat digunakan untuk mempersatukan bangsa</w:t>
            </w:r>
          </w:p>
        </w:tc>
        <w:tc>
          <w:tcPr>
            <w:tcW w:w="3544" w:type="dxa"/>
          </w:tcPr>
          <w:p w:rsidR="004D16AC" w:rsidRPr="003D19DF" w:rsidRDefault="004D16AC" w:rsidP="00A66669">
            <w:pPr>
              <w:pStyle w:val="ListParagraph"/>
              <w:spacing w:after="0" w:line="240" w:lineRule="auto"/>
              <w:ind w:left="175"/>
              <w:rPr>
                <w:rFonts w:ascii="Cambria" w:hAnsi="Cambria" w:cs="Arial"/>
                <w:sz w:val="22"/>
                <w:szCs w:val="22"/>
                <w:lang w:val="id-ID"/>
              </w:rPr>
            </w:pPr>
          </w:p>
          <w:p w:rsidR="004D16AC" w:rsidRPr="003D19DF" w:rsidRDefault="004D16AC" w:rsidP="00A66669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ind w:left="175" w:hanging="142"/>
              <w:rPr>
                <w:rFonts w:ascii="Cambria" w:hAnsi="Cambria" w:cs="Arial"/>
                <w:sz w:val="22"/>
                <w:szCs w:val="22"/>
              </w:rPr>
            </w:pPr>
            <w:r w:rsidRPr="003D19DF">
              <w:rPr>
                <w:rFonts w:ascii="Cambria" w:hAnsi="Cambria" w:cs="Arial"/>
                <w:sz w:val="22"/>
                <w:szCs w:val="22"/>
              </w:rPr>
              <w:t>Menunjukkan sikap positif terhadap bahasa Indonesia</w:t>
            </w:r>
          </w:p>
          <w:p w:rsidR="004D16AC" w:rsidRPr="003D19DF" w:rsidRDefault="004D16AC" w:rsidP="00A66669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ind w:left="175" w:hanging="142"/>
              <w:rPr>
                <w:rFonts w:ascii="Cambria" w:hAnsi="Cambria" w:cs="Arial"/>
                <w:sz w:val="22"/>
                <w:szCs w:val="22"/>
              </w:rPr>
            </w:pPr>
            <w:r w:rsidRPr="003D19DF">
              <w:rPr>
                <w:rFonts w:ascii="Cambria" w:hAnsi="Cambria" w:cs="Arial"/>
                <w:sz w:val="22"/>
                <w:szCs w:val="22"/>
              </w:rPr>
              <w:t>Memberikan contoh peran bahasa Indonesia sebagai bahasa negara dan nasional</w:t>
            </w:r>
          </w:p>
        </w:tc>
        <w:tc>
          <w:tcPr>
            <w:tcW w:w="4961" w:type="dxa"/>
            <w:vMerge/>
          </w:tcPr>
          <w:p w:rsidR="004D16AC" w:rsidRPr="003D19DF" w:rsidRDefault="004D16AC" w:rsidP="00A66669">
            <w:pPr>
              <w:spacing w:after="0" w:line="240" w:lineRule="auto"/>
              <w:rPr>
                <w:rFonts w:ascii="Cambria" w:hAnsi="Cambria" w:cs="Arial"/>
              </w:rPr>
            </w:pPr>
          </w:p>
        </w:tc>
        <w:tc>
          <w:tcPr>
            <w:tcW w:w="2268" w:type="dxa"/>
            <w:vMerge/>
          </w:tcPr>
          <w:p w:rsidR="004D16AC" w:rsidRPr="003D19DF" w:rsidRDefault="004D16AC" w:rsidP="00A66669">
            <w:pPr>
              <w:numPr>
                <w:ilvl w:val="0"/>
                <w:numId w:val="5"/>
              </w:numPr>
              <w:ind w:left="342" w:hanging="270"/>
              <w:rPr>
                <w:rFonts w:ascii="Cambria" w:hAnsi="Cambria" w:cs="Arial"/>
              </w:rPr>
            </w:pPr>
          </w:p>
        </w:tc>
        <w:tc>
          <w:tcPr>
            <w:tcW w:w="1134" w:type="dxa"/>
            <w:vMerge/>
          </w:tcPr>
          <w:p w:rsidR="004D16AC" w:rsidRPr="003D19DF" w:rsidRDefault="004D16AC" w:rsidP="00A66669">
            <w:pPr>
              <w:spacing w:after="0" w:line="240" w:lineRule="auto"/>
              <w:rPr>
                <w:rFonts w:ascii="Cambria" w:hAnsi="Cambria" w:cs="Arial"/>
                <w:b/>
              </w:rPr>
            </w:pPr>
          </w:p>
        </w:tc>
      </w:tr>
      <w:tr w:rsidR="004D16AC" w:rsidRPr="003D19DF" w:rsidTr="004D16AC">
        <w:tc>
          <w:tcPr>
            <w:tcW w:w="2943" w:type="dxa"/>
          </w:tcPr>
          <w:p w:rsidR="004D16AC" w:rsidRPr="003D19DF" w:rsidRDefault="004D16AC" w:rsidP="00A66669">
            <w:pPr>
              <w:spacing w:after="0" w:line="240" w:lineRule="auto"/>
              <w:rPr>
                <w:rFonts w:ascii="Cambria" w:hAnsi="Cambria" w:cs="Arial"/>
              </w:rPr>
            </w:pPr>
            <w:r w:rsidRPr="003D19DF">
              <w:rPr>
                <w:rFonts w:ascii="Cambria" w:hAnsi="Cambria" w:cs="Arial"/>
              </w:rPr>
              <w:t>4. Menyapa orang lain dan menyampaikan ucapan selamat, terima kasih, atau permohonan maaf sesuai dengan konteksnya.</w:t>
            </w:r>
          </w:p>
        </w:tc>
        <w:tc>
          <w:tcPr>
            <w:tcW w:w="3544" w:type="dxa"/>
          </w:tcPr>
          <w:p w:rsidR="004D16AC" w:rsidRPr="003D19DF" w:rsidRDefault="004D16AC" w:rsidP="00A66669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ind w:left="175" w:hanging="142"/>
              <w:rPr>
                <w:rFonts w:ascii="Cambria" w:hAnsi="Cambria" w:cs="Arial"/>
                <w:sz w:val="22"/>
                <w:szCs w:val="22"/>
              </w:rPr>
            </w:pPr>
            <w:r w:rsidRPr="003D19DF">
              <w:rPr>
                <w:rFonts w:ascii="Cambria" w:hAnsi="Cambria" w:cs="Arial"/>
                <w:sz w:val="22"/>
                <w:szCs w:val="22"/>
              </w:rPr>
              <w:t>melakukan percakapan dan memainkan peran</w:t>
            </w:r>
          </w:p>
          <w:p w:rsidR="004D16AC" w:rsidRPr="003D19DF" w:rsidRDefault="004D16AC" w:rsidP="00A66669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ind w:left="175" w:hanging="142"/>
              <w:rPr>
                <w:rFonts w:ascii="Cambria" w:hAnsi="Cambria" w:cs="Arial"/>
                <w:sz w:val="22"/>
                <w:szCs w:val="22"/>
              </w:rPr>
            </w:pPr>
            <w:r w:rsidRPr="003D19DF">
              <w:rPr>
                <w:rFonts w:ascii="Cambria" w:hAnsi="Cambria" w:cs="Arial"/>
                <w:sz w:val="22"/>
                <w:szCs w:val="22"/>
              </w:rPr>
              <w:t>membuat kalimat langsung</w:t>
            </w:r>
          </w:p>
        </w:tc>
        <w:tc>
          <w:tcPr>
            <w:tcW w:w="4961" w:type="dxa"/>
            <w:vMerge/>
          </w:tcPr>
          <w:p w:rsidR="004D16AC" w:rsidRPr="003D19DF" w:rsidRDefault="004D16AC" w:rsidP="00A66669">
            <w:pPr>
              <w:spacing w:after="0" w:line="240" w:lineRule="auto"/>
              <w:rPr>
                <w:rFonts w:ascii="Cambria" w:hAnsi="Cambria" w:cs="Arial"/>
              </w:rPr>
            </w:pPr>
          </w:p>
        </w:tc>
        <w:tc>
          <w:tcPr>
            <w:tcW w:w="2268" w:type="dxa"/>
            <w:vMerge/>
          </w:tcPr>
          <w:p w:rsidR="004D16AC" w:rsidRPr="003D19DF" w:rsidRDefault="004D16AC" w:rsidP="00A66669">
            <w:pPr>
              <w:numPr>
                <w:ilvl w:val="0"/>
                <w:numId w:val="5"/>
              </w:numPr>
              <w:ind w:left="342" w:hanging="270"/>
              <w:rPr>
                <w:rFonts w:ascii="Cambria" w:hAnsi="Cambria" w:cs="Arial"/>
              </w:rPr>
            </w:pPr>
          </w:p>
        </w:tc>
        <w:tc>
          <w:tcPr>
            <w:tcW w:w="1134" w:type="dxa"/>
            <w:vMerge/>
          </w:tcPr>
          <w:p w:rsidR="004D16AC" w:rsidRPr="003D19DF" w:rsidRDefault="004D16AC" w:rsidP="00A66669">
            <w:pPr>
              <w:pStyle w:val="ListParagraph"/>
              <w:spacing w:after="0" w:line="240" w:lineRule="auto"/>
              <w:ind w:left="0"/>
              <w:rPr>
                <w:rFonts w:ascii="Cambria" w:hAnsi="Cambria" w:cs="Arial"/>
                <w:sz w:val="22"/>
                <w:szCs w:val="22"/>
              </w:rPr>
            </w:pPr>
          </w:p>
        </w:tc>
      </w:tr>
      <w:tr w:rsidR="004D16AC" w:rsidRPr="003D19DF" w:rsidTr="004D16AC">
        <w:tc>
          <w:tcPr>
            <w:tcW w:w="2943" w:type="dxa"/>
          </w:tcPr>
          <w:p w:rsidR="004D16AC" w:rsidRPr="003D19DF" w:rsidRDefault="004D16AC" w:rsidP="00A66669">
            <w:pPr>
              <w:pStyle w:val="Header"/>
              <w:tabs>
                <w:tab w:val="left" w:pos="-2377"/>
              </w:tabs>
              <w:rPr>
                <w:rFonts w:ascii="Cambria" w:hAnsi="Cambria" w:cs="Arial"/>
              </w:rPr>
            </w:pPr>
            <w:r w:rsidRPr="003D19DF">
              <w:rPr>
                <w:rFonts w:ascii="Cambria" w:hAnsi="Cambria" w:cs="Arial"/>
              </w:rPr>
              <w:lastRenderedPageBreak/>
              <w:t>8.Mendengarkan</w:t>
            </w:r>
            <w:r w:rsidRPr="003D19DF">
              <w:rPr>
                <w:rFonts w:ascii="Cambria" w:hAnsi="Cambria" w:cs="Arial"/>
                <w:lang w:val="sv-SE"/>
              </w:rPr>
              <w:t xml:space="preserve"> isi berita dari televisi atau radio</w:t>
            </w:r>
            <w:r w:rsidRPr="003D19DF">
              <w:rPr>
                <w:rFonts w:ascii="Cambria" w:hAnsi="Cambria" w:cs="Arial"/>
              </w:rPr>
              <w:t xml:space="preserve">, </w:t>
            </w:r>
            <w:r w:rsidRPr="003D19DF">
              <w:rPr>
                <w:rFonts w:ascii="Cambria" w:hAnsi="Cambria" w:cs="Arial"/>
                <w:lang w:val="sv-SE"/>
              </w:rPr>
              <w:t>mencatat pokok-pokok isinya</w:t>
            </w:r>
            <w:r w:rsidRPr="003D19DF">
              <w:rPr>
                <w:rFonts w:ascii="Cambria" w:hAnsi="Cambria" w:cs="Arial"/>
              </w:rPr>
              <w:t xml:space="preserve">, dan menanggapi isinya secara tertulis </w:t>
            </w:r>
          </w:p>
          <w:p w:rsidR="004D16AC" w:rsidRPr="003D19DF" w:rsidRDefault="004D16AC" w:rsidP="00A66669">
            <w:pPr>
              <w:spacing w:after="0" w:line="240" w:lineRule="auto"/>
              <w:rPr>
                <w:rFonts w:ascii="Cambria" w:hAnsi="Cambria" w:cs="Arial"/>
              </w:rPr>
            </w:pPr>
          </w:p>
        </w:tc>
        <w:tc>
          <w:tcPr>
            <w:tcW w:w="3544" w:type="dxa"/>
          </w:tcPr>
          <w:p w:rsidR="004D16AC" w:rsidRPr="003D19DF" w:rsidRDefault="004D16AC" w:rsidP="00A6666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18" w:hanging="284"/>
              <w:rPr>
                <w:rFonts w:ascii="Cambria" w:hAnsi="Cambria" w:cs="Arial"/>
                <w:sz w:val="22"/>
                <w:szCs w:val="22"/>
              </w:rPr>
            </w:pPr>
            <w:r w:rsidRPr="003D19DF">
              <w:rPr>
                <w:rFonts w:ascii="Cambria" w:hAnsi="Cambria" w:cs="Arial"/>
                <w:sz w:val="22"/>
                <w:szCs w:val="22"/>
              </w:rPr>
              <w:t>Menyimpulkan pokok-pokok penting berita berdasarkan 5W1H</w:t>
            </w:r>
          </w:p>
          <w:p w:rsidR="004D16AC" w:rsidRPr="003D19DF" w:rsidRDefault="004D16AC" w:rsidP="00A6666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18" w:hanging="284"/>
              <w:rPr>
                <w:rFonts w:ascii="Cambria" w:hAnsi="Cambria" w:cs="Arial"/>
                <w:sz w:val="22"/>
                <w:szCs w:val="22"/>
              </w:rPr>
            </w:pPr>
            <w:r w:rsidRPr="003D19DF">
              <w:rPr>
                <w:rFonts w:ascii="Cambria" w:hAnsi="Cambria" w:cs="Arial"/>
                <w:sz w:val="22"/>
                <w:szCs w:val="22"/>
              </w:rPr>
              <w:t xml:space="preserve">Memberikan tanggapan tertulis terhadap masalah, lalu menganalisis dan memberikan solusi terhadap masalah. </w:t>
            </w:r>
          </w:p>
        </w:tc>
        <w:tc>
          <w:tcPr>
            <w:tcW w:w="4961" w:type="dxa"/>
            <w:vMerge/>
          </w:tcPr>
          <w:p w:rsidR="004D16AC" w:rsidRPr="003D19DF" w:rsidRDefault="004D16AC" w:rsidP="00A66669">
            <w:pPr>
              <w:spacing w:after="0" w:line="240" w:lineRule="auto"/>
              <w:rPr>
                <w:rFonts w:ascii="Cambria" w:hAnsi="Cambria" w:cs="Arial"/>
              </w:rPr>
            </w:pPr>
          </w:p>
        </w:tc>
        <w:tc>
          <w:tcPr>
            <w:tcW w:w="2268" w:type="dxa"/>
            <w:vMerge/>
          </w:tcPr>
          <w:p w:rsidR="004D16AC" w:rsidRPr="003D19DF" w:rsidRDefault="004D16AC" w:rsidP="00A66669">
            <w:pPr>
              <w:numPr>
                <w:ilvl w:val="0"/>
                <w:numId w:val="5"/>
              </w:numPr>
              <w:ind w:left="342" w:hanging="270"/>
              <w:rPr>
                <w:rFonts w:ascii="Cambria" w:hAnsi="Cambria" w:cs="Arial"/>
              </w:rPr>
            </w:pPr>
          </w:p>
        </w:tc>
        <w:tc>
          <w:tcPr>
            <w:tcW w:w="1134" w:type="dxa"/>
            <w:vMerge/>
          </w:tcPr>
          <w:p w:rsidR="004D16AC" w:rsidRPr="003D19DF" w:rsidRDefault="004D16AC" w:rsidP="00A66669">
            <w:pPr>
              <w:pStyle w:val="ListParagraph"/>
              <w:spacing w:after="0" w:line="240" w:lineRule="auto"/>
              <w:ind w:left="0"/>
              <w:rPr>
                <w:rFonts w:ascii="Cambria" w:hAnsi="Cambria" w:cs="Arial"/>
                <w:sz w:val="22"/>
                <w:szCs w:val="22"/>
              </w:rPr>
            </w:pPr>
          </w:p>
        </w:tc>
      </w:tr>
      <w:tr w:rsidR="004D16AC" w:rsidRPr="003D19DF" w:rsidTr="004D16AC">
        <w:tc>
          <w:tcPr>
            <w:tcW w:w="2943" w:type="dxa"/>
          </w:tcPr>
          <w:p w:rsidR="004D16AC" w:rsidRPr="003D19DF" w:rsidRDefault="004D16AC" w:rsidP="00A66669">
            <w:pPr>
              <w:pStyle w:val="Header"/>
              <w:tabs>
                <w:tab w:val="left" w:pos="-2377"/>
              </w:tabs>
              <w:rPr>
                <w:rFonts w:ascii="Cambria" w:hAnsi="Cambria" w:cs="Arial"/>
              </w:rPr>
            </w:pPr>
            <w:r w:rsidRPr="003D19DF">
              <w:rPr>
                <w:rFonts w:ascii="Cambria" w:hAnsi="Cambria" w:cs="Arial"/>
              </w:rPr>
              <w:lastRenderedPageBreak/>
              <w:t xml:space="preserve">11. Membaca dan </w:t>
            </w:r>
            <w:r w:rsidRPr="003D19DF">
              <w:rPr>
                <w:rFonts w:ascii="Cambria" w:hAnsi="Cambria" w:cs="Arial"/>
                <w:lang w:val="es-ES"/>
              </w:rPr>
              <w:t>mengajukan pendapat secara tertulis informasidari kolom/rubrik khusus (majalah anak</w:t>
            </w:r>
            <w:r w:rsidRPr="003D19DF">
              <w:rPr>
                <w:rFonts w:ascii="Cambria" w:hAnsi="Cambria" w:cs="Arial"/>
              </w:rPr>
              <w:t>-anak</w:t>
            </w:r>
            <w:r w:rsidRPr="003D19DF">
              <w:rPr>
                <w:rFonts w:ascii="Cambria" w:hAnsi="Cambria" w:cs="Arial"/>
                <w:lang w:val="es-ES"/>
              </w:rPr>
              <w:t>, koran, d</w:t>
            </w:r>
            <w:r w:rsidRPr="003D19DF">
              <w:rPr>
                <w:rFonts w:ascii="Cambria" w:hAnsi="Cambria" w:cs="Arial"/>
              </w:rPr>
              <w:t>sb</w:t>
            </w:r>
            <w:r w:rsidRPr="003D19DF">
              <w:rPr>
                <w:rFonts w:ascii="Cambria" w:hAnsi="Cambria" w:cs="Arial"/>
                <w:lang w:val="es-ES"/>
              </w:rPr>
              <w:t>.)</w:t>
            </w:r>
          </w:p>
        </w:tc>
        <w:tc>
          <w:tcPr>
            <w:tcW w:w="3544" w:type="dxa"/>
          </w:tcPr>
          <w:p w:rsidR="004D16AC" w:rsidRPr="003D19DF" w:rsidRDefault="004D16AC" w:rsidP="00A66669">
            <w:pPr>
              <w:numPr>
                <w:ilvl w:val="2"/>
                <w:numId w:val="41"/>
              </w:numPr>
              <w:spacing w:after="0" w:line="240" w:lineRule="auto"/>
              <w:ind w:left="318" w:hanging="284"/>
              <w:rPr>
                <w:rFonts w:ascii="Cambria" w:hAnsi="Cambria" w:cs="Arial"/>
              </w:rPr>
            </w:pPr>
            <w:r w:rsidRPr="003D19DF">
              <w:rPr>
                <w:rFonts w:ascii="Cambria" w:hAnsi="Cambria" w:cs="Arial"/>
              </w:rPr>
              <w:t xml:space="preserve">Mencatat informasi penting dari kolom/rubik khusus </w:t>
            </w:r>
            <w:r w:rsidRPr="003D19DF">
              <w:rPr>
                <w:rFonts w:ascii="Cambria" w:hAnsi="Cambria" w:cs="Arial"/>
                <w:lang w:val="es-ES"/>
              </w:rPr>
              <w:t>(majalahanak, koran, d</w:t>
            </w:r>
            <w:r w:rsidRPr="003D19DF">
              <w:rPr>
                <w:rFonts w:ascii="Cambria" w:hAnsi="Cambria" w:cs="Arial"/>
              </w:rPr>
              <w:t>sb</w:t>
            </w:r>
            <w:r w:rsidRPr="003D19DF">
              <w:rPr>
                <w:rFonts w:ascii="Cambria" w:hAnsi="Cambria" w:cs="Arial"/>
                <w:lang w:val="es-ES"/>
              </w:rPr>
              <w:t xml:space="preserve">.)     </w:t>
            </w:r>
          </w:p>
          <w:p w:rsidR="004D16AC" w:rsidRPr="003D19DF" w:rsidRDefault="004D16AC" w:rsidP="00A66669">
            <w:pPr>
              <w:numPr>
                <w:ilvl w:val="2"/>
                <w:numId w:val="41"/>
              </w:numPr>
              <w:spacing w:after="0" w:line="240" w:lineRule="auto"/>
              <w:ind w:left="318" w:hanging="284"/>
              <w:rPr>
                <w:rFonts w:ascii="Cambria" w:hAnsi="Cambria" w:cs="Arial"/>
              </w:rPr>
            </w:pPr>
            <w:r w:rsidRPr="003D19DF">
              <w:rPr>
                <w:rFonts w:ascii="Cambria" w:hAnsi="Cambria" w:cs="Arial"/>
              </w:rPr>
              <w:t xml:space="preserve">Menjawab pertanyaan tentang isi informasi dari kolom/rubik khusus </w:t>
            </w:r>
            <w:r w:rsidRPr="003D19DF">
              <w:rPr>
                <w:rFonts w:ascii="Cambria" w:hAnsi="Cambria" w:cs="Arial"/>
                <w:lang w:val="es-ES"/>
              </w:rPr>
              <w:t>(majalahanak, koran, d</w:t>
            </w:r>
            <w:r w:rsidRPr="003D19DF">
              <w:rPr>
                <w:rFonts w:ascii="Cambria" w:hAnsi="Cambria" w:cs="Arial"/>
              </w:rPr>
              <w:t>sb</w:t>
            </w:r>
            <w:r w:rsidRPr="003D19DF">
              <w:rPr>
                <w:rFonts w:ascii="Cambria" w:hAnsi="Cambria" w:cs="Arial"/>
                <w:lang w:val="es-ES"/>
              </w:rPr>
              <w:t xml:space="preserve">.)  </w:t>
            </w:r>
          </w:p>
          <w:p w:rsidR="004D16AC" w:rsidRPr="003D19DF" w:rsidRDefault="004D16AC" w:rsidP="00A66669">
            <w:pPr>
              <w:numPr>
                <w:ilvl w:val="2"/>
                <w:numId w:val="41"/>
              </w:numPr>
              <w:spacing w:after="0" w:line="240" w:lineRule="auto"/>
              <w:ind w:left="318" w:hanging="284"/>
              <w:rPr>
                <w:rFonts w:ascii="Cambria" w:hAnsi="Cambria" w:cs="Arial"/>
              </w:rPr>
            </w:pPr>
            <w:r w:rsidRPr="003D19DF">
              <w:rPr>
                <w:rFonts w:ascii="Cambria" w:hAnsi="Cambria" w:cs="Arial"/>
              </w:rPr>
              <w:t xml:space="preserve">Menyampaikan tanggapan secara tertulis tentang informasi dari kolom/rubik khusus </w:t>
            </w:r>
            <w:r w:rsidRPr="003D19DF">
              <w:rPr>
                <w:rFonts w:ascii="Cambria" w:hAnsi="Cambria" w:cs="Arial"/>
                <w:lang w:val="es-ES"/>
              </w:rPr>
              <w:t>(majalahanak, koran, d</w:t>
            </w:r>
            <w:r w:rsidRPr="003D19DF">
              <w:rPr>
                <w:rFonts w:ascii="Cambria" w:hAnsi="Cambria" w:cs="Arial"/>
              </w:rPr>
              <w:t>sb</w:t>
            </w:r>
            <w:r w:rsidRPr="003D19DF">
              <w:rPr>
                <w:rFonts w:ascii="Cambria" w:hAnsi="Cambria" w:cs="Arial"/>
                <w:lang w:val="es-ES"/>
              </w:rPr>
              <w:t>.)</w:t>
            </w:r>
          </w:p>
        </w:tc>
        <w:tc>
          <w:tcPr>
            <w:tcW w:w="4961" w:type="dxa"/>
            <w:vMerge/>
          </w:tcPr>
          <w:p w:rsidR="004D16AC" w:rsidRPr="003D19DF" w:rsidRDefault="004D16AC" w:rsidP="00A66669">
            <w:pPr>
              <w:pStyle w:val="Header"/>
              <w:tabs>
                <w:tab w:val="left" w:pos="-2377"/>
              </w:tabs>
              <w:rPr>
                <w:rFonts w:ascii="Cambria" w:hAnsi="Cambria" w:cs="Arial"/>
              </w:rPr>
            </w:pPr>
          </w:p>
        </w:tc>
        <w:tc>
          <w:tcPr>
            <w:tcW w:w="2268" w:type="dxa"/>
            <w:vMerge/>
          </w:tcPr>
          <w:p w:rsidR="004D16AC" w:rsidRPr="003D19DF" w:rsidRDefault="004D16AC" w:rsidP="00A66669">
            <w:pPr>
              <w:numPr>
                <w:ilvl w:val="0"/>
                <w:numId w:val="5"/>
              </w:numPr>
              <w:ind w:left="342" w:hanging="270"/>
              <w:rPr>
                <w:rFonts w:ascii="Cambria" w:hAnsi="Cambria" w:cs="Arial"/>
              </w:rPr>
            </w:pPr>
          </w:p>
        </w:tc>
        <w:tc>
          <w:tcPr>
            <w:tcW w:w="1134" w:type="dxa"/>
            <w:vMerge/>
            <w:tcBorders>
              <w:bottom w:val="nil"/>
            </w:tcBorders>
          </w:tcPr>
          <w:p w:rsidR="004D16AC" w:rsidRPr="003D19DF" w:rsidRDefault="004D16AC" w:rsidP="00A66669">
            <w:pPr>
              <w:pStyle w:val="ListParagraph"/>
              <w:spacing w:after="0" w:line="240" w:lineRule="auto"/>
              <w:ind w:left="0"/>
              <w:rPr>
                <w:rFonts w:ascii="Cambria" w:hAnsi="Cambria" w:cs="Arial"/>
                <w:sz w:val="22"/>
                <w:szCs w:val="22"/>
              </w:rPr>
            </w:pPr>
          </w:p>
        </w:tc>
      </w:tr>
      <w:tr w:rsidR="004D16AC" w:rsidRPr="003D19DF" w:rsidTr="004D16AC">
        <w:tc>
          <w:tcPr>
            <w:tcW w:w="2943" w:type="dxa"/>
          </w:tcPr>
          <w:p w:rsidR="004D16AC" w:rsidRPr="003D19DF" w:rsidRDefault="004D16AC" w:rsidP="00A66669">
            <w:pPr>
              <w:tabs>
                <w:tab w:val="left" w:pos="-3650"/>
                <w:tab w:val="left" w:pos="-2377"/>
              </w:tabs>
              <w:spacing w:after="0" w:line="240" w:lineRule="auto"/>
              <w:rPr>
                <w:rFonts w:ascii="Cambria" w:hAnsi="Cambria" w:cs="Arial"/>
                <w:lang w:val="es-ES"/>
              </w:rPr>
            </w:pPr>
            <w:r w:rsidRPr="003D19DF">
              <w:rPr>
                <w:rFonts w:ascii="Cambria" w:hAnsi="Cambria" w:cs="Arial"/>
              </w:rPr>
              <w:t>16.</w:t>
            </w:r>
            <w:r w:rsidRPr="003D19DF">
              <w:rPr>
                <w:rFonts w:ascii="Cambria" w:hAnsi="Cambria" w:cs="Arial"/>
                <w:lang w:val="es-ES"/>
              </w:rPr>
              <w:t>Mengisi formulir (pendaftaran, kartu anggota,  daftar riwayat hidup, d</w:t>
            </w:r>
            <w:r w:rsidRPr="003D19DF">
              <w:rPr>
                <w:rFonts w:ascii="Cambria" w:hAnsi="Cambria" w:cs="Arial"/>
              </w:rPr>
              <w:t>sb</w:t>
            </w:r>
            <w:r w:rsidRPr="003D19DF">
              <w:rPr>
                <w:rFonts w:ascii="Cambria" w:hAnsi="Cambria" w:cs="Arial"/>
                <w:lang w:val="es-ES"/>
              </w:rPr>
              <w:t xml:space="preserve">.  </w:t>
            </w:r>
          </w:p>
          <w:p w:rsidR="004D16AC" w:rsidRPr="003D19DF" w:rsidRDefault="004D16AC" w:rsidP="00A66669">
            <w:pPr>
              <w:pStyle w:val="Header"/>
              <w:tabs>
                <w:tab w:val="left" w:pos="-2377"/>
              </w:tabs>
              <w:rPr>
                <w:rFonts w:ascii="Cambria" w:hAnsi="Cambria" w:cs="Arial"/>
                <w:lang w:val="es-ES"/>
              </w:rPr>
            </w:pPr>
          </w:p>
        </w:tc>
        <w:tc>
          <w:tcPr>
            <w:tcW w:w="3544" w:type="dxa"/>
          </w:tcPr>
          <w:p w:rsidR="004D16AC" w:rsidRPr="003D19DF" w:rsidRDefault="004D16AC" w:rsidP="00A6666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18" w:hanging="284"/>
              <w:rPr>
                <w:rFonts w:ascii="Cambria" w:hAnsi="Cambria" w:cs="Arial"/>
                <w:sz w:val="22"/>
                <w:szCs w:val="22"/>
              </w:rPr>
            </w:pPr>
            <w:r w:rsidRPr="003D19DF">
              <w:rPr>
                <w:rFonts w:ascii="Cambria" w:hAnsi="Cambria" w:cs="Arial"/>
                <w:sz w:val="22"/>
                <w:szCs w:val="22"/>
              </w:rPr>
              <w:t>Menjelaskan tentang  teknik pengisian formulir dengan benar</w:t>
            </w:r>
          </w:p>
          <w:p w:rsidR="004D16AC" w:rsidRPr="003D19DF" w:rsidRDefault="004D16AC" w:rsidP="00A6666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18" w:hanging="284"/>
              <w:rPr>
                <w:rFonts w:ascii="Cambria" w:hAnsi="Cambria" w:cs="Arial"/>
                <w:sz w:val="22"/>
                <w:szCs w:val="22"/>
              </w:rPr>
            </w:pPr>
            <w:r w:rsidRPr="003D19DF">
              <w:rPr>
                <w:rFonts w:ascii="Cambria" w:hAnsi="Cambria" w:cs="Arial"/>
                <w:sz w:val="22"/>
                <w:szCs w:val="22"/>
              </w:rPr>
              <w:t xml:space="preserve">Mengisi formulir </w:t>
            </w:r>
            <w:r w:rsidRPr="003D19DF">
              <w:rPr>
                <w:rFonts w:ascii="Cambria" w:hAnsi="Cambria" w:cs="Arial"/>
                <w:sz w:val="22"/>
                <w:szCs w:val="22"/>
                <w:lang w:val="es-ES"/>
              </w:rPr>
              <w:t>(pendaftaran, kartuanggota, kartu pos,  daftarriwayathidup, d</w:t>
            </w:r>
            <w:r w:rsidRPr="003D19DF">
              <w:rPr>
                <w:rFonts w:ascii="Cambria" w:hAnsi="Cambria" w:cs="Arial"/>
                <w:sz w:val="22"/>
                <w:szCs w:val="22"/>
              </w:rPr>
              <w:t>sb</w:t>
            </w:r>
            <w:r w:rsidRPr="003D19DF">
              <w:rPr>
                <w:rFonts w:ascii="Cambria" w:hAnsi="Cambria" w:cs="Arial"/>
                <w:sz w:val="22"/>
                <w:szCs w:val="22"/>
                <w:lang w:val="es-ES"/>
              </w:rPr>
              <w:t>.)</w:t>
            </w:r>
            <w:r w:rsidRPr="003D19DF">
              <w:rPr>
                <w:rFonts w:ascii="Cambria" w:hAnsi="Cambria" w:cs="Arial"/>
                <w:sz w:val="22"/>
                <w:szCs w:val="22"/>
              </w:rPr>
              <w:t>tertentu dengan benar dengan pilihan kata dan ejaan yang tepat</w:t>
            </w:r>
          </w:p>
          <w:p w:rsidR="004D16AC" w:rsidRPr="003D19DF" w:rsidRDefault="004D16AC" w:rsidP="00A6666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18" w:hanging="284"/>
              <w:rPr>
                <w:rFonts w:ascii="Cambria" w:hAnsi="Cambria" w:cs="Arial"/>
                <w:sz w:val="22"/>
                <w:szCs w:val="22"/>
              </w:rPr>
            </w:pPr>
            <w:r w:rsidRPr="003D19DF">
              <w:rPr>
                <w:rFonts w:ascii="Cambria" w:hAnsi="Cambria" w:cs="Arial"/>
                <w:sz w:val="22"/>
                <w:szCs w:val="22"/>
              </w:rPr>
              <w:t>menyusun riwayat hidup berdasarkan formulir boidata</w:t>
            </w:r>
          </w:p>
          <w:p w:rsidR="004D16AC" w:rsidRPr="003D19DF" w:rsidRDefault="004D16AC" w:rsidP="00A6666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18" w:hanging="284"/>
              <w:rPr>
                <w:rFonts w:ascii="Cambria" w:hAnsi="Cambria" w:cs="Arial"/>
                <w:sz w:val="22"/>
                <w:szCs w:val="22"/>
              </w:rPr>
            </w:pPr>
            <w:r w:rsidRPr="003D19DF">
              <w:rPr>
                <w:rFonts w:ascii="Cambria" w:hAnsi="Cambria" w:cs="Arial"/>
                <w:sz w:val="22"/>
                <w:szCs w:val="22"/>
              </w:rPr>
              <w:t xml:space="preserve">mendeskripsikan </w:t>
            </w:r>
          </w:p>
          <w:p w:rsidR="004D16AC" w:rsidRPr="003D19DF" w:rsidRDefault="004D16AC" w:rsidP="00A6666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18" w:hanging="284"/>
              <w:rPr>
                <w:rFonts w:ascii="Cambria" w:hAnsi="Cambria" w:cs="Arial"/>
                <w:sz w:val="22"/>
                <w:szCs w:val="22"/>
              </w:rPr>
            </w:pPr>
            <w:r w:rsidRPr="003D19DF">
              <w:rPr>
                <w:rFonts w:ascii="Cambria" w:hAnsi="Cambria" w:cs="Arial"/>
                <w:sz w:val="22"/>
                <w:szCs w:val="22"/>
              </w:rPr>
              <w:t>diri: prestasi, suka duka, dan orang yang paling berjasa dalam mendukung prestasi.</w:t>
            </w:r>
          </w:p>
        </w:tc>
        <w:tc>
          <w:tcPr>
            <w:tcW w:w="4961" w:type="dxa"/>
            <w:vMerge/>
          </w:tcPr>
          <w:p w:rsidR="004D16AC" w:rsidRPr="003D19DF" w:rsidRDefault="004D16AC" w:rsidP="00A66669">
            <w:pPr>
              <w:pStyle w:val="Header"/>
              <w:tabs>
                <w:tab w:val="left" w:pos="-2377"/>
              </w:tabs>
              <w:rPr>
                <w:rFonts w:ascii="Cambria" w:hAnsi="Cambria" w:cs="Arial"/>
                <w:lang w:val="es-ES"/>
              </w:rPr>
            </w:pPr>
          </w:p>
        </w:tc>
        <w:tc>
          <w:tcPr>
            <w:tcW w:w="2268" w:type="dxa"/>
            <w:vMerge/>
          </w:tcPr>
          <w:p w:rsidR="004D16AC" w:rsidRPr="003D19DF" w:rsidRDefault="004D16AC" w:rsidP="00A66669">
            <w:pPr>
              <w:numPr>
                <w:ilvl w:val="0"/>
                <w:numId w:val="5"/>
              </w:numPr>
              <w:ind w:left="342" w:hanging="270"/>
              <w:rPr>
                <w:rFonts w:ascii="Cambria" w:hAnsi="Cambria" w:cs="Arial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4D16AC" w:rsidRPr="003D19DF" w:rsidRDefault="004D16AC" w:rsidP="00A66669">
            <w:pPr>
              <w:pStyle w:val="ListParagraph"/>
              <w:spacing w:after="0" w:line="240" w:lineRule="auto"/>
              <w:ind w:left="0"/>
              <w:rPr>
                <w:rFonts w:ascii="Cambria" w:hAnsi="Cambria" w:cs="Arial"/>
                <w:sz w:val="22"/>
                <w:szCs w:val="22"/>
              </w:rPr>
            </w:pPr>
          </w:p>
        </w:tc>
      </w:tr>
      <w:tr w:rsidR="004D16AC" w:rsidRPr="003D19DF" w:rsidTr="004D16AC">
        <w:tc>
          <w:tcPr>
            <w:tcW w:w="2943" w:type="dxa"/>
          </w:tcPr>
          <w:p w:rsidR="004D16AC" w:rsidRPr="003D19DF" w:rsidRDefault="004D16AC" w:rsidP="00A66669">
            <w:pPr>
              <w:numPr>
                <w:ilvl w:val="0"/>
                <w:numId w:val="38"/>
              </w:numPr>
              <w:spacing w:after="0" w:line="240" w:lineRule="auto"/>
              <w:ind w:left="284" w:hanging="284"/>
              <w:rPr>
                <w:rFonts w:ascii="Cambria" w:hAnsi="Cambria" w:cs="Arial"/>
                <w:b/>
              </w:rPr>
            </w:pPr>
            <w:r w:rsidRPr="003D19DF">
              <w:rPr>
                <w:rFonts w:ascii="Cambria" w:hAnsi="Cambria" w:cs="Arial"/>
                <w:b/>
              </w:rPr>
              <w:t xml:space="preserve">MATEMATIKA </w:t>
            </w:r>
          </w:p>
          <w:p w:rsidR="004D16AC" w:rsidRPr="003D19DF" w:rsidRDefault="004D16AC" w:rsidP="00A66669">
            <w:pPr>
              <w:spacing w:after="0" w:line="240" w:lineRule="auto"/>
              <w:rPr>
                <w:rFonts w:ascii="Cambria" w:hAnsi="Cambria" w:cs="Arial"/>
              </w:rPr>
            </w:pPr>
            <w:r w:rsidRPr="003D19DF">
              <w:rPr>
                <w:rFonts w:ascii="Cambria" w:hAnsi="Cambria" w:cs="Arial"/>
              </w:rPr>
              <w:t>Membuat kuesioner/lembar isian sederhana untuk mendapatkan informasi tertentu</w:t>
            </w:r>
          </w:p>
          <w:p w:rsidR="004D16AC" w:rsidRPr="003D19DF" w:rsidRDefault="004D16AC" w:rsidP="00A66669">
            <w:pPr>
              <w:spacing w:after="0" w:line="240" w:lineRule="auto"/>
              <w:rPr>
                <w:rFonts w:ascii="Cambria" w:hAnsi="Cambria" w:cs="Arial"/>
              </w:rPr>
            </w:pPr>
          </w:p>
          <w:p w:rsidR="004D16AC" w:rsidRPr="003D19DF" w:rsidRDefault="004D16AC" w:rsidP="00A66669">
            <w:pPr>
              <w:spacing w:after="0" w:line="240" w:lineRule="auto"/>
              <w:rPr>
                <w:rFonts w:ascii="Cambria" w:hAnsi="Cambria" w:cs="Arial"/>
                <w:b/>
              </w:rPr>
            </w:pPr>
          </w:p>
        </w:tc>
        <w:tc>
          <w:tcPr>
            <w:tcW w:w="3544" w:type="dxa"/>
          </w:tcPr>
          <w:p w:rsidR="004D16AC" w:rsidRPr="003D19DF" w:rsidRDefault="004D16AC" w:rsidP="00A66669">
            <w:pPr>
              <w:spacing w:after="0" w:line="240" w:lineRule="auto"/>
              <w:ind w:left="318" w:hanging="318"/>
              <w:rPr>
                <w:rFonts w:ascii="Cambria" w:hAnsi="Cambria" w:cs="Arial"/>
              </w:rPr>
            </w:pPr>
          </w:p>
          <w:p w:rsidR="004D16AC" w:rsidRPr="003D19DF" w:rsidRDefault="004D16AC" w:rsidP="004D16AC">
            <w:pPr>
              <w:numPr>
                <w:ilvl w:val="0"/>
                <w:numId w:val="50"/>
              </w:numPr>
              <w:spacing w:after="0" w:line="240" w:lineRule="auto"/>
              <w:ind w:left="318" w:hanging="318"/>
              <w:rPr>
                <w:rFonts w:ascii="Cambria" w:hAnsi="Cambria" w:cs="Arial"/>
              </w:rPr>
            </w:pPr>
            <w:r w:rsidRPr="003D19DF">
              <w:rPr>
                <w:rFonts w:ascii="Cambria" w:hAnsi="Cambria" w:cs="Arial"/>
              </w:rPr>
              <w:t>Mengukur panjang suatu benda dengan meteran</w:t>
            </w:r>
          </w:p>
          <w:p w:rsidR="004D16AC" w:rsidRPr="003D19DF" w:rsidRDefault="004D16AC" w:rsidP="004D16AC">
            <w:pPr>
              <w:numPr>
                <w:ilvl w:val="0"/>
                <w:numId w:val="50"/>
              </w:numPr>
              <w:spacing w:after="0" w:line="240" w:lineRule="auto"/>
              <w:ind w:left="318" w:hanging="318"/>
              <w:rPr>
                <w:rFonts w:ascii="Cambria" w:hAnsi="Cambria" w:cs="Arial"/>
              </w:rPr>
            </w:pPr>
            <w:r w:rsidRPr="003D19DF">
              <w:rPr>
                <w:rFonts w:ascii="Cambria" w:hAnsi="Cambria" w:cs="Arial"/>
              </w:rPr>
              <w:t>Mengukur keliling suatu benda dengan meteran</w:t>
            </w:r>
          </w:p>
          <w:p w:rsidR="004D16AC" w:rsidRPr="003D19DF" w:rsidRDefault="004D16AC" w:rsidP="00A66669">
            <w:pPr>
              <w:numPr>
                <w:ilvl w:val="0"/>
                <w:numId w:val="1"/>
              </w:numPr>
              <w:spacing w:after="0" w:line="240" w:lineRule="auto"/>
              <w:ind w:left="318" w:hanging="318"/>
              <w:rPr>
                <w:rFonts w:ascii="Cambria" w:hAnsi="Cambria" w:cs="Arial"/>
              </w:rPr>
            </w:pPr>
            <w:r w:rsidRPr="003D19DF">
              <w:rPr>
                <w:rFonts w:ascii="Cambria" w:hAnsi="Cambria" w:cs="Arial"/>
              </w:rPr>
              <w:t xml:space="preserve">Membuat lembar isian sederhana untuk memperoleh informasi </w:t>
            </w:r>
          </w:p>
          <w:p w:rsidR="004D16AC" w:rsidRPr="003D19DF" w:rsidRDefault="004D16AC" w:rsidP="00A66669">
            <w:pPr>
              <w:numPr>
                <w:ilvl w:val="0"/>
                <w:numId w:val="1"/>
              </w:numPr>
              <w:spacing w:after="0" w:line="240" w:lineRule="auto"/>
              <w:ind w:left="318" w:hanging="318"/>
              <w:rPr>
                <w:rFonts w:ascii="Cambria" w:hAnsi="Cambria" w:cs="Arial"/>
              </w:rPr>
            </w:pPr>
            <w:r w:rsidRPr="003D19DF">
              <w:rPr>
                <w:rFonts w:ascii="Cambria" w:hAnsi="Cambria" w:cs="Arial"/>
              </w:rPr>
              <w:t>Mengisi lembar isian dengan benar</w:t>
            </w:r>
          </w:p>
          <w:p w:rsidR="004D16AC" w:rsidRPr="003D19DF" w:rsidRDefault="004D16AC" w:rsidP="00A66669">
            <w:pPr>
              <w:numPr>
                <w:ilvl w:val="0"/>
                <w:numId w:val="1"/>
              </w:numPr>
              <w:spacing w:after="0" w:line="240" w:lineRule="auto"/>
              <w:ind w:left="318" w:hanging="318"/>
              <w:rPr>
                <w:rFonts w:ascii="Cambria" w:hAnsi="Cambria" w:cs="Arial"/>
              </w:rPr>
            </w:pPr>
            <w:r w:rsidRPr="003D19DF">
              <w:rPr>
                <w:rFonts w:ascii="Cambria" w:hAnsi="Cambria" w:cs="Arial"/>
              </w:rPr>
              <w:t xml:space="preserve">Menjelaskan hasil isian lembar isian, </w:t>
            </w:r>
          </w:p>
        </w:tc>
        <w:tc>
          <w:tcPr>
            <w:tcW w:w="4961" w:type="dxa"/>
            <w:vMerge/>
          </w:tcPr>
          <w:p w:rsidR="004D16AC" w:rsidRPr="003D19DF" w:rsidRDefault="004D16AC" w:rsidP="00A66669">
            <w:pPr>
              <w:spacing w:after="0" w:line="240" w:lineRule="auto"/>
              <w:ind w:left="277" w:hanging="277"/>
              <w:rPr>
                <w:rFonts w:ascii="Cambria" w:hAnsi="Cambria" w:cs="Arial"/>
              </w:rPr>
            </w:pPr>
          </w:p>
        </w:tc>
        <w:tc>
          <w:tcPr>
            <w:tcW w:w="2268" w:type="dxa"/>
            <w:vMerge/>
          </w:tcPr>
          <w:p w:rsidR="004D16AC" w:rsidRPr="003D19DF" w:rsidRDefault="004D16AC" w:rsidP="00A66669">
            <w:pPr>
              <w:numPr>
                <w:ilvl w:val="0"/>
                <w:numId w:val="5"/>
              </w:numPr>
              <w:ind w:left="342" w:hanging="270"/>
              <w:rPr>
                <w:rFonts w:ascii="Cambria" w:hAnsi="Cambria" w:cs="Arial"/>
                <w:b/>
              </w:rPr>
            </w:pPr>
          </w:p>
        </w:tc>
        <w:tc>
          <w:tcPr>
            <w:tcW w:w="1134" w:type="dxa"/>
            <w:vMerge w:val="restart"/>
            <w:tcBorders>
              <w:top w:val="nil"/>
            </w:tcBorders>
          </w:tcPr>
          <w:p w:rsidR="004D16AC" w:rsidRPr="003D19DF" w:rsidRDefault="004D16AC" w:rsidP="00A66669">
            <w:pPr>
              <w:rPr>
                <w:rFonts w:ascii="Cambria" w:hAnsi="Cambria" w:cs="Arial"/>
                <w:b/>
              </w:rPr>
            </w:pPr>
          </w:p>
        </w:tc>
      </w:tr>
      <w:tr w:rsidR="004D16AC" w:rsidRPr="003D19DF" w:rsidTr="004D16AC">
        <w:tc>
          <w:tcPr>
            <w:tcW w:w="2943" w:type="dxa"/>
          </w:tcPr>
          <w:p w:rsidR="004D16AC" w:rsidRPr="003D19DF" w:rsidRDefault="004D16AC" w:rsidP="00A66669">
            <w:pPr>
              <w:spacing w:after="0" w:line="240" w:lineRule="auto"/>
              <w:rPr>
                <w:rFonts w:ascii="Cambria" w:hAnsi="Cambria" w:cs="Arial"/>
              </w:rPr>
            </w:pPr>
            <w:r w:rsidRPr="003D19DF">
              <w:rPr>
                <w:rFonts w:ascii="Cambria" w:hAnsi="Cambria" w:cs="Arial"/>
              </w:rPr>
              <w:t>Menyajikan hasil pengumpulan data dalam bentuk tabel dan grafik</w:t>
            </w:r>
          </w:p>
        </w:tc>
        <w:tc>
          <w:tcPr>
            <w:tcW w:w="3544" w:type="dxa"/>
          </w:tcPr>
          <w:p w:rsidR="004D16AC" w:rsidRPr="003D19DF" w:rsidRDefault="004D16AC" w:rsidP="00A66669">
            <w:pPr>
              <w:numPr>
                <w:ilvl w:val="0"/>
                <w:numId w:val="1"/>
              </w:numPr>
              <w:spacing w:after="0" w:line="240" w:lineRule="auto"/>
              <w:ind w:left="318" w:hanging="318"/>
              <w:rPr>
                <w:rFonts w:ascii="Cambria" w:hAnsi="Cambria" w:cs="Arial"/>
              </w:rPr>
            </w:pPr>
            <w:r w:rsidRPr="003D19DF">
              <w:rPr>
                <w:rFonts w:ascii="Cambria" w:hAnsi="Cambria" w:cs="Arial"/>
              </w:rPr>
              <w:t>Menyajikan data dengan tabel</w:t>
            </w:r>
          </w:p>
          <w:p w:rsidR="004D16AC" w:rsidRPr="003D19DF" w:rsidRDefault="004D16AC" w:rsidP="00A66669">
            <w:pPr>
              <w:numPr>
                <w:ilvl w:val="0"/>
                <w:numId w:val="1"/>
              </w:numPr>
              <w:spacing w:after="0" w:line="240" w:lineRule="auto"/>
              <w:ind w:left="318" w:hanging="318"/>
              <w:rPr>
                <w:rFonts w:ascii="Cambria" w:hAnsi="Cambria" w:cs="Arial"/>
              </w:rPr>
            </w:pPr>
            <w:r w:rsidRPr="003D19DF">
              <w:rPr>
                <w:rFonts w:ascii="Cambria" w:hAnsi="Cambria" w:cs="Arial"/>
              </w:rPr>
              <w:t>Menyajikan data dengan grafik</w:t>
            </w:r>
          </w:p>
          <w:p w:rsidR="004D16AC" w:rsidRPr="003D19DF" w:rsidRDefault="004D16AC" w:rsidP="00A66669">
            <w:pPr>
              <w:spacing w:after="0" w:line="240" w:lineRule="auto"/>
              <w:rPr>
                <w:rFonts w:ascii="Cambria" w:hAnsi="Cambria" w:cs="Arial"/>
                <w:b/>
              </w:rPr>
            </w:pPr>
          </w:p>
        </w:tc>
        <w:tc>
          <w:tcPr>
            <w:tcW w:w="4961" w:type="dxa"/>
            <w:vMerge/>
          </w:tcPr>
          <w:p w:rsidR="004D16AC" w:rsidRPr="003D19DF" w:rsidRDefault="004D16AC" w:rsidP="00A66669">
            <w:pPr>
              <w:spacing w:after="0" w:line="240" w:lineRule="auto"/>
              <w:ind w:left="277" w:hanging="277"/>
              <w:rPr>
                <w:rFonts w:ascii="Cambria" w:hAnsi="Cambria" w:cs="Arial"/>
              </w:rPr>
            </w:pPr>
          </w:p>
        </w:tc>
        <w:tc>
          <w:tcPr>
            <w:tcW w:w="2268" w:type="dxa"/>
            <w:vMerge/>
          </w:tcPr>
          <w:p w:rsidR="004D16AC" w:rsidRPr="003D19DF" w:rsidRDefault="004D16AC" w:rsidP="00A66669">
            <w:pPr>
              <w:numPr>
                <w:ilvl w:val="0"/>
                <w:numId w:val="5"/>
              </w:numPr>
              <w:ind w:left="342" w:hanging="270"/>
              <w:rPr>
                <w:rFonts w:ascii="Cambria" w:hAnsi="Cambria" w:cs="Arial"/>
                <w:b/>
              </w:rPr>
            </w:pPr>
          </w:p>
        </w:tc>
        <w:tc>
          <w:tcPr>
            <w:tcW w:w="1134" w:type="dxa"/>
            <w:vMerge/>
          </w:tcPr>
          <w:p w:rsidR="004D16AC" w:rsidRPr="003D19DF" w:rsidRDefault="004D16AC" w:rsidP="00A66669">
            <w:pPr>
              <w:rPr>
                <w:rFonts w:ascii="Cambria" w:hAnsi="Cambria" w:cs="Arial"/>
                <w:b/>
              </w:rPr>
            </w:pPr>
          </w:p>
        </w:tc>
      </w:tr>
      <w:tr w:rsidR="004D16AC" w:rsidRPr="003D19DF" w:rsidTr="004D16AC">
        <w:tc>
          <w:tcPr>
            <w:tcW w:w="2943" w:type="dxa"/>
          </w:tcPr>
          <w:p w:rsidR="004D16AC" w:rsidRPr="003D19DF" w:rsidRDefault="004D16AC" w:rsidP="00A66669">
            <w:pPr>
              <w:spacing w:after="0" w:line="240" w:lineRule="auto"/>
              <w:rPr>
                <w:rFonts w:ascii="Cambria" w:hAnsi="Cambria" w:cs="Arial"/>
              </w:rPr>
            </w:pPr>
            <w:r w:rsidRPr="003D19DF">
              <w:rPr>
                <w:rFonts w:ascii="Cambria" w:hAnsi="Cambria" w:cs="Arial"/>
              </w:rPr>
              <w:t>Menjelaskan arti rata-rata, median dan modus dari sekumpulan data</w:t>
            </w:r>
          </w:p>
        </w:tc>
        <w:tc>
          <w:tcPr>
            <w:tcW w:w="3544" w:type="dxa"/>
          </w:tcPr>
          <w:p w:rsidR="004D16AC" w:rsidRPr="003D19DF" w:rsidRDefault="004D16AC" w:rsidP="00A66669">
            <w:pPr>
              <w:numPr>
                <w:ilvl w:val="0"/>
                <w:numId w:val="5"/>
              </w:numPr>
              <w:spacing w:after="0" w:line="240" w:lineRule="auto"/>
              <w:ind w:left="318" w:hanging="318"/>
              <w:rPr>
                <w:rFonts w:ascii="Cambria" w:hAnsi="Cambria" w:cs="Arial"/>
              </w:rPr>
            </w:pPr>
            <w:r w:rsidRPr="003D19DF">
              <w:rPr>
                <w:rFonts w:ascii="Cambria" w:hAnsi="Cambria" w:cs="Arial"/>
              </w:rPr>
              <w:t xml:space="preserve">Menjelaskan ukuran pemusatan data </w:t>
            </w:r>
          </w:p>
          <w:p w:rsidR="004D16AC" w:rsidRPr="003D19DF" w:rsidRDefault="004D16AC" w:rsidP="00A66669">
            <w:pPr>
              <w:numPr>
                <w:ilvl w:val="0"/>
                <w:numId w:val="5"/>
              </w:numPr>
              <w:spacing w:after="0" w:line="240" w:lineRule="auto"/>
              <w:ind w:left="318" w:hanging="318"/>
              <w:rPr>
                <w:rFonts w:ascii="Cambria" w:hAnsi="Cambria" w:cs="Arial"/>
              </w:rPr>
            </w:pPr>
            <w:r w:rsidRPr="003D19DF">
              <w:rPr>
                <w:rFonts w:ascii="Cambria" w:hAnsi="Cambria" w:cs="Arial"/>
              </w:rPr>
              <w:t>Menghitung ukuran pemusatan data</w:t>
            </w:r>
          </w:p>
        </w:tc>
        <w:tc>
          <w:tcPr>
            <w:tcW w:w="4961" w:type="dxa"/>
            <w:vMerge/>
          </w:tcPr>
          <w:p w:rsidR="004D16AC" w:rsidRPr="003D19DF" w:rsidRDefault="004D16AC" w:rsidP="00A66669">
            <w:pPr>
              <w:spacing w:after="0" w:line="240" w:lineRule="auto"/>
              <w:ind w:left="277" w:hanging="277"/>
              <w:rPr>
                <w:rFonts w:ascii="Cambria" w:hAnsi="Cambria" w:cs="Arial"/>
              </w:rPr>
            </w:pPr>
          </w:p>
        </w:tc>
        <w:tc>
          <w:tcPr>
            <w:tcW w:w="2268" w:type="dxa"/>
            <w:vMerge/>
          </w:tcPr>
          <w:p w:rsidR="004D16AC" w:rsidRPr="003D19DF" w:rsidRDefault="004D16AC" w:rsidP="00A66669">
            <w:pPr>
              <w:numPr>
                <w:ilvl w:val="0"/>
                <w:numId w:val="5"/>
              </w:numPr>
              <w:ind w:left="342" w:hanging="270"/>
              <w:rPr>
                <w:rFonts w:ascii="Cambria" w:hAnsi="Cambria" w:cs="Arial"/>
                <w:b/>
              </w:rPr>
            </w:pPr>
          </w:p>
        </w:tc>
        <w:tc>
          <w:tcPr>
            <w:tcW w:w="1134" w:type="dxa"/>
            <w:vMerge/>
          </w:tcPr>
          <w:p w:rsidR="004D16AC" w:rsidRPr="003D19DF" w:rsidRDefault="004D16AC" w:rsidP="00A66669">
            <w:pPr>
              <w:rPr>
                <w:rFonts w:ascii="Cambria" w:hAnsi="Cambria" w:cs="Arial"/>
                <w:b/>
              </w:rPr>
            </w:pPr>
          </w:p>
        </w:tc>
      </w:tr>
      <w:tr w:rsidR="004D16AC" w:rsidRPr="003D19DF" w:rsidTr="004D16AC">
        <w:tc>
          <w:tcPr>
            <w:tcW w:w="2943" w:type="dxa"/>
          </w:tcPr>
          <w:p w:rsidR="004D16AC" w:rsidRPr="003D19DF" w:rsidRDefault="004D16AC" w:rsidP="00A66669">
            <w:pPr>
              <w:spacing w:after="0" w:line="240" w:lineRule="auto"/>
              <w:rPr>
                <w:rFonts w:ascii="Cambria" w:hAnsi="Cambria" w:cs="Arial"/>
                <w:b/>
              </w:rPr>
            </w:pPr>
            <w:r w:rsidRPr="003D19DF">
              <w:rPr>
                <w:rFonts w:ascii="Cambria" w:hAnsi="Cambria" w:cs="Arial"/>
              </w:rPr>
              <w:t>Membandingkan tafsiran/arti rata-rata, median dan modus dari dua kumpulan data berbeda, tetapi sejenis</w:t>
            </w:r>
          </w:p>
        </w:tc>
        <w:tc>
          <w:tcPr>
            <w:tcW w:w="3544" w:type="dxa"/>
          </w:tcPr>
          <w:p w:rsidR="004D16AC" w:rsidRPr="003D19DF" w:rsidRDefault="004D16AC" w:rsidP="00A66669">
            <w:pPr>
              <w:numPr>
                <w:ilvl w:val="0"/>
                <w:numId w:val="5"/>
              </w:numPr>
              <w:spacing w:after="0" w:line="240" w:lineRule="auto"/>
              <w:ind w:left="318" w:hanging="318"/>
              <w:rPr>
                <w:rFonts w:ascii="Cambria" w:hAnsi="Cambria" w:cs="Arial"/>
              </w:rPr>
            </w:pPr>
            <w:r w:rsidRPr="003D19DF">
              <w:rPr>
                <w:rFonts w:ascii="Cambria" w:hAnsi="Cambria" w:cs="Arial"/>
              </w:rPr>
              <w:t>Menjelaskan informasi berdasarkan data dengan  menggunakan ukuran pemusatan</w:t>
            </w:r>
          </w:p>
          <w:p w:rsidR="004D16AC" w:rsidRPr="003D19DF" w:rsidRDefault="004D16AC" w:rsidP="00A66669">
            <w:pPr>
              <w:numPr>
                <w:ilvl w:val="0"/>
                <w:numId w:val="5"/>
              </w:numPr>
              <w:spacing w:after="0" w:line="240" w:lineRule="auto"/>
              <w:ind w:left="318" w:hanging="318"/>
              <w:rPr>
                <w:rFonts w:ascii="Cambria" w:hAnsi="Cambria" w:cs="Arial"/>
              </w:rPr>
            </w:pPr>
            <w:r w:rsidRPr="003D19DF">
              <w:rPr>
                <w:rFonts w:ascii="Cambria" w:hAnsi="Cambria" w:cs="Arial"/>
              </w:rPr>
              <w:t>menafsirkan informasi berdasarkan ukuran pemusatan</w:t>
            </w:r>
          </w:p>
        </w:tc>
        <w:tc>
          <w:tcPr>
            <w:tcW w:w="4961" w:type="dxa"/>
            <w:vMerge/>
          </w:tcPr>
          <w:p w:rsidR="004D16AC" w:rsidRPr="003D19DF" w:rsidRDefault="004D16AC" w:rsidP="00A66669">
            <w:pPr>
              <w:spacing w:after="0" w:line="240" w:lineRule="auto"/>
              <w:ind w:left="277" w:hanging="277"/>
              <w:rPr>
                <w:rFonts w:ascii="Cambria" w:hAnsi="Cambria" w:cs="Arial"/>
              </w:rPr>
            </w:pPr>
          </w:p>
        </w:tc>
        <w:tc>
          <w:tcPr>
            <w:tcW w:w="2268" w:type="dxa"/>
            <w:vMerge/>
          </w:tcPr>
          <w:p w:rsidR="004D16AC" w:rsidRPr="003D19DF" w:rsidRDefault="004D16AC" w:rsidP="00A66669">
            <w:pPr>
              <w:numPr>
                <w:ilvl w:val="0"/>
                <w:numId w:val="5"/>
              </w:numPr>
              <w:ind w:left="342" w:hanging="270"/>
              <w:rPr>
                <w:rFonts w:ascii="Cambria" w:hAnsi="Cambria" w:cs="Arial"/>
                <w:b/>
              </w:rPr>
            </w:pPr>
          </w:p>
        </w:tc>
        <w:tc>
          <w:tcPr>
            <w:tcW w:w="1134" w:type="dxa"/>
            <w:vMerge/>
          </w:tcPr>
          <w:p w:rsidR="004D16AC" w:rsidRPr="003D19DF" w:rsidRDefault="004D16AC" w:rsidP="00A66669">
            <w:pPr>
              <w:rPr>
                <w:rFonts w:ascii="Cambria" w:hAnsi="Cambria" w:cs="Arial"/>
                <w:b/>
              </w:rPr>
            </w:pPr>
          </w:p>
        </w:tc>
      </w:tr>
      <w:tr w:rsidR="004D16AC" w:rsidRPr="003D19DF" w:rsidTr="004D16AC">
        <w:tc>
          <w:tcPr>
            <w:tcW w:w="2943" w:type="dxa"/>
          </w:tcPr>
          <w:p w:rsidR="004D16AC" w:rsidRPr="003D19DF" w:rsidRDefault="004D16AC" w:rsidP="00A66669">
            <w:pPr>
              <w:spacing w:after="0" w:line="240" w:lineRule="auto"/>
              <w:rPr>
                <w:rFonts w:ascii="Cambria" w:hAnsi="Cambria" w:cs="Arial"/>
              </w:rPr>
            </w:pPr>
            <w:r w:rsidRPr="003D19DF">
              <w:rPr>
                <w:rFonts w:ascii="Cambria" w:hAnsi="Cambria" w:cs="Arial"/>
              </w:rPr>
              <w:t>Mengukur besar sudut yang ditemukan dalam kehidupan sehari-hari di rumah, sekolah dan tempat bermain dengan satuan tidak baku dan satuan derajat termasuk sudut antara arah mata angin dan sudut di antara dua jarum jam</w:t>
            </w:r>
          </w:p>
        </w:tc>
        <w:tc>
          <w:tcPr>
            <w:tcW w:w="3544" w:type="dxa"/>
          </w:tcPr>
          <w:p w:rsidR="004D16AC" w:rsidRPr="003D19DF" w:rsidRDefault="004D16AC" w:rsidP="00A66669">
            <w:pPr>
              <w:numPr>
                <w:ilvl w:val="0"/>
                <w:numId w:val="1"/>
              </w:numPr>
              <w:spacing w:after="0" w:line="240" w:lineRule="auto"/>
              <w:ind w:left="318" w:hanging="318"/>
              <w:rPr>
                <w:rFonts w:ascii="Cambria" w:hAnsi="Cambria" w:cs="Arial"/>
              </w:rPr>
            </w:pPr>
            <w:r w:rsidRPr="003D19DF">
              <w:rPr>
                <w:rFonts w:ascii="Cambria" w:hAnsi="Cambria" w:cs="Arial"/>
              </w:rPr>
              <w:t>Mengukur besar sudut  dg satuan tidak baku</w:t>
            </w:r>
          </w:p>
          <w:p w:rsidR="004D16AC" w:rsidRPr="003D19DF" w:rsidRDefault="004D16AC" w:rsidP="00A66669">
            <w:pPr>
              <w:numPr>
                <w:ilvl w:val="0"/>
                <w:numId w:val="1"/>
              </w:numPr>
              <w:spacing w:after="0" w:line="240" w:lineRule="auto"/>
              <w:ind w:left="318" w:hanging="318"/>
              <w:rPr>
                <w:rFonts w:ascii="Cambria" w:hAnsi="Cambria" w:cs="Arial"/>
              </w:rPr>
            </w:pPr>
            <w:r w:rsidRPr="003D19DF">
              <w:rPr>
                <w:rFonts w:ascii="Cambria" w:hAnsi="Cambria" w:cs="Arial"/>
              </w:rPr>
              <w:t>Mengukur besar sudut  dg satuan tidak baku</w:t>
            </w:r>
          </w:p>
          <w:p w:rsidR="004D16AC" w:rsidRPr="003D19DF" w:rsidRDefault="004D16AC" w:rsidP="00A66669">
            <w:pPr>
              <w:spacing w:after="0" w:line="240" w:lineRule="auto"/>
              <w:ind w:left="318" w:hanging="318"/>
              <w:rPr>
                <w:rFonts w:ascii="Cambria" w:hAnsi="Cambria" w:cs="Arial"/>
              </w:rPr>
            </w:pPr>
          </w:p>
          <w:p w:rsidR="004D16AC" w:rsidRPr="003D19DF" w:rsidRDefault="004D16AC" w:rsidP="00A66669">
            <w:pPr>
              <w:spacing w:after="0" w:line="240" w:lineRule="auto"/>
              <w:ind w:left="318" w:hanging="318"/>
              <w:rPr>
                <w:rFonts w:ascii="Cambria" w:hAnsi="Cambria" w:cs="Arial"/>
                <w:b/>
              </w:rPr>
            </w:pPr>
          </w:p>
        </w:tc>
        <w:tc>
          <w:tcPr>
            <w:tcW w:w="4961" w:type="dxa"/>
            <w:vMerge/>
          </w:tcPr>
          <w:p w:rsidR="004D16AC" w:rsidRPr="003D19DF" w:rsidRDefault="004D16AC" w:rsidP="00A66669">
            <w:pPr>
              <w:spacing w:after="0" w:line="240" w:lineRule="auto"/>
              <w:ind w:left="277" w:hanging="277"/>
              <w:rPr>
                <w:rFonts w:ascii="Cambria" w:hAnsi="Cambria" w:cs="Arial"/>
              </w:rPr>
            </w:pPr>
          </w:p>
        </w:tc>
        <w:tc>
          <w:tcPr>
            <w:tcW w:w="2268" w:type="dxa"/>
            <w:vMerge/>
          </w:tcPr>
          <w:p w:rsidR="004D16AC" w:rsidRPr="003D19DF" w:rsidRDefault="004D16AC" w:rsidP="00A66669">
            <w:pPr>
              <w:numPr>
                <w:ilvl w:val="0"/>
                <w:numId w:val="5"/>
              </w:numPr>
              <w:ind w:left="342" w:hanging="270"/>
              <w:rPr>
                <w:rFonts w:ascii="Cambria" w:hAnsi="Cambria" w:cs="Arial"/>
                <w:b/>
              </w:rPr>
            </w:pPr>
          </w:p>
        </w:tc>
        <w:tc>
          <w:tcPr>
            <w:tcW w:w="1134" w:type="dxa"/>
            <w:vMerge/>
            <w:tcBorders>
              <w:bottom w:val="nil"/>
            </w:tcBorders>
          </w:tcPr>
          <w:p w:rsidR="004D16AC" w:rsidRPr="003D19DF" w:rsidRDefault="004D16AC" w:rsidP="00A66669">
            <w:pPr>
              <w:spacing w:after="0" w:line="240" w:lineRule="auto"/>
              <w:rPr>
                <w:rFonts w:ascii="Cambria" w:hAnsi="Cambria" w:cs="Arial"/>
                <w:b/>
              </w:rPr>
            </w:pPr>
          </w:p>
        </w:tc>
      </w:tr>
      <w:tr w:rsidR="004D16AC" w:rsidRPr="003D19DF" w:rsidTr="004D16AC">
        <w:tc>
          <w:tcPr>
            <w:tcW w:w="2943" w:type="dxa"/>
          </w:tcPr>
          <w:p w:rsidR="004D16AC" w:rsidRPr="003D19DF" w:rsidRDefault="004D16AC" w:rsidP="00A66669">
            <w:pPr>
              <w:spacing w:after="0" w:line="240" w:lineRule="auto"/>
              <w:rPr>
                <w:rFonts w:ascii="Cambria" w:hAnsi="Cambria" w:cs="Arial"/>
              </w:rPr>
            </w:pPr>
            <w:r w:rsidRPr="003D19DF">
              <w:rPr>
                <w:rFonts w:ascii="Cambria" w:hAnsi="Cambria" w:cs="Arial"/>
              </w:rPr>
              <w:t>Membentuk/menggambar bangun ruang gabungan sederhana serta menghitung volumenya</w:t>
            </w:r>
          </w:p>
        </w:tc>
        <w:tc>
          <w:tcPr>
            <w:tcW w:w="3544" w:type="dxa"/>
          </w:tcPr>
          <w:p w:rsidR="004D16AC" w:rsidRPr="003D19DF" w:rsidRDefault="004D16AC" w:rsidP="00A66669">
            <w:pPr>
              <w:numPr>
                <w:ilvl w:val="0"/>
                <w:numId w:val="5"/>
              </w:numPr>
              <w:spacing w:after="0" w:line="240" w:lineRule="auto"/>
              <w:ind w:left="318" w:hanging="284"/>
              <w:rPr>
                <w:rFonts w:ascii="Cambria" w:hAnsi="Cambria" w:cs="Arial"/>
              </w:rPr>
            </w:pPr>
            <w:r w:rsidRPr="003D19DF">
              <w:rPr>
                <w:rFonts w:ascii="Cambria" w:hAnsi="Cambria" w:cs="Arial"/>
              </w:rPr>
              <w:t>Menentukan bentuk suatu bangun ruang</w:t>
            </w:r>
          </w:p>
          <w:p w:rsidR="004D16AC" w:rsidRPr="003D19DF" w:rsidRDefault="004D16AC" w:rsidP="00A66669">
            <w:pPr>
              <w:numPr>
                <w:ilvl w:val="0"/>
                <w:numId w:val="5"/>
              </w:numPr>
              <w:spacing w:after="0" w:line="240" w:lineRule="auto"/>
              <w:ind w:left="318" w:hanging="284"/>
              <w:rPr>
                <w:rFonts w:ascii="Cambria" w:hAnsi="Cambria" w:cs="Arial"/>
              </w:rPr>
            </w:pPr>
            <w:r w:rsidRPr="003D19DF">
              <w:rPr>
                <w:rFonts w:ascii="Cambria" w:hAnsi="Cambria" w:cs="Arial"/>
              </w:rPr>
              <w:t>Menghitung volume suatu bangun ruang</w:t>
            </w:r>
          </w:p>
        </w:tc>
        <w:tc>
          <w:tcPr>
            <w:tcW w:w="4961" w:type="dxa"/>
            <w:vMerge/>
          </w:tcPr>
          <w:p w:rsidR="004D16AC" w:rsidRPr="003D19DF" w:rsidRDefault="004D16AC" w:rsidP="00A66669">
            <w:pPr>
              <w:spacing w:after="0" w:line="240" w:lineRule="auto"/>
              <w:ind w:left="277" w:hanging="277"/>
              <w:rPr>
                <w:rFonts w:ascii="Cambria" w:hAnsi="Cambria" w:cs="Arial"/>
              </w:rPr>
            </w:pPr>
          </w:p>
        </w:tc>
        <w:tc>
          <w:tcPr>
            <w:tcW w:w="2268" w:type="dxa"/>
            <w:vMerge/>
          </w:tcPr>
          <w:p w:rsidR="004D16AC" w:rsidRPr="003D19DF" w:rsidRDefault="004D16AC" w:rsidP="00A66669">
            <w:pPr>
              <w:numPr>
                <w:ilvl w:val="0"/>
                <w:numId w:val="5"/>
              </w:numPr>
              <w:ind w:left="342" w:hanging="270"/>
              <w:rPr>
                <w:rFonts w:ascii="Cambria" w:hAnsi="Cambria" w:cs="Arial"/>
                <w:b/>
              </w:rPr>
            </w:pPr>
          </w:p>
        </w:tc>
        <w:tc>
          <w:tcPr>
            <w:tcW w:w="1134" w:type="dxa"/>
            <w:vMerge w:val="restart"/>
            <w:tcBorders>
              <w:top w:val="nil"/>
            </w:tcBorders>
          </w:tcPr>
          <w:p w:rsidR="004D16AC" w:rsidRPr="003D19DF" w:rsidRDefault="004D16AC" w:rsidP="00A66669">
            <w:pPr>
              <w:rPr>
                <w:rFonts w:ascii="Cambria" w:hAnsi="Cambria" w:cs="Arial"/>
                <w:b/>
              </w:rPr>
            </w:pPr>
          </w:p>
        </w:tc>
      </w:tr>
      <w:tr w:rsidR="004D16AC" w:rsidRPr="003D19DF" w:rsidTr="004D16AC">
        <w:tc>
          <w:tcPr>
            <w:tcW w:w="2943" w:type="dxa"/>
          </w:tcPr>
          <w:p w:rsidR="004D16AC" w:rsidRPr="003D19DF" w:rsidRDefault="004D16AC" w:rsidP="00A66669">
            <w:pPr>
              <w:spacing w:after="0" w:line="240" w:lineRule="auto"/>
              <w:rPr>
                <w:rFonts w:ascii="Cambria" w:hAnsi="Cambria" w:cs="Arial"/>
              </w:rPr>
            </w:pPr>
            <w:r w:rsidRPr="003D19DF">
              <w:rPr>
                <w:rFonts w:ascii="Cambria" w:hAnsi="Cambria" w:cs="Arial"/>
              </w:rPr>
              <w:t>Membentuk/menggambar bangun datar gabungan serta menghitung luasnya</w:t>
            </w:r>
          </w:p>
        </w:tc>
        <w:tc>
          <w:tcPr>
            <w:tcW w:w="3544" w:type="dxa"/>
          </w:tcPr>
          <w:p w:rsidR="004D16AC" w:rsidRPr="003D19DF" w:rsidRDefault="004D16AC" w:rsidP="00A66669">
            <w:pPr>
              <w:numPr>
                <w:ilvl w:val="0"/>
                <w:numId w:val="5"/>
              </w:numPr>
              <w:spacing w:after="0" w:line="240" w:lineRule="auto"/>
              <w:ind w:left="318" w:hanging="318"/>
              <w:rPr>
                <w:rFonts w:ascii="Cambria" w:hAnsi="Cambria" w:cs="Arial"/>
              </w:rPr>
            </w:pPr>
            <w:r w:rsidRPr="003D19DF">
              <w:rPr>
                <w:rFonts w:ascii="Cambria" w:hAnsi="Cambria" w:cs="Arial"/>
              </w:rPr>
              <w:t>Membentuk bangun datar gabungan</w:t>
            </w:r>
          </w:p>
          <w:p w:rsidR="004D16AC" w:rsidRPr="003D19DF" w:rsidRDefault="004D16AC" w:rsidP="00A66669">
            <w:pPr>
              <w:numPr>
                <w:ilvl w:val="0"/>
                <w:numId w:val="5"/>
              </w:numPr>
              <w:spacing w:after="0" w:line="240" w:lineRule="auto"/>
              <w:ind w:left="318" w:hanging="318"/>
              <w:rPr>
                <w:rFonts w:ascii="Cambria" w:hAnsi="Cambria" w:cs="Arial"/>
              </w:rPr>
            </w:pPr>
            <w:r w:rsidRPr="003D19DF">
              <w:rPr>
                <w:rFonts w:ascii="Cambria" w:hAnsi="Cambria" w:cs="Arial"/>
              </w:rPr>
              <w:t>Mengitung luas bangun datar</w:t>
            </w:r>
          </w:p>
        </w:tc>
        <w:tc>
          <w:tcPr>
            <w:tcW w:w="4961" w:type="dxa"/>
            <w:vMerge/>
          </w:tcPr>
          <w:p w:rsidR="004D16AC" w:rsidRPr="003D19DF" w:rsidRDefault="004D16AC" w:rsidP="00A66669">
            <w:pPr>
              <w:spacing w:after="0" w:line="240" w:lineRule="auto"/>
              <w:ind w:left="277" w:hanging="277"/>
              <w:rPr>
                <w:rFonts w:ascii="Cambria" w:hAnsi="Cambria" w:cs="Arial"/>
              </w:rPr>
            </w:pPr>
          </w:p>
        </w:tc>
        <w:tc>
          <w:tcPr>
            <w:tcW w:w="2268" w:type="dxa"/>
            <w:vMerge/>
          </w:tcPr>
          <w:p w:rsidR="004D16AC" w:rsidRPr="003D19DF" w:rsidRDefault="004D16AC" w:rsidP="00A66669">
            <w:pPr>
              <w:numPr>
                <w:ilvl w:val="0"/>
                <w:numId w:val="5"/>
              </w:numPr>
              <w:ind w:left="342" w:hanging="270"/>
              <w:rPr>
                <w:rFonts w:ascii="Cambria" w:hAnsi="Cambria" w:cs="Arial"/>
                <w:b/>
              </w:rPr>
            </w:pPr>
          </w:p>
        </w:tc>
        <w:tc>
          <w:tcPr>
            <w:tcW w:w="1134" w:type="dxa"/>
            <w:vMerge/>
          </w:tcPr>
          <w:p w:rsidR="004D16AC" w:rsidRPr="003D19DF" w:rsidRDefault="004D16AC" w:rsidP="00A66669">
            <w:pPr>
              <w:rPr>
                <w:rFonts w:ascii="Cambria" w:hAnsi="Cambria" w:cs="Arial"/>
                <w:b/>
              </w:rPr>
            </w:pPr>
          </w:p>
        </w:tc>
      </w:tr>
      <w:tr w:rsidR="004D16AC" w:rsidRPr="003D19DF" w:rsidTr="004D16AC">
        <w:tc>
          <w:tcPr>
            <w:tcW w:w="2943" w:type="dxa"/>
          </w:tcPr>
          <w:p w:rsidR="004D16AC" w:rsidRPr="003D19DF" w:rsidRDefault="004D16AC" w:rsidP="00A66669">
            <w:pPr>
              <w:spacing w:after="0" w:line="240" w:lineRule="auto"/>
              <w:rPr>
                <w:rFonts w:ascii="Cambria" w:hAnsi="Cambria" w:cs="Arial"/>
                <w:b/>
              </w:rPr>
            </w:pPr>
            <w:r w:rsidRPr="003D19DF">
              <w:rPr>
                <w:rFonts w:ascii="Cambria" w:hAnsi="Cambria" w:cs="Arial"/>
              </w:rPr>
              <w:t>Mengemukakan kembali dengan kalimat sendiri , menentukan kalimat matematika yang sesuai dan solusi dari masalah yang berkaitan dengan operasi hitung, bangun ruang dan data yang terkait dengan aktivitas sehari-hari di rumah, sekolah, atau tempat bermain  serta membuktikan kebenaran atau masuk akalnya jawaban</w:t>
            </w:r>
          </w:p>
        </w:tc>
        <w:tc>
          <w:tcPr>
            <w:tcW w:w="3544" w:type="dxa"/>
          </w:tcPr>
          <w:p w:rsidR="004D16AC" w:rsidRPr="003D19DF" w:rsidRDefault="004D16AC" w:rsidP="00A66669">
            <w:pPr>
              <w:numPr>
                <w:ilvl w:val="0"/>
                <w:numId w:val="5"/>
              </w:numPr>
              <w:spacing w:after="0" w:line="240" w:lineRule="auto"/>
              <w:ind w:left="318" w:hanging="284"/>
              <w:rPr>
                <w:rFonts w:ascii="Cambria" w:hAnsi="Cambria" w:cs="Arial"/>
              </w:rPr>
            </w:pPr>
            <w:r w:rsidRPr="003D19DF">
              <w:rPr>
                <w:rFonts w:ascii="Cambria" w:hAnsi="Cambria" w:cs="Arial"/>
              </w:rPr>
              <w:t>Menyusun kalimat matematika suatu masalah</w:t>
            </w:r>
          </w:p>
          <w:p w:rsidR="004D16AC" w:rsidRPr="003D19DF" w:rsidRDefault="004D16AC" w:rsidP="00A66669">
            <w:pPr>
              <w:numPr>
                <w:ilvl w:val="0"/>
                <w:numId w:val="5"/>
              </w:numPr>
              <w:spacing w:after="0" w:line="240" w:lineRule="auto"/>
              <w:ind w:left="318" w:hanging="284"/>
              <w:rPr>
                <w:rFonts w:ascii="Cambria" w:hAnsi="Cambria" w:cs="Arial"/>
                <w:b/>
              </w:rPr>
            </w:pPr>
            <w:r w:rsidRPr="003D19DF">
              <w:rPr>
                <w:rFonts w:ascii="Cambria" w:hAnsi="Cambria" w:cs="Arial"/>
              </w:rPr>
              <w:t>Menyelesaikan masalah yang berkaitan denganoperasi hitung, bangun ruang</w:t>
            </w:r>
          </w:p>
        </w:tc>
        <w:tc>
          <w:tcPr>
            <w:tcW w:w="4961" w:type="dxa"/>
            <w:vMerge/>
          </w:tcPr>
          <w:p w:rsidR="004D16AC" w:rsidRPr="003D19DF" w:rsidRDefault="004D16AC" w:rsidP="00A66669">
            <w:pPr>
              <w:spacing w:after="0" w:line="240" w:lineRule="auto"/>
              <w:ind w:left="277" w:hanging="277"/>
              <w:rPr>
                <w:rFonts w:ascii="Cambria" w:hAnsi="Cambria" w:cs="Arial"/>
              </w:rPr>
            </w:pPr>
          </w:p>
        </w:tc>
        <w:tc>
          <w:tcPr>
            <w:tcW w:w="2268" w:type="dxa"/>
            <w:vMerge/>
          </w:tcPr>
          <w:p w:rsidR="004D16AC" w:rsidRPr="003D19DF" w:rsidRDefault="004D16AC" w:rsidP="00A66669">
            <w:pPr>
              <w:numPr>
                <w:ilvl w:val="0"/>
                <w:numId w:val="5"/>
              </w:numPr>
              <w:ind w:left="342" w:hanging="270"/>
              <w:rPr>
                <w:rFonts w:ascii="Cambria" w:hAnsi="Cambria" w:cs="Arial"/>
                <w:b/>
              </w:rPr>
            </w:pPr>
          </w:p>
        </w:tc>
        <w:tc>
          <w:tcPr>
            <w:tcW w:w="1134" w:type="dxa"/>
            <w:vMerge/>
          </w:tcPr>
          <w:p w:rsidR="004D16AC" w:rsidRPr="003D19DF" w:rsidRDefault="004D16AC" w:rsidP="00A66669">
            <w:pPr>
              <w:rPr>
                <w:rFonts w:ascii="Cambria" w:hAnsi="Cambria" w:cs="Arial"/>
                <w:b/>
              </w:rPr>
            </w:pPr>
          </w:p>
        </w:tc>
      </w:tr>
      <w:tr w:rsidR="004D16AC" w:rsidRPr="003D19DF" w:rsidTr="004D16AC">
        <w:tc>
          <w:tcPr>
            <w:tcW w:w="2943" w:type="dxa"/>
          </w:tcPr>
          <w:p w:rsidR="004D16AC" w:rsidRPr="003D19DF" w:rsidRDefault="004D16AC" w:rsidP="00A66669">
            <w:pPr>
              <w:pStyle w:val="ListParagraph"/>
              <w:numPr>
                <w:ilvl w:val="0"/>
                <w:numId w:val="35"/>
              </w:numPr>
              <w:shd w:val="clear" w:color="auto" w:fill="FFFFFF"/>
              <w:spacing w:after="0" w:line="240" w:lineRule="auto"/>
              <w:contextualSpacing w:val="0"/>
              <w:rPr>
                <w:rFonts w:ascii="Cambria" w:hAnsi="Cambria" w:cs="Arial"/>
                <w:b/>
                <w:sz w:val="22"/>
                <w:szCs w:val="22"/>
                <w:lang w:val="id-ID" w:eastAsia="id-ID"/>
              </w:rPr>
            </w:pPr>
            <w:r w:rsidRPr="003D19DF">
              <w:rPr>
                <w:rFonts w:ascii="Cambria" w:hAnsi="Cambria" w:cs="Arial"/>
                <w:b/>
                <w:sz w:val="22"/>
                <w:szCs w:val="22"/>
                <w:lang w:val="id-ID" w:eastAsia="id-ID"/>
              </w:rPr>
              <w:t>SENI BUDAYA DAN PRAKARYA</w:t>
            </w:r>
          </w:p>
          <w:p w:rsidR="004D16AC" w:rsidRPr="003D19DF" w:rsidRDefault="004D16AC" w:rsidP="00A66669">
            <w:pPr>
              <w:pStyle w:val="ListParagraph"/>
              <w:numPr>
                <w:ilvl w:val="1"/>
                <w:numId w:val="35"/>
              </w:numPr>
              <w:shd w:val="clear" w:color="auto" w:fill="FFFFFF"/>
              <w:tabs>
                <w:tab w:val="num" w:pos="460"/>
              </w:tabs>
              <w:spacing w:after="0" w:line="240" w:lineRule="auto"/>
              <w:ind w:left="450" w:hanging="450"/>
              <w:contextualSpacing w:val="0"/>
              <w:rPr>
                <w:rFonts w:ascii="Cambria" w:hAnsi="Cambria" w:cs="Arial"/>
                <w:b/>
                <w:sz w:val="22"/>
                <w:szCs w:val="22"/>
                <w:lang w:val="id-ID" w:eastAsia="id-ID"/>
              </w:rPr>
            </w:pPr>
            <w:r w:rsidRPr="003D19DF">
              <w:rPr>
                <w:rFonts w:ascii="Cambria" w:hAnsi="Cambria" w:cs="Arial"/>
                <w:sz w:val="22"/>
                <w:szCs w:val="22"/>
                <w:lang w:val="id-ID" w:eastAsia="id-ID"/>
              </w:rPr>
              <w:t>Membuat karya kreatif tekstil yang mengacu pada kerajinan tekstil Nusantara</w:t>
            </w:r>
          </w:p>
          <w:p w:rsidR="004D16AC" w:rsidRPr="003D19DF" w:rsidRDefault="004D16AC" w:rsidP="00A66669">
            <w:pPr>
              <w:pStyle w:val="ListParagraph"/>
              <w:numPr>
                <w:ilvl w:val="1"/>
                <w:numId w:val="35"/>
              </w:numPr>
              <w:shd w:val="clear" w:color="auto" w:fill="FFFFFF"/>
              <w:tabs>
                <w:tab w:val="num" w:pos="460"/>
              </w:tabs>
              <w:spacing w:after="0" w:line="240" w:lineRule="auto"/>
              <w:ind w:left="450" w:hanging="450"/>
              <w:contextualSpacing w:val="0"/>
              <w:rPr>
                <w:rFonts w:ascii="Cambria" w:hAnsi="Cambria" w:cs="Arial"/>
                <w:b/>
                <w:sz w:val="22"/>
                <w:szCs w:val="22"/>
                <w:lang w:val="id-ID" w:eastAsia="id-ID"/>
              </w:rPr>
            </w:pPr>
            <w:r w:rsidRPr="003D19DF">
              <w:rPr>
                <w:rFonts w:ascii="Cambria" w:hAnsi="Cambria" w:cs="Arial"/>
                <w:sz w:val="22"/>
                <w:szCs w:val="22"/>
                <w:lang w:val="id-ID" w:eastAsia="id-ID"/>
              </w:rPr>
              <w:t>Menyanyikan lagu daerah dua suara dengan iringan</w:t>
            </w:r>
          </w:p>
          <w:p w:rsidR="004D16AC" w:rsidRPr="003D19DF" w:rsidRDefault="004D16AC" w:rsidP="00A66669">
            <w:pPr>
              <w:pStyle w:val="ListParagraph"/>
              <w:numPr>
                <w:ilvl w:val="1"/>
                <w:numId w:val="35"/>
              </w:numPr>
              <w:shd w:val="clear" w:color="auto" w:fill="FFFFFF"/>
              <w:tabs>
                <w:tab w:val="num" w:pos="460"/>
              </w:tabs>
              <w:spacing w:after="0" w:line="240" w:lineRule="auto"/>
              <w:ind w:left="450" w:hanging="450"/>
              <w:contextualSpacing w:val="0"/>
              <w:rPr>
                <w:rFonts w:ascii="Cambria" w:hAnsi="Cambria" w:cs="Arial"/>
                <w:b/>
                <w:sz w:val="22"/>
                <w:szCs w:val="22"/>
                <w:lang w:val="id-ID" w:eastAsia="id-ID"/>
              </w:rPr>
            </w:pPr>
            <w:r w:rsidRPr="003D19DF">
              <w:rPr>
                <w:rFonts w:ascii="Cambria" w:hAnsi="Cambria" w:cs="Arial"/>
                <w:sz w:val="22"/>
                <w:szCs w:val="22"/>
                <w:lang w:val="id-ID" w:eastAsia="id-ID"/>
              </w:rPr>
              <w:t xml:space="preserve">Memperagakan tari bertema sesuai dengan busana pokok mengacu pada gaya tari daerah  dengan komposisi tari </w:t>
            </w:r>
          </w:p>
        </w:tc>
        <w:tc>
          <w:tcPr>
            <w:tcW w:w="3544" w:type="dxa"/>
          </w:tcPr>
          <w:p w:rsidR="004D16AC" w:rsidRPr="003D19DF" w:rsidRDefault="004D16AC" w:rsidP="00A66669">
            <w:pPr>
              <w:pStyle w:val="ListParagraph"/>
              <w:spacing w:after="0" w:line="240" w:lineRule="auto"/>
              <w:ind w:left="329"/>
              <w:rPr>
                <w:rFonts w:ascii="Cambria" w:hAnsi="Cambria" w:cs="Arial"/>
                <w:bCs/>
                <w:sz w:val="22"/>
                <w:szCs w:val="22"/>
                <w:lang w:val="id-ID" w:eastAsia="id-ID"/>
              </w:rPr>
            </w:pPr>
          </w:p>
          <w:p w:rsidR="004D16AC" w:rsidRPr="003D19DF" w:rsidRDefault="004D16AC" w:rsidP="00A66669">
            <w:pPr>
              <w:pStyle w:val="ListParagraph"/>
              <w:spacing w:after="0" w:line="240" w:lineRule="auto"/>
              <w:ind w:left="329"/>
              <w:rPr>
                <w:rFonts w:ascii="Cambria" w:hAnsi="Cambria" w:cs="Arial"/>
                <w:bCs/>
                <w:sz w:val="22"/>
                <w:szCs w:val="22"/>
                <w:lang w:val="id-ID" w:eastAsia="id-ID"/>
              </w:rPr>
            </w:pPr>
          </w:p>
          <w:p w:rsidR="004D16AC" w:rsidRPr="003D19DF" w:rsidRDefault="004D16AC" w:rsidP="00A6666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29" w:hanging="270"/>
              <w:rPr>
                <w:rFonts w:ascii="Cambria" w:hAnsi="Cambria" w:cs="Arial"/>
                <w:bCs/>
                <w:sz w:val="22"/>
                <w:szCs w:val="22"/>
                <w:lang w:eastAsia="id-ID"/>
              </w:rPr>
            </w:pPr>
            <w:r w:rsidRPr="003D19DF">
              <w:rPr>
                <w:rFonts w:ascii="Cambria" w:hAnsi="Cambria" w:cs="Arial"/>
                <w:bCs/>
                <w:sz w:val="22"/>
                <w:szCs w:val="22"/>
                <w:lang w:eastAsia="id-ID"/>
              </w:rPr>
              <w:t>Menghasilkankaryakreatifberdasarkankerajinantekstilnusantara</w:t>
            </w:r>
          </w:p>
          <w:p w:rsidR="004D16AC" w:rsidRPr="003D19DF" w:rsidRDefault="004D16AC" w:rsidP="00A6666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29" w:hanging="270"/>
              <w:rPr>
                <w:rFonts w:ascii="Cambria" w:hAnsi="Cambria" w:cs="Arial"/>
                <w:bCs/>
                <w:sz w:val="22"/>
                <w:szCs w:val="22"/>
                <w:lang w:eastAsia="id-ID"/>
              </w:rPr>
            </w:pPr>
            <w:r w:rsidRPr="003D19DF">
              <w:rPr>
                <w:rFonts w:ascii="Cambria" w:hAnsi="Cambria" w:cs="Arial"/>
                <w:bCs/>
                <w:sz w:val="22"/>
                <w:szCs w:val="22"/>
                <w:lang w:eastAsia="id-ID"/>
              </w:rPr>
              <w:t>Menghasilkan motif hiastekstilnusantara</w:t>
            </w:r>
          </w:p>
          <w:p w:rsidR="004D16AC" w:rsidRPr="003D19DF" w:rsidRDefault="004D16AC" w:rsidP="00A6666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29" w:hanging="270"/>
              <w:rPr>
                <w:rFonts w:ascii="Cambria" w:hAnsi="Cambria" w:cs="Arial"/>
                <w:sz w:val="22"/>
                <w:szCs w:val="22"/>
                <w:lang w:val="id-ID" w:eastAsia="id-ID"/>
              </w:rPr>
            </w:pPr>
            <w:r w:rsidRPr="003D19DF">
              <w:rPr>
                <w:rFonts w:ascii="Cambria" w:hAnsi="Cambria" w:cs="Arial"/>
                <w:bCs/>
                <w:sz w:val="22"/>
                <w:szCs w:val="22"/>
                <w:lang w:eastAsia="id-ID"/>
              </w:rPr>
              <w:t>Menyanyikanlagudearahduasuara</w:t>
            </w:r>
          </w:p>
          <w:p w:rsidR="004D16AC" w:rsidRPr="003D19DF" w:rsidRDefault="004D16AC" w:rsidP="00A6666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29" w:hanging="270"/>
              <w:rPr>
                <w:rFonts w:ascii="Cambria" w:hAnsi="Cambria" w:cs="Arial"/>
                <w:sz w:val="22"/>
                <w:szCs w:val="22"/>
                <w:lang w:val="id-ID" w:eastAsia="id-ID"/>
              </w:rPr>
            </w:pPr>
            <w:r w:rsidRPr="003D19DF">
              <w:rPr>
                <w:rFonts w:ascii="Cambria" w:hAnsi="Cambria" w:cs="Arial"/>
                <w:bCs/>
                <w:sz w:val="22"/>
                <w:szCs w:val="22"/>
                <w:lang w:eastAsia="id-ID"/>
              </w:rPr>
              <w:t>Menarikantaribertemadengan</w:t>
            </w:r>
            <w:r w:rsidRPr="003D19DF">
              <w:rPr>
                <w:rFonts w:ascii="Cambria" w:hAnsi="Cambria" w:cs="Arial"/>
                <w:bCs/>
                <w:sz w:val="22"/>
                <w:szCs w:val="22"/>
                <w:lang w:val="id-ID" w:eastAsia="id-ID"/>
              </w:rPr>
              <w:t xml:space="preserve"> m</w:t>
            </w:r>
            <w:r w:rsidRPr="003D19DF">
              <w:rPr>
                <w:rFonts w:ascii="Cambria" w:hAnsi="Cambria" w:cs="Arial"/>
                <w:bCs/>
                <w:sz w:val="22"/>
                <w:szCs w:val="22"/>
                <w:lang w:eastAsia="id-ID"/>
              </w:rPr>
              <w:t xml:space="preserve">enggunakanbusanapokok yang </w:t>
            </w:r>
            <w:r w:rsidRPr="003D19DF">
              <w:rPr>
                <w:rFonts w:ascii="Cambria" w:hAnsi="Cambria" w:cs="Arial"/>
                <w:bCs/>
                <w:sz w:val="22"/>
                <w:szCs w:val="22"/>
                <w:lang w:val="id-ID" w:eastAsia="id-ID"/>
              </w:rPr>
              <w:t>m</w:t>
            </w:r>
            <w:r w:rsidRPr="003D19DF">
              <w:rPr>
                <w:rFonts w:ascii="Cambria" w:hAnsi="Cambria" w:cs="Arial"/>
                <w:bCs/>
                <w:sz w:val="22"/>
                <w:szCs w:val="22"/>
                <w:lang w:eastAsia="id-ID"/>
              </w:rPr>
              <w:t>engacupadagayataridaerah</w:t>
            </w:r>
          </w:p>
        </w:tc>
        <w:tc>
          <w:tcPr>
            <w:tcW w:w="4961" w:type="dxa"/>
            <w:vMerge/>
          </w:tcPr>
          <w:p w:rsidR="004D16AC" w:rsidRPr="003D19DF" w:rsidRDefault="004D16AC" w:rsidP="00A66669">
            <w:pPr>
              <w:spacing w:after="0" w:line="240" w:lineRule="auto"/>
              <w:ind w:left="360"/>
              <w:rPr>
                <w:rFonts w:ascii="Cambria" w:hAnsi="Cambria" w:cs="Arial"/>
              </w:rPr>
            </w:pPr>
          </w:p>
        </w:tc>
        <w:tc>
          <w:tcPr>
            <w:tcW w:w="2268" w:type="dxa"/>
            <w:vMerge/>
          </w:tcPr>
          <w:p w:rsidR="004D16AC" w:rsidRPr="003D19DF" w:rsidRDefault="004D16AC" w:rsidP="00A66669">
            <w:pPr>
              <w:numPr>
                <w:ilvl w:val="0"/>
                <w:numId w:val="5"/>
              </w:numPr>
              <w:ind w:left="342" w:hanging="270"/>
              <w:rPr>
                <w:rFonts w:ascii="Cambria" w:hAnsi="Cambria" w:cs="Arial"/>
                <w:lang w:eastAsia="id-ID"/>
              </w:rPr>
            </w:pPr>
          </w:p>
        </w:tc>
        <w:tc>
          <w:tcPr>
            <w:tcW w:w="1134" w:type="dxa"/>
            <w:vMerge/>
            <w:tcBorders>
              <w:bottom w:val="nil"/>
            </w:tcBorders>
          </w:tcPr>
          <w:p w:rsidR="004D16AC" w:rsidRPr="003D19DF" w:rsidRDefault="004D16AC" w:rsidP="00A66669">
            <w:pPr>
              <w:spacing w:after="0" w:line="240" w:lineRule="auto"/>
              <w:rPr>
                <w:rFonts w:ascii="Cambria" w:hAnsi="Cambria" w:cs="Arial"/>
              </w:rPr>
            </w:pPr>
          </w:p>
        </w:tc>
      </w:tr>
      <w:tr w:rsidR="004D16AC" w:rsidRPr="003D19DF" w:rsidTr="004D16AC">
        <w:tc>
          <w:tcPr>
            <w:tcW w:w="2943" w:type="dxa"/>
          </w:tcPr>
          <w:p w:rsidR="004D16AC" w:rsidRPr="003D19DF" w:rsidRDefault="004D16AC" w:rsidP="00A66669">
            <w:pPr>
              <w:spacing w:after="0" w:line="240" w:lineRule="auto"/>
              <w:ind w:left="270" w:hanging="270"/>
              <w:rPr>
                <w:rFonts w:ascii="Cambria" w:hAnsi="Cambria" w:cs="Arial"/>
                <w:b/>
              </w:rPr>
            </w:pPr>
            <w:r w:rsidRPr="003D19DF">
              <w:rPr>
                <w:rFonts w:ascii="Cambria" w:hAnsi="Cambria" w:cs="Arial"/>
                <w:b/>
              </w:rPr>
              <w:t>5. PENJASORKES</w:t>
            </w:r>
          </w:p>
          <w:p w:rsidR="004D16AC" w:rsidRPr="003D19DF" w:rsidRDefault="004D16AC" w:rsidP="00A66669">
            <w:pPr>
              <w:spacing w:after="0" w:line="240" w:lineRule="auto"/>
              <w:ind w:left="270" w:hanging="270"/>
              <w:rPr>
                <w:rFonts w:ascii="Cambria" w:hAnsi="Cambria" w:cs="Arial"/>
              </w:rPr>
            </w:pPr>
            <w:r w:rsidRPr="003D19DF">
              <w:rPr>
                <w:rFonts w:ascii="Cambria" w:hAnsi="Cambria" w:cs="Arial"/>
              </w:rPr>
              <w:t xml:space="preserve">5. Mempraktikkan sebuah rangkaian gerak senam ketangkasan dengan konsisten,  tepat dan </w:t>
            </w:r>
            <w:r w:rsidRPr="003D19DF">
              <w:rPr>
                <w:rFonts w:ascii="Cambria" w:hAnsi="Cambria" w:cs="Arial"/>
              </w:rPr>
              <w:pgNum/>
            </w:r>
            <w:r w:rsidRPr="003D19DF">
              <w:rPr>
                <w:rFonts w:ascii="Cambria" w:hAnsi="Cambria" w:cs="Arial"/>
              </w:rPr>
              <w:t xml:space="preserve">yramid yang baik serta mempraktikkan variasi dan kombinasi pola gerak dominan posisi statis dan dinamis,  tumpuan dan gantungan (misalnya: </w:t>
            </w:r>
            <w:r w:rsidRPr="003D19DF">
              <w:rPr>
                <w:rFonts w:ascii="Cambria" w:hAnsi="Cambria" w:cs="Arial"/>
              </w:rPr>
              <w:pgNum/>
            </w:r>
            <w:r w:rsidRPr="003D19DF">
              <w:rPr>
                <w:rFonts w:ascii="Cambria" w:hAnsi="Cambria" w:cs="Arial"/>
              </w:rPr>
              <w:t>yramid) dalam kelompok besar</w:t>
            </w:r>
          </w:p>
        </w:tc>
        <w:tc>
          <w:tcPr>
            <w:tcW w:w="3544" w:type="dxa"/>
          </w:tcPr>
          <w:p w:rsidR="004D16AC" w:rsidRPr="003D19DF" w:rsidRDefault="004D16AC" w:rsidP="00A66669">
            <w:pPr>
              <w:spacing w:after="0" w:line="240" w:lineRule="auto"/>
              <w:rPr>
                <w:rFonts w:ascii="Cambria" w:hAnsi="Cambria" w:cs="Arial"/>
                <w:b/>
              </w:rPr>
            </w:pPr>
            <w:r w:rsidRPr="003D19DF">
              <w:rPr>
                <w:rFonts w:ascii="Cambria" w:hAnsi="Cambria" w:cs="Arial"/>
                <w:b/>
              </w:rPr>
              <w:t>Aspek Kognitif</w:t>
            </w:r>
          </w:p>
          <w:p w:rsidR="004D16AC" w:rsidRPr="003D19DF" w:rsidRDefault="004D16AC" w:rsidP="00A66669">
            <w:pPr>
              <w:pStyle w:val="ListParagraph"/>
              <w:spacing w:after="0" w:line="240" w:lineRule="auto"/>
              <w:ind w:left="213"/>
              <w:rPr>
                <w:rFonts w:ascii="Cambria" w:hAnsi="Cambria" w:cs="Arial"/>
                <w:sz w:val="22"/>
                <w:szCs w:val="22"/>
                <w:lang w:eastAsia="id-ID"/>
              </w:rPr>
            </w:pPr>
            <w:r w:rsidRPr="003D19DF">
              <w:rPr>
                <w:rFonts w:ascii="Cambria" w:hAnsi="Cambria" w:cs="Arial"/>
                <w:sz w:val="22"/>
                <w:szCs w:val="22"/>
                <w:lang w:val="id-ID" w:eastAsia="id-ID"/>
              </w:rPr>
              <w:t xml:space="preserve">Menyebutkan konsep </w:t>
            </w:r>
            <w:r w:rsidRPr="003D19DF">
              <w:rPr>
                <w:rFonts w:ascii="Cambria" w:hAnsi="Cambria" w:cs="Arial"/>
                <w:sz w:val="22"/>
                <w:szCs w:val="22"/>
                <w:lang w:eastAsia="id-ID"/>
              </w:rPr>
              <w:t>rangkaian senam ketangkasan (guling depan, sikap melayang, guling belakang, sikap lilin)</w:t>
            </w:r>
          </w:p>
          <w:p w:rsidR="004D16AC" w:rsidRPr="003D19DF" w:rsidRDefault="004D16AC" w:rsidP="00A66669">
            <w:pPr>
              <w:spacing w:after="0" w:line="240" w:lineRule="auto"/>
              <w:rPr>
                <w:rFonts w:ascii="Cambria" w:hAnsi="Cambria" w:cs="Arial"/>
                <w:b/>
              </w:rPr>
            </w:pPr>
            <w:r w:rsidRPr="003D19DF">
              <w:rPr>
                <w:rFonts w:ascii="Cambria" w:hAnsi="Cambria" w:cs="Arial"/>
                <w:b/>
              </w:rPr>
              <w:t>Aspek Psikomotorik</w:t>
            </w:r>
          </w:p>
          <w:p w:rsidR="004D16AC" w:rsidRPr="003D19DF" w:rsidRDefault="004D16AC" w:rsidP="00A66669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176" w:hanging="176"/>
              <w:rPr>
                <w:rFonts w:ascii="Cambria" w:hAnsi="Cambria" w:cs="Arial"/>
                <w:b/>
                <w:sz w:val="22"/>
                <w:szCs w:val="22"/>
                <w:lang w:val="id-ID" w:eastAsia="id-ID"/>
              </w:rPr>
            </w:pPr>
            <w:r w:rsidRPr="003D19DF">
              <w:rPr>
                <w:rFonts w:ascii="Cambria" w:hAnsi="Cambria" w:cs="Arial"/>
                <w:sz w:val="22"/>
                <w:szCs w:val="22"/>
                <w:lang w:val="id-ID" w:eastAsia="id-ID"/>
              </w:rPr>
              <w:t xml:space="preserve">Memperagakan </w:t>
            </w:r>
            <w:r w:rsidRPr="003D19DF">
              <w:rPr>
                <w:rFonts w:ascii="Cambria" w:hAnsi="Cambria" w:cs="Arial"/>
                <w:sz w:val="22"/>
                <w:szCs w:val="22"/>
                <w:lang w:eastAsia="id-ID"/>
              </w:rPr>
              <w:t>rangkaian sikap melayang dan guling depan</w:t>
            </w:r>
          </w:p>
          <w:p w:rsidR="004D16AC" w:rsidRPr="003D19DF" w:rsidRDefault="004D16AC" w:rsidP="00A66669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176" w:hanging="176"/>
              <w:rPr>
                <w:rFonts w:ascii="Cambria" w:hAnsi="Cambria" w:cs="Arial"/>
                <w:b/>
                <w:sz w:val="22"/>
                <w:szCs w:val="22"/>
                <w:lang w:val="id-ID" w:eastAsia="id-ID"/>
              </w:rPr>
            </w:pPr>
            <w:r w:rsidRPr="003D19DF">
              <w:rPr>
                <w:rFonts w:ascii="Cambria" w:hAnsi="Cambria" w:cs="Arial"/>
                <w:sz w:val="22"/>
                <w:szCs w:val="22"/>
                <w:lang w:val="id-ID" w:eastAsia="id-ID"/>
              </w:rPr>
              <w:t xml:space="preserve">Memperagakan </w:t>
            </w:r>
            <w:r w:rsidRPr="003D19DF">
              <w:rPr>
                <w:rFonts w:ascii="Cambria" w:hAnsi="Cambria" w:cs="Arial"/>
                <w:sz w:val="22"/>
                <w:szCs w:val="22"/>
                <w:lang w:eastAsia="id-ID"/>
              </w:rPr>
              <w:t>rangkaian sikap melayang dan guling belakang</w:t>
            </w:r>
          </w:p>
          <w:p w:rsidR="004D16AC" w:rsidRPr="003D19DF" w:rsidRDefault="004D16AC" w:rsidP="00A66669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176" w:hanging="176"/>
              <w:rPr>
                <w:rFonts w:ascii="Cambria" w:hAnsi="Cambria" w:cs="Arial"/>
                <w:b/>
                <w:sz w:val="22"/>
                <w:szCs w:val="22"/>
                <w:lang w:val="id-ID" w:eastAsia="id-ID"/>
              </w:rPr>
            </w:pPr>
            <w:r w:rsidRPr="003D19DF">
              <w:rPr>
                <w:rFonts w:ascii="Cambria" w:hAnsi="Cambria" w:cs="Arial"/>
                <w:sz w:val="22"/>
                <w:szCs w:val="22"/>
                <w:lang w:val="id-ID" w:eastAsia="id-ID"/>
              </w:rPr>
              <w:t>Memperagakan</w:t>
            </w:r>
            <w:r w:rsidRPr="003D19DF">
              <w:rPr>
                <w:rFonts w:ascii="Cambria" w:hAnsi="Cambria" w:cs="Arial"/>
                <w:sz w:val="22"/>
                <w:szCs w:val="22"/>
                <w:lang w:eastAsia="id-ID"/>
              </w:rPr>
              <w:t xml:space="preserve"> rangkaian sikap melayang ,guling depan/belakang dan sikap lilin</w:t>
            </w:r>
          </w:p>
          <w:p w:rsidR="004D16AC" w:rsidRPr="003D19DF" w:rsidRDefault="004D16AC" w:rsidP="00A66669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176" w:hanging="176"/>
              <w:rPr>
                <w:rFonts w:ascii="Cambria" w:hAnsi="Cambria" w:cs="Arial"/>
                <w:b/>
                <w:sz w:val="22"/>
                <w:szCs w:val="22"/>
                <w:lang w:val="id-ID" w:eastAsia="id-ID"/>
              </w:rPr>
            </w:pPr>
            <w:r w:rsidRPr="003D19DF">
              <w:rPr>
                <w:rFonts w:ascii="Cambria" w:hAnsi="Cambria" w:cs="Arial"/>
                <w:sz w:val="22"/>
                <w:szCs w:val="22"/>
                <w:lang w:eastAsia="id-ID"/>
              </w:rPr>
              <w:t xml:space="preserve">Membentuk </w:t>
            </w:r>
            <w:r w:rsidRPr="003D19DF">
              <w:rPr>
                <w:rFonts w:ascii="Cambria" w:hAnsi="Cambria" w:cs="Arial"/>
                <w:sz w:val="22"/>
                <w:szCs w:val="22"/>
                <w:lang w:eastAsia="id-ID"/>
              </w:rPr>
              <w:pgNum/>
            </w:r>
            <w:r w:rsidRPr="003D19DF">
              <w:rPr>
                <w:rFonts w:ascii="Cambria" w:hAnsi="Cambria" w:cs="Arial"/>
                <w:sz w:val="22"/>
                <w:szCs w:val="22"/>
                <w:lang w:eastAsia="id-ID"/>
              </w:rPr>
              <w:t>yramid secara kelompok</w:t>
            </w:r>
          </w:p>
          <w:p w:rsidR="004D16AC" w:rsidRPr="003D19DF" w:rsidRDefault="004D16AC" w:rsidP="00A66669">
            <w:pPr>
              <w:pStyle w:val="ListParagraph"/>
              <w:spacing w:after="0" w:line="240" w:lineRule="auto"/>
              <w:ind w:left="34"/>
              <w:rPr>
                <w:rFonts w:ascii="Cambria" w:hAnsi="Cambria" w:cs="Arial"/>
                <w:b/>
                <w:sz w:val="22"/>
                <w:szCs w:val="22"/>
                <w:lang w:val="id-ID" w:eastAsia="id-ID"/>
              </w:rPr>
            </w:pPr>
            <w:r w:rsidRPr="003D19DF">
              <w:rPr>
                <w:rFonts w:ascii="Cambria" w:hAnsi="Cambria" w:cs="Arial"/>
                <w:b/>
                <w:sz w:val="22"/>
                <w:szCs w:val="22"/>
                <w:lang w:val="id-ID" w:eastAsia="id-ID"/>
              </w:rPr>
              <w:t>Aspek Afektif</w:t>
            </w:r>
          </w:p>
          <w:p w:rsidR="004D16AC" w:rsidRPr="003D19DF" w:rsidRDefault="004D16AC" w:rsidP="00A66669">
            <w:pPr>
              <w:pStyle w:val="ListParagraph"/>
              <w:spacing w:after="0" w:line="240" w:lineRule="auto"/>
              <w:ind w:left="33"/>
              <w:rPr>
                <w:rFonts w:ascii="Cambria" w:hAnsi="Cambria" w:cs="Arial"/>
                <w:sz w:val="22"/>
                <w:szCs w:val="22"/>
                <w:lang w:val="id-ID" w:eastAsia="id-ID"/>
              </w:rPr>
            </w:pPr>
            <w:r w:rsidRPr="003D19DF">
              <w:rPr>
                <w:rFonts w:ascii="Cambria" w:hAnsi="Cambria" w:cs="Arial"/>
                <w:sz w:val="22"/>
                <w:szCs w:val="22"/>
                <w:lang w:val="id-ID" w:eastAsia="id-ID"/>
              </w:rPr>
              <w:t xml:space="preserve">Menunjukkan </w:t>
            </w:r>
            <w:r w:rsidRPr="003D19DF">
              <w:rPr>
                <w:rFonts w:ascii="Cambria" w:hAnsi="Cambria" w:cs="Arial"/>
                <w:sz w:val="22"/>
                <w:szCs w:val="22"/>
                <w:lang w:eastAsia="id-ID"/>
              </w:rPr>
              <w:t xml:space="preserve">prilaku </w:t>
            </w:r>
            <w:r w:rsidRPr="003D19DF">
              <w:rPr>
                <w:rFonts w:ascii="Cambria" w:hAnsi="Cambria" w:cs="Arial"/>
                <w:sz w:val="22"/>
                <w:szCs w:val="22"/>
                <w:lang w:val="id-ID" w:eastAsia="id-ID"/>
              </w:rPr>
              <w:t xml:space="preserve">kerjasama, </w:t>
            </w:r>
            <w:r w:rsidRPr="003D19DF">
              <w:rPr>
                <w:rFonts w:ascii="Cambria" w:hAnsi="Cambria" w:cs="Arial"/>
                <w:sz w:val="22"/>
                <w:szCs w:val="22"/>
                <w:lang w:eastAsia="id-ID"/>
              </w:rPr>
              <w:t xml:space="preserve">dan </w:t>
            </w:r>
            <w:r w:rsidRPr="003D19DF">
              <w:rPr>
                <w:rFonts w:ascii="Cambria" w:hAnsi="Cambria" w:cs="Arial"/>
                <w:sz w:val="22"/>
                <w:szCs w:val="22"/>
                <w:lang w:val="id-ID" w:eastAsia="id-ID"/>
              </w:rPr>
              <w:t xml:space="preserve">percaya </w:t>
            </w:r>
            <w:r w:rsidRPr="003D19DF">
              <w:rPr>
                <w:rFonts w:ascii="Cambria" w:hAnsi="Cambria" w:cs="Arial"/>
                <w:sz w:val="22"/>
                <w:szCs w:val="22"/>
                <w:lang w:eastAsia="id-ID"/>
              </w:rPr>
              <w:t xml:space="preserve">diri </w:t>
            </w:r>
            <w:r w:rsidRPr="003D19DF">
              <w:rPr>
                <w:rFonts w:ascii="Cambria" w:hAnsi="Cambria" w:cs="Arial"/>
                <w:sz w:val="22"/>
                <w:szCs w:val="22"/>
                <w:lang w:val="id-ID" w:eastAsia="id-ID"/>
              </w:rPr>
              <w:t xml:space="preserve"> selama melakukan aktivitas gerak</w:t>
            </w:r>
          </w:p>
        </w:tc>
        <w:tc>
          <w:tcPr>
            <w:tcW w:w="4961" w:type="dxa"/>
            <w:vMerge/>
          </w:tcPr>
          <w:p w:rsidR="004D16AC" w:rsidRPr="003D19DF" w:rsidRDefault="004D16AC" w:rsidP="00A66669">
            <w:pPr>
              <w:spacing w:after="0" w:line="240" w:lineRule="auto"/>
              <w:ind w:left="342"/>
              <w:rPr>
                <w:rFonts w:ascii="Cambria" w:hAnsi="Cambria" w:cs="Arial"/>
              </w:rPr>
            </w:pPr>
          </w:p>
        </w:tc>
        <w:tc>
          <w:tcPr>
            <w:tcW w:w="2268" w:type="dxa"/>
            <w:vMerge/>
          </w:tcPr>
          <w:p w:rsidR="004D16AC" w:rsidRPr="003D19DF" w:rsidRDefault="004D16AC" w:rsidP="00A66669">
            <w:pPr>
              <w:numPr>
                <w:ilvl w:val="0"/>
                <w:numId w:val="5"/>
              </w:numPr>
              <w:spacing w:after="0" w:line="240" w:lineRule="auto"/>
              <w:ind w:left="342" w:hanging="270"/>
              <w:rPr>
                <w:rFonts w:ascii="Cambria" w:hAnsi="Cambria" w:cs="Arial"/>
                <w:b/>
              </w:rPr>
            </w:pPr>
          </w:p>
        </w:tc>
        <w:tc>
          <w:tcPr>
            <w:tcW w:w="1134" w:type="dxa"/>
            <w:tcBorders>
              <w:top w:val="nil"/>
            </w:tcBorders>
          </w:tcPr>
          <w:p w:rsidR="004D16AC" w:rsidRPr="003D19DF" w:rsidRDefault="004D16AC" w:rsidP="00A66669">
            <w:pPr>
              <w:spacing w:after="0" w:line="240" w:lineRule="auto"/>
              <w:rPr>
                <w:rFonts w:ascii="Cambria" w:hAnsi="Cambria" w:cs="Arial"/>
                <w:b/>
              </w:rPr>
            </w:pPr>
          </w:p>
        </w:tc>
      </w:tr>
    </w:tbl>
    <w:p w:rsidR="00631492" w:rsidRDefault="00631492"/>
    <w:sectPr w:rsidR="00631492" w:rsidSect="004528C5">
      <w:footerReference w:type="default" r:id="rId10"/>
      <w:pgSz w:w="16839" w:h="11907" w:orient="landscape" w:code="9"/>
      <w:pgMar w:top="432" w:right="432" w:bottom="432" w:left="432" w:header="720" w:footer="288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46AA" w:rsidRDefault="00FD46AA" w:rsidP="00FF0386">
      <w:pPr>
        <w:spacing w:after="0" w:line="240" w:lineRule="auto"/>
      </w:pPr>
      <w:r>
        <w:separator/>
      </w:r>
    </w:p>
  </w:endnote>
  <w:endnote w:type="continuationSeparator" w:id="1">
    <w:p w:rsidR="00FD46AA" w:rsidRDefault="00FD46AA" w:rsidP="00FF0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0386" w:rsidRDefault="00FF0386" w:rsidP="00FF0386">
    <w:pPr>
      <w:pStyle w:val="Footer"/>
      <w:jc w:val="righ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88679109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F0386" w:rsidRDefault="00CE4128" w:rsidP="004528C5">
        <w:pPr>
          <w:pStyle w:val="Footer"/>
          <w:jc w:val="right"/>
        </w:pPr>
        <w:r>
          <w:fldChar w:fldCharType="begin"/>
        </w:r>
        <w:r w:rsidR="004528C5">
          <w:instrText xml:space="preserve"> PAGE   \* MERGEFORMAT </w:instrText>
        </w:r>
        <w:r>
          <w:fldChar w:fldCharType="separate"/>
        </w:r>
        <w:r w:rsidR="003F095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46AA" w:rsidRDefault="00FD46AA" w:rsidP="00FF0386">
      <w:pPr>
        <w:spacing w:after="0" w:line="240" w:lineRule="auto"/>
      </w:pPr>
      <w:r>
        <w:separator/>
      </w:r>
    </w:p>
  </w:footnote>
  <w:footnote w:type="continuationSeparator" w:id="1">
    <w:p w:rsidR="00FD46AA" w:rsidRDefault="00FD46AA" w:rsidP="00FF03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220D3"/>
    <w:multiLevelType w:val="multilevel"/>
    <w:tmpl w:val="D334F2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18"/>
        <w:szCs w:val="18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051806D1"/>
    <w:multiLevelType w:val="hybridMultilevel"/>
    <w:tmpl w:val="84CCE5D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EF4F78"/>
    <w:multiLevelType w:val="hybridMultilevel"/>
    <w:tmpl w:val="E6D4EFD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412ECA"/>
    <w:multiLevelType w:val="hybridMultilevel"/>
    <w:tmpl w:val="81DC3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805850"/>
    <w:multiLevelType w:val="hybridMultilevel"/>
    <w:tmpl w:val="5AE80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8B41AC9"/>
    <w:multiLevelType w:val="hybridMultilevel"/>
    <w:tmpl w:val="3508F02A"/>
    <w:lvl w:ilvl="0" w:tplc="0421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B710E65"/>
    <w:multiLevelType w:val="hybridMultilevel"/>
    <w:tmpl w:val="5CFA44A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C747BEE"/>
    <w:multiLevelType w:val="hybridMultilevel"/>
    <w:tmpl w:val="5A82B29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E743A31"/>
    <w:multiLevelType w:val="hybridMultilevel"/>
    <w:tmpl w:val="747AD24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F0C6C38"/>
    <w:multiLevelType w:val="hybridMultilevel"/>
    <w:tmpl w:val="87C880D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247515A"/>
    <w:multiLevelType w:val="hybridMultilevel"/>
    <w:tmpl w:val="4B3EFC4C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1">
    <w:nsid w:val="14291FCB"/>
    <w:multiLevelType w:val="hybridMultilevel"/>
    <w:tmpl w:val="BDAAB2A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464039A"/>
    <w:multiLevelType w:val="hybridMultilevel"/>
    <w:tmpl w:val="13922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49A1B07"/>
    <w:multiLevelType w:val="hybridMultilevel"/>
    <w:tmpl w:val="0E44C90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4AB08FF"/>
    <w:multiLevelType w:val="hybridMultilevel"/>
    <w:tmpl w:val="8D80F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53E0F6B"/>
    <w:multiLevelType w:val="hybridMultilevel"/>
    <w:tmpl w:val="9EB65E24"/>
    <w:lvl w:ilvl="0" w:tplc="0421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16">
    <w:nsid w:val="16A036BB"/>
    <w:multiLevelType w:val="hybridMultilevel"/>
    <w:tmpl w:val="12D25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7DC0897"/>
    <w:multiLevelType w:val="hybridMultilevel"/>
    <w:tmpl w:val="572A5C7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A0F5935"/>
    <w:multiLevelType w:val="hybridMultilevel"/>
    <w:tmpl w:val="331C0F7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AB71807"/>
    <w:multiLevelType w:val="hybridMultilevel"/>
    <w:tmpl w:val="F91677F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1BE14465"/>
    <w:multiLevelType w:val="multilevel"/>
    <w:tmpl w:val="452C0B0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3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3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800"/>
      </w:pPr>
      <w:rPr>
        <w:rFonts w:hint="default"/>
      </w:rPr>
    </w:lvl>
  </w:abstractNum>
  <w:abstractNum w:abstractNumId="21">
    <w:nsid w:val="1E6E0938"/>
    <w:multiLevelType w:val="hybridMultilevel"/>
    <w:tmpl w:val="63066730"/>
    <w:lvl w:ilvl="0" w:tplc="83C8315E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280914F8"/>
    <w:multiLevelType w:val="hybridMultilevel"/>
    <w:tmpl w:val="4EA2275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B603DDF"/>
    <w:multiLevelType w:val="hybridMultilevel"/>
    <w:tmpl w:val="CCBE4DE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C4F14FB"/>
    <w:multiLevelType w:val="hybridMultilevel"/>
    <w:tmpl w:val="3BCC7A8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2EB17BDF"/>
    <w:multiLevelType w:val="hybridMultilevel"/>
    <w:tmpl w:val="F89AE4A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2F7854E7"/>
    <w:multiLevelType w:val="hybridMultilevel"/>
    <w:tmpl w:val="C154466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0531FD6"/>
    <w:multiLevelType w:val="hybridMultilevel"/>
    <w:tmpl w:val="519C1D2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7C3646D"/>
    <w:multiLevelType w:val="hybridMultilevel"/>
    <w:tmpl w:val="D8E08EE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8333A48"/>
    <w:multiLevelType w:val="hybridMultilevel"/>
    <w:tmpl w:val="30AC92A8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6BD8D584">
      <w:start w:val="4"/>
      <w:numFmt w:val="bullet"/>
      <w:lvlText w:val="-"/>
      <w:lvlJc w:val="left"/>
      <w:pPr>
        <w:ind w:left="1580" w:hanging="360"/>
      </w:pPr>
      <w:rPr>
        <w:rFonts w:ascii="Arial" w:eastAsia="Calibr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30">
    <w:nsid w:val="3C8621D3"/>
    <w:multiLevelType w:val="multilevel"/>
    <w:tmpl w:val="AFB2ACA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63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6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53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16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243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306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333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3960" w:hanging="1800"/>
      </w:pPr>
      <w:rPr>
        <w:rFonts w:hint="default"/>
        <w:b w:val="0"/>
      </w:rPr>
    </w:lvl>
  </w:abstractNum>
  <w:abstractNum w:abstractNumId="31">
    <w:nsid w:val="3CDA36AA"/>
    <w:multiLevelType w:val="hybridMultilevel"/>
    <w:tmpl w:val="B596E9F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1C97B04"/>
    <w:multiLevelType w:val="hybridMultilevel"/>
    <w:tmpl w:val="550071F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4343217"/>
    <w:multiLevelType w:val="hybridMultilevel"/>
    <w:tmpl w:val="ADEA7D5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8716352"/>
    <w:multiLevelType w:val="hybridMultilevel"/>
    <w:tmpl w:val="F7900C6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4DD81AC5"/>
    <w:multiLevelType w:val="hybridMultilevel"/>
    <w:tmpl w:val="4EF2149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4F070F30"/>
    <w:multiLevelType w:val="hybridMultilevel"/>
    <w:tmpl w:val="A7E6A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6EF4A55"/>
    <w:multiLevelType w:val="hybridMultilevel"/>
    <w:tmpl w:val="88EE7EDA"/>
    <w:lvl w:ilvl="0" w:tplc="C56A0A4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A472DBB"/>
    <w:multiLevelType w:val="hybridMultilevel"/>
    <w:tmpl w:val="4C8E68C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C305A38"/>
    <w:multiLevelType w:val="hybridMultilevel"/>
    <w:tmpl w:val="B002D6E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522FEE">
      <w:start w:val="4"/>
      <w:numFmt w:val="bullet"/>
      <w:lvlText w:val="-"/>
      <w:lvlJc w:val="left"/>
      <w:pPr>
        <w:ind w:left="1440" w:hanging="360"/>
      </w:pPr>
      <w:rPr>
        <w:rFonts w:ascii="Arial" w:eastAsia="Calibri" w:hAnsi="Arial" w:cs="Arial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56D640D"/>
    <w:multiLevelType w:val="hybridMultilevel"/>
    <w:tmpl w:val="317A80C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8D91AAD"/>
    <w:multiLevelType w:val="multilevel"/>
    <w:tmpl w:val="CA6ADB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18"/>
        <w:szCs w:val="18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2">
    <w:nsid w:val="6A150710"/>
    <w:multiLevelType w:val="hybridMultilevel"/>
    <w:tmpl w:val="2474E9C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0441FFC"/>
    <w:multiLevelType w:val="hybridMultilevel"/>
    <w:tmpl w:val="FE162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1CF563A"/>
    <w:multiLevelType w:val="hybridMultilevel"/>
    <w:tmpl w:val="6D8C100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3AB452F"/>
    <w:multiLevelType w:val="hybridMultilevel"/>
    <w:tmpl w:val="E564C72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7235215"/>
    <w:multiLevelType w:val="hybridMultilevel"/>
    <w:tmpl w:val="9F28577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83D1021"/>
    <w:multiLevelType w:val="hybridMultilevel"/>
    <w:tmpl w:val="FA7AA1D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B1E02A8"/>
    <w:multiLevelType w:val="hybridMultilevel"/>
    <w:tmpl w:val="183035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DF84344">
      <w:start w:val="1"/>
      <w:numFmt w:val="lowerLetter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9">
    <w:nsid w:val="7B413845"/>
    <w:multiLevelType w:val="hybridMultilevel"/>
    <w:tmpl w:val="FD380ED6"/>
    <w:lvl w:ilvl="0" w:tplc="04210001">
      <w:start w:val="1"/>
      <w:numFmt w:val="bullet"/>
      <w:lvlText w:val=""/>
      <w:lvlJc w:val="left"/>
      <w:pPr>
        <w:ind w:left="1017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73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5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7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9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1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3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5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77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9"/>
  </w:num>
  <w:num w:numId="3">
    <w:abstractNumId w:val="16"/>
  </w:num>
  <w:num w:numId="4">
    <w:abstractNumId w:val="20"/>
  </w:num>
  <w:num w:numId="5">
    <w:abstractNumId w:val="6"/>
  </w:num>
  <w:num w:numId="6">
    <w:abstractNumId w:val="41"/>
  </w:num>
  <w:num w:numId="7">
    <w:abstractNumId w:val="37"/>
  </w:num>
  <w:num w:numId="8">
    <w:abstractNumId w:val="5"/>
  </w:num>
  <w:num w:numId="9">
    <w:abstractNumId w:val="2"/>
  </w:num>
  <w:num w:numId="10">
    <w:abstractNumId w:val="29"/>
  </w:num>
  <w:num w:numId="11">
    <w:abstractNumId w:val="10"/>
  </w:num>
  <w:num w:numId="12">
    <w:abstractNumId w:val="46"/>
  </w:num>
  <w:num w:numId="13">
    <w:abstractNumId w:val="12"/>
  </w:num>
  <w:num w:numId="14">
    <w:abstractNumId w:val="43"/>
  </w:num>
  <w:num w:numId="15">
    <w:abstractNumId w:val="14"/>
  </w:num>
  <w:num w:numId="16">
    <w:abstractNumId w:val="15"/>
  </w:num>
  <w:num w:numId="17">
    <w:abstractNumId w:val="3"/>
  </w:num>
  <w:num w:numId="18">
    <w:abstractNumId w:val="48"/>
  </w:num>
  <w:num w:numId="19">
    <w:abstractNumId w:val="36"/>
  </w:num>
  <w:num w:numId="20">
    <w:abstractNumId w:val="49"/>
  </w:num>
  <w:num w:numId="21">
    <w:abstractNumId w:val="38"/>
  </w:num>
  <w:num w:numId="22">
    <w:abstractNumId w:val="39"/>
  </w:num>
  <w:num w:numId="23">
    <w:abstractNumId w:val="19"/>
  </w:num>
  <w:num w:numId="24">
    <w:abstractNumId w:val="7"/>
  </w:num>
  <w:num w:numId="25">
    <w:abstractNumId w:val="44"/>
  </w:num>
  <w:num w:numId="26">
    <w:abstractNumId w:val="28"/>
  </w:num>
  <w:num w:numId="27">
    <w:abstractNumId w:val="1"/>
  </w:num>
  <w:num w:numId="28">
    <w:abstractNumId w:val="26"/>
  </w:num>
  <w:num w:numId="29">
    <w:abstractNumId w:val="47"/>
  </w:num>
  <w:num w:numId="30">
    <w:abstractNumId w:val="23"/>
  </w:num>
  <w:num w:numId="31">
    <w:abstractNumId w:val="34"/>
  </w:num>
  <w:num w:numId="32">
    <w:abstractNumId w:val="45"/>
  </w:num>
  <w:num w:numId="33">
    <w:abstractNumId w:val="8"/>
  </w:num>
  <w:num w:numId="34">
    <w:abstractNumId w:val="0"/>
  </w:num>
  <w:num w:numId="35">
    <w:abstractNumId w:val="30"/>
  </w:num>
  <w:num w:numId="36">
    <w:abstractNumId w:val="40"/>
  </w:num>
  <w:num w:numId="37">
    <w:abstractNumId w:val="27"/>
  </w:num>
  <w:num w:numId="38">
    <w:abstractNumId w:val="21"/>
  </w:num>
  <w:num w:numId="39">
    <w:abstractNumId w:val="11"/>
  </w:num>
  <w:num w:numId="40">
    <w:abstractNumId w:val="25"/>
  </w:num>
  <w:num w:numId="41">
    <w:abstractNumId w:val="4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42"/>
  </w:num>
  <w:num w:numId="43">
    <w:abstractNumId w:val="33"/>
  </w:num>
  <w:num w:numId="44">
    <w:abstractNumId w:val="35"/>
  </w:num>
  <w:num w:numId="45">
    <w:abstractNumId w:val="22"/>
  </w:num>
  <w:num w:numId="46">
    <w:abstractNumId w:val="17"/>
  </w:num>
  <w:num w:numId="47">
    <w:abstractNumId w:val="18"/>
  </w:num>
  <w:num w:numId="48">
    <w:abstractNumId w:val="31"/>
  </w:num>
  <w:num w:numId="49">
    <w:abstractNumId w:val="13"/>
  </w:num>
  <w:num w:numId="50">
    <w:abstractNumId w:val="3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F6465"/>
    <w:rsid w:val="00042B92"/>
    <w:rsid w:val="00111895"/>
    <w:rsid w:val="00135D18"/>
    <w:rsid w:val="002201CF"/>
    <w:rsid w:val="00244FF3"/>
    <w:rsid w:val="002D4898"/>
    <w:rsid w:val="003F0953"/>
    <w:rsid w:val="003F6B8D"/>
    <w:rsid w:val="004027B7"/>
    <w:rsid w:val="00406202"/>
    <w:rsid w:val="004528C5"/>
    <w:rsid w:val="004D16AC"/>
    <w:rsid w:val="004F6859"/>
    <w:rsid w:val="005157FC"/>
    <w:rsid w:val="00572FCA"/>
    <w:rsid w:val="005F2FFE"/>
    <w:rsid w:val="00631492"/>
    <w:rsid w:val="007B5312"/>
    <w:rsid w:val="007E22C3"/>
    <w:rsid w:val="0081341C"/>
    <w:rsid w:val="0086681B"/>
    <w:rsid w:val="00AF6465"/>
    <w:rsid w:val="00B75E14"/>
    <w:rsid w:val="00C65B1A"/>
    <w:rsid w:val="00C66E08"/>
    <w:rsid w:val="00CE4128"/>
    <w:rsid w:val="00D119C9"/>
    <w:rsid w:val="00D429A6"/>
    <w:rsid w:val="00DE3E67"/>
    <w:rsid w:val="00DE41F7"/>
    <w:rsid w:val="00E1244C"/>
    <w:rsid w:val="00E77201"/>
    <w:rsid w:val="00EA4F78"/>
    <w:rsid w:val="00FD46AA"/>
    <w:rsid w:val="00FF03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41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64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4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qFormat/>
    <w:rsid w:val="00FF0386"/>
    <w:pPr>
      <w:ind w:left="720"/>
      <w:contextualSpacing/>
    </w:pPr>
    <w:rPr>
      <w:rFonts w:ascii="Calibri" w:eastAsia="Calibri" w:hAnsi="Calibri" w:cs="Times New Roman"/>
      <w:sz w:val="20"/>
      <w:szCs w:val="20"/>
    </w:rPr>
  </w:style>
  <w:style w:type="character" w:customStyle="1" w:styleId="ListParagraphChar">
    <w:name w:val="List Paragraph Char"/>
    <w:link w:val="ListParagraph"/>
    <w:rsid w:val="00FF0386"/>
    <w:rPr>
      <w:rFonts w:ascii="Calibri" w:eastAsia="Calibri" w:hAnsi="Calibri"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rsid w:val="00FF0386"/>
    <w:pPr>
      <w:spacing w:after="0" w:line="240" w:lineRule="auto"/>
      <w:ind w:left="175" w:hanging="175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FF0386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nhideWhenUsed/>
    <w:rsid w:val="00FF0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FF0386"/>
  </w:style>
  <w:style w:type="paragraph" w:styleId="Footer">
    <w:name w:val="footer"/>
    <w:basedOn w:val="Normal"/>
    <w:link w:val="FooterChar"/>
    <w:uiPriority w:val="99"/>
    <w:unhideWhenUsed/>
    <w:rsid w:val="00FF0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038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64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4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qFormat/>
    <w:rsid w:val="00FF0386"/>
    <w:pPr>
      <w:ind w:left="720"/>
      <w:contextualSpacing/>
    </w:pPr>
    <w:rPr>
      <w:rFonts w:ascii="Calibri" w:eastAsia="Calibri" w:hAnsi="Calibri" w:cs="Times New Roman"/>
      <w:sz w:val="20"/>
      <w:szCs w:val="20"/>
    </w:rPr>
  </w:style>
  <w:style w:type="character" w:customStyle="1" w:styleId="ListParagraphChar">
    <w:name w:val="List Paragraph Char"/>
    <w:link w:val="ListParagraph"/>
    <w:rsid w:val="00FF0386"/>
    <w:rPr>
      <w:rFonts w:ascii="Calibri" w:eastAsia="Calibri" w:hAnsi="Calibri"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rsid w:val="00FF0386"/>
    <w:pPr>
      <w:spacing w:after="0" w:line="240" w:lineRule="auto"/>
      <w:ind w:left="175" w:hanging="175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FF0386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nhideWhenUsed/>
    <w:rsid w:val="00FF0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FF0386"/>
  </w:style>
  <w:style w:type="paragraph" w:styleId="Footer">
    <w:name w:val="footer"/>
    <w:basedOn w:val="Normal"/>
    <w:link w:val="FooterChar"/>
    <w:uiPriority w:val="99"/>
    <w:unhideWhenUsed/>
    <w:rsid w:val="00FF0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038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90EC32-3F9D-4066-B32C-610F7D9A0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1483</Words>
  <Characters>8454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Kurniawan- [2012]</dc:creator>
  <cp:lastModifiedBy>axioo</cp:lastModifiedBy>
  <cp:revision>2</cp:revision>
  <dcterms:created xsi:type="dcterms:W3CDTF">2013-05-01T00:16:00Z</dcterms:created>
  <dcterms:modified xsi:type="dcterms:W3CDTF">2013-05-01T00:16:00Z</dcterms:modified>
</cp:coreProperties>
</file>