
<file path=[Content_Types].xml><?xml version="1.0" encoding="utf-8"?>
<Types xmlns="http://schemas.openxmlformats.org/package/2006/content-types">
  <Default ContentType="image/png" Extension="png"/>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xsi="http://www.w3.org/2001/XMLSchema-instance" mc:Ignorable="w14 wp14">
  <w:body>
    <w:p>
      <w:pPr>
        <w:pStyle w:val="Title"/>
        <w:rPr/>
      </w:pPr>
      <w:r>
        <w:rPr>
          <w:lang w:val="ro-RO"/>
        </w:rPr>
        <w:t>Coloana 4 – R</w:t>
      </w:r>
      <w:r>
        <w:rPr>
          <w:lang w:val="ro-RO"/>
        </w:rPr>
        <w:t>a</w:t>
      </w:r>
      <w:r>
        <w:rPr>
          <w:lang w:val="ro-RO"/>
        </w:rPr>
        <w:t xml:space="preserve">nd </w:t>
      </w:r>
      <w:r>
        <w:rPr>
          <w:lang w:val="ro-RO"/>
        </w:rPr>
        <w:t>2</w:t>
      </w:r>
      <w:r>
        <w:rPr>
          <w:lang w:val="ro-RO"/>
        </w:rPr>
        <w:t xml:space="preserve"> </w:t>
      </w:r>
      <w:r>
        <w:rPr>
          <w:sz w:val="20"/>
          <w:szCs w:val="20"/>
          <w:lang w:val="ro-RO"/>
        </w:rPr>
        <w:t xml:space="preserve"> </w:t>
      </w:r>
      <w:r>
        <w:rPr>
          <w:sz w:val="28"/>
          <w:szCs w:val="28"/>
          <w:lang w:val="ro-RO"/>
        </w:rPr>
        <w:t>dezvoltarea instrumentelor de analiza si programare in raport cu nevoile pieței si ale naturii</w:t>
      </w:r>
    </w:p>
    <w:p>
      <w:pPr>
        <w:pStyle w:val="TextBody"/>
        <w:rPr/>
      </w:pPr>
      <w:r>
        <w:rPr/>
      </w:r>
    </w:p>
    <w:p>
      <w:pPr>
        <w:pStyle w:val="Normal"/>
        <w:spacing w:after="200" w:before="0"/>
        <w:rPr/>
      </w:pPr>
      <w:r>
        <w:rPr/>
      </w:r>
    </w:p>
    <w:p>
      <w:pPr>
        <w:pStyle w:val="Normal"/>
        <w:rPr/>
      </w:pPr>
      <w:r>
        <w:rPr>
          <w:lang w:val="ro-RO"/>
        </w:rPr>
        <w:t>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0" name="Drawing 0" descr="Picture"/>
                  <a:graphic xmlns:a="http://schemas.openxmlformats.org/drawingml/2006/main">
                    <a:graphicData uri="http://schemas.openxmlformats.org/drawingml/2006/picture">
                      <pic:pic xmlns:pic="http://schemas.openxmlformats.org/drawingml/2006/picture">
                        <pic:nvPicPr>
                          <pic:cNvPr id="0" name="Picture 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 name="Drawing 1" descr="Picture"/>
                  <a:graphic xmlns:a="http://schemas.openxmlformats.org/drawingml/2006/main">
                    <a:graphicData uri="http://schemas.openxmlformats.org/drawingml/2006/picture">
                      <pic:pic xmlns:pic="http://schemas.openxmlformats.org/drawingml/2006/picture">
                        <pic:nvPicPr>
                          <pic:cNvPr id="0" name="Picture 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consistenta si completa a obiectelor si uneltelor virtuale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diagnosticare pe paternuri structurale</w:t>
            </w:r>
          </w:p>
        </w:tc>
      </w:tr>
    </w:tbl>
    <w:p>
      <w:pPr>
        <w:pageBreakBefore w:val="true"/>
      </w:pPr>
    </w:p>
    <w:p>
      <w:pPr>
        <w:pStyle w:val="Normal"/>
        <w:rPr/>
      </w:pPr>
      <w:r>
        <w:rPr>
          <w:lang w:val="ro-RO"/>
        </w:rPr>
        <w:t>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 name="Drawing 2" descr="Picture"/>
                  <a:graphic xmlns:a="http://schemas.openxmlformats.org/drawingml/2006/main">
                    <a:graphicData uri="http://schemas.openxmlformats.org/drawingml/2006/picture">
                      <pic:pic xmlns:pic="http://schemas.openxmlformats.org/drawingml/2006/picture">
                        <pic:nvPicPr>
                          <pic:cNvPr id="0" name="Picture 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 name="Drawing 3" descr="Picture"/>
                  <a:graphic xmlns:a="http://schemas.openxmlformats.org/drawingml/2006/main">
                    <a:graphicData uri="http://schemas.openxmlformats.org/drawingml/2006/picture">
                      <pic:pic xmlns:pic="http://schemas.openxmlformats.org/drawingml/2006/picture">
                        <pic:nvPicPr>
                          <pic:cNvPr id="0" name="Picture 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consistenta si completa a obiectelor si uneltelor virtuale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Instrumente de evaluare a conformității procedurilor cu rezultatele dorite</w:t>
            </w:r>
          </w:p>
        </w:tc>
      </w:tr>
    </w:tbl>
    <w:p>
      <w:pPr>
        <w:pageBreakBefore w:val="true"/>
      </w:pPr>
    </w:p>
    <w:p>
      <w:pPr>
        <w:pStyle w:val="Normal"/>
        <w:rPr/>
      </w:pPr>
      <w:r>
        <w:rPr>
          <w:lang w:val="ro-RO"/>
        </w:rPr>
        <w:t>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 name="Drawing 4" descr="Picture"/>
                  <a:graphic xmlns:a="http://schemas.openxmlformats.org/drawingml/2006/main">
                    <a:graphicData uri="http://schemas.openxmlformats.org/drawingml/2006/picture">
                      <pic:pic xmlns:pic="http://schemas.openxmlformats.org/drawingml/2006/picture">
                        <pic:nvPicPr>
                          <pic:cNvPr id="0" name="Picture 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 name="Drawing 5" descr="Picture"/>
                  <a:graphic xmlns:a="http://schemas.openxmlformats.org/drawingml/2006/main">
                    <a:graphicData uri="http://schemas.openxmlformats.org/drawingml/2006/picture">
                      <pic:pic xmlns:pic="http://schemas.openxmlformats.org/drawingml/2006/picture">
                        <pic:nvPicPr>
                          <pic:cNvPr id="0" name="Picture 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consistenta si completa a obiectelor si uneltelor virtuale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Descoperirea logicilor de structurare a unor obiecte IT prin identificarea paternurilor comportamentale</w:t>
            </w:r>
          </w:p>
        </w:tc>
      </w:tr>
    </w:tbl>
    <w:p>
      <w:pPr>
        <w:pageBreakBefore w:val="true"/>
      </w:pPr>
    </w:p>
    <w:p>
      <w:pPr>
        <w:pStyle w:val="Normal"/>
        <w:rPr/>
      </w:pPr>
      <w:r>
        <w:rPr>
          <w:lang w:val="ro-RO"/>
        </w:rPr>
        <w:t>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 name="Drawing 6" descr="Picture"/>
                  <a:graphic xmlns:a="http://schemas.openxmlformats.org/drawingml/2006/main">
                    <a:graphicData uri="http://schemas.openxmlformats.org/drawingml/2006/picture">
                      <pic:pic xmlns:pic="http://schemas.openxmlformats.org/drawingml/2006/picture">
                        <pic:nvPicPr>
                          <pic:cNvPr id="0" name="Picture 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 name="Drawing 7" descr="Picture"/>
                  <a:graphic xmlns:a="http://schemas.openxmlformats.org/drawingml/2006/main">
                    <a:graphicData uri="http://schemas.openxmlformats.org/drawingml/2006/picture">
                      <pic:pic xmlns:pic="http://schemas.openxmlformats.org/drawingml/2006/picture">
                        <pic:nvPicPr>
                          <pic:cNvPr id="0" name="Picture 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portofoliului de proceduri complete necesare functionarii lumii virtuale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Formalizarea caracteristicilor cu ajutorul procedurilor astfel încât sa li se recunoască funcționalitățile</w:t>
            </w:r>
          </w:p>
        </w:tc>
      </w:tr>
    </w:tbl>
    <w:p>
      <w:pPr>
        <w:pageBreakBefore w:val="true"/>
      </w:pPr>
    </w:p>
    <w:p>
      <w:pPr>
        <w:pStyle w:val="Normal"/>
        <w:rPr/>
      </w:pPr>
      <w:r>
        <w:rPr>
          <w:lang w:val="ro-RO"/>
        </w:rPr>
        <w:t>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 name="Drawing 8" descr="Picture"/>
                  <a:graphic xmlns:a="http://schemas.openxmlformats.org/drawingml/2006/main">
                    <a:graphicData uri="http://schemas.openxmlformats.org/drawingml/2006/picture">
                      <pic:pic xmlns:pic="http://schemas.openxmlformats.org/drawingml/2006/picture">
                        <pic:nvPicPr>
                          <pic:cNvPr id="0" name="Picture 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 name="Drawing 9" descr="Picture"/>
                  <a:graphic xmlns:a="http://schemas.openxmlformats.org/drawingml/2006/main">
                    <a:graphicData uri="http://schemas.openxmlformats.org/drawingml/2006/picture">
                      <pic:pic xmlns:pic="http://schemas.openxmlformats.org/drawingml/2006/picture">
                        <pic:nvPicPr>
                          <pic:cNvPr id="0" name="Picture 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portofoliului de proceduri complete necesare functionarii lumii virtuale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Selectarea procedurilor ce permit selectarea datelor necesare ce formează obiectele IT dorite</w:t>
            </w:r>
          </w:p>
        </w:tc>
      </w:tr>
    </w:tbl>
    <w:p>
      <w:pPr>
        <w:pageBreakBefore w:val="true"/>
      </w:pPr>
    </w:p>
    <w:p>
      <w:pPr>
        <w:pStyle w:val="Normal"/>
        <w:rPr/>
      </w:pPr>
      <w:r>
        <w:rPr>
          <w:lang w:val="ro-RO"/>
        </w:rPr>
        <w:t>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 name="Drawing 10" descr="Picture"/>
                  <a:graphic xmlns:a="http://schemas.openxmlformats.org/drawingml/2006/main">
                    <a:graphicData uri="http://schemas.openxmlformats.org/drawingml/2006/picture">
                      <pic:pic xmlns:pic="http://schemas.openxmlformats.org/drawingml/2006/picture">
                        <pic:nvPicPr>
                          <pic:cNvPr id="0" name="Picture 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 name="Drawing 11" descr="Picture"/>
                  <a:graphic xmlns:a="http://schemas.openxmlformats.org/drawingml/2006/main">
                    <a:graphicData uri="http://schemas.openxmlformats.org/drawingml/2006/picture">
                      <pic:pic xmlns:pic="http://schemas.openxmlformats.org/drawingml/2006/picture">
                        <pic:nvPicPr>
                          <pic:cNvPr id="0" name="Picture 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portofoliului de proceduri complete necesare functionarii lumii virtuale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IT capabile sa dea răspunsuri logice conforme unor proceduri fixate</w:t>
            </w:r>
          </w:p>
        </w:tc>
      </w:tr>
    </w:tbl>
    <w:p>
      <w:pPr>
        <w:pageBreakBefore w:val="true"/>
      </w:pPr>
    </w:p>
    <w:p>
      <w:pPr>
        <w:pStyle w:val="Normal"/>
        <w:rPr/>
      </w:pPr>
      <w:r>
        <w:rPr>
          <w:lang w:val="ro-RO"/>
        </w:rPr>
        <w:t>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 name="Drawing 12" descr="Picture"/>
                  <a:graphic xmlns:a="http://schemas.openxmlformats.org/drawingml/2006/main">
                    <a:graphicData uri="http://schemas.openxmlformats.org/drawingml/2006/picture">
                      <pic:pic xmlns:pic="http://schemas.openxmlformats.org/drawingml/2006/picture">
                        <pic:nvPicPr>
                          <pic:cNvPr id="0" name="Picture 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 name="Drawing 13" descr="Picture"/>
                  <a:graphic xmlns:a="http://schemas.openxmlformats.org/drawingml/2006/main">
                    <a:graphicData uri="http://schemas.openxmlformats.org/drawingml/2006/picture">
                      <pic:pic xmlns:pic="http://schemas.openxmlformats.org/drawingml/2006/picture">
                        <pic:nvPicPr>
                          <pic:cNvPr id="0" name="Picture 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logice necontradictorii ce permit realizarea consistentei lumii virtuale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Produse IT destinate dezvoltării de obiecte strategice capabile sa evalueze corectitudinea răspunsurilor din punct de vedere logic</w:t>
            </w:r>
          </w:p>
        </w:tc>
      </w:tr>
    </w:tbl>
    <w:p>
      <w:pPr>
        <w:pageBreakBefore w:val="true"/>
      </w:pPr>
    </w:p>
    <w:p>
      <w:pPr>
        <w:pStyle w:val="Normal"/>
        <w:rPr/>
      </w:pPr>
      <w:r>
        <w:rPr>
          <w:lang w:val="ro-RO"/>
        </w:rPr>
        <w:t>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 name="Drawing 14" descr="Picture"/>
                  <a:graphic xmlns:a="http://schemas.openxmlformats.org/drawingml/2006/main">
                    <a:graphicData uri="http://schemas.openxmlformats.org/drawingml/2006/picture">
                      <pic:pic xmlns:pic="http://schemas.openxmlformats.org/drawingml/2006/picture">
                        <pic:nvPicPr>
                          <pic:cNvPr id="0" name="Picture 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 name="Drawing 15" descr="Picture"/>
                  <a:graphic xmlns:a="http://schemas.openxmlformats.org/drawingml/2006/main">
                    <a:graphicData uri="http://schemas.openxmlformats.org/drawingml/2006/picture">
                      <pic:pic xmlns:pic="http://schemas.openxmlformats.org/drawingml/2006/picture">
                        <pic:nvPicPr>
                          <pic:cNvPr id="0" name="Picture 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logice necontradictorii ce permit realizarea consistentei lumii virtuale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strategiilor ce permit utilizarea de răspunsuri evaluabile din punct de vedere logic</w:t>
            </w:r>
          </w:p>
        </w:tc>
      </w:tr>
    </w:tbl>
    <w:p>
      <w:pPr>
        <w:pageBreakBefore w:val="true"/>
      </w:pPr>
    </w:p>
    <w:p>
      <w:pPr>
        <w:pStyle w:val="Normal"/>
        <w:rPr/>
      </w:pPr>
      <w:r>
        <w:rPr>
          <w:lang w:val="ro-RO"/>
        </w:rPr>
        <w:t>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 name="Drawing 16" descr="Picture"/>
                  <a:graphic xmlns:a="http://schemas.openxmlformats.org/drawingml/2006/main">
                    <a:graphicData uri="http://schemas.openxmlformats.org/drawingml/2006/picture">
                      <pic:pic xmlns:pic="http://schemas.openxmlformats.org/drawingml/2006/picture">
                        <pic:nvPicPr>
                          <pic:cNvPr id="0" name="Picture 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7" name="Drawing 17" descr="Picture"/>
                  <a:graphic xmlns:a="http://schemas.openxmlformats.org/drawingml/2006/main">
                    <a:graphicData uri="http://schemas.openxmlformats.org/drawingml/2006/picture">
                      <pic:pic xmlns:pic="http://schemas.openxmlformats.org/drawingml/2006/picture">
                        <pic:nvPicPr>
                          <pic:cNvPr id="0" name="Picture 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logice necontradictorii ce permit realizarea consistentei lumii virtuale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obiecte strategice capabile sa evalueze logica răspunsurilor in funcţie de logica datelor de intrare</w:t>
            </w:r>
          </w:p>
        </w:tc>
      </w:tr>
    </w:tbl>
    <w:p>
      <w:pPr>
        <w:pageBreakBefore w:val="true"/>
      </w:pPr>
    </w:p>
    <w:p>
      <w:pPr>
        <w:pStyle w:val="Normal"/>
        <w:rPr/>
      </w:pPr>
      <w:r>
        <w:rPr>
          <w:lang w:val="ro-RO"/>
        </w:rPr>
        <w:t>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8" name="Drawing 18" descr="Picture"/>
                  <a:graphic xmlns:a="http://schemas.openxmlformats.org/drawingml/2006/main">
                    <a:graphicData uri="http://schemas.openxmlformats.org/drawingml/2006/picture">
                      <pic:pic xmlns:pic="http://schemas.openxmlformats.org/drawingml/2006/picture">
                        <pic:nvPicPr>
                          <pic:cNvPr id="0" name="Picture 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9" name="Drawing 19" descr="Picture"/>
                  <a:graphic xmlns:a="http://schemas.openxmlformats.org/drawingml/2006/main">
                    <a:graphicData uri="http://schemas.openxmlformats.org/drawingml/2006/picture">
                      <pic:pic xmlns:pic="http://schemas.openxmlformats.org/drawingml/2006/picture">
                        <pic:nvPicPr>
                          <pic:cNvPr id="0" name="Picture 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procedurilor de evaluare pe cantitate, calitate, utilitate, corelare a instrumentelor IT create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diagnosticare pe paternuri structurale</w:t>
            </w:r>
          </w:p>
        </w:tc>
      </w:tr>
    </w:tbl>
    <w:p>
      <w:pPr>
        <w:pageBreakBefore w:val="true"/>
      </w:pPr>
    </w:p>
    <w:p>
      <w:pPr>
        <w:pStyle w:val="Normal"/>
        <w:rPr/>
      </w:pPr>
      <w:r>
        <w:rPr>
          <w:lang w:val="ro-RO"/>
        </w:rPr>
        <w:t>10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0" name="Drawing 20" descr="Picture"/>
                  <a:graphic xmlns:a="http://schemas.openxmlformats.org/drawingml/2006/main">
                    <a:graphicData uri="http://schemas.openxmlformats.org/drawingml/2006/picture">
                      <pic:pic xmlns:pic="http://schemas.openxmlformats.org/drawingml/2006/picture">
                        <pic:nvPicPr>
                          <pic:cNvPr id="0" name="Picture 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1" name="Drawing 21" descr="Picture"/>
                  <a:graphic xmlns:a="http://schemas.openxmlformats.org/drawingml/2006/main">
                    <a:graphicData uri="http://schemas.openxmlformats.org/drawingml/2006/picture">
                      <pic:pic xmlns:pic="http://schemas.openxmlformats.org/drawingml/2006/picture">
                        <pic:nvPicPr>
                          <pic:cNvPr id="0" name="Picture 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procedurilor de evaluare pe cantitate, calitate, utilitate, corelare a instrumentelor IT create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Instrumente de evaluare a conformității procedurilor cu rezultatele dorite</w:t>
            </w:r>
          </w:p>
        </w:tc>
      </w:tr>
    </w:tbl>
    <w:p>
      <w:pPr>
        <w:pageBreakBefore w:val="true"/>
      </w:pPr>
    </w:p>
    <w:p>
      <w:pPr>
        <w:pStyle w:val="Normal"/>
        <w:rPr/>
      </w:pPr>
      <w:r>
        <w:rPr>
          <w:lang w:val="ro-RO"/>
        </w:rPr>
        <w:t>11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2" name="Drawing 22" descr="Picture"/>
                  <a:graphic xmlns:a="http://schemas.openxmlformats.org/drawingml/2006/main">
                    <a:graphicData uri="http://schemas.openxmlformats.org/drawingml/2006/picture">
                      <pic:pic xmlns:pic="http://schemas.openxmlformats.org/drawingml/2006/picture">
                        <pic:nvPicPr>
                          <pic:cNvPr id="0" name="Picture 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3" name="Drawing 23" descr="Picture"/>
                  <a:graphic xmlns:a="http://schemas.openxmlformats.org/drawingml/2006/main">
                    <a:graphicData uri="http://schemas.openxmlformats.org/drawingml/2006/picture">
                      <pic:pic xmlns:pic="http://schemas.openxmlformats.org/drawingml/2006/picture">
                        <pic:nvPicPr>
                          <pic:cNvPr id="0" name="Picture 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procedurilor de evaluare pe cantitate, calitate, utilitate, corelare a instrumentelor IT create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Descoperirea logicilor de structurare a unor obiecte IT prin identificarea paternurilor comportamentale</w:t>
            </w:r>
          </w:p>
        </w:tc>
      </w:tr>
    </w:tbl>
    <w:p>
      <w:pPr>
        <w:pageBreakBefore w:val="true"/>
      </w:pPr>
    </w:p>
    <w:p>
      <w:pPr>
        <w:pStyle w:val="Normal"/>
        <w:rPr/>
      </w:pPr>
      <w:r>
        <w:rPr>
          <w:lang w:val="ro-RO"/>
        </w:rPr>
        <w:t>12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4" name="Drawing 24" descr="Picture"/>
                  <a:graphic xmlns:a="http://schemas.openxmlformats.org/drawingml/2006/main">
                    <a:graphicData uri="http://schemas.openxmlformats.org/drawingml/2006/picture">
                      <pic:pic xmlns:pic="http://schemas.openxmlformats.org/drawingml/2006/picture">
                        <pic:nvPicPr>
                          <pic:cNvPr id="0" name="Picture 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5" name="Drawing 25" descr="Picture"/>
                  <a:graphic xmlns:a="http://schemas.openxmlformats.org/drawingml/2006/main">
                    <a:graphicData uri="http://schemas.openxmlformats.org/drawingml/2006/picture">
                      <pic:pic xmlns:pic="http://schemas.openxmlformats.org/drawingml/2006/picture">
                        <pic:nvPicPr>
                          <pic:cNvPr id="0" name="Picture 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procedurilor ce vor permite transferabilitatea si asamblarea obiectelor IT in complexe eficiente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Formalizarea caracteristicilor cu ajutorul procedurilor astfel încât sa li se recunoască funcționalitățile</w:t>
            </w:r>
          </w:p>
        </w:tc>
      </w:tr>
    </w:tbl>
    <w:p>
      <w:pPr>
        <w:pageBreakBefore w:val="true"/>
      </w:pPr>
    </w:p>
    <w:p>
      <w:pPr>
        <w:pStyle w:val="Normal"/>
        <w:rPr/>
      </w:pPr>
      <w:r>
        <w:rPr>
          <w:lang w:val="ro-RO"/>
        </w:rPr>
        <w:t>13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6" name="Drawing 26" descr="Picture"/>
                  <a:graphic xmlns:a="http://schemas.openxmlformats.org/drawingml/2006/main">
                    <a:graphicData uri="http://schemas.openxmlformats.org/drawingml/2006/picture">
                      <pic:pic xmlns:pic="http://schemas.openxmlformats.org/drawingml/2006/picture">
                        <pic:nvPicPr>
                          <pic:cNvPr id="0" name="Picture 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7" name="Drawing 27" descr="Picture"/>
                  <a:graphic xmlns:a="http://schemas.openxmlformats.org/drawingml/2006/main">
                    <a:graphicData uri="http://schemas.openxmlformats.org/drawingml/2006/picture">
                      <pic:pic xmlns:pic="http://schemas.openxmlformats.org/drawingml/2006/picture">
                        <pic:nvPicPr>
                          <pic:cNvPr id="0" name="Picture 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procedurilor ce vor permite transferabilitatea si asamblarea obiectelor IT in complexe eficiente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IT capabile sa dea răspunsuri logice conforme unor proceduri fixate</w:t>
            </w:r>
          </w:p>
        </w:tc>
      </w:tr>
    </w:tbl>
    <w:p>
      <w:pPr>
        <w:pageBreakBefore w:val="true"/>
      </w:pPr>
    </w:p>
    <w:p>
      <w:pPr>
        <w:pStyle w:val="Normal"/>
        <w:rPr/>
      </w:pPr>
      <w:r>
        <w:rPr>
          <w:lang w:val="ro-RO"/>
        </w:rPr>
        <w:t>14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8" name="Drawing 28" descr="Picture"/>
                  <a:graphic xmlns:a="http://schemas.openxmlformats.org/drawingml/2006/main">
                    <a:graphicData uri="http://schemas.openxmlformats.org/drawingml/2006/picture">
                      <pic:pic xmlns:pic="http://schemas.openxmlformats.org/drawingml/2006/picture">
                        <pic:nvPicPr>
                          <pic:cNvPr id="0" name="Picture 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9" name="Drawing 29" descr="Picture"/>
                  <a:graphic xmlns:a="http://schemas.openxmlformats.org/drawingml/2006/main">
                    <a:graphicData uri="http://schemas.openxmlformats.org/drawingml/2006/picture">
                      <pic:pic xmlns:pic="http://schemas.openxmlformats.org/drawingml/2006/picture">
                        <pic:nvPicPr>
                          <pic:cNvPr id="0" name="Picture 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procedurilor ce vor permite transferabilitatea si asamblarea obiectelor IT in complexe eficiente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IT capabile sa dea răspunsuri logice conforme unor proceduri fixate</w:t>
            </w:r>
          </w:p>
        </w:tc>
      </w:tr>
    </w:tbl>
    <w:p>
      <w:pPr>
        <w:pageBreakBefore w:val="true"/>
      </w:pPr>
    </w:p>
    <w:p>
      <w:pPr>
        <w:pStyle w:val="Normal"/>
        <w:rPr/>
      </w:pPr>
      <w:r>
        <w:rPr>
          <w:lang w:val="ro-RO"/>
        </w:rPr>
        <w:t>15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0" name="Drawing 30" descr="Picture"/>
                  <a:graphic xmlns:a="http://schemas.openxmlformats.org/drawingml/2006/main">
                    <a:graphicData uri="http://schemas.openxmlformats.org/drawingml/2006/picture">
                      <pic:pic xmlns:pic="http://schemas.openxmlformats.org/drawingml/2006/picture">
                        <pic:nvPicPr>
                          <pic:cNvPr id="0" name="Picture 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1" name="Drawing 31" descr="Picture"/>
                  <a:graphic xmlns:a="http://schemas.openxmlformats.org/drawingml/2006/main">
                    <a:graphicData uri="http://schemas.openxmlformats.org/drawingml/2006/picture">
                      <pic:pic xmlns:pic="http://schemas.openxmlformats.org/drawingml/2006/picture">
                        <pic:nvPicPr>
                          <pic:cNvPr id="0" name="Picture 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obiectelor IT bazate pe logici multivalente capabile sa proceseze date despre fenomene complexe si dinamice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Produse IT destinate dezvoltării de obiecte strategice capabile sa evalueze corectitudinea răspunsurilor din punct de vedere logic</w:t>
            </w:r>
          </w:p>
        </w:tc>
      </w:tr>
    </w:tbl>
    <w:p>
      <w:pPr>
        <w:pageBreakBefore w:val="true"/>
      </w:pPr>
    </w:p>
    <w:p>
      <w:pPr>
        <w:pStyle w:val="Normal"/>
        <w:rPr/>
      </w:pPr>
      <w:r>
        <w:rPr>
          <w:lang w:val="ro-RO"/>
        </w:rPr>
        <w:t>16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2" name="Drawing 32" descr="Picture"/>
                  <a:graphic xmlns:a="http://schemas.openxmlformats.org/drawingml/2006/main">
                    <a:graphicData uri="http://schemas.openxmlformats.org/drawingml/2006/picture">
                      <pic:pic xmlns:pic="http://schemas.openxmlformats.org/drawingml/2006/picture">
                        <pic:nvPicPr>
                          <pic:cNvPr id="0" name="Picture 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3" name="Drawing 33" descr="Picture"/>
                  <a:graphic xmlns:a="http://schemas.openxmlformats.org/drawingml/2006/main">
                    <a:graphicData uri="http://schemas.openxmlformats.org/drawingml/2006/picture">
                      <pic:pic xmlns:pic="http://schemas.openxmlformats.org/drawingml/2006/picture">
                        <pic:nvPicPr>
                          <pic:cNvPr id="0" name="Picture 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obiectelor IT bazate pe logici multivalente capabile sa proceseze date despre fenomene complexe si dinamice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strategiilor ce permit utilizarea de răspunsuri evaluabile din punct de vedere logic</w:t>
            </w:r>
          </w:p>
        </w:tc>
      </w:tr>
    </w:tbl>
    <w:p>
      <w:pPr>
        <w:pageBreakBefore w:val="true"/>
      </w:pPr>
    </w:p>
    <w:p>
      <w:pPr>
        <w:pStyle w:val="Normal"/>
        <w:rPr/>
      </w:pPr>
      <w:r>
        <w:rPr>
          <w:lang w:val="ro-RO"/>
        </w:rPr>
        <w:t>17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4" name="Drawing 34" descr="Picture"/>
                  <a:graphic xmlns:a="http://schemas.openxmlformats.org/drawingml/2006/main">
                    <a:graphicData uri="http://schemas.openxmlformats.org/drawingml/2006/picture">
                      <pic:pic xmlns:pic="http://schemas.openxmlformats.org/drawingml/2006/picture">
                        <pic:nvPicPr>
                          <pic:cNvPr id="0" name="Picture 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5" name="Drawing 35" descr="Picture"/>
                  <a:graphic xmlns:a="http://schemas.openxmlformats.org/drawingml/2006/main">
                    <a:graphicData uri="http://schemas.openxmlformats.org/drawingml/2006/picture">
                      <pic:pic xmlns:pic="http://schemas.openxmlformats.org/drawingml/2006/picture">
                        <pic:nvPicPr>
                          <pic:cNvPr id="0" name="Picture 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obiectelor IT bazate pe logici multivalente capabile sa proceseze date despre fenomene complexe si dinamice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obiecte strategice capabile sa evalueze logica răspunsurilor in funcţie de logica datelor de intrare</w:t>
            </w:r>
          </w:p>
        </w:tc>
      </w:tr>
    </w:tbl>
    <w:p>
      <w:pPr>
        <w:pageBreakBefore w:val="true"/>
      </w:pPr>
    </w:p>
    <w:p>
      <w:pPr>
        <w:pStyle w:val="Normal"/>
        <w:rPr/>
      </w:pPr>
      <w:r>
        <w:rPr>
          <w:lang w:val="ro-RO"/>
        </w:rPr>
        <w:t>18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6" name="Drawing 36" descr="Picture"/>
                  <a:graphic xmlns:a="http://schemas.openxmlformats.org/drawingml/2006/main">
                    <a:graphicData uri="http://schemas.openxmlformats.org/drawingml/2006/picture">
                      <pic:pic xmlns:pic="http://schemas.openxmlformats.org/drawingml/2006/picture">
                        <pic:nvPicPr>
                          <pic:cNvPr id="0" name="Picture 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7" name="Drawing 37" descr="Picture"/>
                  <a:graphic xmlns:a="http://schemas.openxmlformats.org/drawingml/2006/main">
                    <a:graphicData uri="http://schemas.openxmlformats.org/drawingml/2006/picture">
                      <pic:pic xmlns:pic="http://schemas.openxmlformats.org/drawingml/2006/picture">
                        <pic:nvPicPr>
                          <pic:cNvPr id="0" name="Picture 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mijloacelor It de analizare a datelor obiectuale pentru identificarea logicilor fenomenelor studiate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diagnosticare pe paternuri structurale</w:t>
            </w:r>
          </w:p>
        </w:tc>
      </w:tr>
    </w:tbl>
    <w:p>
      <w:pPr>
        <w:pageBreakBefore w:val="true"/>
      </w:pPr>
    </w:p>
    <w:p>
      <w:pPr>
        <w:pStyle w:val="Normal"/>
        <w:rPr/>
      </w:pPr>
      <w:r>
        <w:rPr>
          <w:lang w:val="ro-RO"/>
        </w:rPr>
        <w:t>19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8" name="Drawing 38" descr="Picture"/>
                  <a:graphic xmlns:a="http://schemas.openxmlformats.org/drawingml/2006/main">
                    <a:graphicData uri="http://schemas.openxmlformats.org/drawingml/2006/picture">
                      <pic:pic xmlns:pic="http://schemas.openxmlformats.org/drawingml/2006/picture">
                        <pic:nvPicPr>
                          <pic:cNvPr id="0" name="Picture 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9" name="Drawing 39" descr="Picture"/>
                  <a:graphic xmlns:a="http://schemas.openxmlformats.org/drawingml/2006/main">
                    <a:graphicData uri="http://schemas.openxmlformats.org/drawingml/2006/picture">
                      <pic:pic xmlns:pic="http://schemas.openxmlformats.org/drawingml/2006/picture">
                        <pic:nvPicPr>
                          <pic:cNvPr id="0" name="Picture 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mijloacelor It de analizare a datelor obiectuale pentru identificarea logicilor fenomenelor studiate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Instrumente de evaluare a conformității procedurilor cu rezultatele dorite</w:t>
            </w:r>
          </w:p>
        </w:tc>
      </w:tr>
    </w:tbl>
    <w:p>
      <w:pPr>
        <w:pageBreakBefore w:val="true"/>
      </w:pPr>
    </w:p>
    <w:p>
      <w:pPr>
        <w:pStyle w:val="Normal"/>
        <w:rPr/>
      </w:pPr>
      <w:r>
        <w:rPr>
          <w:lang w:val="ro-RO"/>
        </w:rPr>
        <w:t>20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0" name="Drawing 40" descr="Picture"/>
                  <a:graphic xmlns:a="http://schemas.openxmlformats.org/drawingml/2006/main">
                    <a:graphicData uri="http://schemas.openxmlformats.org/drawingml/2006/picture">
                      <pic:pic xmlns:pic="http://schemas.openxmlformats.org/drawingml/2006/picture">
                        <pic:nvPicPr>
                          <pic:cNvPr id="0" name="Picture 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1" name="Drawing 41" descr="Picture"/>
                  <a:graphic xmlns:a="http://schemas.openxmlformats.org/drawingml/2006/main">
                    <a:graphicData uri="http://schemas.openxmlformats.org/drawingml/2006/picture">
                      <pic:pic xmlns:pic="http://schemas.openxmlformats.org/drawingml/2006/picture">
                        <pic:nvPicPr>
                          <pic:cNvPr id="0" name="Picture 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mijloacelor It de analizare a datelor obiectuale pentru identificarea logicilor fenomenelor studiate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Descoperirea logicilor de structurare a unor obiecte IT prin identificarea paternurilor comportamentale</w:t>
            </w:r>
          </w:p>
        </w:tc>
      </w:tr>
    </w:tbl>
    <w:p>
      <w:pPr>
        <w:pageBreakBefore w:val="true"/>
      </w:pPr>
    </w:p>
    <w:p>
      <w:pPr>
        <w:pStyle w:val="Normal"/>
        <w:rPr/>
      </w:pPr>
      <w:r>
        <w:rPr>
          <w:lang w:val="ro-RO"/>
        </w:rPr>
        <w:t>21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2" name="Drawing 42" descr="Picture"/>
                  <a:graphic xmlns:a="http://schemas.openxmlformats.org/drawingml/2006/main">
                    <a:graphicData uri="http://schemas.openxmlformats.org/drawingml/2006/picture">
                      <pic:pic xmlns:pic="http://schemas.openxmlformats.org/drawingml/2006/picture">
                        <pic:nvPicPr>
                          <pic:cNvPr id="0" name="Picture 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3" name="Drawing 43" descr="Picture"/>
                  <a:graphic xmlns:a="http://schemas.openxmlformats.org/drawingml/2006/main">
                    <a:graphicData uri="http://schemas.openxmlformats.org/drawingml/2006/picture">
                      <pic:pic xmlns:pic="http://schemas.openxmlformats.org/drawingml/2006/picture">
                        <pic:nvPicPr>
                          <pic:cNvPr id="0" name="Picture 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de strategii de analizare pe instrumente IT a logicii de exprimare a produselor, in programe dedicate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Formalizarea caracteristicilor cu ajutorul procedurilor astfel încât sa li se recunoască funcționalitățile</w:t>
            </w:r>
          </w:p>
        </w:tc>
      </w:tr>
    </w:tbl>
    <w:p>
      <w:pPr>
        <w:pageBreakBefore w:val="true"/>
      </w:pPr>
    </w:p>
    <w:p>
      <w:pPr>
        <w:pStyle w:val="Normal"/>
        <w:rPr/>
      </w:pPr>
      <w:r>
        <w:rPr>
          <w:lang w:val="ro-RO"/>
        </w:rPr>
        <w:t>22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4" name="Drawing 44" descr="Picture"/>
                  <a:graphic xmlns:a="http://schemas.openxmlformats.org/drawingml/2006/main">
                    <a:graphicData uri="http://schemas.openxmlformats.org/drawingml/2006/picture">
                      <pic:pic xmlns:pic="http://schemas.openxmlformats.org/drawingml/2006/picture">
                        <pic:nvPicPr>
                          <pic:cNvPr id="0" name="Picture 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5" name="Drawing 45" descr="Picture"/>
                  <a:graphic xmlns:a="http://schemas.openxmlformats.org/drawingml/2006/main">
                    <a:graphicData uri="http://schemas.openxmlformats.org/drawingml/2006/picture">
                      <pic:pic xmlns:pic="http://schemas.openxmlformats.org/drawingml/2006/picture">
                        <pic:nvPicPr>
                          <pic:cNvPr id="0" name="Picture 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de strategii de analizare pe instrumente IT a logicii de exprimare a produselor, in programe dedicate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Selectarea procedurilor ce permit selectarea datelor necesare ce formează obiectele IT dorite</w:t>
            </w:r>
          </w:p>
        </w:tc>
      </w:tr>
    </w:tbl>
    <w:p>
      <w:pPr>
        <w:pageBreakBefore w:val="true"/>
      </w:pPr>
    </w:p>
    <w:p>
      <w:pPr>
        <w:pStyle w:val="Normal"/>
        <w:rPr/>
      </w:pPr>
      <w:r>
        <w:rPr>
          <w:lang w:val="ro-RO"/>
        </w:rPr>
        <w:t>23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6" name="Drawing 46" descr="Picture"/>
                  <a:graphic xmlns:a="http://schemas.openxmlformats.org/drawingml/2006/main">
                    <a:graphicData uri="http://schemas.openxmlformats.org/drawingml/2006/picture">
                      <pic:pic xmlns:pic="http://schemas.openxmlformats.org/drawingml/2006/picture">
                        <pic:nvPicPr>
                          <pic:cNvPr id="0" name="Picture 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7" name="Drawing 47" descr="Picture"/>
                  <a:graphic xmlns:a="http://schemas.openxmlformats.org/drawingml/2006/main">
                    <a:graphicData uri="http://schemas.openxmlformats.org/drawingml/2006/picture">
                      <pic:pic xmlns:pic="http://schemas.openxmlformats.org/drawingml/2006/picture">
                        <pic:nvPicPr>
                          <pic:cNvPr id="0" name="Picture 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de strategii de analizare pe instrumente IT a logicii de exprimare a produselor, in programe dedicate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IT capabile sa dea răspunsuri logice conforme unor proceduri fixate</w:t>
            </w:r>
          </w:p>
        </w:tc>
      </w:tr>
    </w:tbl>
    <w:p>
      <w:pPr>
        <w:pageBreakBefore w:val="true"/>
      </w:pPr>
    </w:p>
    <w:p>
      <w:pPr>
        <w:pStyle w:val="Normal"/>
        <w:rPr/>
      </w:pPr>
      <w:r>
        <w:rPr>
          <w:lang w:val="ro-RO"/>
        </w:rPr>
        <w:t>24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8" name="Drawing 48" descr="Picture"/>
                  <a:graphic xmlns:a="http://schemas.openxmlformats.org/drawingml/2006/main">
                    <a:graphicData uri="http://schemas.openxmlformats.org/drawingml/2006/picture">
                      <pic:pic xmlns:pic="http://schemas.openxmlformats.org/drawingml/2006/picture">
                        <pic:nvPicPr>
                          <pic:cNvPr id="0" name="Picture 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9" name="Drawing 49" descr="Picture"/>
                  <a:graphic xmlns:a="http://schemas.openxmlformats.org/drawingml/2006/main">
                    <a:graphicData uri="http://schemas.openxmlformats.org/drawingml/2006/picture">
                      <pic:pic xmlns:pic="http://schemas.openxmlformats.org/drawingml/2006/picture">
                        <pic:nvPicPr>
                          <pic:cNvPr id="0" name="Picture 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specializate in analizările pe diferite logici a fenomenelor complexe si dinamice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Produse IT destinate dezvoltării de obiecte strategice capabile sa evalueze corectitudinea răspunsurilor din punct de vedere logic</w:t>
            </w:r>
          </w:p>
        </w:tc>
      </w:tr>
    </w:tbl>
    <w:p>
      <w:pPr>
        <w:pageBreakBefore w:val="true"/>
      </w:pPr>
    </w:p>
    <w:p>
      <w:pPr>
        <w:pStyle w:val="Normal"/>
        <w:rPr/>
      </w:pPr>
      <w:r>
        <w:rPr>
          <w:lang w:val="ro-RO"/>
        </w:rPr>
        <w:t>25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0" name="Drawing 50" descr="Picture"/>
                  <a:graphic xmlns:a="http://schemas.openxmlformats.org/drawingml/2006/main">
                    <a:graphicData uri="http://schemas.openxmlformats.org/drawingml/2006/picture">
                      <pic:pic xmlns:pic="http://schemas.openxmlformats.org/drawingml/2006/picture">
                        <pic:nvPicPr>
                          <pic:cNvPr id="0" name="Picture 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1" name="Drawing 51" descr="Picture"/>
                  <a:graphic xmlns:a="http://schemas.openxmlformats.org/drawingml/2006/main">
                    <a:graphicData uri="http://schemas.openxmlformats.org/drawingml/2006/picture">
                      <pic:pic xmlns:pic="http://schemas.openxmlformats.org/drawingml/2006/picture">
                        <pic:nvPicPr>
                          <pic:cNvPr id="0" name="Picture 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specializate in analizările pe diferite logici a fenomenelor complexe si dinamice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obiecte strategice capabile sa evalueze logica răspunsurilor in funcţie de logica datelor de intrare</w:t>
            </w:r>
          </w:p>
        </w:tc>
      </w:tr>
    </w:tbl>
    <w:p>
      <w:pPr>
        <w:pageBreakBefore w:val="true"/>
      </w:pPr>
    </w:p>
    <w:p>
      <w:pPr>
        <w:pStyle w:val="Normal"/>
        <w:rPr/>
      </w:pPr>
      <w:r>
        <w:rPr>
          <w:lang w:val="ro-RO"/>
        </w:rPr>
        <w:t>26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2" name="Drawing 52" descr="Picture"/>
                  <a:graphic xmlns:a="http://schemas.openxmlformats.org/drawingml/2006/main">
                    <a:graphicData uri="http://schemas.openxmlformats.org/drawingml/2006/picture">
                      <pic:pic xmlns:pic="http://schemas.openxmlformats.org/drawingml/2006/picture">
                        <pic:nvPicPr>
                          <pic:cNvPr id="0" name="Picture 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3" name="Drawing 53" descr="Picture"/>
                  <a:graphic xmlns:a="http://schemas.openxmlformats.org/drawingml/2006/main">
                    <a:graphicData uri="http://schemas.openxmlformats.org/drawingml/2006/picture">
                      <pic:pic xmlns:pic="http://schemas.openxmlformats.org/drawingml/2006/picture">
                        <pic:nvPicPr>
                          <pic:cNvPr id="0" name="Picture 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specializate in analizările pe diferite logici a fenomenelor complexe si dinamice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obiecte strategice capabile sa evalueze logica răspunsurilor in funcţie de logica datelor de intrare</w:t>
            </w:r>
          </w:p>
        </w:tc>
      </w:tr>
    </w:tbl>
    <w:p>
      <w:pPr>
        <w:pageBreakBefore w:val="true"/>
      </w:pPr>
    </w:p>
    <w:p>
      <w:pPr>
        <w:pStyle w:val="Normal"/>
        <w:rPr/>
      </w:pPr>
      <w:r>
        <w:rPr>
          <w:lang w:val="ro-RO"/>
        </w:rPr>
        <w:t>27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4" name="Drawing 54" descr="Picture"/>
                  <a:graphic xmlns:a="http://schemas.openxmlformats.org/drawingml/2006/main">
                    <a:graphicData uri="http://schemas.openxmlformats.org/drawingml/2006/picture">
                      <pic:pic xmlns:pic="http://schemas.openxmlformats.org/drawingml/2006/picture">
                        <pic:nvPicPr>
                          <pic:cNvPr id="0" name="Picture 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5" name="Drawing 55" descr="Picture"/>
                  <a:graphic xmlns:a="http://schemas.openxmlformats.org/drawingml/2006/main">
                    <a:graphicData uri="http://schemas.openxmlformats.org/drawingml/2006/picture">
                      <pic:pic xmlns:pic="http://schemas.openxmlformats.org/drawingml/2006/picture">
                        <pic:nvPicPr>
                          <pic:cNvPr id="0" name="Picture 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procedurilor IT de transferare a unui conținut informațional dintr-un format in alt  format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evaluare a calităţii si conformității obiectului primit la intrarea de date</w:t>
            </w:r>
          </w:p>
        </w:tc>
      </w:tr>
    </w:tbl>
    <w:p>
      <w:pPr>
        <w:pageBreakBefore w:val="true"/>
      </w:pPr>
    </w:p>
    <w:p>
      <w:pPr>
        <w:pStyle w:val="Normal"/>
        <w:rPr/>
      </w:pPr>
      <w:r>
        <w:rPr>
          <w:lang w:val="ro-RO"/>
        </w:rPr>
        <w:t>28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6" name="Drawing 56" descr="Picture"/>
                  <a:graphic xmlns:a="http://schemas.openxmlformats.org/drawingml/2006/main">
                    <a:graphicData uri="http://schemas.openxmlformats.org/drawingml/2006/picture">
                      <pic:pic xmlns:pic="http://schemas.openxmlformats.org/drawingml/2006/picture">
                        <pic:nvPicPr>
                          <pic:cNvPr id="0" name="Picture 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7" name="Drawing 57" descr="Picture"/>
                  <a:graphic xmlns:a="http://schemas.openxmlformats.org/drawingml/2006/main">
                    <a:graphicData uri="http://schemas.openxmlformats.org/drawingml/2006/picture">
                      <pic:pic xmlns:pic="http://schemas.openxmlformats.org/drawingml/2006/picture">
                        <pic:nvPicPr>
                          <pic:cNvPr id="0" name="Picture 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procedurilor IT de transferare a unui conținut informațional dintr-un format in alt  format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Caracterizarea obiectelor prin sisteme de indicatori clari care sa poată fi identificați procedural si confirmați la analiza încrucișata </w:t>
            </w:r>
          </w:p>
        </w:tc>
      </w:tr>
    </w:tbl>
    <w:p>
      <w:pPr>
        <w:pageBreakBefore w:val="true"/>
      </w:pPr>
    </w:p>
    <w:p>
      <w:pPr>
        <w:pStyle w:val="Normal"/>
        <w:rPr/>
      </w:pPr>
      <w:r>
        <w:rPr>
          <w:lang w:val="ro-RO"/>
        </w:rPr>
        <w:t>29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8" name="Drawing 58" descr="Picture"/>
                  <a:graphic xmlns:a="http://schemas.openxmlformats.org/drawingml/2006/main">
                    <a:graphicData uri="http://schemas.openxmlformats.org/drawingml/2006/picture">
                      <pic:pic xmlns:pic="http://schemas.openxmlformats.org/drawingml/2006/picture">
                        <pic:nvPicPr>
                          <pic:cNvPr id="0" name="Picture 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9" name="Drawing 59" descr="Picture"/>
                  <a:graphic xmlns:a="http://schemas.openxmlformats.org/drawingml/2006/main">
                    <a:graphicData uri="http://schemas.openxmlformats.org/drawingml/2006/picture">
                      <pic:pic xmlns:pic="http://schemas.openxmlformats.org/drawingml/2006/picture">
                        <pic:nvPicPr>
                          <pic:cNvPr id="0" name="Picture 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procedurilor IT de transferare a unui conținut informațional dintr-un format in alt  format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sisteme de recunoaștere a amprentei tiparului de răspuns al unui obiect</w:t>
            </w:r>
          </w:p>
        </w:tc>
      </w:tr>
    </w:tbl>
    <w:p>
      <w:pPr>
        <w:pageBreakBefore w:val="true"/>
      </w:pPr>
    </w:p>
    <w:p>
      <w:pPr>
        <w:pStyle w:val="Normal"/>
        <w:rPr/>
      </w:pPr>
      <w:r>
        <w:rPr>
          <w:lang w:val="ro-RO"/>
        </w:rPr>
        <w:t>30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0" name="Drawing 60" descr="Picture"/>
                  <a:graphic xmlns:a="http://schemas.openxmlformats.org/drawingml/2006/main">
                    <a:graphicData uri="http://schemas.openxmlformats.org/drawingml/2006/picture">
                      <pic:pic xmlns:pic="http://schemas.openxmlformats.org/drawingml/2006/picture">
                        <pic:nvPicPr>
                          <pic:cNvPr id="0" name="Picture 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1" name="Drawing 61" descr="Picture"/>
                  <a:graphic xmlns:a="http://schemas.openxmlformats.org/drawingml/2006/main">
                    <a:graphicData uri="http://schemas.openxmlformats.org/drawingml/2006/picture">
                      <pic:pic xmlns:pic="http://schemas.openxmlformats.org/drawingml/2006/picture">
                        <pic:nvPicPr>
                          <pic:cNvPr id="0" name="Picture 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Integrarea procedurilor strategice in produse cu instrucțiuni de folosire ce pot fi puse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evaluare a răspunsurilor privind procedurile de la intrarea de date</w:t>
            </w:r>
          </w:p>
        </w:tc>
      </w:tr>
    </w:tbl>
    <w:p>
      <w:pPr>
        <w:pageBreakBefore w:val="true"/>
      </w:pPr>
    </w:p>
    <w:p>
      <w:pPr>
        <w:pStyle w:val="Normal"/>
        <w:rPr/>
      </w:pPr>
      <w:r>
        <w:rPr>
          <w:lang w:val="ro-RO"/>
        </w:rPr>
        <w:t>31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2" name="Drawing 62" descr="Picture"/>
                  <a:graphic xmlns:a="http://schemas.openxmlformats.org/drawingml/2006/main">
                    <a:graphicData uri="http://schemas.openxmlformats.org/drawingml/2006/picture">
                      <pic:pic xmlns:pic="http://schemas.openxmlformats.org/drawingml/2006/picture">
                        <pic:nvPicPr>
                          <pic:cNvPr id="0" name="Picture 6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3" name="Drawing 63" descr="Picture"/>
                  <a:graphic xmlns:a="http://schemas.openxmlformats.org/drawingml/2006/main">
                    <a:graphicData uri="http://schemas.openxmlformats.org/drawingml/2006/picture">
                      <pic:pic xmlns:pic="http://schemas.openxmlformats.org/drawingml/2006/picture">
                        <pic:nvPicPr>
                          <pic:cNvPr id="0" name="Picture 6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Integrarea procedurilor strategice in produse cu instrucțiuni de folosire ce pot fi puse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Programarea automatizării proceselor prin programe IT</w:t>
            </w:r>
          </w:p>
        </w:tc>
      </w:tr>
    </w:tbl>
    <w:p>
      <w:pPr>
        <w:pageBreakBefore w:val="true"/>
      </w:pPr>
    </w:p>
    <w:p>
      <w:pPr>
        <w:pStyle w:val="Normal"/>
        <w:rPr/>
      </w:pPr>
      <w:r>
        <w:rPr>
          <w:lang w:val="ro-RO"/>
        </w:rPr>
        <w:t>32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4" name="Drawing 64" descr="Picture"/>
                  <a:graphic xmlns:a="http://schemas.openxmlformats.org/drawingml/2006/main">
                    <a:graphicData uri="http://schemas.openxmlformats.org/drawingml/2006/picture">
                      <pic:pic xmlns:pic="http://schemas.openxmlformats.org/drawingml/2006/picture">
                        <pic:nvPicPr>
                          <pic:cNvPr id="0" name="Picture 6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5" name="Drawing 65" descr="Picture"/>
                  <a:graphic xmlns:a="http://schemas.openxmlformats.org/drawingml/2006/main">
                    <a:graphicData uri="http://schemas.openxmlformats.org/drawingml/2006/picture">
                      <pic:pic xmlns:pic="http://schemas.openxmlformats.org/drawingml/2006/picture">
                        <pic:nvPicPr>
                          <pic:cNvPr id="0" name="Picture 6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Integrarea procedurilor strategice in produse cu instrucțiuni de folosire ce pot fi puse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Programarea automatizării proceselor prin programe IT</w:t>
            </w:r>
          </w:p>
        </w:tc>
      </w:tr>
    </w:tbl>
    <w:p>
      <w:pPr>
        <w:pageBreakBefore w:val="true"/>
      </w:pPr>
    </w:p>
    <w:p>
      <w:pPr>
        <w:pStyle w:val="Normal"/>
        <w:rPr/>
      </w:pPr>
      <w:r>
        <w:rPr>
          <w:lang w:val="ro-RO"/>
        </w:rPr>
        <w:t>33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6" name="Drawing 66" descr="Picture"/>
                  <a:graphic xmlns:a="http://schemas.openxmlformats.org/drawingml/2006/main">
                    <a:graphicData uri="http://schemas.openxmlformats.org/drawingml/2006/picture">
                      <pic:pic xmlns:pic="http://schemas.openxmlformats.org/drawingml/2006/picture">
                        <pic:nvPicPr>
                          <pic:cNvPr id="0" name="Picture 6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7" name="Drawing 67" descr="Picture"/>
                  <a:graphic xmlns:a="http://schemas.openxmlformats.org/drawingml/2006/main">
                    <a:graphicData uri="http://schemas.openxmlformats.org/drawingml/2006/picture">
                      <pic:pic xmlns:pic="http://schemas.openxmlformats.org/drawingml/2006/picture">
                        <pic:nvPicPr>
                          <pic:cNvPr id="0" name="Picture 6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proceduri pe diferite logici , integrate in obiectele ce se vor pune pe piete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proceduri de evaluare a stării mediului natural prin evaluarea răspunsurilor date de ființele din mediu, si analizarea logica a rezultatelor si a cauzelor acestora</w:t>
            </w:r>
          </w:p>
        </w:tc>
      </w:tr>
    </w:tbl>
    <w:p>
      <w:pPr>
        <w:pageBreakBefore w:val="true"/>
      </w:pPr>
    </w:p>
    <w:p>
      <w:pPr>
        <w:pStyle w:val="Normal"/>
        <w:rPr/>
      </w:pPr>
      <w:r>
        <w:rPr>
          <w:lang w:val="ro-RO"/>
        </w:rPr>
        <w:t>34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8" name="Drawing 68" descr="Picture"/>
                  <a:graphic xmlns:a="http://schemas.openxmlformats.org/drawingml/2006/main">
                    <a:graphicData uri="http://schemas.openxmlformats.org/drawingml/2006/picture">
                      <pic:pic xmlns:pic="http://schemas.openxmlformats.org/drawingml/2006/picture">
                        <pic:nvPicPr>
                          <pic:cNvPr id="0" name="Picture 6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9" name="Drawing 69" descr="Picture"/>
                  <a:graphic xmlns:a="http://schemas.openxmlformats.org/drawingml/2006/main">
                    <a:graphicData uri="http://schemas.openxmlformats.org/drawingml/2006/picture">
                      <pic:pic xmlns:pic="http://schemas.openxmlformats.org/drawingml/2006/picture">
                        <pic:nvPicPr>
                          <pic:cNvPr id="0" name="Picture 6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proceduri pe diferite logici , integrate in obiectele ce se vor pune pe piete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tehnologii cu feedback la mediu dotate cu mijloace de intervenție in timp real pentru stabilizarea sustenabilității si echilibrului</w:t>
            </w:r>
          </w:p>
        </w:tc>
      </w:tr>
    </w:tbl>
    <w:p>
      <w:pPr>
        <w:pageBreakBefore w:val="true"/>
      </w:pPr>
    </w:p>
    <w:p>
      <w:pPr>
        <w:pStyle w:val="Normal"/>
        <w:rPr/>
      </w:pPr>
      <w:r>
        <w:rPr>
          <w:lang w:val="ro-RO"/>
        </w:rPr>
        <w:t>35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0" name="Drawing 70" descr="Picture"/>
                  <a:graphic xmlns:a="http://schemas.openxmlformats.org/drawingml/2006/main">
                    <a:graphicData uri="http://schemas.openxmlformats.org/drawingml/2006/picture">
                      <pic:pic xmlns:pic="http://schemas.openxmlformats.org/drawingml/2006/picture">
                        <pic:nvPicPr>
                          <pic:cNvPr id="0" name="Picture 7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1" name="Drawing 71" descr="Picture"/>
                  <a:graphic xmlns:a="http://schemas.openxmlformats.org/drawingml/2006/main">
                    <a:graphicData uri="http://schemas.openxmlformats.org/drawingml/2006/picture">
                      <pic:pic xmlns:pic="http://schemas.openxmlformats.org/drawingml/2006/picture">
                        <pic:nvPicPr>
                          <pic:cNvPr id="0" name="Picture 7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proceduri pe diferite logici , integrate in obiectele ce se vor pune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tehnologiilor IT capabile sa controleze funcţionarea utilajelor poluante si sa le oprească pana la remedierea defectelor</w:t>
            </w:r>
          </w:p>
        </w:tc>
      </w:tr>
    </w:tbl>
    <w:p>
      <w:pPr>
        <w:pageBreakBefore w:val="true"/>
      </w:pPr>
    </w:p>
    <w:p>
      <w:pPr>
        <w:pStyle w:val="Normal"/>
        <w:rPr/>
      </w:pPr>
      <w:r>
        <w:rPr>
          <w:lang w:val="ro-RO"/>
        </w:rPr>
        <w:t>36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2" name="Drawing 72" descr="Picture"/>
                  <a:graphic xmlns:a="http://schemas.openxmlformats.org/drawingml/2006/main">
                    <a:graphicData uri="http://schemas.openxmlformats.org/drawingml/2006/picture">
                      <pic:pic xmlns:pic="http://schemas.openxmlformats.org/drawingml/2006/picture">
                        <pic:nvPicPr>
                          <pic:cNvPr id="0" name="Picture 7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3" name="Drawing 73" descr="Picture"/>
                  <a:graphic xmlns:a="http://schemas.openxmlformats.org/drawingml/2006/main">
                    <a:graphicData uri="http://schemas.openxmlformats.org/drawingml/2006/picture">
                      <pic:pic xmlns:pic="http://schemas.openxmlformats.org/drawingml/2006/picture">
                        <pic:nvPicPr>
                          <pic:cNvPr id="0" name="Picture 7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de descifrare a informațiilor cheie si a procedurilor ce au condus către obiectele externalizate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evaluare a calităţii si conformității obiectului primit la intrarea de date</w:t>
            </w:r>
          </w:p>
        </w:tc>
      </w:tr>
    </w:tbl>
    <w:p>
      <w:pPr>
        <w:pageBreakBefore w:val="true"/>
      </w:pPr>
    </w:p>
    <w:p>
      <w:pPr>
        <w:pStyle w:val="Normal"/>
        <w:rPr/>
      </w:pPr>
      <w:r>
        <w:rPr>
          <w:lang w:val="ro-RO"/>
        </w:rPr>
        <w:t>37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4" name="Drawing 74" descr="Picture"/>
                  <a:graphic xmlns:a="http://schemas.openxmlformats.org/drawingml/2006/main">
                    <a:graphicData uri="http://schemas.openxmlformats.org/drawingml/2006/picture">
                      <pic:pic xmlns:pic="http://schemas.openxmlformats.org/drawingml/2006/picture">
                        <pic:nvPicPr>
                          <pic:cNvPr id="0" name="Picture 7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5" name="Drawing 75" descr="Picture"/>
                  <a:graphic xmlns:a="http://schemas.openxmlformats.org/drawingml/2006/main">
                    <a:graphicData uri="http://schemas.openxmlformats.org/drawingml/2006/picture">
                      <pic:pic xmlns:pic="http://schemas.openxmlformats.org/drawingml/2006/picture">
                        <pic:nvPicPr>
                          <pic:cNvPr id="0" name="Picture 7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de descifrare a informațiilor cheie si a procedurilor ce au condus către obiectele externalizate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Caracterizarea obiectelor prin sisteme de indicatori clari care sa poată fi identificați procedural si confirmați la analiza încrucișata </w:t>
            </w:r>
          </w:p>
        </w:tc>
      </w:tr>
    </w:tbl>
    <w:p>
      <w:pPr>
        <w:pageBreakBefore w:val="true"/>
      </w:pPr>
    </w:p>
    <w:p>
      <w:pPr>
        <w:pStyle w:val="Normal"/>
        <w:rPr/>
      </w:pPr>
      <w:r>
        <w:rPr>
          <w:lang w:val="ro-RO"/>
        </w:rPr>
        <w:t>38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6" name="Drawing 76" descr="Picture"/>
                  <a:graphic xmlns:a="http://schemas.openxmlformats.org/drawingml/2006/main">
                    <a:graphicData uri="http://schemas.openxmlformats.org/drawingml/2006/picture">
                      <pic:pic xmlns:pic="http://schemas.openxmlformats.org/drawingml/2006/picture">
                        <pic:nvPicPr>
                          <pic:cNvPr id="0" name="Picture 7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7" name="Drawing 77" descr="Picture"/>
                  <a:graphic xmlns:a="http://schemas.openxmlformats.org/drawingml/2006/main">
                    <a:graphicData uri="http://schemas.openxmlformats.org/drawingml/2006/picture">
                      <pic:pic xmlns:pic="http://schemas.openxmlformats.org/drawingml/2006/picture">
                        <pic:nvPicPr>
                          <pic:cNvPr id="0" name="Picture 7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de descifrare a informațiilor cheie si a procedurilor ce au condus către obiectele externalizate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sisteme de recunoaștere a amprentei tiparului de răspuns al unui obiect</w:t>
            </w:r>
          </w:p>
        </w:tc>
      </w:tr>
    </w:tbl>
    <w:p>
      <w:pPr>
        <w:pageBreakBefore w:val="true"/>
      </w:pPr>
    </w:p>
    <w:p>
      <w:pPr>
        <w:pStyle w:val="Normal"/>
        <w:rPr/>
      </w:pPr>
      <w:r>
        <w:rPr>
          <w:lang w:val="ro-RO"/>
        </w:rPr>
        <w:t>39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8" name="Drawing 78" descr="Picture"/>
                  <a:graphic xmlns:a="http://schemas.openxmlformats.org/drawingml/2006/main">
                    <a:graphicData uri="http://schemas.openxmlformats.org/drawingml/2006/picture">
                      <pic:pic xmlns:pic="http://schemas.openxmlformats.org/drawingml/2006/picture">
                        <pic:nvPicPr>
                          <pic:cNvPr id="0" name="Picture 7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9" name="Drawing 79" descr="Picture"/>
                  <a:graphic xmlns:a="http://schemas.openxmlformats.org/drawingml/2006/main">
                    <a:graphicData uri="http://schemas.openxmlformats.org/drawingml/2006/picture">
                      <pic:pic xmlns:pic="http://schemas.openxmlformats.org/drawingml/2006/picture">
                        <pic:nvPicPr>
                          <pic:cNvPr id="0" name="Picture 7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limbajelor procedurale interne sau externe astfel încât sa se evite apariția erorilor la procesare sau transfer de informație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evaluare a răspunsurilor privind procedurile de la intrarea de date</w:t>
            </w:r>
          </w:p>
        </w:tc>
      </w:tr>
    </w:tbl>
    <w:p>
      <w:pPr>
        <w:pageBreakBefore w:val="true"/>
      </w:pPr>
    </w:p>
    <w:p>
      <w:pPr>
        <w:pStyle w:val="Normal"/>
        <w:rPr/>
      </w:pPr>
      <w:r>
        <w:rPr>
          <w:lang w:val="ro-RO"/>
        </w:rPr>
        <w:t>40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0" name="Drawing 80" descr="Picture"/>
                  <a:graphic xmlns:a="http://schemas.openxmlformats.org/drawingml/2006/main">
                    <a:graphicData uri="http://schemas.openxmlformats.org/drawingml/2006/picture">
                      <pic:pic xmlns:pic="http://schemas.openxmlformats.org/drawingml/2006/picture">
                        <pic:nvPicPr>
                          <pic:cNvPr id="0" name="Picture 8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1" name="Drawing 81" descr="Picture"/>
                  <a:graphic xmlns:a="http://schemas.openxmlformats.org/drawingml/2006/main">
                    <a:graphicData uri="http://schemas.openxmlformats.org/drawingml/2006/picture">
                      <pic:pic xmlns:pic="http://schemas.openxmlformats.org/drawingml/2006/picture">
                        <pic:nvPicPr>
                          <pic:cNvPr id="0" name="Picture 8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limbajelor procedurale interne sau externe astfel încât sa se evite apariția erorilor la procesare sau transfer de informație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Programarea automatizării proceselor prin programe IT</w:t>
            </w:r>
          </w:p>
        </w:tc>
      </w:tr>
    </w:tbl>
    <w:p>
      <w:pPr>
        <w:pageBreakBefore w:val="true"/>
      </w:pPr>
    </w:p>
    <w:p>
      <w:pPr>
        <w:pStyle w:val="Normal"/>
        <w:rPr/>
      </w:pPr>
      <w:r>
        <w:rPr>
          <w:lang w:val="ro-RO"/>
        </w:rPr>
        <w:t>41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2" name="Drawing 82" descr="Picture"/>
                  <a:graphic xmlns:a="http://schemas.openxmlformats.org/drawingml/2006/main">
                    <a:graphicData uri="http://schemas.openxmlformats.org/drawingml/2006/picture">
                      <pic:pic xmlns:pic="http://schemas.openxmlformats.org/drawingml/2006/picture">
                        <pic:nvPicPr>
                          <pic:cNvPr id="0" name="Picture 8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3" name="Drawing 83" descr="Picture"/>
                  <a:graphic xmlns:a="http://schemas.openxmlformats.org/drawingml/2006/main">
                    <a:graphicData uri="http://schemas.openxmlformats.org/drawingml/2006/picture">
                      <pic:pic xmlns:pic="http://schemas.openxmlformats.org/drawingml/2006/picture">
                        <pic:nvPicPr>
                          <pic:cNvPr id="0" name="Picture 8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limbajelor procedurale interne sau externe astfel încât sa se evite apariția erorilor la procesare sau transfer de informație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Programarea automatizării proceselor prin programe IT</w:t>
            </w:r>
          </w:p>
        </w:tc>
      </w:tr>
    </w:tbl>
    <w:p>
      <w:pPr>
        <w:pageBreakBefore w:val="true"/>
      </w:pPr>
    </w:p>
    <w:p>
      <w:pPr>
        <w:pStyle w:val="Normal"/>
        <w:rPr/>
      </w:pPr>
      <w:r>
        <w:rPr>
          <w:lang w:val="ro-RO"/>
        </w:rPr>
        <w:t>42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4" name="Drawing 84" descr="Picture"/>
                  <a:graphic xmlns:a="http://schemas.openxmlformats.org/drawingml/2006/main">
                    <a:graphicData uri="http://schemas.openxmlformats.org/drawingml/2006/picture">
                      <pic:pic xmlns:pic="http://schemas.openxmlformats.org/drawingml/2006/picture">
                        <pic:nvPicPr>
                          <pic:cNvPr id="0" name="Picture 8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5" name="Drawing 85" descr="Picture"/>
                  <a:graphic xmlns:a="http://schemas.openxmlformats.org/drawingml/2006/main">
                    <a:graphicData uri="http://schemas.openxmlformats.org/drawingml/2006/picture">
                      <pic:pic xmlns:pic="http://schemas.openxmlformats.org/drawingml/2006/picture">
                        <pic:nvPicPr>
                          <pic:cNvPr id="0" name="Picture 8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evalueze si sa permită coerenta logica a proceselor bazate pe proceduri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proceduri de evaluare a stării mediului natural prin evaluarea răspunsurilor date de ființele din mediu, si analizarea logica a rezultatelor si a cauzelor acestora</w:t>
            </w:r>
          </w:p>
        </w:tc>
      </w:tr>
    </w:tbl>
    <w:p>
      <w:pPr>
        <w:pageBreakBefore w:val="true"/>
      </w:pPr>
    </w:p>
    <w:p>
      <w:pPr>
        <w:pStyle w:val="Normal"/>
        <w:rPr/>
      </w:pPr>
      <w:r>
        <w:rPr>
          <w:lang w:val="ro-RO"/>
        </w:rPr>
        <w:t>43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6" name="Drawing 86" descr="Picture"/>
                  <a:graphic xmlns:a="http://schemas.openxmlformats.org/drawingml/2006/main">
                    <a:graphicData uri="http://schemas.openxmlformats.org/drawingml/2006/picture">
                      <pic:pic xmlns:pic="http://schemas.openxmlformats.org/drawingml/2006/picture">
                        <pic:nvPicPr>
                          <pic:cNvPr id="0" name="Picture 8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7" name="Drawing 87" descr="Picture"/>
                  <a:graphic xmlns:a="http://schemas.openxmlformats.org/drawingml/2006/main">
                    <a:graphicData uri="http://schemas.openxmlformats.org/drawingml/2006/picture">
                      <pic:pic xmlns:pic="http://schemas.openxmlformats.org/drawingml/2006/picture">
                        <pic:nvPicPr>
                          <pic:cNvPr id="0" name="Picture 8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evalueze si sa permită coerenta logica a proceselor bazate pe proceduri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tehnologii cu feedback la mediu dotate cu mijloace de intervenție in timp real pentru stabilizarea sustenabilității si echilibrului</w:t>
            </w:r>
          </w:p>
        </w:tc>
      </w:tr>
    </w:tbl>
    <w:p>
      <w:pPr>
        <w:pageBreakBefore w:val="true"/>
      </w:pPr>
    </w:p>
    <w:p>
      <w:pPr>
        <w:pStyle w:val="Normal"/>
        <w:rPr/>
      </w:pPr>
      <w:r>
        <w:rPr>
          <w:lang w:val="ro-RO"/>
        </w:rPr>
        <w:t>44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8" name="Drawing 88" descr="Picture"/>
                  <a:graphic xmlns:a="http://schemas.openxmlformats.org/drawingml/2006/main">
                    <a:graphicData uri="http://schemas.openxmlformats.org/drawingml/2006/picture">
                      <pic:pic xmlns:pic="http://schemas.openxmlformats.org/drawingml/2006/picture">
                        <pic:nvPicPr>
                          <pic:cNvPr id="0" name="Picture 8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9" name="Drawing 89" descr="Picture"/>
                  <a:graphic xmlns:a="http://schemas.openxmlformats.org/drawingml/2006/main">
                    <a:graphicData uri="http://schemas.openxmlformats.org/drawingml/2006/picture">
                      <pic:pic xmlns:pic="http://schemas.openxmlformats.org/drawingml/2006/picture">
                        <pic:nvPicPr>
                          <pic:cNvPr id="0" name="Picture 8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evalueze si sa permită coerenta logica a proceselor bazate pe proceduri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tehnologiilor IT capabile sa controleze funcţionarea utilajelor poluante si sa le oprească pana la remedierea defectelor</w:t>
            </w:r>
          </w:p>
        </w:tc>
      </w:tr>
    </w:tbl>
    <w:p>
      <w:pPr>
        <w:pageBreakBefore w:val="true"/>
      </w:pPr>
    </w:p>
    <w:p>
      <w:pPr>
        <w:pStyle w:val="Normal"/>
        <w:rPr/>
      </w:pPr>
      <w:r>
        <w:rPr>
          <w:lang w:val="ro-RO"/>
        </w:rPr>
        <w:t>45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0" name="Drawing 90" descr="Picture"/>
                  <a:graphic xmlns:a="http://schemas.openxmlformats.org/drawingml/2006/main">
                    <a:graphicData uri="http://schemas.openxmlformats.org/drawingml/2006/picture">
                      <pic:pic xmlns:pic="http://schemas.openxmlformats.org/drawingml/2006/picture">
                        <pic:nvPicPr>
                          <pic:cNvPr id="0" name="Picture 9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1" name="Drawing 91" descr="Picture"/>
                  <a:graphic xmlns:a="http://schemas.openxmlformats.org/drawingml/2006/main">
                    <a:graphicData uri="http://schemas.openxmlformats.org/drawingml/2006/picture">
                      <pic:pic xmlns:pic="http://schemas.openxmlformats.org/drawingml/2006/picture">
                        <pic:nvPicPr>
                          <pic:cNvPr id="0" name="Picture 9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cu ajutorul procedurilor sa determine logica de funcţionare a unor fenomene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evaluare a calităţii si conformității obiectului primit la intrarea de date</w:t>
            </w:r>
          </w:p>
        </w:tc>
      </w:tr>
    </w:tbl>
    <w:p>
      <w:pPr>
        <w:pageBreakBefore w:val="true"/>
      </w:pPr>
    </w:p>
    <w:p>
      <w:pPr>
        <w:pStyle w:val="Normal"/>
        <w:rPr/>
      </w:pPr>
      <w:r>
        <w:rPr>
          <w:lang w:val="ro-RO"/>
        </w:rPr>
        <w:t>46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2" name="Drawing 92" descr="Picture"/>
                  <a:graphic xmlns:a="http://schemas.openxmlformats.org/drawingml/2006/main">
                    <a:graphicData uri="http://schemas.openxmlformats.org/drawingml/2006/picture">
                      <pic:pic xmlns:pic="http://schemas.openxmlformats.org/drawingml/2006/picture">
                        <pic:nvPicPr>
                          <pic:cNvPr id="0" name="Picture 9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3" name="Drawing 93" descr="Picture"/>
                  <a:graphic xmlns:a="http://schemas.openxmlformats.org/drawingml/2006/main">
                    <a:graphicData uri="http://schemas.openxmlformats.org/drawingml/2006/picture">
                      <pic:pic xmlns:pic="http://schemas.openxmlformats.org/drawingml/2006/picture">
                        <pic:nvPicPr>
                          <pic:cNvPr id="0" name="Picture 9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cu ajutorul procedurilor sa determine logica de funcţionare a unor fenomene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Caracterizarea obiectelor prin sisteme de indicatori clari care sa poată fi identificați procedural si confirmați la analiza încrucișata </w:t>
            </w:r>
          </w:p>
        </w:tc>
      </w:tr>
    </w:tbl>
    <w:p>
      <w:pPr>
        <w:pageBreakBefore w:val="true"/>
      </w:pPr>
    </w:p>
    <w:p>
      <w:pPr>
        <w:pStyle w:val="Normal"/>
        <w:rPr/>
      </w:pPr>
      <w:r>
        <w:rPr>
          <w:lang w:val="ro-RO"/>
        </w:rPr>
        <w:t>47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4" name="Drawing 94" descr="Picture"/>
                  <a:graphic xmlns:a="http://schemas.openxmlformats.org/drawingml/2006/main">
                    <a:graphicData uri="http://schemas.openxmlformats.org/drawingml/2006/picture">
                      <pic:pic xmlns:pic="http://schemas.openxmlformats.org/drawingml/2006/picture">
                        <pic:nvPicPr>
                          <pic:cNvPr id="0" name="Picture 9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5" name="Drawing 95" descr="Picture"/>
                  <a:graphic xmlns:a="http://schemas.openxmlformats.org/drawingml/2006/main">
                    <a:graphicData uri="http://schemas.openxmlformats.org/drawingml/2006/picture">
                      <pic:pic xmlns:pic="http://schemas.openxmlformats.org/drawingml/2006/picture">
                        <pic:nvPicPr>
                          <pic:cNvPr id="0" name="Picture 9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cu ajutorul procedurilor sa determine logica de funcţionare a unor fenomene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sisteme de recunoaștere a amprentei tiparului de răspuns al unui obiect</w:t>
            </w:r>
          </w:p>
        </w:tc>
      </w:tr>
    </w:tbl>
    <w:p>
      <w:pPr>
        <w:pageBreakBefore w:val="true"/>
      </w:pPr>
    </w:p>
    <w:p>
      <w:pPr>
        <w:pStyle w:val="Normal"/>
        <w:rPr/>
      </w:pPr>
      <w:r>
        <w:rPr>
          <w:lang w:val="ro-RO"/>
        </w:rPr>
        <w:t>48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6" name="Drawing 96" descr="Picture"/>
                  <a:graphic xmlns:a="http://schemas.openxmlformats.org/drawingml/2006/main">
                    <a:graphicData uri="http://schemas.openxmlformats.org/drawingml/2006/picture">
                      <pic:pic xmlns:pic="http://schemas.openxmlformats.org/drawingml/2006/picture">
                        <pic:nvPicPr>
                          <pic:cNvPr id="0" name="Picture 9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7" name="Drawing 97" descr="Picture"/>
                  <a:graphic xmlns:a="http://schemas.openxmlformats.org/drawingml/2006/main">
                    <a:graphicData uri="http://schemas.openxmlformats.org/drawingml/2006/picture">
                      <pic:pic xmlns:pic="http://schemas.openxmlformats.org/drawingml/2006/picture">
                        <pic:nvPicPr>
                          <pic:cNvPr id="0" name="Picture 9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prin proceduri strategice si selectarea procedurala a informațiilor de intrare sa poată determina si prezenta logica de utilizare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evaluare a răspunsurilor privind procedurile de la intrarea de date</w:t>
            </w:r>
          </w:p>
        </w:tc>
      </w:tr>
    </w:tbl>
    <w:p>
      <w:pPr>
        <w:pageBreakBefore w:val="true"/>
      </w:pPr>
    </w:p>
    <w:p>
      <w:pPr>
        <w:pStyle w:val="Normal"/>
        <w:rPr/>
      </w:pPr>
      <w:r>
        <w:rPr>
          <w:lang w:val="ro-RO"/>
        </w:rPr>
        <w:t>49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8" name="Drawing 98" descr="Picture"/>
                  <a:graphic xmlns:a="http://schemas.openxmlformats.org/drawingml/2006/main">
                    <a:graphicData uri="http://schemas.openxmlformats.org/drawingml/2006/picture">
                      <pic:pic xmlns:pic="http://schemas.openxmlformats.org/drawingml/2006/picture">
                        <pic:nvPicPr>
                          <pic:cNvPr id="0" name="Picture 9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9" name="Drawing 99" descr="Picture"/>
                  <a:graphic xmlns:a="http://schemas.openxmlformats.org/drawingml/2006/main">
                    <a:graphicData uri="http://schemas.openxmlformats.org/drawingml/2006/picture">
                      <pic:pic xmlns:pic="http://schemas.openxmlformats.org/drawingml/2006/picture">
                        <pic:nvPicPr>
                          <pic:cNvPr id="0" name="Picture 9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prin proceduri strategice si selectarea procedurala a informațiilor de intrare sa poată determina si prezenta logica de utilizare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Programarea automatizării proceselor prin programe IT</w:t>
            </w:r>
          </w:p>
        </w:tc>
      </w:tr>
    </w:tbl>
    <w:p>
      <w:pPr>
        <w:pageBreakBefore w:val="true"/>
      </w:pPr>
    </w:p>
    <w:p>
      <w:pPr>
        <w:pStyle w:val="Normal"/>
        <w:rPr/>
      </w:pPr>
      <w:r>
        <w:rPr>
          <w:lang w:val="ro-RO"/>
        </w:rPr>
        <w:t>50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0" name="Drawing 100" descr="Picture"/>
                  <a:graphic xmlns:a="http://schemas.openxmlformats.org/drawingml/2006/main">
                    <a:graphicData uri="http://schemas.openxmlformats.org/drawingml/2006/picture">
                      <pic:pic xmlns:pic="http://schemas.openxmlformats.org/drawingml/2006/picture">
                        <pic:nvPicPr>
                          <pic:cNvPr id="0" name="Picture 10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1" name="Drawing 101" descr="Picture"/>
                  <a:graphic xmlns:a="http://schemas.openxmlformats.org/drawingml/2006/main">
                    <a:graphicData uri="http://schemas.openxmlformats.org/drawingml/2006/picture">
                      <pic:pic xmlns:pic="http://schemas.openxmlformats.org/drawingml/2006/picture">
                        <pic:nvPicPr>
                          <pic:cNvPr id="0" name="Picture 10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prin proceduri strategice si selectarea procedurala a informațiilor de intrare sa poată determina si prezenta logica de utilizare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Programarea automatizării proceselor prin programe IT</w:t>
            </w:r>
          </w:p>
        </w:tc>
      </w:tr>
    </w:tbl>
    <w:p>
      <w:pPr>
        <w:pageBreakBefore w:val="true"/>
      </w:pPr>
    </w:p>
    <w:p>
      <w:pPr>
        <w:pStyle w:val="Normal"/>
        <w:rPr/>
      </w:pPr>
      <w:r>
        <w:rPr>
          <w:lang w:val="ro-RO"/>
        </w:rPr>
        <w:t>51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2" name="Drawing 102" descr="Picture"/>
                  <a:graphic xmlns:a="http://schemas.openxmlformats.org/drawingml/2006/main">
                    <a:graphicData uri="http://schemas.openxmlformats.org/drawingml/2006/picture">
                      <pic:pic xmlns:pic="http://schemas.openxmlformats.org/drawingml/2006/picture">
                        <pic:nvPicPr>
                          <pic:cNvPr id="0" name="Picture 10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3" name="Drawing 103" descr="Picture"/>
                  <a:graphic xmlns:a="http://schemas.openxmlformats.org/drawingml/2006/main">
                    <a:graphicData uri="http://schemas.openxmlformats.org/drawingml/2006/picture">
                      <pic:pic xmlns:pic="http://schemas.openxmlformats.org/drawingml/2006/picture">
                        <pic:nvPicPr>
                          <pic:cNvPr id="0" name="Picture 10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selectarea obiectelor si prezentarea acestora conform unei anumite logici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proceduri de evaluare a stării mediului natural prin evaluarea răspunsurilor date de ființele din mediu, si analizarea logica a rezultatelor si a cauzelor acestora</w:t>
            </w:r>
          </w:p>
        </w:tc>
      </w:tr>
    </w:tbl>
    <w:p>
      <w:pPr>
        <w:pageBreakBefore w:val="true"/>
      </w:pPr>
    </w:p>
    <w:p>
      <w:pPr>
        <w:pStyle w:val="Normal"/>
        <w:rPr/>
      </w:pPr>
      <w:r>
        <w:rPr>
          <w:lang w:val="ro-RO"/>
        </w:rPr>
        <w:t>52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4" name="Drawing 104" descr="Picture"/>
                  <a:graphic xmlns:a="http://schemas.openxmlformats.org/drawingml/2006/main">
                    <a:graphicData uri="http://schemas.openxmlformats.org/drawingml/2006/picture">
                      <pic:pic xmlns:pic="http://schemas.openxmlformats.org/drawingml/2006/picture">
                        <pic:nvPicPr>
                          <pic:cNvPr id="0" name="Picture 10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5" name="Drawing 105" descr="Picture"/>
                  <a:graphic xmlns:a="http://schemas.openxmlformats.org/drawingml/2006/main">
                    <a:graphicData uri="http://schemas.openxmlformats.org/drawingml/2006/picture">
                      <pic:pic xmlns:pic="http://schemas.openxmlformats.org/drawingml/2006/picture">
                        <pic:nvPicPr>
                          <pic:cNvPr id="0" name="Picture 10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selectarea obiectelor si prezentarea acestora conform unei anumite logici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tehnologii cu feedback la mediu dotate cu mijloace de intervenție in timp real pentru stabilizarea sustenabilității si echilibrului</w:t>
            </w:r>
          </w:p>
        </w:tc>
      </w:tr>
    </w:tbl>
    <w:p>
      <w:pPr>
        <w:pageBreakBefore w:val="true"/>
      </w:pPr>
    </w:p>
    <w:p>
      <w:pPr>
        <w:pStyle w:val="Normal"/>
        <w:rPr/>
      </w:pPr>
      <w:r>
        <w:rPr>
          <w:lang w:val="ro-RO"/>
        </w:rPr>
        <w:t>53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6" name="Drawing 106" descr="Picture"/>
                  <a:graphic xmlns:a="http://schemas.openxmlformats.org/drawingml/2006/main">
                    <a:graphicData uri="http://schemas.openxmlformats.org/drawingml/2006/picture">
                      <pic:pic xmlns:pic="http://schemas.openxmlformats.org/drawingml/2006/picture">
                        <pic:nvPicPr>
                          <pic:cNvPr id="0" name="Picture 10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7" name="Drawing 107" descr="Picture"/>
                  <a:graphic xmlns:a="http://schemas.openxmlformats.org/drawingml/2006/main">
                    <a:graphicData uri="http://schemas.openxmlformats.org/drawingml/2006/picture">
                      <pic:pic xmlns:pic="http://schemas.openxmlformats.org/drawingml/2006/picture">
                        <pic:nvPicPr>
                          <pic:cNvPr id="0" name="Picture 10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selectarea obiectelor si prezentarea acestora conform unei anumite logici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tehnologiilor IT capabile sa controleze funcţionarea utilajelor poluante si sa le oprească pana la remedierea defectelor</w:t>
            </w:r>
          </w:p>
        </w:tc>
      </w:tr>
    </w:tbl>
    <w:p>
      <w:pPr>
        <w:pageBreakBefore w:val="true"/>
      </w:pPr>
    </w:p>
    <w:p>
      <w:pPr>
        <w:pStyle w:val="Normal"/>
        <w:rPr/>
      </w:pPr>
      <w:r>
        <w:rPr>
          <w:lang w:val="ro-RO"/>
        </w:rPr>
        <w:t>54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8" name="Drawing 108" descr="Picture"/>
                  <a:graphic xmlns:a="http://schemas.openxmlformats.org/drawingml/2006/main">
                    <a:graphicData uri="http://schemas.openxmlformats.org/drawingml/2006/picture">
                      <pic:pic xmlns:pic="http://schemas.openxmlformats.org/drawingml/2006/picture">
                        <pic:nvPicPr>
                          <pic:cNvPr id="0" name="Picture 10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9" name="Drawing 109" descr="Picture"/>
                  <a:graphic xmlns:a="http://schemas.openxmlformats.org/drawingml/2006/main">
                    <a:graphicData uri="http://schemas.openxmlformats.org/drawingml/2006/picture">
                      <pic:pic xmlns:pic="http://schemas.openxmlformats.org/drawingml/2006/picture">
                        <pic:nvPicPr>
                          <pic:cNvPr id="0" name="Picture 10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Selectarea logicilor care vor permite analizarea obiectelor si replicarea îmbunătățita a acestora in produse ce vor fi destinate pietei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strategii logice capabile sa permită diagnosticarea obiectelor in timp real si sa ia masuri directe sau prin comunicare si dialog cu oamenii implicați</w:t>
            </w:r>
          </w:p>
        </w:tc>
      </w:tr>
    </w:tbl>
    <w:p>
      <w:pPr>
        <w:pageBreakBefore w:val="true"/>
      </w:pPr>
    </w:p>
    <w:p>
      <w:pPr>
        <w:pStyle w:val="Normal"/>
        <w:rPr/>
      </w:pPr>
      <w:r>
        <w:rPr>
          <w:lang w:val="ro-RO"/>
        </w:rPr>
        <w:t>55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0" name="Drawing 110" descr="Picture"/>
                  <a:graphic xmlns:a="http://schemas.openxmlformats.org/drawingml/2006/main">
                    <a:graphicData uri="http://schemas.openxmlformats.org/drawingml/2006/picture">
                      <pic:pic xmlns:pic="http://schemas.openxmlformats.org/drawingml/2006/picture">
                        <pic:nvPicPr>
                          <pic:cNvPr id="0" name="Picture 1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1" name="Drawing 111" descr="Picture"/>
                  <a:graphic xmlns:a="http://schemas.openxmlformats.org/drawingml/2006/main">
                    <a:graphicData uri="http://schemas.openxmlformats.org/drawingml/2006/picture">
                      <pic:pic xmlns:pic="http://schemas.openxmlformats.org/drawingml/2006/picture">
                        <pic:nvPicPr>
                          <pic:cNvPr id="0" name="Picture 1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Selectarea logicilor care vor permite analizarea obiectelor si replicarea îmbunătățita a acestora in produse ce vor fi destinate pietei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strategiilor logice de evitare prin proceduri de a afecta mediul natural sau de a defecta obiectele in timpul functionarii</w:t>
            </w:r>
          </w:p>
        </w:tc>
      </w:tr>
    </w:tbl>
    <w:p>
      <w:pPr>
        <w:pageBreakBefore w:val="true"/>
      </w:pPr>
    </w:p>
    <w:p>
      <w:pPr>
        <w:pStyle w:val="Normal"/>
        <w:rPr/>
      </w:pPr>
      <w:r>
        <w:rPr>
          <w:lang w:val="ro-RO"/>
        </w:rPr>
        <w:t>56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2" name="Drawing 112" descr="Picture"/>
                  <a:graphic xmlns:a="http://schemas.openxmlformats.org/drawingml/2006/main">
                    <a:graphicData uri="http://schemas.openxmlformats.org/drawingml/2006/picture">
                      <pic:pic xmlns:pic="http://schemas.openxmlformats.org/drawingml/2006/picture">
                        <pic:nvPicPr>
                          <pic:cNvPr id="0" name="Picture 1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3" name="Drawing 113" descr="Picture"/>
                  <a:graphic xmlns:a="http://schemas.openxmlformats.org/drawingml/2006/main">
                    <a:graphicData uri="http://schemas.openxmlformats.org/drawingml/2006/picture">
                      <pic:pic xmlns:pic="http://schemas.openxmlformats.org/drawingml/2006/picture">
                        <pic:nvPicPr>
                          <pic:cNvPr id="0" name="Picture 1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Selectarea logicilor care vor permite analizarea obiectelor si replicarea îmbunătățita a acestora in produse ce vor fi destinate pieței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inteligentei artificiale anexata utilajelor care va fi dotata cu proceduri de funcţionare in diverse condiții si cu proceduri de urgenta in cazul crizelor de mediu</w:t>
            </w:r>
          </w:p>
        </w:tc>
      </w:tr>
    </w:tbl>
    <w:p>
      <w:pPr>
        <w:pageBreakBefore w:val="true"/>
      </w:pPr>
    </w:p>
    <w:p>
      <w:pPr>
        <w:pStyle w:val="Normal"/>
        <w:rPr/>
      </w:pPr>
      <w:r>
        <w:rPr>
          <w:lang w:val="ro-RO"/>
        </w:rPr>
        <w:t>57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4" name="Drawing 114" descr="Picture"/>
                  <a:graphic xmlns:a="http://schemas.openxmlformats.org/drawingml/2006/main">
                    <a:graphicData uri="http://schemas.openxmlformats.org/drawingml/2006/picture">
                      <pic:pic xmlns:pic="http://schemas.openxmlformats.org/drawingml/2006/picture">
                        <pic:nvPicPr>
                          <pic:cNvPr id="0" name="Picture 1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5" name="Drawing 115" descr="Picture"/>
                  <a:graphic xmlns:a="http://schemas.openxmlformats.org/drawingml/2006/main">
                    <a:graphicData uri="http://schemas.openxmlformats.org/drawingml/2006/picture">
                      <pic:pic xmlns:pic="http://schemas.openxmlformats.org/drawingml/2006/picture">
                        <pic:nvPicPr>
                          <pic:cNvPr id="0" name="Picture 1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prin proceduri sa analizeze mecanismele logice ale structurilor viului si sa le reproducă in obiecte sau concepte ofertabile piețelor in funcţie de nevoile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sistemelor de recunoaștere de paternuri comportamentali pentru mediu si de proceduri de acțiune directa sau indirecta la nevoie</w:t>
            </w:r>
          </w:p>
        </w:tc>
      </w:tr>
    </w:tbl>
    <w:p>
      <w:pPr>
        <w:pageBreakBefore w:val="true"/>
      </w:pPr>
    </w:p>
    <w:p>
      <w:pPr>
        <w:pStyle w:val="Normal"/>
        <w:rPr/>
      </w:pPr>
      <w:r>
        <w:rPr>
          <w:lang w:val="ro-RO"/>
        </w:rPr>
        <w:t>58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6" name="Drawing 116" descr="Picture"/>
                  <a:graphic xmlns:a="http://schemas.openxmlformats.org/drawingml/2006/main">
                    <a:graphicData uri="http://schemas.openxmlformats.org/drawingml/2006/picture">
                      <pic:pic xmlns:pic="http://schemas.openxmlformats.org/drawingml/2006/picture">
                        <pic:nvPicPr>
                          <pic:cNvPr id="0" name="Picture 1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7" name="Drawing 117" descr="Picture"/>
                  <a:graphic xmlns:a="http://schemas.openxmlformats.org/drawingml/2006/main">
                    <a:graphicData uri="http://schemas.openxmlformats.org/drawingml/2006/picture">
                      <pic:pic xmlns:pic="http://schemas.openxmlformats.org/drawingml/2006/picture">
                        <pic:nvPicPr>
                          <pic:cNvPr id="0" name="Picture 1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prin proceduri sa analizeze mecanismele logice ale structurilor viului si sa le reproducă in obiecte sau concepte ofertabile piețelor in funcţie de nevoile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strategiilor logice capabile sa utilizeze răspunsurile mediului prin evaluare procedurala, care va permite selectarea datelor relevante </w:t>
            </w:r>
          </w:p>
        </w:tc>
      </w:tr>
    </w:tbl>
    <w:p>
      <w:pPr>
        <w:pageBreakBefore w:val="true"/>
      </w:pPr>
    </w:p>
    <w:p>
      <w:pPr>
        <w:pStyle w:val="Normal"/>
        <w:rPr/>
      </w:pPr>
      <w:r>
        <w:rPr>
          <w:lang w:val="ro-RO"/>
        </w:rPr>
        <w:t>59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8" name="Drawing 118" descr="Picture"/>
                  <a:graphic xmlns:a="http://schemas.openxmlformats.org/drawingml/2006/main">
                    <a:graphicData uri="http://schemas.openxmlformats.org/drawingml/2006/picture">
                      <pic:pic xmlns:pic="http://schemas.openxmlformats.org/drawingml/2006/picture">
                        <pic:nvPicPr>
                          <pic:cNvPr id="0" name="Picture 1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9" name="Drawing 119" descr="Picture"/>
                  <a:graphic xmlns:a="http://schemas.openxmlformats.org/drawingml/2006/main">
                    <a:graphicData uri="http://schemas.openxmlformats.org/drawingml/2006/picture">
                      <pic:pic xmlns:pic="http://schemas.openxmlformats.org/drawingml/2006/picture">
                        <pic:nvPicPr>
                          <pic:cNvPr id="0" name="Picture 1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prin proceduri sa analizeze mecanismele logice ale structurilor viului si sa le reproducă in obiecte sau concepte ofertabile piețelor in funcţie de nevoile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procesoarelor de date pe analiza logica încrucișată ce vor primi datele relevante selectate cu ajutorul unor proceduri validate</w:t>
            </w:r>
          </w:p>
        </w:tc>
      </w:tr>
    </w:tbl>
    <w:p>
      <w:pPr>
        <w:pageBreakBefore w:val="true"/>
      </w:pPr>
    </w:p>
    <w:p>
      <w:pPr>
        <w:pStyle w:val="Normal"/>
        <w:rPr/>
      </w:pPr>
      <w:r>
        <w:rPr>
          <w:lang w:val="ro-RO"/>
        </w:rPr>
        <w:t>60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0" name="Drawing 120" descr="Picture"/>
                  <a:graphic xmlns:a="http://schemas.openxmlformats.org/drawingml/2006/main">
                    <a:graphicData uri="http://schemas.openxmlformats.org/drawingml/2006/picture">
                      <pic:pic xmlns:pic="http://schemas.openxmlformats.org/drawingml/2006/picture">
                        <pic:nvPicPr>
                          <pic:cNvPr id="0" name="Picture 1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1" name="Drawing 121" descr="Picture"/>
                  <a:graphic xmlns:a="http://schemas.openxmlformats.org/drawingml/2006/main">
                    <a:graphicData uri="http://schemas.openxmlformats.org/drawingml/2006/picture">
                      <pic:pic xmlns:pic="http://schemas.openxmlformats.org/drawingml/2006/picture">
                        <pic:nvPicPr>
                          <pic:cNvPr id="0" name="Picture 1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sa analizeze logic structurile de comportamente si conexiuni, care sa poată repara sau înlocui pârțile defectate din organismele vii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strategiilor logice capabile sa permită evaluarea încrucișata a informațiilor primite, pentru a sesiza valoarea lor logica in relație cu datele privind starea mediului </w:t>
            </w:r>
          </w:p>
        </w:tc>
      </w:tr>
    </w:tbl>
    <w:p>
      <w:pPr>
        <w:pageBreakBefore w:val="true"/>
      </w:pPr>
    </w:p>
    <w:p>
      <w:pPr>
        <w:pStyle w:val="Normal"/>
        <w:rPr/>
      </w:pPr>
      <w:r>
        <w:rPr>
          <w:lang w:val="ro-RO"/>
        </w:rPr>
        <w:t>61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2" name="Drawing 122" descr="Picture"/>
                  <a:graphic xmlns:a="http://schemas.openxmlformats.org/drawingml/2006/main">
                    <a:graphicData uri="http://schemas.openxmlformats.org/drawingml/2006/picture">
                      <pic:pic xmlns:pic="http://schemas.openxmlformats.org/drawingml/2006/picture">
                        <pic:nvPicPr>
                          <pic:cNvPr id="0" name="Picture 1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3" name="Drawing 123" descr="Picture"/>
                  <a:graphic xmlns:a="http://schemas.openxmlformats.org/drawingml/2006/main">
                    <a:graphicData uri="http://schemas.openxmlformats.org/drawingml/2006/picture">
                      <pic:pic xmlns:pic="http://schemas.openxmlformats.org/drawingml/2006/picture">
                        <pic:nvPicPr>
                          <pic:cNvPr id="0" name="Picture 1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sa analizeze logic structurile de comportamente si conexiuni, care sa poată repara sau înlocui pârțile defectate din organismele vii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bazelor de date comparative privind starea mediului care vor permite aprecierea in timp real prin sensuri atașați mobilelor ce traversează mediul, si care vor trimite automat  datele spre procesare către baza de date</w:t>
            </w:r>
          </w:p>
        </w:tc>
      </w:tr>
    </w:tbl>
    <w:p>
      <w:pPr>
        <w:pageBreakBefore w:val="true"/>
      </w:pPr>
    </w:p>
    <w:p>
      <w:pPr>
        <w:pStyle w:val="Normal"/>
        <w:rPr/>
      </w:pPr>
      <w:r>
        <w:rPr>
          <w:lang w:val="ro-RO"/>
        </w:rPr>
        <w:t>62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4" name="Drawing 124" descr="Picture"/>
                  <a:graphic xmlns:a="http://schemas.openxmlformats.org/drawingml/2006/main">
                    <a:graphicData uri="http://schemas.openxmlformats.org/drawingml/2006/picture">
                      <pic:pic xmlns:pic="http://schemas.openxmlformats.org/drawingml/2006/picture">
                        <pic:nvPicPr>
                          <pic:cNvPr id="0" name="Picture 1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5" name="Drawing 125" descr="Picture"/>
                  <a:graphic xmlns:a="http://schemas.openxmlformats.org/drawingml/2006/main">
                    <a:graphicData uri="http://schemas.openxmlformats.org/drawingml/2006/picture">
                      <pic:pic xmlns:pic="http://schemas.openxmlformats.org/drawingml/2006/picture">
                        <pic:nvPicPr>
                          <pic:cNvPr id="0" name="Picture 1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sa analizeze logic structurile de comportamente si conexiuni, care sa poată repara sau înlocui pârțile defectate din organismele vii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w:r>
          </w:p>
        </w:tc>
      </w:tr>
    </w:tbl>
    <w:p>
      <w:pPr>
        <w:pageBreakBefore w:val="true"/>
      </w:pPr>
    </w:p>
    <w:p>
      <w:pPr>
        <w:pStyle w:val="Normal"/>
        <w:rPr/>
      </w:pPr>
      <w:r>
        <w:rPr>
          <w:lang w:val="ro-RO"/>
        </w:rPr>
        <w:t>63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6" name="Drawing 126" descr="Picture"/>
                  <a:graphic xmlns:a="http://schemas.openxmlformats.org/drawingml/2006/main">
                    <a:graphicData uri="http://schemas.openxmlformats.org/drawingml/2006/picture">
                      <pic:pic xmlns:pic="http://schemas.openxmlformats.org/drawingml/2006/picture">
                        <pic:nvPicPr>
                          <pic:cNvPr id="0" name="Picture 1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7" name="Drawing 127" descr="Picture"/>
                  <a:graphic xmlns:a="http://schemas.openxmlformats.org/drawingml/2006/main">
                    <a:graphicData uri="http://schemas.openxmlformats.org/drawingml/2006/picture">
                      <pic:pic xmlns:pic="http://schemas.openxmlformats.org/drawingml/2006/picture">
                        <pic:nvPicPr>
                          <pic:cNvPr id="0" name="Picture 1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sa dezvolte proceduri de lucru atașate la anumite obiecte si programate sa respecte o anumita logica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strategii logice capabile sa permită diagnosticarea obiectelor in timp real si sa ia masuri directe sau prin comunicare si dialog cu oamenii implicați</w:t>
            </w:r>
          </w:p>
        </w:tc>
      </w:tr>
    </w:tbl>
    <w:p>
      <w:pPr>
        <w:pageBreakBefore w:val="true"/>
      </w:pPr>
    </w:p>
    <w:p>
      <w:pPr>
        <w:pStyle w:val="Normal"/>
        <w:rPr/>
      </w:pPr>
      <w:r>
        <w:rPr>
          <w:lang w:val="ro-RO"/>
        </w:rPr>
        <w:t>64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8" name="Drawing 128" descr="Picture"/>
                  <a:graphic xmlns:a="http://schemas.openxmlformats.org/drawingml/2006/main">
                    <a:graphicData uri="http://schemas.openxmlformats.org/drawingml/2006/picture">
                      <pic:pic xmlns:pic="http://schemas.openxmlformats.org/drawingml/2006/picture">
                        <pic:nvPicPr>
                          <pic:cNvPr id="0" name="Picture 1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9" name="Drawing 129" descr="Picture"/>
                  <a:graphic xmlns:a="http://schemas.openxmlformats.org/drawingml/2006/main">
                    <a:graphicData uri="http://schemas.openxmlformats.org/drawingml/2006/picture">
                      <pic:pic xmlns:pic="http://schemas.openxmlformats.org/drawingml/2006/picture">
                        <pic:nvPicPr>
                          <pic:cNvPr id="0" name="Picture 1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sa dezvolte proceduri de lucru atașate la anumite obiecte si programate sa respecte o anumita logica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strategiilor logice de evitare prin proceduri de a afecta mediul natural sau de a defecta obiectele in timpul functionarii</w:t>
            </w:r>
          </w:p>
        </w:tc>
      </w:tr>
    </w:tbl>
    <w:p>
      <w:pPr>
        <w:pageBreakBefore w:val="true"/>
      </w:pPr>
    </w:p>
    <w:p>
      <w:pPr>
        <w:pStyle w:val="Normal"/>
        <w:rPr/>
      </w:pPr>
      <w:r>
        <w:rPr>
          <w:lang w:val="ro-RO"/>
        </w:rPr>
        <w:t>65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0" name="Drawing 130" descr="Picture"/>
                  <a:graphic xmlns:a="http://schemas.openxmlformats.org/drawingml/2006/main">
                    <a:graphicData uri="http://schemas.openxmlformats.org/drawingml/2006/picture">
                      <pic:pic xmlns:pic="http://schemas.openxmlformats.org/drawingml/2006/picture">
                        <pic:nvPicPr>
                          <pic:cNvPr id="0" name="Picture 1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1" name="Drawing 131" descr="Picture"/>
                  <a:graphic xmlns:a="http://schemas.openxmlformats.org/drawingml/2006/main">
                    <a:graphicData uri="http://schemas.openxmlformats.org/drawingml/2006/picture">
                      <pic:pic xmlns:pic="http://schemas.openxmlformats.org/drawingml/2006/picture">
                        <pic:nvPicPr>
                          <pic:cNvPr id="0" name="Picture 1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capabile sa dezvolte proceduri de lucru atașate la anumite obiecte si programate sa respecte o anumita logica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inteligentei artificiale anexata utilajelor care va fi dotata cu proceduri de funcţionare in diverse condiții si cu proceduri de urgenta in cazul crizelor de mediu</w:t>
            </w:r>
          </w:p>
        </w:tc>
      </w:tr>
    </w:tbl>
    <w:p>
      <w:pPr>
        <w:pageBreakBefore w:val="true"/>
      </w:pPr>
    </w:p>
    <w:p>
      <w:pPr>
        <w:pStyle w:val="Normal"/>
        <w:rPr/>
      </w:pPr>
      <w:r>
        <w:rPr>
          <w:lang w:val="ro-RO"/>
        </w:rPr>
        <w:t>66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2" name="Drawing 132" descr="Picture"/>
                  <a:graphic xmlns:a="http://schemas.openxmlformats.org/drawingml/2006/main">
                    <a:graphicData uri="http://schemas.openxmlformats.org/drawingml/2006/picture">
                      <pic:pic xmlns:pic="http://schemas.openxmlformats.org/drawingml/2006/picture">
                        <pic:nvPicPr>
                          <pic:cNvPr id="0" name="Picture 1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3" name="Drawing 133" descr="Picture"/>
                  <a:graphic xmlns:a="http://schemas.openxmlformats.org/drawingml/2006/main">
                    <a:graphicData uri="http://schemas.openxmlformats.org/drawingml/2006/picture">
                      <pic:pic xmlns:pic="http://schemas.openxmlformats.org/drawingml/2006/picture">
                        <pic:nvPicPr>
                          <pic:cNvPr id="0" name="Picture 1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evalueze coerenta procedurilor de intrare si ieșire in conformitate cu anumite logici impuse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sistemelor de recunoaștere de paternuri comportamentali pentru mediu si de proceduri de acțiune directa sau indirecta la nevoie</w:t>
            </w:r>
          </w:p>
        </w:tc>
      </w:tr>
    </w:tbl>
    <w:p>
      <w:pPr>
        <w:pageBreakBefore w:val="true"/>
      </w:pPr>
    </w:p>
    <w:p>
      <w:pPr>
        <w:pStyle w:val="Normal"/>
        <w:rPr/>
      </w:pPr>
      <w:r>
        <w:rPr>
          <w:lang w:val="ro-RO"/>
        </w:rPr>
        <w:t>67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4" name="Drawing 134" descr="Picture"/>
                  <a:graphic xmlns:a="http://schemas.openxmlformats.org/drawingml/2006/main">
                    <a:graphicData uri="http://schemas.openxmlformats.org/drawingml/2006/picture">
                      <pic:pic xmlns:pic="http://schemas.openxmlformats.org/drawingml/2006/picture">
                        <pic:nvPicPr>
                          <pic:cNvPr id="0" name="Picture 1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5" name="Drawing 135" descr="Picture"/>
                  <a:graphic xmlns:a="http://schemas.openxmlformats.org/drawingml/2006/main">
                    <a:graphicData uri="http://schemas.openxmlformats.org/drawingml/2006/picture">
                      <pic:pic xmlns:pic="http://schemas.openxmlformats.org/drawingml/2006/picture">
                        <pic:nvPicPr>
                          <pic:cNvPr id="0" name="Picture 1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evalueze coerenta procedurilor de intrare si ieșire in conformitate cu anumite logici impuse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strategiilor logice capabile sa utilizeze răspunsurile mediului prin evaluare procedurala, care va permite selectarea datelor relevante </w:t>
            </w:r>
          </w:p>
        </w:tc>
      </w:tr>
    </w:tbl>
    <w:p>
      <w:pPr>
        <w:pageBreakBefore w:val="true"/>
      </w:pPr>
    </w:p>
    <w:p>
      <w:pPr>
        <w:pStyle w:val="Normal"/>
        <w:rPr/>
      </w:pPr>
      <w:r>
        <w:rPr>
          <w:lang w:val="ro-RO"/>
        </w:rPr>
        <w:t>68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6" name="Drawing 136" descr="Picture"/>
                  <a:graphic xmlns:a="http://schemas.openxmlformats.org/drawingml/2006/main">
                    <a:graphicData uri="http://schemas.openxmlformats.org/drawingml/2006/picture">
                      <pic:pic xmlns:pic="http://schemas.openxmlformats.org/drawingml/2006/picture">
                        <pic:nvPicPr>
                          <pic:cNvPr id="0" name="Picture 1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7" name="Drawing 137" descr="Picture"/>
                  <a:graphic xmlns:a="http://schemas.openxmlformats.org/drawingml/2006/main">
                    <a:graphicData uri="http://schemas.openxmlformats.org/drawingml/2006/picture">
                      <pic:pic xmlns:pic="http://schemas.openxmlformats.org/drawingml/2006/picture">
                        <pic:nvPicPr>
                          <pic:cNvPr id="0" name="Picture 1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evalueze coerenta procedurilor de intrare si ieșire in conformitate cu anumite logici impuse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procesoarelor de date pe analiza logica încrucișată ce vor primi datele relevante selectate cu ajutorul unor proceduri validate</w:t>
            </w:r>
          </w:p>
        </w:tc>
      </w:tr>
    </w:tbl>
    <w:p>
      <w:pPr>
        <w:pageBreakBefore w:val="true"/>
      </w:pPr>
    </w:p>
    <w:p>
      <w:pPr>
        <w:pStyle w:val="Normal"/>
        <w:rPr/>
      </w:pPr>
      <w:r>
        <w:rPr>
          <w:lang w:val="ro-RO"/>
        </w:rPr>
        <w:t>69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8" name="Drawing 138" descr="Picture"/>
                  <a:graphic xmlns:a="http://schemas.openxmlformats.org/drawingml/2006/main">
                    <a:graphicData uri="http://schemas.openxmlformats.org/drawingml/2006/picture">
                      <pic:pic xmlns:pic="http://schemas.openxmlformats.org/drawingml/2006/picture">
                        <pic:nvPicPr>
                          <pic:cNvPr id="0" name="Picture 1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9" name="Drawing 139" descr="Picture"/>
                  <a:graphic xmlns:a="http://schemas.openxmlformats.org/drawingml/2006/main">
                    <a:graphicData uri="http://schemas.openxmlformats.org/drawingml/2006/picture">
                      <pic:pic xmlns:pic="http://schemas.openxmlformats.org/drawingml/2006/picture">
                        <pic:nvPicPr>
                          <pic:cNvPr id="0" name="Picture 1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evalueze coerenta procedurilor de intrare si ieșire in conformitate cu anumite logici impuse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strategiilor logice capabile sa permită evaluarea încrucișata a informațiilor primite, pentru a sesiza valoarea lor logica in relație cu datele privind starea mediului </w:t>
            </w:r>
          </w:p>
        </w:tc>
      </w:tr>
    </w:tbl>
    <w:p>
      <w:pPr>
        <w:pageBreakBefore w:val="true"/>
      </w:pPr>
    </w:p>
    <w:p>
      <w:pPr>
        <w:pStyle w:val="Normal"/>
        <w:rPr/>
      </w:pPr>
      <w:r>
        <w:rPr>
          <w:lang w:val="ro-RO"/>
        </w:rPr>
        <w:t>70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0" name="Drawing 140" descr="Picture"/>
                  <a:graphic xmlns:a="http://schemas.openxmlformats.org/drawingml/2006/main">
                    <a:graphicData uri="http://schemas.openxmlformats.org/drawingml/2006/picture">
                      <pic:pic xmlns:pic="http://schemas.openxmlformats.org/drawingml/2006/picture">
                        <pic:nvPicPr>
                          <pic:cNvPr id="0" name="Picture 1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1" name="Drawing 141" descr="Picture"/>
                  <a:graphic xmlns:a="http://schemas.openxmlformats.org/drawingml/2006/main">
                    <a:graphicData uri="http://schemas.openxmlformats.org/drawingml/2006/picture">
                      <pic:pic xmlns:pic="http://schemas.openxmlformats.org/drawingml/2006/picture">
                        <pic:nvPicPr>
                          <pic:cNvPr id="0" name="Picture 1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evalueze coerenta procedurilor de intrare si ieșire in conformitate cu anumite logici impuse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bazelor de date comparative privind starea mediului care vor permite aprecierea in timp real prin sensuri atașați mobilelor ce traversează mediul, si care vor trimite automat  datele spre procesare către baza de date</w:t>
            </w:r>
          </w:p>
        </w:tc>
      </w:tr>
    </w:tbl>
    <w:p>
      <w:pPr>
        <w:pageBreakBefore w:val="true"/>
      </w:pPr>
    </w:p>
    <w:p>
      <w:pPr>
        <w:pStyle w:val="Normal"/>
        <w:rPr/>
      </w:pPr>
      <w:r>
        <w:rPr>
          <w:lang w:val="ro-RO"/>
        </w:rPr>
        <w:t>71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2" name="Drawing 142" descr="Picture"/>
                  <a:graphic xmlns:a="http://schemas.openxmlformats.org/drawingml/2006/main">
                    <a:graphicData uri="http://schemas.openxmlformats.org/drawingml/2006/picture">
                      <pic:pic xmlns:pic="http://schemas.openxmlformats.org/drawingml/2006/picture">
                        <pic:nvPicPr>
                          <pic:cNvPr id="0" name="Picture 1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3" name="Drawing 143" descr="Picture"/>
                  <a:graphic xmlns:a="http://schemas.openxmlformats.org/drawingml/2006/main">
                    <a:graphicData uri="http://schemas.openxmlformats.org/drawingml/2006/picture">
                      <pic:pic xmlns:pic="http://schemas.openxmlformats.org/drawingml/2006/picture">
                        <pic:nvPicPr>
                          <pic:cNvPr id="0" name="Picture 1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evalueze coerenta procedurilor de intrare si ieșire in conformitate cu anumite logici impuse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inteligentei artificiale astfel încât sa poată supraveghea permanent starea mediului si sa poată împreuna cu oamenii implicați sa ia masurile de redresare necesare</w:t>
            </w:r>
          </w:p>
        </w:tc>
      </w:tr>
    </w:tbl>
    <w:p>
      <w:pPr>
        <w:pageBreakBefore w:val="true"/>
      </w:pPr>
    </w:p>
    <w:p>
      <w:pPr>
        <w:pStyle w:val="Normal"/>
        <w:rPr/>
      </w:pPr>
      <w:r>
        <w:rPr>
          <w:lang w:val="ro-RO"/>
        </w:rPr>
        <w:t>72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4" name="Drawing 144" descr="Picture"/>
                  <a:graphic xmlns:a="http://schemas.openxmlformats.org/drawingml/2006/main">
                    <a:graphicData uri="http://schemas.openxmlformats.org/drawingml/2006/picture">
                      <pic:pic xmlns:pic="http://schemas.openxmlformats.org/drawingml/2006/picture">
                        <pic:nvPicPr>
                          <pic:cNvPr id="0" name="Picture 1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5" name="Drawing 145" descr="Picture"/>
                  <a:graphic xmlns:a="http://schemas.openxmlformats.org/drawingml/2006/main">
                    <a:graphicData uri="http://schemas.openxmlformats.org/drawingml/2006/picture">
                      <pic:pic xmlns:pic="http://schemas.openxmlformats.org/drawingml/2006/picture">
                        <pic:nvPicPr>
                          <pic:cNvPr id="0" name="Picture 1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depisteze /sa elimine, greșelile de logica dintr-un program</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tehnologiilor dotate cu inteligenta artificiala programate pentru luarea de masuri de recondiționare a echilibrului ecosistemic si a sustenabilitatii</w:t>
            </w:r>
          </w:p>
        </w:tc>
      </w:tr>
    </w:tbl>
    <w:p>
      <w:pPr>
        <w:pageBreakBefore w:val="true"/>
      </w:pPr>
    </w:p>
    <w:p>
      <w:pPr>
        <w:pStyle w:val="Normal"/>
        <w:rPr/>
      </w:pPr>
      <w:r>
        <w:rPr>
          <w:lang w:val="ro-RO"/>
        </w:rPr>
        <w:t>73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6" name="Drawing 146" descr="Picture"/>
                  <a:graphic xmlns:a="http://schemas.openxmlformats.org/drawingml/2006/main">
                    <a:graphicData uri="http://schemas.openxmlformats.org/drawingml/2006/picture">
                      <pic:pic xmlns:pic="http://schemas.openxmlformats.org/drawingml/2006/picture">
                        <pic:nvPicPr>
                          <pic:cNvPr id="0" name="Picture 1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7" name="Drawing 147" descr="Picture"/>
                  <a:graphic xmlns:a="http://schemas.openxmlformats.org/drawingml/2006/main">
                    <a:graphicData uri="http://schemas.openxmlformats.org/drawingml/2006/picture">
                      <pic:pic xmlns:pic="http://schemas.openxmlformats.org/drawingml/2006/picture">
                        <pic:nvPicPr>
                          <pic:cNvPr id="0" name="Picture 1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depisteze /sa elimine, greșelile de logica dintr-un program</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strategiilor logice de evitare prin proceduri de a afecta mediul natural sau de a defecta obiectele in timpul functionarii</w:t>
            </w:r>
          </w:p>
        </w:tc>
      </w:tr>
    </w:tbl>
    <w:p>
      <w:pPr>
        <w:pageBreakBefore w:val="true"/>
      </w:pPr>
    </w:p>
    <w:p>
      <w:pPr>
        <w:pStyle w:val="Normal"/>
        <w:rPr/>
      </w:pPr>
      <w:r>
        <w:rPr>
          <w:lang w:val="ro-RO"/>
        </w:rPr>
        <w:t>74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8" name="Drawing 148" descr="Picture"/>
                  <a:graphic xmlns:a="http://schemas.openxmlformats.org/drawingml/2006/main">
                    <a:graphicData uri="http://schemas.openxmlformats.org/drawingml/2006/picture">
                      <pic:pic xmlns:pic="http://schemas.openxmlformats.org/drawingml/2006/picture">
                        <pic:nvPicPr>
                          <pic:cNvPr id="0" name="Picture 1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9" name="Drawing 149" descr="Picture"/>
                  <a:graphic xmlns:a="http://schemas.openxmlformats.org/drawingml/2006/main">
                    <a:graphicData uri="http://schemas.openxmlformats.org/drawingml/2006/picture">
                      <pic:pic xmlns:pic="http://schemas.openxmlformats.org/drawingml/2006/picture">
                        <pic:nvPicPr>
                          <pic:cNvPr id="0" name="Picture 1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de instrumente It capabile sa depisteze /sa elimine, greșelile de logica dintr-un program</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inteligentei artificiale anexata utilajelor care va fi dotata cu proceduri de funcţionare in diverse condiții si cu proceduri de urgenta in cazul crizelor de mediu</w:t>
            </w:r>
          </w:p>
        </w:tc>
      </w:tr>
    </w:tbl>
    <w:p>
      <w:pPr>
        <w:pageBreakBefore w:val="true"/>
      </w:pPr>
    </w:p>
    <w:p>
      <w:pPr>
        <w:pStyle w:val="Normal"/>
        <w:rPr/>
      </w:pPr>
      <w:r>
        <w:rPr>
          <w:lang w:val="ro-RO"/>
        </w:rPr>
        <w:t>75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0" name="Drawing 150" descr="Picture"/>
                  <a:graphic xmlns:a="http://schemas.openxmlformats.org/drawingml/2006/main">
                    <a:graphicData uri="http://schemas.openxmlformats.org/drawingml/2006/picture">
                      <pic:pic xmlns:pic="http://schemas.openxmlformats.org/drawingml/2006/picture">
                        <pic:nvPicPr>
                          <pic:cNvPr id="0" name="Picture 1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1" name="Drawing 151" descr="Picture"/>
                  <a:graphic xmlns:a="http://schemas.openxmlformats.org/drawingml/2006/main">
                    <a:graphicData uri="http://schemas.openxmlformats.org/drawingml/2006/picture">
                      <pic:pic xmlns:pic="http://schemas.openxmlformats.org/drawingml/2006/picture">
                        <pic:nvPicPr>
                          <pic:cNvPr id="0" name="Picture 1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Realizarea de produse IT capabile sa detecteze erorile de procedura in utilizarea logicilor in strategii si in ieșirea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sistemelor de recunoaștere de paternuri comportamentali pentru mediu si de proceduri de acțiune directa sau indirecta la nevoie</w:t>
            </w:r>
          </w:p>
        </w:tc>
      </w:tr>
    </w:tbl>
    <w:p>
      <w:pPr>
        <w:pageBreakBefore w:val="true"/>
      </w:pPr>
    </w:p>
    <w:p>
      <w:pPr>
        <w:pStyle w:val="Normal"/>
        <w:rPr/>
      </w:pPr>
      <w:r>
        <w:rPr>
          <w:lang w:val="ro-RO"/>
        </w:rPr>
        <w:t>76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2" name="Drawing 152" descr="Picture"/>
                  <a:graphic xmlns:a="http://schemas.openxmlformats.org/drawingml/2006/main">
                    <a:graphicData uri="http://schemas.openxmlformats.org/drawingml/2006/picture">
                      <pic:pic xmlns:pic="http://schemas.openxmlformats.org/drawingml/2006/picture">
                        <pic:nvPicPr>
                          <pic:cNvPr id="0" name="Picture 1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3" name="Drawing 153" descr="Picture"/>
                  <a:graphic xmlns:a="http://schemas.openxmlformats.org/drawingml/2006/main">
                    <a:graphicData uri="http://schemas.openxmlformats.org/drawingml/2006/picture">
                      <pic:pic xmlns:pic="http://schemas.openxmlformats.org/drawingml/2006/picture">
                        <pic:nvPicPr>
                          <pic:cNvPr id="0" name="Picture 1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Realizarea de produse IT capabile sa detecteze erorile de procedura in utilizarea logicilor in strategii si in ieșirea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strategiilor logice capabile sa utilizeze răspunsurile mediului prin evaluare procedurala, care va permite selectarea datelor relevante </w:t>
            </w:r>
          </w:p>
        </w:tc>
      </w:tr>
    </w:tbl>
    <w:p>
      <w:pPr>
        <w:pageBreakBefore w:val="true"/>
      </w:pPr>
    </w:p>
    <w:p>
      <w:pPr>
        <w:pStyle w:val="Normal"/>
        <w:rPr/>
      </w:pPr>
      <w:r>
        <w:rPr>
          <w:lang w:val="ro-RO"/>
        </w:rPr>
        <w:t>77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4" name="Drawing 154" descr="Picture"/>
                  <a:graphic xmlns:a="http://schemas.openxmlformats.org/drawingml/2006/main">
                    <a:graphicData uri="http://schemas.openxmlformats.org/drawingml/2006/picture">
                      <pic:pic xmlns:pic="http://schemas.openxmlformats.org/drawingml/2006/picture">
                        <pic:nvPicPr>
                          <pic:cNvPr id="0" name="Picture 1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5" name="Drawing 155" descr="Picture"/>
                  <a:graphic xmlns:a="http://schemas.openxmlformats.org/drawingml/2006/main">
                    <a:graphicData uri="http://schemas.openxmlformats.org/drawingml/2006/picture">
                      <pic:pic xmlns:pic="http://schemas.openxmlformats.org/drawingml/2006/picture">
                        <pic:nvPicPr>
                          <pic:cNvPr id="0" name="Picture 1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Realizarea de produse IT capabile sa detecteze erorile de procedura in utilizarea logicilor in strategii si in ieșirea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procesoarelor de date pe analiza logica încrucișată ce vor primi datele relevante selectate cu ajutorul unor proceduri validate</w:t>
            </w:r>
          </w:p>
        </w:tc>
      </w:tr>
    </w:tbl>
    <w:p>
      <w:pPr>
        <w:pageBreakBefore w:val="true"/>
      </w:pPr>
    </w:p>
    <w:p>
      <w:pPr>
        <w:pStyle w:val="Normal"/>
        <w:rPr/>
      </w:pPr>
      <w:r>
        <w:rPr>
          <w:lang w:val="ro-RO"/>
        </w:rPr>
        <w:t>78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6" name="Drawing 156" descr="Picture"/>
                  <a:graphic xmlns:a="http://schemas.openxmlformats.org/drawingml/2006/main">
                    <a:graphicData uri="http://schemas.openxmlformats.org/drawingml/2006/picture">
                      <pic:pic xmlns:pic="http://schemas.openxmlformats.org/drawingml/2006/picture">
                        <pic:nvPicPr>
                          <pic:cNvPr id="0" name="Picture 1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7" name="Drawing 157" descr="Picture"/>
                  <a:graphic xmlns:a="http://schemas.openxmlformats.org/drawingml/2006/main">
                    <a:graphicData uri="http://schemas.openxmlformats.org/drawingml/2006/picture">
                      <pic:pic xmlns:pic="http://schemas.openxmlformats.org/drawingml/2006/picture">
                        <pic:nvPicPr>
                          <pic:cNvPr id="0" name="Picture 1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evaluarea încrucișata a proceselor cu ajutorul logicilor multiple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Dezvoltarea strategiilor logice capabile sa permită evaluarea încrucișata a informațiilor primite, pentru a sesiza valoarea lor logica in relație cu datele privind starea mediului </w:t>
            </w:r>
          </w:p>
        </w:tc>
      </w:tr>
    </w:tbl>
    <w:p>
      <w:pPr>
        <w:pageBreakBefore w:val="true"/>
      </w:pPr>
    </w:p>
    <w:p>
      <w:pPr>
        <w:pStyle w:val="Normal"/>
        <w:rPr/>
      </w:pPr>
      <w:r>
        <w:rPr>
          <w:lang w:val="ro-RO"/>
        </w:rPr>
        <w:t>79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8" name="Drawing 158" descr="Picture"/>
                  <a:graphic xmlns:a="http://schemas.openxmlformats.org/drawingml/2006/main">
                    <a:graphicData uri="http://schemas.openxmlformats.org/drawingml/2006/picture">
                      <pic:pic xmlns:pic="http://schemas.openxmlformats.org/drawingml/2006/picture">
                        <pic:nvPicPr>
                          <pic:cNvPr id="0" name="Picture 1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9" name="Drawing 159" descr="Picture"/>
                  <a:graphic xmlns:a="http://schemas.openxmlformats.org/drawingml/2006/main">
                    <a:graphicData uri="http://schemas.openxmlformats.org/drawingml/2006/picture">
                      <pic:pic xmlns:pic="http://schemas.openxmlformats.org/drawingml/2006/picture">
                        <pic:nvPicPr>
                          <pic:cNvPr id="0" name="Picture 1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evaluarea încrucișata a proceselor cu ajutorul logicilor multiple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bazelor de date comparative privind starea mediului care vor permite aprecierea in timp real prin sensuri atașați mobilelor ce traversează mediul, si care vor trimite automat  datele spre procesare către baza de date</w:t>
            </w:r>
          </w:p>
        </w:tc>
      </w:tr>
    </w:tbl>
    <w:p>
      <w:pPr>
        <w:pageBreakBefore w:val="true"/>
      </w:pPr>
    </w:p>
    <w:p>
      <w:pPr>
        <w:pStyle w:val="Normal"/>
        <w:rPr/>
      </w:pPr>
      <w:r>
        <w:rPr>
          <w:lang w:val="ro-RO"/>
        </w:rPr>
        <w:t>80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0" name="Drawing 160" descr="Picture"/>
                  <a:graphic xmlns:a="http://schemas.openxmlformats.org/drawingml/2006/main">
                    <a:graphicData uri="http://schemas.openxmlformats.org/drawingml/2006/picture">
                      <pic:pic xmlns:pic="http://schemas.openxmlformats.org/drawingml/2006/picture">
                        <pic:nvPicPr>
                          <pic:cNvPr id="0" name="Picture 1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61" name="Drawing 161" descr="Picture"/>
                  <a:graphic xmlns:a="http://schemas.openxmlformats.org/drawingml/2006/main">
                    <a:graphicData uri="http://schemas.openxmlformats.org/drawingml/2006/picture">
                      <pic:pic xmlns:pic="http://schemas.openxmlformats.org/drawingml/2006/picture">
                        <pic:nvPicPr>
                          <pic:cNvPr id="0" name="Picture 1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instrumentelor IT care sa permită evaluarea încrucișata a proceselor cu ajutorul logicilor multiple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inteligentei artificiale astfel încât sa poată supraveghea permanent starea mediului si sa poată împreuna cu oamenii implicați sa ia masurile de redresare necesare</w:t>
            </w:r>
          </w:p>
        </w:tc>
      </w:tr>
    </w:tbl>
    <w:p>
      <w:pPr>
        <w:pageBreakBefore w:val="true"/>
      </w:pPr>
    </w:p>
    <w:sectPr>
      <w:type w:val="nextPage"/>
      <w:pgSz w:h="15840" w:w="12240"/>
      <w:pgMar w:bottom="1440" w:footer="0" w:gutter="0" w:header="0" w:left="1800" w:right="1800" w:top="1440"/>
      <w:pgNumType w:fmt="decimal"/>
      <w:formProt w:val="false"/>
      <w:textDirection w:val="lrTb"/>
      <w:docGrid w:charSpace="4294965247"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20"/>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 w:eastAsiaTheme="minorEastAsia" w:hAnsi="Cambria" w:hAnsiTheme="minorHAnsi"/>
        <w:szCs w:val="22"/>
        <w:lang w:bidi="ar-SA" w:eastAsia="en-US" w:val="en-US"/>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widowControl/>
      <w:bidi w:val="0"/>
      <w:spacing w:after="200" w:before="0" w:line="276"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 w:eastAsiaTheme="majorEastAsia" w:hAnsi="Calibri" w:hAnsiTheme="majorHAnsi"/>
      <w:i/>
      <w:iCs/>
      <w:color w:themeColor="text1" w:themeTint="bf" w:val="404040"/>
      <w:sz w:val="20"/>
      <w:szCs w:val="20"/>
    </w:rPr>
  </w:style>
  <w:style w:default="1" w:styleId="DefaultParagraphFont" w:type="character">
    <w:name w:val="Default Paragraph Font"/>
    <w:uiPriority w:val="1"/>
    <w:semiHidden/>
    <w:unhideWhenUsed/>
    <w:qFormat/>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customStyle="1" w:styleId="Heading1Char" w:type="character">
    <w:name w:val="Heading 1 Char"/>
    <w:basedOn w:val="DefaultParagraphFont"/>
    <w:link w:val="Heading1"/>
    <w:uiPriority w:val="9"/>
    <w:qFormat/>
    <w:rsid w:val="00fc693f"/>
    <w:rPr>
      <w:rFonts w:ascii="Calibri" w:asciiTheme="majorHAnsi" w:cs="" w:cstheme="majorBidi" w:eastAsia=""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 w:eastAsiaTheme="majorEastAsia" w:hAnsi="Calibri" w:hAnsiTheme="majorHAnsi"/>
      <w:color w:themeColor="text2" w:themeShade="bf" w:val="17365D"/>
      <w:spacing w:val="5"/>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 w:eastAsiaTheme="majorEastAsia" w:hAnsi="Calibri" w:hAnsiTheme="majorHAnsi"/>
      <w:i/>
      <w:iCs/>
      <w:color w:themeColor="accent1" w:val="4F81BD"/>
      <w:spacing w:val="15"/>
      <w:sz w:val="24"/>
      <w:szCs w:val="24"/>
    </w:rPr>
  </w:style>
  <w:style w:customStyle="1" w:styleId="BodyTextChar" w:type="character">
    <w:name w:val="Body Text Char"/>
    <w:basedOn w:val="DefaultParagraphFont"/>
    <w:link w:val="BodyTex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customStyle="1" w:styleId="BalloonTextChar" w:type="character">
    <w:name w:val="Balloon Text Char"/>
    <w:basedOn w:val="DefaultParagraphFont"/>
    <w:link w:val="BalloonText"/>
    <w:uiPriority w:val="99"/>
    <w:semiHidden/>
    <w:qFormat/>
    <w:rsid w:val="009630c4"/>
    <w:rPr>
      <w:rFonts w:ascii="Segoe UI" w:cs="Segoe UI" w:hAnsi="Segoe UI"/>
      <w:sz w:val="18"/>
      <w:szCs w:val="18"/>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200" w:before="0"/>
      <w:ind w:hanging="360" w:left="360"/>
      <w:contextualSpacing/>
    </w:pPr>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link w:val="HeaderChar"/>
    <w:uiPriority w:val="99"/>
    <w:unhideWhenUsed/>
    <w:rsid w:val="00e618bf"/>
    <w:pPr>
      <w:tabs>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Title" w:type="paragraph">
    <w:name w:val="Title"/>
    <w:basedOn w:val="Normal"/>
    <w:next w:val="Normal"/>
    <w:link w:val="TitleChar"/>
    <w:uiPriority w:val="10"/>
    <w:qFormat/>
    <w:rsid w:val="00fc693f"/>
    <w:pPr>
      <w:pBdr>
        <w:bottom w:color="4F81BD" w:space="4" w:sz="8" w:val="single"/>
      </w:pBdr>
      <w:spacing w:after="300" w:before="0" w:line="240" w:lineRule="auto"/>
      <w:contextualSpacing/>
    </w:pPr>
    <w:rPr>
      <w:rFonts w:ascii="Calibri" w:asciiTheme="majorHAnsi" w:cs="" w:cstheme="majorBidi" w:eastAsia="" w:eastAsiaTheme="majorEastAsia" w:hAnsi="Calibri" w:hAnsiTheme="majorHAnsi"/>
      <w:color w:themeColor="text2" w:themeShade="bf" w:val="17365D"/>
      <w:spacing w:val="5"/>
      <w:sz w:val="52"/>
      <w:szCs w:val="52"/>
    </w:rPr>
  </w:style>
  <w:style w:styleId="Subtitle" w:type="paragraph">
    <w:name w:val="Subtitle"/>
    <w:basedOn w:val="Normal"/>
    <w:next w:val="Normal"/>
    <w:link w:val="SubtitleChar"/>
    <w:uiPriority w:val="11"/>
    <w:qFormat/>
    <w:rsid w:val="00fc693f"/>
    <w:pPr/>
    <w:rPr>
      <w:rFonts w:ascii="Calibri" w:asciiTheme="majorHAnsi" w:cs="" w:cstheme="majorBidi" w:eastAsia=""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20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Bullet3" w:type="paragraph">
    <w:name w:val="List Bullet 3"/>
    <w:basedOn w:val="Normal"/>
    <w:uiPriority w:val="99"/>
    <w:unhideWhenUsed/>
    <w:qFormat/>
    <w:rsid w:val="00326f90"/>
    <w:pPr>
      <w:spacing w:after="200" w:before="0"/>
      <w:contextualSpacing/>
    </w:pPr>
    <w:rPr/>
  </w:style>
  <w:style w:styleId="ListBullet4" w:type="paragraph">
    <w:name w:val="List Bullet 4"/>
    <w:basedOn w:val="Normal"/>
    <w:uiPriority w:val="99"/>
    <w:unhideWhenUsed/>
    <w:qFormat/>
    <w:rsid w:val="00326f90"/>
    <w:pPr>
      <w:spacing w:after="200" w:before="0"/>
      <w:ind w:hanging="360" w:left="1080"/>
      <w:contextualSpacing/>
    </w:pPr>
    <w:rPr/>
  </w:style>
  <w:style w:styleId="ListBullet" w:type="paragraph">
    <w:name w:val="List Bullet"/>
    <w:basedOn w:val="Normal"/>
    <w:uiPriority w:val="99"/>
    <w:unhideWhenUsed/>
    <w:qFormat/>
    <w:rsid w:val="00326f90"/>
    <w:pPr>
      <w:spacing w:after="200" w:before="0"/>
      <w:contextualSpacing/>
    </w:pPr>
    <w:rPr/>
  </w:style>
  <w:style w:styleId="ListBullet2" w:type="paragraph">
    <w:name w:val="List Bullet 2"/>
    <w:basedOn w:val="Normal"/>
    <w:uiPriority w:val="99"/>
    <w:unhideWhenUsed/>
    <w:qFormat/>
    <w:rsid w:val="00326f90"/>
    <w:pPr>
      <w:spacing w:after="200" w:before="0"/>
      <w:contextualSpacing/>
    </w:pPr>
    <w:rPr/>
  </w:style>
  <w:style w:styleId="ListNumber" w:type="paragraph">
    <w:name w:val="List Number"/>
    <w:basedOn w:val="Normal"/>
    <w:uiPriority w:val="99"/>
    <w:unhideWhenUsed/>
    <w:qFormat/>
    <w:rsid w:val="00326f90"/>
    <w:pPr>
      <w:spacing w:after="200" w:before="0"/>
      <w:contextualSpacing/>
    </w:pPr>
    <w:rPr/>
  </w:style>
  <w:style w:styleId="ListNumber2" w:type="paragraph">
    <w:name w:val="List Number 2"/>
    <w:basedOn w:val="Normal"/>
    <w:uiPriority w:val="99"/>
    <w:unhideWhenUsed/>
    <w:qFormat/>
    <w:rsid w:val="0029639d"/>
    <w:pPr>
      <w:spacing w:after="200" w:before="0"/>
      <w:contextualSpacing/>
    </w:pPr>
    <w:rPr/>
  </w:style>
  <w:style w:styleId="ListNumber3" w:type="paragraph">
    <w:name w:val="List Number 3"/>
    <w:basedOn w:val="Normal"/>
    <w:uiPriority w:val="99"/>
    <w:unhideWhenUsed/>
    <w:qFormat/>
    <w:rsid w:val="0029639d"/>
    <w:pPr>
      <w:spacing w:after="20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leader="none" w:pos="576" w:val="left"/>
        <w:tab w:leader="none" w:pos="1152" w:val="left"/>
        <w:tab w:leader="none" w:pos="1728" w:val="left"/>
        <w:tab w:leader="none" w:pos="2304" w:val="left"/>
        <w:tab w:leader="none" w:pos="2880" w:val="left"/>
        <w:tab w:leader="none" w:pos="3456" w:val="left"/>
        <w:tab w:leader="none" w:pos="4032" w:val="left"/>
      </w:tabs>
      <w:bidi w:val="0"/>
      <w:jc w:val="left"/>
    </w:pPr>
    <w:rPr>
      <w:rFonts w:ascii="Courier" w:cs="" w:cstheme="minorBidi" w:eastAsia="" w:eastAsiaTheme="minorEastAsia" w:hAnsi="Courier"/>
      <w:color w:val="00000A"/>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pBdr>
        <w:bottom w:color="4F81BD" w:space="4" w:sz="4" w:val="single"/>
      </w:pBdr>
      <w:spacing w:after="280" w:before="200"/>
      <w:ind w:hanging="0" w:left="936" w:right="936"/>
    </w:pPr>
    <w:rPr>
      <w:b/>
      <w:bCs/>
      <w:i/>
      <w:iCs/>
      <w:color w:themeColor="accent1" w:val="4F81BD"/>
    </w:rPr>
  </w:style>
  <w:style w:styleId="TOCHeading" w:type="paragraph">
    <w:name w:val="TOC Heading"/>
    <w:basedOn w:val="Heading1"/>
    <w:next w:val="Normal"/>
    <w:uiPriority w:val="39"/>
    <w:semiHidden/>
    <w:unhideWhenUsed/>
    <w:qFormat/>
    <w:rsid w:val="00fc693f"/>
    <w:pPr/>
    <w:rPr/>
  </w:style>
  <w:style w:styleId="BalloonText" w:type="paragraph">
    <w:name w:val="Balloon Text"/>
    <w:basedOn w:val="Normal"/>
    <w:link w:val="BalloonTextChar"/>
    <w:uiPriority w:val="99"/>
    <w:semiHidden/>
    <w:unhideWhenUsed/>
    <w:qFormat/>
    <w:rsid w:val="009630c4"/>
    <w:pPr>
      <w:spacing w:after="0" w:before="0" w:line="240" w:lineRule="auto"/>
    </w:pPr>
    <w:rPr>
      <w:rFonts w:ascii="Segoe UI" w:cs="Segoe UI" w:hAnsi="Segoe UI"/>
      <w:sz w:val="18"/>
      <w:szCs w:val="18"/>
    </w:rPr>
  </w:style>
  <w:style w:styleId="TableContents" w:type="paragraph">
    <w:name w:val="Table Contents"/>
    <w:basedOn w:val="Normal"/>
    <w:qFormat/>
    <w:pPr/>
    <w:rPr/>
  </w:style>
  <w:style w:styleId="TableHeading" w:type="paragraph">
    <w:name w:val="Table Heading"/>
    <w:basedOn w:val="TableContents"/>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settings.xml" Type="http://schemas.openxmlformats.org/officeDocument/2006/relationships/settings"/><Relationship Id="rId4" Target="theme/theme1.xml" Type="http://schemas.openxmlformats.org/officeDocument/2006/relationships/theme"/><Relationship Id="rId5" Target="../customXml/item1.xml" Type="http://schemas.openxmlformats.org/officeDocument/2006/relationships/customXml"/><Relationship Id="rId6" Target="media/image1.png" Type="http://schemas.openxmlformats.org/officeDocument/2006/relationships/image"/><Relationship Id="rId7"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AD113-C6DF-416B-996D-BA339C9D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LibreOffice/5.3.6.1$Windows_x86 LibreOffice_project/686f202eff87ef707079aeb7f485847613344eb7</Application>
  <Pages>1</Pages>
  <Words>82</Words>
  <Characters>1192</Characters>
  <CharactersWithSpaces>1226</CharactersWithSpaces>
  <Paragraphs>49</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2019-04-15T06:10:00Z</dcterms:created>
  <dc:creator>python-docx</dc:creator>
  <dc:language>en-GB</dc:language>
  <dcterms:modified xsi:type="dcterms:W3CDTF">2019-09-03T01:43:51Z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AppVersion" pid="2">
    <vt:lpwstr>16.0000</vt:lpwstr>
  </property>
  <property fmtid="{D5CDD505-2E9C-101B-9397-08002B2CF9AE}" name="DocSecurity" pid="3">
    <vt:i4>0</vt:i4>
  </property>
  <property fmtid="{D5CDD505-2E9C-101B-9397-08002B2CF9AE}" name="HyperlinksChanged" pid="4">
    <vt:bool>0</vt:bool>
  </property>
  <property fmtid="{D5CDD505-2E9C-101B-9397-08002B2CF9AE}" name="LinksUpToDate" pid="5">
    <vt:bool>0</vt:bool>
  </property>
  <property fmtid="{D5CDD505-2E9C-101B-9397-08002B2CF9AE}" name="ScaleCrop" pid="6">
    <vt:bool>0</vt:bool>
  </property>
  <property fmtid="{D5CDD505-2E9C-101B-9397-08002B2CF9AE}" name="ShareDoc" pid="7">
    <vt:bool>0</vt:bool>
  </property>
</Properties>
</file>