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20"/>
          <w:u w:val="single"/>
        </w:rPr>
      </w:pPr>
      <w:r>
        <w:drawing>
          <wp:anchor behindDoc="1" distT="0" distB="0" distL="114935" distR="114935" simplePos="0" locked="0" layoutInCell="1" allowOverlap="1" relativeHeight="3">
            <wp:simplePos x="0" y="0"/>
            <wp:positionH relativeFrom="column">
              <wp:posOffset>4688205</wp:posOffset>
            </wp:positionH>
            <wp:positionV relativeFrom="paragraph">
              <wp:posOffset>228600</wp:posOffset>
            </wp:positionV>
            <wp:extent cx="996315" cy="12477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96315" cy="1247775"/>
                    </a:xfrm>
                    <a:prstGeom prst="rect">
                      <a:avLst/>
                    </a:prstGeom>
                    <a:ln w="9525">
                      <a:solidFill>
                        <a:srgbClr val="0D0D0D"/>
                      </a:solidFill>
                    </a:ln>
                  </pic:spPr>
                </pic:pic>
              </a:graphicData>
            </a:graphic>
          </wp:anchor>
        </w:drawing>
      </w:r>
      <w:r>
        <w:rPr>
          <w:b/>
          <w:sz w:val="36"/>
          <w:szCs w:val="20"/>
          <w:u w:val="single"/>
        </w:rPr>
        <w:t>C</w:t>
      </w:r>
      <w:r>
        <w:rPr>
          <w:b/>
          <w:sz w:val="36"/>
          <w:szCs w:val="20"/>
          <w:u w:val="single"/>
        </w:rPr>
        <w:t>URRICULUM VITAE</w:t>
      </w:r>
    </w:p>
    <w:p>
      <w:pPr>
        <w:pStyle w:val="Normal"/>
        <w:jc w:val="center"/>
        <w:rPr>
          <w:b/>
          <w:b/>
          <w:sz w:val="20"/>
          <w:szCs w:val="20"/>
          <w:u w:val="single"/>
        </w:rPr>
      </w:pPr>
      <w:r>
        <w:rPr>
          <w:b/>
          <w:sz w:val="20"/>
          <w:szCs w:val="20"/>
          <w:u w:val="single"/>
        </w:rPr>
      </w:r>
    </w:p>
    <w:p>
      <w:pPr>
        <w:pStyle w:val="Normal"/>
        <w:jc w:val="center"/>
        <w:rPr>
          <w:b/>
          <w:b/>
          <w:sz w:val="20"/>
          <w:szCs w:val="20"/>
          <w:u w:val="single"/>
        </w:rPr>
      </w:pPr>
      <w:r>
        <w:rPr>
          <w:b/>
          <w:sz w:val="20"/>
          <w:szCs w:val="20"/>
          <w:u w:val="single"/>
        </w:rPr>
      </w:r>
    </w:p>
    <w:p>
      <w:pPr>
        <w:pStyle w:val="Normal"/>
        <w:rPr>
          <w:b/>
          <w:b/>
          <w:sz w:val="32"/>
          <w:szCs w:val="20"/>
          <w:u w:val="single"/>
        </w:rPr>
      </w:pPr>
      <w:r>
        <w:rPr>
          <w:b/>
          <w:sz w:val="32"/>
          <w:szCs w:val="20"/>
          <w:u w:val="single"/>
        </w:rPr>
      </w:r>
    </w:p>
    <w:p>
      <w:pPr>
        <w:pStyle w:val="Normal"/>
        <w:rPr>
          <w:b/>
          <w:b/>
          <w:sz w:val="78"/>
          <w:szCs w:val="20"/>
        </w:rPr>
      </w:pPr>
      <w:r>
        <w:rPr>
          <w:b/>
          <w:sz w:val="78"/>
          <w:szCs w:val="20"/>
        </w:rPr>
      </w:r>
    </w:p>
    <w:p>
      <w:pPr>
        <w:pStyle w:val="Normal"/>
        <w:rPr>
          <w:b/>
          <w:b/>
          <w:sz w:val="12"/>
          <w:szCs w:val="20"/>
        </w:rPr>
      </w:pPr>
      <w:r>
        <w:rPr>
          <w:b/>
          <w:sz w:val="12"/>
          <w:szCs w:val="20"/>
        </w:rPr>
      </w:r>
    </w:p>
    <w:p>
      <w:pPr>
        <w:pStyle w:val="Normal"/>
        <w:rPr>
          <w:b/>
          <w:b/>
          <w:sz w:val="2"/>
          <w:szCs w:val="20"/>
        </w:rPr>
      </w:pPr>
      <w:r>
        <w:rPr>
          <w:b/>
          <w:sz w:val="2"/>
          <w:szCs w:val="20"/>
        </w:rPr>
      </w:r>
    </w:p>
    <w:p>
      <w:pPr>
        <w:pStyle w:val="Normal"/>
        <w:rPr/>
      </w:pPr>
      <w:r>
        <w:rPr>
          <w:b/>
          <w:sz w:val="32"/>
          <w:szCs w:val="20"/>
        </w:rPr>
        <w:t>KAMRAN ALI</w:t>
      </w:r>
      <w:r>
        <w:rPr>
          <w:b/>
          <w:sz w:val="20"/>
          <w:szCs w:val="20"/>
        </w:rPr>
        <w:tab/>
        <w:tab/>
        <w:t xml:space="preserve">Mobile: +91-9105820811   </w:t>
        <w:tab/>
        <w:t>Email:alikamran83@gmail.com</w:t>
      </w:r>
    </w:p>
    <w:p>
      <w:pPr>
        <w:pStyle w:val="Normal"/>
        <w:jc w:val="both"/>
        <w:rPr>
          <w:b/>
          <w:b/>
          <w:sz w:val="20"/>
          <w:szCs w:val="20"/>
          <w:lang w:val="en-US" w:eastAsia="en-US"/>
        </w:rPr>
      </w:pPr>
      <w:r>
        <w:rPr>
          <w:b/>
          <w:sz w:val="20"/>
          <w:szCs w:val="20"/>
          <w:lang w:val="en-US" w:eastAsia="en-US"/>
        </w:rPr>
        <mc:AlternateContent>
          <mc:Choice Requires="wps">
            <w:drawing>
              <wp:anchor behindDoc="0" distT="0" distB="0" distL="114935" distR="114935" simplePos="0" locked="0" layoutInCell="1" allowOverlap="1" relativeHeight="2">
                <wp:simplePos x="0" y="0"/>
                <wp:positionH relativeFrom="column">
                  <wp:posOffset>-102870</wp:posOffset>
                </wp:positionH>
                <wp:positionV relativeFrom="paragraph">
                  <wp:posOffset>43180</wp:posOffset>
                </wp:positionV>
                <wp:extent cx="5868035" cy="635"/>
                <wp:effectExtent l="0" t="0" r="0" b="0"/>
                <wp:wrapNone/>
                <wp:docPr id="2" name=""/>
                <a:graphic xmlns:a="http://schemas.openxmlformats.org/drawingml/2006/main">
                  <a:graphicData uri="http://schemas.microsoft.com/office/word/2010/wordprocessingShape">
                    <wps:wsp>
                      <wps:cNvSpPr/>
                      <wps:spPr>
                        <a:xfrm>
                          <a:off x="0" y="0"/>
                          <a:ext cx="586728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8.1pt,3.4pt" to="453.85pt,3.4pt" stroked="t" style="position:absolute">
                <v:stroke color="black" weight="19080" joinstyle="miter" endcap="square"/>
                <v:fill o:detectmouseclick="t" on="false"/>
              </v:line>
            </w:pict>
          </mc:Fallback>
        </mc:AlternateContent>
      </w:r>
    </w:p>
    <w:p>
      <w:pPr>
        <w:pStyle w:val="Normal"/>
        <w:jc w:val="both"/>
        <w:rPr/>
      </w:pPr>
      <w:r>
        <w:rPr>
          <w:b/>
          <w:szCs w:val="20"/>
          <w:u w:val="single"/>
        </w:rPr>
        <w:t>PERSONAL PROFILE</w:t>
      </w:r>
      <w:r>
        <w:rPr>
          <w:b/>
          <w:szCs w:val="20"/>
        </w:rPr>
        <w:t>:</w:t>
      </w:r>
    </w:p>
    <w:p>
      <w:pPr>
        <w:pStyle w:val="Normal"/>
        <w:jc w:val="both"/>
        <w:rPr>
          <w:b/>
          <w:b/>
          <w:sz w:val="20"/>
          <w:szCs w:val="20"/>
          <w:u w:val="single"/>
        </w:rPr>
      </w:pPr>
      <w:r>
        <w:rPr>
          <w:b/>
          <w:sz w:val="20"/>
          <w:szCs w:val="20"/>
          <w:u w:val="single"/>
        </w:rPr>
      </w:r>
    </w:p>
    <w:p>
      <w:pPr>
        <w:pStyle w:val="Normal"/>
        <w:numPr>
          <w:ilvl w:val="0"/>
          <w:numId w:val="4"/>
        </w:numPr>
        <w:jc w:val="both"/>
        <w:rPr>
          <w:sz w:val="20"/>
          <w:szCs w:val="20"/>
        </w:rPr>
      </w:pPr>
      <w:r>
        <w:rPr>
          <w:sz w:val="20"/>
          <w:szCs w:val="20"/>
        </w:rPr>
        <w:t>Desire a challenging job in an Organization which recognize and value Individual Contribution and gives Opportunities for Continuous Growth.</w:t>
      </w:r>
    </w:p>
    <w:p>
      <w:pPr>
        <w:pStyle w:val="Normal"/>
        <w:jc w:val="both"/>
        <w:rPr>
          <w:sz w:val="12"/>
          <w:szCs w:val="20"/>
        </w:rPr>
      </w:pPr>
      <w:r>
        <w:rPr>
          <w:sz w:val="12"/>
          <w:szCs w:val="20"/>
        </w:rPr>
      </w:r>
    </w:p>
    <w:p>
      <w:pPr>
        <w:pStyle w:val="Normal"/>
        <w:jc w:val="both"/>
        <w:rPr/>
      </w:pPr>
      <w:r>
        <w:rPr>
          <w:b/>
          <w:szCs w:val="20"/>
          <w:u w:val="single"/>
        </w:rPr>
        <w:t>SKILLS / STRENGTHS</w:t>
      </w:r>
      <w:r>
        <w:rPr>
          <w:b/>
          <w:szCs w:val="20"/>
        </w:rPr>
        <w:t xml:space="preserve">: </w:t>
      </w:r>
    </w:p>
    <w:p>
      <w:pPr>
        <w:pStyle w:val="Normal"/>
        <w:jc w:val="both"/>
        <w:rPr>
          <w:b/>
          <w:b/>
          <w:sz w:val="20"/>
          <w:szCs w:val="20"/>
        </w:rPr>
      </w:pPr>
      <w:r>
        <w:rPr>
          <w:b/>
          <w:sz w:val="20"/>
          <w:szCs w:val="20"/>
        </w:rPr>
      </w:r>
    </w:p>
    <w:p>
      <w:pPr>
        <w:pStyle w:val="Normal"/>
        <w:numPr>
          <w:ilvl w:val="0"/>
          <w:numId w:val="4"/>
        </w:numPr>
        <w:jc w:val="both"/>
        <w:rPr>
          <w:sz w:val="20"/>
          <w:szCs w:val="20"/>
        </w:rPr>
      </w:pPr>
      <w:r>
        <w:rPr>
          <w:sz w:val="20"/>
          <w:szCs w:val="20"/>
        </w:rPr>
        <w:t>Tolerant and Flexible to Different Situations</w:t>
      </w:r>
    </w:p>
    <w:p>
      <w:pPr>
        <w:pStyle w:val="Normal"/>
        <w:numPr>
          <w:ilvl w:val="0"/>
          <w:numId w:val="4"/>
        </w:numPr>
        <w:jc w:val="both"/>
        <w:rPr>
          <w:sz w:val="20"/>
          <w:szCs w:val="20"/>
        </w:rPr>
      </w:pPr>
      <w:r>
        <w:rPr>
          <w:sz w:val="20"/>
          <w:szCs w:val="20"/>
        </w:rPr>
        <w:t>Strong Customer Focus</w:t>
      </w:r>
    </w:p>
    <w:p>
      <w:pPr>
        <w:pStyle w:val="Normal"/>
        <w:numPr>
          <w:ilvl w:val="0"/>
          <w:numId w:val="4"/>
        </w:numPr>
        <w:jc w:val="both"/>
        <w:rPr>
          <w:sz w:val="20"/>
          <w:szCs w:val="20"/>
        </w:rPr>
      </w:pPr>
      <w:r>
        <w:rPr>
          <w:sz w:val="20"/>
          <w:szCs w:val="20"/>
        </w:rPr>
        <w:t>Ability to work under pressure and to tight deadlines</w:t>
      </w:r>
    </w:p>
    <w:p>
      <w:pPr>
        <w:pStyle w:val="Normal"/>
        <w:numPr>
          <w:ilvl w:val="0"/>
          <w:numId w:val="4"/>
        </w:numPr>
        <w:jc w:val="both"/>
        <w:rPr>
          <w:sz w:val="20"/>
          <w:szCs w:val="20"/>
        </w:rPr>
      </w:pPr>
      <w:r>
        <w:rPr>
          <w:sz w:val="20"/>
          <w:szCs w:val="20"/>
        </w:rPr>
        <w:t>Integrity</w:t>
      </w:r>
    </w:p>
    <w:p>
      <w:pPr>
        <w:pStyle w:val="Normal"/>
        <w:jc w:val="both"/>
        <w:rPr>
          <w:sz w:val="20"/>
          <w:szCs w:val="20"/>
        </w:rPr>
      </w:pPr>
      <w:r>
        <w:rPr>
          <w:sz w:val="20"/>
          <w:szCs w:val="20"/>
        </w:rPr>
      </w:r>
    </w:p>
    <w:p>
      <w:pPr>
        <w:pStyle w:val="Normal"/>
        <w:jc w:val="both"/>
        <w:rPr/>
      </w:pPr>
      <w:r>
        <w:rPr>
          <w:b/>
          <w:szCs w:val="20"/>
          <w:u w:val="single"/>
        </w:rPr>
        <w:t>PROFESSIONAL DEVELOPMENT</w:t>
      </w:r>
      <w:r>
        <w:rPr>
          <w:b/>
          <w:szCs w:val="20"/>
        </w:rPr>
        <w:t>:</w:t>
      </w:r>
    </w:p>
    <w:p>
      <w:pPr>
        <w:pStyle w:val="Normal"/>
        <w:jc w:val="both"/>
        <w:rPr>
          <w:b/>
          <w:b/>
          <w:sz w:val="6"/>
          <w:szCs w:val="20"/>
        </w:rPr>
      </w:pPr>
      <w:r>
        <w:rPr>
          <w:b/>
          <w:sz w:val="6"/>
          <w:szCs w:val="20"/>
        </w:rPr>
      </w:r>
    </w:p>
    <w:p>
      <w:pPr>
        <w:pStyle w:val="Normal"/>
        <w:numPr>
          <w:ilvl w:val="0"/>
          <w:numId w:val="2"/>
        </w:numPr>
        <w:jc w:val="both"/>
        <w:rPr/>
      </w:pPr>
      <w:r>
        <w:rPr>
          <w:b/>
          <w:sz w:val="20"/>
          <w:szCs w:val="20"/>
        </w:rPr>
        <w:t xml:space="preserve">Master of Business Administration (Marketing &amp; Finance) </w:t>
      </w:r>
      <w:r>
        <w:rPr>
          <w:sz w:val="20"/>
          <w:szCs w:val="20"/>
        </w:rPr>
        <w:t>from Advance Institute of Management, Ghaziabad (Affiliated to UPTU, Lucknow) in the year 2009.</w:t>
      </w:r>
    </w:p>
    <w:p>
      <w:pPr>
        <w:pStyle w:val="Normal"/>
        <w:numPr>
          <w:ilvl w:val="0"/>
          <w:numId w:val="2"/>
        </w:numPr>
        <w:jc w:val="both"/>
        <w:rPr/>
      </w:pPr>
      <w:r>
        <w:rPr>
          <w:b/>
          <w:sz w:val="20"/>
          <w:szCs w:val="20"/>
        </w:rPr>
        <w:t>PGDBF (Post Graduate Diploma in Business Finance)</w:t>
      </w:r>
      <w:r>
        <w:rPr>
          <w:sz w:val="20"/>
          <w:szCs w:val="20"/>
        </w:rPr>
        <w:t xml:space="preserve"> from A.M.U., Aligarh in 2007 with First Division.</w:t>
      </w:r>
    </w:p>
    <w:p>
      <w:pPr>
        <w:pStyle w:val="Normal"/>
        <w:jc w:val="both"/>
        <w:rPr>
          <w:sz w:val="20"/>
          <w:szCs w:val="20"/>
        </w:rPr>
      </w:pPr>
      <w:r>
        <w:rPr>
          <w:sz w:val="20"/>
          <w:szCs w:val="20"/>
        </w:rPr>
      </w:r>
    </w:p>
    <w:p>
      <w:pPr>
        <w:pStyle w:val="Normal"/>
        <w:jc w:val="both"/>
        <w:rPr/>
      </w:pPr>
      <w:r>
        <w:rPr>
          <w:b/>
          <w:szCs w:val="20"/>
          <w:u w:val="single"/>
        </w:rPr>
        <w:t>IT SKILLS</w:t>
      </w:r>
      <w:r>
        <w:rPr>
          <w:b/>
          <w:szCs w:val="20"/>
        </w:rPr>
        <w:t>:</w:t>
      </w:r>
    </w:p>
    <w:p>
      <w:pPr>
        <w:pStyle w:val="Normal"/>
        <w:jc w:val="both"/>
        <w:rPr>
          <w:b/>
          <w:b/>
          <w:sz w:val="20"/>
          <w:szCs w:val="20"/>
        </w:rPr>
      </w:pPr>
      <w:r>
        <w:rPr>
          <w:b/>
          <w:sz w:val="20"/>
          <w:szCs w:val="20"/>
        </w:rPr>
      </w:r>
    </w:p>
    <w:p>
      <w:pPr>
        <w:pStyle w:val="Normal"/>
        <w:numPr>
          <w:ilvl w:val="0"/>
          <w:numId w:val="1"/>
        </w:numPr>
        <w:jc w:val="both"/>
        <w:rPr>
          <w:sz w:val="20"/>
          <w:szCs w:val="20"/>
        </w:rPr>
      </w:pPr>
      <w:r>
        <w:rPr>
          <w:sz w:val="20"/>
          <w:szCs w:val="20"/>
        </w:rPr>
        <w:t>Comprehensive knowledge of Microsoft Office Programs / XP (Word, Excel &amp; Power Point)</w:t>
      </w:r>
    </w:p>
    <w:p>
      <w:pPr>
        <w:pStyle w:val="Normal"/>
        <w:numPr>
          <w:ilvl w:val="0"/>
          <w:numId w:val="1"/>
        </w:numPr>
        <w:jc w:val="both"/>
        <w:rPr>
          <w:sz w:val="20"/>
          <w:szCs w:val="20"/>
        </w:rPr>
      </w:pPr>
      <w:r>
        <w:rPr>
          <w:sz w:val="20"/>
          <w:szCs w:val="20"/>
        </w:rPr>
        <w:t>Competent user of the Internet.</w:t>
      </w:r>
    </w:p>
    <w:p>
      <w:pPr>
        <w:pStyle w:val="Normal"/>
        <w:jc w:val="both"/>
        <w:rPr>
          <w:sz w:val="6"/>
          <w:szCs w:val="20"/>
        </w:rPr>
      </w:pPr>
      <w:r>
        <w:rPr>
          <w:sz w:val="6"/>
          <w:szCs w:val="20"/>
        </w:rPr>
      </w:r>
    </w:p>
    <w:p>
      <w:pPr>
        <w:pStyle w:val="Normal"/>
        <w:jc w:val="both"/>
        <w:rPr/>
      </w:pPr>
      <w:r>
        <w:rPr>
          <w:b/>
          <w:szCs w:val="20"/>
          <w:u w:val="single"/>
        </w:rPr>
        <w:t>WORK EXPERIENCE</w:t>
      </w:r>
      <w:r>
        <w:rPr>
          <w:b/>
          <w:szCs w:val="20"/>
        </w:rPr>
        <w:t>:</w:t>
      </w:r>
    </w:p>
    <w:p>
      <w:pPr>
        <w:pStyle w:val="Normal"/>
        <w:jc w:val="both"/>
        <w:rPr>
          <w:b/>
          <w:b/>
          <w:sz w:val="20"/>
          <w:szCs w:val="20"/>
        </w:rPr>
      </w:pPr>
      <w:r>
        <w:rPr>
          <w:b/>
          <w:sz w:val="20"/>
          <w:szCs w:val="20"/>
        </w:rPr>
      </w:r>
    </w:p>
    <w:p>
      <w:pPr>
        <w:pStyle w:val="Normal"/>
        <w:jc w:val="both"/>
        <w:rPr>
          <w:sz w:val="20"/>
          <w:szCs w:val="20"/>
        </w:rPr>
      </w:pPr>
      <w:r>
        <w:rPr>
          <w:b/>
          <w:sz w:val="20"/>
          <w:szCs w:val="20"/>
        </w:rPr>
        <w:t>Organization: Red tag group</w:t>
      </w:r>
      <w:r>
        <w:rPr>
          <w:sz w:val="20"/>
          <w:szCs w:val="20"/>
        </w:rPr>
        <w:t xml:space="preserve"> kingdom of Saudi Arabia. KSA </w:t>
      </w:r>
    </w:p>
    <w:p>
      <w:pPr>
        <w:pStyle w:val="Normal"/>
        <w:jc w:val="both"/>
        <w:rPr>
          <w:sz w:val="20"/>
          <w:szCs w:val="20"/>
        </w:rPr>
      </w:pPr>
      <w:r>
        <w:rPr>
          <w:sz w:val="20"/>
          <w:szCs w:val="20"/>
        </w:rPr>
        <w:t>(2 May 2016 till 25 May 2018)</w:t>
      </w:r>
    </w:p>
    <w:p>
      <w:pPr>
        <w:pStyle w:val="Normal"/>
        <w:jc w:val="both"/>
        <w:rPr>
          <w:sz w:val="20"/>
          <w:szCs w:val="20"/>
        </w:rPr>
      </w:pPr>
      <w:r>
        <w:rPr>
          <w:b/>
          <w:sz w:val="20"/>
          <w:szCs w:val="20"/>
        </w:rPr>
        <w:t xml:space="preserve">Designation: </w:t>
      </w:r>
      <w:r>
        <w:rPr>
          <w:sz w:val="20"/>
          <w:szCs w:val="20"/>
        </w:rPr>
        <w:t xml:space="preserve">Cash Supervisor </w:t>
      </w:r>
    </w:p>
    <w:p>
      <w:pPr>
        <w:pStyle w:val="Normal"/>
        <w:jc w:val="both"/>
        <w:rPr>
          <w:b/>
          <w:b/>
          <w:sz w:val="20"/>
          <w:szCs w:val="20"/>
          <w:u w:val="single"/>
        </w:rPr>
      </w:pPr>
      <w:r>
        <w:rPr>
          <w:b/>
          <w:sz w:val="20"/>
          <w:szCs w:val="20"/>
          <w:u w:val="single"/>
        </w:rPr>
      </w:r>
    </w:p>
    <w:p>
      <w:pPr>
        <w:pStyle w:val="Normal"/>
        <w:jc w:val="both"/>
        <w:rPr/>
      </w:pPr>
      <w:r>
        <w:rPr>
          <w:b/>
          <w:szCs w:val="20"/>
          <w:u w:val="single"/>
        </w:rPr>
        <w:t xml:space="preserve">Responsibilities: </w:t>
      </w:r>
    </w:p>
    <w:p>
      <w:pPr>
        <w:pStyle w:val="Normal"/>
        <w:jc w:val="both"/>
        <w:rPr>
          <w:b/>
          <w:b/>
          <w:sz w:val="20"/>
          <w:szCs w:val="20"/>
          <w:u w:val="single"/>
        </w:rPr>
      </w:pPr>
      <w:r>
        <w:rPr>
          <w:b/>
          <w:sz w:val="20"/>
          <w:szCs w:val="20"/>
          <w:u w:val="single"/>
        </w:rPr>
      </w:r>
    </w:p>
    <w:p>
      <w:pPr>
        <w:pStyle w:val="Normal"/>
        <w:numPr>
          <w:ilvl w:val="0"/>
          <w:numId w:val="1"/>
        </w:numPr>
        <w:jc w:val="both"/>
        <w:rPr/>
      </w:pPr>
      <w:r>
        <w:rPr>
          <w:sz w:val="20"/>
          <w:szCs w:val="20"/>
        </w:rPr>
        <w:t xml:space="preserve">Supervise and co-ordinate sales staff and cashiers. </w:t>
      </w:r>
    </w:p>
    <w:p>
      <w:pPr>
        <w:pStyle w:val="Normal"/>
        <w:numPr>
          <w:ilvl w:val="0"/>
          <w:numId w:val="1"/>
        </w:numPr>
        <w:jc w:val="both"/>
        <w:rPr/>
      </w:pPr>
      <w:r>
        <w:rPr>
          <w:sz w:val="20"/>
          <w:szCs w:val="20"/>
        </w:rPr>
        <w:t xml:space="preserve">Assign sales workers to duties and prepare work schedules. </w:t>
      </w:r>
    </w:p>
    <w:p>
      <w:pPr>
        <w:pStyle w:val="Normal"/>
        <w:numPr>
          <w:ilvl w:val="0"/>
          <w:numId w:val="1"/>
        </w:numPr>
        <w:jc w:val="both"/>
        <w:rPr>
          <w:sz w:val="20"/>
          <w:szCs w:val="20"/>
        </w:rPr>
      </w:pPr>
      <w:r>
        <w:rPr>
          <w:sz w:val="20"/>
          <w:szCs w:val="20"/>
        </w:rPr>
        <w:t>Authorize payments by cheque and the return of merchandise.</w:t>
      </w:r>
    </w:p>
    <w:p>
      <w:pPr>
        <w:pStyle w:val="Normal"/>
        <w:numPr>
          <w:ilvl w:val="0"/>
          <w:numId w:val="1"/>
        </w:numPr>
        <w:jc w:val="both"/>
        <w:rPr>
          <w:sz w:val="20"/>
          <w:szCs w:val="20"/>
        </w:rPr>
      </w:pPr>
      <w:r>
        <w:rPr>
          <w:sz w:val="20"/>
          <w:szCs w:val="20"/>
        </w:rPr>
        <w:t>Sell merchandise to customers.</w:t>
      </w:r>
    </w:p>
    <w:p>
      <w:pPr>
        <w:pStyle w:val="Normal"/>
        <w:numPr>
          <w:ilvl w:val="0"/>
          <w:numId w:val="1"/>
        </w:numPr>
        <w:jc w:val="both"/>
        <w:rPr/>
      </w:pPr>
      <w:r>
        <w:rPr>
          <w:sz w:val="20"/>
          <w:szCs w:val="20"/>
        </w:rPr>
        <w:t xml:space="preserve">Resolve problems that arise such as customer complaints and supply shortages. </w:t>
      </w:r>
    </w:p>
    <w:p>
      <w:pPr>
        <w:pStyle w:val="Normal"/>
        <w:numPr>
          <w:ilvl w:val="0"/>
          <w:numId w:val="1"/>
        </w:numPr>
        <w:jc w:val="both"/>
        <w:rPr/>
      </w:pPr>
      <w:r>
        <w:rPr>
          <w:sz w:val="20"/>
          <w:szCs w:val="20"/>
        </w:rPr>
        <w:t xml:space="preserve">Maintain specified Inventory and order merchandise. </w:t>
      </w:r>
    </w:p>
    <w:p>
      <w:pPr>
        <w:pStyle w:val="Normal"/>
        <w:numPr>
          <w:ilvl w:val="0"/>
          <w:numId w:val="1"/>
        </w:numPr>
        <w:jc w:val="both"/>
        <w:rPr/>
      </w:pPr>
      <w:r>
        <w:rPr>
          <w:sz w:val="20"/>
          <w:szCs w:val="20"/>
        </w:rPr>
        <w:t xml:space="preserve">Prepare report regarding sales volumes merchandising and personal matters. </w:t>
      </w:r>
    </w:p>
    <w:p>
      <w:pPr>
        <w:pStyle w:val="Normal"/>
        <w:numPr>
          <w:ilvl w:val="0"/>
          <w:numId w:val="1"/>
        </w:numPr>
        <w:jc w:val="both"/>
        <w:rPr>
          <w:sz w:val="20"/>
          <w:szCs w:val="20"/>
        </w:rPr>
      </w:pPr>
      <w:r>
        <w:rPr>
          <w:sz w:val="20"/>
          <w:szCs w:val="20"/>
        </w:rPr>
        <w:t xml:space="preserve">Hire and train or arrange for the training of new sales staff.       </w:t>
      </w:r>
    </w:p>
    <w:p>
      <w:pPr>
        <w:pStyle w:val="Normal"/>
        <w:jc w:val="both"/>
        <w:rPr>
          <w:b/>
          <w:b/>
          <w:sz w:val="20"/>
          <w:szCs w:val="20"/>
        </w:rPr>
      </w:pPr>
      <w:r>
        <w:rPr>
          <w:b/>
          <w:sz w:val="20"/>
          <w:szCs w:val="20"/>
        </w:rPr>
      </w:r>
    </w:p>
    <w:p>
      <w:pPr>
        <w:pStyle w:val="Normal"/>
        <w:jc w:val="both"/>
        <w:rPr>
          <w:sz w:val="20"/>
          <w:szCs w:val="20"/>
        </w:rPr>
      </w:pPr>
      <w:r>
        <w:rPr>
          <w:b/>
          <w:sz w:val="20"/>
          <w:szCs w:val="20"/>
        </w:rPr>
        <w:t xml:space="preserve">Organization:  Landmark Group International Limited </w:t>
      </w:r>
      <w:r>
        <w:rPr>
          <w:sz w:val="20"/>
          <w:szCs w:val="20"/>
        </w:rPr>
        <w:t xml:space="preserve">Kingdom of Saudi Arabia. </w:t>
      </w:r>
      <w:r>
        <w:rPr>
          <w:b/>
          <w:sz w:val="20"/>
          <w:szCs w:val="20"/>
        </w:rPr>
        <w:t xml:space="preserve">KSA  </w:t>
      </w:r>
      <w:r>
        <w:rPr>
          <w:sz w:val="20"/>
          <w:szCs w:val="20"/>
        </w:rPr>
        <w:t xml:space="preserve"> </w:t>
        <w:br/>
        <w:t>(17 SEPTEMBER 2012 till 02 NOVEMBER 2015).</w:t>
      </w:r>
    </w:p>
    <w:p>
      <w:pPr>
        <w:pStyle w:val="Normal"/>
        <w:jc w:val="both"/>
        <w:rPr>
          <w:sz w:val="20"/>
          <w:szCs w:val="20"/>
        </w:rPr>
      </w:pPr>
      <w:r>
        <w:rPr>
          <w:b/>
          <w:sz w:val="20"/>
          <w:szCs w:val="20"/>
        </w:rPr>
        <w:t xml:space="preserve">Designation: </w:t>
      </w:r>
      <w:r>
        <w:rPr>
          <w:sz w:val="20"/>
          <w:szCs w:val="20"/>
        </w:rPr>
        <w:t>Salesman</w:t>
      </w:r>
    </w:p>
    <w:p>
      <w:pPr>
        <w:pStyle w:val="Normal"/>
        <w:jc w:val="both"/>
        <w:rPr>
          <w:b/>
          <w:b/>
          <w:sz w:val="20"/>
          <w:szCs w:val="20"/>
          <w:u w:val="single"/>
        </w:rPr>
      </w:pPr>
      <w:r>
        <w:rPr>
          <w:b/>
          <w:sz w:val="20"/>
          <w:szCs w:val="20"/>
          <w:u w:val="single"/>
        </w:rPr>
      </w:r>
    </w:p>
    <w:p>
      <w:pPr>
        <w:pStyle w:val="Normal"/>
        <w:jc w:val="both"/>
        <w:rPr/>
      </w:pPr>
      <w:r>
        <w:rPr>
          <w:b/>
          <w:szCs w:val="20"/>
          <w:u w:val="single"/>
        </w:rPr>
        <w:t>Responsibilities</w:t>
      </w:r>
      <w:r>
        <w:rPr>
          <w:b/>
          <w:szCs w:val="20"/>
        </w:rPr>
        <w:t>:</w:t>
      </w:r>
    </w:p>
    <w:p>
      <w:pPr>
        <w:pStyle w:val="Normal"/>
        <w:jc w:val="both"/>
        <w:rPr>
          <w:b/>
          <w:b/>
          <w:sz w:val="20"/>
          <w:szCs w:val="20"/>
        </w:rPr>
      </w:pPr>
      <w:r>
        <w:rPr>
          <w:b/>
          <w:sz w:val="20"/>
          <w:szCs w:val="20"/>
        </w:rPr>
      </w:r>
    </w:p>
    <w:p>
      <w:pPr>
        <w:pStyle w:val="Normal"/>
        <w:numPr>
          <w:ilvl w:val="0"/>
          <w:numId w:val="7"/>
        </w:numPr>
        <w:jc w:val="both"/>
        <w:rPr>
          <w:sz w:val="20"/>
          <w:szCs w:val="20"/>
        </w:rPr>
      </w:pPr>
      <w:r>
        <w:rPr>
          <w:sz w:val="20"/>
          <w:szCs w:val="20"/>
        </w:rPr>
        <w:t>Supervising and coordinating staff activities.</w:t>
      </w:r>
    </w:p>
    <w:p>
      <w:pPr>
        <w:pStyle w:val="Normal"/>
        <w:numPr>
          <w:ilvl w:val="0"/>
          <w:numId w:val="7"/>
        </w:numPr>
        <w:jc w:val="both"/>
        <w:rPr>
          <w:sz w:val="20"/>
          <w:szCs w:val="20"/>
        </w:rPr>
      </w:pPr>
      <w:r>
        <w:rPr>
          <w:sz w:val="20"/>
          <w:szCs w:val="20"/>
        </w:rPr>
        <w:t>Customer service.</w:t>
      </w:r>
    </w:p>
    <w:p>
      <w:pPr>
        <w:pStyle w:val="Normal"/>
        <w:numPr>
          <w:ilvl w:val="0"/>
          <w:numId w:val="7"/>
        </w:numPr>
        <w:jc w:val="both"/>
        <w:rPr>
          <w:sz w:val="20"/>
          <w:szCs w:val="20"/>
        </w:rPr>
      </w:pPr>
      <w:r>
        <w:rPr>
          <w:sz w:val="20"/>
          <w:szCs w:val="20"/>
        </w:rPr>
        <w:t>Giving customer the product that he is in need and explaining him/her about the promotions and others which are running in the store currently.</w:t>
      </w:r>
    </w:p>
    <w:p>
      <w:pPr>
        <w:pStyle w:val="Normal"/>
        <w:numPr>
          <w:ilvl w:val="0"/>
          <w:numId w:val="7"/>
        </w:numPr>
        <w:jc w:val="both"/>
        <w:rPr>
          <w:sz w:val="20"/>
          <w:szCs w:val="20"/>
        </w:rPr>
      </w:pPr>
      <w:r>
        <w:rPr>
          <w:sz w:val="20"/>
          <w:szCs w:val="20"/>
        </w:rPr>
        <w:t>Motivating to team towards the target of the store.</w:t>
      </w:r>
    </w:p>
    <w:p>
      <w:pPr>
        <w:pStyle w:val="Normal"/>
        <w:numPr>
          <w:ilvl w:val="0"/>
          <w:numId w:val="7"/>
        </w:numPr>
        <w:jc w:val="both"/>
        <w:rPr>
          <w:sz w:val="20"/>
          <w:szCs w:val="20"/>
        </w:rPr>
      </w:pPr>
      <w:r>
        <w:rPr>
          <w:sz w:val="20"/>
          <w:szCs w:val="20"/>
        </w:rPr>
        <w:t>Giving training to the new employees of the company.</w:t>
      </w:r>
    </w:p>
    <w:p>
      <w:pPr>
        <w:pStyle w:val="Normal"/>
        <w:numPr>
          <w:ilvl w:val="0"/>
          <w:numId w:val="7"/>
        </w:numPr>
        <w:jc w:val="both"/>
        <w:rPr>
          <w:sz w:val="20"/>
          <w:szCs w:val="20"/>
        </w:rPr>
      </w:pPr>
      <w:r>
        <w:rPr>
          <w:sz w:val="20"/>
          <w:szCs w:val="20"/>
        </w:rPr>
        <w:t>Preparing reports regarding sales volumes, merchandising and personnel matters.</w:t>
      </w:r>
    </w:p>
    <w:p>
      <w:pPr>
        <w:pStyle w:val="Normal"/>
        <w:numPr>
          <w:ilvl w:val="0"/>
          <w:numId w:val="7"/>
        </w:numPr>
        <w:jc w:val="both"/>
        <w:rPr>
          <w:sz w:val="20"/>
          <w:szCs w:val="20"/>
        </w:rPr>
      </w:pPr>
      <w:r>
        <w:rPr>
          <w:sz w:val="20"/>
          <w:szCs w:val="20"/>
        </w:rPr>
        <w:t>Ensuring adherence to SOP.</w:t>
      </w:r>
    </w:p>
    <w:p>
      <w:pPr>
        <w:pStyle w:val="Normal"/>
        <w:jc w:val="both"/>
        <w:rPr>
          <w:sz w:val="8"/>
          <w:szCs w:val="20"/>
        </w:rPr>
      </w:pPr>
      <w:r>
        <w:rPr>
          <w:sz w:val="8"/>
          <w:szCs w:val="20"/>
        </w:rPr>
      </w:r>
    </w:p>
    <w:p>
      <w:pPr>
        <w:pStyle w:val="Normal"/>
        <w:jc w:val="both"/>
        <w:rPr/>
      </w:pPr>
      <w:r>
        <w:rPr>
          <w:b/>
          <w:szCs w:val="20"/>
          <w:u w:val="single"/>
        </w:rPr>
        <w:t>Highlights</w:t>
      </w:r>
      <w:r>
        <w:rPr>
          <w:b/>
          <w:szCs w:val="20"/>
        </w:rPr>
        <w:t>:</w:t>
      </w:r>
    </w:p>
    <w:p>
      <w:pPr>
        <w:pStyle w:val="Normal"/>
        <w:jc w:val="both"/>
        <w:rPr>
          <w:b/>
          <w:b/>
          <w:sz w:val="20"/>
          <w:szCs w:val="20"/>
        </w:rPr>
      </w:pPr>
      <w:r>
        <w:rPr>
          <w:b/>
          <w:sz w:val="20"/>
          <w:szCs w:val="20"/>
        </w:rPr>
      </w:r>
    </w:p>
    <w:p>
      <w:pPr>
        <w:pStyle w:val="Normal"/>
        <w:numPr>
          <w:ilvl w:val="0"/>
          <w:numId w:val="5"/>
        </w:numPr>
        <w:jc w:val="both"/>
        <w:rPr/>
      </w:pPr>
      <w:r>
        <w:rPr>
          <w:sz w:val="20"/>
          <w:szCs w:val="20"/>
        </w:rPr>
        <w:t>Receive letter of Appreciation for the outstanding performance and contribution for achieving 1</w:t>
      </w:r>
      <w:r>
        <w:rPr>
          <w:sz w:val="20"/>
          <w:szCs w:val="20"/>
          <w:vertAlign w:val="superscript"/>
        </w:rPr>
        <w:t>st</w:t>
      </w:r>
      <w:r>
        <w:rPr>
          <w:sz w:val="20"/>
          <w:szCs w:val="20"/>
        </w:rPr>
        <w:t xml:space="preserve"> position in KSA for the year 2012-2013.</w:t>
      </w:r>
    </w:p>
    <w:p>
      <w:pPr>
        <w:pStyle w:val="Normal"/>
        <w:jc w:val="both"/>
        <w:rPr>
          <w:b/>
          <w:b/>
          <w:sz w:val="20"/>
          <w:szCs w:val="20"/>
        </w:rPr>
      </w:pPr>
      <w:r>
        <w:rPr>
          <w:b/>
          <w:sz w:val="20"/>
          <w:szCs w:val="20"/>
        </w:rPr>
      </w:r>
    </w:p>
    <w:p>
      <w:pPr>
        <w:pStyle w:val="Normal"/>
        <w:rPr/>
      </w:pPr>
      <w:r>
        <w:rPr>
          <w:b/>
          <w:sz w:val="20"/>
          <w:szCs w:val="20"/>
        </w:rPr>
        <w:t>Organization: Youniform Supplies Private Ltd., Delhi</w:t>
      </w:r>
      <w:r>
        <w:rPr>
          <w:sz w:val="20"/>
          <w:szCs w:val="20"/>
        </w:rPr>
        <w:t xml:space="preserve"> (NCR) (October 2009 – March 2012).</w:t>
      </w:r>
    </w:p>
    <w:p>
      <w:pPr>
        <w:pStyle w:val="Normal"/>
        <w:jc w:val="both"/>
        <w:rPr>
          <w:sz w:val="20"/>
          <w:szCs w:val="20"/>
        </w:rPr>
      </w:pPr>
      <w:r>
        <w:rPr>
          <w:sz w:val="20"/>
          <w:szCs w:val="20"/>
        </w:rPr>
      </w:r>
    </w:p>
    <w:p>
      <w:pPr>
        <w:pStyle w:val="Normal"/>
        <w:jc w:val="both"/>
        <w:rPr/>
      </w:pPr>
      <w:r>
        <w:rPr>
          <w:b/>
          <w:sz w:val="20"/>
          <w:szCs w:val="20"/>
        </w:rPr>
        <w:t>Designation:</w:t>
      </w:r>
      <w:r>
        <w:rPr>
          <w:sz w:val="20"/>
          <w:szCs w:val="20"/>
        </w:rPr>
        <w:t xml:space="preserve"> </w:t>
      </w:r>
      <w:r>
        <w:rPr>
          <w:b/>
          <w:sz w:val="20"/>
          <w:szCs w:val="20"/>
        </w:rPr>
        <w:t>Marketing Executive</w:t>
      </w:r>
      <w:r>
        <w:rPr>
          <w:sz w:val="20"/>
          <w:szCs w:val="20"/>
        </w:rPr>
        <w:t xml:space="preserve"> </w:t>
      </w:r>
    </w:p>
    <w:p>
      <w:pPr>
        <w:pStyle w:val="Normal"/>
        <w:jc w:val="both"/>
        <w:rPr>
          <w:sz w:val="20"/>
          <w:szCs w:val="20"/>
        </w:rPr>
      </w:pPr>
      <w:r>
        <w:rPr>
          <w:sz w:val="20"/>
          <w:szCs w:val="20"/>
        </w:rPr>
      </w:r>
    </w:p>
    <w:p>
      <w:pPr>
        <w:pStyle w:val="Normal"/>
        <w:jc w:val="both"/>
        <w:rPr/>
      </w:pPr>
      <w:r>
        <w:rPr>
          <w:b/>
          <w:szCs w:val="20"/>
          <w:u w:val="single"/>
        </w:rPr>
        <w:t>Responsibilities</w:t>
      </w:r>
      <w:r>
        <w:rPr>
          <w:b/>
          <w:szCs w:val="20"/>
        </w:rPr>
        <w:t>:</w:t>
      </w:r>
    </w:p>
    <w:p>
      <w:pPr>
        <w:pStyle w:val="Normal"/>
        <w:jc w:val="both"/>
        <w:rPr>
          <w:b/>
          <w:b/>
          <w:sz w:val="20"/>
          <w:szCs w:val="20"/>
        </w:rPr>
      </w:pPr>
      <w:r>
        <w:rPr>
          <w:b/>
          <w:sz w:val="20"/>
          <w:szCs w:val="20"/>
        </w:rPr>
      </w:r>
    </w:p>
    <w:p>
      <w:pPr>
        <w:pStyle w:val="Normal"/>
        <w:numPr>
          <w:ilvl w:val="0"/>
          <w:numId w:val="5"/>
        </w:numPr>
        <w:jc w:val="both"/>
        <w:rPr>
          <w:sz w:val="20"/>
          <w:szCs w:val="20"/>
        </w:rPr>
      </w:pPr>
      <w:r>
        <w:rPr>
          <w:sz w:val="20"/>
          <w:szCs w:val="20"/>
        </w:rPr>
        <w:t>Effective brand promotion.</w:t>
      </w:r>
    </w:p>
    <w:p>
      <w:pPr>
        <w:pStyle w:val="Normal"/>
        <w:numPr>
          <w:ilvl w:val="0"/>
          <w:numId w:val="5"/>
        </w:numPr>
        <w:jc w:val="both"/>
        <w:rPr>
          <w:sz w:val="20"/>
          <w:szCs w:val="20"/>
        </w:rPr>
      </w:pPr>
      <w:r>
        <w:rPr>
          <w:sz w:val="20"/>
          <w:szCs w:val="20"/>
        </w:rPr>
        <w:t>Ensure product availability at all relevant channels.</w:t>
      </w:r>
    </w:p>
    <w:p>
      <w:pPr>
        <w:pStyle w:val="Normal"/>
        <w:numPr>
          <w:ilvl w:val="0"/>
          <w:numId w:val="5"/>
        </w:numPr>
        <w:jc w:val="both"/>
        <w:rPr>
          <w:sz w:val="20"/>
          <w:szCs w:val="20"/>
        </w:rPr>
      </w:pPr>
      <w:r>
        <w:rPr>
          <w:sz w:val="20"/>
          <w:szCs w:val="20"/>
        </w:rPr>
        <w:t>Responsible for Planning &amp; achieving Monthly/Yearly targets.</w:t>
      </w:r>
    </w:p>
    <w:p>
      <w:pPr>
        <w:pStyle w:val="Normal"/>
        <w:numPr>
          <w:ilvl w:val="0"/>
          <w:numId w:val="5"/>
        </w:numPr>
        <w:jc w:val="both"/>
        <w:rPr>
          <w:sz w:val="20"/>
          <w:szCs w:val="20"/>
        </w:rPr>
      </w:pPr>
      <w:r>
        <w:rPr>
          <w:sz w:val="20"/>
          <w:szCs w:val="20"/>
        </w:rPr>
        <w:t>Facilitate timely and quality feedback for all activities as per guideline.</w:t>
      </w:r>
    </w:p>
    <w:p>
      <w:pPr>
        <w:pStyle w:val="Normal"/>
        <w:numPr>
          <w:ilvl w:val="0"/>
          <w:numId w:val="5"/>
        </w:numPr>
        <w:jc w:val="both"/>
        <w:rPr>
          <w:sz w:val="20"/>
          <w:szCs w:val="20"/>
        </w:rPr>
      </w:pPr>
      <w:r>
        <w:rPr>
          <w:sz w:val="20"/>
          <w:szCs w:val="20"/>
        </w:rPr>
        <w:t xml:space="preserve">Promotion, Business Development &amp; Maintaining Personal relation with existing Clients. </w:t>
      </w:r>
    </w:p>
    <w:p>
      <w:pPr>
        <w:pStyle w:val="Normal"/>
        <w:numPr>
          <w:ilvl w:val="0"/>
          <w:numId w:val="5"/>
        </w:numPr>
        <w:jc w:val="both"/>
        <w:rPr>
          <w:sz w:val="20"/>
          <w:szCs w:val="20"/>
        </w:rPr>
      </w:pPr>
      <w:r>
        <w:rPr>
          <w:sz w:val="20"/>
          <w:szCs w:val="20"/>
        </w:rPr>
        <w:t>Preparing &amp; Implementing sales plan &amp; promotional activities to create an excitement in the market about products.</w:t>
      </w:r>
    </w:p>
    <w:p>
      <w:pPr>
        <w:pStyle w:val="Normal"/>
        <w:numPr>
          <w:ilvl w:val="0"/>
          <w:numId w:val="5"/>
        </w:numPr>
        <w:jc w:val="both"/>
        <w:rPr/>
      </w:pPr>
      <w:r>
        <w:rPr>
          <w:sz w:val="20"/>
          <w:szCs w:val="20"/>
        </w:rPr>
        <w:t>Collecting market feedback on product performance customer needs, market trends and competitor activities to evolve long term &amp; short term growth plans and redefine selling strategies.</w:t>
      </w:r>
    </w:p>
    <w:p>
      <w:pPr>
        <w:pStyle w:val="Normal"/>
        <w:numPr>
          <w:ilvl w:val="0"/>
          <w:numId w:val="5"/>
        </w:numPr>
        <w:jc w:val="both"/>
        <w:rPr>
          <w:sz w:val="20"/>
          <w:szCs w:val="20"/>
        </w:rPr>
      </w:pPr>
      <w:r>
        <w:rPr>
          <w:sz w:val="20"/>
          <w:szCs w:val="20"/>
        </w:rPr>
        <w:t>Coordination between the customer and the Organization.</w:t>
      </w:r>
    </w:p>
    <w:p>
      <w:pPr>
        <w:pStyle w:val="Normal"/>
        <w:numPr>
          <w:ilvl w:val="0"/>
          <w:numId w:val="5"/>
        </w:numPr>
        <w:jc w:val="both"/>
        <w:rPr>
          <w:sz w:val="20"/>
          <w:szCs w:val="20"/>
        </w:rPr>
      </w:pPr>
      <w:r>
        <w:rPr>
          <w:sz w:val="20"/>
          <w:szCs w:val="20"/>
        </w:rPr>
        <w:t>General office administration.</w:t>
      </w:r>
    </w:p>
    <w:p>
      <w:pPr>
        <w:pStyle w:val="Normal"/>
        <w:jc w:val="both"/>
        <w:rPr>
          <w:sz w:val="20"/>
          <w:szCs w:val="20"/>
        </w:rPr>
      </w:pPr>
      <w:r>
        <w:rPr>
          <w:sz w:val="20"/>
          <w:szCs w:val="20"/>
        </w:rPr>
      </w:r>
    </w:p>
    <w:p>
      <w:pPr>
        <w:pStyle w:val="Normal"/>
        <w:jc w:val="both"/>
        <w:rPr/>
      </w:pPr>
      <w:r>
        <w:rPr>
          <w:b/>
          <w:szCs w:val="20"/>
          <w:u w:val="single"/>
        </w:rPr>
        <w:t>ACADEMIC RECORD</w:t>
      </w:r>
      <w:r>
        <w:rPr>
          <w:b/>
          <w:szCs w:val="20"/>
        </w:rPr>
        <w:t>:</w:t>
      </w:r>
    </w:p>
    <w:p>
      <w:pPr>
        <w:pStyle w:val="Normal"/>
        <w:jc w:val="both"/>
        <w:rPr>
          <w:b/>
          <w:b/>
          <w:sz w:val="20"/>
          <w:szCs w:val="20"/>
        </w:rPr>
      </w:pPr>
      <w:r>
        <w:rPr>
          <w:b/>
          <w:sz w:val="20"/>
          <w:szCs w:val="20"/>
        </w:rPr>
      </w:r>
    </w:p>
    <w:p>
      <w:pPr>
        <w:pStyle w:val="Normal"/>
        <w:numPr>
          <w:ilvl w:val="0"/>
          <w:numId w:val="6"/>
        </w:numPr>
        <w:jc w:val="both"/>
        <w:rPr/>
      </w:pPr>
      <w:r>
        <w:rPr>
          <w:b/>
          <w:sz w:val="20"/>
          <w:szCs w:val="20"/>
        </w:rPr>
        <w:t>Graduation: B.A. Economics</w:t>
      </w:r>
      <w:r>
        <w:rPr>
          <w:sz w:val="20"/>
          <w:szCs w:val="20"/>
        </w:rPr>
        <w:t>, Aligarh Muslim University, Aligarh (2006).</w:t>
      </w:r>
    </w:p>
    <w:p>
      <w:pPr>
        <w:pStyle w:val="Normal"/>
        <w:numPr>
          <w:ilvl w:val="0"/>
          <w:numId w:val="6"/>
        </w:numPr>
        <w:jc w:val="both"/>
        <w:rPr/>
      </w:pPr>
      <w:r>
        <w:rPr>
          <w:b/>
          <w:sz w:val="20"/>
          <w:szCs w:val="20"/>
        </w:rPr>
        <w:t xml:space="preserve">Intermediate: </w:t>
      </w:r>
      <w:r>
        <w:rPr>
          <w:sz w:val="20"/>
          <w:szCs w:val="20"/>
        </w:rPr>
        <w:t>10+2 (Arts) Aligarh Muslim University, Aligarh (2003).</w:t>
      </w:r>
    </w:p>
    <w:p>
      <w:pPr>
        <w:pStyle w:val="Normal"/>
        <w:numPr>
          <w:ilvl w:val="0"/>
          <w:numId w:val="6"/>
        </w:numPr>
        <w:jc w:val="both"/>
        <w:rPr/>
      </w:pPr>
      <w:r>
        <w:rPr>
          <w:b/>
          <w:sz w:val="20"/>
          <w:szCs w:val="20"/>
        </w:rPr>
        <w:t>Matriculation:</w:t>
      </w:r>
      <w:r>
        <w:rPr>
          <w:sz w:val="20"/>
          <w:szCs w:val="20"/>
        </w:rPr>
        <w:t xml:space="preserve"> S.T.S. High School, Aligarh Muslim University, Aligarh (2001).</w:t>
      </w:r>
    </w:p>
    <w:p>
      <w:pPr>
        <w:pStyle w:val="Normal"/>
        <w:jc w:val="both"/>
        <w:rPr>
          <w:sz w:val="20"/>
          <w:szCs w:val="20"/>
        </w:rPr>
      </w:pPr>
      <w:r>
        <w:rPr>
          <w:sz w:val="20"/>
          <w:szCs w:val="20"/>
        </w:rPr>
      </w:r>
    </w:p>
    <w:p>
      <w:pPr>
        <w:pStyle w:val="Normal"/>
        <w:jc w:val="both"/>
        <w:rPr/>
      </w:pPr>
      <w:r>
        <w:rPr>
          <w:b/>
          <w:szCs w:val="20"/>
          <w:u w:val="single"/>
        </w:rPr>
        <w:t>SPECIAL ASSIGNMENT AND ACTION PROJECTS</w:t>
      </w:r>
      <w:r>
        <w:rPr>
          <w:b/>
          <w:szCs w:val="20"/>
        </w:rPr>
        <w:t>:</w:t>
      </w:r>
    </w:p>
    <w:p>
      <w:pPr>
        <w:pStyle w:val="Normal"/>
        <w:jc w:val="both"/>
        <w:rPr>
          <w:b/>
          <w:b/>
          <w:sz w:val="20"/>
          <w:szCs w:val="20"/>
        </w:rPr>
      </w:pPr>
      <w:r>
        <w:rPr>
          <w:b/>
          <w:sz w:val="20"/>
          <w:szCs w:val="20"/>
        </w:rPr>
      </w:r>
    </w:p>
    <w:p>
      <w:pPr>
        <w:pStyle w:val="Normal"/>
        <w:jc w:val="both"/>
        <w:rPr>
          <w:b/>
          <w:b/>
          <w:sz w:val="20"/>
          <w:szCs w:val="20"/>
        </w:rPr>
      </w:pPr>
      <w:r>
        <w:rPr>
          <w:b/>
          <w:sz w:val="20"/>
          <w:szCs w:val="20"/>
        </w:rPr>
        <w:t>Organization: Halonix Lamps Ltd.</w:t>
      </w:r>
    </w:p>
    <w:p>
      <w:pPr>
        <w:pStyle w:val="Normal"/>
        <w:jc w:val="both"/>
        <w:rPr>
          <w:b/>
          <w:b/>
          <w:sz w:val="20"/>
          <w:szCs w:val="20"/>
        </w:rPr>
      </w:pPr>
      <w:r>
        <w:rPr>
          <w:b/>
          <w:sz w:val="20"/>
          <w:szCs w:val="20"/>
        </w:rPr>
      </w:r>
    </w:p>
    <w:p>
      <w:pPr>
        <w:pStyle w:val="Normal"/>
        <w:jc w:val="both"/>
        <w:rPr>
          <w:szCs w:val="20"/>
        </w:rPr>
      </w:pPr>
      <w:r>
        <w:rPr>
          <w:b/>
          <w:szCs w:val="20"/>
        </w:rPr>
        <w:t>Profile:</w:t>
      </w:r>
      <w:r>
        <w:rPr>
          <w:szCs w:val="20"/>
        </w:rPr>
        <w:tab/>
      </w:r>
    </w:p>
    <w:p>
      <w:pPr>
        <w:pStyle w:val="Normal"/>
        <w:jc w:val="both"/>
        <w:rPr>
          <w:szCs w:val="20"/>
        </w:rPr>
      </w:pPr>
      <w:r>
        <w:rPr>
          <w:szCs w:val="20"/>
        </w:rPr>
      </w:r>
    </w:p>
    <w:p>
      <w:pPr>
        <w:pStyle w:val="Normal"/>
        <w:numPr>
          <w:ilvl w:val="0"/>
          <w:numId w:val="3"/>
        </w:numPr>
        <w:jc w:val="both"/>
        <w:rPr/>
      </w:pPr>
      <w:r>
        <w:rPr>
          <w:sz w:val="20"/>
          <w:szCs w:val="20"/>
        </w:rPr>
        <w:t xml:space="preserve">Halonix Lamps Limited, promoted in the year 1991 as an Indo Japanese Joint Venture, is counted amongst the most preferred manufacturers and suppliers of Compact Fluorescent Lamps for General Lighting and Halogen Lamps for Automotive. </w:t>
      </w:r>
    </w:p>
    <w:p>
      <w:pPr>
        <w:pStyle w:val="Normal"/>
        <w:jc w:val="both"/>
        <w:rPr>
          <w:sz w:val="20"/>
          <w:szCs w:val="20"/>
        </w:rPr>
      </w:pPr>
      <w:r>
        <w:rPr>
          <w:sz w:val="20"/>
          <w:szCs w:val="20"/>
        </w:rPr>
      </w:r>
    </w:p>
    <w:p>
      <w:pPr>
        <w:pStyle w:val="Normal"/>
        <w:jc w:val="both"/>
        <w:rPr>
          <w:b/>
          <w:b/>
          <w:sz w:val="20"/>
          <w:szCs w:val="20"/>
        </w:rPr>
      </w:pPr>
      <w:r>
        <w:rPr>
          <w:b/>
          <w:sz w:val="20"/>
          <w:szCs w:val="20"/>
        </w:rPr>
        <w:t>Designation: Sales Trainee</w:t>
      </w:r>
    </w:p>
    <w:p>
      <w:pPr>
        <w:pStyle w:val="Normal"/>
        <w:jc w:val="both"/>
        <w:rPr>
          <w:b/>
          <w:b/>
          <w:sz w:val="20"/>
          <w:szCs w:val="20"/>
        </w:rPr>
      </w:pPr>
      <w:r>
        <w:rPr>
          <w:b/>
          <w:sz w:val="20"/>
          <w:szCs w:val="20"/>
        </w:rPr>
      </w:r>
    </w:p>
    <w:p>
      <w:pPr>
        <w:pStyle w:val="Normal"/>
        <w:jc w:val="both"/>
        <w:rPr/>
      </w:pPr>
      <w:r>
        <w:rPr>
          <w:b/>
          <w:szCs w:val="20"/>
          <w:u w:val="single"/>
        </w:rPr>
        <w:t>Responsibilities</w:t>
      </w:r>
      <w:r>
        <w:rPr>
          <w:b/>
          <w:szCs w:val="20"/>
        </w:rPr>
        <w:t>:</w:t>
      </w:r>
    </w:p>
    <w:p>
      <w:pPr>
        <w:pStyle w:val="Normal"/>
        <w:jc w:val="both"/>
        <w:rPr>
          <w:b/>
          <w:b/>
          <w:sz w:val="20"/>
          <w:szCs w:val="20"/>
        </w:rPr>
      </w:pPr>
      <w:r>
        <w:rPr>
          <w:b/>
          <w:sz w:val="20"/>
          <w:szCs w:val="20"/>
        </w:rPr>
      </w:r>
    </w:p>
    <w:p>
      <w:pPr>
        <w:pStyle w:val="Normal"/>
        <w:numPr>
          <w:ilvl w:val="0"/>
          <w:numId w:val="3"/>
        </w:numPr>
        <w:jc w:val="both"/>
        <w:rPr>
          <w:sz w:val="20"/>
          <w:szCs w:val="20"/>
        </w:rPr>
      </w:pPr>
      <w:r>
        <w:rPr>
          <w:sz w:val="20"/>
          <w:szCs w:val="20"/>
        </w:rPr>
        <w:t>To make call to prospective clients.</w:t>
      </w:r>
    </w:p>
    <w:p>
      <w:pPr>
        <w:pStyle w:val="Normal"/>
        <w:numPr>
          <w:ilvl w:val="0"/>
          <w:numId w:val="3"/>
        </w:numPr>
        <w:jc w:val="both"/>
        <w:rPr>
          <w:sz w:val="20"/>
          <w:szCs w:val="20"/>
        </w:rPr>
      </w:pPr>
      <w:r>
        <w:rPr>
          <w:sz w:val="20"/>
          <w:szCs w:val="20"/>
        </w:rPr>
        <w:t>To collect references from existing clients.</w:t>
      </w:r>
    </w:p>
    <w:p>
      <w:pPr>
        <w:pStyle w:val="Normal"/>
        <w:numPr>
          <w:ilvl w:val="0"/>
          <w:numId w:val="3"/>
        </w:numPr>
        <w:jc w:val="both"/>
        <w:rPr>
          <w:sz w:val="20"/>
          <w:szCs w:val="20"/>
        </w:rPr>
      </w:pPr>
      <w:r>
        <w:rPr>
          <w:sz w:val="20"/>
          <w:szCs w:val="20"/>
        </w:rPr>
        <w:t>To handle customer queries.</w:t>
      </w:r>
    </w:p>
    <w:p>
      <w:pPr>
        <w:pStyle w:val="Normal"/>
        <w:numPr>
          <w:ilvl w:val="0"/>
          <w:numId w:val="3"/>
        </w:numPr>
        <w:jc w:val="both"/>
        <w:rPr>
          <w:sz w:val="20"/>
          <w:szCs w:val="20"/>
        </w:rPr>
      </w:pPr>
      <w:r>
        <w:rPr>
          <w:sz w:val="20"/>
          <w:szCs w:val="20"/>
        </w:rPr>
        <w:t>To monitor, investigate and analyze customer complaints for continual improvement in product quality and reliability.</w:t>
      </w:r>
    </w:p>
    <w:p>
      <w:pPr>
        <w:pStyle w:val="Normal"/>
        <w:jc w:val="both"/>
        <w:rPr>
          <w:sz w:val="20"/>
          <w:szCs w:val="20"/>
        </w:rPr>
      </w:pPr>
      <w:r>
        <w:rPr>
          <w:sz w:val="20"/>
          <w:szCs w:val="20"/>
        </w:rPr>
      </w:r>
    </w:p>
    <w:p>
      <w:pPr>
        <w:pStyle w:val="Normal"/>
        <w:jc w:val="both"/>
        <w:rPr/>
      </w:pPr>
      <w:r>
        <w:rPr>
          <w:b/>
          <w:szCs w:val="20"/>
          <w:u w:val="single"/>
        </w:rPr>
        <w:t>PERSONAL INFORMATION</w:t>
      </w:r>
      <w:r>
        <w:rPr>
          <w:b/>
          <w:szCs w:val="20"/>
        </w:rPr>
        <w:t>:</w:t>
      </w:r>
    </w:p>
    <w:p>
      <w:pPr>
        <w:pStyle w:val="Normal"/>
        <w:jc w:val="both"/>
        <w:rPr>
          <w:b/>
          <w:b/>
          <w:sz w:val="20"/>
          <w:szCs w:val="20"/>
        </w:rPr>
      </w:pPr>
      <w:r>
        <w:rPr>
          <w:b/>
          <w:sz w:val="20"/>
          <w:szCs w:val="20"/>
        </w:rPr>
      </w:r>
    </w:p>
    <w:p>
      <w:pPr>
        <w:pStyle w:val="Normal"/>
        <w:tabs>
          <w:tab w:val="left" w:pos="360" w:leader="none"/>
          <w:tab w:val="left" w:pos="3000" w:leader="none"/>
          <w:tab w:val="left" w:pos="3600" w:leader="none"/>
        </w:tabs>
        <w:ind w:left="360" w:hanging="0"/>
        <w:jc w:val="both"/>
        <w:rPr/>
      </w:pPr>
      <w:r>
        <w:rPr>
          <w:b/>
          <w:sz w:val="20"/>
          <w:szCs w:val="20"/>
        </w:rPr>
        <w:t>Father’s Name</w:t>
      </w:r>
      <w:r>
        <w:rPr>
          <w:sz w:val="20"/>
          <w:szCs w:val="20"/>
        </w:rPr>
        <w:tab/>
        <w:t>:</w:t>
        <w:tab/>
        <w:t>Mr. Syed Qamarul Islam</w:t>
      </w:r>
    </w:p>
    <w:p>
      <w:pPr>
        <w:pStyle w:val="Normal"/>
        <w:tabs>
          <w:tab w:val="left" w:pos="360" w:leader="none"/>
          <w:tab w:val="left" w:pos="3000" w:leader="none"/>
          <w:tab w:val="left" w:pos="3600" w:leader="none"/>
        </w:tabs>
        <w:ind w:left="360" w:hanging="0"/>
        <w:jc w:val="both"/>
        <w:rPr/>
      </w:pPr>
      <w:r>
        <w:rPr>
          <w:b/>
          <w:sz w:val="20"/>
          <w:szCs w:val="20"/>
        </w:rPr>
        <w:t>Date of Birth</w:t>
      </w:r>
      <w:r>
        <w:rPr>
          <w:sz w:val="20"/>
          <w:szCs w:val="20"/>
        </w:rPr>
        <w:tab/>
        <w:t>:</w:t>
        <w:tab/>
        <w:t>September 10, 1983</w:t>
      </w:r>
    </w:p>
    <w:p>
      <w:pPr>
        <w:pStyle w:val="Normal"/>
        <w:tabs>
          <w:tab w:val="left" w:pos="360" w:leader="none"/>
          <w:tab w:val="left" w:pos="3000" w:leader="none"/>
          <w:tab w:val="left" w:pos="3600" w:leader="none"/>
        </w:tabs>
        <w:ind w:left="360" w:hanging="0"/>
        <w:jc w:val="both"/>
        <w:rPr/>
      </w:pPr>
      <w:r>
        <w:rPr>
          <w:b/>
          <w:sz w:val="20"/>
          <w:szCs w:val="20"/>
        </w:rPr>
        <w:t>Nationality</w:t>
      </w:r>
      <w:r>
        <w:rPr>
          <w:sz w:val="20"/>
          <w:szCs w:val="20"/>
        </w:rPr>
        <w:tab/>
        <w:t>:</w:t>
        <w:tab/>
        <w:t>Indian</w:t>
      </w:r>
    </w:p>
    <w:p>
      <w:pPr>
        <w:pStyle w:val="Normal"/>
        <w:tabs>
          <w:tab w:val="left" w:pos="360" w:leader="none"/>
          <w:tab w:val="left" w:pos="3000" w:leader="none"/>
          <w:tab w:val="left" w:pos="3600" w:leader="none"/>
        </w:tabs>
        <w:ind w:left="360" w:hanging="0"/>
        <w:jc w:val="both"/>
        <w:rPr/>
      </w:pPr>
      <w:r>
        <w:rPr>
          <w:b/>
          <w:sz w:val="20"/>
          <w:szCs w:val="20"/>
        </w:rPr>
        <w:t>Languages Known</w:t>
      </w:r>
      <w:r>
        <w:rPr>
          <w:sz w:val="20"/>
          <w:szCs w:val="20"/>
        </w:rPr>
        <w:tab/>
        <w:t>:</w:t>
        <w:tab/>
        <w:t>English, Hindi, Urdu, Arabic</w:t>
      </w:r>
    </w:p>
    <w:p>
      <w:pPr>
        <w:pStyle w:val="Normal"/>
        <w:tabs>
          <w:tab w:val="left" w:pos="360" w:leader="none"/>
          <w:tab w:val="left" w:pos="3000" w:leader="none"/>
          <w:tab w:val="left" w:pos="3600" w:leader="none"/>
        </w:tabs>
        <w:ind w:left="360" w:hanging="0"/>
        <w:jc w:val="both"/>
        <w:rPr>
          <w:sz w:val="20"/>
          <w:szCs w:val="20"/>
        </w:rPr>
      </w:pPr>
      <w:r>
        <w:rPr>
          <w:b/>
          <w:sz w:val="20"/>
          <w:szCs w:val="20"/>
        </w:rPr>
        <w:t>Passport No.</w:t>
      </w:r>
      <w:r>
        <w:rPr>
          <w:sz w:val="20"/>
          <w:szCs w:val="20"/>
        </w:rPr>
        <w:tab/>
        <w:t>:</w:t>
        <w:tab/>
        <w:t>S 6621603</w:t>
      </w:r>
    </w:p>
    <w:p>
      <w:pPr>
        <w:pStyle w:val="Normal"/>
        <w:tabs>
          <w:tab w:val="left" w:pos="360" w:leader="none"/>
          <w:tab w:val="left" w:pos="3000" w:leader="none"/>
          <w:tab w:val="left" w:pos="3600" w:leader="none"/>
        </w:tabs>
        <w:ind w:left="360" w:hanging="0"/>
        <w:jc w:val="both"/>
        <w:rPr>
          <w:sz w:val="20"/>
          <w:szCs w:val="20"/>
        </w:rPr>
      </w:pPr>
      <w:r>
        <w:rPr>
          <w:b/>
          <w:sz w:val="20"/>
          <w:szCs w:val="20"/>
        </w:rPr>
        <w:t>Marital Status</w:t>
      </w:r>
      <w:r>
        <w:rPr>
          <w:sz w:val="20"/>
          <w:szCs w:val="20"/>
        </w:rPr>
        <w:tab/>
        <w:t>:</w:t>
        <w:tab/>
        <w:t>single</w:t>
      </w:r>
    </w:p>
    <w:p>
      <w:pPr>
        <w:pStyle w:val="Normal"/>
        <w:tabs>
          <w:tab w:val="left" w:pos="360" w:leader="none"/>
          <w:tab w:val="left" w:pos="3000" w:leader="none"/>
          <w:tab w:val="left" w:pos="3600" w:leader="none"/>
        </w:tabs>
        <w:ind w:left="360" w:hanging="0"/>
        <w:jc w:val="both"/>
        <w:rPr/>
      </w:pPr>
      <w:r>
        <w:rPr>
          <w:b/>
          <w:sz w:val="20"/>
          <w:szCs w:val="20"/>
        </w:rPr>
        <w:t>Address</w:t>
      </w:r>
      <w:r>
        <w:rPr>
          <w:sz w:val="20"/>
          <w:szCs w:val="20"/>
        </w:rPr>
        <w:tab/>
        <w:t>:</w:t>
        <w:tab/>
        <w:t>4/107, Nai Abadi, Zohra Bagh</w:t>
      </w:r>
    </w:p>
    <w:p>
      <w:pPr>
        <w:pStyle w:val="Normal"/>
        <w:tabs>
          <w:tab w:val="left" w:pos="360" w:leader="none"/>
          <w:tab w:val="left" w:pos="3000" w:leader="none"/>
          <w:tab w:val="left" w:pos="3600" w:leader="none"/>
        </w:tabs>
        <w:ind w:left="360" w:hanging="0"/>
        <w:jc w:val="both"/>
        <w:rPr>
          <w:sz w:val="20"/>
          <w:szCs w:val="20"/>
        </w:rPr>
      </w:pPr>
      <w:r>
        <w:rPr>
          <w:sz w:val="20"/>
          <w:szCs w:val="20"/>
        </w:rPr>
        <w:tab/>
        <w:tab/>
        <w:t>Aligarh – 202002 (U.P.)</w:t>
      </w:r>
    </w:p>
    <w:p>
      <w:pPr>
        <w:pStyle w:val="Normal"/>
        <w:tabs>
          <w:tab w:val="left" w:pos="360" w:leader="none"/>
          <w:tab w:val="left" w:pos="3000" w:leader="none"/>
          <w:tab w:val="left" w:pos="3600" w:leader="none"/>
        </w:tabs>
        <w:ind w:left="360" w:hanging="0"/>
        <w:jc w:val="both"/>
        <w:rPr>
          <w:sz w:val="20"/>
          <w:szCs w:val="20"/>
        </w:rPr>
      </w:pPr>
      <w:r>
        <w:rPr>
          <w:sz w:val="20"/>
          <w:szCs w:val="20"/>
        </w:rPr>
      </w:r>
    </w:p>
    <w:sectPr>
      <w:type w:val="nextPage"/>
      <w:pgSz w:w="11906" w:h="16838"/>
      <w:pgMar w:left="1440" w:right="144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szCs w:val="20"/>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0"/>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0"/>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szCs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0"/>
      <w:szCs w:val="2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DefaultParagraphFont">
    <w:name w:val="Default Paragraph Font"/>
    <w:qFormat/>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2015-11-24T14:14:00Z</dcterms:created>
  <dc:creator>kafeel</dc:creator>
  <dc:description/>
  <cp:keywords/>
  <dc:language>en-US</dc:language>
  <cp:lastModifiedBy>kamran</cp:lastModifiedBy>
  <cp:lastPrinted>2018-09-24T16:50:00Z</cp:lastPrinted>
  <dcterms:modified xsi:type="dcterms:W3CDTF">2018-09-27T19:12:00Z</dcterms:modified>
  <cp:revision>20</cp:revision>
  <dc:subject/>
  <dc:title>CURRICULUM VITAE</dc:title>
</cp:coreProperties>
</file>