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6D7A" w14:textId="51432F1E" w:rsidR="006461E6" w:rsidRDefault="00A36F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Topic </w:t>
      </w:r>
      <w:proofErr w:type="gramStart"/>
      <w:r>
        <w:rPr>
          <w:sz w:val="48"/>
          <w:szCs w:val="48"/>
          <w:lang w:val="en-US"/>
        </w:rPr>
        <w:t>5 :</w:t>
      </w:r>
      <w:proofErr w:type="gramEnd"/>
    </w:p>
    <w:p w14:paraId="045883A7" w14:textId="649D4506" w:rsidR="00A36FA4" w:rsidRDefault="00A36FA4" w:rsidP="00A36FA4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Georgia" w:hAnsi="Georgia"/>
          <w:b w:val="0"/>
          <w:bCs w:val="0"/>
          <w:color w:val="444444"/>
          <w:spacing w:val="-15"/>
          <w:sz w:val="61"/>
          <w:szCs w:val="61"/>
        </w:rPr>
      </w:pPr>
      <w:r>
        <w:rPr>
          <w:lang w:val="en-US"/>
        </w:rPr>
        <w:t xml:space="preserve">Lesson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1127F4">
        <w:rPr>
          <w:rFonts w:ascii="Georgia" w:hAnsi="Georgia"/>
          <w:b w:val="0"/>
          <w:bCs w:val="0"/>
          <w:color w:val="C45911" w:themeColor="accent2" w:themeShade="BF"/>
          <w:spacing w:val="-15"/>
          <w:sz w:val="61"/>
          <w:szCs w:val="61"/>
          <w:u w:val="single"/>
        </w:rPr>
        <w:t>Decision Making</w:t>
      </w:r>
      <w:r>
        <w:rPr>
          <w:rFonts w:ascii="Georgia" w:hAnsi="Georgia"/>
          <w:b w:val="0"/>
          <w:bCs w:val="0"/>
          <w:color w:val="444444"/>
          <w:spacing w:val="-15"/>
          <w:sz w:val="61"/>
          <w:szCs w:val="61"/>
        </w:rPr>
        <w:t>.</w:t>
      </w:r>
    </w:p>
    <w:p w14:paraId="0C39B567" w14:textId="6F23FB17" w:rsidR="00A36FA4" w:rsidRDefault="00A36FA4" w:rsidP="00A36FA4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shd w:val="clear" w:color="auto" w:fill="FFFFFF"/>
        </w:rPr>
      </w:pPr>
      <w:r w:rsidRPr="00A36FA4">
        <w:rPr>
          <w:rFonts w:ascii="Helvetica" w:hAnsi="Helvetica" w:cs="Helvetica"/>
          <w:b w:val="0"/>
          <w:bCs w:val="0"/>
          <w:color w:val="444444"/>
          <w:sz w:val="36"/>
          <w:szCs w:val="36"/>
          <w:shd w:val="clear" w:color="auto" w:fill="FFFFFF"/>
        </w:rPr>
        <w:t> </w:t>
      </w:r>
      <w:r w:rsidRPr="00A36FA4"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shd w:val="clear" w:color="auto" w:fill="FFFFFF"/>
        </w:rPr>
        <w:t>Decision making means the action of taking decisions and choosing the action plan accordingly.</w:t>
      </w:r>
    </w:p>
    <w:p w14:paraId="52649D83" w14:textId="355BD302" w:rsidR="001127F4" w:rsidRPr="000A14E0" w:rsidRDefault="001127F4" w:rsidP="00A36FA4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b w:val="0"/>
          <w:bCs w:val="0"/>
          <w:i/>
          <w:iCs/>
          <w:color w:val="000000" w:themeColor="text1"/>
          <w:sz w:val="36"/>
          <w:szCs w:val="36"/>
          <w:shd w:val="clear" w:color="auto" w:fill="FFFFFF"/>
        </w:rPr>
      </w:pPr>
      <w:r w:rsidRPr="000A14E0">
        <w:rPr>
          <w:rFonts w:ascii="Helvetica" w:hAnsi="Helvetica" w:cs="Helvetica"/>
          <w:b w:val="0"/>
          <w:bCs w:val="0"/>
          <w:i/>
          <w:iCs/>
          <w:color w:val="000000" w:themeColor="text1"/>
          <w:sz w:val="36"/>
          <w:szCs w:val="36"/>
          <w:shd w:val="clear" w:color="auto" w:fill="FFFFFF"/>
        </w:rPr>
        <w:t xml:space="preserve">In programming we face some situations where we want a certain block of </w:t>
      </w:r>
      <w:r w:rsidR="000A14E0" w:rsidRPr="000A14E0">
        <w:rPr>
          <w:rFonts w:ascii="Helvetica" w:hAnsi="Helvetica" w:cs="Helvetica"/>
          <w:b w:val="0"/>
          <w:bCs w:val="0"/>
          <w:i/>
          <w:iCs/>
          <w:color w:val="000000" w:themeColor="text1"/>
          <w:sz w:val="36"/>
          <w:szCs w:val="36"/>
          <w:shd w:val="clear" w:color="auto" w:fill="FFFFFF"/>
        </w:rPr>
        <w:t xml:space="preserve">code to be executed when some </w:t>
      </w:r>
      <w:r w:rsidR="000A14E0" w:rsidRPr="000A14E0">
        <w:rPr>
          <w:rFonts w:ascii="Helvetica" w:hAnsi="Helvetica" w:cs="Helvetica"/>
          <w:i/>
          <w:iCs/>
          <w:color w:val="000000" w:themeColor="text1"/>
          <w:sz w:val="36"/>
          <w:szCs w:val="36"/>
          <w:shd w:val="clear" w:color="auto" w:fill="FFFFFF"/>
        </w:rPr>
        <w:t xml:space="preserve">condition </w:t>
      </w:r>
      <w:proofErr w:type="gramStart"/>
      <w:r w:rsidR="000A14E0" w:rsidRPr="000A14E0">
        <w:rPr>
          <w:rFonts w:ascii="Helvetica" w:hAnsi="Helvetica" w:cs="Helvetica"/>
          <w:b w:val="0"/>
          <w:bCs w:val="0"/>
          <w:i/>
          <w:iCs/>
          <w:color w:val="000000" w:themeColor="text1"/>
          <w:sz w:val="36"/>
          <w:szCs w:val="36"/>
          <w:shd w:val="clear" w:color="auto" w:fill="FFFFFF"/>
        </w:rPr>
        <w:t>satisfy</w:t>
      </w:r>
      <w:proofErr w:type="gramEnd"/>
      <w:r w:rsidR="000A14E0" w:rsidRPr="000A14E0">
        <w:rPr>
          <w:rFonts w:ascii="Helvetica" w:hAnsi="Helvetica" w:cs="Helvetica"/>
          <w:b w:val="0"/>
          <w:bCs w:val="0"/>
          <w:i/>
          <w:iCs/>
          <w:color w:val="000000" w:themeColor="text1"/>
          <w:sz w:val="36"/>
          <w:szCs w:val="36"/>
          <w:shd w:val="clear" w:color="auto" w:fill="FFFFFF"/>
        </w:rPr>
        <w:t xml:space="preserve">. </w:t>
      </w:r>
    </w:p>
    <w:p w14:paraId="13BB8A2C" w14:textId="39ADF3E6" w:rsidR="001127F4" w:rsidRPr="000A14E0" w:rsidRDefault="001127F4" w:rsidP="001127F4">
      <w:pPr>
        <w:pStyle w:val="Heading1"/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i/>
          <w:iCs/>
          <w:spacing w:val="2"/>
          <w:sz w:val="32"/>
          <w:szCs w:val="32"/>
          <w:u w:val="single"/>
          <w:shd w:val="clear" w:color="auto" w:fill="FFFFFF"/>
        </w:rPr>
      </w:pPr>
      <w:r w:rsidRPr="001127F4">
        <w:rPr>
          <w:rFonts w:ascii="Arial" w:hAnsi="Arial" w:cs="Arial"/>
          <w:b w:val="0"/>
          <w:bCs w:val="0"/>
          <w:i/>
          <w:iCs/>
          <w:color w:val="273239"/>
          <w:spacing w:val="2"/>
          <w:sz w:val="32"/>
          <w:szCs w:val="32"/>
          <w:shd w:val="clear" w:color="auto" w:fill="FFFFFF"/>
        </w:rPr>
        <w:t xml:space="preserve">A </w:t>
      </w:r>
      <w:r w:rsidRPr="000A14E0">
        <w:rPr>
          <w:rFonts w:ascii="Arial" w:hAnsi="Arial" w:cs="Arial"/>
          <w:b w:val="0"/>
          <w:bCs w:val="0"/>
          <w:i/>
          <w:iCs/>
          <w:spacing w:val="2"/>
          <w:sz w:val="32"/>
          <w:szCs w:val="32"/>
          <w:shd w:val="clear" w:color="auto" w:fill="FFFFFF"/>
        </w:rPr>
        <w:t xml:space="preserve">programming language uses control statements to control the flow of execution of a program based on certain </w:t>
      </w:r>
      <w:r w:rsidRPr="000A14E0">
        <w:rPr>
          <w:rFonts w:ascii="Arial" w:hAnsi="Arial" w:cs="Arial"/>
          <w:b w:val="0"/>
          <w:bCs w:val="0"/>
          <w:i/>
          <w:iCs/>
          <w:spacing w:val="2"/>
          <w:sz w:val="32"/>
          <w:szCs w:val="32"/>
          <w:u w:val="single"/>
          <w:shd w:val="clear" w:color="auto" w:fill="FFFFFF"/>
        </w:rPr>
        <w:t>conditions.</w:t>
      </w:r>
    </w:p>
    <w:p w14:paraId="61728B81" w14:textId="025ECE13" w:rsidR="000A14E0" w:rsidRDefault="000A14E0" w:rsidP="001127F4">
      <w:pPr>
        <w:pStyle w:val="Heading1"/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i/>
          <w:iCs/>
          <w:spacing w:val="2"/>
          <w:sz w:val="32"/>
          <w:szCs w:val="32"/>
          <w:shd w:val="clear" w:color="auto" w:fill="FFFFFF"/>
        </w:rPr>
      </w:pPr>
    </w:p>
    <w:p w14:paraId="0A146C33" w14:textId="79DA70FB" w:rsidR="000A14E0" w:rsidRPr="00870153" w:rsidRDefault="000A14E0" w:rsidP="004F339E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Helvetica" w:hAnsi="Helvetica" w:cs="Helvetica"/>
          <w:b w:val="0"/>
          <w:bCs w:val="0"/>
          <w:i/>
          <w:iCs/>
          <w:color w:val="444444"/>
          <w:spacing w:val="-15"/>
          <w:sz w:val="32"/>
          <w:szCs w:val="32"/>
        </w:rPr>
      </w:pPr>
      <w:r w:rsidRPr="00870153">
        <w:rPr>
          <w:rFonts w:ascii="Arial" w:hAnsi="Arial" w:cs="Arial"/>
          <w:i/>
          <w:iCs/>
          <w:spacing w:val="2"/>
          <w:sz w:val="32"/>
          <w:szCs w:val="32"/>
          <w:shd w:val="clear" w:color="auto" w:fill="FFFFFF"/>
        </w:rPr>
        <w:t xml:space="preserve">There are many ways of exercising decision making in java. </w:t>
      </w:r>
    </w:p>
    <w:p w14:paraId="4C2D4B96" w14:textId="0155F5E2" w:rsidR="00870153" w:rsidRDefault="00870153" w:rsidP="00870153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 xml:space="preserve">If </w:t>
      </w:r>
    </w:p>
    <w:p w14:paraId="59C699D8" w14:textId="643E5D19" w:rsidR="00870153" w:rsidRDefault="00870153" w:rsidP="00870153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 xml:space="preserve">If else </w:t>
      </w:r>
    </w:p>
    <w:p w14:paraId="47867C4C" w14:textId="10C61937" w:rsidR="00870153" w:rsidRDefault="00870153" w:rsidP="00870153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 xml:space="preserve">nested if </w:t>
      </w:r>
    </w:p>
    <w:p w14:paraId="7313CEAE" w14:textId="4B802FF7" w:rsidR="00870153" w:rsidRPr="00D349CE" w:rsidRDefault="00870153" w:rsidP="00870153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Helvetica" w:hAnsi="Helvetica" w:cs="Helvetica"/>
          <w:b w:val="0"/>
          <w:bCs w:val="0"/>
          <w:i/>
          <w:iCs/>
          <w:color w:val="444444"/>
          <w:spacing w:val="-15"/>
          <w:sz w:val="32"/>
          <w:szCs w:val="32"/>
        </w:rPr>
      </w:pPr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>switch</w:t>
      </w:r>
    </w:p>
    <w:p w14:paraId="0FBCE4F5" w14:textId="022EA0F9" w:rsidR="00D349CE" w:rsidRPr="00870153" w:rsidRDefault="00D349CE" w:rsidP="00D349CE">
      <w:pPr>
        <w:pStyle w:val="Heading1"/>
        <w:shd w:val="clear" w:color="auto" w:fill="FFFFFF"/>
        <w:spacing w:before="0" w:beforeAutospacing="0" w:after="150" w:afterAutospacing="0" w:line="276" w:lineRule="auto"/>
        <w:ind w:left="720"/>
        <w:textAlignment w:val="baseline"/>
        <w:rPr>
          <w:rFonts w:ascii="Helvetica" w:hAnsi="Helvetica" w:cs="Helvetica"/>
          <w:b w:val="0"/>
          <w:bCs w:val="0"/>
          <w:i/>
          <w:iCs/>
          <w:color w:val="444444"/>
          <w:spacing w:val="-15"/>
          <w:sz w:val="32"/>
          <w:szCs w:val="32"/>
        </w:rPr>
      </w:pPr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 xml:space="preserve">We will learn only the first two ways of decision </w:t>
      </w:r>
      <w:proofErr w:type="gramStart"/>
      <w:r>
        <w:rPr>
          <w:rFonts w:ascii="Arial" w:hAnsi="Arial" w:cs="Arial"/>
          <w:b w:val="0"/>
          <w:bCs w:val="0"/>
          <w:spacing w:val="2"/>
          <w:sz w:val="32"/>
          <w:szCs w:val="32"/>
          <w:u w:val="single"/>
          <w:shd w:val="clear" w:color="auto" w:fill="FFFFFF"/>
        </w:rPr>
        <w:t>making .</w:t>
      </w:r>
      <w:proofErr w:type="gramEnd"/>
    </w:p>
    <w:p w14:paraId="0AA9FA4C" w14:textId="6A34BB8D" w:rsidR="00A36FA4" w:rsidRPr="00870153" w:rsidRDefault="00870153" w:rsidP="00870153">
      <w:pPr>
        <w:pStyle w:val="ListParagraph"/>
        <w:numPr>
          <w:ilvl w:val="0"/>
          <w:numId w:val="7"/>
        </w:numPr>
        <w:rPr>
          <w:color w:val="C45911" w:themeColor="accent2" w:themeShade="BF"/>
          <w:sz w:val="48"/>
          <w:szCs w:val="48"/>
          <w:lang w:val="en-US"/>
        </w:rPr>
      </w:pPr>
      <w:r w:rsidRPr="00870153">
        <w:rPr>
          <w:color w:val="C45911" w:themeColor="accent2" w:themeShade="BF"/>
          <w:sz w:val="48"/>
          <w:szCs w:val="48"/>
          <w:lang w:val="en-US"/>
        </w:rPr>
        <w:t xml:space="preserve">If Statement in Java </w:t>
      </w:r>
    </w:p>
    <w:p w14:paraId="040BED23" w14:textId="41F92E52" w:rsidR="00870153" w:rsidRDefault="00870153" w:rsidP="00870153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        </w:t>
      </w:r>
      <w:r w:rsidRPr="00870153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Java if statement is the simplest </w:t>
      </w:r>
      <w:proofErr w:type="gramStart"/>
      <w:r w:rsidRPr="00870153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decision making</w:t>
      </w:r>
      <w:proofErr w:type="gramEnd"/>
      <w:r w:rsidRPr="00870153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statement</w:t>
      </w:r>
      <w: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.</w:t>
      </w:r>
      <w:r w:rsidRPr="00870153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Code will 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executed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only when the condition evaluates to true.</w:t>
      </w:r>
    </w:p>
    <w:p w14:paraId="0F72D955" w14:textId="175CEE5A" w:rsidR="00715269" w:rsidRDefault="00715269" w:rsidP="00715269">
      <w:pPr>
        <w:jc w:val="center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if (</w:t>
      </w:r>
      <w:proofErr w:type="gramStart"/>
      <w:r w:rsidRPr="00715269">
        <w:rPr>
          <w:rFonts w:ascii="Georgia" w:hAnsi="Georgia"/>
          <w:color w:val="FF0000"/>
          <w:sz w:val="27"/>
          <w:szCs w:val="27"/>
          <w:shd w:val="clear" w:color="auto" w:fill="FFFFFF"/>
        </w:rPr>
        <w:t>condition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)</w:t>
      </w:r>
      <w:proofErr w:type="gramEnd"/>
    </w:p>
    <w:p w14:paraId="0719A8B6" w14:textId="6F37668F" w:rsidR="00715269" w:rsidRDefault="00715269" w:rsidP="00715269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                                  {</w:t>
      </w:r>
    </w:p>
    <w:p w14:paraId="0247ADFA" w14:textId="6EB6A0E4" w:rsidR="00715269" w:rsidRDefault="00715269" w:rsidP="00715269">
      <w:pPr>
        <w:jc w:val="center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// code to be executed</w:t>
      </w:r>
    </w:p>
    <w:p w14:paraId="45BD17CD" w14:textId="0BD1AC44" w:rsidR="00715269" w:rsidRDefault="00715269" w:rsidP="00715269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      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ab/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ab/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ab/>
        <w:t xml:space="preserve">          }</w:t>
      </w:r>
    </w:p>
    <w:p w14:paraId="05CA6487" w14:textId="7FFED990" w:rsidR="00715269" w:rsidRPr="00870153" w:rsidRDefault="00715269" w:rsidP="00715269">
      <w:pPr>
        <w:rPr>
          <w:color w:val="000000" w:themeColor="text1"/>
          <w:sz w:val="48"/>
          <w:szCs w:val="4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For Flow diagram for if statement </w:t>
      </w:r>
      <w:hyperlink r:id="rId5" w:history="1">
        <w:r w:rsidR="006E38C0" w:rsidRPr="006E38C0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click here.</w:t>
        </w:r>
      </w:hyperlink>
    </w:p>
    <w:p w14:paraId="3E89A1A0" w14:textId="7D2F7906" w:rsidR="00870153" w:rsidRPr="00147EBE" w:rsidRDefault="00715269" w:rsidP="00870153">
      <w:pPr>
        <w:pStyle w:val="ListParagraph"/>
        <w:numPr>
          <w:ilvl w:val="0"/>
          <w:numId w:val="7"/>
        </w:numPr>
        <w:rPr>
          <w:color w:val="C45911" w:themeColor="accent2" w:themeShade="BF"/>
          <w:sz w:val="48"/>
          <w:szCs w:val="48"/>
          <w:lang w:val="en-US"/>
        </w:rPr>
      </w:pPr>
      <w:r w:rsidRPr="00147EBE">
        <w:rPr>
          <w:color w:val="C45911" w:themeColor="accent2" w:themeShade="BF"/>
          <w:sz w:val="48"/>
          <w:szCs w:val="48"/>
          <w:lang w:val="en-US"/>
        </w:rPr>
        <w:lastRenderedPageBreak/>
        <w:t>If</w:t>
      </w:r>
      <w:r w:rsidR="00147EBE">
        <w:rPr>
          <w:color w:val="C45911" w:themeColor="accent2" w:themeShade="BF"/>
          <w:sz w:val="48"/>
          <w:szCs w:val="48"/>
          <w:lang w:val="en-US"/>
        </w:rPr>
        <w:t>-</w:t>
      </w:r>
      <w:r w:rsidRPr="00147EBE">
        <w:rPr>
          <w:color w:val="C45911" w:themeColor="accent2" w:themeShade="BF"/>
          <w:sz w:val="48"/>
          <w:szCs w:val="48"/>
          <w:lang w:val="en-US"/>
        </w:rPr>
        <w:t xml:space="preserve">else Statement in java </w:t>
      </w:r>
    </w:p>
    <w:p w14:paraId="6BA7E42D" w14:textId="7F7294A8" w:rsidR="006E38C0" w:rsidRDefault="006E38C0" w:rsidP="006E38C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The if statement alone tells us that if a condition is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true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it will execute a block of statements and if the condition is false it won’t. But what if we want to do something else if the condition is false.  Here comes the else statement.</w:t>
      </w:r>
    </w:p>
    <w:p w14:paraId="4FA3657D" w14:textId="4BA30EDD" w:rsidR="006E38C0" w:rsidRDefault="006E38C0" w:rsidP="006E38C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When the condition of if statement is false then the else part of code will execute and else statement does not contain any condition.</w:t>
      </w:r>
    </w:p>
    <w:p w14:paraId="497E243A" w14:textId="3051C1AF" w:rsidR="006E38C0" w:rsidRPr="00D349CE" w:rsidRDefault="006E38C0" w:rsidP="006E38C0">
      <w:pP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It is like You have t</w:t>
      </w:r>
      <w:r w:rsid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w</w:t>
      </w:r>
      <w:r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o option and if your 1</w:t>
      </w:r>
      <w:r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  <w:vertAlign w:val="superscript"/>
        </w:rPr>
        <w:t>st</w:t>
      </w:r>
      <w:r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 option is </w:t>
      </w:r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wrong then there is no choice </w:t>
      </w:r>
      <w:proofErr w:type="gramStart"/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left ,you</w:t>
      </w:r>
      <w:proofErr w:type="gramEnd"/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 have to </w:t>
      </w:r>
      <w:proofErr w:type="spellStart"/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chose</w:t>
      </w:r>
      <w:proofErr w:type="spellEnd"/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 the 2</w:t>
      </w:r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  <w:vertAlign w:val="superscript"/>
        </w:rPr>
        <w:t>nd</w:t>
      </w:r>
      <w:r w:rsidR="00147EBE" w:rsidRPr="00D349CE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 option .</w:t>
      </w:r>
    </w:p>
    <w:p w14:paraId="7065665A" w14:textId="77777777" w:rsidR="00147EBE" w:rsidRDefault="00147EBE" w:rsidP="00147EBE">
      <w:pPr>
        <w:ind w:left="2880" w:firstLine="720"/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if(condition)</w:t>
      </w: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{</w:t>
      </w:r>
    </w:p>
    <w:p w14:paraId="16A5FC60" w14:textId="77777777" w:rsidR="00147EBE" w:rsidRDefault="00147EBE" w:rsidP="00147EBE">
      <w:pPr>
        <w:ind w:left="2880" w:firstLine="720"/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//code to be executed if the condition is true</w:t>
      </w: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}</w:t>
      </w:r>
    </w:p>
    <w:p w14:paraId="52999116" w14:textId="77777777" w:rsidR="00147EBE" w:rsidRDefault="00147EBE" w:rsidP="00147EBE">
      <w:pPr>
        <w:ind w:left="2880" w:firstLine="720"/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else</w:t>
      </w: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{</w:t>
      </w:r>
    </w:p>
    <w:p w14:paraId="07EF2A0C" w14:textId="77777777" w:rsidR="00147EBE" w:rsidRDefault="00147EBE" w:rsidP="00147EBE">
      <w:pPr>
        <w:ind w:left="2880" w:firstLine="720"/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 xml:space="preserve"> </w:t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//code to be executed if the condition is false</w:t>
      </w:r>
    </w:p>
    <w:p w14:paraId="75F7D2B7" w14:textId="7D2CB073" w:rsidR="00147EBE" w:rsidRPr="00147EBE" w:rsidRDefault="00147EBE" w:rsidP="00147EBE">
      <w:pPr>
        <w:ind w:left="2880" w:firstLine="720"/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147EBE">
        <w:rPr>
          <w:rFonts w:ascii="Georgia" w:hAnsi="Georgia"/>
          <w:b/>
          <w:bCs/>
          <w:color w:val="444444"/>
          <w:sz w:val="27"/>
          <w:szCs w:val="27"/>
        </w:rPr>
        <w:br/>
      </w:r>
      <w:r w:rsidRPr="00147EBE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}</w:t>
      </w:r>
    </w:p>
    <w:p w14:paraId="367A1E6B" w14:textId="2A9FEC45" w:rsidR="00147EBE" w:rsidRPr="00147EBE" w:rsidRDefault="00147EBE" w:rsidP="00147EBE">
      <w:pPr>
        <w:rPr>
          <w:rFonts w:ascii="Georgia" w:hAnsi="Georgia" w:cs="Helvetica"/>
          <w:i/>
          <w:iCs/>
          <w:color w:val="273239"/>
          <w:spacing w:val="2"/>
          <w:sz w:val="26"/>
          <w:szCs w:val="26"/>
          <w:shd w:val="clear" w:color="auto" w:fill="FFFFFF"/>
        </w:rPr>
      </w:pPr>
      <w:r w:rsidRPr="00147EBE">
        <w:rPr>
          <w:rFonts w:ascii="Georgia" w:hAnsi="Georgia" w:cs="Helvetica"/>
          <w:color w:val="444444"/>
          <w:sz w:val="27"/>
          <w:szCs w:val="27"/>
          <w:shd w:val="clear" w:color="auto" w:fill="FFFFFF"/>
        </w:rPr>
        <w:t xml:space="preserve">Flow diagram of If-else Statement </w:t>
      </w:r>
      <w:hyperlink r:id="rId6" w:history="1">
        <w:r w:rsidRPr="00147EBE">
          <w:rPr>
            <w:rStyle w:val="Hyperlink"/>
            <w:rFonts w:ascii="Georgia" w:hAnsi="Georgia" w:cs="Helvetica"/>
            <w:sz w:val="27"/>
            <w:szCs w:val="27"/>
            <w:shd w:val="clear" w:color="auto" w:fill="FFFFFF"/>
          </w:rPr>
          <w:t>click here.</w:t>
        </w:r>
      </w:hyperlink>
    </w:p>
    <w:p w14:paraId="3D1BB911" w14:textId="6DDF3E99" w:rsidR="006E38C0" w:rsidRDefault="006E38C0" w:rsidP="00D349CE">
      <w:pPr>
        <w:pStyle w:val="ListParagraph"/>
        <w:rPr>
          <w:color w:val="C45911" w:themeColor="accent2" w:themeShade="BF"/>
          <w:sz w:val="48"/>
          <w:szCs w:val="48"/>
          <w:lang w:val="en-US"/>
        </w:rPr>
      </w:pPr>
    </w:p>
    <w:p w14:paraId="287156CA" w14:textId="3C463804" w:rsidR="00D349CE" w:rsidRDefault="00D349CE" w:rsidP="00D349CE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 xml:space="preserve">Lets Code </w:t>
      </w:r>
    </w:p>
    <w:p w14:paraId="500BFFC4" w14:textId="255F02B7" w:rsidR="00C14764" w:rsidRPr="00C14764" w:rsidRDefault="00C14764" w:rsidP="00C14764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color w:val="000000" w:themeColor="text1"/>
          <w:sz w:val="27"/>
          <w:szCs w:val="27"/>
          <w:lang w:val="en-US"/>
        </w:rPr>
      </w:pPr>
      <w:r w:rsidRPr="00C14764"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 xml:space="preserve">Take values of length and breadth of a rectangle and check if it is </w:t>
      </w:r>
      <w:r w:rsidRPr="00C14764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square</w:t>
      </w:r>
      <w:r w:rsidRPr="00C14764"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 xml:space="preserve"> or not.</w:t>
      </w:r>
    </w:p>
    <w:p w14:paraId="48F7EC8A" w14:textId="6A3A3D9A" w:rsidR="00C14764" w:rsidRDefault="00C14764" w:rsidP="00C14764">
      <w:pPr>
        <w:pStyle w:val="ListParagraph"/>
        <w:ind w:left="1440"/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</w:pPr>
    </w:p>
    <w:p w14:paraId="575A241F" w14:textId="35C4CCAA" w:rsidR="00C14764" w:rsidRDefault="00C14764" w:rsidP="00C14764">
      <w:pPr>
        <w:pStyle w:val="ListParagraph"/>
        <w:ind w:left="1440"/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>Solution :</w:t>
      </w:r>
      <w:proofErr w:type="gramEnd"/>
      <w:r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>-</w:t>
      </w:r>
    </w:p>
    <w:p w14:paraId="59EC73DE" w14:textId="48473955" w:rsidR="00C14764" w:rsidRDefault="00C14764" w:rsidP="00C14764">
      <w:pPr>
        <w:pStyle w:val="ListParagraph"/>
        <w:ind w:left="1440"/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 xml:space="preserve"> we open our notepad </w:t>
      </w:r>
    </w:p>
    <w:p w14:paraId="6F6F4BA4" w14:textId="1BB5C3A6" w:rsidR="00F34ABC" w:rsidRDefault="00F34ABC" w:rsidP="00C14764">
      <w:pPr>
        <w:pStyle w:val="ListParagraph"/>
        <w:ind w:left="1440"/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</w:pPr>
    </w:p>
    <w:p w14:paraId="271F6E87" w14:textId="271C1A44" w:rsidR="00F34ABC" w:rsidRDefault="00F34ABC" w:rsidP="00C14764">
      <w:pPr>
        <w:pStyle w:val="ListParagraph"/>
        <w:ind w:left="1440"/>
        <w:rPr>
          <w:rFonts w:ascii="Helvetica" w:hAnsi="Helvetica" w:cs="Helvetica"/>
          <w:b/>
          <w:bCs/>
          <w:i/>
          <w:iCs/>
          <w:color w:val="121212"/>
          <w:sz w:val="27"/>
          <w:szCs w:val="27"/>
          <w:u w:val="single"/>
          <w:shd w:val="clear" w:color="auto" w:fill="FFFFFF"/>
        </w:rPr>
      </w:pPr>
      <w:r>
        <w:rPr>
          <w:rFonts w:ascii="Helvetica" w:hAnsi="Helvetica" w:cs="Helvetica"/>
          <w:color w:val="121212"/>
          <w:sz w:val="27"/>
          <w:szCs w:val="27"/>
          <w:shd w:val="clear" w:color="auto" w:fill="FFFFFF"/>
        </w:rPr>
        <w:t>Create a public class</w:t>
      </w:r>
      <w:r w:rsidRPr="00F34ABC">
        <w:rPr>
          <w:rFonts w:ascii="Helvetica" w:hAnsi="Helvetica" w:cs="Helvetica"/>
          <w:b/>
          <w:bCs/>
          <w:i/>
          <w:iCs/>
          <w:color w:val="121212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F34ABC">
        <w:rPr>
          <w:rFonts w:ascii="Helvetica" w:hAnsi="Helvetica" w:cs="Helvetica"/>
          <w:b/>
          <w:bCs/>
          <w:i/>
          <w:iCs/>
          <w:color w:val="121212"/>
          <w:sz w:val="27"/>
          <w:szCs w:val="27"/>
          <w:u w:val="single"/>
          <w:shd w:val="clear" w:color="auto" w:fill="FFFFFF"/>
        </w:rPr>
        <w:t>ifelse</w:t>
      </w:r>
      <w:proofErr w:type="spellEnd"/>
    </w:p>
    <w:p w14:paraId="7C286815" w14:textId="352DF57A" w:rsidR="00F34ABC" w:rsidRDefault="00F34ABC" w:rsidP="00C14764">
      <w:pPr>
        <w:pStyle w:val="ListParagraph"/>
        <w:ind w:left="1440"/>
        <w:rPr>
          <w:rFonts w:ascii="Helvetica" w:hAnsi="Helvetica" w:cs="Helvetica"/>
          <w:b/>
          <w:bCs/>
          <w:i/>
          <w:iCs/>
          <w:color w:val="121212"/>
          <w:sz w:val="27"/>
          <w:szCs w:val="27"/>
          <w:u w:val="single"/>
          <w:shd w:val="clear" w:color="auto" w:fill="FFFFFF"/>
        </w:rPr>
      </w:pPr>
    </w:p>
    <w:p w14:paraId="3F2F08EF" w14:textId="493113CD" w:rsidR="00F34ABC" w:rsidRDefault="00B53B5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0FE8" wp14:editId="3D76DAEC">
                <wp:simplePos x="0" y="0"/>
                <wp:positionH relativeFrom="column">
                  <wp:posOffset>-304800</wp:posOffset>
                </wp:positionH>
                <wp:positionV relativeFrom="paragraph">
                  <wp:posOffset>3199130</wp:posOffset>
                </wp:positionV>
                <wp:extent cx="6692900" cy="15240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F482" id="Rectangle 3" o:spid="_x0000_s1026" style="position:absolute;margin-left:-24pt;margin-top:251.9pt;width:527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DsSwIAAO0EAAAOAAAAZHJzL2Uyb0RvYy54bWysVN9v2jAQfp+0/8Hy+0iCKFtRQ4WoOk1C&#10;LWo79dl17BLN8XlnQ2B//c5OCF3H07QX4/Pddz++fMfV9b4xbKfQ12BLXoxyzpSVUNX2teTfn24/&#10;feHMB2ErYcCqkh+U59fzjx+uWjdTY9iAqRQySmL9rHUl34TgZlnm5UY1wo/AKUtODdiIQCa+ZhWK&#10;lrI3Jhvn+TRrASuHIJX39HrTOfk85ddayXCvtVeBmZJTbyGdmM6XeGbzKzF7ReE2tezbEP/QRSNq&#10;S0WHVDciCLbF+q9UTS0RPOgwktBkoHUtVZqBpinyd9M8boRTaRYix7uBJv//0sq73aNbI9HQOj/z&#10;dI1T7DU28Zf6Y/tE1mEgS+0Dk/Q4nV6OL3PiVJKvuBhPcjIoT3aCO/Thq4KGxUvJkb5GIknsVj50&#10;occQwp0aSLdwMCr2YOyD0qyuqOQ4oZM21NIg2wn6qkJKZcO0L52iI0zXxgzA4hzQhKIH9bERppJm&#10;BmB+DvhnxQGRqoINA7ipLeC5BNWPoXIXf5y+mzmO/wLVYY0MoVOsd/K2JhJXwoe1QJIoEU9rF+7p&#10;0AbakkN/42wD+Ovce4wn5ZCXs5YkX3L/cytQcWa+WdLUZTGZxB1JxuTi85gMfOt5eeux22YJxH9B&#10;C+5kusb4YI5XjdA803YuYlVyCSupdsllwKOxDN0q0n5LtVikMNoLJ8LKPjoZk0dWo0ie9s8CXa+k&#10;QCK8g+N6iNk7QXWxEWlhsQ2g66S2E68937RTSa/9/selfWunqNO/1Pw3AAAA//8DAFBLAwQUAAYA&#10;CAAAACEAiQt3Bd4AAAAMAQAADwAAAGRycy9kb3ducmV2LnhtbEyPT0/CQBDF7yZ+h82YeIMtgoil&#10;U4Ia9Kr477p0h7axO9t0t1C/vcNJjvPm5b33y1aDa9SBulB7RpiME1DEhbc1lwgf75vRAlSIhq1p&#10;PBPCLwVY5ZcXmUmtP/IbHbaxVBLCITUIVYxtqnUoKnImjH1LLL+975yJcnaltp05Srhr9E2SzLUz&#10;NUtDZVp6rKj42fYOoS+eH77Ldv36tJnyi/aTe/f5ZRGvr4b1ElSkIf6b4TRfpkMum3a+ZxtUgzCa&#10;LYQlItwmU2E4OaRPpB3C3UwknWf6HCL/AwAA//8DAFBLAQItABQABgAIAAAAIQC2gziS/gAAAOEB&#10;AAATAAAAAAAAAAAAAAAAAAAAAABbQ29udGVudF9UeXBlc10ueG1sUEsBAi0AFAAGAAgAAAAhADj9&#10;If/WAAAAlAEAAAsAAAAAAAAAAAAAAAAALwEAAF9yZWxzLy5yZWxzUEsBAi0AFAAGAAgAAAAhAEkK&#10;YOxLAgAA7QQAAA4AAAAAAAAAAAAAAAAALgIAAGRycy9lMm9Eb2MueG1sUEsBAi0AFAAGAAgAAAAh&#10;AIkLdwXeAAAADAEAAA8AAAAAAAAAAAAAAAAApQQAAGRycy9kb3ducmV2LnhtbFBLBQYAAAAABAAE&#10;APMAAACwBQAAAAA=&#10;" fillcolor="white [3201]" strokecolor="#70ad47 [3209]" strokeweight="1pt"/>
            </w:pict>
          </mc:Fallback>
        </mc:AlternateContent>
      </w: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59534" wp14:editId="69EAFC4C">
                <wp:simplePos x="0" y="0"/>
                <wp:positionH relativeFrom="margin">
                  <wp:posOffset>-123190</wp:posOffset>
                </wp:positionH>
                <wp:positionV relativeFrom="paragraph">
                  <wp:posOffset>3357880</wp:posOffset>
                </wp:positionV>
                <wp:extent cx="6159500" cy="11938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78F8C" w14:textId="77777777" w:rsidR="00D235AD" w:rsidRDefault="008F6EB1">
                            <w:r>
                              <w:t>WHAT Exactly happen</w:t>
                            </w:r>
                            <w:r w:rsidR="00D235AD">
                              <w:t>s</w:t>
                            </w:r>
                            <w:r>
                              <w:t xml:space="preserve"> here</w:t>
                            </w:r>
                            <w:r w:rsidR="00D235AD">
                              <w:t>,</w:t>
                            </w:r>
                          </w:p>
                          <w:p w14:paraId="183FB935" w14:textId="3524B181" w:rsidR="008F6EB1" w:rsidRDefault="00D235AD">
                            <w:r>
                              <w:t xml:space="preserve">For a square length and breadth should be </w:t>
                            </w:r>
                            <w:proofErr w:type="gramStart"/>
                            <w:r>
                              <w:t>same ,</w:t>
                            </w:r>
                            <w:proofErr w:type="gramEnd"/>
                            <w:r>
                              <w:t xml:space="preserve">  here length is 5 and breadth is 4 , both are different .</w:t>
                            </w:r>
                          </w:p>
                          <w:p w14:paraId="43A65778" w14:textId="06B637AB" w:rsidR="00D235AD" w:rsidRPr="00D235AD" w:rsidRDefault="00D235AD" w:rsidP="00D235AD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‘if’ conditions is wrong that is </w:t>
                            </w:r>
                            <w:r w:rsidRPr="00D235AD">
                              <w:rPr>
                                <w:rStyle w:val="IntenseQuoteChar"/>
                              </w:rPr>
                              <w:t xml:space="preserve">(length == </w:t>
                            </w:r>
                            <w:proofErr w:type="gramStart"/>
                            <w:r w:rsidRPr="00D235AD">
                              <w:rPr>
                                <w:rStyle w:val="IntenseQuoteChar"/>
                              </w:rPr>
                              <w:t>breadth )</w:t>
                            </w:r>
                            <w:proofErr w:type="gramEnd"/>
                            <w:r w:rsidRPr="00D235AD">
                              <w:rPr>
                                <w:rStyle w:val="IntenseQuoteChar"/>
                              </w:rPr>
                              <w:t>.</w:t>
                            </w:r>
                            <w:r w:rsidRPr="00D235AD">
                              <w:rPr>
                                <w:u w:val="single"/>
                              </w:rPr>
                              <w:t xml:space="preserve">  </w:t>
                            </w:r>
                            <w:r w:rsidR="00B53B52">
                              <w:rPr>
                                <w:u w:val="single"/>
                              </w:rPr>
                              <w:t xml:space="preserve"> </w:t>
                            </w:r>
                            <w:r w:rsidR="00B53B52">
                              <w:t>E</w:t>
                            </w:r>
                            <w:r w:rsidRPr="00D235AD">
                              <w:t xml:space="preserve">lse part of code will </w:t>
                            </w:r>
                            <w:proofErr w:type="gramStart"/>
                            <w:r w:rsidRPr="00D235AD">
                              <w:t>executes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595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.7pt;margin-top:264.4pt;width:485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4XdNwIAAH0EAAAOAAAAZHJzL2Uyb0RvYy54bWysVE1v2zAMvQ/YfxB0X2ynSdcYcYosRYYB&#10;QVsgHXpWZCkxJouapMTOfv0o2flot9Owi0KK9BP5+JjpfVsrchDWVaALmg1SSoTmUFZ6W9DvL8tP&#10;d5Q4z3TJFGhR0KNw9H728cO0MbkYwg5UKSxBEO3yxhR0573Jk8TxnaiZG4ARGoMSbM08unablJY1&#10;iF6rZJimt0kDtjQWuHAObx+6IJ1FfCkF909SOuGJKijW5uNp47kJZzKbsnxrmdlVvC+D/UMVNas0&#10;PnqGemCekb2t/oCqK27BgfQDDnUCUlZcxB6wmyx91816x4yIvSA5zpxpcv8Plj8e1ubZEt9+gRYH&#10;GAhpjMsdXoZ+Wmnr8IuVEowjhcczbaL1hOPlbTaejFMMcYxl2eTmDh3ESS6fG+v8VwE1CUZBLc4l&#10;0sUOK+e71FNKeM2BqsplpVR0ghbEQllyYDhF5WORCP4mS2nSYCk34zQCv4kF6PP3G8X4j768qyzE&#10;UxprvjQfLN9u2p6RDZRHJMpCpyFn+LJC3BVz/plZFA0SgIvgn/CQCrAY6C1KdmB//e0+5OMsMUpJ&#10;gyIsqPu5Z1ZQor5pnPIkG42CaqMzGn8eomOvI5vriN7XC0CGMlw5w6MZ8r06mdJC/Yr7Mg+vYohp&#10;jm8X1J/Mhe9WA/eNi/k8JqFODfMrvTY8QIeJBD5f2ldmTT9Pj1J4hJNcWf5urF1u+FLDfO9BVnHm&#10;geCO1Z531HhUTb+PYYmu/Zh1+deY/QYAAP//AwBQSwMEFAAGAAgAAAAhAKYCGgjfAAAACwEAAA8A&#10;AABkcnMvZG93bnJldi54bWxMj8FOwzAQRO9I/IO1SNxaJxUNThqnAlS4cGpBnN3Yta3G68h20/D3&#10;mBMcV/s086bdzm4gkwrReuRQLgsgCnsvLWoOnx+vCwYkJoFSDB4Vh28VYdvd3rSikf6KezUdkiY5&#10;BGMjOJiUxobS2BvlRFz6UWH+nXxwIuUzaCqDuOZwN9BVUVTUCYu5wYhRvRjVnw8Xx2H3rGvdMxHM&#10;jklrp/nr9K7fOL+/m582QJKa0x8Mv/pZHbrsdPQXlJEMHBZl/ZBRDusVyxsyUa+LCsiRw2NZMaBd&#10;S/9v6H4AAAD//wMAUEsBAi0AFAAGAAgAAAAhALaDOJL+AAAA4QEAABMAAAAAAAAAAAAAAAAAAAAA&#10;AFtDb250ZW50X1R5cGVzXS54bWxQSwECLQAUAAYACAAAACEAOP0h/9YAAACUAQAACwAAAAAAAAAA&#10;AAAAAAAvAQAAX3JlbHMvLnJlbHNQSwECLQAUAAYACAAAACEANaOF3TcCAAB9BAAADgAAAAAAAAAA&#10;AAAAAAAuAgAAZHJzL2Uyb0RvYy54bWxQSwECLQAUAAYACAAAACEApgIaCN8AAAALAQAADwAAAAAA&#10;AAAAAAAAAACRBAAAZHJzL2Rvd25yZXYueG1sUEsFBgAAAAAEAAQA8wAAAJ0FAAAAAA==&#10;" fillcolor="white [3201]" strokeweight=".5pt">
                <v:textbox>
                  <w:txbxContent>
                    <w:p w14:paraId="59F78F8C" w14:textId="77777777" w:rsidR="00D235AD" w:rsidRDefault="008F6EB1">
                      <w:r>
                        <w:t>WHAT Exactly happen</w:t>
                      </w:r>
                      <w:r w:rsidR="00D235AD">
                        <w:t>s</w:t>
                      </w:r>
                      <w:r>
                        <w:t xml:space="preserve"> here</w:t>
                      </w:r>
                      <w:r w:rsidR="00D235AD">
                        <w:t>,</w:t>
                      </w:r>
                    </w:p>
                    <w:p w14:paraId="183FB935" w14:textId="3524B181" w:rsidR="008F6EB1" w:rsidRDefault="00D235AD">
                      <w:r>
                        <w:t xml:space="preserve">For a square length and breadth should be </w:t>
                      </w:r>
                      <w:proofErr w:type="gramStart"/>
                      <w:r>
                        <w:t>same ,</w:t>
                      </w:r>
                      <w:proofErr w:type="gramEnd"/>
                      <w:r>
                        <w:t xml:space="preserve">  here length is 5 and breadth is 4 , both are different .</w:t>
                      </w:r>
                    </w:p>
                    <w:p w14:paraId="43A65778" w14:textId="06B637AB" w:rsidR="00D235AD" w:rsidRPr="00D235AD" w:rsidRDefault="00D235AD" w:rsidP="00D235AD">
                      <w:pPr>
                        <w:jc w:val="both"/>
                        <w:rPr>
                          <w:u w:val="single"/>
                        </w:rPr>
                      </w:pPr>
                      <w:r>
                        <w:t xml:space="preserve">‘if’ conditions is wrong that is </w:t>
                      </w:r>
                      <w:r w:rsidRPr="00D235AD">
                        <w:rPr>
                          <w:rStyle w:val="IntenseQuoteChar"/>
                        </w:rPr>
                        <w:t xml:space="preserve">(length == </w:t>
                      </w:r>
                      <w:proofErr w:type="gramStart"/>
                      <w:r w:rsidRPr="00D235AD">
                        <w:rPr>
                          <w:rStyle w:val="IntenseQuoteChar"/>
                        </w:rPr>
                        <w:t>breadth )</w:t>
                      </w:r>
                      <w:proofErr w:type="gramEnd"/>
                      <w:r w:rsidRPr="00D235AD">
                        <w:rPr>
                          <w:rStyle w:val="IntenseQuoteChar"/>
                        </w:rPr>
                        <w:t>.</w:t>
                      </w:r>
                      <w:r w:rsidRPr="00D235AD">
                        <w:rPr>
                          <w:u w:val="single"/>
                        </w:rPr>
                        <w:t xml:space="preserve">  </w:t>
                      </w:r>
                      <w:r w:rsidR="00B53B52">
                        <w:rPr>
                          <w:u w:val="single"/>
                        </w:rPr>
                        <w:t xml:space="preserve"> </w:t>
                      </w:r>
                      <w:r w:rsidR="00B53B52">
                        <w:t>E</w:t>
                      </w:r>
                      <w:r w:rsidRPr="00D235AD">
                        <w:t xml:space="preserve">lse part of code will </w:t>
                      </w:r>
                      <w:proofErr w:type="gramStart"/>
                      <w:r w:rsidRPr="00D235AD">
                        <w:t>executes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6EB1"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w:drawing>
          <wp:inline distT="0" distB="0" distL="0" distR="0" wp14:anchorId="5ABF26BE" wp14:editId="57AA2B7C">
            <wp:extent cx="45974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7AA8" w14:textId="5B58BDD0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7676ADA6" w14:textId="41F0B862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4ADE63D7" w14:textId="50A8F995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7D7BB818" w14:textId="0E52714D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0BD13EC3" w14:textId="7561839F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39036139" w14:textId="37EAC0B9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30336CF9" w14:textId="53FE5895" w:rsidR="00A63D92" w:rsidRPr="00A63D92" w:rsidRDefault="00A63D92" w:rsidP="00A63D92">
      <w:pPr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</w:p>
    <w:p w14:paraId="4D08F890" w14:textId="5834217F" w:rsidR="00A63D92" w:rsidRDefault="00A63D92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  <w:proofErr w:type="gramStart"/>
      <w:r>
        <w:rPr>
          <w:rFonts w:ascii="Helvetica" w:hAnsi="Helvetica" w:cs="Helvetica"/>
          <w:color w:val="000000" w:themeColor="text1"/>
          <w:sz w:val="27"/>
          <w:szCs w:val="27"/>
          <w:lang w:val="en-US"/>
        </w:rPr>
        <w:t>Output :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  <w:lang w:val="en-US"/>
        </w:rPr>
        <w:t xml:space="preserve"> </w:t>
      </w:r>
    </w:p>
    <w:p w14:paraId="3775878C" w14:textId="0DB41F4A" w:rsidR="00A63D92" w:rsidRPr="00F34ABC" w:rsidRDefault="00C23C3D" w:rsidP="00C14764">
      <w:pPr>
        <w:pStyle w:val="ListParagraph"/>
        <w:ind w:left="1440"/>
        <w:rPr>
          <w:rFonts w:ascii="Helvetica" w:hAnsi="Helvetica" w:cs="Helvetica"/>
          <w:color w:val="000000" w:themeColor="text1"/>
          <w:sz w:val="27"/>
          <w:szCs w:val="27"/>
          <w:lang w:val="en-US"/>
        </w:rPr>
      </w:pP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21BEA" wp14:editId="50041199">
                <wp:simplePos x="0" y="0"/>
                <wp:positionH relativeFrom="column">
                  <wp:posOffset>2325362</wp:posOffset>
                </wp:positionH>
                <wp:positionV relativeFrom="paragraph">
                  <wp:posOffset>24276</wp:posOffset>
                </wp:positionV>
                <wp:extent cx="623178" cy="154419"/>
                <wp:effectExtent l="0" t="0" r="2476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78" cy="154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D87A8" id="Rectangle 7" o:spid="_x0000_s1026" style="position:absolute;margin-left:183.1pt;margin-top:1.9pt;width:49.0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iqWgIAAAYFAAAOAAAAZHJzL2Uyb0RvYy54bWysVMFu2zAMvQ/YPwi6r46zpF2DOEXQosOA&#10;og2WDj2rslQbk0WNUuJkXz9Kdpys6y7DclAokXyknh49v9o1hm0V+hpswfOzEWfKSihr+1Lwb4+3&#10;Hz5x5oOwpTBgVcH3yvOrxft389bN1BgqMKVCRiDWz1pX8CoEN8syLyvVCH8GTllyasBGBNriS1ai&#10;aAm9Mdl4NDrPWsDSIUjlPZ3edE6+SPhaKxketPYqMFNw6i2kFdP6HNdsMRezFxSuqmXfhviHLhpR&#10;Wyo6QN2IINgG6z+gmloieNDhTEKTgda1VOkOdJt89Oo260o4le5C5Hg30OT/H6y8367dComG1vmZ&#10;JzPeYqexif/UH9slsvYDWWoXmKTD8/HH/IJeV5Irn04m+WUkMzsmO/Ths4KGRaPgSG+RKBLbOx+6&#10;0EMI5R3LJyvsjYodGPtVaVaXVHCcspMy1LVBthX0puX3vDuuRKm6o+mIfn0vQ3TqLIFFVF0bM+D2&#10;AFFxv+N2PfaxMU0lQQ2Jo7811CUO0aki2DAkNrUFfCvZhLxvXHfxB2I6OiIzz1DuV8gQOil7J29r&#10;4vdO+LASSNolldM8hgdatIG24NBbnFWAP986j/EkKfJy1tIsFNz/2AhUnJkvlsR2mU8mcXjSZjK9&#10;GNMGTz3Ppx67aa6BnianyXcymTE+mIOpEZonGttlrEouYSXVLrgMeNhch25GafClWi5TGA2ME+HO&#10;rp2M4JHVqJ/H3ZNA14sskDrv4TA3YvZKa11szLSw3ATQdRLikdeebxq2JJj+wxCn+XSfoo6fr8Uv&#10;AAAA//8DAFBLAwQUAAYACAAAACEAQA5skN8AAAAIAQAADwAAAGRycy9kb3ducmV2LnhtbEyPQU+D&#10;QBCF7yb+h82YeDF2KW1IgyxNbTRc8CD2ByzsCER2lrBbiv56x5O9zct7efO9bL/YQcw4+d6RgvUq&#10;AoHUONNTq+D08fq4A+GDJqMHR6jgGz3s89ubTKfGXegd5yq0gkvIp1pBF8KYSumbDq32Kzcisffp&#10;JqsDy6mVZtIXLreDjKMokVb3xB86PeKxw+arOlsFP3N9KopDqR/eqmM5Ff75pWwXpe7vlsMTiIBL&#10;+A/DHz6jQ85MtTuT8WJQsEmSmKN88AL2t8l2A6JWEO/WIPNMXg/IfwEAAP//AwBQSwECLQAUAAYA&#10;CAAAACEAtoM4kv4AAADhAQAAEwAAAAAAAAAAAAAAAAAAAAAAW0NvbnRlbnRfVHlwZXNdLnhtbFBL&#10;AQItABQABgAIAAAAIQA4/SH/1gAAAJQBAAALAAAAAAAAAAAAAAAAAC8BAABfcmVscy8ucmVsc1BL&#10;AQItABQABgAIAAAAIQAAn8iqWgIAAAYFAAAOAAAAAAAAAAAAAAAAAC4CAABkcnMvZTJvRG9jLnht&#10;bFBLAQItABQABgAIAAAAIQBADmyQ3wAAAAgBAAAPAAAAAAAAAAAAAAAAALQEAABkcnMvZG93bnJl&#10;di54bWxQSwUGAAAAAAQABADzAAAAwAUAAAAA&#10;" fillcolor="black [3200]" strokecolor="black [1600]" strokeweight="1pt"/>
            </w:pict>
          </mc:Fallback>
        </mc:AlternateContent>
      </w: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9D1EF" wp14:editId="339FD5F3">
                <wp:simplePos x="0" y="0"/>
                <wp:positionH relativeFrom="column">
                  <wp:posOffset>1905255</wp:posOffset>
                </wp:positionH>
                <wp:positionV relativeFrom="paragraph">
                  <wp:posOffset>1424069</wp:posOffset>
                </wp:positionV>
                <wp:extent cx="469900" cy="98481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98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8C85B" id="Rectangle 12" o:spid="_x0000_s1026" style="position:absolute;margin-left:150pt;margin-top:112.15pt;width:37pt;height: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VwWAIAAAUFAAAOAAAAZHJzL2Uyb0RvYy54bWysVMFu2zAMvQ/YPwi6L3aCtEuCOkXQosOA&#10;oA3aDj2rslQbk0WNUuJkXz9Kdpyu6y7DclAokXyknh59cblvDNsp9DXYgo9HOWfKSihr+1Lwb483&#10;n2ac+SBsKQxYVfCD8vxy+fHDResWagIVmFIhIxDrF60reBWCW2SZl5VqhB+BU5acGrARgbb4kpUo&#10;WkJvTDbJ8/OsBSwdglTe0+l15+TLhK+1kuFOa68CMwWn3kJaMa3Pcc2WF2LxgsJVtezbEP/QRSNq&#10;S0UHqGsRBNti/QdUU0sEDzqMJDQZaF1Lle5Atxnnb27zUAmn0l2IHO8Gmvz/g5W3uwe3QaKhdX7h&#10;yYy32Gts4j/1x/aJrMNAltoHJulwej6f50SpJNd8Np2NI5fZKdehD18UNCwaBUd6isSQ2K196EKP&#10;IZR3qp6scDAqNmDsvdKsLqneJGUnYagrg2wn6EnL7+PuuBKl6o7Ocvr1vQzRqbMEFlF1bcyA2wNE&#10;wf2O2/XYx8Y0lfQ0JOZ/a6hLHKJTRbBhSGxqC/hesglHEnUXfySmoyMy8wzlYYMMoVOyd/KmJn7X&#10;woeNQJIuvQiNY7ijRRtoCw69xVkF+PO98xhPiiIvZy2NQsH9j61AxZn5aklr8/F0GmcnbaZnnye0&#10;wdee59ceu22ugJ5mTIPvZDJjfDBHUyM0TzS1q1iVXMJKql1wGfC4uQrdiNLcS7VapTCaFyfC2j44&#10;GcEjq1E/j/snga4XWSBx3sJxbMTijda62JhpYbUNoOskxBOvPd80a0kw/XchDvPrfYo6fb2WvwAA&#10;AP//AwBQSwMEFAAGAAgAAAAhAIjjMt/hAAAACwEAAA8AAABkcnMvZG93bnJldi54bWxMj8FOwzAQ&#10;RO9I/IO1SFwQtUkqKCFOVSpQLuFA6Ac48ZJExHZku2ng61lO5bizo5k3+XYxI5vRh8FZCXcrAQxt&#10;6/RgOwmHj9fbDbAQldVqdBYlfGOAbXF5katMu5N9x7mOHaMQGzIloY9xyjgPbY9GhZWb0NLv03mj&#10;Ip2+49qrE4WbkSdC3HOjBksNvZpw32P7VR+NhJ+5OZTlrlI3b/W+8mV4fqm6Rcrrq2X3BCziEs9m&#10;+MMndCiIqXFHqwMbJaRC0JYoIUnWKTBypA9rUhpS0scN8CLn/zcUvwAAAP//AwBQSwECLQAUAAYA&#10;CAAAACEAtoM4kv4AAADhAQAAEwAAAAAAAAAAAAAAAAAAAAAAW0NvbnRlbnRfVHlwZXNdLnhtbFBL&#10;AQItABQABgAIAAAAIQA4/SH/1gAAAJQBAAALAAAAAAAAAAAAAAAAAC8BAABfcmVscy8ucmVsc1BL&#10;AQItABQABgAIAAAAIQBnMZVwWAIAAAUFAAAOAAAAAAAAAAAAAAAAAC4CAABkcnMvZTJvRG9jLnht&#10;bFBLAQItABQABgAIAAAAIQCI4zLf4QAAAAsBAAAPAAAAAAAAAAAAAAAAALIEAABkcnMvZG93bnJl&#10;di54bWxQSwUGAAAAAAQABADzAAAAwAUAAAAA&#10;" fillcolor="black [3200]" strokecolor="black [1600]" strokeweight="1pt"/>
            </w:pict>
          </mc:Fallback>
        </mc:AlternateContent>
      </w: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057BC" wp14:editId="6470AD99">
                <wp:simplePos x="0" y="0"/>
                <wp:positionH relativeFrom="column">
                  <wp:posOffset>1908736</wp:posOffset>
                </wp:positionH>
                <wp:positionV relativeFrom="paragraph">
                  <wp:posOffset>677091</wp:posOffset>
                </wp:positionV>
                <wp:extent cx="469900" cy="98481"/>
                <wp:effectExtent l="0" t="0" r="2540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98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6D59A" id="Rectangle 10" o:spid="_x0000_s1026" style="position:absolute;margin-left:150.3pt;margin-top:53.3pt;width:37pt;height: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VwWAIAAAUFAAAOAAAAZHJzL2Uyb0RvYy54bWysVMFu2zAMvQ/YPwi6L3aCtEuCOkXQosOA&#10;oA3aDj2rslQbk0WNUuJkXz9Kdpyu6y7DclAokXyknh59cblvDNsp9DXYgo9HOWfKSihr+1Lwb483&#10;n2ac+SBsKQxYVfCD8vxy+fHDResWagIVmFIhIxDrF60reBWCW2SZl5VqhB+BU5acGrARgbb4kpUo&#10;WkJvTDbJ8/OsBSwdglTe0+l15+TLhK+1kuFOa68CMwWn3kJaMa3Pcc2WF2LxgsJVtezbEP/QRSNq&#10;S0UHqGsRBNti/QdUU0sEDzqMJDQZaF1Lle5Atxnnb27zUAmn0l2IHO8Gmvz/g5W3uwe3QaKhdX7h&#10;yYy32Gts4j/1x/aJrMNAltoHJulwej6f50SpJNd8Np2NI5fZKdehD18UNCwaBUd6isSQ2K196EKP&#10;IZR3qp6scDAqNmDsvdKsLqneJGUnYagrg2wn6EnL7+PuuBKl6o7Ocvr1vQzRqbMEFlF1bcyA2wNE&#10;wf2O2/XYx8Y0lfQ0JOZ/a6hLHKJTRbBhSGxqC/hesglHEnUXfySmoyMy8wzlYYMMoVOyd/KmJn7X&#10;woeNQJIuvQiNY7ijRRtoCw69xVkF+PO98xhPiiIvZy2NQsH9j61AxZn5aklr8/F0GmcnbaZnnye0&#10;wdee59ceu22ugJ5mTIPvZDJjfDBHUyM0TzS1q1iVXMJKql1wGfC4uQrdiNLcS7VapTCaFyfC2j44&#10;GcEjq1E/j/snga4XWSBx3sJxbMTijda62JhpYbUNoOskxBOvPd80a0kw/XchDvPrfYo6fb2WvwAA&#10;AP//AwBQSwMEFAAGAAgAAAAhAGmBtNLfAAAACwEAAA8AAABkcnMvZG93bnJldi54bWxMj8FOwzAQ&#10;RO9I/IO1SFwQdZqigkKcqlSgXMKB0A/YxCaJiNeR7aaBr2c5wW12ZzT7Nt8tdhSz8WFwpGC9SkAY&#10;ap0eqFNwfH+5fQARIpLG0ZFR8GUC7IrLixwz7c70ZuY6doJLKGSooI9xyqQMbW8shpWbDLH34bzF&#10;yKPvpPZ45nI7yjRJttLiQHyhx8kcetN+1ier4HtujmW5r/DmtT5UvgxPz1W3KHV9tewfQUSzxL8w&#10;/OIzOhTM1LgT6SBGBRtu5ygbyZYFJzb3dywa3qTpGmSRy/8/FD8AAAD//wMAUEsBAi0AFAAGAAgA&#10;AAAhALaDOJL+AAAA4QEAABMAAAAAAAAAAAAAAAAAAAAAAFtDb250ZW50X1R5cGVzXS54bWxQSwEC&#10;LQAUAAYACAAAACEAOP0h/9YAAACUAQAACwAAAAAAAAAAAAAAAAAvAQAAX3JlbHMvLnJlbHNQSwEC&#10;LQAUAAYACAAAACEAZzGVcFgCAAAFBQAADgAAAAAAAAAAAAAAAAAuAgAAZHJzL2Uyb0RvYy54bWxQ&#10;SwECLQAUAAYACAAAACEAaYG00t8AAAALAQAADwAAAAAAAAAAAAAAAACyBAAAZHJzL2Rvd25yZXYu&#10;eG1sUEsFBgAAAAAEAAQA8wAAAL4FAAAAAA==&#10;" fillcolor="black [3200]" strokecolor="black [1600]" strokeweight="1pt"/>
            </w:pict>
          </mc:Fallback>
        </mc:AlternateContent>
      </w: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C1DE7" wp14:editId="6F7A1E41">
                <wp:simplePos x="0" y="0"/>
                <wp:positionH relativeFrom="column">
                  <wp:posOffset>1898882</wp:posOffset>
                </wp:positionH>
                <wp:positionV relativeFrom="paragraph">
                  <wp:posOffset>958391</wp:posOffset>
                </wp:positionV>
                <wp:extent cx="469900" cy="98481"/>
                <wp:effectExtent l="0" t="0" r="254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98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D619" id="Rectangle 9" o:spid="_x0000_s1026" style="position:absolute;margin-left:149.5pt;margin-top:75.45pt;width:37pt;height: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VwWAIAAAUFAAAOAAAAZHJzL2Uyb0RvYy54bWysVMFu2zAMvQ/YPwi6L3aCtEuCOkXQosOA&#10;oA3aDj2rslQbk0WNUuJkXz9Kdpyu6y7DclAokXyknh59cblvDNsp9DXYgo9HOWfKSihr+1Lwb483&#10;n2ac+SBsKQxYVfCD8vxy+fHDResWagIVmFIhIxDrF60reBWCW2SZl5VqhB+BU5acGrARgbb4kpUo&#10;WkJvTDbJ8/OsBSwdglTe0+l15+TLhK+1kuFOa68CMwWn3kJaMa3Pcc2WF2LxgsJVtezbEP/QRSNq&#10;S0UHqGsRBNti/QdUU0sEDzqMJDQZaF1Lle5Atxnnb27zUAmn0l2IHO8Gmvz/g5W3uwe3QaKhdX7h&#10;yYy32Gts4j/1x/aJrMNAltoHJulwej6f50SpJNd8Np2NI5fZKdehD18UNCwaBUd6isSQ2K196EKP&#10;IZR3qp6scDAqNmDsvdKsLqneJGUnYagrg2wn6EnL7+PuuBKl6o7Ocvr1vQzRqbMEFlF1bcyA2wNE&#10;wf2O2/XYx8Y0lfQ0JOZ/a6hLHKJTRbBhSGxqC/hesglHEnUXfySmoyMy8wzlYYMMoVOyd/KmJn7X&#10;woeNQJIuvQiNY7ijRRtoCw69xVkF+PO98xhPiiIvZy2NQsH9j61AxZn5aklr8/F0GmcnbaZnnye0&#10;wdee59ceu22ugJ5mTIPvZDJjfDBHUyM0TzS1q1iVXMJKql1wGfC4uQrdiNLcS7VapTCaFyfC2j44&#10;GcEjq1E/j/snga4XWSBx3sJxbMTijda62JhpYbUNoOskxBOvPd80a0kw/XchDvPrfYo6fb2WvwAA&#10;AP//AwBQSwMEFAAGAAgAAAAhAGuj6FDgAAAACwEAAA8AAABkcnMvZG93bnJldi54bWxMj8FOhEAQ&#10;RO8m/sOkTbwYd3BXUZBhs240XPAg7gc0TAtEZoYwsyz69bYnPXZVpfpVtl3MIGaafO+sgptVBIJs&#10;43RvWwWH95frBxA+oNU4OEsKvsjDNj8/yzDV7mTfaK5CK7jE+hQVdCGMqZS+6cigX7mRLHsfbjIY&#10;+JxaqSc8cbkZ5DqKYmmwt/yhw5H2HTWf1dEo+J7rQ1HsSrx6rfblVPin57JdlLq8WHaPIAIt4S8M&#10;v/iMDjkz1e5otReDgnWS8JbAxl2UgODE5n7DSs1KHN+CzDP5f0P+AwAA//8DAFBLAQItABQABgAI&#10;AAAAIQC2gziS/gAAAOEBAAATAAAAAAAAAAAAAAAAAAAAAABbQ29udGVudF9UeXBlc10ueG1sUEsB&#10;Ai0AFAAGAAgAAAAhADj9If/WAAAAlAEAAAsAAAAAAAAAAAAAAAAALwEAAF9yZWxzLy5yZWxzUEsB&#10;Ai0AFAAGAAgAAAAhAGcxlXBYAgAABQUAAA4AAAAAAAAAAAAAAAAALgIAAGRycy9lMm9Eb2MueG1s&#10;UEsBAi0AFAAGAAgAAAAhAGuj6FDgAAAACwEAAA8AAAAAAAAAAAAAAAAAsgQAAGRycy9kb3ducmV2&#10;LnhtbFBLBQYAAAAABAAEAPMAAAC/BQAAAAA=&#10;" fillcolor="black [3200]" strokecolor="black [1600]" strokeweight="1pt"/>
            </w:pict>
          </mc:Fallback>
        </mc:AlternateContent>
      </w:r>
      <w:r w:rsidR="00A63D92">
        <w:rPr>
          <w:rFonts w:ascii="Helvetica" w:hAnsi="Helvetica" w:cs="Helvetica"/>
          <w:color w:val="000000" w:themeColor="text1"/>
          <w:sz w:val="27"/>
          <w:szCs w:val="27"/>
          <w:lang w:val="en-US"/>
        </w:rPr>
        <w:t xml:space="preserve">              </w:t>
      </w:r>
      <w:r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w:t xml:space="preserve">  </w:t>
      </w:r>
      <w:r w:rsidR="00A63D92">
        <w:rPr>
          <w:rFonts w:ascii="Helvetica" w:hAnsi="Helvetica" w:cs="Helvetica"/>
          <w:noProof/>
          <w:color w:val="000000" w:themeColor="text1"/>
          <w:sz w:val="27"/>
          <w:szCs w:val="27"/>
          <w:lang w:val="en-US"/>
        </w:rPr>
        <w:drawing>
          <wp:inline distT="0" distB="0" distL="0" distR="0" wp14:anchorId="5CB98608" wp14:editId="446D7C85">
            <wp:extent cx="257175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D92" w:rsidRPr="00F3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35D"/>
    <w:multiLevelType w:val="hybridMultilevel"/>
    <w:tmpl w:val="AABC63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96579"/>
    <w:multiLevelType w:val="hybridMultilevel"/>
    <w:tmpl w:val="D73A8B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0F78"/>
    <w:multiLevelType w:val="hybridMultilevel"/>
    <w:tmpl w:val="23B68916"/>
    <w:lvl w:ilvl="0" w:tplc="781E844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523ED"/>
    <w:multiLevelType w:val="hybridMultilevel"/>
    <w:tmpl w:val="128A8E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748B"/>
    <w:multiLevelType w:val="hybridMultilevel"/>
    <w:tmpl w:val="9E907F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CDC"/>
    <w:multiLevelType w:val="hybridMultilevel"/>
    <w:tmpl w:val="991C3D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EB8"/>
    <w:multiLevelType w:val="hybridMultilevel"/>
    <w:tmpl w:val="6286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171FE"/>
    <w:multiLevelType w:val="hybridMultilevel"/>
    <w:tmpl w:val="D0643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745274">
    <w:abstractNumId w:val="6"/>
  </w:num>
  <w:num w:numId="2" w16cid:durableId="2034529178">
    <w:abstractNumId w:val="4"/>
  </w:num>
  <w:num w:numId="3" w16cid:durableId="1621302819">
    <w:abstractNumId w:val="5"/>
  </w:num>
  <w:num w:numId="4" w16cid:durableId="576013783">
    <w:abstractNumId w:val="3"/>
  </w:num>
  <w:num w:numId="5" w16cid:durableId="79757773">
    <w:abstractNumId w:val="7"/>
  </w:num>
  <w:num w:numId="6" w16cid:durableId="607584498">
    <w:abstractNumId w:val="1"/>
  </w:num>
  <w:num w:numId="7" w16cid:durableId="570769242">
    <w:abstractNumId w:val="2"/>
  </w:num>
  <w:num w:numId="8" w16cid:durableId="67955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4"/>
    <w:rsid w:val="000A14E0"/>
    <w:rsid w:val="001127F4"/>
    <w:rsid w:val="00147EBE"/>
    <w:rsid w:val="003E3B64"/>
    <w:rsid w:val="006461E6"/>
    <w:rsid w:val="006E38C0"/>
    <w:rsid w:val="00715269"/>
    <w:rsid w:val="00870153"/>
    <w:rsid w:val="008F6EB1"/>
    <w:rsid w:val="00A36FA4"/>
    <w:rsid w:val="00A63D92"/>
    <w:rsid w:val="00B53B52"/>
    <w:rsid w:val="00C14764"/>
    <w:rsid w:val="00C23C3D"/>
    <w:rsid w:val="00D235AD"/>
    <w:rsid w:val="00D349CE"/>
    <w:rsid w:val="00E40A5E"/>
    <w:rsid w:val="00EB39AF"/>
    <w:rsid w:val="00F3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78B4"/>
  <w15:chartTrackingRefBased/>
  <w15:docId w15:val="{C3E7EA26-9E52-44B9-84F9-311D24C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70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8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F6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EB1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A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wp-content/uploads/sites/2/2018/01/Flow-diagram-of-if-else-statement.jpg" TargetMode="External"/><Relationship Id="rId5" Type="http://schemas.openxmlformats.org/officeDocument/2006/relationships/hyperlink" Target="https://data-flair.training/blogs/wp-content/uploads/sites/2/2018/01/Flow-diagram-for-if-statement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2</cp:revision>
  <cp:lastPrinted>2022-08-10T15:46:00Z</cp:lastPrinted>
  <dcterms:created xsi:type="dcterms:W3CDTF">2022-08-10T15:46:00Z</dcterms:created>
  <dcterms:modified xsi:type="dcterms:W3CDTF">2022-08-10T15:46:00Z</dcterms:modified>
</cp:coreProperties>
</file>