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566.9291338582675" w:right="-1440" w:firstLine="570.0000000000001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 Programación Java. Sprint 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Requerimientos técnicos funcionales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shd w:fill="ffdb0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. Requerimiento Bonus (Desarrollo INDIVIDUAL)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0012: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 Obtener una lista de los 10 posts en promoción con el mayor descuento publicado dentro de la semana de los vendedores seguidos por el usuario. (Ordenado de mayor promoción a menor)</w:t>
      </w:r>
    </w:p>
    <w:p w:rsidR="00000000" w:rsidDel="00000000" w:rsidP="00000000" w:rsidRDefault="00000000" w:rsidRPr="00000000" w14:paraId="00000007">
      <w:pPr>
        <w:spacing w:after="200" w:before="20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1"/>
        <w:tblW w:w="96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235"/>
        <w:tblGridChange w:id="0">
          <w:tblGrid>
            <w:gridCol w:w="139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/products/promo-posts-week/list?user_id={userId}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"user_id": 4698,</w:t>
            </w:r>
          </w:p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"posts": [ {</w:t>
            </w:r>
          </w:p>
          <w:p w:rsidR="00000000" w:rsidDel="00000000" w:rsidP="00000000" w:rsidRDefault="00000000" w:rsidRPr="00000000" w14:paraId="00000010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“user_id”: 123,</w:t>
            </w:r>
          </w:p>
          <w:p w:rsidR="00000000" w:rsidDel="00000000" w:rsidP="00000000" w:rsidRDefault="00000000" w:rsidRPr="00000000" w14:paraId="00000011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"post_id": 32,</w:t>
            </w:r>
          </w:p>
          <w:p w:rsidR="00000000" w:rsidDel="00000000" w:rsidP="00000000" w:rsidRDefault="00000000" w:rsidRPr="00000000" w14:paraId="00000012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"date": "20-04-2024",</w:t>
            </w:r>
          </w:p>
          <w:p w:rsidR="00000000" w:rsidDel="00000000" w:rsidP="00000000" w:rsidRDefault="00000000" w:rsidRPr="00000000" w14:paraId="00000013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"product": {</w:t>
            </w:r>
          </w:p>
          <w:p w:rsidR="00000000" w:rsidDel="00000000" w:rsidP="00000000" w:rsidRDefault="00000000" w:rsidRPr="00000000" w14:paraId="00000014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"product_id": 62,</w:t>
            </w:r>
          </w:p>
          <w:p w:rsidR="00000000" w:rsidDel="00000000" w:rsidP="00000000" w:rsidRDefault="00000000" w:rsidRPr="00000000" w14:paraId="00000015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"product_name": "Headset RGB Inalámbrico",</w:t>
            </w:r>
          </w:p>
          <w:p w:rsidR="00000000" w:rsidDel="00000000" w:rsidP="00000000" w:rsidRDefault="00000000" w:rsidRPr="00000000" w14:paraId="00000016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"type": "Gamer",</w:t>
            </w:r>
          </w:p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"brand": "Razer",</w:t>
            </w:r>
          </w:p>
          <w:p w:rsidR="00000000" w:rsidDel="00000000" w:rsidP="00000000" w:rsidRDefault="00000000" w:rsidRPr="00000000" w14:paraId="00000018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"color": "Green with RGB",</w:t>
            </w:r>
          </w:p>
          <w:p w:rsidR="00000000" w:rsidDel="00000000" w:rsidP="00000000" w:rsidRDefault="00000000" w:rsidRPr="00000000" w14:paraId="00000019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"notes": "Sin Batería"</w:t>
            </w:r>
          </w:p>
          <w:p w:rsidR="00000000" w:rsidDel="00000000" w:rsidP="00000000" w:rsidRDefault="00000000" w:rsidRPr="00000000" w14:paraId="0000001A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1B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"category": 120,</w:t>
            </w:r>
          </w:p>
          <w:p w:rsidR="00000000" w:rsidDel="00000000" w:rsidP="00000000" w:rsidRDefault="00000000" w:rsidRPr="00000000" w14:paraId="0000001C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"price": 2800.69,</w:t>
            </w:r>
          </w:p>
          <w:p w:rsidR="00000000" w:rsidDel="00000000" w:rsidP="00000000" w:rsidRDefault="00000000" w:rsidRPr="00000000" w14:paraId="0000001D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"has_promo": true,</w:t>
            </w:r>
          </w:p>
          <w:p w:rsidR="00000000" w:rsidDel="00000000" w:rsidP="00000000" w:rsidRDefault="00000000" w:rsidRPr="00000000" w14:paraId="0000001E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"discount": 0.50,</w:t>
            </w:r>
          </w:p>
          <w:p w:rsidR="00000000" w:rsidDel="00000000" w:rsidP="00000000" w:rsidRDefault="00000000" w:rsidRPr="00000000" w14:paraId="0000001F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0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1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“user_id”: 234,</w:t>
            </w:r>
          </w:p>
          <w:p w:rsidR="00000000" w:rsidDel="00000000" w:rsidP="00000000" w:rsidRDefault="00000000" w:rsidRPr="00000000" w14:paraId="00000022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"post_id": 18,</w:t>
            </w:r>
          </w:p>
          <w:p w:rsidR="00000000" w:rsidDel="00000000" w:rsidP="00000000" w:rsidRDefault="00000000" w:rsidRPr="00000000" w14:paraId="00000023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"date": "24-04-2024",</w:t>
            </w:r>
          </w:p>
          <w:p w:rsidR="00000000" w:rsidDel="00000000" w:rsidP="00000000" w:rsidRDefault="00000000" w:rsidRPr="00000000" w14:paraId="00000024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"product": {</w:t>
            </w:r>
          </w:p>
          <w:p w:rsidR="00000000" w:rsidDel="00000000" w:rsidP="00000000" w:rsidRDefault="00000000" w:rsidRPr="00000000" w14:paraId="00000025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"product_id": 1,</w:t>
            </w:r>
          </w:p>
          <w:p w:rsidR="00000000" w:rsidDel="00000000" w:rsidP="00000000" w:rsidRDefault="00000000" w:rsidRPr="00000000" w14:paraId="00000026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"productName": "Silla Gamer",</w:t>
            </w:r>
          </w:p>
          <w:p w:rsidR="00000000" w:rsidDel="00000000" w:rsidP="00000000" w:rsidRDefault="00000000" w:rsidRPr="00000000" w14:paraId="00000027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"type": "Gamer",</w:t>
            </w:r>
          </w:p>
          <w:p w:rsidR="00000000" w:rsidDel="00000000" w:rsidP="00000000" w:rsidRDefault="00000000" w:rsidRPr="00000000" w14:paraId="00000028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"brand": "Racer",</w:t>
            </w:r>
          </w:p>
          <w:p w:rsidR="00000000" w:rsidDel="00000000" w:rsidP="00000000" w:rsidRDefault="00000000" w:rsidRPr="00000000" w14:paraId="00000029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"color": "Red &amp; Black",</w:t>
            </w:r>
          </w:p>
          <w:p w:rsidR="00000000" w:rsidDel="00000000" w:rsidP="00000000" w:rsidRDefault="00000000" w:rsidRPr="00000000" w14:paraId="0000002A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"notes": "Special Edition"</w:t>
            </w:r>
          </w:p>
          <w:p w:rsidR="00000000" w:rsidDel="00000000" w:rsidP="00000000" w:rsidRDefault="00000000" w:rsidRPr="00000000" w14:paraId="0000002B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2C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"category": 100,</w:t>
            </w:r>
          </w:p>
          <w:p w:rsidR="00000000" w:rsidDel="00000000" w:rsidP="00000000" w:rsidRDefault="00000000" w:rsidRPr="00000000" w14:paraId="0000002D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"price": 15000.50,</w:t>
            </w:r>
          </w:p>
          <w:p w:rsidR="00000000" w:rsidDel="00000000" w:rsidP="00000000" w:rsidRDefault="00000000" w:rsidRPr="00000000" w14:paraId="0000002E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"has_promo": true,</w:t>
            </w:r>
          </w:p>
          <w:p w:rsidR="00000000" w:rsidDel="00000000" w:rsidP="00000000" w:rsidRDefault="00000000" w:rsidRPr="00000000" w14:paraId="0000002F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"discount": 0.20,</w:t>
            </w:r>
          </w:p>
          <w:p w:rsidR="00000000" w:rsidDel="00000000" w:rsidP="00000000" w:rsidRDefault="00000000" w:rsidRPr="00000000" w14:paraId="00000030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2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spacing w:before="320" w:line="276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tbl>
      <w:tblPr>
        <w:tblStyle w:val="Table2"/>
        <w:tblW w:w="958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410"/>
        <w:gridCol w:w="5430"/>
        <w:tblGridChange w:id="0">
          <w:tblGrid>
            <w:gridCol w:w="2745"/>
            <w:gridCol w:w="1410"/>
            <w:gridCol w:w="543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Parámetros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a cada usuario</w:t>
            </w:r>
          </w:p>
        </w:tc>
      </w:tr>
    </w:tbl>
    <w:p w:rsidR="00000000" w:rsidDel="00000000" w:rsidP="00000000" w:rsidRDefault="00000000" w:rsidRPr="00000000" w14:paraId="0000003B">
      <w:pPr>
        <w:spacing w:after="200" w:before="20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0013: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 Obtener la lista de posteos realizados por vendedores que sigue un usuario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filtrandolos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por categoría y ordenándolos por precio. Por defecto debe venir ordenada de la publicación más barata a la más cara, pero puede configurarse el orden de mayor a menor agregando el query param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order=price_desc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00" w:before="20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3"/>
        <w:tblW w:w="96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235"/>
        <w:tblGridChange w:id="0">
          <w:tblGrid>
            <w:gridCol w:w="139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/products/followed/{userId}/category/{numberCategory}/list</w:t>
            </w:r>
          </w:p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/products/followed/{userId}/category/{numberCategory}/list?order=price_desc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RESPONSE: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"user_id": 4698,</w:t>
            </w:r>
          </w:p>
          <w:p w:rsidR="00000000" w:rsidDel="00000000" w:rsidP="00000000" w:rsidRDefault="00000000" w:rsidRPr="00000000" w14:paraId="00000046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"posts": [ {</w:t>
            </w:r>
          </w:p>
          <w:p w:rsidR="00000000" w:rsidDel="00000000" w:rsidP="00000000" w:rsidRDefault="00000000" w:rsidRPr="00000000" w14:paraId="00000047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“user_id”: 123,</w:t>
            </w:r>
          </w:p>
          <w:p w:rsidR="00000000" w:rsidDel="00000000" w:rsidP="00000000" w:rsidRDefault="00000000" w:rsidRPr="00000000" w14:paraId="00000048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"post_id": 32,</w:t>
            </w:r>
          </w:p>
          <w:p w:rsidR="00000000" w:rsidDel="00000000" w:rsidP="00000000" w:rsidRDefault="00000000" w:rsidRPr="00000000" w14:paraId="00000049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"date": "20-04-2024",</w:t>
            </w:r>
          </w:p>
          <w:p w:rsidR="00000000" w:rsidDel="00000000" w:rsidP="00000000" w:rsidRDefault="00000000" w:rsidRPr="00000000" w14:paraId="0000004A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"product": {</w:t>
            </w:r>
          </w:p>
          <w:p w:rsidR="00000000" w:rsidDel="00000000" w:rsidP="00000000" w:rsidRDefault="00000000" w:rsidRPr="00000000" w14:paraId="0000004B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"product_id": 62,</w:t>
            </w:r>
          </w:p>
          <w:p w:rsidR="00000000" w:rsidDel="00000000" w:rsidP="00000000" w:rsidRDefault="00000000" w:rsidRPr="00000000" w14:paraId="0000004C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"product_name": "Silla ergonomica",</w:t>
            </w:r>
          </w:p>
          <w:p w:rsidR="00000000" w:rsidDel="00000000" w:rsidP="00000000" w:rsidRDefault="00000000" w:rsidRPr="00000000" w14:paraId="0000004D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"type": "Office",</w:t>
            </w:r>
          </w:p>
          <w:p w:rsidR="00000000" w:rsidDel="00000000" w:rsidP="00000000" w:rsidRDefault="00000000" w:rsidRPr="00000000" w14:paraId="0000004E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"brand": "Office",</w:t>
            </w:r>
          </w:p>
          <w:p w:rsidR="00000000" w:rsidDel="00000000" w:rsidP="00000000" w:rsidRDefault="00000000" w:rsidRPr="00000000" w14:paraId="0000004F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"color": "Black",</w:t>
            </w:r>
          </w:p>
          <w:p w:rsidR="00000000" w:rsidDel="00000000" w:rsidP="00000000" w:rsidRDefault="00000000" w:rsidRPr="00000000" w14:paraId="00000050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"notes": "Silla ergonómica muy buena para la columna."</w:t>
            </w:r>
          </w:p>
          <w:p w:rsidR="00000000" w:rsidDel="00000000" w:rsidP="00000000" w:rsidRDefault="00000000" w:rsidRPr="00000000" w14:paraId="00000051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52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"category": 120,</w:t>
            </w:r>
          </w:p>
          <w:p w:rsidR="00000000" w:rsidDel="00000000" w:rsidP="00000000" w:rsidRDefault="00000000" w:rsidRPr="00000000" w14:paraId="00000053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"price": 2800.69,</w:t>
            </w:r>
          </w:p>
          <w:p w:rsidR="00000000" w:rsidDel="00000000" w:rsidP="00000000" w:rsidRDefault="00000000" w:rsidRPr="00000000" w14:paraId="00000054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"has_promo": true,</w:t>
            </w:r>
          </w:p>
          <w:p w:rsidR="00000000" w:rsidDel="00000000" w:rsidP="00000000" w:rsidRDefault="00000000" w:rsidRPr="00000000" w14:paraId="00000055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"discount": 0.50,</w:t>
            </w:r>
          </w:p>
          <w:p w:rsidR="00000000" w:rsidDel="00000000" w:rsidP="00000000" w:rsidRDefault="00000000" w:rsidRPr="00000000" w14:paraId="00000056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57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8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“user_id”: 234,</w:t>
            </w:r>
          </w:p>
          <w:p w:rsidR="00000000" w:rsidDel="00000000" w:rsidP="00000000" w:rsidRDefault="00000000" w:rsidRPr="00000000" w14:paraId="00000059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"post_id": 18,</w:t>
            </w:r>
          </w:p>
          <w:p w:rsidR="00000000" w:rsidDel="00000000" w:rsidP="00000000" w:rsidRDefault="00000000" w:rsidRPr="00000000" w14:paraId="0000005A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"date": "24-04-2024",</w:t>
            </w:r>
          </w:p>
          <w:p w:rsidR="00000000" w:rsidDel="00000000" w:rsidP="00000000" w:rsidRDefault="00000000" w:rsidRPr="00000000" w14:paraId="0000005B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"product": {</w:t>
            </w:r>
          </w:p>
          <w:p w:rsidR="00000000" w:rsidDel="00000000" w:rsidP="00000000" w:rsidRDefault="00000000" w:rsidRPr="00000000" w14:paraId="0000005C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"product_id": 1,</w:t>
            </w:r>
          </w:p>
          <w:p w:rsidR="00000000" w:rsidDel="00000000" w:rsidP="00000000" w:rsidRDefault="00000000" w:rsidRPr="00000000" w14:paraId="0000005D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"productName": "Silla Gamer",</w:t>
            </w:r>
          </w:p>
          <w:p w:rsidR="00000000" w:rsidDel="00000000" w:rsidP="00000000" w:rsidRDefault="00000000" w:rsidRPr="00000000" w14:paraId="0000005E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"type": "Gamer",</w:t>
            </w:r>
          </w:p>
          <w:p w:rsidR="00000000" w:rsidDel="00000000" w:rsidP="00000000" w:rsidRDefault="00000000" w:rsidRPr="00000000" w14:paraId="0000005F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"brand": "Racer",</w:t>
            </w:r>
          </w:p>
          <w:p w:rsidR="00000000" w:rsidDel="00000000" w:rsidP="00000000" w:rsidRDefault="00000000" w:rsidRPr="00000000" w14:paraId="00000060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"color": "Red &amp; Black",</w:t>
            </w:r>
          </w:p>
          <w:p w:rsidR="00000000" w:rsidDel="00000000" w:rsidP="00000000" w:rsidRDefault="00000000" w:rsidRPr="00000000" w14:paraId="00000061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    "notes": "Special Edition"</w:t>
            </w:r>
          </w:p>
          <w:p w:rsidR="00000000" w:rsidDel="00000000" w:rsidP="00000000" w:rsidRDefault="00000000" w:rsidRPr="00000000" w14:paraId="00000062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63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"category": 120,</w:t>
            </w:r>
          </w:p>
          <w:p w:rsidR="00000000" w:rsidDel="00000000" w:rsidP="00000000" w:rsidRDefault="00000000" w:rsidRPr="00000000" w14:paraId="00000064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"price": 15000.50,</w:t>
            </w:r>
          </w:p>
          <w:p w:rsidR="00000000" w:rsidDel="00000000" w:rsidP="00000000" w:rsidRDefault="00000000" w:rsidRPr="00000000" w14:paraId="00000065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"has_promo": false,</w:t>
            </w:r>
          </w:p>
          <w:p w:rsidR="00000000" w:rsidDel="00000000" w:rsidP="00000000" w:rsidRDefault="00000000" w:rsidRPr="00000000" w14:paraId="00000066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    "discount": 0.0,</w:t>
            </w:r>
          </w:p>
          <w:p w:rsidR="00000000" w:rsidDel="00000000" w:rsidP="00000000" w:rsidRDefault="00000000" w:rsidRPr="00000000" w14:paraId="00000067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8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69">
            <w:pPr>
              <w:rPr>
                <w:rFonts w:ascii="Proxima Nova" w:cs="Proxima Nova" w:eastAsia="Proxima Nova" w:hAnsi="Proxima Nova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A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sdt>
      <w:sdtPr>
        <w:lock w:val="contentLocked"/>
        <w:tag w:val="goog_rdk_0"/>
      </w:sdtPr>
      <w:sdtContent>
        <w:tbl>
          <w:tblPr>
            <w:tblStyle w:val="Table4"/>
            <w:tblW w:w="9585.0" w:type="dxa"/>
            <w:jc w:val="left"/>
            <w:tblInd w:w="-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45"/>
            <w:gridCol w:w="1410"/>
            <w:gridCol w:w="5430"/>
            <w:tblGridChange w:id="0">
              <w:tblGrid>
                <w:gridCol w:w="2745"/>
                <w:gridCol w:w="1410"/>
                <w:gridCol w:w="5430"/>
              </w:tblGrid>
            </w:tblGridChange>
          </w:tblGrid>
          <w:tr>
            <w:trPr>
              <w:cantSplit w:val="0"/>
              <w:trHeight w:val="517" w:hRule="atLeast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Parámetros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D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E">
                <w:pPr>
                  <w:widowControl w:val="0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Descripción/Ejemplo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F">
                <w:pPr>
                  <w:widowControl w:val="0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userId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0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Long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1">
                <w:pPr>
                  <w:widowControl w:val="0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Número que identifica a cada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2">
                <w:pPr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3c4043"/>
                    <w:sz w:val="21"/>
                    <w:szCs w:val="21"/>
                    <w:highlight w:val="white"/>
                    <w:rtl w:val="0"/>
                  </w:rPr>
                  <w:t xml:space="preserve">numberCategory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3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4">
                <w:pPr>
                  <w:widowControl w:val="0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Número que identifica a cada categoría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spacing w:after="1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0014: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 Realizar una búsqueda de productos y obtener una lista de los posteos que contienen productos que coincidan con el criterio de búsqueda. Por defecto debe venir ordenada de la publicación más barata a la más cara, pero puede configurarse el orden de mayor a menor agregando el query param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order=price_desc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00" w:before="20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sdt>
      <w:sdtPr>
        <w:lock w:val="contentLocked"/>
        <w:tag w:val="goog_rdk_1"/>
      </w:sdtPr>
      <w:sdtContent>
        <w:tbl>
          <w:tblPr>
            <w:tblStyle w:val="Table5"/>
            <w:tblW w:w="9630.0" w:type="dxa"/>
            <w:jc w:val="left"/>
            <w:tblInd w:w="-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"/>
            <w:gridCol w:w="8235"/>
            <w:tblGridChange w:id="0">
              <w:tblGrid>
                <w:gridCol w:w="1395"/>
                <w:gridCol w:w="82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Method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SIGN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GET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spacing w:line="240" w:lineRule="auto"/>
                  <w:rPr>
                    <w:color w:val="666666"/>
                  </w:rPr>
                </w:pPr>
                <w:r w:rsidDel="00000000" w:rsidR="00000000" w:rsidRPr="00000000">
                  <w:rPr>
                    <w:color w:val="666666"/>
                    <w:rtl w:val="0"/>
                  </w:rPr>
                  <w:t xml:space="preserve">/products/followed/{buyerId}/searchProduct/{productName}/results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rPr>
                    <w:color w:val="666666"/>
                  </w:rPr>
                </w:pPr>
                <w:r w:rsidDel="00000000" w:rsidR="00000000" w:rsidRPr="00000000">
                  <w:rPr>
                    <w:color w:val="666666"/>
                    <w:rtl w:val="0"/>
                  </w:rPr>
                  <w:t xml:space="preserve">/products/followed/{buyerId}/searchProduct/{productName}/results?order=price_desc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1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Ejemplo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spacing w:line="240" w:lineRule="auto"/>
                  <w:rPr>
                    <w:color w:val="666666"/>
                  </w:rPr>
                </w:pPr>
                <w:r w:rsidDel="00000000" w:rsidR="00000000" w:rsidRPr="00000000">
                  <w:rPr>
                    <w:color w:val="666666"/>
                    <w:rtl w:val="0"/>
                  </w:rPr>
                  <w:t xml:space="preserve">/products/followed/1/searchProduct/silla/results?order=price_desc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rPr>
                    <w:rFonts w:ascii="Proxima Nova" w:cs="Proxima Nova" w:eastAsia="Proxima Nova" w:hAnsi="Proxima Nova"/>
                    <w:b w:val="1"/>
                    <w:color w:val="666666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666666"/>
                    <w:rtl w:val="0"/>
                  </w:rPr>
                  <w:t xml:space="preserve">RESPONSE: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4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85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"user_id": 4698,</w:t>
                </w:r>
              </w:p>
              <w:p w:rsidR="00000000" w:rsidDel="00000000" w:rsidP="00000000" w:rsidRDefault="00000000" w:rsidRPr="00000000" w14:paraId="00000086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"posts": [ {</w:t>
                </w:r>
              </w:p>
              <w:p w:rsidR="00000000" w:rsidDel="00000000" w:rsidP="00000000" w:rsidRDefault="00000000" w:rsidRPr="00000000" w14:paraId="00000087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“user_id”: 123,</w:t>
                </w:r>
              </w:p>
              <w:p w:rsidR="00000000" w:rsidDel="00000000" w:rsidP="00000000" w:rsidRDefault="00000000" w:rsidRPr="00000000" w14:paraId="00000088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"post_id": 32,</w:t>
                </w:r>
              </w:p>
              <w:p w:rsidR="00000000" w:rsidDel="00000000" w:rsidP="00000000" w:rsidRDefault="00000000" w:rsidRPr="00000000" w14:paraId="00000089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"date": "20-04-2024",</w:t>
                </w:r>
              </w:p>
              <w:p w:rsidR="00000000" w:rsidDel="00000000" w:rsidP="00000000" w:rsidRDefault="00000000" w:rsidRPr="00000000" w14:paraId="0000008A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"product": {</w:t>
                </w:r>
              </w:p>
              <w:p w:rsidR="00000000" w:rsidDel="00000000" w:rsidP="00000000" w:rsidRDefault="00000000" w:rsidRPr="00000000" w14:paraId="0000008B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"product_id": 62,</w:t>
                </w:r>
              </w:p>
              <w:p w:rsidR="00000000" w:rsidDel="00000000" w:rsidP="00000000" w:rsidRDefault="00000000" w:rsidRPr="00000000" w14:paraId="0000008C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"product_name": "Silla ergonomica",</w:t>
                </w:r>
              </w:p>
              <w:p w:rsidR="00000000" w:rsidDel="00000000" w:rsidP="00000000" w:rsidRDefault="00000000" w:rsidRPr="00000000" w14:paraId="0000008D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"type": "Office",</w:t>
                </w:r>
              </w:p>
              <w:p w:rsidR="00000000" w:rsidDel="00000000" w:rsidP="00000000" w:rsidRDefault="00000000" w:rsidRPr="00000000" w14:paraId="0000008E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"brand": "Office",</w:t>
                </w:r>
              </w:p>
              <w:p w:rsidR="00000000" w:rsidDel="00000000" w:rsidP="00000000" w:rsidRDefault="00000000" w:rsidRPr="00000000" w14:paraId="0000008F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"color": "Black",</w:t>
                </w:r>
              </w:p>
              <w:p w:rsidR="00000000" w:rsidDel="00000000" w:rsidP="00000000" w:rsidRDefault="00000000" w:rsidRPr="00000000" w14:paraId="00000090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"notes": "Silla ergonómica muy buena para la columna."</w:t>
                </w:r>
              </w:p>
              <w:p w:rsidR="00000000" w:rsidDel="00000000" w:rsidP="00000000" w:rsidRDefault="00000000" w:rsidRPr="00000000" w14:paraId="00000091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},</w:t>
                </w:r>
              </w:p>
              <w:p w:rsidR="00000000" w:rsidDel="00000000" w:rsidP="00000000" w:rsidRDefault="00000000" w:rsidRPr="00000000" w14:paraId="00000092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"category": 120,</w:t>
                </w:r>
              </w:p>
              <w:p w:rsidR="00000000" w:rsidDel="00000000" w:rsidP="00000000" w:rsidRDefault="00000000" w:rsidRPr="00000000" w14:paraId="00000093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"price": 28000.69,</w:t>
                </w:r>
              </w:p>
              <w:p w:rsidR="00000000" w:rsidDel="00000000" w:rsidP="00000000" w:rsidRDefault="00000000" w:rsidRPr="00000000" w14:paraId="00000094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"has_promo": true,</w:t>
                </w:r>
              </w:p>
              <w:p w:rsidR="00000000" w:rsidDel="00000000" w:rsidP="00000000" w:rsidRDefault="00000000" w:rsidRPr="00000000" w14:paraId="00000095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"discount": 0.50,</w:t>
                </w:r>
              </w:p>
              <w:p w:rsidR="00000000" w:rsidDel="00000000" w:rsidP="00000000" w:rsidRDefault="00000000" w:rsidRPr="00000000" w14:paraId="00000096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},</w:t>
                </w:r>
              </w:p>
              <w:p w:rsidR="00000000" w:rsidDel="00000000" w:rsidP="00000000" w:rsidRDefault="00000000" w:rsidRPr="00000000" w14:paraId="00000097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{</w:t>
                </w:r>
              </w:p>
              <w:p w:rsidR="00000000" w:rsidDel="00000000" w:rsidP="00000000" w:rsidRDefault="00000000" w:rsidRPr="00000000" w14:paraId="00000098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“user_id”: 234,</w:t>
                </w:r>
              </w:p>
              <w:p w:rsidR="00000000" w:rsidDel="00000000" w:rsidP="00000000" w:rsidRDefault="00000000" w:rsidRPr="00000000" w14:paraId="00000099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"post_id": 18,</w:t>
                </w:r>
              </w:p>
              <w:p w:rsidR="00000000" w:rsidDel="00000000" w:rsidP="00000000" w:rsidRDefault="00000000" w:rsidRPr="00000000" w14:paraId="0000009A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"date": "24-04-2024",</w:t>
                </w:r>
              </w:p>
              <w:p w:rsidR="00000000" w:rsidDel="00000000" w:rsidP="00000000" w:rsidRDefault="00000000" w:rsidRPr="00000000" w14:paraId="0000009B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"product": {</w:t>
                </w:r>
              </w:p>
              <w:p w:rsidR="00000000" w:rsidDel="00000000" w:rsidP="00000000" w:rsidRDefault="00000000" w:rsidRPr="00000000" w14:paraId="0000009C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"product_id": 1,</w:t>
                </w:r>
              </w:p>
              <w:p w:rsidR="00000000" w:rsidDel="00000000" w:rsidP="00000000" w:rsidRDefault="00000000" w:rsidRPr="00000000" w14:paraId="0000009D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"productName": "Silla Gamer",</w:t>
                </w:r>
              </w:p>
              <w:p w:rsidR="00000000" w:rsidDel="00000000" w:rsidP="00000000" w:rsidRDefault="00000000" w:rsidRPr="00000000" w14:paraId="0000009E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"type": "Gamer",</w:t>
                </w:r>
              </w:p>
              <w:p w:rsidR="00000000" w:rsidDel="00000000" w:rsidP="00000000" w:rsidRDefault="00000000" w:rsidRPr="00000000" w14:paraId="0000009F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"brand": "Racer",</w:t>
                </w:r>
              </w:p>
              <w:p w:rsidR="00000000" w:rsidDel="00000000" w:rsidP="00000000" w:rsidRDefault="00000000" w:rsidRPr="00000000" w14:paraId="000000A0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"color": "Red &amp; Black",</w:t>
                </w:r>
              </w:p>
              <w:p w:rsidR="00000000" w:rsidDel="00000000" w:rsidP="00000000" w:rsidRDefault="00000000" w:rsidRPr="00000000" w14:paraId="000000A1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    "notes": "Special Edition"</w:t>
                </w:r>
              </w:p>
              <w:p w:rsidR="00000000" w:rsidDel="00000000" w:rsidP="00000000" w:rsidRDefault="00000000" w:rsidRPr="00000000" w14:paraId="000000A2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},</w:t>
                </w:r>
              </w:p>
              <w:p w:rsidR="00000000" w:rsidDel="00000000" w:rsidP="00000000" w:rsidRDefault="00000000" w:rsidRPr="00000000" w14:paraId="000000A3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"category": 120,</w:t>
                </w:r>
              </w:p>
              <w:p w:rsidR="00000000" w:rsidDel="00000000" w:rsidP="00000000" w:rsidRDefault="00000000" w:rsidRPr="00000000" w14:paraId="000000A4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"price": 15000.50,</w:t>
                </w:r>
              </w:p>
              <w:p w:rsidR="00000000" w:rsidDel="00000000" w:rsidP="00000000" w:rsidRDefault="00000000" w:rsidRPr="00000000" w14:paraId="000000A5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"has_promo": false,</w:t>
                </w:r>
              </w:p>
              <w:p w:rsidR="00000000" w:rsidDel="00000000" w:rsidP="00000000" w:rsidRDefault="00000000" w:rsidRPr="00000000" w14:paraId="000000A6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    "discount": 0.0,</w:t>
                </w:r>
              </w:p>
              <w:p w:rsidR="00000000" w:rsidDel="00000000" w:rsidP="00000000" w:rsidRDefault="00000000" w:rsidRPr="00000000" w14:paraId="000000A7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A8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    ]</w:t>
                </w:r>
              </w:p>
              <w:p w:rsidR="00000000" w:rsidDel="00000000" w:rsidP="00000000" w:rsidRDefault="00000000" w:rsidRPr="00000000" w14:paraId="000000A9">
                <w:pPr>
                  <w:rPr>
                    <w:rFonts w:ascii="Proxima Nova" w:cs="Proxima Nova" w:eastAsia="Proxima Nova" w:hAnsi="Proxima Nova"/>
                    <w:highlight w:val="white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highlight w:val="white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sdt>
      <w:sdtPr>
        <w:lock w:val="contentLocked"/>
        <w:tag w:val="goog_rdk_2"/>
      </w:sdtPr>
      <w:sdtContent>
        <w:tbl>
          <w:tblPr>
            <w:tblStyle w:val="Table6"/>
            <w:tblW w:w="9585.0" w:type="dxa"/>
            <w:jc w:val="left"/>
            <w:tblInd w:w="-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45"/>
            <w:gridCol w:w="1410"/>
            <w:gridCol w:w="5430"/>
            <w:tblGridChange w:id="0">
              <w:tblGrid>
                <w:gridCol w:w="2745"/>
                <w:gridCol w:w="1410"/>
                <w:gridCol w:w="5430"/>
              </w:tblGrid>
            </w:tblGridChange>
          </w:tblGrid>
          <w:tr>
            <w:trPr>
              <w:cantSplit w:val="0"/>
              <w:trHeight w:val="517" w:hRule="atLeast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C">
                <w:pPr>
                  <w:widowControl w:val="0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Parámetros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D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E">
                <w:pPr>
                  <w:widowControl w:val="0"/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b w:val="1"/>
                    <w:color w:val="434343"/>
                    <w:sz w:val="24"/>
                    <w:szCs w:val="24"/>
                    <w:rtl w:val="0"/>
                  </w:rPr>
                  <w:t xml:space="preserve">Descripción/Ejemplo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F">
                <w:pPr>
                  <w:widowControl w:val="0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buyerId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0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Long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1">
                <w:pPr>
                  <w:widowControl w:val="0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Número que identifica a cada comprador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2">
                <w:pPr>
                  <w:spacing w:line="240" w:lineRule="auto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color w:val="666666"/>
                    <w:rtl w:val="0"/>
                  </w:rPr>
                  <w:t xml:space="preserve">productName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3">
                <w:pPr>
                  <w:widowControl w:val="0"/>
                  <w:jc w:val="center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4">
                <w:pPr>
                  <w:widowControl w:val="0"/>
                  <w:rPr>
                    <w:rFonts w:ascii="Proxima Nova" w:cs="Proxima Nova" w:eastAsia="Proxima Nova" w:hAnsi="Proxima Nova"/>
                    <w:color w:val="434343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color w:val="434343"/>
                    <w:rtl w:val="0"/>
                  </w:rPr>
                  <w:t xml:space="preserve">Nombre del producto a buscar</w:t>
                </w:r>
              </w:p>
            </w:tc>
          </w:tr>
        </w:tbl>
      </w:sdtContent>
    </w:sdt>
    <w:p w:rsidR="00000000" w:rsidDel="00000000" w:rsidP="00000000" w:rsidRDefault="00000000" w:rsidRPr="00000000" w14:paraId="000000B5">
      <w:pPr>
        <w:spacing w:after="1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Rule="auto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US 0015: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Poder dar de baja un post realizado por un vendedor.</w:t>
      </w:r>
    </w:p>
    <w:p w:rsidR="00000000" w:rsidDel="00000000" w:rsidP="00000000" w:rsidRDefault="00000000" w:rsidRPr="00000000" w14:paraId="000000B8">
      <w:pPr>
        <w:spacing w:after="200" w:before="20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Sign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:</w:t>
      </w:r>
    </w:p>
    <w:tbl>
      <w:tblPr>
        <w:tblStyle w:val="Table7"/>
        <w:tblW w:w="96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475"/>
        <w:tblGridChange w:id="0">
          <w:tblGrid>
            <w:gridCol w:w="1155"/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/delete/{sellerId}/post/{postId}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Ejemplo: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rtl w:val="0"/>
              </w:rPr>
              <w:t xml:space="preserve">/delete/1/post/423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32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Filtros/Parámetros:</w:t>
      </w:r>
    </w:p>
    <w:tbl>
      <w:tblPr>
        <w:tblStyle w:val="Table8"/>
        <w:tblW w:w="958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410"/>
        <w:gridCol w:w="5430"/>
        <w:tblGridChange w:id="0">
          <w:tblGrid>
            <w:gridCol w:w="2745"/>
            <w:gridCol w:w="1410"/>
            <w:gridCol w:w="5430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Parámetros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sellerId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al vendedor 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postId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Número que identifica el post a eliminar</w:t>
            </w:r>
          </w:p>
        </w:tc>
      </w:tr>
    </w:tbl>
    <w:p w:rsidR="00000000" w:rsidDel="00000000" w:rsidP="00000000" w:rsidRDefault="00000000" w:rsidRPr="00000000" w14:paraId="000000CA">
      <w:pPr>
        <w:spacing w:after="200" w:lineRule="auto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88.503937007874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xima Nova Extrabold">
    <w:embedBold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-987256</wp:posOffset>
          </wp:positionH>
          <wp:positionV relativeFrom="paragraph">
            <wp:posOffset>-457194</wp:posOffset>
          </wp:positionV>
          <wp:extent cx="7707923" cy="1252538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roximaNovaExtrabold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v+dzS2kPlahj4XsVXsXM+WaZA==">CgMxLjAaHwoBMBIaChgICVIUChJ0YWJsZS5sdWYxc3lwaTFkOTQaHwoBMRIaChgICVIUChJ0YWJsZS5ldmdsamdiNmRnYjUaHwoBMhIaChgICVIUChJ0YWJsZS52aWh1anp2dnlwdHI4AHIhMXNiVkxCWVBxaG5RamthSUN3SjVwYVlyWGNUakJudW9B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