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6F" w:rsidRDefault="0092036F" w:rsidP="0092036F">
      <w:pPr>
        <w:jc w:val="center"/>
        <w:rPr>
          <w:sz w:val="36"/>
          <w:szCs w:val="36"/>
        </w:rPr>
      </w:pPr>
      <w:r>
        <w:rPr>
          <w:sz w:val="36"/>
          <w:szCs w:val="36"/>
        </w:rPr>
        <w:t>Стек</w:t>
      </w:r>
    </w:p>
    <w:p w:rsidR="0092036F" w:rsidRDefault="0092036F" w:rsidP="0092036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Библиотека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stack</w:t>
      </w:r>
    </w:p>
    <w:p w:rsidR="0092036F" w:rsidRDefault="0092036F" w:rsidP="0092036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Синтатсис: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stack &lt;</w:t>
      </w:r>
      <w:r>
        <w:rPr>
          <w:color w:val="7F7F7F" w:themeColor="text1" w:themeTint="80"/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 xml:space="preserve">&gt; </w:t>
      </w:r>
      <w:r>
        <w:rPr>
          <w:color w:val="7F7F7F" w:themeColor="text1" w:themeTint="80"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;</w:t>
      </w:r>
      <w:bookmarkStart w:id="0" w:name="_GoBack"/>
      <w:bookmarkEnd w:id="0"/>
    </w:p>
    <w:p w:rsidR="0092036F" w:rsidRDefault="0092036F" w:rsidP="001C3CAF">
      <w:pPr>
        <w:jc w:val="both"/>
      </w:pPr>
    </w:p>
    <w:p w:rsidR="0092036F" w:rsidRDefault="0092036F" w:rsidP="001C3CAF">
      <w:pPr>
        <w:spacing w:line="240" w:lineRule="auto"/>
        <w:jc w:val="both"/>
      </w:pPr>
      <w:r>
        <w:t>Стекът е шаблонна</w:t>
      </w:r>
      <w:r>
        <w:rPr>
          <w:rStyle w:val="FootnoteReference"/>
        </w:rPr>
        <w:footnoteReference w:id="1"/>
      </w:r>
      <w:r>
        <w:t xml:space="preserve"> структура данни, действаща на принципа </w:t>
      </w:r>
      <w:r>
        <w:rPr>
          <w:lang w:val="en-US"/>
        </w:rPr>
        <w:t>LIFO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>. Ха</w:t>
      </w:r>
      <w:r>
        <w:t>рактерното за тази структура е, че имаме достъп единствено до върха й, т.е. до последно добавения елемент.</w:t>
      </w:r>
    </w:p>
    <w:p w:rsidR="0092036F" w:rsidRPr="0092036F" w:rsidRDefault="0092036F" w:rsidP="0092036F">
      <w:pPr>
        <w:spacing w:after="0" w:line="240" w:lineRule="auto"/>
        <w:rPr>
          <w:u w:val="single"/>
        </w:rPr>
      </w:pPr>
      <w:r w:rsidRPr="0092036F">
        <w:rPr>
          <w:u w:val="single"/>
        </w:rPr>
        <w:t>Пример:</w:t>
      </w:r>
    </w:p>
    <w:p w:rsidR="0092036F" w:rsidRPr="0092036F" w:rsidRDefault="0092036F" w:rsidP="0092036F">
      <w:pPr>
        <w:spacing w:line="240" w:lineRule="auto"/>
        <w:rPr>
          <w:lang w:val="en-US"/>
        </w:rPr>
      </w:pPr>
      <w:r>
        <w:rPr>
          <w:lang w:val="en-US"/>
        </w:rPr>
        <w:t>stack&lt;vector&lt;int&gt; &gt;s;</w:t>
      </w:r>
    </w:p>
    <w:p w:rsidR="0092036F" w:rsidRDefault="0092036F" w:rsidP="0092036F">
      <w:pPr>
        <w:spacing w:line="240" w:lineRule="auto"/>
      </w:pPr>
      <w:r>
        <w:t>Често използвани методи и оператори: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 w:rsidRPr="0092036F">
              <w:t>.top()</w:t>
            </w:r>
          </w:p>
        </w:tc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 w:rsidRPr="0092036F">
              <w:t>Връща стойността на елемента, намиращ се във върха на стека.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 w:rsidRPr="0092036F">
              <w:t>.push(</w:t>
            </w:r>
            <w:r w:rsidRPr="00D80D23">
              <w:rPr>
                <w:color w:val="7F7F7F" w:themeColor="text1" w:themeTint="80"/>
              </w:rPr>
              <w:t>x</w:t>
            </w:r>
            <w:r w:rsidRPr="0092036F">
              <w:t>)</w:t>
            </w:r>
          </w:p>
        </w:tc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 w:rsidRPr="0092036F">
              <w:t xml:space="preserve">Добавя </w:t>
            </w:r>
            <w:r>
              <w:t xml:space="preserve">нов елемент със стойност </w:t>
            </w:r>
            <w:r w:rsidRPr="00D80D23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във върха на стека.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.pop()</w:t>
            </w:r>
          </w:p>
        </w:tc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>
              <w:t>Премахва елемент от върха на стека.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.empty()</w:t>
            </w:r>
          </w:p>
        </w:tc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>
              <w:t xml:space="preserve">Проверява дали стекът е празен. Връща </w:t>
            </w:r>
            <w:r>
              <w:rPr>
                <w:lang w:val="en-US"/>
              </w:rPr>
              <w:t>true</w:t>
            </w:r>
            <w:r>
              <w:t xml:space="preserve">, ако е така, и </w:t>
            </w:r>
            <w:r>
              <w:rPr>
                <w:lang w:val="en-US"/>
              </w:rPr>
              <w:t xml:space="preserve">false </w:t>
            </w:r>
            <w:r>
              <w:t>в противен случай.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0669B0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31" w:type="dxa"/>
          </w:tcPr>
          <w:p w:rsidR="0092036F" w:rsidRPr="0092036F" w:rsidRDefault="000669B0" w:rsidP="0092036F">
            <w:pPr>
              <w:spacing w:line="240" w:lineRule="auto"/>
            </w:pPr>
            <w:r>
              <w:t>Оператор за присвояване.</w:t>
            </w:r>
          </w:p>
        </w:tc>
      </w:tr>
    </w:tbl>
    <w:p w:rsidR="0092036F" w:rsidRPr="0092036F" w:rsidRDefault="0092036F" w:rsidP="0092036F">
      <w:pPr>
        <w:spacing w:line="240" w:lineRule="auto"/>
        <w:rPr>
          <w:rFonts w:ascii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</w:p>
    <w:sectPr w:rsidR="0092036F" w:rsidRPr="00920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36F" w:rsidRDefault="0092036F" w:rsidP="0092036F">
      <w:pPr>
        <w:spacing w:after="0" w:line="240" w:lineRule="auto"/>
      </w:pPr>
      <w:r>
        <w:separator/>
      </w:r>
    </w:p>
  </w:endnote>
  <w:endnote w:type="continuationSeparator" w:id="0">
    <w:p w:rsidR="0092036F" w:rsidRDefault="0092036F" w:rsidP="0092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36F" w:rsidRDefault="0092036F" w:rsidP="0092036F">
      <w:pPr>
        <w:spacing w:after="0" w:line="240" w:lineRule="auto"/>
      </w:pPr>
      <w:r>
        <w:separator/>
      </w:r>
    </w:p>
  </w:footnote>
  <w:footnote w:type="continuationSeparator" w:id="0">
    <w:p w:rsidR="0092036F" w:rsidRDefault="0092036F" w:rsidP="0092036F">
      <w:pPr>
        <w:spacing w:after="0" w:line="240" w:lineRule="auto"/>
      </w:pPr>
      <w:r>
        <w:continuationSeparator/>
      </w:r>
    </w:p>
  </w:footnote>
  <w:footnote w:id="1">
    <w:p w:rsidR="0092036F" w:rsidRPr="0092036F" w:rsidRDefault="0092036F">
      <w:pPr>
        <w:pStyle w:val="FootnoteText"/>
      </w:pPr>
      <w:r>
        <w:rPr>
          <w:rStyle w:val="FootnoteReference"/>
        </w:rPr>
        <w:footnoteRef/>
      </w:r>
      <w:r>
        <w:t xml:space="preserve"> От произволен тип (</w:t>
      </w:r>
      <w:r>
        <w:rPr>
          <w:lang w:val="en-US"/>
        </w:rPr>
        <w:t>int, double, vector, …</w:t>
      </w:r>
      <w:r>
        <w:t>)</w:t>
      </w:r>
    </w:p>
  </w:footnote>
  <w:footnote w:id="2">
    <w:p w:rsidR="0092036F" w:rsidRPr="0092036F" w:rsidRDefault="00920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Last in – first out. </w:t>
      </w:r>
      <w:r>
        <w:t>Т.е. последния добавен елемент се премахва първи подред.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F"/>
    <w:rsid w:val="000669B0"/>
    <w:rsid w:val="001C3CAF"/>
    <w:rsid w:val="00401D9A"/>
    <w:rsid w:val="006C43CF"/>
    <w:rsid w:val="00736E45"/>
    <w:rsid w:val="0092036F"/>
    <w:rsid w:val="00D80D23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CAB21-0E0C-4AF8-BFCC-41509FC4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3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203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3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36F"/>
    <w:rPr>
      <w:vertAlign w:val="superscript"/>
    </w:rPr>
  </w:style>
  <w:style w:type="table" w:styleId="TableGrid">
    <w:name w:val="Table Grid"/>
    <w:basedOn w:val="TableNormal"/>
    <w:uiPriority w:val="39"/>
    <w:rsid w:val="0092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9292-5E9A-4036-A9DE-F6D3CC52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Стела Маринова</dc:creator>
  <cp:keywords/>
  <dc:description/>
  <cp:lastModifiedBy>Стела Маринова</cp:lastModifiedBy>
  <cp:revision>4</cp:revision>
  <dcterms:created xsi:type="dcterms:W3CDTF">2019-07-21T10:30:00Z</dcterms:created>
  <dcterms:modified xsi:type="dcterms:W3CDTF">2019-07-21T11:12:00Z</dcterms:modified>
</cp:coreProperties>
</file>