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 CALENDAR</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Prof. Dr. R. SATHEESH KUMAR</w:t>
              <w:br/>
            </w:r>
            <w:r>
              <w:t>Professor and HoD, CSE</w:t>
            </w:r>
          </w:p>
        </w:tc>
      </w:tr>
    </w:tbl>
    <w:p>
      <w:pPr>
        <w:jc w:val="center"/>
      </w:pPr>
      <w:r>
        <w:rPr>
          <w:b/>
          <w:sz w:val="19"/>
        </w:rPr>
        <w:t>DEPARTMENT OF COMPUTER SCIENCE AND ENGINEERING (CYBER SECURITY)</w:t>
        <w:br/>
        <w:t>JAWAHARLAL COLLEGE OF ENGINEERING AND TECHNOLOGY</w:t>
        <w:br/>
        <w:t>LAKKIDI, MANGALAM P.O, PALAKKAD, KERALA - 679301</w:t>
        <w:br/>
        <w:t>APRIL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tbl>
      <w:tblPr>
        <w:tblW w:type="auto" w:w="0"/>
        <w:jc w:val="center"/>
        <w:tblLook w:firstColumn="1" w:firstRow="1" w:lastColumn="0" w:lastRow="0" w:noHBand="0" w:noVBand="1" w:val="04A0"/>
      </w:tblPr>
      <w:tblGrid>
        <w:gridCol w:w="1296"/>
        <w:gridCol w:w="6480"/>
        <w:gridCol w:w="1296"/>
      </w:tblGrid>
      <w:tr>
        <w:tc>
          <w:tcPr>
            <w:tcW w:type="dxa" w:w="3216"/>
          </w:tcPr>
          <w:p>
            <w:r>
              <w:drawing>
                <wp:inline xmlns:a="http://schemas.openxmlformats.org/drawingml/2006/main" xmlns:pic="http://schemas.openxmlformats.org/drawingml/2006/picture">
                  <wp:extent cx="594360" cy="547926"/>
                  <wp:docPr id="3" name="Picture 3"/>
                  <wp:cNvGraphicFramePr>
                    <a:graphicFrameLocks noChangeAspect="1"/>
                  </wp:cNvGraphicFramePr>
                  <a:graphic>
                    <a:graphicData uri="http://schemas.openxmlformats.org/drawingml/2006/picture">
                      <pic:pic>
                        <pic:nvPicPr>
                          <pic:cNvPr id="0" name="Image28.jpg"/>
                          <pic:cNvPicPr/>
                        </pic:nvPicPr>
                        <pic:blipFill>
                          <a:blip r:embed="rId10"/>
                          <a:stretch>
                            <a:fillRect/>
                          </a:stretch>
                        </pic:blipFill>
                        <pic:spPr>
                          <a:xfrm>
                            <a:off x="0" y="0"/>
                            <a:ext cx="594360" cy="547926"/>
                          </a:xfrm>
                          <a:prstGeom prst="rect"/>
                        </pic:spPr>
                      </pic:pic>
                    </a:graphicData>
                  </a:graphic>
                </wp:inline>
              </w:drawing>
            </w:r>
          </w:p>
        </w:tc>
        <w:tc>
          <w:tcPr>
            <w:tcW w:type="dxa" w:w="3216"/>
          </w:tcPr>
          <w:p>
            <w:pPr>
              <w:jc w:val="center"/>
            </w:pPr>
            <w:r>
              <w:rPr>
                <w:b/>
                <w:sz w:val="19"/>
              </w:rPr>
              <w:t>JAWAHARLAL COLLEGE OF ENGINEERING AND TECHNOLOGY</w:t>
              <w:br/>
              <w:t>LAKKIDI, MANGALAM P.O, PALAKKAD, KERALA - 679301</w:t>
              <w:br/>
              <w:t>OCTOBER 2026 DEPARTMENT OF COMPUTER SCIENCE AND ENGINEERING</w:t>
              <w:br/>
              <w:t>(CYBER SECURITY)</w:t>
            </w:r>
          </w:p>
        </w:tc>
        <w:tc>
          <w:tcPr>
            <w:tcW w:type="dxa" w:w="3216"/>
          </w:tcPr>
          <w:p>
            <w:pPr>
              <w:jc w:val="right"/>
            </w:pPr>
            <w:r>
              <w:drawing>
                <wp:inline xmlns:a="http://schemas.openxmlformats.org/drawingml/2006/main" xmlns:pic="http://schemas.openxmlformats.org/drawingml/2006/picture">
                  <wp:extent cx="594360" cy="604608"/>
                  <wp:docPr id="4" name="Picture 4"/>
                  <wp:cNvGraphicFramePr>
                    <a:graphicFrameLocks noChangeAspect="1"/>
                  </wp:cNvGraphicFramePr>
                  <a:graphic>
                    <a:graphicData uri="http://schemas.openxmlformats.org/drawingml/2006/picture">
                      <pic:pic>
                        <pic:nvPicPr>
                          <pic:cNvPr id="0" name="Image29.jpg"/>
                          <pic:cNvPicPr/>
                        </pic:nvPicPr>
                        <pic:blipFill>
                          <a:blip r:embed="rId11"/>
                          <a:stretch>
                            <a:fillRect/>
                          </a:stretch>
                        </pic:blipFill>
                        <pic:spPr>
                          <a:xfrm>
                            <a:off x="0" y="0"/>
                            <a:ext cx="594360" cy="604608"/>
                          </a:xfrm>
                          <a:prstGeom prst="rect"/>
                        </pic:spPr>
                      </pic:pic>
                    </a:graphicData>
                  </a:graphic>
                </wp:inline>
              </w:drawing>
            </w:r>
          </w:p>
        </w:tc>
      </w:tr>
    </w:tbl>
    <w:p>
      <w:pPr>
        <w:jc w:val="center"/>
      </w:pPr>
      <w:r>
        <w:drawing>
          <wp:inline xmlns:a="http://schemas.openxmlformats.org/drawingml/2006/main" xmlns:pic="http://schemas.openxmlformats.org/drawingml/2006/picture">
            <wp:extent cx="914400" cy="743415"/>
            <wp:docPr id="5" name="Picture 5"/>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914400" cy="743415"/>
                    </a:xfrm>
                    <a:prstGeom prst="rect"/>
                  </pic:spPr>
                </pic:pic>
              </a:graphicData>
            </a:graphic>
          </wp:inline>
        </w:drawing>
      </w:r>
    </w:p>
    <w:p>
      <w:pPr>
        <w:jc w:val="center"/>
      </w:pPr>
      <w:r>
        <w:rPr>
          <w:b/>
          <w:sz w:val="28"/>
        </w:rPr>
        <w:t>BONAFIDE CERTIFICATE</w:t>
        <w:br/>
      </w:r>
    </w:p>
    <w:p>
      <w:pPr>
        <w:spacing w:line="312" w:lineRule="auto"/>
        <w:ind w:firstLine="720"/>
        <w:jc w:val="both"/>
      </w:pPr>
      <w:r>
        <w:t>This is to certify that the project report entitled “CAMPUS EVENTS CALENDAR” submitted by ADITHYAKUMAR E (JCE24CD009), MUHAMMED SINAN V (JCE24CD039), PRANAV PRAMOD NAIR (JCE24CD048), and SEYA S (JCE24CD054), of Third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2026–2027.</w:t>
        <w:br/>
        <w:br/>
        <w:br/>
      </w:r>
    </w:p>
    <w:tbl>
      <w:tblPr>
        <w:tblW w:type="auto" w:w="0"/>
        <w:jc w:val="center"/>
        <w:tblLook w:firstColumn="1" w:firstRow="1" w:lastColumn="0" w:lastRow="0" w:noHBand="0" w:noVBand="1" w:val="04A0"/>
      </w:tblPr>
      <w:tblGrid>
        <w:gridCol w:w="4464"/>
        <w:gridCol w:w="4464"/>
      </w:tblGrid>
      <w:tr>
        <w:tc>
          <w:tcPr>
            <w:tcW w:type="dxa" w:w="4824"/>
          </w:tcPr>
          <w:p>
            <w:r>
              <w:rPr>
                <w:b/>
              </w:rPr>
              <w:t>Dr. R. Satheesh Kumar</w:t>
              <w:br/>
            </w:r>
            <w:r>
              <w:t>(Project Coordinator)</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8" name="Picture 8"/>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1" name="Picture 11"/>
            <wp:cNvGraphicFramePr>
              <a:graphicFrameLocks noChangeAspect="1"/>
            </wp:cNvGraphicFramePr>
            <a:graphic>
              <a:graphicData uri="http://schemas.openxmlformats.org/drawingml/2006/picture">
                <pic:pic>
                  <pic:nvPicPr>
                    <pic:cNvPr id="0" name="Image47.png"/>
                    <pic:cNvPicPr/>
                  </pic:nvPicPr>
                  <pic:blipFill>
                    <a:blip r:embed="rId13"/>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2" name="Picture 12"/>
            <wp:cNvGraphicFramePr>
              <a:graphicFrameLocks noChangeAspect="1"/>
            </wp:cNvGraphicFramePr>
            <a:graphic>
              <a:graphicData uri="http://schemas.openxmlformats.org/drawingml/2006/picture">
                <pic:pic>
                  <pic:nvPicPr>
                    <pic:cNvPr id="0" name="Image48.png"/>
                    <pic:cNvPicPr/>
                  </pic:nvPicPr>
                  <pic:blipFill>
                    <a:blip r:embed="rId14"/>
                    <a:stretch>
                      <a:fillRect/>
                    </a:stretch>
                  </pic:blipFill>
                  <pic:spPr>
                    <a:xfrm>
                      <a:off x="0" y="0"/>
                      <a:ext cx="5303520" cy="186541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We hereby declare that the project report CAMPUS EVENTS CALENDAR submitted for the partial fulfilment of the requirements of the Third Semester subject 24CSOPJT405 – Object Oriented Programming in Java, prescribed by Jawaharlal College of Engineering and Technology (Autonomous), affiliated to APJ Abdul Kalam Technological University, Kerala is a bonafide work done by us under the guidance of Prof. Dr. R. Satheesh Kumar. The submission represents our ideas in our own words and where ideas or words of others have been included, we have adequately and accurately cited and referred the original sources. We also declare that we have adhered to ethics and integrity and have not misinterpreted or fabricated any data or idea or fact or source in our submission. We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26-10-2026</w:t>
            </w:r>
          </w:p>
        </w:tc>
        <w:tc>
          <w:tcPr>
            <w:tcW w:type="dxa" w:w="4824"/>
          </w:tcPr>
          <w:p>
            <w:pPr>
              <w:jc w:val="right"/>
            </w:pPr>
            <w:r>
              <w:rPr>
                <w:b/>
              </w:rPr>
              <w:t>ARJUN P KOLIKKAL</w:t>
              <w:br/>
              <w:t>(JCE25CC019)</w:t>
            </w:r>
          </w:p>
        </w:tc>
      </w:tr>
    </w:tbl>
    <w:p>
      <w:r>
        <w:br w:type="page"/>
      </w:r>
    </w:p>
    <w:p>
      <w:pPr>
        <w:sectPr>
          <w:headerReference w:type="default" r:id="rId15"/>
          <w:footerReference w:type="default" r:id="rId16"/>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Calendar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Calendar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who also served as our Project Coordinator, for providing constant guidance, academic mentorship, and invaluable technical recommendations throughout the architecture and implementation phases.</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Calendar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Calendar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Calendar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Calendar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1_home.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2_aut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3_detail.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7" name="Picture 17"/>
            <wp:cNvGraphicFramePr>
              <a:graphicFrameLocks noChangeAspect="1"/>
            </wp:cNvGraphicFramePr>
            <a:graphic>
              <a:graphicData uri="http://schemas.openxmlformats.org/drawingml/2006/picture">
                <pic:pic>
                  <pic:nvPicPr>
                    <pic:cNvPr id="0" name="fig_6_4_search.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8" name="Picture 18"/>
            <wp:cNvGraphicFramePr>
              <a:graphicFrameLocks noChangeAspect="1"/>
            </wp:cNvGraphicFramePr>
            <a:graphic>
              <a:graphicData uri="http://schemas.openxmlformats.org/drawingml/2006/picture">
                <pic:pic>
                  <pic:nvPicPr>
                    <pic:cNvPr id="0" name="fig_6_5_saved.png"/>
                    <pic:cNvPicPr/>
                  </pic:nvPicPr>
                  <pic:blipFill>
                    <a:blip r:embed="rId21"/>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6_billing.png"/>
                    <pic:cNvPicPr/>
                  </pic:nvPicPr>
                  <pic:blipFill>
                    <a:blip r:embed="rId22"/>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Calendar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const { data, error } = await supabase.auth.signInWithPassword({ email: cleanEmail, password });</w:t>
        <w:br/>
        <w:t xml:space="preserve">    if (error) throw error;</w:t>
        <w:br/>
        <w:t xml:space="preserve">    if (data?.session) {</w:t>
        <w:br/>
        <w:t xml:space="preserve">      setSession(data.session);</w:t>
        <w:br/>
        <w:t xml:space="preserve">      setUser(data.session.user);</w:t>
        <w:br/>
        <w:t xml:space="preserve">      await fetchServerProfile();</w:t>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 Check status from backend for actionable feedback</w:t>
        <w:br/>
        <w:t xml:space="preserve">      try {</w:t>
        <w:br/>
        <w:t xml:space="preserve">        const res = await api.post&lt;{ success: boolean; data: { exists: boolean; confirmed: boolean } }&gt;('/auth/check-status', {</w:t>
        <w:br/>
        <w:t xml:space="preserve">          email: cleanEmail,</w:t>
        <w:br/>
        <w:t xml:space="preserve">        });</w:t>
        <w:br/>
        <w:t xml:space="preserve">        if (res?.data?.exists &amp;&amp; !res?.data?.confirmed) {</w:t>
        <w:br/>
        <w:t xml:space="preserve">          setIsUnconfirmed(true);</w:t>
        <w:br/>
        <w:t xml:space="preserve">          return;</w:t>
        <w:br/>
        <w:t xml:space="preserve">        }</w:t>
        <w:br/>
        <w:t xml:space="preserve">        if (res?.data &amp;&amp; !res?.data?.exists) {</w:t>
        <w:br/>
        <w:t xml:space="preserve">          setErrorMsg('No account found with this email. Please sign up first.');</w:t>
        <w:br/>
        <w:t xml:space="preserve">          return;</w:t>
        <w:br/>
        <w:t xml:space="preserve">        }</w:t>
        <w:br/>
        <w:t xml:space="preserve">      } catch {</w:t>
        <w:br/>
        <w:t xml:space="preserve">        // ignore check-status fallback</w:t>
        <w:br/>
        <w:t xml:space="preserve">      }</w:t>
        <w:br/>
        <w:t xml:space="preserve">      setErrorMsg(e.message || 'Invalid email or password.');</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