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06F94" w14:textId="77777777" w:rsidR="00C37D81" w:rsidRPr="00C37D81" w:rsidRDefault="00C37D81" w:rsidP="0035385D">
      <w:pPr>
        <w:rPr>
          <w:b/>
          <w:bCs/>
          <w:sz w:val="52"/>
          <w:szCs w:val="52"/>
        </w:rPr>
      </w:pPr>
      <w:r w:rsidRPr="00C37D81">
        <w:rPr>
          <w:b/>
          <w:bCs/>
          <w:sz w:val="52"/>
          <w:szCs w:val="52"/>
        </w:rPr>
        <w:t>Weather and Air Quality of Indian Cities</w:t>
      </w:r>
    </w:p>
    <w:p w14:paraId="14AC3204" w14:textId="2B75561C" w:rsidR="00A45BC4" w:rsidRPr="0035385D" w:rsidRDefault="00C37D81" w:rsidP="0035385D">
      <w:pPr>
        <w:rPr>
          <w:rFonts w:ascii="Century" w:hAnsi="Century"/>
        </w:rPr>
      </w:pPr>
      <w:r w:rsidRPr="0035385D">
        <w:rPr>
          <w:rFonts w:ascii="Century" w:hAnsi="Century"/>
        </w:rPr>
        <w:t>Clean CSV Dataset of Weather &amp; Air Quality Metrics (India)</w:t>
      </w:r>
    </w:p>
    <w:p w14:paraId="2A5FA97A" w14:textId="77777777" w:rsidR="00C37D81" w:rsidRPr="0035385D" w:rsidRDefault="00C37D81" w:rsidP="00C37D81">
      <w:pPr>
        <w:rPr>
          <w:rFonts w:ascii="Century" w:hAnsi="Century"/>
        </w:rPr>
      </w:pPr>
    </w:p>
    <w:p w14:paraId="1C15A3D1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About Dataset</w:t>
      </w:r>
    </w:p>
    <w:p w14:paraId="053A3716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Indian Cities Weather &amp; Air Quality Dataset</w:t>
      </w:r>
    </w:p>
    <w:p w14:paraId="255FF646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Description</w:t>
      </w:r>
    </w:p>
    <w:p w14:paraId="6D77A681" w14:textId="77777777" w:rsidR="00C37D81" w:rsidRPr="0035385D" w:rsidRDefault="00C37D81" w:rsidP="00C37D81">
      <w:pPr>
        <w:rPr>
          <w:rFonts w:ascii="Century" w:hAnsi="Century"/>
        </w:rPr>
      </w:pPr>
      <w:r w:rsidRPr="0035385D">
        <w:rPr>
          <w:rFonts w:ascii="Century" w:hAnsi="Century"/>
        </w:rPr>
        <w:t>This dataset contains </w:t>
      </w:r>
      <w:r w:rsidRPr="0035385D">
        <w:rPr>
          <w:rFonts w:ascii="Century" w:hAnsi="Century"/>
          <w:b/>
          <w:bCs/>
        </w:rPr>
        <w:t>current weather, air quality, wind, and astronomical data</w:t>
      </w:r>
      <w:r w:rsidRPr="0035385D">
        <w:rPr>
          <w:rFonts w:ascii="Century" w:hAnsi="Century"/>
        </w:rPr>
        <w:t> for </w:t>
      </w:r>
      <w:r w:rsidRPr="0035385D">
        <w:rPr>
          <w:rFonts w:ascii="Century" w:hAnsi="Century"/>
          <w:b/>
          <w:bCs/>
        </w:rPr>
        <w:t>Indian cities</w:t>
      </w:r>
      <w:r w:rsidRPr="0035385D">
        <w:rPr>
          <w:rFonts w:ascii="Century" w:hAnsi="Century"/>
        </w:rPr>
        <w:t>, collected using the </w:t>
      </w:r>
      <w:proofErr w:type="spellStart"/>
      <w:r w:rsidRPr="0035385D">
        <w:rPr>
          <w:rFonts w:ascii="Century" w:hAnsi="Century"/>
          <w:b/>
          <w:bCs/>
        </w:rPr>
        <w:t>Weatherstack</w:t>
      </w:r>
      <w:proofErr w:type="spellEnd"/>
      <w:r w:rsidRPr="0035385D">
        <w:rPr>
          <w:rFonts w:ascii="Century" w:hAnsi="Century"/>
          <w:b/>
          <w:bCs/>
        </w:rPr>
        <w:t xml:space="preserve"> API</w:t>
      </w:r>
      <w:r w:rsidRPr="0035385D">
        <w:rPr>
          <w:rFonts w:ascii="Century" w:hAnsi="Century"/>
        </w:rPr>
        <w:t> on Dec 13, 2025.</w:t>
      </w:r>
    </w:p>
    <w:p w14:paraId="223BA338" w14:textId="77777777" w:rsidR="00C37D81" w:rsidRPr="0035385D" w:rsidRDefault="00C37D81" w:rsidP="00C37D81">
      <w:pPr>
        <w:rPr>
          <w:rFonts w:ascii="Century" w:hAnsi="Century"/>
        </w:rPr>
      </w:pPr>
      <w:r w:rsidRPr="0035385D">
        <w:rPr>
          <w:rFonts w:ascii="Century" w:hAnsi="Century"/>
        </w:rPr>
        <w:t>The data is structured in a clean CSV format and is suitable for:</w:t>
      </w:r>
    </w:p>
    <w:p w14:paraId="64F154A9" w14:textId="77777777" w:rsidR="00C37D81" w:rsidRPr="0035385D" w:rsidRDefault="00C37D81" w:rsidP="00C37D81">
      <w:pPr>
        <w:numPr>
          <w:ilvl w:val="0"/>
          <w:numId w:val="1"/>
        </w:numPr>
        <w:rPr>
          <w:rFonts w:ascii="Century" w:hAnsi="Century"/>
        </w:rPr>
      </w:pPr>
      <w:r w:rsidRPr="0035385D">
        <w:rPr>
          <w:rFonts w:ascii="Century" w:hAnsi="Century"/>
        </w:rPr>
        <w:t>Exploratory Data Analysis (EDA)</w:t>
      </w:r>
    </w:p>
    <w:p w14:paraId="1949D5E0" w14:textId="77777777" w:rsidR="00C37D81" w:rsidRPr="0035385D" w:rsidRDefault="00C37D81" w:rsidP="00C37D81">
      <w:pPr>
        <w:numPr>
          <w:ilvl w:val="0"/>
          <w:numId w:val="1"/>
        </w:numPr>
        <w:rPr>
          <w:rFonts w:ascii="Century" w:hAnsi="Century"/>
        </w:rPr>
      </w:pPr>
      <w:r w:rsidRPr="0035385D">
        <w:rPr>
          <w:rFonts w:ascii="Century" w:hAnsi="Century"/>
        </w:rPr>
        <w:t>Data Visualization</w:t>
      </w:r>
    </w:p>
    <w:p w14:paraId="409EBD3B" w14:textId="77777777" w:rsidR="00C37D81" w:rsidRPr="0035385D" w:rsidRDefault="00C37D81" w:rsidP="00C37D81">
      <w:pPr>
        <w:numPr>
          <w:ilvl w:val="0"/>
          <w:numId w:val="1"/>
        </w:numPr>
        <w:rPr>
          <w:rFonts w:ascii="Century" w:hAnsi="Century"/>
        </w:rPr>
      </w:pPr>
      <w:r w:rsidRPr="0035385D">
        <w:rPr>
          <w:rFonts w:ascii="Century" w:hAnsi="Century"/>
        </w:rPr>
        <w:t>Machine Learning models</w:t>
      </w:r>
    </w:p>
    <w:p w14:paraId="24CE4585" w14:textId="77777777" w:rsidR="00C37D81" w:rsidRPr="0035385D" w:rsidRDefault="00C37D81" w:rsidP="00C37D81">
      <w:pPr>
        <w:numPr>
          <w:ilvl w:val="0"/>
          <w:numId w:val="1"/>
        </w:numPr>
        <w:rPr>
          <w:rFonts w:ascii="Century" w:hAnsi="Century"/>
        </w:rPr>
      </w:pPr>
      <w:r w:rsidRPr="0035385D">
        <w:rPr>
          <w:rFonts w:ascii="Century" w:hAnsi="Century"/>
        </w:rPr>
        <w:t>Environmental and climate studies</w:t>
      </w:r>
    </w:p>
    <w:p w14:paraId="7A88881E" w14:textId="4EFE2154" w:rsidR="00C37D81" w:rsidRPr="0035385D" w:rsidRDefault="00C37D81" w:rsidP="00C37D81">
      <w:pPr>
        <w:rPr>
          <w:rFonts w:ascii="Century" w:hAnsi="Century"/>
        </w:rPr>
      </w:pPr>
      <w:r w:rsidRPr="0035385D">
        <w:rPr>
          <w:rFonts w:ascii="Century" w:hAnsi="Century"/>
        </w:rPr>
        <w:t>Each row represents the </w:t>
      </w:r>
      <w:r w:rsidRPr="0035385D">
        <w:rPr>
          <w:rFonts w:ascii="Century" w:hAnsi="Century"/>
          <w:b/>
          <w:bCs/>
        </w:rPr>
        <w:t>current weather snapshot of one city</w:t>
      </w:r>
      <w:r w:rsidRPr="0035385D">
        <w:rPr>
          <w:rFonts w:ascii="Century" w:hAnsi="Century"/>
        </w:rPr>
        <w:t>.</w:t>
      </w:r>
    </w:p>
    <w:p w14:paraId="62DAE6CD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Coverage</w:t>
      </w:r>
    </w:p>
    <w:p w14:paraId="02D522B7" w14:textId="77777777" w:rsidR="00C37D81" w:rsidRPr="0035385D" w:rsidRDefault="00C37D81" w:rsidP="00C37D81">
      <w:pPr>
        <w:numPr>
          <w:ilvl w:val="0"/>
          <w:numId w:val="2"/>
        </w:numPr>
        <w:rPr>
          <w:rFonts w:ascii="Century" w:hAnsi="Century"/>
        </w:rPr>
      </w:pPr>
      <w:r w:rsidRPr="0035385D">
        <w:rPr>
          <w:rFonts w:ascii="Century" w:hAnsi="Century"/>
        </w:rPr>
        <w:t>Cities across </w:t>
      </w:r>
      <w:r w:rsidRPr="0035385D">
        <w:rPr>
          <w:rFonts w:ascii="Century" w:hAnsi="Century"/>
          <w:b/>
          <w:bCs/>
        </w:rPr>
        <w:t>multiple Indian states</w:t>
      </w:r>
    </w:p>
    <w:p w14:paraId="45A16A99" w14:textId="77777777" w:rsidR="00C37D81" w:rsidRPr="0035385D" w:rsidRDefault="00C37D81" w:rsidP="00C37D81">
      <w:pPr>
        <w:numPr>
          <w:ilvl w:val="0"/>
          <w:numId w:val="2"/>
        </w:numPr>
        <w:rPr>
          <w:rFonts w:ascii="Century" w:hAnsi="Century"/>
        </w:rPr>
      </w:pPr>
      <w:r w:rsidRPr="0035385D">
        <w:rPr>
          <w:rFonts w:ascii="Century" w:hAnsi="Century"/>
        </w:rPr>
        <w:t>Includes metro cities as well as tier-2 and tier-3 cities</w:t>
      </w:r>
    </w:p>
    <w:p w14:paraId="310F7AA8" w14:textId="5C1E60B6" w:rsidR="00C37D81" w:rsidRPr="0035385D" w:rsidRDefault="00C37D81" w:rsidP="00C37D81">
      <w:pPr>
        <w:numPr>
          <w:ilvl w:val="0"/>
          <w:numId w:val="2"/>
        </w:numPr>
        <w:rPr>
          <w:rFonts w:ascii="Century" w:hAnsi="Century"/>
        </w:rPr>
      </w:pPr>
      <w:r w:rsidRPr="0035385D">
        <w:rPr>
          <w:rFonts w:ascii="Century" w:hAnsi="Century"/>
        </w:rPr>
        <w:t>Latitude and longitude included for geospatial analysis</w:t>
      </w:r>
    </w:p>
    <w:p w14:paraId="39E1441E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Features (Columns)</w:t>
      </w:r>
    </w:p>
    <w:p w14:paraId="11FEF883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Location</w:t>
      </w:r>
    </w:p>
    <w:p w14:paraId="7D90633F" w14:textId="77777777" w:rsidR="00C37D81" w:rsidRPr="0035385D" w:rsidRDefault="00C37D81" w:rsidP="00C37D81">
      <w:pPr>
        <w:numPr>
          <w:ilvl w:val="0"/>
          <w:numId w:val="3"/>
        </w:numPr>
        <w:rPr>
          <w:rFonts w:ascii="Century" w:hAnsi="Century"/>
        </w:rPr>
      </w:pPr>
      <w:r w:rsidRPr="0035385D">
        <w:rPr>
          <w:rFonts w:ascii="Century" w:hAnsi="Century"/>
        </w:rPr>
        <w:t>city – City name</w:t>
      </w:r>
    </w:p>
    <w:p w14:paraId="273C67CB" w14:textId="77777777" w:rsidR="00C37D81" w:rsidRPr="0035385D" w:rsidRDefault="00C37D81" w:rsidP="00C37D81">
      <w:pPr>
        <w:numPr>
          <w:ilvl w:val="0"/>
          <w:numId w:val="3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lat</w:t>
      </w:r>
      <w:proofErr w:type="spellEnd"/>
      <w:r w:rsidRPr="0035385D">
        <w:rPr>
          <w:rFonts w:ascii="Century" w:hAnsi="Century"/>
        </w:rPr>
        <w:t> – Latitude</w:t>
      </w:r>
    </w:p>
    <w:p w14:paraId="53668C9E" w14:textId="77777777" w:rsidR="00C37D81" w:rsidRPr="0035385D" w:rsidRDefault="00C37D81" w:rsidP="00C37D81">
      <w:pPr>
        <w:numPr>
          <w:ilvl w:val="0"/>
          <w:numId w:val="3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lon</w:t>
      </w:r>
      <w:proofErr w:type="spellEnd"/>
      <w:r w:rsidRPr="0035385D">
        <w:rPr>
          <w:rFonts w:ascii="Century" w:hAnsi="Century"/>
        </w:rPr>
        <w:t> – Longitude</w:t>
      </w:r>
    </w:p>
    <w:p w14:paraId="202D7A3E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Weather</w:t>
      </w:r>
    </w:p>
    <w:p w14:paraId="0BB76522" w14:textId="77777777" w:rsidR="00C37D81" w:rsidRPr="0035385D" w:rsidRDefault="00C37D81" w:rsidP="00C37D81">
      <w:pPr>
        <w:numPr>
          <w:ilvl w:val="0"/>
          <w:numId w:val="4"/>
        </w:numPr>
        <w:rPr>
          <w:rFonts w:ascii="Century" w:hAnsi="Century"/>
        </w:rPr>
      </w:pPr>
      <w:r w:rsidRPr="0035385D">
        <w:rPr>
          <w:rFonts w:ascii="Century" w:hAnsi="Century"/>
        </w:rPr>
        <w:t>temperature – Current temperature (°C)</w:t>
      </w:r>
    </w:p>
    <w:p w14:paraId="15AF7D34" w14:textId="77777777" w:rsidR="00C37D81" w:rsidRPr="0035385D" w:rsidRDefault="00C37D81" w:rsidP="00C37D81">
      <w:pPr>
        <w:numPr>
          <w:ilvl w:val="0"/>
          <w:numId w:val="4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weather_code</w:t>
      </w:r>
      <w:proofErr w:type="spellEnd"/>
      <w:r w:rsidRPr="0035385D">
        <w:rPr>
          <w:rFonts w:ascii="Century" w:hAnsi="Century"/>
        </w:rPr>
        <w:t> – Weather condition code</w:t>
      </w:r>
    </w:p>
    <w:p w14:paraId="0863020B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Astronomical Data</w:t>
      </w:r>
    </w:p>
    <w:p w14:paraId="595224C7" w14:textId="77777777" w:rsidR="00C37D81" w:rsidRPr="0035385D" w:rsidRDefault="00C37D81" w:rsidP="00C37D81">
      <w:pPr>
        <w:numPr>
          <w:ilvl w:val="0"/>
          <w:numId w:val="5"/>
        </w:numPr>
        <w:rPr>
          <w:rFonts w:ascii="Century" w:hAnsi="Century"/>
        </w:rPr>
      </w:pPr>
      <w:r w:rsidRPr="0035385D">
        <w:rPr>
          <w:rFonts w:ascii="Century" w:hAnsi="Century"/>
        </w:rPr>
        <w:t>sunrise</w:t>
      </w:r>
    </w:p>
    <w:p w14:paraId="3F59DCC1" w14:textId="77777777" w:rsidR="00C37D81" w:rsidRPr="0035385D" w:rsidRDefault="00C37D81" w:rsidP="00C37D81">
      <w:pPr>
        <w:numPr>
          <w:ilvl w:val="0"/>
          <w:numId w:val="5"/>
        </w:numPr>
        <w:rPr>
          <w:rFonts w:ascii="Century" w:hAnsi="Century"/>
        </w:rPr>
      </w:pPr>
      <w:r w:rsidRPr="0035385D">
        <w:rPr>
          <w:rFonts w:ascii="Century" w:hAnsi="Century"/>
        </w:rPr>
        <w:t>sunset</w:t>
      </w:r>
    </w:p>
    <w:p w14:paraId="7576B89E" w14:textId="77777777" w:rsidR="00C37D81" w:rsidRPr="0035385D" w:rsidRDefault="00C37D81" w:rsidP="00C37D81">
      <w:pPr>
        <w:numPr>
          <w:ilvl w:val="0"/>
          <w:numId w:val="5"/>
        </w:numPr>
        <w:rPr>
          <w:rFonts w:ascii="Century" w:hAnsi="Century"/>
        </w:rPr>
      </w:pPr>
      <w:r w:rsidRPr="0035385D">
        <w:rPr>
          <w:rFonts w:ascii="Century" w:hAnsi="Century"/>
        </w:rPr>
        <w:t>moonrise</w:t>
      </w:r>
    </w:p>
    <w:p w14:paraId="669583CD" w14:textId="77777777" w:rsidR="00C37D81" w:rsidRPr="0035385D" w:rsidRDefault="00C37D81" w:rsidP="00C37D81">
      <w:pPr>
        <w:numPr>
          <w:ilvl w:val="0"/>
          <w:numId w:val="5"/>
        </w:numPr>
        <w:rPr>
          <w:rFonts w:ascii="Century" w:hAnsi="Century"/>
        </w:rPr>
      </w:pPr>
      <w:r w:rsidRPr="0035385D">
        <w:rPr>
          <w:rFonts w:ascii="Century" w:hAnsi="Century"/>
        </w:rPr>
        <w:t>moonset</w:t>
      </w:r>
    </w:p>
    <w:p w14:paraId="10EE39CD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lastRenderedPageBreak/>
        <w:t>Air Quality</w:t>
      </w:r>
    </w:p>
    <w:p w14:paraId="1E2C1749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co – Carbon Monoxide</w:t>
      </w:r>
    </w:p>
    <w:p w14:paraId="1C860CA2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no2 – Nitrogen Dioxide</w:t>
      </w:r>
    </w:p>
    <w:p w14:paraId="5D9F76C5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o3 – Ozone</w:t>
      </w:r>
    </w:p>
    <w:p w14:paraId="499C4E30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so2 – Sulphur Dioxide</w:t>
      </w:r>
    </w:p>
    <w:p w14:paraId="0C70737D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pm2_5 – PM2.5</w:t>
      </w:r>
    </w:p>
    <w:p w14:paraId="510B330A" w14:textId="77777777" w:rsidR="00C37D81" w:rsidRPr="0035385D" w:rsidRDefault="00C37D81" w:rsidP="00C37D81">
      <w:pPr>
        <w:numPr>
          <w:ilvl w:val="0"/>
          <w:numId w:val="6"/>
        </w:numPr>
        <w:rPr>
          <w:rFonts w:ascii="Century" w:hAnsi="Century"/>
        </w:rPr>
      </w:pPr>
      <w:r w:rsidRPr="0035385D">
        <w:rPr>
          <w:rFonts w:ascii="Century" w:hAnsi="Century"/>
        </w:rPr>
        <w:t>pm10 – PM10</w:t>
      </w:r>
    </w:p>
    <w:p w14:paraId="35B1DC0D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Atmospheric Conditions</w:t>
      </w:r>
    </w:p>
    <w:p w14:paraId="0353BB43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wind_speed</w:t>
      </w:r>
      <w:proofErr w:type="spellEnd"/>
    </w:p>
    <w:p w14:paraId="3E43B954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wind_degree</w:t>
      </w:r>
      <w:proofErr w:type="spellEnd"/>
    </w:p>
    <w:p w14:paraId="4729AA01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wind_dir</w:t>
      </w:r>
      <w:proofErr w:type="spellEnd"/>
    </w:p>
    <w:p w14:paraId="246BB4B8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r w:rsidRPr="0035385D">
        <w:rPr>
          <w:rFonts w:ascii="Century" w:hAnsi="Century"/>
        </w:rPr>
        <w:t>pressure</w:t>
      </w:r>
    </w:p>
    <w:p w14:paraId="5300ADD7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precip</w:t>
      </w:r>
      <w:proofErr w:type="spellEnd"/>
    </w:p>
    <w:p w14:paraId="5C19F762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r w:rsidRPr="0035385D">
        <w:rPr>
          <w:rFonts w:ascii="Century" w:hAnsi="Century"/>
        </w:rPr>
        <w:t>humidity</w:t>
      </w:r>
    </w:p>
    <w:p w14:paraId="6B34421E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cloudcover</w:t>
      </w:r>
      <w:proofErr w:type="spellEnd"/>
    </w:p>
    <w:p w14:paraId="4ED958BB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feelslike</w:t>
      </w:r>
      <w:proofErr w:type="spellEnd"/>
    </w:p>
    <w:p w14:paraId="032DE411" w14:textId="77777777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</w:rPr>
        <w:t>uv_index</w:t>
      </w:r>
      <w:proofErr w:type="spellEnd"/>
    </w:p>
    <w:p w14:paraId="2CF5FB68" w14:textId="3459E9C6" w:rsidR="00C37D81" w:rsidRPr="0035385D" w:rsidRDefault="00C37D81" w:rsidP="00C37D81">
      <w:pPr>
        <w:numPr>
          <w:ilvl w:val="0"/>
          <w:numId w:val="7"/>
        </w:numPr>
        <w:rPr>
          <w:rFonts w:ascii="Century" w:hAnsi="Century"/>
        </w:rPr>
      </w:pPr>
      <w:r w:rsidRPr="0035385D">
        <w:rPr>
          <w:rFonts w:ascii="Century" w:hAnsi="Century"/>
        </w:rPr>
        <w:t>visibility</w:t>
      </w:r>
    </w:p>
    <w:p w14:paraId="73BA9AB9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Use Cases</w:t>
      </w:r>
    </w:p>
    <w:p w14:paraId="58CE9228" w14:textId="77777777" w:rsidR="00C37D81" w:rsidRPr="0035385D" w:rsidRDefault="00C37D81" w:rsidP="00C37D81">
      <w:pPr>
        <w:numPr>
          <w:ilvl w:val="0"/>
          <w:numId w:val="8"/>
        </w:numPr>
        <w:rPr>
          <w:rFonts w:ascii="Century" w:hAnsi="Century"/>
        </w:rPr>
      </w:pPr>
      <w:r w:rsidRPr="0035385D">
        <w:rPr>
          <w:rFonts w:ascii="Century" w:hAnsi="Century"/>
        </w:rPr>
        <w:t>Weather trend analysis</w:t>
      </w:r>
    </w:p>
    <w:p w14:paraId="07C9F88E" w14:textId="77777777" w:rsidR="00C37D81" w:rsidRPr="0035385D" w:rsidRDefault="00C37D81" w:rsidP="00C37D81">
      <w:pPr>
        <w:numPr>
          <w:ilvl w:val="0"/>
          <w:numId w:val="8"/>
        </w:numPr>
        <w:rPr>
          <w:rFonts w:ascii="Century" w:hAnsi="Century"/>
        </w:rPr>
      </w:pPr>
      <w:r w:rsidRPr="0035385D">
        <w:rPr>
          <w:rFonts w:ascii="Century" w:hAnsi="Century"/>
        </w:rPr>
        <w:t>Air pollution monitoring</w:t>
      </w:r>
    </w:p>
    <w:p w14:paraId="6A5101E7" w14:textId="77777777" w:rsidR="00C37D81" w:rsidRPr="0035385D" w:rsidRDefault="00C37D81" w:rsidP="00C37D81">
      <w:pPr>
        <w:numPr>
          <w:ilvl w:val="0"/>
          <w:numId w:val="8"/>
        </w:numPr>
        <w:rPr>
          <w:rFonts w:ascii="Century" w:hAnsi="Century"/>
        </w:rPr>
      </w:pPr>
      <w:r w:rsidRPr="0035385D">
        <w:rPr>
          <w:rFonts w:ascii="Century" w:hAnsi="Century"/>
        </w:rPr>
        <w:t>Correlation between weather &amp; air quality</w:t>
      </w:r>
    </w:p>
    <w:p w14:paraId="40C2DC1A" w14:textId="77777777" w:rsidR="00C37D81" w:rsidRPr="0035385D" w:rsidRDefault="00C37D81" w:rsidP="00C37D81">
      <w:pPr>
        <w:numPr>
          <w:ilvl w:val="0"/>
          <w:numId w:val="8"/>
        </w:numPr>
        <w:rPr>
          <w:rFonts w:ascii="Century" w:hAnsi="Century"/>
        </w:rPr>
      </w:pPr>
      <w:r w:rsidRPr="0035385D">
        <w:rPr>
          <w:rFonts w:ascii="Century" w:hAnsi="Century"/>
        </w:rPr>
        <w:t>Geospatial visualization using maps</w:t>
      </w:r>
    </w:p>
    <w:p w14:paraId="0E829B7A" w14:textId="77777777" w:rsidR="00C37D81" w:rsidRPr="0035385D" w:rsidRDefault="00C37D81" w:rsidP="00C37D81">
      <w:pPr>
        <w:numPr>
          <w:ilvl w:val="0"/>
          <w:numId w:val="8"/>
        </w:numPr>
        <w:rPr>
          <w:rFonts w:ascii="Century" w:hAnsi="Century"/>
        </w:rPr>
      </w:pPr>
      <w:r w:rsidRPr="0035385D">
        <w:rPr>
          <w:rFonts w:ascii="Century" w:hAnsi="Century"/>
        </w:rPr>
        <w:t>ML models for weather classification or clustering</w:t>
      </w:r>
    </w:p>
    <w:p w14:paraId="43935C7B" w14:textId="666D5FCA" w:rsidR="00C37D81" w:rsidRPr="0035385D" w:rsidRDefault="00C37D81" w:rsidP="00C37D81">
      <w:pPr>
        <w:rPr>
          <w:rFonts w:ascii="Century" w:hAnsi="Century"/>
        </w:rPr>
      </w:pPr>
    </w:p>
    <w:p w14:paraId="074FA744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Data Source</w:t>
      </w:r>
    </w:p>
    <w:p w14:paraId="15D0813F" w14:textId="77777777" w:rsidR="00C37D81" w:rsidRPr="0035385D" w:rsidRDefault="00C37D81" w:rsidP="00C37D81">
      <w:pPr>
        <w:numPr>
          <w:ilvl w:val="0"/>
          <w:numId w:val="9"/>
        </w:numPr>
        <w:rPr>
          <w:rFonts w:ascii="Century" w:hAnsi="Century"/>
        </w:rPr>
      </w:pPr>
      <w:proofErr w:type="spellStart"/>
      <w:r w:rsidRPr="0035385D">
        <w:rPr>
          <w:rFonts w:ascii="Century" w:hAnsi="Century"/>
          <w:b/>
          <w:bCs/>
        </w:rPr>
        <w:t>Weatherstack</w:t>
      </w:r>
      <w:proofErr w:type="spellEnd"/>
      <w:r w:rsidRPr="0035385D">
        <w:rPr>
          <w:rFonts w:ascii="Century" w:hAnsi="Century"/>
          <w:b/>
          <w:bCs/>
        </w:rPr>
        <w:t xml:space="preserve"> API</w:t>
      </w:r>
    </w:p>
    <w:p w14:paraId="0A72FE55" w14:textId="4EA68C9E" w:rsidR="00C37D81" w:rsidRPr="0035385D" w:rsidRDefault="00C37D81" w:rsidP="00C37D81">
      <w:pPr>
        <w:numPr>
          <w:ilvl w:val="0"/>
          <w:numId w:val="9"/>
        </w:numPr>
        <w:rPr>
          <w:rFonts w:ascii="Century" w:hAnsi="Century"/>
        </w:rPr>
      </w:pPr>
      <w:r w:rsidRPr="0035385D">
        <w:rPr>
          <w:rFonts w:ascii="Century" w:hAnsi="Century"/>
        </w:rPr>
        <w:t>Data collected programmatically using Python</w:t>
      </w:r>
    </w:p>
    <w:p w14:paraId="7893B1DB" w14:textId="77777777" w:rsidR="00C37D81" w:rsidRPr="0035385D" w:rsidRDefault="00C37D81" w:rsidP="00C37D81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File Format</w:t>
      </w:r>
    </w:p>
    <w:p w14:paraId="551B1A7D" w14:textId="77777777" w:rsidR="00C37D81" w:rsidRPr="0035385D" w:rsidRDefault="00C37D81" w:rsidP="00C37D81">
      <w:pPr>
        <w:numPr>
          <w:ilvl w:val="0"/>
          <w:numId w:val="10"/>
        </w:numPr>
        <w:rPr>
          <w:rFonts w:ascii="Century" w:hAnsi="Century"/>
        </w:rPr>
      </w:pPr>
      <w:r w:rsidRPr="0035385D">
        <w:rPr>
          <w:rFonts w:ascii="Century" w:hAnsi="Century"/>
        </w:rPr>
        <w:t>CSV (.csv)</w:t>
      </w:r>
    </w:p>
    <w:p w14:paraId="0BD41809" w14:textId="77777777" w:rsidR="00C37D81" w:rsidRPr="0035385D" w:rsidRDefault="00C37D81" w:rsidP="00C37D81">
      <w:pPr>
        <w:numPr>
          <w:ilvl w:val="0"/>
          <w:numId w:val="10"/>
        </w:numPr>
        <w:rPr>
          <w:rFonts w:ascii="Century" w:hAnsi="Century"/>
        </w:rPr>
      </w:pPr>
      <w:r w:rsidRPr="0035385D">
        <w:rPr>
          <w:rFonts w:ascii="Century" w:hAnsi="Century"/>
        </w:rPr>
        <w:t>UTF-8 encoded</w:t>
      </w:r>
    </w:p>
    <w:p w14:paraId="0F3559BF" w14:textId="03E67EDD" w:rsidR="00C37D81" w:rsidRPr="0035385D" w:rsidRDefault="00C37D81" w:rsidP="00C37D81">
      <w:pPr>
        <w:numPr>
          <w:ilvl w:val="0"/>
          <w:numId w:val="10"/>
        </w:numPr>
        <w:rPr>
          <w:rFonts w:ascii="Century" w:hAnsi="Century"/>
        </w:rPr>
      </w:pPr>
      <w:r w:rsidRPr="0035385D">
        <w:rPr>
          <w:rFonts w:ascii="Century" w:hAnsi="Century"/>
        </w:rPr>
        <w:lastRenderedPageBreak/>
        <w:t>No missing or extra columns beyond those listed</w:t>
      </w:r>
    </w:p>
    <w:p w14:paraId="78C98C09" w14:textId="77777777" w:rsidR="0035385D" w:rsidRPr="0035385D" w:rsidRDefault="0035385D" w:rsidP="00C37D81">
      <w:pPr>
        <w:rPr>
          <w:rFonts w:ascii="Century" w:hAnsi="Century"/>
        </w:rPr>
      </w:pPr>
    </w:p>
    <w:p w14:paraId="43F9FE58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Segoe UI Emoji" w:hAnsi="Segoe UI Emoji" w:cs="Segoe UI Emoji"/>
          <w:b/>
          <w:bCs/>
        </w:rPr>
        <w:t>📌</w:t>
      </w:r>
      <w:r w:rsidRPr="0035385D">
        <w:rPr>
          <w:rFonts w:ascii="Century" w:hAnsi="Century"/>
          <w:b/>
          <w:bCs/>
        </w:rPr>
        <w:t xml:space="preserve"> Key Performance Indicators (KPIs)</w:t>
      </w:r>
    </w:p>
    <w:p w14:paraId="689F5BF2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KPI 1: Average Temperature (°C)</w:t>
      </w:r>
    </w:p>
    <w:p w14:paraId="449734EC" w14:textId="77777777" w:rsidR="0035385D" w:rsidRPr="0035385D" w:rsidRDefault="0035385D" w:rsidP="0035385D">
      <w:pPr>
        <w:numPr>
          <w:ilvl w:val="0"/>
          <w:numId w:val="11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Value:</w:t>
      </w:r>
      <w:r w:rsidRPr="0035385D">
        <w:rPr>
          <w:rFonts w:ascii="Century" w:hAnsi="Century"/>
        </w:rPr>
        <w:t xml:space="preserve"> ≈ </w:t>
      </w:r>
      <w:r w:rsidRPr="0035385D">
        <w:rPr>
          <w:rFonts w:ascii="Century" w:hAnsi="Century"/>
          <w:b/>
          <w:bCs/>
        </w:rPr>
        <w:t>22.7°C</w:t>
      </w:r>
    </w:p>
    <w:p w14:paraId="77D60BAF" w14:textId="77777777" w:rsidR="0035385D" w:rsidRPr="0035385D" w:rsidRDefault="0035385D" w:rsidP="0035385D">
      <w:pPr>
        <w:numPr>
          <w:ilvl w:val="0"/>
          <w:numId w:val="11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Meaning:</w:t>
      </w:r>
      <w:r w:rsidRPr="0035385D">
        <w:rPr>
          <w:rFonts w:ascii="Century" w:hAnsi="Century"/>
        </w:rPr>
        <w:t xml:space="preserve"> Shows the overall climate condition across Indian cities.</w:t>
      </w:r>
    </w:p>
    <w:p w14:paraId="698B437D" w14:textId="77777777" w:rsidR="0035385D" w:rsidRPr="0035385D" w:rsidRDefault="0035385D" w:rsidP="0035385D">
      <w:pPr>
        <w:numPr>
          <w:ilvl w:val="0"/>
          <w:numId w:val="11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Use case:</w:t>
      </w:r>
      <w:r w:rsidRPr="0035385D">
        <w:rPr>
          <w:rFonts w:ascii="Century" w:hAnsi="Century"/>
        </w:rPr>
        <w:t xml:space="preserve"> Helpful for tourism planning, seasonal product demand, and energy usage forecasting.</w:t>
      </w:r>
    </w:p>
    <w:p w14:paraId="1EA909A0" w14:textId="6A7B822F" w:rsidR="0035385D" w:rsidRPr="0035385D" w:rsidRDefault="0035385D" w:rsidP="0035385D">
      <w:pPr>
        <w:rPr>
          <w:rFonts w:ascii="Century" w:hAnsi="Century"/>
        </w:rPr>
      </w:pPr>
    </w:p>
    <w:p w14:paraId="55E2F23A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KPI 2: Hottest City (Maximum Temperature)</w:t>
      </w:r>
    </w:p>
    <w:p w14:paraId="7E737043" w14:textId="77777777" w:rsidR="0035385D" w:rsidRPr="0035385D" w:rsidRDefault="0035385D" w:rsidP="0035385D">
      <w:pPr>
        <w:numPr>
          <w:ilvl w:val="0"/>
          <w:numId w:val="12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City:</w:t>
      </w:r>
      <w:r w:rsidRPr="0035385D">
        <w:rPr>
          <w:rFonts w:ascii="Century" w:hAnsi="Century"/>
        </w:rPr>
        <w:t xml:space="preserve"> </w:t>
      </w:r>
      <w:r w:rsidRPr="0035385D">
        <w:rPr>
          <w:rFonts w:ascii="Century" w:hAnsi="Century"/>
          <w:b/>
          <w:bCs/>
        </w:rPr>
        <w:t>Solapur</w:t>
      </w:r>
    </w:p>
    <w:p w14:paraId="2DA6A856" w14:textId="77777777" w:rsidR="0035385D" w:rsidRPr="0035385D" w:rsidRDefault="0035385D" w:rsidP="0035385D">
      <w:pPr>
        <w:numPr>
          <w:ilvl w:val="0"/>
          <w:numId w:val="12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Temperature:</w:t>
      </w:r>
      <w:r w:rsidRPr="0035385D">
        <w:rPr>
          <w:rFonts w:ascii="Century" w:hAnsi="Century"/>
        </w:rPr>
        <w:t xml:space="preserve"> </w:t>
      </w:r>
      <w:r w:rsidRPr="0035385D">
        <w:rPr>
          <w:rFonts w:ascii="Century" w:hAnsi="Century"/>
          <w:b/>
          <w:bCs/>
        </w:rPr>
        <w:t>31°C</w:t>
      </w:r>
    </w:p>
    <w:p w14:paraId="6D94B797" w14:textId="77777777" w:rsidR="0035385D" w:rsidRPr="0035385D" w:rsidRDefault="0035385D" w:rsidP="0035385D">
      <w:pPr>
        <w:numPr>
          <w:ilvl w:val="0"/>
          <w:numId w:val="12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Meaning:</w:t>
      </w:r>
      <w:r w:rsidRPr="0035385D">
        <w:rPr>
          <w:rFonts w:ascii="Century" w:hAnsi="Century"/>
        </w:rPr>
        <w:t xml:space="preserve"> Identifies heat-prone regions.</w:t>
      </w:r>
    </w:p>
    <w:p w14:paraId="7D541F93" w14:textId="77777777" w:rsidR="0035385D" w:rsidRPr="0035385D" w:rsidRDefault="0035385D" w:rsidP="0035385D">
      <w:pPr>
        <w:numPr>
          <w:ilvl w:val="0"/>
          <w:numId w:val="12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Use case:</w:t>
      </w:r>
      <w:r w:rsidRPr="0035385D">
        <w:rPr>
          <w:rFonts w:ascii="Century" w:hAnsi="Century"/>
        </w:rPr>
        <w:t xml:space="preserve"> Useful for heatwave alerts, water consumption planning, and cooling product sales.</w:t>
      </w:r>
    </w:p>
    <w:p w14:paraId="1F4C5732" w14:textId="4E45E553" w:rsidR="0035385D" w:rsidRPr="0035385D" w:rsidRDefault="0035385D" w:rsidP="0035385D">
      <w:pPr>
        <w:rPr>
          <w:rFonts w:ascii="Century" w:hAnsi="Century"/>
        </w:rPr>
      </w:pPr>
    </w:p>
    <w:p w14:paraId="4EB9D854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KPI 3: Average Humidity Level (%)</w:t>
      </w:r>
    </w:p>
    <w:p w14:paraId="4AACED13" w14:textId="77777777" w:rsidR="0035385D" w:rsidRPr="0035385D" w:rsidRDefault="0035385D" w:rsidP="0035385D">
      <w:pPr>
        <w:numPr>
          <w:ilvl w:val="0"/>
          <w:numId w:val="13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Value:</w:t>
      </w:r>
      <w:r w:rsidRPr="0035385D">
        <w:rPr>
          <w:rFonts w:ascii="Century" w:hAnsi="Century"/>
        </w:rPr>
        <w:t xml:space="preserve"> ≈ </w:t>
      </w:r>
      <w:r w:rsidRPr="0035385D">
        <w:rPr>
          <w:rFonts w:ascii="Century" w:hAnsi="Century"/>
          <w:b/>
          <w:bCs/>
        </w:rPr>
        <w:t>38.7%</w:t>
      </w:r>
    </w:p>
    <w:p w14:paraId="670FD495" w14:textId="77777777" w:rsidR="0035385D" w:rsidRPr="0035385D" w:rsidRDefault="0035385D" w:rsidP="0035385D">
      <w:pPr>
        <w:numPr>
          <w:ilvl w:val="0"/>
          <w:numId w:val="13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Meaning:</w:t>
      </w:r>
      <w:r w:rsidRPr="0035385D">
        <w:rPr>
          <w:rFonts w:ascii="Century" w:hAnsi="Century"/>
        </w:rPr>
        <w:t xml:space="preserve"> Indicates overall moisture level in the air.</w:t>
      </w:r>
    </w:p>
    <w:p w14:paraId="77DD9A26" w14:textId="55D7084E" w:rsidR="0035385D" w:rsidRPr="0035385D" w:rsidRDefault="0035385D" w:rsidP="0035385D">
      <w:pPr>
        <w:numPr>
          <w:ilvl w:val="0"/>
          <w:numId w:val="13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Use case:</w:t>
      </w:r>
      <w:r w:rsidRPr="0035385D">
        <w:rPr>
          <w:rFonts w:ascii="Century" w:hAnsi="Century"/>
        </w:rPr>
        <w:t xml:space="preserve"> Important for health advisory services, agriculture, and HVAC businesses.</w:t>
      </w:r>
    </w:p>
    <w:p w14:paraId="3913F90B" w14:textId="77777777" w:rsidR="0035385D" w:rsidRPr="0035385D" w:rsidRDefault="0035385D" w:rsidP="0035385D">
      <w:pPr>
        <w:ind w:left="720"/>
        <w:rPr>
          <w:rFonts w:ascii="Century" w:hAnsi="Century"/>
        </w:rPr>
      </w:pPr>
    </w:p>
    <w:p w14:paraId="0B6F9E3E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KPI 4: City with Highest Wind Speed</w:t>
      </w:r>
    </w:p>
    <w:p w14:paraId="54165C81" w14:textId="77777777" w:rsidR="0035385D" w:rsidRPr="0035385D" w:rsidRDefault="0035385D" w:rsidP="0035385D">
      <w:pPr>
        <w:numPr>
          <w:ilvl w:val="0"/>
          <w:numId w:val="14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City:</w:t>
      </w:r>
      <w:r w:rsidRPr="0035385D">
        <w:rPr>
          <w:rFonts w:ascii="Century" w:hAnsi="Century"/>
        </w:rPr>
        <w:t xml:space="preserve"> </w:t>
      </w:r>
      <w:r w:rsidRPr="0035385D">
        <w:rPr>
          <w:rFonts w:ascii="Century" w:hAnsi="Century"/>
          <w:b/>
          <w:bCs/>
        </w:rPr>
        <w:t>Chennai</w:t>
      </w:r>
    </w:p>
    <w:p w14:paraId="78E7B29A" w14:textId="77777777" w:rsidR="0035385D" w:rsidRPr="0035385D" w:rsidRDefault="0035385D" w:rsidP="0035385D">
      <w:pPr>
        <w:numPr>
          <w:ilvl w:val="0"/>
          <w:numId w:val="14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Wind Speed:</w:t>
      </w:r>
      <w:r w:rsidRPr="0035385D">
        <w:rPr>
          <w:rFonts w:ascii="Century" w:hAnsi="Century"/>
        </w:rPr>
        <w:t xml:space="preserve"> </w:t>
      </w:r>
      <w:r w:rsidRPr="0035385D">
        <w:rPr>
          <w:rFonts w:ascii="Century" w:hAnsi="Century"/>
          <w:b/>
          <w:bCs/>
        </w:rPr>
        <w:t>19 km/h</w:t>
      </w:r>
    </w:p>
    <w:p w14:paraId="6BBBB3CE" w14:textId="77777777" w:rsidR="0035385D" w:rsidRPr="0035385D" w:rsidRDefault="0035385D" w:rsidP="0035385D">
      <w:pPr>
        <w:numPr>
          <w:ilvl w:val="0"/>
          <w:numId w:val="14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Meaning:</w:t>
      </w:r>
      <w:r w:rsidRPr="0035385D">
        <w:rPr>
          <w:rFonts w:ascii="Century" w:hAnsi="Century"/>
        </w:rPr>
        <w:t xml:space="preserve"> Shows areas with stronger wind activity.</w:t>
      </w:r>
    </w:p>
    <w:p w14:paraId="1AEDDB67" w14:textId="77777777" w:rsidR="0035385D" w:rsidRPr="0035385D" w:rsidRDefault="0035385D" w:rsidP="0035385D">
      <w:pPr>
        <w:numPr>
          <w:ilvl w:val="0"/>
          <w:numId w:val="14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Use case:</w:t>
      </w:r>
      <w:r w:rsidRPr="0035385D">
        <w:rPr>
          <w:rFonts w:ascii="Century" w:hAnsi="Century"/>
        </w:rPr>
        <w:t xml:space="preserve"> Relevant for aviation, marine services, and wind energy assessment.</w:t>
      </w:r>
    </w:p>
    <w:p w14:paraId="3206B1BF" w14:textId="2EC5794D" w:rsidR="0035385D" w:rsidRPr="0035385D" w:rsidRDefault="0035385D" w:rsidP="0035385D">
      <w:pPr>
        <w:rPr>
          <w:rFonts w:ascii="Century" w:hAnsi="Century"/>
        </w:rPr>
      </w:pPr>
    </w:p>
    <w:p w14:paraId="45DDB01F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Century" w:hAnsi="Century"/>
          <w:b/>
          <w:bCs/>
        </w:rPr>
        <w:t>KPI 5: Average Visibility (km)</w:t>
      </w:r>
    </w:p>
    <w:p w14:paraId="64BA76E4" w14:textId="77777777" w:rsidR="0035385D" w:rsidRPr="0035385D" w:rsidRDefault="0035385D" w:rsidP="0035385D">
      <w:pPr>
        <w:numPr>
          <w:ilvl w:val="0"/>
          <w:numId w:val="15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Value:</w:t>
      </w:r>
      <w:r w:rsidRPr="0035385D">
        <w:rPr>
          <w:rFonts w:ascii="Century" w:hAnsi="Century"/>
        </w:rPr>
        <w:t xml:space="preserve"> ≈ </w:t>
      </w:r>
      <w:r w:rsidRPr="0035385D">
        <w:rPr>
          <w:rFonts w:ascii="Century" w:hAnsi="Century"/>
          <w:b/>
          <w:bCs/>
        </w:rPr>
        <w:t>7.4 km</w:t>
      </w:r>
    </w:p>
    <w:p w14:paraId="606FFCAA" w14:textId="77777777" w:rsidR="0035385D" w:rsidRPr="0035385D" w:rsidRDefault="0035385D" w:rsidP="0035385D">
      <w:pPr>
        <w:numPr>
          <w:ilvl w:val="0"/>
          <w:numId w:val="15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Meaning:</w:t>
      </w:r>
      <w:r w:rsidRPr="0035385D">
        <w:rPr>
          <w:rFonts w:ascii="Century" w:hAnsi="Century"/>
        </w:rPr>
        <w:t xml:space="preserve"> Measures air clarity across cities.</w:t>
      </w:r>
    </w:p>
    <w:p w14:paraId="433CFEEB" w14:textId="77777777" w:rsidR="0035385D" w:rsidRPr="0035385D" w:rsidRDefault="0035385D" w:rsidP="0035385D">
      <w:pPr>
        <w:numPr>
          <w:ilvl w:val="0"/>
          <w:numId w:val="15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Use case:</w:t>
      </w:r>
      <w:r w:rsidRPr="0035385D">
        <w:rPr>
          <w:rFonts w:ascii="Century" w:hAnsi="Century"/>
        </w:rPr>
        <w:t xml:space="preserve"> Useful for traffic safety, aviation operations, and pollution monitoring.</w:t>
      </w:r>
    </w:p>
    <w:p w14:paraId="160C4C33" w14:textId="68D782E5" w:rsidR="0035385D" w:rsidRPr="0035385D" w:rsidRDefault="0035385D" w:rsidP="0035385D">
      <w:pPr>
        <w:rPr>
          <w:rFonts w:ascii="Century" w:hAnsi="Century"/>
        </w:rPr>
      </w:pPr>
    </w:p>
    <w:p w14:paraId="70D3F74C" w14:textId="77777777" w:rsidR="0035385D" w:rsidRPr="0035385D" w:rsidRDefault="0035385D" w:rsidP="0035385D">
      <w:pPr>
        <w:rPr>
          <w:rFonts w:ascii="Century" w:hAnsi="Century"/>
          <w:b/>
          <w:bCs/>
        </w:rPr>
      </w:pPr>
      <w:r w:rsidRPr="0035385D">
        <w:rPr>
          <w:rFonts w:ascii="Segoe UI Emoji" w:hAnsi="Segoe UI Emoji" w:cs="Segoe UI Emoji"/>
          <w:b/>
          <w:bCs/>
        </w:rPr>
        <w:t>❓</w:t>
      </w:r>
      <w:r w:rsidRPr="0035385D">
        <w:rPr>
          <w:rFonts w:ascii="Century" w:hAnsi="Century"/>
          <w:b/>
          <w:bCs/>
        </w:rPr>
        <w:t xml:space="preserve"> Business Analysis Questions (Simple to Moderate)</w:t>
      </w:r>
    </w:p>
    <w:p w14:paraId="0EC31659" w14:textId="77777777" w:rsidR="0035385D" w:rsidRPr="0035385D" w:rsidRDefault="0035385D" w:rsidP="0035385D">
      <w:pPr>
        <w:numPr>
          <w:ilvl w:val="0"/>
          <w:numId w:val="16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Which cities experience above-average temperatures, and how many such cities are there?</w:t>
      </w:r>
      <w:r w:rsidRPr="0035385D">
        <w:rPr>
          <w:rFonts w:ascii="Century" w:hAnsi="Century"/>
        </w:rPr>
        <w:br/>
        <w:t>→ Helps identify heat-risk zones.</w:t>
      </w:r>
    </w:p>
    <w:p w14:paraId="6D3D11FF" w14:textId="77777777" w:rsidR="0035385D" w:rsidRPr="0035385D" w:rsidRDefault="0035385D" w:rsidP="0035385D">
      <w:pPr>
        <w:numPr>
          <w:ilvl w:val="0"/>
          <w:numId w:val="16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Is there a relationship between humidity and visibility across cities?</w:t>
      </w:r>
      <w:r w:rsidRPr="0035385D">
        <w:rPr>
          <w:rFonts w:ascii="Century" w:hAnsi="Century"/>
        </w:rPr>
        <w:br/>
        <w:t>→ Useful for pollution and fog prediction analysis.</w:t>
      </w:r>
    </w:p>
    <w:p w14:paraId="5AE85048" w14:textId="77777777" w:rsidR="0035385D" w:rsidRPr="0035385D" w:rsidRDefault="0035385D" w:rsidP="0035385D">
      <w:pPr>
        <w:numPr>
          <w:ilvl w:val="0"/>
          <w:numId w:val="16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Which regions show high wind speed but low humidity?</w:t>
      </w:r>
      <w:r w:rsidRPr="0035385D">
        <w:rPr>
          <w:rFonts w:ascii="Century" w:hAnsi="Century"/>
        </w:rPr>
        <w:br/>
        <w:t>→ Good candidates for renewable wind energy projects.</w:t>
      </w:r>
    </w:p>
    <w:p w14:paraId="1D5CC2AF" w14:textId="77777777" w:rsidR="0035385D" w:rsidRPr="0035385D" w:rsidRDefault="0035385D" w:rsidP="0035385D">
      <w:pPr>
        <w:numPr>
          <w:ilvl w:val="0"/>
          <w:numId w:val="16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Do coastal cities have higher humidity compared to inland cities?</w:t>
      </w:r>
      <w:r w:rsidRPr="0035385D">
        <w:rPr>
          <w:rFonts w:ascii="Century" w:hAnsi="Century"/>
        </w:rPr>
        <w:br/>
        <w:t>→ Helps in climate pattern classification.</w:t>
      </w:r>
    </w:p>
    <w:p w14:paraId="0AA575F7" w14:textId="77777777" w:rsidR="0035385D" w:rsidRPr="0035385D" w:rsidRDefault="0035385D" w:rsidP="0035385D">
      <w:pPr>
        <w:numPr>
          <w:ilvl w:val="0"/>
          <w:numId w:val="16"/>
        </w:numPr>
        <w:rPr>
          <w:rFonts w:ascii="Century" w:hAnsi="Century"/>
        </w:rPr>
      </w:pPr>
      <w:r w:rsidRPr="0035385D">
        <w:rPr>
          <w:rFonts w:ascii="Century" w:hAnsi="Century"/>
          <w:b/>
          <w:bCs/>
        </w:rPr>
        <w:t>Which cities have low visibility despite low precipitation?</w:t>
      </w:r>
      <w:r w:rsidRPr="0035385D">
        <w:rPr>
          <w:rFonts w:ascii="Century" w:hAnsi="Century"/>
        </w:rPr>
        <w:br/>
        <w:t>→ May indicate pollution or dust-related issues.</w:t>
      </w:r>
    </w:p>
    <w:p w14:paraId="23A83CDA" w14:textId="77777777" w:rsidR="0035385D" w:rsidRPr="0035385D" w:rsidRDefault="0035385D" w:rsidP="00C37D81">
      <w:pPr>
        <w:rPr>
          <w:rFonts w:ascii="Century" w:hAnsi="Century"/>
        </w:rPr>
      </w:pPr>
    </w:p>
    <w:sectPr w:rsidR="0035385D" w:rsidRPr="00353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5A1C"/>
    <w:multiLevelType w:val="multilevel"/>
    <w:tmpl w:val="4AE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10B36"/>
    <w:multiLevelType w:val="multilevel"/>
    <w:tmpl w:val="82D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C2841"/>
    <w:multiLevelType w:val="multilevel"/>
    <w:tmpl w:val="13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5E6D"/>
    <w:multiLevelType w:val="multilevel"/>
    <w:tmpl w:val="A2BE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3304A2"/>
    <w:multiLevelType w:val="multilevel"/>
    <w:tmpl w:val="CB3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B390C"/>
    <w:multiLevelType w:val="multilevel"/>
    <w:tmpl w:val="747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86BCB"/>
    <w:multiLevelType w:val="multilevel"/>
    <w:tmpl w:val="0F6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859BD"/>
    <w:multiLevelType w:val="multilevel"/>
    <w:tmpl w:val="CD1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BE731A"/>
    <w:multiLevelType w:val="multilevel"/>
    <w:tmpl w:val="F7C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8E0588"/>
    <w:multiLevelType w:val="multilevel"/>
    <w:tmpl w:val="A34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B627C3"/>
    <w:multiLevelType w:val="multilevel"/>
    <w:tmpl w:val="2B3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D07EE"/>
    <w:multiLevelType w:val="multilevel"/>
    <w:tmpl w:val="CD9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B82DE8"/>
    <w:multiLevelType w:val="multilevel"/>
    <w:tmpl w:val="91B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B1128B"/>
    <w:multiLevelType w:val="multilevel"/>
    <w:tmpl w:val="2CD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9533FB"/>
    <w:multiLevelType w:val="multilevel"/>
    <w:tmpl w:val="C13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D13CE9"/>
    <w:multiLevelType w:val="multilevel"/>
    <w:tmpl w:val="143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665774">
    <w:abstractNumId w:val="11"/>
  </w:num>
  <w:num w:numId="2" w16cid:durableId="573005546">
    <w:abstractNumId w:val="14"/>
  </w:num>
  <w:num w:numId="3" w16cid:durableId="1782333367">
    <w:abstractNumId w:val="1"/>
  </w:num>
  <w:num w:numId="4" w16cid:durableId="390423700">
    <w:abstractNumId w:val="0"/>
  </w:num>
  <w:num w:numId="5" w16cid:durableId="1708214624">
    <w:abstractNumId w:val="9"/>
  </w:num>
  <w:num w:numId="6" w16cid:durableId="492843330">
    <w:abstractNumId w:val="3"/>
  </w:num>
  <w:num w:numId="7" w16cid:durableId="1015620291">
    <w:abstractNumId w:val="15"/>
  </w:num>
  <w:num w:numId="8" w16cid:durableId="999427321">
    <w:abstractNumId w:val="8"/>
  </w:num>
  <w:num w:numId="9" w16cid:durableId="470444612">
    <w:abstractNumId w:val="12"/>
  </w:num>
  <w:num w:numId="10" w16cid:durableId="1057439122">
    <w:abstractNumId w:val="13"/>
  </w:num>
  <w:num w:numId="11" w16cid:durableId="1024747074">
    <w:abstractNumId w:val="10"/>
  </w:num>
  <w:num w:numId="12" w16cid:durableId="1767264061">
    <w:abstractNumId w:val="6"/>
  </w:num>
  <w:num w:numId="13" w16cid:durableId="1463843815">
    <w:abstractNumId w:val="5"/>
  </w:num>
  <w:num w:numId="14" w16cid:durableId="1799297008">
    <w:abstractNumId w:val="4"/>
  </w:num>
  <w:num w:numId="15" w16cid:durableId="768938153">
    <w:abstractNumId w:val="2"/>
  </w:num>
  <w:num w:numId="16" w16cid:durableId="537938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81"/>
    <w:rsid w:val="000B5C6E"/>
    <w:rsid w:val="0035385D"/>
    <w:rsid w:val="00A44636"/>
    <w:rsid w:val="00A45BC4"/>
    <w:rsid w:val="00C37D81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6282"/>
  <w15:chartTrackingRefBased/>
  <w15:docId w15:val="{A342631C-5C9B-474B-BA3A-A3CBA54D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D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48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07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8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2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2</cp:revision>
  <dcterms:created xsi:type="dcterms:W3CDTF">2025-12-18T00:49:00Z</dcterms:created>
  <dcterms:modified xsi:type="dcterms:W3CDTF">2025-12-18T01:01:00Z</dcterms:modified>
</cp:coreProperties>
</file>