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_rels/document.xml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1"/>
        <w:spacing w:lineRule="auto" w:line="276"/>
        <w:jc w:val="center"/>
        <w:rPr>
          <w:rFonts w:ascii="Times New Roman" w:hAnsi="Times New Roman"/>
        </w:rPr>
      </w:pPr>
      <w:r>
        <w:rPr>
          <w:rFonts w:ascii="Times New Roman" w:hAnsi="Times New Roman" w:eastAsia="Calibri" w:cs="Simplified Arabic"/>
          <w:b/>
          <w:b/>
          <w:bCs/>
          <w:sz w:val="28"/>
          <w:sz w:val="28"/>
          <w:szCs w:val="28"/>
          <w:rtl w:val="true"/>
          <w:lang w:val="en-GB" w:bidi="ar-LY"/>
        </w:rPr>
        <w:t>كلية تقنية المعلومات – جامعة طرابلس</w:t>
      </w:r>
    </w:p>
    <w:p>
      <w:pPr>
        <w:pStyle w:val="Normal"/>
        <w:bidi w:val="1"/>
        <w:spacing w:lineRule="auto" w:line="276"/>
        <w:jc w:val="center"/>
        <w:rPr>
          <w:rFonts w:ascii="Times New Roman" w:hAnsi="Times New Roman"/>
        </w:rPr>
      </w:pPr>
      <w:r>
        <w:rPr>
          <w:rFonts w:ascii="Times New Roman" w:hAnsi="Times New Roman" w:eastAsia="Calibri" w:cs="Simplified Arabic"/>
          <w:b/>
          <w:b/>
          <w:bCs/>
          <w:sz w:val="28"/>
          <w:sz w:val="28"/>
          <w:szCs w:val="28"/>
          <w:rtl w:val="true"/>
          <w:lang w:bidi="ar-LY"/>
        </w:rPr>
        <w:t>قسم هندسة البرمجيات</w:t>
      </w:r>
    </w:p>
    <w:p>
      <w:pPr>
        <w:pStyle w:val="Title"/>
        <w:bidi w:val="1"/>
        <w:jc w:val="center"/>
        <w:rPr>
          <w:rFonts w:ascii="Times New Roman" w:hAnsi="Times New Roman"/>
        </w:rPr>
      </w:pPr>
      <w:r>
        <w:rPr>
          <w:rFonts w:ascii="Times New Roman" w:hAnsi="Times New Roman" w:eastAsia="Calibri" w:cs="Simplified Arabic"/>
          <w:b/>
          <w:b/>
          <w:bCs/>
          <w:sz w:val="36"/>
          <w:sz w:val="36"/>
          <w:szCs w:val="36"/>
          <w:rtl w:val="true"/>
          <w:lang w:bidi="ar-LY"/>
        </w:rPr>
        <w:t xml:space="preserve">نموذج تقديم مقترح مشروع تخرج </w:t>
      </w:r>
    </w:p>
    <w:p>
      <w:pPr>
        <w:pStyle w:val="Normal"/>
        <w:bidi w:val="1"/>
        <w:jc w:val="start"/>
        <w:rPr>
          <w:lang w:bidi="ar-LY"/>
        </w:rPr>
      </w:pPr>
      <w:r>
        <w:rPr>
          <w:rtl w:val="true"/>
          <w:lang w:bidi="ar-LY"/>
        </w:rPr>
      </w:r>
    </w:p>
    <w:p>
      <w:pPr>
        <w:pStyle w:val="Normal"/>
        <w:bidi w:val="1"/>
        <w:jc w:val="start"/>
        <w:rPr>
          <w:lang w:bidi="ar-LY"/>
        </w:rPr>
      </w:pPr>
      <w:r>
        <w:rPr>
          <w:rFonts w:ascii="Times New Roman" w:hAnsi="Times New Roman" w:cs="Simplified Arabic"/>
          <w:b/>
          <w:b/>
          <w:bCs/>
          <w:rtl w:val="true"/>
          <w:lang w:bidi="ar-LY"/>
        </w:rPr>
        <w:t>الفصل</w:t>
      </w:r>
      <w:r>
        <w:rPr>
          <w:rFonts w:cs="Simplified Arabic"/>
          <w:rtl w:val="true"/>
          <w:lang w:bidi="ar-LY"/>
        </w:rPr>
        <w:t xml:space="preserve">: </w:t>
      </w:r>
      <w:r>
        <w:rPr>
          <w:rFonts w:ascii="Times New Roman" w:hAnsi="Times New Roman" w:cs="Simplified Arabic"/>
          <w:b/>
          <w:b/>
          <w:bCs/>
          <w:rtl w:val="true"/>
          <w:lang w:bidi="ar-LY"/>
        </w:rPr>
        <w:t>خريف</w:t>
      </w:r>
      <w:r>
        <w:rPr>
          <w:rFonts w:ascii="Times New Roman" w:hAnsi="Times New Roman" w:cs="Simplified Arabic"/>
          <w:rtl w:val="true"/>
          <w:lang w:bidi="ar-LY"/>
        </w:rPr>
        <w:t xml:space="preserve"> </w:t>
      </w:r>
      <w:r>
        <w:rPr>
          <w:rFonts w:ascii="Times New Roman" w:hAnsi="Times New Roman" w:eastAsia="Wingdings" w:cs="Simplified Arabic"/>
          <w:b/>
          <w:b/>
          <w:bCs/>
          <w:lang w:bidi="ar-JO"/>
        </w:rPr>
        <w:t></w:t>
      </w:r>
      <w:r>
        <w:rPr>
          <w:rFonts w:ascii="Times New Roman" w:hAnsi="Times New Roman" w:cs="Simplified Arabic"/>
          <w:rtl w:val="true"/>
          <w:lang w:bidi="ar-LY"/>
        </w:rPr>
        <w:t xml:space="preserve"> </w:t>
      </w:r>
      <w:r>
        <w:rPr>
          <w:rFonts w:cs="Simplified Arabic"/>
          <w:b/>
          <w:bCs/>
          <w:rtl w:val="true"/>
          <w:lang w:bidi="ar-LY"/>
        </w:rPr>
        <w:t>\</w:t>
      </w:r>
      <w:r>
        <w:rPr>
          <w:rFonts w:cs="Simplified Arabic"/>
          <w:rtl w:val="true"/>
          <w:lang w:bidi="ar-LY"/>
        </w:rPr>
        <w:t xml:space="preserve"> </w:t>
      </w:r>
      <w:r>
        <w:rPr>
          <w:rFonts w:ascii="Times New Roman" w:hAnsi="Times New Roman" w:cs="Simplified Arabic"/>
          <w:b/>
          <w:b/>
          <w:bCs/>
          <w:rtl w:val="true"/>
          <w:lang w:bidi="ar-LY"/>
        </w:rPr>
        <w:t>ربيع</w:t>
      </w:r>
      <w:r>
        <w:rPr>
          <w:rFonts w:ascii="Times New Roman" w:hAnsi="Times New Roman" w:cs="Simplified Arabic"/>
          <w:rtl w:val="true"/>
          <w:lang w:bidi="ar-LY"/>
        </w:rPr>
        <w:t xml:space="preserve"> </w:t>
      </w:r>
      <w:r>
        <w:rPr>
          <w:rFonts w:ascii="Times New Roman" w:hAnsi="Times New Roman" w:eastAsia="Wingdings" w:cs="Simplified Arabic"/>
          <w:b/>
          <w:b/>
          <w:bCs/>
          <w:lang w:bidi="ar-JO"/>
        </w:rPr>
        <w:t></w:t>
      </w:r>
      <w:r>
        <w:rPr>
          <w:rFonts w:ascii="Times New Roman" w:hAnsi="Times New Roman" w:eastAsia="Wingdings" w:cs="Simplified Arabic"/>
          <w:b/>
          <w:b/>
          <w:bCs/>
          <w:rtl w:val="true"/>
          <w:lang w:bidi="ar-LY"/>
        </w:rPr>
        <w:t xml:space="preserve">، </w:t>
      </w:r>
      <w:r>
        <w:rPr>
          <w:rFonts w:ascii="Times New Roman" w:hAnsi="Times New Roman" w:eastAsia="Wingdings" w:cs="Simplified Arabic"/>
          <w:b/>
          <w:b/>
          <w:bCs/>
          <w:rtl w:val="true"/>
          <w:lang w:bidi="ar-JO"/>
        </w:rPr>
        <w:t xml:space="preserve"> ا</w:t>
      </w:r>
      <w:r>
        <w:rPr>
          <w:rFonts w:ascii="Times New Roman" w:hAnsi="Times New Roman" w:eastAsia="Wingdings" w:cs="Simplified Arabic"/>
          <w:b/>
          <w:b/>
          <w:bCs/>
          <w:rtl w:val="true"/>
          <w:lang w:bidi="ar-LY"/>
        </w:rPr>
        <w:t>لعام الدراسي</w:t>
      </w:r>
      <w:r>
        <w:rPr>
          <w:rFonts w:eastAsia="Wingdings" w:cs="Simplified Arabic"/>
          <w:b/>
          <w:bCs/>
          <w:rtl w:val="true"/>
          <w:lang w:bidi="ar-LY"/>
        </w:rPr>
        <w:t xml:space="preserve">: </w:t>
      </w:r>
      <w:r>
        <w:rPr>
          <w:rFonts w:eastAsia="Wingdings" w:cs="Simplified Arabic"/>
          <w:b/>
          <w:bCs/>
          <w:lang w:bidi="ar-LY"/>
        </w:rPr>
        <w:t>20</w:t>
      </w:r>
      <w:r>
        <w:rPr>
          <w:rFonts w:eastAsia="Wingdings" w:cs="Simplified Arabic"/>
          <w:b/>
          <w:bCs/>
          <w:rtl w:val="true"/>
          <w:lang w:bidi="ar-LY"/>
        </w:rPr>
        <w:t xml:space="preserve">__ </w:t>
      </w:r>
      <w:r>
        <w:rPr>
          <w:rFonts w:ascii="Times New Roman" w:hAnsi="Times New Roman" w:eastAsia="Wingdings" w:cs="Simplified Arabic"/>
          <w:b/>
          <w:b/>
          <w:bCs/>
          <w:rtl w:val="true"/>
          <w:lang w:bidi="ar-LY"/>
        </w:rPr>
        <w:t xml:space="preserve">م </w:t>
      </w:r>
      <w:r>
        <w:rPr>
          <w:rFonts w:eastAsia="Wingdings" w:cs="Simplified Arabic"/>
          <w:b/>
          <w:bCs/>
          <w:rtl w:val="true"/>
          <w:lang w:bidi="ar-LY"/>
        </w:rPr>
        <w:t>__</w:t>
      </w:r>
      <w:r>
        <w:rPr>
          <w:rFonts w:eastAsia="Wingdings" w:cs="Simplified Arabic"/>
          <w:b/>
          <w:bCs/>
          <w:lang w:bidi="ar-LY"/>
        </w:rPr>
        <w:t>20</w:t>
      </w:r>
      <w:r>
        <w:rPr>
          <w:rFonts w:eastAsia="Wingdings" w:cs="Simplified Arabic"/>
          <w:b/>
          <w:bCs/>
          <w:rtl w:val="true"/>
          <w:lang w:bidi="ar-LY"/>
        </w:rPr>
        <w:t xml:space="preserve"> </w:t>
      </w:r>
      <w:r>
        <w:rPr>
          <w:rFonts w:eastAsia="Wingdings" w:cs="Simplified Arabic"/>
          <w:b w:val="false"/>
          <w:bCs w:val="false"/>
          <w:rtl w:val="true"/>
          <w:lang w:bidi="ar-LY"/>
        </w:rPr>
        <w:t>–</w:t>
      </w:r>
      <w:r>
        <w:rPr>
          <w:rFonts w:eastAsia="Wingdings" w:cs="Simplified Arabic"/>
          <w:b/>
          <w:bCs/>
          <w:rtl w:val="true"/>
          <w:lang w:bidi="ar-LY"/>
        </w:rPr>
        <w:t xml:space="preserve"> </w:t>
      </w:r>
      <w:r>
        <w:rPr>
          <w:rFonts w:ascii="Times New Roman" w:hAnsi="Times New Roman" w:eastAsia="Wingdings" w:cs="Simplified Arabic"/>
          <w:b/>
          <w:b/>
          <w:bCs/>
          <w:rtl w:val="true"/>
          <w:lang w:bidi="ar-LY"/>
        </w:rPr>
        <w:t>م</w:t>
      </w:r>
    </w:p>
    <w:p>
      <w:pPr>
        <w:pStyle w:val="Normal"/>
        <w:bidi w:val="1"/>
        <w:jc w:val="start"/>
        <w:rPr>
          <w:lang w:bidi="ar-LY"/>
        </w:rPr>
      </w:pPr>
      <w:r>
        <w:rPr>
          <w:rtl w:val="true"/>
          <w:lang w:bidi="ar-LY"/>
        </w:rPr>
      </w:r>
    </w:p>
    <w:tbl>
      <w:tblPr>
        <w:bidiVisual w:val="true"/>
        <w:tblW w:w="9638" w:type="dxa"/>
        <w:jc w:val="end"/>
        <w:tblInd w:w="0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8"/>
        <w:gridCol w:w="3109"/>
        <w:gridCol w:w="5561"/>
      </w:tblGrid>
      <w:tr>
        <w:trPr/>
        <w:tc>
          <w:tcPr>
            <w:tcW w:w="968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  <w:shd w:fill="CCCCCC" w:val="clear"/>
          </w:tcPr>
          <w:p>
            <w:pPr>
              <w:pStyle w:val="TableContents"/>
              <w:bidi w:val="1"/>
              <w:jc w:val="center"/>
              <w:rPr>
                <w:rFonts w:ascii="Times New Roman" w:hAnsi="Times New Roman" w:cs="Simplified Arabic"/>
              </w:rPr>
            </w:pPr>
            <w:r>
              <w:rPr>
                <w:rFonts w:ascii="Times New Roman" w:hAnsi="Times New Roman" w:cs="Simplified Arabic"/>
                <w:rtl w:val="true"/>
              </w:rPr>
              <w:t>ن</w:t>
            </w:r>
          </w:p>
        </w:tc>
        <w:tc>
          <w:tcPr>
            <w:tcW w:w="3109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  <w:shd w:fill="CCCCCC" w:val="clear"/>
          </w:tcPr>
          <w:p>
            <w:pPr>
              <w:pStyle w:val="TableContents"/>
              <w:bidi w:val="1"/>
              <w:jc w:val="center"/>
              <w:rPr>
                <w:rFonts w:ascii="Times New Roman" w:hAnsi="Times New Roman" w:cs="Simplified Arabic"/>
              </w:rPr>
            </w:pPr>
            <w:r>
              <w:rPr>
                <w:rFonts w:ascii="Times New Roman" w:hAnsi="Times New Roman" w:cs="Simplified Arabic"/>
                <w:rtl w:val="true"/>
              </w:rPr>
              <w:t>أرقام قيد الطلبة</w:t>
            </w:r>
          </w:p>
        </w:tc>
        <w:tc>
          <w:tcPr>
            <w:tcW w:w="5561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fill="CCCCCC" w:val="clear"/>
          </w:tcPr>
          <w:p>
            <w:pPr>
              <w:pStyle w:val="TableContents"/>
              <w:bidi w:val="1"/>
              <w:jc w:val="center"/>
              <w:rPr>
                <w:rFonts w:ascii="Times New Roman" w:hAnsi="Times New Roman" w:cs="Simplified Arabic"/>
              </w:rPr>
            </w:pPr>
            <w:r>
              <w:rPr>
                <w:rFonts w:ascii="Times New Roman" w:hAnsi="Times New Roman" w:cs="Simplified Arabic"/>
                <w:rtl w:val="true"/>
              </w:rPr>
              <w:t>أسماء الطلبة</w:t>
            </w:r>
          </w:p>
        </w:tc>
      </w:tr>
      <w:tr>
        <w:trPr/>
        <w:tc>
          <w:tcPr>
            <w:tcW w:w="968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1"/>
              <w:jc w:val="center"/>
              <w:rPr>
                <w:rFonts w:ascii="Times New Roman" w:hAnsi="Times New Roman" w:cs="Simplified Arabic"/>
              </w:rPr>
            </w:pPr>
            <w:r>
              <w:rPr>
                <w:rFonts w:cs="Simplified Arabic"/>
              </w:rPr>
              <w:t>1</w:t>
            </w:r>
          </w:p>
        </w:tc>
        <w:tc>
          <w:tcPr>
            <w:tcW w:w="3109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Normal"/>
              <w:bidi w:val="1"/>
              <w:jc w:val="center"/>
              <w:rPr>
                <w:rFonts w:cs="Traditional Arabic"/>
                <w:sz w:val="28"/>
                <w:szCs w:val="28"/>
                <w:lang w:val="en-GB" w:bidi="ar-LY"/>
              </w:rPr>
            </w:pPr>
            <w:r>
              <w:rPr>
                <w:rFonts w:cs="Traditional Arabic"/>
                <w:sz w:val="28"/>
                <w:szCs w:val="28"/>
                <w:rtl w:val="true"/>
                <w:lang w:val="en-GB" w:bidi="ar-LY"/>
              </w:rPr>
            </w:r>
          </w:p>
        </w:tc>
        <w:tc>
          <w:tcPr>
            <w:tcW w:w="5561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bidi w:val="1"/>
              <w:jc w:val="center"/>
              <w:rPr>
                <w:rFonts w:cs="Traditional Arabic"/>
                <w:sz w:val="28"/>
                <w:szCs w:val="28"/>
                <w:lang w:val="en-GB" w:bidi="ar-LY"/>
              </w:rPr>
            </w:pPr>
            <w:r>
              <w:rPr>
                <w:rFonts w:cs="Simplified Arabic"/>
                <w:sz w:val="28"/>
                <w:sz w:val="28"/>
                <w:szCs w:val="28"/>
                <w:rtl w:val="true"/>
                <w:lang w:bidi="ar-LY"/>
              </w:rPr>
              <w:t>سند العروسي</w:t>
            </w:r>
          </w:p>
        </w:tc>
      </w:tr>
    </w:tbl>
    <w:p>
      <w:pPr>
        <w:pStyle w:val="Normal"/>
        <w:bidi w:val="1"/>
        <w:jc w:val="start"/>
        <w:rPr>
          <w:lang w:bidi="ar-LY"/>
        </w:rPr>
      </w:pPr>
      <w:r>
        <w:rPr>
          <w:rtl w:val="true"/>
          <w:lang w:bidi="ar-LY"/>
        </w:rPr>
      </w:r>
    </w:p>
    <w:tbl>
      <w:tblPr>
        <w:bidiVisual w:val="true"/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>
          <w:tblHeader w:val="true"/>
        </w:trPr>
        <w:tc>
          <w:tcPr>
            <w:tcW w:w="9638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fill="CCCCCC" w:val="clear"/>
          </w:tcPr>
          <w:p>
            <w:pPr>
              <w:pStyle w:val="Heading1"/>
              <w:numPr>
                <w:ilvl w:val="0"/>
                <w:numId w:val="1"/>
              </w:numPr>
              <w:bidi w:val="1"/>
              <w:spacing w:before="240" w:after="120"/>
              <w:ind w:hanging="0" w:start="0"/>
              <w:jc w:val="start"/>
              <w:rPr>
                <w:rFonts w:ascii="Times New Roman" w:hAnsi="Times New Roman" w:cs="Simplified Arabic"/>
              </w:rPr>
            </w:pPr>
            <w:r>
              <w:rPr>
                <w:rFonts w:ascii="Times New Roman" w:hAnsi="Times New Roman" w:cs="Simplified Arabic"/>
                <w:rtl w:val="true"/>
              </w:rPr>
              <w:t>عنوان المشروع</w:t>
            </w:r>
          </w:p>
        </w:tc>
      </w:tr>
      <w:tr>
        <w:trPr>
          <w:trHeight w:val="875" w:hRule="atLeast"/>
        </w:trPr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1"/>
              <w:jc w:val="start"/>
              <w:rPr>
                <w:rFonts w:ascii="Times New Roman" w:hAnsi="Times New Roman" w:cs="Times New Roman"/>
              </w:rPr>
            </w:pPr>
            <w:r>
              <w:rPr>
                <w:rFonts w:cs="Times New Roman"/>
                <w:rtl w:val="true"/>
              </w:rPr>
            </w:r>
          </w:p>
        </w:tc>
      </w:tr>
      <w:tr>
        <w:trPr>
          <w:trHeight w:val="908" w:hRule="atLeast"/>
        </w:trPr>
        <w:tc>
          <w:tcPr>
            <w:tcW w:w="9638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1"/>
              <w:jc w:val="start"/>
              <w:rPr>
                <w:rFonts w:ascii="Times New Roman" w:hAnsi="Times New Roman" w:cs="Times New Roman"/>
              </w:rPr>
            </w:pPr>
            <w:r>
              <w:rPr>
                <w:rFonts w:cs="Times New Roman"/>
                <w:rtl w:val="true"/>
              </w:rPr>
            </w:r>
          </w:p>
        </w:tc>
      </w:tr>
    </w:tbl>
    <w:p>
      <w:pPr>
        <w:pStyle w:val="Normal"/>
        <w:bidi w:val="1"/>
        <w:jc w:val="start"/>
        <w:rPr>
          <w:lang w:bidi="ar-LY"/>
        </w:rPr>
      </w:pPr>
      <w:r>
        <w:rPr>
          <w:rtl w:val="true"/>
          <w:lang w:bidi="ar-LY"/>
        </w:rPr>
      </w:r>
    </w:p>
    <w:tbl>
      <w:tblPr>
        <w:bidiVisual w:val="true"/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>
          <w:tblHeader w:val="true"/>
        </w:trPr>
        <w:tc>
          <w:tcPr>
            <w:tcW w:w="9638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fill="CCCCCC" w:val="clear"/>
          </w:tcPr>
          <w:p>
            <w:pPr>
              <w:pStyle w:val="Heading1"/>
              <w:numPr>
                <w:ilvl w:val="0"/>
                <w:numId w:val="1"/>
              </w:numPr>
              <w:bidi w:val="1"/>
              <w:spacing w:before="240" w:after="120"/>
              <w:ind w:hanging="0" w:start="0"/>
              <w:jc w:val="start"/>
              <w:rPr>
                <w:rFonts w:ascii="Times New Roman" w:hAnsi="Times New Roman" w:cs="Simplified Arabic"/>
              </w:rPr>
            </w:pPr>
            <w:r>
              <w:rPr>
                <w:rFonts w:ascii="Times New Roman" w:hAnsi="Times New Roman" w:cs="Simplified Arabic"/>
                <w:rtl w:val="true"/>
              </w:rPr>
              <w:t>ملخص المشروع</w:t>
            </w:r>
          </w:p>
        </w:tc>
      </w:tr>
      <w:tr>
        <w:trPr>
          <w:trHeight w:val="875" w:hRule="atLeast"/>
        </w:trPr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1"/>
              <w:jc w:val="start"/>
              <w:rPr>
                <w:rFonts w:ascii="Times New Roman" w:hAnsi="Times New Roman" w:cs="Times New Roman"/>
              </w:rPr>
            </w:pPr>
            <w:r>
              <w:rPr>
                <w:rFonts w:cs="Times New Roman"/>
                <w:rtl w:val="true"/>
              </w:rPr>
            </w:r>
          </w:p>
        </w:tc>
      </w:tr>
      <w:tr>
        <w:trPr>
          <w:trHeight w:val="908" w:hRule="atLeast"/>
        </w:trPr>
        <w:tc>
          <w:tcPr>
            <w:tcW w:w="9638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1"/>
              <w:jc w:val="start"/>
              <w:rPr>
                <w:rFonts w:ascii="Times New Roman" w:hAnsi="Times New Roman" w:cs="Times New Roman"/>
              </w:rPr>
            </w:pPr>
            <w:r>
              <w:rPr>
                <w:rFonts w:cs="Times New Roman"/>
                <w:rtl w:val="true"/>
              </w:rPr>
            </w:r>
          </w:p>
        </w:tc>
      </w:tr>
    </w:tbl>
    <w:p>
      <w:pPr>
        <w:pStyle w:val="Normal"/>
        <w:bidi w:val="1"/>
        <w:jc w:val="start"/>
        <w:rPr>
          <w:lang w:bidi="ar-LY"/>
        </w:rPr>
      </w:pPr>
      <w:r>
        <w:rPr>
          <w:rtl w:val="true"/>
          <w:lang w:bidi="ar-LY"/>
        </w:rPr>
      </w:r>
      <w:r>
        <w:br w:type="page"/>
      </w:r>
    </w:p>
    <w:p>
      <w:pPr>
        <w:pStyle w:val="Normal"/>
        <w:bidi w:val="1"/>
        <w:spacing w:before="0" w:after="0"/>
        <w:jc w:val="start"/>
        <w:rPr>
          <w:lang w:bidi="ar-LY"/>
        </w:rPr>
      </w:pPr>
      <w:r>
        <w:rPr>
          <w:rtl w:val="true"/>
          <w:lang w:bidi="ar-LY"/>
        </w:rPr>
      </w:r>
    </w:p>
    <w:tbl>
      <w:tblPr>
        <w:bidiVisual w:val="true"/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>
          <w:tblHeader w:val="true"/>
        </w:trPr>
        <w:tc>
          <w:tcPr>
            <w:tcW w:w="9638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fill="CCCCCC" w:val="clear"/>
          </w:tcPr>
          <w:p>
            <w:pPr>
              <w:pStyle w:val="Heading1"/>
              <w:numPr>
                <w:ilvl w:val="0"/>
                <w:numId w:val="1"/>
              </w:numPr>
              <w:bidi w:val="1"/>
              <w:spacing w:before="240" w:after="120"/>
              <w:ind w:hanging="0" w:start="0"/>
              <w:jc w:val="start"/>
              <w:rPr>
                <w:rFonts w:ascii="Times New Roman" w:hAnsi="Times New Roman" w:cs="Simplified Arabic"/>
              </w:rPr>
            </w:pPr>
            <w:r>
              <w:rPr>
                <w:rFonts w:ascii="Times New Roman" w:hAnsi="Times New Roman" w:cs="Simplified Arabic"/>
                <w:rtl w:val="true"/>
              </w:rPr>
              <w:t>أهداف المشروع</w:t>
            </w:r>
          </w:p>
        </w:tc>
      </w:tr>
      <w:tr>
        <w:trPr>
          <w:trHeight w:val="875" w:hRule="atLeast"/>
        </w:trPr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1"/>
              <w:jc w:val="start"/>
              <w:rPr>
                <w:rFonts w:ascii="Times New Roman" w:hAnsi="Times New Roman" w:cs="Times New Roman"/>
              </w:rPr>
            </w:pPr>
            <w:r>
              <w:rPr>
                <w:rFonts w:cs="Times New Roman"/>
                <w:rtl w:val="true"/>
              </w:rPr>
            </w:r>
          </w:p>
        </w:tc>
      </w:tr>
      <w:tr>
        <w:trPr>
          <w:trHeight w:val="908" w:hRule="atLeast"/>
        </w:trPr>
        <w:tc>
          <w:tcPr>
            <w:tcW w:w="9638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1"/>
              <w:jc w:val="start"/>
              <w:rPr>
                <w:rFonts w:ascii="Times New Roman" w:hAnsi="Times New Roman" w:cs="Times New Roman"/>
              </w:rPr>
            </w:pPr>
            <w:r>
              <w:rPr>
                <w:rFonts w:cs="Times New Roman"/>
                <w:rtl w:val="true"/>
              </w:rPr>
            </w:r>
          </w:p>
        </w:tc>
      </w:tr>
    </w:tbl>
    <w:p>
      <w:pPr>
        <w:pStyle w:val="Normal"/>
        <w:bidi w:val="1"/>
        <w:jc w:val="start"/>
        <w:rPr>
          <w:lang w:bidi="ar-LY"/>
        </w:rPr>
      </w:pPr>
      <w:r>
        <w:rPr>
          <w:rtl w:val="true"/>
          <w:lang w:bidi="ar-LY"/>
        </w:rPr>
      </w:r>
    </w:p>
    <w:tbl>
      <w:tblPr>
        <w:bidiVisual w:val="true"/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>
          <w:tblHeader w:val="true"/>
        </w:trPr>
        <w:tc>
          <w:tcPr>
            <w:tcW w:w="9638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fill="CCCCCC" w:val="clear"/>
          </w:tcPr>
          <w:p>
            <w:pPr>
              <w:pStyle w:val="Heading1"/>
              <w:numPr>
                <w:ilvl w:val="0"/>
                <w:numId w:val="1"/>
              </w:numPr>
              <w:bidi w:val="1"/>
              <w:spacing w:before="240" w:after="120"/>
              <w:ind w:hanging="0" w:start="0"/>
              <w:jc w:val="start"/>
              <w:rPr>
                <w:rFonts w:ascii="Times New Roman" w:hAnsi="Times New Roman" w:cs="Simplified Arabic"/>
              </w:rPr>
            </w:pPr>
            <w:r>
              <w:rPr>
                <w:rFonts w:ascii="Times New Roman" w:hAnsi="Times New Roman" w:cs="Simplified Arabic"/>
                <w:rtl w:val="true"/>
              </w:rPr>
              <w:t>الوظائف الأولية في المشروع</w:t>
            </w:r>
          </w:p>
        </w:tc>
      </w:tr>
      <w:tr>
        <w:trPr>
          <w:trHeight w:val="875" w:hRule="atLeast"/>
        </w:trPr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1"/>
              <w:jc w:val="start"/>
              <w:rPr>
                <w:rFonts w:ascii="Times New Roman" w:hAnsi="Times New Roman" w:cs="Times New Roman"/>
              </w:rPr>
            </w:pPr>
            <w:r>
              <w:rPr>
                <w:rFonts w:cs="Times New Roman"/>
                <w:rtl w:val="true"/>
              </w:rPr>
            </w:r>
          </w:p>
        </w:tc>
      </w:tr>
      <w:tr>
        <w:trPr>
          <w:trHeight w:val="908" w:hRule="atLeast"/>
        </w:trPr>
        <w:tc>
          <w:tcPr>
            <w:tcW w:w="9638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1"/>
              <w:jc w:val="start"/>
              <w:rPr>
                <w:rFonts w:ascii="Times New Roman" w:hAnsi="Times New Roman" w:cs="Times New Roman"/>
              </w:rPr>
            </w:pPr>
            <w:r>
              <w:rPr>
                <w:rFonts w:cs="Times New Roman"/>
                <w:rtl w:val="true"/>
              </w:rPr>
            </w:r>
          </w:p>
        </w:tc>
      </w:tr>
    </w:tbl>
    <w:p>
      <w:pPr>
        <w:pStyle w:val="Normal"/>
        <w:bidi w:val="1"/>
        <w:jc w:val="start"/>
        <w:rPr>
          <w:lang w:bidi="ar-LY"/>
        </w:rPr>
      </w:pPr>
      <w:r>
        <w:rPr>
          <w:rtl w:val="true"/>
          <w:lang w:bidi="ar-LY"/>
        </w:rPr>
      </w:r>
    </w:p>
    <w:tbl>
      <w:tblPr>
        <w:bidiVisual w:val="true"/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>
          <w:tblHeader w:val="true"/>
        </w:trPr>
        <w:tc>
          <w:tcPr>
            <w:tcW w:w="9638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fill="CCCCCC" w:val="clear"/>
          </w:tcPr>
          <w:p>
            <w:pPr>
              <w:pStyle w:val="Heading1"/>
              <w:numPr>
                <w:ilvl w:val="0"/>
                <w:numId w:val="1"/>
              </w:numPr>
              <w:bidi w:val="1"/>
              <w:spacing w:before="240" w:after="120"/>
              <w:ind w:hanging="0" w:start="0"/>
              <w:jc w:val="start"/>
              <w:rPr>
                <w:rFonts w:ascii="Times New Roman" w:hAnsi="Times New Roman" w:cs="Simplified Arabic"/>
              </w:rPr>
            </w:pPr>
            <w:r>
              <w:rPr>
                <w:rFonts w:ascii="Times New Roman" w:hAnsi="Times New Roman" w:cs="Simplified Arabic"/>
                <w:rtl w:val="true"/>
              </w:rPr>
              <w:t>خدمات المشروع</w:t>
            </w:r>
          </w:p>
        </w:tc>
      </w:tr>
      <w:tr>
        <w:trPr>
          <w:trHeight w:val="875" w:hRule="atLeast"/>
        </w:trPr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1"/>
              <w:jc w:val="start"/>
              <w:rPr>
                <w:rFonts w:ascii="Times New Roman" w:hAnsi="Times New Roman" w:cs="Times New Roman"/>
              </w:rPr>
            </w:pPr>
            <w:r>
              <w:rPr>
                <w:rFonts w:cs="Times New Roman"/>
                <w:rtl w:val="true"/>
              </w:rPr>
            </w:r>
          </w:p>
        </w:tc>
      </w:tr>
      <w:tr>
        <w:trPr>
          <w:trHeight w:val="908" w:hRule="atLeast"/>
        </w:trPr>
        <w:tc>
          <w:tcPr>
            <w:tcW w:w="9638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1"/>
              <w:jc w:val="start"/>
              <w:rPr>
                <w:rFonts w:ascii="Times New Roman" w:hAnsi="Times New Roman" w:cs="Times New Roman"/>
              </w:rPr>
            </w:pPr>
            <w:r>
              <w:rPr>
                <w:rFonts w:cs="Times New Roman"/>
                <w:rtl w:val="true"/>
              </w:rPr>
            </w:r>
          </w:p>
        </w:tc>
      </w:tr>
    </w:tbl>
    <w:p>
      <w:pPr>
        <w:pStyle w:val="Normal"/>
        <w:bidi w:val="1"/>
        <w:jc w:val="start"/>
        <w:rPr>
          <w:lang w:bidi="ar-LY"/>
        </w:rPr>
      </w:pPr>
      <w:r>
        <w:rPr>
          <w:rtl w:val="true"/>
          <w:lang w:bidi="ar-LY"/>
        </w:rPr>
      </w:r>
    </w:p>
    <w:tbl>
      <w:tblPr>
        <w:bidiVisual w:val="true"/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>
          <w:tblHeader w:val="true"/>
        </w:trPr>
        <w:tc>
          <w:tcPr>
            <w:tcW w:w="9638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fill="CCCCCC" w:val="clear"/>
          </w:tcPr>
          <w:p>
            <w:pPr>
              <w:pStyle w:val="Heading1"/>
              <w:numPr>
                <w:ilvl w:val="0"/>
                <w:numId w:val="1"/>
              </w:numPr>
              <w:bidi w:val="1"/>
              <w:spacing w:before="240" w:after="120"/>
              <w:ind w:hanging="0" w:start="0"/>
              <w:jc w:val="start"/>
              <w:rPr>
                <w:rFonts w:ascii="Times New Roman" w:hAnsi="Times New Roman" w:cs="Simplified Arabic"/>
              </w:rPr>
            </w:pPr>
            <w:r>
              <w:rPr>
                <w:rFonts w:ascii="Times New Roman" w:hAnsi="Times New Roman" w:cs="Simplified Arabic"/>
                <w:rtl w:val="true"/>
              </w:rPr>
              <w:t>دراسة الجدوى</w:t>
            </w:r>
          </w:p>
        </w:tc>
      </w:tr>
      <w:tr>
        <w:trPr>
          <w:trHeight w:val="875" w:hRule="atLeast"/>
        </w:trPr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1"/>
              <w:jc w:val="start"/>
              <w:rPr>
                <w:rFonts w:ascii="Times New Roman" w:hAnsi="Times New Roman" w:cs="Times New Roman"/>
              </w:rPr>
            </w:pPr>
            <w:r>
              <w:rPr>
                <w:rFonts w:cs="Times New Roman"/>
                <w:rtl w:val="true"/>
              </w:rPr>
            </w:r>
          </w:p>
        </w:tc>
      </w:tr>
      <w:tr>
        <w:trPr>
          <w:trHeight w:val="908" w:hRule="atLeast"/>
        </w:trPr>
        <w:tc>
          <w:tcPr>
            <w:tcW w:w="9638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1"/>
              <w:jc w:val="start"/>
              <w:rPr>
                <w:rFonts w:ascii="Times New Roman" w:hAnsi="Times New Roman" w:cs="Times New Roman"/>
              </w:rPr>
            </w:pPr>
            <w:r>
              <w:rPr>
                <w:rFonts w:cs="Times New Roman"/>
                <w:rtl w:val="true"/>
              </w:rPr>
            </w:r>
          </w:p>
        </w:tc>
      </w:tr>
    </w:tbl>
    <w:p>
      <w:pPr>
        <w:pStyle w:val="Normal"/>
        <w:bidi w:val="1"/>
        <w:jc w:val="start"/>
        <w:rPr>
          <w:lang w:bidi="ar-LY"/>
        </w:rPr>
      </w:pPr>
      <w:r>
        <w:rPr>
          <w:rtl w:val="true"/>
          <w:lang w:bidi="ar-LY"/>
        </w:rPr>
      </w:r>
    </w:p>
    <w:tbl>
      <w:tblPr>
        <w:bidiVisual w:val="true"/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>
          <w:tblHeader w:val="true"/>
        </w:trPr>
        <w:tc>
          <w:tcPr>
            <w:tcW w:w="9638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fill="CCCCCC" w:val="clear"/>
          </w:tcPr>
          <w:p>
            <w:pPr>
              <w:pStyle w:val="Heading1"/>
              <w:numPr>
                <w:ilvl w:val="0"/>
                <w:numId w:val="0"/>
              </w:numPr>
              <w:bidi w:val="1"/>
              <w:spacing w:before="240" w:after="120"/>
              <w:ind w:hanging="0" w:start="0"/>
              <w:jc w:val="start"/>
              <w:rPr>
                <w:rFonts w:ascii="Times New Roman" w:hAnsi="Times New Roman" w:cs="Simplified Arabic"/>
              </w:rPr>
            </w:pPr>
            <w:r>
              <w:rPr>
                <w:rFonts w:ascii="Times New Roman" w:hAnsi="Times New Roman" w:cs="Simplified Arabic"/>
                <w:rtl w:val="true"/>
                <w:lang w:val="en-GB"/>
              </w:rPr>
              <w:t>الجدول الزمني</w:t>
            </w:r>
            <w:r>
              <w:rPr>
                <w:rFonts w:ascii="Times New Roman" w:hAnsi="Times New Roman" w:cs="Simplified Arabic"/>
                <w:rtl w:val="true"/>
              </w:rPr>
              <w:t xml:space="preserve"> التقديري للمشروع</w:t>
            </w:r>
          </w:p>
        </w:tc>
      </w:tr>
      <w:tr>
        <w:trPr>
          <w:trHeight w:val="875" w:hRule="atLeast"/>
        </w:trPr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1"/>
              <w:jc w:val="start"/>
              <w:rPr>
                <w:rFonts w:ascii="Times New Roman" w:hAnsi="Times New Roman" w:cs="Times New Roman"/>
              </w:rPr>
            </w:pPr>
            <w:r>
              <w:rPr>
                <w:rFonts w:cs="Times New Roman"/>
                <w:rtl w:val="true"/>
              </w:rPr>
            </w:r>
          </w:p>
        </w:tc>
      </w:tr>
      <w:tr>
        <w:trPr>
          <w:trHeight w:val="908" w:hRule="atLeast"/>
        </w:trPr>
        <w:tc>
          <w:tcPr>
            <w:tcW w:w="9638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1"/>
              <w:jc w:val="start"/>
              <w:rPr>
                <w:rFonts w:ascii="Times New Roman" w:hAnsi="Times New Roman" w:cs="Times New Roman"/>
              </w:rPr>
            </w:pPr>
            <w:r>
              <w:rPr>
                <w:rFonts w:cs="Times New Roman"/>
                <w:rtl w:val="true"/>
              </w:rPr>
            </w:r>
          </w:p>
        </w:tc>
      </w:tr>
    </w:tbl>
    <w:p>
      <w:pPr>
        <w:pStyle w:val="Normal"/>
        <w:bidi w:val="1"/>
        <w:jc w:val="start"/>
        <w:rPr>
          <w:lang w:bidi="ar-LY"/>
        </w:rPr>
      </w:pPr>
      <w:r>
        <w:rPr>
          <w:rtl w:val="true"/>
          <w:lang w:bidi="ar-LY"/>
        </w:rPr>
      </w:r>
    </w:p>
    <w:tbl>
      <w:tblPr>
        <w:bidiVisual w:val="true"/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>
          <w:tblHeader w:val="true"/>
        </w:trPr>
        <w:tc>
          <w:tcPr>
            <w:tcW w:w="9638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fill="CCCCCC" w:val="clear"/>
          </w:tcPr>
          <w:p>
            <w:pPr>
              <w:pStyle w:val="Heading1"/>
              <w:numPr>
                <w:ilvl w:val="0"/>
                <w:numId w:val="2"/>
              </w:numPr>
              <w:bidi w:val="1"/>
              <w:spacing w:before="240" w:after="120"/>
              <w:ind w:hanging="0" w:start="0"/>
              <w:jc w:val="start"/>
              <w:rPr>
                <w:rFonts w:cs="Simplified Arabic"/>
              </w:rPr>
            </w:pPr>
            <w:r>
              <w:rPr>
                <w:rFonts w:cs="Simplified Arabic"/>
                <w:rtl w:val="true"/>
              </w:rPr>
              <w:t>الأدوات و التقنيات المستعملة</w:t>
            </w:r>
          </w:p>
        </w:tc>
      </w:tr>
      <w:tr>
        <w:trPr>
          <w:trHeight w:val="875" w:hRule="atLeast"/>
        </w:trPr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1"/>
              <w:jc w:val="start"/>
              <w:rPr>
                <w:rFonts w:ascii="Times New Roman" w:hAnsi="Times New Roman" w:cs="Times New Roman"/>
              </w:rPr>
            </w:pPr>
            <w:r>
              <w:rPr>
                <w:rFonts w:cs="Times New Roman"/>
                <w:rtl w:val="true"/>
              </w:rPr>
            </w:r>
          </w:p>
        </w:tc>
      </w:tr>
      <w:tr>
        <w:trPr>
          <w:trHeight w:val="908" w:hRule="atLeast"/>
        </w:trPr>
        <w:tc>
          <w:tcPr>
            <w:tcW w:w="9638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1"/>
              <w:jc w:val="start"/>
              <w:rPr>
                <w:rFonts w:ascii="Times New Roman" w:hAnsi="Times New Roman" w:cs="Times New Roman"/>
              </w:rPr>
            </w:pPr>
            <w:r>
              <w:rPr>
                <w:rFonts w:cs="Times New Roman"/>
                <w:rtl w:val="true"/>
              </w:rPr>
            </w:r>
          </w:p>
        </w:tc>
      </w:tr>
    </w:tbl>
    <w:p>
      <w:pPr>
        <w:pStyle w:val="Normal"/>
        <w:bidi w:val="1"/>
        <w:jc w:val="start"/>
        <w:rPr>
          <w:lang w:bidi="ar-LY"/>
        </w:rPr>
      </w:pPr>
      <w:r>
        <w:rPr>
          <w:rtl w:val="true"/>
          <w:lang w:bidi="ar-LY"/>
        </w:rPr>
      </w:r>
      <w:r>
        <w:br w:type="page"/>
      </w:r>
    </w:p>
    <w:p>
      <w:pPr>
        <w:pStyle w:val="Normal"/>
        <w:bidi w:val="1"/>
        <w:spacing w:before="0" w:after="0"/>
        <w:jc w:val="start"/>
        <w:rPr>
          <w:lang w:bidi="ar-LY"/>
        </w:rPr>
      </w:pPr>
      <w:r>
        <w:rPr>
          <w:rtl w:val="true"/>
          <w:lang w:bidi="ar-LY"/>
        </w:rPr>
      </w:r>
    </w:p>
    <w:tbl>
      <w:tblPr>
        <w:bidiVisual w:val="true"/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>
          <w:tblHeader w:val="true"/>
        </w:trPr>
        <w:tc>
          <w:tcPr>
            <w:tcW w:w="9638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fill="CCCCCC" w:val="clear"/>
          </w:tcPr>
          <w:p>
            <w:pPr>
              <w:pStyle w:val="Heading1"/>
              <w:numPr>
                <w:ilvl w:val="0"/>
                <w:numId w:val="2"/>
              </w:numPr>
              <w:bidi w:val="1"/>
              <w:spacing w:before="240" w:after="120"/>
              <w:ind w:hanging="0" w:start="0"/>
              <w:jc w:val="start"/>
              <w:rPr>
                <w:rFonts w:cs="Simplified Arabic"/>
                <w:lang w:val="en-GB"/>
              </w:rPr>
            </w:pPr>
            <w:r>
              <w:rPr>
                <w:rFonts w:cs="Simplified Arabic"/>
                <w:rtl w:val="true"/>
                <w:lang w:val="en-GB"/>
              </w:rPr>
              <w:t>جزئية المشرف</w:t>
            </w:r>
          </w:p>
        </w:tc>
      </w:tr>
      <w:tr>
        <w:trPr>
          <w:trHeight w:val="875" w:hRule="atLeast"/>
        </w:trPr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ListParagraph"/>
              <w:bidi w:val="1"/>
              <w:spacing w:lineRule="auto" w:line="276"/>
              <w:jc w:val="start"/>
              <w:rPr>
                <w:b/>
                <w:bCs/>
                <w:sz w:val="28"/>
                <w:szCs w:val="28"/>
              </w:rPr>
            </w:pPr>
            <w:r>
              <w:rPr>
                <w:rFonts w:cs="Simplified Arabic"/>
                <w:b/>
                <w:b/>
                <w:bCs/>
                <w:sz w:val="28"/>
                <w:sz w:val="28"/>
                <w:szCs w:val="28"/>
                <w:rtl w:val="true"/>
              </w:rPr>
              <w:t>إسم المشرف</w:t>
            </w:r>
            <w:r>
              <w:rPr>
                <w:rFonts w:cs="Simplified Arabic"/>
                <w:b/>
                <w:bCs/>
                <w:sz w:val="28"/>
                <w:szCs w:val="28"/>
                <w:rtl w:val="true"/>
              </w:rPr>
              <w:t>: ___________________________</w:t>
            </w:r>
          </w:p>
          <w:p>
            <w:pPr>
              <w:pStyle w:val="ListParagraph"/>
              <w:bidi w:val="1"/>
              <w:spacing w:lineRule="auto" w:line="276"/>
              <w:jc w:val="start"/>
              <w:rPr>
                <w:rFonts w:cs="Simplified Arabic"/>
              </w:rPr>
            </w:pPr>
            <w:r>
              <w:rPr>
                <w:rFonts w:cs="Simplified Arabic"/>
                <w:rtl w:val="true"/>
              </w:rPr>
            </w:r>
          </w:p>
          <w:p>
            <w:pPr>
              <w:pStyle w:val="ListParagraph"/>
              <w:bidi w:val="1"/>
              <w:spacing w:lineRule="auto" w:line="276"/>
              <w:jc w:val="start"/>
              <w:rPr>
                <w:b/>
                <w:bCs/>
                <w:sz w:val="28"/>
                <w:szCs w:val="28"/>
              </w:rPr>
            </w:pPr>
            <w:r>
              <w:rPr>
                <w:rFonts w:cs="Simplified Arabic"/>
                <w:b/>
                <w:b/>
                <w:bCs/>
                <w:sz w:val="28"/>
                <w:sz w:val="28"/>
                <w:szCs w:val="28"/>
                <w:rtl w:val="true"/>
              </w:rPr>
              <w:t>الدرجة العلمية</w:t>
            </w:r>
            <w:r>
              <w:rPr>
                <w:rFonts w:cs="Simplified Arabic"/>
                <w:b/>
                <w:bCs/>
                <w:sz w:val="28"/>
                <w:szCs w:val="28"/>
                <w:rtl w:val="true"/>
              </w:rPr>
              <w:t>:   ______________________________</w:t>
            </w:r>
          </w:p>
          <w:p>
            <w:pPr>
              <w:pStyle w:val="ListParagraph"/>
              <w:bidi w:val="1"/>
              <w:spacing w:lineRule="auto" w:line="276"/>
              <w:jc w:val="start"/>
              <w:rPr>
                <w:rFonts w:cs="Simplified Arabic"/>
              </w:rPr>
            </w:pPr>
            <w:r>
              <w:rPr>
                <w:rFonts w:cs="Simplified Arabic"/>
                <w:rtl w:val="true"/>
              </w:rPr>
            </w:r>
          </w:p>
          <w:p>
            <w:pPr>
              <w:pStyle w:val="ListParagraph"/>
              <w:bidi w:val="1"/>
              <w:spacing w:lineRule="auto" w:line="276"/>
              <w:jc w:val="start"/>
              <w:rPr>
                <w:rFonts w:cs="Traditional Arabic"/>
                <w:b/>
                <w:bCs/>
                <w:sz w:val="28"/>
                <w:szCs w:val="28"/>
              </w:rPr>
            </w:pPr>
            <w:r>
              <w:rPr>
                <w:rFonts w:cs="Simplified Arabic"/>
                <w:b/>
                <w:b/>
                <w:bCs/>
                <w:sz w:val="28"/>
                <w:sz w:val="28"/>
                <w:szCs w:val="28"/>
                <w:rtl w:val="true"/>
              </w:rPr>
              <w:t>التخصص</w:t>
            </w:r>
            <w:r>
              <w:rPr>
                <w:rFonts w:cs="Simplified Arabic"/>
                <w:b/>
                <w:bCs/>
                <w:sz w:val="28"/>
                <w:szCs w:val="28"/>
                <w:rtl w:val="true"/>
              </w:rPr>
              <w:t>:     __________________________</w:t>
            </w:r>
          </w:p>
          <w:p>
            <w:pPr>
              <w:pStyle w:val="Normal"/>
              <w:bidi w:val="1"/>
              <w:jc w:val="start"/>
              <w:rPr>
                <w:b/>
                <w:bCs/>
                <w:sz w:val="30"/>
                <w:szCs w:val="30"/>
                <w:lang w:bidi="ar-LY"/>
              </w:rPr>
            </w:pPr>
            <w:r>
              <w:rPr>
                <w:b/>
                <w:bCs/>
                <w:sz w:val="30"/>
                <w:szCs w:val="30"/>
                <w:rtl w:val="true"/>
                <w:lang w:bidi="ar-LY"/>
              </w:rPr>
            </w:r>
          </w:p>
          <w:p>
            <w:pPr>
              <w:pStyle w:val="Normal"/>
              <w:bidi w:val="1"/>
              <w:jc w:val="start"/>
              <w:rPr>
                <w:rFonts w:cs="Simplified Arabic"/>
              </w:rPr>
            </w:pPr>
            <w:r>
              <w:rPr>
                <w:rFonts w:cs="Simplified Arabic"/>
                <w:b/>
                <w:b/>
                <w:bCs/>
                <w:sz w:val="30"/>
                <w:sz w:val="30"/>
                <w:szCs w:val="30"/>
                <w:rtl w:val="true"/>
                <w:lang w:bidi="ar-LY"/>
              </w:rPr>
              <w:t xml:space="preserve">أوافق على الإشراف على هذا </w:t>
            </w:r>
            <w:r>
              <w:rPr>
                <w:rFonts w:cs="Simplified Arabic"/>
                <w:sz w:val="30"/>
                <w:szCs w:val="30"/>
                <w:rtl w:val="true"/>
                <w:lang w:bidi="ar-LY"/>
              </w:rPr>
              <w:t>:___________________</w:t>
            </w:r>
          </w:p>
        </w:tc>
      </w:tr>
      <w:tr>
        <w:trPr>
          <w:trHeight w:val="908" w:hRule="atLeast"/>
        </w:trPr>
        <w:tc>
          <w:tcPr>
            <w:tcW w:w="9638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bidi w:val="1"/>
              <w:jc w:val="start"/>
              <w:rPr>
                <w:b/>
                <w:bCs/>
                <w:lang w:bidi="ar-LY"/>
              </w:rPr>
            </w:pPr>
            <w:r>
              <w:rPr>
                <w:b/>
                <w:bCs/>
                <w:rtl w:val="true"/>
                <w:lang w:bidi="ar-LY"/>
              </w:rPr>
            </w:r>
          </w:p>
          <w:p>
            <w:pPr>
              <w:pStyle w:val="Normal"/>
              <w:bidi w:val="1"/>
              <w:jc w:val="start"/>
              <w:rPr>
                <w:b/>
                <w:bCs/>
                <w:lang w:bidi="ar-LY"/>
              </w:rPr>
            </w:pPr>
            <w:r>
              <w:rPr>
                <w:rFonts w:cs="Simplified Arabic"/>
                <w:b/>
                <w:b/>
                <w:bCs/>
                <w:rtl w:val="true"/>
                <w:lang w:bidi="ar-LY"/>
              </w:rPr>
              <w:t>المشرف مطالب بتسليم نسخة الكترونية للقسم بينما الطالب ملزم بتسليم النسخة الورقية إلى القسم</w:t>
            </w:r>
            <w:r>
              <w:rPr>
                <w:rFonts w:cs="Simplified Arabic"/>
                <w:b/>
                <w:bCs/>
                <w:rtl w:val="true"/>
                <w:lang w:bidi="ar-LY"/>
              </w:rPr>
              <w:t>.</w:t>
            </w:r>
          </w:p>
        </w:tc>
      </w:tr>
    </w:tbl>
    <w:p>
      <w:pPr>
        <w:pStyle w:val="Normal"/>
        <w:bidi w:val="1"/>
        <w:jc w:val="start"/>
        <w:rPr>
          <w:lang w:bidi="ar-LY"/>
        </w:rPr>
      </w:pPr>
      <w:r>
        <w:rPr>
          <w:rtl w:val="true"/>
          <w:lang w:bidi="ar-LY"/>
        </w:rPr>
      </w:r>
    </w:p>
    <w:p>
      <w:pPr>
        <w:pStyle w:val="Normal"/>
        <w:bidi w:val="1"/>
        <w:jc w:val="start"/>
        <w:rPr>
          <w:lang w:bidi="ar-LY"/>
        </w:rPr>
      </w:pPr>
      <w:r>
        <w:rPr>
          <w:rtl w:val="true"/>
          <w:lang w:bidi="ar-LY"/>
        </w:rPr>
      </w:r>
      <w:r>
        <w:br w:type="page"/>
      </w:r>
    </w:p>
    <w:tbl>
      <w:tblPr>
        <w:bidiVisual w:val="true"/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>
          <w:tblHeader w:val="true"/>
        </w:trPr>
        <w:tc>
          <w:tcPr>
            <w:tcW w:w="9638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fill="CCCCCC" w:val="clear"/>
          </w:tcPr>
          <w:p>
            <w:pPr>
              <w:pStyle w:val="Heading1"/>
              <w:pageBreakBefore/>
              <w:numPr>
                <w:ilvl w:val="0"/>
                <w:numId w:val="2"/>
              </w:numPr>
              <w:bidi w:val="1"/>
              <w:spacing w:before="0" w:after="120"/>
              <w:ind w:hanging="0" w:start="0"/>
              <w:jc w:val="start"/>
              <w:rPr>
                <w:b/>
                <w:bCs/>
                <w:sz w:val="30"/>
                <w:szCs w:val="30"/>
              </w:rPr>
            </w:pPr>
            <w:r>
              <w:rPr>
                <w:rFonts w:cs="Simplified Arabic"/>
                <w:b/>
                <w:b/>
                <w:bCs/>
                <w:sz w:val="30"/>
                <w:sz w:val="30"/>
                <w:szCs w:val="30"/>
                <w:rtl w:val="true"/>
                <w:lang w:val="en-GB"/>
              </w:rPr>
              <w:t>توصيات لجنة مشاريع التخرج</w:t>
            </w:r>
          </w:p>
        </w:tc>
      </w:tr>
      <w:tr>
        <w:trPr>
          <w:trHeight w:val="1011" w:hRule="atLeast"/>
        </w:trPr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Normal"/>
              <w:bidi w:val="1"/>
              <w:jc w:val="start"/>
              <w:rPr/>
            </w:pPr>
            <w:r>
              <w:rPr>
                <w:rtl w:val="true"/>
              </w:rPr>
            </w:r>
          </w:p>
          <w:p>
            <w:pPr>
              <w:pStyle w:val="Normal"/>
              <w:numPr>
                <w:ilvl w:val="0"/>
                <w:numId w:val="2"/>
              </w:numPr>
              <w:bidi w:val="1"/>
              <w:jc w:val="start"/>
              <w:rPr/>
            </w:pPr>
            <w:r>
              <w:rPr>
                <w:sz w:val="30"/>
                <w:szCs w:val="30"/>
                <w:rtl w:val="true"/>
              </w:rPr>
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</w:r>
          </w:p>
          <w:p>
            <w:pPr>
              <w:pStyle w:val="ListParagraph"/>
              <w:bidi w:val="1"/>
              <w:ind w:start="360"/>
              <w:jc w:val="start"/>
              <w:rPr/>
            </w:pPr>
            <w:r>
              <w:rPr>
                <w:rtl w:val="true"/>
              </w:rPr>
            </w:r>
          </w:p>
          <w:p>
            <w:pPr>
              <w:pStyle w:val="ListParagraph"/>
              <w:bidi w:val="1"/>
              <w:ind w:start="360"/>
              <w:jc w:val="start"/>
              <w:rPr/>
            </w:pPr>
            <w:r>
              <w:rPr>
                <w:rtl w:val="true"/>
                <w:lang w:val="en-GB"/>
              </w:rPr>
              <w:t>التوقيعات</w:t>
            </w:r>
            <w:r>
              <w:rPr>
                <w:rtl w:val="true"/>
              </w:rPr>
              <w:t>:</w:t>
            </w:r>
          </w:p>
        </w:tc>
      </w:tr>
      <w:tr>
        <w:trPr>
          <w:trHeight w:val="1631" w:hRule="atLeast"/>
        </w:trPr>
        <w:tc>
          <w:tcPr>
            <w:tcW w:w="9638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numPr>
                <w:ilvl w:val="0"/>
                <w:numId w:val="2"/>
              </w:numPr>
              <w:bidi w:val="1"/>
              <w:jc w:val="start"/>
              <w:rPr>
                <w:sz w:val="30"/>
                <w:szCs w:val="30"/>
              </w:rPr>
            </w:pPr>
            <w:r>
              <w:rPr>
                <w:sz w:val="30"/>
                <w:szCs w:val="30"/>
                <w:rtl w:val="true"/>
              </w:rPr>
            </w:r>
          </w:p>
          <w:p>
            <w:pPr>
              <w:pStyle w:val="Normal"/>
              <w:bidi w:val="1"/>
              <w:jc w:val="start"/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  <w:rtl w:val="true"/>
              </w:rPr>
            </w:r>
          </w:p>
          <w:p>
            <w:pPr>
              <w:pStyle w:val="Normal"/>
              <w:bidi w:val="1"/>
              <w:jc w:val="start"/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  <w:rtl w:val="true"/>
              </w:rPr>
            </w:r>
          </w:p>
        </w:tc>
      </w:tr>
    </w:tbl>
    <w:p>
      <w:pPr>
        <w:pStyle w:val="Normal"/>
        <w:bidi w:val="1"/>
        <w:jc w:val="start"/>
        <w:rPr>
          <w:lang w:bidi="ar-LY"/>
        </w:rPr>
      </w:pPr>
      <w:r>
        <w:rPr>
          <w:rtl w:val="true"/>
          <w:lang w:bidi="ar-LY"/>
        </w:rPr>
      </w:r>
    </w:p>
    <w:tbl>
      <w:tblPr>
        <w:bidiVisual w:val="true"/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>
          <w:tblHeader w:val="true"/>
        </w:trPr>
        <w:tc>
          <w:tcPr>
            <w:tcW w:w="9638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fill="CCCCCC" w:val="clear"/>
          </w:tcPr>
          <w:p>
            <w:pPr>
              <w:pStyle w:val="Heading1"/>
              <w:numPr>
                <w:ilvl w:val="0"/>
                <w:numId w:val="2"/>
              </w:numPr>
              <w:bidi w:val="1"/>
              <w:spacing w:before="240" w:after="120"/>
              <w:ind w:hanging="0" w:start="0"/>
              <w:jc w:val="start"/>
              <w:rPr>
                <w:rFonts w:cs="Simplified Arabic"/>
              </w:rPr>
            </w:pPr>
            <w:r>
              <w:rPr>
                <w:rFonts w:cs="Simplified Arabic"/>
                <w:rtl w:val="true"/>
              </w:rPr>
              <w:t>جزئية القسم</w:t>
            </w:r>
          </w:p>
        </w:tc>
      </w:tr>
      <w:tr>
        <w:trPr>
          <w:trHeight w:val="2291" w:hRule="atLeast"/>
        </w:trPr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Normal"/>
              <w:widowControl/>
              <w:suppressAutoHyphens w:val="true"/>
              <w:bidi w:val="1"/>
              <w:spacing w:before="0" w:after="0"/>
              <w:jc w:val="start"/>
              <w:rPr>
                <w:b/>
                <w:bCs/>
                <w:kern w:val="0"/>
                <w:sz w:val="30"/>
                <w:szCs w:val="30"/>
                <w:lang w:eastAsia="en-US" w:bidi="ar-LY"/>
              </w:rPr>
            </w:pPr>
            <w:r>
              <w:rPr>
                <w:rFonts w:cs="Simplified Arabic"/>
                <w:b/>
                <w:b/>
                <w:bCs/>
                <w:kern w:val="0"/>
                <w:sz w:val="30"/>
                <w:sz w:val="30"/>
                <w:szCs w:val="30"/>
                <w:rtl w:val="true"/>
                <w:lang w:eastAsia="en-US" w:bidi="ar-LY"/>
              </w:rPr>
              <w:t>موافقة رئيس القسم</w:t>
            </w:r>
            <w:r>
              <w:rPr>
                <w:rFonts w:cs="Simplified Arabic"/>
                <w:b/>
                <w:bCs/>
                <w:kern w:val="0"/>
                <w:sz w:val="30"/>
                <w:szCs w:val="30"/>
                <w:rtl w:val="true"/>
                <w:lang w:eastAsia="en-US" w:bidi="ar-LY"/>
              </w:rPr>
              <w:t>: ____________</w:t>
            </w:r>
          </w:p>
          <w:p>
            <w:pPr>
              <w:pStyle w:val="Normal"/>
              <w:widowControl/>
              <w:suppressAutoHyphens w:val="true"/>
              <w:bidi w:val="1"/>
              <w:spacing w:before="0" w:after="0"/>
              <w:jc w:val="start"/>
              <w:rPr>
                <w:b/>
                <w:bCs/>
                <w:sz w:val="30"/>
                <w:szCs w:val="30"/>
                <w:lang w:bidi="ar-LY"/>
              </w:rPr>
            </w:pPr>
            <w:r>
              <w:rPr>
                <w:b/>
                <w:bCs/>
                <w:sz w:val="30"/>
                <w:szCs w:val="30"/>
                <w:rtl w:val="true"/>
                <w:lang w:bidi="ar-LY"/>
              </w:rPr>
            </w:r>
          </w:p>
          <w:p>
            <w:pPr>
              <w:pStyle w:val="Normal"/>
              <w:widowControl/>
              <w:suppressAutoHyphens w:val="true"/>
              <w:bidi w:val="1"/>
              <w:spacing w:before="0" w:after="0"/>
              <w:jc w:val="start"/>
              <w:rPr>
                <w:rFonts w:cs="Simplified Arabic"/>
              </w:rPr>
            </w:pPr>
            <w:r>
              <w:rPr>
                <w:rFonts w:cs="Simplified Arabic"/>
                <w:b/>
                <w:b/>
                <w:bCs/>
                <w:kern w:val="0"/>
                <w:sz w:val="30"/>
                <w:sz w:val="30"/>
                <w:szCs w:val="30"/>
                <w:rtl w:val="true"/>
                <w:lang w:eastAsia="en-US" w:bidi="ar-LY"/>
              </w:rPr>
              <w:t>معرف المشروع</w:t>
            </w:r>
            <w:r>
              <w:rPr>
                <w:rFonts w:cs="Simplified Arabic"/>
                <w:b/>
                <w:bCs/>
                <w:kern w:val="0"/>
                <w:sz w:val="30"/>
                <w:szCs w:val="30"/>
                <w:rtl w:val="true"/>
                <w:lang w:eastAsia="en-US" w:bidi="ar-LY"/>
              </w:rPr>
              <w:t xml:space="preserve">: </w:t>
            </w:r>
            <w:r>
              <w:rPr>
                <w:rFonts w:cs="Simplified Arabic"/>
                <w:kern w:val="0"/>
                <w:sz w:val="30"/>
                <w:szCs w:val="30"/>
                <w:rtl w:val="true"/>
                <w:lang w:eastAsia="en-US" w:bidi="ar-LY"/>
              </w:rPr>
              <w:t>_____________</w:t>
            </w:r>
            <w:r>
              <w:rPr>
                <w:rFonts w:cs="Simplified Arabic"/>
                <w:b/>
                <w:bCs/>
                <w:kern w:val="0"/>
                <w:sz w:val="30"/>
                <w:szCs w:val="30"/>
                <w:rtl w:val="true"/>
                <w:lang w:eastAsia="en-US" w:bidi="ar-LY"/>
              </w:rPr>
              <w:t xml:space="preserve">                </w:t>
            </w:r>
            <w:r>
              <w:rPr>
                <w:rFonts w:cs="Simplified Arabic"/>
                <w:b/>
                <w:b/>
                <w:bCs/>
                <w:kern w:val="0"/>
                <w:sz w:val="30"/>
                <w:sz w:val="30"/>
                <w:szCs w:val="30"/>
                <w:rtl w:val="true"/>
                <w:lang w:eastAsia="en-US" w:bidi="ar-LY"/>
              </w:rPr>
              <w:t xml:space="preserve">التوقيع </w:t>
            </w:r>
            <w:r>
              <w:rPr>
                <w:rFonts w:cs="Simplified Arabic"/>
                <w:kern w:val="0"/>
                <w:sz w:val="30"/>
                <w:szCs w:val="30"/>
                <w:rtl w:val="true"/>
                <w:lang w:eastAsia="en-US" w:bidi="ar-LY"/>
              </w:rPr>
              <w:t>:_______________</w:t>
            </w:r>
          </w:p>
          <w:p>
            <w:pPr>
              <w:pStyle w:val="Normal"/>
              <w:widowControl/>
              <w:suppressAutoHyphens w:val="true"/>
              <w:bidi w:val="1"/>
              <w:spacing w:before="0" w:after="0"/>
              <w:jc w:val="start"/>
              <w:rPr>
                <w:kern w:val="0"/>
                <w:sz w:val="22"/>
                <w:szCs w:val="22"/>
                <w:lang w:eastAsia="en-US" w:bidi="ar-LY"/>
              </w:rPr>
            </w:pPr>
            <w:r>
              <w:rPr>
                <w:kern w:val="0"/>
                <w:sz w:val="22"/>
                <w:szCs w:val="22"/>
                <w:rtl w:val="true"/>
                <w:lang w:eastAsia="en-US" w:bidi="ar-LY"/>
              </w:rPr>
            </w:r>
          </w:p>
          <w:p>
            <w:pPr>
              <w:pStyle w:val="Normal"/>
              <w:widowControl/>
              <w:suppressAutoHyphens w:val="true"/>
              <w:bidi w:val="1"/>
              <w:spacing w:before="0" w:after="0"/>
              <w:jc w:val="start"/>
              <w:rPr>
                <w:rFonts w:cs="Simplified Arabic"/>
              </w:rPr>
            </w:pPr>
            <w:r>
              <w:rPr>
                <w:rFonts w:cs="Simplified Arabic"/>
                <w:rtl w:val="true"/>
              </w:rPr>
              <w:t>كل مشروع يتم إعطاءه معرف مخصص له يتكون من</w:t>
            </w:r>
            <w:r>
              <w:rPr>
                <w:rFonts w:cs="Simplified Arabic"/>
                <w:rtl w:val="true"/>
              </w:rPr>
              <w:t xml:space="preserve">: </w:t>
            </w:r>
            <w:r>
              <w:rPr>
                <w:rFonts w:cs="Simplified Arabic"/>
                <w:rtl w:val="true"/>
              </w:rPr>
              <w:t>رقم تسلسلي</w:t>
            </w:r>
            <w:r>
              <w:rPr>
                <w:rFonts w:cs="Simplified Arabic"/>
                <w:rtl w:val="true"/>
              </w:rPr>
              <w:t>/</w:t>
            </w:r>
            <w:r>
              <w:rPr>
                <w:rFonts w:cs="Simplified Arabic"/>
                <w:rtl w:val="true"/>
              </w:rPr>
              <w:t>السنة</w:t>
            </w:r>
            <w:r>
              <w:rPr>
                <w:rFonts w:cs="Simplified Arabic"/>
                <w:rtl w:val="true"/>
              </w:rPr>
              <w:t>/</w:t>
            </w:r>
            <w:r>
              <w:rPr>
                <w:rFonts w:cs="Simplified Arabic"/>
                <w:rtl w:val="true"/>
              </w:rPr>
              <w:t>الفصل حين الإلتحاق بمادة مشروع التخرج</w:t>
            </w:r>
            <w:r>
              <w:rPr>
                <w:rFonts w:cs="Simplified Arabic"/>
                <w:rtl w:val="true"/>
              </w:rPr>
              <w:t>.</w:t>
            </w:r>
          </w:p>
        </w:tc>
      </w:tr>
      <w:tr>
        <w:trPr>
          <w:trHeight w:val="1891" w:hRule="atLeast"/>
        </w:trPr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Normal"/>
              <w:widowControl/>
              <w:suppressAutoHyphens w:val="true"/>
              <w:bidi w:val="1"/>
              <w:spacing w:before="0" w:after="0"/>
              <w:jc w:val="start"/>
              <w:rPr>
                <w:b/>
                <w:bCs/>
                <w:kern w:val="0"/>
                <w:sz w:val="30"/>
                <w:szCs w:val="30"/>
                <w:lang w:eastAsia="en-US" w:bidi="ar-LY"/>
              </w:rPr>
            </w:pPr>
            <w:r>
              <w:rPr>
                <w:b/>
                <w:bCs/>
                <w:kern w:val="0"/>
                <w:sz w:val="30"/>
                <w:szCs w:val="30"/>
                <w:rtl w:val="true"/>
                <w:lang w:eastAsia="en-US" w:bidi="ar-LY"/>
              </w:rPr>
            </w:r>
          </w:p>
        </w:tc>
      </w:tr>
    </w:tbl>
    <w:p>
      <w:pPr>
        <w:pStyle w:val="Normal"/>
        <w:bidi w:val="1"/>
        <w:jc w:val="start"/>
        <w:rPr>
          <w:lang w:bidi="ar-LY"/>
        </w:rPr>
      </w:pPr>
      <w:r>
        <w:rPr>
          <w:rtl w:val="true"/>
          <w:lang w:bidi="ar-LY"/>
        </w:rPr>
      </w:r>
      <w:r>
        <w:br w:type="page"/>
      </w:r>
    </w:p>
    <w:tbl>
      <w:tblPr>
        <w:bidiVisual w:val="true"/>
        <w:tblW w:w="5000" w:type="pct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9638"/>
      </w:tblGrid>
      <w:tr>
        <w:trPr>
          <w:tblHeader w:val="true"/>
        </w:trPr>
        <w:tc>
          <w:tcPr>
            <w:tcW w:w="9638" w:type="dxa"/>
            <w:tcBorders>
              <w:top w:val="single" w:sz="4" w:space="0" w:color="000000"/>
              <w:start w:val="single" w:sz="4" w:space="0" w:color="000000"/>
              <w:end w:val="single" w:sz="4" w:space="0" w:color="000000"/>
            </w:tcBorders>
            <w:shd w:fill="CCCCCC" w:val="clear"/>
          </w:tcPr>
          <w:p>
            <w:pPr>
              <w:pStyle w:val="Heading1"/>
              <w:pageBreakBefore/>
              <w:numPr>
                <w:ilvl w:val="0"/>
                <w:numId w:val="1"/>
              </w:numPr>
              <w:bidi w:val="1"/>
              <w:spacing w:before="0" w:after="120"/>
              <w:ind w:hanging="0" w:start="0"/>
              <w:jc w:val="start"/>
              <w:rPr>
                <w:b/>
                <w:bCs/>
                <w:kern w:val="0"/>
                <w:sz w:val="30"/>
                <w:szCs w:val="30"/>
                <w:lang w:eastAsia="en-US" w:bidi="ar-SA"/>
              </w:rPr>
            </w:pPr>
            <w:r>
              <w:rPr>
                <w:rFonts w:cs="Simplified Arabic"/>
                <w:b/>
                <w:b/>
                <w:bCs/>
                <w:kern w:val="0"/>
                <w:sz w:val="30"/>
                <w:sz w:val="30"/>
                <w:szCs w:val="30"/>
                <w:rtl w:val="true"/>
                <w:lang w:eastAsia="en-US" w:bidi="ar-LY"/>
              </w:rPr>
              <w:t>موافقة الكلية</w:t>
            </w:r>
          </w:p>
        </w:tc>
      </w:tr>
      <w:tr>
        <w:trPr/>
        <w:tc>
          <w:tcPr>
            <w:tcW w:w="9638" w:type="dxa"/>
            <w:tcBorders>
              <w:start w:val="single" w:sz="4" w:space="0" w:color="000000"/>
              <w:end w:val="single" w:sz="4" w:space="0" w:color="000000"/>
            </w:tcBorders>
          </w:tcPr>
          <w:p>
            <w:pPr>
              <w:pStyle w:val="Heading1"/>
              <w:numPr>
                <w:ilvl w:val="0"/>
                <w:numId w:val="2"/>
              </w:numPr>
              <w:bidi w:val="1"/>
              <w:spacing w:before="240" w:after="120"/>
              <w:ind w:hanging="0" w:start="0"/>
              <w:jc w:val="start"/>
              <w:rPr>
                <w:b/>
                <w:bCs/>
                <w:kern w:val="0"/>
                <w:sz w:val="30"/>
                <w:szCs w:val="30"/>
                <w:lang w:eastAsia="en-US" w:bidi="ar-SA"/>
              </w:rPr>
            </w:pPr>
            <w:r>
              <w:rPr>
                <w:rFonts w:cs="Simplified Arabic"/>
                <w:b/>
                <w:bCs/>
                <w:kern w:val="0"/>
                <w:sz w:val="30"/>
                <w:szCs w:val="30"/>
                <w:rtl w:val="true"/>
                <w:lang w:eastAsia="en-US" w:bidi="ar-SA"/>
              </w:rPr>
              <w:t xml:space="preserve"> </w:t>
            </w:r>
          </w:p>
          <w:p>
            <w:pPr>
              <w:pStyle w:val="Normal"/>
              <w:widowControl/>
              <w:suppressAutoHyphens w:val="true"/>
              <w:bidi w:val="1"/>
              <w:spacing w:before="0" w:after="0"/>
              <w:jc w:val="start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  <w:rtl w:val="true"/>
              </w:rPr>
            </w:r>
          </w:p>
          <w:p>
            <w:pPr>
              <w:pStyle w:val="Normal"/>
              <w:widowControl/>
              <w:suppressAutoHyphens w:val="true"/>
              <w:bidi w:val="1"/>
              <w:spacing w:before="0" w:after="0"/>
              <w:jc w:val="start"/>
              <w:rPr>
                <w:rFonts w:cs="Simplified Arabic"/>
              </w:rPr>
            </w:pPr>
            <w:r>
              <w:rPr>
                <w:rFonts w:cs="Simplified Arabic"/>
                <w:b/>
                <w:bCs/>
                <w:kern w:val="0"/>
                <w:sz w:val="30"/>
                <w:szCs w:val="30"/>
                <w:rtl w:val="true"/>
                <w:lang w:eastAsia="en-US" w:bidi="ar-LY"/>
              </w:rPr>
              <w:t xml:space="preserve"> </w:t>
            </w:r>
            <w:r>
              <w:rPr>
                <w:rFonts w:cs="Simplified Arabic"/>
                <w:b/>
                <w:b/>
                <w:bCs/>
                <w:kern w:val="0"/>
                <w:sz w:val="30"/>
                <w:sz w:val="30"/>
                <w:szCs w:val="30"/>
                <w:rtl w:val="true"/>
                <w:lang w:eastAsia="en-US" w:bidi="ar-LY"/>
              </w:rPr>
              <w:t>موافقة الوكيل العلمي</w:t>
            </w:r>
            <w:r>
              <w:rPr>
                <w:rFonts w:cs="Simplified Arabic"/>
                <w:kern w:val="0"/>
                <w:sz w:val="30"/>
                <w:szCs w:val="30"/>
                <w:rtl w:val="true"/>
                <w:lang w:eastAsia="en-US" w:bidi="ar-LY"/>
              </w:rPr>
              <w:t>:____________________________</w:t>
            </w:r>
          </w:p>
          <w:p>
            <w:pPr>
              <w:pStyle w:val="Normal"/>
              <w:widowControl/>
              <w:suppressAutoHyphens w:val="true"/>
              <w:bidi w:val="1"/>
              <w:spacing w:before="0" w:after="0"/>
              <w:jc w:val="start"/>
              <w:rPr>
                <w:b/>
                <w:bCs/>
                <w:sz w:val="30"/>
                <w:szCs w:val="30"/>
                <w:lang w:bidi="ar-LY"/>
              </w:rPr>
            </w:pPr>
            <w:r>
              <w:rPr>
                <w:b/>
                <w:bCs/>
                <w:sz w:val="30"/>
                <w:szCs w:val="30"/>
                <w:rtl w:val="true"/>
                <w:lang w:bidi="ar-LY"/>
              </w:rPr>
            </w:r>
          </w:p>
          <w:p>
            <w:pPr>
              <w:pStyle w:val="Normal"/>
              <w:widowControl/>
              <w:suppressAutoHyphens w:val="true"/>
              <w:bidi w:val="1"/>
              <w:spacing w:before="0" w:after="0"/>
              <w:jc w:val="start"/>
              <w:rPr>
                <w:rFonts w:cs="Simplified Arabic"/>
              </w:rPr>
            </w:pPr>
            <w:r>
              <w:rPr>
                <w:rFonts w:cs="Simplified Arabic"/>
                <w:b/>
                <w:bCs/>
                <w:kern w:val="0"/>
                <w:sz w:val="30"/>
                <w:szCs w:val="30"/>
                <w:rtl w:val="true"/>
                <w:lang w:eastAsia="en-US" w:bidi="ar-LY"/>
              </w:rPr>
              <w:t xml:space="preserve"> </w:t>
            </w:r>
            <w:r>
              <w:rPr>
                <w:rFonts w:cs="Simplified Arabic"/>
                <w:b/>
                <w:b/>
                <w:bCs/>
                <w:kern w:val="0"/>
                <w:sz w:val="30"/>
                <w:sz w:val="30"/>
                <w:szCs w:val="30"/>
                <w:rtl w:val="true"/>
                <w:lang w:eastAsia="en-US" w:bidi="ar-LY"/>
              </w:rPr>
              <w:t>التوقيع</w:t>
            </w:r>
            <w:r>
              <w:rPr>
                <w:rFonts w:cs="Simplified Arabic"/>
                <w:kern w:val="0"/>
                <w:sz w:val="30"/>
                <w:szCs w:val="30"/>
                <w:rtl w:val="true"/>
                <w:lang w:eastAsia="en-US" w:bidi="ar-LY"/>
              </w:rPr>
              <w:t>:_____________</w:t>
            </w:r>
          </w:p>
        </w:tc>
      </w:tr>
      <w:tr>
        <w:trPr/>
        <w:tc>
          <w:tcPr>
            <w:tcW w:w="9638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Heading1"/>
              <w:numPr>
                <w:ilvl w:val="0"/>
                <w:numId w:val="2"/>
              </w:numPr>
              <w:bidi w:val="1"/>
              <w:spacing w:before="240" w:after="120"/>
              <w:ind w:hanging="0" w:start="0"/>
              <w:jc w:val="start"/>
              <w:rPr>
                <w:b/>
                <w:bCs/>
                <w:kern w:val="0"/>
                <w:sz w:val="30"/>
                <w:szCs w:val="30"/>
                <w:lang w:eastAsia="en-US" w:bidi="ar-SA"/>
              </w:rPr>
            </w:pPr>
            <w:r>
              <w:rPr>
                <w:b/>
                <w:bCs/>
                <w:kern w:val="0"/>
                <w:sz w:val="30"/>
                <w:szCs w:val="30"/>
                <w:rtl w:val="true"/>
                <w:lang w:eastAsia="en-US" w:bidi="ar-SA"/>
              </w:rPr>
            </w:r>
          </w:p>
        </w:tc>
      </w:tr>
    </w:tbl>
    <w:p>
      <w:pPr>
        <w:pStyle w:val="Normal"/>
        <w:bidi w:val="1"/>
        <w:jc w:val="start"/>
        <w:rPr>
          <w:lang w:bidi="ar-LY"/>
        </w:rPr>
      </w:pPr>
      <w:r>
        <w:rPr>
          <w:rtl w:val="true"/>
          <w:lang w:bidi="ar-LY"/>
        </w:rPr>
      </w:r>
    </w:p>
    <w:p>
      <w:pPr>
        <w:pStyle w:val="Normal"/>
        <w:bidi w:val="1"/>
        <w:jc w:val="start"/>
        <w:rPr>
          <w:lang w:bidi="ar-LY"/>
        </w:rPr>
      </w:pPr>
      <w:r>
        <w:rPr>
          <w:rFonts w:cs="Times New Roman"/>
        </w:rPr>
        <w:t>Note: ‘Insert Page Break’ in case of table split, don’t do ‘Enter Enter Enter’ to push a table down to the next page</w:t>
      </w:r>
      <w:r>
        <w:rPr>
          <w:rFonts w:cs="Times New Roman"/>
          <w:rtl w:val="true"/>
        </w:rPr>
        <w:t>.</w:t>
      </w:r>
    </w:p>
    <w:sectPr>
      <w:headerReference w:type="even" r:id="rId2"/>
      <w:headerReference w:type="default" r:id="rId3"/>
      <w:headerReference w:type="first" r:id="rId4"/>
      <w:type w:val="nextPage"/>
      <w:pgSz w:w="11906" w:h="16838"/>
      <w:pgMar w:left="1134" w:right="1134" w:gutter="0" w:header="1134" w:top="1693" w:footer="0" w:bottom="1134"/>
      <w:pgNumType w:fmt="decimal"/>
      <w:formProt w:val="false"/>
      <w:textDirection w:val="lrTb"/>
      <w:bidi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Times New Roman">
    <w:charset w:val="01"/>
    <w:family w:val="roman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/>
    </w:pPr>
    <w:r>
      <w:rPr>
        <w:rtl w:val="true"/>
      </w:rPr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bidi w:val="1"/>
      <w:jc w:val="start"/>
      <w:rPr/>
    </w:pPr>
    <w:r>
      <w:rPr>
        <w:rtl w:val="true"/>
      </w:rPr>
      <mc:AlternateContent>
        <mc:Choice Requires="wps">
          <w:drawing>
            <wp:anchor behindDoc="1" distT="5080" distB="5080" distL="5080" distR="5080" simplePos="0" locked="0" layoutInCell="1" allowOverlap="1" relativeHeight="12">
              <wp:simplePos x="0" y="0"/>
              <wp:positionH relativeFrom="column">
                <wp:posOffset>4057650</wp:posOffset>
              </wp:positionH>
              <wp:positionV relativeFrom="paragraph">
                <wp:posOffset>-175260</wp:posOffset>
              </wp:positionV>
              <wp:extent cx="2038350" cy="340360"/>
              <wp:effectExtent l="5080" t="5080" r="5080" b="5080"/>
              <wp:wrapNone/>
              <wp:docPr id="1" name="Text Box 2" title="Form Number: ITS6-2022/01" descr="Form Number: ITS6-2022/01"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038320" cy="3402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360">
                        <a:solidFill>
                          <a:srgbClr val="000000"/>
                        </a:solidFill>
                        <a:miter/>
                      </a:ln>
                    </wps:spPr>
                    <wps:style>
                      <a:lnRef idx="0"/>
                      <a:fillRef idx="0"/>
                      <a:effectRef idx="0"/>
                      <a:fontRef idx="minor"/>
                    </wps:style>
                    <wps:txbx>
                      <w:txbxContent>
                        <w:p>
                          <w:pPr>
                            <w:pStyle w:val="Header"/>
                            <w:tabs>
                              <w:tab w:val="clear" w:pos="8306"/>
                              <w:tab w:val="center" w:pos="4153" w:leader="none"/>
                              <w:tab w:val="right" w:pos="9440" w:leader="none"/>
                            </w:tabs>
                            <w:bidi w:val="1"/>
                            <w:jc w:val="start"/>
                            <w:rPr>
                              <w:b/>
                              <w:bCs/>
                              <w:lang w:bidi="ar-LY"/>
                            </w:rPr>
                          </w:pPr>
                          <w:r>
                            <w:rPr>
                              <w:b/>
                              <w:b/>
                              <w:bCs/>
                              <w:color w:val="000000"/>
                              <w:rtl w:val="true"/>
                              <w:lang w:bidi="ar-LY"/>
                            </w:rPr>
                            <w:t xml:space="preserve">رقم النموذج </w:t>
                          </w:r>
                          <w:r>
                            <w:rPr>
                              <w:b/>
                              <w:bCs/>
                              <w:color w:val="000000"/>
                              <w:rtl w:val="true"/>
                              <w:lang w:bidi="ar-LY"/>
                            </w:rPr>
                            <w:t xml:space="preserve">: </w:t>
                          </w:r>
                          <w:r>
                            <w:rPr>
                              <w:b/>
                              <w:bCs/>
                              <w:color w:val="000000"/>
                              <w:lang w:bidi="ar-LY"/>
                            </w:rPr>
                            <w:t>2022/01</w:t>
                          </w:r>
                          <w:r>
                            <w:rPr>
                              <w:b/>
                              <w:bCs/>
                              <w:color w:val="000000"/>
                              <w:rtl w:val="true"/>
                              <w:lang w:bidi="ar-LY"/>
                            </w:rPr>
                            <w:t xml:space="preserve"> –</w:t>
                          </w:r>
                          <w:r>
                            <w:rPr>
                              <w:b/>
                              <w:bCs/>
                              <w:color w:val="000000"/>
                              <w:lang w:bidi="ar-LY"/>
                            </w:rPr>
                            <w:t>ITS6</w:t>
                          </w:r>
                          <w:r>
                            <w:rPr>
                              <w:b/>
                              <w:bCs/>
                              <w:color w:val="000000"/>
                              <w:rtl w:val="true"/>
                              <w:lang w:bidi="ar-LY"/>
                            </w:rPr>
                            <w:t xml:space="preserve"> </w:t>
                          </w:r>
                        </w:p>
                      </w:txbxContent>
                    </wps:txbx>
                    <wps:bodyPr anchor="t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id="shape_0" ID="Text Box 2" path="m0,0l-2147483645,0l-2147483645,-2147483646l0,-2147483646xe" fillcolor="white" stroked="t" o:allowincell="f" style="position:absolute;margin-left:319.5pt;margin-top:-13.8pt;width:160.45pt;height:26.75pt;mso-wrap-style:square;v-text-anchor:top">
              <v:fill o:detectmouseclick="t" type="solid" color2="black"/>
              <v:stroke color="black" weight="9360" joinstyle="miter" endcap="flat"/>
              <v:textbox>
                <w:txbxContent>
                  <w:p>
                    <w:pPr>
                      <w:pStyle w:val="Header"/>
                      <w:tabs>
                        <w:tab w:val="clear" w:pos="8306"/>
                        <w:tab w:val="center" w:pos="4153" w:leader="none"/>
                        <w:tab w:val="right" w:pos="9440" w:leader="none"/>
                      </w:tabs>
                      <w:bidi w:val="1"/>
                      <w:jc w:val="start"/>
                      <w:rPr>
                        <w:b/>
                        <w:bCs/>
                        <w:lang w:bidi="ar-LY"/>
                      </w:rPr>
                    </w:pPr>
                    <w:r>
                      <w:rPr>
                        <w:b/>
                        <w:b/>
                        <w:bCs/>
                        <w:color w:val="000000"/>
                        <w:rtl w:val="true"/>
                        <w:lang w:bidi="ar-LY"/>
                      </w:rPr>
                      <w:t xml:space="preserve">رقم النموذج </w:t>
                    </w:r>
                    <w:r>
                      <w:rPr>
                        <w:b/>
                        <w:bCs/>
                        <w:color w:val="000000"/>
                        <w:rtl w:val="true"/>
                        <w:lang w:bidi="ar-LY"/>
                      </w:rPr>
                      <w:t xml:space="preserve">: </w:t>
                    </w:r>
                    <w:r>
                      <w:rPr>
                        <w:b/>
                        <w:bCs/>
                        <w:color w:val="000000"/>
                        <w:lang w:bidi="ar-LY"/>
                      </w:rPr>
                      <w:t>2022/01</w:t>
                    </w:r>
                    <w:r>
                      <w:rPr>
                        <w:b/>
                        <w:bCs/>
                        <w:color w:val="000000"/>
                        <w:rtl w:val="true"/>
                        <w:lang w:bidi="ar-LY"/>
                      </w:rPr>
                      <w:t xml:space="preserve"> –</w:t>
                    </w:r>
                    <w:r>
                      <w:rPr>
                        <w:b/>
                        <w:bCs/>
                        <w:color w:val="000000"/>
                        <w:lang w:bidi="ar-LY"/>
                      </w:rPr>
                      <w:t>ITS6</w:t>
                    </w:r>
                    <w:r>
                      <w:rPr>
                        <w:b/>
                        <w:bCs/>
                        <w:color w:val="000000"/>
                        <w:rtl w:val="true"/>
                        <w:lang w:bidi="ar-LY"/>
                      </w:rPr>
                      <w:t xml:space="preserve"> </w:t>
                    </w:r>
                  </w:p>
                </w:txbxContent>
              </v:textbox>
              <w10:wrap type="none"/>
            </v:rect>
          </w:pict>
        </mc:Fallback>
      </mc:AlternateContent>
    </w:r>
  </w:p>
</w:hdr>
</file>

<file path=word/header3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bidi w:val="1"/>
      <w:jc w:val="start"/>
      <w:rPr/>
    </w:pPr>
    <w:r>
      <w:rPr>
        <w:rtl w:val="true"/>
      </w:rPr>
      <mc:AlternateContent>
        <mc:Choice Requires="wps">
          <w:drawing>
            <wp:anchor behindDoc="1" distT="5080" distB="5080" distL="5080" distR="5080" simplePos="0" locked="0" layoutInCell="1" allowOverlap="1" relativeHeight="12">
              <wp:simplePos x="0" y="0"/>
              <wp:positionH relativeFrom="column">
                <wp:posOffset>4057650</wp:posOffset>
              </wp:positionH>
              <wp:positionV relativeFrom="paragraph">
                <wp:posOffset>-175260</wp:posOffset>
              </wp:positionV>
              <wp:extent cx="2038350" cy="340360"/>
              <wp:effectExtent l="5080" t="5080" r="5080" b="5080"/>
              <wp:wrapNone/>
              <wp:docPr id="2" name="Text Box 2" title="Form Number: ITS6-2022/01" descr="Form Number: ITS6-2022/01"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038320" cy="3402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360">
                        <a:solidFill>
                          <a:srgbClr val="000000"/>
                        </a:solidFill>
                        <a:miter/>
                      </a:ln>
                    </wps:spPr>
                    <wps:style>
                      <a:lnRef idx="0"/>
                      <a:fillRef idx="0"/>
                      <a:effectRef idx="0"/>
                      <a:fontRef idx="minor"/>
                    </wps:style>
                    <wps:txbx>
                      <w:txbxContent>
                        <w:p>
                          <w:pPr>
                            <w:pStyle w:val="Header"/>
                            <w:tabs>
                              <w:tab w:val="clear" w:pos="8306"/>
                              <w:tab w:val="center" w:pos="4153" w:leader="none"/>
                              <w:tab w:val="right" w:pos="9440" w:leader="none"/>
                            </w:tabs>
                            <w:bidi w:val="1"/>
                            <w:jc w:val="start"/>
                            <w:rPr>
                              <w:b/>
                              <w:bCs/>
                              <w:lang w:bidi="ar-LY"/>
                            </w:rPr>
                          </w:pPr>
                          <w:r>
                            <w:rPr>
                              <w:b/>
                              <w:b/>
                              <w:bCs/>
                              <w:color w:val="000000"/>
                              <w:rtl w:val="true"/>
                              <w:lang w:bidi="ar-LY"/>
                            </w:rPr>
                            <w:t xml:space="preserve">رقم النموذج </w:t>
                          </w:r>
                          <w:r>
                            <w:rPr>
                              <w:b/>
                              <w:bCs/>
                              <w:color w:val="000000"/>
                              <w:rtl w:val="true"/>
                              <w:lang w:bidi="ar-LY"/>
                            </w:rPr>
                            <w:t xml:space="preserve">: </w:t>
                          </w:r>
                          <w:r>
                            <w:rPr>
                              <w:b/>
                              <w:bCs/>
                              <w:color w:val="000000"/>
                              <w:lang w:bidi="ar-LY"/>
                            </w:rPr>
                            <w:t>2022/01</w:t>
                          </w:r>
                          <w:r>
                            <w:rPr>
                              <w:b/>
                              <w:bCs/>
                              <w:color w:val="000000"/>
                              <w:rtl w:val="true"/>
                              <w:lang w:bidi="ar-LY"/>
                            </w:rPr>
                            <w:t xml:space="preserve"> –</w:t>
                          </w:r>
                          <w:r>
                            <w:rPr>
                              <w:b/>
                              <w:bCs/>
                              <w:color w:val="000000"/>
                              <w:lang w:bidi="ar-LY"/>
                            </w:rPr>
                            <w:t>ITS6</w:t>
                          </w:r>
                          <w:r>
                            <w:rPr>
                              <w:b/>
                              <w:bCs/>
                              <w:color w:val="000000"/>
                              <w:rtl w:val="true"/>
                              <w:lang w:bidi="ar-LY"/>
                            </w:rPr>
                            <w:t xml:space="preserve"> </w:t>
                          </w:r>
                        </w:p>
                      </w:txbxContent>
                    </wps:txbx>
                    <wps:bodyPr anchor="t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id="shape_0" ID="Text Box 2" path="m0,0l-2147483645,0l-2147483645,-2147483646l0,-2147483646xe" fillcolor="white" stroked="t" o:allowincell="f" style="position:absolute;margin-left:319.5pt;margin-top:-13.8pt;width:160.45pt;height:26.75pt;mso-wrap-style:square;v-text-anchor:top">
              <v:fill o:detectmouseclick="t" type="solid" color2="black"/>
              <v:stroke color="black" weight="9360" joinstyle="miter" endcap="flat"/>
              <v:textbox>
                <w:txbxContent>
                  <w:p>
                    <w:pPr>
                      <w:pStyle w:val="Header"/>
                      <w:tabs>
                        <w:tab w:val="clear" w:pos="8306"/>
                        <w:tab w:val="center" w:pos="4153" w:leader="none"/>
                        <w:tab w:val="right" w:pos="9440" w:leader="none"/>
                      </w:tabs>
                      <w:bidi w:val="1"/>
                      <w:jc w:val="start"/>
                      <w:rPr>
                        <w:b/>
                        <w:bCs/>
                        <w:lang w:bidi="ar-LY"/>
                      </w:rPr>
                    </w:pPr>
                    <w:r>
                      <w:rPr>
                        <w:b/>
                        <w:b/>
                        <w:bCs/>
                        <w:color w:val="000000"/>
                        <w:rtl w:val="true"/>
                        <w:lang w:bidi="ar-LY"/>
                      </w:rPr>
                      <w:t xml:space="preserve">رقم النموذج </w:t>
                    </w:r>
                    <w:r>
                      <w:rPr>
                        <w:b/>
                        <w:bCs/>
                        <w:color w:val="000000"/>
                        <w:rtl w:val="true"/>
                        <w:lang w:bidi="ar-LY"/>
                      </w:rPr>
                      <w:t xml:space="preserve">: </w:t>
                    </w:r>
                    <w:r>
                      <w:rPr>
                        <w:b/>
                        <w:bCs/>
                        <w:color w:val="000000"/>
                        <w:lang w:bidi="ar-LY"/>
                      </w:rPr>
                      <w:t>2022/01</w:t>
                    </w:r>
                    <w:r>
                      <w:rPr>
                        <w:b/>
                        <w:bCs/>
                        <w:color w:val="000000"/>
                        <w:rtl w:val="true"/>
                        <w:lang w:bidi="ar-LY"/>
                      </w:rPr>
                      <w:t xml:space="preserve"> –</w:t>
                    </w:r>
                    <w:r>
                      <w:rPr>
                        <w:b/>
                        <w:bCs/>
                        <w:color w:val="000000"/>
                        <w:lang w:bidi="ar-LY"/>
                      </w:rPr>
                      <w:t>ITS6</w:t>
                    </w:r>
                    <w:r>
                      <w:rPr>
                        <w:b/>
                        <w:bCs/>
                        <w:color w:val="000000"/>
                        <w:rtl w:val="true"/>
                        <w:lang w:bidi="ar-LY"/>
                      </w:rPr>
                      <w:t xml:space="preserve"> </w:t>
                    </w:r>
                  </w:p>
                </w:txbxContent>
              </v:textbox>
              <w10:wrap type="none"/>
            </v:rect>
          </w:pict>
        </mc:Fallback>
      </mc:AlternateContent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</w:abstractNum>
  <w:abstractNum w:abstractNumId="2">
    <w:lvl w:ilvl="0">
      <w:start w:val="1"/>
      <w:numFmt w:val="none"/>
      <w:suff w:val="nothing"/>
      <w:lvlText w:val="%1"/>
      <w:lvlJc w:val="start"/>
      <w:pPr>
        <w:tabs>
          <w:tab w:val="num" w:pos="0"/>
        </w:tabs>
        <w:ind w:start="0" w:hanging="0"/>
      </w:pPr>
      <w:rPr/>
    </w:lvl>
    <w:lvl w:ilvl="1">
      <w:start w:val="1"/>
      <w:numFmt w:val="none"/>
      <w:suff w:val="nothing"/>
      <w:lvlText w:val="%2"/>
      <w:lvlJc w:val="start"/>
      <w:pPr>
        <w:tabs>
          <w:tab w:val="num" w:pos="0"/>
        </w:tabs>
        <w:ind w:start="0" w:hanging="0"/>
      </w:pPr>
      <w:rPr/>
    </w:lvl>
    <w:lvl w:ilvl="2">
      <w:start w:val="1"/>
      <w:numFmt w:val="none"/>
      <w:suff w:val="nothing"/>
      <w:lvlText w:val="%3"/>
      <w:lvlJc w:val="start"/>
      <w:pPr>
        <w:tabs>
          <w:tab w:val="num" w:pos="0"/>
        </w:tabs>
        <w:ind w:start="0" w:hanging="0"/>
      </w:pPr>
      <w:rPr/>
    </w:lvl>
    <w:lvl w:ilvl="3">
      <w:start w:val="1"/>
      <w:numFmt w:val="none"/>
      <w:suff w:val="nothing"/>
      <w:lvlText w:val="%4"/>
      <w:lvlJc w:val="start"/>
      <w:pPr>
        <w:tabs>
          <w:tab w:val="num" w:pos="0"/>
        </w:tabs>
        <w:ind w:start="0" w:hanging="0"/>
      </w:pPr>
      <w:rPr/>
    </w:lvl>
    <w:lvl w:ilvl="4">
      <w:start w:val="1"/>
      <w:numFmt w:val="none"/>
      <w:suff w:val="nothing"/>
      <w:lvlText w:val="%5"/>
      <w:lvlJc w:val="start"/>
      <w:pPr>
        <w:tabs>
          <w:tab w:val="num" w:pos="0"/>
        </w:tabs>
        <w:ind w:start="0" w:hanging="0"/>
      </w:pPr>
      <w:rPr/>
    </w:lvl>
    <w:lvl w:ilvl="5">
      <w:start w:val="1"/>
      <w:numFmt w:val="none"/>
      <w:suff w:val="nothing"/>
      <w:lvlText w:val="%6"/>
      <w:lvlJc w:val="start"/>
      <w:pPr>
        <w:tabs>
          <w:tab w:val="num" w:pos="0"/>
        </w:tabs>
        <w:ind w:start="0" w:hanging="0"/>
      </w:pPr>
      <w:rPr/>
    </w:lvl>
    <w:lvl w:ilvl="6">
      <w:start w:val="1"/>
      <w:numFmt w:val="none"/>
      <w:suff w:val="nothing"/>
      <w:lvlText w:val="%7"/>
      <w:lvlJc w:val="start"/>
      <w:pPr>
        <w:tabs>
          <w:tab w:val="num" w:pos="0"/>
        </w:tabs>
        <w:ind w:start="0" w:hanging="0"/>
      </w:pPr>
      <w:rPr/>
    </w:lvl>
    <w:lvl w:ilvl="7">
      <w:start w:val="1"/>
      <w:numFmt w:val="none"/>
      <w:suff w:val="nothing"/>
      <w:lvlText w:val="%8"/>
      <w:lvlJc w:val="start"/>
      <w:pPr>
        <w:tabs>
          <w:tab w:val="num" w:pos="0"/>
        </w:tabs>
        <w:ind w:start="0" w:hanging="0"/>
      </w:pPr>
      <w:rPr/>
    </w:lvl>
    <w:lvl w:ilvl="8">
      <w:start w:val="1"/>
      <w:numFmt w:val="none"/>
      <w:suff w:val="nothing"/>
      <w:lvlText w:val="%9"/>
      <w:lvlJc w:val="start"/>
      <w:pPr>
        <w:tabs>
          <w:tab w:val="num" w:pos="0"/>
        </w:tabs>
        <w:ind w:start="0" w:hanging="0"/>
      </w:pPr>
      <w:rPr/>
    </w:lvl>
  </w:abstractNum>
  <w:abstractNum w:abstractNumId="3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60"/>
  <w:defaultTabStop w:val="709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NSimSun" w:cs="Tahoma"/>
        <w:kern w:val="2"/>
        <w:sz w:val="24"/>
        <w:szCs w:val="24"/>
        <w:lang w:val="mul" w:eastAsia="zh-CN" w:bidi="ar-LY"/>
      </w:rPr>
    </w:rPrDefault>
    <w:pPrDefault>
      <w:pPr>
        <w:suppressAutoHyphens w:val="true"/>
        <w:jc w:val="start"/>
      </w:pPr>
    </w:pPrDefault>
  </w:docDefaults>
  <w:style w:type="paragraph" w:styleId="Normal">
    <w:name w:val="Normal"/>
    <w:qFormat/>
    <w:pPr>
      <w:widowControl/>
      <w:suppressAutoHyphens w:val="true"/>
      <w:bidi w:val="1"/>
      <w:spacing w:before="0" w:after="0"/>
      <w:jc w:val="start"/>
    </w:pPr>
    <w:rPr>
      <w:rFonts w:ascii="Times New Roman" w:hAnsi="Times New Roman" w:eastAsia="NSimSun" w:cs="Tahoma"/>
      <w:color w:val="auto"/>
      <w:kern w:val="2"/>
      <w:sz w:val="24"/>
      <w:szCs w:val="24"/>
      <w:lang w:val="mul" w:eastAsia="zh-CN" w:bidi="ar-LY"/>
    </w:rPr>
  </w:style>
  <w:style w:type="paragraph" w:styleId="Heading1">
    <w:name w:val="heading 1"/>
    <w:basedOn w:val="Heading"/>
    <w:next w:val="BodyText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Times New Roman" w:hAnsi="Times New Roman" w:eastAsia="Microsoft YaHei" w:cs="Tahoma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Tahoma"/>
    </w:rPr>
  </w:style>
  <w:style w:type="paragraph" w:styleId="Title">
    <w:name w:val="Title"/>
    <w:basedOn w:val="Heading"/>
    <w:next w:val="BodyText"/>
    <w:qFormat/>
    <w:pPr>
      <w:jc w:val="center"/>
    </w:pPr>
    <w:rPr>
      <w:b/>
      <w:bCs/>
      <w:sz w:val="56"/>
      <w:szCs w:val="56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Closing">
    <w:name w:val="Closing"/>
    <w:basedOn w:val="Heading"/>
    <w:next w:val="BodyText"/>
    <w:pPr>
      <w:jc w:val="center"/>
    </w:pPr>
    <w:rPr>
      <w:b/>
      <w:bCs/>
      <w:sz w:val="32"/>
      <w:szCs w:val="32"/>
    </w:rPr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  <w:style w:type="paragraph" w:styleId="ListParagraph">
    <w:name w:val="List Paragraph"/>
    <w:basedOn w:val="Normal"/>
    <w:qFormat/>
    <w:pPr>
      <w:spacing w:before="0" w:after="0"/>
      <w:ind w:start="720"/>
      <w:contextualSpacing/>
    </w:pPr>
    <w:rPr/>
  </w:style>
  <w:style w:type="paragraph" w:styleId="HeaderandFooter">
    <w:name w:val="Header and Footer"/>
    <w:basedOn w:val="Normal"/>
    <w:qFormat/>
    <w:pPr/>
    <w:rPr/>
  </w:style>
  <w:style w:type="paragraph" w:styleId="Header">
    <w:name w:val="header"/>
    <w:basedOn w:val="Normal"/>
    <w:pPr>
      <w:tabs>
        <w:tab w:val="clear" w:pos="709"/>
        <w:tab w:val="center" w:pos="4153" w:leader="none"/>
        <w:tab w:val="right" w:pos="8306" w:leader="none"/>
      </w:tabs>
    </w:pPr>
    <w:rPr/>
  </w:style>
  <w:style w:type="paragraph" w:styleId="FrameContents">
    <w:name w:val="Frame Contents"/>
    <w:basedOn w:val="Normal"/>
    <w:qFormat/>
    <w:pPr/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header" Target="header2.xml"/><Relationship Id="rId4" Type="http://schemas.openxmlformats.org/officeDocument/2006/relationships/header" Target="header3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10</TotalTime>
  <Application>LibreOffice/24.8.5.2$Windows_X86_64 LibreOffice_project/fddf2685c70b461e7832239a0162a77216259f22</Application>
  <AppVersion>15.0000</AppVersion>
  <Pages>6</Pages>
  <Words>154</Words>
  <Characters>1324</Characters>
  <CharactersWithSpaces>1471</CharactersWithSpaces>
  <Paragraphs>36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2025-04-07T11:37:49Z</dcterms:created>
  <dc:creator>Sanad AlArousi</dc:creator>
  <dc:description/>
  <dc:language>ar-LY</dc:language>
  <cp:lastModifiedBy>Sanad AlArousi</cp:lastModifiedBy>
  <dcterms:modified xsi:type="dcterms:W3CDTF">2025-04-07T11:38:17Z</dcterms:modified>
  <cp:revision>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