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B3" w:rsidRPr="003F6449" w:rsidRDefault="00435E29" w:rsidP="000E5BB3">
      <w:pPr>
        <w:jc w:val="both"/>
        <w:rPr>
          <w:rFonts w:ascii="Book Antiqua" w:hAnsi="Book Antiq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0" b="0"/>
                <wp:wrapNone/>
                <wp:docPr id="2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5CBF" w:rsidRDefault="00305CBF" w:rsidP="000E5BB3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05CBF" w:rsidRPr="003C36E4" w:rsidRDefault="00305CBF" w:rsidP="000E5BB3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05CBF" w:rsidRPr="003C36E4" w:rsidRDefault="00305CBF" w:rsidP="000E5B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C2660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</w:t>
                            </w:r>
                            <w:r w:rsidR="0050739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92.5pt;margin-top:-56.25pt;width:204pt;height:60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Jfug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" filled="f" stroked="f">
                <v:textbox>
                  <w:txbxContent>
                    <w:p w:rsidR="00305CBF" w:rsidRDefault="00305CBF" w:rsidP="000E5BB3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05CBF" w:rsidRPr="003C36E4" w:rsidRDefault="00305CBF" w:rsidP="000E5BB3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05CBF" w:rsidRPr="003C36E4" w:rsidRDefault="00305CBF" w:rsidP="000E5BB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C26606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</w:t>
                      </w:r>
                      <w:r w:rsidR="00507391">
                        <w:rPr>
                          <w:rFonts w:ascii="Arial" w:hAnsi="Arial" w:cs="Arial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0" t="0" r="0" b="0"/>
                <wp:wrapNone/>
                <wp:docPr id="1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13" name="Group 45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4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4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7" name="Group 49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8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5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1" name="Group 53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22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" name="AutoShape 5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5" name="Group 57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26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AutoShape 5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AutoShap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FABEFC3" id="Group 44" o:spid="_x0000_s1026" style="position:absolute;margin-left:64.7pt;margin-top:-45pt;width:27.8pt;height:18pt;z-index:251650560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">
                <v:group id="Group 45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6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  <v:shape id="AutoShape 47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lYeMIA&#10;AADbAAAADwAAAGRycy9kb3ducmV2LnhtbERP22rCQBB9L/gPywh9q5u2REN0FRGEoFAwtuDjkJ1c&#10;aHY2ZLcx+vXdQsG3OZzrrDajacVAvWssK3idRSCIC6sbrhR8nvcvCQjnkTW2lknBjRxs1pOnFaba&#10;XvlEQ+4rEULYpaig9r5LpXRFTQbdzHbEgSttb9AH2FdS93gN4aaVb1E0lwYbDg01drSrqfjOf4yC&#10;eH+wX2V0f29ltkj8Zfw45jEp9Twdt0sQnkb/EP+7Mx3mx/D3Szh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Vh4wgAAANsAAAAPAAAAAAAAAAAAAAAAAJgCAABkcnMvZG93&#10;bnJldi54bWxQSwUGAAAAAAQABAD1AAAAhwMAAAAA&#10;" fillcolor="black" strokecolor="white" strokeweight=".25pt"/>
                  <v:shape id="AutoShape 48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</v:group>
                <v:group id="Group 49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AutoShape 50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  <v:shape id="AutoShape 51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RSfcIA&#10;AADbAAAADwAAAGRycy9kb3ducmV2LnhtbERP22oCMRB9F/oPYQq+dbOtWNfVKEUQpIWC2wo+DpvZ&#10;C91MliTq1q83hYJvczjXWa4H04kzOd9aVvCcpCCIS6tbrhV8f22fMhA+IGvsLJOCX/KwXj2Mlphr&#10;e+E9nYtQixjCPkcFTQh9LqUvGzLoE9sTR66yzmCI0NVSO7zEcNPJlzR9lQZbjg0N9rRpqPwpTkbB&#10;dPtuD1V6nXRyN8vCcfj8KKak1PhxeFuACDSEu/jfvdNx/hz+fo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FJ9wgAAANsAAAAPAAAAAAAAAAAAAAAAAJgCAABkcnMvZG93&#10;bnJldi54bWxQSwUGAAAAAAQABAD1AAAAhwMAAAAA&#10;" fillcolor="black" strokecolor="white" strokeweight=".25pt"/>
                  <v:shape id="AutoShape 52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H6z78A&#10;AADbAAAADwAAAGRycy9kb3ducmV2LnhtbERPTWuDQBC9F/oflin0UuqaIEWMayiFQq7VlFwHd6qm&#10;7qy4E2P/ffcQyPHxvsv96ka10BwGzwY2SQqKuPV24M7Asfl8zUEFQbY4eiYDfxRgXz0+lFhYf+Uv&#10;WmrpVAzhUKCBXmQqtA5tTw5D4ifiyP342aFEOHfazniN4W7U2zR90w4Hjg09TvTRU/tbX5yBZjMd&#10;z+FlcEtzOuRulUwu35kxz0/r+w6U0Cp38c19sAa2cX38En+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YfrPvwAAANsAAAAPAAAAAAAAAAAAAAAAAJgCAABkcnMvZG93bnJl&#10;di54bWxQSwUGAAAAAAQABAD1AAAAhAMAAAAA&#10;" fillcolor="black" strokecolor="white" strokeweight=".25pt"/>
                </v:group>
                <v:group id="Group 53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7srJFsEAAADbAAAADwAA&#10;AAAAAAAAAAAAAACqAgAAZHJzL2Rvd25yZXYueG1sUEsFBgAAAAAEAAQA+gAAAJgDAAAAAA==&#10;">
                  <v:shape id="AutoShape 54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/BI8EA&#10;AADbAAAADwAAAGRycy9kb3ducmV2LnhtbESPwYrCQBBE7wv+w9CCl2WdGEQkOooIC141yl6bTJtE&#10;Mz0h08bs3zvCwh6LqnpFrbeDa1RPXag9G5hNE1DEhbc1lwbO+ffXElQQZIuNZzLwSwG2m9HHGjPr&#10;n3yk/iSlihAOGRqoRNpM61BU5DBMfUscvavvHEqUXalth88Id41Ok2ShHdYcFypsaV9RcT89nIF8&#10;1p5v4bN2ff5zWLpB5vK4zI2ZjIfdCpTQIP/hv/bBGkhTeH+JP0B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/wSPBAAAA2wAAAA8AAAAAAAAAAAAAAAAAmAIAAGRycy9kb3du&#10;cmV2LnhtbFBLBQYAAAAABAAEAPUAAACGAwAAAAA=&#10;" fillcolor="black" strokecolor="white" strokeweight=".25pt"/>
                  <v:shape id="AutoShape 55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CvKsQA&#10;AADbAAAADwAAAGRycy9kb3ducmV2LnhtbESP3YrCMBSE74V9h3AWvNN0FX+opmVZEGQFwarg5aE5&#10;tmWbk9JE7fr0RhC8HGbmG2aZdqYWV2pdZVnB1zACQZxbXXGh4LBfDeYgnEfWWFsmBf/kIE0+ekuM&#10;tb3xjq6ZL0SAsItRQel9E0vp8pIMuqFtiIN3tq1BH2RbSN3iLcBNLUdRNJUGKw4LJTb0U1L+l12M&#10;gsnq1x7P0X1cy/Vs7k/ddpNNSKn+Z/e9AOGp8+/wq73WCkZjeH4JP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gryrEAAAA2wAAAA8AAAAAAAAAAAAAAAAAmAIAAGRycy9k&#10;b3ducmV2LnhtbFBLBQYAAAAABAAEAPUAAACJAwAAAAA=&#10;" fillcolor="black" strokecolor="white" strokeweight=".25pt"/>
                  <v:shape id="AutoShape 56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8zMEA&#10;AADbAAAADwAAAGRycy9kb3ducmV2LnhtbESPwYrCQBBE7wv+w9CCl2WdKEEkOooIC141yl6bTJtE&#10;Mz0h08bs3zvCwh6LqnpFrbeDa1RPXag9G5hNE1DEhbc1lwbO+ffXElQQZIuNZzLwSwG2m9HHGjPr&#10;n3yk/iSlihAOGRqoRNpM61BU5DBMfUscvavvHEqUXalth88Id42eJ8lCO6w5LlTY0r6i4n56OAP5&#10;rD3fwmft+vznsHSDpPK4pMZMxsNuBUpokP/wX/tgDcxTeH+JP0B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a/MzBAAAA2wAAAA8AAAAAAAAAAAAAAAAAmAIAAGRycy9kb3du&#10;cmV2LnhtbFBLBQYAAAAABAAEAPUAAACGAwAAAAA=&#10;" fillcolor="black" strokecolor="white" strokeweight=".25pt"/>
                </v:group>
                <v:group id="Group 57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8c8VwwAAANsAAAAP&#10;AAAAAAAAAAAAAAAAAKoCAABkcnMvZG93bnJldi54bWxQSwUGAAAAAAQABAD6AAAAmgMAAAAA&#10;">
                  <v:shape id="AutoShape 58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HIMAA&#10;AADbAAAADwAAAGRycy9kb3ducmV2LnhtbESPwYrCQBBE7wv+w9CCl0UniohERxFB8Kpx8dpk2iSa&#10;6QmZNsa/dxYW9lhU1Stqve1drTpqQ+XZwHSSgCLOva24MHDJDuMlqCDIFmvPZOBNAbabwdcaU+tf&#10;fKLuLIWKEA4pGihFmlTrkJfkMEx8Qxy9m28dSpRtoW2Lrwh3tZ4lyUI7rDgulNjQvqT8cX46A9m0&#10;udzDd+W67Hpcul7m8vyZGzMa9rsVKKFe/sN/7aM1MFvA75f4A/Tm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THIMAAAADbAAAADwAAAAAAAAAAAAAAAACYAgAAZHJzL2Rvd25y&#10;ZXYueG1sUEsFBgAAAAAEAAQA9QAAAIUDAAAAAA==&#10;" fillcolor="black" strokecolor="white" strokeweight=".25pt"/>
                  <v:shape id="AutoShape 59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pKcIA&#10;AADbAAAADwAAAGRycy9kb3ducmV2LnhtbESP3YrCMBSE7wXfIRzBO01V/KEaRQRBdkGwKnh5aI5t&#10;sTkpTdTuPr0RBC+HmfmGWawaU4oH1a6wrGDQj0AQp1YXnCk4Hbe9GQjnkTWWlknBHzlYLdutBcba&#10;PvlAj8RnIkDYxagg976KpXRpTgZd31bEwbva2qAPss6krvEZ4KaUwyiaSIMFh4UcK9rklN6Su1Ew&#10;3v7Y8zX6H5VyN535S7P/TcakVLfTrOcgPDX+G/60d1rBcArv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26kpwgAAANsAAAAPAAAAAAAAAAAAAAAAAJgCAABkcnMvZG93&#10;bnJldi54bWxQSwUGAAAAAAQABAD1AAAAhwMAAAAA&#10;" fillcolor="black" strokecolor="white" strokeweight=".25pt"/>
                  <v:shape id="AutoShape 60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2yb8A&#10;AADbAAAADwAAAGRycy9kb3ducmV2LnhtbERPTWuDQBC9F/oflin0UuqaIEWMayiFQq7VlFwHd6qm&#10;7qy4E2P/ffcQyPHxvsv96ka10BwGzwY2SQqKuPV24M7Asfl8zUEFQbY4eiYDfxRgXz0+lFhYf+Uv&#10;WmrpVAzhUKCBXmQqtA5tTw5D4ifiyP342aFEOHfazniN4W7U2zR90w4Hjg09TvTRU/tbX5yBZjMd&#10;z+FlcEtzOuRulUwu35kxz0/r+w6U0Cp38c19sAa2cWz8En+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F/bJvwAAANsAAAAPAAAAAAAAAAAAAAAAAJgCAABkcnMvZG93bnJl&#10;di54bWxQSwUGAAAAAAQABAD1AAAAhAMAAAAA&#10;" fillcolor="black" strokecolor="white" strokeweight=".25pt"/>
                </v:group>
              </v:group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0"/>
                <wp:wrapNone/>
                <wp:docPr id="1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5CBF" w:rsidRDefault="00305CBF" w:rsidP="000E5BB3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left:0;text-align:left;margin-left:-9.5pt;margin-top:-45pt;width:83.45pt;height: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AK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" filled="f" stroked="f">
                <v:textbox>
                  <w:txbxContent>
                    <w:p w:rsidR="00305CBF" w:rsidRDefault="00305CBF" w:rsidP="000E5BB3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9175D9">
        <w:rPr>
          <w:b/>
        </w:rPr>
        <w:t>6</w:t>
      </w:r>
      <w:r w:rsidR="000E5BB3">
        <w:rPr>
          <w:b/>
          <w:u w:val="single"/>
          <w:vertAlign w:val="superscript"/>
        </w:rPr>
        <w:t>a</w:t>
      </w:r>
      <w:r w:rsidR="000E5BB3">
        <w:rPr>
          <w:b/>
        </w:rPr>
        <w:t xml:space="preserve"> </w:t>
      </w:r>
      <w:r w:rsidR="000E5BB3" w:rsidRPr="003F6449">
        <w:rPr>
          <w:rFonts w:ascii="Book Antiqua" w:hAnsi="Book Antiqua"/>
          <w:b/>
        </w:rPr>
        <w:t xml:space="preserve">LISTA DE EXERCÍCIOS DE </w:t>
      </w:r>
      <w:r w:rsidR="008F0173">
        <w:rPr>
          <w:rFonts w:ascii="Book Antiqua" w:hAnsi="Book Antiqua"/>
          <w:b/>
        </w:rPr>
        <w:t>ESTATÍSTICA</w:t>
      </w:r>
      <w:r w:rsidR="00430B7F">
        <w:rPr>
          <w:rFonts w:ascii="Book Antiqua" w:hAnsi="Book Antiqua"/>
          <w:b/>
        </w:rPr>
        <w:t xml:space="preserve"> </w:t>
      </w:r>
      <w:r w:rsidR="00831950">
        <w:rPr>
          <w:rFonts w:ascii="Book Antiqua" w:hAnsi="Book Antiqua"/>
          <w:b/>
        </w:rPr>
        <w:t>E INFORMÁTICA</w:t>
      </w:r>
    </w:p>
    <w:p w:rsidR="009E30BD" w:rsidRPr="002D1D78" w:rsidRDefault="009E30BD" w:rsidP="00FB7B15">
      <w:pPr>
        <w:ind w:left="426" w:hanging="426"/>
        <w:jc w:val="both"/>
        <w:rPr>
          <w:rFonts w:ascii="Book Antiqua" w:hAnsi="Book Antiqua"/>
          <w:sz w:val="8"/>
        </w:rPr>
      </w:pPr>
    </w:p>
    <w:p w:rsidR="00B02073" w:rsidRPr="002D1D78" w:rsidRDefault="00DF0920" w:rsidP="00FB7B15">
      <w:pPr>
        <w:ind w:left="426" w:hanging="426"/>
        <w:jc w:val="both"/>
        <w:rPr>
          <w:rFonts w:ascii="Book Antiqua" w:hAnsi="Book Antiqua"/>
        </w:rPr>
      </w:pPr>
      <w:r w:rsidRPr="002D1D78">
        <w:rPr>
          <w:rFonts w:ascii="Book Antiqua" w:hAnsi="Book Antiqua"/>
        </w:rPr>
        <w:t xml:space="preserve">1) </w:t>
      </w:r>
      <w:r w:rsidRPr="002D1D78">
        <w:rPr>
          <w:rFonts w:ascii="Book Antiqua" w:hAnsi="Book Antiqua"/>
        </w:rPr>
        <w:tab/>
      </w:r>
      <w:r w:rsidR="00B02073" w:rsidRPr="002D1D78">
        <w:rPr>
          <w:rFonts w:ascii="Book Antiqua" w:hAnsi="Book Antiqua"/>
        </w:rPr>
        <w:t xml:space="preserve">Utilize o diagrama de </w:t>
      </w:r>
      <w:proofErr w:type="spellStart"/>
      <w:r w:rsidR="00B02073" w:rsidRPr="002D1D78">
        <w:rPr>
          <w:rFonts w:ascii="Book Antiqua" w:hAnsi="Book Antiqua"/>
        </w:rPr>
        <w:t>Venn</w:t>
      </w:r>
      <w:proofErr w:type="spellEnd"/>
      <w:r w:rsidR="00B02073" w:rsidRPr="002D1D78">
        <w:rPr>
          <w:rFonts w:ascii="Book Antiqua" w:hAnsi="Book Antiqua"/>
        </w:rPr>
        <w:t xml:space="preserve"> para provar as propriedade</w:t>
      </w:r>
      <w:r w:rsidR="00204B28" w:rsidRPr="002D1D78">
        <w:rPr>
          <w:rFonts w:ascii="Book Antiqua" w:hAnsi="Book Antiqua"/>
        </w:rPr>
        <w:t>s</w:t>
      </w:r>
      <w:r w:rsidR="00B02073" w:rsidRPr="002D1D78">
        <w:rPr>
          <w:rFonts w:ascii="Book Antiqua" w:hAnsi="Book Antiqua"/>
        </w:rPr>
        <w:t>:</w:t>
      </w:r>
    </w:p>
    <w:p w:rsidR="00204B28" w:rsidRPr="009E30BD" w:rsidRDefault="005E41C2">
      <w:pPr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to 11" o:spid="_x0000_s1088" type="#_x0000_t75" style="position:absolute;left:0;text-align:left;margin-left:303.2pt;margin-top:6.3pt;width:124pt;height:16pt;z-index:2516536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">
            <v:imagedata r:id="rId5" o:title=""/>
          </v:shape>
          <o:OLEObject Type="Embed" ProgID="Equation.3" ShapeID="Objeto 11" DrawAspect="Content" ObjectID="_1743862129" r:id="rId6"/>
        </w:object>
      </w:r>
      <w:r>
        <w:rPr>
          <w:rFonts w:ascii="Book Antiqua" w:hAnsi="Book Antiqua"/>
          <w:noProof/>
          <w:sz w:val="24"/>
          <w:szCs w:val="24"/>
        </w:rPr>
        <w:object w:dxaOrig="1440" w:dyaOrig="1440">
          <v:shape id="Objeto 9" o:spid="_x0000_s1087" type="#_x0000_t75" style="position:absolute;left:0;text-align:left;margin-left:166.5pt;margin-top:6.3pt;width:93pt;height:19pt;z-index:2516526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">
            <v:imagedata r:id="rId7" o:title=""/>
          </v:shape>
          <o:OLEObject Type="Embed" ProgID="Equation.3" ShapeID="Objeto 9" DrawAspect="Content" ObjectID="_1743862130" r:id="rId8"/>
        </w:object>
      </w:r>
      <w:r>
        <w:rPr>
          <w:rFonts w:ascii="Book Antiqua" w:hAnsi="Book Antiqua"/>
          <w:noProof/>
          <w:sz w:val="24"/>
          <w:szCs w:val="24"/>
        </w:rPr>
        <w:object w:dxaOrig="1440" w:dyaOrig="1440">
          <v:shape id="Objeto 6" o:spid="_x0000_s1086" type="#_x0000_t75" style="position:absolute;left:0;text-align:left;margin-left:21.95pt;margin-top:2.75pt;width:93pt;height:19pt;z-index:251651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">
            <v:imagedata r:id="rId9" o:title=""/>
          </v:shape>
          <o:OLEObject Type="Embed" ProgID="Equation.3" ShapeID="Objeto 6" DrawAspect="Content" ObjectID="_1743862131" r:id="rId10"/>
        </w:object>
      </w:r>
    </w:p>
    <w:p w:rsidR="00204B28" w:rsidRPr="009E30BD" w:rsidRDefault="005E41C2">
      <w:pPr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object w:dxaOrig="1440" w:dyaOrig="1440">
          <v:shape id="Objeto 14" o:spid="_x0000_s1090" type="#_x0000_t75" style="position:absolute;left:0;text-align:left;margin-left:165.35pt;margin-top:8.35pt;width:63pt;height:18pt;z-index:2516556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">
            <v:imagedata r:id="rId11" o:title=""/>
          </v:shape>
          <o:OLEObject Type="Embed" ProgID="Equation.3" ShapeID="Objeto 14" DrawAspect="Content" ObjectID="_1743862132" r:id="rId12"/>
        </w:object>
      </w:r>
      <w:r>
        <w:rPr>
          <w:rFonts w:ascii="Book Antiqua" w:hAnsi="Book Antiqua"/>
          <w:noProof/>
          <w:sz w:val="24"/>
          <w:szCs w:val="24"/>
        </w:rPr>
        <w:object w:dxaOrig="1440" w:dyaOrig="1440">
          <v:shape id="Objeto 22" o:spid="_x0000_s1091" type="#_x0000_t75" style="position:absolute;left:0;text-align:left;margin-left:298.1pt;margin-top:8.35pt;width:131pt;height:16pt;z-index:2516567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">
            <v:imagedata r:id="rId13" o:title=""/>
          </v:shape>
          <o:OLEObject Type="Embed" ProgID="Equation.3" ShapeID="Objeto 22" DrawAspect="Content" ObjectID="_1743862133" r:id="rId14"/>
        </w:object>
      </w:r>
      <w:r>
        <w:rPr>
          <w:rFonts w:ascii="Book Antiqua" w:hAnsi="Book Antiqua"/>
          <w:noProof/>
          <w:sz w:val="24"/>
          <w:szCs w:val="24"/>
        </w:rPr>
        <w:object w:dxaOrig="1440" w:dyaOrig="1440">
          <v:shape id="Objeto 12" o:spid="_x0000_s1089" type="#_x0000_t75" style="position:absolute;left:0;text-align:left;margin-left:22.35pt;margin-top:7.35pt;width:88pt;height:18pt;z-index:2516546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">
            <v:imagedata r:id="rId15" o:title=""/>
          </v:shape>
          <o:OLEObject Type="Embed" ProgID="Equation.3" ShapeID="Objeto 12" DrawAspect="Content" ObjectID="_1743862134" r:id="rId16"/>
        </w:object>
      </w:r>
    </w:p>
    <w:p w:rsidR="00204B28" w:rsidRPr="009E30BD" w:rsidRDefault="00204B28">
      <w:pPr>
        <w:ind w:left="426" w:hanging="426"/>
        <w:jc w:val="both"/>
        <w:rPr>
          <w:rFonts w:ascii="Book Antiqua" w:hAnsi="Book Antiqua"/>
          <w:sz w:val="24"/>
          <w:szCs w:val="24"/>
        </w:rPr>
      </w:pPr>
    </w:p>
    <w:p w:rsidR="008766FA" w:rsidRPr="002D1D78" w:rsidRDefault="008766FA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2) Reescreva as seguintes sentenças, usando a notação de conjuntos: a) o elemento x não pertence ao conjunto A; b) d é elemento do conjunto K; c) </w:t>
      </w:r>
      <w:r w:rsidR="00F2007F" w:rsidRPr="002D1D78">
        <w:rPr>
          <w:rFonts w:ascii="Book Antiqua" w:hAnsi="Book Antiqua"/>
          <w:sz w:val="20"/>
        </w:rPr>
        <w:t xml:space="preserve">A é </w:t>
      </w:r>
      <w:proofErr w:type="spellStart"/>
      <w:r w:rsidR="00F2007F" w:rsidRPr="002D1D78">
        <w:rPr>
          <w:rFonts w:ascii="Book Antiqua" w:hAnsi="Book Antiqua"/>
          <w:sz w:val="20"/>
        </w:rPr>
        <w:t>superconjunto</w:t>
      </w:r>
      <w:proofErr w:type="spellEnd"/>
      <w:r w:rsidR="00F2007F" w:rsidRPr="002D1D78">
        <w:rPr>
          <w:rFonts w:ascii="Book Antiqua" w:hAnsi="Book Antiqua"/>
          <w:sz w:val="20"/>
        </w:rPr>
        <w:t xml:space="preserve"> de B; d) o conjunto X está contido no conjunto Y; e) o conjunto G não está contido no conjunto H</w:t>
      </w:r>
      <w:r w:rsidR="00FE511D" w:rsidRPr="002D1D78">
        <w:rPr>
          <w:rFonts w:ascii="Book Antiqua" w:hAnsi="Book Antiqua"/>
          <w:sz w:val="20"/>
        </w:rPr>
        <w:t xml:space="preserve">; f) a união dos conjuntos A e B contém o conjunto A; g) o conjunto X é </w:t>
      </w:r>
      <w:proofErr w:type="spellStart"/>
      <w:r w:rsidR="00FE511D" w:rsidRPr="002D1D78">
        <w:rPr>
          <w:rFonts w:ascii="Book Antiqua" w:hAnsi="Book Antiqua"/>
          <w:sz w:val="20"/>
        </w:rPr>
        <w:t>superconjunto</w:t>
      </w:r>
      <w:proofErr w:type="spellEnd"/>
      <w:r w:rsidR="00FE511D" w:rsidRPr="002D1D78">
        <w:rPr>
          <w:rFonts w:ascii="Book Antiqua" w:hAnsi="Book Antiqua"/>
          <w:sz w:val="20"/>
        </w:rPr>
        <w:t xml:space="preserve"> da interseção dos conjuntos X e Y; h) o complementar da interseção dos conjuntos A e B é igual à união dos complementares dos conjuntos A e B;</w:t>
      </w:r>
      <w:r w:rsidR="00200EC6" w:rsidRPr="002D1D78">
        <w:rPr>
          <w:rFonts w:ascii="Book Antiqua" w:hAnsi="Book Antiqua"/>
          <w:sz w:val="20"/>
        </w:rPr>
        <w:t xml:space="preserve"> i) o complementar da união dos conjuntos A e B é igual à interseção dos complementares dos conjuntos A e B; j)</w:t>
      </w:r>
      <w:r w:rsidR="004B0783" w:rsidRPr="002D1D78">
        <w:rPr>
          <w:rFonts w:ascii="Book Antiqua" w:hAnsi="Book Antiqua"/>
          <w:sz w:val="20"/>
        </w:rPr>
        <w:t xml:space="preserve"> a interseção dos conjuntos A e B está conti</w:t>
      </w:r>
      <w:r w:rsidR="00A05627" w:rsidRPr="002D1D78">
        <w:rPr>
          <w:rFonts w:ascii="Book Antiqua" w:hAnsi="Book Antiqua"/>
          <w:sz w:val="20"/>
        </w:rPr>
        <w:t xml:space="preserve">da na união dos conjuntos A e B; o conjunto </w:t>
      </w:r>
      <w:r w:rsidR="008D5A51" w:rsidRPr="002D1D78">
        <w:rPr>
          <w:rFonts w:ascii="Book Antiqua" w:hAnsi="Book Antiqua"/>
          <w:sz w:val="20"/>
        </w:rPr>
        <w:t xml:space="preserve">formado pelos elementos </w:t>
      </w:r>
      <w:r w:rsidR="00A05627" w:rsidRPr="002D1D78">
        <w:rPr>
          <w:rFonts w:ascii="Book Antiqua" w:hAnsi="Book Antiqua"/>
          <w:sz w:val="20"/>
        </w:rPr>
        <w:t>x</w:t>
      </w:r>
      <w:r w:rsidR="008D5A51" w:rsidRPr="002D1D78">
        <w:rPr>
          <w:rFonts w:ascii="Book Antiqua" w:hAnsi="Book Antiqua"/>
          <w:sz w:val="20"/>
        </w:rPr>
        <w:t xml:space="preserve"> e y</w:t>
      </w:r>
      <w:r w:rsidR="00A05627" w:rsidRPr="002D1D78">
        <w:rPr>
          <w:rFonts w:ascii="Book Antiqua" w:hAnsi="Book Antiqua"/>
          <w:sz w:val="20"/>
        </w:rPr>
        <w:t xml:space="preserve"> pertence ao conjunto pot</w:t>
      </w:r>
      <w:r w:rsidR="0051105A" w:rsidRPr="002D1D78">
        <w:rPr>
          <w:rFonts w:ascii="Book Antiqua" w:hAnsi="Book Antiqua"/>
          <w:sz w:val="20"/>
        </w:rPr>
        <w:t>ê</w:t>
      </w:r>
      <w:r w:rsidR="00A05627" w:rsidRPr="002D1D78">
        <w:rPr>
          <w:rFonts w:ascii="Book Antiqua" w:hAnsi="Book Antiqua"/>
          <w:sz w:val="20"/>
        </w:rPr>
        <w:t>ncia de Z.</w:t>
      </w:r>
    </w:p>
    <w:p w:rsidR="000E098C" w:rsidRPr="009E30BD" w:rsidRDefault="000E098C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</w:p>
    <w:p w:rsidR="000E098C" w:rsidRPr="002D1D78" w:rsidRDefault="000E098C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3)</w:t>
      </w:r>
      <w:r w:rsidR="008B7C75" w:rsidRPr="002D1D78">
        <w:rPr>
          <w:rFonts w:ascii="Book Antiqua" w:hAnsi="Book Antiqua"/>
          <w:sz w:val="20"/>
        </w:rPr>
        <w:t xml:space="preserve"> </w:t>
      </w:r>
      <w:r w:rsidR="00C10259" w:rsidRPr="002D1D78">
        <w:rPr>
          <w:rFonts w:ascii="Book Antiqua" w:hAnsi="Book Antiqua"/>
          <w:sz w:val="20"/>
        </w:rPr>
        <w:t xml:space="preserve"> </w:t>
      </w:r>
      <w:r w:rsidR="00DD4BC0" w:rsidRPr="002D1D78">
        <w:rPr>
          <w:rFonts w:ascii="Book Antiqua" w:hAnsi="Book Antiqua"/>
          <w:sz w:val="20"/>
        </w:rPr>
        <w:t>Seja A</w:t>
      </w:r>
      <w:proofErr w:type="gramStart"/>
      <w:r w:rsidR="00DD4BC0" w:rsidRPr="002D1D78">
        <w:rPr>
          <w:rFonts w:ascii="Book Antiqua" w:hAnsi="Book Antiqua"/>
          <w:sz w:val="20"/>
        </w:rPr>
        <w:t>={</w:t>
      </w:r>
      <w:proofErr w:type="gramEnd"/>
      <w:r w:rsidR="00DD4BC0" w:rsidRPr="002D1D78">
        <w:rPr>
          <w:rFonts w:ascii="Book Antiqua" w:hAnsi="Book Antiqua"/>
          <w:sz w:val="20"/>
        </w:rPr>
        <w:t>r, s, t, u</w:t>
      </w:r>
      <w:r w:rsidR="006E3727" w:rsidRPr="002D1D78">
        <w:rPr>
          <w:rFonts w:ascii="Book Antiqua" w:hAnsi="Book Antiqua"/>
          <w:sz w:val="20"/>
        </w:rPr>
        <w:t>, v</w:t>
      </w:r>
      <w:r w:rsidR="00DD4BC0" w:rsidRPr="002D1D78">
        <w:rPr>
          <w:rFonts w:ascii="Book Antiqua" w:hAnsi="Book Antiqua"/>
          <w:sz w:val="20"/>
        </w:rPr>
        <w:t xml:space="preserve">}. Estabeleça a assertiva, certa ou errada, justificando o </w:t>
      </w:r>
      <w:r w:rsidR="009A06B7" w:rsidRPr="002D1D78">
        <w:rPr>
          <w:rFonts w:ascii="Book Antiqua" w:hAnsi="Book Antiqua"/>
          <w:sz w:val="20"/>
        </w:rPr>
        <w:t>porquê</w:t>
      </w:r>
      <w:r w:rsidR="00DD4BC0" w:rsidRPr="002D1D78">
        <w:rPr>
          <w:rFonts w:ascii="Book Antiqua" w:hAnsi="Book Antiqua"/>
          <w:sz w:val="20"/>
        </w:rPr>
        <w:t>:</w:t>
      </w:r>
    </w:p>
    <w:p w:rsidR="00DD4BC0" w:rsidRPr="002D1D78" w:rsidRDefault="00C10259" w:rsidP="00B61312">
      <w:pPr>
        <w:pStyle w:val="Ttulo"/>
        <w:ind w:left="709" w:hanging="425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position w:val="-10"/>
          <w:sz w:val="20"/>
        </w:rPr>
        <w:object w:dxaOrig="780" w:dyaOrig="320">
          <v:shape id="_x0000_i1025" type="#_x0000_t75" style="width:38.5pt;height:16.05pt" o:ole="">
            <v:imagedata r:id="rId17" o:title=""/>
          </v:shape>
          <o:OLEObject Type="Embed" ProgID="Equation.3" ShapeID="_x0000_i1025" DrawAspect="Content" ObjectID="_1743862114" r:id="rId18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position w:val="-10"/>
          <w:sz w:val="20"/>
        </w:rPr>
        <w:object w:dxaOrig="840" w:dyaOrig="320">
          <v:shape id="_x0000_i1026" type="#_x0000_t75" style="width:42.05pt;height:16.05pt" o:ole="">
            <v:imagedata r:id="rId19" o:title=""/>
          </v:shape>
          <o:OLEObject Type="Embed" ProgID="Equation.3" ShapeID="_x0000_i1026" DrawAspect="Content" ObjectID="_1743862115" r:id="rId20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position w:val="-10"/>
          <w:sz w:val="20"/>
        </w:rPr>
        <w:object w:dxaOrig="1359" w:dyaOrig="320">
          <v:shape id="_x0000_i1027" type="#_x0000_t75" style="width:68.1pt;height:16.05pt" o:ole="">
            <v:imagedata r:id="rId21" o:title=""/>
          </v:shape>
          <o:OLEObject Type="Embed" ProgID="Equation.3" ShapeID="_x0000_i1027" DrawAspect="Content" ObjectID="_1743862116" r:id="rId22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position w:val="-10"/>
          <w:sz w:val="20"/>
        </w:rPr>
        <w:object w:dxaOrig="1240" w:dyaOrig="320">
          <v:shape id="_x0000_i1028" type="#_x0000_t75" style="width:62pt;height:16.05pt" o:ole="">
            <v:imagedata r:id="rId23" o:title=""/>
          </v:shape>
          <o:OLEObject Type="Embed" ProgID="Equation.3" ShapeID="_x0000_i1028" DrawAspect="Content" ObjectID="_1743862117" r:id="rId24"/>
        </w:object>
      </w:r>
      <w:r w:rsidRPr="002D1D78">
        <w:rPr>
          <w:rFonts w:ascii="Book Antiqua" w:hAnsi="Book Antiqua"/>
          <w:sz w:val="20"/>
        </w:rPr>
        <w:tab/>
      </w:r>
    </w:p>
    <w:p w:rsidR="00C10259" w:rsidRPr="002D1D78" w:rsidRDefault="00C10259" w:rsidP="00B61312">
      <w:pPr>
        <w:pStyle w:val="Ttulo"/>
        <w:ind w:left="709" w:hanging="425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position w:val="-10"/>
          <w:sz w:val="20"/>
        </w:rPr>
        <w:object w:dxaOrig="1120" w:dyaOrig="320">
          <v:shape id="_x0000_i1036" type="#_x0000_t75" style="width:55.95pt;height:16.05pt" o:ole="">
            <v:imagedata r:id="rId25" o:title=""/>
          </v:shape>
          <o:OLEObject Type="Embed" ProgID="Equation.3" ShapeID="_x0000_i1036" DrawAspect="Content" ObjectID="_1743862118" r:id="rId26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="00A05627" w:rsidRPr="002D1D78">
        <w:rPr>
          <w:rFonts w:ascii="Book Antiqua" w:hAnsi="Book Antiqua"/>
          <w:position w:val="-10"/>
          <w:sz w:val="20"/>
        </w:rPr>
        <w:object w:dxaOrig="900" w:dyaOrig="320">
          <v:shape id="_x0000_i1037" type="#_x0000_t75" style="width:44.9pt;height:16.05pt" o:ole="">
            <v:imagedata r:id="rId27" o:title=""/>
          </v:shape>
          <o:OLEObject Type="Embed" ProgID="Equation.3" ShapeID="_x0000_i1037" DrawAspect="Content" ObjectID="_1743862119" r:id="rId28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="008D5A51" w:rsidRPr="002D1D78">
        <w:rPr>
          <w:rFonts w:ascii="Book Antiqua" w:hAnsi="Book Antiqua"/>
          <w:position w:val="-10"/>
          <w:sz w:val="20"/>
        </w:rPr>
        <w:object w:dxaOrig="940" w:dyaOrig="320">
          <v:shape id="_x0000_i1038" type="#_x0000_t75" style="width:47.4pt;height:16.05pt" o:ole="">
            <v:imagedata r:id="rId29" o:title=""/>
          </v:shape>
          <o:OLEObject Type="Embed" ProgID="Equation.3" ShapeID="_x0000_i1038" DrawAspect="Content" ObjectID="_1743862120" r:id="rId30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="008D5A51" w:rsidRPr="002D1D78">
        <w:rPr>
          <w:rFonts w:ascii="Book Antiqua" w:hAnsi="Book Antiqua"/>
          <w:position w:val="-10"/>
          <w:sz w:val="20"/>
        </w:rPr>
        <w:object w:dxaOrig="1160" w:dyaOrig="320">
          <v:shape id="_x0000_i1039" type="#_x0000_t75" style="width:58.1pt;height:16.05pt" o:ole="">
            <v:imagedata r:id="rId31" o:title=""/>
          </v:shape>
          <o:OLEObject Type="Embed" ProgID="Equation.3" ShapeID="_x0000_i1039" DrawAspect="Content" ObjectID="_1743862121" r:id="rId32"/>
        </w:object>
      </w:r>
    </w:p>
    <w:p w:rsidR="008766FA" w:rsidRPr="002D1D78" w:rsidRDefault="008766FA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</w:p>
    <w:p w:rsidR="008766FA" w:rsidRPr="002D1D78" w:rsidRDefault="009C2F5F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4) </w:t>
      </w:r>
      <w:r w:rsidR="009D0F4B" w:rsidRPr="002D1D78">
        <w:rPr>
          <w:rFonts w:ascii="Book Antiqua" w:hAnsi="Book Antiqua"/>
          <w:sz w:val="20"/>
        </w:rPr>
        <w:t>Dado A, determine P(A), se:</w:t>
      </w:r>
    </w:p>
    <w:p w:rsidR="009D0F4B" w:rsidRPr="00644632" w:rsidRDefault="009D0F4B" w:rsidP="00B61312">
      <w:pPr>
        <w:pStyle w:val="Ttulo"/>
        <w:ind w:left="709" w:hanging="426"/>
        <w:jc w:val="both"/>
        <w:rPr>
          <w:rFonts w:ascii="Book Antiqua" w:hAnsi="Book Antiqua"/>
          <w:i/>
          <w:sz w:val="16"/>
        </w:rPr>
      </w:pPr>
      <w:r w:rsidRPr="00644632">
        <w:rPr>
          <w:rFonts w:ascii="Book Antiqua" w:hAnsi="Book Antiqua"/>
          <w:i/>
          <w:sz w:val="16"/>
        </w:rPr>
        <w:t>a) A</w:t>
      </w:r>
      <w:proofErr w:type="gramStart"/>
      <w:r w:rsidRPr="00644632">
        <w:rPr>
          <w:rFonts w:ascii="Book Antiqua" w:hAnsi="Book Antiqua"/>
          <w:i/>
          <w:sz w:val="16"/>
        </w:rPr>
        <w:t>={</w:t>
      </w:r>
      <w:proofErr w:type="gramEnd"/>
      <w:r w:rsidRPr="00644632">
        <w:rPr>
          <w:rFonts w:ascii="Book Antiqua" w:hAnsi="Book Antiqua"/>
          <w:i/>
          <w:sz w:val="16"/>
        </w:rPr>
        <w:t>3,1,4}</w:t>
      </w:r>
      <w:r w:rsidRPr="00644632">
        <w:rPr>
          <w:rFonts w:ascii="Book Antiqua" w:hAnsi="Book Antiqua"/>
          <w:i/>
          <w:sz w:val="16"/>
        </w:rPr>
        <w:tab/>
      </w:r>
      <w:r w:rsidRPr="00644632">
        <w:rPr>
          <w:rFonts w:ascii="Book Antiqua" w:hAnsi="Book Antiqua"/>
          <w:i/>
          <w:sz w:val="16"/>
        </w:rPr>
        <w:tab/>
        <w:t>b) A= {{3, 1},4}</w:t>
      </w:r>
      <w:r w:rsidR="002D4B6F" w:rsidRPr="00644632">
        <w:rPr>
          <w:rFonts w:ascii="Book Antiqua" w:hAnsi="Book Antiqua"/>
          <w:i/>
          <w:sz w:val="16"/>
        </w:rPr>
        <w:tab/>
      </w:r>
      <w:r w:rsidRPr="00644632">
        <w:rPr>
          <w:rFonts w:ascii="Book Antiqua" w:hAnsi="Book Antiqua"/>
          <w:i/>
          <w:sz w:val="16"/>
        </w:rPr>
        <w:tab/>
        <w:t>c) A={1, 2, x, y}</w:t>
      </w:r>
      <w:r w:rsidRPr="00644632">
        <w:rPr>
          <w:rFonts w:ascii="Book Antiqua" w:hAnsi="Book Antiqua"/>
          <w:i/>
          <w:sz w:val="16"/>
        </w:rPr>
        <w:tab/>
      </w:r>
    </w:p>
    <w:p w:rsidR="00644632" w:rsidRDefault="00644632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</w:p>
    <w:p w:rsidR="00CA7A5A" w:rsidRPr="002D1D78" w:rsidRDefault="00CA7A5A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5) Dados os conjuntos A</w:t>
      </w:r>
      <w:proofErr w:type="gramStart"/>
      <w:r w:rsidRPr="002D1D78">
        <w:rPr>
          <w:rFonts w:ascii="Book Antiqua" w:hAnsi="Book Antiqua"/>
          <w:sz w:val="20"/>
        </w:rPr>
        <w:t>={</w:t>
      </w:r>
      <w:proofErr w:type="gramEnd"/>
      <w:r w:rsidRPr="002D1D78">
        <w:rPr>
          <w:rFonts w:ascii="Book Antiqua" w:hAnsi="Book Antiqua"/>
          <w:sz w:val="20"/>
        </w:rPr>
        <w:t>0, 1}, B={0, 1, 2} e C={2, 3}, determine:</w:t>
      </w:r>
    </w:p>
    <w:p w:rsidR="00CA7A5A" w:rsidRPr="002D1D78" w:rsidRDefault="00644632" w:rsidP="00B61312">
      <w:pPr>
        <w:pStyle w:val="Ttulo"/>
        <w:ind w:left="426" w:hanging="142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position w:val="-172"/>
          <w:sz w:val="20"/>
        </w:rPr>
        <w:object w:dxaOrig="2079" w:dyaOrig="3560">
          <v:shape id="_x0000_i1029" type="#_x0000_t75" style="width:70.95pt;height:121.9pt" o:ole="">
            <v:imagedata r:id="rId33" o:title=""/>
          </v:shape>
          <o:OLEObject Type="Embed" ProgID="Equation.3" ShapeID="_x0000_i1029" DrawAspect="Content" ObjectID="_1743862122" r:id="rId34"/>
        </w:object>
      </w:r>
      <w:r w:rsidR="00F90810" w:rsidRPr="002D1D78">
        <w:rPr>
          <w:rFonts w:ascii="Book Antiqua" w:hAnsi="Book Antiqua"/>
          <w:sz w:val="20"/>
        </w:rPr>
        <w:tab/>
      </w:r>
      <w:r w:rsidR="00F90810" w:rsidRPr="002D1D78">
        <w:rPr>
          <w:rFonts w:ascii="Book Antiqua" w:hAnsi="Book Antiqua"/>
          <w:sz w:val="20"/>
        </w:rPr>
        <w:tab/>
      </w:r>
      <w:r w:rsidR="00F90810" w:rsidRPr="002D1D78">
        <w:rPr>
          <w:rFonts w:ascii="Book Antiqua" w:hAnsi="Book Antiqua"/>
          <w:sz w:val="20"/>
        </w:rPr>
        <w:tab/>
      </w:r>
      <w:r w:rsidR="00F90810"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position w:val="-172"/>
          <w:sz w:val="20"/>
        </w:rPr>
        <w:object w:dxaOrig="2100" w:dyaOrig="3560">
          <v:shape id="_x0000_i1030" type="#_x0000_t75" style="width:72.7pt;height:122.25pt" o:ole="">
            <v:imagedata r:id="rId35" o:title=""/>
          </v:shape>
          <o:OLEObject Type="Embed" ProgID="Equation.3" ShapeID="_x0000_i1030" DrawAspect="Content" ObjectID="_1743862123" r:id="rId36"/>
        </w:object>
      </w:r>
    </w:p>
    <w:p w:rsidR="00447AD8" w:rsidRPr="002D1D78" w:rsidRDefault="00447AD8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</w:p>
    <w:p w:rsidR="00447AD8" w:rsidRPr="002D1D78" w:rsidRDefault="00447AD8" w:rsidP="00BB347C">
      <w:pPr>
        <w:pStyle w:val="Ttulo"/>
        <w:jc w:val="both"/>
        <w:rPr>
          <w:rFonts w:ascii="Book Antiqua" w:hAnsi="Book Antiqua"/>
          <w:sz w:val="20"/>
        </w:rPr>
      </w:pPr>
      <w:proofErr w:type="gramStart"/>
      <w:r w:rsidRPr="002D1D78">
        <w:rPr>
          <w:rFonts w:ascii="Book Antiqua" w:hAnsi="Book Antiqua"/>
          <w:sz w:val="20"/>
        </w:rPr>
        <w:t xml:space="preserve">6) </w:t>
      </w:r>
      <w:r w:rsidR="00586585" w:rsidRPr="002D1D78">
        <w:rPr>
          <w:rFonts w:ascii="Book Antiqua" w:hAnsi="Book Antiqua"/>
          <w:sz w:val="20"/>
        </w:rPr>
        <w:t>Num</w:t>
      </w:r>
      <w:proofErr w:type="gramEnd"/>
      <w:r w:rsidR="00586585" w:rsidRPr="002D1D78">
        <w:rPr>
          <w:rFonts w:ascii="Book Antiqua" w:hAnsi="Book Antiqua"/>
          <w:sz w:val="20"/>
        </w:rPr>
        <w:t xml:space="preserve"> avião, os passageiros são de 4 nacionalidades: argentina, brasileira, colombiana e dominicana, nas seguintes proporções: 20% de argentinos, 85% de não colombianos e 70% de não dominicanos, Qual a porcentagem de passageiros que:</w:t>
      </w:r>
    </w:p>
    <w:p w:rsidR="00586585" w:rsidRPr="007A3230" w:rsidRDefault="00586585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São brasileiros?</w:t>
      </w:r>
    </w:p>
    <w:p w:rsidR="00586585" w:rsidRPr="007A3230" w:rsidRDefault="00586585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São argentinos ou colombianos</w:t>
      </w:r>
    </w:p>
    <w:p w:rsidR="00586585" w:rsidRPr="007A3230" w:rsidRDefault="00586585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Não são brasileiros ou colombianos</w:t>
      </w:r>
    </w:p>
    <w:p w:rsidR="00586585" w:rsidRPr="007A3230" w:rsidRDefault="00586585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Não são brasileiros ou não são dominicanos</w:t>
      </w:r>
    </w:p>
    <w:p w:rsidR="00586585" w:rsidRPr="007A3230" w:rsidRDefault="005E750C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 xml:space="preserve">Não são, brasileiros </w:t>
      </w:r>
      <w:r w:rsidR="00F53B40" w:rsidRPr="007A3230">
        <w:rPr>
          <w:rFonts w:ascii="Book Antiqua" w:hAnsi="Book Antiqua"/>
          <w:i/>
          <w:sz w:val="18"/>
          <w:szCs w:val="18"/>
        </w:rPr>
        <w:t>e</w:t>
      </w:r>
      <w:r w:rsidRPr="007A3230">
        <w:rPr>
          <w:rFonts w:ascii="Book Antiqua" w:hAnsi="Book Antiqua"/>
          <w:i/>
          <w:sz w:val="18"/>
          <w:szCs w:val="18"/>
        </w:rPr>
        <w:t xml:space="preserve"> dominicanos.</w:t>
      </w:r>
    </w:p>
    <w:p w:rsidR="00E0082B" w:rsidRPr="002D1D78" w:rsidRDefault="00E0082B" w:rsidP="00E0082B">
      <w:pPr>
        <w:pStyle w:val="Ttulo"/>
        <w:jc w:val="both"/>
        <w:rPr>
          <w:rFonts w:ascii="Book Antiqua" w:hAnsi="Book Antiqua"/>
          <w:sz w:val="20"/>
        </w:rPr>
      </w:pPr>
    </w:p>
    <w:p w:rsidR="00E0082B" w:rsidRPr="002D1D78" w:rsidRDefault="00E0082B" w:rsidP="00E0082B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7) </w:t>
      </w:r>
      <w:r w:rsidR="009859E5" w:rsidRPr="002D1D78">
        <w:rPr>
          <w:rFonts w:ascii="Book Antiqua" w:hAnsi="Book Antiqua"/>
          <w:sz w:val="20"/>
        </w:rPr>
        <w:t>Uma prova de Estatística constava de 3 questões: I, II e III. A prova, aplicadas aos alunos de uma sala de aulas, apresentou o seguinte resultado: 4 alunos acertaram as 3 questões e 5 alunos erraram todas. 19 alunos erraram as questões I e II, 16 erraram as questões II e III e 10 erraram as questões I e III. 37 alunos erraram a questão II, 29 erraram a questão III e 3 erraram a questão I somente</w:t>
      </w:r>
      <w:r w:rsidR="00EA36BB" w:rsidRPr="002D1D78">
        <w:rPr>
          <w:rFonts w:ascii="Book Antiqua" w:hAnsi="Book Antiqua"/>
          <w:sz w:val="20"/>
        </w:rPr>
        <w:t>. Pergunta-se</w:t>
      </w:r>
      <w:r w:rsidR="00FC6D1F" w:rsidRPr="002D1D78">
        <w:rPr>
          <w:rFonts w:ascii="Book Antiqua" w:hAnsi="Book Antiqua"/>
          <w:sz w:val="20"/>
        </w:rPr>
        <w:t xml:space="preserve"> quantos alunos:</w:t>
      </w:r>
    </w:p>
    <w:p w:rsidR="00FC6D1F" w:rsidRPr="007A3230" w:rsidRDefault="002803EC" w:rsidP="002803EC">
      <w:pPr>
        <w:pStyle w:val="Ttulo"/>
        <w:numPr>
          <w:ilvl w:val="0"/>
          <w:numId w:val="13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Acertaram apenas duas questões?</w:t>
      </w:r>
    </w:p>
    <w:p w:rsidR="002803EC" w:rsidRPr="007A3230" w:rsidRDefault="002803EC" w:rsidP="002803EC">
      <w:pPr>
        <w:pStyle w:val="Ttulo"/>
        <w:numPr>
          <w:ilvl w:val="0"/>
          <w:numId w:val="13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Erraram apenas uma questão?</w:t>
      </w:r>
    </w:p>
    <w:p w:rsidR="002803EC" w:rsidRPr="007A3230" w:rsidRDefault="002803EC" w:rsidP="002803EC">
      <w:pPr>
        <w:pStyle w:val="Ttulo"/>
        <w:numPr>
          <w:ilvl w:val="0"/>
          <w:numId w:val="13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Fizeram a prova?</w:t>
      </w:r>
    </w:p>
    <w:p w:rsidR="00DF46D1" w:rsidRPr="002D1D78" w:rsidRDefault="00DF46D1" w:rsidP="00DF46D1">
      <w:pPr>
        <w:pStyle w:val="Ttulo"/>
        <w:jc w:val="both"/>
        <w:rPr>
          <w:rFonts w:ascii="Book Antiqua" w:hAnsi="Book Antiqua"/>
          <w:sz w:val="20"/>
        </w:rPr>
      </w:pPr>
    </w:p>
    <w:p w:rsidR="002D1B1E" w:rsidRPr="002D1D78" w:rsidRDefault="00DF46D1" w:rsidP="00DF46D1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8) Pacientes do sexo masculino fizeram exames para diabetes, num hospital, durante um ano, obtendo-se o seguinte resultado:</w:t>
      </w:r>
    </w:p>
    <w:p w:rsidR="002D1B1E" w:rsidRPr="002D1D78" w:rsidRDefault="00644632" w:rsidP="002D1B1E">
      <w:pPr>
        <w:pStyle w:val="Ttulo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object w:dxaOrig="5157" w:dyaOrig="1458">
          <v:shape id="_x0000_i1031" type="#_x0000_t75" style="width:178.55pt;height:50.6pt" o:ole="">
            <v:imagedata r:id="rId37" o:title=""/>
          </v:shape>
          <o:OLEObject Type="Embed" ProgID="Excel.Sheet.12" ShapeID="_x0000_i1031" DrawAspect="Content" ObjectID="_1743862124" r:id="rId38"/>
        </w:object>
      </w:r>
    </w:p>
    <w:p w:rsidR="00C9191E" w:rsidRPr="002D1D78" w:rsidRDefault="00C9191E" w:rsidP="00C9191E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Pergunta-se quantos pacientes:</w:t>
      </w:r>
    </w:p>
    <w:p w:rsidR="00DF46D1" w:rsidRPr="007A3230" w:rsidRDefault="00C9191E" w:rsidP="002D1B1E">
      <w:pPr>
        <w:pStyle w:val="Ttulo"/>
        <w:numPr>
          <w:ilvl w:val="0"/>
          <w:numId w:val="14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 xml:space="preserve">Acima de 40 anos têm </w:t>
      </w:r>
      <w:r w:rsidR="008F44DB" w:rsidRPr="007A3230">
        <w:rPr>
          <w:rFonts w:ascii="Book Antiqua" w:hAnsi="Book Antiqua"/>
          <w:i/>
          <w:sz w:val="18"/>
          <w:szCs w:val="18"/>
        </w:rPr>
        <w:t xml:space="preserve">pais com </w:t>
      </w:r>
      <w:r w:rsidRPr="007A3230">
        <w:rPr>
          <w:rFonts w:ascii="Book Antiqua" w:hAnsi="Book Antiqua"/>
          <w:i/>
          <w:sz w:val="18"/>
          <w:szCs w:val="18"/>
        </w:rPr>
        <w:t>diabetes?</w:t>
      </w:r>
    </w:p>
    <w:p w:rsidR="00C9191E" w:rsidRPr="007A3230" w:rsidRDefault="00C9191E" w:rsidP="002D1B1E">
      <w:pPr>
        <w:pStyle w:val="Ttulo"/>
        <w:numPr>
          <w:ilvl w:val="0"/>
          <w:numId w:val="14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Apresentam caso simples e têm pais não diabéticos</w:t>
      </w:r>
    </w:p>
    <w:p w:rsidR="00C9191E" w:rsidRPr="007A3230" w:rsidRDefault="00C9191E" w:rsidP="002D1B1E">
      <w:pPr>
        <w:pStyle w:val="Ttulo"/>
        <w:numPr>
          <w:ilvl w:val="0"/>
          <w:numId w:val="14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Não apresentam um caso grave e não têm abaixo de 40 anos?</w:t>
      </w:r>
    </w:p>
    <w:p w:rsidR="00C9191E" w:rsidRPr="007A3230" w:rsidRDefault="00C9191E" w:rsidP="002D1B1E">
      <w:pPr>
        <w:pStyle w:val="Ttulo"/>
        <w:numPr>
          <w:ilvl w:val="0"/>
          <w:numId w:val="14"/>
        </w:numPr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Não têm um caso grave e têm abaixo de 40 anos e não têm pais diabéticos?</w:t>
      </w:r>
    </w:p>
    <w:p w:rsidR="009E30BD" w:rsidRPr="002D1D78" w:rsidRDefault="009E30BD" w:rsidP="009E30BD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lastRenderedPageBreak/>
        <w:t xml:space="preserve">9) Depois de </w:t>
      </w:r>
      <w:proofErr w:type="gramStart"/>
      <w:r w:rsidRPr="002D1D78">
        <w:rPr>
          <w:rFonts w:ascii="Book Antiqua" w:hAnsi="Book Antiqua"/>
          <w:sz w:val="20"/>
        </w:rPr>
        <w:t>n</w:t>
      </w:r>
      <w:proofErr w:type="gramEnd"/>
      <w:r w:rsidRPr="002D1D78">
        <w:rPr>
          <w:rFonts w:ascii="Book Antiqua" w:hAnsi="Book Antiqua"/>
          <w:sz w:val="20"/>
        </w:rPr>
        <w:t xml:space="preserve"> dias de férias, um estudante observa que:</w:t>
      </w:r>
    </w:p>
    <w:p w:rsidR="009E30BD" w:rsidRPr="007A3230" w:rsidRDefault="00AA6E44" w:rsidP="00AA6E44">
      <w:pPr>
        <w:pStyle w:val="Ttulo"/>
        <w:ind w:left="426"/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a</w:t>
      </w:r>
      <w:r w:rsidR="009E30BD" w:rsidRPr="007A3230">
        <w:rPr>
          <w:rFonts w:ascii="Book Antiqua" w:hAnsi="Book Antiqua"/>
          <w:i/>
          <w:sz w:val="18"/>
          <w:szCs w:val="18"/>
        </w:rPr>
        <w:t>) choveu 7 vezes, de manhã ou à tarde</w:t>
      </w:r>
    </w:p>
    <w:p w:rsidR="009E30BD" w:rsidRPr="007A3230" w:rsidRDefault="00AA6E44" w:rsidP="00AA6E44">
      <w:pPr>
        <w:pStyle w:val="Ttulo"/>
        <w:ind w:left="426"/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b</w:t>
      </w:r>
      <w:r w:rsidR="009E30BD" w:rsidRPr="007A3230">
        <w:rPr>
          <w:rFonts w:ascii="Book Antiqua" w:hAnsi="Book Antiqua"/>
          <w:i/>
          <w:sz w:val="18"/>
          <w:szCs w:val="18"/>
        </w:rPr>
        <w:t>) quando chove de amanhã, não chove à tarde</w:t>
      </w:r>
    </w:p>
    <w:p w:rsidR="009E30BD" w:rsidRPr="007A3230" w:rsidRDefault="00AA6E44" w:rsidP="00AA6E44">
      <w:pPr>
        <w:pStyle w:val="Ttulo"/>
        <w:ind w:left="426"/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c</w:t>
      </w:r>
      <w:r w:rsidR="009E30BD" w:rsidRPr="007A3230">
        <w:rPr>
          <w:rFonts w:ascii="Book Antiqua" w:hAnsi="Book Antiqua"/>
          <w:i/>
          <w:sz w:val="18"/>
          <w:szCs w:val="18"/>
        </w:rPr>
        <w:t>) houve 5 tarde sem chuva</w:t>
      </w:r>
    </w:p>
    <w:p w:rsidR="007147EE" w:rsidRPr="007A3230" w:rsidRDefault="00AA6E44" w:rsidP="00AA6E44">
      <w:pPr>
        <w:pStyle w:val="Ttulo"/>
        <w:ind w:left="426"/>
        <w:jc w:val="both"/>
        <w:rPr>
          <w:rFonts w:ascii="Book Antiqua" w:hAnsi="Book Antiqua"/>
          <w:i/>
          <w:sz w:val="18"/>
          <w:szCs w:val="18"/>
        </w:rPr>
      </w:pPr>
      <w:r w:rsidRPr="007A3230">
        <w:rPr>
          <w:rFonts w:ascii="Book Antiqua" w:hAnsi="Book Antiqua"/>
          <w:i/>
          <w:sz w:val="18"/>
          <w:szCs w:val="18"/>
        </w:rPr>
        <w:t>d</w:t>
      </w:r>
      <w:r w:rsidR="007147EE" w:rsidRPr="007A3230">
        <w:rPr>
          <w:rFonts w:ascii="Book Antiqua" w:hAnsi="Book Antiqua"/>
          <w:i/>
          <w:sz w:val="18"/>
          <w:szCs w:val="18"/>
        </w:rPr>
        <w:t>) houve 6 manhãs sem chuva</w:t>
      </w:r>
    </w:p>
    <w:p w:rsidR="007147EE" w:rsidRPr="006010EC" w:rsidRDefault="007147EE" w:rsidP="009E30BD">
      <w:pPr>
        <w:pStyle w:val="Ttulo"/>
        <w:jc w:val="both"/>
        <w:rPr>
          <w:rFonts w:ascii="Book Antiqua" w:hAnsi="Book Antiqua"/>
          <w:sz w:val="20"/>
        </w:rPr>
      </w:pPr>
      <w:r w:rsidRPr="006010EC">
        <w:rPr>
          <w:rFonts w:ascii="Book Antiqua" w:hAnsi="Book Antiqua"/>
          <w:sz w:val="20"/>
        </w:rPr>
        <w:t xml:space="preserve">Então, </w:t>
      </w:r>
      <w:proofErr w:type="gramStart"/>
      <w:r w:rsidRPr="006010EC">
        <w:rPr>
          <w:rFonts w:ascii="Book Antiqua" w:hAnsi="Book Antiqua"/>
          <w:sz w:val="20"/>
        </w:rPr>
        <w:t>n</w:t>
      </w:r>
      <w:proofErr w:type="gramEnd"/>
      <w:r w:rsidRPr="006010EC">
        <w:rPr>
          <w:rFonts w:ascii="Book Antiqua" w:hAnsi="Book Antiqua"/>
          <w:sz w:val="20"/>
        </w:rPr>
        <w:t xml:space="preserve"> é igual a?</w:t>
      </w:r>
    </w:p>
    <w:p w:rsidR="007634A7" w:rsidRDefault="007634A7" w:rsidP="009E30BD">
      <w:pPr>
        <w:pStyle w:val="Ttulo"/>
        <w:jc w:val="both"/>
        <w:rPr>
          <w:rFonts w:ascii="Book Antiqua" w:hAnsi="Book Antiqua"/>
          <w:sz w:val="24"/>
          <w:szCs w:val="24"/>
        </w:rPr>
      </w:pPr>
      <w:bookmarkStart w:id="0" w:name="_GoBack"/>
      <w:bookmarkEnd w:id="0"/>
    </w:p>
    <w:p w:rsidR="007923A0" w:rsidRPr="007C029B" w:rsidRDefault="007923A0" w:rsidP="009E30BD">
      <w:pPr>
        <w:pStyle w:val="Ttulo"/>
        <w:jc w:val="both"/>
        <w:rPr>
          <w:rFonts w:ascii="Book Antiqua" w:hAnsi="Book Antiqua"/>
          <w:sz w:val="20"/>
        </w:rPr>
      </w:pPr>
      <w:r w:rsidRPr="007C029B">
        <w:rPr>
          <w:rFonts w:ascii="Book Antiqua" w:hAnsi="Book Antiqua"/>
          <w:sz w:val="20"/>
        </w:rPr>
        <w:t>10)</w:t>
      </w:r>
      <w:r w:rsidR="00305CBF" w:rsidRPr="007C029B">
        <w:rPr>
          <w:rFonts w:ascii="Book Antiqua" w:hAnsi="Book Antiqua"/>
          <w:sz w:val="20"/>
        </w:rPr>
        <w:t xml:space="preserve"> Dado o Diagrama </w:t>
      </w:r>
      <w:proofErr w:type="spellStart"/>
      <w:r w:rsidR="00305CBF" w:rsidRPr="007C029B">
        <w:rPr>
          <w:rFonts w:ascii="Book Antiqua" w:hAnsi="Book Antiqua"/>
          <w:sz w:val="20"/>
        </w:rPr>
        <w:t>Venn</w:t>
      </w:r>
      <w:proofErr w:type="spellEnd"/>
      <w:r w:rsidR="00305CBF" w:rsidRPr="007C029B">
        <w:rPr>
          <w:rFonts w:ascii="Book Antiqua" w:hAnsi="Book Antiqua"/>
          <w:sz w:val="20"/>
        </w:rPr>
        <w:t>.</w:t>
      </w:r>
    </w:p>
    <w:p w:rsidR="009C799B" w:rsidRPr="007C029B" w:rsidRDefault="007A3230" w:rsidP="009E30BD">
      <w:pPr>
        <w:pStyle w:val="Ttulo"/>
        <w:jc w:val="both"/>
        <w:rPr>
          <w:rFonts w:ascii="Book Antiqua" w:hAnsi="Book Antiqua"/>
          <w:sz w:val="20"/>
        </w:rPr>
      </w:pP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13253</wp:posOffset>
                </wp:positionV>
                <wp:extent cx="2959100" cy="1695450"/>
                <wp:effectExtent l="0" t="0" r="12700" b="19050"/>
                <wp:wrapNone/>
                <wp:docPr id="9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91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CC865" id="Rectangle 68" o:spid="_x0000_s1026" style="position:absolute;margin-left:.45pt;margin-top:1.05pt;width:233pt;height:13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fuIgIAAD4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"/>
            </w:pict>
          </mc:Fallback>
        </mc:AlternateContent>
      </w:r>
      <w:r w:rsidR="00435E29"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177800</wp:posOffset>
                </wp:positionV>
                <wp:extent cx="285750" cy="266065"/>
                <wp:effectExtent l="0" t="0" r="0" b="0"/>
                <wp:wrapNone/>
                <wp:docPr id="10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9D7" w:rsidRDefault="00FD19D7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28" type="#_x0000_t202" style="position:absolute;left:0;text-align:left;margin-left:2pt;margin-top:14pt;width:22.5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" filled="f" stroked="f">
                <v:textbox>
                  <w:txbxContent>
                    <w:p w:rsidR="00FD19D7" w:rsidRDefault="00FD19D7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435E29"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67945</wp:posOffset>
                </wp:positionV>
                <wp:extent cx="285750" cy="266065"/>
                <wp:effectExtent l="0" t="0" r="0" b="0"/>
                <wp:wrapNone/>
                <wp:docPr id="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9D7" w:rsidRDefault="00FD19D7" w:rsidP="00FD19D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9" type="#_x0000_t202" style="position:absolute;left:0;text-align:left;margin-left:107.05pt;margin-top:5.35pt;width:22.5pt;height: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mEvtwIAAMA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" filled="f" stroked="f">
                <v:textbox>
                  <w:txbxContent>
                    <w:p w:rsidR="00FD19D7" w:rsidRDefault="00FD19D7" w:rsidP="00FD19D7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35E29"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55245</wp:posOffset>
                </wp:positionV>
                <wp:extent cx="958850" cy="955040"/>
                <wp:effectExtent l="0" t="0" r="0" b="0"/>
                <wp:wrapNone/>
                <wp:docPr id="7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0" cy="955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03BFAC9" id="Oval 73" o:spid="_x0000_s1026" style="position:absolute;margin-left:79.45pt;margin-top:4.35pt;width:75.5pt;height:75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" filled="f"/>
            </w:pict>
          </mc:Fallback>
        </mc:AlternateContent>
      </w:r>
      <w:r w:rsidR="00435E29"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ragraph">
                  <wp:posOffset>591185</wp:posOffset>
                </wp:positionV>
                <wp:extent cx="285750" cy="266065"/>
                <wp:effectExtent l="0" t="0" r="0" b="0"/>
                <wp:wrapNone/>
                <wp:docPr id="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9D7" w:rsidRDefault="00FD19D7" w:rsidP="00FD19D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0" type="#_x0000_t202" style="position:absolute;left:0;text-align:left;margin-left:179.05pt;margin-top:46.55pt;width:22.5pt;height:20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RMuAIAAME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" filled="f" stroked="f">
                <v:textbox>
                  <w:txbxContent>
                    <w:p w:rsidR="00FD19D7" w:rsidRDefault="00FD19D7" w:rsidP="00FD19D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35E29"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310515</wp:posOffset>
                </wp:positionV>
                <wp:extent cx="1035050" cy="939800"/>
                <wp:effectExtent l="0" t="0" r="0" b="0"/>
                <wp:wrapNone/>
                <wp:docPr id="5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0" cy="939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3E3C03" id="Oval 72" o:spid="_x0000_s1026" style="position:absolute;margin-left:127.45pt;margin-top:24.45pt;width:81.5pt;height:7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" filled="f"/>
            </w:pict>
          </mc:Fallback>
        </mc:AlternateContent>
      </w:r>
      <w:r w:rsidR="00435E29"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339725</wp:posOffset>
                </wp:positionV>
                <wp:extent cx="1035050" cy="939800"/>
                <wp:effectExtent l="0" t="0" r="0" b="0"/>
                <wp:wrapNone/>
                <wp:docPr id="4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0" cy="939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58708E7" id="Oval 69" o:spid="_x0000_s1026" style="position:absolute;margin-left:26.45pt;margin-top:26.75pt;width:81.5pt;height:7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" filled="f"/>
            </w:pict>
          </mc:Fallback>
        </mc:AlternateContent>
      </w:r>
      <w:r w:rsidR="00435E29"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495300</wp:posOffset>
                </wp:positionV>
                <wp:extent cx="285750" cy="266065"/>
                <wp:effectExtent l="0" t="0" r="0" b="0"/>
                <wp:wrapNone/>
                <wp:docPr id="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9D7" w:rsidRDefault="00FD19D7" w:rsidP="00FD19D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1" type="#_x0000_t202" style="position:absolute;left:0;text-align:left;margin-left:34.05pt;margin-top:39pt;width:22.5pt;height:20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NtuAIAAME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" filled="f" stroked="f">
                <v:textbox>
                  <w:txbxContent>
                    <w:p w:rsidR="00FD19D7" w:rsidRDefault="00FD19D7" w:rsidP="00FD19D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35E29"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642620</wp:posOffset>
                </wp:positionV>
                <wp:extent cx="958850" cy="955040"/>
                <wp:effectExtent l="0" t="0" r="0" b="0"/>
                <wp:wrapNone/>
                <wp:docPr id="2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0" cy="955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684033B" id="Oval 75" o:spid="_x0000_s1026" style="position:absolute;margin-left:78.95pt;margin-top:50.6pt;width:75.5pt;height:75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" filled="f"/>
            </w:pict>
          </mc:Fallback>
        </mc:AlternateContent>
      </w:r>
      <w:r w:rsidR="00435E29"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1105535</wp:posOffset>
                </wp:positionV>
                <wp:extent cx="285750" cy="266065"/>
                <wp:effectExtent l="0" t="0" r="0" b="0"/>
                <wp:wrapNone/>
                <wp:docPr id="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9D7" w:rsidRDefault="00FD19D7" w:rsidP="00FD19D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2" type="#_x0000_t202" style="position:absolute;left:0;text-align:left;margin-left:106.05pt;margin-top:87.05pt;width:22.5pt;height:20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" filled="f" stroked="f">
                <v:textbox>
                  <w:txbxContent>
                    <w:p w:rsidR="00FD19D7" w:rsidRDefault="00FD19D7" w:rsidP="00FD19D7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F7399B" w:rsidRDefault="00F7399B" w:rsidP="009E30BD">
      <w:pPr>
        <w:pStyle w:val="Ttulo"/>
        <w:jc w:val="both"/>
        <w:rPr>
          <w:rFonts w:ascii="Book Antiqua" w:hAnsi="Book Antiqua"/>
          <w:sz w:val="20"/>
        </w:rPr>
      </w:pPr>
    </w:p>
    <w:p w:rsidR="00F7399B" w:rsidRPr="007C029B" w:rsidRDefault="00F73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  <w:r w:rsidRPr="007C029B">
        <w:rPr>
          <w:rFonts w:ascii="Book Antiqua" w:hAnsi="Book Antiqua"/>
          <w:sz w:val="20"/>
        </w:rPr>
        <w:t>Pede-se assinalar sobre ele, um de cada vez, os seguintes conjuntos:</w:t>
      </w:r>
    </w:p>
    <w:p w:rsidR="009175D9" w:rsidRDefault="007A3230" w:rsidP="006010EC">
      <w:pPr>
        <w:pStyle w:val="Ttulo"/>
        <w:ind w:left="284"/>
        <w:jc w:val="both"/>
        <w:rPr>
          <w:rFonts w:ascii="Book Antiqua" w:hAnsi="Book Antiqua"/>
          <w:sz w:val="24"/>
          <w:szCs w:val="24"/>
        </w:rPr>
      </w:pPr>
      <w:r w:rsidRPr="002D0343">
        <w:rPr>
          <w:rFonts w:ascii="Book Antiqua" w:hAnsi="Book Antiqua"/>
          <w:position w:val="-82"/>
          <w:sz w:val="24"/>
          <w:szCs w:val="24"/>
        </w:rPr>
        <w:object w:dxaOrig="2079" w:dyaOrig="1760">
          <v:shape id="_x0000_i1032" type="#_x0000_t75" style="width:74.85pt;height:63.8pt" o:ole="">
            <v:imagedata r:id="rId39" o:title=""/>
          </v:shape>
          <o:OLEObject Type="Embed" ProgID="Equation.3" ShapeID="_x0000_i1032" DrawAspect="Content" ObjectID="_1743862125" r:id="rId40"/>
        </w:object>
      </w:r>
      <w:r w:rsidR="002D0343">
        <w:rPr>
          <w:rFonts w:ascii="Book Antiqua" w:hAnsi="Book Antiqua"/>
          <w:sz w:val="24"/>
          <w:szCs w:val="24"/>
        </w:rPr>
        <w:tab/>
      </w:r>
      <w:r w:rsidR="002D0343">
        <w:rPr>
          <w:rFonts w:ascii="Book Antiqua" w:hAnsi="Book Antiqua"/>
          <w:sz w:val="24"/>
          <w:szCs w:val="24"/>
        </w:rPr>
        <w:tab/>
      </w:r>
      <w:r w:rsidR="002D0343">
        <w:rPr>
          <w:rFonts w:ascii="Book Antiqua" w:hAnsi="Book Antiqua"/>
          <w:sz w:val="24"/>
          <w:szCs w:val="24"/>
        </w:rPr>
        <w:tab/>
      </w:r>
      <w:r w:rsidR="002D0343">
        <w:rPr>
          <w:rFonts w:ascii="Book Antiqua" w:hAnsi="Book Antiqua"/>
          <w:sz w:val="24"/>
          <w:szCs w:val="24"/>
        </w:rPr>
        <w:tab/>
      </w:r>
      <w:r w:rsidR="002D0343">
        <w:rPr>
          <w:rFonts w:ascii="Book Antiqua" w:hAnsi="Book Antiqua"/>
          <w:sz w:val="24"/>
          <w:szCs w:val="24"/>
        </w:rPr>
        <w:tab/>
      </w:r>
      <w:r w:rsidRPr="002D0343">
        <w:rPr>
          <w:rFonts w:ascii="Book Antiqua" w:hAnsi="Book Antiqua"/>
          <w:position w:val="-82"/>
          <w:sz w:val="24"/>
          <w:szCs w:val="24"/>
        </w:rPr>
        <w:object w:dxaOrig="2980" w:dyaOrig="1760">
          <v:shape id="_x0000_i1033" type="#_x0000_t75" style="width:117.6pt;height:69.5pt" o:ole="">
            <v:imagedata r:id="rId41" o:title=""/>
          </v:shape>
          <o:OLEObject Type="Embed" ProgID="Equation.3" ShapeID="_x0000_i1033" DrawAspect="Content" ObjectID="_1743862126" r:id="rId42"/>
        </w:object>
      </w:r>
    </w:p>
    <w:p w:rsidR="009175D9" w:rsidRPr="009175D9" w:rsidRDefault="009175D9" w:rsidP="009175D9"/>
    <w:p w:rsidR="009175D9" w:rsidRPr="004E038E" w:rsidRDefault="006010EC" w:rsidP="009175D9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1</w:t>
      </w:r>
      <w:r w:rsidR="009175D9" w:rsidRPr="004E038E">
        <w:rPr>
          <w:rFonts w:ascii="Book Antiqua" w:hAnsi="Book Antiqua"/>
          <w:sz w:val="20"/>
        </w:rPr>
        <w:t xml:space="preserve">1) </w:t>
      </w:r>
      <w:proofErr w:type="gramStart"/>
      <w:r w:rsidR="009175D9" w:rsidRPr="004E038E">
        <w:rPr>
          <w:rFonts w:ascii="Book Antiqua" w:hAnsi="Book Antiqua"/>
          <w:sz w:val="20"/>
        </w:rPr>
        <w:t xml:space="preserve"> Para</w:t>
      </w:r>
      <w:proofErr w:type="gramEnd"/>
      <w:r w:rsidR="009175D9" w:rsidRPr="004E038E">
        <w:rPr>
          <w:rFonts w:ascii="Book Antiqua" w:hAnsi="Book Antiqua"/>
          <w:sz w:val="20"/>
        </w:rPr>
        <w:t xml:space="preserve"> cada um dos casos abaixo, escreva o espaço amostral correspondente e conte seus elementos.</w:t>
      </w:r>
    </w:p>
    <w:p w:rsidR="009175D9" w:rsidRPr="007A3230" w:rsidRDefault="009175D9" w:rsidP="009175D9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Uma moeda é lançada duas vezes e observa-se as faces obtidas.</w:t>
      </w:r>
    </w:p>
    <w:p w:rsidR="009175D9" w:rsidRPr="007A3230" w:rsidRDefault="009175D9" w:rsidP="009175D9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 xml:space="preserve">Um dado é lançado duas vezes e a ocorrência de face par ou </w:t>
      </w:r>
      <w:proofErr w:type="spellStart"/>
      <w:r w:rsidRPr="007A3230">
        <w:rPr>
          <w:rFonts w:ascii="Book Antiqua" w:hAnsi="Book Antiqua"/>
          <w:sz w:val="18"/>
          <w:szCs w:val="18"/>
        </w:rPr>
        <w:t>impar</w:t>
      </w:r>
      <w:proofErr w:type="spellEnd"/>
      <w:r w:rsidRPr="007A3230">
        <w:rPr>
          <w:rFonts w:ascii="Book Antiqua" w:hAnsi="Book Antiqua"/>
          <w:sz w:val="18"/>
          <w:szCs w:val="18"/>
        </w:rPr>
        <w:t xml:space="preserve"> é observada</w:t>
      </w:r>
    </w:p>
    <w:p w:rsidR="009175D9" w:rsidRPr="007A3230" w:rsidRDefault="009175D9" w:rsidP="009175D9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Uma urna contém 10 bolas azuis e 10 vermelhas com dimensões rigorosamente iguais. Três bolas são selecionadas ao acaso com reposição e as cores são anotadas.</w:t>
      </w:r>
    </w:p>
    <w:p w:rsidR="009175D9" w:rsidRPr="007A3230" w:rsidRDefault="009175D9" w:rsidP="009175D9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Em uma cidade, famílias com 3 crianças são selecionadas ao acaso, anotando-se o sexo de cada uma.</w:t>
      </w:r>
    </w:p>
    <w:p w:rsidR="009175D9" w:rsidRPr="007A3230" w:rsidRDefault="009175D9" w:rsidP="009175D9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Dois dados são lançados simultaneamente e estamos interessados na soma das faces observadas.</w:t>
      </w:r>
    </w:p>
    <w:p w:rsidR="009175D9" w:rsidRPr="007A3230" w:rsidRDefault="009175D9" w:rsidP="009175D9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Uma máquina produz 20 peças por hora, escolhe-se um instante qualquer e observa-se o número de peças defeituosas na próxima hora.</w:t>
      </w:r>
    </w:p>
    <w:p w:rsidR="009175D9" w:rsidRPr="007A3230" w:rsidRDefault="009175D9" w:rsidP="009175D9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Uma moeda é lançada consecutivamente até o aparecimento da primeira cara.</w:t>
      </w:r>
    </w:p>
    <w:p w:rsidR="009175D9" w:rsidRPr="007A3230" w:rsidRDefault="009175D9" w:rsidP="009175D9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 xml:space="preserve">Um dado é lançado juntamente com duas moedas e observa-se as faces par (P) ou </w:t>
      </w:r>
      <w:proofErr w:type="spellStart"/>
      <w:r w:rsidRPr="007A3230">
        <w:rPr>
          <w:rFonts w:ascii="Book Antiqua" w:hAnsi="Book Antiqua"/>
          <w:sz w:val="18"/>
          <w:szCs w:val="18"/>
        </w:rPr>
        <w:t>impar</w:t>
      </w:r>
      <w:proofErr w:type="spellEnd"/>
      <w:r w:rsidRPr="007A3230">
        <w:rPr>
          <w:rFonts w:ascii="Book Antiqua" w:hAnsi="Book Antiqua"/>
          <w:sz w:val="18"/>
          <w:szCs w:val="18"/>
        </w:rPr>
        <w:t xml:space="preserve"> (I) do dado as faces Cara (Ca) ou Coroa (</w:t>
      </w:r>
      <w:proofErr w:type="spellStart"/>
      <w:r w:rsidRPr="007A3230">
        <w:rPr>
          <w:rFonts w:ascii="Book Antiqua" w:hAnsi="Book Antiqua"/>
          <w:sz w:val="18"/>
          <w:szCs w:val="18"/>
        </w:rPr>
        <w:t>Co</w:t>
      </w:r>
      <w:proofErr w:type="spellEnd"/>
      <w:r w:rsidRPr="007A3230">
        <w:rPr>
          <w:rFonts w:ascii="Book Antiqua" w:hAnsi="Book Antiqua"/>
          <w:sz w:val="18"/>
          <w:szCs w:val="18"/>
        </w:rPr>
        <w:t>) das moedas.</w:t>
      </w:r>
    </w:p>
    <w:p w:rsidR="009175D9" w:rsidRPr="004E038E" w:rsidRDefault="009175D9" w:rsidP="009175D9">
      <w:pPr>
        <w:pStyle w:val="Ttulo"/>
        <w:ind w:left="1440"/>
        <w:jc w:val="both"/>
        <w:rPr>
          <w:rFonts w:ascii="Book Antiqua" w:hAnsi="Book Antiqua"/>
          <w:sz w:val="20"/>
        </w:rPr>
      </w:pPr>
    </w:p>
    <w:p w:rsidR="009175D9" w:rsidRPr="004E038E" w:rsidRDefault="006010EC" w:rsidP="009175D9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1</w:t>
      </w:r>
      <w:r w:rsidR="009175D9" w:rsidRPr="004E038E">
        <w:rPr>
          <w:rFonts w:ascii="Book Antiqua" w:hAnsi="Book Antiqua"/>
          <w:sz w:val="20"/>
        </w:rPr>
        <w:t xml:space="preserve">2)   </w:t>
      </w:r>
      <w:proofErr w:type="gramStart"/>
      <w:r w:rsidR="009175D9" w:rsidRPr="004E038E">
        <w:rPr>
          <w:rFonts w:ascii="Book Antiqua" w:hAnsi="Book Antiqua"/>
          <w:sz w:val="20"/>
        </w:rPr>
        <w:t xml:space="preserve"> Sendo</w:t>
      </w:r>
      <w:proofErr w:type="gramEnd"/>
      <w:r w:rsidR="009175D9" w:rsidRPr="004E038E">
        <w:rPr>
          <w:rFonts w:ascii="Book Antiqua" w:hAnsi="Book Antiqua"/>
          <w:sz w:val="20"/>
        </w:rPr>
        <w:t xml:space="preserve"> A e B dois eventos em um mesmo espaço amostral, "traduza" para a linguagem da Teoria dos Conjuntos as seguintes situações.</w:t>
      </w:r>
    </w:p>
    <w:p w:rsidR="009175D9" w:rsidRPr="007A3230" w:rsidRDefault="009175D9" w:rsidP="009175D9">
      <w:pPr>
        <w:pStyle w:val="Ttulo"/>
        <w:numPr>
          <w:ilvl w:val="1"/>
          <w:numId w:val="11"/>
        </w:numPr>
        <w:ind w:left="1418"/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Pelo menos um dos eventos ocorre.</w:t>
      </w:r>
    </w:p>
    <w:p w:rsidR="009175D9" w:rsidRPr="007A3230" w:rsidRDefault="009175D9" w:rsidP="009175D9">
      <w:pPr>
        <w:pStyle w:val="Ttulo"/>
        <w:numPr>
          <w:ilvl w:val="1"/>
          <w:numId w:val="11"/>
        </w:numPr>
        <w:ind w:left="1418"/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 xml:space="preserve">O evento A </w:t>
      </w:r>
      <w:proofErr w:type="gramStart"/>
      <w:r w:rsidRPr="007A3230">
        <w:rPr>
          <w:rFonts w:ascii="Book Antiqua" w:hAnsi="Book Antiqua"/>
          <w:sz w:val="18"/>
          <w:szCs w:val="18"/>
        </w:rPr>
        <w:t>ocorre</w:t>
      </w:r>
      <w:proofErr w:type="gramEnd"/>
      <w:r w:rsidRPr="007A3230">
        <w:rPr>
          <w:rFonts w:ascii="Book Antiqua" w:hAnsi="Book Antiqua"/>
          <w:sz w:val="18"/>
          <w:szCs w:val="18"/>
        </w:rPr>
        <w:t xml:space="preserve"> mas B não.</w:t>
      </w:r>
    </w:p>
    <w:p w:rsidR="009175D9" w:rsidRPr="007A3230" w:rsidRDefault="009175D9" w:rsidP="009175D9">
      <w:pPr>
        <w:pStyle w:val="Ttulo"/>
        <w:numPr>
          <w:ilvl w:val="1"/>
          <w:numId w:val="11"/>
        </w:numPr>
        <w:ind w:left="1418"/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Nenhum deles ocorre.</w:t>
      </w:r>
    </w:p>
    <w:p w:rsidR="009175D9" w:rsidRPr="007A3230" w:rsidRDefault="009175D9" w:rsidP="009175D9">
      <w:pPr>
        <w:pStyle w:val="Ttulo"/>
        <w:numPr>
          <w:ilvl w:val="1"/>
          <w:numId w:val="11"/>
        </w:numPr>
        <w:ind w:left="1418"/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Exatamente um dos eventos ocorre.</w:t>
      </w:r>
    </w:p>
    <w:p w:rsidR="009175D9" w:rsidRPr="004E038E" w:rsidRDefault="006010EC" w:rsidP="009175D9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1</w:t>
      </w:r>
      <w:r w:rsidR="009175D9" w:rsidRPr="004E038E">
        <w:rPr>
          <w:rFonts w:ascii="Book Antiqua" w:hAnsi="Book Antiqua"/>
          <w:sz w:val="20"/>
        </w:rPr>
        <w:t xml:space="preserve">3)   </w:t>
      </w:r>
      <w:proofErr w:type="gramStart"/>
      <w:r w:rsidR="009175D9" w:rsidRPr="004E038E">
        <w:rPr>
          <w:rFonts w:ascii="Book Antiqua" w:hAnsi="Book Antiqua"/>
          <w:sz w:val="20"/>
        </w:rPr>
        <w:t xml:space="preserve"> Uma</w:t>
      </w:r>
      <w:proofErr w:type="gramEnd"/>
      <w:r w:rsidR="009175D9" w:rsidRPr="004E038E">
        <w:rPr>
          <w:rFonts w:ascii="Book Antiqua" w:hAnsi="Book Antiqua"/>
          <w:sz w:val="20"/>
        </w:rPr>
        <w:t xml:space="preserve"> universidade tem 10 mil alunos dos quais 4 mil são considerados esportistas. Temos, ainda, que 500 alunos são do curso de biologia diurno, 700 da biologia noturno, 100 são esportistas e da biologia diurno e 200 são esportistas e da biologia noturno. Um aluno é escolhido ao acaso e pergunta-se a probabilidade de: a) </w:t>
      </w:r>
      <w:r w:rsidR="009175D9">
        <w:rPr>
          <w:rFonts w:ascii="Book Antiqua" w:hAnsi="Book Antiqua"/>
          <w:sz w:val="20"/>
        </w:rPr>
        <w:t>Ser esportista</w:t>
      </w:r>
      <w:r w:rsidR="009175D9" w:rsidRPr="004E038E">
        <w:rPr>
          <w:rFonts w:ascii="Book Antiqua" w:hAnsi="Book Antiqua"/>
          <w:sz w:val="20"/>
        </w:rPr>
        <w:t xml:space="preserve">; </w:t>
      </w:r>
      <w:proofErr w:type="gramStart"/>
      <w:r w:rsidR="009175D9" w:rsidRPr="004E038E">
        <w:rPr>
          <w:rFonts w:ascii="Book Antiqua" w:hAnsi="Book Antiqua"/>
          <w:sz w:val="20"/>
        </w:rPr>
        <w:t>b)Ser</w:t>
      </w:r>
      <w:proofErr w:type="gramEnd"/>
      <w:r w:rsidR="009175D9" w:rsidRPr="004E038E">
        <w:rPr>
          <w:rFonts w:ascii="Book Antiqua" w:hAnsi="Book Antiqua"/>
          <w:sz w:val="20"/>
        </w:rPr>
        <w:t xml:space="preserve"> esportista e aluno da biologia noturno; c) Não ser da biologia; d) Ser esportista ou aluno da biologia; e) Não ser esportista, nem aluno da biologia. </w:t>
      </w:r>
    </w:p>
    <w:p w:rsidR="009175D9" w:rsidRPr="004E038E" w:rsidRDefault="009175D9" w:rsidP="009175D9">
      <w:pPr>
        <w:pStyle w:val="Ttulo"/>
        <w:ind w:left="1440"/>
        <w:jc w:val="both"/>
        <w:rPr>
          <w:rFonts w:ascii="Book Antiqua" w:hAnsi="Book Antiqua"/>
          <w:sz w:val="20"/>
        </w:rPr>
      </w:pPr>
    </w:p>
    <w:p w:rsidR="009175D9" w:rsidRPr="004E038E" w:rsidRDefault="006010EC" w:rsidP="009175D9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1</w:t>
      </w:r>
      <w:r w:rsidR="009175D9" w:rsidRPr="004E038E">
        <w:rPr>
          <w:rFonts w:ascii="Book Antiqua" w:hAnsi="Book Antiqua"/>
          <w:sz w:val="20"/>
        </w:rPr>
        <w:t>4)   Sejam A e B dois eventos em um dado espaço amostral, tais que</w:t>
      </w:r>
      <w:r w:rsidR="009175D9">
        <w:rPr>
          <w:rFonts w:ascii="Book Antiqua" w:hAnsi="Book Antiqua"/>
          <w:sz w:val="20"/>
        </w:rPr>
        <w:t xml:space="preserve"> as probabilidades:</w:t>
      </w:r>
      <w:r w:rsidR="009175D9" w:rsidRPr="004E038E">
        <w:rPr>
          <w:rFonts w:ascii="Book Antiqua" w:hAnsi="Book Antiqua"/>
          <w:sz w:val="20"/>
        </w:rPr>
        <w:t xml:space="preserve"> </w:t>
      </w:r>
      <w:proofErr w:type="gramStart"/>
      <w:r w:rsidR="009175D9" w:rsidRPr="004E038E">
        <w:rPr>
          <w:rFonts w:ascii="Book Antiqua" w:hAnsi="Book Antiqua"/>
          <w:i/>
          <w:sz w:val="20"/>
        </w:rPr>
        <w:t>P(</w:t>
      </w:r>
      <w:proofErr w:type="gramEnd"/>
      <w:r w:rsidR="009175D9" w:rsidRPr="004E038E">
        <w:rPr>
          <w:rFonts w:ascii="Book Antiqua" w:hAnsi="Book Antiqua"/>
          <w:i/>
          <w:sz w:val="20"/>
        </w:rPr>
        <w:t>A)</w:t>
      </w:r>
      <w:r w:rsidR="009175D9" w:rsidRPr="004E038E">
        <w:rPr>
          <w:rFonts w:ascii="Book Antiqua" w:hAnsi="Book Antiqua"/>
          <w:sz w:val="20"/>
        </w:rPr>
        <w:t xml:space="preserve"> = 0,2; </w:t>
      </w:r>
      <w:r w:rsidR="009175D9" w:rsidRPr="004E038E">
        <w:rPr>
          <w:rFonts w:ascii="Book Antiqua" w:hAnsi="Book Antiqua"/>
          <w:i/>
          <w:sz w:val="20"/>
        </w:rPr>
        <w:t>P(B)</w:t>
      </w:r>
      <w:r w:rsidR="009175D9" w:rsidRPr="004E038E">
        <w:rPr>
          <w:rFonts w:ascii="Book Antiqua" w:hAnsi="Book Antiqua"/>
          <w:sz w:val="20"/>
        </w:rPr>
        <w:t>=</w:t>
      </w:r>
      <w:r w:rsidR="009175D9" w:rsidRPr="004E038E">
        <w:rPr>
          <w:rFonts w:ascii="Book Antiqua" w:hAnsi="Book Antiqua"/>
          <w:i/>
          <w:sz w:val="20"/>
        </w:rPr>
        <w:t>p</w:t>
      </w:r>
      <w:r w:rsidR="009175D9" w:rsidRPr="004E038E">
        <w:rPr>
          <w:rFonts w:ascii="Book Antiqua" w:hAnsi="Book Antiqua"/>
          <w:sz w:val="20"/>
        </w:rPr>
        <w:t xml:space="preserve">; </w:t>
      </w:r>
      <w:r w:rsidR="009175D9" w:rsidRPr="004E038E">
        <w:rPr>
          <w:rFonts w:ascii="Book Antiqua" w:hAnsi="Book Antiqua"/>
          <w:i/>
          <w:sz w:val="20"/>
        </w:rPr>
        <w:t>P(A</w:t>
      </w:r>
      <w:r w:rsidR="009175D9" w:rsidRPr="004E038E">
        <w:rPr>
          <w:rFonts w:ascii="Book Antiqua" w:hAnsi="Book Antiqua"/>
          <w:i/>
          <w:sz w:val="20"/>
        </w:rPr>
        <w:sym w:font="Symbol" w:char="F0C8"/>
      </w:r>
      <w:r w:rsidR="009175D9" w:rsidRPr="004E038E">
        <w:rPr>
          <w:rFonts w:ascii="Book Antiqua" w:hAnsi="Book Antiqua"/>
          <w:i/>
          <w:sz w:val="20"/>
        </w:rPr>
        <w:t>B)</w:t>
      </w:r>
      <w:r w:rsidR="009175D9" w:rsidRPr="004E038E">
        <w:rPr>
          <w:rFonts w:ascii="Book Antiqua" w:hAnsi="Book Antiqua"/>
          <w:sz w:val="20"/>
        </w:rPr>
        <w:t xml:space="preserve">=0,5 e </w:t>
      </w:r>
      <w:r w:rsidR="009175D9" w:rsidRPr="004E038E">
        <w:rPr>
          <w:rFonts w:ascii="Book Antiqua" w:hAnsi="Book Antiqua"/>
          <w:i/>
          <w:sz w:val="20"/>
        </w:rPr>
        <w:t>P(A</w:t>
      </w:r>
      <w:r w:rsidR="009175D9" w:rsidRPr="004E038E">
        <w:rPr>
          <w:rFonts w:ascii="Book Antiqua" w:hAnsi="Book Antiqua"/>
          <w:i/>
          <w:sz w:val="20"/>
        </w:rPr>
        <w:sym w:font="Symbol" w:char="F0C7"/>
      </w:r>
      <w:r w:rsidR="009175D9" w:rsidRPr="004E038E">
        <w:rPr>
          <w:rFonts w:ascii="Book Antiqua" w:hAnsi="Book Antiqua"/>
          <w:i/>
          <w:sz w:val="20"/>
        </w:rPr>
        <w:t>B)</w:t>
      </w:r>
      <w:r w:rsidR="009175D9" w:rsidRPr="004E038E">
        <w:rPr>
          <w:rFonts w:ascii="Book Antiqua" w:hAnsi="Book Antiqua"/>
          <w:sz w:val="20"/>
        </w:rPr>
        <w:t xml:space="preserve">=0,1. Determine o valor de </w:t>
      </w:r>
      <w:r w:rsidR="009175D9" w:rsidRPr="004E038E">
        <w:rPr>
          <w:rFonts w:ascii="Book Antiqua" w:hAnsi="Book Antiqua"/>
          <w:i/>
          <w:sz w:val="20"/>
        </w:rPr>
        <w:t>p</w:t>
      </w:r>
      <w:r w:rsidR="009175D9" w:rsidRPr="004E038E">
        <w:rPr>
          <w:rFonts w:ascii="Book Antiqua" w:hAnsi="Book Antiqua"/>
          <w:sz w:val="20"/>
        </w:rPr>
        <w:t>.</w:t>
      </w:r>
    </w:p>
    <w:p w:rsidR="009175D9" w:rsidRPr="004E038E" w:rsidRDefault="009175D9" w:rsidP="009175D9">
      <w:pPr>
        <w:pStyle w:val="Ttulo"/>
        <w:ind w:left="720"/>
        <w:jc w:val="both"/>
        <w:rPr>
          <w:rFonts w:ascii="Book Antiqua" w:hAnsi="Book Antiqua"/>
          <w:sz w:val="20"/>
        </w:rPr>
      </w:pPr>
    </w:p>
    <w:p w:rsidR="009175D9" w:rsidRPr="004E038E" w:rsidRDefault="006010EC" w:rsidP="009175D9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1</w:t>
      </w:r>
      <w:r w:rsidR="009175D9" w:rsidRPr="004E038E">
        <w:rPr>
          <w:rFonts w:ascii="Book Antiqua" w:hAnsi="Book Antiqua"/>
          <w:sz w:val="20"/>
        </w:rPr>
        <w:t>5)    Dois processadores tipos A e B são colocados em teste por 50 mil horas. A probabilidade de que um erro de cálculo aconteça em um processador do tipo A é de 1/30, no tipo B, 1/80 e, em ambos, 1/1000. Qual a probabilidade de que:</w:t>
      </w:r>
    </w:p>
    <w:p w:rsidR="009175D9" w:rsidRPr="004E038E" w:rsidRDefault="009175D9" w:rsidP="009175D9">
      <w:pPr>
        <w:pStyle w:val="Ttulo"/>
        <w:numPr>
          <w:ilvl w:val="0"/>
          <w:numId w:val="17"/>
        </w:numPr>
        <w:ind w:left="1440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Pelo menos um dos processadores tenha apresentado erro?</w:t>
      </w:r>
    </w:p>
    <w:p w:rsidR="009175D9" w:rsidRPr="004E038E" w:rsidRDefault="009175D9" w:rsidP="009175D9">
      <w:pPr>
        <w:pStyle w:val="Ttulo"/>
        <w:numPr>
          <w:ilvl w:val="0"/>
          <w:numId w:val="17"/>
        </w:numPr>
        <w:ind w:left="1440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Nenhum Processador tenha apresentado erro?</w:t>
      </w:r>
    </w:p>
    <w:p w:rsidR="009175D9" w:rsidRPr="004E038E" w:rsidRDefault="009175D9" w:rsidP="009175D9">
      <w:pPr>
        <w:pStyle w:val="Ttulo"/>
        <w:numPr>
          <w:ilvl w:val="0"/>
          <w:numId w:val="17"/>
        </w:numPr>
        <w:ind w:left="1440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Apenas o processador A tenha apresentado erro?</w:t>
      </w:r>
    </w:p>
    <w:p w:rsidR="009175D9" w:rsidRPr="004E038E" w:rsidRDefault="009175D9" w:rsidP="009175D9">
      <w:pPr>
        <w:ind w:left="426" w:hanging="426"/>
        <w:jc w:val="both"/>
        <w:rPr>
          <w:rFonts w:ascii="Book Antiqua" w:hAnsi="Book Antiqua"/>
        </w:rPr>
      </w:pPr>
    </w:p>
    <w:p w:rsidR="005E41C2" w:rsidRDefault="005E41C2" w:rsidP="009175D9">
      <w:pPr>
        <w:ind w:left="426" w:hanging="426"/>
        <w:jc w:val="both"/>
        <w:rPr>
          <w:rFonts w:ascii="Book Antiqua" w:hAnsi="Book Antiqua"/>
        </w:rPr>
      </w:pPr>
    </w:p>
    <w:p w:rsidR="009175D9" w:rsidRPr="004E038E" w:rsidRDefault="006010EC" w:rsidP="009175D9">
      <w:pPr>
        <w:ind w:left="426" w:hanging="426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1</w:t>
      </w:r>
      <w:r w:rsidR="009175D9" w:rsidRPr="004E038E">
        <w:rPr>
          <w:rFonts w:ascii="Book Antiqua" w:hAnsi="Book Antiqua"/>
        </w:rPr>
        <w:t xml:space="preserve">6)   </w:t>
      </w:r>
      <w:proofErr w:type="gramStart"/>
      <w:r w:rsidR="009175D9" w:rsidRPr="004E038E">
        <w:rPr>
          <w:rFonts w:ascii="Book Antiqua" w:hAnsi="Book Antiqua"/>
        </w:rPr>
        <w:t xml:space="preserve"> Num</w:t>
      </w:r>
      <w:proofErr w:type="gramEnd"/>
      <w:r w:rsidR="009175D9" w:rsidRPr="004E038E">
        <w:rPr>
          <w:rFonts w:ascii="Book Antiqua" w:hAnsi="Book Antiqua"/>
        </w:rPr>
        <w:t xml:space="preserve"> total de 20 animais sabe-se que 5 apresentam uma determinada doença.</w:t>
      </w:r>
    </w:p>
    <w:p w:rsidR="009175D9" w:rsidRPr="004E038E" w:rsidRDefault="009175D9" w:rsidP="009175D9">
      <w:pPr>
        <w:ind w:left="426" w:hanging="426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ab/>
        <w:t>Escolhendo-se aleatoriamente 2 animais (sem reposição), determine: a) a probabilidade de que ambos sejam sadios; b) a probabilidade de que ambos sejam doentes; c) a probabilidade de que um animal seja sadio e o outro doente.</w:t>
      </w:r>
    </w:p>
    <w:p w:rsidR="009175D9" w:rsidRPr="004E038E" w:rsidRDefault="009175D9" w:rsidP="009175D9">
      <w:pPr>
        <w:ind w:left="420"/>
        <w:jc w:val="both"/>
        <w:rPr>
          <w:rFonts w:ascii="Book Antiqua" w:hAnsi="Book Antiqua"/>
        </w:rPr>
      </w:pPr>
    </w:p>
    <w:p w:rsidR="009175D9" w:rsidRPr="004E038E" w:rsidRDefault="006010EC" w:rsidP="009175D9">
      <w:pPr>
        <w:ind w:left="425" w:hanging="425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1</w:t>
      </w:r>
      <w:r w:rsidR="009175D9" w:rsidRPr="004E038E">
        <w:rPr>
          <w:rFonts w:ascii="Book Antiqua" w:hAnsi="Book Antiqua"/>
        </w:rPr>
        <w:t>7)</w:t>
      </w:r>
      <w:r w:rsidR="009175D9" w:rsidRPr="004E038E">
        <w:rPr>
          <w:rFonts w:ascii="Book Antiqua" w:hAnsi="Book Antiqua"/>
        </w:rPr>
        <w:tab/>
        <w:t>Escolhendo-se</w:t>
      </w:r>
      <w:proofErr w:type="gramEnd"/>
      <w:r w:rsidR="009175D9" w:rsidRPr="004E038E">
        <w:rPr>
          <w:rFonts w:ascii="Book Antiqua" w:hAnsi="Book Antiqua"/>
        </w:rPr>
        <w:t xml:space="preserve"> um animal ao acaso, com base na seguinte tabela, determine a probabilidade: </w:t>
      </w:r>
    </w:p>
    <w:tbl>
      <w:tblPr>
        <w:tblW w:w="9497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713"/>
        <w:gridCol w:w="768"/>
        <w:gridCol w:w="742"/>
        <w:gridCol w:w="896"/>
        <w:gridCol w:w="4961"/>
      </w:tblGrid>
      <w:tr w:rsidR="009175D9" w:rsidRPr="004E038E" w:rsidTr="00E74449">
        <w:trPr>
          <w:cantSplit/>
        </w:trPr>
        <w:tc>
          <w:tcPr>
            <w:tcW w:w="1417" w:type="dxa"/>
            <w:vMerge w:val="restart"/>
            <w:tcBorders>
              <w:top w:val="single" w:sz="6" w:space="0" w:color="auto"/>
            </w:tcBorders>
            <w:vAlign w:val="center"/>
          </w:tcPr>
          <w:p w:rsidR="009175D9" w:rsidRPr="004E038E" w:rsidRDefault="009175D9" w:rsidP="00E74449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Sexo </w:t>
            </w:r>
          </w:p>
        </w:tc>
        <w:tc>
          <w:tcPr>
            <w:tcW w:w="222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Avaliação</w:t>
            </w:r>
          </w:p>
        </w:tc>
        <w:tc>
          <w:tcPr>
            <w:tcW w:w="896" w:type="dxa"/>
            <w:vMerge w:val="restart"/>
            <w:tcBorders>
              <w:top w:val="single" w:sz="6" w:space="0" w:color="auto"/>
            </w:tcBorders>
            <w:vAlign w:val="center"/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Total</w:t>
            </w:r>
          </w:p>
        </w:tc>
        <w:tc>
          <w:tcPr>
            <w:tcW w:w="4961" w:type="dxa"/>
            <w:vMerge w:val="restart"/>
            <w:vAlign w:val="center"/>
          </w:tcPr>
          <w:p w:rsidR="009175D9" w:rsidRPr="004E038E" w:rsidRDefault="009175D9" w:rsidP="00E74449">
            <w:pPr>
              <w:tabs>
                <w:tab w:val="left" w:pos="355"/>
              </w:tabs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a) de que o mesmo tenha recebido a avaliação M.</w:t>
            </w:r>
          </w:p>
          <w:p w:rsidR="009175D9" w:rsidRPr="004E038E" w:rsidRDefault="009175D9" w:rsidP="00E74449">
            <w:pPr>
              <w:pStyle w:val="Recuodecorpodetexto3"/>
              <w:ind w:right="355"/>
              <w:rPr>
                <w:rFonts w:ascii="Book Antiqua" w:hAnsi="Book Antiqua"/>
                <w:sz w:val="20"/>
              </w:rPr>
            </w:pPr>
            <w:r w:rsidRPr="004E038E">
              <w:rPr>
                <w:rFonts w:ascii="Book Antiqua" w:hAnsi="Book Antiqua"/>
                <w:sz w:val="20"/>
              </w:rPr>
              <w:t>b) de que tenha recebido a avaliação M, se o mesmo é macho (G).</w:t>
            </w:r>
          </w:p>
          <w:p w:rsidR="009175D9" w:rsidRPr="004E038E" w:rsidRDefault="009175D9" w:rsidP="00E74449">
            <w:pPr>
              <w:pStyle w:val="Ttulo1"/>
              <w:spacing w:before="0"/>
              <w:rPr>
                <w:rFonts w:ascii="Book Antiqua" w:hAnsi="Book Antiqua"/>
                <w:sz w:val="20"/>
              </w:rPr>
            </w:pPr>
            <w:r w:rsidRPr="004E038E">
              <w:rPr>
                <w:rFonts w:ascii="Book Antiqua" w:hAnsi="Book Antiqua"/>
                <w:sz w:val="20"/>
              </w:rPr>
              <w:t>Os eventos M e G são independentes?</w:t>
            </w:r>
          </w:p>
        </w:tc>
      </w:tr>
      <w:tr w:rsidR="009175D9" w:rsidRPr="004E038E" w:rsidTr="00E74449">
        <w:trPr>
          <w:cantSplit/>
        </w:trPr>
        <w:tc>
          <w:tcPr>
            <w:tcW w:w="1417" w:type="dxa"/>
            <w:vMerge/>
          </w:tcPr>
          <w:p w:rsidR="009175D9" w:rsidRPr="004E038E" w:rsidRDefault="009175D9" w:rsidP="00E74449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713" w:type="dxa"/>
            <w:tcBorders>
              <w:left w:val="nil"/>
            </w:tcBorders>
          </w:tcPr>
          <w:p w:rsidR="009175D9" w:rsidRPr="004E038E" w:rsidRDefault="009175D9" w:rsidP="00E74449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R</w:t>
            </w:r>
          </w:p>
        </w:tc>
        <w:tc>
          <w:tcPr>
            <w:tcW w:w="768" w:type="dxa"/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M    </w:t>
            </w:r>
          </w:p>
        </w:tc>
        <w:tc>
          <w:tcPr>
            <w:tcW w:w="742" w:type="dxa"/>
          </w:tcPr>
          <w:p w:rsidR="009175D9" w:rsidRPr="004E038E" w:rsidRDefault="009175D9" w:rsidP="00E74449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E</w:t>
            </w:r>
          </w:p>
        </w:tc>
        <w:tc>
          <w:tcPr>
            <w:tcW w:w="896" w:type="dxa"/>
            <w:vMerge/>
          </w:tcPr>
          <w:p w:rsidR="009175D9" w:rsidRPr="004E038E" w:rsidRDefault="009175D9" w:rsidP="00E74449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4961" w:type="dxa"/>
            <w:vMerge/>
          </w:tcPr>
          <w:p w:rsidR="009175D9" w:rsidRPr="004E038E" w:rsidRDefault="009175D9" w:rsidP="00E74449">
            <w:pPr>
              <w:jc w:val="both"/>
              <w:rPr>
                <w:rFonts w:ascii="Book Antiqua" w:hAnsi="Book Antiqua"/>
              </w:rPr>
            </w:pPr>
          </w:p>
        </w:tc>
      </w:tr>
      <w:tr w:rsidR="009175D9" w:rsidRPr="004E038E" w:rsidTr="00E74449">
        <w:trPr>
          <w:cantSplit/>
        </w:trPr>
        <w:tc>
          <w:tcPr>
            <w:tcW w:w="1417" w:type="dxa"/>
            <w:tcBorders>
              <w:top w:val="single" w:sz="6" w:space="0" w:color="auto"/>
            </w:tcBorders>
          </w:tcPr>
          <w:p w:rsidR="009175D9" w:rsidRPr="004E038E" w:rsidRDefault="009175D9" w:rsidP="00E74449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Macho (G) </w:t>
            </w:r>
          </w:p>
        </w:tc>
        <w:tc>
          <w:tcPr>
            <w:tcW w:w="713" w:type="dxa"/>
            <w:tcBorders>
              <w:top w:val="single" w:sz="6" w:space="0" w:color="auto"/>
            </w:tcBorders>
          </w:tcPr>
          <w:p w:rsidR="009175D9" w:rsidRPr="004E038E" w:rsidRDefault="009175D9" w:rsidP="00E74449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3</w:t>
            </w:r>
          </w:p>
        </w:tc>
        <w:tc>
          <w:tcPr>
            <w:tcW w:w="768" w:type="dxa"/>
            <w:tcBorders>
              <w:top w:val="single" w:sz="6" w:space="0" w:color="auto"/>
            </w:tcBorders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14 </w:t>
            </w:r>
          </w:p>
        </w:tc>
        <w:tc>
          <w:tcPr>
            <w:tcW w:w="742" w:type="dxa"/>
            <w:tcBorders>
              <w:top w:val="single" w:sz="6" w:space="0" w:color="auto"/>
            </w:tcBorders>
          </w:tcPr>
          <w:p w:rsidR="009175D9" w:rsidRPr="004E038E" w:rsidRDefault="009175D9" w:rsidP="00E74449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5</w:t>
            </w:r>
          </w:p>
        </w:tc>
        <w:tc>
          <w:tcPr>
            <w:tcW w:w="896" w:type="dxa"/>
            <w:tcBorders>
              <w:top w:val="single" w:sz="6" w:space="0" w:color="auto"/>
            </w:tcBorders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22</w:t>
            </w:r>
          </w:p>
        </w:tc>
        <w:tc>
          <w:tcPr>
            <w:tcW w:w="4961" w:type="dxa"/>
            <w:vMerge/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</w:p>
        </w:tc>
      </w:tr>
      <w:tr w:rsidR="009175D9" w:rsidRPr="004E038E" w:rsidTr="00E74449">
        <w:trPr>
          <w:cantSplit/>
        </w:trPr>
        <w:tc>
          <w:tcPr>
            <w:tcW w:w="1417" w:type="dxa"/>
          </w:tcPr>
          <w:p w:rsidR="009175D9" w:rsidRPr="004E038E" w:rsidRDefault="009175D9" w:rsidP="00E74449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Fêmea (F)</w:t>
            </w:r>
          </w:p>
        </w:tc>
        <w:tc>
          <w:tcPr>
            <w:tcW w:w="713" w:type="dxa"/>
          </w:tcPr>
          <w:p w:rsidR="009175D9" w:rsidRPr="004E038E" w:rsidRDefault="009175D9" w:rsidP="00E74449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5</w:t>
            </w:r>
          </w:p>
        </w:tc>
        <w:tc>
          <w:tcPr>
            <w:tcW w:w="768" w:type="dxa"/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18</w:t>
            </w:r>
          </w:p>
        </w:tc>
        <w:tc>
          <w:tcPr>
            <w:tcW w:w="742" w:type="dxa"/>
          </w:tcPr>
          <w:p w:rsidR="009175D9" w:rsidRPr="004E038E" w:rsidRDefault="009175D9" w:rsidP="00E74449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5</w:t>
            </w:r>
          </w:p>
        </w:tc>
        <w:tc>
          <w:tcPr>
            <w:tcW w:w="896" w:type="dxa"/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28</w:t>
            </w:r>
          </w:p>
        </w:tc>
        <w:tc>
          <w:tcPr>
            <w:tcW w:w="4961" w:type="dxa"/>
            <w:vMerge/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</w:p>
        </w:tc>
      </w:tr>
      <w:tr w:rsidR="009175D9" w:rsidRPr="004E038E" w:rsidTr="00E74449">
        <w:trPr>
          <w:cantSplit/>
        </w:trPr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:rsidR="009175D9" w:rsidRPr="004E038E" w:rsidRDefault="009175D9" w:rsidP="00E74449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Total</w:t>
            </w:r>
          </w:p>
        </w:tc>
        <w:tc>
          <w:tcPr>
            <w:tcW w:w="713" w:type="dxa"/>
            <w:tcBorders>
              <w:top w:val="single" w:sz="6" w:space="0" w:color="auto"/>
              <w:bottom w:val="single" w:sz="6" w:space="0" w:color="auto"/>
            </w:tcBorders>
          </w:tcPr>
          <w:p w:rsidR="009175D9" w:rsidRPr="004E038E" w:rsidRDefault="009175D9" w:rsidP="00E74449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8</w:t>
            </w:r>
          </w:p>
        </w:tc>
        <w:tc>
          <w:tcPr>
            <w:tcW w:w="768" w:type="dxa"/>
            <w:tcBorders>
              <w:top w:val="single" w:sz="6" w:space="0" w:color="auto"/>
              <w:bottom w:val="single" w:sz="6" w:space="0" w:color="auto"/>
            </w:tcBorders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32   </w:t>
            </w:r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:rsidR="009175D9" w:rsidRPr="004E038E" w:rsidRDefault="009175D9" w:rsidP="00E74449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10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</w:tcBorders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50</w:t>
            </w:r>
          </w:p>
        </w:tc>
        <w:tc>
          <w:tcPr>
            <w:tcW w:w="4961" w:type="dxa"/>
            <w:vMerge/>
            <w:tcBorders>
              <w:bottom w:val="nil"/>
            </w:tcBorders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9175D9" w:rsidRPr="004E038E" w:rsidRDefault="009175D9" w:rsidP="009175D9">
      <w:pPr>
        <w:pStyle w:val="Recuodecorpodetexto"/>
        <w:tabs>
          <w:tab w:val="clear" w:pos="426"/>
        </w:tabs>
        <w:spacing w:after="0"/>
        <w:rPr>
          <w:rFonts w:ascii="Book Antiqua" w:hAnsi="Book Antiqua"/>
        </w:rPr>
      </w:pPr>
      <w:r w:rsidRPr="004E038E">
        <w:rPr>
          <w:rFonts w:ascii="Book Antiqua" w:hAnsi="Book Antiqua"/>
        </w:rPr>
        <w:t xml:space="preserve">   </w:t>
      </w:r>
      <w:r w:rsidRPr="004E038E">
        <w:rPr>
          <w:rFonts w:ascii="Book Antiqua" w:hAnsi="Book Antiqua"/>
        </w:rPr>
        <w:tab/>
      </w:r>
    </w:p>
    <w:p w:rsidR="009175D9" w:rsidRPr="004E038E" w:rsidRDefault="006010EC" w:rsidP="009175D9">
      <w:pPr>
        <w:tabs>
          <w:tab w:val="left" w:pos="426"/>
        </w:tabs>
        <w:ind w:left="425" w:hanging="425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1</w:t>
      </w:r>
      <w:r w:rsidR="009175D9" w:rsidRPr="004E038E">
        <w:rPr>
          <w:rFonts w:ascii="Book Antiqua" w:hAnsi="Book Antiqua"/>
        </w:rPr>
        <w:t>8)</w:t>
      </w:r>
      <w:r w:rsidR="009175D9" w:rsidRPr="004E038E">
        <w:rPr>
          <w:rFonts w:ascii="Book Antiqua" w:hAnsi="Book Antiqua"/>
        </w:rPr>
        <w:tab/>
        <w:t>Sabendo-se</w:t>
      </w:r>
      <w:proofErr w:type="gramEnd"/>
      <w:r w:rsidR="009175D9" w:rsidRPr="004E038E">
        <w:rPr>
          <w:rFonts w:ascii="Book Antiqua" w:hAnsi="Book Antiqua"/>
        </w:rPr>
        <w:t xml:space="preserve"> que 8% de um rebanho tem peso superior a </w:t>
      </w:r>
      <w:smartTag w:uri="urn:schemas-microsoft-com:office:smarttags" w:element="metricconverter">
        <w:smartTagPr>
          <w:attr w:name="ProductID" w:val="296 kg"/>
        </w:smartTagPr>
        <w:r w:rsidR="009175D9" w:rsidRPr="004E038E">
          <w:rPr>
            <w:rFonts w:ascii="Book Antiqua" w:hAnsi="Book Antiqua"/>
          </w:rPr>
          <w:t>296 kg</w:t>
        </w:r>
      </w:smartTag>
      <w:r w:rsidR="009175D9" w:rsidRPr="004E038E">
        <w:rPr>
          <w:rFonts w:ascii="Book Antiqua" w:hAnsi="Book Antiqua"/>
        </w:rPr>
        <w:t xml:space="preserve"> e 16% entre 280 e </w:t>
      </w:r>
      <w:smartTag w:uri="urn:schemas-microsoft-com:office:smarttags" w:element="metricconverter">
        <w:smartTagPr>
          <w:attr w:name="ProductID" w:val="296 kg"/>
        </w:smartTagPr>
        <w:r w:rsidR="009175D9" w:rsidRPr="004E038E">
          <w:rPr>
            <w:rFonts w:ascii="Book Antiqua" w:hAnsi="Book Antiqua"/>
          </w:rPr>
          <w:t>296 kg</w:t>
        </w:r>
      </w:smartTag>
      <w:r w:rsidR="009175D9" w:rsidRPr="004E038E">
        <w:rPr>
          <w:rFonts w:ascii="Book Antiqua" w:hAnsi="Book Antiqua"/>
        </w:rPr>
        <w:t xml:space="preserve">, qual a probabilidade de que um bovino com peso superior a </w:t>
      </w:r>
      <w:smartTag w:uri="urn:schemas-microsoft-com:office:smarttags" w:element="metricconverter">
        <w:smartTagPr>
          <w:attr w:name="ProductID" w:val="280 kg"/>
        </w:smartTagPr>
        <w:r w:rsidR="009175D9" w:rsidRPr="004E038E">
          <w:rPr>
            <w:rFonts w:ascii="Book Antiqua" w:hAnsi="Book Antiqua"/>
          </w:rPr>
          <w:t>280 kg</w:t>
        </w:r>
      </w:smartTag>
      <w:r w:rsidR="009175D9" w:rsidRPr="004E038E">
        <w:rPr>
          <w:rFonts w:ascii="Book Antiqua" w:hAnsi="Book Antiqua"/>
        </w:rPr>
        <w:t xml:space="preserve"> pesar mais do que </w:t>
      </w:r>
      <w:smartTag w:uri="urn:schemas-microsoft-com:office:smarttags" w:element="metricconverter">
        <w:smartTagPr>
          <w:attr w:name="ProductID" w:val="296 kg"/>
        </w:smartTagPr>
        <w:r w:rsidR="009175D9" w:rsidRPr="004E038E">
          <w:rPr>
            <w:rFonts w:ascii="Book Antiqua" w:hAnsi="Book Antiqua"/>
          </w:rPr>
          <w:t>296 kg</w:t>
        </w:r>
      </w:smartTag>
      <w:r w:rsidR="009175D9" w:rsidRPr="004E038E">
        <w:rPr>
          <w:rFonts w:ascii="Book Antiqua" w:hAnsi="Book Antiqua"/>
        </w:rPr>
        <w:t>?</w:t>
      </w:r>
    </w:p>
    <w:p w:rsidR="009175D9" w:rsidRPr="004E038E" w:rsidRDefault="009175D9" w:rsidP="009175D9">
      <w:pPr>
        <w:tabs>
          <w:tab w:val="left" w:pos="426"/>
        </w:tabs>
        <w:ind w:left="425" w:hanging="425"/>
        <w:jc w:val="both"/>
        <w:rPr>
          <w:rFonts w:ascii="Book Antiqua" w:hAnsi="Book Antiqua"/>
        </w:rPr>
      </w:pPr>
    </w:p>
    <w:p w:rsidR="009175D9" w:rsidRPr="004E038E" w:rsidRDefault="006010EC" w:rsidP="009175D9">
      <w:pPr>
        <w:pStyle w:val="Recuodecorpodetexto"/>
        <w:spacing w:after="0"/>
        <w:rPr>
          <w:rFonts w:ascii="Book Antiqua" w:hAnsi="Book Antiqua"/>
        </w:rPr>
      </w:pPr>
      <w:r>
        <w:rPr>
          <w:rFonts w:ascii="Book Antiqua" w:hAnsi="Book Antiqua"/>
        </w:rPr>
        <w:t>1</w:t>
      </w:r>
      <w:r w:rsidR="009175D9" w:rsidRPr="004E038E">
        <w:rPr>
          <w:rFonts w:ascii="Book Antiqua" w:hAnsi="Book Antiqua"/>
        </w:rPr>
        <w:t>9)</w:t>
      </w:r>
      <w:r w:rsidR="009175D9" w:rsidRPr="004E038E">
        <w:rPr>
          <w:rFonts w:ascii="Book Antiqua" w:hAnsi="Book Antiqua"/>
        </w:rPr>
        <w:tab/>
        <w:t xml:space="preserve">São dadas as seguintes informações a respeito dos animais de uma fazenda: 2% são machos </w:t>
      </w:r>
      <w:proofErr w:type="gramStart"/>
      <w:r w:rsidR="009175D9" w:rsidRPr="004E038E">
        <w:rPr>
          <w:rFonts w:ascii="Book Antiqua" w:hAnsi="Book Antiqua"/>
        </w:rPr>
        <w:t>e Nelore</w:t>
      </w:r>
      <w:proofErr w:type="gramEnd"/>
      <w:r w:rsidR="009175D9" w:rsidRPr="004E038E">
        <w:rPr>
          <w:rFonts w:ascii="Book Antiqua" w:hAnsi="Book Antiqua"/>
        </w:rPr>
        <w:t xml:space="preserve">; 10% são Nelore e 50% são machos. Qual a probabilidade de um animal </w:t>
      </w:r>
      <w:proofErr w:type="gramStart"/>
      <w:r w:rsidR="009175D9" w:rsidRPr="004E038E">
        <w:rPr>
          <w:rFonts w:ascii="Book Antiqua" w:hAnsi="Book Antiqua"/>
        </w:rPr>
        <w:t>ser Nelore</w:t>
      </w:r>
      <w:proofErr w:type="gramEnd"/>
      <w:r w:rsidR="009175D9" w:rsidRPr="004E038E">
        <w:rPr>
          <w:rFonts w:ascii="Book Antiqua" w:hAnsi="Book Antiqua"/>
        </w:rPr>
        <w:t>, sabendo-se que é fêmea?</w:t>
      </w:r>
    </w:p>
    <w:p w:rsidR="009175D9" w:rsidRPr="004E038E" w:rsidRDefault="009175D9" w:rsidP="009175D9">
      <w:pPr>
        <w:pStyle w:val="Recuodecorpodetexto"/>
        <w:spacing w:after="0"/>
        <w:rPr>
          <w:rFonts w:ascii="Book Antiqua" w:hAnsi="Book Antiqua"/>
        </w:rPr>
      </w:pPr>
    </w:p>
    <w:p w:rsidR="009175D9" w:rsidRPr="004E038E" w:rsidRDefault="006010EC" w:rsidP="009175D9">
      <w:pPr>
        <w:ind w:left="425" w:hanging="425"/>
        <w:jc w:val="both"/>
        <w:rPr>
          <w:rFonts w:ascii="Book Antiqua" w:hAnsi="Book Antiqua"/>
        </w:rPr>
      </w:pPr>
      <w:r>
        <w:rPr>
          <w:rFonts w:ascii="Book Antiqua" w:hAnsi="Book Antiqua"/>
        </w:rPr>
        <w:t>2</w:t>
      </w:r>
      <w:r w:rsidR="009175D9" w:rsidRPr="004E038E">
        <w:rPr>
          <w:rFonts w:ascii="Book Antiqua" w:hAnsi="Book Antiqua"/>
        </w:rPr>
        <w:t xml:space="preserve">0) </w:t>
      </w:r>
      <w:proofErr w:type="gramStart"/>
      <w:r w:rsidR="009175D9" w:rsidRPr="004E038E">
        <w:rPr>
          <w:rFonts w:ascii="Book Antiqua" w:hAnsi="Book Antiqua"/>
        </w:rPr>
        <w:tab/>
        <w:t>Sabendo-se</w:t>
      </w:r>
      <w:proofErr w:type="gramEnd"/>
      <w:r w:rsidR="009175D9" w:rsidRPr="004E038E">
        <w:rPr>
          <w:rFonts w:ascii="Book Antiqua" w:hAnsi="Book Antiqua"/>
        </w:rPr>
        <w:t xml:space="preserve"> que 2% dos exames feitos por um laboratório apresentam falha humana, 1% falha técnica e 2,5% pelo menos uma das duas falhas, qual a probabilidade de um exame ter as duas falhas simultaneamente.</w:t>
      </w:r>
    </w:p>
    <w:p w:rsidR="009175D9" w:rsidRPr="004E038E" w:rsidRDefault="009175D9" w:rsidP="009175D9">
      <w:pPr>
        <w:ind w:left="425" w:hanging="425"/>
        <w:jc w:val="both"/>
        <w:rPr>
          <w:rFonts w:ascii="Book Antiqua" w:hAnsi="Book Antiqua"/>
        </w:rPr>
      </w:pPr>
    </w:p>
    <w:p w:rsidR="009175D9" w:rsidRPr="004E038E" w:rsidRDefault="006010EC" w:rsidP="009175D9">
      <w:pPr>
        <w:pStyle w:val="Recuodecorpodetexto"/>
        <w:tabs>
          <w:tab w:val="clear" w:pos="426"/>
        </w:tabs>
        <w:spacing w:after="0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2</w:t>
      </w:r>
      <w:r w:rsidR="009175D9" w:rsidRPr="004E038E">
        <w:rPr>
          <w:rFonts w:ascii="Book Antiqua" w:hAnsi="Book Antiqua"/>
        </w:rPr>
        <w:t>1)</w:t>
      </w:r>
      <w:r w:rsidR="009175D9" w:rsidRPr="004E038E">
        <w:rPr>
          <w:rFonts w:ascii="Book Antiqua" w:hAnsi="Book Antiqua"/>
        </w:rPr>
        <w:tab/>
        <w:t>Uma</w:t>
      </w:r>
      <w:proofErr w:type="gramEnd"/>
      <w:r w:rsidR="009175D9" w:rsidRPr="004E038E">
        <w:rPr>
          <w:rFonts w:ascii="Book Antiqua" w:hAnsi="Book Antiqua"/>
        </w:rPr>
        <w:t xml:space="preserve"> fazenda contém 4 bezerros Nelore, 5 </w:t>
      </w:r>
      <w:proofErr w:type="spellStart"/>
      <w:r w:rsidR="009175D9" w:rsidRPr="004E038E">
        <w:rPr>
          <w:rFonts w:ascii="Book Antiqua" w:hAnsi="Book Antiqua"/>
        </w:rPr>
        <w:t>Gir</w:t>
      </w:r>
      <w:proofErr w:type="spellEnd"/>
      <w:r w:rsidR="009175D9" w:rsidRPr="004E038E">
        <w:rPr>
          <w:rFonts w:ascii="Book Antiqua" w:hAnsi="Book Antiqua"/>
        </w:rPr>
        <w:t xml:space="preserve"> e 6 Guzerá.  Outra fazenda contém 5 bezerros Nelore, 6 </w:t>
      </w:r>
      <w:proofErr w:type="spellStart"/>
      <w:r w:rsidR="009175D9" w:rsidRPr="004E038E">
        <w:rPr>
          <w:rFonts w:ascii="Book Antiqua" w:hAnsi="Book Antiqua"/>
        </w:rPr>
        <w:t>Gir</w:t>
      </w:r>
      <w:proofErr w:type="spellEnd"/>
      <w:r w:rsidR="009175D9" w:rsidRPr="004E038E">
        <w:rPr>
          <w:rFonts w:ascii="Book Antiqua" w:hAnsi="Book Antiqua"/>
        </w:rPr>
        <w:t xml:space="preserve"> e 2 Guzerá.  Sorteia-se um bezerro de cada fazenda.  Qual a probabilidade de que ambos sejam da mesma raça?</w:t>
      </w:r>
    </w:p>
    <w:p w:rsidR="009175D9" w:rsidRPr="004E038E" w:rsidRDefault="009175D9" w:rsidP="009175D9">
      <w:pPr>
        <w:pStyle w:val="Recuodecorpodetexto"/>
        <w:tabs>
          <w:tab w:val="clear" w:pos="426"/>
        </w:tabs>
        <w:spacing w:after="0"/>
        <w:rPr>
          <w:rFonts w:ascii="Book Antiqua" w:hAnsi="Book Antiqua"/>
        </w:rPr>
      </w:pPr>
    </w:p>
    <w:p w:rsidR="009175D9" w:rsidRPr="004E038E" w:rsidRDefault="006010EC" w:rsidP="009175D9">
      <w:pPr>
        <w:ind w:left="426" w:hanging="426"/>
        <w:jc w:val="both"/>
        <w:rPr>
          <w:rFonts w:ascii="Book Antiqua" w:hAnsi="Book Antiqua"/>
        </w:rPr>
      </w:pPr>
      <w:r>
        <w:rPr>
          <w:rFonts w:ascii="Book Antiqua" w:hAnsi="Book Antiqua"/>
        </w:rPr>
        <w:t>2</w:t>
      </w:r>
      <w:r w:rsidR="009175D9" w:rsidRPr="004E038E">
        <w:rPr>
          <w:rFonts w:ascii="Book Antiqua" w:hAnsi="Book Antiqua"/>
        </w:rPr>
        <w:t>2)</w:t>
      </w:r>
      <w:r w:rsidR="009175D9" w:rsidRPr="004E038E">
        <w:rPr>
          <w:rFonts w:ascii="Book Antiqua" w:hAnsi="Book Antiqua"/>
        </w:rPr>
        <w:tab/>
        <w:t xml:space="preserve">Três laboratórios </w:t>
      </w:r>
      <w:proofErr w:type="gramStart"/>
      <w:r w:rsidR="009175D9" w:rsidRPr="004E038E">
        <w:rPr>
          <w:rFonts w:ascii="Book Antiqua" w:hAnsi="Book Antiqua"/>
        </w:rPr>
        <w:t>A, B</w:t>
      </w:r>
      <w:proofErr w:type="gramEnd"/>
      <w:r w:rsidR="009175D9" w:rsidRPr="004E038E">
        <w:rPr>
          <w:rFonts w:ascii="Book Antiqua" w:hAnsi="Book Antiqua"/>
        </w:rPr>
        <w:t xml:space="preserve">, C produzem, respectivamente, 50%, 30% e 20% de vacinas contra a febre aftosa.  Constatou-se em um lote de vacinas de uma distribuidora de produtos agrícolas que 3%, 4% e 5% de vacinas </w:t>
      </w:r>
      <w:proofErr w:type="gramStart"/>
      <w:r w:rsidR="009175D9" w:rsidRPr="004E038E">
        <w:rPr>
          <w:rFonts w:ascii="Book Antiqua" w:hAnsi="Book Antiqua"/>
        </w:rPr>
        <w:t>A, B</w:t>
      </w:r>
      <w:proofErr w:type="gramEnd"/>
      <w:r w:rsidR="009175D9" w:rsidRPr="004E038E">
        <w:rPr>
          <w:rFonts w:ascii="Book Antiqua" w:hAnsi="Book Antiqua"/>
        </w:rPr>
        <w:t xml:space="preserve">, C, respectivamente, não imunizavam.  Se uma vacina é selecionada aleatoriamente, encontre: </w:t>
      </w:r>
    </w:p>
    <w:p w:rsidR="009175D9" w:rsidRPr="004E038E" w:rsidRDefault="006010EC" w:rsidP="006010EC">
      <w:pPr>
        <w:ind w:left="851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a) </w:t>
      </w:r>
      <w:r w:rsidR="009175D9" w:rsidRPr="004E038E">
        <w:rPr>
          <w:rFonts w:ascii="Book Antiqua" w:hAnsi="Book Antiqua"/>
        </w:rPr>
        <w:t>a probabilidade de que ela não imunize o animal.</w:t>
      </w:r>
    </w:p>
    <w:p w:rsidR="009175D9" w:rsidRPr="004E038E" w:rsidRDefault="006010EC" w:rsidP="006010EC">
      <w:pPr>
        <w:ind w:left="851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 xml:space="preserve">b) </w:t>
      </w:r>
      <w:r w:rsidR="009175D9" w:rsidRPr="004E038E">
        <w:rPr>
          <w:rFonts w:ascii="Book Antiqua" w:hAnsi="Book Antiqua"/>
        </w:rPr>
        <w:t>Se</w:t>
      </w:r>
      <w:proofErr w:type="gramEnd"/>
      <w:r w:rsidR="009175D9" w:rsidRPr="004E038E">
        <w:rPr>
          <w:rFonts w:ascii="Book Antiqua" w:hAnsi="Book Antiqua"/>
        </w:rPr>
        <w:t xml:space="preserve"> for constatado que uma vacina selecionada aleato</w:t>
      </w:r>
      <w:r>
        <w:rPr>
          <w:rFonts w:ascii="Book Antiqua" w:hAnsi="Book Antiqua"/>
        </w:rPr>
        <w:t xml:space="preserve">riamente, não imuniza, encontre </w:t>
      </w:r>
      <w:r w:rsidR="009175D9" w:rsidRPr="004E038E">
        <w:rPr>
          <w:rFonts w:ascii="Book Antiqua" w:hAnsi="Book Antiqua"/>
        </w:rPr>
        <w:t>a probabilidade de que ela tenha sido fabricada pelo laboratório A.</w:t>
      </w:r>
    </w:p>
    <w:p w:rsidR="009175D9" w:rsidRPr="004E038E" w:rsidRDefault="009175D9" w:rsidP="009175D9">
      <w:pPr>
        <w:tabs>
          <w:tab w:val="left" w:pos="426"/>
        </w:tabs>
        <w:jc w:val="both"/>
        <w:rPr>
          <w:rFonts w:ascii="Book Antiqua" w:hAnsi="Book Antiqua"/>
        </w:rPr>
      </w:pPr>
    </w:p>
    <w:p w:rsidR="009175D9" w:rsidRPr="004E038E" w:rsidRDefault="006010EC" w:rsidP="009175D9">
      <w:pPr>
        <w:pStyle w:val="Recuodecorpodetexto2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2</w:t>
      </w:r>
      <w:r w:rsidR="009175D9" w:rsidRPr="004E038E">
        <w:rPr>
          <w:rFonts w:ascii="Book Antiqua" w:hAnsi="Book Antiqua"/>
        </w:rPr>
        <w:t>3)</w:t>
      </w:r>
      <w:r w:rsidR="009175D9" w:rsidRPr="004E038E">
        <w:rPr>
          <w:rFonts w:ascii="Book Antiqua" w:hAnsi="Book Antiqua"/>
        </w:rPr>
        <w:tab/>
        <w:t>Admitamos</w:t>
      </w:r>
      <w:proofErr w:type="gramEnd"/>
      <w:r w:rsidR="009175D9" w:rsidRPr="004E038E">
        <w:rPr>
          <w:rFonts w:ascii="Book Antiqua" w:hAnsi="Book Antiqua"/>
        </w:rPr>
        <w:t xml:space="preserve"> que a ocorrência de febre aftosa (A) seja independente de brucelose (B) em bovinos. Calcular as quatro probabilidades ausentes na tabela.</w:t>
      </w: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9"/>
        <w:gridCol w:w="1560"/>
        <w:gridCol w:w="1984"/>
        <w:gridCol w:w="1276"/>
      </w:tblGrid>
      <w:tr w:rsidR="009175D9" w:rsidRPr="004E038E" w:rsidTr="007A3230">
        <w:tc>
          <w:tcPr>
            <w:tcW w:w="2409" w:type="dxa"/>
            <w:tcBorders>
              <w:top w:val="single" w:sz="4" w:space="0" w:color="auto"/>
              <w:bottom w:val="single" w:sz="6" w:space="0" w:color="auto"/>
            </w:tcBorders>
          </w:tcPr>
          <w:p w:rsidR="009175D9" w:rsidRPr="004E038E" w:rsidRDefault="009175D9" w:rsidP="00E74449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Brucelose (B)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Não Brucelose (</w:t>
            </w:r>
            <w:r w:rsidRPr="004E038E">
              <w:rPr>
                <w:rFonts w:ascii="Book Antiqua" w:hAnsi="Book Antiqua"/>
                <w:position w:val="-4"/>
              </w:rPr>
              <w:object w:dxaOrig="240" w:dyaOrig="300">
                <v:shape id="_x0000_i1034" type="#_x0000_t75" style="width:11.75pt;height:14.95pt" o:ole="">
                  <v:imagedata r:id="rId43" o:title=""/>
                </v:shape>
                <o:OLEObject Type="Embed" ProgID="Equation.3" ShapeID="_x0000_i1034" DrawAspect="Content" ObjectID="_1743862127" r:id="rId44"/>
              </w:object>
            </w:r>
            <w:r w:rsidRPr="004E038E">
              <w:rPr>
                <w:rFonts w:ascii="Book Antiqua" w:hAnsi="Book Antiqua"/>
              </w:rPr>
              <w:t>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75D9" w:rsidRPr="004E038E" w:rsidRDefault="009175D9" w:rsidP="00E74449">
            <w:pPr>
              <w:pStyle w:val="Ttulo2"/>
              <w:spacing w:before="0"/>
              <w:rPr>
                <w:rFonts w:ascii="Book Antiqua" w:hAnsi="Book Antiqua"/>
                <w:sz w:val="20"/>
              </w:rPr>
            </w:pPr>
            <w:r w:rsidRPr="004E038E">
              <w:rPr>
                <w:rFonts w:ascii="Book Antiqua" w:hAnsi="Book Antiqua"/>
                <w:sz w:val="20"/>
              </w:rPr>
              <w:t>Total</w:t>
            </w:r>
          </w:p>
        </w:tc>
      </w:tr>
      <w:tr w:rsidR="009175D9" w:rsidRPr="004E038E" w:rsidTr="00E74449">
        <w:tc>
          <w:tcPr>
            <w:tcW w:w="2409" w:type="dxa"/>
          </w:tcPr>
          <w:p w:rsidR="009175D9" w:rsidRPr="004E038E" w:rsidRDefault="009175D9" w:rsidP="00E74449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Aftosa (A)</w:t>
            </w:r>
          </w:p>
        </w:tc>
        <w:tc>
          <w:tcPr>
            <w:tcW w:w="1560" w:type="dxa"/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984" w:type="dxa"/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276" w:type="dxa"/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0,0800</w:t>
            </w:r>
          </w:p>
        </w:tc>
      </w:tr>
      <w:tr w:rsidR="009175D9" w:rsidRPr="004E038E" w:rsidTr="00E74449">
        <w:tc>
          <w:tcPr>
            <w:tcW w:w="2409" w:type="dxa"/>
          </w:tcPr>
          <w:p w:rsidR="009175D9" w:rsidRPr="004E038E" w:rsidRDefault="009175D9" w:rsidP="00E74449">
            <w:pPr>
              <w:jc w:val="both"/>
              <w:rPr>
                <w:rFonts w:ascii="Book Antiqua" w:hAnsi="Book Antiqua"/>
              </w:rPr>
            </w:pPr>
            <w:proofErr w:type="gramStart"/>
            <w:r w:rsidRPr="004E038E">
              <w:rPr>
                <w:rFonts w:ascii="Book Antiqua" w:hAnsi="Book Antiqua"/>
              </w:rPr>
              <w:t>Não Aftosa</w:t>
            </w:r>
            <w:proofErr w:type="gramEnd"/>
            <w:r w:rsidRPr="004E038E">
              <w:rPr>
                <w:rFonts w:ascii="Book Antiqua" w:hAnsi="Book Antiqua"/>
              </w:rPr>
              <w:t xml:space="preserve"> (</w:t>
            </w:r>
            <w:r w:rsidRPr="004E038E">
              <w:rPr>
                <w:rFonts w:ascii="Book Antiqua" w:hAnsi="Book Antiqua"/>
                <w:position w:val="-4"/>
              </w:rPr>
              <w:object w:dxaOrig="260" w:dyaOrig="320">
                <v:shape id="_x0000_i1035" type="#_x0000_t75" style="width:13.9pt;height:16.4pt" o:ole="">
                  <v:imagedata r:id="rId45" o:title=""/>
                </v:shape>
                <o:OLEObject Type="Embed" ProgID="Equation.3" ShapeID="_x0000_i1035" DrawAspect="Content" ObjectID="_1743862128" r:id="rId46"/>
              </w:object>
            </w:r>
            <w:r w:rsidRPr="004E038E">
              <w:rPr>
                <w:rFonts w:ascii="Book Antiqua" w:hAnsi="Book Antiqua"/>
              </w:rPr>
              <w:t>)</w:t>
            </w:r>
          </w:p>
        </w:tc>
        <w:tc>
          <w:tcPr>
            <w:tcW w:w="1560" w:type="dxa"/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984" w:type="dxa"/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276" w:type="dxa"/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0,9200</w:t>
            </w:r>
          </w:p>
        </w:tc>
      </w:tr>
      <w:tr w:rsidR="009175D9" w:rsidRPr="004E038E" w:rsidTr="00E74449">
        <w:tc>
          <w:tcPr>
            <w:tcW w:w="2409" w:type="dxa"/>
            <w:tcBorders>
              <w:top w:val="single" w:sz="6" w:space="0" w:color="auto"/>
              <w:bottom w:val="single" w:sz="6" w:space="0" w:color="auto"/>
            </w:tcBorders>
          </w:tcPr>
          <w:p w:rsidR="009175D9" w:rsidRPr="004E038E" w:rsidRDefault="009175D9" w:rsidP="00E74449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Total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0,0050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0,9950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9175D9" w:rsidRPr="004E038E" w:rsidRDefault="009175D9" w:rsidP="00E74449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1,0000</w:t>
            </w:r>
          </w:p>
        </w:tc>
      </w:tr>
    </w:tbl>
    <w:p w:rsidR="009175D9" w:rsidRPr="004E038E" w:rsidRDefault="009175D9" w:rsidP="009175D9">
      <w:pPr>
        <w:pStyle w:val="Recuodecorpodetexto2"/>
        <w:tabs>
          <w:tab w:val="clear" w:pos="426"/>
        </w:tabs>
        <w:ind w:left="425" w:hanging="425"/>
        <w:rPr>
          <w:rFonts w:ascii="Book Antiqua" w:hAnsi="Book Antiqua"/>
        </w:rPr>
      </w:pPr>
      <w:r w:rsidRPr="004E038E">
        <w:rPr>
          <w:rFonts w:ascii="Book Antiqua" w:hAnsi="Book Antiqua"/>
        </w:rPr>
        <w:t xml:space="preserve">   </w:t>
      </w:r>
      <w:r w:rsidRPr="004E038E">
        <w:rPr>
          <w:rFonts w:ascii="Book Antiqua" w:hAnsi="Book Antiqua"/>
        </w:rPr>
        <w:tab/>
      </w:r>
    </w:p>
    <w:p w:rsidR="009175D9" w:rsidRPr="004E038E" w:rsidRDefault="009175D9" w:rsidP="009175D9">
      <w:pPr>
        <w:pStyle w:val="Recuodecorpodetexto2"/>
        <w:tabs>
          <w:tab w:val="clear" w:pos="426"/>
        </w:tabs>
        <w:ind w:left="425" w:hanging="425"/>
        <w:rPr>
          <w:rFonts w:ascii="Book Antiqua" w:hAnsi="Book Antiqua"/>
        </w:rPr>
      </w:pPr>
      <w:r w:rsidRPr="004E038E">
        <w:rPr>
          <w:rFonts w:ascii="Book Antiqua" w:hAnsi="Book Antiqua"/>
        </w:rPr>
        <w:t xml:space="preserve"> </w:t>
      </w:r>
      <w:proofErr w:type="gramStart"/>
      <w:r w:rsidR="006010EC">
        <w:rPr>
          <w:rFonts w:ascii="Book Antiqua" w:hAnsi="Book Antiqua"/>
        </w:rPr>
        <w:t>2</w:t>
      </w:r>
      <w:r w:rsidRPr="004E038E">
        <w:rPr>
          <w:rFonts w:ascii="Book Antiqua" w:hAnsi="Book Antiqua"/>
        </w:rPr>
        <w:t>4)</w:t>
      </w:r>
      <w:r w:rsidRPr="004E038E">
        <w:rPr>
          <w:rFonts w:ascii="Book Antiqua" w:hAnsi="Book Antiqua"/>
        </w:rPr>
        <w:tab/>
        <w:t>Um</w:t>
      </w:r>
      <w:proofErr w:type="gramEnd"/>
      <w:r w:rsidRPr="004E038E">
        <w:rPr>
          <w:rFonts w:ascii="Book Antiqua" w:hAnsi="Book Antiqua"/>
        </w:rPr>
        <w:t xml:space="preserve"> feixe de nêutrons irradia duas camadas de tecido.  A probabilidade de que um nêutron seja absorvido pela primeira camada é 10% e a probabilidade de absorção pela segunda camada (depois da passagem através da primeira camada) é 15%.  Qual é a probabilidade de que um nêutron passe através das duas camadas?</w:t>
      </w:r>
    </w:p>
    <w:p w:rsidR="009175D9" w:rsidRPr="004E038E" w:rsidRDefault="009175D9" w:rsidP="009175D9">
      <w:pPr>
        <w:pStyle w:val="Recuodecorpodetexto2"/>
        <w:tabs>
          <w:tab w:val="clear" w:pos="426"/>
        </w:tabs>
        <w:ind w:left="425" w:hanging="425"/>
        <w:rPr>
          <w:rFonts w:ascii="Book Antiqua" w:hAnsi="Book Antiqua"/>
        </w:rPr>
      </w:pPr>
    </w:p>
    <w:p w:rsidR="009175D9" w:rsidRPr="004E038E" w:rsidRDefault="006010EC" w:rsidP="009175D9">
      <w:pPr>
        <w:pStyle w:val="Recuodecorpodetexto2"/>
        <w:tabs>
          <w:tab w:val="clear" w:pos="426"/>
        </w:tabs>
        <w:ind w:left="425" w:hanging="425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2</w:t>
      </w:r>
      <w:r w:rsidR="009175D9" w:rsidRPr="004E038E">
        <w:rPr>
          <w:rFonts w:ascii="Book Antiqua" w:hAnsi="Book Antiqua"/>
        </w:rPr>
        <w:t>5)</w:t>
      </w:r>
      <w:r w:rsidR="009175D9" w:rsidRPr="004E038E">
        <w:rPr>
          <w:rFonts w:ascii="Book Antiqua" w:hAnsi="Book Antiqua"/>
        </w:rPr>
        <w:tab/>
        <w:t>Numa</w:t>
      </w:r>
      <w:proofErr w:type="gramEnd"/>
      <w:r w:rsidR="009175D9" w:rsidRPr="004E038E">
        <w:rPr>
          <w:rFonts w:ascii="Book Antiqua" w:hAnsi="Book Antiqua"/>
        </w:rPr>
        <w:t xml:space="preserve"> população humana, a probabilidade de ser surdo é 0,0050 e a de ser cego é 0,0085.  Ambas enfermidades ocorrem simultaneamente com a probabilidade 0,0006.  Qual a probabilidade de ter pelo menos um dos males?</w:t>
      </w:r>
    </w:p>
    <w:p w:rsidR="00305CBF" w:rsidRPr="009175D9" w:rsidRDefault="00305CBF" w:rsidP="009175D9"/>
    <w:sectPr w:rsidR="00305CBF" w:rsidRPr="009175D9" w:rsidSect="008E06D2">
      <w:pgSz w:w="11907" w:h="16840" w:code="9"/>
      <w:pgMar w:top="1276" w:right="964" w:bottom="397" w:left="1531" w:header="454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3637"/>
    <w:multiLevelType w:val="hybridMultilevel"/>
    <w:tmpl w:val="501236B6"/>
    <w:lvl w:ilvl="0" w:tplc="656A34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948B9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7F8D58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5E0257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D9A97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45043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6480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E104D4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064B17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84171"/>
    <w:multiLevelType w:val="hybridMultilevel"/>
    <w:tmpl w:val="88DCC950"/>
    <w:lvl w:ilvl="0" w:tplc="04160017">
      <w:start w:val="1"/>
      <w:numFmt w:val="lowerLetter"/>
      <w:lvlText w:val="%1)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10B36889"/>
    <w:multiLevelType w:val="hybridMultilevel"/>
    <w:tmpl w:val="89480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E63E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41654"/>
    <w:multiLevelType w:val="hybridMultilevel"/>
    <w:tmpl w:val="1A7C78F0"/>
    <w:lvl w:ilvl="0" w:tplc="37F06D0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20C2762F"/>
    <w:multiLevelType w:val="hybridMultilevel"/>
    <w:tmpl w:val="51D245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840A4"/>
    <w:multiLevelType w:val="hybridMultilevel"/>
    <w:tmpl w:val="9D4AC2F8"/>
    <w:lvl w:ilvl="0" w:tplc="03B8204E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2926DC68">
      <w:start w:val="7"/>
      <w:numFmt w:val="decimal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327F70E0"/>
    <w:multiLevelType w:val="hybridMultilevel"/>
    <w:tmpl w:val="3EA495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E72E5"/>
    <w:multiLevelType w:val="hybridMultilevel"/>
    <w:tmpl w:val="F8268B3A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4B45EF"/>
    <w:multiLevelType w:val="hybridMultilevel"/>
    <w:tmpl w:val="51B2A2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22D37"/>
    <w:multiLevelType w:val="hybridMultilevel"/>
    <w:tmpl w:val="AF9C8D70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87866"/>
    <w:multiLevelType w:val="hybridMultilevel"/>
    <w:tmpl w:val="828A5ED0"/>
    <w:lvl w:ilvl="0" w:tplc="C6007B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01C2C3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F288FB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BC0E76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75801D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E54E42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246E4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CC4CB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3CA45F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B513D"/>
    <w:multiLevelType w:val="hybridMultilevel"/>
    <w:tmpl w:val="AC62E20C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067A2"/>
    <w:multiLevelType w:val="hybridMultilevel"/>
    <w:tmpl w:val="E460E90C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2B63E21"/>
    <w:multiLevelType w:val="hybridMultilevel"/>
    <w:tmpl w:val="DF3A5BA8"/>
    <w:lvl w:ilvl="0" w:tplc="486CD71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770707EB"/>
    <w:multiLevelType w:val="hybridMultilevel"/>
    <w:tmpl w:val="5D5E7C30"/>
    <w:lvl w:ilvl="0" w:tplc="573AA062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13"/>
  </w:num>
  <w:num w:numId="5">
    <w:abstractNumId w:val="2"/>
  </w:num>
  <w:num w:numId="6">
    <w:abstractNumId w:val="2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2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1"/>
  </w:num>
  <w:num w:numId="9">
    <w:abstractNumId w:val="9"/>
  </w:num>
  <w:num w:numId="10">
    <w:abstractNumId w:val="7"/>
  </w:num>
  <w:num w:numId="11">
    <w:abstractNumId w:val="12"/>
  </w:num>
  <w:num w:numId="12">
    <w:abstractNumId w:val="6"/>
  </w:num>
  <w:num w:numId="13">
    <w:abstractNumId w:val="4"/>
  </w:num>
  <w:num w:numId="14">
    <w:abstractNumId w:val="1"/>
  </w:num>
  <w:num w:numId="15">
    <w:abstractNumId w:val="10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5B"/>
    <w:rsid w:val="00005C56"/>
    <w:rsid w:val="00035E64"/>
    <w:rsid w:val="000B34CF"/>
    <w:rsid w:val="000C5502"/>
    <w:rsid w:val="000E098C"/>
    <w:rsid w:val="000E5BB3"/>
    <w:rsid w:val="00127725"/>
    <w:rsid w:val="001D13A2"/>
    <w:rsid w:val="00200EC6"/>
    <w:rsid w:val="00204B28"/>
    <w:rsid w:val="002103B6"/>
    <w:rsid w:val="00233093"/>
    <w:rsid w:val="002803EC"/>
    <w:rsid w:val="002A39D4"/>
    <w:rsid w:val="002A4A2F"/>
    <w:rsid w:val="002D0343"/>
    <w:rsid w:val="002D1B1E"/>
    <w:rsid w:val="002D1D78"/>
    <w:rsid w:val="002D4B6F"/>
    <w:rsid w:val="00305CBF"/>
    <w:rsid w:val="0031506D"/>
    <w:rsid w:val="003318EF"/>
    <w:rsid w:val="0037258C"/>
    <w:rsid w:val="003956FD"/>
    <w:rsid w:val="003976CB"/>
    <w:rsid w:val="003F6449"/>
    <w:rsid w:val="00430B7F"/>
    <w:rsid w:val="00435E29"/>
    <w:rsid w:val="00447AD8"/>
    <w:rsid w:val="004B0783"/>
    <w:rsid w:val="00507391"/>
    <w:rsid w:val="0051105A"/>
    <w:rsid w:val="00545099"/>
    <w:rsid w:val="00586585"/>
    <w:rsid w:val="005B7A79"/>
    <w:rsid w:val="005E41C2"/>
    <w:rsid w:val="005E750C"/>
    <w:rsid w:val="005F6D3C"/>
    <w:rsid w:val="006010EC"/>
    <w:rsid w:val="00613674"/>
    <w:rsid w:val="00644632"/>
    <w:rsid w:val="0065550A"/>
    <w:rsid w:val="006A1335"/>
    <w:rsid w:val="006E3727"/>
    <w:rsid w:val="006E3D7A"/>
    <w:rsid w:val="007147EE"/>
    <w:rsid w:val="007634A7"/>
    <w:rsid w:val="007923A0"/>
    <w:rsid w:val="007A3230"/>
    <w:rsid w:val="007C029B"/>
    <w:rsid w:val="00831950"/>
    <w:rsid w:val="0083545B"/>
    <w:rsid w:val="00862813"/>
    <w:rsid w:val="008766FA"/>
    <w:rsid w:val="008B7C75"/>
    <w:rsid w:val="008D5A51"/>
    <w:rsid w:val="008E06D2"/>
    <w:rsid w:val="008F0173"/>
    <w:rsid w:val="008F44DB"/>
    <w:rsid w:val="009175D9"/>
    <w:rsid w:val="009859E5"/>
    <w:rsid w:val="009A06B7"/>
    <w:rsid w:val="009B3B57"/>
    <w:rsid w:val="009C2F5F"/>
    <w:rsid w:val="009C799B"/>
    <w:rsid w:val="009D0F4B"/>
    <w:rsid w:val="009E30BD"/>
    <w:rsid w:val="00A05627"/>
    <w:rsid w:val="00A244BF"/>
    <w:rsid w:val="00A4045F"/>
    <w:rsid w:val="00A46717"/>
    <w:rsid w:val="00A569A6"/>
    <w:rsid w:val="00AA6E44"/>
    <w:rsid w:val="00AB60DC"/>
    <w:rsid w:val="00AD7823"/>
    <w:rsid w:val="00B02073"/>
    <w:rsid w:val="00B2250A"/>
    <w:rsid w:val="00B61312"/>
    <w:rsid w:val="00BB347C"/>
    <w:rsid w:val="00C10259"/>
    <w:rsid w:val="00C26606"/>
    <w:rsid w:val="00C41907"/>
    <w:rsid w:val="00C613E9"/>
    <w:rsid w:val="00C9191E"/>
    <w:rsid w:val="00CA7A5A"/>
    <w:rsid w:val="00CE461D"/>
    <w:rsid w:val="00CF1EB4"/>
    <w:rsid w:val="00DD4BC0"/>
    <w:rsid w:val="00DF0920"/>
    <w:rsid w:val="00DF46D1"/>
    <w:rsid w:val="00E0082B"/>
    <w:rsid w:val="00EA36BB"/>
    <w:rsid w:val="00F2007F"/>
    <w:rsid w:val="00F446B0"/>
    <w:rsid w:val="00F53B40"/>
    <w:rsid w:val="00F7399B"/>
    <w:rsid w:val="00F90810"/>
    <w:rsid w:val="00FB08B3"/>
    <w:rsid w:val="00FB29B8"/>
    <w:rsid w:val="00FB7B15"/>
    <w:rsid w:val="00FC1B62"/>
    <w:rsid w:val="00FC6D1F"/>
    <w:rsid w:val="00FD19D7"/>
    <w:rsid w:val="00FE3E29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92"/>
    <o:shapelayout v:ext="edit">
      <o:idmap v:ext="edit" data="1"/>
    </o:shapelayout>
  </w:shapeDefaults>
  <w:decimalSymbol w:val="."/>
  <w:listSeparator w:val=";"/>
  <w15:chartTrackingRefBased/>
  <w15:docId w15:val="{2A809CB1-ACA2-446B-BEE2-732F85E3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pPr>
      <w:keepNext/>
      <w:spacing w:before="120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40"/>
      <w:jc w:val="center"/>
      <w:outlineLvl w:val="1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pPr>
      <w:tabs>
        <w:tab w:val="left" w:pos="426"/>
      </w:tabs>
      <w:spacing w:after="120"/>
      <w:ind w:left="425" w:hanging="425"/>
      <w:jc w:val="both"/>
    </w:pPr>
    <w:rPr>
      <w:rFonts w:ascii="Courier New" w:hAnsi="Courier New"/>
    </w:rPr>
  </w:style>
  <w:style w:type="paragraph" w:styleId="Recuodecorpodetexto2">
    <w:name w:val="Body Text Indent 2"/>
    <w:basedOn w:val="Normal"/>
    <w:link w:val="Recuodecorpodetexto2Char"/>
    <w:pPr>
      <w:tabs>
        <w:tab w:val="left" w:pos="426"/>
      </w:tabs>
      <w:ind w:left="426" w:hanging="426"/>
      <w:jc w:val="both"/>
    </w:pPr>
    <w:rPr>
      <w:rFonts w:ascii="Courier New" w:hAnsi="Courier New"/>
    </w:rPr>
  </w:style>
  <w:style w:type="paragraph" w:styleId="Recuodecorpodetexto3">
    <w:name w:val="Body Text Indent 3"/>
    <w:basedOn w:val="Normal"/>
    <w:link w:val="Recuodecorpodetexto3Char"/>
    <w:pPr>
      <w:ind w:left="355" w:hanging="355"/>
      <w:jc w:val="both"/>
    </w:pPr>
    <w:rPr>
      <w:sz w:val="24"/>
    </w:rPr>
  </w:style>
  <w:style w:type="paragraph" w:styleId="Corpodetexto">
    <w:name w:val="Body Text"/>
    <w:basedOn w:val="Normal"/>
    <w:rsid w:val="000C5502"/>
    <w:pPr>
      <w:spacing w:after="120"/>
    </w:pPr>
  </w:style>
  <w:style w:type="paragraph" w:styleId="Ttulo">
    <w:name w:val="Title"/>
    <w:basedOn w:val="Normal"/>
    <w:link w:val="TtuloChar"/>
    <w:qFormat/>
    <w:rsid w:val="00613674"/>
    <w:pPr>
      <w:jc w:val="center"/>
    </w:pPr>
    <w:rPr>
      <w:rFonts w:ascii="Arial" w:hAnsi="Arial"/>
      <w:sz w:val="32"/>
    </w:rPr>
  </w:style>
  <w:style w:type="character" w:customStyle="1" w:styleId="TtuloChar">
    <w:name w:val="Título Char"/>
    <w:link w:val="Ttulo"/>
    <w:rsid w:val="00613674"/>
    <w:rPr>
      <w:rFonts w:ascii="Arial" w:hAnsi="Arial"/>
      <w:sz w:val="32"/>
    </w:rPr>
  </w:style>
  <w:style w:type="paragraph" w:styleId="Textodebalo">
    <w:name w:val="Balloon Text"/>
    <w:basedOn w:val="Normal"/>
    <w:link w:val="TextodebaloChar"/>
    <w:rsid w:val="002330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330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03B6"/>
    <w:pPr>
      <w:ind w:left="720"/>
      <w:contextualSpacing/>
    </w:pPr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9175D9"/>
    <w:rPr>
      <w:sz w:val="24"/>
    </w:rPr>
  </w:style>
  <w:style w:type="character" w:customStyle="1" w:styleId="Ttulo2Char">
    <w:name w:val="Título 2 Char"/>
    <w:basedOn w:val="Fontepargpadro"/>
    <w:link w:val="Ttulo2"/>
    <w:rsid w:val="009175D9"/>
    <w:rPr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9175D9"/>
    <w:rPr>
      <w:rFonts w:ascii="Courier New" w:hAnsi="Courier New"/>
    </w:rPr>
  </w:style>
  <w:style w:type="character" w:customStyle="1" w:styleId="Recuodecorpodetexto2Char">
    <w:name w:val="Recuo de corpo de texto 2 Char"/>
    <w:basedOn w:val="Fontepargpadro"/>
    <w:link w:val="Recuodecorpodetexto2"/>
    <w:rsid w:val="009175D9"/>
    <w:rPr>
      <w:rFonts w:ascii="Courier New" w:hAnsi="Courier New"/>
    </w:rPr>
  </w:style>
  <w:style w:type="character" w:customStyle="1" w:styleId="Recuodecorpodetexto3Char">
    <w:name w:val="Recuo de corpo de texto 3 Char"/>
    <w:basedOn w:val="Fontepargpadro"/>
    <w:link w:val="Recuodecorpodetexto3"/>
    <w:rsid w:val="009175D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59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0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4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1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2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2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20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package" Target="embeddings/Planilha_do_Microsoft_Excel1.xlsx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1271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/>
  <LinksUpToDate>false</LinksUpToDate>
  <CharactersWithSpaces>8123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-JULIANA</dc:creator>
  <cp:keywords/>
  <cp:lastModifiedBy>Alan Rodrigo Panosso</cp:lastModifiedBy>
  <cp:revision>12</cp:revision>
  <cp:lastPrinted>2013-09-11T14:59:00Z</cp:lastPrinted>
  <dcterms:created xsi:type="dcterms:W3CDTF">2021-05-19T14:14:00Z</dcterms:created>
  <dcterms:modified xsi:type="dcterms:W3CDTF">2023-04-24T20:19:00Z</dcterms:modified>
</cp:coreProperties>
</file>