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Petri-net based formulation and algorithm for short-term scheduling of batch plants.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Mahsa Ghaeli, Parisa A. Bahri, Peter L. Lee, Tianlong Gu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