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97C2" w14:textId="77777777" w:rsidR="00F354D4" w:rsidRPr="00F354D4" w:rsidRDefault="00F354D4" w:rsidP="00F354D4">
      <w:pPr>
        <w:pStyle w:val="2"/>
      </w:pPr>
      <w:r>
        <w:t>Обучение</w:t>
      </w:r>
    </w:p>
    <w:p w14:paraId="0348D2C9" w14:textId="77777777" w:rsidR="00782F79" w:rsidRDefault="005E63CE" w:rsidP="000F2790">
      <w:r>
        <w:t xml:space="preserve">Первым делом для более эффективного обучения была выполнена нормализация данных. В качестве метода обучения выбран </w:t>
      </w:r>
      <w:proofErr w:type="spellStart"/>
      <w:r>
        <w:rPr>
          <w:lang w:val="en-US"/>
        </w:rPr>
        <w:t>traingda</w:t>
      </w:r>
      <w:proofErr w:type="spellEnd"/>
      <w:r w:rsidRPr="005E63CE">
        <w:t>.</w:t>
      </w:r>
      <w:r>
        <w:t xml:space="preserve"> Сеть была обучена на тренировочных данных и сохранена. </w:t>
      </w:r>
    </w:p>
    <w:p w14:paraId="1BCB0C50" w14:textId="77777777" w:rsidR="003667D8" w:rsidRPr="007405FC" w:rsidRDefault="003667D8" w:rsidP="000F2790">
      <w:r>
        <w:t>Исходный код этапа обучения</w:t>
      </w:r>
      <w:r w:rsidRPr="007405FC">
        <w:t>:</w:t>
      </w:r>
    </w:p>
    <w:p w14:paraId="57A421BF" w14:textId="77777777" w:rsidR="003667D8" w:rsidRPr="007405FC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7405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7405F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7405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s</w:t>
      </w:r>
      <w:r w:rsidRPr="007405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AF6E35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x1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load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s1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3CE95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B8F01C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xn,meanx,stdx,sn,means,stds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prestd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x,s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E0550A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x1n =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trastd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(x1,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meanx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stdx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2B2592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4D09B5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min(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7A6363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mx = max(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437F63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newff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mx],[10 10 1], {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purelin</w:t>
      </w:r>
      <w:proofErr w:type="spellEnd"/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traingda</w:t>
      </w:r>
      <w:proofErr w:type="spellEnd"/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7B0288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1D0820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14:paraId="75CDA2F7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net = train(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net,xn,sn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F1DAEF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68F0BF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sim(net,x1n);</w:t>
      </w:r>
    </w:p>
    <w:p w14:paraId="75E894D8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poststd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means,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stds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A30AEA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labelsx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1:length(x1);</w:t>
      </w:r>
    </w:p>
    <w:p w14:paraId="67E6BB4D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labelsx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Y,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labelsx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, s1)</w:t>
      </w:r>
    </w:p>
    <w:p w14:paraId="19AC6266" w14:textId="77777777" w:rsid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mynetff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mynetff</w:t>
      </w:r>
      <w:proofErr w:type="spellEnd"/>
    </w:p>
    <w:p w14:paraId="0547AC57" w14:textId="77777777" w:rsidR="00F354D4" w:rsidRPr="00F354D4" w:rsidRDefault="00F354D4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9AB2B72" w14:textId="77777777" w:rsidR="003667D8" w:rsidRDefault="00F354D4" w:rsidP="00F354D4">
      <w:pPr>
        <w:pStyle w:val="2"/>
      </w:pPr>
      <w:r>
        <w:t>Тестирование</w:t>
      </w:r>
    </w:p>
    <w:p w14:paraId="26AE83D7" w14:textId="77777777" w:rsidR="005E63CE" w:rsidRPr="005E63CE" w:rsidRDefault="00F354D4" w:rsidP="000F2790">
      <w:r w:rsidRPr="00D73FA3">
        <w:rPr>
          <w:noProof/>
        </w:rPr>
        <w:drawing>
          <wp:anchor distT="0" distB="0" distL="114300" distR="114300" simplePos="0" relativeHeight="251658240" behindDoc="0" locked="0" layoutInCell="1" allowOverlap="1" wp14:anchorId="54086E9B" wp14:editId="62880AF9">
            <wp:simplePos x="0" y="0"/>
            <wp:positionH relativeFrom="page">
              <wp:align>center</wp:align>
            </wp:positionH>
            <wp:positionV relativeFrom="paragraph">
              <wp:posOffset>443865</wp:posOffset>
            </wp:positionV>
            <wp:extent cx="4122420" cy="318973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8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3CE">
        <w:t>На следующем этапе сеть была загружена и протестирована на тестовых данных, результат представлен на рисунке</w:t>
      </w:r>
      <w:r w:rsidR="005E63CE" w:rsidRPr="005E63CE">
        <w:t>:</w:t>
      </w:r>
      <w:r w:rsidRPr="00F354D4">
        <w:t xml:space="preserve"> </w:t>
      </w:r>
    </w:p>
    <w:p w14:paraId="10049744" w14:textId="77777777" w:rsidR="002E3129" w:rsidRDefault="007405FC"/>
    <w:p w14:paraId="1B2BBC1C" w14:textId="77777777" w:rsidR="003667D8" w:rsidRPr="003667D8" w:rsidRDefault="003667D8">
      <w:pPr>
        <w:rPr>
          <w:lang w:val="en-US"/>
        </w:rPr>
      </w:pPr>
      <w:r>
        <w:t>Исходный код этапа тестирования</w:t>
      </w:r>
      <w:r>
        <w:rPr>
          <w:lang w:val="en-US"/>
        </w:rPr>
        <w:t>:</w:t>
      </w:r>
    </w:p>
    <w:p w14:paraId="77DC3EAF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load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s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5DA879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x1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load 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s1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150F2F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F46720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xn,meanx,stdx,sn,means,stds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prestd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x,s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25036E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x1n =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trastd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(x1,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meanx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stdx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014D68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04035C56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proofErr w:type="spellStart"/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mynetff</w:t>
      </w:r>
      <w:proofErr w:type="spellEnd"/>
    </w:p>
    <w:p w14:paraId="0FFA02A5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sim(net,x1n);</w:t>
      </w:r>
    </w:p>
    <w:p w14:paraId="05443EA6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poststd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means,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stds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241D74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8AB8FE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labelsx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1:length(x1);</w:t>
      </w:r>
    </w:p>
    <w:p w14:paraId="2EE7B78D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labelsx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Y, </w:t>
      </w: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labelsx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, s1)</w:t>
      </w:r>
    </w:p>
    <w:p w14:paraId="0A795672" w14:textId="77777777" w:rsidR="003667D8" w:rsidRP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delta = mean((Y-s1).^2);</w:t>
      </w:r>
    </w:p>
    <w:p w14:paraId="6BF60C0F" w14:textId="77777777" w:rsidR="003667D8" w:rsidRDefault="003667D8" w:rsidP="00366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gtext</w:t>
      </w:r>
      <w:proofErr w:type="spellEnd"/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  <w:r w:rsidRPr="003667D8">
        <w:rPr>
          <w:rFonts w:ascii="Courier New" w:hAnsi="Courier New" w:cs="Courier New"/>
          <w:color w:val="A020F0"/>
          <w:sz w:val="20"/>
          <w:szCs w:val="20"/>
          <w:lang w:val="en-US"/>
        </w:rPr>
        <w:t>'relative error='</w:t>
      </w:r>
      <w:r w:rsidRPr="003667D8">
        <w:rPr>
          <w:rFonts w:ascii="Courier New" w:hAnsi="Courier New" w:cs="Courier New"/>
          <w:color w:val="000000"/>
          <w:sz w:val="20"/>
          <w:szCs w:val="20"/>
          <w:lang w:val="en-US"/>
        </w:rPr>
        <w:t>,num2str(delta)});</w:t>
      </w:r>
    </w:p>
    <w:p w14:paraId="59398193" w14:textId="77777777" w:rsidR="003179F0" w:rsidRDefault="003179F0" w:rsidP="003179F0">
      <w:pPr>
        <w:pStyle w:val="2"/>
        <w:rPr>
          <w:rFonts w:ascii="Courier New" w:hAnsi="Courier New" w:cs="Courier New"/>
          <w:sz w:val="24"/>
          <w:szCs w:val="24"/>
          <w:lang w:val="en-US"/>
        </w:rPr>
      </w:pPr>
    </w:p>
    <w:p w14:paraId="0E2CD46C" w14:textId="77777777" w:rsidR="003179F0" w:rsidRDefault="003179F0" w:rsidP="003179F0">
      <w:pPr>
        <w:pStyle w:val="2"/>
      </w:pPr>
      <w:r>
        <w:t>Получение зависимости</w:t>
      </w:r>
    </w:p>
    <w:p w14:paraId="68DDFBEA" w14:textId="77777777" w:rsidR="005E63CE" w:rsidRDefault="003179F0" w:rsidP="003667D8">
      <w:r>
        <w:t>З</w:t>
      </w:r>
      <w:r w:rsidR="003667D8">
        <w:t>авершающим этапом работы стало получение зависимости</w:t>
      </w:r>
      <w:r w:rsidR="003667D8" w:rsidRPr="003667D8">
        <w:t xml:space="preserve"> между погрешностью обучения и тестирования от размера MLP (числа н</w:t>
      </w:r>
      <w:r w:rsidR="003667D8">
        <w:t xml:space="preserve">ейронов) для числа MLP от 4 до 64. Была выбрана архитектура с двумя скрытыми слоями размера </w:t>
      </w:r>
      <w:r w:rsidR="003667D8">
        <w:rPr>
          <w:lang w:val="en-US"/>
        </w:rPr>
        <w:t>l</w:t>
      </w:r>
      <w:r w:rsidR="003667D8">
        <w:t xml:space="preserve">, где </w:t>
      </w:r>
      <w:r w:rsidR="003667D8">
        <w:rPr>
          <w:lang w:val="en-US"/>
        </w:rPr>
        <w:t>l</w:t>
      </w:r>
      <w:r w:rsidR="003667D8" w:rsidRPr="003667D8">
        <w:t xml:space="preserve"> </w:t>
      </w:r>
      <w:r w:rsidR="003667D8">
        <w:t xml:space="preserve">от 2 до 32. </w:t>
      </w:r>
      <w:r w:rsidR="00E92156">
        <w:t>Количество эпох обучения для каждой сети</w:t>
      </w:r>
      <w:r w:rsidR="00ED2560">
        <w:t>: 2</w:t>
      </w:r>
      <w:r w:rsidR="00E92156" w:rsidRPr="00E92156">
        <w:t xml:space="preserve">000. </w:t>
      </w:r>
      <w:r w:rsidR="003667D8">
        <w:t>График зависимости ошибок на обучающих и тестовых данных представлен на графике ниже (синий цвет – тренировочные данные, зелёный цвет – тестовые)</w:t>
      </w:r>
      <w:r w:rsidR="003667D8" w:rsidRPr="003667D8">
        <w:t>:</w:t>
      </w:r>
    </w:p>
    <w:p w14:paraId="27162131" w14:textId="77777777" w:rsidR="00A52A45" w:rsidRPr="003110D0" w:rsidRDefault="00A52A45" w:rsidP="003667D8"/>
    <w:p w14:paraId="17041ED5" w14:textId="77777777" w:rsidR="00782F79" w:rsidRDefault="00782F79">
      <w:r w:rsidRPr="00782F79">
        <w:rPr>
          <w:noProof/>
        </w:rPr>
        <w:drawing>
          <wp:inline distT="0" distB="0" distL="0" distR="0" wp14:anchorId="1819D271" wp14:editId="31AB06AD">
            <wp:extent cx="5182049" cy="3871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968A" w14:textId="77777777" w:rsidR="003667D8" w:rsidRDefault="003667D8">
      <w:r>
        <w:t>По вертикали</w:t>
      </w:r>
      <w:r w:rsidRPr="003667D8">
        <w:t>:</w:t>
      </w:r>
      <w:r>
        <w:t xml:space="preserve"> размер ошибки,</w:t>
      </w:r>
      <w:r>
        <w:br/>
        <w:t>По горизонтали</w:t>
      </w:r>
      <w:r w:rsidRPr="003667D8">
        <w:t xml:space="preserve">: </w:t>
      </w:r>
      <w:r>
        <w:rPr>
          <w:lang w:val="en-US"/>
        </w:rPr>
        <w:t>l</w:t>
      </w:r>
      <w:r>
        <w:t xml:space="preserve"> = размер каждого из 2 скрытых слоёв.</w:t>
      </w:r>
    </w:p>
    <w:p w14:paraId="1ADEF8B6" w14:textId="77777777" w:rsidR="006F4DBE" w:rsidRDefault="006F4DBE">
      <w:r>
        <w:t xml:space="preserve">Размер </w:t>
      </w:r>
      <w:r>
        <w:rPr>
          <w:lang w:val="en-US"/>
        </w:rPr>
        <w:t>MLP</w:t>
      </w:r>
      <w:r>
        <w:t xml:space="preserve"> равен </w:t>
      </w:r>
      <w:r>
        <w:rPr>
          <w:lang w:val="en-US"/>
        </w:rPr>
        <w:t>l</w:t>
      </w:r>
      <w:r w:rsidRPr="006F4DBE">
        <w:t>+</w:t>
      </w:r>
      <w:r>
        <w:rPr>
          <w:lang w:val="en-US"/>
        </w:rPr>
        <w:t>l</w:t>
      </w:r>
      <w:r w:rsidRPr="006F4DBE">
        <w:t>.</w:t>
      </w:r>
    </w:p>
    <w:p w14:paraId="76F82A04" w14:textId="77777777" w:rsidR="00A52A45" w:rsidRDefault="00A52A45">
      <w:r>
        <w:t>Исходный код этапа получения зависимости</w:t>
      </w:r>
      <w:r w:rsidRPr="00A52A45">
        <w:t>:</w:t>
      </w:r>
    </w:p>
    <w:p w14:paraId="2970DBBB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load </w:t>
      </w:r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s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AA6D92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x1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load </w:t>
      </w:r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s1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3A75AC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FC11616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xn,meanx,stdx,sn,means,stds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prestd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x,s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791238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x1n =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trastd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(x1,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meanx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stdx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BCF271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ADBBE1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min(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0D96FC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mx = max(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65F8C4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057263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MAX_N = 31;</w:t>
      </w:r>
    </w:p>
    <w:p w14:paraId="2E020B1F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layers = 1:MAX_N;</w:t>
      </w:r>
    </w:p>
    <w:p w14:paraId="1F715EDC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delta1 = 1:MAX_N;</w:t>
      </w:r>
    </w:p>
    <w:p w14:paraId="5B50D30B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delta=1:MAX_N;</w:t>
      </w:r>
    </w:p>
    <w:p w14:paraId="46BD44E2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6085D8D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=1:MAX_N</w:t>
      </w:r>
    </w:p>
    <w:p w14:paraId="69F9E70D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 = 10+i-9;</w:t>
      </w:r>
    </w:p>
    <w:p w14:paraId="3321CF17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layers(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 = l;</w:t>
      </w:r>
    </w:p>
    <w:p w14:paraId="33127861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net =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newff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mx],[l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1], {</w:t>
      </w:r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purelin</w:t>
      </w:r>
      <w:proofErr w:type="spellEnd"/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traingda</w:t>
      </w:r>
      <w:proofErr w:type="spellEnd"/>
      <w:r w:rsidRPr="00A52A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A0DE9A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88B115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2000;</w:t>
      </w:r>
    </w:p>
    <w:p w14:paraId="4AFE4520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net = train(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net,xn,sn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AEB5F1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486A5CF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Y1n = sim(net,x1n);</w:t>
      </w:r>
    </w:p>
    <w:p w14:paraId="5C93C612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Y1 =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poststd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(Y1n, means,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stds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229282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sim(net,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5B4344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poststd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means, 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stds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3070D4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26548C9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delta(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 = mean((Y-s).^2);</w:t>
      </w:r>
    </w:p>
    <w:p w14:paraId="72A623B4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delta1(</w:t>
      </w:r>
      <w:proofErr w:type="spellStart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) = mean((Y1-s1).^2);</w:t>
      </w:r>
    </w:p>
    <w:p w14:paraId="6AB4A4AD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1E7D74" w14:textId="77777777" w:rsidR="00A52A45" w:rsidRPr="00A52A45" w:rsidRDefault="00A52A45" w:rsidP="00A5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4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F8BBD5B" w14:textId="77777777" w:rsidR="007405FC" w:rsidRPr="007405FC" w:rsidRDefault="00A52A45" w:rsidP="00740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7405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layers</w:t>
      </w:r>
      <w:r w:rsidRPr="00740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r w:rsidRPr="00740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layers</w:t>
      </w:r>
      <w:r w:rsidRPr="00740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A45"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r w:rsidRPr="007405FC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14:paraId="02C1CDE3" w14:textId="77777777" w:rsidR="007405FC" w:rsidRDefault="007405FC" w:rsidP="00740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1F839B" w14:textId="529F0063" w:rsidR="003667D8" w:rsidRPr="007405FC" w:rsidRDefault="007405FC" w:rsidP="00740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На </w:t>
      </w:r>
      <w:r w:rsidR="00E92156">
        <w:t xml:space="preserve">графике видно, что серьезного переобучения с ростом количества нейронов не происходит, но при </w:t>
      </w:r>
      <w:r w:rsidR="00E92156">
        <w:rPr>
          <w:lang w:val="en-US"/>
        </w:rPr>
        <w:t>l</w:t>
      </w:r>
      <w:r w:rsidR="00E92156" w:rsidRPr="00E92156">
        <w:t xml:space="preserve"> &gt; 10</w:t>
      </w:r>
      <w:r w:rsidR="00E92156">
        <w:t xml:space="preserve"> ошибка почти не уменьшается. Кроме того, именно при </w:t>
      </w:r>
      <w:r w:rsidR="00E92156">
        <w:rPr>
          <w:lang w:val="en-US"/>
        </w:rPr>
        <w:t>l</w:t>
      </w:r>
      <w:r w:rsidR="00E92156" w:rsidRPr="00E92156">
        <w:t xml:space="preserve"> = 10</w:t>
      </w:r>
      <w:r w:rsidR="00E92156">
        <w:t xml:space="preserve"> ошибка на тестовых данных начинает отклоняться от тренировочных, что говорит о каком-то переобучении. По результатам эксперимента можно сделать вывод, что оптимальное количество нейронов в </w:t>
      </w:r>
      <w:r w:rsidR="00E92156">
        <w:rPr>
          <w:lang w:val="en-US"/>
        </w:rPr>
        <w:t>MLP</w:t>
      </w:r>
      <w:r w:rsidR="00E92156">
        <w:t xml:space="preserve"> для данной задачи</w:t>
      </w:r>
      <w:r w:rsidR="00E92156" w:rsidRPr="00E92156">
        <w:t xml:space="preserve">: </w:t>
      </w:r>
      <w:r w:rsidR="00E92156" w:rsidRPr="003667D8">
        <w:t>20</w:t>
      </w:r>
      <w:r w:rsidR="006F4DBE">
        <w:t>.</w:t>
      </w:r>
    </w:p>
    <w:sectPr w:rsidR="003667D8" w:rsidRPr="00740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9F"/>
    <w:rsid w:val="000F2790"/>
    <w:rsid w:val="003110D0"/>
    <w:rsid w:val="003179F0"/>
    <w:rsid w:val="0032359F"/>
    <w:rsid w:val="003667D8"/>
    <w:rsid w:val="00597655"/>
    <w:rsid w:val="005D0AB0"/>
    <w:rsid w:val="005E63CE"/>
    <w:rsid w:val="006278F3"/>
    <w:rsid w:val="006F4DBE"/>
    <w:rsid w:val="007405FC"/>
    <w:rsid w:val="00782F79"/>
    <w:rsid w:val="008F5803"/>
    <w:rsid w:val="00A52A45"/>
    <w:rsid w:val="00CF23A7"/>
    <w:rsid w:val="00D73FA3"/>
    <w:rsid w:val="00DC42E1"/>
    <w:rsid w:val="00E92156"/>
    <w:rsid w:val="00ED2560"/>
    <w:rsid w:val="00F354D4"/>
    <w:rsid w:val="00F9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49B5"/>
  <w15:chartTrackingRefBased/>
  <w15:docId w15:val="{8126FED6-3875-4BE6-9395-38FFE13F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35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8AA5-6A4A-4242-AE2A-9DB0860A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Лукичев</cp:lastModifiedBy>
  <cp:revision>14</cp:revision>
  <dcterms:created xsi:type="dcterms:W3CDTF">2020-05-30T19:05:00Z</dcterms:created>
  <dcterms:modified xsi:type="dcterms:W3CDTF">2021-06-09T15:09:00Z</dcterms:modified>
</cp:coreProperties>
</file>