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F78B2A3" w:rsidRDefault="00000000" w14:paraId="47E40F32" w14:textId="77777777">
      <w:pPr>
        <w:spacing w:after="120" w:line="288" w:lineRule="auto"/>
        <w:jc w:val="both"/>
      </w:pPr>
      <w:r>
        <w:t>CONTRATO SOCIAL DE [NOME EMPRESARIAL] LTDA.</w:t>
      </w:r>
    </w:p>
    <w:p w:rsidR="0F78B2A3" w:rsidRDefault="00000000" w14:paraId="31BAD4F5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" w:date="2026-01-16T20:59:26Z" w:id="0">
        <w:r>
          <w:delText>assinatura/registro (removendo todas as notas/colchetes). Adeque o texto ao caso concreto</w:delText>
        </w:r>
      </w:del>
      <w:ins w:author="Test" w:date="2026-01-16T20:59:26Z" w:id="1">
        <w:r>
          <w:t>empresária limitada, que se regerá por este Contrato Social</w:t>
        </w:r>
      </w:ins>
      <w:r>
        <w:t xml:space="preserve"> e</w:t>
      </w:r>
      <w:del w:author="Test" w:date="2026-01-16T20:59:26Z" w:id="2">
        <w:r>
          <w:delText xml:space="preserve"> às exigências da Junta Comercial competente (IN DREI 81/2020).]</w:delText>
        </w:r>
      </w:del>
      <w:ins w:author="Test" w:date="2026-01-16T20:59:26Z" w:id="3">
        <w:r>
          <w:t>, nos casos omissos, pela legislação aplicável.</w:t>
        </w:r>
      </w:ins>
    </w:p>
    <w:p w:rsidR="0F78B2A3" w:rsidRDefault="00000000" w14:paraId="1DA50CDB" w14:textId="77777777">
      <w:pPr>
        <w:spacing w:after="120" w:line="288" w:lineRule="auto"/>
        <w:jc w:val="both"/>
        <w:rPr>
          <w:del w:author="Test" w:date="2026-01-16T20:59:26Z" w:id="4"/>
        </w:rPr>
      </w:pPr>
      <w:del w:author="Test" w:date="2026-01-16T20:59:26Z" w:id="5">
        <w:r>
          <w:delText>TÍTULO E QUALIFICAÇÃO</w:delText>
        </w:r>
      </w:del>
    </w:p>
    <w:p w:rsidR="0F78B2A3" w:rsidRDefault="00000000" w14:paraId="32142476" w14:textId="77777777">
      <w:pPr>
        <w:spacing w:after="120" w:line="288" w:lineRule="auto"/>
        <w:jc w:val="both"/>
        <w:rPr>
          <w:del w:author="Test" w:date="2026-01-16T20:59:26Z" w:id="6"/>
        </w:rPr>
      </w:pPr>
      <w:del w:author="Test" w:date="2026-01-16T20:59:26Z" w:id="7">
        <w:r>
          <w:delText>Pelo presente instrumento particular de Contrato Social, os abaixo qualificados:</w:delText>
        </w:r>
      </w:del>
    </w:p>
    <w:p w:rsidR="0F78B2A3" w:rsidRDefault="00000000" w14:paraId="02A55B2F" w14:textId="77777777">
      <w:pPr>
        <w:pStyle w:val="ListBullet"/>
        <w:spacing w:after="120" w:line="288" w:lineRule="auto"/>
        <w:jc w:val="both"/>
        <w:rPr>
          <w:del w:author="Test" w:date="2026-01-16T20:59:26Z" w:id="8"/>
        </w:rPr>
      </w:pPr>
      <w:del w:author="Test" w:date="2026-01-16T20:59:26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F78B2A3" w:rsidRDefault="00000000" w14:paraId="04B3A195" w14:textId="77777777">
      <w:pPr>
        <w:pStyle w:val="ListBullet"/>
        <w:spacing w:after="120" w:line="288" w:lineRule="auto"/>
        <w:jc w:val="both"/>
        <w:rPr>
          <w:del w:author="Test" w:date="2026-01-16T20:59:26Z" w:id="10"/>
        </w:rPr>
      </w:pPr>
      <w:del w:author="Test" w:date="2026-01-16T20:59:26Z" w:id="11">
        <w:r>
          <w:delText>[SÓCIO 2] [replicar a qualificação para cada sócio];</w:delText>
        </w:r>
      </w:del>
    </w:p>
    <w:p w:rsidR="0F78B2A3" w:rsidRDefault="00000000" w14:paraId="4F3E72A2" w14:textId="77777777">
      <w:pPr>
        <w:spacing w:after="120" w:line="288" w:lineRule="auto"/>
        <w:jc w:val="both"/>
        <w:rPr>
          <w:del w:author="Test" w:date="2026-01-16T20:59:26Z" w:id="12"/>
        </w:rPr>
      </w:pPr>
      <w:del w:author="Test" w:date="2026-01-16T20:59:26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F78B2A3" w:rsidRDefault="00000000" w14:paraId="24772C41" w14:textId="77777777">
      <w:pPr>
        <w:spacing w:after="120" w:line="288" w:lineRule="auto"/>
        <w:jc w:val="both"/>
      </w:pPr>
      <w:r>
        <w:t>PREÂMBULO E RECITAIS</w:t>
      </w:r>
    </w:p>
    <w:p w:rsidR="0F78B2A3" w:rsidRDefault="00000000" w14:paraId="11CE7151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F78B2A3" w:rsidRDefault="00000000" w14:paraId="6534FE8A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F78B2A3" w:rsidRDefault="00000000" w14:paraId="374C23A5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F78B2A3" w:rsidRDefault="00000000" w14:paraId="00DF5C2A" w14:textId="77777777">
      <w:pPr>
        <w:spacing w:after="120" w:line="288" w:lineRule="auto"/>
        <w:jc w:val="both"/>
      </w:pPr>
      <w:r>
        <w:t>DEFINIÇÕES</w:t>
      </w:r>
    </w:p>
    <w:p w:rsidR="0F78B2A3" w:rsidRDefault="00000000" w14:paraId="6312561C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" w:date="2026-01-16T20:59:26Z" w:id="14">
        <w:r>
          <w:delText>significados:</w:delText>
        </w:r>
      </w:del>
      <w:ins w:author="Test" w:date="2026-01-16T20:59:26Z" w:id="15">
        <w:r>
          <w:t>significados:</w:t>
        </w:r>
      </w:ins>
      <w:ins w:author="Test" w:date="2026-01-16T20:59:26Z" w:id="16">
        <w:r>
          <w:t>blalblablalblalbalblablalbalbla</w:t>
        </w:r>
      </w:ins>
    </w:p>
    <w:p w:rsidR="0F78B2A3" w:rsidRDefault="00000000" w14:paraId="195557EE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F78B2A3" w:rsidRDefault="00000000" w14:paraId="1CD717AB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F78B2A3" w:rsidRDefault="00000000" w14:paraId="495D0025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F78B2A3" w:rsidRDefault="00000000" w14:paraId="603DBD2D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F78B2A3" w:rsidRDefault="00000000" w14:paraId="549143DC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F78B2A3" w:rsidRDefault="00000000" w14:paraId="070D8E5D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F78B2A3" w:rsidRDefault="00000000" w14:paraId="79D9DBE5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F78B2A3" w:rsidRDefault="00000000" w14:paraId="248B1B51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F78B2A3" w:rsidRDefault="00000000" w14:paraId="36C3B53F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F78B2A3" w:rsidRDefault="00000000" w14:paraId="7A377B7D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F78B2A3" w:rsidRDefault="00000000" w14:paraId="29FB655C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F78B2A3" w:rsidRDefault="00000000" w14:paraId="272CFB49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F78B2A3" w:rsidRDefault="00000000" w14:paraId="3F07CD41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F78B2A3" w:rsidRDefault="00000000" w14:paraId="1696084B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F78B2A3" w:rsidRDefault="00000000" w14:paraId="6C4D92C0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F78B2A3" w:rsidRDefault="00000000" w14:paraId="6B75EB9E" w14:textId="77777777">
      <w:pPr>
        <w:spacing w:after="120" w:line="288" w:lineRule="auto"/>
        <w:jc w:val="both"/>
      </w:pPr>
      <w:r>
        <w:t>OBJETO</w:t>
      </w:r>
    </w:p>
    <w:p w:rsidR="0F78B2A3" w:rsidRDefault="00000000" w14:paraId="154906DD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F78B2A3" w:rsidRDefault="00000000" w14:paraId="57B22C28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F78B2A3" w:rsidRDefault="00000000" w14:paraId="5ACF0EFD" w14:textId="77777777">
      <w:pPr>
        <w:spacing w:after="120" w:line="288" w:lineRule="auto"/>
        <w:jc w:val="both"/>
      </w:pPr>
      <w:r>
        <w:t>NOME EMPRESARIAL, SEDE</w:t>
      </w:r>
      <w:moveFromRangeStart w:author="Test" w:date="2026-01-16T20:59:26Z" w:name="move1" w:id="18"/>
      <w:moveFrom w:author="Test" w:date="2026-01-16T20:59:26Z" w:id="19">
        <w:r>
          <w:delText>, PRAZO E EXERCÍCIO SOCIAL</w:delText>
        </w:r>
      </w:moveFrom>
      <w:moveFromRangeEnd w:id="18"/>
    </w:p>
    <w:p w:rsidR="0F78B2A3" w:rsidRDefault="00000000" w14:paraId="30537CA5" w14:textId="77777777">
      <w:pPr>
        <w:spacing w:after="120" w:line="288" w:lineRule="auto"/>
        <w:jc w:val="both"/>
        <w:rPr>
          <w:del w:author="Test" w:date="2026-01-16T20:59:26Z" w:id="17"/>
        </w:rPr>
      </w:pPr>
      <w:moveFromRangeStart w:author="Test" w:date="2026-01-16T20:59:26Z" w:name="move2" w:id="20"/>
      <w:moveFrom w:author="Test" w:date="2026-01-16T20:59:26Z" w:id="21">
        <w:r>
          <w:delText>5.1 Nome empresarial: [NOME EMPRESARIAL] LTDA. (sempre com o sufixo “Ltda.”).</w:delText>
        </w:r>
      </w:moveFrom>
      <w:moveFromRangeEnd w:id="20"/>
    </w:p>
    <w:p w:rsidR="0F78B2A3" w:rsidRDefault="00000000" w14:paraId="0F306AC0" w14:textId="77777777">
      <w:pPr>
        <w:spacing w:after="120" w:line="288" w:lineRule="auto"/>
        <w:jc w:val="both"/>
        <w:rPr>
          <w:del w:author="Test" w:date="2026-01-16T20:59:26Z" w:id="18"/>
        </w:rPr>
      </w:pPr>
    </w:p>
    <w:p w:rsidR="0F78B2A3" w:rsidRDefault="00000000" w14:paraId="74724A5E" w14:textId="77777777">
      <w:pPr>
        <w:spacing w:after="120" w:line="288" w:lineRule="auto"/>
        <w:jc w:val="both"/>
        <w:rPr>
          <w:del w:author="Test" w:date="2026-01-16T20:59:26Z" w:id="19"/>
        </w:rPr>
      </w:pPr>
    </w:p>
    <w:p w:rsidR="0F78B2A3" w:rsidRDefault="00000000" w14:paraId="22412B7A" w14:textId="77777777">
      <w:pPr>
        <w:spacing w:after="120" w:line="288" w:lineRule="auto"/>
        <w:jc w:val="both"/>
        <w:rPr>
          <w:del w:author="Test" w:date="2026-01-16T20:59:26Z" w:id="20"/>
        </w:rPr>
      </w:pPr>
    </w:p>
    <w:p w:rsidR="0F78B2A3" w:rsidRDefault="00000000" w14:paraId="14B2735B" w14:textId="77777777">
      <w:pPr>
        <w:spacing w:after="120" w:line="288" w:lineRule="auto"/>
        <w:jc w:val="both"/>
      </w:pPr>
      <w:r>
        <w:t>CAPITAL SOCIAL, QUOTAS, SUBSCRIÇÃO E INTEGRALIZAÇÃO</w:t>
      </w:r>
    </w:p>
    <w:p w:rsidR="0F78B2A3" w:rsidRDefault="00000000" w14:paraId="56F283E4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F78B2A3" w:rsidRDefault="00000000" w14:paraId="44C1A895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F78B2A3" w:rsidRDefault="00000000" w14:paraId="19311942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F78B2A3" w:rsidRDefault="00000000" w14:paraId="0DC28105" w14:textId="77777777">
      <w:pPr>
        <w:spacing w:after="120" w:line="288" w:lineRule="auto"/>
        <w:jc w:val="both"/>
      </w:pPr>
      <w:r>
        <w:t>6.2 Integralização:</w:t>
      </w:r>
    </w:p>
    <w:p w:rsidR="0F78B2A3" w:rsidRDefault="00000000" w14:paraId="256893D1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F78B2A3" w:rsidRDefault="00000000" w14:paraId="0E90016B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F78B2A3" w:rsidRDefault="00000000" w14:paraId="43B2830B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F78B2A3" w:rsidRDefault="00000000" w14:paraId="23C035AD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F78B2A3" w:rsidRDefault="00000000" w14:paraId="1A2AA3BF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" w:date="2026-01-16T20:59:26Z" w:id="21">
        <w:r>
          <w:delText>observando-se contraditório e ampla defesa.</w:delText>
        </w:r>
      </w:del>
      <w:moveToRangeStart w:author="Test" w:date="2026-01-16T20:59:26Z" w:name="move1" w:id="33"/>
      <w:moveTo w:author="Test" w:date="2026-01-16T20:59:26Z" w:id="34">
        <w:r>
          <w:t>obse, PRAZO E EXERCÍCIO SOCIAL</w:t>
        </w:r>
      </w:moveTo>
      <w:moveToRangeEnd w:id="33"/>
    </w:p>
    <w:p w:rsidR="0F78B2A3" w:rsidRDefault="00000000" w14:paraId="6B8EEAAB" w14:textId="77777777">
      <w:pPr>
        <w:spacing w:after="120" w:line="288" w:lineRule="auto"/>
        <w:jc w:val="both"/>
        <w:rPr>
          <w:ins w:author="Test" w:date="2026-01-16T20:59:26Z" w:id="22"/>
        </w:rPr>
      </w:pPr>
      <w:ins w:author="Test" w:date="2026-01-16T20:59:26Z" w:id="23">
        <w:r>
          <w:t>5.1 Nome empresarial: [NOME EMPRESARIAL] LTDA. (sempre com o sufixo “Ltda.”).</w:t>
        </w:r>
      </w:ins>
    </w:p>
    <w:p w:rsidR="0F78B2A3" w:rsidRDefault="00000000" w14:paraId="0BBFB914" w14:textId="77777777">
      <w:pPr>
        <w:spacing w:after="120" w:line="288" w:lineRule="auto"/>
        <w:jc w:val="both"/>
        <w:rPr>
          <w:ins w:author="Test" w:date="2026-01-16T20:59:26Z" w:id="24"/>
        </w:rPr>
      </w:pPr>
      <w:ins w:author="Test" w:date="2026-01-16T20:59:26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F78B2A3" w:rsidRDefault="00000000" w14:paraId="7910F0B1" w14:textId="77777777">
      <w:pPr>
        <w:spacing w:after="120" w:line="288" w:lineRule="auto"/>
        <w:jc w:val="both"/>
        <w:rPr>
          <w:ins w:author="Test" w:date="2026-01-16T20:59:26Z" w:id="26"/>
        </w:rPr>
      </w:pPr>
      <w:ins w:author="Test" w:date="2026-01-16T20:59:26Z" w:id="27">
        <w:r>
          <w:t>5.3 Prazo de duração: por prazo [determinado: até [DATA]; ou indeterminado].</w:t>
        </w:r>
      </w:ins>
    </w:p>
    <w:p w:rsidR="0F78B2A3" w:rsidRDefault="00000000" w14:paraId="23C5B5D3" w14:textId="77777777">
      <w:pPr>
        <w:spacing w:after="120" w:line="288" w:lineRule="auto"/>
        <w:jc w:val="both"/>
        <w:rPr>
          <w:ins w:author="Test" w:date="2026-01-16T20:59:26Z" w:id="28"/>
        </w:rPr>
      </w:pPr>
      <w:ins w:author="Test" w:date="2026-01-16T20:59:26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F78B2A3" w:rsidRDefault="00000000" w14:paraId="7B8F4FB5" w14:textId="77777777">
      <w:pPr>
        <w:spacing w:after="120" w:line="288" w:lineRule="auto"/>
        <w:jc w:val="both"/>
        <w:rPr>
          <w:ins w:author="Test" w:date="2026-01-16T20:59:26Z" w:id="30"/>
        </w:rPr>
      </w:pPr>
      <w:ins w:author="Test" w:date="2026-01-16T20:59:26Z" w:id="31">
        <w:r>
          <w:t>rvando-se contraditório e ampla defesa.</w:t>
        </w:r>
      </w:ins>
    </w:p>
    <w:p w:rsidR="0F78B2A3" w:rsidRDefault="00000000" w14:paraId="586CBB0B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F78B2A3" w:rsidRDefault="00000000" w14:paraId="61C4F399" w14:textId="77777777">
      <w:pPr>
        <w:spacing w:after="120" w:line="288" w:lineRule="auto"/>
        <w:jc w:val="both"/>
      </w:pPr>
      <w:r>
        <w:t>ESTABILIDADE SOCIETÁRIA: LOCK-UP, STANDSTILL, VESTING</w:t>
      </w:r>
    </w:p>
    <w:p w:rsidR="0F78B2A3" w:rsidRDefault="00000000" w14:paraId="11C8FF08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F78B2A3" w:rsidRDefault="00000000" w14:paraId="39B003EF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F78B2A3" w:rsidRDefault="00000000" w14:paraId="119A5B32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F78B2A3" w:rsidRDefault="00000000" w14:paraId="1AD59495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F78B2A3" w:rsidRDefault="00000000" w14:paraId="0F91D627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F78B2A3" w:rsidRDefault="00000000" w14:paraId="077204E8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F78B2A3" w:rsidRDefault="00000000" w14:paraId="2119D867" w14:textId="77777777">
      <w:pPr>
        <w:spacing w:after="120" w:line="288" w:lineRule="auto"/>
        <w:jc w:val="both"/>
      </w:pPr>
      <w:r>
        <w:t>CESSÃO, ÔNUS E DIREITO DE PREFERÊNCIA SOBRE QUOTAS</w:t>
      </w:r>
    </w:p>
    <w:p w:rsidR="0F78B2A3" w:rsidRDefault="00000000" w14:paraId="67A32098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F78B2A3" w:rsidRDefault="00000000" w14:paraId="11535FEF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F78B2A3" w:rsidRDefault="00000000" w14:paraId="132CB911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" w:date="2026-01-16T20:59:26Z" w:id="32">
        <w:r>
          <w:delText>diversa mais rigorosa.</w:delText>
        </w:r>
      </w:del>
      <w:ins w:author="Test" w:date="2026-01-16T20:59:26Z" w:id="33">
        <w:r>
          <w:t>dive, PRAZO E EXERCÍCIO SOCIAL</w:t>
        </w:r>
      </w:ins>
    </w:p>
    <w:p w:rsidR="0F78B2A3" w:rsidRDefault="00000000" w14:paraId="6727D00A" w14:textId="77777777">
      <w:pPr>
        <w:spacing w:after="120" w:line="288" w:lineRule="auto"/>
        <w:jc w:val="both"/>
        <w:rPr>
          <w:ins w:author="Test" w:date="2026-01-16T20:59:26Z" w:id="34"/>
        </w:rPr>
      </w:pPr>
      <w:moveToRangeStart w:author="Test" w:date="2026-01-16T20:59:26Z" w:name="move2" w:id="47"/>
      <w:moveTo w:author="Test" w:date="2026-01-16T20:59:26Z" w:id="48">
        <w:r>
          <w:t>5.1 Nome empresarial: [NOME EMPRESARIAL] LTDA. (sempre com o sufixo “Ltda.”).</w:t>
        </w:r>
      </w:moveTo>
      <w:moveToRangeEnd w:id="47"/>
    </w:p>
    <w:p w:rsidR="0F78B2A3" w:rsidRDefault="00000000" w14:paraId="2D1E0DE3" w14:textId="77777777">
      <w:pPr>
        <w:spacing w:after="120" w:line="288" w:lineRule="auto"/>
        <w:jc w:val="both"/>
        <w:rPr>
          <w:ins w:author="Test" w:date="2026-01-16T20:59:26Z" w:id="35"/>
        </w:rPr>
      </w:pPr>
    </w:p>
    <w:p w:rsidR="0F78B2A3" w:rsidRDefault="00000000" w14:paraId="636D8176" w14:textId="77777777">
      <w:pPr>
        <w:spacing w:after="120" w:line="288" w:lineRule="auto"/>
        <w:jc w:val="both"/>
        <w:rPr>
          <w:ins w:author="Test" w:date="2026-01-16T20:59:26Z" w:id="36"/>
        </w:rPr>
      </w:pPr>
    </w:p>
    <w:p w:rsidR="0F78B2A3" w:rsidRDefault="00000000" w14:paraId="646CB2FE" w14:textId="77777777">
      <w:pPr>
        <w:spacing w:after="120" w:line="288" w:lineRule="auto"/>
        <w:jc w:val="both"/>
        <w:rPr>
          <w:ins w:author="Test" w:date="2026-01-16T20:59:26Z" w:id="37"/>
        </w:rPr>
      </w:pPr>
    </w:p>
    <w:p w:rsidR="0F78B2A3" w:rsidRDefault="00000000" w14:paraId="0B6952C5" w14:textId="77777777">
      <w:pPr>
        <w:pStyle w:val="ListBullet"/>
        <w:spacing w:after="120" w:line="288" w:lineRule="auto"/>
        <w:jc w:val="both"/>
        <w:rPr>
          <w:ins w:author="Test" w:date="2026-01-16T20:59:26Z" w:id="38"/>
        </w:rPr>
      </w:pPr>
    </w:p>
    <w:p w:rsidR="0F78B2A3" w:rsidRDefault="00000000" w14:paraId="5431A9AF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F78B2A3" w:rsidRDefault="00000000" w14:paraId="01F40811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F78B2A3" w:rsidRDefault="00000000" w14:paraId="302620E3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F78B2A3" w:rsidRDefault="00000000" w14:paraId="7776D246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F78B2A3" w:rsidRDefault="00000000" w14:paraId="4D4654AC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F78B2A3" w:rsidRDefault="00000000" w14:paraId="037A6751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F78B2A3" w:rsidRDefault="00000000" w14:paraId="0D7451DF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F78B2A3" w:rsidRDefault="00000000" w14:paraId="6D5E8CEF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F78B2A3" w:rsidRDefault="00000000" w14:paraId="68039C37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F78B2A3" w:rsidRDefault="00000000" w14:paraId="7EB329FD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F78B2A3" w:rsidRDefault="00000000" w14:paraId="52054488" w14:textId="77777777">
      <w:pPr>
        <w:spacing w:after="120" w:line="288" w:lineRule="auto"/>
        <w:jc w:val="both"/>
      </w:pPr>
      <w:r>
        <w:t>GOVERNANÇA, ADMINISTRAÇÃO E REGÊNCIA SUPLETIVA</w:t>
      </w:r>
    </w:p>
    <w:p w:rsidR="0F78B2A3" w:rsidRDefault="00000000" w14:paraId="421D2CC8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F78B2A3" w:rsidRDefault="00000000" w14:paraId="1AE77F4A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F78B2A3" w:rsidRDefault="00000000" w14:paraId="576238C1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F78B2A3" w:rsidRDefault="00000000" w14:paraId="047C01D7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F78B2A3" w:rsidRDefault="00000000" w14:paraId="738698FD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F78B2A3" w:rsidRDefault="00000000" w14:paraId="443A515F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F78B2A3" w:rsidRDefault="00000000" w14:paraId="5B59F7DF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F78B2A3" w:rsidRDefault="00000000" w14:paraId="21C21220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F78B2A3" w:rsidRDefault="00000000" w14:paraId="74A7586A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F78B2A3" w:rsidRDefault="00000000" w14:paraId="07B02978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F78B2A3" w:rsidRDefault="00000000" w14:paraId="16E08B17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F78B2A3" w:rsidRDefault="00000000" w14:paraId="4FECF823" w14:textId="77777777">
      <w:pPr>
        <w:spacing w:after="120" w:line="288" w:lineRule="auto"/>
        <w:jc w:val="both"/>
      </w:pPr>
      <w:r>
        <w:t>11.2 Quóruns especiais:</w:t>
      </w:r>
    </w:p>
    <w:p w:rsidR="0F78B2A3" w:rsidRDefault="00000000" w14:paraId="64E5F1F4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F78B2A3" w:rsidRDefault="00000000" w14:paraId="30D63CAD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F78B2A3" w:rsidRDefault="00000000" w14:paraId="45572C14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F78B2A3" w:rsidRDefault="00000000" w14:paraId="74FB34D6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F78B2A3" w:rsidRDefault="00000000" w14:paraId="148E6A6E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F78B2A3" w:rsidRDefault="00000000" w14:paraId="0FE4C6BE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F78B2A3" w:rsidRDefault="00000000" w14:paraId="7106391C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F78B2A3" w:rsidRDefault="00000000" w14:paraId="4EF6CE30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F78B2A3" w:rsidRDefault="00000000" w14:paraId="64AF590E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F78B2A3" w:rsidRDefault="00000000" w14:paraId="13A8CA08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F78B2A3" w:rsidRDefault="00000000" w14:paraId="68FE9E51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F78B2A3" w:rsidRDefault="00000000" w14:paraId="594E0AD4" w14:textId="77777777">
      <w:pPr>
        <w:spacing w:after="120" w:line="288" w:lineRule="auto"/>
        <w:jc w:val="both"/>
      </w:pPr>
      <w:r>
        <w:t>DIREITOS ECONÔMICOS E POLÍTICA DE RESULTADOS</w:t>
      </w:r>
    </w:p>
    <w:p w:rsidR="0F78B2A3" w:rsidRDefault="00000000" w14:paraId="6B4C0B54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F78B2A3" w:rsidRDefault="00000000" w14:paraId="497D41E4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F78B2A3" w:rsidRDefault="00000000" w14:paraId="083AB855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F78B2A3" w:rsidRDefault="00000000" w14:paraId="3D9F74EC" w14:textId="77777777">
      <w:pPr>
        <w:spacing w:after="120" w:line="288" w:lineRule="auto"/>
        <w:jc w:val="both"/>
      </w:pPr>
      <w:r>
        <w:t>12.4 Antidiluição [OPÇÃO – ON]:</w:t>
      </w:r>
    </w:p>
    <w:p w:rsidR="0F78B2A3" w:rsidRDefault="00000000" w14:paraId="1EBDFF2B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F78B2A3" w:rsidRDefault="00000000" w14:paraId="61A58028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F78B2A3" w:rsidRDefault="00000000" w14:paraId="0B942268" w14:textId="77777777">
      <w:pPr>
        <w:spacing w:after="120" w:line="288" w:lineRule="auto"/>
        <w:jc w:val="both"/>
      </w:pPr>
      <w:r>
        <w:t>PROTEÇÕES A INVESTIDORES E MINORITÁRIOS</w:t>
      </w:r>
    </w:p>
    <w:p w:rsidR="0F78B2A3" w:rsidRDefault="00000000" w14:paraId="29601CFA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F78B2A3" w:rsidRDefault="00000000" w14:paraId="16BB3CF9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F78B2A3" w:rsidRDefault="00000000" w14:paraId="06BF4BF8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F78B2A3" w:rsidRDefault="00000000" w14:paraId="2C7C31BF" w14:textId="77777777">
      <w:pPr>
        <w:spacing w:after="120" w:line="288" w:lineRule="auto"/>
        <w:jc w:val="both"/>
      </w:pPr>
      <w:r>
        <w:t>CONFLITOS DE INTERESSE E DEVERES FIDUCIÁRIOS</w:t>
      </w:r>
    </w:p>
    <w:p w:rsidR="0F78B2A3" w:rsidRDefault="00000000" w14:paraId="0DEB8B0D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F78B2A3" w:rsidRDefault="00000000" w14:paraId="54543474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F78B2A3" w:rsidRDefault="00000000" w14:paraId="7CD159F0" w14:textId="77777777">
      <w:pPr>
        <w:spacing w:after="120" w:line="288" w:lineRule="auto"/>
        <w:jc w:val="both"/>
      </w:pPr>
      <w:r>
        <w:t>ADMISSÃO, RETIRADA E EXCLUSÃO DE SÓCIOS; HAVERES</w:t>
      </w:r>
    </w:p>
    <w:p w:rsidR="0F78B2A3" w:rsidRDefault="00000000" w14:paraId="3E18E0ED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F78B2A3" w:rsidRDefault="00000000" w14:paraId="07A58D68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F78B2A3" w:rsidRDefault="00000000" w14:paraId="14EABB23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F78B2A3" w:rsidRDefault="00000000" w14:paraId="6EA087CE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F78B2A3" w:rsidRDefault="00000000" w14:paraId="67540B1E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F78B2A3" w:rsidRDefault="00000000" w14:paraId="3DA3F3C0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F78B2A3" w:rsidRDefault="00000000" w14:paraId="244C0CA4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F78B2A3" w:rsidRDefault="00000000" w14:paraId="28E623A9" w14:textId="77777777">
      <w:pPr>
        <w:spacing w:after="120" w:line="288" w:lineRule="auto"/>
        <w:jc w:val="both"/>
      </w:pPr>
      <w:r>
        <w:t>16.3 LGPD (Lei nº 13.709/2018):</w:t>
      </w:r>
    </w:p>
    <w:p w:rsidR="0F78B2A3" w:rsidRDefault="00000000" w14:paraId="49A2AA86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F78B2A3" w:rsidRDefault="00000000" w14:paraId="1873D476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F78B2A3" w:rsidRDefault="00000000" w14:paraId="7C0376AA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F78B2A3" w:rsidRDefault="00000000" w14:paraId="09B22A3F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F78B2A3" w:rsidRDefault="00000000" w14:paraId="6259AA1C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F78B2A3" w:rsidRDefault="00000000" w14:paraId="42354ADF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F78B2A3" w:rsidRDefault="00000000" w14:paraId="56BE64DB" w14:textId="77777777">
      <w:pPr>
        <w:spacing w:after="120" w:line="288" w:lineRule="auto"/>
        <w:jc w:val="both"/>
      </w:pPr>
      <w:r>
        <w:t>16.4 Propriedade Intelectual:</w:t>
      </w:r>
    </w:p>
    <w:p w:rsidR="0F78B2A3" w:rsidRDefault="00000000" w14:paraId="536F6BC8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F78B2A3" w:rsidRDefault="00000000" w14:paraId="2D1FAAFE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F78B2A3" w:rsidRDefault="00000000" w14:paraId="1872F84F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F78B2A3" w:rsidRDefault="00000000" w14:paraId="7C5B040B" w14:textId="77777777">
      <w:pPr>
        <w:spacing w:after="120" w:line="288" w:lineRule="auto"/>
        <w:jc w:val="both"/>
      </w:pPr>
      <w:r>
        <w:t>NÃO CONCORRÊNCIA E NÃO ALICIAMENTO</w:t>
      </w:r>
    </w:p>
    <w:p w:rsidR="0F78B2A3" w:rsidRDefault="00000000" w14:paraId="72493CAE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F78B2A3" w:rsidRDefault="00000000" w14:paraId="10D2F0B6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F78B2A3" w:rsidRDefault="00000000" w14:paraId="0E3CCC26" w14:textId="77777777">
      <w:pPr>
        <w:spacing w:after="120" w:line="288" w:lineRule="auto"/>
        <w:jc w:val="both"/>
      </w:pPr>
      <w:r>
        <w:t>OPÇÕES DE COMPRA/VENDA; EVENTOS-GATILHO</w:t>
      </w:r>
    </w:p>
    <w:p w:rsidR="0F78B2A3" w:rsidRDefault="00000000" w14:paraId="4166994C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F78B2A3" w:rsidRDefault="00000000" w14:paraId="2713856D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F78B2A3" w:rsidRDefault="00000000" w14:paraId="26E28D6C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F78B2A3" w:rsidRDefault="00000000" w14:paraId="71C45A33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F78B2A3" w:rsidRDefault="00000000" w14:paraId="59733718" w14:textId="77777777">
      <w:pPr>
        <w:spacing w:after="120" w:line="288" w:lineRule="auto"/>
        <w:jc w:val="both"/>
      </w:pPr>
      <w:r>
        <w:t>DEADLOCK E RESOLUÇÃO DE DISPUTAS ENTRE SÓCIOS</w:t>
      </w:r>
    </w:p>
    <w:p w:rsidR="0F78B2A3" w:rsidRDefault="00000000" w14:paraId="64588F1E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F78B2A3" w:rsidRDefault="00000000" w14:paraId="63685271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F78B2A3" w:rsidRDefault="00000000" w14:paraId="25608569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F78B2A3" w:rsidRDefault="00000000" w14:paraId="2A1386A0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F78B2A3" w:rsidRDefault="00000000" w14:paraId="6775811D" w14:textId="77777777">
      <w:pPr>
        <w:spacing w:after="120" w:line="288" w:lineRule="auto"/>
        <w:jc w:val="both"/>
      </w:pPr>
      <w:r>
        <w:t>ARBITRAGEM, LEI APLICÁVEL E FORO</w:t>
      </w:r>
    </w:p>
    <w:p w:rsidR="0F78B2A3" w:rsidRDefault="00000000" w14:paraId="5E02EA24" w14:textId="77777777">
      <w:pPr>
        <w:spacing w:after="120" w:line="288" w:lineRule="auto"/>
        <w:jc w:val="both"/>
      </w:pPr>
      <w:r>
        <w:t>20.1 Lei aplicável: Lei brasileira.</w:t>
      </w:r>
    </w:p>
    <w:p w:rsidR="0F78B2A3" w:rsidRDefault="00000000" w14:paraId="7AC475E9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F78B2A3" w:rsidRDefault="00000000" w14:paraId="136A4BA2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F78B2A3" w:rsidRDefault="00000000" w14:paraId="0C275EA2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F78B2A3" w:rsidRDefault="00000000" w14:paraId="1020B03B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F78B2A3" w:rsidRDefault="00000000" w14:paraId="13C1E38C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F78B2A3" w:rsidRDefault="00000000" w14:paraId="50FBDFEF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F78B2A3" w:rsidRDefault="00000000" w14:paraId="403BB01F" w14:textId="77777777">
      <w:pPr>
        <w:spacing w:after="120" w:line="288" w:lineRule="auto"/>
        <w:jc w:val="both"/>
      </w:pPr>
      <w:r>
        <w:t>DURAÇÃO, EFEITOS E ENCERRAMENTO</w:t>
      </w:r>
    </w:p>
    <w:p w:rsidR="0F78B2A3" w:rsidRDefault="00000000" w14:paraId="2017148E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F78B2A3" w:rsidRDefault="00000000" w14:paraId="545EB2C8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F78B2A3" w:rsidRDefault="00000000" w14:paraId="3B2EEC9C" w14:textId="77777777">
      <w:pPr>
        <w:spacing w:after="120" w:line="288" w:lineRule="auto"/>
        <w:jc w:val="both"/>
      </w:pPr>
      <w:r>
        <w:t>COMUNICAÇÕES, ALTERAÇÕES E DISPOSIÇÕES GERAIS</w:t>
      </w:r>
    </w:p>
    <w:p w:rsidR="0F78B2A3" w:rsidRDefault="00000000" w14:paraId="41FDA9F3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F78B2A3" w:rsidRDefault="00000000" w14:paraId="2D5C4C26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F78B2A3" w:rsidRDefault="00000000" w14:paraId="23309B26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F78B2A3" w:rsidRDefault="00000000" w14:paraId="18EFBD98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F78B2A3" w:rsidRDefault="00000000" w14:paraId="2E27526D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F78B2A3" w:rsidRDefault="00000000" w14:paraId="0DB76D4F" w14:textId="77777777">
      <w:pPr>
        <w:spacing w:after="120" w:line="288" w:lineRule="auto"/>
        <w:jc w:val="both"/>
      </w:pPr>
      <w:r>
        <w:t>ASSINATURAS, LOCAL E DATA; ASSINATURA ELETRÔNICA</w:t>
      </w:r>
    </w:p>
    <w:p w:rsidR="0F78B2A3" w:rsidRDefault="00000000" w14:paraId="758E4B04" w14:textId="77777777">
      <w:pPr>
        <w:spacing w:after="120" w:line="288" w:lineRule="auto"/>
        <w:jc w:val="both"/>
      </w:pPr>
      <w:r>
        <w:t>24.1 Firmado em [Cidade/UF], na data de [DATA].</w:t>
      </w:r>
    </w:p>
    <w:p w:rsidR="0F78B2A3" w:rsidRDefault="00000000" w14:paraId="03E05A47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F78B2A3" w:rsidRDefault="00000000" w14:paraId="2269DC26" w14:textId="77777777">
      <w:pPr>
        <w:spacing w:after="120" w:line="288" w:lineRule="auto"/>
        <w:jc w:val="both"/>
      </w:pPr>
      <w:r>
        <w:t>Sócios:</w:t>
      </w:r>
    </w:p>
    <w:p w:rsidR="0F78B2A3" w:rsidRDefault="00000000" w14:paraId="5D9D923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F78B2A3" w:rsidRDefault="00000000" w14:paraId="28786BB0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F78B2A3" w:rsidRDefault="00000000" w14:paraId="68FCFF3F" w14:textId="77777777">
      <w:pPr>
        <w:spacing w:after="120" w:line="288" w:lineRule="auto"/>
        <w:jc w:val="both"/>
      </w:pPr>
      <w:r>
        <w:t>Administradores (termo de posse, se aplicável):</w:t>
      </w:r>
    </w:p>
    <w:p w:rsidR="0F78B2A3" w:rsidRDefault="00000000" w14:paraId="2DFC3AE6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F78B2A3" w:rsidRDefault="00000000" w14:paraId="73C80A87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F78B2A3" w:rsidRDefault="00000000" w14:paraId="56D495E8" w14:textId="77777777">
      <w:pPr>
        <w:spacing w:after="120" w:line="288" w:lineRule="auto"/>
        <w:jc w:val="both"/>
      </w:pPr>
      <w:r>
        <w:t>— FIM DO CONTRATO SOCIAL (VERSÃO LTDA) —</w:t>
      </w:r>
    </w:p>
    <w:p w:rsidR="0F78B2A3" w:rsidRDefault="00000000" w14:paraId="08F092EB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F78B2A3" w:rsidRDefault="00000000" w14:paraId="585DC458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F78B2A3" w:rsidRDefault="00000000" w14:paraId="1CB097CC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F78B2A3" w:rsidRDefault="00000000" w14:paraId="3E556FCF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F78B2A3" w:rsidRDefault="00000000" w14:paraId="2A093DDC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F78B2A3" w:rsidRDefault="00000000" w14:paraId="417AFA41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F78B2A3" w:rsidRDefault="00000000" w14:paraId="44A459D7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F78B2A3" w:rsidRDefault="00000000" w14:paraId="302BD43B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F78B2A3" w:rsidRDefault="00000000" w14:paraId="613CD8C2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F78B2A3" w:rsidRDefault="00000000" w14:paraId="776C70CF" w14:textId="77777777">
      <w:pPr>
        <w:spacing w:after="120" w:line="288" w:lineRule="auto"/>
        <w:jc w:val="both"/>
      </w:pPr>
      <w:r>
        <w:t>— FIM DA VARIANTE SLU —</w:t>
      </w:r>
    </w:p>
    <w:p w:rsidR="0F78B2A3" w:rsidRDefault="00000000" w14:paraId="29C19C23" w14:textId="77777777">
      <w:pPr>
        <w:spacing w:after="120" w:line="288" w:lineRule="auto"/>
        <w:jc w:val="both"/>
      </w:pPr>
      <w:r>
        <w:t>ANEXO A — TERM SHEET (CAPTURA DE VARIÁVEIS)</w:t>
      </w:r>
    </w:p>
    <w:p w:rsidR="0F78B2A3" w:rsidRDefault="00000000" w14:paraId="4050127B" w14:textId="77777777">
      <w:pPr>
        <w:spacing w:after="120" w:line="288" w:lineRule="auto"/>
        <w:jc w:val="both"/>
      </w:pPr>
      <w:r>
        <w:t>Preencha para geração da versão “clean”:</w:t>
      </w:r>
    </w:p>
    <w:p w:rsidR="0F78B2A3" w:rsidRDefault="00000000" w14:paraId="6BAB07D3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F78B2A3" w:rsidRDefault="00000000" w14:paraId="0A7FE7F4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F78B2A3" w:rsidRDefault="00000000" w14:paraId="29C2AB3F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F78B2A3" w:rsidRDefault="00000000" w14:paraId="605EC12B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F78B2A3" w:rsidRDefault="00000000" w14:paraId="35D11EE6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F78B2A3" w:rsidRDefault="00000000" w14:paraId="0830C0B0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F78B2A3" w:rsidRDefault="00000000" w14:paraId="071FDD9D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F78B2A3" w:rsidRDefault="00000000" w14:paraId="7C30D939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F78B2A3" w:rsidRDefault="00000000" w14:paraId="3491BF46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F78B2A3" w:rsidRDefault="00000000" w14:paraId="5CC7C804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F78B2A3" w:rsidRDefault="00000000" w14:paraId="574773D5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F78B2A3" w:rsidRDefault="00000000" w14:paraId="24A8640D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F78B2A3" w:rsidRDefault="00000000" w14:paraId="5B4001B2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F78B2A3" w:rsidRDefault="00000000" w14:paraId="39669E73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F78B2A3" w:rsidRDefault="00000000" w14:paraId="3FED3753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F78B2A3" w:rsidRDefault="00000000" w14:paraId="0BB8281E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F78B2A3" w:rsidRDefault="00000000" w14:paraId="0C2E7CA6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F78B2A3" w:rsidRDefault="00000000" w14:paraId="4C6B0A0D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F78B2A3" w:rsidRDefault="00000000" w14:paraId="7E3F3325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F78B2A3" w:rsidRDefault="00000000" w14:paraId="33C6C558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F78B2A3" w:rsidRDefault="00000000" w14:paraId="5B700139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F78B2A3" w:rsidRDefault="00000000" w14:paraId="6AD6569C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F78B2A3" w:rsidRDefault="00000000" w14:paraId="67F6731A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F78B2A3" w:rsidRDefault="00000000" w14:paraId="01660334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F78B2A3" w:rsidRDefault="00000000" w14:paraId="56F27A3D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F78B2A3" w:rsidRDefault="00000000" w14:paraId="12CBF424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F78B2A3" w:rsidRDefault="00000000" w14:paraId="00E3FBAF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F78B2A3" w:rsidRDefault="00000000" w14:paraId="71178FB9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F78B2A3" w:rsidRDefault="00000000" w14:paraId="74501D9E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F78B2A3" w:rsidRDefault="00000000" w14:paraId="256723A6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F78B2A3" w:rsidRDefault="00000000" w14:paraId="12C3DFD9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F78B2A3" w:rsidRDefault="00000000" w14:paraId="111F317B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F78B2A3" w:rsidRDefault="00000000" w14:paraId="7B75A17D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F78B2A3" w:rsidRDefault="00000000" w14:paraId="5EE18675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F78B2A3" w:rsidRDefault="00000000" w14:paraId="10589C94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F78B2A3" w:rsidRDefault="00000000" w14:paraId="07AB78D8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F78B2A3" w:rsidRDefault="00000000" w14:paraId="00E33E74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F78B2A3" w:rsidRDefault="00000000" w14:paraId="2B174D30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F78B2A3" w:rsidRDefault="00000000" w14:paraId="543252DA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F78B2A3" w:rsidRDefault="00000000" w14:paraId="16D46513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F78B2A3" w:rsidRDefault="00000000" w14:paraId="3DEA9D53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F78B2A3" w:rsidRDefault="00000000" w14:paraId="73993453" w14:textId="77777777">
      <w:pPr>
        <w:spacing w:after="120" w:line="288" w:lineRule="auto"/>
        <w:jc w:val="both"/>
      </w:pPr>
      <w:r>
        <w:t>NOTAS DE REDAÇÃO (EXPLICATIVAS)</w:t>
      </w:r>
    </w:p>
    <w:p w:rsidR="0F78B2A3" w:rsidRDefault="00000000" w14:paraId="4490CA85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F78B2A3" w:rsidRDefault="00000000" w14:paraId="6777459F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F78B2A3" w:rsidRDefault="00000000" w14:paraId="5520F41C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F78B2A3" w:rsidRDefault="00000000" w14:paraId="64A3AC53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F78B2A3" w:rsidRDefault="00000000" w14:paraId="096F5242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F78B2A3" w:rsidRDefault="00000000" w14:paraId="68BD1F88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F78B2A3" w:rsidRDefault="00000000" w14:paraId="697DE727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F78B2A3" w:rsidRDefault="00000000" w14:paraId="45EDEE7E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F78B2A3" w:rsidRDefault="00000000" w14:paraId="11F00BE0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F78B2A3" w:rsidRDefault="00000000" w14:paraId="19E1A73C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F78B2A3" w:rsidRDefault="00000000" w14:paraId="60D9C394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F78B2A3" w:rsidRDefault="00000000" w14:paraId="56EC57EC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F78B2A3" w:rsidRDefault="00000000" w14:paraId="5F900E73" w14:textId="77777777">
      <w:pPr>
        <w:spacing w:after="120" w:line="288" w:lineRule="auto"/>
        <w:jc w:val="both"/>
      </w:pPr>
      <w:r>
        <w:t>GLOSSÁRIO PT–EN (OPCIONAL)</w:t>
      </w:r>
    </w:p>
    <w:p w:rsidR="0F78B2A3" w:rsidRDefault="00000000" w14:paraId="5B5B72F6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F78B2A3" w:rsidRDefault="00000000" w14:paraId="7FB0DFC4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F78B2A3" w:rsidRDefault="00000000" w14:paraId="17A1CCA2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F78B2A3" w:rsidRDefault="00000000" w14:paraId="4858A092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F78B2A3" w:rsidRDefault="00000000" w14:paraId="6E2DF26F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F78B2A3" w:rsidRDefault="00000000" w14:paraId="354DDF03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F78B2A3" w:rsidRDefault="00000000" w14:paraId="333C7FE3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F78B2A3" w:rsidRDefault="00000000" w14:paraId="68F412CE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F78B2A3" w:rsidRDefault="00000000" w14:paraId="2C965B1B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F78B2A3" w:rsidRDefault="00000000" w14:paraId="60146610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F78B2A3" w:rsidRDefault="00000000" w14:paraId="34E4A0EE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F78B2A3" w:rsidRDefault="00000000" w14:paraId="46B20DAB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F78B2A3" w:rsidRDefault="00000000" w14:paraId="74252735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F78B2A3" w:rsidRDefault="00000000" w14:paraId="1EFE0066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F78B2A3" w:rsidRDefault="00000000" w14:paraId="37F81AD6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F78B2A3" w:rsidRDefault="00000000" w14:paraId="1C56EB67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F78B2A3" w:rsidRDefault="00000000" w14:paraId="00BED56B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F78B2A3" w:rsidRDefault="00000000" w14:paraId="729B4A93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F78B2A3" w:rsidRDefault="00000000" w14:paraId="2B4C7E45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F78B2A3" w:rsidRDefault="00000000" w14:paraId="78BA7874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F78B2A3" w:rsidRDefault="00000000" w14:paraId="5FDEC55B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F78B2A3" w:rsidRDefault="00000000" w14:paraId="17CEC935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F78B2A3" w:rsidRDefault="00000000" w14:paraId="0F02077B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F78B2A3" w:rsidRDefault="00000000" w14:paraId="2618573C" w14:textId="77777777">
      <w:pPr>
        <w:spacing w:after="120" w:line="288" w:lineRule="auto"/>
        <w:jc w:val="both"/>
      </w:pPr>
      <w:r>
        <w:t>Sources:</w:t>
      </w:r>
    </w:p>
    <w:p w:rsidR="0F78B2A3" w:rsidRDefault="00000000" w14:paraId="464D28DF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F78B2A3" w:rsidRDefault="00000000" w14:paraId="3A9C7EC1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F78B2A3" w:rsidRDefault="00000000" w14:paraId="5902BED6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F78B2A3" w:rsidRDefault="00000000" w14:paraId="13D3ECA9" w14:textId="77777777">
      <w:pPr>
        <w:spacing w:after="120" w:line="288" w:lineRule="auto"/>
        <w:jc w:val="both"/>
      </w:pPr>
      <w:r>
        <w:t>Como ativar a verificação em duas etapas?</w:t>
      </w:r>
    </w:p>
    <w:p w:rsidR="0F78B2A3" w:rsidRDefault="00000000" w14:paraId="31738E6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F78B2A3" w:rsidRDefault="00000000" w14:paraId="5D8A5D0B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F78B2A3" w:rsidRDefault="00000000" w14:paraId="715BED66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F78B2A3" w:rsidRDefault="00000000" w14:paraId="6F45CBB9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F78B2A3" w:rsidRDefault="00000000" w14:paraId="40CCFD0D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F78B2A3" w:rsidRDefault="00000000" w14:paraId="0352F8C0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