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4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1381125</wp:posOffset>
            </wp:positionH>
            <wp:positionV relativeFrom="paragraph">
              <wp:posOffset>85725</wp:posOffset>
            </wp:positionV>
            <wp:extent cx="2727722" cy="2571750"/>
            <wp:effectExtent b="0" l="0" r="0" t="0"/>
            <wp:wrapNone/>
            <wp:docPr descr="A blue and white logo&#10;&#10;Description automatically generated" id="18" name="image2.jpg"/>
            <a:graphic>
              <a:graphicData uri="http://schemas.openxmlformats.org/drawingml/2006/picture">
                <pic:pic>
                  <pic:nvPicPr>
                    <pic:cNvPr descr="A blue and white logo&#10;&#10;Description automatically generated" id="0" name="image2.jpg"/>
                    <pic:cNvPicPr preferRelativeResize="0"/>
                  </pic:nvPicPr>
                  <pic:blipFill>
                    <a:blip r:embed="rId6"/>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0F">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2</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до:</w:t>
      </w: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Лабораторної Роботи № 1 </w:t>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Алготестер роботи № 1</w: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Практичних Робіт до блоку № 2</w:t>
      </w:r>
      <w:r w:rsidDel="00000000" w:rsidR="00000000" w:rsidRPr="00000000">
        <w:rPr>
          <w:rtl w:val="0"/>
        </w:rPr>
      </w:r>
    </w:p>
    <w:p w:rsidR="00000000" w:rsidDel="00000000" w:rsidP="00000000" w:rsidRDefault="00000000" w:rsidRPr="00000000" w14:paraId="0000001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1">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ШІ-13</w:t>
      </w: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Челяда Андрій Миронович</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4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24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Львів 2026</w:t>
      </w:r>
    </w:p>
    <w:p w:rsidR="00000000" w:rsidDel="00000000" w:rsidP="00000000" w:rsidRDefault="00000000" w:rsidRPr="00000000" w14:paraId="00000026">
      <w:pPr>
        <w:pStyle w:val="Heading1"/>
        <w:spacing w:after="0" w:before="240" w:line="276" w:lineRule="auto"/>
        <w:rPr>
          <w:rFonts w:ascii="Times New Roman" w:cs="Times New Roman" w:eastAsia="Times New Roman" w:hAnsi="Times New Roman"/>
          <w:b w:val="1"/>
          <w:bCs w:val="1"/>
          <w:sz w:val="32"/>
          <w:szCs w:val="32"/>
        </w:rPr>
      </w:pPr>
      <w:bookmarkStart w:colFirst="0" w:colLast="0" w:name="_vpulylgwhzo0" w:id="0"/>
      <w:bookmarkEnd w:id="0"/>
      <w:r w:rsidDel="00000000" w:rsidR="00000000" w:rsidRPr="00000000">
        <w:rPr>
          <w:rFonts w:ascii="Times New Roman" w:cs="Times New Roman" w:eastAsia="Times New Roman" w:hAnsi="Times New Roman"/>
          <w:b w:val="1"/>
          <w:bCs w:val="1"/>
          <w:sz w:val="32"/>
          <w:szCs w:val="32"/>
          <w:rtl w:val="0"/>
        </w:rPr>
        <w:t xml:space="preserve">Тема роботи:</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Мета роботи:</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w:t>
      </w:r>
      <w:r w:rsidDel="00000000" w:rsidR="00000000" w:rsidRPr="00000000">
        <w:rPr>
          <w:rFonts w:ascii="Times New Roman" w:cs="Times New Roman" w:eastAsia="Times New Roman" w:hAnsi="Times New Roman"/>
          <w:rtl w:val="0"/>
        </w:rPr>
        <w:t xml:space="preserve">знайомитися з базовими конструкціями мови C++: змінними, константами, типами даних та їхніми розмірами, а також із системами числення; на практиці порівняти різні типи даних і визначити відмінності між ними; вивчити умовні оператори та логічні операції (AND, OR, NOT); навчитися використовувати оператори розгалуження для структурування логіки програм; опанувати основи введення та виведення даних за допомогою cin і cout ; набути навичок побудови лінійних та розгалужених алгоритмів; навчитися виконувати базові операції у двійковій системі числення.</w:t>
      </w:r>
    </w:p>
    <w:p w:rsidR="00000000" w:rsidDel="00000000" w:rsidP="00000000" w:rsidRDefault="00000000" w:rsidRPr="00000000" w14:paraId="0000002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0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Теоритичні відомості:</w:t>
      </w:r>
    </w:p>
    <w:p w:rsidR="00000000" w:rsidDel="00000000" w:rsidP="00000000" w:rsidRDefault="00000000" w:rsidRPr="00000000" w14:paraId="0000002D">
      <w:pPr>
        <w:spacing w:after="20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1)Теоритичні відомості з таких тем:</w:t>
      </w:r>
    </w:p>
    <w:p w:rsidR="00000000" w:rsidDel="00000000" w:rsidP="00000000" w:rsidRDefault="00000000" w:rsidRPr="00000000" w14:paraId="0000002E">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Системи числення (двійкова, вісімкова, десяткова, шістнадцяткова) та перетворення чисел з одної системи у іншу</w:t>
      </w:r>
    </w:p>
    <w:p w:rsidR="00000000" w:rsidDel="00000000" w:rsidP="00000000" w:rsidRDefault="00000000" w:rsidRPr="00000000" w14:paraId="0000002F">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Арифметичні операції у двійкові системі числення, а саме додавання. віднімання, множення,ділення</w:t>
      </w:r>
    </w:p>
    <w:p w:rsidR="00000000" w:rsidDel="00000000" w:rsidP="00000000" w:rsidRDefault="00000000" w:rsidRPr="00000000" w14:paraId="00000030">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Змінні, констани, типи даних та їх розміри у С++</w:t>
      </w:r>
    </w:p>
    <w:p w:rsidR="00000000" w:rsidDel="00000000" w:rsidP="00000000" w:rsidRDefault="00000000" w:rsidRPr="00000000" w14:paraId="00000031">
      <w:pPr>
        <w:numPr>
          <w:ilvl w:val="0"/>
          <w:numId w:val="2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Бібліотеки у С++</w:t>
      </w:r>
    </w:p>
    <w:p w:rsidR="00000000" w:rsidDel="00000000" w:rsidP="00000000" w:rsidRDefault="00000000" w:rsidRPr="00000000" w14:paraId="00000032">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Ввід та вивід даних (cin, cout)</w:t>
      </w:r>
    </w:p>
    <w:p w:rsidR="00000000" w:rsidDel="00000000" w:rsidP="00000000" w:rsidRDefault="00000000" w:rsidRPr="00000000" w14:paraId="00000033">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Базові операції та вбудовані функції (арифметичні, побітові, математичні функції)</w:t>
      </w:r>
    </w:p>
    <w:p w:rsidR="00000000" w:rsidDel="00000000" w:rsidP="00000000" w:rsidRDefault="00000000" w:rsidRPr="00000000" w14:paraId="00000034">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Коментарі у коді</w:t>
      </w:r>
    </w:p>
    <w:p w:rsidR="00000000" w:rsidDel="00000000" w:rsidP="00000000" w:rsidRDefault="00000000" w:rsidRPr="00000000" w14:paraId="00000035">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Лінійні алгоритми</w:t>
      </w:r>
    </w:p>
    <w:p w:rsidR="00000000" w:rsidDel="00000000" w:rsidP="00000000" w:rsidRDefault="00000000" w:rsidRPr="00000000" w14:paraId="00000036">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Розгалужені алгоритми та умовні оператори (if, else, switch-case, тернарний оператор)</w:t>
      </w:r>
    </w:p>
    <w:p w:rsidR="00000000" w:rsidDel="00000000" w:rsidP="00000000" w:rsidRDefault="00000000" w:rsidRPr="00000000" w14:paraId="00000037">
      <w:pPr>
        <w:numPr>
          <w:ilvl w:val="0"/>
          <w:numId w:val="2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Логічні оператори (AND, OR, NOT)</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Опрацювання теорії:</w:t>
      </w:r>
    </w:p>
    <w:p w:rsidR="00000000" w:rsidDel="00000000" w:rsidP="00000000" w:rsidRDefault="00000000" w:rsidRPr="00000000" w14:paraId="0000003A">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1)Системи числення ( двійкова, вісімкова, десякова, шістнадцяткова ) перетворення чисел між ними</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-Джерела інформації:</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лекції О.Пшеничного</w:t>
      </w:r>
    </w:p>
    <w:p w:rsidR="00000000" w:rsidDel="00000000" w:rsidP="00000000" w:rsidRDefault="00000000" w:rsidRPr="00000000" w14:paraId="000000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практичні заняття з п.Остапом</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розгортка до другого епіка</w:t>
      </w:r>
    </w:p>
    <w:p w:rsidR="00000000" w:rsidDel="00000000" w:rsidP="00000000" w:rsidRDefault="00000000" w:rsidRPr="00000000" w14:paraId="0000003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https://learn.sparkfun.com/tutorials/binary/all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0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4"/>
        </w:numPr>
        <w:spacing w:after="0" w:after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Опрацьовано: системи числення, перетворення чисел з одної системи в іншу</w:t>
      </w:r>
    </w:p>
    <w:p w:rsidR="00000000" w:rsidDel="00000000" w:rsidP="00000000" w:rsidRDefault="00000000" w:rsidRPr="00000000" w14:paraId="00000042">
      <w:pPr>
        <w:numPr>
          <w:ilvl w:val="0"/>
          <w:numId w:val="14"/>
        </w:numPr>
        <w:spacing w:after="0" w:after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Статус : Ознайомлений</w:t>
      </w:r>
    </w:p>
    <w:p w:rsidR="00000000" w:rsidDel="00000000" w:rsidP="00000000" w:rsidRDefault="00000000" w:rsidRPr="00000000" w14:paraId="00000043">
      <w:pPr>
        <w:numPr>
          <w:ilvl w:val="0"/>
          <w:numId w:val="14"/>
        </w:numPr>
        <w:spacing w:after="0" w:after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Початок ознайомлення : 18.09.2026</w:t>
      </w:r>
    </w:p>
    <w:p w:rsidR="00000000" w:rsidDel="00000000" w:rsidP="00000000" w:rsidRDefault="00000000" w:rsidRPr="00000000" w14:paraId="00000044">
      <w:pPr>
        <w:numPr>
          <w:ilvl w:val="0"/>
          <w:numId w:val="14"/>
        </w:numPr>
        <w:spacing w:after="20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Завершення опрацювання : 25.09.2026</w:t>
      </w:r>
    </w:p>
    <w:p w:rsidR="00000000" w:rsidDel="00000000" w:rsidP="00000000" w:rsidRDefault="00000000" w:rsidRPr="00000000" w14:paraId="00000045">
      <w:pPr>
        <w:spacing w:after="20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12"/>
        </w:numPr>
        <w:spacing w:after="0" w:after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2)Двійкова система числення - арифметичні дії</w:t>
      </w:r>
    </w:p>
    <w:p w:rsidR="00000000" w:rsidDel="00000000" w:rsidP="00000000" w:rsidRDefault="00000000" w:rsidRPr="00000000" w14:paraId="00000047">
      <w:pPr>
        <w:numPr>
          <w:ilvl w:val="1"/>
          <w:numId w:val="12"/>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8">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лекції О.Пшеничного</w:t>
      </w:r>
    </w:p>
    <w:p w:rsidR="00000000" w:rsidDel="00000000" w:rsidP="00000000" w:rsidRDefault="00000000" w:rsidRPr="00000000" w14:paraId="00000049">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практичні заняття з п.Остапом</w:t>
      </w:r>
    </w:p>
    <w:p w:rsidR="00000000" w:rsidDel="00000000" w:rsidP="00000000" w:rsidRDefault="00000000" w:rsidRPr="00000000" w14:paraId="0000004A">
      <w:pPr>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https://learn.sparkfun.com/tutorials/binary/all</w:t>
        </w:r>
      </w:hyperlink>
      <w:r w:rsidDel="00000000" w:rsidR="00000000" w:rsidRPr="00000000">
        <w:rPr>
          <w:rtl w:val="0"/>
        </w:rPr>
      </w:r>
    </w:p>
    <w:p w:rsidR="00000000" w:rsidDel="00000000" w:rsidP="00000000" w:rsidRDefault="00000000" w:rsidRPr="00000000" w14:paraId="0000004B">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13"/>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Статус : Ознайомлений</w:t>
      </w:r>
    </w:p>
    <w:p w:rsidR="00000000" w:rsidDel="00000000" w:rsidP="00000000" w:rsidRDefault="00000000" w:rsidRPr="00000000" w14:paraId="0000004D">
      <w:pPr>
        <w:numPr>
          <w:ilvl w:val="0"/>
          <w:numId w:val="13"/>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Початок опрацювання : 23.09.2026</w:t>
      </w:r>
    </w:p>
    <w:p w:rsidR="00000000" w:rsidDel="00000000" w:rsidP="00000000" w:rsidRDefault="00000000" w:rsidRPr="00000000" w14:paraId="0000004E">
      <w:pPr>
        <w:numPr>
          <w:ilvl w:val="0"/>
          <w:numId w:val="13"/>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Завершення опрацювання : 27.09.2026</w:t>
      </w:r>
    </w:p>
    <w:p w:rsidR="00000000" w:rsidDel="00000000" w:rsidP="00000000" w:rsidRDefault="00000000" w:rsidRPr="00000000" w14:paraId="0000004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 Змінні, константи, типи даних та їх розміри у С++</w:t>
      </w:r>
    </w:p>
    <w:p w:rsidR="00000000" w:rsidDel="00000000" w:rsidP="00000000" w:rsidRDefault="00000000" w:rsidRPr="00000000" w14:paraId="0000005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Джерела інформації : </w:t>
      </w:r>
    </w:p>
    <w:p w:rsidR="00000000" w:rsidDel="00000000" w:rsidP="00000000" w:rsidRDefault="00000000" w:rsidRPr="00000000" w14:paraId="0000005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лекції О.Пшеничного</w:t>
      </w:r>
    </w:p>
    <w:p w:rsidR="00000000" w:rsidDel="00000000" w:rsidP="00000000" w:rsidRDefault="00000000" w:rsidRPr="00000000" w14:paraId="0000005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розгортка до другого епіка</w:t>
      </w:r>
    </w:p>
    <w:p w:rsidR="00000000" w:rsidDel="00000000" w:rsidP="00000000" w:rsidRDefault="00000000" w:rsidRPr="00000000" w14:paraId="0000005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0"/>
          <w:numId w:val="17"/>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Статус : Ознайомлений</w:t>
      </w:r>
    </w:p>
    <w:p w:rsidR="00000000" w:rsidDel="00000000" w:rsidP="00000000" w:rsidRDefault="00000000" w:rsidRPr="00000000" w14:paraId="00000056">
      <w:pPr>
        <w:numPr>
          <w:ilvl w:val="0"/>
          <w:numId w:val="17"/>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Початок опрацювання : 02.10.2026</w:t>
      </w:r>
    </w:p>
    <w:p w:rsidR="00000000" w:rsidDel="00000000" w:rsidP="00000000" w:rsidRDefault="00000000" w:rsidRPr="00000000" w14:paraId="00000057">
      <w:pPr>
        <w:numPr>
          <w:ilvl w:val="0"/>
          <w:numId w:val="17"/>
        </w:numPr>
        <w:spacing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Завершення опрацювання : 04.10.2026</w:t>
      </w:r>
    </w:p>
    <w:p w:rsidR="00000000" w:rsidDel="00000000" w:rsidP="00000000" w:rsidRDefault="00000000" w:rsidRPr="00000000" w14:paraId="00000058">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numPr>
          <w:ilvl w:val="0"/>
          <w:numId w:val="8"/>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4) Бібліотеки в C++ (stdio, cmath, iostream):</w:t>
        <w:br w:type="textWrapping"/>
      </w:r>
    </w:p>
    <w:p w:rsidR="00000000" w:rsidDel="00000000" w:rsidP="00000000" w:rsidRDefault="00000000" w:rsidRPr="00000000" w14:paraId="0000005A">
      <w:pPr>
        <w:numPr>
          <w:ilvl w:val="1"/>
          <w:numId w:val="8"/>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5B">
      <w:pPr>
        <w:numPr>
          <w:ilvl w:val="2"/>
          <w:numId w:val="8"/>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rtl w:val="0"/>
        </w:rPr>
        <w:t xml:space="preserve">Лекції О.Пшеничного</w:t>
        <w:br w:type="textWrapping"/>
        <w:br w:type="textWrapping"/>
        <w:t xml:space="preserve"> Що опрацьовано:</w:t>
        <w:br w:type="textWrapping"/>
        <w:t xml:space="preserve"> -Ознайомився з підключенням бібліотек у C++, зрозумів, що вони собою являють і для чого потрібні в програмах.</w:t>
        <w:br w:type="textWrapping"/>
      </w:r>
    </w:p>
    <w:p w:rsidR="00000000" w:rsidDel="00000000" w:rsidP="00000000" w:rsidRDefault="00000000" w:rsidRPr="00000000" w14:paraId="0000005C">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Статус: Ознайомлений</w:t>
      </w:r>
    </w:p>
    <w:p w:rsidR="00000000" w:rsidDel="00000000" w:rsidP="00000000" w:rsidRDefault="00000000" w:rsidRPr="00000000" w14:paraId="0000005D">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Початок опрацювання теми: 10.09.2026</w:t>
      </w:r>
    </w:p>
    <w:p w:rsidR="00000000" w:rsidDel="00000000" w:rsidP="00000000" w:rsidRDefault="00000000" w:rsidRPr="00000000" w14:paraId="0000005E">
      <w:pPr>
        <w:numPr>
          <w:ilvl w:val="0"/>
          <w:numId w:val="8"/>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Звершення опрацювання теми: 12.09.2026</w:t>
      </w:r>
    </w:p>
    <w:p w:rsidR="00000000" w:rsidDel="00000000" w:rsidP="00000000" w:rsidRDefault="00000000" w:rsidRPr="00000000" w14:paraId="0000005F">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numPr>
          <w:ilvl w:val="1"/>
          <w:numId w:val="8"/>
        </w:numPr>
        <w:spacing w:after="0" w:afterAutospacing="0" w:before="240" w:line="240" w:lineRule="auto"/>
        <w:ind w:left="1440" w:hanging="360"/>
      </w:pPr>
      <w:r w:rsidDel="00000000" w:rsidR="00000000" w:rsidRPr="00000000">
        <w:rPr>
          <w:rFonts w:ascii="Times New Roman" w:cs="Times New Roman" w:eastAsia="Times New Roman" w:hAnsi="Times New Roman"/>
          <w:rtl w:val="0"/>
        </w:rPr>
        <w:t xml:space="preserve">5) Ввід та вивід даних (cin, cout):</w:t>
        <w:br w:type="textWrapping"/>
      </w:r>
    </w:p>
    <w:p w:rsidR="00000000" w:rsidDel="00000000" w:rsidP="00000000" w:rsidRDefault="00000000" w:rsidRPr="00000000" w14:paraId="00000061">
      <w:pPr>
        <w:numPr>
          <w:ilvl w:val="1"/>
          <w:numId w:val="8"/>
        </w:numPr>
        <w:spacing w:after="240" w:before="0" w:beforeAutospacing="0" w:line="240" w:lineRule="auto"/>
        <w:ind w:left="1440" w:hanging="360"/>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62">
      <w:pPr>
        <w:spacing w:after="240" w:before="240"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1"/>
          <w:numId w:val="8"/>
        </w:numPr>
        <w:spacing w:after="0" w:after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Лекції О.Пшеничного</w:t>
        <w:br w:type="textWrapping"/>
        <w:br w:type="textWrapping"/>
        <w:t xml:space="preserve"> Що опрацьовано:  </w:t>
      </w:r>
    </w:p>
    <w:p w:rsidR="00000000" w:rsidDel="00000000" w:rsidP="00000000" w:rsidRDefault="00000000" w:rsidRPr="00000000" w14:paraId="00000064">
      <w:pPr>
        <w:numPr>
          <w:ilvl w:val="2"/>
          <w:numId w:val="8"/>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rtl w:val="0"/>
        </w:rPr>
        <w:t xml:space="preserve"> -Навчився коректно зчитувати дані з консолі, виводити їх на екран та записувати введені значення у змінні.</w:t>
        <w:br w:type="textWrapping"/>
      </w:r>
    </w:p>
    <w:p w:rsidR="00000000" w:rsidDel="00000000" w:rsidP="00000000" w:rsidRDefault="00000000" w:rsidRPr="00000000" w14:paraId="00000065">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Статус: Ознайомлений</w:t>
        <w:br w:type="textWrapping"/>
      </w:r>
    </w:p>
    <w:p w:rsidR="00000000" w:rsidDel="00000000" w:rsidP="00000000" w:rsidRDefault="00000000" w:rsidRPr="00000000" w14:paraId="00000066">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Початок опрацювання теми: 12.09.2026</w:t>
        <w:br w:type="textWrapping"/>
      </w:r>
    </w:p>
    <w:p w:rsidR="00000000" w:rsidDel="00000000" w:rsidP="00000000" w:rsidRDefault="00000000" w:rsidRPr="00000000" w14:paraId="00000067">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Завершення опрацювання теми: 12.09.2026</w:t>
        <w:br w:type="textWrapping"/>
      </w:r>
    </w:p>
    <w:p w:rsidR="00000000" w:rsidDel="00000000" w:rsidP="00000000" w:rsidRDefault="00000000" w:rsidRPr="00000000" w14:paraId="00000068">
      <w:pPr>
        <w:numPr>
          <w:ilvl w:val="0"/>
          <w:numId w:val="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6) Базові операції та вбудовані функції (арифметичні, побітові, математичні функції):</w:t>
        <w:br w:type="textWrapping"/>
      </w:r>
    </w:p>
    <w:p w:rsidR="00000000" w:rsidDel="00000000" w:rsidP="00000000" w:rsidRDefault="00000000" w:rsidRPr="00000000" w14:paraId="00000069">
      <w:pPr>
        <w:numPr>
          <w:ilvl w:val="1"/>
          <w:numId w:val="8"/>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6A">
      <w:pPr>
        <w:numPr>
          <w:ilvl w:val="2"/>
          <w:numId w:val="8"/>
        </w:numPr>
        <w:spacing w:after="240" w:before="0" w:beforeAutospacing="0" w:line="240" w:lineRule="auto"/>
        <w:ind w:left="2160" w:hanging="360"/>
      </w:pPr>
      <w:r w:rsidDel="00000000" w:rsidR="00000000" w:rsidRPr="00000000">
        <w:rPr>
          <w:rFonts w:ascii="Times New Roman" w:cs="Times New Roman" w:eastAsia="Times New Roman" w:hAnsi="Times New Roman"/>
          <w:rtl w:val="0"/>
        </w:rPr>
        <w:t xml:space="preserve">Лекції О.Пшеничного</w:t>
      </w:r>
    </w:p>
    <w:p w:rsidR="00000000" w:rsidDel="00000000" w:rsidP="00000000" w:rsidRDefault="00000000" w:rsidRPr="00000000" w14:paraId="000000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 опрацьовано:</w:t>
        <w:br w:type="textWrapping"/>
        <w:t xml:space="preserve"> - Розглянув основні побітові та математичні операції в C++: побітові зсуви вліво і вправо, а також функції sqrt, abs, fabs, pow та інші.</w:t>
      </w:r>
    </w:p>
    <w:p w:rsidR="00000000" w:rsidDel="00000000" w:rsidP="00000000" w:rsidRDefault="00000000" w:rsidRPr="00000000" w14:paraId="0000006C">
      <w:pPr>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Статус: Ознайомлений</w:t>
        <w:br w:type="textWrapping"/>
      </w:r>
    </w:p>
    <w:p w:rsidR="00000000" w:rsidDel="00000000" w:rsidP="00000000" w:rsidRDefault="00000000" w:rsidRPr="00000000" w14:paraId="0000006D">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Початок опрацювання теми: 02.10.2026</w:t>
        <w:br w:type="textWrapping"/>
      </w:r>
    </w:p>
    <w:p w:rsidR="00000000" w:rsidDel="00000000" w:rsidP="00000000" w:rsidRDefault="00000000" w:rsidRPr="00000000" w14:paraId="0000006E">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Завершення опрацювання теми: 03.10.2026</w:t>
        <w:br w:type="textWrapping"/>
      </w:r>
    </w:p>
    <w:p w:rsidR="00000000" w:rsidDel="00000000" w:rsidP="00000000" w:rsidRDefault="00000000" w:rsidRPr="00000000" w14:paraId="0000006F">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7)Коментарі у коді:</w:t>
        <w:br w:type="textWrapping"/>
      </w:r>
    </w:p>
    <w:p w:rsidR="00000000" w:rsidDel="00000000" w:rsidP="00000000" w:rsidRDefault="00000000" w:rsidRPr="00000000" w14:paraId="00000070">
      <w:pPr>
        <w:numPr>
          <w:ilvl w:val="1"/>
          <w:numId w:val="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71">
      <w:pPr>
        <w:numPr>
          <w:ilvl w:val="2"/>
          <w:numId w:val="6"/>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Лекції О.Пшеничного</w:t>
      </w:r>
    </w:p>
    <w:p w:rsidR="00000000" w:rsidDel="00000000" w:rsidP="00000000" w:rsidRDefault="00000000" w:rsidRPr="00000000" w14:paraId="000000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 опрацьовано:</w:t>
        <w:br w:type="textWrapping"/>
        <w:t xml:space="preserve"> -З'ясував, для чого потрібні коментарі в коді, та навчився робити однорядкові й багаторядкові коментарі у VS Code.</w:t>
      </w:r>
    </w:p>
    <w:p w:rsidR="00000000" w:rsidDel="00000000" w:rsidP="00000000" w:rsidRDefault="00000000" w:rsidRPr="00000000" w14:paraId="00000073">
      <w:pPr>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Статус: Ознайомлений</w:t>
        <w:br w:type="textWrapping"/>
      </w:r>
    </w:p>
    <w:p w:rsidR="00000000" w:rsidDel="00000000" w:rsidP="00000000" w:rsidRDefault="00000000" w:rsidRPr="00000000" w14:paraId="00000074">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Початок опрацювання теми: 10.09.2026</w:t>
        <w:br w:type="textWrapping"/>
      </w:r>
    </w:p>
    <w:p w:rsidR="00000000" w:rsidDel="00000000" w:rsidP="00000000" w:rsidRDefault="00000000" w:rsidRPr="00000000" w14:paraId="00000075">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Завершення опрацювання теми: 10.09.2026</w:t>
        <w:br w:type="textWrapping"/>
      </w:r>
    </w:p>
    <w:p w:rsidR="00000000" w:rsidDel="00000000" w:rsidP="00000000" w:rsidRDefault="00000000" w:rsidRPr="00000000" w14:paraId="00000076">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8)Лінійні алгоритми</w:t>
        <w:br w:type="textWrapping"/>
      </w:r>
    </w:p>
    <w:p w:rsidR="00000000" w:rsidDel="00000000" w:rsidP="00000000" w:rsidRDefault="00000000" w:rsidRPr="00000000" w14:paraId="00000077">
      <w:pPr>
        <w:numPr>
          <w:ilvl w:val="1"/>
          <w:numId w:val="1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78">
      <w:pPr>
        <w:numPr>
          <w:ilvl w:val="2"/>
          <w:numId w:val="10"/>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Практичні заняття у університеті</w:t>
      </w:r>
    </w:p>
    <w:p w:rsidR="00000000" w:rsidDel="00000000" w:rsidP="00000000" w:rsidRDefault="00000000" w:rsidRPr="00000000" w14:paraId="00000079">
      <w:pPr>
        <w:numPr>
          <w:ilvl w:val="2"/>
          <w:numId w:val="10"/>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Розгортки від п.Остапа</w:t>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 опрацьовано:</w:t>
        <w:br w:type="textWrapping"/>
        <w:t xml:space="preserve"> -Опанував будову лінійного алгоритму, його властивості та позначення.</w:t>
      </w:r>
    </w:p>
    <w:p w:rsidR="00000000" w:rsidDel="00000000" w:rsidP="00000000" w:rsidRDefault="00000000" w:rsidRPr="00000000" w14:paraId="0000007B">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Статус: Ознайомлений</w:t>
        <w:br w:type="textWrapping"/>
      </w:r>
    </w:p>
    <w:p w:rsidR="00000000" w:rsidDel="00000000" w:rsidP="00000000" w:rsidRDefault="00000000" w:rsidRPr="00000000" w14:paraId="0000007C">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Початок опрацювання теми: 08.09.2026</w:t>
        <w:br w:type="textWrapping"/>
      </w:r>
    </w:p>
    <w:p w:rsidR="00000000" w:rsidDel="00000000" w:rsidP="00000000" w:rsidRDefault="00000000" w:rsidRPr="00000000" w14:paraId="0000007D">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Завершення опрацювання теми: 9.09.2026</w:t>
        <w:br w:type="textWrapping"/>
      </w:r>
    </w:p>
    <w:p w:rsidR="00000000" w:rsidDel="00000000" w:rsidP="00000000" w:rsidRDefault="00000000" w:rsidRPr="00000000" w14:paraId="0000007E">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Розгалужені алгоритми та умовні оператори (if, else, switch-case,):</w:t>
        <w:br w:type="textWrapping"/>
      </w:r>
    </w:p>
    <w:p w:rsidR="00000000" w:rsidDel="00000000" w:rsidP="00000000" w:rsidRDefault="00000000" w:rsidRPr="00000000" w14:paraId="0000007F">
      <w:pPr>
        <w:numPr>
          <w:ilvl w:val="1"/>
          <w:numId w:val="1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80">
      <w:pPr>
        <w:numPr>
          <w:ilvl w:val="2"/>
          <w:numId w:val="18"/>
        </w:numPr>
        <w:spacing w:after="24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Лекції О.Пшеничного</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 опрацьовано:</w:t>
        <w:br w:type="textWrapping"/>
        <w:t xml:space="preserve"> -Вивчив різновиди умовних операторів, їх синтаксис та випадки застосування</w:t>
        <w:br w:type="textWrapping"/>
        <w:t xml:space="preserve"> -Виконав кілька завдань для самоперевірки</w:t>
      </w:r>
    </w:p>
    <w:p w:rsidR="00000000" w:rsidDel="00000000" w:rsidP="00000000" w:rsidRDefault="00000000" w:rsidRPr="00000000" w14:paraId="00000082">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Статус: Ознайомлений</w:t>
        <w:br w:type="textWrapping"/>
      </w:r>
    </w:p>
    <w:p w:rsidR="00000000" w:rsidDel="00000000" w:rsidP="00000000" w:rsidRDefault="00000000" w:rsidRPr="00000000" w14:paraId="00000083">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Початок опрацювання теми: 02.10.2026</w:t>
        <w:br w:type="textWrapping"/>
      </w:r>
    </w:p>
    <w:p w:rsidR="00000000" w:rsidDel="00000000" w:rsidP="00000000" w:rsidRDefault="00000000" w:rsidRPr="00000000" w14:paraId="00000084">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Завершення опрацювання теми: 04.10.2026</w:t>
        <w:br w:type="textWrapping"/>
      </w:r>
    </w:p>
    <w:p w:rsidR="00000000" w:rsidDel="00000000" w:rsidP="00000000" w:rsidRDefault="00000000" w:rsidRPr="00000000" w14:paraId="00000085">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Логічні оператори (AND, OR, NOT)</w:t>
        <w:br w:type="textWrapping"/>
      </w:r>
    </w:p>
    <w:p w:rsidR="00000000" w:rsidDel="00000000" w:rsidP="00000000" w:rsidRDefault="00000000" w:rsidRPr="00000000" w14:paraId="00000086">
      <w:pPr>
        <w:numPr>
          <w:ilvl w:val="1"/>
          <w:numId w:val="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інформації:</w:t>
      </w:r>
    </w:p>
    <w:p w:rsidR="00000000" w:rsidDel="00000000" w:rsidP="00000000" w:rsidRDefault="00000000" w:rsidRPr="00000000" w14:paraId="00000087">
      <w:pPr>
        <w:numPr>
          <w:ilvl w:val="2"/>
          <w:numId w:val="1"/>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Лекції О.Пшеничного</w:t>
      </w:r>
    </w:p>
    <w:p w:rsidR="00000000" w:rsidDel="00000000" w:rsidP="00000000" w:rsidRDefault="00000000" w:rsidRPr="00000000" w14:paraId="00000088">
      <w:pPr>
        <w:numPr>
          <w:ilvl w:val="2"/>
          <w:numId w:val="1"/>
        </w:numPr>
        <w:spacing w:after="0" w:afterAutospacing="0" w:before="0" w:beforeAutospacing="0" w:lin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Розгортка до другого епіка</w:t>
      </w:r>
    </w:p>
    <w:p w:rsidR="00000000" w:rsidDel="00000000" w:rsidP="00000000" w:rsidRDefault="00000000" w:rsidRPr="00000000" w14:paraId="00000089">
      <w:pPr>
        <w:numPr>
          <w:ilvl w:val="0"/>
          <w:numId w:val="3"/>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Що опрацьовано:</w:t>
      </w:r>
    </w:p>
    <w:p w:rsidR="00000000" w:rsidDel="00000000" w:rsidP="00000000" w:rsidRDefault="00000000" w:rsidRPr="00000000" w14:paraId="0000008A">
      <w:pPr>
        <w:numPr>
          <w:ilvl w:val="1"/>
          <w:numId w:val="3"/>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Використання основних операторів математичної логіки</w:t>
      </w:r>
    </w:p>
    <w:p w:rsidR="00000000" w:rsidDel="00000000" w:rsidP="00000000" w:rsidRDefault="00000000" w:rsidRPr="00000000" w14:paraId="0000008B">
      <w:pPr>
        <w:numPr>
          <w:ilvl w:val="1"/>
          <w:numId w:val="3"/>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Статус : Ознайомлений</w:t>
      </w:r>
    </w:p>
    <w:p w:rsidR="00000000" w:rsidDel="00000000" w:rsidP="00000000" w:rsidRDefault="00000000" w:rsidRPr="00000000" w14:paraId="0000008C">
      <w:pPr>
        <w:numPr>
          <w:ilvl w:val="1"/>
          <w:numId w:val="3"/>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Початок опрацювання теми : 02.10.2026</w:t>
      </w:r>
    </w:p>
    <w:p w:rsidR="00000000" w:rsidDel="00000000" w:rsidP="00000000" w:rsidRDefault="00000000" w:rsidRPr="00000000" w14:paraId="0000008D">
      <w:pPr>
        <w:numPr>
          <w:ilvl w:val="1"/>
          <w:numId w:val="3"/>
        </w:numPr>
        <w:spacing w:after="24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Завершення опрацювання теми : 03.10.2026</w:t>
      </w:r>
    </w:p>
    <w:p w:rsidR="00000000" w:rsidDel="00000000" w:rsidP="00000000" w:rsidRDefault="00000000" w:rsidRPr="00000000" w14:paraId="0000008E">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spacing w:after="0" w:before="240"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90">
      <w:pPr>
        <w:numPr>
          <w:ilvl w:val="0"/>
          <w:numId w:val="16"/>
        </w:numPr>
        <w:spacing w:lin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Опрацювання завдання та вимог програми </w:t>
      </w:r>
    </w:p>
    <w:p w:rsidR="00000000" w:rsidDel="00000000" w:rsidP="00000000" w:rsidRDefault="00000000" w:rsidRPr="00000000" w14:paraId="00000091">
      <w:pPr>
        <w:pStyle w:val="Heading2"/>
        <w:spacing w:after="0" w:before="40" w:line="240" w:lineRule="auto"/>
        <w:jc w:val="both"/>
        <w:rPr>
          <w:rFonts w:ascii="Times New Roman" w:cs="Times New Roman" w:eastAsia="Times New Roman" w:hAnsi="Times New Roman"/>
          <w:b w:val="1"/>
          <w:bCs w:val="1"/>
          <w:color w:val="2e75b5"/>
          <w:sz w:val="26"/>
          <w:szCs w:val="26"/>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Завдання №1 Lab# programming: Lab 1 Task 1</w:t>
      </w:r>
      <w:r w:rsidDel="00000000" w:rsidR="00000000" w:rsidRPr="00000000">
        <w:rPr>
          <w:rtl w:val="0"/>
        </w:rPr>
      </w:r>
    </w:p>
    <w:p w:rsidR="00000000" w:rsidDel="00000000" w:rsidP="00000000" w:rsidRDefault="00000000" w:rsidRPr="00000000" w14:paraId="00000094">
      <w:pPr>
        <w:numPr>
          <w:ilvl w:val="0"/>
          <w:numId w:val="20"/>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Варіант: 3</w:t>
      </w:r>
    </w:p>
    <w:p w:rsidR="00000000" w:rsidDel="00000000" w:rsidP="00000000" w:rsidRDefault="00000000" w:rsidRPr="00000000" w14:paraId="00000095">
      <w:pPr>
        <w:numPr>
          <w:ilvl w:val="0"/>
          <w:numId w:val="20"/>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Деталі:Необхідно представити вивід програми у двох значеннях float і double.Програма повинна виконати обчислення певного виразу при певних значеннях невідомих, та вивести два результати для перевірки точності типів данних. За розгорткою з практичного заняття, не можна використовувати математичні функції, типу pow, потрібно використовувати лише методи множення.</w:t>
      </w:r>
    </w:p>
    <w:p w:rsidR="00000000" w:rsidDel="00000000" w:rsidP="00000000" w:rsidRDefault="00000000" w:rsidRPr="00000000" w14:paraId="0000009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Lab# programming: Lab 1 Task 2</w:t>
      </w:r>
    </w:p>
    <w:p w:rsidR="00000000" w:rsidDel="00000000" w:rsidP="00000000" w:rsidRDefault="00000000" w:rsidRPr="00000000" w14:paraId="00000099">
      <w:pPr>
        <w:numPr>
          <w:ilvl w:val="0"/>
          <w:numId w:val="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Варіант: 3</w:t>
      </w:r>
    </w:p>
    <w:p w:rsidR="00000000" w:rsidDel="00000000" w:rsidP="00000000" w:rsidRDefault="00000000" w:rsidRPr="00000000" w14:paraId="0000009A">
      <w:pPr>
        <w:numPr>
          <w:ilvl w:val="0"/>
          <w:numId w:val="9"/>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Деталі: </w:t>
      </w:r>
      <w:r w:rsidDel="00000000" w:rsidR="00000000" w:rsidRPr="00000000">
        <w:rPr>
          <w:rFonts w:ascii="Times New Roman" w:cs="Times New Roman" w:eastAsia="Times New Roman" w:hAnsi="Times New Roman"/>
          <w:sz w:val="24"/>
          <w:szCs w:val="24"/>
          <w:rtl w:val="0"/>
        </w:rPr>
        <w:t xml:space="preserve">потрібно продемонструвати першочерговість дії префіксного інкремента чи декременту та виконати математичні операції. Значення вводяться користувачем, результат виводиться у консоль, після виконання всіх 3 виразів.</w:t>
      </w:r>
    </w:p>
    <w:p w:rsidR="00000000" w:rsidDel="00000000" w:rsidP="00000000" w:rsidRDefault="00000000" w:rsidRPr="00000000" w14:paraId="0000009B">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n---m</w:t>
      </w:r>
    </w:p>
    <w:p w:rsidR="00000000" w:rsidDel="00000000" w:rsidP="00000000" w:rsidRDefault="00000000" w:rsidRPr="00000000" w14:paraId="0000009C">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m--&lt;n</w:t>
      </w:r>
    </w:p>
    <w:p w:rsidR="00000000" w:rsidDel="00000000" w:rsidP="00000000" w:rsidRDefault="00000000" w:rsidRPr="00000000" w14:paraId="0000009D">
      <w:pPr>
        <w:numPr>
          <w:ilvl w:val="0"/>
          <w:numId w:val="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n++&gt;m</w:t>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Lab# programming: Algotester Lab 1 Task 1</w:t>
      </w:r>
    </w:p>
    <w:p w:rsidR="00000000" w:rsidDel="00000000" w:rsidP="00000000" w:rsidRDefault="00000000" w:rsidRPr="00000000" w14:paraId="000000A1">
      <w:pPr>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Варіант: 3</w:t>
      </w:r>
    </w:p>
    <w:p w:rsidR="00000000" w:rsidDel="00000000" w:rsidP="00000000" w:rsidRDefault="00000000" w:rsidRPr="00000000" w14:paraId="000000A2">
      <w:pPr>
        <w:numPr>
          <w:ilvl w:val="0"/>
          <w:numId w:val="2"/>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Деталі: Персонаж має побудувати піраміду з 5 кубів. Якщо ребро куба, який він бере в руки, більше за ребро куба, що знаходиться під ним, побудувати таку піраміду він не може — у такому випадку виводиться помилка. Винятком є лише перший куб, який ставиться безпосередньо на підлогу, тому його розмір не потрібно порівнювати з попереднім кубом.</w:t>
      </w:r>
    </w:p>
    <w:p w:rsidR="00000000" w:rsidDel="00000000" w:rsidP="00000000" w:rsidRDefault="00000000" w:rsidRPr="00000000" w14:paraId="000000A3">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Важливо, що програма повинна працювати з великими значеннями. Саме тому використовується тип даних long long  замість int, оскільки в тестах можуть зустрічатися числа, які виходять за межі int.</w:t>
      </w:r>
    </w:p>
    <w:p w:rsidR="00000000" w:rsidDel="00000000" w:rsidP="00000000" w:rsidRDefault="00000000" w:rsidRPr="00000000" w14:paraId="000000A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4995863" cy="2688803"/>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95863" cy="268880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ind w:left="720" w:firstLine="0"/>
        <w:rPr>
          <w:rFonts w:ascii="Times New Roman" w:cs="Times New Roman" w:eastAsia="Times New Roman" w:hAnsi="Times New Roman"/>
          <w:i w:val="1"/>
          <w:iCs w:val="1"/>
          <w:color w:val="4a86e8"/>
          <w:sz w:val="24"/>
          <w:szCs w:val="24"/>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i w:val="1"/>
          <w:iCs w:val="1"/>
          <w:color w:val="4a86e8"/>
          <w:sz w:val="24"/>
          <w:szCs w:val="24"/>
          <w:rtl w:val="0"/>
        </w:rPr>
        <w:t xml:space="preserve">Рис.1 Умова задачі з алготестеру</w:t>
      </w:r>
    </w:p>
    <w:p w:rsidR="00000000" w:rsidDel="00000000" w:rsidP="00000000" w:rsidRDefault="00000000" w:rsidRPr="00000000" w14:paraId="000000A8">
      <w:pPr>
        <w:spacing w:line="240" w:lineRule="auto"/>
        <w:ind w:left="720" w:firstLine="0"/>
        <w:rPr>
          <w:rFonts w:ascii="Times New Roman" w:cs="Times New Roman" w:eastAsia="Times New Roman" w:hAnsi="Times New Roman"/>
          <w:i w:val="1"/>
          <w:iCs w:val="1"/>
          <w:color w:val="4a86e8"/>
          <w:sz w:val="24"/>
          <w:szCs w:val="24"/>
        </w:rPr>
      </w:pPr>
      <w:r w:rsidDel="00000000" w:rsidR="00000000" w:rsidRPr="00000000">
        <w:rPr>
          <w:rtl w:val="0"/>
        </w:rPr>
      </w:r>
    </w:p>
    <w:p w:rsidR="00000000" w:rsidDel="00000000" w:rsidP="00000000" w:rsidRDefault="00000000" w:rsidRPr="00000000" w14:paraId="000000A9">
      <w:pPr>
        <w:spacing w:line="240" w:lineRule="auto"/>
        <w:ind w:left="720" w:firstLine="0"/>
        <w:rPr>
          <w:rFonts w:ascii="Times New Roman" w:cs="Times New Roman" w:eastAsia="Times New Roman" w:hAnsi="Times New Roman"/>
          <w:i w:val="1"/>
          <w:iCs w:val="1"/>
          <w:color w:val="4a86e8"/>
          <w:sz w:val="24"/>
          <w:szCs w:val="24"/>
        </w:rPr>
      </w:pPr>
      <w:r w:rsidDel="00000000" w:rsidR="00000000" w:rsidRPr="00000000">
        <w:rPr>
          <w:rtl w:val="0"/>
        </w:rPr>
      </w:r>
    </w:p>
    <w:p w:rsidR="00000000" w:rsidDel="00000000" w:rsidP="00000000" w:rsidRDefault="00000000" w:rsidRPr="00000000" w14:paraId="000000A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Experimental Exercises Activities - Binary Calculations:</w:t>
      </w:r>
    </w:p>
    <w:p w:rsidR="00000000" w:rsidDel="00000000" w:rsidP="00000000" w:rsidRDefault="00000000" w:rsidRPr="00000000" w14:paraId="000000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Отримати випадкове число y від 15 до 89 та x теж від 15 до 89 , перевести x та y в двійкову систему числення, додати х та у, потім суму поділити на менше з двох чисел, результат перевести в десяткове число.</w:t>
      </w:r>
    </w:p>
    <w:p w:rsidR="00000000" w:rsidDel="00000000" w:rsidP="00000000" w:rsidRDefault="00000000" w:rsidRPr="00000000" w14:paraId="000000A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Завдання №5:  </w:t>
      </w:r>
      <w:r w:rsidDel="00000000" w:rsidR="00000000" w:rsidRPr="00000000">
        <w:rPr>
          <w:rFonts w:ascii="Times New Roman" w:cs="Times New Roman" w:eastAsia="Times New Roman" w:hAnsi="Times New Roman"/>
          <w:rtl w:val="0"/>
        </w:rPr>
        <w:t xml:space="preserve">Practice# programming: Class Practice Task</w:t>
      </w:r>
    </w:p>
    <w:p w:rsidR="00000000" w:rsidDel="00000000" w:rsidP="00000000" w:rsidRDefault="00000000" w:rsidRPr="00000000" w14:paraId="000000A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Деталі: Створити програму, яка визначає рівень надійності пароля на основі його характеристик, не аналізуючи сам пароль. Для перевірки використовуються основні параметри: довжина пароля, наявність цифр, великих літер та спеціальних символів. Програма повинна перевірити, чи відповідає пароль мінімальним вимогам, визначити його рівень надійності та надати відповідну рекомендацію для кожного рівня. Якщо пароль складається лише з букв, необхідно вивести окреме попередження.</w:t>
      </w:r>
    </w:p>
    <w:p w:rsidR="00000000" w:rsidDel="00000000" w:rsidP="00000000" w:rsidRDefault="00000000" w:rsidRPr="00000000" w14:paraId="000000A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Додаткові завдання(algotester):</w:t>
      </w:r>
      <w:r w:rsidDel="00000000" w:rsidR="00000000" w:rsidRPr="00000000">
        <w:rPr>
          <w:rFonts w:ascii="Times New Roman" w:cs="Times New Roman" w:eastAsia="Times New Roman" w:hAnsi="Times New Roman"/>
        </w:rPr>
        <w:drawing>
          <wp:inline distB="114300" distT="114300" distL="114300" distR="114300">
            <wp:extent cx="4957763" cy="2034165"/>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957763" cy="203416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numPr>
          <w:ilvl w:val="0"/>
          <w:numId w:val="16"/>
        </w:numPr>
        <w:spacing w:line="240" w:lineRule="auto"/>
        <w:ind w:left="144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Блок-схеми та приблизна оцінка часу</w:t>
      </w:r>
    </w:p>
    <w:p w:rsidR="00000000" w:rsidDel="00000000" w:rsidP="00000000" w:rsidRDefault="00000000" w:rsidRPr="00000000" w14:paraId="000000BD">
      <w:pPr>
        <w:spacing w:line="240" w:lineRule="auto"/>
        <w:ind w:left="14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Завдання №1 Lab# programming: Lab 1 Task 1 Блок-схема</w:t>
      </w:r>
    </w:p>
    <w:p w:rsidR="00000000" w:rsidDel="00000000" w:rsidP="00000000" w:rsidRDefault="00000000" w:rsidRPr="00000000" w14:paraId="000000BF">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1852613" cy="5172395"/>
            <wp:effectExtent b="0" l="0" r="0" t="0"/>
            <wp:docPr id="5"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1852613" cy="5172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66888" cy="4900168"/>
            <wp:effectExtent b="0" l="0" r="0" t="0"/>
            <wp:docPr id="1"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766888" cy="490016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1213" cy="6302763"/>
            <wp:effectExtent b="0" l="0" r="0" t="0"/>
            <wp:docPr id="23"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2081213" cy="630276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24113" cy="6754566"/>
            <wp:effectExtent b="0" l="0" r="0" t="0"/>
            <wp:docPr id="43" name="image31.jpg"/>
            <a:graphic>
              <a:graphicData uri="http://schemas.openxmlformats.org/drawingml/2006/picture">
                <pic:pic>
                  <pic:nvPicPr>
                    <pic:cNvPr id="0" name="image31.jpg"/>
                    <pic:cNvPicPr preferRelativeResize="0"/>
                  </pic:nvPicPr>
                  <pic:blipFill>
                    <a:blip r:embed="rId14"/>
                    <a:srcRect b="0" l="0" r="0" t="0"/>
                    <a:stretch>
                      <a:fillRect/>
                    </a:stretch>
                  </pic:blipFill>
                  <pic:spPr>
                    <a:xfrm>
                      <a:off x="0" y="0"/>
                      <a:ext cx="2424113" cy="675456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7284643"/>
            <wp:effectExtent b="0" l="0" r="0" t="0"/>
            <wp:docPr id="25"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2614613" cy="728464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5488" cy="5571294"/>
            <wp:effectExtent b="0" l="0" r="0" t="0"/>
            <wp:docPr id="29"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1995488" cy="557129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ind w:left="1440" w:firstLine="72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tl w:val="0"/>
        </w:rPr>
        <w:t xml:space="preserve">Рисунок 4. Блок-схема до першої лабораторної</w:t>
      </w:r>
    </w:p>
    <w:p w:rsidR="00000000" w:rsidDel="00000000" w:rsidP="00000000" w:rsidRDefault="00000000" w:rsidRPr="00000000" w14:paraId="000000C9">
      <w:pPr>
        <w:spacing w:line="240" w:lineRule="auto"/>
        <w:ind w:left="0" w:firstLine="0"/>
        <w:rPr>
          <w:rFonts w:ascii="Times New Roman" w:cs="Times New Roman" w:eastAsia="Times New Roman" w:hAnsi="Times New Roman"/>
          <w:i w:val="1"/>
          <w:iCs w:val="1"/>
          <w:color w:val="4a86e8"/>
        </w:rPr>
      </w:pPr>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numPr>
          <w:ilvl w:val="0"/>
          <w:numId w:val="15"/>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Запланований час на виконання: 20 хв</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Завдання №5 Practice# programming: Class Practice Task - Аналізатор надійності пароля</w:t>
      </w:r>
    </w:p>
    <w:p w:rsidR="00000000" w:rsidDel="00000000" w:rsidP="00000000" w:rsidRDefault="00000000" w:rsidRPr="00000000" w14:paraId="000000DD">
      <w:pPr>
        <w:spacing w:line="240" w:lineRule="auto"/>
        <w:ind w:left="1440" w:firstLine="72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Pr>
        <w:drawing>
          <wp:inline distB="114300" distT="114300" distL="114300" distR="114300">
            <wp:extent cx="2665466" cy="4606621"/>
            <wp:effectExtent b="0" l="0" r="0" t="0"/>
            <wp:docPr id="31"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2665466" cy="460662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ind w:left="1440" w:firstLine="720"/>
        <w:rPr>
          <w:rFonts w:ascii="Times New Roman" w:cs="Times New Roman" w:eastAsia="Times New Roman" w:hAnsi="Times New Roman"/>
          <w:i w:val="1"/>
          <w:iCs w:val="1"/>
          <w:color w:val="4a86e8"/>
        </w:rPr>
      </w:pPr>
      <w:r w:rsidDel="00000000" w:rsidR="00000000" w:rsidRPr="00000000">
        <w:rPr>
          <w:rFonts w:ascii="Times New Roman" w:cs="Times New Roman" w:eastAsia="Times New Roman" w:hAnsi="Times New Roman"/>
          <w:i w:val="1"/>
          <w:iCs w:val="1"/>
          <w:color w:val="4a86e8"/>
        </w:rPr>
        <w:drawing>
          <wp:inline distB="114300" distT="114300" distL="114300" distR="114300">
            <wp:extent cx="2251440" cy="4248000"/>
            <wp:effectExtent b="0" l="0" r="0" t="0"/>
            <wp:docPr id="19"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2251440" cy="4248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2491144" cy="4614863"/>
            <wp:effectExtent b="0" l="0" r="0" t="0"/>
            <wp:docPr id="21"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2491144"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4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rPr>
        <w:drawing>
          <wp:inline distB="114300" distT="114300" distL="114300" distR="114300">
            <wp:extent cx="2436347" cy="4167188"/>
            <wp:effectExtent b="0" l="0" r="0" t="0"/>
            <wp:docPr id="1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2436347"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4071938" cy="3537580"/>
            <wp:effectExtent b="0" l="0" r="0" t="0"/>
            <wp:docPr id="11"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4071938" cy="353758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240" w:lineRule="auto"/>
        <w:ind w:firstLine="720"/>
        <w:rPr>
          <w:rFonts w:ascii="Times New Roman" w:cs="Times New Roman" w:eastAsia="Times New Roman" w:hAnsi="Times New Roman"/>
          <w:i w:val="1"/>
          <w:iCs w:val="1"/>
          <w:color w:val="3c78d8"/>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i w:val="1"/>
          <w:iCs w:val="1"/>
          <w:color w:val="3c78d8"/>
          <w:rtl w:val="0"/>
        </w:rPr>
        <w:t xml:space="preserve">Рисунок 5. Блок-схема до програми аналізатора пароля</w:t>
      </w:r>
    </w:p>
    <w:p w:rsidR="00000000" w:rsidDel="00000000" w:rsidP="00000000" w:rsidRDefault="00000000" w:rsidRPr="00000000" w14:paraId="000000EA">
      <w:pPr>
        <w:numPr>
          <w:ilvl w:val="0"/>
          <w:numId w:val="19"/>
        </w:numPr>
        <w:spacing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Запланований час на виконання : 1 година</w:t>
      </w:r>
    </w:p>
    <w:p w:rsidR="00000000" w:rsidDel="00000000" w:rsidP="00000000" w:rsidRDefault="00000000" w:rsidRPr="00000000" w14:paraId="000000EB">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3.Код програм з посиланням на пул-реквести</w:t>
      </w:r>
    </w:p>
    <w:p w:rsidR="00000000" w:rsidDel="00000000" w:rsidP="00000000" w:rsidRDefault="00000000" w:rsidRPr="00000000" w14:paraId="000000EE">
      <w:pPr>
        <w:spacing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 Lab# programming: Lab 1 Task 1</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937301" cy="5487367"/>
            <wp:effectExtent b="0" l="0" r="0" t="0"/>
            <wp:docPr id="38"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3937301" cy="5487367"/>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color w:val="3c78d8"/>
          <w:sz w:val="24"/>
          <w:szCs w:val="24"/>
          <w:rtl w:val="0"/>
        </w:rPr>
        <w:t xml:space="preserve">Рисунок 6. Код lab 1 task 1</w:t>
      </w:r>
    </w:p>
    <w:p w:rsidR="00000000" w:rsidDel="00000000" w:rsidP="00000000" w:rsidRDefault="00000000" w:rsidRPr="00000000" w14:paraId="000000F1">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Пул-реквест:</w:t>
      </w:r>
    </w:p>
    <w:p w:rsidR="00000000" w:rsidDel="00000000" w:rsidP="00000000" w:rsidRDefault="00000000" w:rsidRPr="00000000" w14:paraId="000000F3">
      <w:pPr>
        <w:spacing w:line="240" w:lineRule="auto"/>
        <w:ind w:firstLine="72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Lab# programming: Lab 1 Task 2</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81500"/>
            <wp:effectExtent b="0" l="0" r="0" t="0"/>
            <wp:docPr id="45"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40" w:lineRule="auto"/>
        <w:ind w:left="0" w:firstLine="0"/>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0F9">
      <w:pPr>
        <w:spacing w:line="240" w:lineRule="auto"/>
        <w:ind w:left="0" w:firstLine="0"/>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0F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Пул-реквест:</w:t>
      </w:r>
    </w:p>
    <w:p w:rsidR="00000000" w:rsidDel="00000000" w:rsidP="00000000" w:rsidRDefault="00000000" w:rsidRPr="00000000" w14:paraId="000000FB">
      <w:pPr>
        <w:spacing w:line="240" w:lineRule="auto"/>
        <w:ind w:left="0" w:firstLine="72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https://github.com/artificial-intelligence-department/ai_programming_playground_2026/pull/259</w:t>
        </w:r>
      </w:hyperlink>
      <w:r w:rsidDel="00000000" w:rsidR="00000000" w:rsidRPr="00000000">
        <w:rPr>
          <w:rtl w:val="0"/>
        </w:rPr>
      </w:r>
    </w:p>
    <w:p w:rsidR="00000000" w:rsidDel="00000000" w:rsidP="00000000" w:rsidRDefault="00000000" w:rsidRPr="00000000" w14:paraId="000000F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Lab# programming: Algotester Lab 1 Task 1</w:t>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7649" cy="3681413"/>
            <wp:effectExtent b="0" l="0" r="0" t="0"/>
            <wp:docPr id="46"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487649"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33982" cy="3938588"/>
            <wp:effectExtent b="0" l="0" r="0" t="0"/>
            <wp:docPr id="28"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4233982"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Пул-реквест:</w:t>
      </w:r>
    </w:p>
    <w:p w:rsidR="00000000" w:rsidDel="00000000" w:rsidP="00000000" w:rsidRDefault="00000000" w:rsidRPr="00000000" w14:paraId="00000108">
      <w:pPr>
        <w:spacing w:line="240" w:lineRule="auto"/>
        <w:ind w:firstLine="72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https://github.com/artificial-intelligence-department/ai_programming_playground_2026/pull/259</w:t>
        </w:r>
      </w:hyperlink>
      <w:r w:rsidDel="00000000" w:rsidR="00000000" w:rsidRPr="00000000">
        <w:rPr>
          <w:rtl w:val="0"/>
        </w:rPr>
      </w:r>
    </w:p>
    <w:p w:rsidR="00000000" w:rsidDel="00000000" w:rsidP="00000000" w:rsidRDefault="00000000" w:rsidRPr="00000000" w14:paraId="00000109">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Experimental Exercises Activities - Binary Calculations:</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Згенерував 2 числа y = 56, x = 46; Перевів xy у двійникову систему, знайшов їхню суму, поділив суму на х, перевів результат ділення у двійникове число.</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Practice# programming: Class Practice Task – Аналізатор надійності пароля</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3713" cy="3860172"/>
            <wp:effectExtent b="0" l="0" r="0" t="0"/>
            <wp:docPr id="24"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3033713" cy="386017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9652" cy="3859200"/>
            <wp:effectExtent b="0" l="0" r="0" t="0"/>
            <wp:docPr id="22"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3029652" cy="3859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36900"/>
            <wp:effectExtent b="0" l="0" r="0" t="0"/>
            <wp:docPr id="12"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i w:val="1"/>
          <w:iCs w:val="1"/>
          <w:color w:val="3c78d8"/>
          <w:sz w:val="24"/>
          <w:szCs w:val="24"/>
          <w:rtl w:val="0"/>
        </w:rPr>
        <w:t xml:space="preserve">Рисунок 9 Аналізатор пароля</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Пул-реквест:</w:t>
      </w:r>
    </w:p>
    <w:p w:rsidR="00000000" w:rsidDel="00000000" w:rsidP="00000000" w:rsidRDefault="00000000" w:rsidRPr="00000000" w14:paraId="00000116">
      <w:pPr>
        <w:spacing w:line="240" w:lineRule="auto"/>
        <w:ind w:firstLine="72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https://github.com/artificial-intelligence-department/ai_programming_playground_2026/pull/259</w:t>
        </w:r>
      </w:hyperlink>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Додаткове завдання: </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490913" cy="2418124"/>
            <wp:effectExtent b="0" l="0" r="0" t="0"/>
            <wp:docPr id="32"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3490913" cy="241812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Результати виконання завдань, тестування та фактично затрачений час:</w:t>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 Lab# programming: Lab 1 Task 1</w:t>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2933700" cy="581025"/>
            <wp:effectExtent b="0" l="0" r="0" t="0"/>
            <wp:docPr id="3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933700" cy="581025"/>
                    </a:xfrm>
                    <a:prstGeom prst="rect"/>
                    <a:ln/>
                  </pic:spPr>
                </pic:pic>
              </a:graphicData>
            </a:graphic>
          </wp:inline>
        </w:drawing>
      </w:r>
      <w:r w:rsidDel="00000000" w:rsidR="00000000" w:rsidRPr="00000000">
        <w:rPr>
          <w:rFonts w:ascii="Times New Roman" w:cs="Times New Roman" w:eastAsia="Times New Roman" w:hAnsi="Times New Roman"/>
          <w:i w:val="1"/>
          <w:iCs w:val="1"/>
          <w:color w:val="3c78d8"/>
          <w:sz w:val="24"/>
          <w:szCs w:val="24"/>
          <w:rtl w:val="0"/>
        </w:rPr>
        <w:br w:type="textWrapping"/>
        <w:t xml:space="preserve"> </w:t>
        <w:tab/>
        <w:t xml:space="preserve">Рисунок 6.1 Результат програми lab 1 task 1</w:t>
      </w: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 20 хв</w:t>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Lab# programming: Lab 1 Task 2</w:t>
      </w:r>
    </w:p>
    <w:p w:rsidR="00000000" w:rsidDel="00000000" w:rsidP="00000000" w:rsidRDefault="00000000" w:rsidRPr="00000000" w14:paraId="00000126">
      <w:pPr>
        <w:spacing w:line="240"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657475" cy="542925"/>
            <wp:effectExtent b="0" l="0" r="0" t="0"/>
            <wp:docPr id="2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26574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b w:val="1"/>
          <w:bCs w:val="1"/>
          <w:sz w:val="32"/>
          <w:szCs w:val="32"/>
          <w:rtl w:val="0"/>
        </w:rPr>
        <w:tab/>
        <w:tab/>
      </w:r>
      <w:r w:rsidDel="00000000" w:rsidR="00000000" w:rsidRPr="00000000">
        <w:rPr>
          <w:rFonts w:ascii="Times New Roman" w:cs="Times New Roman" w:eastAsia="Times New Roman" w:hAnsi="Times New Roman"/>
          <w:i w:val="1"/>
          <w:iCs w:val="1"/>
          <w:color w:val="3c78d8"/>
          <w:sz w:val="24"/>
          <w:szCs w:val="24"/>
          <w:rtl w:val="0"/>
        </w:rPr>
        <w:t xml:space="preserve">Рисунок 7.1 Результат до lab 1 task 2</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25 хв</w:t>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Lab# programming: Algotester Lab 1 Task 1</w:t>
      </w:r>
    </w:p>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
            <wp:effectExtent b="0" l="0" r="0" t="0"/>
            <wp:docPr id="2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i w:val="1"/>
          <w:iCs w:val="1"/>
          <w:color w:val="3c78d8"/>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color w:val="3c78d8"/>
          <w:rtl w:val="0"/>
        </w:rPr>
        <w:t xml:space="preserve">Рисунок 8.1 Результат до lab 1 algotester</w:t>
      </w:r>
    </w:p>
    <w:p w:rsidR="00000000" w:rsidDel="00000000" w:rsidP="00000000" w:rsidRDefault="00000000" w:rsidRPr="00000000" w14:paraId="0000012F">
      <w:pPr>
        <w:spacing w:line="240" w:lineRule="auto"/>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13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 затрачений: 30 хв</w:t>
      </w:r>
    </w:p>
    <w:p w:rsidR="00000000" w:rsidDel="00000000" w:rsidP="00000000" w:rsidRDefault="00000000" w:rsidRPr="00000000" w14:paraId="00000131">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Experimental Exercises Activities - Binary Calculations:</w:t>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Згенерував 2 числа y = 46, x = 56;</w:t>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8095" cy="2719388"/>
            <wp:effectExtent b="0" l="0" r="0" t="0"/>
            <wp:docPr id="3"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2538095"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20 хв</w:t>
      </w:r>
    </w:p>
    <w:p w:rsidR="00000000" w:rsidDel="00000000" w:rsidP="00000000" w:rsidRDefault="00000000" w:rsidRPr="00000000" w14:paraId="00000139">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Practice# programming: Class Practice Task – Аналізатор надійності пароля</w:t>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143375" cy="1171575"/>
            <wp:effectExtent b="0" l="0" r="0" t="0"/>
            <wp:docPr id="1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1433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i w:val="1"/>
          <w:iCs w:val="1"/>
          <w:color w:val="3c78d8"/>
          <w:sz w:val="24"/>
          <w:szCs w:val="24"/>
          <w:rtl w:val="0"/>
        </w:rPr>
        <w:t xml:space="preserve">Рисунок 9.1 Тест-кейс №1</w:t>
      </w:r>
    </w:p>
    <w:p w:rsidR="00000000" w:rsidDel="00000000" w:rsidP="00000000" w:rsidRDefault="00000000" w:rsidRPr="00000000" w14:paraId="00000140">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4143375" cy="1085850"/>
            <wp:effectExtent b="0" l="0" r="0" t="0"/>
            <wp:docPr id="36"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41433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9.2 Тест-кейс №2</w:t>
      </w:r>
    </w:p>
    <w:p w:rsidR="00000000" w:rsidDel="00000000" w:rsidP="00000000" w:rsidRDefault="00000000" w:rsidRPr="00000000" w14:paraId="00000143">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37"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9.3 Тест-кейс №3</w:t>
      </w:r>
    </w:p>
    <w:p w:rsidR="00000000" w:rsidDel="00000000" w:rsidP="00000000" w:rsidRDefault="00000000" w:rsidRPr="00000000" w14:paraId="00000146">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34"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9.4 Тест-кейс №4</w:t>
      </w:r>
    </w:p>
    <w:p w:rsidR="00000000" w:rsidDel="00000000" w:rsidP="00000000" w:rsidRDefault="00000000" w:rsidRPr="00000000" w14:paraId="00000149">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35"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9.5 Тест-кейс №5</w:t>
      </w:r>
    </w:p>
    <w:p w:rsidR="00000000" w:rsidDel="00000000" w:rsidP="00000000" w:rsidRDefault="00000000" w:rsidRPr="00000000" w14:paraId="0000014C">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8"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9.6 Тест-кейс №6</w:t>
      </w:r>
    </w:p>
    <w:p w:rsidR="00000000" w:rsidDel="00000000" w:rsidP="00000000" w:rsidRDefault="00000000" w:rsidRPr="00000000" w14:paraId="0000014F">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4"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9.7 Тест-кейс №7</w:t>
      </w:r>
    </w:p>
    <w:p w:rsidR="00000000" w:rsidDel="00000000" w:rsidP="00000000" w:rsidRDefault="00000000" w:rsidRPr="00000000" w14:paraId="00000152">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17"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9.8 Тест-кейс №8</w:t>
      </w:r>
    </w:p>
    <w:p w:rsidR="00000000" w:rsidDel="00000000" w:rsidP="00000000" w:rsidRDefault="00000000" w:rsidRPr="00000000" w14:paraId="00000155">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13"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9.9 Тест-кейс №9</w:t>
      </w:r>
    </w:p>
    <w:p w:rsidR="00000000" w:rsidDel="00000000" w:rsidP="00000000" w:rsidRDefault="00000000" w:rsidRPr="00000000" w14:paraId="00000158">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42"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9.10 Тест-кейс №10</w:t>
      </w:r>
    </w:p>
    <w:p w:rsidR="00000000" w:rsidDel="00000000" w:rsidP="00000000" w:rsidRDefault="00000000" w:rsidRPr="00000000" w14:paraId="0000015B">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3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9.11 Тест-кейс №11</w:t>
      </w:r>
    </w:p>
    <w:p w:rsidR="00000000" w:rsidDel="00000000" w:rsidP="00000000" w:rsidRDefault="00000000" w:rsidRPr="00000000" w14:paraId="0000015E">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4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9.12 Тест-кейс №12</w:t>
      </w:r>
    </w:p>
    <w:p w:rsidR="00000000" w:rsidDel="00000000" w:rsidP="00000000" w:rsidRDefault="00000000" w:rsidRPr="00000000" w14:paraId="00000161">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965200"/>
            <wp:effectExtent b="0" l="0" r="0" t="0"/>
            <wp:docPr id="2"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9.13 Тест-кейс №13</w:t>
      </w:r>
    </w:p>
    <w:p w:rsidR="00000000" w:rsidDel="00000000" w:rsidP="00000000" w:rsidRDefault="00000000" w:rsidRPr="00000000" w14:paraId="00000164">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266700"/>
            <wp:effectExtent b="0" l="0" r="0" t="0"/>
            <wp:docPr id="27"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9.14 Тест-кейс №14</w:t>
      </w:r>
    </w:p>
    <w:p w:rsidR="00000000" w:rsidDel="00000000" w:rsidP="00000000" w:rsidRDefault="00000000" w:rsidRPr="00000000" w14:paraId="00000167">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266700"/>
            <wp:effectExtent b="0" l="0" r="0" t="0"/>
            <wp:docPr id="9"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9.15 Тест-кейс №15</w:t>
      </w:r>
    </w:p>
    <w:p w:rsidR="00000000" w:rsidDel="00000000" w:rsidP="00000000" w:rsidRDefault="00000000" w:rsidRPr="00000000" w14:paraId="0000016A">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5731200" cy="431800"/>
            <wp:effectExtent b="0" l="0" r="0" t="0"/>
            <wp:docPr id="6"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tl w:val="0"/>
        </w:rPr>
        <w:tab/>
        <w:tab/>
        <w:tab/>
        <w:tab/>
        <w:t xml:space="preserve">Рисунок 9.16 Тест-кейс №16</w:t>
      </w:r>
    </w:p>
    <w:p w:rsidR="00000000" w:rsidDel="00000000" w:rsidP="00000000" w:rsidRDefault="00000000" w:rsidRPr="00000000" w14:paraId="0000016D">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Час витрачений : 2год 30хв</w:t>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Додаткове завдання algotester:</w:t>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
            <wp:effectExtent b="0" l="0" r="0" t="0"/>
            <wp:docPr id="39"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Час затрачений : 15 хв</w:t>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Кооперація з командою:</w:t>
      </w:r>
    </w:p>
    <w:p w:rsidR="00000000" w:rsidDel="00000000" w:rsidP="00000000" w:rsidRDefault="00000000" w:rsidRPr="00000000" w14:paraId="00000178">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005388" cy="3251007"/>
            <wp:effectExtent b="0" l="0" r="0" t="0"/>
            <wp:docPr id="44" name="image38.jpg"/>
            <a:graphic>
              <a:graphicData uri="http://schemas.openxmlformats.org/drawingml/2006/picture">
                <pic:pic>
                  <pic:nvPicPr>
                    <pic:cNvPr id="0" name="image38.jpg"/>
                    <pic:cNvPicPr preferRelativeResize="0"/>
                  </pic:nvPicPr>
                  <pic:blipFill>
                    <a:blip r:embed="rId55"/>
                    <a:srcRect b="0" l="0" r="0" t="0"/>
                    <a:stretch>
                      <a:fillRect/>
                    </a:stretch>
                  </pic:blipFill>
                  <pic:spPr>
                    <a:xfrm>
                      <a:off x="0" y="0"/>
                      <a:ext cx="5005388" cy="325100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b w:val="1"/>
          <w:bCs w:val="1"/>
          <w:sz w:val="32"/>
          <w:szCs w:val="32"/>
          <w:rtl w:val="0"/>
        </w:rPr>
        <w:tab/>
        <w:tab/>
        <w:tab/>
      </w:r>
      <w:r w:rsidDel="00000000" w:rsidR="00000000" w:rsidRPr="00000000">
        <w:rPr>
          <w:rFonts w:ascii="Times New Roman" w:cs="Times New Roman" w:eastAsia="Times New Roman" w:hAnsi="Times New Roman"/>
          <w:i w:val="1"/>
          <w:iCs w:val="1"/>
          <w:color w:val="3c78d8"/>
          <w:sz w:val="24"/>
          <w:szCs w:val="24"/>
          <w:rtl w:val="0"/>
        </w:rPr>
        <w:t xml:space="preserve">Рисунок 10. Кооперація з командою</w:t>
      </w:r>
    </w:p>
    <w:p w:rsidR="00000000" w:rsidDel="00000000" w:rsidP="00000000" w:rsidRDefault="00000000" w:rsidRPr="00000000" w14:paraId="0000017B">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i w:val="1"/>
          <w:iCs w:val="1"/>
          <w:color w:val="3c78d8"/>
          <w:sz w:val="24"/>
          <w:szCs w:val="24"/>
        </w:rPr>
        <w:drawing>
          <wp:inline distB="114300" distT="114300" distL="114300" distR="114300">
            <wp:extent cx="4624388" cy="3018911"/>
            <wp:effectExtent b="0" l="0" r="0" t="0"/>
            <wp:docPr id="40"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4624388" cy="301891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i w:val="1"/>
          <w:iCs w:val="1"/>
          <w:color w:val="3c78d8"/>
          <w:sz w:val="24"/>
          <w:szCs w:val="24"/>
          <w:rtl w:val="0"/>
        </w:rPr>
        <w:t xml:space="preserve">Рисунок 11. Ревʼю команди</w:t>
      </w:r>
    </w:p>
    <w:p w:rsidR="00000000" w:rsidDel="00000000" w:rsidP="00000000" w:rsidRDefault="00000000" w:rsidRPr="00000000" w14:paraId="00000180">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Командна дошка у трело:</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7"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i w:val="1"/>
          <w:iCs w:val="1"/>
          <w:color w:val="3c78d8"/>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i w:val="1"/>
          <w:iCs w:val="1"/>
          <w:color w:val="3c78d8"/>
          <w:sz w:val="24"/>
          <w:szCs w:val="24"/>
          <w:rtl w:val="0"/>
        </w:rPr>
        <w:t xml:space="preserve">Рисунок 12. Дошка трело</w:t>
      </w:r>
    </w:p>
    <w:p w:rsidR="00000000" w:rsidDel="00000000" w:rsidP="00000000" w:rsidRDefault="00000000" w:rsidRPr="00000000" w14:paraId="00000185">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i w:val="1"/>
          <w:iCs w:val="1"/>
          <w:color w:val="3c78d8"/>
          <w:sz w:val="24"/>
          <w:szCs w:val="24"/>
        </w:rPr>
      </w:pP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Висновок:</w:t>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виконання лабораторної роботи № 2 я опанував базові конструкції мови C++ і закріпив навички роботи з різними типами даних, системами числення та операторами розгалуження. Я з'ясував основні відмінності між типами даних, зокрема int і long. Особливо я звернув увагу на порівняння float і double : на практиці я побачив, наскільки може відрізнятися точність результатів навіть за однакових обчислень та вхідних значень. Також я розібрався, чим відрізняється постфіксний інкремент/декремент від префіксного. Також, я дізнався, як працює двійкова система числення, навчився переводити числа з десяткової системи у двійкову та виконувати базові операції над різними числами.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30.png"/><Relationship Id="rId41" Type="http://schemas.openxmlformats.org/officeDocument/2006/relationships/image" Target="media/image40.png"/><Relationship Id="rId44" Type="http://schemas.openxmlformats.org/officeDocument/2006/relationships/image" Target="media/image17.png"/><Relationship Id="rId43" Type="http://schemas.openxmlformats.org/officeDocument/2006/relationships/image" Target="media/image7.png"/><Relationship Id="rId46" Type="http://schemas.openxmlformats.org/officeDocument/2006/relationships/image" Target="media/image28.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29.png"/><Relationship Id="rId47" Type="http://schemas.openxmlformats.org/officeDocument/2006/relationships/image" Target="media/image42.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learn.sparkfun.com/tutorials/binary/all" TargetMode="External"/><Relationship Id="rId8" Type="http://schemas.openxmlformats.org/officeDocument/2006/relationships/hyperlink" Target="https://learn.sparkfun.com/tutorials/binary/all" TargetMode="External"/><Relationship Id="rId31" Type="http://schemas.openxmlformats.org/officeDocument/2006/relationships/image" Target="media/image32.png"/><Relationship Id="rId30" Type="http://schemas.openxmlformats.org/officeDocument/2006/relationships/image" Target="media/image41.png"/><Relationship Id="rId33" Type="http://schemas.openxmlformats.org/officeDocument/2006/relationships/image" Target="media/image36.png"/><Relationship Id="rId32" Type="http://schemas.openxmlformats.org/officeDocument/2006/relationships/hyperlink" Target="https://github.com/artificial-intelligence-department/ai_programming_playground_2026/pull/259" TargetMode="External"/><Relationship Id="rId35" Type="http://schemas.openxmlformats.org/officeDocument/2006/relationships/image" Target="media/image5.png"/><Relationship Id="rId34" Type="http://schemas.openxmlformats.org/officeDocument/2006/relationships/image" Target="media/image23.png"/><Relationship Id="rId37" Type="http://schemas.openxmlformats.org/officeDocument/2006/relationships/image" Target="media/image1.jpg"/><Relationship Id="rId36" Type="http://schemas.openxmlformats.org/officeDocument/2006/relationships/image" Target="media/image21.png"/><Relationship Id="rId39" Type="http://schemas.openxmlformats.org/officeDocument/2006/relationships/image" Target="media/image35.png"/><Relationship Id="rId38" Type="http://schemas.openxmlformats.org/officeDocument/2006/relationships/image" Target="media/image15.png"/><Relationship Id="rId20" Type="http://schemas.openxmlformats.org/officeDocument/2006/relationships/image" Target="media/image4.jpg"/><Relationship Id="rId22" Type="http://schemas.openxmlformats.org/officeDocument/2006/relationships/image" Target="media/image44.png"/><Relationship Id="rId21" Type="http://schemas.openxmlformats.org/officeDocument/2006/relationships/image" Target="media/image6.jpg"/><Relationship Id="rId24" Type="http://schemas.openxmlformats.org/officeDocument/2006/relationships/image" Target="media/image45.png"/><Relationship Id="rId23" Type="http://schemas.openxmlformats.org/officeDocument/2006/relationships/hyperlink" Target="https://github.com/artificial-intelligence-department/ai_programming_playground_2026/pull/259" TargetMode="External"/><Relationship Id="rId26" Type="http://schemas.openxmlformats.org/officeDocument/2006/relationships/image" Target="media/image46.png"/><Relationship Id="rId25" Type="http://schemas.openxmlformats.org/officeDocument/2006/relationships/hyperlink" Target="https://github.com/artificial-intelligence-department/ai_programming_playground_2026/pull/259" TargetMode="External"/><Relationship Id="rId28" Type="http://schemas.openxmlformats.org/officeDocument/2006/relationships/hyperlink" Target="https://github.com/artificial-intelligence-department/ai_programming_playground_2026/pull/259" TargetMode="External"/><Relationship Id="rId27" Type="http://schemas.openxmlformats.org/officeDocument/2006/relationships/image" Target="media/image43.png"/><Relationship Id="rId29" Type="http://schemas.openxmlformats.org/officeDocument/2006/relationships/image" Target="media/image39.png"/><Relationship Id="rId51" Type="http://schemas.openxmlformats.org/officeDocument/2006/relationships/image" Target="media/image25.png"/><Relationship Id="rId50" Type="http://schemas.openxmlformats.org/officeDocument/2006/relationships/image" Target="media/image12.png"/><Relationship Id="rId53" Type="http://schemas.openxmlformats.org/officeDocument/2006/relationships/image" Target="media/image10.png"/><Relationship Id="rId52" Type="http://schemas.openxmlformats.org/officeDocument/2006/relationships/image" Target="media/image24.png"/><Relationship Id="rId11" Type="http://schemas.openxmlformats.org/officeDocument/2006/relationships/image" Target="media/image14.jpg"/><Relationship Id="rId55" Type="http://schemas.openxmlformats.org/officeDocument/2006/relationships/image" Target="media/image38.jpg"/><Relationship Id="rId10" Type="http://schemas.openxmlformats.org/officeDocument/2006/relationships/image" Target="media/image13.png"/><Relationship Id="rId54" Type="http://schemas.openxmlformats.org/officeDocument/2006/relationships/image" Target="media/image27.png"/><Relationship Id="rId13" Type="http://schemas.openxmlformats.org/officeDocument/2006/relationships/image" Target="media/image19.jpg"/><Relationship Id="rId57" Type="http://schemas.openxmlformats.org/officeDocument/2006/relationships/image" Target="media/image8.png"/><Relationship Id="rId12" Type="http://schemas.openxmlformats.org/officeDocument/2006/relationships/image" Target="media/image9.jpg"/><Relationship Id="rId56" Type="http://schemas.openxmlformats.org/officeDocument/2006/relationships/image" Target="media/image33.png"/><Relationship Id="rId15" Type="http://schemas.openxmlformats.org/officeDocument/2006/relationships/image" Target="media/image20.jpg"/><Relationship Id="rId14" Type="http://schemas.openxmlformats.org/officeDocument/2006/relationships/image" Target="media/image31.jpg"/><Relationship Id="rId17" Type="http://schemas.openxmlformats.org/officeDocument/2006/relationships/image" Target="media/image26.jpg"/><Relationship Id="rId16" Type="http://schemas.openxmlformats.org/officeDocument/2006/relationships/image" Target="media/image22.jpg"/><Relationship Id="rId19" Type="http://schemas.openxmlformats.org/officeDocument/2006/relationships/image" Target="media/image16.jpg"/><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